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E8A20" w14:textId="77777777" w:rsidR="000E0DF9" w:rsidRPr="00146045" w:rsidRDefault="000E0DF9" w:rsidP="000E0DF9">
      <w:pPr>
        <w:spacing w:line="360" w:lineRule="auto"/>
        <w:contextualSpacing/>
        <w:jc w:val="center"/>
        <w:rPr>
          <w:b/>
          <w:bCs/>
          <w:caps/>
          <w:sz w:val="28"/>
          <w:szCs w:val="28"/>
        </w:rPr>
      </w:pPr>
      <w:r w:rsidRPr="00146045">
        <w:rPr>
          <w:b/>
          <w:bCs/>
          <w:caps/>
          <w:sz w:val="28"/>
          <w:szCs w:val="28"/>
        </w:rPr>
        <w:t>МІНІСТЕРСТВО ОСВІТИ І НАУКИ УКРАЇНИ</w:t>
      </w:r>
    </w:p>
    <w:p w14:paraId="2E15A633" w14:textId="77777777" w:rsidR="000E0DF9" w:rsidRPr="00146045" w:rsidRDefault="000E0DF9" w:rsidP="000E0DF9">
      <w:pPr>
        <w:spacing w:line="360" w:lineRule="auto"/>
        <w:contextualSpacing/>
        <w:jc w:val="center"/>
        <w:rPr>
          <w:b/>
          <w:bCs/>
          <w:caps/>
          <w:sz w:val="28"/>
          <w:szCs w:val="28"/>
        </w:rPr>
      </w:pPr>
      <w:r w:rsidRPr="00146045">
        <w:rPr>
          <w:b/>
          <w:bCs/>
          <w:caps/>
          <w:sz w:val="28"/>
          <w:szCs w:val="28"/>
        </w:rPr>
        <w:t>МІЖНАРОДНИЙ ГУМАНІТАРНИЙ УНІВЕРСИТЕТ</w:t>
      </w:r>
    </w:p>
    <w:p w14:paraId="0F95AB54" w14:textId="77777777" w:rsidR="000E0DF9" w:rsidRPr="00AA68FC" w:rsidRDefault="000E0DF9" w:rsidP="000E0DF9">
      <w:pPr>
        <w:spacing w:line="360" w:lineRule="auto"/>
        <w:jc w:val="center"/>
        <w:rPr>
          <w:b/>
          <w:bCs/>
          <w:color w:val="000000"/>
          <w:sz w:val="28"/>
          <w:szCs w:val="28"/>
          <w:lang w:val="uk-UA"/>
        </w:rPr>
      </w:pPr>
      <w:r w:rsidRPr="00AA68FC">
        <w:rPr>
          <w:b/>
          <w:sz w:val="28"/>
          <w:szCs w:val="28"/>
          <w:lang w:val="uk-UA"/>
        </w:rPr>
        <w:t xml:space="preserve">Факультет </w:t>
      </w:r>
      <w:r w:rsidRPr="00AA68FC">
        <w:rPr>
          <w:b/>
          <w:bCs/>
          <w:color w:val="000000"/>
          <w:sz w:val="28"/>
          <w:szCs w:val="28"/>
          <w:lang w:val="uk-UA"/>
        </w:rPr>
        <w:t>іноземних мов, медіа та психології</w:t>
      </w:r>
    </w:p>
    <w:p w14:paraId="7BDA5CDA" w14:textId="77777777" w:rsidR="000E0DF9" w:rsidRPr="00AA68FC" w:rsidRDefault="000E0DF9" w:rsidP="000E0DF9">
      <w:pPr>
        <w:spacing w:line="360" w:lineRule="auto"/>
        <w:jc w:val="center"/>
        <w:rPr>
          <w:b/>
          <w:spacing w:val="-20"/>
        </w:rPr>
      </w:pPr>
      <w:r w:rsidRPr="00AA68FC">
        <w:rPr>
          <w:b/>
          <w:sz w:val="28"/>
          <w:szCs w:val="28"/>
          <w:lang w:val="uk-UA"/>
        </w:rPr>
        <w:t xml:space="preserve">Кафедра </w:t>
      </w:r>
      <w:r w:rsidRPr="00AA68FC">
        <w:rPr>
          <w:b/>
          <w:bCs/>
          <w:color w:val="000000"/>
          <w:spacing w:val="-20"/>
          <w:sz w:val="28"/>
          <w:szCs w:val="28"/>
        </w:rPr>
        <w:t>романо-</w:t>
      </w:r>
      <w:proofErr w:type="spellStart"/>
      <w:r w:rsidRPr="00AA68FC">
        <w:rPr>
          <w:b/>
          <w:bCs/>
          <w:color w:val="000000"/>
          <w:spacing w:val="-20"/>
          <w:sz w:val="28"/>
          <w:szCs w:val="28"/>
        </w:rPr>
        <w:t>германської</w:t>
      </w:r>
      <w:proofErr w:type="spellEnd"/>
      <w:r w:rsidRPr="00AA68FC">
        <w:rPr>
          <w:b/>
          <w:bCs/>
          <w:color w:val="000000"/>
          <w:spacing w:val="-20"/>
          <w:sz w:val="28"/>
          <w:szCs w:val="28"/>
        </w:rPr>
        <w:t xml:space="preserve"> </w:t>
      </w:r>
      <w:proofErr w:type="spellStart"/>
      <w:r w:rsidRPr="00AA68FC">
        <w:rPr>
          <w:b/>
          <w:bCs/>
          <w:color w:val="000000"/>
          <w:spacing w:val="-20"/>
          <w:sz w:val="28"/>
          <w:szCs w:val="28"/>
        </w:rPr>
        <w:t>філології</w:t>
      </w:r>
      <w:proofErr w:type="spellEnd"/>
      <w:r w:rsidRPr="00AA68FC">
        <w:rPr>
          <w:b/>
          <w:bCs/>
          <w:color w:val="000000"/>
          <w:spacing w:val="-20"/>
          <w:sz w:val="28"/>
          <w:szCs w:val="28"/>
        </w:rPr>
        <w:t xml:space="preserve"> та методики </w:t>
      </w:r>
      <w:proofErr w:type="spellStart"/>
      <w:r w:rsidRPr="00AA68FC">
        <w:rPr>
          <w:b/>
          <w:bCs/>
          <w:color w:val="000000"/>
          <w:spacing w:val="-20"/>
          <w:sz w:val="28"/>
          <w:szCs w:val="28"/>
        </w:rPr>
        <w:t>викладання</w:t>
      </w:r>
      <w:proofErr w:type="spellEnd"/>
      <w:r w:rsidRPr="00AA68FC">
        <w:rPr>
          <w:b/>
          <w:bCs/>
          <w:color w:val="000000"/>
          <w:spacing w:val="-20"/>
          <w:sz w:val="28"/>
          <w:szCs w:val="28"/>
        </w:rPr>
        <w:t xml:space="preserve"> </w:t>
      </w:r>
      <w:proofErr w:type="spellStart"/>
      <w:r w:rsidRPr="00AA68FC">
        <w:rPr>
          <w:b/>
          <w:bCs/>
          <w:color w:val="000000"/>
          <w:spacing w:val="-20"/>
          <w:sz w:val="28"/>
          <w:szCs w:val="28"/>
        </w:rPr>
        <w:t>іноземних</w:t>
      </w:r>
      <w:proofErr w:type="spellEnd"/>
      <w:r w:rsidRPr="00AA68FC">
        <w:rPr>
          <w:b/>
          <w:bCs/>
          <w:color w:val="000000"/>
          <w:spacing w:val="-20"/>
          <w:sz w:val="28"/>
          <w:szCs w:val="28"/>
        </w:rPr>
        <w:t xml:space="preserve"> мов</w:t>
      </w:r>
    </w:p>
    <w:p w14:paraId="0328FEE6" w14:textId="77777777" w:rsidR="000E0DF9" w:rsidRPr="000E0DF9" w:rsidRDefault="000E0DF9" w:rsidP="000E0DF9">
      <w:pPr>
        <w:spacing w:before="100" w:beforeAutospacing="1" w:after="100" w:afterAutospacing="1" w:line="360" w:lineRule="auto"/>
        <w:jc w:val="center"/>
        <w:rPr>
          <w:b/>
          <w:bCs/>
          <w:sz w:val="28"/>
          <w:szCs w:val="28"/>
        </w:rPr>
      </w:pPr>
    </w:p>
    <w:tbl>
      <w:tblPr>
        <w:tblpPr w:leftFromText="180" w:rightFromText="180" w:vertAnchor="text" w:tblpY="1"/>
        <w:tblOverlap w:val="never"/>
        <w:tblW w:w="9747" w:type="dxa"/>
        <w:tblLook w:val="04A0" w:firstRow="1" w:lastRow="0" w:firstColumn="1" w:lastColumn="0" w:noHBand="0" w:noVBand="1"/>
      </w:tblPr>
      <w:tblGrid>
        <w:gridCol w:w="9747"/>
      </w:tblGrid>
      <w:tr w:rsidR="000E0DF9" w:rsidRPr="004C5862" w14:paraId="5ADA054A" w14:textId="77777777" w:rsidTr="000E0DF9">
        <w:trPr>
          <w:trHeight w:val="1139"/>
        </w:trPr>
        <w:tc>
          <w:tcPr>
            <w:tcW w:w="9747" w:type="dxa"/>
          </w:tcPr>
          <w:p w14:paraId="56C78004" w14:textId="77777777" w:rsidR="000E0DF9" w:rsidRPr="004C5862" w:rsidRDefault="000E0DF9" w:rsidP="000E0DF9">
            <w:pPr>
              <w:pBdr>
                <w:top w:val="nil"/>
                <w:left w:val="nil"/>
                <w:bottom w:val="nil"/>
                <w:right w:val="nil"/>
                <w:between w:val="nil"/>
              </w:pBdr>
              <w:ind w:left="993" w:right="27"/>
              <w:jc w:val="center"/>
              <w:rPr>
                <w:b/>
                <w:color w:val="000000"/>
                <w:sz w:val="28"/>
                <w:szCs w:val="28"/>
              </w:rPr>
            </w:pPr>
            <w:r w:rsidRPr="004C5862">
              <w:rPr>
                <w:b/>
                <w:noProof/>
                <w:color w:val="000000"/>
                <w:sz w:val="28"/>
                <w:szCs w:val="28"/>
              </w:rPr>
              <w:drawing>
                <wp:inline distT="0" distB="0" distL="0" distR="0" wp14:anchorId="5410DE64" wp14:editId="263076C6">
                  <wp:extent cx="1143000" cy="1276350"/>
                  <wp:effectExtent l="19050" t="0" r="0" b="0"/>
                  <wp:docPr id="4" name="Рисунок 1" descr="Логотип М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МГУ"/>
                          <pic:cNvPicPr>
                            <a:picLocks noChangeAspect="1" noChangeArrowheads="1"/>
                          </pic:cNvPicPr>
                        </pic:nvPicPr>
                        <pic:blipFill>
                          <a:blip r:embed="rId7" cstate="print"/>
                          <a:srcRect/>
                          <a:stretch>
                            <a:fillRect/>
                          </a:stretch>
                        </pic:blipFill>
                        <pic:spPr bwMode="auto">
                          <a:xfrm>
                            <a:off x="0" y="0"/>
                            <a:ext cx="1143000" cy="1276350"/>
                          </a:xfrm>
                          <a:prstGeom prst="rect">
                            <a:avLst/>
                          </a:prstGeom>
                          <a:noFill/>
                          <a:ln w="9525">
                            <a:noFill/>
                            <a:miter lim="800000"/>
                            <a:headEnd/>
                            <a:tailEnd/>
                          </a:ln>
                        </pic:spPr>
                      </pic:pic>
                    </a:graphicData>
                  </a:graphic>
                </wp:inline>
              </w:drawing>
            </w:r>
          </w:p>
          <w:p w14:paraId="3E86F7B7" w14:textId="77777777" w:rsidR="000E0DF9" w:rsidRPr="004C5862" w:rsidRDefault="000E0DF9" w:rsidP="000E0DF9">
            <w:pPr>
              <w:spacing w:line="273" w:lineRule="auto"/>
              <w:jc w:val="center"/>
              <w:rPr>
                <w:b/>
                <w:color w:val="000000"/>
                <w:sz w:val="28"/>
                <w:szCs w:val="28"/>
              </w:rPr>
            </w:pPr>
          </w:p>
        </w:tc>
      </w:tr>
    </w:tbl>
    <w:p w14:paraId="7909D19A" w14:textId="77777777" w:rsidR="000E0DF9" w:rsidRDefault="000E0DF9" w:rsidP="000E0DF9">
      <w:pPr>
        <w:spacing w:before="100" w:beforeAutospacing="1" w:after="100" w:afterAutospacing="1"/>
        <w:jc w:val="center"/>
        <w:rPr>
          <w:b/>
          <w:bCs/>
          <w:lang w:val="uk-UA"/>
        </w:rPr>
      </w:pPr>
    </w:p>
    <w:p w14:paraId="08BB0C77" w14:textId="77777777" w:rsidR="000E0DF9" w:rsidRDefault="000E0DF9" w:rsidP="000E0DF9">
      <w:pPr>
        <w:spacing w:line="360" w:lineRule="auto"/>
        <w:ind w:firstLine="709"/>
        <w:contextualSpacing/>
        <w:jc w:val="both"/>
        <w:rPr>
          <w:sz w:val="28"/>
          <w:szCs w:val="28"/>
          <w:lang w:val="uk-UA"/>
        </w:rPr>
      </w:pPr>
    </w:p>
    <w:p w14:paraId="0AD9ED1A" w14:textId="77777777" w:rsidR="000E0DF9" w:rsidRDefault="000E0DF9" w:rsidP="000E0DF9">
      <w:pPr>
        <w:spacing w:line="360" w:lineRule="auto"/>
        <w:ind w:firstLine="709"/>
        <w:contextualSpacing/>
        <w:jc w:val="both"/>
        <w:rPr>
          <w:sz w:val="28"/>
          <w:szCs w:val="28"/>
          <w:lang w:val="uk-UA"/>
        </w:rPr>
      </w:pPr>
    </w:p>
    <w:p w14:paraId="6569B6F0" w14:textId="77777777" w:rsidR="000E0DF9" w:rsidRDefault="000E0DF9" w:rsidP="000E0DF9">
      <w:pPr>
        <w:spacing w:line="360" w:lineRule="auto"/>
        <w:ind w:firstLine="709"/>
        <w:contextualSpacing/>
        <w:jc w:val="both"/>
        <w:rPr>
          <w:sz w:val="28"/>
          <w:szCs w:val="28"/>
          <w:lang w:val="uk-UA"/>
        </w:rPr>
      </w:pPr>
    </w:p>
    <w:p w14:paraId="239C13BE" w14:textId="77777777" w:rsidR="000E0DF9" w:rsidRDefault="000E0DF9" w:rsidP="000E0DF9">
      <w:pPr>
        <w:spacing w:line="360" w:lineRule="auto"/>
        <w:jc w:val="center"/>
        <w:rPr>
          <w:b/>
          <w:bCs/>
          <w:i/>
          <w:iCs/>
          <w:color w:val="000000"/>
          <w:sz w:val="32"/>
          <w:szCs w:val="32"/>
          <w:lang w:val="uk-UA"/>
        </w:rPr>
      </w:pPr>
      <w:r w:rsidRPr="007216F2">
        <w:rPr>
          <w:b/>
          <w:bCs/>
          <w:i/>
          <w:iCs/>
          <w:color w:val="000000"/>
          <w:sz w:val="32"/>
          <w:szCs w:val="32"/>
        </w:rPr>
        <w:t>АСИСТЕНТСЬК</w:t>
      </w:r>
      <w:r>
        <w:rPr>
          <w:b/>
          <w:bCs/>
          <w:i/>
          <w:iCs/>
          <w:color w:val="000000"/>
          <w:sz w:val="32"/>
          <w:szCs w:val="32"/>
        </w:rPr>
        <w:t>А</w:t>
      </w:r>
      <w:r w:rsidRPr="007216F2">
        <w:rPr>
          <w:b/>
          <w:bCs/>
          <w:i/>
          <w:iCs/>
          <w:color w:val="000000"/>
          <w:sz w:val="32"/>
          <w:szCs w:val="32"/>
        </w:rPr>
        <w:t xml:space="preserve"> ПРАКТИК</w:t>
      </w:r>
      <w:r>
        <w:rPr>
          <w:b/>
          <w:bCs/>
          <w:i/>
          <w:iCs/>
          <w:color w:val="000000"/>
          <w:sz w:val="32"/>
          <w:szCs w:val="32"/>
        </w:rPr>
        <w:t>А</w:t>
      </w:r>
      <w:r>
        <w:rPr>
          <w:b/>
          <w:bCs/>
          <w:i/>
          <w:iCs/>
          <w:color w:val="000000"/>
          <w:sz w:val="32"/>
          <w:szCs w:val="32"/>
          <w:lang w:val="uk-UA"/>
        </w:rPr>
        <w:t xml:space="preserve"> ЗДОБУВАЧІВ ДРУГОГО (МАГІСТЕРСЬКОГО) РІВНЯ ВИЩОЇ ОСВІТИ </w:t>
      </w:r>
    </w:p>
    <w:p w14:paraId="35AE31D9" w14:textId="77777777" w:rsidR="000E0DF9" w:rsidRPr="00A94004" w:rsidRDefault="000E0DF9" w:rsidP="000E0DF9">
      <w:pPr>
        <w:jc w:val="center"/>
        <w:rPr>
          <w:lang w:val="uk-UA"/>
        </w:rPr>
      </w:pPr>
      <w:r w:rsidRPr="007216F2">
        <w:t> </w:t>
      </w:r>
    </w:p>
    <w:p w14:paraId="76BB12CB" w14:textId="77777777" w:rsidR="000E0DF9" w:rsidRDefault="000E0DF9" w:rsidP="000E0DF9">
      <w:pPr>
        <w:jc w:val="center"/>
        <w:rPr>
          <w:lang w:val="uk-UA"/>
        </w:rPr>
      </w:pPr>
      <w:r w:rsidRPr="007216F2">
        <w:t> </w:t>
      </w:r>
    </w:p>
    <w:p w14:paraId="01CCE219" w14:textId="77777777" w:rsidR="000E0DF9" w:rsidRDefault="000E0DF9" w:rsidP="000E0DF9">
      <w:pPr>
        <w:jc w:val="center"/>
        <w:rPr>
          <w:lang w:val="uk-UA"/>
        </w:rPr>
      </w:pPr>
    </w:p>
    <w:p w14:paraId="2C0A7F5F" w14:textId="77777777" w:rsidR="000E0DF9" w:rsidRDefault="000E0DF9" w:rsidP="000E0DF9">
      <w:pPr>
        <w:jc w:val="center"/>
        <w:rPr>
          <w:lang w:val="uk-UA"/>
        </w:rPr>
      </w:pPr>
    </w:p>
    <w:p w14:paraId="29C53263" w14:textId="77777777" w:rsidR="000E0DF9" w:rsidRDefault="000E0DF9" w:rsidP="000E0DF9">
      <w:pPr>
        <w:jc w:val="center"/>
        <w:rPr>
          <w:lang w:val="uk-UA"/>
        </w:rPr>
      </w:pPr>
    </w:p>
    <w:p w14:paraId="0D2AC667" w14:textId="77777777" w:rsidR="000E0DF9" w:rsidRDefault="000E0DF9" w:rsidP="000E0DF9">
      <w:pPr>
        <w:jc w:val="center"/>
        <w:rPr>
          <w:lang w:val="uk-UA"/>
        </w:rPr>
      </w:pPr>
    </w:p>
    <w:p w14:paraId="3D0A0701" w14:textId="77777777" w:rsidR="000E0DF9" w:rsidRDefault="000E0DF9" w:rsidP="000E0DF9">
      <w:pPr>
        <w:jc w:val="center"/>
        <w:rPr>
          <w:lang w:val="uk-UA"/>
        </w:rPr>
      </w:pPr>
    </w:p>
    <w:p w14:paraId="44BB83EF" w14:textId="77777777" w:rsidR="000E0DF9" w:rsidRPr="008828C9" w:rsidRDefault="000E0DF9" w:rsidP="000E0DF9">
      <w:pPr>
        <w:jc w:val="center"/>
        <w:rPr>
          <w:lang w:val="uk-UA"/>
        </w:rPr>
      </w:pPr>
    </w:p>
    <w:p w14:paraId="68C1481B" w14:textId="77777777" w:rsidR="000E0DF9" w:rsidRDefault="000E0DF9" w:rsidP="000E0DF9">
      <w:pPr>
        <w:jc w:val="center"/>
        <w:rPr>
          <w:lang w:val="uk-UA"/>
        </w:rPr>
      </w:pPr>
      <w:r w:rsidRPr="007216F2">
        <w:t> </w:t>
      </w:r>
    </w:p>
    <w:p w14:paraId="59F81D4E" w14:textId="77777777" w:rsidR="000E0DF9" w:rsidRPr="00A94004" w:rsidRDefault="000E0DF9" w:rsidP="000E0DF9">
      <w:pPr>
        <w:jc w:val="center"/>
        <w:rPr>
          <w:lang w:val="uk-UA"/>
        </w:rPr>
      </w:pPr>
      <w:r w:rsidRPr="007216F2">
        <w:t> </w:t>
      </w:r>
    </w:p>
    <w:p w14:paraId="1E892FF3" w14:textId="77777777" w:rsidR="000E0DF9" w:rsidRDefault="000E0DF9" w:rsidP="000E0DF9">
      <w:pPr>
        <w:jc w:val="center"/>
        <w:rPr>
          <w:lang w:val="uk-UA"/>
        </w:rPr>
      </w:pPr>
      <w:r w:rsidRPr="007216F2">
        <w:t> </w:t>
      </w:r>
    </w:p>
    <w:p w14:paraId="1001455D" w14:textId="77777777" w:rsidR="000E0DF9" w:rsidRDefault="000E0DF9" w:rsidP="000E0DF9">
      <w:pPr>
        <w:jc w:val="center"/>
        <w:rPr>
          <w:lang w:val="uk-UA"/>
        </w:rPr>
      </w:pPr>
    </w:p>
    <w:p w14:paraId="1BCEAA39" w14:textId="77777777" w:rsidR="000E0DF9" w:rsidRDefault="000E0DF9" w:rsidP="000E0DF9">
      <w:pPr>
        <w:jc w:val="center"/>
        <w:rPr>
          <w:lang w:val="uk-UA"/>
        </w:rPr>
      </w:pPr>
    </w:p>
    <w:p w14:paraId="62651157" w14:textId="77777777" w:rsidR="000E0DF9" w:rsidRDefault="000E0DF9" w:rsidP="000E0DF9">
      <w:pPr>
        <w:jc w:val="center"/>
        <w:rPr>
          <w:lang w:val="uk-UA"/>
        </w:rPr>
      </w:pPr>
    </w:p>
    <w:p w14:paraId="5A571F21" w14:textId="77777777" w:rsidR="000E0DF9" w:rsidRDefault="000E0DF9" w:rsidP="000E0DF9">
      <w:pPr>
        <w:jc w:val="center"/>
        <w:rPr>
          <w:lang w:val="uk-UA"/>
        </w:rPr>
      </w:pPr>
    </w:p>
    <w:p w14:paraId="5B521DBD" w14:textId="77777777" w:rsidR="000E0DF9" w:rsidRDefault="000E0DF9" w:rsidP="000E0DF9">
      <w:pPr>
        <w:jc w:val="center"/>
        <w:rPr>
          <w:lang w:val="uk-UA"/>
        </w:rPr>
      </w:pPr>
    </w:p>
    <w:p w14:paraId="784BB2F3" w14:textId="77777777" w:rsidR="000E0DF9" w:rsidRDefault="000E0DF9" w:rsidP="000E0DF9">
      <w:pPr>
        <w:jc w:val="center"/>
        <w:rPr>
          <w:lang w:val="uk-UA"/>
        </w:rPr>
      </w:pPr>
    </w:p>
    <w:p w14:paraId="0B1D0593" w14:textId="77777777" w:rsidR="000E0DF9" w:rsidRPr="0073491C" w:rsidRDefault="000E0DF9" w:rsidP="000E0DF9">
      <w:pPr>
        <w:jc w:val="center"/>
        <w:rPr>
          <w:lang w:val="uk-UA"/>
        </w:rPr>
      </w:pPr>
    </w:p>
    <w:p w14:paraId="736B7E17" w14:textId="77777777" w:rsidR="000E0DF9" w:rsidRDefault="000E0DF9" w:rsidP="000E0DF9">
      <w:pPr>
        <w:keepNext/>
        <w:jc w:val="center"/>
        <w:rPr>
          <w:b/>
          <w:bCs/>
          <w:color w:val="000000"/>
          <w:sz w:val="28"/>
          <w:szCs w:val="28"/>
          <w:lang w:val="uk-UA"/>
        </w:rPr>
      </w:pPr>
    </w:p>
    <w:p w14:paraId="7DD12034" w14:textId="77777777" w:rsidR="000E0DF9" w:rsidRPr="00A94004" w:rsidRDefault="000E0DF9" w:rsidP="000E0DF9">
      <w:pPr>
        <w:keepNext/>
        <w:jc w:val="center"/>
        <w:rPr>
          <w:lang w:val="uk-UA"/>
        </w:rPr>
      </w:pPr>
      <w:r w:rsidRPr="00A94004">
        <w:rPr>
          <w:b/>
          <w:bCs/>
          <w:color w:val="000000"/>
          <w:sz w:val="28"/>
          <w:szCs w:val="28"/>
          <w:lang w:val="uk-UA"/>
        </w:rPr>
        <w:t>Одеса</w:t>
      </w:r>
    </w:p>
    <w:p w14:paraId="5ACD61CD" w14:textId="77777777" w:rsidR="000E0DF9" w:rsidRPr="008828C9" w:rsidRDefault="000E0DF9" w:rsidP="000E0DF9">
      <w:pPr>
        <w:jc w:val="center"/>
        <w:rPr>
          <w:lang w:val="uk-UA"/>
        </w:rPr>
      </w:pPr>
      <w:r w:rsidRPr="00A94004">
        <w:rPr>
          <w:b/>
          <w:bCs/>
          <w:color w:val="000000"/>
          <w:sz w:val="28"/>
          <w:szCs w:val="28"/>
          <w:lang w:val="uk-UA"/>
        </w:rPr>
        <w:t>20</w:t>
      </w:r>
      <w:r>
        <w:rPr>
          <w:b/>
          <w:bCs/>
          <w:color w:val="000000"/>
          <w:sz w:val="28"/>
          <w:szCs w:val="28"/>
          <w:lang w:val="uk-UA"/>
        </w:rPr>
        <w:t>25</w:t>
      </w:r>
    </w:p>
    <w:p w14:paraId="142DD981" w14:textId="77777777" w:rsidR="000E0DF9" w:rsidRPr="00D77B8C" w:rsidRDefault="000E0DF9" w:rsidP="000E0DF9">
      <w:pPr>
        <w:spacing w:line="360" w:lineRule="auto"/>
        <w:ind w:firstLine="708"/>
        <w:jc w:val="both"/>
        <w:rPr>
          <w:b/>
          <w:bCs/>
          <w:iCs/>
          <w:color w:val="000000"/>
          <w:sz w:val="28"/>
          <w:szCs w:val="28"/>
          <w:lang w:val="uk-UA"/>
        </w:rPr>
      </w:pPr>
      <w:r w:rsidRPr="00D77B8C">
        <w:rPr>
          <w:b/>
          <w:bCs/>
          <w:iCs/>
          <w:color w:val="000000"/>
          <w:sz w:val="28"/>
          <w:szCs w:val="28"/>
          <w:lang w:val="uk-UA"/>
        </w:rPr>
        <w:lastRenderedPageBreak/>
        <w:t>УДК 159.9.378.147-057.164</w:t>
      </w:r>
    </w:p>
    <w:p w14:paraId="3DFDF025" w14:textId="77777777" w:rsidR="000E0DF9" w:rsidRDefault="000E0DF9" w:rsidP="000E0DF9">
      <w:pPr>
        <w:spacing w:line="360" w:lineRule="auto"/>
        <w:ind w:firstLine="708"/>
        <w:jc w:val="both"/>
        <w:rPr>
          <w:b/>
          <w:bCs/>
          <w:iCs/>
          <w:color w:val="000000"/>
          <w:sz w:val="28"/>
          <w:szCs w:val="28"/>
          <w:lang w:val="uk-UA"/>
        </w:rPr>
      </w:pPr>
      <w:r w:rsidRPr="00D77B8C">
        <w:rPr>
          <w:b/>
          <w:bCs/>
          <w:iCs/>
          <w:color w:val="000000"/>
          <w:sz w:val="28"/>
          <w:szCs w:val="28"/>
          <w:lang w:val="uk-UA"/>
        </w:rPr>
        <w:t>А</w:t>
      </w:r>
      <w:r>
        <w:rPr>
          <w:b/>
          <w:bCs/>
          <w:iCs/>
          <w:color w:val="000000"/>
          <w:sz w:val="28"/>
          <w:szCs w:val="28"/>
          <w:lang w:val="uk-UA"/>
        </w:rPr>
        <w:t> </w:t>
      </w:r>
      <w:r w:rsidRPr="00D77B8C">
        <w:rPr>
          <w:b/>
          <w:bCs/>
          <w:iCs/>
          <w:color w:val="000000"/>
          <w:sz w:val="28"/>
          <w:szCs w:val="28"/>
          <w:lang w:val="uk-UA"/>
        </w:rPr>
        <w:t>902</w:t>
      </w:r>
    </w:p>
    <w:p w14:paraId="51F2A3D1" w14:textId="77777777" w:rsidR="000E0DF9" w:rsidRDefault="000E0DF9" w:rsidP="000E0DF9">
      <w:pPr>
        <w:ind w:firstLine="709"/>
        <w:contextualSpacing/>
        <w:jc w:val="both"/>
        <w:rPr>
          <w:sz w:val="28"/>
          <w:szCs w:val="28"/>
          <w:u w:val="single"/>
          <w:lang w:val="uk-UA"/>
        </w:rPr>
      </w:pPr>
    </w:p>
    <w:p w14:paraId="648363BD" w14:textId="77777777" w:rsidR="000E0DF9" w:rsidRDefault="000E0DF9" w:rsidP="000E0DF9">
      <w:pPr>
        <w:ind w:firstLine="709"/>
        <w:contextualSpacing/>
        <w:jc w:val="both"/>
        <w:rPr>
          <w:sz w:val="28"/>
          <w:szCs w:val="28"/>
          <w:u w:val="single"/>
          <w:lang w:val="uk-UA"/>
        </w:rPr>
      </w:pPr>
    </w:p>
    <w:p w14:paraId="1F962932" w14:textId="77777777" w:rsidR="000E0DF9" w:rsidRPr="00146045" w:rsidRDefault="000E0DF9" w:rsidP="000E0DF9">
      <w:pPr>
        <w:ind w:firstLine="709"/>
        <w:contextualSpacing/>
        <w:jc w:val="both"/>
        <w:rPr>
          <w:sz w:val="28"/>
          <w:szCs w:val="28"/>
          <w:u w:val="single"/>
          <w:lang w:val="uk-UA"/>
        </w:rPr>
      </w:pPr>
      <w:r w:rsidRPr="00146045">
        <w:rPr>
          <w:sz w:val="28"/>
          <w:szCs w:val="28"/>
          <w:u w:val="single"/>
          <w:lang w:val="uk-UA"/>
        </w:rPr>
        <w:t>Рецензенти:</w:t>
      </w:r>
    </w:p>
    <w:p w14:paraId="5EB72D57" w14:textId="77777777" w:rsidR="000E0DF9" w:rsidRPr="00146045" w:rsidRDefault="004B6D48" w:rsidP="000E0DF9">
      <w:pPr>
        <w:ind w:firstLine="709"/>
        <w:contextualSpacing/>
        <w:jc w:val="both"/>
        <w:rPr>
          <w:sz w:val="28"/>
          <w:szCs w:val="28"/>
          <w:lang w:val="uk-UA"/>
        </w:rPr>
      </w:pPr>
      <w:r>
        <w:rPr>
          <w:sz w:val="28"/>
          <w:szCs w:val="28"/>
          <w:lang w:val="uk-UA"/>
        </w:rPr>
        <w:t>В.М. Романець</w:t>
      </w:r>
      <w:r w:rsidR="000E0DF9" w:rsidRPr="00146045">
        <w:rPr>
          <w:sz w:val="28"/>
          <w:szCs w:val="28"/>
          <w:lang w:val="uk-UA"/>
        </w:rPr>
        <w:t xml:space="preserve">, </w:t>
      </w:r>
      <w:r>
        <w:rPr>
          <w:sz w:val="28"/>
          <w:szCs w:val="28"/>
          <w:lang w:val="uk-UA"/>
        </w:rPr>
        <w:t>кандидат</w:t>
      </w:r>
      <w:r w:rsidR="000E0DF9" w:rsidRPr="00146045">
        <w:rPr>
          <w:sz w:val="28"/>
          <w:szCs w:val="28"/>
          <w:lang w:val="uk-UA"/>
        </w:rPr>
        <w:t xml:space="preserve"> педагогічних наук, </w:t>
      </w:r>
      <w:r>
        <w:rPr>
          <w:sz w:val="28"/>
          <w:szCs w:val="28"/>
          <w:lang w:val="uk-UA"/>
        </w:rPr>
        <w:t>доцент</w:t>
      </w:r>
      <w:r w:rsidR="000E0DF9" w:rsidRPr="00146045">
        <w:rPr>
          <w:sz w:val="28"/>
          <w:szCs w:val="28"/>
          <w:lang w:val="uk-UA"/>
        </w:rPr>
        <w:t xml:space="preserve">, </w:t>
      </w:r>
      <w:r>
        <w:rPr>
          <w:sz w:val="28"/>
          <w:szCs w:val="28"/>
          <w:lang w:val="uk-UA"/>
        </w:rPr>
        <w:t>доцент</w:t>
      </w:r>
      <w:r w:rsidR="000E0DF9" w:rsidRPr="00146045">
        <w:rPr>
          <w:sz w:val="28"/>
          <w:szCs w:val="28"/>
          <w:lang w:val="uk-UA"/>
        </w:rPr>
        <w:t xml:space="preserve"> кафедри </w:t>
      </w:r>
      <w:r>
        <w:rPr>
          <w:sz w:val="28"/>
          <w:szCs w:val="28"/>
          <w:lang w:val="uk-UA"/>
        </w:rPr>
        <w:t>зарубіжної літератури</w:t>
      </w:r>
      <w:r w:rsidR="000E0DF9" w:rsidRPr="00146045">
        <w:rPr>
          <w:sz w:val="28"/>
          <w:szCs w:val="28"/>
          <w:lang w:val="uk-UA"/>
        </w:rPr>
        <w:t xml:space="preserve"> Одеського національного університету імені </w:t>
      </w:r>
      <w:proofErr w:type="spellStart"/>
      <w:r w:rsidR="000E0DF9" w:rsidRPr="00146045">
        <w:rPr>
          <w:sz w:val="28"/>
          <w:szCs w:val="28"/>
          <w:lang w:val="uk-UA"/>
        </w:rPr>
        <w:t>І.І.Мечникова</w:t>
      </w:r>
      <w:proofErr w:type="spellEnd"/>
      <w:r w:rsidR="000E0DF9" w:rsidRPr="00146045">
        <w:rPr>
          <w:sz w:val="28"/>
          <w:szCs w:val="28"/>
          <w:lang w:val="uk-UA"/>
        </w:rPr>
        <w:t>;</w:t>
      </w:r>
    </w:p>
    <w:p w14:paraId="34535C11" w14:textId="77777777" w:rsidR="000E0DF9" w:rsidRPr="00146045" w:rsidRDefault="000E0DF9" w:rsidP="000E0DF9">
      <w:pPr>
        <w:ind w:firstLine="709"/>
        <w:contextualSpacing/>
        <w:jc w:val="both"/>
        <w:rPr>
          <w:sz w:val="28"/>
          <w:szCs w:val="28"/>
          <w:lang w:val="uk-UA"/>
        </w:rPr>
      </w:pPr>
      <w:r w:rsidRPr="00146045">
        <w:rPr>
          <w:sz w:val="28"/>
          <w:szCs w:val="28"/>
          <w:lang w:val="uk-UA"/>
        </w:rPr>
        <w:t>В.Я. </w:t>
      </w:r>
      <w:proofErr w:type="spellStart"/>
      <w:r w:rsidRPr="00146045">
        <w:rPr>
          <w:sz w:val="28"/>
          <w:szCs w:val="28"/>
          <w:lang w:val="uk-UA"/>
        </w:rPr>
        <w:t>Желясков</w:t>
      </w:r>
      <w:proofErr w:type="spellEnd"/>
      <w:r w:rsidRPr="00146045">
        <w:rPr>
          <w:sz w:val="28"/>
          <w:szCs w:val="28"/>
          <w:lang w:val="uk-UA"/>
        </w:rPr>
        <w:t xml:space="preserve">, </w:t>
      </w:r>
      <w:r w:rsidRPr="00146045">
        <w:rPr>
          <w:color w:val="000000"/>
          <w:sz w:val="28"/>
          <w:szCs w:val="28"/>
          <w:lang w:val="uk-UA"/>
        </w:rPr>
        <w:t>доктор педагогічних наук, професор, зав. к</w:t>
      </w:r>
      <w:r w:rsidRPr="00146045">
        <w:rPr>
          <w:color w:val="000000" w:themeColor="text1"/>
          <w:sz w:val="28"/>
          <w:szCs w:val="28"/>
          <w:lang w:val="uk-UA"/>
        </w:rPr>
        <w:t>афедри гуманітарних дисциплін Дунайського інституту Національного університету «Одеська морська академія».</w:t>
      </w:r>
    </w:p>
    <w:p w14:paraId="7CFFBC82" w14:textId="77777777" w:rsidR="000E0DF9" w:rsidRPr="00146045" w:rsidRDefault="000E0DF9" w:rsidP="000E0DF9">
      <w:pPr>
        <w:spacing w:line="360" w:lineRule="auto"/>
        <w:ind w:firstLine="709"/>
        <w:contextualSpacing/>
        <w:jc w:val="both"/>
        <w:rPr>
          <w:sz w:val="28"/>
          <w:szCs w:val="28"/>
          <w:lang w:val="uk-UA"/>
        </w:rPr>
      </w:pPr>
    </w:p>
    <w:p w14:paraId="79EFBA3D" w14:textId="520A9601" w:rsidR="000E0DF9" w:rsidRPr="00146045" w:rsidRDefault="000E0DF9" w:rsidP="000E0DF9">
      <w:pPr>
        <w:contextualSpacing/>
        <w:jc w:val="center"/>
        <w:rPr>
          <w:i/>
          <w:sz w:val="28"/>
          <w:szCs w:val="28"/>
          <w:lang w:val="uk-UA"/>
        </w:rPr>
      </w:pPr>
      <w:r w:rsidRPr="00146045">
        <w:rPr>
          <w:i/>
          <w:sz w:val="28"/>
          <w:szCs w:val="28"/>
          <w:lang w:val="uk-UA"/>
        </w:rPr>
        <w:t>Рекомендовано до друку Вченою радою М</w:t>
      </w:r>
      <w:proofErr w:type="spellStart"/>
      <w:r w:rsidRPr="00146045">
        <w:rPr>
          <w:bCs/>
          <w:i/>
          <w:sz w:val="28"/>
          <w:szCs w:val="28"/>
        </w:rPr>
        <w:t>іжнародн</w:t>
      </w:r>
      <w:proofErr w:type="spellEnd"/>
      <w:r w:rsidRPr="00146045">
        <w:rPr>
          <w:bCs/>
          <w:i/>
          <w:sz w:val="28"/>
          <w:szCs w:val="28"/>
          <w:lang w:val="uk-UA"/>
        </w:rPr>
        <w:t>ого</w:t>
      </w:r>
      <w:r w:rsidRPr="00146045">
        <w:rPr>
          <w:bCs/>
          <w:i/>
          <w:sz w:val="28"/>
          <w:szCs w:val="28"/>
        </w:rPr>
        <w:t xml:space="preserve"> </w:t>
      </w:r>
      <w:proofErr w:type="spellStart"/>
      <w:r w:rsidRPr="00146045">
        <w:rPr>
          <w:bCs/>
          <w:i/>
          <w:sz w:val="28"/>
          <w:szCs w:val="28"/>
        </w:rPr>
        <w:t>гуманітарн</w:t>
      </w:r>
      <w:proofErr w:type="spellEnd"/>
      <w:r w:rsidRPr="00146045">
        <w:rPr>
          <w:bCs/>
          <w:i/>
          <w:sz w:val="28"/>
          <w:szCs w:val="28"/>
          <w:lang w:val="uk-UA"/>
        </w:rPr>
        <w:t>ого</w:t>
      </w:r>
      <w:r w:rsidRPr="00146045">
        <w:rPr>
          <w:bCs/>
          <w:i/>
          <w:sz w:val="28"/>
          <w:szCs w:val="28"/>
        </w:rPr>
        <w:t xml:space="preserve"> </w:t>
      </w:r>
      <w:proofErr w:type="spellStart"/>
      <w:r w:rsidRPr="00146045">
        <w:rPr>
          <w:bCs/>
          <w:i/>
          <w:sz w:val="28"/>
          <w:szCs w:val="28"/>
        </w:rPr>
        <w:t>університет</w:t>
      </w:r>
      <w:proofErr w:type="spellEnd"/>
      <w:r w:rsidRPr="00146045">
        <w:rPr>
          <w:bCs/>
          <w:i/>
          <w:sz w:val="28"/>
          <w:szCs w:val="28"/>
          <w:lang w:val="uk-UA"/>
        </w:rPr>
        <w:t>у (п</w:t>
      </w:r>
      <w:r w:rsidRPr="00146045">
        <w:rPr>
          <w:i/>
          <w:sz w:val="28"/>
          <w:szCs w:val="28"/>
          <w:lang w:val="uk-UA"/>
        </w:rPr>
        <w:t>ротокол №</w:t>
      </w:r>
      <w:r w:rsidR="00CF4F53">
        <w:rPr>
          <w:i/>
          <w:sz w:val="28"/>
          <w:szCs w:val="28"/>
          <w:lang w:val="uk-UA"/>
        </w:rPr>
        <w:t>6</w:t>
      </w:r>
      <w:r w:rsidRPr="00146045">
        <w:rPr>
          <w:i/>
          <w:sz w:val="28"/>
          <w:szCs w:val="28"/>
          <w:lang w:val="uk-UA"/>
        </w:rPr>
        <w:t xml:space="preserve"> від </w:t>
      </w:r>
      <w:r w:rsidR="00CF4F53">
        <w:rPr>
          <w:i/>
          <w:sz w:val="28"/>
          <w:szCs w:val="28"/>
          <w:lang w:val="uk-UA"/>
        </w:rPr>
        <w:t>28</w:t>
      </w:r>
      <w:r w:rsidRPr="00146045">
        <w:rPr>
          <w:i/>
          <w:sz w:val="28"/>
          <w:szCs w:val="28"/>
          <w:lang w:val="uk-UA"/>
        </w:rPr>
        <w:t xml:space="preserve"> </w:t>
      </w:r>
      <w:r w:rsidR="00CF4F53">
        <w:rPr>
          <w:i/>
          <w:sz w:val="28"/>
          <w:szCs w:val="28"/>
          <w:lang w:val="uk-UA"/>
        </w:rPr>
        <w:t>листопада</w:t>
      </w:r>
      <w:r w:rsidRPr="00146045">
        <w:rPr>
          <w:i/>
          <w:sz w:val="28"/>
          <w:szCs w:val="28"/>
          <w:lang w:val="uk-UA"/>
        </w:rPr>
        <w:t xml:space="preserve"> 2025 р.)</w:t>
      </w:r>
    </w:p>
    <w:p w14:paraId="7CC8AF77" w14:textId="77777777" w:rsidR="000E0DF9" w:rsidRDefault="000E0DF9" w:rsidP="000E0DF9">
      <w:pPr>
        <w:ind w:firstLine="709"/>
        <w:contextualSpacing/>
        <w:jc w:val="both"/>
        <w:rPr>
          <w:sz w:val="28"/>
          <w:szCs w:val="28"/>
          <w:lang w:val="uk-UA"/>
        </w:rPr>
      </w:pPr>
    </w:p>
    <w:p w14:paraId="3A006B6E" w14:textId="77777777" w:rsidR="000E0DF9" w:rsidRDefault="000E0DF9" w:rsidP="000E0DF9">
      <w:pPr>
        <w:spacing w:line="360" w:lineRule="auto"/>
        <w:ind w:firstLine="708"/>
        <w:jc w:val="both"/>
        <w:rPr>
          <w:b/>
          <w:bCs/>
          <w:iCs/>
          <w:color w:val="000000"/>
          <w:sz w:val="28"/>
          <w:szCs w:val="28"/>
          <w:lang w:val="uk-UA"/>
        </w:rPr>
      </w:pPr>
    </w:p>
    <w:p w14:paraId="3D2636E6" w14:textId="77777777" w:rsidR="000E0DF9" w:rsidRPr="00A94004" w:rsidRDefault="000E0DF9" w:rsidP="000E0DF9">
      <w:pPr>
        <w:spacing w:line="360" w:lineRule="auto"/>
        <w:contextualSpacing/>
        <w:jc w:val="both"/>
        <w:rPr>
          <w:lang w:val="uk-UA"/>
        </w:rPr>
      </w:pPr>
      <w:r>
        <w:rPr>
          <w:b/>
          <w:bCs/>
          <w:iCs/>
          <w:color w:val="000000"/>
          <w:sz w:val="28"/>
          <w:szCs w:val="28"/>
          <w:lang w:val="uk-UA"/>
        </w:rPr>
        <w:t>А</w:t>
      </w:r>
      <w:r w:rsidRPr="000A0002">
        <w:rPr>
          <w:b/>
          <w:bCs/>
          <w:iCs/>
          <w:color w:val="000000"/>
          <w:sz w:val="28"/>
          <w:szCs w:val="28"/>
          <w:lang w:val="uk-UA"/>
        </w:rPr>
        <w:t>систентська практика</w:t>
      </w:r>
      <w:r w:rsidRPr="00A94004">
        <w:rPr>
          <w:b/>
          <w:bCs/>
          <w:iCs/>
          <w:color w:val="000000"/>
          <w:sz w:val="28"/>
          <w:szCs w:val="28"/>
          <w:lang w:val="uk-UA"/>
        </w:rPr>
        <w:t xml:space="preserve"> </w:t>
      </w:r>
      <w:r w:rsidRPr="00146045">
        <w:rPr>
          <w:b/>
          <w:bCs/>
          <w:iCs/>
          <w:color w:val="000000"/>
          <w:sz w:val="28"/>
          <w:szCs w:val="28"/>
          <w:lang w:val="uk-UA"/>
        </w:rPr>
        <w:t xml:space="preserve">здобувачів </w:t>
      </w:r>
      <w:r w:rsidRPr="000E0DF9">
        <w:rPr>
          <w:b/>
          <w:bCs/>
          <w:iCs/>
          <w:color w:val="000000"/>
          <w:sz w:val="28"/>
          <w:szCs w:val="28"/>
          <w:lang w:val="uk-UA"/>
        </w:rPr>
        <w:t>другого (магістерського)</w:t>
      </w:r>
      <w:r>
        <w:rPr>
          <w:b/>
          <w:bCs/>
          <w:i/>
          <w:iCs/>
          <w:color w:val="000000"/>
          <w:sz w:val="28"/>
          <w:szCs w:val="28"/>
          <w:lang w:val="uk-UA"/>
        </w:rPr>
        <w:t xml:space="preserve"> </w:t>
      </w:r>
      <w:r w:rsidRPr="00146045">
        <w:rPr>
          <w:b/>
          <w:bCs/>
          <w:iCs/>
          <w:color w:val="000000"/>
          <w:sz w:val="28"/>
          <w:szCs w:val="28"/>
          <w:lang w:val="uk-UA"/>
        </w:rPr>
        <w:t>рівня вищої освіти</w:t>
      </w:r>
      <w:r>
        <w:rPr>
          <w:b/>
          <w:bCs/>
          <w:iCs/>
          <w:color w:val="000000"/>
          <w:sz w:val="28"/>
          <w:szCs w:val="28"/>
          <w:lang w:val="uk-UA"/>
        </w:rPr>
        <w:t xml:space="preserve">: </w:t>
      </w:r>
      <w:r w:rsidRPr="00D77B8C">
        <w:rPr>
          <w:bCs/>
          <w:iCs/>
          <w:color w:val="000000"/>
          <w:sz w:val="28"/>
          <w:szCs w:val="28"/>
          <w:lang w:val="uk-UA"/>
        </w:rPr>
        <w:t>навчально-методичний</w:t>
      </w:r>
      <w:r>
        <w:rPr>
          <w:b/>
          <w:bCs/>
          <w:iCs/>
          <w:color w:val="000000"/>
          <w:sz w:val="28"/>
          <w:szCs w:val="28"/>
          <w:lang w:val="uk-UA"/>
        </w:rPr>
        <w:t xml:space="preserve"> </w:t>
      </w:r>
      <w:r>
        <w:rPr>
          <w:color w:val="000000"/>
          <w:sz w:val="28"/>
          <w:szCs w:val="28"/>
          <w:lang w:val="uk-UA"/>
        </w:rPr>
        <w:t>посібник</w:t>
      </w:r>
      <w:r w:rsidRPr="00D77B8C">
        <w:rPr>
          <w:color w:val="000000"/>
          <w:sz w:val="28"/>
          <w:szCs w:val="28"/>
          <w:lang w:val="uk-UA"/>
        </w:rPr>
        <w:t xml:space="preserve"> </w:t>
      </w:r>
      <w:r w:rsidRPr="00A94004">
        <w:rPr>
          <w:color w:val="000000"/>
          <w:sz w:val="28"/>
          <w:szCs w:val="28"/>
          <w:lang w:val="uk-UA"/>
        </w:rPr>
        <w:t xml:space="preserve">/Упор. </w:t>
      </w:r>
      <w:r>
        <w:rPr>
          <w:color w:val="000000"/>
          <w:sz w:val="28"/>
          <w:szCs w:val="28"/>
          <w:lang w:val="uk-UA"/>
        </w:rPr>
        <w:t>Л.Г. </w:t>
      </w:r>
      <w:proofErr w:type="spellStart"/>
      <w:r w:rsidRPr="00146045">
        <w:rPr>
          <w:sz w:val="28"/>
          <w:szCs w:val="28"/>
          <w:lang w:val="uk-UA"/>
        </w:rPr>
        <w:t>Та</w:t>
      </w:r>
      <w:r>
        <w:rPr>
          <w:sz w:val="28"/>
          <w:szCs w:val="28"/>
          <w:lang w:val="uk-UA"/>
        </w:rPr>
        <w:t>л</w:t>
      </w:r>
      <w:r w:rsidRPr="00146045">
        <w:rPr>
          <w:sz w:val="28"/>
          <w:szCs w:val="28"/>
          <w:lang w:val="uk-UA"/>
        </w:rPr>
        <w:t>а</w:t>
      </w:r>
      <w:r>
        <w:rPr>
          <w:sz w:val="28"/>
          <w:szCs w:val="28"/>
          <w:lang w:val="uk-UA"/>
        </w:rPr>
        <w:t>н</w:t>
      </w:r>
      <w:r w:rsidRPr="00146045">
        <w:rPr>
          <w:sz w:val="28"/>
          <w:szCs w:val="28"/>
          <w:lang w:val="uk-UA"/>
        </w:rPr>
        <w:t>ова</w:t>
      </w:r>
      <w:proofErr w:type="spellEnd"/>
      <w:r>
        <w:rPr>
          <w:color w:val="000000"/>
          <w:sz w:val="28"/>
          <w:szCs w:val="28"/>
          <w:lang w:val="uk-UA"/>
        </w:rPr>
        <w:t>,</w:t>
      </w:r>
      <w:r w:rsidRPr="00146045">
        <w:rPr>
          <w:color w:val="000000"/>
          <w:sz w:val="28"/>
          <w:szCs w:val="28"/>
          <w:lang w:val="uk-UA"/>
        </w:rPr>
        <w:t xml:space="preserve"> </w:t>
      </w:r>
      <w:proofErr w:type="spellStart"/>
      <w:r w:rsidRPr="00A94004">
        <w:rPr>
          <w:color w:val="000000"/>
          <w:sz w:val="28"/>
          <w:szCs w:val="28"/>
          <w:lang w:val="uk-UA"/>
        </w:rPr>
        <w:t>О.С.Цокур</w:t>
      </w:r>
      <w:proofErr w:type="spellEnd"/>
      <w:r w:rsidRPr="00A94004">
        <w:rPr>
          <w:color w:val="000000"/>
          <w:sz w:val="28"/>
          <w:szCs w:val="28"/>
          <w:lang w:val="uk-UA"/>
        </w:rPr>
        <w:t>. Одеса</w:t>
      </w:r>
      <w:r>
        <w:rPr>
          <w:color w:val="000000"/>
          <w:sz w:val="28"/>
          <w:szCs w:val="28"/>
          <w:lang w:val="uk-UA"/>
        </w:rPr>
        <w:t xml:space="preserve"> :</w:t>
      </w:r>
      <w:r w:rsidRPr="000E0DF9">
        <w:rPr>
          <w:b/>
          <w:bCs/>
          <w:caps/>
          <w:sz w:val="28"/>
          <w:szCs w:val="28"/>
          <w:lang w:val="uk-UA"/>
        </w:rPr>
        <w:t xml:space="preserve"> </w:t>
      </w:r>
      <w:r w:rsidRPr="000E0DF9">
        <w:rPr>
          <w:bCs/>
          <w:caps/>
          <w:sz w:val="28"/>
          <w:szCs w:val="28"/>
          <w:lang w:val="uk-UA"/>
        </w:rPr>
        <w:t>М</w:t>
      </w:r>
      <w:r w:rsidRPr="000E0DF9">
        <w:rPr>
          <w:bCs/>
          <w:sz w:val="28"/>
          <w:szCs w:val="28"/>
          <w:lang w:val="uk-UA"/>
        </w:rPr>
        <w:t>іжнародний гуманітарний університет</w:t>
      </w:r>
      <w:r w:rsidRPr="00A94004">
        <w:rPr>
          <w:color w:val="000000"/>
          <w:sz w:val="28"/>
          <w:szCs w:val="28"/>
          <w:lang w:val="uk-UA"/>
        </w:rPr>
        <w:t>, 20</w:t>
      </w:r>
      <w:r>
        <w:rPr>
          <w:color w:val="000000"/>
          <w:sz w:val="28"/>
          <w:szCs w:val="28"/>
          <w:lang w:val="uk-UA"/>
        </w:rPr>
        <w:t>25</w:t>
      </w:r>
      <w:r w:rsidRPr="00A94004">
        <w:rPr>
          <w:color w:val="000000"/>
          <w:sz w:val="28"/>
          <w:szCs w:val="28"/>
          <w:lang w:val="uk-UA"/>
        </w:rPr>
        <w:t xml:space="preserve">. </w:t>
      </w:r>
      <w:r>
        <w:rPr>
          <w:color w:val="000000"/>
          <w:sz w:val="28"/>
          <w:szCs w:val="28"/>
          <w:lang w:val="uk-UA"/>
        </w:rPr>
        <w:t>1</w:t>
      </w:r>
      <w:r w:rsidR="0065349D">
        <w:rPr>
          <w:color w:val="000000"/>
          <w:sz w:val="28"/>
          <w:szCs w:val="28"/>
          <w:lang w:val="uk-UA"/>
        </w:rPr>
        <w:t>4</w:t>
      </w:r>
      <w:r>
        <w:rPr>
          <w:color w:val="000000"/>
          <w:sz w:val="28"/>
          <w:szCs w:val="28"/>
          <w:lang w:val="uk-UA"/>
        </w:rPr>
        <w:t xml:space="preserve">4 </w:t>
      </w:r>
      <w:r w:rsidRPr="00A94004">
        <w:rPr>
          <w:color w:val="000000"/>
          <w:sz w:val="28"/>
          <w:szCs w:val="28"/>
          <w:lang w:val="uk-UA"/>
        </w:rPr>
        <w:t>с.</w:t>
      </w:r>
    </w:p>
    <w:p w14:paraId="7E14EA85" w14:textId="77777777" w:rsidR="000E0DF9" w:rsidRDefault="000E0DF9" w:rsidP="000E0DF9">
      <w:pPr>
        <w:spacing w:line="360" w:lineRule="auto"/>
        <w:rPr>
          <w:lang w:val="uk-UA"/>
        </w:rPr>
      </w:pPr>
      <w:r w:rsidRPr="007216F2">
        <w:t> </w:t>
      </w:r>
    </w:p>
    <w:p w14:paraId="0375EFC6" w14:textId="77777777" w:rsidR="000E0DF9" w:rsidRPr="00412B0D" w:rsidRDefault="000E0DF9" w:rsidP="000E0DF9">
      <w:pPr>
        <w:spacing w:line="360" w:lineRule="auto"/>
        <w:rPr>
          <w:lang w:val="uk-UA"/>
        </w:rPr>
      </w:pPr>
    </w:p>
    <w:p w14:paraId="5E7C315B" w14:textId="77777777" w:rsidR="000E0DF9" w:rsidRPr="00146045" w:rsidRDefault="000E0DF9" w:rsidP="000E0DF9">
      <w:pPr>
        <w:ind w:firstLine="708"/>
        <w:contextualSpacing/>
        <w:jc w:val="both"/>
        <w:rPr>
          <w:i/>
          <w:sz w:val="28"/>
          <w:szCs w:val="28"/>
          <w:lang w:val="uk-UA"/>
        </w:rPr>
      </w:pPr>
      <w:r w:rsidRPr="00146045">
        <w:rPr>
          <w:i/>
          <w:sz w:val="28"/>
          <w:szCs w:val="28"/>
          <w:lang w:val="uk-UA"/>
        </w:rPr>
        <w:t xml:space="preserve">У </w:t>
      </w:r>
      <w:r w:rsidRPr="00146045">
        <w:rPr>
          <w:bCs/>
          <w:i/>
          <w:iCs/>
          <w:color w:val="000000"/>
          <w:sz w:val="28"/>
          <w:szCs w:val="28"/>
          <w:lang w:val="uk-UA"/>
        </w:rPr>
        <w:t xml:space="preserve">навчально-методичному посібнику </w:t>
      </w:r>
      <w:r w:rsidRPr="00146045">
        <w:rPr>
          <w:i/>
          <w:sz w:val="28"/>
          <w:szCs w:val="28"/>
          <w:lang w:val="uk-UA"/>
        </w:rPr>
        <w:t xml:space="preserve">висвітлено як загальні положення щодо сутності і специфіки змісту, способів організації та критеріїв оцінювання результатів асистентської практики здобувачів </w:t>
      </w:r>
      <w:r w:rsidRPr="000E0DF9">
        <w:rPr>
          <w:bCs/>
          <w:i/>
          <w:iCs/>
          <w:color w:val="000000"/>
          <w:sz w:val="28"/>
          <w:szCs w:val="28"/>
          <w:lang w:val="uk-UA"/>
        </w:rPr>
        <w:t>другого (магістерського)</w:t>
      </w:r>
      <w:r w:rsidRPr="000E0DF9">
        <w:rPr>
          <w:i/>
          <w:sz w:val="28"/>
          <w:szCs w:val="28"/>
          <w:lang w:val="uk-UA"/>
        </w:rPr>
        <w:t xml:space="preserve"> </w:t>
      </w:r>
      <w:r w:rsidRPr="00146045">
        <w:rPr>
          <w:i/>
          <w:sz w:val="28"/>
          <w:szCs w:val="28"/>
          <w:lang w:val="uk-UA"/>
        </w:rPr>
        <w:t>рівнів вищої освіти спеціальност</w:t>
      </w:r>
      <w:r>
        <w:rPr>
          <w:i/>
          <w:sz w:val="28"/>
          <w:szCs w:val="28"/>
          <w:lang w:val="uk-UA"/>
        </w:rPr>
        <w:t>ей</w:t>
      </w:r>
      <w:r w:rsidRPr="00146045">
        <w:rPr>
          <w:i/>
          <w:sz w:val="28"/>
          <w:szCs w:val="28"/>
          <w:lang w:val="uk-UA"/>
        </w:rPr>
        <w:t xml:space="preserve"> </w:t>
      </w:r>
      <w:r>
        <w:rPr>
          <w:i/>
          <w:sz w:val="28"/>
          <w:szCs w:val="28"/>
          <w:lang w:val="uk-UA"/>
        </w:rPr>
        <w:t>В 11</w:t>
      </w:r>
      <w:r w:rsidRPr="00146045">
        <w:rPr>
          <w:i/>
          <w:sz w:val="28"/>
          <w:szCs w:val="28"/>
          <w:lang w:val="uk-UA"/>
        </w:rPr>
        <w:t xml:space="preserve"> Філологія</w:t>
      </w:r>
      <w:r>
        <w:rPr>
          <w:i/>
          <w:sz w:val="28"/>
          <w:szCs w:val="28"/>
          <w:lang w:val="uk-UA"/>
        </w:rPr>
        <w:t xml:space="preserve"> та</w:t>
      </w:r>
      <w:r w:rsidRPr="00146045">
        <w:rPr>
          <w:i/>
          <w:sz w:val="28"/>
          <w:szCs w:val="28"/>
          <w:lang w:val="uk-UA"/>
        </w:rPr>
        <w:t xml:space="preserve"> </w:t>
      </w:r>
      <w:r>
        <w:rPr>
          <w:i/>
          <w:sz w:val="28"/>
          <w:szCs w:val="28"/>
          <w:lang w:val="uk-UA"/>
        </w:rPr>
        <w:t>А</w:t>
      </w:r>
      <w:r w:rsidRPr="00146045">
        <w:rPr>
          <w:i/>
          <w:sz w:val="28"/>
          <w:szCs w:val="28"/>
          <w:lang w:val="uk-UA"/>
        </w:rPr>
        <w:t>1 Освітні науки</w:t>
      </w:r>
      <w:r w:rsidRPr="005F0427">
        <w:rPr>
          <w:i/>
          <w:sz w:val="28"/>
          <w:szCs w:val="28"/>
          <w:lang w:val="uk-UA"/>
        </w:rPr>
        <w:t>,</w:t>
      </w:r>
      <w:r>
        <w:rPr>
          <w:i/>
          <w:sz w:val="28"/>
          <w:szCs w:val="28"/>
          <w:lang w:val="uk-UA"/>
        </w:rPr>
        <w:t xml:space="preserve"> </w:t>
      </w:r>
      <w:r w:rsidRPr="00146045">
        <w:rPr>
          <w:i/>
          <w:sz w:val="28"/>
          <w:szCs w:val="28"/>
          <w:lang w:val="uk-UA"/>
        </w:rPr>
        <w:t xml:space="preserve">так і методичні рекомендації щодо ефективного виконання ними індивідуальних завдань, необхідних для опанування провідних функцій професійної діяльності сучасного викладача вищої школи як </w:t>
      </w:r>
      <w:r>
        <w:rPr>
          <w:i/>
          <w:sz w:val="28"/>
          <w:szCs w:val="28"/>
          <w:lang w:val="uk-UA"/>
        </w:rPr>
        <w:t>суб</w:t>
      </w:r>
      <w:r w:rsidRPr="007415D8">
        <w:rPr>
          <w:i/>
          <w:sz w:val="28"/>
          <w:szCs w:val="28"/>
          <w:lang w:val="uk-UA"/>
        </w:rPr>
        <w:t>’</w:t>
      </w:r>
      <w:r>
        <w:rPr>
          <w:i/>
          <w:sz w:val="28"/>
          <w:szCs w:val="28"/>
          <w:lang w:val="uk-UA"/>
        </w:rPr>
        <w:t>єкта</w:t>
      </w:r>
      <w:r w:rsidR="007415D8">
        <w:rPr>
          <w:i/>
          <w:sz w:val="28"/>
          <w:szCs w:val="28"/>
          <w:lang w:val="uk-UA"/>
        </w:rPr>
        <w:t xml:space="preserve">, </w:t>
      </w:r>
      <w:proofErr w:type="spellStart"/>
      <w:r w:rsidR="007415D8">
        <w:rPr>
          <w:i/>
          <w:sz w:val="28"/>
          <w:szCs w:val="28"/>
          <w:lang w:val="uk-UA"/>
        </w:rPr>
        <w:t>проектувальника</w:t>
      </w:r>
      <w:proofErr w:type="spellEnd"/>
      <w:r w:rsidR="007415D8">
        <w:rPr>
          <w:i/>
          <w:sz w:val="28"/>
          <w:szCs w:val="28"/>
          <w:lang w:val="uk-UA"/>
        </w:rPr>
        <w:t>, організатора й диспетчера навчальної, методичної, науково-дослідницької й організаційно-виховної діяльності студентів закладу вищої освіти</w:t>
      </w:r>
      <w:r w:rsidRPr="00146045">
        <w:rPr>
          <w:i/>
          <w:sz w:val="28"/>
          <w:szCs w:val="28"/>
          <w:lang w:val="uk-UA"/>
        </w:rPr>
        <w:t xml:space="preserve">. </w:t>
      </w:r>
      <w:r>
        <w:rPr>
          <w:i/>
          <w:sz w:val="28"/>
          <w:szCs w:val="28"/>
          <w:lang w:val="uk-UA"/>
        </w:rPr>
        <w:t>Р</w:t>
      </w:r>
      <w:r w:rsidRPr="00146045">
        <w:rPr>
          <w:i/>
          <w:sz w:val="28"/>
          <w:szCs w:val="28"/>
          <w:lang w:val="uk-UA"/>
        </w:rPr>
        <w:t>озкрит</w:t>
      </w:r>
      <w:r>
        <w:rPr>
          <w:i/>
          <w:sz w:val="28"/>
          <w:szCs w:val="28"/>
          <w:lang w:val="uk-UA"/>
        </w:rPr>
        <w:t xml:space="preserve">о сучасні </w:t>
      </w:r>
      <w:r w:rsidRPr="00146045">
        <w:rPr>
          <w:i/>
          <w:sz w:val="28"/>
          <w:szCs w:val="28"/>
          <w:lang w:val="uk-UA"/>
        </w:rPr>
        <w:t xml:space="preserve"> вимоги й надано методичні поради щодо підготовки та проведення </w:t>
      </w:r>
      <w:r>
        <w:rPr>
          <w:i/>
          <w:sz w:val="28"/>
          <w:szCs w:val="28"/>
          <w:lang w:val="uk-UA"/>
        </w:rPr>
        <w:t xml:space="preserve">із </w:t>
      </w:r>
      <w:r w:rsidR="007415D8">
        <w:rPr>
          <w:i/>
          <w:sz w:val="28"/>
          <w:szCs w:val="28"/>
          <w:lang w:val="uk-UA"/>
        </w:rPr>
        <w:t>студент</w:t>
      </w:r>
      <w:r>
        <w:rPr>
          <w:i/>
          <w:sz w:val="28"/>
          <w:szCs w:val="28"/>
          <w:lang w:val="uk-UA"/>
        </w:rPr>
        <w:t xml:space="preserve">ами </w:t>
      </w:r>
      <w:r w:rsidRPr="00146045">
        <w:rPr>
          <w:i/>
          <w:sz w:val="28"/>
          <w:szCs w:val="28"/>
          <w:lang w:val="uk-UA"/>
        </w:rPr>
        <w:t xml:space="preserve">різних типів лекційних, семінарських та практичних занять, а також способів здійснення їх </w:t>
      </w:r>
      <w:r>
        <w:rPr>
          <w:i/>
          <w:sz w:val="28"/>
          <w:szCs w:val="28"/>
          <w:lang w:val="uk-UA"/>
        </w:rPr>
        <w:t xml:space="preserve">дидактичного </w:t>
      </w:r>
      <w:r w:rsidRPr="00146045">
        <w:rPr>
          <w:i/>
          <w:sz w:val="28"/>
          <w:szCs w:val="28"/>
          <w:lang w:val="uk-UA"/>
        </w:rPr>
        <w:t>самоаналізу</w:t>
      </w:r>
      <w:r>
        <w:rPr>
          <w:i/>
          <w:sz w:val="28"/>
          <w:szCs w:val="28"/>
          <w:lang w:val="uk-UA"/>
        </w:rPr>
        <w:t xml:space="preserve">, оцінювання </w:t>
      </w:r>
      <w:r w:rsidRPr="00146045">
        <w:rPr>
          <w:i/>
          <w:sz w:val="28"/>
          <w:szCs w:val="28"/>
          <w:lang w:val="uk-UA"/>
        </w:rPr>
        <w:t>ефективності</w:t>
      </w:r>
      <w:r>
        <w:rPr>
          <w:i/>
          <w:sz w:val="28"/>
          <w:szCs w:val="28"/>
          <w:lang w:val="uk-UA"/>
        </w:rPr>
        <w:t xml:space="preserve"> </w:t>
      </w:r>
      <w:r w:rsidR="007415D8">
        <w:rPr>
          <w:i/>
          <w:sz w:val="28"/>
          <w:szCs w:val="28"/>
          <w:lang w:val="uk-UA"/>
        </w:rPr>
        <w:t xml:space="preserve">виконання функцій </w:t>
      </w:r>
      <w:r>
        <w:rPr>
          <w:i/>
          <w:sz w:val="28"/>
          <w:szCs w:val="28"/>
          <w:lang w:val="uk-UA"/>
        </w:rPr>
        <w:t>викладацьк</w:t>
      </w:r>
      <w:r w:rsidRPr="00146045">
        <w:rPr>
          <w:i/>
          <w:sz w:val="28"/>
          <w:szCs w:val="28"/>
          <w:lang w:val="uk-UA"/>
        </w:rPr>
        <w:t>ої діяльності.</w:t>
      </w:r>
    </w:p>
    <w:p w14:paraId="5D7E5343" w14:textId="77777777" w:rsidR="000E0DF9" w:rsidRPr="00146045" w:rsidRDefault="000E0DF9" w:rsidP="000E0DF9">
      <w:pPr>
        <w:ind w:firstLine="708"/>
        <w:contextualSpacing/>
        <w:jc w:val="both"/>
        <w:rPr>
          <w:i/>
          <w:sz w:val="28"/>
          <w:szCs w:val="28"/>
        </w:rPr>
      </w:pPr>
      <w:r w:rsidRPr="00146045">
        <w:rPr>
          <w:bCs/>
          <w:i/>
          <w:iCs/>
          <w:color w:val="000000"/>
          <w:sz w:val="28"/>
          <w:szCs w:val="28"/>
          <w:lang w:val="uk-UA"/>
        </w:rPr>
        <w:t>Навчально-методичний</w:t>
      </w:r>
      <w:r w:rsidRPr="00146045">
        <w:rPr>
          <w:b/>
          <w:bCs/>
          <w:i/>
          <w:iCs/>
          <w:color w:val="000000"/>
          <w:sz w:val="28"/>
          <w:szCs w:val="28"/>
          <w:lang w:val="uk-UA"/>
        </w:rPr>
        <w:t xml:space="preserve"> </w:t>
      </w:r>
      <w:r w:rsidRPr="00146045">
        <w:rPr>
          <w:i/>
          <w:color w:val="000000"/>
          <w:sz w:val="28"/>
          <w:szCs w:val="28"/>
          <w:lang w:val="uk-UA"/>
        </w:rPr>
        <w:t xml:space="preserve">посібник рекомендовано </w:t>
      </w:r>
      <w:r w:rsidRPr="00146045">
        <w:rPr>
          <w:i/>
          <w:sz w:val="28"/>
          <w:szCs w:val="28"/>
          <w:lang w:val="uk-UA"/>
        </w:rPr>
        <w:t xml:space="preserve">здобувачам </w:t>
      </w:r>
      <w:r w:rsidR="007415D8" w:rsidRPr="000E0DF9">
        <w:rPr>
          <w:bCs/>
          <w:i/>
          <w:iCs/>
          <w:color w:val="000000"/>
          <w:sz w:val="28"/>
          <w:szCs w:val="28"/>
          <w:lang w:val="uk-UA"/>
        </w:rPr>
        <w:t>другого (магістерського)</w:t>
      </w:r>
      <w:r w:rsidR="007415D8" w:rsidRPr="000E0DF9">
        <w:rPr>
          <w:i/>
          <w:sz w:val="28"/>
          <w:szCs w:val="28"/>
          <w:lang w:val="uk-UA"/>
        </w:rPr>
        <w:t xml:space="preserve"> </w:t>
      </w:r>
      <w:r w:rsidR="007415D8" w:rsidRPr="00146045">
        <w:rPr>
          <w:i/>
          <w:sz w:val="28"/>
          <w:szCs w:val="28"/>
          <w:lang w:val="uk-UA"/>
        </w:rPr>
        <w:t>рівнів вищої освіти</w:t>
      </w:r>
      <w:r w:rsidRPr="00146045">
        <w:rPr>
          <w:i/>
          <w:sz w:val="28"/>
          <w:szCs w:val="28"/>
          <w:lang w:val="uk-UA"/>
        </w:rPr>
        <w:t xml:space="preserve">, а також </w:t>
      </w:r>
      <w:proofErr w:type="spellStart"/>
      <w:r w:rsidRPr="00146045">
        <w:rPr>
          <w:i/>
          <w:sz w:val="28"/>
          <w:szCs w:val="28"/>
        </w:rPr>
        <w:t>викладачам</w:t>
      </w:r>
      <w:proofErr w:type="spellEnd"/>
      <w:r w:rsidRPr="00146045">
        <w:rPr>
          <w:i/>
          <w:sz w:val="28"/>
          <w:szCs w:val="28"/>
          <w:lang w:val="uk-UA"/>
        </w:rPr>
        <w:t xml:space="preserve">-наставникам і керівникам </w:t>
      </w:r>
      <w:proofErr w:type="spellStart"/>
      <w:r w:rsidRPr="00146045">
        <w:rPr>
          <w:i/>
          <w:sz w:val="28"/>
          <w:szCs w:val="28"/>
        </w:rPr>
        <w:t>асистентської</w:t>
      </w:r>
      <w:proofErr w:type="spellEnd"/>
      <w:r w:rsidRPr="00146045">
        <w:rPr>
          <w:i/>
          <w:sz w:val="28"/>
          <w:szCs w:val="28"/>
        </w:rPr>
        <w:t xml:space="preserve"> практики.</w:t>
      </w:r>
    </w:p>
    <w:p w14:paraId="524D1E0F" w14:textId="77777777" w:rsidR="000E0DF9" w:rsidRDefault="000E0DF9" w:rsidP="000E0DF9">
      <w:pPr>
        <w:contextualSpacing/>
        <w:rPr>
          <w:sz w:val="28"/>
          <w:szCs w:val="28"/>
          <w:lang w:val="uk-UA"/>
        </w:rPr>
      </w:pPr>
    </w:p>
    <w:p w14:paraId="738714CA" w14:textId="77777777" w:rsidR="000E0DF9" w:rsidRDefault="000E0DF9" w:rsidP="000E0DF9">
      <w:pPr>
        <w:spacing w:line="360" w:lineRule="auto"/>
        <w:ind w:firstLine="709"/>
        <w:contextualSpacing/>
        <w:jc w:val="right"/>
        <w:rPr>
          <w:bCs/>
          <w:sz w:val="28"/>
          <w:szCs w:val="28"/>
          <w:lang w:val="uk-UA"/>
        </w:rPr>
      </w:pPr>
      <w:r w:rsidRPr="005F0427">
        <w:rPr>
          <w:sz w:val="28"/>
          <w:szCs w:val="28"/>
          <w:lang w:val="uk-UA"/>
        </w:rPr>
        <w:t>© М</w:t>
      </w:r>
      <w:r w:rsidRPr="005F0427">
        <w:rPr>
          <w:bCs/>
          <w:sz w:val="28"/>
          <w:szCs w:val="28"/>
          <w:lang w:val="uk-UA"/>
        </w:rPr>
        <w:t>іжнародний гуманітарний університет</w:t>
      </w:r>
    </w:p>
    <w:p w14:paraId="20358671" w14:textId="77777777" w:rsidR="000E0DF9" w:rsidRDefault="000E0DF9" w:rsidP="000E0DF9">
      <w:pPr>
        <w:spacing w:line="360" w:lineRule="auto"/>
        <w:ind w:firstLine="709"/>
        <w:contextualSpacing/>
        <w:jc w:val="right"/>
        <w:rPr>
          <w:bCs/>
          <w:sz w:val="28"/>
          <w:szCs w:val="28"/>
          <w:lang w:val="uk-UA"/>
        </w:rPr>
      </w:pPr>
    </w:p>
    <w:p w14:paraId="407356AC" w14:textId="77777777" w:rsidR="000E0DF9" w:rsidRPr="00876F1E" w:rsidRDefault="000E0DF9" w:rsidP="000E0DF9">
      <w:pPr>
        <w:spacing w:line="360" w:lineRule="auto"/>
        <w:jc w:val="center"/>
        <w:rPr>
          <w:sz w:val="28"/>
          <w:szCs w:val="28"/>
          <w:lang w:val="uk-UA"/>
        </w:rPr>
      </w:pPr>
      <w:r w:rsidRPr="00876F1E">
        <w:rPr>
          <w:sz w:val="28"/>
          <w:szCs w:val="28"/>
          <w:lang w:val="uk-UA"/>
        </w:rPr>
        <w:lastRenderedPageBreak/>
        <w:t>ЗМІСТ</w:t>
      </w:r>
    </w:p>
    <w:p w14:paraId="23D0D21D" w14:textId="77777777" w:rsidR="000E0DF9" w:rsidRPr="00876F1E" w:rsidRDefault="000E0DF9" w:rsidP="00FE2BCB">
      <w:pPr>
        <w:spacing w:line="360" w:lineRule="auto"/>
        <w:ind w:firstLine="567"/>
        <w:rPr>
          <w:sz w:val="28"/>
          <w:szCs w:val="28"/>
          <w:lang w:val="uk-UA"/>
        </w:rPr>
      </w:pPr>
      <w:r w:rsidRPr="00876F1E">
        <w:rPr>
          <w:sz w:val="28"/>
          <w:szCs w:val="28"/>
          <w:lang w:val="uk-UA"/>
        </w:rPr>
        <w:t>ВСТУП…………………………………………………………………….....4</w:t>
      </w:r>
    </w:p>
    <w:p w14:paraId="1D195CE8" w14:textId="77777777" w:rsidR="00FE2BCB" w:rsidRPr="00C55E5E" w:rsidRDefault="00FE2BCB" w:rsidP="00FE2BCB">
      <w:pPr>
        <w:ind w:firstLine="567"/>
        <w:contextualSpacing/>
        <w:jc w:val="both"/>
        <w:rPr>
          <w:sz w:val="28"/>
          <w:szCs w:val="28"/>
          <w:lang w:val="uk-UA"/>
        </w:rPr>
      </w:pPr>
      <w:r w:rsidRPr="00C55E5E">
        <w:rPr>
          <w:sz w:val="28"/>
          <w:szCs w:val="28"/>
          <w:lang w:val="uk-UA"/>
        </w:rPr>
        <w:t>РОЗДІЛ І. ЗАГАЛЬНІ ПОЛОЖЕННЯ ЩОДО ОРГАНІЗАЦІЇ АСИСТЕНТСЬКОЇ ПРАКТИКИ</w:t>
      </w:r>
      <w:r>
        <w:rPr>
          <w:sz w:val="28"/>
          <w:szCs w:val="28"/>
          <w:lang w:val="uk-UA"/>
        </w:rPr>
        <w:t>..</w:t>
      </w:r>
      <w:r w:rsidRPr="00FE2BCB">
        <w:rPr>
          <w:sz w:val="28"/>
          <w:szCs w:val="28"/>
          <w:lang w:val="uk-UA"/>
        </w:rPr>
        <w:t xml:space="preserve"> </w:t>
      </w:r>
      <w:r w:rsidRPr="00876F1E">
        <w:rPr>
          <w:sz w:val="28"/>
          <w:szCs w:val="28"/>
          <w:lang w:val="uk-UA"/>
        </w:rPr>
        <w:t>……………………………………</w:t>
      </w:r>
      <w:r>
        <w:rPr>
          <w:sz w:val="28"/>
          <w:szCs w:val="28"/>
          <w:lang w:val="uk-UA"/>
        </w:rPr>
        <w:t>……… …</w:t>
      </w:r>
      <w:r w:rsidRPr="00C55E5E">
        <w:rPr>
          <w:sz w:val="28"/>
          <w:szCs w:val="28"/>
          <w:lang w:val="uk-UA"/>
        </w:rPr>
        <w:t xml:space="preserve"> 6</w:t>
      </w:r>
    </w:p>
    <w:p w14:paraId="710DF6DC" w14:textId="77777777" w:rsidR="00FE2BCB" w:rsidRDefault="00FE2BCB" w:rsidP="00FE2BCB">
      <w:pPr>
        <w:pStyle w:val="a6"/>
        <w:spacing w:after="160"/>
        <w:ind w:left="0" w:firstLine="567"/>
        <w:jc w:val="both"/>
        <w:rPr>
          <w:bCs/>
          <w:iCs/>
          <w:color w:val="000000"/>
          <w:sz w:val="28"/>
          <w:szCs w:val="28"/>
          <w:lang w:val="uk-UA"/>
        </w:rPr>
      </w:pPr>
      <w:r>
        <w:rPr>
          <w:sz w:val="28"/>
          <w:szCs w:val="28"/>
          <w:lang w:val="uk-UA"/>
        </w:rPr>
        <w:t>1.1.</w:t>
      </w:r>
      <w:r w:rsidRPr="00C55E5E">
        <w:rPr>
          <w:sz w:val="28"/>
          <w:szCs w:val="28"/>
          <w:lang w:val="uk-UA"/>
        </w:rPr>
        <w:t xml:space="preserve">Мета і завдання </w:t>
      </w:r>
      <w:r w:rsidRPr="00C55E5E">
        <w:rPr>
          <w:bCs/>
          <w:color w:val="000000"/>
          <w:sz w:val="28"/>
          <w:szCs w:val="28"/>
          <w:lang w:val="uk-UA"/>
        </w:rPr>
        <w:t xml:space="preserve">асистентської </w:t>
      </w:r>
      <w:r w:rsidRPr="00C55E5E">
        <w:rPr>
          <w:bCs/>
          <w:iCs/>
          <w:color w:val="000000"/>
          <w:sz w:val="28"/>
          <w:szCs w:val="28"/>
          <w:lang w:val="uk-UA"/>
        </w:rPr>
        <w:t>практики</w:t>
      </w:r>
      <w:r>
        <w:rPr>
          <w:bCs/>
          <w:iCs/>
          <w:color w:val="000000"/>
          <w:sz w:val="28"/>
          <w:szCs w:val="28"/>
          <w:lang w:val="uk-UA"/>
        </w:rPr>
        <w:t xml:space="preserve">                                                 6</w:t>
      </w:r>
    </w:p>
    <w:p w14:paraId="3FC45A2C" w14:textId="77777777" w:rsidR="00FE2BCB" w:rsidRPr="00C55E5E" w:rsidRDefault="00FE2BCB" w:rsidP="00FE2BCB">
      <w:pPr>
        <w:pStyle w:val="a6"/>
        <w:spacing w:after="160"/>
        <w:ind w:left="0" w:firstLine="567"/>
        <w:jc w:val="both"/>
        <w:rPr>
          <w:bCs/>
          <w:iCs/>
          <w:color w:val="000000"/>
          <w:sz w:val="28"/>
          <w:szCs w:val="28"/>
          <w:lang w:val="uk-UA"/>
        </w:rPr>
      </w:pPr>
      <w:r w:rsidRPr="00C55E5E">
        <w:rPr>
          <w:bCs/>
          <w:iCs/>
          <w:color w:val="000000"/>
          <w:sz w:val="28"/>
          <w:szCs w:val="28"/>
          <w:lang w:val="uk-UA"/>
        </w:rPr>
        <w:t xml:space="preserve">1.2. Зміст </w:t>
      </w:r>
      <w:r w:rsidRPr="00C55E5E">
        <w:rPr>
          <w:bCs/>
          <w:color w:val="000000"/>
          <w:sz w:val="28"/>
          <w:szCs w:val="28"/>
          <w:lang w:val="uk-UA"/>
        </w:rPr>
        <w:t xml:space="preserve">асистентської </w:t>
      </w:r>
      <w:r w:rsidRPr="00C55E5E">
        <w:rPr>
          <w:bCs/>
          <w:iCs/>
          <w:color w:val="000000"/>
          <w:sz w:val="28"/>
          <w:szCs w:val="28"/>
          <w:lang w:val="uk-UA"/>
        </w:rPr>
        <w:t xml:space="preserve">практики </w:t>
      </w:r>
      <w:r>
        <w:rPr>
          <w:bCs/>
          <w:iCs/>
          <w:color w:val="000000"/>
          <w:sz w:val="28"/>
          <w:szCs w:val="28"/>
          <w:lang w:val="uk-UA"/>
        </w:rPr>
        <w:t xml:space="preserve">                                                                </w:t>
      </w:r>
      <w:r w:rsidRPr="00C55E5E">
        <w:rPr>
          <w:bCs/>
          <w:iCs/>
          <w:color w:val="000000"/>
          <w:sz w:val="28"/>
          <w:szCs w:val="28"/>
          <w:lang w:val="uk-UA"/>
        </w:rPr>
        <w:t>15</w:t>
      </w:r>
    </w:p>
    <w:p w14:paraId="6AC41463" w14:textId="77777777" w:rsidR="00FE2BCB" w:rsidRPr="00C55E5E" w:rsidRDefault="00FE2BCB" w:rsidP="00FE2BCB">
      <w:pPr>
        <w:pStyle w:val="a6"/>
        <w:spacing w:after="160"/>
        <w:ind w:left="0" w:firstLine="567"/>
        <w:jc w:val="both"/>
        <w:rPr>
          <w:sz w:val="28"/>
          <w:szCs w:val="28"/>
          <w:lang w:val="uk-UA"/>
        </w:rPr>
      </w:pPr>
      <w:r w:rsidRPr="00C55E5E">
        <w:rPr>
          <w:sz w:val="28"/>
          <w:szCs w:val="28"/>
          <w:lang w:val="uk-UA"/>
        </w:rPr>
        <w:t xml:space="preserve">1.3. Етапи та графік проходження асистентської практики </w:t>
      </w:r>
      <w:r>
        <w:rPr>
          <w:sz w:val="28"/>
          <w:szCs w:val="28"/>
          <w:lang w:val="uk-UA"/>
        </w:rPr>
        <w:t xml:space="preserve">                     </w:t>
      </w:r>
      <w:r w:rsidRPr="00C55E5E">
        <w:rPr>
          <w:sz w:val="28"/>
          <w:szCs w:val="28"/>
          <w:lang w:val="uk-UA"/>
        </w:rPr>
        <w:t>18</w:t>
      </w:r>
    </w:p>
    <w:p w14:paraId="7F4F01F6" w14:textId="77777777" w:rsidR="00FE2BCB" w:rsidRPr="00C55E5E" w:rsidRDefault="00FE2BCB" w:rsidP="00FE2BCB">
      <w:pPr>
        <w:pStyle w:val="a6"/>
        <w:spacing w:after="160"/>
        <w:ind w:left="0" w:firstLine="567"/>
        <w:jc w:val="both"/>
        <w:rPr>
          <w:bCs/>
          <w:color w:val="000000"/>
          <w:sz w:val="28"/>
          <w:szCs w:val="28"/>
          <w:lang w:val="uk-UA"/>
        </w:rPr>
      </w:pPr>
      <w:r w:rsidRPr="00C55E5E">
        <w:rPr>
          <w:bCs/>
          <w:color w:val="000000"/>
          <w:sz w:val="28"/>
          <w:szCs w:val="28"/>
          <w:lang w:val="uk-UA"/>
        </w:rPr>
        <w:t xml:space="preserve">1.4. Нормативно-правові аспекти організації асистентської практики </w:t>
      </w:r>
      <w:r>
        <w:rPr>
          <w:bCs/>
          <w:color w:val="000000"/>
          <w:sz w:val="28"/>
          <w:szCs w:val="28"/>
          <w:lang w:val="uk-UA"/>
        </w:rPr>
        <w:t xml:space="preserve">   </w:t>
      </w:r>
      <w:r w:rsidRPr="00C55E5E">
        <w:rPr>
          <w:bCs/>
          <w:color w:val="000000"/>
          <w:sz w:val="28"/>
          <w:szCs w:val="28"/>
          <w:lang w:val="uk-UA"/>
        </w:rPr>
        <w:t>24</w:t>
      </w:r>
    </w:p>
    <w:p w14:paraId="150B3F11" w14:textId="77777777" w:rsidR="00FE2BCB" w:rsidRPr="00C55E5E" w:rsidRDefault="00FE2BCB" w:rsidP="00FE2BCB">
      <w:pPr>
        <w:pStyle w:val="a6"/>
        <w:spacing w:after="160"/>
        <w:ind w:left="0" w:firstLine="567"/>
        <w:jc w:val="both"/>
        <w:rPr>
          <w:sz w:val="28"/>
          <w:szCs w:val="28"/>
          <w:lang w:val="uk-UA"/>
        </w:rPr>
      </w:pPr>
      <w:r w:rsidRPr="00C55E5E">
        <w:rPr>
          <w:sz w:val="28"/>
          <w:szCs w:val="28"/>
          <w:lang w:val="uk-UA"/>
        </w:rPr>
        <w:t xml:space="preserve">1.5. Форми звітності здобувачів </w:t>
      </w:r>
      <w:r>
        <w:rPr>
          <w:sz w:val="28"/>
          <w:szCs w:val="28"/>
          <w:lang w:val="uk-UA"/>
        </w:rPr>
        <w:t xml:space="preserve">                                                                 </w:t>
      </w:r>
      <w:r w:rsidRPr="00C55E5E">
        <w:rPr>
          <w:sz w:val="28"/>
          <w:szCs w:val="28"/>
          <w:lang w:val="uk-UA"/>
        </w:rPr>
        <w:t>28</w:t>
      </w:r>
    </w:p>
    <w:p w14:paraId="6B7F3D06" w14:textId="77777777" w:rsidR="00FE2BCB" w:rsidRPr="00C55E5E" w:rsidRDefault="00FE2BCB" w:rsidP="00FE2BCB">
      <w:pPr>
        <w:pStyle w:val="a6"/>
        <w:spacing w:after="160"/>
        <w:ind w:left="0" w:firstLine="567"/>
        <w:jc w:val="both"/>
        <w:rPr>
          <w:sz w:val="28"/>
          <w:szCs w:val="28"/>
          <w:lang w:val="uk-UA"/>
        </w:rPr>
      </w:pPr>
      <w:r w:rsidRPr="00C55E5E">
        <w:rPr>
          <w:sz w:val="28"/>
          <w:szCs w:val="28"/>
          <w:lang w:val="uk-UA"/>
        </w:rPr>
        <w:t xml:space="preserve">1.6. Форми контролю і методи </w:t>
      </w:r>
      <w:proofErr w:type="spellStart"/>
      <w:r w:rsidRPr="00C55E5E">
        <w:rPr>
          <w:sz w:val="28"/>
          <w:szCs w:val="28"/>
          <w:lang w:val="uk-UA"/>
        </w:rPr>
        <w:t>оцiнювання</w:t>
      </w:r>
      <w:proofErr w:type="spellEnd"/>
      <w:r w:rsidRPr="00C55E5E">
        <w:rPr>
          <w:sz w:val="28"/>
          <w:szCs w:val="28"/>
          <w:lang w:val="uk-UA"/>
        </w:rPr>
        <w:t xml:space="preserve"> </w:t>
      </w:r>
      <w:proofErr w:type="spellStart"/>
      <w:r w:rsidRPr="00C55E5E">
        <w:rPr>
          <w:sz w:val="28"/>
          <w:szCs w:val="28"/>
          <w:lang w:val="uk-UA"/>
        </w:rPr>
        <w:t>результатiв</w:t>
      </w:r>
      <w:proofErr w:type="spellEnd"/>
      <w:r w:rsidRPr="00C55E5E">
        <w:rPr>
          <w:sz w:val="28"/>
          <w:szCs w:val="28"/>
          <w:lang w:val="uk-UA"/>
        </w:rPr>
        <w:t xml:space="preserve"> асистентської практики </w:t>
      </w:r>
      <w:r>
        <w:rPr>
          <w:sz w:val="28"/>
          <w:szCs w:val="28"/>
          <w:lang w:val="uk-UA"/>
        </w:rPr>
        <w:t xml:space="preserve">                                                                                                             </w:t>
      </w:r>
      <w:r w:rsidRPr="00C55E5E">
        <w:rPr>
          <w:sz w:val="28"/>
          <w:szCs w:val="28"/>
          <w:lang w:val="uk-UA"/>
        </w:rPr>
        <w:t>30</w:t>
      </w:r>
    </w:p>
    <w:p w14:paraId="0B5504D2" w14:textId="77777777" w:rsidR="00FE2BCB" w:rsidRPr="00C55E5E" w:rsidRDefault="00FE2BCB" w:rsidP="00FE2BCB">
      <w:pPr>
        <w:pStyle w:val="a6"/>
        <w:widowControl w:val="0"/>
        <w:autoSpaceDE w:val="0"/>
        <w:autoSpaceDN w:val="0"/>
        <w:adjustRightInd w:val="0"/>
        <w:spacing w:after="160"/>
        <w:ind w:left="0" w:firstLine="567"/>
        <w:jc w:val="both"/>
        <w:rPr>
          <w:sz w:val="28"/>
          <w:szCs w:val="28"/>
          <w:lang w:val="uk-UA" w:eastAsia="uk-UA"/>
        </w:rPr>
      </w:pPr>
      <w:r w:rsidRPr="00C55E5E">
        <w:rPr>
          <w:sz w:val="28"/>
          <w:szCs w:val="28"/>
          <w:lang w:val="uk-UA" w:eastAsia="uk-UA"/>
        </w:rPr>
        <w:t>1.7. </w:t>
      </w:r>
      <w:r w:rsidRPr="00C55E5E">
        <w:rPr>
          <w:sz w:val="28"/>
          <w:szCs w:val="28"/>
          <w:lang w:eastAsia="uk-UA"/>
        </w:rPr>
        <w:t xml:space="preserve">Рекомендована </w:t>
      </w:r>
      <w:proofErr w:type="spellStart"/>
      <w:r w:rsidRPr="00C55E5E">
        <w:rPr>
          <w:sz w:val="28"/>
          <w:szCs w:val="28"/>
          <w:lang w:eastAsia="uk-UA"/>
        </w:rPr>
        <w:t>література</w:t>
      </w:r>
      <w:proofErr w:type="spellEnd"/>
      <w:r w:rsidRPr="00C55E5E">
        <w:rPr>
          <w:sz w:val="28"/>
          <w:szCs w:val="28"/>
          <w:lang w:val="uk-UA" w:eastAsia="uk-UA"/>
        </w:rPr>
        <w:t xml:space="preserve"> </w:t>
      </w:r>
      <w:r>
        <w:rPr>
          <w:sz w:val="28"/>
          <w:szCs w:val="28"/>
          <w:lang w:val="uk-UA" w:eastAsia="uk-UA"/>
        </w:rPr>
        <w:t xml:space="preserve">                                                                 </w:t>
      </w:r>
      <w:r w:rsidRPr="00C55E5E">
        <w:rPr>
          <w:sz w:val="28"/>
          <w:szCs w:val="28"/>
          <w:lang w:val="uk-UA" w:eastAsia="uk-UA"/>
        </w:rPr>
        <w:t>35</w:t>
      </w:r>
    </w:p>
    <w:p w14:paraId="57A6A6A8" w14:textId="77777777" w:rsidR="00FE2BCB" w:rsidRPr="00C55E5E" w:rsidRDefault="00FE2BCB" w:rsidP="00FE2BCB">
      <w:pPr>
        <w:spacing w:after="160"/>
        <w:ind w:firstLine="567"/>
        <w:jc w:val="both"/>
        <w:rPr>
          <w:sz w:val="28"/>
          <w:szCs w:val="28"/>
          <w:lang w:val="uk-UA"/>
        </w:rPr>
      </w:pPr>
      <w:r>
        <w:rPr>
          <w:sz w:val="28"/>
          <w:szCs w:val="28"/>
          <w:lang w:val="uk-UA"/>
        </w:rPr>
        <w:t>РОЗДІЛ </w:t>
      </w:r>
      <w:r w:rsidRPr="00FE2BCB">
        <w:rPr>
          <w:sz w:val="28"/>
          <w:szCs w:val="28"/>
          <w:lang w:val="uk-UA"/>
        </w:rPr>
        <w:t>ІІ</w:t>
      </w:r>
      <w:r>
        <w:rPr>
          <w:sz w:val="28"/>
          <w:szCs w:val="28"/>
          <w:lang w:val="uk-UA"/>
        </w:rPr>
        <w:t>. </w:t>
      </w:r>
      <w:r w:rsidRPr="00FE2BCB">
        <w:rPr>
          <w:spacing w:val="-20"/>
          <w:sz w:val="28"/>
          <w:szCs w:val="28"/>
          <w:lang w:val="uk-UA"/>
        </w:rPr>
        <w:t>ІНСТРУКТИВНО-МЕТОДИЧНИЙ</w:t>
      </w:r>
      <w:r w:rsidRPr="00C55E5E">
        <w:rPr>
          <w:sz w:val="28"/>
          <w:szCs w:val="28"/>
          <w:lang w:val="uk-UA"/>
        </w:rPr>
        <w:t xml:space="preserve"> СУПРОВІД </w:t>
      </w:r>
      <w:r w:rsidRPr="00FE2BCB">
        <w:rPr>
          <w:spacing w:val="-20"/>
          <w:sz w:val="28"/>
          <w:szCs w:val="28"/>
          <w:lang w:val="uk-UA"/>
        </w:rPr>
        <w:t xml:space="preserve">АСИСТЕНТСЬКОЇ </w:t>
      </w:r>
      <w:r w:rsidRPr="00C55E5E">
        <w:rPr>
          <w:sz w:val="28"/>
          <w:szCs w:val="28"/>
          <w:lang w:val="uk-UA"/>
        </w:rPr>
        <w:t>ПРАКТИКИ</w:t>
      </w:r>
      <w:r>
        <w:rPr>
          <w:sz w:val="28"/>
          <w:szCs w:val="28"/>
          <w:lang w:val="uk-UA"/>
        </w:rPr>
        <w:t xml:space="preserve">                                                                                                           </w:t>
      </w:r>
      <w:r w:rsidRPr="00C55E5E">
        <w:rPr>
          <w:sz w:val="28"/>
          <w:szCs w:val="28"/>
          <w:lang w:val="uk-UA"/>
        </w:rPr>
        <w:t xml:space="preserve"> 39</w:t>
      </w:r>
    </w:p>
    <w:p w14:paraId="2F5467FA" w14:textId="77777777" w:rsidR="00FE2BCB" w:rsidRPr="00C55E5E" w:rsidRDefault="00FE2BCB" w:rsidP="00FE2BCB">
      <w:pPr>
        <w:ind w:firstLine="567"/>
        <w:contextualSpacing/>
        <w:jc w:val="both"/>
        <w:rPr>
          <w:sz w:val="28"/>
          <w:szCs w:val="28"/>
          <w:lang w:val="uk-UA"/>
        </w:rPr>
      </w:pPr>
      <w:r>
        <w:rPr>
          <w:bCs/>
          <w:color w:val="000000"/>
          <w:sz w:val="28"/>
          <w:szCs w:val="28"/>
          <w:lang w:val="uk-UA"/>
        </w:rPr>
        <w:t>РОЗДІЛ ІІІ</w:t>
      </w:r>
      <w:r w:rsidRPr="00C55E5E">
        <w:rPr>
          <w:bCs/>
          <w:color w:val="000000"/>
          <w:sz w:val="28"/>
          <w:szCs w:val="28"/>
          <w:lang w:val="uk-UA"/>
        </w:rPr>
        <w:t>. </w:t>
      </w:r>
      <w:r w:rsidRPr="00FE2BCB">
        <w:rPr>
          <w:bCs/>
          <w:color w:val="000000"/>
          <w:spacing w:val="-20"/>
          <w:sz w:val="28"/>
          <w:szCs w:val="28"/>
          <w:lang w:val="uk-UA"/>
        </w:rPr>
        <w:t>ДИДАКТИКО-МЕТОДИЧНИЙ</w:t>
      </w:r>
      <w:r w:rsidRPr="00C55E5E">
        <w:rPr>
          <w:bCs/>
          <w:color w:val="000000"/>
          <w:sz w:val="28"/>
          <w:szCs w:val="28"/>
          <w:lang w:val="uk-UA"/>
        </w:rPr>
        <w:t xml:space="preserve"> СУПРОВІД</w:t>
      </w:r>
      <w:r>
        <w:rPr>
          <w:bCs/>
          <w:color w:val="000000"/>
          <w:sz w:val="28"/>
          <w:szCs w:val="28"/>
          <w:lang w:val="uk-UA"/>
        </w:rPr>
        <w:t xml:space="preserve"> </w:t>
      </w:r>
      <w:r w:rsidRPr="00C55E5E">
        <w:rPr>
          <w:bCs/>
          <w:color w:val="000000"/>
          <w:sz w:val="28"/>
          <w:szCs w:val="28"/>
          <w:lang w:val="uk-UA"/>
        </w:rPr>
        <w:t xml:space="preserve">АСИСТЕНТСЬКОЇ ПРАКТИКИ </w:t>
      </w:r>
      <w:r>
        <w:rPr>
          <w:bCs/>
          <w:color w:val="000000"/>
          <w:sz w:val="28"/>
          <w:szCs w:val="28"/>
          <w:lang w:val="uk-UA"/>
        </w:rPr>
        <w:t xml:space="preserve">                                                                                                        </w:t>
      </w:r>
      <w:r w:rsidRPr="00C55E5E">
        <w:rPr>
          <w:bCs/>
          <w:color w:val="000000"/>
          <w:sz w:val="28"/>
          <w:szCs w:val="28"/>
          <w:lang w:val="uk-UA"/>
        </w:rPr>
        <w:t>49</w:t>
      </w:r>
    </w:p>
    <w:p w14:paraId="5425BFB4" w14:textId="77777777" w:rsidR="00FE2BCB" w:rsidRPr="00C55E5E" w:rsidRDefault="00FE2BCB" w:rsidP="00FE2BCB">
      <w:pPr>
        <w:spacing w:after="160"/>
        <w:ind w:firstLine="567"/>
        <w:jc w:val="both"/>
        <w:rPr>
          <w:sz w:val="28"/>
          <w:szCs w:val="28"/>
          <w:lang w:val="uk-UA"/>
        </w:rPr>
      </w:pPr>
      <w:r w:rsidRPr="00FE2BCB">
        <w:rPr>
          <w:sz w:val="28"/>
          <w:szCs w:val="28"/>
          <w:lang w:val="uk-UA"/>
        </w:rPr>
        <w:t>РОЗДІЛ</w:t>
      </w:r>
      <w:r>
        <w:rPr>
          <w:sz w:val="28"/>
          <w:szCs w:val="28"/>
          <w:lang w:val="uk-UA"/>
        </w:rPr>
        <w:t> І</w:t>
      </w:r>
      <w:r>
        <w:rPr>
          <w:sz w:val="28"/>
          <w:szCs w:val="28"/>
          <w:lang w:val="en-US"/>
        </w:rPr>
        <w:t>V</w:t>
      </w:r>
      <w:r>
        <w:rPr>
          <w:sz w:val="28"/>
          <w:szCs w:val="28"/>
          <w:lang w:val="uk-UA"/>
        </w:rPr>
        <w:t>. </w:t>
      </w:r>
      <w:r w:rsidRPr="00C55E5E">
        <w:rPr>
          <w:sz w:val="28"/>
          <w:szCs w:val="28"/>
          <w:lang w:val="uk-UA"/>
        </w:rPr>
        <w:t xml:space="preserve">МЕТОДИЧНІ РЕКОМЕНДАЦІЇ ЩОДО ОРГАНІЗАЦІЙНО-ВИХОВНОЇ РОБОТИ ЗІ СТУДЕНТАМИ </w:t>
      </w:r>
      <w:r>
        <w:rPr>
          <w:sz w:val="28"/>
          <w:szCs w:val="28"/>
          <w:lang w:val="uk-UA"/>
        </w:rPr>
        <w:t xml:space="preserve">                                                            </w:t>
      </w:r>
      <w:r w:rsidRPr="00C55E5E">
        <w:rPr>
          <w:sz w:val="28"/>
          <w:szCs w:val="28"/>
          <w:lang w:val="uk-UA"/>
        </w:rPr>
        <w:t>90</w:t>
      </w:r>
    </w:p>
    <w:p w14:paraId="47384D15" w14:textId="77777777" w:rsidR="00FE2BCB" w:rsidRPr="00FE2BCB" w:rsidRDefault="00FE2BCB" w:rsidP="00FE2BCB">
      <w:pPr>
        <w:spacing w:after="160"/>
        <w:ind w:firstLine="567"/>
        <w:jc w:val="both"/>
        <w:rPr>
          <w:color w:val="000000"/>
          <w:sz w:val="28"/>
          <w:szCs w:val="28"/>
          <w:lang w:val="uk-UA"/>
        </w:rPr>
      </w:pPr>
      <w:r w:rsidRPr="00FE2BCB">
        <w:rPr>
          <w:sz w:val="28"/>
          <w:szCs w:val="28"/>
          <w:lang w:val="uk-UA"/>
        </w:rPr>
        <w:t>РОЗДІЛ</w:t>
      </w:r>
      <w:r>
        <w:rPr>
          <w:sz w:val="28"/>
          <w:szCs w:val="28"/>
          <w:lang w:val="uk-UA"/>
        </w:rPr>
        <w:t> </w:t>
      </w:r>
      <w:r w:rsidRPr="00FE2BCB">
        <w:rPr>
          <w:sz w:val="28"/>
          <w:szCs w:val="28"/>
          <w:lang w:val="en-US"/>
        </w:rPr>
        <w:t>V</w:t>
      </w:r>
      <w:r w:rsidRPr="00FE2BCB">
        <w:rPr>
          <w:sz w:val="28"/>
          <w:szCs w:val="28"/>
          <w:lang w:val="uk-UA"/>
        </w:rPr>
        <w:t>. </w:t>
      </w:r>
      <w:r w:rsidRPr="00FE2BCB">
        <w:rPr>
          <w:color w:val="000000"/>
          <w:sz w:val="28"/>
          <w:szCs w:val="28"/>
          <w:lang w:val="uk-UA"/>
        </w:rPr>
        <w:t xml:space="preserve">РЕКОМЕНДАЦІЇ </w:t>
      </w:r>
      <w:r>
        <w:rPr>
          <w:color w:val="000000"/>
          <w:sz w:val="28"/>
          <w:szCs w:val="28"/>
          <w:lang w:val="uk-UA"/>
        </w:rPr>
        <w:t>З</w:t>
      </w:r>
      <w:r w:rsidRPr="00FE2BCB">
        <w:rPr>
          <w:color w:val="000000"/>
          <w:sz w:val="28"/>
          <w:szCs w:val="28"/>
          <w:lang w:val="uk-UA"/>
        </w:rPr>
        <w:t xml:space="preserve"> ОФОРМЛЕННЯ ОСНОВНИХ ДОКУМЕНТІВ АСИСТЕНТСЬКОЇ ПРАКТИКИ </w:t>
      </w:r>
      <w:r>
        <w:rPr>
          <w:color w:val="000000"/>
          <w:sz w:val="28"/>
          <w:szCs w:val="28"/>
          <w:lang w:val="uk-UA"/>
        </w:rPr>
        <w:t xml:space="preserve">                                          </w:t>
      </w:r>
      <w:r w:rsidRPr="00FE2BCB">
        <w:rPr>
          <w:color w:val="000000"/>
          <w:sz w:val="28"/>
          <w:szCs w:val="28"/>
          <w:lang w:val="uk-UA"/>
        </w:rPr>
        <w:t>102</w:t>
      </w:r>
    </w:p>
    <w:p w14:paraId="55F1FFA9" w14:textId="77777777" w:rsidR="00FE2BCB" w:rsidRPr="00FE2BCB" w:rsidRDefault="00FE2BCB" w:rsidP="00FE2BCB">
      <w:pPr>
        <w:spacing w:after="160"/>
        <w:ind w:firstLine="567"/>
        <w:jc w:val="both"/>
        <w:rPr>
          <w:sz w:val="28"/>
          <w:szCs w:val="28"/>
          <w:lang w:val="uk-UA"/>
        </w:rPr>
      </w:pPr>
      <w:r w:rsidRPr="00FE2BCB">
        <w:rPr>
          <w:sz w:val="28"/>
          <w:szCs w:val="28"/>
          <w:lang w:val="uk-UA"/>
        </w:rPr>
        <w:t xml:space="preserve">РОЗДІЛ </w:t>
      </w:r>
      <w:r w:rsidRPr="00FE2BCB">
        <w:rPr>
          <w:sz w:val="28"/>
          <w:szCs w:val="28"/>
          <w:lang w:val="en-US"/>
        </w:rPr>
        <w:t>V</w:t>
      </w:r>
      <w:r>
        <w:rPr>
          <w:sz w:val="28"/>
          <w:szCs w:val="28"/>
          <w:lang w:val="uk-UA"/>
        </w:rPr>
        <w:t>І</w:t>
      </w:r>
      <w:r w:rsidRPr="00FE2BCB">
        <w:rPr>
          <w:sz w:val="28"/>
          <w:szCs w:val="28"/>
          <w:lang w:val="uk-UA"/>
        </w:rPr>
        <w:t xml:space="preserve">. МЕТОДИЧНА СКАРБНИЧКА ПРАКТИКАНТА </w:t>
      </w:r>
      <w:r>
        <w:rPr>
          <w:sz w:val="28"/>
          <w:szCs w:val="28"/>
          <w:lang w:val="uk-UA"/>
        </w:rPr>
        <w:t xml:space="preserve">               </w:t>
      </w:r>
      <w:r w:rsidRPr="00FE2BCB">
        <w:rPr>
          <w:sz w:val="28"/>
          <w:szCs w:val="28"/>
          <w:lang w:val="uk-UA"/>
        </w:rPr>
        <w:t>107</w:t>
      </w:r>
    </w:p>
    <w:p w14:paraId="3FE9D8DA" w14:textId="77777777" w:rsidR="000E0DF9" w:rsidRDefault="000E0DF9" w:rsidP="000E0DF9">
      <w:pPr>
        <w:spacing w:line="360" w:lineRule="auto"/>
        <w:jc w:val="center"/>
        <w:rPr>
          <w:b/>
          <w:bCs/>
          <w:color w:val="000000"/>
          <w:sz w:val="28"/>
          <w:szCs w:val="28"/>
          <w:lang w:val="uk-UA"/>
        </w:rPr>
      </w:pPr>
    </w:p>
    <w:p w14:paraId="0930F09A" w14:textId="77777777" w:rsidR="000E0DF9" w:rsidRDefault="000E0DF9" w:rsidP="000E0DF9">
      <w:pPr>
        <w:spacing w:line="360" w:lineRule="auto"/>
        <w:jc w:val="center"/>
        <w:rPr>
          <w:b/>
          <w:bCs/>
          <w:color w:val="000000"/>
          <w:sz w:val="28"/>
          <w:szCs w:val="28"/>
          <w:lang w:val="uk-UA"/>
        </w:rPr>
      </w:pPr>
    </w:p>
    <w:p w14:paraId="358AE969" w14:textId="77777777" w:rsidR="000E0DF9" w:rsidRDefault="000E0DF9" w:rsidP="000E0DF9">
      <w:pPr>
        <w:spacing w:line="360" w:lineRule="auto"/>
        <w:jc w:val="center"/>
        <w:rPr>
          <w:b/>
          <w:bCs/>
          <w:color w:val="000000"/>
          <w:sz w:val="28"/>
          <w:szCs w:val="28"/>
          <w:lang w:val="uk-UA"/>
        </w:rPr>
      </w:pPr>
    </w:p>
    <w:p w14:paraId="2D293417" w14:textId="77777777" w:rsidR="000E0DF9" w:rsidRDefault="000E0DF9" w:rsidP="000E0DF9">
      <w:pPr>
        <w:spacing w:line="360" w:lineRule="auto"/>
        <w:jc w:val="center"/>
        <w:rPr>
          <w:b/>
          <w:bCs/>
          <w:color w:val="000000"/>
          <w:sz w:val="28"/>
          <w:szCs w:val="28"/>
          <w:lang w:val="uk-UA"/>
        </w:rPr>
      </w:pPr>
    </w:p>
    <w:p w14:paraId="20C0331E" w14:textId="77777777" w:rsidR="000E0DF9" w:rsidRDefault="000E0DF9" w:rsidP="000E0DF9">
      <w:pPr>
        <w:spacing w:line="360" w:lineRule="auto"/>
        <w:jc w:val="center"/>
        <w:rPr>
          <w:b/>
          <w:bCs/>
          <w:color w:val="000000"/>
          <w:sz w:val="28"/>
          <w:szCs w:val="28"/>
          <w:lang w:val="uk-UA"/>
        </w:rPr>
      </w:pPr>
    </w:p>
    <w:p w14:paraId="0875DACC" w14:textId="77777777" w:rsidR="000E0DF9" w:rsidRDefault="000E0DF9" w:rsidP="000E0DF9">
      <w:pPr>
        <w:spacing w:line="360" w:lineRule="auto"/>
        <w:jc w:val="center"/>
        <w:rPr>
          <w:b/>
          <w:bCs/>
          <w:color w:val="000000"/>
          <w:sz w:val="28"/>
          <w:szCs w:val="28"/>
          <w:lang w:val="uk-UA"/>
        </w:rPr>
      </w:pPr>
    </w:p>
    <w:p w14:paraId="2C576FDE" w14:textId="77777777" w:rsidR="000E0DF9" w:rsidRDefault="000E0DF9" w:rsidP="000E0DF9">
      <w:pPr>
        <w:spacing w:line="360" w:lineRule="auto"/>
        <w:jc w:val="center"/>
        <w:rPr>
          <w:b/>
          <w:bCs/>
          <w:color w:val="000000"/>
          <w:sz w:val="28"/>
          <w:szCs w:val="28"/>
          <w:lang w:val="uk-UA"/>
        </w:rPr>
      </w:pPr>
    </w:p>
    <w:p w14:paraId="316B747C" w14:textId="77777777" w:rsidR="000E0DF9" w:rsidRDefault="000E0DF9" w:rsidP="000E0DF9">
      <w:pPr>
        <w:spacing w:line="360" w:lineRule="auto"/>
        <w:jc w:val="center"/>
        <w:rPr>
          <w:b/>
          <w:bCs/>
          <w:color w:val="000000"/>
          <w:sz w:val="28"/>
          <w:szCs w:val="28"/>
          <w:lang w:val="uk-UA"/>
        </w:rPr>
      </w:pPr>
    </w:p>
    <w:p w14:paraId="026094EA" w14:textId="77777777" w:rsidR="000E0DF9" w:rsidRDefault="000E0DF9" w:rsidP="000E0DF9">
      <w:pPr>
        <w:spacing w:line="360" w:lineRule="auto"/>
        <w:jc w:val="center"/>
        <w:rPr>
          <w:b/>
          <w:bCs/>
          <w:color w:val="000000"/>
          <w:sz w:val="28"/>
          <w:szCs w:val="28"/>
          <w:lang w:val="uk-UA"/>
        </w:rPr>
      </w:pPr>
    </w:p>
    <w:p w14:paraId="4E3D7CA5" w14:textId="77777777" w:rsidR="000E0DF9" w:rsidRDefault="000E0DF9" w:rsidP="000E0DF9">
      <w:pPr>
        <w:spacing w:line="360" w:lineRule="auto"/>
        <w:jc w:val="center"/>
        <w:rPr>
          <w:b/>
          <w:bCs/>
          <w:color w:val="000000"/>
          <w:sz w:val="28"/>
          <w:szCs w:val="28"/>
          <w:lang w:val="uk-UA"/>
        </w:rPr>
      </w:pPr>
    </w:p>
    <w:p w14:paraId="27E3A328" w14:textId="77777777" w:rsidR="000E0DF9" w:rsidRDefault="000E0DF9" w:rsidP="000E0DF9">
      <w:pPr>
        <w:spacing w:line="360" w:lineRule="auto"/>
        <w:jc w:val="center"/>
        <w:rPr>
          <w:b/>
          <w:bCs/>
          <w:color w:val="000000"/>
          <w:sz w:val="28"/>
          <w:szCs w:val="28"/>
          <w:lang w:val="uk-UA"/>
        </w:rPr>
      </w:pPr>
    </w:p>
    <w:p w14:paraId="62F6FE82" w14:textId="77777777" w:rsidR="00FE2BCB" w:rsidRDefault="00FE2BCB" w:rsidP="000E0DF9">
      <w:pPr>
        <w:spacing w:line="360" w:lineRule="auto"/>
        <w:jc w:val="center"/>
        <w:rPr>
          <w:b/>
          <w:bCs/>
          <w:color w:val="000000"/>
          <w:sz w:val="28"/>
          <w:szCs w:val="28"/>
          <w:lang w:val="uk-UA"/>
        </w:rPr>
      </w:pPr>
    </w:p>
    <w:p w14:paraId="388EBE48" w14:textId="77777777" w:rsidR="00FE2BCB" w:rsidRDefault="00FE2BCB" w:rsidP="000E0DF9">
      <w:pPr>
        <w:spacing w:line="360" w:lineRule="auto"/>
        <w:jc w:val="center"/>
        <w:rPr>
          <w:b/>
          <w:bCs/>
          <w:color w:val="000000"/>
          <w:sz w:val="28"/>
          <w:szCs w:val="28"/>
          <w:lang w:val="uk-UA"/>
        </w:rPr>
      </w:pPr>
    </w:p>
    <w:p w14:paraId="5726B010" w14:textId="77777777" w:rsidR="000E0DF9" w:rsidRPr="00C45F46" w:rsidRDefault="000E0DF9" w:rsidP="000E0DF9">
      <w:pPr>
        <w:spacing w:line="360" w:lineRule="auto"/>
        <w:jc w:val="center"/>
        <w:rPr>
          <w:b/>
          <w:bCs/>
          <w:color w:val="000000"/>
          <w:sz w:val="28"/>
          <w:szCs w:val="28"/>
          <w:lang w:val="uk-UA"/>
        </w:rPr>
      </w:pPr>
      <w:r w:rsidRPr="00C45F46">
        <w:rPr>
          <w:b/>
          <w:bCs/>
          <w:color w:val="000000"/>
          <w:sz w:val="28"/>
          <w:szCs w:val="28"/>
          <w:lang w:val="uk-UA"/>
        </w:rPr>
        <w:lastRenderedPageBreak/>
        <w:t>ВСТУП</w:t>
      </w:r>
    </w:p>
    <w:p w14:paraId="023D42D6" w14:textId="77777777" w:rsidR="000E0DF9" w:rsidRDefault="000E0DF9" w:rsidP="000E0DF9">
      <w:pPr>
        <w:ind w:firstLine="708"/>
        <w:contextualSpacing/>
        <w:jc w:val="both"/>
        <w:rPr>
          <w:sz w:val="28"/>
          <w:szCs w:val="28"/>
          <w:lang w:val="uk-UA"/>
        </w:rPr>
      </w:pPr>
      <w:r w:rsidRPr="007415D8">
        <w:rPr>
          <w:i/>
          <w:sz w:val="28"/>
          <w:szCs w:val="28"/>
          <w:lang w:val="uk-UA"/>
        </w:rPr>
        <w:t>Асистентська практика</w:t>
      </w:r>
      <w:r>
        <w:rPr>
          <w:sz w:val="28"/>
          <w:szCs w:val="28"/>
          <w:lang w:val="uk-UA"/>
        </w:rPr>
        <w:t xml:space="preserve"> </w:t>
      </w:r>
      <w:r w:rsidRPr="00E928E4">
        <w:rPr>
          <w:rFonts w:eastAsia="MS Mincho"/>
          <w:sz w:val="28"/>
          <w:szCs w:val="28"/>
          <w:lang w:val="uk-UA" w:eastAsia="ja-JP"/>
        </w:rPr>
        <w:t>–</w:t>
      </w:r>
      <w:r>
        <w:rPr>
          <w:rFonts w:eastAsia="MS Mincho"/>
          <w:sz w:val="28"/>
          <w:szCs w:val="28"/>
          <w:lang w:val="uk-UA" w:eastAsia="ja-JP"/>
        </w:rPr>
        <w:t xml:space="preserve"> </w:t>
      </w:r>
      <w:r w:rsidRPr="000E5007">
        <w:rPr>
          <w:sz w:val="28"/>
          <w:szCs w:val="28"/>
          <w:lang w:val="uk-UA"/>
        </w:rPr>
        <w:t xml:space="preserve">це </w:t>
      </w:r>
      <w:r>
        <w:rPr>
          <w:sz w:val="28"/>
          <w:szCs w:val="28"/>
          <w:lang w:val="uk-UA"/>
        </w:rPr>
        <w:t xml:space="preserve">універсальна форма </w:t>
      </w:r>
      <w:r w:rsidRPr="003C29C8">
        <w:rPr>
          <w:sz w:val="28"/>
          <w:szCs w:val="28"/>
          <w:lang w:val="uk-UA"/>
        </w:rPr>
        <w:t xml:space="preserve">практичної підготовки </w:t>
      </w:r>
      <w:r>
        <w:rPr>
          <w:bCs/>
          <w:color w:val="000000"/>
          <w:sz w:val="28"/>
          <w:szCs w:val="28"/>
          <w:lang w:val="uk-UA"/>
        </w:rPr>
        <w:t>здобувач</w:t>
      </w:r>
      <w:r w:rsidR="007415D8">
        <w:rPr>
          <w:bCs/>
          <w:color w:val="000000"/>
          <w:sz w:val="28"/>
          <w:szCs w:val="28"/>
          <w:lang w:val="uk-UA"/>
        </w:rPr>
        <w:t>ів</w:t>
      </w:r>
      <w:r w:rsidRPr="00C45F46">
        <w:rPr>
          <w:bCs/>
          <w:color w:val="000000"/>
          <w:sz w:val="28"/>
          <w:szCs w:val="28"/>
          <w:lang w:val="uk-UA"/>
        </w:rPr>
        <w:t xml:space="preserve"> </w:t>
      </w:r>
      <w:r w:rsidR="007415D8" w:rsidRPr="007415D8">
        <w:rPr>
          <w:bCs/>
          <w:iCs/>
          <w:color w:val="000000"/>
          <w:sz w:val="28"/>
          <w:szCs w:val="28"/>
          <w:lang w:val="uk-UA"/>
        </w:rPr>
        <w:t>другого (магістерського)</w:t>
      </w:r>
      <w:r>
        <w:rPr>
          <w:sz w:val="28"/>
          <w:szCs w:val="28"/>
          <w:lang w:val="uk-UA"/>
        </w:rPr>
        <w:t xml:space="preserve"> рівнів вищої освіти </w:t>
      </w:r>
      <w:r w:rsidRPr="003C29C8">
        <w:rPr>
          <w:sz w:val="28"/>
          <w:szCs w:val="28"/>
          <w:lang w:val="uk-UA"/>
        </w:rPr>
        <w:t xml:space="preserve">до </w:t>
      </w:r>
      <w:r>
        <w:rPr>
          <w:sz w:val="28"/>
          <w:szCs w:val="28"/>
          <w:lang w:val="uk-UA"/>
        </w:rPr>
        <w:t>виконання функцій професійної ролі та посадових обов</w:t>
      </w:r>
      <w:r w:rsidRPr="003C4E9F">
        <w:rPr>
          <w:sz w:val="28"/>
          <w:szCs w:val="28"/>
          <w:lang w:val="uk-UA"/>
        </w:rPr>
        <w:t>’</w:t>
      </w:r>
      <w:r>
        <w:rPr>
          <w:sz w:val="28"/>
          <w:szCs w:val="28"/>
          <w:lang w:val="uk-UA"/>
        </w:rPr>
        <w:t xml:space="preserve">язків </w:t>
      </w:r>
      <w:r w:rsidRPr="003C29C8">
        <w:rPr>
          <w:sz w:val="28"/>
          <w:szCs w:val="28"/>
          <w:lang w:val="uk-UA"/>
        </w:rPr>
        <w:t>науково-педагогічно</w:t>
      </w:r>
      <w:r>
        <w:rPr>
          <w:sz w:val="28"/>
          <w:szCs w:val="28"/>
          <w:lang w:val="uk-UA"/>
        </w:rPr>
        <w:t xml:space="preserve">го працівника сучасного </w:t>
      </w:r>
      <w:r w:rsidRPr="003C29C8">
        <w:rPr>
          <w:sz w:val="28"/>
          <w:szCs w:val="28"/>
          <w:lang w:val="uk-UA"/>
        </w:rPr>
        <w:t>заклад</w:t>
      </w:r>
      <w:r>
        <w:rPr>
          <w:sz w:val="28"/>
          <w:szCs w:val="28"/>
          <w:lang w:val="uk-UA"/>
        </w:rPr>
        <w:t>у</w:t>
      </w:r>
      <w:r w:rsidRPr="003C29C8">
        <w:rPr>
          <w:sz w:val="28"/>
          <w:szCs w:val="28"/>
          <w:lang w:val="uk-UA"/>
        </w:rPr>
        <w:t xml:space="preserve"> вищої освіти</w:t>
      </w:r>
      <w:r>
        <w:rPr>
          <w:sz w:val="28"/>
          <w:szCs w:val="28"/>
          <w:lang w:val="uk-UA"/>
        </w:rPr>
        <w:t xml:space="preserve"> ступеня</w:t>
      </w:r>
      <w:r w:rsidRPr="003C29C8">
        <w:rPr>
          <w:sz w:val="28"/>
          <w:szCs w:val="28"/>
          <w:lang w:val="uk-UA"/>
        </w:rPr>
        <w:t xml:space="preserve"> </w:t>
      </w:r>
      <w:r w:rsidR="007415D8">
        <w:rPr>
          <w:sz w:val="28"/>
          <w:szCs w:val="28"/>
          <w:lang w:val="uk-UA"/>
        </w:rPr>
        <w:t>магістра</w:t>
      </w:r>
      <w:r>
        <w:rPr>
          <w:sz w:val="28"/>
          <w:szCs w:val="28"/>
          <w:lang w:val="uk-UA"/>
        </w:rPr>
        <w:t xml:space="preserve">, яка спрямована на формування його особистості як творчо налаштованого суб’єкта </w:t>
      </w:r>
      <w:r w:rsidR="00D96599">
        <w:rPr>
          <w:sz w:val="28"/>
          <w:szCs w:val="28"/>
          <w:lang w:val="uk-UA"/>
        </w:rPr>
        <w:t xml:space="preserve">й організатора </w:t>
      </w:r>
      <w:r>
        <w:rPr>
          <w:sz w:val="28"/>
          <w:szCs w:val="28"/>
          <w:lang w:val="uk-UA"/>
        </w:rPr>
        <w:t xml:space="preserve">навчальної, методичної, науково-дослідницької та організаційно-виховної </w:t>
      </w:r>
      <w:r w:rsidRPr="003C29C8">
        <w:rPr>
          <w:sz w:val="28"/>
          <w:szCs w:val="28"/>
          <w:lang w:val="uk-UA"/>
        </w:rPr>
        <w:t>діяльності</w:t>
      </w:r>
      <w:r>
        <w:rPr>
          <w:sz w:val="28"/>
          <w:szCs w:val="28"/>
          <w:lang w:val="uk-UA"/>
        </w:rPr>
        <w:t xml:space="preserve"> </w:t>
      </w:r>
      <w:r w:rsidR="00D96599">
        <w:rPr>
          <w:sz w:val="28"/>
          <w:szCs w:val="28"/>
          <w:lang w:val="uk-UA"/>
        </w:rPr>
        <w:t>із студентами закладу вищої освіти</w:t>
      </w:r>
      <w:r>
        <w:rPr>
          <w:sz w:val="28"/>
          <w:szCs w:val="28"/>
          <w:lang w:val="uk-UA"/>
        </w:rPr>
        <w:t>.</w:t>
      </w:r>
    </w:p>
    <w:p w14:paraId="0339CA3D" w14:textId="77777777" w:rsidR="000E0DF9" w:rsidRDefault="000E0DF9" w:rsidP="000E0DF9">
      <w:pPr>
        <w:ind w:firstLine="708"/>
        <w:contextualSpacing/>
        <w:jc w:val="both"/>
        <w:rPr>
          <w:bCs/>
          <w:sz w:val="28"/>
          <w:szCs w:val="28"/>
          <w:lang w:val="uk-UA"/>
        </w:rPr>
      </w:pPr>
      <w:r w:rsidRPr="00D96599">
        <w:rPr>
          <w:bCs/>
          <w:i/>
          <w:color w:val="000000"/>
          <w:sz w:val="28"/>
          <w:szCs w:val="28"/>
          <w:lang w:val="uk-UA"/>
        </w:rPr>
        <w:t>Асистентська практика</w:t>
      </w:r>
      <w:r w:rsidRPr="00C45F46">
        <w:rPr>
          <w:bCs/>
          <w:color w:val="000000"/>
          <w:sz w:val="28"/>
          <w:szCs w:val="28"/>
          <w:lang w:val="uk-UA"/>
        </w:rPr>
        <w:t xml:space="preserve"> є обов’язковою </w:t>
      </w:r>
      <w:proofErr w:type="spellStart"/>
      <w:r w:rsidRPr="00C45F46">
        <w:rPr>
          <w:bCs/>
          <w:color w:val="000000"/>
          <w:sz w:val="28"/>
          <w:szCs w:val="28"/>
          <w:lang w:val="uk-UA"/>
        </w:rPr>
        <w:t>компонентою</w:t>
      </w:r>
      <w:proofErr w:type="spellEnd"/>
      <w:r w:rsidRPr="00C45F46">
        <w:rPr>
          <w:bCs/>
          <w:color w:val="000000"/>
          <w:sz w:val="28"/>
          <w:szCs w:val="28"/>
          <w:lang w:val="uk-UA"/>
        </w:rPr>
        <w:t xml:space="preserve"> освітньо-</w:t>
      </w:r>
      <w:r w:rsidR="00D96599">
        <w:rPr>
          <w:bCs/>
          <w:color w:val="000000"/>
          <w:sz w:val="28"/>
          <w:szCs w:val="28"/>
          <w:lang w:val="uk-UA"/>
        </w:rPr>
        <w:t>професійн</w:t>
      </w:r>
      <w:r>
        <w:rPr>
          <w:bCs/>
          <w:color w:val="000000"/>
          <w:sz w:val="28"/>
          <w:szCs w:val="28"/>
          <w:lang w:val="uk-UA"/>
        </w:rPr>
        <w:t xml:space="preserve">их </w:t>
      </w:r>
      <w:r w:rsidRPr="00C45F46">
        <w:rPr>
          <w:bCs/>
          <w:color w:val="000000"/>
          <w:sz w:val="28"/>
          <w:szCs w:val="28"/>
          <w:lang w:val="uk-UA"/>
        </w:rPr>
        <w:t xml:space="preserve">програм підготовки </w:t>
      </w:r>
      <w:r>
        <w:rPr>
          <w:bCs/>
          <w:color w:val="000000"/>
          <w:sz w:val="28"/>
          <w:szCs w:val="28"/>
          <w:lang w:val="uk-UA"/>
        </w:rPr>
        <w:t>здобувач</w:t>
      </w:r>
      <w:r w:rsidRPr="00C45F46">
        <w:rPr>
          <w:bCs/>
          <w:color w:val="000000"/>
          <w:sz w:val="28"/>
          <w:szCs w:val="28"/>
          <w:lang w:val="uk-UA"/>
        </w:rPr>
        <w:t xml:space="preserve">ів </w:t>
      </w:r>
      <w:r w:rsidR="00D96599" w:rsidRPr="00D96599">
        <w:rPr>
          <w:bCs/>
          <w:iCs/>
          <w:color w:val="000000"/>
          <w:sz w:val="28"/>
          <w:szCs w:val="28"/>
          <w:lang w:val="uk-UA"/>
        </w:rPr>
        <w:t>другого (магістерського)</w:t>
      </w:r>
      <w:r w:rsidR="00D96599">
        <w:rPr>
          <w:bCs/>
          <w:iCs/>
          <w:color w:val="000000"/>
          <w:sz w:val="28"/>
          <w:szCs w:val="28"/>
          <w:lang w:val="uk-UA"/>
        </w:rPr>
        <w:t xml:space="preserve"> </w:t>
      </w:r>
      <w:r>
        <w:rPr>
          <w:sz w:val="28"/>
          <w:szCs w:val="28"/>
          <w:lang w:val="uk-UA"/>
        </w:rPr>
        <w:t>рівн</w:t>
      </w:r>
      <w:r w:rsidR="00D96599">
        <w:rPr>
          <w:sz w:val="28"/>
          <w:szCs w:val="28"/>
          <w:lang w:val="uk-UA"/>
        </w:rPr>
        <w:t>я</w:t>
      </w:r>
      <w:r>
        <w:rPr>
          <w:sz w:val="28"/>
          <w:szCs w:val="28"/>
          <w:lang w:val="uk-UA"/>
        </w:rPr>
        <w:t xml:space="preserve"> вищої освіти </w:t>
      </w:r>
      <w:r w:rsidRPr="00A33374">
        <w:rPr>
          <w:sz w:val="28"/>
          <w:szCs w:val="28"/>
          <w:lang w:val="uk-UA"/>
        </w:rPr>
        <w:t xml:space="preserve">спеціальностей </w:t>
      </w:r>
      <w:r w:rsidR="00D96599" w:rsidRPr="00D96599">
        <w:rPr>
          <w:sz w:val="28"/>
          <w:szCs w:val="28"/>
          <w:lang w:val="uk-UA"/>
        </w:rPr>
        <w:t>В 11 Філологія та А1 Освітні науки</w:t>
      </w:r>
      <w:r w:rsidRPr="00D96599">
        <w:rPr>
          <w:sz w:val="28"/>
          <w:szCs w:val="28"/>
          <w:lang w:val="uk-UA"/>
        </w:rPr>
        <w:t>,</w:t>
      </w:r>
      <w:r>
        <w:rPr>
          <w:sz w:val="28"/>
          <w:szCs w:val="28"/>
          <w:lang w:val="uk-UA"/>
        </w:rPr>
        <w:t xml:space="preserve"> </w:t>
      </w:r>
      <w:r>
        <w:rPr>
          <w:bCs/>
          <w:color w:val="000000"/>
          <w:sz w:val="28"/>
          <w:szCs w:val="28"/>
          <w:lang w:val="uk-UA"/>
        </w:rPr>
        <w:t>що реалізуються у М</w:t>
      </w:r>
      <w:r w:rsidRPr="00656160">
        <w:rPr>
          <w:bCs/>
          <w:sz w:val="28"/>
          <w:szCs w:val="28"/>
          <w:lang w:val="uk-UA"/>
        </w:rPr>
        <w:t>іжнародн</w:t>
      </w:r>
      <w:r>
        <w:rPr>
          <w:bCs/>
          <w:sz w:val="28"/>
          <w:szCs w:val="28"/>
          <w:lang w:val="uk-UA"/>
        </w:rPr>
        <w:t>ому</w:t>
      </w:r>
      <w:r w:rsidRPr="00656160">
        <w:rPr>
          <w:bCs/>
          <w:sz w:val="28"/>
          <w:szCs w:val="28"/>
          <w:lang w:val="uk-UA"/>
        </w:rPr>
        <w:t xml:space="preserve"> гуманітарн</w:t>
      </w:r>
      <w:r>
        <w:rPr>
          <w:bCs/>
          <w:sz w:val="28"/>
          <w:szCs w:val="28"/>
          <w:lang w:val="uk-UA"/>
        </w:rPr>
        <w:t>ому</w:t>
      </w:r>
      <w:r w:rsidRPr="00656160">
        <w:rPr>
          <w:bCs/>
          <w:sz w:val="28"/>
          <w:szCs w:val="28"/>
          <w:lang w:val="uk-UA"/>
        </w:rPr>
        <w:t xml:space="preserve"> університет</w:t>
      </w:r>
      <w:r>
        <w:rPr>
          <w:bCs/>
          <w:sz w:val="28"/>
          <w:szCs w:val="28"/>
          <w:lang w:val="uk-UA"/>
        </w:rPr>
        <w:t xml:space="preserve">і відповідно чинного законодавства, оскільки є дієвим </w:t>
      </w:r>
      <w:r w:rsidRPr="00860DEA">
        <w:rPr>
          <w:bCs/>
          <w:sz w:val="28"/>
          <w:szCs w:val="28"/>
          <w:lang w:val="uk-UA"/>
        </w:rPr>
        <w:t>засоб</w:t>
      </w:r>
      <w:r>
        <w:rPr>
          <w:bCs/>
          <w:sz w:val="28"/>
          <w:szCs w:val="28"/>
          <w:lang w:val="uk-UA"/>
        </w:rPr>
        <w:t>ом</w:t>
      </w:r>
      <w:r w:rsidRPr="00860DEA">
        <w:rPr>
          <w:bCs/>
          <w:sz w:val="28"/>
          <w:szCs w:val="28"/>
          <w:lang w:val="uk-UA"/>
        </w:rPr>
        <w:t xml:space="preserve"> </w:t>
      </w:r>
      <w:r>
        <w:rPr>
          <w:bCs/>
          <w:sz w:val="28"/>
          <w:szCs w:val="28"/>
          <w:lang w:val="uk-UA"/>
        </w:rPr>
        <w:t xml:space="preserve">формування </w:t>
      </w:r>
      <w:r w:rsidR="00D96599">
        <w:rPr>
          <w:bCs/>
          <w:sz w:val="28"/>
          <w:szCs w:val="28"/>
          <w:lang w:val="uk-UA"/>
        </w:rPr>
        <w:t xml:space="preserve">основ </w:t>
      </w:r>
      <w:r>
        <w:rPr>
          <w:bCs/>
          <w:sz w:val="28"/>
          <w:szCs w:val="28"/>
          <w:lang w:val="uk-UA"/>
        </w:rPr>
        <w:t xml:space="preserve">професіоналізму їхньої особистості і діяльності як майбутніх </w:t>
      </w:r>
      <w:r w:rsidR="00466516">
        <w:rPr>
          <w:bCs/>
          <w:sz w:val="28"/>
          <w:szCs w:val="28"/>
          <w:lang w:val="uk-UA"/>
        </w:rPr>
        <w:t>викладач</w:t>
      </w:r>
      <w:r>
        <w:rPr>
          <w:bCs/>
          <w:sz w:val="28"/>
          <w:szCs w:val="28"/>
          <w:lang w:val="uk-UA"/>
        </w:rPr>
        <w:t>ів закладу вищої освіти в умовах,</w:t>
      </w:r>
      <w:r w:rsidRPr="00860DEA">
        <w:rPr>
          <w:bCs/>
          <w:sz w:val="28"/>
          <w:szCs w:val="28"/>
          <w:lang w:val="uk-UA"/>
        </w:rPr>
        <w:t xml:space="preserve"> максимально</w:t>
      </w:r>
      <w:r>
        <w:rPr>
          <w:bCs/>
          <w:sz w:val="28"/>
          <w:szCs w:val="28"/>
          <w:lang w:val="uk-UA"/>
        </w:rPr>
        <w:t xml:space="preserve"> </w:t>
      </w:r>
      <w:r w:rsidRPr="00860DEA">
        <w:rPr>
          <w:bCs/>
          <w:sz w:val="28"/>
          <w:szCs w:val="28"/>
          <w:lang w:val="uk-UA"/>
        </w:rPr>
        <w:t>наближених до реал</w:t>
      </w:r>
      <w:r>
        <w:rPr>
          <w:bCs/>
          <w:sz w:val="28"/>
          <w:szCs w:val="28"/>
          <w:lang w:val="uk-UA"/>
        </w:rPr>
        <w:t>ій означеної</w:t>
      </w:r>
      <w:r w:rsidRPr="00860DEA">
        <w:rPr>
          <w:bCs/>
          <w:sz w:val="28"/>
          <w:szCs w:val="28"/>
          <w:lang w:val="uk-UA"/>
        </w:rPr>
        <w:t xml:space="preserve"> професії</w:t>
      </w:r>
      <w:r>
        <w:rPr>
          <w:bCs/>
          <w:sz w:val="28"/>
          <w:szCs w:val="28"/>
          <w:lang w:val="uk-UA"/>
        </w:rPr>
        <w:t>.</w:t>
      </w:r>
    </w:p>
    <w:p w14:paraId="5B102601" w14:textId="77777777" w:rsidR="00A52A69" w:rsidRPr="00A52A69" w:rsidRDefault="00A52A69" w:rsidP="00A52A69">
      <w:pPr>
        <w:ind w:firstLine="708"/>
        <w:contextualSpacing/>
        <w:jc w:val="both"/>
        <w:rPr>
          <w:bCs/>
          <w:sz w:val="28"/>
          <w:szCs w:val="28"/>
          <w:lang w:val="uk-UA"/>
        </w:rPr>
      </w:pPr>
      <w:r w:rsidRPr="00A52A69">
        <w:rPr>
          <w:bCs/>
          <w:i/>
          <w:sz w:val="28"/>
          <w:szCs w:val="28"/>
          <w:lang w:val="uk-UA"/>
        </w:rPr>
        <w:t>Асистентська практика</w:t>
      </w:r>
      <w:r w:rsidRPr="00A52A69">
        <w:rPr>
          <w:bCs/>
          <w:sz w:val="28"/>
          <w:szCs w:val="28"/>
          <w:lang w:val="uk-UA"/>
        </w:rPr>
        <w:t xml:space="preserve"> покликана створити первинну адаптацію</w:t>
      </w:r>
      <w:r>
        <w:rPr>
          <w:bCs/>
          <w:sz w:val="28"/>
          <w:szCs w:val="28"/>
          <w:lang w:val="uk-UA"/>
        </w:rPr>
        <w:t xml:space="preserve"> </w:t>
      </w:r>
      <w:r w:rsidRPr="00A52A69">
        <w:rPr>
          <w:bCs/>
          <w:sz w:val="28"/>
          <w:szCs w:val="28"/>
          <w:lang w:val="uk-UA"/>
        </w:rPr>
        <w:t>здобувачів вищої освіти ступеня магістра до професійної діяльності викладача</w:t>
      </w:r>
      <w:r>
        <w:rPr>
          <w:bCs/>
          <w:sz w:val="28"/>
          <w:szCs w:val="28"/>
          <w:lang w:val="uk-UA"/>
        </w:rPr>
        <w:t xml:space="preserve"> кафедри </w:t>
      </w:r>
      <w:r w:rsidRPr="00A52A69">
        <w:rPr>
          <w:bCs/>
          <w:sz w:val="28"/>
          <w:szCs w:val="28"/>
          <w:lang w:val="uk-UA"/>
        </w:rPr>
        <w:t>іноземн</w:t>
      </w:r>
      <w:r>
        <w:rPr>
          <w:bCs/>
          <w:sz w:val="28"/>
          <w:szCs w:val="28"/>
          <w:lang w:val="uk-UA"/>
        </w:rPr>
        <w:t>их</w:t>
      </w:r>
      <w:r w:rsidRPr="00A52A69">
        <w:rPr>
          <w:bCs/>
          <w:sz w:val="28"/>
          <w:szCs w:val="28"/>
          <w:lang w:val="uk-UA"/>
        </w:rPr>
        <w:t xml:space="preserve"> мов </w:t>
      </w:r>
      <w:r>
        <w:rPr>
          <w:bCs/>
          <w:sz w:val="28"/>
          <w:szCs w:val="28"/>
          <w:lang w:val="uk-UA"/>
        </w:rPr>
        <w:t xml:space="preserve">/педагогіки </w:t>
      </w:r>
      <w:r w:rsidRPr="00A52A69">
        <w:rPr>
          <w:bCs/>
          <w:sz w:val="28"/>
          <w:szCs w:val="28"/>
          <w:lang w:val="uk-UA"/>
        </w:rPr>
        <w:t>закладу вищої освіти</w:t>
      </w:r>
      <w:r>
        <w:rPr>
          <w:bCs/>
          <w:sz w:val="28"/>
          <w:szCs w:val="28"/>
          <w:lang w:val="uk-UA"/>
        </w:rPr>
        <w:t>,</w:t>
      </w:r>
      <w:r w:rsidRPr="00A52A69">
        <w:rPr>
          <w:bCs/>
          <w:sz w:val="28"/>
          <w:szCs w:val="28"/>
          <w:lang w:val="uk-UA"/>
        </w:rPr>
        <w:t xml:space="preserve"> розвинути </w:t>
      </w:r>
      <w:r>
        <w:rPr>
          <w:bCs/>
          <w:sz w:val="28"/>
          <w:szCs w:val="28"/>
          <w:lang w:val="uk-UA"/>
        </w:rPr>
        <w:t xml:space="preserve">їхні </w:t>
      </w:r>
      <w:r w:rsidRPr="00A52A69">
        <w:rPr>
          <w:bCs/>
          <w:sz w:val="28"/>
          <w:szCs w:val="28"/>
          <w:lang w:val="uk-UA"/>
        </w:rPr>
        <w:t>адаптаційні,</w:t>
      </w:r>
      <w:r>
        <w:rPr>
          <w:bCs/>
          <w:sz w:val="28"/>
          <w:szCs w:val="28"/>
          <w:lang w:val="uk-UA"/>
        </w:rPr>
        <w:t xml:space="preserve"> </w:t>
      </w:r>
      <w:proofErr w:type="spellStart"/>
      <w:r w:rsidRPr="00A52A69">
        <w:rPr>
          <w:bCs/>
          <w:sz w:val="28"/>
          <w:szCs w:val="28"/>
          <w:lang w:val="uk-UA"/>
        </w:rPr>
        <w:t>перцептивні</w:t>
      </w:r>
      <w:proofErr w:type="spellEnd"/>
      <w:r w:rsidRPr="00A52A69">
        <w:rPr>
          <w:bCs/>
          <w:sz w:val="28"/>
          <w:szCs w:val="28"/>
          <w:lang w:val="uk-UA"/>
        </w:rPr>
        <w:t xml:space="preserve">, пізнавальні, </w:t>
      </w:r>
      <w:proofErr w:type="spellStart"/>
      <w:r w:rsidRPr="00A52A69">
        <w:rPr>
          <w:bCs/>
          <w:sz w:val="28"/>
          <w:szCs w:val="28"/>
          <w:lang w:val="uk-UA"/>
        </w:rPr>
        <w:t>проектувальні</w:t>
      </w:r>
      <w:proofErr w:type="spellEnd"/>
      <w:r>
        <w:rPr>
          <w:bCs/>
          <w:sz w:val="28"/>
          <w:szCs w:val="28"/>
          <w:lang w:val="uk-UA"/>
        </w:rPr>
        <w:t>,</w:t>
      </w:r>
      <w:r w:rsidRPr="00A52A69">
        <w:rPr>
          <w:bCs/>
          <w:sz w:val="28"/>
          <w:szCs w:val="28"/>
          <w:lang w:val="uk-UA"/>
        </w:rPr>
        <w:t xml:space="preserve"> комунікативні, організаційні, </w:t>
      </w:r>
      <w:r>
        <w:rPr>
          <w:bCs/>
          <w:sz w:val="28"/>
          <w:szCs w:val="28"/>
          <w:lang w:val="uk-UA"/>
        </w:rPr>
        <w:t xml:space="preserve">рефлексивні </w:t>
      </w:r>
      <w:r w:rsidRPr="00A52A69">
        <w:rPr>
          <w:bCs/>
          <w:sz w:val="28"/>
          <w:szCs w:val="28"/>
          <w:lang w:val="uk-UA"/>
        </w:rPr>
        <w:t>вміння</w:t>
      </w:r>
      <w:r>
        <w:rPr>
          <w:bCs/>
          <w:sz w:val="28"/>
          <w:szCs w:val="28"/>
          <w:lang w:val="uk-UA"/>
        </w:rPr>
        <w:t>, готовність</w:t>
      </w:r>
      <w:r w:rsidRPr="00A52A69">
        <w:rPr>
          <w:bCs/>
          <w:sz w:val="28"/>
          <w:szCs w:val="28"/>
          <w:lang w:val="uk-UA"/>
        </w:rPr>
        <w:t xml:space="preserve"> </w:t>
      </w:r>
      <w:r>
        <w:rPr>
          <w:bCs/>
          <w:sz w:val="28"/>
          <w:szCs w:val="28"/>
          <w:lang w:val="uk-UA"/>
        </w:rPr>
        <w:t xml:space="preserve">і здатність </w:t>
      </w:r>
      <w:r w:rsidRPr="00A52A69">
        <w:rPr>
          <w:bCs/>
          <w:sz w:val="28"/>
          <w:szCs w:val="28"/>
          <w:lang w:val="uk-UA"/>
        </w:rPr>
        <w:t>самостійно</w:t>
      </w:r>
      <w:r>
        <w:rPr>
          <w:bCs/>
          <w:sz w:val="28"/>
          <w:szCs w:val="28"/>
          <w:lang w:val="uk-UA"/>
        </w:rPr>
        <w:t xml:space="preserve"> </w:t>
      </w:r>
      <w:r w:rsidRPr="00A52A69">
        <w:rPr>
          <w:bCs/>
          <w:sz w:val="28"/>
          <w:szCs w:val="28"/>
          <w:lang w:val="uk-UA"/>
        </w:rPr>
        <w:t>здійсн</w:t>
      </w:r>
      <w:r>
        <w:rPr>
          <w:bCs/>
          <w:sz w:val="28"/>
          <w:szCs w:val="28"/>
          <w:lang w:val="uk-UA"/>
        </w:rPr>
        <w:t>ювати функції</w:t>
      </w:r>
      <w:r w:rsidRPr="00A52A69">
        <w:rPr>
          <w:bCs/>
          <w:sz w:val="28"/>
          <w:szCs w:val="28"/>
          <w:lang w:val="uk-UA"/>
        </w:rPr>
        <w:t xml:space="preserve"> навчальної</w:t>
      </w:r>
      <w:r>
        <w:rPr>
          <w:bCs/>
          <w:sz w:val="28"/>
          <w:szCs w:val="28"/>
          <w:lang w:val="uk-UA"/>
        </w:rPr>
        <w:t xml:space="preserve">, </w:t>
      </w:r>
      <w:r w:rsidRPr="00A52A69">
        <w:rPr>
          <w:bCs/>
          <w:sz w:val="28"/>
          <w:szCs w:val="28"/>
          <w:lang w:val="uk-UA"/>
        </w:rPr>
        <w:t>методичної</w:t>
      </w:r>
      <w:r>
        <w:rPr>
          <w:bCs/>
          <w:sz w:val="28"/>
          <w:szCs w:val="28"/>
          <w:lang w:val="uk-UA"/>
        </w:rPr>
        <w:t>, наукової й організаційно-виховної</w:t>
      </w:r>
      <w:r w:rsidRPr="00A52A69">
        <w:rPr>
          <w:bCs/>
          <w:sz w:val="28"/>
          <w:szCs w:val="28"/>
          <w:lang w:val="uk-UA"/>
        </w:rPr>
        <w:t xml:space="preserve"> діяльності</w:t>
      </w:r>
      <w:r>
        <w:rPr>
          <w:bCs/>
          <w:sz w:val="28"/>
          <w:szCs w:val="28"/>
          <w:lang w:val="uk-UA"/>
        </w:rPr>
        <w:t xml:space="preserve"> </w:t>
      </w:r>
      <w:r w:rsidRPr="00A52A69">
        <w:rPr>
          <w:bCs/>
          <w:sz w:val="28"/>
          <w:szCs w:val="28"/>
          <w:lang w:val="uk-UA"/>
        </w:rPr>
        <w:t>викладача іноземної мови</w:t>
      </w:r>
      <w:r>
        <w:rPr>
          <w:bCs/>
          <w:sz w:val="28"/>
          <w:szCs w:val="28"/>
          <w:lang w:val="uk-UA"/>
        </w:rPr>
        <w:t>/педагогічних дисциплін</w:t>
      </w:r>
      <w:r w:rsidRPr="00A52A69">
        <w:rPr>
          <w:bCs/>
          <w:sz w:val="28"/>
          <w:szCs w:val="28"/>
          <w:lang w:val="uk-UA"/>
        </w:rPr>
        <w:t>.</w:t>
      </w:r>
    </w:p>
    <w:p w14:paraId="158EECC5" w14:textId="77777777" w:rsidR="00A52A69" w:rsidRDefault="00A52A69" w:rsidP="00A52A69">
      <w:pPr>
        <w:ind w:firstLine="708"/>
        <w:contextualSpacing/>
        <w:jc w:val="both"/>
        <w:rPr>
          <w:bCs/>
          <w:sz w:val="28"/>
          <w:szCs w:val="28"/>
          <w:lang w:val="uk-UA"/>
        </w:rPr>
      </w:pPr>
      <w:r w:rsidRPr="00A52A69">
        <w:rPr>
          <w:bCs/>
          <w:i/>
          <w:sz w:val="28"/>
          <w:szCs w:val="28"/>
          <w:lang w:val="uk-UA"/>
        </w:rPr>
        <w:t>Асистентська практика</w:t>
      </w:r>
      <w:r w:rsidRPr="00A52A69">
        <w:rPr>
          <w:bCs/>
          <w:sz w:val="28"/>
          <w:szCs w:val="28"/>
          <w:lang w:val="uk-UA"/>
        </w:rPr>
        <w:t xml:space="preserve"> спрямована на використання </w:t>
      </w:r>
      <w:r>
        <w:rPr>
          <w:bCs/>
          <w:sz w:val="28"/>
          <w:szCs w:val="28"/>
          <w:lang w:val="uk-UA"/>
        </w:rPr>
        <w:t xml:space="preserve">майбутніми викладачами іноземної мови/педагогіки </w:t>
      </w:r>
      <w:r w:rsidRPr="00A52A69">
        <w:rPr>
          <w:bCs/>
          <w:sz w:val="28"/>
          <w:szCs w:val="28"/>
          <w:lang w:val="uk-UA"/>
        </w:rPr>
        <w:t>теоретичних знань фундаментальних лінгвістичних дисциплін</w:t>
      </w:r>
      <w:r>
        <w:rPr>
          <w:bCs/>
          <w:sz w:val="28"/>
          <w:szCs w:val="28"/>
          <w:lang w:val="uk-UA"/>
        </w:rPr>
        <w:t xml:space="preserve"> /освітніх наук</w:t>
      </w:r>
      <w:r w:rsidRPr="00A52A69">
        <w:rPr>
          <w:bCs/>
          <w:sz w:val="28"/>
          <w:szCs w:val="28"/>
          <w:lang w:val="uk-UA"/>
        </w:rPr>
        <w:t>, а також знань з</w:t>
      </w:r>
      <w:r>
        <w:rPr>
          <w:bCs/>
          <w:sz w:val="28"/>
          <w:szCs w:val="28"/>
          <w:lang w:val="uk-UA"/>
        </w:rPr>
        <w:t xml:space="preserve"> </w:t>
      </w:r>
      <w:r w:rsidRPr="00A52A69">
        <w:rPr>
          <w:bCs/>
          <w:sz w:val="28"/>
          <w:szCs w:val="28"/>
          <w:lang w:val="uk-UA"/>
        </w:rPr>
        <w:t>методики викладання іноземних мов</w:t>
      </w:r>
      <w:r>
        <w:rPr>
          <w:bCs/>
          <w:sz w:val="28"/>
          <w:szCs w:val="28"/>
          <w:lang w:val="uk-UA"/>
        </w:rPr>
        <w:t>,</w:t>
      </w:r>
      <w:r w:rsidRPr="00A52A69">
        <w:rPr>
          <w:bCs/>
          <w:sz w:val="28"/>
          <w:szCs w:val="28"/>
          <w:lang w:val="uk-UA"/>
        </w:rPr>
        <w:t xml:space="preserve"> </w:t>
      </w:r>
      <w:proofErr w:type="spellStart"/>
      <w:r w:rsidRPr="00A52A69">
        <w:rPr>
          <w:bCs/>
          <w:sz w:val="28"/>
          <w:szCs w:val="28"/>
          <w:lang w:val="uk-UA"/>
        </w:rPr>
        <w:t>педагогіки</w:t>
      </w:r>
      <w:r>
        <w:rPr>
          <w:bCs/>
          <w:sz w:val="28"/>
          <w:szCs w:val="28"/>
          <w:lang w:val="uk-UA"/>
        </w:rPr>
        <w:t>і</w:t>
      </w:r>
      <w:proofErr w:type="spellEnd"/>
      <w:r>
        <w:rPr>
          <w:bCs/>
          <w:sz w:val="28"/>
          <w:szCs w:val="28"/>
          <w:lang w:val="uk-UA"/>
        </w:rPr>
        <w:t xml:space="preserve"> психології </w:t>
      </w:r>
      <w:r w:rsidRPr="00A52A69">
        <w:rPr>
          <w:bCs/>
          <w:sz w:val="28"/>
          <w:szCs w:val="28"/>
          <w:lang w:val="uk-UA"/>
        </w:rPr>
        <w:t>вищої школи в практиці</w:t>
      </w:r>
      <w:r>
        <w:rPr>
          <w:bCs/>
          <w:sz w:val="28"/>
          <w:szCs w:val="28"/>
          <w:lang w:val="uk-UA"/>
        </w:rPr>
        <w:t xml:space="preserve"> організації освітнього процесу </w:t>
      </w:r>
      <w:r w:rsidRPr="00A52A69">
        <w:rPr>
          <w:bCs/>
          <w:sz w:val="28"/>
          <w:szCs w:val="28"/>
          <w:lang w:val="uk-UA"/>
        </w:rPr>
        <w:t>у закладі вищої освіти; накопичення досвіду</w:t>
      </w:r>
      <w:r>
        <w:rPr>
          <w:bCs/>
          <w:sz w:val="28"/>
          <w:szCs w:val="28"/>
          <w:lang w:val="uk-UA"/>
        </w:rPr>
        <w:t xml:space="preserve"> партнерської взаємодії </w:t>
      </w:r>
      <w:r w:rsidRPr="00A52A69">
        <w:rPr>
          <w:bCs/>
          <w:sz w:val="28"/>
          <w:szCs w:val="28"/>
          <w:lang w:val="uk-UA"/>
        </w:rPr>
        <w:t xml:space="preserve">зі студентами і </w:t>
      </w:r>
      <w:r>
        <w:rPr>
          <w:bCs/>
          <w:sz w:val="28"/>
          <w:szCs w:val="28"/>
          <w:lang w:val="uk-UA"/>
        </w:rPr>
        <w:t xml:space="preserve">творчої </w:t>
      </w:r>
      <w:r w:rsidRPr="00A52A69">
        <w:rPr>
          <w:bCs/>
          <w:sz w:val="28"/>
          <w:szCs w:val="28"/>
          <w:lang w:val="uk-UA"/>
        </w:rPr>
        <w:t>співпраці з колегами; розвиток і</w:t>
      </w:r>
      <w:r>
        <w:rPr>
          <w:bCs/>
          <w:sz w:val="28"/>
          <w:szCs w:val="28"/>
          <w:lang w:val="uk-UA"/>
        </w:rPr>
        <w:t xml:space="preserve"> в</w:t>
      </w:r>
      <w:r w:rsidRPr="00A52A69">
        <w:rPr>
          <w:bCs/>
          <w:sz w:val="28"/>
          <w:szCs w:val="28"/>
          <w:lang w:val="uk-UA"/>
        </w:rPr>
        <w:t xml:space="preserve">досконалення навичок самопідготовки, саморегулювання і </w:t>
      </w:r>
      <w:proofErr w:type="spellStart"/>
      <w:r w:rsidRPr="00A52A69">
        <w:rPr>
          <w:bCs/>
          <w:sz w:val="28"/>
          <w:szCs w:val="28"/>
          <w:lang w:val="uk-UA"/>
        </w:rPr>
        <w:t>самокорекції</w:t>
      </w:r>
      <w:proofErr w:type="spellEnd"/>
      <w:r w:rsidRPr="00A52A69">
        <w:rPr>
          <w:bCs/>
          <w:sz w:val="28"/>
          <w:szCs w:val="28"/>
          <w:lang w:val="uk-UA"/>
        </w:rPr>
        <w:t xml:space="preserve"> в</w:t>
      </w:r>
      <w:r>
        <w:rPr>
          <w:bCs/>
          <w:sz w:val="28"/>
          <w:szCs w:val="28"/>
          <w:lang w:val="uk-UA"/>
        </w:rPr>
        <w:t xml:space="preserve"> </w:t>
      </w:r>
      <w:r w:rsidRPr="00A52A69">
        <w:rPr>
          <w:bCs/>
          <w:sz w:val="28"/>
          <w:szCs w:val="28"/>
          <w:lang w:val="uk-UA"/>
        </w:rPr>
        <w:t xml:space="preserve">процесі організації, здійснення, аналізу і оцінювання результатів </w:t>
      </w:r>
      <w:r>
        <w:rPr>
          <w:bCs/>
          <w:sz w:val="28"/>
          <w:szCs w:val="28"/>
          <w:lang w:val="uk-UA"/>
        </w:rPr>
        <w:t xml:space="preserve">власної професійної діяльності на посаді викладача </w:t>
      </w:r>
      <w:r w:rsidRPr="00A52A69">
        <w:rPr>
          <w:bCs/>
          <w:sz w:val="28"/>
          <w:szCs w:val="28"/>
          <w:lang w:val="uk-UA"/>
        </w:rPr>
        <w:t>заклад</w:t>
      </w:r>
      <w:r>
        <w:rPr>
          <w:bCs/>
          <w:sz w:val="28"/>
          <w:szCs w:val="28"/>
          <w:lang w:val="uk-UA"/>
        </w:rPr>
        <w:t>у</w:t>
      </w:r>
      <w:r w:rsidRPr="00A52A69">
        <w:rPr>
          <w:bCs/>
          <w:sz w:val="28"/>
          <w:szCs w:val="28"/>
          <w:lang w:val="uk-UA"/>
        </w:rPr>
        <w:t xml:space="preserve"> вищої освіти</w:t>
      </w:r>
      <w:r>
        <w:rPr>
          <w:bCs/>
          <w:sz w:val="28"/>
          <w:szCs w:val="28"/>
          <w:lang w:val="uk-UA"/>
        </w:rPr>
        <w:t>.</w:t>
      </w:r>
    </w:p>
    <w:p w14:paraId="271E0FCB" w14:textId="77777777" w:rsidR="000E0DF9" w:rsidRPr="00DD7C87" w:rsidRDefault="000E0DF9" w:rsidP="000E0DF9">
      <w:pPr>
        <w:ind w:firstLine="708"/>
        <w:contextualSpacing/>
        <w:jc w:val="both"/>
        <w:rPr>
          <w:bCs/>
          <w:sz w:val="28"/>
          <w:szCs w:val="28"/>
          <w:lang w:val="uk-UA"/>
        </w:rPr>
      </w:pPr>
      <w:r w:rsidRPr="00CC7394">
        <w:rPr>
          <w:bCs/>
          <w:i/>
          <w:sz w:val="28"/>
          <w:szCs w:val="28"/>
          <w:lang w:val="uk-UA"/>
        </w:rPr>
        <w:t>Об’єктом а</w:t>
      </w:r>
      <w:r w:rsidRPr="00CC7394">
        <w:rPr>
          <w:bCs/>
          <w:i/>
          <w:color w:val="000000"/>
          <w:sz w:val="28"/>
          <w:szCs w:val="28"/>
          <w:lang w:val="uk-UA"/>
        </w:rPr>
        <w:t>систентської практики</w:t>
      </w:r>
      <w:r>
        <w:rPr>
          <w:bCs/>
          <w:color w:val="000000"/>
          <w:sz w:val="28"/>
          <w:szCs w:val="28"/>
          <w:lang w:val="uk-UA"/>
        </w:rPr>
        <w:t xml:space="preserve"> </w:t>
      </w:r>
      <w:r w:rsidRPr="00DD7C87">
        <w:rPr>
          <w:bCs/>
          <w:sz w:val="28"/>
          <w:szCs w:val="28"/>
          <w:lang w:val="uk-UA"/>
        </w:rPr>
        <w:t xml:space="preserve">є </w:t>
      </w:r>
      <w:r w:rsidR="00D96599">
        <w:rPr>
          <w:bCs/>
          <w:sz w:val="28"/>
          <w:szCs w:val="28"/>
          <w:lang w:val="uk-UA"/>
        </w:rPr>
        <w:t>психолог</w:t>
      </w:r>
      <w:r>
        <w:rPr>
          <w:bCs/>
          <w:sz w:val="28"/>
          <w:szCs w:val="28"/>
          <w:lang w:val="uk-UA"/>
        </w:rPr>
        <w:t xml:space="preserve">о-педагогічні засади пізнання, </w:t>
      </w:r>
      <w:proofErr w:type="spellStart"/>
      <w:r>
        <w:rPr>
          <w:bCs/>
          <w:sz w:val="28"/>
          <w:szCs w:val="28"/>
          <w:lang w:val="uk-UA"/>
        </w:rPr>
        <w:t>проектування</w:t>
      </w:r>
      <w:proofErr w:type="spellEnd"/>
      <w:r>
        <w:rPr>
          <w:bCs/>
          <w:sz w:val="28"/>
          <w:szCs w:val="28"/>
          <w:lang w:val="uk-UA"/>
        </w:rPr>
        <w:t xml:space="preserve">, конструювання, організації, контролю та оцінювання </w:t>
      </w:r>
      <w:r w:rsidR="00D96599">
        <w:rPr>
          <w:bCs/>
          <w:sz w:val="28"/>
          <w:szCs w:val="28"/>
          <w:lang w:val="uk-UA"/>
        </w:rPr>
        <w:t xml:space="preserve">якості </w:t>
      </w:r>
      <w:r>
        <w:rPr>
          <w:bCs/>
          <w:sz w:val="28"/>
          <w:szCs w:val="28"/>
          <w:lang w:val="uk-UA"/>
        </w:rPr>
        <w:t>освіт</w:t>
      </w:r>
      <w:r w:rsidRPr="00DD7C87">
        <w:rPr>
          <w:bCs/>
          <w:sz w:val="28"/>
          <w:szCs w:val="28"/>
          <w:lang w:val="uk-UA"/>
        </w:rPr>
        <w:t>н</w:t>
      </w:r>
      <w:r>
        <w:rPr>
          <w:bCs/>
          <w:sz w:val="28"/>
          <w:szCs w:val="28"/>
          <w:lang w:val="uk-UA"/>
        </w:rPr>
        <w:t>ього</w:t>
      </w:r>
      <w:r w:rsidRPr="00DD7C87">
        <w:rPr>
          <w:bCs/>
          <w:sz w:val="28"/>
          <w:szCs w:val="28"/>
          <w:lang w:val="uk-UA"/>
        </w:rPr>
        <w:t xml:space="preserve"> процес</w:t>
      </w:r>
      <w:r>
        <w:rPr>
          <w:bCs/>
          <w:sz w:val="28"/>
          <w:szCs w:val="28"/>
          <w:lang w:val="uk-UA"/>
        </w:rPr>
        <w:t>у</w:t>
      </w:r>
      <w:r w:rsidRPr="00DD7C87">
        <w:rPr>
          <w:bCs/>
          <w:sz w:val="28"/>
          <w:szCs w:val="28"/>
          <w:lang w:val="uk-UA"/>
        </w:rPr>
        <w:t xml:space="preserve"> </w:t>
      </w:r>
      <w:r>
        <w:rPr>
          <w:bCs/>
          <w:sz w:val="28"/>
          <w:szCs w:val="28"/>
          <w:lang w:val="uk-UA"/>
        </w:rPr>
        <w:t xml:space="preserve">у сучасному </w:t>
      </w:r>
      <w:r w:rsidRPr="00DD7C87">
        <w:rPr>
          <w:bCs/>
          <w:sz w:val="28"/>
          <w:szCs w:val="28"/>
          <w:lang w:val="uk-UA"/>
        </w:rPr>
        <w:t>заклад</w:t>
      </w:r>
      <w:r>
        <w:rPr>
          <w:bCs/>
          <w:sz w:val="28"/>
          <w:szCs w:val="28"/>
          <w:lang w:val="uk-UA"/>
        </w:rPr>
        <w:t>і</w:t>
      </w:r>
      <w:r w:rsidRPr="00DD7C87">
        <w:rPr>
          <w:bCs/>
          <w:sz w:val="28"/>
          <w:szCs w:val="28"/>
          <w:lang w:val="uk-UA"/>
        </w:rPr>
        <w:t xml:space="preserve"> вищої освіти</w:t>
      </w:r>
      <w:r>
        <w:rPr>
          <w:bCs/>
          <w:sz w:val="28"/>
          <w:szCs w:val="28"/>
          <w:lang w:val="uk-UA"/>
        </w:rPr>
        <w:t xml:space="preserve"> в єдності його </w:t>
      </w:r>
      <w:r w:rsidR="00D96599">
        <w:rPr>
          <w:bCs/>
          <w:sz w:val="28"/>
          <w:szCs w:val="28"/>
          <w:lang w:val="uk-UA"/>
        </w:rPr>
        <w:t xml:space="preserve">нормативно-правового, концептуально-методологічного, </w:t>
      </w:r>
      <w:r>
        <w:rPr>
          <w:bCs/>
          <w:sz w:val="28"/>
          <w:szCs w:val="28"/>
          <w:lang w:val="uk-UA"/>
        </w:rPr>
        <w:t>дидакти</w:t>
      </w:r>
      <w:r w:rsidR="00D96599">
        <w:rPr>
          <w:bCs/>
          <w:sz w:val="28"/>
          <w:szCs w:val="28"/>
          <w:lang w:val="uk-UA"/>
        </w:rPr>
        <w:t>ко-методич</w:t>
      </w:r>
      <w:r>
        <w:rPr>
          <w:bCs/>
          <w:sz w:val="28"/>
          <w:szCs w:val="28"/>
          <w:lang w:val="uk-UA"/>
        </w:rPr>
        <w:t>ного</w:t>
      </w:r>
      <w:r w:rsidR="00D96599">
        <w:rPr>
          <w:bCs/>
          <w:sz w:val="28"/>
          <w:szCs w:val="28"/>
          <w:lang w:val="uk-UA"/>
        </w:rPr>
        <w:t>, інструментально-технологічного й</w:t>
      </w:r>
      <w:r>
        <w:rPr>
          <w:bCs/>
          <w:sz w:val="28"/>
          <w:szCs w:val="28"/>
          <w:lang w:val="uk-UA"/>
        </w:rPr>
        <w:t xml:space="preserve"> </w:t>
      </w:r>
      <w:proofErr w:type="spellStart"/>
      <w:r>
        <w:rPr>
          <w:bCs/>
          <w:sz w:val="28"/>
          <w:szCs w:val="28"/>
          <w:lang w:val="uk-UA"/>
        </w:rPr>
        <w:t>розвивально</w:t>
      </w:r>
      <w:proofErr w:type="spellEnd"/>
      <w:r w:rsidR="00D96599">
        <w:rPr>
          <w:bCs/>
          <w:sz w:val="28"/>
          <w:szCs w:val="28"/>
          <w:lang w:val="uk-UA"/>
        </w:rPr>
        <w:t>-</w:t>
      </w:r>
      <w:r>
        <w:rPr>
          <w:bCs/>
          <w:sz w:val="28"/>
          <w:szCs w:val="28"/>
          <w:lang w:val="uk-UA"/>
        </w:rPr>
        <w:t>виховного аспектів</w:t>
      </w:r>
      <w:r w:rsidRPr="00DD7C87">
        <w:rPr>
          <w:bCs/>
          <w:sz w:val="28"/>
          <w:szCs w:val="28"/>
          <w:lang w:val="uk-UA"/>
        </w:rPr>
        <w:t>.</w:t>
      </w:r>
    </w:p>
    <w:p w14:paraId="4750AA80" w14:textId="77777777" w:rsidR="000E0DF9" w:rsidRDefault="000E0DF9" w:rsidP="000E0DF9">
      <w:pPr>
        <w:ind w:firstLine="708"/>
        <w:contextualSpacing/>
        <w:jc w:val="both"/>
        <w:rPr>
          <w:sz w:val="28"/>
          <w:szCs w:val="28"/>
          <w:lang w:val="uk-UA"/>
        </w:rPr>
      </w:pPr>
      <w:r w:rsidRPr="00CC7394">
        <w:rPr>
          <w:bCs/>
          <w:i/>
          <w:sz w:val="28"/>
          <w:szCs w:val="28"/>
          <w:lang w:val="uk-UA"/>
        </w:rPr>
        <w:t>Предмет а</w:t>
      </w:r>
      <w:r w:rsidRPr="00CC7394">
        <w:rPr>
          <w:bCs/>
          <w:i/>
          <w:color w:val="000000"/>
          <w:sz w:val="28"/>
          <w:szCs w:val="28"/>
          <w:lang w:val="uk-UA"/>
        </w:rPr>
        <w:t>систентської</w:t>
      </w:r>
      <w:r w:rsidRPr="00CC7394">
        <w:rPr>
          <w:bCs/>
          <w:i/>
          <w:sz w:val="28"/>
          <w:szCs w:val="28"/>
          <w:lang w:val="uk-UA"/>
        </w:rPr>
        <w:t xml:space="preserve"> практики</w:t>
      </w:r>
      <w:r w:rsidRPr="00DD7C87">
        <w:rPr>
          <w:bCs/>
          <w:sz w:val="28"/>
          <w:szCs w:val="28"/>
          <w:lang w:val="uk-UA"/>
        </w:rPr>
        <w:t xml:space="preserve"> </w:t>
      </w:r>
      <w:r>
        <w:rPr>
          <w:bCs/>
          <w:color w:val="000000"/>
          <w:sz w:val="28"/>
          <w:szCs w:val="28"/>
          <w:lang w:val="uk-UA"/>
        </w:rPr>
        <w:t>склада</w:t>
      </w:r>
      <w:r w:rsidRPr="00DD7C87">
        <w:rPr>
          <w:bCs/>
          <w:sz w:val="28"/>
          <w:szCs w:val="28"/>
          <w:lang w:val="uk-UA"/>
        </w:rPr>
        <w:t>є</w:t>
      </w:r>
      <w:r>
        <w:rPr>
          <w:bCs/>
          <w:sz w:val="28"/>
          <w:szCs w:val="28"/>
          <w:lang w:val="uk-UA"/>
        </w:rPr>
        <w:t xml:space="preserve"> процес здійснення професійної діяльності </w:t>
      </w:r>
      <w:r w:rsidR="00D96599">
        <w:rPr>
          <w:bCs/>
          <w:sz w:val="28"/>
          <w:szCs w:val="28"/>
          <w:lang w:val="uk-UA"/>
        </w:rPr>
        <w:t>викладач</w:t>
      </w:r>
      <w:r>
        <w:rPr>
          <w:bCs/>
          <w:sz w:val="28"/>
          <w:szCs w:val="28"/>
          <w:lang w:val="uk-UA"/>
        </w:rPr>
        <w:t xml:space="preserve">а </w:t>
      </w:r>
      <w:r w:rsidR="00D96599">
        <w:rPr>
          <w:bCs/>
          <w:sz w:val="28"/>
          <w:szCs w:val="28"/>
          <w:lang w:val="uk-UA"/>
        </w:rPr>
        <w:t xml:space="preserve">сучасного </w:t>
      </w:r>
      <w:r w:rsidRPr="00DD7C87">
        <w:rPr>
          <w:bCs/>
          <w:sz w:val="28"/>
          <w:szCs w:val="28"/>
          <w:lang w:val="uk-UA"/>
        </w:rPr>
        <w:t>заклад</w:t>
      </w:r>
      <w:r>
        <w:rPr>
          <w:bCs/>
          <w:sz w:val="28"/>
          <w:szCs w:val="28"/>
          <w:lang w:val="uk-UA"/>
        </w:rPr>
        <w:t>у</w:t>
      </w:r>
      <w:r w:rsidRPr="00DD7C87">
        <w:rPr>
          <w:bCs/>
          <w:sz w:val="28"/>
          <w:szCs w:val="28"/>
          <w:lang w:val="uk-UA"/>
        </w:rPr>
        <w:t xml:space="preserve"> вищої освіти</w:t>
      </w:r>
      <w:r>
        <w:rPr>
          <w:bCs/>
          <w:sz w:val="28"/>
          <w:szCs w:val="28"/>
          <w:lang w:val="uk-UA"/>
        </w:rPr>
        <w:t xml:space="preserve"> ступеня </w:t>
      </w:r>
      <w:r w:rsidR="00D96599">
        <w:rPr>
          <w:bCs/>
          <w:sz w:val="28"/>
          <w:szCs w:val="28"/>
          <w:lang w:val="uk-UA"/>
        </w:rPr>
        <w:t>магістра</w:t>
      </w:r>
      <w:r>
        <w:rPr>
          <w:bCs/>
          <w:sz w:val="28"/>
          <w:szCs w:val="28"/>
          <w:lang w:val="uk-UA"/>
        </w:rPr>
        <w:t xml:space="preserve"> в єдності її навчальної, методичної, науково-дослідницької та організаційно-виховної функцій в межах викладання </w:t>
      </w:r>
      <w:r w:rsidRPr="006C3B15">
        <w:rPr>
          <w:bCs/>
          <w:sz w:val="28"/>
          <w:szCs w:val="28"/>
          <w:lang w:val="uk-UA"/>
        </w:rPr>
        <w:t>дисциплін</w:t>
      </w:r>
      <w:r>
        <w:rPr>
          <w:bCs/>
          <w:sz w:val="28"/>
          <w:szCs w:val="28"/>
          <w:lang w:val="uk-UA"/>
        </w:rPr>
        <w:t xml:space="preserve"> фахового спрямування</w:t>
      </w:r>
      <w:r w:rsidR="00A52A69">
        <w:rPr>
          <w:bCs/>
          <w:sz w:val="28"/>
          <w:szCs w:val="28"/>
          <w:lang w:val="uk-UA"/>
        </w:rPr>
        <w:t>/іноземних мов</w:t>
      </w:r>
      <w:r>
        <w:rPr>
          <w:bCs/>
          <w:sz w:val="28"/>
          <w:szCs w:val="28"/>
          <w:lang w:val="uk-UA"/>
        </w:rPr>
        <w:t>,</w:t>
      </w:r>
      <w:r w:rsidRPr="006C3B15">
        <w:rPr>
          <w:bCs/>
          <w:sz w:val="28"/>
          <w:szCs w:val="28"/>
          <w:lang w:val="uk-UA"/>
        </w:rPr>
        <w:t xml:space="preserve"> </w:t>
      </w:r>
      <w:r w:rsidRPr="001412C8">
        <w:rPr>
          <w:sz w:val="28"/>
          <w:szCs w:val="28"/>
          <w:lang w:val="uk-UA"/>
        </w:rPr>
        <w:t>як</w:t>
      </w:r>
      <w:r w:rsidR="00466516">
        <w:rPr>
          <w:sz w:val="28"/>
          <w:szCs w:val="28"/>
          <w:lang w:val="uk-UA"/>
        </w:rPr>
        <w:t>і</w:t>
      </w:r>
      <w:r w:rsidRPr="001412C8">
        <w:rPr>
          <w:sz w:val="28"/>
          <w:szCs w:val="28"/>
          <w:lang w:val="uk-UA"/>
        </w:rPr>
        <w:t xml:space="preserve"> відповіда</w:t>
      </w:r>
      <w:r w:rsidR="00466516">
        <w:rPr>
          <w:sz w:val="28"/>
          <w:szCs w:val="28"/>
          <w:lang w:val="uk-UA"/>
        </w:rPr>
        <w:t>ють</w:t>
      </w:r>
      <w:r w:rsidRPr="001412C8">
        <w:rPr>
          <w:sz w:val="28"/>
          <w:szCs w:val="28"/>
          <w:lang w:val="uk-UA"/>
        </w:rPr>
        <w:t xml:space="preserve"> напряму </w:t>
      </w:r>
      <w:r w:rsidR="00466516">
        <w:rPr>
          <w:sz w:val="28"/>
          <w:szCs w:val="28"/>
          <w:lang w:val="uk-UA"/>
        </w:rPr>
        <w:t>кваліфікаційної роботи</w:t>
      </w:r>
      <w:r w:rsidRPr="006C3B15">
        <w:rPr>
          <w:bCs/>
          <w:sz w:val="28"/>
          <w:szCs w:val="28"/>
          <w:lang w:val="uk-UA"/>
        </w:rPr>
        <w:t xml:space="preserve"> </w:t>
      </w:r>
      <w:r>
        <w:rPr>
          <w:bCs/>
          <w:color w:val="000000"/>
          <w:sz w:val="28"/>
          <w:szCs w:val="28"/>
          <w:lang w:val="uk-UA"/>
        </w:rPr>
        <w:t>здобувача</w:t>
      </w:r>
      <w:r w:rsidRPr="00C45F46">
        <w:rPr>
          <w:bCs/>
          <w:color w:val="000000"/>
          <w:sz w:val="28"/>
          <w:szCs w:val="28"/>
          <w:lang w:val="uk-UA"/>
        </w:rPr>
        <w:t xml:space="preserve"> </w:t>
      </w:r>
      <w:r w:rsidR="00466516" w:rsidRPr="00D96599">
        <w:rPr>
          <w:bCs/>
          <w:iCs/>
          <w:color w:val="000000"/>
          <w:sz w:val="28"/>
          <w:szCs w:val="28"/>
          <w:lang w:val="uk-UA"/>
        </w:rPr>
        <w:t>другого (магістерського)</w:t>
      </w:r>
      <w:r w:rsidR="00466516">
        <w:rPr>
          <w:bCs/>
          <w:iCs/>
          <w:color w:val="000000"/>
          <w:sz w:val="28"/>
          <w:szCs w:val="28"/>
          <w:lang w:val="uk-UA"/>
        </w:rPr>
        <w:t xml:space="preserve"> </w:t>
      </w:r>
      <w:r>
        <w:rPr>
          <w:sz w:val="28"/>
          <w:szCs w:val="28"/>
          <w:lang w:val="uk-UA"/>
        </w:rPr>
        <w:t xml:space="preserve"> вищої освіти.</w:t>
      </w:r>
    </w:p>
    <w:p w14:paraId="7CA9BC79" w14:textId="77777777" w:rsidR="000E0DF9" w:rsidRDefault="000E0DF9" w:rsidP="000E0DF9">
      <w:pPr>
        <w:autoSpaceDE w:val="0"/>
        <w:autoSpaceDN w:val="0"/>
        <w:adjustRightInd w:val="0"/>
        <w:ind w:firstLine="284"/>
        <w:jc w:val="both"/>
        <w:rPr>
          <w:bCs/>
          <w:sz w:val="28"/>
          <w:szCs w:val="28"/>
          <w:lang w:val="uk-UA"/>
        </w:rPr>
      </w:pPr>
      <w:r w:rsidRPr="009305F1">
        <w:rPr>
          <w:bCs/>
          <w:sz w:val="28"/>
          <w:szCs w:val="28"/>
          <w:lang w:val="uk-UA"/>
        </w:rPr>
        <w:lastRenderedPageBreak/>
        <w:t xml:space="preserve">Основними нормативними актами, що регламентують </w:t>
      </w:r>
      <w:r>
        <w:rPr>
          <w:bCs/>
          <w:sz w:val="28"/>
          <w:szCs w:val="28"/>
          <w:lang w:val="uk-UA"/>
        </w:rPr>
        <w:t xml:space="preserve">зміст, </w:t>
      </w:r>
      <w:r w:rsidRPr="009305F1">
        <w:rPr>
          <w:bCs/>
          <w:sz w:val="28"/>
          <w:szCs w:val="28"/>
          <w:lang w:val="uk-UA"/>
        </w:rPr>
        <w:t>організацію і</w:t>
      </w:r>
      <w:r>
        <w:rPr>
          <w:bCs/>
          <w:sz w:val="28"/>
          <w:szCs w:val="28"/>
          <w:lang w:val="uk-UA"/>
        </w:rPr>
        <w:t xml:space="preserve"> способи </w:t>
      </w:r>
      <w:r w:rsidRPr="009305F1">
        <w:rPr>
          <w:bCs/>
          <w:sz w:val="28"/>
          <w:szCs w:val="28"/>
          <w:lang w:val="uk-UA"/>
        </w:rPr>
        <w:t xml:space="preserve">проходження </w:t>
      </w:r>
      <w:r>
        <w:rPr>
          <w:bCs/>
          <w:sz w:val="28"/>
          <w:szCs w:val="28"/>
          <w:lang w:val="uk-UA"/>
        </w:rPr>
        <w:t>а</w:t>
      </w:r>
      <w:r w:rsidRPr="00343C60">
        <w:rPr>
          <w:bCs/>
          <w:color w:val="000000"/>
          <w:sz w:val="28"/>
          <w:szCs w:val="28"/>
          <w:lang w:val="uk-UA"/>
        </w:rPr>
        <w:t>систентськ</w:t>
      </w:r>
      <w:r>
        <w:rPr>
          <w:bCs/>
          <w:color w:val="000000"/>
          <w:sz w:val="28"/>
          <w:szCs w:val="28"/>
          <w:lang w:val="uk-UA"/>
        </w:rPr>
        <w:t>ої</w:t>
      </w:r>
      <w:r w:rsidRPr="00343C60">
        <w:rPr>
          <w:bCs/>
          <w:color w:val="000000"/>
          <w:sz w:val="28"/>
          <w:szCs w:val="28"/>
          <w:lang w:val="uk-UA"/>
        </w:rPr>
        <w:t xml:space="preserve"> практик</w:t>
      </w:r>
      <w:r>
        <w:rPr>
          <w:bCs/>
          <w:color w:val="000000"/>
          <w:sz w:val="28"/>
          <w:szCs w:val="28"/>
          <w:lang w:val="uk-UA"/>
        </w:rPr>
        <w:t>и</w:t>
      </w:r>
      <w:r w:rsidRPr="00343C60">
        <w:rPr>
          <w:bCs/>
          <w:color w:val="000000"/>
          <w:sz w:val="28"/>
          <w:szCs w:val="28"/>
          <w:lang w:val="uk-UA"/>
        </w:rPr>
        <w:t xml:space="preserve"> </w:t>
      </w:r>
      <w:r>
        <w:rPr>
          <w:sz w:val="28"/>
          <w:szCs w:val="28"/>
          <w:lang w:val="uk-UA"/>
        </w:rPr>
        <w:t xml:space="preserve">здобувачами </w:t>
      </w:r>
      <w:r w:rsidR="00466516" w:rsidRPr="00D96599">
        <w:rPr>
          <w:bCs/>
          <w:iCs/>
          <w:color w:val="000000"/>
          <w:sz w:val="28"/>
          <w:szCs w:val="28"/>
          <w:lang w:val="uk-UA"/>
        </w:rPr>
        <w:t>другого (магістерського)</w:t>
      </w:r>
      <w:r w:rsidR="00466516">
        <w:rPr>
          <w:bCs/>
          <w:iCs/>
          <w:color w:val="000000"/>
          <w:sz w:val="28"/>
          <w:szCs w:val="28"/>
          <w:lang w:val="uk-UA"/>
        </w:rPr>
        <w:t xml:space="preserve"> </w:t>
      </w:r>
      <w:r>
        <w:rPr>
          <w:sz w:val="28"/>
          <w:szCs w:val="28"/>
          <w:lang w:val="uk-UA"/>
        </w:rPr>
        <w:t xml:space="preserve">рівнів </w:t>
      </w:r>
      <w:r w:rsidRPr="005414B8">
        <w:rPr>
          <w:bCs/>
          <w:color w:val="000000"/>
          <w:sz w:val="28"/>
          <w:szCs w:val="28"/>
          <w:lang w:val="uk-UA"/>
        </w:rPr>
        <w:t>вищої освіти</w:t>
      </w:r>
      <w:r w:rsidRPr="009305F1">
        <w:rPr>
          <w:bCs/>
          <w:sz w:val="28"/>
          <w:szCs w:val="28"/>
          <w:lang w:val="uk-UA"/>
        </w:rPr>
        <w:t xml:space="preserve"> </w:t>
      </w:r>
      <w:r>
        <w:rPr>
          <w:bCs/>
          <w:color w:val="000000"/>
          <w:sz w:val="28"/>
          <w:szCs w:val="28"/>
          <w:lang w:val="uk-UA"/>
        </w:rPr>
        <w:t>у М</w:t>
      </w:r>
      <w:r w:rsidRPr="00656160">
        <w:rPr>
          <w:bCs/>
          <w:sz w:val="28"/>
          <w:szCs w:val="28"/>
          <w:lang w:val="uk-UA"/>
        </w:rPr>
        <w:t>іжнародн</w:t>
      </w:r>
      <w:r>
        <w:rPr>
          <w:bCs/>
          <w:sz w:val="28"/>
          <w:szCs w:val="28"/>
          <w:lang w:val="uk-UA"/>
        </w:rPr>
        <w:t>ому</w:t>
      </w:r>
      <w:r w:rsidRPr="00656160">
        <w:rPr>
          <w:bCs/>
          <w:sz w:val="28"/>
          <w:szCs w:val="28"/>
          <w:lang w:val="uk-UA"/>
        </w:rPr>
        <w:t xml:space="preserve"> гуманітарн</w:t>
      </w:r>
      <w:r>
        <w:rPr>
          <w:bCs/>
          <w:sz w:val="28"/>
          <w:szCs w:val="28"/>
          <w:lang w:val="uk-UA"/>
        </w:rPr>
        <w:t>ому</w:t>
      </w:r>
      <w:r w:rsidRPr="00656160">
        <w:rPr>
          <w:bCs/>
          <w:sz w:val="28"/>
          <w:szCs w:val="28"/>
          <w:lang w:val="uk-UA"/>
        </w:rPr>
        <w:t xml:space="preserve"> університет</w:t>
      </w:r>
      <w:r>
        <w:rPr>
          <w:bCs/>
          <w:sz w:val="28"/>
          <w:szCs w:val="28"/>
          <w:lang w:val="uk-UA"/>
        </w:rPr>
        <w:t xml:space="preserve">і, </w:t>
      </w:r>
      <w:r w:rsidRPr="009305F1">
        <w:rPr>
          <w:bCs/>
          <w:sz w:val="28"/>
          <w:szCs w:val="28"/>
          <w:lang w:val="uk-UA"/>
        </w:rPr>
        <w:t>є</w:t>
      </w:r>
      <w:r>
        <w:rPr>
          <w:bCs/>
          <w:sz w:val="28"/>
          <w:szCs w:val="28"/>
          <w:lang w:val="uk-UA"/>
        </w:rPr>
        <w:t>:</w:t>
      </w:r>
    </w:p>
    <w:p w14:paraId="16B07535" w14:textId="77777777" w:rsidR="000E0DF9"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sidRPr="00EB5567">
        <w:rPr>
          <w:bCs/>
          <w:sz w:val="28"/>
          <w:szCs w:val="28"/>
          <w:lang w:val="uk-UA"/>
        </w:rPr>
        <w:t>Закон</w:t>
      </w:r>
      <w:r>
        <w:rPr>
          <w:bCs/>
          <w:sz w:val="28"/>
          <w:szCs w:val="28"/>
          <w:lang w:val="uk-UA"/>
        </w:rPr>
        <w:t>и</w:t>
      </w:r>
      <w:r w:rsidRPr="00EB5567">
        <w:rPr>
          <w:bCs/>
          <w:sz w:val="28"/>
          <w:szCs w:val="28"/>
          <w:lang w:val="uk-UA"/>
        </w:rPr>
        <w:t xml:space="preserve"> України </w:t>
      </w:r>
      <w:r>
        <w:rPr>
          <w:bCs/>
          <w:sz w:val="28"/>
          <w:szCs w:val="28"/>
          <w:lang w:val="uk-UA"/>
        </w:rPr>
        <w:t xml:space="preserve"> </w:t>
      </w:r>
      <w:r w:rsidRPr="00EB5567">
        <w:rPr>
          <w:bCs/>
          <w:sz w:val="28"/>
          <w:szCs w:val="28"/>
          <w:lang w:val="uk-UA"/>
        </w:rPr>
        <w:t>«Про вищу освіту» (</w:t>
      </w:r>
      <w:r>
        <w:rPr>
          <w:bCs/>
          <w:sz w:val="28"/>
          <w:szCs w:val="28"/>
          <w:lang w:val="uk-UA"/>
        </w:rPr>
        <w:t>2014 р.</w:t>
      </w:r>
      <w:r w:rsidRPr="00EB5567">
        <w:rPr>
          <w:bCs/>
          <w:sz w:val="28"/>
          <w:szCs w:val="28"/>
          <w:lang w:val="uk-UA"/>
        </w:rPr>
        <w:t>)</w:t>
      </w:r>
      <w:r>
        <w:rPr>
          <w:bCs/>
          <w:sz w:val="28"/>
          <w:szCs w:val="28"/>
          <w:lang w:val="uk-UA"/>
        </w:rPr>
        <w:t xml:space="preserve">, </w:t>
      </w:r>
      <w:r w:rsidRPr="00EB5567">
        <w:rPr>
          <w:bCs/>
          <w:sz w:val="28"/>
          <w:szCs w:val="28"/>
          <w:lang w:val="uk-UA"/>
        </w:rPr>
        <w:t>«Про освіту»</w:t>
      </w:r>
      <w:r>
        <w:rPr>
          <w:bCs/>
          <w:sz w:val="28"/>
          <w:szCs w:val="28"/>
          <w:lang w:val="uk-UA"/>
        </w:rPr>
        <w:t xml:space="preserve"> (</w:t>
      </w:r>
      <w:r w:rsidRPr="002E4152">
        <w:rPr>
          <w:bCs/>
          <w:sz w:val="28"/>
          <w:szCs w:val="28"/>
          <w:lang w:val="uk-UA"/>
        </w:rPr>
        <w:t>2017 р.</w:t>
      </w:r>
      <w:r>
        <w:rPr>
          <w:bCs/>
          <w:sz w:val="28"/>
          <w:szCs w:val="28"/>
          <w:lang w:val="uk-UA"/>
        </w:rPr>
        <w:t>);</w:t>
      </w:r>
    </w:p>
    <w:p w14:paraId="0A8D207D" w14:textId="77777777" w:rsidR="000E0DF9"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sidRPr="00066C25">
        <w:rPr>
          <w:bCs/>
          <w:sz w:val="28"/>
          <w:szCs w:val="28"/>
          <w:lang w:val="uk-UA"/>
        </w:rPr>
        <w:t>Постанова Кабінету Міністрів України «Про затвердження переліку</w:t>
      </w:r>
      <w:r>
        <w:rPr>
          <w:bCs/>
          <w:sz w:val="28"/>
          <w:szCs w:val="28"/>
          <w:lang w:val="uk-UA"/>
        </w:rPr>
        <w:t xml:space="preserve"> </w:t>
      </w:r>
      <w:r w:rsidRPr="00066C25">
        <w:rPr>
          <w:bCs/>
          <w:sz w:val="28"/>
          <w:szCs w:val="28"/>
          <w:lang w:val="uk-UA"/>
        </w:rPr>
        <w:t>галузей знань і спеціальностей, за якими здійснюється підготовка</w:t>
      </w:r>
      <w:r>
        <w:rPr>
          <w:bCs/>
          <w:sz w:val="28"/>
          <w:szCs w:val="28"/>
          <w:lang w:val="uk-UA"/>
        </w:rPr>
        <w:t xml:space="preserve"> </w:t>
      </w:r>
      <w:r w:rsidRPr="00066C25">
        <w:rPr>
          <w:bCs/>
          <w:sz w:val="28"/>
          <w:szCs w:val="28"/>
          <w:lang w:val="uk-UA"/>
        </w:rPr>
        <w:t>здобувачів вищої освіти» від 29 квітня 2015 року № 266</w:t>
      </w:r>
      <w:r>
        <w:rPr>
          <w:bCs/>
          <w:sz w:val="28"/>
          <w:szCs w:val="28"/>
          <w:lang w:val="uk-UA"/>
        </w:rPr>
        <w:t>;</w:t>
      </w:r>
    </w:p>
    <w:p w14:paraId="632411A8" w14:textId="77777777" w:rsidR="000E0DF9"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sidRPr="009305F1">
        <w:rPr>
          <w:bCs/>
          <w:sz w:val="28"/>
          <w:szCs w:val="28"/>
          <w:lang w:val="uk-UA"/>
        </w:rPr>
        <w:t>Положення про проведення</w:t>
      </w:r>
      <w:r>
        <w:rPr>
          <w:bCs/>
          <w:sz w:val="28"/>
          <w:szCs w:val="28"/>
          <w:lang w:val="uk-UA"/>
        </w:rPr>
        <w:t xml:space="preserve"> </w:t>
      </w:r>
      <w:r w:rsidRPr="009305F1">
        <w:rPr>
          <w:bCs/>
          <w:sz w:val="28"/>
          <w:szCs w:val="28"/>
          <w:lang w:val="uk-UA"/>
        </w:rPr>
        <w:t>практики студентів вищих навчальних закладів України, затверджене</w:t>
      </w:r>
      <w:r>
        <w:rPr>
          <w:bCs/>
          <w:sz w:val="28"/>
          <w:szCs w:val="28"/>
          <w:lang w:val="uk-UA"/>
        </w:rPr>
        <w:t xml:space="preserve"> </w:t>
      </w:r>
      <w:r w:rsidRPr="009305F1">
        <w:rPr>
          <w:bCs/>
          <w:sz w:val="28"/>
          <w:szCs w:val="28"/>
          <w:lang w:val="uk-UA"/>
        </w:rPr>
        <w:t>наказом Міносвіти України № 93 від 8 квітня 1993 року (зі змінами,</w:t>
      </w:r>
      <w:r>
        <w:rPr>
          <w:bCs/>
          <w:sz w:val="28"/>
          <w:szCs w:val="28"/>
          <w:lang w:val="uk-UA"/>
        </w:rPr>
        <w:t xml:space="preserve"> </w:t>
      </w:r>
      <w:r w:rsidRPr="009305F1">
        <w:rPr>
          <w:bCs/>
          <w:sz w:val="28"/>
          <w:szCs w:val="28"/>
          <w:lang w:val="uk-UA"/>
        </w:rPr>
        <w:t>внесеними згідно з наказом Міносвіти № 351 від 20 грудня 1994 року)</w:t>
      </w:r>
      <w:r>
        <w:rPr>
          <w:bCs/>
          <w:sz w:val="28"/>
          <w:szCs w:val="28"/>
          <w:lang w:val="uk-UA"/>
        </w:rPr>
        <w:t>;</w:t>
      </w:r>
    </w:p>
    <w:p w14:paraId="79C64759" w14:textId="77777777" w:rsidR="000E0DF9" w:rsidRPr="002E4152"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sidRPr="002E4152">
        <w:rPr>
          <w:bCs/>
          <w:sz w:val="28"/>
          <w:szCs w:val="28"/>
          <w:lang w:val="uk-UA"/>
        </w:rPr>
        <w:t>Лист Міністерства освіти і науки України від 07.02.09 р. № 1/9-93</w:t>
      </w:r>
      <w:r>
        <w:rPr>
          <w:bCs/>
          <w:sz w:val="28"/>
          <w:szCs w:val="28"/>
          <w:lang w:val="uk-UA"/>
        </w:rPr>
        <w:t xml:space="preserve"> </w:t>
      </w:r>
      <w:r w:rsidRPr="002E4152">
        <w:rPr>
          <w:bCs/>
          <w:sz w:val="28"/>
          <w:szCs w:val="28"/>
          <w:lang w:val="uk-UA"/>
        </w:rPr>
        <w:t>«Про практичну підготовку студентів»;</w:t>
      </w:r>
    </w:p>
    <w:p w14:paraId="46AC220F" w14:textId="77777777" w:rsidR="000E0DF9"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sidRPr="002E4152">
        <w:rPr>
          <w:bCs/>
          <w:sz w:val="28"/>
          <w:szCs w:val="28"/>
          <w:lang w:val="uk-UA"/>
        </w:rPr>
        <w:t>Проект Положення «Про практичну підготовку студентів вищих</w:t>
      </w:r>
      <w:r>
        <w:rPr>
          <w:bCs/>
          <w:sz w:val="28"/>
          <w:szCs w:val="28"/>
          <w:lang w:val="uk-UA"/>
        </w:rPr>
        <w:t xml:space="preserve"> </w:t>
      </w:r>
      <w:r w:rsidRPr="002E4152">
        <w:rPr>
          <w:bCs/>
          <w:sz w:val="28"/>
          <w:szCs w:val="28"/>
          <w:lang w:val="uk-UA"/>
        </w:rPr>
        <w:t>навчальних закладів» від 09.02.2011 р., розробленого Міністерством освіти і</w:t>
      </w:r>
      <w:r>
        <w:rPr>
          <w:bCs/>
          <w:sz w:val="28"/>
          <w:szCs w:val="28"/>
          <w:lang w:val="uk-UA"/>
        </w:rPr>
        <w:t xml:space="preserve"> </w:t>
      </w:r>
      <w:r w:rsidRPr="002E4152">
        <w:rPr>
          <w:bCs/>
          <w:sz w:val="28"/>
          <w:szCs w:val="28"/>
          <w:lang w:val="uk-UA"/>
        </w:rPr>
        <w:t>науки України;</w:t>
      </w:r>
    </w:p>
    <w:p w14:paraId="54A375AF" w14:textId="77777777" w:rsidR="000E0DF9" w:rsidRPr="00CF0E1E" w:rsidRDefault="000E0DF9" w:rsidP="000E0DF9">
      <w:pPr>
        <w:autoSpaceDE w:val="0"/>
        <w:autoSpaceDN w:val="0"/>
        <w:adjustRightInd w:val="0"/>
        <w:ind w:firstLine="284"/>
        <w:jc w:val="both"/>
        <w:rPr>
          <w:bCs/>
          <w:sz w:val="28"/>
          <w:szCs w:val="28"/>
          <w:lang w:val="uk-UA"/>
        </w:rPr>
      </w:pPr>
      <w:r w:rsidRPr="00E928E4">
        <w:rPr>
          <w:rFonts w:eastAsia="MS Mincho"/>
          <w:sz w:val="28"/>
          <w:szCs w:val="28"/>
          <w:lang w:val="uk-UA" w:eastAsia="ja-JP"/>
        </w:rPr>
        <w:t>– </w:t>
      </w:r>
      <w:r>
        <w:rPr>
          <w:rFonts w:eastAsia="MS Mincho"/>
          <w:sz w:val="28"/>
          <w:szCs w:val="28"/>
          <w:lang w:val="uk-UA" w:eastAsia="ja-JP"/>
        </w:rPr>
        <w:t>Р</w:t>
      </w:r>
      <w:r w:rsidRPr="000B3C78">
        <w:rPr>
          <w:bCs/>
          <w:sz w:val="28"/>
          <w:szCs w:val="28"/>
          <w:lang w:val="uk-UA"/>
        </w:rPr>
        <w:t>екомендаці</w:t>
      </w:r>
      <w:r>
        <w:rPr>
          <w:bCs/>
          <w:sz w:val="28"/>
          <w:szCs w:val="28"/>
          <w:lang w:val="uk-UA"/>
        </w:rPr>
        <w:t>ї</w:t>
      </w:r>
      <w:r w:rsidRPr="000B3C78">
        <w:rPr>
          <w:bCs/>
          <w:sz w:val="28"/>
          <w:szCs w:val="28"/>
          <w:lang w:val="uk-UA"/>
        </w:rPr>
        <w:t xml:space="preserve"> про проведення практики</w:t>
      </w:r>
      <w:r>
        <w:rPr>
          <w:bCs/>
          <w:sz w:val="28"/>
          <w:szCs w:val="28"/>
          <w:lang w:val="uk-UA"/>
        </w:rPr>
        <w:t xml:space="preserve"> </w:t>
      </w:r>
      <w:r w:rsidRPr="000B3C78">
        <w:rPr>
          <w:bCs/>
          <w:sz w:val="28"/>
          <w:szCs w:val="28"/>
          <w:lang w:val="uk-UA"/>
        </w:rPr>
        <w:t>студентів вищих навчальних закладів України, розроблених науковою установою «Інститут</w:t>
      </w:r>
      <w:r>
        <w:rPr>
          <w:bCs/>
          <w:sz w:val="28"/>
          <w:szCs w:val="28"/>
          <w:lang w:val="uk-UA"/>
        </w:rPr>
        <w:t xml:space="preserve"> </w:t>
      </w:r>
      <w:r w:rsidRPr="000B3C78">
        <w:rPr>
          <w:bCs/>
          <w:sz w:val="28"/>
          <w:szCs w:val="28"/>
          <w:lang w:val="uk-UA"/>
        </w:rPr>
        <w:t>інноваційних технологій і змісту освіти у 2013 році</w:t>
      </w:r>
      <w:r>
        <w:rPr>
          <w:bCs/>
          <w:sz w:val="28"/>
          <w:szCs w:val="28"/>
          <w:lang w:val="uk-UA"/>
        </w:rPr>
        <w:t xml:space="preserve"> </w:t>
      </w:r>
      <w:r w:rsidRPr="00DD7C87">
        <w:rPr>
          <w:bCs/>
          <w:sz w:val="28"/>
          <w:szCs w:val="28"/>
          <w:lang w:val="uk-UA"/>
        </w:rPr>
        <w:t>на виконання</w:t>
      </w:r>
      <w:r>
        <w:rPr>
          <w:bCs/>
          <w:sz w:val="28"/>
          <w:szCs w:val="28"/>
          <w:lang w:val="uk-UA"/>
        </w:rPr>
        <w:t xml:space="preserve"> </w:t>
      </w:r>
      <w:r w:rsidRPr="00DD7C87">
        <w:rPr>
          <w:bCs/>
          <w:sz w:val="28"/>
          <w:szCs w:val="28"/>
          <w:lang w:val="uk-UA"/>
        </w:rPr>
        <w:t>розпорядження Кабінету Міністрів України від 07.11.2012 р. № 970 «Про</w:t>
      </w:r>
      <w:r>
        <w:rPr>
          <w:bCs/>
          <w:sz w:val="28"/>
          <w:szCs w:val="28"/>
          <w:lang w:val="uk-UA"/>
        </w:rPr>
        <w:t xml:space="preserve"> </w:t>
      </w:r>
      <w:r w:rsidRPr="00DD7C87">
        <w:rPr>
          <w:bCs/>
          <w:sz w:val="28"/>
          <w:szCs w:val="28"/>
          <w:lang w:val="uk-UA"/>
        </w:rPr>
        <w:t>затвердження плану першочергових заходів з виконання Державної програми</w:t>
      </w:r>
      <w:r>
        <w:rPr>
          <w:bCs/>
          <w:sz w:val="28"/>
          <w:szCs w:val="28"/>
          <w:lang w:val="uk-UA"/>
        </w:rPr>
        <w:t xml:space="preserve"> </w:t>
      </w:r>
      <w:r w:rsidRPr="00DD7C87">
        <w:rPr>
          <w:bCs/>
          <w:sz w:val="28"/>
          <w:szCs w:val="28"/>
          <w:lang w:val="uk-UA"/>
        </w:rPr>
        <w:t>розвитку внутрішнього виробництва» та Наказу Міністерства освіти і науки,</w:t>
      </w:r>
      <w:r>
        <w:rPr>
          <w:bCs/>
          <w:sz w:val="28"/>
          <w:szCs w:val="28"/>
          <w:lang w:val="uk-UA"/>
        </w:rPr>
        <w:t xml:space="preserve"> </w:t>
      </w:r>
      <w:r w:rsidRPr="00DD7C87">
        <w:rPr>
          <w:bCs/>
          <w:sz w:val="28"/>
          <w:szCs w:val="28"/>
          <w:lang w:val="uk-UA"/>
        </w:rPr>
        <w:t>молоді та спорту України від 20.12.2012 р. № 1448 «Щодо плану першочергових</w:t>
      </w:r>
      <w:r>
        <w:rPr>
          <w:bCs/>
          <w:sz w:val="28"/>
          <w:szCs w:val="28"/>
          <w:lang w:val="uk-UA"/>
        </w:rPr>
        <w:t xml:space="preserve"> </w:t>
      </w:r>
      <w:r w:rsidRPr="00DD7C87">
        <w:rPr>
          <w:bCs/>
          <w:sz w:val="28"/>
          <w:szCs w:val="28"/>
          <w:lang w:val="uk-UA"/>
        </w:rPr>
        <w:t xml:space="preserve">заходів з </w:t>
      </w:r>
      <w:r w:rsidRPr="00CF0E1E">
        <w:rPr>
          <w:bCs/>
          <w:sz w:val="28"/>
          <w:szCs w:val="28"/>
          <w:lang w:val="uk-UA"/>
        </w:rPr>
        <w:t>виконання Державної програми розвитку внутрішнього виробництва»;</w:t>
      </w:r>
    </w:p>
    <w:p w14:paraId="1DE6AB6B" w14:textId="77777777" w:rsidR="000E0DF9" w:rsidRPr="00CF0E1E" w:rsidRDefault="000E0DF9" w:rsidP="000E0DF9">
      <w:pPr>
        <w:autoSpaceDE w:val="0"/>
        <w:autoSpaceDN w:val="0"/>
        <w:adjustRightInd w:val="0"/>
        <w:ind w:firstLine="284"/>
        <w:jc w:val="both"/>
        <w:rPr>
          <w:spacing w:val="-20"/>
          <w:sz w:val="28"/>
          <w:szCs w:val="28"/>
          <w:lang w:val="uk-UA"/>
        </w:rPr>
      </w:pPr>
      <w:r w:rsidRPr="00CF0E1E">
        <w:rPr>
          <w:rFonts w:eastAsia="MS Mincho"/>
          <w:sz w:val="28"/>
          <w:szCs w:val="28"/>
          <w:lang w:val="uk-UA" w:eastAsia="ja-JP"/>
        </w:rPr>
        <w:t>– </w:t>
      </w:r>
      <w:r w:rsidRPr="00CF0E1E">
        <w:rPr>
          <w:bCs/>
          <w:iCs/>
          <w:sz w:val="28"/>
          <w:szCs w:val="28"/>
          <w:lang w:val="uk-UA"/>
        </w:rPr>
        <w:t xml:space="preserve">Професійний стандарт </w:t>
      </w:r>
      <w:r w:rsidRPr="00CF0E1E">
        <w:rPr>
          <w:bCs/>
          <w:sz w:val="28"/>
          <w:szCs w:val="28"/>
          <w:lang w:val="uk-UA"/>
        </w:rPr>
        <w:t>«Викладач закладу вищої освіти», затверджений Наказом МОН України від 16.10.2024 року № 1466;</w:t>
      </w:r>
      <w:r w:rsidRPr="00CF0E1E">
        <w:rPr>
          <w:sz w:val="28"/>
          <w:szCs w:val="28"/>
          <w:lang w:val="uk-UA"/>
        </w:rPr>
        <w:t xml:space="preserve"> </w:t>
      </w:r>
    </w:p>
    <w:p w14:paraId="354AF07A" w14:textId="77777777" w:rsidR="000E0DF9" w:rsidRPr="00CF0E1E" w:rsidRDefault="000E0DF9" w:rsidP="000E0DF9">
      <w:pPr>
        <w:ind w:firstLine="284"/>
        <w:contextualSpacing/>
        <w:jc w:val="both"/>
        <w:rPr>
          <w:sz w:val="28"/>
          <w:szCs w:val="28"/>
          <w:lang w:val="uk-UA"/>
        </w:rPr>
      </w:pPr>
      <w:r w:rsidRPr="00CF0E1E">
        <w:rPr>
          <w:rFonts w:eastAsia="MS Mincho"/>
          <w:sz w:val="28"/>
          <w:szCs w:val="28"/>
          <w:lang w:val="uk-UA" w:eastAsia="ja-JP"/>
        </w:rPr>
        <w:t>– </w:t>
      </w:r>
      <w:r w:rsidRPr="00CF0E1E">
        <w:rPr>
          <w:sz w:val="28"/>
          <w:szCs w:val="28"/>
          <w:lang w:val="uk-UA"/>
        </w:rPr>
        <w:t xml:space="preserve">Положення про організацію освітнього процесу у Міжнародному гуманітарному університеті. URL: </w:t>
      </w:r>
      <w:hyperlink r:id="rId8" w:history="1">
        <w:r w:rsidRPr="00CF0E1E">
          <w:rPr>
            <w:rStyle w:val="a4"/>
            <w:color w:val="auto"/>
            <w:sz w:val="28"/>
            <w:szCs w:val="28"/>
            <w:u w:val="none"/>
            <w:lang w:val="uk-UA"/>
          </w:rPr>
          <w:t>https://docs.mgu.edu.ua/docs/NormAkti/poloj_osv_proces.pdf</w:t>
        </w:r>
      </w:hyperlink>
      <w:r w:rsidRPr="00CF0E1E">
        <w:rPr>
          <w:sz w:val="28"/>
          <w:szCs w:val="28"/>
          <w:lang w:val="uk-UA"/>
        </w:rPr>
        <w:t>;</w:t>
      </w:r>
    </w:p>
    <w:p w14:paraId="16F85289" w14:textId="77777777" w:rsidR="000E0DF9" w:rsidRPr="00A66DCB" w:rsidRDefault="000E0DF9" w:rsidP="000E0DF9">
      <w:pPr>
        <w:ind w:firstLine="284"/>
        <w:contextualSpacing/>
        <w:jc w:val="both"/>
        <w:rPr>
          <w:spacing w:val="-20"/>
          <w:sz w:val="28"/>
          <w:szCs w:val="28"/>
          <w:lang w:val="uk-UA"/>
        </w:rPr>
      </w:pPr>
      <w:r w:rsidRPr="00CF0E1E">
        <w:rPr>
          <w:rFonts w:eastAsia="MS Mincho"/>
          <w:sz w:val="28"/>
          <w:szCs w:val="28"/>
          <w:lang w:val="uk-UA" w:eastAsia="ja-JP"/>
        </w:rPr>
        <w:t>– </w:t>
      </w:r>
      <w:r w:rsidRPr="00CF0E1E">
        <w:rPr>
          <w:sz w:val="28"/>
          <w:szCs w:val="28"/>
          <w:lang w:val="uk-UA"/>
        </w:rPr>
        <w:t>Положення про внутрішню систему</w:t>
      </w:r>
      <w:r w:rsidRPr="00A66DCB">
        <w:rPr>
          <w:sz w:val="28"/>
          <w:szCs w:val="28"/>
          <w:lang w:val="uk-UA"/>
        </w:rPr>
        <w:t xml:space="preserve"> забезпечення якості освіти у Міжнародному </w:t>
      </w:r>
      <w:r w:rsidRPr="00A66DCB">
        <w:rPr>
          <w:spacing w:val="-20"/>
          <w:sz w:val="28"/>
          <w:szCs w:val="28"/>
          <w:lang w:val="uk-UA"/>
        </w:rPr>
        <w:t>гуманітарному університеті. URL: https://docs.mgu.edu.ua/docs/NormAkti/poloj_sistem.pdf;</w:t>
      </w:r>
    </w:p>
    <w:p w14:paraId="4F831FEB" w14:textId="77777777" w:rsidR="000E0DF9" w:rsidRPr="00A66DCB" w:rsidRDefault="000E0DF9" w:rsidP="000E0DF9">
      <w:pPr>
        <w:ind w:firstLine="284"/>
        <w:contextualSpacing/>
        <w:jc w:val="both"/>
        <w:rPr>
          <w:sz w:val="28"/>
          <w:szCs w:val="28"/>
          <w:lang w:val="uk-UA"/>
        </w:rPr>
      </w:pPr>
      <w:r w:rsidRPr="00A66DCB">
        <w:rPr>
          <w:rFonts w:eastAsia="MS Mincho"/>
          <w:sz w:val="28"/>
          <w:szCs w:val="28"/>
          <w:lang w:val="uk-UA" w:eastAsia="ja-JP"/>
        </w:rPr>
        <w:t>– О</w:t>
      </w:r>
      <w:r w:rsidRPr="00A66DCB">
        <w:rPr>
          <w:sz w:val="28"/>
          <w:szCs w:val="28"/>
          <w:lang w:val="uk-UA"/>
        </w:rPr>
        <w:t>світньо-</w:t>
      </w:r>
      <w:r w:rsidR="00466516">
        <w:rPr>
          <w:sz w:val="28"/>
          <w:szCs w:val="28"/>
          <w:lang w:val="uk-UA"/>
        </w:rPr>
        <w:t>професійн</w:t>
      </w:r>
      <w:r w:rsidRPr="00A66DCB">
        <w:rPr>
          <w:sz w:val="28"/>
          <w:szCs w:val="28"/>
          <w:lang w:val="uk-UA"/>
        </w:rPr>
        <w:t xml:space="preserve">і програми підготовки здобувачів </w:t>
      </w:r>
      <w:r w:rsidR="00466516" w:rsidRPr="00D96599">
        <w:rPr>
          <w:bCs/>
          <w:iCs/>
          <w:color w:val="000000"/>
          <w:sz w:val="28"/>
          <w:szCs w:val="28"/>
          <w:lang w:val="uk-UA"/>
        </w:rPr>
        <w:t>другого (магістерського)</w:t>
      </w:r>
      <w:r w:rsidR="00466516">
        <w:rPr>
          <w:bCs/>
          <w:iCs/>
          <w:color w:val="000000"/>
          <w:sz w:val="28"/>
          <w:szCs w:val="28"/>
          <w:lang w:val="uk-UA"/>
        </w:rPr>
        <w:t xml:space="preserve"> </w:t>
      </w:r>
      <w:r w:rsidRPr="00A66DCB">
        <w:rPr>
          <w:sz w:val="28"/>
          <w:szCs w:val="28"/>
          <w:lang w:val="uk-UA"/>
        </w:rPr>
        <w:t xml:space="preserve">рівнів вищої освіти спеціальностей </w:t>
      </w:r>
      <w:r w:rsidR="00466516" w:rsidRPr="00D96599">
        <w:rPr>
          <w:sz w:val="28"/>
          <w:szCs w:val="28"/>
          <w:lang w:val="uk-UA"/>
        </w:rPr>
        <w:t>В 11 Філологія та А1</w:t>
      </w:r>
      <w:r w:rsidR="00466516">
        <w:rPr>
          <w:sz w:val="28"/>
          <w:szCs w:val="28"/>
          <w:lang w:val="uk-UA"/>
        </w:rPr>
        <w:t> </w:t>
      </w:r>
      <w:r w:rsidR="00466516" w:rsidRPr="00D96599">
        <w:rPr>
          <w:sz w:val="28"/>
          <w:szCs w:val="28"/>
          <w:lang w:val="uk-UA"/>
        </w:rPr>
        <w:t>Освітні науки</w:t>
      </w:r>
      <w:r w:rsidRPr="00A66DCB">
        <w:rPr>
          <w:bCs/>
          <w:sz w:val="28"/>
          <w:szCs w:val="28"/>
          <w:lang w:val="uk-UA"/>
        </w:rPr>
        <w:t>, які реалізуються у Міжнародному гуманітарному університеті.</w:t>
      </w:r>
      <w:r w:rsidRPr="00A66DCB">
        <w:rPr>
          <w:sz w:val="28"/>
          <w:szCs w:val="28"/>
          <w:lang w:val="uk-UA"/>
        </w:rPr>
        <w:t xml:space="preserve"> </w:t>
      </w:r>
    </w:p>
    <w:p w14:paraId="746C6584" w14:textId="77777777" w:rsidR="000E0DF9" w:rsidRDefault="000E0DF9" w:rsidP="000E0DF9">
      <w:pPr>
        <w:ind w:firstLine="708"/>
        <w:contextualSpacing/>
        <w:jc w:val="both"/>
        <w:rPr>
          <w:sz w:val="28"/>
          <w:szCs w:val="28"/>
          <w:lang w:val="uk-UA"/>
        </w:rPr>
      </w:pPr>
    </w:p>
    <w:p w14:paraId="7D7F6F69" w14:textId="77777777" w:rsidR="00643FFA" w:rsidRDefault="00643FFA" w:rsidP="000E0DF9">
      <w:pPr>
        <w:ind w:firstLine="708"/>
        <w:contextualSpacing/>
        <w:jc w:val="center"/>
        <w:rPr>
          <w:b/>
          <w:sz w:val="28"/>
          <w:szCs w:val="28"/>
          <w:lang w:val="uk-UA"/>
        </w:rPr>
      </w:pPr>
    </w:p>
    <w:p w14:paraId="1CE21618" w14:textId="77777777" w:rsidR="00643FFA" w:rsidRDefault="00643FFA" w:rsidP="000E0DF9">
      <w:pPr>
        <w:ind w:firstLine="708"/>
        <w:contextualSpacing/>
        <w:jc w:val="center"/>
        <w:rPr>
          <w:b/>
          <w:sz w:val="28"/>
          <w:szCs w:val="28"/>
          <w:lang w:val="uk-UA"/>
        </w:rPr>
      </w:pPr>
    </w:p>
    <w:p w14:paraId="28764F71" w14:textId="77777777" w:rsidR="00643FFA" w:rsidRDefault="00643FFA" w:rsidP="000E0DF9">
      <w:pPr>
        <w:ind w:firstLine="708"/>
        <w:contextualSpacing/>
        <w:jc w:val="center"/>
        <w:rPr>
          <w:b/>
          <w:sz w:val="28"/>
          <w:szCs w:val="28"/>
          <w:lang w:val="uk-UA"/>
        </w:rPr>
      </w:pPr>
    </w:p>
    <w:p w14:paraId="5DD268C8" w14:textId="77777777" w:rsidR="00643FFA" w:rsidRDefault="00643FFA" w:rsidP="000E0DF9">
      <w:pPr>
        <w:ind w:firstLine="708"/>
        <w:contextualSpacing/>
        <w:jc w:val="center"/>
        <w:rPr>
          <w:b/>
          <w:sz w:val="28"/>
          <w:szCs w:val="28"/>
          <w:lang w:val="uk-UA"/>
        </w:rPr>
      </w:pPr>
    </w:p>
    <w:p w14:paraId="6C0AAC7A" w14:textId="77777777" w:rsidR="00643FFA" w:rsidRDefault="00643FFA" w:rsidP="000E0DF9">
      <w:pPr>
        <w:ind w:firstLine="708"/>
        <w:contextualSpacing/>
        <w:jc w:val="center"/>
        <w:rPr>
          <w:b/>
          <w:sz w:val="28"/>
          <w:szCs w:val="28"/>
          <w:lang w:val="uk-UA"/>
        </w:rPr>
      </w:pPr>
    </w:p>
    <w:p w14:paraId="7087ACC5" w14:textId="77777777" w:rsidR="00643FFA" w:rsidRDefault="00643FFA" w:rsidP="000E0DF9">
      <w:pPr>
        <w:ind w:firstLine="708"/>
        <w:contextualSpacing/>
        <w:jc w:val="center"/>
        <w:rPr>
          <w:b/>
          <w:sz w:val="28"/>
          <w:szCs w:val="28"/>
          <w:lang w:val="uk-UA"/>
        </w:rPr>
      </w:pPr>
    </w:p>
    <w:p w14:paraId="1FFBE380" w14:textId="77777777" w:rsidR="00643FFA" w:rsidRDefault="00643FFA" w:rsidP="000E0DF9">
      <w:pPr>
        <w:ind w:firstLine="708"/>
        <w:contextualSpacing/>
        <w:jc w:val="center"/>
        <w:rPr>
          <w:b/>
          <w:sz w:val="28"/>
          <w:szCs w:val="28"/>
          <w:lang w:val="uk-UA"/>
        </w:rPr>
      </w:pPr>
      <w:r>
        <w:rPr>
          <w:b/>
          <w:sz w:val="28"/>
          <w:szCs w:val="28"/>
          <w:lang w:val="uk-UA"/>
        </w:rPr>
        <w:lastRenderedPageBreak/>
        <w:t>РОЗДІЛ І</w:t>
      </w:r>
    </w:p>
    <w:p w14:paraId="1D536890" w14:textId="77777777" w:rsidR="00643FFA" w:rsidRDefault="00643FFA" w:rsidP="000E0DF9">
      <w:pPr>
        <w:ind w:firstLine="708"/>
        <w:contextualSpacing/>
        <w:jc w:val="center"/>
        <w:rPr>
          <w:b/>
          <w:sz w:val="28"/>
          <w:szCs w:val="28"/>
          <w:lang w:val="uk-UA"/>
        </w:rPr>
      </w:pPr>
      <w:r>
        <w:rPr>
          <w:b/>
          <w:sz w:val="28"/>
          <w:szCs w:val="28"/>
          <w:lang w:val="uk-UA"/>
        </w:rPr>
        <w:t xml:space="preserve">ЗАГАЛЬНІ ПОЛОЖЕННЯ ЩОДО ОРГАНІЗАЦІЇ </w:t>
      </w:r>
      <w:r w:rsidRPr="007966FC">
        <w:rPr>
          <w:b/>
          <w:sz w:val="28"/>
          <w:szCs w:val="28"/>
          <w:lang w:val="uk-UA"/>
        </w:rPr>
        <w:t>АСИСТЕНТСЬКОЇ ПРАКТИКИ</w:t>
      </w:r>
    </w:p>
    <w:p w14:paraId="23DF2598" w14:textId="77777777" w:rsidR="00643FFA" w:rsidRDefault="00643FFA" w:rsidP="000E0DF9">
      <w:pPr>
        <w:ind w:firstLine="708"/>
        <w:contextualSpacing/>
        <w:jc w:val="center"/>
        <w:rPr>
          <w:b/>
          <w:sz w:val="28"/>
          <w:szCs w:val="28"/>
          <w:lang w:val="uk-UA"/>
        </w:rPr>
      </w:pPr>
    </w:p>
    <w:p w14:paraId="42B2046C" w14:textId="77777777" w:rsidR="000E0DF9" w:rsidRDefault="000E0DF9" w:rsidP="000E0DF9">
      <w:pPr>
        <w:ind w:firstLine="708"/>
        <w:contextualSpacing/>
        <w:jc w:val="center"/>
        <w:rPr>
          <w:b/>
          <w:sz w:val="28"/>
          <w:szCs w:val="28"/>
          <w:lang w:val="uk-UA"/>
        </w:rPr>
      </w:pPr>
      <w:r w:rsidRPr="007966FC">
        <w:rPr>
          <w:b/>
          <w:sz w:val="28"/>
          <w:szCs w:val="28"/>
          <w:lang w:val="uk-UA"/>
        </w:rPr>
        <w:t>1.</w:t>
      </w:r>
      <w:r w:rsidR="00643FFA">
        <w:rPr>
          <w:b/>
          <w:sz w:val="28"/>
          <w:szCs w:val="28"/>
          <w:lang w:val="uk-UA"/>
        </w:rPr>
        <w:t>1.</w:t>
      </w:r>
      <w:r w:rsidRPr="007966FC">
        <w:rPr>
          <w:b/>
          <w:sz w:val="28"/>
          <w:szCs w:val="28"/>
          <w:lang w:val="uk-UA"/>
        </w:rPr>
        <w:t xml:space="preserve"> МЕТА І ЗАВДАННЯ АСИСТЕНТСЬКОЇ ПРАКТИКИ</w:t>
      </w:r>
    </w:p>
    <w:p w14:paraId="426072A9" w14:textId="77777777" w:rsidR="000E0DF9" w:rsidRPr="00A52A69" w:rsidRDefault="00A52A69" w:rsidP="00A52A69">
      <w:pPr>
        <w:ind w:firstLine="708"/>
        <w:contextualSpacing/>
        <w:jc w:val="both"/>
        <w:rPr>
          <w:sz w:val="28"/>
          <w:szCs w:val="28"/>
          <w:lang w:val="uk-UA"/>
        </w:rPr>
      </w:pPr>
      <w:r w:rsidRPr="00A52A69">
        <w:rPr>
          <w:sz w:val="28"/>
          <w:szCs w:val="28"/>
          <w:lang w:val="uk-UA"/>
        </w:rPr>
        <w:t>Мета і завдання асистентської практики визначаються на основі вимог</w:t>
      </w:r>
      <w:r>
        <w:rPr>
          <w:sz w:val="28"/>
          <w:szCs w:val="28"/>
          <w:lang w:val="uk-UA"/>
        </w:rPr>
        <w:t xml:space="preserve"> </w:t>
      </w:r>
      <w:r w:rsidRPr="00A52A69">
        <w:rPr>
          <w:sz w:val="28"/>
          <w:szCs w:val="28"/>
          <w:lang w:val="uk-UA"/>
        </w:rPr>
        <w:t>Стандарту вищої освіти для другого (магістерського) рівня вищої освіти</w:t>
      </w:r>
      <w:r>
        <w:rPr>
          <w:sz w:val="28"/>
          <w:szCs w:val="28"/>
          <w:lang w:val="uk-UA"/>
        </w:rPr>
        <w:t xml:space="preserve"> </w:t>
      </w:r>
      <w:r w:rsidR="00170FFE" w:rsidRPr="00170FFE">
        <w:rPr>
          <w:bCs/>
          <w:color w:val="000000"/>
          <w:sz w:val="28"/>
          <w:szCs w:val="28"/>
          <w:lang w:val="uk-UA"/>
        </w:rPr>
        <w:t xml:space="preserve">спеціальності 035 Філологія </w:t>
      </w:r>
      <w:r>
        <w:rPr>
          <w:sz w:val="28"/>
          <w:szCs w:val="28"/>
          <w:lang w:val="uk-UA"/>
        </w:rPr>
        <w:t xml:space="preserve">та </w:t>
      </w:r>
      <w:r w:rsidR="00170FFE" w:rsidRPr="00A66DCB">
        <w:rPr>
          <w:bCs/>
          <w:iCs/>
          <w:sz w:val="28"/>
          <w:szCs w:val="28"/>
          <w:lang w:val="uk-UA"/>
        </w:rPr>
        <w:t>Професійн</w:t>
      </w:r>
      <w:r w:rsidR="00170FFE">
        <w:rPr>
          <w:bCs/>
          <w:iCs/>
          <w:sz w:val="28"/>
          <w:szCs w:val="28"/>
          <w:lang w:val="uk-UA"/>
        </w:rPr>
        <w:t>ого</w:t>
      </w:r>
      <w:r w:rsidR="00170FFE" w:rsidRPr="00A66DCB">
        <w:rPr>
          <w:bCs/>
          <w:iCs/>
          <w:sz w:val="28"/>
          <w:szCs w:val="28"/>
          <w:lang w:val="uk-UA"/>
        </w:rPr>
        <w:t xml:space="preserve"> стандарт</w:t>
      </w:r>
      <w:r w:rsidR="00170FFE">
        <w:rPr>
          <w:bCs/>
          <w:iCs/>
          <w:sz w:val="28"/>
          <w:szCs w:val="28"/>
          <w:lang w:val="uk-UA"/>
        </w:rPr>
        <w:t>у</w:t>
      </w:r>
      <w:r w:rsidR="00170FFE" w:rsidRPr="00A66DCB">
        <w:rPr>
          <w:bCs/>
          <w:iCs/>
          <w:sz w:val="28"/>
          <w:szCs w:val="28"/>
          <w:lang w:val="uk-UA"/>
        </w:rPr>
        <w:t xml:space="preserve"> </w:t>
      </w:r>
      <w:r w:rsidR="00170FFE" w:rsidRPr="00A66DCB">
        <w:rPr>
          <w:bCs/>
          <w:sz w:val="28"/>
          <w:szCs w:val="28"/>
          <w:lang w:val="uk-UA"/>
        </w:rPr>
        <w:t>«Викладач закладу вищої освіти», затверджен</w:t>
      </w:r>
      <w:r w:rsidR="00170FFE">
        <w:rPr>
          <w:bCs/>
          <w:sz w:val="28"/>
          <w:szCs w:val="28"/>
          <w:lang w:val="uk-UA"/>
        </w:rPr>
        <w:t>ого</w:t>
      </w:r>
      <w:r w:rsidR="00170FFE" w:rsidRPr="00A66DCB">
        <w:rPr>
          <w:bCs/>
          <w:sz w:val="28"/>
          <w:szCs w:val="28"/>
          <w:lang w:val="uk-UA"/>
        </w:rPr>
        <w:t xml:space="preserve"> Наказом МОН України від 16.10.2024 року №1466</w:t>
      </w:r>
      <w:r>
        <w:rPr>
          <w:sz w:val="28"/>
          <w:szCs w:val="28"/>
          <w:lang w:val="uk-UA"/>
        </w:rPr>
        <w:t>.</w:t>
      </w:r>
    </w:p>
    <w:p w14:paraId="091B858E" w14:textId="77777777" w:rsidR="000E0DF9" w:rsidRDefault="000E0DF9" w:rsidP="000E0DF9">
      <w:pPr>
        <w:ind w:firstLine="708"/>
        <w:contextualSpacing/>
        <w:jc w:val="both"/>
        <w:rPr>
          <w:lang w:val="uk-UA"/>
        </w:rPr>
      </w:pPr>
      <w:r w:rsidRPr="00DF09D2">
        <w:rPr>
          <w:b/>
          <w:bCs/>
          <w:iCs/>
          <w:color w:val="000000"/>
          <w:sz w:val="28"/>
          <w:szCs w:val="28"/>
          <w:lang w:val="uk-UA"/>
        </w:rPr>
        <w:t>Мета асистентської практики</w:t>
      </w:r>
      <w:r w:rsidRPr="00DF09D2">
        <w:rPr>
          <w:bCs/>
          <w:iCs/>
          <w:color w:val="000000"/>
          <w:sz w:val="28"/>
          <w:szCs w:val="28"/>
          <w:lang w:val="uk-UA"/>
        </w:rPr>
        <w:t xml:space="preserve"> </w:t>
      </w:r>
      <w:r>
        <w:rPr>
          <w:bCs/>
          <w:iCs/>
          <w:color w:val="000000"/>
          <w:sz w:val="28"/>
          <w:szCs w:val="28"/>
          <w:lang w:val="uk-UA"/>
        </w:rPr>
        <w:t xml:space="preserve">полягає в </w:t>
      </w:r>
      <w:r>
        <w:rPr>
          <w:bCs/>
          <w:color w:val="000000"/>
          <w:sz w:val="28"/>
          <w:szCs w:val="28"/>
          <w:lang w:val="uk-UA"/>
        </w:rPr>
        <w:t xml:space="preserve">формуванні </w:t>
      </w:r>
      <w:r w:rsidRPr="007F3EC7">
        <w:rPr>
          <w:bCs/>
          <w:color w:val="000000"/>
          <w:sz w:val="28"/>
          <w:szCs w:val="28"/>
          <w:lang w:val="uk-UA"/>
        </w:rPr>
        <w:t xml:space="preserve">готовності </w:t>
      </w:r>
      <w:r>
        <w:rPr>
          <w:sz w:val="28"/>
          <w:szCs w:val="28"/>
          <w:lang w:val="uk-UA"/>
        </w:rPr>
        <w:t xml:space="preserve">здобувачів </w:t>
      </w:r>
      <w:r w:rsidR="00466516" w:rsidRPr="00D96599">
        <w:rPr>
          <w:bCs/>
          <w:iCs/>
          <w:color w:val="000000"/>
          <w:sz w:val="28"/>
          <w:szCs w:val="28"/>
          <w:lang w:val="uk-UA"/>
        </w:rPr>
        <w:t>другого (магістерського)</w:t>
      </w:r>
      <w:r w:rsidR="00466516">
        <w:rPr>
          <w:bCs/>
          <w:iCs/>
          <w:color w:val="000000"/>
          <w:sz w:val="28"/>
          <w:szCs w:val="28"/>
          <w:lang w:val="uk-UA"/>
        </w:rPr>
        <w:t xml:space="preserve"> </w:t>
      </w:r>
      <w:r>
        <w:rPr>
          <w:sz w:val="28"/>
          <w:szCs w:val="28"/>
          <w:lang w:val="uk-UA"/>
        </w:rPr>
        <w:t>рівня вищої освіти</w:t>
      </w:r>
      <w:r w:rsidRPr="007F3EC7">
        <w:rPr>
          <w:bCs/>
          <w:color w:val="000000"/>
          <w:sz w:val="28"/>
          <w:szCs w:val="28"/>
          <w:lang w:val="uk-UA"/>
        </w:rPr>
        <w:t xml:space="preserve"> до</w:t>
      </w:r>
      <w:r>
        <w:rPr>
          <w:bCs/>
          <w:color w:val="000000"/>
          <w:sz w:val="28"/>
          <w:szCs w:val="28"/>
          <w:lang w:val="uk-UA"/>
        </w:rPr>
        <w:t xml:space="preserve"> творчої реалізації провідних функцій професійної </w:t>
      </w:r>
      <w:r w:rsidRPr="007F3EC7">
        <w:rPr>
          <w:bCs/>
          <w:color w:val="000000"/>
          <w:sz w:val="28"/>
          <w:szCs w:val="28"/>
          <w:lang w:val="uk-UA"/>
        </w:rPr>
        <w:t xml:space="preserve">діяльності </w:t>
      </w:r>
      <w:r w:rsidR="00466516">
        <w:rPr>
          <w:bCs/>
          <w:color w:val="000000"/>
          <w:sz w:val="28"/>
          <w:szCs w:val="28"/>
          <w:lang w:val="uk-UA"/>
        </w:rPr>
        <w:t>викладач</w:t>
      </w:r>
      <w:r>
        <w:rPr>
          <w:bCs/>
          <w:color w:val="000000"/>
          <w:sz w:val="28"/>
          <w:szCs w:val="28"/>
          <w:lang w:val="uk-UA"/>
        </w:rPr>
        <w:t xml:space="preserve">а сучасного </w:t>
      </w:r>
      <w:r w:rsidRPr="007F3EC7">
        <w:rPr>
          <w:bCs/>
          <w:color w:val="000000"/>
          <w:sz w:val="28"/>
          <w:szCs w:val="28"/>
          <w:lang w:val="uk-UA"/>
        </w:rPr>
        <w:t>заклад</w:t>
      </w:r>
      <w:r>
        <w:rPr>
          <w:bCs/>
          <w:color w:val="000000"/>
          <w:sz w:val="28"/>
          <w:szCs w:val="28"/>
          <w:lang w:val="uk-UA"/>
        </w:rPr>
        <w:t>у вищої освіти</w:t>
      </w:r>
      <w:r w:rsidRPr="007F3EC7">
        <w:rPr>
          <w:bCs/>
          <w:color w:val="000000"/>
          <w:sz w:val="28"/>
          <w:szCs w:val="28"/>
          <w:lang w:val="uk-UA"/>
        </w:rPr>
        <w:t xml:space="preserve"> </w:t>
      </w:r>
      <w:r>
        <w:rPr>
          <w:bCs/>
          <w:color w:val="000000"/>
          <w:sz w:val="28"/>
          <w:szCs w:val="28"/>
          <w:lang w:val="uk-UA"/>
        </w:rPr>
        <w:t xml:space="preserve">шляхом </w:t>
      </w:r>
      <w:r w:rsidRPr="005B5475">
        <w:rPr>
          <w:bCs/>
          <w:iCs/>
          <w:sz w:val="28"/>
          <w:lang w:val="uk-UA"/>
        </w:rPr>
        <w:t>закріплення</w:t>
      </w:r>
      <w:r>
        <w:rPr>
          <w:bCs/>
          <w:iCs/>
          <w:sz w:val="28"/>
          <w:lang w:val="uk-UA"/>
        </w:rPr>
        <w:t>, розширення</w:t>
      </w:r>
      <w:r w:rsidRPr="005B5475">
        <w:rPr>
          <w:bCs/>
          <w:iCs/>
          <w:sz w:val="28"/>
          <w:lang w:val="uk-UA"/>
        </w:rPr>
        <w:t xml:space="preserve"> та</w:t>
      </w:r>
      <w:r>
        <w:rPr>
          <w:bCs/>
          <w:iCs/>
          <w:sz w:val="28"/>
          <w:lang w:val="uk-UA"/>
        </w:rPr>
        <w:t xml:space="preserve"> </w:t>
      </w:r>
      <w:r w:rsidRPr="005B5475">
        <w:rPr>
          <w:bCs/>
          <w:iCs/>
          <w:sz w:val="28"/>
          <w:lang w:val="uk-UA"/>
        </w:rPr>
        <w:t xml:space="preserve">поглиблення </w:t>
      </w:r>
      <w:r>
        <w:rPr>
          <w:bCs/>
          <w:iCs/>
          <w:sz w:val="28"/>
          <w:lang w:val="uk-UA"/>
        </w:rPr>
        <w:t xml:space="preserve">отриманих </w:t>
      </w:r>
      <w:r w:rsidRPr="005B5475">
        <w:rPr>
          <w:bCs/>
          <w:iCs/>
          <w:sz w:val="28"/>
          <w:lang w:val="uk-UA"/>
        </w:rPr>
        <w:t>теоретичних знань</w:t>
      </w:r>
      <w:r>
        <w:rPr>
          <w:bCs/>
          <w:iCs/>
          <w:sz w:val="28"/>
          <w:lang w:val="uk-UA"/>
        </w:rPr>
        <w:t xml:space="preserve"> з </w:t>
      </w:r>
      <w:r w:rsidRPr="005B5475">
        <w:rPr>
          <w:bCs/>
          <w:iCs/>
          <w:sz w:val="28"/>
          <w:lang w:val="uk-UA"/>
        </w:rPr>
        <w:t>навчальних дисц</w:t>
      </w:r>
      <w:r>
        <w:rPr>
          <w:bCs/>
          <w:iCs/>
          <w:sz w:val="28"/>
          <w:lang w:val="uk-UA"/>
        </w:rPr>
        <w:t xml:space="preserve">иплін </w:t>
      </w:r>
      <w:r w:rsidR="00466516">
        <w:rPr>
          <w:bCs/>
          <w:iCs/>
          <w:sz w:val="28"/>
          <w:lang w:val="uk-UA"/>
        </w:rPr>
        <w:t>психолого-</w:t>
      </w:r>
      <w:r>
        <w:rPr>
          <w:bCs/>
          <w:iCs/>
          <w:sz w:val="28"/>
          <w:lang w:val="uk-UA"/>
        </w:rPr>
        <w:t>педагогічного та фахового спрямування</w:t>
      </w:r>
      <w:r w:rsidRPr="005B5475">
        <w:rPr>
          <w:bCs/>
          <w:iCs/>
          <w:sz w:val="28"/>
          <w:lang w:val="uk-UA"/>
        </w:rPr>
        <w:t>,</w:t>
      </w:r>
      <w:r>
        <w:rPr>
          <w:bCs/>
          <w:iCs/>
          <w:sz w:val="28"/>
          <w:lang w:val="uk-UA"/>
        </w:rPr>
        <w:t xml:space="preserve"> тренування вмінь і навичок, достатніх для опанування основ</w:t>
      </w:r>
      <w:r>
        <w:rPr>
          <w:bCs/>
          <w:color w:val="000000"/>
          <w:sz w:val="28"/>
          <w:szCs w:val="28"/>
          <w:lang w:val="uk-UA"/>
        </w:rPr>
        <w:t xml:space="preserve"> лекторської майстерності та викладацької техніки, </w:t>
      </w:r>
      <w:r>
        <w:rPr>
          <w:bCs/>
          <w:iCs/>
          <w:sz w:val="28"/>
          <w:lang w:val="uk-UA"/>
        </w:rPr>
        <w:t>набуття</w:t>
      </w:r>
      <w:r>
        <w:rPr>
          <w:bCs/>
          <w:color w:val="000000"/>
          <w:sz w:val="28"/>
          <w:szCs w:val="28"/>
          <w:lang w:val="uk-UA"/>
        </w:rPr>
        <w:t xml:space="preserve"> індивідуального досвіду з</w:t>
      </w:r>
      <w:r w:rsidRPr="00094068">
        <w:rPr>
          <w:bCs/>
          <w:iCs/>
          <w:sz w:val="28"/>
          <w:lang w:val="uk-UA"/>
        </w:rPr>
        <w:t xml:space="preserve"> </w:t>
      </w:r>
      <w:r>
        <w:rPr>
          <w:bCs/>
          <w:iCs/>
          <w:sz w:val="28"/>
          <w:lang w:val="uk-UA"/>
        </w:rPr>
        <w:t xml:space="preserve">впровадження </w:t>
      </w:r>
      <w:r w:rsidR="00466516" w:rsidRPr="00094068">
        <w:rPr>
          <w:bCs/>
          <w:iCs/>
          <w:sz w:val="28"/>
          <w:lang w:val="uk-UA"/>
        </w:rPr>
        <w:t>інноваційн</w:t>
      </w:r>
      <w:r w:rsidR="00466516">
        <w:rPr>
          <w:bCs/>
          <w:iCs/>
          <w:sz w:val="28"/>
          <w:lang w:val="uk-UA"/>
        </w:rPr>
        <w:t xml:space="preserve">их освітніх і виховних </w:t>
      </w:r>
      <w:r>
        <w:rPr>
          <w:bCs/>
          <w:iCs/>
          <w:sz w:val="28"/>
          <w:lang w:val="uk-UA"/>
        </w:rPr>
        <w:t>технологій та</w:t>
      </w:r>
      <w:r w:rsidR="00466516">
        <w:rPr>
          <w:bCs/>
          <w:iCs/>
          <w:sz w:val="28"/>
          <w:lang w:val="uk-UA"/>
        </w:rPr>
        <w:t xml:space="preserve"> цифрових ресурсів</w:t>
      </w:r>
      <w:r w:rsidRPr="00094068">
        <w:rPr>
          <w:bCs/>
          <w:iCs/>
          <w:sz w:val="28"/>
          <w:lang w:val="uk-UA"/>
        </w:rPr>
        <w:t xml:space="preserve">, а також </w:t>
      </w:r>
      <w:r>
        <w:rPr>
          <w:bCs/>
          <w:iCs/>
          <w:sz w:val="28"/>
          <w:lang w:val="uk-UA"/>
        </w:rPr>
        <w:t xml:space="preserve">саморозвитку якостей </w:t>
      </w:r>
      <w:proofErr w:type="spellStart"/>
      <w:r>
        <w:rPr>
          <w:bCs/>
          <w:iCs/>
          <w:sz w:val="28"/>
          <w:lang w:val="uk-UA"/>
        </w:rPr>
        <w:t>конкурентноспроможного</w:t>
      </w:r>
      <w:proofErr w:type="spellEnd"/>
      <w:r>
        <w:rPr>
          <w:bCs/>
          <w:iCs/>
          <w:sz w:val="28"/>
          <w:lang w:val="uk-UA"/>
        </w:rPr>
        <w:t xml:space="preserve"> й академічно мобільного </w:t>
      </w:r>
      <w:r w:rsidRPr="00094068">
        <w:rPr>
          <w:bCs/>
          <w:iCs/>
          <w:sz w:val="28"/>
          <w:lang w:val="uk-UA"/>
        </w:rPr>
        <w:t xml:space="preserve">суб’єкта </w:t>
      </w:r>
      <w:r w:rsidRPr="00094068">
        <w:rPr>
          <w:sz w:val="28"/>
          <w:szCs w:val="28"/>
          <w:lang w:val="uk-UA"/>
        </w:rPr>
        <w:t>науково</w:t>
      </w:r>
      <w:r w:rsidRPr="00094068">
        <w:rPr>
          <w:bCs/>
          <w:iCs/>
          <w:sz w:val="28"/>
          <w:lang w:val="uk-UA"/>
        </w:rPr>
        <w:t>-педагогічного пізнання, спілкування й співпраці</w:t>
      </w:r>
      <w:r w:rsidRPr="003C29C8">
        <w:rPr>
          <w:sz w:val="28"/>
          <w:szCs w:val="28"/>
          <w:lang w:val="uk-UA"/>
        </w:rPr>
        <w:t>.</w:t>
      </w:r>
      <w:r w:rsidRPr="003C29C8">
        <w:rPr>
          <w:lang w:val="uk-UA"/>
        </w:rPr>
        <w:t xml:space="preserve"> </w:t>
      </w:r>
    </w:p>
    <w:p w14:paraId="7FDF48FC" w14:textId="77777777" w:rsidR="000E0DF9" w:rsidRPr="00DF09D2" w:rsidRDefault="000E0DF9" w:rsidP="000E0DF9">
      <w:pPr>
        <w:ind w:firstLine="709"/>
        <w:contextualSpacing/>
        <w:jc w:val="both"/>
        <w:rPr>
          <w:bCs/>
          <w:iCs/>
          <w:color w:val="000000"/>
          <w:sz w:val="28"/>
          <w:szCs w:val="28"/>
          <w:lang w:val="uk-UA"/>
        </w:rPr>
      </w:pPr>
      <w:r w:rsidRPr="00614C08">
        <w:rPr>
          <w:b/>
          <w:bCs/>
          <w:iCs/>
          <w:color w:val="000000"/>
          <w:sz w:val="28"/>
          <w:szCs w:val="28"/>
          <w:lang w:val="uk-UA"/>
        </w:rPr>
        <w:t>Завдання</w:t>
      </w:r>
      <w:r>
        <w:rPr>
          <w:bCs/>
          <w:iCs/>
          <w:color w:val="000000"/>
          <w:sz w:val="28"/>
          <w:szCs w:val="28"/>
          <w:lang w:val="uk-UA"/>
        </w:rPr>
        <w:t xml:space="preserve"> </w:t>
      </w:r>
      <w:r w:rsidRPr="00DF09D2">
        <w:rPr>
          <w:b/>
          <w:bCs/>
          <w:iCs/>
          <w:color w:val="000000"/>
          <w:sz w:val="28"/>
          <w:szCs w:val="28"/>
          <w:lang w:val="uk-UA"/>
        </w:rPr>
        <w:t>асистентської практики</w:t>
      </w:r>
      <w:r>
        <w:rPr>
          <w:b/>
          <w:bCs/>
          <w:iCs/>
          <w:color w:val="000000"/>
          <w:sz w:val="28"/>
          <w:szCs w:val="28"/>
          <w:lang w:val="uk-UA"/>
        </w:rPr>
        <w:t xml:space="preserve"> </w:t>
      </w:r>
      <w:r>
        <w:rPr>
          <w:sz w:val="28"/>
          <w:szCs w:val="28"/>
          <w:lang w:val="uk-UA"/>
        </w:rPr>
        <w:t xml:space="preserve">здобувачів </w:t>
      </w:r>
      <w:r w:rsidR="00E7359A" w:rsidRPr="00D96599">
        <w:rPr>
          <w:bCs/>
          <w:iCs/>
          <w:color w:val="000000"/>
          <w:sz w:val="28"/>
          <w:szCs w:val="28"/>
          <w:lang w:val="uk-UA"/>
        </w:rPr>
        <w:t>другого (магістерського)</w:t>
      </w:r>
      <w:r w:rsidR="00E7359A">
        <w:rPr>
          <w:bCs/>
          <w:iCs/>
          <w:color w:val="000000"/>
          <w:sz w:val="28"/>
          <w:szCs w:val="28"/>
          <w:lang w:val="uk-UA"/>
        </w:rPr>
        <w:t xml:space="preserve"> </w:t>
      </w:r>
      <w:r>
        <w:rPr>
          <w:sz w:val="28"/>
          <w:szCs w:val="28"/>
          <w:lang w:val="uk-UA"/>
        </w:rPr>
        <w:t>рівня вищої освіти</w:t>
      </w:r>
      <w:r w:rsidRPr="007F3EC7">
        <w:rPr>
          <w:bCs/>
          <w:color w:val="000000"/>
          <w:sz w:val="28"/>
          <w:szCs w:val="28"/>
          <w:lang w:val="uk-UA"/>
        </w:rPr>
        <w:t xml:space="preserve"> </w:t>
      </w:r>
      <w:r w:rsidRPr="00D521E0">
        <w:rPr>
          <w:bCs/>
          <w:iCs/>
          <w:color w:val="000000"/>
          <w:sz w:val="28"/>
          <w:szCs w:val="28"/>
          <w:lang w:val="uk-UA"/>
        </w:rPr>
        <w:t>спрямовані на:</w:t>
      </w:r>
    </w:p>
    <w:p w14:paraId="33FFF8CA"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xml:space="preserve">- усвідомлення місії, візії та </w:t>
      </w:r>
      <w:r w:rsidRPr="00DF09D2">
        <w:rPr>
          <w:bCs/>
          <w:iCs/>
          <w:color w:val="000000"/>
          <w:sz w:val="28"/>
          <w:szCs w:val="28"/>
          <w:lang w:val="uk-UA"/>
        </w:rPr>
        <w:t>особливос</w:t>
      </w:r>
      <w:r>
        <w:rPr>
          <w:bCs/>
          <w:iCs/>
          <w:color w:val="000000"/>
          <w:sz w:val="28"/>
          <w:szCs w:val="28"/>
          <w:lang w:val="uk-UA"/>
        </w:rPr>
        <w:t xml:space="preserve">тей </w:t>
      </w:r>
      <w:r w:rsidRPr="00DF09D2">
        <w:rPr>
          <w:bCs/>
          <w:iCs/>
          <w:color w:val="000000"/>
          <w:sz w:val="28"/>
          <w:szCs w:val="28"/>
          <w:lang w:val="uk-UA"/>
        </w:rPr>
        <w:t>організаційно</w:t>
      </w:r>
      <w:r>
        <w:rPr>
          <w:bCs/>
          <w:iCs/>
          <w:color w:val="000000"/>
          <w:sz w:val="28"/>
          <w:szCs w:val="28"/>
          <w:lang w:val="uk-UA"/>
        </w:rPr>
        <w:t>ї</w:t>
      </w:r>
      <w:r w:rsidRPr="00DF09D2">
        <w:rPr>
          <w:bCs/>
          <w:iCs/>
          <w:color w:val="000000"/>
          <w:sz w:val="28"/>
          <w:szCs w:val="28"/>
          <w:lang w:val="uk-UA"/>
        </w:rPr>
        <w:t xml:space="preserve"> структур</w:t>
      </w:r>
      <w:r>
        <w:rPr>
          <w:bCs/>
          <w:iCs/>
          <w:color w:val="000000"/>
          <w:sz w:val="28"/>
          <w:szCs w:val="28"/>
          <w:lang w:val="uk-UA"/>
        </w:rPr>
        <w:t>и</w:t>
      </w:r>
      <w:r w:rsidRPr="00DF09D2">
        <w:rPr>
          <w:bCs/>
          <w:iCs/>
          <w:color w:val="000000"/>
          <w:sz w:val="28"/>
          <w:szCs w:val="28"/>
          <w:lang w:val="uk-UA"/>
        </w:rPr>
        <w:t xml:space="preserve"> </w:t>
      </w:r>
      <w:r w:rsidRPr="00B3092B">
        <w:rPr>
          <w:bCs/>
          <w:color w:val="000000"/>
          <w:sz w:val="28"/>
          <w:szCs w:val="28"/>
          <w:lang w:val="uk-UA"/>
        </w:rPr>
        <w:t>закладу вищої освіти</w:t>
      </w:r>
      <w:r>
        <w:rPr>
          <w:bCs/>
          <w:color w:val="000000"/>
          <w:sz w:val="28"/>
          <w:szCs w:val="28"/>
          <w:lang w:val="uk-UA"/>
        </w:rPr>
        <w:t xml:space="preserve">, </w:t>
      </w:r>
      <w:r>
        <w:rPr>
          <w:bCs/>
          <w:iCs/>
          <w:color w:val="000000"/>
          <w:sz w:val="28"/>
          <w:szCs w:val="28"/>
          <w:lang w:val="uk-UA"/>
        </w:rPr>
        <w:t>в якому</w:t>
      </w:r>
      <w:r w:rsidRPr="00DF09D2">
        <w:rPr>
          <w:bCs/>
          <w:iCs/>
          <w:color w:val="000000"/>
          <w:sz w:val="28"/>
          <w:szCs w:val="28"/>
          <w:lang w:val="uk-UA"/>
        </w:rPr>
        <w:t xml:space="preserve"> проходить </w:t>
      </w:r>
      <w:r w:rsidRPr="008C2276">
        <w:rPr>
          <w:bCs/>
          <w:iCs/>
          <w:color w:val="000000"/>
          <w:sz w:val="28"/>
          <w:szCs w:val="28"/>
          <w:lang w:val="uk-UA"/>
        </w:rPr>
        <w:t>асистентська</w:t>
      </w:r>
      <w:r>
        <w:rPr>
          <w:b/>
          <w:bCs/>
          <w:iCs/>
          <w:color w:val="000000"/>
          <w:sz w:val="28"/>
          <w:szCs w:val="28"/>
          <w:lang w:val="uk-UA"/>
        </w:rPr>
        <w:t xml:space="preserve"> </w:t>
      </w:r>
      <w:r w:rsidRPr="00DF09D2">
        <w:rPr>
          <w:bCs/>
          <w:iCs/>
          <w:color w:val="000000"/>
          <w:sz w:val="28"/>
          <w:szCs w:val="28"/>
          <w:lang w:val="uk-UA"/>
        </w:rPr>
        <w:t xml:space="preserve">практика, </w:t>
      </w:r>
      <w:r>
        <w:rPr>
          <w:bCs/>
          <w:iCs/>
          <w:color w:val="000000"/>
          <w:sz w:val="28"/>
          <w:szCs w:val="28"/>
          <w:lang w:val="uk-UA"/>
        </w:rPr>
        <w:t>з конкретизацією основних корпоративних механізмів</w:t>
      </w:r>
      <w:r w:rsidRPr="00DF09D2">
        <w:rPr>
          <w:bCs/>
          <w:iCs/>
          <w:color w:val="000000"/>
          <w:sz w:val="28"/>
          <w:szCs w:val="28"/>
          <w:lang w:val="uk-UA"/>
        </w:rPr>
        <w:t xml:space="preserve"> </w:t>
      </w:r>
      <w:r>
        <w:rPr>
          <w:bCs/>
          <w:iCs/>
          <w:color w:val="000000"/>
          <w:sz w:val="28"/>
          <w:szCs w:val="28"/>
          <w:lang w:val="uk-UA"/>
        </w:rPr>
        <w:t>його</w:t>
      </w:r>
      <w:r w:rsidRPr="00DF09D2">
        <w:rPr>
          <w:bCs/>
          <w:iCs/>
          <w:color w:val="000000"/>
          <w:sz w:val="28"/>
          <w:szCs w:val="28"/>
          <w:lang w:val="uk-UA"/>
        </w:rPr>
        <w:t xml:space="preserve"> функціонування;</w:t>
      </w:r>
    </w:p>
    <w:p w14:paraId="7DF81FFE" w14:textId="77777777" w:rsidR="000E0DF9" w:rsidRPr="0057021F" w:rsidRDefault="000E0DF9" w:rsidP="000E0DF9">
      <w:pPr>
        <w:ind w:firstLine="709"/>
        <w:contextualSpacing/>
        <w:jc w:val="both"/>
        <w:rPr>
          <w:bCs/>
          <w:iCs/>
          <w:color w:val="000000"/>
          <w:sz w:val="28"/>
          <w:szCs w:val="28"/>
          <w:lang w:val="uk-UA"/>
        </w:rPr>
      </w:pPr>
      <w:r>
        <w:rPr>
          <w:bCs/>
          <w:iCs/>
          <w:color w:val="000000"/>
          <w:sz w:val="28"/>
          <w:szCs w:val="28"/>
          <w:lang w:val="uk-UA"/>
        </w:rPr>
        <w:t>- </w:t>
      </w:r>
      <w:r w:rsidRPr="0057021F">
        <w:rPr>
          <w:bCs/>
          <w:iCs/>
          <w:color w:val="000000"/>
          <w:sz w:val="28"/>
          <w:szCs w:val="28"/>
          <w:lang w:val="uk-UA"/>
        </w:rPr>
        <w:t xml:space="preserve">ознайомлення із основними напрямками </w:t>
      </w:r>
      <w:r>
        <w:rPr>
          <w:bCs/>
          <w:iCs/>
          <w:color w:val="000000"/>
          <w:sz w:val="28"/>
          <w:szCs w:val="28"/>
          <w:lang w:val="uk-UA"/>
        </w:rPr>
        <w:t xml:space="preserve">і способами здійснення </w:t>
      </w:r>
      <w:r w:rsidRPr="0057021F">
        <w:rPr>
          <w:bCs/>
          <w:iCs/>
          <w:color w:val="000000"/>
          <w:sz w:val="28"/>
          <w:szCs w:val="28"/>
          <w:lang w:val="uk-UA"/>
        </w:rPr>
        <w:t>професійної діяльності</w:t>
      </w:r>
      <w:r>
        <w:rPr>
          <w:bCs/>
          <w:iCs/>
          <w:color w:val="000000"/>
          <w:sz w:val="28"/>
          <w:szCs w:val="28"/>
          <w:lang w:val="uk-UA"/>
        </w:rPr>
        <w:t xml:space="preserve"> </w:t>
      </w:r>
      <w:r w:rsidRPr="0057021F">
        <w:rPr>
          <w:bCs/>
          <w:iCs/>
          <w:color w:val="000000"/>
          <w:sz w:val="28"/>
          <w:szCs w:val="28"/>
          <w:lang w:val="uk-UA"/>
        </w:rPr>
        <w:t>викладача З</w:t>
      </w:r>
      <w:r>
        <w:rPr>
          <w:bCs/>
          <w:iCs/>
          <w:color w:val="000000"/>
          <w:sz w:val="28"/>
          <w:szCs w:val="28"/>
          <w:lang w:val="uk-UA"/>
        </w:rPr>
        <w:t>ВО</w:t>
      </w:r>
      <w:r w:rsidRPr="0057021F">
        <w:rPr>
          <w:bCs/>
          <w:iCs/>
          <w:color w:val="000000"/>
          <w:sz w:val="28"/>
          <w:szCs w:val="28"/>
          <w:lang w:val="uk-UA"/>
        </w:rPr>
        <w:t>: навчальна, методична, наукова, організаційна, виховна;</w:t>
      </w:r>
    </w:p>
    <w:p w14:paraId="32F03F79" w14:textId="77777777" w:rsidR="000E0DF9" w:rsidRPr="00DF09D2" w:rsidRDefault="000E0DF9" w:rsidP="000E0DF9">
      <w:pPr>
        <w:ind w:firstLine="709"/>
        <w:contextualSpacing/>
        <w:jc w:val="both"/>
        <w:rPr>
          <w:bCs/>
          <w:iCs/>
          <w:color w:val="000000"/>
          <w:sz w:val="28"/>
          <w:szCs w:val="28"/>
          <w:lang w:val="uk-UA"/>
        </w:rPr>
      </w:pPr>
      <w:r>
        <w:rPr>
          <w:bCs/>
          <w:iCs/>
          <w:color w:val="000000"/>
          <w:sz w:val="28"/>
          <w:szCs w:val="28"/>
          <w:lang w:val="uk-UA"/>
        </w:rPr>
        <w:t>- уточне</w:t>
      </w:r>
      <w:r w:rsidRPr="00DF09D2">
        <w:rPr>
          <w:bCs/>
          <w:iCs/>
          <w:color w:val="000000"/>
          <w:sz w:val="28"/>
          <w:szCs w:val="28"/>
          <w:lang w:val="uk-UA"/>
        </w:rPr>
        <w:t>ння цілей і</w:t>
      </w:r>
      <w:r>
        <w:rPr>
          <w:bCs/>
          <w:iCs/>
          <w:color w:val="000000"/>
          <w:sz w:val="28"/>
          <w:szCs w:val="28"/>
          <w:lang w:val="uk-UA"/>
        </w:rPr>
        <w:t xml:space="preserve"> </w:t>
      </w:r>
      <w:r w:rsidRPr="00DF09D2">
        <w:rPr>
          <w:bCs/>
          <w:iCs/>
          <w:color w:val="000000"/>
          <w:sz w:val="28"/>
          <w:szCs w:val="28"/>
          <w:lang w:val="uk-UA"/>
        </w:rPr>
        <w:t>завдань</w:t>
      </w:r>
      <w:r>
        <w:rPr>
          <w:bCs/>
          <w:iCs/>
          <w:color w:val="000000"/>
          <w:sz w:val="28"/>
          <w:szCs w:val="28"/>
          <w:lang w:val="uk-UA"/>
        </w:rPr>
        <w:t>, а також провідних функцій та вимог до</w:t>
      </w:r>
      <w:r w:rsidRPr="00DF09D2">
        <w:rPr>
          <w:bCs/>
          <w:iCs/>
          <w:color w:val="000000"/>
          <w:sz w:val="28"/>
          <w:szCs w:val="28"/>
          <w:lang w:val="uk-UA"/>
        </w:rPr>
        <w:t xml:space="preserve"> </w:t>
      </w:r>
      <w:r>
        <w:rPr>
          <w:bCs/>
          <w:iCs/>
          <w:color w:val="000000"/>
          <w:sz w:val="28"/>
          <w:szCs w:val="28"/>
          <w:lang w:val="uk-UA"/>
        </w:rPr>
        <w:t xml:space="preserve">професіоналізму особистості й діяльності </w:t>
      </w:r>
      <w:r w:rsidRPr="00DF09D2">
        <w:rPr>
          <w:bCs/>
          <w:iCs/>
          <w:color w:val="000000"/>
          <w:sz w:val="28"/>
          <w:szCs w:val="28"/>
          <w:lang w:val="uk-UA"/>
        </w:rPr>
        <w:t xml:space="preserve">викладача </w:t>
      </w:r>
      <w:r>
        <w:rPr>
          <w:bCs/>
          <w:iCs/>
          <w:color w:val="000000"/>
          <w:sz w:val="28"/>
          <w:szCs w:val="28"/>
          <w:lang w:val="uk-UA"/>
        </w:rPr>
        <w:t>певної навчальної дисципліни в контексті реалізації відповідної освітньої програми</w:t>
      </w:r>
      <w:r w:rsidRPr="00DF09D2">
        <w:rPr>
          <w:bCs/>
          <w:iCs/>
          <w:color w:val="000000"/>
          <w:sz w:val="28"/>
          <w:szCs w:val="28"/>
          <w:lang w:val="uk-UA"/>
        </w:rPr>
        <w:t>;</w:t>
      </w:r>
    </w:p>
    <w:p w14:paraId="45BFC386" w14:textId="77777777" w:rsidR="000E0DF9" w:rsidRPr="00DF09D2" w:rsidRDefault="000E0DF9" w:rsidP="000E0DF9">
      <w:pPr>
        <w:ind w:firstLine="709"/>
        <w:contextualSpacing/>
        <w:jc w:val="both"/>
        <w:rPr>
          <w:bCs/>
          <w:iCs/>
          <w:color w:val="000000"/>
          <w:sz w:val="28"/>
          <w:szCs w:val="28"/>
          <w:lang w:val="uk-UA"/>
        </w:rPr>
      </w:pPr>
      <w:r>
        <w:rPr>
          <w:bCs/>
          <w:iCs/>
          <w:color w:val="000000"/>
          <w:sz w:val="28"/>
          <w:szCs w:val="28"/>
          <w:lang w:val="uk-UA"/>
        </w:rPr>
        <w:t>- о</w:t>
      </w:r>
      <w:r w:rsidRPr="00DF09D2">
        <w:rPr>
          <w:bCs/>
          <w:iCs/>
          <w:color w:val="000000"/>
          <w:sz w:val="28"/>
          <w:szCs w:val="28"/>
          <w:lang w:val="uk-UA"/>
        </w:rPr>
        <w:t>знайомлення з</w:t>
      </w:r>
      <w:r>
        <w:rPr>
          <w:bCs/>
          <w:iCs/>
          <w:color w:val="000000"/>
          <w:sz w:val="28"/>
          <w:szCs w:val="28"/>
          <w:lang w:val="uk-UA"/>
        </w:rPr>
        <w:t xml:space="preserve"> робочими програмами та </w:t>
      </w:r>
      <w:proofErr w:type="spellStart"/>
      <w:r>
        <w:rPr>
          <w:bCs/>
          <w:iCs/>
          <w:color w:val="000000"/>
          <w:sz w:val="28"/>
          <w:szCs w:val="28"/>
          <w:lang w:val="uk-UA"/>
        </w:rPr>
        <w:t>силабусами</w:t>
      </w:r>
      <w:proofErr w:type="spellEnd"/>
      <w:r>
        <w:rPr>
          <w:bCs/>
          <w:iCs/>
          <w:color w:val="000000"/>
          <w:sz w:val="28"/>
          <w:szCs w:val="28"/>
          <w:lang w:val="uk-UA"/>
        </w:rPr>
        <w:t xml:space="preserve"> фахових навчальних дисциплін, їх навчально-методичним забезпеченням, розроблених провідними </w:t>
      </w:r>
      <w:r w:rsidR="00E7359A">
        <w:rPr>
          <w:bCs/>
          <w:iCs/>
          <w:color w:val="000000"/>
          <w:sz w:val="28"/>
          <w:szCs w:val="28"/>
          <w:lang w:val="uk-UA"/>
        </w:rPr>
        <w:t>фахівця</w:t>
      </w:r>
      <w:r>
        <w:rPr>
          <w:bCs/>
          <w:iCs/>
          <w:color w:val="000000"/>
          <w:sz w:val="28"/>
          <w:szCs w:val="28"/>
          <w:lang w:val="uk-UA"/>
        </w:rPr>
        <w:t>ми випускової кафедри</w:t>
      </w:r>
      <w:r w:rsidRPr="00DF09D2">
        <w:rPr>
          <w:bCs/>
          <w:iCs/>
          <w:color w:val="000000"/>
          <w:sz w:val="28"/>
          <w:szCs w:val="28"/>
          <w:lang w:val="uk-UA"/>
        </w:rPr>
        <w:t>;</w:t>
      </w:r>
    </w:p>
    <w:p w14:paraId="68BCB8DB"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xml:space="preserve">- пошук індивідуального стилю викладання фахових навчальних дисциплін у </w:t>
      </w:r>
      <w:r w:rsidRPr="00B3092B">
        <w:rPr>
          <w:bCs/>
          <w:color w:val="000000"/>
          <w:sz w:val="28"/>
          <w:szCs w:val="28"/>
          <w:lang w:val="uk-UA"/>
        </w:rPr>
        <w:t>заклад</w:t>
      </w:r>
      <w:r>
        <w:rPr>
          <w:bCs/>
          <w:color w:val="000000"/>
          <w:sz w:val="28"/>
          <w:szCs w:val="28"/>
          <w:lang w:val="uk-UA"/>
        </w:rPr>
        <w:t>і</w:t>
      </w:r>
      <w:r w:rsidRPr="00B3092B">
        <w:rPr>
          <w:bCs/>
          <w:color w:val="000000"/>
          <w:sz w:val="28"/>
          <w:szCs w:val="28"/>
          <w:lang w:val="uk-UA"/>
        </w:rPr>
        <w:t xml:space="preserve"> вищої освіти</w:t>
      </w:r>
      <w:r>
        <w:rPr>
          <w:bCs/>
          <w:color w:val="000000"/>
          <w:sz w:val="28"/>
          <w:szCs w:val="28"/>
          <w:lang w:val="uk-UA"/>
        </w:rPr>
        <w:t xml:space="preserve"> </w:t>
      </w:r>
      <w:r>
        <w:rPr>
          <w:bCs/>
          <w:iCs/>
          <w:color w:val="000000"/>
          <w:sz w:val="28"/>
          <w:szCs w:val="28"/>
          <w:lang w:val="uk-UA"/>
        </w:rPr>
        <w:t xml:space="preserve">через самостійне практичне застосування засвоєних </w:t>
      </w:r>
      <w:r w:rsidRPr="00DF09D2">
        <w:rPr>
          <w:bCs/>
          <w:iCs/>
          <w:color w:val="000000"/>
          <w:sz w:val="28"/>
          <w:szCs w:val="28"/>
          <w:lang w:val="uk-UA"/>
        </w:rPr>
        <w:t>форм</w:t>
      </w:r>
      <w:r>
        <w:rPr>
          <w:bCs/>
          <w:iCs/>
          <w:color w:val="000000"/>
          <w:sz w:val="28"/>
          <w:szCs w:val="28"/>
          <w:lang w:val="uk-UA"/>
        </w:rPr>
        <w:t xml:space="preserve">, прийомів </w:t>
      </w:r>
      <w:r w:rsidRPr="00DF09D2">
        <w:rPr>
          <w:bCs/>
          <w:iCs/>
          <w:color w:val="000000"/>
          <w:sz w:val="28"/>
          <w:szCs w:val="28"/>
          <w:lang w:val="uk-UA"/>
        </w:rPr>
        <w:t>та метод</w:t>
      </w:r>
      <w:r>
        <w:rPr>
          <w:bCs/>
          <w:iCs/>
          <w:color w:val="000000"/>
          <w:sz w:val="28"/>
          <w:szCs w:val="28"/>
          <w:lang w:val="uk-UA"/>
        </w:rPr>
        <w:t>ів</w:t>
      </w:r>
      <w:r w:rsidRPr="00DF09D2">
        <w:rPr>
          <w:bCs/>
          <w:iCs/>
          <w:color w:val="000000"/>
          <w:sz w:val="28"/>
          <w:szCs w:val="28"/>
          <w:lang w:val="uk-UA"/>
        </w:rPr>
        <w:t xml:space="preserve"> </w:t>
      </w:r>
      <w:r>
        <w:rPr>
          <w:bCs/>
          <w:iCs/>
          <w:color w:val="000000"/>
          <w:sz w:val="28"/>
          <w:szCs w:val="28"/>
          <w:lang w:val="uk-UA"/>
        </w:rPr>
        <w:t xml:space="preserve">навчання студентів, а також апробування інноваційних засобів і </w:t>
      </w:r>
      <w:proofErr w:type="spellStart"/>
      <w:r>
        <w:rPr>
          <w:bCs/>
          <w:iCs/>
          <w:color w:val="000000"/>
          <w:sz w:val="28"/>
          <w:szCs w:val="28"/>
          <w:lang w:val="uk-UA"/>
        </w:rPr>
        <w:t>методик</w:t>
      </w:r>
      <w:proofErr w:type="spellEnd"/>
      <w:r>
        <w:rPr>
          <w:bCs/>
          <w:iCs/>
          <w:color w:val="000000"/>
          <w:sz w:val="28"/>
          <w:szCs w:val="28"/>
          <w:lang w:val="uk-UA"/>
        </w:rPr>
        <w:t>;</w:t>
      </w:r>
    </w:p>
    <w:p w14:paraId="2B0C86D9"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xml:space="preserve">- самостійне конструювання планів-конспектів та </w:t>
      </w:r>
      <w:r w:rsidRPr="0024162C">
        <w:rPr>
          <w:bCs/>
          <w:iCs/>
          <w:color w:val="000000"/>
          <w:sz w:val="28"/>
          <w:szCs w:val="28"/>
          <w:lang w:val="uk-UA"/>
        </w:rPr>
        <w:t>пров</w:t>
      </w:r>
      <w:r>
        <w:rPr>
          <w:bCs/>
          <w:iCs/>
          <w:color w:val="000000"/>
          <w:sz w:val="28"/>
          <w:szCs w:val="28"/>
          <w:lang w:val="uk-UA"/>
        </w:rPr>
        <w:t>е</w:t>
      </w:r>
      <w:r w:rsidRPr="0024162C">
        <w:rPr>
          <w:bCs/>
          <w:iCs/>
          <w:color w:val="000000"/>
          <w:sz w:val="28"/>
          <w:szCs w:val="28"/>
          <w:lang w:val="uk-UA"/>
        </w:rPr>
        <w:t>д</w:t>
      </w:r>
      <w:r>
        <w:rPr>
          <w:bCs/>
          <w:iCs/>
          <w:color w:val="000000"/>
          <w:sz w:val="28"/>
          <w:szCs w:val="28"/>
          <w:lang w:val="uk-UA"/>
        </w:rPr>
        <w:t>ення лекційних,</w:t>
      </w:r>
      <w:r w:rsidRPr="0024162C">
        <w:rPr>
          <w:bCs/>
          <w:iCs/>
          <w:color w:val="000000"/>
          <w:sz w:val="28"/>
          <w:szCs w:val="28"/>
          <w:lang w:val="uk-UA"/>
        </w:rPr>
        <w:t xml:space="preserve"> семінарськ</w:t>
      </w:r>
      <w:r>
        <w:rPr>
          <w:bCs/>
          <w:iCs/>
          <w:color w:val="000000"/>
          <w:sz w:val="28"/>
          <w:szCs w:val="28"/>
          <w:lang w:val="uk-UA"/>
        </w:rPr>
        <w:t>их та</w:t>
      </w:r>
      <w:r w:rsidRPr="0024162C">
        <w:rPr>
          <w:bCs/>
          <w:iCs/>
          <w:color w:val="000000"/>
          <w:sz w:val="28"/>
          <w:szCs w:val="28"/>
          <w:lang w:val="uk-UA"/>
        </w:rPr>
        <w:t xml:space="preserve"> практичн</w:t>
      </w:r>
      <w:r>
        <w:rPr>
          <w:bCs/>
          <w:iCs/>
          <w:color w:val="000000"/>
          <w:sz w:val="28"/>
          <w:szCs w:val="28"/>
          <w:lang w:val="uk-UA"/>
        </w:rPr>
        <w:t>их</w:t>
      </w:r>
      <w:r w:rsidRPr="0024162C">
        <w:rPr>
          <w:bCs/>
          <w:iCs/>
          <w:color w:val="000000"/>
          <w:sz w:val="28"/>
          <w:szCs w:val="28"/>
          <w:lang w:val="uk-UA"/>
        </w:rPr>
        <w:t xml:space="preserve"> занят</w:t>
      </w:r>
      <w:r>
        <w:rPr>
          <w:bCs/>
          <w:iCs/>
          <w:color w:val="000000"/>
          <w:sz w:val="28"/>
          <w:szCs w:val="28"/>
          <w:lang w:val="uk-UA"/>
        </w:rPr>
        <w:t>ь з обраної навчальної дисципліни</w:t>
      </w:r>
      <w:r>
        <w:rPr>
          <w:bCs/>
          <w:color w:val="000000"/>
          <w:sz w:val="28"/>
          <w:szCs w:val="28"/>
          <w:lang w:val="uk-UA"/>
        </w:rPr>
        <w:t>, здійснення самоаналізу їх ефективності</w:t>
      </w:r>
      <w:r w:rsidRPr="00DF09D2">
        <w:rPr>
          <w:bCs/>
          <w:iCs/>
          <w:color w:val="000000"/>
          <w:sz w:val="28"/>
          <w:szCs w:val="28"/>
          <w:lang w:val="uk-UA"/>
        </w:rPr>
        <w:t>;</w:t>
      </w:r>
    </w:p>
    <w:p w14:paraId="1A9DEBC8" w14:textId="77777777" w:rsidR="000E0DF9" w:rsidRPr="0024162C" w:rsidRDefault="000E0DF9" w:rsidP="000E0DF9">
      <w:pPr>
        <w:ind w:firstLine="709"/>
        <w:contextualSpacing/>
        <w:jc w:val="both"/>
        <w:rPr>
          <w:bCs/>
          <w:iCs/>
          <w:color w:val="000000"/>
          <w:sz w:val="28"/>
          <w:szCs w:val="28"/>
          <w:lang w:val="uk-UA"/>
        </w:rPr>
      </w:pPr>
      <w:r>
        <w:rPr>
          <w:bCs/>
          <w:iCs/>
          <w:color w:val="000000"/>
          <w:sz w:val="28"/>
          <w:szCs w:val="28"/>
          <w:lang w:val="uk-UA"/>
        </w:rPr>
        <w:t xml:space="preserve">- вдосконалення педагогічної техніки, навичок академічної риторики й вмінь </w:t>
      </w:r>
      <w:r w:rsidRPr="0024162C">
        <w:rPr>
          <w:bCs/>
          <w:iCs/>
          <w:color w:val="000000"/>
          <w:sz w:val="28"/>
          <w:szCs w:val="28"/>
          <w:lang w:val="uk-UA"/>
        </w:rPr>
        <w:t>педагогічно</w:t>
      </w:r>
      <w:r>
        <w:rPr>
          <w:bCs/>
          <w:iCs/>
          <w:color w:val="000000"/>
          <w:sz w:val="28"/>
          <w:szCs w:val="28"/>
          <w:lang w:val="uk-UA"/>
        </w:rPr>
        <w:t xml:space="preserve">го </w:t>
      </w:r>
      <w:r w:rsidRPr="0024162C">
        <w:rPr>
          <w:bCs/>
          <w:iCs/>
          <w:color w:val="000000"/>
          <w:sz w:val="28"/>
          <w:szCs w:val="28"/>
          <w:lang w:val="uk-UA"/>
        </w:rPr>
        <w:t>спілкування</w:t>
      </w:r>
      <w:r>
        <w:rPr>
          <w:bCs/>
          <w:iCs/>
          <w:color w:val="000000"/>
          <w:sz w:val="28"/>
          <w:szCs w:val="28"/>
          <w:lang w:val="uk-UA"/>
        </w:rPr>
        <w:t xml:space="preserve"> </w:t>
      </w:r>
      <w:r w:rsidRPr="0024162C">
        <w:rPr>
          <w:bCs/>
          <w:iCs/>
          <w:color w:val="000000"/>
          <w:sz w:val="28"/>
          <w:szCs w:val="28"/>
          <w:lang w:val="uk-UA"/>
        </w:rPr>
        <w:t>зі студентською</w:t>
      </w:r>
      <w:r>
        <w:rPr>
          <w:bCs/>
          <w:iCs/>
          <w:color w:val="000000"/>
          <w:sz w:val="28"/>
          <w:szCs w:val="28"/>
          <w:lang w:val="uk-UA"/>
        </w:rPr>
        <w:t xml:space="preserve"> </w:t>
      </w:r>
      <w:r w:rsidRPr="0024162C">
        <w:rPr>
          <w:bCs/>
          <w:iCs/>
          <w:color w:val="000000"/>
          <w:sz w:val="28"/>
          <w:szCs w:val="28"/>
          <w:lang w:val="uk-UA"/>
        </w:rPr>
        <w:t>аудиторією</w:t>
      </w:r>
      <w:r>
        <w:rPr>
          <w:bCs/>
          <w:iCs/>
          <w:color w:val="000000"/>
          <w:sz w:val="28"/>
          <w:szCs w:val="28"/>
          <w:lang w:val="uk-UA"/>
        </w:rPr>
        <w:t xml:space="preserve"> шляхом </w:t>
      </w:r>
      <w:r w:rsidRPr="0024162C">
        <w:rPr>
          <w:bCs/>
          <w:iCs/>
          <w:color w:val="000000"/>
          <w:sz w:val="28"/>
          <w:szCs w:val="28"/>
          <w:lang w:val="uk-UA"/>
        </w:rPr>
        <w:lastRenderedPageBreak/>
        <w:t>поглиблення і розширення теоретичних знань із психолого-педагогічних дисциплін та</w:t>
      </w:r>
      <w:r>
        <w:rPr>
          <w:bCs/>
          <w:iCs/>
          <w:color w:val="000000"/>
          <w:sz w:val="28"/>
          <w:szCs w:val="28"/>
          <w:lang w:val="uk-UA"/>
        </w:rPr>
        <w:t xml:space="preserve"> </w:t>
      </w:r>
      <w:r w:rsidRPr="0024162C">
        <w:rPr>
          <w:bCs/>
          <w:iCs/>
          <w:color w:val="000000"/>
          <w:sz w:val="28"/>
          <w:szCs w:val="28"/>
          <w:lang w:val="uk-UA"/>
        </w:rPr>
        <w:t>застосування їх у</w:t>
      </w:r>
      <w:r>
        <w:rPr>
          <w:bCs/>
          <w:iCs/>
          <w:color w:val="000000"/>
          <w:sz w:val="28"/>
          <w:szCs w:val="28"/>
          <w:lang w:val="uk-UA"/>
        </w:rPr>
        <w:t>продовж</w:t>
      </w:r>
      <w:r w:rsidRPr="0024162C">
        <w:rPr>
          <w:bCs/>
          <w:iCs/>
          <w:color w:val="000000"/>
          <w:sz w:val="28"/>
          <w:szCs w:val="28"/>
          <w:lang w:val="uk-UA"/>
        </w:rPr>
        <w:t xml:space="preserve"> вирішенн</w:t>
      </w:r>
      <w:r>
        <w:rPr>
          <w:bCs/>
          <w:iCs/>
          <w:color w:val="000000"/>
          <w:sz w:val="28"/>
          <w:szCs w:val="28"/>
          <w:lang w:val="uk-UA"/>
        </w:rPr>
        <w:t>я</w:t>
      </w:r>
      <w:r w:rsidRPr="0024162C">
        <w:rPr>
          <w:bCs/>
          <w:iCs/>
          <w:color w:val="000000"/>
          <w:sz w:val="28"/>
          <w:szCs w:val="28"/>
          <w:lang w:val="uk-UA"/>
        </w:rPr>
        <w:t xml:space="preserve"> конкретних педагогічних завдань;</w:t>
      </w:r>
    </w:p>
    <w:p w14:paraId="376B0CEE"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розвиток в</w:t>
      </w:r>
      <w:r w:rsidRPr="0024162C">
        <w:rPr>
          <w:bCs/>
          <w:iCs/>
          <w:color w:val="000000"/>
          <w:sz w:val="28"/>
          <w:szCs w:val="28"/>
          <w:lang w:val="uk-UA"/>
        </w:rPr>
        <w:t xml:space="preserve">мінь </w:t>
      </w:r>
      <w:r>
        <w:rPr>
          <w:bCs/>
          <w:iCs/>
          <w:color w:val="000000"/>
          <w:sz w:val="28"/>
          <w:szCs w:val="28"/>
          <w:lang w:val="uk-UA"/>
        </w:rPr>
        <w:t>комунікації</w:t>
      </w:r>
      <w:r w:rsidRPr="0024162C">
        <w:rPr>
          <w:bCs/>
          <w:iCs/>
          <w:color w:val="000000"/>
          <w:sz w:val="28"/>
          <w:szCs w:val="28"/>
          <w:lang w:val="uk-UA"/>
        </w:rPr>
        <w:t xml:space="preserve"> </w:t>
      </w:r>
      <w:r>
        <w:rPr>
          <w:bCs/>
          <w:iCs/>
          <w:color w:val="000000"/>
          <w:sz w:val="28"/>
          <w:szCs w:val="28"/>
          <w:lang w:val="uk-UA"/>
        </w:rPr>
        <w:t>та партнерської співпраці з членами науково-педагогічного персоналу випускової кафедри і факультету в напряму пошуку й впровадження педагогічних інновацій та нових освітніх технологій;</w:t>
      </w:r>
    </w:p>
    <w:p w14:paraId="20DBE5EC"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набутт</w:t>
      </w:r>
      <w:r w:rsidRPr="00DF09D2">
        <w:rPr>
          <w:bCs/>
          <w:iCs/>
          <w:color w:val="000000"/>
          <w:sz w:val="28"/>
          <w:szCs w:val="28"/>
          <w:lang w:val="uk-UA"/>
        </w:rPr>
        <w:t xml:space="preserve">я </w:t>
      </w:r>
      <w:r>
        <w:rPr>
          <w:bCs/>
          <w:iCs/>
          <w:color w:val="000000"/>
          <w:sz w:val="28"/>
          <w:szCs w:val="28"/>
          <w:lang w:val="uk-UA"/>
        </w:rPr>
        <w:t xml:space="preserve">навичок </w:t>
      </w:r>
      <w:r w:rsidRPr="00DF09D2">
        <w:rPr>
          <w:bCs/>
          <w:iCs/>
          <w:color w:val="000000"/>
          <w:sz w:val="28"/>
          <w:szCs w:val="28"/>
          <w:lang w:val="uk-UA"/>
        </w:rPr>
        <w:t>з</w:t>
      </w:r>
      <w:r>
        <w:rPr>
          <w:bCs/>
          <w:iCs/>
          <w:color w:val="000000"/>
          <w:sz w:val="28"/>
          <w:szCs w:val="28"/>
          <w:lang w:val="uk-UA"/>
        </w:rPr>
        <w:t xml:space="preserve"> організації виховної та культурно-</w:t>
      </w:r>
      <w:proofErr w:type="spellStart"/>
      <w:r>
        <w:rPr>
          <w:bCs/>
          <w:iCs/>
          <w:color w:val="000000"/>
          <w:sz w:val="28"/>
          <w:szCs w:val="28"/>
          <w:lang w:val="uk-UA"/>
        </w:rPr>
        <w:t>дозвіллєвої</w:t>
      </w:r>
      <w:proofErr w:type="spellEnd"/>
      <w:r>
        <w:rPr>
          <w:bCs/>
          <w:iCs/>
          <w:color w:val="000000"/>
          <w:sz w:val="28"/>
          <w:szCs w:val="28"/>
          <w:lang w:val="uk-UA"/>
        </w:rPr>
        <w:t xml:space="preserve"> діяльності зі студентами, формування виховного колективу студентської академічної групи;</w:t>
      </w:r>
    </w:p>
    <w:p w14:paraId="2F1051F2"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w:t>
      </w:r>
      <w:r w:rsidRPr="0024162C">
        <w:rPr>
          <w:bCs/>
          <w:iCs/>
          <w:color w:val="000000"/>
          <w:sz w:val="28"/>
          <w:szCs w:val="28"/>
          <w:lang w:val="uk-UA"/>
        </w:rPr>
        <w:t xml:space="preserve">виховання </w:t>
      </w:r>
      <w:r>
        <w:rPr>
          <w:bCs/>
          <w:iCs/>
          <w:color w:val="000000"/>
          <w:sz w:val="28"/>
          <w:szCs w:val="28"/>
          <w:lang w:val="uk-UA"/>
        </w:rPr>
        <w:t>ціннісного ставлення до</w:t>
      </w:r>
      <w:r w:rsidRPr="0024162C">
        <w:rPr>
          <w:bCs/>
          <w:iCs/>
          <w:color w:val="000000"/>
          <w:sz w:val="28"/>
          <w:szCs w:val="28"/>
          <w:lang w:val="uk-UA"/>
        </w:rPr>
        <w:t xml:space="preserve"> </w:t>
      </w:r>
      <w:r>
        <w:rPr>
          <w:bCs/>
          <w:iCs/>
          <w:color w:val="000000"/>
          <w:sz w:val="28"/>
          <w:szCs w:val="28"/>
          <w:lang w:val="uk-UA"/>
        </w:rPr>
        <w:t xml:space="preserve">професії </w:t>
      </w:r>
      <w:r w:rsidRPr="0024162C">
        <w:rPr>
          <w:bCs/>
          <w:iCs/>
          <w:color w:val="000000"/>
          <w:sz w:val="28"/>
          <w:szCs w:val="28"/>
          <w:lang w:val="uk-UA"/>
        </w:rPr>
        <w:t>виклада</w:t>
      </w:r>
      <w:r>
        <w:rPr>
          <w:bCs/>
          <w:iCs/>
          <w:color w:val="000000"/>
          <w:sz w:val="28"/>
          <w:szCs w:val="28"/>
          <w:lang w:val="uk-UA"/>
        </w:rPr>
        <w:t xml:space="preserve">ча </w:t>
      </w:r>
      <w:r w:rsidRPr="00B3092B">
        <w:rPr>
          <w:bCs/>
          <w:color w:val="000000"/>
          <w:sz w:val="28"/>
          <w:szCs w:val="28"/>
          <w:lang w:val="uk-UA"/>
        </w:rPr>
        <w:t>закладу вищої освіти</w:t>
      </w:r>
      <w:r>
        <w:rPr>
          <w:bCs/>
          <w:color w:val="000000"/>
          <w:sz w:val="28"/>
          <w:szCs w:val="28"/>
          <w:lang w:val="uk-UA"/>
        </w:rPr>
        <w:t>,</w:t>
      </w:r>
      <w:r w:rsidRPr="0024162C">
        <w:rPr>
          <w:bCs/>
          <w:iCs/>
          <w:color w:val="000000"/>
          <w:sz w:val="28"/>
          <w:szCs w:val="28"/>
          <w:lang w:val="uk-UA"/>
        </w:rPr>
        <w:t xml:space="preserve"> </w:t>
      </w:r>
      <w:r>
        <w:rPr>
          <w:bCs/>
          <w:iCs/>
          <w:color w:val="000000"/>
          <w:sz w:val="28"/>
          <w:szCs w:val="28"/>
          <w:lang w:val="uk-UA"/>
        </w:rPr>
        <w:t xml:space="preserve">здатності </w:t>
      </w:r>
      <w:r w:rsidRPr="00DF09D2">
        <w:rPr>
          <w:bCs/>
          <w:iCs/>
          <w:color w:val="000000"/>
          <w:sz w:val="28"/>
          <w:szCs w:val="28"/>
          <w:lang w:val="uk-UA"/>
        </w:rPr>
        <w:t xml:space="preserve">до </w:t>
      </w:r>
      <w:r>
        <w:rPr>
          <w:bCs/>
          <w:iCs/>
          <w:color w:val="000000"/>
          <w:sz w:val="28"/>
          <w:szCs w:val="28"/>
          <w:lang w:val="uk-UA"/>
        </w:rPr>
        <w:t>застосування інноваційно-</w:t>
      </w:r>
      <w:r w:rsidRPr="00DF09D2">
        <w:rPr>
          <w:bCs/>
          <w:iCs/>
          <w:color w:val="000000"/>
          <w:sz w:val="28"/>
          <w:szCs w:val="28"/>
          <w:lang w:val="uk-UA"/>
        </w:rPr>
        <w:t>творчого підходу</w:t>
      </w:r>
      <w:r>
        <w:rPr>
          <w:bCs/>
          <w:iCs/>
          <w:color w:val="000000"/>
          <w:sz w:val="28"/>
          <w:szCs w:val="28"/>
          <w:lang w:val="uk-UA"/>
        </w:rPr>
        <w:t xml:space="preserve"> під час здійснення його функціональних обов’язків.</w:t>
      </w:r>
    </w:p>
    <w:p w14:paraId="20248822" w14:textId="77777777" w:rsidR="000E0DF9" w:rsidRDefault="000E0DF9" w:rsidP="000E0DF9">
      <w:pPr>
        <w:ind w:firstLine="708"/>
        <w:contextualSpacing/>
        <w:jc w:val="both"/>
        <w:rPr>
          <w:bCs/>
          <w:iCs/>
          <w:sz w:val="28"/>
          <w:szCs w:val="28"/>
          <w:lang w:val="uk-UA"/>
        </w:rPr>
      </w:pPr>
      <w:r w:rsidRPr="005B1C0C">
        <w:rPr>
          <w:bCs/>
          <w:i/>
          <w:sz w:val="28"/>
          <w:szCs w:val="28"/>
          <w:lang w:val="uk-UA"/>
        </w:rPr>
        <w:t>А</w:t>
      </w:r>
      <w:r w:rsidRPr="005B1C0C">
        <w:rPr>
          <w:bCs/>
          <w:i/>
          <w:color w:val="000000"/>
          <w:sz w:val="28"/>
          <w:szCs w:val="28"/>
          <w:lang w:val="uk-UA"/>
        </w:rPr>
        <w:t>систентська практика</w:t>
      </w:r>
      <w:r>
        <w:rPr>
          <w:bCs/>
          <w:color w:val="000000"/>
          <w:sz w:val="28"/>
          <w:szCs w:val="28"/>
          <w:lang w:val="uk-UA"/>
        </w:rPr>
        <w:t xml:space="preserve"> спрямовує зусилля </w:t>
      </w:r>
      <w:r>
        <w:rPr>
          <w:bCs/>
          <w:sz w:val="28"/>
          <w:szCs w:val="28"/>
          <w:lang w:val="uk-UA"/>
        </w:rPr>
        <w:t xml:space="preserve">на набуття </w:t>
      </w:r>
      <w:r>
        <w:rPr>
          <w:sz w:val="28"/>
          <w:szCs w:val="28"/>
          <w:lang w:val="uk-UA"/>
        </w:rPr>
        <w:t xml:space="preserve">здобувачами </w:t>
      </w:r>
      <w:r w:rsidR="00E7359A" w:rsidRPr="00D96599">
        <w:rPr>
          <w:bCs/>
          <w:iCs/>
          <w:color w:val="000000"/>
          <w:sz w:val="28"/>
          <w:szCs w:val="28"/>
          <w:lang w:val="uk-UA"/>
        </w:rPr>
        <w:t>другого (магістерського)</w:t>
      </w:r>
      <w:r w:rsidR="00E7359A">
        <w:rPr>
          <w:bCs/>
          <w:iCs/>
          <w:color w:val="000000"/>
          <w:sz w:val="28"/>
          <w:szCs w:val="28"/>
          <w:lang w:val="uk-UA"/>
        </w:rPr>
        <w:t xml:space="preserve"> </w:t>
      </w:r>
      <w:r>
        <w:rPr>
          <w:sz w:val="28"/>
          <w:szCs w:val="28"/>
          <w:lang w:val="uk-UA"/>
        </w:rPr>
        <w:t xml:space="preserve">рівня вищої освіти </w:t>
      </w:r>
      <w:r>
        <w:rPr>
          <w:bCs/>
          <w:sz w:val="28"/>
          <w:szCs w:val="28"/>
          <w:lang w:val="uk-UA"/>
        </w:rPr>
        <w:t xml:space="preserve">індивідуального досвіду із впровадження </w:t>
      </w:r>
      <w:r w:rsidRPr="00B75461">
        <w:rPr>
          <w:bCs/>
          <w:sz w:val="28"/>
          <w:szCs w:val="28"/>
          <w:lang w:val="uk-UA"/>
        </w:rPr>
        <w:t>сучасни</w:t>
      </w:r>
      <w:r>
        <w:rPr>
          <w:bCs/>
          <w:sz w:val="28"/>
          <w:szCs w:val="28"/>
          <w:lang w:val="uk-UA"/>
        </w:rPr>
        <w:t xml:space="preserve">х цифрових ресурсів й інноваційних освітніх й виховних </w:t>
      </w:r>
      <w:r w:rsidRPr="00B75461">
        <w:rPr>
          <w:bCs/>
          <w:sz w:val="28"/>
          <w:szCs w:val="28"/>
          <w:lang w:val="uk-UA"/>
        </w:rPr>
        <w:t>технологі</w:t>
      </w:r>
      <w:r>
        <w:rPr>
          <w:bCs/>
          <w:sz w:val="28"/>
          <w:szCs w:val="28"/>
          <w:lang w:val="uk-UA"/>
        </w:rPr>
        <w:t>й; оволодіння</w:t>
      </w:r>
      <w:r w:rsidRPr="00B75461">
        <w:rPr>
          <w:bCs/>
          <w:sz w:val="28"/>
          <w:szCs w:val="28"/>
          <w:lang w:val="uk-UA"/>
        </w:rPr>
        <w:t xml:space="preserve"> </w:t>
      </w:r>
      <w:r>
        <w:rPr>
          <w:bCs/>
          <w:sz w:val="28"/>
          <w:szCs w:val="28"/>
          <w:lang w:val="uk-UA"/>
        </w:rPr>
        <w:t xml:space="preserve">дієвими </w:t>
      </w:r>
      <w:r w:rsidRPr="00B75461">
        <w:rPr>
          <w:bCs/>
          <w:sz w:val="28"/>
          <w:szCs w:val="28"/>
          <w:lang w:val="uk-UA"/>
        </w:rPr>
        <w:t>методами</w:t>
      </w:r>
      <w:r>
        <w:rPr>
          <w:bCs/>
          <w:sz w:val="28"/>
          <w:szCs w:val="28"/>
          <w:lang w:val="uk-UA"/>
        </w:rPr>
        <w:t xml:space="preserve"> й </w:t>
      </w:r>
      <w:r w:rsidRPr="00B75461">
        <w:rPr>
          <w:bCs/>
          <w:sz w:val="28"/>
          <w:szCs w:val="28"/>
          <w:lang w:val="uk-UA"/>
        </w:rPr>
        <w:t xml:space="preserve">формами організації </w:t>
      </w:r>
      <w:r>
        <w:rPr>
          <w:bCs/>
          <w:sz w:val="28"/>
          <w:szCs w:val="28"/>
          <w:lang w:val="uk-UA"/>
        </w:rPr>
        <w:t>партнерської взаємодії та співпраці із студентами; опан</w:t>
      </w:r>
      <w:r w:rsidRPr="00B75461">
        <w:rPr>
          <w:bCs/>
          <w:sz w:val="28"/>
          <w:szCs w:val="28"/>
          <w:lang w:val="uk-UA"/>
        </w:rPr>
        <w:t xml:space="preserve">ування </w:t>
      </w:r>
      <w:r>
        <w:rPr>
          <w:bCs/>
          <w:sz w:val="28"/>
          <w:szCs w:val="28"/>
          <w:lang w:val="uk-UA"/>
        </w:rPr>
        <w:t xml:space="preserve">найбільш конструктивними способами </w:t>
      </w:r>
      <w:r w:rsidRPr="00B75461">
        <w:rPr>
          <w:bCs/>
          <w:sz w:val="28"/>
          <w:szCs w:val="28"/>
          <w:lang w:val="uk-UA"/>
        </w:rPr>
        <w:t xml:space="preserve">вирішення </w:t>
      </w:r>
      <w:r>
        <w:rPr>
          <w:bCs/>
          <w:sz w:val="28"/>
          <w:szCs w:val="28"/>
          <w:lang w:val="uk-UA"/>
        </w:rPr>
        <w:t xml:space="preserve">нестандартних навчально-виховних </w:t>
      </w:r>
      <w:r w:rsidRPr="00B75461">
        <w:rPr>
          <w:bCs/>
          <w:sz w:val="28"/>
          <w:szCs w:val="28"/>
          <w:lang w:val="uk-UA"/>
        </w:rPr>
        <w:t>завдань</w:t>
      </w:r>
      <w:r>
        <w:rPr>
          <w:bCs/>
          <w:sz w:val="28"/>
          <w:szCs w:val="28"/>
          <w:lang w:val="uk-UA"/>
        </w:rPr>
        <w:t xml:space="preserve">; вияв спроможності </w:t>
      </w:r>
      <w:r w:rsidRPr="00B75461">
        <w:rPr>
          <w:bCs/>
          <w:sz w:val="28"/>
          <w:szCs w:val="28"/>
          <w:lang w:val="uk-UA"/>
        </w:rPr>
        <w:t xml:space="preserve">працювати </w:t>
      </w:r>
      <w:proofErr w:type="spellStart"/>
      <w:r>
        <w:rPr>
          <w:bCs/>
          <w:sz w:val="28"/>
          <w:szCs w:val="28"/>
          <w:lang w:val="uk-UA"/>
        </w:rPr>
        <w:t>автономно</w:t>
      </w:r>
      <w:proofErr w:type="spellEnd"/>
      <w:r>
        <w:rPr>
          <w:bCs/>
          <w:sz w:val="28"/>
          <w:szCs w:val="28"/>
          <w:lang w:val="uk-UA"/>
        </w:rPr>
        <w:t xml:space="preserve"> й </w:t>
      </w:r>
      <w:r w:rsidRPr="00B75461">
        <w:rPr>
          <w:bCs/>
          <w:sz w:val="28"/>
          <w:szCs w:val="28"/>
          <w:lang w:val="uk-UA"/>
        </w:rPr>
        <w:t>в команді</w:t>
      </w:r>
      <w:r>
        <w:rPr>
          <w:bCs/>
          <w:sz w:val="28"/>
          <w:szCs w:val="28"/>
          <w:lang w:val="uk-UA"/>
        </w:rPr>
        <w:t>,</w:t>
      </w:r>
      <w:r w:rsidRPr="00B75461">
        <w:rPr>
          <w:bCs/>
          <w:sz w:val="28"/>
          <w:szCs w:val="28"/>
          <w:lang w:val="uk-UA"/>
        </w:rPr>
        <w:t xml:space="preserve"> систематично поновлювати свої</w:t>
      </w:r>
      <w:r>
        <w:rPr>
          <w:bCs/>
          <w:sz w:val="28"/>
          <w:szCs w:val="28"/>
          <w:lang w:val="uk-UA"/>
        </w:rPr>
        <w:t xml:space="preserve"> </w:t>
      </w:r>
      <w:r w:rsidRPr="00B75461">
        <w:rPr>
          <w:bCs/>
          <w:sz w:val="28"/>
          <w:szCs w:val="28"/>
          <w:lang w:val="uk-UA"/>
        </w:rPr>
        <w:t xml:space="preserve">знання та творчо застосовувати їх у </w:t>
      </w:r>
      <w:r>
        <w:rPr>
          <w:bCs/>
          <w:sz w:val="28"/>
          <w:szCs w:val="28"/>
          <w:lang w:val="uk-UA"/>
        </w:rPr>
        <w:t>науково-педагогічн</w:t>
      </w:r>
      <w:r w:rsidRPr="00B75461">
        <w:rPr>
          <w:bCs/>
          <w:sz w:val="28"/>
          <w:szCs w:val="28"/>
          <w:lang w:val="uk-UA"/>
        </w:rPr>
        <w:t>ій діяльності; використ</w:t>
      </w:r>
      <w:r>
        <w:rPr>
          <w:bCs/>
          <w:sz w:val="28"/>
          <w:szCs w:val="28"/>
          <w:lang w:val="uk-UA"/>
        </w:rPr>
        <w:t>овув</w:t>
      </w:r>
      <w:r w:rsidRPr="00B75461">
        <w:rPr>
          <w:bCs/>
          <w:sz w:val="28"/>
          <w:szCs w:val="28"/>
          <w:lang w:val="uk-UA"/>
        </w:rPr>
        <w:t>а</w:t>
      </w:r>
      <w:r>
        <w:rPr>
          <w:bCs/>
          <w:sz w:val="28"/>
          <w:szCs w:val="28"/>
          <w:lang w:val="uk-UA"/>
        </w:rPr>
        <w:t xml:space="preserve">ти інформаційну й </w:t>
      </w:r>
      <w:r w:rsidRPr="00B75461">
        <w:rPr>
          <w:bCs/>
          <w:sz w:val="28"/>
          <w:szCs w:val="28"/>
          <w:lang w:val="uk-UA"/>
        </w:rPr>
        <w:t>матеріально-технічн</w:t>
      </w:r>
      <w:r>
        <w:rPr>
          <w:bCs/>
          <w:sz w:val="28"/>
          <w:szCs w:val="28"/>
          <w:lang w:val="uk-UA"/>
        </w:rPr>
        <w:t>у</w:t>
      </w:r>
      <w:r w:rsidRPr="00B75461">
        <w:rPr>
          <w:bCs/>
          <w:sz w:val="28"/>
          <w:szCs w:val="28"/>
          <w:lang w:val="uk-UA"/>
        </w:rPr>
        <w:t xml:space="preserve"> баз</w:t>
      </w:r>
      <w:r>
        <w:rPr>
          <w:bCs/>
          <w:sz w:val="28"/>
          <w:szCs w:val="28"/>
          <w:lang w:val="uk-UA"/>
        </w:rPr>
        <w:t>у</w:t>
      </w:r>
      <w:r w:rsidRPr="00B75461">
        <w:rPr>
          <w:bCs/>
          <w:sz w:val="28"/>
          <w:szCs w:val="28"/>
          <w:lang w:val="uk-UA"/>
        </w:rPr>
        <w:t xml:space="preserve"> практики для набуття фахових </w:t>
      </w:r>
      <w:proofErr w:type="spellStart"/>
      <w:r w:rsidRPr="00B75461">
        <w:rPr>
          <w:bCs/>
          <w:sz w:val="28"/>
          <w:szCs w:val="28"/>
          <w:lang w:val="uk-UA"/>
        </w:rPr>
        <w:t>компетентностей</w:t>
      </w:r>
      <w:proofErr w:type="spellEnd"/>
      <w:r w:rsidRPr="00B75461">
        <w:rPr>
          <w:bCs/>
          <w:sz w:val="28"/>
          <w:szCs w:val="28"/>
          <w:lang w:val="uk-UA"/>
        </w:rPr>
        <w:t xml:space="preserve"> та</w:t>
      </w:r>
      <w:r>
        <w:rPr>
          <w:bCs/>
          <w:sz w:val="28"/>
          <w:szCs w:val="28"/>
          <w:lang w:val="uk-UA"/>
        </w:rPr>
        <w:t xml:space="preserve"> </w:t>
      </w:r>
      <w:r w:rsidRPr="00B75461">
        <w:rPr>
          <w:bCs/>
          <w:sz w:val="28"/>
          <w:szCs w:val="28"/>
          <w:lang w:val="uk-UA"/>
        </w:rPr>
        <w:t>поглиблення програмних результатів навчання</w:t>
      </w:r>
      <w:r>
        <w:rPr>
          <w:bCs/>
          <w:sz w:val="28"/>
          <w:szCs w:val="28"/>
          <w:lang w:val="uk-UA"/>
        </w:rPr>
        <w:t>, що дозволяє освоїти т</w:t>
      </w:r>
      <w:r w:rsidRPr="00827736">
        <w:rPr>
          <w:bCs/>
          <w:sz w:val="28"/>
          <w:szCs w:val="28"/>
          <w:lang w:val="uk-UA"/>
        </w:rPr>
        <w:t>рудові функції</w:t>
      </w:r>
      <w:r>
        <w:rPr>
          <w:bCs/>
          <w:sz w:val="28"/>
          <w:szCs w:val="28"/>
          <w:lang w:val="uk-UA"/>
        </w:rPr>
        <w:t xml:space="preserve"> в</w:t>
      </w:r>
      <w:r w:rsidRPr="00CB3E36">
        <w:rPr>
          <w:bCs/>
          <w:sz w:val="28"/>
          <w:szCs w:val="28"/>
          <w:lang w:val="uk-UA"/>
        </w:rPr>
        <w:t>икладач</w:t>
      </w:r>
      <w:r>
        <w:rPr>
          <w:bCs/>
          <w:sz w:val="28"/>
          <w:szCs w:val="28"/>
          <w:lang w:val="uk-UA"/>
        </w:rPr>
        <w:t>а</w:t>
      </w:r>
      <w:r w:rsidRPr="00CB3E36">
        <w:rPr>
          <w:bCs/>
          <w:sz w:val="28"/>
          <w:szCs w:val="28"/>
          <w:lang w:val="uk-UA"/>
        </w:rPr>
        <w:t xml:space="preserve"> закладу вищої освіти </w:t>
      </w:r>
      <w:r>
        <w:rPr>
          <w:bCs/>
          <w:sz w:val="28"/>
          <w:szCs w:val="28"/>
          <w:lang w:val="uk-UA"/>
        </w:rPr>
        <w:t xml:space="preserve">ступеня </w:t>
      </w:r>
      <w:r w:rsidR="00E7359A">
        <w:rPr>
          <w:bCs/>
          <w:sz w:val="28"/>
          <w:szCs w:val="28"/>
          <w:lang w:val="uk-UA"/>
        </w:rPr>
        <w:t>магістра</w:t>
      </w:r>
      <w:r w:rsidRPr="00CB3E36">
        <w:rPr>
          <w:bCs/>
          <w:sz w:val="28"/>
          <w:szCs w:val="28"/>
          <w:lang w:val="uk-UA"/>
        </w:rPr>
        <w:t>: А (А1, А2, АЗ), Б (Б1, Б2, БЗ), В (В1, В2), Г (Г1, Г2), Д (Д2), Е</w:t>
      </w:r>
      <w:r>
        <w:rPr>
          <w:bCs/>
          <w:sz w:val="28"/>
          <w:szCs w:val="28"/>
          <w:lang w:val="uk-UA"/>
        </w:rPr>
        <w:t xml:space="preserve"> </w:t>
      </w:r>
      <w:r w:rsidRPr="00CB3E36">
        <w:rPr>
          <w:bCs/>
          <w:sz w:val="28"/>
          <w:szCs w:val="28"/>
          <w:lang w:val="uk-UA"/>
        </w:rPr>
        <w:t>(Е1), Є (Є</w:t>
      </w:r>
      <w:r>
        <w:rPr>
          <w:bCs/>
          <w:sz w:val="28"/>
          <w:szCs w:val="28"/>
          <w:lang w:val="uk-UA"/>
        </w:rPr>
        <w:t>1</w:t>
      </w:r>
      <w:r w:rsidRPr="00CB3E36">
        <w:rPr>
          <w:bCs/>
          <w:sz w:val="28"/>
          <w:szCs w:val="28"/>
          <w:lang w:val="uk-UA"/>
        </w:rPr>
        <w:t>, Є2), Ж</w:t>
      </w:r>
      <w:r>
        <w:rPr>
          <w:bCs/>
          <w:sz w:val="28"/>
          <w:szCs w:val="28"/>
          <w:lang w:val="uk-UA"/>
        </w:rPr>
        <w:t xml:space="preserve"> </w:t>
      </w:r>
      <w:r w:rsidRPr="00CB3E36">
        <w:rPr>
          <w:bCs/>
          <w:sz w:val="28"/>
          <w:szCs w:val="28"/>
          <w:lang w:val="uk-UA"/>
        </w:rPr>
        <w:t>(Ж1)</w:t>
      </w:r>
      <w:r>
        <w:rPr>
          <w:bCs/>
          <w:sz w:val="28"/>
          <w:szCs w:val="28"/>
          <w:lang w:val="uk-UA"/>
        </w:rPr>
        <w:t xml:space="preserve">, яких вимагає </w:t>
      </w:r>
      <w:r w:rsidRPr="00A66DCB">
        <w:rPr>
          <w:bCs/>
          <w:iCs/>
          <w:sz w:val="28"/>
          <w:szCs w:val="28"/>
          <w:lang w:val="uk-UA"/>
        </w:rPr>
        <w:t xml:space="preserve">Професійний стандарт </w:t>
      </w:r>
      <w:r w:rsidRPr="00A66DCB">
        <w:rPr>
          <w:bCs/>
          <w:sz w:val="28"/>
          <w:szCs w:val="28"/>
          <w:lang w:val="uk-UA"/>
        </w:rPr>
        <w:t>«Викладач закладу вищої освіти», затверджений Наказом МОН України від 16.10.2024 року № 1466</w:t>
      </w:r>
      <w:r>
        <w:rPr>
          <w:bCs/>
          <w:sz w:val="28"/>
          <w:szCs w:val="28"/>
          <w:lang w:val="uk-UA"/>
        </w:rPr>
        <w:t xml:space="preserve">, </w:t>
      </w:r>
      <w:r>
        <w:rPr>
          <w:bCs/>
          <w:iCs/>
          <w:sz w:val="28"/>
          <w:szCs w:val="28"/>
          <w:lang w:val="uk-UA"/>
        </w:rPr>
        <w:t xml:space="preserve">які висвітлено у табл. 1. </w:t>
      </w:r>
    </w:p>
    <w:p w14:paraId="34874450" w14:textId="77777777" w:rsidR="000E0DF9" w:rsidRDefault="000E0DF9" w:rsidP="000E0DF9">
      <w:pPr>
        <w:spacing w:before="100" w:beforeAutospacing="1" w:after="100" w:afterAutospacing="1"/>
        <w:ind w:firstLine="709"/>
        <w:contextualSpacing/>
        <w:jc w:val="right"/>
        <w:outlineLvl w:val="2"/>
        <w:rPr>
          <w:bCs/>
          <w:i/>
          <w:iCs/>
          <w:sz w:val="28"/>
          <w:szCs w:val="28"/>
          <w:lang w:val="uk-UA"/>
        </w:rPr>
      </w:pPr>
      <w:r w:rsidRPr="000C1525">
        <w:rPr>
          <w:bCs/>
          <w:i/>
          <w:iCs/>
          <w:sz w:val="28"/>
          <w:szCs w:val="28"/>
          <w:lang w:val="uk-UA"/>
        </w:rPr>
        <w:t>Таблиця 1</w:t>
      </w:r>
    </w:p>
    <w:p w14:paraId="4454813C" w14:textId="77777777" w:rsidR="000E0DF9" w:rsidRDefault="000E0DF9" w:rsidP="000E0DF9">
      <w:pPr>
        <w:spacing w:before="100" w:beforeAutospacing="1" w:after="100" w:afterAutospacing="1"/>
        <w:ind w:firstLine="709"/>
        <w:contextualSpacing/>
        <w:jc w:val="center"/>
        <w:outlineLvl w:val="2"/>
        <w:rPr>
          <w:bCs/>
          <w:sz w:val="28"/>
          <w:szCs w:val="28"/>
          <w:lang w:val="uk-UA"/>
        </w:rPr>
      </w:pPr>
      <w:r>
        <w:rPr>
          <w:bCs/>
          <w:iCs/>
          <w:sz w:val="28"/>
          <w:szCs w:val="28"/>
          <w:lang w:val="uk-UA"/>
        </w:rPr>
        <w:t xml:space="preserve">Трудові функції та професійні </w:t>
      </w:r>
      <w:r w:rsidRPr="000C1525">
        <w:rPr>
          <w:bCs/>
          <w:iCs/>
          <w:sz w:val="28"/>
          <w:szCs w:val="28"/>
          <w:lang w:val="uk-UA"/>
        </w:rPr>
        <w:t xml:space="preserve">компетентності </w:t>
      </w:r>
      <w:r>
        <w:rPr>
          <w:bCs/>
          <w:sz w:val="28"/>
          <w:szCs w:val="28"/>
          <w:lang w:val="uk-UA"/>
        </w:rPr>
        <w:t>в</w:t>
      </w:r>
      <w:r w:rsidRPr="006E078A">
        <w:rPr>
          <w:bCs/>
          <w:sz w:val="28"/>
          <w:szCs w:val="28"/>
          <w:lang w:val="uk-UA"/>
        </w:rPr>
        <w:t>икладач</w:t>
      </w:r>
      <w:r>
        <w:rPr>
          <w:bCs/>
          <w:sz w:val="28"/>
          <w:szCs w:val="28"/>
          <w:lang w:val="uk-UA"/>
        </w:rPr>
        <w:t xml:space="preserve">а </w:t>
      </w:r>
      <w:r w:rsidRPr="006E078A">
        <w:rPr>
          <w:bCs/>
          <w:sz w:val="28"/>
          <w:szCs w:val="28"/>
          <w:lang w:val="uk-UA"/>
        </w:rPr>
        <w:t>закладу</w:t>
      </w:r>
      <w:r w:rsidRPr="0019664C">
        <w:rPr>
          <w:bCs/>
          <w:sz w:val="28"/>
          <w:szCs w:val="28"/>
          <w:lang w:val="uk-UA"/>
        </w:rPr>
        <w:t xml:space="preserve"> </w:t>
      </w:r>
      <w:r w:rsidRPr="006E078A">
        <w:rPr>
          <w:bCs/>
          <w:sz w:val="28"/>
          <w:szCs w:val="28"/>
          <w:lang w:val="uk-UA"/>
        </w:rPr>
        <w:t>вищої освіти</w:t>
      </w:r>
      <w:r>
        <w:rPr>
          <w:bCs/>
          <w:sz w:val="28"/>
          <w:szCs w:val="28"/>
          <w:lang w:val="uk-UA"/>
        </w:rPr>
        <w:t xml:space="preserve"> ступеня </w:t>
      </w:r>
      <w:r w:rsidR="00E7359A">
        <w:rPr>
          <w:bCs/>
          <w:sz w:val="28"/>
          <w:szCs w:val="28"/>
          <w:lang w:val="uk-UA"/>
        </w:rPr>
        <w:t>магістра</w:t>
      </w:r>
    </w:p>
    <w:p w14:paraId="78EEC245" w14:textId="77777777" w:rsidR="000E0DF9" w:rsidRPr="000C1525" w:rsidRDefault="000E0DF9" w:rsidP="000E0DF9">
      <w:pPr>
        <w:spacing w:before="100" w:beforeAutospacing="1" w:after="100" w:afterAutospacing="1"/>
        <w:ind w:firstLine="709"/>
        <w:contextualSpacing/>
        <w:jc w:val="center"/>
        <w:outlineLvl w:val="2"/>
        <w:rPr>
          <w:bCs/>
          <w:iCs/>
          <w:sz w:val="28"/>
          <w:szCs w:val="28"/>
          <w:lang w:val="uk-UA"/>
        </w:rPr>
      </w:pPr>
    </w:p>
    <w:tbl>
      <w:tblPr>
        <w:tblStyle w:val="a5"/>
        <w:tblW w:w="9889" w:type="dxa"/>
        <w:tblLook w:val="04A0" w:firstRow="1" w:lastRow="0" w:firstColumn="1" w:lastColumn="0" w:noHBand="0" w:noVBand="1"/>
      </w:tblPr>
      <w:tblGrid>
        <w:gridCol w:w="2589"/>
        <w:gridCol w:w="5883"/>
        <w:gridCol w:w="1417"/>
      </w:tblGrid>
      <w:tr w:rsidR="000E0DF9" w:rsidRPr="005A122C" w14:paraId="2FC4DEC5" w14:textId="77777777" w:rsidTr="000E0DF9">
        <w:tc>
          <w:tcPr>
            <w:tcW w:w="2589" w:type="dxa"/>
          </w:tcPr>
          <w:p w14:paraId="7A9FCB59" w14:textId="77777777" w:rsidR="000E0DF9" w:rsidRPr="00420E13" w:rsidRDefault="000E0DF9" w:rsidP="000E0DF9">
            <w:pPr>
              <w:contextualSpacing/>
              <w:rPr>
                <w:sz w:val="28"/>
                <w:szCs w:val="28"/>
                <w:lang w:val="uk-UA"/>
              </w:rPr>
            </w:pPr>
            <w:r>
              <w:rPr>
                <w:bCs/>
                <w:iCs/>
                <w:sz w:val="28"/>
                <w:szCs w:val="28"/>
                <w:lang w:val="uk-UA"/>
              </w:rPr>
              <w:t xml:space="preserve">Трудові </w:t>
            </w:r>
            <w:r w:rsidRPr="00420E13">
              <w:rPr>
                <w:bCs/>
                <w:iCs/>
                <w:sz w:val="28"/>
                <w:szCs w:val="28"/>
                <w:lang w:val="uk-UA"/>
              </w:rPr>
              <w:t>функції /</w:t>
            </w:r>
            <w:r w:rsidRPr="00420E13">
              <w:rPr>
                <w:sz w:val="28"/>
                <w:szCs w:val="28"/>
                <w:lang w:val="uk-UA"/>
              </w:rPr>
              <w:t>Компетентності</w:t>
            </w:r>
          </w:p>
        </w:tc>
        <w:tc>
          <w:tcPr>
            <w:tcW w:w="5883" w:type="dxa"/>
          </w:tcPr>
          <w:p w14:paraId="5F48FFF4" w14:textId="77777777" w:rsidR="000E0DF9" w:rsidRPr="00420E13" w:rsidRDefault="000E0DF9" w:rsidP="000E0DF9">
            <w:pPr>
              <w:contextualSpacing/>
              <w:jc w:val="center"/>
              <w:rPr>
                <w:sz w:val="28"/>
                <w:szCs w:val="28"/>
                <w:lang w:val="uk-UA"/>
              </w:rPr>
            </w:pPr>
            <w:r w:rsidRPr="00420E13">
              <w:rPr>
                <w:sz w:val="28"/>
                <w:szCs w:val="28"/>
                <w:lang w:val="uk-UA"/>
              </w:rPr>
              <w:t>Знання, уміння й навички, комунікація, відповідальність</w:t>
            </w:r>
          </w:p>
        </w:tc>
        <w:tc>
          <w:tcPr>
            <w:tcW w:w="1417" w:type="dxa"/>
          </w:tcPr>
          <w:p w14:paraId="0E901FC4" w14:textId="77777777" w:rsidR="000E0DF9" w:rsidRDefault="000E0DF9" w:rsidP="000E0DF9">
            <w:pPr>
              <w:contextualSpacing/>
              <w:jc w:val="center"/>
              <w:rPr>
                <w:sz w:val="28"/>
                <w:szCs w:val="28"/>
                <w:lang w:val="uk-UA"/>
              </w:rPr>
            </w:pPr>
            <w:r w:rsidRPr="00544335">
              <w:rPr>
                <w:sz w:val="28"/>
                <w:szCs w:val="28"/>
                <w:lang w:val="uk-UA"/>
              </w:rPr>
              <w:t>Рівні</w:t>
            </w:r>
          </w:p>
          <w:p w14:paraId="4A1F59CD" w14:textId="77777777" w:rsidR="000E0DF9" w:rsidRPr="00544335" w:rsidRDefault="000E0DF9" w:rsidP="000E0DF9">
            <w:pPr>
              <w:contextualSpacing/>
              <w:jc w:val="center"/>
              <w:rPr>
                <w:sz w:val="28"/>
                <w:szCs w:val="28"/>
                <w:lang w:val="uk-UA"/>
              </w:rPr>
            </w:pPr>
            <w:r>
              <w:rPr>
                <w:sz w:val="28"/>
                <w:szCs w:val="28"/>
                <w:lang w:val="uk-UA"/>
              </w:rPr>
              <w:t>прояву</w:t>
            </w:r>
          </w:p>
        </w:tc>
      </w:tr>
      <w:tr w:rsidR="000E0DF9" w14:paraId="15D6ECF8" w14:textId="77777777" w:rsidTr="000E0DF9">
        <w:trPr>
          <w:trHeight w:val="3958"/>
        </w:trPr>
        <w:tc>
          <w:tcPr>
            <w:tcW w:w="2589" w:type="dxa"/>
          </w:tcPr>
          <w:p w14:paraId="2EA3087B" w14:textId="77777777" w:rsidR="000E0DF9" w:rsidRPr="005A122C" w:rsidRDefault="000E0DF9" w:rsidP="000E0DF9">
            <w:pPr>
              <w:contextualSpacing/>
              <w:rPr>
                <w:sz w:val="28"/>
                <w:szCs w:val="28"/>
              </w:rPr>
            </w:pPr>
            <w:r w:rsidRPr="005A122C">
              <w:rPr>
                <w:sz w:val="28"/>
                <w:szCs w:val="28"/>
              </w:rPr>
              <w:lastRenderedPageBreak/>
              <w:t xml:space="preserve">А </w:t>
            </w:r>
            <w:proofErr w:type="spellStart"/>
            <w:r w:rsidRPr="005A122C">
              <w:rPr>
                <w:sz w:val="28"/>
                <w:szCs w:val="28"/>
              </w:rPr>
              <w:t>Викладання</w:t>
            </w:r>
            <w:proofErr w:type="spellEnd"/>
            <w:r w:rsidRPr="005A122C">
              <w:rPr>
                <w:sz w:val="28"/>
                <w:szCs w:val="28"/>
              </w:rPr>
              <w:t>,</w:t>
            </w:r>
          </w:p>
          <w:p w14:paraId="3F891327" w14:textId="77777777" w:rsidR="000E0DF9" w:rsidRPr="005A122C" w:rsidRDefault="000E0DF9" w:rsidP="000E0DF9">
            <w:pPr>
              <w:contextualSpacing/>
              <w:rPr>
                <w:sz w:val="28"/>
                <w:szCs w:val="28"/>
                <w:lang w:val="uk-UA"/>
              </w:rPr>
            </w:pPr>
            <w:r w:rsidRPr="005A122C">
              <w:rPr>
                <w:sz w:val="28"/>
                <w:szCs w:val="28"/>
                <w:lang w:val="uk-UA"/>
              </w:rPr>
              <w:t>к</w:t>
            </w:r>
            <w:proofErr w:type="spellStart"/>
            <w:r w:rsidRPr="005A122C">
              <w:rPr>
                <w:sz w:val="28"/>
                <w:szCs w:val="28"/>
              </w:rPr>
              <w:t>онсультування</w:t>
            </w:r>
            <w:proofErr w:type="spellEnd"/>
          </w:p>
          <w:p w14:paraId="08B0890D" w14:textId="77777777" w:rsidR="000E0DF9" w:rsidRPr="00154FA0" w:rsidRDefault="000E0DF9" w:rsidP="000E0DF9">
            <w:pPr>
              <w:contextualSpacing/>
              <w:rPr>
                <w:i/>
                <w:sz w:val="28"/>
                <w:szCs w:val="28"/>
                <w:lang w:val="uk-UA"/>
              </w:rPr>
            </w:pPr>
            <w:r w:rsidRPr="00154FA0">
              <w:rPr>
                <w:i/>
                <w:sz w:val="28"/>
                <w:szCs w:val="28"/>
              </w:rPr>
              <w:t>А</w:t>
            </w:r>
            <w:r w:rsidRPr="00154FA0">
              <w:rPr>
                <w:i/>
                <w:sz w:val="28"/>
                <w:szCs w:val="28"/>
                <w:lang w:val="uk-UA"/>
              </w:rPr>
              <w:t xml:space="preserve"> 1</w:t>
            </w:r>
            <w:r w:rsidRPr="00154FA0">
              <w:rPr>
                <w:i/>
                <w:sz w:val="28"/>
                <w:szCs w:val="28"/>
              </w:rPr>
              <w:t xml:space="preserve"> </w:t>
            </w:r>
            <w:proofErr w:type="spellStart"/>
            <w:r w:rsidRPr="00154FA0">
              <w:rPr>
                <w:i/>
                <w:sz w:val="28"/>
                <w:szCs w:val="28"/>
              </w:rPr>
              <w:t>Здатність</w:t>
            </w:r>
            <w:proofErr w:type="spellEnd"/>
            <w:r w:rsidRPr="00154FA0">
              <w:rPr>
                <w:i/>
                <w:sz w:val="28"/>
                <w:szCs w:val="28"/>
                <w:lang w:val="uk-UA"/>
              </w:rPr>
              <w:t xml:space="preserve"> </w:t>
            </w:r>
            <w:proofErr w:type="spellStart"/>
            <w:r w:rsidRPr="00154FA0">
              <w:rPr>
                <w:i/>
                <w:sz w:val="28"/>
                <w:szCs w:val="28"/>
              </w:rPr>
              <w:t>планувати</w:t>
            </w:r>
            <w:proofErr w:type="spellEnd"/>
            <w:r w:rsidRPr="00154FA0">
              <w:rPr>
                <w:i/>
                <w:sz w:val="28"/>
                <w:szCs w:val="28"/>
              </w:rPr>
              <w:t xml:space="preserve"> і</w:t>
            </w:r>
            <w:r w:rsidRPr="00154FA0">
              <w:rPr>
                <w:i/>
                <w:sz w:val="28"/>
                <w:szCs w:val="28"/>
                <w:lang w:val="uk-UA"/>
              </w:rPr>
              <w:t xml:space="preserve"> </w:t>
            </w:r>
            <w:proofErr w:type="spellStart"/>
            <w:r w:rsidRPr="00154FA0">
              <w:rPr>
                <w:i/>
                <w:sz w:val="28"/>
                <w:szCs w:val="28"/>
              </w:rPr>
              <w:t>проводити</w:t>
            </w:r>
            <w:proofErr w:type="spellEnd"/>
            <w:r w:rsidRPr="00154FA0">
              <w:rPr>
                <w:i/>
                <w:sz w:val="28"/>
                <w:szCs w:val="28"/>
                <w:lang w:val="uk-UA"/>
              </w:rPr>
              <w:t xml:space="preserve"> </w:t>
            </w:r>
            <w:proofErr w:type="spellStart"/>
            <w:r w:rsidRPr="00154FA0">
              <w:rPr>
                <w:i/>
                <w:sz w:val="28"/>
                <w:szCs w:val="28"/>
              </w:rPr>
              <w:t>навчальні</w:t>
            </w:r>
            <w:proofErr w:type="spellEnd"/>
            <w:r w:rsidRPr="00154FA0">
              <w:rPr>
                <w:i/>
                <w:sz w:val="28"/>
                <w:szCs w:val="28"/>
                <w:lang w:val="uk-UA"/>
              </w:rPr>
              <w:t xml:space="preserve"> </w:t>
            </w:r>
          </w:p>
          <w:p w14:paraId="77866EF1" w14:textId="77777777" w:rsidR="000E0DF9" w:rsidRPr="00154FA0" w:rsidRDefault="000E0DF9" w:rsidP="000E0DF9">
            <w:pPr>
              <w:contextualSpacing/>
              <w:rPr>
                <w:i/>
                <w:sz w:val="28"/>
                <w:szCs w:val="28"/>
                <w:lang w:val="uk-UA"/>
              </w:rPr>
            </w:pPr>
            <w:proofErr w:type="spellStart"/>
            <w:r w:rsidRPr="00154FA0">
              <w:rPr>
                <w:i/>
                <w:sz w:val="28"/>
                <w:szCs w:val="28"/>
              </w:rPr>
              <w:t>заняття</w:t>
            </w:r>
            <w:proofErr w:type="spellEnd"/>
          </w:p>
          <w:p w14:paraId="7B5B0EBB" w14:textId="77777777" w:rsidR="000E0DF9" w:rsidRPr="00154FA0" w:rsidRDefault="000E0DF9" w:rsidP="000E0DF9">
            <w:pPr>
              <w:contextualSpacing/>
              <w:rPr>
                <w:i/>
                <w:sz w:val="28"/>
                <w:szCs w:val="28"/>
                <w:lang w:val="uk-UA"/>
              </w:rPr>
            </w:pPr>
          </w:p>
          <w:p w14:paraId="6F510D73" w14:textId="77777777" w:rsidR="000E0DF9" w:rsidRDefault="000E0DF9" w:rsidP="000E0DF9">
            <w:pPr>
              <w:contextualSpacing/>
              <w:rPr>
                <w:sz w:val="28"/>
                <w:szCs w:val="28"/>
                <w:lang w:val="uk-UA"/>
              </w:rPr>
            </w:pPr>
          </w:p>
          <w:p w14:paraId="137DD5D0" w14:textId="77777777" w:rsidR="000E0DF9" w:rsidRDefault="000E0DF9" w:rsidP="000E0DF9">
            <w:pPr>
              <w:contextualSpacing/>
              <w:rPr>
                <w:sz w:val="28"/>
                <w:szCs w:val="28"/>
                <w:lang w:val="uk-UA"/>
              </w:rPr>
            </w:pPr>
          </w:p>
          <w:p w14:paraId="5D8048BA" w14:textId="77777777" w:rsidR="000E0DF9" w:rsidRDefault="000E0DF9" w:rsidP="000E0DF9">
            <w:pPr>
              <w:contextualSpacing/>
              <w:rPr>
                <w:sz w:val="28"/>
                <w:szCs w:val="28"/>
                <w:lang w:val="uk-UA"/>
              </w:rPr>
            </w:pPr>
          </w:p>
          <w:p w14:paraId="1D73024E" w14:textId="77777777" w:rsidR="000E0DF9" w:rsidRDefault="000E0DF9" w:rsidP="000E0DF9">
            <w:pPr>
              <w:contextualSpacing/>
              <w:rPr>
                <w:sz w:val="28"/>
                <w:szCs w:val="28"/>
                <w:lang w:val="uk-UA"/>
              </w:rPr>
            </w:pPr>
          </w:p>
          <w:p w14:paraId="602C320A" w14:textId="77777777" w:rsidR="000E0DF9" w:rsidRDefault="000E0DF9" w:rsidP="000E0DF9">
            <w:pPr>
              <w:contextualSpacing/>
              <w:rPr>
                <w:sz w:val="28"/>
                <w:szCs w:val="28"/>
                <w:lang w:val="uk-UA"/>
              </w:rPr>
            </w:pPr>
          </w:p>
          <w:p w14:paraId="1A88A352" w14:textId="77777777" w:rsidR="000E0DF9" w:rsidRDefault="000E0DF9" w:rsidP="000E0DF9">
            <w:pPr>
              <w:contextualSpacing/>
              <w:rPr>
                <w:sz w:val="28"/>
                <w:szCs w:val="28"/>
                <w:lang w:val="uk-UA"/>
              </w:rPr>
            </w:pPr>
          </w:p>
          <w:p w14:paraId="06EE33AB" w14:textId="77777777" w:rsidR="000E0DF9" w:rsidRDefault="000E0DF9" w:rsidP="000E0DF9">
            <w:pPr>
              <w:contextualSpacing/>
              <w:rPr>
                <w:sz w:val="28"/>
                <w:szCs w:val="28"/>
                <w:lang w:val="uk-UA"/>
              </w:rPr>
            </w:pPr>
          </w:p>
          <w:p w14:paraId="7B40E768" w14:textId="77777777" w:rsidR="000E0DF9" w:rsidRDefault="000E0DF9" w:rsidP="000E0DF9">
            <w:pPr>
              <w:contextualSpacing/>
              <w:rPr>
                <w:sz w:val="28"/>
                <w:szCs w:val="28"/>
                <w:lang w:val="uk-UA"/>
              </w:rPr>
            </w:pPr>
          </w:p>
          <w:p w14:paraId="03FA7B25" w14:textId="77777777" w:rsidR="000E0DF9" w:rsidRDefault="000E0DF9" w:rsidP="000E0DF9">
            <w:pPr>
              <w:contextualSpacing/>
              <w:rPr>
                <w:sz w:val="28"/>
                <w:szCs w:val="28"/>
                <w:lang w:val="uk-UA"/>
              </w:rPr>
            </w:pPr>
          </w:p>
          <w:p w14:paraId="3B52DF62" w14:textId="77777777" w:rsidR="000E0DF9" w:rsidRDefault="000E0DF9" w:rsidP="000E0DF9">
            <w:pPr>
              <w:contextualSpacing/>
              <w:rPr>
                <w:sz w:val="28"/>
                <w:szCs w:val="28"/>
                <w:lang w:val="uk-UA"/>
              </w:rPr>
            </w:pPr>
          </w:p>
          <w:p w14:paraId="75507B21" w14:textId="77777777" w:rsidR="000E0DF9" w:rsidRDefault="000E0DF9" w:rsidP="000E0DF9">
            <w:pPr>
              <w:contextualSpacing/>
              <w:rPr>
                <w:sz w:val="28"/>
                <w:szCs w:val="28"/>
                <w:lang w:val="uk-UA"/>
              </w:rPr>
            </w:pPr>
          </w:p>
          <w:p w14:paraId="2B909A99" w14:textId="77777777" w:rsidR="000E0DF9" w:rsidRDefault="000E0DF9" w:rsidP="000E0DF9">
            <w:pPr>
              <w:contextualSpacing/>
              <w:rPr>
                <w:sz w:val="28"/>
                <w:szCs w:val="28"/>
                <w:lang w:val="uk-UA"/>
              </w:rPr>
            </w:pPr>
          </w:p>
          <w:p w14:paraId="6587B1ED" w14:textId="77777777" w:rsidR="000E0DF9" w:rsidRDefault="000E0DF9" w:rsidP="000E0DF9">
            <w:pPr>
              <w:contextualSpacing/>
              <w:rPr>
                <w:sz w:val="28"/>
                <w:szCs w:val="28"/>
                <w:lang w:val="uk-UA"/>
              </w:rPr>
            </w:pPr>
          </w:p>
          <w:p w14:paraId="21C1C2D7" w14:textId="77777777" w:rsidR="000E0DF9" w:rsidRDefault="000E0DF9" w:rsidP="000E0DF9">
            <w:pPr>
              <w:contextualSpacing/>
              <w:rPr>
                <w:sz w:val="28"/>
                <w:szCs w:val="28"/>
                <w:lang w:val="uk-UA"/>
              </w:rPr>
            </w:pPr>
          </w:p>
          <w:p w14:paraId="215C819B" w14:textId="77777777" w:rsidR="000E0DF9" w:rsidRDefault="000E0DF9" w:rsidP="000E0DF9">
            <w:pPr>
              <w:contextualSpacing/>
              <w:rPr>
                <w:sz w:val="28"/>
                <w:szCs w:val="28"/>
                <w:lang w:val="uk-UA"/>
              </w:rPr>
            </w:pPr>
          </w:p>
          <w:p w14:paraId="74E4E66E" w14:textId="77777777" w:rsidR="000E0DF9" w:rsidRDefault="000E0DF9" w:rsidP="000E0DF9">
            <w:pPr>
              <w:contextualSpacing/>
              <w:rPr>
                <w:sz w:val="28"/>
                <w:szCs w:val="28"/>
                <w:lang w:val="uk-UA"/>
              </w:rPr>
            </w:pPr>
          </w:p>
          <w:p w14:paraId="0C6902F9" w14:textId="77777777" w:rsidR="000E0DF9" w:rsidRDefault="000E0DF9" w:rsidP="000E0DF9">
            <w:pPr>
              <w:contextualSpacing/>
              <w:rPr>
                <w:sz w:val="28"/>
                <w:szCs w:val="28"/>
                <w:lang w:val="uk-UA"/>
              </w:rPr>
            </w:pPr>
          </w:p>
          <w:p w14:paraId="33A3CB6C" w14:textId="77777777" w:rsidR="000E0DF9" w:rsidRDefault="000E0DF9" w:rsidP="000E0DF9">
            <w:pPr>
              <w:contextualSpacing/>
              <w:rPr>
                <w:sz w:val="28"/>
                <w:szCs w:val="28"/>
                <w:lang w:val="uk-UA"/>
              </w:rPr>
            </w:pPr>
          </w:p>
          <w:p w14:paraId="2DBFB438" w14:textId="77777777" w:rsidR="000E0DF9" w:rsidRDefault="000E0DF9" w:rsidP="000E0DF9">
            <w:pPr>
              <w:contextualSpacing/>
              <w:rPr>
                <w:sz w:val="28"/>
                <w:szCs w:val="28"/>
                <w:lang w:val="uk-UA"/>
              </w:rPr>
            </w:pPr>
          </w:p>
          <w:p w14:paraId="2E7194D9" w14:textId="77777777" w:rsidR="000E0DF9" w:rsidRDefault="000E0DF9" w:rsidP="000E0DF9">
            <w:pPr>
              <w:contextualSpacing/>
              <w:rPr>
                <w:sz w:val="28"/>
                <w:szCs w:val="28"/>
                <w:lang w:val="uk-UA"/>
              </w:rPr>
            </w:pPr>
          </w:p>
          <w:p w14:paraId="56680DC4" w14:textId="77777777" w:rsidR="000E0DF9" w:rsidRDefault="000E0DF9" w:rsidP="000E0DF9">
            <w:pPr>
              <w:contextualSpacing/>
              <w:rPr>
                <w:sz w:val="28"/>
                <w:szCs w:val="28"/>
                <w:lang w:val="uk-UA"/>
              </w:rPr>
            </w:pPr>
          </w:p>
          <w:p w14:paraId="70E4F63C" w14:textId="77777777" w:rsidR="000E0DF9" w:rsidRPr="000C1525" w:rsidRDefault="000E0DF9" w:rsidP="000E0DF9">
            <w:pPr>
              <w:contextualSpacing/>
            </w:pPr>
          </w:p>
        </w:tc>
        <w:tc>
          <w:tcPr>
            <w:tcW w:w="5883" w:type="dxa"/>
            <w:vMerge w:val="restart"/>
          </w:tcPr>
          <w:p w14:paraId="1AC75A6E" w14:textId="77777777" w:rsidR="000E0DF9" w:rsidRPr="00680F8C" w:rsidRDefault="000E0DF9" w:rsidP="000E0DF9">
            <w:pPr>
              <w:ind w:firstLine="246"/>
              <w:contextualSpacing/>
              <w:jc w:val="both"/>
              <w:rPr>
                <w:sz w:val="28"/>
                <w:szCs w:val="28"/>
                <w:lang w:val="uk-UA"/>
              </w:rPr>
            </w:pPr>
            <w:r w:rsidRPr="00680F8C">
              <w:rPr>
                <w:sz w:val="28"/>
                <w:szCs w:val="28"/>
                <w:lang w:val="uk-UA"/>
              </w:rPr>
              <w:t>- знання п</w:t>
            </w:r>
            <w:proofErr w:type="spellStart"/>
            <w:r w:rsidRPr="00680F8C">
              <w:rPr>
                <w:sz w:val="28"/>
                <w:szCs w:val="28"/>
              </w:rPr>
              <w:t>редметн</w:t>
            </w:r>
            <w:r w:rsidRPr="00680F8C">
              <w:rPr>
                <w:sz w:val="28"/>
                <w:szCs w:val="28"/>
                <w:lang w:val="uk-UA"/>
              </w:rPr>
              <w:t>ої</w:t>
            </w:r>
            <w:proofErr w:type="spellEnd"/>
            <w:r w:rsidRPr="00680F8C">
              <w:rPr>
                <w:sz w:val="28"/>
                <w:szCs w:val="28"/>
              </w:rPr>
              <w:t xml:space="preserve"> </w:t>
            </w:r>
            <w:proofErr w:type="spellStart"/>
            <w:r w:rsidRPr="00680F8C">
              <w:rPr>
                <w:sz w:val="28"/>
                <w:szCs w:val="28"/>
              </w:rPr>
              <w:t>област</w:t>
            </w:r>
            <w:proofErr w:type="spellEnd"/>
            <w:r w:rsidRPr="00680F8C">
              <w:rPr>
                <w:sz w:val="28"/>
                <w:szCs w:val="28"/>
                <w:lang w:val="uk-UA"/>
              </w:rPr>
              <w:t>і, а</w:t>
            </w:r>
            <w:proofErr w:type="spellStart"/>
            <w:r w:rsidRPr="00680F8C">
              <w:rPr>
                <w:sz w:val="28"/>
                <w:szCs w:val="28"/>
              </w:rPr>
              <w:t>ктуальн</w:t>
            </w:r>
            <w:r w:rsidRPr="00680F8C">
              <w:rPr>
                <w:sz w:val="28"/>
                <w:szCs w:val="28"/>
                <w:lang w:val="uk-UA"/>
              </w:rPr>
              <w:t>их</w:t>
            </w:r>
            <w:proofErr w:type="spellEnd"/>
            <w:r w:rsidRPr="00680F8C">
              <w:rPr>
                <w:sz w:val="28"/>
                <w:szCs w:val="28"/>
              </w:rPr>
              <w:t xml:space="preserve"> </w:t>
            </w:r>
            <w:proofErr w:type="spellStart"/>
            <w:r w:rsidRPr="00680F8C">
              <w:rPr>
                <w:sz w:val="28"/>
                <w:szCs w:val="28"/>
              </w:rPr>
              <w:t>науков</w:t>
            </w:r>
            <w:r w:rsidRPr="00680F8C">
              <w:rPr>
                <w:sz w:val="28"/>
                <w:szCs w:val="28"/>
                <w:lang w:val="uk-UA"/>
              </w:rPr>
              <w:t>их</w:t>
            </w:r>
            <w:proofErr w:type="spellEnd"/>
            <w:r w:rsidRPr="00680F8C">
              <w:rPr>
                <w:sz w:val="28"/>
                <w:szCs w:val="28"/>
                <w:lang w:val="uk-UA"/>
              </w:rPr>
              <w:t xml:space="preserve"> </w:t>
            </w:r>
            <w:proofErr w:type="spellStart"/>
            <w:r w:rsidRPr="00680F8C">
              <w:rPr>
                <w:sz w:val="28"/>
                <w:szCs w:val="28"/>
              </w:rPr>
              <w:t>досліджен</w:t>
            </w:r>
            <w:proofErr w:type="spellEnd"/>
            <w:r w:rsidRPr="00680F8C">
              <w:rPr>
                <w:sz w:val="28"/>
                <w:szCs w:val="28"/>
                <w:lang w:val="uk-UA"/>
              </w:rPr>
              <w:t>ь</w:t>
            </w:r>
            <w:r w:rsidRPr="00680F8C">
              <w:rPr>
                <w:sz w:val="28"/>
                <w:szCs w:val="28"/>
              </w:rPr>
              <w:t xml:space="preserve"> та </w:t>
            </w:r>
            <w:proofErr w:type="spellStart"/>
            <w:r w:rsidRPr="00680F8C">
              <w:rPr>
                <w:sz w:val="28"/>
                <w:szCs w:val="28"/>
              </w:rPr>
              <w:t>сучасн</w:t>
            </w:r>
            <w:r w:rsidRPr="00680F8C">
              <w:rPr>
                <w:sz w:val="28"/>
                <w:szCs w:val="28"/>
                <w:lang w:val="uk-UA"/>
              </w:rPr>
              <w:t>их</w:t>
            </w:r>
            <w:proofErr w:type="spellEnd"/>
            <w:r w:rsidRPr="00680F8C">
              <w:rPr>
                <w:sz w:val="28"/>
                <w:szCs w:val="28"/>
                <w:lang w:val="uk-UA"/>
              </w:rPr>
              <w:t xml:space="preserve"> </w:t>
            </w:r>
            <w:r w:rsidRPr="00680F8C">
              <w:rPr>
                <w:sz w:val="28"/>
                <w:szCs w:val="28"/>
              </w:rPr>
              <w:t>практик</w:t>
            </w:r>
            <w:r w:rsidRPr="00680F8C">
              <w:rPr>
                <w:sz w:val="28"/>
                <w:szCs w:val="28"/>
                <w:lang w:val="uk-UA"/>
              </w:rPr>
              <w:t>;</w:t>
            </w:r>
            <w:r w:rsidRPr="00680F8C">
              <w:rPr>
                <w:sz w:val="28"/>
                <w:szCs w:val="28"/>
              </w:rPr>
              <w:t xml:space="preserve"> </w:t>
            </w:r>
            <w:r w:rsidRPr="00680F8C">
              <w:rPr>
                <w:sz w:val="28"/>
                <w:szCs w:val="28"/>
                <w:lang w:val="uk-UA"/>
              </w:rPr>
              <w:t>в</w:t>
            </w:r>
            <w:proofErr w:type="spellStart"/>
            <w:r w:rsidRPr="00680F8C">
              <w:rPr>
                <w:sz w:val="28"/>
                <w:szCs w:val="28"/>
              </w:rPr>
              <w:t>имог</w:t>
            </w:r>
            <w:proofErr w:type="spellEnd"/>
            <w:r w:rsidRPr="00680F8C">
              <w:rPr>
                <w:sz w:val="28"/>
                <w:szCs w:val="28"/>
              </w:rPr>
              <w:t xml:space="preserve"> до</w:t>
            </w:r>
            <w:r w:rsidRPr="00680F8C">
              <w:rPr>
                <w:sz w:val="28"/>
                <w:szCs w:val="28"/>
                <w:lang w:val="uk-UA"/>
              </w:rPr>
              <w:t xml:space="preserve"> </w:t>
            </w:r>
            <w:proofErr w:type="spellStart"/>
            <w:r w:rsidRPr="00680F8C">
              <w:rPr>
                <w:sz w:val="28"/>
                <w:szCs w:val="28"/>
              </w:rPr>
              <w:t>організації</w:t>
            </w:r>
            <w:proofErr w:type="spellEnd"/>
            <w:r w:rsidRPr="00680F8C">
              <w:rPr>
                <w:sz w:val="28"/>
                <w:szCs w:val="28"/>
              </w:rPr>
              <w:t xml:space="preserve"> </w:t>
            </w:r>
            <w:proofErr w:type="spellStart"/>
            <w:r w:rsidRPr="00680F8C">
              <w:rPr>
                <w:sz w:val="28"/>
                <w:szCs w:val="28"/>
              </w:rPr>
              <w:t>освітнього</w:t>
            </w:r>
            <w:proofErr w:type="spellEnd"/>
            <w:r w:rsidRPr="00680F8C">
              <w:rPr>
                <w:sz w:val="28"/>
                <w:szCs w:val="28"/>
                <w:lang w:val="uk-UA"/>
              </w:rPr>
              <w:t xml:space="preserve"> </w:t>
            </w:r>
            <w:proofErr w:type="spellStart"/>
            <w:r w:rsidRPr="00680F8C">
              <w:rPr>
                <w:sz w:val="28"/>
                <w:szCs w:val="28"/>
              </w:rPr>
              <w:t>процесу</w:t>
            </w:r>
            <w:proofErr w:type="spellEnd"/>
            <w:r w:rsidRPr="00680F8C">
              <w:rPr>
                <w:sz w:val="28"/>
                <w:szCs w:val="28"/>
                <w:lang w:val="uk-UA"/>
              </w:rPr>
              <w:t>; з</w:t>
            </w:r>
            <w:proofErr w:type="spellStart"/>
            <w:r w:rsidRPr="00680F8C">
              <w:rPr>
                <w:sz w:val="28"/>
                <w:szCs w:val="28"/>
              </w:rPr>
              <w:t>міст</w:t>
            </w:r>
            <w:proofErr w:type="spellEnd"/>
            <w:r w:rsidRPr="00680F8C">
              <w:rPr>
                <w:sz w:val="28"/>
                <w:szCs w:val="28"/>
                <w:lang w:val="uk-UA"/>
              </w:rPr>
              <w:t>у</w:t>
            </w:r>
            <w:r w:rsidRPr="00680F8C">
              <w:rPr>
                <w:sz w:val="28"/>
                <w:szCs w:val="28"/>
              </w:rPr>
              <w:t xml:space="preserve"> </w:t>
            </w:r>
            <w:proofErr w:type="spellStart"/>
            <w:r w:rsidRPr="00680F8C">
              <w:rPr>
                <w:sz w:val="28"/>
                <w:szCs w:val="28"/>
              </w:rPr>
              <w:t>стандартів</w:t>
            </w:r>
            <w:proofErr w:type="spellEnd"/>
            <w:r w:rsidRPr="00680F8C">
              <w:rPr>
                <w:sz w:val="28"/>
                <w:szCs w:val="28"/>
                <w:lang w:val="uk-UA"/>
              </w:rPr>
              <w:t xml:space="preserve"> </w:t>
            </w:r>
            <w:proofErr w:type="spellStart"/>
            <w:r w:rsidRPr="00680F8C">
              <w:rPr>
                <w:sz w:val="28"/>
                <w:szCs w:val="28"/>
              </w:rPr>
              <w:t>вищої</w:t>
            </w:r>
            <w:proofErr w:type="spellEnd"/>
            <w:r w:rsidRPr="00680F8C">
              <w:rPr>
                <w:sz w:val="28"/>
                <w:szCs w:val="28"/>
              </w:rPr>
              <w:t xml:space="preserve"> </w:t>
            </w:r>
            <w:proofErr w:type="spellStart"/>
            <w:r w:rsidRPr="00680F8C">
              <w:rPr>
                <w:sz w:val="28"/>
                <w:szCs w:val="28"/>
              </w:rPr>
              <w:t>освіти</w:t>
            </w:r>
            <w:proofErr w:type="spellEnd"/>
            <w:r w:rsidRPr="00680F8C">
              <w:rPr>
                <w:sz w:val="28"/>
                <w:szCs w:val="28"/>
              </w:rPr>
              <w:t xml:space="preserve"> та </w:t>
            </w:r>
            <w:proofErr w:type="spellStart"/>
            <w:r w:rsidRPr="00680F8C">
              <w:rPr>
                <w:sz w:val="28"/>
                <w:szCs w:val="28"/>
              </w:rPr>
              <w:t>освітніх</w:t>
            </w:r>
            <w:proofErr w:type="spellEnd"/>
            <w:r w:rsidRPr="00680F8C">
              <w:rPr>
                <w:sz w:val="28"/>
                <w:szCs w:val="28"/>
                <w:lang w:val="uk-UA"/>
              </w:rPr>
              <w:t xml:space="preserve"> </w:t>
            </w:r>
            <w:r w:rsidRPr="00680F8C">
              <w:rPr>
                <w:sz w:val="28"/>
                <w:szCs w:val="28"/>
              </w:rPr>
              <w:t xml:space="preserve">п </w:t>
            </w:r>
            <w:proofErr w:type="spellStart"/>
            <w:r w:rsidRPr="00680F8C">
              <w:rPr>
                <w:sz w:val="28"/>
                <w:szCs w:val="28"/>
              </w:rPr>
              <w:t>рограм</w:t>
            </w:r>
            <w:proofErr w:type="spellEnd"/>
            <w:r w:rsidRPr="00680F8C">
              <w:rPr>
                <w:sz w:val="28"/>
                <w:szCs w:val="28"/>
                <w:lang w:val="uk-UA"/>
              </w:rPr>
              <w:t>; с</w:t>
            </w:r>
            <w:proofErr w:type="spellStart"/>
            <w:r w:rsidRPr="00680F8C">
              <w:rPr>
                <w:sz w:val="28"/>
                <w:szCs w:val="28"/>
              </w:rPr>
              <w:t>пециф</w:t>
            </w:r>
            <w:proofErr w:type="spellEnd"/>
            <w:r w:rsidRPr="00680F8C">
              <w:rPr>
                <w:sz w:val="28"/>
                <w:szCs w:val="28"/>
              </w:rPr>
              <w:t xml:space="preserve"> </w:t>
            </w:r>
            <w:proofErr w:type="spellStart"/>
            <w:r w:rsidRPr="00680F8C">
              <w:rPr>
                <w:sz w:val="28"/>
                <w:szCs w:val="28"/>
              </w:rPr>
              <w:t>ік</w:t>
            </w:r>
            <w:proofErr w:type="spellEnd"/>
            <w:r w:rsidRPr="00680F8C">
              <w:rPr>
                <w:sz w:val="28"/>
                <w:szCs w:val="28"/>
                <w:lang w:val="uk-UA"/>
              </w:rPr>
              <w:t>и</w:t>
            </w:r>
            <w:r w:rsidRPr="00680F8C">
              <w:rPr>
                <w:sz w:val="28"/>
                <w:szCs w:val="28"/>
              </w:rPr>
              <w:t xml:space="preserve"> та</w:t>
            </w:r>
            <w:r w:rsidRPr="00680F8C">
              <w:rPr>
                <w:sz w:val="28"/>
                <w:szCs w:val="28"/>
                <w:lang w:val="uk-UA"/>
              </w:rPr>
              <w:t xml:space="preserve"> </w:t>
            </w:r>
            <w:proofErr w:type="spellStart"/>
            <w:r w:rsidRPr="00680F8C">
              <w:rPr>
                <w:sz w:val="28"/>
                <w:szCs w:val="28"/>
              </w:rPr>
              <w:t>тенденці</w:t>
            </w:r>
            <w:proofErr w:type="spellEnd"/>
            <w:r w:rsidRPr="00680F8C">
              <w:rPr>
                <w:sz w:val="28"/>
                <w:szCs w:val="28"/>
                <w:lang w:val="uk-UA"/>
              </w:rPr>
              <w:t>й</w:t>
            </w:r>
            <w:r w:rsidRPr="00680F8C">
              <w:rPr>
                <w:sz w:val="28"/>
                <w:szCs w:val="28"/>
              </w:rPr>
              <w:t xml:space="preserve"> </w:t>
            </w:r>
            <w:proofErr w:type="spellStart"/>
            <w:r w:rsidRPr="00680F8C">
              <w:rPr>
                <w:sz w:val="28"/>
                <w:szCs w:val="28"/>
              </w:rPr>
              <w:t>викладання</w:t>
            </w:r>
            <w:proofErr w:type="spellEnd"/>
            <w:r w:rsidRPr="00680F8C">
              <w:rPr>
                <w:sz w:val="28"/>
                <w:szCs w:val="28"/>
              </w:rPr>
              <w:t xml:space="preserve"> у</w:t>
            </w:r>
            <w:r w:rsidRPr="00680F8C">
              <w:rPr>
                <w:sz w:val="28"/>
                <w:szCs w:val="28"/>
                <w:lang w:val="uk-UA"/>
              </w:rPr>
              <w:t xml:space="preserve"> вищій школ</w:t>
            </w:r>
            <w:r>
              <w:rPr>
                <w:sz w:val="28"/>
                <w:szCs w:val="28"/>
                <w:lang w:val="uk-UA"/>
              </w:rPr>
              <w:t>і</w:t>
            </w:r>
            <w:r w:rsidRPr="00680F8C">
              <w:rPr>
                <w:sz w:val="28"/>
                <w:szCs w:val="28"/>
                <w:lang w:val="uk-UA"/>
              </w:rPr>
              <w:t>;</w:t>
            </w:r>
          </w:p>
          <w:p w14:paraId="6CE4E089" w14:textId="77777777" w:rsidR="000E0DF9" w:rsidRDefault="000E0DF9" w:rsidP="000E0DF9">
            <w:pPr>
              <w:ind w:firstLine="246"/>
              <w:contextualSpacing/>
              <w:jc w:val="both"/>
              <w:rPr>
                <w:sz w:val="28"/>
                <w:szCs w:val="28"/>
                <w:lang w:val="uk-UA"/>
              </w:rPr>
            </w:pPr>
            <w:r w:rsidRPr="00680F8C">
              <w:rPr>
                <w:sz w:val="28"/>
                <w:szCs w:val="28"/>
                <w:lang w:val="uk-UA"/>
              </w:rPr>
              <w:t>-уміння обирати та застосовувати методи, технології та засоби (у т. ч.</w:t>
            </w:r>
            <w:r>
              <w:rPr>
                <w:sz w:val="28"/>
                <w:szCs w:val="28"/>
                <w:lang w:val="uk-UA"/>
              </w:rPr>
              <w:t xml:space="preserve"> </w:t>
            </w:r>
            <w:r w:rsidRPr="00680F8C">
              <w:rPr>
                <w:sz w:val="28"/>
                <w:szCs w:val="28"/>
                <w:lang w:val="uk-UA"/>
              </w:rPr>
              <w:t>цифрові) викладання</w:t>
            </w:r>
            <w:r>
              <w:rPr>
                <w:sz w:val="28"/>
                <w:szCs w:val="28"/>
                <w:lang w:val="uk-UA"/>
              </w:rPr>
              <w:t>; о</w:t>
            </w:r>
            <w:r w:rsidRPr="00680F8C">
              <w:rPr>
                <w:sz w:val="28"/>
                <w:szCs w:val="28"/>
                <w:lang w:val="uk-UA"/>
              </w:rPr>
              <w:t>рганізовувати</w:t>
            </w:r>
            <w:r>
              <w:rPr>
                <w:sz w:val="28"/>
                <w:szCs w:val="28"/>
                <w:lang w:val="uk-UA"/>
              </w:rPr>
              <w:t xml:space="preserve"> </w:t>
            </w:r>
            <w:r w:rsidRPr="00680F8C">
              <w:rPr>
                <w:sz w:val="28"/>
                <w:szCs w:val="28"/>
                <w:lang w:val="uk-UA"/>
              </w:rPr>
              <w:t>індивідуальну та групову</w:t>
            </w:r>
            <w:r>
              <w:rPr>
                <w:sz w:val="28"/>
                <w:szCs w:val="28"/>
                <w:lang w:val="uk-UA"/>
              </w:rPr>
              <w:t xml:space="preserve"> </w:t>
            </w:r>
            <w:r w:rsidRPr="00680F8C">
              <w:rPr>
                <w:sz w:val="28"/>
                <w:szCs w:val="28"/>
                <w:lang w:val="uk-UA"/>
              </w:rPr>
              <w:t>роботу здобувачів ВО</w:t>
            </w:r>
            <w:r>
              <w:rPr>
                <w:sz w:val="28"/>
                <w:szCs w:val="28"/>
                <w:lang w:val="uk-UA"/>
              </w:rPr>
              <w:t>; з</w:t>
            </w:r>
            <w:r w:rsidRPr="00680F8C">
              <w:rPr>
                <w:sz w:val="28"/>
                <w:szCs w:val="28"/>
                <w:lang w:val="uk-UA"/>
              </w:rPr>
              <w:t xml:space="preserve">алучати </w:t>
            </w:r>
            <w:r>
              <w:rPr>
                <w:sz w:val="28"/>
                <w:szCs w:val="28"/>
                <w:lang w:val="uk-UA"/>
              </w:rPr>
              <w:t xml:space="preserve">їх </w:t>
            </w:r>
            <w:r w:rsidRPr="00680F8C">
              <w:rPr>
                <w:sz w:val="28"/>
                <w:szCs w:val="28"/>
                <w:lang w:val="uk-UA"/>
              </w:rPr>
              <w:t>до активної участі в</w:t>
            </w:r>
            <w:r>
              <w:rPr>
                <w:sz w:val="28"/>
                <w:szCs w:val="28"/>
                <w:lang w:val="uk-UA"/>
              </w:rPr>
              <w:t xml:space="preserve"> </w:t>
            </w:r>
            <w:r w:rsidRPr="00680F8C">
              <w:rPr>
                <w:sz w:val="28"/>
                <w:szCs w:val="28"/>
                <w:lang w:val="uk-UA"/>
              </w:rPr>
              <w:t>освітньому процесі</w:t>
            </w:r>
            <w:r>
              <w:rPr>
                <w:sz w:val="28"/>
                <w:szCs w:val="28"/>
                <w:lang w:val="uk-UA"/>
              </w:rPr>
              <w:t>; в</w:t>
            </w:r>
            <w:r w:rsidRPr="00680F8C">
              <w:rPr>
                <w:sz w:val="28"/>
                <w:szCs w:val="28"/>
                <w:lang w:val="uk-UA"/>
              </w:rPr>
              <w:t>раховувати принципи</w:t>
            </w:r>
            <w:r>
              <w:rPr>
                <w:sz w:val="28"/>
                <w:szCs w:val="28"/>
                <w:lang w:val="uk-UA"/>
              </w:rPr>
              <w:t xml:space="preserve"> </w:t>
            </w:r>
            <w:proofErr w:type="spellStart"/>
            <w:r w:rsidRPr="00680F8C">
              <w:rPr>
                <w:sz w:val="28"/>
                <w:szCs w:val="28"/>
                <w:lang w:val="uk-UA"/>
              </w:rPr>
              <w:t>інклюзивност</w:t>
            </w:r>
            <w:r>
              <w:rPr>
                <w:sz w:val="28"/>
                <w:szCs w:val="28"/>
                <w:lang w:val="uk-UA"/>
              </w:rPr>
              <w:t>і</w:t>
            </w:r>
            <w:proofErr w:type="spellEnd"/>
            <w:r w:rsidRPr="00680F8C">
              <w:rPr>
                <w:sz w:val="28"/>
                <w:szCs w:val="28"/>
                <w:lang w:val="uk-UA"/>
              </w:rPr>
              <w:t xml:space="preserve"> у ви</w:t>
            </w:r>
            <w:r>
              <w:rPr>
                <w:sz w:val="28"/>
                <w:szCs w:val="28"/>
                <w:lang w:val="uk-UA"/>
              </w:rPr>
              <w:t>щі</w:t>
            </w:r>
            <w:r w:rsidRPr="00680F8C">
              <w:rPr>
                <w:sz w:val="28"/>
                <w:szCs w:val="28"/>
                <w:lang w:val="uk-UA"/>
              </w:rPr>
              <w:t>й освіті</w:t>
            </w:r>
            <w:r>
              <w:rPr>
                <w:sz w:val="28"/>
                <w:szCs w:val="28"/>
                <w:lang w:val="uk-UA"/>
              </w:rPr>
              <w:t>;</w:t>
            </w:r>
            <w:r w:rsidRPr="00680F8C">
              <w:rPr>
                <w:sz w:val="28"/>
                <w:szCs w:val="28"/>
                <w:lang w:val="uk-UA"/>
              </w:rPr>
              <w:t xml:space="preserve"> </w:t>
            </w:r>
          </w:p>
          <w:p w14:paraId="2386D8EA" w14:textId="77777777" w:rsidR="000E0DF9" w:rsidRDefault="000E0DF9" w:rsidP="000E0DF9">
            <w:pPr>
              <w:ind w:firstLine="246"/>
              <w:contextualSpacing/>
              <w:jc w:val="both"/>
              <w:rPr>
                <w:sz w:val="28"/>
                <w:szCs w:val="28"/>
                <w:lang w:val="uk-UA"/>
              </w:rPr>
            </w:pPr>
            <w:r>
              <w:rPr>
                <w:sz w:val="28"/>
                <w:szCs w:val="28"/>
                <w:lang w:val="uk-UA"/>
              </w:rPr>
              <w:t>-спроможність д</w:t>
            </w:r>
            <w:r w:rsidRPr="00A8338D">
              <w:rPr>
                <w:sz w:val="28"/>
                <w:szCs w:val="28"/>
                <w:lang w:val="uk-UA"/>
              </w:rPr>
              <w:t>оносити</w:t>
            </w:r>
            <w:r>
              <w:rPr>
                <w:sz w:val="28"/>
                <w:szCs w:val="28"/>
                <w:lang w:val="uk-UA"/>
              </w:rPr>
              <w:t xml:space="preserve"> і</w:t>
            </w:r>
            <w:r w:rsidRPr="00A8338D">
              <w:rPr>
                <w:sz w:val="28"/>
                <w:szCs w:val="28"/>
                <w:lang w:val="uk-UA"/>
              </w:rPr>
              <w:t>нформацію</w:t>
            </w:r>
            <w:r>
              <w:rPr>
                <w:sz w:val="28"/>
                <w:szCs w:val="28"/>
                <w:lang w:val="uk-UA"/>
              </w:rPr>
              <w:t>; в</w:t>
            </w:r>
            <w:proofErr w:type="spellStart"/>
            <w:r w:rsidRPr="00680F8C">
              <w:rPr>
                <w:sz w:val="28"/>
                <w:szCs w:val="28"/>
              </w:rPr>
              <w:t>заємодіяти</w:t>
            </w:r>
            <w:proofErr w:type="spellEnd"/>
            <w:r w:rsidRPr="00680F8C">
              <w:rPr>
                <w:sz w:val="28"/>
                <w:szCs w:val="28"/>
              </w:rPr>
              <w:t xml:space="preserve"> </w:t>
            </w:r>
            <w:proofErr w:type="spellStart"/>
            <w:r w:rsidRPr="00680F8C">
              <w:rPr>
                <w:sz w:val="28"/>
                <w:szCs w:val="28"/>
              </w:rPr>
              <w:t>зі</w:t>
            </w:r>
            <w:proofErr w:type="spellEnd"/>
            <w:r>
              <w:rPr>
                <w:sz w:val="28"/>
                <w:szCs w:val="28"/>
                <w:lang w:val="uk-UA"/>
              </w:rPr>
              <w:t xml:space="preserve"> </w:t>
            </w:r>
            <w:proofErr w:type="spellStart"/>
            <w:r w:rsidRPr="00680F8C">
              <w:rPr>
                <w:sz w:val="28"/>
                <w:szCs w:val="28"/>
              </w:rPr>
              <w:t>здобувачами</w:t>
            </w:r>
            <w:proofErr w:type="spellEnd"/>
            <w:r>
              <w:rPr>
                <w:sz w:val="28"/>
                <w:szCs w:val="28"/>
                <w:lang w:val="uk-UA"/>
              </w:rPr>
              <w:t xml:space="preserve">; </w:t>
            </w:r>
          </w:p>
          <w:p w14:paraId="073C4747" w14:textId="77777777" w:rsidR="000E0DF9" w:rsidRPr="00A8338D" w:rsidRDefault="000E0DF9" w:rsidP="000E0DF9">
            <w:pPr>
              <w:ind w:firstLine="246"/>
              <w:contextualSpacing/>
              <w:jc w:val="both"/>
              <w:rPr>
                <w:sz w:val="28"/>
                <w:szCs w:val="28"/>
                <w:lang w:val="uk-UA"/>
              </w:rPr>
            </w:pPr>
            <w:r>
              <w:rPr>
                <w:sz w:val="28"/>
                <w:szCs w:val="28"/>
                <w:lang w:val="uk-UA"/>
              </w:rPr>
              <w:t>- у</w:t>
            </w:r>
            <w:proofErr w:type="spellStart"/>
            <w:r w:rsidRPr="00680F8C">
              <w:rPr>
                <w:sz w:val="28"/>
                <w:szCs w:val="28"/>
              </w:rPr>
              <w:t>правляти</w:t>
            </w:r>
            <w:proofErr w:type="spellEnd"/>
            <w:r>
              <w:rPr>
                <w:sz w:val="28"/>
                <w:szCs w:val="28"/>
                <w:lang w:val="uk-UA"/>
              </w:rPr>
              <w:t xml:space="preserve"> </w:t>
            </w:r>
            <w:proofErr w:type="spellStart"/>
            <w:r w:rsidRPr="00680F8C">
              <w:rPr>
                <w:sz w:val="28"/>
                <w:szCs w:val="28"/>
              </w:rPr>
              <w:t>груповою</w:t>
            </w:r>
            <w:proofErr w:type="spellEnd"/>
            <w:r w:rsidRPr="00680F8C">
              <w:rPr>
                <w:sz w:val="28"/>
                <w:szCs w:val="28"/>
              </w:rPr>
              <w:t xml:space="preserve"> дина</w:t>
            </w:r>
            <w:proofErr w:type="spellStart"/>
            <w:r>
              <w:rPr>
                <w:sz w:val="28"/>
                <w:szCs w:val="28"/>
                <w:lang w:val="uk-UA"/>
              </w:rPr>
              <w:t>мікою</w:t>
            </w:r>
            <w:proofErr w:type="spellEnd"/>
            <w:r>
              <w:rPr>
                <w:sz w:val="28"/>
                <w:szCs w:val="28"/>
                <w:lang w:val="uk-UA"/>
              </w:rPr>
              <w:t>;</w:t>
            </w:r>
          </w:p>
          <w:p w14:paraId="2E872019" w14:textId="77777777" w:rsidR="000E0DF9" w:rsidRPr="00154FA0" w:rsidRDefault="000E0DF9" w:rsidP="000E0DF9">
            <w:pPr>
              <w:ind w:firstLine="246"/>
              <w:contextualSpacing/>
              <w:jc w:val="both"/>
              <w:rPr>
                <w:sz w:val="28"/>
                <w:szCs w:val="28"/>
                <w:lang w:val="uk-UA"/>
              </w:rPr>
            </w:pPr>
            <w:r>
              <w:rPr>
                <w:sz w:val="28"/>
                <w:szCs w:val="28"/>
                <w:lang w:val="uk-UA"/>
              </w:rPr>
              <w:t>-виявляти</w:t>
            </w:r>
            <w:r w:rsidRPr="00680F8C">
              <w:rPr>
                <w:sz w:val="28"/>
                <w:szCs w:val="28"/>
              </w:rPr>
              <w:t xml:space="preserve"> </w:t>
            </w:r>
            <w:r>
              <w:rPr>
                <w:sz w:val="28"/>
                <w:szCs w:val="28"/>
                <w:lang w:val="uk-UA"/>
              </w:rPr>
              <w:t>в</w:t>
            </w:r>
            <w:proofErr w:type="spellStart"/>
            <w:r w:rsidRPr="00680F8C">
              <w:rPr>
                <w:sz w:val="28"/>
                <w:szCs w:val="28"/>
              </w:rPr>
              <w:t>ідповіда</w:t>
            </w:r>
            <w:r>
              <w:rPr>
                <w:sz w:val="28"/>
                <w:szCs w:val="28"/>
                <w:lang w:val="uk-UA"/>
              </w:rPr>
              <w:t>льність</w:t>
            </w:r>
            <w:proofErr w:type="spellEnd"/>
            <w:r>
              <w:rPr>
                <w:sz w:val="28"/>
                <w:szCs w:val="28"/>
                <w:lang w:val="uk-UA"/>
              </w:rPr>
              <w:t xml:space="preserve"> </w:t>
            </w:r>
            <w:r w:rsidRPr="00680F8C">
              <w:rPr>
                <w:sz w:val="28"/>
                <w:szCs w:val="28"/>
              </w:rPr>
              <w:t>за</w:t>
            </w:r>
            <w:r>
              <w:rPr>
                <w:sz w:val="28"/>
                <w:szCs w:val="28"/>
                <w:lang w:val="uk-UA"/>
              </w:rPr>
              <w:t xml:space="preserve"> </w:t>
            </w:r>
            <w:proofErr w:type="spellStart"/>
            <w:r w:rsidRPr="00680F8C">
              <w:rPr>
                <w:sz w:val="28"/>
                <w:szCs w:val="28"/>
              </w:rPr>
              <w:t>якість</w:t>
            </w:r>
            <w:proofErr w:type="spellEnd"/>
            <w:r w:rsidRPr="00680F8C">
              <w:rPr>
                <w:sz w:val="28"/>
                <w:szCs w:val="28"/>
              </w:rPr>
              <w:t xml:space="preserve"> </w:t>
            </w:r>
            <w:proofErr w:type="spellStart"/>
            <w:r w:rsidRPr="00680F8C">
              <w:rPr>
                <w:sz w:val="28"/>
                <w:szCs w:val="28"/>
              </w:rPr>
              <w:t>викладання</w:t>
            </w:r>
            <w:proofErr w:type="spellEnd"/>
            <w:r>
              <w:rPr>
                <w:sz w:val="28"/>
                <w:szCs w:val="28"/>
              </w:rPr>
              <w:t>,</w:t>
            </w:r>
            <w:r>
              <w:rPr>
                <w:sz w:val="28"/>
                <w:szCs w:val="28"/>
                <w:lang w:val="uk-UA"/>
              </w:rPr>
              <w:t xml:space="preserve"> в</w:t>
            </w:r>
            <w:proofErr w:type="spellStart"/>
            <w:r w:rsidRPr="00680F8C">
              <w:rPr>
                <w:sz w:val="28"/>
                <w:szCs w:val="28"/>
              </w:rPr>
              <w:t>досконалювати</w:t>
            </w:r>
            <w:proofErr w:type="spellEnd"/>
            <w:r>
              <w:rPr>
                <w:sz w:val="28"/>
                <w:szCs w:val="28"/>
                <w:lang w:val="uk-UA"/>
              </w:rPr>
              <w:t xml:space="preserve"> </w:t>
            </w:r>
            <w:proofErr w:type="spellStart"/>
            <w:r w:rsidRPr="00680F8C">
              <w:rPr>
                <w:sz w:val="28"/>
                <w:szCs w:val="28"/>
              </w:rPr>
              <w:t>викладання</w:t>
            </w:r>
            <w:proofErr w:type="spellEnd"/>
            <w:r>
              <w:rPr>
                <w:sz w:val="28"/>
                <w:szCs w:val="28"/>
                <w:lang w:val="uk-UA"/>
              </w:rPr>
              <w:t>;</w:t>
            </w:r>
          </w:p>
          <w:p w14:paraId="10E7267E" w14:textId="77777777" w:rsidR="000E0DF9" w:rsidRDefault="000E0DF9" w:rsidP="000E0DF9">
            <w:pPr>
              <w:ind w:firstLine="246"/>
              <w:contextualSpacing/>
              <w:jc w:val="both"/>
              <w:rPr>
                <w:sz w:val="28"/>
                <w:szCs w:val="28"/>
                <w:lang w:val="uk-UA"/>
              </w:rPr>
            </w:pPr>
            <w:r w:rsidRPr="00680F8C">
              <w:rPr>
                <w:sz w:val="28"/>
                <w:szCs w:val="28"/>
                <w:lang w:val="uk-UA"/>
              </w:rPr>
              <w:t xml:space="preserve">- знання </w:t>
            </w:r>
            <w:r>
              <w:rPr>
                <w:sz w:val="28"/>
                <w:szCs w:val="28"/>
                <w:lang w:val="uk-UA"/>
              </w:rPr>
              <w:t>с</w:t>
            </w:r>
            <w:r w:rsidRPr="00680F8C">
              <w:rPr>
                <w:sz w:val="28"/>
                <w:szCs w:val="28"/>
                <w:lang w:val="uk-UA"/>
              </w:rPr>
              <w:t>пец</w:t>
            </w:r>
            <w:r>
              <w:rPr>
                <w:sz w:val="28"/>
                <w:szCs w:val="28"/>
                <w:lang w:val="uk-UA"/>
              </w:rPr>
              <w:t>и</w:t>
            </w:r>
            <w:r w:rsidRPr="00680F8C">
              <w:rPr>
                <w:sz w:val="28"/>
                <w:szCs w:val="28"/>
                <w:lang w:val="uk-UA"/>
              </w:rPr>
              <w:t>фік</w:t>
            </w:r>
            <w:r>
              <w:rPr>
                <w:sz w:val="28"/>
                <w:szCs w:val="28"/>
                <w:lang w:val="uk-UA"/>
              </w:rPr>
              <w:t>и</w:t>
            </w:r>
            <w:r w:rsidRPr="00680F8C">
              <w:rPr>
                <w:sz w:val="28"/>
                <w:szCs w:val="28"/>
                <w:lang w:val="uk-UA"/>
              </w:rPr>
              <w:t xml:space="preserve"> та</w:t>
            </w:r>
            <w:r>
              <w:rPr>
                <w:sz w:val="28"/>
                <w:szCs w:val="28"/>
                <w:lang w:val="uk-UA"/>
              </w:rPr>
              <w:t xml:space="preserve"> </w:t>
            </w:r>
            <w:proofErr w:type="spellStart"/>
            <w:r w:rsidRPr="00680F8C">
              <w:rPr>
                <w:sz w:val="28"/>
                <w:szCs w:val="28"/>
                <w:lang w:val="uk-UA"/>
              </w:rPr>
              <w:t>тенденцї</w:t>
            </w:r>
            <w:r>
              <w:rPr>
                <w:sz w:val="28"/>
                <w:szCs w:val="28"/>
                <w:lang w:val="uk-UA"/>
              </w:rPr>
              <w:t>й</w:t>
            </w:r>
            <w:proofErr w:type="spellEnd"/>
            <w:r w:rsidRPr="00680F8C">
              <w:rPr>
                <w:sz w:val="28"/>
                <w:szCs w:val="28"/>
                <w:lang w:val="uk-UA"/>
              </w:rPr>
              <w:t xml:space="preserve"> консультування </w:t>
            </w:r>
            <w:r w:rsidRPr="005A122C">
              <w:rPr>
                <w:sz w:val="28"/>
                <w:szCs w:val="28"/>
                <w:lang w:val="uk-UA"/>
              </w:rPr>
              <w:t>здобувачів ВО</w:t>
            </w:r>
            <w:r>
              <w:rPr>
                <w:sz w:val="28"/>
                <w:szCs w:val="28"/>
                <w:lang w:val="uk-UA"/>
              </w:rPr>
              <w:t>;</w:t>
            </w:r>
          </w:p>
          <w:p w14:paraId="0EBC6739" w14:textId="77777777" w:rsidR="000E0DF9" w:rsidRDefault="000E0DF9" w:rsidP="000E0DF9">
            <w:pPr>
              <w:ind w:firstLine="246"/>
              <w:contextualSpacing/>
              <w:jc w:val="both"/>
              <w:rPr>
                <w:sz w:val="28"/>
                <w:szCs w:val="28"/>
                <w:lang w:val="uk-UA"/>
              </w:rPr>
            </w:pPr>
            <w:r w:rsidRPr="00680F8C">
              <w:rPr>
                <w:sz w:val="28"/>
                <w:szCs w:val="28"/>
                <w:lang w:val="uk-UA"/>
              </w:rPr>
              <w:t xml:space="preserve">-уміння </w:t>
            </w:r>
            <w:r>
              <w:rPr>
                <w:sz w:val="28"/>
                <w:szCs w:val="28"/>
                <w:lang w:val="uk-UA"/>
              </w:rPr>
              <w:t>в</w:t>
            </w:r>
            <w:r w:rsidRPr="00680F8C">
              <w:rPr>
                <w:sz w:val="28"/>
                <w:szCs w:val="28"/>
                <w:lang w:val="uk-UA"/>
              </w:rPr>
              <w:t>изначати освітні</w:t>
            </w:r>
            <w:r>
              <w:rPr>
                <w:sz w:val="28"/>
                <w:szCs w:val="28"/>
                <w:lang w:val="uk-UA"/>
              </w:rPr>
              <w:t xml:space="preserve"> </w:t>
            </w:r>
            <w:r w:rsidRPr="00680F8C">
              <w:rPr>
                <w:sz w:val="28"/>
                <w:szCs w:val="28"/>
                <w:lang w:val="uk-UA"/>
              </w:rPr>
              <w:t>потреби здобувачів ВО</w:t>
            </w:r>
            <w:r>
              <w:rPr>
                <w:sz w:val="28"/>
                <w:szCs w:val="28"/>
                <w:lang w:val="uk-UA"/>
              </w:rPr>
              <w:t>, о</w:t>
            </w:r>
            <w:r w:rsidRPr="00680F8C">
              <w:rPr>
                <w:sz w:val="28"/>
                <w:szCs w:val="28"/>
                <w:lang w:val="uk-UA"/>
              </w:rPr>
              <w:t xml:space="preserve">бирати методи, технології та засоби (у </w:t>
            </w:r>
            <w:proofErr w:type="spellStart"/>
            <w:r w:rsidRPr="00680F8C">
              <w:rPr>
                <w:sz w:val="28"/>
                <w:szCs w:val="28"/>
                <w:lang w:val="uk-UA"/>
              </w:rPr>
              <w:t>т.ч</w:t>
            </w:r>
            <w:proofErr w:type="spellEnd"/>
            <w:r w:rsidRPr="00680F8C">
              <w:rPr>
                <w:sz w:val="28"/>
                <w:szCs w:val="28"/>
                <w:lang w:val="uk-UA"/>
              </w:rPr>
              <w:t>.</w:t>
            </w:r>
            <w:r>
              <w:rPr>
                <w:sz w:val="28"/>
                <w:szCs w:val="28"/>
                <w:lang w:val="uk-UA"/>
              </w:rPr>
              <w:t xml:space="preserve"> </w:t>
            </w:r>
            <w:r w:rsidRPr="00680F8C">
              <w:rPr>
                <w:sz w:val="28"/>
                <w:szCs w:val="28"/>
                <w:lang w:val="uk-UA"/>
              </w:rPr>
              <w:t>цифрові) консультування</w:t>
            </w:r>
            <w:r>
              <w:rPr>
                <w:sz w:val="28"/>
                <w:szCs w:val="28"/>
                <w:lang w:val="uk-UA"/>
              </w:rPr>
              <w:t>; о</w:t>
            </w:r>
            <w:r w:rsidRPr="00680F8C">
              <w:rPr>
                <w:sz w:val="28"/>
                <w:szCs w:val="28"/>
                <w:lang w:val="uk-UA"/>
              </w:rPr>
              <w:t>рганізовувати</w:t>
            </w:r>
            <w:r>
              <w:rPr>
                <w:sz w:val="28"/>
                <w:szCs w:val="28"/>
                <w:lang w:val="uk-UA"/>
              </w:rPr>
              <w:t xml:space="preserve"> </w:t>
            </w:r>
            <w:proofErr w:type="spellStart"/>
            <w:r w:rsidRPr="00680F8C">
              <w:rPr>
                <w:sz w:val="28"/>
                <w:szCs w:val="28"/>
                <w:lang w:val="uk-UA"/>
              </w:rPr>
              <w:t>індивідуальн</w:t>
            </w:r>
            <w:proofErr w:type="spellEnd"/>
            <w:r w:rsidRPr="00680F8C">
              <w:rPr>
                <w:sz w:val="28"/>
                <w:szCs w:val="28"/>
                <w:lang w:val="uk-UA"/>
              </w:rPr>
              <w:t xml:space="preserve"> і та групові</w:t>
            </w:r>
            <w:r>
              <w:rPr>
                <w:sz w:val="28"/>
                <w:szCs w:val="28"/>
                <w:lang w:val="uk-UA"/>
              </w:rPr>
              <w:t xml:space="preserve"> </w:t>
            </w:r>
            <w:r w:rsidRPr="00680F8C">
              <w:rPr>
                <w:sz w:val="28"/>
                <w:szCs w:val="28"/>
                <w:lang w:val="uk-UA"/>
              </w:rPr>
              <w:t>консультації здобувачів ВО</w:t>
            </w:r>
            <w:r>
              <w:rPr>
                <w:sz w:val="28"/>
                <w:szCs w:val="28"/>
                <w:lang w:val="uk-UA"/>
              </w:rPr>
              <w:t>; н</w:t>
            </w:r>
            <w:r w:rsidRPr="00680F8C">
              <w:rPr>
                <w:sz w:val="28"/>
                <w:szCs w:val="28"/>
                <w:lang w:val="uk-UA"/>
              </w:rPr>
              <w:t>адавати рекомендації</w:t>
            </w:r>
            <w:r>
              <w:rPr>
                <w:sz w:val="28"/>
                <w:szCs w:val="28"/>
                <w:lang w:val="uk-UA"/>
              </w:rPr>
              <w:t xml:space="preserve"> </w:t>
            </w:r>
            <w:r w:rsidRPr="00680F8C">
              <w:rPr>
                <w:sz w:val="28"/>
                <w:szCs w:val="28"/>
                <w:lang w:val="uk-UA"/>
              </w:rPr>
              <w:t xml:space="preserve">щодо </w:t>
            </w:r>
            <w:r>
              <w:rPr>
                <w:sz w:val="28"/>
                <w:szCs w:val="28"/>
                <w:lang w:val="uk-UA"/>
              </w:rPr>
              <w:t xml:space="preserve">їхнього </w:t>
            </w:r>
            <w:r w:rsidRPr="00680F8C">
              <w:rPr>
                <w:sz w:val="28"/>
                <w:szCs w:val="28"/>
                <w:lang w:val="uk-UA"/>
              </w:rPr>
              <w:t>навчання</w:t>
            </w:r>
            <w:r>
              <w:rPr>
                <w:sz w:val="28"/>
                <w:szCs w:val="28"/>
                <w:lang w:val="uk-UA"/>
              </w:rPr>
              <w:t>;</w:t>
            </w:r>
          </w:p>
          <w:p w14:paraId="6CD0B911" w14:textId="77777777" w:rsidR="000E0DF9" w:rsidRDefault="000E0DF9" w:rsidP="000E0DF9">
            <w:pPr>
              <w:ind w:firstLine="246"/>
              <w:contextualSpacing/>
              <w:jc w:val="both"/>
              <w:rPr>
                <w:sz w:val="28"/>
                <w:szCs w:val="28"/>
                <w:lang w:val="uk-UA"/>
              </w:rPr>
            </w:pPr>
            <w:r>
              <w:rPr>
                <w:sz w:val="28"/>
                <w:szCs w:val="28"/>
                <w:lang w:val="uk-UA"/>
              </w:rPr>
              <w:t>-спроможність з</w:t>
            </w:r>
            <w:r w:rsidRPr="00680F8C">
              <w:rPr>
                <w:sz w:val="28"/>
                <w:szCs w:val="28"/>
                <w:lang w:val="uk-UA"/>
              </w:rPr>
              <w:t>аохочувати</w:t>
            </w:r>
            <w:r>
              <w:rPr>
                <w:sz w:val="28"/>
                <w:szCs w:val="28"/>
                <w:lang w:val="uk-UA"/>
              </w:rPr>
              <w:t xml:space="preserve"> </w:t>
            </w:r>
            <w:r w:rsidRPr="00680F8C">
              <w:rPr>
                <w:sz w:val="28"/>
                <w:szCs w:val="28"/>
                <w:lang w:val="uk-UA"/>
              </w:rPr>
              <w:t>допитливість</w:t>
            </w:r>
            <w:r>
              <w:rPr>
                <w:sz w:val="28"/>
                <w:szCs w:val="28"/>
                <w:lang w:val="uk-UA"/>
              </w:rPr>
              <w:t xml:space="preserve"> </w:t>
            </w:r>
            <w:r w:rsidRPr="00680F8C">
              <w:rPr>
                <w:sz w:val="28"/>
                <w:szCs w:val="28"/>
                <w:lang w:val="uk-UA"/>
              </w:rPr>
              <w:t>здобувачів</w:t>
            </w:r>
            <w:r>
              <w:rPr>
                <w:sz w:val="28"/>
                <w:szCs w:val="28"/>
                <w:lang w:val="uk-UA"/>
              </w:rPr>
              <w:t>;</w:t>
            </w:r>
            <w:r w:rsidRPr="00680F8C">
              <w:rPr>
                <w:sz w:val="28"/>
                <w:szCs w:val="28"/>
              </w:rPr>
              <w:t xml:space="preserve"> </w:t>
            </w:r>
            <w:r>
              <w:rPr>
                <w:sz w:val="28"/>
                <w:szCs w:val="28"/>
                <w:lang w:val="uk-UA"/>
              </w:rPr>
              <w:t>п</w:t>
            </w:r>
            <w:r w:rsidRPr="00680F8C">
              <w:rPr>
                <w:sz w:val="28"/>
                <w:szCs w:val="28"/>
                <w:lang w:val="uk-UA"/>
              </w:rPr>
              <w:t>роявляти</w:t>
            </w:r>
            <w:r>
              <w:rPr>
                <w:sz w:val="28"/>
                <w:szCs w:val="28"/>
                <w:lang w:val="uk-UA"/>
              </w:rPr>
              <w:t xml:space="preserve"> </w:t>
            </w:r>
            <w:r w:rsidRPr="00680F8C">
              <w:rPr>
                <w:sz w:val="28"/>
                <w:szCs w:val="28"/>
                <w:lang w:val="uk-UA"/>
              </w:rPr>
              <w:t>відкритість</w:t>
            </w:r>
            <w:r>
              <w:rPr>
                <w:sz w:val="28"/>
                <w:szCs w:val="28"/>
                <w:lang w:val="uk-UA"/>
              </w:rPr>
              <w:t xml:space="preserve">, </w:t>
            </w:r>
            <w:r w:rsidRPr="00680F8C">
              <w:rPr>
                <w:sz w:val="28"/>
                <w:szCs w:val="28"/>
                <w:lang w:val="uk-UA"/>
              </w:rPr>
              <w:t>емпатію</w:t>
            </w:r>
            <w:r>
              <w:rPr>
                <w:sz w:val="28"/>
                <w:szCs w:val="28"/>
                <w:lang w:val="uk-UA"/>
              </w:rPr>
              <w:t>;</w:t>
            </w:r>
          </w:p>
          <w:p w14:paraId="1E58A655" w14:textId="77777777" w:rsidR="000E0DF9" w:rsidRDefault="000E0DF9" w:rsidP="000E0DF9">
            <w:pPr>
              <w:ind w:firstLine="246"/>
              <w:contextualSpacing/>
              <w:jc w:val="both"/>
              <w:rPr>
                <w:sz w:val="28"/>
                <w:szCs w:val="28"/>
                <w:lang w:val="uk-UA"/>
              </w:rPr>
            </w:pPr>
            <w:r>
              <w:rPr>
                <w:sz w:val="28"/>
                <w:szCs w:val="28"/>
                <w:lang w:val="uk-UA"/>
              </w:rPr>
              <w:t>-виявляти</w:t>
            </w:r>
            <w:r w:rsidRPr="00680F8C">
              <w:rPr>
                <w:sz w:val="28"/>
                <w:szCs w:val="28"/>
              </w:rPr>
              <w:t xml:space="preserve"> </w:t>
            </w:r>
            <w:r>
              <w:rPr>
                <w:sz w:val="28"/>
                <w:szCs w:val="28"/>
                <w:lang w:val="uk-UA"/>
              </w:rPr>
              <w:t>в</w:t>
            </w:r>
            <w:proofErr w:type="spellStart"/>
            <w:r w:rsidRPr="00680F8C">
              <w:rPr>
                <w:sz w:val="28"/>
                <w:szCs w:val="28"/>
              </w:rPr>
              <w:t>ідповіда</w:t>
            </w:r>
            <w:r>
              <w:rPr>
                <w:sz w:val="28"/>
                <w:szCs w:val="28"/>
                <w:lang w:val="uk-UA"/>
              </w:rPr>
              <w:t>льність</w:t>
            </w:r>
            <w:proofErr w:type="spellEnd"/>
            <w:r>
              <w:rPr>
                <w:sz w:val="28"/>
                <w:szCs w:val="28"/>
                <w:lang w:val="uk-UA"/>
              </w:rPr>
              <w:t xml:space="preserve"> </w:t>
            </w:r>
            <w:r w:rsidRPr="00680F8C">
              <w:rPr>
                <w:sz w:val="28"/>
                <w:szCs w:val="28"/>
              </w:rPr>
              <w:t>за</w:t>
            </w:r>
            <w:r>
              <w:rPr>
                <w:sz w:val="28"/>
                <w:szCs w:val="28"/>
                <w:lang w:val="uk-UA"/>
              </w:rPr>
              <w:t xml:space="preserve"> </w:t>
            </w:r>
            <w:proofErr w:type="spellStart"/>
            <w:r w:rsidRPr="00680F8C">
              <w:rPr>
                <w:sz w:val="28"/>
                <w:szCs w:val="28"/>
              </w:rPr>
              <w:t>якість</w:t>
            </w:r>
            <w:proofErr w:type="spellEnd"/>
            <w:r>
              <w:rPr>
                <w:sz w:val="28"/>
                <w:szCs w:val="28"/>
                <w:lang w:val="uk-UA"/>
              </w:rPr>
              <w:t xml:space="preserve"> </w:t>
            </w:r>
            <w:r w:rsidRPr="00680F8C">
              <w:rPr>
                <w:sz w:val="28"/>
                <w:szCs w:val="28"/>
                <w:lang w:val="uk-UA"/>
              </w:rPr>
              <w:lastRenderedPageBreak/>
              <w:t xml:space="preserve">консультування </w:t>
            </w:r>
            <w:r w:rsidRPr="005A122C">
              <w:rPr>
                <w:sz w:val="28"/>
                <w:szCs w:val="28"/>
                <w:lang w:val="uk-UA"/>
              </w:rPr>
              <w:t>здобувачів ВО</w:t>
            </w:r>
            <w:r>
              <w:rPr>
                <w:sz w:val="28"/>
                <w:szCs w:val="28"/>
                <w:lang w:val="uk-UA"/>
              </w:rPr>
              <w:t>;</w:t>
            </w:r>
          </w:p>
          <w:p w14:paraId="49F1C6BF" w14:textId="77777777" w:rsidR="000E0DF9" w:rsidRDefault="000E0DF9" w:rsidP="000E0DF9">
            <w:pPr>
              <w:contextualSpacing/>
              <w:rPr>
                <w:sz w:val="28"/>
                <w:szCs w:val="28"/>
                <w:lang w:val="uk-UA"/>
              </w:rPr>
            </w:pPr>
          </w:p>
          <w:p w14:paraId="5B626C3F" w14:textId="77777777" w:rsidR="000E0DF9" w:rsidRPr="00680F8C" w:rsidRDefault="000E0DF9" w:rsidP="000E0DF9">
            <w:pPr>
              <w:contextualSpacing/>
              <w:rPr>
                <w:sz w:val="28"/>
                <w:szCs w:val="28"/>
                <w:lang w:val="uk-UA"/>
              </w:rPr>
            </w:pPr>
            <w:r w:rsidRPr="00680F8C">
              <w:rPr>
                <w:sz w:val="28"/>
                <w:szCs w:val="28"/>
                <w:lang w:val="uk-UA"/>
              </w:rPr>
              <w:t>- знання п</w:t>
            </w:r>
            <w:proofErr w:type="spellStart"/>
            <w:r w:rsidRPr="00680F8C">
              <w:rPr>
                <w:sz w:val="28"/>
                <w:szCs w:val="28"/>
              </w:rPr>
              <w:t>редметн</w:t>
            </w:r>
            <w:r w:rsidRPr="00680F8C">
              <w:rPr>
                <w:sz w:val="28"/>
                <w:szCs w:val="28"/>
                <w:lang w:val="uk-UA"/>
              </w:rPr>
              <w:t>ої</w:t>
            </w:r>
            <w:proofErr w:type="spellEnd"/>
            <w:r w:rsidRPr="00680F8C">
              <w:rPr>
                <w:sz w:val="28"/>
                <w:szCs w:val="28"/>
              </w:rPr>
              <w:t xml:space="preserve"> </w:t>
            </w:r>
            <w:proofErr w:type="spellStart"/>
            <w:r w:rsidRPr="00680F8C">
              <w:rPr>
                <w:sz w:val="28"/>
                <w:szCs w:val="28"/>
              </w:rPr>
              <w:t>област</w:t>
            </w:r>
            <w:proofErr w:type="spellEnd"/>
            <w:r w:rsidRPr="00680F8C">
              <w:rPr>
                <w:sz w:val="28"/>
                <w:szCs w:val="28"/>
                <w:lang w:val="uk-UA"/>
              </w:rPr>
              <w:t xml:space="preserve">і, </w:t>
            </w:r>
            <w:r>
              <w:rPr>
                <w:sz w:val="28"/>
                <w:szCs w:val="28"/>
                <w:lang w:val="uk-UA"/>
              </w:rPr>
              <w:t>в</w:t>
            </w:r>
            <w:r w:rsidRPr="00680F8C">
              <w:rPr>
                <w:sz w:val="28"/>
                <w:szCs w:val="28"/>
                <w:lang w:val="uk-UA"/>
              </w:rPr>
              <w:t xml:space="preserve">имог до </w:t>
            </w:r>
            <w:r w:rsidRPr="005A122C">
              <w:rPr>
                <w:sz w:val="28"/>
                <w:szCs w:val="28"/>
                <w:lang w:val="uk-UA"/>
              </w:rPr>
              <w:t>результатів</w:t>
            </w:r>
            <w:r>
              <w:rPr>
                <w:sz w:val="28"/>
                <w:szCs w:val="28"/>
                <w:lang w:val="uk-UA"/>
              </w:rPr>
              <w:t xml:space="preserve"> н</w:t>
            </w:r>
            <w:r w:rsidRPr="005A122C">
              <w:rPr>
                <w:sz w:val="28"/>
                <w:szCs w:val="28"/>
                <w:lang w:val="uk-UA"/>
              </w:rPr>
              <w:t>авчання</w:t>
            </w:r>
            <w:r>
              <w:rPr>
                <w:sz w:val="28"/>
                <w:szCs w:val="28"/>
                <w:lang w:val="uk-UA"/>
              </w:rPr>
              <w:t>,  в</w:t>
            </w:r>
            <w:r w:rsidRPr="00680F8C">
              <w:rPr>
                <w:sz w:val="28"/>
                <w:szCs w:val="28"/>
                <w:lang w:val="uk-UA"/>
              </w:rPr>
              <w:t>имог до</w:t>
            </w:r>
            <w:r>
              <w:rPr>
                <w:sz w:val="28"/>
                <w:szCs w:val="28"/>
                <w:lang w:val="uk-UA"/>
              </w:rPr>
              <w:t xml:space="preserve"> </w:t>
            </w:r>
            <w:r w:rsidRPr="005A122C">
              <w:rPr>
                <w:sz w:val="28"/>
                <w:szCs w:val="28"/>
                <w:lang w:val="uk-UA"/>
              </w:rPr>
              <w:t>оцінювання</w:t>
            </w:r>
            <w:r>
              <w:rPr>
                <w:sz w:val="28"/>
                <w:szCs w:val="28"/>
                <w:lang w:val="uk-UA"/>
              </w:rPr>
              <w:t xml:space="preserve"> </w:t>
            </w:r>
            <w:r w:rsidRPr="005A122C">
              <w:rPr>
                <w:sz w:val="28"/>
                <w:szCs w:val="28"/>
                <w:lang w:val="uk-UA"/>
              </w:rPr>
              <w:t>результатів</w:t>
            </w:r>
            <w:r>
              <w:rPr>
                <w:sz w:val="28"/>
                <w:szCs w:val="28"/>
                <w:lang w:val="uk-UA"/>
              </w:rPr>
              <w:t xml:space="preserve"> </w:t>
            </w:r>
            <w:r w:rsidRPr="005A122C">
              <w:rPr>
                <w:sz w:val="28"/>
                <w:szCs w:val="28"/>
                <w:lang w:val="uk-UA"/>
              </w:rPr>
              <w:t>навчання</w:t>
            </w:r>
            <w:r>
              <w:rPr>
                <w:sz w:val="28"/>
                <w:szCs w:val="28"/>
                <w:lang w:val="uk-UA"/>
              </w:rPr>
              <w:t>; т</w:t>
            </w:r>
            <w:r w:rsidRPr="00680F8C">
              <w:rPr>
                <w:sz w:val="28"/>
                <w:szCs w:val="28"/>
                <w:lang w:val="uk-UA"/>
              </w:rPr>
              <w:t>ип</w:t>
            </w:r>
            <w:r>
              <w:rPr>
                <w:sz w:val="28"/>
                <w:szCs w:val="28"/>
                <w:lang w:val="uk-UA"/>
              </w:rPr>
              <w:t>ів</w:t>
            </w:r>
            <w:r w:rsidRPr="00680F8C">
              <w:rPr>
                <w:sz w:val="28"/>
                <w:szCs w:val="28"/>
                <w:lang w:val="uk-UA"/>
              </w:rPr>
              <w:t xml:space="preserve"> контролю та</w:t>
            </w:r>
            <w:r>
              <w:rPr>
                <w:sz w:val="28"/>
                <w:szCs w:val="28"/>
                <w:lang w:val="uk-UA"/>
              </w:rPr>
              <w:t xml:space="preserve"> </w:t>
            </w:r>
            <w:r w:rsidRPr="00680F8C">
              <w:rPr>
                <w:sz w:val="28"/>
                <w:szCs w:val="28"/>
                <w:lang w:val="uk-UA"/>
              </w:rPr>
              <w:t>вид</w:t>
            </w:r>
            <w:r>
              <w:rPr>
                <w:sz w:val="28"/>
                <w:szCs w:val="28"/>
                <w:lang w:val="uk-UA"/>
              </w:rPr>
              <w:t>ів</w:t>
            </w:r>
            <w:r w:rsidRPr="00680F8C">
              <w:rPr>
                <w:sz w:val="28"/>
                <w:szCs w:val="28"/>
                <w:lang w:val="uk-UA"/>
              </w:rPr>
              <w:t xml:space="preserve"> контро</w:t>
            </w:r>
            <w:r>
              <w:rPr>
                <w:sz w:val="28"/>
                <w:szCs w:val="28"/>
                <w:lang w:val="uk-UA"/>
              </w:rPr>
              <w:t>л</w:t>
            </w:r>
            <w:r w:rsidRPr="00680F8C">
              <w:rPr>
                <w:sz w:val="28"/>
                <w:szCs w:val="28"/>
                <w:lang w:val="uk-UA"/>
              </w:rPr>
              <w:t>ьних завдань</w:t>
            </w:r>
            <w:r>
              <w:rPr>
                <w:sz w:val="28"/>
                <w:szCs w:val="28"/>
                <w:lang w:val="uk-UA"/>
              </w:rPr>
              <w:t>;</w:t>
            </w:r>
          </w:p>
          <w:p w14:paraId="69DF8513" w14:textId="77777777" w:rsidR="000E0DF9" w:rsidRPr="00680F8C" w:rsidRDefault="000E0DF9" w:rsidP="000E0DF9">
            <w:pPr>
              <w:contextualSpacing/>
              <w:jc w:val="both"/>
              <w:rPr>
                <w:sz w:val="28"/>
                <w:szCs w:val="28"/>
                <w:lang w:val="uk-UA"/>
              </w:rPr>
            </w:pPr>
            <w:r w:rsidRPr="00680F8C">
              <w:rPr>
                <w:sz w:val="28"/>
                <w:szCs w:val="28"/>
                <w:lang w:val="uk-UA"/>
              </w:rPr>
              <w:t xml:space="preserve">-уміння </w:t>
            </w:r>
            <w:r>
              <w:rPr>
                <w:sz w:val="28"/>
                <w:szCs w:val="28"/>
                <w:lang w:val="uk-UA"/>
              </w:rPr>
              <w:t>в</w:t>
            </w:r>
            <w:r w:rsidRPr="00680F8C">
              <w:rPr>
                <w:sz w:val="28"/>
                <w:szCs w:val="28"/>
                <w:lang w:val="uk-UA"/>
              </w:rPr>
              <w:t>изначати цілі</w:t>
            </w:r>
            <w:r>
              <w:rPr>
                <w:sz w:val="28"/>
                <w:szCs w:val="28"/>
                <w:lang w:val="uk-UA"/>
              </w:rPr>
              <w:t xml:space="preserve"> </w:t>
            </w:r>
            <w:r w:rsidRPr="00680F8C">
              <w:rPr>
                <w:sz w:val="28"/>
                <w:szCs w:val="28"/>
                <w:lang w:val="uk-UA"/>
              </w:rPr>
              <w:t>оцінювання РН</w:t>
            </w:r>
            <w:r>
              <w:rPr>
                <w:sz w:val="28"/>
                <w:szCs w:val="28"/>
                <w:lang w:val="uk-UA"/>
              </w:rPr>
              <w:t>; р</w:t>
            </w:r>
            <w:r w:rsidRPr="00680F8C">
              <w:rPr>
                <w:sz w:val="28"/>
                <w:szCs w:val="28"/>
                <w:lang w:val="uk-UA"/>
              </w:rPr>
              <w:t>озробляти критерії</w:t>
            </w:r>
            <w:r>
              <w:rPr>
                <w:sz w:val="28"/>
                <w:szCs w:val="28"/>
                <w:lang w:val="uk-UA"/>
              </w:rPr>
              <w:t xml:space="preserve"> </w:t>
            </w:r>
            <w:r w:rsidRPr="00680F8C">
              <w:rPr>
                <w:sz w:val="28"/>
                <w:szCs w:val="28"/>
                <w:lang w:val="uk-UA"/>
              </w:rPr>
              <w:t>оцінювання РН</w:t>
            </w:r>
            <w:r>
              <w:rPr>
                <w:sz w:val="28"/>
                <w:szCs w:val="28"/>
                <w:lang w:val="uk-UA"/>
              </w:rPr>
              <w:t>; о</w:t>
            </w:r>
            <w:r w:rsidRPr="00680F8C">
              <w:rPr>
                <w:sz w:val="28"/>
                <w:szCs w:val="28"/>
                <w:lang w:val="uk-UA"/>
              </w:rPr>
              <w:t>бирати та</w:t>
            </w:r>
            <w:r>
              <w:rPr>
                <w:sz w:val="28"/>
                <w:szCs w:val="28"/>
                <w:lang w:val="uk-UA"/>
              </w:rPr>
              <w:t xml:space="preserve"> </w:t>
            </w:r>
            <w:r w:rsidRPr="00680F8C">
              <w:rPr>
                <w:sz w:val="28"/>
                <w:szCs w:val="28"/>
                <w:lang w:val="uk-UA"/>
              </w:rPr>
              <w:t>застосовувати методи й</w:t>
            </w:r>
            <w:r>
              <w:rPr>
                <w:sz w:val="28"/>
                <w:szCs w:val="28"/>
                <w:lang w:val="uk-UA"/>
              </w:rPr>
              <w:t xml:space="preserve"> </w:t>
            </w:r>
            <w:r w:rsidRPr="00680F8C">
              <w:rPr>
                <w:sz w:val="28"/>
                <w:szCs w:val="28"/>
                <w:lang w:val="uk-UA"/>
              </w:rPr>
              <w:t>інструменти оцінювання РН</w:t>
            </w:r>
            <w:r>
              <w:rPr>
                <w:sz w:val="28"/>
                <w:szCs w:val="28"/>
                <w:lang w:val="uk-UA"/>
              </w:rPr>
              <w:t>;</w:t>
            </w:r>
          </w:p>
          <w:p w14:paraId="3F012216" w14:textId="77777777" w:rsidR="000E0DF9" w:rsidRPr="00680F8C" w:rsidRDefault="000E0DF9" w:rsidP="000E0DF9">
            <w:pPr>
              <w:contextualSpacing/>
              <w:jc w:val="both"/>
              <w:rPr>
                <w:sz w:val="28"/>
                <w:szCs w:val="28"/>
                <w:lang w:val="uk-UA"/>
              </w:rPr>
            </w:pPr>
            <w:r>
              <w:rPr>
                <w:sz w:val="28"/>
                <w:szCs w:val="28"/>
                <w:lang w:val="uk-UA"/>
              </w:rPr>
              <w:t>-спроможність д</w:t>
            </w:r>
            <w:r w:rsidRPr="00680F8C">
              <w:rPr>
                <w:sz w:val="28"/>
                <w:szCs w:val="28"/>
                <w:lang w:val="uk-UA"/>
              </w:rPr>
              <w:t>оносити</w:t>
            </w:r>
            <w:r>
              <w:rPr>
                <w:sz w:val="28"/>
                <w:szCs w:val="28"/>
                <w:lang w:val="uk-UA"/>
              </w:rPr>
              <w:t xml:space="preserve"> </w:t>
            </w:r>
            <w:r w:rsidRPr="00680F8C">
              <w:rPr>
                <w:sz w:val="28"/>
                <w:szCs w:val="28"/>
                <w:lang w:val="uk-UA"/>
              </w:rPr>
              <w:t>інформацію</w:t>
            </w:r>
            <w:r>
              <w:rPr>
                <w:sz w:val="28"/>
                <w:szCs w:val="28"/>
                <w:lang w:val="uk-UA"/>
              </w:rPr>
              <w:t>;</w:t>
            </w:r>
          </w:p>
          <w:p w14:paraId="29858D52" w14:textId="77777777" w:rsidR="000E0DF9" w:rsidRDefault="000E0DF9" w:rsidP="000E0DF9">
            <w:pPr>
              <w:contextualSpacing/>
              <w:rPr>
                <w:sz w:val="28"/>
                <w:szCs w:val="28"/>
                <w:lang w:val="uk-UA"/>
              </w:rPr>
            </w:pPr>
            <w:r>
              <w:rPr>
                <w:sz w:val="28"/>
                <w:szCs w:val="28"/>
                <w:lang w:val="uk-UA"/>
              </w:rPr>
              <w:t>-виявляти</w:t>
            </w:r>
            <w:r w:rsidRPr="006F5BEC">
              <w:rPr>
                <w:sz w:val="28"/>
                <w:szCs w:val="28"/>
                <w:lang w:val="uk-UA"/>
              </w:rPr>
              <w:t xml:space="preserve"> </w:t>
            </w:r>
            <w:r>
              <w:rPr>
                <w:sz w:val="28"/>
                <w:szCs w:val="28"/>
                <w:lang w:val="uk-UA"/>
              </w:rPr>
              <w:t>в</w:t>
            </w:r>
            <w:r w:rsidRPr="006F5BEC">
              <w:rPr>
                <w:sz w:val="28"/>
                <w:szCs w:val="28"/>
                <w:lang w:val="uk-UA"/>
              </w:rPr>
              <w:t>ідповіда</w:t>
            </w:r>
            <w:r>
              <w:rPr>
                <w:sz w:val="28"/>
                <w:szCs w:val="28"/>
                <w:lang w:val="uk-UA"/>
              </w:rPr>
              <w:t xml:space="preserve">льність </w:t>
            </w:r>
            <w:r w:rsidRPr="006F5BEC">
              <w:rPr>
                <w:sz w:val="28"/>
                <w:szCs w:val="28"/>
                <w:lang w:val="uk-UA"/>
              </w:rPr>
              <w:t>за</w:t>
            </w:r>
            <w:r>
              <w:rPr>
                <w:sz w:val="28"/>
                <w:szCs w:val="28"/>
                <w:lang w:val="uk-UA"/>
              </w:rPr>
              <w:t xml:space="preserve"> </w:t>
            </w:r>
            <w:r w:rsidRPr="006F5BEC">
              <w:rPr>
                <w:sz w:val="28"/>
                <w:szCs w:val="28"/>
                <w:lang w:val="uk-UA"/>
              </w:rPr>
              <w:t>якість</w:t>
            </w:r>
            <w:r w:rsidRPr="00680F8C">
              <w:rPr>
                <w:sz w:val="28"/>
                <w:szCs w:val="28"/>
                <w:lang w:val="uk-UA"/>
              </w:rPr>
              <w:t xml:space="preserve"> матеріалів</w:t>
            </w:r>
            <w:r>
              <w:rPr>
                <w:sz w:val="28"/>
                <w:szCs w:val="28"/>
                <w:lang w:val="uk-UA"/>
              </w:rPr>
              <w:t xml:space="preserve"> </w:t>
            </w:r>
            <w:r w:rsidRPr="005A122C">
              <w:rPr>
                <w:sz w:val="28"/>
                <w:szCs w:val="28"/>
                <w:lang w:val="uk-UA"/>
              </w:rPr>
              <w:t>оцінювання</w:t>
            </w:r>
            <w:r>
              <w:rPr>
                <w:sz w:val="28"/>
                <w:szCs w:val="28"/>
                <w:lang w:val="uk-UA"/>
              </w:rPr>
              <w:t>;</w:t>
            </w:r>
          </w:p>
          <w:p w14:paraId="038B48C7" w14:textId="77777777" w:rsidR="000E0DF9" w:rsidRDefault="000E0DF9" w:rsidP="000E0DF9">
            <w:pPr>
              <w:contextualSpacing/>
              <w:rPr>
                <w:sz w:val="28"/>
                <w:szCs w:val="28"/>
                <w:lang w:val="uk-UA"/>
              </w:rPr>
            </w:pPr>
            <w:r>
              <w:rPr>
                <w:sz w:val="28"/>
                <w:szCs w:val="28"/>
                <w:lang w:val="uk-UA"/>
              </w:rPr>
              <w:t>-з</w:t>
            </w:r>
            <w:r w:rsidRPr="00A42616">
              <w:rPr>
                <w:sz w:val="28"/>
                <w:szCs w:val="28"/>
                <w:lang w:val="uk-UA"/>
              </w:rPr>
              <w:t>аохочувати</w:t>
            </w:r>
            <w:r>
              <w:rPr>
                <w:sz w:val="28"/>
                <w:szCs w:val="28"/>
                <w:lang w:val="uk-UA"/>
              </w:rPr>
              <w:t xml:space="preserve"> </w:t>
            </w:r>
            <w:r w:rsidRPr="00A42616">
              <w:rPr>
                <w:sz w:val="28"/>
                <w:szCs w:val="28"/>
                <w:lang w:val="uk-UA"/>
              </w:rPr>
              <w:t>допитливість</w:t>
            </w:r>
            <w:r>
              <w:rPr>
                <w:sz w:val="28"/>
                <w:szCs w:val="28"/>
                <w:lang w:val="uk-UA"/>
              </w:rPr>
              <w:t xml:space="preserve"> </w:t>
            </w:r>
            <w:r w:rsidRPr="00A42616">
              <w:rPr>
                <w:sz w:val="28"/>
                <w:szCs w:val="28"/>
                <w:lang w:val="uk-UA"/>
              </w:rPr>
              <w:t>здобувачі</w:t>
            </w:r>
            <w:r>
              <w:rPr>
                <w:sz w:val="28"/>
                <w:szCs w:val="28"/>
                <w:lang w:val="uk-UA"/>
              </w:rPr>
              <w:t>в;</w:t>
            </w:r>
          </w:p>
          <w:p w14:paraId="1173A06F" w14:textId="77777777" w:rsidR="000E0DF9" w:rsidRDefault="000E0DF9" w:rsidP="000E0DF9">
            <w:pPr>
              <w:contextualSpacing/>
              <w:rPr>
                <w:sz w:val="28"/>
                <w:szCs w:val="28"/>
                <w:lang w:val="uk-UA"/>
              </w:rPr>
            </w:pPr>
            <w:r>
              <w:rPr>
                <w:sz w:val="28"/>
                <w:szCs w:val="28"/>
                <w:lang w:val="uk-UA"/>
              </w:rPr>
              <w:t>-п</w:t>
            </w:r>
            <w:r w:rsidRPr="00A42616">
              <w:rPr>
                <w:sz w:val="28"/>
                <w:szCs w:val="28"/>
                <w:lang w:val="uk-UA"/>
              </w:rPr>
              <w:t>роявляти</w:t>
            </w:r>
            <w:r>
              <w:rPr>
                <w:sz w:val="28"/>
                <w:szCs w:val="28"/>
                <w:lang w:val="uk-UA"/>
              </w:rPr>
              <w:t xml:space="preserve"> </w:t>
            </w:r>
            <w:r w:rsidRPr="00A42616">
              <w:rPr>
                <w:sz w:val="28"/>
                <w:szCs w:val="28"/>
                <w:lang w:val="uk-UA"/>
              </w:rPr>
              <w:t>відкритість</w:t>
            </w:r>
            <w:r>
              <w:rPr>
                <w:sz w:val="28"/>
                <w:szCs w:val="28"/>
                <w:lang w:val="uk-UA"/>
              </w:rPr>
              <w:t xml:space="preserve">, </w:t>
            </w:r>
            <w:r w:rsidRPr="00A42616">
              <w:rPr>
                <w:sz w:val="28"/>
                <w:szCs w:val="28"/>
                <w:lang w:val="uk-UA"/>
              </w:rPr>
              <w:t>емпатію</w:t>
            </w:r>
            <w:r>
              <w:rPr>
                <w:sz w:val="28"/>
                <w:szCs w:val="28"/>
                <w:lang w:val="uk-UA"/>
              </w:rPr>
              <w:t>;</w:t>
            </w:r>
          </w:p>
          <w:p w14:paraId="1BDE8743" w14:textId="77777777" w:rsidR="000E0DF9" w:rsidRDefault="000E0DF9" w:rsidP="000E0DF9">
            <w:pPr>
              <w:contextualSpacing/>
              <w:rPr>
                <w:sz w:val="28"/>
                <w:szCs w:val="28"/>
                <w:lang w:val="uk-UA"/>
              </w:rPr>
            </w:pPr>
          </w:p>
          <w:p w14:paraId="42F7CD03" w14:textId="77777777" w:rsidR="000E0DF9" w:rsidRPr="00080FE7" w:rsidRDefault="000E0DF9" w:rsidP="000E0DF9">
            <w:pPr>
              <w:contextualSpacing/>
              <w:rPr>
                <w:sz w:val="28"/>
                <w:szCs w:val="28"/>
                <w:lang w:val="uk-UA"/>
              </w:rPr>
            </w:pPr>
            <w:r w:rsidRPr="00680F8C">
              <w:rPr>
                <w:sz w:val="28"/>
                <w:szCs w:val="28"/>
                <w:lang w:val="uk-UA"/>
              </w:rPr>
              <w:t xml:space="preserve">- знання </w:t>
            </w:r>
            <w:r>
              <w:rPr>
                <w:sz w:val="28"/>
                <w:szCs w:val="28"/>
                <w:lang w:val="uk-UA"/>
              </w:rPr>
              <w:t>в</w:t>
            </w:r>
            <w:r w:rsidRPr="0066520B">
              <w:rPr>
                <w:sz w:val="28"/>
                <w:szCs w:val="28"/>
                <w:lang w:val="uk-UA"/>
              </w:rPr>
              <w:t>и</w:t>
            </w:r>
            <w:r>
              <w:rPr>
                <w:sz w:val="28"/>
                <w:szCs w:val="28"/>
                <w:lang w:val="uk-UA"/>
              </w:rPr>
              <w:t>м</w:t>
            </w:r>
            <w:r w:rsidRPr="0066520B">
              <w:rPr>
                <w:sz w:val="28"/>
                <w:szCs w:val="28"/>
                <w:lang w:val="uk-UA"/>
              </w:rPr>
              <w:t>ог до</w:t>
            </w:r>
            <w:r>
              <w:rPr>
                <w:sz w:val="28"/>
                <w:szCs w:val="28"/>
                <w:lang w:val="uk-UA"/>
              </w:rPr>
              <w:t xml:space="preserve"> </w:t>
            </w:r>
            <w:r w:rsidRPr="0066520B">
              <w:rPr>
                <w:sz w:val="28"/>
                <w:szCs w:val="28"/>
                <w:lang w:val="uk-UA"/>
              </w:rPr>
              <w:t xml:space="preserve">орган </w:t>
            </w:r>
            <w:proofErr w:type="spellStart"/>
            <w:r w:rsidRPr="0066520B">
              <w:rPr>
                <w:sz w:val="28"/>
                <w:szCs w:val="28"/>
                <w:lang w:val="uk-UA"/>
              </w:rPr>
              <w:t>ізац</w:t>
            </w:r>
            <w:proofErr w:type="spellEnd"/>
            <w:r w:rsidRPr="0066520B">
              <w:rPr>
                <w:sz w:val="28"/>
                <w:szCs w:val="28"/>
                <w:lang w:val="uk-UA"/>
              </w:rPr>
              <w:t xml:space="preserve"> </w:t>
            </w:r>
            <w:proofErr w:type="spellStart"/>
            <w:r w:rsidRPr="0066520B">
              <w:rPr>
                <w:sz w:val="28"/>
                <w:szCs w:val="28"/>
                <w:lang w:val="uk-UA"/>
              </w:rPr>
              <w:t>ії</w:t>
            </w:r>
            <w:proofErr w:type="spellEnd"/>
            <w:r w:rsidRPr="0066520B">
              <w:rPr>
                <w:sz w:val="28"/>
                <w:szCs w:val="28"/>
                <w:lang w:val="uk-UA"/>
              </w:rPr>
              <w:t xml:space="preserve"> </w:t>
            </w:r>
            <w:r w:rsidRPr="00080FE7">
              <w:rPr>
                <w:sz w:val="28"/>
                <w:szCs w:val="28"/>
                <w:lang w:val="uk-UA"/>
              </w:rPr>
              <w:t>практичної підготовки, її змісту;</w:t>
            </w:r>
          </w:p>
          <w:p w14:paraId="3780C45B" w14:textId="77777777" w:rsidR="000E0DF9" w:rsidRDefault="000E0DF9" w:rsidP="000E0DF9">
            <w:pPr>
              <w:contextualSpacing/>
              <w:rPr>
                <w:sz w:val="28"/>
                <w:szCs w:val="28"/>
                <w:lang w:val="uk-UA"/>
              </w:rPr>
            </w:pPr>
            <w:r w:rsidRPr="00680F8C">
              <w:rPr>
                <w:sz w:val="28"/>
                <w:szCs w:val="28"/>
                <w:lang w:val="uk-UA"/>
              </w:rPr>
              <w:t>- знання</w:t>
            </w:r>
            <w:r>
              <w:rPr>
                <w:sz w:val="28"/>
                <w:szCs w:val="28"/>
                <w:lang w:val="uk-UA"/>
              </w:rPr>
              <w:t xml:space="preserve"> змісту </w:t>
            </w:r>
            <w:r w:rsidRPr="0066520B">
              <w:rPr>
                <w:sz w:val="28"/>
                <w:szCs w:val="28"/>
                <w:lang w:val="uk-UA"/>
              </w:rPr>
              <w:t>професійної</w:t>
            </w:r>
            <w:r>
              <w:rPr>
                <w:sz w:val="28"/>
                <w:szCs w:val="28"/>
                <w:lang w:val="uk-UA"/>
              </w:rPr>
              <w:t xml:space="preserve"> </w:t>
            </w:r>
            <w:r w:rsidRPr="0066520B">
              <w:rPr>
                <w:sz w:val="28"/>
                <w:szCs w:val="28"/>
                <w:lang w:val="uk-UA"/>
              </w:rPr>
              <w:t>діяльності</w:t>
            </w:r>
            <w:r>
              <w:rPr>
                <w:sz w:val="28"/>
                <w:szCs w:val="28"/>
                <w:lang w:val="uk-UA"/>
              </w:rPr>
              <w:t>;</w:t>
            </w:r>
          </w:p>
          <w:p w14:paraId="61F9AFD9" w14:textId="77777777" w:rsidR="000E0DF9" w:rsidRPr="0066520B" w:rsidRDefault="000E0DF9" w:rsidP="000E0DF9">
            <w:pPr>
              <w:contextualSpacing/>
              <w:rPr>
                <w:sz w:val="28"/>
                <w:szCs w:val="28"/>
                <w:lang w:val="uk-UA"/>
              </w:rPr>
            </w:pPr>
            <w:r w:rsidRPr="00680F8C">
              <w:rPr>
                <w:sz w:val="28"/>
                <w:szCs w:val="28"/>
                <w:lang w:val="uk-UA"/>
              </w:rPr>
              <w:t xml:space="preserve">-уміння </w:t>
            </w:r>
            <w:r>
              <w:rPr>
                <w:sz w:val="28"/>
                <w:szCs w:val="28"/>
                <w:lang w:val="uk-UA"/>
              </w:rPr>
              <w:t>р</w:t>
            </w:r>
            <w:r w:rsidRPr="0066520B">
              <w:rPr>
                <w:sz w:val="28"/>
                <w:szCs w:val="28"/>
                <w:lang w:val="uk-UA"/>
              </w:rPr>
              <w:t>озробляти план</w:t>
            </w:r>
            <w:r>
              <w:rPr>
                <w:sz w:val="28"/>
                <w:szCs w:val="28"/>
                <w:lang w:val="uk-UA"/>
              </w:rPr>
              <w:t xml:space="preserve"> </w:t>
            </w:r>
            <w:r w:rsidRPr="00080FE7">
              <w:rPr>
                <w:sz w:val="28"/>
                <w:szCs w:val="28"/>
                <w:lang w:val="uk-UA"/>
              </w:rPr>
              <w:t>практичної підготовки</w:t>
            </w:r>
            <w:r>
              <w:rPr>
                <w:sz w:val="28"/>
                <w:szCs w:val="28"/>
                <w:lang w:val="uk-UA"/>
              </w:rPr>
              <w:t>;</w:t>
            </w:r>
          </w:p>
          <w:p w14:paraId="42DBFB0A" w14:textId="77777777" w:rsidR="000E0DF9" w:rsidRPr="0066520B" w:rsidRDefault="000E0DF9" w:rsidP="000E0DF9">
            <w:pPr>
              <w:contextualSpacing/>
              <w:rPr>
                <w:sz w:val="28"/>
                <w:szCs w:val="28"/>
                <w:lang w:val="uk-UA"/>
              </w:rPr>
            </w:pPr>
            <w:r w:rsidRPr="00680F8C">
              <w:rPr>
                <w:sz w:val="28"/>
                <w:szCs w:val="28"/>
                <w:lang w:val="uk-UA"/>
              </w:rPr>
              <w:t xml:space="preserve">-уміння </w:t>
            </w:r>
            <w:r>
              <w:rPr>
                <w:sz w:val="28"/>
                <w:szCs w:val="28"/>
                <w:lang w:val="uk-UA"/>
              </w:rPr>
              <w:t>к</w:t>
            </w:r>
            <w:r w:rsidRPr="0066520B">
              <w:rPr>
                <w:sz w:val="28"/>
                <w:szCs w:val="28"/>
                <w:lang w:val="uk-UA"/>
              </w:rPr>
              <w:t>онтролювати</w:t>
            </w:r>
            <w:r>
              <w:rPr>
                <w:sz w:val="28"/>
                <w:szCs w:val="28"/>
                <w:lang w:val="uk-UA"/>
              </w:rPr>
              <w:t xml:space="preserve"> </w:t>
            </w:r>
            <w:r w:rsidRPr="0066520B">
              <w:rPr>
                <w:sz w:val="28"/>
                <w:szCs w:val="28"/>
                <w:lang w:val="uk-UA"/>
              </w:rPr>
              <w:t xml:space="preserve">виконання плану </w:t>
            </w:r>
            <w:r w:rsidRPr="00080FE7">
              <w:rPr>
                <w:sz w:val="28"/>
                <w:szCs w:val="28"/>
                <w:lang w:val="uk-UA"/>
              </w:rPr>
              <w:t>практичної підготовки</w:t>
            </w:r>
            <w:r>
              <w:rPr>
                <w:sz w:val="28"/>
                <w:szCs w:val="28"/>
                <w:lang w:val="uk-UA"/>
              </w:rPr>
              <w:t>;</w:t>
            </w:r>
          </w:p>
          <w:p w14:paraId="0C3A74FE" w14:textId="77777777" w:rsidR="000E0DF9" w:rsidRDefault="000E0DF9" w:rsidP="000E0DF9">
            <w:pPr>
              <w:contextualSpacing/>
              <w:rPr>
                <w:sz w:val="28"/>
                <w:szCs w:val="28"/>
                <w:lang w:val="uk-UA"/>
              </w:rPr>
            </w:pPr>
          </w:p>
          <w:p w14:paraId="39A6FD41" w14:textId="77777777" w:rsidR="000E0DF9" w:rsidRDefault="000E0DF9" w:rsidP="000E0DF9">
            <w:pPr>
              <w:contextualSpacing/>
              <w:jc w:val="both"/>
              <w:rPr>
                <w:sz w:val="28"/>
                <w:szCs w:val="28"/>
                <w:lang w:val="uk-UA"/>
              </w:rPr>
            </w:pPr>
            <w:r w:rsidRPr="00680F8C">
              <w:rPr>
                <w:sz w:val="28"/>
                <w:szCs w:val="28"/>
                <w:lang w:val="uk-UA"/>
              </w:rPr>
              <w:t xml:space="preserve">- знання </w:t>
            </w:r>
            <w:r>
              <w:rPr>
                <w:sz w:val="28"/>
                <w:szCs w:val="28"/>
                <w:lang w:val="uk-UA"/>
              </w:rPr>
              <w:t>в</w:t>
            </w:r>
            <w:r w:rsidRPr="00680F8C">
              <w:rPr>
                <w:sz w:val="28"/>
                <w:szCs w:val="28"/>
                <w:lang w:val="uk-UA"/>
              </w:rPr>
              <w:t>имог до організації освітнього</w:t>
            </w:r>
            <w:r>
              <w:rPr>
                <w:sz w:val="28"/>
                <w:szCs w:val="28"/>
                <w:lang w:val="uk-UA"/>
              </w:rPr>
              <w:t xml:space="preserve"> </w:t>
            </w:r>
            <w:r w:rsidRPr="00680F8C">
              <w:rPr>
                <w:sz w:val="28"/>
                <w:szCs w:val="28"/>
                <w:lang w:val="uk-UA"/>
              </w:rPr>
              <w:t>процесу</w:t>
            </w:r>
            <w:r>
              <w:rPr>
                <w:sz w:val="28"/>
                <w:szCs w:val="28"/>
                <w:lang w:val="uk-UA"/>
              </w:rPr>
              <w:t>;</w:t>
            </w:r>
          </w:p>
          <w:p w14:paraId="564E7D4E" w14:textId="77777777" w:rsidR="000E0DF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р</w:t>
            </w:r>
            <w:r w:rsidRPr="00680F8C">
              <w:rPr>
                <w:sz w:val="28"/>
                <w:szCs w:val="28"/>
                <w:lang w:val="uk-UA"/>
              </w:rPr>
              <w:t>озробляти матеріали</w:t>
            </w:r>
            <w:r>
              <w:rPr>
                <w:sz w:val="28"/>
                <w:szCs w:val="28"/>
                <w:lang w:val="uk-UA"/>
              </w:rPr>
              <w:t xml:space="preserve"> </w:t>
            </w:r>
            <w:r w:rsidRPr="00680F8C">
              <w:rPr>
                <w:sz w:val="28"/>
                <w:szCs w:val="28"/>
                <w:lang w:val="uk-UA"/>
              </w:rPr>
              <w:t>для оцінювання результатів</w:t>
            </w:r>
            <w:r>
              <w:rPr>
                <w:sz w:val="28"/>
                <w:szCs w:val="28"/>
                <w:lang w:val="uk-UA"/>
              </w:rPr>
              <w:t xml:space="preserve"> </w:t>
            </w:r>
            <w:r w:rsidRPr="00680F8C">
              <w:rPr>
                <w:sz w:val="28"/>
                <w:szCs w:val="28"/>
                <w:lang w:val="uk-UA"/>
              </w:rPr>
              <w:t>навчання</w:t>
            </w:r>
            <w:r>
              <w:rPr>
                <w:sz w:val="28"/>
                <w:szCs w:val="28"/>
                <w:lang w:val="uk-UA"/>
              </w:rPr>
              <w:t>;</w:t>
            </w:r>
            <w:r w:rsidRPr="00EF3FD1">
              <w:rPr>
                <w:sz w:val="28"/>
                <w:szCs w:val="28"/>
                <w:lang w:val="uk-UA"/>
              </w:rPr>
              <w:t xml:space="preserve"> </w:t>
            </w:r>
            <w:r>
              <w:rPr>
                <w:sz w:val="28"/>
                <w:szCs w:val="28"/>
                <w:lang w:val="uk-UA"/>
              </w:rPr>
              <w:t xml:space="preserve">організовувати </w:t>
            </w:r>
            <w:r w:rsidRPr="005A122C">
              <w:rPr>
                <w:sz w:val="28"/>
                <w:szCs w:val="28"/>
                <w:lang w:val="uk-UA"/>
              </w:rPr>
              <w:t>оцінювання</w:t>
            </w:r>
            <w:r>
              <w:rPr>
                <w:sz w:val="28"/>
                <w:szCs w:val="28"/>
                <w:lang w:val="uk-UA"/>
              </w:rPr>
              <w:t xml:space="preserve"> </w:t>
            </w:r>
            <w:r w:rsidRPr="005A122C">
              <w:rPr>
                <w:sz w:val="28"/>
                <w:szCs w:val="28"/>
                <w:lang w:val="uk-UA"/>
              </w:rPr>
              <w:t>результатів</w:t>
            </w:r>
            <w:r>
              <w:rPr>
                <w:sz w:val="28"/>
                <w:szCs w:val="28"/>
                <w:lang w:val="uk-UA"/>
              </w:rPr>
              <w:t xml:space="preserve"> </w:t>
            </w:r>
            <w:r w:rsidRPr="005A122C">
              <w:rPr>
                <w:sz w:val="28"/>
                <w:szCs w:val="28"/>
                <w:lang w:val="uk-UA"/>
              </w:rPr>
              <w:t>навчання</w:t>
            </w:r>
            <w:r>
              <w:rPr>
                <w:sz w:val="28"/>
                <w:szCs w:val="28"/>
                <w:lang w:val="uk-UA"/>
              </w:rPr>
              <w:t>;</w:t>
            </w:r>
            <w:r w:rsidRPr="00680F8C">
              <w:rPr>
                <w:sz w:val="28"/>
                <w:szCs w:val="28"/>
                <w:lang w:val="uk-UA"/>
              </w:rPr>
              <w:t xml:space="preserve"> </w:t>
            </w:r>
            <w:r>
              <w:rPr>
                <w:sz w:val="28"/>
                <w:szCs w:val="28"/>
                <w:lang w:val="uk-UA"/>
              </w:rPr>
              <w:t>п</w:t>
            </w:r>
            <w:r w:rsidRPr="00680F8C">
              <w:rPr>
                <w:sz w:val="28"/>
                <w:szCs w:val="28"/>
                <w:lang w:val="uk-UA"/>
              </w:rPr>
              <w:t>роводити контрольні</w:t>
            </w:r>
            <w:r>
              <w:rPr>
                <w:sz w:val="28"/>
                <w:szCs w:val="28"/>
                <w:lang w:val="uk-UA"/>
              </w:rPr>
              <w:t xml:space="preserve"> </w:t>
            </w:r>
            <w:r w:rsidRPr="00680F8C">
              <w:rPr>
                <w:sz w:val="28"/>
                <w:szCs w:val="28"/>
                <w:lang w:val="uk-UA"/>
              </w:rPr>
              <w:t>заходи, атестацію та вступні</w:t>
            </w:r>
            <w:r>
              <w:rPr>
                <w:sz w:val="28"/>
                <w:szCs w:val="28"/>
                <w:lang w:val="uk-UA"/>
              </w:rPr>
              <w:t xml:space="preserve"> </w:t>
            </w:r>
            <w:r w:rsidRPr="00680F8C">
              <w:rPr>
                <w:sz w:val="28"/>
                <w:szCs w:val="28"/>
                <w:lang w:val="uk-UA"/>
              </w:rPr>
              <w:t>випробування</w:t>
            </w:r>
            <w:r>
              <w:rPr>
                <w:sz w:val="28"/>
                <w:szCs w:val="28"/>
                <w:lang w:val="uk-UA"/>
              </w:rPr>
              <w:t>; в</w:t>
            </w:r>
            <w:r w:rsidRPr="00680F8C">
              <w:rPr>
                <w:sz w:val="28"/>
                <w:szCs w:val="28"/>
                <w:lang w:val="uk-UA"/>
              </w:rPr>
              <w:t>изначати рівень</w:t>
            </w:r>
            <w:r>
              <w:rPr>
                <w:sz w:val="28"/>
                <w:szCs w:val="28"/>
                <w:lang w:val="uk-UA"/>
              </w:rPr>
              <w:t xml:space="preserve"> </w:t>
            </w:r>
            <w:r w:rsidRPr="00680F8C">
              <w:rPr>
                <w:sz w:val="28"/>
                <w:szCs w:val="28"/>
                <w:lang w:val="uk-UA"/>
              </w:rPr>
              <w:t xml:space="preserve">досягнень </w:t>
            </w:r>
            <w:r>
              <w:rPr>
                <w:sz w:val="28"/>
                <w:szCs w:val="28"/>
                <w:lang w:val="uk-UA"/>
              </w:rPr>
              <w:t>здобувачів;</w:t>
            </w:r>
          </w:p>
          <w:p w14:paraId="1C29F93F" w14:textId="77777777" w:rsidR="000E0DF9" w:rsidRDefault="000E0DF9" w:rsidP="000E0DF9">
            <w:pPr>
              <w:contextualSpacing/>
              <w:jc w:val="both"/>
              <w:rPr>
                <w:sz w:val="28"/>
                <w:szCs w:val="28"/>
                <w:lang w:val="uk-UA"/>
              </w:rPr>
            </w:pPr>
            <w:r>
              <w:rPr>
                <w:sz w:val="28"/>
                <w:szCs w:val="28"/>
                <w:lang w:val="uk-UA"/>
              </w:rPr>
              <w:t>- в</w:t>
            </w:r>
            <w:r w:rsidRPr="00A42616">
              <w:rPr>
                <w:sz w:val="28"/>
                <w:szCs w:val="28"/>
                <w:lang w:val="uk-UA"/>
              </w:rPr>
              <w:t>ідповідати за</w:t>
            </w:r>
            <w:r>
              <w:rPr>
                <w:sz w:val="28"/>
                <w:szCs w:val="28"/>
                <w:lang w:val="uk-UA"/>
              </w:rPr>
              <w:t xml:space="preserve"> </w:t>
            </w:r>
            <w:r w:rsidRPr="00A42616">
              <w:rPr>
                <w:sz w:val="28"/>
                <w:szCs w:val="28"/>
                <w:lang w:val="uk-UA"/>
              </w:rPr>
              <w:t>якість матеріалів</w:t>
            </w:r>
          </w:p>
          <w:p w14:paraId="114BAC8C" w14:textId="77777777" w:rsidR="000E0DF9" w:rsidRDefault="000E0DF9" w:rsidP="000E0DF9">
            <w:pPr>
              <w:contextualSpacing/>
              <w:jc w:val="both"/>
              <w:rPr>
                <w:sz w:val="28"/>
                <w:szCs w:val="28"/>
                <w:lang w:val="uk-UA"/>
              </w:rPr>
            </w:pPr>
          </w:p>
          <w:p w14:paraId="1F27355A" w14:textId="77777777" w:rsidR="000E0DF9" w:rsidRDefault="000E0DF9" w:rsidP="000E0DF9">
            <w:pPr>
              <w:contextualSpacing/>
              <w:jc w:val="both"/>
              <w:rPr>
                <w:sz w:val="28"/>
                <w:szCs w:val="28"/>
                <w:lang w:val="uk-UA"/>
              </w:rPr>
            </w:pPr>
            <w:r>
              <w:rPr>
                <w:sz w:val="28"/>
                <w:szCs w:val="28"/>
                <w:lang w:val="uk-UA"/>
              </w:rPr>
              <w:t>- в</w:t>
            </w:r>
            <w:r w:rsidRPr="004070AD">
              <w:rPr>
                <w:sz w:val="28"/>
                <w:szCs w:val="28"/>
                <w:lang w:val="uk-UA"/>
              </w:rPr>
              <w:t>заємодіяти зі</w:t>
            </w:r>
            <w:r>
              <w:rPr>
                <w:sz w:val="28"/>
                <w:szCs w:val="28"/>
                <w:lang w:val="uk-UA"/>
              </w:rPr>
              <w:t xml:space="preserve"> </w:t>
            </w:r>
            <w:r w:rsidRPr="004070AD">
              <w:rPr>
                <w:sz w:val="28"/>
                <w:szCs w:val="28"/>
                <w:lang w:val="uk-UA"/>
              </w:rPr>
              <w:t>здобувачами</w:t>
            </w:r>
            <w:r>
              <w:rPr>
                <w:sz w:val="28"/>
                <w:szCs w:val="28"/>
                <w:lang w:val="uk-UA"/>
              </w:rPr>
              <w:t>;</w:t>
            </w:r>
          </w:p>
          <w:p w14:paraId="3E3683E7" w14:textId="77777777" w:rsidR="000E0DF9" w:rsidRPr="00680F8C" w:rsidRDefault="000E0DF9" w:rsidP="000E0DF9">
            <w:pPr>
              <w:contextualSpacing/>
              <w:jc w:val="both"/>
              <w:rPr>
                <w:sz w:val="28"/>
                <w:szCs w:val="28"/>
                <w:lang w:val="uk-UA"/>
              </w:rPr>
            </w:pPr>
            <w:r>
              <w:rPr>
                <w:sz w:val="28"/>
                <w:szCs w:val="28"/>
                <w:lang w:val="uk-UA"/>
              </w:rPr>
              <w:t>-спроможність д</w:t>
            </w:r>
            <w:r w:rsidRPr="00680F8C">
              <w:rPr>
                <w:sz w:val="28"/>
                <w:szCs w:val="28"/>
                <w:lang w:val="uk-UA"/>
              </w:rPr>
              <w:t>отримуватися</w:t>
            </w:r>
            <w:r>
              <w:rPr>
                <w:sz w:val="28"/>
                <w:szCs w:val="28"/>
                <w:lang w:val="uk-UA"/>
              </w:rPr>
              <w:t xml:space="preserve"> </w:t>
            </w:r>
            <w:r w:rsidRPr="00680F8C">
              <w:rPr>
                <w:sz w:val="28"/>
                <w:szCs w:val="28"/>
                <w:lang w:val="uk-UA"/>
              </w:rPr>
              <w:t>принципів академічної</w:t>
            </w:r>
            <w:r>
              <w:rPr>
                <w:sz w:val="28"/>
                <w:szCs w:val="28"/>
                <w:lang w:val="uk-UA"/>
              </w:rPr>
              <w:t xml:space="preserve"> </w:t>
            </w:r>
            <w:r w:rsidRPr="00680F8C">
              <w:rPr>
                <w:sz w:val="28"/>
                <w:szCs w:val="28"/>
                <w:lang w:val="uk-UA"/>
              </w:rPr>
              <w:t>доброчесності</w:t>
            </w:r>
            <w:r>
              <w:rPr>
                <w:sz w:val="28"/>
                <w:szCs w:val="28"/>
                <w:lang w:val="uk-UA"/>
              </w:rPr>
              <w:t xml:space="preserve">, </w:t>
            </w:r>
            <w:r w:rsidRPr="00680F8C">
              <w:rPr>
                <w:sz w:val="28"/>
                <w:szCs w:val="28"/>
                <w:lang w:val="uk-UA"/>
              </w:rPr>
              <w:t>неупередженості та</w:t>
            </w:r>
            <w:r>
              <w:rPr>
                <w:sz w:val="28"/>
                <w:szCs w:val="28"/>
                <w:lang w:val="uk-UA"/>
              </w:rPr>
              <w:t xml:space="preserve"> </w:t>
            </w:r>
            <w:r w:rsidRPr="00680F8C">
              <w:rPr>
                <w:sz w:val="28"/>
                <w:szCs w:val="28"/>
                <w:lang w:val="uk-UA"/>
              </w:rPr>
              <w:t>об’єктивност</w:t>
            </w:r>
            <w:r>
              <w:rPr>
                <w:sz w:val="28"/>
                <w:szCs w:val="28"/>
                <w:lang w:val="uk-UA"/>
              </w:rPr>
              <w:t>і;</w:t>
            </w:r>
          </w:p>
          <w:p w14:paraId="4C6F1653" w14:textId="77777777" w:rsidR="000E0DF9" w:rsidRDefault="000E0DF9" w:rsidP="000E0DF9">
            <w:pPr>
              <w:contextualSpacing/>
              <w:jc w:val="both"/>
              <w:rPr>
                <w:sz w:val="28"/>
                <w:szCs w:val="28"/>
                <w:lang w:val="uk-UA"/>
              </w:rPr>
            </w:pPr>
            <w:r>
              <w:rPr>
                <w:sz w:val="28"/>
                <w:szCs w:val="28"/>
                <w:lang w:val="uk-UA"/>
              </w:rPr>
              <w:t>-виявляти</w:t>
            </w:r>
            <w:r w:rsidRPr="00680F8C">
              <w:rPr>
                <w:sz w:val="28"/>
                <w:szCs w:val="28"/>
              </w:rPr>
              <w:t xml:space="preserve"> </w:t>
            </w:r>
            <w:r w:rsidRPr="00680F8C">
              <w:rPr>
                <w:sz w:val="28"/>
                <w:szCs w:val="28"/>
                <w:lang w:val="uk-UA"/>
              </w:rPr>
              <w:t>неупереджен</w:t>
            </w:r>
            <w:r>
              <w:rPr>
                <w:sz w:val="28"/>
                <w:szCs w:val="28"/>
                <w:lang w:val="uk-UA"/>
              </w:rPr>
              <w:t>і</w:t>
            </w:r>
            <w:r w:rsidRPr="00680F8C">
              <w:rPr>
                <w:sz w:val="28"/>
                <w:szCs w:val="28"/>
                <w:lang w:val="uk-UA"/>
              </w:rPr>
              <w:t>ст</w:t>
            </w:r>
            <w:r>
              <w:rPr>
                <w:sz w:val="28"/>
                <w:szCs w:val="28"/>
                <w:lang w:val="uk-UA"/>
              </w:rPr>
              <w:t>ь</w:t>
            </w:r>
            <w:r w:rsidRPr="00680F8C">
              <w:rPr>
                <w:sz w:val="28"/>
                <w:szCs w:val="28"/>
                <w:lang w:val="uk-UA"/>
              </w:rPr>
              <w:t xml:space="preserve"> та</w:t>
            </w:r>
            <w:r>
              <w:rPr>
                <w:sz w:val="28"/>
                <w:szCs w:val="28"/>
                <w:lang w:val="uk-UA"/>
              </w:rPr>
              <w:t xml:space="preserve"> </w:t>
            </w:r>
            <w:r w:rsidRPr="00680F8C">
              <w:rPr>
                <w:sz w:val="28"/>
                <w:szCs w:val="28"/>
                <w:lang w:val="uk-UA"/>
              </w:rPr>
              <w:t>об’єктивн</w:t>
            </w:r>
            <w:r>
              <w:rPr>
                <w:sz w:val="28"/>
                <w:szCs w:val="28"/>
                <w:lang w:val="uk-UA"/>
              </w:rPr>
              <w:t>ість, в</w:t>
            </w:r>
            <w:proofErr w:type="spellStart"/>
            <w:r w:rsidRPr="00680F8C">
              <w:rPr>
                <w:sz w:val="28"/>
                <w:szCs w:val="28"/>
              </w:rPr>
              <w:t>ідповіда</w:t>
            </w:r>
            <w:r>
              <w:rPr>
                <w:sz w:val="28"/>
                <w:szCs w:val="28"/>
                <w:lang w:val="uk-UA"/>
              </w:rPr>
              <w:t>льність</w:t>
            </w:r>
            <w:proofErr w:type="spellEnd"/>
            <w:r>
              <w:rPr>
                <w:sz w:val="28"/>
                <w:szCs w:val="28"/>
                <w:lang w:val="uk-UA"/>
              </w:rPr>
              <w:t xml:space="preserve"> </w:t>
            </w:r>
            <w:r w:rsidRPr="00680F8C">
              <w:rPr>
                <w:sz w:val="28"/>
                <w:szCs w:val="28"/>
              </w:rPr>
              <w:t>за</w:t>
            </w:r>
            <w:r>
              <w:rPr>
                <w:sz w:val="28"/>
                <w:szCs w:val="28"/>
                <w:lang w:val="uk-UA"/>
              </w:rPr>
              <w:t xml:space="preserve"> </w:t>
            </w:r>
            <w:r w:rsidRPr="00680F8C">
              <w:rPr>
                <w:sz w:val="28"/>
                <w:szCs w:val="28"/>
                <w:lang w:val="uk-UA"/>
              </w:rPr>
              <w:t>дотримання вимог і</w:t>
            </w:r>
            <w:r>
              <w:rPr>
                <w:sz w:val="28"/>
                <w:szCs w:val="28"/>
                <w:lang w:val="uk-UA"/>
              </w:rPr>
              <w:t xml:space="preserve"> </w:t>
            </w:r>
            <w:r w:rsidRPr="00680F8C">
              <w:rPr>
                <w:sz w:val="28"/>
                <w:szCs w:val="28"/>
                <w:lang w:val="uk-UA"/>
              </w:rPr>
              <w:t>процедур</w:t>
            </w:r>
            <w:r>
              <w:rPr>
                <w:sz w:val="28"/>
                <w:szCs w:val="28"/>
                <w:lang w:val="uk-UA"/>
              </w:rPr>
              <w:t>;</w:t>
            </w:r>
          </w:p>
          <w:p w14:paraId="5CB84D16" w14:textId="77777777" w:rsidR="000E0DF9" w:rsidRPr="004070AD" w:rsidRDefault="000E0DF9" w:rsidP="000E0DF9">
            <w:pPr>
              <w:contextualSpacing/>
              <w:jc w:val="both"/>
              <w:rPr>
                <w:sz w:val="28"/>
                <w:szCs w:val="28"/>
                <w:lang w:val="uk-UA"/>
              </w:rPr>
            </w:pPr>
            <w:r>
              <w:rPr>
                <w:sz w:val="28"/>
                <w:szCs w:val="28"/>
                <w:lang w:val="uk-UA"/>
              </w:rPr>
              <w:t>- д</w:t>
            </w:r>
            <w:r w:rsidRPr="004070AD">
              <w:rPr>
                <w:sz w:val="28"/>
                <w:szCs w:val="28"/>
                <w:lang w:val="uk-UA"/>
              </w:rPr>
              <w:t>отримуватися</w:t>
            </w:r>
            <w:r>
              <w:rPr>
                <w:sz w:val="28"/>
                <w:szCs w:val="28"/>
                <w:lang w:val="uk-UA"/>
              </w:rPr>
              <w:t xml:space="preserve"> </w:t>
            </w:r>
            <w:r w:rsidRPr="004070AD">
              <w:rPr>
                <w:sz w:val="28"/>
                <w:szCs w:val="28"/>
                <w:lang w:val="uk-UA"/>
              </w:rPr>
              <w:t>принципів академічної</w:t>
            </w:r>
            <w:r>
              <w:rPr>
                <w:sz w:val="28"/>
                <w:szCs w:val="28"/>
                <w:lang w:val="uk-UA"/>
              </w:rPr>
              <w:t xml:space="preserve"> доброчесн</w:t>
            </w:r>
            <w:r w:rsidRPr="004070AD">
              <w:rPr>
                <w:sz w:val="28"/>
                <w:szCs w:val="28"/>
                <w:lang w:val="uk-UA"/>
              </w:rPr>
              <w:t>ості</w:t>
            </w:r>
            <w:r>
              <w:rPr>
                <w:sz w:val="28"/>
                <w:szCs w:val="28"/>
                <w:lang w:val="uk-UA"/>
              </w:rPr>
              <w:t>;</w:t>
            </w:r>
          </w:p>
          <w:p w14:paraId="25722427" w14:textId="77777777" w:rsidR="000E0DF9" w:rsidRPr="004070AD" w:rsidRDefault="000E0DF9" w:rsidP="000E0DF9">
            <w:pPr>
              <w:contextualSpacing/>
              <w:jc w:val="both"/>
              <w:rPr>
                <w:sz w:val="28"/>
                <w:szCs w:val="28"/>
                <w:lang w:val="uk-UA"/>
              </w:rPr>
            </w:pPr>
            <w:r>
              <w:rPr>
                <w:sz w:val="28"/>
                <w:szCs w:val="28"/>
                <w:lang w:val="uk-UA"/>
              </w:rPr>
              <w:t>-в</w:t>
            </w:r>
            <w:r w:rsidRPr="004070AD">
              <w:rPr>
                <w:sz w:val="28"/>
                <w:szCs w:val="28"/>
                <w:lang w:val="uk-UA"/>
              </w:rPr>
              <w:t>ідповідати за</w:t>
            </w:r>
            <w:r>
              <w:rPr>
                <w:sz w:val="28"/>
                <w:szCs w:val="28"/>
                <w:lang w:val="uk-UA"/>
              </w:rPr>
              <w:t xml:space="preserve"> </w:t>
            </w:r>
            <w:r w:rsidRPr="004070AD">
              <w:rPr>
                <w:sz w:val="28"/>
                <w:szCs w:val="28"/>
                <w:lang w:val="uk-UA"/>
              </w:rPr>
              <w:t>дотримання вимог і</w:t>
            </w:r>
            <w:r>
              <w:rPr>
                <w:sz w:val="28"/>
                <w:szCs w:val="28"/>
                <w:lang w:val="uk-UA"/>
              </w:rPr>
              <w:t xml:space="preserve"> </w:t>
            </w:r>
            <w:r w:rsidRPr="004070AD">
              <w:rPr>
                <w:sz w:val="28"/>
                <w:szCs w:val="28"/>
                <w:lang w:val="uk-UA"/>
              </w:rPr>
              <w:t>процедур</w:t>
            </w:r>
            <w:r>
              <w:rPr>
                <w:sz w:val="28"/>
                <w:szCs w:val="28"/>
                <w:lang w:val="uk-UA"/>
              </w:rPr>
              <w:t>;</w:t>
            </w:r>
          </w:p>
          <w:p w14:paraId="26E1B9DF" w14:textId="77777777" w:rsidR="000E0DF9" w:rsidRDefault="000E0DF9" w:rsidP="000E0DF9">
            <w:pPr>
              <w:contextualSpacing/>
              <w:jc w:val="both"/>
              <w:rPr>
                <w:sz w:val="28"/>
                <w:szCs w:val="28"/>
                <w:lang w:val="uk-UA"/>
              </w:rPr>
            </w:pPr>
            <w:r>
              <w:rPr>
                <w:sz w:val="28"/>
                <w:szCs w:val="28"/>
                <w:lang w:val="uk-UA"/>
              </w:rPr>
              <w:lastRenderedPageBreak/>
              <w:t>- д</w:t>
            </w:r>
            <w:r w:rsidRPr="004070AD">
              <w:rPr>
                <w:sz w:val="28"/>
                <w:szCs w:val="28"/>
                <w:lang w:val="uk-UA"/>
              </w:rPr>
              <w:t>отримуватися</w:t>
            </w:r>
            <w:r>
              <w:rPr>
                <w:sz w:val="28"/>
                <w:szCs w:val="28"/>
                <w:lang w:val="uk-UA"/>
              </w:rPr>
              <w:t xml:space="preserve"> </w:t>
            </w:r>
            <w:r w:rsidRPr="004070AD">
              <w:rPr>
                <w:sz w:val="28"/>
                <w:szCs w:val="28"/>
                <w:lang w:val="uk-UA"/>
              </w:rPr>
              <w:t>неупереджен</w:t>
            </w:r>
            <w:r>
              <w:rPr>
                <w:sz w:val="28"/>
                <w:szCs w:val="28"/>
                <w:lang w:val="uk-UA"/>
              </w:rPr>
              <w:t xml:space="preserve">ості та </w:t>
            </w:r>
            <w:r w:rsidRPr="004070AD">
              <w:rPr>
                <w:sz w:val="28"/>
                <w:szCs w:val="28"/>
                <w:lang w:val="uk-UA"/>
              </w:rPr>
              <w:t>об’єктивност</w:t>
            </w:r>
            <w:r>
              <w:rPr>
                <w:sz w:val="28"/>
                <w:szCs w:val="28"/>
                <w:lang w:val="uk-UA"/>
              </w:rPr>
              <w:t>і;</w:t>
            </w:r>
          </w:p>
          <w:p w14:paraId="3CA4615A" w14:textId="77777777" w:rsidR="000E0DF9" w:rsidRDefault="000E0DF9" w:rsidP="000E0DF9">
            <w:pPr>
              <w:contextualSpacing/>
              <w:jc w:val="both"/>
              <w:rPr>
                <w:sz w:val="28"/>
                <w:szCs w:val="28"/>
                <w:lang w:val="uk-UA"/>
              </w:rPr>
            </w:pPr>
          </w:p>
          <w:p w14:paraId="09377C29" w14:textId="77777777" w:rsidR="000E0DF9" w:rsidRPr="00080FE7"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w:t>
            </w:r>
            <w:proofErr w:type="spellStart"/>
            <w:r>
              <w:rPr>
                <w:sz w:val="28"/>
                <w:szCs w:val="28"/>
                <w:lang w:val="uk-UA"/>
              </w:rPr>
              <w:t>а</w:t>
            </w:r>
            <w:r w:rsidRPr="00080FE7">
              <w:rPr>
                <w:sz w:val="28"/>
                <w:szCs w:val="28"/>
                <w:lang w:val="uk-UA"/>
              </w:rPr>
              <w:t>нлізувати</w:t>
            </w:r>
            <w:proofErr w:type="spellEnd"/>
            <w:r w:rsidRPr="00080FE7">
              <w:rPr>
                <w:sz w:val="28"/>
                <w:szCs w:val="28"/>
                <w:lang w:val="uk-UA"/>
              </w:rPr>
              <w:t xml:space="preserve"> та</w:t>
            </w:r>
            <w:r>
              <w:rPr>
                <w:sz w:val="28"/>
                <w:szCs w:val="28"/>
                <w:lang w:val="uk-UA"/>
              </w:rPr>
              <w:t xml:space="preserve"> </w:t>
            </w:r>
            <w:r w:rsidRPr="00080FE7">
              <w:rPr>
                <w:sz w:val="28"/>
                <w:szCs w:val="28"/>
                <w:lang w:val="uk-UA"/>
              </w:rPr>
              <w:t>обґрунтовувати результати</w:t>
            </w:r>
            <w:r>
              <w:rPr>
                <w:sz w:val="28"/>
                <w:szCs w:val="28"/>
                <w:lang w:val="uk-UA"/>
              </w:rPr>
              <w:t xml:space="preserve"> </w:t>
            </w:r>
            <w:r w:rsidRPr="00080FE7">
              <w:rPr>
                <w:sz w:val="28"/>
                <w:szCs w:val="28"/>
                <w:lang w:val="uk-UA"/>
              </w:rPr>
              <w:t>оцінювання</w:t>
            </w:r>
            <w:r>
              <w:rPr>
                <w:sz w:val="28"/>
                <w:szCs w:val="28"/>
                <w:lang w:val="uk-UA"/>
              </w:rPr>
              <w:t>;</w:t>
            </w:r>
          </w:p>
          <w:p w14:paraId="30A2E8CB" w14:textId="77777777" w:rsidR="000E0DF9" w:rsidRPr="00080FE7"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о</w:t>
            </w:r>
            <w:r w:rsidRPr="00080FE7">
              <w:rPr>
                <w:sz w:val="28"/>
                <w:szCs w:val="28"/>
                <w:lang w:val="uk-UA"/>
              </w:rPr>
              <w:t>бирати форми</w:t>
            </w:r>
            <w:r>
              <w:rPr>
                <w:sz w:val="28"/>
                <w:szCs w:val="28"/>
                <w:lang w:val="uk-UA"/>
              </w:rPr>
              <w:t xml:space="preserve"> </w:t>
            </w:r>
            <w:r w:rsidRPr="00080FE7">
              <w:rPr>
                <w:sz w:val="28"/>
                <w:szCs w:val="28"/>
                <w:lang w:val="uk-UA"/>
              </w:rPr>
              <w:t>зворотного зв’язку</w:t>
            </w:r>
            <w:r>
              <w:rPr>
                <w:sz w:val="28"/>
                <w:szCs w:val="28"/>
                <w:lang w:val="uk-UA"/>
              </w:rPr>
              <w:t>;</w:t>
            </w:r>
          </w:p>
          <w:p w14:paraId="74C97A8D" w14:textId="77777777" w:rsidR="000E0DF9" w:rsidRPr="00080FE7"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н</w:t>
            </w:r>
            <w:r w:rsidRPr="00080FE7">
              <w:rPr>
                <w:sz w:val="28"/>
                <w:szCs w:val="28"/>
                <w:lang w:val="uk-UA"/>
              </w:rPr>
              <w:t>адавати рекомендації</w:t>
            </w:r>
            <w:r>
              <w:rPr>
                <w:sz w:val="28"/>
                <w:szCs w:val="28"/>
                <w:lang w:val="uk-UA"/>
              </w:rPr>
              <w:t xml:space="preserve"> </w:t>
            </w:r>
            <w:r w:rsidRPr="00080FE7">
              <w:rPr>
                <w:sz w:val="28"/>
                <w:szCs w:val="28"/>
                <w:lang w:val="uk-UA"/>
              </w:rPr>
              <w:t>за результатами оцінювання</w:t>
            </w:r>
            <w:r>
              <w:rPr>
                <w:sz w:val="28"/>
                <w:szCs w:val="28"/>
                <w:lang w:val="uk-UA"/>
              </w:rPr>
              <w:t>;</w:t>
            </w:r>
          </w:p>
          <w:p w14:paraId="706F6603" w14:textId="77777777" w:rsidR="000E0DF9" w:rsidRPr="00080FE7" w:rsidRDefault="000E0DF9" w:rsidP="000E0DF9">
            <w:pPr>
              <w:contextualSpacing/>
              <w:jc w:val="both"/>
              <w:rPr>
                <w:sz w:val="28"/>
                <w:szCs w:val="28"/>
                <w:lang w:val="uk-UA"/>
              </w:rPr>
            </w:pPr>
            <w:r>
              <w:rPr>
                <w:sz w:val="28"/>
                <w:szCs w:val="28"/>
                <w:lang w:val="uk-UA"/>
              </w:rPr>
              <w:t>-в</w:t>
            </w:r>
            <w:r w:rsidRPr="004070AD">
              <w:rPr>
                <w:sz w:val="28"/>
                <w:szCs w:val="28"/>
                <w:lang w:val="uk-UA"/>
              </w:rPr>
              <w:t>ідповідати за</w:t>
            </w:r>
            <w:r>
              <w:rPr>
                <w:sz w:val="28"/>
                <w:szCs w:val="28"/>
                <w:lang w:val="uk-UA"/>
              </w:rPr>
              <w:t xml:space="preserve"> </w:t>
            </w:r>
            <w:r w:rsidRPr="004070AD">
              <w:rPr>
                <w:sz w:val="28"/>
                <w:szCs w:val="28"/>
                <w:lang w:val="uk-UA"/>
              </w:rPr>
              <w:t>якість зворотного</w:t>
            </w:r>
            <w:r>
              <w:rPr>
                <w:sz w:val="28"/>
                <w:szCs w:val="28"/>
                <w:lang w:val="uk-UA"/>
              </w:rPr>
              <w:t xml:space="preserve"> </w:t>
            </w:r>
            <w:r w:rsidRPr="00080FE7">
              <w:rPr>
                <w:sz w:val="28"/>
                <w:szCs w:val="28"/>
                <w:lang w:val="uk-UA"/>
              </w:rPr>
              <w:t>зв’язку</w:t>
            </w:r>
            <w:r>
              <w:rPr>
                <w:sz w:val="28"/>
                <w:szCs w:val="28"/>
                <w:lang w:val="uk-UA"/>
              </w:rPr>
              <w:t>;</w:t>
            </w:r>
          </w:p>
          <w:p w14:paraId="7CA9656A" w14:textId="77777777" w:rsidR="000E0DF9" w:rsidRPr="00A8338D" w:rsidRDefault="000E0DF9" w:rsidP="000E0DF9">
            <w:pPr>
              <w:contextualSpacing/>
              <w:jc w:val="both"/>
              <w:rPr>
                <w:sz w:val="28"/>
                <w:szCs w:val="28"/>
                <w:lang w:val="uk-UA"/>
              </w:rPr>
            </w:pPr>
            <w:r>
              <w:rPr>
                <w:sz w:val="28"/>
                <w:szCs w:val="28"/>
                <w:lang w:val="uk-UA"/>
              </w:rPr>
              <w:t>- п</w:t>
            </w:r>
            <w:r w:rsidRPr="004070AD">
              <w:rPr>
                <w:sz w:val="28"/>
                <w:szCs w:val="28"/>
                <w:lang w:val="uk-UA"/>
              </w:rPr>
              <w:t>роявляти</w:t>
            </w:r>
            <w:r>
              <w:rPr>
                <w:sz w:val="28"/>
                <w:szCs w:val="28"/>
                <w:lang w:val="uk-UA"/>
              </w:rPr>
              <w:t xml:space="preserve"> е</w:t>
            </w:r>
            <w:r w:rsidRPr="004070AD">
              <w:rPr>
                <w:sz w:val="28"/>
                <w:szCs w:val="28"/>
                <w:lang w:val="uk-UA"/>
              </w:rPr>
              <w:t>мпатію</w:t>
            </w:r>
            <w:r>
              <w:rPr>
                <w:sz w:val="28"/>
                <w:szCs w:val="28"/>
                <w:lang w:val="uk-UA"/>
              </w:rPr>
              <w:t>;</w:t>
            </w:r>
          </w:p>
        </w:tc>
        <w:tc>
          <w:tcPr>
            <w:tcW w:w="1417" w:type="dxa"/>
            <w:vMerge w:val="restart"/>
          </w:tcPr>
          <w:p w14:paraId="09A49C1B" w14:textId="77777777" w:rsidR="000E0DF9" w:rsidRDefault="000E0DF9" w:rsidP="000E0DF9">
            <w:pPr>
              <w:contextualSpacing/>
              <w:rPr>
                <w:spacing w:val="-20"/>
                <w:sz w:val="28"/>
                <w:szCs w:val="28"/>
                <w:lang w:val="uk-UA"/>
              </w:rPr>
            </w:pPr>
            <w:r w:rsidRPr="009D360A">
              <w:rPr>
                <w:spacing w:val="-20"/>
                <w:sz w:val="28"/>
                <w:szCs w:val="28"/>
                <w:lang w:val="uk-UA"/>
              </w:rPr>
              <w:lastRenderedPageBreak/>
              <w:t>-високий</w:t>
            </w:r>
          </w:p>
          <w:p w14:paraId="0B057062"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6AB51865"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4075CEC1" w14:textId="77777777" w:rsidR="000E0DF9" w:rsidRDefault="000E0DF9" w:rsidP="000E0DF9">
            <w:pPr>
              <w:contextualSpacing/>
              <w:rPr>
                <w:spacing w:val="-20"/>
                <w:sz w:val="28"/>
                <w:szCs w:val="28"/>
                <w:lang w:val="uk-UA"/>
              </w:rPr>
            </w:pPr>
            <w:r>
              <w:rPr>
                <w:spacing w:val="-20"/>
                <w:sz w:val="28"/>
                <w:szCs w:val="28"/>
                <w:lang w:val="uk-UA"/>
              </w:rPr>
              <w:t>-середній</w:t>
            </w:r>
          </w:p>
          <w:p w14:paraId="0289A9D1"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76447962"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3BF1A93A" w14:textId="77777777" w:rsidR="000E0DF9" w:rsidRDefault="000E0DF9" w:rsidP="000E0DF9">
            <w:pPr>
              <w:contextualSpacing/>
              <w:rPr>
                <w:spacing w:val="-20"/>
                <w:sz w:val="28"/>
                <w:szCs w:val="28"/>
                <w:lang w:val="uk-UA"/>
              </w:rPr>
            </w:pPr>
            <w:r>
              <w:rPr>
                <w:spacing w:val="-20"/>
                <w:sz w:val="28"/>
                <w:szCs w:val="28"/>
                <w:lang w:val="uk-UA"/>
              </w:rPr>
              <w:t>(60-73 балів)</w:t>
            </w:r>
          </w:p>
          <w:p w14:paraId="40F5F3F5" w14:textId="77777777" w:rsidR="000E0DF9" w:rsidRDefault="000E0DF9" w:rsidP="000E0DF9">
            <w:pPr>
              <w:contextualSpacing/>
              <w:rPr>
                <w:spacing w:val="-20"/>
                <w:sz w:val="28"/>
                <w:szCs w:val="28"/>
                <w:lang w:val="uk-UA"/>
              </w:rPr>
            </w:pPr>
          </w:p>
          <w:p w14:paraId="369CC855" w14:textId="77777777" w:rsidR="000E0DF9" w:rsidRDefault="000E0DF9" w:rsidP="000E0DF9">
            <w:pPr>
              <w:contextualSpacing/>
              <w:rPr>
                <w:spacing w:val="-20"/>
                <w:sz w:val="28"/>
                <w:szCs w:val="28"/>
                <w:lang w:val="uk-UA"/>
              </w:rPr>
            </w:pPr>
          </w:p>
          <w:p w14:paraId="37BE45E9" w14:textId="77777777" w:rsidR="000E0DF9" w:rsidRDefault="000E0DF9" w:rsidP="000E0DF9">
            <w:pPr>
              <w:contextualSpacing/>
              <w:rPr>
                <w:spacing w:val="-20"/>
                <w:sz w:val="28"/>
                <w:szCs w:val="28"/>
                <w:lang w:val="uk-UA"/>
              </w:rPr>
            </w:pPr>
          </w:p>
          <w:p w14:paraId="198CDE1A" w14:textId="77777777" w:rsidR="000E0DF9" w:rsidRDefault="000E0DF9" w:rsidP="000E0DF9">
            <w:pPr>
              <w:contextualSpacing/>
              <w:rPr>
                <w:spacing w:val="-20"/>
                <w:sz w:val="28"/>
                <w:szCs w:val="28"/>
                <w:lang w:val="uk-UA"/>
              </w:rPr>
            </w:pPr>
          </w:p>
          <w:p w14:paraId="4C3158D9" w14:textId="77777777" w:rsidR="000E0DF9" w:rsidRDefault="000E0DF9" w:rsidP="000E0DF9">
            <w:pPr>
              <w:contextualSpacing/>
              <w:rPr>
                <w:spacing w:val="-20"/>
                <w:sz w:val="28"/>
                <w:szCs w:val="28"/>
                <w:lang w:val="uk-UA"/>
              </w:rPr>
            </w:pPr>
          </w:p>
          <w:p w14:paraId="1C2A48A9" w14:textId="77777777" w:rsidR="000E0DF9" w:rsidRDefault="000E0DF9" w:rsidP="000E0DF9">
            <w:pPr>
              <w:contextualSpacing/>
              <w:rPr>
                <w:spacing w:val="-20"/>
                <w:sz w:val="28"/>
                <w:szCs w:val="28"/>
                <w:lang w:val="uk-UA"/>
              </w:rPr>
            </w:pPr>
          </w:p>
          <w:p w14:paraId="1D324E58" w14:textId="77777777" w:rsidR="000E0DF9" w:rsidRDefault="000E0DF9" w:rsidP="000E0DF9">
            <w:pPr>
              <w:contextualSpacing/>
              <w:rPr>
                <w:spacing w:val="-20"/>
                <w:sz w:val="28"/>
                <w:szCs w:val="28"/>
                <w:lang w:val="uk-UA"/>
              </w:rPr>
            </w:pPr>
          </w:p>
          <w:p w14:paraId="2DF43C5E" w14:textId="77777777" w:rsidR="000E0DF9" w:rsidRDefault="000E0DF9" w:rsidP="000E0DF9">
            <w:pPr>
              <w:contextualSpacing/>
              <w:rPr>
                <w:spacing w:val="-20"/>
                <w:sz w:val="28"/>
                <w:szCs w:val="28"/>
                <w:lang w:val="uk-UA"/>
              </w:rPr>
            </w:pPr>
          </w:p>
          <w:p w14:paraId="0DBCB70C" w14:textId="77777777" w:rsidR="000E0DF9" w:rsidRDefault="000E0DF9" w:rsidP="000E0DF9">
            <w:pPr>
              <w:contextualSpacing/>
              <w:rPr>
                <w:spacing w:val="-20"/>
                <w:sz w:val="28"/>
                <w:szCs w:val="28"/>
                <w:lang w:val="uk-UA"/>
              </w:rPr>
            </w:pPr>
          </w:p>
          <w:p w14:paraId="1BC6F31F" w14:textId="77777777" w:rsidR="000E0DF9" w:rsidRDefault="000E0DF9" w:rsidP="000E0DF9">
            <w:pPr>
              <w:contextualSpacing/>
              <w:rPr>
                <w:spacing w:val="-20"/>
                <w:sz w:val="28"/>
                <w:szCs w:val="28"/>
                <w:lang w:val="uk-UA"/>
              </w:rPr>
            </w:pPr>
          </w:p>
          <w:p w14:paraId="3A69A2BC" w14:textId="77777777" w:rsidR="000E0DF9" w:rsidRDefault="000E0DF9" w:rsidP="000E0DF9">
            <w:pPr>
              <w:contextualSpacing/>
              <w:rPr>
                <w:spacing w:val="-20"/>
                <w:sz w:val="28"/>
                <w:szCs w:val="28"/>
                <w:lang w:val="uk-UA"/>
              </w:rPr>
            </w:pPr>
          </w:p>
          <w:p w14:paraId="0194E22A" w14:textId="77777777" w:rsidR="000E0DF9" w:rsidRDefault="000E0DF9" w:rsidP="000E0DF9">
            <w:pPr>
              <w:contextualSpacing/>
              <w:rPr>
                <w:spacing w:val="-20"/>
                <w:sz w:val="28"/>
                <w:szCs w:val="28"/>
                <w:lang w:val="uk-UA"/>
              </w:rPr>
            </w:pPr>
          </w:p>
          <w:p w14:paraId="47B50CE5" w14:textId="77777777" w:rsidR="000E0DF9" w:rsidRDefault="000E0DF9" w:rsidP="000E0DF9">
            <w:pPr>
              <w:contextualSpacing/>
              <w:rPr>
                <w:spacing w:val="-20"/>
                <w:sz w:val="28"/>
                <w:szCs w:val="28"/>
                <w:lang w:val="uk-UA"/>
              </w:rPr>
            </w:pPr>
          </w:p>
          <w:p w14:paraId="07BC8A68" w14:textId="77777777" w:rsidR="000E0DF9" w:rsidRDefault="000E0DF9" w:rsidP="000E0DF9">
            <w:pPr>
              <w:contextualSpacing/>
              <w:rPr>
                <w:spacing w:val="-20"/>
                <w:sz w:val="28"/>
                <w:szCs w:val="28"/>
                <w:lang w:val="uk-UA"/>
              </w:rPr>
            </w:pPr>
          </w:p>
          <w:p w14:paraId="67167538" w14:textId="77777777" w:rsidR="000E0DF9" w:rsidRDefault="000E0DF9" w:rsidP="000E0DF9">
            <w:pPr>
              <w:contextualSpacing/>
              <w:rPr>
                <w:spacing w:val="-20"/>
                <w:sz w:val="28"/>
                <w:szCs w:val="28"/>
                <w:lang w:val="uk-UA"/>
              </w:rPr>
            </w:pPr>
          </w:p>
          <w:p w14:paraId="639BE372" w14:textId="77777777" w:rsidR="000E0DF9" w:rsidRDefault="000E0DF9" w:rsidP="000E0DF9">
            <w:pPr>
              <w:contextualSpacing/>
              <w:rPr>
                <w:spacing w:val="-20"/>
                <w:sz w:val="28"/>
                <w:szCs w:val="28"/>
                <w:lang w:val="uk-UA"/>
              </w:rPr>
            </w:pPr>
          </w:p>
          <w:p w14:paraId="6E718126" w14:textId="77777777" w:rsidR="000E0DF9" w:rsidRDefault="000E0DF9" w:rsidP="000E0DF9">
            <w:pPr>
              <w:contextualSpacing/>
              <w:rPr>
                <w:spacing w:val="-20"/>
                <w:sz w:val="28"/>
                <w:szCs w:val="28"/>
                <w:lang w:val="uk-UA"/>
              </w:rPr>
            </w:pPr>
          </w:p>
          <w:p w14:paraId="13748EDC" w14:textId="77777777" w:rsidR="000E0DF9" w:rsidRDefault="000E0DF9" w:rsidP="000E0DF9">
            <w:pPr>
              <w:contextualSpacing/>
              <w:rPr>
                <w:spacing w:val="-20"/>
                <w:sz w:val="28"/>
                <w:szCs w:val="28"/>
                <w:lang w:val="uk-UA"/>
              </w:rPr>
            </w:pPr>
          </w:p>
          <w:p w14:paraId="799951BB" w14:textId="77777777" w:rsidR="000E0DF9" w:rsidRDefault="000E0DF9" w:rsidP="000E0DF9">
            <w:pPr>
              <w:contextualSpacing/>
              <w:rPr>
                <w:spacing w:val="-20"/>
                <w:sz w:val="28"/>
                <w:szCs w:val="28"/>
                <w:lang w:val="uk-UA"/>
              </w:rPr>
            </w:pPr>
          </w:p>
          <w:p w14:paraId="09E15B8A" w14:textId="77777777" w:rsidR="000E0DF9" w:rsidRDefault="000E0DF9" w:rsidP="000E0DF9">
            <w:pPr>
              <w:contextualSpacing/>
              <w:rPr>
                <w:spacing w:val="-20"/>
                <w:sz w:val="28"/>
                <w:szCs w:val="28"/>
                <w:lang w:val="uk-UA"/>
              </w:rPr>
            </w:pPr>
          </w:p>
          <w:p w14:paraId="25816020" w14:textId="77777777" w:rsidR="000E0DF9" w:rsidRDefault="000E0DF9" w:rsidP="000E0DF9">
            <w:pPr>
              <w:contextualSpacing/>
              <w:rPr>
                <w:spacing w:val="-20"/>
                <w:sz w:val="28"/>
                <w:szCs w:val="28"/>
                <w:lang w:val="uk-UA"/>
              </w:rPr>
            </w:pPr>
          </w:p>
          <w:p w14:paraId="6F517ECB" w14:textId="77777777" w:rsidR="000E0DF9" w:rsidRDefault="000E0DF9" w:rsidP="000E0DF9">
            <w:pPr>
              <w:contextualSpacing/>
              <w:rPr>
                <w:spacing w:val="-20"/>
                <w:sz w:val="28"/>
                <w:szCs w:val="28"/>
                <w:lang w:val="uk-UA"/>
              </w:rPr>
            </w:pPr>
          </w:p>
          <w:p w14:paraId="247A236A" w14:textId="77777777" w:rsidR="000E0DF9" w:rsidRDefault="000E0DF9" w:rsidP="000E0DF9">
            <w:pPr>
              <w:contextualSpacing/>
              <w:rPr>
                <w:spacing w:val="-20"/>
                <w:sz w:val="28"/>
                <w:szCs w:val="28"/>
                <w:lang w:val="uk-UA"/>
              </w:rPr>
            </w:pPr>
          </w:p>
          <w:p w14:paraId="7CAD621C" w14:textId="77777777" w:rsidR="000E0DF9" w:rsidRDefault="000E0DF9" w:rsidP="000E0DF9">
            <w:pPr>
              <w:contextualSpacing/>
              <w:rPr>
                <w:spacing w:val="-20"/>
                <w:sz w:val="28"/>
                <w:szCs w:val="28"/>
                <w:lang w:val="uk-UA"/>
              </w:rPr>
            </w:pPr>
          </w:p>
          <w:p w14:paraId="2299CCC0" w14:textId="77777777" w:rsidR="000E0DF9" w:rsidRDefault="000E0DF9" w:rsidP="000E0DF9">
            <w:pPr>
              <w:contextualSpacing/>
              <w:rPr>
                <w:spacing w:val="-20"/>
                <w:sz w:val="28"/>
                <w:szCs w:val="28"/>
                <w:lang w:val="uk-UA"/>
              </w:rPr>
            </w:pPr>
          </w:p>
          <w:p w14:paraId="0150AFE8" w14:textId="77777777" w:rsidR="000E0DF9" w:rsidRDefault="000E0DF9" w:rsidP="000E0DF9">
            <w:pPr>
              <w:contextualSpacing/>
              <w:rPr>
                <w:spacing w:val="-20"/>
                <w:sz w:val="28"/>
                <w:szCs w:val="28"/>
                <w:lang w:val="uk-UA"/>
              </w:rPr>
            </w:pPr>
          </w:p>
          <w:p w14:paraId="0F78F5B5" w14:textId="77777777" w:rsidR="000E0DF9" w:rsidRDefault="000E0DF9" w:rsidP="000E0DF9">
            <w:pPr>
              <w:contextualSpacing/>
              <w:rPr>
                <w:spacing w:val="-20"/>
                <w:sz w:val="28"/>
                <w:szCs w:val="28"/>
                <w:lang w:val="uk-UA"/>
              </w:rPr>
            </w:pPr>
          </w:p>
          <w:p w14:paraId="2E76CA7E" w14:textId="77777777" w:rsidR="000E0DF9" w:rsidRDefault="000E0DF9" w:rsidP="000E0DF9">
            <w:pPr>
              <w:contextualSpacing/>
              <w:rPr>
                <w:spacing w:val="-20"/>
                <w:sz w:val="28"/>
                <w:szCs w:val="28"/>
                <w:lang w:val="uk-UA"/>
              </w:rPr>
            </w:pPr>
          </w:p>
          <w:p w14:paraId="1E43096C" w14:textId="77777777" w:rsidR="000E0DF9" w:rsidRDefault="000E0DF9" w:rsidP="000E0DF9">
            <w:pPr>
              <w:contextualSpacing/>
              <w:rPr>
                <w:spacing w:val="-20"/>
                <w:sz w:val="28"/>
                <w:szCs w:val="28"/>
                <w:lang w:val="uk-UA"/>
              </w:rPr>
            </w:pPr>
          </w:p>
          <w:p w14:paraId="0CCD3490" w14:textId="77777777" w:rsidR="000E0DF9" w:rsidRDefault="000E0DF9" w:rsidP="000E0DF9">
            <w:pPr>
              <w:contextualSpacing/>
              <w:rPr>
                <w:spacing w:val="-20"/>
                <w:sz w:val="28"/>
                <w:szCs w:val="28"/>
                <w:lang w:val="uk-UA"/>
              </w:rPr>
            </w:pPr>
          </w:p>
          <w:p w14:paraId="37663C9C" w14:textId="77777777" w:rsidR="000E0DF9" w:rsidRDefault="000E0DF9" w:rsidP="000E0DF9">
            <w:pPr>
              <w:contextualSpacing/>
              <w:rPr>
                <w:spacing w:val="-20"/>
                <w:sz w:val="28"/>
                <w:szCs w:val="28"/>
                <w:lang w:val="uk-UA"/>
              </w:rPr>
            </w:pPr>
          </w:p>
          <w:p w14:paraId="68300905" w14:textId="77777777" w:rsidR="000E0DF9" w:rsidRPr="009D360A" w:rsidRDefault="000E0DF9" w:rsidP="000E0DF9">
            <w:pPr>
              <w:contextualSpacing/>
              <w:rPr>
                <w:lang w:val="uk-UA"/>
              </w:rPr>
            </w:pPr>
          </w:p>
        </w:tc>
      </w:tr>
      <w:tr w:rsidR="000E0DF9" w14:paraId="7F2816B0" w14:textId="77777777" w:rsidTr="000E0DF9">
        <w:trPr>
          <w:trHeight w:val="5152"/>
        </w:trPr>
        <w:tc>
          <w:tcPr>
            <w:tcW w:w="2589" w:type="dxa"/>
            <w:vMerge w:val="restart"/>
          </w:tcPr>
          <w:p w14:paraId="714DAC00" w14:textId="77777777" w:rsidR="000E0DF9" w:rsidRPr="00154FA0" w:rsidRDefault="000E0DF9" w:rsidP="000E0DF9">
            <w:pPr>
              <w:contextualSpacing/>
              <w:rPr>
                <w:i/>
                <w:sz w:val="28"/>
                <w:szCs w:val="28"/>
              </w:rPr>
            </w:pPr>
            <w:r w:rsidRPr="00154FA0">
              <w:rPr>
                <w:i/>
                <w:sz w:val="28"/>
                <w:szCs w:val="28"/>
                <w:lang w:val="uk-UA"/>
              </w:rPr>
              <w:lastRenderedPageBreak/>
              <w:t xml:space="preserve">А 2. Здатність консультувати здобувачів </w:t>
            </w:r>
            <w:r w:rsidRPr="00154FA0">
              <w:rPr>
                <w:bCs/>
                <w:i/>
                <w:sz w:val="28"/>
                <w:szCs w:val="28"/>
                <w:lang w:val="uk-UA"/>
              </w:rPr>
              <w:t>вищої освіти</w:t>
            </w:r>
            <w:r w:rsidRPr="00154FA0">
              <w:rPr>
                <w:i/>
                <w:sz w:val="28"/>
                <w:szCs w:val="28"/>
                <w:lang w:val="uk-UA"/>
              </w:rPr>
              <w:t xml:space="preserve"> (ВО)</w:t>
            </w:r>
          </w:p>
          <w:p w14:paraId="4BCC67E5" w14:textId="77777777" w:rsidR="000E0DF9" w:rsidRDefault="000E0DF9" w:rsidP="000E0DF9">
            <w:pPr>
              <w:contextualSpacing/>
              <w:rPr>
                <w:sz w:val="28"/>
                <w:szCs w:val="28"/>
                <w:lang w:val="uk-UA"/>
              </w:rPr>
            </w:pPr>
          </w:p>
          <w:p w14:paraId="7BBAAB9B" w14:textId="77777777" w:rsidR="000E0DF9" w:rsidRDefault="000E0DF9" w:rsidP="000E0DF9">
            <w:pPr>
              <w:contextualSpacing/>
              <w:rPr>
                <w:sz w:val="28"/>
                <w:szCs w:val="28"/>
                <w:lang w:val="uk-UA"/>
              </w:rPr>
            </w:pPr>
          </w:p>
          <w:p w14:paraId="43565D55" w14:textId="77777777" w:rsidR="000E0DF9" w:rsidRDefault="000E0DF9" w:rsidP="000E0DF9">
            <w:pPr>
              <w:contextualSpacing/>
              <w:rPr>
                <w:sz w:val="28"/>
                <w:szCs w:val="28"/>
                <w:lang w:val="uk-UA"/>
              </w:rPr>
            </w:pPr>
          </w:p>
          <w:p w14:paraId="634761D0" w14:textId="77777777" w:rsidR="000E0DF9" w:rsidRDefault="000E0DF9" w:rsidP="000E0DF9">
            <w:pPr>
              <w:contextualSpacing/>
              <w:rPr>
                <w:sz w:val="28"/>
                <w:szCs w:val="28"/>
                <w:lang w:val="uk-UA"/>
              </w:rPr>
            </w:pPr>
          </w:p>
          <w:p w14:paraId="448063E5" w14:textId="77777777" w:rsidR="000E0DF9" w:rsidRDefault="000E0DF9" w:rsidP="000E0DF9">
            <w:pPr>
              <w:contextualSpacing/>
              <w:rPr>
                <w:sz w:val="28"/>
                <w:szCs w:val="28"/>
                <w:lang w:val="uk-UA"/>
              </w:rPr>
            </w:pPr>
          </w:p>
          <w:p w14:paraId="0C852149" w14:textId="77777777" w:rsidR="000E0DF9" w:rsidRDefault="000E0DF9" w:rsidP="000E0DF9">
            <w:pPr>
              <w:contextualSpacing/>
              <w:rPr>
                <w:sz w:val="28"/>
                <w:szCs w:val="28"/>
                <w:lang w:val="uk-UA"/>
              </w:rPr>
            </w:pPr>
          </w:p>
          <w:p w14:paraId="6A5A9FDE" w14:textId="77777777" w:rsidR="000E0DF9" w:rsidRDefault="000E0DF9" w:rsidP="000E0DF9">
            <w:pPr>
              <w:contextualSpacing/>
              <w:rPr>
                <w:sz w:val="28"/>
                <w:szCs w:val="28"/>
                <w:lang w:val="uk-UA"/>
              </w:rPr>
            </w:pPr>
          </w:p>
          <w:p w14:paraId="31B40A40" w14:textId="77777777" w:rsidR="000E0DF9" w:rsidRDefault="000E0DF9" w:rsidP="000E0DF9">
            <w:pPr>
              <w:contextualSpacing/>
              <w:rPr>
                <w:sz w:val="28"/>
                <w:szCs w:val="28"/>
                <w:lang w:val="uk-UA"/>
              </w:rPr>
            </w:pPr>
          </w:p>
          <w:p w14:paraId="62FA03BA" w14:textId="77777777" w:rsidR="000E0DF9" w:rsidRDefault="000E0DF9" w:rsidP="000E0DF9">
            <w:pPr>
              <w:contextualSpacing/>
              <w:rPr>
                <w:sz w:val="28"/>
                <w:szCs w:val="28"/>
                <w:lang w:val="uk-UA"/>
              </w:rPr>
            </w:pPr>
          </w:p>
          <w:p w14:paraId="2C6DE58A" w14:textId="77777777" w:rsidR="000E0DF9" w:rsidRDefault="000E0DF9" w:rsidP="000E0DF9">
            <w:pPr>
              <w:contextualSpacing/>
              <w:rPr>
                <w:sz w:val="28"/>
                <w:szCs w:val="28"/>
                <w:lang w:val="uk-UA"/>
              </w:rPr>
            </w:pPr>
          </w:p>
          <w:p w14:paraId="0F0BB95A" w14:textId="77777777" w:rsidR="000E0DF9" w:rsidRDefault="000E0DF9" w:rsidP="000E0DF9">
            <w:pPr>
              <w:contextualSpacing/>
              <w:rPr>
                <w:sz w:val="28"/>
                <w:szCs w:val="28"/>
                <w:lang w:val="uk-UA"/>
              </w:rPr>
            </w:pPr>
            <w:r>
              <w:rPr>
                <w:sz w:val="28"/>
                <w:szCs w:val="28"/>
                <w:lang w:val="uk-UA"/>
              </w:rPr>
              <w:t>________________</w:t>
            </w:r>
          </w:p>
          <w:p w14:paraId="4FD2597B" w14:textId="77777777" w:rsidR="000E0DF9" w:rsidRPr="0066520B" w:rsidRDefault="000E0DF9" w:rsidP="000E0DF9">
            <w:pPr>
              <w:contextualSpacing/>
              <w:rPr>
                <w:i/>
                <w:sz w:val="28"/>
                <w:szCs w:val="28"/>
                <w:lang w:val="uk-UA"/>
              </w:rPr>
            </w:pPr>
            <w:r w:rsidRPr="00080FE7">
              <w:rPr>
                <w:i/>
                <w:sz w:val="28"/>
                <w:szCs w:val="28"/>
                <w:lang w:val="uk-UA"/>
              </w:rPr>
              <w:t>АЗ.</w:t>
            </w:r>
            <w:r w:rsidRPr="0066520B">
              <w:rPr>
                <w:sz w:val="28"/>
                <w:szCs w:val="28"/>
                <w:lang w:val="uk-UA"/>
              </w:rPr>
              <w:t xml:space="preserve"> </w:t>
            </w:r>
            <w:r w:rsidRPr="0066520B">
              <w:rPr>
                <w:i/>
                <w:sz w:val="28"/>
                <w:szCs w:val="28"/>
                <w:lang w:val="uk-UA"/>
              </w:rPr>
              <w:t>Здатність</w:t>
            </w:r>
            <w:r>
              <w:rPr>
                <w:i/>
                <w:sz w:val="28"/>
                <w:szCs w:val="28"/>
                <w:lang w:val="uk-UA"/>
              </w:rPr>
              <w:t xml:space="preserve"> </w:t>
            </w:r>
            <w:r w:rsidRPr="0066520B">
              <w:rPr>
                <w:i/>
                <w:sz w:val="28"/>
                <w:szCs w:val="28"/>
                <w:lang w:val="uk-UA"/>
              </w:rPr>
              <w:t>здійснювати</w:t>
            </w:r>
            <w:r>
              <w:rPr>
                <w:i/>
                <w:sz w:val="28"/>
                <w:szCs w:val="28"/>
                <w:lang w:val="uk-UA"/>
              </w:rPr>
              <w:t xml:space="preserve"> </w:t>
            </w:r>
            <w:r w:rsidRPr="0066520B">
              <w:rPr>
                <w:i/>
                <w:sz w:val="28"/>
                <w:szCs w:val="28"/>
                <w:lang w:val="uk-UA"/>
              </w:rPr>
              <w:t>керівництво</w:t>
            </w:r>
            <w:r>
              <w:rPr>
                <w:i/>
                <w:sz w:val="28"/>
                <w:szCs w:val="28"/>
                <w:lang w:val="uk-UA"/>
              </w:rPr>
              <w:t xml:space="preserve"> </w:t>
            </w:r>
            <w:r w:rsidRPr="0066520B">
              <w:rPr>
                <w:i/>
                <w:sz w:val="28"/>
                <w:szCs w:val="28"/>
                <w:lang w:val="uk-UA"/>
              </w:rPr>
              <w:t>практичною</w:t>
            </w:r>
            <w:r>
              <w:rPr>
                <w:i/>
                <w:sz w:val="28"/>
                <w:szCs w:val="28"/>
                <w:lang w:val="uk-UA"/>
              </w:rPr>
              <w:t xml:space="preserve"> </w:t>
            </w:r>
            <w:r w:rsidRPr="0066520B">
              <w:rPr>
                <w:i/>
                <w:sz w:val="28"/>
                <w:szCs w:val="28"/>
                <w:lang w:val="uk-UA"/>
              </w:rPr>
              <w:t>підготовкою</w:t>
            </w:r>
            <w:r>
              <w:rPr>
                <w:i/>
                <w:sz w:val="28"/>
                <w:szCs w:val="28"/>
                <w:lang w:val="uk-UA"/>
              </w:rPr>
              <w:t xml:space="preserve"> з</w:t>
            </w:r>
            <w:r w:rsidRPr="0066520B">
              <w:rPr>
                <w:i/>
                <w:sz w:val="28"/>
                <w:szCs w:val="28"/>
                <w:lang w:val="uk-UA"/>
              </w:rPr>
              <w:t>добувачів</w:t>
            </w:r>
            <w:r>
              <w:rPr>
                <w:i/>
                <w:sz w:val="28"/>
                <w:szCs w:val="28"/>
                <w:lang w:val="uk-UA"/>
              </w:rPr>
              <w:t xml:space="preserve"> ВО</w:t>
            </w:r>
          </w:p>
          <w:p w14:paraId="53BFAED5" w14:textId="77777777" w:rsidR="000E0DF9" w:rsidRDefault="000E0DF9" w:rsidP="000E0DF9">
            <w:pPr>
              <w:contextualSpacing/>
              <w:rPr>
                <w:sz w:val="28"/>
                <w:szCs w:val="28"/>
                <w:lang w:val="uk-UA"/>
              </w:rPr>
            </w:pPr>
          </w:p>
          <w:p w14:paraId="7BA2F179" w14:textId="77777777" w:rsidR="000E0DF9" w:rsidRDefault="000E0DF9" w:rsidP="000E0DF9">
            <w:pPr>
              <w:contextualSpacing/>
              <w:rPr>
                <w:sz w:val="28"/>
                <w:szCs w:val="28"/>
                <w:lang w:val="uk-UA"/>
              </w:rPr>
            </w:pPr>
            <w:r>
              <w:rPr>
                <w:sz w:val="28"/>
                <w:szCs w:val="28"/>
                <w:lang w:val="uk-UA"/>
              </w:rPr>
              <w:t>_______________</w:t>
            </w:r>
          </w:p>
          <w:p w14:paraId="3516B5D4" w14:textId="77777777" w:rsidR="000E0DF9" w:rsidRPr="005A122C" w:rsidRDefault="000E0DF9" w:rsidP="000E0DF9">
            <w:pPr>
              <w:contextualSpacing/>
              <w:rPr>
                <w:sz w:val="28"/>
                <w:szCs w:val="28"/>
                <w:lang w:val="uk-UA"/>
              </w:rPr>
            </w:pPr>
            <w:r w:rsidRPr="005A122C">
              <w:rPr>
                <w:sz w:val="28"/>
                <w:szCs w:val="28"/>
                <w:lang w:val="uk-UA"/>
              </w:rPr>
              <w:t>Б.</w:t>
            </w:r>
            <w:r>
              <w:rPr>
                <w:sz w:val="28"/>
                <w:szCs w:val="28"/>
                <w:lang w:val="uk-UA"/>
              </w:rPr>
              <w:t> </w:t>
            </w:r>
            <w:r w:rsidRPr="005A122C">
              <w:rPr>
                <w:sz w:val="28"/>
                <w:szCs w:val="28"/>
                <w:lang w:val="uk-UA"/>
              </w:rPr>
              <w:t>Оцінювання</w:t>
            </w:r>
            <w:r>
              <w:rPr>
                <w:sz w:val="28"/>
                <w:szCs w:val="28"/>
                <w:lang w:val="uk-UA"/>
              </w:rPr>
              <w:t xml:space="preserve"> р</w:t>
            </w:r>
            <w:r w:rsidRPr="005A122C">
              <w:rPr>
                <w:sz w:val="28"/>
                <w:szCs w:val="28"/>
                <w:lang w:val="uk-UA"/>
              </w:rPr>
              <w:t>езультатів</w:t>
            </w:r>
            <w:r>
              <w:rPr>
                <w:sz w:val="28"/>
                <w:szCs w:val="28"/>
                <w:lang w:val="uk-UA"/>
              </w:rPr>
              <w:t xml:space="preserve"> </w:t>
            </w:r>
            <w:r w:rsidRPr="005A122C">
              <w:rPr>
                <w:sz w:val="28"/>
                <w:szCs w:val="28"/>
                <w:lang w:val="uk-UA"/>
              </w:rPr>
              <w:t>навчання</w:t>
            </w:r>
            <w:r>
              <w:rPr>
                <w:sz w:val="28"/>
                <w:szCs w:val="28"/>
                <w:lang w:val="uk-UA"/>
              </w:rPr>
              <w:t xml:space="preserve"> (</w:t>
            </w:r>
            <w:r w:rsidRPr="00680F8C">
              <w:rPr>
                <w:sz w:val="28"/>
                <w:szCs w:val="28"/>
                <w:lang w:val="uk-UA"/>
              </w:rPr>
              <w:t>РН</w:t>
            </w:r>
            <w:r>
              <w:rPr>
                <w:sz w:val="28"/>
                <w:szCs w:val="28"/>
                <w:lang w:val="uk-UA"/>
              </w:rPr>
              <w:t>)</w:t>
            </w:r>
          </w:p>
          <w:p w14:paraId="434A5E0E" w14:textId="77777777" w:rsidR="000E0DF9" w:rsidRPr="00154FA0" w:rsidRDefault="000E0DF9" w:rsidP="000E0DF9">
            <w:pPr>
              <w:contextualSpacing/>
              <w:rPr>
                <w:i/>
                <w:sz w:val="28"/>
                <w:szCs w:val="28"/>
                <w:lang w:val="uk-UA"/>
              </w:rPr>
            </w:pPr>
            <w:r w:rsidRPr="00154FA0">
              <w:rPr>
                <w:i/>
                <w:sz w:val="28"/>
                <w:szCs w:val="28"/>
                <w:lang w:val="uk-UA"/>
              </w:rPr>
              <w:t>Б 1. Здатність</w:t>
            </w:r>
          </w:p>
          <w:p w14:paraId="17072956" w14:textId="77777777" w:rsidR="000E0DF9" w:rsidRPr="00154FA0" w:rsidRDefault="000E0DF9" w:rsidP="000E0DF9">
            <w:pPr>
              <w:contextualSpacing/>
              <w:rPr>
                <w:i/>
                <w:sz w:val="28"/>
                <w:szCs w:val="28"/>
                <w:lang w:val="uk-UA"/>
              </w:rPr>
            </w:pPr>
            <w:r w:rsidRPr="00154FA0">
              <w:rPr>
                <w:i/>
                <w:sz w:val="28"/>
                <w:szCs w:val="28"/>
                <w:lang w:val="uk-UA"/>
              </w:rPr>
              <w:t>проектувати</w:t>
            </w:r>
          </w:p>
          <w:p w14:paraId="08C99173" w14:textId="77777777" w:rsidR="000E0DF9" w:rsidRPr="00154FA0" w:rsidRDefault="000E0DF9" w:rsidP="000E0DF9">
            <w:pPr>
              <w:contextualSpacing/>
              <w:rPr>
                <w:i/>
                <w:sz w:val="28"/>
                <w:szCs w:val="28"/>
                <w:lang w:val="uk-UA"/>
              </w:rPr>
            </w:pPr>
            <w:r w:rsidRPr="00154FA0">
              <w:rPr>
                <w:i/>
                <w:sz w:val="28"/>
                <w:szCs w:val="28"/>
                <w:lang w:val="uk-UA"/>
              </w:rPr>
              <w:t>оцінювання</w:t>
            </w:r>
          </w:p>
          <w:p w14:paraId="37DDAE03" w14:textId="77777777" w:rsidR="000E0DF9" w:rsidRPr="00154FA0" w:rsidRDefault="000E0DF9" w:rsidP="000E0DF9">
            <w:pPr>
              <w:contextualSpacing/>
              <w:rPr>
                <w:i/>
                <w:sz w:val="28"/>
                <w:szCs w:val="28"/>
                <w:lang w:val="uk-UA"/>
              </w:rPr>
            </w:pPr>
            <w:r w:rsidRPr="00154FA0">
              <w:rPr>
                <w:i/>
                <w:sz w:val="28"/>
                <w:szCs w:val="28"/>
                <w:lang w:val="uk-UA"/>
              </w:rPr>
              <w:t>результатів</w:t>
            </w:r>
          </w:p>
          <w:p w14:paraId="4E697CA2" w14:textId="77777777" w:rsidR="000E0DF9" w:rsidRPr="00154FA0" w:rsidRDefault="000E0DF9" w:rsidP="000E0DF9">
            <w:pPr>
              <w:contextualSpacing/>
              <w:rPr>
                <w:i/>
                <w:sz w:val="28"/>
                <w:szCs w:val="28"/>
                <w:lang w:val="uk-UA"/>
              </w:rPr>
            </w:pPr>
            <w:r w:rsidRPr="00154FA0">
              <w:rPr>
                <w:i/>
                <w:sz w:val="28"/>
                <w:szCs w:val="28"/>
                <w:lang w:val="uk-UA"/>
              </w:rPr>
              <w:t>навчання</w:t>
            </w:r>
          </w:p>
          <w:p w14:paraId="3FDF40FF" w14:textId="77777777" w:rsidR="000E0DF9" w:rsidRDefault="000E0DF9" w:rsidP="000E0DF9">
            <w:pPr>
              <w:contextualSpacing/>
              <w:rPr>
                <w:sz w:val="28"/>
                <w:szCs w:val="28"/>
                <w:lang w:val="uk-UA"/>
              </w:rPr>
            </w:pPr>
          </w:p>
          <w:p w14:paraId="72CD50EC" w14:textId="77777777" w:rsidR="000E0DF9" w:rsidRDefault="000E0DF9" w:rsidP="000E0DF9">
            <w:pPr>
              <w:contextualSpacing/>
              <w:rPr>
                <w:sz w:val="28"/>
                <w:szCs w:val="28"/>
                <w:lang w:val="uk-UA"/>
              </w:rPr>
            </w:pPr>
          </w:p>
          <w:p w14:paraId="49A66937" w14:textId="77777777" w:rsidR="000E0DF9" w:rsidRDefault="000E0DF9" w:rsidP="000E0DF9">
            <w:pPr>
              <w:contextualSpacing/>
              <w:rPr>
                <w:sz w:val="28"/>
                <w:szCs w:val="28"/>
                <w:lang w:val="uk-UA"/>
              </w:rPr>
            </w:pPr>
            <w:r>
              <w:rPr>
                <w:sz w:val="28"/>
                <w:szCs w:val="28"/>
                <w:lang w:val="uk-UA"/>
              </w:rPr>
              <w:t>______________</w:t>
            </w:r>
          </w:p>
          <w:p w14:paraId="101F4A03" w14:textId="77777777" w:rsidR="000E0DF9" w:rsidRPr="00154FA0" w:rsidRDefault="000E0DF9" w:rsidP="000E0DF9">
            <w:pPr>
              <w:contextualSpacing/>
              <w:rPr>
                <w:i/>
                <w:sz w:val="28"/>
                <w:szCs w:val="28"/>
                <w:lang w:val="uk-UA"/>
              </w:rPr>
            </w:pPr>
            <w:r w:rsidRPr="00154FA0">
              <w:rPr>
                <w:i/>
                <w:sz w:val="28"/>
                <w:szCs w:val="28"/>
                <w:lang w:val="uk-UA"/>
              </w:rPr>
              <w:t>Б 2. Здатність</w:t>
            </w:r>
          </w:p>
          <w:p w14:paraId="1B66FF34" w14:textId="77777777" w:rsidR="000E0DF9" w:rsidRDefault="000E0DF9" w:rsidP="000E0DF9">
            <w:pPr>
              <w:contextualSpacing/>
              <w:rPr>
                <w:i/>
                <w:sz w:val="28"/>
                <w:szCs w:val="28"/>
                <w:lang w:val="uk-UA"/>
              </w:rPr>
            </w:pPr>
            <w:r w:rsidRPr="00154FA0">
              <w:rPr>
                <w:i/>
                <w:sz w:val="28"/>
                <w:szCs w:val="28"/>
                <w:lang w:val="uk-UA"/>
              </w:rPr>
              <w:t>здійснювати оцінювання результатів навчання</w:t>
            </w:r>
          </w:p>
          <w:p w14:paraId="59592483" w14:textId="77777777" w:rsidR="000E0DF9" w:rsidRDefault="000E0DF9" w:rsidP="000E0DF9">
            <w:pPr>
              <w:contextualSpacing/>
              <w:rPr>
                <w:i/>
                <w:sz w:val="28"/>
                <w:szCs w:val="28"/>
                <w:lang w:val="uk-UA"/>
              </w:rPr>
            </w:pPr>
          </w:p>
          <w:p w14:paraId="4BDA9F63" w14:textId="77777777" w:rsidR="000E0DF9" w:rsidRDefault="000E0DF9" w:rsidP="000E0DF9">
            <w:pPr>
              <w:contextualSpacing/>
              <w:rPr>
                <w:i/>
                <w:sz w:val="28"/>
                <w:szCs w:val="28"/>
                <w:lang w:val="uk-UA"/>
              </w:rPr>
            </w:pPr>
          </w:p>
          <w:p w14:paraId="1D218517" w14:textId="77777777" w:rsidR="000E0DF9" w:rsidRDefault="000E0DF9" w:rsidP="000E0DF9">
            <w:pPr>
              <w:contextualSpacing/>
              <w:rPr>
                <w:i/>
                <w:sz w:val="28"/>
                <w:szCs w:val="28"/>
                <w:lang w:val="uk-UA"/>
              </w:rPr>
            </w:pPr>
          </w:p>
          <w:p w14:paraId="29FB7AF4" w14:textId="77777777" w:rsidR="000E0DF9" w:rsidRDefault="000E0DF9" w:rsidP="000E0DF9">
            <w:pPr>
              <w:contextualSpacing/>
              <w:rPr>
                <w:i/>
                <w:sz w:val="28"/>
                <w:szCs w:val="28"/>
                <w:lang w:val="uk-UA"/>
              </w:rPr>
            </w:pPr>
          </w:p>
          <w:p w14:paraId="2FA8B3F0" w14:textId="77777777" w:rsidR="000E0DF9" w:rsidRDefault="000E0DF9" w:rsidP="000E0DF9">
            <w:pPr>
              <w:contextualSpacing/>
              <w:rPr>
                <w:i/>
                <w:sz w:val="28"/>
                <w:szCs w:val="28"/>
                <w:lang w:val="uk-UA"/>
              </w:rPr>
            </w:pPr>
          </w:p>
          <w:p w14:paraId="760BDB18" w14:textId="77777777" w:rsidR="000E0DF9" w:rsidRDefault="000E0DF9" w:rsidP="000E0DF9">
            <w:pPr>
              <w:contextualSpacing/>
              <w:rPr>
                <w:i/>
                <w:sz w:val="28"/>
                <w:szCs w:val="28"/>
                <w:lang w:val="uk-UA"/>
              </w:rPr>
            </w:pPr>
          </w:p>
          <w:p w14:paraId="3FE130EA" w14:textId="77777777" w:rsidR="000E0DF9" w:rsidRDefault="000E0DF9" w:rsidP="000E0DF9">
            <w:pPr>
              <w:contextualSpacing/>
              <w:rPr>
                <w:i/>
                <w:sz w:val="28"/>
                <w:szCs w:val="28"/>
                <w:lang w:val="uk-UA"/>
              </w:rPr>
            </w:pPr>
          </w:p>
          <w:p w14:paraId="3D1E4AF6" w14:textId="77777777" w:rsidR="000E0DF9" w:rsidRDefault="000E0DF9" w:rsidP="000E0DF9">
            <w:pPr>
              <w:contextualSpacing/>
              <w:rPr>
                <w:i/>
                <w:sz w:val="28"/>
                <w:szCs w:val="28"/>
                <w:lang w:val="uk-UA"/>
              </w:rPr>
            </w:pPr>
            <w:r>
              <w:rPr>
                <w:i/>
                <w:sz w:val="28"/>
                <w:szCs w:val="28"/>
                <w:lang w:val="uk-UA"/>
              </w:rPr>
              <w:t>_______________</w:t>
            </w:r>
          </w:p>
          <w:p w14:paraId="4E2EA3EC" w14:textId="77777777" w:rsidR="000E0DF9" w:rsidRPr="00080FE7" w:rsidRDefault="000E0DF9" w:rsidP="000E0DF9">
            <w:pPr>
              <w:contextualSpacing/>
              <w:rPr>
                <w:i/>
                <w:sz w:val="28"/>
                <w:szCs w:val="28"/>
              </w:rPr>
            </w:pPr>
            <w:r w:rsidRPr="00080FE7">
              <w:rPr>
                <w:i/>
                <w:sz w:val="28"/>
                <w:szCs w:val="28"/>
              </w:rPr>
              <w:t xml:space="preserve">БЗ. </w:t>
            </w:r>
            <w:proofErr w:type="spellStart"/>
            <w:r w:rsidRPr="00080FE7">
              <w:rPr>
                <w:i/>
                <w:sz w:val="28"/>
                <w:szCs w:val="28"/>
              </w:rPr>
              <w:t>Здатність</w:t>
            </w:r>
            <w:proofErr w:type="spellEnd"/>
            <w:r>
              <w:rPr>
                <w:i/>
                <w:sz w:val="28"/>
                <w:szCs w:val="28"/>
                <w:lang w:val="uk-UA"/>
              </w:rPr>
              <w:t xml:space="preserve"> </w:t>
            </w:r>
            <w:proofErr w:type="spellStart"/>
            <w:r w:rsidRPr="00080FE7">
              <w:rPr>
                <w:i/>
                <w:sz w:val="28"/>
                <w:szCs w:val="28"/>
              </w:rPr>
              <w:t>надавати</w:t>
            </w:r>
            <w:proofErr w:type="spellEnd"/>
            <w:r>
              <w:rPr>
                <w:i/>
                <w:sz w:val="28"/>
                <w:szCs w:val="28"/>
                <w:lang w:val="uk-UA"/>
              </w:rPr>
              <w:t xml:space="preserve"> </w:t>
            </w:r>
            <w:proofErr w:type="spellStart"/>
            <w:r w:rsidRPr="00080FE7">
              <w:rPr>
                <w:i/>
                <w:sz w:val="28"/>
                <w:szCs w:val="28"/>
              </w:rPr>
              <w:t>зворотній</w:t>
            </w:r>
            <w:proofErr w:type="spellEnd"/>
            <w:r>
              <w:rPr>
                <w:i/>
                <w:sz w:val="28"/>
                <w:szCs w:val="28"/>
                <w:lang w:val="uk-UA"/>
              </w:rPr>
              <w:t xml:space="preserve"> </w:t>
            </w:r>
            <w:r w:rsidRPr="00080FE7">
              <w:rPr>
                <w:i/>
                <w:sz w:val="28"/>
                <w:szCs w:val="28"/>
              </w:rPr>
              <w:t>з в ’</w:t>
            </w:r>
            <w:proofErr w:type="spellStart"/>
            <w:r w:rsidRPr="00080FE7">
              <w:rPr>
                <w:i/>
                <w:sz w:val="28"/>
                <w:szCs w:val="28"/>
              </w:rPr>
              <w:t>язок</w:t>
            </w:r>
            <w:proofErr w:type="spellEnd"/>
            <w:r>
              <w:rPr>
                <w:i/>
                <w:sz w:val="28"/>
                <w:szCs w:val="28"/>
                <w:lang w:val="uk-UA"/>
              </w:rPr>
              <w:t xml:space="preserve"> </w:t>
            </w:r>
            <w:proofErr w:type="spellStart"/>
            <w:r w:rsidRPr="00080FE7">
              <w:rPr>
                <w:i/>
                <w:sz w:val="28"/>
                <w:szCs w:val="28"/>
              </w:rPr>
              <w:t>здобувачам</w:t>
            </w:r>
            <w:proofErr w:type="spellEnd"/>
            <w:r w:rsidRPr="00080FE7">
              <w:rPr>
                <w:i/>
                <w:sz w:val="28"/>
                <w:szCs w:val="28"/>
              </w:rPr>
              <w:t xml:space="preserve"> ВО</w:t>
            </w:r>
          </w:p>
          <w:p w14:paraId="6E53656E" w14:textId="77777777" w:rsidR="000E0DF9" w:rsidRPr="00080FE7" w:rsidRDefault="000E0DF9" w:rsidP="000E0DF9">
            <w:pPr>
              <w:contextualSpacing/>
              <w:rPr>
                <w:i/>
                <w:sz w:val="28"/>
                <w:szCs w:val="28"/>
              </w:rPr>
            </w:pPr>
            <w:proofErr w:type="gramStart"/>
            <w:r w:rsidRPr="00080FE7">
              <w:rPr>
                <w:i/>
                <w:sz w:val="28"/>
                <w:szCs w:val="28"/>
              </w:rPr>
              <w:t>за результатам</w:t>
            </w:r>
            <w:proofErr w:type="gramEnd"/>
            <w:r w:rsidRPr="00080FE7">
              <w:rPr>
                <w:i/>
                <w:sz w:val="28"/>
                <w:szCs w:val="28"/>
              </w:rPr>
              <w:t xml:space="preserve"> </w:t>
            </w:r>
          </w:p>
          <w:p w14:paraId="10671EDB" w14:textId="77777777" w:rsidR="000E0DF9" w:rsidRPr="00154FA0" w:rsidRDefault="000E0DF9" w:rsidP="000E0DF9">
            <w:pPr>
              <w:contextualSpacing/>
              <w:rPr>
                <w:i/>
                <w:sz w:val="28"/>
                <w:szCs w:val="28"/>
              </w:rPr>
            </w:pPr>
            <w:proofErr w:type="spellStart"/>
            <w:r w:rsidRPr="00080FE7">
              <w:rPr>
                <w:i/>
                <w:sz w:val="28"/>
                <w:szCs w:val="28"/>
              </w:rPr>
              <w:t>оціню</w:t>
            </w:r>
            <w:proofErr w:type="spellEnd"/>
            <w:r w:rsidRPr="00080FE7">
              <w:rPr>
                <w:i/>
                <w:sz w:val="28"/>
                <w:szCs w:val="28"/>
              </w:rPr>
              <w:t xml:space="preserve"> ванн</w:t>
            </w:r>
          </w:p>
        </w:tc>
        <w:tc>
          <w:tcPr>
            <w:tcW w:w="5883" w:type="dxa"/>
            <w:vMerge/>
          </w:tcPr>
          <w:p w14:paraId="5F176EA1" w14:textId="77777777" w:rsidR="000E0DF9" w:rsidRPr="00680F8C" w:rsidRDefault="000E0DF9" w:rsidP="000E0DF9">
            <w:pPr>
              <w:contextualSpacing/>
              <w:jc w:val="both"/>
              <w:rPr>
                <w:sz w:val="28"/>
                <w:szCs w:val="28"/>
                <w:lang w:val="uk-UA"/>
              </w:rPr>
            </w:pPr>
          </w:p>
        </w:tc>
        <w:tc>
          <w:tcPr>
            <w:tcW w:w="1417" w:type="dxa"/>
            <w:vMerge/>
          </w:tcPr>
          <w:p w14:paraId="20FC03BC" w14:textId="77777777" w:rsidR="000E0DF9" w:rsidRPr="009D360A" w:rsidRDefault="000E0DF9" w:rsidP="000E0DF9">
            <w:pPr>
              <w:contextualSpacing/>
              <w:rPr>
                <w:spacing w:val="-20"/>
                <w:sz w:val="28"/>
                <w:szCs w:val="28"/>
                <w:lang w:val="uk-UA"/>
              </w:rPr>
            </w:pPr>
          </w:p>
        </w:tc>
      </w:tr>
      <w:tr w:rsidR="000E0DF9" w14:paraId="1D5D2494" w14:textId="77777777" w:rsidTr="000E0DF9">
        <w:trPr>
          <w:trHeight w:val="317"/>
        </w:trPr>
        <w:tc>
          <w:tcPr>
            <w:tcW w:w="2589" w:type="dxa"/>
            <w:vMerge/>
          </w:tcPr>
          <w:p w14:paraId="3FFB6482" w14:textId="77777777" w:rsidR="000E0DF9" w:rsidRPr="000C1525" w:rsidRDefault="000E0DF9" w:rsidP="000E0DF9">
            <w:pPr>
              <w:contextualSpacing/>
              <w:rPr>
                <w:lang w:val="uk-UA"/>
              </w:rPr>
            </w:pPr>
          </w:p>
        </w:tc>
        <w:tc>
          <w:tcPr>
            <w:tcW w:w="5883" w:type="dxa"/>
            <w:vMerge/>
          </w:tcPr>
          <w:p w14:paraId="2A4BB1C2" w14:textId="77777777" w:rsidR="000E0DF9" w:rsidRPr="00680F8C" w:rsidRDefault="000E0DF9" w:rsidP="000E0DF9">
            <w:pPr>
              <w:contextualSpacing/>
              <w:jc w:val="both"/>
              <w:rPr>
                <w:sz w:val="28"/>
                <w:szCs w:val="28"/>
                <w:lang w:val="uk-UA"/>
              </w:rPr>
            </w:pPr>
          </w:p>
        </w:tc>
        <w:tc>
          <w:tcPr>
            <w:tcW w:w="1417" w:type="dxa"/>
            <w:vMerge w:val="restart"/>
          </w:tcPr>
          <w:p w14:paraId="34EF33D9" w14:textId="77777777" w:rsidR="000E0DF9" w:rsidRDefault="000E0DF9" w:rsidP="000E0DF9">
            <w:pPr>
              <w:contextualSpacing/>
              <w:rPr>
                <w:spacing w:val="-20"/>
                <w:sz w:val="28"/>
                <w:szCs w:val="28"/>
                <w:lang w:val="uk-UA"/>
              </w:rPr>
            </w:pPr>
            <w:r w:rsidRPr="009D360A">
              <w:rPr>
                <w:spacing w:val="-20"/>
                <w:sz w:val="28"/>
                <w:szCs w:val="28"/>
                <w:lang w:val="uk-UA"/>
              </w:rPr>
              <w:t>-високий</w:t>
            </w:r>
          </w:p>
          <w:p w14:paraId="57A4D38A"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69542873"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5CA0C361" w14:textId="77777777" w:rsidR="000E0DF9" w:rsidRDefault="000E0DF9" w:rsidP="000E0DF9">
            <w:pPr>
              <w:contextualSpacing/>
              <w:rPr>
                <w:spacing w:val="-20"/>
                <w:sz w:val="28"/>
                <w:szCs w:val="28"/>
                <w:lang w:val="uk-UA"/>
              </w:rPr>
            </w:pPr>
            <w:r>
              <w:rPr>
                <w:spacing w:val="-20"/>
                <w:sz w:val="28"/>
                <w:szCs w:val="28"/>
                <w:lang w:val="uk-UA"/>
              </w:rPr>
              <w:t>-середній</w:t>
            </w:r>
          </w:p>
          <w:p w14:paraId="1E7446E4"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6DD06CD2"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6FEBA5E1" w14:textId="77777777" w:rsidR="000E0DF9" w:rsidRDefault="000E0DF9" w:rsidP="000E0DF9">
            <w:pPr>
              <w:contextualSpacing/>
              <w:rPr>
                <w:spacing w:val="-20"/>
                <w:sz w:val="28"/>
                <w:szCs w:val="28"/>
                <w:lang w:val="uk-UA"/>
              </w:rPr>
            </w:pPr>
            <w:r>
              <w:rPr>
                <w:spacing w:val="-20"/>
                <w:sz w:val="28"/>
                <w:szCs w:val="28"/>
                <w:lang w:val="uk-UA"/>
              </w:rPr>
              <w:t>(60-73 балів)</w:t>
            </w:r>
          </w:p>
          <w:p w14:paraId="3E4790AA" w14:textId="77777777" w:rsidR="000E0DF9" w:rsidRDefault="000E0DF9" w:rsidP="000E0DF9">
            <w:pPr>
              <w:contextualSpacing/>
              <w:rPr>
                <w:lang w:val="uk-UA"/>
              </w:rPr>
            </w:pPr>
          </w:p>
          <w:p w14:paraId="5A85A133" w14:textId="77777777" w:rsidR="000E0DF9" w:rsidRDefault="000E0DF9" w:rsidP="000E0DF9">
            <w:pPr>
              <w:contextualSpacing/>
              <w:rPr>
                <w:lang w:val="uk-UA"/>
              </w:rPr>
            </w:pPr>
          </w:p>
          <w:p w14:paraId="5385FA64" w14:textId="77777777" w:rsidR="000E0DF9" w:rsidRDefault="000E0DF9" w:rsidP="000E0DF9">
            <w:pPr>
              <w:contextualSpacing/>
              <w:rPr>
                <w:lang w:val="uk-UA"/>
              </w:rPr>
            </w:pPr>
          </w:p>
          <w:p w14:paraId="55E3B880" w14:textId="77777777" w:rsidR="000E0DF9" w:rsidRDefault="000E0DF9" w:rsidP="000E0DF9">
            <w:pPr>
              <w:contextualSpacing/>
              <w:rPr>
                <w:lang w:val="uk-UA"/>
              </w:rPr>
            </w:pPr>
          </w:p>
          <w:p w14:paraId="1C29EF1A" w14:textId="77777777" w:rsidR="000E0DF9" w:rsidRDefault="000E0DF9" w:rsidP="000E0DF9">
            <w:pPr>
              <w:contextualSpacing/>
              <w:rPr>
                <w:lang w:val="uk-UA"/>
              </w:rPr>
            </w:pPr>
          </w:p>
          <w:p w14:paraId="0FC681CE" w14:textId="77777777" w:rsidR="000E0DF9" w:rsidRDefault="000E0DF9" w:rsidP="000E0DF9">
            <w:pPr>
              <w:contextualSpacing/>
              <w:rPr>
                <w:lang w:val="uk-UA"/>
              </w:rPr>
            </w:pPr>
          </w:p>
          <w:p w14:paraId="4D6E68A4" w14:textId="77777777" w:rsidR="000E0DF9" w:rsidRDefault="000E0DF9" w:rsidP="000E0DF9">
            <w:pPr>
              <w:contextualSpacing/>
              <w:rPr>
                <w:lang w:val="uk-UA"/>
              </w:rPr>
            </w:pPr>
          </w:p>
          <w:p w14:paraId="1FB14D3F" w14:textId="77777777" w:rsidR="000E0DF9" w:rsidRDefault="000E0DF9" w:rsidP="000E0DF9">
            <w:pPr>
              <w:contextualSpacing/>
              <w:rPr>
                <w:lang w:val="uk-UA"/>
              </w:rPr>
            </w:pPr>
          </w:p>
          <w:p w14:paraId="6FED326A" w14:textId="77777777" w:rsidR="000E0DF9" w:rsidRDefault="000E0DF9" w:rsidP="000E0DF9">
            <w:pPr>
              <w:contextualSpacing/>
              <w:rPr>
                <w:lang w:val="uk-UA"/>
              </w:rPr>
            </w:pPr>
          </w:p>
          <w:p w14:paraId="79B4061D" w14:textId="77777777" w:rsidR="000E0DF9" w:rsidRDefault="000E0DF9" w:rsidP="000E0DF9">
            <w:pPr>
              <w:contextualSpacing/>
              <w:rPr>
                <w:lang w:val="uk-UA"/>
              </w:rPr>
            </w:pPr>
          </w:p>
          <w:p w14:paraId="0A5B7F40" w14:textId="77777777" w:rsidR="000E0DF9" w:rsidRDefault="000E0DF9" w:rsidP="000E0DF9">
            <w:pPr>
              <w:contextualSpacing/>
              <w:rPr>
                <w:lang w:val="uk-UA"/>
              </w:rPr>
            </w:pPr>
          </w:p>
          <w:p w14:paraId="732D5F56" w14:textId="77777777" w:rsidR="000E0DF9" w:rsidRDefault="000E0DF9" w:rsidP="000E0DF9">
            <w:pPr>
              <w:contextualSpacing/>
              <w:rPr>
                <w:lang w:val="uk-UA"/>
              </w:rPr>
            </w:pPr>
          </w:p>
          <w:p w14:paraId="2EAF6313" w14:textId="77777777" w:rsidR="000E0DF9" w:rsidRDefault="000E0DF9" w:rsidP="000E0DF9">
            <w:pPr>
              <w:contextualSpacing/>
              <w:rPr>
                <w:lang w:val="uk-UA"/>
              </w:rPr>
            </w:pPr>
          </w:p>
          <w:p w14:paraId="19789B0F" w14:textId="77777777" w:rsidR="000E0DF9" w:rsidRDefault="000E0DF9" w:rsidP="000E0DF9">
            <w:pPr>
              <w:contextualSpacing/>
              <w:rPr>
                <w:lang w:val="uk-UA"/>
              </w:rPr>
            </w:pPr>
          </w:p>
          <w:p w14:paraId="42E1490B" w14:textId="77777777" w:rsidR="000E0DF9" w:rsidRDefault="000E0DF9" w:rsidP="000E0DF9">
            <w:pPr>
              <w:contextualSpacing/>
              <w:rPr>
                <w:lang w:val="uk-UA"/>
              </w:rPr>
            </w:pPr>
          </w:p>
          <w:p w14:paraId="57BC067B" w14:textId="77777777" w:rsidR="000E0DF9" w:rsidRDefault="000E0DF9" w:rsidP="000E0DF9">
            <w:pPr>
              <w:contextualSpacing/>
              <w:rPr>
                <w:lang w:val="uk-UA"/>
              </w:rPr>
            </w:pPr>
          </w:p>
          <w:p w14:paraId="63519491" w14:textId="77777777" w:rsidR="000E0DF9" w:rsidRDefault="000E0DF9" w:rsidP="000E0DF9">
            <w:pPr>
              <w:contextualSpacing/>
              <w:rPr>
                <w:lang w:val="uk-UA"/>
              </w:rPr>
            </w:pPr>
          </w:p>
          <w:p w14:paraId="4BBD707E" w14:textId="77777777" w:rsidR="000E0DF9" w:rsidRDefault="000E0DF9" w:rsidP="000E0DF9">
            <w:pPr>
              <w:contextualSpacing/>
              <w:rPr>
                <w:lang w:val="uk-UA"/>
              </w:rPr>
            </w:pPr>
          </w:p>
          <w:p w14:paraId="3D91683E" w14:textId="77777777" w:rsidR="000E0DF9" w:rsidRDefault="000E0DF9" w:rsidP="000E0DF9">
            <w:pPr>
              <w:contextualSpacing/>
              <w:rPr>
                <w:lang w:val="uk-UA"/>
              </w:rPr>
            </w:pPr>
          </w:p>
          <w:p w14:paraId="0E58DD88" w14:textId="77777777" w:rsidR="000E0DF9" w:rsidRDefault="000E0DF9" w:rsidP="000E0DF9">
            <w:pPr>
              <w:contextualSpacing/>
              <w:rPr>
                <w:lang w:val="uk-UA"/>
              </w:rPr>
            </w:pPr>
          </w:p>
          <w:p w14:paraId="02375711" w14:textId="77777777" w:rsidR="000E0DF9" w:rsidRDefault="000E0DF9" w:rsidP="000E0DF9">
            <w:pPr>
              <w:contextualSpacing/>
              <w:rPr>
                <w:lang w:val="uk-UA"/>
              </w:rPr>
            </w:pPr>
          </w:p>
          <w:p w14:paraId="2013E48B" w14:textId="77777777" w:rsidR="000E0DF9" w:rsidRDefault="000E0DF9" w:rsidP="000E0DF9">
            <w:pPr>
              <w:contextualSpacing/>
              <w:rPr>
                <w:lang w:val="uk-UA"/>
              </w:rPr>
            </w:pPr>
          </w:p>
          <w:p w14:paraId="36337946" w14:textId="77777777" w:rsidR="000E0DF9" w:rsidRDefault="000E0DF9" w:rsidP="000E0DF9">
            <w:pPr>
              <w:contextualSpacing/>
              <w:rPr>
                <w:lang w:val="uk-UA"/>
              </w:rPr>
            </w:pPr>
          </w:p>
          <w:p w14:paraId="6FC03590" w14:textId="77777777" w:rsidR="000E0DF9" w:rsidRDefault="000E0DF9" w:rsidP="000E0DF9">
            <w:pPr>
              <w:contextualSpacing/>
              <w:rPr>
                <w:lang w:val="uk-UA"/>
              </w:rPr>
            </w:pPr>
          </w:p>
          <w:p w14:paraId="3BD3CBED" w14:textId="77777777" w:rsidR="000E0DF9" w:rsidRDefault="000E0DF9" w:rsidP="000E0DF9">
            <w:pPr>
              <w:contextualSpacing/>
              <w:rPr>
                <w:lang w:val="uk-UA"/>
              </w:rPr>
            </w:pPr>
          </w:p>
          <w:p w14:paraId="47430B41" w14:textId="77777777" w:rsidR="000E0DF9" w:rsidRDefault="000E0DF9" w:rsidP="000E0DF9">
            <w:pPr>
              <w:contextualSpacing/>
              <w:rPr>
                <w:lang w:val="uk-UA"/>
              </w:rPr>
            </w:pPr>
          </w:p>
          <w:p w14:paraId="72139361" w14:textId="77777777" w:rsidR="000E0DF9" w:rsidRDefault="000E0DF9" w:rsidP="000E0DF9">
            <w:pPr>
              <w:contextualSpacing/>
              <w:rPr>
                <w:lang w:val="uk-UA"/>
              </w:rPr>
            </w:pPr>
          </w:p>
          <w:p w14:paraId="7409D71D" w14:textId="77777777" w:rsidR="000E0DF9" w:rsidRDefault="000E0DF9" w:rsidP="000E0DF9">
            <w:pPr>
              <w:contextualSpacing/>
              <w:rPr>
                <w:lang w:val="uk-UA"/>
              </w:rPr>
            </w:pPr>
          </w:p>
          <w:p w14:paraId="388E5C83" w14:textId="77777777" w:rsidR="000E0DF9" w:rsidRDefault="000E0DF9" w:rsidP="000E0DF9">
            <w:pPr>
              <w:contextualSpacing/>
              <w:rPr>
                <w:lang w:val="uk-UA"/>
              </w:rPr>
            </w:pPr>
          </w:p>
          <w:p w14:paraId="487FD37F" w14:textId="77777777" w:rsidR="000E0DF9" w:rsidRDefault="000E0DF9" w:rsidP="000E0DF9">
            <w:pPr>
              <w:contextualSpacing/>
              <w:rPr>
                <w:lang w:val="uk-UA"/>
              </w:rPr>
            </w:pPr>
          </w:p>
          <w:p w14:paraId="6AE19B08" w14:textId="77777777" w:rsidR="000E0DF9" w:rsidRDefault="000E0DF9" w:rsidP="000E0DF9">
            <w:pPr>
              <w:contextualSpacing/>
              <w:rPr>
                <w:lang w:val="uk-UA"/>
              </w:rPr>
            </w:pPr>
          </w:p>
          <w:p w14:paraId="6C057152" w14:textId="77777777" w:rsidR="000E0DF9" w:rsidRDefault="000E0DF9" w:rsidP="000E0DF9">
            <w:pPr>
              <w:contextualSpacing/>
              <w:rPr>
                <w:lang w:val="uk-UA"/>
              </w:rPr>
            </w:pPr>
          </w:p>
          <w:p w14:paraId="27D95AE4" w14:textId="77777777" w:rsidR="000E0DF9" w:rsidRDefault="000E0DF9" w:rsidP="000E0DF9">
            <w:pPr>
              <w:contextualSpacing/>
              <w:rPr>
                <w:lang w:val="uk-UA"/>
              </w:rPr>
            </w:pPr>
            <w:r>
              <w:rPr>
                <w:lang w:val="uk-UA"/>
              </w:rPr>
              <w:t>__________</w:t>
            </w:r>
          </w:p>
          <w:p w14:paraId="5880994B" w14:textId="77777777" w:rsidR="000E0DF9" w:rsidRDefault="000E0DF9" w:rsidP="000E0DF9">
            <w:pPr>
              <w:contextualSpacing/>
              <w:rPr>
                <w:spacing w:val="-20"/>
                <w:sz w:val="28"/>
                <w:szCs w:val="28"/>
                <w:lang w:val="uk-UA"/>
              </w:rPr>
            </w:pPr>
            <w:r w:rsidRPr="009D360A">
              <w:rPr>
                <w:spacing w:val="-20"/>
                <w:sz w:val="28"/>
                <w:szCs w:val="28"/>
                <w:lang w:val="uk-UA"/>
              </w:rPr>
              <w:t>-високий</w:t>
            </w:r>
          </w:p>
          <w:p w14:paraId="5885C27D"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1E8312FF"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257C9575" w14:textId="77777777" w:rsidR="000E0DF9" w:rsidRDefault="000E0DF9" w:rsidP="000E0DF9">
            <w:pPr>
              <w:contextualSpacing/>
              <w:rPr>
                <w:spacing w:val="-20"/>
                <w:sz w:val="28"/>
                <w:szCs w:val="28"/>
                <w:lang w:val="uk-UA"/>
              </w:rPr>
            </w:pPr>
            <w:r>
              <w:rPr>
                <w:spacing w:val="-20"/>
                <w:sz w:val="28"/>
                <w:szCs w:val="28"/>
                <w:lang w:val="uk-UA"/>
              </w:rPr>
              <w:t>-середній</w:t>
            </w:r>
          </w:p>
          <w:p w14:paraId="377E74A8"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094E31FE"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17E09266" w14:textId="77777777" w:rsidR="000E0DF9" w:rsidRPr="000C1525" w:rsidRDefault="000E0DF9" w:rsidP="00643FFA">
            <w:pPr>
              <w:contextualSpacing/>
              <w:rPr>
                <w:lang w:val="uk-UA"/>
              </w:rPr>
            </w:pPr>
            <w:r>
              <w:rPr>
                <w:spacing w:val="-20"/>
                <w:sz w:val="28"/>
                <w:szCs w:val="28"/>
                <w:lang w:val="uk-UA"/>
              </w:rPr>
              <w:t>(60-73 балів)</w:t>
            </w:r>
          </w:p>
        </w:tc>
      </w:tr>
      <w:tr w:rsidR="000E0DF9" w14:paraId="55A26881" w14:textId="77777777" w:rsidTr="000E0DF9">
        <w:tc>
          <w:tcPr>
            <w:tcW w:w="2589" w:type="dxa"/>
          </w:tcPr>
          <w:p w14:paraId="19510D39" w14:textId="77777777" w:rsidR="000E0DF9" w:rsidRDefault="000E0DF9" w:rsidP="000E0DF9">
            <w:pPr>
              <w:contextualSpacing/>
              <w:rPr>
                <w:sz w:val="28"/>
                <w:szCs w:val="28"/>
                <w:lang w:val="uk-UA"/>
              </w:rPr>
            </w:pPr>
            <w:r w:rsidRPr="00264FD1">
              <w:rPr>
                <w:sz w:val="28"/>
                <w:szCs w:val="28"/>
                <w:lang w:val="uk-UA"/>
              </w:rPr>
              <w:lastRenderedPageBreak/>
              <w:t>В</w:t>
            </w:r>
            <w:r>
              <w:rPr>
                <w:sz w:val="28"/>
                <w:szCs w:val="28"/>
                <w:lang w:val="uk-UA"/>
              </w:rPr>
              <w:t>.</w:t>
            </w:r>
            <w:r w:rsidRPr="00264FD1">
              <w:rPr>
                <w:sz w:val="28"/>
                <w:szCs w:val="28"/>
                <w:lang w:val="uk-UA"/>
              </w:rPr>
              <w:t xml:space="preserve"> Створення</w:t>
            </w:r>
            <w:r>
              <w:rPr>
                <w:sz w:val="28"/>
                <w:szCs w:val="28"/>
                <w:lang w:val="uk-UA"/>
              </w:rPr>
              <w:t xml:space="preserve"> </w:t>
            </w:r>
            <w:r w:rsidRPr="00264FD1">
              <w:rPr>
                <w:sz w:val="28"/>
                <w:szCs w:val="28"/>
                <w:lang w:val="uk-UA"/>
              </w:rPr>
              <w:t>навчально-м</w:t>
            </w:r>
            <w:r>
              <w:rPr>
                <w:sz w:val="28"/>
                <w:szCs w:val="28"/>
                <w:lang w:val="uk-UA"/>
              </w:rPr>
              <w:t>е</w:t>
            </w:r>
            <w:r w:rsidRPr="00264FD1">
              <w:rPr>
                <w:sz w:val="28"/>
                <w:szCs w:val="28"/>
                <w:lang w:val="uk-UA"/>
              </w:rPr>
              <w:t>тодичного</w:t>
            </w:r>
            <w:r>
              <w:rPr>
                <w:sz w:val="28"/>
                <w:szCs w:val="28"/>
                <w:lang w:val="uk-UA"/>
              </w:rPr>
              <w:t xml:space="preserve"> </w:t>
            </w:r>
            <w:r w:rsidRPr="00264FD1">
              <w:rPr>
                <w:sz w:val="28"/>
                <w:szCs w:val="28"/>
                <w:lang w:val="uk-UA"/>
              </w:rPr>
              <w:t>забезпечення</w:t>
            </w:r>
            <w:r>
              <w:rPr>
                <w:sz w:val="28"/>
                <w:szCs w:val="28"/>
                <w:lang w:val="uk-UA"/>
              </w:rPr>
              <w:t xml:space="preserve"> </w:t>
            </w:r>
            <w:r w:rsidRPr="00264FD1">
              <w:rPr>
                <w:sz w:val="28"/>
                <w:szCs w:val="28"/>
                <w:lang w:val="uk-UA"/>
              </w:rPr>
              <w:t>освітніх</w:t>
            </w:r>
            <w:r>
              <w:rPr>
                <w:sz w:val="28"/>
                <w:szCs w:val="28"/>
                <w:lang w:val="uk-UA"/>
              </w:rPr>
              <w:t xml:space="preserve"> компонентів</w:t>
            </w:r>
          </w:p>
          <w:p w14:paraId="5574F3CF" w14:textId="77777777" w:rsidR="000E0DF9" w:rsidRPr="00154FA0" w:rsidRDefault="000E0DF9" w:rsidP="000E0DF9">
            <w:pPr>
              <w:contextualSpacing/>
              <w:rPr>
                <w:i/>
                <w:sz w:val="28"/>
                <w:szCs w:val="28"/>
                <w:lang w:val="uk-UA"/>
              </w:rPr>
            </w:pPr>
            <w:r w:rsidRPr="00154FA0">
              <w:rPr>
                <w:i/>
                <w:sz w:val="28"/>
                <w:szCs w:val="28"/>
                <w:lang w:val="uk-UA"/>
              </w:rPr>
              <w:t>В2. Здатність</w:t>
            </w:r>
          </w:p>
          <w:p w14:paraId="02BA3D92" w14:textId="77777777" w:rsidR="000E0DF9" w:rsidRPr="00154FA0" w:rsidRDefault="000E0DF9" w:rsidP="000E0DF9">
            <w:pPr>
              <w:contextualSpacing/>
              <w:rPr>
                <w:i/>
                <w:sz w:val="28"/>
                <w:szCs w:val="28"/>
                <w:lang w:val="uk-UA"/>
              </w:rPr>
            </w:pPr>
            <w:r w:rsidRPr="00154FA0">
              <w:rPr>
                <w:i/>
                <w:sz w:val="28"/>
                <w:szCs w:val="28"/>
                <w:lang w:val="uk-UA"/>
              </w:rPr>
              <w:t>розробляти та</w:t>
            </w:r>
          </w:p>
          <w:p w14:paraId="3DD8B6B2" w14:textId="77777777" w:rsidR="000E0DF9" w:rsidRPr="00154FA0" w:rsidRDefault="000E0DF9" w:rsidP="000E0DF9">
            <w:pPr>
              <w:contextualSpacing/>
              <w:rPr>
                <w:i/>
                <w:sz w:val="28"/>
                <w:szCs w:val="28"/>
                <w:lang w:val="uk-UA"/>
              </w:rPr>
            </w:pPr>
            <w:r w:rsidRPr="00154FA0">
              <w:rPr>
                <w:i/>
                <w:sz w:val="28"/>
                <w:szCs w:val="28"/>
                <w:lang w:val="uk-UA"/>
              </w:rPr>
              <w:t>удосконалювати</w:t>
            </w:r>
          </w:p>
          <w:p w14:paraId="3DE5AE65" w14:textId="77777777" w:rsidR="000E0DF9" w:rsidRPr="000C1525" w:rsidRDefault="000E0DF9" w:rsidP="000E0DF9">
            <w:pPr>
              <w:contextualSpacing/>
              <w:rPr>
                <w:lang w:val="uk-UA"/>
              </w:rPr>
            </w:pPr>
            <w:r w:rsidRPr="00154FA0">
              <w:rPr>
                <w:i/>
                <w:sz w:val="28"/>
                <w:szCs w:val="28"/>
                <w:lang w:val="uk-UA"/>
              </w:rPr>
              <w:t>навчально-методичні матеріали</w:t>
            </w:r>
          </w:p>
        </w:tc>
        <w:tc>
          <w:tcPr>
            <w:tcW w:w="5883" w:type="dxa"/>
          </w:tcPr>
          <w:p w14:paraId="2F604078" w14:textId="77777777" w:rsidR="000E0DF9" w:rsidRDefault="000E0DF9" w:rsidP="000E0DF9">
            <w:pPr>
              <w:contextualSpacing/>
              <w:jc w:val="both"/>
              <w:rPr>
                <w:sz w:val="28"/>
                <w:szCs w:val="28"/>
                <w:lang w:val="uk-UA"/>
              </w:rPr>
            </w:pPr>
            <w:r w:rsidRPr="00680F8C">
              <w:rPr>
                <w:sz w:val="28"/>
                <w:szCs w:val="28"/>
                <w:lang w:val="uk-UA"/>
              </w:rPr>
              <w:t xml:space="preserve">- знання </w:t>
            </w:r>
            <w:r>
              <w:rPr>
                <w:sz w:val="28"/>
                <w:szCs w:val="28"/>
                <w:lang w:val="uk-UA"/>
              </w:rPr>
              <w:t>в</w:t>
            </w:r>
            <w:r w:rsidRPr="00680F8C">
              <w:rPr>
                <w:sz w:val="28"/>
                <w:szCs w:val="28"/>
                <w:lang w:val="uk-UA"/>
              </w:rPr>
              <w:t xml:space="preserve">имог до </w:t>
            </w:r>
            <w:r w:rsidRPr="00264FD1">
              <w:rPr>
                <w:sz w:val="28"/>
                <w:szCs w:val="28"/>
                <w:lang w:val="uk-UA"/>
              </w:rPr>
              <w:t>розроб</w:t>
            </w:r>
            <w:r>
              <w:rPr>
                <w:sz w:val="28"/>
                <w:szCs w:val="28"/>
                <w:lang w:val="uk-UA"/>
              </w:rPr>
              <w:t xml:space="preserve">ки </w:t>
            </w:r>
            <w:r w:rsidRPr="00680F8C">
              <w:rPr>
                <w:sz w:val="28"/>
                <w:szCs w:val="28"/>
                <w:lang w:val="uk-UA"/>
              </w:rPr>
              <w:t>навчально-ме</w:t>
            </w:r>
            <w:r>
              <w:rPr>
                <w:sz w:val="28"/>
                <w:szCs w:val="28"/>
                <w:lang w:val="uk-UA"/>
              </w:rPr>
              <w:t>т</w:t>
            </w:r>
            <w:r w:rsidRPr="00680F8C">
              <w:rPr>
                <w:sz w:val="28"/>
                <w:szCs w:val="28"/>
                <w:lang w:val="uk-UA"/>
              </w:rPr>
              <w:t>одичних</w:t>
            </w:r>
            <w:r>
              <w:rPr>
                <w:sz w:val="28"/>
                <w:szCs w:val="28"/>
                <w:lang w:val="uk-UA"/>
              </w:rPr>
              <w:t xml:space="preserve"> </w:t>
            </w:r>
            <w:r w:rsidRPr="00680F8C">
              <w:rPr>
                <w:sz w:val="28"/>
                <w:szCs w:val="28"/>
                <w:lang w:val="uk-UA"/>
              </w:rPr>
              <w:t>матеріалів</w:t>
            </w:r>
            <w:r>
              <w:rPr>
                <w:sz w:val="28"/>
                <w:szCs w:val="28"/>
                <w:lang w:val="uk-UA"/>
              </w:rPr>
              <w:t>;</w:t>
            </w:r>
          </w:p>
          <w:p w14:paraId="1A960507" w14:textId="77777777" w:rsidR="000E0DF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у</w:t>
            </w:r>
            <w:r w:rsidRPr="00680F8C">
              <w:rPr>
                <w:sz w:val="28"/>
                <w:szCs w:val="28"/>
                <w:lang w:val="uk-UA"/>
              </w:rPr>
              <w:t>порядковувати зміст</w:t>
            </w:r>
            <w:r>
              <w:rPr>
                <w:sz w:val="28"/>
                <w:szCs w:val="28"/>
                <w:lang w:val="uk-UA"/>
              </w:rPr>
              <w:t xml:space="preserve"> </w:t>
            </w:r>
            <w:r w:rsidRPr="00680F8C">
              <w:rPr>
                <w:sz w:val="28"/>
                <w:szCs w:val="28"/>
                <w:lang w:val="uk-UA"/>
              </w:rPr>
              <w:t>навчально-ме</w:t>
            </w:r>
            <w:r>
              <w:rPr>
                <w:sz w:val="28"/>
                <w:szCs w:val="28"/>
                <w:lang w:val="uk-UA"/>
              </w:rPr>
              <w:t>т</w:t>
            </w:r>
            <w:r w:rsidRPr="00680F8C">
              <w:rPr>
                <w:sz w:val="28"/>
                <w:szCs w:val="28"/>
                <w:lang w:val="uk-UA"/>
              </w:rPr>
              <w:t>одичних</w:t>
            </w:r>
            <w:r>
              <w:rPr>
                <w:sz w:val="28"/>
                <w:szCs w:val="28"/>
                <w:lang w:val="uk-UA"/>
              </w:rPr>
              <w:t xml:space="preserve"> </w:t>
            </w:r>
            <w:r w:rsidRPr="00680F8C">
              <w:rPr>
                <w:sz w:val="28"/>
                <w:szCs w:val="28"/>
                <w:lang w:val="uk-UA"/>
              </w:rPr>
              <w:t>матеріалів</w:t>
            </w:r>
            <w:r>
              <w:rPr>
                <w:sz w:val="28"/>
                <w:szCs w:val="28"/>
                <w:lang w:val="uk-UA"/>
              </w:rPr>
              <w:t>; с</w:t>
            </w:r>
            <w:r w:rsidRPr="00680F8C">
              <w:rPr>
                <w:sz w:val="28"/>
                <w:szCs w:val="28"/>
                <w:lang w:val="uk-UA"/>
              </w:rPr>
              <w:t>творювати</w:t>
            </w:r>
            <w:r>
              <w:rPr>
                <w:sz w:val="28"/>
                <w:szCs w:val="28"/>
                <w:lang w:val="uk-UA"/>
              </w:rPr>
              <w:t xml:space="preserve"> </w:t>
            </w:r>
            <w:r w:rsidRPr="00264FD1">
              <w:rPr>
                <w:sz w:val="28"/>
                <w:szCs w:val="28"/>
                <w:lang w:val="uk-UA"/>
              </w:rPr>
              <w:t>навчально-методичні</w:t>
            </w:r>
            <w:r>
              <w:rPr>
                <w:sz w:val="28"/>
                <w:szCs w:val="28"/>
                <w:lang w:val="uk-UA"/>
              </w:rPr>
              <w:t xml:space="preserve"> </w:t>
            </w:r>
            <w:r w:rsidRPr="00264FD1">
              <w:rPr>
                <w:sz w:val="28"/>
                <w:szCs w:val="28"/>
                <w:lang w:val="uk-UA"/>
              </w:rPr>
              <w:t>матеріали</w:t>
            </w:r>
            <w:r>
              <w:rPr>
                <w:sz w:val="28"/>
                <w:szCs w:val="28"/>
                <w:lang w:val="uk-UA"/>
              </w:rPr>
              <w:t xml:space="preserve"> </w:t>
            </w:r>
            <w:r w:rsidRPr="00680F8C">
              <w:rPr>
                <w:sz w:val="28"/>
                <w:szCs w:val="28"/>
                <w:lang w:val="uk-UA"/>
              </w:rPr>
              <w:t xml:space="preserve">(у </w:t>
            </w:r>
            <w:proofErr w:type="spellStart"/>
            <w:r w:rsidRPr="00680F8C">
              <w:rPr>
                <w:sz w:val="28"/>
                <w:szCs w:val="28"/>
                <w:lang w:val="uk-UA"/>
              </w:rPr>
              <w:t>т.ч</w:t>
            </w:r>
            <w:proofErr w:type="spellEnd"/>
            <w:r w:rsidRPr="00680F8C">
              <w:rPr>
                <w:sz w:val="28"/>
                <w:szCs w:val="28"/>
                <w:lang w:val="uk-UA"/>
              </w:rPr>
              <w:t>.</w:t>
            </w:r>
            <w:r>
              <w:rPr>
                <w:sz w:val="28"/>
                <w:szCs w:val="28"/>
                <w:lang w:val="uk-UA"/>
              </w:rPr>
              <w:t xml:space="preserve"> </w:t>
            </w:r>
            <w:r w:rsidRPr="00680F8C">
              <w:rPr>
                <w:sz w:val="28"/>
                <w:szCs w:val="28"/>
                <w:lang w:val="uk-UA"/>
              </w:rPr>
              <w:t>з</w:t>
            </w:r>
            <w:r>
              <w:rPr>
                <w:sz w:val="28"/>
                <w:szCs w:val="28"/>
                <w:lang w:val="uk-UA"/>
              </w:rPr>
              <w:t xml:space="preserve"> </w:t>
            </w:r>
            <w:r w:rsidRPr="00680F8C">
              <w:rPr>
                <w:sz w:val="28"/>
                <w:szCs w:val="28"/>
                <w:lang w:val="uk-UA"/>
              </w:rPr>
              <w:t>використанням цифров</w:t>
            </w:r>
            <w:r>
              <w:rPr>
                <w:sz w:val="28"/>
                <w:szCs w:val="28"/>
                <w:lang w:val="uk-UA"/>
              </w:rPr>
              <w:t>их засобів</w:t>
            </w:r>
            <w:r w:rsidRPr="00680F8C">
              <w:rPr>
                <w:sz w:val="28"/>
                <w:szCs w:val="28"/>
                <w:lang w:val="uk-UA"/>
              </w:rPr>
              <w:t>)</w:t>
            </w:r>
            <w:r>
              <w:rPr>
                <w:sz w:val="28"/>
                <w:szCs w:val="28"/>
                <w:lang w:val="uk-UA"/>
              </w:rPr>
              <w:t>;</w:t>
            </w:r>
          </w:p>
          <w:p w14:paraId="084B9152" w14:textId="77777777" w:rsidR="000E0DF9" w:rsidRPr="00A42616" w:rsidRDefault="000E0DF9" w:rsidP="000E0DF9">
            <w:pPr>
              <w:contextualSpacing/>
              <w:jc w:val="both"/>
              <w:rPr>
                <w:sz w:val="28"/>
                <w:szCs w:val="28"/>
                <w:lang w:val="uk-UA"/>
              </w:rPr>
            </w:pPr>
            <w:r>
              <w:rPr>
                <w:sz w:val="28"/>
                <w:szCs w:val="28"/>
                <w:lang w:val="uk-UA"/>
              </w:rPr>
              <w:t>-в</w:t>
            </w:r>
            <w:r w:rsidRPr="00A42616">
              <w:rPr>
                <w:sz w:val="28"/>
                <w:szCs w:val="28"/>
                <w:lang w:val="uk-UA"/>
              </w:rPr>
              <w:t>ідповідати за</w:t>
            </w:r>
            <w:r>
              <w:rPr>
                <w:sz w:val="28"/>
                <w:szCs w:val="28"/>
                <w:lang w:val="uk-UA"/>
              </w:rPr>
              <w:t xml:space="preserve"> </w:t>
            </w:r>
            <w:r w:rsidRPr="00A42616">
              <w:rPr>
                <w:sz w:val="28"/>
                <w:szCs w:val="28"/>
                <w:lang w:val="uk-UA"/>
              </w:rPr>
              <w:t>якість навчально-методичного</w:t>
            </w:r>
          </w:p>
          <w:p w14:paraId="5612BDF8" w14:textId="77777777" w:rsidR="000E0DF9" w:rsidRPr="00A42616" w:rsidRDefault="000E0DF9" w:rsidP="000E0DF9">
            <w:pPr>
              <w:contextualSpacing/>
              <w:jc w:val="both"/>
              <w:rPr>
                <w:sz w:val="28"/>
                <w:szCs w:val="28"/>
                <w:lang w:val="uk-UA"/>
              </w:rPr>
            </w:pPr>
            <w:r w:rsidRPr="00A42616">
              <w:rPr>
                <w:sz w:val="28"/>
                <w:szCs w:val="28"/>
                <w:lang w:val="uk-UA"/>
              </w:rPr>
              <w:t>забезпечення освітніх</w:t>
            </w:r>
            <w:r>
              <w:rPr>
                <w:sz w:val="28"/>
                <w:szCs w:val="28"/>
                <w:lang w:val="uk-UA"/>
              </w:rPr>
              <w:t xml:space="preserve"> </w:t>
            </w:r>
            <w:r w:rsidRPr="00A42616">
              <w:rPr>
                <w:sz w:val="28"/>
                <w:szCs w:val="28"/>
                <w:lang w:val="uk-UA"/>
              </w:rPr>
              <w:t>компонентів</w:t>
            </w:r>
            <w:r>
              <w:rPr>
                <w:sz w:val="28"/>
                <w:szCs w:val="28"/>
                <w:lang w:val="uk-UA"/>
              </w:rPr>
              <w:t>;</w:t>
            </w:r>
          </w:p>
          <w:p w14:paraId="280EC25D" w14:textId="77777777" w:rsidR="000E0DF9" w:rsidRDefault="000E0DF9" w:rsidP="000E0DF9">
            <w:pPr>
              <w:contextualSpacing/>
              <w:jc w:val="both"/>
              <w:rPr>
                <w:sz w:val="28"/>
                <w:szCs w:val="28"/>
                <w:lang w:val="uk-UA"/>
              </w:rPr>
            </w:pPr>
            <w:r>
              <w:rPr>
                <w:sz w:val="28"/>
                <w:szCs w:val="28"/>
                <w:lang w:val="uk-UA"/>
              </w:rPr>
              <w:t>-д</w:t>
            </w:r>
            <w:r w:rsidRPr="00A42616">
              <w:rPr>
                <w:sz w:val="28"/>
                <w:szCs w:val="28"/>
                <w:lang w:val="uk-UA"/>
              </w:rPr>
              <w:t>емонструвати</w:t>
            </w:r>
            <w:r>
              <w:rPr>
                <w:sz w:val="28"/>
                <w:szCs w:val="28"/>
                <w:lang w:val="uk-UA"/>
              </w:rPr>
              <w:t xml:space="preserve"> </w:t>
            </w:r>
            <w:r w:rsidRPr="00A42616">
              <w:rPr>
                <w:sz w:val="28"/>
                <w:szCs w:val="28"/>
                <w:lang w:val="uk-UA"/>
              </w:rPr>
              <w:t>академічну свободу</w:t>
            </w:r>
            <w:r>
              <w:rPr>
                <w:sz w:val="28"/>
                <w:szCs w:val="28"/>
                <w:lang w:val="uk-UA"/>
              </w:rPr>
              <w:t>;</w:t>
            </w:r>
          </w:p>
          <w:p w14:paraId="59433982" w14:textId="77777777" w:rsidR="000E0DF9" w:rsidRDefault="000E0DF9" w:rsidP="000E0DF9">
            <w:pPr>
              <w:contextualSpacing/>
              <w:jc w:val="both"/>
              <w:rPr>
                <w:sz w:val="28"/>
                <w:szCs w:val="28"/>
                <w:lang w:val="uk-UA"/>
              </w:rPr>
            </w:pPr>
            <w:r>
              <w:rPr>
                <w:sz w:val="28"/>
                <w:szCs w:val="28"/>
                <w:lang w:val="uk-UA"/>
              </w:rPr>
              <w:t>-в</w:t>
            </w:r>
            <w:r w:rsidRPr="00680F8C">
              <w:rPr>
                <w:sz w:val="28"/>
                <w:szCs w:val="28"/>
                <w:lang w:val="uk-UA"/>
              </w:rPr>
              <w:t>раховувати принципи</w:t>
            </w:r>
            <w:r>
              <w:rPr>
                <w:sz w:val="28"/>
                <w:szCs w:val="28"/>
                <w:lang w:val="uk-UA"/>
              </w:rPr>
              <w:t xml:space="preserve"> </w:t>
            </w:r>
            <w:proofErr w:type="spellStart"/>
            <w:r w:rsidRPr="00680F8C">
              <w:rPr>
                <w:sz w:val="28"/>
                <w:szCs w:val="28"/>
                <w:lang w:val="uk-UA"/>
              </w:rPr>
              <w:t>інклюзивності</w:t>
            </w:r>
            <w:proofErr w:type="spellEnd"/>
            <w:r w:rsidRPr="00680F8C">
              <w:rPr>
                <w:sz w:val="28"/>
                <w:szCs w:val="28"/>
                <w:lang w:val="uk-UA"/>
              </w:rPr>
              <w:t xml:space="preserve"> у вищій освіті</w:t>
            </w:r>
            <w:r>
              <w:rPr>
                <w:sz w:val="28"/>
                <w:szCs w:val="28"/>
                <w:lang w:val="uk-UA"/>
              </w:rPr>
              <w:t>;</w:t>
            </w:r>
          </w:p>
          <w:p w14:paraId="03021443" w14:textId="77777777" w:rsidR="000E0DF9" w:rsidRDefault="000E0DF9" w:rsidP="000E0DF9">
            <w:pPr>
              <w:contextualSpacing/>
              <w:jc w:val="both"/>
              <w:rPr>
                <w:sz w:val="28"/>
                <w:szCs w:val="28"/>
                <w:lang w:val="uk-UA"/>
              </w:rPr>
            </w:pPr>
            <w:r>
              <w:rPr>
                <w:sz w:val="28"/>
                <w:szCs w:val="28"/>
                <w:lang w:val="uk-UA"/>
              </w:rPr>
              <w:t>-спроможність д</w:t>
            </w:r>
            <w:r w:rsidRPr="00680F8C">
              <w:rPr>
                <w:sz w:val="28"/>
                <w:szCs w:val="28"/>
                <w:lang w:val="uk-UA"/>
              </w:rPr>
              <w:t>отримуватися</w:t>
            </w:r>
            <w:r>
              <w:rPr>
                <w:sz w:val="28"/>
                <w:szCs w:val="28"/>
                <w:lang w:val="uk-UA"/>
              </w:rPr>
              <w:t xml:space="preserve"> </w:t>
            </w:r>
            <w:r w:rsidRPr="00680F8C">
              <w:rPr>
                <w:sz w:val="28"/>
                <w:szCs w:val="28"/>
                <w:lang w:val="uk-UA"/>
              </w:rPr>
              <w:t>принципів академічної</w:t>
            </w:r>
            <w:r>
              <w:rPr>
                <w:sz w:val="28"/>
                <w:szCs w:val="28"/>
                <w:lang w:val="uk-UA"/>
              </w:rPr>
              <w:t xml:space="preserve"> </w:t>
            </w:r>
            <w:r w:rsidRPr="00680F8C">
              <w:rPr>
                <w:sz w:val="28"/>
                <w:szCs w:val="28"/>
                <w:lang w:val="uk-UA"/>
              </w:rPr>
              <w:t>доброчесності</w:t>
            </w:r>
            <w:r>
              <w:rPr>
                <w:sz w:val="28"/>
                <w:szCs w:val="28"/>
                <w:lang w:val="uk-UA"/>
              </w:rPr>
              <w:t>;</w:t>
            </w:r>
          </w:p>
          <w:p w14:paraId="01CFEE43" w14:textId="77777777" w:rsidR="000E0DF9" w:rsidRPr="00AF2228" w:rsidRDefault="000E0DF9" w:rsidP="000E0DF9">
            <w:pPr>
              <w:contextualSpacing/>
              <w:jc w:val="both"/>
              <w:rPr>
                <w:sz w:val="28"/>
                <w:szCs w:val="28"/>
                <w:lang w:val="uk-UA"/>
              </w:rPr>
            </w:pPr>
            <w:r>
              <w:rPr>
                <w:sz w:val="28"/>
                <w:szCs w:val="28"/>
                <w:lang w:val="uk-UA"/>
              </w:rPr>
              <w:t>-виявляти</w:t>
            </w:r>
            <w:r w:rsidRPr="00680F8C">
              <w:rPr>
                <w:sz w:val="28"/>
                <w:szCs w:val="28"/>
              </w:rPr>
              <w:t xml:space="preserve"> </w:t>
            </w:r>
            <w:r>
              <w:rPr>
                <w:sz w:val="28"/>
                <w:szCs w:val="28"/>
                <w:lang w:val="uk-UA"/>
              </w:rPr>
              <w:t>в</w:t>
            </w:r>
            <w:proofErr w:type="spellStart"/>
            <w:r w:rsidRPr="00680F8C">
              <w:rPr>
                <w:sz w:val="28"/>
                <w:szCs w:val="28"/>
              </w:rPr>
              <w:t>ідповіда</w:t>
            </w:r>
            <w:r>
              <w:rPr>
                <w:sz w:val="28"/>
                <w:szCs w:val="28"/>
                <w:lang w:val="uk-UA"/>
              </w:rPr>
              <w:t>льність</w:t>
            </w:r>
            <w:proofErr w:type="spellEnd"/>
            <w:r>
              <w:rPr>
                <w:sz w:val="28"/>
                <w:szCs w:val="28"/>
                <w:lang w:val="uk-UA"/>
              </w:rPr>
              <w:t xml:space="preserve"> </w:t>
            </w:r>
            <w:r w:rsidRPr="00680F8C">
              <w:rPr>
                <w:sz w:val="28"/>
                <w:szCs w:val="28"/>
              </w:rPr>
              <w:t>за</w:t>
            </w:r>
            <w:r>
              <w:rPr>
                <w:sz w:val="28"/>
                <w:szCs w:val="28"/>
                <w:lang w:val="uk-UA"/>
              </w:rPr>
              <w:t xml:space="preserve"> </w:t>
            </w:r>
            <w:proofErr w:type="spellStart"/>
            <w:r w:rsidRPr="00680F8C">
              <w:rPr>
                <w:sz w:val="28"/>
                <w:szCs w:val="28"/>
              </w:rPr>
              <w:t>якість</w:t>
            </w:r>
            <w:proofErr w:type="spellEnd"/>
            <w:r>
              <w:rPr>
                <w:sz w:val="28"/>
                <w:szCs w:val="28"/>
                <w:lang w:val="uk-UA"/>
              </w:rPr>
              <w:t xml:space="preserve"> </w:t>
            </w:r>
            <w:r w:rsidRPr="00264FD1">
              <w:rPr>
                <w:sz w:val="28"/>
                <w:szCs w:val="28"/>
                <w:lang w:val="uk-UA"/>
              </w:rPr>
              <w:t>навчально-методичн</w:t>
            </w:r>
            <w:r>
              <w:rPr>
                <w:sz w:val="28"/>
                <w:szCs w:val="28"/>
                <w:lang w:val="uk-UA"/>
              </w:rPr>
              <w:t xml:space="preserve">их </w:t>
            </w:r>
            <w:r w:rsidRPr="00264FD1">
              <w:rPr>
                <w:sz w:val="28"/>
                <w:szCs w:val="28"/>
                <w:lang w:val="uk-UA"/>
              </w:rPr>
              <w:t>матеріал</w:t>
            </w:r>
            <w:r>
              <w:rPr>
                <w:sz w:val="28"/>
                <w:szCs w:val="28"/>
                <w:lang w:val="uk-UA"/>
              </w:rPr>
              <w:t>ів;</w:t>
            </w:r>
          </w:p>
        </w:tc>
        <w:tc>
          <w:tcPr>
            <w:tcW w:w="1417" w:type="dxa"/>
            <w:vMerge/>
          </w:tcPr>
          <w:p w14:paraId="20F4425B" w14:textId="77777777" w:rsidR="000E0DF9" w:rsidRPr="000C1525" w:rsidRDefault="000E0DF9" w:rsidP="000E0DF9">
            <w:pPr>
              <w:contextualSpacing/>
              <w:rPr>
                <w:lang w:val="uk-UA"/>
              </w:rPr>
            </w:pPr>
          </w:p>
        </w:tc>
      </w:tr>
      <w:tr w:rsidR="000E0DF9" w14:paraId="542F5D37" w14:textId="77777777" w:rsidTr="000E0DF9">
        <w:tc>
          <w:tcPr>
            <w:tcW w:w="2589" w:type="dxa"/>
          </w:tcPr>
          <w:p w14:paraId="5290120D" w14:textId="77777777" w:rsidR="000E0DF9" w:rsidRPr="00A42616" w:rsidRDefault="000E0DF9" w:rsidP="000E0DF9">
            <w:pPr>
              <w:contextualSpacing/>
              <w:rPr>
                <w:sz w:val="28"/>
                <w:szCs w:val="28"/>
                <w:lang w:val="uk-UA"/>
              </w:rPr>
            </w:pPr>
            <w:r w:rsidRPr="00A42616">
              <w:rPr>
                <w:sz w:val="28"/>
                <w:szCs w:val="28"/>
                <w:lang w:val="uk-UA"/>
              </w:rPr>
              <w:t>Г. Розроблення,</w:t>
            </w:r>
          </w:p>
          <w:p w14:paraId="7C1159DB" w14:textId="77777777" w:rsidR="000E0DF9" w:rsidRPr="00A42616" w:rsidRDefault="000E0DF9" w:rsidP="000E0DF9">
            <w:pPr>
              <w:contextualSpacing/>
              <w:rPr>
                <w:sz w:val="28"/>
                <w:szCs w:val="28"/>
                <w:lang w:val="uk-UA"/>
              </w:rPr>
            </w:pPr>
            <w:r w:rsidRPr="00A42616">
              <w:rPr>
                <w:sz w:val="28"/>
                <w:szCs w:val="28"/>
                <w:lang w:val="uk-UA"/>
              </w:rPr>
              <w:t>оцінювання та</w:t>
            </w:r>
          </w:p>
          <w:p w14:paraId="40B11E4B" w14:textId="77777777" w:rsidR="000E0DF9" w:rsidRPr="00A42616" w:rsidRDefault="000E0DF9" w:rsidP="000E0DF9">
            <w:pPr>
              <w:contextualSpacing/>
              <w:rPr>
                <w:sz w:val="28"/>
                <w:szCs w:val="28"/>
                <w:lang w:val="uk-UA"/>
              </w:rPr>
            </w:pPr>
            <w:r w:rsidRPr="00A42616">
              <w:rPr>
                <w:sz w:val="28"/>
                <w:szCs w:val="28"/>
                <w:lang w:val="uk-UA"/>
              </w:rPr>
              <w:t>удосконалення</w:t>
            </w:r>
          </w:p>
          <w:p w14:paraId="65E40746" w14:textId="77777777" w:rsidR="000E0DF9" w:rsidRDefault="000E0DF9" w:rsidP="000E0DF9">
            <w:pPr>
              <w:contextualSpacing/>
              <w:rPr>
                <w:sz w:val="28"/>
                <w:szCs w:val="28"/>
                <w:lang w:val="uk-UA"/>
              </w:rPr>
            </w:pPr>
            <w:r w:rsidRPr="00A42616">
              <w:rPr>
                <w:sz w:val="28"/>
                <w:szCs w:val="28"/>
                <w:lang w:val="uk-UA"/>
              </w:rPr>
              <w:t>освітніх</w:t>
            </w:r>
            <w:r>
              <w:rPr>
                <w:sz w:val="28"/>
                <w:szCs w:val="28"/>
                <w:lang w:val="uk-UA"/>
              </w:rPr>
              <w:t xml:space="preserve"> </w:t>
            </w:r>
            <w:r w:rsidRPr="00A42616">
              <w:rPr>
                <w:sz w:val="28"/>
                <w:szCs w:val="28"/>
                <w:lang w:val="uk-UA"/>
              </w:rPr>
              <w:t>програм</w:t>
            </w:r>
          </w:p>
          <w:p w14:paraId="77F7F513" w14:textId="77777777" w:rsidR="000E0DF9" w:rsidRPr="002B26B3" w:rsidRDefault="000E0DF9" w:rsidP="000E0DF9">
            <w:pPr>
              <w:contextualSpacing/>
              <w:rPr>
                <w:i/>
                <w:sz w:val="28"/>
                <w:szCs w:val="28"/>
                <w:lang w:val="uk-UA"/>
              </w:rPr>
            </w:pPr>
            <w:r w:rsidRPr="002B26B3">
              <w:rPr>
                <w:i/>
                <w:sz w:val="28"/>
                <w:szCs w:val="28"/>
                <w:lang w:val="uk-UA"/>
              </w:rPr>
              <w:t xml:space="preserve">Г </w:t>
            </w:r>
            <w:r>
              <w:rPr>
                <w:i/>
                <w:sz w:val="28"/>
                <w:szCs w:val="28"/>
                <w:lang w:val="uk-UA"/>
              </w:rPr>
              <w:t>1</w:t>
            </w:r>
            <w:r w:rsidRPr="002B26B3">
              <w:rPr>
                <w:i/>
                <w:sz w:val="28"/>
                <w:szCs w:val="28"/>
                <w:lang w:val="uk-UA"/>
              </w:rPr>
              <w:t>. Здатність</w:t>
            </w:r>
          </w:p>
          <w:p w14:paraId="7E81C246" w14:textId="77777777" w:rsidR="000E0DF9" w:rsidRPr="002B26B3" w:rsidRDefault="000E0DF9" w:rsidP="000E0DF9">
            <w:pPr>
              <w:contextualSpacing/>
              <w:rPr>
                <w:i/>
                <w:sz w:val="28"/>
                <w:szCs w:val="28"/>
                <w:lang w:val="uk-UA"/>
              </w:rPr>
            </w:pPr>
            <w:r w:rsidRPr="002B26B3">
              <w:rPr>
                <w:i/>
                <w:sz w:val="28"/>
                <w:szCs w:val="28"/>
                <w:lang w:val="uk-UA"/>
              </w:rPr>
              <w:t>розробляти та</w:t>
            </w:r>
          </w:p>
          <w:p w14:paraId="5306F8AE" w14:textId="77777777" w:rsidR="000E0DF9" w:rsidRPr="002B26B3" w:rsidRDefault="000E0DF9" w:rsidP="000E0DF9">
            <w:pPr>
              <w:contextualSpacing/>
              <w:rPr>
                <w:i/>
                <w:sz w:val="28"/>
                <w:szCs w:val="28"/>
                <w:lang w:val="uk-UA"/>
              </w:rPr>
            </w:pPr>
            <w:r>
              <w:rPr>
                <w:i/>
                <w:sz w:val="28"/>
                <w:szCs w:val="28"/>
                <w:lang w:val="uk-UA"/>
              </w:rPr>
              <w:t>удосконалю</w:t>
            </w:r>
            <w:r w:rsidRPr="002B26B3">
              <w:rPr>
                <w:i/>
                <w:sz w:val="28"/>
                <w:szCs w:val="28"/>
                <w:lang w:val="uk-UA"/>
              </w:rPr>
              <w:t>вати</w:t>
            </w:r>
          </w:p>
          <w:p w14:paraId="4D7F11CA" w14:textId="77777777" w:rsidR="000E0DF9" w:rsidRDefault="000E0DF9" w:rsidP="000E0DF9">
            <w:pPr>
              <w:contextualSpacing/>
              <w:rPr>
                <w:i/>
                <w:sz w:val="28"/>
                <w:szCs w:val="28"/>
                <w:lang w:val="uk-UA"/>
              </w:rPr>
            </w:pPr>
            <w:r w:rsidRPr="002B26B3">
              <w:rPr>
                <w:i/>
                <w:sz w:val="28"/>
                <w:szCs w:val="28"/>
                <w:lang w:val="uk-UA"/>
              </w:rPr>
              <w:t>ОП у складі</w:t>
            </w:r>
            <w:r>
              <w:rPr>
                <w:i/>
                <w:sz w:val="28"/>
                <w:szCs w:val="28"/>
                <w:lang w:val="uk-UA"/>
              </w:rPr>
              <w:t xml:space="preserve"> </w:t>
            </w:r>
            <w:r w:rsidRPr="002B26B3">
              <w:rPr>
                <w:i/>
                <w:sz w:val="28"/>
                <w:szCs w:val="28"/>
                <w:lang w:val="uk-UA"/>
              </w:rPr>
              <w:t>групи</w:t>
            </w:r>
          </w:p>
          <w:p w14:paraId="1EDA3F69" w14:textId="77777777" w:rsidR="000E0DF9" w:rsidRDefault="000E0DF9" w:rsidP="000E0DF9">
            <w:pPr>
              <w:contextualSpacing/>
              <w:rPr>
                <w:i/>
                <w:sz w:val="28"/>
                <w:szCs w:val="28"/>
                <w:lang w:val="uk-UA"/>
              </w:rPr>
            </w:pPr>
          </w:p>
          <w:p w14:paraId="35BF6E7F" w14:textId="77777777" w:rsidR="000E0DF9" w:rsidRPr="002B26B3" w:rsidRDefault="000E0DF9" w:rsidP="000E0DF9">
            <w:pPr>
              <w:contextualSpacing/>
              <w:rPr>
                <w:i/>
                <w:sz w:val="28"/>
                <w:szCs w:val="28"/>
                <w:lang w:val="uk-UA"/>
              </w:rPr>
            </w:pPr>
            <w:r w:rsidRPr="002B26B3">
              <w:rPr>
                <w:i/>
                <w:sz w:val="28"/>
                <w:szCs w:val="28"/>
                <w:lang w:val="uk-UA"/>
              </w:rPr>
              <w:t>Г2. Здатність</w:t>
            </w:r>
          </w:p>
          <w:p w14:paraId="0BFEBF54" w14:textId="77777777" w:rsidR="000E0DF9" w:rsidRPr="00264FD1" w:rsidRDefault="000E0DF9" w:rsidP="000E0DF9">
            <w:pPr>
              <w:contextualSpacing/>
              <w:rPr>
                <w:sz w:val="28"/>
                <w:szCs w:val="28"/>
                <w:lang w:val="uk-UA"/>
              </w:rPr>
            </w:pPr>
            <w:r w:rsidRPr="002B26B3">
              <w:rPr>
                <w:i/>
                <w:sz w:val="28"/>
                <w:szCs w:val="28"/>
                <w:lang w:val="uk-UA"/>
              </w:rPr>
              <w:t>презентувати ОП</w:t>
            </w:r>
          </w:p>
        </w:tc>
        <w:tc>
          <w:tcPr>
            <w:tcW w:w="5883" w:type="dxa"/>
          </w:tcPr>
          <w:p w14:paraId="46FEAE0A" w14:textId="77777777" w:rsidR="000E0DF9" w:rsidRPr="002B26B3"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п</w:t>
            </w:r>
            <w:r w:rsidRPr="002B26B3">
              <w:rPr>
                <w:sz w:val="28"/>
                <w:szCs w:val="28"/>
                <w:lang w:val="uk-UA"/>
              </w:rPr>
              <w:t>редметн</w:t>
            </w:r>
            <w:r>
              <w:rPr>
                <w:sz w:val="28"/>
                <w:szCs w:val="28"/>
                <w:lang w:val="uk-UA"/>
              </w:rPr>
              <w:t>ої</w:t>
            </w:r>
            <w:r w:rsidRPr="002B26B3">
              <w:rPr>
                <w:sz w:val="28"/>
                <w:szCs w:val="28"/>
                <w:lang w:val="uk-UA"/>
              </w:rPr>
              <w:t xml:space="preserve"> област</w:t>
            </w:r>
            <w:r>
              <w:rPr>
                <w:sz w:val="28"/>
                <w:szCs w:val="28"/>
                <w:lang w:val="uk-UA"/>
              </w:rPr>
              <w:t>і;</w:t>
            </w:r>
          </w:p>
          <w:p w14:paraId="33679C23" w14:textId="77777777" w:rsidR="000E0DF9" w:rsidRDefault="000E0DF9" w:rsidP="000E0DF9">
            <w:pPr>
              <w:contextualSpacing/>
              <w:jc w:val="both"/>
              <w:rPr>
                <w:sz w:val="28"/>
                <w:szCs w:val="28"/>
                <w:lang w:val="uk-UA"/>
              </w:rPr>
            </w:pPr>
            <w:r>
              <w:rPr>
                <w:sz w:val="28"/>
                <w:szCs w:val="28"/>
                <w:lang w:val="uk-UA"/>
              </w:rPr>
              <w:t>-знання в</w:t>
            </w:r>
            <w:r w:rsidRPr="002B26B3">
              <w:rPr>
                <w:sz w:val="28"/>
                <w:szCs w:val="28"/>
                <w:lang w:val="uk-UA"/>
              </w:rPr>
              <w:t>имог до</w:t>
            </w:r>
            <w:r>
              <w:rPr>
                <w:sz w:val="28"/>
                <w:szCs w:val="28"/>
                <w:lang w:val="uk-UA"/>
              </w:rPr>
              <w:t xml:space="preserve"> </w:t>
            </w:r>
            <w:r w:rsidRPr="002B26B3">
              <w:rPr>
                <w:sz w:val="28"/>
                <w:szCs w:val="28"/>
                <w:lang w:val="uk-UA"/>
              </w:rPr>
              <w:t>організації освітнього</w:t>
            </w:r>
            <w:r>
              <w:rPr>
                <w:sz w:val="28"/>
                <w:szCs w:val="28"/>
                <w:lang w:val="uk-UA"/>
              </w:rPr>
              <w:t xml:space="preserve"> </w:t>
            </w:r>
            <w:r w:rsidRPr="002B26B3">
              <w:rPr>
                <w:sz w:val="28"/>
                <w:szCs w:val="28"/>
                <w:lang w:val="uk-UA"/>
              </w:rPr>
              <w:t>процесу</w:t>
            </w:r>
            <w:r>
              <w:rPr>
                <w:sz w:val="28"/>
                <w:szCs w:val="28"/>
                <w:lang w:val="uk-UA"/>
              </w:rPr>
              <w:t>;</w:t>
            </w:r>
          </w:p>
          <w:p w14:paraId="28DDB0C6" w14:textId="77777777" w:rsidR="000E0DF9" w:rsidRPr="002B26B3"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а</w:t>
            </w:r>
            <w:r w:rsidRPr="002B26B3">
              <w:rPr>
                <w:sz w:val="28"/>
                <w:szCs w:val="28"/>
                <w:lang w:val="uk-UA"/>
              </w:rPr>
              <w:t>ктуальн</w:t>
            </w:r>
            <w:r>
              <w:rPr>
                <w:sz w:val="28"/>
                <w:szCs w:val="28"/>
                <w:lang w:val="uk-UA"/>
              </w:rPr>
              <w:t>их</w:t>
            </w:r>
            <w:r w:rsidRPr="002B26B3">
              <w:rPr>
                <w:sz w:val="28"/>
                <w:szCs w:val="28"/>
                <w:lang w:val="uk-UA"/>
              </w:rPr>
              <w:t xml:space="preserve"> науков</w:t>
            </w:r>
            <w:r>
              <w:rPr>
                <w:sz w:val="28"/>
                <w:szCs w:val="28"/>
                <w:lang w:val="uk-UA"/>
              </w:rPr>
              <w:t xml:space="preserve">их </w:t>
            </w:r>
            <w:r w:rsidRPr="002B26B3">
              <w:rPr>
                <w:sz w:val="28"/>
                <w:szCs w:val="28"/>
                <w:lang w:val="uk-UA"/>
              </w:rPr>
              <w:t>досліджен</w:t>
            </w:r>
            <w:r>
              <w:rPr>
                <w:sz w:val="28"/>
                <w:szCs w:val="28"/>
                <w:lang w:val="uk-UA"/>
              </w:rPr>
              <w:t>ь</w:t>
            </w:r>
            <w:r w:rsidRPr="002B26B3">
              <w:rPr>
                <w:sz w:val="28"/>
                <w:szCs w:val="28"/>
                <w:lang w:val="uk-UA"/>
              </w:rPr>
              <w:t xml:space="preserve"> та сучасн</w:t>
            </w:r>
            <w:r>
              <w:rPr>
                <w:sz w:val="28"/>
                <w:szCs w:val="28"/>
                <w:lang w:val="uk-UA"/>
              </w:rPr>
              <w:t xml:space="preserve">ої </w:t>
            </w:r>
            <w:r w:rsidRPr="002B26B3">
              <w:rPr>
                <w:sz w:val="28"/>
                <w:szCs w:val="28"/>
                <w:lang w:val="uk-UA"/>
              </w:rPr>
              <w:t>практики</w:t>
            </w:r>
            <w:r>
              <w:rPr>
                <w:sz w:val="28"/>
                <w:szCs w:val="28"/>
                <w:lang w:val="uk-UA"/>
              </w:rPr>
              <w:t>;</w:t>
            </w:r>
          </w:p>
          <w:p w14:paraId="5BD36F66" w14:textId="77777777" w:rsidR="000E0DF9" w:rsidRPr="002B26B3"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с</w:t>
            </w:r>
            <w:r w:rsidRPr="002B26B3">
              <w:rPr>
                <w:sz w:val="28"/>
                <w:szCs w:val="28"/>
                <w:lang w:val="uk-UA"/>
              </w:rPr>
              <w:t>пецифік</w:t>
            </w:r>
            <w:r>
              <w:rPr>
                <w:sz w:val="28"/>
                <w:szCs w:val="28"/>
                <w:lang w:val="uk-UA"/>
              </w:rPr>
              <w:t>и</w:t>
            </w:r>
            <w:r w:rsidRPr="002B26B3">
              <w:rPr>
                <w:sz w:val="28"/>
                <w:szCs w:val="28"/>
                <w:lang w:val="uk-UA"/>
              </w:rPr>
              <w:t xml:space="preserve"> та</w:t>
            </w:r>
            <w:r>
              <w:rPr>
                <w:sz w:val="28"/>
                <w:szCs w:val="28"/>
                <w:lang w:val="uk-UA"/>
              </w:rPr>
              <w:t xml:space="preserve"> </w:t>
            </w:r>
            <w:r w:rsidRPr="002B26B3">
              <w:rPr>
                <w:sz w:val="28"/>
                <w:szCs w:val="28"/>
                <w:lang w:val="uk-UA"/>
              </w:rPr>
              <w:t>тенденці</w:t>
            </w:r>
            <w:r>
              <w:rPr>
                <w:sz w:val="28"/>
                <w:szCs w:val="28"/>
                <w:lang w:val="uk-UA"/>
              </w:rPr>
              <w:t>й</w:t>
            </w:r>
            <w:r w:rsidRPr="002B26B3">
              <w:rPr>
                <w:sz w:val="28"/>
                <w:szCs w:val="28"/>
                <w:lang w:val="uk-UA"/>
              </w:rPr>
              <w:t xml:space="preserve"> викладання у</w:t>
            </w:r>
            <w:r>
              <w:rPr>
                <w:sz w:val="28"/>
                <w:szCs w:val="28"/>
                <w:lang w:val="uk-UA"/>
              </w:rPr>
              <w:t xml:space="preserve"> </w:t>
            </w:r>
            <w:r w:rsidRPr="002B26B3">
              <w:rPr>
                <w:sz w:val="28"/>
                <w:szCs w:val="28"/>
                <w:lang w:val="uk-UA"/>
              </w:rPr>
              <w:t>вищій освіті</w:t>
            </w:r>
            <w:r>
              <w:rPr>
                <w:sz w:val="28"/>
                <w:szCs w:val="28"/>
                <w:lang w:val="uk-UA"/>
              </w:rPr>
              <w:t>;</w:t>
            </w:r>
          </w:p>
          <w:p w14:paraId="5965833B" w14:textId="77777777" w:rsidR="000E0DF9"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в</w:t>
            </w:r>
            <w:r w:rsidRPr="002B26B3">
              <w:rPr>
                <w:sz w:val="28"/>
                <w:szCs w:val="28"/>
                <w:lang w:val="uk-UA"/>
              </w:rPr>
              <w:t>имог до О</w:t>
            </w:r>
            <w:r>
              <w:rPr>
                <w:sz w:val="28"/>
                <w:szCs w:val="28"/>
                <w:lang w:val="uk-UA"/>
              </w:rPr>
              <w:t>П;</w:t>
            </w:r>
          </w:p>
          <w:p w14:paraId="26684CD8" w14:textId="77777777" w:rsidR="000E0DF9" w:rsidRDefault="000E0DF9" w:rsidP="000E0DF9">
            <w:pPr>
              <w:contextualSpacing/>
              <w:jc w:val="both"/>
              <w:rPr>
                <w:sz w:val="28"/>
                <w:szCs w:val="28"/>
                <w:lang w:val="uk-UA"/>
              </w:rPr>
            </w:pPr>
            <w:r>
              <w:rPr>
                <w:sz w:val="28"/>
                <w:szCs w:val="28"/>
                <w:lang w:val="uk-UA"/>
              </w:rPr>
              <w:t>-д</w:t>
            </w:r>
            <w:r w:rsidRPr="002B26B3">
              <w:rPr>
                <w:sz w:val="28"/>
                <w:szCs w:val="28"/>
                <w:lang w:val="uk-UA"/>
              </w:rPr>
              <w:t>оводити</w:t>
            </w:r>
            <w:r>
              <w:rPr>
                <w:sz w:val="28"/>
                <w:szCs w:val="28"/>
                <w:lang w:val="uk-UA"/>
              </w:rPr>
              <w:t xml:space="preserve"> </w:t>
            </w:r>
            <w:r w:rsidRPr="002B26B3">
              <w:rPr>
                <w:sz w:val="28"/>
                <w:szCs w:val="28"/>
                <w:lang w:val="uk-UA"/>
              </w:rPr>
              <w:t>відповідність ОП</w:t>
            </w:r>
            <w:r>
              <w:rPr>
                <w:sz w:val="28"/>
                <w:szCs w:val="28"/>
                <w:lang w:val="uk-UA"/>
              </w:rPr>
              <w:t xml:space="preserve"> </w:t>
            </w:r>
            <w:r w:rsidRPr="002B26B3">
              <w:rPr>
                <w:sz w:val="28"/>
                <w:szCs w:val="28"/>
                <w:lang w:val="uk-UA"/>
              </w:rPr>
              <w:t>стандарту ВО</w:t>
            </w:r>
            <w:r>
              <w:rPr>
                <w:sz w:val="28"/>
                <w:szCs w:val="28"/>
                <w:lang w:val="uk-UA"/>
              </w:rPr>
              <w:t>;</w:t>
            </w:r>
          </w:p>
          <w:p w14:paraId="0A58CF37" w14:textId="77777777" w:rsidR="000E0DF9"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в</w:t>
            </w:r>
            <w:r w:rsidRPr="002B26B3">
              <w:rPr>
                <w:sz w:val="28"/>
                <w:szCs w:val="28"/>
                <w:lang w:val="uk-UA"/>
              </w:rPr>
              <w:t>имог та процес</w:t>
            </w:r>
            <w:r>
              <w:rPr>
                <w:sz w:val="28"/>
                <w:szCs w:val="28"/>
                <w:lang w:val="uk-UA"/>
              </w:rPr>
              <w:t xml:space="preserve">ів </w:t>
            </w:r>
            <w:r w:rsidRPr="002B26B3">
              <w:rPr>
                <w:sz w:val="28"/>
                <w:szCs w:val="28"/>
                <w:lang w:val="uk-UA"/>
              </w:rPr>
              <w:t>зовнішнього визнання ОП</w:t>
            </w:r>
            <w:r>
              <w:rPr>
                <w:sz w:val="28"/>
                <w:szCs w:val="28"/>
                <w:lang w:val="uk-UA"/>
              </w:rPr>
              <w:t>;</w:t>
            </w:r>
          </w:p>
          <w:p w14:paraId="0C12352B" w14:textId="77777777" w:rsidR="000E0DF9" w:rsidRPr="002B26B3" w:rsidRDefault="000E0DF9" w:rsidP="000E0DF9">
            <w:pPr>
              <w:contextualSpacing/>
              <w:jc w:val="both"/>
              <w:rPr>
                <w:sz w:val="28"/>
                <w:szCs w:val="28"/>
                <w:lang w:val="uk-UA"/>
              </w:rPr>
            </w:pPr>
            <w:r>
              <w:rPr>
                <w:sz w:val="28"/>
                <w:szCs w:val="28"/>
                <w:lang w:val="uk-UA"/>
              </w:rPr>
              <w:t>-р</w:t>
            </w:r>
            <w:r w:rsidRPr="002B26B3">
              <w:rPr>
                <w:sz w:val="28"/>
                <w:szCs w:val="28"/>
                <w:lang w:val="uk-UA"/>
              </w:rPr>
              <w:t>озробляти матеріали</w:t>
            </w:r>
            <w:r>
              <w:rPr>
                <w:sz w:val="28"/>
                <w:szCs w:val="28"/>
                <w:lang w:val="uk-UA"/>
              </w:rPr>
              <w:t xml:space="preserve"> </w:t>
            </w:r>
            <w:r w:rsidRPr="002B26B3">
              <w:rPr>
                <w:sz w:val="28"/>
                <w:szCs w:val="28"/>
                <w:lang w:val="uk-UA"/>
              </w:rPr>
              <w:t>для презентації ОП</w:t>
            </w:r>
            <w:r>
              <w:rPr>
                <w:sz w:val="28"/>
                <w:szCs w:val="28"/>
                <w:lang w:val="uk-UA"/>
              </w:rPr>
              <w:t xml:space="preserve">, </w:t>
            </w:r>
          </w:p>
          <w:p w14:paraId="318E7156" w14:textId="77777777" w:rsidR="000E0DF9" w:rsidRDefault="000E0DF9" w:rsidP="000E0DF9">
            <w:pPr>
              <w:contextualSpacing/>
              <w:jc w:val="both"/>
              <w:rPr>
                <w:sz w:val="28"/>
                <w:szCs w:val="28"/>
                <w:lang w:val="uk-UA"/>
              </w:rPr>
            </w:pPr>
            <w:r>
              <w:rPr>
                <w:sz w:val="28"/>
                <w:szCs w:val="28"/>
                <w:lang w:val="uk-UA"/>
              </w:rPr>
              <w:t>п</w:t>
            </w:r>
            <w:r w:rsidRPr="002B26B3">
              <w:rPr>
                <w:sz w:val="28"/>
                <w:szCs w:val="28"/>
                <w:lang w:val="uk-UA"/>
              </w:rPr>
              <w:t>резентувати</w:t>
            </w:r>
            <w:r>
              <w:rPr>
                <w:sz w:val="28"/>
                <w:szCs w:val="28"/>
                <w:lang w:val="uk-UA"/>
              </w:rPr>
              <w:t xml:space="preserve"> її </w:t>
            </w:r>
            <w:r w:rsidRPr="002B26B3">
              <w:rPr>
                <w:sz w:val="28"/>
                <w:szCs w:val="28"/>
                <w:lang w:val="uk-UA"/>
              </w:rPr>
              <w:t>матеріал</w:t>
            </w:r>
            <w:r>
              <w:rPr>
                <w:sz w:val="28"/>
                <w:szCs w:val="28"/>
                <w:lang w:val="uk-UA"/>
              </w:rPr>
              <w:t>и;</w:t>
            </w:r>
          </w:p>
          <w:p w14:paraId="409ECB5B" w14:textId="77777777" w:rsidR="000E0DF9" w:rsidRPr="00680F8C" w:rsidRDefault="000E0DF9" w:rsidP="000E0DF9">
            <w:pPr>
              <w:contextualSpacing/>
              <w:jc w:val="both"/>
              <w:rPr>
                <w:sz w:val="28"/>
                <w:szCs w:val="28"/>
                <w:lang w:val="uk-UA"/>
              </w:rPr>
            </w:pPr>
            <w:r>
              <w:rPr>
                <w:sz w:val="28"/>
                <w:szCs w:val="28"/>
                <w:lang w:val="uk-UA"/>
              </w:rPr>
              <w:t>-</w:t>
            </w:r>
            <w:proofErr w:type="spellStart"/>
            <w:r>
              <w:rPr>
                <w:sz w:val="28"/>
                <w:szCs w:val="28"/>
                <w:lang w:val="uk-UA"/>
              </w:rPr>
              <w:t>о</w:t>
            </w:r>
            <w:r w:rsidRPr="00503059">
              <w:rPr>
                <w:sz w:val="28"/>
                <w:szCs w:val="28"/>
                <w:lang w:val="uk-UA"/>
              </w:rPr>
              <w:t>б</w:t>
            </w:r>
            <w:r>
              <w:rPr>
                <w:sz w:val="28"/>
                <w:szCs w:val="28"/>
                <w:lang w:val="uk-UA"/>
              </w:rPr>
              <w:t>г</w:t>
            </w:r>
            <w:r w:rsidRPr="00503059">
              <w:rPr>
                <w:sz w:val="28"/>
                <w:szCs w:val="28"/>
                <w:lang w:val="uk-UA"/>
              </w:rPr>
              <w:t>рунтовувати</w:t>
            </w:r>
            <w:proofErr w:type="spellEnd"/>
            <w:r>
              <w:rPr>
                <w:sz w:val="28"/>
                <w:szCs w:val="28"/>
                <w:lang w:val="uk-UA"/>
              </w:rPr>
              <w:t xml:space="preserve"> </w:t>
            </w:r>
            <w:r w:rsidRPr="00503059">
              <w:rPr>
                <w:sz w:val="28"/>
                <w:szCs w:val="28"/>
                <w:lang w:val="uk-UA"/>
              </w:rPr>
              <w:t>позицію</w:t>
            </w:r>
            <w:r>
              <w:rPr>
                <w:sz w:val="28"/>
                <w:szCs w:val="28"/>
                <w:lang w:val="uk-UA"/>
              </w:rPr>
              <w:t>;</w:t>
            </w:r>
          </w:p>
        </w:tc>
        <w:tc>
          <w:tcPr>
            <w:tcW w:w="1417" w:type="dxa"/>
          </w:tcPr>
          <w:p w14:paraId="26EC371B" w14:textId="77777777" w:rsidR="000E0DF9" w:rsidRDefault="000E0DF9" w:rsidP="000E0DF9">
            <w:pPr>
              <w:contextualSpacing/>
              <w:rPr>
                <w:spacing w:val="-20"/>
                <w:sz w:val="28"/>
                <w:szCs w:val="28"/>
                <w:lang w:val="uk-UA"/>
              </w:rPr>
            </w:pPr>
            <w:r w:rsidRPr="009D360A">
              <w:rPr>
                <w:spacing w:val="-20"/>
                <w:sz w:val="28"/>
                <w:szCs w:val="28"/>
                <w:lang w:val="uk-UA"/>
              </w:rPr>
              <w:t>-високий</w:t>
            </w:r>
          </w:p>
          <w:p w14:paraId="4F0AC081"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6A87E974"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7B140A1D" w14:textId="77777777" w:rsidR="000E0DF9" w:rsidRDefault="000E0DF9" w:rsidP="000E0DF9">
            <w:pPr>
              <w:contextualSpacing/>
              <w:rPr>
                <w:spacing w:val="-20"/>
                <w:sz w:val="28"/>
                <w:szCs w:val="28"/>
                <w:lang w:val="uk-UA"/>
              </w:rPr>
            </w:pPr>
            <w:r>
              <w:rPr>
                <w:spacing w:val="-20"/>
                <w:sz w:val="28"/>
                <w:szCs w:val="28"/>
                <w:lang w:val="uk-UA"/>
              </w:rPr>
              <w:t>-середній</w:t>
            </w:r>
          </w:p>
          <w:p w14:paraId="4AD4E7DB"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64CF96FF"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0AE097B2" w14:textId="77777777" w:rsidR="000E0DF9" w:rsidRDefault="000E0DF9" w:rsidP="000E0DF9">
            <w:pPr>
              <w:contextualSpacing/>
              <w:rPr>
                <w:spacing w:val="-20"/>
                <w:sz w:val="28"/>
                <w:szCs w:val="28"/>
                <w:lang w:val="uk-UA"/>
              </w:rPr>
            </w:pPr>
            <w:r>
              <w:rPr>
                <w:spacing w:val="-20"/>
                <w:sz w:val="28"/>
                <w:szCs w:val="28"/>
                <w:lang w:val="uk-UA"/>
              </w:rPr>
              <w:t>(60-73 балів)</w:t>
            </w:r>
          </w:p>
          <w:p w14:paraId="65284015" w14:textId="77777777" w:rsidR="000E0DF9" w:rsidRPr="009D360A" w:rsidRDefault="000E0DF9" w:rsidP="000E0DF9">
            <w:pPr>
              <w:contextualSpacing/>
              <w:rPr>
                <w:spacing w:val="-20"/>
                <w:sz w:val="28"/>
                <w:szCs w:val="28"/>
                <w:lang w:val="uk-UA"/>
              </w:rPr>
            </w:pPr>
          </w:p>
        </w:tc>
      </w:tr>
      <w:tr w:rsidR="000E0DF9" w14:paraId="1FBD0AD6" w14:textId="77777777" w:rsidTr="000E0DF9">
        <w:tc>
          <w:tcPr>
            <w:tcW w:w="2589" w:type="dxa"/>
          </w:tcPr>
          <w:p w14:paraId="3817DCED" w14:textId="77777777" w:rsidR="000E0DF9" w:rsidRDefault="000E0DF9" w:rsidP="000E0DF9">
            <w:pPr>
              <w:contextualSpacing/>
              <w:rPr>
                <w:sz w:val="28"/>
                <w:szCs w:val="28"/>
                <w:lang w:val="uk-UA"/>
              </w:rPr>
            </w:pPr>
            <w:r w:rsidRPr="00503059">
              <w:rPr>
                <w:sz w:val="28"/>
                <w:szCs w:val="28"/>
                <w:lang w:val="uk-UA"/>
              </w:rPr>
              <w:t>Д. Планування</w:t>
            </w:r>
            <w:r>
              <w:rPr>
                <w:sz w:val="28"/>
                <w:szCs w:val="28"/>
                <w:lang w:val="uk-UA"/>
              </w:rPr>
              <w:t xml:space="preserve"> </w:t>
            </w:r>
            <w:r w:rsidRPr="00503059">
              <w:rPr>
                <w:sz w:val="28"/>
                <w:szCs w:val="28"/>
                <w:lang w:val="uk-UA"/>
              </w:rPr>
              <w:t>та виконання</w:t>
            </w:r>
            <w:r>
              <w:rPr>
                <w:sz w:val="28"/>
                <w:szCs w:val="28"/>
                <w:lang w:val="uk-UA"/>
              </w:rPr>
              <w:t xml:space="preserve"> </w:t>
            </w:r>
            <w:r w:rsidRPr="00503059">
              <w:rPr>
                <w:sz w:val="28"/>
                <w:szCs w:val="28"/>
                <w:lang w:val="uk-UA"/>
              </w:rPr>
              <w:t>наукових</w:t>
            </w:r>
            <w:r>
              <w:rPr>
                <w:sz w:val="28"/>
                <w:szCs w:val="28"/>
                <w:lang w:val="uk-UA"/>
              </w:rPr>
              <w:t xml:space="preserve"> </w:t>
            </w:r>
            <w:r w:rsidRPr="00503059">
              <w:rPr>
                <w:sz w:val="28"/>
                <w:szCs w:val="28"/>
                <w:lang w:val="uk-UA"/>
              </w:rPr>
              <w:t>/науково-технічних</w:t>
            </w:r>
            <w:r>
              <w:rPr>
                <w:sz w:val="28"/>
                <w:szCs w:val="28"/>
                <w:lang w:val="uk-UA"/>
              </w:rPr>
              <w:t xml:space="preserve"> </w:t>
            </w:r>
            <w:r w:rsidRPr="00503059">
              <w:rPr>
                <w:sz w:val="28"/>
                <w:szCs w:val="28"/>
                <w:lang w:val="uk-UA"/>
              </w:rPr>
              <w:t>/дослідницьких</w:t>
            </w:r>
            <w:r>
              <w:rPr>
                <w:sz w:val="28"/>
                <w:szCs w:val="28"/>
                <w:lang w:val="uk-UA"/>
              </w:rPr>
              <w:t xml:space="preserve"> </w:t>
            </w:r>
            <w:r w:rsidRPr="00503059">
              <w:rPr>
                <w:sz w:val="28"/>
                <w:szCs w:val="28"/>
                <w:lang w:val="uk-UA"/>
              </w:rPr>
              <w:lastRenderedPageBreak/>
              <w:t>/творчих</w:t>
            </w:r>
            <w:r>
              <w:rPr>
                <w:sz w:val="28"/>
                <w:szCs w:val="28"/>
                <w:lang w:val="uk-UA"/>
              </w:rPr>
              <w:t xml:space="preserve"> </w:t>
            </w:r>
            <w:proofErr w:type="spellStart"/>
            <w:r w:rsidRPr="00503059">
              <w:rPr>
                <w:sz w:val="28"/>
                <w:szCs w:val="28"/>
                <w:lang w:val="uk-UA"/>
              </w:rPr>
              <w:t>проектів</w:t>
            </w:r>
            <w:proofErr w:type="spellEnd"/>
          </w:p>
          <w:p w14:paraId="068330B1" w14:textId="77777777" w:rsidR="000E0DF9" w:rsidRPr="00503059" w:rsidRDefault="000E0DF9" w:rsidP="000E0DF9">
            <w:pPr>
              <w:contextualSpacing/>
              <w:rPr>
                <w:i/>
                <w:sz w:val="28"/>
                <w:szCs w:val="28"/>
                <w:lang w:val="uk-UA"/>
              </w:rPr>
            </w:pPr>
            <w:r w:rsidRPr="00503059">
              <w:rPr>
                <w:i/>
                <w:sz w:val="28"/>
                <w:szCs w:val="28"/>
                <w:lang w:val="uk-UA"/>
              </w:rPr>
              <w:t>Д 2. Здатність</w:t>
            </w:r>
          </w:p>
          <w:p w14:paraId="71EF9970" w14:textId="77777777" w:rsidR="000E0DF9" w:rsidRPr="00A42616" w:rsidRDefault="000E0DF9" w:rsidP="000E0DF9">
            <w:pPr>
              <w:contextualSpacing/>
              <w:rPr>
                <w:sz w:val="28"/>
                <w:szCs w:val="28"/>
                <w:lang w:val="uk-UA"/>
              </w:rPr>
            </w:pPr>
            <w:r w:rsidRPr="00503059">
              <w:rPr>
                <w:i/>
                <w:sz w:val="28"/>
                <w:szCs w:val="28"/>
                <w:lang w:val="uk-UA"/>
              </w:rPr>
              <w:t>Виконувати</w:t>
            </w:r>
            <w:r>
              <w:rPr>
                <w:i/>
                <w:sz w:val="28"/>
                <w:szCs w:val="28"/>
                <w:lang w:val="uk-UA"/>
              </w:rPr>
              <w:t xml:space="preserve"> </w:t>
            </w:r>
            <w:r w:rsidRPr="00503059">
              <w:rPr>
                <w:i/>
                <w:sz w:val="28"/>
                <w:szCs w:val="28"/>
                <w:lang w:val="uk-UA"/>
              </w:rPr>
              <w:t>проект</w:t>
            </w:r>
          </w:p>
        </w:tc>
        <w:tc>
          <w:tcPr>
            <w:tcW w:w="5883" w:type="dxa"/>
          </w:tcPr>
          <w:p w14:paraId="0FDE6529" w14:textId="77777777" w:rsidR="000E0DF9" w:rsidRDefault="000E0DF9" w:rsidP="000E0DF9">
            <w:pPr>
              <w:contextualSpacing/>
              <w:jc w:val="both"/>
              <w:rPr>
                <w:sz w:val="28"/>
                <w:szCs w:val="28"/>
                <w:lang w:val="uk-UA"/>
              </w:rPr>
            </w:pPr>
          </w:p>
          <w:p w14:paraId="61DB98F4" w14:textId="77777777" w:rsidR="000E0DF9" w:rsidRDefault="000E0DF9" w:rsidP="000E0DF9">
            <w:pPr>
              <w:contextualSpacing/>
              <w:jc w:val="both"/>
              <w:rPr>
                <w:sz w:val="28"/>
                <w:szCs w:val="28"/>
                <w:lang w:val="uk-UA"/>
              </w:rPr>
            </w:pPr>
          </w:p>
          <w:p w14:paraId="4087B849" w14:textId="77777777" w:rsidR="000E0DF9" w:rsidRDefault="000E0DF9" w:rsidP="000E0DF9">
            <w:pPr>
              <w:contextualSpacing/>
              <w:jc w:val="both"/>
              <w:rPr>
                <w:sz w:val="28"/>
                <w:szCs w:val="28"/>
                <w:lang w:val="uk-UA"/>
              </w:rPr>
            </w:pPr>
          </w:p>
          <w:p w14:paraId="31B594B9" w14:textId="77777777" w:rsidR="000E0DF9" w:rsidRDefault="000E0DF9" w:rsidP="000E0DF9">
            <w:pPr>
              <w:contextualSpacing/>
              <w:jc w:val="both"/>
              <w:rPr>
                <w:sz w:val="28"/>
                <w:szCs w:val="28"/>
                <w:lang w:val="uk-UA"/>
              </w:rPr>
            </w:pPr>
          </w:p>
          <w:p w14:paraId="1E174CA2" w14:textId="77777777" w:rsidR="000E0DF9" w:rsidRDefault="000E0DF9" w:rsidP="000E0DF9">
            <w:pPr>
              <w:contextualSpacing/>
              <w:jc w:val="both"/>
              <w:rPr>
                <w:sz w:val="28"/>
                <w:szCs w:val="28"/>
                <w:lang w:val="uk-UA"/>
              </w:rPr>
            </w:pPr>
          </w:p>
          <w:p w14:paraId="7EE3AB01" w14:textId="77777777" w:rsidR="000E0DF9" w:rsidRDefault="000E0DF9" w:rsidP="000E0DF9">
            <w:pPr>
              <w:contextualSpacing/>
              <w:jc w:val="both"/>
              <w:rPr>
                <w:sz w:val="28"/>
                <w:szCs w:val="28"/>
                <w:lang w:val="uk-UA"/>
              </w:rPr>
            </w:pPr>
            <w:r>
              <w:rPr>
                <w:sz w:val="28"/>
                <w:szCs w:val="28"/>
                <w:lang w:val="uk-UA"/>
              </w:rPr>
              <w:lastRenderedPageBreak/>
              <w:t>-знання</w:t>
            </w:r>
            <w:r w:rsidRPr="002B26B3">
              <w:rPr>
                <w:sz w:val="28"/>
                <w:szCs w:val="28"/>
                <w:lang w:val="uk-UA"/>
              </w:rPr>
              <w:t xml:space="preserve"> </w:t>
            </w:r>
            <w:r>
              <w:rPr>
                <w:sz w:val="28"/>
                <w:szCs w:val="28"/>
                <w:lang w:val="uk-UA"/>
              </w:rPr>
              <w:t>в</w:t>
            </w:r>
            <w:r w:rsidRPr="002B26B3">
              <w:rPr>
                <w:sz w:val="28"/>
                <w:szCs w:val="28"/>
                <w:lang w:val="uk-UA"/>
              </w:rPr>
              <w:t xml:space="preserve">имог до </w:t>
            </w:r>
            <w:r>
              <w:rPr>
                <w:sz w:val="28"/>
                <w:szCs w:val="28"/>
                <w:lang w:val="uk-UA"/>
              </w:rPr>
              <w:t>викон</w:t>
            </w:r>
            <w:r w:rsidRPr="00503059">
              <w:rPr>
                <w:sz w:val="28"/>
                <w:szCs w:val="28"/>
                <w:lang w:val="uk-UA"/>
              </w:rPr>
              <w:t>ання дослідження</w:t>
            </w:r>
            <w:r>
              <w:rPr>
                <w:sz w:val="28"/>
                <w:szCs w:val="28"/>
                <w:lang w:val="uk-UA"/>
              </w:rPr>
              <w:t xml:space="preserve"> </w:t>
            </w:r>
            <w:r w:rsidRPr="00503059">
              <w:rPr>
                <w:sz w:val="28"/>
                <w:szCs w:val="28"/>
                <w:lang w:val="uk-UA"/>
              </w:rPr>
              <w:t>/</w:t>
            </w:r>
            <w:proofErr w:type="spellStart"/>
            <w:r w:rsidRPr="00503059">
              <w:rPr>
                <w:sz w:val="28"/>
                <w:szCs w:val="28"/>
                <w:lang w:val="uk-UA"/>
              </w:rPr>
              <w:t>проекту</w:t>
            </w:r>
            <w:proofErr w:type="spellEnd"/>
            <w:r>
              <w:rPr>
                <w:sz w:val="28"/>
                <w:szCs w:val="28"/>
                <w:lang w:val="uk-UA"/>
              </w:rPr>
              <w:t>;</w:t>
            </w:r>
          </w:p>
          <w:p w14:paraId="7F24427D" w14:textId="77777777" w:rsidR="000E0DF9" w:rsidRDefault="000E0DF9" w:rsidP="000E0DF9">
            <w:pPr>
              <w:contextualSpacing/>
              <w:jc w:val="both"/>
              <w:rPr>
                <w:sz w:val="28"/>
                <w:szCs w:val="28"/>
                <w:lang w:val="uk-UA"/>
              </w:rPr>
            </w:pPr>
            <w:r>
              <w:rPr>
                <w:sz w:val="28"/>
                <w:szCs w:val="28"/>
                <w:lang w:val="uk-UA"/>
              </w:rPr>
              <w:t>-з</w:t>
            </w:r>
            <w:r w:rsidRPr="00503059">
              <w:rPr>
                <w:sz w:val="28"/>
                <w:szCs w:val="28"/>
                <w:lang w:val="uk-UA"/>
              </w:rPr>
              <w:t>дійснювати</w:t>
            </w:r>
            <w:r>
              <w:rPr>
                <w:sz w:val="28"/>
                <w:szCs w:val="28"/>
                <w:lang w:val="uk-UA"/>
              </w:rPr>
              <w:t xml:space="preserve"> </w:t>
            </w:r>
            <w:r w:rsidRPr="00503059">
              <w:rPr>
                <w:sz w:val="28"/>
                <w:szCs w:val="28"/>
                <w:lang w:val="uk-UA"/>
              </w:rPr>
              <w:t>дослідження</w:t>
            </w:r>
            <w:r>
              <w:rPr>
                <w:sz w:val="28"/>
                <w:szCs w:val="28"/>
                <w:lang w:val="uk-UA"/>
              </w:rPr>
              <w:t xml:space="preserve"> </w:t>
            </w:r>
            <w:r w:rsidRPr="00503059">
              <w:rPr>
                <w:sz w:val="28"/>
                <w:szCs w:val="28"/>
                <w:lang w:val="uk-UA"/>
              </w:rPr>
              <w:t>/проект</w:t>
            </w:r>
            <w:r>
              <w:rPr>
                <w:sz w:val="28"/>
                <w:szCs w:val="28"/>
                <w:lang w:val="uk-UA"/>
              </w:rPr>
              <w:t>;</w:t>
            </w:r>
          </w:p>
          <w:p w14:paraId="2D17C2CD" w14:textId="77777777" w:rsidR="000E0DF9" w:rsidRDefault="000E0DF9" w:rsidP="000E0DF9">
            <w:pPr>
              <w:contextualSpacing/>
              <w:jc w:val="both"/>
              <w:rPr>
                <w:sz w:val="28"/>
                <w:szCs w:val="28"/>
                <w:lang w:val="uk-UA"/>
              </w:rPr>
            </w:pPr>
            <w:r>
              <w:rPr>
                <w:sz w:val="28"/>
                <w:szCs w:val="28"/>
                <w:lang w:val="uk-UA"/>
              </w:rPr>
              <w:t>-</w:t>
            </w:r>
            <w:proofErr w:type="spellStart"/>
            <w:r>
              <w:rPr>
                <w:sz w:val="28"/>
                <w:szCs w:val="28"/>
                <w:lang w:val="uk-UA"/>
              </w:rPr>
              <w:t>о</w:t>
            </w:r>
            <w:r w:rsidRPr="00503059">
              <w:rPr>
                <w:sz w:val="28"/>
                <w:szCs w:val="28"/>
                <w:lang w:val="uk-UA"/>
              </w:rPr>
              <w:t>б</w:t>
            </w:r>
            <w:r>
              <w:rPr>
                <w:sz w:val="28"/>
                <w:szCs w:val="28"/>
                <w:lang w:val="uk-UA"/>
              </w:rPr>
              <w:t>г</w:t>
            </w:r>
            <w:r w:rsidRPr="00503059">
              <w:rPr>
                <w:sz w:val="28"/>
                <w:szCs w:val="28"/>
                <w:lang w:val="uk-UA"/>
              </w:rPr>
              <w:t>рунтовувати</w:t>
            </w:r>
            <w:proofErr w:type="spellEnd"/>
            <w:r>
              <w:rPr>
                <w:sz w:val="28"/>
                <w:szCs w:val="28"/>
                <w:lang w:val="uk-UA"/>
              </w:rPr>
              <w:t xml:space="preserve"> </w:t>
            </w:r>
            <w:r w:rsidRPr="00503059">
              <w:rPr>
                <w:sz w:val="28"/>
                <w:szCs w:val="28"/>
                <w:lang w:val="uk-UA"/>
              </w:rPr>
              <w:t>результати дослідження</w:t>
            </w:r>
          </w:p>
          <w:p w14:paraId="03990306" w14:textId="77777777" w:rsidR="000E0DF9" w:rsidRPr="00503059" w:rsidRDefault="000E0DF9" w:rsidP="000E0DF9">
            <w:pPr>
              <w:contextualSpacing/>
              <w:jc w:val="both"/>
              <w:rPr>
                <w:sz w:val="28"/>
                <w:szCs w:val="28"/>
                <w:lang w:val="uk-UA"/>
              </w:rPr>
            </w:pPr>
            <w:r w:rsidRPr="00503059">
              <w:rPr>
                <w:sz w:val="28"/>
                <w:szCs w:val="28"/>
                <w:lang w:val="uk-UA"/>
              </w:rPr>
              <w:t>/</w:t>
            </w:r>
            <w:proofErr w:type="spellStart"/>
            <w:r w:rsidRPr="00503059">
              <w:rPr>
                <w:sz w:val="28"/>
                <w:szCs w:val="28"/>
                <w:lang w:val="uk-UA"/>
              </w:rPr>
              <w:t>проекту</w:t>
            </w:r>
            <w:proofErr w:type="spellEnd"/>
            <w:r>
              <w:rPr>
                <w:sz w:val="28"/>
                <w:szCs w:val="28"/>
                <w:lang w:val="uk-UA"/>
              </w:rPr>
              <w:t>;</w:t>
            </w:r>
          </w:p>
          <w:p w14:paraId="2015BAC6" w14:textId="77777777" w:rsidR="000E0DF9" w:rsidRDefault="000E0DF9" w:rsidP="000E0DF9">
            <w:pPr>
              <w:contextualSpacing/>
              <w:jc w:val="both"/>
              <w:rPr>
                <w:sz w:val="28"/>
                <w:szCs w:val="28"/>
                <w:lang w:val="uk-UA"/>
              </w:rPr>
            </w:pPr>
            <w:r>
              <w:rPr>
                <w:sz w:val="28"/>
                <w:szCs w:val="28"/>
                <w:lang w:val="uk-UA"/>
              </w:rPr>
              <w:t>-о</w:t>
            </w:r>
            <w:r w:rsidRPr="00503059">
              <w:rPr>
                <w:sz w:val="28"/>
                <w:szCs w:val="28"/>
                <w:lang w:val="uk-UA"/>
              </w:rPr>
              <w:t>формлювати</w:t>
            </w:r>
            <w:r>
              <w:rPr>
                <w:sz w:val="28"/>
                <w:szCs w:val="28"/>
                <w:lang w:val="uk-UA"/>
              </w:rPr>
              <w:t xml:space="preserve"> </w:t>
            </w:r>
            <w:r w:rsidRPr="00503059">
              <w:rPr>
                <w:sz w:val="28"/>
                <w:szCs w:val="28"/>
                <w:lang w:val="uk-UA"/>
              </w:rPr>
              <w:t>документи щодо дослідження</w:t>
            </w:r>
          </w:p>
          <w:p w14:paraId="7CAAFD3E" w14:textId="77777777" w:rsidR="000E0DF9" w:rsidRDefault="000E0DF9" w:rsidP="000E0DF9">
            <w:pPr>
              <w:contextualSpacing/>
              <w:jc w:val="both"/>
              <w:rPr>
                <w:sz w:val="28"/>
                <w:szCs w:val="28"/>
                <w:lang w:val="uk-UA"/>
              </w:rPr>
            </w:pPr>
            <w:r w:rsidRPr="00503059">
              <w:rPr>
                <w:sz w:val="28"/>
                <w:szCs w:val="28"/>
                <w:lang w:val="uk-UA"/>
              </w:rPr>
              <w:t>/</w:t>
            </w:r>
            <w:proofErr w:type="spellStart"/>
            <w:r w:rsidRPr="00503059">
              <w:rPr>
                <w:sz w:val="28"/>
                <w:szCs w:val="28"/>
                <w:lang w:val="uk-UA"/>
              </w:rPr>
              <w:t>проекту</w:t>
            </w:r>
            <w:proofErr w:type="spellEnd"/>
            <w:r>
              <w:rPr>
                <w:sz w:val="28"/>
                <w:szCs w:val="28"/>
                <w:lang w:val="uk-UA"/>
              </w:rPr>
              <w:t>;</w:t>
            </w:r>
          </w:p>
        </w:tc>
        <w:tc>
          <w:tcPr>
            <w:tcW w:w="1417" w:type="dxa"/>
          </w:tcPr>
          <w:p w14:paraId="46C22005" w14:textId="77777777" w:rsidR="000E0DF9" w:rsidRDefault="000E0DF9" w:rsidP="000E0DF9">
            <w:pPr>
              <w:contextualSpacing/>
              <w:rPr>
                <w:spacing w:val="-20"/>
                <w:sz w:val="28"/>
                <w:szCs w:val="28"/>
                <w:lang w:val="uk-UA"/>
              </w:rPr>
            </w:pPr>
            <w:r w:rsidRPr="009D360A">
              <w:rPr>
                <w:spacing w:val="-20"/>
                <w:sz w:val="28"/>
                <w:szCs w:val="28"/>
                <w:lang w:val="uk-UA"/>
              </w:rPr>
              <w:lastRenderedPageBreak/>
              <w:t>-високий</w:t>
            </w:r>
          </w:p>
          <w:p w14:paraId="20533A42"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33EEB2AB"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w:t>
            </w:r>
            <w:r>
              <w:rPr>
                <w:spacing w:val="-20"/>
                <w:sz w:val="28"/>
                <w:szCs w:val="28"/>
                <w:lang w:val="uk-UA"/>
              </w:rPr>
              <w:lastRenderedPageBreak/>
              <w:t>балів)</w:t>
            </w:r>
            <w:r w:rsidRPr="009D360A">
              <w:rPr>
                <w:spacing w:val="-20"/>
                <w:sz w:val="28"/>
                <w:szCs w:val="28"/>
                <w:lang w:val="uk-UA"/>
              </w:rPr>
              <w:t>;</w:t>
            </w:r>
          </w:p>
          <w:p w14:paraId="674928E7" w14:textId="77777777" w:rsidR="000E0DF9" w:rsidRDefault="000E0DF9" w:rsidP="000E0DF9">
            <w:pPr>
              <w:contextualSpacing/>
              <w:rPr>
                <w:spacing w:val="-20"/>
                <w:sz w:val="28"/>
                <w:szCs w:val="28"/>
                <w:lang w:val="uk-UA"/>
              </w:rPr>
            </w:pPr>
            <w:r>
              <w:rPr>
                <w:spacing w:val="-20"/>
                <w:sz w:val="28"/>
                <w:szCs w:val="28"/>
                <w:lang w:val="uk-UA"/>
              </w:rPr>
              <w:t>-середній</w:t>
            </w:r>
          </w:p>
          <w:p w14:paraId="7CB31D80"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7E7FB3CD"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0421CCDE" w14:textId="77777777" w:rsidR="000E0DF9" w:rsidRPr="009D360A" w:rsidRDefault="000E0DF9" w:rsidP="00E7359A">
            <w:pPr>
              <w:contextualSpacing/>
              <w:rPr>
                <w:spacing w:val="-20"/>
                <w:sz w:val="28"/>
                <w:szCs w:val="28"/>
                <w:lang w:val="uk-UA"/>
              </w:rPr>
            </w:pPr>
            <w:r>
              <w:rPr>
                <w:spacing w:val="-20"/>
                <w:sz w:val="28"/>
                <w:szCs w:val="28"/>
                <w:lang w:val="uk-UA"/>
              </w:rPr>
              <w:t>(60-73 балів)</w:t>
            </w:r>
          </w:p>
        </w:tc>
      </w:tr>
      <w:tr w:rsidR="000E0DF9" w14:paraId="70435506" w14:textId="77777777" w:rsidTr="000E0DF9">
        <w:tc>
          <w:tcPr>
            <w:tcW w:w="2589" w:type="dxa"/>
          </w:tcPr>
          <w:p w14:paraId="32557156" w14:textId="77777777" w:rsidR="000E0DF9" w:rsidRPr="00154FA0" w:rsidRDefault="000E0DF9" w:rsidP="000E0DF9">
            <w:pPr>
              <w:contextualSpacing/>
              <w:rPr>
                <w:spacing w:val="-20"/>
                <w:sz w:val="28"/>
                <w:szCs w:val="28"/>
                <w:lang w:val="uk-UA"/>
              </w:rPr>
            </w:pPr>
            <w:r w:rsidRPr="00AF2228">
              <w:rPr>
                <w:sz w:val="28"/>
                <w:szCs w:val="28"/>
                <w:lang w:val="uk-UA"/>
              </w:rPr>
              <w:lastRenderedPageBreak/>
              <w:t>Є. Організація і</w:t>
            </w:r>
            <w:r>
              <w:rPr>
                <w:sz w:val="28"/>
                <w:szCs w:val="28"/>
                <w:lang w:val="uk-UA"/>
              </w:rPr>
              <w:t xml:space="preserve"> </w:t>
            </w:r>
            <w:r w:rsidRPr="00AF2228">
              <w:rPr>
                <w:sz w:val="28"/>
                <w:szCs w:val="28"/>
                <w:lang w:val="uk-UA"/>
              </w:rPr>
              <w:t>участь в</w:t>
            </w:r>
            <w:r>
              <w:rPr>
                <w:sz w:val="28"/>
                <w:szCs w:val="28"/>
                <w:lang w:val="uk-UA"/>
              </w:rPr>
              <w:t xml:space="preserve"> </w:t>
            </w:r>
            <w:r w:rsidRPr="00AF2228">
              <w:rPr>
                <w:sz w:val="28"/>
                <w:szCs w:val="28"/>
                <w:lang w:val="uk-UA"/>
              </w:rPr>
              <w:t>заходах</w:t>
            </w:r>
            <w:r>
              <w:rPr>
                <w:sz w:val="28"/>
                <w:szCs w:val="28"/>
                <w:lang w:val="uk-UA"/>
              </w:rPr>
              <w:t xml:space="preserve"> </w:t>
            </w:r>
            <w:r w:rsidRPr="00154FA0">
              <w:rPr>
                <w:spacing w:val="-20"/>
                <w:sz w:val="28"/>
                <w:szCs w:val="28"/>
                <w:lang w:val="uk-UA"/>
              </w:rPr>
              <w:t>(освітніх, наукових,</w:t>
            </w:r>
          </w:p>
          <w:p w14:paraId="12E9AF8F" w14:textId="77777777" w:rsidR="000E0DF9" w:rsidRPr="00154FA0" w:rsidRDefault="000E0DF9" w:rsidP="000E0DF9">
            <w:pPr>
              <w:contextualSpacing/>
              <w:rPr>
                <w:spacing w:val="-20"/>
                <w:sz w:val="28"/>
                <w:szCs w:val="28"/>
                <w:lang w:val="uk-UA"/>
              </w:rPr>
            </w:pPr>
            <w:r w:rsidRPr="00154FA0">
              <w:rPr>
                <w:spacing w:val="-20"/>
                <w:sz w:val="28"/>
                <w:szCs w:val="28"/>
                <w:lang w:val="uk-UA"/>
              </w:rPr>
              <w:t>методичних,</w:t>
            </w:r>
          </w:p>
          <w:p w14:paraId="2A00C715" w14:textId="77777777" w:rsidR="000E0DF9" w:rsidRDefault="000E0DF9" w:rsidP="000E0DF9">
            <w:pPr>
              <w:contextualSpacing/>
              <w:rPr>
                <w:spacing w:val="-20"/>
                <w:sz w:val="28"/>
                <w:szCs w:val="28"/>
                <w:lang w:val="uk-UA"/>
              </w:rPr>
            </w:pPr>
            <w:r w:rsidRPr="00154FA0">
              <w:rPr>
                <w:spacing w:val="-20"/>
                <w:sz w:val="28"/>
                <w:szCs w:val="28"/>
                <w:lang w:val="uk-UA"/>
              </w:rPr>
              <w:t>профорієнтаційних, культурно-</w:t>
            </w:r>
            <w:proofErr w:type="spellStart"/>
            <w:r w:rsidRPr="00154FA0">
              <w:rPr>
                <w:spacing w:val="-20"/>
                <w:sz w:val="28"/>
                <w:szCs w:val="28"/>
                <w:lang w:val="uk-UA"/>
              </w:rPr>
              <w:t>дозвіллєвих</w:t>
            </w:r>
            <w:proofErr w:type="spellEnd"/>
            <w:r>
              <w:rPr>
                <w:spacing w:val="-20"/>
                <w:sz w:val="28"/>
                <w:szCs w:val="28"/>
                <w:lang w:val="uk-UA"/>
              </w:rPr>
              <w:t>)</w:t>
            </w:r>
          </w:p>
          <w:p w14:paraId="7AE24B10" w14:textId="77777777" w:rsidR="000E0DF9" w:rsidRPr="00276869" w:rsidRDefault="000E0DF9" w:rsidP="000E0DF9">
            <w:pPr>
              <w:contextualSpacing/>
              <w:rPr>
                <w:i/>
                <w:spacing w:val="-20"/>
                <w:sz w:val="28"/>
                <w:szCs w:val="28"/>
                <w:lang w:val="uk-UA"/>
              </w:rPr>
            </w:pPr>
            <w:r w:rsidRPr="00276869">
              <w:rPr>
                <w:i/>
                <w:spacing w:val="-20"/>
                <w:sz w:val="28"/>
                <w:szCs w:val="28"/>
                <w:lang w:val="uk-UA"/>
              </w:rPr>
              <w:t xml:space="preserve">Є 1. Здатність визначати свою роль і </w:t>
            </w:r>
            <w:proofErr w:type="spellStart"/>
            <w:r w:rsidRPr="00276869">
              <w:rPr>
                <w:i/>
                <w:spacing w:val="-20"/>
                <w:sz w:val="28"/>
                <w:szCs w:val="28"/>
                <w:lang w:val="uk-UA"/>
              </w:rPr>
              <w:t>завдан</w:t>
            </w:r>
            <w:proofErr w:type="spellEnd"/>
            <w:r w:rsidRPr="00276869">
              <w:rPr>
                <w:i/>
                <w:spacing w:val="-20"/>
                <w:sz w:val="28"/>
                <w:szCs w:val="28"/>
                <w:lang w:val="uk-UA"/>
              </w:rPr>
              <w:t xml:space="preserve"> ня при реалізації заходів відповідно до спеціальності</w:t>
            </w:r>
          </w:p>
          <w:p w14:paraId="5666AE3B" w14:textId="77777777" w:rsidR="000E0DF9" w:rsidRDefault="000E0DF9" w:rsidP="000E0DF9">
            <w:pPr>
              <w:contextualSpacing/>
              <w:rPr>
                <w:sz w:val="28"/>
                <w:szCs w:val="28"/>
                <w:lang w:val="uk-UA"/>
              </w:rPr>
            </w:pPr>
          </w:p>
          <w:p w14:paraId="3C36EC5E" w14:textId="77777777" w:rsidR="000E0DF9" w:rsidRDefault="000E0DF9" w:rsidP="000E0DF9">
            <w:pPr>
              <w:contextualSpacing/>
              <w:rPr>
                <w:sz w:val="28"/>
                <w:szCs w:val="28"/>
                <w:lang w:val="uk-UA"/>
              </w:rPr>
            </w:pPr>
            <w:r>
              <w:rPr>
                <w:sz w:val="28"/>
                <w:szCs w:val="28"/>
                <w:lang w:val="uk-UA"/>
              </w:rPr>
              <w:t>_______________</w:t>
            </w:r>
          </w:p>
          <w:p w14:paraId="2216B14F" w14:textId="77777777" w:rsidR="000E0DF9" w:rsidRPr="00154FA0" w:rsidRDefault="000E0DF9" w:rsidP="000E0DF9">
            <w:pPr>
              <w:contextualSpacing/>
              <w:rPr>
                <w:i/>
                <w:sz w:val="28"/>
                <w:szCs w:val="28"/>
                <w:lang w:val="uk-UA"/>
              </w:rPr>
            </w:pPr>
            <w:r w:rsidRPr="00154FA0">
              <w:rPr>
                <w:i/>
                <w:sz w:val="28"/>
                <w:szCs w:val="28"/>
                <w:lang w:val="uk-UA"/>
              </w:rPr>
              <w:t>Є2. Здатність</w:t>
            </w:r>
          </w:p>
          <w:p w14:paraId="5B9CF166" w14:textId="77777777" w:rsidR="000E0DF9" w:rsidRPr="000C1525" w:rsidRDefault="000E0DF9" w:rsidP="000E0DF9">
            <w:pPr>
              <w:contextualSpacing/>
              <w:rPr>
                <w:lang w:val="uk-UA"/>
              </w:rPr>
            </w:pPr>
            <w:r w:rsidRPr="00154FA0">
              <w:rPr>
                <w:i/>
                <w:sz w:val="28"/>
                <w:szCs w:val="28"/>
                <w:lang w:val="uk-UA"/>
              </w:rPr>
              <w:t>планувати та</w:t>
            </w:r>
            <w:r>
              <w:rPr>
                <w:i/>
                <w:sz w:val="28"/>
                <w:szCs w:val="28"/>
                <w:lang w:val="uk-UA"/>
              </w:rPr>
              <w:t xml:space="preserve"> </w:t>
            </w:r>
            <w:r w:rsidRPr="00154FA0">
              <w:rPr>
                <w:i/>
                <w:sz w:val="28"/>
                <w:szCs w:val="28"/>
                <w:lang w:val="uk-UA"/>
              </w:rPr>
              <w:t>проводити</w:t>
            </w:r>
            <w:r>
              <w:rPr>
                <w:i/>
                <w:sz w:val="28"/>
                <w:szCs w:val="28"/>
                <w:lang w:val="uk-UA"/>
              </w:rPr>
              <w:t xml:space="preserve"> </w:t>
            </w:r>
            <w:r w:rsidRPr="00154FA0">
              <w:rPr>
                <w:i/>
                <w:sz w:val="28"/>
                <w:szCs w:val="28"/>
                <w:lang w:val="uk-UA"/>
              </w:rPr>
              <w:t>заходи</w:t>
            </w:r>
          </w:p>
        </w:tc>
        <w:tc>
          <w:tcPr>
            <w:tcW w:w="5883" w:type="dxa"/>
          </w:tcPr>
          <w:p w14:paraId="2EE5BDC2" w14:textId="77777777" w:rsidR="000E0DF9" w:rsidRDefault="000E0DF9" w:rsidP="000E0DF9">
            <w:pPr>
              <w:contextualSpacing/>
              <w:jc w:val="both"/>
              <w:rPr>
                <w:sz w:val="28"/>
                <w:szCs w:val="28"/>
                <w:lang w:val="uk-UA"/>
              </w:rPr>
            </w:pPr>
          </w:p>
          <w:p w14:paraId="3EAD7DF0" w14:textId="77777777" w:rsidR="000E0DF9" w:rsidRDefault="000E0DF9" w:rsidP="000E0DF9">
            <w:pPr>
              <w:contextualSpacing/>
              <w:jc w:val="both"/>
              <w:rPr>
                <w:sz w:val="28"/>
                <w:szCs w:val="28"/>
                <w:lang w:val="uk-UA"/>
              </w:rPr>
            </w:pPr>
          </w:p>
          <w:p w14:paraId="20C53E73" w14:textId="77777777" w:rsidR="000E0DF9" w:rsidRDefault="000E0DF9" w:rsidP="000E0DF9">
            <w:pPr>
              <w:contextualSpacing/>
              <w:jc w:val="both"/>
              <w:rPr>
                <w:sz w:val="28"/>
                <w:szCs w:val="28"/>
                <w:lang w:val="uk-UA"/>
              </w:rPr>
            </w:pPr>
          </w:p>
          <w:p w14:paraId="49F98896" w14:textId="77777777" w:rsidR="000E0DF9" w:rsidRDefault="000E0DF9" w:rsidP="000E0DF9">
            <w:pPr>
              <w:contextualSpacing/>
              <w:jc w:val="both"/>
              <w:rPr>
                <w:sz w:val="28"/>
                <w:szCs w:val="28"/>
                <w:lang w:val="uk-UA"/>
              </w:rPr>
            </w:pPr>
          </w:p>
          <w:p w14:paraId="04F9AEEC" w14:textId="77777777" w:rsidR="000E0DF9" w:rsidRDefault="000E0DF9" w:rsidP="000E0DF9">
            <w:pPr>
              <w:contextualSpacing/>
              <w:jc w:val="both"/>
              <w:rPr>
                <w:sz w:val="28"/>
                <w:szCs w:val="28"/>
                <w:lang w:val="uk-UA"/>
              </w:rPr>
            </w:pPr>
          </w:p>
          <w:p w14:paraId="79B851B2" w14:textId="77777777" w:rsidR="000E0DF9" w:rsidRDefault="000E0DF9" w:rsidP="000E0DF9">
            <w:pPr>
              <w:contextualSpacing/>
              <w:jc w:val="both"/>
              <w:rPr>
                <w:sz w:val="28"/>
                <w:szCs w:val="28"/>
                <w:lang w:val="uk-UA"/>
              </w:rPr>
            </w:pPr>
          </w:p>
          <w:p w14:paraId="2F23222F" w14:textId="77777777" w:rsidR="000E0DF9" w:rsidRPr="002B26B3" w:rsidRDefault="000E0DF9" w:rsidP="000E0DF9">
            <w:pPr>
              <w:contextualSpacing/>
              <w:jc w:val="both"/>
              <w:rPr>
                <w:sz w:val="28"/>
                <w:szCs w:val="28"/>
                <w:lang w:val="uk-UA"/>
              </w:rPr>
            </w:pPr>
            <w:r>
              <w:rPr>
                <w:sz w:val="28"/>
                <w:szCs w:val="28"/>
                <w:lang w:val="uk-UA"/>
              </w:rPr>
              <w:t>-знання</w:t>
            </w:r>
            <w:r w:rsidRPr="002B26B3">
              <w:rPr>
                <w:sz w:val="28"/>
                <w:szCs w:val="28"/>
                <w:lang w:val="uk-UA"/>
              </w:rPr>
              <w:t xml:space="preserve"> </w:t>
            </w:r>
            <w:r>
              <w:rPr>
                <w:sz w:val="28"/>
                <w:szCs w:val="28"/>
                <w:lang w:val="uk-UA"/>
              </w:rPr>
              <w:t>п</w:t>
            </w:r>
            <w:r w:rsidRPr="002B26B3">
              <w:rPr>
                <w:sz w:val="28"/>
                <w:szCs w:val="28"/>
                <w:lang w:val="uk-UA"/>
              </w:rPr>
              <w:t>редметн</w:t>
            </w:r>
            <w:r>
              <w:rPr>
                <w:sz w:val="28"/>
                <w:szCs w:val="28"/>
                <w:lang w:val="uk-UA"/>
              </w:rPr>
              <w:t>ої</w:t>
            </w:r>
            <w:r w:rsidRPr="002B26B3">
              <w:rPr>
                <w:sz w:val="28"/>
                <w:szCs w:val="28"/>
                <w:lang w:val="uk-UA"/>
              </w:rPr>
              <w:t xml:space="preserve"> област</w:t>
            </w:r>
            <w:r>
              <w:rPr>
                <w:sz w:val="28"/>
                <w:szCs w:val="28"/>
                <w:lang w:val="uk-UA"/>
              </w:rPr>
              <w:t>і;</w:t>
            </w:r>
          </w:p>
          <w:p w14:paraId="71E33D1D" w14:textId="77777777" w:rsidR="000E0DF9" w:rsidRDefault="000E0DF9" w:rsidP="000E0DF9">
            <w:pPr>
              <w:contextualSpacing/>
              <w:jc w:val="both"/>
              <w:rPr>
                <w:sz w:val="28"/>
                <w:szCs w:val="28"/>
                <w:lang w:val="uk-UA"/>
              </w:rPr>
            </w:pPr>
            <w:r w:rsidRPr="00680F8C">
              <w:rPr>
                <w:sz w:val="28"/>
                <w:szCs w:val="28"/>
                <w:lang w:val="uk-UA"/>
              </w:rPr>
              <w:t xml:space="preserve">- знання </w:t>
            </w:r>
            <w:r>
              <w:rPr>
                <w:sz w:val="28"/>
                <w:szCs w:val="28"/>
                <w:lang w:val="uk-UA"/>
              </w:rPr>
              <w:t>в</w:t>
            </w:r>
            <w:r w:rsidRPr="00680F8C">
              <w:rPr>
                <w:sz w:val="28"/>
                <w:szCs w:val="28"/>
                <w:lang w:val="uk-UA"/>
              </w:rPr>
              <w:t xml:space="preserve">имог до </w:t>
            </w:r>
            <w:r w:rsidRPr="00276869">
              <w:rPr>
                <w:sz w:val="28"/>
                <w:szCs w:val="28"/>
                <w:lang w:val="uk-UA"/>
              </w:rPr>
              <w:t>участі у</w:t>
            </w:r>
            <w:r>
              <w:rPr>
                <w:sz w:val="28"/>
                <w:szCs w:val="28"/>
                <w:lang w:val="uk-UA"/>
              </w:rPr>
              <w:t xml:space="preserve"> </w:t>
            </w:r>
            <w:r w:rsidRPr="00276869">
              <w:rPr>
                <w:sz w:val="28"/>
                <w:szCs w:val="28"/>
                <w:lang w:val="uk-UA"/>
              </w:rPr>
              <w:t>заходах</w:t>
            </w:r>
            <w:r>
              <w:rPr>
                <w:sz w:val="28"/>
                <w:szCs w:val="28"/>
                <w:lang w:val="uk-UA"/>
              </w:rPr>
              <w:t>;</w:t>
            </w:r>
          </w:p>
          <w:p w14:paraId="35AC6BC9" w14:textId="77777777" w:rsidR="000E0DF9" w:rsidRPr="0027686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р</w:t>
            </w:r>
            <w:r w:rsidRPr="00680F8C">
              <w:rPr>
                <w:sz w:val="28"/>
                <w:szCs w:val="28"/>
                <w:lang w:val="uk-UA"/>
              </w:rPr>
              <w:t>озробляти матеріали</w:t>
            </w:r>
            <w:r>
              <w:rPr>
                <w:sz w:val="28"/>
                <w:szCs w:val="28"/>
                <w:lang w:val="uk-UA"/>
              </w:rPr>
              <w:t xml:space="preserve"> </w:t>
            </w:r>
            <w:r w:rsidRPr="00680F8C">
              <w:rPr>
                <w:sz w:val="28"/>
                <w:szCs w:val="28"/>
                <w:lang w:val="uk-UA"/>
              </w:rPr>
              <w:t xml:space="preserve">для </w:t>
            </w:r>
            <w:r w:rsidRPr="00276869">
              <w:rPr>
                <w:sz w:val="28"/>
                <w:szCs w:val="28"/>
                <w:lang w:val="uk-UA"/>
              </w:rPr>
              <w:t>до заходів</w:t>
            </w:r>
            <w:r>
              <w:rPr>
                <w:sz w:val="28"/>
                <w:szCs w:val="28"/>
                <w:lang w:val="uk-UA"/>
              </w:rPr>
              <w:t>;</w:t>
            </w:r>
          </w:p>
          <w:p w14:paraId="32AFC760" w14:textId="77777777" w:rsidR="000E0DF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п</w:t>
            </w:r>
            <w:r w:rsidRPr="00276869">
              <w:rPr>
                <w:sz w:val="28"/>
                <w:szCs w:val="28"/>
                <w:lang w:val="uk-UA"/>
              </w:rPr>
              <w:t>резентувати</w:t>
            </w:r>
            <w:r>
              <w:rPr>
                <w:sz w:val="28"/>
                <w:szCs w:val="28"/>
                <w:lang w:val="uk-UA"/>
              </w:rPr>
              <w:t xml:space="preserve"> </w:t>
            </w:r>
            <w:r w:rsidRPr="00276869">
              <w:rPr>
                <w:sz w:val="28"/>
                <w:szCs w:val="28"/>
                <w:lang w:val="uk-UA"/>
              </w:rPr>
              <w:t>матеріали</w:t>
            </w:r>
            <w:r>
              <w:rPr>
                <w:sz w:val="28"/>
                <w:szCs w:val="28"/>
                <w:lang w:val="uk-UA"/>
              </w:rPr>
              <w:t>;</w:t>
            </w:r>
          </w:p>
          <w:p w14:paraId="1C80810C" w14:textId="77777777" w:rsidR="000E0DF9" w:rsidRDefault="000E0DF9" w:rsidP="000E0DF9">
            <w:pPr>
              <w:contextualSpacing/>
              <w:jc w:val="both"/>
              <w:rPr>
                <w:sz w:val="28"/>
                <w:szCs w:val="28"/>
                <w:lang w:val="uk-UA"/>
              </w:rPr>
            </w:pPr>
            <w:r>
              <w:rPr>
                <w:sz w:val="28"/>
                <w:szCs w:val="28"/>
                <w:lang w:val="uk-UA"/>
              </w:rPr>
              <w:t>-</w:t>
            </w:r>
            <w:r w:rsidRPr="00680F8C">
              <w:rPr>
                <w:sz w:val="28"/>
                <w:szCs w:val="28"/>
                <w:lang w:val="uk-UA"/>
              </w:rPr>
              <w:t>уміння</w:t>
            </w:r>
            <w:r w:rsidRPr="00276869">
              <w:rPr>
                <w:sz w:val="28"/>
                <w:szCs w:val="28"/>
                <w:lang w:val="uk-UA"/>
              </w:rPr>
              <w:t xml:space="preserve"> </w:t>
            </w:r>
            <w:r>
              <w:rPr>
                <w:sz w:val="28"/>
                <w:szCs w:val="28"/>
                <w:lang w:val="uk-UA"/>
              </w:rPr>
              <w:t>в</w:t>
            </w:r>
            <w:r w:rsidRPr="00276869">
              <w:rPr>
                <w:sz w:val="28"/>
                <w:szCs w:val="28"/>
                <w:lang w:val="uk-UA"/>
              </w:rPr>
              <w:t>заємодіяти зі</w:t>
            </w:r>
            <w:r>
              <w:rPr>
                <w:sz w:val="28"/>
                <w:szCs w:val="28"/>
                <w:lang w:val="uk-UA"/>
              </w:rPr>
              <w:t xml:space="preserve"> </w:t>
            </w:r>
            <w:proofErr w:type="spellStart"/>
            <w:r w:rsidRPr="00276869">
              <w:rPr>
                <w:sz w:val="28"/>
                <w:szCs w:val="28"/>
                <w:lang w:val="uk-UA"/>
              </w:rPr>
              <w:t>стейкхолдерами</w:t>
            </w:r>
            <w:proofErr w:type="spellEnd"/>
            <w:r>
              <w:rPr>
                <w:sz w:val="28"/>
                <w:szCs w:val="28"/>
                <w:lang w:val="uk-UA"/>
              </w:rPr>
              <w:t>;</w:t>
            </w:r>
          </w:p>
          <w:p w14:paraId="08E374AA" w14:textId="77777777" w:rsidR="000E0DF9" w:rsidRPr="00680F8C" w:rsidRDefault="000E0DF9" w:rsidP="000E0DF9">
            <w:pPr>
              <w:contextualSpacing/>
              <w:jc w:val="both"/>
              <w:rPr>
                <w:sz w:val="28"/>
                <w:szCs w:val="28"/>
                <w:lang w:val="uk-UA"/>
              </w:rPr>
            </w:pPr>
            <w:r>
              <w:rPr>
                <w:sz w:val="28"/>
                <w:szCs w:val="28"/>
                <w:lang w:val="uk-UA"/>
              </w:rPr>
              <w:t>-</w:t>
            </w:r>
            <w:r w:rsidRPr="00680F8C">
              <w:rPr>
                <w:sz w:val="28"/>
                <w:szCs w:val="28"/>
                <w:lang w:val="uk-UA"/>
              </w:rPr>
              <w:t>уміння</w:t>
            </w:r>
            <w:r w:rsidRPr="00276869">
              <w:rPr>
                <w:sz w:val="28"/>
                <w:szCs w:val="28"/>
                <w:lang w:val="uk-UA"/>
              </w:rPr>
              <w:t xml:space="preserve"> </w:t>
            </w:r>
            <w:r>
              <w:rPr>
                <w:sz w:val="28"/>
                <w:szCs w:val="28"/>
                <w:lang w:val="uk-UA"/>
              </w:rPr>
              <w:t>д</w:t>
            </w:r>
            <w:r w:rsidRPr="00680F8C">
              <w:rPr>
                <w:sz w:val="28"/>
                <w:szCs w:val="28"/>
                <w:lang w:val="uk-UA"/>
              </w:rPr>
              <w:t>отримуватися</w:t>
            </w:r>
            <w:r>
              <w:rPr>
                <w:sz w:val="28"/>
                <w:szCs w:val="28"/>
                <w:lang w:val="uk-UA"/>
              </w:rPr>
              <w:t xml:space="preserve"> </w:t>
            </w:r>
            <w:r w:rsidRPr="00680F8C">
              <w:rPr>
                <w:sz w:val="28"/>
                <w:szCs w:val="28"/>
                <w:lang w:val="uk-UA"/>
              </w:rPr>
              <w:t>академічної</w:t>
            </w:r>
            <w:r>
              <w:rPr>
                <w:sz w:val="28"/>
                <w:szCs w:val="28"/>
                <w:lang w:val="uk-UA"/>
              </w:rPr>
              <w:t xml:space="preserve"> </w:t>
            </w:r>
            <w:r w:rsidRPr="00680F8C">
              <w:rPr>
                <w:sz w:val="28"/>
                <w:szCs w:val="28"/>
                <w:lang w:val="uk-UA"/>
              </w:rPr>
              <w:t>доброчесності</w:t>
            </w:r>
            <w:r>
              <w:rPr>
                <w:sz w:val="28"/>
                <w:szCs w:val="28"/>
                <w:lang w:val="uk-UA"/>
              </w:rPr>
              <w:t xml:space="preserve"> та </w:t>
            </w:r>
            <w:r w:rsidRPr="00680F8C">
              <w:rPr>
                <w:sz w:val="28"/>
                <w:szCs w:val="28"/>
                <w:lang w:val="uk-UA"/>
              </w:rPr>
              <w:t>професійної етики</w:t>
            </w:r>
            <w:r>
              <w:rPr>
                <w:sz w:val="28"/>
                <w:szCs w:val="28"/>
                <w:lang w:val="uk-UA"/>
              </w:rPr>
              <w:t>;</w:t>
            </w:r>
          </w:p>
          <w:p w14:paraId="18FF664B" w14:textId="77777777" w:rsidR="000E0DF9" w:rsidRDefault="000E0DF9" w:rsidP="000E0DF9">
            <w:pPr>
              <w:contextualSpacing/>
              <w:jc w:val="both"/>
              <w:rPr>
                <w:sz w:val="28"/>
                <w:szCs w:val="28"/>
                <w:lang w:val="uk-UA"/>
              </w:rPr>
            </w:pPr>
          </w:p>
          <w:p w14:paraId="1903F821" w14:textId="77777777" w:rsidR="000E0DF9" w:rsidRDefault="000E0DF9" w:rsidP="000E0DF9">
            <w:pPr>
              <w:contextualSpacing/>
              <w:jc w:val="both"/>
              <w:rPr>
                <w:sz w:val="28"/>
                <w:szCs w:val="28"/>
                <w:lang w:val="uk-UA"/>
              </w:rPr>
            </w:pPr>
            <w:r w:rsidRPr="00680F8C">
              <w:rPr>
                <w:sz w:val="28"/>
                <w:szCs w:val="28"/>
                <w:lang w:val="uk-UA"/>
              </w:rPr>
              <w:t xml:space="preserve">- знання </w:t>
            </w:r>
            <w:r>
              <w:rPr>
                <w:sz w:val="28"/>
                <w:szCs w:val="28"/>
                <w:lang w:val="uk-UA"/>
              </w:rPr>
              <w:t>в</w:t>
            </w:r>
            <w:r w:rsidRPr="00680F8C">
              <w:rPr>
                <w:sz w:val="28"/>
                <w:szCs w:val="28"/>
                <w:lang w:val="uk-UA"/>
              </w:rPr>
              <w:t>имог до організації та проведення</w:t>
            </w:r>
            <w:r>
              <w:rPr>
                <w:sz w:val="28"/>
                <w:szCs w:val="28"/>
                <w:lang w:val="uk-UA"/>
              </w:rPr>
              <w:t xml:space="preserve"> </w:t>
            </w:r>
            <w:r w:rsidRPr="00680F8C">
              <w:rPr>
                <w:sz w:val="28"/>
                <w:szCs w:val="28"/>
                <w:lang w:val="uk-UA"/>
              </w:rPr>
              <w:t>заходів</w:t>
            </w:r>
            <w:r>
              <w:rPr>
                <w:sz w:val="28"/>
                <w:szCs w:val="28"/>
                <w:lang w:val="uk-UA"/>
              </w:rPr>
              <w:t xml:space="preserve">; основ і засобів </w:t>
            </w:r>
            <w:proofErr w:type="spellStart"/>
            <w:r>
              <w:rPr>
                <w:sz w:val="28"/>
                <w:szCs w:val="28"/>
                <w:lang w:val="uk-UA"/>
              </w:rPr>
              <w:t>п</w:t>
            </w:r>
            <w:r w:rsidRPr="00680F8C">
              <w:rPr>
                <w:sz w:val="28"/>
                <w:szCs w:val="28"/>
                <w:lang w:val="uk-UA"/>
              </w:rPr>
              <w:t>роектн</w:t>
            </w:r>
            <w:r>
              <w:rPr>
                <w:sz w:val="28"/>
                <w:szCs w:val="28"/>
                <w:lang w:val="uk-UA"/>
              </w:rPr>
              <w:t>ого</w:t>
            </w:r>
            <w:proofErr w:type="spellEnd"/>
            <w:r>
              <w:rPr>
                <w:sz w:val="28"/>
                <w:szCs w:val="28"/>
                <w:lang w:val="uk-UA"/>
              </w:rPr>
              <w:t xml:space="preserve"> </w:t>
            </w:r>
            <w:r w:rsidRPr="00680F8C">
              <w:rPr>
                <w:sz w:val="28"/>
                <w:szCs w:val="28"/>
                <w:lang w:val="uk-UA"/>
              </w:rPr>
              <w:t>менеджмент</w:t>
            </w:r>
            <w:r>
              <w:rPr>
                <w:sz w:val="28"/>
                <w:szCs w:val="28"/>
                <w:lang w:val="uk-UA"/>
              </w:rPr>
              <w:t>у; в</w:t>
            </w:r>
            <w:r w:rsidRPr="00680F8C">
              <w:rPr>
                <w:sz w:val="28"/>
                <w:szCs w:val="28"/>
                <w:lang w:val="uk-UA"/>
              </w:rPr>
              <w:t>имог до звітування</w:t>
            </w:r>
            <w:r>
              <w:rPr>
                <w:sz w:val="28"/>
                <w:szCs w:val="28"/>
                <w:lang w:val="uk-UA"/>
              </w:rPr>
              <w:t>;</w:t>
            </w:r>
          </w:p>
          <w:p w14:paraId="4852DC42" w14:textId="77777777" w:rsidR="000E0DF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в</w:t>
            </w:r>
            <w:r w:rsidRPr="00680F8C">
              <w:rPr>
                <w:sz w:val="28"/>
                <w:szCs w:val="28"/>
                <w:lang w:val="uk-UA"/>
              </w:rPr>
              <w:t>иконувати роль,</w:t>
            </w:r>
            <w:r>
              <w:rPr>
                <w:sz w:val="28"/>
                <w:szCs w:val="28"/>
                <w:lang w:val="uk-UA"/>
              </w:rPr>
              <w:t xml:space="preserve"> </w:t>
            </w:r>
            <w:r w:rsidRPr="00680F8C">
              <w:rPr>
                <w:sz w:val="28"/>
                <w:szCs w:val="28"/>
                <w:lang w:val="uk-UA"/>
              </w:rPr>
              <w:t>визначену у групі</w:t>
            </w:r>
            <w:r>
              <w:rPr>
                <w:sz w:val="28"/>
                <w:szCs w:val="28"/>
                <w:lang w:val="uk-UA"/>
              </w:rPr>
              <w:t>; у</w:t>
            </w:r>
            <w:r w:rsidRPr="00680F8C">
              <w:rPr>
                <w:sz w:val="28"/>
                <w:szCs w:val="28"/>
                <w:lang w:val="uk-UA"/>
              </w:rPr>
              <w:t>загальнювати</w:t>
            </w:r>
            <w:r>
              <w:rPr>
                <w:sz w:val="28"/>
                <w:szCs w:val="28"/>
                <w:lang w:val="uk-UA"/>
              </w:rPr>
              <w:t xml:space="preserve"> </w:t>
            </w:r>
            <w:r w:rsidRPr="00680F8C">
              <w:rPr>
                <w:sz w:val="28"/>
                <w:szCs w:val="28"/>
                <w:lang w:val="uk-UA"/>
              </w:rPr>
              <w:t>результати заходів</w:t>
            </w:r>
            <w:r>
              <w:rPr>
                <w:sz w:val="28"/>
                <w:szCs w:val="28"/>
                <w:lang w:val="uk-UA"/>
              </w:rPr>
              <w:t>, п</w:t>
            </w:r>
            <w:r w:rsidRPr="00680F8C">
              <w:rPr>
                <w:sz w:val="28"/>
                <w:szCs w:val="28"/>
                <w:lang w:val="uk-UA"/>
              </w:rPr>
              <w:t>резентувати</w:t>
            </w:r>
            <w:r>
              <w:rPr>
                <w:sz w:val="28"/>
                <w:szCs w:val="28"/>
                <w:lang w:val="uk-UA"/>
              </w:rPr>
              <w:t xml:space="preserve"> </w:t>
            </w:r>
            <w:r w:rsidRPr="00680F8C">
              <w:rPr>
                <w:sz w:val="28"/>
                <w:szCs w:val="28"/>
                <w:lang w:val="uk-UA"/>
              </w:rPr>
              <w:t>результати заходів</w:t>
            </w:r>
            <w:r>
              <w:rPr>
                <w:sz w:val="28"/>
                <w:szCs w:val="28"/>
                <w:lang w:val="uk-UA"/>
              </w:rPr>
              <w:t>;</w:t>
            </w:r>
          </w:p>
          <w:p w14:paraId="2DD8BAC0" w14:textId="77777777" w:rsidR="000E0DF9" w:rsidRPr="00680F8C" w:rsidRDefault="000E0DF9" w:rsidP="000E0DF9">
            <w:pPr>
              <w:contextualSpacing/>
              <w:jc w:val="both"/>
              <w:rPr>
                <w:sz w:val="28"/>
                <w:szCs w:val="28"/>
                <w:lang w:val="uk-UA"/>
              </w:rPr>
            </w:pPr>
            <w:r>
              <w:rPr>
                <w:sz w:val="28"/>
                <w:szCs w:val="28"/>
                <w:lang w:val="uk-UA"/>
              </w:rPr>
              <w:t>-спроможність в</w:t>
            </w:r>
            <w:r w:rsidRPr="00680F8C">
              <w:rPr>
                <w:sz w:val="28"/>
                <w:szCs w:val="28"/>
                <w:lang w:val="uk-UA"/>
              </w:rPr>
              <w:t>заємодіяти з</w:t>
            </w:r>
            <w:r>
              <w:rPr>
                <w:sz w:val="28"/>
                <w:szCs w:val="28"/>
                <w:lang w:val="uk-UA"/>
              </w:rPr>
              <w:t xml:space="preserve"> </w:t>
            </w:r>
            <w:r w:rsidRPr="00680F8C">
              <w:rPr>
                <w:sz w:val="28"/>
                <w:szCs w:val="28"/>
                <w:lang w:val="uk-UA"/>
              </w:rPr>
              <w:t>групою</w:t>
            </w:r>
            <w:r>
              <w:rPr>
                <w:sz w:val="28"/>
                <w:szCs w:val="28"/>
                <w:lang w:val="uk-UA"/>
              </w:rPr>
              <w:t>, у</w:t>
            </w:r>
            <w:r w:rsidRPr="00680F8C">
              <w:rPr>
                <w:sz w:val="28"/>
                <w:szCs w:val="28"/>
                <w:lang w:val="uk-UA"/>
              </w:rPr>
              <w:t>згоджувати</w:t>
            </w:r>
            <w:r>
              <w:rPr>
                <w:sz w:val="28"/>
                <w:szCs w:val="28"/>
                <w:lang w:val="uk-UA"/>
              </w:rPr>
              <w:t xml:space="preserve"> </w:t>
            </w:r>
            <w:r w:rsidRPr="00680F8C">
              <w:rPr>
                <w:sz w:val="28"/>
                <w:szCs w:val="28"/>
                <w:lang w:val="uk-UA"/>
              </w:rPr>
              <w:t>інтереси та позиції</w:t>
            </w:r>
            <w:r>
              <w:rPr>
                <w:sz w:val="28"/>
                <w:szCs w:val="28"/>
                <w:lang w:val="uk-UA"/>
              </w:rPr>
              <w:t xml:space="preserve"> </w:t>
            </w:r>
            <w:r w:rsidRPr="00680F8C">
              <w:rPr>
                <w:sz w:val="28"/>
                <w:szCs w:val="28"/>
                <w:lang w:val="uk-UA"/>
              </w:rPr>
              <w:t>різних сторін</w:t>
            </w:r>
            <w:r>
              <w:rPr>
                <w:sz w:val="28"/>
                <w:szCs w:val="28"/>
                <w:lang w:val="uk-UA"/>
              </w:rPr>
              <w:t>;</w:t>
            </w:r>
            <w:r w:rsidRPr="00640AF0">
              <w:rPr>
                <w:sz w:val="28"/>
                <w:szCs w:val="28"/>
                <w:lang w:val="uk-UA"/>
              </w:rPr>
              <w:t xml:space="preserve"> </w:t>
            </w:r>
            <w:r>
              <w:rPr>
                <w:sz w:val="28"/>
                <w:szCs w:val="28"/>
                <w:lang w:val="uk-UA"/>
              </w:rPr>
              <w:t>-виявляти</w:t>
            </w:r>
            <w:r w:rsidRPr="00640AF0">
              <w:rPr>
                <w:sz w:val="28"/>
                <w:szCs w:val="28"/>
                <w:lang w:val="uk-UA"/>
              </w:rPr>
              <w:t xml:space="preserve"> </w:t>
            </w:r>
            <w:r>
              <w:rPr>
                <w:sz w:val="28"/>
                <w:szCs w:val="28"/>
                <w:lang w:val="uk-UA"/>
              </w:rPr>
              <w:t>в</w:t>
            </w:r>
            <w:r w:rsidRPr="00640AF0">
              <w:rPr>
                <w:sz w:val="28"/>
                <w:szCs w:val="28"/>
                <w:lang w:val="uk-UA"/>
              </w:rPr>
              <w:t>ідповіда</w:t>
            </w:r>
            <w:r>
              <w:rPr>
                <w:sz w:val="28"/>
                <w:szCs w:val="28"/>
                <w:lang w:val="uk-UA"/>
              </w:rPr>
              <w:t xml:space="preserve">льність </w:t>
            </w:r>
            <w:r w:rsidRPr="00640AF0">
              <w:rPr>
                <w:sz w:val="28"/>
                <w:szCs w:val="28"/>
                <w:lang w:val="uk-UA"/>
              </w:rPr>
              <w:t>за</w:t>
            </w:r>
            <w:r>
              <w:rPr>
                <w:sz w:val="28"/>
                <w:szCs w:val="28"/>
                <w:lang w:val="uk-UA"/>
              </w:rPr>
              <w:t xml:space="preserve"> </w:t>
            </w:r>
            <w:r w:rsidRPr="00680F8C">
              <w:rPr>
                <w:sz w:val="28"/>
                <w:szCs w:val="28"/>
                <w:lang w:val="uk-UA"/>
              </w:rPr>
              <w:t>роботу групи</w:t>
            </w:r>
            <w:r>
              <w:rPr>
                <w:sz w:val="28"/>
                <w:szCs w:val="28"/>
                <w:lang w:val="uk-UA"/>
              </w:rPr>
              <w:t>;</w:t>
            </w:r>
          </w:p>
          <w:p w14:paraId="6E812B5E" w14:textId="77777777" w:rsidR="000E0DF9" w:rsidRPr="00680F8C" w:rsidRDefault="000E0DF9" w:rsidP="000E0DF9">
            <w:pPr>
              <w:contextualSpacing/>
              <w:jc w:val="both"/>
              <w:rPr>
                <w:sz w:val="28"/>
                <w:szCs w:val="28"/>
                <w:lang w:val="uk-UA"/>
              </w:rPr>
            </w:pPr>
            <w:r>
              <w:rPr>
                <w:sz w:val="28"/>
                <w:szCs w:val="28"/>
                <w:lang w:val="uk-UA"/>
              </w:rPr>
              <w:t>-д</w:t>
            </w:r>
            <w:r w:rsidRPr="00680F8C">
              <w:rPr>
                <w:sz w:val="28"/>
                <w:szCs w:val="28"/>
                <w:lang w:val="uk-UA"/>
              </w:rPr>
              <w:t>емонструвати</w:t>
            </w:r>
            <w:r>
              <w:rPr>
                <w:sz w:val="28"/>
                <w:szCs w:val="28"/>
                <w:lang w:val="uk-UA"/>
              </w:rPr>
              <w:t xml:space="preserve"> </w:t>
            </w:r>
            <w:r w:rsidRPr="00680F8C">
              <w:rPr>
                <w:sz w:val="28"/>
                <w:szCs w:val="28"/>
                <w:lang w:val="uk-UA"/>
              </w:rPr>
              <w:t>креативність</w:t>
            </w:r>
            <w:r>
              <w:rPr>
                <w:sz w:val="28"/>
                <w:szCs w:val="28"/>
                <w:lang w:val="uk-UA"/>
              </w:rPr>
              <w:t>;</w:t>
            </w:r>
          </w:p>
        </w:tc>
        <w:tc>
          <w:tcPr>
            <w:tcW w:w="1417" w:type="dxa"/>
          </w:tcPr>
          <w:p w14:paraId="6C69AA42" w14:textId="77777777" w:rsidR="000E0DF9" w:rsidRDefault="000E0DF9" w:rsidP="000E0DF9">
            <w:pPr>
              <w:contextualSpacing/>
              <w:rPr>
                <w:spacing w:val="-20"/>
                <w:sz w:val="28"/>
                <w:szCs w:val="28"/>
                <w:lang w:val="uk-UA"/>
              </w:rPr>
            </w:pPr>
            <w:r w:rsidRPr="009D360A">
              <w:rPr>
                <w:spacing w:val="-20"/>
                <w:sz w:val="28"/>
                <w:szCs w:val="28"/>
                <w:lang w:val="uk-UA"/>
              </w:rPr>
              <w:t>-високий</w:t>
            </w:r>
          </w:p>
          <w:p w14:paraId="2CB5A295"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4F2B0AAA"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4145021C" w14:textId="77777777" w:rsidR="000E0DF9" w:rsidRDefault="000E0DF9" w:rsidP="000E0DF9">
            <w:pPr>
              <w:contextualSpacing/>
              <w:rPr>
                <w:spacing w:val="-20"/>
                <w:sz w:val="28"/>
                <w:szCs w:val="28"/>
                <w:lang w:val="uk-UA"/>
              </w:rPr>
            </w:pPr>
            <w:r>
              <w:rPr>
                <w:spacing w:val="-20"/>
                <w:sz w:val="28"/>
                <w:szCs w:val="28"/>
                <w:lang w:val="uk-UA"/>
              </w:rPr>
              <w:t>-середній</w:t>
            </w:r>
          </w:p>
          <w:p w14:paraId="0F6ECAA9"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28616ABF"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3C48E173" w14:textId="77777777" w:rsidR="000E0DF9" w:rsidRDefault="000E0DF9" w:rsidP="000E0DF9">
            <w:pPr>
              <w:contextualSpacing/>
              <w:rPr>
                <w:spacing w:val="-20"/>
                <w:sz w:val="28"/>
                <w:szCs w:val="28"/>
                <w:lang w:val="uk-UA"/>
              </w:rPr>
            </w:pPr>
            <w:r>
              <w:rPr>
                <w:spacing w:val="-20"/>
                <w:sz w:val="28"/>
                <w:szCs w:val="28"/>
                <w:lang w:val="uk-UA"/>
              </w:rPr>
              <w:t>(60-73 балів)</w:t>
            </w:r>
          </w:p>
          <w:p w14:paraId="52FDDE3B" w14:textId="77777777" w:rsidR="000E0DF9" w:rsidRPr="000C1525" w:rsidRDefault="000E0DF9" w:rsidP="000E0DF9">
            <w:pPr>
              <w:contextualSpacing/>
              <w:rPr>
                <w:lang w:val="uk-UA"/>
              </w:rPr>
            </w:pPr>
          </w:p>
        </w:tc>
      </w:tr>
      <w:tr w:rsidR="000E0DF9" w14:paraId="054BD23F" w14:textId="77777777" w:rsidTr="000E0DF9">
        <w:tc>
          <w:tcPr>
            <w:tcW w:w="2589" w:type="dxa"/>
          </w:tcPr>
          <w:p w14:paraId="6221ADFB" w14:textId="77777777" w:rsidR="000E0DF9" w:rsidRPr="00640AF0" w:rsidRDefault="000E0DF9" w:rsidP="000E0DF9">
            <w:pPr>
              <w:contextualSpacing/>
              <w:rPr>
                <w:sz w:val="28"/>
                <w:szCs w:val="28"/>
                <w:lang w:val="uk-UA"/>
              </w:rPr>
            </w:pPr>
            <w:r w:rsidRPr="00640AF0">
              <w:rPr>
                <w:sz w:val="28"/>
                <w:szCs w:val="28"/>
                <w:lang w:val="uk-UA"/>
              </w:rPr>
              <w:t>Ж.</w:t>
            </w:r>
            <w:r>
              <w:rPr>
                <w:sz w:val="28"/>
                <w:szCs w:val="28"/>
                <w:lang w:val="uk-UA"/>
              </w:rPr>
              <w:t xml:space="preserve"> </w:t>
            </w:r>
            <w:r w:rsidRPr="00640AF0">
              <w:rPr>
                <w:sz w:val="28"/>
                <w:szCs w:val="28"/>
                <w:lang w:val="uk-UA"/>
              </w:rPr>
              <w:t>Проф</w:t>
            </w:r>
            <w:r>
              <w:rPr>
                <w:sz w:val="28"/>
                <w:szCs w:val="28"/>
                <w:lang w:val="uk-UA"/>
              </w:rPr>
              <w:t>есійний р</w:t>
            </w:r>
            <w:r w:rsidRPr="00640AF0">
              <w:rPr>
                <w:sz w:val="28"/>
                <w:szCs w:val="28"/>
                <w:lang w:val="uk-UA"/>
              </w:rPr>
              <w:t>озвиток</w:t>
            </w:r>
          </w:p>
          <w:p w14:paraId="411C581D" w14:textId="77777777" w:rsidR="000E0DF9" w:rsidRPr="00154FA0" w:rsidRDefault="000E0DF9" w:rsidP="000E0DF9">
            <w:pPr>
              <w:contextualSpacing/>
              <w:rPr>
                <w:i/>
                <w:sz w:val="28"/>
                <w:szCs w:val="28"/>
                <w:lang w:val="uk-UA"/>
              </w:rPr>
            </w:pPr>
            <w:r w:rsidRPr="00154FA0">
              <w:rPr>
                <w:i/>
                <w:sz w:val="28"/>
                <w:szCs w:val="28"/>
                <w:lang w:val="uk-UA"/>
              </w:rPr>
              <w:t>Ж 1. Здатність</w:t>
            </w:r>
          </w:p>
          <w:p w14:paraId="776D39E2" w14:textId="77777777" w:rsidR="000E0DF9" w:rsidRPr="00154FA0" w:rsidRDefault="000E0DF9" w:rsidP="000E0DF9">
            <w:pPr>
              <w:contextualSpacing/>
              <w:rPr>
                <w:i/>
                <w:sz w:val="28"/>
                <w:szCs w:val="28"/>
                <w:lang w:val="uk-UA"/>
              </w:rPr>
            </w:pPr>
            <w:r w:rsidRPr="00154FA0">
              <w:rPr>
                <w:i/>
                <w:sz w:val="28"/>
                <w:szCs w:val="28"/>
                <w:lang w:val="uk-UA"/>
              </w:rPr>
              <w:t>організувати</w:t>
            </w:r>
          </w:p>
          <w:p w14:paraId="34527BC7" w14:textId="77777777" w:rsidR="000E0DF9" w:rsidRPr="000C1525" w:rsidRDefault="000E0DF9" w:rsidP="000E0DF9">
            <w:pPr>
              <w:contextualSpacing/>
              <w:rPr>
                <w:lang w:val="uk-UA"/>
              </w:rPr>
            </w:pPr>
            <w:r w:rsidRPr="00154FA0">
              <w:rPr>
                <w:i/>
                <w:sz w:val="28"/>
                <w:szCs w:val="28"/>
                <w:lang w:val="uk-UA"/>
              </w:rPr>
              <w:t>особистий професійний розвиток</w:t>
            </w:r>
          </w:p>
        </w:tc>
        <w:tc>
          <w:tcPr>
            <w:tcW w:w="5883" w:type="dxa"/>
          </w:tcPr>
          <w:p w14:paraId="5B6351B1" w14:textId="77777777" w:rsidR="000E0DF9" w:rsidRDefault="000E0DF9" w:rsidP="000E0DF9">
            <w:pPr>
              <w:contextualSpacing/>
              <w:jc w:val="both"/>
              <w:rPr>
                <w:sz w:val="28"/>
                <w:szCs w:val="28"/>
                <w:lang w:val="uk-UA"/>
              </w:rPr>
            </w:pPr>
            <w:r w:rsidRPr="00680F8C">
              <w:rPr>
                <w:sz w:val="28"/>
                <w:szCs w:val="28"/>
                <w:lang w:val="uk-UA"/>
              </w:rPr>
              <w:t xml:space="preserve">- знання </w:t>
            </w:r>
            <w:r>
              <w:rPr>
                <w:sz w:val="28"/>
                <w:szCs w:val="28"/>
                <w:lang w:val="uk-UA"/>
              </w:rPr>
              <w:t>напрямів а</w:t>
            </w:r>
            <w:r w:rsidRPr="00680F8C">
              <w:rPr>
                <w:sz w:val="28"/>
                <w:szCs w:val="28"/>
                <w:lang w:val="uk-UA"/>
              </w:rPr>
              <w:t>ктуальн</w:t>
            </w:r>
            <w:r>
              <w:rPr>
                <w:sz w:val="28"/>
                <w:szCs w:val="28"/>
                <w:lang w:val="uk-UA"/>
              </w:rPr>
              <w:t>их</w:t>
            </w:r>
            <w:r w:rsidRPr="00680F8C">
              <w:rPr>
                <w:sz w:val="28"/>
                <w:szCs w:val="28"/>
                <w:lang w:val="uk-UA"/>
              </w:rPr>
              <w:t xml:space="preserve"> науков</w:t>
            </w:r>
            <w:r>
              <w:rPr>
                <w:sz w:val="28"/>
                <w:szCs w:val="28"/>
                <w:lang w:val="uk-UA"/>
              </w:rPr>
              <w:t xml:space="preserve">их </w:t>
            </w:r>
            <w:r w:rsidRPr="00680F8C">
              <w:rPr>
                <w:sz w:val="28"/>
                <w:szCs w:val="28"/>
                <w:lang w:val="uk-UA"/>
              </w:rPr>
              <w:t>досліджен</w:t>
            </w:r>
            <w:r>
              <w:rPr>
                <w:sz w:val="28"/>
                <w:szCs w:val="28"/>
                <w:lang w:val="uk-UA"/>
              </w:rPr>
              <w:t xml:space="preserve">ь </w:t>
            </w:r>
            <w:r w:rsidRPr="00680F8C">
              <w:rPr>
                <w:sz w:val="28"/>
                <w:szCs w:val="28"/>
                <w:lang w:val="uk-UA"/>
              </w:rPr>
              <w:t>та сучасн</w:t>
            </w:r>
            <w:r>
              <w:rPr>
                <w:sz w:val="28"/>
                <w:szCs w:val="28"/>
                <w:lang w:val="uk-UA"/>
              </w:rPr>
              <w:t xml:space="preserve">их </w:t>
            </w:r>
            <w:r w:rsidRPr="00680F8C">
              <w:rPr>
                <w:sz w:val="28"/>
                <w:szCs w:val="28"/>
                <w:lang w:val="uk-UA"/>
              </w:rPr>
              <w:t>практик</w:t>
            </w:r>
            <w:r>
              <w:rPr>
                <w:sz w:val="28"/>
                <w:szCs w:val="28"/>
                <w:lang w:val="uk-UA"/>
              </w:rPr>
              <w:t>; в</w:t>
            </w:r>
            <w:r w:rsidRPr="00680F8C">
              <w:rPr>
                <w:sz w:val="28"/>
                <w:szCs w:val="28"/>
                <w:lang w:val="uk-UA"/>
              </w:rPr>
              <w:t xml:space="preserve">имог до </w:t>
            </w:r>
            <w:r w:rsidRPr="00640AF0">
              <w:rPr>
                <w:sz w:val="28"/>
                <w:szCs w:val="28"/>
                <w:lang w:val="uk-UA"/>
              </w:rPr>
              <w:t>професійн</w:t>
            </w:r>
            <w:r w:rsidRPr="00680F8C">
              <w:rPr>
                <w:sz w:val="28"/>
                <w:szCs w:val="28"/>
                <w:lang w:val="uk-UA"/>
              </w:rPr>
              <w:t>ої діяльності та</w:t>
            </w:r>
            <w:r>
              <w:rPr>
                <w:sz w:val="28"/>
                <w:szCs w:val="28"/>
                <w:lang w:val="uk-UA"/>
              </w:rPr>
              <w:t xml:space="preserve"> </w:t>
            </w:r>
            <w:r w:rsidRPr="00680F8C">
              <w:rPr>
                <w:sz w:val="28"/>
                <w:szCs w:val="28"/>
                <w:lang w:val="uk-UA"/>
              </w:rPr>
              <w:t>професійного розвитку</w:t>
            </w:r>
            <w:r>
              <w:rPr>
                <w:sz w:val="28"/>
                <w:szCs w:val="28"/>
                <w:lang w:val="uk-UA"/>
              </w:rPr>
              <w:t>;</w:t>
            </w:r>
          </w:p>
          <w:p w14:paraId="0C41C952" w14:textId="77777777" w:rsidR="000E0DF9" w:rsidRDefault="000E0DF9" w:rsidP="000E0DF9">
            <w:pPr>
              <w:contextualSpacing/>
              <w:jc w:val="both"/>
              <w:rPr>
                <w:sz w:val="28"/>
                <w:szCs w:val="28"/>
                <w:lang w:val="uk-UA"/>
              </w:rPr>
            </w:pPr>
            <w:r w:rsidRPr="00680F8C">
              <w:rPr>
                <w:sz w:val="28"/>
                <w:szCs w:val="28"/>
                <w:lang w:val="uk-UA"/>
              </w:rPr>
              <w:t>-уміння</w:t>
            </w:r>
            <w:r>
              <w:rPr>
                <w:sz w:val="28"/>
                <w:szCs w:val="28"/>
                <w:lang w:val="uk-UA"/>
              </w:rPr>
              <w:t xml:space="preserve"> в</w:t>
            </w:r>
            <w:r w:rsidRPr="00680F8C">
              <w:rPr>
                <w:sz w:val="28"/>
                <w:szCs w:val="28"/>
                <w:lang w:val="uk-UA"/>
              </w:rPr>
              <w:t>изначати потреби</w:t>
            </w:r>
            <w:r>
              <w:rPr>
                <w:sz w:val="28"/>
                <w:szCs w:val="28"/>
                <w:lang w:val="uk-UA"/>
              </w:rPr>
              <w:t xml:space="preserve"> </w:t>
            </w:r>
            <w:r w:rsidRPr="00680F8C">
              <w:rPr>
                <w:sz w:val="28"/>
                <w:szCs w:val="28"/>
                <w:lang w:val="uk-UA"/>
              </w:rPr>
              <w:t>власного професійного</w:t>
            </w:r>
            <w:r>
              <w:rPr>
                <w:sz w:val="28"/>
                <w:szCs w:val="28"/>
                <w:lang w:val="uk-UA"/>
              </w:rPr>
              <w:t xml:space="preserve"> </w:t>
            </w:r>
            <w:r w:rsidRPr="00680F8C">
              <w:rPr>
                <w:sz w:val="28"/>
                <w:szCs w:val="28"/>
                <w:lang w:val="uk-UA"/>
              </w:rPr>
              <w:t>розвитку</w:t>
            </w:r>
            <w:r>
              <w:rPr>
                <w:sz w:val="28"/>
                <w:szCs w:val="28"/>
                <w:lang w:val="uk-UA"/>
              </w:rPr>
              <w:t>; р</w:t>
            </w:r>
            <w:r w:rsidRPr="00680F8C">
              <w:rPr>
                <w:sz w:val="28"/>
                <w:szCs w:val="28"/>
                <w:lang w:val="uk-UA"/>
              </w:rPr>
              <w:t xml:space="preserve">еалізовувати </w:t>
            </w:r>
            <w:r w:rsidRPr="00640AF0">
              <w:rPr>
                <w:sz w:val="28"/>
                <w:szCs w:val="28"/>
                <w:lang w:val="uk-UA"/>
              </w:rPr>
              <w:t>професійний</w:t>
            </w:r>
            <w:r>
              <w:rPr>
                <w:sz w:val="28"/>
                <w:szCs w:val="28"/>
                <w:lang w:val="uk-UA"/>
              </w:rPr>
              <w:t xml:space="preserve"> </w:t>
            </w:r>
            <w:r w:rsidRPr="00640AF0">
              <w:rPr>
                <w:sz w:val="28"/>
                <w:szCs w:val="28"/>
                <w:lang w:val="uk-UA"/>
              </w:rPr>
              <w:t>розвиток</w:t>
            </w:r>
            <w:r>
              <w:rPr>
                <w:sz w:val="28"/>
                <w:szCs w:val="28"/>
                <w:lang w:val="uk-UA"/>
              </w:rPr>
              <w:t>;</w:t>
            </w:r>
          </w:p>
          <w:p w14:paraId="52D51658" w14:textId="77777777" w:rsidR="000E0DF9" w:rsidRPr="00680F8C" w:rsidRDefault="000E0DF9" w:rsidP="000E0DF9">
            <w:pPr>
              <w:contextualSpacing/>
              <w:jc w:val="both"/>
              <w:rPr>
                <w:sz w:val="28"/>
                <w:szCs w:val="28"/>
                <w:lang w:val="uk-UA"/>
              </w:rPr>
            </w:pPr>
            <w:r>
              <w:rPr>
                <w:sz w:val="28"/>
                <w:szCs w:val="28"/>
                <w:lang w:val="uk-UA"/>
              </w:rPr>
              <w:t>-спроможність в</w:t>
            </w:r>
            <w:r w:rsidRPr="00680F8C">
              <w:rPr>
                <w:sz w:val="28"/>
                <w:szCs w:val="28"/>
                <w:lang w:val="uk-UA"/>
              </w:rPr>
              <w:t>заємодіяти з</w:t>
            </w:r>
            <w:r>
              <w:rPr>
                <w:sz w:val="28"/>
                <w:szCs w:val="28"/>
                <w:lang w:val="uk-UA"/>
              </w:rPr>
              <w:t xml:space="preserve"> </w:t>
            </w:r>
            <w:r w:rsidRPr="00680F8C">
              <w:rPr>
                <w:sz w:val="28"/>
                <w:szCs w:val="28"/>
                <w:lang w:val="uk-UA"/>
              </w:rPr>
              <w:t>колегами</w:t>
            </w:r>
            <w:r>
              <w:rPr>
                <w:sz w:val="28"/>
                <w:szCs w:val="28"/>
                <w:lang w:val="uk-UA"/>
              </w:rPr>
              <w:t xml:space="preserve">, </w:t>
            </w:r>
            <w:proofErr w:type="spellStart"/>
            <w:r w:rsidRPr="00680F8C">
              <w:rPr>
                <w:sz w:val="28"/>
                <w:szCs w:val="28"/>
                <w:lang w:val="uk-UA"/>
              </w:rPr>
              <w:t>стейкхолдерам</w:t>
            </w:r>
            <w:r>
              <w:rPr>
                <w:sz w:val="28"/>
                <w:szCs w:val="28"/>
                <w:lang w:val="uk-UA"/>
              </w:rPr>
              <w:t>и</w:t>
            </w:r>
            <w:proofErr w:type="spellEnd"/>
            <w:r>
              <w:rPr>
                <w:sz w:val="28"/>
                <w:szCs w:val="28"/>
                <w:lang w:val="uk-UA"/>
              </w:rPr>
              <w:t>;</w:t>
            </w:r>
            <w:r w:rsidRPr="00680F8C">
              <w:rPr>
                <w:sz w:val="28"/>
                <w:szCs w:val="28"/>
                <w:lang w:val="uk-UA"/>
              </w:rPr>
              <w:t xml:space="preserve"> </w:t>
            </w:r>
            <w:r>
              <w:rPr>
                <w:sz w:val="28"/>
                <w:szCs w:val="28"/>
                <w:lang w:val="uk-UA"/>
              </w:rPr>
              <w:t>д</w:t>
            </w:r>
            <w:r w:rsidRPr="00680F8C">
              <w:rPr>
                <w:sz w:val="28"/>
                <w:szCs w:val="28"/>
                <w:lang w:val="uk-UA"/>
              </w:rPr>
              <w:t>отримуватися</w:t>
            </w:r>
            <w:r>
              <w:rPr>
                <w:sz w:val="28"/>
                <w:szCs w:val="28"/>
                <w:lang w:val="uk-UA"/>
              </w:rPr>
              <w:t xml:space="preserve"> </w:t>
            </w:r>
            <w:r w:rsidRPr="00680F8C">
              <w:rPr>
                <w:sz w:val="28"/>
                <w:szCs w:val="28"/>
                <w:lang w:val="uk-UA"/>
              </w:rPr>
              <w:t>принципів академічної</w:t>
            </w:r>
            <w:r>
              <w:rPr>
                <w:sz w:val="28"/>
                <w:szCs w:val="28"/>
                <w:lang w:val="uk-UA"/>
              </w:rPr>
              <w:t xml:space="preserve"> </w:t>
            </w:r>
            <w:r w:rsidRPr="00680F8C">
              <w:rPr>
                <w:sz w:val="28"/>
                <w:szCs w:val="28"/>
                <w:lang w:val="uk-UA"/>
              </w:rPr>
              <w:t>доброчесності</w:t>
            </w:r>
            <w:r>
              <w:rPr>
                <w:sz w:val="28"/>
                <w:szCs w:val="28"/>
                <w:lang w:val="uk-UA"/>
              </w:rPr>
              <w:t xml:space="preserve"> та </w:t>
            </w:r>
            <w:r w:rsidRPr="00680F8C">
              <w:rPr>
                <w:sz w:val="28"/>
                <w:szCs w:val="28"/>
                <w:lang w:val="uk-UA"/>
              </w:rPr>
              <w:t>професійної етики</w:t>
            </w:r>
            <w:r>
              <w:rPr>
                <w:sz w:val="28"/>
                <w:szCs w:val="28"/>
                <w:lang w:val="uk-UA"/>
              </w:rPr>
              <w:t>;</w:t>
            </w:r>
          </w:p>
          <w:p w14:paraId="53C719B7" w14:textId="77777777" w:rsidR="000E0DF9" w:rsidRPr="00420E13" w:rsidRDefault="000E0DF9" w:rsidP="000E0DF9">
            <w:pPr>
              <w:contextualSpacing/>
              <w:jc w:val="both"/>
              <w:rPr>
                <w:sz w:val="28"/>
                <w:szCs w:val="28"/>
                <w:lang w:val="uk-UA"/>
              </w:rPr>
            </w:pPr>
            <w:r>
              <w:rPr>
                <w:sz w:val="28"/>
                <w:szCs w:val="28"/>
                <w:lang w:val="uk-UA"/>
              </w:rPr>
              <w:t>-виявляти</w:t>
            </w:r>
            <w:r w:rsidRPr="00680F8C">
              <w:rPr>
                <w:sz w:val="28"/>
                <w:szCs w:val="28"/>
              </w:rPr>
              <w:t xml:space="preserve"> </w:t>
            </w:r>
            <w:r>
              <w:rPr>
                <w:sz w:val="28"/>
                <w:szCs w:val="28"/>
                <w:lang w:val="uk-UA"/>
              </w:rPr>
              <w:t>в</w:t>
            </w:r>
            <w:proofErr w:type="spellStart"/>
            <w:r w:rsidRPr="00680F8C">
              <w:rPr>
                <w:sz w:val="28"/>
                <w:szCs w:val="28"/>
              </w:rPr>
              <w:t>ідповіда</w:t>
            </w:r>
            <w:r>
              <w:rPr>
                <w:sz w:val="28"/>
                <w:szCs w:val="28"/>
                <w:lang w:val="uk-UA"/>
              </w:rPr>
              <w:t>льність</w:t>
            </w:r>
            <w:proofErr w:type="spellEnd"/>
            <w:r>
              <w:rPr>
                <w:sz w:val="28"/>
                <w:szCs w:val="28"/>
                <w:lang w:val="uk-UA"/>
              </w:rPr>
              <w:t xml:space="preserve"> </w:t>
            </w:r>
            <w:r w:rsidRPr="00680F8C">
              <w:rPr>
                <w:sz w:val="28"/>
                <w:szCs w:val="28"/>
              </w:rPr>
              <w:t>за</w:t>
            </w:r>
            <w:r>
              <w:rPr>
                <w:sz w:val="28"/>
                <w:szCs w:val="28"/>
                <w:lang w:val="uk-UA"/>
              </w:rPr>
              <w:t xml:space="preserve"> свій </w:t>
            </w:r>
            <w:r w:rsidRPr="00640AF0">
              <w:rPr>
                <w:sz w:val="28"/>
                <w:szCs w:val="28"/>
                <w:lang w:val="uk-UA"/>
              </w:rPr>
              <w:t>особистий</w:t>
            </w:r>
            <w:r>
              <w:rPr>
                <w:sz w:val="28"/>
                <w:szCs w:val="28"/>
                <w:lang w:val="uk-UA"/>
              </w:rPr>
              <w:t xml:space="preserve"> </w:t>
            </w:r>
            <w:r w:rsidRPr="00640AF0">
              <w:rPr>
                <w:sz w:val="28"/>
                <w:szCs w:val="28"/>
                <w:lang w:val="uk-UA"/>
              </w:rPr>
              <w:t>професійний</w:t>
            </w:r>
            <w:r>
              <w:rPr>
                <w:sz w:val="28"/>
                <w:szCs w:val="28"/>
                <w:lang w:val="uk-UA"/>
              </w:rPr>
              <w:t xml:space="preserve"> </w:t>
            </w:r>
            <w:r w:rsidRPr="00640AF0">
              <w:rPr>
                <w:sz w:val="28"/>
                <w:szCs w:val="28"/>
                <w:lang w:val="uk-UA"/>
              </w:rPr>
              <w:t>розвиток</w:t>
            </w:r>
            <w:r>
              <w:rPr>
                <w:sz w:val="28"/>
                <w:szCs w:val="28"/>
                <w:lang w:val="uk-UA"/>
              </w:rPr>
              <w:t>.</w:t>
            </w:r>
          </w:p>
        </w:tc>
        <w:tc>
          <w:tcPr>
            <w:tcW w:w="1417" w:type="dxa"/>
          </w:tcPr>
          <w:p w14:paraId="183262F7" w14:textId="77777777" w:rsidR="000E0DF9" w:rsidRDefault="000E0DF9" w:rsidP="000E0DF9">
            <w:pPr>
              <w:contextualSpacing/>
              <w:rPr>
                <w:spacing w:val="-20"/>
                <w:sz w:val="28"/>
                <w:szCs w:val="28"/>
                <w:lang w:val="uk-UA"/>
              </w:rPr>
            </w:pPr>
            <w:r w:rsidRPr="009D360A">
              <w:rPr>
                <w:spacing w:val="-20"/>
                <w:sz w:val="28"/>
                <w:szCs w:val="28"/>
                <w:lang w:val="uk-UA"/>
              </w:rPr>
              <w:t>-високий</w:t>
            </w:r>
          </w:p>
          <w:p w14:paraId="600B5D45" w14:textId="77777777" w:rsidR="000E0DF9" w:rsidRPr="009D360A" w:rsidRDefault="000E0DF9" w:rsidP="000E0DF9">
            <w:pPr>
              <w:contextualSpacing/>
              <w:rPr>
                <w:spacing w:val="-20"/>
                <w:sz w:val="28"/>
                <w:szCs w:val="28"/>
                <w:lang w:val="uk-UA"/>
              </w:rPr>
            </w:pPr>
            <w:r>
              <w:rPr>
                <w:spacing w:val="-20"/>
                <w:sz w:val="28"/>
                <w:szCs w:val="28"/>
                <w:lang w:val="uk-UA"/>
              </w:rPr>
              <w:t>(90-100 балів)</w:t>
            </w:r>
            <w:r w:rsidRPr="009D360A">
              <w:rPr>
                <w:spacing w:val="-20"/>
                <w:sz w:val="28"/>
                <w:szCs w:val="28"/>
                <w:lang w:val="uk-UA"/>
              </w:rPr>
              <w:t>;</w:t>
            </w:r>
          </w:p>
          <w:p w14:paraId="2F05FB1B" w14:textId="77777777" w:rsidR="000E0DF9" w:rsidRDefault="000E0DF9" w:rsidP="000E0DF9">
            <w:pPr>
              <w:contextualSpacing/>
              <w:rPr>
                <w:spacing w:val="-20"/>
                <w:sz w:val="28"/>
                <w:szCs w:val="28"/>
                <w:lang w:val="uk-UA"/>
              </w:rPr>
            </w:pPr>
            <w:r w:rsidRPr="009D360A">
              <w:rPr>
                <w:spacing w:val="-20"/>
                <w:sz w:val="28"/>
                <w:szCs w:val="28"/>
                <w:lang w:val="uk-UA"/>
              </w:rPr>
              <w:t>-</w:t>
            </w:r>
            <w:r>
              <w:rPr>
                <w:spacing w:val="-20"/>
                <w:sz w:val="28"/>
                <w:szCs w:val="28"/>
                <w:lang w:val="uk-UA"/>
              </w:rPr>
              <w:t>достат</w:t>
            </w:r>
            <w:r w:rsidRPr="009D360A">
              <w:rPr>
                <w:spacing w:val="-20"/>
                <w:sz w:val="28"/>
                <w:szCs w:val="28"/>
                <w:lang w:val="uk-UA"/>
              </w:rPr>
              <w:t>ній</w:t>
            </w:r>
            <w:r>
              <w:rPr>
                <w:spacing w:val="-20"/>
                <w:sz w:val="28"/>
                <w:szCs w:val="28"/>
                <w:lang w:val="uk-UA"/>
              </w:rPr>
              <w:t xml:space="preserve"> (82-89 балів)</w:t>
            </w:r>
            <w:r w:rsidRPr="009D360A">
              <w:rPr>
                <w:spacing w:val="-20"/>
                <w:sz w:val="28"/>
                <w:szCs w:val="28"/>
                <w:lang w:val="uk-UA"/>
              </w:rPr>
              <w:t>;</w:t>
            </w:r>
          </w:p>
          <w:p w14:paraId="137F08E3" w14:textId="77777777" w:rsidR="000E0DF9" w:rsidRDefault="000E0DF9" w:rsidP="000E0DF9">
            <w:pPr>
              <w:contextualSpacing/>
              <w:rPr>
                <w:spacing w:val="-20"/>
                <w:sz w:val="28"/>
                <w:szCs w:val="28"/>
                <w:lang w:val="uk-UA"/>
              </w:rPr>
            </w:pPr>
            <w:r>
              <w:rPr>
                <w:spacing w:val="-20"/>
                <w:sz w:val="28"/>
                <w:szCs w:val="28"/>
                <w:lang w:val="uk-UA"/>
              </w:rPr>
              <w:t>-середній</w:t>
            </w:r>
          </w:p>
          <w:p w14:paraId="0B84AA49" w14:textId="77777777" w:rsidR="000E0DF9" w:rsidRPr="009D360A" w:rsidRDefault="000E0DF9" w:rsidP="000E0DF9">
            <w:pPr>
              <w:contextualSpacing/>
              <w:rPr>
                <w:spacing w:val="-20"/>
                <w:sz w:val="28"/>
                <w:szCs w:val="28"/>
                <w:lang w:val="uk-UA"/>
              </w:rPr>
            </w:pPr>
            <w:r>
              <w:rPr>
                <w:spacing w:val="-20"/>
                <w:sz w:val="28"/>
                <w:szCs w:val="28"/>
                <w:lang w:val="uk-UA"/>
              </w:rPr>
              <w:t>(</w:t>
            </w:r>
            <w:r w:rsidRPr="00C66403">
              <w:rPr>
                <w:bCs/>
                <w:color w:val="000000"/>
                <w:sz w:val="28"/>
                <w:szCs w:val="28"/>
                <w:lang w:eastAsia="uk-UA"/>
              </w:rPr>
              <w:t>74-81</w:t>
            </w:r>
            <w:r>
              <w:rPr>
                <w:bCs/>
                <w:color w:val="000000"/>
                <w:sz w:val="28"/>
                <w:szCs w:val="28"/>
                <w:lang w:val="uk-UA" w:eastAsia="uk-UA"/>
              </w:rPr>
              <w:t xml:space="preserve"> </w:t>
            </w:r>
            <w:r>
              <w:rPr>
                <w:spacing w:val="-20"/>
                <w:sz w:val="28"/>
                <w:szCs w:val="28"/>
                <w:lang w:val="uk-UA"/>
              </w:rPr>
              <w:t>балів);</w:t>
            </w:r>
          </w:p>
          <w:p w14:paraId="7B85605F" w14:textId="77777777" w:rsidR="000E0DF9" w:rsidRDefault="000E0DF9" w:rsidP="000E0DF9">
            <w:pPr>
              <w:contextualSpacing/>
              <w:rPr>
                <w:spacing w:val="-20"/>
                <w:sz w:val="28"/>
                <w:szCs w:val="28"/>
                <w:lang w:val="uk-UA"/>
              </w:rPr>
            </w:pPr>
            <w:r w:rsidRPr="009D360A">
              <w:rPr>
                <w:spacing w:val="-20"/>
                <w:sz w:val="28"/>
                <w:szCs w:val="28"/>
                <w:lang w:val="uk-UA"/>
              </w:rPr>
              <w:t>-низький</w:t>
            </w:r>
          </w:p>
          <w:p w14:paraId="46CF2302" w14:textId="77777777" w:rsidR="000E0DF9" w:rsidRDefault="000E0DF9" w:rsidP="000E0DF9">
            <w:pPr>
              <w:contextualSpacing/>
              <w:rPr>
                <w:spacing w:val="-20"/>
                <w:sz w:val="28"/>
                <w:szCs w:val="28"/>
                <w:lang w:val="uk-UA"/>
              </w:rPr>
            </w:pPr>
            <w:r>
              <w:rPr>
                <w:spacing w:val="-20"/>
                <w:sz w:val="28"/>
                <w:szCs w:val="28"/>
                <w:lang w:val="uk-UA"/>
              </w:rPr>
              <w:t>(60-73 балів)</w:t>
            </w:r>
          </w:p>
          <w:p w14:paraId="137EDF5E" w14:textId="77777777" w:rsidR="000E0DF9" w:rsidRPr="000C1525" w:rsidRDefault="000E0DF9" w:rsidP="000E0DF9">
            <w:pPr>
              <w:contextualSpacing/>
              <w:rPr>
                <w:lang w:val="uk-UA"/>
              </w:rPr>
            </w:pPr>
          </w:p>
        </w:tc>
      </w:tr>
    </w:tbl>
    <w:p w14:paraId="48CD7E19" w14:textId="77777777" w:rsidR="00A52A69" w:rsidRDefault="00A52A69" w:rsidP="003F2FBC">
      <w:pPr>
        <w:ind w:firstLine="709"/>
        <w:contextualSpacing/>
        <w:jc w:val="both"/>
        <w:rPr>
          <w:sz w:val="28"/>
          <w:szCs w:val="28"/>
          <w:lang w:val="uk-UA"/>
        </w:rPr>
      </w:pPr>
    </w:p>
    <w:p w14:paraId="0E6B5C4D" w14:textId="77777777" w:rsidR="003F2FBC" w:rsidRDefault="000E0DF9" w:rsidP="003F2FBC">
      <w:pPr>
        <w:ind w:firstLine="709"/>
        <w:contextualSpacing/>
        <w:jc w:val="both"/>
        <w:rPr>
          <w:sz w:val="28"/>
          <w:szCs w:val="28"/>
          <w:lang w:val="uk-UA"/>
        </w:rPr>
      </w:pPr>
      <w:r w:rsidRPr="00A52A69">
        <w:rPr>
          <w:i/>
          <w:sz w:val="28"/>
          <w:szCs w:val="28"/>
          <w:lang w:val="uk-UA"/>
        </w:rPr>
        <w:t>Асистентська практика</w:t>
      </w:r>
      <w:r>
        <w:rPr>
          <w:sz w:val="28"/>
          <w:szCs w:val="28"/>
          <w:lang w:val="uk-UA"/>
        </w:rPr>
        <w:t xml:space="preserve">, відповідно вимог </w:t>
      </w:r>
      <w:r w:rsidRPr="00A66DCB">
        <w:rPr>
          <w:bCs/>
          <w:iCs/>
          <w:sz w:val="28"/>
          <w:szCs w:val="28"/>
          <w:lang w:val="uk-UA"/>
        </w:rPr>
        <w:t>Професійн</w:t>
      </w:r>
      <w:r>
        <w:rPr>
          <w:bCs/>
          <w:iCs/>
          <w:sz w:val="28"/>
          <w:szCs w:val="28"/>
          <w:lang w:val="uk-UA"/>
        </w:rPr>
        <w:t>ого</w:t>
      </w:r>
      <w:r w:rsidRPr="00A66DCB">
        <w:rPr>
          <w:bCs/>
          <w:iCs/>
          <w:sz w:val="28"/>
          <w:szCs w:val="28"/>
          <w:lang w:val="uk-UA"/>
        </w:rPr>
        <w:t xml:space="preserve"> стандарт</w:t>
      </w:r>
      <w:r>
        <w:rPr>
          <w:bCs/>
          <w:iCs/>
          <w:sz w:val="28"/>
          <w:szCs w:val="28"/>
          <w:lang w:val="uk-UA"/>
        </w:rPr>
        <w:t>у</w:t>
      </w:r>
      <w:r w:rsidRPr="00A66DCB">
        <w:rPr>
          <w:bCs/>
          <w:iCs/>
          <w:sz w:val="28"/>
          <w:szCs w:val="28"/>
          <w:lang w:val="uk-UA"/>
        </w:rPr>
        <w:t xml:space="preserve"> </w:t>
      </w:r>
      <w:r w:rsidRPr="00A66DCB">
        <w:rPr>
          <w:bCs/>
          <w:sz w:val="28"/>
          <w:szCs w:val="28"/>
          <w:lang w:val="uk-UA"/>
        </w:rPr>
        <w:t>«Викладач закладу вищої освіти», затверджен</w:t>
      </w:r>
      <w:r>
        <w:rPr>
          <w:bCs/>
          <w:sz w:val="28"/>
          <w:szCs w:val="28"/>
          <w:lang w:val="uk-UA"/>
        </w:rPr>
        <w:t>ого</w:t>
      </w:r>
      <w:r w:rsidRPr="00A66DCB">
        <w:rPr>
          <w:bCs/>
          <w:sz w:val="28"/>
          <w:szCs w:val="28"/>
          <w:lang w:val="uk-UA"/>
        </w:rPr>
        <w:t xml:space="preserve"> Наказом МОН України від 16.10.2024 року №1466</w:t>
      </w:r>
      <w:r w:rsidR="003F2FBC">
        <w:rPr>
          <w:bCs/>
          <w:sz w:val="28"/>
          <w:szCs w:val="28"/>
          <w:lang w:val="uk-UA"/>
        </w:rPr>
        <w:t xml:space="preserve">, Стандарту </w:t>
      </w:r>
      <w:r w:rsidR="00E7359A">
        <w:rPr>
          <w:bCs/>
          <w:sz w:val="28"/>
          <w:szCs w:val="28"/>
          <w:lang w:val="uk-UA"/>
        </w:rPr>
        <w:t>та затверджен</w:t>
      </w:r>
      <w:r w:rsidR="003F2FBC">
        <w:rPr>
          <w:bCs/>
          <w:sz w:val="28"/>
          <w:szCs w:val="28"/>
          <w:lang w:val="uk-UA"/>
        </w:rPr>
        <w:t>ої</w:t>
      </w:r>
      <w:r w:rsidR="00E7359A">
        <w:rPr>
          <w:bCs/>
          <w:sz w:val="28"/>
          <w:szCs w:val="28"/>
          <w:lang w:val="uk-UA"/>
        </w:rPr>
        <w:t xml:space="preserve"> ОПП</w:t>
      </w:r>
      <w:r w:rsidR="003F2FBC">
        <w:rPr>
          <w:bCs/>
          <w:sz w:val="28"/>
          <w:szCs w:val="28"/>
          <w:lang w:val="uk-UA"/>
        </w:rPr>
        <w:t xml:space="preserve"> спеціальності </w:t>
      </w:r>
      <w:r w:rsidR="00A52A69">
        <w:rPr>
          <w:bCs/>
          <w:sz w:val="28"/>
          <w:szCs w:val="28"/>
          <w:lang w:val="uk-UA"/>
        </w:rPr>
        <w:t>035/</w:t>
      </w:r>
      <w:r w:rsidR="003F2FBC" w:rsidRPr="003F2FBC">
        <w:rPr>
          <w:bCs/>
          <w:sz w:val="28"/>
          <w:szCs w:val="28"/>
          <w:lang w:val="uk-UA"/>
        </w:rPr>
        <w:t>В11 Філологія</w:t>
      </w:r>
      <w:r w:rsidR="003F2FBC">
        <w:rPr>
          <w:bCs/>
          <w:sz w:val="28"/>
          <w:szCs w:val="28"/>
          <w:lang w:val="uk-UA"/>
        </w:rPr>
        <w:t xml:space="preserve"> спеціалізації </w:t>
      </w:r>
      <w:r w:rsidR="00A52A69">
        <w:rPr>
          <w:bCs/>
          <w:sz w:val="28"/>
          <w:szCs w:val="28"/>
          <w:lang w:val="uk-UA"/>
        </w:rPr>
        <w:t>035.041/</w:t>
      </w:r>
      <w:r w:rsidR="003F2FBC" w:rsidRPr="003F2FBC">
        <w:rPr>
          <w:bCs/>
          <w:sz w:val="28"/>
          <w:szCs w:val="28"/>
          <w:lang w:val="uk-UA"/>
        </w:rPr>
        <w:t>В11.041 Германські</w:t>
      </w:r>
      <w:r w:rsidR="003F2FBC">
        <w:rPr>
          <w:bCs/>
          <w:sz w:val="28"/>
          <w:szCs w:val="28"/>
          <w:lang w:val="uk-UA"/>
        </w:rPr>
        <w:t xml:space="preserve"> </w:t>
      </w:r>
      <w:r w:rsidR="003F2FBC" w:rsidRPr="003F2FBC">
        <w:rPr>
          <w:bCs/>
          <w:sz w:val="28"/>
          <w:szCs w:val="28"/>
          <w:lang w:val="uk-UA"/>
        </w:rPr>
        <w:t>мови та літератури (переклад включно), перша – англійська</w:t>
      </w:r>
      <w:r>
        <w:rPr>
          <w:bCs/>
          <w:sz w:val="28"/>
          <w:szCs w:val="28"/>
          <w:lang w:val="uk-UA"/>
        </w:rPr>
        <w:t xml:space="preserve">, </w:t>
      </w:r>
      <w:r w:rsidRPr="00C46BCA">
        <w:rPr>
          <w:sz w:val="28"/>
          <w:szCs w:val="28"/>
          <w:lang w:val="uk-UA"/>
        </w:rPr>
        <w:t xml:space="preserve">передбачає досягнення </w:t>
      </w:r>
      <w:r>
        <w:rPr>
          <w:sz w:val="28"/>
          <w:szCs w:val="28"/>
          <w:lang w:val="uk-UA"/>
        </w:rPr>
        <w:t xml:space="preserve">здобувачами </w:t>
      </w:r>
      <w:r w:rsidR="003F2FBC" w:rsidRPr="00D96599">
        <w:rPr>
          <w:bCs/>
          <w:iCs/>
          <w:color w:val="000000"/>
          <w:sz w:val="28"/>
          <w:szCs w:val="28"/>
          <w:lang w:val="uk-UA"/>
        </w:rPr>
        <w:t>другого (магістерського)</w:t>
      </w:r>
      <w:r w:rsidR="003F2FBC">
        <w:rPr>
          <w:bCs/>
          <w:iCs/>
          <w:color w:val="000000"/>
          <w:sz w:val="28"/>
          <w:szCs w:val="28"/>
          <w:lang w:val="uk-UA"/>
        </w:rPr>
        <w:t xml:space="preserve"> </w:t>
      </w:r>
      <w:r>
        <w:rPr>
          <w:sz w:val="28"/>
          <w:szCs w:val="28"/>
          <w:lang w:val="uk-UA"/>
        </w:rPr>
        <w:t xml:space="preserve">рівня вищої освіти наступних елементів </w:t>
      </w:r>
      <w:proofErr w:type="spellStart"/>
      <w:r>
        <w:rPr>
          <w:sz w:val="28"/>
          <w:szCs w:val="28"/>
          <w:lang w:val="uk-UA"/>
        </w:rPr>
        <w:t>компетентностей</w:t>
      </w:r>
      <w:proofErr w:type="spellEnd"/>
      <w:r>
        <w:rPr>
          <w:sz w:val="28"/>
          <w:szCs w:val="28"/>
          <w:lang w:val="uk-UA"/>
        </w:rPr>
        <w:t>:</w:t>
      </w:r>
    </w:p>
    <w:p w14:paraId="47C0B9EF" w14:textId="77777777" w:rsidR="000E0DF9" w:rsidRDefault="000E0DF9" w:rsidP="003F2FBC">
      <w:pPr>
        <w:ind w:firstLine="709"/>
        <w:contextualSpacing/>
        <w:jc w:val="both"/>
        <w:rPr>
          <w:b/>
          <w:sz w:val="28"/>
          <w:szCs w:val="28"/>
          <w:lang w:val="uk-UA"/>
        </w:rPr>
      </w:pPr>
      <w:r>
        <w:rPr>
          <w:b/>
          <w:sz w:val="28"/>
          <w:szCs w:val="28"/>
          <w:lang w:val="uk-UA"/>
        </w:rPr>
        <w:t>і</w:t>
      </w:r>
      <w:r w:rsidRPr="00772453">
        <w:rPr>
          <w:b/>
          <w:sz w:val="28"/>
          <w:szCs w:val="28"/>
          <w:lang w:val="uk-UA"/>
        </w:rPr>
        <w:t>нтегральн</w:t>
      </w:r>
      <w:r>
        <w:rPr>
          <w:b/>
          <w:sz w:val="28"/>
          <w:szCs w:val="28"/>
          <w:lang w:val="uk-UA"/>
        </w:rPr>
        <w:t>ої</w:t>
      </w:r>
      <w:r w:rsidRPr="00772453">
        <w:rPr>
          <w:b/>
          <w:sz w:val="28"/>
          <w:szCs w:val="28"/>
          <w:lang w:val="uk-UA"/>
        </w:rPr>
        <w:t xml:space="preserve"> (ІК):</w:t>
      </w:r>
      <w:r w:rsidRPr="00772453">
        <w:rPr>
          <w:sz w:val="28"/>
          <w:szCs w:val="28"/>
          <w:lang w:val="uk-UA"/>
        </w:rPr>
        <w:t xml:space="preserve"> </w:t>
      </w:r>
      <w:r w:rsidR="003F2FBC" w:rsidRPr="003F2FBC">
        <w:rPr>
          <w:sz w:val="28"/>
          <w:szCs w:val="28"/>
          <w:lang w:val="uk-UA"/>
        </w:rPr>
        <w:t>Здатність розв’язувати складні задачі і проблеми в галузі</w:t>
      </w:r>
      <w:r w:rsidR="003F2FBC">
        <w:rPr>
          <w:sz w:val="28"/>
          <w:szCs w:val="28"/>
          <w:lang w:val="uk-UA"/>
        </w:rPr>
        <w:t xml:space="preserve"> </w:t>
      </w:r>
      <w:r w:rsidR="003F2FBC" w:rsidRPr="003F2FBC">
        <w:rPr>
          <w:sz w:val="28"/>
          <w:szCs w:val="28"/>
          <w:lang w:val="uk-UA"/>
        </w:rPr>
        <w:t>лінгвістики, фольклористики, літературознавства, перекладу,</w:t>
      </w:r>
      <w:r w:rsidR="003F2FBC">
        <w:rPr>
          <w:sz w:val="28"/>
          <w:szCs w:val="28"/>
          <w:lang w:val="uk-UA"/>
        </w:rPr>
        <w:t xml:space="preserve"> </w:t>
      </w:r>
      <w:proofErr w:type="spellStart"/>
      <w:r w:rsidR="003F2FBC" w:rsidRPr="003F2FBC">
        <w:rPr>
          <w:sz w:val="28"/>
          <w:szCs w:val="28"/>
          <w:lang w:val="uk-UA"/>
        </w:rPr>
        <w:t>лінгводидактики</w:t>
      </w:r>
      <w:proofErr w:type="spellEnd"/>
      <w:r w:rsidR="003F2FBC" w:rsidRPr="003F2FBC">
        <w:rPr>
          <w:sz w:val="28"/>
          <w:szCs w:val="28"/>
          <w:lang w:val="uk-UA"/>
        </w:rPr>
        <w:t>, в процесі навчання та професійної діяльності,</w:t>
      </w:r>
      <w:r w:rsidR="003F2FBC">
        <w:rPr>
          <w:sz w:val="28"/>
          <w:szCs w:val="28"/>
          <w:lang w:val="uk-UA"/>
        </w:rPr>
        <w:t xml:space="preserve"> </w:t>
      </w:r>
      <w:r w:rsidR="003F2FBC" w:rsidRPr="003F2FBC">
        <w:rPr>
          <w:sz w:val="28"/>
          <w:szCs w:val="28"/>
          <w:lang w:val="uk-UA"/>
        </w:rPr>
        <w:t>що передбачає проведення досліджень та/або здійснення</w:t>
      </w:r>
      <w:r w:rsidR="003F2FBC">
        <w:rPr>
          <w:sz w:val="28"/>
          <w:szCs w:val="28"/>
          <w:lang w:val="uk-UA"/>
        </w:rPr>
        <w:t xml:space="preserve"> </w:t>
      </w:r>
      <w:r w:rsidR="003F2FBC" w:rsidRPr="003F2FBC">
        <w:rPr>
          <w:sz w:val="28"/>
          <w:szCs w:val="28"/>
          <w:lang w:val="uk-UA"/>
        </w:rPr>
        <w:t>інновацій та характеризується невизначеністю умов і вимог.</w:t>
      </w:r>
    </w:p>
    <w:p w14:paraId="47A9D5FF" w14:textId="77777777" w:rsidR="000E0DF9" w:rsidRDefault="000E0DF9" w:rsidP="000E0DF9">
      <w:pPr>
        <w:pStyle w:val="a6"/>
        <w:ind w:left="0" w:firstLine="709"/>
        <w:jc w:val="both"/>
        <w:rPr>
          <w:b/>
          <w:sz w:val="28"/>
          <w:szCs w:val="28"/>
          <w:lang w:val="uk-UA"/>
        </w:rPr>
      </w:pPr>
      <w:r w:rsidRPr="00C46BCA">
        <w:rPr>
          <w:b/>
          <w:sz w:val="28"/>
          <w:szCs w:val="28"/>
          <w:lang w:val="uk-UA"/>
        </w:rPr>
        <w:t>загальних (ЗК):</w:t>
      </w:r>
    </w:p>
    <w:p w14:paraId="59837F1D" w14:textId="77777777" w:rsidR="003F2FBC" w:rsidRPr="003F2FBC" w:rsidRDefault="003F2FBC" w:rsidP="003F2FBC">
      <w:pPr>
        <w:ind w:firstLine="709"/>
        <w:contextualSpacing/>
        <w:jc w:val="both"/>
        <w:rPr>
          <w:sz w:val="28"/>
          <w:szCs w:val="28"/>
          <w:lang w:val="uk-UA"/>
        </w:rPr>
      </w:pPr>
      <w:r w:rsidRPr="003F2FBC">
        <w:rPr>
          <w:sz w:val="28"/>
          <w:szCs w:val="28"/>
          <w:lang w:val="uk-UA"/>
        </w:rPr>
        <w:t>ЗК 1 Здатність спілкуватися державною мовою як усно, так і письмово.</w:t>
      </w:r>
    </w:p>
    <w:p w14:paraId="24B04F75" w14:textId="77777777" w:rsidR="003F2FBC" w:rsidRPr="003F2FBC" w:rsidRDefault="003F2FBC" w:rsidP="003F2FBC">
      <w:pPr>
        <w:ind w:firstLine="709"/>
        <w:contextualSpacing/>
        <w:jc w:val="both"/>
        <w:rPr>
          <w:sz w:val="28"/>
          <w:szCs w:val="28"/>
          <w:lang w:val="uk-UA"/>
        </w:rPr>
      </w:pPr>
      <w:r w:rsidRPr="003F2FBC">
        <w:rPr>
          <w:sz w:val="28"/>
          <w:szCs w:val="28"/>
          <w:lang w:val="uk-UA"/>
        </w:rPr>
        <w:t>ЗК 2 Здатність бути критичним і самокритичним.</w:t>
      </w:r>
    </w:p>
    <w:p w14:paraId="1AE4FFC4" w14:textId="77777777" w:rsidR="003F2FBC" w:rsidRPr="003F2FBC" w:rsidRDefault="003F2FBC" w:rsidP="003F2FBC">
      <w:pPr>
        <w:ind w:firstLine="709"/>
        <w:contextualSpacing/>
        <w:jc w:val="both"/>
        <w:rPr>
          <w:sz w:val="28"/>
          <w:szCs w:val="28"/>
          <w:lang w:val="uk-UA"/>
        </w:rPr>
      </w:pPr>
      <w:r w:rsidRPr="003F2FBC">
        <w:rPr>
          <w:sz w:val="28"/>
          <w:szCs w:val="28"/>
          <w:lang w:val="uk-UA"/>
        </w:rPr>
        <w:t>ЗК 3 Здатність до пошуку, опрацювання та аналізу інформації з різних джерел.</w:t>
      </w:r>
    </w:p>
    <w:p w14:paraId="5E34C7E3" w14:textId="77777777" w:rsidR="003F2FBC" w:rsidRPr="003F2FBC" w:rsidRDefault="003F2FBC" w:rsidP="003F2FBC">
      <w:pPr>
        <w:ind w:firstLine="709"/>
        <w:contextualSpacing/>
        <w:jc w:val="both"/>
        <w:rPr>
          <w:sz w:val="28"/>
          <w:szCs w:val="28"/>
          <w:lang w:val="uk-UA"/>
        </w:rPr>
      </w:pPr>
      <w:r w:rsidRPr="003F2FBC">
        <w:rPr>
          <w:sz w:val="28"/>
          <w:szCs w:val="28"/>
          <w:lang w:val="uk-UA"/>
        </w:rPr>
        <w:t>ЗК 4 Уміння виявляти, ставити та вирішувати проблеми.</w:t>
      </w:r>
    </w:p>
    <w:p w14:paraId="29E52675" w14:textId="77777777" w:rsidR="003F2FBC" w:rsidRPr="003F2FBC" w:rsidRDefault="003F2FBC" w:rsidP="003F2FBC">
      <w:pPr>
        <w:ind w:firstLine="709"/>
        <w:contextualSpacing/>
        <w:jc w:val="both"/>
        <w:rPr>
          <w:sz w:val="28"/>
          <w:szCs w:val="28"/>
          <w:lang w:val="uk-UA"/>
        </w:rPr>
      </w:pPr>
      <w:r w:rsidRPr="003F2FBC">
        <w:rPr>
          <w:sz w:val="28"/>
          <w:szCs w:val="28"/>
          <w:lang w:val="uk-UA"/>
        </w:rPr>
        <w:t xml:space="preserve">ЗК 5 Здатність працювати в команді та </w:t>
      </w:r>
      <w:proofErr w:type="spellStart"/>
      <w:r w:rsidRPr="003F2FBC">
        <w:rPr>
          <w:sz w:val="28"/>
          <w:szCs w:val="28"/>
          <w:lang w:val="uk-UA"/>
        </w:rPr>
        <w:t>автономно</w:t>
      </w:r>
      <w:proofErr w:type="spellEnd"/>
      <w:r w:rsidRPr="003F2FBC">
        <w:rPr>
          <w:sz w:val="28"/>
          <w:szCs w:val="28"/>
          <w:lang w:val="uk-UA"/>
        </w:rPr>
        <w:t>.</w:t>
      </w:r>
    </w:p>
    <w:p w14:paraId="57012BEC" w14:textId="77777777" w:rsidR="003F2FBC" w:rsidRPr="003F2FBC" w:rsidRDefault="003F2FBC" w:rsidP="003F2FBC">
      <w:pPr>
        <w:ind w:firstLine="709"/>
        <w:contextualSpacing/>
        <w:jc w:val="both"/>
        <w:rPr>
          <w:sz w:val="28"/>
          <w:szCs w:val="28"/>
          <w:lang w:val="uk-UA"/>
        </w:rPr>
      </w:pPr>
      <w:r w:rsidRPr="003F2FBC">
        <w:rPr>
          <w:sz w:val="28"/>
          <w:szCs w:val="28"/>
          <w:lang w:val="uk-UA"/>
        </w:rPr>
        <w:t>ЗК 6 Здатність спілкуватися іноземною мовою.</w:t>
      </w:r>
    </w:p>
    <w:p w14:paraId="62FED945" w14:textId="77777777" w:rsidR="003F2FBC" w:rsidRPr="003F2FBC" w:rsidRDefault="003F2FBC" w:rsidP="003F2FBC">
      <w:pPr>
        <w:ind w:firstLine="709"/>
        <w:contextualSpacing/>
        <w:jc w:val="both"/>
        <w:rPr>
          <w:sz w:val="28"/>
          <w:szCs w:val="28"/>
          <w:lang w:val="uk-UA"/>
        </w:rPr>
      </w:pPr>
      <w:r w:rsidRPr="003F2FBC">
        <w:rPr>
          <w:sz w:val="28"/>
          <w:szCs w:val="28"/>
          <w:lang w:val="uk-UA"/>
        </w:rPr>
        <w:t>ЗК 8 Навички використання інформаційних і комунікаційних технологій.</w:t>
      </w:r>
    </w:p>
    <w:p w14:paraId="65E2126B" w14:textId="77777777" w:rsidR="003F2FBC" w:rsidRPr="003F2FBC" w:rsidRDefault="003F2FBC" w:rsidP="003F2FBC">
      <w:pPr>
        <w:ind w:firstLine="709"/>
        <w:contextualSpacing/>
        <w:jc w:val="both"/>
        <w:rPr>
          <w:sz w:val="28"/>
          <w:szCs w:val="28"/>
          <w:lang w:val="uk-UA"/>
        </w:rPr>
      </w:pPr>
      <w:r w:rsidRPr="003F2FBC">
        <w:rPr>
          <w:sz w:val="28"/>
          <w:szCs w:val="28"/>
          <w:lang w:val="uk-UA"/>
        </w:rPr>
        <w:t>ЗК 9 Здатність до адаптації та дії в новій ситуації.</w:t>
      </w:r>
    </w:p>
    <w:p w14:paraId="2CE9715B" w14:textId="77777777" w:rsidR="003F2FBC" w:rsidRPr="003F2FBC" w:rsidRDefault="003F2FBC" w:rsidP="003F2FBC">
      <w:pPr>
        <w:ind w:firstLine="709"/>
        <w:contextualSpacing/>
        <w:jc w:val="both"/>
        <w:rPr>
          <w:sz w:val="28"/>
          <w:szCs w:val="28"/>
          <w:lang w:val="uk-UA"/>
        </w:rPr>
      </w:pPr>
      <w:r w:rsidRPr="003F2FBC">
        <w:rPr>
          <w:sz w:val="28"/>
          <w:szCs w:val="28"/>
          <w:lang w:val="uk-UA"/>
        </w:rPr>
        <w:t>ЗК 10 Здатність спілкуватися з представниками інших професійних</w:t>
      </w:r>
      <w:r>
        <w:rPr>
          <w:sz w:val="28"/>
          <w:szCs w:val="28"/>
          <w:lang w:val="uk-UA"/>
        </w:rPr>
        <w:t xml:space="preserve"> </w:t>
      </w:r>
      <w:r w:rsidRPr="003F2FBC">
        <w:rPr>
          <w:sz w:val="28"/>
          <w:szCs w:val="28"/>
          <w:lang w:val="uk-UA"/>
        </w:rPr>
        <w:t>груп різного рівня (з експертами з інших галузей знань/видів економічної</w:t>
      </w:r>
      <w:r>
        <w:rPr>
          <w:sz w:val="28"/>
          <w:szCs w:val="28"/>
          <w:lang w:val="uk-UA"/>
        </w:rPr>
        <w:t xml:space="preserve"> </w:t>
      </w:r>
      <w:r w:rsidRPr="003F2FBC">
        <w:rPr>
          <w:sz w:val="28"/>
          <w:szCs w:val="28"/>
          <w:lang w:val="uk-UA"/>
        </w:rPr>
        <w:t>діяльності).</w:t>
      </w:r>
    </w:p>
    <w:p w14:paraId="12AE8BC6" w14:textId="77777777" w:rsidR="003F2FBC" w:rsidRDefault="003F2FBC" w:rsidP="003F2FBC">
      <w:pPr>
        <w:ind w:firstLine="709"/>
        <w:contextualSpacing/>
        <w:jc w:val="both"/>
        <w:rPr>
          <w:sz w:val="28"/>
          <w:szCs w:val="28"/>
          <w:lang w:val="uk-UA"/>
        </w:rPr>
      </w:pPr>
      <w:r w:rsidRPr="003F2FBC">
        <w:rPr>
          <w:sz w:val="28"/>
          <w:szCs w:val="28"/>
          <w:lang w:val="uk-UA"/>
        </w:rPr>
        <w:t>ЗК 12 Здатність генерувати нові ідеї (креативність).</w:t>
      </w:r>
    </w:p>
    <w:p w14:paraId="4D34EAFE" w14:textId="77777777" w:rsidR="000E0DF9" w:rsidRDefault="000E0DF9" w:rsidP="003F2FBC">
      <w:pPr>
        <w:ind w:firstLine="709"/>
        <w:contextualSpacing/>
        <w:jc w:val="both"/>
        <w:rPr>
          <w:b/>
          <w:sz w:val="28"/>
          <w:szCs w:val="28"/>
          <w:lang w:val="uk-UA"/>
        </w:rPr>
      </w:pPr>
      <w:r w:rsidRPr="00C46BCA">
        <w:rPr>
          <w:b/>
          <w:sz w:val="28"/>
          <w:szCs w:val="28"/>
          <w:lang w:val="uk-UA"/>
        </w:rPr>
        <w:t>фахових (ФК):</w:t>
      </w:r>
    </w:p>
    <w:p w14:paraId="0227F7BB" w14:textId="77777777" w:rsidR="003F2FBC" w:rsidRPr="003F2FBC" w:rsidRDefault="003F2FBC" w:rsidP="003F2FBC">
      <w:pPr>
        <w:ind w:firstLine="709"/>
        <w:contextualSpacing/>
        <w:jc w:val="both"/>
        <w:rPr>
          <w:sz w:val="28"/>
          <w:szCs w:val="28"/>
          <w:lang w:val="uk-UA"/>
        </w:rPr>
      </w:pPr>
      <w:r w:rsidRPr="003F2FBC">
        <w:rPr>
          <w:sz w:val="28"/>
          <w:szCs w:val="28"/>
          <w:lang w:val="uk-UA"/>
        </w:rPr>
        <w:t xml:space="preserve">ФК 2 Здатність осмислювати літературу як </w:t>
      </w:r>
      <w:proofErr w:type="spellStart"/>
      <w:r w:rsidRPr="003F2FBC">
        <w:rPr>
          <w:sz w:val="28"/>
          <w:szCs w:val="28"/>
          <w:lang w:val="uk-UA"/>
        </w:rPr>
        <w:t>полісистему</w:t>
      </w:r>
      <w:proofErr w:type="spellEnd"/>
      <w:r w:rsidRPr="003F2FBC">
        <w:rPr>
          <w:sz w:val="28"/>
          <w:szCs w:val="28"/>
          <w:lang w:val="uk-UA"/>
        </w:rPr>
        <w:t>, розуміти еволюційний</w:t>
      </w:r>
      <w:r>
        <w:rPr>
          <w:sz w:val="28"/>
          <w:szCs w:val="28"/>
          <w:lang w:val="uk-UA"/>
        </w:rPr>
        <w:t xml:space="preserve"> </w:t>
      </w:r>
      <w:r w:rsidRPr="003F2FBC">
        <w:rPr>
          <w:sz w:val="28"/>
          <w:szCs w:val="28"/>
          <w:lang w:val="uk-UA"/>
        </w:rPr>
        <w:t>шлях розвитку вітчизняного і світового літературознавства.</w:t>
      </w:r>
    </w:p>
    <w:p w14:paraId="52577229" w14:textId="77777777" w:rsidR="003F2FBC" w:rsidRPr="003F2FBC" w:rsidRDefault="003F2FBC" w:rsidP="003F2FBC">
      <w:pPr>
        <w:ind w:firstLine="709"/>
        <w:contextualSpacing/>
        <w:jc w:val="both"/>
        <w:rPr>
          <w:sz w:val="28"/>
          <w:szCs w:val="28"/>
          <w:lang w:val="uk-UA"/>
        </w:rPr>
      </w:pPr>
      <w:r w:rsidRPr="003F2FBC">
        <w:rPr>
          <w:sz w:val="28"/>
          <w:szCs w:val="28"/>
          <w:lang w:val="uk-UA"/>
        </w:rPr>
        <w:t xml:space="preserve">ФК 4 Здатність здійснювати науковий аналіз і структурування </w:t>
      </w:r>
      <w:proofErr w:type="spellStart"/>
      <w:r w:rsidRPr="003F2FBC">
        <w:rPr>
          <w:sz w:val="28"/>
          <w:szCs w:val="28"/>
          <w:lang w:val="uk-UA"/>
        </w:rPr>
        <w:t>мовного</w:t>
      </w:r>
      <w:proofErr w:type="spellEnd"/>
      <w:r w:rsidRPr="003F2FBC">
        <w:rPr>
          <w:sz w:val="28"/>
          <w:szCs w:val="28"/>
          <w:lang w:val="uk-UA"/>
        </w:rPr>
        <w:t xml:space="preserve"> /</w:t>
      </w:r>
      <w:r>
        <w:rPr>
          <w:sz w:val="28"/>
          <w:szCs w:val="28"/>
          <w:lang w:val="uk-UA"/>
        </w:rPr>
        <w:t xml:space="preserve"> </w:t>
      </w:r>
      <w:r w:rsidRPr="003F2FBC">
        <w:rPr>
          <w:sz w:val="28"/>
          <w:szCs w:val="28"/>
          <w:lang w:val="uk-UA"/>
        </w:rPr>
        <w:t>мовленнєвого й літературного матеріалу з урахуванням класичних і новітніх</w:t>
      </w:r>
      <w:r>
        <w:rPr>
          <w:sz w:val="28"/>
          <w:szCs w:val="28"/>
          <w:lang w:val="uk-UA"/>
        </w:rPr>
        <w:t xml:space="preserve"> </w:t>
      </w:r>
      <w:r w:rsidRPr="003F2FBC">
        <w:rPr>
          <w:sz w:val="28"/>
          <w:szCs w:val="28"/>
          <w:lang w:val="uk-UA"/>
        </w:rPr>
        <w:t>методологічних принципів.</w:t>
      </w:r>
    </w:p>
    <w:p w14:paraId="7FC375B2" w14:textId="77777777" w:rsidR="003F2FBC" w:rsidRPr="003F2FBC" w:rsidRDefault="003F2FBC" w:rsidP="003F2FBC">
      <w:pPr>
        <w:ind w:firstLine="709"/>
        <w:contextualSpacing/>
        <w:jc w:val="both"/>
        <w:rPr>
          <w:sz w:val="28"/>
          <w:szCs w:val="28"/>
          <w:lang w:val="uk-UA"/>
        </w:rPr>
      </w:pPr>
      <w:r w:rsidRPr="003F2FBC">
        <w:rPr>
          <w:sz w:val="28"/>
          <w:szCs w:val="28"/>
          <w:lang w:val="uk-UA"/>
        </w:rPr>
        <w:t>ФК 6 Здатність застосовувати поглиблені знання з обраної філологічної</w:t>
      </w:r>
      <w:r>
        <w:rPr>
          <w:sz w:val="28"/>
          <w:szCs w:val="28"/>
          <w:lang w:val="uk-UA"/>
        </w:rPr>
        <w:t xml:space="preserve"> </w:t>
      </w:r>
      <w:r w:rsidRPr="003F2FBC">
        <w:rPr>
          <w:sz w:val="28"/>
          <w:szCs w:val="28"/>
          <w:lang w:val="uk-UA"/>
        </w:rPr>
        <w:t>спеціалізації для вирішення професійних завдань.</w:t>
      </w:r>
    </w:p>
    <w:p w14:paraId="0887269A" w14:textId="77777777" w:rsidR="003F2FBC" w:rsidRPr="003F2FBC" w:rsidRDefault="003F2FBC" w:rsidP="003F2FBC">
      <w:pPr>
        <w:ind w:firstLine="709"/>
        <w:contextualSpacing/>
        <w:jc w:val="both"/>
        <w:rPr>
          <w:sz w:val="28"/>
          <w:szCs w:val="28"/>
          <w:lang w:val="uk-UA"/>
        </w:rPr>
      </w:pPr>
      <w:r w:rsidRPr="003F2FBC">
        <w:rPr>
          <w:sz w:val="28"/>
          <w:szCs w:val="28"/>
          <w:lang w:val="uk-UA"/>
        </w:rPr>
        <w:t>ФК 7 Здатність вільно користуватися спеціальною термінологією в обраній галузі</w:t>
      </w:r>
      <w:r>
        <w:rPr>
          <w:sz w:val="28"/>
          <w:szCs w:val="28"/>
          <w:lang w:val="uk-UA"/>
        </w:rPr>
        <w:t xml:space="preserve"> </w:t>
      </w:r>
      <w:r w:rsidRPr="003F2FBC">
        <w:rPr>
          <w:sz w:val="28"/>
          <w:szCs w:val="28"/>
          <w:lang w:val="uk-UA"/>
        </w:rPr>
        <w:t>філологічних досліджень.</w:t>
      </w:r>
    </w:p>
    <w:p w14:paraId="43E09C04" w14:textId="77777777" w:rsidR="003F2FBC" w:rsidRDefault="003F2FBC" w:rsidP="003F2FBC">
      <w:pPr>
        <w:ind w:firstLine="709"/>
        <w:contextualSpacing/>
        <w:jc w:val="both"/>
        <w:rPr>
          <w:sz w:val="28"/>
          <w:szCs w:val="28"/>
          <w:lang w:val="uk-UA"/>
        </w:rPr>
      </w:pPr>
      <w:r w:rsidRPr="003F2FBC">
        <w:rPr>
          <w:sz w:val="28"/>
          <w:szCs w:val="28"/>
          <w:lang w:val="uk-UA"/>
        </w:rPr>
        <w:t>ФК 8 Усвідомлення ролі експресивних, емоційних, логічних засобів</w:t>
      </w:r>
      <w:r>
        <w:rPr>
          <w:sz w:val="28"/>
          <w:szCs w:val="28"/>
          <w:lang w:val="uk-UA"/>
        </w:rPr>
        <w:t xml:space="preserve"> </w:t>
      </w:r>
      <w:r w:rsidRPr="003F2FBC">
        <w:rPr>
          <w:sz w:val="28"/>
          <w:szCs w:val="28"/>
          <w:lang w:val="uk-UA"/>
        </w:rPr>
        <w:t>мови для досягнення запланованого прагматичного результату.</w:t>
      </w:r>
    </w:p>
    <w:p w14:paraId="1ACE1687" w14:textId="77777777" w:rsidR="003F2FBC" w:rsidRDefault="003F2FBC" w:rsidP="000E0DF9">
      <w:pPr>
        <w:ind w:firstLine="709"/>
        <w:contextualSpacing/>
        <w:jc w:val="both"/>
        <w:rPr>
          <w:sz w:val="28"/>
          <w:szCs w:val="28"/>
          <w:lang w:val="uk-UA"/>
        </w:rPr>
      </w:pPr>
    </w:p>
    <w:p w14:paraId="6F43010C" w14:textId="77777777" w:rsidR="000E0DF9" w:rsidRDefault="000E0DF9" w:rsidP="000E0DF9">
      <w:pPr>
        <w:ind w:firstLine="709"/>
        <w:contextualSpacing/>
        <w:jc w:val="both"/>
        <w:rPr>
          <w:sz w:val="28"/>
          <w:szCs w:val="28"/>
          <w:lang w:val="uk-UA"/>
        </w:rPr>
      </w:pPr>
      <w:r w:rsidRPr="00A52A69">
        <w:rPr>
          <w:i/>
          <w:sz w:val="28"/>
          <w:szCs w:val="28"/>
          <w:lang w:val="uk-UA"/>
        </w:rPr>
        <w:t>Асистентська практика</w:t>
      </w:r>
      <w:r w:rsidRPr="00C46BCA">
        <w:rPr>
          <w:sz w:val="28"/>
          <w:szCs w:val="28"/>
          <w:lang w:val="uk-UA"/>
        </w:rPr>
        <w:t xml:space="preserve"> передбачає досягнення </w:t>
      </w:r>
      <w:r>
        <w:rPr>
          <w:sz w:val="28"/>
          <w:szCs w:val="28"/>
          <w:lang w:val="uk-UA"/>
        </w:rPr>
        <w:t xml:space="preserve">здобувачами </w:t>
      </w:r>
      <w:r w:rsidR="003F2FBC" w:rsidRPr="00D96599">
        <w:rPr>
          <w:bCs/>
          <w:iCs/>
          <w:color w:val="000000"/>
          <w:sz w:val="28"/>
          <w:szCs w:val="28"/>
          <w:lang w:val="uk-UA"/>
        </w:rPr>
        <w:t>другого (магістерського)</w:t>
      </w:r>
      <w:r w:rsidR="003F2FBC">
        <w:rPr>
          <w:bCs/>
          <w:iCs/>
          <w:color w:val="000000"/>
          <w:sz w:val="28"/>
          <w:szCs w:val="28"/>
          <w:lang w:val="uk-UA"/>
        </w:rPr>
        <w:t xml:space="preserve"> </w:t>
      </w:r>
      <w:r>
        <w:rPr>
          <w:sz w:val="28"/>
          <w:szCs w:val="28"/>
          <w:lang w:val="uk-UA"/>
        </w:rPr>
        <w:t xml:space="preserve">рівня вищої освіти </w:t>
      </w:r>
      <w:r w:rsidR="003F2FBC">
        <w:rPr>
          <w:sz w:val="28"/>
          <w:szCs w:val="28"/>
          <w:lang w:val="uk-UA"/>
        </w:rPr>
        <w:t xml:space="preserve">означеної вище </w:t>
      </w:r>
      <w:r w:rsidRPr="00A33374">
        <w:rPr>
          <w:sz w:val="28"/>
          <w:szCs w:val="28"/>
          <w:lang w:val="uk-UA"/>
        </w:rPr>
        <w:t>спеціальност</w:t>
      </w:r>
      <w:r>
        <w:rPr>
          <w:sz w:val="28"/>
          <w:szCs w:val="28"/>
          <w:lang w:val="uk-UA"/>
        </w:rPr>
        <w:t>і</w:t>
      </w:r>
      <w:r w:rsidRPr="00A33374">
        <w:rPr>
          <w:sz w:val="28"/>
          <w:szCs w:val="28"/>
          <w:lang w:val="uk-UA"/>
        </w:rPr>
        <w:t xml:space="preserve"> </w:t>
      </w:r>
      <w:r w:rsidRPr="00C46BCA">
        <w:rPr>
          <w:sz w:val="28"/>
          <w:szCs w:val="28"/>
          <w:lang w:val="uk-UA"/>
        </w:rPr>
        <w:t xml:space="preserve">наступних </w:t>
      </w:r>
      <w:r w:rsidRPr="003F2FBC">
        <w:rPr>
          <w:sz w:val="28"/>
          <w:szCs w:val="28"/>
          <w:u w:val="single"/>
          <w:lang w:val="uk-UA"/>
        </w:rPr>
        <w:t>програмних результатів навчання</w:t>
      </w:r>
      <w:r w:rsidRPr="00C46BCA">
        <w:rPr>
          <w:sz w:val="28"/>
          <w:szCs w:val="28"/>
          <w:lang w:val="uk-UA"/>
        </w:rPr>
        <w:t xml:space="preserve"> (ПРН) :</w:t>
      </w:r>
    </w:p>
    <w:p w14:paraId="788C188D" w14:textId="77777777" w:rsidR="003F2FBC" w:rsidRPr="003F2FBC" w:rsidRDefault="003F2FBC" w:rsidP="003F2FBC">
      <w:pPr>
        <w:ind w:firstLine="709"/>
        <w:contextualSpacing/>
        <w:jc w:val="both"/>
        <w:rPr>
          <w:bCs/>
          <w:sz w:val="28"/>
          <w:szCs w:val="28"/>
          <w:lang w:val="uk-UA"/>
        </w:rPr>
      </w:pPr>
      <w:r w:rsidRPr="003F2FBC">
        <w:rPr>
          <w:bCs/>
          <w:sz w:val="28"/>
          <w:szCs w:val="28"/>
          <w:lang w:val="uk-UA"/>
        </w:rPr>
        <w:lastRenderedPageBreak/>
        <w:t>ПРН 1 Оцінювати власну навчальну та науково-професійну діяльність, будувати і</w:t>
      </w:r>
      <w:r>
        <w:rPr>
          <w:bCs/>
          <w:sz w:val="28"/>
          <w:szCs w:val="28"/>
          <w:lang w:val="uk-UA"/>
        </w:rPr>
        <w:t xml:space="preserve"> </w:t>
      </w:r>
      <w:r w:rsidRPr="003F2FBC">
        <w:rPr>
          <w:bCs/>
          <w:sz w:val="28"/>
          <w:szCs w:val="28"/>
          <w:lang w:val="uk-UA"/>
        </w:rPr>
        <w:t>втілювати ефективну стратегію саморозвитку та професійного самовдосконалення.</w:t>
      </w:r>
    </w:p>
    <w:p w14:paraId="3196C858"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2 Упевнено володіти державною та іноземною мовами для реалізації</w:t>
      </w:r>
      <w:r>
        <w:rPr>
          <w:bCs/>
          <w:sz w:val="28"/>
          <w:szCs w:val="28"/>
          <w:lang w:val="uk-UA"/>
        </w:rPr>
        <w:t xml:space="preserve"> </w:t>
      </w:r>
      <w:r w:rsidRPr="003F2FBC">
        <w:rPr>
          <w:bCs/>
          <w:sz w:val="28"/>
          <w:szCs w:val="28"/>
          <w:lang w:val="uk-UA"/>
        </w:rPr>
        <w:t>письмової та усної комунікації, зокрема в ситуаціях професійного й наукового</w:t>
      </w:r>
      <w:r>
        <w:rPr>
          <w:bCs/>
          <w:sz w:val="28"/>
          <w:szCs w:val="28"/>
          <w:lang w:val="uk-UA"/>
        </w:rPr>
        <w:t xml:space="preserve"> </w:t>
      </w:r>
      <w:r w:rsidRPr="003F2FBC">
        <w:rPr>
          <w:bCs/>
          <w:sz w:val="28"/>
          <w:szCs w:val="28"/>
          <w:lang w:val="uk-UA"/>
        </w:rPr>
        <w:t>спілкування; презентувати результати досліджень державною та іноземною</w:t>
      </w:r>
      <w:r>
        <w:rPr>
          <w:bCs/>
          <w:sz w:val="28"/>
          <w:szCs w:val="28"/>
          <w:lang w:val="uk-UA"/>
        </w:rPr>
        <w:t xml:space="preserve"> </w:t>
      </w:r>
      <w:r w:rsidRPr="003F2FBC">
        <w:rPr>
          <w:bCs/>
          <w:sz w:val="28"/>
          <w:szCs w:val="28"/>
          <w:lang w:val="uk-UA"/>
        </w:rPr>
        <w:t>мовами.</w:t>
      </w:r>
    </w:p>
    <w:p w14:paraId="009099D6"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3 Застосовувати сучасні методики і технології, зокрема інформаційні, для</w:t>
      </w:r>
      <w:r>
        <w:rPr>
          <w:bCs/>
          <w:sz w:val="28"/>
          <w:szCs w:val="28"/>
          <w:lang w:val="uk-UA"/>
        </w:rPr>
        <w:t xml:space="preserve"> </w:t>
      </w:r>
      <w:r w:rsidRPr="003F2FBC">
        <w:rPr>
          <w:bCs/>
          <w:sz w:val="28"/>
          <w:szCs w:val="28"/>
          <w:lang w:val="uk-UA"/>
        </w:rPr>
        <w:t>успішного й ефективного здійснення професійної діяльності та забезпечення якості</w:t>
      </w:r>
      <w:r>
        <w:rPr>
          <w:bCs/>
          <w:sz w:val="28"/>
          <w:szCs w:val="28"/>
          <w:lang w:val="uk-UA"/>
        </w:rPr>
        <w:t xml:space="preserve"> </w:t>
      </w:r>
      <w:r w:rsidRPr="003F2FBC">
        <w:rPr>
          <w:bCs/>
          <w:sz w:val="28"/>
          <w:szCs w:val="28"/>
          <w:lang w:val="uk-UA"/>
        </w:rPr>
        <w:t>дослідження в конкретній філологічній галузі.</w:t>
      </w:r>
    </w:p>
    <w:p w14:paraId="466A4D41" w14:textId="77777777" w:rsidR="003F2FBC" w:rsidRPr="003F2FBC" w:rsidRDefault="003F2FBC" w:rsidP="003F2FBC">
      <w:pPr>
        <w:ind w:firstLine="709"/>
        <w:contextualSpacing/>
        <w:jc w:val="both"/>
        <w:rPr>
          <w:bCs/>
          <w:sz w:val="28"/>
          <w:szCs w:val="28"/>
          <w:lang w:val="uk-UA"/>
        </w:rPr>
      </w:pPr>
      <w:r w:rsidRPr="003F2FBC">
        <w:rPr>
          <w:bCs/>
          <w:sz w:val="28"/>
          <w:szCs w:val="28"/>
          <w:lang w:val="uk-UA"/>
        </w:rPr>
        <w:t xml:space="preserve">ПРН 4 Оцінювати й критично аналізувати соціально, особистісно та </w:t>
      </w:r>
      <w:proofErr w:type="spellStart"/>
      <w:r w:rsidRPr="003F2FBC">
        <w:rPr>
          <w:bCs/>
          <w:sz w:val="28"/>
          <w:szCs w:val="28"/>
          <w:lang w:val="uk-UA"/>
        </w:rPr>
        <w:t>професійно</w:t>
      </w:r>
      <w:proofErr w:type="spellEnd"/>
      <w:r>
        <w:rPr>
          <w:bCs/>
          <w:sz w:val="28"/>
          <w:szCs w:val="28"/>
          <w:lang w:val="uk-UA"/>
        </w:rPr>
        <w:t xml:space="preserve"> </w:t>
      </w:r>
      <w:r w:rsidRPr="003F2FBC">
        <w:rPr>
          <w:bCs/>
          <w:sz w:val="28"/>
          <w:szCs w:val="28"/>
          <w:lang w:val="uk-UA"/>
        </w:rPr>
        <w:t>значущі проблеми і пропонувати шляхи їх вирішення у складних і</w:t>
      </w:r>
      <w:r>
        <w:rPr>
          <w:bCs/>
          <w:sz w:val="28"/>
          <w:szCs w:val="28"/>
          <w:lang w:val="uk-UA"/>
        </w:rPr>
        <w:t xml:space="preserve"> </w:t>
      </w:r>
      <w:r w:rsidRPr="003F2FBC">
        <w:rPr>
          <w:bCs/>
          <w:sz w:val="28"/>
          <w:szCs w:val="28"/>
          <w:lang w:val="uk-UA"/>
        </w:rPr>
        <w:t>непередбачуваних умовах, що потребує застосування нових підходів та</w:t>
      </w:r>
      <w:r>
        <w:rPr>
          <w:bCs/>
          <w:sz w:val="28"/>
          <w:szCs w:val="28"/>
          <w:lang w:val="uk-UA"/>
        </w:rPr>
        <w:t xml:space="preserve"> </w:t>
      </w:r>
      <w:r w:rsidRPr="003F2FBC">
        <w:rPr>
          <w:bCs/>
          <w:sz w:val="28"/>
          <w:szCs w:val="28"/>
          <w:lang w:val="uk-UA"/>
        </w:rPr>
        <w:t>прогнозування.</w:t>
      </w:r>
    </w:p>
    <w:p w14:paraId="77229E63"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5 Знаходити оптимальні шляхи ефективної взаємодії у професійному</w:t>
      </w:r>
      <w:r>
        <w:rPr>
          <w:bCs/>
          <w:sz w:val="28"/>
          <w:szCs w:val="28"/>
          <w:lang w:val="uk-UA"/>
        </w:rPr>
        <w:t xml:space="preserve"> </w:t>
      </w:r>
      <w:r w:rsidRPr="003F2FBC">
        <w:rPr>
          <w:bCs/>
          <w:sz w:val="28"/>
          <w:szCs w:val="28"/>
          <w:lang w:val="uk-UA"/>
        </w:rPr>
        <w:t>колективі та з представниками інших професійних груп різного рівня.</w:t>
      </w:r>
    </w:p>
    <w:p w14:paraId="0623373A"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6 Застосовувати знання про експресивні, емоційні, логічні засоби мови та</w:t>
      </w:r>
      <w:r>
        <w:rPr>
          <w:bCs/>
          <w:sz w:val="28"/>
          <w:szCs w:val="28"/>
          <w:lang w:val="uk-UA"/>
        </w:rPr>
        <w:t xml:space="preserve"> </w:t>
      </w:r>
      <w:r w:rsidRPr="003F2FBC">
        <w:rPr>
          <w:bCs/>
          <w:sz w:val="28"/>
          <w:szCs w:val="28"/>
          <w:lang w:val="uk-UA"/>
        </w:rPr>
        <w:t>техніку мовлення для досягнення запланованого прагматичного результату й</w:t>
      </w:r>
      <w:r>
        <w:rPr>
          <w:bCs/>
          <w:sz w:val="28"/>
          <w:szCs w:val="28"/>
          <w:lang w:val="uk-UA"/>
        </w:rPr>
        <w:t xml:space="preserve"> </w:t>
      </w:r>
      <w:r w:rsidRPr="003F2FBC">
        <w:rPr>
          <w:bCs/>
          <w:sz w:val="28"/>
          <w:szCs w:val="28"/>
          <w:lang w:val="uk-UA"/>
        </w:rPr>
        <w:t>організації успішної комунікації.</w:t>
      </w:r>
    </w:p>
    <w:p w14:paraId="100A57E8" w14:textId="77777777" w:rsidR="003F2FBC" w:rsidRPr="003F2FBC" w:rsidRDefault="003F2FBC" w:rsidP="003F2FBC">
      <w:pPr>
        <w:ind w:firstLine="709"/>
        <w:contextualSpacing/>
        <w:jc w:val="both"/>
        <w:rPr>
          <w:bCs/>
          <w:sz w:val="28"/>
          <w:szCs w:val="28"/>
          <w:lang w:val="uk-UA"/>
        </w:rPr>
      </w:pPr>
      <w:r w:rsidRPr="003F2FBC">
        <w:rPr>
          <w:bCs/>
          <w:sz w:val="28"/>
          <w:szCs w:val="28"/>
          <w:lang w:val="uk-UA"/>
        </w:rPr>
        <w:t xml:space="preserve">ПРН 11 Здійснювати науковий аналіз </w:t>
      </w:r>
      <w:proofErr w:type="spellStart"/>
      <w:r w:rsidRPr="003F2FBC">
        <w:rPr>
          <w:bCs/>
          <w:sz w:val="28"/>
          <w:szCs w:val="28"/>
          <w:lang w:val="uk-UA"/>
        </w:rPr>
        <w:t>мовного</w:t>
      </w:r>
      <w:proofErr w:type="spellEnd"/>
      <w:r w:rsidRPr="003F2FBC">
        <w:rPr>
          <w:bCs/>
          <w:sz w:val="28"/>
          <w:szCs w:val="28"/>
          <w:lang w:val="uk-UA"/>
        </w:rPr>
        <w:t>, мовленнєвого й літературного</w:t>
      </w:r>
      <w:r w:rsidR="0004071C">
        <w:rPr>
          <w:bCs/>
          <w:sz w:val="28"/>
          <w:szCs w:val="28"/>
          <w:lang w:val="uk-UA"/>
        </w:rPr>
        <w:t xml:space="preserve"> </w:t>
      </w:r>
      <w:r w:rsidRPr="003F2FBC">
        <w:rPr>
          <w:bCs/>
          <w:sz w:val="28"/>
          <w:szCs w:val="28"/>
          <w:lang w:val="uk-UA"/>
        </w:rPr>
        <w:t>матеріалу, інтерпретувати та структурувати його з урахуванням доцільних</w:t>
      </w:r>
      <w:r w:rsidR="0004071C">
        <w:rPr>
          <w:bCs/>
          <w:sz w:val="28"/>
          <w:szCs w:val="28"/>
          <w:lang w:val="uk-UA"/>
        </w:rPr>
        <w:t xml:space="preserve"> </w:t>
      </w:r>
      <w:r w:rsidRPr="003F2FBC">
        <w:rPr>
          <w:bCs/>
          <w:sz w:val="28"/>
          <w:szCs w:val="28"/>
          <w:lang w:val="uk-UA"/>
        </w:rPr>
        <w:t>методологічних принципів, формулювати узагальнення на основі самостійно</w:t>
      </w:r>
      <w:r w:rsidR="0004071C">
        <w:rPr>
          <w:bCs/>
          <w:sz w:val="28"/>
          <w:szCs w:val="28"/>
          <w:lang w:val="uk-UA"/>
        </w:rPr>
        <w:t xml:space="preserve"> </w:t>
      </w:r>
      <w:r w:rsidRPr="003F2FBC">
        <w:rPr>
          <w:bCs/>
          <w:sz w:val="28"/>
          <w:szCs w:val="28"/>
          <w:lang w:val="uk-UA"/>
        </w:rPr>
        <w:t>опрацьованих даних.</w:t>
      </w:r>
    </w:p>
    <w:p w14:paraId="77DB1CB8"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12 Дотримуватися правил академічної доброчесності.</w:t>
      </w:r>
    </w:p>
    <w:p w14:paraId="2BE9BCF3" w14:textId="77777777" w:rsidR="003F2FBC" w:rsidRPr="003F2FBC" w:rsidRDefault="003F2FBC" w:rsidP="003F2FBC">
      <w:pPr>
        <w:ind w:firstLine="709"/>
        <w:contextualSpacing/>
        <w:jc w:val="both"/>
        <w:rPr>
          <w:bCs/>
          <w:sz w:val="28"/>
          <w:szCs w:val="28"/>
          <w:lang w:val="uk-UA"/>
        </w:rPr>
      </w:pPr>
      <w:r w:rsidRPr="003F2FBC">
        <w:rPr>
          <w:bCs/>
          <w:sz w:val="28"/>
          <w:szCs w:val="28"/>
          <w:lang w:val="uk-UA"/>
        </w:rPr>
        <w:t>ПРН 13 Доступно й аргументовано пояснювати сутність конкретних філологічних</w:t>
      </w:r>
      <w:r w:rsidR="0004071C">
        <w:rPr>
          <w:bCs/>
          <w:sz w:val="28"/>
          <w:szCs w:val="28"/>
          <w:lang w:val="uk-UA"/>
        </w:rPr>
        <w:t xml:space="preserve"> </w:t>
      </w:r>
      <w:r w:rsidRPr="003F2FBC">
        <w:rPr>
          <w:bCs/>
          <w:sz w:val="28"/>
          <w:szCs w:val="28"/>
          <w:lang w:val="uk-UA"/>
        </w:rPr>
        <w:t>питань, власну точку зору на них та її обґрунтування як фахівцям, так і широкому</w:t>
      </w:r>
      <w:r w:rsidR="0004071C">
        <w:rPr>
          <w:bCs/>
          <w:sz w:val="28"/>
          <w:szCs w:val="28"/>
          <w:lang w:val="uk-UA"/>
        </w:rPr>
        <w:t xml:space="preserve"> </w:t>
      </w:r>
      <w:r w:rsidRPr="003F2FBC">
        <w:rPr>
          <w:bCs/>
          <w:sz w:val="28"/>
          <w:szCs w:val="28"/>
          <w:lang w:val="uk-UA"/>
        </w:rPr>
        <w:t>загалу, зокрема особам, які навчаються.</w:t>
      </w:r>
    </w:p>
    <w:p w14:paraId="410284BA" w14:textId="77777777" w:rsidR="00A52A69" w:rsidRDefault="00A52A69" w:rsidP="000E0DF9">
      <w:pPr>
        <w:ind w:firstLine="709"/>
        <w:contextualSpacing/>
        <w:jc w:val="both"/>
        <w:rPr>
          <w:sz w:val="28"/>
          <w:szCs w:val="28"/>
          <w:lang w:val="uk-UA"/>
        </w:rPr>
      </w:pPr>
    </w:p>
    <w:p w14:paraId="18AAB43B" w14:textId="77777777" w:rsidR="000E0DF9" w:rsidRDefault="000E0DF9" w:rsidP="000E0DF9">
      <w:pPr>
        <w:ind w:firstLine="709"/>
        <w:contextualSpacing/>
        <w:jc w:val="both"/>
        <w:rPr>
          <w:sz w:val="28"/>
          <w:szCs w:val="28"/>
          <w:lang w:val="uk-UA"/>
        </w:rPr>
      </w:pPr>
      <w:r w:rsidRPr="00C46BCA">
        <w:rPr>
          <w:sz w:val="28"/>
          <w:szCs w:val="28"/>
          <w:lang w:val="uk-UA"/>
        </w:rPr>
        <w:t xml:space="preserve">У результаті проходження асистентської практики </w:t>
      </w:r>
      <w:r>
        <w:rPr>
          <w:sz w:val="28"/>
          <w:szCs w:val="28"/>
          <w:lang w:val="uk-UA"/>
        </w:rPr>
        <w:t xml:space="preserve">здобувач </w:t>
      </w:r>
      <w:r w:rsidR="0004071C" w:rsidRPr="00D96599">
        <w:rPr>
          <w:bCs/>
          <w:iCs/>
          <w:color w:val="000000"/>
          <w:sz w:val="28"/>
          <w:szCs w:val="28"/>
          <w:lang w:val="uk-UA"/>
        </w:rPr>
        <w:t>другого (магістерського)</w:t>
      </w:r>
      <w:r>
        <w:rPr>
          <w:sz w:val="28"/>
          <w:szCs w:val="28"/>
          <w:lang w:val="uk-UA"/>
        </w:rPr>
        <w:t xml:space="preserve"> рівня вищої освіти</w:t>
      </w:r>
      <w:r w:rsidRPr="00C46BCA">
        <w:rPr>
          <w:sz w:val="28"/>
          <w:szCs w:val="28"/>
          <w:lang w:val="uk-UA"/>
        </w:rPr>
        <w:t xml:space="preserve"> </w:t>
      </w:r>
      <w:r w:rsidRPr="00B405AF">
        <w:rPr>
          <w:sz w:val="28"/>
          <w:szCs w:val="28"/>
          <w:u w:val="single"/>
          <w:lang w:val="uk-UA"/>
        </w:rPr>
        <w:t>повинен</w:t>
      </w:r>
      <w:r>
        <w:rPr>
          <w:sz w:val="28"/>
          <w:szCs w:val="28"/>
          <w:lang w:val="uk-UA"/>
        </w:rPr>
        <w:t>:</w:t>
      </w:r>
      <w:r w:rsidRPr="00C46BCA">
        <w:rPr>
          <w:sz w:val="28"/>
          <w:szCs w:val="28"/>
          <w:lang w:val="uk-UA"/>
        </w:rPr>
        <w:t xml:space="preserve"> </w:t>
      </w:r>
    </w:p>
    <w:p w14:paraId="67D0FB0C" w14:textId="77777777" w:rsidR="000E0DF9" w:rsidRDefault="000E0DF9" w:rsidP="000E0DF9">
      <w:pPr>
        <w:ind w:firstLine="709"/>
        <w:contextualSpacing/>
        <w:jc w:val="both"/>
        <w:rPr>
          <w:b/>
          <w:sz w:val="28"/>
          <w:szCs w:val="28"/>
          <w:lang w:val="uk-UA"/>
        </w:rPr>
      </w:pPr>
      <w:r w:rsidRPr="00296A7F">
        <w:rPr>
          <w:b/>
          <w:sz w:val="28"/>
          <w:szCs w:val="28"/>
          <w:lang w:val="uk-UA"/>
        </w:rPr>
        <w:t>знати:</w:t>
      </w:r>
    </w:p>
    <w:p w14:paraId="573BDD5D" w14:textId="77777777" w:rsidR="000E0DF9" w:rsidRDefault="000E0DF9" w:rsidP="000E0DF9">
      <w:pPr>
        <w:ind w:firstLine="709"/>
        <w:contextualSpacing/>
        <w:jc w:val="both"/>
        <w:rPr>
          <w:sz w:val="28"/>
          <w:szCs w:val="28"/>
          <w:lang w:val="uk-UA"/>
        </w:rPr>
      </w:pPr>
      <w:r>
        <w:rPr>
          <w:sz w:val="28"/>
          <w:szCs w:val="28"/>
          <w:lang w:val="uk-UA"/>
        </w:rPr>
        <w:t>- </w:t>
      </w:r>
      <w:r w:rsidRPr="0008485E">
        <w:rPr>
          <w:sz w:val="28"/>
          <w:szCs w:val="28"/>
          <w:lang w:val="uk-UA"/>
        </w:rPr>
        <w:t>основні нормативні документи, що регламентують стратегічні орієнтири та</w:t>
      </w:r>
      <w:r>
        <w:rPr>
          <w:sz w:val="28"/>
          <w:szCs w:val="28"/>
          <w:lang w:val="uk-UA"/>
        </w:rPr>
        <w:t xml:space="preserve"> </w:t>
      </w:r>
      <w:r w:rsidRPr="0008485E">
        <w:rPr>
          <w:sz w:val="28"/>
          <w:szCs w:val="28"/>
          <w:lang w:val="uk-UA"/>
        </w:rPr>
        <w:t xml:space="preserve">тенденції </w:t>
      </w:r>
      <w:r>
        <w:rPr>
          <w:sz w:val="28"/>
          <w:szCs w:val="28"/>
          <w:lang w:val="uk-UA"/>
        </w:rPr>
        <w:t>розвитку вищ</w:t>
      </w:r>
      <w:r w:rsidRPr="0008485E">
        <w:rPr>
          <w:sz w:val="28"/>
          <w:szCs w:val="28"/>
          <w:lang w:val="uk-UA"/>
        </w:rPr>
        <w:t xml:space="preserve">ої освіти </w:t>
      </w:r>
      <w:r w:rsidR="00054124">
        <w:rPr>
          <w:sz w:val="28"/>
          <w:szCs w:val="28"/>
          <w:lang w:val="uk-UA"/>
        </w:rPr>
        <w:t xml:space="preserve">та, зокрема, іншомовної освіти, </w:t>
      </w:r>
      <w:r w:rsidRPr="0008485E">
        <w:rPr>
          <w:sz w:val="28"/>
          <w:szCs w:val="28"/>
          <w:lang w:val="uk-UA"/>
        </w:rPr>
        <w:t>у вітчизняному, європейському та світовому</w:t>
      </w:r>
      <w:r>
        <w:rPr>
          <w:sz w:val="28"/>
          <w:szCs w:val="28"/>
          <w:lang w:val="uk-UA"/>
        </w:rPr>
        <w:t xml:space="preserve"> </w:t>
      </w:r>
      <w:r w:rsidRPr="0008485E">
        <w:rPr>
          <w:sz w:val="28"/>
          <w:szCs w:val="28"/>
          <w:lang w:val="uk-UA"/>
        </w:rPr>
        <w:t>вимірі;</w:t>
      </w:r>
    </w:p>
    <w:p w14:paraId="2EA8291B" w14:textId="77777777" w:rsidR="000E0DF9" w:rsidRPr="0008485E" w:rsidRDefault="000E0DF9" w:rsidP="000E0DF9">
      <w:pPr>
        <w:ind w:firstLine="709"/>
        <w:contextualSpacing/>
        <w:jc w:val="both"/>
        <w:rPr>
          <w:sz w:val="28"/>
          <w:szCs w:val="28"/>
          <w:lang w:val="uk-UA"/>
        </w:rPr>
      </w:pPr>
      <w:r>
        <w:rPr>
          <w:sz w:val="28"/>
          <w:szCs w:val="28"/>
          <w:lang w:val="uk-UA"/>
        </w:rPr>
        <w:t>- </w:t>
      </w:r>
      <w:r w:rsidRPr="0008485E">
        <w:rPr>
          <w:sz w:val="28"/>
          <w:szCs w:val="28"/>
          <w:lang w:val="uk-UA"/>
        </w:rPr>
        <w:t xml:space="preserve">основні </w:t>
      </w:r>
      <w:r>
        <w:rPr>
          <w:sz w:val="28"/>
          <w:szCs w:val="28"/>
          <w:lang w:val="uk-UA"/>
        </w:rPr>
        <w:t>вимоги до здійснення та оцінювання якості виконання провідних функцій професійної діяльності викладача</w:t>
      </w:r>
      <w:r w:rsidRPr="00315B53">
        <w:rPr>
          <w:bCs/>
          <w:sz w:val="28"/>
          <w:szCs w:val="28"/>
          <w:lang w:val="uk-UA"/>
        </w:rPr>
        <w:t xml:space="preserve"> </w:t>
      </w:r>
      <w:r w:rsidR="00054124">
        <w:rPr>
          <w:bCs/>
          <w:sz w:val="28"/>
          <w:szCs w:val="28"/>
          <w:lang w:val="uk-UA"/>
        </w:rPr>
        <w:t xml:space="preserve">іноземної мови /педагогічних дисциплін </w:t>
      </w:r>
      <w:r w:rsidRPr="00CB3E36">
        <w:rPr>
          <w:bCs/>
          <w:sz w:val="28"/>
          <w:szCs w:val="28"/>
          <w:lang w:val="uk-UA"/>
        </w:rPr>
        <w:t xml:space="preserve">закладу вищої освіти </w:t>
      </w:r>
      <w:r>
        <w:rPr>
          <w:bCs/>
          <w:sz w:val="28"/>
          <w:szCs w:val="28"/>
          <w:lang w:val="uk-UA"/>
        </w:rPr>
        <w:t xml:space="preserve">ступеня </w:t>
      </w:r>
      <w:r w:rsidR="0004071C">
        <w:rPr>
          <w:bCs/>
          <w:sz w:val="28"/>
          <w:szCs w:val="28"/>
          <w:lang w:val="uk-UA"/>
        </w:rPr>
        <w:t>магістра</w:t>
      </w:r>
      <w:r>
        <w:rPr>
          <w:bCs/>
          <w:sz w:val="28"/>
          <w:szCs w:val="28"/>
          <w:lang w:val="uk-UA"/>
        </w:rPr>
        <w:t>;</w:t>
      </w:r>
    </w:p>
    <w:p w14:paraId="043DAF01" w14:textId="77777777" w:rsidR="000E0DF9" w:rsidRPr="00C46BCA" w:rsidRDefault="000E0DF9" w:rsidP="000E0DF9">
      <w:pPr>
        <w:ind w:firstLine="709"/>
        <w:contextualSpacing/>
        <w:jc w:val="both"/>
        <w:rPr>
          <w:sz w:val="28"/>
          <w:szCs w:val="28"/>
          <w:lang w:val="uk-UA"/>
        </w:rPr>
      </w:pPr>
      <w:r w:rsidRPr="00C46BCA">
        <w:rPr>
          <w:sz w:val="28"/>
          <w:szCs w:val="28"/>
          <w:lang w:val="uk-UA"/>
        </w:rPr>
        <w:t>-</w:t>
      </w:r>
      <w:proofErr w:type="spellStart"/>
      <w:r>
        <w:rPr>
          <w:sz w:val="28"/>
          <w:szCs w:val="28"/>
          <w:lang w:val="uk-UA"/>
        </w:rPr>
        <w:t>загальнодидактич</w:t>
      </w:r>
      <w:r w:rsidRPr="00C46BCA">
        <w:rPr>
          <w:sz w:val="28"/>
          <w:szCs w:val="28"/>
          <w:lang w:val="uk-UA"/>
        </w:rPr>
        <w:t>ні</w:t>
      </w:r>
      <w:proofErr w:type="spellEnd"/>
      <w:r w:rsidRPr="00C46BCA">
        <w:rPr>
          <w:sz w:val="28"/>
          <w:szCs w:val="28"/>
          <w:lang w:val="uk-UA"/>
        </w:rPr>
        <w:t xml:space="preserve"> підходи, </w:t>
      </w:r>
      <w:r>
        <w:rPr>
          <w:sz w:val="28"/>
          <w:szCs w:val="28"/>
          <w:lang w:val="uk-UA"/>
        </w:rPr>
        <w:t xml:space="preserve">принципи та </w:t>
      </w:r>
      <w:r w:rsidRPr="00C46BCA">
        <w:rPr>
          <w:sz w:val="28"/>
          <w:szCs w:val="28"/>
          <w:lang w:val="uk-UA"/>
        </w:rPr>
        <w:t xml:space="preserve">вимоги до організації освітнього процесу </w:t>
      </w:r>
      <w:r>
        <w:rPr>
          <w:sz w:val="28"/>
          <w:szCs w:val="28"/>
          <w:lang w:val="uk-UA"/>
        </w:rPr>
        <w:t xml:space="preserve">в </w:t>
      </w:r>
      <w:r w:rsidRPr="00B3092B">
        <w:rPr>
          <w:bCs/>
          <w:color w:val="000000"/>
          <w:sz w:val="28"/>
          <w:szCs w:val="28"/>
          <w:lang w:val="uk-UA"/>
        </w:rPr>
        <w:t>заклад</w:t>
      </w:r>
      <w:r>
        <w:rPr>
          <w:bCs/>
          <w:color w:val="000000"/>
          <w:sz w:val="28"/>
          <w:szCs w:val="28"/>
          <w:lang w:val="uk-UA"/>
        </w:rPr>
        <w:t>і</w:t>
      </w:r>
      <w:r w:rsidRPr="00B3092B">
        <w:rPr>
          <w:bCs/>
          <w:color w:val="000000"/>
          <w:sz w:val="28"/>
          <w:szCs w:val="28"/>
          <w:lang w:val="uk-UA"/>
        </w:rPr>
        <w:t xml:space="preserve"> вищої освіти</w:t>
      </w:r>
      <w:r w:rsidRPr="00C46BCA">
        <w:rPr>
          <w:sz w:val="28"/>
          <w:szCs w:val="28"/>
          <w:lang w:val="uk-UA"/>
        </w:rPr>
        <w:t>;</w:t>
      </w:r>
    </w:p>
    <w:p w14:paraId="4D6F63B3" w14:textId="77777777" w:rsidR="000E0DF9" w:rsidRPr="00C46BCA" w:rsidRDefault="000E0DF9" w:rsidP="000E0DF9">
      <w:pPr>
        <w:ind w:firstLine="709"/>
        <w:contextualSpacing/>
        <w:jc w:val="both"/>
        <w:rPr>
          <w:sz w:val="28"/>
          <w:szCs w:val="28"/>
          <w:lang w:val="uk-UA"/>
        </w:rPr>
      </w:pPr>
      <w:r w:rsidRPr="00C46BCA">
        <w:rPr>
          <w:sz w:val="28"/>
          <w:szCs w:val="28"/>
          <w:lang w:val="uk-UA"/>
        </w:rPr>
        <w:t>-</w:t>
      </w:r>
      <w:r>
        <w:rPr>
          <w:sz w:val="28"/>
          <w:szCs w:val="28"/>
          <w:lang w:val="uk-UA"/>
        </w:rPr>
        <w:t>способи розробки й проведення різних типів</w:t>
      </w:r>
      <w:r w:rsidRPr="00C46BCA">
        <w:rPr>
          <w:sz w:val="28"/>
          <w:szCs w:val="28"/>
          <w:lang w:val="uk-UA"/>
        </w:rPr>
        <w:t xml:space="preserve"> лекцій</w:t>
      </w:r>
      <w:r>
        <w:rPr>
          <w:sz w:val="28"/>
          <w:szCs w:val="28"/>
          <w:lang w:val="uk-UA"/>
        </w:rPr>
        <w:t>них</w:t>
      </w:r>
      <w:r w:rsidRPr="00C46BCA">
        <w:rPr>
          <w:sz w:val="28"/>
          <w:szCs w:val="28"/>
          <w:lang w:val="uk-UA"/>
        </w:rPr>
        <w:t xml:space="preserve">, </w:t>
      </w:r>
      <w:r>
        <w:rPr>
          <w:sz w:val="28"/>
          <w:szCs w:val="28"/>
          <w:lang w:val="uk-UA"/>
        </w:rPr>
        <w:t xml:space="preserve">семінарських і </w:t>
      </w:r>
      <w:r w:rsidRPr="00C46BCA">
        <w:rPr>
          <w:sz w:val="28"/>
          <w:szCs w:val="28"/>
          <w:lang w:val="uk-UA"/>
        </w:rPr>
        <w:t>практичних занять</w:t>
      </w:r>
      <w:r w:rsidR="00054124">
        <w:rPr>
          <w:sz w:val="28"/>
          <w:szCs w:val="28"/>
          <w:lang w:val="uk-UA"/>
        </w:rPr>
        <w:t xml:space="preserve"> з фахових дисциплін іншомовної/педагогічної підготовки</w:t>
      </w:r>
      <w:r w:rsidRPr="00C46BCA">
        <w:rPr>
          <w:sz w:val="28"/>
          <w:szCs w:val="28"/>
          <w:lang w:val="uk-UA"/>
        </w:rPr>
        <w:t>;</w:t>
      </w:r>
    </w:p>
    <w:p w14:paraId="4550958E" w14:textId="77777777" w:rsidR="000E0DF9" w:rsidRPr="00C46BCA" w:rsidRDefault="000E0DF9" w:rsidP="000E0DF9">
      <w:pPr>
        <w:ind w:firstLine="709"/>
        <w:contextualSpacing/>
        <w:jc w:val="both"/>
        <w:rPr>
          <w:sz w:val="28"/>
          <w:szCs w:val="28"/>
          <w:lang w:val="uk-UA"/>
        </w:rPr>
      </w:pPr>
      <w:r w:rsidRPr="00C46BCA">
        <w:rPr>
          <w:sz w:val="28"/>
          <w:szCs w:val="28"/>
          <w:lang w:val="uk-UA"/>
        </w:rPr>
        <w:t>-</w:t>
      </w:r>
      <w:r>
        <w:rPr>
          <w:sz w:val="28"/>
          <w:szCs w:val="28"/>
          <w:lang w:val="uk-UA"/>
        </w:rPr>
        <w:t> </w:t>
      </w:r>
      <w:r w:rsidRPr="00C46BCA">
        <w:rPr>
          <w:sz w:val="28"/>
          <w:szCs w:val="28"/>
          <w:lang w:val="uk-UA"/>
        </w:rPr>
        <w:t>особливості організації</w:t>
      </w:r>
      <w:r>
        <w:rPr>
          <w:sz w:val="28"/>
          <w:szCs w:val="28"/>
          <w:lang w:val="uk-UA"/>
        </w:rPr>
        <w:t>, керування й оцінювання якості</w:t>
      </w:r>
      <w:r w:rsidRPr="00C46BCA">
        <w:rPr>
          <w:sz w:val="28"/>
          <w:szCs w:val="28"/>
          <w:lang w:val="uk-UA"/>
        </w:rPr>
        <w:t xml:space="preserve"> різних видів навчально-пізнавальної</w:t>
      </w:r>
      <w:r>
        <w:rPr>
          <w:sz w:val="28"/>
          <w:szCs w:val="28"/>
          <w:lang w:val="uk-UA"/>
        </w:rPr>
        <w:t xml:space="preserve">, самостійно-дослідницької та науково-дослідницької </w:t>
      </w:r>
      <w:r w:rsidRPr="00C46BCA">
        <w:rPr>
          <w:sz w:val="28"/>
          <w:szCs w:val="28"/>
          <w:lang w:val="uk-UA"/>
        </w:rPr>
        <w:t>діяльності</w:t>
      </w:r>
      <w:r>
        <w:rPr>
          <w:sz w:val="28"/>
          <w:szCs w:val="28"/>
          <w:lang w:val="uk-UA"/>
        </w:rPr>
        <w:t xml:space="preserve"> </w:t>
      </w:r>
      <w:r w:rsidRPr="00C46BCA">
        <w:rPr>
          <w:sz w:val="28"/>
          <w:szCs w:val="28"/>
          <w:lang w:val="uk-UA"/>
        </w:rPr>
        <w:t>студентів;</w:t>
      </w:r>
    </w:p>
    <w:p w14:paraId="3F864606" w14:textId="77777777" w:rsidR="000E0DF9" w:rsidRDefault="000E0DF9" w:rsidP="000E0DF9">
      <w:pPr>
        <w:ind w:firstLine="709"/>
        <w:contextualSpacing/>
        <w:jc w:val="both"/>
        <w:rPr>
          <w:sz w:val="28"/>
          <w:szCs w:val="28"/>
          <w:lang w:val="uk-UA"/>
        </w:rPr>
      </w:pPr>
      <w:r>
        <w:rPr>
          <w:sz w:val="28"/>
          <w:szCs w:val="28"/>
          <w:lang w:val="uk-UA"/>
        </w:rPr>
        <w:lastRenderedPageBreak/>
        <w:t xml:space="preserve">- принципи, форми та </w:t>
      </w:r>
      <w:r w:rsidRPr="00C46BCA">
        <w:rPr>
          <w:sz w:val="28"/>
          <w:szCs w:val="28"/>
          <w:lang w:val="uk-UA"/>
        </w:rPr>
        <w:t>метод</w:t>
      </w:r>
      <w:r>
        <w:rPr>
          <w:sz w:val="28"/>
          <w:szCs w:val="28"/>
          <w:lang w:val="uk-UA"/>
        </w:rPr>
        <w:t>и</w:t>
      </w:r>
      <w:r w:rsidRPr="00C46BCA">
        <w:rPr>
          <w:sz w:val="28"/>
          <w:szCs w:val="28"/>
          <w:lang w:val="uk-UA"/>
        </w:rPr>
        <w:t xml:space="preserve"> </w:t>
      </w:r>
      <w:r>
        <w:rPr>
          <w:sz w:val="28"/>
          <w:szCs w:val="28"/>
          <w:lang w:val="uk-UA"/>
        </w:rPr>
        <w:t xml:space="preserve">реалізації моделей проблемного, ситуативного, </w:t>
      </w:r>
      <w:r w:rsidRPr="00C46BCA">
        <w:rPr>
          <w:sz w:val="28"/>
          <w:szCs w:val="28"/>
          <w:lang w:val="uk-UA"/>
        </w:rPr>
        <w:t>активного</w:t>
      </w:r>
      <w:r>
        <w:rPr>
          <w:sz w:val="28"/>
          <w:szCs w:val="28"/>
          <w:lang w:val="uk-UA"/>
        </w:rPr>
        <w:t>,</w:t>
      </w:r>
      <w:r w:rsidRPr="00C46BCA">
        <w:rPr>
          <w:sz w:val="28"/>
          <w:szCs w:val="28"/>
          <w:lang w:val="uk-UA"/>
        </w:rPr>
        <w:t xml:space="preserve"> інтерактивного </w:t>
      </w:r>
      <w:r>
        <w:rPr>
          <w:sz w:val="28"/>
          <w:szCs w:val="28"/>
          <w:lang w:val="uk-UA"/>
        </w:rPr>
        <w:t xml:space="preserve">й інноваційного </w:t>
      </w:r>
      <w:r w:rsidR="00054124">
        <w:rPr>
          <w:sz w:val="28"/>
          <w:szCs w:val="28"/>
          <w:lang w:val="uk-UA"/>
        </w:rPr>
        <w:t>/</w:t>
      </w:r>
      <w:proofErr w:type="spellStart"/>
      <w:r w:rsidR="00054124">
        <w:rPr>
          <w:sz w:val="28"/>
          <w:szCs w:val="28"/>
          <w:lang w:val="uk-UA"/>
        </w:rPr>
        <w:t>студентоцентрованого</w:t>
      </w:r>
      <w:proofErr w:type="spellEnd"/>
      <w:r w:rsidR="00054124">
        <w:rPr>
          <w:sz w:val="28"/>
          <w:szCs w:val="28"/>
          <w:lang w:val="uk-UA"/>
        </w:rPr>
        <w:t xml:space="preserve"> </w:t>
      </w:r>
      <w:r w:rsidRPr="00C46BCA">
        <w:rPr>
          <w:sz w:val="28"/>
          <w:szCs w:val="28"/>
          <w:lang w:val="uk-UA"/>
        </w:rPr>
        <w:t>навчання</w:t>
      </w:r>
      <w:r>
        <w:rPr>
          <w:sz w:val="28"/>
          <w:szCs w:val="28"/>
          <w:lang w:val="uk-UA"/>
        </w:rPr>
        <w:t xml:space="preserve"> студентів</w:t>
      </w:r>
      <w:r w:rsidRPr="00C46BCA">
        <w:rPr>
          <w:sz w:val="28"/>
          <w:szCs w:val="28"/>
          <w:lang w:val="uk-UA"/>
        </w:rPr>
        <w:t>;</w:t>
      </w:r>
    </w:p>
    <w:p w14:paraId="1D391B10" w14:textId="77777777" w:rsidR="000E0DF9" w:rsidRDefault="000E0DF9" w:rsidP="000E0DF9">
      <w:pPr>
        <w:ind w:firstLine="709"/>
        <w:contextualSpacing/>
        <w:jc w:val="both"/>
        <w:rPr>
          <w:sz w:val="28"/>
          <w:szCs w:val="28"/>
          <w:lang w:val="uk-UA"/>
        </w:rPr>
      </w:pPr>
      <w:r w:rsidRPr="00C46BCA">
        <w:rPr>
          <w:sz w:val="28"/>
          <w:szCs w:val="28"/>
          <w:lang w:val="uk-UA"/>
        </w:rPr>
        <w:t>-</w:t>
      </w:r>
      <w:r>
        <w:rPr>
          <w:sz w:val="28"/>
          <w:szCs w:val="28"/>
          <w:lang w:val="uk-UA"/>
        </w:rPr>
        <w:t xml:space="preserve"> дидактичні можливості й </w:t>
      </w:r>
      <w:r w:rsidRPr="00C46BCA">
        <w:rPr>
          <w:sz w:val="28"/>
          <w:szCs w:val="28"/>
          <w:lang w:val="uk-UA"/>
        </w:rPr>
        <w:t xml:space="preserve">особливості </w:t>
      </w:r>
      <w:r>
        <w:rPr>
          <w:sz w:val="28"/>
          <w:szCs w:val="28"/>
          <w:lang w:val="uk-UA"/>
        </w:rPr>
        <w:t>застосування сучасних освітніх та цифрових технологій під час проведення занять</w:t>
      </w:r>
      <w:r w:rsidR="00054124">
        <w:rPr>
          <w:sz w:val="28"/>
          <w:szCs w:val="28"/>
          <w:lang w:val="uk-UA"/>
        </w:rPr>
        <w:t xml:space="preserve"> з іноземної мови та фахових дисциплін</w:t>
      </w:r>
      <w:r>
        <w:rPr>
          <w:sz w:val="28"/>
          <w:szCs w:val="28"/>
          <w:lang w:val="uk-UA"/>
        </w:rPr>
        <w:t>;</w:t>
      </w:r>
    </w:p>
    <w:p w14:paraId="32D00835" w14:textId="77777777" w:rsidR="000E0DF9" w:rsidRPr="00C46BCA" w:rsidRDefault="000E0DF9" w:rsidP="000E0DF9">
      <w:pPr>
        <w:ind w:firstLine="709"/>
        <w:contextualSpacing/>
        <w:jc w:val="both"/>
        <w:rPr>
          <w:sz w:val="28"/>
          <w:szCs w:val="28"/>
          <w:lang w:val="uk-UA"/>
        </w:rPr>
      </w:pPr>
      <w:r>
        <w:rPr>
          <w:sz w:val="28"/>
          <w:szCs w:val="28"/>
          <w:lang w:val="uk-UA"/>
        </w:rPr>
        <w:t>-</w:t>
      </w:r>
      <w:r w:rsidRPr="00C46BCA">
        <w:rPr>
          <w:sz w:val="28"/>
          <w:szCs w:val="28"/>
          <w:lang w:val="uk-UA"/>
        </w:rPr>
        <w:t xml:space="preserve"> критерії, методи</w:t>
      </w:r>
      <w:r>
        <w:rPr>
          <w:sz w:val="28"/>
          <w:szCs w:val="28"/>
          <w:lang w:val="uk-UA"/>
        </w:rPr>
        <w:t xml:space="preserve"> і</w:t>
      </w:r>
      <w:r w:rsidRPr="00C46BCA">
        <w:rPr>
          <w:sz w:val="28"/>
          <w:szCs w:val="28"/>
          <w:lang w:val="uk-UA"/>
        </w:rPr>
        <w:t xml:space="preserve"> форми оцінювання </w:t>
      </w:r>
      <w:r>
        <w:rPr>
          <w:sz w:val="28"/>
          <w:szCs w:val="28"/>
          <w:lang w:val="uk-UA"/>
        </w:rPr>
        <w:t>академіч</w:t>
      </w:r>
      <w:r w:rsidRPr="00C46BCA">
        <w:rPr>
          <w:sz w:val="28"/>
          <w:szCs w:val="28"/>
          <w:lang w:val="uk-UA"/>
        </w:rPr>
        <w:t>них досягнень студентів;</w:t>
      </w:r>
    </w:p>
    <w:p w14:paraId="71D7B976" w14:textId="77777777" w:rsidR="000E0DF9" w:rsidRPr="00C46BCA" w:rsidRDefault="000E0DF9" w:rsidP="000E0DF9">
      <w:pPr>
        <w:ind w:firstLine="709"/>
        <w:contextualSpacing/>
        <w:jc w:val="both"/>
        <w:rPr>
          <w:sz w:val="28"/>
          <w:szCs w:val="28"/>
          <w:lang w:val="uk-UA"/>
        </w:rPr>
      </w:pPr>
      <w:r>
        <w:rPr>
          <w:sz w:val="28"/>
          <w:szCs w:val="28"/>
          <w:lang w:val="uk-UA"/>
        </w:rPr>
        <w:t>- вікові та</w:t>
      </w:r>
      <w:r w:rsidRPr="00C46BCA">
        <w:rPr>
          <w:sz w:val="28"/>
          <w:szCs w:val="28"/>
          <w:lang w:val="uk-UA"/>
        </w:rPr>
        <w:t xml:space="preserve"> індивідуально-типологічні особливості студентів, шляхи</w:t>
      </w:r>
      <w:r>
        <w:rPr>
          <w:sz w:val="28"/>
          <w:szCs w:val="28"/>
          <w:lang w:val="uk-UA"/>
        </w:rPr>
        <w:t xml:space="preserve"> формування виховного колективу студентської академічної групи, способи попередження конфліктних ситуацій</w:t>
      </w:r>
      <w:r w:rsidRPr="00C46BCA">
        <w:rPr>
          <w:sz w:val="28"/>
          <w:szCs w:val="28"/>
          <w:lang w:val="uk-UA"/>
        </w:rPr>
        <w:t>;</w:t>
      </w:r>
    </w:p>
    <w:p w14:paraId="7BF2C665" w14:textId="77777777" w:rsidR="000E0DF9" w:rsidRDefault="000E0DF9" w:rsidP="000E0DF9">
      <w:pPr>
        <w:ind w:firstLine="709"/>
        <w:contextualSpacing/>
        <w:jc w:val="both"/>
        <w:rPr>
          <w:b/>
          <w:sz w:val="28"/>
          <w:szCs w:val="28"/>
          <w:lang w:val="uk-UA"/>
        </w:rPr>
      </w:pPr>
      <w:r w:rsidRPr="00C46BCA">
        <w:rPr>
          <w:b/>
          <w:sz w:val="28"/>
          <w:szCs w:val="28"/>
          <w:lang w:val="uk-UA"/>
        </w:rPr>
        <w:t>вміти:</w:t>
      </w:r>
    </w:p>
    <w:p w14:paraId="2BB20B80" w14:textId="77777777" w:rsidR="000E0DF9" w:rsidRDefault="000E0DF9" w:rsidP="000E0DF9">
      <w:pPr>
        <w:ind w:firstLine="709"/>
        <w:contextualSpacing/>
        <w:jc w:val="both"/>
        <w:rPr>
          <w:sz w:val="28"/>
          <w:szCs w:val="28"/>
          <w:lang w:val="uk-UA"/>
        </w:rPr>
      </w:pPr>
      <w:r>
        <w:rPr>
          <w:sz w:val="28"/>
          <w:szCs w:val="28"/>
          <w:lang w:val="uk-UA"/>
        </w:rPr>
        <w:t>- </w:t>
      </w:r>
      <w:r w:rsidRPr="00C46BCA">
        <w:rPr>
          <w:sz w:val="28"/>
          <w:szCs w:val="28"/>
          <w:lang w:val="uk-UA"/>
        </w:rPr>
        <w:t>визначати цілі</w:t>
      </w:r>
      <w:r>
        <w:rPr>
          <w:sz w:val="28"/>
          <w:szCs w:val="28"/>
          <w:lang w:val="uk-UA"/>
        </w:rPr>
        <w:t xml:space="preserve"> і завдання</w:t>
      </w:r>
      <w:r w:rsidRPr="00C46BCA">
        <w:rPr>
          <w:sz w:val="28"/>
          <w:szCs w:val="28"/>
          <w:lang w:val="uk-UA"/>
        </w:rPr>
        <w:t xml:space="preserve"> навчального заняття</w:t>
      </w:r>
      <w:r>
        <w:rPr>
          <w:sz w:val="28"/>
          <w:szCs w:val="28"/>
          <w:lang w:val="uk-UA"/>
        </w:rPr>
        <w:t xml:space="preserve"> </w:t>
      </w:r>
      <w:r w:rsidR="00054124">
        <w:rPr>
          <w:sz w:val="28"/>
          <w:szCs w:val="28"/>
          <w:lang w:val="uk-UA"/>
        </w:rPr>
        <w:t xml:space="preserve">з іноземної мови /фахових дисциплін </w:t>
      </w:r>
      <w:r w:rsidRPr="00C46BCA">
        <w:rPr>
          <w:sz w:val="28"/>
          <w:szCs w:val="28"/>
          <w:lang w:val="uk-UA"/>
        </w:rPr>
        <w:t xml:space="preserve">відповідно </w:t>
      </w:r>
      <w:r>
        <w:rPr>
          <w:sz w:val="28"/>
          <w:szCs w:val="28"/>
          <w:lang w:val="uk-UA"/>
        </w:rPr>
        <w:t>теми і обраної форми, розробляти його</w:t>
      </w:r>
      <w:r w:rsidRPr="00C46BCA">
        <w:rPr>
          <w:sz w:val="28"/>
          <w:szCs w:val="28"/>
          <w:lang w:val="uk-UA"/>
        </w:rPr>
        <w:t xml:space="preserve"> структуру</w:t>
      </w:r>
      <w:r>
        <w:rPr>
          <w:sz w:val="28"/>
          <w:szCs w:val="28"/>
          <w:lang w:val="uk-UA"/>
        </w:rPr>
        <w:t xml:space="preserve"> та укладати план-конспект;</w:t>
      </w:r>
    </w:p>
    <w:p w14:paraId="686FFC3F" w14:textId="77777777" w:rsidR="000E0DF9" w:rsidRDefault="000E0DF9" w:rsidP="000E0DF9">
      <w:pPr>
        <w:ind w:firstLine="709"/>
        <w:contextualSpacing/>
        <w:jc w:val="both"/>
        <w:rPr>
          <w:sz w:val="28"/>
          <w:szCs w:val="28"/>
          <w:lang w:val="uk-UA"/>
        </w:rPr>
      </w:pPr>
      <w:r>
        <w:rPr>
          <w:sz w:val="28"/>
          <w:szCs w:val="28"/>
          <w:lang w:val="uk-UA"/>
        </w:rPr>
        <w:t>- </w:t>
      </w:r>
      <w:r w:rsidRPr="00C46BCA">
        <w:rPr>
          <w:sz w:val="28"/>
          <w:szCs w:val="28"/>
          <w:lang w:val="uk-UA"/>
        </w:rPr>
        <w:t xml:space="preserve">обирати </w:t>
      </w:r>
      <w:r>
        <w:rPr>
          <w:sz w:val="28"/>
          <w:szCs w:val="28"/>
          <w:lang w:val="uk-UA"/>
        </w:rPr>
        <w:t xml:space="preserve">й </w:t>
      </w:r>
      <w:proofErr w:type="spellStart"/>
      <w:r>
        <w:rPr>
          <w:sz w:val="28"/>
          <w:szCs w:val="28"/>
          <w:lang w:val="uk-UA"/>
        </w:rPr>
        <w:t>систематизовувати</w:t>
      </w:r>
      <w:proofErr w:type="spellEnd"/>
      <w:r>
        <w:rPr>
          <w:sz w:val="28"/>
          <w:szCs w:val="28"/>
          <w:lang w:val="uk-UA"/>
        </w:rPr>
        <w:t xml:space="preserve"> </w:t>
      </w:r>
      <w:r w:rsidRPr="00C46BCA">
        <w:rPr>
          <w:sz w:val="28"/>
          <w:szCs w:val="28"/>
          <w:lang w:val="uk-UA"/>
        </w:rPr>
        <w:t>зміст на</w:t>
      </w:r>
      <w:r>
        <w:rPr>
          <w:sz w:val="28"/>
          <w:szCs w:val="28"/>
          <w:lang w:val="uk-UA"/>
        </w:rPr>
        <w:t>вчальн</w:t>
      </w:r>
      <w:r w:rsidRPr="00C46BCA">
        <w:rPr>
          <w:sz w:val="28"/>
          <w:szCs w:val="28"/>
          <w:lang w:val="uk-UA"/>
        </w:rPr>
        <w:t xml:space="preserve">ої інформації відповідно </w:t>
      </w:r>
      <w:r>
        <w:rPr>
          <w:sz w:val="28"/>
          <w:szCs w:val="28"/>
          <w:lang w:val="uk-UA"/>
        </w:rPr>
        <w:t xml:space="preserve">теми й </w:t>
      </w:r>
      <w:r w:rsidRPr="00C46BCA">
        <w:rPr>
          <w:sz w:val="28"/>
          <w:szCs w:val="28"/>
          <w:lang w:val="uk-UA"/>
        </w:rPr>
        <w:t>мети навчального</w:t>
      </w:r>
      <w:r>
        <w:rPr>
          <w:sz w:val="28"/>
          <w:szCs w:val="28"/>
          <w:lang w:val="uk-UA"/>
        </w:rPr>
        <w:t xml:space="preserve"> </w:t>
      </w:r>
      <w:r w:rsidRPr="00C46BCA">
        <w:rPr>
          <w:sz w:val="28"/>
          <w:szCs w:val="28"/>
          <w:lang w:val="uk-UA"/>
        </w:rPr>
        <w:t>заняття</w:t>
      </w:r>
      <w:r>
        <w:rPr>
          <w:sz w:val="28"/>
          <w:szCs w:val="28"/>
          <w:lang w:val="uk-UA"/>
        </w:rPr>
        <w:t>, пізнавальних інтересів та академічних можливостей студентів</w:t>
      </w:r>
      <w:r w:rsidRPr="00C46BCA">
        <w:rPr>
          <w:sz w:val="28"/>
          <w:szCs w:val="28"/>
          <w:lang w:val="uk-UA"/>
        </w:rPr>
        <w:t>;</w:t>
      </w:r>
    </w:p>
    <w:p w14:paraId="2B2CF96B" w14:textId="77777777" w:rsidR="000E0DF9" w:rsidRDefault="000E0DF9" w:rsidP="000E0DF9">
      <w:pPr>
        <w:ind w:firstLine="709"/>
        <w:contextualSpacing/>
        <w:jc w:val="both"/>
        <w:rPr>
          <w:sz w:val="28"/>
          <w:szCs w:val="28"/>
          <w:lang w:val="uk-UA"/>
        </w:rPr>
      </w:pPr>
      <w:r>
        <w:rPr>
          <w:sz w:val="28"/>
          <w:szCs w:val="28"/>
          <w:lang w:val="uk-UA"/>
        </w:rPr>
        <w:t>- добирати/</w:t>
      </w:r>
      <w:r w:rsidRPr="004216BF">
        <w:rPr>
          <w:sz w:val="28"/>
          <w:szCs w:val="28"/>
          <w:lang w:val="uk-UA"/>
        </w:rPr>
        <w:t>складати контрольні завдання,</w:t>
      </w:r>
      <w:r>
        <w:rPr>
          <w:sz w:val="28"/>
          <w:szCs w:val="28"/>
          <w:lang w:val="uk-UA"/>
        </w:rPr>
        <w:t xml:space="preserve"> </w:t>
      </w:r>
      <w:r w:rsidR="00054124">
        <w:rPr>
          <w:sz w:val="28"/>
          <w:szCs w:val="28"/>
          <w:lang w:val="uk-UA"/>
        </w:rPr>
        <w:t xml:space="preserve">вхідні/вихідні </w:t>
      </w:r>
      <w:r w:rsidRPr="004216BF">
        <w:rPr>
          <w:sz w:val="28"/>
          <w:szCs w:val="28"/>
          <w:lang w:val="uk-UA"/>
        </w:rPr>
        <w:t xml:space="preserve">тести для перевірки </w:t>
      </w:r>
      <w:r>
        <w:rPr>
          <w:sz w:val="28"/>
          <w:szCs w:val="28"/>
          <w:lang w:val="uk-UA"/>
        </w:rPr>
        <w:t xml:space="preserve">академічних досягнень </w:t>
      </w:r>
      <w:r w:rsidRPr="004216BF">
        <w:rPr>
          <w:sz w:val="28"/>
          <w:szCs w:val="28"/>
          <w:lang w:val="uk-UA"/>
        </w:rPr>
        <w:t>студентів;</w:t>
      </w:r>
    </w:p>
    <w:p w14:paraId="7769535C" w14:textId="77777777" w:rsidR="000E0DF9" w:rsidRDefault="000E0DF9" w:rsidP="000E0DF9">
      <w:pPr>
        <w:ind w:firstLine="709"/>
        <w:contextualSpacing/>
        <w:jc w:val="both"/>
        <w:rPr>
          <w:sz w:val="28"/>
          <w:szCs w:val="28"/>
          <w:lang w:val="uk-UA"/>
        </w:rPr>
      </w:pPr>
      <w:r>
        <w:rPr>
          <w:sz w:val="28"/>
          <w:szCs w:val="28"/>
          <w:lang w:val="uk-UA"/>
        </w:rPr>
        <w:t>- </w:t>
      </w:r>
      <w:r w:rsidRPr="00C46BCA">
        <w:rPr>
          <w:sz w:val="28"/>
          <w:szCs w:val="28"/>
          <w:lang w:val="uk-UA"/>
        </w:rPr>
        <w:t xml:space="preserve">проектувати </w:t>
      </w:r>
      <w:r>
        <w:rPr>
          <w:sz w:val="28"/>
          <w:szCs w:val="28"/>
          <w:lang w:val="uk-UA"/>
        </w:rPr>
        <w:t>й здійснювати провідні функції</w:t>
      </w:r>
      <w:r w:rsidRPr="00C46BCA">
        <w:rPr>
          <w:sz w:val="28"/>
          <w:szCs w:val="28"/>
          <w:lang w:val="uk-UA"/>
        </w:rPr>
        <w:t xml:space="preserve"> </w:t>
      </w:r>
      <w:r>
        <w:rPr>
          <w:sz w:val="28"/>
          <w:szCs w:val="28"/>
          <w:lang w:val="uk-UA"/>
        </w:rPr>
        <w:t xml:space="preserve">викладацької діяльності </w:t>
      </w:r>
      <w:r w:rsidRPr="00C46BCA">
        <w:rPr>
          <w:sz w:val="28"/>
          <w:szCs w:val="28"/>
          <w:lang w:val="uk-UA"/>
        </w:rPr>
        <w:t xml:space="preserve">на </w:t>
      </w:r>
      <w:r>
        <w:rPr>
          <w:sz w:val="28"/>
          <w:szCs w:val="28"/>
          <w:lang w:val="uk-UA"/>
        </w:rPr>
        <w:t>кожному з</w:t>
      </w:r>
      <w:r w:rsidRPr="00C46BCA">
        <w:rPr>
          <w:sz w:val="28"/>
          <w:szCs w:val="28"/>
          <w:lang w:val="uk-UA"/>
        </w:rPr>
        <w:t xml:space="preserve"> етап</w:t>
      </w:r>
      <w:r>
        <w:rPr>
          <w:sz w:val="28"/>
          <w:szCs w:val="28"/>
          <w:lang w:val="uk-UA"/>
        </w:rPr>
        <w:t>ів</w:t>
      </w:r>
      <w:r w:rsidRPr="00C46BCA">
        <w:rPr>
          <w:sz w:val="28"/>
          <w:szCs w:val="28"/>
          <w:lang w:val="uk-UA"/>
        </w:rPr>
        <w:t xml:space="preserve"> </w:t>
      </w:r>
      <w:r>
        <w:rPr>
          <w:sz w:val="28"/>
          <w:szCs w:val="28"/>
          <w:lang w:val="uk-UA"/>
        </w:rPr>
        <w:t>проведення навчального заняття</w:t>
      </w:r>
      <w:r w:rsidRPr="00C46BCA">
        <w:rPr>
          <w:sz w:val="28"/>
          <w:szCs w:val="28"/>
          <w:lang w:val="uk-UA"/>
        </w:rPr>
        <w:t>;</w:t>
      </w:r>
    </w:p>
    <w:p w14:paraId="1EAFFA4B" w14:textId="77777777" w:rsidR="000E0DF9" w:rsidRPr="00E85576" w:rsidRDefault="000E0DF9" w:rsidP="000E0DF9">
      <w:pPr>
        <w:ind w:firstLine="709"/>
        <w:contextualSpacing/>
        <w:jc w:val="both"/>
        <w:rPr>
          <w:sz w:val="28"/>
          <w:szCs w:val="28"/>
          <w:lang w:val="uk-UA"/>
        </w:rPr>
      </w:pPr>
      <w:r>
        <w:rPr>
          <w:sz w:val="28"/>
          <w:szCs w:val="28"/>
          <w:lang w:val="uk-UA"/>
        </w:rPr>
        <w:t>- чітк</w:t>
      </w:r>
      <w:r w:rsidRPr="00E85576">
        <w:rPr>
          <w:sz w:val="28"/>
          <w:szCs w:val="28"/>
          <w:lang w:val="uk-UA"/>
        </w:rPr>
        <w:t xml:space="preserve">о, </w:t>
      </w:r>
      <w:r>
        <w:rPr>
          <w:sz w:val="28"/>
          <w:szCs w:val="28"/>
          <w:lang w:val="uk-UA"/>
        </w:rPr>
        <w:t xml:space="preserve">виразно і </w:t>
      </w:r>
      <w:proofErr w:type="spellStart"/>
      <w:r w:rsidRPr="00E85576">
        <w:rPr>
          <w:sz w:val="28"/>
          <w:szCs w:val="28"/>
          <w:lang w:val="uk-UA"/>
        </w:rPr>
        <w:t>логічно</w:t>
      </w:r>
      <w:proofErr w:type="spellEnd"/>
      <w:r w:rsidRPr="00E85576">
        <w:rPr>
          <w:sz w:val="28"/>
          <w:szCs w:val="28"/>
          <w:lang w:val="uk-UA"/>
        </w:rPr>
        <w:t xml:space="preserve"> викладати зміст </w:t>
      </w:r>
      <w:r>
        <w:rPr>
          <w:sz w:val="28"/>
          <w:szCs w:val="28"/>
          <w:lang w:val="uk-UA"/>
        </w:rPr>
        <w:t xml:space="preserve">нового навчального </w:t>
      </w:r>
      <w:r w:rsidRPr="00E85576">
        <w:rPr>
          <w:sz w:val="28"/>
          <w:szCs w:val="28"/>
          <w:lang w:val="uk-UA"/>
        </w:rPr>
        <w:t xml:space="preserve">матеріалу, </w:t>
      </w:r>
      <w:r>
        <w:rPr>
          <w:sz w:val="28"/>
          <w:szCs w:val="28"/>
          <w:lang w:val="uk-UA"/>
        </w:rPr>
        <w:t>супроводжуючи його наочністю і створенням проблемно-евристичних ситуацій</w:t>
      </w:r>
      <w:r w:rsidRPr="00E85576">
        <w:rPr>
          <w:sz w:val="28"/>
          <w:szCs w:val="28"/>
          <w:lang w:val="uk-UA"/>
        </w:rPr>
        <w:t>;</w:t>
      </w:r>
    </w:p>
    <w:p w14:paraId="6021CB1D" w14:textId="77777777" w:rsidR="000E0DF9" w:rsidRPr="00C46BCA" w:rsidRDefault="000E0DF9" w:rsidP="000E0DF9">
      <w:pPr>
        <w:ind w:firstLine="709"/>
        <w:contextualSpacing/>
        <w:jc w:val="both"/>
        <w:rPr>
          <w:sz w:val="28"/>
          <w:szCs w:val="28"/>
          <w:lang w:val="uk-UA"/>
        </w:rPr>
      </w:pPr>
      <w:r>
        <w:rPr>
          <w:sz w:val="28"/>
          <w:szCs w:val="28"/>
          <w:lang w:val="uk-UA"/>
        </w:rPr>
        <w:t xml:space="preserve">- організовувати, стимулювати й оцінювати якість </w:t>
      </w:r>
      <w:r w:rsidRPr="00C46BCA">
        <w:rPr>
          <w:sz w:val="28"/>
          <w:szCs w:val="28"/>
          <w:lang w:val="uk-UA"/>
        </w:rPr>
        <w:t>індивідуальн</w:t>
      </w:r>
      <w:r>
        <w:rPr>
          <w:sz w:val="28"/>
          <w:szCs w:val="28"/>
          <w:lang w:val="uk-UA"/>
        </w:rPr>
        <w:t>ої</w:t>
      </w:r>
      <w:r w:rsidRPr="00C46BCA">
        <w:rPr>
          <w:sz w:val="28"/>
          <w:szCs w:val="28"/>
          <w:lang w:val="uk-UA"/>
        </w:rPr>
        <w:t>, парн</w:t>
      </w:r>
      <w:r>
        <w:rPr>
          <w:sz w:val="28"/>
          <w:szCs w:val="28"/>
          <w:lang w:val="uk-UA"/>
        </w:rPr>
        <w:t>ої</w:t>
      </w:r>
      <w:r w:rsidRPr="00C46BCA">
        <w:rPr>
          <w:sz w:val="28"/>
          <w:szCs w:val="28"/>
          <w:lang w:val="uk-UA"/>
        </w:rPr>
        <w:t>, групов</w:t>
      </w:r>
      <w:r>
        <w:rPr>
          <w:sz w:val="28"/>
          <w:szCs w:val="28"/>
          <w:lang w:val="uk-UA"/>
        </w:rPr>
        <w:t>ої</w:t>
      </w:r>
      <w:r w:rsidRPr="00C46BCA">
        <w:rPr>
          <w:sz w:val="28"/>
          <w:szCs w:val="28"/>
          <w:lang w:val="uk-UA"/>
        </w:rPr>
        <w:t>, колективн</w:t>
      </w:r>
      <w:r>
        <w:rPr>
          <w:sz w:val="28"/>
          <w:szCs w:val="28"/>
          <w:lang w:val="uk-UA"/>
        </w:rPr>
        <w:t>ої навчально-</w:t>
      </w:r>
      <w:r w:rsidRPr="00C46BCA">
        <w:rPr>
          <w:sz w:val="28"/>
          <w:szCs w:val="28"/>
          <w:lang w:val="uk-UA"/>
        </w:rPr>
        <w:t>пізнавальної діяльності студентів;</w:t>
      </w:r>
    </w:p>
    <w:p w14:paraId="0B79F666" w14:textId="77777777" w:rsidR="000E0DF9" w:rsidRPr="00C46BCA" w:rsidRDefault="000E0DF9" w:rsidP="000E0DF9">
      <w:pPr>
        <w:ind w:firstLine="709"/>
        <w:contextualSpacing/>
        <w:jc w:val="both"/>
        <w:rPr>
          <w:sz w:val="28"/>
          <w:szCs w:val="28"/>
          <w:lang w:val="uk-UA"/>
        </w:rPr>
      </w:pPr>
      <w:r>
        <w:rPr>
          <w:sz w:val="28"/>
          <w:szCs w:val="28"/>
          <w:lang w:val="uk-UA"/>
        </w:rPr>
        <w:t>-</w:t>
      </w:r>
      <w:r w:rsidRPr="00C46BCA">
        <w:rPr>
          <w:sz w:val="28"/>
          <w:szCs w:val="28"/>
          <w:lang w:val="uk-UA"/>
        </w:rPr>
        <w:t xml:space="preserve"> застосовувати інноваційні методи </w:t>
      </w:r>
      <w:r>
        <w:rPr>
          <w:sz w:val="28"/>
          <w:szCs w:val="28"/>
          <w:lang w:val="uk-UA"/>
        </w:rPr>
        <w:t xml:space="preserve">і </w:t>
      </w:r>
      <w:r w:rsidRPr="00C46BCA">
        <w:rPr>
          <w:sz w:val="28"/>
          <w:szCs w:val="28"/>
          <w:lang w:val="uk-UA"/>
        </w:rPr>
        <w:t>форми</w:t>
      </w:r>
      <w:r>
        <w:rPr>
          <w:sz w:val="28"/>
          <w:szCs w:val="28"/>
          <w:lang w:val="uk-UA"/>
        </w:rPr>
        <w:t xml:space="preserve"> </w:t>
      </w:r>
      <w:r w:rsidRPr="00C46BCA">
        <w:rPr>
          <w:sz w:val="28"/>
          <w:szCs w:val="28"/>
          <w:lang w:val="uk-UA"/>
        </w:rPr>
        <w:t>навчання</w:t>
      </w:r>
      <w:r w:rsidR="00054124">
        <w:rPr>
          <w:sz w:val="28"/>
          <w:szCs w:val="28"/>
          <w:lang w:val="uk-UA"/>
        </w:rPr>
        <w:t xml:space="preserve"> іноземної мови</w:t>
      </w:r>
      <w:r w:rsidRPr="00C46BCA">
        <w:rPr>
          <w:sz w:val="28"/>
          <w:szCs w:val="28"/>
          <w:lang w:val="uk-UA"/>
        </w:rPr>
        <w:t>, різн</w:t>
      </w:r>
      <w:r w:rsidR="00054124">
        <w:rPr>
          <w:sz w:val="28"/>
          <w:szCs w:val="28"/>
          <w:lang w:val="uk-UA"/>
        </w:rPr>
        <w:t>оманітн</w:t>
      </w:r>
      <w:r w:rsidRPr="00C46BCA">
        <w:rPr>
          <w:sz w:val="28"/>
          <w:szCs w:val="28"/>
          <w:lang w:val="uk-UA"/>
        </w:rPr>
        <w:t xml:space="preserve">і </w:t>
      </w:r>
      <w:r w:rsidR="004327AA">
        <w:rPr>
          <w:sz w:val="28"/>
          <w:szCs w:val="28"/>
          <w:lang w:val="uk-UA"/>
        </w:rPr>
        <w:t xml:space="preserve">цифрові засоби, </w:t>
      </w:r>
      <w:r w:rsidRPr="00C46BCA">
        <w:rPr>
          <w:sz w:val="28"/>
          <w:szCs w:val="28"/>
          <w:lang w:val="uk-UA"/>
        </w:rPr>
        <w:t>інформаційні й комунікаційні технології;</w:t>
      </w:r>
    </w:p>
    <w:p w14:paraId="60EE58E1" w14:textId="77777777" w:rsidR="000E0DF9" w:rsidRPr="00C46BCA" w:rsidRDefault="000E0DF9" w:rsidP="000E0DF9">
      <w:pPr>
        <w:ind w:firstLine="709"/>
        <w:contextualSpacing/>
        <w:jc w:val="both"/>
        <w:rPr>
          <w:sz w:val="28"/>
          <w:szCs w:val="28"/>
          <w:lang w:val="uk-UA"/>
        </w:rPr>
      </w:pPr>
      <w:r>
        <w:rPr>
          <w:sz w:val="28"/>
          <w:szCs w:val="28"/>
          <w:lang w:val="uk-UA"/>
        </w:rPr>
        <w:t>- створювати безпечне</w:t>
      </w:r>
      <w:r w:rsidRPr="00C46BCA">
        <w:rPr>
          <w:sz w:val="28"/>
          <w:szCs w:val="28"/>
          <w:lang w:val="uk-UA"/>
        </w:rPr>
        <w:t xml:space="preserve"> освітнє</w:t>
      </w:r>
      <w:r>
        <w:rPr>
          <w:sz w:val="28"/>
          <w:szCs w:val="28"/>
          <w:lang w:val="uk-UA"/>
        </w:rPr>
        <w:t xml:space="preserve"> й </w:t>
      </w:r>
      <w:r w:rsidR="004327AA">
        <w:rPr>
          <w:sz w:val="28"/>
          <w:szCs w:val="28"/>
          <w:lang w:val="uk-UA"/>
        </w:rPr>
        <w:t>полі</w:t>
      </w:r>
      <w:r>
        <w:rPr>
          <w:sz w:val="28"/>
          <w:szCs w:val="28"/>
          <w:lang w:val="uk-UA"/>
        </w:rPr>
        <w:t xml:space="preserve">культурне </w:t>
      </w:r>
      <w:r w:rsidR="004327AA">
        <w:rPr>
          <w:sz w:val="28"/>
          <w:szCs w:val="28"/>
          <w:lang w:val="uk-UA"/>
        </w:rPr>
        <w:t xml:space="preserve">іншомовне </w:t>
      </w:r>
      <w:r w:rsidRPr="00C46BCA">
        <w:rPr>
          <w:sz w:val="28"/>
          <w:szCs w:val="28"/>
          <w:lang w:val="uk-UA"/>
        </w:rPr>
        <w:t>середовище з метою виховання ціннісних професійних й</w:t>
      </w:r>
      <w:r>
        <w:rPr>
          <w:sz w:val="28"/>
          <w:szCs w:val="28"/>
          <w:lang w:val="uk-UA"/>
        </w:rPr>
        <w:t xml:space="preserve"> </w:t>
      </w:r>
      <w:r w:rsidRPr="00C46BCA">
        <w:rPr>
          <w:sz w:val="28"/>
          <w:szCs w:val="28"/>
          <w:lang w:val="uk-UA"/>
        </w:rPr>
        <w:t xml:space="preserve">особистісних </w:t>
      </w:r>
      <w:r>
        <w:rPr>
          <w:sz w:val="28"/>
          <w:szCs w:val="28"/>
          <w:lang w:val="uk-UA"/>
        </w:rPr>
        <w:t>орієнтацій</w:t>
      </w:r>
      <w:r w:rsidRPr="00C46BCA">
        <w:rPr>
          <w:sz w:val="28"/>
          <w:szCs w:val="28"/>
          <w:lang w:val="uk-UA"/>
        </w:rPr>
        <w:t xml:space="preserve"> студентів;</w:t>
      </w:r>
    </w:p>
    <w:p w14:paraId="32D4A7ED" w14:textId="77777777" w:rsidR="000E0DF9" w:rsidRDefault="000E0DF9" w:rsidP="000E0DF9">
      <w:pPr>
        <w:ind w:firstLine="709"/>
        <w:contextualSpacing/>
        <w:jc w:val="both"/>
        <w:rPr>
          <w:sz w:val="28"/>
          <w:szCs w:val="28"/>
          <w:lang w:val="uk-UA"/>
        </w:rPr>
      </w:pPr>
      <w:r>
        <w:rPr>
          <w:sz w:val="28"/>
          <w:szCs w:val="28"/>
          <w:lang w:val="uk-UA"/>
        </w:rPr>
        <w:t>- </w:t>
      </w:r>
      <w:r w:rsidRPr="00C46BCA">
        <w:rPr>
          <w:sz w:val="28"/>
          <w:szCs w:val="28"/>
          <w:lang w:val="uk-UA"/>
        </w:rPr>
        <w:t>дотримуватися норм педагогічної етики</w:t>
      </w:r>
      <w:r>
        <w:rPr>
          <w:sz w:val="28"/>
          <w:szCs w:val="28"/>
          <w:lang w:val="uk-UA"/>
        </w:rPr>
        <w:t xml:space="preserve"> і </w:t>
      </w:r>
      <w:r w:rsidRPr="00C46BCA">
        <w:rPr>
          <w:sz w:val="28"/>
          <w:szCs w:val="28"/>
          <w:lang w:val="uk-UA"/>
        </w:rPr>
        <w:t>такту під час взаємодії зі студентами</w:t>
      </w:r>
      <w:r>
        <w:rPr>
          <w:sz w:val="28"/>
          <w:szCs w:val="28"/>
          <w:lang w:val="uk-UA"/>
        </w:rPr>
        <w:t>, настанов академічної доброчесності;</w:t>
      </w:r>
    </w:p>
    <w:p w14:paraId="233AF010" w14:textId="77777777" w:rsidR="000E0DF9" w:rsidRDefault="000E0DF9" w:rsidP="000E0DF9">
      <w:pPr>
        <w:ind w:firstLine="709"/>
        <w:contextualSpacing/>
        <w:jc w:val="both"/>
        <w:rPr>
          <w:sz w:val="28"/>
          <w:szCs w:val="28"/>
          <w:lang w:val="uk-UA"/>
        </w:rPr>
      </w:pPr>
      <w:r>
        <w:rPr>
          <w:sz w:val="28"/>
          <w:szCs w:val="28"/>
          <w:lang w:val="uk-UA"/>
        </w:rPr>
        <w:t>- </w:t>
      </w:r>
      <w:r w:rsidRPr="004216BF">
        <w:rPr>
          <w:sz w:val="28"/>
          <w:szCs w:val="28"/>
          <w:lang w:val="uk-UA"/>
        </w:rPr>
        <w:t xml:space="preserve">здійснювати </w:t>
      </w:r>
      <w:r w:rsidR="004327AA">
        <w:rPr>
          <w:sz w:val="28"/>
          <w:szCs w:val="28"/>
          <w:lang w:val="uk-UA"/>
        </w:rPr>
        <w:t xml:space="preserve">методичний і </w:t>
      </w:r>
      <w:r>
        <w:rPr>
          <w:sz w:val="28"/>
          <w:szCs w:val="28"/>
          <w:lang w:val="uk-UA"/>
        </w:rPr>
        <w:t xml:space="preserve">психолого-педагогічний аналіз та самоаналіз </w:t>
      </w:r>
      <w:r w:rsidR="004327AA">
        <w:rPr>
          <w:sz w:val="28"/>
          <w:szCs w:val="28"/>
          <w:lang w:val="uk-UA"/>
        </w:rPr>
        <w:t xml:space="preserve">проведених </w:t>
      </w:r>
      <w:r w:rsidRPr="004216BF">
        <w:rPr>
          <w:sz w:val="28"/>
          <w:szCs w:val="28"/>
          <w:lang w:val="uk-UA"/>
        </w:rPr>
        <w:t xml:space="preserve">лекцій, семінарів, </w:t>
      </w:r>
      <w:r>
        <w:rPr>
          <w:sz w:val="28"/>
          <w:szCs w:val="28"/>
          <w:lang w:val="uk-UA"/>
        </w:rPr>
        <w:t>практичних занять;</w:t>
      </w:r>
    </w:p>
    <w:p w14:paraId="27185BCC" w14:textId="77777777" w:rsidR="000E0DF9" w:rsidRPr="00721D67" w:rsidRDefault="000E0DF9" w:rsidP="000E0DF9">
      <w:pPr>
        <w:ind w:firstLine="709"/>
        <w:contextualSpacing/>
        <w:jc w:val="both"/>
        <w:rPr>
          <w:b/>
          <w:sz w:val="28"/>
          <w:szCs w:val="28"/>
          <w:lang w:val="uk-UA"/>
        </w:rPr>
      </w:pPr>
      <w:r>
        <w:rPr>
          <w:b/>
          <w:sz w:val="28"/>
          <w:szCs w:val="28"/>
          <w:lang w:val="uk-UA"/>
        </w:rPr>
        <w:t>в</w:t>
      </w:r>
      <w:r w:rsidRPr="00E85576">
        <w:rPr>
          <w:b/>
          <w:sz w:val="28"/>
          <w:szCs w:val="28"/>
          <w:lang w:val="uk-UA"/>
        </w:rPr>
        <w:t>олодіти</w:t>
      </w:r>
      <w:r>
        <w:rPr>
          <w:b/>
          <w:sz w:val="28"/>
          <w:szCs w:val="28"/>
          <w:lang w:val="uk-UA"/>
        </w:rPr>
        <w:t xml:space="preserve"> </w:t>
      </w:r>
      <w:r w:rsidRPr="00721D67">
        <w:rPr>
          <w:b/>
          <w:sz w:val="28"/>
          <w:szCs w:val="28"/>
          <w:lang w:val="uk-UA"/>
        </w:rPr>
        <w:t>навичками:</w:t>
      </w:r>
    </w:p>
    <w:p w14:paraId="6C866D9C" w14:textId="77777777" w:rsidR="000E0DF9" w:rsidRPr="00696C44" w:rsidRDefault="000E0DF9" w:rsidP="000E0DF9">
      <w:pPr>
        <w:ind w:firstLine="709"/>
        <w:contextualSpacing/>
        <w:jc w:val="both"/>
        <w:rPr>
          <w:sz w:val="28"/>
          <w:szCs w:val="28"/>
          <w:lang w:val="uk-UA"/>
        </w:rPr>
      </w:pPr>
      <w:r>
        <w:rPr>
          <w:sz w:val="28"/>
          <w:szCs w:val="28"/>
          <w:lang w:val="uk-UA"/>
        </w:rPr>
        <w:t xml:space="preserve">- критичного </w:t>
      </w:r>
      <w:r w:rsidRPr="00E85576">
        <w:rPr>
          <w:sz w:val="28"/>
          <w:szCs w:val="28"/>
          <w:lang w:val="uk-UA"/>
        </w:rPr>
        <w:t>аналізу науково</w:t>
      </w:r>
      <w:r>
        <w:rPr>
          <w:sz w:val="28"/>
          <w:szCs w:val="28"/>
          <w:lang w:val="uk-UA"/>
        </w:rPr>
        <w:t xml:space="preserve">ї, </w:t>
      </w:r>
      <w:r w:rsidRPr="00E85576">
        <w:rPr>
          <w:sz w:val="28"/>
          <w:szCs w:val="28"/>
          <w:lang w:val="uk-UA"/>
        </w:rPr>
        <w:t>навчальн</w:t>
      </w:r>
      <w:r>
        <w:rPr>
          <w:sz w:val="28"/>
          <w:szCs w:val="28"/>
          <w:lang w:val="uk-UA"/>
        </w:rPr>
        <w:t>ої</w:t>
      </w:r>
      <w:r w:rsidRPr="00E85576">
        <w:rPr>
          <w:sz w:val="28"/>
          <w:szCs w:val="28"/>
          <w:lang w:val="uk-UA"/>
        </w:rPr>
        <w:t xml:space="preserve"> й методичн</w:t>
      </w:r>
      <w:r>
        <w:rPr>
          <w:sz w:val="28"/>
          <w:szCs w:val="28"/>
          <w:lang w:val="uk-UA"/>
        </w:rPr>
        <w:t>ої</w:t>
      </w:r>
      <w:r w:rsidRPr="00E85576">
        <w:rPr>
          <w:sz w:val="28"/>
          <w:szCs w:val="28"/>
          <w:lang w:val="uk-UA"/>
        </w:rPr>
        <w:t xml:space="preserve"> літератур</w:t>
      </w:r>
      <w:r>
        <w:rPr>
          <w:sz w:val="28"/>
          <w:szCs w:val="28"/>
          <w:lang w:val="uk-UA"/>
        </w:rPr>
        <w:t>и,</w:t>
      </w:r>
      <w:r w:rsidRPr="00E85576">
        <w:rPr>
          <w:sz w:val="28"/>
          <w:szCs w:val="28"/>
          <w:lang w:val="uk-UA"/>
        </w:rPr>
        <w:t xml:space="preserve"> використовувати її </w:t>
      </w:r>
      <w:r>
        <w:rPr>
          <w:sz w:val="28"/>
          <w:szCs w:val="28"/>
          <w:lang w:val="uk-UA"/>
        </w:rPr>
        <w:t xml:space="preserve">під час </w:t>
      </w:r>
      <w:r w:rsidRPr="00E85576">
        <w:rPr>
          <w:sz w:val="28"/>
          <w:szCs w:val="28"/>
          <w:lang w:val="uk-UA"/>
        </w:rPr>
        <w:t>підготов</w:t>
      </w:r>
      <w:r>
        <w:rPr>
          <w:sz w:val="28"/>
          <w:szCs w:val="28"/>
          <w:lang w:val="uk-UA"/>
        </w:rPr>
        <w:t xml:space="preserve">ки і викладу </w:t>
      </w:r>
      <w:r w:rsidRPr="00E85576">
        <w:rPr>
          <w:sz w:val="28"/>
          <w:szCs w:val="28"/>
          <w:lang w:val="uk-UA"/>
        </w:rPr>
        <w:t>програмного матеріалу;</w:t>
      </w:r>
    </w:p>
    <w:p w14:paraId="7C27E4F7" w14:textId="77777777" w:rsidR="000E0DF9" w:rsidRPr="0024776C" w:rsidRDefault="000E0DF9" w:rsidP="000E0DF9">
      <w:pPr>
        <w:ind w:firstLine="709"/>
        <w:contextualSpacing/>
        <w:jc w:val="both"/>
        <w:rPr>
          <w:sz w:val="28"/>
          <w:szCs w:val="28"/>
          <w:lang w:val="uk-UA"/>
        </w:rPr>
      </w:pPr>
      <w:r w:rsidRPr="00696C44">
        <w:rPr>
          <w:sz w:val="28"/>
          <w:szCs w:val="28"/>
          <w:lang w:val="uk-UA"/>
        </w:rPr>
        <w:t>- </w:t>
      </w:r>
      <w:r w:rsidRPr="004327AA">
        <w:rPr>
          <w:sz w:val="28"/>
          <w:szCs w:val="28"/>
          <w:lang w:val="uk-UA"/>
        </w:rPr>
        <w:t xml:space="preserve">структурування наукових знань та інтегрування їх в навчальний матеріал з </w:t>
      </w:r>
      <w:r w:rsidR="004327AA">
        <w:rPr>
          <w:sz w:val="28"/>
          <w:szCs w:val="28"/>
          <w:lang w:val="uk-UA"/>
        </w:rPr>
        <w:t xml:space="preserve">фахових </w:t>
      </w:r>
      <w:r w:rsidRPr="004327AA">
        <w:rPr>
          <w:sz w:val="28"/>
          <w:szCs w:val="28"/>
          <w:lang w:val="uk-UA"/>
        </w:rPr>
        <w:t>дисциплін</w:t>
      </w:r>
      <w:r w:rsidR="004327AA">
        <w:rPr>
          <w:sz w:val="28"/>
          <w:szCs w:val="28"/>
          <w:lang w:val="uk-UA"/>
        </w:rPr>
        <w:t>, іноземної мови</w:t>
      </w:r>
      <w:r w:rsidRPr="004327AA">
        <w:rPr>
          <w:sz w:val="28"/>
          <w:szCs w:val="28"/>
          <w:lang w:val="uk-UA"/>
        </w:rPr>
        <w:t>;</w:t>
      </w:r>
    </w:p>
    <w:p w14:paraId="2187DC22" w14:textId="77777777" w:rsidR="000E0DF9" w:rsidRPr="0024776C" w:rsidRDefault="000E0DF9" w:rsidP="000E0DF9">
      <w:pPr>
        <w:ind w:firstLine="709"/>
        <w:contextualSpacing/>
        <w:jc w:val="both"/>
        <w:rPr>
          <w:sz w:val="28"/>
          <w:szCs w:val="28"/>
          <w:lang w:val="uk-UA"/>
        </w:rPr>
      </w:pPr>
      <w:r w:rsidRPr="00696C44">
        <w:rPr>
          <w:sz w:val="28"/>
          <w:szCs w:val="28"/>
          <w:lang w:val="uk-UA"/>
        </w:rPr>
        <w:t>- </w:t>
      </w:r>
      <w:r>
        <w:rPr>
          <w:sz w:val="28"/>
          <w:szCs w:val="28"/>
          <w:lang w:val="uk-UA"/>
        </w:rPr>
        <w:t xml:space="preserve">добору й </w:t>
      </w:r>
      <w:proofErr w:type="spellStart"/>
      <w:r w:rsidRPr="0024776C">
        <w:rPr>
          <w:sz w:val="28"/>
          <w:szCs w:val="28"/>
        </w:rPr>
        <w:t>систематизації</w:t>
      </w:r>
      <w:proofErr w:type="spellEnd"/>
      <w:r w:rsidRPr="0024776C">
        <w:rPr>
          <w:sz w:val="28"/>
          <w:szCs w:val="28"/>
        </w:rPr>
        <w:t xml:space="preserve"> </w:t>
      </w:r>
      <w:proofErr w:type="spellStart"/>
      <w:r w:rsidRPr="0024776C">
        <w:rPr>
          <w:sz w:val="28"/>
          <w:szCs w:val="28"/>
        </w:rPr>
        <w:t>навчальних</w:t>
      </w:r>
      <w:proofErr w:type="spellEnd"/>
      <w:r w:rsidRPr="0024776C">
        <w:rPr>
          <w:sz w:val="28"/>
          <w:szCs w:val="28"/>
        </w:rPr>
        <w:t xml:space="preserve"> задач, </w:t>
      </w:r>
      <w:proofErr w:type="spellStart"/>
      <w:r w:rsidRPr="0024776C">
        <w:rPr>
          <w:sz w:val="28"/>
          <w:szCs w:val="28"/>
        </w:rPr>
        <w:t>вправ</w:t>
      </w:r>
      <w:proofErr w:type="spellEnd"/>
      <w:r>
        <w:rPr>
          <w:sz w:val="28"/>
          <w:szCs w:val="28"/>
          <w:lang w:val="uk-UA"/>
        </w:rPr>
        <w:t>, кейсів і</w:t>
      </w:r>
      <w:r w:rsidRPr="0024776C">
        <w:rPr>
          <w:sz w:val="28"/>
          <w:szCs w:val="28"/>
        </w:rPr>
        <w:t xml:space="preserve"> </w:t>
      </w:r>
      <w:r>
        <w:rPr>
          <w:sz w:val="28"/>
          <w:szCs w:val="28"/>
          <w:lang w:val="uk-UA"/>
        </w:rPr>
        <w:t xml:space="preserve">ситуацій, </w:t>
      </w:r>
      <w:proofErr w:type="spellStart"/>
      <w:r w:rsidRPr="0024776C">
        <w:rPr>
          <w:sz w:val="28"/>
          <w:szCs w:val="28"/>
        </w:rPr>
        <w:t>складання</w:t>
      </w:r>
      <w:proofErr w:type="spellEnd"/>
      <w:r w:rsidRPr="0024776C">
        <w:rPr>
          <w:sz w:val="28"/>
          <w:szCs w:val="28"/>
        </w:rPr>
        <w:t xml:space="preserve"> </w:t>
      </w:r>
      <w:r>
        <w:rPr>
          <w:sz w:val="28"/>
          <w:szCs w:val="28"/>
          <w:lang w:val="uk-UA"/>
        </w:rPr>
        <w:t>т</w:t>
      </w:r>
      <w:r w:rsidRPr="0024776C">
        <w:rPr>
          <w:sz w:val="28"/>
          <w:szCs w:val="28"/>
        </w:rPr>
        <w:t>ест</w:t>
      </w:r>
      <w:proofErr w:type="spellStart"/>
      <w:r>
        <w:rPr>
          <w:sz w:val="28"/>
          <w:szCs w:val="28"/>
          <w:lang w:val="uk-UA"/>
        </w:rPr>
        <w:t>ових</w:t>
      </w:r>
      <w:proofErr w:type="spellEnd"/>
      <w:r>
        <w:rPr>
          <w:sz w:val="28"/>
          <w:szCs w:val="28"/>
          <w:lang w:val="uk-UA"/>
        </w:rPr>
        <w:t xml:space="preserve"> завдань</w:t>
      </w:r>
      <w:r w:rsidRPr="0024776C">
        <w:rPr>
          <w:sz w:val="28"/>
          <w:szCs w:val="28"/>
        </w:rPr>
        <w:t xml:space="preserve"> </w:t>
      </w:r>
      <w:r>
        <w:rPr>
          <w:sz w:val="28"/>
          <w:szCs w:val="28"/>
          <w:lang w:val="uk-UA"/>
        </w:rPr>
        <w:t>для</w:t>
      </w:r>
      <w:r w:rsidRPr="0024776C">
        <w:rPr>
          <w:sz w:val="28"/>
          <w:szCs w:val="28"/>
        </w:rPr>
        <w:t xml:space="preserve"> пере</w:t>
      </w:r>
      <w:proofErr w:type="spellStart"/>
      <w:r>
        <w:rPr>
          <w:sz w:val="28"/>
          <w:szCs w:val="28"/>
          <w:lang w:val="uk-UA"/>
        </w:rPr>
        <w:t>вірки</w:t>
      </w:r>
      <w:proofErr w:type="spellEnd"/>
      <w:r>
        <w:rPr>
          <w:sz w:val="28"/>
          <w:szCs w:val="28"/>
          <w:lang w:val="uk-UA"/>
        </w:rPr>
        <w:t xml:space="preserve"> засвоєння </w:t>
      </w:r>
      <w:proofErr w:type="spellStart"/>
      <w:r w:rsidRPr="0024776C">
        <w:rPr>
          <w:sz w:val="28"/>
          <w:szCs w:val="28"/>
        </w:rPr>
        <w:t>пр</w:t>
      </w:r>
      <w:r>
        <w:rPr>
          <w:sz w:val="28"/>
          <w:szCs w:val="28"/>
          <w:lang w:val="uk-UA"/>
        </w:rPr>
        <w:t>ограмн</w:t>
      </w:r>
      <w:proofErr w:type="spellEnd"/>
      <w:r w:rsidRPr="0024776C">
        <w:rPr>
          <w:sz w:val="28"/>
          <w:szCs w:val="28"/>
        </w:rPr>
        <w:t xml:space="preserve">ого </w:t>
      </w:r>
      <w:proofErr w:type="spellStart"/>
      <w:r w:rsidRPr="0024776C">
        <w:rPr>
          <w:sz w:val="28"/>
          <w:szCs w:val="28"/>
        </w:rPr>
        <w:t>матеріалу</w:t>
      </w:r>
      <w:proofErr w:type="spellEnd"/>
      <w:r>
        <w:rPr>
          <w:sz w:val="28"/>
          <w:szCs w:val="28"/>
          <w:lang w:val="uk-UA"/>
        </w:rPr>
        <w:t>;</w:t>
      </w:r>
      <w:r w:rsidRPr="0024776C">
        <w:rPr>
          <w:sz w:val="28"/>
          <w:szCs w:val="28"/>
        </w:rPr>
        <w:t xml:space="preserve"> </w:t>
      </w:r>
    </w:p>
    <w:p w14:paraId="7414B653" w14:textId="77777777" w:rsidR="000E0DF9" w:rsidRPr="00696C44" w:rsidRDefault="000E0DF9" w:rsidP="000E0DF9">
      <w:pPr>
        <w:ind w:firstLine="709"/>
        <w:contextualSpacing/>
        <w:jc w:val="both"/>
        <w:rPr>
          <w:sz w:val="28"/>
          <w:szCs w:val="28"/>
          <w:lang w:val="uk-UA"/>
        </w:rPr>
      </w:pPr>
      <w:r w:rsidRPr="00696C44">
        <w:rPr>
          <w:sz w:val="28"/>
          <w:szCs w:val="28"/>
          <w:lang w:val="uk-UA"/>
        </w:rPr>
        <w:t xml:space="preserve">- конструювання й проведення різних типів занять </w:t>
      </w:r>
      <w:r w:rsidR="004327AA">
        <w:rPr>
          <w:sz w:val="28"/>
          <w:szCs w:val="28"/>
          <w:lang w:val="uk-UA"/>
        </w:rPr>
        <w:t xml:space="preserve">з іноземної мови </w:t>
      </w:r>
      <w:r w:rsidRPr="00696C44">
        <w:rPr>
          <w:sz w:val="28"/>
          <w:szCs w:val="28"/>
          <w:lang w:val="uk-UA"/>
        </w:rPr>
        <w:t>із застосуванням мультимедійних засобів навчання та новітніх цифрових ресурсів;</w:t>
      </w:r>
    </w:p>
    <w:p w14:paraId="59A39446" w14:textId="77777777" w:rsidR="000E0DF9" w:rsidRPr="0024776C" w:rsidRDefault="000E0DF9" w:rsidP="000E0DF9">
      <w:pPr>
        <w:ind w:firstLine="709"/>
        <w:contextualSpacing/>
        <w:jc w:val="both"/>
        <w:rPr>
          <w:sz w:val="28"/>
          <w:szCs w:val="28"/>
          <w:lang w:val="uk-UA"/>
        </w:rPr>
      </w:pPr>
      <w:r w:rsidRPr="0024776C">
        <w:rPr>
          <w:sz w:val="28"/>
          <w:szCs w:val="28"/>
          <w:lang w:val="uk-UA"/>
        </w:rPr>
        <w:lastRenderedPageBreak/>
        <w:t>- активізації навчальної діяльності</w:t>
      </w:r>
      <w:r>
        <w:rPr>
          <w:sz w:val="28"/>
          <w:szCs w:val="28"/>
          <w:lang w:val="uk-UA"/>
        </w:rPr>
        <w:t xml:space="preserve"> </w:t>
      </w:r>
      <w:r w:rsidRPr="0024776C">
        <w:rPr>
          <w:sz w:val="28"/>
          <w:szCs w:val="28"/>
          <w:lang w:val="uk-UA"/>
        </w:rPr>
        <w:t>студент</w:t>
      </w:r>
      <w:r>
        <w:rPr>
          <w:sz w:val="28"/>
          <w:szCs w:val="28"/>
          <w:lang w:val="uk-UA"/>
        </w:rPr>
        <w:t>ів</w:t>
      </w:r>
      <w:r w:rsidRPr="0024776C">
        <w:rPr>
          <w:sz w:val="28"/>
          <w:szCs w:val="28"/>
          <w:lang w:val="uk-UA"/>
        </w:rPr>
        <w:t xml:space="preserve">, </w:t>
      </w:r>
      <w:r>
        <w:rPr>
          <w:sz w:val="28"/>
          <w:szCs w:val="28"/>
          <w:lang w:val="uk-UA"/>
        </w:rPr>
        <w:t xml:space="preserve">налагодження з ними </w:t>
      </w:r>
      <w:r w:rsidRPr="0024776C">
        <w:rPr>
          <w:sz w:val="28"/>
          <w:szCs w:val="28"/>
          <w:lang w:val="uk-UA"/>
        </w:rPr>
        <w:t xml:space="preserve">партнерської взаємодії і співпраці під час пізнавальних та </w:t>
      </w:r>
      <w:proofErr w:type="spellStart"/>
      <w:r w:rsidRPr="0024776C">
        <w:rPr>
          <w:sz w:val="28"/>
          <w:szCs w:val="28"/>
          <w:lang w:val="uk-UA"/>
        </w:rPr>
        <w:t>розвивально</w:t>
      </w:r>
      <w:proofErr w:type="spellEnd"/>
      <w:r w:rsidRPr="0024776C">
        <w:rPr>
          <w:sz w:val="28"/>
          <w:szCs w:val="28"/>
          <w:lang w:val="uk-UA"/>
        </w:rPr>
        <w:t>-виховних завдань;</w:t>
      </w:r>
    </w:p>
    <w:p w14:paraId="737C20A9" w14:textId="77777777" w:rsidR="000E0DF9" w:rsidRPr="00C46BCA" w:rsidRDefault="000E0DF9" w:rsidP="000E0DF9">
      <w:pPr>
        <w:ind w:firstLine="709"/>
        <w:contextualSpacing/>
        <w:jc w:val="both"/>
        <w:rPr>
          <w:sz w:val="28"/>
          <w:szCs w:val="28"/>
          <w:lang w:val="uk-UA"/>
        </w:rPr>
      </w:pPr>
      <w:r>
        <w:rPr>
          <w:sz w:val="28"/>
          <w:szCs w:val="28"/>
          <w:lang w:val="uk-UA"/>
        </w:rPr>
        <w:t xml:space="preserve">- контролю та оцінювання досягнень </w:t>
      </w:r>
      <w:r w:rsidRPr="00E85576">
        <w:rPr>
          <w:sz w:val="28"/>
          <w:szCs w:val="28"/>
          <w:lang w:val="uk-UA"/>
        </w:rPr>
        <w:t>студент</w:t>
      </w:r>
      <w:r>
        <w:rPr>
          <w:sz w:val="28"/>
          <w:szCs w:val="28"/>
          <w:lang w:val="uk-UA"/>
        </w:rPr>
        <w:t>ів відповідно настанов академічної доброчесності.</w:t>
      </w:r>
    </w:p>
    <w:p w14:paraId="7BFDEE6C" w14:textId="77777777" w:rsidR="000E0DF9" w:rsidRDefault="000E0DF9" w:rsidP="000E0DF9">
      <w:pPr>
        <w:ind w:firstLine="709"/>
        <w:contextualSpacing/>
        <w:jc w:val="both"/>
        <w:rPr>
          <w:sz w:val="28"/>
          <w:szCs w:val="28"/>
          <w:lang w:val="uk-UA"/>
        </w:rPr>
      </w:pPr>
    </w:p>
    <w:p w14:paraId="57B0AF53" w14:textId="77777777" w:rsidR="000E0DF9" w:rsidRDefault="000E0DF9" w:rsidP="000E0DF9">
      <w:pPr>
        <w:ind w:firstLine="709"/>
        <w:contextualSpacing/>
        <w:jc w:val="both"/>
        <w:rPr>
          <w:bCs/>
          <w:iCs/>
          <w:color w:val="000000"/>
          <w:sz w:val="28"/>
          <w:szCs w:val="28"/>
          <w:lang w:val="uk-UA"/>
        </w:rPr>
      </w:pPr>
      <w:r w:rsidRPr="00A52A69">
        <w:rPr>
          <w:bCs/>
          <w:i/>
          <w:color w:val="000000"/>
          <w:sz w:val="28"/>
          <w:szCs w:val="28"/>
          <w:lang w:val="uk-UA"/>
        </w:rPr>
        <w:t>Асистентська практика</w:t>
      </w:r>
      <w:r w:rsidRPr="00343C60">
        <w:rPr>
          <w:bCs/>
          <w:color w:val="000000"/>
          <w:sz w:val="28"/>
          <w:szCs w:val="28"/>
          <w:lang w:val="uk-UA"/>
        </w:rPr>
        <w:t xml:space="preserve"> покликана </w:t>
      </w:r>
      <w:r>
        <w:rPr>
          <w:bCs/>
          <w:color w:val="000000"/>
          <w:sz w:val="28"/>
          <w:szCs w:val="28"/>
          <w:lang w:val="uk-UA"/>
        </w:rPr>
        <w:t>забезпеч</w:t>
      </w:r>
      <w:r w:rsidRPr="00343C60">
        <w:rPr>
          <w:bCs/>
          <w:color w:val="000000"/>
          <w:sz w:val="28"/>
          <w:szCs w:val="28"/>
          <w:lang w:val="uk-UA"/>
        </w:rPr>
        <w:t xml:space="preserve">ити </w:t>
      </w:r>
      <w:r>
        <w:rPr>
          <w:bCs/>
          <w:color w:val="000000"/>
          <w:sz w:val="28"/>
          <w:szCs w:val="28"/>
          <w:lang w:val="uk-UA"/>
        </w:rPr>
        <w:t xml:space="preserve">як успішну </w:t>
      </w:r>
      <w:r w:rsidRPr="00343C60">
        <w:rPr>
          <w:bCs/>
          <w:color w:val="000000"/>
          <w:sz w:val="28"/>
          <w:szCs w:val="28"/>
          <w:lang w:val="uk-UA"/>
        </w:rPr>
        <w:t>первинну адаптацію</w:t>
      </w:r>
      <w:r>
        <w:rPr>
          <w:bCs/>
          <w:color w:val="000000"/>
          <w:sz w:val="28"/>
          <w:szCs w:val="28"/>
          <w:lang w:val="uk-UA"/>
        </w:rPr>
        <w:t xml:space="preserve"> </w:t>
      </w:r>
      <w:r w:rsidR="0004071C">
        <w:rPr>
          <w:bCs/>
          <w:color w:val="000000"/>
          <w:sz w:val="28"/>
          <w:szCs w:val="28"/>
          <w:lang w:val="uk-UA"/>
        </w:rPr>
        <w:t xml:space="preserve">здобувачів </w:t>
      </w:r>
      <w:r w:rsidR="0004071C" w:rsidRPr="00D96599">
        <w:rPr>
          <w:bCs/>
          <w:iCs/>
          <w:color w:val="000000"/>
          <w:sz w:val="28"/>
          <w:szCs w:val="28"/>
          <w:lang w:val="uk-UA"/>
        </w:rPr>
        <w:t>другого (магістерського)</w:t>
      </w:r>
      <w:r>
        <w:rPr>
          <w:sz w:val="28"/>
          <w:szCs w:val="28"/>
          <w:lang w:val="uk-UA"/>
        </w:rPr>
        <w:t xml:space="preserve"> рівня вищої освіти</w:t>
      </w:r>
      <w:r>
        <w:rPr>
          <w:bCs/>
          <w:color w:val="000000"/>
          <w:sz w:val="28"/>
          <w:szCs w:val="28"/>
          <w:lang w:val="uk-UA"/>
        </w:rPr>
        <w:t xml:space="preserve"> </w:t>
      </w:r>
      <w:r w:rsidRPr="00343C60">
        <w:rPr>
          <w:bCs/>
          <w:color w:val="000000"/>
          <w:sz w:val="28"/>
          <w:szCs w:val="28"/>
          <w:lang w:val="uk-UA"/>
        </w:rPr>
        <w:t xml:space="preserve">до </w:t>
      </w:r>
      <w:r>
        <w:rPr>
          <w:bCs/>
          <w:color w:val="000000"/>
          <w:sz w:val="28"/>
          <w:szCs w:val="28"/>
          <w:lang w:val="uk-UA"/>
        </w:rPr>
        <w:t xml:space="preserve">умов </w:t>
      </w:r>
      <w:r w:rsidRPr="00343C60">
        <w:rPr>
          <w:bCs/>
          <w:color w:val="000000"/>
          <w:sz w:val="28"/>
          <w:szCs w:val="28"/>
          <w:lang w:val="uk-UA"/>
        </w:rPr>
        <w:t xml:space="preserve">професійної діяльності </w:t>
      </w:r>
      <w:r>
        <w:rPr>
          <w:bCs/>
          <w:color w:val="000000"/>
          <w:sz w:val="28"/>
          <w:szCs w:val="28"/>
          <w:lang w:val="uk-UA"/>
        </w:rPr>
        <w:t xml:space="preserve">педагогічного працівника </w:t>
      </w:r>
      <w:r w:rsidRPr="00B3092B">
        <w:rPr>
          <w:bCs/>
          <w:color w:val="000000"/>
          <w:sz w:val="28"/>
          <w:szCs w:val="28"/>
          <w:lang w:val="uk-UA"/>
        </w:rPr>
        <w:t>закладу вищої освіти</w:t>
      </w:r>
      <w:r>
        <w:rPr>
          <w:bCs/>
          <w:color w:val="000000"/>
          <w:sz w:val="28"/>
          <w:szCs w:val="28"/>
          <w:lang w:val="uk-UA"/>
        </w:rPr>
        <w:t xml:space="preserve"> ступеня </w:t>
      </w:r>
      <w:r w:rsidR="0004071C">
        <w:rPr>
          <w:bCs/>
          <w:color w:val="000000"/>
          <w:sz w:val="28"/>
          <w:szCs w:val="28"/>
          <w:lang w:val="uk-UA"/>
        </w:rPr>
        <w:t>магістра</w:t>
      </w:r>
      <w:r>
        <w:rPr>
          <w:bCs/>
          <w:color w:val="000000"/>
          <w:sz w:val="28"/>
          <w:szCs w:val="28"/>
          <w:lang w:val="uk-UA"/>
        </w:rPr>
        <w:t xml:space="preserve">, так і розвиток ознак їхньої </w:t>
      </w:r>
      <w:r w:rsidRPr="00B01223">
        <w:rPr>
          <w:bCs/>
          <w:iCs/>
          <w:color w:val="000000"/>
          <w:sz w:val="28"/>
          <w:szCs w:val="28"/>
          <w:lang w:val="uk-UA"/>
        </w:rPr>
        <w:t xml:space="preserve">творчої особистості як носіїв соціокультурних й гуманістичних цінностей, активних суб’єктів </w:t>
      </w:r>
      <w:r>
        <w:rPr>
          <w:bCs/>
          <w:iCs/>
          <w:color w:val="000000"/>
          <w:sz w:val="28"/>
          <w:szCs w:val="28"/>
          <w:lang w:val="uk-UA"/>
        </w:rPr>
        <w:t>науков</w:t>
      </w:r>
      <w:r w:rsidRPr="00B01223">
        <w:rPr>
          <w:bCs/>
          <w:iCs/>
          <w:color w:val="000000"/>
          <w:sz w:val="28"/>
          <w:szCs w:val="28"/>
          <w:lang w:val="uk-UA"/>
        </w:rPr>
        <w:t xml:space="preserve">о-педагогічного пізнання, спілкування й співпраці, </w:t>
      </w:r>
      <w:r>
        <w:rPr>
          <w:bCs/>
          <w:iCs/>
          <w:color w:val="000000"/>
          <w:sz w:val="28"/>
          <w:szCs w:val="28"/>
          <w:lang w:val="uk-UA"/>
        </w:rPr>
        <w:t xml:space="preserve">ініціативних </w:t>
      </w:r>
      <w:r w:rsidRPr="00B01223">
        <w:rPr>
          <w:bCs/>
          <w:iCs/>
          <w:color w:val="000000"/>
          <w:sz w:val="28"/>
          <w:szCs w:val="28"/>
          <w:lang w:val="uk-UA"/>
        </w:rPr>
        <w:t xml:space="preserve">менеджерів </w:t>
      </w:r>
      <w:r>
        <w:rPr>
          <w:bCs/>
          <w:iCs/>
          <w:color w:val="000000"/>
          <w:sz w:val="28"/>
          <w:szCs w:val="28"/>
          <w:lang w:val="uk-UA"/>
        </w:rPr>
        <w:t xml:space="preserve">навчально-пізнавального процесу </w:t>
      </w:r>
      <w:r w:rsidRPr="00B01223">
        <w:rPr>
          <w:bCs/>
          <w:iCs/>
          <w:color w:val="000000"/>
          <w:sz w:val="28"/>
          <w:szCs w:val="28"/>
          <w:lang w:val="uk-UA"/>
        </w:rPr>
        <w:t xml:space="preserve">й культурного дозвілля студентської молоді, </w:t>
      </w:r>
      <w:proofErr w:type="spellStart"/>
      <w:r>
        <w:rPr>
          <w:bCs/>
          <w:color w:val="000000"/>
          <w:sz w:val="28"/>
          <w:szCs w:val="28"/>
          <w:lang w:val="uk-UA"/>
        </w:rPr>
        <w:t>креативно</w:t>
      </w:r>
      <w:proofErr w:type="spellEnd"/>
      <w:r w:rsidRPr="00B01223">
        <w:rPr>
          <w:bCs/>
          <w:iCs/>
          <w:color w:val="000000"/>
          <w:sz w:val="28"/>
          <w:szCs w:val="28"/>
          <w:lang w:val="uk-UA"/>
        </w:rPr>
        <w:t xml:space="preserve"> </w:t>
      </w:r>
      <w:r>
        <w:rPr>
          <w:bCs/>
          <w:iCs/>
          <w:color w:val="000000"/>
          <w:sz w:val="28"/>
          <w:szCs w:val="28"/>
          <w:lang w:val="uk-UA"/>
        </w:rPr>
        <w:t xml:space="preserve">налаштованих </w:t>
      </w:r>
      <w:r w:rsidRPr="00B01223">
        <w:rPr>
          <w:bCs/>
          <w:iCs/>
          <w:color w:val="000000"/>
          <w:sz w:val="28"/>
          <w:szCs w:val="28"/>
          <w:lang w:val="uk-UA"/>
        </w:rPr>
        <w:t xml:space="preserve">реалізаторів моделей інноваційного, зокрема, </w:t>
      </w:r>
      <w:proofErr w:type="spellStart"/>
      <w:r w:rsidRPr="00B01223">
        <w:rPr>
          <w:bCs/>
          <w:iCs/>
          <w:color w:val="000000"/>
          <w:sz w:val="28"/>
          <w:szCs w:val="28"/>
          <w:lang w:val="uk-UA"/>
        </w:rPr>
        <w:t>студентоцентрованого</w:t>
      </w:r>
      <w:proofErr w:type="spellEnd"/>
      <w:r w:rsidRPr="00B01223">
        <w:rPr>
          <w:bCs/>
          <w:iCs/>
          <w:color w:val="000000"/>
          <w:sz w:val="28"/>
          <w:szCs w:val="28"/>
          <w:lang w:val="uk-UA"/>
        </w:rPr>
        <w:t xml:space="preserve"> навчання.</w:t>
      </w:r>
    </w:p>
    <w:p w14:paraId="3042FA5D" w14:textId="77777777" w:rsidR="000E0DF9" w:rsidRDefault="000E0DF9" w:rsidP="000E0DF9">
      <w:pPr>
        <w:ind w:firstLine="709"/>
        <w:contextualSpacing/>
        <w:jc w:val="both"/>
        <w:rPr>
          <w:sz w:val="28"/>
          <w:szCs w:val="28"/>
          <w:lang w:val="uk-UA"/>
        </w:rPr>
      </w:pPr>
      <w:r w:rsidRPr="00C027CD">
        <w:rPr>
          <w:sz w:val="28"/>
          <w:szCs w:val="28"/>
          <w:lang w:val="uk-UA"/>
        </w:rPr>
        <w:t>Виконуючи ряд важливих функцій (адаптаційну, розвивальну, навчальну,</w:t>
      </w:r>
      <w:r>
        <w:rPr>
          <w:sz w:val="28"/>
          <w:szCs w:val="28"/>
          <w:lang w:val="uk-UA"/>
        </w:rPr>
        <w:t xml:space="preserve"> </w:t>
      </w:r>
      <w:r w:rsidRPr="00C027CD">
        <w:rPr>
          <w:sz w:val="28"/>
          <w:szCs w:val="28"/>
          <w:lang w:val="uk-UA"/>
        </w:rPr>
        <w:t xml:space="preserve">діагностичну, виховну), асистентська практика вимагає від </w:t>
      </w:r>
      <w:r>
        <w:rPr>
          <w:sz w:val="28"/>
          <w:szCs w:val="28"/>
          <w:lang w:val="uk-UA"/>
        </w:rPr>
        <w:t xml:space="preserve">здобувачів </w:t>
      </w:r>
      <w:r w:rsidR="0004071C" w:rsidRPr="00D96599">
        <w:rPr>
          <w:bCs/>
          <w:iCs/>
          <w:color w:val="000000"/>
          <w:sz w:val="28"/>
          <w:szCs w:val="28"/>
          <w:lang w:val="uk-UA"/>
        </w:rPr>
        <w:t>другого (магістерського)</w:t>
      </w:r>
      <w:r>
        <w:rPr>
          <w:sz w:val="28"/>
          <w:szCs w:val="28"/>
          <w:lang w:val="uk-UA"/>
        </w:rPr>
        <w:t xml:space="preserve"> рівня вищої освіти вияву і підвищення рівнів професій</w:t>
      </w:r>
      <w:r w:rsidRPr="00C027CD">
        <w:rPr>
          <w:sz w:val="28"/>
          <w:szCs w:val="28"/>
          <w:lang w:val="uk-UA"/>
        </w:rPr>
        <w:t xml:space="preserve">ної готовності до </w:t>
      </w:r>
      <w:r>
        <w:rPr>
          <w:sz w:val="28"/>
          <w:szCs w:val="28"/>
          <w:lang w:val="uk-UA"/>
        </w:rPr>
        <w:t xml:space="preserve">здійснення </w:t>
      </w:r>
      <w:r w:rsidR="0004071C">
        <w:rPr>
          <w:sz w:val="28"/>
          <w:szCs w:val="28"/>
          <w:lang w:val="uk-UA"/>
        </w:rPr>
        <w:t>викладацьк</w:t>
      </w:r>
      <w:r>
        <w:rPr>
          <w:sz w:val="28"/>
          <w:szCs w:val="28"/>
          <w:lang w:val="uk-UA"/>
        </w:rPr>
        <w:t>о</w:t>
      </w:r>
      <w:r w:rsidRPr="00C027CD">
        <w:rPr>
          <w:sz w:val="28"/>
          <w:szCs w:val="28"/>
          <w:lang w:val="uk-UA"/>
        </w:rPr>
        <w:t>ї діяльності</w:t>
      </w:r>
      <w:r>
        <w:rPr>
          <w:sz w:val="28"/>
          <w:szCs w:val="28"/>
          <w:lang w:val="uk-UA"/>
        </w:rPr>
        <w:t xml:space="preserve"> у закладі вищої освіти, яка</w:t>
      </w:r>
      <w:r w:rsidRPr="00C027CD">
        <w:rPr>
          <w:sz w:val="28"/>
          <w:szCs w:val="28"/>
          <w:lang w:val="uk-UA"/>
        </w:rPr>
        <w:t xml:space="preserve"> складається з </w:t>
      </w:r>
      <w:r>
        <w:rPr>
          <w:sz w:val="28"/>
          <w:szCs w:val="28"/>
          <w:lang w:val="uk-UA"/>
        </w:rPr>
        <w:t>трь</w:t>
      </w:r>
      <w:r w:rsidRPr="00C027CD">
        <w:rPr>
          <w:sz w:val="28"/>
          <w:szCs w:val="28"/>
          <w:lang w:val="uk-UA"/>
        </w:rPr>
        <w:t xml:space="preserve">ох структурних </w:t>
      </w:r>
      <w:r>
        <w:rPr>
          <w:sz w:val="28"/>
          <w:szCs w:val="28"/>
          <w:lang w:val="uk-UA"/>
        </w:rPr>
        <w:t>компонентів</w:t>
      </w:r>
      <w:r w:rsidRPr="00C027CD">
        <w:rPr>
          <w:sz w:val="28"/>
          <w:szCs w:val="28"/>
          <w:lang w:val="uk-UA"/>
        </w:rPr>
        <w:t>:</w:t>
      </w:r>
      <w:r>
        <w:rPr>
          <w:sz w:val="28"/>
          <w:szCs w:val="28"/>
          <w:lang w:val="uk-UA"/>
        </w:rPr>
        <w:t xml:space="preserve"> </w:t>
      </w:r>
    </w:p>
    <w:p w14:paraId="148B9B41" w14:textId="77777777" w:rsidR="000E0DF9" w:rsidRPr="00257EC4" w:rsidRDefault="000E0DF9" w:rsidP="000E0DF9">
      <w:pPr>
        <w:ind w:firstLine="709"/>
        <w:contextualSpacing/>
        <w:jc w:val="both"/>
        <w:rPr>
          <w:sz w:val="28"/>
          <w:szCs w:val="28"/>
          <w:lang w:val="uk-UA"/>
        </w:rPr>
      </w:pPr>
      <w:r w:rsidRPr="00257EC4">
        <w:rPr>
          <w:sz w:val="28"/>
          <w:szCs w:val="28"/>
          <w:lang w:val="uk-UA"/>
        </w:rPr>
        <w:t xml:space="preserve">- мотиваційно-психологічної налаштованості на </w:t>
      </w:r>
      <w:r>
        <w:rPr>
          <w:sz w:val="28"/>
          <w:szCs w:val="28"/>
          <w:lang w:val="uk-UA"/>
        </w:rPr>
        <w:t xml:space="preserve">ефективне </w:t>
      </w:r>
      <w:r w:rsidRPr="00257EC4">
        <w:rPr>
          <w:sz w:val="28"/>
          <w:szCs w:val="28"/>
          <w:lang w:val="uk-UA"/>
        </w:rPr>
        <w:t xml:space="preserve">виконання професійної ролі </w:t>
      </w:r>
      <w:r>
        <w:rPr>
          <w:sz w:val="28"/>
          <w:szCs w:val="28"/>
          <w:lang w:val="uk-UA"/>
        </w:rPr>
        <w:t xml:space="preserve">і провідних функціональних обов’язків </w:t>
      </w:r>
      <w:r w:rsidR="0004071C">
        <w:rPr>
          <w:sz w:val="28"/>
          <w:szCs w:val="28"/>
          <w:lang w:val="uk-UA"/>
        </w:rPr>
        <w:t>викладача</w:t>
      </w:r>
      <w:r>
        <w:rPr>
          <w:sz w:val="28"/>
          <w:szCs w:val="28"/>
          <w:lang w:val="uk-UA"/>
        </w:rPr>
        <w:t xml:space="preserve"> сучасного </w:t>
      </w:r>
      <w:r w:rsidRPr="00257EC4">
        <w:rPr>
          <w:sz w:val="28"/>
          <w:szCs w:val="28"/>
          <w:lang w:val="uk-UA"/>
        </w:rPr>
        <w:t>закладу вищої освіти;</w:t>
      </w:r>
    </w:p>
    <w:p w14:paraId="4ACFBB71" w14:textId="77777777" w:rsidR="000E0DF9" w:rsidRPr="00257EC4" w:rsidRDefault="000E0DF9" w:rsidP="000E0DF9">
      <w:pPr>
        <w:ind w:firstLine="709"/>
        <w:contextualSpacing/>
        <w:jc w:val="both"/>
        <w:rPr>
          <w:sz w:val="28"/>
          <w:szCs w:val="28"/>
          <w:lang w:val="uk-UA"/>
        </w:rPr>
      </w:pPr>
      <w:r w:rsidRPr="00257EC4">
        <w:rPr>
          <w:sz w:val="28"/>
          <w:szCs w:val="28"/>
          <w:lang w:val="uk-UA"/>
        </w:rPr>
        <w:t xml:space="preserve">- предметно-фахової обізнаності в колі питань </w:t>
      </w:r>
      <w:r w:rsidR="0004071C">
        <w:rPr>
          <w:sz w:val="28"/>
          <w:szCs w:val="28"/>
          <w:lang w:val="uk-UA"/>
        </w:rPr>
        <w:t>філологіч</w:t>
      </w:r>
      <w:r w:rsidRPr="00257EC4">
        <w:rPr>
          <w:sz w:val="28"/>
          <w:szCs w:val="28"/>
          <w:lang w:val="uk-UA"/>
        </w:rPr>
        <w:t>ної науки, що складає зміст дисциплін викладання</w:t>
      </w:r>
      <w:r>
        <w:rPr>
          <w:sz w:val="28"/>
          <w:szCs w:val="28"/>
          <w:lang w:val="uk-UA"/>
        </w:rPr>
        <w:t xml:space="preserve">, а також дозволяє </w:t>
      </w:r>
      <w:r w:rsidRPr="008A28C7">
        <w:rPr>
          <w:sz w:val="28"/>
          <w:szCs w:val="28"/>
          <w:lang w:val="uk-UA"/>
        </w:rPr>
        <w:t>впроваджувати</w:t>
      </w:r>
      <w:r>
        <w:rPr>
          <w:sz w:val="28"/>
          <w:szCs w:val="28"/>
          <w:lang w:val="uk-UA"/>
        </w:rPr>
        <w:t xml:space="preserve">, апробувати та презентувати результати </w:t>
      </w:r>
      <w:r w:rsidRPr="008A28C7">
        <w:rPr>
          <w:sz w:val="28"/>
          <w:szCs w:val="28"/>
          <w:lang w:val="uk-UA"/>
        </w:rPr>
        <w:t>власн</w:t>
      </w:r>
      <w:r w:rsidR="0004071C">
        <w:rPr>
          <w:sz w:val="28"/>
          <w:szCs w:val="28"/>
          <w:lang w:val="uk-UA"/>
        </w:rPr>
        <w:t xml:space="preserve">их розвідок </w:t>
      </w:r>
      <w:r w:rsidRPr="008A28C7">
        <w:rPr>
          <w:sz w:val="28"/>
          <w:szCs w:val="28"/>
          <w:lang w:val="uk-UA"/>
        </w:rPr>
        <w:t>у процесі</w:t>
      </w:r>
      <w:r>
        <w:rPr>
          <w:sz w:val="28"/>
          <w:szCs w:val="28"/>
          <w:lang w:val="uk-UA"/>
        </w:rPr>
        <w:t xml:space="preserve"> </w:t>
      </w:r>
      <w:r w:rsidRPr="008A28C7">
        <w:rPr>
          <w:sz w:val="28"/>
          <w:szCs w:val="28"/>
          <w:lang w:val="uk-UA"/>
        </w:rPr>
        <w:t>викладацької діяльності</w:t>
      </w:r>
      <w:r w:rsidRPr="00257EC4">
        <w:rPr>
          <w:sz w:val="28"/>
          <w:szCs w:val="28"/>
          <w:lang w:val="uk-UA"/>
        </w:rPr>
        <w:t>;</w:t>
      </w:r>
    </w:p>
    <w:p w14:paraId="1E56CC0C" w14:textId="77777777" w:rsidR="000E0DF9" w:rsidRPr="00257EC4" w:rsidRDefault="000E0DF9" w:rsidP="000E0DF9">
      <w:pPr>
        <w:ind w:firstLine="709"/>
        <w:contextualSpacing/>
        <w:jc w:val="both"/>
        <w:rPr>
          <w:sz w:val="28"/>
          <w:szCs w:val="28"/>
          <w:lang w:val="uk-UA"/>
        </w:rPr>
      </w:pPr>
      <w:r w:rsidRPr="00257EC4">
        <w:rPr>
          <w:sz w:val="28"/>
          <w:szCs w:val="28"/>
          <w:lang w:val="uk-UA"/>
        </w:rPr>
        <w:t xml:space="preserve">- дидактико-педагогічної поінформованості щодо способів </w:t>
      </w:r>
      <w:proofErr w:type="spellStart"/>
      <w:r w:rsidRPr="00257EC4">
        <w:rPr>
          <w:sz w:val="28"/>
          <w:szCs w:val="28"/>
          <w:lang w:val="uk-UA"/>
        </w:rPr>
        <w:t>проектування</w:t>
      </w:r>
      <w:proofErr w:type="spellEnd"/>
      <w:r w:rsidRPr="00257EC4">
        <w:rPr>
          <w:sz w:val="28"/>
          <w:szCs w:val="28"/>
          <w:lang w:val="uk-UA"/>
        </w:rPr>
        <w:t>, організації і контролю якості освітнього процесу у вищій школі</w:t>
      </w:r>
      <w:r>
        <w:rPr>
          <w:sz w:val="28"/>
          <w:szCs w:val="28"/>
          <w:lang w:val="uk-UA"/>
        </w:rPr>
        <w:t xml:space="preserve"> </w:t>
      </w:r>
      <w:r w:rsidRPr="009C40BD">
        <w:rPr>
          <w:sz w:val="28"/>
          <w:szCs w:val="28"/>
          <w:lang w:val="uk-UA"/>
        </w:rPr>
        <w:t>на засад</w:t>
      </w:r>
      <w:r>
        <w:rPr>
          <w:sz w:val="28"/>
          <w:szCs w:val="28"/>
          <w:lang w:val="uk-UA"/>
        </w:rPr>
        <w:t>ах</w:t>
      </w:r>
      <w:r w:rsidRPr="009C40BD">
        <w:rPr>
          <w:sz w:val="28"/>
          <w:szCs w:val="28"/>
          <w:lang w:val="uk-UA"/>
        </w:rPr>
        <w:t xml:space="preserve"> використання</w:t>
      </w:r>
      <w:r>
        <w:rPr>
          <w:sz w:val="28"/>
          <w:szCs w:val="28"/>
          <w:lang w:val="uk-UA"/>
        </w:rPr>
        <w:t xml:space="preserve"> здобутків зарубіжного й вітчизняного </w:t>
      </w:r>
      <w:r w:rsidRPr="009C40BD">
        <w:rPr>
          <w:sz w:val="28"/>
          <w:szCs w:val="28"/>
          <w:lang w:val="uk-UA"/>
        </w:rPr>
        <w:t>інноваційн</w:t>
      </w:r>
      <w:r>
        <w:rPr>
          <w:sz w:val="28"/>
          <w:szCs w:val="28"/>
          <w:lang w:val="uk-UA"/>
        </w:rPr>
        <w:t xml:space="preserve">ого досвіду, новітніх </w:t>
      </w:r>
      <w:r w:rsidRPr="009C40BD">
        <w:rPr>
          <w:sz w:val="28"/>
          <w:szCs w:val="28"/>
          <w:lang w:val="uk-UA"/>
        </w:rPr>
        <w:t>інформаційних технологій</w:t>
      </w:r>
      <w:r>
        <w:rPr>
          <w:sz w:val="28"/>
          <w:szCs w:val="28"/>
          <w:lang w:val="uk-UA"/>
        </w:rPr>
        <w:t xml:space="preserve"> та цифрових ресурсів</w:t>
      </w:r>
      <w:r w:rsidRPr="00257EC4">
        <w:rPr>
          <w:sz w:val="28"/>
          <w:szCs w:val="28"/>
          <w:lang w:val="uk-UA"/>
        </w:rPr>
        <w:t>.</w:t>
      </w:r>
    </w:p>
    <w:p w14:paraId="02DEB4B7" w14:textId="77777777" w:rsidR="000E0DF9" w:rsidRDefault="000E0DF9" w:rsidP="000E0DF9">
      <w:pPr>
        <w:ind w:firstLine="709"/>
        <w:contextualSpacing/>
        <w:jc w:val="center"/>
        <w:rPr>
          <w:b/>
          <w:bCs/>
          <w:iCs/>
          <w:color w:val="000000"/>
          <w:sz w:val="28"/>
          <w:szCs w:val="28"/>
          <w:lang w:val="uk-UA"/>
        </w:rPr>
      </w:pPr>
    </w:p>
    <w:p w14:paraId="34C7877B" w14:textId="77777777" w:rsidR="000E0DF9" w:rsidRDefault="00643FFA" w:rsidP="000E0DF9">
      <w:pPr>
        <w:ind w:firstLine="709"/>
        <w:contextualSpacing/>
        <w:jc w:val="center"/>
        <w:rPr>
          <w:b/>
          <w:bCs/>
          <w:iCs/>
          <w:color w:val="000000"/>
          <w:sz w:val="28"/>
          <w:szCs w:val="28"/>
          <w:lang w:val="uk-UA"/>
        </w:rPr>
      </w:pPr>
      <w:r>
        <w:rPr>
          <w:b/>
          <w:bCs/>
          <w:iCs/>
          <w:color w:val="000000"/>
          <w:sz w:val="28"/>
          <w:szCs w:val="28"/>
          <w:lang w:val="uk-UA"/>
        </w:rPr>
        <w:t>1.2</w:t>
      </w:r>
      <w:r w:rsidR="000E0DF9" w:rsidRPr="005477F5">
        <w:rPr>
          <w:b/>
          <w:bCs/>
          <w:iCs/>
          <w:color w:val="000000"/>
          <w:sz w:val="28"/>
          <w:szCs w:val="28"/>
          <w:lang w:val="uk-UA"/>
        </w:rPr>
        <w:t xml:space="preserve">. ЗМІСТ </w:t>
      </w:r>
      <w:r w:rsidR="000E0DF9" w:rsidRPr="005B4452">
        <w:rPr>
          <w:b/>
          <w:bCs/>
          <w:color w:val="000000"/>
          <w:sz w:val="28"/>
          <w:szCs w:val="28"/>
          <w:lang w:val="uk-UA"/>
        </w:rPr>
        <w:t xml:space="preserve">АСИСТЕНТСЬКОЇ </w:t>
      </w:r>
      <w:r w:rsidR="000E0DF9" w:rsidRPr="005B4452">
        <w:rPr>
          <w:b/>
          <w:bCs/>
          <w:iCs/>
          <w:color w:val="000000"/>
          <w:sz w:val="28"/>
          <w:szCs w:val="28"/>
          <w:lang w:val="uk-UA"/>
        </w:rPr>
        <w:t>П</w:t>
      </w:r>
      <w:r w:rsidR="000E0DF9" w:rsidRPr="005477F5">
        <w:rPr>
          <w:b/>
          <w:bCs/>
          <w:iCs/>
          <w:color w:val="000000"/>
          <w:sz w:val="28"/>
          <w:szCs w:val="28"/>
          <w:lang w:val="uk-UA"/>
        </w:rPr>
        <w:t>РАКТИКИ</w:t>
      </w:r>
    </w:p>
    <w:p w14:paraId="65A53999" w14:textId="77777777" w:rsidR="000E0DF9" w:rsidRPr="005477F5" w:rsidRDefault="000E0DF9" w:rsidP="000E0DF9">
      <w:pPr>
        <w:ind w:firstLine="709"/>
        <w:contextualSpacing/>
        <w:jc w:val="center"/>
        <w:rPr>
          <w:b/>
          <w:bCs/>
          <w:iCs/>
          <w:color w:val="000000"/>
          <w:sz w:val="28"/>
          <w:szCs w:val="28"/>
          <w:lang w:val="uk-UA"/>
        </w:rPr>
      </w:pPr>
    </w:p>
    <w:p w14:paraId="0E9F911B"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Зміст </w:t>
      </w:r>
      <w:r>
        <w:rPr>
          <w:bCs/>
          <w:iCs/>
          <w:color w:val="000000"/>
          <w:sz w:val="28"/>
          <w:szCs w:val="28"/>
          <w:lang w:val="uk-UA"/>
        </w:rPr>
        <w:t>асистентс</w:t>
      </w:r>
      <w:r w:rsidRPr="005477F5">
        <w:rPr>
          <w:bCs/>
          <w:iCs/>
          <w:color w:val="000000"/>
          <w:sz w:val="28"/>
          <w:szCs w:val="28"/>
          <w:lang w:val="uk-UA"/>
        </w:rPr>
        <w:t xml:space="preserve">ької </w:t>
      </w:r>
      <w:r>
        <w:rPr>
          <w:bCs/>
          <w:iCs/>
          <w:color w:val="000000"/>
          <w:sz w:val="28"/>
          <w:szCs w:val="28"/>
          <w:lang w:val="uk-UA"/>
        </w:rPr>
        <w:t xml:space="preserve">(науково-педагогічної) </w:t>
      </w:r>
      <w:r w:rsidRPr="005477F5">
        <w:rPr>
          <w:bCs/>
          <w:iCs/>
          <w:color w:val="000000"/>
          <w:sz w:val="28"/>
          <w:szCs w:val="28"/>
          <w:lang w:val="uk-UA"/>
        </w:rPr>
        <w:t xml:space="preserve">практики здобувачів </w:t>
      </w:r>
      <w:r w:rsidR="0004071C" w:rsidRPr="00D96599">
        <w:rPr>
          <w:bCs/>
          <w:iCs/>
          <w:color w:val="000000"/>
          <w:sz w:val="28"/>
          <w:szCs w:val="28"/>
          <w:lang w:val="uk-UA"/>
        </w:rPr>
        <w:t>другого (магістерського)</w:t>
      </w:r>
      <w:r>
        <w:rPr>
          <w:sz w:val="28"/>
          <w:szCs w:val="28"/>
          <w:lang w:val="uk-UA"/>
        </w:rPr>
        <w:t xml:space="preserve"> рівня вищої освіти</w:t>
      </w:r>
      <w:r w:rsidRPr="005477F5">
        <w:rPr>
          <w:bCs/>
          <w:iCs/>
          <w:color w:val="000000"/>
          <w:sz w:val="28"/>
          <w:szCs w:val="28"/>
          <w:lang w:val="uk-UA"/>
        </w:rPr>
        <w:t xml:space="preserve"> </w:t>
      </w:r>
      <w:r>
        <w:rPr>
          <w:bCs/>
          <w:iCs/>
          <w:color w:val="000000"/>
          <w:sz w:val="28"/>
          <w:szCs w:val="28"/>
          <w:lang w:val="uk-UA"/>
        </w:rPr>
        <w:t>зумовлює</w:t>
      </w:r>
      <w:r w:rsidRPr="005477F5">
        <w:rPr>
          <w:bCs/>
          <w:iCs/>
          <w:color w:val="000000"/>
          <w:sz w:val="28"/>
          <w:szCs w:val="28"/>
          <w:lang w:val="uk-UA"/>
        </w:rPr>
        <w:t xml:space="preserve"> </w:t>
      </w:r>
      <w:r>
        <w:rPr>
          <w:bCs/>
          <w:iCs/>
          <w:color w:val="000000"/>
          <w:sz w:val="28"/>
          <w:szCs w:val="28"/>
          <w:lang w:val="uk-UA"/>
        </w:rPr>
        <w:t>єдність провідних функцій</w:t>
      </w:r>
      <w:r w:rsidRPr="005477F5">
        <w:rPr>
          <w:bCs/>
          <w:iCs/>
          <w:color w:val="000000"/>
          <w:sz w:val="28"/>
          <w:szCs w:val="28"/>
          <w:lang w:val="uk-UA"/>
        </w:rPr>
        <w:t xml:space="preserve"> </w:t>
      </w:r>
      <w:r>
        <w:rPr>
          <w:bCs/>
          <w:iCs/>
          <w:color w:val="000000"/>
          <w:sz w:val="28"/>
          <w:szCs w:val="28"/>
          <w:lang w:val="uk-UA"/>
        </w:rPr>
        <w:t xml:space="preserve">професійної </w:t>
      </w:r>
      <w:r w:rsidRPr="005477F5">
        <w:rPr>
          <w:bCs/>
          <w:iCs/>
          <w:color w:val="000000"/>
          <w:sz w:val="28"/>
          <w:szCs w:val="28"/>
          <w:lang w:val="uk-UA"/>
        </w:rPr>
        <w:t>діяльності педагогічн</w:t>
      </w:r>
      <w:r>
        <w:rPr>
          <w:bCs/>
          <w:iCs/>
          <w:color w:val="000000"/>
          <w:sz w:val="28"/>
          <w:szCs w:val="28"/>
          <w:lang w:val="uk-UA"/>
        </w:rPr>
        <w:t>ого</w:t>
      </w:r>
      <w:r w:rsidRPr="005477F5">
        <w:rPr>
          <w:bCs/>
          <w:iCs/>
          <w:color w:val="000000"/>
          <w:sz w:val="28"/>
          <w:szCs w:val="28"/>
          <w:lang w:val="uk-UA"/>
        </w:rPr>
        <w:t xml:space="preserve"> працівник</w:t>
      </w:r>
      <w:r>
        <w:rPr>
          <w:bCs/>
          <w:iCs/>
          <w:color w:val="000000"/>
          <w:sz w:val="28"/>
          <w:szCs w:val="28"/>
          <w:lang w:val="uk-UA"/>
        </w:rPr>
        <w:t xml:space="preserve">а сучасного ЗВО ступеня </w:t>
      </w:r>
      <w:r w:rsidR="0004071C">
        <w:rPr>
          <w:bCs/>
          <w:iCs/>
          <w:color w:val="000000"/>
          <w:sz w:val="28"/>
          <w:szCs w:val="28"/>
          <w:lang w:val="uk-UA"/>
        </w:rPr>
        <w:t>магістра</w:t>
      </w:r>
      <w:r>
        <w:rPr>
          <w:bCs/>
          <w:iCs/>
          <w:color w:val="000000"/>
          <w:sz w:val="28"/>
          <w:szCs w:val="28"/>
          <w:lang w:val="uk-UA"/>
        </w:rPr>
        <w:t xml:space="preserve"> в складі</w:t>
      </w:r>
      <w:r w:rsidRPr="005477F5">
        <w:rPr>
          <w:bCs/>
          <w:iCs/>
          <w:color w:val="000000"/>
          <w:sz w:val="28"/>
          <w:szCs w:val="28"/>
          <w:lang w:val="uk-UA"/>
        </w:rPr>
        <w:t xml:space="preserve"> навчальн</w:t>
      </w:r>
      <w:r>
        <w:rPr>
          <w:bCs/>
          <w:iCs/>
          <w:color w:val="000000"/>
          <w:sz w:val="28"/>
          <w:szCs w:val="28"/>
          <w:lang w:val="uk-UA"/>
        </w:rPr>
        <w:t>ої</w:t>
      </w:r>
      <w:r w:rsidRPr="005477F5">
        <w:rPr>
          <w:bCs/>
          <w:iCs/>
          <w:color w:val="000000"/>
          <w:sz w:val="28"/>
          <w:szCs w:val="28"/>
          <w:lang w:val="uk-UA"/>
        </w:rPr>
        <w:t>,</w:t>
      </w:r>
      <w:r>
        <w:rPr>
          <w:bCs/>
          <w:iCs/>
          <w:color w:val="000000"/>
          <w:sz w:val="28"/>
          <w:szCs w:val="28"/>
          <w:lang w:val="uk-UA"/>
        </w:rPr>
        <w:t xml:space="preserve"> </w:t>
      </w:r>
      <w:r w:rsidRPr="005477F5">
        <w:rPr>
          <w:bCs/>
          <w:iCs/>
          <w:color w:val="000000"/>
          <w:sz w:val="28"/>
          <w:szCs w:val="28"/>
          <w:lang w:val="uk-UA"/>
        </w:rPr>
        <w:t>методичн</w:t>
      </w:r>
      <w:r>
        <w:rPr>
          <w:bCs/>
          <w:iCs/>
          <w:color w:val="000000"/>
          <w:sz w:val="28"/>
          <w:szCs w:val="28"/>
          <w:lang w:val="uk-UA"/>
        </w:rPr>
        <w:t>ої</w:t>
      </w:r>
      <w:r w:rsidRPr="005477F5">
        <w:rPr>
          <w:bCs/>
          <w:iCs/>
          <w:color w:val="000000"/>
          <w:sz w:val="28"/>
          <w:szCs w:val="28"/>
          <w:lang w:val="uk-UA"/>
        </w:rPr>
        <w:t>, науков</w:t>
      </w:r>
      <w:r>
        <w:rPr>
          <w:bCs/>
          <w:iCs/>
          <w:color w:val="000000"/>
          <w:sz w:val="28"/>
          <w:szCs w:val="28"/>
          <w:lang w:val="uk-UA"/>
        </w:rPr>
        <w:t>ої</w:t>
      </w:r>
      <w:r w:rsidRPr="005477F5">
        <w:rPr>
          <w:bCs/>
          <w:iCs/>
          <w:color w:val="000000"/>
          <w:sz w:val="28"/>
          <w:szCs w:val="28"/>
          <w:lang w:val="uk-UA"/>
        </w:rPr>
        <w:t xml:space="preserve"> </w:t>
      </w:r>
      <w:r>
        <w:rPr>
          <w:bCs/>
          <w:iCs/>
          <w:color w:val="000000"/>
          <w:sz w:val="28"/>
          <w:szCs w:val="28"/>
          <w:lang w:val="uk-UA"/>
        </w:rPr>
        <w:t>та</w:t>
      </w:r>
      <w:r w:rsidRPr="005477F5">
        <w:rPr>
          <w:bCs/>
          <w:iCs/>
          <w:color w:val="000000"/>
          <w:sz w:val="28"/>
          <w:szCs w:val="28"/>
          <w:lang w:val="uk-UA"/>
        </w:rPr>
        <w:t xml:space="preserve"> організаційн</w:t>
      </w:r>
      <w:r>
        <w:rPr>
          <w:bCs/>
          <w:iCs/>
          <w:color w:val="000000"/>
          <w:sz w:val="28"/>
          <w:szCs w:val="28"/>
          <w:lang w:val="uk-UA"/>
        </w:rPr>
        <w:t xml:space="preserve">ої (у </w:t>
      </w:r>
      <w:proofErr w:type="spellStart"/>
      <w:r>
        <w:rPr>
          <w:bCs/>
          <w:iCs/>
          <w:color w:val="000000"/>
          <w:sz w:val="28"/>
          <w:szCs w:val="28"/>
          <w:lang w:val="uk-UA"/>
        </w:rPr>
        <w:t>т.ч</w:t>
      </w:r>
      <w:proofErr w:type="spellEnd"/>
      <w:r>
        <w:rPr>
          <w:bCs/>
          <w:iCs/>
          <w:color w:val="000000"/>
          <w:sz w:val="28"/>
          <w:szCs w:val="28"/>
          <w:lang w:val="uk-UA"/>
        </w:rPr>
        <w:t xml:space="preserve">. й виховної) роботи, узгодженими із вимогами </w:t>
      </w:r>
      <w:r w:rsidRPr="00A66DCB">
        <w:rPr>
          <w:bCs/>
          <w:iCs/>
          <w:sz w:val="28"/>
          <w:szCs w:val="28"/>
          <w:lang w:val="uk-UA"/>
        </w:rPr>
        <w:t>Професійн</w:t>
      </w:r>
      <w:r>
        <w:rPr>
          <w:bCs/>
          <w:iCs/>
          <w:sz w:val="28"/>
          <w:szCs w:val="28"/>
          <w:lang w:val="uk-UA"/>
        </w:rPr>
        <w:t>ого</w:t>
      </w:r>
      <w:r w:rsidRPr="00A66DCB">
        <w:rPr>
          <w:bCs/>
          <w:iCs/>
          <w:sz w:val="28"/>
          <w:szCs w:val="28"/>
          <w:lang w:val="uk-UA"/>
        </w:rPr>
        <w:t xml:space="preserve"> стандарт</w:t>
      </w:r>
      <w:r>
        <w:rPr>
          <w:bCs/>
          <w:iCs/>
          <w:sz w:val="28"/>
          <w:szCs w:val="28"/>
          <w:lang w:val="uk-UA"/>
        </w:rPr>
        <w:t>у</w:t>
      </w:r>
      <w:r w:rsidRPr="00A66DCB">
        <w:rPr>
          <w:bCs/>
          <w:iCs/>
          <w:sz w:val="28"/>
          <w:szCs w:val="28"/>
          <w:lang w:val="uk-UA"/>
        </w:rPr>
        <w:t xml:space="preserve"> </w:t>
      </w:r>
      <w:r w:rsidRPr="00A66DCB">
        <w:rPr>
          <w:bCs/>
          <w:sz w:val="28"/>
          <w:szCs w:val="28"/>
          <w:lang w:val="uk-UA"/>
        </w:rPr>
        <w:t>«Викладач закладу вищої освіти», затверджен</w:t>
      </w:r>
      <w:r>
        <w:rPr>
          <w:bCs/>
          <w:sz w:val="28"/>
          <w:szCs w:val="28"/>
          <w:lang w:val="uk-UA"/>
        </w:rPr>
        <w:t>ого</w:t>
      </w:r>
      <w:r w:rsidRPr="00A66DCB">
        <w:rPr>
          <w:bCs/>
          <w:sz w:val="28"/>
          <w:szCs w:val="28"/>
          <w:lang w:val="uk-UA"/>
        </w:rPr>
        <w:t xml:space="preserve"> Наказом МОН України від 16.10.2024 року № 1466</w:t>
      </w:r>
      <w:r w:rsidRPr="005477F5">
        <w:rPr>
          <w:bCs/>
          <w:iCs/>
          <w:color w:val="000000"/>
          <w:sz w:val="28"/>
          <w:szCs w:val="28"/>
          <w:lang w:val="uk-UA"/>
        </w:rPr>
        <w:t>.</w:t>
      </w:r>
    </w:p>
    <w:p w14:paraId="1A8E6937" w14:textId="77777777" w:rsidR="000E0DF9" w:rsidRDefault="000E0DF9" w:rsidP="000E0DF9">
      <w:pPr>
        <w:ind w:firstLine="709"/>
        <w:contextualSpacing/>
        <w:jc w:val="both"/>
        <w:rPr>
          <w:bCs/>
          <w:i/>
          <w:iCs/>
          <w:color w:val="000000"/>
          <w:sz w:val="28"/>
          <w:szCs w:val="28"/>
          <w:lang w:val="uk-UA"/>
        </w:rPr>
      </w:pPr>
    </w:p>
    <w:p w14:paraId="6467237E"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Змістовий модуль 1</w:t>
      </w:r>
    </w:p>
    <w:p w14:paraId="63C981AC" w14:textId="77777777" w:rsidR="000E0DF9"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Навчальна робота</w:t>
      </w:r>
    </w:p>
    <w:p w14:paraId="448088B6" w14:textId="77777777" w:rsidR="000E0DF9" w:rsidRDefault="000E0DF9" w:rsidP="000E0DF9">
      <w:pPr>
        <w:ind w:firstLine="709"/>
        <w:contextualSpacing/>
        <w:jc w:val="both"/>
        <w:rPr>
          <w:bCs/>
          <w:iCs/>
          <w:color w:val="000000"/>
          <w:sz w:val="28"/>
          <w:szCs w:val="28"/>
          <w:lang w:val="uk-UA"/>
        </w:rPr>
      </w:pPr>
      <w:r w:rsidRPr="005477F5">
        <w:rPr>
          <w:bCs/>
          <w:i/>
          <w:iCs/>
          <w:color w:val="000000"/>
          <w:sz w:val="28"/>
          <w:szCs w:val="28"/>
          <w:lang w:val="uk-UA"/>
        </w:rPr>
        <w:lastRenderedPageBreak/>
        <w:t>Навчальна робота</w:t>
      </w:r>
      <w:r w:rsidRPr="005477F5">
        <w:rPr>
          <w:bCs/>
          <w:iCs/>
          <w:color w:val="000000"/>
          <w:sz w:val="28"/>
          <w:szCs w:val="28"/>
          <w:lang w:val="uk-UA"/>
        </w:rPr>
        <w:t xml:space="preserve"> здобувачів-практикантів </w:t>
      </w:r>
      <w:r>
        <w:rPr>
          <w:bCs/>
          <w:iCs/>
          <w:color w:val="000000"/>
          <w:sz w:val="28"/>
          <w:szCs w:val="28"/>
          <w:lang w:val="uk-UA"/>
        </w:rPr>
        <w:t xml:space="preserve">ступеня </w:t>
      </w:r>
      <w:r w:rsidR="0004071C">
        <w:rPr>
          <w:bCs/>
          <w:iCs/>
          <w:color w:val="000000"/>
          <w:sz w:val="28"/>
          <w:szCs w:val="28"/>
          <w:lang w:val="uk-UA"/>
        </w:rPr>
        <w:t>магістра</w:t>
      </w:r>
      <w:r>
        <w:rPr>
          <w:bCs/>
          <w:iCs/>
          <w:color w:val="000000"/>
          <w:sz w:val="28"/>
          <w:szCs w:val="28"/>
          <w:lang w:val="uk-UA"/>
        </w:rPr>
        <w:t xml:space="preserve"> </w:t>
      </w:r>
      <w:r w:rsidRPr="005477F5">
        <w:rPr>
          <w:bCs/>
          <w:iCs/>
          <w:color w:val="000000"/>
          <w:sz w:val="28"/>
          <w:szCs w:val="28"/>
          <w:lang w:val="uk-UA"/>
        </w:rPr>
        <w:t>включає:</w:t>
      </w:r>
    </w:p>
    <w:p w14:paraId="1209972B"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ознайомлення з</w:t>
      </w:r>
      <w:r>
        <w:rPr>
          <w:bCs/>
          <w:iCs/>
          <w:color w:val="000000"/>
          <w:sz w:val="28"/>
          <w:szCs w:val="28"/>
          <w:lang w:val="uk-UA"/>
        </w:rPr>
        <w:t xml:space="preserve"> </w:t>
      </w:r>
      <w:r w:rsidRPr="00A66DCB">
        <w:rPr>
          <w:sz w:val="28"/>
          <w:szCs w:val="28"/>
          <w:lang w:val="uk-UA"/>
        </w:rPr>
        <w:t>Положення</w:t>
      </w:r>
      <w:r>
        <w:rPr>
          <w:sz w:val="28"/>
          <w:szCs w:val="28"/>
          <w:lang w:val="uk-UA"/>
        </w:rPr>
        <w:t>м</w:t>
      </w:r>
      <w:r w:rsidRPr="00A66DCB">
        <w:rPr>
          <w:sz w:val="28"/>
          <w:szCs w:val="28"/>
          <w:lang w:val="uk-UA"/>
        </w:rPr>
        <w:t xml:space="preserve"> про організацію освітнього процесу у Міжнародному гуманітарному університеті</w:t>
      </w:r>
      <w:r>
        <w:rPr>
          <w:sz w:val="28"/>
          <w:szCs w:val="28"/>
          <w:lang w:val="uk-UA"/>
        </w:rPr>
        <w:t>;</w:t>
      </w:r>
    </w:p>
    <w:p w14:paraId="14F9196D"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ознайомлення з організацією навчальної роботи</w:t>
      </w:r>
      <w:r>
        <w:rPr>
          <w:bCs/>
          <w:iCs/>
          <w:color w:val="000000"/>
          <w:sz w:val="28"/>
          <w:szCs w:val="28"/>
          <w:lang w:val="uk-UA"/>
        </w:rPr>
        <w:t xml:space="preserve"> викладачів випускової </w:t>
      </w:r>
      <w:r w:rsidRPr="005477F5">
        <w:rPr>
          <w:bCs/>
          <w:iCs/>
          <w:color w:val="000000"/>
          <w:sz w:val="28"/>
          <w:szCs w:val="28"/>
          <w:lang w:val="uk-UA"/>
        </w:rPr>
        <w:t>кафедри;</w:t>
      </w:r>
    </w:p>
    <w:p w14:paraId="3351250B"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підготовку та проведення на належному рівні </w:t>
      </w:r>
      <w:r>
        <w:rPr>
          <w:bCs/>
          <w:iCs/>
          <w:color w:val="000000"/>
          <w:sz w:val="28"/>
          <w:szCs w:val="28"/>
          <w:lang w:val="uk-UA"/>
        </w:rPr>
        <w:t xml:space="preserve">різних видів </w:t>
      </w:r>
      <w:r w:rsidRPr="005477F5">
        <w:rPr>
          <w:bCs/>
          <w:iCs/>
          <w:color w:val="000000"/>
          <w:sz w:val="28"/>
          <w:szCs w:val="28"/>
          <w:lang w:val="uk-UA"/>
        </w:rPr>
        <w:t>лекцій</w:t>
      </w:r>
      <w:r>
        <w:rPr>
          <w:bCs/>
          <w:iCs/>
          <w:color w:val="000000"/>
          <w:sz w:val="28"/>
          <w:szCs w:val="28"/>
          <w:lang w:val="uk-UA"/>
        </w:rPr>
        <w:t xml:space="preserve"> (вступна, інформаційна, лекція-візуалізація, лекція-дискусія, лекція-удвох, лекція з проблемним викладом матеріалу) з дисциплін спеціалізації, у </w:t>
      </w:r>
      <w:proofErr w:type="spellStart"/>
      <w:r>
        <w:rPr>
          <w:bCs/>
          <w:iCs/>
          <w:color w:val="000000"/>
          <w:sz w:val="28"/>
          <w:szCs w:val="28"/>
          <w:lang w:val="uk-UA"/>
        </w:rPr>
        <w:t>т.ч</w:t>
      </w:r>
      <w:proofErr w:type="spellEnd"/>
      <w:r>
        <w:rPr>
          <w:bCs/>
          <w:iCs/>
          <w:color w:val="000000"/>
          <w:sz w:val="28"/>
          <w:szCs w:val="28"/>
          <w:lang w:val="uk-UA"/>
        </w:rPr>
        <w:t>. за темами, наближеними до напряму дисертаційного дослідження</w:t>
      </w:r>
      <w:r w:rsidRPr="005477F5">
        <w:rPr>
          <w:bCs/>
          <w:iCs/>
          <w:color w:val="000000"/>
          <w:sz w:val="28"/>
          <w:szCs w:val="28"/>
          <w:lang w:val="uk-UA"/>
        </w:rPr>
        <w:t>;</w:t>
      </w:r>
    </w:p>
    <w:p w14:paraId="4B06E48C"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підготовку та проведення на належному рівні </w:t>
      </w:r>
      <w:r>
        <w:rPr>
          <w:bCs/>
          <w:iCs/>
          <w:color w:val="000000"/>
          <w:sz w:val="28"/>
          <w:szCs w:val="28"/>
          <w:lang w:val="uk-UA"/>
        </w:rPr>
        <w:t xml:space="preserve">різних видів </w:t>
      </w:r>
      <w:r w:rsidRPr="005477F5">
        <w:rPr>
          <w:bCs/>
          <w:iCs/>
          <w:color w:val="000000"/>
          <w:sz w:val="28"/>
          <w:szCs w:val="28"/>
          <w:lang w:val="uk-UA"/>
        </w:rPr>
        <w:t>практичних (семінарських) занять;</w:t>
      </w:r>
    </w:p>
    <w:p w14:paraId="627AA89F"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використання </w:t>
      </w:r>
      <w:r>
        <w:rPr>
          <w:bCs/>
          <w:iCs/>
          <w:color w:val="000000"/>
          <w:sz w:val="28"/>
          <w:szCs w:val="28"/>
          <w:lang w:val="uk-UA"/>
        </w:rPr>
        <w:t>під час</w:t>
      </w:r>
      <w:r w:rsidRPr="005477F5">
        <w:rPr>
          <w:bCs/>
          <w:iCs/>
          <w:color w:val="000000"/>
          <w:sz w:val="28"/>
          <w:szCs w:val="28"/>
          <w:lang w:val="uk-UA"/>
        </w:rPr>
        <w:t xml:space="preserve"> проведення </w:t>
      </w:r>
      <w:r>
        <w:rPr>
          <w:bCs/>
          <w:iCs/>
          <w:color w:val="000000"/>
          <w:sz w:val="28"/>
          <w:szCs w:val="28"/>
          <w:lang w:val="uk-UA"/>
        </w:rPr>
        <w:t xml:space="preserve">навчальних </w:t>
      </w:r>
      <w:r w:rsidRPr="005477F5">
        <w:rPr>
          <w:bCs/>
          <w:iCs/>
          <w:color w:val="000000"/>
          <w:sz w:val="28"/>
          <w:szCs w:val="28"/>
          <w:lang w:val="uk-UA"/>
        </w:rPr>
        <w:t>занять</w:t>
      </w:r>
      <w:r>
        <w:rPr>
          <w:bCs/>
          <w:iCs/>
          <w:color w:val="000000"/>
          <w:sz w:val="28"/>
          <w:szCs w:val="28"/>
          <w:lang w:val="uk-UA"/>
        </w:rPr>
        <w:t xml:space="preserve"> новітніх цифрових ресурсів</w:t>
      </w:r>
      <w:r w:rsidRPr="005477F5">
        <w:rPr>
          <w:bCs/>
          <w:iCs/>
          <w:color w:val="000000"/>
          <w:sz w:val="28"/>
          <w:szCs w:val="28"/>
          <w:lang w:val="uk-UA"/>
        </w:rPr>
        <w:t xml:space="preserve"> </w:t>
      </w:r>
      <w:r>
        <w:rPr>
          <w:bCs/>
          <w:iCs/>
          <w:color w:val="000000"/>
          <w:sz w:val="28"/>
          <w:szCs w:val="28"/>
          <w:lang w:val="uk-UA"/>
        </w:rPr>
        <w:t xml:space="preserve">та засобів, </w:t>
      </w:r>
      <w:r w:rsidRPr="005477F5">
        <w:rPr>
          <w:bCs/>
          <w:iCs/>
          <w:color w:val="000000"/>
          <w:sz w:val="28"/>
          <w:szCs w:val="28"/>
          <w:lang w:val="uk-UA"/>
        </w:rPr>
        <w:t>наочних матеріалів (презентації, відеофільми, віртуальні екскурсії тощо);</w:t>
      </w:r>
    </w:p>
    <w:p w14:paraId="16A3CCD5"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впровадже</w:t>
      </w:r>
      <w:r w:rsidRPr="005477F5">
        <w:rPr>
          <w:bCs/>
          <w:iCs/>
          <w:color w:val="000000"/>
          <w:sz w:val="28"/>
          <w:szCs w:val="28"/>
          <w:lang w:val="uk-UA"/>
        </w:rPr>
        <w:t xml:space="preserve">ння </w:t>
      </w:r>
      <w:r>
        <w:rPr>
          <w:bCs/>
          <w:iCs/>
          <w:color w:val="000000"/>
          <w:sz w:val="28"/>
          <w:szCs w:val="28"/>
          <w:lang w:val="uk-UA"/>
        </w:rPr>
        <w:t xml:space="preserve">впродовж </w:t>
      </w:r>
      <w:r w:rsidRPr="005477F5">
        <w:rPr>
          <w:bCs/>
          <w:iCs/>
          <w:color w:val="000000"/>
          <w:sz w:val="28"/>
          <w:szCs w:val="28"/>
          <w:lang w:val="uk-UA"/>
        </w:rPr>
        <w:t xml:space="preserve">проведення </w:t>
      </w:r>
      <w:r>
        <w:rPr>
          <w:bCs/>
          <w:iCs/>
          <w:color w:val="000000"/>
          <w:sz w:val="28"/>
          <w:szCs w:val="28"/>
          <w:lang w:val="uk-UA"/>
        </w:rPr>
        <w:t xml:space="preserve">навчальних </w:t>
      </w:r>
      <w:r w:rsidRPr="005477F5">
        <w:rPr>
          <w:bCs/>
          <w:iCs/>
          <w:color w:val="000000"/>
          <w:sz w:val="28"/>
          <w:szCs w:val="28"/>
          <w:lang w:val="uk-UA"/>
        </w:rPr>
        <w:t>занять</w:t>
      </w:r>
      <w:r>
        <w:rPr>
          <w:bCs/>
          <w:iCs/>
          <w:color w:val="000000"/>
          <w:sz w:val="28"/>
          <w:szCs w:val="28"/>
          <w:lang w:val="uk-UA"/>
        </w:rPr>
        <w:t xml:space="preserve"> традиційних та </w:t>
      </w:r>
      <w:r w:rsidRPr="005477F5">
        <w:rPr>
          <w:bCs/>
          <w:iCs/>
          <w:color w:val="000000"/>
          <w:sz w:val="28"/>
          <w:szCs w:val="28"/>
          <w:lang w:val="uk-UA"/>
        </w:rPr>
        <w:t>інноваційних</w:t>
      </w:r>
      <w:r>
        <w:rPr>
          <w:bCs/>
          <w:iCs/>
          <w:color w:val="000000"/>
          <w:sz w:val="28"/>
          <w:szCs w:val="28"/>
          <w:lang w:val="uk-UA"/>
        </w:rPr>
        <w:t xml:space="preserve"> форм, методів і </w:t>
      </w:r>
      <w:r w:rsidRPr="005477F5">
        <w:rPr>
          <w:bCs/>
          <w:iCs/>
          <w:color w:val="000000"/>
          <w:sz w:val="28"/>
          <w:szCs w:val="28"/>
          <w:lang w:val="uk-UA"/>
        </w:rPr>
        <w:t>технологій</w:t>
      </w:r>
      <w:r>
        <w:rPr>
          <w:bCs/>
          <w:iCs/>
          <w:color w:val="000000"/>
          <w:sz w:val="28"/>
          <w:szCs w:val="28"/>
          <w:lang w:val="uk-UA"/>
        </w:rPr>
        <w:t xml:space="preserve"> навчання;</w:t>
      </w:r>
    </w:p>
    <w:p w14:paraId="24F5BE87"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проведення вступного, поточного та вихідного контролю знань і компетентності студентів, оцінювання їхньої академічної успішності.</w:t>
      </w:r>
    </w:p>
    <w:p w14:paraId="029B0EE6" w14:textId="77777777" w:rsidR="00A52A6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Здобувачам</w:t>
      </w:r>
      <w:r>
        <w:rPr>
          <w:bCs/>
          <w:iCs/>
          <w:color w:val="000000"/>
          <w:sz w:val="28"/>
          <w:szCs w:val="28"/>
          <w:lang w:val="uk-UA"/>
        </w:rPr>
        <w:t xml:space="preserve">-практикантам </w:t>
      </w:r>
      <w:r w:rsidRPr="00A52A69">
        <w:rPr>
          <w:bCs/>
          <w:iCs/>
          <w:color w:val="000000"/>
          <w:sz w:val="28"/>
          <w:szCs w:val="28"/>
          <w:lang w:val="uk-UA"/>
        </w:rPr>
        <w:t xml:space="preserve">пропонуються </w:t>
      </w:r>
      <w:r>
        <w:rPr>
          <w:bCs/>
          <w:iCs/>
          <w:color w:val="000000"/>
          <w:sz w:val="28"/>
          <w:szCs w:val="28"/>
          <w:lang w:val="uk-UA"/>
        </w:rPr>
        <w:t xml:space="preserve">для виконання </w:t>
      </w:r>
      <w:r w:rsidRPr="00A52A69">
        <w:rPr>
          <w:bCs/>
          <w:iCs/>
          <w:color w:val="000000"/>
          <w:sz w:val="28"/>
          <w:szCs w:val="28"/>
          <w:lang w:val="uk-UA"/>
        </w:rPr>
        <w:t xml:space="preserve">такі </w:t>
      </w:r>
      <w:r w:rsidRPr="00A52A69">
        <w:rPr>
          <w:bCs/>
          <w:iCs/>
          <w:color w:val="000000"/>
          <w:sz w:val="28"/>
          <w:szCs w:val="28"/>
          <w:u w:val="single"/>
          <w:lang w:val="uk-UA"/>
        </w:rPr>
        <w:t>індивідуальні завдання</w:t>
      </w:r>
      <w:r w:rsidRPr="00A52A69">
        <w:rPr>
          <w:bCs/>
          <w:iCs/>
          <w:color w:val="000000"/>
          <w:sz w:val="28"/>
          <w:szCs w:val="28"/>
          <w:lang w:val="uk-UA"/>
        </w:rPr>
        <w:t>:</w:t>
      </w:r>
    </w:p>
    <w:p w14:paraId="11973678" w14:textId="77777777" w:rsidR="00A52A6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 xml:space="preserve">− провести </w:t>
      </w:r>
      <w:r>
        <w:rPr>
          <w:bCs/>
          <w:iCs/>
          <w:color w:val="000000"/>
          <w:sz w:val="28"/>
          <w:szCs w:val="28"/>
          <w:lang w:val="uk-UA"/>
        </w:rPr>
        <w:t>вступне /</w:t>
      </w:r>
      <w:proofErr w:type="spellStart"/>
      <w:r w:rsidRPr="00A52A69">
        <w:rPr>
          <w:bCs/>
          <w:iCs/>
          <w:color w:val="000000"/>
          <w:sz w:val="28"/>
          <w:szCs w:val="28"/>
          <w:lang w:val="uk-UA"/>
        </w:rPr>
        <w:t>констатувальне</w:t>
      </w:r>
      <w:proofErr w:type="spellEnd"/>
      <w:r w:rsidRPr="00A52A69">
        <w:rPr>
          <w:bCs/>
          <w:iCs/>
          <w:color w:val="000000"/>
          <w:sz w:val="28"/>
          <w:szCs w:val="28"/>
          <w:lang w:val="uk-UA"/>
        </w:rPr>
        <w:t xml:space="preserve"> діагностування рівня сформованості у</w:t>
      </w:r>
      <w:r>
        <w:rPr>
          <w:bCs/>
          <w:iCs/>
          <w:color w:val="000000"/>
          <w:sz w:val="28"/>
          <w:szCs w:val="28"/>
          <w:lang w:val="uk-UA"/>
        </w:rPr>
        <w:t xml:space="preserve"> </w:t>
      </w:r>
      <w:r w:rsidRPr="00A52A69">
        <w:rPr>
          <w:bCs/>
          <w:iCs/>
          <w:color w:val="000000"/>
          <w:sz w:val="28"/>
          <w:szCs w:val="28"/>
          <w:lang w:val="uk-UA"/>
        </w:rPr>
        <w:t xml:space="preserve">здобувачів вищої освіти першого (бакалаврського) рівня </w:t>
      </w:r>
      <w:proofErr w:type="spellStart"/>
      <w:r w:rsidRPr="00A52A69">
        <w:rPr>
          <w:bCs/>
          <w:iCs/>
          <w:color w:val="000000"/>
          <w:sz w:val="28"/>
          <w:szCs w:val="28"/>
          <w:lang w:val="uk-UA"/>
        </w:rPr>
        <w:t>мовних</w:t>
      </w:r>
      <w:proofErr w:type="spellEnd"/>
      <w:r w:rsidRPr="00A52A69">
        <w:rPr>
          <w:bCs/>
          <w:iCs/>
          <w:color w:val="000000"/>
          <w:sz w:val="28"/>
          <w:szCs w:val="28"/>
          <w:lang w:val="uk-UA"/>
        </w:rPr>
        <w:t xml:space="preserve"> знань</w:t>
      </w:r>
      <w:r>
        <w:rPr>
          <w:bCs/>
          <w:iCs/>
          <w:color w:val="000000"/>
          <w:sz w:val="28"/>
          <w:szCs w:val="28"/>
          <w:lang w:val="uk-UA"/>
        </w:rPr>
        <w:t xml:space="preserve"> </w:t>
      </w:r>
      <w:r w:rsidRPr="00A52A69">
        <w:rPr>
          <w:bCs/>
          <w:iCs/>
          <w:color w:val="000000"/>
          <w:sz w:val="28"/>
          <w:szCs w:val="28"/>
          <w:lang w:val="uk-UA"/>
        </w:rPr>
        <w:t>(фонетичних та/або граматичних та/або лексичних) та/або вмінь у різних видах</w:t>
      </w:r>
      <w:r>
        <w:rPr>
          <w:bCs/>
          <w:iCs/>
          <w:color w:val="000000"/>
          <w:sz w:val="28"/>
          <w:szCs w:val="28"/>
          <w:lang w:val="uk-UA"/>
        </w:rPr>
        <w:t xml:space="preserve"> </w:t>
      </w:r>
      <w:r w:rsidRPr="00A52A69">
        <w:rPr>
          <w:bCs/>
          <w:iCs/>
          <w:color w:val="000000"/>
          <w:sz w:val="28"/>
          <w:szCs w:val="28"/>
          <w:lang w:val="uk-UA"/>
        </w:rPr>
        <w:t>мовленнєвої діяльності (аудіюванні, та/або говорінні, та/або читанні, та/або</w:t>
      </w:r>
      <w:r>
        <w:rPr>
          <w:bCs/>
          <w:iCs/>
          <w:color w:val="000000"/>
          <w:sz w:val="28"/>
          <w:szCs w:val="28"/>
          <w:lang w:val="uk-UA"/>
        </w:rPr>
        <w:t xml:space="preserve"> </w:t>
      </w:r>
      <w:r w:rsidRPr="00A52A69">
        <w:rPr>
          <w:bCs/>
          <w:iCs/>
          <w:color w:val="000000"/>
          <w:sz w:val="28"/>
          <w:szCs w:val="28"/>
          <w:lang w:val="uk-UA"/>
        </w:rPr>
        <w:t>письмі);</w:t>
      </w:r>
    </w:p>
    <w:p w14:paraId="711153D0" w14:textId="77777777" w:rsidR="000E0DF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 xml:space="preserve">− провести </w:t>
      </w:r>
      <w:r>
        <w:rPr>
          <w:bCs/>
          <w:iCs/>
          <w:color w:val="000000"/>
          <w:sz w:val="28"/>
          <w:szCs w:val="28"/>
          <w:lang w:val="uk-UA"/>
        </w:rPr>
        <w:t>вихідне /</w:t>
      </w:r>
      <w:r w:rsidRPr="00A52A69">
        <w:rPr>
          <w:bCs/>
          <w:iCs/>
          <w:color w:val="000000"/>
          <w:sz w:val="28"/>
          <w:szCs w:val="28"/>
          <w:lang w:val="uk-UA"/>
        </w:rPr>
        <w:t>контрольне діагностування рівня сформованості у здобувачів</w:t>
      </w:r>
      <w:r>
        <w:rPr>
          <w:bCs/>
          <w:iCs/>
          <w:color w:val="000000"/>
          <w:sz w:val="28"/>
          <w:szCs w:val="28"/>
          <w:lang w:val="uk-UA"/>
        </w:rPr>
        <w:t xml:space="preserve"> </w:t>
      </w:r>
      <w:r w:rsidRPr="00A52A69">
        <w:rPr>
          <w:bCs/>
          <w:iCs/>
          <w:color w:val="000000"/>
          <w:sz w:val="28"/>
          <w:szCs w:val="28"/>
          <w:lang w:val="uk-UA"/>
        </w:rPr>
        <w:t xml:space="preserve">вищої освіти першого (бакалаврського) рівня </w:t>
      </w:r>
      <w:proofErr w:type="spellStart"/>
      <w:r w:rsidRPr="00A52A69">
        <w:rPr>
          <w:bCs/>
          <w:iCs/>
          <w:color w:val="000000"/>
          <w:sz w:val="28"/>
          <w:szCs w:val="28"/>
          <w:lang w:val="uk-UA"/>
        </w:rPr>
        <w:t>мовних</w:t>
      </w:r>
      <w:proofErr w:type="spellEnd"/>
      <w:r w:rsidRPr="00A52A69">
        <w:rPr>
          <w:bCs/>
          <w:iCs/>
          <w:color w:val="000000"/>
          <w:sz w:val="28"/>
          <w:szCs w:val="28"/>
          <w:lang w:val="uk-UA"/>
        </w:rPr>
        <w:t xml:space="preserve"> знань (фонетичних,</w:t>
      </w:r>
      <w:r>
        <w:rPr>
          <w:bCs/>
          <w:iCs/>
          <w:color w:val="000000"/>
          <w:sz w:val="28"/>
          <w:szCs w:val="28"/>
          <w:lang w:val="uk-UA"/>
        </w:rPr>
        <w:t xml:space="preserve"> </w:t>
      </w:r>
      <w:r w:rsidRPr="00A52A69">
        <w:rPr>
          <w:bCs/>
          <w:iCs/>
          <w:color w:val="000000"/>
          <w:sz w:val="28"/>
          <w:szCs w:val="28"/>
          <w:lang w:val="uk-UA"/>
        </w:rPr>
        <w:t>та/або граматичних, та/або лексичних) та/або вмінь у різних видах мовленнєвої</w:t>
      </w:r>
      <w:r>
        <w:rPr>
          <w:bCs/>
          <w:iCs/>
          <w:color w:val="000000"/>
          <w:sz w:val="28"/>
          <w:szCs w:val="28"/>
          <w:lang w:val="uk-UA"/>
        </w:rPr>
        <w:t xml:space="preserve"> </w:t>
      </w:r>
      <w:r w:rsidRPr="00A52A69">
        <w:rPr>
          <w:bCs/>
          <w:iCs/>
          <w:color w:val="000000"/>
          <w:sz w:val="28"/>
          <w:szCs w:val="28"/>
          <w:lang w:val="uk-UA"/>
        </w:rPr>
        <w:t>діяльності (аудіюванні, та/або говорінні, та/або читанні, та/або письмі) з метою</w:t>
      </w:r>
      <w:r>
        <w:rPr>
          <w:bCs/>
          <w:iCs/>
          <w:color w:val="000000"/>
          <w:sz w:val="28"/>
          <w:szCs w:val="28"/>
          <w:lang w:val="uk-UA"/>
        </w:rPr>
        <w:t xml:space="preserve"> </w:t>
      </w:r>
      <w:r w:rsidRPr="00A52A69">
        <w:rPr>
          <w:bCs/>
          <w:iCs/>
          <w:color w:val="000000"/>
          <w:sz w:val="28"/>
          <w:szCs w:val="28"/>
          <w:lang w:val="uk-UA"/>
        </w:rPr>
        <w:t xml:space="preserve">виявлення ефективності запропонованих </w:t>
      </w:r>
      <w:proofErr w:type="spellStart"/>
      <w:r w:rsidRPr="00A52A69">
        <w:rPr>
          <w:bCs/>
          <w:iCs/>
          <w:color w:val="000000"/>
          <w:sz w:val="28"/>
          <w:szCs w:val="28"/>
          <w:lang w:val="uk-UA"/>
        </w:rPr>
        <w:t>методик</w:t>
      </w:r>
      <w:proofErr w:type="spellEnd"/>
      <w:r w:rsidRPr="00A52A69">
        <w:rPr>
          <w:bCs/>
          <w:iCs/>
          <w:color w:val="000000"/>
          <w:sz w:val="28"/>
          <w:szCs w:val="28"/>
          <w:lang w:val="uk-UA"/>
        </w:rPr>
        <w:t xml:space="preserve"> та відповідних їм</w:t>
      </w:r>
      <w:r>
        <w:rPr>
          <w:bCs/>
          <w:iCs/>
          <w:color w:val="000000"/>
          <w:sz w:val="28"/>
          <w:szCs w:val="28"/>
          <w:lang w:val="uk-UA"/>
        </w:rPr>
        <w:t xml:space="preserve"> </w:t>
      </w:r>
      <w:r w:rsidRPr="00A52A69">
        <w:rPr>
          <w:bCs/>
          <w:iCs/>
          <w:color w:val="000000"/>
          <w:sz w:val="28"/>
          <w:szCs w:val="28"/>
          <w:lang w:val="uk-UA"/>
        </w:rPr>
        <w:t>методичних прийомі</w:t>
      </w:r>
      <w:r>
        <w:rPr>
          <w:bCs/>
          <w:iCs/>
          <w:color w:val="000000"/>
          <w:sz w:val="28"/>
          <w:szCs w:val="28"/>
          <w:lang w:val="uk-UA"/>
        </w:rPr>
        <w:t>в.</w:t>
      </w:r>
    </w:p>
    <w:p w14:paraId="40C94893" w14:textId="77777777" w:rsidR="00A52A69" w:rsidRDefault="00A52A69" w:rsidP="000E0DF9">
      <w:pPr>
        <w:ind w:firstLine="709"/>
        <w:contextualSpacing/>
        <w:jc w:val="center"/>
        <w:rPr>
          <w:b/>
          <w:bCs/>
          <w:iCs/>
          <w:color w:val="000000"/>
          <w:sz w:val="28"/>
          <w:szCs w:val="28"/>
          <w:lang w:val="uk-UA"/>
        </w:rPr>
      </w:pPr>
    </w:p>
    <w:p w14:paraId="04F20C8B"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 xml:space="preserve">Змістовий модуль </w:t>
      </w:r>
      <w:r>
        <w:rPr>
          <w:b/>
          <w:bCs/>
          <w:iCs/>
          <w:color w:val="000000"/>
          <w:sz w:val="28"/>
          <w:szCs w:val="28"/>
          <w:lang w:val="uk-UA"/>
        </w:rPr>
        <w:t>2</w:t>
      </w:r>
    </w:p>
    <w:p w14:paraId="54D7DB81"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Методична робота</w:t>
      </w:r>
    </w:p>
    <w:p w14:paraId="780CC7BD" w14:textId="77777777" w:rsidR="000E0DF9" w:rsidRDefault="000E0DF9" w:rsidP="000E0DF9">
      <w:pPr>
        <w:ind w:firstLine="709"/>
        <w:contextualSpacing/>
        <w:jc w:val="both"/>
        <w:rPr>
          <w:bCs/>
          <w:iCs/>
          <w:color w:val="000000"/>
          <w:sz w:val="28"/>
          <w:szCs w:val="28"/>
          <w:lang w:val="uk-UA"/>
        </w:rPr>
      </w:pPr>
      <w:r w:rsidRPr="00383EA2">
        <w:rPr>
          <w:bCs/>
          <w:i/>
          <w:iCs/>
          <w:color w:val="000000"/>
          <w:sz w:val="28"/>
          <w:szCs w:val="28"/>
          <w:lang w:val="uk-UA"/>
        </w:rPr>
        <w:t>Методична робота</w:t>
      </w:r>
      <w:r w:rsidRPr="005477F5">
        <w:rPr>
          <w:bCs/>
          <w:iCs/>
          <w:color w:val="000000"/>
          <w:sz w:val="28"/>
          <w:szCs w:val="28"/>
          <w:lang w:val="uk-UA"/>
        </w:rPr>
        <w:t xml:space="preserve"> здобувачів-практикантів </w:t>
      </w:r>
      <w:r>
        <w:rPr>
          <w:bCs/>
          <w:iCs/>
          <w:color w:val="000000"/>
          <w:sz w:val="28"/>
          <w:szCs w:val="28"/>
          <w:lang w:val="uk-UA"/>
        </w:rPr>
        <w:t xml:space="preserve">ступеня </w:t>
      </w:r>
      <w:r w:rsidR="0004071C">
        <w:rPr>
          <w:bCs/>
          <w:iCs/>
          <w:color w:val="000000"/>
          <w:sz w:val="28"/>
          <w:szCs w:val="28"/>
          <w:lang w:val="uk-UA"/>
        </w:rPr>
        <w:t>магістра</w:t>
      </w:r>
      <w:r>
        <w:rPr>
          <w:bCs/>
          <w:iCs/>
          <w:color w:val="000000"/>
          <w:sz w:val="28"/>
          <w:szCs w:val="28"/>
          <w:lang w:val="uk-UA"/>
        </w:rPr>
        <w:t xml:space="preserve"> </w:t>
      </w:r>
      <w:r w:rsidRPr="005477F5">
        <w:rPr>
          <w:bCs/>
          <w:iCs/>
          <w:color w:val="000000"/>
          <w:sz w:val="28"/>
          <w:szCs w:val="28"/>
          <w:lang w:val="uk-UA"/>
        </w:rPr>
        <w:t>включає:</w:t>
      </w:r>
    </w:p>
    <w:p w14:paraId="1D57A2BC"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ознайомлення з </w:t>
      </w:r>
      <w:r>
        <w:rPr>
          <w:bCs/>
          <w:iCs/>
          <w:color w:val="000000"/>
          <w:sz w:val="28"/>
          <w:szCs w:val="28"/>
          <w:lang w:val="uk-UA"/>
        </w:rPr>
        <w:t xml:space="preserve">планом та способами </w:t>
      </w:r>
      <w:r w:rsidRPr="005477F5">
        <w:rPr>
          <w:bCs/>
          <w:iCs/>
          <w:color w:val="000000"/>
          <w:sz w:val="28"/>
          <w:szCs w:val="28"/>
          <w:lang w:val="uk-UA"/>
        </w:rPr>
        <w:t>організаці</w:t>
      </w:r>
      <w:r>
        <w:rPr>
          <w:bCs/>
          <w:iCs/>
          <w:color w:val="000000"/>
          <w:sz w:val="28"/>
          <w:szCs w:val="28"/>
          <w:lang w:val="uk-UA"/>
        </w:rPr>
        <w:t>ї</w:t>
      </w:r>
      <w:r w:rsidRPr="005477F5">
        <w:rPr>
          <w:bCs/>
          <w:iCs/>
          <w:color w:val="000000"/>
          <w:sz w:val="28"/>
          <w:szCs w:val="28"/>
          <w:lang w:val="uk-UA"/>
        </w:rPr>
        <w:t xml:space="preserve"> методичної роботи</w:t>
      </w:r>
      <w:r>
        <w:rPr>
          <w:bCs/>
          <w:iCs/>
          <w:color w:val="000000"/>
          <w:sz w:val="28"/>
          <w:szCs w:val="28"/>
          <w:lang w:val="uk-UA"/>
        </w:rPr>
        <w:t xml:space="preserve"> викладачів випускової </w:t>
      </w:r>
      <w:r w:rsidRPr="005477F5">
        <w:rPr>
          <w:bCs/>
          <w:iCs/>
          <w:color w:val="000000"/>
          <w:sz w:val="28"/>
          <w:szCs w:val="28"/>
          <w:lang w:val="uk-UA"/>
        </w:rPr>
        <w:t>кафедри</w:t>
      </w:r>
      <w:r>
        <w:rPr>
          <w:bCs/>
          <w:iCs/>
          <w:color w:val="000000"/>
          <w:sz w:val="28"/>
          <w:szCs w:val="28"/>
          <w:lang w:val="uk-UA"/>
        </w:rPr>
        <w:t>, факультету, їхніми методичними посібниками і рекомендаціями, інноваційно-педагогічним досвідом</w:t>
      </w:r>
      <w:r w:rsidRPr="005477F5">
        <w:rPr>
          <w:bCs/>
          <w:iCs/>
          <w:color w:val="000000"/>
          <w:sz w:val="28"/>
          <w:szCs w:val="28"/>
          <w:lang w:val="uk-UA"/>
        </w:rPr>
        <w:t>;</w:t>
      </w:r>
    </w:p>
    <w:p w14:paraId="460AD08D"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ознайомлення з освітньою програмою</w:t>
      </w:r>
      <w:r>
        <w:rPr>
          <w:bCs/>
          <w:iCs/>
          <w:color w:val="000000"/>
          <w:sz w:val="28"/>
          <w:szCs w:val="28"/>
          <w:lang w:val="uk-UA"/>
        </w:rPr>
        <w:t xml:space="preserve"> </w:t>
      </w:r>
      <w:r w:rsidRPr="005477F5">
        <w:rPr>
          <w:bCs/>
          <w:iCs/>
          <w:color w:val="000000"/>
          <w:sz w:val="28"/>
          <w:szCs w:val="28"/>
          <w:lang w:val="uk-UA"/>
        </w:rPr>
        <w:t>та робочим навчальним</w:t>
      </w:r>
      <w:r>
        <w:rPr>
          <w:bCs/>
          <w:iCs/>
          <w:color w:val="000000"/>
          <w:sz w:val="28"/>
          <w:szCs w:val="28"/>
          <w:lang w:val="uk-UA"/>
        </w:rPr>
        <w:t xml:space="preserve"> </w:t>
      </w:r>
      <w:r w:rsidRPr="005477F5">
        <w:rPr>
          <w:bCs/>
          <w:iCs/>
          <w:color w:val="000000"/>
          <w:sz w:val="28"/>
          <w:szCs w:val="28"/>
          <w:lang w:val="uk-UA"/>
        </w:rPr>
        <w:t>планом спеціальності</w:t>
      </w:r>
      <w:r>
        <w:rPr>
          <w:bCs/>
          <w:iCs/>
          <w:color w:val="000000"/>
          <w:sz w:val="28"/>
          <w:szCs w:val="28"/>
          <w:lang w:val="uk-UA"/>
        </w:rPr>
        <w:t xml:space="preserve">, яку обслуговує випускова </w:t>
      </w:r>
      <w:r w:rsidRPr="005477F5">
        <w:rPr>
          <w:bCs/>
          <w:iCs/>
          <w:color w:val="000000"/>
          <w:sz w:val="28"/>
          <w:szCs w:val="28"/>
          <w:lang w:val="uk-UA"/>
        </w:rPr>
        <w:t>кафедр</w:t>
      </w:r>
      <w:r>
        <w:rPr>
          <w:bCs/>
          <w:iCs/>
          <w:color w:val="000000"/>
          <w:sz w:val="28"/>
          <w:szCs w:val="28"/>
          <w:lang w:val="uk-UA"/>
        </w:rPr>
        <w:t>а</w:t>
      </w:r>
      <w:r w:rsidRPr="005477F5">
        <w:rPr>
          <w:bCs/>
          <w:iCs/>
          <w:color w:val="000000"/>
          <w:sz w:val="28"/>
          <w:szCs w:val="28"/>
          <w:lang w:val="uk-UA"/>
        </w:rPr>
        <w:t>;</w:t>
      </w:r>
    </w:p>
    <w:p w14:paraId="27EF8B4A"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ознайомлення з </w:t>
      </w:r>
      <w:r>
        <w:rPr>
          <w:bCs/>
          <w:iCs/>
          <w:color w:val="000000"/>
          <w:sz w:val="28"/>
          <w:szCs w:val="28"/>
          <w:lang w:val="uk-UA"/>
        </w:rPr>
        <w:t xml:space="preserve">робочою </w:t>
      </w:r>
      <w:r w:rsidRPr="005477F5">
        <w:rPr>
          <w:bCs/>
          <w:iCs/>
          <w:color w:val="000000"/>
          <w:sz w:val="28"/>
          <w:szCs w:val="28"/>
          <w:lang w:val="uk-UA"/>
        </w:rPr>
        <w:t>програмою</w:t>
      </w:r>
      <w:r>
        <w:rPr>
          <w:bCs/>
          <w:iCs/>
          <w:color w:val="000000"/>
          <w:sz w:val="28"/>
          <w:szCs w:val="28"/>
          <w:lang w:val="uk-UA"/>
        </w:rPr>
        <w:t xml:space="preserve">, </w:t>
      </w:r>
      <w:proofErr w:type="spellStart"/>
      <w:r>
        <w:rPr>
          <w:bCs/>
          <w:iCs/>
          <w:color w:val="000000"/>
          <w:sz w:val="28"/>
          <w:szCs w:val="28"/>
          <w:lang w:val="uk-UA"/>
        </w:rPr>
        <w:t>силабусом</w:t>
      </w:r>
      <w:proofErr w:type="spellEnd"/>
      <w:r w:rsidRPr="005477F5">
        <w:rPr>
          <w:bCs/>
          <w:iCs/>
          <w:color w:val="000000"/>
          <w:sz w:val="28"/>
          <w:szCs w:val="28"/>
          <w:lang w:val="uk-UA"/>
        </w:rPr>
        <w:t xml:space="preserve"> </w:t>
      </w:r>
      <w:r>
        <w:rPr>
          <w:bCs/>
          <w:iCs/>
          <w:color w:val="000000"/>
          <w:sz w:val="28"/>
          <w:szCs w:val="28"/>
          <w:lang w:val="uk-UA"/>
        </w:rPr>
        <w:t xml:space="preserve">та </w:t>
      </w:r>
      <w:r w:rsidRPr="005477F5">
        <w:rPr>
          <w:bCs/>
          <w:iCs/>
          <w:color w:val="000000"/>
          <w:sz w:val="28"/>
          <w:szCs w:val="28"/>
          <w:lang w:val="uk-UA"/>
        </w:rPr>
        <w:t>навчально-методичним комплексом дисциплін</w:t>
      </w:r>
      <w:r>
        <w:rPr>
          <w:bCs/>
          <w:iCs/>
          <w:color w:val="000000"/>
          <w:sz w:val="28"/>
          <w:szCs w:val="28"/>
          <w:lang w:val="uk-UA"/>
        </w:rPr>
        <w:t>и викладання, вимогами до організації</w:t>
      </w:r>
      <w:r w:rsidRPr="005477F5">
        <w:rPr>
          <w:bCs/>
          <w:iCs/>
          <w:color w:val="000000"/>
          <w:sz w:val="28"/>
          <w:szCs w:val="28"/>
          <w:lang w:val="uk-UA"/>
        </w:rPr>
        <w:t xml:space="preserve"> </w:t>
      </w:r>
      <w:r>
        <w:rPr>
          <w:bCs/>
          <w:iCs/>
          <w:color w:val="000000"/>
          <w:sz w:val="28"/>
          <w:szCs w:val="28"/>
          <w:lang w:val="uk-UA"/>
        </w:rPr>
        <w:t>самостійної роботи студентів</w:t>
      </w:r>
      <w:r w:rsidRPr="005477F5">
        <w:rPr>
          <w:bCs/>
          <w:iCs/>
          <w:color w:val="000000"/>
          <w:sz w:val="28"/>
          <w:szCs w:val="28"/>
          <w:lang w:val="uk-UA"/>
        </w:rPr>
        <w:t>;</w:t>
      </w:r>
    </w:p>
    <w:p w14:paraId="2BBF5619"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lastRenderedPageBreak/>
        <w:t>- відвідування занять (лекцій, практичних, семінарських,</w:t>
      </w:r>
      <w:r>
        <w:rPr>
          <w:bCs/>
          <w:iCs/>
          <w:color w:val="000000"/>
          <w:sz w:val="28"/>
          <w:szCs w:val="28"/>
          <w:lang w:val="uk-UA"/>
        </w:rPr>
        <w:t xml:space="preserve"> </w:t>
      </w:r>
      <w:r w:rsidRPr="005477F5">
        <w:rPr>
          <w:bCs/>
          <w:iCs/>
          <w:color w:val="000000"/>
          <w:sz w:val="28"/>
          <w:szCs w:val="28"/>
          <w:lang w:val="uk-UA"/>
        </w:rPr>
        <w:t xml:space="preserve">індивідуальних) провідних фахівців </w:t>
      </w:r>
      <w:r>
        <w:rPr>
          <w:bCs/>
          <w:iCs/>
          <w:color w:val="000000"/>
          <w:sz w:val="28"/>
          <w:szCs w:val="28"/>
          <w:lang w:val="uk-UA"/>
        </w:rPr>
        <w:t xml:space="preserve">випускової </w:t>
      </w:r>
      <w:r w:rsidRPr="005477F5">
        <w:rPr>
          <w:bCs/>
          <w:iCs/>
          <w:color w:val="000000"/>
          <w:sz w:val="28"/>
          <w:szCs w:val="28"/>
          <w:lang w:val="uk-UA"/>
        </w:rPr>
        <w:t>кафедр</w:t>
      </w:r>
      <w:r>
        <w:rPr>
          <w:bCs/>
          <w:iCs/>
          <w:color w:val="000000"/>
          <w:sz w:val="28"/>
          <w:szCs w:val="28"/>
          <w:lang w:val="uk-UA"/>
        </w:rPr>
        <w:t>и і факультету,</w:t>
      </w:r>
      <w:r w:rsidRPr="005477F5">
        <w:rPr>
          <w:bCs/>
          <w:iCs/>
          <w:color w:val="000000"/>
          <w:sz w:val="28"/>
          <w:szCs w:val="28"/>
          <w:lang w:val="uk-UA"/>
        </w:rPr>
        <w:t xml:space="preserve"> здобувачів</w:t>
      </w:r>
      <w:r>
        <w:rPr>
          <w:bCs/>
          <w:iCs/>
          <w:color w:val="000000"/>
          <w:sz w:val="28"/>
          <w:szCs w:val="28"/>
          <w:lang w:val="uk-UA"/>
        </w:rPr>
        <w:t>-практикантів</w:t>
      </w:r>
      <w:r w:rsidRPr="005477F5">
        <w:rPr>
          <w:bCs/>
          <w:iCs/>
          <w:color w:val="000000"/>
          <w:sz w:val="28"/>
          <w:szCs w:val="28"/>
          <w:lang w:val="uk-UA"/>
        </w:rPr>
        <w:t xml:space="preserve"> та </w:t>
      </w:r>
      <w:r>
        <w:rPr>
          <w:bCs/>
          <w:iCs/>
          <w:color w:val="000000"/>
          <w:sz w:val="28"/>
          <w:szCs w:val="28"/>
          <w:lang w:val="uk-UA"/>
        </w:rPr>
        <w:t xml:space="preserve">прийняття участі в проведенні </w:t>
      </w:r>
      <w:r w:rsidRPr="005477F5">
        <w:rPr>
          <w:bCs/>
          <w:iCs/>
          <w:color w:val="000000"/>
          <w:sz w:val="28"/>
          <w:szCs w:val="28"/>
          <w:lang w:val="uk-UA"/>
        </w:rPr>
        <w:t>їх</w:t>
      </w:r>
      <w:r>
        <w:rPr>
          <w:bCs/>
          <w:iCs/>
          <w:color w:val="000000"/>
          <w:sz w:val="28"/>
          <w:szCs w:val="28"/>
          <w:lang w:val="uk-UA"/>
        </w:rPr>
        <w:t xml:space="preserve"> дидактич</w:t>
      </w:r>
      <w:r w:rsidRPr="005477F5">
        <w:rPr>
          <w:bCs/>
          <w:iCs/>
          <w:color w:val="000000"/>
          <w:sz w:val="28"/>
          <w:szCs w:val="28"/>
          <w:lang w:val="uk-UA"/>
        </w:rPr>
        <w:t>н</w:t>
      </w:r>
      <w:r>
        <w:rPr>
          <w:bCs/>
          <w:iCs/>
          <w:color w:val="000000"/>
          <w:sz w:val="28"/>
          <w:szCs w:val="28"/>
          <w:lang w:val="uk-UA"/>
        </w:rPr>
        <w:t>ого</w:t>
      </w:r>
      <w:r w:rsidRPr="005477F5">
        <w:rPr>
          <w:bCs/>
          <w:iCs/>
          <w:color w:val="000000"/>
          <w:sz w:val="28"/>
          <w:szCs w:val="28"/>
          <w:lang w:val="uk-UA"/>
        </w:rPr>
        <w:t xml:space="preserve"> аналіз</w:t>
      </w:r>
      <w:r>
        <w:rPr>
          <w:bCs/>
          <w:iCs/>
          <w:color w:val="000000"/>
          <w:sz w:val="28"/>
          <w:szCs w:val="28"/>
          <w:lang w:val="uk-UA"/>
        </w:rPr>
        <w:t>у</w:t>
      </w:r>
      <w:r w:rsidRPr="005477F5">
        <w:rPr>
          <w:bCs/>
          <w:iCs/>
          <w:color w:val="000000"/>
          <w:sz w:val="28"/>
          <w:szCs w:val="28"/>
          <w:lang w:val="uk-UA"/>
        </w:rPr>
        <w:t>;</w:t>
      </w:r>
    </w:p>
    <w:p w14:paraId="6656CA1B"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добір, виваження</w:t>
      </w:r>
      <w:r w:rsidRPr="005477F5">
        <w:rPr>
          <w:bCs/>
          <w:iCs/>
          <w:color w:val="000000"/>
          <w:sz w:val="28"/>
          <w:szCs w:val="28"/>
          <w:lang w:val="uk-UA"/>
        </w:rPr>
        <w:t xml:space="preserve"> </w:t>
      </w:r>
      <w:r>
        <w:rPr>
          <w:bCs/>
          <w:iCs/>
          <w:color w:val="000000"/>
          <w:sz w:val="28"/>
          <w:szCs w:val="28"/>
          <w:lang w:val="uk-UA"/>
        </w:rPr>
        <w:t>і логічне структурування обсягу програмного матеріалу, доцільного для виголошення під час проведення власних лекційних занять;</w:t>
      </w:r>
    </w:p>
    <w:p w14:paraId="2A946386"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добір</w:t>
      </w:r>
      <w:r w:rsidRPr="005477F5">
        <w:rPr>
          <w:bCs/>
          <w:iCs/>
          <w:color w:val="000000"/>
          <w:sz w:val="28"/>
          <w:szCs w:val="28"/>
          <w:lang w:val="uk-UA"/>
        </w:rPr>
        <w:t xml:space="preserve"> </w:t>
      </w:r>
      <w:r>
        <w:rPr>
          <w:bCs/>
          <w:iCs/>
          <w:color w:val="000000"/>
          <w:sz w:val="28"/>
          <w:szCs w:val="28"/>
          <w:lang w:val="uk-UA"/>
        </w:rPr>
        <w:t xml:space="preserve">та/або розробка нового </w:t>
      </w:r>
      <w:r w:rsidRPr="005477F5">
        <w:rPr>
          <w:bCs/>
          <w:iCs/>
          <w:color w:val="000000"/>
          <w:sz w:val="28"/>
          <w:szCs w:val="28"/>
          <w:lang w:val="uk-UA"/>
        </w:rPr>
        <w:t>наочного матеріалу</w:t>
      </w:r>
      <w:r>
        <w:rPr>
          <w:bCs/>
          <w:iCs/>
          <w:color w:val="000000"/>
          <w:sz w:val="28"/>
          <w:szCs w:val="28"/>
          <w:lang w:val="uk-UA"/>
        </w:rPr>
        <w:t xml:space="preserve"> </w:t>
      </w:r>
      <w:r w:rsidRPr="005477F5">
        <w:rPr>
          <w:bCs/>
          <w:iCs/>
          <w:color w:val="000000"/>
          <w:sz w:val="28"/>
          <w:szCs w:val="28"/>
          <w:lang w:val="uk-UA"/>
        </w:rPr>
        <w:t>(презентацій, інтерактивних плакатів, таблиць, малюнків, схем, карток</w:t>
      </w:r>
      <w:r>
        <w:rPr>
          <w:bCs/>
          <w:iCs/>
          <w:color w:val="000000"/>
          <w:sz w:val="28"/>
          <w:szCs w:val="28"/>
          <w:lang w:val="uk-UA"/>
        </w:rPr>
        <w:t xml:space="preserve">, </w:t>
      </w:r>
      <w:proofErr w:type="spellStart"/>
      <w:r>
        <w:rPr>
          <w:bCs/>
          <w:iCs/>
          <w:color w:val="000000"/>
          <w:sz w:val="28"/>
          <w:szCs w:val="28"/>
          <w:lang w:val="uk-UA"/>
        </w:rPr>
        <w:t>відеороліків</w:t>
      </w:r>
      <w:proofErr w:type="spellEnd"/>
      <w:r w:rsidRPr="005477F5">
        <w:rPr>
          <w:bCs/>
          <w:iCs/>
          <w:color w:val="000000"/>
          <w:sz w:val="28"/>
          <w:szCs w:val="28"/>
          <w:lang w:val="uk-UA"/>
        </w:rPr>
        <w:t xml:space="preserve"> тощо)</w:t>
      </w:r>
      <w:r>
        <w:rPr>
          <w:bCs/>
          <w:iCs/>
          <w:color w:val="000000"/>
          <w:sz w:val="28"/>
          <w:szCs w:val="28"/>
          <w:lang w:val="uk-UA"/>
        </w:rPr>
        <w:t xml:space="preserve">, необхідного для проведення власних лекційних, </w:t>
      </w:r>
      <w:r w:rsidRPr="005477F5">
        <w:rPr>
          <w:bCs/>
          <w:iCs/>
          <w:color w:val="000000"/>
          <w:sz w:val="28"/>
          <w:szCs w:val="28"/>
          <w:lang w:val="uk-UA"/>
        </w:rPr>
        <w:t xml:space="preserve">практичних (семінарських) </w:t>
      </w:r>
      <w:r>
        <w:rPr>
          <w:bCs/>
          <w:iCs/>
          <w:color w:val="000000"/>
          <w:sz w:val="28"/>
          <w:szCs w:val="28"/>
          <w:lang w:val="uk-UA"/>
        </w:rPr>
        <w:t>занять</w:t>
      </w:r>
      <w:r w:rsidRPr="005477F5">
        <w:rPr>
          <w:bCs/>
          <w:iCs/>
          <w:color w:val="000000"/>
          <w:sz w:val="28"/>
          <w:szCs w:val="28"/>
          <w:lang w:val="uk-UA"/>
        </w:rPr>
        <w:t>;</w:t>
      </w:r>
    </w:p>
    <w:p w14:paraId="19BACCDF"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складання</w:t>
      </w:r>
      <w:r w:rsidRPr="005477F5">
        <w:rPr>
          <w:bCs/>
          <w:iCs/>
          <w:color w:val="000000"/>
          <w:sz w:val="28"/>
          <w:szCs w:val="28"/>
          <w:lang w:val="uk-UA"/>
        </w:rPr>
        <w:t xml:space="preserve"> завдань для </w:t>
      </w:r>
      <w:r>
        <w:rPr>
          <w:bCs/>
          <w:iCs/>
          <w:color w:val="000000"/>
          <w:sz w:val="28"/>
          <w:szCs w:val="28"/>
          <w:lang w:val="uk-UA"/>
        </w:rPr>
        <w:t xml:space="preserve">дискусійного обговорення та закріплення навчального матеріалу, розвитку критичного мислення й креативних здібностей студентів; </w:t>
      </w:r>
    </w:p>
    <w:p w14:paraId="2E523B8A"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добір</w:t>
      </w:r>
      <w:r w:rsidRPr="005477F5">
        <w:rPr>
          <w:bCs/>
          <w:iCs/>
          <w:color w:val="000000"/>
          <w:sz w:val="28"/>
          <w:szCs w:val="28"/>
          <w:lang w:val="uk-UA"/>
        </w:rPr>
        <w:t xml:space="preserve"> </w:t>
      </w:r>
      <w:r>
        <w:rPr>
          <w:bCs/>
          <w:iCs/>
          <w:color w:val="000000"/>
          <w:sz w:val="28"/>
          <w:szCs w:val="28"/>
          <w:lang w:val="uk-UA"/>
        </w:rPr>
        <w:t xml:space="preserve">індивідуальних </w:t>
      </w:r>
      <w:r w:rsidRPr="005477F5">
        <w:rPr>
          <w:bCs/>
          <w:iCs/>
          <w:color w:val="000000"/>
          <w:sz w:val="28"/>
          <w:szCs w:val="28"/>
          <w:lang w:val="uk-UA"/>
        </w:rPr>
        <w:t xml:space="preserve">завдань </w:t>
      </w:r>
      <w:r>
        <w:rPr>
          <w:bCs/>
          <w:iCs/>
          <w:color w:val="000000"/>
          <w:sz w:val="28"/>
          <w:szCs w:val="28"/>
          <w:lang w:val="uk-UA"/>
        </w:rPr>
        <w:t xml:space="preserve">для вхідного, </w:t>
      </w:r>
      <w:r w:rsidRPr="005477F5">
        <w:rPr>
          <w:bCs/>
          <w:iCs/>
          <w:color w:val="000000"/>
          <w:sz w:val="28"/>
          <w:szCs w:val="28"/>
          <w:lang w:val="uk-UA"/>
        </w:rPr>
        <w:t xml:space="preserve">поточного </w:t>
      </w:r>
      <w:r>
        <w:rPr>
          <w:bCs/>
          <w:iCs/>
          <w:color w:val="000000"/>
          <w:sz w:val="28"/>
          <w:szCs w:val="28"/>
          <w:lang w:val="uk-UA"/>
        </w:rPr>
        <w:t xml:space="preserve">та вихідного </w:t>
      </w:r>
      <w:r w:rsidRPr="005477F5">
        <w:rPr>
          <w:bCs/>
          <w:iCs/>
          <w:color w:val="000000"/>
          <w:sz w:val="28"/>
          <w:szCs w:val="28"/>
          <w:lang w:val="uk-UA"/>
        </w:rPr>
        <w:t>контролю знань студентів (тестів,</w:t>
      </w:r>
      <w:r>
        <w:rPr>
          <w:bCs/>
          <w:iCs/>
          <w:color w:val="000000"/>
          <w:sz w:val="28"/>
          <w:szCs w:val="28"/>
          <w:lang w:val="uk-UA"/>
        </w:rPr>
        <w:t xml:space="preserve"> </w:t>
      </w:r>
      <w:r w:rsidRPr="005477F5">
        <w:rPr>
          <w:bCs/>
          <w:iCs/>
          <w:color w:val="000000"/>
          <w:sz w:val="28"/>
          <w:szCs w:val="28"/>
          <w:lang w:val="uk-UA"/>
        </w:rPr>
        <w:t xml:space="preserve">запитань з повною </w:t>
      </w:r>
      <w:r>
        <w:rPr>
          <w:bCs/>
          <w:iCs/>
          <w:color w:val="000000"/>
          <w:sz w:val="28"/>
          <w:szCs w:val="28"/>
          <w:lang w:val="uk-UA"/>
        </w:rPr>
        <w:t xml:space="preserve">/не повною </w:t>
      </w:r>
      <w:r w:rsidRPr="005477F5">
        <w:rPr>
          <w:bCs/>
          <w:iCs/>
          <w:color w:val="000000"/>
          <w:sz w:val="28"/>
          <w:szCs w:val="28"/>
          <w:lang w:val="uk-UA"/>
        </w:rPr>
        <w:t>відповіддю);</w:t>
      </w:r>
    </w:p>
    <w:p w14:paraId="23C2DD46"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участь у роботі методичного семінару кафедри</w:t>
      </w:r>
      <w:r w:rsidR="0004071C">
        <w:rPr>
          <w:bCs/>
          <w:iCs/>
          <w:color w:val="000000"/>
          <w:sz w:val="28"/>
          <w:szCs w:val="28"/>
          <w:lang w:val="uk-UA"/>
        </w:rPr>
        <w:t>.</w:t>
      </w:r>
    </w:p>
    <w:p w14:paraId="05AF8C7E" w14:textId="77777777" w:rsidR="00A52A6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Здобувачам</w:t>
      </w:r>
      <w:r>
        <w:rPr>
          <w:bCs/>
          <w:iCs/>
          <w:color w:val="000000"/>
          <w:sz w:val="28"/>
          <w:szCs w:val="28"/>
          <w:lang w:val="uk-UA"/>
        </w:rPr>
        <w:t xml:space="preserve">-практикантам </w:t>
      </w:r>
      <w:r w:rsidRPr="00A52A69">
        <w:rPr>
          <w:bCs/>
          <w:iCs/>
          <w:color w:val="000000"/>
          <w:sz w:val="28"/>
          <w:szCs w:val="28"/>
          <w:lang w:val="uk-UA"/>
        </w:rPr>
        <w:t xml:space="preserve">пропонуються </w:t>
      </w:r>
      <w:r>
        <w:rPr>
          <w:bCs/>
          <w:iCs/>
          <w:color w:val="000000"/>
          <w:sz w:val="28"/>
          <w:szCs w:val="28"/>
          <w:lang w:val="uk-UA"/>
        </w:rPr>
        <w:t xml:space="preserve">для виконання </w:t>
      </w:r>
      <w:r w:rsidRPr="00A52A69">
        <w:rPr>
          <w:bCs/>
          <w:iCs/>
          <w:color w:val="000000"/>
          <w:sz w:val="28"/>
          <w:szCs w:val="28"/>
          <w:lang w:val="uk-UA"/>
        </w:rPr>
        <w:t xml:space="preserve">такі </w:t>
      </w:r>
      <w:r w:rsidRPr="00A52A69">
        <w:rPr>
          <w:bCs/>
          <w:iCs/>
          <w:color w:val="000000"/>
          <w:sz w:val="28"/>
          <w:szCs w:val="28"/>
          <w:u w:val="single"/>
          <w:lang w:val="uk-UA"/>
        </w:rPr>
        <w:t>індивідуальні завдання</w:t>
      </w:r>
      <w:r w:rsidRPr="00A52A69">
        <w:rPr>
          <w:bCs/>
          <w:iCs/>
          <w:color w:val="000000"/>
          <w:sz w:val="28"/>
          <w:szCs w:val="28"/>
          <w:lang w:val="uk-UA"/>
        </w:rPr>
        <w:t>:</w:t>
      </w:r>
    </w:p>
    <w:p w14:paraId="3AAD6AE2" w14:textId="77777777" w:rsidR="00A52A6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 xml:space="preserve">− розробити </w:t>
      </w:r>
      <w:r>
        <w:rPr>
          <w:bCs/>
          <w:iCs/>
          <w:color w:val="000000"/>
          <w:sz w:val="28"/>
          <w:szCs w:val="28"/>
          <w:lang w:val="uk-UA"/>
        </w:rPr>
        <w:t xml:space="preserve">й апробувати </w:t>
      </w:r>
      <w:r w:rsidRPr="00A52A69">
        <w:rPr>
          <w:bCs/>
          <w:iCs/>
          <w:color w:val="000000"/>
          <w:sz w:val="28"/>
          <w:szCs w:val="28"/>
          <w:lang w:val="uk-UA"/>
        </w:rPr>
        <w:t xml:space="preserve">з використанням сучасних </w:t>
      </w:r>
      <w:proofErr w:type="spellStart"/>
      <w:r w:rsidRPr="00A52A69">
        <w:rPr>
          <w:bCs/>
          <w:iCs/>
          <w:color w:val="000000"/>
          <w:sz w:val="28"/>
          <w:szCs w:val="28"/>
          <w:lang w:val="uk-UA"/>
        </w:rPr>
        <w:t>методик</w:t>
      </w:r>
      <w:proofErr w:type="spellEnd"/>
      <w:r w:rsidRPr="00A52A69">
        <w:rPr>
          <w:bCs/>
          <w:iCs/>
          <w:color w:val="000000"/>
          <w:sz w:val="28"/>
          <w:szCs w:val="28"/>
          <w:lang w:val="uk-UA"/>
        </w:rPr>
        <w:t xml:space="preserve"> та інформаційних</w:t>
      </w:r>
      <w:r>
        <w:rPr>
          <w:bCs/>
          <w:iCs/>
          <w:color w:val="000000"/>
          <w:sz w:val="28"/>
          <w:szCs w:val="28"/>
          <w:lang w:val="uk-UA"/>
        </w:rPr>
        <w:t xml:space="preserve"> </w:t>
      </w:r>
      <w:r w:rsidRPr="00A52A69">
        <w:rPr>
          <w:bCs/>
          <w:iCs/>
          <w:color w:val="000000"/>
          <w:sz w:val="28"/>
          <w:szCs w:val="28"/>
          <w:lang w:val="uk-UA"/>
        </w:rPr>
        <w:t xml:space="preserve">технологій (як-от </w:t>
      </w:r>
      <w:proofErr w:type="spellStart"/>
      <w:r w:rsidRPr="00A52A69">
        <w:rPr>
          <w:bCs/>
          <w:iCs/>
          <w:color w:val="000000"/>
          <w:sz w:val="28"/>
          <w:szCs w:val="28"/>
          <w:lang w:val="uk-UA"/>
        </w:rPr>
        <w:t>Audiolang</w:t>
      </w:r>
      <w:proofErr w:type="spellEnd"/>
      <w:r w:rsidRPr="00A52A69">
        <w:rPr>
          <w:bCs/>
          <w:iCs/>
          <w:color w:val="000000"/>
          <w:sz w:val="28"/>
          <w:szCs w:val="28"/>
          <w:lang w:val="uk-UA"/>
        </w:rPr>
        <w:t xml:space="preserve">, </w:t>
      </w:r>
      <w:proofErr w:type="spellStart"/>
      <w:r w:rsidRPr="00A52A69">
        <w:rPr>
          <w:bCs/>
          <w:iCs/>
          <w:color w:val="000000"/>
          <w:sz w:val="28"/>
          <w:szCs w:val="28"/>
          <w:lang w:val="uk-UA"/>
        </w:rPr>
        <w:t>Canva</w:t>
      </w:r>
      <w:proofErr w:type="spellEnd"/>
      <w:r w:rsidRPr="00A52A69">
        <w:rPr>
          <w:bCs/>
          <w:iCs/>
          <w:color w:val="000000"/>
          <w:sz w:val="28"/>
          <w:szCs w:val="28"/>
          <w:lang w:val="uk-UA"/>
        </w:rPr>
        <w:t xml:space="preserve">, </w:t>
      </w:r>
      <w:proofErr w:type="spellStart"/>
      <w:r w:rsidRPr="00A52A69">
        <w:rPr>
          <w:bCs/>
          <w:iCs/>
          <w:color w:val="000000"/>
          <w:sz w:val="28"/>
          <w:szCs w:val="28"/>
          <w:lang w:val="uk-UA"/>
        </w:rPr>
        <w:t>DuoLingo</w:t>
      </w:r>
      <w:proofErr w:type="spellEnd"/>
      <w:r w:rsidRPr="00A52A69">
        <w:rPr>
          <w:bCs/>
          <w:iCs/>
          <w:color w:val="000000"/>
          <w:sz w:val="28"/>
          <w:szCs w:val="28"/>
          <w:lang w:val="uk-UA"/>
        </w:rPr>
        <w:t xml:space="preserve">, </w:t>
      </w:r>
      <w:proofErr w:type="spellStart"/>
      <w:r w:rsidRPr="00A52A69">
        <w:rPr>
          <w:bCs/>
          <w:iCs/>
          <w:color w:val="000000"/>
          <w:sz w:val="28"/>
          <w:szCs w:val="28"/>
          <w:lang w:val="uk-UA"/>
        </w:rPr>
        <w:t>Flipgrid</w:t>
      </w:r>
      <w:proofErr w:type="spellEnd"/>
      <w:r w:rsidRPr="00A52A69">
        <w:rPr>
          <w:bCs/>
          <w:iCs/>
          <w:color w:val="000000"/>
          <w:sz w:val="28"/>
          <w:szCs w:val="28"/>
          <w:lang w:val="uk-UA"/>
        </w:rPr>
        <w:t xml:space="preserve">, </w:t>
      </w:r>
      <w:proofErr w:type="spellStart"/>
      <w:r w:rsidRPr="00A52A69">
        <w:rPr>
          <w:bCs/>
          <w:iCs/>
          <w:color w:val="000000"/>
          <w:sz w:val="28"/>
          <w:szCs w:val="28"/>
          <w:lang w:val="uk-UA"/>
        </w:rPr>
        <w:t>Kahoot</w:t>
      </w:r>
      <w:proofErr w:type="spellEnd"/>
      <w:r w:rsidRPr="00A52A69">
        <w:rPr>
          <w:bCs/>
          <w:iCs/>
          <w:color w:val="000000"/>
          <w:sz w:val="28"/>
          <w:szCs w:val="28"/>
          <w:lang w:val="uk-UA"/>
        </w:rPr>
        <w:t xml:space="preserve">, </w:t>
      </w:r>
      <w:proofErr w:type="spellStart"/>
      <w:r w:rsidRPr="00A52A69">
        <w:rPr>
          <w:bCs/>
          <w:iCs/>
          <w:color w:val="000000"/>
          <w:sz w:val="28"/>
          <w:szCs w:val="28"/>
          <w:lang w:val="uk-UA"/>
        </w:rPr>
        <w:t>LearningАpps</w:t>
      </w:r>
      <w:proofErr w:type="spellEnd"/>
      <w:r w:rsidRPr="00A52A69">
        <w:rPr>
          <w:bCs/>
          <w:iCs/>
          <w:color w:val="000000"/>
          <w:sz w:val="28"/>
          <w:szCs w:val="28"/>
          <w:lang w:val="uk-UA"/>
        </w:rPr>
        <w:t>,</w:t>
      </w:r>
      <w:r>
        <w:rPr>
          <w:bCs/>
          <w:iCs/>
          <w:color w:val="000000"/>
          <w:sz w:val="28"/>
          <w:szCs w:val="28"/>
          <w:lang w:val="uk-UA"/>
        </w:rPr>
        <w:t xml:space="preserve"> </w:t>
      </w:r>
      <w:proofErr w:type="spellStart"/>
      <w:r w:rsidRPr="00A52A69">
        <w:rPr>
          <w:bCs/>
          <w:iCs/>
          <w:color w:val="000000"/>
          <w:sz w:val="28"/>
          <w:szCs w:val="28"/>
          <w:lang w:val="uk-UA"/>
        </w:rPr>
        <w:t>LingoHut</w:t>
      </w:r>
      <w:proofErr w:type="spellEnd"/>
      <w:r w:rsidRPr="00A52A69">
        <w:rPr>
          <w:bCs/>
          <w:iCs/>
          <w:color w:val="000000"/>
          <w:sz w:val="28"/>
          <w:szCs w:val="28"/>
          <w:lang w:val="uk-UA"/>
        </w:rPr>
        <w:t xml:space="preserve"> </w:t>
      </w:r>
      <w:proofErr w:type="spellStart"/>
      <w:r w:rsidRPr="00A52A69">
        <w:rPr>
          <w:bCs/>
          <w:iCs/>
          <w:color w:val="000000"/>
          <w:sz w:val="28"/>
          <w:szCs w:val="28"/>
          <w:lang w:val="uk-UA"/>
        </w:rPr>
        <w:t>Padlet</w:t>
      </w:r>
      <w:proofErr w:type="spellEnd"/>
      <w:r w:rsidRPr="00A52A69">
        <w:rPr>
          <w:bCs/>
          <w:iCs/>
          <w:color w:val="000000"/>
          <w:sz w:val="28"/>
          <w:szCs w:val="28"/>
          <w:lang w:val="uk-UA"/>
        </w:rPr>
        <w:t xml:space="preserve">, </w:t>
      </w:r>
      <w:proofErr w:type="spellStart"/>
      <w:r w:rsidRPr="00A52A69">
        <w:rPr>
          <w:bCs/>
          <w:iCs/>
          <w:color w:val="000000"/>
          <w:sz w:val="28"/>
          <w:szCs w:val="28"/>
          <w:lang w:val="uk-UA"/>
        </w:rPr>
        <w:t>Wordwoll</w:t>
      </w:r>
      <w:proofErr w:type="spellEnd"/>
      <w:r w:rsidRPr="00A52A69">
        <w:rPr>
          <w:bCs/>
          <w:iCs/>
          <w:color w:val="000000"/>
          <w:sz w:val="28"/>
          <w:szCs w:val="28"/>
          <w:lang w:val="uk-UA"/>
        </w:rPr>
        <w:t xml:space="preserve"> тощо) методичні прийоми формування </w:t>
      </w:r>
      <w:proofErr w:type="spellStart"/>
      <w:r w:rsidRPr="00A52A69">
        <w:rPr>
          <w:bCs/>
          <w:iCs/>
          <w:color w:val="000000"/>
          <w:sz w:val="28"/>
          <w:szCs w:val="28"/>
          <w:lang w:val="uk-UA"/>
        </w:rPr>
        <w:t>мовних</w:t>
      </w:r>
      <w:proofErr w:type="spellEnd"/>
      <w:r>
        <w:rPr>
          <w:bCs/>
          <w:iCs/>
          <w:color w:val="000000"/>
          <w:sz w:val="28"/>
          <w:szCs w:val="28"/>
          <w:lang w:val="uk-UA"/>
        </w:rPr>
        <w:t xml:space="preserve"> </w:t>
      </w:r>
      <w:r w:rsidRPr="00A52A69">
        <w:rPr>
          <w:bCs/>
          <w:iCs/>
          <w:color w:val="000000"/>
          <w:sz w:val="28"/>
          <w:szCs w:val="28"/>
          <w:lang w:val="uk-UA"/>
        </w:rPr>
        <w:t xml:space="preserve">знань та/або вмінь у мовленнєвій діяльності </w:t>
      </w:r>
      <w:r>
        <w:rPr>
          <w:bCs/>
          <w:iCs/>
          <w:color w:val="000000"/>
          <w:sz w:val="28"/>
          <w:szCs w:val="28"/>
          <w:lang w:val="uk-UA"/>
        </w:rPr>
        <w:t xml:space="preserve">студентів </w:t>
      </w:r>
      <w:r w:rsidRPr="00A52A69">
        <w:rPr>
          <w:bCs/>
          <w:iCs/>
          <w:color w:val="000000"/>
          <w:sz w:val="28"/>
          <w:szCs w:val="28"/>
          <w:lang w:val="uk-UA"/>
        </w:rPr>
        <w:t xml:space="preserve">відповідно до теми </w:t>
      </w:r>
      <w:r>
        <w:rPr>
          <w:bCs/>
          <w:iCs/>
          <w:color w:val="000000"/>
          <w:sz w:val="28"/>
          <w:szCs w:val="28"/>
          <w:lang w:val="uk-UA"/>
        </w:rPr>
        <w:t>кваліфікаційн</w:t>
      </w:r>
      <w:r w:rsidRPr="00A52A69">
        <w:rPr>
          <w:bCs/>
          <w:iCs/>
          <w:color w:val="000000"/>
          <w:sz w:val="28"/>
          <w:szCs w:val="28"/>
          <w:lang w:val="uk-UA"/>
        </w:rPr>
        <w:t>ої</w:t>
      </w:r>
      <w:r>
        <w:rPr>
          <w:bCs/>
          <w:iCs/>
          <w:color w:val="000000"/>
          <w:sz w:val="28"/>
          <w:szCs w:val="28"/>
          <w:lang w:val="uk-UA"/>
        </w:rPr>
        <w:t xml:space="preserve"> </w:t>
      </w:r>
      <w:r w:rsidRPr="00A52A69">
        <w:rPr>
          <w:bCs/>
          <w:iCs/>
          <w:color w:val="000000"/>
          <w:sz w:val="28"/>
          <w:szCs w:val="28"/>
          <w:lang w:val="uk-UA"/>
        </w:rPr>
        <w:t>роботи;</w:t>
      </w:r>
    </w:p>
    <w:p w14:paraId="29EA20EB" w14:textId="77777777" w:rsidR="00A52A69" w:rsidRPr="00A52A69" w:rsidRDefault="00A52A69" w:rsidP="00A52A69">
      <w:pPr>
        <w:ind w:firstLine="709"/>
        <w:contextualSpacing/>
        <w:jc w:val="both"/>
        <w:rPr>
          <w:bCs/>
          <w:iCs/>
          <w:color w:val="000000"/>
          <w:sz w:val="28"/>
          <w:szCs w:val="28"/>
          <w:lang w:val="uk-UA"/>
        </w:rPr>
      </w:pPr>
      <w:r w:rsidRPr="00A52A69">
        <w:rPr>
          <w:bCs/>
          <w:iCs/>
          <w:color w:val="000000"/>
          <w:sz w:val="28"/>
          <w:szCs w:val="28"/>
          <w:lang w:val="uk-UA"/>
        </w:rPr>
        <w:t xml:space="preserve">− впровадити </w:t>
      </w:r>
      <w:r>
        <w:rPr>
          <w:bCs/>
          <w:iCs/>
          <w:color w:val="000000"/>
          <w:sz w:val="28"/>
          <w:szCs w:val="28"/>
          <w:lang w:val="uk-UA"/>
        </w:rPr>
        <w:t xml:space="preserve">й від коректувати </w:t>
      </w:r>
      <w:r w:rsidRPr="00A52A69">
        <w:rPr>
          <w:bCs/>
          <w:iCs/>
          <w:color w:val="000000"/>
          <w:sz w:val="28"/>
          <w:szCs w:val="28"/>
          <w:lang w:val="uk-UA"/>
        </w:rPr>
        <w:t>розроблені методичні прийоми протягом асистентської</w:t>
      </w:r>
      <w:r>
        <w:rPr>
          <w:bCs/>
          <w:iCs/>
          <w:color w:val="000000"/>
          <w:sz w:val="28"/>
          <w:szCs w:val="28"/>
          <w:lang w:val="uk-UA"/>
        </w:rPr>
        <w:t xml:space="preserve"> </w:t>
      </w:r>
      <w:r w:rsidRPr="00A52A69">
        <w:rPr>
          <w:bCs/>
          <w:iCs/>
          <w:color w:val="000000"/>
          <w:sz w:val="28"/>
          <w:szCs w:val="28"/>
          <w:lang w:val="uk-UA"/>
        </w:rPr>
        <w:t>практики на заняттях з «Основної</w:t>
      </w:r>
      <w:r>
        <w:rPr>
          <w:bCs/>
          <w:iCs/>
          <w:color w:val="000000"/>
          <w:sz w:val="28"/>
          <w:szCs w:val="28"/>
          <w:lang w:val="uk-UA"/>
        </w:rPr>
        <w:t>/другої</w:t>
      </w:r>
      <w:r w:rsidRPr="00A52A69">
        <w:rPr>
          <w:bCs/>
          <w:iCs/>
          <w:color w:val="000000"/>
          <w:sz w:val="28"/>
          <w:szCs w:val="28"/>
          <w:lang w:val="uk-UA"/>
        </w:rPr>
        <w:t xml:space="preserve"> іноземної мови», «</w:t>
      </w:r>
      <w:r>
        <w:rPr>
          <w:bCs/>
          <w:iCs/>
          <w:color w:val="000000"/>
          <w:sz w:val="28"/>
          <w:szCs w:val="28"/>
          <w:lang w:val="uk-UA"/>
        </w:rPr>
        <w:t>Зарубіжної літератури</w:t>
      </w:r>
      <w:r w:rsidRPr="00A52A69">
        <w:rPr>
          <w:bCs/>
          <w:iCs/>
          <w:color w:val="000000"/>
          <w:sz w:val="28"/>
          <w:szCs w:val="28"/>
          <w:lang w:val="uk-UA"/>
        </w:rPr>
        <w:t>»</w:t>
      </w:r>
      <w:r>
        <w:rPr>
          <w:bCs/>
          <w:iCs/>
          <w:color w:val="000000"/>
          <w:sz w:val="28"/>
          <w:szCs w:val="28"/>
          <w:lang w:val="uk-UA"/>
        </w:rPr>
        <w:t xml:space="preserve"> або інших фахових дисциплін.</w:t>
      </w:r>
    </w:p>
    <w:p w14:paraId="15FD8F6C" w14:textId="77777777" w:rsidR="000E0DF9" w:rsidRDefault="000E0DF9" w:rsidP="000E0DF9">
      <w:pPr>
        <w:ind w:firstLine="709"/>
        <w:contextualSpacing/>
        <w:jc w:val="both"/>
        <w:rPr>
          <w:bCs/>
          <w:i/>
          <w:iCs/>
          <w:color w:val="000000"/>
          <w:sz w:val="28"/>
          <w:szCs w:val="28"/>
          <w:lang w:val="uk-UA"/>
        </w:rPr>
      </w:pPr>
    </w:p>
    <w:p w14:paraId="3B73D09E" w14:textId="77777777" w:rsidR="00A52A69" w:rsidRDefault="00A52A69" w:rsidP="000E0DF9">
      <w:pPr>
        <w:ind w:firstLine="709"/>
        <w:contextualSpacing/>
        <w:jc w:val="both"/>
        <w:rPr>
          <w:bCs/>
          <w:i/>
          <w:iCs/>
          <w:color w:val="000000"/>
          <w:sz w:val="28"/>
          <w:szCs w:val="28"/>
          <w:lang w:val="uk-UA"/>
        </w:rPr>
      </w:pPr>
    </w:p>
    <w:p w14:paraId="65170195"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Змістовий модуль 3</w:t>
      </w:r>
    </w:p>
    <w:p w14:paraId="3EA49635"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Наукова робота</w:t>
      </w:r>
    </w:p>
    <w:p w14:paraId="4B234A5E" w14:textId="77777777" w:rsidR="000E0DF9" w:rsidRDefault="000E0DF9" w:rsidP="000E0DF9">
      <w:pPr>
        <w:ind w:firstLine="709"/>
        <w:contextualSpacing/>
        <w:jc w:val="both"/>
        <w:rPr>
          <w:bCs/>
          <w:iCs/>
          <w:color w:val="000000"/>
          <w:sz w:val="28"/>
          <w:szCs w:val="28"/>
          <w:lang w:val="uk-UA"/>
        </w:rPr>
      </w:pPr>
      <w:r w:rsidRPr="00383EA2">
        <w:rPr>
          <w:bCs/>
          <w:i/>
          <w:iCs/>
          <w:color w:val="000000"/>
          <w:sz w:val="28"/>
          <w:szCs w:val="28"/>
          <w:lang w:val="uk-UA"/>
        </w:rPr>
        <w:t>Наукова</w:t>
      </w:r>
      <w:r w:rsidRPr="005477F5">
        <w:rPr>
          <w:bCs/>
          <w:iCs/>
          <w:color w:val="000000"/>
          <w:sz w:val="28"/>
          <w:szCs w:val="28"/>
          <w:lang w:val="uk-UA"/>
        </w:rPr>
        <w:t xml:space="preserve"> </w:t>
      </w:r>
      <w:r w:rsidRPr="002A77DD">
        <w:rPr>
          <w:bCs/>
          <w:i/>
          <w:iCs/>
          <w:color w:val="000000"/>
          <w:sz w:val="28"/>
          <w:szCs w:val="28"/>
          <w:lang w:val="uk-UA"/>
        </w:rPr>
        <w:t>робота</w:t>
      </w:r>
      <w:r w:rsidRPr="005477F5">
        <w:rPr>
          <w:bCs/>
          <w:iCs/>
          <w:color w:val="000000"/>
          <w:sz w:val="28"/>
          <w:szCs w:val="28"/>
          <w:lang w:val="uk-UA"/>
        </w:rPr>
        <w:t xml:space="preserve"> здобувачів-практикантів </w:t>
      </w:r>
      <w:r>
        <w:rPr>
          <w:bCs/>
          <w:iCs/>
          <w:color w:val="000000"/>
          <w:sz w:val="28"/>
          <w:szCs w:val="28"/>
          <w:lang w:val="uk-UA"/>
        </w:rPr>
        <w:t xml:space="preserve">ступеня </w:t>
      </w:r>
      <w:r w:rsidR="0004071C">
        <w:rPr>
          <w:bCs/>
          <w:iCs/>
          <w:color w:val="000000"/>
          <w:sz w:val="28"/>
          <w:szCs w:val="28"/>
          <w:lang w:val="uk-UA"/>
        </w:rPr>
        <w:t>магістра</w:t>
      </w:r>
      <w:r>
        <w:rPr>
          <w:bCs/>
          <w:iCs/>
          <w:color w:val="000000"/>
          <w:sz w:val="28"/>
          <w:szCs w:val="28"/>
          <w:lang w:val="uk-UA"/>
        </w:rPr>
        <w:t xml:space="preserve"> </w:t>
      </w:r>
      <w:r w:rsidRPr="005477F5">
        <w:rPr>
          <w:bCs/>
          <w:iCs/>
          <w:color w:val="000000"/>
          <w:sz w:val="28"/>
          <w:szCs w:val="28"/>
          <w:lang w:val="uk-UA"/>
        </w:rPr>
        <w:t>включає:</w:t>
      </w:r>
    </w:p>
    <w:p w14:paraId="23E8CD32"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ознайомлення з </w:t>
      </w:r>
      <w:r>
        <w:rPr>
          <w:bCs/>
          <w:iCs/>
          <w:color w:val="000000"/>
          <w:sz w:val="28"/>
          <w:szCs w:val="28"/>
          <w:lang w:val="uk-UA"/>
        </w:rPr>
        <w:t xml:space="preserve">тематикою, планом та способами </w:t>
      </w:r>
      <w:r w:rsidRPr="005477F5">
        <w:rPr>
          <w:bCs/>
          <w:iCs/>
          <w:color w:val="000000"/>
          <w:sz w:val="28"/>
          <w:szCs w:val="28"/>
          <w:lang w:val="uk-UA"/>
        </w:rPr>
        <w:t>організаці</w:t>
      </w:r>
      <w:r>
        <w:rPr>
          <w:bCs/>
          <w:iCs/>
          <w:color w:val="000000"/>
          <w:sz w:val="28"/>
          <w:szCs w:val="28"/>
          <w:lang w:val="uk-UA"/>
        </w:rPr>
        <w:t>ї н</w:t>
      </w:r>
      <w:r w:rsidRPr="0073572F">
        <w:rPr>
          <w:bCs/>
          <w:iCs/>
          <w:color w:val="000000"/>
          <w:sz w:val="28"/>
          <w:szCs w:val="28"/>
          <w:lang w:val="uk-UA"/>
        </w:rPr>
        <w:t xml:space="preserve">аукової </w:t>
      </w:r>
      <w:r w:rsidRPr="005477F5">
        <w:rPr>
          <w:bCs/>
          <w:iCs/>
          <w:color w:val="000000"/>
          <w:sz w:val="28"/>
          <w:szCs w:val="28"/>
          <w:lang w:val="uk-UA"/>
        </w:rPr>
        <w:t>робот</w:t>
      </w:r>
      <w:r>
        <w:rPr>
          <w:bCs/>
          <w:iCs/>
          <w:color w:val="000000"/>
          <w:sz w:val="28"/>
          <w:szCs w:val="28"/>
          <w:lang w:val="uk-UA"/>
        </w:rPr>
        <w:t xml:space="preserve">и викладачів випускової </w:t>
      </w:r>
      <w:r w:rsidRPr="005477F5">
        <w:rPr>
          <w:bCs/>
          <w:iCs/>
          <w:color w:val="000000"/>
          <w:sz w:val="28"/>
          <w:szCs w:val="28"/>
          <w:lang w:val="uk-UA"/>
        </w:rPr>
        <w:t>кафедри</w:t>
      </w:r>
      <w:r>
        <w:rPr>
          <w:bCs/>
          <w:iCs/>
          <w:color w:val="000000"/>
          <w:sz w:val="28"/>
          <w:szCs w:val="28"/>
          <w:lang w:val="uk-UA"/>
        </w:rPr>
        <w:t>, факультету, напрямами їхніх наукових досліджень</w:t>
      </w:r>
      <w:r w:rsidRPr="005477F5">
        <w:rPr>
          <w:bCs/>
          <w:iCs/>
          <w:color w:val="000000"/>
          <w:sz w:val="28"/>
          <w:szCs w:val="28"/>
          <w:lang w:val="uk-UA"/>
        </w:rPr>
        <w:t>;</w:t>
      </w:r>
    </w:p>
    <w:p w14:paraId="3514B0DC"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о</w:t>
      </w:r>
      <w:r w:rsidRPr="00943445">
        <w:rPr>
          <w:bCs/>
          <w:iCs/>
          <w:color w:val="000000"/>
          <w:sz w:val="28"/>
          <w:szCs w:val="28"/>
          <w:lang w:val="uk-UA"/>
        </w:rPr>
        <w:t>гляд науков</w:t>
      </w:r>
      <w:r>
        <w:rPr>
          <w:bCs/>
          <w:iCs/>
          <w:color w:val="000000"/>
          <w:sz w:val="28"/>
          <w:szCs w:val="28"/>
          <w:lang w:val="uk-UA"/>
        </w:rPr>
        <w:t>их публікацій</w:t>
      </w:r>
      <w:r w:rsidRPr="00943445">
        <w:rPr>
          <w:bCs/>
          <w:iCs/>
          <w:color w:val="000000"/>
          <w:sz w:val="28"/>
          <w:szCs w:val="28"/>
          <w:lang w:val="uk-UA"/>
        </w:rPr>
        <w:t xml:space="preserve"> </w:t>
      </w:r>
      <w:r>
        <w:rPr>
          <w:bCs/>
          <w:iCs/>
          <w:color w:val="000000"/>
          <w:sz w:val="28"/>
          <w:szCs w:val="28"/>
          <w:lang w:val="uk-UA"/>
        </w:rPr>
        <w:t xml:space="preserve">викладачів випускової </w:t>
      </w:r>
      <w:r w:rsidRPr="005477F5">
        <w:rPr>
          <w:bCs/>
          <w:iCs/>
          <w:color w:val="000000"/>
          <w:sz w:val="28"/>
          <w:szCs w:val="28"/>
          <w:lang w:val="uk-UA"/>
        </w:rPr>
        <w:t>кафедри</w:t>
      </w:r>
      <w:r>
        <w:rPr>
          <w:bCs/>
          <w:iCs/>
          <w:color w:val="000000"/>
          <w:sz w:val="28"/>
          <w:szCs w:val="28"/>
          <w:lang w:val="uk-UA"/>
        </w:rPr>
        <w:t xml:space="preserve"> і факультету, відповідних напряму дослідження</w:t>
      </w:r>
      <w:r w:rsidR="00E0350A">
        <w:rPr>
          <w:bCs/>
          <w:iCs/>
          <w:color w:val="000000"/>
          <w:sz w:val="28"/>
          <w:szCs w:val="28"/>
          <w:lang w:val="uk-UA"/>
        </w:rPr>
        <w:t xml:space="preserve"> з теми кваліфікаційної роботи</w:t>
      </w:r>
      <w:r>
        <w:rPr>
          <w:bCs/>
          <w:iCs/>
          <w:color w:val="000000"/>
          <w:sz w:val="28"/>
          <w:szCs w:val="28"/>
          <w:lang w:val="uk-UA"/>
        </w:rPr>
        <w:t>;</w:t>
      </w:r>
    </w:p>
    <w:p w14:paraId="75D1BC83"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ознайомлення з тематикою </w:t>
      </w:r>
      <w:r>
        <w:rPr>
          <w:bCs/>
          <w:iCs/>
          <w:color w:val="000000"/>
          <w:sz w:val="28"/>
          <w:szCs w:val="28"/>
          <w:lang w:val="uk-UA"/>
        </w:rPr>
        <w:t>науково-дослідної роботи /</w:t>
      </w:r>
      <w:r w:rsidRPr="005477F5">
        <w:rPr>
          <w:bCs/>
          <w:iCs/>
          <w:color w:val="000000"/>
          <w:sz w:val="28"/>
          <w:szCs w:val="28"/>
          <w:lang w:val="uk-UA"/>
        </w:rPr>
        <w:t>кваліфікаційних робіт</w:t>
      </w:r>
      <w:r>
        <w:rPr>
          <w:bCs/>
          <w:iCs/>
          <w:color w:val="000000"/>
          <w:sz w:val="28"/>
          <w:szCs w:val="28"/>
          <w:lang w:val="uk-UA"/>
        </w:rPr>
        <w:t xml:space="preserve"> студентів</w:t>
      </w:r>
      <w:r w:rsidRPr="005477F5">
        <w:rPr>
          <w:bCs/>
          <w:iCs/>
          <w:color w:val="000000"/>
          <w:sz w:val="28"/>
          <w:szCs w:val="28"/>
          <w:lang w:val="uk-UA"/>
        </w:rPr>
        <w:t>;</w:t>
      </w:r>
    </w:p>
    <w:p w14:paraId="0A39F091"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w:t>
      </w:r>
      <w:r w:rsidRPr="005477F5">
        <w:rPr>
          <w:bCs/>
          <w:iCs/>
          <w:color w:val="000000"/>
          <w:sz w:val="28"/>
          <w:szCs w:val="28"/>
          <w:lang w:val="uk-UA"/>
        </w:rPr>
        <w:t xml:space="preserve">проведення </w:t>
      </w:r>
      <w:r>
        <w:rPr>
          <w:bCs/>
          <w:iCs/>
          <w:color w:val="000000"/>
          <w:sz w:val="28"/>
          <w:szCs w:val="28"/>
          <w:lang w:val="uk-UA"/>
        </w:rPr>
        <w:t xml:space="preserve">власних спостережень та/або </w:t>
      </w:r>
      <w:r w:rsidRPr="005477F5">
        <w:rPr>
          <w:bCs/>
          <w:iCs/>
          <w:color w:val="000000"/>
          <w:sz w:val="28"/>
          <w:szCs w:val="28"/>
          <w:lang w:val="uk-UA"/>
        </w:rPr>
        <w:t xml:space="preserve">емпіричних досліджень за темою </w:t>
      </w:r>
      <w:r w:rsidR="0004071C">
        <w:rPr>
          <w:bCs/>
          <w:iCs/>
          <w:color w:val="000000"/>
          <w:sz w:val="28"/>
          <w:szCs w:val="28"/>
          <w:lang w:val="uk-UA"/>
        </w:rPr>
        <w:t>кваліфікаційної роботи</w:t>
      </w:r>
      <w:r w:rsidRPr="005477F5">
        <w:rPr>
          <w:bCs/>
          <w:iCs/>
          <w:color w:val="000000"/>
          <w:sz w:val="28"/>
          <w:szCs w:val="28"/>
          <w:lang w:val="uk-UA"/>
        </w:rPr>
        <w:t>;</w:t>
      </w:r>
    </w:p>
    <w:p w14:paraId="6BCEB1A1"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w:t>
      </w:r>
      <w:r>
        <w:rPr>
          <w:bCs/>
          <w:iCs/>
          <w:color w:val="000000"/>
          <w:sz w:val="28"/>
          <w:szCs w:val="28"/>
          <w:lang w:val="uk-UA"/>
        </w:rPr>
        <w:t> </w:t>
      </w:r>
      <w:r w:rsidRPr="005477F5">
        <w:rPr>
          <w:bCs/>
          <w:iCs/>
          <w:color w:val="000000"/>
          <w:sz w:val="28"/>
          <w:szCs w:val="28"/>
          <w:lang w:val="uk-UA"/>
        </w:rPr>
        <w:t xml:space="preserve">участь у роботі наукового семінару </w:t>
      </w:r>
      <w:r>
        <w:rPr>
          <w:bCs/>
          <w:iCs/>
          <w:color w:val="000000"/>
          <w:sz w:val="28"/>
          <w:szCs w:val="28"/>
          <w:lang w:val="uk-UA"/>
        </w:rPr>
        <w:t xml:space="preserve">випускової </w:t>
      </w:r>
      <w:r w:rsidRPr="005477F5">
        <w:rPr>
          <w:bCs/>
          <w:iCs/>
          <w:color w:val="000000"/>
          <w:sz w:val="28"/>
          <w:szCs w:val="28"/>
          <w:lang w:val="uk-UA"/>
        </w:rPr>
        <w:t>кафедри;</w:t>
      </w:r>
    </w:p>
    <w:p w14:paraId="73816E36"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участь у наукових конференці</w:t>
      </w:r>
      <w:r>
        <w:rPr>
          <w:bCs/>
          <w:iCs/>
          <w:color w:val="000000"/>
          <w:sz w:val="28"/>
          <w:szCs w:val="28"/>
          <w:lang w:val="uk-UA"/>
        </w:rPr>
        <w:t>ях</w:t>
      </w:r>
      <w:r w:rsidRPr="005477F5">
        <w:rPr>
          <w:bCs/>
          <w:iCs/>
          <w:color w:val="000000"/>
          <w:sz w:val="28"/>
          <w:szCs w:val="28"/>
          <w:lang w:val="uk-UA"/>
        </w:rPr>
        <w:t xml:space="preserve"> кафедри, </w:t>
      </w:r>
      <w:r>
        <w:rPr>
          <w:bCs/>
          <w:iCs/>
          <w:color w:val="000000"/>
          <w:sz w:val="28"/>
          <w:szCs w:val="28"/>
          <w:lang w:val="uk-UA"/>
        </w:rPr>
        <w:t>Університету</w:t>
      </w:r>
      <w:r w:rsidRPr="005477F5">
        <w:rPr>
          <w:bCs/>
          <w:iCs/>
          <w:color w:val="000000"/>
          <w:sz w:val="28"/>
          <w:szCs w:val="28"/>
          <w:lang w:val="uk-UA"/>
        </w:rPr>
        <w:t>;</w:t>
      </w:r>
    </w:p>
    <w:p w14:paraId="476E1038"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участь у засідання</w:t>
      </w:r>
      <w:r>
        <w:rPr>
          <w:bCs/>
          <w:iCs/>
          <w:color w:val="000000"/>
          <w:sz w:val="28"/>
          <w:szCs w:val="28"/>
          <w:lang w:val="uk-UA"/>
        </w:rPr>
        <w:t>х</w:t>
      </w:r>
      <w:r w:rsidRPr="005477F5">
        <w:rPr>
          <w:bCs/>
          <w:iCs/>
          <w:color w:val="000000"/>
          <w:sz w:val="28"/>
          <w:szCs w:val="28"/>
          <w:lang w:val="uk-UA"/>
        </w:rPr>
        <w:t xml:space="preserve"> Наукового товариства</w:t>
      </w:r>
      <w:r>
        <w:rPr>
          <w:bCs/>
          <w:iCs/>
          <w:color w:val="000000"/>
          <w:sz w:val="28"/>
          <w:szCs w:val="28"/>
          <w:lang w:val="uk-UA"/>
        </w:rPr>
        <w:t xml:space="preserve"> </w:t>
      </w:r>
      <w:r w:rsidRPr="005477F5">
        <w:rPr>
          <w:bCs/>
          <w:iCs/>
          <w:color w:val="000000"/>
          <w:sz w:val="28"/>
          <w:szCs w:val="28"/>
          <w:lang w:val="uk-UA"/>
        </w:rPr>
        <w:t>студентів, аспірантів та молодих учених</w:t>
      </w:r>
      <w:r>
        <w:rPr>
          <w:bCs/>
          <w:iCs/>
          <w:color w:val="000000"/>
          <w:sz w:val="28"/>
          <w:szCs w:val="28"/>
          <w:lang w:val="uk-UA"/>
        </w:rPr>
        <w:t>;</w:t>
      </w:r>
    </w:p>
    <w:p w14:paraId="6470FEE5"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lastRenderedPageBreak/>
        <w:t>- участь у підготовці та проведенні конкурсу студентських</w:t>
      </w:r>
      <w:r>
        <w:rPr>
          <w:bCs/>
          <w:iCs/>
          <w:color w:val="000000"/>
          <w:sz w:val="28"/>
          <w:szCs w:val="28"/>
          <w:lang w:val="uk-UA"/>
        </w:rPr>
        <w:t xml:space="preserve"> </w:t>
      </w:r>
      <w:r w:rsidRPr="005477F5">
        <w:rPr>
          <w:bCs/>
          <w:iCs/>
          <w:color w:val="000000"/>
          <w:sz w:val="28"/>
          <w:szCs w:val="28"/>
          <w:lang w:val="uk-UA"/>
        </w:rPr>
        <w:t>наукових робіт</w:t>
      </w:r>
      <w:r>
        <w:rPr>
          <w:bCs/>
          <w:iCs/>
          <w:color w:val="000000"/>
          <w:sz w:val="28"/>
          <w:szCs w:val="28"/>
          <w:lang w:val="uk-UA"/>
        </w:rPr>
        <w:t>, конференцій.</w:t>
      </w:r>
    </w:p>
    <w:p w14:paraId="5DEF8D21"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 xml:space="preserve">Змістовий модуль </w:t>
      </w:r>
      <w:r>
        <w:rPr>
          <w:b/>
          <w:bCs/>
          <w:iCs/>
          <w:color w:val="000000"/>
          <w:sz w:val="28"/>
          <w:szCs w:val="28"/>
          <w:lang w:val="uk-UA"/>
        </w:rPr>
        <w:t>4</w:t>
      </w:r>
    </w:p>
    <w:p w14:paraId="4A060115" w14:textId="77777777" w:rsidR="000E0DF9" w:rsidRPr="000B7AF7" w:rsidRDefault="000E0DF9" w:rsidP="000E0DF9">
      <w:pPr>
        <w:ind w:firstLine="709"/>
        <w:contextualSpacing/>
        <w:jc w:val="center"/>
        <w:rPr>
          <w:b/>
          <w:bCs/>
          <w:iCs/>
          <w:color w:val="000000"/>
          <w:sz w:val="28"/>
          <w:szCs w:val="28"/>
          <w:lang w:val="uk-UA"/>
        </w:rPr>
      </w:pPr>
      <w:r w:rsidRPr="000B7AF7">
        <w:rPr>
          <w:b/>
          <w:bCs/>
          <w:iCs/>
          <w:color w:val="000000"/>
          <w:sz w:val="28"/>
          <w:szCs w:val="28"/>
          <w:lang w:val="uk-UA"/>
        </w:rPr>
        <w:t>Організаційна робота</w:t>
      </w:r>
    </w:p>
    <w:p w14:paraId="63645127" w14:textId="77777777" w:rsidR="000E0DF9" w:rsidRDefault="000E0DF9" w:rsidP="000E0DF9">
      <w:pPr>
        <w:ind w:firstLine="709"/>
        <w:contextualSpacing/>
        <w:jc w:val="both"/>
        <w:rPr>
          <w:bCs/>
          <w:iCs/>
          <w:color w:val="000000"/>
          <w:sz w:val="28"/>
          <w:szCs w:val="28"/>
          <w:lang w:val="uk-UA"/>
        </w:rPr>
      </w:pPr>
      <w:r w:rsidRPr="00DB5BC1">
        <w:rPr>
          <w:bCs/>
          <w:i/>
          <w:iCs/>
          <w:color w:val="000000"/>
          <w:sz w:val="28"/>
          <w:szCs w:val="28"/>
          <w:lang w:val="uk-UA"/>
        </w:rPr>
        <w:t>Організаційн</w:t>
      </w:r>
      <w:r>
        <w:rPr>
          <w:bCs/>
          <w:i/>
          <w:iCs/>
          <w:color w:val="000000"/>
          <w:sz w:val="28"/>
          <w:szCs w:val="28"/>
          <w:lang w:val="uk-UA"/>
        </w:rPr>
        <w:t xml:space="preserve">а (у </w:t>
      </w:r>
      <w:proofErr w:type="spellStart"/>
      <w:r>
        <w:rPr>
          <w:bCs/>
          <w:i/>
          <w:iCs/>
          <w:color w:val="000000"/>
          <w:sz w:val="28"/>
          <w:szCs w:val="28"/>
          <w:lang w:val="uk-UA"/>
        </w:rPr>
        <w:t>т.ч</w:t>
      </w:r>
      <w:proofErr w:type="spellEnd"/>
      <w:r>
        <w:rPr>
          <w:bCs/>
          <w:i/>
          <w:iCs/>
          <w:color w:val="000000"/>
          <w:sz w:val="28"/>
          <w:szCs w:val="28"/>
          <w:lang w:val="uk-UA"/>
        </w:rPr>
        <w:t>. виховн</w:t>
      </w:r>
      <w:r w:rsidRPr="00DB5BC1">
        <w:rPr>
          <w:bCs/>
          <w:i/>
          <w:iCs/>
          <w:color w:val="000000"/>
          <w:sz w:val="28"/>
          <w:szCs w:val="28"/>
          <w:lang w:val="uk-UA"/>
        </w:rPr>
        <w:t>а</w:t>
      </w:r>
      <w:r>
        <w:rPr>
          <w:bCs/>
          <w:i/>
          <w:iCs/>
          <w:color w:val="000000"/>
          <w:sz w:val="28"/>
          <w:szCs w:val="28"/>
          <w:lang w:val="uk-UA"/>
        </w:rPr>
        <w:t>)</w:t>
      </w:r>
      <w:r w:rsidRPr="00DB5BC1">
        <w:rPr>
          <w:bCs/>
          <w:i/>
          <w:iCs/>
          <w:color w:val="000000"/>
          <w:sz w:val="28"/>
          <w:szCs w:val="28"/>
          <w:lang w:val="uk-UA"/>
        </w:rPr>
        <w:t xml:space="preserve"> робота</w:t>
      </w:r>
      <w:r w:rsidRPr="005477F5">
        <w:rPr>
          <w:bCs/>
          <w:iCs/>
          <w:color w:val="000000"/>
          <w:sz w:val="28"/>
          <w:szCs w:val="28"/>
          <w:lang w:val="uk-UA"/>
        </w:rPr>
        <w:t xml:space="preserve"> здобувачів-практикантів </w:t>
      </w:r>
      <w:r>
        <w:rPr>
          <w:bCs/>
          <w:iCs/>
          <w:color w:val="000000"/>
          <w:sz w:val="28"/>
          <w:szCs w:val="28"/>
          <w:lang w:val="uk-UA"/>
        </w:rPr>
        <w:t xml:space="preserve">ступеня </w:t>
      </w:r>
      <w:r w:rsidR="0004071C">
        <w:rPr>
          <w:bCs/>
          <w:iCs/>
          <w:color w:val="000000"/>
          <w:sz w:val="28"/>
          <w:szCs w:val="28"/>
          <w:lang w:val="uk-UA"/>
        </w:rPr>
        <w:t>магістра</w:t>
      </w:r>
      <w:r>
        <w:rPr>
          <w:bCs/>
          <w:iCs/>
          <w:color w:val="000000"/>
          <w:sz w:val="28"/>
          <w:szCs w:val="28"/>
          <w:lang w:val="uk-UA"/>
        </w:rPr>
        <w:t xml:space="preserve"> </w:t>
      </w:r>
      <w:r w:rsidRPr="005477F5">
        <w:rPr>
          <w:bCs/>
          <w:iCs/>
          <w:color w:val="000000"/>
          <w:sz w:val="28"/>
          <w:szCs w:val="28"/>
          <w:lang w:val="uk-UA"/>
        </w:rPr>
        <w:t>включає:</w:t>
      </w:r>
    </w:p>
    <w:p w14:paraId="1A8A2CCC" w14:textId="77777777" w:rsidR="000E0DF9" w:rsidRPr="009E5FF2" w:rsidRDefault="000E0DF9" w:rsidP="000E0DF9">
      <w:pPr>
        <w:ind w:firstLine="709"/>
        <w:contextualSpacing/>
        <w:jc w:val="both"/>
        <w:rPr>
          <w:sz w:val="28"/>
          <w:szCs w:val="28"/>
          <w:lang w:val="uk-UA"/>
        </w:rPr>
      </w:pPr>
      <w:r w:rsidRPr="009E5FF2">
        <w:rPr>
          <w:sz w:val="28"/>
          <w:szCs w:val="28"/>
          <w:lang w:val="uk-UA"/>
        </w:rPr>
        <w:t xml:space="preserve">– </w:t>
      </w:r>
      <w:r>
        <w:rPr>
          <w:sz w:val="28"/>
          <w:szCs w:val="28"/>
          <w:lang w:val="uk-UA"/>
        </w:rPr>
        <w:t>участь у</w:t>
      </w:r>
      <w:r w:rsidRPr="009E5FF2">
        <w:rPr>
          <w:sz w:val="28"/>
          <w:szCs w:val="28"/>
          <w:lang w:val="uk-UA"/>
        </w:rPr>
        <w:t xml:space="preserve"> </w:t>
      </w:r>
      <w:proofErr w:type="spellStart"/>
      <w:r w:rsidRPr="009E5FF2">
        <w:rPr>
          <w:sz w:val="28"/>
          <w:szCs w:val="28"/>
          <w:lang w:val="uk-UA"/>
        </w:rPr>
        <w:t>настанов</w:t>
      </w:r>
      <w:r>
        <w:rPr>
          <w:sz w:val="28"/>
          <w:szCs w:val="28"/>
          <w:lang w:val="uk-UA"/>
        </w:rPr>
        <w:t>чій</w:t>
      </w:r>
      <w:proofErr w:type="spellEnd"/>
      <w:r w:rsidRPr="009E5FF2">
        <w:rPr>
          <w:sz w:val="28"/>
          <w:szCs w:val="28"/>
          <w:lang w:val="uk-UA"/>
        </w:rPr>
        <w:t xml:space="preserve"> </w:t>
      </w:r>
      <w:r>
        <w:rPr>
          <w:sz w:val="28"/>
          <w:szCs w:val="28"/>
          <w:lang w:val="uk-UA"/>
        </w:rPr>
        <w:t xml:space="preserve">та підсумковій </w:t>
      </w:r>
      <w:r w:rsidRPr="009E5FF2">
        <w:rPr>
          <w:sz w:val="28"/>
          <w:szCs w:val="28"/>
          <w:lang w:val="uk-UA"/>
        </w:rPr>
        <w:t>конференці</w:t>
      </w:r>
      <w:r>
        <w:rPr>
          <w:sz w:val="28"/>
          <w:szCs w:val="28"/>
          <w:lang w:val="uk-UA"/>
        </w:rPr>
        <w:t>ях</w:t>
      </w:r>
      <w:r w:rsidRPr="009E5FF2">
        <w:rPr>
          <w:sz w:val="28"/>
          <w:szCs w:val="28"/>
          <w:lang w:val="uk-UA"/>
        </w:rPr>
        <w:t xml:space="preserve"> для ознайомлення з</w:t>
      </w:r>
      <w:r>
        <w:rPr>
          <w:sz w:val="28"/>
          <w:szCs w:val="28"/>
          <w:lang w:val="uk-UA"/>
        </w:rPr>
        <w:t xml:space="preserve"> робочою </w:t>
      </w:r>
      <w:r w:rsidRPr="009E5FF2">
        <w:rPr>
          <w:sz w:val="28"/>
          <w:szCs w:val="28"/>
          <w:lang w:val="uk-UA"/>
        </w:rPr>
        <w:t>програмою</w:t>
      </w:r>
      <w:r>
        <w:rPr>
          <w:sz w:val="28"/>
          <w:szCs w:val="28"/>
          <w:lang w:val="uk-UA"/>
        </w:rPr>
        <w:t xml:space="preserve"> й графіком проходження </w:t>
      </w:r>
      <w:r w:rsidRPr="009E5FF2">
        <w:rPr>
          <w:sz w:val="28"/>
          <w:szCs w:val="28"/>
          <w:lang w:val="uk-UA"/>
        </w:rPr>
        <w:t>асистентської практики,</w:t>
      </w:r>
      <w:r>
        <w:rPr>
          <w:sz w:val="28"/>
          <w:szCs w:val="28"/>
          <w:lang w:val="uk-UA"/>
        </w:rPr>
        <w:t xml:space="preserve"> її метою й </w:t>
      </w:r>
      <w:r w:rsidRPr="009E5FF2">
        <w:rPr>
          <w:sz w:val="28"/>
          <w:szCs w:val="28"/>
          <w:lang w:val="uk-UA"/>
        </w:rPr>
        <w:t>основними завданнями</w:t>
      </w:r>
      <w:r>
        <w:rPr>
          <w:sz w:val="28"/>
          <w:szCs w:val="28"/>
          <w:lang w:val="uk-UA"/>
        </w:rPr>
        <w:t>, переліком і вимогами щодо ведення й оформлення звітних документів</w:t>
      </w:r>
      <w:r w:rsidRPr="009E5FF2">
        <w:rPr>
          <w:sz w:val="28"/>
          <w:szCs w:val="28"/>
          <w:lang w:val="uk-UA"/>
        </w:rPr>
        <w:t>;</w:t>
      </w:r>
    </w:p>
    <w:p w14:paraId="41E5499A" w14:textId="77777777" w:rsidR="000E0DF9" w:rsidRDefault="000E0DF9" w:rsidP="000E0DF9">
      <w:pPr>
        <w:ind w:firstLine="709"/>
        <w:contextualSpacing/>
        <w:jc w:val="both"/>
        <w:rPr>
          <w:sz w:val="28"/>
          <w:szCs w:val="28"/>
          <w:lang w:val="uk-UA"/>
        </w:rPr>
      </w:pPr>
      <w:r w:rsidRPr="009E5FF2">
        <w:rPr>
          <w:sz w:val="28"/>
          <w:szCs w:val="28"/>
          <w:lang w:val="uk-UA"/>
        </w:rPr>
        <w:t xml:space="preserve">– </w:t>
      </w:r>
      <w:r>
        <w:rPr>
          <w:sz w:val="28"/>
          <w:szCs w:val="28"/>
          <w:lang w:val="uk-UA"/>
        </w:rPr>
        <w:t>проходження</w:t>
      </w:r>
      <w:r w:rsidRPr="009E5FF2">
        <w:rPr>
          <w:sz w:val="28"/>
          <w:szCs w:val="28"/>
          <w:lang w:val="uk-UA"/>
        </w:rPr>
        <w:t xml:space="preserve"> інструктаж</w:t>
      </w:r>
      <w:r>
        <w:rPr>
          <w:sz w:val="28"/>
          <w:szCs w:val="28"/>
          <w:lang w:val="uk-UA"/>
        </w:rPr>
        <w:t>у</w:t>
      </w:r>
      <w:r w:rsidRPr="009E5FF2">
        <w:rPr>
          <w:sz w:val="28"/>
          <w:szCs w:val="28"/>
          <w:lang w:val="uk-UA"/>
        </w:rPr>
        <w:t xml:space="preserve"> з основних правил техніки безпеки </w:t>
      </w:r>
      <w:r w:rsidRPr="006748FF">
        <w:rPr>
          <w:sz w:val="28"/>
          <w:szCs w:val="28"/>
          <w:lang w:val="uk-UA"/>
        </w:rPr>
        <w:t>і охорони праці</w:t>
      </w:r>
      <w:r w:rsidRPr="009E5FF2">
        <w:rPr>
          <w:sz w:val="28"/>
          <w:szCs w:val="28"/>
          <w:lang w:val="uk-UA"/>
        </w:rPr>
        <w:t xml:space="preserve"> під час п</w:t>
      </w:r>
      <w:r>
        <w:rPr>
          <w:sz w:val="28"/>
          <w:szCs w:val="28"/>
          <w:lang w:val="uk-UA"/>
        </w:rPr>
        <w:t xml:space="preserve">еребування в освітньому середовищі бази асистентської </w:t>
      </w:r>
      <w:r w:rsidRPr="009E5FF2">
        <w:rPr>
          <w:sz w:val="28"/>
          <w:szCs w:val="28"/>
          <w:lang w:val="uk-UA"/>
        </w:rPr>
        <w:t>практики;</w:t>
      </w:r>
    </w:p>
    <w:p w14:paraId="14457B54" w14:textId="77777777" w:rsidR="000E0DF9" w:rsidRDefault="000E0DF9" w:rsidP="000E0DF9">
      <w:pPr>
        <w:ind w:firstLine="709"/>
        <w:contextualSpacing/>
        <w:jc w:val="both"/>
        <w:rPr>
          <w:sz w:val="28"/>
          <w:szCs w:val="28"/>
          <w:lang w:val="uk-UA"/>
        </w:rPr>
      </w:pPr>
      <w:r w:rsidRPr="009E5FF2">
        <w:rPr>
          <w:sz w:val="28"/>
          <w:szCs w:val="28"/>
          <w:lang w:val="uk-UA"/>
        </w:rPr>
        <w:t xml:space="preserve">– складання й затвердження індивідуального плану </w:t>
      </w:r>
      <w:r>
        <w:rPr>
          <w:sz w:val="28"/>
          <w:szCs w:val="28"/>
          <w:lang w:val="uk-UA"/>
        </w:rPr>
        <w:t xml:space="preserve">й </w:t>
      </w:r>
      <w:r w:rsidRPr="009E5FF2">
        <w:rPr>
          <w:sz w:val="28"/>
          <w:szCs w:val="28"/>
          <w:lang w:val="uk-UA"/>
        </w:rPr>
        <w:t>графік</w:t>
      </w:r>
      <w:r>
        <w:rPr>
          <w:sz w:val="28"/>
          <w:szCs w:val="28"/>
          <w:lang w:val="uk-UA"/>
        </w:rPr>
        <w:t xml:space="preserve">у проходження </w:t>
      </w:r>
      <w:r w:rsidRPr="009E5FF2">
        <w:rPr>
          <w:sz w:val="28"/>
          <w:szCs w:val="28"/>
          <w:lang w:val="uk-UA"/>
        </w:rPr>
        <w:t>асистентської практики</w:t>
      </w:r>
      <w:r>
        <w:rPr>
          <w:sz w:val="28"/>
          <w:szCs w:val="28"/>
          <w:lang w:val="uk-UA"/>
        </w:rPr>
        <w:t>;</w:t>
      </w:r>
    </w:p>
    <w:p w14:paraId="48990BF3" w14:textId="77777777" w:rsidR="000E0DF9" w:rsidRDefault="000E0DF9" w:rsidP="000E0DF9">
      <w:pPr>
        <w:ind w:firstLine="709"/>
        <w:contextualSpacing/>
        <w:jc w:val="both"/>
        <w:rPr>
          <w:sz w:val="28"/>
          <w:szCs w:val="28"/>
          <w:lang w:val="uk-UA"/>
        </w:rPr>
      </w:pPr>
      <w:r w:rsidRPr="009E5FF2">
        <w:rPr>
          <w:sz w:val="28"/>
          <w:szCs w:val="28"/>
          <w:lang w:val="uk-UA"/>
        </w:rPr>
        <w:t>– ознайомлення з</w:t>
      </w:r>
      <w:r w:rsidRPr="002D5F90">
        <w:rPr>
          <w:sz w:val="28"/>
          <w:szCs w:val="28"/>
          <w:lang w:val="uk-UA"/>
        </w:rPr>
        <w:t xml:space="preserve"> </w:t>
      </w:r>
      <w:r>
        <w:rPr>
          <w:sz w:val="28"/>
          <w:szCs w:val="28"/>
          <w:lang w:val="uk-UA"/>
        </w:rPr>
        <w:t xml:space="preserve">нормами освітнього законодавства, </w:t>
      </w:r>
      <w:r w:rsidRPr="009E5FF2">
        <w:rPr>
          <w:sz w:val="28"/>
          <w:szCs w:val="28"/>
          <w:lang w:val="uk-UA"/>
        </w:rPr>
        <w:t xml:space="preserve">правами та обов'язками педагогічних </w:t>
      </w:r>
      <w:r>
        <w:rPr>
          <w:sz w:val="28"/>
          <w:szCs w:val="28"/>
          <w:lang w:val="uk-UA"/>
        </w:rPr>
        <w:t xml:space="preserve">та </w:t>
      </w:r>
      <w:r w:rsidRPr="009E5FF2">
        <w:rPr>
          <w:sz w:val="28"/>
          <w:szCs w:val="28"/>
          <w:lang w:val="uk-UA"/>
        </w:rPr>
        <w:t>науково-педагогічних працівників закладу вищої освіти</w:t>
      </w:r>
      <w:r>
        <w:rPr>
          <w:sz w:val="28"/>
          <w:szCs w:val="28"/>
          <w:lang w:val="uk-UA"/>
        </w:rPr>
        <w:t>, Кодексом академічної доброчесності</w:t>
      </w:r>
      <w:r w:rsidRPr="009E5FF2">
        <w:rPr>
          <w:sz w:val="28"/>
          <w:szCs w:val="28"/>
          <w:lang w:val="uk-UA"/>
        </w:rPr>
        <w:t>;</w:t>
      </w:r>
    </w:p>
    <w:p w14:paraId="326C393A" w14:textId="77777777" w:rsidR="000E0DF9" w:rsidRPr="005477F5"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участь у засіданнях випускової кафедри, вченої Ради факультету;</w:t>
      </w:r>
    </w:p>
    <w:p w14:paraId="7CDC38A3" w14:textId="77777777" w:rsidR="000E0DF9" w:rsidRDefault="000E0DF9" w:rsidP="000E0DF9">
      <w:pPr>
        <w:ind w:firstLine="709"/>
        <w:contextualSpacing/>
        <w:jc w:val="both"/>
        <w:rPr>
          <w:bCs/>
          <w:iCs/>
          <w:color w:val="000000"/>
          <w:sz w:val="28"/>
          <w:szCs w:val="28"/>
          <w:lang w:val="uk-UA"/>
        </w:rPr>
      </w:pPr>
      <w:r>
        <w:rPr>
          <w:bCs/>
          <w:iCs/>
          <w:color w:val="000000"/>
          <w:sz w:val="28"/>
          <w:szCs w:val="28"/>
          <w:lang w:val="uk-UA"/>
        </w:rPr>
        <w:t>- участь у</w:t>
      </w:r>
      <w:r w:rsidRPr="005477F5">
        <w:rPr>
          <w:bCs/>
          <w:iCs/>
          <w:color w:val="000000"/>
          <w:sz w:val="28"/>
          <w:szCs w:val="28"/>
          <w:lang w:val="uk-UA"/>
        </w:rPr>
        <w:t xml:space="preserve"> профорієнтаційн</w:t>
      </w:r>
      <w:r>
        <w:rPr>
          <w:bCs/>
          <w:iCs/>
          <w:color w:val="000000"/>
          <w:sz w:val="28"/>
          <w:szCs w:val="28"/>
          <w:lang w:val="uk-UA"/>
        </w:rPr>
        <w:t>их</w:t>
      </w:r>
      <w:r w:rsidRPr="005477F5">
        <w:rPr>
          <w:bCs/>
          <w:iCs/>
          <w:color w:val="000000"/>
          <w:sz w:val="28"/>
          <w:szCs w:val="28"/>
          <w:lang w:val="uk-UA"/>
        </w:rPr>
        <w:t xml:space="preserve"> </w:t>
      </w:r>
      <w:r>
        <w:rPr>
          <w:bCs/>
          <w:iCs/>
          <w:color w:val="000000"/>
          <w:sz w:val="28"/>
          <w:szCs w:val="28"/>
          <w:lang w:val="uk-UA"/>
        </w:rPr>
        <w:t xml:space="preserve">та організаційних </w:t>
      </w:r>
      <w:r w:rsidRPr="005477F5">
        <w:rPr>
          <w:bCs/>
          <w:iCs/>
          <w:color w:val="000000"/>
          <w:sz w:val="28"/>
          <w:szCs w:val="28"/>
          <w:lang w:val="uk-UA"/>
        </w:rPr>
        <w:t>захо</w:t>
      </w:r>
      <w:r>
        <w:rPr>
          <w:bCs/>
          <w:iCs/>
          <w:color w:val="000000"/>
          <w:sz w:val="28"/>
          <w:szCs w:val="28"/>
          <w:lang w:val="uk-UA"/>
        </w:rPr>
        <w:t xml:space="preserve">дах </w:t>
      </w:r>
      <w:r w:rsidRPr="005477F5">
        <w:rPr>
          <w:bCs/>
          <w:iCs/>
          <w:color w:val="000000"/>
          <w:sz w:val="28"/>
          <w:szCs w:val="28"/>
          <w:lang w:val="uk-UA"/>
        </w:rPr>
        <w:t>кафедри</w:t>
      </w:r>
      <w:r>
        <w:rPr>
          <w:bCs/>
          <w:iCs/>
          <w:color w:val="000000"/>
          <w:sz w:val="28"/>
          <w:szCs w:val="28"/>
          <w:lang w:val="uk-UA"/>
        </w:rPr>
        <w:t>, факультету;</w:t>
      </w:r>
    </w:p>
    <w:p w14:paraId="2775CBDD"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участь у засіданнях Ради студентського самоврядування;</w:t>
      </w:r>
    </w:p>
    <w:p w14:paraId="6D1AA07E"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ознайомлення з </w:t>
      </w:r>
      <w:r>
        <w:rPr>
          <w:bCs/>
          <w:iCs/>
          <w:color w:val="000000"/>
          <w:sz w:val="28"/>
          <w:szCs w:val="28"/>
          <w:lang w:val="uk-UA"/>
        </w:rPr>
        <w:t xml:space="preserve">планом, традиціями та способами </w:t>
      </w:r>
      <w:r w:rsidRPr="005477F5">
        <w:rPr>
          <w:bCs/>
          <w:iCs/>
          <w:color w:val="000000"/>
          <w:sz w:val="28"/>
          <w:szCs w:val="28"/>
          <w:lang w:val="uk-UA"/>
        </w:rPr>
        <w:t>організаці</w:t>
      </w:r>
      <w:r>
        <w:rPr>
          <w:bCs/>
          <w:iCs/>
          <w:color w:val="000000"/>
          <w:sz w:val="28"/>
          <w:szCs w:val="28"/>
          <w:lang w:val="uk-UA"/>
        </w:rPr>
        <w:t>ї виховн</w:t>
      </w:r>
      <w:r w:rsidRPr="0073572F">
        <w:rPr>
          <w:bCs/>
          <w:iCs/>
          <w:color w:val="000000"/>
          <w:sz w:val="28"/>
          <w:szCs w:val="28"/>
          <w:lang w:val="uk-UA"/>
        </w:rPr>
        <w:t xml:space="preserve">ої </w:t>
      </w:r>
      <w:r>
        <w:rPr>
          <w:bCs/>
          <w:iCs/>
          <w:color w:val="000000"/>
          <w:sz w:val="28"/>
          <w:szCs w:val="28"/>
          <w:lang w:val="uk-UA"/>
        </w:rPr>
        <w:t xml:space="preserve">та </w:t>
      </w:r>
      <w:r w:rsidRPr="005477F5">
        <w:rPr>
          <w:bCs/>
          <w:iCs/>
          <w:color w:val="000000"/>
          <w:sz w:val="28"/>
          <w:szCs w:val="28"/>
          <w:lang w:val="uk-UA"/>
        </w:rPr>
        <w:t>профорієнтаційно</w:t>
      </w:r>
      <w:r>
        <w:rPr>
          <w:bCs/>
          <w:iCs/>
          <w:color w:val="000000"/>
          <w:sz w:val="28"/>
          <w:szCs w:val="28"/>
          <w:lang w:val="uk-UA"/>
        </w:rPr>
        <w:t xml:space="preserve">ї </w:t>
      </w:r>
      <w:r w:rsidRPr="005477F5">
        <w:rPr>
          <w:bCs/>
          <w:iCs/>
          <w:color w:val="000000"/>
          <w:sz w:val="28"/>
          <w:szCs w:val="28"/>
          <w:lang w:val="uk-UA"/>
        </w:rPr>
        <w:t>робот</w:t>
      </w:r>
      <w:r>
        <w:rPr>
          <w:bCs/>
          <w:iCs/>
          <w:color w:val="000000"/>
          <w:sz w:val="28"/>
          <w:szCs w:val="28"/>
          <w:lang w:val="uk-UA"/>
        </w:rPr>
        <w:t xml:space="preserve">и зі студентами з боку викладачів випускової </w:t>
      </w:r>
      <w:r w:rsidRPr="005477F5">
        <w:rPr>
          <w:bCs/>
          <w:iCs/>
          <w:color w:val="000000"/>
          <w:sz w:val="28"/>
          <w:szCs w:val="28"/>
          <w:lang w:val="uk-UA"/>
        </w:rPr>
        <w:t>кафедри</w:t>
      </w:r>
      <w:r>
        <w:rPr>
          <w:bCs/>
          <w:iCs/>
          <w:color w:val="000000"/>
          <w:sz w:val="28"/>
          <w:szCs w:val="28"/>
          <w:lang w:val="uk-UA"/>
        </w:rPr>
        <w:t>, факультету;</w:t>
      </w:r>
    </w:p>
    <w:p w14:paraId="318BFF5B"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ознайомлення з</w:t>
      </w:r>
      <w:r>
        <w:rPr>
          <w:bCs/>
          <w:iCs/>
          <w:color w:val="000000"/>
          <w:sz w:val="28"/>
          <w:szCs w:val="28"/>
          <w:lang w:val="uk-UA"/>
        </w:rPr>
        <w:t xml:space="preserve"> планом виховн</w:t>
      </w:r>
      <w:r w:rsidRPr="0073572F">
        <w:rPr>
          <w:bCs/>
          <w:iCs/>
          <w:color w:val="000000"/>
          <w:sz w:val="28"/>
          <w:szCs w:val="28"/>
          <w:lang w:val="uk-UA"/>
        </w:rPr>
        <w:t xml:space="preserve">ої </w:t>
      </w:r>
      <w:r w:rsidRPr="005477F5">
        <w:rPr>
          <w:bCs/>
          <w:iCs/>
          <w:color w:val="000000"/>
          <w:sz w:val="28"/>
          <w:szCs w:val="28"/>
          <w:lang w:val="uk-UA"/>
        </w:rPr>
        <w:t>робот</w:t>
      </w:r>
      <w:r>
        <w:rPr>
          <w:bCs/>
          <w:iCs/>
          <w:color w:val="000000"/>
          <w:sz w:val="28"/>
          <w:szCs w:val="28"/>
          <w:lang w:val="uk-UA"/>
        </w:rPr>
        <w:t>и та досвідом організаційної діяльності куратора прикріпленої академічної групи;</w:t>
      </w:r>
    </w:p>
    <w:p w14:paraId="62D00A04" w14:textId="77777777" w:rsidR="000E0DF9" w:rsidRPr="005477F5" w:rsidRDefault="000E0DF9" w:rsidP="000E0DF9">
      <w:pPr>
        <w:ind w:firstLine="709"/>
        <w:contextualSpacing/>
        <w:jc w:val="both"/>
        <w:rPr>
          <w:bCs/>
          <w:iCs/>
          <w:color w:val="000000"/>
          <w:sz w:val="28"/>
          <w:szCs w:val="28"/>
          <w:lang w:val="uk-UA"/>
        </w:rPr>
      </w:pPr>
      <w:r>
        <w:rPr>
          <w:bCs/>
          <w:iCs/>
          <w:color w:val="000000"/>
          <w:sz w:val="28"/>
          <w:szCs w:val="28"/>
          <w:lang w:val="uk-UA"/>
        </w:rPr>
        <w:t>-</w:t>
      </w:r>
      <w:r w:rsidRPr="005477F5">
        <w:rPr>
          <w:bCs/>
          <w:iCs/>
          <w:color w:val="000000"/>
          <w:sz w:val="28"/>
          <w:szCs w:val="28"/>
          <w:lang w:val="uk-UA"/>
        </w:rPr>
        <w:t xml:space="preserve"> відвідування</w:t>
      </w:r>
      <w:r>
        <w:rPr>
          <w:bCs/>
          <w:iCs/>
          <w:color w:val="000000"/>
          <w:sz w:val="28"/>
          <w:szCs w:val="28"/>
          <w:lang w:val="uk-UA"/>
        </w:rPr>
        <w:t xml:space="preserve"> кураторських годин, консультацій та виховних заходів для студентів, участь в їх обговореннях та педагогічному аналізі;</w:t>
      </w:r>
    </w:p>
    <w:p w14:paraId="621D31FD" w14:textId="77777777" w:rsidR="000E0DF9" w:rsidRDefault="000E0DF9" w:rsidP="000E0DF9">
      <w:pPr>
        <w:ind w:firstLine="709"/>
        <w:contextualSpacing/>
        <w:jc w:val="both"/>
        <w:rPr>
          <w:bCs/>
          <w:iCs/>
          <w:color w:val="000000"/>
          <w:sz w:val="28"/>
          <w:szCs w:val="28"/>
          <w:lang w:val="uk-UA"/>
        </w:rPr>
      </w:pPr>
      <w:r w:rsidRPr="005477F5">
        <w:rPr>
          <w:bCs/>
          <w:iCs/>
          <w:color w:val="000000"/>
          <w:sz w:val="28"/>
          <w:szCs w:val="28"/>
          <w:lang w:val="uk-UA"/>
        </w:rPr>
        <w:t xml:space="preserve">- </w:t>
      </w:r>
      <w:r>
        <w:rPr>
          <w:bCs/>
          <w:iCs/>
          <w:color w:val="000000"/>
          <w:sz w:val="28"/>
          <w:szCs w:val="28"/>
          <w:lang w:val="uk-UA"/>
        </w:rPr>
        <w:t xml:space="preserve">підготовку і </w:t>
      </w:r>
      <w:r w:rsidRPr="005477F5">
        <w:rPr>
          <w:bCs/>
          <w:iCs/>
          <w:color w:val="000000"/>
          <w:sz w:val="28"/>
          <w:szCs w:val="28"/>
          <w:lang w:val="uk-UA"/>
        </w:rPr>
        <w:t>проведення кураторського заходу/</w:t>
      </w:r>
      <w:proofErr w:type="spellStart"/>
      <w:r w:rsidRPr="005477F5">
        <w:rPr>
          <w:bCs/>
          <w:iCs/>
          <w:color w:val="000000"/>
          <w:sz w:val="28"/>
          <w:szCs w:val="28"/>
          <w:lang w:val="uk-UA"/>
        </w:rPr>
        <w:t>вебінару</w:t>
      </w:r>
      <w:proofErr w:type="spellEnd"/>
      <w:r w:rsidRPr="005477F5">
        <w:rPr>
          <w:bCs/>
          <w:iCs/>
          <w:color w:val="000000"/>
          <w:sz w:val="28"/>
          <w:szCs w:val="28"/>
          <w:lang w:val="uk-UA"/>
        </w:rPr>
        <w:t xml:space="preserve"> зі </w:t>
      </w:r>
      <w:r>
        <w:rPr>
          <w:bCs/>
          <w:iCs/>
          <w:color w:val="000000"/>
          <w:sz w:val="28"/>
          <w:szCs w:val="28"/>
          <w:lang w:val="uk-UA"/>
        </w:rPr>
        <w:t>студент</w:t>
      </w:r>
      <w:r w:rsidRPr="005477F5">
        <w:rPr>
          <w:bCs/>
          <w:iCs/>
          <w:color w:val="000000"/>
          <w:sz w:val="28"/>
          <w:szCs w:val="28"/>
          <w:lang w:val="uk-UA"/>
        </w:rPr>
        <w:t xml:space="preserve">ами </w:t>
      </w:r>
      <w:r>
        <w:rPr>
          <w:bCs/>
          <w:iCs/>
          <w:color w:val="000000"/>
          <w:sz w:val="28"/>
          <w:szCs w:val="28"/>
          <w:lang w:val="uk-UA"/>
        </w:rPr>
        <w:t>прикріпленої академічної групи.</w:t>
      </w:r>
    </w:p>
    <w:p w14:paraId="15139E64" w14:textId="77777777" w:rsidR="00A52A69" w:rsidRDefault="00A52A69" w:rsidP="000E0DF9">
      <w:pPr>
        <w:ind w:firstLine="709"/>
        <w:contextualSpacing/>
        <w:jc w:val="center"/>
        <w:rPr>
          <w:b/>
          <w:sz w:val="28"/>
          <w:szCs w:val="28"/>
          <w:lang w:val="uk-UA"/>
        </w:rPr>
      </w:pPr>
    </w:p>
    <w:p w14:paraId="2CB00FE3" w14:textId="77777777" w:rsidR="00643FFA" w:rsidRDefault="00643FFA" w:rsidP="000E0DF9">
      <w:pPr>
        <w:ind w:firstLine="709"/>
        <w:contextualSpacing/>
        <w:jc w:val="center"/>
        <w:rPr>
          <w:b/>
          <w:sz w:val="28"/>
          <w:szCs w:val="28"/>
          <w:lang w:val="uk-UA"/>
        </w:rPr>
      </w:pPr>
    </w:p>
    <w:p w14:paraId="795E3BB9" w14:textId="77777777" w:rsidR="000E0DF9" w:rsidRDefault="00643FFA" w:rsidP="000E0DF9">
      <w:pPr>
        <w:ind w:firstLine="709"/>
        <w:contextualSpacing/>
        <w:jc w:val="center"/>
        <w:rPr>
          <w:b/>
          <w:sz w:val="28"/>
          <w:szCs w:val="28"/>
          <w:lang w:val="uk-UA"/>
        </w:rPr>
      </w:pPr>
      <w:r>
        <w:rPr>
          <w:b/>
          <w:sz w:val="28"/>
          <w:szCs w:val="28"/>
          <w:lang w:val="uk-UA"/>
        </w:rPr>
        <w:t>1.3</w:t>
      </w:r>
      <w:r w:rsidR="000E0DF9">
        <w:rPr>
          <w:b/>
          <w:sz w:val="28"/>
          <w:szCs w:val="28"/>
          <w:lang w:val="uk-UA"/>
        </w:rPr>
        <w:t>. </w:t>
      </w:r>
      <w:r>
        <w:rPr>
          <w:b/>
          <w:sz w:val="28"/>
          <w:szCs w:val="28"/>
          <w:lang w:val="uk-UA"/>
        </w:rPr>
        <w:t>Етапи та графік</w:t>
      </w:r>
      <w:r w:rsidRPr="00643FFA">
        <w:rPr>
          <w:b/>
          <w:sz w:val="28"/>
          <w:szCs w:val="28"/>
          <w:lang w:val="uk-UA"/>
        </w:rPr>
        <w:t xml:space="preserve"> </w:t>
      </w:r>
      <w:r>
        <w:rPr>
          <w:b/>
          <w:sz w:val="28"/>
          <w:szCs w:val="28"/>
          <w:lang w:val="uk-UA"/>
        </w:rPr>
        <w:t xml:space="preserve">проходження </w:t>
      </w:r>
      <w:r w:rsidRPr="00CD4B40">
        <w:rPr>
          <w:b/>
          <w:sz w:val="28"/>
          <w:szCs w:val="28"/>
          <w:lang w:val="uk-UA"/>
        </w:rPr>
        <w:t>асистентської практики</w:t>
      </w:r>
    </w:p>
    <w:p w14:paraId="2F261441" w14:textId="77777777" w:rsidR="00643FFA" w:rsidRDefault="00643FFA" w:rsidP="000E0DF9">
      <w:pPr>
        <w:ind w:firstLine="709"/>
        <w:contextualSpacing/>
        <w:jc w:val="center"/>
        <w:rPr>
          <w:b/>
          <w:sz w:val="28"/>
          <w:szCs w:val="28"/>
          <w:lang w:val="uk-UA"/>
        </w:rPr>
      </w:pPr>
    </w:p>
    <w:p w14:paraId="62E3D8C1" w14:textId="77777777" w:rsidR="00643FFA" w:rsidRDefault="00643FFA" w:rsidP="00643FFA">
      <w:pPr>
        <w:ind w:firstLine="709"/>
        <w:contextualSpacing/>
        <w:jc w:val="both"/>
        <w:rPr>
          <w:sz w:val="28"/>
          <w:szCs w:val="28"/>
          <w:lang w:val="uk-UA"/>
        </w:rPr>
      </w:pPr>
      <w:r>
        <w:rPr>
          <w:sz w:val="28"/>
          <w:szCs w:val="28"/>
          <w:lang w:val="uk-UA"/>
        </w:rPr>
        <w:t>Проходження асистентської п</w:t>
      </w:r>
      <w:r w:rsidRPr="009E5FF2">
        <w:rPr>
          <w:sz w:val="28"/>
          <w:szCs w:val="28"/>
          <w:lang w:val="uk-UA"/>
        </w:rPr>
        <w:t>рактик</w:t>
      </w:r>
      <w:r>
        <w:rPr>
          <w:sz w:val="28"/>
          <w:szCs w:val="28"/>
          <w:lang w:val="uk-UA"/>
        </w:rPr>
        <w:t>и</w:t>
      </w:r>
      <w:r w:rsidRPr="009E5FF2">
        <w:rPr>
          <w:sz w:val="28"/>
          <w:szCs w:val="28"/>
          <w:lang w:val="uk-UA"/>
        </w:rPr>
        <w:t xml:space="preserve"> </w:t>
      </w:r>
      <w:r>
        <w:rPr>
          <w:sz w:val="28"/>
          <w:szCs w:val="28"/>
          <w:lang w:val="uk-UA"/>
        </w:rPr>
        <w:t xml:space="preserve">здобувачами </w:t>
      </w:r>
      <w:r w:rsidRPr="00D96599">
        <w:rPr>
          <w:bCs/>
          <w:iCs/>
          <w:color w:val="000000"/>
          <w:sz w:val="28"/>
          <w:szCs w:val="28"/>
          <w:lang w:val="uk-UA"/>
        </w:rPr>
        <w:t>другого (магістерського)</w:t>
      </w:r>
      <w:r>
        <w:rPr>
          <w:bCs/>
          <w:iCs/>
          <w:color w:val="000000"/>
          <w:sz w:val="28"/>
          <w:szCs w:val="28"/>
          <w:lang w:val="uk-UA"/>
        </w:rPr>
        <w:t xml:space="preserve"> </w:t>
      </w:r>
      <w:r>
        <w:rPr>
          <w:sz w:val="28"/>
          <w:szCs w:val="28"/>
          <w:lang w:val="uk-UA"/>
        </w:rPr>
        <w:t>рівня вищої освіти відбув</w:t>
      </w:r>
      <w:r w:rsidRPr="009E5FF2">
        <w:rPr>
          <w:sz w:val="28"/>
          <w:szCs w:val="28"/>
          <w:lang w:val="uk-UA"/>
        </w:rPr>
        <w:t xml:space="preserve">ається </w:t>
      </w:r>
      <w:r>
        <w:rPr>
          <w:sz w:val="28"/>
          <w:szCs w:val="28"/>
          <w:lang w:val="uk-UA"/>
        </w:rPr>
        <w:t>по</w:t>
      </w:r>
      <w:r w:rsidRPr="009E5FF2">
        <w:rPr>
          <w:sz w:val="28"/>
          <w:szCs w:val="28"/>
          <w:lang w:val="uk-UA"/>
        </w:rPr>
        <w:t>етап</w:t>
      </w:r>
      <w:r>
        <w:rPr>
          <w:sz w:val="28"/>
          <w:szCs w:val="28"/>
          <w:lang w:val="uk-UA"/>
        </w:rPr>
        <w:t>но.</w:t>
      </w:r>
      <w:r w:rsidRPr="009E5FF2">
        <w:rPr>
          <w:sz w:val="28"/>
          <w:szCs w:val="28"/>
          <w:lang w:val="uk-UA"/>
        </w:rPr>
        <w:t xml:space="preserve"> </w:t>
      </w:r>
    </w:p>
    <w:p w14:paraId="59FF4778" w14:textId="77777777" w:rsidR="00643FFA" w:rsidRDefault="00643FFA" w:rsidP="00643FFA">
      <w:pPr>
        <w:ind w:firstLine="709"/>
        <w:contextualSpacing/>
        <w:jc w:val="both"/>
        <w:rPr>
          <w:i/>
          <w:sz w:val="28"/>
          <w:szCs w:val="28"/>
          <w:lang w:val="uk-UA"/>
        </w:rPr>
      </w:pPr>
    </w:p>
    <w:p w14:paraId="31659AE4" w14:textId="77777777" w:rsidR="00643FFA" w:rsidRPr="009E5FF2" w:rsidRDefault="00643FFA" w:rsidP="00643FFA">
      <w:pPr>
        <w:ind w:firstLine="709"/>
        <w:contextualSpacing/>
        <w:jc w:val="both"/>
        <w:rPr>
          <w:sz w:val="28"/>
          <w:szCs w:val="28"/>
          <w:lang w:val="uk-UA"/>
        </w:rPr>
      </w:pPr>
      <w:r w:rsidRPr="002B1AE6">
        <w:rPr>
          <w:i/>
          <w:sz w:val="28"/>
          <w:szCs w:val="28"/>
          <w:lang w:val="uk-UA"/>
        </w:rPr>
        <w:t>Перший</w:t>
      </w:r>
      <w:r>
        <w:rPr>
          <w:i/>
          <w:sz w:val="28"/>
          <w:szCs w:val="28"/>
          <w:lang w:val="uk-UA"/>
        </w:rPr>
        <w:t xml:space="preserve"> </w:t>
      </w:r>
      <w:r w:rsidRPr="009E5FF2">
        <w:rPr>
          <w:sz w:val="28"/>
          <w:szCs w:val="28"/>
          <w:lang w:val="uk-UA"/>
        </w:rPr>
        <w:t>–</w:t>
      </w:r>
      <w:r>
        <w:rPr>
          <w:i/>
          <w:sz w:val="28"/>
          <w:szCs w:val="28"/>
          <w:lang w:val="uk-UA"/>
        </w:rPr>
        <w:t xml:space="preserve"> о</w:t>
      </w:r>
      <w:r w:rsidRPr="002D5F90">
        <w:rPr>
          <w:i/>
          <w:sz w:val="28"/>
          <w:szCs w:val="28"/>
          <w:lang w:val="uk-UA"/>
        </w:rPr>
        <w:t>рганізаційно-адаптаційний етап</w:t>
      </w:r>
      <w:r w:rsidRPr="009E5FF2">
        <w:rPr>
          <w:sz w:val="28"/>
          <w:szCs w:val="28"/>
          <w:lang w:val="uk-UA"/>
        </w:rPr>
        <w:t xml:space="preserve"> –</w:t>
      </w:r>
      <w:r>
        <w:rPr>
          <w:sz w:val="28"/>
          <w:szCs w:val="28"/>
          <w:lang w:val="uk-UA"/>
        </w:rPr>
        <w:t xml:space="preserve"> </w:t>
      </w:r>
      <w:r w:rsidRPr="009E5FF2">
        <w:rPr>
          <w:sz w:val="28"/>
          <w:szCs w:val="28"/>
          <w:lang w:val="uk-UA"/>
        </w:rPr>
        <w:t>триває протягом першого тижня</w:t>
      </w:r>
      <w:r>
        <w:rPr>
          <w:sz w:val="28"/>
          <w:szCs w:val="28"/>
          <w:lang w:val="uk-UA"/>
        </w:rPr>
        <w:t xml:space="preserve"> асистентської </w:t>
      </w:r>
      <w:r w:rsidRPr="009E5FF2">
        <w:rPr>
          <w:sz w:val="28"/>
          <w:szCs w:val="28"/>
          <w:lang w:val="uk-UA"/>
        </w:rPr>
        <w:t>практики і передбачає:</w:t>
      </w:r>
    </w:p>
    <w:p w14:paraId="21F3DD91" w14:textId="77777777" w:rsidR="00643FFA" w:rsidRPr="009E5FF2" w:rsidRDefault="00643FFA" w:rsidP="00643FFA">
      <w:pPr>
        <w:ind w:firstLine="709"/>
        <w:contextualSpacing/>
        <w:jc w:val="both"/>
        <w:rPr>
          <w:sz w:val="28"/>
          <w:szCs w:val="28"/>
          <w:lang w:val="uk-UA"/>
        </w:rPr>
      </w:pPr>
      <w:r w:rsidRPr="009E5FF2">
        <w:rPr>
          <w:sz w:val="28"/>
          <w:szCs w:val="28"/>
          <w:lang w:val="uk-UA"/>
        </w:rPr>
        <w:t xml:space="preserve">– </w:t>
      </w:r>
      <w:r>
        <w:rPr>
          <w:sz w:val="28"/>
          <w:szCs w:val="28"/>
          <w:lang w:val="uk-UA"/>
        </w:rPr>
        <w:t>участь практикантів</w:t>
      </w:r>
      <w:r w:rsidRPr="009E5FF2">
        <w:rPr>
          <w:sz w:val="28"/>
          <w:szCs w:val="28"/>
          <w:lang w:val="uk-UA"/>
        </w:rPr>
        <w:t xml:space="preserve"> </w:t>
      </w:r>
      <w:r>
        <w:rPr>
          <w:sz w:val="28"/>
          <w:szCs w:val="28"/>
          <w:lang w:val="uk-UA"/>
        </w:rPr>
        <w:t>у</w:t>
      </w:r>
      <w:r w:rsidRPr="009E5FF2">
        <w:rPr>
          <w:sz w:val="28"/>
          <w:szCs w:val="28"/>
          <w:lang w:val="uk-UA"/>
        </w:rPr>
        <w:t xml:space="preserve"> </w:t>
      </w:r>
      <w:proofErr w:type="spellStart"/>
      <w:r w:rsidRPr="009E5FF2">
        <w:rPr>
          <w:sz w:val="28"/>
          <w:szCs w:val="28"/>
          <w:lang w:val="uk-UA"/>
        </w:rPr>
        <w:t>настанов</w:t>
      </w:r>
      <w:r>
        <w:rPr>
          <w:sz w:val="28"/>
          <w:szCs w:val="28"/>
          <w:lang w:val="uk-UA"/>
        </w:rPr>
        <w:t>чій</w:t>
      </w:r>
      <w:proofErr w:type="spellEnd"/>
      <w:r w:rsidRPr="009E5FF2">
        <w:rPr>
          <w:sz w:val="28"/>
          <w:szCs w:val="28"/>
          <w:lang w:val="uk-UA"/>
        </w:rPr>
        <w:t xml:space="preserve"> конференції для ознайомлення з</w:t>
      </w:r>
      <w:r>
        <w:rPr>
          <w:sz w:val="28"/>
          <w:szCs w:val="28"/>
          <w:lang w:val="uk-UA"/>
        </w:rPr>
        <w:t xml:space="preserve"> </w:t>
      </w:r>
      <w:r w:rsidRPr="009E5FF2">
        <w:rPr>
          <w:sz w:val="28"/>
          <w:szCs w:val="28"/>
          <w:lang w:val="uk-UA"/>
        </w:rPr>
        <w:t xml:space="preserve">наказом про допуск до асистентської практики, </w:t>
      </w:r>
      <w:r>
        <w:rPr>
          <w:sz w:val="28"/>
          <w:szCs w:val="28"/>
          <w:lang w:val="uk-UA"/>
        </w:rPr>
        <w:t xml:space="preserve">її робочою </w:t>
      </w:r>
      <w:r w:rsidRPr="009E5FF2">
        <w:rPr>
          <w:sz w:val="28"/>
          <w:szCs w:val="28"/>
          <w:lang w:val="uk-UA"/>
        </w:rPr>
        <w:t>програмою,</w:t>
      </w:r>
      <w:r>
        <w:rPr>
          <w:sz w:val="28"/>
          <w:szCs w:val="28"/>
          <w:lang w:val="uk-UA"/>
        </w:rPr>
        <w:t xml:space="preserve"> метою й </w:t>
      </w:r>
      <w:r w:rsidRPr="009E5FF2">
        <w:rPr>
          <w:sz w:val="28"/>
          <w:szCs w:val="28"/>
          <w:lang w:val="uk-UA"/>
        </w:rPr>
        <w:t>основними завданнями;</w:t>
      </w:r>
    </w:p>
    <w:p w14:paraId="2387DB1F" w14:textId="77777777" w:rsidR="00643FFA" w:rsidRDefault="00643FFA" w:rsidP="00643FFA">
      <w:pPr>
        <w:ind w:firstLine="709"/>
        <w:contextualSpacing/>
        <w:jc w:val="both"/>
        <w:rPr>
          <w:sz w:val="28"/>
          <w:szCs w:val="28"/>
          <w:lang w:val="uk-UA"/>
        </w:rPr>
      </w:pPr>
      <w:r w:rsidRPr="009E5FF2">
        <w:rPr>
          <w:sz w:val="28"/>
          <w:szCs w:val="28"/>
          <w:lang w:val="uk-UA"/>
        </w:rPr>
        <w:lastRenderedPageBreak/>
        <w:t>–</w:t>
      </w:r>
      <w:r>
        <w:rPr>
          <w:sz w:val="28"/>
          <w:szCs w:val="28"/>
          <w:lang w:val="uk-UA"/>
        </w:rPr>
        <w:t> </w:t>
      </w:r>
      <w:r w:rsidRPr="009E5FF2">
        <w:rPr>
          <w:sz w:val="28"/>
          <w:szCs w:val="28"/>
          <w:lang w:val="uk-UA"/>
        </w:rPr>
        <w:t xml:space="preserve">інструктаж </w:t>
      </w:r>
      <w:r>
        <w:rPr>
          <w:sz w:val="28"/>
          <w:szCs w:val="28"/>
          <w:lang w:val="uk-UA"/>
        </w:rPr>
        <w:t>практикантів</w:t>
      </w:r>
      <w:r w:rsidRPr="009E5FF2">
        <w:rPr>
          <w:sz w:val="28"/>
          <w:szCs w:val="28"/>
          <w:lang w:val="uk-UA"/>
        </w:rPr>
        <w:t xml:space="preserve"> з основних правил техніки безпеки </w:t>
      </w:r>
      <w:r w:rsidRPr="006748FF">
        <w:rPr>
          <w:sz w:val="28"/>
          <w:szCs w:val="28"/>
          <w:lang w:val="uk-UA"/>
        </w:rPr>
        <w:t xml:space="preserve">і охорони праці </w:t>
      </w:r>
      <w:r w:rsidRPr="009E5FF2">
        <w:rPr>
          <w:sz w:val="28"/>
          <w:szCs w:val="28"/>
          <w:lang w:val="uk-UA"/>
        </w:rPr>
        <w:t xml:space="preserve">під час </w:t>
      </w:r>
      <w:r>
        <w:rPr>
          <w:sz w:val="28"/>
          <w:szCs w:val="28"/>
          <w:lang w:val="uk-UA"/>
        </w:rPr>
        <w:t xml:space="preserve">проходження асистентської </w:t>
      </w:r>
      <w:r w:rsidRPr="009E5FF2">
        <w:rPr>
          <w:sz w:val="28"/>
          <w:szCs w:val="28"/>
          <w:lang w:val="uk-UA"/>
        </w:rPr>
        <w:t>практики;</w:t>
      </w:r>
    </w:p>
    <w:p w14:paraId="2DEDE6C4" w14:textId="77777777" w:rsidR="00643FFA" w:rsidRDefault="00643FFA" w:rsidP="00643FFA">
      <w:pPr>
        <w:ind w:firstLine="709"/>
        <w:contextualSpacing/>
        <w:jc w:val="both"/>
        <w:rPr>
          <w:sz w:val="28"/>
          <w:szCs w:val="28"/>
          <w:lang w:val="uk-UA"/>
        </w:rPr>
      </w:pPr>
      <w:r w:rsidRPr="009E5FF2">
        <w:rPr>
          <w:sz w:val="28"/>
          <w:szCs w:val="28"/>
          <w:lang w:val="uk-UA"/>
        </w:rPr>
        <w:t xml:space="preserve">– ознайомлення </w:t>
      </w:r>
      <w:r>
        <w:rPr>
          <w:sz w:val="28"/>
          <w:szCs w:val="28"/>
          <w:lang w:val="uk-UA"/>
        </w:rPr>
        <w:t>практикантів</w:t>
      </w:r>
      <w:r w:rsidRPr="009E5FF2">
        <w:rPr>
          <w:sz w:val="28"/>
          <w:szCs w:val="28"/>
          <w:lang w:val="uk-UA"/>
        </w:rPr>
        <w:t xml:space="preserve"> з</w:t>
      </w:r>
      <w:r w:rsidRPr="002D5F90">
        <w:rPr>
          <w:sz w:val="28"/>
          <w:szCs w:val="28"/>
          <w:lang w:val="uk-UA"/>
        </w:rPr>
        <w:t xml:space="preserve"> </w:t>
      </w:r>
      <w:r>
        <w:rPr>
          <w:sz w:val="28"/>
          <w:szCs w:val="28"/>
          <w:lang w:val="uk-UA"/>
        </w:rPr>
        <w:t xml:space="preserve">нормами освітнього законодавства, </w:t>
      </w:r>
      <w:r w:rsidRPr="009E5FF2">
        <w:rPr>
          <w:sz w:val="28"/>
          <w:szCs w:val="28"/>
          <w:lang w:val="uk-UA"/>
        </w:rPr>
        <w:t xml:space="preserve">правами та обов'язками педагогічних </w:t>
      </w:r>
      <w:r>
        <w:rPr>
          <w:sz w:val="28"/>
          <w:szCs w:val="28"/>
          <w:lang w:val="uk-UA"/>
        </w:rPr>
        <w:t xml:space="preserve">та </w:t>
      </w:r>
      <w:r w:rsidRPr="009E5FF2">
        <w:rPr>
          <w:sz w:val="28"/>
          <w:szCs w:val="28"/>
          <w:lang w:val="uk-UA"/>
        </w:rPr>
        <w:t>науково-педагогічних працівників закладу вищої освіти</w:t>
      </w:r>
      <w:r>
        <w:rPr>
          <w:sz w:val="28"/>
          <w:szCs w:val="28"/>
          <w:lang w:val="uk-UA"/>
        </w:rPr>
        <w:t>, Кодексом академічної доброчесності</w:t>
      </w:r>
      <w:r w:rsidRPr="009E5FF2">
        <w:rPr>
          <w:sz w:val="28"/>
          <w:szCs w:val="28"/>
          <w:lang w:val="uk-UA"/>
        </w:rPr>
        <w:t>;</w:t>
      </w:r>
    </w:p>
    <w:p w14:paraId="1ABAB104" w14:textId="77777777" w:rsidR="00643FFA" w:rsidRPr="00AC3ECE" w:rsidRDefault="00643FFA" w:rsidP="00643FFA">
      <w:pPr>
        <w:ind w:firstLine="709"/>
        <w:contextualSpacing/>
        <w:jc w:val="both"/>
        <w:rPr>
          <w:sz w:val="28"/>
          <w:szCs w:val="28"/>
          <w:lang w:val="uk-UA"/>
        </w:rPr>
      </w:pPr>
      <w:r w:rsidRPr="009E5FF2">
        <w:rPr>
          <w:sz w:val="28"/>
          <w:szCs w:val="28"/>
          <w:lang w:val="uk-UA"/>
        </w:rPr>
        <w:t xml:space="preserve">– </w:t>
      </w:r>
      <w:r>
        <w:rPr>
          <w:sz w:val="28"/>
          <w:szCs w:val="28"/>
          <w:lang w:val="uk-UA"/>
        </w:rPr>
        <w:t>усвід</w:t>
      </w:r>
      <w:r w:rsidRPr="009E5FF2">
        <w:rPr>
          <w:sz w:val="28"/>
          <w:szCs w:val="28"/>
          <w:lang w:val="uk-UA"/>
        </w:rPr>
        <w:t xml:space="preserve">омлення </w:t>
      </w:r>
      <w:r>
        <w:rPr>
          <w:sz w:val="28"/>
          <w:szCs w:val="28"/>
          <w:lang w:val="uk-UA"/>
        </w:rPr>
        <w:t xml:space="preserve">вимог </w:t>
      </w:r>
      <w:r w:rsidRPr="00AC3ECE">
        <w:rPr>
          <w:sz w:val="28"/>
          <w:szCs w:val="28"/>
          <w:lang w:val="uk-UA"/>
        </w:rPr>
        <w:t>державн</w:t>
      </w:r>
      <w:r>
        <w:rPr>
          <w:sz w:val="28"/>
          <w:szCs w:val="28"/>
          <w:lang w:val="uk-UA"/>
        </w:rPr>
        <w:t>ого</w:t>
      </w:r>
      <w:r w:rsidRPr="00AC3ECE">
        <w:rPr>
          <w:sz w:val="28"/>
          <w:szCs w:val="28"/>
          <w:lang w:val="uk-UA"/>
        </w:rPr>
        <w:t xml:space="preserve"> стандарт</w:t>
      </w:r>
      <w:r>
        <w:rPr>
          <w:sz w:val="28"/>
          <w:szCs w:val="28"/>
          <w:lang w:val="uk-UA"/>
        </w:rPr>
        <w:t>у</w:t>
      </w:r>
      <w:r w:rsidRPr="00AC3ECE">
        <w:rPr>
          <w:sz w:val="28"/>
          <w:szCs w:val="28"/>
          <w:lang w:val="uk-UA"/>
        </w:rPr>
        <w:t xml:space="preserve"> спеціальності</w:t>
      </w:r>
      <w:r>
        <w:rPr>
          <w:sz w:val="28"/>
          <w:szCs w:val="28"/>
          <w:lang w:val="uk-UA"/>
        </w:rPr>
        <w:t xml:space="preserve">, </w:t>
      </w:r>
      <w:r w:rsidRPr="00AC3ECE">
        <w:rPr>
          <w:sz w:val="28"/>
          <w:szCs w:val="28"/>
          <w:lang w:val="uk-UA"/>
        </w:rPr>
        <w:t>освітньо-професійно</w:t>
      </w:r>
      <w:r>
        <w:rPr>
          <w:sz w:val="28"/>
          <w:szCs w:val="28"/>
          <w:lang w:val="uk-UA"/>
        </w:rPr>
        <w:t>ї</w:t>
      </w:r>
      <w:r w:rsidRPr="00AC3ECE">
        <w:rPr>
          <w:sz w:val="28"/>
          <w:szCs w:val="28"/>
          <w:lang w:val="uk-UA"/>
        </w:rPr>
        <w:t xml:space="preserve"> програм</w:t>
      </w:r>
      <w:r>
        <w:rPr>
          <w:sz w:val="28"/>
          <w:szCs w:val="28"/>
          <w:lang w:val="uk-UA"/>
        </w:rPr>
        <w:t>и</w:t>
      </w:r>
      <w:r w:rsidRPr="00AC3ECE">
        <w:rPr>
          <w:sz w:val="28"/>
          <w:szCs w:val="28"/>
          <w:lang w:val="uk-UA"/>
        </w:rPr>
        <w:t>;</w:t>
      </w:r>
    </w:p>
    <w:p w14:paraId="0725A8B2" w14:textId="77777777" w:rsidR="00643FFA" w:rsidRPr="00AC3ECE"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аналіз</w:t>
      </w:r>
      <w:r w:rsidRPr="00AC3ECE">
        <w:rPr>
          <w:sz w:val="28"/>
          <w:szCs w:val="28"/>
          <w:lang w:val="uk-UA"/>
        </w:rPr>
        <w:t xml:space="preserve"> </w:t>
      </w:r>
      <w:r>
        <w:rPr>
          <w:sz w:val="28"/>
          <w:szCs w:val="28"/>
          <w:lang w:val="uk-UA"/>
        </w:rPr>
        <w:t>наявного на випусковій кафедрі навчально-</w:t>
      </w:r>
      <w:r w:rsidRPr="00AC3ECE">
        <w:rPr>
          <w:sz w:val="28"/>
          <w:szCs w:val="28"/>
          <w:lang w:val="uk-UA"/>
        </w:rPr>
        <w:t>методичн</w:t>
      </w:r>
      <w:r>
        <w:rPr>
          <w:sz w:val="28"/>
          <w:szCs w:val="28"/>
          <w:lang w:val="uk-UA"/>
        </w:rPr>
        <w:t>ого</w:t>
      </w:r>
      <w:r w:rsidRPr="00AC3ECE">
        <w:rPr>
          <w:sz w:val="28"/>
          <w:szCs w:val="28"/>
          <w:lang w:val="uk-UA"/>
        </w:rPr>
        <w:t xml:space="preserve"> забезпечення </w:t>
      </w:r>
      <w:r>
        <w:rPr>
          <w:sz w:val="28"/>
          <w:szCs w:val="28"/>
          <w:lang w:val="uk-UA"/>
        </w:rPr>
        <w:t xml:space="preserve">дисциплін </w:t>
      </w:r>
      <w:r w:rsidRPr="00AC3ECE">
        <w:rPr>
          <w:sz w:val="28"/>
          <w:szCs w:val="28"/>
          <w:lang w:val="uk-UA"/>
        </w:rPr>
        <w:t xml:space="preserve">викладання </w:t>
      </w:r>
      <w:r>
        <w:rPr>
          <w:sz w:val="28"/>
          <w:szCs w:val="28"/>
          <w:lang w:val="uk-UA"/>
        </w:rPr>
        <w:t>(</w:t>
      </w:r>
      <w:r w:rsidRPr="00AC3ECE">
        <w:rPr>
          <w:sz w:val="28"/>
          <w:szCs w:val="28"/>
          <w:lang w:val="uk-UA"/>
        </w:rPr>
        <w:t>робоч</w:t>
      </w:r>
      <w:r>
        <w:rPr>
          <w:sz w:val="28"/>
          <w:szCs w:val="28"/>
          <w:lang w:val="uk-UA"/>
        </w:rPr>
        <w:t>а</w:t>
      </w:r>
      <w:r w:rsidRPr="00AC3ECE">
        <w:rPr>
          <w:sz w:val="28"/>
          <w:szCs w:val="28"/>
          <w:lang w:val="uk-UA"/>
        </w:rPr>
        <w:t xml:space="preserve"> програм</w:t>
      </w:r>
      <w:r>
        <w:rPr>
          <w:sz w:val="28"/>
          <w:szCs w:val="28"/>
          <w:lang w:val="uk-UA"/>
        </w:rPr>
        <w:t>а</w:t>
      </w:r>
      <w:r w:rsidRPr="00AC3ECE">
        <w:rPr>
          <w:sz w:val="28"/>
          <w:szCs w:val="28"/>
          <w:lang w:val="uk-UA"/>
        </w:rPr>
        <w:t xml:space="preserve">, </w:t>
      </w:r>
      <w:proofErr w:type="spellStart"/>
      <w:r>
        <w:rPr>
          <w:sz w:val="28"/>
          <w:szCs w:val="28"/>
          <w:lang w:val="uk-UA"/>
        </w:rPr>
        <w:t>силабус</w:t>
      </w:r>
      <w:proofErr w:type="spellEnd"/>
      <w:r>
        <w:rPr>
          <w:sz w:val="28"/>
          <w:szCs w:val="28"/>
          <w:lang w:val="uk-UA"/>
        </w:rPr>
        <w:t xml:space="preserve">, </w:t>
      </w:r>
      <w:r w:rsidRPr="00AC3ECE">
        <w:rPr>
          <w:sz w:val="28"/>
          <w:szCs w:val="28"/>
          <w:lang w:val="uk-UA"/>
        </w:rPr>
        <w:t>контрольн</w:t>
      </w:r>
      <w:r>
        <w:rPr>
          <w:sz w:val="28"/>
          <w:szCs w:val="28"/>
          <w:lang w:val="uk-UA"/>
        </w:rPr>
        <w:t>і</w:t>
      </w:r>
      <w:r w:rsidRPr="00AC3ECE">
        <w:rPr>
          <w:sz w:val="28"/>
          <w:szCs w:val="28"/>
          <w:lang w:val="uk-UA"/>
        </w:rPr>
        <w:t xml:space="preserve"> та</w:t>
      </w:r>
      <w:r>
        <w:rPr>
          <w:sz w:val="28"/>
          <w:szCs w:val="28"/>
          <w:lang w:val="uk-UA"/>
        </w:rPr>
        <w:t xml:space="preserve"> </w:t>
      </w:r>
      <w:r w:rsidRPr="00AC3ECE">
        <w:rPr>
          <w:sz w:val="28"/>
          <w:szCs w:val="28"/>
          <w:lang w:val="uk-UA"/>
        </w:rPr>
        <w:t>тестов</w:t>
      </w:r>
      <w:r>
        <w:rPr>
          <w:sz w:val="28"/>
          <w:szCs w:val="28"/>
          <w:lang w:val="uk-UA"/>
        </w:rPr>
        <w:t>і</w:t>
      </w:r>
      <w:r w:rsidRPr="00AC3ECE">
        <w:rPr>
          <w:sz w:val="28"/>
          <w:szCs w:val="28"/>
          <w:lang w:val="uk-UA"/>
        </w:rPr>
        <w:t xml:space="preserve"> завдан</w:t>
      </w:r>
      <w:r>
        <w:rPr>
          <w:sz w:val="28"/>
          <w:szCs w:val="28"/>
          <w:lang w:val="uk-UA"/>
        </w:rPr>
        <w:t>ня</w:t>
      </w:r>
      <w:r w:rsidRPr="00AC3ECE">
        <w:rPr>
          <w:sz w:val="28"/>
          <w:szCs w:val="28"/>
          <w:lang w:val="uk-UA"/>
        </w:rPr>
        <w:t>, навчальн</w:t>
      </w:r>
      <w:r>
        <w:rPr>
          <w:sz w:val="28"/>
          <w:szCs w:val="28"/>
          <w:lang w:val="uk-UA"/>
        </w:rPr>
        <w:t>і</w:t>
      </w:r>
      <w:r w:rsidRPr="00AC3ECE">
        <w:rPr>
          <w:sz w:val="28"/>
          <w:szCs w:val="28"/>
          <w:lang w:val="uk-UA"/>
        </w:rPr>
        <w:t xml:space="preserve"> посібник</w:t>
      </w:r>
      <w:r>
        <w:rPr>
          <w:sz w:val="28"/>
          <w:szCs w:val="28"/>
          <w:lang w:val="uk-UA"/>
        </w:rPr>
        <w:t>и</w:t>
      </w:r>
      <w:r w:rsidRPr="00AC3ECE">
        <w:rPr>
          <w:sz w:val="28"/>
          <w:szCs w:val="28"/>
          <w:lang w:val="uk-UA"/>
        </w:rPr>
        <w:t>, методичн</w:t>
      </w:r>
      <w:r>
        <w:rPr>
          <w:sz w:val="28"/>
          <w:szCs w:val="28"/>
          <w:lang w:val="uk-UA"/>
        </w:rPr>
        <w:t>і рекомендації</w:t>
      </w:r>
      <w:r w:rsidRPr="00AC3ECE">
        <w:rPr>
          <w:sz w:val="28"/>
          <w:szCs w:val="28"/>
          <w:lang w:val="uk-UA"/>
        </w:rPr>
        <w:t>, інш</w:t>
      </w:r>
      <w:r>
        <w:rPr>
          <w:sz w:val="28"/>
          <w:szCs w:val="28"/>
          <w:lang w:val="uk-UA"/>
        </w:rPr>
        <w:t>і навчальні</w:t>
      </w:r>
      <w:r w:rsidRPr="00AC3ECE">
        <w:rPr>
          <w:sz w:val="28"/>
          <w:szCs w:val="28"/>
          <w:lang w:val="uk-UA"/>
        </w:rPr>
        <w:t xml:space="preserve"> матеріал</w:t>
      </w:r>
      <w:r>
        <w:rPr>
          <w:sz w:val="28"/>
          <w:szCs w:val="28"/>
          <w:lang w:val="uk-UA"/>
        </w:rPr>
        <w:t>и)</w:t>
      </w:r>
      <w:r w:rsidRPr="00AC3ECE">
        <w:rPr>
          <w:sz w:val="28"/>
          <w:szCs w:val="28"/>
          <w:lang w:val="uk-UA"/>
        </w:rPr>
        <w:t>;</w:t>
      </w:r>
    </w:p>
    <w:p w14:paraId="4AC557A8" w14:textId="77777777" w:rsidR="00643FFA"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w:t>
      </w:r>
      <w:r w:rsidRPr="009E5FF2">
        <w:rPr>
          <w:sz w:val="28"/>
          <w:szCs w:val="28"/>
          <w:lang w:val="uk-UA"/>
        </w:rPr>
        <w:t xml:space="preserve">відвідування занять </w:t>
      </w:r>
      <w:r w:rsidRPr="00AC3ECE">
        <w:rPr>
          <w:sz w:val="28"/>
          <w:szCs w:val="28"/>
          <w:lang w:val="uk-UA"/>
        </w:rPr>
        <w:t>провідни</w:t>
      </w:r>
      <w:r>
        <w:rPr>
          <w:sz w:val="28"/>
          <w:szCs w:val="28"/>
          <w:lang w:val="uk-UA"/>
        </w:rPr>
        <w:t>х фахівц</w:t>
      </w:r>
      <w:r w:rsidRPr="009E5FF2">
        <w:rPr>
          <w:sz w:val="28"/>
          <w:szCs w:val="28"/>
          <w:lang w:val="uk-UA"/>
        </w:rPr>
        <w:t xml:space="preserve">ів кафедри </w:t>
      </w:r>
      <w:r>
        <w:rPr>
          <w:sz w:val="28"/>
          <w:szCs w:val="28"/>
          <w:lang w:val="uk-UA"/>
        </w:rPr>
        <w:t xml:space="preserve">та наукового керівника </w:t>
      </w:r>
      <w:r w:rsidRPr="009E5FF2">
        <w:rPr>
          <w:sz w:val="28"/>
          <w:szCs w:val="28"/>
          <w:lang w:val="uk-UA"/>
        </w:rPr>
        <w:t xml:space="preserve">з метою </w:t>
      </w:r>
      <w:r w:rsidRPr="00AC3ECE">
        <w:rPr>
          <w:sz w:val="28"/>
          <w:szCs w:val="28"/>
          <w:lang w:val="uk-UA"/>
        </w:rPr>
        <w:t xml:space="preserve">ознайомлення з методикою </w:t>
      </w:r>
      <w:r>
        <w:rPr>
          <w:sz w:val="28"/>
          <w:szCs w:val="28"/>
          <w:lang w:val="uk-UA"/>
        </w:rPr>
        <w:t xml:space="preserve">та технологіями </w:t>
      </w:r>
      <w:r w:rsidRPr="00AC3ECE">
        <w:rPr>
          <w:sz w:val="28"/>
          <w:szCs w:val="28"/>
          <w:lang w:val="uk-UA"/>
        </w:rPr>
        <w:t>викладання</w:t>
      </w:r>
      <w:r>
        <w:rPr>
          <w:sz w:val="28"/>
          <w:szCs w:val="28"/>
          <w:lang w:val="uk-UA"/>
        </w:rPr>
        <w:t xml:space="preserve"> дисциплін спеціалізації</w:t>
      </w:r>
      <w:r w:rsidRPr="00AC3ECE">
        <w:rPr>
          <w:sz w:val="28"/>
          <w:szCs w:val="28"/>
          <w:lang w:val="uk-UA"/>
        </w:rPr>
        <w:t xml:space="preserve">, </w:t>
      </w:r>
      <w:r>
        <w:rPr>
          <w:sz w:val="28"/>
          <w:szCs w:val="28"/>
          <w:lang w:val="uk-UA"/>
        </w:rPr>
        <w:t>накопиченим інноваційно-педагогічним досвідом випускової кафедри</w:t>
      </w:r>
      <w:r w:rsidRPr="00AC3ECE">
        <w:rPr>
          <w:sz w:val="28"/>
          <w:szCs w:val="28"/>
          <w:lang w:val="uk-UA"/>
        </w:rPr>
        <w:t>;</w:t>
      </w:r>
    </w:p>
    <w:p w14:paraId="0FC09B34" w14:textId="77777777" w:rsidR="00643FFA" w:rsidRDefault="00643FFA" w:rsidP="00643FFA">
      <w:pPr>
        <w:ind w:firstLine="709"/>
        <w:contextualSpacing/>
        <w:jc w:val="both"/>
        <w:rPr>
          <w:sz w:val="28"/>
          <w:szCs w:val="28"/>
          <w:lang w:val="uk-UA"/>
        </w:rPr>
      </w:pPr>
      <w:r>
        <w:rPr>
          <w:sz w:val="28"/>
          <w:szCs w:val="28"/>
          <w:lang w:val="uk-UA"/>
        </w:rPr>
        <w:t>– участь в обговореннях та аналізі проведених лекційних та семінарських/</w:t>
      </w:r>
      <w:r w:rsidRPr="009E5FF2">
        <w:rPr>
          <w:sz w:val="28"/>
          <w:szCs w:val="28"/>
          <w:lang w:val="uk-UA"/>
        </w:rPr>
        <w:t>практичних</w:t>
      </w:r>
      <w:r>
        <w:rPr>
          <w:sz w:val="28"/>
          <w:szCs w:val="28"/>
          <w:lang w:val="uk-UA"/>
        </w:rPr>
        <w:t xml:space="preserve"> </w:t>
      </w:r>
      <w:r w:rsidRPr="009E5FF2">
        <w:rPr>
          <w:sz w:val="28"/>
          <w:szCs w:val="28"/>
          <w:lang w:val="uk-UA"/>
        </w:rPr>
        <w:t>занять;</w:t>
      </w:r>
    </w:p>
    <w:p w14:paraId="6B0EE531" w14:textId="77777777" w:rsidR="00643FFA" w:rsidRPr="00427A60" w:rsidRDefault="00643FFA" w:rsidP="00643FFA">
      <w:pPr>
        <w:ind w:firstLine="709"/>
        <w:contextualSpacing/>
        <w:jc w:val="both"/>
        <w:rPr>
          <w:sz w:val="28"/>
          <w:szCs w:val="28"/>
          <w:lang w:val="uk-UA"/>
        </w:rPr>
      </w:pPr>
      <w:r>
        <w:rPr>
          <w:sz w:val="28"/>
          <w:szCs w:val="28"/>
          <w:lang w:val="uk-UA"/>
        </w:rPr>
        <w:t>– здійсн</w:t>
      </w:r>
      <w:r w:rsidRPr="009E5FF2">
        <w:rPr>
          <w:sz w:val="28"/>
          <w:szCs w:val="28"/>
          <w:lang w:val="uk-UA"/>
        </w:rPr>
        <w:t xml:space="preserve">ення </w:t>
      </w:r>
      <w:r>
        <w:rPr>
          <w:sz w:val="28"/>
          <w:szCs w:val="28"/>
          <w:lang w:val="uk-UA"/>
        </w:rPr>
        <w:t>спостережень за організацією освітнього процесу, навчально-пізнавальною діяльністю студентів прикріпленої академічної групи, вивчення їхніх індивідуальних особливостей і можливостей в опануванні дисципліни викладання, з</w:t>
      </w:r>
      <w:r w:rsidRPr="00427A60">
        <w:rPr>
          <w:sz w:val="28"/>
          <w:szCs w:val="28"/>
          <w:lang w:val="uk-UA"/>
        </w:rPr>
        <w:t>’</w:t>
      </w:r>
      <w:r>
        <w:rPr>
          <w:sz w:val="28"/>
          <w:szCs w:val="28"/>
          <w:lang w:val="uk-UA"/>
        </w:rPr>
        <w:t>ясування й уточнення певних дидактичних закономірностей і тенденцій;</w:t>
      </w:r>
    </w:p>
    <w:p w14:paraId="357B77B2" w14:textId="77777777" w:rsidR="00643FFA" w:rsidRDefault="00643FFA" w:rsidP="00643FFA">
      <w:pPr>
        <w:ind w:firstLine="709"/>
        <w:contextualSpacing/>
        <w:jc w:val="both"/>
        <w:rPr>
          <w:sz w:val="28"/>
          <w:szCs w:val="28"/>
          <w:lang w:val="uk-UA"/>
        </w:rPr>
      </w:pPr>
      <w:r w:rsidRPr="009E5FF2">
        <w:rPr>
          <w:sz w:val="28"/>
          <w:szCs w:val="28"/>
          <w:lang w:val="uk-UA"/>
        </w:rPr>
        <w:t xml:space="preserve">– складання й затвердження індивідуального плану </w:t>
      </w:r>
      <w:r>
        <w:rPr>
          <w:sz w:val="28"/>
          <w:szCs w:val="28"/>
          <w:lang w:val="uk-UA"/>
        </w:rPr>
        <w:t xml:space="preserve">й </w:t>
      </w:r>
      <w:r w:rsidRPr="009E5FF2">
        <w:rPr>
          <w:sz w:val="28"/>
          <w:szCs w:val="28"/>
          <w:lang w:val="uk-UA"/>
        </w:rPr>
        <w:t>графік</w:t>
      </w:r>
      <w:r>
        <w:rPr>
          <w:sz w:val="28"/>
          <w:szCs w:val="28"/>
          <w:lang w:val="uk-UA"/>
        </w:rPr>
        <w:t>у</w:t>
      </w:r>
      <w:r w:rsidRPr="009E5FF2">
        <w:rPr>
          <w:sz w:val="28"/>
          <w:szCs w:val="28"/>
          <w:lang w:val="uk-UA"/>
        </w:rPr>
        <w:t xml:space="preserve"> </w:t>
      </w:r>
      <w:r>
        <w:rPr>
          <w:sz w:val="28"/>
          <w:szCs w:val="28"/>
          <w:lang w:val="uk-UA"/>
        </w:rPr>
        <w:t xml:space="preserve">здійснення </w:t>
      </w:r>
      <w:r w:rsidRPr="009E5FF2">
        <w:rPr>
          <w:sz w:val="28"/>
          <w:szCs w:val="28"/>
          <w:lang w:val="uk-UA"/>
        </w:rPr>
        <w:t>навчально</w:t>
      </w:r>
      <w:r>
        <w:rPr>
          <w:sz w:val="28"/>
          <w:szCs w:val="28"/>
          <w:lang w:val="uk-UA"/>
        </w:rPr>
        <w:t xml:space="preserve">ї, </w:t>
      </w:r>
      <w:r w:rsidRPr="009E5FF2">
        <w:rPr>
          <w:sz w:val="28"/>
          <w:szCs w:val="28"/>
          <w:lang w:val="uk-UA"/>
        </w:rPr>
        <w:t>методичної</w:t>
      </w:r>
      <w:r>
        <w:rPr>
          <w:sz w:val="28"/>
          <w:szCs w:val="28"/>
          <w:lang w:val="uk-UA"/>
        </w:rPr>
        <w:t>, наукової та організаційної діяльності</w:t>
      </w:r>
      <w:r w:rsidRPr="009E5FF2">
        <w:rPr>
          <w:sz w:val="28"/>
          <w:szCs w:val="28"/>
          <w:lang w:val="uk-UA"/>
        </w:rPr>
        <w:t xml:space="preserve"> </w:t>
      </w:r>
      <w:r>
        <w:rPr>
          <w:sz w:val="28"/>
          <w:szCs w:val="28"/>
          <w:lang w:val="uk-UA"/>
        </w:rPr>
        <w:t>практиканта;</w:t>
      </w:r>
    </w:p>
    <w:p w14:paraId="5CABBAE8" w14:textId="77777777" w:rsidR="00643FFA" w:rsidRPr="00153C60"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в</w:t>
      </w:r>
      <w:r w:rsidRPr="00153C60">
        <w:rPr>
          <w:sz w:val="28"/>
          <w:szCs w:val="28"/>
          <w:lang w:val="uk-UA"/>
        </w:rPr>
        <w:t xml:space="preserve">едення щоденника </w:t>
      </w:r>
      <w:r>
        <w:rPr>
          <w:sz w:val="28"/>
          <w:szCs w:val="28"/>
          <w:lang w:val="uk-UA"/>
        </w:rPr>
        <w:t xml:space="preserve">з асистентської </w:t>
      </w:r>
      <w:r w:rsidRPr="00153C60">
        <w:rPr>
          <w:sz w:val="28"/>
          <w:szCs w:val="28"/>
          <w:lang w:val="uk-UA"/>
        </w:rPr>
        <w:t>практик</w:t>
      </w:r>
      <w:r>
        <w:rPr>
          <w:sz w:val="28"/>
          <w:szCs w:val="28"/>
          <w:lang w:val="uk-UA"/>
        </w:rPr>
        <w:t>и.</w:t>
      </w:r>
    </w:p>
    <w:p w14:paraId="432E4EEA" w14:textId="77777777" w:rsidR="00643FFA" w:rsidRDefault="00643FFA" w:rsidP="00643FFA">
      <w:pPr>
        <w:ind w:firstLine="709"/>
        <w:contextualSpacing/>
        <w:jc w:val="both"/>
        <w:rPr>
          <w:i/>
          <w:sz w:val="28"/>
          <w:szCs w:val="28"/>
          <w:lang w:val="uk-UA"/>
        </w:rPr>
      </w:pPr>
    </w:p>
    <w:p w14:paraId="629651C7" w14:textId="77777777" w:rsidR="00643FFA" w:rsidRDefault="00643FFA" w:rsidP="00643FFA">
      <w:pPr>
        <w:ind w:firstLine="709"/>
        <w:contextualSpacing/>
        <w:jc w:val="both"/>
        <w:rPr>
          <w:i/>
          <w:sz w:val="28"/>
          <w:szCs w:val="28"/>
          <w:lang w:val="uk-UA"/>
        </w:rPr>
      </w:pPr>
    </w:p>
    <w:p w14:paraId="3BCC3947" w14:textId="77777777" w:rsidR="00643FFA" w:rsidRDefault="00643FFA" w:rsidP="00643FFA">
      <w:pPr>
        <w:ind w:firstLine="709"/>
        <w:contextualSpacing/>
        <w:jc w:val="both"/>
        <w:rPr>
          <w:i/>
          <w:sz w:val="28"/>
          <w:szCs w:val="28"/>
          <w:lang w:val="uk-UA"/>
        </w:rPr>
      </w:pPr>
    </w:p>
    <w:p w14:paraId="24BE278B" w14:textId="77777777" w:rsidR="00643FFA" w:rsidRPr="009E5FF2" w:rsidRDefault="00643FFA" w:rsidP="00643FFA">
      <w:pPr>
        <w:ind w:firstLine="709"/>
        <w:contextualSpacing/>
        <w:jc w:val="both"/>
        <w:rPr>
          <w:sz w:val="28"/>
          <w:szCs w:val="28"/>
          <w:lang w:val="uk-UA"/>
        </w:rPr>
      </w:pPr>
      <w:r>
        <w:rPr>
          <w:i/>
          <w:sz w:val="28"/>
          <w:szCs w:val="28"/>
          <w:lang w:val="uk-UA"/>
        </w:rPr>
        <w:t xml:space="preserve">Другий </w:t>
      </w:r>
      <w:r w:rsidRPr="009E5FF2">
        <w:rPr>
          <w:sz w:val="28"/>
          <w:szCs w:val="28"/>
          <w:lang w:val="uk-UA"/>
        </w:rPr>
        <w:t>–</w:t>
      </w:r>
      <w:r>
        <w:rPr>
          <w:i/>
          <w:sz w:val="28"/>
          <w:szCs w:val="28"/>
          <w:lang w:val="uk-UA"/>
        </w:rPr>
        <w:t xml:space="preserve"> навчально-п</w:t>
      </w:r>
      <w:r w:rsidRPr="007147B0">
        <w:rPr>
          <w:i/>
          <w:sz w:val="28"/>
          <w:szCs w:val="28"/>
          <w:lang w:val="uk-UA"/>
        </w:rPr>
        <w:t>рофесійний етап</w:t>
      </w:r>
      <w:r w:rsidRPr="002B1AE6">
        <w:rPr>
          <w:sz w:val="28"/>
          <w:szCs w:val="28"/>
          <w:lang w:val="uk-UA"/>
        </w:rPr>
        <w:t>,</w:t>
      </w:r>
      <w:r>
        <w:rPr>
          <w:i/>
          <w:sz w:val="28"/>
          <w:szCs w:val="28"/>
          <w:lang w:val="uk-UA"/>
        </w:rPr>
        <w:t xml:space="preserve"> </w:t>
      </w:r>
      <w:r w:rsidRPr="002B1AE6">
        <w:rPr>
          <w:sz w:val="28"/>
          <w:szCs w:val="28"/>
          <w:lang w:val="uk-UA"/>
        </w:rPr>
        <w:t>який триває впродовж</w:t>
      </w:r>
      <w:r>
        <w:rPr>
          <w:i/>
          <w:sz w:val="28"/>
          <w:szCs w:val="28"/>
          <w:lang w:val="uk-UA"/>
        </w:rPr>
        <w:t xml:space="preserve"> </w:t>
      </w:r>
      <w:r w:rsidRPr="002B1AE6">
        <w:rPr>
          <w:sz w:val="28"/>
          <w:szCs w:val="28"/>
          <w:lang w:val="uk-UA"/>
        </w:rPr>
        <w:t xml:space="preserve">другого і третього тижнів, </w:t>
      </w:r>
      <w:r>
        <w:rPr>
          <w:sz w:val="28"/>
          <w:szCs w:val="28"/>
          <w:lang w:val="uk-UA"/>
        </w:rPr>
        <w:t>спрямовує зусилля практикантів на</w:t>
      </w:r>
      <w:r w:rsidRPr="009E5FF2">
        <w:rPr>
          <w:sz w:val="28"/>
          <w:szCs w:val="28"/>
          <w:lang w:val="uk-UA"/>
        </w:rPr>
        <w:t>:</w:t>
      </w:r>
    </w:p>
    <w:p w14:paraId="2DFFD5AA" w14:textId="77777777" w:rsidR="00643FFA" w:rsidRDefault="00643FFA" w:rsidP="00643FFA">
      <w:pPr>
        <w:ind w:firstLine="709"/>
        <w:contextualSpacing/>
        <w:jc w:val="both"/>
        <w:rPr>
          <w:sz w:val="28"/>
          <w:szCs w:val="28"/>
          <w:lang w:val="uk-UA"/>
        </w:rPr>
      </w:pPr>
      <w:r>
        <w:rPr>
          <w:sz w:val="28"/>
          <w:szCs w:val="28"/>
          <w:lang w:val="uk-UA"/>
        </w:rPr>
        <w:t>– самостійне складання</w:t>
      </w:r>
      <w:r w:rsidRPr="009E5FF2">
        <w:rPr>
          <w:sz w:val="28"/>
          <w:szCs w:val="28"/>
          <w:lang w:val="uk-UA"/>
        </w:rPr>
        <w:t xml:space="preserve"> планів-конспектів </w:t>
      </w:r>
      <w:r>
        <w:rPr>
          <w:sz w:val="28"/>
          <w:szCs w:val="28"/>
          <w:lang w:val="uk-UA"/>
        </w:rPr>
        <w:t>різних типів семінарських/</w:t>
      </w:r>
      <w:r w:rsidRPr="009E5FF2">
        <w:rPr>
          <w:sz w:val="28"/>
          <w:szCs w:val="28"/>
          <w:lang w:val="uk-UA"/>
        </w:rPr>
        <w:t xml:space="preserve">практичних занять з </w:t>
      </w:r>
      <w:r>
        <w:rPr>
          <w:sz w:val="28"/>
          <w:szCs w:val="28"/>
          <w:lang w:val="uk-UA"/>
        </w:rPr>
        <w:t>дисциплін викладання із застосуванням інноваційних методів і форм, цифрових засобів і ресурсів</w:t>
      </w:r>
      <w:r w:rsidRPr="009E5FF2">
        <w:rPr>
          <w:sz w:val="28"/>
          <w:szCs w:val="28"/>
          <w:lang w:val="uk-UA"/>
        </w:rPr>
        <w:t>;</w:t>
      </w:r>
    </w:p>
    <w:p w14:paraId="4AB4B040" w14:textId="77777777" w:rsidR="00643FFA"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w:t>
      </w:r>
      <w:r w:rsidRPr="009E5FF2">
        <w:rPr>
          <w:sz w:val="28"/>
          <w:szCs w:val="28"/>
          <w:lang w:val="uk-UA"/>
        </w:rPr>
        <w:t>розроблення розгорнут</w:t>
      </w:r>
      <w:r>
        <w:rPr>
          <w:sz w:val="28"/>
          <w:szCs w:val="28"/>
          <w:lang w:val="uk-UA"/>
        </w:rPr>
        <w:t>их планів-сценаріїв</w:t>
      </w:r>
      <w:r w:rsidRPr="009E5FF2">
        <w:rPr>
          <w:sz w:val="28"/>
          <w:szCs w:val="28"/>
          <w:lang w:val="uk-UA"/>
        </w:rPr>
        <w:t xml:space="preserve"> лекційн</w:t>
      </w:r>
      <w:r>
        <w:rPr>
          <w:sz w:val="28"/>
          <w:szCs w:val="28"/>
          <w:lang w:val="uk-UA"/>
        </w:rPr>
        <w:t>их</w:t>
      </w:r>
      <w:r w:rsidRPr="009E5FF2">
        <w:rPr>
          <w:sz w:val="28"/>
          <w:szCs w:val="28"/>
          <w:lang w:val="uk-UA"/>
        </w:rPr>
        <w:t xml:space="preserve"> занят</w:t>
      </w:r>
      <w:r>
        <w:rPr>
          <w:sz w:val="28"/>
          <w:szCs w:val="28"/>
          <w:lang w:val="uk-UA"/>
        </w:rPr>
        <w:t>ь зі студентами із використанням проблемно-евристичних методів, мультимедійних засобів та інтерактивних форм взаємодії</w:t>
      </w:r>
      <w:r w:rsidRPr="009E5FF2">
        <w:rPr>
          <w:sz w:val="28"/>
          <w:szCs w:val="28"/>
          <w:lang w:val="uk-UA"/>
        </w:rPr>
        <w:t>;</w:t>
      </w:r>
    </w:p>
    <w:p w14:paraId="10DA6AC2" w14:textId="77777777" w:rsidR="00643FFA" w:rsidRPr="009E5FF2"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w:t>
      </w:r>
      <w:r w:rsidRPr="009E5FF2">
        <w:rPr>
          <w:sz w:val="28"/>
          <w:szCs w:val="28"/>
          <w:lang w:val="uk-UA"/>
        </w:rPr>
        <w:t>проведення пробних лекцій</w:t>
      </w:r>
      <w:r>
        <w:rPr>
          <w:sz w:val="28"/>
          <w:szCs w:val="28"/>
          <w:lang w:val="uk-UA"/>
        </w:rPr>
        <w:t>них</w:t>
      </w:r>
      <w:r w:rsidRPr="009E5FF2">
        <w:rPr>
          <w:sz w:val="28"/>
          <w:szCs w:val="28"/>
          <w:lang w:val="uk-UA"/>
        </w:rPr>
        <w:t xml:space="preserve"> та </w:t>
      </w:r>
      <w:r>
        <w:rPr>
          <w:sz w:val="28"/>
          <w:szCs w:val="28"/>
          <w:lang w:val="uk-UA"/>
        </w:rPr>
        <w:t>семінарських/</w:t>
      </w:r>
      <w:r w:rsidRPr="009E5FF2">
        <w:rPr>
          <w:sz w:val="28"/>
          <w:szCs w:val="28"/>
          <w:lang w:val="uk-UA"/>
        </w:rPr>
        <w:t>практичних</w:t>
      </w:r>
      <w:r>
        <w:rPr>
          <w:sz w:val="28"/>
          <w:szCs w:val="28"/>
          <w:lang w:val="uk-UA"/>
        </w:rPr>
        <w:t xml:space="preserve"> </w:t>
      </w:r>
      <w:r w:rsidRPr="009E5FF2">
        <w:rPr>
          <w:sz w:val="28"/>
          <w:szCs w:val="28"/>
          <w:lang w:val="uk-UA"/>
        </w:rPr>
        <w:t xml:space="preserve">занять з метою набуття первинного досвіду </w:t>
      </w:r>
      <w:r>
        <w:rPr>
          <w:sz w:val="28"/>
          <w:szCs w:val="28"/>
          <w:lang w:val="uk-UA"/>
        </w:rPr>
        <w:t xml:space="preserve">організації </w:t>
      </w:r>
      <w:r w:rsidRPr="009E5FF2">
        <w:rPr>
          <w:sz w:val="28"/>
          <w:szCs w:val="28"/>
          <w:lang w:val="uk-UA"/>
        </w:rPr>
        <w:t>навчально</w:t>
      </w:r>
      <w:r>
        <w:rPr>
          <w:sz w:val="28"/>
          <w:szCs w:val="28"/>
          <w:lang w:val="uk-UA"/>
        </w:rPr>
        <w:t>-пізнавальної</w:t>
      </w:r>
      <w:r w:rsidRPr="009E5FF2">
        <w:rPr>
          <w:sz w:val="28"/>
          <w:szCs w:val="28"/>
          <w:lang w:val="uk-UA"/>
        </w:rPr>
        <w:t xml:space="preserve"> діяльності </w:t>
      </w:r>
      <w:r>
        <w:rPr>
          <w:sz w:val="28"/>
          <w:szCs w:val="28"/>
          <w:lang w:val="uk-UA"/>
        </w:rPr>
        <w:t>студентів</w:t>
      </w:r>
      <w:r w:rsidRPr="009E5FF2">
        <w:rPr>
          <w:sz w:val="28"/>
          <w:szCs w:val="28"/>
          <w:lang w:val="uk-UA"/>
        </w:rPr>
        <w:t>;</w:t>
      </w:r>
    </w:p>
    <w:p w14:paraId="263E5059" w14:textId="77777777" w:rsidR="00643FFA" w:rsidRDefault="00643FFA" w:rsidP="00643FFA">
      <w:pPr>
        <w:ind w:firstLine="709"/>
        <w:contextualSpacing/>
        <w:jc w:val="both"/>
        <w:rPr>
          <w:sz w:val="28"/>
          <w:szCs w:val="28"/>
          <w:lang w:val="uk-UA"/>
        </w:rPr>
      </w:pPr>
      <w:r>
        <w:rPr>
          <w:sz w:val="28"/>
          <w:szCs w:val="28"/>
          <w:lang w:val="uk-UA"/>
        </w:rPr>
        <w:t xml:space="preserve">– здійснення психолого-педагогічного </w:t>
      </w:r>
      <w:r w:rsidRPr="009E5FF2">
        <w:rPr>
          <w:sz w:val="28"/>
          <w:szCs w:val="28"/>
          <w:lang w:val="uk-UA"/>
        </w:rPr>
        <w:t xml:space="preserve">самоаналізу </w:t>
      </w:r>
      <w:r>
        <w:rPr>
          <w:sz w:val="28"/>
          <w:szCs w:val="28"/>
          <w:lang w:val="uk-UA"/>
        </w:rPr>
        <w:t>проведених лекційних та семінарських/</w:t>
      </w:r>
      <w:r w:rsidRPr="009E5FF2">
        <w:rPr>
          <w:sz w:val="28"/>
          <w:szCs w:val="28"/>
          <w:lang w:val="uk-UA"/>
        </w:rPr>
        <w:t>практичних</w:t>
      </w:r>
      <w:r>
        <w:rPr>
          <w:sz w:val="28"/>
          <w:szCs w:val="28"/>
          <w:lang w:val="uk-UA"/>
        </w:rPr>
        <w:t xml:space="preserve"> </w:t>
      </w:r>
      <w:r w:rsidRPr="009E5FF2">
        <w:rPr>
          <w:sz w:val="28"/>
          <w:szCs w:val="28"/>
          <w:lang w:val="uk-UA"/>
        </w:rPr>
        <w:t>занять;</w:t>
      </w:r>
    </w:p>
    <w:p w14:paraId="3F9D1ED4" w14:textId="77777777" w:rsidR="00643FFA" w:rsidRDefault="00643FFA" w:rsidP="00643FFA">
      <w:pPr>
        <w:ind w:firstLine="709"/>
        <w:contextualSpacing/>
        <w:jc w:val="both"/>
        <w:rPr>
          <w:sz w:val="28"/>
          <w:szCs w:val="28"/>
          <w:lang w:val="uk-UA"/>
        </w:rPr>
      </w:pPr>
      <w:r>
        <w:rPr>
          <w:sz w:val="28"/>
          <w:szCs w:val="28"/>
          <w:lang w:val="uk-UA"/>
        </w:rPr>
        <w:t>– здійсн</w:t>
      </w:r>
      <w:r w:rsidRPr="009E5FF2">
        <w:rPr>
          <w:sz w:val="28"/>
          <w:szCs w:val="28"/>
          <w:lang w:val="uk-UA"/>
        </w:rPr>
        <w:t xml:space="preserve">ення </w:t>
      </w:r>
      <w:r>
        <w:rPr>
          <w:sz w:val="28"/>
          <w:szCs w:val="28"/>
          <w:lang w:val="uk-UA"/>
        </w:rPr>
        <w:t>рефлексії та спостережень за динамікою позитивних змін власної викладацької діяльності;</w:t>
      </w:r>
    </w:p>
    <w:p w14:paraId="09B48336" w14:textId="77777777" w:rsidR="00643FFA" w:rsidRPr="009E5FF2" w:rsidRDefault="00643FFA" w:rsidP="00643FFA">
      <w:pPr>
        <w:ind w:firstLine="709"/>
        <w:contextualSpacing/>
        <w:jc w:val="both"/>
        <w:rPr>
          <w:sz w:val="28"/>
          <w:szCs w:val="28"/>
          <w:lang w:val="uk-UA"/>
        </w:rPr>
      </w:pPr>
      <w:r>
        <w:rPr>
          <w:sz w:val="28"/>
          <w:szCs w:val="28"/>
          <w:lang w:val="uk-UA"/>
        </w:rPr>
        <w:t>– відвідування занять інших практикантів, участь в їх аналізі;</w:t>
      </w:r>
    </w:p>
    <w:p w14:paraId="6D1A5A13" w14:textId="77777777" w:rsidR="00643FFA" w:rsidRDefault="00643FFA" w:rsidP="00643FFA">
      <w:pPr>
        <w:ind w:firstLine="709"/>
        <w:contextualSpacing/>
        <w:jc w:val="both"/>
        <w:rPr>
          <w:sz w:val="28"/>
          <w:szCs w:val="28"/>
          <w:lang w:val="uk-UA"/>
        </w:rPr>
      </w:pPr>
      <w:r>
        <w:rPr>
          <w:sz w:val="28"/>
          <w:szCs w:val="28"/>
          <w:lang w:val="uk-UA"/>
        </w:rPr>
        <w:lastRenderedPageBreak/>
        <w:t>– </w:t>
      </w:r>
      <w:r w:rsidRPr="009E5FF2">
        <w:rPr>
          <w:sz w:val="28"/>
          <w:szCs w:val="28"/>
          <w:lang w:val="uk-UA"/>
        </w:rPr>
        <w:t xml:space="preserve">виконання обов’язків </w:t>
      </w:r>
      <w:proofErr w:type="spellStart"/>
      <w:r>
        <w:rPr>
          <w:sz w:val="28"/>
          <w:szCs w:val="28"/>
          <w:lang w:val="uk-UA"/>
        </w:rPr>
        <w:t>т</w:t>
      </w:r>
      <w:r w:rsidRPr="002B1AE6">
        <w:rPr>
          <w:sz w:val="28"/>
          <w:szCs w:val="28"/>
          <w:lang w:val="uk-UA"/>
        </w:rPr>
        <w:t>’</w:t>
      </w:r>
      <w:r>
        <w:rPr>
          <w:sz w:val="28"/>
          <w:szCs w:val="28"/>
          <w:lang w:val="uk-UA"/>
        </w:rPr>
        <w:t>ютора</w:t>
      </w:r>
      <w:proofErr w:type="spellEnd"/>
      <w:r>
        <w:rPr>
          <w:sz w:val="28"/>
          <w:szCs w:val="28"/>
          <w:lang w:val="uk-UA"/>
        </w:rPr>
        <w:t xml:space="preserve"> індивідуальних освітніх маршрутів студентів;</w:t>
      </w:r>
    </w:p>
    <w:p w14:paraId="26FE723B" w14:textId="77777777" w:rsidR="00643FFA" w:rsidRPr="009E5FF2" w:rsidRDefault="00643FFA" w:rsidP="00643FFA">
      <w:pPr>
        <w:ind w:firstLine="709"/>
        <w:contextualSpacing/>
        <w:jc w:val="both"/>
        <w:rPr>
          <w:sz w:val="28"/>
          <w:szCs w:val="28"/>
          <w:lang w:val="uk-UA"/>
        </w:rPr>
      </w:pPr>
      <w:r>
        <w:rPr>
          <w:sz w:val="28"/>
          <w:szCs w:val="28"/>
          <w:lang w:val="uk-UA"/>
        </w:rPr>
        <w:t>– </w:t>
      </w:r>
      <w:r w:rsidRPr="009E5FF2">
        <w:rPr>
          <w:sz w:val="28"/>
          <w:szCs w:val="28"/>
          <w:lang w:val="uk-UA"/>
        </w:rPr>
        <w:t xml:space="preserve">виконання </w:t>
      </w:r>
      <w:r>
        <w:rPr>
          <w:sz w:val="28"/>
          <w:szCs w:val="28"/>
          <w:lang w:val="uk-UA"/>
        </w:rPr>
        <w:t>функцій</w:t>
      </w:r>
      <w:r w:rsidRPr="009E5FF2">
        <w:rPr>
          <w:sz w:val="28"/>
          <w:szCs w:val="28"/>
          <w:lang w:val="uk-UA"/>
        </w:rPr>
        <w:t xml:space="preserve"> куратора академічної групи</w:t>
      </w:r>
      <w:r>
        <w:rPr>
          <w:sz w:val="28"/>
          <w:szCs w:val="28"/>
          <w:lang w:val="uk-UA"/>
        </w:rPr>
        <w:t xml:space="preserve"> як організатора їхньої виховної та культурно-</w:t>
      </w:r>
      <w:proofErr w:type="spellStart"/>
      <w:r>
        <w:rPr>
          <w:sz w:val="28"/>
          <w:szCs w:val="28"/>
          <w:lang w:val="uk-UA"/>
        </w:rPr>
        <w:t>дозвіллєвої</w:t>
      </w:r>
      <w:proofErr w:type="spellEnd"/>
      <w:r>
        <w:rPr>
          <w:sz w:val="28"/>
          <w:szCs w:val="28"/>
          <w:lang w:val="uk-UA"/>
        </w:rPr>
        <w:t xml:space="preserve"> діяльності</w:t>
      </w:r>
      <w:r w:rsidRPr="009E5FF2">
        <w:rPr>
          <w:sz w:val="28"/>
          <w:szCs w:val="28"/>
          <w:lang w:val="uk-UA"/>
        </w:rPr>
        <w:t>;</w:t>
      </w:r>
    </w:p>
    <w:p w14:paraId="0A71077F" w14:textId="77777777" w:rsidR="00643FFA" w:rsidRDefault="00643FFA" w:rsidP="00643FFA">
      <w:pPr>
        <w:ind w:firstLine="709"/>
        <w:contextualSpacing/>
        <w:jc w:val="both"/>
        <w:rPr>
          <w:sz w:val="28"/>
          <w:szCs w:val="28"/>
          <w:lang w:val="uk-UA"/>
        </w:rPr>
      </w:pPr>
      <w:r w:rsidRPr="009E5FF2">
        <w:rPr>
          <w:sz w:val="28"/>
          <w:szCs w:val="28"/>
          <w:lang w:val="uk-UA"/>
        </w:rPr>
        <w:t xml:space="preserve">– проведення </w:t>
      </w:r>
      <w:r>
        <w:rPr>
          <w:sz w:val="28"/>
          <w:szCs w:val="28"/>
          <w:lang w:val="uk-UA"/>
        </w:rPr>
        <w:t>освітніх вимірювань та моніторинг</w:t>
      </w:r>
      <w:r w:rsidRPr="009E5FF2">
        <w:rPr>
          <w:sz w:val="28"/>
          <w:szCs w:val="28"/>
          <w:lang w:val="uk-UA"/>
        </w:rPr>
        <w:t>ов</w:t>
      </w:r>
      <w:r>
        <w:rPr>
          <w:sz w:val="28"/>
          <w:szCs w:val="28"/>
          <w:lang w:val="uk-UA"/>
        </w:rPr>
        <w:t>их заходів</w:t>
      </w:r>
      <w:r w:rsidRPr="009E5FF2">
        <w:rPr>
          <w:sz w:val="28"/>
          <w:szCs w:val="28"/>
          <w:lang w:val="uk-UA"/>
        </w:rPr>
        <w:t xml:space="preserve"> </w:t>
      </w:r>
      <w:r>
        <w:rPr>
          <w:sz w:val="28"/>
          <w:szCs w:val="28"/>
          <w:lang w:val="uk-UA"/>
        </w:rPr>
        <w:t>щодо вияву наявного стану й динаміки позитивних змін у навчанні студентів</w:t>
      </w:r>
      <w:r w:rsidRPr="009E5FF2">
        <w:rPr>
          <w:sz w:val="28"/>
          <w:szCs w:val="28"/>
          <w:lang w:val="uk-UA"/>
        </w:rPr>
        <w:t xml:space="preserve"> </w:t>
      </w:r>
      <w:r>
        <w:rPr>
          <w:sz w:val="28"/>
          <w:szCs w:val="28"/>
          <w:lang w:val="uk-UA"/>
        </w:rPr>
        <w:t>та власному викладанні.</w:t>
      </w:r>
    </w:p>
    <w:p w14:paraId="2D39403F" w14:textId="77777777" w:rsidR="00643FFA" w:rsidRDefault="00643FFA" w:rsidP="00643FFA">
      <w:pPr>
        <w:ind w:firstLine="709"/>
        <w:contextualSpacing/>
        <w:jc w:val="both"/>
        <w:rPr>
          <w:i/>
          <w:sz w:val="28"/>
          <w:szCs w:val="28"/>
          <w:lang w:val="uk-UA"/>
        </w:rPr>
      </w:pPr>
    </w:p>
    <w:p w14:paraId="086271B4" w14:textId="77777777" w:rsidR="00643FFA" w:rsidRDefault="00643FFA" w:rsidP="00643FFA">
      <w:pPr>
        <w:ind w:firstLine="709"/>
        <w:contextualSpacing/>
        <w:jc w:val="both"/>
        <w:rPr>
          <w:sz w:val="28"/>
          <w:szCs w:val="28"/>
          <w:lang w:val="uk-UA"/>
        </w:rPr>
      </w:pPr>
      <w:r w:rsidRPr="001429E2">
        <w:rPr>
          <w:i/>
          <w:sz w:val="28"/>
          <w:szCs w:val="28"/>
          <w:lang w:val="uk-UA"/>
        </w:rPr>
        <w:t>Третій</w:t>
      </w:r>
      <w:r>
        <w:rPr>
          <w:sz w:val="28"/>
          <w:szCs w:val="28"/>
          <w:lang w:val="uk-UA"/>
        </w:rPr>
        <w:t xml:space="preserve"> </w:t>
      </w:r>
      <w:r w:rsidRPr="009E5FF2">
        <w:rPr>
          <w:sz w:val="28"/>
          <w:szCs w:val="28"/>
          <w:lang w:val="uk-UA"/>
        </w:rPr>
        <w:t>–</w:t>
      </w:r>
      <w:r>
        <w:rPr>
          <w:sz w:val="28"/>
          <w:szCs w:val="28"/>
          <w:lang w:val="uk-UA"/>
        </w:rPr>
        <w:t xml:space="preserve"> </w:t>
      </w:r>
      <w:proofErr w:type="spellStart"/>
      <w:r w:rsidRPr="00662BE4">
        <w:rPr>
          <w:i/>
          <w:sz w:val="28"/>
          <w:szCs w:val="28"/>
          <w:lang w:val="uk-UA"/>
        </w:rPr>
        <w:t>професійно</w:t>
      </w:r>
      <w:proofErr w:type="spellEnd"/>
      <w:r w:rsidRPr="00662BE4">
        <w:rPr>
          <w:i/>
          <w:sz w:val="28"/>
          <w:szCs w:val="28"/>
          <w:lang w:val="uk-UA"/>
        </w:rPr>
        <w:t>-</w:t>
      </w:r>
      <w:r>
        <w:rPr>
          <w:i/>
          <w:sz w:val="28"/>
          <w:szCs w:val="28"/>
          <w:lang w:val="uk-UA"/>
        </w:rPr>
        <w:t>творч</w:t>
      </w:r>
      <w:r w:rsidRPr="000758DA">
        <w:rPr>
          <w:i/>
          <w:sz w:val="28"/>
          <w:szCs w:val="28"/>
          <w:lang w:val="uk-UA"/>
        </w:rPr>
        <w:t>ий</w:t>
      </w:r>
      <w:r w:rsidRPr="009E5FF2">
        <w:rPr>
          <w:sz w:val="28"/>
          <w:szCs w:val="28"/>
          <w:lang w:val="uk-UA"/>
        </w:rPr>
        <w:t xml:space="preserve"> </w:t>
      </w:r>
      <w:r w:rsidRPr="001429E2">
        <w:rPr>
          <w:i/>
          <w:sz w:val="28"/>
          <w:szCs w:val="28"/>
          <w:lang w:val="uk-UA"/>
        </w:rPr>
        <w:t>етап</w:t>
      </w:r>
      <w:r>
        <w:rPr>
          <w:sz w:val="28"/>
          <w:szCs w:val="28"/>
          <w:lang w:val="uk-UA"/>
        </w:rPr>
        <w:t>, який охоплює останній тиждень</w:t>
      </w:r>
      <w:r w:rsidRPr="009E5FF2">
        <w:rPr>
          <w:sz w:val="28"/>
          <w:szCs w:val="28"/>
          <w:lang w:val="uk-UA"/>
        </w:rPr>
        <w:t xml:space="preserve"> </w:t>
      </w:r>
      <w:r>
        <w:rPr>
          <w:sz w:val="28"/>
          <w:szCs w:val="28"/>
          <w:lang w:val="uk-UA"/>
        </w:rPr>
        <w:t>асистентської практики, передбача</w:t>
      </w:r>
      <w:r w:rsidRPr="009E5FF2">
        <w:rPr>
          <w:sz w:val="28"/>
          <w:szCs w:val="28"/>
          <w:lang w:val="uk-UA"/>
        </w:rPr>
        <w:t>є:</w:t>
      </w:r>
    </w:p>
    <w:p w14:paraId="43B0BE70" w14:textId="77777777" w:rsidR="00643FFA" w:rsidRDefault="00643FFA" w:rsidP="00643FFA">
      <w:pPr>
        <w:ind w:firstLine="709"/>
        <w:contextualSpacing/>
        <w:jc w:val="both"/>
        <w:rPr>
          <w:sz w:val="28"/>
          <w:szCs w:val="28"/>
          <w:lang w:val="uk-UA"/>
        </w:rPr>
      </w:pPr>
      <w:r>
        <w:rPr>
          <w:sz w:val="28"/>
          <w:szCs w:val="28"/>
          <w:lang w:val="uk-UA"/>
        </w:rPr>
        <w:t xml:space="preserve">– самостійне </w:t>
      </w:r>
      <w:r w:rsidRPr="009E5FF2">
        <w:rPr>
          <w:sz w:val="28"/>
          <w:szCs w:val="28"/>
          <w:lang w:val="uk-UA"/>
        </w:rPr>
        <w:t xml:space="preserve">розроблення </w:t>
      </w:r>
      <w:r>
        <w:rPr>
          <w:sz w:val="28"/>
          <w:szCs w:val="28"/>
          <w:lang w:val="uk-UA"/>
        </w:rPr>
        <w:t xml:space="preserve">й належне </w:t>
      </w:r>
      <w:r w:rsidRPr="009E5FF2">
        <w:rPr>
          <w:sz w:val="28"/>
          <w:szCs w:val="28"/>
          <w:lang w:val="uk-UA"/>
        </w:rPr>
        <w:t>оформлення</w:t>
      </w:r>
      <w:r>
        <w:rPr>
          <w:sz w:val="28"/>
          <w:szCs w:val="28"/>
          <w:lang w:val="uk-UA"/>
        </w:rPr>
        <w:t xml:space="preserve"> </w:t>
      </w:r>
      <w:r w:rsidRPr="009E5FF2">
        <w:rPr>
          <w:sz w:val="28"/>
          <w:szCs w:val="28"/>
          <w:lang w:val="uk-UA"/>
        </w:rPr>
        <w:t>практикант</w:t>
      </w:r>
      <w:r>
        <w:rPr>
          <w:sz w:val="28"/>
          <w:szCs w:val="28"/>
          <w:lang w:val="uk-UA"/>
        </w:rPr>
        <w:t xml:space="preserve">ом дидактичних </w:t>
      </w:r>
      <w:proofErr w:type="spellStart"/>
      <w:r>
        <w:rPr>
          <w:sz w:val="28"/>
          <w:szCs w:val="28"/>
          <w:lang w:val="uk-UA"/>
        </w:rPr>
        <w:t>проектів</w:t>
      </w:r>
      <w:proofErr w:type="spellEnd"/>
      <w:r w:rsidRPr="009E5FF2">
        <w:rPr>
          <w:sz w:val="28"/>
          <w:szCs w:val="28"/>
          <w:lang w:val="uk-UA"/>
        </w:rPr>
        <w:t xml:space="preserve"> </w:t>
      </w:r>
      <w:r>
        <w:rPr>
          <w:sz w:val="28"/>
          <w:szCs w:val="28"/>
          <w:lang w:val="uk-UA"/>
        </w:rPr>
        <w:t>/</w:t>
      </w:r>
      <w:r w:rsidRPr="009E5FF2">
        <w:rPr>
          <w:sz w:val="28"/>
          <w:szCs w:val="28"/>
          <w:lang w:val="uk-UA"/>
        </w:rPr>
        <w:t xml:space="preserve">планів-конспектів </w:t>
      </w:r>
      <w:r>
        <w:rPr>
          <w:sz w:val="28"/>
          <w:szCs w:val="28"/>
          <w:lang w:val="uk-UA"/>
        </w:rPr>
        <w:t xml:space="preserve">2-х залікових навчальних </w:t>
      </w:r>
      <w:r w:rsidRPr="009E5FF2">
        <w:rPr>
          <w:sz w:val="28"/>
          <w:szCs w:val="28"/>
          <w:lang w:val="uk-UA"/>
        </w:rPr>
        <w:t>занять</w:t>
      </w:r>
      <w:r>
        <w:rPr>
          <w:sz w:val="28"/>
          <w:szCs w:val="28"/>
          <w:lang w:val="uk-UA"/>
        </w:rPr>
        <w:t xml:space="preserve">, одне з яких має бути </w:t>
      </w:r>
      <w:r w:rsidRPr="009E5FF2">
        <w:rPr>
          <w:sz w:val="28"/>
          <w:szCs w:val="28"/>
          <w:lang w:val="uk-UA"/>
        </w:rPr>
        <w:t>лекційн</w:t>
      </w:r>
      <w:r>
        <w:rPr>
          <w:sz w:val="28"/>
          <w:szCs w:val="28"/>
          <w:lang w:val="uk-UA"/>
        </w:rPr>
        <w:t>им, наближених до теми кваліфікаційної роботи</w:t>
      </w:r>
      <w:r w:rsidRPr="009E5FF2">
        <w:rPr>
          <w:sz w:val="28"/>
          <w:szCs w:val="28"/>
          <w:lang w:val="uk-UA"/>
        </w:rPr>
        <w:t>;</w:t>
      </w:r>
    </w:p>
    <w:p w14:paraId="6E86A36E" w14:textId="77777777" w:rsidR="00643FFA" w:rsidRDefault="00643FFA" w:rsidP="00643FFA">
      <w:pPr>
        <w:ind w:firstLine="709"/>
        <w:contextualSpacing/>
        <w:jc w:val="both"/>
        <w:rPr>
          <w:sz w:val="28"/>
          <w:szCs w:val="28"/>
          <w:lang w:val="uk-UA"/>
        </w:rPr>
      </w:pPr>
      <w:r>
        <w:rPr>
          <w:sz w:val="28"/>
          <w:szCs w:val="28"/>
          <w:lang w:val="uk-UA"/>
        </w:rPr>
        <w:t xml:space="preserve">– здійснення </w:t>
      </w:r>
      <w:r w:rsidRPr="009E5FF2">
        <w:rPr>
          <w:sz w:val="28"/>
          <w:szCs w:val="28"/>
          <w:lang w:val="uk-UA"/>
        </w:rPr>
        <w:t>практикант</w:t>
      </w:r>
      <w:r>
        <w:rPr>
          <w:sz w:val="28"/>
          <w:szCs w:val="28"/>
          <w:lang w:val="uk-UA"/>
        </w:rPr>
        <w:t xml:space="preserve">ом психолого-педагогічного самоаналізу кожного з проведених </w:t>
      </w:r>
      <w:r w:rsidRPr="009E5FF2">
        <w:rPr>
          <w:sz w:val="28"/>
          <w:szCs w:val="28"/>
          <w:lang w:val="uk-UA"/>
        </w:rPr>
        <w:t>заліков</w:t>
      </w:r>
      <w:r>
        <w:rPr>
          <w:sz w:val="28"/>
          <w:szCs w:val="28"/>
          <w:lang w:val="uk-UA"/>
        </w:rPr>
        <w:t>их</w:t>
      </w:r>
      <w:r w:rsidRPr="009E5FF2">
        <w:rPr>
          <w:sz w:val="28"/>
          <w:szCs w:val="28"/>
          <w:lang w:val="uk-UA"/>
        </w:rPr>
        <w:t xml:space="preserve"> занят</w:t>
      </w:r>
      <w:r>
        <w:rPr>
          <w:sz w:val="28"/>
          <w:szCs w:val="28"/>
          <w:lang w:val="uk-UA"/>
        </w:rPr>
        <w:t>ь;</w:t>
      </w:r>
    </w:p>
    <w:p w14:paraId="3E389D82" w14:textId="77777777" w:rsidR="00643FFA" w:rsidRDefault="00643FFA" w:rsidP="00643FFA">
      <w:pPr>
        <w:ind w:firstLine="709"/>
        <w:contextualSpacing/>
        <w:jc w:val="both"/>
        <w:rPr>
          <w:sz w:val="28"/>
          <w:szCs w:val="28"/>
          <w:lang w:val="uk-UA"/>
        </w:rPr>
      </w:pPr>
      <w:r w:rsidRPr="009E5FF2">
        <w:rPr>
          <w:sz w:val="28"/>
          <w:szCs w:val="28"/>
          <w:lang w:val="uk-UA"/>
        </w:rPr>
        <w:t>–</w:t>
      </w:r>
      <w:r>
        <w:rPr>
          <w:sz w:val="28"/>
          <w:szCs w:val="28"/>
          <w:lang w:val="uk-UA"/>
        </w:rPr>
        <w:t xml:space="preserve"> підготовку і самостійне проведення </w:t>
      </w:r>
      <w:r w:rsidRPr="009E5FF2">
        <w:rPr>
          <w:sz w:val="28"/>
          <w:szCs w:val="28"/>
          <w:lang w:val="uk-UA"/>
        </w:rPr>
        <w:t>практикант</w:t>
      </w:r>
      <w:r>
        <w:rPr>
          <w:sz w:val="28"/>
          <w:szCs w:val="28"/>
          <w:lang w:val="uk-UA"/>
        </w:rPr>
        <w:t xml:space="preserve">ом 1 виховного заходу з актуальної проблеми (у </w:t>
      </w:r>
      <w:proofErr w:type="spellStart"/>
      <w:r>
        <w:rPr>
          <w:sz w:val="28"/>
          <w:szCs w:val="28"/>
          <w:lang w:val="uk-UA"/>
        </w:rPr>
        <w:t>т.ч</w:t>
      </w:r>
      <w:proofErr w:type="spellEnd"/>
      <w:r>
        <w:rPr>
          <w:sz w:val="28"/>
          <w:szCs w:val="28"/>
          <w:lang w:val="uk-UA"/>
        </w:rPr>
        <w:t>., питань, порушених у власному дослідженні) зі студентами прикріпленої академічної групи з подальшим самоаналізом;</w:t>
      </w:r>
    </w:p>
    <w:p w14:paraId="1CFF6975" w14:textId="77777777" w:rsidR="00643FFA" w:rsidRPr="009E5FF2" w:rsidRDefault="00643FFA" w:rsidP="00643FFA">
      <w:pPr>
        <w:ind w:firstLine="709"/>
        <w:contextualSpacing/>
        <w:jc w:val="both"/>
        <w:rPr>
          <w:sz w:val="28"/>
          <w:szCs w:val="28"/>
          <w:lang w:val="uk-UA"/>
        </w:rPr>
      </w:pPr>
      <w:r w:rsidRPr="009E5FF2">
        <w:rPr>
          <w:sz w:val="28"/>
          <w:szCs w:val="28"/>
          <w:lang w:val="uk-UA"/>
        </w:rPr>
        <w:t>– завершення роботи над оформленням щоденника практиканта;</w:t>
      </w:r>
    </w:p>
    <w:p w14:paraId="0D7D7032" w14:textId="77777777" w:rsidR="00643FFA" w:rsidRPr="009E5FF2" w:rsidRDefault="00643FFA" w:rsidP="00643FFA">
      <w:pPr>
        <w:ind w:firstLine="709"/>
        <w:contextualSpacing/>
        <w:jc w:val="both"/>
        <w:rPr>
          <w:sz w:val="28"/>
          <w:szCs w:val="28"/>
          <w:lang w:val="uk-UA"/>
        </w:rPr>
      </w:pPr>
      <w:r>
        <w:rPr>
          <w:sz w:val="28"/>
          <w:szCs w:val="28"/>
          <w:lang w:val="uk-UA"/>
        </w:rPr>
        <w:t>– підготовку</w:t>
      </w:r>
      <w:r w:rsidRPr="009E5FF2">
        <w:rPr>
          <w:sz w:val="28"/>
          <w:szCs w:val="28"/>
          <w:lang w:val="uk-UA"/>
        </w:rPr>
        <w:t xml:space="preserve"> </w:t>
      </w:r>
      <w:r>
        <w:rPr>
          <w:sz w:val="28"/>
          <w:szCs w:val="28"/>
          <w:lang w:val="uk-UA"/>
        </w:rPr>
        <w:t>і з</w:t>
      </w:r>
      <w:r w:rsidRPr="009E5FF2">
        <w:rPr>
          <w:sz w:val="28"/>
          <w:szCs w:val="28"/>
          <w:lang w:val="uk-UA"/>
        </w:rPr>
        <w:t>ахист</w:t>
      </w:r>
      <w:r>
        <w:rPr>
          <w:sz w:val="28"/>
          <w:szCs w:val="28"/>
          <w:lang w:val="uk-UA"/>
        </w:rPr>
        <w:t xml:space="preserve"> </w:t>
      </w:r>
      <w:r w:rsidRPr="009E5FF2">
        <w:rPr>
          <w:sz w:val="28"/>
          <w:szCs w:val="28"/>
          <w:lang w:val="uk-UA"/>
        </w:rPr>
        <w:t xml:space="preserve">звіту </w:t>
      </w:r>
      <w:r>
        <w:rPr>
          <w:sz w:val="28"/>
          <w:szCs w:val="28"/>
          <w:lang w:val="uk-UA"/>
        </w:rPr>
        <w:t>щодо</w:t>
      </w:r>
      <w:r w:rsidRPr="009E5FF2">
        <w:rPr>
          <w:sz w:val="28"/>
          <w:szCs w:val="28"/>
          <w:lang w:val="uk-UA"/>
        </w:rPr>
        <w:t xml:space="preserve"> виконан</w:t>
      </w:r>
      <w:r>
        <w:rPr>
          <w:sz w:val="28"/>
          <w:szCs w:val="28"/>
          <w:lang w:val="uk-UA"/>
        </w:rPr>
        <w:t xml:space="preserve">ня індивідуального плану </w:t>
      </w:r>
      <w:r w:rsidRPr="009E5FF2">
        <w:rPr>
          <w:sz w:val="28"/>
          <w:szCs w:val="28"/>
          <w:lang w:val="uk-UA"/>
        </w:rPr>
        <w:t>асистентської</w:t>
      </w:r>
      <w:r>
        <w:rPr>
          <w:sz w:val="28"/>
          <w:szCs w:val="28"/>
          <w:lang w:val="uk-UA"/>
        </w:rPr>
        <w:t xml:space="preserve"> </w:t>
      </w:r>
      <w:r w:rsidRPr="009E5FF2">
        <w:rPr>
          <w:sz w:val="28"/>
          <w:szCs w:val="28"/>
          <w:lang w:val="uk-UA"/>
        </w:rPr>
        <w:t>практики.</w:t>
      </w:r>
    </w:p>
    <w:p w14:paraId="2045D49B" w14:textId="77777777" w:rsidR="00643FFA" w:rsidRDefault="00643FFA" w:rsidP="00643FFA">
      <w:pPr>
        <w:ind w:firstLine="709"/>
        <w:contextualSpacing/>
        <w:jc w:val="both"/>
        <w:rPr>
          <w:b/>
          <w:sz w:val="28"/>
          <w:szCs w:val="28"/>
          <w:lang w:val="uk-UA"/>
        </w:rPr>
      </w:pPr>
    </w:p>
    <w:p w14:paraId="31F9F8C1" w14:textId="77777777" w:rsidR="00643FFA" w:rsidRPr="009B67B8" w:rsidRDefault="00643FFA" w:rsidP="00643FFA">
      <w:pPr>
        <w:ind w:firstLine="709"/>
        <w:contextualSpacing/>
        <w:jc w:val="both"/>
        <w:rPr>
          <w:sz w:val="28"/>
          <w:szCs w:val="28"/>
          <w:lang w:val="uk-UA"/>
        </w:rPr>
      </w:pPr>
      <w:r>
        <w:rPr>
          <w:sz w:val="28"/>
          <w:szCs w:val="28"/>
          <w:lang w:val="uk-UA"/>
        </w:rPr>
        <w:t xml:space="preserve">Проходження </w:t>
      </w:r>
      <w:r w:rsidRPr="009E5FF2">
        <w:rPr>
          <w:sz w:val="28"/>
          <w:szCs w:val="28"/>
          <w:lang w:val="uk-UA"/>
        </w:rPr>
        <w:t>асистентської</w:t>
      </w:r>
      <w:r>
        <w:rPr>
          <w:sz w:val="28"/>
          <w:szCs w:val="28"/>
          <w:lang w:val="uk-UA"/>
        </w:rPr>
        <w:t xml:space="preserve"> </w:t>
      </w:r>
      <w:r w:rsidRPr="009E5FF2">
        <w:rPr>
          <w:sz w:val="28"/>
          <w:szCs w:val="28"/>
          <w:lang w:val="uk-UA"/>
        </w:rPr>
        <w:t>практики</w:t>
      </w:r>
      <w:r>
        <w:rPr>
          <w:sz w:val="28"/>
          <w:szCs w:val="28"/>
          <w:lang w:val="uk-UA"/>
        </w:rPr>
        <w:t xml:space="preserve"> здобувачами третього (</w:t>
      </w:r>
      <w:proofErr w:type="spellStart"/>
      <w:r>
        <w:rPr>
          <w:sz w:val="28"/>
          <w:szCs w:val="28"/>
          <w:lang w:val="uk-UA"/>
        </w:rPr>
        <w:t>освітньо</w:t>
      </w:r>
      <w:proofErr w:type="spellEnd"/>
      <w:r>
        <w:rPr>
          <w:sz w:val="28"/>
          <w:szCs w:val="28"/>
          <w:lang w:val="uk-UA"/>
        </w:rPr>
        <w:t xml:space="preserve">-наукового) рівня вищої освіти </w:t>
      </w:r>
      <w:r>
        <w:rPr>
          <w:bCs/>
          <w:color w:val="000000"/>
          <w:sz w:val="28"/>
          <w:szCs w:val="28"/>
          <w:lang w:val="uk-UA"/>
        </w:rPr>
        <w:t xml:space="preserve">відбувається впродовж 4-х тижнів, загальне навантаження яких щотижня складає 45 годин, відведених на аудиторну (20-22 год.) роботу та самостійну підготовку до проведення аудиторних занять та виконання завдань індивідуального плану практики (25-31 год.). </w:t>
      </w:r>
    </w:p>
    <w:p w14:paraId="5DC8D1AA" w14:textId="77777777" w:rsidR="00643FFA" w:rsidRDefault="00643FFA" w:rsidP="00643FFA">
      <w:pPr>
        <w:ind w:firstLine="709"/>
        <w:contextualSpacing/>
        <w:jc w:val="center"/>
        <w:rPr>
          <w:sz w:val="28"/>
          <w:szCs w:val="28"/>
          <w:lang w:val="uk-UA"/>
        </w:rPr>
      </w:pPr>
    </w:p>
    <w:p w14:paraId="7C204085" w14:textId="77777777" w:rsidR="00643FFA" w:rsidRPr="00643FFA" w:rsidRDefault="00643FFA" w:rsidP="00643FFA">
      <w:pPr>
        <w:ind w:firstLine="709"/>
        <w:contextualSpacing/>
        <w:jc w:val="center"/>
        <w:rPr>
          <w:b/>
          <w:sz w:val="28"/>
          <w:szCs w:val="28"/>
          <w:lang w:val="uk-UA"/>
        </w:rPr>
      </w:pPr>
      <w:r w:rsidRPr="00643FFA">
        <w:rPr>
          <w:b/>
          <w:sz w:val="28"/>
          <w:szCs w:val="28"/>
          <w:lang w:val="uk-UA"/>
        </w:rPr>
        <w:t>Графік проходження асистентської практики</w:t>
      </w:r>
    </w:p>
    <w:p w14:paraId="7C581F61" w14:textId="77777777" w:rsidR="00643FFA" w:rsidRDefault="00643FFA" w:rsidP="00643FFA">
      <w:pPr>
        <w:ind w:firstLine="709"/>
        <w:contextualSpacing/>
        <w:jc w:val="center"/>
        <w:rPr>
          <w:sz w:val="28"/>
          <w:szCs w:val="28"/>
          <w:lang w:val="uk-UA"/>
        </w:rPr>
      </w:pPr>
      <w:r>
        <w:rPr>
          <w:sz w:val="28"/>
          <w:szCs w:val="28"/>
          <w:lang w:val="uk-UA"/>
        </w:rPr>
        <w:t>(р</w:t>
      </w:r>
      <w:r w:rsidRPr="009E5FF2">
        <w:rPr>
          <w:sz w:val="28"/>
          <w:szCs w:val="28"/>
          <w:lang w:val="uk-UA"/>
        </w:rPr>
        <w:t>озподіл аудиторного навантаження</w:t>
      </w:r>
      <w:r>
        <w:rPr>
          <w:sz w:val="28"/>
          <w:szCs w:val="28"/>
          <w:lang w:val="uk-UA"/>
        </w:rPr>
        <w:t>)</w:t>
      </w:r>
    </w:p>
    <w:p w14:paraId="5BB8D030" w14:textId="77777777" w:rsidR="00643FFA" w:rsidRDefault="00643FFA" w:rsidP="00643FFA">
      <w:pPr>
        <w:ind w:firstLine="709"/>
        <w:contextualSpacing/>
        <w:jc w:val="center"/>
        <w:rPr>
          <w:sz w:val="28"/>
          <w:szCs w:val="28"/>
          <w:lang w:val="uk-UA"/>
        </w:rPr>
      </w:pPr>
    </w:p>
    <w:tbl>
      <w:tblPr>
        <w:tblStyle w:val="a5"/>
        <w:tblW w:w="10173" w:type="dxa"/>
        <w:tblLayout w:type="fixed"/>
        <w:tblLook w:val="04A0" w:firstRow="1" w:lastRow="0" w:firstColumn="1" w:lastColumn="0" w:noHBand="0" w:noVBand="1"/>
      </w:tblPr>
      <w:tblGrid>
        <w:gridCol w:w="1275"/>
        <w:gridCol w:w="1952"/>
        <w:gridCol w:w="2835"/>
        <w:gridCol w:w="1843"/>
        <w:gridCol w:w="1134"/>
        <w:gridCol w:w="1134"/>
      </w:tblGrid>
      <w:tr w:rsidR="00643FFA" w14:paraId="59403E4E" w14:textId="77777777" w:rsidTr="00170FFE">
        <w:tc>
          <w:tcPr>
            <w:tcW w:w="1275" w:type="dxa"/>
            <w:vMerge w:val="restart"/>
          </w:tcPr>
          <w:p w14:paraId="5C179654" w14:textId="77777777" w:rsidR="00643FFA" w:rsidRDefault="00643FFA" w:rsidP="00170FFE">
            <w:pPr>
              <w:contextualSpacing/>
              <w:rPr>
                <w:sz w:val="28"/>
                <w:szCs w:val="28"/>
                <w:lang w:val="uk-UA"/>
              </w:rPr>
            </w:pPr>
            <w:r w:rsidRPr="009E5FF2">
              <w:rPr>
                <w:sz w:val="28"/>
                <w:szCs w:val="28"/>
                <w:lang w:val="uk-UA"/>
              </w:rPr>
              <w:t>Тиждень</w:t>
            </w:r>
          </w:p>
        </w:tc>
        <w:tc>
          <w:tcPr>
            <w:tcW w:w="1952" w:type="dxa"/>
            <w:vMerge w:val="restart"/>
          </w:tcPr>
          <w:p w14:paraId="0FEF0D01" w14:textId="77777777" w:rsidR="00643FFA" w:rsidRDefault="00643FFA" w:rsidP="00170FFE">
            <w:pPr>
              <w:contextualSpacing/>
              <w:jc w:val="center"/>
              <w:rPr>
                <w:sz w:val="28"/>
                <w:szCs w:val="28"/>
                <w:lang w:val="uk-UA"/>
              </w:rPr>
            </w:pPr>
            <w:r w:rsidRPr="009E5FF2">
              <w:rPr>
                <w:sz w:val="28"/>
                <w:szCs w:val="28"/>
                <w:lang w:val="uk-UA"/>
              </w:rPr>
              <w:t>Кількість занять</w:t>
            </w:r>
            <w:r>
              <w:rPr>
                <w:sz w:val="28"/>
                <w:szCs w:val="28"/>
                <w:lang w:val="uk-UA"/>
              </w:rPr>
              <w:t xml:space="preserve">, </w:t>
            </w:r>
            <w:r w:rsidRPr="009E5FF2">
              <w:rPr>
                <w:sz w:val="28"/>
                <w:szCs w:val="28"/>
                <w:lang w:val="uk-UA"/>
              </w:rPr>
              <w:t>які</w:t>
            </w:r>
            <w:r>
              <w:rPr>
                <w:sz w:val="28"/>
                <w:szCs w:val="28"/>
                <w:lang w:val="uk-UA"/>
              </w:rPr>
              <w:t xml:space="preserve"> необхідно відвідати</w:t>
            </w:r>
          </w:p>
        </w:tc>
        <w:tc>
          <w:tcPr>
            <w:tcW w:w="4678" w:type="dxa"/>
            <w:gridSpan w:val="2"/>
          </w:tcPr>
          <w:p w14:paraId="60D295D6" w14:textId="77777777" w:rsidR="00643FFA" w:rsidRDefault="00643FFA" w:rsidP="00170FFE">
            <w:pPr>
              <w:contextualSpacing/>
              <w:jc w:val="center"/>
              <w:rPr>
                <w:sz w:val="28"/>
                <w:szCs w:val="28"/>
                <w:lang w:val="uk-UA"/>
              </w:rPr>
            </w:pPr>
            <w:r w:rsidRPr="009E5FF2">
              <w:rPr>
                <w:sz w:val="28"/>
                <w:szCs w:val="28"/>
                <w:lang w:val="uk-UA"/>
              </w:rPr>
              <w:t>Кількість занять, які необхідно</w:t>
            </w:r>
            <w:r>
              <w:rPr>
                <w:sz w:val="28"/>
                <w:szCs w:val="28"/>
                <w:lang w:val="uk-UA"/>
              </w:rPr>
              <w:t xml:space="preserve"> </w:t>
            </w:r>
            <w:r w:rsidRPr="009E5FF2">
              <w:rPr>
                <w:sz w:val="28"/>
                <w:szCs w:val="28"/>
                <w:lang w:val="uk-UA"/>
              </w:rPr>
              <w:t>провести самостійно</w:t>
            </w:r>
          </w:p>
        </w:tc>
        <w:tc>
          <w:tcPr>
            <w:tcW w:w="1134" w:type="dxa"/>
            <w:vMerge w:val="restart"/>
          </w:tcPr>
          <w:p w14:paraId="09CB0E9C" w14:textId="77777777" w:rsidR="00643FFA" w:rsidRDefault="00643FFA" w:rsidP="00170FFE">
            <w:pPr>
              <w:contextualSpacing/>
              <w:jc w:val="center"/>
              <w:rPr>
                <w:sz w:val="28"/>
                <w:szCs w:val="28"/>
                <w:lang w:val="uk-UA"/>
              </w:rPr>
            </w:pPr>
            <w:proofErr w:type="spellStart"/>
            <w:r>
              <w:rPr>
                <w:sz w:val="28"/>
                <w:szCs w:val="28"/>
                <w:lang w:val="uk-UA"/>
              </w:rPr>
              <w:t>Ауди-торне</w:t>
            </w:r>
            <w:proofErr w:type="spellEnd"/>
            <w:r>
              <w:rPr>
                <w:sz w:val="28"/>
                <w:szCs w:val="28"/>
                <w:lang w:val="uk-UA"/>
              </w:rPr>
              <w:t xml:space="preserve"> </w:t>
            </w:r>
            <w:proofErr w:type="spellStart"/>
            <w:r>
              <w:rPr>
                <w:sz w:val="28"/>
                <w:szCs w:val="28"/>
                <w:lang w:val="uk-UA"/>
              </w:rPr>
              <w:t>н</w:t>
            </w:r>
            <w:r w:rsidRPr="009E5FF2">
              <w:rPr>
                <w:sz w:val="28"/>
                <w:szCs w:val="28"/>
                <w:lang w:val="uk-UA"/>
              </w:rPr>
              <w:t>аван</w:t>
            </w:r>
            <w:proofErr w:type="spellEnd"/>
            <w:r>
              <w:rPr>
                <w:sz w:val="28"/>
                <w:szCs w:val="28"/>
                <w:lang w:val="uk-UA"/>
              </w:rPr>
              <w:t>-</w:t>
            </w:r>
            <w:proofErr w:type="spellStart"/>
            <w:r w:rsidRPr="009E5FF2">
              <w:rPr>
                <w:sz w:val="28"/>
                <w:szCs w:val="28"/>
                <w:lang w:val="uk-UA"/>
              </w:rPr>
              <w:t>тажен</w:t>
            </w:r>
            <w:proofErr w:type="spellEnd"/>
            <w:r>
              <w:rPr>
                <w:sz w:val="28"/>
                <w:szCs w:val="28"/>
                <w:lang w:val="uk-UA"/>
              </w:rPr>
              <w:t>-</w:t>
            </w:r>
            <w:r w:rsidRPr="009E5FF2">
              <w:rPr>
                <w:sz w:val="28"/>
                <w:szCs w:val="28"/>
                <w:lang w:val="uk-UA"/>
              </w:rPr>
              <w:t>ня</w:t>
            </w:r>
          </w:p>
          <w:p w14:paraId="4DFC1E4F" w14:textId="77777777" w:rsidR="00643FFA" w:rsidRDefault="00643FFA" w:rsidP="00170FFE">
            <w:pPr>
              <w:contextualSpacing/>
              <w:jc w:val="center"/>
              <w:rPr>
                <w:sz w:val="28"/>
                <w:szCs w:val="28"/>
                <w:lang w:val="uk-UA"/>
              </w:rPr>
            </w:pPr>
            <w:r>
              <w:rPr>
                <w:sz w:val="28"/>
                <w:szCs w:val="28"/>
                <w:lang w:val="uk-UA"/>
              </w:rPr>
              <w:t>(год.)</w:t>
            </w:r>
          </w:p>
        </w:tc>
        <w:tc>
          <w:tcPr>
            <w:tcW w:w="1134" w:type="dxa"/>
            <w:vMerge w:val="restart"/>
          </w:tcPr>
          <w:p w14:paraId="5C2399E9" w14:textId="77777777" w:rsidR="00643FFA" w:rsidRDefault="00643FFA" w:rsidP="00170FFE">
            <w:pPr>
              <w:contextualSpacing/>
              <w:jc w:val="center"/>
              <w:rPr>
                <w:sz w:val="28"/>
                <w:szCs w:val="28"/>
                <w:lang w:val="uk-UA"/>
              </w:rPr>
            </w:pPr>
            <w:r>
              <w:rPr>
                <w:sz w:val="28"/>
                <w:szCs w:val="28"/>
                <w:lang w:val="uk-UA"/>
              </w:rPr>
              <w:t>Самос-</w:t>
            </w:r>
            <w:proofErr w:type="spellStart"/>
            <w:r>
              <w:rPr>
                <w:sz w:val="28"/>
                <w:szCs w:val="28"/>
                <w:lang w:val="uk-UA"/>
              </w:rPr>
              <w:t>тійна</w:t>
            </w:r>
            <w:proofErr w:type="spellEnd"/>
            <w:r>
              <w:rPr>
                <w:sz w:val="28"/>
                <w:szCs w:val="28"/>
                <w:lang w:val="uk-UA"/>
              </w:rPr>
              <w:t xml:space="preserve"> робота</w:t>
            </w:r>
          </w:p>
          <w:p w14:paraId="5CD457FC" w14:textId="77777777" w:rsidR="00643FFA" w:rsidRDefault="00643FFA" w:rsidP="00170FFE">
            <w:pPr>
              <w:contextualSpacing/>
              <w:jc w:val="center"/>
              <w:rPr>
                <w:sz w:val="28"/>
                <w:szCs w:val="28"/>
                <w:lang w:val="uk-UA"/>
              </w:rPr>
            </w:pPr>
            <w:r>
              <w:rPr>
                <w:sz w:val="28"/>
                <w:szCs w:val="28"/>
                <w:lang w:val="uk-UA"/>
              </w:rPr>
              <w:t>(год.)</w:t>
            </w:r>
          </w:p>
        </w:tc>
      </w:tr>
      <w:tr w:rsidR="00643FFA" w14:paraId="33F1B774" w14:textId="77777777" w:rsidTr="00170FFE">
        <w:tc>
          <w:tcPr>
            <w:tcW w:w="1275" w:type="dxa"/>
            <w:vMerge/>
          </w:tcPr>
          <w:p w14:paraId="10A3156C" w14:textId="77777777" w:rsidR="00643FFA" w:rsidRDefault="00643FFA" w:rsidP="00170FFE">
            <w:pPr>
              <w:contextualSpacing/>
              <w:jc w:val="both"/>
              <w:rPr>
                <w:sz w:val="28"/>
                <w:szCs w:val="28"/>
                <w:lang w:val="uk-UA"/>
              </w:rPr>
            </w:pPr>
          </w:p>
        </w:tc>
        <w:tc>
          <w:tcPr>
            <w:tcW w:w="1952" w:type="dxa"/>
            <w:vMerge/>
          </w:tcPr>
          <w:p w14:paraId="5B7996F7" w14:textId="77777777" w:rsidR="00643FFA" w:rsidRDefault="00643FFA" w:rsidP="00170FFE">
            <w:pPr>
              <w:contextualSpacing/>
              <w:jc w:val="both"/>
              <w:rPr>
                <w:sz w:val="28"/>
                <w:szCs w:val="28"/>
                <w:lang w:val="uk-UA"/>
              </w:rPr>
            </w:pPr>
          </w:p>
        </w:tc>
        <w:tc>
          <w:tcPr>
            <w:tcW w:w="2835" w:type="dxa"/>
          </w:tcPr>
          <w:p w14:paraId="62A16D8D" w14:textId="77777777" w:rsidR="00643FFA" w:rsidRDefault="00643FFA" w:rsidP="00170FFE">
            <w:pPr>
              <w:contextualSpacing/>
              <w:jc w:val="center"/>
              <w:rPr>
                <w:sz w:val="28"/>
                <w:szCs w:val="28"/>
                <w:lang w:val="uk-UA"/>
              </w:rPr>
            </w:pPr>
            <w:r>
              <w:rPr>
                <w:sz w:val="28"/>
                <w:szCs w:val="28"/>
                <w:lang w:val="uk-UA"/>
              </w:rPr>
              <w:t>пробні</w:t>
            </w:r>
          </w:p>
        </w:tc>
        <w:tc>
          <w:tcPr>
            <w:tcW w:w="1843" w:type="dxa"/>
          </w:tcPr>
          <w:p w14:paraId="65F4A2AC" w14:textId="77777777" w:rsidR="00643FFA" w:rsidRDefault="00643FFA" w:rsidP="00170FFE">
            <w:pPr>
              <w:contextualSpacing/>
              <w:jc w:val="center"/>
              <w:rPr>
                <w:sz w:val="28"/>
                <w:szCs w:val="28"/>
                <w:lang w:val="uk-UA"/>
              </w:rPr>
            </w:pPr>
            <w:r>
              <w:rPr>
                <w:sz w:val="28"/>
                <w:szCs w:val="28"/>
                <w:lang w:val="uk-UA"/>
              </w:rPr>
              <w:t>залікові</w:t>
            </w:r>
          </w:p>
        </w:tc>
        <w:tc>
          <w:tcPr>
            <w:tcW w:w="1134" w:type="dxa"/>
            <w:vMerge/>
          </w:tcPr>
          <w:p w14:paraId="75118243" w14:textId="77777777" w:rsidR="00643FFA" w:rsidRDefault="00643FFA" w:rsidP="00170FFE">
            <w:pPr>
              <w:contextualSpacing/>
              <w:jc w:val="both"/>
              <w:rPr>
                <w:sz w:val="28"/>
                <w:szCs w:val="28"/>
                <w:lang w:val="uk-UA"/>
              </w:rPr>
            </w:pPr>
          </w:p>
        </w:tc>
        <w:tc>
          <w:tcPr>
            <w:tcW w:w="1134" w:type="dxa"/>
            <w:vMerge/>
          </w:tcPr>
          <w:p w14:paraId="3BBF461E" w14:textId="77777777" w:rsidR="00643FFA" w:rsidRDefault="00643FFA" w:rsidP="00170FFE">
            <w:pPr>
              <w:contextualSpacing/>
              <w:jc w:val="both"/>
              <w:rPr>
                <w:sz w:val="28"/>
                <w:szCs w:val="28"/>
                <w:lang w:val="uk-UA"/>
              </w:rPr>
            </w:pPr>
          </w:p>
        </w:tc>
      </w:tr>
      <w:tr w:rsidR="00643FFA" w14:paraId="728ECA9F" w14:textId="77777777" w:rsidTr="00170FFE">
        <w:tc>
          <w:tcPr>
            <w:tcW w:w="1275" w:type="dxa"/>
          </w:tcPr>
          <w:p w14:paraId="5B17ACB7" w14:textId="77777777" w:rsidR="00643FFA" w:rsidRDefault="00643FFA" w:rsidP="00170FFE">
            <w:pPr>
              <w:spacing w:line="240" w:lineRule="exact"/>
              <w:contextualSpacing/>
              <w:jc w:val="center"/>
              <w:rPr>
                <w:sz w:val="28"/>
                <w:szCs w:val="28"/>
                <w:lang w:val="uk-UA"/>
              </w:rPr>
            </w:pPr>
            <w:r>
              <w:rPr>
                <w:sz w:val="28"/>
                <w:szCs w:val="28"/>
                <w:lang w:val="uk-UA"/>
              </w:rPr>
              <w:t>І</w:t>
            </w:r>
          </w:p>
        </w:tc>
        <w:tc>
          <w:tcPr>
            <w:tcW w:w="1952" w:type="dxa"/>
          </w:tcPr>
          <w:p w14:paraId="3649BE93" w14:textId="77777777" w:rsidR="00643FFA" w:rsidRPr="009E5FF2" w:rsidRDefault="00643FFA" w:rsidP="00170FFE">
            <w:pPr>
              <w:spacing w:line="240" w:lineRule="exact"/>
              <w:contextualSpacing/>
              <w:jc w:val="both"/>
              <w:rPr>
                <w:sz w:val="28"/>
                <w:szCs w:val="28"/>
                <w:lang w:val="uk-UA"/>
              </w:rPr>
            </w:pPr>
            <w:r>
              <w:rPr>
                <w:sz w:val="28"/>
                <w:szCs w:val="28"/>
                <w:lang w:val="uk-UA"/>
              </w:rPr>
              <w:t>6</w:t>
            </w:r>
            <w:r w:rsidRPr="009E5FF2">
              <w:rPr>
                <w:sz w:val="28"/>
                <w:szCs w:val="28"/>
                <w:lang w:val="uk-UA"/>
              </w:rPr>
              <w:t xml:space="preserve"> занят</w:t>
            </w:r>
            <w:r>
              <w:rPr>
                <w:sz w:val="28"/>
                <w:szCs w:val="28"/>
                <w:lang w:val="uk-UA"/>
              </w:rPr>
              <w:t>ь</w:t>
            </w:r>
            <w:r w:rsidRPr="009E5FF2">
              <w:rPr>
                <w:sz w:val="28"/>
                <w:szCs w:val="28"/>
                <w:lang w:val="uk-UA"/>
              </w:rPr>
              <w:t xml:space="preserve"> (</w:t>
            </w:r>
            <w:r>
              <w:rPr>
                <w:sz w:val="28"/>
                <w:szCs w:val="28"/>
                <w:lang w:val="uk-UA"/>
              </w:rPr>
              <w:t>12</w:t>
            </w:r>
            <w:r w:rsidRPr="009E5FF2">
              <w:rPr>
                <w:sz w:val="28"/>
                <w:szCs w:val="28"/>
                <w:lang w:val="uk-UA"/>
              </w:rPr>
              <w:t xml:space="preserve"> год.) </w:t>
            </w:r>
          </w:p>
          <w:p w14:paraId="4620DBED" w14:textId="77777777" w:rsidR="00643FFA" w:rsidRPr="009E5FF2" w:rsidRDefault="00643FFA" w:rsidP="00170FFE">
            <w:pPr>
              <w:spacing w:line="240" w:lineRule="exact"/>
              <w:contextualSpacing/>
              <w:jc w:val="both"/>
              <w:rPr>
                <w:sz w:val="28"/>
                <w:szCs w:val="28"/>
                <w:lang w:val="uk-UA"/>
              </w:rPr>
            </w:pPr>
          </w:p>
        </w:tc>
        <w:tc>
          <w:tcPr>
            <w:tcW w:w="2835" w:type="dxa"/>
          </w:tcPr>
          <w:p w14:paraId="75A1FAB8" w14:textId="77777777" w:rsidR="00643FFA" w:rsidRDefault="00643FFA" w:rsidP="00170FFE">
            <w:pPr>
              <w:spacing w:line="240" w:lineRule="exact"/>
              <w:contextualSpacing/>
              <w:jc w:val="both"/>
              <w:rPr>
                <w:color w:val="000000"/>
                <w:sz w:val="28"/>
                <w:szCs w:val="28"/>
                <w:lang w:val="uk-UA"/>
              </w:rPr>
            </w:pPr>
            <w:r>
              <w:rPr>
                <w:sz w:val="28"/>
                <w:szCs w:val="28"/>
                <w:lang w:val="uk-UA"/>
              </w:rPr>
              <w:t>3</w:t>
            </w:r>
            <w:r w:rsidRPr="009E5FF2">
              <w:rPr>
                <w:sz w:val="28"/>
                <w:szCs w:val="28"/>
                <w:lang w:val="uk-UA"/>
              </w:rPr>
              <w:t xml:space="preserve"> заняття (</w:t>
            </w:r>
            <w:r>
              <w:rPr>
                <w:sz w:val="28"/>
                <w:szCs w:val="28"/>
                <w:lang w:val="uk-UA"/>
              </w:rPr>
              <w:t>6</w:t>
            </w:r>
            <w:r w:rsidRPr="009E5FF2">
              <w:rPr>
                <w:sz w:val="28"/>
                <w:szCs w:val="28"/>
                <w:lang w:val="uk-UA"/>
              </w:rPr>
              <w:t xml:space="preserve"> год.) </w:t>
            </w:r>
            <w:r>
              <w:rPr>
                <w:color w:val="000000"/>
                <w:sz w:val="28"/>
                <w:szCs w:val="28"/>
                <w:lang w:val="uk-UA"/>
              </w:rPr>
              <w:t>(</w:t>
            </w:r>
            <w:r w:rsidRPr="00A52A69">
              <w:rPr>
                <w:color w:val="000000"/>
                <w:sz w:val="28"/>
                <w:szCs w:val="28"/>
                <w:lang w:val="uk-UA"/>
              </w:rPr>
              <w:t>з основної мови</w:t>
            </w:r>
            <w:r>
              <w:rPr>
                <w:color w:val="000000"/>
                <w:sz w:val="28"/>
                <w:szCs w:val="28"/>
                <w:lang w:val="uk-UA"/>
              </w:rPr>
              <w:t>)</w:t>
            </w:r>
          </w:p>
          <w:p w14:paraId="621C6D10" w14:textId="77777777" w:rsidR="00643FFA" w:rsidRDefault="00643FFA" w:rsidP="00170FFE">
            <w:pPr>
              <w:spacing w:line="240" w:lineRule="exact"/>
              <w:contextualSpacing/>
              <w:jc w:val="both"/>
              <w:rPr>
                <w:color w:val="000000"/>
                <w:sz w:val="28"/>
                <w:szCs w:val="28"/>
                <w:lang w:val="uk-UA"/>
              </w:rPr>
            </w:pPr>
            <w:r>
              <w:rPr>
                <w:sz w:val="28"/>
                <w:szCs w:val="28"/>
                <w:lang w:val="uk-UA"/>
              </w:rPr>
              <w:t>1</w:t>
            </w:r>
            <w:r w:rsidRPr="009E5FF2">
              <w:rPr>
                <w:sz w:val="28"/>
                <w:szCs w:val="28"/>
                <w:lang w:val="uk-UA"/>
              </w:rPr>
              <w:t xml:space="preserve"> заняття (</w:t>
            </w:r>
            <w:r>
              <w:rPr>
                <w:sz w:val="28"/>
                <w:szCs w:val="28"/>
                <w:lang w:val="uk-UA"/>
              </w:rPr>
              <w:t>2</w:t>
            </w:r>
            <w:r w:rsidRPr="009E5FF2">
              <w:rPr>
                <w:sz w:val="28"/>
                <w:szCs w:val="28"/>
                <w:lang w:val="uk-UA"/>
              </w:rPr>
              <w:t xml:space="preserve"> год.)</w:t>
            </w:r>
          </w:p>
          <w:p w14:paraId="7790E157" w14:textId="77777777" w:rsidR="00643FFA" w:rsidRDefault="00643FFA" w:rsidP="00170FFE">
            <w:pPr>
              <w:spacing w:line="240" w:lineRule="exact"/>
              <w:contextualSpacing/>
              <w:jc w:val="both"/>
              <w:rPr>
                <w:sz w:val="28"/>
                <w:szCs w:val="28"/>
                <w:lang w:val="uk-UA"/>
              </w:rPr>
            </w:pPr>
            <w:r>
              <w:rPr>
                <w:color w:val="000000"/>
                <w:sz w:val="28"/>
                <w:szCs w:val="28"/>
                <w:lang w:val="uk-UA"/>
              </w:rPr>
              <w:t>(</w:t>
            </w:r>
            <w:r w:rsidRPr="00A52A69">
              <w:rPr>
                <w:color w:val="000000"/>
                <w:sz w:val="28"/>
                <w:szCs w:val="28"/>
                <w:lang w:val="uk-UA"/>
              </w:rPr>
              <w:t xml:space="preserve">з </w:t>
            </w:r>
            <w:r>
              <w:rPr>
                <w:color w:val="000000"/>
                <w:sz w:val="28"/>
                <w:szCs w:val="28"/>
                <w:lang w:val="uk-UA"/>
              </w:rPr>
              <w:t>друг</w:t>
            </w:r>
            <w:r w:rsidRPr="00A52A69">
              <w:rPr>
                <w:color w:val="000000"/>
                <w:sz w:val="28"/>
                <w:szCs w:val="28"/>
                <w:lang w:val="uk-UA"/>
              </w:rPr>
              <w:t>ої мови</w:t>
            </w:r>
            <w:r>
              <w:rPr>
                <w:color w:val="000000"/>
                <w:sz w:val="28"/>
                <w:szCs w:val="28"/>
                <w:lang w:val="uk-UA"/>
              </w:rPr>
              <w:t>)</w:t>
            </w:r>
          </w:p>
        </w:tc>
        <w:tc>
          <w:tcPr>
            <w:tcW w:w="1843" w:type="dxa"/>
          </w:tcPr>
          <w:p w14:paraId="0C21C157" w14:textId="77777777" w:rsidR="00643FFA" w:rsidRDefault="00643FFA" w:rsidP="00170FFE">
            <w:pPr>
              <w:spacing w:line="240" w:lineRule="exact"/>
              <w:contextualSpacing/>
              <w:jc w:val="center"/>
              <w:rPr>
                <w:sz w:val="28"/>
                <w:szCs w:val="28"/>
                <w:lang w:val="uk-UA"/>
              </w:rPr>
            </w:pPr>
            <w:r>
              <w:rPr>
                <w:sz w:val="28"/>
                <w:szCs w:val="28"/>
                <w:lang w:val="uk-UA"/>
              </w:rPr>
              <w:t>-</w:t>
            </w:r>
          </w:p>
        </w:tc>
        <w:tc>
          <w:tcPr>
            <w:tcW w:w="1134" w:type="dxa"/>
          </w:tcPr>
          <w:p w14:paraId="0602EE77" w14:textId="77777777" w:rsidR="00643FFA" w:rsidRDefault="00643FFA" w:rsidP="00170FFE">
            <w:pPr>
              <w:spacing w:line="240" w:lineRule="exact"/>
              <w:contextualSpacing/>
              <w:jc w:val="center"/>
              <w:rPr>
                <w:sz w:val="28"/>
                <w:szCs w:val="28"/>
                <w:lang w:val="uk-UA"/>
              </w:rPr>
            </w:pPr>
            <w:r>
              <w:rPr>
                <w:sz w:val="28"/>
                <w:szCs w:val="28"/>
                <w:lang w:val="uk-UA"/>
              </w:rPr>
              <w:t>20</w:t>
            </w:r>
          </w:p>
        </w:tc>
        <w:tc>
          <w:tcPr>
            <w:tcW w:w="1134" w:type="dxa"/>
          </w:tcPr>
          <w:p w14:paraId="39830620" w14:textId="77777777" w:rsidR="00643FFA" w:rsidRDefault="00643FFA" w:rsidP="00170FFE">
            <w:pPr>
              <w:spacing w:line="240" w:lineRule="exact"/>
              <w:contextualSpacing/>
              <w:jc w:val="center"/>
              <w:rPr>
                <w:sz w:val="28"/>
                <w:szCs w:val="28"/>
                <w:lang w:val="uk-UA"/>
              </w:rPr>
            </w:pPr>
            <w:r>
              <w:rPr>
                <w:sz w:val="28"/>
                <w:szCs w:val="28"/>
                <w:lang w:val="uk-UA"/>
              </w:rPr>
              <w:t>25</w:t>
            </w:r>
          </w:p>
        </w:tc>
      </w:tr>
      <w:tr w:rsidR="00643FFA" w14:paraId="15459C1D" w14:textId="77777777" w:rsidTr="00170FFE">
        <w:tc>
          <w:tcPr>
            <w:tcW w:w="1275" w:type="dxa"/>
          </w:tcPr>
          <w:p w14:paraId="6B001D29" w14:textId="77777777" w:rsidR="00643FFA" w:rsidRDefault="00643FFA" w:rsidP="00170FFE">
            <w:pPr>
              <w:spacing w:line="240" w:lineRule="exact"/>
              <w:contextualSpacing/>
              <w:jc w:val="center"/>
              <w:rPr>
                <w:sz w:val="28"/>
                <w:szCs w:val="28"/>
                <w:lang w:val="uk-UA"/>
              </w:rPr>
            </w:pPr>
            <w:r>
              <w:rPr>
                <w:sz w:val="28"/>
                <w:szCs w:val="28"/>
                <w:lang w:val="uk-UA"/>
              </w:rPr>
              <w:t>ІІ</w:t>
            </w:r>
          </w:p>
        </w:tc>
        <w:tc>
          <w:tcPr>
            <w:tcW w:w="1952" w:type="dxa"/>
          </w:tcPr>
          <w:p w14:paraId="7E6BA135" w14:textId="77777777" w:rsidR="00643FFA" w:rsidRPr="009E5FF2" w:rsidRDefault="00643FFA" w:rsidP="00170FFE">
            <w:pPr>
              <w:spacing w:line="240" w:lineRule="exact"/>
              <w:contextualSpacing/>
              <w:jc w:val="both"/>
              <w:rPr>
                <w:sz w:val="28"/>
                <w:szCs w:val="28"/>
                <w:lang w:val="uk-UA"/>
              </w:rPr>
            </w:pPr>
            <w:r>
              <w:rPr>
                <w:sz w:val="28"/>
                <w:szCs w:val="28"/>
                <w:lang w:val="uk-UA"/>
              </w:rPr>
              <w:t>2</w:t>
            </w:r>
            <w:r w:rsidRPr="009E5FF2">
              <w:rPr>
                <w:sz w:val="28"/>
                <w:szCs w:val="28"/>
                <w:lang w:val="uk-UA"/>
              </w:rPr>
              <w:t xml:space="preserve"> заняття (</w:t>
            </w:r>
            <w:r>
              <w:rPr>
                <w:sz w:val="28"/>
                <w:szCs w:val="28"/>
                <w:lang w:val="uk-UA"/>
              </w:rPr>
              <w:t>4</w:t>
            </w:r>
            <w:r w:rsidRPr="009E5FF2">
              <w:rPr>
                <w:sz w:val="28"/>
                <w:szCs w:val="28"/>
                <w:lang w:val="uk-UA"/>
              </w:rPr>
              <w:t xml:space="preserve"> год.) </w:t>
            </w:r>
          </w:p>
          <w:p w14:paraId="02145D14" w14:textId="77777777" w:rsidR="00643FFA" w:rsidRPr="009E5FF2" w:rsidRDefault="00643FFA" w:rsidP="00170FFE">
            <w:pPr>
              <w:spacing w:line="240" w:lineRule="exact"/>
              <w:contextualSpacing/>
              <w:jc w:val="both"/>
              <w:rPr>
                <w:sz w:val="28"/>
                <w:szCs w:val="28"/>
                <w:lang w:val="uk-UA"/>
              </w:rPr>
            </w:pPr>
          </w:p>
        </w:tc>
        <w:tc>
          <w:tcPr>
            <w:tcW w:w="2835" w:type="dxa"/>
          </w:tcPr>
          <w:p w14:paraId="62436E41" w14:textId="77777777" w:rsidR="00643FFA" w:rsidRDefault="00643FFA" w:rsidP="00170FFE">
            <w:pPr>
              <w:spacing w:line="240" w:lineRule="exact"/>
              <w:contextualSpacing/>
              <w:jc w:val="both"/>
              <w:rPr>
                <w:color w:val="000000"/>
                <w:sz w:val="28"/>
                <w:szCs w:val="28"/>
                <w:lang w:val="uk-UA"/>
              </w:rPr>
            </w:pPr>
            <w:r>
              <w:rPr>
                <w:sz w:val="28"/>
                <w:szCs w:val="28"/>
                <w:lang w:val="uk-UA"/>
              </w:rPr>
              <w:t>5</w:t>
            </w:r>
            <w:r w:rsidRPr="009E5FF2">
              <w:rPr>
                <w:sz w:val="28"/>
                <w:szCs w:val="28"/>
                <w:lang w:val="uk-UA"/>
              </w:rPr>
              <w:t xml:space="preserve"> занят</w:t>
            </w:r>
            <w:r>
              <w:rPr>
                <w:sz w:val="28"/>
                <w:szCs w:val="28"/>
                <w:lang w:val="uk-UA"/>
              </w:rPr>
              <w:t>ь</w:t>
            </w:r>
            <w:r w:rsidRPr="009E5FF2">
              <w:rPr>
                <w:sz w:val="28"/>
                <w:szCs w:val="28"/>
                <w:lang w:val="uk-UA"/>
              </w:rPr>
              <w:t xml:space="preserve"> (</w:t>
            </w:r>
            <w:r>
              <w:rPr>
                <w:sz w:val="28"/>
                <w:szCs w:val="28"/>
                <w:lang w:val="uk-UA"/>
              </w:rPr>
              <w:t>10</w:t>
            </w:r>
            <w:r w:rsidRPr="009E5FF2">
              <w:rPr>
                <w:sz w:val="28"/>
                <w:szCs w:val="28"/>
                <w:lang w:val="uk-UA"/>
              </w:rPr>
              <w:t xml:space="preserve"> год.) </w:t>
            </w:r>
            <w:r>
              <w:rPr>
                <w:color w:val="000000"/>
                <w:sz w:val="28"/>
                <w:szCs w:val="28"/>
                <w:lang w:val="uk-UA"/>
              </w:rPr>
              <w:t>(</w:t>
            </w:r>
            <w:r w:rsidRPr="00A52A69">
              <w:rPr>
                <w:color w:val="000000"/>
                <w:sz w:val="28"/>
                <w:szCs w:val="28"/>
                <w:lang w:val="uk-UA"/>
              </w:rPr>
              <w:t>з основної мови</w:t>
            </w:r>
            <w:r>
              <w:rPr>
                <w:color w:val="000000"/>
                <w:sz w:val="28"/>
                <w:szCs w:val="28"/>
                <w:lang w:val="uk-UA"/>
              </w:rPr>
              <w:t>)</w:t>
            </w:r>
          </w:p>
          <w:p w14:paraId="4FE990FA" w14:textId="77777777" w:rsidR="00643FFA" w:rsidRDefault="00643FFA" w:rsidP="00170FFE">
            <w:pPr>
              <w:spacing w:line="240" w:lineRule="exact"/>
              <w:contextualSpacing/>
              <w:jc w:val="both"/>
              <w:rPr>
                <w:color w:val="000000"/>
                <w:sz w:val="28"/>
                <w:szCs w:val="28"/>
                <w:lang w:val="uk-UA"/>
              </w:rPr>
            </w:pPr>
            <w:r>
              <w:rPr>
                <w:sz w:val="28"/>
                <w:szCs w:val="28"/>
                <w:lang w:val="uk-UA"/>
              </w:rPr>
              <w:t>2</w:t>
            </w:r>
            <w:r w:rsidRPr="009E5FF2">
              <w:rPr>
                <w:sz w:val="28"/>
                <w:szCs w:val="28"/>
                <w:lang w:val="uk-UA"/>
              </w:rPr>
              <w:t xml:space="preserve"> заняття (</w:t>
            </w:r>
            <w:r>
              <w:rPr>
                <w:sz w:val="28"/>
                <w:szCs w:val="28"/>
                <w:lang w:val="uk-UA"/>
              </w:rPr>
              <w:t>4</w:t>
            </w:r>
            <w:r w:rsidRPr="009E5FF2">
              <w:rPr>
                <w:sz w:val="28"/>
                <w:szCs w:val="28"/>
                <w:lang w:val="uk-UA"/>
              </w:rPr>
              <w:t xml:space="preserve"> год.)</w:t>
            </w:r>
          </w:p>
          <w:p w14:paraId="4E6B9DBD" w14:textId="77777777" w:rsidR="00643FFA" w:rsidRDefault="00643FFA" w:rsidP="00170FFE">
            <w:pPr>
              <w:spacing w:line="240" w:lineRule="exact"/>
              <w:contextualSpacing/>
              <w:jc w:val="both"/>
              <w:rPr>
                <w:color w:val="000000"/>
                <w:sz w:val="28"/>
                <w:szCs w:val="28"/>
                <w:lang w:val="uk-UA"/>
              </w:rPr>
            </w:pPr>
            <w:r>
              <w:rPr>
                <w:color w:val="000000"/>
                <w:sz w:val="28"/>
                <w:szCs w:val="28"/>
                <w:lang w:val="uk-UA"/>
              </w:rPr>
              <w:t>(</w:t>
            </w:r>
            <w:r w:rsidRPr="00A52A69">
              <w:rPr>
                <w:color w:val="000000"/>
                <w:sz w:val="28"/>
                <w:szCs w:val="28"/>
                <w:lang w:val="uk-UA"/>
              </w:rPr>
              <w:t xml:space="preserve">з </w:t>
            </w:r>
            <w:r>
              <w:rPr>
                <w:color w:val="000000"/>
                <w:sz w:val="28"/>
                <w:szCs w:val="28"/>
                <w:lang w:val="uk-UA"/>
              </w:rPr>
              <w:t>друг</w:t>
            </w:r>
            <w:r w:rsidRPr="00A52A69">
              <w:rPr>
                <w:color w:val="000000"/>
                <w:sz w:val="28"/>
                <w:szCs w:val="28"/>
                <w:lang w:val="uk-UA"/>
              </w:rPr>
              <w:t>ої мови</w:t>
            </w:r>
            <w:r>
              <w:rPr>
                <w:color w:val="000000"/>
                <w:sz w:val="28"/>
                <w:szCs w:val="28"/>
                <w:lang w:val="uk-UA"/>
              </w:rPr>
              <w:t>)</w:t>
            </w:r>
          </w:p>
          <w:p w14:paraId="118F2A1D" w14:textId="77777777" w:rsidR="00643FFA" w:rsidRDefault="00643FFA" w:rsidP="00170FFE">
            <w:pPr>
              <w:spacing w:line="240" w:lineRule="exact"/>
              <w:contextualSpacing/>
              <w:jc w:val="both"/>
              <w:rPr>
                <w:sz w:val="28"/>
                <w:szCs w:val="28"/>
                <w:lang w:val="uk-UA"/>
              </w:rPr>
            </w:pPr>
            <w:r>
              <w:rPr>
                <w:color w:val="000000"/>
                <w:sz w:val="28"/>
                <w:szCs w:val="28"/>
                <w:lang w:val="uk-UA"/>
              </w:rPr>
              <w:t xml:space="preserve">1 заняття із </w:t>
            </w:r>
            <w:r w:rsidRPr="00A52A69">
              <w:rPr>
                <w:color w:val="000000"/>
                <w:sz w:val="28"/>
                <w:szCs w:val="28"/>
                <w:lang w:val="uk-UA"/>
              </w:rPr>
              <w:t>зарубіжної</w:t>
            </w:r>
            <w:r>
              <w:rPr>
                <w:color w:val="000000"/>
                <w:sz w:val="28"/>
                <w:szCs w:val="28"/>
                <w:lang w:val="uk-UA"/>
              </w:rPr>
              <w:t xml:space="preserve"> </w:t>
            </w:r>
            <w:r w:rsidRPr="00A52A69">
              <w:rPr>
                <w:color w:val="000000"/>
                <w:sz w:val="28"/>
                <w:szCs w:val="28"/>
                <w:lang w:val="uk-UA"/>
              </w:rPr>
              <w:lastRenderedPageBreak/>
              <w:t>літератури</w:t>
            </w:r>
            <w:r>
              <w:rPr>
                <w:color w:val="000000"/>
                <w:sz w:val="28"/>
                <w:szCs w:val="28"/>
                <w:lang w:val="uk-UA"/>
              </w:rPr>
              <w:t xml:space="preserve"> </w:t>
            </w:r>
            <w:r>
              <w:rPr>
                <w:sz w:val="28"/>
                <w:szCs w:val="28"/>
                <w:lang w:val="uk-UA"/>
              </w:rPr>
              <w:t>/фахової дисципліни</w:t>
            </w:r>
            <w:r>
              <w:rPr>
                <w:color w:val="000000"/>
                <w:sz w:val="28"/>
                <w:szCs w:val="28"/>
                <w:lang w:val="uk-UA"/>
              </w:rPr>
              <w:t xml:space="preserve"> (2 год.)</w:t>
            </w:r>
          </w:p>
        </w:tc>
        <w:tc>
          <w:tcPr>
            <w:tcW w:w="1843" w:type="dxa"/>
          </w:tcPr>
          <w:p w14:paraId="3C4F54D4" w14:textId="77777777" w:rsidR="00643FFA" w:rsidRDefault="00643FFA" w:rsidP="00170FFE">
            <w:pPr>
              <w:spacing w:line="240" w:lineRule="exact"/>
              <w:contextualSpacing/>
              <w:jc w:val="center"/>
              <w:rPr>
                <w:sz w:val="28"/>
                <w:szCs w:val="28"/>
                <w:lang w:val="uk-UA"/>
              </w:rPr>
            </w:pPr>
            <w:r>
              <w:rPr>
                <w:sz w:val="28"/>
                <w:szCs w:val="28"/>
                <w:lang w:val="uk-UA"/>
              </w:rPr>
              <w:lastRenderedPageBreak/>
              <w:t>-</w:t>
            </w:r>
          </w:p>
        </w:tc>
        <w:tc>
          <w:tcPr>
            <w:tcW w:w="1134" w:type="dxa"/>
          </w:tcPr>
          <w:p w14:paraId="4A762EFE" w14:textId="77777777" w:rsidR="00643FFA" w:rsidRDefault="00643FFA" w:rsidP="00170FFE">
            <w:pPr>
              <w:spacing w:line="240" w:lineRule="exact"/>
              <w:contextualSpacing/>
              <w:jc w:val="center"/>
              <w:rPr>
                <w:sz w:val="28"/>
                <w:szCs w:val="28"/>
                <w:lang w:val="uk-UA"/>
              </w:rPr>
            </w:pPr>
            <w:r>
              <w:rPr>
                <w:sz w:val="28"/>
                <w:szCs w:val="28"/>
                <w:lang w:val="uk-UA"/>
              </w:rPr>
              <w:t>20</w:t>
            </w:r>
          </w:p>
        </w:tc>
        <w:tc>
          <w:tcPr>
            <w:tcW w:w="1134" w:type="dxa"/>
          </w:tcPr>
          <w:p w14:paraId="32F5A848" w14:textId="77777777" w:rsidR="00643FFA" w:rsidRDefault="00643FFA" w:rsidP="00170FFE">
            <w:pPr>
              <w:spacing w:line="240" w:lineRule="exact"/>
              <w:contextualSpacing/>
              <w:jc w:val="center"/>
              <w:rPr>
                <w:sz w:val="28"/>
                <w:szCs w:val="28"/>
                <w:lang w:val="uk-UA"/>
              </w:rPr>
            </w:pPr>
            <w:r>
              <w:rPr>
                <w:sz w:val="28"/>
                <w:szCs w:val="28"/>
                <w:lang w:val="uk-UA"/>
              </w:rPr>
              <w:t>25</w:t>
            </w:r>
          </w:p>
        </w:tc>
      </w:tr>
      <w:tr w:rsidR="00643FFA" w14:paraId="521F0F85" w14:textId="77777777" w:rsidTr="00170FFE">
        <w:tc>
          <w:tcPr>
            <w:tcW w:w="1275" w:type="dxa"/>
          </w:tcPr>
          <w:p w14:paraId="2A82C2BA" w14:textId="77777777" w:rsidR="00643FFA" w:rsidRDefault="00643FFA" w:rsidP="00170FFE">
            <w:pPr>
              <w:spacing w:line="240" w:lineRule="exact"/>
              <w:contextualSpacing/>
              <w:jc w:val="center"/>
              <w:rPr>
                <w:sz w:val="28"/>
                <w:szCs w:val="28"/>
                <w:lang w:val="uk-UA"/>
              </w:rPr>
            </w:pPr>
            <w:r>
              <w:rPr>
                <w:sz w:val="28"/>
                <w:szCs w:val="28"/>
                <w:lang w:val="uk-UA"/>
              </w:rPr>
              <w:t>ІІІ</w:t>
            </w:r>
          </w:p>
        </w:tc>
        <w:tc>
          <w:tcPr>
            <w:tcW w:w="1952" w:type="dxa"/>
          </w:tcPr>
          <w:p w14:paraId="75752A44" w14:textId="77777777" w:rsidR="00643FFA" w:rsidRPr="009E5FF2" w:rsidRDefault="00643FFA" w:rsidP="00170FFE">
            <w:pPr>
              <w:spacing w:line="240" w:lineRule="exact"/>
              <w:contextualSpacing/>
              <w:jc w:val="both"/>
              <w:rPr>
                <w:sz w:val="28"/>
                <w:szCs w:val="28"/>
                <w:lang w:val="uk-UA"/>
              </w:rPr>
            </w:pPr>
            <w:r>
              <w:rPr>
                <w:sz w:val="28"/>
                <w:szCs w:val="28"/>
                <w:lang w:val="uk-UA"/>
              </w:rPr>
              <w:t>2</w:t>
            </w:r>
            <w:r w:rsidRPr="009E5FF2">
              <w:rPr>
                <w:sz w:val="28"/>
                <w:szCs w:val="28"/>
                <w:lang w:val="uk-UA"/>
              </w:rPr>
              <w:t xml:space="preserve"> заняття (</w:t>
            </w:r>
            <w:r>
              <w:rPr>
                <w:sz w:val="28"/>
                <w:szCs w:val="28"/>
                <w:lang w:val="uk-UA"/>
              </w:rPr>
              <w:t>4</w:t>
            </w:r>
            <w:r w:rsidRPr="009E5FF2">
              <w:rPr>
                <w:sz w:val="28"/>
                <w:szCs w:val="28"/>
                <w:lang w:val="uk-UA"/>
              </w:rPr>
              <w:t xml:space="preserve"> год.) </w:t>
            </w:r>
          </w:p>
        </w:tc>
        <w:tc>
          <w:tcPr>
            <w:tcW w:w="2835" w:type="dxa"/>
          </w:tcPr>
          <w:p w14:paraId="2AE36499" w14:textId="77777777" w:rsidR="00643FFA" w:rsidRDefault="00643FFA" w:rsidP="00170FFE">
            <w:pPr>
              <w:spacing w:line="240" w:lineRule="exact"/>
              <w:contextualSpacing/>
              <w:jc w:val="both"/>
              <w:rPr>
                <w:color w:val="000000"/>
                <w:sz w:val="28"/>
                <w:szCs w:val="28"/>
                <w:lang w:val="uk-UA"/>
              </w:rPr>
            </w:pPr>
            <w:r>
              <w:rPr>
                <w:sz w:val="28"/>
                <w:szCs w:val="28"/>
                <w:lang w:val="uk-UA"/>
              </w:rPr>
              <w:t>4</w:t>
            </w:r>
            <w:r w:rsidRPr="009E5FF2">
              <w:rPr>
                <w:sz w:val="28"/>
                <w:szCs w:val="28"/>
                <w:lang w:val="uk-UA"/>
              </w:rPr>
              <w:t xml:space="preserve"> занят</w:t>
            </w:r>
            <w:r>
              <w:rPr>
                <w:sz w:val="28"/>
                <w:szCs w:val="28"/>
                <w:lang w:val="uk-UA"/>
              </w:rPr>
              <w:t>тя</w:t>
            </w:r>
            <w:r w:rsidRPr="009E5FF2">
              <w:rPr>
                <w:sz w:val="28"/>
                <w:szCs w:val="28"/>
                <w:lang w:val="uk-UA"/>
              </w:rPr>
              <w:t xml:space="preserve"> (</w:t>
            </w:r>
            <w:r>
              <w:rPr>
                <w:sz w:val="28"/>
                <w:szCs w:val="28"/>
                <w:lang w:val="uk-UA"/>
              </w:rPr>
              <w:t>8</w:t>
            </w:r>
            <w:r w:rsidRPr="009E5FF2">
              <w:rPr>
                <w:sz w:val="28"/>
                <w:szCs w:val="28"/>
                <w:lang w:val="uk-UA"/>
              </w:rPr>
              <w:t xml:space="preserve"> год.) </w:t>
            </w:r>
            <w:r>
              <w:rPr>
                <w:color w:val="000000"/>
                <w:sz w:val="28"/>
                <w:szCs w:val="28"/>
                <w:lang w:val="uk-UA"/>
              </w:rPr>
              <w:t>(</w:t>
            </w:r>
            <w:r w:rsidRPr="00A52A69">
              <w:rPr>
                <w:color w:val="000000"/>
                <w:sz w:val="28"/>
                <w:szCs w:val="28"/>
                <w:lang w:val="uk-UA"/>
              </w:rPr>
              <w:t>з основної мови</w:t>
            </w:r>
            <w:r>
              <w:rPr>
                <w:color w:val="000000"/>
                <w:sz w:val="28"/>
                <w:szCs w:val="28"/>
                <w:lang w:val="uk-UA"/>
              </w:rPr>
              <w:t>);</w:t>
            </w:r>
          </w:p>
          <w:p w14:paraId="7096F8A7" w14:textId="77777777" w:rsidR="00643FFA" w:rsidRDefault="00643FFA" w:rsidP="00170FFE">
            <w:pPr>
              <w:spacing w:line="240" w:lineRule="exact"/>
              <w:contextualSpacing/>
              <w:jc w:val="both"/>
              <w:rPr>
                <w:color w:val="000000"/>
                <w:sz w:val="28"/>
                <w:szCs w:val="28"/>
                <w:lang w:val="uk-UA"/>
              </w:rPr>
            </w:pPr>
            <w:r>
              <w:rPr>
                <w:sz w:val="28"/>
                <w:szCs w:val="28"/>
                <w:lang w:val="uk-UA"/>
              </w:rPr>
              <w:t>2</w:t>
            </w:r>
            <w:r w:rsidRPr="009E5FF2">
              <w:rPr>
                <w:sz w:val="28"/>
                <w:szCs w:val="28"/>
                <w:lang w:val="uk-UA"/>
              </w:rPr>
              <w:t xml:space="preserve"> заняття (</w:t>
            </w:r>
            <w:r>
              <w:rPr>
                <w:sz w:val="28"/>
                <w:szCs w:val="28"/>
                <w:lang w:val="uk-UA"/>
              </w:rPr>
              <w:t>4</w:t>
            </w:r>
            <w:r w:rsidRPr="009E5FF2">
              <w:rPr>
                <w:sz w:val="28"/>
                <w:szCs w:val="28"/>
                <w:lang w:val="uk-UA"/>
              </w:rPr>
              <w:t xml:space="preserve"> год.)</w:t>
            </w:r>
          </w:p>
          <w:p w14:paraId="6ACE0BE9" w14:textId="77777777" w:rsidR="00643FFA" w:rsidRDefault="00643FFA" w:rsidP="00170FFE">
            <w:pPr>
              <w:spacing w:line="240" w:lineRule="exact"/>
              <w:contextualSpacing/>
              <w:jc w:val="both"/>
              <w:rPr>
                <w:color w:val="000000"/>
                <w:sz w:val="28"/>
                <w:szCs w:val="28"/>
                <w:lang w:val="uk-UA"/>
              </w:rPr>
            </w:pPr>
            <w:r>
              <w:rPr>
                <w:color w:val="000000"/>
                <w:sz w:val="28"/>
                <w:szCs w:val="28"/>
                <w:lang w:val="uk-UA"/>
              </w:rPr>
              <w:t>(</w:t>
            </w:r>
            <w:r w:rsidRPr="00A52A69">
              <w:rPr>
                <w:color w:val="000000"/>
                <w:sz w:val="28"/>
                <w:szCs w:val="28"/>
                <w:lang w:val="uk-UA"/>
              </w:rPr>
              <w:t xml:space="preserve">з </w:t>
            </w:r>
            <w:r>
              <w:rPr>
                <w:color w:val="000000"/>
                <w:sz w:val="28"/>
                <w:szCs w:val="28"/>
                <w:lang w:val="uk-UA"/>
              </w:rPr>
              <w:t>друг</w:t>
            </w:r>
            <w:r w:rsidRPr="00A52A69">
              <w:rPr>
                <w:color w:val="000000"/>
                <w:sz w:val="28"/>
                <w:szCs w:val="28"/>
                <w:lang w:val="uk-UA"/>
              </w:rPr>
              <w:t>ої мови</w:t>
            </w:r>
            <w:r>
              <w:rPr>
                <w:color w:val="000000"/>
                <w:sz w:val="28"/>
                <w:szCs w:val="28"/>
                <w:lang w:val="uk-UA"/>
              </w:rPr>
              <w:t>)</w:t>
            </w:r>
          </w:p>
          <w:p w14:paraId="7DABE38D" w14:textId="77777777" w:rsidR="00643FFA" w:rsidRDefault="00643FFA" w:rsidP="00170FFE">
            <w:pPr>
              <w:spacing w:line="240" w:lineRule="exact"/>
              <w:contextualSpacing/>
              <w:jc w:val="both"/>
              <w:rPr>
                <w:sz w:val="28"/>
                <w:szCs w:val="28"/>
                <w:lang w:val="uk-UA"/>
              </w:rPr>
            </w:pPr>
            <w:r>
              <w:rPr>
                <w:color w:val="000000"/>
                <w:sz w:val="28"/>
                <w:szCs w:val="28"/>
                <w:lang w:val="uk-UA"/>
              </w:rPr>
              <w:t xml:space="preserve">1 заняття із </w:t>
            </w:r>
            <w:r w:rsidRPr="00A52A69">
              <w:rPr>
                <w:color w:val="000000"/>
                <w:sz w:val="28"/>
                <w:szCs w:val="28"/>
                <w:lang w:val="uk-UA"/>
              </w:rPr>
              <w:t>зарубіжної</w:t>
            </w:r>
            <w:r>
              <w:rPr>
                <w:color w:val="000000"/>
                <w:sz w:val="28"/>
                <w:szCs w:val="28"/>
                <w:lang w:val="uk-UA"/>
              </w:rPr>
              <w:t xml:space="preserve"> </w:t>
            </w:r>
            <w:r w:rsidRPr="00A52A69">
              <w:rPr>
                <w:color w:val="000000"/>
                <w:sz w:val="28"/>
                <w:szCs w:val="28"/>
                <w:lang w:val="uk-UA"/>
              </w:rPr>
              <w:t>літератури</w:t>
            </w:r>
            <w:r>
              <w:rPr>
                <w:color w:val="000000"/>
                <w:sz w:val="28"/>
                <w:szCs w:val="28"/>
                <w:lang w:val="uk-UA"/>
              </w:rPr>
              <w:t xml:space="preserve"> </w:t>
            </w:r>
            <w:r>
              <w:rPr>
                <w:sz w:val="28"/>
                <w:szCs w:val="28"/>
                <w:lang w:val="uk-UA"/>
              </w:rPr>
              <w:t>/фахової дисципліни</w:t>
            </w:r>
            <w:r>
              <w:rPr>
                <w:color w:val="000000"/>
                <w:sz w:val="28"/>
                <w:szCs w:val="28"/>
                <w:lang w:val="uk-UA"/>
              </w:rPr>
              <w:t xml:space="preserve"> (2 год.)</w:t>
            </w:r>
          </w:p>
        </w:tc>
        <w:tc>
          <w:tcPr>
            <w:tcW w:w="1843" w:type="dxa"/>
          </w:tcPr>
          <w:p w14:paraId="46458671" w14:textId="77777777" w:rsidR="00643FFA" w:rsidRDefault="00643FFA" w:rsidP="00170FFE">
            <w:pPr>
              <w:spacing w:line="240" w:lineRule="exact"/>
              <w:contextualSpacing/>
              <w:jc w:val="both"/>
              <w:rPr>
                <w:color w:val="000000"/>
                <w:sz w:val="28"/>
                <w:szCs w:val="28"/>
                <w:lang w:val="uk-UA"/>
              </w:rPr>
            </w:pPr>
            <w:r>
              <w:rPr>
                <w:sz w:val="28"/>
                <w:szCs w:val="28"/>
                <w:lang w:val="uk-UA"/>
              </w:rPr>
              <w:t>1</w:t>
            </w:r>
            <w:r w:rsidRPr="009E5FF2">
              <w:rPr>
                <w:sz w:val="28"/>
                <w:szCs w:val="28"/>
                <w:lang w:val="uk-UA"/>
              </w:rPr>
              <w:t xml:space="preserve"> заняття (</w:t>
            </w:r>
            <w:r>
              <w:rPr>
                <w:sz w:val="28"/>
                <w:szCs w:val="28"/>
                <w:lang w:val="uk-UA"/>
              </w:rPr>
              <w:t>2</w:t>
            </w:r>
            <w:r w:rsidRPr="009E5FF2">
              <w:rPr>
                <w:sz w:val="28"/>
                <w:szCs w:val="28"/>
                <w:lang w:val="uk-UA"/>
              </w:rPr>
              <w:t xml:space="preserve"> год.) </w:t>
            </w:r>
            <w:r>
              <w:rPr>
                <w:color w:val="000000"/>
                <w:sz w:val="28"/>
                <w:szCs w:val="28"/>
                <w:lang w:val="uk-UA"/>
              </w:rPr>
              <w:t>(</w:t>
            </w:r>
            <w:r w:rsidRPr="00A52A69">
              <w:rPr>
                <w:color w:val="000000"/>
                <w:sz w:val="28"/>
                <w:szCs w:val="28"/>
                <w:lang w:val="uk-UA"/>
              </w:rPr>
              <w:t>з основної мови</w:t>
            </w:r>
            <w:r>
              <w:rPr>
                <w:color w:val="000000"/>
                <w:sz w:val="28"/>
                <w:szCs w:val="28"/>
                <w:lang w:val="uk-UA"/>
              </w:rPr>
              <w:t xml:space="preserve">; </w:t>
            </w:r>
          </w:p>
          <w:p w14:paraId="74437E61" w14:textId="77777777" w:rsidR="00643FFA" w:rsidRDefault="00643FFA" w:rsidP="00170FFE">
            <w:pPr>
              <w:spacing w:line="240" w:lineRule="exact"/>
              <w:contextualSpacing/>
              <w:jc w:val="both"/>
              <w:rPr>
                <w:color w:val="000000"/>
                <w:sz w:val="28"/>
                <w:szCs w:val="28"/>
                <w:lang w:val="uk-UA"/>
              </w:rPr>
            </w:pPr>
            <w:r>
              <w:rPr>
                <w:sz w:val="28"/>
                <w:szCs w:val="28"/>
                <w:lang w:val="uk-UA"/>
              </w:rPr>
              <w:t>1 виховний захід (2 год.)</w:t>
            </w:r>
          </w:p>
          <w:p w14:paraId="5C544D91" w14:textId="77777777" w:rsidR="00643FFA" w:rsidRDefault="00643FFA" w:rsidP="00170FFE">
            <w:pPr>
              <w:spacing w:line="240" w:lineRule="exact"/>
              <w:contextualSpacing/>
              <w:jc w:val="both"/>
              <w:rPr>
                <w:sz w:val="28"/>
                <w:szCs w:val="28"/>
                <w:lang w:val="uk-UA"/>
              </w:rPr>
            </w:pPr>
          </w:p>
        </w:tc>
        <w:tc>
          <w:tcPr>
            <w:tcW w:w="1134" w:type="dxa"/>
          </w:tcPr>
          <w:p w14:paraId="2930971B" w14:textId="77777777" w:rsidR="00643FFA" w:rsidRDefault="00643FFA" w:rsidP="00170FFE">
            <w:pPr>
              <w:spacing w:line="240" w:lineRule="exact"/>
              <w:contextualSpacing/>
              <w:jc w:val="center"/>
              <w:rPr>
                <w:sz w:val="28"/>
                <w:szCs w:val="28"/>
                <w:lang w:val="uk-UA"/>
              </w:rPr>
            </w:pPr>
            <w:r>
              <w:rPr>
                <w:sz w:val="28"/>
                <w:szCs w:val="28"/>
                <w:lang w:val="uk-UA"/>
              </w:rPr>
              <w:t>22</w:t>
            </w:r>
          </w:p>
        </w:tc>
        <w:tc>
          <w:tcPr>
            <w:tcW w:w="1134" w:type="dxa"/>
          </w:tcPr>
          <w:p w14:paraId="4821C212" w14:textId="77777777" w:rsidR="00643FFA" w:rsidRDefault="00643FFA" w:rsidP="00170FFE">
            <w:pPr>
              <w:spacing w:line="240" w:lineRule="exact"/>
              <w:contextualSpacing/>
              <w:jc w:val="center"/>
              <w:rPr>
                <w:sz w:val="28"/>
                <w:szCs w:val="28"/>
                <w:lang w:val="uk-UA"/>
              </w:rPr>
            </w:pPr>
            <w:r>
              <w:rPr>
                <w:sz w:val="28"/>
                <w:szCs w:val="28"/>
                <w:lang w:val="uk-UA"/>
              </w:rPr>
              <w:t>23</w:t>
            </w:r>
          </w:p>
        </w:tc>
      </w:tr>
      <w:tr w:rsidR="00643FFA" w14:paraId="28327CED" w14:textId="77777777" w:rsidTr="00170FFE">
        <w:tc>
          <w:tcPr>
            <w:tcW w:w="1275" w:type="dxa"/>
          </w:tcPr>
          <w:p w14:paraId="0CA33923" w14:textId="77777777" w:rsidR="00643FFA" w:rsidRPr="000B3838" w:rsidRDefault="00643FFA" w:rsidP="00170FFE">
            <w:pPr>
              <w:spacing w:line="240" w:lineRule="exact"/>
              <w:contextualSpacing/>
              <w:jc w:val="center"/>
              <w:rPr>
                <w:sz w:val="28"/>
                <w:szCs w:val="28"/>
              </w:rPr>
            </w:pPr>
            <w:r>
              <w:rPr>
                <w:sz w:val="28"/>
                <w:szCs w:val="28"/>
                <w:lang w:val="uk-UA"/>
              </w:rPr>
              <w:t>І</w:t>
            </w:r>
            <w:r>
              <w:rPr>
                <w:sz w:val="28"/>
                <w:szCs w:val="28"/>
                <w:lang w:val="en-US"/>
              </w:rPr>
              <w:t>V</w:t>
            </w:r>
          </w:p>
        </w:tc>
        <w:tc>
          <w:tcPr>
            <w:tcW w:w="1952" w:type="dxa"/>
          </w:tcPr>
          <w:p w14:paraId="6CD3A2B1" w14:textId="77777777" w:rsidR="00643FFA" w:rsidRPr="009E5FF2" w:rsidRDefault="00643FFA" w:rsidP="00170FFE">
            <w:pPr>
              <w:spacing w:line="240" w:lineRule="exact"/>
              <w:contextualSpacing/>
              <w:jc w:val="both"/>
              <w:rPr>
                <w:sz w:val="28"/>
                <w:szCs w:val="28"/>
                <w:lang w:val="uk-UA"/>
              </w:rPr>
            </w:pPr>
          </w:p>
        </w:tc>
        <w:tc>
          <w:tcPr>
            <w:tcW w:w="2835" w:type="dxa"/>
          </w:tcPr>
          <w:p w14:paraId="0E155C3C" w14:textId="77777777" w:rsidR="00643FFA" w:rsidRDefault="00643FFA" w:rsidP="00170FFE">
            <w:pPr>
              <w:spacing w:line="240" w:lineRule="exact"/>
              <w:contextualSpacing/>
              <w:jc w:val="both"/>
              <w:rPr>
                <w:color w:val="000000"/>
                <w:sz w:val="28"/>
                <w:szCs w:val="28"/>
                <w:lang w:val="uk-UA"/>
              </w:rPr>
            </w:pPr>
            <w:r>
              <w:rPr>
                <w:sz w:val="28"/>
                <w:szCs w:val="28"/>
                <w:lang w:val="uk-UA"/>
              </w:rPr>
              <w:t>4</w:t>
            </w:r>
            <w:r w:rsidRPr="009E5FF2">
              <w:rPr>
                <w:sz w:val="28"/>
                <w:szCs w:val="28"/>
                <w:lang w:val="uk-UA"/>
              </w:rPr>
              <w:t xml:space="preserve"> занят</w:t>
            </w:r>
            <w:r>
              <w:rPr>
                <w:sz w:val="28"/>
                <w:szCs w:val="28"/>
                <w:lang w:val="uk-UA"/>
              </w:rPr>
              <w:t>тя</w:t>
            </w:r>
            <w:r w:rsidRPr="009E5FF2">
              <w:rPr>
                <w:sz w:val="28"/>
                <w:szCs w:val="28"/>
                <w:lang w:val="uk-UA"/>
              </w:rPr>
              <w:t xml:space="preserve"> (</w:t>
            </w:r>
            <w:r>
              <w:rPr>
                <w:sz w:val="28"/>
                <w:szCs w:val="28"/>
                <w:lang w:val="uk-UA"/>
              </w:rPr>
              <w:t>8</w:t>
            </w:r>
            <w:r w:rsidRPr="009E5FF2">
              <w:rPr>
                <w:sz w:val="28"/>
                <w:szCs w:val="28"/>
                <w:lang w:val="uk-UA"/>
              </w:rPr>
              <w:t xml:space="preserve"> год.) </w:t>
            </w:r>
            <w:r>
              <w:rPr>
                <w:color w:val="000000"/>
                <w:sz w:val="28"/>
                <w:szCs w:val="28"/>
                <w:lang w:val="uk-UA"/>
              </w:rPr>
              <w:t>(</w:t>
            </w:r>
            <w:r w:rsidRPr="00A52A69">
              <w:rPr>
                <w:color w:val="000000"/>
                <w:sz w:val="28"/>
                <w:szCs w:val="28"/>
                <w:lang w:val="uk-UA"/>
              </w:rPr>
              <w:t>з основної мови</w:t>
            </w:r>
            <w:r>
              <w:rPr>
                <w:color w:val="000000"/>
                <w:sz w:val="28"/>
                <w:szCs w:val="28"/>
                <w:lang w:val="uk-UA"/>
              </w:rPr>
              <w:t>);</w:t>
            </w:r>
          </w:p>
          <w:p w14:paraId="64802E0E" w14:textId="77777777" w:rsidR="00643FFA" w:rsidRDefault="00643FFA" w:rsidP="00170FFE">
            <w:pPr>
              <w:spacing w:line="240" w:lineRule="exact"/>
              <w:contextualSpacing/>
              <w:jc w:val="both"/>
              <w:rPr>
                <w:color w:val="000000"/>
                <w:sz w:val="28"/>
                <w:szCs w:val="28"/>
                <w:lang w:val="uk-UA"/>
              </w:rPr>
            </w:pPr>
            <w:r>
              <w:rPr>
                <w:sz w:val="28"/>
                <w:szCs w:val="28"/>
                <w:lang w:val="uk-UA"/>
              </w:rPr>
              <w:t>3</w:t>
            </w:r>
            <w:r w:rsidRPr="009E5FF2">
              <w:rPr>
                <w:sz w:val="28"/>
                <w:szCs w:val="28"/>
                <w:lang w:val="uk-UA"/>
              </w:rPr>
              <w:t xml:space="preserve"> заняття (</w:t>
            </w:r>
            <w:r>
              <w:rPr>
                <w:sz w:val="28"/>
                <w:szCs w:val="28"/>
                <w:lang w:val="uk-UA"/>
              </w:rPr>
              <w:t>6</w:t>
            </w:r>
            <w:r w:rsidRPr="009E5FF2">
              <w:rPr>
                <w:sz w:val="28"/>
                <w:szCs w:val="28"/>
                <w:lang w:val="uk-UA"/>
              </w:rPr>
              <w:t xml:space="preserve"> год.)</w:t>
            </w:r>
          </w:p>
          <w:p w14:paraId="2473BB22" w14:textId="77777777" w:rsidR="00643FFA" w:rsidRDefault="00643FFA" w:rsidP="00170FFE">
            <w:pPr>
              <w:spacing w:line="240" w:lineRule="exact"/>
              <w:contextualSpacing/>
              <w:jc w:val="both"/>
              <w:rPr>
                <w:color w:val="000000"/>
                <w:sz w:val="28"/>
                <w:szCs w:val="28"/>
                <w:lang w:val="uk-UA"/>
              </w:rPr>
            </w:pPr>
            <w:r>
              <w:rPr>
                <w:color w:val="000000"/>
                <w:sz w:val="28"/>
                <w:szCs w:val="28"/>
                <w:lang w:val="uk-UA"/>
              </w:rPr>
              <w:t>(</w:t>
            </w:r>
            <w:r w:rsidRPr="00A52A69">
              <w:rPr>
                <w:color w:val="000000"/>
                <w:sz w:val="28"/>
                <w:szCs w:val="28"/>
                <w:lang w:val="uk-UA"/>
              </w:rPr>
              <w:t xml:space="preserve">з </w:t>
            </w:r>
            <w:r>
              <w:rPr>
                <w:color w:val="000000"/>
                <w:sz w:val="28"/>
                <w:szCs w:val="28"/>
                <w:lang w:val="uk-UA"/>
              </w:rPr>
              <w:t>друг</w:t>
            </w:r>
            <w:r w:rsidRPr="00A52A69">
              <w:rPr>
                <w:color w:val="000000"/>
                <w:sz w:val="28"/>
                <w:szCs w:val="28"/>
                <w:lang w:val="uk-UA"/>
              </w:rPr>
              <w:t>ої мови</w:t>
            </w:r>
            <w:r>
              <w:rPr>
                <w:color w:val="000000"/>
                <w:sz w:val="28"/>
                <w:szCs w:val="28"/>
                <w:lang w:val="uk-UA"/>
              </w:rPr>
              <w:t>)</w:t>
            </w:r>
          </w:p>
          <w:p w14:paraId="06DEDE59" w14:textId="77777777" w:rsidR="00643FFA" w:rsidRDefault="00643FFA" w:rsidP="00170FFE">
            <w:pPr>
              <w:spacing w:line="240" w:lineRule="exact"/>
              <w:contextualSpacing/>
              <w:jc w:val="both"/>
              <w:rPr>
                <w:sz w:val="28"/>
                <w:szCs w:val="28"/>
                <w:lang w:val="uk-UA"/>
              </w:rPr>
            </w:pPr>
            <w:r>
              <w:rPr>
                <w:color w:val="000000"/>
                <w:sz w:val="28"/>
                <w:szCs w:val="28"/>
                <w:lang w:val="uk-UA"/>
              </w:rPr>
              <w:t xml:space="preserve">1 заняття із </w:t>
            </w:r>
            <w:r w:rsidRPr="00A52A69">
              <w:rPr>
                <w:color w:val="000000"/>
                <w:sz w:val="28"/>
                <w:szCs w:val="28"/>
                <w:lang w:val="uk-UA"/>
              </w:rPr>
              <w:t>зарубіжної</w:t>
            </w:r>
            <w:r>
              <w:rPr>
                <w:color w:val="000000"/>
                <w:sz w:val="28"/>
                <w:szCs w:val="28"/>
                <w:lang w:val="uk-UA"/>
              </w:rPr>
              <w:t xml:space="preserve"> </w:t>
            </w:r>
            <w:r w:rsidRPr="00A52A69">
              <w:rPr>
                <w:color w:val="000000"/>
                <w:sz w:val="28"/>
                <w:szCs w:val="28"/>
                <w:lang w:val="uk-UA"/>
              </w:rPr>
              <w:t>літератури</w:t>
            </w:r>
            <w:r>
              <w:rPr>
                <w:color w:val="000000"/>
                <w:sz w:val="28"/>
                <w:szCs w:val="28"/>
                <w:lang w:val="uk-UA"/>
              </w:rPr>
              <w:t xml:space="preserve"> </w:t>
            </w:r>
            <w:r>
              <w:rPr>
                <w:sz w:val="28"/>
                <w:szCs w:val="28"/>
                <w:lang w:val="uk-UA"/>
              </w:rPr>
              <w:t>/фахової дисципліни</w:t>
            </w:r>
            <w:r>
              <w:rPr>
                <w:color w:val="000000"/>
                <w:sz w:val="28"/>
                <w:szCs w:val="28"/>
                <w:lang w:val="uk-UA"/>
              </w:rPr>
              <w:t xml:space="preserve"> (2 год.)</w:t>
            </w:r>
          </w:p>
        </w:tc>
        <w:tc>
          <w:tcPr>
            <w:tcW w:w="1843" w:type="dxa"/>
          </w:tcPr>
          <w:p w14:paraId="2F04AB63" w14:textId="77777777" w:rsidR="00643FFA" w:rsidRDefault="00643FFA" w:rsidP="00170FFE">
            <w:pPr>
              <w:spacing w:line="240" w:lineRule="exact"/>
              <w:contextualSpacing/>
              <w:jc w:val="both"/>
              <w:rPr>
                <w:color w:val="000000"/>
                <w:sz w:val="28"/>
                <w:szCs w:val="28"/>
                <w:lang w:val="uk-UA"/>
              </w:rPr>
            </w:pPr>
            <w:r>
              <w:rPr>
                <w:sz w:val="28"/>
                <w:szCs w:val="28"/>
                <w:lang w:val="uk-UA"/>
              </w:rPr>
              <w:t>1</w:t>
            </w:r>
            <w:r w:rsidRPr="009E5FF2">
              <w:rPr>
                <w:sz w:val="28"/>
                <w:szCs w:val="28"/>
                <w:lang w:val="uk-UA"/>
              </w:rPr>
              <w:t xml:space="preserve"> заняття (</w:t>
            </w:r>
            <w:r>
              <w:rPr>
                <w:sz w:val="28"/>
                <w:szCs w:val="28"/>
                <w:lang w:val="uk-UA"/>
              </w:rPr>
              <w:t>2</w:t>
            </w:r>
            <w:r w:rsidRPr="009E5FF2">
              <w:rPr>
                <w:sz w:val="28"/>
                <w:szCs w:val="28"/>
                <w:lang w:val="uk-UA"/>
              </w:rPr>
              <w:t xml:space="preserve"> год.) </w:t>
            </w:r>
            <w:r w:rsidRPr="00A52A69">
              <w:rPr>
                <w:color w:val="000000"/>
                <w:sz w:val="28"/>
                <w:szCs w:val="28"/>
                <w:lang w:val="uk-UA"/>
              </w:rPr>
              <w:t xml:space="preserve">з </w:t>
            </w:r>
            <w:r>
              <w:rPr>
                <w:color w:val="000000"/>
                <w:sz w:val="28"/>
                <w:szCs w:val="28"/>
                <w:lang w:val="uk-UA"/>
              </w:rPr>
              <w:t>друг</w:t>
            </w:r>
            <w:r w:rsidRPr="00A52A69">
              <w:rPr>
                <w:color w:val="000000"/>
                <w:sz w:val="28"/>
                <w:szCs w:val="28"/>
                <w:lang w:val="uk-UA"/>
              </w:rPr>
              <w:t>ої мови</w:t>
            </w:r>
            <w:r>
              <w:rPr>
                <w:color w:val="000000"/>
                <w:sz w:val="28"/>
                <w:szCs w:val="28"/>
                <w:lang w:val="uk-UA"/>
              </w:rPr>
              <w:t>;</w:t>
            </w:r>
          </w:p>
          <w:p w14:paraId="612FD180" w14:textId="77777777" w:rsidR="00643FFA" w:rsidRDefault="00643FFA" w:rsidP="00170FFE">
            <w:pPr>
              <w:spacing w:line="240" w:lineRule="exact"/>
              <w:contextualSpacing/>
              <w:jc w:val="both"/>
              <w:rPr>
                <w:sz w:val="28"/>
                <w:szCs w:val="28"/>
                <w:lang w:val="uk-UA"/>
              </w:rPr>
            </w:pPr>
            <w:r>
              <w:rPr>
                <w:sz w:val="28"/>
                <w:szCs w:val="28"/>
                <w:lang w:val="uk-UA"/>
              </w:rPr>
              <w:t>1</w:t>
            </w:r>
            <w:r w:rsidRPr="009E5FF2">
              <w:rPr>
                <w:sz w:val="28"/>
                <w:szCs w:val="28"/>
                <w:lang w:val="uk-UA"/>
              </w:rPr>
              <w:t xml:space="preserve"> заняття (</w:t>
            </w:r>
            <w:r>
              <w:rPr>
                <w:sz w:val="28"/>
                <w:szCs w:val="28"/>
                <w:lang w:val="uk-UA"/>
              </w:rPr>
              <w:t>2</w:t>
            </w:r>
            <w:r w:rsidRPr="009E5FF2">
              <w:rPr>
                <w:sz w:val="28"/>
                <w:szCs w:val="28"/>
                <w:lang w:val="uk-UA"/>
              </w:rPr>
              <w:t xml:space="preserve"> год.)</w:t>
            </w:r>
            <w:r>
              <w:rPr>
                <w:sz w:val="28"/>
                <w:szCs w:val="28"/>
                <w:lang w:val="uk-UA"/>
              </w:rPr>
              <w:t xml:space="preserve"> із </w:t>
            </w:r>
            <w:r w:rsidRPr="00A52A69">
              <w:rPr>
                <w:color w:val="000000"/>
                <w:sz w:val="28"/>
                <w:szCs w:val="28"/>
                <w:lang w:val="uk-UA"/>
              </w:rPr>
              <w:t>зарубіжної</w:t>
            </w:r>
            <w:r>
              <w:rPr>
                <w:color w:val="000000"/>
                <w:sz w:val="28"/>
                <w:szCs w:val="28"/>
                <w:lang w:val="uk-UA"/>
              </w:rPr>
              <w:t xml:space="preserve"> </w:t>
            </w:r>
            <w:r w:rsidRPr="00A52A69">
              <w:rPr>
                <w:color w:val="000000"/>
                <w:sz w:val="28"/>
                <w:szCs w:val="28"/>
                <w:lang w:val="uk-UA"/>
              </w:rPr>
              <w:t>літератури</w:t>
            </w:r>
            <w:r>
              <w:rPr>
                <w:color w:val="000000"/>
                <w:sz w:val="28"/>
                <w:szCs w:val="28"/>
                <w:lang w:val="uk-UA"/>
              </w:rPr>
              <w:t xml:space="preserve"> </w:t>
            </w:r>
            <w:r>
              <w:rPr>
                <w:sz w:val="28"/>
                <w:szCs w:val="28"/>
                <w:lang w:val="uk-UA"/>
              </w:rPr>
              <w:t xml:space="preserve">/фахової дисципліни </w:t>
            </w:r>
            <w:r>
              <w:rPr>
                <w:color w:val="000000"/>
                <w:sz w:val="28"/>
                <w:szCs w:val="28"/>
                <w:lang w:val="uk-UA"/>
              </w:rPr>
              <w:t>(2 год.)</w:t>
            </w:r>
          </w:p>
        </w:tc>
        <w:tc>
          <w:tcPr>
            <w:tcW w:w="1134" w:type="dxa"/>
          </w:tcPr>
          <w:p w14:paraId="028501DB" w14:textId="77777777" w:rsidR="00643FFA" w:rsidRDefault="00643FFA" w:rsidP="00170FFE">
            <w:pPr>
              <w:spacing w:line="240" w:lineRule="exact"/>
              <w:contextualSpacing/>
              <w:jc w:val="center"/>
              <w:rPr>
                <w:sz w:val="28"/>
                <w:szCs w:val="28"/>
                <w:lang w:val="uk-UA"/>
              </w:rPr>
            </w:pPr>
            <w:r>
              <w:rPr>
                <w:sz w:val="28"/>
                <w:szCs w:val="28"/>
                <w:lang w:val="uk-UA"/>
              </w:rPr>
              <w:t>20</w:t>
            </w:r>
          </w:p>
        </w:tc>
        <w:tc>
          <w:tcPr>
            <w:tcW w:w="1134" w:type="dxa"/>
          </w:tcPr>
          <w:p w14:paraId="43A4E6AE" w14:textId="77777777" w:rsidR="00643FFA" w:rsidRDefault="00643FFA" w:rsidP="00170FFE">
            <w:pPr>
              <w:spacing w:line="240" w:lineRule="exact"/>
              <w:contextualSpacing/>
              <w:jc w:val="center"/>
              <w:rPr>
                <w:sz w:val="28"/>
                <w:szCs w:val="28"/>
                <w:lang w:val="uk-UA"/>
              </w:rPr>
            </w:pPr>
            <w:r>
              <w:rPr>
                <w:sz w:val="28"/>
                <w:szCs w:val="28"/>
                <w:lang w:val="uk-UA"/>
              </w:rPr>
              <w:t>25</w:t>
            </w:r>
          </w:p>
        </w:tc>
      </w:tr>
      <w:tr w:rsidR="00643FFA" w14:paraId="026B7747" w14:textId="77777777" w:rsidTr="00170FFE">
        <w:tc>
          <w:tcPr>
            <w:tcW w:w="1275" w:type="dxa"/>
          </w:tcPr>
          <w:p w14:paraId="33EF672A" w14:textId="77777777" w:rsidR="00643FFA" w:rsidRDefault="00643FFA" w:rsidP="00170FFE">
            <w:pPr>
              <w:spacing w:line="240" w:lineRule="exact"/>
              <w:contextualSpacing/>
              <w:jc w:val="both"/>
              <w:rPr>
                <w:sz w:val="28"/>
                <w:szCs w:val="28"/>
                <w:lang w:val="uk-UA"/>
              </w:rPr>
            </w:pPr>
            <w:r>
              <w:rPr>
                <w:sz w:val="28"/>
                <w:szCs w:val="28"/>
                <w:lang w:val="uk-UA"/>
              </w:rPr>
              <w:t>Разом</w:t>
            </w:r>
          </w:p>
        </w:tc>
        <w:tc>
          <w:tcPr>
            <w:tcW w:w="1952" w:type="dxa"/>
          </w:tcPr>
          <w:p w14:paraId="025592A6" w14:textId="77777777" w:rsidR="00643FFA" w:rsidRDefault="00643FFA" w:rsidP="00170FFE">
            <w:pPr>
              <w:spacing w:line="240" w:lineRule="exact"/>
              <w:contextualSpacing/>
              <w:jc w:val="center"/>
              <w:rPr>
                <w:sz w:val="28"/>
                <w:szCs w:val="28"/>
                <w:lang w:val="uk-UA"/>
              </w:rPr>
            </w:pPr>
            <w:r>
              <w:rPr>
                <w:sz w:val="28"/>
                <w:szCs w:val="28"/>
                <w:lang w:val="uk-UA"/>
              </w:rPr>
              <w:t>20</w:t>
            </w:r>
          </w:p>
        </w:tc>
        <w:tc>
          <w:tcPr>
            <w:tcW w:w="2835" w:type="dxa"/>
          </w:tcPr>
          <w:p w14:paraId="27E79C5C" w14:textId="77777777" w:rsidR="00643FFA" w:rsidRDefault="00643FFA" w:rsidP="00170FFE">
            <w:pPr>
              <w:spacing w:line="240" w:lineRule="exact"/>
              <w:contextualSpacing/>
              <w:jc w:val="center"/>
              <w:rPr>
                <w:sz w:val="28"/>
                <w:szCs w:val="28"/>
                <w:lang w:val="uk-UA"/>
              </w:rPr>
            </w:pPr>
            <w:r>
              <w:rPr>
                <w:sz w:val="28"/>
                <w:szCs w:val="28"/>
                <w:lang w:val="uk-UA"/>
              </w:rPr>
              <w:t>54</w:t>
            </w:r>
          </w:p>
        </w:tc>
        <w:tc>
          <w:tcPr>
            <w:tcW w:w="1843" w:type="dxa"/>
          </w:tcPr>
          <w:p w14:paraId="7B6635C9" w14:textId="77777777" w:rsidR="00643FFA" w:rsidRDefault="00643FFA" w:rsidP="00170FFE">
            <w:pPr>
              <w:spacing w:line="240" w:lineRule="exact"/>
              <w:contextualSpacing/>
              <w:jc w:val="center"/>
              <w:rPr>
                <w:sz w:val="28"/>
                <w:szCs w:val="28"/>
                <w:lang w:val="uk-UA"/>
              </w:rPr>
            </w:pPr>
            <w:r>
              <w:rPr>
                <w:sz w:val="28"/>
                <w:szCs w:val="28"/>
                <w:lang w:val="uk-UA"/>
              </w:rPr>
              <w:t>8</w:t>
            </w:r>
          </w:p>
        </w:tc>
        <w:tc>
          <w:tcPr>
            <w:tcW w:w="1134" w:type="dxa"/>
          </w:tcPr>
          <w:p w14:paraId="1B2A51FD" w14:textId="77777777" w:rsidR="00643FFA" w:rsidRDefault="00643FFA" w:rsidP="00170FFE">
            <w:pPr>
              <w:spacing w:line="240" w:lineRule="exact"/>
              <w:contextualSpacing/>
              <w:jc w:val="center"/>
              <w:rPr>
                <w:sz w:val="28"/>
                <w:szCs w:val="28"/>
                <w:lang w:val="uk-UA"/>
              </w:rPr>
            </w:pPr>
            <w:r>
              <w:rPr>
                <w:sz w:val="28"/>
                <w:szCs w:val="28"/>
                <w:lang w:val="uk-UA"/>
              </w:rPr>
              <w:t>82</w:t>
            </w:r>
          </w:p>
        </w:tc>
        <w:tc>
          <w:tcPr>
            <w:tcW w:w="1134" w:type="dxa"/>
          </w:tcPr>
          <w:p w14:paraId="41981507" w14:textId="77777777" w:rsidR="00643FFA" w:rsidRDefault="00643FFA" w:rsidP="00170FFE">
            <w:pPr>
              <w:spacing w:line="240" w:lineRule="exact"/>
              <w:contextualSpacing/>
              <w:jc w:val="center"/>
              <w:rPr>
                <w:sz w:val="28"/>
                <w:szCs w:val="28"/>
                <w:lang w:val="uk-UA"/>
              </w:rPr>
            </w:pPr>
            <w:r>
              <w:rPr>
                <w:sz w:val="28"/>
                <w:szCs w:val="28"/>
                <w:lang w:val="uk-UA"/>
              </w:rPr>
              <w:t>98</w:t>
            </w:r>
          </w:p>
        </w:tc>
      </w:tr>
      <w:tr w:rsidR="00643FFA" w14:paraId="6E304454" w14:textId="77777777" w:rsidTr="00170FFE">
        <w:tc>
          <w:tcPr>
            <w:tcW w:w="10173" w:type="dxa"/>
            <w:gridSpan w:val="6"/>
          </w:tcPr>
          <w:p w14:paraId="6FCB8813" w14:textId="77777777" w:rsidR="00643FFA" w:rsidRDefault="00643FFA" w:rsidP="00170FFE">
            <w:pPr>
              <w:spacing w:line="240" w:lineRule="exact"/>
              <w:contextualSpacing/>
              <w:jc w:val="both"/>
              <w:rPr>
                <w:sz w:val="28"/>
                <w:szCs w:val="28"/>
                <w:lang w:val="uk-UA"/>
              </w:rPr>
            </w:pPr>
            <w:r w:rsidRPr="00C27716">
              <w:rPr>
                <w:b/>
                <w:sz w:val="28"/>
                <w:szCs w:val="28"/>
                <w:lang w:val="uk-UA"/>
              </w:rPr>
              <w:t>Всього:                                                        180 годин (6 кредитів</w:t>
            </w:r>
            <w:r>
              <w:rPr>
                <w:sz w:val="28"/>
                <w:szCs w:val="28"/>
                <w:lang w:val="uk-UA"/>
              </w:rPr>
              <w:t>)</w:t>
            </w:r>
          </w:p>
        </w:tc>
      </w:tr>
    </w:tbl>
    <w:p w14:paraId="4CBA2BFF" w14:textId="77777777" w:rsidR="00643FFA" w:rsidRDefault="00643FFA" w:rsidP="00643FFA">
      <w:pPr>
        <w:ind w:firstLine="709"/>
        <w:contextualSpacing/>
        <w:jc w:val="both"/>
        <w:rPr>
          <w:sz w:val="28"/>
          <w:szCs w:val="28"/>
          <w:lang w:val="uk-UA"/>
        </w:rPr>
      </w:pPr>
    </w:p>
    <w:p w14:paraId="1D36BB9E" w14:textId="77777777" w:rsidR="00643FFA" w:rsidRDefault="00643FFA" w:rsidP="00643FFA">
      <w:pPr>
        <w:ind w:firstLine="709"/>
        <w:contextualSpacing/>
        <w:jc w:val="both"/>
        <w:rPr>
          <w:sz w:val="28"/>
          <w:szCs w:val="28"/>
          <w:lang w:val="uk-UA"/>
        </w:rPr>
      </w:pPr>
      <w:r>
        <w:rPr>
          <w:sz w:val="28"/>
          <w:szCs w:val="28"/>
          <w:lang w:val="uk-UA"/>
        </w:rPr>
        <w:t>З</w:t>
      </w:r>
      <w:r w:rsidRPr="009E5FF2">
        <w:rPr>
          <w:sz w:val="28"/>
          <w:szCs w:val="28"/>
          <w:lang w:val="uk-UA"/>
        </w:rPr>
        <w:t>а</w:t>
      </w:r>
      <w:r>
        <w:rPr>
          <w:sz w:val="28"/>
          <w:szCs w:val="28"/>
          <w:lang w:val="uk-UA"/>
        </w:rPr>
        <w:t xml:space="preserve"> чотири тижні асистентської практики (6 кредитів, 180 годин) </w:t>
      </w:r>
      <w:r w:rsidRPr="009E5FF2">
        <w:rPr>
          <w:sz w:val="28"/>
          <w:szCs w:val="28"/>
          <w:lang w:val="uk-UA"/>
        </w:rPr>
        <w:t>практикант</w:t>
      </w:r>
      <w:r>
        <w:rPr>
          <w:sz w:val="28"/>
          <w:szCs w:val="28"/>
          <w:lang w:val="uk-UA"/>
        </w:rPr>
        <w:t xml:space="preserve"> </w:t>
      </w:r>
      <w:r w:rsidRPr="009E5FF2">
        <w:rPr>
          <w:sz w:val="28"/>
          <w:szCs w:val="28"/>
          <w:lang w:val="uk-UA"/>
        </w:rPr>
        <w:t xml:space="preserve">має відвідати </w:t>
      </w:r>
      <w:r>
        <w:rPr>
          <w:sz w:val="28"/>
          <w:szCs w:val="28"/>
          <w:lang w:val="uk-UA"/>
        </w:rPr>
        <w:t xml:space="preserve">не менш 10 занять досвідчених викладачів з </w:t>
      </w:r>
      <w:r w:rsidRPr="009E5FF2">
        <w:rPr>
          <w:sz w:val="28"/>
          <w:szCs w:val="28"/>
          <w:lang w:val="uk-UA"/>
        </w:rPr>
        <w:t xml:space="preserve">дисциплін </w:t>
      </w:r>
      <w:r>
        <w:rPr>
          <w:sz w:val="28"/>
          <w:szCs w:val="28"/>
          <w:lang w:val="uk-UA"/>
        </w:rPr>
        <w:t xml:space="preserve">фахової та/або </w:t>
      </w:r>
      <w:proofErr w:type="spellStart"/>
      <w:r w:rsidRPr="009E5FF2">
        <w:rPr>
          <w:sz w:val="28"/>
          <w:szCs w:val="28"/>
          <w:lang w:val="uk-UA"/>
        </w:rPr>
        <w:t>професійно</w:t>
      </w:r>
      <w:proofErr w:type="spellEnd"/>
      <w:r w:rsidRPr="009E5FF2">
        <w:rPr>
          <w:sz w:val="28"/>
          <w:szCs w:val="28"/>
          <w:lang w:val="uk-UA"/>
        </w:rPr>
        <w:t xml:space="preserve">-орієнтованої </w:t>
      </w:r>
      <w:r>
        <w:rPr>
          <w:sz w:val="28"/>
          <w:szCs w:val="28"/>
          <w:lang w:val="uk-UA"/>
        </w:rPr>
        <w:t>підготовки здобувачів першого (бакалаврського) рівнів вищої освіти</w:t>
      </w:r>
      <w:r w:rsidRPr="009E5FF2">
        <w:rPr>
          <w:sz w:val="28"/>
          <w:szCs w:val="28"/>
          <w:lang w:val="uk-UA"/>
        </w:rPr>
        <w:t xml:space="preserve">. </w:t>
      </w:r>
      <w:r>
        <w:rPr>
          <w:sz w:val="28"/>
          <w:szCs w:val="28"/>
          <w:lang w:val="uk-UA"/>
        </w:rPr>
        <w:t>П</w:t>
      </w:r>
      <w:r w:rsidRPr="009E5FF2">
        <w:rPr>
          <w:sz w:val="28"/>
          <w:szCs w:val="28"/>
          <w:lang w:val="uk-UA"/>
        </w:rPr>
        <w:t>рактикант</w:t>
      </w:r>
      <w:r>
        <w:rPr>
          <w:sz w:val="28"/>
          <w:szCs w:val="28"/>
          <w:lang w:val="uk-UA"/>
        </w:rPr>
        <w:t xml:space="preserve">у </w:t>
      </w:r>
      <w:r w:rsidRPr="009E5FF2">
        <w:rPr>
          <w:sz w:val="28"/>
          <w:szCs w:val="28"/>
          <w:lang w:val="uk-UA"/>
        </w:rPr>
        <w:t xml:space="preserve">необхідно провести самостійно </w:t>
      </w:r>
      <w:r>
        <w:rPr>
          <w:sz w:val="28"/>
          <w:szCs w:val="28"/>
          <w:lang w:val="uk-UA"/>
        </w:rPr>
        <w:t>не менш 27</w:t>
      </w:r>
      <w:r w:rsidRPr="009E5FF2">
        <w:rPr>
          <w:sz w:val="28"/>
          <w:szCs w:val="28"/>
          <w:lang w:val="uk-UA"/>
        </w:rPr>
        <w:t xml:space="preserve"> </w:t>
      </w:r>
      <w:r>
        <w:rPr>
          <w:sz w:val="28"/>
          <w:szCs w:val="28"/>
          <w:lang w:val="uk-UA"/>
        </w:rPr>
        <w:t xml:space="preserve">пробних </w:t>
      </w:r>
      <w:r w:rsidRPr="009E5FF2">
        <w:rPr>
          <w:sz w:val="28"/>
          <w:szCs w:val="28"/>
          <w:lang w:val="uk-UA"/>
        </w:rPr>
        <w:t>занят</w:t>
      </w:r>
      <w:r>
        <w:rPr>
          <w:sz w:val="28"/>
          <w:szCs w:val="28"/>
          <w:lang w:val="uk-UA"/>
        </w:rPr>
        <w:t xml:space="preserve">ь, а також 3 залікових заняття (одне з яких має бути </w:t>
      </w:r>
      <w:r w:rsidRPr="009E5FF2">
        <w:rPr>
          <w:sz w:val="28"/>
          <w:szCs w:val="28"/>
          <w:lang w:val="uk-UA"/>
        </w:rPr>
        <w:t>лекційн</w:t>
      </w:r>
      <w:r>
        <w:rPr>
          <w:sz w:val="28"/>
          <w:szCs w:val="28"/>
          <w:lang w:val="uk-UA"/>
        </w:rPr>
        <w:t xml:space="preserve">им) </w:t>
      </w:r>
      <w:r w:rsidRPr="00A52A69">
        <w:rPr>
          <w:sz w:val="28"/>
          <w:szCs w:val="28"/>
          <w:lang w:val="uk-UA"/>
        </w:rPr>
        <w:t>(</w:t>
      </w:r>
      <w:r>
        <w:rPr>
          <w:sz w:val="28"/>
          <w:szCs w:val="28"/>
          <w:lang w:val="uk-UA"/>
        </w:rPr>
        <w:t>1</w:t>
      </w:r>
      <w:r w:rsidRPr="00A52A69">
        <w:rPr>
          <w:sz w:val="28"/>
          <w:szCs w:val="28"/>
          <w:lang w:val="uk-UA"/>
        </w:rPr>
        <w:t xml:space="preserve"> заняття – з основної мови, 1 заняття – з другої мови, 1 заняття</w:t>
      </w:r>
      <w:r>
        <w:rPr>
          <w:sz w:val="28"/>
          <w:szCs w:val="28"/>
          <w:lang w:val="uk-UA"/>
        </w:rPr>
        <w:t xml:space="preserve"> </w:t>
      </w:r>
      <w:r w:rsidRPr="00A52A69">
        <w:rPr>
          <w:sz w:val="28"/>
          <w:szCs w:val="28"/>
          <w:lang w:val="uk-UA"/>
        </w:rPr>
        <w:t>– з зарубіжної літератури)</w:t>
      </w:r>
      <w:r>
        <w:rPr>
          <w:sz w:val="28"/>
          <w:szCs w:val="28"/>
          <w:lang w:val="uk-UA"/>
        </w:rPr>
        <w:t xml:space="preserve"> та 1 виховний захід для студентів.</w:t>
      </w:r>
      <w:r w:rsidRPr="009E5FF2">
        <w:rPr>
          <w:sz w:val="28"/>
          <w:szCs w:val="28"/>
          <w:lang w:val="uk-UA"/>
        </w:rPr>
        <w:t xml:space="preserve"> </w:t>
      </w:r>
    </w:p>
    <w:p w14:paraId="57C8580A" w14:textId="77777777" w:rsidR="00643FFA" w:rsidRDefault="00643FFA" w:rsidP="00643FFA">
      <w:pPr>
        <w:ind w:firstLine="709"/>
        <w:contextualSpacing/>
        <w:jc w:val="both"/>
        <w:rPr>
          <w:sz w:val="28"/>
          <w:szCs w:val="28"/>
          <w:lang w:val="uk-UA"/>
        </w:rPr>
      </w:pPr>
      <w:r>
        <w:rPr>
          <w:sz w:val="28"/>
          <w:szCs w:val="28"/>
          <w:lang w:val="uk-UA"/>
        </w:rPr>
        <w:t xml:space="preserve">Асистентська </w:t>
      </w:r>
      <w:r w:rsidRPr="00C11B2A">
        <w:rPr>
          <w:sz w:val="28"/>
          <w:szCs w:val="28"/>
          <w:lang w:val="uk-UA"/>
        </w:rPr>
        <w:t>практика може бути проведена безпосередньо в</w:t>
      </w:r>
      <w:r>
        <w:rPr>
          <w:sz w:val="28"/>
          <w:szCs w:val="28"/>
          <w:lang w:val="uk-UA"/>
        </w:rPr>
        <w:t xml:space="preserve"> </w:t>
      </w:r>
      <w:r w:rsidRPr="00C11B2A">
        <w:rPr>
          <w:sz w:val="28"/>
          <w:szCs w:val="28"/>
          <w:lang w:val="uk-UA"/>
        </w:rPr>
        <w:t>аудиторіях університету або дистанційно (у разі запровадження обмежень на</w:t>
      </w:r>
      <w:r>
        <w:rPr>
          <w:sz w:val="28"/>
          <w:szCs w:val="28"/>
          <w:lang w:val="uk-UA"/>
        </w:rPr>
        <w:t xml:space="preserve"> </w:t>
      </w:r>
      <w:r w:rsidRPr="00C11B2A">
        <w:rPr>
          <w:sz w:val="28"/>
          <w:szCs w:val="28"/>
          <w:lang w:val="uk-UA"/>
        </w:rPr>
        <w:t xml:space="preserve">відвідування ЗВО, пов’язаних з введенням карантину). За умов проведення практики у дистанційному режимі </w:t>
      </w:r>
      <w:r>
        <w:rPr>
          <w:sz w:val="28"/>
          <w:szCs w:val="28"/>
          <w:lang w:val="uk-UA"/>
        </w:rPr>
        <w:t>практик</w:t>
      </w:r>
      <w:r w:rsidRPr="00C11B2A">
        <w:rPr>
          <w:sz w:val="28"/>
          <w:szCs w:val="28"/>
          <w:lang w:val="uk-UA"/>
        </w:rPr>
        <w:t>анти у</w:t>
      </w:r>
      <w:r>
        <w:rPr>
          <w:sz w:val="28"/>
          <w:szCs w:val="28"/>
          <w:lang w:val="uk-UA"/>
        </w:rPr>
        <w:t xml:space="preserve"> </w:t>
      </w:r>
      <w:r w:rsidRPr="00C11B2A">
        <w:rPr>
          <w:sz w:val="28"/>
          <w:szCs w:val="28"/>
          <w:lang w:val="uk-UA"/>
        </w:rPr>
        <w:t>процесі підготовки відвідують лекційні, семінарські та практичні заняття, що</w:t>
      </w:r>
      <w:r>
        <w:rPr>
          <w:sz w:val="28"/>
          <w:szCs w:val="28"/>
          <w:lang w:val="uk-UA"/>
        </w:rPr>
        <w:t xml:space="preserve"> </w:t>
      </w:r>
      <w:r w:rsidRPr="00C11B2A">
        <w:rPr>
          <w:sz w:val="28"/>
          <w:szCs w:val="28"/>
          <w:lang w:val="uk-UA"/>
        </w:rPr>
        <w:t xml:space="preserve">викладаються </w:t>
      </w:r>
      <w:r>
        <w:rPr>
          <w:sz w:val="28"/>
          <w:szCs w:val="28"/>
          <w:lang w:val="uk-UA"/>
        </w:rPr>
        <w:t xml:space="preserve">випусковою </w:t>
      </w:r>
      <w:r w:rsidRPr="00C11B2A">
        <w:rPr>
          <w:sz w:val="28"/>
          <w:szCs w:val="28"/>
          <w:lang w:val="uk-UA"/>
        </w:rPr>
        <w:t>кафедрою з використанням засобів</w:t>
      </w:r>
      <w:r>
        <w:rPr>
          <w:sz w:val="28"/>
          <w:szCs w:val="28"/>
          <w:lang w:val="uk-UA"/>
        </w:rPr>
        <w:t xml:space="preserve"> </w:t>
      </w:r>
      <w:r w:rsidRPr="00C11B2A">
        <w:rPr>
          <w:sz w:val="28"/>
          <w:szCs w:val="28"/>
          <w:lang w:val="uk-UA"/>
        </w:rPr>
        <w:t xml:space="preserve">дистанційного навчання (онлайн-конференції на платформі </w:t>
      </w:r>
      <w:proofErr w:type="spellStart"/>
      <w:r w:rsidRPr="00C11B2A">
        <w:rPr>
          <w:sz w:val="28"/>
          <w:szCs w:val="28"/>
          <w:lang w:val="uk-UA"/>
        </w:rPr>
        <w:t>Zoom</w:t>
      </w:r>
      <w:proofErr w:type="spellEnd"/>
      <w:r w:rsidRPr="00C11B2A">
        <w:rPr>
          <w:sz w:val="28"/>
          <w:szCs w:val="28"/>
          <w:lang w:val="uk-UA"/>
        </w:rPr>
        <w:t xml:space="preserve"> або</w:t>
      </w:r>
      <w:r>
        <w:rPr>
          <w:sz w:val="28"/>
          <w:szCs w:val="28"/>
          <w:lang w:val="uk-UA"/>
        </w:rPr>
        <w:t xml:space="preserve"> </w:t>
      </w:r>
      <w:proofErr w:type="spellStart"/>
      <w:r w:rsidRPr="00C11B2A">
        <w:rPr>
          <w:sz w:val="28"/>
          <w:szCs w:val="28"/>
          <w:lang w:val="uk-UA"/>
        </w:rPr>
        <w:t>Google</w:t>
      </w:r>
      <w:proofErr w:type="spellEnd"/>
      <w:r>
        <w:rPr>
          <w:sz w:val="28"/>
          <w:szCs w:val="28"/>
          <w:lang w:val="uk-UA"/>
        </w:rPr>
        <w:t xml:space="preserve"> </w:t>
      </w:r>
      <w:proofErr w:type="spellStart"/>
      <w:r w:rsidRPr="00C11B2A">
        <w:rPr>
          <w:sz w:val="28"/>
          <w:szCs w:val="28"/>
          <w:lang w:val="uk-UA"/>
        </w:rPr>
        <w:t>Meets</w:t>
      </w:r>
      <w:proofErr w:type="spellEnd"/>
      <w:r w:rsidRPr="00C11B2A">
        <w:rPr>
          <w:sz w:val="28"/>
          <w:szCs w:val="28"/>
          <w:lang w:val="uk-UA"/>
        </w:rPr>
        <w:t xml:space="preserve">). Для підготовки навчально-методичного забезпечення </w:t>
      </w:r>
      <w:r>
        <w:rPr>
          <w:sz w:val="28"/>
          <w:szCs w:val="28"/>
          <w:lang w:val="uk-UA"/>
        </w:rPr>
        <w:t xml:space="preserve">і </w:t>
      </w:r>
      <w:r w:rsidRPr="00C11B2A">
        <w:rPr>
          <w:sz w:val="28"/>
          <w:szCs w:val="28"/>
          <w:lang w:val="uk-UA"/>
        </w:rPr>
        <w:t>проведення</w:t>
      </w:r>
      <w:r>
        <w:rPr>
          <w:sz w:val="28"/>
          <w:szCs w:val="28"/>
          <w:lang w:val="uk-UA"/>
        </w:rPr>
        <w:t xml:space="preserve"> </w:t>
      </w:r>
      <w:r w:rsidRPr="00C11B2A">
        <w:rPr>
          <w:sz w:val="28"/>
          <w:szCs w:val="28"/>
          <w:lang w:val="uk-UA"/>
        </w:rPr>
        <w:t xml:space="preserve">лекційних, семінарських, практичних занять </w:t>
      </w:r>
      <w:r>
        <w:rPr>
          <w:sz w:val="28"/>
          <w:szCs w:val="28"/>
          <w:lang w:val="uk-UA"/>
        </w:rPr>
        <w:t>практик</w:t>
      </w:r>
      <w:r w:rsidRPr="00C11B2A">
        <w:rPr>
          <w:sz w:val="28"/>
          <w:szCs w:val="28"/>
          <w:lang w:val="uk-UA"/>
        </w:rPr>
        <w:t>анти можуть використовувати</w:t>
      </w:r>
      <w:r>
        <w:rPr>
          <w:sz w:val="28"/>
          <w:szCs w:val="28"/>
          <w:lang w:val="uk-UA"/>
        </w:rPr>
        <w:t xml:space="preserve"> </w:t>
      </w:r>
      <w:r w:rsidRPr="00C11B2A">
        <w:rPr>
          <w:sz w:val="28"/>
          <w:szCs w:val="28"/>
          <w:lang w:val="uk-UA"/>
        </w:rPr>
        <w:t>матеріали, розміщені на сайті Електронного архіву наукових та освітніх</w:t>
      </w:r>
      <w:r>
        <w:rPr>
          <w:sz w:val="28"/>
          <w:szCs w:val="28"/>
          <w:lang w:val="uk-UA"/>
        </w:rPr>
        <w:t xml:space="preserve"> </w:t>
      </w:r>
      <w:r w:rsidRPr="00C11B2A">
        <w:rPr>
          <w:sz w:val="28"/>
          <w:szCs w:val="28"/>
          <w:lang w:val="uk-UA"/>
        </w:rPr>
        <w:t>матеріалів</w:t>
      </w:r>
      <w:r>
        <w:rPr>
          <w:sz w:val="28"/>
          <w:szCs w:val="28"/>
          <w:lang w:val="uk-UA"/>
        </w:rPr>
        <w:t xml:space="preserve"> МГУ.</w:t>
      </w:r>
    </w:p>
    <w:p w14:paraId="3BE667F3" w14:textId="77777777" w:rsidR="00643FFA" w:rsidRDefault="00643FFA" w:rsidP="00643FFA">
      <w:pPr>
        <w:ind w:firstLine="709"/>
        <w:contextualSpacing/>
        <w:jc w:val="both"/>
        <w:rPr>
          <w:sz w:val="28"/>
          <w:szCs w:val="28"/>
          <w:lang w:val="uk-UA"/>
        </w:rPr>
      </w:pPr>
    </w:p>
    <w:p w14:paraId="112EB9D6" w14:textId="77777777" w:rsidR="00643FFA" w:rsidRDefault="00643FFA" w:rsidP="00643FFA">
      <w:pPr>
        <w:ind w:firstLine="709"/>
        <w:contextualSpacing/>
        <w:jc w:val="center"/>
        <w:rPr>
          <w:b/>
          <w:sz w:val="28"/>
          <w:szCs w:val="28"/>
          <w:lang w:val="uk-UA"/>
        </w:rPr>
      </w:pPr>
      <w:r>
        <w:rPr>
          <w:b/>
          <w:bCs/>
          <w:color w:val="000000"/>
          <w:sz w:val="28"/>
          <w:szCs w:val="28"/>
          <w:lang w:val="uk-UA"/>
        </w:rPr>
        <w:t xml:space="preserve">Орієнтовний </w:t>
      </w:r>
      <w:r w:rsidRPr="001C780F">
        <w:rPr>
          <w:b/>
          <w:bCs/>
          <w:color w:val="000000"/>
          <w:sz w:val="28"/>
          <w:szCs w:val="28"/>
          <w:lang w:val="uk-UA"/>
        </w:rPr>
        <w:t>індивідуальний план</w:t>
      </w:r>
      <w:r>
        <w:rPr>
          <w:b/>
          <w:bCs/>
          <w:color w:val="000000"/>
          <w:sz w:val="28"/>
          <w:szCs w:val="28"/>
          <w:lang w:val="uk-UA"/>
        </w:rPr>
        <w:t xml:space="preserve"> </w:t>
      </w:r>
      <w:r w:rsidRPr="005B45BC">
        <w:rPr>
          <w:b/>
          <w:bCs/>
          <w:color w:val="000000"/>
          <w:sz w:val="28"/>
          <w:szCs w:val="28"/>
          <w:lang w:val="uk-UA"/>
        </w:rPr>
        <w:t xml:space="preserve">проходження </w:t>
      </w:r>
      <w:r w:rsidRPr="005B45BC">
        <w:rPr>
          <w:b/>
          <w:sz w:val="28"/>
          <w:szCs w:val="28"/>
          <w:lang w:val="uk-UA"/>
        </w:rPr>
        <w:t xml:space="preserve">асистентської практики </w:t>
      </w:r>
    </w:p>
    <w:p w14:paraId="489BF114" w14:textId="77777777" w:rsidR="00643FFA" w:rsidRPr="00A52FA7" w:rsidRDefault="00643FFA" w:rsidP="00643FFA">
      <w:pPr>
        <w:keepNext/>
        <w:jc w:val="center"/>
        <w:rPr>
          <w:lang w:val="uk-UA"/>
        </w:rPr>
      </w:pPr>
      <w:r>
        <w:rPr>
          <w:bCs/>
          <w:color w:val="000000"/>
          <w:sz w:val="28"/>
          <w:szCs w:val="28"/>
          <w:lang w:val="uk-UA"/>
        </w:rPr>
        <w:t>___________________________________________</w:t>
      </w:r>
    </w:p>
    <w:p w14:paraId="217C57CC" w14:textId="77777777" w:rsidR="00643FFA" w:rsidRPr="00A52FA7" w:rsidRDefault="00643FFA" w:rsidP="00643FFA">
      <w:pPr>
        <w:jc w:val="center"/>
        <w:rPr>
          <w:lang w:val="uk-UA"/>
        </w:rPr>
      </w:pPr>
      <w:r>
        <w:rPr>
          <w:bCs/>
          <w:color w:val="000000"/>
          <w:sz w:val="28"/>
          <w:szCs w:val="28"/>
          <w:lang w:val="uk-UA"/>
        </w:rPr>
        <w:t>ПІП</w:t>
      </w:r>
    </w:p>
    <w:p w14:paraId="3A40E42F" w14:textId="77777777" w:rsidR="00643FFA" w:rsidRPr="007216F2" w:rsidRDefault="00643FFA" w:rsidP="00643FFA">
      <w:pPr>
        <w:ind w:left="5040" w:firstLine="720"/>
        <w:jc w:val="right"/>
      </w:pPr>
      <w:r w:rsidRPr="007216F2">
        <w:rPr>
          <w:color w:val="000000"/>
          <w:sz w:val="28"/>
          <w:szCs w:val="28"/>
        </w:rPr>
        <w:t>«</w:t>
      </w:r>
      <w:proofErr w:type="spellStart"/>
      <w:r w:rsidRPr="007216F2">
        <w:rPr>
          <w:color w:val="000000"/>
          <w:sz w:val="28"/>
          <w:szCs w:val="28"/>
        </w:rPr>
        <w:t>Затверджую</w:t>
      </w:r>
      <w:proofErr w:type="spellEnd"/>
      <w:r w:rsidRPr="007216F2">
        <w:rPr>
          <w:color w:val="000000"/>
          <w:sz w:val="28"/>
          <w:szCs w:val="28"/>
        </w:rPr>
        <w:t>»</w:t>
      </w:r>
      <w:r w:rsidRPr="007216F2">
        <w:rPr>
          <w:color w:val="000000"/>
          <w:sz w:val="28"/>
          <w:szCs w:val="28"/>
        </w:rPr>
        <w:tab/>
      </w:r>
      <w:r w:rsidRPr="007216F2">
        <w:rPr>
          <w:color w:val="000000"/>
          <w:sz w:val="28"/>
          <w:szCs w:val="28"/>
        </w:rPr>
        <w:tab/>
      </w:r>
      <w:r w:rsidRPr="007216F2">
        <w:rPr>
          <w:b/>
          <w:bCs/>
          <w:color w:val="000000"/>
          <w:sz w:val="28"/>
          <w:szCs w:val="28"/>
        </w:rPr>
        <w:t>                                                            _____________________________</w:t>
      </w:r>
      <w:r w:rsidRPr="007216F2">
        <w:rPr>
          <w:b/>
          <w:bCs/>
          <w:color w:val="000000"/>
          <w:sz w:val="28"/>
          <w:szCs w:val="28"/>
        </w:rPr>
        <w:tab/>
      </w:r>
    </w:p>
    <w:p w14:paraId="667EA5F4" w14:textId="77777777" w:rsidR="00643FFA" w:rsidRPr="00C27716" w:rsidRDefault="00643FFA" w:rsidP="00643FFA">
      <w:pPr>
        <w:rPr>
          <w:lang w:val="uk-UA"/>
        </w:rPr>
      </w:pPr>
      <w:r w:rsidRPr="007216F2">
        <w:rPr>
          <w:b/>
          <w:bCs/>
          <w:color w:val="000000"/>
          <w:sz w:val="28"/>
          <w:szCs w:val="28"/>
        </w:rPr>
        <w:tab/>
      </w:r>
      <w:r w:rsidRPr="007216F2">
        <w:rPr>
          <w:b/>
          <w:bCs/>
          <w:color w:val="000000"/>
          <w:sz w:val="28"/>
          <w:szCs w:val="28"/>
        </w:rPr>
        <w:tab/>
      </w:r>
      <w:r w:rsidRPr="007216F2">
        <w:rPr>
          <w:b/>
          <w:bCs/>
          <w:color w:val="000000"/>
          <w:sz w:val="28"/>
          <w:szCs w:val="28"/>
        </w:rPr>
        <w:tab/>
      </w:r>
      <w:r w:rsidRPr="007216F2">
        <w:rPr>
          <w:b/>
          <w:bCs/>
          <w:color w:val="000000"/>
          <w:sz w:val="28"/>
          <w:szCs w:val="28"/>
        </w:rPr>
        <w:tab/>
      </w:r>
      <w:r w:rsidRPr="007216F2">
        <w:rPr>
          <w:b/>
          <w:bCs/>
          <w:color w:val="000000"/>
          <w:sz w:val="28"/>
          <w:szCs w:val="28"/>
        </w:rPr>
        <w:tab/>
      </w:r>
      <w:r w:rsidRPr="007216F2">
        <w:rPr>
          <w:b/>
          <w:bCs/>
          <w:color w:val="000000"/>
          <w:sz w:val="28"/>
          <w:szCs w:val="28"/>
        </w:rPr>
        <w:tab/>
      </w:r>
      <w:r w:rsidRPr="007216F2">
        <w:rPr>
          <w:b/>
          <w:bCs/>
          <w:color w:val="000000"/>
          <w:sz w:val="28"/>
          <w:szCs w:val="28"/>
        </w:rPr>
        <w:tab/>
        <w:t xml:space="preserve">       </w:t>
      </w:r>
      <w:r w:rsidRPr="007216F2">
        <w:rPr>
          <w:b/>
          <w:bCs/>
          <w:color w:val="000000"/>
          <w:sz w:val="28"/>
          <w:szCs w:val="28"/>
        </w:rPr>
        <w:tab/>
      </w:r>
      <w:r w:rsidRPr="007216F2">
        <w:rPr>
          <w:b/>
          <w:bCs/>
          <w:color w:val="000000"/>
          <w:sz w:val="28"/>
          <w:szCs w:val="28"/>
        </w:rPr>
        <w:tab/>
        <w:t> </w:t>
      </w:r>
      <w:r>
        <w:rPr>
          <w:color w:val="000000"/>
          <w:sz w:val="28"/>
          <w:szCs w:val="28"/>
          <w:lang w:val="uk-UA"/>
        </w:rPr>
        <w:t>К</w:t>
      </w:r>
      <w:proofErr w:type="spellStart"/>
      <w:r w:rsidRPr="007216F2">
        <w:rPr>
          <w:color w:val="000000"/>
          <w:sz w:val="28"/>
          <w:szCs w:val="28"/>
        </w:rPr>
        <w:t>ерівник</w:t>
      </w:r>
      <w:proofErr w:type="spellEnd"/>
      <w:r w:rsidRPr="007216F2">
        <w:rPr>
          <w:color w:val="000000"/>
          <w:sz w:val="28"/>
          <w:szCs w:val="28"/>
        </w:rPr>
        <w:t xml:space="preserve"> </w:t>
      </w:r>
      <w:r>
        <w:rPr>
          <w:color w:val="000000"/>
          <w:sz w:val="28"/>
          <w:szCs w:val="28"/>
          <w:lang w:val="uk-UA"/>
        </w:rPr>
        <w:t xml:space="preserve"> практики</w:t>
      </w:r>
    </w:p>
    <w:p w14:paraId="23B17B67" w14:textId="77777777" w:rsidR="00643FFA" w:rsidRPr="007216F2" w:rsidRDefault="00643FFA" w:rsidP="00643FFA">
      <w:r w:rsidRPr="007216F2">
        <w:lastRenderedPageBreak/>
        <w:t> </w:t>
      </w:r>
    </w:p>
    <w:tbl>
      <w:tblPr>
        <w:tblW w:w="9897" w:type="dxa"/>
        <w:tblCellSpacing w:w="0"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783"/>
        <w:gridCol w:w="6848"/>
        <w:gridCol w:w="1233"/>
        <w:gridCol w:w="1033"/>
      </w:tblGrid>
      <w:tr w:rsidR="00643FFA" w:rsidRPr="007216F2" w14:paraId="0F7A6327"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6AD7D843" w14:textId="77777777" w:rsidR="00643FFA" w:rsidRPr="007216F2" w:rsidRDefault="00643FFA" w:rsidP="00170FFE">
            <w:pPr>
              <w:jc w:val="center"/>
            </w:pPr>
            <w:r w:rsidRPr="007216F2">
              <w:rPr>
                <w:b/>
                <w:bCs/>
                <w:color w:val="000000"/>
                <w:sz w:val="28"/>
                <w:szCs w:val="28"/>
              </w:rPr>
              <w:t>№ з/п</w:t>
            </w:r>
          </w:p>
        </w:tc>
        <w:tc>
          <w:tcPr>
            <w:tcW w:w="6848" w:type="dxa"/>
            <w:tcBorders>
              <w:top w:val="single" w:sz="4" w:space="0" w:color="000000"/>
              <w:left w:val="single" w:sz="4" w:space="0" w:color="000000"/>
              <w:bottom w:val="single" w:sz="4" w:space="0" w:color="000000"/>
              <w:right w:val="single" w:sz="4" w:space="0" w:color="000000"/>
            </w:tcBorders>
            <w:hideMark/>
          </w:tcPr>
          <w:p w14:paraId="759064DE" w14:textId="77777777" w:rsidR="00643FFA" w:rsidRDefault="00643FFA" w:rsidP="00170FFE">
            <w:pPr>
              <w:keepNext/>
              <w:jc w:val="center"/>
              <w:rPr>
                <w:b/>
                <w:bCs/>
                <w:color w:val="000000"/>
                <w:sz w:val="28"/>
                <w:szCs w:val="28"/>
                <w:lang w:val="uk-UA"/>
              </w:rPr>
            </w:pPr>
            <w:proofErr w:type="spellStart"/>
            <w:r w:rsidRPr="007216F2">
              <w:rPr>
                <w:b/>
                <w:bCs/>
                <w:color w:val="000000"/>
                <w:sz w:val="28"/>
                <w:szCs w:val="28"/>
              </w:rPr>
              <w:t>Зміст</w:t>
            </w:r>
            <w:proofErr w:type="spellEnd"/>
            <w:r w:rsidRPr="007216F2">
              <w:rPr>
                <w:b/>
                <w:bCs/>
                <w:color w:val="000000"/>
                <w:sz w:val="28"/>
                <w:szCs w:val="28"/>
              </w:rPr>
              <w:t xml:space="preserve"> </w:t>
            </w:r>
            <w:proofErr w:type="spellStart"/>
            <w:r w:rsidRPr="007216F2">
              <w:rPr>
                <w:b/>
                <w:bCs/>
                <w:color w:val="000000"/>
                <w:sz w:val="28"/>
                <w:szCs w:val="28"/>
              </w:rPr>
              <w:t>роботи</w:t>
            </w:r>
            <w:proofErr w:type="spellEnd"/>
          </w:p>
          <w:p w14:paraId="3F7A9375" w14:textId="77777777" w:rsidR="00643FFA" w:rsidRPr="00302990" w:rsidRDefault="00643FFA" w:rsidP="00170FFE">
            <w:pPr>
              <w:keepNext/>
              <w:jc w:val="center"/>
              <w:rPr>
                <w:lang w:val="uk-UA"/>
              </w:rPr>
            </w:pPr>
            <w:r>
              <w:rPr>
                <w:b/>
                <w:bCs/>
                <w:color w:val="000000"/>
                <w:sz w:val="28"/>
                <w:szCs w:val="28"/>
                <w:lang w:val="uk-UA"/>
              </w:rPr>
              <w:t>(перелік індивідуальних завдань)</w:t>
            </w:r>
          </w:p>
        </w:tc>
        <w:tc>
          <w:tcPr>
            <w:tcW w:w="1233" w:type="dxa"/>
            <w:tcBorders>
              <w:top w:val="single" w:sz="4" w:space="0" w:color="000000"/>
              <w:left w:val="single" w:sz="4" w:space="0" w:color="000000"/>
              <w:bottom w:val="single" w:sz="4" w:space="0" w:color="000000"/>
              <w:right w:val="single" w:sz="4" w:space="0" w:color="000000"/>
            </w:tcBorders>
            <w:hideMark/>
          </w:tcPr>
          <w:p w14:paraId="5C77BE41" w14:textId="77777777" w:rsidR="00643FFA" w:rsidRPr="008B389B" w:rsidRDefault="00643FFA" w:rsidP="00170FFE">
            <w:pPr>
              <w:jc w:val="center"/>
              <w:rPr>
                <w:lang w:val="uk-UA"/>
              </w:rPr>
            </w:pPr>
            <w:r>
              <w:rPr>
                <w:b/>
                <w:bCs/>
                <w:color w:val="000000"/>
                <w:sz w:val="28"/>
                <w:szCs w:val="28"/>
                <w:lang w:val="uk-UA"/>
              </w:rPr>
              <w:t>Про-</w:t>
            </w:r>
            <w:proofErr w:type="spellStart"/>
            <w:r>
              <w:rPr>
                <w:b/>
                <w:bCs/>
                <w:color w:val="000000"/>
                <w:sz w:val="28"/>
                <w:szCs w:val="28"/>
                <w:lang w:val="uk-UA"/>
              </w:rPr>
              <w:t>дукт</w:t>
            </w:r>
            <w:proofErr w:type="spellEnd"/>
            <w:r>
              <w:rPr>
                <w:b/>
                <w:bCs/>
                <w:color w:val="000000"/>
                <w:sz w:val="28"/>
                <w:szCs w:val="28"/>
                <w:lang w:val="uk-UA"/>
              </w:rPr>
              <w:t xml:space="preserve"> </w:t>
            </w:r>
            <w:proofErr w:type="spellStart"/>
            <w:r>
              <w:rPr>
                <w:b/>
                <w:bCs/>
                <w:color w:val="000000"/>
                <w:sz w:val="28"/>
                <w:szCs w:val="28"/>
                <w:lang w:val="uk-UA"/>
              </w:rPr>
              <w:t>діяль-ності</w:t>
            </w:r>
            <w:proofErr w:type="spellEnd"/>
          </w:p>
        </w:tc>
        <w:tc>
          <w:tcPr>
            <w:tcW w:w="1033" w:type="dxa"/>
            <w:tcBorders>
              <w:top w:val="single" w:sz="4" w:space="0" w:color="000000"/>
              <w:left w:val="single" w:sz="4" w:space="0" w:color="000000"/>
              <w:bottom w:val="single" w:sz="4" w:space="0" w:color="000000"/>
              <w:right w:val="single" w:sz="4" w:space="0" w:color="000000"/>
            </w:tcBorders>
            <w:hideMark/>
          </w:tcPr>
          <w:p w14:paraId="78CA99C7" w14:textId="77777777" w:rsidR="00643FFA" w:rsidRPr="007216F2" w:rsidRDefault="00643FFA" w:rsidP="00170FFE">
            <w:pPr>
              <w:jc w:val="center"/>
            </w:pPr>
            <w:proofErr w:type="spellStart"/>
            <w:r w:rsidRPr="007216F2">
              <w:rPr>
                <w:b/>
                <w:bCs/>
                <w:color w:val="000000"/>
                <w:sz w:val="28"/>
                <w:szCs w:val="28"/>
              </w:rPr>
              <w:t>Відмітка</w:t>
            </w:r>
            <w:proofErr w:type="spellEnd"/>
            <w:r w:rsidRPr="007216F2">
              <w:rPr>
                <w:b/>
                <w:bCs/>
                <w:color w:val="000000"/>
                <w:sz w:val="28"/>
                <w:szCs w:val="28"/>
              </w:rPr>
              <w:t xml:space="preserve"> про </w:t>
            </w:r>
            <w:proofErr w:type="spellStart"/>
            <w:r w:rsidRPr="007216F2">
              <w:rPr>
                <w:b/>
                <w:bCs/>
                <w:color w:val="000000"/>
                <w:sz w:val="28"/>
                <w:szCs w:val="28"/>
              </w:rPr>
              <w:t>вико</w:t>
            </w:r>
            <w:proofErr w:type="spellEnd"/>
            <w:r>
              <w:rPr>
                <w:b/>
                <w:bCs/>
                <w:color w:val="000000"/>
                <w:sz w:val="28"/>
                <w:szCs w:val="28"/>
                <w:lang w:val="uk-UA"/>
              </w:rPr>
              <w:t>-</w:t>
            </w:r>
            <w:proofErr w:type="spellStart"/>
            <w:r w:rsidRPr="007216F2">
              <w:rPr>
                <w:b/>
                <w:bCs/>
                <w:color w:val="000000"/>
                <w:sz w:val="28"/>
                <w:szCs w:val="28"/>
              </w:rPr>
              <w:t>нання</w:t>
            </w:r>
            <w:proofErr w:type="spellEnd"/>
          </w:p>
        </w:tc>
      </w:tr>
      <w:tr w:rsidR="00643FFA" w:rsidRPr="007216F2" w14:paraId="018C0D9A"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53A8C62" w14:textId="77777777" w:rsidR="00643FFA" w:rsidRPr="007216F2" w:rsidRDefault="00643FFA" w:rsidP="00170FFE">
            <w:pPr>
              <w:jc w:val="center"/>
            </w:pPr>
            <w:r w:rsidRPr="007216F2">
              <w:rPr>
                <w:b/>
                <w:bCs/>
                <w:color w:val="000000"/>
                <w:sz w:val="28"/>
                <w:szCs w:val="28"/>
              </w:rPr>
              <w:t>1</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122874CE" w14:textId="77777777" w:rsidR="00643FFA" w:rsidRPr="007216F2" w:rsidRDefault="00643FFA" w:rsidP="00170FFE">
            <w:pPr>
              <w:keepNext/>
              <w:jc w:val="center"/>
            </w:pPr>
            <w:r>
              <w:rPr>
                <w:b/>
                <w:bCs/>
                <w:color w:val="000000"/>
                <w:sz w:val="28"/>
                <w:szCs w:val="28"/>
                <w:lang w:val="uk-UA"/>
              </w:rPr>
              <w:t>Організаційна</w:t>
            </w:r>
            <w:r w:rsidRPr="007216F2">
              <w:rPr>
                <w:b/>
                <w:bCs/>
                <w:color w:val="000000"/>
                <w:sz w:val="28"/>
                <w:szCs w:val="28"/>
              </w:rPr>
              <w:t xml:space="preserve"> робота:</w:t>
            </w:r>
          </w:p>
          <w:p w14:paraId="3515B736" w14:textId="77777777" w:rsidR="00643FFA" w:rsidRPr="007216F2" w:rsidRDefault="00643FFA" w:rsidP="00170FFE">
            <w:r w:rsidRPr="007216F2">
              <w:t>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D226B2F" w14:textId="77777777" w:rsidR="00643FFA" w:rsidRPr="007216F2" w:rsidRDefault="00643FFA" w:rsidP="00170FFE">
            <w:pPr>
              <w:jc w:val="center"/>
            </w:pPr>
            <w:r w:rsidRPr="007216F2">
              <w:t> </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C76B860" w14:textId="77777777" w:rsidR="00643FFA" w:rsidRPr="007216F2" w:rsidRDefault="00643FFA" w:rsidP="00170FFE">
            <w:pPr>
              <w:jc w:val="center"/>
            </w:pPr>
            <w:r w:rsidRPr="007216F2">
              <w:t> </w:t>
            </w:r>
          </w:p>
        </w:tc>
      </w:tr>
      <w:tr w:rsidR="00643FFA" w:rsidRPr="007216F2" w14:paraId="2F0C6579"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74F26E6F" w14:textId="77777777" w:rsidR="00643FFA" w:rsidRPr="007216F2" w:rsidRDefault="00643FFA" w:rsidP="00170FFE">
            <w:pPr>
              <w:jc w:val="both"/>
            </w:pPr>
            <w:r w:rsidRPr="007216F2">
              <w:rPr>
                <w:color w:val="000000"/>
                <w:sz w:val="28"/>
                <w:szCs w:val="28"/>
              </w:rPr>
              <w:t>1.1</w:t>
            </w:r>
          </w:p>
        </w:tc>
        <w:tc>
          <w:tcPr>
            <w:tcW w:w="6848" w:type="dxa"/>
            <w:tcBorders>
              <w:top w:val="single" w:sz="4" w:space="0" w:color="000000"/>
              <w:left w:val="single" w:sz="4" w:space="0" w:color="000000"/>
              <w:bottom w:val="single" w:sz="4" w:space="0" w:color="000000"/>
              <w:right w:val="single" w:sz="4" w:space="0" w:color="000000"/>
            </w:tcBorders>
            <w:hideMark/>
          </w:tcPr>
          <w:p w14:paraId="13839FF3" w14:textId="77777777" w:rsidR="00643FFA" w:rsidRPr="00D1707E" w:rsidRDefault="00643FFA" w:rsidP="00170FFE">
            <w:pPr>
              <w:keepNext/>
              <w:jc w:val="both"/>
              <w:rPr>
                <w:sz w:val="28"/>
                <w:szCs w:val="28"/>
                <w:lang w:val="uk-UA"/>
              </w:rPr>
            </w:pPr>
            <w:r w:rsidRPr="00D1707E">
              <w:rPr>
                <w:sz w:val="28"/>
                <w:szCs w:val="28"/>
                <w:lang w:val="uk-UA"/>
              </w:rPr>
              <w:t xml:space="preserve">Прийняти участь у </w:t>
            </w:r>
            <w:proofErr w:type="spellStart"/>
            <w:r w:rsidRPr="00D1707E">
              <w:rPr>
                <w:sz w:val="28"/>
                <w:szCs w:val="28"/>
                <w:lang w:val="uk-UA"/>
              </w:rPr>
              <w:t>настановчій</w:t>
            </w:r>
            <w:proofErr w:type="spellEnd"/>
            <w:r w:rsidRPr="00D1707E">
              <w:rPr>
                <w:sz w:val="28"/>
                <w:szCs w:val="28"/>
                <w:lang w:val="uk-UA"/>
              </w:rPr>
              <w:t xml:space="preserve"> конференції</w:t>
            </w:r>
            <w:r>
              <w:rPr>
                <w:sz w:val="28"/>
                <w:szCs w:val="28"/>
                <w:lang w:val="uk-UA"/>
              </w:rPr>
              <w:t xml:space="preserve"> з </w:t>
            </w:r>
            <w:r w:rsidRPr="009E5FF2">
              <w:rPr>
                <w:sz w:val="28"/>
                <w:szCs w:val="28"/>
                <w:lang w:val="uk-UA"/>
              </w:rPr>
              <w:t>асистентської</w:t>
            </w:r>
            <w:r>
              <w:rPr>
                <w:sz w:val="28"/>
                <w:szCs w:val="28"/>
                <w:lang w:val="uk-UA"/>
              </w:rPr>
              <w:t xml:space="preserve"> </w:t>
            </w:r>
            <w:r w:rsidRPr="009E5FF2">
              <w:rPr>
                <w:sz w:val="28"/>
                <w:szCs w:val="28"/>
                <w:lang w:val="uk-UA"/>
              </w:rPr>
              <w:t>практики</w:t>
            </w:r>
            <w:r>
              <w:rPr>
                <w:sz w:val="28"/>
                <w:szCs w:val="28"/>
                <w:lang w:val="uk-UA"/>
              </w:rPr>
              <w:t xml:space="preserve">, ознайомитися з її робочою програмою, метою і завданнями; пройти інструктаж з техніки безпеки та охорони праці у ЗВО  </w:t>
            </w:r>
          </w:p>
        </w:tc>
        <w:tc>
          <w:tcPr>
            <w:tcW w:w="1233" w:type="dxa"/>
            <w:tcBorders>
              <w:top w:val="single" w:sz="4" w:space="0" w:color="000000"/>
              <w:left w:val="single" w:sz="4" w:space="0" w:color="000000"/>
              <w:bottom w:val="single" w:sz="4" w:space="0" w:color="000000"/>
              <w:right w:val="single" w:sz="4" w:space="0" w:color="000000"/>
            </w:tcBorders>
            <w:hideMark/>
          </w:tcPr>
          <w:p w14:paraId="3B9BE373" w14:textId="77777777" w:rsidR="00643FFA" w:rsidRPr="009A56F4"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hideMark/>
          </w:tcPr>
          <w:p w14:paraId="66719921" w14:textId="77777777" w:rsidR="00643FFA" w:rsidRPr="007216F2" w:rsidRDefault="00643FFA" w:rsidP="00170FFE">
            <w:pPr>
              <w:jc w:val="both"/>
            </w:pPr>
          </w:p>
        </w:tc>
      </w:tr>
      <w:tr w:rsidR="00643FFA" w:rsidRPr="007216F2" w14:paraId="2FC98916"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099DAEAC" w14:textId="77777777" w:rsidR="00643FFA" w:rsidRPr="007216F2" w:rsidRDefault="00643FFA" w:rsidP="00170FFE">
            <w:pPr>
              <w:jc w:val="both"/>
            </w:pPr>
            <w:r w:rsidRPr="007216F2">
              <w:rPr>
                <w:color w:val="000000"/>
                <w:sz w:val="28"/>
                <w:szCs w:val="28"/>
              </w:rPr>
              <w:t>1.2</w:t>
            </w:r>
          </w:p>
        </w:tc>
        <w:tc>
          <w:tcPr>
            <w:tcW w:w="6848" w:type="dxa"/>
            <w:tcBorders>
              <w:top w:val="single" w:sz="4" w:space="0" w:color="000000"/>
              <w:left w:val="single" w:sz="4" w:space="0" w:color="000000"/>
              <w:bottom w:val="single" w:sz="4" w:space="0" w:color="000000"/>
              <w:right w:val="single" w:sz="4" w:space="0" w:color="000000"/>
            </w:tcBorders>
            <w:hideMark/>
          </w:tcPr>
          <w:p w14:paraId="0142BC8D" w14:textId="77777777" w:rsidR="00643FFA" w:rsidRPr="007216F2" w:rsidRDefault="00643FFA" w:rsidP="00170FFE">
            <w:pPr>
              <w:keepNext/>
              <w:jc w:val="both"/>
            </w:pPr>
            <w:proofErr w:type="spellStart"/>
            <w:r w:rsidRPr="00043B87">
              <w:rPr>
                <w:color w:val="000000"/>
                <w:sz w:val="28"/>
                <w:szCs w:val="28"/>
              </w:rPr>
              <w:t>Скласти</w:t>
            </w:r>
            <w:proofErr w:type="spellEnd"/>
            <w:r w:rsidRPr="00043B87">
              <w:rPr>
                <w:color w:val="000000"/>
                <w:sz w:val="28"/>
                <w:szCs w:val="28"/>
              </w:rPr>
              <w:t xml:space="preserve"> </w:t>
            </w:r>
            <w:r>
              <w:rPr>
                <w:color w:val="000000"/>
                <w:sz w:val="28"/>
                <w:szCs w:val="28"/>
                <w:lang w:val="uk-UA"/>
              </w:rPr>
              <w:t xml:space="preserve">і затвердити </w:t>
            </w:r>
            <w:proofErr w:type="spellStart"/>
            <w:r w:rsidRPr="00043B87">
              <w:rPr>
                <w:color w:val="000000"/>
                <w:sz w:val="28"/>
                <w:szCs w:val="28"/>
              </w:rPr>
              <w:t>індивідуальний</w:t>
            </w:r>
            <w:proofErr w:type="spellEnd"/>
            <w:r>
              <w:rPr>
                <w:color w:val="000000"/>
                <w:sz w:val="28"/>
                <w:szCs w:val="28"/>
                <w:lang w:val="uk-UA"/>
              </w:rPr>
              <w:t xml:space="preserve"> </w:t>
            </w:r>
            <w:r w:rsidRPr="00043B87">
              <w:rPr>
                <w:color w:val="000000"/>
                <w:sz w:val="28"/>
                <w:szCs w:val="28"/>
              </w:rPr>
              <w:t xml:space="preserve">план </w:t>
            </w:r>
            <w:r>
              <w:rPr>
                <w:color w:val="000000"/>
                <w:sz w:val="28"/>
                <w:szCs w:val="28"/>
                <w:lang w:val="uk-UA"/>
              </w:rPr>
              <w:t xml:space="preserve">роботи під час проходження </w:t>
            </w:r>
            <w:proofErr w:type="spellStart"/>
            <w:r w:rsidRPr="00043B87">
              <w:rPr>
                <w:color w:val="000000"/>
                <w:sz w:val="28"/>
                <w:szCs w:val="28"/>
              </w:rPr>
              <w:t>асистентської</w:t>
            </w:r>
            <w:proofErr w:type="spellEnd"/>
            <w:r w:rsidRPr="00043B87">
              <w:rPr>
                <w:color w:val="000000"/>
                <w:sz w:val="28"/>
                <w:szCs w:val="28"/>
              </w:rPr>
              <w:t xml:space="preserve"> практики</w:t>
            </w:r>
            <w:r w:rsidRPr="007216F2">
              <w:rPr>
                <w:color w:val="000000"/>
                <w:sz w:val="28"/>
                <w:szCs w:val="28"/>
              </w:rPr>
              <w:t xml:space="preserve"> </w:t>
            </w:r>
          </w:p>
        </w:tc>
        <w:tc>
          <w:tcPr>
            <w:tcW w:w="1233" w:type="dxa"/>
            <w:tcBorders>
              <w:top w:val="single" w:sz="4" w:space="0" w:color="000000"/>
              <w:left w:val="single" w:sz="4" w:space="0" w:color="000000"/>
              <w:bottom w:val="single" w:sz="4" w:space="0" w:color="000000"/>
              <w:right w:val="single" w:sz="4" w:space="0" w:color="000000"/>
            </w:tcBorders>
            <w:hideMark/>
          </w:tcPr>
          <w:p w14:paraId="78482C4F" w14:textId="77777777" w:rsidR="00643FFA" w:rsidRPr="009A56F4"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hideMark/>
          </w:tcPr>
          <w:p w14:paraId="03D8D0A9" w14:textId="77777777" w:rsidR="00643FFA" w:rsidRPr="007216F2" w:rsidRDefault="00643FFA" w:rsidP="00170FFE">
            <w:pPr>
              <w:jc w:val="both"/>
            </w:pPr>
          </w:p>
        </w:tc>
      </w:tr>
      <w:tr w:rsidR="00643FFA" w:rsidRPr="007216F2" w14:paraId="46DA4EAB"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619CD27A" w14:textId="77777777" w:rsidR="00643FFA" w:rsidRPr="007216F2" w:rsidRDefault="00643FFA" w:rsidP="00170FFE">
            <w:pPr>
              <w:jc w:val="both"/>
            </w:pPr>
            <w:r w:rsidRPr="007216F2">
              <w:rPr>
                <w:color w:val="000000"/>
                <w:sz w:val="28"/>
                <w:szCs w:val="28"/>
              </w:rPr>
              <w:t>1.3</w:t>
            </w:r>
          </w:p>
        </w:tc>
        <w:tc>
          <w:tcPr>
            <w:tcW w:w="6848" w:type="dxa"/>
            <w:tcBorders>
              <w:top w:val="single" w:sz="4" w:space="0" w:color="000000"/>
              <w:left w:val="single" w:sz="4" w:space="0" w:color="000000"/>
              <w:bottom w:val="single" w:sz="4" w:space="0" w:color="000000"/>
              <w:right w:val="single" w:sz="4" w:space="0" w:color="000000"/>
            </w:tcBorders>
            <w:hideMark/>
          </w:tcPr>
          <w:p w14:paraId="58438915" w14:textId="77777777" w:rsidR="00643FFA" w:rsidRPr="00A52FA7" w:rsidRDefault="00643FFA" w:rsidP="00170FFE">
            <w:pPr>
              <w:jc w:val="both"/>
              <w:rPr>
                <w:lang w:val="uk-UA"/>
              </w:rPr>
            </w:pPr>
            <w:r>
              <w:rPr>
                <w:color w:val="000000"/>
                <w:sz w:val="28"/>
                <w:szCs w:val="28"/>
                <w:lang w:val="uk-UA"/>
              </w:rPr>
              <w:t>О</w:t>
            </w:r>
            <w:r w:rsidRPr="00302990">
              <w:rPr>
                <w:color w:val="000000"/>
                <w:sz w:val="28"/>
                <w:szCs w:val="28"/>
                <w:lang w:val="uk-UA"/>
              </w:rPr>
              <w:t xml:space="preserve">знайомитися </w:t>
            </w:r>
            <w:r>
              <w:rPr>
                <w:color w:val="000000"/>
                <w:sz w:val="28"/>
                <w:szCs w:val="28"/>
                <w:lang w:val="uk-UA"/>
              </w:rPr>
              <w:t xml:space="preserve">з </w:t>
            </w:r>
            <w:r w:rsidRPr="00302990">
              <w:rPr>
                <w:color w:val="000000"/>
                <w:sz w:val="28"/>
                <w:szCs w:val="28"/>
                <w:lang w:val="uk-UA"/>
              </w:rPr>
              <w:t>нормативно-правови</w:t>
            </w:r>
            <w:r>
              <w:rPr>
                <w:color w:val="000000"/>
                <w:sz w:val="28"/>
                <w:szCs w:val="28"/>
                <w:lang w:val="uk-UA"/>
              </w:rPr>
              <w:t>ми</w:t>
            </w:r>
            <w:r w:rsidRPr="00302990">
              <w:rPr>
                <w:color w:val="000000"/>
                <w:sz w:val="28"/>
                <w:szCs w:val="28"/>
                <w:lang w:val="uk-UA"/>
              </w:rPr>
              <w:t xml:space="preserve"> акт</w:t>
            </w:r>
            <w:r>
              <w:rPr>
                <w:color w:val="000000"/>
                <w:sz w:val="28"/>
                <w:szCs w:val="28"/>
                <w:lang w:val="uk-UA"/>
              </w:rPr>
              <w:t>ами</w:t>
            </w:r>
            <w:r w:rsidRPr="00302990">
              <w:rPr>
                <w:color w:val="000000"/>
                <w:sz w:val="28"/>
                <w:szCs w:val="28"/>
                <w:lang w:val="uk-UA"/>
              </w:rPr>
              <w:t xml:space="preserve">, </w:t>
            </w:r>
            <w:r>
              <w:rPr>
                <w:color w:val="000000"/>
                <w:sz w:val="28"/>
                <w:szCs w:val="28"/>
                <w:lang w:val="uk-UA"/>
              </w:rPr>
              <w:t xml:space="preserve">що регулюють розвиток вищої освіти в Україні (Законами України «Про вищу освіту», «Про освіту»); Професійним стандартом «Викладач ЗВО» </w:t>
            </w:r>
          </w:p>
        </w:tc>
        <w:tc>
          <w:tcPr>
            <w:tcW w:w="1233" w:type="dxa"/>
            <w:tcBorders>
              <w:top w:val="single" w:sz="4" w:space="0" w:color="000000"/>
              <w:left w:val="single" w:sz="4" w:space="0" w:color="000000"/>
              <w:bottom w:val="single" w:sz="4" w:space="0" w:color="000000"/>
              <w:right w:val="single" w:sz="4" w:space="0" w:color="000000"/>
            </w:tcBorders>
            <w:hideMark/>
          </w:tcPr>
          <w:p w14:paraId="31EEC0A6" w14:textId="77777777" w:rsidR="00643FFA" w:rsidRPr="00E645D8"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hideMark/>
          </w:tcPr>
          <w:p w14:paraId="2F6167DD" w14:textId="77777777" w:rsidR="00643FFA" w:rsidRPr="007216F2" w:rsidRDefault="00643FFA" w:rsidP="00170FFE">
            <w:pPr>
              <w:jc w:val="both"/>
            </w:pPr>
          </w:p>
        </w:tc>
      </w:tr>
      <w:tr w:rsidR="00643FFA" w:rsidRPr="007216F2" w14:paraId="2107E02C"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4008D79A" w14:textId="77777777" w:rsidR="00643FFA" w:rsidRPr="007216F2" w:rsidRDefault="00643FFA" w:rsidP="00170FFE">
            <w:pPr>
              <w:jc w:val="center"/>
            </w:pPr>
            <w:r w:rsidRPr="007216F2">
              <w:rPr>
                <w:color w:val="000000"/>
                <w:sz w:val="28"/>
                <w:szCs w:val="28"/>
              </w:rPr>
              <w:t>1.4</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2E4414D9" w14:textId="77777777" w:rsidR="00643FFA" w:rsidRPr="005D6036" w:rsidRDefault="00643FFA" w:rsidP="00170FFE">
            <w:pPr>
              <w:keepNext/>
              <w:jc w:val="both"/>
              <w:rPr>
                <w:lang w:val="uk-UA"/>
              </w:rPr>
            </w:pPr>
            <w:proofErr w:type="spellStart"/>
            <w:r w:rsidRPr="007216F2">
              <w:rPr>
                <w:color w:val="000000"/>
                <w:sz w:val="28"/>
                <w:szCs w:val="28"/>
              </w:rPr>
              <w:t>Ознайомитис</w:t>
            </w:r>
            <w:proofErr w:type="spellEnd"/>
            <w:r>
              <w:rPr>
                <w:color w:val="000000"/>
                <w:sz w:val="28"/>
                <w:szCs w:val="28"/>
                <w:lang w:val="uk-UA"/>
              </w:rPr>
              <w:t>я</w:t>
            </w:r>
            <w:r w:rsidRPr="007216F2">
              <w:rPr>
                <w:color w:val="000000"/>
                <w:sz w:val="28"/>
                <w:szCs w:val="28"/>
              </w:rPr>
              <w:t xml:space="preserve"> з </w:t>
            </w:r>
            <w:proofErr w:type="spellStart"/>
            <w:r w:rsidRPr="007216F2">
              <w:rPr>
                <w:color w:val="000000"/>
                <w:sz w:val="28"/>
                <w:szCs w:val="28"/>
              </w:rPr>
              <w:t>історією</w:t>
            </w:r>
            <w:proofErr w:type="spellEnd"/>
            <w:r>
              <w:rPr>
                <w:color w:val="000000"/>
                <w:sz w:val="28"/>
                <w:szCs w:val="28"/>
                <w:lang w:val="uk-UA"/>
              </w:rPr>
              <w:t>, місією</w:t>
            </w:r>
            <w:r w:rsidRPr="007216F2">
              <w:rPr>
                <w:color w:val="000000"/>
                <w:sz w:val="28"/>
                <w:szCs w:val="28"/>
              </w:rPr>
              <w:t xml:space="preserve"> й перспективами </w:t>
            </w:r>
            <w:proofErr w:type="spellStart"/>
            <w:r w:rsidRPr="007216F2">
              <w:rPr>
                <w:color w:val="000000"/>
                <w:sz w:val="28"/>
                <w:szCs w:val="28"/>
              </w:rPr>
              <w:t>розвитку</w:t>
            </w:r>
            <w:proofErr w:type="spellEnd"/>
            <w:r w:rsidRPr="007216F2">
              <w:rPr>
                <w:color w:val="000000"/>
                <w:sz w:val="28"/>
                <w:szCs w:val="28"/>
              </w:rPr>
              <w:t xml:space="preserve"> закладу </w:t>
            </w:r>
            <w:r>
              <w:rPr>
                <w:color w:val="000000"/>
                <w:sz w:val="28"/>
                <w:szCs w:val="28"/>
                <w:lang w:val="uk-UA"/>
              </w:rPr>
              <w:t xml:space="preserve">вищої освіти </w:t>
            </w:r>
            <w:r w:rsidRPr="007216F2">
              <w:rPr>
                <w:color w:val="000000"/>
                <w:sz w:val="28"/>
                <w:szCs w:val="28"/>
              </w:rPr>
              <w:t xml:space="preserve">(факультету, </w:t>
            </w:r>
            <w:proofErr w:type="spellStart"/>
            <w:r w:rsidRPr="007216F2">
              <w:rPr>
                <w:color w:val="000000"/>
                <w:sz w:val="28"/>
                <w:szCs w:val="28"/>
              </w:rPr>
              <w:t>кафедри</w:t>
            </w:r>
            <w:proofErr w:type="spellEnd"/>
            <w:r w:rsidRPr="007216F2">
              <w:rPr>
                <w:color w:val="000000"/>
                <w:sz w:val="28"/>
                <w:szCs w:val="28"/>
              </w:rPr>
              <w:t xml:space="preserve">), </w:t>
            </w:r>
            <w:r>
              <w:rPr>
                <w:color w:val="000000"/>
                <w:sz w:val="28"/>
                <w:szCs w:val="28"/>
                <w:lang w:val="uk-UA"/>
              </w:rPr>
              <w:t>його</w:t>
            </w:r>
            <w:r w:rsidRPr="007216F2">
              <w:rPr>
                <w:color w:val="000000"/>
                <w:sz w:val="28"/>
                <w:szCs w:val="28"/>
              </w:rPr>
              <w:t xml:space="preserve"> </w:t>
            </w:r>
            <w:proofErr w:type="spellStart"/>
            <w:r w:rsidRPr="007216F2">
              <w:rPr>
                <w:color w:val="000000"/>
                <w:sz w:val="28"/>
                <w:szCs w:val="28"/>
              </w:rPr>
              <w:t>соціокультурними</w:t>
            </w:r>
            <w:proofErr w:type="spellEnd"/>
            <w:r w:rsidRPr="007216F2">
              <w:rPr>
                <w:color w:val="000000"/>
                <w:sz w:val="28"/>
                <w:szCs w:val="28"/>
              </w:rPr>
              <w:t xml:space="preserve"> </w:t>
            </w:r>
            <w:proofErr w:type="spellStart"/>
            <w:r w:rsidRPr="007216F2">
              <w:rPr>
                <w:color w:val="000000"/>
                <w:sz w:val="28"/>
                <w:szCs w:val="28"/>
              </w:rPr>
              <w:t>традиціями</w:t>
            </w:r>
            <w:proofErr w:type="spellEnd"/>
            <w:r w:rsidRPr="007216F2">
              <w:rPr>
                <w:color w:val="000000"/>
                <w:sz w:val="28"/>
                <w:szCs w:val="28"/>
              </w:rPr>
              <w:t xml:space="preserve">, </w:t>
            </w:r>
            <w:r>
              <w:rPr>
                <w:color w:val="000000"/>
                <w:sz w:val="28"/>
                <w:szCs w:val="28"/>
                <w:lang w:val="uk-UA"/>
              </w:rPr>
              <w:t xml:space="preserve">академічними </w:t>
            </w:r>
            <w:r w:rsidRPr="007216F2">
              <w:rPr>
                <w:color w:val="000000"/>
                <w:sz w:val="28"/>
                <w:szCs w:val="28"/>
              </w:rPr>
              <w:t xml:space="preserve">проблемами й </w:t>
            </w:r>
            <w:proofErr w:type="spellStart"/>
            <w:r w:rsidRPr="007216F2">
              <w:rPr>
                <w:color w:val="000000"/>
                <w:sz w:val="28"/>
                <w:szCs w:val="28"/>
              </w:rPr>
              <w:t>досягненнями</w:t>
            </w:r>
            <w:proofErr w:type="spellEnd"/>
            <w:r>
              <w:rPr>
                <w:color w:val="000000"/>
                <w:sz w:val="28"/>
                <w:szCs w:val="28"/>
                <w:lang w:val="uk-UA"/>
              </w:rPr>
              <w:t xml:space="preserve">, офіційними документами </w:t>
            </w:r>
            <w:r w:rsidRPr="007216F2">
              <w:rPr>
                <w:color w:val="000000"/>
                <w:sz w:val="28"/>
                <w:szCs w:val="28"/>
              </w:rPr>
              <w:t xml:space="preserve">(Статут, </w:t>
            </w:r>
            <w:proofErr w:type="spellStart"/>
            <w:r w:rsidRPr="007216F2">
              <w:rPr>
                <w:color w:val="000000"/>
                <w:sz w:val="28"/>
                <w:szCs w:val="28"/>
              </w:rPr>
              <w:t>Концепція</w:t>
            </w:r>
            <w:proofErr w:type="spellEnd"/>
            <w:r>
              <w:rPr>
                <w:color w:val="000000"/>
                <w:sz w:val="28"/>
                <w:szCs w:val="28"/>
                <w:lang w:val="uk-UA"/>
              </w:rPr>
              <w:t xml:space="preserve"> </w:t>
            </w:r>
            <w:proofErr w:type="spellStart"/>
            <w:r w:rsidRPr="007216F2">
              <w:rPr>
                <w:color w:val="000000"/>
                <w:sz w:val="28"/>
                <w:szCs w:val="28"/>
              </w:rPr>
              <w:t>інноваційного</w:t>
            </w:r>
            <w:proofErr w:type="spellEnd"/>
            <w:r w:rsidRPr="007216F2">
              <w:rPr>
                <w:color w:val="000000"/>
                <w:sz w:val="28"/>
                <w:szCs w:val="28"/>
              </w:rPr>
              <w:t xml:space="preserve"> </w:t>
            </w:r>
            <w:proofErr w:type="spellStart"/>
            <w:r w:rsidRPr="007216F2">
              <w:rPr>
                <w:color w:val="000000"/>
                <w:sz w:val="28"/>
                <w:szCs w:val="28"/>
              </w:rPr>
              <w:t>розвитку</w:t>
            </w:r>
            <w:proofErr w:type="spellEnd"/>
            <w:r w:rsidRPr="007216F2">
              <w:rPr>
                <w:color w:val="000000"/>
                <w:sz w:val="28"/>
                <w:szCs w:val="28"/>
              </w:rPr>
              <w:t xml:space="preserve">, </w:t>
            </w:r>
            <w:proofErr w:type="spellStart"/>
            <w:r w:rsidRPr="007216F2">
              <w:rPr>
                <w:color w:val="000000"/>
                <w:sz w:val="28"/>
                <w:szCs w:val="28"/>
              </w:rPr>
              <w:t>Положення</w:t>
            </w:r>
            <w:r>
              <w:rPr>
                <w:color w:val="000000"/>
                <w:sz w:val="28"/>
                <w:szCs w:val="28"/>
              </w:rPr>
              <w:t>м</w:t>
            </w:r>
            <w:proofErr w:type="spellEnd"/>
            <w:r w:rsidRPr="007216F2">
              <w:rPr>
                <w:color w:val="000000"/>
                <w:sz w:val="28"/>
                <w:szCs w:val="28"/>
              </w:rPr>
              <w:t xml:space="preserve"> </w:t>
            </w:r>
            <w:r>
              <w:rPr>
                <w:color w:val="000000"/>
                <w:sz w:val="28"/>
                <w:szCs w:val="28"/>
                <w:lang w:val="uk-UA"/>
              </w:rPr>
              <w:t>п</w:t>
            </w:r>
            <w:proofErr w:type="spellStart"/>
            <w:r w:rsidRPr="007216F2">
              <w:rPr>
                <w:color w:val="000000"/>
                <w:sz w:val="28"/>
                <w:szCs w:val="28"/>
              </w:rPr>
              <w:t>ро</w:t>
            </w:r>
            <w:proofErr w:type="spellEnd"/>
            <w:r w:rsidRPr="007216F2">
              <w:rPr>
                <w:color w:val="000000"/>
                <w:sz w:val="28"/>
                <w:szCs w:val="28"/>
              </w:rPr>
              <w:t xml:space="preserve"> </w:t>
            </w:r>
            <w:proofErr w:type="spellStart"/>
            <w:r w:rsidRPr="007216F2">
              <w:rPr>
                <w:color w:val="000000"/>
                <w:sz w:val="28"/>
                <w:szCs w:val="28"/>
              </w:rPr>
              <w:t>організацію</w:t>
            </w:r>
            <w:proofErr w:type="spellEnd"/>
            <w:r w:rsidRPr="007216F2">
              <w:rPr>
                <w:color w:val="000000"/>
                <w:sz w:val="28"/>
                <w:szCs w:val="28"/>
              </w:rPr>
              <w:t xml:space="preserve"> </w:t>
            </w:r>
            <w:proofErr w:type="spellStart"/>
            <w:r w:rsidRPr="007216F2">
              <w:rPr>
                <w:color w:val="000000"/>
                <w:sz w:val="28"/>
                <w:szCs w:val="28"/>
              </w:rPr>
              <w:t>освітнього</w:t>
            </w:r>
            <w:proofErr w:type="spellEnd"/>
            <w:r w:rsidRPr="007216F2">
              <w:rPr>
                <w:color w:val="000000"/>
                <w:sz w:val="28"/>
                <w:szCs w:val="28"/>
              </w:rPr>
              <w:t xml:space="preserve"> </w:t>
            </w:r>
            <w:proofErr w:type="spellStart"/>
            <w:r>
              <w:rPr>
                <w:color w:val="000000"/>
                <w:sz w:val="28"/>
                <w:szCs w:val="28"/>
              </w:rPr>
              <w:t>процесу</w:t>
            </w:r>
            <w:proofErr w:type="spellEnd"/>
            <w:r>
              <w:rPr>
                <w:color w:val="000000"/>
                <w:sz w:val="28"/>
                <w:szCs w:val="28"/>
              </w:rPr>
              <w:t xml:space="preserve"> </w:t>
            </w:r>
            <w:r>
              <w:rPr>
                <w:color w:val="000000"/>
                <w:sz w:val="28"/>
                <w:szCs w:val="28"/>
                <w:lang w:val="uk-UA"/>
              </w:rPr>
              <w:t xml:space="preserve">у </w:t>
            </w:r>
            <w:r>
              <w:rPr>
                <w:color w:val="000000"/>
                <w:sz w:val="28"/>
                <w:szCs w:val="28"/>
              </w:rPr>
              <w:t>МГУ</w:t>
            </w:r>
            <w:r>
              <w:rPr>
                <w:color w:val="000000"/>
                <w:sz w:val="28"/>
                <w:szCs w:val="28"/>
                <w:lang w:val="uk-UA"/>
              </w:rPr>
              <w:t xml:space="preserve">, </w:t>
            </w:r>
            <w:proofErr w:type="spellStart"/>
            <w:r w:rsidRPr="007216F2">
              <w:rPr>
                <w:color w:val="000000"/>
                <w:sz w:val="28"/>
                <w:szCs w:val="28"/>
              </w:rPr>
              <w:t>Положення</w:t>
            </w:r>
            <w:r>
              <w:rPr>
                <w:color w:val="000000"/>
                <w:sz w:val="28"/>
                <w:szCs w:val="28"/>
              </w:rPr>
              <w:t>м</w:t>
            </w:r>
            <w:proofErr w:type="spellEnd"/>
            <w:r w:rsidRPr="007216F2">
              <w:rPr>
                <w:color w:val="000000"/>
                <w:sz w:val="28"/>
                <w:szCs w:val="28"/>
              </w:rPr>
              <w:t xml:space="preserve"> </w:t>
            </w:r>
            <w:r>
              <w:rPr>
                <w:color w:val="000000"/>
                <w:sz w:val="28"/>
                <w:szCs w:val="28"/>
                <w:lang w:val="uk-UA"/>
              </w:rPr>
              <w:t>п</w:t>
            </w:r>
            <w:proofErr w:type="spellStart"/>
            <w:r w:rsidRPr="007216F2">
              <w:rPr>
                <w:color w:val="000000"/>
                <w:sz w:val="28"/>
                <w:szCs w:val="28"/>
              </w:rPr>
              <w:t>ро</w:t>
            </w:r>
            <w:proofErr w:type="spellEnd"/>
            <w:r w:rsidRPr="007216F2">
              <w:rPr>
                <w:color w:val="000000"/>
                <w:sz w:val="28"/>
                <w:szCs w:val="28"/>
              </w:rPr>
              <w:t xml:space="preserve"> </w:t>
            </w:r>
            <w:proofErr w:type="spellStart"/>
            <w:r w:rsidRPr="007216F2">
              <w:rPr>
                <w:color w:val="000000"/>
                <w:sz w:val="28"/>
                <w:szCs w:val="28"/>
              </w:rPr>
              <w:t>оцінювання</w:t>
            </w:r>
            <w:proofErr w:type="spellEnd"/>
            <w:r w:rsidRPr="007216F2">
              <w:rPr>
                <w:color w:val="000000"/>
                <w:sz w:val="28"/>
                <w:szCs w:val="28"/>
              </w:rPr>
              <w:t xml:space="preserve"> </w:t>
            </w:r>
            <w:proofErr w:type="spellStart"/>
            <w:r w:rsidRPr="007216F2">
              <w:rPr>
                <w:color w:val="000000"/>
                <w:sz w:val="28"/>
                <w:szCs w:val="28"/>
              </w:rPr>
              <w:t>академічних</w:t>
            </w:r>
            <w:proofErr w:type="spellEnd"/>
            <w:r w:rsidRPr="007216F2">
              <w:rPr>
                <w:color w:val="000000"/>
                <w:sz w:val="28"/>
                <w:szCs w:val="28"/>
              </w:rPr>
              <w:t xml:space="preserve"> </w:t>
            </w:r>
            <w:proofErr w:type="spellStart"/>
            <w:r w:rsidRPr="007216F2">
              <w:rPr>
                <w:color w:val="000000"/>
                <w:sz w:val="28"/>
                <w:szCs w:val="28"/>
              </w:rPr>
              <w:t>досягнень</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Pr>
                <w:color w:val="000000"/>
                <w:sz w:val="28"/>
                <w:szCs w:val="28"/>
                <w:lang w:val="uk-UA"/>
              </w:rPr>
              <w:t xml:space="preserve"> у </w:t>
            </w:r>
            <w:r>
              <w:rPr>
                <w:color w:val="000000"/>
                <w:sz w:val="28"/>
                <w:szCs w:val="28"/>
              </w:rPr>
              <w:t>МГУ</w:t>
            </w:r>
            <w:r>
              <w:rPr>
                <w:color w:val="000000"/>
                <w:sz w:val="28"/>
                <w:szCs w:val="28"/>
                <w:lang w:val="uk-UA"/>
              </w:rPr>
              <w:t xml:space="preserve">, ОПП та </w:t>
            </w:r>
            <w:proofErr w:type="spellStart"/>
            <w:r>
              <w:rPr>
                <w:color w:val="000000"/>
                <w:sz w:val="28"/>
                <w:szCs w:val="28"/>
                <w:lang w:val="uk-UA"/>
              </w:rPr>
              <w:t>інш</w:t>
            </w:r>
            <w:proofErr w:type="spellEnd"/>
            <w:r>
              <w:rPr>
                <w:color w:val="000000"/>
                <w:sz w:val="28"/>
                <w:szCs w:val="28"/>
                <w:lang w:val="uk-UA"/>
              </w:rPr>
              <w:t>.)</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4E0A3E0" w14:textId="77777777" w:rsidR="00643FFA" w:rsidRPr="00E645D8"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38FB7016" w14:textId="77777777" w:rsidR="00643FFA" w:rsidRPr="007216F2" w:rsidRDefault="00643FFA" w:rsidP="00170FFE">
            <w:pPr>
              <w:jc w:val="center"/>
            </w:pPr>
            <w:r w:rsidRPr="007216F2">
              <w:t> </w:t>
            </w:r>
          </w:p>
        </w:tc>
      </w:tr>
      <w:tr w:rsidR="00643FFA" w:rsidRPr="007216F2" w14:paraId="258B6849"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462FCC34" w14:textId="77777777" w:rsidR="00643FFA" w:rsidRPr="00B477F9" w:rsidRDefault="00643FFA" w:rsidP="00170FFE">
            <w:pPr>
              <w:jc w:val="center"/>
              <w:rPr>
                <w:color w:val="000000"/>
                <w:sz w:val="28"/>
                <w:szCs w:val="28"/>
                <w:lang w:val="uk-UA"/>
              </w:rPr>
            </w:pPr>
            <w:r>
              <w:rPr>
                <w:color w:val="000000"/>
                <w:sz w:val="28"/>
                <w:szCs w:val="28"/>
                <w:lang w:val="uk-UA"/>
              </w:rPr>
              <w:t>1.5</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32B9C706" w14:textId="77777777" w:rsidR="00643FFA" w:rsidRPr="00043B87" w:rsidRDefault="00643FFA" w:rsidP="00170FFE">
            <w:pPr>
              <w:keepNext/>
              <w:jc w:val="both"/>
              <w:rPr>
                <w:color w:val="000000"/>
                <w:sz w:val="28"/>
                <w:szCs w:val="28"/>
              </w:rPr>
            </w:pPr>
            <w:r>
              <w:rPr>
                <w:color w:val="000000"/>
                <w:sz w:val="28"/>
                <w:szCs w:val="28"/>
                <w:lang w:val="uk-UA"/>
              </w:rPr>
              <w:t>Вести і о</w:t>
            </w:r>
            <w:proofErr w:type="spellStart"/>
            <w:r w:rsidRPr="00B477F9">
              <w:rPr>
                <w:color w:val="000000"/>
                <w:sz w:val="28"/>
                <w:szCs w:val="28"/>
              </w:rPr>
              <w:t>формити</w:t>
            </w:r>
            <w:proofErr w:type="spellEnd"/>
            <w:r w:rsidRPr="00B477F9">
              <w:rPr>
                <w:color w:val="000000"/>
                <w:sz w:val="28"/>
                <w:szCs w:val="28"/>
              </w:rPr>
              <w:t xml:space="preserve"> </w:t>
            </w:r>
            <w:proofErr w:type="spellStart"/>
            <w:r w:rsidRPr="00B477F9">
              <w:rPr>
                <w:color w:val="000000"/>
                <w:sz w:val="28"/>
                <w:szCs w:val="28"/>
              </w:rPr>
              <w:t>щоденник</w:t>
            </w:r>
            <w:proofErr w:type="spellEnd"/>
            <w:r w:rsidRPr="00B477F9">
              <w:rPr>
                <w:color w:val="000000"/>
                <w:sz w:val="28"/>
                <w:szCs w:val="28"/>
              </w:rPr>
              <w:t xml:space="preserve"> </w:t>
            </w:r>
            <w:r>
              <w:rPr>
                <w:color w:val="000000"/>
                <w:sz w:val="28"/>
                <w:szCs w:val="28"/>
                <w:lang w:val="uk-UA"/>
              </w:rPr>
              <w:t xml:space="preserve">з </w:t>
            </w:r>
            <w:proofErr w:type="spellStart"/>
            <w:r w:rsidRPr="00B477F9">
              <w:rPr>
                <w:color w:val="000000"/>
                <w:sz w:val="28"/>
                <w:szCs w:val="28"/>
              </w:rPr>
              <w:t>асистентської</w:t>
            </w:r>
            <w:proofErr w:type="spellEnd"/>
            <w:r>
              <w:rPr>
                <w:color w:val="000000"/>
                <w:sz w:val="28"/>
                <w:szCs w:val="28"/>
                <w:lang w:val="uk-UA"/>
              </w:rPr>
              <w:t xml:space="preserve"> </w:t>
            </w:r>
            <w:r w:rsidRPr="00B477F9">
              <w:rPr>
                <w:color w:val="000000"/>
                <w:sz w:val="28"/>
                <w:szCs w:val="28"/>
              </w:rPr>
              <w:t>практики</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C150CBF" w14:textId="77777777" w:rsidR="00643FFA" w:rsidRPr="00E645D8" w:rsidRDefault="00643FFA" w:rsidP="00170FFE">
            <w:pPr>
              <w:jc w:val="center"/>
              <w:rPr>
                <w:lang w:val="uk-UA"/>
              </w:rPr>
            </w:pPr>
            <w:proofErr w:type="spellStart"/>
            <w:r>
              <w:rPr>
                <w:lang w:val="uk-UA"/>
              </w:rPr>
              <w:t>Щоден-ник</w:t>
            </w:r>
            <w:proofErr w:type="spellEnd"/>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6E96AD83" w14:textId="77777777" w:rsidR="00643FFA" w:rsidRPr="007216F2" w:rsidRDefault="00643FFA" w:rsidP="00170FFE">
            <w:pPr>
              <w:jc w:val="center"/>
            </w:pPr>
          </w:p>
        </w:tc>
      </w:tr>
      <w:tr w:rsidR="00643FFA" w:rsidRPr="007216F2" w14:paraId="1088DCB4"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02C8F5C" w14:textId="77777777" w:rsidR="00643FFA" w:rsidRDefault="00643FFA" w:rsidP="00170FFE">
            <w:pPr>
              <w:jc w:val="center"/>
              <w:rPr>
                <w:color w:val="000000"/>
                <w:sz w:val="28"/>
                <w:szCs w:val="28"/>
                <w:lang w:val="uk-UA"/>
              </w:rPr>
            </w:pPr>
            <w:r>
              <w:rPr>
                <w:color w:val="000000"/>
                <w:sz w:val="28"/>
                <w:szCs w:val="28"/>
                <w:lang w:val="uk-UA"/>
              </w:rPr>
              <w:t>1.6</w:t>
            </w:r>
          </w:p>
        </w:tc>
        <w:tc>
          <w:tcPr>
            <w:tcW w:w="6848" w:type="dxa"/>
            <w:tcBorders>
              <w:top w:val="single" w:sz="4" w:space="0" w:color="000000"/>
              <w:left w:val="single" w:sz="4" w:space="0" w:color="000000"/>
              <w:bottom w:val="single" w:sz="4" w:space="0" w:color="000000"/>
              <w:right w:val="single" w:sz="4" w:space="0" w:color="000000"/>
            </w:tcBorders>
            <w:hideMark/>
          </w:tcPr>
          <w:p w14:paraId="7884AA43" w14:textId="77777777" w:rsidR="00643FFA" w:rsidRPr="0054441F" w:rsidRDefault="00643FFA" w:rsidP="00170FFE">
            <w:pPr>
              <w:jc w:val="both"/>
              <w:rPr>
                <w:lang w:val="uk-UA"/>
              </w:rPr>
            </w:pPr>
            <w:r>
              <w:rPr>
                <w:color w:val="000000"/>
                <w:sz w:val="28"/>
                <w:szCs w:val="28"/>
                <w:lang w:val="uk-UA"/>
              </w:rPr>
              <w:t>Вдосконали</w:t>
            </w:r>
            <w:proofErr w:type="spellStart"/>
            <w:r w:rsidRPr="007216F2">
              <w:rPr>
                <w:color w:val="000000"/>
                <w:sz w:val="28"/>
                <w:szCs w:val="28"/>
              </w:rPr>
              <w:t>ти</w:t>
            </w:r>
            <w:proofErr w:type="spellEnd"/>
            <w:r w:rsidRPr="007216F2">
              <w:rPr>
                <w:color w:val="000000"/>
                <w:sz w:val="28"/>
                <w:szCs w:val="28"/>
              </w:rPr>
              <w:t xml:space="preserve"> план </w:t>
            </w:r>
            <w:proofErr w:type="spellStart"/>
            <w:r w:rsidRPr="007216F2">
              <w:rPr>
                <w:color w:val="000000"/>
                <w:sz w:val="28"/>
                <w:szCs w:val="28"/>
              </w:rPr>
              <w:t>виховної</w:t>
            </w:r>
            <w:proofErr w:type="spellEnd"/>
            <w:r w:rsidRPr="007216F2">
              <w:rPr>
                <w:color w:val="000000"/>
                <w:sz w:val="28"/>
                <w:szCs w:val="28"/>
              </w:rPr>
              <w:t xml:space="preserve"> </w:t>
            </w:r>
            <w:proofErr w:type="spellStart"/>
            <w:r w:rsidRPr="007216F2">
              <w:rPr>
                <w:color w:val="000000"/>
                <w:sz w:val="28"/>
                <w:szCs w:val="28"/>
              </w:rPr>
              <w:t>роботи</w:t>
            </w:r>
            <w:proofErr w:type="spellEnd"/>
            <w:r w:rsidRPr="007216F2">
              <w:rPr>
                <w:color w:val="000000"/>
                <w:sz w:val="28"/>
                <w:szCs w:val="28"/>
              </w:rPr>
              <w:t xml:space="preserve"> </w:t>
            </w:r>
            <w:proofErr w:type="spellStart"/>
            <w:r w:rsidRPr="007216F2">
              <w:rPr>
                <w:color w:val="000000"/>
                <w:sz w:val="28"/>
                <w:szCs w:val="28"/>
              </w:rPr>
              <w:t>зі</w:t>
            </w:r>
            <w:proofErr w:type="spellEnd"/>
            <w:r w:rsidRPr="007216F2">
              <w:rPr>
                <w:color w:val="000000"/>
                <w:sz w:val="28"/>
                <w:szCs w:val="28"/>
              </w:rPr>
              <w:t xml:space="preserve"> студентами</w:t>
            </w:r>
            <w:r>
              <w:rPr>
                <w:color w:val="000000"/>
                <w:sz w:val="28"/>
                <w:szCs w:val="28"/>
                <w:lang w:val="uk-UA"/>
              </w:rPr>
              <w:t xml:space="preserve"> прикріпленої групи</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484D7A2" w14:textId="77777777" w:rsidR="00643FFA" w:rsidRDefault="00643FFA" w:rsidP="00170FFE">
            <w:pPr>
              <w:jc w:val="center"/>
              <w:rPr>
                <w:lang w:val="uk-UA"/>
              </w:rPr>
            </w:pPr>
            <w:r>
              <w:rPr>
                <w:lang w:val="uk-UA"/>
              </w:rPr>
              <w:t>План</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7512F1A" w14:textId="77777777" w:rsidR="00643FFA" w:rsidRPr="007216F2" w:rsidRDefault="00643FFA" w:rsidP="00170FFE">
            <w:pPr>
              <w:jc w:val="center"/>
            </w:pPr>
          </w:p>
        </w:tc>
      </w:tr>
      <w:tr w:rsidR="00643FFA" w:rsidRPr="007216F2" w14:paraId="343C36D8"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D879A36" w14:textId="77777777" w:rsidR="00643FFA" w:rsidRDefault="00643FFA" w:rsidP="00170FFE">
            <w:pPr>
              <w:jc w:val="center"/>
              <w:rPr>
                <w:color w:val="000000"/>
                <w:sz w:val="28"/>
                <w:szCs w:val="28"/>
                <w:lang w:val="uk-UA"/>
              </w:rPr>
            </w:pPr>
            <w:r>
              <w:rPr>
                <w:color w:val="000000"/>
                <w:sz w:val="28"/>
                <w:szCs w:val="28"/>
                <w:lang w:val="uk-UA"/>
              </w:rPr>
              <w:t>1.7</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6340BFF" w14:textId="77777777" w:rsidR="00643FFA" w:rsidRDefault="00643FFA" w:rsidP="00170FFE">
            <w:pPr>
              <w:jc w:val="both"/>
              <w:rPr>
                <w:color w:val="000000"/>
                <w:sz w:val="28"/>
                <w:szCs w:val="28"/>
                <w:lang w:val="uk-UA"/>
              </w:rPr>
            </w:pPr>
            <w:proofErr w:type="spellStart"/>
            <w:r w:rsidRPr="007216F2">
              <w:rPr>
                <w:color w:val="000000"/>
                <w:sz w:val="28"/>
                <w:szCs w:val="28"/>
              </w:rPr>
              <w:t>Підготувати</w:t>
            </w:r>
            <w:proofErr w:type="spellEnd"/>
            <w:r w:rsidRPr="007216F2">
              <w:rPr>
                <w:color w:val="000000"/>
                <w:sz w:val="28"/>
                <w:szCs w:val="28"/>
              </w:rPr>
              <w:t xml:space="preserve"> та провести </w:t>
            </w:r>
            <w:proofErr w:type="spellStart"/>
            <w:r w:rsidRPr="007216F2">
              <w:rPr>
                <w:color w:val="000000"/>
                <w:sz w:val="28"/>
                <w:szCs w:val="28"/>
              </w:rPr>
              <w:t>виховний</w:t>
            </w:r>
            <w:proofErr w:type="spellEnd"/>
            <w:r>
              <w:rPr>
                <w:color w:val="000000"/>
                <w:sz w:val="28"/>
                <w:szCs w:val="28"/>
                <w:lang w:val="uk-UA"/>
              </w:rPr>
              <w:t xml:space="preserve"> </w:t>
            </w:r>
            <w:proofErr w:type="spellStart"/>
            <w:r w:rsidRPr="007216F2">
              <w:rPr>
                <w:color w:val="000000"/>
                <w:sz w:val="28"/>
                <w:szCs w:val="28"/>
              </w:rPr>
              <w:t>захід</w:t>
            </w:r>
            <w:proofErr w:type="spellEnd"/>
            <w:r w:rsidRPr="007216F2">
              <w:rPr>
                <w:color w:val="000000"/>
                <w:sz w:val="28"/>
                <w:szCs w:val="28"/>
              </w:rPr>
              <w:t xml:space="preserve"> (свято, </w:t>
            </w:r>
            <w:proofErr w:type="spellStart"/>
            <w:r w:rsidRPr="007216F2">
              <w:rPr>
                <w:color w:val="000000"/>
                <w:sz w:val="28"/>
                <w:szCs w:val="28"/>
              </w:rPr>
              <w:t>бесіда</w:t>
            </w:r>
            <w:proofErr w:type="spellEnd"/>
            <w:r w:rsidRPr="007216F2">
              <w:rPr>
                <w:color w:val="000000"/>
                <w:sz w:val="28"/>
                <w:szCs w:val="28"/>
              </w:rPr>
              <w:t xml:space="preserve">, </w:t>
            </w:r>
            <w:proofErr w:type="spellStart"/>
            <w:r w:rsidRPr="007216F2">
              <w:rPr>
                <w:color w:val="000000"/>
                <w:sz w:val="28"/>
                <w:szCs w:val="28"/>
              </w:rPr>
              <w:t>дискусія</w:t>
            </w:r>
            <w:proofErr w:type="spellEnd"/>
            <w:r w:rsidRPr="007216F2">
              <w:rPr>
                <w:color w:val="000000"/>
                <w:sz w:val="28"/>
                <w:szCs w:val="28"/>
              </w:rPr>
              <w:t xml:space="preserve">, </w:t>
            </w:r>
            <w:proofErr w:type="spellStart"/>
            <w:r w:rsidRPr="007216F2">
              <w:rPr>
                <w:color w:val="000000"/>
                <w:sz w:val="28"/>
                <w:szCs w:val="28"/>
              </w:rPr>
              <w:t>вечір</w:t>
            </w:r>
            <w:proofErr w:type="spellEnd"/>
            <w:r w:rsidRPr="007216F2">
              <w:rPr>
                <w:color w:val="000000"/>
                <w:sz w:val="28"/>
                <w:szCs w:val="28"/>
              </w:rPr>
              <w:t xml:space="preserve">, конкурс і </w:t>
            </w:r>
            <w:proofErr w:type="spellStart"/>
            <w:r w:rsidRPr="007216F2">
              <w:rPr>
                <w:color w:val="000000"/>
                <w:sz w:val="28"/>
                <w:szCs w:val="28"/>
              </w:rPr>
              <w:t>т.ін</w:t>
            </w:r>
            <w:proofErr w:type="spellEnd"/>
            <w:r w:rsidRPr="007216F2">
              <w:rPr>
                <w:color w:val="000000"/>
                <w:sz w:val="28"/>
                <w:szCs w:val="28"/>
              </w:rPr>
              <w:t xml:space="preserve">.) </w:t>
            </w:r>
            <w:r>
              <w:rPr>
                <w:color w:val="000000"/>
                <w:sz w:val="28"/>
                <w:szCs w:val="28"/>
                <w:lang w:val="uk-UA"/>
              </w:rPr>
              <w:t>зі студентами</w:t>
            </w:r>
            <w:r w:rsidRPr="007216F2">
              <w:rPr>
                <w:color w:val="000000"/>
                <w:sz w:val="28"/>
                <w:szCs w:val="28"/>
              </w:rPr>
              <w:t xml:space="preserve"> ______ </w:t>
            </w:r>
            <w:proofErr w:type="spellStart"/>
            <w:r w:rsidRPr="007216F2">
              <w:rPr>
                <w:color w:val="000000"/>
                <w:sz w:val="28"/>
                <w:szCs w:val="28"/>
              </w:rPr>
              <w:t>групі</w:t>
            </w:r>
            <w:proofErr w:type="spellEnd"/>
            <w:r w:rsidRPr="007216F2">
              <w:rPr>
                <w:color w:val="000000"/>
                <w:sz w:val="28"/>
                <w:szCs w:val="28"/>
              </w:rPr>
              <w:t xml:space="preserve"> з </w:t>
            </w:r>
            <w:proofErr w:type="gramStart"/>
            <w:r w:rsidRPr="007216F2">
              <w:rPr>
                <w:color w:val="000000"/>
                <w:sz w:val="28"/>
                <w:szCs w:val="28"/>
              </w:rPr>
              <w:t>тем</w:t>
            </w:r>
            <w:r>
              <w:rPr>
                <w:color w:val="000000"/>
                <w:sz w:val="28"/>
                <w:szCs w:val="28"/>
                <w:lang w:val="uk-UA"/>
              </w:rPr>
              <w:t>и</w:t>
            </w:r>
            <w:r w:rsidRPr="007216F2">
              <w:rPr>
                <w:color w:val="000000"/>
                <w:sz w:val="28"/>
                <w:szCs w:val="28"/>
              </w:rPr>
              <w:t>:</w:t>
            </w:r>
            <w:r w:rsidRPr="006C1286">
              <w:rPr>
                <w:color w:val="000000"/>
                <w:sz w:val="28"/>
                <w:szCs w:val="28"/>
              </w:rPr>
              <w:t>_</w:t>
            </w:r>
            <w:proofErr w:type="gramEnd"/>
            <w:r w:rsidRPr="006C1286">
              <w:rPr>
                <w:color w:val="000000"/>
                <w:sz w:val="28"/>
                <w:szCs w:val="28"/>
              </w:rPr>
              <w:t>_________________</w:t>
            </w:r>
          </w:p>
          <w:p w14:paraId="15BCEB37" w14:textId="77777777" w:rsidR="00643FFA" w:rsidRPr="006C1286" w:rsidRDefault="00643FFA" w:rsidP="00170FFE">
            <w:pPr>
              <w:jc w:val="both"/>
              <w:rPr>
                <w:lang w:val="uk-UA"/>
              </w:rPr>
            </w:pP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B984B97" w14:textId="77777777" w:rsidR="00643FFA" w:rsidRDefault="00643FFA" w:rsidP="00170FFE">
            <w:pPr>
              <w:jc w:val="center"/>
              <w:rPr>
                <w:lang w:val="uk-UA"/>
              </w:rPr>
            </w:pPr>
            <w:r>
              <w:rPr>
                <w:lang w:val="uk-UA"/>
              </w:rPr>
              <w:t>План-конспект заходу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6C989294" w14:textId="77777777" w:rsidR="00643FFA" w:rsidRPr="007216F2" w:rsidRDefault="00643FFA" w:rsidP="00170FFE">
            <w:pPr>
              <w:jc w:val="center"/>
            </w:pPr>
          </w:p>
        </w:tc>
      </w:tr>
      <w:tr w:rsidR="00643FFA" w:rsidRPr="007216F2" w14:paraId="36CAD9F3"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0510D8B6" w14:textId="77777777" w:rsidR="00643FFA" w:rsidRDefault="00643FFA" w:rsidP="00170FFE">
            <w:pPr>
              <w:jc w:val="center"/>
              <w:rPr>
                <w:color w:val="000000"/>
                <w:sz w:val="28"/>
                <w:szCs w:val="28"/>
                <w:lang w:val="uk-UA"/>
              </w:rPr>
            </w:pPr>
            <w:r>
              <w:rPr>
                <w:color w:val="000000"/>
                <w:sz w:val="28"/>
                <w:szCs w:val="28"/>
                <w:lang w:val="uk-UA"/>
              </w:rPr>
              <w:t>1.8</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7256623B" w14:textId="77777777" w:rsidR="00643FFA" w:rsidRPr="005D6036" w:rsidRDefault="00643FFA" w:rsidP="00170FFE">
            <w:pPr>
              <w:keepNext/>
              <w:jc w:val="both"/>
              <w:rPr>
                <w:color w:val="000000"/>
                <w:sz w:val="28"/>
                <w:szCs w:val="28"/>
                <w:lang w:val="uk-UA"/>
              </w:rPr>
            </w:pPr>
            <w:proofErr w:type="spellStart"/>
            <w:r w:rsidRPr="00B477F9">
              <w:rPr>
                <w:color w:val="000000"/>
                <w:sz w:val="28"/>
                <w:szCs w:val="28"/>
              </w:rPr>
              <w:t>Оформити</w:t>
            </w:r>
            <w:proofErr w:type="spellEnd"/>
            <w:r w:rsidRPr="00B477F9">
              <w:rPr>
                <w:color w:val="000000"/>
                <w:sz w:val="28"/>
                <w:szCs w:val="28"/>
              </w:rPr>
              <w:t xml:space="preserve"> </w:t>
            </w:r>
            <w:r>
              <w:rPr>
                <w:color w:val="000000"/>
                <w:sz w:val="28"/>
                <w:szCs w:val="28"/>
                <w:lang w:val="uk-UA"/>
              </w:rPr>
              <w:t xml:space="preserve">письмовий </w:t>
            </w:r>
            <w:r w:rsidRPr="00B477F9">
              <w:rPr>
                <w:color w:val="000000"/>
                <w:sz w:val="28"/>
                <w:szCs w:val="28"/>
              </w:rPr>
              <w:t>з</w:t>
            </w:r>
            <w:r>
              <w:rPr>
                <w:color w:val="000000"/>
                <w:sz w:val="28"/>
                <w:szCs w:val="28"/>
                <w:lang w:val="uk-UA"/>
              </w:rPr>
              <w:t>віт</w:t>
            </w:r>
            <w:r w:rsidRPr="00B477F9">
              <w:rPr>
                <w:color w:val="000000"/>
                <w:sz w:val="28"/>
                <w:szCs w:val="28"/>
              </w:rPr>
              <w:t xml:space="preserve"> </w:t>
            </w:r>
            <w:r>
              <w:rPr>
                <w:color w:val="000000"/>
                <w:sz w:val="28"/>
                <w:szCs w:val="28"/>
                <w:lang w:val="uk-UA"/>
              </w:rPr>
              <w:t>про проходження</w:t>
            </w:r>
            <w:r w:rsidRPr="00B477F9">
              <w:rPr>
                <w:color w:val="000000"/>
                <w:sz w:val="28"/>
                <w:szCs w:val="28"/>
              </w:rPr>
              <w:t xml:space="preserve"> </w:t>
            </w:r>
            <w:proofErr w:type="spellStart"/>
            <w:r w:rsidRPr="00B477F9">
              <w:rPr>
                <w:color w:val="000000"/>
                <w:sz w:val="28"/>
                <w:szCs w:val="28"/>
              </w:rPr>
              <w:t>асистентської</w:t>
            </w:r>
            <w:proofErr w:type="spellEnd"/>
            <w:r>
              <w:rPr>
                <w:color w:val="000000"/>
                <w:sz w:val="28"/>
                <w:szCs w:val="28"/>
                <w:lang w:val="uk-UA"/>
              </w:rPr>
              <w:t xml:space="preserve"> </w:t>
            </w:r>
            <w:r w:rsidRPr="00B477F9">
              <w:rPr>
                <w:color w:val="000000"/>
                <w:sz w:val="28"/>
                <w:szCs w:val="28"/>
              </w:rPr>
              <w:t>практики</w:t>
            </w:r>
            <w:r>
              <w:rPr>
                <w:color w:val="000000"/>
                <w:sz w:val="28"/>
                <w:szCs w:val="28"/>
                <w:lang w:val="uk-UA"/>
              </w:rPr>
              <w:t xml:space="preserve"> </w:t>
            </w:r>
            <w:r w:rsidRPr="00B477F9">
              <w:rPr>
                <w:color w:val="000000"/>
                <w:sz w:val="28"/>
                <w:szCs w:val="28"/>
              </w:rPr>
              <w:t xml:space="preserve">з </w:t>
            </w:r>
            <w:proofErr w:type="spellStart"/>
            <w:r w:rsidRPr="00B477F9">
              <w:rPr>
                <w:color w:val="000000"/>
                <w:sz w:val="28"/>
                <w:szCs w:val="28"/>
              </w:rPr>
              <w:t>дотриманням</w:t>
            </w:r>
            <w:proofErr w:type="spellEnd"/>
            <w:r w:rsidRPr="00B477F9">
              <w:rPr>
                <w:color w:val="000000"/>
                <w:sz w:val="28"/>
                <w:szCs w:val="28"/>
              </w:rPr>
              <w:t xml:space="preserve"> </w:t>
            </w:r>
            <w:proofErr w:type="spellStart"/>
            <w:r>
              <w:rPr>
                <w:color w:val="000000"/>
                <w:sz w:val="28"/>
                <w:szCs w:val="28"/>
                <w:lang w:val="uk-UA"/>
              </w:rPr>
              <w:t>чинни</w:t>
            </w:r>
            <w:proofErr w:type="spellEnd"/>
            <w:r w:rsidRPr="00B477F9">
              <w:rPr>
                <w:color w:val="000000"/>
                <w:sz w:val="28"/>
                <w:szCs w:val="28"/>
              </w:rPr>
              <w:t xml:space="preserve">х </w:t>
            </w:r>
            <w:proofErr w:type="spellStart"/>
            <w:r w:rsidRPr="00B477F9">
              <w:rPr>
                <w:color w:val="000000"/>
                <w:sz w:val="28"/>
                <w:szCs w:val="28"/>
              </w:rPr>
              <w:t>вимог</w:t>
            </w:r>
            <w:proofErr w:type="spellEnd"/>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77036066" w14:textId="77777777" w:rsidR="00643FFA" w:rsidRPr="00E645D8" w:rsidRDefault="00643FFA" w:rsidP="00170FFE">
            <w:pPr>
              <w:jc w:val="center"/>
              <w:rPr>
                <w:lang w:val="uk-UA"/>
              </w:rPr>
            </w:pPr>
            <w:r>
              <w:rPr>
                <w:lang w:val="uk-UA"/>
              </w:rPr>
              <w:t>Звіт</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579629B5" w14:textId="77777777" w:rsidR="00643FFA" w:rsidRPr="007216F2" w:rsidRDefault="00643FFA" w:rsidP="00170FFE">
            <w:pPr>
              <w:jc w:val="center"/>
            </w:pPr>
          </w:p>
        </w:tc>
      </w:tr>
      <w:tr w:rsidR="00643FFA" w:rsidRPr="007216F2" w14:paraId="6D353343"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1F1806E9" w14:textId="77777777" w:rsidR="00643FFA" w:rsidRDefault="00643FFA" w:rsidP="00170FFE">
            <w:pPr>
              <w:jc w:val="center"/>
              <w:rPr>
                <w:color w:val="000000"/>
                <w:sz w:val="28"/>
                <w:szCs w:val="28"/>
                <w:lang w:val="uk-UA"/>
              </w:rPr>
            </w:pPr>
            <w:r>
              <w:rPr>
                <w:color w:val="000000"/>
                <w:sz w:val="28"/>
                <w:szCs w:val="28"/>
                <w:lang w:val="uk-UA"/>
              </w:rPr>
              <w:t>1.9</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77CDE4FE" w14:textId="77777777" w:rsidR="00643FFA" w:rsidRPr="00B477F9" w:rsidRDefault="00643FFA" w:rsidP="00170FFE">
            <w:pPr>
              <w:keepNext/>
              <w:jc w:val="both"/>
              <w:rPr>
                <w:color w:val="000000"/>
                <w:sz w:val="28"/>
                <w:szCs w:val="28"/>
                <w:lang w:val="uk-UA"/>
              </w:rPr>
            </w:pPr>
            <w:r>
              <w:rPr>
                <w:color w:val="000000"/>
                <w:sz w:val="28"/>
                <w:szCs w:val="28"/>
                <w:lang w:val="uk-UA"/>
              </w:rPr>
              <w:t xml:space="preserve">Підготувати та здійснити мультимедійну презентацію здобутих під час </w:t>
            </w:r>
            <w:proofErr w:type="spellStart"/>
            <w:r w:rsidRPr="00B477F9">
              <w:rPr>
                <w:color w:val="000000"/>
                <w:sz w:val="28"/>
                <w:szCs w:val="28"/>
              </w:rPr>
              <w:t>асистентської</w:t>
            </w:r>
            <w:proofErr w:type="spellEnd"/>
            <w:r>
              <w:rPr>
                <w:color w:val="000000"/>
                <w:sz w:val="28"/>
                <w:szCs w:val="28"/>
                <w:lang w:val="uk-UA"/>
              </w:rPr>
              <w:t xml:space="preserve"> </w:t>
            </w:r>
            <w:r w:rsidRPr="00B477F9">
              <w:rPr>
                <w:color w:val="000000"/>
                <w:sz w:val="28"/>
                <w:szCs w:val="28"/>
              </w:rPr>
              <w:t>практики</w:t>
            </w:r>
            <w:r>
              <w:rPr>
                <w:color w:val="000000"/>
                <w:sz w:val="28"/>
                <w:szCs w:val="28"/>
                <w:lang w:val="uk-UA"/>
              </w:rPr>
              <w:t xml:space="preserve"> результатів упродовж захисту звіту</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30D6E800" w14:textId="77777777" w:rsidR="00643FFA" w:rsidRPr="00E645D8" w:rsidRDefault="00643FFA" w:rsidP="00170FFE">
            <w:pPr>
              <w:jc w:val="center"/>
              <w:rPr>
                <w:lang w:val="uk-UA"/>
              </w:rPr>
            </w:pPr>
            <w:r>
              <w:rPr>
                <w:lang w:val="uk-UA"/>
              </w:rPr>
              <w:t>Презентація</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3F8F0810" w14:textId="77777777" w:rsidR="00643FFA" w:rsidRPr="007216F2" w:rsidRDefault="00643FFA" w:rsidP="00170FFE">
            <w:pPr>
              <w:jc w:val="center"/>
            </w:pPr>
          </w:p>
        </w:tc>
      </w:tr>
      <w:tr w:rsidR="00643FFA" w:rsidRPr="007216F2" w14:paraId="34692150"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2CFC8F4C" w14:textId="77777777" w:rsidR="00643FFA" w:rsidRDefault="00643FFA" w:rsidP="00170FFE">
            <w:pPr>
              <w:jc w:val="center"/>
              <w:rPr>
                <w:color w:val="000000"/>
                <w:sz w:val="28"/>
                <w:szCs w:val="28"/>
                <w:lang w:val="uk-UA"/>
              </w:rPr>
            </w:pPr>
            <w:r>
              <w:rPr>
                <w:color w:val="000000"/>
                <w:sz w:val="28"/>
                <w:szCs w:val="28"/>
                <w:lang w:val="uk-UA"/>
              </w:rPr>
              <w:t>1.8</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7012171F" w14:textId="77777777" w:rsidR="00643FFA" w:rsidRPr="00D80D3E" w:rsidRDefault="00643FFA" w:rsidP="00170FFE">
            <w:pPr>
              <w:keepNext/>
              <w:jc w:val="both"/>
              <w:rPr>
                <w:color w:val="000000"/>
                <w:sz w:val="28"/>
                <w:szCs w:val="28"/>
                <w:lang w:val="uk-UA"/>
              </w:rPr>
            </w:pPr>
            <w:r w:rsidRPr="00D1707E">
              <w:rPr>
                <w:sz w:val="28"/>
                <w:szCs w:val="28"/>
                <w:lang w:val="uk-UA"/>
              </w:rPr>
              <w:t xml:space="preserve">Прийняти участь у </w:t>
            </w:r>
            <w:r>
              <w:rPr>
                <w:sz w:val="28"/>
                <w:szCs w:val="28"/>
                <w:lang w:val="uk-UA"/>
              </w:rPr>
              <w:t>підсумков</w:t>
            </w:r>
            <w:r w:rsidRPr="00D1707E">
              <w:rPr>
                <w:sz w:val="28"/>
                <w:szCs w:val="28"/>
                <w:lang w:val="uk-UA"/>
              </w:rPr>
              <w:t>ій конференції</w:t>
            </w:r>
            <w:r>
              <w:rPr>
                <w:sz w:val="28"/>
                <w:szCs w:val="28"/>
                <w:lang w:val="uk-UA"/>
              </w:rPr>
              <w:t xml:space="preserve"> з </w:t>
            </w:r>
            <w:proofErr w:type="spellStart"/>
            <w:r w:rsidRPr="00B477F9">
              <w:rPr>
                <w:color w:val="000000"/>
                <w:sz w:val="28"/>
                <w:szCs w:val="28"/>
              </w:rPr>
              <w:t>асистентської</w:t>
            </w:r>
            <w:proofErr w:type="spellEnd"/>
            <w:r>
              <w:rPr>
                <w:color w:val="000000"/>
                <w:sz w:val="28"/>
                <w:szCs w:val="28"/>
                <w:lang w:val="uk-UA"/>
              </w:rPr>
              <w:t xml:space="preserve"> </w:t>
            </w:r>
            <w:r w:rsidRPr="00B477F9">
              <w:rPr>
                <w:color w:val="000000"/>
                <w:sz w:val="28"/>
                <w:szCs w:val="28"/>
              </w:rPr>
              <w:t>практики</w:t>
            </w:r>
            <w:r>
              <w:rPr>
                <w:color w:val="000000"/>
                <w:sz w:val="28"/>
                <w:szCs w:val="28"/>
                <w:lang w:val="uk-UA"/>
              </w:rPr>
              <w:t>, оформити звітну документацію, захистити звіт</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10DE92A" w14:textId="77777777" w:rsidR="00643FFA" w:rsidRDefault="00643FFA" w:rsidP="00170FFE">
            <w:pPr>
              <w:jc w:val="center"/>
              <w:rPr>
                <w:lang w:val="uk-UA"/>
              </w:rPr>
            </w:pPr>
            <w:r>
              <w:rPr>
                <w:lang w:val="uk-UA"/>
              </w:rPr>
              <w:t xml:space="preserve">Звітна </w:t>
            </w:r>
            <w:proofErr w:type="spellStart"/>
            <w:r>
              <w:rPr>
                <w:lang w:val="uk-UA"/>
              </w:rPr>
              <w:t>докумен-тація</w:t>
            </w:r>
            <w:proofErr w:type="spellEnd"/>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0DB6AF20" w14:textId="77777777" w:rsidR="00643FFA" w:rsidRPr="007216F2" w:rsidRDefault="00643FFA" w:rsidP="00170FFE">
            <w:pPr>
              <w:jc w:val="center"/>
            </w:pPr>
          </w:p>
        </w:tc>
      </w:tr>
      <w:tr w:rsidR="00643FFA" w:rsidRPr="007216F2" w14:paraId="1EFDCB48"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402FD25E" w14:textId="77777777" w:rsidR="00643FFA" w:rsidRPr="00C222A3" w:rsidRDefault="00643FFA" w:rsidP="00170FFE">
            <w:pPr>
              <w:jc w:val="center"/>
              <w:rPr>
                <w:b/>
                <w:color w:val="000000"/>
                <w:sz w:val="28"/>
                <w:szCs w:val="28"/>
                <w:lang w:val="uk-UA"/>
              </w:rPr>
            </w:pPr>
            <w:r w:rsidRPr="00C222A3">
              <w:rPr>
                <w:b/>
                <w:color w:val="000000"/>
                <w:sz w:val="28"/>
                <w:szCs w:val="28"/>
                <w:lang w:val="uk-UA"/>
              </w:rPr>
              <w:t>2 </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5A6293F" w14:textId="77777777" w:rsidR="00643FFA" w:rsidRPr="00043B87" w:rsidRDefault="00643FFA" w:rsidP="00170FFE">
            <w:pPr>
              <w:keepNext/>
              <w:jc w:val="center"/>
              <w:rPr>
                <w:color w:val="000000"/>
                <w:sz w:val="28"/>
                <w:szCs w:val="28"/>
              </w:rPr>
            </w:pPr>
            <w:r>
              <w:rPr>
                <w:b/>
                <w:bCs/>
                <w:color w:val="000000"/>
                <w:sz w:val="28"/>
                <w:szCs w:val="28"/>
                <w:lang w:val="uk-UA"/>
              </w:rPr>
              <w:t>М</w:t>
            </w:r>
            <w:proofErr w:type="spellStart"/>
            <w:r w:rsidRPr="007216F2">
              <w:rPr>
                <w:b/>
                <w:bCs/>
                <w:color w:val="000000"/>
                <w:sz w:val="28"/>
                <w:szCs w:val="28"/>
              </w:rPr>
              <w:t>етодична</w:t>
            </w:r>
            <w:proofErr w:type="spellEnd"/>
            <w:r w:rsidRPr="007216F2">
              <w:rPr>
                <w:b/>
                <w:bCs/>
                <w:color w:val="000000"/>
                <w:sz w:val="28"/>
                <w:szCs w:val="28"/>
              </w:rPr>
              <w:t xml:space="preserve"> робота:</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5288FD73" w14:textId="77777777" w:rsidR="00643FFA" w:rsidRPr="007216F2" w:rsidRDefault="00643FFA" w:rsidP="00170FFE">
            <w:pPr>
              <w:jc w:val="center"/>
            </w:pP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6C6FFB04" w14:textId="77777777" w:rsidR="00643FFA" w:rsidRPr="007216F2" w:rsidRDefault="00643FFA" w:rsidP="00170FFE">
            <w:pPr>
              <w:jc w:val="center"/>
            </w:pPr>
          </w:p>
        </w:tc>
      </w:tr>
      <w:tr w:rsidR="00643FFA" w:rsidRPr="007216F2" w14:paraId="6B16ECFF"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096C4255" w14:textId="77777777" w:rsidR="00643FFA" w:rsidRPr="00C222A3" w:rsidRDefault="00643FFA" w:rsidP="00170FFE">
            <w:pPr>
              <w:jc w:val="center"/>
              <w:rPr>
                <w:color w:val="000000"/>
                <w:sz w:val="28"/>
                <w:szCs w:val="28"/>
                <w:lang w:val="uk-UA"/>
              </w:rPr>
            </w:pPr>
            <w:r>
              <w:rPr>
                <w:color w:val="000000"/>
                <w:sz w:val="28"/>
                <w:szCs w:val="28"/>
                <w:lang w:val="uk-UA"/>
              </w:rPr>
              <w:t>2.1</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19395AB3" w14:textId="77777777" w:rsidR="00643FFA" w:rsidRPr="00D1707E" w:rsidRDefault="00643FFA" w:rsidP="00170FFE">
            <w:pPr>
              <w:keepNext/>
              <w:jc w:val="both"/>
              <w:rPr>
                <w:color w:val="000000"/>
                <w:sz w:val="28"/>
                <w:szCs w:val="28"/>
                <w:lang w:val="uk-UA"/>
              </w:rPr>
            </w:pPr>
            <w:r w:rsidRPr="00D1707E">
              <w:rPr>
                <w:color w:val="000000"/>
                <w:sz w:val="28"/>
                <w:szCs w:val="28"/>
                <w:lang w:val="uk-UA"/>
              </w:rPr>
              <w:t>Ознайомитися з інноваційно-педагогічн</w:t>
            </w:r>
            <w:r>
              <w:rPr>
                <w:color w:val="000000"/>
                <w:sz w:val="28"/>
                <w:szCs w:val="28"/>
                <w:lang w:val="uk-UA"/>
              </w:rPr>
              <w:t>им</w:t>
            </w:r>
            <w:r w:rsidRPr="00D1707E">
              <w:rPr>
                <w:color w:val="000000"/>
                <w:sz w:val="28"/>
                <w:szCs w:val="28"/>
                <w:lang w:val="uk-UA"/>
              </w:rPr>
              <w:t xml:space="preserve"> досвід</w:t>
            </w:r>
            <w:r>
              <w:rPr>
                <w:color w:val="000000"/>
                <w:sz w:val="28"/>
                <w:szCs w:val="28"/>
                <w:lang w:val="uk-UA"/>
              </w:rPr>
              <w:t>ом</w:t>
            </w:r>
            <w:r w:rsidRPr="00D1707E">
              <w:rPr>
                <w:color w:val="000000"/>
                <w:sz w:val="28"/>
                <w:szCs w:val="28"/>
                <w:lang w:val="uk-UA"/>
              </w:rPr>
              <w:t xml:space="preserve"> викладачів </w:t>
            </w:r>
            <w:r>
              <w:rPr>
                <w:color w:val="000000"/>
                <w:sz w:val="28"/>
                <w:szCs w:val="28"/>
                <w:lang w:val="uk-UA"/>
              </w:rPr>
              <w:t xml:space="preserve">випускової кафедри та Університету </w:t>
            </w:r>
            <w:r w:rsidRPr="00D1707E">
              <w:rPr>
                <w:color w:val="000000"/>
                <w:sz w:val="28"/>
                <w:szCs w:val="28"/>
                <w:lang w:val="uk-UA"/>
              </w:rPr>
              <w:t xml:space="preserve">з </w:t>
            </w:r>
            <w:r w:rsidRPr="00D1707E">
              <w:rPr>
                <w:color w:val="000000"/>
                <w:sz w:val="28"/>
                <w:szCs w:val="28"/>
                <w:lang w:val="uk-UA"/>
              </w:rPr>
              <w:lastRenderedPageBreak/>
              <w:t xml:space="preserve">організації навчальної, </w:t>
            </w:r>
            <w:r>
              <w:rPr>
                <w:color w:val="000000"/>
                <w:sz w:val="28"/>
                <w:szCs w:val="28"/>
                <w:lang w:val="uk-UA"/>
              </w:rPr>
              <w:t xml:space="preserve">методичної, </w:t>
            </w:r>
            <w:r w:rsidRPr="00D1707E">
              <w:rPr>
                <w:color w:val="000000"/>
                <w:sz w:val="28"/>
                <w:szCs w:val="28"/>
                <w:lang w:val="uk-UA"/>
              </w:rPr>
              <w:t xml:space="preserve">науково-дослідної та виховної роботи зі студентами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85931C2" w14:textId="77777777" w:rsidR="00643FFA" w:rsidRPr="007216F2" w:rsidRDefault="00643FFA" w:rsidP="00170FFE">
            <w:pPr>
              <w:jc w:val="center"/>
            </w:pPr>
            <w:r>
              <w:rPr>
                <w:lang w:val="uk-UA"/>
              </w:rPr>
              <w:lastRenderedPageBreak/>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20D6CA2D" w14:textId="77777777" w:rsidR="00643FFA" w:rsidRPr="007216F2" w:rsidRDefault="00643FFA" w:rsidP="00170FFE">
            <w:pPr>
              <w:jc w:val="center"/>
            </w:pPr>
          </w:p>
        </w:tc>
      </w:tr>
      <w:tr w:rsidR="00643FFA" w:rsidRPr="007216F2" w14:paraId="5E477450"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98EEBDE" w14:textId="77777777" w:rsidR="00643FFA" w:rsidRPr="00C222A3" w:rsidRDefault="00643FFA" w:rsidP="00170FFE">
            <w:pPr>
              <w:jc w:val="center"/>
              <w:rPr>
                <w:color w:val="000000"/>
                <w:sz w:val="28"/>
                <w:szCs w:val="28"/>
                <w:lang w:val="uk-UA"/>
              </w:rPr>
            </w:pPr>
            <w:r>
              <w:rPr>
                <w:color w:val="000000"/>
                <w:sz w:val="28"/>
                <w:szCs w:val="28"/>
                <w:lang w:val="uk-UA"/>
              </w:rPr>
              <w:t>2.2</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2AFB9FF5" w14:textId="77777777" w:rsidR="00643FFA" w:rsidRPr="00C222A3" w:rsidRDefault="00643FFA" w:rsidP="00170FFE">
            <w:pPr>
              <w:keepNext/>
              <w:jc w:val="both"/>
              <w:rPr>
                <w:color w:val="000000"/>
                <w:sz w:val="28"/>
                <w:szCs w:val="28"/>
                <w:lang w:val="uk-UA"/>
              </w:rPr>
            </w:pPr>
            <w:r w:rsidRPr="00D1707E">
              <w:rPr>
                <w:color w:val="000000"/>
                <w:sz w:val="28"/>
                <w:szCs w:val="28"/>
                <w:lang w:val="uk-UA"/>
              </w:rPr>
              <w:t xml:space="preserve">Ознайомитися з </w:t>
            </w:r>
            <w:r>
              <w:rPr>
                <w:color w:val="000000"/>
                <w:sz w:val="28"/>
                <w:szCs w:val="28"/>
                <w:lang w:val="uk-UA"/>
              </w:rPr>
              <w:t xml:space="preserve">освітньо-професійною програмою підготовки здобувачів, </w:t>
            </w:r>
            <w:r w:rsidRPr="00D1707E">
              <w:rPr>
                <w:color w:val="000000"/>
                <w:sz w:val="28"/>
                <w:szCs w:val="28"/>
                <w:lang w:val="uk-UA"/>
              </w:rPr>
              <w:t>робоч</w:t>
            </w:r>
            <w:r>
              <w:rPr>
                <w:color w:val="000000"/>
                <w:sz w:val="28"/>
                <w:szCs w:val="28"/>
                <w:lang w:val="uk-UA"/>
              </w:rPr>
              <w:t>ими</w:t>
            </w:r>
            <w:r w:rsidRPr="00D1707E">
              <w:rPr>
                <w:color w:val="000000"/>
                <w:sz w:val="28"/>
                <w:szCs w:val="28"/>
                <w:lang w:val="uk-UA"/>
              </w:rPr>
              <w:t xml:space="preserve"> програм</w:t>
            </w:r>
            <w:r>
              <w:rPr>
                <w:color w:val="000000"/>
                <w:sz w:val="28"/>
                <w:szCs w:val="28"/>
                <w:lang w:val="uk-UA"/>
              </w:rPr>
              <w:t xml:space="preserve">ами та </w:t>
            </w:r>
            <w:proofErr w:type="spellStart"/>
            <w:r>
              <w:rPr>
                <w:color w:val="000000"/>
                <w:sz w:val="28"/>
                <w:szCs w:val="28"/>
                <w:lang w:val="uk-UA"/>
              </w:rPr>
              <w:t>силабусами</w:t>
            </w:r>
            <w:proofErr w:type="spellEnd"/>
            <w:r w:rsidRPr="00D1707E">
              <w:rPr>
                <w:color w:val="000000"/>
                <w:sz w:val="28"/>
                <w:szCs w:val="28"/>
                <w:lang w:val="uk-UA"/>
              </w:rPr>
              <w:t xml:space="preserve"> </w:t>
            </w:r>
            <w:r>
              <w:rPr>
                <w:color w:val="000000"/>
                <w:sz w:val="28"/>
                <w:szCs w:val="28"/>
                <w:lang w:val="uk-UA"/>
              </w:rPr>
              <w:t>дисциплін викладання (</w:t>
            </w:r>
            <w:r w:rsidRPr="00A52A69">
              <w:rPr>
                <w:color w:val="000000"/>
                <w:sz w:val="28"/>
                <w:szCs w:val="28"/>
                <w:lang w:val="uk-UA"/>
              </w:rPr>
              <w:t xml:space="preserve">з основної </w:t>
            </w:r>
            <w:r>
              <w:rPr>
                <w:color w:val="000000"/>
                <w:sz w:val="28"/>
                <w:szCs w:val="28"/>
                <w:lang w:val="uk-UA"/>
              </w:rPr>
              <w:t>і</w:t>
            </w:r>
            <w:r w:rsidRPr="00A52A69">
              <w:rPr>
                <w:color w:val="000000"/>
                <w:sz w:val="28"/>
                <w:szCs w:val="28"/>
                <w:lang w:val="uk-UA"/>
              </w:rPr>
              <w:t xml:space="preserve"> другої</w:t>
            </w:r>
            <w:r>
              <w:rPr>
                <w:color w:val="000000"/>
                <w:sz w:val="28"/>
                <w:szCs w:val="28"/>
                <w:lang w:val="uk-UA"/>
              </w:rPr>
              <w:t xml:space="preserve"> </w:t>
            </w:r>
            <w:r w:rsidRPr="00A52A69">
              <w:rPr>
                <w:color w:val="000000"/>
                <w:sz w:val="28"/>
                <w:szCs w:val="28"/>
                <w:lang w:val="uk-UA"/>
              </w:rPr>
              <w:t>мови, зарубіжної</w:t>
            </w:r>
            <w:r>
              <w:rPr>
                <w:color w:val="000000"/>
                <w:sz w:val="28"/>
                <w:szCs w:val="28"/>
                <w:lang w:val="uk-UA"/>
              </w:rPr>
              <w:t xml:space="preserve"> </w:t>
            </w:r>
            <w:r w:rsidRPr="00A52A69">
              <w:rPr>
                <w:color w:val="000000"/>
                <w:sz w:val="28"/>
                <w:szCs w:val="28"/>
                <w:lang w:val="uk-UA"/>
              </w:rPr>
              <w:t>літератури</w:t>
            </w:r>
            <w:r>
              <w:rPr>
                <w:color w:val="000000"/>
                <w:sz w:val="28"/>
                <w:szCs w:val="28"/>
                <w:lang w:val="uk-UA"/>
              </w:rPr>
              <w:t>)</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2343A98" w14:textId="77777777" w:rsidR="00643FFA" w:rsidRPr="007216F2" w:rsidRDefault="00643FFA" w:rsidP="00170FFE">
            <w:pPr>
              <w:jc w:val="cente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78B8A2B8" w14:textId="77777777" w:rsidR="00643FFA" w:rsidRPr="007216F2" w:rsidRDefault="00643FFA" w:rsidP="00170FFE">
            <w:pPr>
              <w:jc w:val="center"/>
            </w:pPr>
          </w:p>
        </w:tc>
      </w:tr>
      <w:tr w:rsidR="00643FFA" w:rsidRPr="007216F2" w14:paraId="0F07C6B2"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6460A7C" w14:textId="77777777" w:rsidR="00643FFA" w:rsidRPr="00C222A3" w:rsidRDefault="00643FFA" w:rsidP="00170FFE">
            <w:pPr>
              <w:jc w:val="center"/>
              <w:rPr>
                <w:color w:val="000000"/>
                <w:sz w:val="28"/>
                <w:szCs w:val="28"/>
                <w:lang w:val="uk-UA"/>
              </w:rPr>
            </w:pPr>
            <w:r>
              <w:rPr>
                <w:color w:val="000000"/>
                <w:sz w:val="28"/>
                <w:szCs w:val="28"/>
                <w:lang w:val="uk-UA"/>
              </w:rPr>
              <w:t>2.3</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780D26B0" w14:textId="77777777" w:rsidR="00643FFA" w:rsidRPr="00C222A3" w:rsidRDefault="00643FFA" w:rsidP="00170FFE">
            <w:pPr>
              <w:keepNext/>
              <w:jc w:val="both"/>
              <w:rPr>
                <w:color w:val="000000"/>
                <w:sz w:val="28"/>
                <w:szCs w:val="28"/>
                <w:lang w:val="uk-UA"/>
              </w:rPr>
            </w:pPr>
            <w:r w:rsidRPr="00A52A69">
              <w:rPr>
                <w:color w:val="000000"/>
                <w:sz w:val="28"/>
                <w:szCs w:val="28"/>
                <w:lang w:val="uk-UA"/>
              </w:rPr>
              <w:t>Ознайомитися з</w:t>
            </w:r>
            <w:r>
              <w:rPr>
                <w:color w:val="000000"/>
                <w:sz w:val="28"/>
                <w:szCs w:val="28"/>
                <w:lang w:val="uk-UA"/>
              </w:rPr>
              <w:t xml:space="preserve"> навчально-методичним забезпеченням дисциплін викладання (</w:t>
            </w:r>
            <w:r w:rsidRPr="00A52A69">
              <w:rPr>
                <w:color w:val="000000"/>
                <w:sz w:val="28"/>
                <w:szCs w:val="28"/>
                <w:lang w:val="uk-UA"/>
              </w:rPr>
              <w:t xml:space="preserve">з основної </w:t>
            </w:r>
            <w:r>
              <w:rPr>
                <w:color w:val="000000"/>
                <w:sz w:val="28"/>
                <w:szCs w:val="28"/>
                <w:lang w:val="uk-UA"/>
              </w:rPr>
              <w:t>і</w:t>
            </w:r>
            <w:r w:rsidRPr="00A52A69">
              <w:rPr>
                <w:color w:val="000000"/>
                <w:sz w:val="28"/>
                <w:szCs w:val="28"/>
                <w:lang w:val="uk-UA"/>
              </w:rPr>
              <w:t xml:space="preserve"> другої</w:t>
            </w:r>
            <w:r>
              <w:rPr>
                <w:color w:val="000000"/>
                <w:sz w:val="28"/>
                <w:szCs w:val="28"/>
                <w:lang w:val="uk-UA"/>
              </w:rPr>
              <w:t xml:space="preserve"> </w:t>
            </w:r>
            <w:r w:rsidRPr="00A52A69">
              <w:rPr>
                <w:color w:val="000000"/>
                <w:sz w:val="28"/>
                <w:szCs w:val="28"/>
                <w:lang w:val="uk-UA"/>
              </w:rPr>
              <w:t>мови, зарубіжної</w:t>
            </w:r>
            <w:r>
              <w:rPr>
                <w:color w:val="000000"/>
                <w:sz w:val="28"/>
                <w:szCs w:val="28"/>
                <w:lang w:val="uk-UA"/>
              </w:rPr>
              <w:t xml:space="preserve"> </w:t>
            </w:r>
            <w:r w:rsidRPr="00A52A69">
              <w:rPr>
                <w:color w:val="000000"/>
                <w:sz w:val="28"/>
                <w:szCs w:val="28"/>
                <w:lang w:val="uk-UA"/>
              </w:rPr>
              <w:t>літератури</w:t>
            </w:r>
            <w:r>
              <w:rPr>
                <w:color w:val="000000"/>
                <w:sz w:val="28"/>
                <w:szCs w:val="28"/>
                <w:lang w:val="uk-UA"/>
              </w:rPr>
              <w:t>)</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2B9220A7" w14:textId="77777777" w:rsidR="00643FFA" w:rsidRPr="007216F2" w:rsidRDefault="00643FFA" w:rsidP="00170FFE">
            <w:pPr>
              <w:jc w:val="cente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1FFB841B" w14:textId="77777777" w:rsidR="00643FFA" w:rsidRPr="007216F2" w:rsidRDefault="00643FFA" w:rsidP="00170FFE">
            <w:pPr>
              <w:jc w:val="center"/>
            </w:pPr>
          </w:p>
        </w:tc>
      </w:tr>
      <w:tr w:rsidR="00643FFA" w:rsidRPr="007216F2" w14:paraId="133A3C5C"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385E47B2" w14:textId="77777777" w:rsidR="00643FFA" w:rsidRPr="00846823" w:rsidRDefault="00643FFA" w:rsidP="00170FFE">
            <w:pPr>
              <w:jc w:val="center"/>
              <w:rPr>
                <w:color w:val="000000"/>
                <w:sz w:val="28"/>
                <w:szCs w:val="28"/>
                <w:lang w:val="uk-UA"/>
              </w:rPr>
            </w:pPr>
            <w:r>
              <w:rPr>
                <w:color w:val="000000"/>
                <w:sz w:val="28"/>
                <w:szCs w:val="28"/>
                <w:lang w:val="uk-UA"/>
              </w:rPr>
              <w:t>2.4.</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13F157E0" w14:textId="77777777" w:rsidR="00643FFA" w:rsidRPr="00043B87" w:rsidRDefault="00643FFA" w:rsidP="00170FFE">
            <w:pPr>
              <w:keepNext/>
              <w:jc w:val="both"/>
              <w:rPr>
                <w:color w:val="000000"/>
                <w:sz w:val="28"/>
                <w:szCs w:val="28"/>
              </w:rPr>
            </w:pPr>
            <w:proofErr w:type="spellStart"/>
            <w:r w:rsidRPr="00C222A3">
              <w:rPr>
                <w:color w:val="000000"/>
                <w:sz w:val="28"/>
                <w:szCs w:val="28"/>
              </w:rPr>
              <w:t>Ознайомитися</w:t>
            </w:r>
            <w:proofErr w:type="spellEnd"/>
            <w:r w:rsidRPr="00C222A3">
              <w:rPr>
                <w:color w:val="000000"/>
                <w:sz w:val="28"/>
                <w:szCs w:val="28"/>
              </w:rPr>
              <w:t xml:space="preserve"> з </w:t>
            </w:r>
            <w:proofErr w:type="spellStart"/>
            <w:r w:rsidRPr="00C222A3">
              <w:rPr>
                <w:color w:val="000000"/>
                <w:sz w:val="28"/>
                <w:szCs w:val="28"/>
              </w:rPr>
              <w:t>рекомендованою</w:t>
            </w:r>
            <w:proofErr w:type="spellEnd"/>
            <w:r w:rsidRPr="00C222A3">
              <w:rPr>
                <w:color w:val="000000"/>
                <w:sz w:val="28"/>
                <w:szCs w:val="28"/>
              </w:rPr>
              <w:t xml:space="preserve"> </w:t>
            </w:r>
            <w:proofErr w:type="spellStart"/>
            <w:r w:rsidRPr="00C222A3">
              <w:rPr>
                <w:color w:val="000000"/>
                <w:sz w:val="28"/>
                <w:szCs w:val="28"/>
              </w:rPr>
              <w:t>літературою</w:t>
            </w:r>
            <w:proofErr w:type="spellEnd"/>
            <w:r>
              <w:rPr>
                <w:color w:val="000000"/>
                <w:sz w:val="28"/>
                <w:szCs w:val="28"/>
                <w:lang w:val="uk-UA"/>
              </w:rPr>
              <w:t xml:space="preserve"> (основною, додатковою) дисциплін викладання</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2CC4E88B" w14:textId="77777777" w:rsidR="00643FFA" w:rsidRPr="007216F2" w:rsidRDefault="00643FFA" w:rsidP="00170FFE">
            <w:pPr>
              <w:jc w:val="cente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1919F0DE" w14:textId="77777777" w:rsidR="00643FFA" w:rsidRPr="007216F2" w:rsidRDefault="00643FFA" w:rsidP="00170FFE">
            <w:pPr>
              <w:jc w:val="center"/>
            </w:pPr>
          </w:p>
        </w:tc>
      </w:tr>
      <w:tr w:rsidR="00643FFA" w:rsidRPr="008B389B" w14:paraId="21452B5F"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3C2A4261" w14:textId="77777777" w:rsidR="00643FFA" w:rsidRDefault="00643FFA" w:rsidP="00170FFE">
            <w:pPr>
              <w:jc w:val="center"/>
              <w:rPr>
                <w:color w:val="000000"/>
                <w:sz w:val="28"/>
                <w:szCs w:val="28"/>
                <w:lang w:val="uk-UA"/>
              </w:rPr>
            </w:pPr>
            <w:r>
              <w:rPr>
                <w:color w:val="000000"/>
                <w:sz w:val="28"/>
                <w:szCs w:val="28"/>
                <w:lang w:val="uk-UA"/>
              </w:rPr>
              <w:t>2.5</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3C415C7A" w14:textId="77777777" w:rsidR="00643FFA" w:rsidRPr="00846823" w:rsidRDefault="00643FFA" w:rsidP="00170FFE">
            <w:pPr>
              <w:keepNext/>
              <w:jc w:val="both"/>
              <w:rPr>
                <w:color w:val="000000"/>
                <w:sz w:val="28"/>
                <w:szCs w:val="28"/>
                <w:lang w:val="uk-UA"/>
              </w:rPr>
            </w:pPr>
            <w:r w:rsidRPr="00846823">
              <w:rPr>
                <w:color w:val="000000"/>
                <w:sz w:val="28"/>
                <w:szCs w:val="28"/>
                <w:lang w:val="uk-UA"/>
              </w:rPr>
              <w:t xml:space="preserve">Відвідати </w:t>
            </w:r>
            <w:r>
              <w:rPr>
                <w:color w:val="000000"/>
                <w:sz w:val="28"/>
                <w:szCs w:val="28"/>
                <w:lang w:val="uk-UA"/>
              </w:rPr>
              <w:t xml:space="preserve">_______ аудиторних </w:t>
            </w:r>
            <w:r w:rsidRPr="00846823">
              <w:rPr>
                <w:color w:val="000000"/>
                <w:sz w:val="28"/>
                <w:szCs w:val="28"/>
                <w:lang w:val="uk-UA"/>
              </w:rPr>
              <w:t>занят</w:t>
            </w:r>
            <w:r>
              <w:rPr>
                <w:color w:val="000000"/>
                <w:sz w:val="28"/>
                <w:szCs w:val="28"/>
                <w:lang w:val="uk-UA"/>
              </w:rPr>
              <w:t>ь провідних фахівців кафедри та керівника практики з метою вивчення їхнього викладацького досвіду, прийняти участь в їх обговоренні</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32859AF9" w14:textId="77777777" w:rsidR="00643FFA" w:rsidRPr="00846823"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A971674" w14:textId="77777777" w:rsidR="00643FFA" w:rsidRPr="00846823" w:rsidRDefault="00643FFA" w:rsidP="00170FFE">
            <w:pPr>
              <w:jc w:val="center"/>
              <w:rPr>
                <w:lang w:val="uk-UA"/>
              </w:rPr>
            </w:pPr>
          </w:p>
        </w:tc>
      </w:tr>
      <w:tr w:rsidR="00643FFA" w:rsidRPr="007216F2" w14:paraId="5B48D366"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59D9D12" w14:textId="77777777" w:rsidR="00643FFA" w:rsidRDefault="00643FFA" w:rsidP="00170FFE">
            <w:pPr>
              <w:jc w:val="center"/>
              <w:rPr>
                <w:color w:val="000000"/>
                <w:sz w:val="28"/>
                <w:szCs w:val="28"/>
                <w:lang w:val="uk-UA"/>
              </w:rPr>
            </w:pPr>
            <w:r>
              <w:rPr>
                <w:color w:val="000000"/>
                <w:sz w:val="28"/>
                <w:szCs w:val="28"/>
                <w:lang w:val="uk-UA"/>
              </w:rPr>
              <w:t>2.6</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3A9FB945" w14:textId="77777777" w:rsidR="00643FFA" w:rsidRPr="00846823" w:rsidRDefault="00643FFA" w:rsidP="00170FFE">
            <w:pPr>
              <w:keepNext/>
              <w:jc w:val="both"/>
              <w:rPr>
                <w:color w:val="000000"/>
                <w:sz w:val="28"/>
                <w:szCs w:val="28"/>
                <w:lang w:val="uk-UA"/>
              </w:rPr>
            </w:pPr>
            <w:r w:rsidRPr="00846823">
              <w:rPr>
                <w:color w:val="000000"/>
                <w:sz w:val="28"/>
                <w:szCs w:val="28"/>
                <w:lang w:val="uk-UA"/>
              </w:rPr>
              <w:t xml:space="preserve">Відвідати </w:t>
            </w:r>
            <w:r>
              <w:rPr>
                <w:color w:val="000000"/>
                <w:sz w:val="28"/>
                <w:szCs w:val="28"/>
                <w:lang w:val="uk-UA"/>
              </w:rPr>
              <w:t xml:space="preserve">_______ аудиторних </w:t>
            </w:r>
            <w:r w:rsidRPr="00846823">
              <w:rPr>
                <w:color w:val="000000"/>
                <w:sz w:val="28"/>
                <w:szCs w:val="28"/>
                <w:lang w:val="uk-UA"/>
              </w:rPr>
              <w:t>занят</w:t>
            </w:r>
            <w:r>
              <w:rPr>
                <w:color w:val="000000"/>
                <w:sz w:val="28"/>
                <w:szCs w:val="28"/>
                <w:lang w:val="uk-UA"/>
              </w:rPr>
              <w:t>ь практикантів, прийняти участь в їх обговоренні</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C935E1E" w14:textId="77777777" w:rsidR="00643FFA" w:rsidRPr="00E645D8"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5C8E5467" w14:textId="77777777" w:rsidR="00643FFA" w:rsidRPr="007216F2" w:rsidRDefault="00643FFA" w:rsidP="00170FFE">
            <w:pPr>
              <w:jc w:val="center"/>
            </w:pPr>
          </w:p>
        </w:tc>
      </w:tr>
      <w:tr w:rsidR="00643FFA" w:rsidRPr="007216F2" w14:paraId="4AB6C1F3"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13E2E40C" w14:textId="77777777" w:rsidR="00643FFA" w:rsidRDefault="00643FFA" w:rsidP="00170FFE">
            <w:pPr>
              <w:jc w:val="center"/>
              <w:rPr>
                <w:color w:val="000000"/>
                <w:sz w:val="28"/>
                <w:szCs w:val="28"/>
                <w:lang w:val="uk-UA"/>
              </w:rPr>
            </w:pPr>
            <w:r>
              <w:rPr>
                <w:color w:val="000000"/>
                <w:sz w:val="28"/>
                <w:szCs w:val="28"/>
                <w:lang w:val="uk-UA"/>
              </w:rPr>
              <w:t>2.7</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2535ABC" w14:textId="77777777" w:rsidR="00643FFA" w:rsidRDefault="00643FFA" w:rsidP="00170FFE">
            <w:pPr>
              <w:keepNext/>
              <w:jc w:val="both"/>
              <w:rPr>
                <w:color w:val="000000"/>
                <w:sz w:val="28"/>
                <w:szCs w:val="28"/>
                <w:lang w:val="uk-UA"/>
              </w:rPr>
            </w:pPr>
            <w:r>
              <w:rPr>
                <w:color w:val="000000"/>
                <w:sz w:val="28"/>
                <w:szCs w:val="28"/>
                <w:lang w:val="uk-UA"/>
              </w:rPr>
              <w:t>Розробити</w:t>
            </w:r>
            <w:r w:rsidRPr="00F52328">
              <w:rPr>
                <w:color w:val="000000"/>
                <w:sz w:val="28"/>
                <w:szCs w:val="28"/>
                <w:lang w:val="uk-UA"/>
              </w:rPr>
              <w:t xml:space="preserve"> </w:t>
            </w:r>
            <w:r>
              <w:rPr>
                <w:color w:val="000000"/>
                <w:sz w:val="28"/>
                <w:szCs w:val="28"/>
                <w:lang w:val="uk-UA"/>
              </w:rPr>
              <w:t xml:space="preserve">дидактичні </w:t>
            </w:r>
            <w:proofErr w:type="spellStart"/>
            <w:r>
              <w:rPr>
                <w:color w:val="000000"/>
                <w:sz w:val="28"/>
                <w:szCs w:val="28"/>
                <w:lang w:val="uk-UA"/>
              </w:rPr>
              <w:t>проекти</w:t>
            </w:r>
            <w:proofErr w:type="spellEnd"/>
            <w:r>
              <w:rPr>
                <w:color w:val="000000"/>
                <w:sz w:val="28"/>
                <w:szCs w:val="28"/>
                <w:lang w:val="uk-UA"/>
              </w:rPr>
              <w:t xml:space="preserve"> для проведення власних </w:t>
            </w:r>
            <w:r w:rsidRPr="00F52328">
              <w:rPr>
                <w:color w:val="000000"/>
                <w:sz w:val="28"/>
                <w:szCs w:val="28"/>
                <w:lang w:val="uk-UA"/>
              </w:rPr>
              <w:t>лекці</w:t>
            </w:r>
            <w:r>
              <w:rPr>
                <w:color w:val="000000"/>
                <w:sz w:val="28"/>
                <w:szCs w:val="28"/>
                <w:lang w:val="uk-UA"/>
              </w:rPr>
              <w:t>йних занять з тем:</w:t>
            </w:r>
          </w:p>
          <w:p w14:paraId="52CC7E84" w14:textId="77777777" w:rsidR="00643FFA" w:rsidRDefault="00643FFA" w:rsidP="00170FFE">
            <w:pPr>
              <w:keepNext/>
              <w:jc w:val="both"/>
              <w:rPr>
                <w:color w:val="000000"/>
                <w:sz w:val="28"/>
                <w:szCs w:val="28"/>
                <w:lang w:val="uk-UA"/>
              </w:rPr>
            </w:pPr>
          </w:p>
          <w:p w14:paraId="0A1E6BD8" w14:textId="77777777" w:rsidR="00643FFA" w:rsidRPr="0083504B" w:rsidRDefault="00643FFA" w:rsidP="00170FFE">
            <w:pPr>
              <w:keepNext/>
              <w:jc w:val="both"/>
              <w:rPr>
                <w:color w:val="000000"/>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C1BF870" w14:textId="77777777" w:rsidR="00643FFA" w:rsidRPr="00E645D8" w:rsidRDefault="00643FFA" w:rsidP="00170FFE">
            <w:pPr>
              <w:jc w:val="center"/>
              <w:rPr>
                <w:lang w:val="uk-UA"/>
              </w:rPr>
            </w:pPr>
            <w:r>
              <w:rPr>
                <w:lang w:val="uk-UA"/>
              </w:rPr>
              <w:t>Проект лекції</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6816B8A7" w14:textId="77777777" w:rsidR="00643FFA" w:rsidRPr="007216F2" w:rsidRDefault="00643FFA" w:rsidP="00170FFE">
            <w:pPr>
              <w:jc w:val="center"/>
            </w:pPr>
          </w:p>
        </w:tc>
      </w:tr>
      <w:tr w:rsidR="00643FFA" w:rsidRPr="007216F2" w14:paraId="44B52B91"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03B549A" w14:textId="77777777" w:rsidR="00643FFA" w:rsidRDefault="00643FFA" w:rsidP="00170FFE">
            <w:pPr>
              <w:jc w:val="center"/>
              <w:rPr>
                <w:color w:val="000000"/>
                <w:sz w:val="28"/>
                <w:szCs w:val="28"/>
                <w:lang w:val="uk-UA"/>
              </w:rPr>
            </w:pPr>
            <w:r>
              <w:rPr>
                <w:color w:val="000000"/>
                <w:sz w:val="28"/>
                <w:szCs w:val="28"/>
                <w:lang w:val="uk-UA"/>
              </w:rPr>
              <w:t>2.8</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5F29832B" w14:textId="77777777" w:rsidR="00643FFA" w:rsidRPr="00846823" w:rsidRDefault="00643FFA" w:rsidP="00170FFE">
            <w:pPr>
              <w:keepNext/>
              <w:jc w:val="both"/>
              <w:rPr>
                <w:color w:val="000000"/>
                <w:sz w:val="28"/>
                <w:szCs w:val="28"/>
                <w:lang w:val="uk-UA"/>
              </w:rPr>
            </w:pPr>
            <w:r>
              <w:rPr>
                <w:color w:val="000000"/>
                <w:sz w:val="28"/>
                <w:szCs w:val="28"/>
                <w:lang w:val="uk-UA"/>
              </w:rPr>
              <w:t xml:space="preserve">Підготувати ____ мультимедійні презентації щодо проведення власних </w:t>
            </w:r>
            <w:r w:rsidRPr="00F52328">
              <w:rPr>
                <w:color w:val="000000"/>
                <w:sz w:val="28"/>
                <w:szCs w:val="28"/>
                <w:lang w:val="uk-UA"/>
              </w:rPr>
              <w:t>лекці</w:t>
            </w:r>
            <w:r>
              <w:rPr>
                <w:color w:val="000000"/>
                <w:sz w:val="28"/>
                <w:szCs w:val="28"/>
                <w:lang w:val="uk-UA"/>
              </w:rPr>
              <w:t>йних занять</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5699DFB0" w14:textId="77777777" w:rsidR="00643FFA" w:rsidRPr="00E645D8" w:rsidRDefault="00643FFA" w:rsidP="00170FFE">
            <w:pPr>
              <w:jc w:val="center"/>
              <w:rPr>
                <w:lang w:val="uk-UA"/>
              </w:rPr>
            </w:pPr>
            <w:r>
              <w:rPr>
                <w:lang w:val="uk-UA"/>
              </w:rPr>
              <w:t>Презентація</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68273F52" w14:textId="77777777" w:rsidR="00643FFA" w:rsidRPr="007216F2" w:rsidRDefault="00643FFA" w:rsidP="00170FFE">
            <w:pPr>
              <w:jc w:val="center"/>
            </w:pPr>
          </w:p>
        </w:tc>
      </w:tr>
      <w:tr w:rsidR="00643FFA" w:rsidRPr="007216F2" w14:paraId="6A53ED38"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5554066" w14:textId="77777777" w:rsidR="00643FFA" w:rsidRDefault="00643FFA" w:rsidP="00170FFE">
            <w:pPr>
              <w:jc w:val="center"/>
              <w:rPr>
                <w:color w:val="000000"/>
                <w:sz w:val="28"/>
                <w:szCs w:val="28"/>
                <w:lang w:val="uk-UA"/>
              </w:rPr>
            </w:pPr>
            <w:r>
              <w:rPr>
                <w:color w:val="000000"/>
                <w:sz w:val="28"/>
                <w:szCs w:val="28"/>
                <w:lang w:val="uk-UA"/>
              </w:rPr>
              <w:t>2.9</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62948A61" w14:textId="77777777" w:rsidR="00643FFA" w:rsidRDefault="00643FFA" w:rsidP="00170FFE">
            <w:pPr>
              <w:keepNext/>
              <w:jc w:val="both"/>
              <w:rPr>
                <w:color w:val="000000"/>
                <w:sz w:val="28"/>
                <w:szCs w:val="28"/>
                <w:lang w:val="uk-UA"/>
              </w:rPr>
            </w:pPr>
            <w:r>
              <w:rPr>
                <w:color w:val="000000"/>
                <w:sz w:val="28"/>
                <w:szCs w:val="28"/>
                <w:lang w:val="uk-UA"/>
              </w:rPr>
              <w:t>Розробити</w:t>
            </w:r>
            <w:r w:rsidRPr="00F52328">
              <w:rPr>
                <w:color w:val="000000"/>
                <w:sz w:val="28"/>
                <w:szCs w:val="28"/>
                <w:lang w:val="uk-UA"/>
              </w:rPr>
              <w:t xml:space="preserve"> план</w:t>
            </w:r>
            <w:r>
              <w:rPr>
                <w:color w:val="000000"/>
                <w:sz w:val="28"/>
                <w:szCs w:val="28"/>
                <w:lang w:val="uk-UA"/>
              </w:rPr>
              <w:t>и-конспекти</w:t>
            </w:r>
            <w:r w:rsidRPr="00F52328">
              <w:rPr>
                <w:color w:val="000000"/>
                <w:sz w:val="28"/>
                <w:szCs w:val="28"/>
                <w:lang w:val="uk-UA"/>
              </w:rPr>
              <w:t xml:space="preserve"> </w:t>
            </w:r>
            <w:r>
              <w:rPr>
                <w:color w:val="000000"/>
                <w:sz w:val="28"/>
                <w:szCs w:val="28"/>
                <w:lang w:val="uk-UA"/>
              </w:rPr>
              <w:t>для проведення власних ___ практичних занять з тем:</w:t>
            </w:r>
          </w:p>
          <w:p w14:paraId="778D98DB" w14:textId="77777777" w:rsidR="00643FFA" w:rsidRDefault="00643FFA" w:rsidP="00170FFE">
            <w:pPr>
              <w:keepNext/>
              <w:jc w:val="both"/>
              <w:rPr>
                <w:color w:val="000000"/>
                <w:sz w:val="28"/>
                <w:szCs w:val="28"/>
                <w:lang w:val="uk-UA"/>
              </w:rPr>
            </w:pPr>
          </w:p>
          <w:p w14:paraId="0E2DFFCC" w14:textId="77777777" w:rsidR="00643FFA" w:rsidRPr="00846823" w:rsidRDefault="00643FFA" w:rsidP="00170FFE">
            <w:pPr>
              <w:keepNext/>
              <w:jc w:val="both"/>
              <w:rPr>
                <w:color w:val="000000"/>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15BB00DD" w14:textId="77777777" w:rsidR="00643FFA" w:rsidRPr="007216F2" w:rsidRDefault="00643FFA" w:rsidP="00170FFE">
            <w:pPr>
              <w:jc w:val="center"/>
            </w:pPr>
            <w:r>
              <w:rPr>
                <w:lang w:val="uk-UA"/>
              </w:rPr>
              <w:t>План-конспект</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21CEA43" w14:textId="77777777" w:rsidR="00643FFA" w:rsidRPr="007216F2" w:rsidRDefault="00643FFA" w:rsidP="00170FFE">
            <w:pPr>
              <w:jc w:val="center"/>
            </w:pPr>
          </w:p>
        </w:tc>
      </w:tr>
      <w:tr w:rsidR="00643FFA" w:rsidRPr="007216F2" w14:paraId="288E7142"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30C0783A" w14:textId="77777777" w:rsidR="00643FFA" w:rsidRDefault="00643FFA" w:rsidP="00170FFE">
            <w:pPr>
              <w:jc w:val="center"/>
              <w:rPr>
                <w:color w:val="000000"/>
                <w:sz w:val="28"/>
                <w:szCs w:val="28"/>
                <w:lang w:val="uk-UA"/>
              </w:rPr>
            </w:pPr>
            <w:r>
              <w:rPr>
                <w:color w:val="000000"/>
                <w:sz w:val="28"/>
                <w:szCs w:val="28"/>
                <w:lang w:val="uk-UA"/>
              </w:rPr>
              <w:t>2.10</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62D11EB6" w14:textId="77777777" w:rsidR="00643FFA" w:rsidRDefault="00643FFA" w:rsidP="00170FFE">
            <w:pPr>
              <w:keepNext/>
              <w:jc w:val="both"/>
              <w:rPr>
                <w:color w:val="000000"/>
                <w:sz w:val="28"/>
                <w:szCs w:val="28"/>
                <w:lang w:val="uk-UA"/>
              </w:rPr>
            </w:pPr>
            <w:r>
              <w:rPr>
                <w:color w:val="000000"/>
                <w:sz w:val="28"/>
                <w:szCs w:val="28"/>
                <w:lang w:val="uk-UA"/>
              </w:rPr>
              <w:t>Розробити</w:t>
            </w:r>
            <w:r w:rsidRPr="00F52328">
              <w:rPr>
                <w:color w:val="000000"/>
                <w:sz w:val="28"/>
                <w:szCs w:val="28"/>
                <w:lang w:val="uk-UA"/>
              </w:rPr>
              <w:t xml:space="preserve"> план</w:t>
            </w:r>
            <w:r>
              <w:rPr>
                <w:color w:val="000000"/>
                <w:sz w:val="28"/>
                <w:szCs w:val="28"/>
                <w:lang w:val="uk-UA"/>
              </w:rPr>
              <w:t>и-конспекти</w:t>
            </w:r>
            <w:r w:rsidRPr="00F52328">
              <w:rPr>
                <w:color w:val="000000"/>
                <w:sz w:val="28"/>
                <w:szCs w:val="28"/>
                <w:lang w:val="uk-UA"/>
              </w:rPr>
              <w:t xml:space="preserve"> </w:t>
            </w:r>
            <w:r>
              <w:rPr>
                <w:color w:val="000000"/>
                <w:sz w:val="28"/>
                <w:szCs w:val="28"/>
                <w:lang w:val="uk-UA"/>
              </w:rPr>
              <w:t>для проведення власних ___ семінарських занять з тем:</w:t>
            </w:r>
          </w:p>
          <w:p w14:paraId="0B941D90" w14:textId="77777777" w:rsidR="00643FFA" w:rsidRPr="00846823" w:rsidRDefault="00643FFA" w:rsidP="00170FFE">
            <w:pPr>
              <w:keepNext/>
              <w:jc w:val="both"/>
              <w:rPr>
                <w:color w:val="000000"/>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C3ED0F0" w14:textId="77777777" w:rsidR="00643FFA" w:rsidRPr="007216F2" w:rsidRDefault="00643FFA" w:rsidP="00170FFE">
            <w:pPr>
              <w:jc w:val="center"/>
            </w:pPr>
            <w:r>
              <w:rPr>
                <w:lang w:val="uk-UA"/>
              </w:rPr>
              <w:t>План-конспект</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20E266CC" w14:textId="77777777" w:rsidR="00643FFA" w:rsidRPr="007216F2" w:rsidRDefault="00643FFA" w:rsidP="00170FFE">
            <w:pPr>
              <w:jc w:val="center"/>
            </w:pPr>
          </w:p>
        </w:tc>
      </w:tr>
      <w:tr w:rsidR="00643FFA" w:rsidRPr="007216F2" w14:paraId="40EB67B7"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B9BBFF3" w14:textId="77777777" w:rsidR="00643FFA" w:rsidRDefault="00643FFA" w:rsidP="00170FFE">
            <w:pPr>
              <w:jc w:val="center"/>
              <w:rPr>
                <w:color w:val="000000"/>
                <w:sz w:val="28"/>
                <w:szCs w:val="28"/>
                <w:lang w:val="uk-UA"/>
              </w:rPr>
            </w:pPr>
            <w:r>
              <w:rPr>
                <w:color w:val="000000"/>
                <w:sz w:val="28"/>
                <w:szCs w:val="28"/>
                <w:lang w:val="uk-UA"/>
              </w:rPr>
              <w:t>2.11</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211FB85A" w14:textId="77777777" w:rsidR="00643FFA" w:rsidRPr="00846823" w:rsidRDefault="00643FFA" w:rsidP="00170FFE">
            <w:pPr>
              <w:keepNext/>
              <w:jc w:val="both"/>
              <w:rPr>
                <w:color w:val="000000"/>
                <w:sz w:val="28"/>
                <w:szCs w:val="28"/>
                <w:lang w:val="uk-UA"/>
              </w:rPr>
            </w:pPr>
            <w:proofErr w:type="spellStart"/>
            <w:r w:rsidRPr="00EE7B98">
              <w:rPr>
                <w:color w:val="000000"/>
                <w:sz w:val="28"/>
                <w:szCs w:val="28"/>
              </w:rPr>
              <w:t>Підготувати</w:t>
            </w:r>
            <w:proofErr w:type="spellEnd"/>
            <w:r w:rsidRPr="00EE7B98">
              <w:rPr>
                <w:color w:val="000000"/>
                <w:sz w:val="28"/>
                <w:szCs w:val="28"/>
              </w:rPr>
              <w:t xml:space="preserve"> </w:t>
            </w:r>
            <w:proofErr w:type="spellStart"/>
            <w:r w:rsidRPr="00EE7B98">
              <w:rPr>
                <w:color w:val="000000"/>
                <w:sz w:val="28"/>
                <w:szCs w:val="28"/>
              </w:rPr>
              <w:t>завдання</w:t>
            </w:r>
            <w:proofErr w:type="spellEnd"/>
            <w:r w:rsidRPr="00EE7B98">
              <w:rPr>
                <w:color w:val="000000"/>
                <w:sz w:val="28"/>
                <w:szCs w:val="28"/>
              </w:rPr>
              <w:t xml:space="preserve"> для</w:t>
            </w:r>
            <w:r>
              <w:rPr>
                <w:color w:val="000000"/>
                <w:sz w:val="28"/>
                <w:szCs w:val="28"/>
                <w:lang w:val="uk-UA"/>
              </w:rPr>
              <w:t xml:space="preserve"> </w:t>
            </w:r>
            <w:proofErr w:type="spellStart"/>
            <w:r w:rsidRPr="00EE7B98">
              <w:rPr>
                <w:color w:val="000000"/>
                <w:sz w:val="28"/>
                <w:szCs w:val="28"/>
              </w:rPr>
              <w:t>проведення</w:t>
            </w:r>
            <w:proofErr w:type="spellEnd"/>
            <w:r w:rsidRPr="00EE7B98">
              <w:rPr>
                <w:color w:val="000000"/>
                <w:sz w:val="28"/>
                <w:szCs w:val="28"/>
              </w:rPr>
              <w:t xml:space="preserve"> </w:t>
            </w:r>
            <w:r>
              <w:rPr>
                <w:color w:val="000000"/>
                <w:sz w:val="28"/>
                <w:szCs w:val="28"/>
                <w:lang w:val="uk-UA"/>
              </w:rPr>
              <w:t xml:space="preserve">вхідного та/або </w:t>
            </w:r>
            <w:r w:rsidRPr="00EE7B98">
              <w:rPr>
                <w:color w:val="000000"/>
                <w:sz w:val="28"/>
                <w:szCs w:val="28"/>
              </w:rPr>
              <w:t>поточного</w:t>
            </w:r>
            <w:r>
              <w:rPr>
                <w:color w:val="000000"/>
                <w:sz w:val="28"/>
                <w:szCs w:val="28"/>
                <w:lang w:val="uk-UA"/>
              </w:rPr>
              <w:t xml:space="preserve"> /</w:t>
            </w:r>
            <w:proofErr w:type="spellStart"/>
            <w:r w:rsidRPr="00EE7B98">
              <w:rPr>
                <w:color w:val="000000"/>
                <w:sz w:val="28"/>
                <w:szCs w:val="28"/>
              </w:rPr>
              <w:t>підсумкового</w:t>
            </w:r>
            <w:proofErr w:type="spellEnd"/>
            <w:r w:rsidRPr="00EE7B98">
              <w:rPr>
                <w:color w:val="000000"/>
                <w:sz w:val="28"/>
                <w:szCs w:val="28"/>
              </w:rPr>
              <w:t xml:space="preserve"> </w:t>
            </w:r>
            <w:r>
              <w:rPr>
                <w:color w:val="000000"/>
                <w:sz w:val="28"/>
                <w:szCs w:val="28"/>
                <w:lang w:val="uk-UA"/>
              </w:rPr>
              <w:t>/</w:t>
            </w:r>
            <w:r w:rsidRPr="00EE7B98">
              <w:rPr>
                <w:color w:val="000000"/>
                <w:sz w:val="28"/>
                <w:szCs w:val="28"/>
              </w:rPr>
              <w:t xml:space="preserve">тестового контролю </w:t>
            </w:r>
            <w:r>
              <w:rPr>
                <w:color w:val="000000"/>
                <w:sz w:val="28"/>
                <w:szCs w:val="28"/>
                <w:lang w:val="uk-UA"/>
              </w:rPr>
              <w:t xml:space="preserve">академічних досягнень студентів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58F01DE6" w14:textId="77777777" w:rsidR="00643FFA" w:rsidRPr="003C1D5A" w:rsidRDefault="00643FFA" w:rsidP="00170FFE">
            <w:pPr>
              <w:jc w:val="center"/>
              <w:rPr>
                <w:lang w:val="uk-UA"/>
              </w:rPr>
            </w:pPr>
            <w:proofErr w:type="spellStart"/>
            <w:r>
              <w:rPr>
                <w:lang w:val="uk-UA"/>
              </w:rPr>
              <w:t>Додат-ковий</w:t>
            </w:r>
            <w:proofErr w:type="spellEnd"/>
            <w:r>
              <w:rPr>
                <w:lang w:val="uk-UA"/>
              </w:rPr>
              <w:t xml:space="preserve"> матеріал</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0EB7EC28" w14:textId="77777777" w:rsidR="00643FFA" w:rsidRPr="007216F2" w:rsidRDefault="00643FFA" w:rsidP="00170FFE">
            <w:pPr>
              <w:jc w:val="center"/>
            </w:pPr>
          </w:p>
        </w:tc>
      </w:tr>
      <w:tr w:rsidR="00643FFA" w:rsidRPr="007216F2" w14:paraId="61E850B7"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21F69F44" w14:textId="77777777" w:rsidR="00643FFA" w:rsidRDefault="00643FFA" w:rsidP="00170FFE">
            <w:pPr>
              <w:jc w:val="center"/>
              <w:rPr>
                <w:color w:val="000000"/>
                <w:sz w:val="28"/>
                <w:szCs w:val="28"/>
                <w:lang w:val="uk-UA"/>
              </w:rPr>
            </w:pPr>
            <w:r>
              <w:rPr>
                <w:color w:val="000000"/>
                <w:sz w:val="28"/>
                <w:szCs w:val="28"/>
                <w:lang w:val="uk-UA"/>
              </w:rPr>
              <w:t>2.12</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D48A7A2" w14:textId="77777777" w:rsidR="00643FFA" w:rsidRPr="00D00CC5" w:rsidRDefault="00643FFA" w:rsidP="00170FFE">
            <w:pPr>
              <w:keepNext/>
              <w:jc w:val="both"/>
              <w:rPr>
                <w:color w:val="000000"/>
                <w:sz w:val="28"/>
                <w:szCs w:val="28"/>
                <w:lang w:val="uk-UA"/>
              </w:rPr>
            </w:pPr>
            <w:r>
              <w:rPr>
                <w:color w:val="000000"/>
                <w:sz w:val="28"/>
                <w:szCs w:val="28"/>
                <w:lang w:val="uk-UA"/>
              </w:rPr>
              <w:t>Прийняти участь в методичних семінарах/</w:t>
            </w:r>
            <w:proofErr w:type="spellStart"/>
            <w:r>
              <w:rPr>
                <w:color w:val="000000"/>
                <w:sz w:val="28"/>
                <w:szCs w:val="28"/>
                <w:lang w:val="uk-UA"/>
              </w:rPr>
              <w:t>вебінарах</w:t>
            </w:r>
            <w:proofErr w:type="spellEnd"/>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3753A09C" w14:textId="77777777" w:rsidR="00643FFA"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1E454156" w14:textId="77777777" w:rsidR="00643FFA" w:rsidRPr="007216F2" w:rsidRDefault="00643FFA" w:rsidP="00170FFE">
            <w:pPr>
              <w:jc w:val="center"/>
            </w:pPr>
          </w:p>
        </w:tc>
      </w:tr>
      <w:tr w:rsidR="00643FFA" w:rsidRPr="007216F2" w14:paraId="58F61B24"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286D5978" w14:textId="77777777" w:rsidR="00643FFA" w:rsidRDefault="00643FFA" w:rsidP="00170FFE">
            <w:pPr>
              <w:jc w:val="center"/>
              <w:rPr>
                <w:color w:val="000000"/>
                <w:sz w:val="28"/>
                <w:szCs w:val="28"/>
                <w:lang w:val="uk-UA"/>
              </w:rPr>
            </w:pPr>
            <w:r>
              <w:rPr>
                <w:color w:val="000000"/>
                <w:sz w:val="28"/>
                <w:szCs w:val="28"/>
                <w:lang w:val="uk-UA"/>
              </w:rPr>
              <w:t>3</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60E1408" w14:textId="77777777" w:rsidR="00643FFA" w:rsidRPr="00F52328" w:rsidRDefault="00643FFA" w:rsidP="00170FFE">
            <w:pPr>
              <w:keepNext/>
              <w:jc w:val="center"/>
              <w:rPr>
                <w:color w:val="000000"/>
                <w:sz w:val="28"/>
                <w:szCs w:val="28"/>
                <w:lang w:val="uk-UA"/>
              </w:rPr>
            </w:pPr>
            <w:proofErr w:type="spellStart"/>
            <w:r w:rsidRPr="007216F2">
              <w:rPr>
                <w:b/>
                <w:bCs/>
                <w:color w:val="000000"/>
                <w:sz w:val="28"/>
                <w:szCs w:val="28"/>
              </w:rPr>
              <w:t>Навчальна</w:t>
            </w:r>
            <w:proofErr w:type="spellEnd"/>
            <w:r>
              <w:rPr>
                <w:b/>
                <w:bCs/>
                <w:color w:val="000000"/>
                <w:sz w:val="28"/>
                <w:szCs w:val="28"/>
                <w:lang w:val="uk-UA"/>
              </w:rPr>
              <w:t xml:space="preserve"> </w:t>
            </w:r>
            <w:r w:rsidRPr="007216F2">
              <w:rPr>
                <w:b/>
                <w:bCs/>
                <w:color w:val="000000"/>
                <w:sz w:val="28"/>
                <w:szCs w:val="28"/>
              </w:rPr>
              <w:t>робота:</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65233CAA" w14:textId="77777777" w:rsidR="00643FFA" w:rsidRPr="007216F2" w:rsidRDefault="00643FFA" w:rsidP="00170FFE">
            <w:pPr>
              <w:jc w:val="center"/>
            </w:pP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13DB23B9" w14:textId="77777777" w:rsidR="00643FFA" w:rsidRPr="007216F2" w:rsidRDefault="00643FFA" w:rsidP="00170FFE">
            <w:pPr>
              <w:jc w:val="center"/>
            </w:pPr>
          </w:p>
        </w:tc>
      </w:tr>
      <w:tr w:rsidR="00643FFA" w:rsidRPr="007216F2" w14:paraId="5C1E2092"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47C10FD" w14:textId="77777777" w:rsidR="00643FFA" w:rsidRDefault="00643FFA" w:rsidP="00170FFE">
            <w:pPr>
              <w:jc w:val="center"/>
              <w:rPr>
                <w:color w:val="000000"/>
                <w:sz w:val="28"/>
                <w:szCs w:val="28"/>
                <w:lang w:val="uk-UA"/>
              </w:rPr>
            </w:pPr>
            <w:r>
              <w:rPr>
                <w:color w:val="000000"/>
                <w:sz w:val="28"/>
                <w:szCs w:val="28"/>
                <w:lang w:val="uk-UA"/>
              </w:rPr>
              <w:t>3.1</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56A49CBD" w14:textId="77777777" w:rsidR="00643FFA" w:rsidRPr="00846823" w:rsidRDefault="00643FFA" w:rsidP="00170FFE">
            <w:pPr>
              <w:keepNext/>
              <w:jc w:val="both"/>
              <w:rPr>
                <w:color w:val="000000"/>
                <w:sz w:val="28"/>
                <w:szCs w:val="28"/>
                <w:lang w:val="uk-UA"/>
              </w:rPr>
            </w:pPr>
            <w:r>
              <w:rPr>
                <w:color w:val="000000"/>
                <w:sz w:val="28"/>
                <w:szCs w:val="28"/>
                <w:lang w:val="uk-UA"/>
              </w:rPr>
              <w:t xml:space="preserve">Самостійно </w:t>
            </w:r>
            <w:r w:rsidRPr="00C66537">
              <w:rPr>
                <w:color w:val="000000"/>
                <w:sz w:val="28"/>
                <w:szCs w:val="28"/>
                <w:lang w:val="uk-UA"/>
              </w:rPr>
              <w:t>провести</w:t>
            </w:r>
            <w:r>
              <w:rPr>
                <w:color w:val="000000"/>
                <w:sz w:val="28"/>
                <w:szCs w:val="28"/>
                <w:lang w:val="uk-UA"/>
              </w:rPr>
              <w:t xml:space="preserve"> ___</w:t>
            </w:r>
            <w:r w:rsidRPr="00C66537">
              <w:rPr>
                <w:color w:val="000000"/>
                <w:sz w:val="28"/>
                <w:szCs w:val="28"/>
                <w:lang w:val="uk-UA"/>
              </w:rPr>
              <w:t xml:space="preserve"> лекційн</w:t>
            </w:r>
            <w:r>
              <w:rPr>
                <w:color w:val="000000"/>
                <w:sz w:val="28"/>
                <w:szCs w:val="28"/>
                <w:lang w:val="uk-UA"/>
              </w:rPr>
              <w:t xml:space="preserve">их </w:t>
            </w:r>
            <w:r w:rsidRPr="00C66537">
              <w:rPr>
                <w:color w:val="000000"/>
                <w:sz w:val="28"/>
                <w:szCs w:val="28"/>
                <w:lang w:val="uk-UA"/>
              </w:rPr>
              <w:t>занят</w:t>
            </w:r>
            <w:r>
              <w:rPr>
                <w:color w:val="000000"/>
                <w:sz w:val="28"/>
                <w:szCs w:val="28"/>
                <w:lang w:val="uk-UA"/>
              </w:rPr>
              <w:t>ь з тем:</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41DEEFB" w14:textId="77777777" w:rsidR="00643FFA" w:rsidRPr="001A3861"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0B65D161" w14:textId="77777777" w:rsidR="00643FFA" w:rsidRPr="007216F2" w:rsidRDefault="00643FFA" w:rsidP="00170FFE">
            <w:pPr>
              <w:jc w:val="center"/>
            </w:pPr>
          </w:p>
        </w:tc>
      </w:tr>
      <w:tr w:rsidR="00643FFA" w:rsidRPr="007216F2" w14:paraId="04D93847"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0AD472EF" w14:textId="77777777" w:rsidR="00643FFA" w:rsidRDefault="00643FFA" w:rsidP="00170FFE">
            <w:pPr>
              <w:jc w:val="center"/>
              <w:rPr>
                <w:color w:val="000000"/>
                <w:sz w:val="28"/>
                <w:szCs w:val="28"/>
                <w:lang w:val="uk-UA"/>
              </w:rPr>
            </w:pPr>
            <w:r>
              <w:rPr>
                <w:color w:val="000000"/>
                <w:sz w:val="28"/>
                <w:szCs w:val="28"/>
                <w:lang w:val="uk-UA"/>
              </w:rPr>
              <w:t>3.2</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1349F1E6" w14:textId="77777777" w:rsidR="00643FFA" w:rsidRDefault="00643FFA" w:rsidP="00170FFE">
            <w:pPr>
              <w:keepNext/>
              <w:jc w:val="both"/>
              <w:rPr>
                <w:color w:val="000000"/>
                <w:sz w:val="28"/>
                <w:szCs w:val="28"/>
                <w:lang w:val="uk-UA"/>
              </w:rPr>
            </w:pPr>
            <w:r>
              <w:rPr>
                <w:color w:val="000000"/>
                <w:sz w:val="28"/>
                <w:szCs w:val="28"/>
                <w:lang w:val="uk-UA"/>
              </w:rPr>
              <w:t xml:space="preserve">Самостійно </w:t>
            </w:r>
            <w:r w:rsidRPr="00C66537">
              <w:rPr>
                <w:color w:val="000000"/>
                <w:sz w:val="28"/>
                <w:szCs w:val="28"/>
                <w:lang w:val="uk-UA"/>
              </w:rPr>
              <w:t>провести</w:t>
            </w:r>
            <w:r>
              <w:rPr>
                <w:color w:val="000000"/>
                <w:sz w:val="28"/>
                <w:szCs w:val="28"/>
                <w:lang w:val="uk-UA"/>
              </w:rPr>
              <w:t xml:space="preserve"> ___</w:t>
            </w:r>
            <w:r w:rsidRPr="00C66537">
              <w:rPr>
                <w:color w:val="000000"/>
                <w:sz w:val="28"/>
                <w:szCs w:val="28"/>
                <w:lang w:val="uk-UA"/>
              </w:rPr>
              <w:t xml:space="preserve"> </w:t>
            </w:r>
            <w:r>
              <w:rPr>
                <w:color w:val="000000"/>
                <w:sz w:val="28"/>
                <w:szCs w:val="28"/>
                <w:lang w:val="uk-UA"/>
              </w:rPr>
              <w:t xml:space="preserve">семінарських </w:t>
            </w:r>
            <w:r w:rsidRPr="00C66537">
              <w:rPr>
                <w:color w:val="000000"/>
                <w:sz w:val="28"/>
                <w:szCs w:val="28"/>
                <w:lang w:val="uk-UA"/>
              </w:rPr>
              <w:t>занят</w:t>
            </w:r>
            <w:r>
              <w:rPr>
                <w:color w:val="000000"/>
                <w:sz w:val="28"/>
                <w:szCs w:val="28"/>
                <w:lang w:val="uk-UA"/>
              </w:rPr>
              <w:t>ь з тем:</w:t>
            </w:r>
          </w:p>
          <w:p w14:paraId="16D1CB71" w14:textId="77777777" w:rsidR="00643FFA" w:rsidRPr="00846823" w:rsidRDefault="00643FFA" w:rsidP="00170FFE">
            <w:pPr>
              <w:keepNext/>
              <w:jc w:val="both"/>
              <w:rPr>
                <w:color w:val="000000"/>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hideMark/>
          </w:tcPr>
          <w:p w14:paraId="09765B16" w14:textId="77777777" w:rsidR="00643FFA" w:rsidRDefault="00643FFA" w:rsidP="00170FFE">
            <w:pPr>
              <w:jc w:val="center"/>
            </w:pPr>
            <w:r w:rsidRPr="00F074E2">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1C9114D7" w14:textId="77777777" w:rsidR="00643FFA" w:rsidRPr="007216F2" w:rsidRDefault="00643FFA" w:rsidP="00170FFE">
            <w:pPr>
              <w:jc w:val="center"/>
            </w:pPr>
          </w:p>
        </w:tc>
      </w:tr>
      <w:tr w:rsidR="00643FFA" w:rsidRPr="007216F2" w14:paraId="5581CFB6"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1C50A9CD" w14:textId="77777777" w:rsidR="00643FFA" w:rsidRDefault="00643FFA" w:rsidP="00170FFE">
            <w:pPr>
              <w:jc w:val="center"/>
              <w:rPr>
                <w:color w:val="000000"/>
                <w:sz w:val="28"/>
                <w:szCs w:val="28"/>
                <w:lang w:val="uk-UA"/>
              </w:rPr>
            </w:pPr>
            <w:r>
              <w:rPr>
                <w:color w:val="000000"/>
                <w:sz w:val="28"/>
                <w:szCs w:val="28"/>
                <w:lang w:val="uk-UA"/>
              </w:rPr>
              <w:t>3.3</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5D8EE52D" w14:textId="77777777" w:rsidR="00643FFA" w:rsidRDefault="00643FFA" w:rsidP="00170FFE">
            <w:pPr>
              <w:keepNext/>
              <w:jc w:val="both"/>
              <w:rPr>
                <w:color w:val="000000"/>
                <w:sz w:val="28"/>
                <w:szCs w:val="28"/>
                <w:lang w:val="uk-UA"/>
              </w:rPr>
            </w:pPr>
            <w:r>
              <w:rPr>
                <w:color w:val="000000"/>
                <w:sz w:val="28"/>
                <w:szCs w:val="28"/>
                <w:lang w:val="uk-UA"/>
              </w:rPr>
              <w:t xml:space="preserve">Самостійно </w:t>
            </w:r>
            <w:r w:rsidRPr="00C66537">
              <w:rPr>
                <w:color w:val="000000"/>
                <w:sz w:val="28"/>
                <w:szCs w:val="28"/>
                <w:lang w:val="uk-UA"/>
              </w:rPr>
              <w:t>провести</w:t>
            </w:r>
            <w:r>
              <w:rPr>
                <w:color w:val="000000"/>
                <w:sz w:val="28"/>
                <w:szCs w:val="28"/>
                <w:lang w:val="uk-UA"/>
              </w:rPr>
              <w:t xml:space="preserve"> ___</w:t>
            </w:r>
            <w:r w:rsidRPr="00C66537">
              <w:rPr>
                <w:color w:val="000000"/>
                <w:sz w:val="28"/>
                <w:szCs w:val="28"/>
                <w:lang w:val="uk-UA"/>
              </w:rPr>
              <w:t xml:space="preserve"> </w:t>
            </w:r>
            <w:r>
              <w:rPr>
                <w:color w:val="000000"/>
                <w:sz w:val="28"/>
                <w:szCs w:val="28"/>
                <w:lang w:val="uk-UA"/>
              </w:rPr>
              <w:t xml:space="preserve">практичних </w:t>
            </w:r>
            <w:r w:rsidRPr="00C66537">
              <w:rPr>
                <w:color w:val="000000"/>
                <w:sz w:val="28"/>
                <w:szCs w:val="28"/>
                <w:lang w:val="uk-UA"/>
              </w:rPr>
              <w:t>занят</w:t>
            </w:r>
            <w:r>
              <w:rPr>
                <w:color w:val="000000"/>
                <w:sz w:val="28"/>
                <w:szCs w:val="28"/>
                <w:lang w:val="uk-UA"/>
              </w:rPr>
              <w:t>ь з тем:</w:t>
            </w:r>
          </w:p>
          <w:p w14:paraId="4DFAE908" w14:textId="77777777" w:rsidR="00643FFA" w:rsidRPr="00846823" w:rsidRDefault="00643FFA" w:rsidP="00170FFE">
            <w:pPr>
              <w:keepNext/>
              <w:jc w:val="both"/>
              <w:rPr>
                <w:color w:val="000000"/>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hideMark/>
          </w:tcPr>
          <w:p w14:paraId="2DCAB126" w14:textId="77777777" w:rsidR="00643FFA" w:rsidRDefault="00643FFA" w:rsidP="00170FFE">
            <w:pPr>
              <w:jc w:val="center"/>
            </w:pPr>
            <w:r w:rsidRPr="00F074E2">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53FABF18" w14:textId="77777777" w:rsidR="00643FFA" w:rsidRPr="007216F2" w:rsidRDefault="00643FFA" w:rsidP="00170FFE">
            <w:pPr>
              <w:jc w:val="center"/>
            </w:pPr>
          </w:p>
        </w:tc>
      </w:tr>
      <w:tr w:rsidR="00643FFA" w:rsidRPr="007216F2" w14:paraId="34B3B595"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00A6AB5" w14:textId="77777777" w:rsidR="00643FFA" w:rsidRDefault="00643FFA" w:rsidP="00170FFE">
            <w:pPr>
              <w:jc w:val="center"/>
              <w:rPr>
                <w:color w:val="000000"/>
                <w:sz w:val="28"/>
                <w:szCs w:val="28"/>
                <w:lang w:val="uk-UA"/>
              </w:rPr>
            </w:pPr>
            <w:r>
              <w:rPr>
                <w:color w:val="000000"/>
                <w:sz w:val="28"/>
                <w:szCs w:val="28"/>
                <w:lang w:val="uk-UA"/>
              </w:rPr>
              <w:t>3.4</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5AAC89AE" w14:textId="77777777" w:rsidR="00643FFA" w:rsidRDefault="00643FFA" w:rsidP="00170FFE">
            <w:pPr>
              <w:keepNext/>
              <w:jc w:val="both"/>
              <w:rPr>
                <w:color w:val="000000"/>
                <w:sz w:val="28"/>
                <w:szCs w:val="28"/>
                <w:lang w:val="uk-UA"/>
              </w:rPr>
            </w:pPr>
            <w:r>
              <w:rPr>
                <w:color w:val="000000"/>
                <w:sz w:val="28"/>
                <w:szCs w:val="28"/>
                <w:lang w:val="uk-UA"/>
              </w:rPr>
              <w:t>Здійсни</w:t>
            </w:r>
            <w:r w:rsidRPr="00EE7B98">
              <w:rPr>
                <w:color w:val="000000"/>
                <w:sz w:val="28"/>
                <w:szCs w:val="28"/>
                <w:lang w:val="uk-UA"/>
              </w:rPr>
              <w:t>ти самоаналіз</w:t>
            </w:r>
            <w:r>
              <w:rPr>
                <w:color w:val="000000"/>
                <w:sz w:val="28"/>
                <w:szCs w:val="28"/>
                <w:lang w:val="uk-UA"/>
              </w:rPr>
              <w:t xml:space="preserve"> проведених пробних та залікових занять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282AAFA7" w14:textId="77777777" w:rsidR="00643FFA" w:rsidRPr="001A3861" w:rsidRDefault="00643FFA" w:rsidP="00170FFE">
            <w:pPr>
              <w:jc w:val="center"/>
              <w:rPr>
                <w:lang w:val="uk-UA"/>
              </w:rPr>
            </w:pPr>
            <w:r>
              <w:rPr>
                <w:lang w:val="uk-UA"/>
              </w:rPr>
              <w:t>Пункт звіту</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08A17289" w14:textId="77777777" w:rsidR="00643FFA" w:rsidRPr="007216F2" w:rsidRDefault="00643FFA" w:rsidP="00170FFE">
            <w:pPr>
              <w:jc w:val="center"/>
            </w:pPr>
          </w:p>
        </w:tc>
      </w:tr>
      <w:tr w:rsidR="00643FFA" w:rsidRPr="007216F2" w14:paraId="7A3397D2"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D49D75D" w14:textId="77777777" w:rsidR="00643FFA" w:rsidRDefault="00643FFA" w:rsidP="00170FFE">
            <w:pPr>
              <w:jc w:val="center"/>
              <w:rPr>
                <w:color w:val="000000"/>
                <w:sz w:val="28"/>
                <w:szCs w:val="28"/>
                <w:lang w:val="uk-UA"/>
              </w:rPr>
            </w:pPr>
            <w:r>
              <w:rPr>
                <w:color w:val="000000"/>
                <w:sz w:val="28"/>
                <w:szCs w:val="28"/>
                <w:lang w:val="uk-UA"/>
              </w:rPr>
              <w:t>3.5</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44D7FA81" w14:textId="77777777" w:rsidR="00643FFA" w:rsidRDefault="00643FFA" w:rsidP="00170FFE">
            <w:pPr>
              <w:keepNext/>
              <w:jc w:val="both"/>
              <w:rPr>
                <w:color w:val="000000"/>
                <w:sz w:val="28"/>
                <w:szCs w:val="28"/>
                <w:lang w:val="uk-UA"/>
              </w:rPr>
            </w:pPr>
            <w:r>
              <w:rPr>
                <w:color w:val="000000"/>
                <w:sz w:val="28"/>
                <w:szCs w:val="28"/>
                <w:lang w:val="uk-UA"/>
              </w:rPr>
              <w:t>Підготувати і п</w:t>
            </w:r>
            <w:proofErr w:type="spellStart"/>
            <w:r w:rsidRPr="00EE7B98">
              <w:rPr>
                <w:color w:val="000000"/>
                <w:sz w:val="28"/>
                <w:szCs w:val="28"/>
              </w:rPr>
              <w:t>рове</w:t>
            </w:r>
            <w:r>
              <w:rPr>
                <w:color w:val="000000"/>
                <w:sz w:val="28"/>
                <w:szCs w:val="28"/>
                <w:lang w:val="uk-UA"/>
              </w:rPr>
              <w:t>сти</w:t>
            </w:r>
            <w:proofErr w:type="spellEnd"/>
            <w:r>
              <w:rPr>
                <w:color w:val="000000"/>
                <w:sz w:val="28"/>
                <w:szCs w:val="28"/>
                <w:lang w:val="uk-UA"/>
              </w:rPr>
              <w:t xml:space="preserve"> вхідний та/або</w:t>
            </w:r>
            <w:r w:rsidRPr="00EE7B98">
              <w:rPr>
                <w:color w:val="000000"/>
                <w:sz w:val="28"/>
                <w:szCs w:val="28"/>
              </w:rPr>
              <w:t xml:space="preserve"> </w:t>
            </w:r>
            <w:proofErr w:type="spellStart"/>
            <w:r w:rsidRPr="00EE7B98">
              <w:rPr>
                <w:color w:val="000000"/>
                <w:sz w:val="28"/>
                <w:szCs w:val="28"/>
              </w:rPr>
              <w:t>підсумков</w:t>
            </w:r>
            <w:r>
              <w:rPr>
                <w:color w:val="000000"/>
                <w:sz w:val="28"/>
                <w:szCs w:val="28"/>
                <w:lang w:val="uk-UA"/>
              </w:rPr>
              <w:t>ий</w:t>
            </w:r>
            <w:proofErr w:type="spellEnd"/>
            <w:r w:rsidRPr="00EE7B98">
              <w:rPr>
                <w:color w:val="000000"/>
                <w:sz w:val="28"/>
                <w:szCs w:val="28"/>
              </w:rPr>
              <w:t xml:space="preserve"> тестов</w:t>
            </w:r>
            <w:proofErr w:type="spellStart"/>
            <w:r>
              <w:rPr>
                <w:color w:val="000000"/>
                <w:sz w:val="28"/>
                <w:szCs w:val="28"/>
                <w:lang w:val="uk-UA"/>
              </w:rPr>
              <w:t>ий</w:t>
            </w:r>
            <w:proofErr w:type="spellEnd"/>
            <w:r w:rsidRPr="00EE7B98">
              <w:rPr>
                <w:color w:val="000000"/>
                <w:sz w:val="28"/>
                <w:szCs w:val="28"/>
              </w:rPr>
              <w:t xml:space="preserve"> контрол</w:t>
            </w:r>
            <w:r>
              <w:rPr>
                <w:color w:val="000000"/>
                <w:sz w:val="28"/>
                <w:szCs w:val="28"/>
                <w:lang w:val="uk-UA"/>
              </w:rPr>
              <w:t>ь</w:t>
            </w:r>
            <w:r w:rsidRPr="00EE7B98">
              <w:rPr>
                <w:color w:val="000000"/>
                <w:sz w:val="28"/>
                <w:szCs w:val="28"/>
              </w:rPr>
              <w:t xml:space="preserve"> </w:t>
            </w:r>
            <w:r>
              <w:rPr>
                <w:color w:val="000000"/>
                <w:sz w:val="28"/>
                <w:szCs w:val="28"/>
                <w:lang w:val="uk-UA"/>
              </w:rPr>
              <w:t>академічних досягнень студентів, узагальнити результати</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2CB1FA1C" w14:textId="77777777" w:rsidR="00643FFA" w:rsidRPr="007216F2" w:rsidRDefault="00643FFA" w:rsidP="00170FFE">
            <w:pPr>
              <w:jc w:val="center"/>
            </w:pPr>
            <w:r>
              <w:rPr>
                <w:lang w:val="uk-UA"/>
              </w:rPr>
              <w:t>Тест</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2D4D671" w14:textId="77777777" w:rsidR="00643FFA" w:rsidRPr="007216F2" w:rsidRDefault="00643FFA" w:rsidP="00170FFE">
            <w:pPr>
              <w:jc w:val="center"/>
            </w:pPr>
          </w:p>
        </w:tc>
      </w:tr>
      <w:tr w:rsidR="00643FFA" w:rsidRPr="007216F2" w14:paraId="535E56F0"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28544D46" w14:textId="77777777" w:rsidR="00643FFA" w:rsidRDefault="00643FFA" w:rsidP="00170FFE">
            <w:pPr>
              <w:jc w:val="center"/>
              <w:rPr>
                <w:color w:val="000000"/>
                <w:sz w:val="28"/>
                <w:szCs w:val="28"/>
                <w:lang w:val="uk-UA"/>
              </w:rPr>
            </w:pP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4525452E" w14:textId="77777777" w:rsidR="00643FFA" w:rsidRDefault="00643FFA" w:rsidP="00170FFE">
            <w:pPr>
              <w:keepNext/>
              <w:jc w:val="center"/>
              <w:rPr>
                <w:color w:val="000000"/>
                <w:sz w:val="28"/>
                <w:szCs w:val="28"/>
                <w:lang w:val="uk-UA"/>
              </w:rPr>
            </w:pPr>
            <w:proofErr w:type="spellStart"/>
            <w:r>
              <w:rPr>
                <w:b/>
                <w:bCs/>
                <w:color w:val="000000"/>
                <w:sz w:val="28"/>
                <w:szCs w:val="28"/>
                <w:lang w:val="uk-UA"/>
              </w:rPr>
              <w:t>Науков</w:t>
            </w:r>
            <w:proofErr w:type="spellEnd"/>
            <w:r w:rsidRPr="007216F2">
              <w:rPr>
                <w:b/>
                <w:bCs/>
                <w:color w:val="000000"/>
                <w:sz w:val="28"/>
                <w:szCs w:val="28"/>
              </w:rPr>
              <w:t>а робота:</w:t>
            </w:r>
            <w:r w:rsidRPr="007216F2">
              <w:t>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1DBCBE1" w14:textId="77777777" w:rsidR="00643FFA" w:rsidRPr="007216F2" w:rsidRDefault="00643FFA" w:rsidP="00170FFE">
            <w:pPr>
              <w:jc w:val="center"/>
            </w:pP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28294C3C" w14:textId="77777777" w:rsidR="00643FFA" w:rsidRPr="007216F2" w:rsidRDefault="00643FFA" w:rsidP="00170FFE">
            <w:pPr>
              <w:jc w:val="center"/>
            </w:pPr>
          </w:p>
        </w:tc>
      </w:tr>
      <w:tr w:rsidR="00643FFA" w:rsidRPr="007216F2" w14:paraId="1384A935"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653A176B" w14:textId="77777777" w:rsidR="00643FFA" w:rsidRPr="0054441F" w:rsidRDefault="00643FFA" w:rsidP="00170FFE">
            <w:pPr>
              <w:jc w:val="both"/>
              <w:rPr>
                <w:color w:val="000000"/>
                <w:sz w:val="28"/>
                <w:szCs w:val="28"/>
                <w:lang w:val="uk-UA"/>
              </w:rPr>
            </w:pPr>
            <w:r>
              <w:rPr>
                <w:color w:val="000000"/>
                <w:sz w:val="28"/>
                <w:szCs w:val="28"/>
                <w:lang w:val="uk-UA"/>
              </w:rPr>
              <w:t>4.1</w:t>
            </w:r>
          </w:p>
        </w:tc>
        <w:tc>
          <w:tcPr>
            <w:tcW w:w="6848" w:type="dxa"/>
            <w:tcBorders>
              <w:top w:val="single" w:sz="4" w:space="0" w:color="000000"/>
              <w:left w:val="single" w:sz="4" w:space="0" w:color="000000"/>
              <w:bottom w:val="single" w:sz="4" w:space="0" w:color="000000"/>
              <w:right w:val="single" w:sz="4" w:space="0" w:color="000000"/>
            </w:tcBorders>
            <w:hideMark/>
          </w:tcPr>
          <w:p w14:paraId="00A142BC" w14:textId="77777777" w:rsidR="00643FFA" w:rsidRPr="0054441F" w:rsidRDefault="00643FFA" w:rsidP="00170FFE">
            <w:pPr>
              <w:keepNext/>
              <w:jc w:val="both"/>
              <w:rPr>
                <w:color w:val="000000"/>
                <w:sz w:val="28"/>
                <w:szCs w:val="28"/>
                <w:lang w:val="uk-UA"/>
              </w:rPr>
            </w:pPr>
            <w:r>
              <w:rPr>
                <w:color w:val="000000"/>
                <w:sz w:val="28"/>
                <w:szCs w:val="28"/>
                <w:lang w:val="uk-UA"/>
              </w:rPr>
              <w:t>Систематично проводити психолого-педагогічні спостереження за студентами прикріпленої академічної групи</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589D820" w14:textId="77777777" w:rsidR="00643FFA" w:rsidRPr="007216F2" w:rsidRDefault="00643FFA" w:rsidP="00170FFE">
            <w:pPr>
              <w:jc w:val="center"/>
            </w:pPr>
            <w:proofErr w:type="spellStart"/>
            <w:r>
              <w:rPr>
                <w:lang w:val="uk-UA"/>
              </w:rPr>
              <w:t>Емпірич</w:t>
            </w:r>
            <w:proofErr w:type="spellEnd"/>
            <w:r>
              <w:rPr>
                <w:lang w:val="uk-UA"/>
              </w:rPr>
              <w:t>-ні факти</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54351572" w14:textId="77777777" w:rsidR="00643FFA" w:rsidRPr="007216F2" w:rsidRDefault="00643FFA" w:rsidP="00170FFE">
            <w:pPr>
              <w:jc w:val="center"/>
            </w:pPr>
          </w:p>
        </w:tc>
      </w:tr>
      <w:tr w:rsidR="00643FFA" w:rsidRPr="001412C8" w14:paraId="03384507"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635C1438" w14:textId="77777777" w:rsidR="00643FFA" w:rsidRPr="0054441F" w:rsidRDefault="00643FFA" w:rsidP="00170FFE">
            <w:pPr>
              <w:jc w:val="both"/>
              <w:rPr>
                <w:lang w:val="uk-UA"/>
              </w:rPr>
            </w:pPr>
            <w:r>
              <w:rPr>
                <w:color w:val="000000"/>
                <w:sz w:val="28"/>
                <w:szCs w:val="28"/>
                <w:lang w:val="uk-UA"/>
              </w:rPr>
              <w:t>4</w:t>
            </w:r>
            <w:r w:rsidRPr="007216F2">
              <w:rPr>
                <w:color w:val="000000"/>
                <w:sz w:val="28"/>
                <w:szCs w:val="28"/>
              </w:rPr>
              <w:t>.</w:t>
            </w:r>
            <w:r>
              <w:rPr>
                <w:color w:val="000000"/>
                <w:sz w:val="28"/>
                <w:szCs w:val="28"/>
                <w:lang w:val="uk-UA"/>
              </w:rPr>
              <w:t>2</w:t>
            </w:r>
          </w:p>
        </w:tc>
        <w:tc>
          <w:tcPr>
            <w:tcW w:w="6848" w:type="dxa"/>
            <w:tcBorders>
              <w:top w:val="single" w:sz="4" w:space="0" w:color="000000"/>
              <w:left w:val="single" w:sz="4" w:space="0" w:color="000000"/>
              <w:bottom w:val="single" w:sz="4" w:space="0" w:color="000000"/>
              <w:right w:val="single" w:sz="4" w:space="0" w:color="000000"/>
            </w:tcBorders>
            <w:hideMark/>
          </w:tcPr>
          <w:p w14:paraId="5E808A80" w14:textId="77777777" w:rsidR="00643FFA" w:rsidRDefault="00643FFA" w:rsidP="00170FFE">
            <w:pPr>
              <w:keepNext/>
              <w:jc w:val="both"/>
              <w:rPr>
                <w:color w:val="000000"/>
                <w:sz w:val="28"/>
                <w:szCs w:val="28"/>
                <w:lang w:val="uk-UA"/>
              </w:rPr>
            </w:pPr>
            <w:r>
              <w:rPr>
                <w:color w:val="000000"/>
                <w:sz w:val="28"/>
                <w:szCs w:val="28"/>
                <w:lang w:val="uk-UA"/>
              </w:rPr>
              <w:t xml:space="preserve">Провести емпіричне </w:t>
            </w:r>
            <w:proofErr w:type="spellStart"/>
            <w:r>
              <w:rPr>
                <w:color w:val="000000"/>
                <w:sz w:val="28"/>
                <w:szCs w:val="28"/>
                <w:lang w:val="uk-UA"/>
              </w:rPr>
              <w:t>мінідослідження</w:t>
            </w:r>
            <w:proofErr w:type="spellEnd"/>
            <w:r>
              <w:rPr>
                <w:color w:val="000000"/>
                <w:sz w:val="28"/>
                <w:szCs w:val="28"/>
                <w:lang w:val="uk-UA"/>
              </w:rPr>
              <w:t xml:space="preserve"> щодо задоволеності студентів змістом, формами і методами навчання і виховання </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44E2865" w14:textId="77777777" w:rsidR="00643FFA" w:rsidRPr="00EE24D7" w:rsidRDefault="00643FFA" w:rsidP="00170FFE">
            <w:pPr>
              <w:jc w:val="center"/>
              <w:rPr>
                <w:lang w:val="uk-UA"/>
              </w:rPr>
            </w:pPr>
            <w:proofErr w:type="spellStart"/>
            <w:r>
              <w:rPr>
                <w:lang w:val="uk-UA"/>
              </w:rPr>
              <w:t>Емпірич</w:t>
            </w:r>
            <w:proofErr w:type="spellEnd"/>
            <w:r>
              <w:rPr>
                <w:lang w:val="uk-UA"/>
              </w:rPr>
              <w:t>-ні факти</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457060A4" w14:textId="77777777" w:rsidR="00643FFA" w:rsidRPr="00EE24D7" w:rsidRDefault="00643FFA" w:rsidP="00170FFE">
            <w:pPr>
              <w:jc w:val="center"/>
              <w:rPr>
                <w:lang w:val="uk-UA"/>
              </w:rPr>
            </w:pPr>
          </w:p>
        </w:tc>
      </w:tr>
      <w:tr w:rsidR="00643FFA" w:rsidRPr="007216F2" w14:paraId="0CC3EBFB"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hideMark/>
          </w:tcPr>
          <w:p w14:paraId="20BCE208" w14:textId="77777777" w:rsidR="00643FFA" w:rsidRPr="0054441F" w:rsidRDefault="00643FFA" w:rsidP="00170FFE">
            <w:pPr>
              <w:jc w:val="both"/>
              <w:rPr>
                <w:lang w:val="uk-UA"/>
              </w:rPr>
            </w:pPr>
            <w:r>
              <w:rPr>
                <w:color w:val="000000"/>
                <w:sz w:val="28"/>
                <w:szCs w:val="28"/>
                <w:lang w:val="uk-UA"/>
              </w:rPr>
              <w:t>4</w:t>
            </w:r>
            <w:r w:rsidRPr="007216F2">
              <w:rPr>
                <w:color w:val="000000"/>
                <w:sz w:val="28"/>
                <w:szCs w:val="28"/>
              </w:rPr>
              <w:t>.</w:t>
            </w:r>
            <w:r>
              <w:rPr>
                <w:color w:val="000000"/>
                <w:sz w:val="28"/>
                <w:szCs w:val="28"/>
                <w:lang w:val="uk-UA"/>
              </w:rPr>
              <w:t>3</w:t>
            </w:r>
          </w:p>
        </w:tc>
        <w:tc>
          <w:tcPr>
            <w:tcW w:w="6848" w:type="dxa"/>
            <w:tcBorders>
              <w:top w:val="single" w:sz="4" w:space="0" w:color="000000"/>
              <w:left w:val="single" w:sz="4" w:space="0" w:color="000000"/>
              <w:bottom w:val="single" w:sz="4" w:space="0" w:color="000000"/>
              <w:right w:val="single" w:sz="4" w:space="0" w:color="000000"/>
            </w:tcBorders>
            <w:hideMark/>
          </w:tcPr>
          <w:p w14:paraId="09380123" w14:textId="77777777" w:rsidR="00643FFA" w:rsidRPr="007216F2" w:rsidRDefault="00643FFA" w:rsidP="00170FFE">
            <w:pPr>
              <w:jc w:val="both"/>
            </w:pPr>
            <w:proofErr w:type="spellStart"/>
            <w:r w:rsidRPr="007216F2">
              <w:rPr>
                <w:color w:val="000000"/>
                <w:sz w:val="28"/>
                <w:szCs w:val="28"/>
              </w:rPr>
              <w:t>Здійснити</w:t>
            </w:r>
            <w:proofErr w:type="spellEnd"/>
            <w:r w:rsidRPr="007216F2">
              <w:rPr>
                <w:color w:val="000000"/>
                <w:sz w:val="28"/>
                <w:szCs w:val="28"/>
              </w:rPr>
              <w:t xml:space="preserve"> </w:t>
            </w:r>
            <w:proofErr w:type="spellStart"/>
            <w:r w:rsidRPr="007216F2">
              <w:rPr>
                <w:color w:val="000000"/>
                <w:sz w:val="28"/>
                <w:szCs w:val="28"/>
              </w:rPr>
              <w:t>спостереження</w:t>
            </w:r>
            <w:proofErr w:type="spellEnd"/>
            <w:r w:rsidRPr="007216F2">
              <w:rPr>
                <w:color w:val="000000"/>
                <w:sz w:val="28"/>
                <w:szCs w:val="28"/>
              </w:rPr>
              <w:t xml:space="preserve"> за </w:t>
            </w:r>
            <w:proofErr w:type="spellStart"/>
            <w:r w:rsidRPr="007216F2">
              <w:rPr>
                <w:color w:val="000000"/>
                <w:sz w:val="28"/>
                <w:szCs w:val="28"/>
              </w:rPr>
              <w:t>своєю</w:t>
            </w:r>
            <w:proofErr w:type="spellEnd"/>
            <w:r w:rsidRPr="007216F2">
              <w:rPr>
                <w:color w:val="000000"/>
                <w:sz w:val="28"/>
                <w:szCs w:val="28"/>
              </w:rPr>
              <w:t xml:space="preserve"> </w:t>
            </w:r>
            <w:proofErr w:type="spellStart"/>
            <w:r>
              <w:rPr>
                <w:color w:val="000000"/>
                <w:sz w:val="28"/>
                <w:szCs w:val="28"/>
                <w:lang w:val="uk-UA"/>
              </w:rPr>
              <w:t>діяльн</w:t>
            </w:r>
            <w:r w:rsidRPr="007216F2">
              <w:rPr>
                <w:color w:val="000000"/>
                <w:sz w:val="28"/>
                <w:szCs w:val="28"/>
              </w:rPr>
              <w:t>істю</w:t>
            </w:r>
            <w:proofErr w:type="spellEnd"/>
            <w:r w:rsidRPr="007216F2">
              <w:rPr>
                <w:color w:val="000000"/>
                <w:sz w:val="28"/>
                <w:szCs w:val="28"/>
              </w:rPr>
              <w:t xml:space="preserve"> як </w:t>
            </w:r>
            <w:r>
              <w:rPr>
                <w:color w:val="000000"/>
                <w:sz w:val="28"/>
                <w:szCs w:val="28"/>
                <w:lang w:val="uk-UA"/>
              </w:rPr>
              <w:t xml:space="preserve">викладача і </w:t>
            </w:r>
            <w:r w:rsidRPr="007216F2">
              <w:rPr>
                <w:color w:val="000000"/>
                <w:sz w:val="28"/>
                <w:szCs w:val="28"/>
              </w:rPr>
              <w:t>куратор</w:t>
            </w:r>
            <w:r>
              <w:rPr>
                <w:color w:val="000000"/>
                <w:sz w:val="28"/>
                <w:szCs w:val="28"/>
                <w:lang w:val="uk-UA"/>
              </w:rPr>
              <w:t>а/</w:t>
            </w:r>
            <w:proofErr w:type="spellStart"/>
            <w:r>
              <w:rPr>
                <w:color w:val="000000"/>
                <w:sz w:val="28"/>
                <w:szCs w:val="28"/>
                <w:lang w:val="uk-UA"/>
              </w:rPr>
              <w:t>тьютора</w:t>
            </w:r>
            <w:proofErr w:type="spellEnd"/>
            <w:r w:rsidRPr="007216F2">
              <w:rPr>
                <w:color w:val="000000"/>
                <w:sz w:val="28"/>
                <w:szCs w:val="28"/>
              </w:rPr>
              <w:t xml:space="preserve">, </w:t>
            </w:r>
            <w:r>
              <w:rPr>
                <w:color w:val="000000"/>
                <w:sz w:val="28"/>
                <w:szCs w:val="28"/>
                <w:lang w:val="uk-UA"/>
              </w:rPr>
              <w:t xml:space="preserve">провести </w:t>
            </w:r>
            <w:proofErr w:type="spellStart"/>
            <w:r w:rsidRPr="007216F2">
              <w:rPr>
                <w:color w:val="000000"/>
                <w:sz w:val="28"/>
                <w:szCs w:val="28"/>
              </w:rPr>
              <w:t>самодіагностику</w:t>
            </w:r>
            <w:proofErr w:type="spellEnd"/>
            <w:r w:rsidRPr="007216F2">
              <w:rPr>
                <w:color w:val="000000"/>
                <w:sz w:val="28"/>
                <w:szCs w:val="28"/>
              </w:rPr>
              <w:t xml:space="preserve"> </w:t>
            </w:r>
            <w:proofErr w:type="spellStart"/>
            <w:r w:rsidRPr="007216F2">
              <w:rPr>
                <w:color w:val="000000"/>
                <w:sz w:val="28"/>
                <w:szCs w:val="28"/>
              </w:rPr>
              <w:t>професійно</w:t>
            </w:r>
            <w:proofErr w:type="spellEnd"/>
            <w:r w:rsidRPr="007216F2">
              <w:rPr>
                <w:color w:val="000000"/>
                <w:sz w:val="28"/>
                <w:szCs w:val="28"/>
              </w:rPr>
              <w:t xml:space="preserve"> </w:t>
            </w:r>
            <w:proofErr w:type="spellStart"/>
            <w:r w:rsidRPr="007216F2">
              <w:rPr>
                <w:color w:val="000000"/>
                <w:sz w:val="28"/>
                <w:szCs w:val="28"/>
              </w:rPr>
              <w:t>важливих</w:t>
            </w:r>
            <w:proofErr w:type="spellEnd"/>
            <w:r w:rsidRPr="007216F2">
              <w:rPr>
                <w:color w:val="000000"/>
                <w:sz w:val="28"/>
                <w:szCs w:val="28"/>
              </w:rPr>
              <w:t xml:space="preserve"> </w:t>
            </w:r>
            <w:proofErr w:type="spellStart"/>
            <w:r w:rsidRPr="007216F2">
              <w:rPr>
                <w:color w:val="000000"/>
                <w:sz w:val="28"/>
                <w:szCs w:val="28"/>
              </w:rPr>
              <w:t>якостей</w:t>
            </w:r>
            <w:proofErr w:type="spellEnd"/>
            <w:r w:rsidRPr="007216F2">
              <w:rPr>
                <w:color w:val="000000"/>
                <w:sz w:val="28"/>
                <w:szCs w:val="28"/>
              </w:rPr>
              <w:t xml:space="preserve"> як </w:t>
            </w:r>
            <w:proofErr w:type="spellStart"/>
            <w:r w:rsidRPr="007216F2">
              <w:rPr>
                <w:color w:val="000000"/>
                <w:sz w:val="28"/>
                <w:szCs w:val="28"/>
              </w:rPr>
              <w:t>організатора</w:t>
            </w:r>
            <w:proofErr w:type="spellEnd"/>
            <w:r w:rsidRPr="007216F2">
              <w:rPr>
                <w:color w:val="000000"/>
                <w:sz w:val="28"/>
                <w:szCs w:val="28"/>
              </w:rPr>
              <w:t xml:space="preserve"> </w:t>
            </w:r>
            <w:proofErr w:type="spellStart"/>
            <w:r w:rsidRPr="007216F2">
              <w:rPr>
                <w:color w:val="000000"/>
                <w:sz w:val="28"/>
                <w:szCs w:val="28"/>
              </w:rPr>
              <w:t>освітнього</w:t>
            </w:r>
            <w:proofErr w:type="spellEnd"/>
            <w:r w:rsidRPr="007216F2">
              <w:rPr>
                <w:color w:val="000000"/>
                <w:sz w:val="28"/>
                <w:szCs w:val="28"/>
              </w:rPr>
              <w:t xml:space="preserve"> </w:t>
            </w:r>
            <w:proofErr w:type="spellStart"/>
            <w:r w:rsidRPr="007216F2">
              <w:rPr>
                <w:color w:val="000000"/>
                <w:sz w:val="28"/>
                <w:szCs w:val="28"/>
              </w:rPr>
              <w:t>процесу</w:t>
            </w:r>
            <w:proofErr w:type="spellEnd"/>
            <w:r w:rsidRPr="007216F2">
              <w:rPr>
                <w:color w:val="000000"/>
                <w:sz w:val="28"/>
                <w:szCs w:val="28"/>
              </w:rPr>
              <w:t xml:space="preserve"> у </w:t>
            </w:r>
            <w:proofErr w:type="spellStart"/>
            <w:r w:rsidRPr="007216F2">
              <w:rPr>
                <w:color w:val="000000"/>
                <w:sz w:val="28"/>
                <w:szCs w:val="28"/>
              </w:rPr>
              <w:t>вищій</w:t>
            </w:r>
            <w:proofErr w:type="spellEnd"/>
            <w:r w:rsidRPr="007216F2">
              <w:rPr>
                <w:color w:val="000000"/>
                <w:sz w:val="28"/>
                <w:szCs w:val="28"/>
              </w:rPr>
              <w:t xml:space="preserve"> </w:t>
            </w:r>
            <w:proofErr w:type="spellStart"/>
            <w:r w:rsidRPr="007216F2">
              <w:rPr>
                <w:color w:val="000000"/>
                <w:sz w:val="28"/>
                <w:szCs w:val="28"/>
              </w:rPr>
              <w:t>школі</w:t>
            </w:r>
            <w:proofErr w:type="spellEnd"/>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49056FC" w14:textId="77777777" w:rsidR="00643FFA" w:rsidRPr="007216F2" w:rsidRDefault="00643FFA" w:rsidP="00170FFE">
            <w:pPr>
              <w:jc w:val="center"/>
            </w:pPr>
            <w:proofErr w:type="spellStart"/>
            <w:r>
              <w:rPr>
                <w:lang w:val="uk-UA"/>
              </w:rPr>
              <w:t>Емпірич</w:t>
            </w:r>
            <w:proofErr w:type="spellEnd"/>
            <w:r>
              <w:rPr>
                <w:lang w:val="uk-UA"/>
              </w:rPr>
              <w:t>-ні факти</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7065CF05" w14:textId="77777777" w:rsidR="00643FFA" w:rsidRPr="007216F2" w:rsidRDefault="00643FFA" w:rsidP="00170FFE">
            <w:pPr>
              <w:jc w:val="center"/>
            </w:pPr>
          </w:p>
        </w:tc>
      </w:tr>
      <w:tr w:rsidR="00643FFA" w:rsidRPr="007216F2" w14:paraId="78B8C2BD"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5340A4B8" w14:textId="77777777" w:rsidR="00643FFA" w:rsidRPr="0054441F" w:rsidRDefault="00643FFA" w:rsidP="00170FFE">
            <w:pPr>
              <w:rPr>
                <w:lang w:val="uk-UA"/>
              </w:rPr>
            </w:pPr>
            <w:r>
              <w:rPr>
                <w:color w:val="000000"/>
                <w:sz w:val="28"/>
                <w:szCs w:val="28"/>
                <w:lang w:val="uk-UA"/>
              </w:rPr>
              <w:t>4</w:t>
            </w:r>
            <w:r w:rsidRPr="007216F2">
              <w:rPr>
                <w:color w:val="000000"/>
                <w:sz w:val="28"/>
                <w:szCs w:val="28"/>
              </w:rPr>
              <w:t>.</w:t>
            </w:r>
            <w:r>
              <w:rPr>
                <w:color w:val="000000"/>
                <w:sz w:val="28"/>
                <w:szCs w:val="28"/>
                <w:lang w:val="uk-UA"/>
              </w:rPr>
              <w:t>4</w:t>
            </w:r>
          </w:p>
        </w:tc>
        <w:tc>
          <w:tcPr>
            <w:tcW w:w="6848" w:type="dxa"/>
            <w:tcBorders>
              <w:top w:val="single" w:sz="4" w:space="0" w:color="000000"/>
              <w:left w:val="single" w:sz="4" w:space="0" w:color="000000"/>
              <w:bottom w:val="single" w:sz="4" w:space="0" w:color="000000"/>
              <w:right w:val="single" w:sz="4" w:space="0" w:color="000000"/>
            </w:tcBorders>
            <w:hideMark/>
          </w:tcPr>
          <w:p w14:paraId="71FC0AF2" w14:textId="77777777" w:rsidR="00643FFA" w:rsidRPr="00D00CC5" w:rsidRDefault="00643FFA" w:rsidP="00170FFE">
            <w:pPr>
              <w:jc w:val="both"/>
              <w:rPr>
                <w:lang w:val="uk-UA"/>
              </w:rPr>
            </w:pPr>
            <w:r>
              <w:rPr>
                <w:color w:val="000000"/>
                <w:sz w:val="28"/>
                <w:szCs w:val="28"/>
                <w:lang w:val="uk-UA"/>
              </w:rPr>
              <w:t xml:space="preserve">Провести діагностичні зрізи та/або </w:t>
            </w:r>
            <w:proofErr w:type="spellStart"/>
            <w:r>
              <w:rPr>
                <w:color w:val="000000"/>
                <w:sz w:val="28"/>
                <w:szCs w:val="28"/>
                <w:lang w:val="uk-UA"/>
              </w:rPr>
              <w:t>констатувальний</w:t>
            </w:r>
            <w:proofErr w:type="spellEnd"/>
            <w:r>
              <w:rPr>
                <w:color w:val="000000"/>
                <w:sz w:val="28"/>
                <w:szCs w:val="28"/>
                <w:lang w:val="uk-UA"/>
              </w:rPr>
              <w:t>/формувальний експеримент з теми дисертаційного дослідження</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6D3CD987" w14:textId="77777777" w:rsidR="00643FFA" w:rsidRPr="00D00CC5" w:rsidRDefault="00643FFA" w:rsidP="00170FFE">
            <w:pPr>
              <w:jc w:val="center"/>
              <w:rPr>
                <w:lang w:val="uk-UA"/>
              </w:rPr>
            </w:pPr>
            <w:proofErr w:type="spellStart"/>
            <w:r>
              <w:rPr>
                <w:lang w:val="uk-UA"/>
              </w:rPr>
              <w:t>Емпірич</w:t>
            </w:r>
            <w:proofErr w:type="spellEnd"/>
            <w:r>
              <w:rPr>
                <w:lang w:val="uk-UA"/>
              </w:rPr>
              <w:t>-ні факти</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5271F45F" w14:textId="77777777" w:rsidR="00643FFA" w:rsidRPr="007216F2" w:rsidRDefault="00643FFA" w:rsidP="00170FFE">
            <w:pPr>
              <w:jc w:val="center"/>
            </w:pPr>
          </w:p>
        </w:tc>
      </w:tr>
      <w:tr w:rsidR="00643FFA" w:rsidRPr="007216F2" w14:paraId="7FBC7840"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6313D1E1" w14:textId="77777777" w:rsidR="00643FFA" w:rsidRPr="006C1286" w:rsidRDefault="00643FFA" w:rsidP="00170FFE">
            <w:pPr>
              <w:rPr>
                <w:lang w:val="uk-UA"/>
              </w:rPr>
            </w:pPr>
            <w:r w:rsidRPr="007216F2">
              <w:rPr>
                <w:color w:val="000000"/>
                <w:sz w:val="28"/>
                <w:szCs w:val="28"/>
              </w:rPr>
              <w:t>4</w:t>
            </w:r>
            <w:r>
              <w:rPr>
                <w:color w:val="000000"/>
                <w:sz w:val="28"/>
                <w:szCs w:val="28"/>
                <w:lang w:val="uk-UA"/>
              </w:rPr>
              <w:t>.5</w:t>
            </w:r>
            <w:r w:rsidRPr="007216F2">
              <w:t> </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0A67A372" w14:textId="77777777" w:rsidR="00643FFA" w:rsidRPr="006C1286" w:rsidRDefault="00643FFA" w:rsidP="00170FFE">
            <w:pPr>
              <w:jc w:val="both"/>
              <w:rPr>
                <w:lang w:val="uk-UA"/>
              </w:rPr>
            </w:pPr>
            <w:r>
              <w:rPr>
                <w:color w:val="000000"/>
                <w:sz w:val="28"/>
                <w:szCs w:val="28"/>
                <w:lang w:val="uk-UA"/>
              </w:rPr>
              <w:t>Прийняти участь в наукових конференціях, інших наукових заходах</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44F605CF" w14:textId="77777777" w:rsidR="00643FFA" w:rsidRPr="00AB6E55" w:rsidRDefault="00643FFA" w:rsidP="00170FFE">
            <w:pPr>
              <w:jc w:val="center"/>
              <w:rPr>
                <w:lang w:val="uk-UA"/>
              </w:rPr>
            </w:pPr>
            <w:r>
              <w:rPr>
                <w:lang w:val="uk-UA"/>
              </w:rPr>
              <w:t>Доповідь</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2D49B549" w14:textId="77777777" w:rsidR="00643FFA" w:rsidRPr="007216F2" w:rsidRDefault="00643FFA" w:rsidP="00170FFE">
            <w:pPr>
              <w:jc w:val="center"/>
            </w:pPr>
          </w:p>
        </w:tc>
      </w:tr>
      <w:tr w:rsidR="00643FFA" w:rsidRPr="007216F2" w14:paraId="7D852469"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C5E1B12" w14:textId="77777777" w:rsidR="00643FFA" w:rsidRPr="006C1286" w:rsidRDefault="00643FFA" w:rsidP="00170FFE">
            <w:pPr>
              <w:rPr>
                <w:lang w:val="uk-UA"/>
              </w:rPr>
            </w:pPr>
            <w:r w:rsidRPr="007216F2">
              <w:rPr>
                <w:color w:val="000000"/>
                <w:sz w:val="28"/>
                <w:szCs w:val="28"/>
              </w:rPr>
              <w:t>4</w:t>
            </w:r>
            <w:r>
              <w:rPr>
                <w:color w:val="000000"/>
                <w:sz w:val="28"/>
                <w:szCs w:val="28"/>
                <w:lang w:val="uk-UA"/>
              </w:rPr>
              <w:t>.6</w:t>
            </w:r>
            <w:r w:rsidRPr="007216F2">
              <w:t> </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41416A10" w14:textId="77777777" w:rsidR="00643FFA" w:rsidRPr="00D00CC5" w:rsidRDefault="00643FFA" w:rsidP="00170FFE">
            <w:pPr>
              <w:jc w:val="both"/>
              <w:rPr>
                <w:sz w:val="28"/>
                <w:szCs w:val="28"/>
                <w:lang w:val="uk-UA"/>
              </w:rPr>
            </w:pPr>
            <w:r w:rsidRPr="00D00CC5">
              <w:rPr>
                <w:sz w:val="28"/>
                <w:szCs w:val="28"/>
                <w:lang w:val="uk-UA"/>
              </w:rPr>
              <w:t>Підготовка наукових тез, доповідей, статей на тему:</w:t>
            </w:r>
          </w:p>
          <w:p w14:paraId="058ED0A4" w14:textId="77777777" w:rsidR="00643FFA" w:rsidRPr="00D00CC5" w:rsidRDefault="00643FFA" w:rsidP="00170FFE">
            <w:pPr>
              <w:jc w:val="both"/>
              <w:rPr>
                <w:sz w:val="28"/>
                <w:szCs w:val="28"/>
                <w:lang w:val="uk-UA"/>
              </w:rPr>
            </w:pP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52E6DB79" w14:textId="77777777" w:rsidR="00643FFA" w:rsidRPr="00AB6E55" w:rsidRDefault="00643FFA" w:rsidP="00170FFE">
            <w:pPr>
              <w:jc w:val="center"/>
              <w:rPr>
                <w:lang w:val="uk-UA"/>
              </w:rPr>
            </w:pPr>
            <w:proofErr w:type="spellStart"/>
            <w:r>
              <w:rPr>
                <w:lang w:val="uk-UA"/>
              </w:rPr>
              <w:t>Публі-кація</w:t>
            </w:r>
            <w:proofErr w:type="spellEnd"/>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7D7E9E20" w14:textId="77777777" w:rsidR="00643FFA" w:rsidRPr="007216F2" w:rsidRDefault="00643FFA" w:rsidP="00170FFE">
            <w:pPr>
              <w:jc w:val="center"/>
            </w:pPr>
          </w:p>
        </w:tc>
      </w:tr>
      <w:tr w:rsidR="00643FFA" w:rsidRPr="00EE24D7" w14:paraId="666F97FB" w14:textId="77777777" w:rsidTr="00170FFE">
        <w:trPr>
          <w:tblCellSpacing w:w="0" w:type="dxa"/>
        </w:trPr>
        <w:tc>
          <w:tcPr>
            <w:tcW w:w="783" w:type="dxa"/>
            <w:tcBorders>
              <w:top w:val="single" w:sz="4" w:space="0" w:color="000000"/>
              <w:left w:val="single" w:sz="4" w:space="0" w:color="000000"/>
              <w:bottom w:val="single" w:sz="4" w:space="0" w:color="000000"/>
              <w:right w:val="single" w:sz="4" w:space="0" w:color="000000"/>
            </w:tcBorders>
            <w:vAlign w:val="center"/>
            <w:hideMark/>
          </w:tcPr>
          <w:p w14:paraId="77D2DAD5" w14:textId="77777777" w:rsidR="00643FFA" w:rsidRPr="00EE24D7" w:rsidRDefault="00643FFA" w:rsidP="00170FFE">
            <w:pPr>
              <w:rPr>
                <w:lang w:val="uk-UA"/>
              </w:rPr>
            </w:pPr>
            <w:r>
              <w:rPr>
                <w:color w:val="000000"/>
                <w:sz w:val="28"/>
                <w:szCs w:val="28"/>
                <w:lang w:val="uk-UA"/>
              </w:rPr>
              <w:t>4.7</w:t>
            </w:r>
          </w:p>
        </w:tc>
        <w:tc>
          <w:tcPr>
            <w:tcW w:w="6848" w:type="dxa"/>
            <w:tcBorders>
              <w:top w:val="single" w:sz="4" w:space="0" w:color="000000"/>
              <w:left w:val="single" w:sz="4" w:space="0" w:color="000000"/>
              <w:bottom w:val="single" w:sz="4" w:space="0" w:color="000000"/>
              <w:right w:val="single" w:sz="4" w:space="0" w:color="000000"/>
            </w:tcBorders>
            <w:vAlign w:val="center"/>
            <w:hideMark/>
          </w:tcPr>
          <w:p w14:paraId="6F2225F8" w14:textId="77777777" w:rsidR="00643FFA" w:rsidRPr="00D00CC5" w:rsidRDefault="00643FFA" w:rsidP="00170FFE">
            <w:pPr>
              <w:jc w:val="both"/>
              <w:rPr>
                <w:sz w:val="28"/>
                <w:szCs w:val="28"/>
                <w:lang w:val="uk-UA"/>
              </w:rPr>
            </w:pPr>
            <w:r>
              <w:rPr>
                <w:color w:val="000000"/>
                <w:sz w:val="28"/>
                <w:szCs w:val="28"/>
                <w:lang w:val="uk-UA"/>
              </w:rPr>
              <w:t>Аналіз та узагальнення наукових джерел відповідно теми кваліфікаційної роботи</w:t>
            </w:r>
          </w:p>
        </w:tc>
        <w:tc>
          <w:tcPr>
            <w:tcW w:w="1233" w:type="dxa"/>
            <w:tcBorders>
              <w:top w:val="single" w:sz="4" w:space="0" w:color="000000"/>
              <w:left w:val="single" w:sz="4" w:space="0" w:color="000000"/>
              <w:bottom w:val="single" w:sz="4" w:space="0" w:color="000000"/>
              <w:right w:val="single" w:sz="4" w:space="0" w:color="000000"/>
            </w:tcBorders>
            <w:vAlign w:val="center"/>
            <w:hideMark/>
          </w:tcPr>
          <w:p w14:paraId="0C17A065" w14:textId="77777777" w:rsidR="00643FFA" w:rsidRPr="00EE24D7" w:rsidRDefault="00643FFA" w:rsidP="00170FFE">
            <w:pPr>
              <w:jc w:val="center"/>
              <w:rPr>
                <w:lang w:val="uk-UA"/>
              </w:rPr>
            </w:pPr>
            <w:r>
              <w:rPr>
                <w:lang w:val="uk-UA"/>
              </w:rPr>
              <w:t>Список джерел</w:t>
            </w:r>
          </w:p>
        </w:tc>
        <w:tc>
          <w:tcPr>
            <w:tcW w:w="1033" w:type="dxa"/>
            <w:tcBorders>
              <w:top w:val="single" w:sz="4" w:space="0" w:color="000000"/>
              <w:left w:val="single" w:sz="4" w:space="0" w:color="000000"/>
              <w:bottom w:val="single" w:sz="4" w:space="0" w:color="000000"/>
              <w:right w:val="single" w:sz="4" w:space="0" w:color="000000"/>
            </w:tcBorders>
            <w:vAlign w:val="center"/>
            <w:hideMark/>
          </w:tcPr>
          <w:p w14:paraId="0170FB91" w14:textId="77777777" w:rsidR="00643FFA" w:rsidRPr="00EE24D7" w:rsidRDefault="00643FFA" w:rsidP="00170FFE">
            <w:pPr>
              <w:jc w:val="center"/>
              <w:rPr>
                <w:lang w:val="uk-UA"/>
              </w:rPr>
            </w:pPr>
          </w:p>
        </w:tc>
      </w:tr>
    </w:tbl>
    <w:p w14:paraId="62265BC3" w14:textId="77777777" w:rsidR="00643FFA" w:rsidRDefault="00643FFA" w:rsidP="00643FFA">
      <w:pPr>
        <w:ind w:firstLine="709"/>
        <w:contextualSpacing/>
        <w:jc w:val="both"/>
        <w:rPr>
          <w:sz w:val="28"/>
          <w:szCs w:val="28"/>
          <w:lang w:val="uk-UA"/>
        </w:rPr>
      </w:pPr>
    </w:p>
    <w:p w14:paraId="749B3C80" w14:textId="77777777" w:rsidR="00643FFA" w:rsidRDefault="00643FFA" w:rsidP="00643FFA">
      <w:pPr>
        <w:ind w:firstLine="709"/>
        <w:contextualSpacing/>
        <w:jc w:val="center"/>
        <w:rPr>
          <w:b/>
          <w:sz w:val="28"/>
          <w:szCs w:val="28"/>
          <w:lang w:val="uk-UA"/>
        </w:rPr>
      </w:pPr>
    </w:p>
    <w:p w14:paraId="026CF397" w14:textId="77777777" w:rsidR="00643FFA" w:rsidRDefault="00643FFA" w:rsidP="00643FFA">
      <w:pPr>
        <w:ind w:firstLine="709"/>
        <w:contextualSpacing/>
        <w:jc w:val="both"/>
        <w:rPr>
          <w:sz w:val="28"/>
          <w:szCs w:val="28"/>
          <w:lang w:val="uk-UA"/>
        </w:rPr>
      </w:pPr>
    </w:p>
    <w:p w14:paraId="28C9895A" w14:textId="77777777" w:rsidR="000E0DF9" w:rsidRDefault="000E0DF9" w:rsidP="000E0DF9">
      <w:pPr>
        <w:ind w:firstLine="709"/>
        <w:contextualSpacing/>
        <w:jc w:val="center"/>
        <w:rPr>
          <w:b/>
          <w:sz w:val="28"/>
          <w:szCs w:val="28"/>
          <w:lang w:val="uk-UA"/>
        </w:rPr>
      </w:pPr>
    </w:p>
    <w:p w14:paraId="56A6FC97" w14:textId="77777777" w:rsidR="000E0DF9" w:rsidRDefault="000E0DF9" w:rsidP="000E0DF9">
      <w:pPr>
        <w:ind w:firstLine="708"/>
        <w:contextualSpacing/>
        <w:jc w:val="center"/>
        <w:rPr>
          <w:b/>
          <w:bCs/>
          <w:color w:val="000000"/>
          <w:sz w:val="28"/>
          <w:szCs w:val="28"/>
          <w:lang w:val="uk-UA"/>
        </w:rPr>
      </w:pPr>
      <w:r w:rsidRPr="00B13386">
        <w:rPr>
          <w:b/>
          <w:bCs/>
          <w:color w:val="000000"/>
          <w:sz w:val="28"/>
          <w:szCs w:val="28"/>
          <w:lang w:val="uk-UA"/>
        </w:rPr>
        <w:t>1.</w:t>
      </w:r>
      <w:r w:rsidR="00643FFA">
        <w:rPr>
          <w:b/>
          <w:bCs/>
          <w:color w:val="000000"/>
          <w:sz w:val="28"/>
          <w:szCs w:val="28"/>
          <w:lang w:val="uk-UA"/>
        </w:rPr>
        <w:t>4.</w:t>
      </w:r>
      <w:r w:rsidRPr="00B13386">
        <w:rPr>
          <w:b/>
          <w:bCs/>
          <w:color w:val="000000"/>
          <w:sz w:val="28"/>
          <w:szCs w:val="28"/>
          <w:lang w:val="uk-UA"/>
        </w:rPr>
        <w:t> </w:t>
      </w:r>
      <w:r w:rsidR="00643FFA">
        <w:rPr>
          <w:b/>
          <w:bCs/>
          <w:color w:val="000000"/>
          <w:sz w:val="28"/>
          <w:szCs w:val="28"/>
          <w:lang w:val="uk-UA"/>
        </w:rPr>
        <w:t>Нормативно-правові аспекти організації асистентської практики</w:t>
      </w:r>
    </w:p>
    <w:p w14:paraId="5F3514DB" w14:textId="77777777" w:rsidR="00643FFA" w:rsidRDefault="00643FFA" w:rsidP="000E0DF9">
      <w:pPr>
        <w:ind w:firstLine="708"/>
        <w:contextualSpacing/>
        <w:jc w:val="center"/>
        <w:rPr>
          <w:b/>
          <w:bCs/>
          <w:color w:val="000000"/>
          <w:sz w:val="28"/>
          <w:szCs w:val="28"/>
          <w:lang w:val="uk-UA"/>
        </w:rPr>
      </w:pPr>
    </w:p>
    <w:p w14:paraId="126DF3E5"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Організаційними заходами, що забезпечують підготовку та порядок</w:t>
      </w:r>
      <w:r>
        <w:rPr>
          <w:bCs/>
          <w:color w:val="000000"/>
          <w:sz w:val="28"/>
          <w:szCs w:val="28"/>
          <w:lang w:val="uk-UA"/>
        </w:rPr>
        <w:t xml:space="preserve"> </w:t>
      </w:r>
      <w:r w:rsidRPr="00A52A69">
        <w:rPr>
          <w:bCs/>
          <w:color w:val="000000"/>
          <w:sz w:val="28"/>
          <w:szCs w:val="28"/>
          <w:lang w:val="uk-UA"/>
        </w:rPr>
        <w:t>проведення асистентської практики, є:</w:t>
      </w:r>
    </w:p>
    <w:p w14:paraId="1F3265F8"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призначення керівників практики;</w:t>
      </w:r>
    </w:p>
    <w:p w14:paraId="6B7EA366"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складання календарного графіку практики;</w:t>
      </w:r>
    </w:p>
    <w:p w14:paraId="744F64C1"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підготовка форм звітної документації за результатами проведення</w:t>
      </w:r>
      <w:r>
        <w:rPr>
          <w:bCs/>
          <w:color w:val="000000"/>
          <w:sz w:val="28"/>
          <w:szCs w:val="28"/>
          <w:lang w:val="uk-UA"/>
        </w:rPr>
        <w:t xml:space="preserve"> </w:t>
      </w:r>
      <w:r w:rsidRPr="00A52A69">
        <w:rPr>
          <w:bCs/>
          <w:color w:val="000000"/>
          <w:sz w:val="28"/>
          <w:szCs w:val="28"/>
          <w:lang w:val="uk-UA"/>
        </w:rPr>
        <w:t>практики.</w:t>
      </w:r>
    </w:p>
    <w:p w14:paraId="24D9451D" w14:textId="77777777" w:rsidR="00A52A69" w:rsidRDefault="00A52A69" w:rsidP="00A52A69">
      <w:pPr>
        <w:ind w:firstLine="708"/>
        <w:contextualSpacing/>
        <w:jc w:val="both"/>
        <w:rPr>
          <w:bCs/>
          <w:color w:val="000000"/>
          <w:sz w:val="28"/>
          <w:szCs w:val="28"/>
          <w:lang w:val="uk-UA"/>
        </w:rPr>
      </w:pPr>
      <w:r w:rsidRPr="00A52A69">
        <w:rPr>
          <w:bCs/>
          <w:color w:val="000000"/>
          <w:sz w:val="28"/>
          <w:szCs w:val="28"/>
          <w:lang w:val="uk-UA"/>
        </w:rPr>
        <w:t>Основним організаційно-методичним документом, що регламентує</w:t>
      </w:r>
      <w:r>
        <w:rPr>
          <w:bCs/>
          <w:color w:val="000000"/>
          <w:sz w:val="28"/>
          <w:szCs w:val="28"/>
          <w:lang w:val="uk-UA"/>
        </w:rPr>
        <w:t xml:space="preserve"> </w:t>
      </w:r>
      <w:r w:rsidRPr="00A52A69">
        <w:rPr>
          <w:bCs/>
          <w:color w:val="000000"/>
          <w:sz w:val="28"/>
          <w:szCs w:val="28"/>
          <w:lang w:val="uk-UA"/>
        </w:rPr>
        <w:t xml:space="preserve">діяльність </w:t>
      </w:r>
      <w:r>
        <w:rPr>
          <w:bCs/>
          <w:color w:val="000000"/>
          <w:sz w:val="28"/>
          <w:szCs w:val="28"/>
          <w:lang w:val="uk-UA"/>
        </w:rPr>
        <w:t>практика</w:t>
      </w:r>
      <w:r w:rsidRPr="00A52A69">
        <w:rPr>
          <w:bCs/>
          <w:color w:val="000000"/>
          <w:sz w:val="28"/>
          <w:szCs w:val="28"/>
          <w:lang w:val="uk-UA"/>
        </w:rPr>
        <w:t xml:space="preserve">нтів і керівників практики, є робоча програма </w:t>
      </w:r>
      <w:r>
        <w:rPr>
          <w:bCs/>
          <w:color w:val="000000"/>
          <w:sz w:val="28"/>
          <w:szCs w:val="28"/>
          <w:lang w:val="uk-UA"/>
        </w:rPr>
        <w:t xml:space="preserve">асистентської </w:t>
      </w:r>
      <w:r w:rsidRPr="00A52A69">
        <w:rPr>
          <w:bCs/>
          <w:color w:val="000000"/>
          <w:sz w:val="28"/>
          <w:szCs w:val="28"/>
          <w:lang w:val="uk-UA"/>
        </w:rPr>
        <w:t>практики</w:t>
      </w:r>
      <w:r>
        <w:rPr>
          <w:bCs/>
          <w:color w:val="000000"/>
          <w:sz w:val="28"/>
          <w:szCs w:val="28"/>
          <w:lang w:val="uk-UA"/>
        </w:rPr>
        <w:t>.</w:t>
      </w:r>
    </w:p>
    <w:p w14:paraId="3E3D2CE5"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Кафедра, яка забезпечує безпосереднє навчально-методичне керівництво</w:t>
      </w:r>
      <w:r>
        <w:rPr>
          <w:bCs/>
          <w:color w:val="000000"/>
          <w:sz w:val="28"/>
          <w:szCs w:val="28"/>
          <w:lang w:val="uk-UA"/>
        </w:rPr>
        <w:t xml:space="preserve"> </w:t>
      </w:r>
      <w:r w:rsidRPr="00A52A69">
        <w:rPr>
          <w:bCs/>
          <w:color w:val="000000"/>
          <w:sz w:val="28"/>
          <w:szCs w:val="28"/>
          <w:lang w:val="uk-UA"/>
        </w:rPr>
        <w:t>асистентською практикою студентів, здійснює такі заходи:</w:t>
      </w:r>
    </w:p>
    <w:p w14:paraId="4BF03258"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розробляє програму практики і при необхідності доопрацьовує її, але не</w:t>
      </w:r>
      <w:r>
        <w:rPr>
          <w:bCs/>
          <w:color w:val="000000"/>
          <w:sz w:val="28"/>
          <w:szCs w:val="28"/>
          <w:lang w:val="uk-UA"/>
        </w:rPr>
        <w:t xml:space="preserve"> </w:t>
      </w:r>
      <w:r w:rsidRPr="00A52A69">
        <w:rPr>
          <w:bCs/>
          <w:color w:val="000000"/>
          <w:sz w:val="28"/>
          <w:szCs w:val="28"/>
          <w:lang w:val="uk-UA"/>
        </w:rPr>
        <w:t>рідше, ніж один раз на три роки;</w:t>
      </w:r>
    </w:p>
    <w:p w14:paraId="58C83C0C"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здійснює розподіл студентів за керівниками;</w:t>
      </w:r>
    </w:p>
    <w:p w14:paraId="14B48FA6"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xml:space="preserve">– організовує проведення </w:t>
      </w:r>
      <w:r>
        <w:rPr>
          <w:bCs/>
          <w:color w:val="000000"/>
          <w:sz w:val="28"/>
          <w:szCs w:val="28"/>
          <w:lang w:val="uk-UA"/>
        </w:rPr>
        <w:t xml:space="preserve">настановної конференції - </w:t>
      </w:r>
      <w:r w:rsidRPr="00A52A69">
        <w:rPr>
          <w:bCs/>
          <w:color w:val="000000"/>
          <w:sz w:val="28"/>
          <w:szCs w:val="28"/>
          <w:lang w:val="uk-UA"/>
        </w:rPr>
        <w:t>зборів студентів з питань асистентської практики</w:t>
      </w:r>
      <w:r>
        <w:rPr>
          <w:bCs/>
          <w:color w:val="000000"/>
          <w:sz w:val="28"/>
          <w:szCs w:val="28"/>
          <w:lang w:val="uk-UA"/>
        </w:rPr>
        <w:t xml:space="preserve"> </w:t>
      </w:r>
      <w:r w:rsidRPr="00A52A69">
        <w:rPr>
          <w:bCs/>
          <w:color w:val="000000"/>
          <w:sz w:val="28"/>
          <w:szCs w:val="28"/>
          <w:lang w:val="uk-UA"/>
        </w:rPr>
        <w:t>за участю керівників практики;</w:t>
      </w:r>
    </w:p>
    <w:p w14:paraId="6DF78D5F"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здійснює загальне керівництво і контроль за проведенням практики;</w:t>
      </w:r>
    </w:p>
    <w:p w14:paraId="4CF76CF2"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t>– повідомляє студентів про систему звітності з асистентської практики;</w:t>
      </w:r>
    </w:p>
    <w:p w14:paraId="4B1B6E6F" w14:textId="77777777" w:rsidR="00A52A69" w:rsidRPr="00A52A69" w:rsidRDefault="00A52A69" w:rsidP="00A52A69">
      <w:pPr>
        <w:ind w:firstLine="708"/>
        <w:contextualSpacing/>
        <w:jc w:val="both"/>
        <w:rPr>
          <w:bCs/>
          <w:color w:val="000000"/>
          <w:sz w:val="28"/>
          <w:szCs w:val="28"/>
          <w:lang w:val="uk-UA"/>
        </w:rPr>
      </w:pPr>
      <w:r w:rsidRPr="00A52A69">
        <w:rPr>
          <w:bCs/>
          <w:color w:val="000000"/>
          <w:sz w:val="28"/>
          <w:szCs w:val="28"/>
          <w:lang w:val="uk-UA"/>
        </w:rPr>
        <w:lastRenderedPageBreak/>
        <w:t>– обговорює підсумки та аналізує виконання програми асистентської</w:t>
      </w:r>
      <w:r>
        <w:rPr>
          <w:bCs/>
          <w:color w:val="000000"/>
          <w:sz w:val="28"/>
          <w:szCs w:val="28"/>
          <w:lang w:val="uk-UA"/>
        </w:rPr>
        <w:t xml:space="preserve"> </w:t>
      </w:r>
      <w:r w:rsidRPr="00A52A69">
        <w:rPr>
          <w:bCs/>
          <w:color w:val="000000"/>
          <w:sz w:val="28"/>
          <w:szCs w:val="28"/>
          <w:lang w:val="uk-UA"/>
        </w:rPr>
        <w:t>практики на засіданнях кафедри</w:t>
      </w:r>
      <w:r>
        <w:rPr>
          <w:bCs/>
          <w:color w:val="000000"/>
          <w:sz w:val="28"/>
          <w:szCs w:val="28"/>
          <w:lang w:val="uk-UA"/>
        </w:rPr>
        <w:t xml:space="preserve"> та підсумковій конференції з асистентської практики.</w:t>
      </w:r>
    </w:p>
    <w:p w14:paraId="76686F17" w14:textId="77777777" w:rsidR="000E0DF9" w:rsidRDefault="000E0DF9" w:rsidP="000E0DF9">
      <w:pPr>
        <w:ind w:firstLine="708"/>
        <w:contextualSpacing/>
        <w:jc w:val="both"/>
        <w:rPr>
          <w:bCs/>
          <w:sz w:val="28"/>
          <w:szCs w:val="28"/>
          <w:lang w:val="uk-UA"/>
        </w:rPr>
      </w:pPr>
      <w:r w:rsidRPr="002A321C">
        <w:rPr>
          <w:bCs/>
          <w:color w:val="000000"/>
          <w:sz w:val="28"/>
          <w:szCs w:val="28"/>
          <w:lang w:val="uk-UA"/>
        </w:rPr>
        <w:t xml:space="preserve">Асистентська практика </w:t>
      </w:r>
      <w:r>
        <w:rPr>
          <w:sz w:val="28"/>
          <w:szCs w:val="28"/>
          <w:lang w:val="uk-UA"/>
        </w:rPr>
        <w:t xml:space="preserve">здобувачів </w:t>
      </w:r>
      <w:r w:rsidR="0004071C" w:rsidRPr="00D96599">
        <w:rPr>
          <w:bCs/>
          <w:iCs/>
          <w:color w:val="000000"/>
          <w:sz w:val="28"/>
          <w:szCs w:val="28"/>
          <w:lang w:val="uk-UA"/>
        </w:rPr>
        <w:t>другого (магістерського)</w:t>
      </w:r>
      <w:r w:rsidR="0004071C">
        <w:rPr>
          <w:bCs/>
          <w:iCs/>
          <w:color w:val="000000"/>
          <w:sz w:val="28"/>
          <w:szCs w:val="28"/>
          <w:lang w:val="uk-UA"/>
        </w:rPr>
        <w:t xml:space="preserve"> </w:t>
      </w:r>
      <w:r>
        <w:rPr>
          <w:sz w:val="28"/>
          <w:szCs w:val="28"/>
          <w:lang w:val="uk-UA"/>
        </w:rPr>
        <w:t>рівня вищої освіти</w:t>
      </w:r>
      <w:r w:rsidRPr="002A321C">
        <w:rPr>
          <w:bCs/>
          <w:sz w:val="28"/>
          <w:szCs w:val="28"/>
          <w:lang w:val="uk-UA"/>
        </w:rPr>
        <w:t xml:space="preserve"> проводиться у </w:t>
      </w:r>
      <w:r w:rsidR="0004071C">
        <w:rPr>
          <w:bCs/>
          <w:sz w:val="28"/>
          <w:szCs w:val="28"/>
          <w:lang w:val="uk-UA"/>
        </w:rPr>
        <w:t>2</w:t>
      </w:r>
      <w:r>
        <w:rPr>
          <w:bCs/>
          <w:sz w:val="28"/>
          <w:szCs w:val="28"/>
          <w:lang w:val="uk-UA"/>
        </w:rPr>
        <w:t xml:space="preserve"> </w:t>
      </w:r>
      <w:r w:rsidRPr="002A321C">
        <w:rPr>
          <w:bCs/>
          <w:sz w:val="28"/>
          <w:szCs w:val="28"/>
          <w:lang w:val="uk-UA"/>
        </w:rPr>
        <w:t>навчальному семестрі</w:t>
      </w:r>
      <w:r>
        <w:rPr>
          <w:bCs/>
          <w:sz w:val="28"/>
          <w:szCs w:val="28"/>
          <w:lang w:val="uk-UA"/>
        </w:rPr>
        <w:t xml:space="preserve">, </w:t>
      </w:r>
      <w:r w:rsidRPr="002A321C">
        <w:rPr>
          <w:bCs/>
          <w:sz w:val="28"/>
          <w:szCs w:val="28"/>
          <w:lang w:val="uk-UA"/>
        </w:rPr>
        <w:t xml:space="preserve">після засвоєння </w:t>
      </w:r>
      <w:r>
        <w:rPr>
          <w:bCs/>
          <w:sz w:val="28"/>
          <w:szCs w:val="28"/>
          <w:lang w:val="uk-UA"/>
        </w:rPr>
        <w:t>ни</w:t>
      </w:r>
      <w:r w:rsidRPr="002A321C">
        <w:rPr>
          <w:bCs/>
          <w:sz w:val="28"/>
          <w:szCs w:val="28"/>
          <w:lang w:val="uk-UA"/>
        </w:rPr>
        <w:t>ми певн</w:t>
      </w:r>
      <w:r>
        <w:rPr>
          <w:bCs/>
          <w:sz w:val="28"/>
          <w:szCs w:val="28"/>
          <w:lang w:val="uk-UA"/>
        </w:rPr>
        <w:t xml:space="preserve">их </w:t>
      </w:r>
      <w:r w:rsidR="00890297">
        <w:rPr>
          <w:bCs/>
          <w:sz w:val="28"/>
          <w:szCs w:val="28"/>
          <w:lang w:val="uk-UA"/>
        </w:rPr>
        <w:t>фахов</w:t>
      </w:r>
      <w:r>
        <w:rPr>
          <w:bCs/>
          <w:sz w:val="28"/>
          <w:szCs w:val="28"/>
          <w:lang w:val="uk-UA"/>
        </w:rPr>
        <w:t xml:space="preserve">их </w:t>
      </w:r>
      <w:r w:rsidR="00890297">
        <w:rPr>
          <w:bCs/>
          <w:sz w:val="28"/>
          <w:szCs w:val="28"/>
          <w:lang w:val="uk-UA"/>
        </w:rPr>
        <w:t>і психолого-</w:t>
      </w:r>
      <w:r w:rsidR="00890297" w:rsidRPr="002A321C">
        <w:rPr>
          <w:bCs/>
          <w:sz w:val="28"/>
          <w:szCs w:val="28"/>
          <w:lang w:val="uk-UA"/>
        </w:rPr>
        <w:t>педагогічн</w:t>
      </w:r>
      <w:r w:rsidR="00890297">
        <w:rPr>
          <w:bCs/>
          <w:sz w:val="28"/>
          <w:szCs w:val="28"/>
          <w:lang w:val="uk-UA"/>
        </w:rPr>
        <w:t>их</w:t>
      </w:r>
      <w:r w:rsidR="00890297" w:rsidRPr="002A321C">
        <w:rPr>
          <w:bCs/>
          <w:sz w:val="28"/>
          <w:szCs w:val="28"/>
          <w:lang w:val="uk-UA"/>
        </w:rPr>
        <w:t xml:space="preserve"> </w:t>
      </w:r>
      <w:r w:rsidRPr="002A321C">
        <w:rPr>
          <w:bCs/>
          <w:sz w:val="28"/>
          <w:szCs w:val="28"/>
          <w:lang w:val="uk-UA"/>
        </w:rPr>
        <w:t>дисциплін</w:t>
      </w:r>
      <w:r>
        <w:rPr>
          <w:bCs/>
          <w:sz w:val="28"/>
          <w:szCs w:val="28"/>
          <w:lang w:val="uk-UA"/>
        </w:rPr>
        <w:t xml:space="preserve"> </w:t>
      </w:r>
      <w:r>
        <w:rPr>
          <w:color w:val="000000"/>
          <w:sz w:val="28"/>
          <w:szCs w:val="28"/>
          <w:lang w:val="uk-UA"/>
        </w:rPr>
        <w:t xml:space="preserve"> </w:t>
      </w:r>
      <w:r w:rsidR="00890297">
        <w:rPr>
          <w:color w:val="000000"/>
          <w:sz w:val="28"/>
          <w:szCs w:val="28"/>
          <w:lang w:val="uk-UA"/>
        </w:rPr>
        <w:t>(</w:t>
      </w:r>
      <w:r>
        <w:rPr>
          <w:bCs/>
          <w:sz w:val="28"/>
          <w:szCs w:val="28"/>
          <w:lang w:val="uk-UA"/>
        </w:rPr>
        <w:t xml:space="preserve">«Педагогіка </w:t>
      </w:r>
      <w:r w:rsidR="00890297">
        <w:rPr>
          <w:bCs/>
          <w:sz w:val="28"/>
          <w:szCs w:val="28"/>
          <w:lang w:val="uk-UA"/>
        </w:rPr>
        <w:t xml:space="preserve">і психологія </w:t>
      </w:r>
      <w:r>
        <w:rPr>
          <w:bCs/>
          <w:sz w:val="28"/>
          <w:szCs w:val="28"/>
          <w:lang w:val="uk-UA"/>
        </w:rPr>
        <w:t>вищої школи», «</w:t>
      </w:r>
      <w:r w:rsidR="00890297">
        <w:rPr>
          <w:color w:val="000000"/>
          <w:sz w:val="28"/>
          <w:szCs w:val="28"/>
          <w:lang w:val="uk-UA"/>
        </w:rPr>
        <w:t>Методика викладання іноземної мови та зарубіжної літератури у ЗВО</w:t>
      </w:r>
      <w:r>
        <w:rPr>
          <w:color w:val="000000"/>
          <w:sz w:val="28"/>
          <w:szCs w:val="28"/>
          <w:lang w:val="uk-UA"/>
        </w:rPr>
        <w:t>»</w:t>
      </w:r>
      <w:r>
        <w:rPr>
          <w:bCs/>
          <w:sz w:val="28"/>
          <w:szCs w:val="28"/>
          <w:lang w:val="uk-UA"/>
        </w:rPr>
        <w:t>), означених в освітніх програмах</w:t>
      </w:r>
      <w:r w:rsidRPr="002A321C">
        <w:rPr>
          <w:bCs/>
          <w:sz w:val="28"/>
          <w:szCs w:val="28"/>
          <w:lang w:val="uk-UA"/>
        </w:rPr>
        <w:t xml:space="preserve">. </w:t>
      </w:r>
      <w:r>
        <w:rPr>
          <w:bCs/>
          <w:sz w:val="28"/>
          <w:szCs w:val="28"/>
          <w:lang w:val="uk-UA"/>
        </w:rPr>
        <w:t>Зумовлено це тим, що у</w:t>
      </w:r>
      <w:r w:rsidRPr="002A321C">
        <w:rPr>
          <w:bCs/>
          <w:sz w:val="28"/>
          <w:szCs w:val="28"/>
          <w:lang w:val="uk-UA"/>
        </w:rPr>
        <w:t xml:space="preserve"> процесі </w:t>
      </w:r>
      <w:r>
        <w:rPr>
          <w:bCs/>
          <w:sz w:val="28"/>
          <w:szCs w:val="28"/>
          <w:lang w:val="uk-UA"/>
        </w:rPr>
        <w:t>а</w:t>
      </w:r>
      <w:r w:rsidRPr="00343C60">
        <w:rPr>
          <w:bCs/>
          <w:color w:val="000000"/>
          <w:sz w:val="28"/>
          <w:szCs w:val="28"/>
          <w:lang w:val="uk-UA"/>
        </w:rPr>
        <w:t>систентськ</w:t>
      </w:r>
      <w:r>
        <w:rPr>
          <w:bCs/>
          <w:color w:val="000000"/>
          <w:sz w:val="28"/>
          <w:szCs w:val="28"/>
          <w:lang w:val="uk-UA"/>
        </w:rPr>
        <w:t>ої</w:t>
      </w:r>
      <w:r w:rsidRPr="00343C60">
        <w:rPr>
          <w:bCs/>
          <w:color w:val="000000"/>
          <w:sz w:val="28"/>
          <w:szCs w:val="28"/>
          <w:lang w:val="uk-UA"/>
        </w:rPr>
        <w:t xml:space="preserve"> практик</w:t>
      </w:r>
      <w:r>
        <w:rPr>
          <w:bCs/>
          <w:color w:val="000000"/>
          <w:sz w:val="28"/>
          <w:szCs w:val="28"/>
          <w:lang w:val="uk-UA"/>
        </w:rPr>
        <w:t xml:space="preserve">и за її провідною метою та завданнями мають </w:t>
      </w:r>
      <w:r w:rsidRPr="002A321C">
        <w:rPr>
          <w:bCs/>
          <w:sz w:val="28"/>
          <w:szCs w:val="28"/>
          <w:lang w:val="uk-UA"/>
        </w:rPr>
        <w:t>поглиблю</w:t>
      </w:r>
      <w:r>
        <w:rPr>
          <w:bCs/>
          <w:sz w:val="28"/>
          <w:szCs w:val="28"/>
          <w:lang w:val="uk-UA"/>
        </w:rPr>
        <w:t>вати</w:t>
      </w:r>
      <w:r w:rsidRPr="002A321C">
        <w:rPr>
          <w:bCs/>
          <w:sz w:val="28"/>
          <w:szCs w:val="28"/>
          <w:lang w:val="uk-UA"/>
        </w:rPr>
        <w:t xml:space="preserve">ся </w:t>
      </w:r>
      <w:r>
        <w:rPr>
          <w:bCs/>
          <w:sz w:val="28"/>
          <w:szCs w:val="28"/>
          <w:lang w:val="uk-UA"/>
        </w:rPr>
        <w:t xml:space="preserve">й розширюватися </w:t>
      </w:r>
      <w:r w:rsidRPr="002A321C">
        <w:rPr>
          <w:bCs/>
          <w:sz w:val="28"/>
          <w:szCs w:val="28"/>
          <w:lang w:val="uk-UA"/>
        </w:rPr>
        <w:t xml:space="preserve">знання </w:t>
      </w:r>
      <w:r>
        <w:rPr>
          <w:bCs/>
          <w:sz w:val="28"/>
          <w:szCs w:val="28"/>
          <w:lang w:val="uk-UA"/>
        </w:rPr>
        <w:t>здобувач</w:t>
      </w:r>
      <w:r w:rsidRPr="002A321C">
        <w:rPr>
          <w:bCs/>
          <w:sz w:val="28"/>
          <w:szCs w:val="28"/>
          <w:lang w:val="uk-UA"/>
        </w:rPr>
        <w:t xml:space="preserve">ів </w:t>
      </w:r>
      <w:r>
        <w:rPr>
          <w:bCs/>
          <w:sz w:val="28"/>
          <w:szCs w:val="28"/>
          <w:lang w:val="uk-UA"/>
        </w:rPr>
        <w:t xml:space="preserve">вищої освіти ступеня </w:t>
      </w:r>
      <w:r w:rsidR="00890297">
        <w:rPr>
          <w:bCs/>
          <w:sz w:val="28"/>
          <w:szCs w:val="28"/>
          <w:lang w:val="uk-UA"/>
        </w:rPr>
        <w:t>магістра</w:t>
      </w:r>
      <w:r>
        <w:rPr>
          <w:bCs/>
          <w:sz w:val="28"/>
          <w:szCs w:val="28"/>
          <w:lang w:val="uk-UA"/>
        </w:rPr>
        <w:t xml:space="preserve"> </w:t>
      </w:r>
      <w:r w:rsidRPr="002A321C">
        <w:rPr>
          <w:bCs/>
          <w:sz w:val="28"/>
          <w:szCs w:val="28"/>
          <w:lang w:val="uk-UA"/>
        </w:rPr>
        <w:t xml:space="preserve">з </w:t>
      </w:r>
      <w:r>
        <w:rPr>
          <w:bCs/>
          <w:sz w:val="28"/>
          <w:szCs w:val="28"/>
          <w:lang w:val="uk-UA"/>
        </w:rPr>
        <w:t xml:space="preserve">актуальних </w:t>
      </w:r>
      <w:r w:rsidRPr="002A321C">
        <w:rPr>
          <w:bCs/>
          <w:sz w:val="28"/>
          <w:szCs w:val="28"/>
          <w:lang w:val="uk-UA"/>
        </w:rPr>
        <w:t>питань педагогіки вищої школи</w:t>
      </w:r>
      <w:r>
        <w:rPr>
          <w:bCs/>
          <w:sz w:val="28"/>
          <w:szCs w:val="28"/>
          <w:lang w:val="uk-UA"/>
        </w:rPr>
        <w:t xml:space="preserve"> й методики викладання у закладах вищої освіти, </w:t>
      </w:r>
      <w:r w:rsidRPr="002A321C">
        <w:rPr>
          <w:bCs/>
          <w:sz w:val="28"/>
          <w:szCs w:val="28"/>
          <w:lang w:val="uk-UA"/>
        </w:rPr>
        <w:t>розвиват</w:t>
      </w:r>
      <w:r>
        <w:rPr>
          <w:bCs/>
          <w:sz w:val="28"/>
          <w:szCs w:val="28"/>
          <w:lang w:val="uk-UA"/>
        </w:rPr>
        <w:t>и</w:t>
      </w:r>
      <w:r w:rsidRPr="002A321C">
        <w:rPr>
          <w:bCs/>
          <w:sz w:val="28"/>
          <w:szCs w:val="28"/>
          <w:lang w:val="uk-UA"/>
        </w:rPr>
        <w:t xml:space="preserve">ся та </w:t>
      </w:r>
      <w:r>
        <w:rPr>
          <w:bCs/>
          <w:sz w:val="28"/>
          <w:szCs w:val="28"/>
          <w:lang w:val="uk-UA"/>
        </w:rPr>
        <w:t>вдосконал</w:t>
      </w:r>
      <w:r w:rsidRPr="002A321C">
        <w:rPr>
          <w:bCs/>
          <w:sz w:val="28"/>
          <w:szCs w:val="28"/>
          <w:lang w:val="uk-UA"/>
        </w:rPr>
        <w:t>ю</w:t>
      </w:r>
      <w:r>
        <w:rPr>
          <w:bCs/>
          <w:sz w:val="28"/>
          <w:szCs w:val="28"/>
          <w:lang w:val="uk-UA"/>
        </w:rPr>
        <w:t>ва</w:t>
      </w:r>
      <w:r w:rsidRPr="002A321C">
        <w:rPr>
          <w:bCs/>
          <w:sz w:val="28"/>
          <w:szCs w:val="28"/>
          <w:lang w:val="uk-UA"/>
        </w:rPr>
        <w:t>т</w:t>
      </w:r>
      <w:r>
        <w:rPr>
          <w:bCs/>
          <w:sz w:val="28"/>
          <w:szCs w:val="28"/>
          <w:lang w:val="uk-UA"/>
        </w:rPr>
        <w:t>и</w:t>
      </w:r>
      <w:r w:rsidRPr="002A321C">
        <w:rPr>
          <w:bCs/>
          <w:sz w:val="28"/>
          <w:szCs w:val="28"/>
          <w:lang w:val="uk-UA"/>
        </w:rPr>
        <w:t>ся вміння здійснювати науково-методичний аналіз</w:t>
      </w:r>
      <w:r>
        <w:rPr>
          <w:bCs/>
          <w:sz w:val="28"/>
          <w:szCs w:val="28"/>
          <w:lang w:val="uk-UA"/>
        </w:rPr>
        <w:t xml:space="preserve"> </w:t>
      </w:r>
      <w:proofErr w:type="spellStart"/>
      <w:r>
        <w:rPr>
          <w:bCs/>
          <w:sz w:val="28"/>
          <w:szCs w:val="28"/>
          <w:lang w:val="uk-UA"/>
        </w:rPr>
        <w:t>силабусів</w:t>
      </w:r>
      <w:proofErr w:type="spellEnd"/>
      <w:r>
        <w:rPr>
          <w:bCs/>
          <w:sz w:val="28"/>
          <w:szCs w:val="28"/>
          <w:lang w:val="uk-UA"/>
        </w:rPr>
        <w:t xml:space="preserve"> і робочих </w:t>
      </w:r>
      <w:r w:rsidRPr="002A321C">
        <w:rPr>
          <w:bCs/>
          <w:sz w:val="28"/>
          <w:szCs w:val="28"/>
          <w:lang w:val="uk-UA"/>
        </w:rPr>
        <w:t>програм навчальних дисциплін</w:t>
      </w:r>
      <w:r>
        <w:rPr>
          <w:bCs/>
          <w:sz w:val="28"/>
          <w:szCs w:val="28"/>
          <w:lang w:val="uk-UA"/>
        </w:rPr>
        <w:t xml:space="preserve"> фахового спрямування</w:t>
      </w:r>
      <w:r w:rsidRPr="002A321C">
        <w:rPr>
          <w:bCs/>
          <w:sz w:val="28"/>
          <w:szCs w:val="28"/>
          <w:lang w:val="uk-UA"/>
        </w:rPr>
        <w:t>, складати плани-конспекти</w:t>
      </w:r>
      <w:r>
        <w:rPr>
          <w:bCs/>
          <w:sz w:val="28"/>
          <w:szCs w:val="28"/>
          <w:lang w:val="uk-UA"/>
        </w:rPr>
        <w:t xml:space="preserve"> різних типів лекційних, семінарських та практичних </w:t>
      </w:r>
      <w:r w:rsidRPr="002A321C">
        <w:rPr>
          <w:bCs/>
          <w:sz w:val="28"/>
          <w:szCs w:val="28"/>
          <w:lang w:val="uk-UA"/>
        </w:rPr>
        <w:t>занять</w:t>
      </w:r>
      <w:r>
        <w:rPr>
          <w:bCs/>
          <w:sz w:val="28"/>
          <w:szCs w:val="28"/>
          <w:lang w:val="uk-UA"/>
        </w:rPr>
        <w:t>, а також виховних заходів зі студентами</w:t>
      </w:r>
      <w:r w:rsidRPr="002A321C">
        <w:rPr>
          <w:bCs/>
          <w:sz w:val="28"/>
          <w:szCs w:val="28"/>
          <w:lang w:val="uk-UA"/>
        </w:rPr>
        <w:t xml:space="preserve">, </w:t>
      </w:r>
      <w:r>
        <w:rPr>
          <w:bCs/>
          <w:sz w:val="28"/>
          <w:szCs w:val="28"/>
          <w:lang w:val="uk-UA"/>
        </w:rPr>
        <w:t xml:space="preserve">самостійно їх </w:t>
      </w:r>
      <w:r w:rsidRPr="002A321C">
        <w:rPr>
          <w:bCs/>
          <w:sz w:val="28"/>
          <w:szCs w:val="28"/>
          <w:lang w:val="uk-UA"/>
        </w:rPr>
        <w:t xml:space="preserve">проводити </w:t>
      </w:r>
      <w:r>
        <w:rPr>
          <w:bCs/>
          <w:sz w:val="28"/>
          <w:szCs w:val="28"/>
          <w:lang w:val="uk-UA"/>
        </w:rPr>
        <w:t>й</w:t>
      </w:r>
      <w:r w:rsidRPr="002A321C">
        <w:rPr>
          <w:bCs/>
          <w:sz w:val="28"/>
          <w:szCs w:val="28"/>
          <w:lang w:val="uk-UA"/>
        </w:rPr>
        <w:t xml:space="preserve"> оцінювати результати власної</w:t>
      </w:r>
      <w:r>
        <w:rPr>
          <w:bCs/>
          <w:sz w:val="28"/>
          <w:szCs w:val="28"/>
          <w:lang w:val="uk-UA"/>
        </w:rPr>
        <w:t xml:space="preserve"> навчальної, методичної, наукової, організаційної й виховної </w:t>
      </w:r>
      <w:r w:rsidRPr="002A321C">
        <w:rPr>
          <w:bCs/>
          <w:sz w:val="28"/>
          <w:szCs w:val="28"/>
          <w:lang w:val="uk-UA"/>
        </w:rPr>
        <w:t>діяльності</w:t>
      </w:r>
      <w:r>
        <w:rPr>
          <w:bCs/>
          <w:sz w:val="28"/>
          <w:szCs w:val="28"/>
          <w:lang w:val="uk-UA"/>
        </w:rPr>
        <w:t xml:space="preserve">. </w:t>
      </w:r>
    </w:p>
    <w:p w14:paraId="1F7AAC3C" w14:textId="77777777" w:rsidR="000E0DF9" w:rsidRPr="008337DD" w:rsidRDefault="000E0DF9" w:rsidP="000E0DF9">
      <w:pPr>
        <w:ind w:firstLine="709"/>
        <w:contextualSpacing/>
        <w:jc w:val="both"/>
        <w:rPr>
          <w:sz w:val="28"/>
          <w:szCs w:val="28"/>
          <w:lang w:val="uk-UA"/>
        </w:rPr>
      </w:pPr>
      <w:r>
        <w:rPr>
          <w:sz w:val="28"/>
          <w:szCs w:val="28"/>
          <w:lang w:val="uk-UA"/>
        </w:rPr>
        <w:t>Організація асистентської п</w:t>
      </w:r>
      <w:r w:rsidRPr="009E5FF2">
        <w:rPr>
          <w:sz w:val="28"/>
          <w:szCs w:val="28"/>
          <w:lang w:val="uk-UA"/>
        </w:rPr>
        <w:t>рактик</w:t>
      </w:r>
      <w:r>
        <w:rPr>
          <w:sz w:val="28"/>
          <w:szCs w:val="28"/>
          <w:lang w:val="uk-UA"/>
        </w:rPr>
        <w:t>и</w:t>
      </w:r>
      <w:r w:rsidRPr="009E5FF2">
        <w:rPr>
          <w:sz w:val="28"/>
          <w:szCs w:val="28"/>
          <w:lang w:val="uk-UA"/>
        </w:rPr>
        <w:t xml:space="preserve"> </w:t>
      </w:r>
      <w:r>
        <w:rPr>
          <w:sz w:val="28"/>
          <w:szCs w:val="28"/>
          <w:lang w:val="uk-UA"/>
        </w:rPr>
        <w:t xml:space="preserve">здобувачів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Pr>
          <w:sz w:val="28"/>
          <w:szCs w:val="28"/>
          <w:lang w:val="uk-UA"/>
        </w:rPr>
        <w:t>рівня вищої освіти відбув</w:t>
      </w:r>
      <w:r w:rsidRPr="009E5FF2">
        <w:rPr>
          <w:sz w:val="28"/>
          <w:szCs w:val="28"/>
          <w:lang w:val="uk-UA"/>
        </w:rPr>
        <w:t xml:space="preserve">ається </w:t>
      </w:r>
      <w:r>
        <w:rPr>
          <w:sz w:val="28"/>
          <w:szCs w:val="28"/>
          <w:lang w:val="uk-UA"/>
        </w:rPr>
        <w:t xml:space="preserve">відповідно </w:t>
      </w:r>
      <w:r w:rsidRPr="008337DD">
        <w:rPr>
          <w:sz w:val="28"/>
          <w:szCs w:val="28"/>
          <w:lang w:val="uk-UA"/>
        </w:rPr>
        <w:t>принцип</w:t>
      </w:r>
      <w:r>
        <w:rPr>
          <w:sz w:val="28"/>
          <w:szCs w:val="28"/>
          <w:lang w:val="uk-UA"/>
        </w:rPr>
        <w:t xml:space="preserve">ів сучасної – </w:t>
      </w:r>
      <w:proofErr w:type="spellStart"/>
      <w:r w:rsidR="00890297">
        <w:rPr>
          <w:sz w:val="28"/>
          <w:szCs w:val="28"/>
          <w:lang w:val="uk-UA"/>
        </w:rPr>
        <w:t>студентоцентрованої</w:t>
      </w:r>
      <w:proofErr w:type="spellEnd"/>
      <w:r w:rsidR="00890297">
        <w:rPr>
          <w:sz w:val="28"/>
          <w:szCs w:val="28"/>
          <w:lang w:val="uk-UA"/>
        </w:rPr>
        <w:t xml:space="preserve"> та </w:t>
      </w:r>
      <w:r>
        <w:rPr>
          <w:sz w:val="28"/>
          <w:szCs w:val="28"/>
          <w:lang w:val="uk-UA"/>
        </w:rPr>
        <w:t xml:space="preserve">особистісно зорієнтованої освіти, ґрунтованої на </w:t>
      </w:r>
      <w:r w:rsidRPr="00B13386">
        <w:rPr>
          <w:i/>
          <w:sz w:val="28"/>
          <w:szCs w:val="28"/>
          <w:lang w:val="uk-UA"/>
        </w:rPr>
        <w:t>принципах</w:t>
      </w:r>
      <w:r w:rsidRPr="008337DD">
        <w:rPr>
          <w:sz w:val="28"/>
          <w:szCs w:val="28"/>
          <w:lang w:val="uk-UA"/>
        </w:rPr>
        <w:t>:</w:t>
      </w:r>
    </w:p>
    <w:p w14:paraId="402E3C69" w14:textId="77777777" w:rsidR="000E0DF9" w:rsidRPr="008337DD" w:rsidRDefault="000E0DF9" w:rsidP="000E0DF9">
      <w:pPr>
        <w:ind w:firstLine="709"/>
        <w:contextualSpacing/>
        <w:jc w:val="both"/>
        <w:rPr>
          <w:sz w:val="28"/>
          <w:szCs w:val="28"/>
          <w:lang w:val="uk-UA"/>
        </w:rPr>
      </w:pPr>
      <w:r w:rsidRPr="008337DD">
        <w:rPr>
          <w:sz w:val="28"/>
          <w:szCs w:val="28"/>
          <w:lang w:val="uk-UA"/>
        </w:rPr>
        <w:t xml:space="preserve">- </w:t>
      </w:r>
      <w:r w:rsidRPr="00E2499A">
        <w:rPr>
          <w:i/>
          <w:sz w:val="28"/>
          <w:szCs w:val="28"/>
          <w:lang w:val="uk-UA"/>
        </w:rPr>
        <w:t>єдності та тісному взаємозв'язку наукової теорії та освітньої практики</w:t>
      </w:r>
      <w:r w:rsidRPr="008337DD">
        <w:rPr>
          <w:sz w:val="28"/>
          <w:szCs w:val="28"/>
          <w:lang w:val="uk-UA"/>
        </w:rPr>
        <w:t xml:space="preserve"> (можливість практичного</w:t>
      </w:r>
      <w:r>
        <w:rPr>
          <w:sz w:val="28"/>
          <w:szCs w:val="28"/>
          <w:lang w:val="uk-UA"/>
        </w:rPr>
        <w:t xml:space="preserve"> </w:t>
      </w:r>
      <w:r w:rsidRPr="008337DD">
        <w:rPr>
          <w:sz w:val="28"/>
          <w:szCs w:val="28"/>
          <w:lang w:val="uk-UA"/>
        </w:rPr>
        <w:t xml:space="preserve">застосування </w:t>
      </w:r>
      <w:r>
        <w:rPr>
          <w:sz w:val="28"/>
          <w:szCs w:val="28"/>
          <w:lang w:val="uk-UA"/>
        </w:rPr>
        <w:t xml:space="preserve">новітніх </w:t>
      </w:r>
      <w:r w:rsidRPr="008337DD">
        <w:rPr>
          <w:sz w:val="28"/>
          <w:szCs w:val="28"/>
          <w:lang w:val="uk-UA"/>
        </w:rPr>
        <w:t>теоретичних знань</w:t>
      </w:r>
      <w:r>
        <w:rPr>
          <w:sz w:val="28"/>
          <w:szCs w:val="28"/>
          <w:lang w:val="uk-UA"/>
        </w:rPr>
        <w:t xml:space="preserve"> з фахових та психолого-педагогічних дисциплін під час вирішення складних і нестандартних професійних завдань</w:t>
      </w:r>
      <w:r w:rsidRPr="008337DD">
        <w:rPr>
          <w:sz w:val="28"/>
          <w:szCs w:val="28"/>
          <w:lang w:val="uk-UA"/>
        </w:rPr>
        <w:t>);</w:t>
      </w:r>
    </w:p>
    <w:p w14:paraId="48D04DFA" w14:textId="77777777" w:rsidR="000E0DF9" w:rsidRPr="008337DD" w:rsidRDefault="000E0DF9" w:rsidP="000E0DF9">
      <w:pPr>
        <w:ind w:firstLine="709"/>
        <w:contextualSpacing/>
        <w:jc w:val="both"/>
        <w:rPr>
          <w:sz w:val="28"/>
          <w:szCs w:val="28"/>
          <w:lang w:val="uk-UA"/>
        </w:rPr>
      </w:pPr>
      <w:r w:rsidRPr="008337DD">
        <w:rPr>
          <w:sz w:val="28"/>
          <w:szCs w:val="28"/>
          <w:lang w:val="uk-UA"/>
        </w:rPr>
        <w:t xml:space="preserve">- </w:t>
      </w:r>
      <w:r w:rsidRPr="00E2499A">
        <w:rPr>
          <w:i/>
          <w:sz w:val="28"/>
          <w:szCs w:val="28"/>
          <w:lang w:val="uk-UA"/>
        </w:rPr>
        <w:t>дослідницько-інноваційного підходу до здійснення функцій професійної діяльності викладача закладу вищої освіти як науково-педагогічного працівника ступеня доктора філософії</w:t>
      </w:r>
      <w:r>
        <w:rPr>
          <w:sz w:val="28"/>
          <w:szCs w:val="28"/>
          <w:lang w:val="uk-UA"/>
        </w:rPr>
        <w:t xml:space="preserve"> </w:t>
      </w:r>
      <w:r w:rsidRPr="008337DD">
        <w:rPr>
          <w:sz w:val="28"/>
          <w:szCs w:val="28"/>
          <w:lang w:val="uk-UA"/>
        </w:rPr>
        <w:t xml:space="preserve">(можливість </w:t>
      </w:r>
      <w:proofErr w:type="spellStart"/>
      <w:r>
        <w:rPr>
          <w:sz w:val="28"/>
          <w:szCs w:val="28"/>
          <w:lang w:val="uk-UA"/>
        </w:rPr>
        <w:t>автономно</w:t>
      </w:r>
      <w:proofErr w:type="spellEnd"/>
      <w:r>
        <w:rPr>
          <w:sz w:val="28"/>
          <w:szCs w:val="28"/>
          <w:lang w:val="uk-UA"/>
        </w:rPr>
        <w:t xml:space="preserve"> виявляти і </w:t>
      </w:r>
      <w:r w:rsidRPr="008337DD">
        <w:rPr>
          <w:sz w:val="28"/>
          <w:szCs w:val="28"/>
          <w:lang w:val="uk-UA"/>
        </w:rPr>
        <w:t>досліджувати</w:t>
      </w:r>
      <w:r>
        <w:rPr>
          <w:sz w:val="28"/>
          <w:szCs w:val="28"/>
          <w:lang w:val="uk-UA"/>
        </w:rPr>
        <w:t xml:space="preserve"> фахові, дидактичні, вихов</w:t>
      </w:r>
      <w:r w:rsidRPr="008337DD">
        <w:rPr>
          <w:sz w:val="28"/>
          <w:szCs w:val="28"/>
          <w:lang w:val="uk-UA"/>
        </w:rPr>
        <w:t>ні</w:t>
      </w:r>
      <w:r>
        <w:rPr>
          <w:sz w:val="28"/>
          <w:szCs w:val="28"/>
          <w:lang w:val="uk-UA"/>
        </w:rPr>
        <w:t>,</w:t>
      </w:r>
      <w:r w:rsidRPr="008337DD">
        <w:rPr>
          <w:sz w:val="28"/>
          <w:szCs w:val="28"/>
          <w:lang w:val="uk-UA"/>
        </w:rPr>
        <w:t xml:space="preserve"> соціально-психологічні проблеми </w:t>
      </w:r>
      <w:r>
        <w:rPr>
          <w:sz w:val="28"/>
          <w:szCs w:val="28"/>
          <w:lang w:val="uk-UA"/>
        </w:rPr>
        <w:t xml:space="preserve">для забезпечення якості навчання, задоволення індивідуальних </w:t>
      </w:r>
      <w:r w:rsidRPr="008337DD">
        <w:rPr>
          <w:sz w:val="28"/>
          <w:szCs w:val="28"/>
          <w:lang w:val="uk-UA"/>
        </w:rPr>
        <w:t>потреб</w:t>
      </w:r>
      <w:r>
        <w:rPr>
          <w:sz w:val="28"/>
          <w:szCs w:val="28"/>
          <w:lang w:val="uk-UA"/>
        </w:rPr>
        <w:t xml:space="preserve"> та</w:t>
      </w:r>
      <w:r w:rsidRPr="008337DD">
        <w:rPr>
          <w:sz w:val="28"/>
          <w:szCs w:val="28"/>
          <w:lang w:val="uk-UA"/>
        </w:rPr>
        <w:t xml:space="preserve"> </w:t>
      </w:r>
      <w:r>
        <w:rPr>
          <w:sz w:val="28"/>
          <w:szCs w:val="28"/>
          <w:lang w:val="uk-UA"/>
        </w:rPr>
        <w:t>пізнавальних інтересів студентів на основі використання нових освітніх та цифрових технологій, розробки і впровадження авторських моделей організації інноваційного навчання</w:t>
      </w:r>
      <w:r w:rsidRPr="008337DD">
        <w:rPr>
          <w:sz w:val="28"/>
          <w:szCs w:val="28"/>
          <w:lang w:val="uk-UA"/>
        </w:rPr>
        <w:t>);</w:t>
      </w:r>
    </w:p>
    <w:p w14:paraId="7A4C54BF" w14:textId="77777777" w:rsidR="000E0DF9" w:rsidRPr="008337DD" w:rsidRDefault="000E0DF9" w:rsidP="000E0DF9">
      <w:pPr>
        <w:ind w:firstLine="709"/>
        <w:contextualSpacing/>
        <w:jc w:val="both"/>
        <w:rPr>
          <w:sz w:val="28"/>
          <w:szCs w:val="28"/>
          <w:lang w:val="uk-UA"/>
        </w:rPr>
      </w:pPr>
      <w:r>
        <w:rPr>
          <w:sz w:val="28"/>
          <w:szCs w:val="28"/>
          <w:lang w:val="uk-UA"/>
        </w:rPr>
        <w:t>- </w:t>
      </w:r>
      <w:r w:rsidRPr="00E2499A">
        <w:rPr>
          <w:i/>
          <w:sz w:val="28"/>
          <w:szCs w:val="28"/>
          <w:lang w:val="uk-UA"/>
        </w:rPr>
        <w:t>індивідуального підходу до організації асистентської практики</w:t>
      </w:r>
      <w:r w:rsidRPr="008337DD">
        <w:rPr>
          <w:sz w:val="28"/>
          <w:szCs w:val="28"/>
          <w:lang w:val="uk-UA"/>
        </w:rPr>
        <w:t xml:space="preserve"> (можливість </w:t>
      </w:r>
      <w:r>
        <w:rPr>
          <w:sz w:val="28"/>
          <w:szCs w:val="28"/>
          <w:lang w:val="uk-UA"/>
        </w:rPr>
        <w:t xml:space="preserve">вільного </w:t>
      </w:r>
      <w:r w:rsidRPr="008337DD">
        <w:rPr>
          <w:sz w:val="28"/>
          <w:szCs w:val="28"/>
          <w:lang w:val="uk-UA"/>
        </w:rPr>
        <w:t>вибору об'єкт</w:t>
      </w:r>
      <w:r>
        <w:rPr>
          <w:sz w:val="28"/>
          <w:szCs w:val="28"/>
          <w:lang w:val="uk-UA"/>
        </w:rPr>
        <w:t>ів</w:t>
      </w:r>
      <w:r w:rsidRPr="008337DD">
        <w:rPr>
          <w:sz w:val="28"/>
          <w:szCs w:val="28"/>
          <w:lang w:val="uk-UA"/>
        </w:rPr>
        <w:t xml:space="preserve"> </w:t>
      </w:r>
      <w:r>
        <w:rPr>
          <w:sz w:val="28"/>
          <w:szCs w:val="28"/>
          <w:lang w:val="uk-UA"/>
        </w:rPr>
        <w:t xml:space="preserve">освітньої діяльності та виховного впливу, а також обсягу і міри складності професійних завдань </w:t>
      </w:r>
      <w:r w:rsidRPr="008337DD">
        <w:rPr>
          <w:sz w:val="28"/>
          <w:szCs w:val="28"/>
          <w:lang w:val="uk-UA"/>
        </w:rPr>
        <w:t>відповідно</w:t>
      </w:r>
      <w:r>
        <w:rPr>
          <w:sz w:val="28"/>
          <w:szCs w:val="28"/>
          <w:lang w:val="uk-UA"/>
        </w:rPr>
        <w:t xml:space="preserve"> </w:t>
      </w:r>
      <w:r w:rsidRPr="008337DD">
        <w:rPr>
          <w:sz w:val="28"/>
          <w:szCs w:val="28"/>
          <w:lang w:val="uk-UA"/>
        </w:rPr>
        <w:t>до інтересів, нахилів</w:t>
      </w:r>
      <w:r>
        <w:rPr>
          <w:sz w:val="28"/>
          <w:szCs w:val="28"/>
          <w:lang w:val="uk-UA"/>
        </w:rPr>
        <w:t>, можливостей</w:t>
      </w:r>
      <w:r w:rsidRPr="008337DD">
        <w:rPr>
          <w:sz w:val="28"/>
          <w:szCs w:val="28"/>
          <w:lang w:val="uk-UA"/>
        </w:rPr>
        <w:t xml:space="preserve"> і здібностей </w:t>
      </w:r>
      <w:r>
        <w:rPr>
          <w:sz w:val="28"/>
          <w:szCs w:val="28"/>
          <w:lang w:val="uk-UA"/>
        </w:rPr>
        <w:t>практикан</w:t>
      </w:r>
      <w:r w:rsidRPr="008337DD">
        <w:rPr>
          <w:sz w:val="28"/>
          <w:szCs w:val="28"/>
          <w:lang w:val="uk-UA"/>
        </w:rPr>
        <w:t xml:space="preserve">тів, що сприяє </w:t>
      </w:r>
      <w:r>
        <w:rPr>
          <w:sz w:val="28"/>
          <w:szCs w:val="28"/>
          <w:lang w:val="uk-UA"/>
        </w:rPr>
        <w:t xml:space="preserve">їхньому ефективному </w:t>
      </w:r>
      <w:r w:rsidRPr="008337DD">
        <w:rPr>
          <w:sz w:val="28"/>
          <w:szCs w:val="28"/>
          <w:lang w:val="uk-UA"/>
        </w:rPr>
        <w:t>становленню</w:t>
      </w:r>
      <w:r>
        <w:rPr>
          <w:sz w:val="28"/>
          <w:szCs w:val="28"/>
          <w:lang w:val="uk-UA"/>
        </w:rPr>
        <w:t xml:space="preserve"> як </w:t>
      </w:r>
      <w:r w:rsidRPr="008337DD">
        <w:rPr>
          <w:sz w:val="28"/>
          <w:szCs w:val="28"/>
          <w:lang w:val="uk-UA"/>
        </w:rPr>
        <w:t xml:space="preserve">майбутніх </w:t>
      </w:r>
      <w:r>
        <w:rPr>
          <w:sz w:val="28"/>
          <w:szCs w:val="28"/>
          <w:lang w:val="uk-UA"/>
        </w:rPr>
        <w:t>викладач</w:t>
      </w:r>
      <w:r w:rsidRPr="008337DD">
        <w:rPr>
          <w:sz w:val="28"/>
          <w:szCs w:val="28"/>
          <w:lang w:val="uk-UA"/>
        </w:rPr>
        <w:t>ів);</w:t>
      </w:r>
    </w:p>
    <w:p w14:paraId="5D5C16ED" w14:textId="77777777" w:rsidR="000E0DF9" w:rsidRDefault="000E0DF9" w:rsidP="000E0DF9">
      <w:pPr>
        <w:ind w:firstLine="709"/>
        <w:contextualSpacing/>
        <w:jc w:val="both"/>
        <w:rPr>
          <w:sz w:val="28"/>
          <w:szCs w:val="28"/>
          <w:lang w:val="uk-UA"/>
        </w:rPr>
      </w:pPr>
      <w:r>
        <w:rPr>
          <w:sz w:val="28"/>
          <w:szCs w:val="28"/>
          <w:lang w:val="uk-UA"/>
        </w:rPr>
        <w:t>- </w:t>
      </w:r>
      <w:r w:rsidRPr="00E2499A">
        <w:rPr>
          <w:i/>
          <w:sz w:val="28"/>
          <w:szCs w:val="28"/>
          <w:lang w:val="uk-UA"/>
        </w:rPr>
        <w:t>навчання через і впродовж дослідження</w:t>
      </w:r>
      <w:r>
        <w:rPr>
          <w:sz w:val="28"/>
          <w:szCs w:val="28"/>
          <w:lang w:val="uk-UA"/>
        </w:rPr>
        <w:t xml:space="preserve"> з метою само</w:t>
      </w:r>
      <w:r w:rsidRPr="008337DD">
        <w:rPr>
          <w:sz w:val="28"/>
          <w:szCs w:val="28"/>
          <w:lang w:val="uk-UA"/>
        </w:rPr>
        <w:t xml:space="preserve">реалізації творчого потенціалу </w:t>
      </w:r>
      <w:r>
        <w:rPr>
          <w:sz w:val="28"/>
          <w:szCs w:val="28"/>
          <w:lang w:val="uk-UA"/>
        </w:rPr>
        <w:t xml:space="preserve">практикантів </w:t>
      </w:r>
      <w:r w:rsidRPr="008337DD">
        <w:rPr>
          <w:sz w:val="28"/>
          <w:szCs w:val="28"/>
          <w:lang w:val="uk-UA"/>
        </w:rPr>
        <w:t>(можливість самостійно</w:t>
      </w:r>
      <w:r>
        <w:rPr>
          <w:sz w:val="28"/>
          <w:szCs w:val="28"/>
          <w:lang w:val="uk-UA"/>
        </w:rPr>
        <w:t xml:space="preserve">го пошуку й усвідомлення значущості освітніх інновацій, їх самостійного практичного апробування й </w:t>
      </w:r>
      <w:r w:rsidRPr="008337DD">
        <w:rPr>
          <w:sz w:val="28"/>
          <w:szCs w:val="28"/>
          <w:lang w:val="uk-UA"/>
        </w:rPr>
        <w:t>використовува</w:t>
      </w:r>
      <w:r>
        <w:rPr>
          <w:sz w:val="28"/>
          <w:szCs w:val="28"/>
          <w:lang w:val="uk-UA"/>
        </w:rPr>
        <w:t xml:space="preserve">ння </w:t>
      </w:r>
      <w:r w:rsidRPr="008337DD">
        <w:rPr>
          <w:sz w:val="28"/>
          <w:szCs w:val="28"/>
          <w:lang w:val="uk-UA"/>
        </w:rPr>
        <w:t xml:space="preserve">під час </w:t>
      </w:r>
      <w:r>
        <w:rPr>
          <w:sz w:val="28"/>
          <w:szCs w:val="28"/>
          <w:lang w:val="uk-UA"/>
        </w:rPr>
        <w:t>здійснення професійної діяльності викладача</w:t>
      </w:r>
      <w:r w:rsidRPr="008337DD">
        <w:rPr>
          <w:sz w:val="28"/>
          <w:szCs w:val="28"/>
          <w:lang w:val="uk-UA"/>
        </w:rPr>
        <w:t>)</w:t>
      </w:r>
      <w:r>
        <w:rPr>
          <w:sz w:val="28"/>
          <w:szCs w:val="28"/>
          <w:lang w:val="uk-UA"/>
        </w:rPr>
        <w:t>;</w:t>
      </w:r>
    </w:p>
    <w:p w14:paraId="30E85F89" w14:textId="77777777" w:rsidR="000E0DF9" w:rsidRDefault="000E0DF9" w:rsidP="000E0DF9">
      <w:pPr>
        <w:ind w:firstLine="709"/>
        <w:contextualSpacing/>
        <w:jc w:val="both"/>
        <w:rPr>
          <w:sz w:val="28"/>
          <w:szCs w:val="28"/>
          <w:lang w:val="uk-UA"/>
        </w:rPr>
      </w:pPr>
      <w:r>
        <w:rPr>
          <w:sz w:val="28"/>
          <w:szCs w:val="28"/>
          <w:lang w:val="uk-UA"/>
        </w:rPr>
        <w:t>-</w:t>
      </w:r>
      <w:r w:rsidRPr="00E2499A">
        <w:rPr>
          <w:i/>
          <w:sz w:val="28"/>
          <w:szCs w:val="28"/>
          <w:lang w:val="uk-UA"/>
        </w:rPr>
        <w:t>партнерської взаємодії та співпраці</w:t>
      </w:r>
      <w:r>
        <w:rPr>
          <w:sz w:val="28"/>
          <w:szCs w:val="28"/>
          <w:lang w:val="uk-UA"/>
        </w:rPr>
        <w:t xml:space="preserve"> практиканта зі студентами, науковим керівником, членами кафедри;</w:t>
      </w:r>
    </w:p>
    <w:p w14:paraId="5DA5D1A6" w14:textId="77777777" w:rsidR="000E0DF9" w:rsidRPr="008337DD" w:rsidRDefault="000E0DF9" w:rsidP="000E0DF9">
      <w:pPr>
        <w:ind w:firstLine="709"/>
        <w:contextualSpacing/>
        <w:jc w:val="both"/>
        <w:rPr>
          <w:sz w:val="28"/>
          <w:szCs w:val="28"/>
          <w:lang w:val="uk-UA"/>
        </w:rPr>
      </w:pPr>
      <w:r>
        <w:rPr>
          <w:sz w:val="28"/>
          <w:szCs w:val="28"/>
          <w:lang w:val="uk-UA"/>
        </w:rPr>
        <w:lastRenderedPageBreak/>
        <w:t>- </w:t>
      </w:r>
      <w:r w:rsidRPr="00E2499A">
        <w:rPr>
          <w:i/>
          <w:sz w:val="28"/>
          <w:szCs w:val="28"/>
          <w:lang w:val="uk-UA"/>
        </w:rPr>
        <w:t>єдності</w:t>
      </w:r>
      <w:r>
        <w:rPr>
          <w:sz w:val="28"/>
          <w:szCs w:val="28"/>
          <w:lang w:val="uk-UA"/>
        </w:rPr>
        <w:t xml:space="preserve"> </w:t>
      </w:r>
      <w:r w:rsidRPr="00E2499A">
        <w:rPr>
          <w:i/>
          <w:sz w:val="28"/>
          <w:szCs w:val="28"/>
          <w:lang w:val="uk-UA"/>
        </w:rPr>
        <w:t>наукового наставництва, консультативно-методичного супроводу та психолого-педагогічної підтримки діяльності практиканта</w:t>
      </w:r>
      <w:r>
        <w:rPr>
          <w:sz w:val="28"/>
          <w:szCs w:val="28"/>
          <w:lang w:val="uk-UA"/>
        </w:rPr>
        <w:t xml:space="preserve"> з дотриманням чинних нормативних актів та правових настанов.</w:t>
      </w:r>
    </w:p>
    <w:p w14:paraId="3D68C710" w14:textId="77777777" w:rsidR="000E0DF9" w:rsidRDefault="000E0DF9" w:rsidP="000E0DF9">
      <w:pPr>
        <w:ind w:firstLine="709"/>
        <w:contextualSpacing/>
        <w:jc w:val="both"/>
        <w:rPr>
          <w:sz w:val="28"/>
          <w:szCs w:val="28"/>
          <w:lang w:val="uk-UA"/>
        </w:rPr>
      </w:pPr>
    </w:p>
    <w:p w14:paraId="77A99104" w14:textId="77777777" w:rsidR="000E0DF9" w:rsidRPr="00282773" w:rsidRDefault="000E0DF9" w:rsidP="000E0DF9">
      <w:pPr>
        <w:ind w:firstLine="709"/>
        <w:contextualSpacing/>
        <w:jc w:val="center"/>
        <w:rPr>
          <w:b/>
          <w:sz w:val="28"/>
          <w:szCs w:val="28"/>
          <w:lang w:val="uk-UA"/>
        </w:rPr>
      </w:pPr>
      <w:r w:rsidRPr="00E650A2">
        <w:rPr>
          <w:b/>
          <w:sz w:val="28"/>
          <w:szCs w:val="28"/>
          <w:lang w:val="uk-UA"/>
        </w:rPr>
        <w:t xml:space="preserve">Права і обов’язки </w:t>
      </w:r>
      <w:r>
        <w:rPr>
          <w:b/>
          <w:sz w:val="28"/>
          <w:szCs w:val="28"/>
          <w:lang w:val="uk-UA"/>
        </w:rPr>
        <w:t xml:space="preserve">провідних суб’єктів </w:t>
      </w:r>
      <w:r w:rsidRPr="00282773">
        <w:rPr>
          <w:b/>
          <w:sz w:val="28"/>
          <w:szCs w:val="28"/>
          <w:lang w:val="uk-UA"/>
        </w:rPr>
        <w:t>асистентської практики</w:t>
      </w:r>
    </w:p>
    <w:p w14:paraId="3F2D4F59" w14:textId="77777777" w:rsidR="000E0DF9" w:rsidRDefault="000E0DF9" w:rsidP="000E0DF9">
      <w:pPr>
        <w:ind w:firstLine="709"/>
        <w:contextualSpacing/>
        <w:jc w:val="both"/>
        <w:rPr>
          <w:sz w:val="28"/>
          <w:szCs w:val="28"/>
          <w:u w:val="single"/>
          <w:lang w:val="uk-UA"/>
        </w:rPr>
      </w:pPr>
    </w:p>
    <w:p w14:paraId="4849DDC7" w14:textId="77777777" w:rsidR="000E0DF9" w:rsidRPr="00A217B0" w:rsidRDefault="000E0DF9" w:rsidP="000E0DF9">
      <w:pPr>
        <w:ind w:firstLine="709"/>
        <w:contextualSpacing/>
        <w:jc w:val="both"/>
        <w:rPr>
          <w:sz w:val="28"/>
          <w:szCs w:val="28"/>
          <w:lang w:val="uk-UA"/>
        </w:rPr>
      </w:pPr>
      <w:r w:rsidRPr="00B13386">
        <w:rPr>
          <w:sz w:val="28"/>
          <w:szCs w:val="28"/>
          <w:lang w:val="uk-UA"/>
        </w:rPr>
        <w:t>Здобувачі</w:t>
      </w:r>
      <w:r w:rsidRPr="000C5F6C">
        <w:rPr>
          <w:sz w:val="28"/>
          <w:szCs w:val="28"/>
          <w:lang w:val="uk-UA"/>
        </w:rPr>
        <w:t xml:space="preserve">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Pr>
          <w:sz w:val="28"/>
          <w:szCs w:val="28"/>
          <w:lang w:val="uk-UA"/>
        </w:rPr>
        <w:t>рівня вищої освіти п</w:t>
      </w:r>
      <w:r w:rsidRPr="00A217B0">
        <w:rPr>
          <w:sz w:val="28"/>
          <w:szCs w:val="28"/>
          <w:lang w:val="uk-UA"/>
        </w:rPr>
        <w:t xml:space="preserve">ід час проходження асистентської практики </w:t>
      </w:r>
      <w:r w:rsidRPr="00B13386">
        <w:rPr>
          <w:i/>
          <w:sz w:val="28"/>
          <w:szCs w:val="28"/>
          <w:u w:val="single"/>
          <w:lang w:val="uk-UA"/>
        </w:rPr>
        <w:t>мають право</w:t>
      </w:r>
      <w:r w:rsidRPr="00A217B0">
        <w:rPr>
          <w:sz w:val="28"/>
          <w:szCs w:val="28"/>
          <w:lang w:val="uk-UA"/>
        </w:rPr>
        <w:t>:</w:t>
      </w:r>
    </w:p>
    <w:p w14:paraId="54CDE9F7"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о</w:t>
      </w:r>
      <w:r>
        <w:rPr>
          <w:sz w:val="28"/>
          <w:szCs w:val="28"/>
          <w:lang w:val="uk-UA"/>
        </w:rPr>
        <w:t>тримува</w:t>
      </w:r>
      <w:r w:rsidRPr="00A217B0">
        <w:rPr>
          <w:sz w:val="28"/>
          <w:szCs w:val="28"/>
          <w:lang w:val="uk-UA"/>
        </w:rPr>
        <w:t xml:space="preserve">ти консультації </w:t>
      </w:r>
      <w:r>
        <w:rPr>
          <w:sz w:val="28"/>
          <w:szCs w:val="28"/>
          <w:lang w:val="uk-UA"/>
        </w:rPr>
        <w:t xml:space="preserve">з </w:t>
      </w:r>
      <w:r w:rsidRPr="00A217B0">
        <w:rPr>
          <w:sz w:val="28"/>
          <w:szCs w:val="28"/>
          <w:lang w:val="uk-UA"/>
        </w:rPr>
        <w:t>методики</w:t>
      </w:r>
      <w:r>
        <w:rPr>
          <w:sz w:val="28"/>
          <w:szCs w:val="28"/>
          <w:lang w:val="uk-UA"/>
        </w:rPr>
        <w:t xml:space="preserve"> </w:t>
      </w:r>
      <w:r w:rsidRPr="00A217B0">
        <w:rPr>
          <w:sz w:val="28"/>
          <w:szCs w:val="28"/>
          <w:lang w:val="uk-UA"/>
        </w:rPr>
        <w:t xml:space="preserve">викладання </w:t>
      </w:r>
      <w:r>
        <w:rPr>
          <w:sz w:val="28"/>
          <w:szCs w:val="28"/>
          <w:lang w:val="uk-UA"/>
        </w:rPr>
        <w:t xml:space="preserve">фахових дисциплін </w:t>
      </w:r>
      <w:r w:rsidRPr="00A217B0">
        <w:rPr>
          <w:sz w:val="28"/>
          <w:szCs w:val="28"/>
          <w:lang w:val="uk-UA"/>
        </w:rPr>
        <w:t xml:space="preserve">від </w:t>
      </w:r>
      <w:r>
        <w:rPr>
          <w:sz w:val="28"/>
          <w:szCs w:val="28"/>
          <w:lang w:val="uk-UA"/>
        </w:rPr>
        <w:t xml:space="preserve">наукового </w:t>
      </w:r>
      <w:r w:rsidRPr="00A217B0">
        <w:rPr>
          <w:sz w:val="28"/>
          <w:szCs w:val="28"/>
          <w:lang w:val="uk-UA"/>
        </w:rPr>
        <w:t>керівник</w:t>
      </w:r>
      <w:r>
        <w:rPr>
          <w:sz w:val="28"/>
          <w:szCs w:val="28"/>
          <w:lang w:val="uk-UA"/>
        </w:rPr>
        <w:t>а</w:t>
      </w:r>
      <w:r w:rsidRPr="00A217B0">
        <w:rPr>
          <w:sz w:val="28"/>
          <w:szCs w:val="28"/>
          <w:lang w:val="uk-UA"/>
        </w:rPr>
        <w:t xml:space="preserve"> </w:t>
      </w:r>
      <w:r>
        <w:rPr>
          <w:sz w:val="28"/>
          <w:szCs w:val="28"/>
          <w:lang w:val="uk-UA"/>
        </w:rPr>
        <w:t xml:space="preserve">та викладачів випускової кафедри </w:t>
      </w:r>
      <w:r w:rsidRPr="00A217B0">
        <w:rPr>
          <w:sz w:val="28"/>
          <w:szCs w:val="28"/>
          <w:lang w:val="uk-UA"/>
        </w:rPr>
        <w:t>у визначений час і у</w:t>
      </w:r>
      <w:r>
        <w:rPr>
          <w:sz w:val="28"/>
          <w:szCs w:val="28"/>
          <w:lang w:val="uk-UA"/>
        </w:rPr>
        <w:t xml:space="preserve"> </w:t>
      </w:r>
      <w:r w:rsidRPr="00A217B0">
        <w:rPr>
          <w:sz w:val="28"/>
          <w:szCs w:val="28"/>
          <w:lang w:val="uk-UA"/>
        </w:rPr>
        <w:t>встановлених формах;</w:t>
      </w:r>
    </w:p>
    <w:p w14:paraId="7A959E4A"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о</w:t>
      </w:r>
      <w:r>
        <w:rPr>
          <w:sz w:val="28"/>
          <w:szCs w:val="28"/>
          <w:lang w:val="uk-UA"/>
        </w:rPr>
        <w:t>тримува</w:t>
      </w:r>
      <w:r w:rsidRPr="00A217B0">
        <w:rPr>
          <w:sz w:val="28"/>
          <w:szCs w:val="28"/>
          <w:lang w:val="uk-UA"/>
        </w:rPr>
        <w:t xml:space="preserve">ти від </w:t>
      </w:r>
      <w:r>
        <w:rPr>
          <w:sz w:val="28"/>
          <w:szCs w:val="28"/>
          <w:lang w:val="uk-UA"/>
        </w:rPr>
        <w:t xml:space="preserve">наукового </w:t>
      </w:r>
      <w:r w:rsidRPr="00A217B0">
        <w:rPr>
          <w:sz w:val="28"/>
          <w:szCs w:val="28"/>
          <w:lang w:val="uk-UA"/>
        </w:rPr>
        <w:t>керівник</w:t>
      </w:r>
      <w:r>
        <w:rPr>
          <w:sz w:val="28"/>
          <w:szCs w:val="28"/>
          <w:lang w:val="uk-UA"/>
        </w:rPr>
        <w:t>а</w:t>
      </w:r>
      <w:r w:rsidRPr="00A217B0">
        <w:rPr>
          <w:sz w:val="28"/>
          <w:szCs w:val="28"/>
          <w:lang w:val="uk-UA"/>
        </w:rPr>
        <w:t xml:space="preserve"> необхідні навчально-методичні та</w:t>
      </w:r>
      <w:r>
        <w:rPr>
          <w:sz w:val="28"/>
          <w:szCs w:val="28"/>
          <w:lang w:val="uk-UA"/>
        </w:rPr>
        <w:t xml:space="preserve"> </w:t>
      </w:r>
      <w:r w:rsidRPr="00A217B0">
        <w:rPr>
          <w:sz w:val="28"/>
          <w:szCs w:val="28"/>
          <w:lang w:val="uk-UA"/>
        </w:rPr>
        <w:t>інші матеріали</w:t>
      </w:r>
      <w:r>
        <w:rPr>
          <w:sz w:val="28"/>
          <w:szCs w:val="28"/>
          <w:lang w:val="uk-UA"/>
        </w:rPr>
        <w:t xml:space="preserve">, необхідні для </w:t>
      </w:r>
      <w:r w:rsidRPr="00A217B0">
        <w:rPr>
          <w:sz w:val="28"/>
          <w:szCs w:val="28"/>
          <w:lang w:val="uk-UA"/>
        </w:rPr>
        <w:t xml:space="preserve">викладання </w:t>
      </w:r>
      <w:r>
        <w:rPr>
          <w:sz w:val="28"/>
          <w:szCs w:val="28"/>
          <w:lang w:val="uk-UA"/>
        </w:rPr>
        <w:t>обраних фахових дисциплін</w:t>
      </w:r>
      <w:r w:rsidRPr="00A217B0">
        <w:rPr>
          <w:sz w:val="28"/>
          <w:szCs w:val="28"/>
          <w:lang w:val="uk-UA"/>
        </w:rPr>
        <w:t>;</w:t>
      </w:r>
    </w:p>
    <w:p w14:paraId="58E67CDC"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Pr>
          <w:sz w:val="28"/>
          <w:szCs w:val="28"/>
          <w:lang w:val="uk-UA"/>
        </w:rPr>
        <w:t>ви</w:t>
      </w:r>
      <w:r w:rsidRPr="00A217B0">
        <w:rPr>
          <w:sz w:val="28"/>
          <w:szCs w:val="28"/>
          <w:lang w:val="uk-UA"/>
        </w:rPr>
        <w:t>являти ініціативу з удосконалення освітнього процесу</w:t>
      </w:r>
      <w:r>
        <w:rPr>
          <w:sz w:val="28"/>
          <w:szCs w:val="28"/>
          <w:lang w:val="uk-UA"/>
        </w:rPr>
        <w:t>, оновлення змісту обраних навчальних дисциплін, форм і методів їх викладання, інтенсифікації науково-дослідницької, методичної</w:t>
      </w:r>
      <w:r w:rsidRPr="00A217B0">
        <w:rPr>
          <w:sz w:val="28"/>
          <w:szCs w:val="28"/>
          <w:lang w:val="uk-UA"/>
        </w:rPr>
        <w:t xml:space="preserve"> та</w:t>
      </w:r>
      <w:r>
        <w:rPr>
          <w:sz w:val="28"/>
          <w:szCs w:val="28"/>
          <w:lang w:val="uk-UA"/>
        </w:rPr>
        <w:t xml:space="preserve"> організаційн</w:t>
      </w:r>
      <w:r w:rsidRPr="00A217B0">
        <w:rPr>
          <w:sz w:val="28"/>
          <w:szCs w:val="28"/>
          <w:lang w:val="uk-UA"/>
        </w:rPr>
        <w:t xml:space="preserve">ої діяльності на </w:t>
      </w:r>
      <w:r>
        <w:rPr>
          <w:sz w:val="28"/>
          <w:szCs w:val="28"/>
          <w:lang w:val="uk-UA"/>
        </w:rPr>
        <w:t>випусковій кафедрі /</w:t>
      </w:r>
      <w:r w:rsidRPr="00A217B0">
        <w:rPr>
          <w:sz w:val="28"/>
          <w:szCs w:val="28"/>
          <w:lang w:val="uk-UA"/>
        </w:rPr>
        <w:t>факультеті;</w:t>
      </w:r>
    </w:p>
    <w:p w14:paraId="1D50E70E"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впроваджувати й апробувати ефективність авторських спецкурсів, нових модулів навчальних дисциплін, розроблених в контексті дисертаційного дослідження;</w:t>
      </w:r>
    </w:p>
    <w:p w14:paraId="43BCC37A"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заявляти перед керівник</w:t>
      </w:r>
      <w:r>
        <w:rPr>
          <w:sz w:val="28"/>
          <w:szCs w:val="28"/>
          <w:lang w:val="uk-UA"/>
        </w:rPr>
        <w:t>о</w:t>
      </w:r>
      <w:r w:rsidRPr="00A217B0">
        <w:rPr>
          <w:sz w:val="28"/>
          <w:szCs w:val="28"/>
          <w:lang w:val="uk-UA"/>
        </w:rPr>
        <w:t>м практики особисті клопотання з приводу</w:t>
      </w:r>
      <w:r>
        <w:rPr>
          <w:sz w:val="28"/>
          <w:szCs w:val="28"/>
          <w:lang w:val="uk-UA"/>
        </w:rPr>
        <w:t xml:space="preserve"> </w:t>
      </w:r>
      <w:r w:rsidRPr="00A217B0">
        <w:rPr>
          <w:sz w:val="28"/>
          <w:szCs w:val="28"/>
          <w:lang w:val="uk-UA"/>
        </w:rPr>
        <w:t>індивідуальних питань проходження практики;</w:t>
      </w:r>
    </w:p>
    <w:p w14:paraId="3BA3EC6C"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про</w:t>
      </w:r>
      <w:r>
        <w:rPr>
          <w:sz w:val="28"/>
          <w:szCs w:val="28"/>
          <w:lang w:val="uk-UA"/>
        </w:rPr>
        <w:t>ходи</w:t>
      </w:r>
      <w:r w:rsidRPr="00A217B0">
        <w:rPr>
          <w:sz w:val="28"/>
          <w:szCs w:val="28"/>
          <w:lang w:val="uk-UA"/>
        </w:rPr>
        <w:t>ти інструктаж</w:t>
      </w:r>
      <w:r>
        <w:rPr>
          <w:sz w:val="28"/>
          <w:szCs w:val="28"/>
          <w:lang w:val="uk-UA"/>
        </w:rPr>
        <w:t>і</w:t>
      </w:r>
      <w:r w:rsidRPr="00A217B0">
        <w:rPr>
          <w:sz w:val="28"/>
          <w:szCs w:val="28"/>
          <w:lang w:val="uk-UA"/>
        </w:rPr>
        <w:t xml:space="preserve"> за </w:t>
      </w:r>
      <w:r>
        <w:rPr>
          <w:sz w:val="28"/>
          <w:szCs w:val="28"/>
          <w:lang w:val="uk-UA"/>
        </w:rPr>
        <w:t xml:space="preserve">способами </w:t>
      </w:r>
      <w:r w:rsidRPr="00A217B0">
        <w:rPr>
          <w:sz w:val="28"/>
          <w:szCs w:val="28"/>
          <w:lang w:val="uk-UA"/>
        </w:rPr>
        <w:t xml:space="preserve">виконання </w:t>
      </w:r>
      <w:r>
        <w:rPr>
          <w:sz w:val="28"/>
          <w:szCs w:val="28"/>
          <w:lang w:val="uk-UA"/>
        </w:rPr>
        <w:t xml:space="preserve">кожного із завдань </w:t>
      </w:r>
      <w:r w:rsidRPr="00A217B0">
        <w:rPr>
          <w:sz w:val="28"/>
          <w:szCs w:val="28"/>
          <w:lang w:val="uk-UA"/>
        </w:rPr>
        <w:t>практики,</w:t>
      </w:r>
      <w:r>
        <w:rPr>
          <w:sz w:val="28"/>
          <w:szCs w:val="28"/>
          <w:lang w:val="uk-UA"/>
        </w:rPr>
        <w:t xml:space="preserve"> дотримання </w:t>
      </w:r>
      <w:r w:rsidRPr="00A217B0">
        <w:rPr>
          <w:sz w:val="28"/>
          <w:szCs w:val="28"/>
          <w:lang w:val="uk-UA"/>
        </w:rPr>
        <w:t>етики професійного спілкування.</w:t>
      </w:r>
    </w:p>
    <w:p w14:paraId="1AB1C18E" w14:textId="77777777" w:rsidR="000E0DF9" w:rsidRDefault="000E0DF9" w:rsidP="000E0DF9">
      <w:pPr>
        <w:ind w:firstLine="709"/>
        <w:contextualSpacing/>
        <w:jc w:val="both"/>
        <w:rPr>
          <w:sz w:val="28"/>
          <w:szCs w:val="28"/>
          <w:u w:val="single"/>
          <w:lang w:val="uk-UA"/>
        </w:rPr>
      </w:pPr>
    </w:p>
    <w:p w14:paraId="305B21A7" w14:textId="77777777" w:rsidR="000E0DF9" w:rsidRPr="00A217B0" w:rsidRDefault="000E0DF9" w:rsidP="000E0DF9">
      <w:pPr>
        <w:ind w:firstLine="709"/>
        <w:contextualSpacing/>
        <w:jc w:val="both"/>
        <w:rPr>
          <w:sz w:val="28"/>
          <w:szCs w:val="28"/>
          <w:lang w:val="uk-UA"/>
        </w:rPr>
      </w:pPr>
      <w:r w:rsidRPr="00B13386">
        <w:rPr>
          <w:sz w:val="28"/>
          <w:szCs w:val="28"/>
          <w:lang w:val="uk-UA"/>
        </w:rPr>
        <w:t xml:space="preserve">Здобувачі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Pr>
          <w:sz w:val="28"/>
          <w:szCs w:val="28"/>
          <w:lang w:val="uk-UA"/>
        </w:rPr>
        <w:t>рівня вищої освіти п</w:t>
      </w:r>
      <w:r w:rsidRPr="00A217B0">
        <w:rPr>
          <w:sz w:val="28"/>
          <w:szCs w:val="28"/>
          <w:lang w:val="uk-UA"/>
        </w:rPr>
        <w:t xml:space="preserve">ід час проходження асистентської практики </w:t>
      </w:r>
      <w:r w:rsidRPr="00B13386">
        <w:rPr>
          <w:i/>
          <w:sz w:val="28"/>
          <w:szCs w:val="28"/>
          <w:u w:val="single"/>
          <w:lang w:val="uk-UA"/>
        </w:rPr>
        <w:t>зобов’язані</w:t>
      </w:r>
      <w:r w:rsidRPr="00BF0187">
        <w:rPr>
          <w:sz w:val="28"/>
          <w:szCs w:val="28"/>
          <w:u w:val="single"/>
          <w:lang w:val="uk-UA"/>
        </w:rPr>
        <w:t>:</w:t>
      </w:r>
    </w:p>
    <w:p w14:paraId="3326DEEF"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з’яв</w:t>
      </w:r>
      <w:r>
        <w:rPr>
          <w:sz w:val="28"/>
          <w:szCs w:val="28"/>
          <w:lang w:val="uk-UA"/>
        </w:rPr>
        <w:t>и</w:t>
      </w:r>
      <w:r w:rsidRPr="00A217B0">
        <w:rPr>
          <w:sz w:val="28"/>
          <w:szCs w:val="28"/>
          <w:lang w:val="uk-UA"/>
        </w:rPr>
        <w:t xml:space="preserve">тися </w:t>
      </w:r>
      <w:r>
        <w:rPr>
          <w:sz w:val="28"/>
          <w:szCs w:val="28"/>
          <w:lang w:val="uk-UA"/>
        </w:rPr>
        <w:t xml:space="preserve">на </w:t>
      </w:r>
      <w:proofErr w:type="spellStart"/>
      <w:r w:rsidRPr="000C5F6C">
        <w:rPr>
          <w:sz w:val="28"/>
          <w:szCs w:val="28"/>
          <w:lang w:val="uk-UA"/>
        </w:rPr>
        <w:t>настановчу</w:t>
      </w:r>
      <w:proofErr w:type="spellEnd"/>
      <w:r w:rsidRPr="000C5F6C">
        <w:rPr>
          <w:sz w:val="28"/>
          <w:szCs w:val="28"/>
          <w:lang w:val="uk-UA"/>
        </w:rPr>
        <w:t xml:space="preserve"> (</w:t>
      </w:r>
      <w:r>
        <w:rPr>
          <w:sz w:val="28"/>
          <w:szCs w:val="28"/>
          <w:lang w:val="uk-UA"/>
        </w:rPr>
        <w:t>перед початком</w:t>
      </w:r>
      <w:r w:rsidRPr="000C5F6C">
        <w:rPr>
          <w:sz w:val="28"/>
          <w:szCs w:val="28"/>
          <w:lang w:val="uk-UA"/>
        </w:rPr>
        <w:t xml:space="preserve"> практики)</w:t>
      </w:r>
      <w:r>
        <w:rPr>
          <w:sz w:val="28"/>
          <w:szCs w:val="28"/>
          <w:lang w:val="uk-UA"/>
        </w:rPr>
        <w:t xml:space="preserve"> та </w:t>
      </w:r>
      <w:r w:rsidRPr="000C5F6C">
        <w:rPr>
          <w:sz w:val="28"/>
          <w:szCs w:val="28"/>
          <w:lang w:val="uk-UA"/>
        </w:rPr>
        <w:t>підсумков</w:t>
      </w:r>
      <w:r>
        <w:rPr>
          <w:sz w:val="28"/>
          <w:szCs w:val="28"/>
          <w:lang w:val="uk-UA"/>
        </w:rPr>
        <w:t xml:space="preserve">у </w:t>
      </w:r>
      <w:r w:rsidRPr="000C5F6C">
        <w:rPr>
          <w:sz w:val="28"/>
          <w:szCs w:val="28"/>
          <w:lang w:val="uk-UA"/>
        </w:rPr>
        <w:t>(п</w:t>
      </w:r>
      <w:r>
        <w:rPr>
          <w:sz w:val="28"/>
          <w:szCs w:val="28"/>
          <w:lang w:val="uk-UA"/>
        </w:rPr>
        <w:t>о</w:t>
      </w:r>
      <w:r w:rsidRPr="000C5F6C">
        <w:rPr>
          <w:sz w:val="28"/>
          <w:szCs w:val="28"/>
          <w:lang w:val="uk-UA"/>
        </w:rPr>
        <w:t xml:space="preserve"> завершенні практики)</w:t>
      </w:r>
      <w:r>
        <w:rPr>
          <w:sz w:val="28"/>
          <w:szCs w:val="28"/>
          <w:lang w:val="uk-UA"/>
        </w:rPr>
        <w:t xml:space="preserve"> конференції з </w:t>
      </w:r>
      <w:r w:rsidRPr="00F24AAC">
        <w:rPr>
          <w:sz w:val="28"/>
          <w:szCs w:val="28"/>
          <w:lang w:val="uk-UA"/>
        </w:rPr>
        <w:t>асистентської практики</w:t>
      </w:r>
      <w:r>
        <w:rPr>
          <w:sz w:val="28"/>
          <w:szCs w:val="28"/>
          <w:lang w:val="uk-UA"/>
        </w:rPr>
        <w:t>;</w:t>
      </w:r>
    </w:p>
    <w:p w14:paraId="75433370" w14:textId="77777777" w:rsidR="000E0DF9" w:rsidRPr="000C5F6C" w:rsidRDefault="000E0DF9" w:rsidP="000E0DF9">
      <w:pPr>
        <w:ind w:firstLine="709"/>
        <w:contextualSpacing/>
        <w:jc w:val="both"/>
        <w:rPr>
          <w:sz w:val="28"/>
          <w:szCs w:val="28"/>
          <w:lang w:val="uk-UA"/>
        </w:rPr>
      </w:pPr>
      <w:r>
        <w:rPr>
          <w:sz w:val="28"/>
          <w:szCs w:val="28"/>
          <w:lang w:val="uk-UA"/>
        </w:rPr>
        <w:t>– </w:t>
      </w:r>
      <w:r w:rsidRPr="000C5F6C">
        <w:rPr>
          <w:sz w:val="28"/>
          <w:szCs w:val="28"/>
          <w:lang w:val="uk-UA"/>
        </w:rPr>
        <w:t xml:space="preserve">до початку практики </w:t>
      </w:r>
      <w:r w:rsidRPr="00A217B0">
        <w:rPr>
          <w:sz w:val="28"/>
          <w:szCs w:val="28"/>
          <w:lang w:val="uk-UA"/>
        </w:rPr>
        <w:t>о</w:t>
      </w:r>
      <w:r>
        <w:rPr>
          <w:sz w:val="28"/>
          <w:szCs w:val="28"/>
          <w:lang w:val="uk-UA"/>
        </w:rPr>
        <w:t>трим</w:t>
      </w:r>
      <w:r w:rsidRPr="000C5F6C">
        <w:rPr>
          <w:sz w:val="28"/>
          <w:szCs w:val="28"/>
          <w:lang w:val="uk-UA"/>
        </w:rPr>
        <w:t>ати від керівника практики методичні</w:t>
      </w:r>
      <w:r>
        <w:rPr>
          <w:sz w:val="28"/>
          <w:szCs w:val="28"/>
          <w:lang w:val="uk-UA"/>
        </w:rPr>
        <w:t xml:space="preserve"> </w:t>
      </w:r>
      <w:r w:rsidRPr="000C5F6C">
        <w:rPr>
          <w:sz w:val="28"/>
          <w:szCs w:val="28"/>
          <w:lang w:val="uk-UA"/>
        </w:rPr>
        <w:t>матеріали (календарний графік практики, щоденник практики, індивідуальне</w:t>
      </w:r>
      <w:r>
        <w:rPr>
          <w:sz w:val="28"/>
          <w:szCs w:val="28"/>
          <w:lang w:val="uk-UA"/>
        </w:rPr>
        <w:t xml:space="preserve"> </w:t>
      </w:r>
      <w:r w:rsidRPr="000C5F6C">
        <w:rPr>
          <w:sz w:val="28"/>
          <w:szCs w:val="28"/>
          <w:lang w:val="uk-UA"/>
        </w:rPr>
        <w:t>завдання) та консультації щодо оформлення всіх необхідних документів;</w:t>
      </w:r>
    </w:p>
    <w:p w14:paraId="2E194DDE"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особисто прибути на місце проходження практики;</w:t>
      </w:r>
    </w:p>
    <w:p w14:paraId="1BCD12FF"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 xml:space="preserve">ознайомитися з </w:t>
      </w:r>
      <w:r>
        <w:rPr>
          <w:sz w:val="28"/>
          <w:szCs w:val="28"/>
          <w:lang w:val="uk-UA"/>
        </w:rPr>
        <w:t xml:space="preserve">робочою </w:t>
      </w:r>
      <w:r w:rsidRPr="00A217B0">
        <w:rPr>
          <w:sz w:val="28"/>
          <w:szCs w:val="28"/>
          <w:lang w:val="uk-UA"/>
        </w:rPr>
        <w:t>програмою практики</w:t>
      </w:r>
      <w:r>
        <w:rPr>
          <w:sz w:val="28"/>
          <w:szCs w:val="28"/>
          <w:lang w:val="uk-UA"/>
        </w:rPr>
        <w:t xml:space="preserve"> та нормативними документами</w:t>
      </w:r>
      <w:r w:rsidRPr="00A217B0">
        <w:rPr>
          <w:sz w:val="28"/>
          <w:szCs w:val="28"/>
          <w:lang w:val="uk-UA"/>
        </w:rPr>
        <w:t>;</w:t>
      </w:r>
    </w:p>
    <w:p w14:paraId="255E6FD8"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пройти відповідні інструктажі та неухильно дотримуватись режиму</w:t>
      </w:r>
      <w:r>
        <w:rPr>
          <w:sz w:val="28"/>
          <w:szCs w:val="28"/>
          <w:lang w:val="uk-UA"/>
        </w:rPr>
        <w:t xml:space="preserve"> </w:t>
      </w:r>
      <w:r w:rsidRPr="00A217B0">
        <w:rPr>
          <w:sz w:val="28"/>
          <w:szCs w:val="28"/>
          <w:lang w:val="uk-UA"/>
        </w:rPr>
        <w:t xml:space="preserve">роботи, техніки безпеки та </w:t>
      </w:r>
      <w:r w:rsidRPr="001962C6">
        <w:rPr>
          <w:sz w:val="28"/>
          <w:szCs w:val="28"/>
          <w:lang w:val="uk-UA"/>
        </w:rPr>
        <w:t>охорони</w:t>
      </w:r>
      <w:r>
        <w:rPr>
          <w:sz w:val="28"/>
          <w:szCs w:val="28"/>
          <w:lang w:val="uk-UA"/>
        </w:rPr>
        <w:t xml:space="preserve"> праці, </w:t>
      </w:r>
      <w:r w:rsidRPr="001962C6">
        <w:rPr>
          <w:sz w:val="28"/>
          <w:szCs w:val="28"/>
          <w:lang w:val="uk-UA"/>
        </w:rPr>
        <w:t>попереджен</w:t>
      </w:r>
      <w:r>
        <w:rPr>
          <w:sz w:val="28"/>
          <w:szCs w:val="28"/>
          <w:lang w:val="uk-UA"/>
        </w:rPr>
        <w:t>н</w:t>
      </w:r>
      <w:r w:rsidRPr="001962C6">
        <w:rPr>
          <w:sz w:val="28"/>
          <w:szCs w:val="28"/>
          <w:lang w:val="uk-UA"/>
        </w:rPr>
        <w:t>я</w:t>
      </w:r>
      <w:r>
        <w:rPr>
          <w:sz w:val="28"/>
          <w:szCs w:val="28"/>
          <w:lang w:val="uk-UA"/>
        </w:rPr>
        <w:t xml:space="preserve"> </w:t>
      </w:r>
      <w:r w:rsidRPr="001962C6">
        <w:rPr>
          <w:sz w:val="28"/>
          <w:szCs w:val="28"/>
          <w:lang w:val="uk-UA"/>
        </w:rPr>
        <w:t>нещасних</w:t>
      </w:r>
      <w:r>
        <w:rPr>
          <w:sz w:val="28"/>
          <w:szCs w:val="28"/>
          <w:lang w:val="uk-UA"/>
        </w:rPr>
        <w:t xml:space="preserve"> </w:t>
      </w:r>
      <w:r>
        <w:rPr>
          <w:sz w:val="28"/>
          <w:szCs w:val="28"/>
          <w:lang w:val="uk-UA"/>
        </w:rPr>
        <w:pgNum/>
      </w:r>
      <w:proofErr w:type="spellStart"/>
      <w:r>
        <w:rPr>
          <w:sz w:val="28"/>
          <w:szCs w:val="28"/>
          <w:lang w:val="uk-UA"/>
        </w:rPr>
        <w:t>еревіря</w:t>
      </w:r>
      <w:proofErr w:type="spellEnd"/>
      <w:r w:rsidRPr="00A217B0">
        <w:rPr>
          <w:sz w:val="28"/>
          <w:szCs w:val="28"/>
          <w:lang w:val="uk-UA"/>
        </w:rPr>
        <w:t>;</w:t>
      </w:r>
    </w:p>
    <w:p w14:paraId="32F57594" w14:textId="77777777" w:rsidR="000E0DF9" w:rsidRDefault="000E0DF9" w:rsidP="000E0DF9">
      <w:pPr>
        <w:ind w:firstLine="709"/>
        <w:contextualSpacing/>
        <w:jc w:val="both"/>
        <w:rPr>
          <w:sz w:val="28"/>
          <w:szCs w:val="28"/>
          <w:lang w:val="uk-UA"/>
        </w:rPr>
      </w:pPr>
      <w:r w:rsidRPr="000C5F6C">
        <w:rPr>
          <w:sz w:val="28"/>
          <w:szCs w:val="28"/>
          <w:lang w:val="uk-UA"/>
        </w:rPr>
        <w:t>– дотримуватися графіка проходження практики</w:t>
      </w:r>
      <w:r>
        <w:rPr>
          <w:sz w:val="28"/>
          <w:szCs w:val="28"/>
          <w:lang w:val="uk-UA"/>
        </w:rPr>
        <w:t>,</w:t>
      </w:r>
      <w:r w:rsidRPr="000C5F6C">
        <w:rPr>
          <w:sz w:val="28"/>
          <w:szCs w:val="28"/>
          <w:lang w:val="uk-UA"/>
        </w:rPr>
        <w:t xml:space="preserve"> правил внутрішнього розпорядку;</w:t>
      </w:r>
    </w:p>
    <w:p w14:paraId="0DAC8CE1" w14:textId="77777777" w:rsidR="000E0DF9" w:rsidRPr="000C5F6C" w:rsidRDefault="000E0DF9" w:rsidP="000E0DF9">
      <w:pPr>
        <w:ind w:firstLine="709"/>
        <w:contextualSpacing/>
        <w:jc w:val="both"/>
        <w:rPr>
          <w:sz w:val="28"/>
          <w:szCs w:val="28"/>
          <w:lang w:val="uk-UA"/>
        </w:rPr>
      </w:pPr>
      <w:r>
        <w:rPr>
          <w:sz w:val="28"/>
          <w:szCs w:val="28"/>
          <w:lang w:val="uk-UA"/>
        </w:rPr>
        <w:t>– </w:t>
      </w:r>
      <w:r w:rsidRPr="000C5F6C">
        <w:rPr>
          <w:sz w:val="28"/>
          <w:szCs w:val="28"/>
          <w:lang w:val="uk-UA"/>
        </w:rPr>
        <w:t>ознайомитися з навчально-методичною документацією кафедри</w:t>
      </w:r>
      <w:r>
        <w:rPr>
          <w:sz w:val="28"/>
          <w:szCs w:val="28"/>
          <w:lang w:val="uk-UA"/>
        </w:rPr>
        <w:t xml:space="preserve"> </w:t>
      </w:r>
      <w:r w:rsidRPr="000C5F6C">
        <w:rPr>
          <w:sz w:val="28"/>
          <w:szCs w:val="28"/>
          <w:lang w:val="uk-UA"/>
        </w:rPr>
        <w:t>(навчальним планом спеціальності, графіком навчального процесу,</w:t>
      </w:r>
      <w:r>
        <w:rPr>
          <w:sz w:val="28"/>
          <w:szCs w:val="28"/>
          <w:lang w:val="uk-UA"/>
        </w:rPr>
        <w:t xml:space="preserve"> </w:t>
      </w:r>
      <w:r w:rsidRPr="000C5F6C">
        <w:rPr>
          <w:sz w:val="28"/>
          <w:szCs w:val="28"/>
          <w:lang w:val="uk-UA"/>
        </w:rPr>
        <w:t>індивідуальним планом роботи викладача</w:t>
      </w:r>
      <w:r>
        <w:rPr>
          <w:sz w:val="28"/>
          <w:szCs w:val="28"/>
          <w:lang w:val="uk-UA"/>
        </w:rPr>
        <w:t>-наставника</w:t>
      </w:r>
      <w:r w:rsidRPr="000C5F6C">
        <w:rPr>
          <w:sz w:val="28"/>
          <w:szCs w:val="28"/>
          <w:lang w:val="uk-UA"/>
        </w:rPr>
        <w:t>, робочими програмами</w:t>
      </w:r>
      <w:r>
        <w:rPr>
          <w:sz w:val="28"/>
          <w:szCs w:val="28"/>
          <w:lang w:val="uk-UA"/>
        </w:rPr>
        <w:t xml:space="preserve">, сила бусами, метод рекомендаціями і </w:t>
      </w:r>
      <w:proofErr w:type="spellStart"/>
      <w:r>
        <w:rPr>
          <w:sz w:val="28"/>
          <w:szCs w:val="28"/>
          <w:lang w:val="uk-UA"/>
        </w:rPr>
        <w:t>т.д</w:t>
      </w:r>
      <w:proofErr w:type="spellEnd"/>
      <w:r>
        <w:rPr>
          <w:sz w:val="28"/>
          <w:szCs w:val="28"/>
          <w:lang w:val="uk-UA"/>
        </w:rPr>
        <w:t>.</w:t>
      </w:r>
      <w:r w:rsidRPr="000C5F6C">
        <w:rPr>
          <w:sz w:val="28"/>
          <w:szCs w:val="28"/>
          <w:lang w:val="uk-UA"/>
        </w:rPr>
        <w:t>);</w:t>
      </w:r>
    </w:p>
    <w:p w14:paraId="2FA54C9C" w14:textId="77777777" w:rsidR="000E0DF9" w:rsidRPr="000C5F6C" w:rsidRDefault="000E0DF9" w:rsidP="000E0DF9">
      <w:pPr>
        <w:ind w:firstLine="709"/>
        <w:contextualSpacing/>
        <w:jc w:val="both"/>
        <w:rPr>
          <w:sz w:val="28"/>
          <w:szCs w:val="28"/>
          <w:lang w:val="uk-UA"/>
        </w:rPr>
      </w:pPr>
      <w:r>
        <w:rPr>
          <w:sz w:val="28"/>
          <w:szCs w:val="28"/>
          <w:lang w:val="uk-UA"/>
        </w:rPr>
        <w:lastRenderedPageBreak/>
        <w:t>– </w:t>
      </w:r>
      <w:r w:rsidRPr="000C5F6C">
        <w:rPr>
          <w:sz w:val="28"/>
          <w:szCs w:val="28"/>
          <w:lang w:val="uk-UA"/>
        </w:rPr>
        <w:t xml:space="preserve">відвідувати заняття викладачів </w:t>
      </w:r>
      <w:r>
        <w:rPr>
          <w:sz w:val="28"/>
          <w:szCs w:val="28"/>
          <w:lang w:val="uk-UA"/>
        </w:rPr>
        <w:t xml:space="preserve">випускової </w:t>
      </w:r>
      <w:r w:rsidRPr="000C5F6C">
        <w:rPr>
          <w:sz w:val="28"/>
          <w:szCs w:val="28"/>
          <w:lang w:val="uk-UA"/>
        </w:rPr>
        <w:t xml:space="preserve">кафедри, </w:t>
      </w:r>
      <w:r>
        <w:rPr>
          <w:sz w:val="28"/>
          <w:szCs w:val="28"/>
          <w:lang w:val="uk-UA"/>
        </w:rPr>
        <w:t xml:space="preserve">брати участь в їх обговореннях, </w:t>
      </w:r>
      <w:r w:rsidRPr="000C5F6C">
        <w:rPr>
          <w:sz w:val="28"/>
          <w:szCs w:val="28"/>
          <w:lang w:val="uk-UA"/>
        </w:rPr>
        <w:t>результати відображати в</w:t>
      </w:r>
      <w:r>
        <w:rPr>
          <w:sz w:val="28"/>
          <w:szCs w:val="28"/>
          <w:lang w:val="uk-UA"/>
        </w:rPr>
        <w:t xml:space="preserve"> </w:t>
      </w:r>
      <w:r w:rsidRPr="000C5F6C">
        <w:rPr>
          <w:sz w:val="28"/>
          <w:szCs w:val="28"/>
          <w:lang w:val="uk-UA"/>
        </w:rPr>
        <w:t>щоденнику практики;</w:t>
      </w:r>
    </w:p>
    <w:p w14:paraId="7378D157" w14:textId="77777777" w:rsidR="000E0DF9" w:rsidRPr="000C5F6C" w:rsidRDefault="000E0DF9" w:rsidP="000E0DF9">
      <w:pPr>
        <w:ind w:firstLine="709"/>
        <w:contextualSpacing/>
        <w:jc w:val="both"/>
        <w:rPr>
          <w:sz w:val="28"/>
          <w:szCs w:val="28"/>
          <w:lang w:val="uk-UA"/>
        </w:rPr>
      </w:pPr>
      <w:r w:rsidRPr="000C5F6C">
        <w:rPr>
          <w:sz w:val="28"/>
          <w:szCs w:val="28"/>
          <w:lang w:val="uk-UA"/>
        </w:rPr>
        <w:t>– відвідувати заняття інших практикантів</w:t>
      </w:r>
      <w:r>
        <w:rPr>
          <w:sz w:val="28"/>
          <w:szCs w:val="28"/>
          <w:lang w:val="uk-UA"/>
        </w:rPr>
        <w:t>, брати участь в їх обговоренні</w:t>
      </w:r>
      <w:r w:rsidRPr="000C5F6C">
        <w:rPr>
          <w:sz w:val="28"/>
          <w:szCs w:val="28"/>
          <w:lang w:val="uk-UA"/>
        </w:rPr>
        <w:t>;</w:t>
      </w:r>
    </w:p>
    <w:p w14:paraId="7D03DA2F" w14:textId="77777777" w:rsidR="000E0DF9" w:rsidRPr="00A217B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отрим</w:t>
      </w:r>
      <w:r>
        <w:rPr>
          <w:sz w:val="28"/>
          <w:szCs w:val="28"/>
          <w:lang w:val="uk-UA"/>
        </w:rPr>
        <w:t>ув</w:t>
      </w:r>
      <w:r w:rsidRPr="00A217B0">
        <w:rPr>
          <w:sz w:val="28"/>
          <w:szCs w:val="28"/>
          <w:lang w:val="uk-UA"/>
        </w:rPr>
        <w:t>ати та в</w:t>
      </w:r>
      <w:r>
        <w:rPr>
          <w:sz w:val="28"/>
          <w:szCs w:val="28"/>
          <w:lang w:val="uk-UA"/>
        </w:rPr>
        <w:t>часно в</w:t>
      </w:r>
      <w:r w:rsidRPr="00A217B0">
        <w:rPr>
          <w:sz w:val="28"/>
          <w:szCs w:val="28"/>
          <w:lang w:val="uk-UA"/>
        </w:rPr>
        <w:t>икон</w:t>
      </w:r>
      <w:r>
        <w:rPr>
          <w:sz w:val="28"/>
          <w:szCs w:val="28"/>
          <w:lang w:val="uk-UA"/>
        </w:rPr>
        <w:t>ув</w:t>
      </w:r>
      <w:r w:rsidRPr="00A217B0">
        <w:rPr>
          <w:sz w:val="28"/>
          <w:szCs w:val="28"/>
          <w:lang w:val="uk-UA"/>
        </w:rPr>
        <w:t>ати індивідуальн</w:t>
      </w:r>
      <w:r>
        <w:rPr>
          <w:sz w:val="28"/>
          <w:szCs w:val="28"/>
          <w:lang w:val="uk-UA"/>
        </w:rPr>
        <w:t>і</w:t>
      </w:r>
      <w:r w:rsidRPr="00A217B0">
        <w:rPr>
          <w:sz w:val="28"/>
          <w:szCs w:val="28"/>
          <w:lang w:val="uk-UA"/>
        </w:rPr>
        <w:t xml:space="preserve"> завдання та програму асистентської</w:t>
      </w:r>
      <w:r>
        <w:rPr>
          <w:sz w:val="28"/>
          <w:szCs w:val="28"/>
          <w:lang w:val="uk-UA"/>
        </w:rPr>
        <w:t xml:space="preserve"> </w:t>
      </w:r>
      <w:r w:rsidRPr="00A217B0">
        <w:rPr>
          <w:sz w:val="28"/>
          <w:szCs w:val="28"/>
          <w:lang w:val="uk-UA"/>
        </w:rPr>
        <w:t>практики;</w:t>
      </w:r>
    </w:p>
    <w:p w14:paraId="17D6265A"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виконувати вказівки керівник</w:t>
      </w:r>
      <w:r>
        <w:rPr>
          <w:sz w:val="28"/>
          <w:szCs w:val="28"/>
          <w:lang w:val="uk-UA"/>
        </w:rPr>
        <w:t>а</w:t>
      </w:r>
      <w:r w:rsidRPr="00A217B0">
        <w:rPr>
          <w:sz w:val="28"/>
          <w:szCs w:val="28"/>
          <w:lang w:val="uk-UA"/>
        </w:rPr>
        <w:t xml:space="preserve"> </w:t>
      </w:r>
      <w:r>
        <w:rPr>
          <w:sz w:val="28"/>
          <w:szCs w:val="28"/>
          <w:lang w:val="uk-UA"/>
        </w:rPr>
        <w:t>та рекомендації викладачів-наставників</w:t>
      </w:r>
      <w:r w:rsidRPr="00A217B0">
        <w:rPr>
          <w:sz w:val="28"/>
          <w:szCs w:val="28"/>
          <w:lang w:val="uk-UA"/>
        </w:rPr>
        <w:t>;</w:t>
      </w:r>
    </w:p>
    <w:p w14:paraId="0D8A061E" w14:textId="77777777" w:rsidR="000E0DF9" w:rsidRDefault="000E0DF9" w:rsidP="000E0DF9">
      <w:pPr>
        <w:ind w:firstLine="709"/>
        <w:contextualSpacing/>
        <w:jc w:val="both"/>
        <w:rPr>
          <w:bCs/>
          <w:color w:val="000000"/>
          <w:sz w:val="28"/>
          <w:szCs w:val="28"/>
          <w:lang w:val="uk-UA"/>
        </w:rPr>
      </w:pPr>
      <w:r w:rsidRPr="00A94004">
        <w:rPr>
          <w:bCs/>
          <w:color w:val="000000"/>
          <w:sz w:val="28"/>
          <w:szCs w:val="28"/>
          <w:lang w:val="uk-UA"/>
        </w:rPr>
        <w:t>–</w:t>
      </w:r>
      <w:r>
        <w:rPr>
          <w:bCs/>
          <w:color w:val="000000"/>
          <w:sz w:val="28"/>
          <w:szCs w:val="28"/>
          <w:lang w:val="uk-UA"/>
        </w:rPr>
        <w:t> реалізувати у встановлений термін графік проведення пробних і залікових занять, здійснювати їх самоаналіз;</w:t>
      </w:r>
    </w:p>
    <w:p w14:paraId="031961F4" w14:textId="77777777" w:rsidR="000E0DF9" w:rsidRPr="000C5F6C" w:rsidRDefault="000E0DF9" w:rsidP="000E0DF9">
      <w:pPr>
        <w:ind w:firstLine="709"/>
        <w:contextualSpacing/>
        <w:jc w:val="both"/>
        <w:rPr>
          <w:sz w:val="28"/>
          <w:szCs w:val="28"/>
          <w:lang w:val="uk-UA"/>
        </w:rPr>
      </w:pPr>
      <w:r w:rsidRPr="000C5F6C">
        <w:rPr>
          <w:sz w:val="28"/>
          <w:szCs w:val="28"/>
          <w:lang w:val="uk-UA"/>
        </w:rPr>
        <w:t xml:space="preserve">– нести відповідальність за виконану </w:t>
      </w:r>
      <w:r>
        <w:rPr>
          <w:sz w:val="28"/>
          <w:szCs w:val="28"/>
          <w:lang w:val="uk-UA"/>
        </w:rPr>
        <w:t xml:space="preserve">навчальну, методичну, наукову, організаційну </w:t>
      </w:r>
      <w:r w:rsidRPr="000C5F6C">
        <w:rPr>
          <w:sz w:val="28"/>
          <w:szCs w:val="28"/>
          <w:lang w:val="uk-UA"/>
        </w:rPr>
        <w:t>роботу;</w:t>
      </w:r>
    </w:p>
    <w:p w14:paraId="7FCF71D4" w14:textId="77777777" w:rsidR="000E0DF9" w:rsidRPr="000C5F6C" w:rsidRDefault="000E0DF9" w:rsidP="000E0DF9">
      <w:pPr>
        <w:ind w:firstLine="709"/>
        <w:contextualSpacing/>
        <w:jc w:val="both"/>
        <w:rPr>
          <w:sz w:val="28"/>
          <w:szCs w:val="28"/>
          <w:lang w:val="uk-UA"/>
        </w:rPr>
      </w:pPr>
      <w:r w:rsidRPr="000C5F6C">
        <w:rPr>
          <w:sz w:val="28"/>
          <w:szCs w:val="28"/>
          <w:lang w:val="uk-UA"/>
        </w:rPr>
        <w:t>– систематично вести щоденник практики і регулярно подавати його на</w:t>
      </w:r>
      <w:r>
        <w:rPr>
          <w:sz w:val="28"/>
          <w:szCs w:val="28"/>
          <w:lang w:val="uk-UA"/>
        </w:rPr>
        <w:t xml:space="preserve"> </w:t>
      </w:r>
      <w:r w:rsidRPr="000C5F6C">
        <w:rPr>
          <w:sz w:val="28"/>
          <w:szCs w:val="28"/>
          <w:lang w:val="uk-UA"/>
        </w:rPr>
        <w:t>перевірку керівник</w:t>
      </w:r>
      <w:r>
        <w:rPr>
          <w:sz w:val="28"/>
          <w:szCs w:val="28"/>
          <w:lang w:val="uk-UA"/>
        </w:rPr>
        <w:t>у</w:t>
      </w:r>
      <w:r w:rsidRPr="000C5F6C">
        <w:rPr>
          <w:sz w:val="28"/>
          <w:szCs w:val="28"/>
          <w:lang w:val="uk-UA"/>
        </w:rPr>
        <w:t xml:space="preserve"> практики;</w:t>
      </w:r>
    </w:p>
    <w:p w14:paraId="544EC7F4" w14:textId="77777777" w:rsidR="000E0DF9" w:rsidRPr="000C5F6C" w:rsidRDefault="000E0DF9" w:rsidP="000E0DF9">
      <w:pPr>
        <w:ind w:firstLine="709"/>
        <w:contextualSpacing/>
        <w:jc w:val="both"/>
        <w:rPr>
          <w:sz w:val="28"/>
          <w:szCs w:val="28"/>
          <w:lang w:val="uk-UA"/>
        </w:rPr>
      </w:pPr>
      <w:r w:rsidRPr="000C5F6C">
        <w:rPr>
          <w:sz w:val="28"/>
          <w:szCs w:val="28"/>
          <w:lang w:val="uk-UA"/>
        </w:rPr>
        <w:t>– виявляти вихованість, етичну поведінку, культуру спілкування,</w:t>
      </w:r>
      <w:r>
        <w:rPr>
          <w:sz w:val="28"/>
          <w:szCs w:val="28"/>
          <w:lang w:val="uk-UA"/>
        </w:rPr>
        <w:t xml:space="preserve"> </w:t>
      </w:r>
      <w:r w:rsidRPr="000C5F6C">
        <w:rPr>
          <w:sz w:val="28"/>
          <w:szCs w:val="28"/>
          <w:lang w:val="uk-UA"/>
        </w:rPr>
        <w:t>ввічливість, професіоналізм;</w:t>
      </w:r>
    </w:p>
    <w:p w14:paraId="6D59C8CF"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A217B0">
        <w:rPr>
          <w:sz w:val="28"/>
          <w:szCs w:val="28"/>
          <w:lang w:val="uk-UA"/>
        </w:rPr>
        <w:t>дотримуватис</w:t>
      </w:r>
      <w:r>
        <w:rPr>
          <w:sz w:val="28"/>
          <w:szCs w:val="28"/>
          <w:lang w:val="uk-UA"/>
        </w:rPr>
        <w:t>я</w:t>
      </w:r>
      <w:r w:rsidRPr="00A217B0">
        <w:rPr>
          <w:sz w:val="28"/>
          <w:szCs w:val="28"/>
          <w:lang w:val="uk-UA"/>
        </w:rPr>
        <w:t xml:space="preserve"> </w:t>
      </w:r>
      <w:r>
        <w:rPr>
          <w:sz w:val="28"/>
          <w:szCs w:val="28"/>
          <w:lang w:val="uk-UA"/>
        </w:rPr>
        <w:t xml:space="preserve">настанов академічної доброчесності та </w:t>
      </w:r>
      <w:r w:rsidRPr="00A217B0">
        <w:rPr>
          <w:sz w:val="28"/>
          <w:szCs w:val="28"/>
          <w:lang w:val="uk-UA"/>
        </w:rPr>
        <w:t xml:space="preserve">норм етичної поведінки під час </w:t>
      </w:r>
      <w:r>
        <w:rPr>
          <w:sz w:val="28"/>
          <w:szCs w:val="28"/>
          <w:lang w:val="uk-UA"/>
        </w:rPr>
        <w:t>здійснення викладацької діяльності</w:t>
      </w:r>
      <w:r w:rsidRPr="00A217B0">
        <w:rPr>
          <w:sz w:val="28"/>
          <w:szCs w:val="28"/>
          <w:lang w:val="uk-UA"/>
        </w:rPr>
        <w:t xml:space="preserve"> в аудиторії</w:t>
      </w:r>
      <w:r>
        <w:rPr>
          <w:sz w:val="28"/>
          <w:szCs w:val="28"/>
          <w:lang w:val="uk-UA"/>
        </w:rPr>
        <w:t xml:space="preserve"> студентів</w:t>
      </w:r>
      <w:r w:rsidRPr="00A217B0">
        <w:rPr>
          <w:sz w:val="28"/>
          <w:szCs w:val="28"/>
          <w:lang w:val="uk-UA"/>
        </w:rPr>
        <w:t>;</w:t>
      </w:r>
    </w:p>
    <w:p w14:paraId="28799FFE" w14:textId="77777777" w:rsidR="000E0DF9" w:rsidRPr="009C70B6"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9C70B6">
        <w:rPr>
          <w:sz w:val="28"/>
          <w:szCs w:val="28"/>
          <w:lang w:val="uk-UA"/>
        </w:rPr>
        <w:t>вести</w:t>
      </w:r>
      <w:r>
        <w:rPr>
          <w:sz w:val="28"/>
          <w:szCs w:val="28"/>
          <w:lang w:val="uk-UA"/>
        </w:rPr>
        <w:t xml:space="preserve"> </w:t>
      </w:r>
      <w:r w:rsidRPr="009C70B6">
        <w:rPr>
          <w:sz w:val="28"/>
          <w:szCs w:val="28"/>
          <w:lang w:val="uk-UA"/>
        </w:rPr>
        <w:t>щоденник</w:t>
      </w:r>
      <w:r>
        <w:rPr>
          <w:sz w:val="28"/>
          <w:szCs w:val="28"/>
          <w:lang w:val="uk-UA"/>
        </w:rPr>
        <w:t xml:space="preserve"> </w:t>
      </w:r>
      <w:r w:rsidRPr="009C70B6">
        <w:rPr>
          <w:sz w:val="28"/>
          <w:szCs w:val="28"/>
          <w:lang w:val="uk-UA"/>
        </w:rPr>
        <w:t>практики,</w:t>
      </w:r>
      <w:r>
        <w:rPr>
          <w:sz w:val="28"/>
          <w:szCs w:val="28"/>
          <w:lang w:val="uk-UA"/>
        </w:rPr>
        <w:t xml:space="preserve"> </w:t>
      </w:r>
      <w:proofErr w:type="spellStart"/>
      <w:r w:rsidRPr="009C70B6">
        <w:rPr>
          <w:sz w:val="28"/>
          <w:szCs w:val="28"/>
          <w:lang w:val="uk-UA"/>
        </w:rPr>
        <w:t>фiксувати</w:t>
      </w:r>
      <w:proofErr w:type="spellEnd"/>
      <w:r>
        <w:rPr>
          <w:sz w:val="28"/>
          <w:szCs w:val="28"/>
          <w:lang w:val="uk-UA"/>
        </w:rPr>
        <w:t xml:space="preserve"> результати власних спостережень, способи </w:t>
      </w:r>
      <w:r w:rsidRPr="009C70B6">
        <w:rPr>
          <w:sz w:val="28"/>
          <w:szCs w:val="28"/>
          <w:lang w:val="uk-UA"/>
        </w:rPr>
        <w:t>виконання</w:t>
      </w:r>
      <w:r>
        <w:rPr>
          <w:sz w:val="28"/>
          <w:szCs w:val="28"/>
          <w:lang w:val="uk-UA"/>
        </w:rPr>
        <w:t xml:space="preserve"> індивідуальних завдань;</w:t>
      </w:r>
    </w:p>
    <w:p w14:paraId="5CFB913D" w14:textId="77777777" w:rsidR="000E0DF9" w:rsidRPr="000C5F6C" w:rsidRDefault="000E0DF9" w:rsidP="000E0DF9">
      <w:pPr>
        <w:ind w:firstLine="709"/>
        <w:contextualSpacing/>
        <w:jc w:val="both"/>
        <w:rPr>
          <w:sz w:val="28"/>
          <w:szCs w:val="28"/>
          <w:lang w:val="uk-UA"/>
        </w:rPr>
      </w:pPr>
      <w:r>
        <w:rPr>
          <w:sz w:val="28"/>
          <w:szCs w:val="28"/>
          <w:lang w:val="uk-UA"/>
        </w:rPr>
        <w:t>– </w:t>
      </w:r>
      <w:r w:rsidRPr="000C5F6C">
        <w:rPr>
          <w:sz w:val="28"/>
          <w:szCs w:val="28"/>
          <w:lang w:val="uk-UA"/>
        </w:rPr>
        <w:t>своєчасно оформити звітну документацію</w:t>
      </w:r>
      <w:r>
        <w:rPr>
          <w:sz w:val="28"/>
          <w:szCs w:val="28"/>
          <w:lang w:val="uk-UA"/>
        </w:rPr>
        <w:t xml:space="preserve">, </w:t>
      </w:r>
      <w:r w:rsidRPr="009C70B6">
        <w:rPr>
          <w:sz w:val="28"/>
          <w:szCs w:val="28"/>
          <w:lang w:val="uk-UA"/>
        </w:rPr>
        <w:t>у</w:t>
      </w:r>
      <w:r>
        <w:rPr>
          <w:sz w:val="28"/>
          <w:szCs w:val="28"/>
          <w:lang w:val="uk-UA"/>
        </w:rPr>
        <w:t xml:space="preserve"> встановле</w:t>
      </w:r>
      <w:r w:rsidRPr="009C70B6">
        <w:rPr>
          <w:sz w:val="28"/>
          <w:szCs w:val="28"/>
          <w:lang w:val="uk-UA"/>
        </w:rPr>
        <w:t>ний</w:t>
      </w:r>
      <w:r>
        <w:rPr>
          <w:sz w:val="28"/>
          <w:szCs w:val="28"/>
          <w:lang w:val="uk-UA"/>
        </w:rPr>
        <w:t xml:space="preserve"> </w:t>
      </w:r>
      <w:r w:rsidRPr="009C70B6">
        <w:rPr>
          <w:sz w:val="28"/>
          <w:szCs w:val="28"/>
          <w:lang w:val="uk-UA"/>
        </w:rPr>
        <w:t>терм</w:t>
      </w:r>
      <w:r>
        <w:rPr>
          <w:sz w:val="28"/>
          <w:szCs w:val="28"/>
          <w:lang w:val="uk-UA"/>
        </w:rPr>
        <w:t xml:space="preserve">ін </w:t>
      </w:r>
      <w:r w:rsidRPr="009C70B6">
        <w:rPr>
          <w:sz w:val="28"/>
          <w:szCs w:val="28"/>
          <w:lang w:val="uk-UA"/>
        </w:rPr>
        <w:t xml:space="preserve">захистити </w:t>
      </w:r>
      <w:r w:rsidRPr="00A217B0">
        <w:rPr>
          <w:sz w:val="28"/>
          <w:szCs w:val="28"/>
          <w:lang w:val="uk-UA"/>
        </w:rPr>
        <w:t xml:space="preserve">звіт </w:t>
      </w:r>
      <w:r>
        <w:rPr>
          <w:sz w:val="28"/>
          <w:szCs w:val="28"/>
          <w:lang w:val="uk-UA"/>
        </w:rPr>
        <w:t xml:space="preserve">з </w:t>
      </w:r>
      <w:r w:rsidRPr="000C5F6C">
        <w:rPr>
          <w:sz w:val="28"/>
          <w:szCs w:val="28"/>
          <w:lang w:val="uk-UA"/>
        </w:rPr>
        <w:t>асистентської практики</w:t>
      </w:r>
      <w:r w:rsidRPr="00A217B0">
        <w:rPr>
          <w:sz w:val="28"/>
          <w:szCs w:val="28"/>
          <w:lang w:val="uk-UA"/>
        </w:rPr>
        <w:t xml:space="preserve"> </w:t>
      </w:r>
      <w:r>
        <w:rPr>
          <w:sz w:val="28"/>
          <w:szCs w:val="28"/>
          <w:lang w:val="uk-UA"/>
        </w:rPr>
        <w:t xml:space="preserve">на засіданні випускової </w:t>
      </w:r>
      <w:r w:rsidRPr="009C70B6">
        <w:rPr>
          <w:sz w:val="28"/>
          <w:szCs w:val="28"/>
          <w:lang w:val="uk-UA"/>
        </w:rPr>
        <w:t>кафедри.</w:t>
      </w:r>
    </w:p>
    <w:p w14:paraId="39FFB351" w14:textId="77777777" w:rsidR="000E0DF9" w:rsidRDefault="000E0DF9" w:rsidP="000E0DF9">
      <w:pPr>
        <w:ind w:firstLine="709"/>
        <w:contextualSpacing/>
        <w:jc w:val="both"/>
        <w:rPr>
          <w:sz w:val="28"/>
          <w:szCs w:val="28"/>
          <w:lang w:val="uk-UA"/>
        </w:rPr>
      </w:pPr>
    </w:p>
    <w:p w14:paraId="218F0252" w14:textId="77777777" w:rsidR="00643FFA" w:rsidRDefault="00643FFA" w:rsidP="000E0DF9">
      <w:pPr>
        <w:ind w:firstLine="709"/>
        <w:contextualSpacing/>
        <w:jc w:val="both"/>
        <w:rPr>
          <w:sz w:val="28"/>
          <w:szCs w:val="28"/>
          <w:lang w:val="uk-UA"/>
        </w:rPr>
      </w:pPr>
    </w:p>
    <w:p w14:paraId="0658B9BE" w14:textId="77777777" w:rsidR="00643FFA" w:rsidRDefault="00643FFA" w:rsidP="000E0DF9">
      <w:pPr>
        <w:ind w:firstLine="709"/>
        <w:contextualSpacing/>
        <w:jc w:val="both"/>
        <w:rPr>
          <w:sz w:val="28"/>
          <w:szCs w:val="28"/>
          <w:lang w:val="uk-UA"/>
        </w:rPr>
      </w:pPr>
    </w:p>
    <w:p w14:paraId="14DA591C" w14:textId="77777777" w:rsidR="00A52A69" w:rsidRPr="00A52A69" w:rsidRDefault="00A52A69" w:rsidP="00A52A69">
      <w:pPr>
        <w:ind w:firstLine="709"/>
        <w:contextualSpacing/>
        <w:jc w:val="both"/>
        <w:rPr>
          <w:sz w:val="28"/>
          <w:szCs w:val="28"/>
          <w:lang w:val="uk-UA"/>
        </w:rPr>
      </w:pPr>
      <w:r w:rsidRPr="00A52A69">
        <w:rPr>
          <w:sz w:val="28"/>
          <w:szCs w:val="28"/>
          <w:u w:val="single"/>
          <w:lang w:val="uk-UA"/>
        </w:rPr>
        <w:t>Керівник асистентської практики від факультету/кафедри</w:t>
      </w:r>
      <w:r w:rsidRPr="00A52A69">
        <w:rPr>
          <w:sz w:val="28"/>
          <w:szCs w:val="28"/>
          <w:lang w:val="uk-UA"/>
        </w:rPr>
        <w:t>:</w:t>
      </w:r>
    </w:p>
    <w:p w14:paraId="17994BA9" w14:textId="77777777" w:rsidR="00A52A69" w:rsidRPr="00A52A69" w:rsidRDefault="00A52A69" w:rsidP="00A52A69">
      <w:pPr>
        <w:ind w:firstLine="709"/>
        <w:contextualSpacing/>
        <w:jc w:val="both"/>
        <w:rPr>
          <w:sz w:val="28"/>
          <w:szCs w:val="28"/>
          <w:lang w:val="uk-UA"/>
        </w:rPr>
      </w:pPr>
      <w:r w:rsidRPr="00A52A69">
        <w:rPr>
          <w:sz w:val="28"/>
          <w:szCs w:val="28"/>
          <w:lang w:val="uk-UA"/>
        </w:rPr>
        <w:t xml:space="preserve">– бере участь у </w:t>
      </w:r>
      <w:proofErr w:type="spellStart"/>
      <w:r w:rsidRPr="00A52A69">
        <w:rPr>
          <w:sz w:val="28"/>
          <w:szCs w:val="28"/>
          <w:lang w:val="uk-UA"/>
        </w:rPr>
        <w:t>настановчому</w:t>
      </w:r>
      <w:proofErr w:type="spellEnd"/>
      <w:r w:rsidRPr="00A52A69">
        <w:rPr>
          <w:sz w:val="28"/>
          <w:szCs w:val="28"/>
          <w:lang w:val="uk-UA"/>
        </w:rPr>
        <w:t xml:space="preserve"> інструктажі студентів (перед початком</w:t>
      </w:r>
      <w:r>
        <w:rPr>
          <w:sz w:val="28"/>
          <w:szCs w:val="28"/>
          <w:lang w:val="uk-UA"/>
        </w:rPr>
        <w:t xml:space="preserve"> </w:t>
      </w:r>
      <w:r w:rsidRPr="00A52A69">
        <w:rPr>
          <w:sz w:val="28"/>
          <w:szCs w:val="28"/>
          <w:lang w:val="uk-UA"/>
        </w:rPr>
        <w:t>практики) і в підсумковій конференції (при завершенні практики);</w:t>
      </w:r>
    </w:p>
    <w:p w14:paraId="6EF8469E" w14:textId="77777777" w:rsidR="00A52A69" w:rsidRPr="00A52A69" w:rsidRDefault="00A52A69" w:rsidP="00A52A69">
      <w:pPr>
        <w:ind w:firstLine="709"/>
        <w:contextualSpacing/>
        <w:jc w:val="both"/>
        <w:rPr>
          <w:sz w:val="28"/>
          <w:szCs w:val="28"/>
          <w:lang w:val="uk-UA"/>
        </w:rPr>
      </w:pPr>
      <w:r w:rsidRPr="00A52A69">
        <w:rPr>
          <w:sz w:val="28"/>
          <w:szCs w:val="28"/>
          <w:lang w:val="uk-UA"/>
        </w:rPr>
        <w:t xml:space="preserve">– здійснює </w:t>
      </w:r>
      <w:proofErr w:type="spellStart"/>
      <w:r>
        <w:rPr>
          <w:sz w:val="28"/>
          <w:szCs w:val="28"/>
          <w:lang w:val="uk-UA"/>
        </w:rPr>
        <w:t>переодичний</w:t>
      </w:r>
      <w:proofErr w:type="spellEnd"/>
      <w:r>
        <w:rPr>
          <w:sz w:val="28"/>
          <w:szCs w:val="28"/>
          <w:lang w:val="uk-UA"/>
        </w:rPr>
        <w:t xml:space="preserve"> </w:t>
      </w:r>
      <w:r w:rsidRPr="00A52A69">
        <w:rPr>
          <w:sz w:val="28"/>
          <w:szCs w:val="28"/>
          <w:lang w:val="uk-UA"/>
        </w:rPr>
        <w:t xml:space="preserve">контроль за виконанням </w:t>
      </w:r>
      <w:r>
        <w:rPr>
          <w:sz w:val="28"/>
          <w:szCs w:val="28"/>
          <w:lang w:val="uk-UA"/>
        </w:rPr>
        <w:t>практикан</w:t>
      </w:r>
      <w:r w:rsidRPr="00A52A69">
        <w:rPr>
          <w:sz w:val="28"/>
          <w:szCs w:val="28"/>
          <w:lang w:val="uk-UA"/>
        </w:rPr>
        <w:t>том програми асистентської</w:t>
      </w:r>
      <w:r>
        <w:rPr>
          <w:sz w:val="28"/>
          <w:szCs w:val="28"/>
          <w:lang w:val="uk-UA"/>
        </w:rPr>
        <w:t xml:space="preserve"> </w:t>
      </w:r>
      <w:r w:rsidRPr="00A52A69">
        <w:rPr>
          <w:sz w:val="28"/>
          <w:szCs w:val="28"/>
          <w:lang w:val="uk-UA"/>
        </w:rPr>
        <w:t>практики та строками її проведення;</w:t>
      </w:r>
    </w:p>
    <w:p w14:paraId="45BA0C64" w14:textId="77777777" w:rsidR="00A52A69" w:rsidRPr="00A52A69" w:rsidRDefault="00A52A69" w:rsidP="00A52A69">
      <w:pPr>
        <w:ind w:firstLine="709"/>
        <w:contextualSpacing/>
        <w:jc w:val="both"/>
        <w:rPr>
          <w:sz w:val="28"/>
          <w:szCs w:val="28"/>
          <w:lang w:val="uk-UA"/>
        </w:rPr>
      </w:pPr>
      <w:r w:rsidRPr="00A52A69">
        <w:rPr>
          <w:sz w:val="28"/>
          <w:szCs w:val="28"/>
          <w:lang w:val="uk-UA"/>
        </w:rPr>
        <w:t xml:space="preserve">– у випадку неявки </w:t>
      </w:r>
      <w:r>
        <w:rPr>
          <w:sz w:val="28"/>
          <w:szCs w:val="28"/>
          <w:lang w:val="uk-UA"/>
        </w:rPr>
        <w:t>практика</w:t>
      </w:r>
      <w:r w:rsidRPr="00A52A69">
        <w:rPr>
          <w:sz w:val="28"/>
          <w:szCs w:val="28"/>
          <w:lang w:val="uk-UA"/>
        </w:rPr>
        <w:t>нтів на практику, порушення ними трудової</w:t>
      </w:r>
      <w:r>
        <w:rPr>
          <w:sz w:val="28"/>
          <w:szCs w:val="28"/>
          <w:lang w:val="uk-UA"/>
        </w:rPr>
        <w:t xml:space="preserve"> </w:t>
      </w:r>
      <w:r w:rsidRPr="00A52A69">
        <w:rPr>
          <w:sz w:val="28"/>
          <w:szCs w:val="28"/>
          <w:lang w:val="uk-UA"/>
        </w:rPr>
        <w:t>дисципліни, нехтування своїми обов’язками, а також виникненні конфліктних</w:t>
      </w:r>
      <w:r>
        <w:rPr>
          <w:sz w:val="28"/>
          <w:szCs w:val="28"/>
          <w:lang w:val="uk-UA"/>
        </w:rPr>
        <w:t xml:space="preserve"> </w:t>
      </w:r>
      <w:r w:rsidRPr="00A52A69">
        <w:rPr>
          <w:sz w:val="28"/>
          <w:szCs w:val="28"/>
          <w:lang w:val="uk-UA"/>
        </w:rPr>
        <w:t>ситуацій повідомляє про це письмово (рапортом) деканат факультету;</w:t>
      </w:r>
    </w:p>
    <w:p w14:paraId="0D7A2EE0" w14:textId="77777777" w:rsidR="00A52A69" w:rsidRPr="00A52A69" w:rsidRDefault="00A52A69" w:rsidP="00A52A69">
      <w:pPr>
        <w:ind w:firstLine="709"/>
        <w:contextualSpacing/>
        <w:jc w:val="both"/>
        <w:rPr>
          <w:sz w:val="28"/>
          <w:szCs w:val="28"/>
          <w:lang w:val="uk-UA"/>
        </w:rPr>
      </w:pPr>
      <w:r w:rsidRPr="00A52A69">
        <w:rPr>
          <w:sz w:val="28"/>
          <w:szCs w:val="28"/>
          <w:lang w:val="uk-UA"/>
        </w:rPr>
        <w:t xml:space="preserve">– </w:t>
      </w:r>
      <w:proofErr w:type="spellStart"/>
      <w:r>
        <w:rPr>
          <w:sz w:val="28"/>
          <w:szCs w:val="28"/>
          <w:lang w:val="uk-UA"/>
        </w:rPr>
        <w:t>переодично</w:t>
      </w:r>
      <w:proofErr w:type="spellEnd"/>
      <w:r>
        <w:rPr>
          <w:sz w:val="28"/>
          <w:szCs w:val="28"/>
          <w:lang w:val="uk-UA"/>
        </w:rPr>
        <w:t xml:space="preserve"> </w:t>
      </w:r>
      <w:r w:rsidRPr="00A52A69">
        <w:rPr>
          <w:sz w:val="28"/>
          <w:szCs w:val="28"/>
          <w:lang w:val="uk-UA"/>
        </w:rPr>
        <w:t>відвідує заняття студентів-практикантів, бере участь у їх обговоренні,</w:t>
      </w:r>
      <w:r>
        <w:rPr>
          <w:sz w:val="28"/>
          <w:szCs w:val="28"/>
          <w:lang w:val="uk-UA"/>
        </w:rPr>
        <w:t xml:space="preserve"> </w:t>
      </w:r>
      <w:r w:rsidRPr="00A52A69">
        <w:rPr>
          <w:sz w:val="28"/>
          <w:szCs w:val="28"/>
          <w:lang w:val="uk-UA"/>
        </w:rPr>
        <w:t>оцінює</w:t>
      </w:r>
      <w:r>
        <w:rPr>
          <w:sz w:val="28"/>
          <w:szCs w:val="28"/>
          <w:lang w:val="uk-UA"/>
        </w:rPr>
        <w:t>;</w:t>
      </w:r>
    </w:p>
    <w:p w14:paraId="2364F2FC" w14:textId="77777777" w:rsidR="00A52A69" w:rsidRPr="00A52A69" w:rsidRDefault="00A52A69" w:rsidP="00A52A69">
      <w:pPr>
        <w:ind w:firstLine="709"/>
        <w:contextualSpacing/>
        <w:jc w:val="both"/>
        <w:rPr>
          <w:sz w:val="28"/>
          <w:szCs w:val="28"/>
          <w:lang w:val="uk-UA"/>
        </w:rPr>
      </w:pPr>
      <w:r w:rsidRPr="00A52A69">
        <w:rPr>
          <w:sz w:val="28"/>
          <w:szCs w:val="28"/>
          <w:lang w:val="uk-UA"/>
        </w:rPr>
        <w:t>– спільно з іншими керівниками узгоджує підсумкову оцінку;</w:t>
      </w:r>
    </w:p>
    <w:p w14:paraId="72CA7C72" w14:textId="77777777" w:rsidR="00A52A69" w:rsidRDefault="00A52A69" w:rsidP="00A52A69">
      <w:pPr>
        <w:ind w:firstLine="709"/>
        <w:contextualSpacing/>
        <w:jc w:val="both"/>
        <w:rPr>
          <w:sz w:val="28"/>
          <w:szCs w:val="28"/>
          <w:lang w:val="uk-UA"/>
        </w:rPr>
      </w:pPr>
      <w:r w:rsidRPr="00A52A69">
        <w:rPr>
          <w:sz w:val="28"/>
          <w:szCs w:val="28"/>
          <w:lang w:val="uk-UA"/>
        </w:rPr>
        <w:t>– на засіданнях кафедри доповідає про стан проходження, а також про</w:t>
      </w:r>
      <w:r>
        <w:rPr>
          <w:sz w:val="28"/>
          <w:szCs w:val="28"/>
          <w:lang w:val="uk-UA"/>
        </w:rPr>
        <w:t xml:space="preserve"> </w:t>
      </w:r>
      <w:r w:rsidRPr="00A52A69">
        <w:rPr>
          <w:sz w:val="28"/>
          <w:szCs w:val="28"/>
          <w:lang w:val="uk-UA"/>
        </w:rPr>
        <w:t>підсумки асистентської практики.</w:t>
      </w:r>
    </w:p>
    <w:p w14:paraId="5D150584" w14:textId="77777777" w:rsidR="000E0DF9" w:rsidRDefault="00A52A69" w:rsidP="000E0DF9">
      <w:pPr>
        <w:ind w:firstLine="709"/>
        <w:contextualSpacing/>
        <w:jc w:val="both"/>
        <w:rPr>
          <w:i/>
          <w:sz w:val="28"/>
          <w:szCs w:val="28"/>
          <w:lang w:val="uk-UA"/>
        </w:rPr>
      </w:pPr>
      <w:r>
        <w:rPr>
          <w:sz w:val="28"/>
          <w:szCs w:val="28"/>
          <w:u w:val="single"/>
          <w:lang w:val="uk-UA"/>
        </w:rPr>
        <w:t>К</w:t>
      </w:r>
      <w:r w:rsidR="000E0DF9">
        <w:rPr>
          <w:sz w:val="28"/>
          <w:szCs w:val="28"/>
          <w:u w:val="single"/>
          <w:lang w:val="uk-UA"/>
        </w:rPr>
        <w:t>ерівник</w:t>
      </w:r>
      <w:r>
        <w:rPr>
          <w:sz w:val="28"/>
          <w:szCs w:val="28"/>
          <w:u w:val="single"/>
          <w:lang w:val="uk-UA"/>
        </w:rPr>
        <w:t>-наставник</w:t>
      </w:r>
      <w:r w:rsidR="000E0DF9">
        <w:rPr>
          <w:sz w:val="28"/>
          <w:szCs w:val="28"/>
          <w:lang w:val="uk-UA"/>
        </w:rPr>
        <w:t xml:space="preserve">, якій здійснює безпосередній організаційно-методичний супровід </w:t>
      </w:r>
      <w:r w:rsidR="000E0DF9" w:rsidRPr="00F24AAC">
        <w:rPr>
          <w:sz w:val="28"/>
          <w:szCs w:val="28"/>
          <w:lang w:val="uk-UA"/>
        </w:rPr>
        <w:t>асистентської практики</w:t>
      </w:r>
      <w:r w:rsidR="000E0DF9">
        <w:rPr>
          <w:sz w:val="28"/>
          <w:szCs w:val="28"/>
          <w:lang w:val="uk-UA"/>
        </w:rPr>
        <w:t xml:space="preserve"> здобувача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sidR="000E0DF9">
        <w:rPr>
          <w:sz w:val="28"/>
          <w:szCs w:val="28"/>
          <w:lang w:val="uk-UA"/>
        </w:rPr>
        <w:t xml:space="preserve"> рівня вищої освіти, </w:t>
      </w:r>
      <w:r w:rsidR="000E0DF9" w:rsidRPr="00B13386">
        <w:rPr>
          <w:i/>
          <w:sz w:val="28"/>
          <w:szCs w:val="28"/>
          <w:u w:val="single"/>
          <w:lang w:val="uk-UA"/>
        </w:rPr>
        <w:t>зобов’язаний</w:t>
      </w:r>
      <w:r w:rsidR="000E0DF9" w:rsidRPr="00E650A2">
        <w:rPr>
          <w:i/>
          <w:sz w:val="28"/>
          <w:szCs w:val="28"/>
          <w:lang w:val="uk-UA"/>
        </w:rPr>
        <w:t>:</w:t>
      </w:r>
    </w:p>
    <w:p w14:paraId="0A818C92" w14:textId="77777777" w:rsidR="000E0DF9" w:rsidRPr="00CD4B4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proofErr w:type="spellStart"/>
      <w:r w:rsidRPr="001962C6">
        <w:rPr>
          <w:sz w:val="28"/>
          <w:szCs w:val="28"/>
          <w:lang w:val="uk-UA"/>
        </w:rPr>
        <w:t>здiйсн</w:t>
      </w:r>
      <w:r>
        <w:rPr>
          <w:sz w:val="28"/>
          <w:szCs w:val="28"/>
          <w:lang w:val="uk-UA"/>
        </w:rPr>
        <w:t>ювати</w:t>
      </w:r>
      <w:proofErr w:type="spellEnd"/>
      <w:r>
        <w:rPr>
          <w:sz w:val="28"/>
          <w:szCs w:val="28"/>
          <w:lang w:val="uk-UA"/>
        </w:rPr>
        <w:t xml:space="preserve"> систематичний </w:t>
      </w:r>
      <w:r w:rsidRPr="001962C6">
        <w:rPr>
          <w:sz w:val="28"/>
          <w:szCs w:val="28"/>
          <w:lang w:val="uk-UA"/>
        </w:rPr>
        <w:t>к</w:t>
      </w:r>
      <w:r>
        <w:rPr>
          <w:sz w:val="28"/>
          <w:szCs w:val="28"/>
          <w:lang w:val="uk-UA"/>
        </w:rPr>
        <w:t>онт</w:t>
      </w:r>
      <w:r w:rsidRPr="001962C6">
        <w:rPr>
          <w:sz w:val="28"/>
          <w:szCs w:val="28"/>
          <w:lang w:val="uk-UA"/>
        </w:rPr>
        <w:t>рол</w:t>
      </w:r>
      <w:r>
        <w:rPr>
          <w:sz w:val="28"/>
          <w:szCs w:val="28"/>
          <w:lang w:val="uk-UA"/>
        </w:rPr>
        <w:t xml:space="preserve">ь </w:t>
      </w:r>
      <w:r w:rsidRPr="001962C6">
        <w:rPr>
          <w:sz w:val="28"/>
          <w:szCs w:val="28"/>
          <w:lang w:val="uk-UA"/>
        </w:rPr>
        <w:t>за</w:t>
      </w:r>
      <w:r>
        <w:rPr>
          <w:sz w:val="28"/>
          <w:szCs w:val="28"/>
          <w:lang w:val="uk-UA"/>
        </w:rPr>
        <w:t xml:space="preserve"> прибуттям практикан</w:t>
      </w:r>
      <w:r w:rsidRPr="00CD4B40">
        <w:rPr>
          <w:sz w:val="28"/>
          <w:szCs w:val="28"/>
          <w:lang w:val="uk-UA"/>
        </w:rPr>
        <w:t>т</w:t>
      </w:r>
      <w:r>
        <w:rPr>
          <w:sz w:val="28"/>
          <w:szCs w:val="28"/>
          <w:lang w:val="uk-UA"/>
        </w:rPr>
        <w:t xml:space="preserve">а </w:t>
      </w:r>
      <w:r w:rsidRPr="001962C6">
        <w:rPr>
          <w:sz w:val="28"/>
          <w:szCs w:val="28"/>
          <w:lang w:val="uk-UA"/>
        </w:rPr>
        <w:t>на</w:t>
      </w:r>
      <w:r>
        <w:rPr>
          <w:sz w:val="28"/>
          <w:szCs w:val="28"/>
          <w:lang w:val="uk-UA"/>
        </w:rPr>
        <w:t xml:space="preserve"> базу </w:t>
      </w:r>
      <w:r w:rsidRPr="001962C6">
        <w:rPr>
          <w:sz w:val="28"/>
          <w:szCs w:val="28"/>
          <w:lang w:val="uk-UA"/>
        </w:rPr>
        <w:t>практик</w:t>
      </w:r>
      <w:r>
        <w:rPr>
          <w:sz w:val="28"/>
          <w:szCs w:val="28"/>
          <w:lang w:val="uk-UA"/>
        </w:rPr>
        <w:t xml:space="preserve">и, своєчасністю </w:t>
      </w:r>
      <w:r w:rsidRPr="001962C6">
        <w:rPr>
          <w:sz w:val="28"/>
          <w:szCs w:val="28"/>
          <w:lang w:val="uk-UA"/>
        </w:rPr>
        <w:t>виконання</w:t>
      </w:r>
      <w:r>
        <w:rPr>
          <w:sz w:val="28"/>
          <w:szCs w:val="28"/>
          <w:lang w:val="uk-UA"/>
        </w:rPr>
        <w:t xml:space="preserve"> ни</w:t>
      </w:r>
      <w:r w:rsidRPr="001962C6">
        <w:rPr>
          <w:sz w:val="28"/>
          <w:szCs w:val="28"/>
          <w:lang w:val="uk-UA"/>
        </w:rPr>
        <w:t>м</w:t>
      </w:r>
      <w:r>
        <w:rPr>
          <w:sz w:val="28"/>
          <w:szCs w:val="28"/>
          <w:lang w:val="uk-UA"/>
        </w:rPr>
        <w:t xml:space="preserve"> індивідуального </w:t>
      </w:r>
      <w:proofErr w:type="spellStart"/>
      <w:r w:rsidRPr="001962C6">
        <w:rPr>
          <w:sz w:val="28"/>
          <w:szCs w:val="28"/>
          <w:lang w:val="uk-UA"/>
        </w:rPr>
        <w:t>графiк</w:t>
      </w:r>
      <w:r>
        <w:rPr>
          <w:sz w:val="28"/>
          <w:szCs w:val="28"/>
          <w:lang w:val="uk-UA"/>
        </w:rPr>
        <w:t>у</w:t>
      </w:r>
      <w:proofErr w:type="spellEnd"/>
      <w:r>
        <w:rPr>
          <w:sz w:val="28"/>
          <w:szCs w:val="28"/>
          <w:lang w:val="uk-UA"/>
        </w:rPr>
        <w:t xml:space="preserve"> </w:t>
      </w:r>
      <w:r w:rsidRPr="001962C6">
        <w:rPr>
          <w:sz w:val="28"/>
          <w:szCs w:val="28"/>
          <w:lang w:val="uk-UA"/>
        </w:rPr>
        <w:t>проходження</w:t>
      </w:r>
      <w:r>
        <w:rPr>
          <w:sz w:val="28"/>
          <w:szCs w:val="28"/>
          <w:lang w:val="uk-UA"/>
        </w:rPr>
        <w:t xml:space="preserve"> </w:t>
      </w:r>
      <w:r w:rsidRPr="001962C6">
        <w:rPr>
          <w:sz w:val="28"/>
          <w:szCs w:val="28"/>
          <w:lang w:val="uk-UA"/>
        </w:rPr>
        <w:t>практики</w:t>
      </w:r>
      <w:r>
        <w:rPr>
          <w:sz w:val="28"/>
          <w:szCs w:val="28"/>
          <w:lang w:val="uk-UA"/>
        </w:rPr>
        <w:t>;</w:t>
      </w:r>
    </w:p>
    <w:p w14:paraId="26FA7AEF"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 xml:space="preserve">допомагати </w:t>
      </w:r>
      <w:r>
        <w:rPr>
          <w:sz w:val="28"/>
          <w:szCs w:val="28"/>
          <w:lang w:val="uk-UA"/>
        </w:rPr>
        <w:t>практикан</w:t>
      </w:r>
      <w:r w:rsidRPr="00CD4B40">
        <w:rPr>
          <w:sz w:val="28"/>
          <w:szCs w:val="28"/>
          <w:lang w:val="uk-UA"/>
        </w:rPr>
        <w:t>т</w:t>
      </w:r>
      <w:r>
        <w:rPr>
          <w:sz w:val="28"/>
          <w:szCs w:val="28"/>
          <w:lang w:val="uk-UA"/>
        </w:rPr>
        <w:t>у</w:t>
      </w:r>
      <w:r w:rsidRPr="00CD4B40">
        <w:rPr>
          <w:sz w:val="28"/>
          <w:szCs w:val="28"/>
          <w:lang w:val="uk-UA"/>
        </w:rPr>
        <w:t xml:space="preserve"> у складанні індивідуального плану практики, </w:t>
      </w:r>
      <w:r>
        <w:rPr>
          <w:sz w:val="28"/>
          <w:szCs w:val="28"/>
          <w:lang w:val="uk-UA"/>
        </w:rPr>
        <w:t>графіку проведення</w:t>
      </w:r>
      <w:r w:rsidRPr="00CD4B40">
        <w:rPr>
          <w:sz w:val="28"/>
          <w:szCs w:val="28"/>
          <w:lang w:val="uk-UA"/>
        </w:rPr>
        <w:t xml:space="preserve"> </w:t>
      </w:r>
      <w:r>
        <w:rPr>
          <w:sz w:val="28"/>
          <w:szCs w:val="28"/>
          <w:lang w:val="uk-UA"/>
        </w:rPr>
        <w:t xml:space="preserve">пробних та залікових </w:t>
      </w:r>
      <w:r w:rsidRPr="00CD4B40">
        <w:rPr>
          <w:sz w:val="28"/>
          <w:szCs w:val="28"/>
          <w:lang w:val="uk-UA"/>
        </w:rPr>
        <w:t>навчальних занять;</w:t>
      </w:r>
    </w:p>
    <w:p w14:paraId="724AD7A5" w14:textId="77777777" w:rsidR="000E0DF9" w:rsidRPr="001962C6" w:rsidRDefault="000E0DF9" w:rsidP="000E0DF9">
      <w:pPr>
        <w:ind w:firstLine="709"/>
        <w:contextualSpacing/>
        <w:jc w:val="both"/>
        <w:rPr>
          <w:sz w:val="28"/>
          <w:szCs w:val="28"/>
          <w:lang w:val="uk-UA"/>
        </w:rPr>
      </w:pPr>
      <w:r w:rsidRPr="00A94004">
        <w:rPr>
          <w:bCs/>
          <w:color w:val="000000"/>
          <w:sz w:val="28"/>
          <w:szCs w:val="28"/>
          <w:lang w:val="uk-UA"/>
        </w:rPr>
        <w:lastRenderedPageBreak/>
        <w:t>–</w:t>
      </w:r>
      <w:r>
        <w:rPr>
          <w:bCs/>
          <w:color w:val="000000"/>
          <w:sz w:val="28"/>
          <w:szCs w:val="28"/>
          <w:lang w:val="uk-UA"/>
        </w:rPr>
        <w:t> </w:t>
      </w:r>
      <w:r w:rsidRPr="001962C6">
        <w:rPr>
          <w:sz w:val="28"/>
          <w:szCs w:val="28"/>
          <w:lang w:val="uk-UA"/>
        </w:rPr>
        <w:t>нада</w:t>
      </w:r>
      <w:r>
        <w:rPr>
          <w:sz w:val="28"/>
          <w:szCs w:val="28"/>
          <w:lang w:val="uk-UA"/>
        </w:rPr>
        <w:t xml:space="preserve">ти </w:t>
      </w:r>
      <w:r w:rsidRPr="001962C6">
        <w:rPr>
          <w:sz w:val="28"/>
          <w:szCs w:val="28"/>
          <w:lang w:val="uk-UA"/>
        </w:rPr>
        <w:t>допомог</w:t>
      </w:r>
      <w:r>
        <w:rPr>
          <w:sz w:val="28"/>
          <w:szCs w:val="28"/>
          <w:lang w:val="uk-UA"/>
        </w:rPr>
        <w:t>у практикан</w:t>
      </w:r>
      <w:r w:rsidRPr="00CD4B40">
        <w:rPr>
          <w:sz w:val="28"/>
          <w:szCs w:val="28"/>
          <w:lang w:val="uk-UA"/>
        </w:rPr>
        <w:t>т</w:t>
      </w:r>
      <w:r>
        <w:rPr>
          <w:sz w:val="28"/>
          <w:szCs w:val="28"/>
          <w:lang w:val="uk-UA"/>
        </w:rPr>
        <w:t xml:space="preserve">у </w:t>
      </w:r>
      <w:r w:rsidRPr="001962C6">
        <w:rPr>
          <w:sz w:val="28"/>
          <w:szCs w:val="28"/>
          <w:lang w:val="uk-UA"/>
        </w:rPr>
        <w:t>у</w:t>
      </w:r>
      <w:r>
        <w:rPr>
          <w:sz w:val="28"/>
          <w:szCs w:val="28"/>
          <w:lang w:val="uk-UA"/>
        </w:rPr>
        <w:t xml:space="preserve"> </w:t>
      </w:r>
      <w:proofErr w:type="spellStart"/>
      <w:r w:rsidRPr="001962C6">
        <w:rPr>
          <w:sz w:val="28"/>
          <w:szCs w:val="28"/>
          <w:lang w:val="uk-UA"/>
        </w:rPr>
        <w:t>виборi</w:t>
      </w:r>
      <w:proofErr w:type="spellEnd"/>
      <w:r>
        <w:rPr>
          <w:sz w:val="28"/>
          <w:szCs w:val="28"/>
          <w:lang w:val="uk-UA"/>
        </w:rPr>
        <w:t xml:space="preserve"> </w:t>
      </w:r>
      <w:r w:rsidRPr="001962C6">
        <w:rPr>
          <w:sz w:val="28"/>
          <w:szCs w:val="28"/>
          <w:lang w:val="uk-UA"/>
        </w:rPr>
        <w:t>тем</w:t>
      </w:r>
      <w:r>
        <w:rPr>
          <w:sz w:val="28"/>
          <w:szCs w:val="28"/>
          <w:lang w:val="uk-UA"/>
        </w:rPr>
        <w:t xml:space="preserve"> </w:t>
      </w:r>
      <w:r w:rsidRPr="001962C6">
        <w:rPr>
          <w:sz w:val="28"/>
          <w:szCs w:val="28"/>
          <w:lang w:val="uk-UA"/>
        </w:rPr>
        <w:t>для</w:t>
      </w:r>
      <w:r>
        <w:rPr>
          <w:sz w:val="28"/>
          <w:szCs w:val="28"/>
          <w:lang w:val="uk-UA"/>
        </w:rPr>
        <w:t xml:space="preserve"> </w:t>
      </w:r>
      <w:r w:rsidRPr="001962C6">
        <w:rPr>
          <w:sz w:val="28"/>
          <w:szCs w:val="28"/>
          <w:lang w:val="uk-UA"/>
        </w:rPr>
        <w:t>проведен</w:t>
      </w:r>
      <w:r>
        <w:rPr>
          <w:sz w:val="28"/>
          <w:szCs w:val="28"/>
          <w:lang w:val="uk-UA"/>
        </w:rPr>
        <w:t>н</w:t>
      </w:r>
      <w:r w:rsidRPr="001962C6">
        <w:rPr>
          <w:sz w:val="28"/>
          <w:szCs w:val="28"/>
          <w:lang w:val="uk-UA"/>
        </w:rPr>
        <w:t>я</w:t>
      </w:r>
      <w:r>
        <w:rPr>
          <w:sz w:val="28"/>
          <w:szCs w:val="28"/>
          <w:lang w:val="uk-UA"/>
        </w:rPr>
        <w:t xml:space="preserve"> </w:t>
      </w:r>
      <w:proofErr w:type="spellStart"/>
      <w:r w:rsidRPr="001962C6">
        <w:rPr>
          <w:sz w:val="28"/>
          <w:szCs w:val="28"/>
          <w:lang w:val="uk-UA"/>
        </w:rPr>
        <w:t>лекцiйних</w:t>
      </w:r>
      <w:proofErr w:type="spellEnd"/>
      <w:r>
        <w:rPr>
          <w:sz w:val="28"/>
          <w:szCs w:val="28"/>
          <w:lang w:val="uk-UA"/>
        </w:rPr>
        <w:t xml:space="preserve"> </w:t>
      </w:r>
      <w:r w:rsidRPr="001962C6">
        <w:rPr>
          <w:sz w:val="28"/>
          <w:szCs w:val="28"/>
          <w:lang w:val="uk-UA"/>
        </w:rPr>
        <w:t>та</w:t>
      </w:r>
      <w:r>
        <w:rPr>
          <w:sz w:val="28"/>
          <w:szCs w:val="28"/>
          <w:lang w:val="uk-UA"/>
        </w:rPr>
        <w:t xml:space="preserve"> семінарських</w:t>
      </w:r>
      <w:r w:rsidRPr="001962C6">
        <w:rPr>
          <w:sz w:val="28"/>
          <w:szCs w:val="28"/>
          <w:lang w:val="uk-UA"/>
        </w:rPr>
        <w:t xml:space="preserve"> /практичних</w:t>
      </w:r>
      <w:r>
        <w:rPr>
          <w:sz w:val="28"/>
          <w:szCs w:val="28"/>
          <w:lang w:val="uk-UA"/>
        </w:rPr>
        <w:t xml:space="preserve"> </w:t>
      </w:r>
      <w:r w:rsidRPr="001962C6">
        <w:rPr>
          <w:sz w:val="28"/>
          <w:szCs w:val="28"/>
          <w:lang w:val="uk-UA"/>
        </w:rPr>
        <w:t>занять</w:t>
      </w:r>
      <w:r>
        <w:rPr>
          <w:sz w:val="28"/>
          <w:szCs w:val="28"/>
          <w:lang w:val="uk-UA"/>
        </w:rPr>
        <w:t xml:space="preserve"> </w:t>
      </w:r>
      <w:proofErr w:type="spellStart"/>
      <w:r w:rsidRPr="001962C6">
        <w:rPr>
          <w:sz w:val="28"/>
          <w:szCs w:val="28"/>
          <w:lang w:val="uk-UA"/>
        </w:rPr>
        <w:t>зi</w:t>
      </w:r>
      <w:proofErr w:type="spellEnd"/>
      <w:r>
        <w:rPr>
          <w:sz w:val="28"/>
          <w:szCs w:val="28"/>
          <w:lang w:val="uk-UA"/>
        </w:rPr>
        <w:t xml:space="preserve"> </w:t>
      </w:r>
      <w:r w:rsidRPr="001962C6">
        <w:rPr>
          <w:sz w:val="28"/>
          <w:szCs w:val="28"/>
          <w:lang w:val="uk-UA"/>
        </w:rPr>
        <w:t>студентами;</w:t>
      </w:r>
    </w:p>
    <w:p w14:paraId="3C3FD751" w14:textId="77777777" w:rsidR="000E0DF9" w:rsidRPr="00CD4B4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1962C6">
        <w:rPr>
          <w:sz w:val="28"/>
          <w:szCs w:val="28"/>
          <w:lang w:val="uk-UA"/>
        </w:rPr>
        <w:t>нада</w:t>
      </w:r>
      <w:r>
        <w:rPr>
          <w:sz w:val="28"/>
          <w:szCs w:val="28"/>
          <w:lang w:val="uk-UA"/>
        </w:rPr>
        <w:t>ти консультації практикан</w:t>
      </w:r>
      <w:r w:rsidRPr="00CD4B40">
        <w:rPr>
          <w:sz w:val="28"/>
          <w:szCs w:val="28"/>
          <w:lang w:val="uk-UA"/>
        </w:rPr>
        <w:t>т</w:t>
      </w:r>
      <w:r>
        <w:rPr>
          <w:sz w:val="28"/>
          <w:szCs w:val="28"/>
          <w:lang w:val="uk-UA"/>
        </w:rPr>
        <w:t xml:space="preserve">у </w:t>
      </w:r>
      <w:r w:rsidRPr="001962C6">
        <w:rPr>
          <w:sz w:val="28"/>
          <w:szCs w:val="28"/>
          <w:lang w:val="uk-UA"/>
        </w:rPr>
        <w:t>щодо</w:t>
      </w:r>
      <w:r>
        <w:rPr>
          <w:sz w:val="28"/>
          <w:szCs w:val="28"/>
          <w:lang w:val="uk-UA"/>
        </w:rPr>
        <w:t xml:space="preserve"> </w:t>
      </w:r>
      <w:r w:rsidRPr="001962C6">
        <w:rPr>
          <w:sz w:val="28"/>
          <w:szCs w:val="28"/>
          <w:lang w:val="uk-UA"/>
        </w:rPr>
        <w:t>вивчення</w:t>
      </w:r>
      <w:r>
        <w:rPr>
          <w:sz w:val="28"/>
          <w:szCs w:val="28"/>
          <w:lang w:val="uk-UA"/>
        </w:rPr>
        <w:t xml:space="preserve"> </w:t>
      </w:r>
      <w:r w:rsidRPr="001962C6">
        <w:rPr>
          <w:sz w:val="28"/>
          <w:szCs w:val="28"/>
          <w:lang w:val="uk-UA"/>
        </w:rPr>
        <w:t>наукових</w:t>
      </w:r>
      <w:r>
        <w:rPr>
          <w:sz w:val="28"/>
          <w:szCs w:val="28"/>
          <w:lang w:val="uk-UA"/>
        </w:rPr>
        <w:t xml:space="preserve"> </w:t>
      </w:r>
      <w:r w:rsidRPr="001962C6">
        <w:rPr>
          <w:sz w:val="28"/>
          <w:szCs w:val="28"/>
          <w:lang w:val="uk-UA"/>
        </w:rPr>
        <w:t>та</w:t>
      </w:r>
      <w:r>
        <w:rPr>
          <w:sz w:val="28"/>
          <w:szCs w:val="28"/>
          <w:lang w:val="uk-UA"/>
        </w:rPr>
        <w:t xml:space="preserve"> методич</w:t>
      </w:r>
      <w:r w:rsidRPr="001962C6">
        <w:rPr>
          <w:sz w:val="28"/>
          <w:szCs w:val="28"/>
          <w:lang w:val="uk-UA"/>
        </w:rPr>
        <w:t>них</w:t>
      </w:r>
      <w:r>
        <w:rPr>
          <w:sz w:val="28"/>
          <w:szCs w:val="28"/>
          <w:lang w:val="uk-UA"/>
        </w:rPr>
        <w:t xml:space="preserve"> </w:t>
      </w:r>
      <w:r w:rsidRPr="001962C6">
        <w:rPr>
          <w:sz w:val="28"/>
          <w:szCs w:val="28"/>
          <w:lang w:val="uk-UA"/>
        </w:rPr>
        <w:t>джерел</w:t>
      </w:r>
      <w:r>
        <w:rPr>
          <w:sz w:val="28"/>
          <w:szCs w:val="28"/>
          <w:lang w:val="uk-UA"/>
        </w:rPr>
        <w:t>;</w:t>
      </w:r>
    </w:p>
    <w:p w14:paraId="78341A5C"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здійснювати методичну допомогу при підготовці й проведенні</w:t>
      </w:r>
      <w:r>
        <w:rPr>
          <w:sz w:val="28"/>
          <w:szCs w:val="28"/>
          <w:lang w:val="uk-UA"/>
        </w:rPr>
        <w:t xml:space="preserve"> практикан</w:t>
      </w:r>
      <w:r w:rsidRPr="00CD4B40">
        <w:rPr>
          <w:sz w:val="28"/>
          <w:szCs w:val="28"/>
          <w:lang w:val="uk-UA"/>
        </w:rPr>
        <w:t>т</w:t>
      </w:r>
      <w:r>
        <w:rPr>
          <w:sz w:val="28"/>
          <w:szCs w:val="28"/>
          <w:lang w:val="uk-UA"/>
        </w:rPr>
        <w:t>о</w:t>
      </w:r>
      <w:r w:rsidRPr="00CD4B40">
        <w:rPr>
          <w:sz w:val="28"/>
          <w:szCs w:val="28"/>
          <w:lang w:val="uk-UA"/>
        </w:rPr>
        <w:t xml:space="preserve">м </w:t>
      </w:r>
      <w:r>
        <w:rPr>
          <w:sz w:val="28"/>
          <w:szCs w:val="28"/>
          <w:lang w:val="uk-UA"/>
        </w:rPr>
        <w:t xml:space="preserve">запланованих </w:t>
      </w:r>
      <w:r w:rsidRPr="00CD4B40">
        <w:rPr>
          <w:sz w:val="28"/>
          <w:szCs w:val="28"/>
          <w:lang w:val="uk-UA"/>
        </w:rPr>
        <w:t xml:space="preserve">занять у їх традиційній </w:t>
      </w:r>
      <w:r>
        <w:rPr>
          <w:sz w:val="28"/>
          <w:szCs w:val="28"/>
          <w:lang w:val="uk-UA"/>
        </w:rPr>
        <w:t>та/або</w:t>
      </w:r>
      <w:r w:rsidRPr="00CD4B40">
        <w:rPr>
          <w:sz w:val="28"/>
          <w:szCs w:val="28"/>
          <w:lang w:val="uk-UA"/>
        </w:rPr>
        <w:t xml:space="preserve"> інноваційній формах</w:t>
      </w:r>
      <w:r>
        <w:rPr>
          <w:sz w:val="28"/>
          <w:szCs w:val="28"/>
          <w:lang w:val="uk-UA"/>
        </w:rPr>
        <w:t>;</w:t>
      </w:r>
    </w:p>
    <w:p w14:paraId="01E436C2"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о</w:t>
      </w:r>
      <w:r w:rsidRPr="00CD4B40">
        <w:rPr>
          <w:sz w:val="28"/>
          <w:szCs w:val="28"/>
          <w:lang w:val="uk-UA"/>
        </w:rPr>
        <w:t xml:space="preserve">знайомити із </w:t>
      </w:r>
      <w:r>
        <w:rPr>
          <w:sz w:val="28"/>
          <w:szCs w:val="28"/>
          <w:lang w:val="uk-UA"/>
        </w:rPr>
        <w:t xml:space="preserve">чинною </w:t>
      </w:r>
      <w:r w:rsidRPr="00CD4B40">
        <w:rPr>
          <w:sz w:val="28"/>
          <w:szCs w:val="28"/>
          <w:lang w:val="uk-UA"/>
        </w:rPr>
        <w:t xml:space="preserve">системою вимог до рівня знань </w:t>
      </w:r>
      <w:r>
        <w:rPr>
          <w:sz w:val="28"/>
          <w:szCs w:val="28"/>
          <w:lang w:val="uk-UA"/>
        </w:rPr>
        <w:t xml:space="preserve">студентів </w:t>
      </w:r>
      <w:r w:rsidRPr="00CD4B40">
        <w:rPr>
          <w:sz w:val="28"/>
          <w:szCs w:val="28"/>
          <w:lang w:val="uk-UA"/>
        </w:rPr>
        <w:t xml:space="preserve">з </w:t>
      </w:r>
      <w:r>
        <w:rPr>
          <w:sz w:val="28"/>
          <w:szCs w:val="28"/>
          <w:lang w:val="uk-UA"/>
        </w:rPr>
        <w:t>дисципліни викладання</w:t>
      </w:r>
      <w:r w:rsidRPr="00CD4B40">
        <w:rPr>
          <w:sz w:val="28"/>
          <w:szCs w:val="28"/>
          <w:lang w:val="uk-UA"/>
        </w:rPr>
        <w:t>, різними формами контролю й обліку знань, а також з</w:t>
      </w:r>
      <w:r>
        <w:rPr>
          <w:sz w:val="28"/>
          <w:szCs w:val="28"/>
          <w:lang w:val="uk-UA"/>
        </w:rPr>
        <w:t>і специфічними</w:t>
      </w:r>
      <w:r w:rsidRPr="00CD4B40">
        <w:rPr>
          <w:sz w:val="28"/>
          <w:szCs w:val="28"/>
          <w:lang w:val="uk-UA"/>
        </w:rPr>
        <w:t xml:space="preserve"> методами й</w:t>
      </w:r>
      <w:r>
        <w:rPr>
          <w:sz w:val="28"/>
          <w:szCs w:val="28"/>
          <w:lang w:val="uk-UA"/>
        </w:rPr>
        <w:t xml:space="preserve"> </w:t>
      </w:r>
      <w:r w:rsidRPr="00CD4B40">
        <w:rPr>
          <w:sz w:val="28"/>
          <w:szCs w:val="28"/>
          <w:lang w:val="uk-UA"/>
        </w:rPr>
        <w:t>прийомами викладання;</w:t>
      </w:r>
    </w:p>
    <w:p w14:paraId="2B15635B" w14:textId="77777777" w:rsidR="000E0DF9" w:rsidRPr="00CD4B4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xml:space="preserve"> проводити </w:t>
      </w:r>
      <w:r w:rsidRPr="00A217B0">
        <w:rPr>
          <w:sz w:val="28"/>
          <w:szCs w:val="28"/>
          <w:lang w:val="uk-UA"/>
        </w:rPr>
        <w:t xml:space="preserve">інструктаж </w:t>
      </w:r>
      <w:r>
        <w:rPr>
          <w:sz w:val="28"/>
          <w:szCs w:val="28"/>
          <w:lang w:val="uk-UA"/>
        </w:rPr>
        <w:t xml:space="preserve">щодо сутності і можливих способів </w:t>
      </w:r>
      <w:r w:rsidRPr="00A217B0">
        <w:rPr>
          <w:sz w:val="28"/>
          <w:szCs w:val="28"/>
          <w:lang w:val="uk-UA"/>
        </w:rPr>
        <w:t xml:space="preserve">виконання </w:t>
      </w:r>
      <w:r>
        <w:rPr>
          <w:sz w:val="28"/>
          <w:szCs w:val="28"/>
          <w:lang w:val="uk-UA"/>
        </w:rPr>
        <w:t xml:space="preserve">кожного із завдань </w:t>
      </w:r>
      <w:r w:rsidRPr="00A217B0">
        <w:rPr>
          <w:sz w:val="28"/>
          <w:szCs w:val="28"/>
          <w:lang w:val="uk-UA"/>
        </w:rPr>
        <w:t>практики</w:t>
      </w:r>
      <w:r>
        <w:rPr>
          <w:sz w:val="28"/>
          <w:szCs w:val="28"/>
          <w:lang w:val="uk-UA"/>
        </w:rPr>
        <w:t>, оформлення звітних документів;</w:t>
      </w:r>
    </w:p>
    <w:p w14:paraId="6E915A59"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 xml:space="preserve">консультувати </w:t>
      </w:r>
      <w:r>
        <w:rPr>
          <w:sz w:val="28"/>
          <w:szCs w:val="28"/>
          <w:lang w:val="uk-UA"/>
        </w:rPr>
        <w:t>практикан</w:t>
      </w:r>
      <w:r w:rsidRPr="00CD4B40">
        <w:rPr>
          <w:sz w:val="28"/>
          <w:szCs w:val="28"/>
          <w:lang w:val="uk-UA"/>
        </w:rPr>
        <w:t>т</w:t>
      </w:r>
      <w:r>
        <w:rPr>
          <w:sz w:val="28"/>
          <w:szCs w:val="28"/>
          <w:lang w:val="uk-UA"/>
        </w:rPr>
        <w:t xml:space="preserve">а щодо способів спілкування та поводження </w:t>
      </w:r>
      <w:r w:rsidRPr="00CD4B40">
        <w:rPr>
          <w:sz w:val="28"/>
          <w:szCs w:val="28"/>
          <w:lang w:val="uk-UA"/>
        </w:rPr>
        <w:t xml:space="preserve">під час </w:t>
      </w:r>
      <w:r>
        <w:rPr>
          <w:sz w:val="28"/>
          <w:szCs w:val="28"/>
          <w:lang w:val="uk-UA"/>
        </w:rPr>
        <w:t xml:space="preserve">проведення пробних і залікових </w:t>
      </w:r>
      <w:r w:rsidRPr="00CD4B40">
        <w:rPr>
          <w:sz w:val="28"/>
          <w:szCs w:val="28"/>
          <w:lang w:val="uk-UA"/>
        </w:rPr>
        <w:t>занят</w:t>
      </w:r>
      <w:r>
        <w:rPr>
          <w:sz w:val="28"/>
          <w:szCs w:val="28"/>
          <w:lang w:val="uk-UA"/>
        </w:rPr>
        <w:t>ь зі студентами;</w:t>
      </w:r>
    </w:p>
    <w:p w14:paraId="5943F354"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перевіряти та</w:t>
      </w:r>
      <w:r>
        <w:rPr>
          <w:sz w:val="28"/>
          <w:szCs w:val="28"/>
          <w:lang w:val="uk-UA"/>
        </w:rPr>
        <w:t xml:space="preserve"> </w:t>
      </w:r>
      <w:r w:rsidRPr="00CD4B40">
        <w:rPr>
          <w:sz w:val="28"/>
          <w:szCs w:val="28"/>
          <w:lang w:val="uk-UA"/>
        </w:rPr>
        <w:t xml:space="preserve">затверджувати </w:t>
      </w:r>
      <w:r>
        <w:rPr>
          <w:sz w:val="28"/>
          <w:szCs w:val="28"/>
          <w:lang w:val="uk-UA"/>
        </w:rPr>
        <w:t>розроблені практикан</w:t>
      </w:r>
      <w:r w:rsidRPr="00CD4B40">
        <w:rPr>
          <w:sz w:val="28"/>
          <w:szCs w:val="28"/>
          <w:lang w:val="uk-UA"/>
        </w:rPr>
        <w:t>т</w:t>
      </w:r>
      <w:r>
        <w:rPr>
          <w:sz w:val="28"/>
          <w:szCs w:val="28"/>
          <w:lang w:val="uk-UA"/>
        </w:rPr>
        <w:t xml:space="preserve">ом </w:t>
      </w:r>
      <w:r w:rsidRPr="00CD4B40">
        <w:rPr>
          <w:sz w:val="28"/>
          <w:szCs w:val="28"/>
          <w:lang w:val="uk-UA"/>
        </w:rPr>
        <w:t>плани</w:t>
      </w:r>
      <w:r>
        <w:rPr>
          <w:sz w:val="28"/>
          <w:szCs w:val="28"/>
          <w:lang w:val="uk-UA"/>
        </w:rPr>
        <w:t>-</w:t>
      </w:r>
      <w:r w:rsidRPr="00CD4B40">
        <w:rPr>
          <w:sz w:val="28"/>
          <w:szCs w:val="28"/>
          <w:lang w:val="uk-UA"/>
        </w:rPr>
        <w:t>конспекти</w:t>
      </w:r>
      <w:r>
        <w:rPr>
          <w:sz w:val="28"/>
          <w:szCs w:val="28"/>
          <w:lang w:val="uk-UA"/>
        </w:rPr>
        <w:t xml:space="preserve"> занять;</w:t>
      </w:r>
    </w:p>
    <w:p w14:paraId="1EDAC60B" w14:textId="77777777" w:rsidR="000E0DF9" w:rsidRPr="000C5F6C"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 xml:space="preserve">бути особисто присутнім на </w:t>
      </w:r>
      <w:r w:rsidR="00A52A69">
        <w:rPr>
          <w:sz w:val="28"/>
          <w:szCs w:val="28"/>
          <w:lang w:val="uk-UA"/>
        </w:rPr>
        <w:t xml:space="preserve">залікових </w:t>
      </w:r>
      <w:r w:rsidRPr="00CD4B40">
        <w:rPr>
          <w:sz w:val="28"/>
          <w:szCs w:val="28"/>
          <w:lang w:val="uk-UA"/>
        </w:rPr>
        <w:t>аудиторних заняттях</w:t>
      </w:r>
      <w:r w:rsidR="00A52A69">
        <w:rPr>
          <w:sz w:val="28"/>
          <w:szCs w:val="28"/>
          <w:lang w:val="uk-UA"/>
        </w:rPr>
        <w:t xml:space="preserve"> та виховних заходах</w:t>
      </w:r>
      <w:r w:rsidRPr="00CD4B40">
        <w:rPr>
          <w:sz w:val="28"/>
          <w:szCs w:val="28"/>
          <w:lang w:val="uk-UA"/>
        </w:rPr>
        <w:t>, що проводить</w:t>
      </w:r>
      <w:r>
        <w:rPr>
          <w:sz w:val="28"/>
          <w:szCs w:val="28"/>
          <w:lang w:val="uk-UA"/>
        </w:rPr>
        <w:t xml:space="preserve"> </w:t>
      </w:r>
      <w:r w:rsidRPr="00CD4B40">
        <w:rPr>
          <w:sz w:val="28"/>
          <w:szCs w:val="28"/>
          <w:lang w:val="uk-UA"/>
        </w:rPr>
        <w:t>практикант</w:t>
      </w:r>
      <w:r>
        <w:rPr>
          <w:sz w:val="28"/>
          <w:szCs w:val="28"/>
          <w:lang w:val="uk-UA"/>
        </w:rPr>
        <w:t xml:space="preserve">, </w:t>
      </w:r>
      <w:r w:rsidRPr="000C5F6C">
        <w:rPr>
          <w:sz w:val="28"/>
          <w:szCs w:val="28"/>
          <w:lang w:val="uk-UA"/>
        </w:rPr>
        <w:t>бр</w:t>
      </w:r>
      <w:r>
        <w:rPr>
          <w:sz w:val="28"/>
          <w:szCs w:val="28"/>
          <w:lang w:val="uk-UA"/>
        </w:rPr>
        <w:t>ати</w:t>
      </w:r>
      <w:r w:rsidRPr="000C5F6C">
        <w:rPr>
          <w:sz w:val="28"/>
          <w:szCs w:val="28"/>
          <w:lang w:val="uk-UA"/>
        </w:rPr>
        <w:t xml:space="preserve"> участь у їх обговоренні</w:t>
      </w:r>
      <w:r>
        <w:rPr>
          <w:sz w:val="28"/>
          <w:szCs w:val="28"/>
          <w:lang w:val="uk-UA"/>
        </w:rPr>
        <w:t xml:space="preserve"> й </w:t>
      </w:r>
      <w:r w:rsidRPr="000C5F6C">
        <w:rPr>
          <w:sz w:val="28"/>
          <w:szCs w:val="28"/>
          <w:lang w:val="uk-UA"/>
        </w:rPr>
        <w:t>оціню</w:t>
      </w:r>
      <w:r>
        <w:rPr>
          <w:sz w:val="28"/>
          <w:szCs w:val="28"/>
          <w:lang w:val="uk-UA"/>
        </w:rPr>
        <w:t>ванні;</w:t>
      </w:r>
    </w:p>
    <w:p w14:paraId="49EC5662" w14:textId="77777777" w:rsidR="000E0DF9"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w:t>
      </w:r>
      <w:r w:rsidRPr="00CD4B40">
        <w:rPr>
          <w:sz w:val="28"/>
          <w:szCs w:val="28"/>
          <w:lang w:val="uk-UA"/>
        </w:rPr>
        <w:t>брати участь у підведенні підсумків асистентської практики й захисту</w:t>
      </w:r>
      <w:r>
        <w:rPr>
          <w:sz w:val="28"/>
          <w:szCs w:val="28"/>
          <w:lang w:val="uk-UA"/>
        </w:rPr>
        <w:t xml:space="preserve"> </w:t>
      </w:r>
      <w:r w:rsidRPr="00CD4B40">
        <w:rPr>
          <w:sz w:val="28"/>
          <w:szCs w:val="28"/>
          <w:lang w:val="uk-UA"/>
        </w:rPr>
        <w:t>звіту по практиці;</w:t>
      </w:r>
    </w:p>
    <w:p w14:paraId="0ABAC4E6" w14:textId="77777777" w:rsidR="000E0DF9" w:rsidRPr="001962C6"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п</w:t>
      </w:r>
      <w:r>
        <w:rPr>
          <w:sz w:val="28"/>
          <w:szCs w:val="28"/>
          <w:lang w:val="uk-UA"/>
        </w:rPr>
        <w:t>еревіряти</w:t>
      </w:r>
      <w:r w:rsidRPr="001962C6">
        <w:rPr>
          <w:sz w:val="28"/>
          <w:szCs w:val="28"/>
          <w:lang w:val="uk-UA"/>
        </w:rPr>
        <w:t>,</w:t>
      </w:r>
      <w:r>
        <w:rPr>
          <w:sz w:val="28"/>
          <w:szCs w:val="28"/>
          <w:lang w:val="uk-UA"/>
        </w:rPr>
        <w:t xml:space="preserve"> </w:t>
      </w:r>
      <w:r w:rsidRPr="001962C6">
        <w:rPr>
          <w:sz w:val="28"/>
          <w:szCs w:val="28"/>
          <w:lang w:val="uk-UA"/>
        </w:rPr>
        <w:t>корегува</w:t>
      </w:r>
      <w:r>
        <w:rPr>
          <w:sz w:val="28"/>
          <w:szCs w:val="28"/>
          <w:lang w:val="uk-UA"/>
        </w:rPr>
        <w:t>ти</w:t>
      </w:r>
      <w:r w:rsidRPr="001962C6">
        <w:rPr>
          <w:sz w:val="28"/>
          <w:szCs w:val="28"/>
          <w:lang w:val="uk-UA"/>
        </w:rPr>
        <w:t xml:space="preserve">, </w:t>
      </w:r>
      <w:proofErr w:type="spellStart"/>
      <w:r w:rsidRPr="001962C6">
        <w:rPr>
          <w:sz w:val="28"/>
          <w:szCs w:val="28"/>
          <w:lang w:val="uk-UA"/>
        </w:rPr>
        <w:t>вiзува</w:t>
      </w:r>
      <w:r>
        <w:rPr>
          <w:sz w:val="28"/>
          <w:szCs w:val="28"/>
          <w:lang w:val="uk-UA"/>
        </w:rPr>
        <w:t>ти</w:t>
      </w:r>
      <w:proofErr w:type="spellEnd"/>
      <w:r>
        <w:rPr>
          <w:sz w:val="28"/>
          <w:szCs w:val="28"/>
          <w:lang w:val="uk-UA"/>
        </w:rPr>
        <w:t xml:space="preserve"> </w:t>
      </w:r>
      <w:proofErr w:type="spellStart"/>
      <w:r w:rsidRPr="001962C6">
        <w:rPr>
          <w:sz w:val="28"/>
          <w:szCs w:val="28"/>
          <w:lang w:val="uk-UA"/>
        </w:rPr>
        <w:t>звiтн</w:t>
      </w:r>
      <w:r>
        <w:rPr>
          <w:sz w:val="28"/>
          <w:szCs w:val="28"/>
          <w:lang w:val="uk-UA"/>
        </w:rPr>
        <w:t>у</w:t>
      </w:r>
      <w:proofErr w:type="spellEnd"/>
      <w:r>
        <w:rPr>
          <w:sz w:val="28"/>
          <w:szCs w:val="28"/>
          <w:lang w:val="uk-UA"/>
        </w:rPr>
        <w:t xml:space="preserve"> документацію;</w:t>
      </w:r>
    </w:p>
    <w:p w14:paraId="3A20501F" w14:textId="77777777" w:rsidR="000E0DF9" w:rsidRPr="000C5F6C" w:rsidRDefault="000E0DF9" w:rsidP="000E0DF9">
      <w:pPr>
        <w:ind w:firstLine="709"/>
        <w:contextualSpacing/>
        <w:jc w:val="both"/>
        <w:rPr>
          <w:sz w:val="28"/>
          <w:szCs w:val="28"/>
          <w:lang w:val="uk-UA"/>
        </w:rPr>
      </w:pPr>
      <w:r w:rsidRPr="000C5F6C">
        <w:rPr>
          <w:sz w:val="28"/>
          <w:szCs w:val="28"/>
          <w:lang w:val="uk-UA"/>
        </w:rPr>
        <w:t>–</w:t>
      </w:r>
      <w:r>
        <w:rPr>
          <w:sz w:val="28"/>
          <w:szCs w:val="28"/>
          <w:lang w:val="uk-UA"/>
        </w:rPr>
        <w:t> </w:t>
      </w:r>
      <w:r w:rsidRPr="000C5F6C">
        <w:rPr>
          <w:sz w:val="28"/>
          <w:szCs w:val="28"/>
          <w:lang w:val="uk-UA"/>
        </w:rPr>
        <w:t>доповіда</w:t>
      </w:r>
      <w:r>
        <w:rPr>
          <w:sz w:val="28"/>
          <w:szCs w:val="28"/>
          <w:lang w:val="uk-UA"/>
        </w:rPr>
        <w:t>ти</w:t>
      </w:r>
      <w:r w:rsidRPr="000C5F6C">
        <w:rPr>
          <w:sz w:val="28"/>
          <w:szCs w:val="28"/>
          <w:lang w:val="uk-UA"/>
        </w:rPr>
        <w:t xml:space="preserve"> про стан проходження, а також про</w:t>
      </w:r>
      <w:r>
        <w:rPr>
          <w:sz w:val="28"/>
          <w:szCs w:val="28"/>
          <w:lang w:val="uk-UA"/>
        </w:rPr>
        <w:t xml:space="preserve"> </w:t>
      </w:r>
      <w:r w:rsidRPr="000C5F6C">
        <w:rPr>
          <w:sz w:val="28"/>
          <w:szCs w:val="28"/>
          <w:lang w:val="uk-UA"/>
        </w:rPr>
        <w:t>підсумки асистентської практики</w:t>
      </w:r>
      <w:r>
        <w:rPr>
          <w:sz w:val="28"/>
          <w:szCs w:val="28"/>
          <w:lang w:val="uk-UA"/>
        </w:rPr>
        <w:t xml:space="preserve"> </w:t>
      </w:r>
      <w:r w:rsidRPr="000C5F6C">
        <w:rPr>
          <w:sz w:val="28"/>
          <w:szCs w:val="28"/>
          <w:lang w:val="uk-UA"/>
        </w:rPr>
        <w:t>на засіданнях кафедри</w:t>
      </w:r>
      <w:r>
        <w:rPr>
          <w:sz w:val="28"/>
          <w:szCs w:val="28"/>
          <w:lang w:val="uk-UA"/>
        </w:rPr>
        <w:t>;</w:t>
      </w:r>
    </w:p>
    <w:p w14:paraId="04AE8151" w14:textId="77777777" w:rsidR="000E0DF9" w:rsidRPr="00CD4B40" w:rsidRDefault="000E0DF9" w:rsidP="000E0DF9">
      <w:pPr>
        <w:ind w:firstLine="709"/>
        <w:contextualSpacing/>
        <w:jc w:val="both"/>
        <w:rPr>
          <w:sz w:val="28"/>
          <w:szCs w:val="28"/>
          <w:lang w:val="uk-UA"/>
        </w:rPr>
      </w:pPr>
      <w:r w:rsidRPr="00A94004">
        <w:rPr>
          <w:bCs/>
          <w:color w:val="000000"/>
          <w:sz w:val="28"/>
          <w:szCs w:val="28"/>
          <w:lang w:val="uk-UA"/>
        </w:rPr>
        <w:t>–</w:t>
      </w:r>
      <w:r>
        <w:rPr>
          <w:bCs/>
          <w:color w:val="000000"/>
          <w:sz w:val="28"/>
          <w:szCs w:val="28"/>
          <w:lang w:val="uk-UA"/>
        </w:rPr>
        <w:t> надава</w:t>
      </w:r>
      <w:r w:rsidRPr="00CD4B40">
        <w:rPr>
          <w:sz w:val="28"/>
          <w:szCs w:val="28"/>
          <w:lang w:val="uk-UA"/>
        </w:rPr>
        <w:t xml:space="preserve">ти попередню рекомендаційну оцінку результатів </w:t>
      </w:r>
      <w:r>
        <w:rPr>
          <w:sz w:val="28"/>
          <w:szCs w:val="28"/>
          <w:lang w:val="uk-UA"/>
        </w:rPr>
        <w:t>викладацьк</w:t>
      </w:r>
      <w:r w:rsidRPr="00CD4B40">
        <w:rPr>
          <w:sz w:val="28"/>
          <w:szCs w:val="28"/>
          <w:lang w:val="uk-UA"/>
        </w:rPr>
        <w:t>ої</w:t>
      </w:r>
      <w:r>
        <w:rPr>
          <w:sz w:val="28"/>
          <w:szCs w:val="28"/>
          <w:lang w:val="uk-UA"/>
        </w:rPr>
        <w:t xml:space="preserve"> </w:t>
      </w:r>
      <w:r w:rsidRPr="00CD4B40">
        <w:rPr>
          <w:sz w:val="28"/>
          <w:szCs w:val="28"/>
          <w:lang w:val="uk-UA"/>
        </w:rPr>
        <w:t xml:space="preserve">діяльності </w:t>
      </w:r>
      <w:r>
        <w:rPr>
          <w:sz w:val="28"/>
          <w:szCs w:val="28"/>
          <w:lang w:val="uk-UA"/>
        </w:rPr>
        <w:t>практиканта.</w:t>
      </w:r>
    </w:p>
    <w:p w14:paraId="35A3C1EA" w14:textId="77777777" w:rsidR="000E0DF9" w:rsidRDefault="000E0DF9" w:rsidP="000E0DF9">
      <w:pPr>
        <w:ind w:firstLine="709"/>
        <w:contextualSpacing/>
        <w:jc w:val="both"/>
        <w:rPr>
          <w:sz w:val="28"/>
          <w:szCs w:val="28"/>
          <w:lang w:val="uk-UA"/>
        </w:rPr>
      </w:pPr>
    </w:p>
    <w:p w14:paraId="6652FE67" w14:textId="77777777" w:rsidR="000E0DF9" w:rsidRDefault="00643FFA" w:rsidP="000E0DF9">
      <w:pPr>
        <w:ind w:firstLine="709"/>
        <w:contextualSpacing/>
        <w:jc w:val="center"/>
        <w:rPr>
          <w:b/>
          <w:sz w:val="28"/>
          <w:szCs w:val="28"/>
          <w:lang w:val="uk-UA"/>
        </w:rPr>
      </w:pPr>
      <w:r>
        <w:rPr>
          <w:b/>
          <w:sz w:val="28"/>
          <w:szCs w:val="28"/>
          <w:lang w:val="uk-UA"/>
        </w:rPr>
        <w:t>1.</w:t>
      </w:r>
      <w:r w:rsidR="000E0DF9">
        <w:rPr>
          <w:b/>
          <w:sz w:val="28"/>
          <w:szCs w:val="28"/>
          <w:lang w:val="uk-UA"/>
        </w:rPr>
        <w:t>5. </w:t>
      </w:r>
      <w:r w:rsidR="000E0DF9" w:rsidRPr="00677B8D">
        <w:rPr>
          <w:b/>
          <w:sz w:val="28"/>
          <w:szCs w:val="28"/>
          <w:lang w:val="uk-UA"/>
        </w:rPr>
        <w:t xml:space="preserve">Форми звітності </w:t>
      </w:r>
      <w:r>
        <w:rPr>
          <w:b/>
          <w:sz w:val="28"/>
          <w:szCs w:val="28"/>
          <w:lang w:val="uk-UA"/>
        </w:rPr>
        <w:t xml:space="preserve">з </w:t>
      </w:r>
      <w:r w:rsidRPr="00B4512D">
        <w:rPr>
          <w:b/>
          <w:bCs/>
          <w:color w:val="000000"/>
          <w:sz w:val="28"/>
          <w:szCs w:val="28"/>
          <w:lang w:val="uk-UA"/>
        </w:rPr>
        <w:t>асистентської практики</w:t>
      </w:r>
    </w:p>
    <w:p w14:paraId="18F6B1CD" w14:textId="77777777" w:rsidR="00643FFA" w:rsidRDefault="00643FFA" w:rsidP="000E0DF9">
      <w:pPr>
        <w:ind w:firstLine="709"/>
        <w:contextualSpacing/>
        <w:jc w:val="both"/>
        <w:rPr>
          <w:sz w:val="28"/>
          <w:szCs w:val="28"/>
          <w:lang w:val="uk-UA"/>
        </w:rPr>
      </w:pPr>
    </w:p>
    <w:p w14:paraId="4B0FCD07" w14:textId="77777777" w:rsidR="000E0DF9" w:rsidRPr="009C3FF6" w:rsidRDefault="000E0DF9" w:rsidP="000E0DF9">
      <w:pPr>
        <w:ind w:firstLine="709"/>
        <w:contextualSpacing/>
        <w:jc w:val="both"/>
        <w:rPr>
          <w:sz w:val="28"/>
          <w:szCs w:val="28"/>
          <w:lang w:val="uk-UA"/>
        </w:rPr>
      </w:pPr>
      <w:r>
        <w:rPr>
          <w:sz w:val="28"/>
          <w:szCs w:val="28"/>
          <w:lang w:val="uk-UA"/>
        </w:rPr>
        <w:t>У процесі</w:t>
      </w:r>
      <w:r w:rsidRPr="009C3FF6">
        <w:rPr>
          <w:sz w:val="28"/>
          <w:szCs w:val="28"/>
          <w:lang w:val="uk-UA"/>
        </w:rPr>
        <w:t xml:space="preserve"> </w:t>
      </w:r>
      <w:r>
        <w:rPr>
          <w:sz w:val="28"/>
          <w:szCs w:val="28"/>
          <w:lang w:val="uk-UA"/>
        </w:rPr>
        <w:t>асистентської</w:t>
      </w:r>
      <w:r w:rsidRPr="009C3FF6">
        <w:rPr>
          <w:sz w:val="28"/>
          <w:szCs w:val="28"/>
          <w:lang w:val="uk-UA"/>
        </w:rPr>
        <w:t xml:space="preserve"> практики </w:t>
      </w:r>
      <w:r>
        <w:rPr>
          <w:sz w:val="28"/>
          <w:szCs w:val="28"/>
          <w:lang w:val="uk-UA"/>
        </w:rPr>
        <w:t xml:space="preserve">здобувач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Pr>
          <w:sz w:val="28"/>
          <w:szCs w:val="28"/>
          <w:lang w:val="uk-UA"/>
        </w:rPr>
        <w:t>рівня вищої освіти</w:t>
      </w:r>
      <w:r w:rsidRPr="009C3FF6">
        <w:rPr>
          <w:sz w:val="28"/>
          <w:szCs w:val="28"/>
          <w:lang w:val="uk-UA"/>
        </w:rPr>
        <w:t xml:space="preserve"> </w:t>
      </w:r>
      <w:r>
        <w:rPr>
          <w:sz w:val="28"/>
          <w:szCs w:val="28"/>
          <w:lang w:val="uk-UA"/>
        </w:rPr>
        <w:t xml:space="preserve">самостійно складає і належним чином оформлює перелік звітних документів, які містять </w:t>
      </w:r>
      <w:r w:rsidRPr="009C3FF6">
        <w:rPr>
          <w:sz w:val="28"/>
          <w:szCs w:val="28"/>
          <w:lang w:val="uk-UA"/>
        </w:rPr>
        <w:t xml:space="preserve">відомості про виконання </w:t>
      </w:r>
      <w:r>
        <w:rPr>
          <w:sz w:val="28"/>
          <w:szCs w:val="28"/>
          <w:lang w:val="uk-UA"/>
        </w:rPr>
        <w:t xml:space="preserve">ним </w:t>
      </w:r>
      <w:r w:rsidRPr="009C3FF6">
        <w:rPr>
          <w:sz w:val="28"/>
          <w:szCs w:val="28"/>
          <w:lang w:val="uk-UA"/>
        </w:rPr>
        <w:t>всіх</w:t>
      </w:r>
      <w:r>
        <w:rPr>
          <w:sz w:val="28"/>
          <w:szCs w:val="28"/>
          <w:lang w:val="uk-UA"/>
        </w:rPr>
        <w:t xml:space="preserve"> </w:t>
      </w:r>
      <w:r w:rsidRPr="009C3FF6">
        <w:rPr>
          <w:sz w:val="28"/>
          <w:szCs w:val="28"/>
          <w:lang w:val="uk-UA"/>
        </w:rPr>
        <w:t>розділів програми практики відповідно до індивідуального плану.</w:t>
      </w:r>
      <w:r>
        <w:rPr>
          <w:sz w:val="28"/>
          <w:szCs w:val="28"/>
          <w:lang w:val="uk-UA"/>
        </w:rPr>
        <w:t xml:space="preserve"> </w:t>
      </w:r>
      <w:r w:rsidRPr="009C3FF6">
        <w:rPr>
          <w:sz w:val="28"/>
          <w:szCs w:val="28"/>
          <w:lang w:val="uk-UA"/>
        </w:rPr>
        <w:t>Звіт</w:t>
      </w:r>
      <w:r>
        <w:rPr>
          <w:sz w:val="28"/>
          <w:szCs w:val="28"/>
          <w:lang w:val="uk-UA"/>
        </w:rPr>
        <w:t xml:space="preserve">на документація </w:t>
      </w:r>
      <w:r w:rsidRPr="009C3FF6">
        <w:rPr>
          <w:sz w:val="28"/>
          <w:szCs w:val="28"/>
          <w:lang w:val="uk-UA"/>
        </w:rPr>
        <w:t>повинн</w:t>
      </w:r>
      <w:r>
        <w:rPr>
          <w:sz w:val="28"/>
          <w:szCs w:val="28"/>
          <w:lang w:val="uk-UA"/>
        </w:rPr>
        <w:t>а</w:t>
      </w:r>
      <w:r w:rsidRPr="009C3FF6">
        <w:rPr>
          <w:sz w:val="28"/>
          <w:szCs w:val="28"/>
          <w:lang w:val="uk-UA"/>
        </w:rPr>
        <w:t xml:space="preserve"> бути оцінен</w:t>
      </w:r>
      <w:r>
        <w:rPr>
          <w:sz w:val="28"/>
          <w:szCs w:val="28"/>
          <w:lang w:val="uk-UA"/>
        </w:rPr>
        <w:t xml:space="preserve">а і </w:t>
      </w:r>
      <w:r w:rsidRPr="009C3FF6">
        <w:rPr>
          <w:sz w:val="28"/>
          <w:szCs w:val="28"/>
          <w:lang w:val="uk-UA"/>
        </w:rPr>
        <w:t>підписан</w:t>
      </w:r>
      <w:r>
        <w:rPr>
          <w:sz w:val="28"/>
          <w:szCs w:val="28"/>
          <w:lang w:val="uk-UA"/>
        </w:rPr>
        <w:t>а</w:t>
      </w:r>
      <w:r w:rsidRPr="009C3FF6">
        <w:rPr>
          <w:sz w:val="28"/>
          <w:szCs w:val="28"/>
          <w:lang w:val="uk-UA"/>
        </w:rPr>
        <w:t xml:space="preserve"> </w:t>
      </w:r>
      <w:r>
        <w:rPr>
          <w:sz w:val="28"/>
          <w:szCs w:val="28"/>
          <w:lang w:val="uk-UA"/>
        </w:rPr>
        <w:t xml:space="preserve">науковим </w:t>
      </w:r>
      <w:r w:rsidRPr="009C3FF6">
        <w:rPr>
          <w:sz w:val="28"/>
          <w:szCs w:val="28"/>
          <w:lang w:val="uk-UA"/>
        </w:rPr>
        <w:t xml:space="preserve">керівником. </w:t>
      </w:r>
    </w:p>
    <w:p w14:paraId="3839714A" w14:textId="77777777" w:rsidR="000E0DF9" w:rsidRPr="00677B8D" w:rsidRDefault="000E0DF9" w:rsidP="000E0DF9">
      <w:pPr>
        <w:ind w:firstLine="709"/>
        <w:contextualSpacing/>
        <w:jc w:val="both"/>
        <w:rPr>
          <w:sz w:val="28"/>
          <w:szCs w:val="28"/>
          <w:lang w:val="uk-UA"/>
        </w:rPr>
      </w:pPr>
      <w:r>
        <w:rPr>
          <w:sz w:val="28"/>
          <w:szCs w:val="28"/>
          <w:lang w:val="uk-UA"/>
        </w:rPr>
        <w:t xml:space="preserve">По завершенні асистентської практики здобувач </w:t>
      </w:r>
      <w:r w:rsidR="00890297" w:rsidRPr="00D96599">
        <w:rPr>
          <w:bCs/>
          <w:iCs/>
          <w:color w:val="000000"/>
          <w:sz w:val="28"/>
          <w:szCs w:val="28"/>
          <w:lang w:val="uk-UA"/>
        </w:rPr>
        <w:t>другого (магістерського)</w:t>
      </w:r>
      <w:r w:rsidR="00890297">
        <w:rPr>
          <w:bCs/>
          <w:iCs/>
          <w:color w:val="000000"/>
          <w:sz w:val="28"/>
          <w:szCs w:val="28"/>
          <w:lang w:val="uk-UA"/>
        </w:rPr>
        <w:t xml:space="preserve"> </w:t>
      </w:r>
      <w:r>
        <w:rPr>
          <w:sz w:val="28"/>
          <w:szCs w:val="28"/>
          <w:lang w:val="uk-UA"/>
        </w:rPr>
        <w:t xml:space="preserve"> рівня вищої освіти має вчасно оформити і подати на кафедру наступні документи</w:t>
      </w:r>
      <w:r w:rsidRPr="00677B8D">
        <w:rPr>
          <w:sz w:val="28"/>
          <w:szCs w:val="28"/>
          <w:lang w:val="uk-UA"/>
        </w:rPr>
        <w:t>:</w:t>
      </w:r>
    </w:p>
    <w:p w14:paraId="0EBC055E" w14:textId="77777777" w:rsidR="000E0DF9" w:rsidRPr="00677B8D" w:rsidRDefault="000E0DF9" w:rsidP="000E0DF9">
      <w:pPr>
        <w:ind w:firstLine="709"/>
        <w:contextualSpacing/>
        <w:jc w:val="both"/>
        <w:rPr>
          <w:sz w:val="28"/>
          <w:szCs w:val="28"/>
          <w:lang w:val="uk-UA"/>
        </w:rPr>
      </w:pPr>
      <w:r w:rsidRPr="00677B8D">
        <w:rPr>
          <w:sz w:val="28"/>
          <w:szCs w:val="28"/>
          <w:lang w:val="uk-UA"/>
        </w:rPr>
        <w:t>l)</w:t>
      </w:r>
      <w:r>
        <w:rPr>
          <w:sz w:val="28"/>
          <w:szCs w:val="28"/>
          <w:lang w:val="uk-UA"/>
        </w:rPr>
        <w:t> </w:t>
      </w:r>
      <w:proofErr w:type="spellStart"/>
      <w:r>
        <w:rPr>
          <w:sz w:val="28"/>
          <w:szCs w:val="28"/>
          <w:lang w:val="uk-UA"/>
        </w:rPr>
        <w:t>З</w:t>
      </w:r>
      <w:r w:rsidRPr="00677B8D">
        <w:rPr>
          <w:sz w:val="28"/>
          <w:szCs w:val="28"/>
          <w:lang w:val="uk-UA"/>
        </w:rPr>
        <w:t>вiт</w:t>
      </w:r>
      <w:proofErr w:type="spellEnd"/>
      <w:r>
        <w:rPr>
          <w:sz w:val="28"/>
          <w:szCs w:val="28"/>
          <w:lang w:val="uk-UA"/>
        </w:rPr>
        <w:t xml:space="preserve"> </w:t>
      </w:r>
      <w:r w:rsidRPr="00677B8D">
        <w:rPr>
          <w:sz w:val="28"/>
          <w:szCs w:val="28"/>
          <w:lang w:val="uk-UA"/>
        </w:rPr>
        <w:t>про</w:t>
      </w:r>
      <w:r>
        <w:rPr>
          <w:sz w:val="28"/>
          <w:szCs w:val="28"/>
          <w:lang w:val="uk-UA"/>
        </w:rPr>
        <w:t xml:space="preserve"> </w:t>
      </w:r>
      <w:r w:rsidRPr="00677B8D">
        <w:rPr>
          <w:sz w:val="28"/>
          <w:szCs w:val="28"/>
          <w:lang w:val="uk-UA"/>
        </w:rPr>
        <w:t>проходження</w:t>
      </w:r>
      <w:r>
        <w:rPr>
          <w:sz w:val="28"/>
          <w:szCs w:val="28"/>
          <w:lang w:val="uk-UA"/>
        </w:rPr>
        <w:t xml:space="preserve"> асистентської </w:t>
      </w:r>
      <w:r w:rsidRPr="00677B8D">
        <w:rPr>
          <w:sz w:val="28"/>
          <w:szCs w:val="28"/>
          <w:lang w:val="uk-UA"/>
        </w:rPr>
        <w:t>практики</w:t>
      </w:r>
      <w:r>
        <w:rPr>
          <w:sz w:val="28"/>
          <w:szCs w:val="28"/>
          <w:lang w:val="uk-UA"/>
        </w:rPr>
        <w:t>.</w:t>
      </w:r>
    </w:p>
    <w:p w14:paraId="5E26A6B0" w14:textId="77777777" w:rsidR="00A52A69" w:rsidRPr="00A52A69" w:rsidRDefault="000E0DF9" w:rsidP="00A52A69">
      <w:pPr>
        <w:ind w:firstLine="709"/>
        <w:contextualSpacing/>
        <w:jc w:val="both"/>
        <w:rPr>
          <w:sz w:val="28"/>
          <w:szCs w:val="28"/>
          <w:lang w:val="uk-UA"/>
        </w:rPr>
      </w:pPr>
      <w:r w:rsidRPr="00677B8D">
        <w:rPr>
          <w:sz w:val="28"/>
          <w:szCs w:val="28"/>
          <w:lang w:val="uk-UA"/>
        </w:rPr>
        <w:t>2)</w:t>
      </w:r>
      <w:r>
        <w:rPr>
          <w:sz w:val="28"/>
          <w:szCs w:val="28"/>
          <w:lang w:val="uk-UA"/>
        </w:rPr>
        <w:t xml:space="preserve"> Щ</w:t>
      </w:r>
      <w:r w:rsidRPr="00677B8D">
        <w:rPr>
          <w:sz w:val="28"/>
          <w:szCs w:val="28"/>
          <w:lang w:val="uk-UA"/>
        </w:rPr>
        <w:t>оденник</w:t>
      </w:r>
      <w:r>
        <w:rPr>
          <w:sz w:val="28"/>
          <w:szCs w:val="28"/>
          <w:lang w:val="uk-UA"/>
        </w:rPr>
        <w:t xml:space="preserve"> </w:t>
      </w:r>
      <w:r w:rsidR="00A52A69">
        <w:rPr>
          <w:sz w:val="28"/>
          <w:szCs w:val="28"/>
          <w:lang w:val="uk-UA"/>
        </w:rPr>
        <w:t>з</w:t>
      </w:r>
      <w:r>
        <w:rPr>
          <w:sz w:val="28"/>
          <w:szCs w:val="28"/>
          <w:lang w:val="uk-UA"/>
        </w:rPr>
        <w:t xml:space="preserve"> асистентської </w:t>
      </w:r>
      <w:r w:rsidRPr="00677B8D">
        <w:rPr>
          <w:sz w:val="28"/>
          <w:szCs w:val="28"/>
          <w:lang w:val="uk-UA"/>
        </w:rPr>
        <w:t>практики</w:t>
      </w:r>
      <w:r w:rsidR="00A52A69">
        <w:rPr>
          <w:sz w:val="28"/>
          <w:szCs w:val="28"/>
          <w:lang w:val="uk-UA"/>
        </w:rPr>
        <w:t xml:space="preserve">, в якому </w:t>
      </w:r>
      <w:r w:rsidR="00A52A69" w:rsidRPr="00A52A69">
        <w:rPr>
          <w:sz w:val="28"/>
          <w:szCs w:val="28"/>
          <w:lang w:val="uk-UA"/>
        </w:rPr>
        <w:t>в хронологічному порядку заносяться всі заходи, пов’язані з</w:t>
      </w:r>
      <w:r w:rsidR="00A52A69">
        <w:rPr>
          <w:sz w:val="28"/>
          <w:szCs w:val="28"/>
          <w:lang w:val="uk-UA"/>
        </w:rPr>
        <w:t xml:space="preserve"> </w:t>
      </w:r>
      <w:r w:rsidR="00A52A69" w:rsidRPr="00A52A69">
        <w:rPr>
          <w:sz w:val="28"/>
          <w:szCs w:val="28"/>
          <w:lang w:val="uk-UA"/>
        </w:rPr>
        <w:t>проходженням практики, інші види робіт (відвідування лекцій та практичних занять</w:t>
      </w:r>
      <w:r w:rsidR="00A52A69">
        <w:rPr>
          <w:sz w:val="28"/>
          <w:szCs w:val="28"/>
          <w:lang w:val="uk-UA"/>
        </w:rPr>
        <w:t xml:space="preserve"> </w:t>
      </w:r>
      <w:r w:rsidR="00A52A69" w:rsidRPr="00A52A69">
        <w:rPr>
          <w:sz w:val="28"/>
          <w:szCs w:val="28"/>
          <w:lang w:val="uk-UA"/>
        </w:rPr>
        <w:t>викладачів кафедри, робота в бібліотеці, консультації з викладачем-керівником</w:t>
      </w:r>
      <w:r w:rsidR="00A52A69">
        <w:rPr>
          <w:sz w:val="28"/>
          <w:szCs w:val="28"/>
          <w:lang w:val="uk-UA"/>
        </w:rPr>
        <w:t xml:space="preserve"> </w:t>
      </w:r>
      <w:r w:rsidR="00A52A69" w:rsidRPr="00A52A69">
        <w:rPr>
          <w:sz w:val="28"/>
          <w:szCs w:val="28"/>
          <w:lang w:val="uk-UA"/>
        </w:rPr>
        <w:t>практики, виховні заходи і т. п.).</w:t>
      </w:r>
    </w:p>
    <w:p w14:paraId="0BD588FB" w14:textId="77777777" w:rsidR="000E0DF9" w:rsidRDefault="000E0DF9" w:rsidP="000E0DF9">
      <w:pPr>
        <w:ind w:firstLine="709"/>
        <w:contextualSpacing/>
        <w:jc w:val="both"/>
        <w:rPr>
          <w:sz w:val="28"/>
          <w:szCs w:val="28"/>
          <w:lang w:val="uk-UA"/>
        </w:rPr>
      </w:pPr>
      <w:r w:rsidRPr="00677B8D">
        <w:rPr>
          <w:sz w:val="28"/>
          <w:szCs w:val="28"/>
          <w:lang w:val="uk-UA"/>
        </w:rPr>
        <w:t>3)</w:t>
      </w:r>
      <w:r>
        <w:rPr>
          <w:sz w:val="28"/>
          <w:szCs w:val="28"/>
          <w:lang w:val="uk-UA"/>
        </w:rPr>
        <w:t xml:space="preserve"> </w:t>
      </w:r>
      <w:r w:rsidR="00A52A69" w:rsidRPr="00A52A69">
        <w:rPr>
          <w:sz w:val="28"/>
          <w:szCs w:val="28"/>
          <w:lang w:val="uk-UA"/>
        </w:rPr>
        <w:t xml:space="preserve">Плани-конспекти </w:t>
      </w:r>
      <w:r w:rsidR="00A52A69">
        <w:rPr>
          <w:sz w:val="28"/>
          <w:szCs w:val="28"/>
          <w:lang w:val="uk-UA"/>
        </w:rPr>
        <w:t xml:space="preserve">3-х </w:t>
      </w:r>
      <w:r w:rsidR="00A52A69" w:rsidRPr="00A52A69">
        <w:rPr>
          <w:sz w:val="28"/>
          <w:szCs w:val="28"/>
          <w:lang w:val="uk-UA"/>
        </w:rPr>
        <w:t>залікових занять</w:t>
      </w:r>
      <w:r w:rsidR="00A52A69">
        <w:rPr>
          <w:sz w:val="28"/>
          <w:szCs w:val="28"/>
          <w:lang w:val="uk-UA"/>
        </w:rPr>
        <w:t xml:space="preserve"> (1 </w:t>
      </w:r>
      <w:r w:rsidR="00A52A69" w:rsidRPr="00A52A69">
        <w:rPr>
          <w:sz w:val="28"/>
          <w:szCs w:val="28"/>
          <w:lang w:val="uk-UA"/>
        </w:rPr>
        <w:t>–</w:t>
      </w:r>
      <w:r w:rsidR="00A52A69">
        <w:rPr>
          <w:sz w:val="28"/>
          <w:szCs w:val="28"/>
          <w:lang w:val="uk-UA"/>
        </w:rPr>
        <w:t xml:space="preserve"> </w:t>
      </w:r>
      <w:r w:rsidR="00A52A69" w:rsidRPr="00A52A69">
        <w:rPr>
          <w:sz w:val="28"/>
          <w:szCs w:val="28"/>
          <w:lang w:val="uk-UA"/>
        </w:rPr>
        <w:t>з основної мови, 1 – з другої мови, 1 – з зарубіжної літератури</w:t>
      </w:r>
      <w:r w:rsidR="00A52A69">
        <w:rPr>
          <w:sz w:val="28"/>
          <w:szCs w:val="28"/>
          <w:lang w:val="uk-UA"/>
        </w:rPr>
        <w:t>/фахової дисципліни)</w:t>
      </w:r>
      <w:r>
        <w:rPr>
          <w:sz w:val="28"/>
          <w:szCs w:val="28"/>
          <w:lang w:val="uk-UA"/>
        </w:rPr>
        <w:t>.</w:t>
      </w:r>
    </w:p>
    <w:p w14:paraId="19F4ACE6" w14:textId="77777777" w:rsidR="000E0DF9" w:rsidRDefault="000E0DF9" w:rsidP="000E0DF9">
      <w:pPr>
        <w:ind w:firstLine="709"/>
        <w:contextualSpacing/>
        <w:jc w:val="both"/>
        <w:rPr>
          <w:sz w:val="28"/>
          <w:szCs w:val="28"/>
          <w:lang w:val="uk-UA"/>
        </w:rPr>
      </w:pPr>
      <w:r>
        <w:rPr>
          <w:sz w:val="28"/>
          <w:szCs w:val="28"/>
          <w:lang w:val="uk-UA"/>
        </w:rPr>
        <w:lastRenderedPageBreak/>
        <w:t xml:space="preserve">4) План-конспект </w:t>
      </w:r>
      <w:r w:rsidR="00A52A69">
        <w:rPr>
          <w:sz w:val="28"/>
          <w:szCs w:val="28"/>
          <w:lang w:val="uk-UA"/>
        </w:rPr>
        <w:t>залікового виховного заходу</w:t>
      </w:r>
      <w:r>
        <w:rPr>
          <w:sz w:val="28"/>
          <w:szCs w:val="28"/>
          <w:lang w:val="uk-UA"/>
        </w:rPr>
        <w:t>.</w:t>
      </w:r>
    </w:p>
    <w:p w14:paraId="5A99B15F" w14:textId="77777777" w:rsidR="000E0DF9" w:rsidRPr="00677B8D" w:rsidRDefault="000E0DF9" w:rsidP="000E0DF9">
      <w:pPr>
        <w:ind w:firstLine="709"/>
        <w:contextualSpacing/>
        <w:jc w:val="both"/>
        <w:rPr>
          <w:sz w:val="28"/>
          <w:szCs w:val="28"/>
          <w:lang w:val="uk-UA"/>
        </w:rPr>
      </w:pPr>
      <w:r>
        <w:rPr>
          <w:sz w:val="28"/>
          <w:szCs w:val="28"/>
          <w:lang w:val="uk-UA"/>
        </w:rPr>
        <w:t>5)</w:t>
      </w:r>
      <w:r>
        <w:rPr>
          <w:lang w:val="uk-UA"/>
        </w:rPr>
        <w:t> </w:t>
      </w:r>
      <w:proofErr w:type="spellStart"/>
      <w:r>
        <w:rPr>
          <w:sz w:val="28"/>
          <w:szCs w:val="28"/>
          <w:lang w:val="uk-UA"/>
        </w:rPr>
        <w:t>В</w:t>
      </w:r>
      <w:r w:rsidRPr="00677B8D">
        <w:rPr>
          <w:sz w:val="28"/>
          <w:szCs w:val="28"/>
          <w:lang w:val="uk-UA"/>
        </w:rPr>
        <w:t>iдгук</w:t>
      </w:r>
      <w:proofErr w:type="spellEnd"/>
      <w:r w:rsidR="00A52A69">
        <w:rPr>
          <w:sz w:val="28"/>
          <w:szCs w:val="28"/>
          <w:lang w:val="uk-UA"/>
        </w:rPr>
        <w:t>-характеристику</w:t>
      </w:r>
      <w:r>
        <w:rPr>
          <w:sz w:val="28"/>
          <w:szCs w:val="28"/>
          <w:lang w:val="uk-UA"/>
        </w:rPr>
        <w:t xml:space="preserve"> керівника </w:t>
      </w:r>
      <w:r w:rsidRPr="00677B8D">
        <w:rPr>
          <w:sz w:val="28"/>
          <w:szCs w:val="28"/>
          <w:lang w:val="uk-UA"/>
        </w:rPr>
        <w:t>про</w:t>
      </w:r>
      <w:r>
        <w:rPr>
          <w:sz w:val="28"/>
          <w:szCs w:val="28"/>
          <w:lang w:val="uk-UA"/>
        </w:rPr>
        <w:t xml:space="preserve"> </w:t>
      </w:r>
      <w:r w:rsidRPr="00677B8D">
        <w:rPr>
          <w:sz w:val="28"/>
          <w:szCs w:val="28"/>
          <w:lang w:val="uk-UA"/>
        </w:rPr>
        <w:t>проходження</w:t>
      </w:r>
      <w:r>
        <w:rPr>
          <w:sz w:val="28"/>
          <w:szCs w:val="28"/>
          <w:lang w:val="uk-UA"/>
        </w:rPr>
        <w:t xml:space="preserve"> здобувачем асистентської</w:t>
      </w:r>
      <w:r w:rsidRPr="009C3FF6">
        <w:rPr>
          <w:sz w:val="28"/>
          <w:szCs w:val="28"/>
          <w:lang w:val="uk-UA"/>
        </w:rPr>
        <w:t xml:space="preserve"> </w:t>
      </w:r>
      <w:r w:rsidRPr="00677B8D">
        <w:rPr>
          <w:sz w:val="28"/>
          <w:szCs w:val="28"/>
          <w:lang w:val="uk-UA"/>
        </w:rPr>
        <w:t>практики</w:t>
      </w:r>
      <w:r>
        <w:rPr>
          <w:sz w:val="28"/>
          <w:szCs w:val="28"/>
          <w:lang w:val="uk-UA"/>
        </w:rPr>
        <w:t>.</w:t>
      </w:r>
    </w:p>
    <w:p w14:paraId="55365DBB" w14:textId="77777777" w:rsidR="000E0DF9" w:rsidRDefault="00A52A69" w:rsidP="00A52A69">
      <w:pPr>
        <w:ind w:firstLine="709"/>
        <w:contextualSpacing/>
        <w:jc w:val="both"/>
        <w:rPr>
          <w:sz w:val="28"/>
          <w:szCs w:val="28"/>
          <w:lang w:val="uk-UA"/>
        </w:rPr>
      </w:pPr>
      <w:r w:rsidRPr="00A52A69">
        <w:rPr>
          <w:sz w:val="28"/>
          <w:szCs w:val="28"/>
          <w:lang w:val="uk-UA"/>
        </w:rPr>
        <w:t>Оригінал Звіту про проходження асистентської практики подається (і</w:t>
      </w:r>
      <w:r>
        <w:rPr>
          <w:sz w:val="28"/>
          <w:szCs w:val="28"/>
          <w:lang w:val="uk-UA"/>
        </w:rPr>
        <w:t xml:space="preserve"> </w:t>
      </w:r>
      <w:r w:rsidRPr="00A52A69">
        <w:rPr>
          <w:sz w:val="28"/>
          <w:szCs w:val="28"/>
          <w:lang w:val="uk-UA"/>
        </w:rPr>
        <w:t xml:space="preserve">зберігається) на кафедру, на якій студент проходив практику. </w:t>
      </w:r>
    </w:p>
    <w:p w14:paraId="21B6AF12" w14:textId="77777777" w:rsidR="000E0DF9" w:rsidRDefault="000E0DF9" w:rsidP="000E0DF9">
      <w:pPr>
        <w:ind w:firstLine="709"/>
        <w:contextualSpacing/>
        <w:jc w:val="both"/>
        <w:rPr>
          <w:sz w:val="28"/>
          <w:szCs w:val="28"/>
          <w:lang w:val="uk-UA"/>
        </w:rPr>
      </w:pPr>
      <w:r w:rsidRPr="009C3FF6">
        <w:rPr>
          <w:sz w:val="28"/>
          <w:szCs w:val="28"/>
          <w:lang w:val="uk-UA"/>
        </w:rPr>
        <w:t>Звіт з</w:t>
      </w:r>
      <w:r>
        <w:rPr>
          <w:sz w:val="28"/>
          <w:szCs w:val="28"/>
          <w:lang w:val="uk-UA"/>
        </w:rPr>
        <w:t xml:space="preserve"> </w:t>
      </w:r>
      <w:r w:rsidRPr="0041515D">
        <w:rPr>
          <w:sz w:val="28"/>
          <w:szCs w:val="28"/>
          <w:lang w:val="uk-UA"/>
        </w:rPr>
        <w:t xml:space="preserve">асистентської </w:t>
      </w:r>
      <w:r w:rsidRPr="009C3FF6">
        <w:rPr>
          <w:sz w:val="28"/>
          <w:szCs w:val="28"/>
          <w:lang w:val="uk-UA"/>
        </w:rPr>
        <w:t xml:space="preserve">практики </w:t>
      </w:r>
      <w:r>
        <w:rPr>
          <w:sz w:val="28"/>
          <w:szCs w:val="28"/>
          <w:lang w:val="uk-UA"/>
        </w:rPr>
        <w:t>здобувач</w:t>
      </w:r>
      <w:r w:rsidRPr="009C3FF6">
        <w:rPr>
          <w:sz w:val="28"/>
          <w:szCs w:val="28"/>
          <w:lang w:val="uk-UA"/>
        </w:rPr>
        <w:t xml:space="preserve"> захища</w:t>
      </w:r>
      <w:r>
        <w:rPr>
          <w:sz w:val="28"/>
          <w:szCs w:val="28"/>
          <w:lang w:val="uk-UA"/>
        </w:rPr>
        <w:t>є</w:t>
      </w:r>
      <w:r w:rsidRPr="009C3FF6">
        <w:rPr>
          <w:sz w:val="28"/>
          <w:szCs w:val="28"/>
          <w:lang w:val="uk-UA"/>
        </w:rPr>
        <w:t xml:space="preserve"> </w:t>
      </w:r>
      <w:r>
        <w:rPr>
          <w:sz w:val="28"/>
          <w:szCs w:val="28"/>
          <w:lang w:val="uk-UA"/>
        </w:rPr>
        <w:t xml:space="preserve">на підсумковій конференції </w:t>
      </w:r>
      <w:r w:rsidRPr="009C3FF6">
        <w:rPr>
          <w:sz w:val="28"/>
          <w:szCs w:val="28"/>
          <w:lang w:val="uk-UA"/>
        </w:rPr>
        <w:t xml:space="preserve">в </w:t>
      </w:r>
      <w:r>
        <w:rPr>
          <w:sz w:val="28"/>
          <w:szCs w:val="28"/>
          <w:lang w:val="uk-UA"/>
        </w:rPr>
        <w:t xml:space="preserve">присутності членів </w:t>
      </w:r>
      <w:r w:rsidRPr="009C3FF6">
        <w:rPr>
          <w:sz w:val="28"/>
          <w:szCs w:val="28"/>
          <w:lang w:val="uk-UA"/>
        </w:rPr>
        <w:t>комісії, склад якої визначається завідувачем</w:t>
      </w:r>
      <w:r>
        <w:rPr>
          <w:sz w:val="28"/>
          <w:szCs w:val="28"/>
          <w:lang w:val="uk-UA"/>
        </w:rPr>
        <w:t xml:space="preserve"> </w:t>
      </w:r>
      <w:r w:rsidRPr="009C3FF6">
        <w:rPr>
          <w:sz w:val="28"/>
          <w:szCs w:val="28"/>
          <w:lang w:val="uk-UA"/>
        </w:rPr>
        <w:t xml:space="preserve">кафедри. Комісія </w:t>
      </w:r>
      <w:r w:rsidR="00A52A69">
        <w:rPr>
          <w:sz w:val="28"/>
          <w:szCs w:val="28"/>
          <w:lang w:val="uk-UA"/>
        </w:rPr>
        <w:t xml:space="preserve">(в складі розробників робочої програми, гаранта ЛПП і зав. кафедри) </w:t>
      </w:r>
      <w:r w:rsidRPr="009C3FF6">
        <w:rPr>
          <w:sz w:val="28"/>
          <w:szCs w:val="28"/>
          <w:lang w:val="uk-UA"/>
        </w:rPr>
        <w:t>приймає залік не пізніше трьох днів після</w:t>
      </w:r>
      <w:r>
        <w:rPr>
          <w:sz w:val="28"/>
          <w:szCs w:val="28"/>
          <w:lang w:val="uk-UA"/>
        </w:rPr>
        <w:t xml:space="preserve"> </w:t>
      </w:r>
      <w:r w:rsidRPr="009C3FF6">
        <w:rPr>
          <w:sz w:val="28"/>
          <w:szCs w:val="28"/>
          <w:lang w:val="uk-UA"/>
        </w:rPr>
        <w:t>закінчення практики</w:t>
      </w:r>
      <w:r>
        <w:rPr>
          <w:sz w:val="28"/>
          <w:szCs w:val="28"/>
          <w:lang w:val="uk-UA"/>
        </w:rPr>
        <w:t xml:space="preserve">. </w:t>
      </w:r>
      <w:r w:rsidRPr="005D5D2A">
        <w:rPr>
          <w:sz w:val="28"/>
          <w:szCs w:val="28"/>
          <w:lang w:val="uk-UA"/>
        </w:rPr>
        <w:t xml:space="preserve">Підсумки </w:t>
      </w:r>
      <w:r w:rsidRPr="0041515D">
        <w:rPr>
          <w:sz w:val="28"/>
          <w:szCs w:val="28"/>
          <w:lang w:val="uk-UA"/>
        </w:rPr>
        <w:t>асистентської</w:t>
      </w:r>
      <w:r w:rsidRPr="005D5D2A">
        <w:rPr>
          <w:sz w:val="28"/>
          <w:szCs w:val="28"/>
          <w:lang w:val="uk-UA"/>
        </w:rPr>
        <w:t xml:space="preserve"> практики обговорюються на засіданні </w:t>
      </w:r>
      <w:r>
        <w:rPr>
          <w:sz w:val="28"/>
          <w:szCs w:val="28"/>
          <w:lang w:val="uk-UA"/>
        </w:rPr>
        <w:t xml:space="preserve">випускової </w:t>
      </w:r>
      <w:r w:rsidRPr="005D5D2A">
        <w:rPr>
          <w:sz w:val="28"/>
          <w:szCs w:val="28"/>
          <w:lang w:val="uk-UA"/>
        </w:rPr>
        <w:t>кафедри</w:t>
      </w:r>
      <w:r>
        <w:rPr>
          <w:sz w:val="28"/>
          <w:szCs w:val="28"/>
          <w:lang w:val="uk-UA"/>
        </w:rPr>
        <w:t xml:space="preserve">. </w:t>
      </w:r>
    </w:p>
    <w:p w14:paraId="7866FABC" w14:textId="77777777" w:rsidR="000E0DF9" w:rsidRDefault="000E0DF9" w:rsidP="000E0DF9">
      <w:pPr>
        <w:ind w:firstLine="709"/>
        <w:contextualSpacing/>
        <w:jc w:val="center"/>
        <w:rPr>
          <w:b/>
          <w:sz w:val="28"/>
          <w:szCs w:val="28"/>
          <w:lang w:val="uk-UA"/>
        </w:rPr>
      </w:pPr>
      <w:r w:rsidRPr="0085073C">
        <w:rPr>
          <w:b/>
          <w:sz w:val="28"/>
          <w:szCs w:val="28"/>
          <w:lang w:val="uk-UA"/>
        </w:rPr>
        <w:t>Структура звіту</w:t>
      </w:r>
      <w:r>
        <w:rPr>
          <w:b/>
          <w:sz w:val="28"/>
          <w:szCs w:val="28"/>
          <w:lang w:val="uk-UA"/>
        </w:rPr>
        <w:t xml:space="preserve"> з </w:t>
      </w:r>
      <w:r w:rsidRPr="0085073C">
        <w:rPr>
          <w:b/>
          <w:sz w:val="28"/>
          <w:szCs w:val="28"/>
          <w:lang w:val="uk-UA"/>
        </w:rPr>
        <w:t>асистентської практики</w:t>
      </w:r>
    </w:p>
    <w:p w14:paraId="21ADFD27" w14:textId="77777777" w:rsidR="000E0DF9" w:rsidRPr="0085073C" w:rsidRDefault="000E0DF9" w:rsidP="000E0DF9">
      <w:pPr>
        <w:ind w:firstLine="709"/>
        <w:contextualSpacing/>
        <w:jc w:val="center"/>
        <w:rPr>
          <w:b/>
          <w:sz w:val="28"/>
          <w:szCs w:val="28"/>
          <w:lang w:val="uk-UA"/>
        </w:rPr>
      </w:pPr>
    </w:p>
    <w:p w14:paraId="2AD58894" w14:textId="77777777" w:rsidR="000E0DF9" w:rsidRDefault="000E0DF9" w:rsidP="000E0DF9">
      <w:pPr>
        <w:ind w:firstLine="709"/>
        <w:contextualSpacing/>
        <w:jc w:val="both"/>
        <w:rPr>
          <w:sz w:val="28"/>
          <w:szCs w:val="28"/>
          <w:lang w:val="uk-UA"/>
        </w:rPr>
      </w:pPr>
      <w:r w:rsidRPr="0085073C">
        <w:rPr>
          <w:sz w:val="28"/>
          <w:szCs w:val="28"/>
          <w:lang w:val="uk-UA"/>
        </w:rPr>
        <w:t xml:space="preserve">Звіт </w:t>
      </w:r>
      <w:r>
        <w:rPr>
          <w:sz w:val="28"/>
          <w:szCs w:val="28"/>
          <w:lang w:val="uk-UA"/>
        </w:rPr>
        <w:t xml:space="preserve">здобувача </w:t>
      </w:r>
      <w:r w:rsidR="00A1199A" w:rsidRPr="00D96599">
        <w:rPr>
          <w:bCs/>
          <w:iCs/>
          <w:color w:val="000000"/>
          <w:sz w:val="28"/>
          <w:szCs w:val="28"/>
          <w:lang w:val="uk-UA"/>
        </w:rPr>
        <w:t>другого (магістерського)</w:t>
      </w:r>
      <w:r w:rsidR="00A1199A">
        <w:rPr>
          <w:bCs/>
          <w:iCs/>
          <w:color w:val="000000"/>
          <w:sz w:val="28"/>
          <w:szCs w:val="28"/>
          <w:lang w:val="uk-UA"/>
        </w:rPr>
        <w:t xml:space="preserve"> </w:t>
      </w:r>
      <w:r>
        <w:rPr>
          <w:sz w:val="28"/>
          <w:szCs w:val="28"/>
          <w:lang w:val="uk-UA"/>
        </w:rPr>
        <w:t>рівня вищої освіти з асистентської практики</w:t>
      </w:r>
      <w:r w:rsidRPr="0085073C">
        <w:rPr>
          <w:sz w:val="28"/>
          <w:szCs w:val="28"/>
          <w:lang w:val="uk-UA"/>
        </w:rPr>
        <w:t xml:space="preserve"> повинен складатись зі вступу, основної частини, висновків, списку</w:t>
      </w:r>
      <w:r>
        <w:rPr>
          <w:sz w:val="28"/>
          <w:szCs w:val="28"/>
          <w:lang w:val="uk-UA"/>
        </w:rPr>
        <w:t xml:space="preserve"> </w:t>
      </w:r>
      <w:r w:rsidRPr="0085073C">
        <w:rPr>
          <w:sz w:val="28"/>
          <w:szCs w:val="28"/>
          <w:lang w:val="uk-UA"/>
        </w:rPr>
        <w:t>використаних джерел та додатків (у разі потреби).</w:t>
      </w:r>
    </w:p>
    <w:p w14:paraId="5CE54D36" w14:textId="77777777" w:rsidR="000E0DF9" w:rsidRPr="0085073C" w:rsidRDefault="000E0DF9" w:rsidP="000E0DF9">
      <w:pPr>
        <w:ind w:firstLine="709"/>
        <w:contextualSpacing/>
        <w:jc w:val="both"/>
        <w:rPr>
          <w:sz w:val="28"/>
          <w:szCs w:val="28"/>
          <w:lang w:val="uk-UA"/>
        </w:rPr>
      </w:pPr>
    </w:p>
    <w:tbl>
      <w:tblPr>
        <w:tblStyle w:val="a5"/>
        <w:tblW w:w="0" w:type="auto"/>
        <w:tblLook w:val="04A0" w:firstRow="1" w:lastRow="0" w:firstColumn="1" w:lastColumn="0" w:noHBand="0" w:noVBand="1"/>
      </w:tblPr>
      <w:tblGrid>
        <w:gridCol w:w="706"/>
        <w:gridCol w:w="8922"/>
      </w:tblGrid>
      <w:tr w:rsidR="000E0DF9" w14:paraId="3CC6B48F" w14:textId="77777777" w:rsidTr="000E0DF9">
        <w:tc>
          <w:tcPr>
            <w:tcW w:w="706" w:type="dxa"/>
          </w:tcPr>
          <w:p w14:paraId="63CFFA57" w14:textId="77777777" w:rsidR="000E0DF9" w:rsidRDefault="000E0DF9" w:rsidP="000E0DF9">
            <w:pPr>
              <w:contextualSpacing/>
              <w:jc w:val="both"/>
              <w:rPr>
                <w:sz w:val="28"/>
                <w:szCs w:val="28"/>
                <w:lang w:val="uk-UA"/>
              </w:rPr>
            </w:pPr>
          </w:p>
        </w:tc>
        <w:tc>
          <w:tcPr>
            <w:tcW w:w="9148" w:type="dxa"/>
          </w:tcPr>
          <w:p w14:paraId="3CC3C0C2" w14:textId="77777777" w:rsidR="000E0DF9" w:rsidRDefault="000E0DF9" w:rsidP="000E0DF9">
            <w:pPr>
              <w:ind w:firstLine="176"/>
              <w:contextualSpacing/>
              <w:jc w:val="center"/>
              <w:rPr>
                <w:sz w:val="28"/>
                <w:szCs w:val="28"/>
                <w:lang w:val="uk-UA"/>
              </w:rPr>
            </w:pPr>
            <w:r>
              <w:rPr>
                <w:sz w:val="28"/>
                <w:szCs w:val="28"/>
                <w:lang w:val="uk-UA"/>
              </w:rPr>
              <w:t>ВСТУП</w:t>
            </w:r>
          </w:p>
        </w:tc>
      </w:tr>
      <w:tr w:rsidR="000E0DF9" w14:paraId="7A3B577C" w14:textId="77777777" w:rsidTr="000E0DF9">
        <w:tc>
          <w:tcPr>
            <w:tcW w:w="706" w:type="dxa"/>
          </w:tcPr>
          <w:p w14:paraId="2E09A2E0" w14:textId="77777777" w:rsidR="000E0DF9" w:rsidRDefault="000E0DF9" w:rsidP="000E0DF9">
            <w:pPr>
              <w:contextualSpacing/>
              <w:jc w:val="both"/>
              <w:rPr>
                <w:sz w:val="28"/>
                <w:szCs w:val="28"/>
                <w:lang w:val="uk-UA"/>
              </w:rPr>
            </w:pPr>
          </w:p>
        </w:tc>
        <w:tc>
          <w:tcPr>
            <w:tcW w:w="9148" w:type="dxa"/>
          </w:tcPr>
          <w:p w14:paraId="42BA2572" w14:textId="77777777" w:rsidR="000E0DF9" w:rsidRPr="0085073C" w:rsidRDefault="000E0DF9" w:rsidP="000E0DF9">
            <w:pPr>
              <w:ind w:firstLine="176"/>
              <w:contextualSpacing/>
              <w:jc w:val="center"/>
              <w:rPr>
                <w:sz w:val="28"/>
                <w:szCs w:val="28"/>
                <w:lang w:val="uk-UA"/>
              </w:rPr>
            </w:pPr>
            <w:r>
              <w:rPr>
                <w:sz w:val="28"/>
                <w:szCs w:val="28"/>
                <w:lang w:val="uk-UA"/>
              </w:rPr>
              <w:t>РОЗДІЛ І</w:t>
            </w:r>
          </w:p>
        </w:tc>
      </w:tr>
      <w:tr w:rsidR="000E0DF9" w:rsidRPr="000937B2" w14:paraId="6DC123D5" w14:textId="77777777" w:rsidTr="000E0DF9">
        <w:tc>
          <w:tcPr>
            <w:tcW w:w="706" w:type="dxa"/>
          </w:tcPr>
          <w:p w14:paraId="51981E6A" w14:textId="77777777" w:rsidR="000E0DF9" w:rsidRDefault="000E0DF9" w:rsidP="000E0DF9">
            <w:pPr>
              <w:contextualSpacing/>
              <w:jc w:val="both"/>
              <w:rPr>
                <w:sz w:val="28"/>
                <w:szCs w:val="28"/>
                <w:lang w:val="uk-UA"/>
              </w:rPr>
            </w:pPr>
            <w:r>
              <w:rPr>
                <w:sz w:val="28"/>
                <w:szCs w:val="28"/>
                <w:lang w:val="uk-UA"/>
              </w:rPr>
              <w:t>1.1 </w:t>
            </w:r>
          </w:p>
        </w:tc>
        <w:tc>
          <w:tcPr>
            <w:tcW w:w="9148" w:type="dxa"/>
          </w:tcPr>
          <w:p w14:paraId="53D3B7C7" w14:textId="77777777" w:rsidR="000E0DF9" w:rsidRDefault="000E0DF9" w:rsidP="000E0DF9">
            <w:pPr>
              <w:ind w:firstLine="176"/>
              <w:contextualSpacing/>
              <w:jc w:val="both"/>
              <w:rPr>
                <w:sz w:val="28"/>
                <w:szCs w:val="28"/>
                <w:lang w:val="uk-UA"/>
              </w:rPr>
            </w:pPr>
            <w:r w:rsidRPr="0085073C">
              <w:rPr>
                <w:sz w:val="28"/>
                <w:szCs w:val="28"/>
                <w:lang w:val="uk-UA"/>
              </w:rPr>
              <w:t>О</w:t>
            </w:r>
            <w:r>
              <w:rPr>
                <w:sz w:val="28"/>
                <w:szCs w:val="28"/>
                <w:lang w:val="uk-UA"/>
              </w:rPr>
              <w:t>СОБЛИВОСТІ О</w:t>
            </w:r>
            <w:r w:rsidRPr="0085073C">
              <w:rPr>
                <w:sz w:val="28"/>
                <w:szCs w:val="28"/>
                <w:lang w:val="uk-UA"/>
              </w:rPr>
              <w:t>РГАНІЗАЦІ</w:t>
            </w:r>
            <w:r>
              <w:rPr>
                <w:sz w:val="28"/>
                <w:szCs w:val="28"/>
                <w:lang w:val="uk-UA"/>
              </w:rPr>
              <w:t>Ї</w:t>
            </w:r>
            <w:r w:rsidRPr="0085073C">
              <w:rPr>
                <w:sz w:val="28"/>
                <w:szCs w:val="28"/>
                <w:lang w:val="uk-UA"/>
              </w:rPr>
              <w:t xml:space="preserve"> </w:t>
            </w:r>
            <w:r>
              <w:rPr>
                <w:sz w:val="28"/>
                <w:szCs w:val="28"/>
                <w:lang w:val="uk-UA"/>
              </w:rPr>
              <w:t>ОСВІТ</w:t>
            </w:r>
            <w:r w:rsidRPr="0085073C">
              <w:rPr>
                <w:sz w:val="28"/>
                <w:szCs w:val="28"/>
                <w:lang w:val="uk-UA"/>
              </w:rPr>
              <w:t>Н</w:t>
            </w:r>
            <w:r>
              <w:rPr>
                <w:sz w:val="28"/>
                <w:szCs w:val="28"/>
                <w:lang w:val="uk-UA"/>
              </w:rPr>
              <w:t>Ь</w:t>
            </w:r>
            <w:r w:rsidRPr="0085073C">
              <w:rPr>
                <w:sz w:val="28"/>
                <w:szCs w:val="28"/>
                <w:lang w:val="uk-UA"/>
              </w:rPr>
              <w:t>ОГО ПРОЦЕСУ У</w:t>
            </w:r>
            <w:r>
              <w:rPr>
                <w:sz w:val="28"/>
                <w:szCs w:val="28"/>
                <w:lang w:val="uk-UA"/>
              </w:rPr>
              <w:t xml:space="preserve"> ЗВО:</w:t>
            </w:r>
          </w:p>
          <w:p w14:paraId="7C3E1D03" w14:textId="77777777" w:rsidR="000E0DF9" w:rsidRPr="00895C1C" w:rsidRDefault="000E0DF9" w:rsidP="000E0DF9">
            <w:pPr>
              <w:ind w:firstLine="176"/>
              <w:jc w:val="both"/>
              <w:rPr>
                <w:sz w:val="28"/>
                <w:szCs w:val="28"/>
                <w:lang w:val="uk-UA"/>
              </w:rPr>
            </w:pPr>
            <w:r>
              <w:rPr>
                <w:sz w:val="28"/>
                <w:szCs w:val="28"/>
                <w:lang w:val="uk-UA"/>
              </w:rPr>
              <w:t>- </w:t>
            </w:r>
            <w:r w:rsidRPr="00895C1C">
              <w:rPr>
                <w:sz w:val="28"/>
                <w:szCs w:val="28"/>
                <w:lang w:val="uk-UA"/>
              </w:rPr>
              <w:t>наявність і відповідність Положень з організації освітньої, наукової та виховної роботи здобувачів;</w:t>
            </w:r>
          </w:p>
          <w:p w14:paraId="75EC067B" w14:textId="77777777" w:rsidR="000E0DF9" w:rsidRDefault="000E0DF9" w:rsidP="000E0DF9">
            <w:pPr>
              <w:ind w:firstLine="176"/>
              <w:jc w:val="both"/>
              <w:rPr>
                <w:sz w:val="28"/>
                <w:szCs w:val="28"/>
                <w:lang w:val="uk-UA"/>
              </w:rPr>
            </w:pPr>
            <w:r>
              <w:rPr>
                <w:sz w:val="28"/>
                <w:szCs w:val="28"/>
                <w:lang w:val="uk-UA"/>
              </w:rPr>
              <w:t>- проблеми і досягнення в о</w:t>
            </w:r>
            <w:r w:rsidRPr="00895C1C">
              <w:rPr>
                <w:sz w:val="28"/>
                <w:szCs w:val="28"/>
                <w:lang w:val="uk-UA"/>
              </w:rPr>
              <w:t>рганізаці</w:t>
            </w:r>
            <w:r>
              <w:rPr>
                <w:sz w:val="28"/>
                <w:szCs w:val="28"/>
                <w:lang w:val="uk-UA"/>
              </w:rPr>
              <w:t>ї</w:t>
            </w:r>
            <w:r w:rsidRPr="00895C1C">
              <w:rPr>
                <w:sz w:val="28"/>
                <w:szCs w:val="28"/>
                <w:lang w:val="uk-UA"/>
              </w:rPr>
              <w:t xml:space="preserve"> навчально-виховної, методичної, наукової</w:t>
            </w:r>
            <w:r>
              <w:rPr>
                <w:sz w:val="28"/>
                <w:szCs w:val="28"/>
                <w:lang w:val="uk-UA"/>
              </w:rPr>
              <w:t xml:space="preserve"> </w:t>
            </w:r>
            <w:r w:rsidRPr="0085073C">
              <w:rPr>
                <w:sz w:val="28"/>
                <w:szCs w:val="28"/>
                <w:lang w:val="uk-UA"/>
              </w:rPr>
              <w:t xml:space="preserve">та організаційної роботи </w:t>
            </w:r>
            <w:r>
              <w:rPr>
                <w:sz w:val="28"/>
                <w:szCs w:val="28"/>
                <w:lang w:val="uk-UA"/>
              </w:rPr>
              <w:t xml:space="preserve">на випусковій </w:t>
            </w:r>
            <w:r w:rsidRPr="0085073C">
              <w:rPr>
                <w:sz w:val="28"/>
                <w:szCs w:val="28"/>
                <w:lang w:val="uk-UA"/>
              </w:rPr>
              <w:t>кафедр</w:t>
            </w:r>
            <w:r>
              <w:rPr>
                <w:sz w:val="28"/>
                <w:szCs w:val="28"/>
                <w:lang w:val="uk-UA"/>
              </w:rPr>
              <w:t>і;</w:t>
            </w:r>
            <w:r w:rsidRPr="0085073C">
              <w:rPr>
                <w:sz w:val="28"/>
                <w:szCs w:val="28"/>
                <w:lang w:val="uk-UA"/>
              </w:rPr>
              <w:t xml:space="preserve"> </w:t>
            </w:r>
          </w:p>
          <w:p w14:paraId="7AC18967" w14:textId="77777777" w:rsidR="000E0DF9" w:rsidRPr="00895C1C" w:rsidRDefault="000E0DF9" w:rsidP="000E0DF9">
            <w:pPr>
              <w:ind w:firstLine="176"/>
              <w:contextualSpacing/>
              <w:jc w:val="both"/>
              <w:rPr>
                <w:sz w:val="28"/>
                <w:szCs w:val="28"/>
                <w:lang w:val="uk-UA"/>
              </w:rPr>
            </w:pPr>
            <w:r>
              <w:rPr>
                <w:sz w:val="28"/>
                <w:szCs w:val="28"/>
                <w:lang w:val="uk-UA"/>
              </w:rPr>
              <w:t>-</w:t>
            </w:r>
            <w:r w:rsidRPr="0085073C">
              <w:rPr>
                <w:sz w:val="28"/>
                <w:szCs w:val="28"/>
                <w:lang w:val="uk-UA"/>
              </w:rPr>
              <w:t xml:space="preserve"> пропозиці</w:t>
            </w:r>
            <w:r>
              <w:rPr>
                <w:sz w:val="28"/>
                <w:szCs w:val="28"/>
                <w:lang w:val="uk-UA"/>
              </w:rPr>
              <w:t>ї</w:t>
            </w:r>
            <w:r w:rsidRPr="0085073C">
              <w:rPr>
                <w:sz w:val="28"/>
                <w:szCs w:val="28"/>
                <w:lang w:val="uk-UA"/>
              </w:rPr>
              <w:t xml:space="preserve"> з удосконалення навчальної</w:t>
            </w:r>
            <w:r>
              <w:rPr>
                <w:sz w:val="28"/>
                <w:szCs w:val="28"/>
                <w:lang w:val="uk-UA"/>
              </w:rPr>
              <w:t xml:space="preserve"> </w:t>
            </w:r>
            <w:r w:rsidRPr="0085073C">
              <w:rPr>
                <w:sz w:val="28"/>
                <w:szCs w:val="28"/>
                <w:lang w:val="uk-UA"/>
              </w:rPr>
              <w:t>та навчально-методичної роботи</w:t>
            </w:r>
            <w:r>
              <w:rPr>
                <w:sz w:val="28"/>
                <w:szCs w:val="28"/>
                <w:lang w:val="uk-UA"/>
              </w:rPr>
              <w:t xml:space="preserve"> кафедри та/або вдосконалення </w:t>
            </w:r>
            <w:proofErr w:type="spellStart"/>
            <w:r w:rsidRPr="0085073C">
              <w:rPr>
                <w:sz w:val="28"/>
                <w:szCs w:val="28"/>
                <w:lang w:val="uk-UA"/>
              </w:rPr>
              <w:t>освітньо</w:t>
            </w:r>
            <w:proofErr w:type="spellEnd"/>
            <w:r w:rsidRPr="0085073C">
              <w:rPr>
                <w:sz w:val="28"/>
                <w:szCs w:val="28"/>
                <w:lang w:val="uk-UA"/>
              </w:rPr>
              <w:t>-наукової програми</w:t>
            </w:r>
            <w:r>
              <w:rPr>
                <w:sz w:val="28"/>
                <w:szCs w:val="28"/>
                <w:lang w:val="uk-UA"/>
              </w:rPr>
              <w:t xml:space="preserve"> підготовки здобувачів </w:t>
            </w:r>
            <w:r w:rsidRPr="0085073C">
              <w:rPr>
                <w:sz w:val="28"/>
                <w:szCs w:val="28"/>
                <w:lang w:val="uk-UA"/>
              </w:rPr>
              <w:t>третього</w:t>
            </w:r>
            <w:r>
              <w:rPr>
                <w:sz w:val="28"/>
                <w:szCs w:val="28"/>
                <w:lang w:val="uk-UA"/>
              </w:rPr>
              <w:t xml:space="preserve"> </w:t>
            </w:r>
            <w:r w:rsidRPr="0085073C">
              <w:rPr>
                <w:sz w:val="28"/>
                <w:szCs w:val="28"/>
                <w:lang w:val="uk-UA"/>
              </w:rPr>
              <w:t>(</w:t>
            </w:r>
            <w:proofErr w:type="spellStart"/>
            <w:r w:rsidRPr="0085073C">
              <w:rPr>
                <w:sz w:val="28"/>
                <w:szCs w:val="28"/>
                <w:lang w:val="uk-UA"/>
              </w:rPr>
              <w:t>освітньо</w:t>
            </w:r>
            <w:proofErr w:type="spellEnd"/>
            <w:r w:rsidRPr="0085073C">
              <w:rPr>
                <w:sz w:val="28"/>
                <w:szCs w:val="28"/>
                <w:lang w:val="uk-UA"/>
              </w:rPr>
              <w:t>-наукового) рівня вищої освіти</w:t>
            </w:r>
            <w:r>
              <w:rPr>
                <w:sz w:val="28"/>
                <w:szCs w:val="28"/>
                <w:lang w:val="uk-UA"/>
              </w:rPr>
              <w:t xml:space="preserve"> відповідної спеціальності.</w:t>
            </w:r>
          </w:p>
        </w:tc>
      </w:tr>
      <w:tr w:rsidR="000E0DF9" w14:paraId="7A155EC8" w14:textId="77777777" w:rsidTr="000E0DF9">
        <w:tc>
          <w:tcPr>
            <w:tcW w:w="706" w:type="dxa"/>
          </w:tcPr>
          <w:p w14:paraId="2588A67B" w14:textId="77777777" w:rsidR="000E0DF9" w:rsidRDefault="000E0DF9" w:rsidP="000E0DF9">
            <w:pPr>
              <w:contextualSpacing/>
              <w:jc w:val="both"/>
              <w:rPr>
                <w:sz w:val="28"/>
                <w:szCs w:val="28"/>
                <w:lang w:val="uk-UA"/>
              </w:rPr>
            </w:pPr>
            <w:r>
              <w:rPr>
                <w:sz w:val="28"/>
                <w:szCs w:val="28"/>
                <w:lang w:val="uk-UA"/>
              </w:rPr>
              <w:t>1.2</w:t>
            </w:r>
          </w:p>
        </w:tc>
        <w:tc>
          <w:tcPr>
            <w:tcW w:w="9148" w:type="dxa"/>
          </w:tcPr>
          <w:p w14:paraId="06677928" w14:textId="77777777" w:rsidR="000E0DF9" w:rsidRPr="0085073C" w:rsidRDefault="000E0DF9" w:rsidP="000E0DF9">
            <w:pPr>
              <w:contextualSpacing/>
              <w:jc w:val="both"/>
              <w:rPr>
                <w:sz w:val="28"/>
                <w:szCs w:val="28"/>
                <w:lang w:val="uk-UA"/>
              </w:rPr>
            </w:pPr>
            <w:r>
              <w:rPr>
                <w:sz w:val="28"/>
                <w:szCs w:val="28"/>
                <w:lang w:val="uk-UA"/>
              </w:rPr>
              <w:t>ІННОВАЦІЙНО-</w:t>
            </w:r>
            <w:r w:rsidRPr="0085073C">
              <w:rPr>
                <w:sz w:val="28"/>
                <w:szCs w:val="28"/>
                <w:lang w:val="uk-UA"/>
              </w:rPr>
              <w:t>ПЕДАГОГІЧН</w:t>
            </w:r>
            <w:r>
              <w:rPr>
                <w:sz w:val="28"/>
                <w:szCs w:val="28"/>
                <w:lang w:val="uk-UA"/>
              </w:rPr>
              <w:t xml:space="preserve">ИЙ </w:t>
            </w:r>
            <w:r w:rsidRPr="0085073C">
              <w:rPr>
                <w:sz w:val="28"/>
                <w:szCs w:val="28"/>
                <w:lang w:val="uk-UA"/>
              </w:rPr>
              <w:t>ДОСВІД ВИКЛАДАЧІВ КАФЕДРИ</w:t>
            </w:r>
            <w:r>
              <w:rPr>
                <w:sz w:val="28"/>
                <w:szCs w:val="28"/>
                <w:lang w:val="uk-UA"/>
              </w:rPr>
              <w:t>:</w:t>
            </w:r>
          </w:p>
          <w:p w14:paraId="4A9F970C" w14:textId="77777777" w:rsidR="000E0DF9" w:rsidRDefault="000E0DF9" w:rsidP="000E0DF9">
            <w:pPr>
              <w:contextualSpacing/>
              <w:jc w:val="both"/>
              <w:rPr>
                <w:sz w:val="28"/>
                <w:szCs w:val="28"/>
                <w:lang w:val="uk-UA"/>
              </w:rPr>
            </w:pPr>
            <w:r>
              <w:rPr>
                <w:sz w:val="28"/>
                <w:szCs w:val="28"/>
                <w:lang w:val="uk-UA"/>
              </w:rPr>
              <w:t>-а</w:t>
            </w:r>
            <w:r w:rsidRPr="0085073C">
              <w:rPr>
                <w:sz w:val="28"/>
                <w:szCs w:val="28"/>
                <w:lang w:val="uk-UA"/>
              </w:rPr>
              <w:t>наліз навчально-методичного комплексу дисциплін</w:t>
            </w:r>
            <w:r>
              <w:rPr>
                <w:sz w:val="28"/>
                <w:szCs w:val="28"/>
                <w:lang w:val="uk-UA"/>
              </w:rPr>
              <w:t xml:space="preserve"> викладання, його відповідність чинним вимогам;</w:t>
            </w:r>
          </w:p>
          <w:p w14:paraId="677284F1" w14:textId="77777777" w:rsidR="000E0DF9" w:rsidRDefault="000E0DF9" w:rsidP="000E0DF9">
            <w:pPr>
              <w:contextualSpacing/>
              <w:jc w:val="both"/>
              <w:rPr>
                <w:sz w:val="28"/>
                <w:szCs w:val="28"/>
                <w:lang w:val="uk-UA"/>
              </w:rPr>
            </w:pPr>
            <w:r>
              <w:rPr>
                <w:sz w:val="28"/>
                <w:szCs w:val="28"/>
                <w:lang w:val="uk-UA"/>
              </w:rPr>
              <w:t xml:space="preserve">-здобутки </w:t>
            </w:r>
            <w:r w:rsidRPr="0085073C">
              <w:rPr>
                <w:sz w:val="28"/>
                <w:szCs w:val="28"/>
                <w:lang w:val="uk-UA"/>
              </w:rPr>
              <w:t xml:space="preserve">досвіду </w:t>
            </w:r>
            <w:r>
              <w:rPr>
                <w:sz w:val="28"/>
                <w:szCs w:val="28"/>
                <w:lang w:val="uk-UA"/>
              </w:rPr>
              <w:t xml:space="preserve">щодо </w:t>
            </w:r>
            <w:r w:rsidRPr="0085073C">
              <w:rPr>
                <w:sz w:val="28"/>
                <w:szCs w:val="28"/>
                <w:lang w:val="uk-UA"/>
              </w:rPr>
              <w:t>проведення лекційн</w:t>
            </w:r>
            <w:r>
              <w:rPr>
                <w:sz w:val="28"/>
                <w:szCs w:val="28"/>
                <w:lang w:val="uk-UA"/>
              </w:rPr>
              <w:t>их</w:t>
            </w:r>
            <w:r w:rsidRPr="0085073C">
              <w:rPr>
                <w:sz w:val="28"/>
                <w:szCs w:val="28"/>
                <w:lang w:val="uk-UA"/>
              </w:rPr>
              <w:t xml:space="preserve"> занят</w:t>
            </w:r>
            <w:r>
              <w:rPr>
                <w:sz w:val="28"/>
                <w:szCs w:val="28"/>
                <w:lang w:val="uk-UA"/>
              </w:rPr>
              <w:t>ь;</w:t>
            </w:r>
          </w:p>
          <w:p w14:paraId="2F630CBC" w14:textId="77777777" w:rsidR="000E0DF9" w:rsidRDefault="000E0DF9" w:rsidP="000E0DF9">
            <w:pPr>
              <w:contextualSpacing/>
              <w:jc w:val="both"/>
              <w:rPr>
                <w:sz w:val="28"/>
                <w:szCs w:val="28"/>
                <w:lang w:val="uk-UA"/>
              </w:rPr>
            </w:pPr>
            <w:r>
              <w:rPr>
                <w:sz w:val="28"/>
                <w:szCs w:val="28"/>
                <w:lang w:val="uk-UA"/>
              </w:rPr>
              <w:t xml:space="preserve">-здобутки </w:t>
            </w:r>
            <w:r w:rsidRPr="0085073C">
              <w:rPr>
                <w:sz w:val="28"/>
                <w:szCs w:val="28"/>
                <w:lang w:val="uk-UA"/>
              </w:rPr>
              <w:t>досвіду</w:t>
            </w:r>
            <w:r>
              <w:rPr>
                <w:sz w:val="28"/>
                <w:szCs w:val="28"/>
                <w:lang w:val="uk-UA"/>
              </w:rPr>
              <w:t xml:space="preserve"> щодо </w:t>
            </w:r>
            <w:r w:rsidRPr="0085073C">
              <w:rPr>
                <w:sz w:val="28"/>
                <w:szCs w:val="28"/>
                <w:lang w:val="uk-UA"/>
              </w:rPr>
              <w:t>проведення</w:t>
            </w:r>
            <w:r>
              <w:rPr>
                <w:sz w:val="28"/>
                <w:szCs w:val="28"/>
                <w:lang w:val="uk-UA"/>
              </w:rPr>
              <w:t xml:space="preserve"> семінарських/</w:t>
            </w:r>
            <w:r w:rsidRPr="0085073C">
              <w:rPr>
                <w:sz w:val="28"/>
                <w:szCs w:val="28"/>
                <w:lang w:val="uk-UA"/>
              </w:rPr>
              <w:t>практичн</w:t>
            </w:r>
            <w:r>
              <w:rPr>
                <w:sz w:val="28"/>
                <w:szCs w:val="28"/>
                <w:lang w:val="uk-UA"/>
              </w:rPr>
              <w:t>их</w:t>
            </w:r>
            <w:r w:rsidRPr="0085073C">
              <w:rPr>
                <w:sz w:val="28"/>
                <w:szCs w:val="28"/>
                <w:lang w:val="uk-UA"/>
              </w:rPr>
              <w:t xml:space="preserve"> занят</w:t>
            </w:r>
            <w:r>
              <w:rPr>
                <w:sz w:val="28"/>
                <w:szCs w:val="28"/>
                <w:lang w:val="uk-UA"/>
              </w:rPr>
              <w:t>ь;</w:t>
            </w:r>
          </w:p>
          <w:p w14:paraId="05EC5374" w14:textId="77777777" w:rsidR="000E0DF9" w:rsidRDefault="000E0DF9" w:rsidP="000E0DF9">
            <w:pPr>
              <w:contextualSpacing/>
              <w:jc w:val="both"/>
              <w:rPr>
                <w:sz w:val="28"/>
                <w:szCs w:val="28"/>
                <w:lang w:val="uk-UA"/>
              </w:rPr>
            </w:pPr>
            <w:r>
              <w:rPr>
                <w:sz w:val="28"/>
                <w:szCs w:val="28"/>
                <w:lang w:val="uk-UA"/>
              </w:rPr>
              <w:t>- аналіз інноваційних знахідок та/або технологій, доцільних для оптимізації викладання фахових дисциплін;</w:t>
            </w:r>
          </w:p>
          <w:p w14:paraId="564A43BC" w14:textId="77777777" w:rsidR="000E0DF9" w:rsidRDefault="000E0DF9" w:rsidP="000E0DF9">
            <w:pPr>
              <w:contextualSpacing/>
              <w:jc w:val="both"/>
              <w:rPr>
                <w:sz w:val="28"/>
                <w:szCs w:val="28"/>
                <w:lang w:val="uk-UA"/>
              </w:rPr>
            </w:pPr>
            <w:r>
              <w:rPr>
                <w:sz w:val="28"/>
                <w:szCs w:val="28"/>
                <w:lang w:val="uk-UA"/>
              </w:rPr>
              <w:t>- </w:t>
            </w:r>
            <w:r w:rsidRPr="0085073C">
              <w:rPr>
                <w:sz w:val="28"/>
                <w:szCs w:val="28"/>
                <w:lang w:val="uk-UA"/>
              </w:rPr>
              <w:t>пропозиці</w:t>
            </w:r>
            <w:r>
              <w:rPr>
                <w:sz w:val="28"/>
                <w:szCs w:val="28"/>
                <w:lang w:val="uk-UA"/>
              </w:rPr>
              <w:t>ї</w:t>
            </w:r>
            <w:r w:rsidRPr="0085073C">
              <w:rPr>
                <w:sz w:val="28"/>
                <w:szCs w:val="28"/>
                <w:lang w:val="uk-UA"/>
              </w:rPr>
              <w:t xml:space="preserve"> </w:t>
            </w:r>
            <w:r>
              <w:rPr>
                <w:sz w:val="28"/>
                <w:szCs w:val="28"/>
                <w:lang w:val="uk-UA"/>
              </w:rPr>
              <w:t>щодо розширення використання інноваційно-</w:t>
            </w:r>
            <w:r w:rsidRPr="0085073C">
              <w:rPr>
                <w:sz w:val="28"/>
                <w:szCs w:val="28"/>
                <w:lang w:val="uk-UA"/>
              </w:rPr>
              <w:t>педагогічн</w:t>
            </w:r>
            <w:r>
              <w:rPr>
                <w:sz w:val="28"/>
                <w:szCs w:val="28"/>
                <w:lang w:val="uk-UA"/>
              </w:rPr>
              <w:t xml:space="preserve">ого </w:t>
            </w:r>
            <w:r w:rsidRPr="0085073C">
              <w:rPr>
                <w:sz w:val="28"/>
                <w:szCs w:val="28"/>
                <w:lang w:val="uk-UA"/>
              </w:rPr>
              <w:t>досвід</w:t>
            </w:r>
            <w:r>
              <w:rPr>
                <w:sz w:val="28"/>
                <w:szCs w:val="28"/>
                <w:lang w:val="uk-UA"/>
              </w:rPr>
              <w:t>у</w:t>
            </w:r>
            <w:r w:rsidRPr="0085073C">
              <w:rPr>
                <w:sz w:val="28"/>
                <w:szCs w:val="28"/>
                <w:lang w:val="uk-UA"/>
              </w:rPr>
              <w:t xml:space="preserve"> викладачів</w:t>
            </w:r>
            <w:r>
              <w:rPr>
                <w:sz w:val="28"/>
                <w:szCs w:val="28"/>
                <w:lang w:val="uk-UA"/>
              </w:rPr>
              <w:t xml:space="preserve"> кафедри.</w:t>
            </w:r>
          </w:p>
        </w:tc>
      </w:tr>
      <w:tr w:rsidR="000E0DF9" w14:paraId="22C4931E" w14:textId="77777777" w:rsidTr="000E0DF9">
        <w:tc>
          <w:tcPr>
            <w:tcW w:w="706" w:type="dxa"/>
          </w:tcPr>
          <w:p w14:paraId="20E2168B" w14:textId="77777777" w:rsidR="000E0DF9" w:rsidRDefault="000E0DF9" w:rsidP="000E0DF9">
            <w:pPr>
              <w:contextualSpacing/>
              <w:jc w:val="both"/>
              <w:rPr>
                <w:sz w:val="28"/>
                <w:szCs w:val="28"/>
                <w:lang w:val="uk-UA"/>
              </w:rPr>
            </w:pPr>
            <w:r>
              <w:rPr>
                <w:sz w:val="28"/>
                <w:szCs w:val="28"/>
                <w:lang w:val="uk-UA"/>
              </w:rPr>
              <w:t>1.3</w:t>
            </w:r>
          </w:p>
        </w:tc>
        <w:tc>
          <w:tcPr>
            <w:tcW w:w="9148" w:type="dxa"/>
          </w:tcPr>
          <w:p w14:paraId="1C879DF4" w14:textId="77777777" w:rsidR="000E0DF9" w:rsidRDefault="000E0DF9" w:rsidP="000E0DF9">
            <w:pPr>
              <w:contextualSpacing/>
              <w:jc w:val="both"/>
              <w:rPr>
                <w:sz w:val="28"/>
                <w:szCs w:val="28"/>
                <w:lang w:val="uk-UA"/>
              </w:rPr>
            </w:pPr>
            <w:r>
              <w:rPr>
                <w:sz w:val="28"/>
                <w:szCs w:val="28"/>
                <w:lang w:val="uk-UA"/>
              </w:rPr>
              <w:t xml:space="preserve">ОНОВЛЕННЯ </w:t>
            </w:r>
            <w:r w:rsidRPr="0085073C">
              <w:rPr>
                <w:sz w:val="28"/>
                <w:szCs w:val="28"/>
                <w:lang w:val="uk-UA"/>
              </w:rPr>
              <w:t>НАВЧАЛЬНО-МЕТОДИЧН</w:t>
            </w:r>
            <w:r>
              <w:rPr>
                <w:sz w:val="28"/>
                <w:szCs w:val="28"/>
                <w:lang w:val="uk-UA"/>
              </w:rPr>
              <w:t>ОГО</w:t>
            </w:r>
            <w:r w:rsidRPr="0085073C">
              <w:rPr>
                <w:sz w:val="28"/>
                <w:szCs w:val="28"/>
                <w:lang w:val="uk-UA"/>
              </w:rPr>
              <w:t xml:space="preserve"> ЗАБЕЗПЕЧЕННЯ</w:t>
            </w:r>
            <w:r>
              <w:rPr>
                <w:sz w:val="28"/>
                <w:szCs w:val="28"/>
                <w:lang w:val="uk-UA"/>
              </w:rPr>
              <w:t xml:space="preserve"> </w:t>
            </w:r>
            <w:r w:rsidRPr="0085073C">
              <w:rPr>
                <w:sz w:val="28"/>
                <w:szCs w:val="28"/>
                <w:lang w:val="uk-UA"/>
              </w:rPr>
              <w:t>ДИСЦИПЛІНИ</w:t>
            </w:r>
            <w:r>
              <w:rPr>
                <w:sz w:val="28"/>
                <w:szCs w:val="28"/>
                <w:lang w:val="uk-UA"/>
              </w:rPr>
              <w:t>:</w:t>
            </w:r>
          </w:p>
          <w:p w14:paraId="19C349BF" w14:textId="77777777" w:rsidR="000E0DF9" w:rsidRDefault="000E0DF9" w:rsidP="000E0DF9">
            <w:pPr>
              <w:contextualSpacing/>
              <w:jc w:val="both"/>
              <w:rPr>
                <w:sz w:val="28"/>
                <w:szCs w:val="28"/>
                <w:lang w:val="uk-UA"/>
              </w:rPr>
            </w:pPr>
            <w:r>
              <w:rPr>
                <w:sz w:val="28"/>
                <w:szCs w:val="28"/>
                <w:lang w:val="uk-UA"/>
              </w:rPr>
              <w:t>- уведення нових тем або нових змістових модулів у зміст робочої програми дисципліни;</w:t>
            </w:r>
          </w:p>
          <w:p w14:paraId="73F0EF63" w14:textId="77777777" w:rsidR="000E0DF9" w:rsidRDefault="000E0DF9" w:rsidP="000E0DF9">
            <w:pPr>
              <w:contextualSpacing/>
              <w:jc w:val="both"/>
              <w:rPr>
                <w:sz w:val="28"/>
                <w:szCs w:val="28"/>
                <w:lang w:val="uk-UA"/>
              </w:rPr>
            </w:pPr>
            <w:r>
              <w:rPr>
                <w:sz w:val="28"/>
                <w:szCs w:val="28"/>
                <w:lang w:val="uk-UA"/>
              </w:rPr>
              <w:t>- розробка оновлених текстів лекцій із відповідними мультимедійними презентаціями;</w:t>
            </w:r>
          </w:p>
          <w:p w14:paraId="7D1CA258" w14:textId="77777777" w:rsidR="000E0DF9" w:rsidRDefault="000E0DF9" w:rsidP="000E0DF9">
            <w:pPr>
              <w:contextualSpacing/>
              <w:jc w:val="both"/>
              <w:rPr>
                <w:sz w:val="28"/>
                <w:szCs w:val="28"/>
                <w:lang w:val="uk-UA"/>
              </w:rPr>
            </w:pPr>
            <w:r>
              <w:rPr>
                <w:sz w:val="28"/>
                <w:szCs w:val="28"/>
                <w:lang w:val="uk-UA"/>
              </w:rPr>
              <w:t xml:space="preserve">-розробка евристичних, творчих, нестандартних завдань для активізації </w:t>
            </w:r>
            <w:r>
              <w:rPr>
                <w:sz w:val="28"/>
                <w:szCs w:val="28"/>
                <w:lang w:val="uk-UA"/>
              </w:rPr>
              <w:lastRenderedPageBreak/>
              <w:t>самостійної роботи студентів;</w:t>
            </w:r>
          </w:p>
          <w:p w14:paraId="4E8D1410" w14:textId="77777777" w:rsidR="000E0DF9" w:rsidRDefault="000E0DF9" w:rsidP="000E0DF9">
            <w:pPr>
              <w:contextualSpacing/>
              <w:jc w:val="both"/>
              <w:rPr>
                <w:sz w:val="28"/>
                <w:szCs w:val="28"/>
                <w:lang w:val="uk-UA"/>
              </w:rPr>
            </w:pPr>
            <w:r>
              <w:rPr>
                <w:sz w:val="28"/>
                <w:szCs w:val="28"/>
                <w:lang w:val="uk-UA"/>
              </w:rPr>
              <w:t>- розробка тестових завдань для поточного та підсумкового контролю;</w:t>
            </w:r>
          </w:p>
          <w:p w14:paraId="15477AAA" w14:textId="77777777" w:rsidR="000E0DF9" w:rsidRDefault="000E0DF9" w:rsidP="000E0DF9">
            <w:pPr>
              <w:contextualSpacing/>
              <w:jc w:val="both"/>
              <w:rPr>
                <w:sz w:val="28"/>
                <w:szCs w:val="28"/>
                <w:lang w:val="uk-UA"/>
              </w:rPr>
            </w:pPr>
            <w:r>
              <w:rPr>
                <w:sz w:val="28"/>
                <w:szCs w:val="28"/>
                <w:lang w:val="uk-UA"/>
              </w:rPr>
              <w:t xml:space="preserve">- складання кейсів, завдань для </w:t>
            </w:r>
            <w:proofErr w:type="spellStart"/>
            <w:r>
              <w:rPr>
                <w:sz w:val="28"/>
                <w:szCs w:val="28"/>
                <w:lang w:val="uk-UA"/>
              </w:rPr>
              <w:t>проектної</w:t>
            </w:r>
            <w:proofErr w:type="spellEnd"/>
            <w:r>
              <w:rPr>
                <w:sz w:val="28"/>
                <w:szCs w:val="28"/>
                <w:lang w:val="uk-UA"/>
              </w:rPr>
              <w:t xml:space="preserve"> діяльності студентів;</w:t>
            </w:r>
          </w:p>
          <w:p w14:paraId="72397EDB" w14:textId="77777777" w:rsidR="000E0DF9" w:rsidRDefault="000E0DF9" w:rsidP="000E0DF9">
            <w:pPr>
              <w:contextualSpacing/>
              <w:jc w:val="both"/>
              <w:rPr>
                <w:sz w:val="28"/>
                <w:szCs w:val="28"/>
                <w:lang w:val="uk-UA"/>
              </w:rPr>
            </w:pPr>
            <w:r>
              <w:rPr>
                <w:sz w:val="28"/>
                <w:szCs w:val="28"/>
                <w:lang w:val="uk-UA"/>
              </w:rPr>
              <w:t>- застосування інноваційних платформ і цифрових ресурсів, технологій штучного інтелекту.</w:t>
            </w:r>
          </w:p>
        </w:tc>
      </w:tr>
      <w:tr w:rsidR="000E0DF9" w:rsidRPr="000937B2" w14:paraId="1B3C5CF5" w14:textId="77777777" w:rsidTr="000E0DF9">
        <w:tc>
          <w:tcPr>
            <w:tcW w:w="706" w:type="dxa"/>
          </w:tcPr>
          <w:p w14:paraId="6A4CAD9A" w14:textId="77777777" w:rsidR="000E0DF9" w:rsidRDefault="000E0DF9" w:rsidP="000E0DF9">
            <w:pPr>
              <w:contextualSpacing/>
              <w:jc w:val="both"/>
              <w:rPr>
                <w:sz w:val="28"/>
                <w:szCs w:val="28"/>
                <w:lang w:val="uk-UA"/>
              </w:rPr>
            </w:pPr>
            <w:r>
              <w:rPr>
                <w:sz w:val="28"/>
                <w:szCs w:val="28"/>
                <w:lang w:val="uk-UA"/>
              </w:rPr>
              <w:lastRenderedPageBreak/>
              <w:t>1.4. </w:t>
            </w:r>
          </w:p>
        </w:tc>
        <w:tc>
          <w:tcPr>
            <w:tcW w:w="9148" w:type="dxa"/>
          </w:tcPr>
          <w:p w14:paraId="1AACE6A2" w14:textId="77777777" w:rsidR="000E0DF9" w:rsidRDefault="000E0DF9" w:rsidP="000E0DF9">
            <w:pPr>
              <w:contextualSpacing/>
              <w:jc w:val="both"/>
              <w:rPr>
                <w:sz w:val="28"/>
                <w:szCs w:val="28"/>
                <w:lang w:val="uk-UA"/>
              </w:rPr>
            </w:pPr>
            <w:r>
              <w:rPr>
                <w:sz w:val="28"/>
                <w:szCs w:val="28"/>
                <w:lang w:val="uk-UA"/>
              </w:rPr>
              <w:t xml:space="preserve">САМОАНАЛІЗ ВЛАСНОЇ </w:t>
            </w:r>
            <w:r w:rsidR="00A1199A">
              <w:rPr>
                <w:sz w:val="28"/>
                <w:szCs w:val="28"/>
                <w:lang w:val="uk-UA"/>
              </w:rPr>
              <w:t>ВИКЛАДАЦЬКОЇ</w:t>
            </w:r>
            <w:r>
              <w:rPr>
                <w:sz w:val="28"/>
                <w:szCs w:val="28"/>
                <w:lang w:val="uk-UA"/>
              </w:rPr>
              <w:t xml:space="preserve"> ДІЯЛЬНОСТІ:</w:t>
            </w:r>
          </w:p>
          <w:p w14:paraId="761887BA" w14:textId="77777777" w:rsidR="000E0DF9" w:rsidRDefault="000E0DF9" w:rsidP="000E0DF9">
            <w:pPr>
              <w:contextualSpacing/>
              <w:jc w:val="both"/>
              <w:rPr>
                <w:sz w:val="28"/>
                <w:szCs w:val="28"/>
                <w:lang w:val="uk-UA"/>
              </w:rPr>
            </w:pPr>
            <w:r>
              <w:rPr>
                <w:sz w:val="28"/>
                <w:szCs w:val="28"/>
                <w:lang w:val="uk-UA"/>
              </w:rPr>
              <w:t>-проблеми і досягнення у складанні д</w:t>
            </w:r>
            <w:r w:rsidRPr="0085073C">
              <w:rPr>
                <w:sz w:val="28"/>
                <w:szCs w:val="28"/>
                <w:lang w:val="uk-UA"/>
              </w:rPr>
              <w:t>идактични</w:t>
            </w:r>
            <w:r>
              <w:rPr>
                <w:sz w:val="28"/>
                <w:szCs w:val="28"/>
                <w:lang w:val="uk-UA"/>
              </w:rPr>
              <w:t>х</w:t>
            </w:r>
            <w:r w:rsidRPr="0085073C">
              <w:rPr>
                <w:sz w:val="28"/>
                <w:szCs w:val="28"/>
                <w:lang w:val="uk-UA"/>
              </w:rPr>
              <w:t xml:space="preserve"> </w:t>
            </w:r>
            <w:proofErr w:type="spellStart"/>
            <w:r w:rsidRPr="0085073C">
              <w:rPr>
                <w:sz w:val="28"/>
                <w:szCs w:val="28"/>
                <w:lang w:val="uk-UA"/>
              </w:rPr>
              <w:t>проект</w:t>
            </w:r>
            <w:r>
              <w:rPr>
                <w:sz w:val="28"/>
                <w:szCs w:val="28"/>
                <w:lang w:val="uk-UA"/>
              </w:rPr>
              <w:t>ів</w:t>
            </w:r>
            <w:proofErr w:type="spellEnd"/>
            <w:r w:rsidRPr="0085073C">
              <w:rPr>
                <w:sz w:val="28"/>
                <w:szCs w:val="28"/>
                <w:lang w:val="uk-UA"/>
              </w:rPr>
              <w:t xml:space="preserve"> та презентаці</w:t>
            </w:r>
            <w:r>
              <w:rPr>
                <w:sz w:val="28"/>
                <w:szCs w:val="28"/>
                <w:lang w:val="uk-UA"/>
              </w:rPr>
              <w:t>ї</w:t>
            </w:r>
            <w:r w:rsidRPr="0085073C">
              <w:rPr>
                <w:sz w:val="28"/>
                <w:szCs w:val="28"/>
                <w:lang w:val="uk-UA"/>
              </w:rPr>
              <w:t xml:space="preserve"> </w:t>
            </w:r>
            <w:r>
              <w:rPr>
                <w:sz w:val="28"/>
                <w:szCs w:val="28"/>
                <w:lang w:val="uk-UA"/>
              </w:rPr>
              <w:t xml:space="preserve">тем </w:t>
            </w:r>
            <w:r w:rsidRPr="0085073C">
              <w:rPr>
                <w:sz w:val="28"/>
                <w:szCs w:val="28"/>
                <w:lang w:val="uk-UA"/>
              </w:rPr>
              <w:t>лекційн</w:t>
            </w:r>
            <w:r>
              <w:rPr>
                <w:sz w:val="28"/>
                <w:szCs w:val="28"/>
                <w:lang w:val="uk-UA"/>
              </w:rPr>
              <w:t>их</w:t>
            </w:r>
            <w:r w:rsidRPr="0085073C">
              <w:rPr>
                <w:sz w:val="28"/>
                <w:szCs w:val="28"/>
                <w:lang w:val="uk-UA"/>
              </w:rPr>
              <w:t xml:space="preserve"> занят</w:t>
            </w:r>
            <w:r>
              <w:rPr>
                <w:sz w:val="28"/>
                <w:szCs w:val="28"/>
                <w:lang w:val="uk-UA"/>
              </w:rPr>
              <w:t>ь, їх підготовці і проведенні;</w:t>
            </w:r>
          </w:p>
          <w:p w14:paraId="261BD139" w14:textId="77777777" w:rsidR="000E0DF9" w:rsidRDefault="000E0DF9" w:rsidP="000E0DF9">
            <w:pPr>
              <w:contextualSpacing/>
              <w:jc w:val="both"/>
              <w:rPr>
                <w:sz w:val="28"/>
                <w:szCs w:val="28"/>
                <w:lang w:val="uk-UA"/>
              </w:rPr>
            </w:pPr>
            <w:r>
              <w:rPr>
                <w:sz w:val="28"/>
                <w:szCs w:val="28"/>
                <w:lang w:val="uk-UA"/>
              </w:rPr>
              <w:t>-проблеми і досягнення у розробці п</w:t>
            </w:r>
            <w:r w:rsidRPr="0085073C">
              <w:rPr>
                <w:sz w:val="28"/>
                <w:szCs w:val="28"/>
                <w:lang w:val="uk-UA"/>
              </w:rPr>
              <w:t>лан</w:t>
            </w:r>
            <w:r>
              <w:rPr>
                <w:sz w:val="28"/>
                <w:szCs w:val="28"/>
                <w:lang w:val="uk-UA"/>
              </w:rPr>
              <w:t>ів</w:t>
            </w:r>
            <w:r w:rsidRPr="0085073C">
              <w:rPr>
                <w:sz w:val="28"/>
                <w:szCs w:val="28"/>
                <w:lang w:val="uk-UA"/>
              </w:rPr>
              <w:t>-конспект</w:t>
            </w:r>
            <w:r>
              <w:rPr>
                <w:sz w:val="28"/>
                <w:szCs w:val="28"/>
                <w:lang w:val="uk-UA"/>
              </w:rPr>
              <w:t>ів</w:t>
            </w:r>
            <w:r w:rsidRPr="0085073C">
              <w:rPr>
                <w:sz w:val="28"/>
                <w:szCs w:val="28"/>
                <w:lang w:val="uk-UA"/>
              </w:rPr>
              <w:t xml:space="preserve"> </w:t>
            </w:r>
            <w:r>
              <w:rPr>
                <w:sz w:val="28"/>
                <w:szCs w:val="28"/>
                <w:lang w:val="uk-UA"/>
              </w:rPr>
              <w:t>та навчально-методичного забезпечення семінарських/</w:t>
            </w:r>
            <w:r w:rsidRPr="0085073C">
              <w:rPr>
                <w:sz w:val="28"/>
                <w:szCs w:val="28"/>
                <w:lang w:val="uk-UA"/>
              </w:rPr>
              <w:t>практичн</w:t>
            </w:r>
            <w:r>
              <w:rPr>
                <w:sz w:val="28"/>
                <w:szCs w:val="28"/>
                <w:lang w:val="uk-UA"/>
              </w:rPr>
              <w:t>их</w:t>
            </w:r>
            <w:r w:rsidRPr="0085073C">
              <w:rPr>
                <w:sz w:val="28"/>
                <w:szCs w:val="28"/>
                <w:lang w:val="uk-UA"/>
              </w:rPr>
              <w:t xml:space="preserve"> занят</w:t>
            </w:r>
            <w:r>
              <w:rPr>
                <w:sz w:val="28"/>
                <w:szCs w:val="28"/>
                <w:lang w:val="uk-UA"/>
              </w:rPr>
              <w:t>ь</w:t>
            </w:r>
            <w:r w:rsidRPr="0085073C">
              <w:rPr>
                <w:sz w:val="28"/>
                <w:szCs w:val="28"/>
                <w:lang w:val="uk-UA"/>
              </w:rPr>
              <w:t xml:space="preserve">, </w:t>
            </w:r>
            <w:r>
              <w:rPr>
                <w:sz w:val="28"/>
                <w:szCs w:val="28"/>
                <w:lang w:val="uk-UA"/>
              </w:rPr>
              <w:t xml:space="preserve">їх проведенні, </w:t>
            </w:r>
            <w:r w:rsidRPr="0085073C">
              <w:rPr>
                <w:sz w:val="28"/>
                <w:szCs w:val="28"/>
                <w:lang w:val="uk-UA"/>
              </w:rPr>
              <w:t>робот</w:t>
            </w:r>
            <w:r>
              <w:rPr>
                <w:sz w:val="28"/>
                <w:szCs w:val="28"/>
                <w:lang w:val="uk-UA"/>
              </w:rPr>
              <w:t>і</w:t>
            </w:r>
            <w:r w:rsidRPr="0085073C">
              <w:rPr>
                <w:sz w:val="28"/>
                <w:szCs w:val="28"/>
                <w:lang w:val="uk-UA"/>
              </w:rPr>
              <w:t xml:space="preserve"> на</w:t>
            </w:r>
            <w:r>
              <w:rPr>
                <w:sz w:val="28"/>
                <w:szCs w:val="28"/>
                <w:lang w:val="uk-UA"/>
              </w:rPr>
              <w:t xml:space="preserve"> </w:t>
            </w:r>
            <w:r w:rsidRPr="0085073C">
              <w:rPr>
                <w:sz w:val="28"/>
                <w:szCs w:val="28"/>
                <w:lang w:val="uk-UA"/>
              </w:rPr>
              <w:t>інформаційно-навчальних платформах</w:t>
            </w:r>
            <w:r>
              <w:rPr>
                <w:sz w:val="28"/>
                <w:szCs w:val="28"/>
                <w:lang w:val="uk-UA"/>
              </w:rPr>
              <w:t>;</w:t>
            </w:r>
          </w:p>
          <w:p w14:paraId="14364BDB" w14:textId="77777777" w:rsidR="000E0DF9" w:rsidRDefault="000E0DF9" w:rsidP="000E0DF9">
            <w:pPr>
              <w:contextualSpacing/>
              <w:jc w:val="both"/>
              <w:rPr>
                <w:sz w:val="28"/>
                <w:szCs w:val="28"/>
                <w:lang w:val="uk-UA"/>
              </w:rPr>
            </w:pPr>
            <w:r>
              <w:rPr>
                <w:sz w:val="28"/>
                <w:szCs w:val="28"/>
                <w:lang w:val="uk-UA"/>
              </w:rPr>
              <w:t>-проблеми і досягнення в організації партнерської взаємодії і співпраці зі студентами, проведенні з ними виховної та організаційної діяльності;</w:t>
            </w:r>
          </w:p>
          <w:p w14:paraId="0208C35D" w14:textId="77777777" w:rsidR="000E0DF9" w:rsidRDefault="000E0DF9" w:rsidP="000E0DF9">
            <w:pPr>
              <w:contextualSpacing/>
              <w:jc w:val="both"/>
              <w:rPr>
                <w:sz w:val="28"/>
                <w:szCs w:val="28"/>
                <w:lang w:val="uk-UA"/>
              </w:rPr>
            </w:pPr>
            <w:r>
              <w:rPr>
                <w:sz w:val="28"/>
                <w:szCs w:val="28"/>
                <w:lang w:val="uk-UA"/>
              </w:rPr>
              <w:t>-проблеми і досягнення в організації науково-дослідної роботи зі студентами в рамках дисципліни викладання;</w:t>
            </w:r>
          </w:p>
          <w:p w14:paraId="253B801B" w14:textId="77777777" w:rsidR="000E0DF9" w:rsidRDefault="000E0DF9" w:rsidP="000E0DF9">
            <w:pPr>
              <w:contextualSpacing/>
              <w:jc w:val="both"/>
              <w:rPr>
                <w:sz w:val="28"/>
                <w:szCs w:val="28"/>
                <w:lang w:val="uk-UA"/>
              </w:rPr>
            </w:pPr>
            <w:r>
              <w:rPr>
                <w:sz w:val="28"/>
                <w:szCs w:val="28"/>
                <w:lang w:val="uk-UA"/>
              </w:rPr>
              <w:t>-проблеми і досягнення у пошуку, усвідомленні та практичному застосуванні новітніх освітніх технологій і цифрових засобів під час проведення навчальних занять і виховних заходів;</w:t>
            </w:r>
          </w:p>
          <w:p w14:paraId="76AE63EC" w14:textId="77777777" w:rsidR="000E0DF9" w:rsidRDefault="000E0DF9" w:rsidP="000E0DF9">
            <w:pPr>
              <w:contextualSpacing/>
              <w:jc w:val="both"/>
              <w:rPr>
                <w:sz w:val="28"/>
                <w:szCs w:val="28"/>
                <w:lang w:val="uk-UA"/>
              </w:rPr>
            </w:pPr>
            <w:r>
              <w:rPr>
                <w:sz w:val="28"/>
                <w:szCs w:val="28"/>
                <w:lang w:val="uk-UA"/>
              </w:rPr>
              <w:t>- самоаналіз якості власної викладацької, наукової, методичної та виховної діяльності, можливі перспективи для її вдосконалення.</w:t>
            </w:r>
          </w:p>
        </w:tc>
      </w:tr>
      <w:tr w:rsidR="000E0DF9" w14:paraId="7FF8BDE9" w14:textId="77777777" w:rsidTr="000E0DF9">
        <w:tc>
          <w:tcPr>
            <w:tcW w:w="706" w:type="dxa"/>
          </w:tcPr>
          <w:p w14:paraId="75C6DF2B" w14:textId="77777777" w:rsidR="000E0DF9" w:rsidRDefault="000E0DF9" w:rsidP="000E0DF9">
            <w:pPr>
              <w:contextualSpacing/>
              <w:jc w:val="both"/>
              <w:rPr>
                <w:sz w:val="28"/>
                <w:szCs w:val="28"/>
                <w:lang w:val="uk-UA"/>
              </w:rPr>
            </w:pPr>
          </w:p>
        </w:tc>
        <w:tc>
          <w:tcPr>
            <w:tcW w:w="9148" w:type="dxa"/>
          </w:tcPr>
          <w:p w14:paraId="696C6F5A" w14:textId="77777777" w:rsidR="000E0DF9" w:rsidRDefault="000E0DF9" w:rsidP="000E0DF9">
            <w:pPr>
              <w:contextualSpacing/>
              <w:jc w:val="center"/>
              <w:rPr>
                <w:sz w:val="28"/>
                <w:szCs w:val="28"/>
                <w:lang w:val="uk-UA"/>
              </w:rPr>
            </w:pPr>
            <w:r w:rsidRPr="0085073C">
              <w:rPr>
                <w:sz w:val="28"/>
                <w:szCs w:val="28"/>
                <w:lang w:val="uk-UA"/>
              </w:rPr>
              <w:t>ВИСНОВКИ</w:t>
            </w:r>
          </w:p>
        </w:tc>
      </w:tr>
      <w:tr w:rsidR="000E0DF9" w14:paraId="43818A2B" w14:textId="77777777" w:rsidTr="000E0DF9">
        <w:tc>
          <w:tcPr>
            <w:tcW w:w="706" w:type="dxa"/>
          </w:tcPr>
          <w:p w14:paraId="049A9B45" w14:textId="77777777" w:rsidR="000E0DF9" w:rsidRDefault="000E0DF9" w:rsidP="000E0DF9">
            <w:pPr>
              <w:contextualSpacing/>
              <w:jc w:val="both"/>
              <w:rPr>
                <w:sz w:val="28"/>
                <w:szCs w:val="28"/>
                <w:lang w:val="uk-UA"/>
              </w:rPr>
            </w:pPr>
          </w:p>
        </w:tc>
        <w:tc>
          <w:tcPr>
            <w:tcW w:w="9148" w:type="dxa"/>
          </w:tcPr>
          <w:p w14:paraId="3A4350DA" w14:textId="77777777" w:rsidR="000E0DF9" w:rsidRDefault="000E0DF9" w:rsidP="000E0DF9">
            <w:pPr>
              <w:contextualSpacing/>
              <w:jc w:val="center"/>
              <w:rPr>
                <w:sz w:val="28"/>
                <w:szCs w:val="28"/>
                <w:lang w:val="uk-UA"/>
              </w:rPr>
            </w:pPr>
            <w:r w:rsidRPr="0085073C">
              <w:rPr>
                <w:sz w:val="28"/>
                <w:szCs w:val="28"/>
                <w:lang w:val="uk-UA"/>
              </w:rPr>
              <w:t xml:space="preserve">СПИСОК </w:t>
            </w:r>
            <w:r>
              <w:rPr>
                <w:sz w:val="28"/>
                <w:szCs w:val="28"/>
                <w:lang w:val="uk-UA"/>
              </w:rPr>
              <w:t>ОПРАЦЬОВ</w:t>
            </w:r>
            <w:r w:rsidRPr="0085073C">
              <w:rPr>
                <w:sz w:val="28"/>
                <w:szCs w:val="28"/>
                <w:lang w:val="uk-UA"/>
              </w:rPr>
              <w:t>АНИХ ДЖЕРЕЛ</w:t>
            </w:r>
          </w:p>
        </w:tc>
      </w:tr>
      <w:tr w:rsidR="000E0DF9" w14:paraId="4855BF60" w14:textId="77777777" w:rsidTr="000E0DF9">
        <w:tc>
          <w:tcPr>
            <w:tcW w:w="706" w:type="dxa"/>
          </w:tcPr>
          <w:p w14:paraId="5B9E7EB1" w14:textId="77777777" w:rsidR="000E0DF9" w:rsidRDefault="000E0DF9" w:rsidP="000E0DF9">
            <w:pPr>
              <w:contextualSpacing/>
              <w:jc w:val="both"/>
              <w:rPr>
                <w:sz w:val="28"/>
                <w:szCs w:val="28"/>
                <w:lang w:val="uk-UA"/>
              </w:rPr>
            </w:pPr>
          </w:p>
        </w:tc>
        <w:tc>
          <w:tcPr>
            <w:tcW w:w="9148" w:type="dxa"/>
          </w:tcPr>
          <w:p w14:paraId="6A6F3BCB" w14:textId="77777777" w:rsidR="000E0DF9" w:rsidRPr="0085073C" w:rsidRDefault="000E0DF9" w:rsidP="000E0DF9">
            <w:pPr>
              <w:contextualSpacing/>
              <w:jc w:val="center"/>
              <w:rPr>
                <w:sz w:val="28"/>
                <w:szCs w:val="28"/>
                <w:lang w:val="uk-UA"/>
              </w:rPr>
            </w:pPr>
            <w:r w:rsidRPr="00A539F3">
              <w:rPr>
                <w:sz w:val="28"/>
                <w:szCs w:val="28"/>
                <w:lang w:val="uk-UA"/>
              </w:rPr>
              <w:t>ДОДАТКИ</w:t>
            </w:r>
          </w:p>
        </w:tc>
      </w:tr>
    </w:tbl>
    <w:p w14:paraId="1C9B9D8B" w14:textId="77777777" w:rsidR="000E0DF9" w:rsidRDefault="000E0DF9" w:rsidP="000E0DF9">
      <w:pPr>
        <w:ind w:firstLine="709"/>
        <w:contextualSpacing/>
        <w:jc w:val="center"/>
        <w:rPr>
          <w:b/>
          <w:sz w:val="28"/>
          <w:szCs w:val="28"/>
          <w:lang w:val="uk-UA"/>
        </w:rPr>
      </w:pPr>
      <w:r w:rsidRPr="00A539F3">
        <w:rPr>
          <w:b/>
          <w:sz w:val="28"/>
          <w:szCs w:val="28"/>
          <w:lang w:val="uk-UA"/>
        </w:rPr>
        <w:t>Вимоги до оформлення звіту</w:t>
      </w:r>
      <w:r>
        <w:rPr>
          <w:b/>
          <w:sz w:val="28"/>
          <w:szCs w:val="28"/>
          <w:lang w:val="uk-UA"/>
        </w:rPr>
        <w:t xml:space="preserve"> з </w:t>
      </w:r>
      <w:r w:rsidRPr="0085073C">
        <w:rPr>
          <w:b/>
          <w:sz w:val="28"/>
          <w:szCs w:val="28"/>
          <w:lang w:val="uk-UA"/>
        </w:rPr>
        <w:t>асистентської практики</w:t>
      </w:r>
    </w:p>
    <w:p w14:paraId="18F7A4E8" w14:textId="77777777" w:rsidR="000E0DF9" w:rsidRPr="00A539F3" w:rsidRDefault="000E0DF9" w:rsidP="000E0DF9">
      <w:pPr>
        <w:ind w:firstLine="709"/>
        <w:contextualSpacing/>
        <w:jc w:val="center"/>
        <w:rPr>
          <w:b/>
          <w:sz w:val="28"/>
          <w:szCs w:val="28"/>
          <w:lang w:val="uk-UA"/>
        </w:rPr>
      </w:pPr>
    </w:p>
    <w:p w14:paraId="6F7E0FBA" w14:textId="77777777" w:rsidR="000E0DF9" w:rsidRPr="00A539F3" w:rsidRDefault="000E0DF9" w:rsidP="000E0DF9">
      <w:pPr>
        <w:ind w:firstLine="709"/>
        <w:contextualSpacing/>
        <w:jc w:val="both"/>
        <w:rPr>
          <w:sz w:val="28"/>
          <w:szCs w:val="28"/>
          <w:lang w:val="uk-UA"/>
        </w:rPr>
      </w:pPr>
      <w:r w:rsidRPr="00A539F3">
        <w:rPr>
          <w:sz w:val="28"/>
          <w:szCs w:val="28"/>
          <w:lang w:val="uk-UA"/>
        </w:rPr>
        <w:t xml:space="preserve">Оформлення звіту </w:t>
      </w:r>
      <w:r>
        <w:rPr>
          <w:sz w:val="28"/>
          <w:szCs w:val="28"/>
          <w:lang w:val="uk-UA"/>
        </w:rPr>
        <w:t>здобувача третього (</w:t>
      </w:r>
      <w:proofErr w:type="spellStart"/>
      <w:r>
        <w:rPr>
          <w:sz w:val="28"/>
          <w:szCs w:val="28"/>
          <w:lang w:val="uk-UA"/>
        </w:rPr>
        <w:t>освітньо</w:t>
      </w:r>
      <w:proofErr w:type="spellEnd"/>
      <w:r>
        <w:rPr>
          <w:sz w:val="28"/>
          <w:szCs w:val="28"/>
          <w:lang w:val="uk-UA"/>
        </w:rPr>
        <w:t>-наукового) рівня вищої освіти</w:t>
      </w:r>
      <w:r w:rsidRPr="00A539F3">
        <w:rPr>
          <w:sz w:val="28"/>
          <w:szCs w:val="28"/>
          <w:lang w:val="uk-UA"/>
        </w:rPr>
        <w:t xml:space="preserve"> має відповідати вимогам </w:t>
      </w:r>
      <w:r w:rsidRPr="00FB1A1A">
        <w:rPr>
          <w:sz w:val="28"/>
          <w:szCs w:val="28"/>
          <w:lang w:val="uk-UA"/>
        </w:rPr>
        <w:t xml:space="preserve">Національного стандарту України ДСТУ 8302:2015 </w:t>
      </w:r>
      <w:r w:rsidRPr="00A539F3">
        <w:rPr>
          <w:sz w:val="28"/>
          <w:szCs w:val="28"/>
          <w:lang w:val="uk-UA"/>
        </w:rPr>
        <w:t>[5]:</w:t>
      </w:r>
    </w:p>
    <w:p w14:paraId="522E3C4B" w14:textId="77777777" w:rsidR="000E0DF9" w:rsidRPr="00A539F3" w:rsidRDefault="000E0DF9" w:rsidP="000E0DF9">
      <w:pPr>
        <w:ind w:firstLine="709"/>
        <w:contextualSpacing/>
        <w:jc w:val="both"/>
        <w:rPr>
          <w:sz w:val="28"/>
          <w:szCs w:val="28"/>
          <w:lang w:val="uk-UA"/>
        </w:rPr>
      </w:pPr>
      <w:r>
        <w:rPr>
          <w:sz w:val="28"/>
          <w:szCs w:val="28"/>
          <w:lang w:val="uk-UA"/>
        </w:rPr>
        <w:t>- </w:t>
      </w:r>
      <w:r w:rsidRPr="00A539F3">
        <w:rPr>
          <w:sz w:val="28"/>
          <w:szCs w:val="28"/>
          <w:lang w:val="uk-UA"/>
        </w:rPr>
        <w:t>Текст звіту набирають на комп’ютері друкують на одному</w:t>
      </w:r>
      <w:r>
        <w:rPr>
          <w:sz w:val="28"/>
          <w:szCs w:val="28"/>
          <w:lang w:val="uk-UA"/>
        </w:rPr>
        <w:t xml:space="preserve"> </w:t>
      </w:r>
      <w:r w:rsidRPr="00A539F3">
        <w:rPr>
          <w:sz w:val="28"/>
          <w:szCs w:val="28"/>
          <w:lang w:val="uk-UA"/>
        </w:rPr>
        <w:t>боці аркуша білого паперу формату А4 (210x297 мм). Оптимальний обсяг звіту –</w:t>
      </w:r>
      <w:r>
        <w:rPr>
          <w:sz w:val="28"/>
          <w:szCs w:val="28"/>
          <w:lang w:val="uk-UA"/>
        </w:rPr>
        <w:t xml:space="preserve"> </w:t>
      </w:r>
      <w:r w:rsidRPr="00A539F3">
        <w:rPr>
          <w:sz w:val="28"/>
          <w:szCs w:val="28"/>
          <w:lang w:val="uk-UA"/>
        </w:rPr>
        <w:t>15 сторінок (без урахування обсягу матеріалів, розміщених у додатках), шрифт</w:t>
      </w:r>
      <w:r>
        <w:rPr>
          <w:sz w:val="28"/>
          <w:szCs w:val="28"/>
          <w:lang w:val="uk-UA"/>
        </w:rPr>
        <w:t xml:space="preserve"> </w:t>
      </w:r>
      <w:r w:rsidRPr="00A539F3">
        <w:rPr>
          <w:sz w:val="28"/>
          <w:szCs w:val="28"/>
          <w:lang w:val="uk-UA"/>
        </w:rPr>
        <w:t xml:space="preserve">– 14 </w:t>
      </w:r>
      <w:proofErr w:type="spellStart"/>
      <w:r w:rsidRPr="00A539F3">
        <w:rPr>
          <w:sz w:val="28"/>
          <w:szCs w:val="28"/>
          <w:lang w:val="uk-UA"/>
        </w:rPr>
        <w:t>Times</w:t>
      </w:r>
      <w:proofErr w:type="spellEnd"/>
      <w:r w:rsidRPr="00A539F3">
        <w:rPr>
          <w:sz w:val="28"/>
          <w:szCs w:val="28"/>
          <w:lang w:val="uk-UA"/>
        </w:rPr>
        <w:t xml:space="preserve"> </w:t>
      </w:r>
      <w:proofErr w:type="spellStart"/>
      <w:r w:rsidRPr="00A539F3">
        <w:rPr>
          <w:sz w:val="28"/>
          <w:szCs w:val="28"/>
          <w:lang w:val="uk-UA"/>
        </w:rPr>
        <w:t>New</w:t>
      </w:r>
      <w:proofErr w:type="spellEnd"/>
      <w:r w:rsidRPr="00A539F3">
        <w:rPr>
          <w:sz w:val="28"/>
          <w:szCs w:val="28"/>
          <w:lang w:val="uk-UA"/>
        </w:rPr>
        <w:t xml:space="preserve"> </w:t>
      </w:r>
      <w:proofErr w:type="spellStart"/>
      <w:r w:rsidRPr="00A539F3">
        <w:rPr>
          <w:sz w:val="28"/>
          <w:szCs w:val="28"/>
          <w:lang w:val="uk-UA"/>
        </w:rPr>
        <w:t>Roman</w:t>
      </w:r>
      <w:proofErr w:type="spellEnd"/>
      <w:r w:rsidRPr="00A539F3">
        <w:rPr>
          <w:sz w:val="28"/>
          <w:szCs w:val="28"/>
          <w:lang w:val="uk-UA"/>
        </w:rPr>
        <w:t xml:space="preserve"> (в графічному матеріалі дозволяється – 12), інтервал – 1,5.</w:t>
      </w:r>
      <w:r>
        <w:rPr>
          <w:sz w:val="28"/>
          <w:szCs w:val="28"/>
          <w:lang w:val="uk-UA"/>
        </w:rPr>
        <w:t xml:space="preserve"> </w:t>
      </w:r>
      <w:r w:rsidRPr="00A539F3">
        <w:rPr>
          <w:sz w:val="28"/>
          <w:szCs w:val="28"/>
          <w:lang w:val="uk-UA"/>
        </w:rPr>
        <w:t>Поля: зліва – не менше 25 мм, справа – не менше 10 мм, зверху і знизу – не</w:t>
      </w:r>
      <w:r>
        <w:rPr>
          <w:sz w:val="28"/>
          <w:szCs w:val="28"/>
          <w:lang w:val="uk-UA"/>
        </w:rPr>
        <w:t xml:space="preserve"> </w:t>
      </w:r>
      <w:r w:rsidRPr="00A539F3">
        <w:rPr>
          <w:sz w:val="28"/>
          <w:szCs w:val="28"/>
          <w:lang w:val="uk-UA"/>
        </w:rPr>
        <w:t>менше 20 мм. Абзац – 10 мм. Шрифт друку повинен бути чітким, щільність</w:t>
      </w:r>
      <w:r>
        <w:rPr>
          <w:sz w:val="28"/>
          <w:szCs w:val="28"/>
          <w:lang w:val="uk-UA"/>
        </w:rPr>
        <w:t xml:space="preserve"> </w:t>
      </w:r>
      <w:r w:rsidRPr="00A539F3">
        <w:rPr>
          <w:sz w:val="28"/>
          <w:szCs w:val="28"/>
          <w:lang w:val="uk-UA"/>
        </w:rPr>
        <w:t>тексту – однаковою.</w:t>
      </w:r>
    </w:p>
    <w:p w14:paraId="52CBEE79" w14:textId="77777777" w:rsidR="000E0DF9" w:rsidRPr="00A539F3" w:rsidRDefault="000E0DF9" w:rsidP="000E0DF9">
      <w:pPr>
        <w:ind w:firstLine="709"/>
        <w:contextualSpacing/>
        <w:jc w:val="both"/>
        <w:rPr>
          <w:sz w:val="28"/>
          <w:szCs w:val="28"/>
          <w:lang w:val="uk-UA"/>
        </w:rPr>
      </w:pPr>
      <w:r>
        <w:rPr>
          <w:sz w:val="28"/>
          <w:szCs w:val="28"/>
          <w:lang w:val="uk-UA"/>
        </w:rPr>
        <w:t>- </w:t>
      </w:r>
      <w:r w:rsidRPr="00A539F3">
        <w:rPr>
          <w:sz w:val="28"/>
          <w:szCs w:val="28"/>
          <w:lang w:val="uk-UA"/>
        </w:rPr>
        <w:t>Кожну структурну частину звіту починають з нової сторінки. Заголовки</w:t>
      </w:r>
      <w:r>
        <w:rPr>
          <w:sz w:val="28"/>
          <w:szCs w:val="28"/>
          <w:lang w:val="uk-UA"/>
        </w:rPr>
        <w:t xml:space="preserve"> </w:t>
      </w:r>
      <w:r w:rsidRPr="00A539F3">
        <w:rPr>
          <w:sz w:val="28"/>
          <w:szCs w:val="28"/>
          <w:lang w:val="uk-UA"/>
        </w:rPr>
        <w:t>структурних частин «ВСТУП», «РОЗДІЛ</w:t>
      </w:r>
      <w:r>
        <w:rPr>
          <w:sz w:val="28"/>
          <w:szCs w:val="28"/>
          <w:lang w:val="uk-UA"/>
        </w:rPr>
        <w:t xml:space="preserve"> І</w:t>
      </w:r>
      <w:r w:rsidRPr="00A539F3">
        <w:rPr>
          <w:sz w:val="28"/>
          <w:szCs w:val="28"/>
          <w:lang w:val="uk-UA"/>
        </w:rPr>
        <w:t>», «ВИСНОВКИ», «СПИСОК</w:t>
      </w:r>
      <w:r>
        <w:rPr>
          <w:sz w:val="28"/>
          <w:szCs w:val="28"/>
          <w:lang w:val="uk-UA"/>
        </w:rPr>
        <w:t xml:space="preserve"> </w:t>
      </w:r>
      <w:r w:rsidRPr="00A539F3">
        <w:rPr>
          <w:sz w:val="28"/>
          <w:szCs w:val="28"/>
          <w:lang w:val="uk-UA"/>
        </w:rPr>
        <w:t>ВИКОРИСТАНИХ ДЖЕРЕЛ», «ДОДАТКИ» друкують великими літерами</w:t>
      </w:r>
      <w:r>
        <w:rPr>
          <w:sz w:val="28"/>
          <w:szCs w:val="28"/>
          <w:lang w:val="uk-UA"/>
        </w:rPr>
        <w:t xml:space="preserve"> </w:t>
      </w:r>
      <w:r w:rsidRPr="00A539F3">
        <w:rPr>
          <w:sz w:val="28"/>
          <w:szCs w:val="28"/>
          <w:lang w:val="uk-UA"/>
        </w:rPr>
        <w:t xml:space="preserve">симетрично до тексту по центру сторінки (без крапки). </w:t>
      </w:r>
    </w:p>
    <w:p w14:paraId="74888101" w14:textId="77777777" w:rsidR="000E0DF9" w:rsidRPr="00A539F3" w:rsidRDefault="000E0DF9" w:rsidP="000E0DF9">
      <w:pPr>
        <w:ind w:firstLine="709"/>
        <w:contextualSpacing/>
        <w:jc w:val="both"/>
        <w:rPr>
          <w:sz w:val="28"/>
          <w:szCs w:val="28"/>
          <w:lang w:val="uk-UA"/>
        </w:rPr>
      </w:pPr>
      <w:r>
        <w:rPr>
          <w:sz w:val="28"/>
          <w:szCs w:val="28"/>
          <w:lang w:val="uk-UA"/>
        </w:rPr>
        <w:t>-</w:t>
      </w:r>
      <w:r w:rsidRPr="00A539F3">
        <w:rPr>
          <w:sz w:val="28"/>
          <w:szCs w:val="28"/>
          <w:lang w:val="uk-UA"/>
        </w:rPr>
        <w:t xml:space="preserve"> Нумерація сторінок має бути наскрізною і</w:t>
      </w:r>
      <w:r>
        <w:rPr>
          <w:sz w:val="28"/>
          <w:szCs w:val="28"/>
          <w:lang w:val="uk-UA"/>
        </w:rPr>
        <w:t xml:space="preserve"> </w:t>
      </w:r>
      <w:r w:rsidRPr="00A539F3">
        <w:rPr>
          <w:sz w:val="28"/>
          <w:szCs w:val="28"/>
          <w:lang w:val="uk-UA"/>
        </w:rPr>
        <w:t>проставлятися у правому верхньому куті аркуша без крапки. Нумерація сторінок</w:t>
      </w:r>
      <w:r>
        <w:rPr>
          <w:sz w:val="28"/>
          <w:szCs w:val="28"/>
          <w:lang w:val="uk-UA"/>
        </w:rPr>
        <w:t xml:space="preserve"> </w:t>
      </w:r>
      <w:r w:rsidRPr="00A539F3">
        <w:rPr>
          <w:sz w:val="28"/>
          <w:szCs w:val="28"/>
          <w:lang w:val="uk-UA"/>
        </w:rPr>
        <w:t>проставляється, починаючи зі «</w:t>
      </w:r>
      <w:proofErr w:type="spellStart"/>
      <w:r w:rsidRPr="00A539F3">
        <w:rPr>
          <w:sz w:val="28"/>
          <w:szCs w:val="28"/>
          <w:lang w:val="uk-UA"/>
        </w:rPr>
        <w:t>ВСТУПу</w:t>
      </w:r>
      <w:proofErr w:type="spellEnd"/>
      <w:r w:rsidRPr="00A539F3">
        <w:rPr>
          <w:sz w:val="28"/>
          <w:szCs w:val="28"/>
          <w:lang w:val="uk-UA"/>
        </w:rPr>
        <w:t>»</w:t>
      </w:r>
      <w:r>
        <w:rPr>
          <w:sz w:val="28"/>
          <w:szCs w:val="28"/>
          <w:lang w:val="uk-UA"/>
        </w:rPr>
        <w:t xml:space="preserve"> (сторінка 2)</w:t>
      </w:r>
      <w:r w:rsidRPr="00A539F3">
        <w:rPr>
          <w:sz w:val="28"/>
          <w:szCs w:val="28"/>
          <w:lang w:val="uk-UA"/>
        </w:rPr>
        <w:t>.</w:t>
      </w:r>
    </w:p>
    <w:p w14:paraId="33C9F687" w14:textId="77777777" w:rsidR="000E0DF9" w:rsidRDefault="000E0DF9" w:rsidP="000E0DF9">
      <w:pPr>
        <w:ind w:firstLine="709"/>
        <w:contextualSpacing/>
        <w:jc w:val="both"/>
        <w:rPr>
          <w:sz w:val="28"/>
          <w:szCs w:val="28"/>
          <w:lang w:val="uk-UA"/>
        </w:rPr>
      </w:pPr>
      <w:r>
        <w:rPr>
          <w:sz w:val="28"/>
          <w:szCs w:val="28"/>
          <w:lang w:val="uk-UA"/>
        </w:rPr>
        <w:t>- </w:t>
      </w:r>
      <w:r w:rsidRPr="00A539F3">
        <w:rPr>
          <w:sz w:val="28"/>
          <w:szCs w:val="28"/>
          <w:lang w:val="uk-UA"/>
        </w:rPr>
        <w:t>Допоміжними матеріалами є:</w:t>
      </w:r>
      <w:r>
        <w:rPr>
          <w:sz w:val="28"/>
          <w:szCs w:val="28"/>
          <w:lang w:val="uk-UA"/>
        </w:rPr>
        <w:t xml:space="preserve"> </w:t>
      </w:r>
      <w:r w:rsidRPr="00A539F3">
        <w:rPr>
          <w:sz w:val="28"/>
          <w:szCs w:val="28"/>
          <w:lang w:val="uk-UA"/>
        </w:rPr>
        <w:t>ілюстрації (схеми, діаграми, графіки тощо), формули, таблиці, додатки</w:t>
      </w:r>
      <w:r>
        <w:rPr>
          <w:sz w:val="28"/>
          <w:szCs w:val="28"/>
          <w:lang w:val="uk-UA"/>
        </w:rPr>
        <w:t>, їх нумерація має бути наскрізною</w:t>
      </w:r>
      <w:r w:rsidRPr="00A539F3">
        <w:rPr>
          <w:sz w:val="28"/>
          <w:szCs w:val="28"/>
          <w:lang w:val="uk-UA"/>
        </w:rPr>
        <w:t>.</w:t>
      </w:r>
    </w:p>
    <w:p w14:paraId="660379EC" w14:textId="77777777" w:rsidR="000E0DF9" w:rsidRDefault="000E0DF9" w:rsidP="000E0DF9">
      <w:pPr>
        <w:ind w:firstLine="709"/>
        <w:contextualSpacing/>
        <w:jc w:val="both"/>
        <w:rPr>
          <w:sz w:val="28"/>
          <w:szCs w:val="28"/>
          <w:lang w:val="uk-UA"/>
        </w:rPr>
      </w:pPr>
      <w:r>
        <w:rPr>
          <w:sz w:val="28"/>
          <w:szCs w:val="28"/>
          <w:lang w:val="uk-UA"/>
        </w:rPr>
        <w:lastRenderedPageBreak/>
        <w:t>- </w:t>
      </w:r>
      <w:r w:rsidRPr="00FB1A1A">
        <w:rPr>
          <w:sz w:val="28"/>
          <w:szCs w:val="28"/>
          <w:lang w:val="uk-UA"/>
        </w:rPr>
        <w:t xml:space="preserve">Посилання </w:t>
      </w:r>
      <w:r>
        <w:rPr>
          <w:sz w:val="28"/>
          <w:szCs w:val="28"/>
          <w:lang w:val="uk-UA"/>
        </w:rPr>
        <w:t xml:space="preserve">у звіті </w:t>
      </w:r>
      <w:r w:rsidRPr="00FB1A1A">
        <w:rPr>
          <w:sz w:val="28"/>
          <w:szCs w:val="28"/>
          <w:lang w:val="uk-UA"/>
        </w:rPr>
        <w:t>даються одразу після закінчення цитати у квадратних</w:t>
      </w:r>
      <w:r>
        <w:rPr>
          <w:sz w:val="28"/>
          <w:szCs w:val="28"/>
          <w:lang w:val="uk-UA"/>
        </w:rPr>
        <w:t xml:space="preserve"> </w:t>
      </w:r>
      <w:r w:rsidRPr="00FB1A1A">
        <w:rPr>
          <w:sz w:val="28"/>
          <w:szCs w:val="28"/>
          <w:lang w:val="uk-UA"/>
        </w:rPr>
        <w:t>дужках, де вказується порядковий номер джерела у переліку посилань та</w:t>
      </w:r>
      <w:r>
        <w:rPr>
          <w:sz w:val="28"/>
          <w:szCs w:val="28"/>
          <w:lang w:val="uk-UA"/>
        </w:rPr>
        <w:t xml:space="preserve"> </w:t>
      </w:r>
      <w:r w:rsidRPr="00FB1A1A">
        <w:rPr>
          <w:sz w:val="28"/>
          <w:szCs w:val="28"/>
          <w:lang w:val="uk-UA"/>
        </w:rPr>
        <w:t>відповідна сторінка джерела (наприклад – [6, с. 22]</w:t>
      </w:r>
      <w:r>
        <w:rPr>
          <w:sz w:val="28"/>
          <w:szCs w:val="28"/>
          <w:lang w:val="uk-UA"/>
        </w:rPr>
        <w:t>).</w:t>
      </w:r>
    </w:p>
    <w:p w14:paraId="2E694D9E" w14:textId="77777777" w:rsidR="000E0DF9" w:rsidRDefault="000E0DF9" w:rsidP="000E0DF9">
      <w:pPr>
        <w:ind w:firstLine="709"/>
        <w:contextualSpacing/>
        <w:jc w:val="both"/>
        <w:rPr>
          <w:sz w:val="28"/>
          <w:szCs w:val="28"/>
          <w:lang w:val="uk-UA"/>
        </w:rPr>
      </w:pPr>
    </w:p>
    <w:p w14:paraId="18D37C0B" w14:textId="77777777" w:rsidR="000E0DF9" w:rsidRDefault="00643FFA" w:rsidP="000E0DF9">
      <w:pPr>
        <w:ind w:firstLine="709"/>
        <w:contextualSpacing/>
        <w:jc w:val="center"/>
        <w:rPr>
          <w:b/>
          <w:sz w:val="28"/>
          <w:szCs w:val="28"/>
          <w:lang w:val="uk-UA"/>
        </w:rPr>
      </w:pPr>
      <w:r>
        <w:rPr>
          <w:b/>
          <w:sz w:val="28"/>
          <w:szCs w:val="28"/>
          <w:lang w:val="uk-UA"/>
        </w:rPr>
        <w:t>1.</w:t>
      </w:r>
      <w:r w:rsidR="000E0DF9" w:rsidRPr="00A37BBB">
        <w:rPr>
          <w:b/>
          <w:sz w:val="28"/>
          <w:szCs w:val="28"/>
          <w:lang w:val="uk-UA"/>
        </w:rPr>
        <w:t>6.</w:t>
      </w:r>
      <w:r w:rsidR="000E0DF9">
        <w:rPr>
          <w:b/>
          <w:sz w:val="28"/>
          <w:szCs w:val="28"/>
          <w:lang w:val="uk-UA"/>
        </w:rPr>
        <w:t> </w:t>
      </w:r>
      <w:r w:rsidR="00A52A69" w:rsidRPr="00A52A69">
        <w:rPr>
          <w:b/>
          <w:sz w:val="28"/>
          <w:szCs w:val="28"/>
          <w:lang w:val="uk-UA"/>
        </w:rPr>
        <w:t>Форми контролю</w:t>
      </w:r>
      <w:r w:rsidR="00A52A69">
        <w:rPr>
          <w:b/>
          <w:sz w:val="28"/>
          <w:szCs w:val="28"/>
          <w:lang w:val="uk-UA"/>
        </w:rPr>
        <w:t xml:space="preserve"> і </w:t>
      </w:r>
      <w:r w:rsidR="00A52A69" w:rsidRPr="00A52A69">
        <w:rPr>
          <w:b/>
          <w:sz w:val="28"/>
          <w:szCs w:val="28"/>
          <w:lang w:val="uk-UA"/>
        </w:rPr>
        <w:t xml:space="preserve">методи </w:t>
      </w:r>
      <w:proofErr w:type="spellStart"/>
      <w:r w:rsidR="00A52A69">
        <w:rPr>
          <w:b/>
          <w:sz w:val="28"/>
          <w:szCs w:val="28"/>
          <w:lang w:val="uk-UA"/>
        </w:rPr>
        <w:t>о</w:t>
      </w:r>
      <w:r w:rsidR="000E0DF9" w:rsidRPr="00A37BBB">
        <w:rPr>
          <w:b/>
          <w:sz w:val="28"/>
          <w:szCs w:val="28"/>
          <w:lang w:val="uk-UA"/>
        </w:rPr>
        <w:t>цiнювання</w:t>
      </w:r>
      <w:proofErr w:type="spellEnd"/>
      <w:r w:rsidR="000E0DF9" w:rsidRPr="00A37BBB">
        <w:rPr>
          <w:b/>
          <w:sz w:val="28"/>
          <w:szCs w:val="28"/>
          <w:lang w:val="uk-UA"/>
        </w:rPr>
        <w:t xml:space="preserve"> </w:t>
      </w:r>
      <w:proofErr w:type="spellStart"/>
      <w:r w:rsidR="000E0DF9" w:rsidRPr="00A37BBB">
        <w:rPr>
          <w:b/>
          <w:sz w:val="28"/>
          <w:szCs w:val="28"/>
          <w:lang w:val="uk-UA"/>
        </w:rPr>
        <w:t>результатiв</w:t>
      </w:r>
      <w:proofErr w:type="spellEnd"/>
      <w:r w:rsidR="000E0DF9" w:rsidRPr="00A37BBB">
        <w:rPr>
          <w:b/>
          <w:sz w:val="28"/>
          <w:szCs w:val="28"/>
          <w:lang w:val="uk-UA"/>
        </w:rPr>
        <w:t xml:space="preserve"> асистентської практики</w:t>
      </w:r>
    </w:p>
    <w:p w14:paraId="044A7D14" w14:textId="77777777" w:rsidR="000E0DF9" w:rsidRDefault="000E0DF9" w:rsidP="000E0DF9">
      <w:pPr>
        <w:ind w:firstLine="709"/>
        <w:contextualSpacing/>
        <w:jc w:val="center"/>
        <w:rPr>
          <w:b/>
          <w:sz w:val="28"/>
          <w:szCs w:val="28"/>
          <w:lang w:val="uk-UA"/>
        </w:rPr>
      </w:pPr>
    </w:p>
    <w:p w14:paraId="38AD1BE4" w14:textId="77777777" w:rsidR="000E0DF9" w:rsidRDefault="000E0DF9" w:rsidP="000E0DF9">
      <w:pPr>
        <w:ind w:firstLine="709"/>
        <w:contextualSpacing/>
        <w:jc w:val="both"/>
        <w:rPr>
          <w:sz w:val="28"/>
          <w:szCs w:val="28"/>
          <w:lang w:val="uk-UA"/>
        </w:rPr>
      </w:pPr>
      <w:r w:rsidRPr="005D5D2A">
        <w:rPr>
          <w:sz w:val="28"/>
          <w:szCs w:val="28"/>
          <w:lang w:val="uk-UA"/>
        </w:rPr>
        <w:t>З</w:t>
      </w:r>
      <w:r>
        <w:rPr>
          <w:sz w:val="28"/>
          <w:szCs w:val="28"/>
          <w:lang w:val="uk-UA"/>
        </w:rPr>
        <w:t xml:space="preserve"> </w:t>
      </w:r>
      <w:r w:rsidRPr="005D5D2A">
        <w:rPr>
          <w:sz w:val="28"/>
          <w:szCs w:val="28"/>
          <w:lang w:val="uk-UA"/>
        </w:rPr>
        <w:t xml:space="preserve">метою об'єктивного оцінювання </w:t>
      </w:r>
      <w:proofErr w:type="spellStart"/>
      <w:r>
        <w:rPr>
          <w:sz w:val="28"/>
          <w:szCs w:val="28"/>
          <w:lang w:val="uk-UA"/>
        </w:rPr>
        <w:t>компетентностей</w:t>
      </w:r>
      <w:proofErr w:type="spellEnd"/>
      <w:r w:rsidRPr="005D5D2A">
        <w:rPr>
          <w:sz w:val="28"/>
          <w:szCs w:val="28"/>
          <w:lang w:val="uk-UA"/>
        </w:rPr>
        <w:t xml:space="preserve">, набутих </w:t>
      </w:r>
      <w:r>
        <w:rPr>
          <w:sz w:val="28"/>
          <w:szCs w:val="28"/>
          <w:lang w:val="uk-UA"/>
        </w:rPr>
        <w:t xml:space="preserve">здобувачем </w:t>
      </w:r>
      <w:r w:rsidR="00A1199A" w:rsidRPr="00D96599">
        <w:rPr>
          <w:bCs/>
          <w:iCs/>
          <w:color w:val="000000"/>
          <w:sz w:val="28"/>
          <w:szCs w:val="28"/>
          <w:lang w:val="uk-UA"/>
        </w:rPr>
        <w:t>другого (магістерського)</w:t>
      </w:r>
      <w:r w:rsidR="00A1199A">
        <w:rPr>
          <w:bCs/>
          <w:iCs/>
          <w:color w:val="000000"/>
          <w:sz w:val="28"/>
          <w:szCs w:val="28"/>
          <w:lang w:val="uk-UA"/>
        </w:rPr>
        <w:t xml:space="preserve"> </w:t>
      </w:r>
      <w:r>
        <w:rPr>
          <w:sz w:val="28"/>
          <w:szCs w:val="28"/>
          <w:lang w:val="uk-UA"/>
        </w:rPr>
        <w:t>рівня вищої освіти</w:t>
      </w:r>
      <w:r w:rsidRPr="005D5D2A">
        <w:rPr>
          <w:sz w:val="28"/>
          <w:szCs w:val="28"/>
          <w:lang w:val="uk-UA"/>
        </w:rPr>
        <w:t xml:space="preserve"> під час проходження</w:t>
      </w:r>
      <w:r>
        <w:rPr>
          <w:sz w:val="28"/>
          <w:szCs w:val="28"/>
          <w:lang w:val="uk-UA"/>
        </w:rPr>
        <w:t xml:space="preserve"> </w:t>
      </w:r>
      <w:r w:rsidRPr="0041515D">
        <w:rPr>
          <w:sz w:val="28"/>
          <w:szCs w:val="28"/>
          <w:lang w:val="uk-UA"/>
        </w:rPr>
        <w:t>асистентської практики</w:t>
      </w:r>
      <w:r w:rsidRPr="005D5D2A">
        <w:rPr>
          <w:sz w:val="28"/>
          <w:szCs w:val="28"/>
          <w:lang w:val="uk-UA"/>
        </w:rPr>
        <w:t xml:space="preserve">, </w:t>
      </w:r>
      <w:r>
        <w:rPr>
          <w:sz w:val="28"/>
          <w:szCs w:val="28"/>
          <w:lang w:val="uk-UA"/>
        </w:rPr>
        <w:t xml:space="preserve">здійснюється </w:t>
      </w:r>
      <w:r w:rsidRPr="005D5D2A">
        <w:rPr>
          <w:sz w:val="28"/>
          <w:szCs w:val="28"/>
          <w:lang w:val="uk-UA"/>
        </w:rPr>
        <w:t>урахування</w:t>
      </w:r>
      <w:r>
        <w:rPr>
          <w:sz w:val="28"/>
          <w:szCs w:val="28"/>
          <w:lang w:val="uk-UA"/>
        </w:rPr>
        <w:t xml:space="preserve"> </w:t>
      </w:r>
      <w:r w:rsidRPr="005D5D2A">
        <w:rPr>
          <w:sz w:val="28"/>
          <w:szCs w:val="28"/>
          <w:lang w:val="uk-UA"/>
        </w:rPr>
        <w:t xml:space="preserve">виконаних </w:t>
      </w:r>
      <w:r>
        <w:rPr>
          <w:sz w:val="28"/>
          <w:szCs w:val="28"/>
          <w:lang w:val="uk-UA"/>
        </w:rPr>
        <w:t>н</w:t>
      </w:r>
      <w:r w:rsidRPr="005D5D2A">
        <w:rPr>
          <w:sz w:val="28"/>
          <w:szCs w:val="28"/>
          <w:lang w:val="uk-UA"/>
        </w:rPr>
        <w:t>и</w:t>
      </w:r>
      <w:r>
        <w:rPr>
          <w:sz w:val="28"/>
          <w:szCs w:val="28"/>
          <w:lang w:val="uk-UA"/>
        </w:rPr>
        <w:t>м</w:t>
      </w:r>
      <w:r w:rsidRPr="005D5D2A">
        <w:rPr>
          <w:sz w:val="28"/>
          <w:szCs w:val="28"/>
          <w:lang w:val="uk-UA"/>
        </w:rPr>
        <w:t xml:space="preserve"> завдань </w:t>
      </w:r>
      <w:r>
        <w:rPr>
          <w:sz w:val="28"/>
          <w:szCs w:val="28"/>
          <w:lang w:val="uk-UA"/>
        </w:rPr>
        <w:t xml:space="preserve">індивідуального плану із зазначенням </w:t>
      </w:r>
      <w:r w:rsidRPr="005D5D2A">
        <w:rPr>
          <w:sz w:val="28"/>
          <w:szCs w:val="28"/>
          <w:lang w:val="uk-UA"/>
        </w:rPr>
        <w:t xml:space="preserve">кількості </w:t>
      </w:r>
      <w:r>
        <w:rPr>
          <w:sz w:val="28"/>
          <w:szCs w:val="28"/>
          <w:lang w:val="uk-UA"/>
        </w:rPr>
        <w:t xml:space="preserve">отриманих </w:t>
      </w:r>
      <w:r w:rsidRPr="005D5D2A">
        <w:rPr>
          <w:sz w:val="28"/>
          <w:szCs w:val="28"/>
          <w:lang w:val="uk-UA"/>
        </w:rPr>
        <w:t>балів за кожний вид</w:t>
      </w:r>
      <w:r>
        <w:rPr>
          <w:sz w:val="28"/>
          <w:szCs w:val="28"/>
          <w:lang w:val="uk-UA"/>
        </w:rPr>
        <w:t xml:space="preserve"> </w:t>
      </w:r>
      <w:r w:rsidRPr="005D5D2A">
        <w:rPr>
          <w:sz w:val="28"/>
          <w:szCs w:val="28"/>
          <w:lang w:val="uk-UA"/>
        </w:rPr>
        <w:t xml:space="preserve">роботи. </w:t>
      </w:r>
    </w:p>
    <w:p w14:paraId="6413D96F" w14:textId="77777777" w:rsidR="000E0DF9" w:rsidRPr="00354399" w:rsidRDefault="000E0DF9" w:rsidP="000E0DF9">
      <w:pPr>
        <w:ind w:firstLine="709"/>
        <w:contextualSpacing/>
        <w:jc w:val="both"/>
        <w:rPr>
          <w:sz w:val="28"/>
          <w:szCs w:val="28"/>
          <w:lang w:val="uk-UA"/>
        </w:rPr>
      </w:pPr>
      <w:proofErr w:type="spellStart"/>
      <w:r w:rsidRPr="00354399">
        <w:rPr>
          <w:sz w:val="28"/>
          <w:szCs w:val="28"/>
          <w:lang w:val="uk-UA"/>
        </w:rPr>
        <w:t>Кpитepі</w:t>
      </w:r>
      <w:r>
        <w:rPr>
          <w:sz w:val="28"/>
          <w:szCs w:val="28"/>
          <w:lang w:val="uk-UA"/>
        </w:rPr>
        <w:t>ями</w:t>
      </w:r>
      <w:proofErr w:type="spellEnd"/>
      <w:r w:rsidRPr="00354399">
        <w:rPr>
          <w:sz w:val="28"/>
          <w:szCs w:val="28"/>
          <w:lang w:val="uk-UA"/>
        </w:rPr>
        <w:t xml:space="preserve"> </w:t>
      </w:r>
      <w:proofErr w:type="spellStart"/>
      <w:r w:rsidRPr="00354399">
        <w:rPr>
          <w:sz w:val="28"/>
          <w:szCs w:val="28"/>
          <w:lang w:val="uk-UA"/>
        </w:rPr>
        <w:t>оцiнювання</w:t>
      </w:r>
      <w:proofErr w:type="spellEnd"/>
      <w:r w:rsidRPr="00354399">
        <w:rPr>
          <w:sz w:val="28"/>
          <w:szCs w:val="28"/>
          <w:lang w:val="uk-UA"/>
        </w:rPr>
        <w:t xml:space="preserve"> </w:t>
      </w:r>
      <w:proofErr w:type="spellStart"/>
      <w:r w:rsidRPr="00354399">
        <w:rPr>
          <w:sz w:val="28"/>
          <w:szCs w:val="28"/>
          <w:lang w:val="uk-UA"/>
        </w:rPr>
        <w:t>результатiв</w:t>
      </w:r>
      <w:proofErr w:type="spellEnd"/>
      <w:r w:rsidRPr="00354399">
        <w:rPr>
          <w:sz w:val="28"/>
          <w:szCs w:val="28"/>
          <w:lang w:val="uk-UA"/>
        </w:rPr>
        <w:t xml:space="preserve"> асистентської практики є:</w:t>
      </w:r>
    </w:p>
    <w:p w14:paraId="68896ED5" w14:textId="77777777" w:rsidR="000E0DF9" w:rsidRPr="001962C6" w:rsidRDefault="000E0DF9" w:rsidP="000E0DF9">
      <w:pPr>
        <w:ind w:firstLine="709"/>
        <w:contextualSpacing/>
        <w:jc w:val="both"/>
        <w:rPr>
          <w:sz w:val="28"/>
          <w:szCs w:val="28"/>
          <w:lang w:val="uk-UA"/>
        </w:rPr>
      </w:pPr>
      <w:r w:rsidRPr="001962C6">
        <w:rPr>
          <w:sz w:val="28"/>
          <w:szCs w:val="28"/>
          <w:lang w:val="uk-UA"/>
        </w:rPr>
        <w:t xml:space="preserve">1.Кiлькiсть </w:t>
      </w:r>
      <w:r>
        <w:rPr>
          <w:sz w:val="28"/>
          <w:szCs w:val="28"/>
          <w:lang w:val="uk-UA"/>
        </w:rPr>
        <w:t xml:space="preserve">відвіданих </w:t>
      </w:r>
      <w:r w:rsidRPr="001962C6">
        <w:rPr>
          <w:sz w:val="28"/>
          <w:szCs w:val="28"/>
          <w:lang w:val="uk-UA"/>
        </w:rPr>
        <w:t>навчальних</w:t>
      </w:r>
      <w:r>
        <w:rPr>
          <w:sz w:val="28"/>
          <w:szCs w:val="28"/>
          <w:lang w:val="uk-UA"/>
        </w:rPr>
        <w:t xml:space="preserve"> </w:t>
      </w:r>
      <w:r w:rsidRPr="001962C6">
        <w:rPr>
          <w:sz w:val="28"/>
          <w:szCs w:val="28"/>
          <w:lang w:val="uk-UA"/>
        </w:rPr>
        <w:t>занять</w:t>
      </w:r>
      <w:r>
        <w:rPr>
          <w:sz w:val="28"/>
          <w:szCs w:val="28"/>
          <w:lang w:val="uk-UA"/>
        </w:rPr>
        <w:t xml:space="preserve"> н</w:t>
      </w:r>
      <w:r w:rsidRPr="001962C6">
        <w:rPr>
          <w:sz w:val="28"/>
          <w:szCs w:val="28"/>
          <w:lang w:val="uk-UA"/>
        </w:rPr>
        <w:t>аукового</w:t>
      </w:r>
      <w:r>
        <w:rPr>
          <w:sz w:val="28"/>
          <w:szCs w:val="28"/>
          <w:lang w:val="uk-UA"/>
        </w:rPr>
        <w:t xml:space="preserve"> керівника, інших викладачів </w:t>
      </w:r>
      <w:r w:rsidRPr="001962C6">
        <w:rPr>
          <w:sz w:val="28"/>
          <w:szCs w:val="28"/>
          <w:lang w:val="uk-UA"/>
        </w:rPr>
        <w:t>кафедри</w:t>
      </w:r>
      <w:r>
        <w:rPr>
          <w:sz w:val="28"/>
          <w:szCs w:val="28"/>
          <w:lang w:val="uk-UA"/>
        </w:rPr>
        <w:t>, практикантів з їх належним дидактичним аналізом</w:t>
      </w:r>
      <w:r w:rsidRPr="001962C6">
        <w:rPr>
          <w:sz w:val="28"/>
          <w:szCs w:val="28"/>
          <w:lang w:val="uk-UA"/>
        </w:rPr>
        <w:t>.</w:t>
      </w:r>
    </w:p>
    <w:p w14:paraId="7B6DD6B7" w14:textId="77777777" w:rsidR="000E0DF9" w:rsidRPr="001962C6" w:rsidRDefault="000E0DF9" w:rsidP="000E0DF9">
      <w:pPr>
        <w:ind w:firstLine="709"/>
        <w:contextualSpacing/>
        <w:jc w:val="both"/>
        <w:rPr>
          <w:sz w:val="28"/>
          <w:szCs w:val="28"/>
          <w:lang w:val="uk-UA"/>
        </w:rPr>
      </w:pPr>
      <w:r w:rsidRPr="001962C6">
        <w:rPr>
          <w:sz w:val="28"/>
          <w:szCs w:val="28"/>
          <w:lang w:val="uk-UA"/>
        </w:rPr>
        <w:t>2.Кiлькiсть</w:t>
      </w:r>
      <w:r>
        <w:rPr>
          <w:sz w:val="28"/>
          <w:szCs w:val="28"/>
          <w:lang w:val="uk-UA"/>
        </w:rPr>
        <w:t xml:space="preserve"> і якість самостійно </w:t>
      </w:r>
      <w:r w:rsidRPr="001962C6">
        <w:rPr>
          <w:sz w:val="28"/>
          <w:szCs w:val="28"/>
          <w:lang w:val="uk-UA"/>
        </w:rPr>
        <w:t>проведених навчальних</w:t>
      </w:r>
      <w:r>
        <w:rPr>
          <w:sz w:val="28"/>
          <w:szCs w:val="28"/>
          <w:lang w:val="uk-UA"/>
        </w:rPr>
        <w:t xml:space="preserve"> </w:t>
      </w:r>
      <w:r w:rsidRPr="001962C6">
        <w:rPr>
          <w:sz w:val="28"/>
          <w:szCs w:val="28"/>
          <w:lang w:val="uk-UA"/>
        </w:rPr>
        <w:t>занять,</w:t>
      </w:r>
      <w:r>
        <w:rPr>
          <w:sz w:val="28"/>
          <w:szCs w:val="28"/>
          <w:lang w:val="uk-UA"/>
        </w:rPr>
        <w:t xml:space="preserve"> </w:t>
      </w:r>
      <w:r w:rsidRPr="001962C6">
        <w:rPr>
          <w:sz w:val="28"/>
          <w:szCs w:val="28"/>
          <w:lang w:val="uk-UA"/>
        </w:rPr>
        <w:t xml:space="preserve">окремо: </w:t>
      </w:r>
      <w:proofErr w:type="spellStart"/>
      <w:r w:rsidRPr="001962C6">
        <w:rPr>
          <w:sz w:val="28"/>
          <w:szCs w:val="28"/>
          <w:lang w:val="uk-UA"/>
        </w:rPr>
        <w:t>лекцiй</w:t>
      </w:r>
      <w:proofErr w:type="spellEnd"/>
      <w:r w:rsidRPr="001962C6">
        <w:rPr>
          <w:sz w:val="28"/>
          <w:szCs w:val="28"/>
          <w:lang w:val="uk-UA"/>
        </w:rPr>
        <w:t>,</w:t>
      </w:r>
      <w:r>
        <w:rPr>
          <w:sz w:val="28"/>
          <w:szCs w:val="28"/>
          <w:lang w:val="uk-UA"/>
        </w:rPr>
        <w:t xml:space="preserve"> семінарських /</w:t>
      </w:r>
      <w:r w:rsidRPr="001962C6">
        <w:rPr>
          <w:sz w:val="28"/>
          <w:szCs w:val="28"/>
          <w:lang w:val="uk-UA"/>
        </w:rPr>
        <w:t>практичних</w:t>
      </w:r>
      <w:r>
        <w:rPr>
          <w:sz w:val="28"/>
          <w:szCs w:val="28"/>
          <w:lang w:val="uk-UA"/>
        </w:rPr>
        <w:t xml:space="preserve"> </w:t>
      </w:r>
      <w:r w:rsidRPr="001962C6">
        <w:rPr>
          <w:sz w:val="28"/>
          <w:szCs w:val="28"/>
          <w:lang w:val="uk-UA"/>
        </w:rPr>
        <w:t>занять</w:t>
      </w:r>
      <w:r>
        <w:rPr>
          <w:sz w:val="28"/>
          <w:szCs w:val="28"/>
          <w:lang w:val="uk-UA"/>
        </w:rPr>
        <w:t xml:space="preserve"> з їх критичним самоаналізом</w:t>
      </w:r>
      <w:r w:rsidRPr="001962C6">
        <w:rPr>
          <w:sz w:val="28"/>
          <w:szCs w:val="28"/>
          <w:lang w:val="uk-UA"/>
        </w:rPr>
        <w:t>.</w:t>
      </w:r>
    </w:p>
    <w:p w14:paraId="3FD3158E" w14:textId="77777777" w:rsidR="000E0DF9" w:rsidRPr="001962C6" w:rsidRDefault="000E0DF9" w:rsidP="000E0DF9">
      <w:pPr>
        <w:ind w:firstLine="709"/>
        <w:contextualSpacing/>
        <w:jc w:val="both"/>
        <w:rPr>
          <w:sz w:val="28"/>
          <w:szCs w:val="28"/>
          <w:lang w:val="uk-UA"/>
        </w:rPr>
      </w:pPr>
      <w:r w:rsidRPr="001962C6">
        <w:rPr>
          <w:sz w:val="28"/>
          <w:szCs w:val="28"/>
          <w:lang w:val="uk-UA"/>
        </w:rPr>
        <w:t>3.</w:t>
      </w:r>
      <w:r w:rsidRPr="003C5547">
        <w:rPr>
          <w:sz w:val="28"/>
          <w:szCs w:val="28"/>
          <w:lang w:val="uk-UA"/>
        </w:rPr>
        <w:t xml:space="preserve"> </w:t>
      </w:r>
      <w:proofErr w:type="spellStart"/>
      <w:r w:rsidRPr="003C5547">
        <w:rPr>
          <w:sz w:val="28"/>
          <w:szCs w:val="28"/>
          <w:lang w:val="uk-UA"/>
        </w:rPr>
        <w:t>Кiлькiсть</w:t>
      </w:r>
      <w:proofErr w:type="spellEnd"/>
      <w:r w:rsidRPr="001962C6">
        <w:rPr>
          <w:sz w:val="28"/>
          <w:szCs w:val="28"/>
          <w:lang w:val="uk-UA"/>
        </w:rPr>
        <w:t xml:space="preserve"> </w:t>
      </w:r>
      <w:r>
        <w:rPr>
          <w:sz w:val="28"/>
          <w:szCs w:val="28"/>
          <w:lang w:val="uk-UA"/>
        </w:rPr>
        <w:t>з</w:t>
      </w:r>
      <w:r w:rsidRPr="001962C6">
        <w:rPr>
          <w:sz w:val="28"/>
          <w:szCs w:val="28"/>
          <w:lang w:val="uk-UA"/>
        </w:rPr>
        <w:t>астос</w:t>
      </w:r>
      <w:r>
        <w:rPr>
          <w:sz w:val="28"/>
          <w:szCs w:val="28"/>
          <w:lang w:val="uk-UA"/>
        </w:rPr>
        <w:t>о</w:t>
      </w:r>
      <w:r w:rsidRPr="001962C6">
        <w:rPr>
          <w:sz w:val="28"/>
          <w:szCs w:val="28"/>
          <w:lang w:val="uk-UA"/>
        </w:rPr>
        <w:t>вани</w:t>
      </w:r>
      <w:r>
        <w:rPr>
          <w:sz w:val="28"/>
          <w:szCs w:val="28"/>
          <w:lang w:val="uk-UA"/>
        </w:rPr>
        <w:t>х</w:t>
      </w:r>
      <w:r w:rsidRPr="001962C6">
        <w:rPr>
          <w:sz w:val="28"/>
          <w:szCs w:val="28"/>
          <w:lang w:val="uk-UA"/>
        </w:rPr>
        <w:t xml:space="preserve"> </w:t>
      </w:r>
      <w:r>
        <w:rPr>
          <w:sz w:val="28"/>
          <w:szCs w:val="28"/>
          <w:lang w:val="uk-UA"/>
        </w:rPr>
        <w:t>інновацій</w:t>
      </w:r>
      <w:r w:rsidRPr="001962C6">
        <w:rPr>
          <w:sz w:val="28"/>
          <w:szCs w:val="28"/>
          <w:lang w:val="uk-UA"/>
        </w:rPr>
        <w:t>них</w:t>
      </w:r>
      <w:r>
        <w:rPr>
          <w:sz w:val="28"/>
          <w:szCs w:val="28"/>
          <w:lang w:val="uk-UA"/>
        </w:rPr>
        <w:t xml:space="preserve"> </w:t>
      </w:r>
      <w:r w:rsidRPr="001962C6">
        <w:rPr>
          <w:sz w:val="28"/>
          <w:szCs w:val="28"/>
          <w:lang w:val="uk-UA"/>
        </w:rPr>
        <w:t>форм</w:t>
      </w:r>
      <w:r>
        <w:rPr>
          <w:sz w:val="28"/>
          <w:szCs w:val="28"/>
          <w:lang w:val="uk-UA"/>
        </w:rPr>
        <w:t xml:space="preserve">, засобів </w:t>
      </w:r>
      <w:r w:rsidRPr="001962C6">
        <w:rPr>
          <w:sz w:val="28"/>
          <w:szCs w:val="28"/>
          <w:lang w:val="uk-UA"/>
        </w:rPr>
        <w:t>i</w:t>
      </w:r>
      <w:r>
        <w:rPr>
          <w:sz w:val="28"/>
          <w:szCs w:val="28"/>
          <w:lang w:val="uk-UA"/>
        </w:rPr>
        <w:t xml:space="preserve"> </w:t>
      </w:r>
      <w:proofErr w:type="spellStart"/>
      <w:r w:rsidRPr="001962C6">
        <w:rPr>
          <w:sz w:val="28"/>
          <w:szCs w:val="28"/>
          <w:lang w:val="uk-UA"/>
        </w:rPr>
        <w:t>методiв</w:t>
      </w:r>
      <w:proofErr w:type="spellEnd"/>
      <w:r>
        <w:rPr>
          <w:sz w:val="28"/>
          <w:szCs w:val="28"/>
          <w:lang w:val="uk-UA"/>
        </w:rPr>
        <w:t xml:space="preserve"> </w:t>
      </w:r>
      <w:r w:rsidRPr="001962C6">
        <w:rPr>
          <w:sz w:val="28"/>
          <w:szCs w:val="28"/>
          <w:lang w:val="uk-UA"/>
        </w:rPr>
        <w:t>навчання</w:t>
      </w:r>
      <w:r>
        <w:rPr>
          <w:sz w:val="28"/>
          <w:szCs w:val="28"/>
          <w:lang w:val="uk-UA"/>
        </w:rPr>
        <w:t xml:space="preserve"> </w:t>
      </w:r>
      <w:r w:rsidRPr="001962C6">
        <w:rPr>
          <w:sz w:val="28"/>
          <w:szCs w:val="28"/>
          <w:lang w:val="uk-UA"/>
        </w:rPr>
        <w:t>(опис</w:t>
      </w:r>
      <w:r>
        <w:rPr>
          <w:sz w:val="28"/>
          <w:szCs w:val="28"/>
          <w:lang w:val="uk-UA"/>
        </w:rPr>
        <w:t xml:space="preserve"> </w:t>
      </w:r>
      <w:r w:rsidRPr="001962C6">
        <w:rPr>
          <w:sz w:val="28"/>
          <w:szCs w:val="28"/>
          <w:lang w:val="uk-UA"/>
        </w:rPr>
        <w:t>кожно</w:t>
      </w:r>
      <w:r>
        <w:rPr>
          <w:sz w:val="28"/>
          <w:szCs w:val="28"/>
          <w:lang w:val="uk-UA"/>
        </w:rPr>
        <w:t xml:space="preserve">го з них) з обґрунтуванням міри їх дидактичної потужності і доцільності. </w:t>
      </w:r>
    </w:p>
    <w:p w14:paraId="1FEEB1CB" w14:textId="77777777" w:rsidR="000E0DF9" w:rsidRPr="003C5547" w:rsidRDefault="000E0DF9" w:rsidP="000E0DF9">
      <w:pPr>
        <w:ind w:firstLine="709"/>
        <w:contextualSpacing/>
        <w:jc w:val="both"/>
        <w:rPr>
          <w:sz w:val="28"/>
          <w:szCs w:val="28"/>
          <w:lang w:val="uk-UA"/>
        </w:rPr>
      </w:pPr>
      <w:r w:rsidRPr="003C5547">
        <w:rPr>
          <w:sz w:val="28"/>
          <w:szCs w:val="28"/>
          <w:lang w:val="uk-UA"/>
        </w:rPr>
        <w:t>4.</w:t>
      </w:r>
      <w:r w:rsidR="00A52A69">
        <w:rPr>
          <w:sz w:val="28"/>
          <w:szCs w:val="28"/>
          <w:lang w:val="uk-UA"/>
        </w:rPr>
        <w:t>Я</w:t>
      </w:r>
      <w:r>
        <w:rPr>
          <w:sz w:val="28"/>
          <w:szCs w:val="28"/>
          <w:lang w:val="uk-UA"/>
        </w:rPr>
        <w:t xml:space="preserve">кість підготовлених </w:t>
      </w:r>
      <w:r w:rsidRPr="003C5547">
        <w:rPr>
          <w:sz w:val="28"/>
          <w:szCs w:val="28"/>
          <w:lang w:val="uk-UA"/>
        </w:rPr>
        <w:t>методичних</w:t>
      </w:r>
      <w:r>
        <w:rPr>
          <w:sz w:val="28"/>
          <w:szCs w:val="28"/>
          <w:lang w:val="uk-UA"/>
        </w:rPr>
        <w:t xml:space="preserve"> </w:t>
      </w:r>
      <w:r w:rsidRPr="003C5547">
        <w:rPr>
          <w:sz w:val="28"/>
          <w:szCs w:val="28"/>
          <w:lang w:val="uk-UA"/>
        </w:rPr>
        <w:t>розробок</w:t>
      </w:r>
      <w:r>
        <w:rPr>
          <w:sz w:val="28"/>
          <w:szCs w:val="28"/>
          <w:lang w:val="uk-UA"/>
        </w:rPr>
        <w:t xml:space="preserve"> </w:t>
      </w:r>
      <w:r w:rsidRPr="003C5547">
        <w:rPr>
          <w:sz w:val="28"/>
          <w:szCs w:val="28"/>
          <w:lang w:val="uk-UA"/>
        </w:rPr>
        <w:t>для проведен</w:t>
      </w:r>
      <w:r>
        <w:rPr>
          <w:sz w:val="28"/>
          <w:szCs w:val="28"/>
          <w:lang w:val="uk-UA"/>
        </w:rPr>
        <w:t>н</w:t>
      </w:r>
      <w:r w:rsidRPr="003C5547">
        <w:rPr>
          <w:sz w:val="28"/>
          <w:szCs w:val="28"/>
          <w:lang w:val="uk-UA"/>
        </w:rPr>
        <w:t xml:space="preserve">я </w:t>
      </w:r>
      <w:r w:rsidR="00A52A69">
        <w:rPr>
          <w:sz w:val="28"/>
          <w:szCs w:val="28"/>
          <w:lang w:val="uk-UA"/>
        </w:rPr>
        <w:t xml:space="preserve">залікових </w:t>
      </w:r>
      <w:r w:rsidRPr="003C5547">
        <w:rPr>
          <w:sz w:val="28"/>
          <w:szCs w:val="28"/>
          <w:lang w:val="uk-UA"/>
        </w:rPr>
        <w:t>навчальних</w:t>
      </w:r>
      <w:r>
        <w:rPr>
          <w:sz w:val="28"/>
          <w:szCs w:val="28"/>
          <w:lang w:val="uk-UA"/>
        </w:rPr>
        <w:t xml:space="preserve"> </w:t>
      </w:r>
      <w:r w:rsidRPr="003C5547">
        <w:rPr>
          <w:sz w:val="28"/>
          <w:szCs w:val="28"/>
          <w:lang w:val="uk-UA"/>
        </w:rPr>
        <w:t>занять</w:t>
      </w:r>
      <w:r>
        <w:rPr>
          <w:sz w:val="28"/>
          <w:szCs w:val="28"/>
          <w:lang w:val="uk-UA"/>
        </w:rPr>
        <w:t xml:space="preserve"> </w:t>
      </w:r>
      <w:r w:rsidR="00A52A69">
        <w:rPr>
          <w:sz w:val="28"/>
          <w:szCs w:val="28"/>
          <w:lang w:val="uk-UA"/>
        </w:rPr>
        <w:t xml:space="preserve">і виховного заходу </w:t>
      </w:r>
      <w:r>
        <w:rPr>
          <w:sz w:val="28"/>
          <w:szCs w:val="28"/>
          <w:lang w:val="uk-UA"/>
        </w:rPr>
        <w:t>із застосуванням ідей інноваційно-педагогічного досвіду та, зокрема, матеріалів власного дослідження</w:t>
      </w:r>
      <w:r w:rsidR="00A52A69">
        <w:rPr>
          <w:sz w:val="28"/>
          <w:szCs w:val="28"/>
          <w:lang w:val="uk-UA"/>
        </w:rPr>
        <w:t xml:space="preserve"> в рамках кваліфікаційної роботи</w:t>
      </w:r>
      <w:r w:rsidRPr="003C5547">
        <w:rPr>
          <w:sz w:val="28"/>
          <w:szCs w:val="28"/>
          <w:lang w:val="uk-UA"/>
        </w:rPr>
        <w:t>.</w:t>
      </w:r>
    </w:p>
    <w:p w14:paraId="23277DFB" w14:textId="77777777" w:rsidR="000E0DF9" w:rsidRDefault="000E0DF9" w:rsidP="000E0DF9">
      <w:pPr>
        <w:ind w:firstLine="709"/>
        <w:contextualSpacing/>
        <w:jc w:val="both"/>
        <w:rPr>
          <w:sz w:val="28"/>
          <w:szCs w:val="28"/>
          <w:lang w:val="uk-UA"/>
        </w:rPr>
      </w:pPr>
      <w:r w:rsidRPr="003C5547">
        <w:rPr>
          <w:sz w:val="28"/>
          <w:szCs w:val="28"/>
          <w:lang w:val="uk-UA"/>
        </w:rPr>
        <w:t>5.Кiлькiсть</w:t>
      </w:r>
      <w:r>
        <w:rPr>
          <w:sz w:val="28"/>
          <w:szCs w:val="28"/>
          <w:lang w:val="uk-UA"/>
        </w:rPr>
        <w:t xml:space="preserve"> </w:t>
      </w:r>
      <w:r w:rsidRPr="003C5547">
        <w:rPr>
          <w:sz w:val="28"/>
          <w:szCs w:val="28"/>
          <w:lang w:val="uk-UA"/>
        </w:rPr>
        <w:t>опрацьованих</w:t>
      </w:r>
      <w:r>
        <w:rPr>
          <w:sz w:val="28"/>
          <w:szCs w:val="28"/>
          <w:lang w:val="uk-UA"/>
        </w:rPr>
        <w:t xml:space="preserve"> аспектів обраної </w:t>
      </w:r>
      <w:r w:rsidRPr="003C5547">
        <w:rPr>
          <w:sz w:val="28"/>
          <w:szCs w:val="28"/>
          <w:lang w:val="uk-UA"/>
        </w:rPr>
        <w:t>теми</w:t>
      </w:r>
      <w:r>
        <w:rPr>
          <w:sz w:val="28"/>
          <w:szCs w:val="28"/>
          <w:lang w:val="uk-UA"/>
        </w:rPr>
        <w:t xml:space="preserve"> </w:t>
      </w:r>
      <w:proofErr w:type="spellStart"/>
      <w:r w:rsidRPr="003C5547">
        <w:rPr>
          <w:sz w:val="28"/>
          <w:szCs w:val="28"/>
          <w:lang w:val="uk-UA"/>
        </w:rPr>
        <w:t>дослiджен</w:t>
      </w:r>
      <w:r>
        <w:rPr>
          <w:sz w:val="28"/>
          <w:szCs w:val="28"/>
          <w:lang w:val="uk-UA"/>
        </w:rPr>
        <w:t>н</w:t>
      </w:r>
      <w:r w:rsidRPr="003C5547">
        <w:rPr>
          <w:sz w:val="28"/>
          <w:szCs w:val="28"/>
          <w:lang w:val="uk-UA"/>
        </w:rPr>
        <w:t>я</w:t>
      </w:r>
      <w:proofErr w:type="spellEnd"/>
      <w:r>
        <w:rPr>
          <w:sz w:val="28"/>
          <w:szCs w:val="28"/>
          <w:lang w:val="uk-UA"/>
        </w:rPr>
        <w:t xml:space="preserve"> (</w:t>
      </w:r>
      <w:r w:rsidRPr="003C5547">
        <w:rPr>
          <w:sz w:val="28"/>
          <w:szCs w:val="28"/>
          <w:lang w:val="uk-UA"/>
        </w:rPr>
        <w:t>огляд</w:t>
      </w:r>
      <w:r>
        <w:rPr>
          <w:sz w:val="28"/>
          <w:szCs w:val="28"/>
          <w:lang w:val="uk-UA"/>
        </w:rPr>
        <w:t xml:space="preserve"> </w:t>
      </w:r>
      <w:r w:rsidRPr="003C5547">
        <w:rPr>
          <w:sz w:val="28"/>
          <w:szCs w:val="28"/>
          <w:lang w:val="uk-UA"/>
        </w:rPr>
        <w:t>джерел</w:t>
      </w:r>
      <w:r>
        <w:rPr>
          <w:sz w:val="28"/>
          <w:szCs w:val="28"/>
          <w:lang w:val="uk-UA"/>
        </w:rPr>
        <w:t xml:space="preserve">, </w:t>
      </w:r>
      <w:r w:rsidRPr="003C5547">
        <w:rPr>
          <w:sz w:val="28"/>
          <w:szCs w:val="28"/>
          <w:lang w:val="uk-UA"/>
        </w:rPr>
        <w:t>написан</w:t>
      </w:r>
      <w:r>
        <w:rPr>
          <w:sz w:val="28"/>
          <w:szCs w:val="28"/>
          <w:lang w:val="uk-UA"/>
        </w:rPr>
        <w:t>н</w:t>
      </w:r>
      <w:r w:rsidRPr="003C5547">
        <w:rPr>
          <w:sz w:val="28"/>
          <w:szCs w:val="28"/>
          <w:lang w:val="uk-UA"/>
        </w:rPr>
        <w:t>я</w:t>
      </w:r>
      <w:r>
        <w:rPr>
          <w:sz w:val="28"/>
          <w:szCs w:val="28"/>
          <w:lang w:val="uk-UA"/>
        </w:rPr>
        <w:t xml:space="preserve"> </w:t>
      </w:r>
      <w:r w:rsidRPr="003C5547">
        <w:rPr>
          <w:sz w:val="28"/>
          <w:szCs w:val="28"/>
          <w:lang w:val="uk-UA"/>
        </w:rPr>
        <w:t>статей,</w:t>
      </w:r>
      <w:r>
        <w:rPr>
          <w:sz w:val="28"/>
          <w:szCs w:val="28"/>
          <w:lang w:val="uk-UA"/>
        </w:rPr>
        <w:t xml:space="preserve"> </w:t>
      </w:r>
      <w:r w:rsidRPr="003C5547">
        <w:rPr>
          <w:sz w:val="28"/>
          <w:szCs w:val="28"/>
          <w:lang w:val="uk-UA"/>
        </w:rPr>
        <w:t>тез,</w:t>
      </w:r>
      <w:r>
        <w:rPr>
          <w:sz w:val="28"/>
          <w:szCs w:val="28"/>
          <w:lang w:val="uk-UA"/>
        </w:rPr>
        <w:t xml:space="preserve"> </w:t>
      </w:r>
      <w:proofErr w:type="spellStart"/>
      <w:r w:rsidRPr="003C5547">
        <w:rPr>
          <w:sz w:val="28"/>
          <w:szCs w:val="28"/>
          <w:lang w:val="uk-UA"/>
        </w:rPr>
        <w:t>виступiв</w:t>
      </w:r>
      <w:proofErr w:type="spellEnd"/>
      <w:r>
        <w:rPr>
          <w:sz w:val="28"/>
          <w:szCs w:val="28"/>
          <w:lang w:val="uk-UA"/>
        </w:rPr>
        <w:t xml:space="preserve"> </w:t>
      </w:r>
      <w:r w:rsidRPr="003C5547">
        <w:rPr>
          <w:sz w:val="28"/>
          <w:szCs w:val="28"/>
          <w:lang w:val="uk-UA"/>
        </w:rPr>
        <w:t>на наукових</w:t>
      </w:r>
      <w:r>
        <w:rPr>
          <w:sz w:val="28"/>
          <w:szCs w:val="28"/>
          <w:lang w:val="uk-UA"/>
        </w:rPr>
        <w:t xml:space="preserve"> конференціях та науково-методичних семінарах)</w:t>
      </w:r>
      <w:r w:rsidR="00A52A69">
        <w:rPr>
          <w:sz w:val="28"/>
          <w:szCs w:val="28"/>
          <w:lang w:val="uk-UA"/>
        </w:rPr>
        <w:t xml:space="preserve"> в рамках кваліфікаційної роботи</w:t>
      </w:r>
      <w:r w:rsidRPr="003C5547">
        <w:rPr>
          <w:sz w:val="28"/>
          <w:szCs w:val="28"/>
          <w:lang w:val="uk-UA"/>
        </w:rPr>
        <w:t>.</w:t>
      </w:r>
    </w:p>
    <w:p w14:paraId="3D18D9BB" w14:textId="77777777" w:rsidR="000E0DF9" w:rsidRDefault="000E0DF9" w:rsidP="000E0DF9">
      <w:pPr>
        <w:ind w:firstLine="709"/>
        <w:contextualSpacing/>
        <w:jc w:val="both"/>
        <w:rPr>
          <w:sz w:val="28"/>
          <w:szCs w:val="28"/>
          <w:lang w:val="uk-UA"/>
        </w:rPr>
      </w:pPr>
      <w:r w:rsidRPr="003C5547">
        <w:rPr>
          <w:sz w:val="28"/>
          <w:szCs w:val="28"/>
          <w:lang w:val="uk-UA"/>
        </w:rPr>
        <w:t xml:space="preserve">6. </w:t>
      </w:r>
      <w:proofErr w:type="spellStart"/>
      <w:r w:rsidRPr="003C5547">
        <w:rPr>
          <w:sz w:val="28"/>
          <w:szCs w:val="28"/>
          <w:lang w:val="uk-UA"/>
        </w:rPr>
        <w:t>Кiлькiсть</w:t>
      </w:r>
      <w:proofErr w:type="spellEnd"/>
      <w:r w:rsidRPr="003C5547">
        <w:rPr>
          <w:sz w:val="28"/>
          <w:szCs w:val="28"/>
          <w:lang w:val="uk-UA"/>
        </w:rPr>
        <w:t xml:space="preserve"> </w:t>
      </w:r>
      <w:r>
        <w:rPr>
          <w:sz w:val="28"/>
          <w:szCs w:val="28"/>
          <w:lang w:val="uk-UA"/>
        </w:rPr>
        <w:t>опрацьованих джерел з методики викладання фахових дисциплін</w:t>
      </w:r>
      <w:r w:rsidRPr="003C5547">
        <w:rPr>
          <w:sz w:val="28"/>
          <w:szCs w:val="28"/>
          <w:lang w:val="uk-UA"/>
        </w:rPr>
        <w:t>.</w:t>
      </w:r>
    </w:p>
    <w:p w14:paraId="7D65A2B6" w14:textId="77777777" w:rsidR="000E0DF9" w:rsidRDefault="000E0DF9" w:rsidP="000E0DF9">
      <w:pPr>
        <w:ind w:firstLine="709"/>
        <w:contextualSpacing/>
        <w:jc w:val="both"/>
        <w:rPr>
          <w:sz w:val="28"/>
          <w:szCs w:val="28"/>
          <w:lang w:val="uk-UA"/>
        </w:rPr>
      </w:pPr>
      <w:r>
        <w:rPr>
          <w:sz w:val="28"/>
          <w:szCs w:val="28"/>
          <w:lang w:val="uk-UA"/>
        </w:rPr>
        <w:t>7. </w:t>
      </w:r>
      <w:r w:rsidR="00A52A69">
        <w:rPr>
          <w:sz w:val="28"/>
          <w:szCs w:val="28"/>
          <w:lang w:val="uk-UA"/>
        </w:rPr>
        <w:t>Я</w:t>
      </w:r>
      <w:r>
        <w:rPr>
          <w:sz w:val="28"/>
          <w:szCs w:val="28"/>
          <w:lang w:val="uk-UA"/>
        </w:rPr>
        <w:t xml:space="preserve">кість </w:t>
      </w:r>
      <w:r w:rsidR="00643FFA">
        <w:rPr>
          <w:sz w:val="28"/>
          <w:szCs w:val="28"/>
          <w:lang w:val="uk-UA"/>
        </w:rPr>
        <w:t xml:space="preserve">і своєчасність оформлення </w:t>
      </w:r>
      <w:r w:rsidR="00A52A69">
        <w:rPr>
          <w:sz w:val="28"/>
          <w:szCs w:val="28"/>
          <w:lang w:val="uk-UA"/>
        </w:rPr>
        <w:t>звітної документації</w:t>
      </w:r>
      <w:r>
        <w:rPr>
          <w:sz w:val="28"/>
          <w:szCs w:val="28"/>
          <w:lang w:val="uk-UA"/>
        </w:rPr>
        <w:t>.</w:t>
      </w:r>
    </w:p>
    <w:p w14:paraId="3F2020C5" w14:textId="77777777" w:rsidR="00A1199A" w:rsidRDefault="00A1199A" w:rsidP="000E0DF9">
      <w:pPr>
        <w:ind w:firstLine="709"/>
        <w:contextualSpacing/>
        <w:jc w:val="both"/>
        <w:rPr>
          <w:sz w:val="28"/>
          <w:szCs w:val="28"/>
          <w:lang w:val="uk-UA"/>
        </w:rPr>
      </w:pPr>
    </w:p>
    <w:p w14:paraId="4E95FAC2" w14:textId="77777777" w:rsidR="000E0DF9" w:rsidRPr="00AF6B2C" w:rsidRDefault="000E0DF9" w:rsidP="000E0DF9">
      <w:pPr>
        <w:ind w:firstLine="709"/>
        <w:contextualSpacing/>
        <w:jc w:val="center"/>
        <w:rPr>
          <w:b/>
          <w:sz w:val="28"/>
          <w:szCs w:val="28"/>
          <w:lang w:val="uk-UA"/>
        </w:rPr>
      </w:pPr>
      <w:r>
        <w:rPr>
          <w:b/>
          <w:sz w:val="28"/>
          <w:szCs w:val="28"/>
          <w:lang w:val="uk-UA"/>
        </w:rPr>
        <w:t>Шкала о</w:t>
      </w:r>
      <w:r w:rsidRPr="00AF6B2C">
        <w:rPr>
          <w:b/>
          <w:sz w:val="28"/>
          <w:szCs w:val="28"/>
          <w:lang w:val="uk-UA"/>
        </w:rPr>
        <w:t>цінювання результатів асистентської практики</w:t>
      </w:r>
    </w:p>
    <w:p w14:paraId="6AC1D278" w14:textId="77777777" w:rsidR="000E0DF9" w:rsidRDefault="000E0DF9" w:rsidP="000E0DF9">
      <w:pPr>
        <w:ind w:firstLine="709"/>
        <w:contextualSpacing/>
        <w:jc w:val="both"/>
        <w:rPr>
          <w:sz w:val="28"/>
          <w:szCs w:val="28"/>
          <w:lang w:val="uk-UA"/>
        </w:rPr>
      </w:pPr>
    </w:p>
    <w:tbl>
      <w:tblPr>
        <w:tblStyle w:val="a5"/>
        <w:tblW w:w="0" w:type="auto"/>
        <w:tblLook w:val="04A0" w:firstRow="1" w:lastRow="0" w:firstColumn="1" w:lastColumn="0" w:noHBand="0" w:noVBand="1"/>
      </w:tblPr>
      <w:tblGrid>
        <w:gridCol w:w="746"/>
        <w:gridCol w:w="5282"/>
        <w:gridCol w:w="2018"/>
        <w:gridCol w:w="1582"/>
      </w:tblGrid>
      <w:tr w:rsidR="000E0DF9" w14:paraId="444357B4" w14:textId="77777777" w:rsidTr="000E0DF9">
        <w:tc>
          <w:tcPr>
            <w:tcW w:w="759" w:type="dxa"/>
          </w:tcPr>
          <w:p w14:paraId="28B43850" w14:textId="77777777" w:rsidR="000E0DF9" w:rsidRDefault="000E0DF9" w:rsidP="000E0DF9">
            <w:pPr>
              <w:contextualSpacing/>
              <w:jc w:val="both"/>
              <w:rPr>
                <w:sz w:val="28"/>
                <w:szCs w:val="28"/>
                <w:lang w:val="uk-UA"/>
              </w:rPr>
            </w:pPr>
            <w:r>
              <w:rPr>
                <w:sz w:val="28"/>
                <w:szCs w:val="28"/>
                <w:lang w:val="uk-UA"/>
              </w:rPr>
              <w:t>№</w:t>
            </w:r>
          </w:p>
          <w:p w14:paraId="24E10C10" w14:textId="77777777" w:rsidR="000E0DF9" w:rsidRDefault="000E0DF9" w:rsidP="000E0DF9">
            <w:pPr>
              <w:contextualSpacing/>
              <w:jc w:val="both"/>
              <w:rPr>
                <w:sz w:val="28"/>
                <w:szCs w:val="28"/>
                <w:lang w:val="uk-UA"/>
              </w:rPr>
            </w:pPr>
            <w:r>
              <w:rPr>
                <w:sz w:val="28"/>
                <w:szCs w:val="28"/>
                <w:lang w:val="uk-UA"/>
              </w:rPr>
              <w:t>з/ч</w:t>
            </w:r>
          </w:p>
        </w:tc>
        <w:tc>
          <w:tcPr>
            <w:tcW w:w="5495" w:type="dxa"/>
          </w:tcPr>
          <w:p w14:paraId="689881B9" w14:textId="77777777" w:rsidR="000E0DF9" w:rsidRDefault="00F822AC" w:rsidP="000E0DF9">
            <w:pPr>
              <w:contextualSpacing/>
              <w:jc w:val="center"/>
              <w:rPr>
                <w:sz w:val="28"/>
                <w:szCs w:val="28"/>
                <w:lang w:val="uk-UA"/>
              </w:rPr>
            </w:pPr>
            <w:r>
              <w:rPr>
                <w:sz w:val="28"/>
                <w:szCs w:val="28"/>
                <w:lang w:val="uk-UA"/>
              </w:rPr>
              <w:t>Індивідуальні з</w:t>
            </w:r>
            <w:r w:rsidR="000E0DF9">
              <w:rPr>
                <w:sz w:val="28"/>
                <w:szCs w:val="28"/>
                <w:lang w:val="uk-UA"/>
              </w:rPr>
              <w:t>авдання:</w:t>
            </w:r>
          </w:p>
        </w:tc>
        <w:tc>
          <w:tcPr>
            <w:tcW w:w="2018" w:type="dxa"/>
          </w:tcPr>
          <w:p w14:paraId="3DB59416" w14:textId="77777777" w:rsidR="000E0DF9" w:rsidRDefault="000E0DF9" w:rsidP="000E0DF9">
            <w:pPr>
              <w:contextualSpacing/>
              <w:jc w:val="center"/>
              <w:rPr>
                <w:sz w:val="28"/>
                <w:szCs w:val="28"/>
                <w:lang w:val="uk-UA"/>
              </w:rPr>
            </w:pPr>
            <w:r>
              <w:rPr>
                <w:sz w:val="28"/>
                <w:szCs w:val="28"/>
                <w:lang w:val="uk-UA"/>
              </w:rPr>
              <w:t>Максимальний бал</w:t>
            </w:r>
          </w:p>
        </w:tc>
        <w:tc>
          <w:tcPr>
            <w:tcW w:w="1582" w:type="dxa"/>
          </w:tcPr>
          <w:p w14:paraId="79FEEFD2" w14:textId="77777777" w:rsidR="000E0DF9" w:rsidRDefault="000E0DF9" w:rsidP="000E0DF9">
            <w:pPr>
              <w:contextualSpacing/>
              <w:jc w:val="center"/>
              <w:rPr>
                <w:sz w:val="28"/>
                <w:szCs w:val="28"/>
                <w:lang w:val="uk-UA"/>
              </w:rPr>
            </w:pPr>
            <w:r>
              <w:rPr>
                <w:sz w:val="28"/>
                <w:szCs w:val="28"/>
                <w:lang w:val="uk-UA"/>
              </w:rPr>
              <w:t>Отриманий бал</w:t>
            </w:r>
          </w:p>
        </w:tc>
      </w:tr>
      <w:tr w:rsidR="000E0DF9" w14:paraId="6F1BA923" w14:textId="77777777" w:rsidTr="000E0DF9">
        <w:tc>
          <w:tcPr>
            <w:tcW w:w="759" w:type="dxa"/>
          </w:tcPr>
          <w:p w14:paraId="66887D83" w14:textId="77777777" w:rsidR="000E0DF9" w:rsidRDefault="000E0DF9" w:rsidP="000E0DF9">
            <w:pPr>
              <w:contextualSpacing/>
              <w:jc w:val="both"/>
              <w:rPr>
                <w:sz w:val="28"/>
                <w:szCs w:val="28"/>
                <w:lang w:val="uk-UA"/>
              </w:rPr>
            </w:pPr>
            <w:r>
              <w:rPr>
                <w:sz w:val="28"/>
                <w:szCs w:val="28"/>
                <w:lang w:val="uk-UA"/>
              </w:rPr>
              <w:t>1.</w:t>
            </w:r>
          </w:p>
        </w:tc>
        <w:tc>
          <w:tcPr>
            <w:tcW w:w="5495" w:type="dxa"/>
          </w:tcPr>
          <w:p w14:paraId="1D4404BA" w14:textId="77777777" w:rsidR="000E0DF9" w:rsidRDefault="000E0DF9" w:rsidP="000E0DF9">
            <w:pPr>
              <w:contextualSpacing/>
              <w:jc w:val="both"/>
              <w:rPr>
                <w:sz w:val="28"/>
                <w:szCs w:val="28"/>
                <w:lang w:val="uk-UA"/>
              </w:rPr>
            </w:pPr>
            <w:r>
              <w:rPr>
                <w:sz w:val="28"/>
                <w:szCs w:val="28"/>
                <w:lang w:val="uk-UA"/>
              </w:rPr>
              <w:t xml:space="preserve">Відвідування </w:t>
            </w:r>
            <w:r w:rsidRPr="001962C6">
              <w:rPr>
                <w:sz w:val="28"/>
                <w:szCs w:val="28"/>
                <w:lang w:val="uk-UA"/>
              </w:rPr>
              <w:t>навчальних</w:t>
            </w:r>
            <w:r>
              <w:rPr>
                <w:sz w:val="28"/>
                <w:szCs w:val="28"/>
                <w:lang w:val="uk-UA"/>
              </w:rPr>
              <w:t xml:space="preserve"> </w:t>
            </w:r>
            <w:r w:rsidRPr="001962C6">
              <w:rPr>
                <w:sz w:val="28"/>
                <w:szCs w:val="28"/>
                <w:lang w:val="uk-UA"/>
              </w:rPr>
              <w:t>занять</w:t>
            </w:r>
            <w:r w:rsidR="00F822AC">
              <w:rPr>
                <w:sz w:val="28"/>
                <w:szCs w:val="28"/>
                <w:lang w:val="uk-UA"/>
              </w:rPr>
              <w:t xml:space="preserve"> досвідчених викладачів</w:t>
            </w:r>
            <w:r>
              <w:rPr>
                <w:sz w:val="28"/>
                <w:szCs w:val="28"/>
                <w:lang w:val="uk-UA"/>
              </w:rPr>
              <w:t>, їх аналіз</w:t>
            </w:r>
          </w:p>
        </w:tc>
        <w:tc>
          <w:tcPr>
            <w:tcW w:w="2018" w:type="dxa"/>
          </w:tcPr>
          <w:p w14:paraId="557609E4" w14:textId="77777777" w:rsidR="000E0DF9" w:rsidRDefault="000E0DF9" w:rsidP="000E0DF9">
            <w:pPr>
              <w:contextualSpacing/>
              <w:jc w:val="center"/>
              <w:rPr>
                <w:sz w:val="28"/>
                <w:szCs w:val="28"/>
                <w:lang w:val="uk-UA"/>
              </w:rPr>
            </w:pPr>
            <w:r>
              <w:rPr>
                <w:sz w:val="28"/>
                <w:szCs w:val="28"/>
                <w:lang w:val="uk-UA"/>
              </w:rPr>
              <w:t>5</w:t>
            </w:r>
          </w:p>
        </w:tc>
        <w:tc>
          <w:tcPr>
            <w:tcW w:w="1582" w:type="dxa"/>
          </w:tcPr>
          <w:p w14:paraId="2C66641E" w14:textId="77777777" w:rsidR="000E0DF9" w:rsidRDefault="000E0DF9" w:rsidP="000E0DF9">
            <w:pPr>
              <w:contextualSpacing/>
              <w:jc w:val="center"/>
              <w:rPr>
                <w:sz w:val="28"/>
                <w:szCs w:val="28"/>
                <w:lang w:val="uk-UA"/>
              </w:rPr>
            </w:pPr>
          </w:p>
        </w:tc>
      </w:tr>
      <w:tr w:rsidR="000E0DF9" w14:paraId="65B7C0DF" w14:textId="77777777" w:rsidTr="000E0DF9">
        <w:tc>
          <w:tcPr>
            <w:tcW w:w="759" w:type="dxa"/>
          </w:tcPr>
          <w:p w14:paraId="1334A68B" w14:textId="77777777" w:rsidR="000E0DF9" w:rsidRDefault="000E0DF9" w:rsidP="000E0DF9">
            <w:pPr>
              <w:contextualSpacing/>
              <w:jc w:val="both"/>
              <w:rPr>
                <w:sz w:val="28"/>
                <w:szCs w:val="28"/>
                <w:lang w:val="uk-UA"/>
              </w:rPr>
            </w:pPr>
            <w:r>
              <w:rPr>
                <w:sz w:val="28"/>
                <w:szCs w:val="28"/>
                <w:lang w:val="uk-UA"/>
              </w:rPr>
              <w:t>2.</w:t>
            </w:r>
          </w:p>
        </w:tc>
        <w:tc>
          <w:tcPr>
            <w:tcW w:w="5495" w:type="dxa"/>
          </w:tcPr>
          <w:p w14:paraId="65E5DBAA" w14:textId="77777777" w:rsidR="000E0DF9" w:rsidRDefault="000E0DF9" w:rsidP="000E0DF9">
            <w:pPr>
              <w:contextualSpacing/>
              <w:jc w:val="both"/>
              <w:rPr>
                <w:sz w:val="28"/>
                <w:szCs w:val="28"/>
                <w:lang w:val="uk-UA"/>
              </w:rPr>
            </w:pPr>
            <w:r>
              <w:rPr>
                <w:sz w:val="28"/>
                <w:szCs w:val="28"/>
                <w:lang w:val="uk-UA"/>
              </w:rPr>
              <w:t>Підготовка і проведення лекційних занять</w:t>
            </w:r>
            <w:r w:rsidR="00A52A69">
              <w:rPr>
                <w:sz w:val="28"/>
                <w:szCs w:val="28"/>
                <w:lang w:val="uk-UA"/>
              </w:rPr>
              <w:t xml:space="preserve"> із зарубіжної літератури /фахових дисциплін</w:t>
            </w:r>
            <w:r w:rsidR="00574BF4">
              <w:rPr>
                <w:sz w:val="28"/>
                <w:szCs w:val="28"/>
                <w:lang w:val="uk-UA"/>
              </w:rPr>
              <w:t xml:space="preserve"> іншомовної підготовки </w:t>
            </w:r>
          </w:p>
        </w:tc>
        <w:tc>
          <w:tcPr>
            <w:tcW w:w="2018" w:type="dxa"/>
          </w:tcPr>
          <w:p w14:paraId="3E28F94D" w14:textId="77777777" w:rsidR="000E0DF9" w:rsidRDefault="000E0DF9" w:rsidP="000E0DF9">
            <w:pPr>
              <w:contextualSpacing/>
              <w:jc w:val="center"/>
              <w:rPr>
                <w:sz w:val="28"/>
                <w:szCs w:val="28"/>
                <w:lang w:val="uk-UA"/>
              </w:rPr>
            </w:pPr>
            <w:r>
              <w:rPr>
                <w:sz w:val="28"/>
                <w:szCs w:val="28"/>
                <w:lang w:val="uk-UA"/>
              </w:rPr>
              <w:t>20</w:t>
            </w:r>
          </w:p>
        </w:tc>
        <w:tc>
          <w:tcPr>
            <w:tcW w:w="1582" w:type="dxa"/>
          </w:tcPr>
          <w:p w14:paraId="44F0D211" w14:textId="77777777" w:rsidR="000E0DF9" w:rsidRDefault="000E0DF9" w:rsidP="000E0DF9">
            <w:pPr>
              <w:contextualSpacing/>
              <w:jc w:val="center"/>
              <w:rPr>
                <w:sz w:val="28"/>
                <w:szCs w:val="28"/>
                <w:lang w:val="uk-UA"/>
              </w:rPr>
            </w:pPr>
          </w:p>
        </w:tc>
      </w:tr>
      <w:tr w:rsidR="000E0DF9" w14:paraId="3645A6A8" w14:textId="77777777" w:rsidTr="000E0DF9">
        <w:tc>
          <w:tcPr>
            <w:tcW w:w="759" w:type="dxa"/>
          </w:tcPr>
          <w:p w14:paraId="556F1E07" w14:textId="77777777" w:rsidR="000E0DF9" w:rsidRDefault="000E0DF9" w:rsidP="000E0DF9">
            <w:pPr>
              <w:contextualSpacing/>
              <w:jc w:val="both"/>
              <w:rPr>
                <w:sz w:val="28"/>
                <w:szCs w:val="28"/>
                <w:lang w:val="uk-UA"/>
              </w:rPr>
            </w:pPr>
            <w:r>
              <w:rPr>
                <w:sz w:val="28"/>
                <w:szCs w:val="28"/>
                <w:lang w:val="uk-UA"/>
              </w:rPr>
              <w:t>3.</w:t>
            </w:r>
          </w:p>
        </w:tc>
        <w:tc>
          <w:tcPr>
            <w:tcW w:w="5495" w:type="dxa"/>
          </w:tcPr>
          <w:p w14:paraId="22DFC56A" w14:textId="77777777" w:rsidR="000E0DF9" w:rsidRDefault="000E0DF9" w:rsidP="000E0DF9">
            <w:pPr>
              <w:contextualSpacing/>
              <w:jc w:val="both"/>
              <w:rPr>
                <w:sz w:val="28"/>
                <w:szCs w:val="28"/>
                <w:lang w:val="uk-UA"/>
              </w:rPr>
            </w:pPr>
            <w:r>
              <w:rPr>
                <w:sz w:val="28"/>
                <w:szCs w:val="28"/>
                <w:lang w:val="uk-UA"/>
              </w:rPr>
              <w:t>Підготовка і проведення семінарських</w:t>
            </w:r>
            <w:r w:rsidR="00A52A69">
              <w:rPr>
                <w:sz w:val="28"/>
                <w:szCs w:val="28"/>
                <w:lang w:val="uk-UA"/>
              </w:rPr>
              <w:t xml:space="preserve"> </w:t>
            </w:r>
            <w:r>
              <w:rPr>
                <w:sz w:val="28"/>
                <w:szCs w:val="28"/>
                <w:lang w:val="uk-UA"/>
              </w:rPr>
              <w:t>/практичних занять</w:t>
            </w:r>
            <w:r w:rsidR="00A52A69">
              <w:rPr>
                <w:sz w:val="28"/>
                <w:szCs w:val="28"/>
                <w:lang w:val="uk-UA"/>
              </w:rPr>
              <w:t xml:space="preserve"> з основної мови</w:t>
            </w:r>
          </w:p>
        </w:tc>
        <w:tc>
          <w:tcPr>
            <w:tcW w:w="2018" w:type="dxa"/>
          </w:tcPr>
          <w:p w14:paraId="7DA5494C" w14:textId="77777777" w:rsidR="000E0DF9" w:rsidRDefault="000E0DF9" w:rsidP="000E0DF9">
            <w:pPr>
              <w:contextualSpacing/>
              <w:jc w:val="center"/>
              <w:rPr>
                <w:sz w:val="28"/>
                <w:szCs w:val="28"/>
                <w:lang w:val="uk-UA"/>
              </w:rPr>
            </w:pPr>
            <w:r>
              <w:rPr>
                <w:sz w:val="28"/>
                <w:szCs w:val="28"/>
                <w:lang w:val="uk-UA"/>
              </w:rPr>
              <w:t>15</w:t>
            </w:r>
          </w:p>
        </w:tc>
        <w:tc>
          <w:tcPr>
            <w:tcW w:w="1582" w:type="dxa"/>
          </w:tcPr>
          <w:p w14:paraId="48F9E7FD" w14:textId="77777777" w:rsidR="000E0DF9" w:rsidRDefault="000E0DF9" w:rsidP="000E0DF9">
            <w:pPr>
              <w:contextualSpacing/>
              <w:jc w:val="center"/>
              <w:rPr>
                <w:sz w:val="28"/>
                <w:szCs w:val="28"/>
                <w:lang w:val="uk-UA"/>
              </w:rPr>
            </w:pPr>
          </w:p>
        </w:tc>
      </w:tr>
      <w:tr w:rsidR="000E0DF9" w14:paraId="438F9092" w14:textId="77777777" w:rsidTr="000E0DF9">
        <w:tc>
          <w:tcPr>
            <w:tcW w:w="759" w:type="dxa"/>
          </w:tcPr>
          <w:p w14:paraId="29175B64" w14:textId="77777777" w:rsidR="000E0DF9" w:rsidRDefault="000E0DF9" w:rsidP="000E0DF9">
            <w:pPr>
              <w:contextualSpacing/>
              <w:jc w:val="both"/>
              <w:rPr>
                <w:sz w:val="28"/>
                <w:szCs w:val="28"/>
                <w:lang w:val="uk-UA"/>
              </w:rPr>
            </w:pPr>
            <w:r>
              <w:rPr>
                <w:sz w:val="28"/>
                <w:szCs w:val="28"/>
                <w:lang w:val="uk-UA"/>
              </w:rPr>
              <w:t>4.</w:t>
            </w:r>
          </w:p>
        </w:tc>
        <w:tc>
          <w:tcPr>
            <w:tcW w:w="5495" w:type="dxa"/>
          </w:tcPr>
          <w:p w14:paraId="0019D570" w14:textId="77777777" w:rsidR="000E0DF9" w:rsidRDefault="00A52A69" w:rsidP="00A52A69">
            <w:pPr>
              <w:contextualSpacing/>
              <w:jc w:val="both"/>
              <w:rPr>
                <w:sz w:val="28"/>
                <w:szCs w:val="28"/>
                <w:lang w:val="uk-UA"/>
              </w:rPr>
            </w:pPr>
            <w:r>
              <w:rPr>
                <w:sz w:val="28"/>
                <w:szCs w:val="28"/>
                <w:lang w:val="uk-UA"/>
              </w:rPr>
              <w:t xml:space="preserve">Підготовка і проведення семінарських /практичних занять з другої мови </w:t>
            </w:r>
          </w:p>
        </w:tc>
        <w:tc>
          <w:tcPr>
            <w:tcW w:w="2018" w:type="dxa"/>
          </w:tcPr>
          <w:p w14:paraId="7A1DCF73" w14:textId="77777777" w:rsidR="000E0DF9" w:rsidRDefault="000E0DF9" w:rsidP="000E0DF9">
            <w:pPr>
              <w:contextualSpacing/>
              <w:jc w:val="center"/>
              <w:rPr>
                <w:sz w:val="28"/>
                <w:szCs w:val="28"/>
                <w:lang w:val="uk-UA"/>
              </w:rPr>
            </w:pPr>
            <w:r>
              <w:rPr>
                <w:sz w:val="28"/>
                <w:szCs w:val="28"/>
                <w:lang w:val="uk-UA"/>
              </w:rPr>
              <w:t>10</w:t>
            </w:r>
          </w:p>
        </w:tc>
        <w:tc>
          <w:tcPr>
            <w:tcW w:w="1582" w:type="dxa"/>
          </w:tcPr>
          <w:p w14:paraId="64AC5D99" w14:textId="77777777" w:rsidR="000E0DF9" w:rsidRDefault="000E0DF9" w:rsidP="000E0DF9">
            <w:pPr>
              <w:contextualSpacing/>
              <w:jc w:val="center"/>
              <w:rPr>
                <w:sz w:val="28"/>
                <w:szCs w:val="28"/>
                <w:lang w:val="uk-UA"/>
              </w:rPr>
            </w:pPr>
          </w:p>
        </w:tc>
      </w:tr>
      <w:tr w:rsidR="000E0DF9" w14:paraId="6BCEE8D7" w14:textId="77777777" w:rsidTr="000E0DF9">
        <w:tc>
          <w:tcPr>
            <w:tcW w:w="759" w:type="dxa"/>
          </w:tcPr>
          <w:p w14:paraId="75AA10A5" w14:textId="77777777" w:rsidR="000E0DF9" w:rsidRDefault="000E0DF9" w:rsidP="000E0DF9">
            <w:pPr>
              <w:contextualSpacing/>
              <w:jc w:val="both"/>
              <w:rPr>
                <w:sz w:val="28"/>
                <w:szCs w:val="28"/>
                <w:lang w:val="uk-UA"/>
              </w:rPr>
            </w:pPr>
            <w:r>
              <w:rPr>
                <w:sz w:val="28"/>
                <w:szCs w:val="28"/>
                <w:lang w:val="uk-UA"/>
              </w:rPr>
              <w:t>5. </w:t>
            </w:r>
          </w:p>
        </w:tc>
        <w:tc>
          <w:tcPr>
            <w:tcW w:w="5495" w:type="dxa"/>
          </w:tcPr>
          <w:p w14:paraId="184D8174" w14:textId="77777777" w:rsidR="000E0DF9" w:rsidRDefault="00A52A69" w:rsidP="000E0DF9">
            <w:pPr>
              <w:contextualSpacing/>
              <w:jc w:val="both"/>
              <w:rPr>
                <w:sz w:val="28"/>
                <w:szCs w:val="28"/>
                <w:lang w:val="uk-UA"/>
              </w:rPr>
            </w:pPr>
            <w:r>
              <w:rPr>
                <w:sz w:val="28"/>
                <w:szCs w:val="28"/>
                <w:lang w:val="uk-UA"/>
              </w:rPr>
              <w:t xml:space="preserve">Використання інноваційних засобів, форм, </w:t>
            </w:r>
            <w:r>
              <w:rPr>
                <w:sz w:val="28"/>
                <w:szCs w:val="28"/>
                <w:lang w:val="uk-UA"/>
              </w:rPr>
              <w:lastRenderedPageBreak/>
              <w:t>методів, технологій, мультимедійних презентацій, цифрових ресурсів</w:t>
            </w:r>
            <w:r w:rsidR="00F822AC">
              <w:rPr>
                <w:sz w:val="28"/>
                <w:szCs w:val="28"/>
                <w:lang w:val="uk-UA"/>
              </w:rPr>
              <w:t xml:space="preserve"> під час проведених занять</w:t>
            </w:r>
          </w:p>
        </w:tc>
        <w:tc>
          <w:tcPr>
            <w:tcW w:w="2018" w:type="dxa"/>
          </w:tcPr>
          <w:p w14:paraId="706C0E30" w14:textId="77777777" w:rsidR="000E0DF9" w:rsidRDefault="000E0DF9" w:rsidP="000E0DF9">
            <w:pPr>
              <w:contextualSpacing/>
              <w:jc w:val="center"/>
              <w:rPr>
                <w:sz w:val="28"/>
                <w:szCs w:val="28"/>
                <w:lang w:val="uk-UA"/>
              </w:rPr>
            </w:pPr>
            <w:r>
              <w:rPr>
                <w:sz w:val="28"/>
                <w:szCs w:val="28"/>
                <w:lang w:val="uk-UA"/>
              </w:rPr>
              <w:lastRenderedPageBreak/>
              <w:t>10</w:t>
            </w:r>
          </w:p>
        </w:tc>
        <w:tc>
          <w:tcPr>
            <w:tcW w:w="1582" w:type="dxa"/>
          </w:tcPr>
          <w:p w14:paraId="7C69397A" w14:textId="77777777" w:rsidR="000E0DF9" w:rsidRDefault="000E0DF9" w:rsidP="000E0DF9">
            <w:pPr>
              <w:contextualSpacing/>
              <w:jc w:val="center"/>
              <w:rPr>
                <w:sz w:val="28"/>
                <w:szCs w:val="28"/>
                <w:lang w:val="uk-UA"/>
              </w:rPr>
            </w:pPr>
          </w:p>
        </w:tc>
      </w:tr>
      <w:tr w:rsidR="000E0DF9" w14:paraId="6F328157" w14:textId="77777777" w:rsidTr="000E0DF9">
        <w:tc>
          <w:tcPr>
            <w:tcW w:w="759" w:type="dxa"/>
          </w:tcPr>
          <w:p w14:paraId="7BC7731E" w14:textId="77777777" w:rsidR="000E0DF9" w:rsidRDefault="000E0DF9" w:rsidP="000E0DF9">
            <w:pPr>
              <w:contextualSpacing/>
              <w:jc w:val="both"/>
              <w:rPr>
                <w:sz w:val="28"/>
                <w:szCs w:val="28"/>
                <w:lang w:val="uk-UA"/>
              </w:rPr>
            </w:pPr>
            <w:r>
              <w:rPr>
                <w:sz w:val="28"/>
                <w:szCs w:val="28"/>
                <w:lang w:val="uk-UA"/>
              </w:rPr>
              <w:t>6. </w:t>
            </w:r>
          </w:p>
        </w:tc>
        <w:tc>
          <w:tcPr>
            <w:tcW w:w="5495" w:type="dxa"/>
          </w:tcPr>
          <w:p w14:paraId="2D983F35" w14:textId="77777777" w:rsidR="000E0DF9" w:rsidRDefault="000E0DF9" w:rsidP="00F822AC">
            <w:pPr>
              <w:contextualSpacing/>
              <w:jc w:val="both"/>
              <w:rPr>
                <w:sz w:val="28"/>
                <w:szCs w:val="28"/>
                <w:lang w:val="uk-UA"/>
              </w:rPr>
            </w:pPr>
            <w:r>
              <w:rPr>
                <w:sz w:val="28"/>
                <w:szCs w:val="28"/>
                <w:lang w:val="uk-UA"/>
              </w:rPr>
              <w:t xml:space="preserve">Створення </w:t>
            </w:r>
            <w:r w:rsidR="00F822AC">
              <w:rPr>
                <w:sz w:val="28"/>
                <w:szCs w:val="28"/>
                <w:lang w:val="uk-UA"/>
              </w:rPr>
              <w:t xml:space="preserve">і впровадження </w:t>
            </w:r>
            <w:r>
              <w:rPr>
                <w:sz w:val="28"/>
                <w:szCs w:val="28"/>
                <w:lang w:val="uk-UA"/>
              </w:rPr>
              <w:t xml:space="preserve">авторських методичних розробок </w:t>
            </w:r>
            <w:r w:rsidRPr="00924E03">
              <w:rPr>
                <w:sz w:val="28"/>
                <w:szCs w:val="28"/>
                <w:lang w:val="uk-UA"/>
              </w:rPr>
              <w:t>на</w:t>
            </w:r>
            <w:r>
              <w:rPr>
                <w:sz w:val="28"/>
                <w:szCs w:val="28"/>
                <w:lang w:val="uk-UA"/>
              </w:rPr>
              <w:t xml:space="preserve"> </w:t>
            </w:r>
            <w:r w:rsidRPr="00924E03">
              <w:rPr>
                <w:sz w:val="28"/>
                <w:szCs w:val="28"/>
                <w:lang w:val="uk-UA"/>
              </w:rPr>
              <w:t>основі</w:t>
            </w:r>
            <w:r>
              <w:rPr>
                <w:sz w:val="28"/>
                <w:szCs w:val="28"/>
                <w:lang w:val="uk-UA"/>
              </w:rPr>
              <w:t xml:space="preserve"> в</w:t>
            </w:r>
            <w:r w:rsidR="00F822AC">
              <w:rPr>
                <w:sz w:val="28"/>
                <w:szCs w:val="28"/>
                <w:lang w:val="uk-UA"/>
              </w:rPr>
              <w:t>икориста</w:t>
            </w:r>
            <w:r>
              <w:rPr>
                <w:sz w:val="28"/>
                <w:szCs w:val="28"/>
                <w:lang w:val="uk-UA"/>
              </w:rPr>
              <w:t xml:space="preserve">ння здобутків власної </w:t>
            </w:r>
            <w:r w:rsidR="00A52A69">
              <w:rPr>
                <w:sz w:val="28"/>
                <w:szCs w:val="28"/>
                <w:lang w:val="uk-UA"/>
              </w:rPr>
              <w:t>кваліфік</w:t>
            </w:r>
            <w:r w:rsidRPr="00924E03">
              <w:rPr>
                <w:sz w:val="28"/>
                <w:szCs w:val="28"/>
                <w:lang w:val="uk-UA"/>
              </w:rPr>
              <w:t>аційної</w:t>
            </w:r>
            <w:r>
              <w:rPr>
                <w:sz w:val="28"/>
                <w:szCs w:val="28"/>
                <w:lang w:val="uk-UA"/>
              </w:rPr>
              <w:t xml:space="preserve"> </w:t>
            </w:r>
            <w:r w:rsidRPr="00924E03">
              <w:rPr>
                <w:sz w:val="28"/>
                <w:szCs w:val="28"/>
                <w:lang w:val="uk-UA"/>
              </w:rPr>
              <w:t>роботи</w:t>
            </w:r>
          </w:p>
        </w:tc>
        <w:tc>
          <w:tcPr>
            <w:tcW w:w="2018" w:type="dxa"/>
          </w:tcPr>
          <w:p w14:paraId="44BDB117" w14:textId="77777777" w:rsidR="000E0DF9" w:rsidRDefault="000E0DF9" w:rsidP="000E0DF9">
            <w:pPr>
              <w:contextualSpacing/>
              <w:jc w:val="center"/>
              <w:rPr>
                <w:sz w:val="28"/>
                <w:szCs w:val="28"/>
                <w:lang w:val="uk-UA"/>
              </w:rPr>
            </w:pPr>
            <w:r>
              <w:rPr>
                <w:sz w:val="28"/>
                <w:szCs w:val="28"/>
                <w:lang w:val="uk-UA"/>
              </w:rPr>
              <w:t>10</w:t>
            </w:r>
          </w:p>
        </w:tc>
        <w:tc>
          <w:tcPr>
            <w:tcW w:w="1582" w:type="dxa"/>
          </w:tcPr>
          <w:p w14:paraId="3C3F9B38" w14:textId="77777777" w:rsidR="000E0DF9" w:rsidRDefault="000E0DF9" w:rsidP="000E0DF9">
            <w:pPr>
              <w:contextualSpacing/>
              <w:jc w:val="center"/>
              <w:rPr>
                <w:sz w:val="28"/>
                <w:szCs w:val="28"/>
                <w:lang w:val="uk-UA"/>
              </w:rPr>
            </w:pPr>
          </w:p>
        </w:tc>
      </w:tr>
      <w:tr w:rsidR="000E0DF9" w14:paraId="12F24C31" w14:textId="77777777" w:rsidTr="000E0DF9">
        <w:tc>
          <w:tcPr>
            <w:tcW w:w="759" w:type="dxa"/>
          </w:tcPr>
          <w:p w14:paraId="7F98EA2D" w14:textId="77777777" w:rsidR="000E0DF9" w:rsidRDefault="000E0DF9" w:rsidP="000E0DF9">
            <w:pPr>
              <w:contextualSpacing/>
              <w:jc w:val="both"/>
              <w:rPr>
                <w:sz w:val="28"/>
                <w:szCs w:val="28"/>
                <w:lang w:val="uk-UA"/>
              </w:rPr>
            </w:pPr>
            <w:r>
              <w:rPr>
                <w:sz w:val="28"/>
                <w:szCs w:val="28"/>
                <w:lang w:val="uk-UA"/>
              </w:rPr>
              <w:t>7. </w:t>
            </w:r>
          </w:p>
        </w:tc>
        <w:tc>
          <w:tcPr>
            <w:tcW w:w="5495" w:type="dxa"/>
          </w:tcPr>
          <w:p w14:paraId="285CBF0E" w14:textId="77777777" w:rsidR="000E0DF9" w:rsidRDefault="00A52A69" w:rsidP="000E0DF9">
            <w:pPr>
              <w:contextualSpacing/>
              <w:jc w:val="both"/>
              <w:rPr>
                <w:sz w:val="28"/>
                <w:szCs w:val="28"/>
                <w:lang w:val="uk-UA"/>
              </w:rPr>
            </w:pPr>
            <w:r>
              <w:rPr>
                <w:sz w:val="28"/>
                <w:szCs w:val="28"/>
                <w:lang w:val="uk-UA"/>
              </w:rPr>
              <w:t xml:space="preserve">Розробка тестових завдань і проведення діагностичних процедур вхідного /вихідного контролю </w:t>
            </w:r>
            <w:r w:rsidRPr="00A52A69">
              <w:rPr>
                <w:bCs/>
                <w:iCs/>
                <w:color w:val="000000"/>
                <w:sz w:val="28"/>
                <w:szCs w:val="28"/>
                <w:lang w:val="uk-UA"/>
              </w:rPr>
              <w:t>у різних видах мовленнєвої</w:t>
            </w:r>
            <w:r>
              <w:rPr>
                <w:bCs/>
                <w:iCs/>
                <w:color w:val="000000"/>
                <w:sz w:val="28"/>
                <w:szCs w:val="28"/>
                <w:lang w:val="uk-UA"/>
              </w:rPr>
              <w:t xml:space="preserve"> </w:t>
            </w:r>
            <w:r w:rsidRPr="00A52A69">
              <w:rPr>
                <w:bCs/>
                <w:iCs/>
                <w:color w:val="000000"/>
                <w:sz w:val="28"/>
                <w:szCs w:val="28"/>
                <w:lang w:val="uk-UA"/>
              </w:rPr>
              <w:t>діяльності</w:t>
            </w:r>
          </w:p>
        </w:tc>
        <w:tc>
          <w:tcPr>
            <w:tcW w:w="2018" w:type="dxa"/>
          </w:tcPr>
          <w:p w14:paraId="091A358F" w14:textId="77777777" w:rsidR="000E0DF9" w:rsidRDefault="000E0DF9" w:rsidP="000E0DF9">
            <w:pPr>
              <w:contextualSpacing/>
              <w:jc w:val="center"/>
              <w:rPr>
                <w:sz w:val="28"/>
                <w:szCs w:val="28"/>
                <w:lang w:val="uk-UA"/>
              </w:rPr>
            </w:pPr>
            <w:r>
              <w:rPr>
                <w:sz w:val="28"/>
                <w:szCs w:val="28"/>
                <w:lang w:val="uk-UA"/>
              </w:rPr>
              <w:t>8</w:t>
            </w:r>
          </w:p>
        </w:tc>
        <w:tc>
          <w:tcPr>
            <w:tcW w:w="1582" w:type="dxa"/>
          </w:tcPr>
          <w:p w14:paraId="4D856EA3" w14:textId="77777777" w:rsidR="000E0DF9" w:rsidRDefault="000E0DF9" w:rsidP="000E0DF9">
            <w:pPr>
              <w:contextualSpacing/>
              <w:jc w:val="center"/>
              <w:rPr>
                <w:sz w:val="28"/>
                <w:szCs w:val="28"/>
                <w:lang w:val="uk-UA"/>
              </w:rPr>
            </w:pPr>
          </w:p>
        </w:tc>
      </w:tr>
      <w:tr w:rsidR="000E0DF9" w14:paraId="68EFF7F5" w14:textId="77777777" w:rsidTr="000E0DF9">
        <w:tc>
          <w:tcPr>
            <w:tcW w:w="759" w:type="dxa"/>
          </w:tcPr>
          <w:p w14:paraId="7461B9A2" w14:textId="77777777" w:rsidR="000E0DF9" w:rsidRDefault="000E0DF9" w:rsidP="000E0DF9">
            <w:pPr>
              <w:contextualSpacing/>
              <w:jc w:val="both"/>
              <w:rPr>
                <w:sz w:val="28"/>
                <w:szCs w:val="28"/>
                <w:lang w:val="uk-UA"/>
              </w:rPr>
            </w:pPr>
            <w:r>
              <w:rPr>
                <w:sz w:val="28"/>
                <w:szCs w:val="28"/>
                <w:lang w:val="uk-UA"/>
              </w:rPr>
              <w:t>8. </w:t>
            </w:r>
          </w:p>
        </w:tc>
        <w:tc>
          <w:tcPr>
            <w:tcW w:w="5495" w:type="dxa"/>
          </w:tcPr>
          <w:p w14:paraId="641B60C7" w14:textId="77777777" w:rsidR="000E0DF9" w:rsidRDefault="00A52A69" w:rsidP="00A52A69">
            <w:pPr>
              <w:contextualSpacing/>
              <w:jc w:val="both"/>
              <w:rPr>
                <w:sz w:val="28"/>
                <w:szCs w:val="28"/>
                <w:lang w:val="uk-UA"/>
              </w:rPr>
            </w:pPr>
            <w:r>
              <w:rPr>
                <w:sz w:val="28"/>
                <w:szCs w:val="28"/>
                <w:lang w:val="uk-UA"/>
              </w:rPr>
              <w:t xml:space="preserve">Підготовка і проведення виховних та організаційних заходів </w:t>
            </w:r>
            <w:r w:rsidR="00F822AC">
              <w:rPr>
                <w:sz w:val="28"/>
                <w:szCs w:val="28"/>
                <w:lang w:val="uk-UA"/>
              </w:rPr>
              <w:t>із студентами</w:t>
            </w:r>
          </w:p>
        </w:tc>
        <w:tc>
          <w:tcPr>
            <w:tcW w:w="2018" w:type="dxa"/>
          </w:tcPr>
          <w:p w14:paraId="095CA5E9" w14:textId="77777777" w:rsidR="000E0DF9" w:rsidRDefault="000E0DF9" w:rsidP="000E0DF9">
            <w:pPr>
              <w:contextualSpacing/>
              <w:jc w:val="center"/>
              <w:rPr>
                <w:sz w:val="28"/>
                <w:szCs w:val="28"/>
                <w:lang w:val="uk-UA"/>
              </w:rPr>
            </w:pPr>
            <w:r>
              <w:rPr>
                <w:sz w:val="28"/>
                <w:szCs w:val="28"/>
                <w:lang w:val="uk-UA"/>
              </w:rPr>
              <w:t>5</w:t>
            </w:r>
          </w:p>
        </w:tc>
        <w:tc>
          <w:tcPr>
            <w:tcW w:w="1582" w:type="dxa"/>
          </w:tcPr>
          <w:p w14:paraId="42559989" w14:textId="77777777" w:rsidR="000E0DF9" w:rsidRDefault="000E0DF9" w:rsidP="000E0DF9">
            <w:pPr>
              <w:contextualSpacing/>
              <w:jc w:val="center"/>
              <w:rPr>
                <w:sz w:val="28"/>
                <w:szCs w:val="28"/>
                <w:lang w:val="uk-UA"/>
              </w:rPr>
            </w:pPr>
          </w:p>
        </w:tc>
      </w:tr>
      <w:tr w:rsidR="000E0DF9" w14:paraId="0DD687BF" w14:textId="77777777" w:rsidTr="000E0DF9">
        <w:tc>
          <w:tcPr>
            <w:tcW w:w="759" w:type="dxa"/>
          </w:tcPr>
          <w:p w14:paraId="59084E04" w14:textId="77777777" w:rsidR="000E0DF9" w:rsidRDefault="000E0DF9" w:rsidP="000E0DF9">
            <w:pPr>
              <w:contextualSpacing/>
              <w:jc w:val="both"/>
              <w:rPr>
                <w:sz w:val="28"/>
                <w:szCs w:val="28"/>
                <w:lang w:val="uk-UA"/>
              </w:rPr>
            </w:pPr>
            <w:r>
              <w:rPr>
                <w:sz w:val="28"/>
                <w:szCs w:val="28"/>
                <w:lang w:val="uk-UA"/>
              </w:rPr>
              <w:t>9. </w:t>
            </w:r>
          </w:p>
        </w:tc>
        <w:tc>
          <w:tcPr>
            <w:tcW w:w="5495" w:type="dxa"/>
          </w:tcPr>
          <w:p w14:paraId="2EA5CB64" w14:textId="77777777" w:rsidR="000E0DF9" w:rsidRDefault="000E0DF9" w:rsidP="000E0DF9">
            <w:pPr>
              <w:contextualSpacing/>
              <w:jc w:val="both"/>
              <w:rPr>
                <w:sz w:val="28"/>
                <w:szCs w:val="28"/>
                <w:lang w:val="uk-UA"/>
              </w:rPr>
            </w:pPr>
            <w:r>
              <w:rPr>
                <w:sz w:val="28"/>
                <w:szCs w:val="28"/>
                <w:lang w:val="uk-UA"/>
              </w:rPr>
              <w:t xml:space="preserve">Опрацювання джерел з </w:t>
            </w:r>
            <w:proofErr w:type="spellStart"/>
            <w:r w:rsidRPr="003C5547">
              <w:rPr>
                <w:sz w:val="28"/>
                <w:szCs w:val="28"/>
                <w:lang w:val="uk-UA"/>
              </w:rPr>
              <w:t>освiтнього</w:t>
            </w:r>
            <w:proofErr w:type="spellEnd"/>
            <w:r>
              <w:rPr>
                <w:sz w:val="28"/>
                <w:szCs w:val="28"/>
                <w:lang w:val="uk-UA"/>
              </w:rPr>
              <w:t xml:space="preserve"> </w:t>
            </w:r>
            <w:r w:rsidRPr="003C5547">
              <w:rPr>
                <w:sz w:val="28"/>
                <w:szCs w:val="28"/>
                <w:lang w:val="uk-UA"/>
              </w:rPr>
              <w:t>законодавства</w:t>
            </w:r>
            <w:r w:rsidR="00A52A69">
              <w:rPr>
                <w:sz w:val="28"/>
                <w:szCs w:val="28"/>
                <w:lang w:val="uk-UA"/>
              </w:rPr>
              <w:t>, з методики викладання фахових дисциплін</w:t>
            </w:r>
          </w:p>
        </w:tc>
        <w:tc>
          <w:tcPr>
            <w:tcW w:w="2018" w:type="dxa"/>
          </w:tcPr>
          <w:p w14:paraId="2978904C" w14:textId="77777777" w:rsidR="000E0DF9" w:rsidRDefault="000E0DF9" w:rsidP="000E0DF9">
            <w:pPr>
              <w:contextualSpacing/>
              <w:jc w:val="center"/>
              <w:rPr>
                <w:sz w:val="28"/>
                <w:szCs w:val="28"/>
                <w:lang w:val="uk-UA"/>
              </w:rPr>
            </w:pPr>
            <w:r>
              <w:rPr>
                <w:sz w:val="28"/>
                <w:szCs w:val="28"/>
                <w:lang w:val="uk-UA"/>
              </w:rPr>
              <w:t>2</w:t>
            </w:r>
          </w:p>
        </w:tc>
        <w:tc>
          <w:tcPr>
            <w:tcW w:w="1582" w:type="dxa"/>
          </w:tcPr>
          <w:p w14:paraId="11448CB4" w14:textId="77777777" w:rsidR="000E0DF9" w:rsidRDefault="000E0DF9" w:rsidP="000E0DF9">
            <w:pPr>
              <w:contextualSpacing/>
              <w:jc w:val="center"/>
              <w:rPr>
                <w:sz w:val="28"/>
                <w:szCs w:val="28"/>
                <w:lang w:val="uk-UA"/>
              </w:rPr>
            </w:pPr>
          </w:p>
        </w:tc>
      </w:tr>
      <w:tr w:rsidR="000E0DF9" w14:paraId="3CEE9AB7" w14:textId="77777777" w:rsidTr="000E0DF9">
        <w:tc>
          <w:tcPr>
            <w:tcW w:w="759" w:type="dxa"/>
          </w:tcPr>
          <w:p w14:paraId="7A226042" w14:textId="77777777" w:rsidR="000E0DF9" w:rsidRDefault="000E0DF9" w:rsidP="000E0DF9">
            <w:pPr>
              <w:contextualSpacing/>
              <w:jc w:val="both"/>
              <w:rPr>
                <w:sz w:val="28"/>
                <w:szCs w:val="28"/>
                <w:lang w:val="uk-UA"/>
              </w:rPr>
            </w:pPr>
            <w:r>
              <w:rPr>
                <w:sz w:val="28"/>
                <w:szCs w:val="28"/>
                <w:lang w:val="uk-UA"/>
              </w:rPr>
              <w:t>10.</w:t>
            </w:r>
          </w:p>
        </w:tc>
        <w:tc>
          <w:tcPr>
            <w:tcW w:w="5495" w:type="dxa"/>
          </w:tcPr>
          <w:p w14:paraId="13D3B4D2" w14:textId="77777777" w:rsidR="000E0DF9" w:rsidRDefault="00A52A69" w:rsidP="000E0DF9">
            <w:pPr>
              <w:contextualSpacing/>
              <w:jc w:val="both"/>
              <w:rPr>
                <w:sz w:val="28"/>
                <w:szCs w:val="28"/>
                <w:lang w:val="uk-UA"/>
              </w:rPr>
            </w:pPr>
            <w:r>
              <w:rPr>
                <w:sz w:val="28"/>
                <w:szCs w:val="28"/>
                <w:lang w:val="uk-UA"/>
              </w:rPr>
              <w:t>Систематичність ведення й о</w:t>
            </w:r>
            <w:r w:rsidR="000E0DF9">
              <w:rPr>
                <w:sz w:val="28"/>
                <w:szCs w:val="28"/>
                <w:lang w:val="uk-UA"/>
              </w:rPr>
              <w:t xml:space="preserve">формлення щоденника з </w:t>
            </w:r>
            <w:r w:rsidRPr="00A52A69">
              <w:rPr>
                <w:sz w:val="28"/>
                <w:szCs w:val="28"/>
                <w:lang w:val="uk-UA"/>
              </w:rPr>
              <w:t>асистентської</w:t>
            </w:r>
            <w:r>
              <w:rPr>
                <w:sz w:val="28"/>
                <w:szCs w:val="28"/>
                <w:lang w:val="uk-UA"/>
              </w:rPr>
              <w:t xml:space="preserve"> </w:t>
            </w:r>
            <w:r w:rsidR="000E0DF9">
              <w:rPr>
                <w:sz w:val="28"/>
                <w:szCs w:val="28"/>
                <w:lang w:val="uk-UA"/>
              </w:rPr>
              <w:t>практики</w:t>
            </w:r>
          </w:p>
        </w:tc>
        <w:tc>
          <w:tcPr>
            <w:tcW w:w="2018" w:type="dxa"/>
          </w:tcPr>
          <w:p w14:paraId="3BCCA50C" w14:textId="77777777" w:rsidR="000E0DF9" w:rsidRDefault="000E0DF9" w:rsidP="000E0DF9">
            <w:pPr>
              <w:contextualSpacing/>
              <w:jc w:val="center"/>
              <w:rPr>
                <w:sz w:val="28"/>
                <w:szCs w:val="28"/>
                <w:lang w:val="uk-UA"/>
              </w:rPr>
            </w:pPr>
            <w:r>
              <w:rPr>
                <w:sz w:val="28"/>
                <w:szCs w:val="28"/>
                <w:lang w:val="uk-UA"/>
              </w:rPr>
              <w:t>5</w:t>
            </w:r>
          </w:p>
        </w:tc>
        <w:tc>
          <w:tcPr>
            <w:tcW w:w="1582" w:type="dxa"/>
          </w:tcPr>
          <w:p w14:paraId="34E47F26" w14:textId="77777777" w:rsidR="000E0DF9" w:rsidRDefault="000E0DF9" w:rsidP="000E0DF9">
            <w:pPr>
              <w:contextualSpacing/>
              <w:jc w:val="center"/>
              <w:rPr>
                <w:sz w:val="28"/>
                <w:szCs w:val="28"/>
                <w:lang w:val="uk-UA"/>
              </w:rPr>
            </w:pPr>
          </w:p>
        </w:tc>
      </w:tr>
      <w:tr w:rsidR="000E0DF9" w14:paraId="6D794AA5" w14:textId="77777777" w:rsidTr="000E0DF9">
        <w:tc>
          <w:tcPr>
            <w:tcW w:w="759" w:type="dxa"/>
          </w:tcPr>
          <w:p w14:paraId="28B22404" w14:textId="77777777" w:rsidR="000E0DF9" w:rsidRDefault="000E0DF9" w:rsidP="000E0DF9">
            <w:pPr>
              <w:contextualSpacing/>
              <w:jc w:val="both"/>
              <w:rPr>
                <w:sz w:val="28"/>
                <w:szCs w:val="28"/>
                <w:lang w:val="uk-UA"/>
              </w:rPr>
            </w:pPr>
            <w:r>
              <w:rPr>
                <w:sz w:val="28"/>
                <w:szCs w:val="28"/>
                <w:lang w:val="uk-UA"/>
              </w:rPr>
              <w:t>11.</w:t>
            </w:r>
          </w:p>
        </w:tc>
        <w:tc>
          <w:tcPr>
            <w:tcW w:w="5495" w:type="dxa"/>
          </w:tcPr>
          <w:p w14:paraId="551C7682" w14:textId="77777777" w:rsidR="000E0DF9" w:rsidRDefault="000E0DF9" w:rsidP="000E0DF9">
            <w:pPr>
              <w:contextualSpacing/>
              <w:jc w:val="both"/>
              <w:rPr>
                <w:sz w:val="28"/>
                <w:szCs w:val="28"/>
                <w:lang w:val="uk-UA"/>
              </w:rPr>
            </w:pPr>
            <w:r>
              <w:rPr>
                <w:sz w:val="28"/>
                <w:szCs w:val="28"/>
                <w:lang w:val="uk-UA"/>
              </w:rPr>
              <w:t xml:space="preserve">Складання і оформлення звіту з </w:t>
            </w:r>
            <w:r w:rsidR="00A52A69" w:rsidRPr="00A52A69">
              <w:rPr>
                <w:sz w:val="28"/>
                <w:szCs w:val="28"/>
                <w:lang w:val="uk-UA"/>
              </w:rPr>
              <w:t>асистентської</w:t>
            </w:r>
            <w:r w:rsidR="00A52A69">
              <w:rPr>
                <w:sz w:val="28"/>
                <w:szCs w:val="28"/>
                <w:lang w:val="uk-UA"/>
              </w:rPr>
              <w:t xml:space="preserve"> </w:t>
            </w:r>
            <w:r>
              <w:rPr>
                <w:sz w:val="28"/>
                <w:szCs w:val="28"/>
                <w:lang w:val="uk-UA"/>
              </w:rPr>
              <w:t>практики</w:t>
            </w:r>
          </w:p>
        </w:tc>
        <w:tc>
          <w:tcPr>
            <w:tcW w:w="2018" w:type="dxa"/>
          </w:tcPr>
          <w:p w14:paraId="3FFB36E3" w14:textId="77777777" w:rsidR="000E0DF9" w:rsidRDefault="000E0DF9" w:rsidP="000E0DF9">
            <w:pPr>
              <w:contextualSpacing/>
              <w:jc w:val="center"/>
              <w:rPr>
                <w:sz w:val="28"/>
                <w:szCs w:val="28"/>
                <w:lang w:val="uk-UA"/>
              </w:rPr>
            </w:pPr>
            <w:r>
              <w:rPr>
                <w:sz w:val="28"/>
                <w:szCs w:val="28"/>
                <w:lang w:val="uk-UA"/>
              </w:rPr>
              <w:t>5</w:t>
            </w:r>
          </w:p>
        </w:tc>
        <w:tc>
          <w:tcPr>
            <w:tcW w:w="1582" w:type="dxa"/>
          </w:tcPr>
          <w:p w14:paraId="23757E41" w14:textId="77777777" w:rsidR="000E0DF9" w:rsidRDefault="000E0DF9" w:rsidP="000E0DF9">
            <w:pPr>
              <w:contextualSpacing/>
              <w:jc w:val="center"/>
              <w:rPr>
                <w:sz w:val="28"/>
                <w:szCs w:val="28"/>
                <w:lang w:val="uk-UA"/>
              </w:rPr>
            </w:pPr>
          </w:p>
        </w:tc>
      </w:tr>
      <w:tr w:rsidR="000E0DF9" w14:paraId="57396015" w14:textId="77777777" w:rsidTr="000E0DF9">
        <w:tc>
          <w:tcPr>
            <w:tcW w:w="759" w:type="dxa"/>
          </w:tcPr>
          <w:p w14:paraId="61317D46" w14:textId="77777777" w:rsidR="000E0DF9" w:rsidRDefault="000E0DF9" w:rsidP="000E0DF9">
            <w:pPr>
              <w:contextualSpacing/>
              <w:jc w:val="both"/>
              <w:rPr>
                <w:sz w:val="28"/>
                <w:szCs w:val="28"/>
                <w:lang w:val="uk-UA"/>
              </w:rPr>
            </w:pPr>
            <w:r>
              <w:rPr>
                <w:sz w:val="28"/>
                <w:szCs w:val="28"/>
                <w:lang w:val="uk-UA"/>
              </w:rPr>
              <w:t>12.</w:t>
            </w:r>
          </w:p>
        </w:tc>
        <w:tc>
          <w:tcPr>
            <w:tcW w:w="5495" w:type="dxa"/>
          </w:tcPr>
          <w:p w14:paraId="429FBE78" w14:textId="77777777" w:rsidR="000E0DF9" w:rsidRDefault="000E0DF9" w:rsidP="000E0DF9">
            <w:pPr>
              <w:contextualSpacing/>
              <w:jc w:val="both"/>
              <w:rPr>
                <w:sz w:val="28"/>
                <w:szCs w:val="28"/>
                <w:lang w:val="uk-UA"/>
              </w:rPr>
            </w:pPr>
            <w:r>
              <w:rPr>
                <w:sz w:val="28"/>
                <w:szCs w:val="28"/>
                <w:lang w:val="uk-UA"/>
              </w:rPr>
              <w:t xml:space="preserve">Захист звіту з </w:t>
            </w:r>
            <w:r w:rsidR="00A52A69" w:rsidRPr="00A52A69">
              <w:rPr>
                <w:sz w:val="28"/>
                <w:szCs w:val="28"/>
                <w:lang w:val="uk-UA"/>
              </w:rPr>
              <w:t>асистентської</w:t>
            </w:r>
            <w:r w:rsidR="00A52A69" w:rsidRPr="00AF6B2C">
              <w:rPr>
                <w:b/>
                <w:sz w:val="28"/>
                <w:szCs w:val="28"/>
                <w:lang w:val="uk-UA"/>
              </w:rPr>
              <w:t xml:space="preserve"> </w:t>
            </w:r>
            <w:r>
              <w:rPr>
                <w:sz w:val="28"/>
                <w:szCs w:val="28"/>
                <w:lang w:val="uk-UA"/>
              </w:rPr>
              <w:t>практики</w:t>
            </w:r>
          </w:p>
        </w:tc>
        <w:tc>
          <w:tcPr>
            <w:tcW w:w="2018" w:type="dxa"/>
          </w:tcPr>
          <w:p w14:paraId="055AEBD9" w14:textId="77777777" w:rsidR="000E0DF9" w:rsidRDefault="000E0DF9" w:rsidP="000E0DF9">
            <w:pPr>
              <w:contextualSpacing/>
              <w:jc w:val="center"/>
              <w:rPr>
                <w:sz w:val="28"/>
                <w:szCs w:val="28"/>
                <w:lang w:val="uk-UA"/>
              </w:rPr>
            </w:pPr>
            <w:r>
              <w:rPr>
                <w:sz w:val="28"/>
                <w:szCs w:val="28"/>
                <w:lang w:val="uk-UA"/>
              </w:rPr>
              <w:t>5</w:t>
            </w:r>
          </w:p>
        </w:tc>
        <w:tc>
          <w:tcPr>
            <w:tcW w:w="1582" w:type="dxa"/>
          </w:tcPr>
          <w:p w14:paraId="0C1686AD" w14:textId="77777777" w:rsidR="000E0DF9" w:rsidRDefault="000E0DF9" w:rsidP="000E0DF9">
            <w:pPr>
              <w:contextualSpacing/>
              <w:jc w:val="center"/>
              <w:rPr>
                <w:sz w:val="28"/>
                <w:szCs w:val="28"/>
                <w:lang w:val="uk-UA"/>
              </w:rPr>
            </w:pPr>
          </w:p>
        </w:tc>
      </w:tr>
      <w:tr w:rsidR="000E0DF9" w:rsidRPr="00C27716" w14:paraId="436807E9" w14:textId="77777777" w:rsidTr="000E0DF9">
        <w:tc>
          <w:tcPr>
            <w:tcW w:w="6254" w:type="dxa"/>
            <w:gridSpan w:val="2"/>
          </w:tcPr>
          <w:p w14:paraId="4F27D92C" w14:textId="77777777" w:rsidR="000E0DF9" w:rsidRPr="00C27716" w:rsidRDefault="000E0DF9" w:rsidP="000E0DF9">
            <w:pPr>
              <w:contextualSpacing/>
              <w:jc w:val="both"/>
              <w:rPr>
                <w:b/>
                <w:sz w:val="28"/>
                <w:szCs w:val="28"/>
                <w:lang w:val="uk-UA"/>
              </w:rPr>
            </w:pPr>
            <w:r w:rsidRPr="00C27716">
              <w:rPr>
                <w:b/>
                <w:sz w:val="28"/>
                <w:szCs w:val="28"/>
                <w:lang w:val="uk-UA"/>
              </w:rPr>
              <w:t>Загальний бал</w:t>
            </w:r>
          </w:p>
        </w:tc>
        <w:tc>
          <w:tcPr>
            <w:tcW w:w="2018" w:type="dxa"/>
          </w:tcPr>
          <w:p w14:paraId="46C35B21" w14:textId="77777777" w:rsidR="000E0DF9" w:rsidRPr="00C27716" w:rsidRDefault="000E0DF9" w:rsidP="000E0DF9">
            <w:pPr>
              <w:contextualSpacing/>
              <w:jc w:val="center"/>
              <w:rPr>
                <w:b/>
                <w:sz w:val="28"/>
                <w:szCs w:val="28"/>
                <w:lang w:val="uk-UA"/>
              </w:rPr>
            </w:pPr>
            <w:r w:rsidRPr="00C27716">
              <w:rPr>
                <w:b/>
                <w:sz w:val="28"/>
                <w:szCs w:val="28"/>
                <w:lang w:val="uk-UA"/>
              </w:rPr>
              <w:t>100</w:t>
            </w:r>
          </w:p>
        </w:tc>
        <w:tc>
          <w:tcPr>
            <w:tcW w:w="1582" w:type="dxa"/>
          </w:tcPr>
          <w:p w14:paraId="4F8BDB47" w14:textId="77777777" w:rsidR="000E0DF9" w:rsidRPr="00C27716" w:rsidRDefault="000E0DF9" w:rsidP="000E0DF9">
            <w:pPr>
              <w:contextualSpacing/>
              <w:jc w:val="center"/>
              <w:rPr>
                <w:b/>
                <w:sz w:val="28"/>
                <w:szCs w:val="28"/>
                <w:lang w:val="uk-UA"/>
              </w:rPr>
            </w:pPr>
          </w:p>
        </w:tc>
      </w:tr>
    </w:tbl>
    <w:p w14:paraId="09045CAD" w14:textId="77777777" w:rsidR="000E0DF9" w:rsidRPr="00C27716" w:rsidRDefault="000E0DF9" w:rsidP="000E0DF9">
      <w:pPr>
        <w:ind w:firstLine="709"/>
        <w:contextualSpacing/>
        <w:jc w:val="both"/>
        <w:rPr>
          <w:b/>
          <w:sz w:val="28"/>
          <w:szCs w:val="28"/>
          <w:lang w:val="uk-UA"/>
        </w:rPr>
      </w:pPr>
    </w:p>
    <w:p w14:paraId="076402F6" w14:textId="77777777" w:rsidR="000E0DF9" w:rsidRDefault="000E0DF9" w:rsidP="000E0DF9">
      <w:pPr>
        <w:ind w:firstLine="709"/>
        <w:contextualSpacing/>
        <w:jc w:val="both"/>
        <w:rPr>
          <w:sz w:val="28"/>
          <w:szCs w:val="28"/>
          <w:lang w:val="uk-UA"/>
        </w:rPr>
      </w:pPr>
      <w:r>
        <w:rPr>
          <w:sz w:val="28"/>
          <w:szCs w:val="28"/>
          <w:lang w:val="uk-UA"/>
        </w:rPr>
        <w:t xml:space="preserve">Загальна </w:t>
      </w:r>
      <w:proofErr w:type="spellStart"/>
      <w:r>
        <w:rPr>
          <w:sz w:val="28"/>
          <w:szCs w:val="28"/>
          <w:lang w:val="uk-UA"/>
        </w:rPr>
        <w:t>о</w:t>
      </w:r>
      <w:r w:rsidRPr="003C5547">
        <w:rPr>
          <w:sz w:val="28"/>
          <w:szCs w:val="28"/>
          <w:lang w:val="uk-UA"/>
        </w:rPr>
        <w:t>цiнка</w:t>
      </w:r>
      <w:proofErr w:type="spellEnd"/>
      <w:r w:rsidRPr="003C5547">
        <w:rPr>
          <w:sz w:val="28"/>
          <w:szCs w:val="28"/>
          <w:lang w:val="uk-UA"/>
        </w:rPr>
        <w:t xml:space="preserve"> </w:t>
      </w:r>
      <w:r>
        <w:rPr>
          <w:sz w:val="28"/>
          <w:szCs w:val="28"/>
          <w:lang w:val="uk-UA"/>
        </w:rPr>
        <w:t xml:space="preserve">за </w:t>
      </w:r>
      <w:r w:rsidRPr="003C5547">
        <w:rPr>
          <w:sz w:val="28"/>
          <w:szCs w:val="28"/>
          <w:lang w:val="uk-UA"/>
        </w:rPr>
        <w:t>проходження</w:t>
      </w:r>
      <w:r>
        <w:rPr>
          <w:sz w:val="28"/>
          <w:szCs w:val="28"/>
          <w:lang w:val="uk-UA"/>
        </w:rPr>
        <w:t xml:space="preserve"> </w:t>
      </w:r>
      <w:r w:rsidRPr="0041515D">
        <w:rPr>
          <w:sz w:val="28"/>
          <w:szCs w:val="28"/>
          <w:lang w:val="uk-UA"/>
        </w:rPr>
        <w:t>асистентської практики</w:t>
      </w:r>
      <w:r w:rsidRPr="003C5547">
        <w:rPr>
          <w:sz w:val="28"/>
          <w:szCs w:val="28"/>
          <w:lang w:val="uk-UA"/>
        </w:rPr>
        <w:t xml:space="preserve"> склада</w:t>
      </w:r>
      <w:r>
        <w:rPr>
          <w:sz w:val="28"/>
          <w:szCs w:val="28"/>
          <w:lang w:val="uk-UA"/>
        </w:rPr>
        <w:t>є</w:t>
      </w:r>
      <w:r w:rsidRPr="003C5547">
        <w:rPr>
          <w:sz w:val="28"/>
          <w:szCs w:val="28"/>
          <w:lang w:val="uk-UA"/>
        </w:rPr>
        <w:t>ться</w:t>
      </w:r>
      <w:r>
        <w:rPr>
          <w:sz w:val="28"/>
          <w:szCs w:val="28"/>
          <w:lang w:val="uk-UA"/>
        </w:rPr>
        <w:t xml:space="preserve"> </w:t>
      </w:r>
      <w:proofErr w:type="spellStart"/>
      <w:r w:rsidRPr="003C5547">
        <w:rPr>
          <w:sz w:val="28"/>
          <w:szCs w:val="28"/>
          <w:lang w:val="uk-UA"/>
        </w:rPr>
        <w:t>iз</w:t>
      </w:r>
      <w:proofErr w:type="spellEnd"/>
      <w:r>
        <w:rPr>
          <w:sz w:val="28"/>
          <w:szCs w:val="28"/>
          <w:lang w:val="uk-UA"/>
        </w:rPr>
        <w:t xml:space="preserve"> </w:t>
      </w:r>
      <w:r w:rsidRPr="003C5547">
        <w:rPr>
          <w:sz w:val="28"/>
          <w:szCs w:val="28"/>
          <w:lang w:val="uk-UA"/>
        </w:rPr>
        <w:t>суми</w:t>
      </w:r>
      <w:r>
        <w:rPr>
          <w:sz w:val="28"/>
          <w:szCs w:val="28"/>
          <w:lang w:val="uk-UA"/>
        </w:rPr>
        <w:t xml:space="preserve"> </w:t>
      </w:r>
      <w:proofErr w:type="spellStart"/>
      <w:r w:rsidRPr="003C5547">
        <w:rPr>
          <w:sz w:val="28"/>
          <w:szCs w:val="28"/>
          <w:lang w:val="uk-UA"/>
        </w:rPr>
        <w:t>балiв</w:t>
      </w:r>
      <w:proofErr w:type="spellEnd"/>
      <w:r w:rsidRPr="003C5547">
        <w:rPr>
          <w:sz w:val="28"/>
          <w:szCs w:val="28"/>
          <w:lang w:val="uk-UA"/>
        </w:rPr>
        <w:t xml:space="preserve">, </w:t>
      </w:r>
      <w:proofErr w:type="spellStart"/>
      <w:r w:rsidRPr="003C5547">
        <w:rPr>
          <w:sz w:val="28"/>
          <w:szCs w:val="28"/>
          <w:lang w:val="uk-UA"/>
        </w:rPr>
        <w:t>якi</w:t>
      </w:r>
      <w:proofErr w:type="spellEnd"/>
      <w:r>
        <w:rPr>
          <w:sz w:val="28"/>
          <w:szCs w:val="28"/>
          <w:lang w:val="uk-UA"/>
        </w:rPr>
        <w:t xml:space="preserve"> </w:t>
      </w:r>
      <w:r w:rsidRPr="003C5547">
        <w:rPr>
          <w:sz w:val="28"/>
          <w:szCs w:val="28"/>
          <w:lang w:val="uk-UA"/>
        </w:rPr>
        <w:t>виставляються</w:t>
      </w:r>
      <w:r>
        <w:rPr>
          <w:sz w:val="28"/>
          <w:szCs w:val="28"/>
          <w:lang w:val="uk-UA"/>
        </w:rPr>
        <w:t xml:space="preserve"> комісією </w:t>
      </w:r>
      <w:r w:rsidRPr="003C5547">
        <w:rPr>
          <w:sz w:val="28"/>
          <w:szCs w:val="28"/>
          <w:lang w:val="uk-UA"/>
        </w:rPr>
        <w:t>кафедри</w:t>
      </w:r>
      <w:r>
        <w:rPr>
          <w:sz w:val="28"/>
          <w:szCs w:val="28"/>
          <w:lang w:val="uk-UA"/>
        </w:rPr>
        <w:t xml:space="preserve"> </w:t>
      </w:r>
      <w:r w:rsidRPr="003C5547">
        <w:rPr>
          <w:sz w:val="28"/>
          <w:szCs w:val="28"/>
          <w:lang w:val="uk-UA"/>
        </w:rPr>
        <w:t>на</w:t>
      </w:r>
      <w:r>
        <w:rPr>
          <w:sz w:val="28"/>
          <w:szCs w:val="28"/>
          <w:lang w:val="uk-UA"/>
        </w:rPr>
        <w:t xml:space="preserve"> </w:t>
      </w:r>
      <w:proofErr w:type="spellStart"/>
      <w:r w:rsidRPr="003C5547">
        <w:rPr>
          <w:sz w:val="28"/>
          <w:szCs w:val="28"/>
          <w:lang w:val="uk-UA"/>
        </w:rPr>
        <w:t>основi</w:t>
      </w:r>
      <w:proofErr w:type="spellEnd"/>
      <w:r>
        <w:rPr>
          <w:sz w:val="28"/>
          <w:szCs w:val="28"/>
          <w:lang w:val="uk-UA"/>
        </w:rPr>
        <w:t xml:space="preserve"> </w:t>
      </w:r>
      <w:r w:rsidRPr="003C5547">
        <w:rPr>
          <w:sz w:val="28"/>
          <w:szCs w:val="28"/>
          <w:lang w:val="uk-UA"/>
        </w:rPr>
        <w:t>розгляду</w:t>
      </w:r>
      <w:r>
        <w:rPr>
          <w:sz w:val="28"/>
          <w:szCs w:val="28"/>
          <w:lang w:val="uk-UA"/>
        </w:rPr>
        <w:t xml:space="preserve"> </w:t>
      </w:r>
      <w:proofErr w:type="spellStart"/>
      <w:r w:rsidRPr="003C5547">
        <w:rPr>
          <w:sz w:val="28"/>
          <w:szCs w:val="28"/>
          <w:lang w:val="uk-UA"/>
        </w:rPr>
        <w:t>змiсту</w:t>
      </w:r>
      <w:proofErr w:type="spellEnd"/>
      <w:r>
        <w:rPr>
          <w:sz w:val="28"/>
          <w:szCs w:val="28"/>
          <w:lang w:val="uk-UA"/>
        </w:rPr>
        <w:t xml:space="preserve"> </w:t>
      </w:r>
      <w:proofErr w:type="spellStart"/>
      <w:r w:rsidRPr="003C5547">
        <w:rPr>
          <w:sz w:val="28"/>
          <w:szCs w:val="28"/>
          <w:lang w:val="uk-UA"/>
        </w:rPr>
        <w:t>звiту</w:t>
      </w:r>
      <w:proofErr w:type="spellEnd"/>
      <w:r>
        <w:rPr>
          <w:sz w:val="28"/>
          <w:szCs w:val="28"/>
          <w:lang w:val="uk-UA"/>
        </w:rPr>
        <w:t xml:space="preserve"> здобувача </w:t>
      </w:r>
      <w:r w:rsidR="00A1199A" w:rsidRPr="00D96599">
        <w:rPr>
          <w:bCs/>
          <w:iCs/>
          <w:color w:val="000000"/>
          <w:sz w:val="28"/>
          <w:szCs w:val="28"/>
          <w:lang w:val="uk-UA"/>
        </w:rPr>
        <w:t>другого (магістерського)</w:t>
      </w:r>
      <w:r w:rsidR="00A1199A">
        <w:rPr>
          <w:bCs/>
          <w:iCs/>
          <w:color w:val="000000"/>
          <w:sz w:val="28"/>
          <w:szCs w:val="28"/>
          <w:lang w:val="uk-UA"/>
        </w:rPr>
        <w:t xml:space="preserve"> </w:t>
      </w:r>
      <w:r>
        <w:rPr>
          <w:sz w:val="28"/>
          <w:szCs w:val="28"/>
          <w:lang w:val="uk-UA"/>
        </w:rPr>
        <w:t>рівня вищої освіти</w:t>
      </w:r>
      <w:r w:rsidRPr="003C5547">
        <w:rPr>
          <w:sz w:val="28"/>
          <w:szCs w:val="28"/>
          <w:lang w:val="uk-UA"/>
        </w:rPr>
        <w:t xml:space="preserve"> про практику</w:t>
      </w:r>
      <w:r>
        <w:rPr>
          <w:sz w:val="28"/>
          <w:szCs w:val="28"/>
          <w:lang w:val="uk-UA"/>
        </w:rPr>
        <w:t xml:space="preserve">, способів його презентації та </w:t>
      </w:r>
      <w:r w:rsidRPr="003C5547">
        <w:rPr>
          <w:sz w:val="28"/>
          <w:szCs w:val="28"/>
          <w:lang w:val="uk-UA"/>
        </w:rPr>
        <w:t>з</w:t>
      </w:r>
      <w:r>
        <w:rPr>
          <w:sz w:val="28"/>
          <w:szCs w:val="28"/>
          <w:lang w:val="uk-UA"/>
        </w:rPr>
        <w:t>ахисту здобутих результатів</w:t>
      </w:r>
      <w:r w:rsidRPr="003C5547">
        <w:rPr>
          <w:sz w:val="28"/>
          <w:szCs w:val="28"/>
          <w:lang w:val="uk-UA"/>
        </w:rPr>
        <w:t>,</w:t>
      </w:r>
      <w:r>
        <w:rPr>
          <w:sz w:val="28"/>
          <w:szCs w:val="28"/>
          <w:lang w:val="uk-UA"/>
        </w:rPr>
        <w:t xml:space="preserve"> а також аналізу розробленого навчально-методичного забезпечення залікових занять і виховного заходу, відгуку наукового керівника. </w:t>
      </w:r>
    </w:p>
    <w:p w14:paraId="22D24DFE" w14:textId="77777777" w:rsidR="000E0DF9" w:rsidRDefault="000E0DF9" w:rsidP="000E0DF9">
      <w:pPr>
        <w:ind w:firstLine="709"/>
        <w:contextualSpacing/>
        <w:jc w:val="both"/>
        <w:rPr>
          <w:sz w:val="28"/>
          <w:szCs w:val="28"/>
          <w:lang w:val="uk-UA"/>
        </w:rPr>
      </w:pPr>
      <w:r>
        <w:rPr>
          <w:sz w:val="28"/>
          <w:szCs w:val="28"/>
          <w:lang w:val="uk-UA"/>
        </w:rPr>
        <w:t xml:space="preserve">Успішність </w:t>
      </w:r>
      <w:r w:rsidRPr="003C5547">
        <w:rPr>
          <w:sz w:val="28"/>
          <w:szCs w:val="28"/>
          <w:lang w:val="uk-UA"/>
        </w:rPr>
        <w:t>проходження</w:t>
      </w:r>
      <w:r>
        <w:rPr>
          <w:sz w:val="28"/>
          <w:szCs w:val="28"/>
          <w:lang w:val="uk-UA"/>
        </w:rPr>
        <w:t xml:space="preserve"> </w:t>
      </w:r>
      <w:r w:rsidRPr="0041515D">
        <w:rPr>
          <w:sz w:val="28"/>
          <w:szCs w:val="28"/>
          <w:lang w:val="uk-UA"/>
        </w:rPr>
        <w:t>асистентської практики</w:t>
      </w:r>
      <w:r>
        <w:rPr>
          <w:sz w:val="28"/>
          <w:szCs w:val="28"/>
          <w:lang w:val="uk-UA"/>
        </w:rPr>
        <w:t xml:space="preserve"> оцінюється </w:t>
      </w:r>
      <w:r w:rsidRPr="003C5547">
        <w:rPr>
          <w:sz w:val="28"/>
          <w:szCs w:val="28"/>
          <w:lang w:val="uk-UA"/>
        </w:rPr>
        <w:t>за 100-бальною</w:t>
      </w:r>
      <w:r>
        <w:rPr>
          <w:sz w:val="28"/>
          <w:szCs w:val="28"/>
          <w:lang w:val="uk-UA"/>
        </w:rPr>
        <w:t xml:space="preserve"> </w:t>
      </w:r>
      <w:r w:rsidRPr="003C5547">
        <w:rPr>
          <w:sz w:val="28"/>
          <w:szCs w:val="28"/>
          <w:lang w:val="uk-UA"/>
        </w:rPr>
        <w:t>шкалою</w:t>
      </w:r>
      <w:r>
        <w:rPr>
          <w:sz w:val="28"/>
          <w:szCs w:val="28"/>
          <w:lang w:val="uk-UA"/>
        </w:rPr>
        <w:t>.</w:t>
      </w:r>
    </w:p>
    <w:p w14:paraId="7906CCB5" w14:textId="77777777" w:rsidR="000E0DF9" w:rsidRDefault="000E0DF9" w:rsidP="000E0DF9">
      <w:pPr>
        <w:ind w:firstLine="709"/>
        <w:contextualSpacing/>
        <w:jc w:val="both"/>
        <w:rPr>
          <w:sz w:val="28"/>
          <w:szCs w:val="28"/>
          <w:lang w:val="uk-UA"/>
        </w:rPr>
      </w:pPr>
    </w:p>
    <w:p w14:paraId="14E827E1" w14:textId="77777777" w:rsidR="000E0DF9" w:rsidRDefault="000E0DF9" w:rsidP="000E0DF9">
      <w:pPr>
        <w:widowControl w:val="0"/>
        <w:ind w:left="142" w:firstLine="425"/>
        <w:jc w:val="center"/>
        <w:rPr>
          <w:b/>
          <w:sz w:val="28"/>
          <w:szCs w:val="28"/>
          <w:lang w:val="uk-UA"/>
        </w:rPr>
      </w:pPr>
      <w:proofErr w:type="spellStart"/>
      <w:r w:rsidRPr="00DF1AE9">
        <w:rPr>
          <w:b/>
          <w:sz w:val="28"/>
          <w:szCs w:val="28"/>
        </w:rPr>
        <w:t>Критерії</w:t>
      </w:r>
      <w:proofErr w:type="spellEnd"/>
      <w:r w:rsidRPr="00DF1AE9">
        <w:rPr>
          <w:b/>
          <w:sz w:val="28"/>
          <w:szCs w:val="28"/>
        </w:rPr>
        <w:t xml:space="preserve"> </w:t>
      </w:r>
      <w:proofErr w:type="spellStart"/>
      <w:r w:rsidRPr="00DF1AE9">
        <w:rPr>
          <w:b/>
          <w:sz w:val="28"/>
          <w:szCs w:val="28"/>
        </w:rPr>
        <w:t>підсумкової</w:t>
      </w:r>
      <w:proofErr w:type="spellEnd"/>
      <w:r w:rsidRPr="00DF1AE9">
        <w:rPr>
          <w:b/>
          <w:sz w:val="28"/>
          <w:szCs w:val="28"/>
        </w:rPr>
        <w:t xml:space="preserve"> </w:t>
      </w:r>
      <w:proofErr w:type="spellStart"/>
      <w:r w:rsidRPr="00DF1AE9">
        <w:rPr>
          <w:b/>
          <w:sz w:val="28"/>
          <w:szCs w:val="28"/>
        </w:rPr>
        <w:t>оцінки</w:t>
      </w:r>
      <w:proofErr w:type="spellEnd"/>
      <w:r w:rsidRPr="00DF1AE9">
        <w:rPr>
          <w:b/>
          <w:sz w:val="28"/>
          <w:szCs w:val="28"/>
        </w:rPr>
        <w:t xml:space="preserve"> </w:t>
      </w:r>
      <w:proofErr w:type="spellStart"/>
      <w:r w:rsidRPr="00A37BBB">
        <w:rPr>
          <w:b/>
          <w:sz w:val="28"/>
          <w:szCs w:val="28"/>
          <w:lang w:val="uk-UA"/>
        </w:rPr>
        <w:t>результатiв</w:t>
      </w:r>
      <w:proofErr w:type="spellEnd"/>
      <w:r w:rsidRPr="00A37BBB">
        <w:rPr>
          <w:b/>
          <w:sz w:val="28"/>
          <w:szCs w:val="28"/>
          <w:lang w:val="uk-UA"/>
        </w:rPr>
        <w:t xml:space="preserve"> асистентської практики</w:t>
      </w:r>
    </w:p>
    <w:p w14:paraId="294E9A69" w14:textId="77777777" w:rsidR="000E0DF9" w:rsidRPr="002D3F77" w:rsidRDefault="000E0DF9" w:rsidP="000E0DF9">
      <w:pPr>
        <w:widowControl w:val="0"/>
        <w:ind w:left="142" w:firstLine="425"/>
        <w:jc w:val="center"/>
        <w:rPr>
          <w:b/>
          <w:sz w:val="28"/>
          <w:szCs w:val="28"/>
          <w:lang w:val="uk-UA"/>
        </w:rPr>
      </w:pPr>
    </w:p>
    <w:p w14:paraId="47868669" w14:textId="77777777" w:rsidR="000E0DF9" w:rsidRDefault="000E0DF9" w:rsidP="000E0DF9">
      <w:pPr>
        <w:pStyle w:val="ae"/>
        <w:widowControl w:val="0"/>
        <w:spacing w:after="0"/>
        <w:ind w:right="-28" w:firstLine="709"/>
        <w:contextualSpacing/>
        <w:jc w:val="both"/>
        <w:rPr>
          <w:sz w:val="28"/>
          <w:szCs w:val="28"/>
          <w:lang w:val="uk-UA"/>
        </w:rPr>
      </w:pPr>
      <w:r>
        <w:rPr>
          <w:sz w:val="28"/>
          <w:szCs w:val="28"/>
          <w:lang w:val="uk-UA"/>
        </w:rPr>
        <w:t>Д</w:t>
      </w:r>
      <w:r w:rsidRPr="002D3F77">
        <w:rPr>
          <w:sz w:val="28"/>
          <w:szCs w:val="28"/>
          <w:lang w:val="uk-UA"/>
        </w:rPr>
        <w:t>осягнен</w:t>
      </w:r>
      <w:r>
        <w:rPr>
          <w:sz w:val="28"/>
          <w:szCs w:val="28"/>
          <w:lang w:val="uk-UA"/>
        </w:rPr>
        <w:t>ня</w:t>
      </w:r>
      <w:r w:rsidRPr="002D3F77">
        <w:rPr>
          <w:sz w:val="28"/>
          <w:szCs w:val="28"/>
          <w:lang w:val="uk-UA"/>
        </w:rPr>
        <w:t xml:space="preserve"> </w:t>
      </w:r>
      <w:r>
        <w:rPr>
          <w:sz w:val="28"/>
          <w:szCs w:val="28"/>
          <w:lang w:val="uk-UA"/>
        </w:rPr>
        <w:t xml:space="preserve">здобувача </w:t>
      </w:r>
      <w:r w:rsidR="00A1199A" w:rsidRPr="00D96599">
        <w:rPr>
          <w:bCs/>
          <w:iCs/>
          <w:color w:val="000000"/>
          <w:sz w:val="28"/>
          <w:szCs w:val="28"/>
          <w:lang w:val="uk-UA"/>
        </w:rPr>
        <w:t>другого (магістерського)</w:t>
      </w:r>
      <w:r w:rsidR="00A1199A">
        <w:rPr>
          <w:bCs/>
          <w:iCs/>
          <w:color w:val="000000"/>
          <w:sz w:val="28"/>
          <w:szCs w:val="28"/>
          <w:lang w:val="uk-UA"/>
        </w:rPr>
        <w:t xml:space="preserve"> </w:t>
      </w:r>
      <w:r>
        <w:rPr>
          <w:sz w:val="28"/>
          <w:szCs w:val="28"/>
          <w:lang w:val="uk-UA"/>
        </w:rPr>
        <w:t>рівня вищої освіти</w:t>
      </w:r>
      <w:r w:rsidRPr="002D3F77">
        <w:rPr>
          <w:sz w:val="28"/>
          <w:szCs w:val="28"/>
          <w:lang w:val="uk-UA"/>
        </w:rPr>
        <w:t xml:space="preserve"> </w:t>
      </w:r>
      <w:r>
        <w:rPr>
          <w:sz w:val="28"/>
          <w:szCs w:val="28"/>
          <w:lang w:val="uk-UA"/>
        </w:rPr>
        <w:t xml:space="preserve">упродовж </w:t>
      </w:r>
      <w:r w:rsidRPr="003C5547">
        <w:rPr>
          <w:sz w:val="28"/>
          <w:szCs w:val="28"/>
          <w:lang w:val="uk-UA"/>
        </w:rPr>
        <w:t>проходження</w:t>
      </w:r>
      <w:r>
        <w:rPr>
          <w:sz w:val="28"/>
          <w:szCs w:val="28"/>
          <w:lang w:val="uk-UA"/>
        </w:rPr>
        <w:t xml:space="preserve"> </w:t>
      </w:r>
      <w:r w:rsidRPr="0041515D">
        <w:rPr>
          <w:sz w:val="28"/>
          <w:szCs w:val="28"/>
          <w:lang w:val="uk-UA"/>
        </w:rPr>
        <w:t>асистентської практики</w:t>
      </w:r>
      <w:r>
        <w:rPr>
          <w:sz w:val="28"/>
          <w:szCs w:val="28"/>
          <w:lang w:val="uk-UA"/>
        </w:rPr>
        <w:t xml:space="preserve"> </w:t>
      </w:r>
      <w:r w:rsidRPr="002D3F77">
        <w:rPr>
          <w:sz w:val="28"/>
          <w:szCs w:val="28"/>
          <w:lang w:val="uk-UA"/>
        </w:rPr>
        <w:t>оціню</w:t>
      </w:r>
      <w:r>
        <w:rPr>
          <w:sz w:val="28"/>
          <w:szCs w:val="28"/>
          <w:lang w:val="uk-UA"/>
        </w:rPr>
        <w:t>ю</w:t>
      </w:r>
      <w:r w:rsidRPr="002D3F77">
        <w:rPr>
          <w:sz w:val="28"/>
          <w:szCs w:val="28"/>
          <w:lang w:val="uk-UA"/>
        </w:rPr>
        <w:t>ться</w:t>
      </w:r>
      <w:r>
        <w:rPr>
          <w:sz w:val="28"/>
          <w:szCs w:val="28"/>
          <w:lang w:val="uk-UA"/>
        </w:rPr>
        <w:t xml:space="preserve"> наступним чином</w:t>
      </w:r>
      <w:r w:rsidRPr="002D3F77">
        <w:rPr>
          <w:sz w:val="28"/>
          <w:szCs w:val="28"/>
          <w:lang w:val="uk-UA"/>
        </w:rPr>
        <w:t xml:space="preserve">: </w:t>
      </w:r>
    </w:p>
    <w:p w14:paraId="0EDF42F0" w14:textId="77777777" w:rsidR="000E0DF9" w:rsidRDefault="000E0DF9" w:rsidP="00021DA6">
      <w:pPr>
        <w:pStyle w:val="ae"/>
        <w:widowControl w:val="0"/>
        <w:ind w:right="-28" w:firstLine="709"/>
        <w:contextualSpacing/>
        <w:jc w:val="both"/>
        <w:rPr>
          <w:sz w:val="28"/>
          <w:szCs w:val="28"/>
          <w:lang w:val="uk-UA"/>
        </w:rPr>
      </w:pPr>
      <w:r>
        <w:rPr>
          <w:sz w:val="28"/>
          <w:szCs w:val="28"/>
          <w:lang w:val="uk-UA"/>
        </w:rPr>
        <w:t>- </w:t>
      </w:r>
      <w:r w:rsidRPr="002D3F77">
        <w:rPr>
          <w:sz w:val="28"/>
          <w:szCs w:val="28"/>
          <w:lang w:val="uk-UA"/>
        </w:rPr>
        <w:t>«</w:t>
      </w:r>
      <w:r>
        <w:rPr>
          <w:sz w:val="28"/>
          <w:szCs w:val="28"/>
          <w:lang w:val="uk-UA"/>
        </w:rPr>
        <w:t>З</w:t>
      </w:r>
      <w:r w:rsidRPr="002D3F77">
        <w:rPr>
          <w:sz w:val="28"/>
          <w:szCs w:val="28"/>
          <w:lang w:val="uk-UA"/>
        </w:rPr>
        <w:t xml:space="preserve">араховано» </w:t>
      </w:r>
      <w:r w:rsidRPr="006E453F">
        <w:rPr>
          <w:sz w:val="28"/>
          <w:szCs w:val="28"/>
          <w:lang w:val="uk-UA"/>
        </w:rPr>
        <w:t>(</w:t>
      </w:r>
      <w:r>
        <w:rPr>
          <w:sz w:val="28"/>
          <w:szCs w:val="28"/>
          <w:lang w:val="uk-UA"/>
        </w:rPr>
        <w:t xml:space="preserve">від </w:t>
      </w:r>
      <w:r w:rsidRPr="006E453F">
        <w:rPr>
          <w:sz w:val="28"/>
          <w:szCs w:val="28"/>
          <w:lang w:val="uk-UA"/>
        </w:rPr>
        <w:t xml:space="preserve">90 </w:t>
      </w:r>
      <w:r>
        <w:rPr>
          <w:sz w:val="28"/>
          <w:szCs w:val="28"/>
          <w:lang w:val="uk-UA"/>
        </w:rPr>
        <w:t>до</w:t>
      </w:r>
      <w:r w:rsidRPr="006E453F">
        <w:rPr>
          <w:sz w:val="28"/>
          <w:szCs w:val="28"/>
          <w:lang w:val="uk-UA"/>
        </w:rPr>
        <w:t xml:space="preserve"> 100 балів; А) ставиться здобувачу за </w:t>
      </w:r>
      <w:r>
        <w:rPr>
          <w:sz w:val="28"/>
          <w:szCs w:val="28"/>
          <w:lang w:val="uk-UA"/>
        </w:rPr>
        <w:t xml:space="preserve">дуже </w:t>
      </w:r>
      <w:r w:rsidRPr="006E453F">
        <w:rPr>
          <w:sz w:val="28"/>
          <w:szCs w:val="28"/>
          <w:lang w:val="uk-UA"/>
        </w:rPr>
        <w:t>старанне</w:t>
      </w:r>
      <w:r>
        <w:rPr>
          <w:sz w:val="28"/>
          <w:szCs w:val="28"/>
          <w:lang w:val="uk-UA"/>
        </w:rPr>
        <w:t xml:space="preserve"> і відповідальне </w:t>
      </w:r>
      <w:r w:rsidRPr="006E453F">
        <w:rPr>
          <w:sz w:val="28"/>
          <w:szCs w:val="28"/>
          <w:lang w:val="uk-UA"/>
        </w:rPr>
        <w:t xml:space="preserve">виконання програми </w:t>
      </w:r>
      <w:r w:rsidRPr="0041515D">
        <w:rPr>
          <w:sz w:val="28"/>
          <w:szCs w:val="28"/>
          <w:lang w:val="uk-UA"/>
        </w:rPr>
        <w:t>асистентської</w:t>
      </w:r>
      <w:r w:rsidRPr="006E453F">
        <w:rPr>
          <w:sz w:val="28"/>
          <w:szCs w:val="28"/>
          <w:lang w:val="uk-UA"/>
        </w:rPr>
        <w:t xml:space="preserve"> практики, якщо він: ознайомлений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вчасно прибув до ЗВО, який є базою</w:t>
      </w:r>
      <w:r>
        <w:rPr>
          <w:sz w:val="28"/>
          <w:szCs w:val="28"/>
          <w:lang w:val="uk-UA"/>
        </w:rPr>
        <w:t xml:space="preserve"> </w:t>
      </w:r>
      <w:r w:rsidRPr="006E453F">
        <w:rPr>
          <w:sz w:val="28"/>
          <w:szCs w:val="28"/>
          <w:lang w:val="uk-UA"/>
        </w:rPr>
        <w:t>практики</w:t>
      </w:r>
      <w:r>
        <w:rPr>
          <w:sz w:val="28"/>
          <w:szCs w:val="28"/>
          <w:lang w:val="uk-UA"/>
        </w:rPr>
        <w:t>, постійно відвідував її</w:t>
      </w:r>
      <w:r w:rsidRPr="006E453F">
        <w:rPr>
          <w:sz w:val="28"/>
          <w:szCs w:val="28"/>
          <w:lang w:val="uk-UA"/>
        </w:rPr>
        <w:t xml:space="preserve">; сумлінно й </w:t>
      </w:r>
      <w:proofErr w:type="spellStart"/>
      <w:r w:rsidRPr="006E453F">
        <w:rPr>
          <w:sz w:val="28"/>
          <w:szCs w:val="28"/>
          <w:lang w:val="uk-UA"/>
        </w:rPr>
        <w:t>відповідально</w:t>
      </w:r>
      <w:proofErr w:type="spellEnd"/>
      <w:r w:rsidRPr="006E453F">
        <w:rPr>
          <w:sz w:val="28"/>
          <w:szCs w:val="28"/>
          <w:lang w:val="uk-UA"/>
        </w:rPr>
        <w:t xml:space="preserve"> виконав </w:t>
      </w:r>
      <w:r>
        <w:rPr>
          <w:sz w:val="28"/>
          <w:szCs w:val="28"/>
          <w:lang w:val="uk-UA"/>
        </w:rPr>
        <w:t xml:space="preserve">індивідуальний план, </w:t>
      </w:r>
      <w:r w:rsidRPr="006E453F">
        <w:rPr>
          <w:sz w:val="28"/>
          <w:szCs w:val="28"/>
          <w:lang w:val="uk-UA"/>
        </w:rPr>
        <w:t>обов’язки практиканта;</w:t>
      </w:r>
      <w:r>
        <w:rPr>
          <w:sz w:val="28"/>
          <w:szCs w:val="28"/>
          <w:lang w:val="uk-UA"/>
        </w:rPr>
        <w:t xml:space="preserve"> </w:t>
      </w:r>
      <w:r w:rsidRPr="006E453F">
        <w:rPr>
          <w:sz w:val="28"/>
          <w:szCs w:val="28"/>
          <w:lang w:val="uk-UA"/>
        </w:rPr>
        <w:t xml:space="preserve">свідомо дотримувався принципів </w:t>
      </w:r>
      <w:proofErr w:type="spellStart"/>
      <w:r>
        <w:rPr>
          <w:sz w:val="28"/>
          <w:szCs w:val="28"/>
          <w:lang w:val="uk-UA"/>
        </w:rPr>
        <w:t>професійно</w:t>
      </w:r>
      <w:proofErr w:type="spellEnd"/>
      <w:r>
        <w:rPr>
          <w:sz w:val="28"/>
          <w:szCs w:val="28"/>
          <w:lang w:val="uk-UA"/>
        </w:rPr>
        <w:t xml:space="preserve">-педагогічної етики та </w:t>
      </w:r>
      <w:r w:rsidRPr="006E453F">
        <w:rPr>
          <w:sz w:val="28"/>
          <w:szCs w:val="28"/>
          <w:lang w:val="uk-UA"/>
        </w:rPr>
        <w:t xml:space="preserve">академічної доброчесності; </w:t>
      </w:r>
      <w:r>
        <w:rPr>
          <w:sz w:val="28"/>
          <w:szCs w:val="28"/>
          <w:lang w:val="uk-UA"/>
        </w:rPr>
        <w:t>в</w:t>
      </w:r>
      <w:r w:rsidRPr="006E453F">
        <w:rPr>
          <w:sz w:val="28"/>
          <w:szCs w:val="28"/>
          <w:lang w:val="uk-UA"/>
        </w:rPr>
        <w:t>мотивовано</w:t>
      </w:r>
      <w:r>
        <w:rPr>
          <w:sz w:val="28"/>
          <w:szCs w:val="28"/>
          <w:lang w:val="uk-UA"/>
        </w:rPr>
        <w:t xml:space="preserve"> </w:t>
      </w:r>
      <w:r w:rsidRPr="006E453F">
        <w:rPr>
          <w:sz w:val="28"/>
          <w:szCs w:val="28"/>
          <w:lang w:val="uk-UA"/>
        </w:rPr>
        <w:t>проводив заняття зі студентами на високому науково-методичному рівні</w:t>
      </w:r>
      <w:r>
        <w:rPr>
          <w:sz w:val="28"/>
          <w:szCs w:val="28"/>
          <w:lang w:val="uk-UA"/>
        </w:rPr>
        <w:t xml:space="preserve">, виявляючи </w:t>
      </w:r>
      <w:proofErr w:type="spellStart"/>
      <w:r>
        <w:rPr>
          <w:sz w:val="28"/>
          <w:szCs w:val="28"/>
          <w:lang w:val="uk-UA"/>
        </w:rPr>
        <w:t>грунтовне</w:t>
      </w:r>
      <w:proofErr w:type="spellEnd"/>
      <w:r>
        <w:rPr>
          <w:sz w:val="28"/>
          <w:szCs w:val="28"/>
          <w:lang w:val="uk-UA"/>
        </w:rPr>
        <w:t xml:space="preserve"> </w:t>
      </w:r>
      <w:r w:rsidRPr="002D3F77">
        <w:rPr>
          <w:sz w:val="28"/>
          <w:szCs w:val="28"/>
          <w:lang w:val="uk-UA"/>
        </w:rPr>
        <w:t>володі</w:t>
      </w:r>
      <w:r>
        <w:rPr>
          <w:sz w:val="28"/>
          <w:szCs w:val="28"/>
          <w:lang w:val="uk-UA"/>
        </w:rPr>
        <w:t>ння</w:t>
      </w:r>
      <w:r w:rsidRPr="002D3F77">
        <w:rPr>
          <w:sz w:val="28"/>
          <w:szCs w:val="28"/>
          <w:lang w:val="uk-UA"/>
        </w:rPr>
        <w:t xml:space="preserve"> навчальним </w:t>
      </w:r>
      <w:r w:rsidRPr="002D3F77">
        <w:rPr>
          <w:sz w:val="28"/>
          <w:szCs w:val="28"/>
          <w:lang w:val="uk-UA"/>
        </w:rPr>
        <w:lastRenderedPageBreak/>
        <w:t>матеріалом</w:t>
      </w:r>
      <w:r>
        <w:rPr>
          <w:sz w:val="28"/>
          <w:szCs w:val="28"/>
          <w:lang w:val="uk-UA"/>
        </w:rPr>
        <w:t xml:space="preserve"> і системно використовуючи інноваційні технології і цифрові засоби навчання</w:t>
      </w:r>
      <w:r w:rsidRPr="006E453F">
        <w:rPr>
          <w:sz w:val="28"/>
          <w:szCs w:val="28"/>
          <w:lang w:val="uk-UA"/>
        </w:rPr>
        <w:t>;</w:t>
      </w:r>
      <w:r>
        <w:rPr>
          <w:sz w:val="28"/>
          <w:szCs w:val="28"/>
          <w:lang w:val="uk-UA"/>
        </w:rPr>
        <w:t xml:space="preserve"> систематично впроваджував під час проведення занять і виховних заходів (не менш одного) матеріали власного дослідження; </w:t>
      </w:r>
      <w:r w:rsidRPr="006E453F">
        <w:rPr>
          <w:sz w:val="28"/>
          <w:szCs w:val="28"/>
          <w:lang w:val="uk-UA"/>
        </w:rPr>
        <w:t>доцільно застосовував на заняттях зі студентами ефективні методи і</w:t>
      </w:r>
      <w:r>
        <w:rPr>
          <w:sz w:val="28"/>
          <w:szCs w:val="28"/>
          <w:lang w:val="uk-UA"/>
        </w:rPr>
        <w:t xml:space="preserve"> </w:t>
      </w:r>
      <w:r w:rsidRPr="006E453F">
        <w:rPr>
          <w:sz w:val="28"/>
          <w:szCs w:val="28"/>
          <w:lang w:val="uk-UA"/>
        </w:rPr>
        <w:t>засоби контролю; на високому методичному рівні підготував</w:t>
      </w:r>
      <w:r>
        <w:rPr>
          <w:sz w:val="28"/>
          <w:szCs w:val="28"/>
          <w:lang w:val="uk-UA"/>
        </w:rPr>
        <w:t xml:space="preserve"> </w:t>
      </w:r>
      <w:r w:rsidR="00F822AC">
        <w:rPr>
          <w:sz w:val="28"/>
          <w:szCs w:val="28"/>
          <w:lang w:val="uk-UA"/>
        </w:rPr>
        <w:t>і провів</w:t>
      </w:r>
      <w:r w:rsidRPr="006E453F">
        <w:rPr>
          <w:sz w:val="28"/>
          <w:szCs w:val="28"/>
          <w:lang w:val="uk-UA"/>
        </w:rPr>
        <w:t xml:space="preserve"> </w:t>
      </w:r>
      <w:r>
        <w:rPr>
          <w:sz w:val="28"/>
          <w:szCs w:val="28"/>
          <w:lang w:val="uk-UA"/>
        </w:rPr>
        <w:t>заліков</w:t>
      </w:r>
      <w:r w:rsidR="00F822AC">
        <w:rPr>
          <w:sz w:val="28"/>
          <w:szCs w:val="28"/>
          <w:lang w:val="uk-UA"/>
        </w:rPr>
        <w:t>і</w:t>
      </w:r>
      <w:r>
        <w:rPr>
          <w:sz w:val="28"/>
          <w:szCs w:val="28"/>
          <w:lang w:val="uk-UA"/>
        </w:rPr>
        <w:t xml:space="preserve"> </w:t>
      </w:r>
      <w:r w:rsidRPr="006E453F">
        <w:rPr>
          <w:sz w:val="28"/>
          <w:szCs w:val="28"/>
          <w:lang w:val="uk-UA"/>
        </w:rPr>
        <w:t>занят</w:t>
      </w:r>
      <w:r w:rsidR="00F822AC">
        <w:rPr>
          <w:sz w:val="28"/>
          <w:szCs w:val="28"/>
          <w:lang w:val="uk-UA"/>
        </w:rPr>
        <w:t xml:space="preserve">тя та виховний захід </w:t>
      </w:r>
      <w:r w:rsidRPr="006E453F">
        <w:rPr>
          <w:sz w:val="28"/>
          <w:szCs w:val="28"/>
          <w:lang w:val="uk-UA"/>
        </w:rPr>
        <w:t>зі студентами; відвід</w:t>
      </w:r>
      <w:r w:rsidR="00F822AC">
        <w:rPr>
          <w:sz w:val="28"/>
          <w:szCs w:val="28"/>
          <w:lang w:val="uk-UA"/>
        </w:rPr>
        <w:t>ув</w:t>
      </w:r>
      <w:r w:rsidRPr="006E453F">
        <w:rPr>
          <w:sz w:val="28"/>
          <w:szCs w:val="28"/>
          <w:lang w:val="uk-UA"/>
        </w:rPr>
        <w:t xml:space="preserve">ав заняття </w:t>
      </w:r>
      <w:r w:rsidR="00F822AC">
        <w:rPr>
          <w:sz w:val="28"/>
          <w:szCs w:val="28"/>
          <w:lang w:val="uk-UA"/>
        </w:rPr>
        <w:t xml:space="preserve">досвідчених </w:t>
      </w:r>
      <w:r w:rsidRPr="006E453F">
        <w:rPr>
          <w:sz w:val="28"/>
          <w:szCs w:val="28"/>
          <w:lang w:val="uk-UA"/>
        </w:rPr>
        <w:t>викладачів</w:t>
      </w:r>
      <w:r>
        <w:rPr>
          <w:sz w:val="28"/>
          <w:szCs w:val="28"/>
          <w:lang w:val="uk-UA"/>
        </w:rPr>
        <w:t xml:space="preserve">, </w:t>
      </w:r>
      <w:r w:rsidR="00F822AC">
        <w:rPr>
          <w:sz w:val="28"/>
          <w:szCs w:val="28"/>
          <w:lang w:val="uk-UA"/>
        </w:rPr>
        <w:t xml:space="preserve">інших </w:t>
      </w:r>
      <w:r>
        <w:rPr>
          <w:sz w:val="28"/>
          <w:szCs w:val="28"/>
          <w:lang w:val="uk-UA"/>
        </w:rPr>
        <w:t>практикантів</w:t>
      </w:r>
      <w:r w:rsidRPr="006E453F">
        <w:rPr>
          <w:sz w:val="28"/>
          <w:szCs w:val="28"/>
          <w:lang w:val="uk-UA"/>
        </w:rPr>
        <w:t>; якісно оформив та вчасно подав на перевірку</w:t>
      </w:r>
      <w:r>
        <w:rPr>
          <w:sz w:val="28"/>
          <w:szCs w:val="28"/>
          <w:lang w:val="uk-UA"/>
        </w:rPr>
        <w:t xml:space="preserve"> </w:t>
      </w:r>
      <w:r w:rsidRPr="006E453F">
        <w:rPr>
          <w:sz w:val="28"/>
          <w:szCs w:val="28"/>
          <w:lang w:val="uk-UA"/>
        </w:rPr>
        <w:t xml:space="preserve">звітну документацію з </w:t>
      </w:r>
      <w:r w:rsidRPr="0041515D">
        <w:rPr>
          <w:sz w:val="28"/>
          <w:szCs w:val="28"/>
          <w:lang w:val="uk-UA"/>
        </w:rPr>
        <w:t>асистентської</w:t>
      </w:r>
      <w:r w:rsidRPr="006E453F">
        <w:rPr>
          <w:sz w:val="28"/>
          <w:szCs w:val="28"/>
          <w:lang w:val="uk-UA"/>
        </w:rPr>
        <w:t xml:space="preserve"> практики; </w:t>
      </w:r>
      <w:r>
        <w:rPr>
          <w:sz w:val="28"/>
          <w:szCs w:val="28"/>
          <w:lang w:val="uk-UA"/>
        </w:rPr>
        <w:t>приймав активну</w:t>
      </w:r>
      <w:r w:rsidRPr="006E453F">
        <w:rPr>
          <w:sz w:val="28"/>
          <w:szCs w:val="28"/>
          <w:lang w:val="uk-UA"/>
        </w:rPr>
        <w:t xml:space="preserve"> участь у роботі </w:t>
      </w:r>
      <w:r>
        <w:rPr>
          <w:sz w:val="28"/>
          <w:szCs w:val="28"/>
          <w:lang w:val="uk-UA"/>
        </w:rPr>
        <w:t xml:space="preserve">кафедри, </w:t>
      </w:r>
      <w:r w:rsidRPr="006E453F">
        <w:rPr>
          <w:sz w:val="28"/>
          <w:szCs w:val="28"/>
          <w:lang w:val="uk-UA"/>
        </w:rPr>
        <w:t>науково-методичних</w:t>
      </w:r>
      <w:r>
        <w:rPr>
          <w:sz w:val="28"/>
          <w:szCs w:val="28"/>
          <w:lang w:val="uk-UA"/>
        </w:rPr>
        <w:t xml:space="preserve"> </w:t>
      </w:r>
      <w:r w:rsidRPr="006E453F">
        <w:rPr>
          <w:sz w:val="28"/>
          <w:szCs w:val="28"/>
          <w:lang w:val="uk-UA"/>
        </w:rPr>
        <w:t>конференцій</w:t>
      </w:r>
      <w:r>
        <w:rPr>
          <w:sz w:val="28"/>
          <w:szCs w:val="28"/>
          <w:lang w:val="uk-UA"/>
        </w:rPr>
        <w:t xml:space="preserve"> /</w:t>
      </w:r>
      <w:r w:rsidRPr="006E453F">
        <w:rPr>
          <w:sz w:val="28"/>
          <w:szCs w:val="28"/>
          <w:lang w:val="uk-UA"/>
        </w:rPr>
        <w:t>семінару</w:t>
      </w:r>
      <w:r w:rsidR="0010333A">
        <w:rPr>
          <w:sz w:val="28"/>
          <w:szCs w:val="28"/>
          <w:lang w:val="uk-UA"/>
        </w:rPr>
        <w:t>, презентував в</w:t>
      </w:r>
      <w:r w:rsidR="006A05C7">
        <w:rPr>
          <w:sz w:val="28"/>
          <w:szCs w:val="28"/>
          <w:lang w:val="uk-UA"/>
        </w:rPr>
        <w:t>л</w:t>
      </w:r>
      <w:r w:rsidR="0010333A">
        <w:rPr>
          <w:sz w:val="28"/>
          <w:szCs w:val="28"/>
          <w:lang w:val="uk-UA"/>
        </w:rPr>
        <w:t>асну доповідь, опублікував тези</w:t>
      </w:r>
      <w:r>
        <w:rPr>
          <w:sz w:val="28"/>
          <w:szCs w:val="28"/>
          <w:lang w:val="uk-UA"/>
        </w:rPr>
        <w:t>;</w:t>
      </w:r>
      <w:r w:rsidRPr="006E32B1">
        <w:rPr>
          <w:sz w:val="28"/>
          <w:szCs w:val="28"/>
          <w:lang w:val="uk-UA"/>
        </w:rPr>
        <w:t xml:space="preserve"> </w:t>
      </w:r>
      <w:r>
        <w:rPr>
          <w:sz w:val="28"/>
          <w:szCs w:val="28"/>
          <w:lang w:val="uk-UA"/>
        </w:rPr>
        <w:t xml:space="preserve">яскраво </w:t>
      </w:r>
      <w:r w:rsidRPr="006E453F">
        <w:rPr>
          <w:sz w:val="28"/>
          <w:szCs w:val="28"/>
          <w:lang w:val="uk-UA"/>
        </w:rPr>
        <w:t xml:space="preserve">продемонстрував уміння працювати з </w:t>
      </w:r>
      <w:r>
        <w:rPr>
          <w:sz w:val="28"/>
          <w:szCs w:val="28"/>
          <w:lang w:val="uk-UA"/>
        </w:rPr>
        <w:t xml:space="preserve">науковою </w:t>
      </w:r>
      <w:r w:rsidRPr="006E453F">
        <w:rPr>
          <w:sz w:val="28"/>
          <w:szCs w:val="28"/>
          <w:lang w:val="uk-UA"/>
        </w:rPr>
        <w:t xml:space="preserve">літературою та </w:t>
      </w:r>
      <w:r>
        <w:rPr>
          <w:sz w:val="28"/>
          <w:szCs w:val="28"/>
          <w:lang w:val="uk-UA"/>
        </w:rPr>
        <w:t xml:space="preserve">методичною </w:t>
      </w:r>
      <w:r w:rsidRPr="006E453F">
        <w:rPr>
          <w:sz w:val="28"/>
          <w:szCs w:val="28"/>
          <w:lang w:val="uk-UA"/>
        </w:rPr>
        <w:t>джерельною базою</w:t>
      </w:r>
      <w:r>
        <w:rPr>
          <w:sz w:val="28"/>
          <w:szCs w:val="28"/>
          <w:lang w:val="uk-UA"/>
        </w:rPr>
        <w:t>.</w:t>
      </w:r>
      <w:r w:rsidR="00021DA6">
        <w:rPr>
          <w:sz w:val="28"/>
          <w:szCs w:val="28"/>
          <w:lang w:val="uk-UA"/>
        </w:rPr>
        <w:t xml:space="preserve"> В</w:t>
      </w:r>
      <w:r w:rsidR="00021DA6" w:rsidRPr="00021DA6">
        <w:rPr>
          <w:sz w:val="28"/>
          <w:szCs w:val="28"/>
          <w:lang w:val="uk-UA"/>
        </w:rPr>
        <w:t xml:space="preserve">ідгук керівника </w:t>
      </w:r>
      <w:r w:rsidR="00021DA6">
        <w:rPr>
          <w:sz w:val="28"/>
          <w:szCs w:val="28"/>
          <w:lang w:val="uk-UA"/>
        </w:rPr>
        <w:t xml:space="preserve">про всі види </w:t>
      </w:r>
      <w:r w:rsidR="00021DA6" w:rsidRPr="00021DA6">
        <w:rPr>
          <w:sz w:val="28"/>
          <w:szCs w:val="28"/>
          <w:lang w:val="uk-UA"/>
        </w:rPr>
        <w:t>робот</w:t>
      </w:r>
      <w:r w:rsidR="00021DA6">
        <w:rPr>
          <w:sz w:val="28"/>
          <w:szCs w:val="28"/>
          <w:lang w:val="uk-UA"/>
        </w:rPr>
        <w:t>и</w:t>
      </w:r>
      <w:r w:rsidR="00021DA6" w:rsidRPr="00021DA6">
        <w:rPr>
          <w:sz w:val="28"/>
          <w:szCs w:val="28"/>
          <w:lang w:val="uk-UA"/>
        </w:rPr>
        <w:t xml:space="preserve"> практиканта позитивний; звітна</w:t>
      </w:r>
      <w:r w:rsidR="00021DA6">
        <w:rPr>
          <w:sz w:val="28"/>
          <w:szCs w:val="28"/>
          <w:lang w:val="uk-UA"/>
        </w:rPr>
        <w:t xml:space="preserve"> </w:t>
      </w:r>
      <w:r w:rsidR="00021DA6" w:rsidRPr="00021DA6">
        <w:rPr>
          <w:sz w:val="28"/>
          <w:szCs w:val="28"/>
          <w:lang w:val="uk-UA"/>
        </w:rPr>
        <w:t>документація оформлена за встановленими</w:t>
      </w:r>
      <w:r w:rsidR="00021DA6">
        <w:rPr>
          <w:sz w:val="28"/>
          <w:szCs w:val="28"/>
          <w:lang w:val="uk-UA"/>
        </w:rPr>
        <w:t xml:space="preserve"> </w:t>
      </w:r>
      <w:r w:rsidR="00021DA6" w:rsidRPr="00021DA6">
        <w:rPr>
          <w:sz w:val="28"/>
          <w:szCs w:val="28"/>
          <w:lang w:val="uk-UA"/>
        </w:rPr>
        <w:t>вимогами.</w:t>
      </w:r>
    </w:p>
    <w:p w14:paraId="2617AE08" w14:textId="77777777" w:rsidR="000E0DF9" w:rsidRDefault="000E0DF9" w:rsidP="00021DA6">
      <w:pPr>
        <w:pStyle w:val="ae"/>
        <w:widowControl w:val="0"/>
        <w:ind w:right="-28" w:firstLine="709"/>
        <w:contextualSpacing/>
        <w:jc w:val="both"/>
        <w:rPr>
          <w:sz w:val="28"/>
          <w:szCs w:val="28"/>
          <w:lang w:val="uk-UA"/>
        </w:rPr>
      </w:pPr>
      <w:r w:rsidRPr="006E32B1">
        <w:rPr>
          <w:sz w:val="28"/>
          <w:szCs w:val="28"/>
          <w:lang w:val="uk-UA"/>
        </w:rPr>
        <w:t>-«Зараховано» (</w:t>
      </w:r>
      <w:r>
        <w:rPr>
          <w:sz w:val="28"/>
          <w:szCs w:val="28"/>
          <w:lang w:val="uk-UA"/>
        </w:rPr>
        <w:t xml:space="preserve">від </w:t>
      </w:r>
      <w:r w:rsidRPr="006E32B1">
        <w:rPr>
          <w:sz w:val="28"/>
          <w:szCs w:val="28"/>
          <w:lang w:val="uk-UA"/>
        </w:rPr>
        <w:t xml:space="preserve">82 </w:t>
      </w:r>
      <w:r>
        <w:rPr>
          <w:sz w:val="28"/>
          <w:szCs w:val="28"/>
          <w:lang w:val="uk-UA"/>
        </w:rPr>
        <w:t>до</w:t>
      </w:r>
      <w:r w:rsidRPr="006E453F">
        <w:rPr>
          <w:sz w:val="28"/>
          <w:szCs w:val="28"/>
          <w:lang w:val="uk-UA"/>
        </w:rPr>
        <w:t xml:space="preserve"> </w:t>
      </w:r>
      <w:r w:rsidRPr="006E32B1">
        <w:rPr>
          <w:sz w:val="28"/>
          <w:szCs w:val="28"/>
          <w:lang w:val="uk-UA"/>
        </w:rPr>
        <w:t xml:space="preserve">89 балів; В) </w:t>
      </w:r>
      <w:r w:rsidRPr="00083B09">
        <w:rPr>
          <w:sz w:val="28"/>
          <w:szCs w:val="28"/>
          <w:lang w:val="uk-UA"/>
        </w:rPr>
        <w:t xml:space="preserve">ставиться здобувачу за </w:t>
      </w:r>
      <w:r>
        <w:rPr>
          <w:sz w:val="28"/>
          <w:szCs w:val="28"/>
          <w:lang w:val="uk-UA"/>
        </w:rPr>
        <w:t xml:space="preserve">досить </w:t>
      </w:r>
      <w:r w:rsidRPr="006E453F">
        <w:rPr>
          <w:sz w:val="28"/>
          <w:szCs w:val="28"/>
          <w:lang w:val="uk-UA"/>
        </w:rPr>
        <w:t>старанне</w:t>
      </w:r>
      <w:r>
        <w:rPr>
          <w:sz w:val="28"/>
          <w:szCs w:val="28"/>
          <w:lang w:val="uk-UA"/>
        </w:rPr>
        <w:t xml:space="preserve">  і відповідальне </w:t>
      </w:r>
      <w:r w:rsidRPr="006E453F">
        <w:rPr>
          <w:sz w:val="28"/>
          <w:szCs w:val="28"/>
          <w:lang w:val="uk-UA"/>
        </w:rPr>
        <w:t xml:space="preserve">виконання програми </w:t>
      </w:r>
      <w:r w:rsidRPr="0041515D">
        <w:rPr>
          <w:sz w:val="28"/>
          <w:szCs w:val="28"/>
          <w:lang w:val="uk-UA"/>
        </w:rPr>
        <w:t>асистентської</w:t>
      </w:r>
      <w:r w:rsidRPr="006E453F">
        <w:rPr>
          <w:sz w:val="28"/>
          <w:szCs w:val="28"/>
          <w:lang w:val="uk-UA"/>
        </w:rPr>
        <w:t xml:space="preserve"> практики, якщо він: ознайомлений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вчасно прибув до ЗВО, який є базою</w:t>
      </w:r>
      <w:r>
        <w:rPr>
          <w:sz w:val="28"/>
          <w:szCs w:val="28"/>
          <w:lang w:val="uk-UA"/>
        </w:rPr>
        <w:t xml:space="preserve"> </w:t>
      </w:r>
      <w:r w:rsidRPr="006E453F">
        <w:rPr>
          <w:sz w:val="28"/>
          <w:szCs w:val="28"/>
          <w:lang w:val="uk-UA"/>
        </w:rPr>
        <w:t xml:space="preserve">практики; сумлінно й </w:t>
      </w:r>
      <w:proofErr w:type="spellStart"/>
      <w:r w:rsidRPr="006E453F">
        <w:rPr>
          <w:sz w:val="28"/>
          <w:szCs w:val="28"/>
          <w:lang w:val="uk-UA"/>
        </w:rPr>
        <w:t>відповідально</w:t>
      </w:r>
      <w:proofErr w:type="spellEnd"/>
      <w:r w:rsidRPr="006E453F">
        <w:rPr>
          <w:sz w:val="28"/>
          <w:szCs w:val="28"/>
          <w:lang w:val="uk-UA"/>
        </w:rPr>
        <w:t xml:space="preserve"> виконав </w:t>
      </w:r>
      <w:r>
        <w:rPr>
          <w:sz w:val="28"/>
          <w:szCs w:val="28"/>
          <w:lang w:val="uk-UA"/>
        </w:rPr>
        <w:t xml:space="preserve">індивідуальний план, </w:t>
      </w:r>
      <w:r w:rsidRPr="006E453F">
        <w:rPr>
          <w:sz w:val="28"/>
          <w:szCs w:val="28"/>
          <w:lang w:val="uk-UA"/>
        </w:rPr>
        <w:t>обов’язки практиканта;</w:t>
      </w:r>
      <w:r>
        <w:rPr>
          <w:sz w:val="28"/>
          <w:szCs w:val="28"/>
          <w:lang w:val="uk-UA"/>
        </w:rPr>
        <w:t xml:space="preserve"> </w:t>
      </w:r>
      <w:r w:rsidRPr="006E453F">
        <w:rPr>
          <w:sz w:val="28"/>
          <w:szCs w:val="28"/>
          <w:lang w:val="uk-UA"/>
        </w:rPr>
        <w:t xml:space="preserve">свідомо дотримувався принципів </w:t>
      </w:r>
      <w:proofErr w:type="spellStart"/>
      <w:r>
        <w:rPr>
          <w:sz w:val="28"/>
          <w:szCs w:val="28"/>
          <w:lang w:val="uk-UA"/>
        </w:rPr>
        <w:t>професійно</w:t>
      </w:r>
      <w:proofErr w:type="spellEnd"/>
      <w:r>
        <w:rPr>
          <w:sz w:val="28"/>
          <w:szCs w:val="28"/>
          <w:lang w:val="uk-UA"/>
        </w:rPr>
        <w:t xml:space="preserve">-педагогічної етики та </w:t>
      </w:r>
      <w:r w:rsidRPr="006E453F">
        <w:rPr>
          <w:sz w:val="28"/>
          <w:szCs w:val="28"/>
          <w:lang w:val="uk-UA"/>
        </w:rPr>
        <w:t>академічної доброчесності; мотивовано</w:t>
      </w:r>
      <w:r>
        <w:rPr>
          <w:sz w:val="28"/>
          <w:szCs w:val="28"/>
          <w:lang w:val="uk-UA"/>
        </w:rPr>
        <w:t xml:space="preserve"> </w:t>
      </w:r>
      <w:r w:rsidRPr="006E453F">
        <w:rPr>
          <w:sz w:val="28"/>
          <w:szCs w:val="28"/>
          <w:lang w:val="uk-UA"/>
        </w:rPr>
        <w:t xml:space="preserve">проводив заняття зі студентами на </w:t>
      </w:r>
      <w:r>
        <w:rPr>
          <w:sz w:val="28"/>
          <w:szCs w:val="28"/>
          <w:lang w:val="uk-UA"/>
        </w:rPr>
        <w:t xml:space="preserve">досить </w:t>
      </w:r>
      <w:r w:rsidRPr="006E453F">
        <w:rPr>
          <w:sz w:val="28"/>
          <w:szCs w:val="28"/>
          <w:lang w:val="uk-UA"/>
        </w:rPr>
        <w:t>високому науково-методичному рівні</w:t>
      </w:r>
      <w:r>
        <w:rPr>
          <w:sz w:val="28"/>
          <w:szCs w:val="28"/>
          <w:lang w:val="uk-UA"/>
        </w:rPr>
        <w:t>, демонструючи досконале володіння навчальним матеріалом і часто використовуючи інноваційні технології і цифрові засоби навчання</w:t>
      </w:r>
      <w:r w:rsidRPr="006E453F">
        <w:rPr>
          <w:sz w:val="28"/>
          <w:szCs w:val="28"/>
          <w:lang w:val="uk-UA"/>
        </w:rPr>
        <w:t>;</w:t>
      </w:r>
      <w:r>
        <w:rPr>
          <w:sz w:val="28"/>
          <w:szCs w:val="28"/>
          <w:lang w:val="uk-UA"/>
        </w:rPr>
        <w:t xml:space="preserve"> здебільшого впроваджував під час проведення занять і виховних заходів матеріали власного дослідження; </w:t>
      </w:r>
      <w:r w:rsidRPr="006E453F">
        <w:rPr>
          <w:sz w:val="28"/>
          <w:szCs w:val="28"/>
          <w:lang w:val="uk-UA"/>
        </w:rPr>
        <w:t>доцільно застосовував на заняттях зі студентами ефективні методи і</w:t>
      </w:r>
      <w:r>
        <w:rPr>
          <w:sz w:val="28"/>
          <w:szCs w:val="28"/>
          <w:lang w:val="uk-UA"/>
        </w:rPr>
        <w:t xml:space="preserve"> </w:t>
      </w:r>
      <w:r w:rsidRPr="006E453F">
        <w:rPr>
          <w:sz w:val="28"/>
          <w:szCs w:val="28"/>
          <w:lang w:val="uk-UA"/>
        </w:rPr>
        <w:t xml:space="preserve">засоби контролю; на </w:t>
      </w:r>
      <w:r>
        <w:rPr>
          <w:sz w:val="28"/>
          <w:szCs w:val="28"/>
          <w:lang w:val="uk-UA"/>
        </w:rPr>
        <w:t xml:space="preserve">досить </w:t>
      </w:r>
      <w:r w:rsidRPr="006E453F">
        <w:rPr>
          <w:sz w:val="28"/>
          <w:szCs w:val="28"/>
          <w:lang w:val="uk-UA"/>
        </w:rPr>
        <w:t>високому методичному рівні підготував</w:t>
      </w:r>
      <w:r>
        <w:rPr>
          <w:sz w:val="28"/>
          <w:szCs w:val="28"/>
          <w:lang w:val="uk-UA"/>
        </w:rPr>
        <w:t xml:space="preserve"> </w:t>
      </w:r>
      <w:r w:rsidRPr="006E453F">
        <w:rPr>
          <w:sz w:val="28"/>
          <w:szCs w:val="28"/>
          <w:lang w:val="uk-UA"/>
        </w:rPr>
        <w:t xml:space="preserve">методичне забезпечення для </w:t>
      </w:r>
      <w:r>
        <w:rPr>
          <w:sz w:val="28"/>
          <w:szCs w:val="28"/>
          <w:lang w:val="uk-UA"/>
        </w:rPr>
        <w:t xml:space="preserve">залікових </w:t>
      </w:r>
      <w:r w:rsidRPr="006E453F">
        <w:rPr>
          <w:sz w:val="28"/>
          <w:szCs w:val="28"/>
          <w:lang w:val="uk-UA"/>
        </w:rPr>
        <w:t>занять зі студентами; відвідав та обговорив</w:t>
      </w:r>
      <w:r>
        <w:rPr>
          <w:sz w:val="28"/>
          <w:szCs w:val="28"/>
          <w:lang w:val="uk-UA"/>
        </w:rPr>
        <w:t xml:space="preserve"> </w:t>
      </w:r>
      <w:r w:rsidRPr="006E453F">
        <w:rPr>
          <w:sz w:val="28"/>
          <w:szCs w:val="28"/>
          <w:lang w:val="uk-UA"/>
        </w:rPr>
        <w:t>заняття викладачів</w:t>
      </w:r>
      <w:r>
        <w:rPr>
          <w:sz w:val="28"/>
          <w:szCs w:val="28"/>
          <w:lang w:val="uk-UA"/>
        </w:rPr>
        <w:t>, практикантів</w:t>
      </w:r>
      <w:r w:rsidRPr="006E453F">
        <w:rPr>
          <w:sz w:val="28"/>
          <w:szCs w:val="28"/>
          <w:lang w:val="uk-UA"/>
        </w:rPr>
        <w:t>; якісно оформив та вчасно подав на перевірку</w:t>
      </w:r>
      <w:r>
        <w:rPr>
          <w:sz w:val="28"/>
          <w:szCs w:val="28"/>
          <w:lang w:val="uk-UA"/>
        </w:rPr>
        <w:t xml:space="preserve"> </w:t>
      </w:r>
      <w:r w:rsidRPr="006E453F">
        <w:rPr>
          <w:sz w:val="28"/>
          <w:szCs w:val="28"/>
          <w:lang w:val="uk-UA"/>
        </w:rPr>
        <w:t xml:space="preserve">звітну документацію з </w:t>
      </w:r>
      <w:r w:rsidRPr="0041515D">
        <w:rPr>
          <w:sz w:val="28"/>
          <w:szCs w:val="28"/>
          <w:lang w:val="uk-UA"/>
        </w:rPr>
        <w:t>асистентської</w:t>
      </w:r>
      <w:r w:rsidRPr="006E453F">
        <w:rPr>
          <w:sz w:val="28"/>
          <w:szCs w:val="28"/>
          <w:lang w:val="uk-UA"/>
        </w:rPr>
        <w:t xml:space="preserve"> практики; </w:t>
      </w:r>
      <w:r>
        <w:rPr>
          <w:sz w:val="28"/>
          <w:szCs w:val="28"/>
          <w:lang w:val="uk-UA"/>
        </w:rPr>
        <w:t>приймав досить активну</w:t>
      </w:r>
      <w:r w:rsidRPr="006E453F">
        <w:rPr>
          <w:sz w:val="28"/>
          <w:szCs w:val="28"/>
          <w:lang w:val="uk-UA"/>
        </w:rPr>
        <w:t xml:space="preserve"> участь у роботі </w:t>
      </w:r>
      <w:r>
        <w:rPr>
          <w:sz w:val="28"/>
          <w:szCs w:val="28"/>
          <w:lang w:val="uk-UA"/>
        </w:rPr>
        <w:t xml:space="preserve">кафедри, </w:t>
      </w:r>
      <w:r w:rsidRPr="006E453F">
        <w:rPr>
          <w:sz w:val="28"/>
          <w:szCs w:val="28"/>
          <w:lang w:val="uk-UA"/>
        </w:rPr>
        <w:t>науково-методичних</w:t>
      </w:r>
      <w:r>
        <w:rPr>
          <w:sz w:val="28"/>
          <w:szCs w:val="28"/>
          <w:lang w:val="uk-UA"/>
        </w:rPr>
        <w:t xml:space="preserve"> </w:t>
      </w:r>
      <w:r w:rsidRPr="006E453F">
        <w:rPr>
          <w:sz w:val="28"/>
          <w:szCs w:val="28"/>
          <w:lang w:val="uk-UA"/>
        </w:rPr>
        <w:t>конференцій</w:t>
      </w:r>
      <w:r>
        <w:rPr>
          <w:sz w:val="28"/>
          <w:szCs w:val="28"/>
          <w:lang w:val="uk-UA"/>
        </w:rPr>
        <w:t xml:space="preserve"> /</w:t>
      </w:r>
      <w:r w:rsidRPr="006E453F">
        <w:rPr>
          <w:sz w:val="28"/>
          <w:szCs w:val="28"/>
          <w:lang w:val="uk-UA"/>
        </w:rPr>
        <w:t>семінару</w:t>
      </w:r>
      <w:r w:rsidR="006A05C7">
        <w:rPr>
          <w:sz w:val="28"/>
          <w:szCs w:val="28"/>
          <w:lang w:val="uk-UA"/>
        </w:rPr>
        <w:t>,</w:t>
      </w:r>
      <w:r w:rsidR="006A05C7" w:rsidRPr="006A05C7">
        <w:rPr>
          <w:sz w:val="28"/>
          <w:szCs w:val="28"/>
          <w:lang w:val="uk-UA"/>
        </w:rPr>
        <w:t xml:space="preserve"> </w:t>
      </w:r>
      <w:r w:rsidR="006A05C7">
        <w:rPr>
          <w:sz w:val="28"/>
          <w:szCs w:val="28"/>
          <w:lang w:val="uk-UA"/>
        </w:rPr>
        <w:t>презентував власну доповідь, опублікував тези</w:t>
      </w:r>
      <w:r>
        <w:rPr>
          <w:sz w:val="28"/>
          <w:szCs w:val="28"/>
          <w:lang w:val="uk-UA"/>
        </w:rPr>
        <w:t>;</w:t>
      </w:r>
      <w:r w:rsidRPr="006E32B1">
        <w:rPr>
          <w:sz w:val="28"/>
          <w:szCs w:val="28"/>
          <w:lang w:val="uk-UA"/>
        </w:rPr>
        <w:t xml:space="preserve"> </w:t>
      </w:r>
      <w:r w:rsidRPr="006E453F">
        <w:rPr>
          <w:sz w:val="28"/>
          <w:szCs w:val="28"/>
          <w:lang w:val="uk-UA"/>
        </w:rPr>
        <w:t xml:space="preserve">продемонстрував уміння працювати з </w:t>
      </w:r>
      <w:r>
        <w:rPr>
          <w:sz w:val="28"/>
          <w:szCs w:val="28"/>
          <w:lang w:val="uk-UA"/>
        </w:rPr>
        <w:t xml:space="preserve">науковою </w:t>
      </w:r>
      <w:r w:rsidRPr="006E453F">
        <w:rPr>
          <w:sz w:val="28"/>
          <w:szCs w:val="28"/>
          <w:lang w:val="uk-UA"/>
        </w:rPr>
        <w:t xml:space="preserve">літературою та </w:t>
      </w:r>
      <w:r>
        <w:rPr>
          <w:sz w:val="28"/>
          <w:szCs w:val="28"/>
          <w:lang w:val="uk-UA"/>
        </w:rPr>
        <w:t xml:space="preserve">методичною </w:t>
      </w:r>
      <w:r w:rsidRPr="006E453F">
        <w:rPr>
          <w:sz w:val="28"/>
          <w:szCs w:val="28"/>
          <w:lang w:val="uk-UA"/>
        </w:rPr>
        <w:t>джерельною базою</w:t>
      </w:r>
      <w:r>
        <w:rPr>
          <w:sz w:val="28"/>
          <w:szCs w:val="28"/>
          <w:lang w:val="uk-UA"/>
        </w:rPr>
        <w:t>.</w:t>
      </w:r>
      <w:r w:rsidR="00021DA6">
        <w:rPr>
          <w:sz w:val="28"/>
          <w:szCs w:val="28"/>
          <w:lang w:val="uk-UA"/>
        </w:rPr>
        <w:t xml:space="preserve"> В</w:t>
      </w:r>
      <w:r w:rsidR="00021DA6" w:rsidRPr="00021DA6">
        <w:rPr>
          <w:sz w:val="28"/>
          <w:szCs w:val="28"/>
          <w:lang w:val="uk-UA"/>
        </w:rPr>
        <w:t xml:space="preserve">ідгук керівника </w:t>
      </w:r>
      <w:r w:rsidR="00021DA6">
        <w:rPr>
          <w:sz w:val="28"/>
          <w:szCs w:val="28"/>
          <w:lang w:val="uk-UA"/>
        </w:rPr>
        <w:t xml:space="preserve">про всі види </w:t>
      </w:r>
      <w:r w:rsidR="00021DA6" w:rsidRPr="00021DA6">
        <w:rPr>
          <w:sz w:val="28"/>
          <w:szCs w:val="28"/>
          <w:lang w:val="uk-UA"/>
        </w:rPr>
        <w:t>робот</w:t>
      </w:r>
      <w:r w:rsidR="00021DA6">
        <w:rPr>
          <w:sz w:val="28"/>
          <w:szCs w:val="28"/>
          <w:lang w:val="uk-UA"/>
        </w:rPr>
        <w:t>и</w:t>
      </w:r>
      <w:r w:rsidR="00021DA6" w:rsidRPr="00021DA6">
        <w:rPr>
          <w:sz w:val="28"/>
          <w:szCs w:val="28"/>
          <w:lang w:val="uk-UA"/>
        </w:rPr>
        <w:t xml:space="preserve"> практиканта позитивний; звітна</w:t>
      </w:r>
      <w:r w:rsidR="00021DA6">
        <w:rPr>
          <w:sz w:val="28"/>
          <w:szCs w:val="28"/>
          <w:lang w:val="uk-UA"/>
        </w:rPr>
        <w:t xml:space="preserve"> </w:t>
      </w:r>
      <w:r w:rsidR="00021DA6" w:rsidRPr="00021DA6">
        <w:rPr>
          <w:sz w:val="28"/>
          <w:szCs w:val="28"/>
          <w:lang w:val="uk-UA"/>
        </w:rPr>
        <w:t>документація оформлена за встановленими</w:t>
      </w:r>
      <w:r w:rsidR="00021DA6">
        <w:rPr>
          <w:sz w:val="28"/>
          <w:szCs w:val="28"/>
          <w:lang w:val="uk-UA"/>
        </w:rPr>
        <w:t xml:space="preserve"> </w:t>
      </w:r>
      <w:r w:rsidR="00021DA6" w:rsidRPr="00021DA6">
        <w:rPr>
          <w:sz w:val="28"/>
          <w:szCs w:val="28"/>
          <w:lang w:val="uk-UA"/>
        </w:rPr>
        <w:t>вимогами за наявності незначних</w:t>
      </w:r>
      <w:r w:rsidR="00021DA6">
        <w:rPr>
          <w:sz w:val="28"/>
          <w:szCs w:val="28"/>
          <w:lang w:val="uk-UA"/>
        </w:rPr>
        <w:t xml:space="preserve"> </w:t>
      </w:r>
      <w:r w:rsidR="00021DA6" w:rsidRPr="00021DA6">
        <w:rPr>
          <w:sz w:val="28"/>
          <w:szCs w:val="28"/>
          <w:lang w:val="uk-UA"/>
        </w:rPr>
        <w:t>зауважень щодо змісту й оформлення матеріалів</w:t>
      </w:r>
      <w:r w:rsidR="00021DA6">
        <w:rPr>
          <w:sz w:val="28"/>
          <w:szCs w:val="28"/>
          <w:lang w:val="uk-UA"/>
        </w:rPr>
        <w:t xml:space="preserve"> </w:t>
      </w:r>
      <w:r w:rsidR="00021DA6" w:rsidRPr="00021DA6">
        <w:rPr>
          <w:sz w:val="28"/>
          <w:szCs w:val="28"/>
          <w:lang w:val="uk-UA"/>
        </w:rPr>
        <w:t>асистентської практики.</w:t>
      </w:r>
    </w:p>
    <w:p w14:paraId="757C2F43" w14:textId="77777777" w:rsidR="00021DA6" w:rsidRDefault="000E0DF9" w:rsidP="00021DA6">
      <w:pPr>
        <w:pStyle w:val="ae"/>
        <w:widowControl w:val="0"/>
        <w:ind w:right="-28" w:firstLine="709"/>
        <w:contextualSpacing/>
        <w:jc w:val="both"/>
        <w:rPr>
          <w:sz w:val="28"/>
          <w:szCs w:val="28"/>
          <w:lang w:val="uk-UA"/>
        </w:rPr>
      </w:pPr>
      <w:r w:rsidRPr="006E32B1">
        <w:rPr>
          <w:sz w:val="28"/>
          <w:szCs w:val="28"/>
          <w:lang w:val="uk-UA"/>
        </w:rPr>
        <w:t xml:space="preserve"> </w:t>
      </w:r>
      <w:r>
        <w:rPr>
          <w:sz w:val="28"/>
          <w:szCs w:val="28"/>
          <w:lang w:val="uk-UA"/>
        </w:rPr>
        <w:t>-</w:t>
      </w:r>
      <w:r w:rsidRPr="002D3F77">
        <w:rPr>
          <w:sz w:val="28"/>
          <w:szCs w:val="28"/>
          <w:lang w:val="uk-UA"/>
        </w:rPr>
        <w:t xml:space="preserve"> «</w:t>
      </w:r>
      <w:r>
        <w:rPr>
          <w:sz w:val="28"/>
          <w:szCs w:val="28"/>
          <w:lang w:val="uk-UA"/>
        </w:rPr>
        <w:t>З</w:t>
      </w:r>
      <w:r w:rsidRPr="002D3F77">
        <w:rPr>
          <w:sz w:val="28"/>
          <w:szCs w:val="28"/>
          <w:lang w:val="uk-UA"/>
        </w:rPr>
        <w:t xml:space="preserve">араховано» </w:t>
      </w:r>
      <w:r>
        <w:rPr>
          <w:sz w:val="28"/>
          <w:szCs w:val="28"/>
          <w:lang w:val="uk-UA"/>
        </w:rPr>
        <w:t xml:space="preserve">(від </w:t>
      </w:r>
      <w:r w:rsidRPr="002D3F77">
        <w:rPr>
          <w:sz w:val="28"/>
          <w:szCs w:val="28"/>
          <w:lang w:val="uk-UA"/>
        </w:rPr>
        <w:t xml:space="preserve">74 </w:t>
      </w:r>
      <w:r>
        <w:rPr>
          <w:sz w:val="28"/>
          <w:szCs w:val="28"/>
          <w:lang w:val="uk-UA"/>
        </w:rPr>
        <w:t>до</w:t>
      </w:r>
      <w:r w:rsidRPr="002D3F77">
        <w:rPr>
          <w:sz w:val="28"/>
          <w:szCs w:val="28"/>
          <w:lang w:val="uk-UA"/>
        </w:rPr>
        <w:t xml:space="preserve"> 81 балів</w:t>
      </w:r>
      <w:r>
        <w:rPr>
          <w:sz w:val="28"/>
          <w:szCs w:val="28"/>
          <w:lang w:val="uk-UA"/>
        </w:rPr>
        <w:t xml:space="preserve">; </w:t>
      </w:r>
      <w:r w:rsidRPr="002D3F77">
        <w:rPr>
          <w:sz w:val="28"/>
          <w:szCs w:val="28"/>
          <w:lang w:val="uk-UA"/>
        </w:rPr>
        <w:t>С</w:t>
      </w:r>
      <w:r>
        <w:rPr>
          <w:sz w:val="28"/>
          <w:szCs w:val="28"/>
          <w:lang w:val="uk-UA"/>
        </w:rPr>
        <w:t xml:space="preserve">) </w:t>
      </w:r>
      <w:r w:rsidRPr="002D3F77">
        <w:rPr>
          <w:sz w:val="28"/>
          <w:szCs w:val="28"/>
          <w:lang w:val="uk-UA"/>
        </w:rPr>
        <w:t xml:space="preserve"> </w:t>
      </w:r>
      <w:r w:rsidRPr="00083B09">
        <w:rPr>
          <w:sz w:val="28"/>
          <w:szCs w:val="28"/>
          <w:lang w:val="uk-UA"/>
        </w:rPr>
        <w:t xml:space="preserve">ставиться здобувачу за </w:t>
      </w:r>
      <w:r>
        <w:rPr>
          <w:sz w:val="28"/>
          <w:szCs w:val="28"/>
          <w:lang w:val="uk-UA"/>
        </w:rPr>
        <w:t xml:space="preserve">досить </w:t>
      </w:r>
      <w:r w:rsidRPr="006E453F">
        <w:rPr>
          <w:sz w:val="28"/>
          <w:szCs w:val="28"/>
          <w:lang w:val="uk-UA"/>
        </w:rPr>
        <w:t>старанне</w:t>
      </w:r>
      <w:r>
        <w:rPr>
          <w:sz w:val="28"/>
          <w:szCs w:val="28"/>
          <w:lang w:val="uk-UA"/>
        </w:rPr>
        <w:t xml:space="preserve"> </w:t>
      </w:r>
      <w:r w:rsidRPr="006E453F">
        <w:rPr>
          <w:sz w:val="28"/>
          <w:szCs w:val="28"/>
          <w:lang w:val="uk-UA"/>
        </w:rPr>
        <w:t xml:space="preserve">виконання програми </w:t>
      </w:r>
      <w:r w:rsidRPr="0041515D">
        <w:rPr>
          <w:sz w:val="28"/>
          <w:szCs w:val="28"/>
          <w:lang w:val="uk-UA"/>
        </w:rPr>
        <w:t>асистентської</w:t>
      </w:r>
      <w:r w:rsidRPr="006E453F">
        <w:rPr>
          <w:sz w:val="28"/>
          <w:szCs w:val="28"/>
          <w:lang w:val="uk-UA"/>
        </w:rPr>
        <w:t xml:space="preserve"> практики, якщо він: ознайомлений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вчасно прибув до ЗВО, який є базою</w:t>
      </w:r>
      <w:r>
        <w:rPr>
          <w:sz w:val="28"/>
          <w:szCs w:val="28"/>
          <w:lang w:val="uk-UA"/>
        </w:rPr>
        <w:t xml:space="preserve"> </w:t>
      </w:r>
      <w:r w:rsidRPr="006E453F">
        <w:rPr>
          <w:sz w:val="28"/>
          <w:szCs w:val="28"/>
          <w:lang w:val="uk-UA"/>
        </w:rPr>
        <w:t xml:space="preserve">практики; </w:t>
      </w:r>
      <w:r>
        <w:rPr>
          <w:sz w:val="28"/>
          <w:szCs w:val="28"/>
          <w:lang w:val="uk-UA"/>
        </w:rPr>
        <w:t xml:space="preserve">досить </w:t>
      </w:r>
      <w:r w:rsidRPr="006E453F">
        <w:rPr>
          <w:sz w:val="28"/>
          <w:szCs w:val="28"/>
          <w:lang w:val="uk-UA"/>
        </w:rPr>
        <w:t xml:space="preserve">сумлінно й </w:t>
      </w:r>
      <w:proofErr w:type="spellStart"/>
      <w:r w:rsidRPr="006E453F">
        <w:rPr>
          <w:sz w:val="28"/>
          <w:szCs w:val="28"/>
          <w:lang w:val="uk-UA"/>
        </w:rPr>
        <w:t>відповідально</w:t>
      </w:r>
      <w:proofErr w:type="spellEnd"/>
      <w:r w:rsidRPr="006E453F">
        <w:rPr>
          <w:sz w:val="28"/>
          <w:szCs w:val="28"/>
          <w:lang w:val="uk-UA"/>
        </w:rPr>
        <w:t xml:space="preserve"> виконав </w:t>
      </w:r>
      <w:r>
        <w:rPr>
          <w:sz w:val="28"/>
          <w:szCs w:val="28"/>
          <w:lang w:val="uk-UA"/>
        </w:rPr>
        <w:t xml:space="preserve">індивідуальний план, </w:t>
      </w:r>
      <w:r w:rsidRPr="006E453F">
        <w:rPr>
          <w:sz w:val="28"/>
          <w:szCs w:val="28"/>
          <w:lang w:val="uk-UA"/>
        </w:rPr>
        <w:t>обов’язки практиканта;</w:t>
      </w:r>
      <w:r>
        <w:rPr>
          <w:sz w:val="28"/>
          <w:szCs w:val="28"/>
          <w:lang w:val="uk-UA"/>
        </w:rPr>
        <w:t xml:space="preserve"> </w:t>
      </w:r>
      <w:r w:rsidRPr="006E453F">
        <w:rPr>
          <w:sz w:val="28"/>
          <w:szCs w:val="28"/>
          <w:lang w:val="uk-UA"/>
        </w:rPr>
        <w:t xml:space="preserve">дотримувався принципів </w:t>
      </w:r>
      <w:proofErr w:type="spellStart"/>
      <w:r>
        <w:rPr>
          <w:sz w:val="28"/>
          <w:szCs w:val="28"/>
          <w:lang w:val="uk-UA"/>
        </w:rPr>
        <w:t>професійно</w:t>
      </w:r>
      <w:proofErr w:type="spellEnd"/>
      <w:r>
        <w:rPr>
          <w:sz w:val="28"/>
          <w:szCs w:val="28"/>
          <w:lang w:val="uk-UA"/>
        </w:rPr>
        <w:t xml:space="preserve">-педагогічної етики та </w:t>
      </w:r>
      <w:r w:rsidRPr="006E453F">
        <w:rPr>
          <w:sz w:val="28"/>
          <w:szCs w:val="28"/>
          <w:lang w:val="uk-UA"/>
        </w:rPr>
        <w:t>академічної доброчесності; мотивовано</w:t>
      </w:r>
      <w:r>
        <w:rPr>
          <w:sz w:val="28"/>
          <w:szCs w:val="28"/>
          <w:lang w:val="uk-UA"/>
        </w:rPr>
        <w:t xml:space="preserve"> </w:t>
      </w:r>
      <w:r w:rsidRPr="006E453F">
        <w:rPr>
          <w:sz w:val="28"/>
          <w:szCs w:val="28"/>
          <w:lang w:val="uk-UA"/>
        </w:rPr>
        <w:t xml:space="preserve">проводив заняття зі студентами на </w:t>
      </w:r>
      <w:r>
        <w:rPr>
          <w:sz w:val="28"/>
          <w:szCs w:val="28"/>
          <w:lang w:val="uk-UA"/>
        </w:rPr>
        <w:t>належн</w:t>
      </w:r>
      <w:r w:rsidRPr="006E453F">
        <w:rPr>
          <w:sz w:val="28"/>
          <w:szCs w:val="28"/>
          <w:lang w:val="uk-UA"/>
        </w:rPr>
        <w:t>ому науково-методичному рівні</w:t>
      </w:r>
      <w:r>
        <w:rPr>
          <w:sz w:val="28"/>
          <w:szCs w:val="28"/>
          <w:lang w:val="uk-UA"/>
        </w:rPr>
        <w:t>, демонструючи поінформованість в матеріалі викладання, інколи використовуючи інноваційні технології і цифрові засоби навчання</w:t>
      </w:r>
      <w:r w:rsidRPr="006E453F">
        <w:rPr>
          <w:sz w:val="28"/>
          <w:szCs w:val="28"/>
          <w:lang w:val="uk-UA"/>
        </w:rPr>
        <w:t>;</w:t>
      </w:r>
      <w:r>
        <w:rPr>
          <w:sz w:val="28"/>
          <w:szCs w:val="28"/>
          <w:lang w:val="uk-UA"/>
        </w:rPr>
        <w:t xml:space="preserve"> в </w:t>
      </w:r>
      <w:r>
        <w:rPr>
          <w:sz w:val="28"/>
          <w:szCs w:val="28"/>
          <w:lang w:val="uk-UA"/>
        </w:rPr>
        <w:lastRenderedPageBreak/>
        <w:t xml:space="preserve">поодиноких випадках впроваджував під час проведення занять і виховних заходів матеріали власного дослідження; час від часу досить </w:t>
      </w:r>
      <w:r w:rsidRPr="006E453F">
        <w:rPr>
          <w:sz w:val="28"/>
          <w:szCs w:val="28"/>
          <w:lang w:val="uk-UA"/>
        </w:rPr>
        <w:t>доцільно застосовував на заняттях зі студентами ефективні методи і</w:t>
      </w:r>
      <w:r>
        <w:rPr>
          <w:sz w:val="28"/>
          <w:szCs w:val="28"/>
          <w:lang w:val="uk-UA"/>
        </w:rPr>
        <w:t xml:space="preserve"> </w:t>
      </w:r>
      <w:r w:rsidRPr="006E453F">
        <w:rPr>
          <w:sz w:val="28"/>
          <w:szCs w:val="28"/>
          <w:lang w:val="uk-UA"/>
        </w:rPr>
        <w:t xml:space="preserve">засоби контролю; на </w:t>
      </w:r>
      <w:r>
        <w:rPr>
          <w:sz w:val="28"/>
          <w:szCs w:val="28"/>
          <w:lang w:val="uk-UA"/>
        </w:rPr>
        <w:t>належн</w:t>
      </w:r>
      <w:r w:rsidRPr="006E453F">
        <w:rPr>
          <w:sz w:val="28"/>
          <w:szCs w:val="28"/>
          <w:lang w:val="uk-UA"/>
        </w:rPr>
        <w:t>ому методичному рівні підготував</w:t>
      </w:r>
      <w:r>
        <w:rPr>
          <w:sz w:val="28"/>
          <w:szCs w:val="28"/>
          <w:lang w:val="uk-UA"/>
        </w:rPr>
        <w:t xml:space="preserve"> </w:t>
      </w:r>
      <w:r w:rsidRPr="006E453F">
        <w:rPr>
          <w:sz w:val="28"/>
          <w:szCs w:val="28"/>
          <w:lang w:val="uk-UA"/>
        </w:rPr>
        <w:t xml:space="preserve">методичне забезпечення для </w:t>
      </w:r>
      <w:r>
        <w:rPr>
          <w:sz w:val="28"/>
          <w:szCs w:val="28"/>
          <w:lang w:val="uk-UA"/>
        </w:rPr>
        <w:t xml:space="preserve">залікових </w:t>
      </w:r>
      <w:r w:rsidRPr="006E453F">
        <w:rPr>
          <w:sz w:val="28"/>
          <w:szCs w:val="28"/>
          <w:lang w:val="uk-UA"/>
        </w:rPr>
        <w:t>занять зі студентами; відвідав та обговорив</w:t>
      </w:r>
      <w:r>
        <w:rPr>
          <w:sz w:val="28"/>
          <w:szCs w:val="28"/>
          <w:lang w:val="uk-UA"/>
        </w:rPr>
        <w:t xml:space="preserve"> </w:t>
      </w:r>
      <w:r w:rsidRPr="006E453F">
        <w:rPr>
          <w:sz w:val="28"/>
          <w:szCs w:val="28"/>
          <w:lang w:val="uk-UA"/>
        </w:rPr>
        <w:t>заняття викладачів</w:t>
      </w:r>
      <w:r>
        <w:rPr>
          <w:sz w:val="28"/>
          <w:szCs w:val="28"/>
          <w:lang w:val="uk-UA"/>
        </w:rPr>
        <w:t>, практикантів</w:t>
      </w:r>
      <w:r w:rsidRPr="006E453F">
        <w:rPr>
          <w:sz w:val="28"/>
          <w:szCs w:val="28"/>
          <w:lang w:val="uk-UA"/>
        </w:rPr>
        <w:t>; оформив та вчасно подав на перевірку</w:t>
      </w:r>
      <w:r>
        <w:rPr>
          <w:sz w:val="28"/>
          <w:szCs w:val="28"/>
          <w:lang w:val="uk-UA"/>
        </w:rPr>
        <w:t xml:space="preserve"> </w:t>
      </w:r>
      <w:r w:rsidRPr="006E453F">
        <w:rPr>
          <w:sz w:val="28"/>
          <w:szCs w:val="28"/>
          <w:lang w:val="uk-UA"/>
        </w:rPr>
        <w:t xml:space="preserve">звітну документацію з </w:t>
      </w:r>
      <w:r w:rsidRPr="0041515D">
        <w:rPr>
          <w:sz w:val="28"/>
          <w:szCs w:val="28"/>
          <w:lang w:val="uk-UA"/>
        </w:rPr>
        <w:t>асистентської</w:t>
      </w:r>
      <w:r w:rsidRPr="006E453F">
        <w:rPr>
          <w:sz w:val="28"/>
          <w:szCs w:val="28"/>
          <w:lang w:val="uk-UA"/>
        </w:rPr>
        <w:t xml:space="preserve"> практики; </w:t>
      </w:r>
      <w:r>
        <w:rPr>
          <w:sz w:val="28"/>
          <w:szCs w:val="28"/>
          <w:lang w:val="uk-UA"/>
        </w:rPr>
        <w:t xml:space="preserve">приймав </w:t>
      </w:r>
      <w:r w:rsidRPr="006E453F">
        <w:rPr>
          <w:sz w:val="28"/>
          <w:szCs w:val="28"/>
          <w:lang w:val="uk-UA"/>
        </w:rPr>
        <w:t xml:space="preserve">участь у роботі </w:t>
      </w:r>
      <w:r>
        <w:rPr>
          <w:sz w:val="28"/>
          <w:szCs w:val="28"/>
          <w:lang w:val="uk-UA"/>
        </w:rPr>
        <w:t xml:space="preserve">кафедри, </w:t>
      </w:r>
      <w:r w:rsidRPr="006E453F">
        <w:rPr>
          <w:sz w:val="28"/>
          <w:szCs w:val="28"/>
          <w:lang w:val="uk-UA"/>
        </w:rPr>
        <w:t>науково-методичних</w:t>
      </w:r>
      <w:r>
        <w:rPr>
          <w:sz w:val="28"/>
          <w:szCs w:val="28"/>
          <w:lang w:val="uk-UA"/>
        </w:rPr>
        <w:t xml:space="preserve"> </w:t>
      </w:r>
      <w:r w:rsidRPr="006E453F">
        <w:rPr>
          <w:sz w:val="28"/>
          <w:szCs w:val="28"/>
          <w:lang w:val="uk-UA"/>
        </w:rPr>
        <w:t>конференцій</w:t>
      </w:r>
      <w:r>
        <w:rPr>
          <w:sz w:val="28"/>
          <w:szCs w:val="28"/>
          <w:lang w:val="uk-UA"/>
        </w:rPr>
        <w:t xml:space="preserve"> /</w:t>
      </w:r>
      <w:r w:rsidRPr="006E453F">
        <w:rPr>
          <w:sz w:val="28"/>
          <w:szCs w:val="28"/>
          <w:lang w:val="uk-UA"/>
        </w:rPr>
        <w:t>семінару</w:t>
      </w:r>
      <w:r w:rsidR="006A05C7">
        <w:rPr>
          <w:sz w:val="28"/>
          <w:szCs w:val="28"/>
          <w:lang w:val="uk-UA"/>
        </w:rPr>
        <w:t>, презентував власну доповідь, але не опублікував тези</w:t>
      </w:r>
      <w:r>
        <w:rPr>
          <w:sz w:val="28"/>
          <w:szCs w:val="28"/>
          <w:lang w:val="uk-UA"/>
        </w:rPr>
        <w:t>;</w:t>
      </w:r>
      <w:r w:rsidRPr="006E32B1">
        <w:rPr>
          <w:sz w:val="28"/>
          <w:szCs w:val="28"/>
          <w:lang w:val="uk-UA"/>
        </w:rPr>
        <w:t xml:space="preserve"> </w:t>
      </w:r>
      <w:r w:rsidRPr="006E453F">
        <w:rPr>
          <w:sz w:val="28"/>
          <w:szCs w:val="28"/>
          <w:lang w:val="uk-UA"/>
        </w:rPr>
        <w:t xml:space="preserve">продемонстрував уміння працювати з </w:t>
      </w:r>
      <w:r>
        <w:rPr>
          <w:sz w:val="28"/>
          <w:szCs w:val="28"/>
          <w:lang w:val="uk-UA"/>
        </w:rPr>
        <w:t xml:space="preserve">науковою </w:t>
      </w:r>
      <w:r w:rsidRPr="006E453F">
        <w:rPr>
          <w:sz w:val="28"/>
          <w:szCs w:val="28"/>
          <w:lang w:val="uk-UA"/>
        </w:rPr>
        <w:t xml:space="preserve">літературою та </w:t>
      </w:r>
      <w:r>
        <w:rPr>
          <w:sz w:val="28"/>
          <w:szCs w:val="28"/>
          <w:lang w:val="uk-UA"/>
        </w:rPr>
        <w:t xml:space="preserve">методичною </w:t>
      </w:r>
      <w:r w:rsidRPr="006E453F">
        <w:rPr>
          <w:sz w:val="28"/>
          <w:szCs w:val="28"/>
          <w:lang w:val="uk-UA"/>
        </w:rPr>
        <w:t>джерельною базою</w:t>
      </w:r>
      <w:r>
        <w:rPr>
          <w:sz w:val="28"/>
          <w:szCs w:val="28"/>
          <w:lang w:val="uk-UA"/>
        </w:rPr>
        <w:t>.</w:t>
      </w:r>
      <w:r w:rsidR="00021DA6">
        <w:rPr>
          <w:sz w:val="28"/>
          <w:szCs w:val="28"/>
          <w:lang w:val="uk-UA"/>
        </w:rPr>
        <w:t xml:space="preserve"> В</w:t>
      </w:r>
      <w:r w:rsidR="00021DA6" w:rsidRPr="00021DA6">
        <w:rPr>
          <w:sz w:val="28"/>
          <w:szCs w:val="28"/>
          <w:lang w:val="uk-UA"/>
        </w:rPr>
        <w:t xml:space="preserve">ідгук керівника </w:t>
      </w:r>
      <w:r w:rsidR="00021DA6">
        <w:rPr>
          <w:sz w:val="28"/>
          <w:szCs w:val="28"/>
          <w:lang w:val="uk-UA"/>
        </w:rPr>
        <w:t xml:space="preserve">про всі види </w:t>
      </w:r>
      <w:r w:rsidR="00021DA6" w:rsidRPr="00021DA6">
        <w:rPr>
          <w:sz w:val="28"/>
          <w:szCs w:val="28"/>
          <w:lang w:val="uk-UA"/>
        </w:rPr>
        <w:t>робот</w:t>
      </w:r>
      <w:r w:rsidR="00021DA6">
        <w:rPr>
          <w:sz w:val="28"/>
          <w:szCs w:val="28"/>
          <w:lang w:val="uk-UA"/>
        </w:rPr>
        <w:t>и</w:t>
      </w:r>
      <w:r w:rsidR="00021DA6" w:rsidRPr="00021DA6">
        <w:rPr>
          <w:sz w:val="28"/>
          <w:szCs w:val="28"/>
          <w:lang w:val="uk-UA"/>
        </w:rPr>
        <w:t xml:space="preserve"> практиканта позитивний; звітна</w:t>
      </w:r>
      <w:r w:rsidR="00021DA6">
        <w:rPr>
          <w:sz w:val="28"/>
          <w:szCs w:val="28"/>
          <w:lang w:val="uk-UA"/>
        </w:rPr>
        <w:t xml:space="preserve"> </w:t>
      </w:r>
      <w:r w:rsidR="00021DA6" w:rsidRPr="00021DA6">
        <w:rPr>
          <w:sz w:val="28"/>
          <w:szCs w:val="28"/>
          <w:lang w:val="uk-UA"/>
        </w:rPr>
        <w:t>документація оформлена за встановленими</w:t>
      </w:r>
      <w:r w:rsidR="00021DA6">
        <w:rPr>
          <w:sz w:val="28"/>
          <w:szCs w:val="28"/>
          <w:lang w:val="uk-UA"/>
        </w:rPr>
        <w:t xml:space="preserve"> </w:t>
      </w:r>
      <w:r w:rsidR="00021DA6" w:rsidRPr="00021DA6">
        <w:rPr>
          <w:sz w:val="28"/>
          <w:szCs w:val="28"/>
          <w:lang w:val="uk-UA"/>
        </w:rPr>
        <w:t>вимогами за наявності незначних</w:t>
      </w:r>
      <w:r w:rsidR="00021DA6">
        <w:rPr>
          <w:sz w:val="28"/>
          <w:szCs w:val="28"/>
          <w:lang w:val="uk-UA"/>
        </w:rPr>
        <w:t xml:space="preserve"> </w:t>
      </w:r>
      <w:r w:rsidR="00021DA6" w:rsidRPr="00021DA6">
        <w:rPr>
          <w:sz w:val="28"/>
          <w:szCs w:val="28"/>
          <w:lang w:val="uk-UA"/>
        </w:rPr>
        <w:t>зауважень щодо змісту й оформлення матеріалів</w:t>
      </w:r>
      <w:r w:rsidR="00021DA6">
        <w:rPr>
          <w:sz w:val="28"/>
          <w:szCs w:val="28"/>
          <w:lang w:val="uk-UA"/>
        </w:rPr>
        <w:t xml:space="preserve"> </w:t>
      </w:r>
      <w:r w:rsidR="00021DA6" w:rsidRPr="00021DA6">
        <w:rPr>
          <w:sz w:val="28"/>
          <w:szCs w:val="28"/>
          <w:lang w:val="uk-UA"/>
        </w:rPr>
        <w:t>асистентської практики.</w:t>
      </w:r>
    </w:p>
    <w:p w14:paraId="382E0CAF" w14:textId="77777777" w:rsidR="000E0DF9" w:rsidRDefault="000E0DF9" w:rsidP="00021DA6">
      <w:pPr>
        <w:pStyle w:val="ae"/>
        <w:widowControl w:val="0"/>
        <w:ind w:right="-28" w:firstLine="709"/>
        <w:contextualSpacing/>
        <w:jc w:val="both"/>
        <w:rPr>
          <w:sz w:val="28"/>
          <w:szCs w:val="28"/>
          <w:lang w:val="uk-UA"/>
        </w:rPr>
      </w:pPr>
      <w:r>
        <w:rPr>
          <w:sz w:val="28"/>
          <w:szCs w:val="28"/>
          <w:lang w:val="uk-UA"/>
        </w:rPr>
        <w:t>-</w:t>
      </w:r>
      <w:r w:rsidRPr="002D3F77">
        <w:rPr>
          <w:sz w:val="28"/>
          <w:szCs w:val="28"/>
          <w:lang w:val="uk-UA"/>
        </w:rPr>
        <w:t xml:space="preserve"> «</w:t>
      </w:r>
      <w:r>
        <w:rPr>
          <w:sz w:val="28"/>
          <w:szCs w:val="28"/>
          <w:lang w:val="uk-UA"/>
        </w:rPr>
        <w:t>З</w:t>
      </w:r>
      <w:r w:rsidRPr="002D3F77">
        <w:rPr>
          <w:sz w:val="28"/>
          <w:szCs w:val="28"/>
          <w:lang w:val="uk-UA"/>
        </w:rPr>
        <w:t xml:space="preserve">араховано» </w:t>
      </w:r>
      <w:r>
        <w:rPr>
          <w:sz w:val="28"/>
          <w:szCs w:val="28"/>
          <w:lang w:val="uk-UA"/>
        </w:rPr>
        <w:t xml:space="preserve">(від </w:t>
      </w:r>
      <w:r w:rsidRPr="002D3F77">
        <w:rPr>
          <w:sz w:val="28"/>
          <w:szCs w:val="28"/>
          <w:lang w:val="uk-UA"/>
        </w:rPr>
        <w:t xml:space="preserve">64 </w:t>
      </w:r>
      <w:r>
        <w:rPr>
          <w:sz w:val="28"/>
          <w:szCs w:val="28"/>
          <w:lang w:val="uk-UA"/>
        </w:rPr>
        <w:t>до</w:t>
      </w:r>
      <w:r w:rsidRPr="002D3F77">
        <w:rPr>
          <w:sz w:val="28"/>
          <w:szCs w:val="28"/>
          <w:lang w:val="uk-UA"/>
        </w:rPr>
        <w:t xml:space="preserve"> 73 бал</w:t>
      </w:r>
      <w:r>
        <w:rPr>
          <w:sz w:val="28"/>
          <w:szCs w:val="28"/>
          <w:lang w:val="uk-UA"/>
        </w:rPr>
        <w:t xml:space="preserve">ів; </w:t>
      </w:r>
      <w:r w:rsidRPr="002D3F77">
        <w:rPr>
          <w:sz w:val="28"/>
          <w:szCs w:val="28"/>
          <w:lang w:val="uk-UA"/>
        </w:rPr>
        <w:t>D</w:t>
      </w:r>
      <w:r>
        <w:rPr>
          <w:sz w:val="28"/>
          <w:szCs w:val="28"/>
          <w:lang w:val="uk-UA"/>
        </w:rPr>
        <w:t>)</w:t>
      </w:r>
      <w:r w:rsidRPr="002D3F77">
        <w:rPr>
          <w:sz w:val="28"/>
          <w:szCs w:val="28"/>
          <w:lang w:val="uk-UA"/>
        </w:rPr>
        <w:t xml:space="preserve"> </w:t>
      </w:r>
      <w:r w:rsidRPr="00083B09">
        <w:rPr>
          <w:sz w:val="28"/>
          <w:szCs w:val="28"/>
          <w:lang w:val="uk-UA"/>
        </w:rPr>
        <w:t xml:space="preserve">ставиться здобувачу за </w:t>
      </w:r>
      <w:r>
        <w:rPr>
          <w:sz w:val="28"/>
          <w:szCs w:val="28"/>
          <w:lang w:val="uk-UA"/>
        </w:rPr>
        <w:t xml:space="preserve">формальне </w:t>
      </w:r>
      <w:r w:rsidRPr="006E453F">
        <w:rPr>
          <w:sz w:val="28"/>
          <w:szCs w:val="28"/>
          <w:lang w:val="uk-UA"/>
        </w:rPr>
        <w:t xml:space="preserve">виконання програми </w:t>
      </w:r>
      <w:r w:rsidRPr="0041515D">
        <w:rPr>
          <w:sz w:val="28"/>
          <w:szCs w:val="28"/>
          <w:lang w:val="uk-UA"/>
        </w:rPr>
        <w:t>асистентської</w:t>
      </w:r>
      <w:r w:rsidRPr="006E453F">
        <w:rPr>
          <w:sz w:val="28"/>
          <w:szCs w:val="28"/>
          <w:lang w:val="uk-UA"/>
        </w:rPr>
        <w:t xml:space="preserve"> практики, якщо він: ознайомлений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вчасно прибув до ЗВО, який є базою</w:t>
      </w:r>
      <w:r>
        <w:rPr>
          <w:sz w:val="28"/>
          <w:szCs w:val="28"/>
          <w:lang w:val="uk-UA"/>
        </w:rPr>
        <w:t xml:space="preserve"> </w:t>
      </w:r>
      <w:r w:rsidRPr="006E453F">
        <w:rPr>
          <w:sz w:val="28"/>
          <w:szCs w:val="28"/>
          <w:lang w:val="uk-UA"/>
        </w:rPr>
        <w:t xml:space="preserve">практики; </w:t>
      </w:r>
      <w:r>
        <w:rPr>
          <w:sz w:val="28"/>
          <w:szCs w:val="28"/>
          <w:lang w:val="uk-UA"/>
        </w:rPr>
        <w:t xml:space="preserve">але не завжди </w:t>
      </w:r>
      <w:proofErr w:type="spellStart"/>
      <w:r>
        <w:rPr>
          <w:sz w:val="28"/>
          <w:szCs w:val="28"/>
          <w:lang w:val="uk-UA"/>
        </w:rPr>
        <w:t>відповідально</w:t>
      </w:r>
      <w:proofErr w:type="spellEnd"/>
      <w:r>
        <w:rPr>
          <w:sz w:val="28"/>
          <w:szCs w:val="28"/>
          <w:lang w:val="uk-UA"/>
        </w:rPr>
        <w:t xml:space="preserve"> </w:t>
      </w:r>
      <w:r w:rsidRPr="006E453F">
        <w:rPr>
          <w:sz w:val="28"/>
          <w:szCs w:val="28"/>
          <w:lang w:val="uk-UA"/>
        </w:rPr>
        <w:t>викон</w:t>
      </w:r>
      <w:r>
        <w:rPr>
          <w:sz w:val="28"/>
          <w:szCs w:val="28"/>
          <w:lang w:val="uk-UA"/>
        </w:rPr>
        <w:t>ув</w:t>
      </w:r>
      <w:r w:rsidRPr="006E453F">
        <w:rPr>
          <w:sz w:val="28"/>
          <w:szCs w:val="28"/>
          <w:lang w:val="uk-UA"/>
        </w:rPr>
        <w:t xml:space="preserve">ав </w:t>
      </w:r>
      <w:r>
        <w:rPr>
          <w:sz w:val="28"/>
          <w:szCs w:val="28"/>
          <w:lang w:val="uk-UA"/>
        </w:rPr>
        <w:t xml:space="preserve">завдання індивідуального плану, </w:t>
      </w:r>
      <w:r w:rsidRPr="006E453F">
        <w:rPr>
          <w:sz w:val="28"/>
          <w:szCs w:val="28"/>
          <w:lang w:val="uk-UA"/>
        </w:rPr>
        <w:t>обов’язки практиканта;</w:t>
      </w:r>
      <w:r>
        <w:rPr>
          <w:sz w:val="28"/>
          <w:szCs w:val="28"/>
          <w:lang w:val="uk-UA"/>
        </w:rPr>
        <w:t xml:space="preserve"> час від часу не </w:t>
      </w:r>
      <w:r w:rsidRPr="006E453F">
        <w:rPr>
          <w:sz w:val="28"/>
          <w:szCs w:val="28"/>
          <w:lang w:val="uk-UA"/>
        </w:rPr>
        <w:t xml:space="preserve">дотримувався принципів </w:t>
      </w:r>
      <w:proofErr w:type="spellStart"/>
      <w:r>
        <w:rPr>
          <w:sz w:val="28"/>
          <w:szCs w:val="28"/>
          <w:lang w:val="uk-UA"/>
        </w:rPr>
        <w:t>професійно</w:t>
      </w:r>
      <w:proofErr w:type="spellEnd"/>
      <w:r>
        <w:rPr>
          <w:sz w:val="28"/>
          <w:szCs w:val="28"/>
          <w:lang w:val="uk-UA"/>
        </w:rPr>
        <w:t xml:space="preserve">-педагогічної етики та </w:t>
      </w:r>
      <w:r w:rsidRPr="006E453F">
        <w:rPr>
          <w:sz w:val="28"/>
          <w:szCs w:val="28"/>
          <w:lang w:val="uk-UA"/>
        </w:rPr>
        <w:t xml:space="preserve">академічної доброчесності; </w:t>
      </w:r>
      <w:r>
        <w:rPr>
          <w:sz w:val="28"/>
          <w:szCs w:val="28"/>
          <w:lang w:val="uk-UA"/>
        </w:rPr>
        <w:t>не досить в</w:t>
      </w:r>
      <w:r w:rsidRPr="006E453F">
        <w:rPr>
          <w:sz w:val="28"/>
          <w:szCs w:val="28"/>
          <w:lang w:val="uk-UA"/>
        </w:rPr>
        <w:t>мотивовано</w:t>
      </w:r>
      <w:r>
        <w:rPr>
          <w:sz w:val="28"/>
          <w:szCs w:val="28"/>
          <w:lang w:val="uk-UA"/>
        </w:rPr>
        <w:t xml:space="preserve"> </w:t>
      </w:r>
      <w:r w:rsidRPr="006E453F">
        <w:rPr>
          <w:sz w:val="28"/>
          <w:szCs w:val="28"/>
          <w:lang w:val="uk-UA"/>
        </w:rPr>
        <w:t>проводив заняття зі студентами</w:t>
      </w:r>
      <w:r>
        <w:rPr>
          <w:sz w:val="28"/>
          <w:szCs w:val="28"/>
          <w:lang w:val="uk-UA"/>
        </w:rPr>
        <w:t>, здебільшого</w:t>
      </w:r>
      <w:r w:rsidRPr="006E453F">
        <w:rPr>
          <w:sz w:val="28"/>
          <w:szCs w:val="28"/>
          <w:lang w:val="uk-UA"/>
        </w:rPr>
        <w:t xml:space="preserve"> на </w:t>
      </w:r>
      <w:r>
        <w:rPr>
          <w:sz w:val="28"/>
          <w:szCs w:val="28"/>
          <w:lang w:val="uk-UA"/>
        </w:rPr>
        <w:t>низь</w:t>
      </w:r>
      <w:r w:rsidRPr="006E453F">
        <w:rPr>
          <w:sz w:val="28"/>
          <w:szCs w:val="28"/>
          <w:lang w:val="uk-UA"/>
        </w:rPr>
        <w:t>кому науково-методичному рівні</w:t>
      </w:r>
      <w:r>
        <w:rPr>
          <w:sz w:val="28"/>
          <w:szCs w:val="28"/>
          <w:lang w:val="uk-UA"/>
        </w:rPr>
        <w:t>, демонструючи слабку поінформованість в предметі викладання, в поодиноких випадках використовуючи інноваційні технології і цифрові засоби навчання</w:t>
      </w:r>
      <w:r w:rsidRPr="006E453F">
        <w:rPr>
          <w:sz w:val="28"/>
          <w:szCs w:val="28"/>
          <w:lang w:val="uk-UA"/>
        </w:rPr>
        <w:t>;</w:t>
      </w:r>
      <w:r>
        <w:rPr>
          <w:sz w:val="28"/>
          <w:szCs w:val="28"/>
          <w:lang w:val="uk-UA"/>
        </w:rPr>
        <w:t xml:space="preserve"> не впроваджував під час проведення занять і виховних заходів матеріали власного дослідження; не завжди </w:t>
      </w:r>
      <w:r w:rsidRPr="006E453F">
        <w:rPr>
          <w:sz w:val="28"/>
          <w:szCs w:val="28"/>
          <w:lang w:val="uk-UA"/>
        </w:rPr>
        <w:t>доцільно застосовував на заняттях зі студентами методи і</w:t>
      </w:r>
      <w:r>
        <w:rPr>
          <w:sz w:val="28"/>
          <w:szCs w:val="28"/>
          <w:lang w:val="uk-UA"/>
        </w:rPr>
        <w:t xml:space="preserve"> </w:t>
      </w:r>
      <w:r w:rsidRPr="006E453F">
        <w:rPr>
          <w:sz w:val="28"/>
          <w:szCs w:val="28"/>
          <w:lang w:val="uk-UA"/>
        </w:rPr>
        <w:t xml:space="preserve">засоби контролю; на </w:t>
      </w:r>
      <w:r>
        <w:rPr>
          <w:sz w:val="28"/>
          <w:szCs w:val="28"/>
          <w:lang w:val="uk-UA"/>
        </w:rPr>
        <w:t>низь</w:t>
      </w:r>
      <w:r w:rsidRPr="006E453F">
        <w:rPr>
          <w:sz w:val="28"/>
          <w:szCs w:val="28"/>
          <w:lang w:val="uk-UA"/>
        </w:rPr>
        <w:t>кому методичному рівні підготував</w:t>
      </w:r>
      <w:r>
        <w:rPr>
          <w:sz w:val="28"/>
          <w:szCs w:val="28"/>
          <w:lang w:val="uk-UA"/>
        </w:rPr>
        <w:t xml:space="preserve"> </w:t>
      </w:r>
      <w:r w:rsidRPr="006E453F">
        <w:rPr>
          <w:sz w:val="28"/>
          <w:szCs w:val="28"/>
          <w:lang w:val="uk-UA"/>
        </w:rPr>
        <w:t xml:space="preserve">методичне забезпечення для </w:t>
      </w:r>
      <w:r>
        <w:rPr>
          <w:sz w:val="28"/>
          <w:szCs w:val="28"/>
          <w:lang w:val="uk-UA"/>
        </w:rPr>
        <w:t xml:space="preserve">залікових </w:t>
      </w:r>
      <w:r w:rsidRPr="006E453F">
        <w:rPr>
          <w:sz w:val="28"/>
          <w:szCs w:val="28"/>
          <w:lang w:val="uk-UA"/>
        </w:rPr>
        <w:t xml:space="preserve">занять зі студентами; </w:t>
      </w:r>
      <w:proofErr w:type="spellStart"/>
      <w:r>
        <w:rPr>
          <w:sz w:val="28"/>
          <w:szCs w:val="28"/>
          <w:lang w:val="uk-UA"/>
        </w:rPr>
        <w:t>рідко</w:t>
      </w:r>
      <w:proofErr w:type="spellEnd"/>
      <w:r>
        <w:rPr>
          <w:sz w:val="28"/>
          <w:szCs w:val="28"/>
          <w:lang w:val="uk-UA"/>
        </w:rPr>
        <w:t xml:space="preserve"> </w:t>
      </w:r>
      <w:r w:rsidRPr="006E453F">
        <w:rPr>
          <w:sz w:val="28"/>
          <w:szCs w:val="28"/>
          <w:lang w:val="uk-UA"/>
        </w:rPr>
        <w:t>відвід</w:t>
      </w:r>
      <w:r>
        <w:rPr>
          <w:sz w:val="28"/>
          <w:szCs w:val="28"/>
          <w:lang w:val="uk-UA"/>
        </w:rPr>
        <w:t>ув</w:t>
      </w:r>
      <w:r w:rsidRPr="006E453F">
        <w:rPr>
          <w:sz w:val="28"/>
          <w:szCs w:val="28"/>
          <w:lang w:val="uk-UA"/>
        </w:rPr>
        <w:t>ав та обговор</w:t>
      </w:r>
      <w:r>
        <w:rPr>
          <w:sz w:val="28"/>
          <w:szCs w:val="28"/>
          <w:lang w:val="uk-UA"/>
        </w:rPr>
        <w:t>юва</w:t>
      </w:r>
      <w:r w:rsidRPr="006E453F">
        <w:rPr>
          <w:sz w:val="28"/>
          <w:szCs w:val="28"/>
          <w:lang w:val="uk-UA"/>
        </w:rPr>
        <w:t>в</w:t>
      </w:r>
      <w:r>
        <w:rPr>
          <w:sz w:val="28"/>
          <w:szCs w:val="28"/>
          <w:lang w:val="uk-UA"/>
        </w:rPr>
        <w:t xml:space="preserve"> </w:t>
      </w:r>
      <w:r w:rsidRPr="006E453F">
        <w:rPr>
          <w:sz w:val="28"/>
          <w:szCs w:val="28"/>
          <w:lang w:val="uk-UA"/>
        </w:rPr>
        <w:t>заняття викладачів</w:t>
      </w:r>
      <w:r>
        <w:rPr>
          <w:sz w:val="28"/>
          <w:szCs w:val="28"/>
          <w:lang w:val="uk-UA"/>
        </w:rPr>
        <w:t>, практикантів</w:t>
      </w:r>
      <w:r w:rsidRPr="006E453F">
        <w:rPr>
          <w:sz w:val="28"/>
          <w:szCs w:val="28"/>
          <w:lang w:val="uk-UA"/>
        </w:rPr>
        <w:t xml:space="preserve">; </w:t>
      </w:r>
      <w:r>
        <w:rPr>
          <w:sz w:val="28"/>
          <w:szCs w:val="28"/>
          <w:lang w:val="uk-UA"/>
        </w:rPr>
        <w:t>формаль</w:t>
      </w:r>
      <w:r w:rsidRPr="006E453F">
        <w:rPr>
          <w:sz w:val="28"/>
          <w:szCs w:val="28"/>
          <w:lang w:val="uk-UA"/>
        </w:rPr>
        <w:t>но оформив та вчасно подав на перевірку</w:t>
      </w:r>
      <w:r>
        <w:rPr>
          <w:sz w:val="28"/>
          <w:szCs w:val="28"/>
          <w:lang w:val="uk-UA"/>
        </w:rPr>
        <w:t xml:space="preserve"> </w:t>
      </w:r>
      <w:r w:rsidRPr="006E453F">
        <w:rPr>
          <w:sz w:val="28"/>
          <w:szCs w:val="28"/>
          <w:lang w:val="uk-UA"/>
        </w:rPr>
        <w:t xml:space="preserve">звітну документацію з </w:t>
      </w:r>
      <w:r w:rsidRPr="0041515D">
        <w:rPr>
          <w:sz w:val="28"/>
          <w:szCs w:val="28"/>
          <w:lang w:val="uk-UA"/>
        </w:rPr>
        <w:t>асистентської</w:t>
      </w:r>
      <w:r w:rsidRPr="006E453F">
        <w:rPr>
          <w:sz w:val="28"/>
          <w:szCs w:val="28"/>
          <w:lang w:val="uk-UA"/>
        </w:rPr>
        <w:t xml:space="preserve"> практики; </w:t>
      </w:r>
      <w:r>
        <w:rPr>
          <w:sz w:val="28"/>
          <w:szCs w:val="28"/>
          <w:lang w:val="uk-UA"/>
        </w:rPr>
        <w:t>приймав пасивну</w:t>
      </w:r>
      <w:r w:rsidRPr="006E453F">
        <w:rPr>
          <w:sz w:val="28"/>
          <w:szCs w:val="28"/>
          <w:lang w:val="uk-UA"/>
        </w:rPr>
        <w:t xml:space="preserve"> участь у роботі </w:t>
      </w:r>
      <w:r>
        <w:rPr>
          <w:sz w:val="28"/>
          <w:szCs w:val="28"/>
          <w:lang w:val="uk-UA"/>
        </w:rPr>
        <w:t xml:space="preserve">кафедри, </w:t>
      </w:r>
      <w:r w:rsidRPr="006E453F">
        <w:rPr>
          <w:sz w:val="28"/>
          <w:szCs w:val="28"/>
          <w:lang w:val="uk-UA"/>
        </w:rPr>
        <w:t>науково-методичних</w:t>
      </w:r>
      <w:r>
        <w:rPr>
          <w:sz w:val="28"/>
          <w:szCs w:val="28"/>
          <w:lang w:val="uk-UA"/>
        </w:rPr>
        <w:t xml:space="preserve"> </w:t>
      </w:r>
      <w:r w:rsidRPr="006E453F">
        <w:rPr>
          <w:sz w:val="28"/>
          <w:szCs w:val="28"/>
          <w:lang w:val="uk-UA"/>
        </w:rPr>
        <w:t>конференцій</w:t>
      </w:r>
      <w:r>
        <w:rPr>
          <w:sz w:val="28"/>
          <w:szCs w:val="28"/>
          <w:lang w:val="uk-UA"/>
        </w:rPr>
        <w:t xml:space="preserve"> /</w:t>
      </w:r>
      <w:r w:rsidRPr="006E453F">
        <w:rPr>
          <w:sz w:val="28"/>
          <w:szCs w:val="28"/>
          <w:lang w:val="uk-UA"/>
        </w:rPr>
        <w:t>семінару</w:t>
      </w:r>
      <w:r w:rsidR="006A05C7">
        <w:rPr>
          <w:sz w:val="28"/>
          <w:szCs w:val="28"/>
          <w:lang w:val="uk-UA"/>
        </w:rPr>
        <w:t>, презентував власну доповідь, але не опублікував тези</w:t>
      </w:r>
      <w:r>
        <w:rPr>
          <w:sz w:val="28"/>
          <w:szCs w:val="28"/>
          <w:lang w:val="uk-UA"/>
        </w:rPr>
        <w:t>;</w:t>
      </w:r>
      <w:r w:rsidRPr="006E32B1">
        <w:rPr>
          <w:sz w:val="28"/>
          <w:szCs w:val="28"/>
          <w:lang w:val="uk-UA"/>
        </w:rPr>
        <w:t xml:space="preserve"> </w:t>
      </w:r>
      <w:r>
        <w:rPr>
          <w:sz w:val="28"/>
          <w:szCs w:val="28"/>
          <w:lang w:val="uk-UA"/>
        </w:rPr>
        <w:t xml:space="preserve">слабко </w:t>
      </w:r>
      <w:r w:rsidRPr="006E453F">
        <w:rPr>
          <w:sz w:val="28"/>
          <w:szCs w:val="28"/>
          <w:lang w:val="uk-UA"/>
        </w:rPr>
        <w:t xml:space="preserve">продемонстрував уміння працювати з </w:t>
      </w:r>
      <w:r>
        <w:rPr>
          <w:sz w:val="28"/>
          <w:szCs w:val="28"/>
          <w:lang w:val="uk-UA"/>
        </w:rPr>
        <w:t xml:space="preserve">науковою </w:t>
      </w:r>
      <w:r w:rsidRPr="006E453F">
        <w:rPr>
          <w:sz w:val="28"/>
          <w:szCs w:val="28"/>
          <w:lang w:val="uk-UA"/>
        </w:rPr>
        <w:t xml:space="preserve">літературою та </w:t>
      </w:r>
      <w:r>
        <w:rPr>
          <w:sz w:val="28"/>
          <w:szCs w:val="28"/>
          <w:lang w:val="uk-UA"/>
        </w:rPr>
        <w:t xml:space="preserve">методичною </w:t>
      </w:r>
      <w:r w:rsidRPr="006E453F">
        <w:rPr>
          <w:sz w:val="28"/>
          <w:szCs w:val="28"/>
          <w:lang w:val="uk-UA"/>
        </w:rPr>
        <w:t>джерельною базою</w:t>
      </w:r>
      <w:r>
        <w:rPr>
          <w:sz w:val="28"/>
          <w:szCs w:val="28"/>
          <w:lang w:val="uk-UA"/>
        </w:rPr>
        <w:t>.</w:t>
      </w:r>
      <w:r w:rsidR="00021DA6">
        <w:rPr>
          <w:sz w:val="28"/>
          <w:szCs w:val="28"/>
          <w:lang w:val="uk-UA"/>
        </w:rPr>
        <w:t xml:space="preserve"> В</w:t>
      </w:r>
      <w:r w:rsidR="00021DA6" w:rsidRPr="00021DA6">
        <w:rPr>
          <w:sz w:val="28"/>
          <w:szCs w:val="28"/>
          <w:lang w:val="uk-UA"/>
        </w:rPr>
        <w:t xml:space="preserve">ідгук керівника </w:t>
      </w:r>
      <w:r w:rsidR="00021DA6">
        <w:rPr>
          <w:sz w:val="28"/>
          <w:szCs w:val="28"/>
          <w:lang w:val="uk-UA"/>
        </w:rPr>
        <w:t xml:space="preserve">про всі види </w:t>
      </w:r>
      <w:r w:rsidR="00021DA6" w:rsidRPr="00021DA6">
        <w:rPr>
          <w:sz w:val="28"/>
          <w:szCs w:val="28"/>
          <w:lang w:val="uk-UA"/>
        </w:rPr>
        <w:t>робот</w:t>
      </w:r>
      <w:r w:rsidR="00021DA6">
        <w:rPr>
          <w:sz w:val="28"/>
          <w:szCs w:val="28"/>
          <w:lang w:val="uk-UA"/>
        </w:rPr>
        <w:t>и</w:t>
      </w:r>
      <w:r w:rsidR="00021DA6" w:rsidRPr="00021DA6">
        <w:rPr>
          <w:sz w:val="28"/>
          <w:szCs w:val="28"/>
          <w:lang w:val="uk-UA"/>
        </w:rPr>
        <w:t xml:space="preserve"> практиканта позитивний</w:t>
      </w:r>
      <w:r w:rsidR="00021DA6">
        <w:rPr>
          <w:sz w:val="28"/>
          <w:szCs w:val="28"/>
          <w:lang w:val="uk-UA"/>
        </w:rPr>
        <w:t xml:space="preserve"> але </w:t>
      </w:r>
      <w:r w:rsidR="00021DA6" w:rsidRPr="00021DA6">
        <w:rPr>
          <w:sz w:val="28"/>
          <w:szCs w:val="28"/>
          <w:lang w:val="uk-UA"/>
        </w:rPr>
        <w:t>наявні суттєві зауваження, помітні</w:t>
      </w:r>
      <w:r w:rsidR="00021DA6">
        <w:rPr>
          <w:sz w:val="28"/>
          <w:szCs w:val="28"/>
          <w:lang w:val="uk-UA"/>
        </w:rPr>
        <w:t xml:space="preserve"> </w:t>
      </w:r>
      <w:r w:rsidR="00021DA6" w:rsidRPr="00021DA6">
        <w:rPr>
          <w:sz w:val="28"/>
          <w:szCs w:val="28"/>
          <w:lang w:val="uk-UA"/>
        </w:rPr>
        <w:t>недоліки в оформленні документації про</w:t>
      </w:r>
      <w:r w:rsidR="00021DA6">
        <w:rPr>
          <w:sz w:val="28"/>
          <w:szCs w:val="28"/>
          <w:lang w:val="uk-UA"/>
        </w:rPr>
        <w:t xml:space="preserve"> </w:t>
      </w:r>
      <w:r w:rsidR="00021DA6" w:rsidRPr="00021DA6">
        <w:rPr>
          <w:sz w:val="28"/>
          <w:szCs w:val="28"/>
          <w:lang w:val="uk-UA"/>
        </w:rPr>
        <w:t>проходження асистентської практик</w:t>
      </w:r>
      <w:r w:rsidR="00021DA6">
        <w:rPr>
          <w:sz w:val="28"/>
          <w:szCs w:val="28"/>
          <w:lang w:val="uk-UA"/>
        </w:rPr>
        <w:t>и.</w:t>
      </w:r>
    </w:p>
    <w:p w14:paraId="59A96C6A" w14:textId="77777777" w:rsidR="000E0DF9" w:rsidRPr="00021DA6" w:rsidRDefault="000E0DF9" w:rsidP="000E0DF9">
      <w:pPr>
        <w:pStyle w:val="ae"/>
        <w:widowControl w:val="0"/>
        <w:spacing w:after="0"/>
        <w:ind w:right="-28" w:firstLine="709"/>
        <w:contextualSpacing/>
        <w:jc w:val="both"/>
        <w:rPr>
          <w:sz w:val="28"/>
          <w:szCs w:val="28"/>
          <w:lang w:val="uk-UA"/>
        </w:rPr>
      </w:pPr>
      <w:r>
        <w:rPr>
          <w:sz w:val="28"/>
          <w:szCs w:val="28"/>
          <w:lang w:val="uk-UA"/>
        </w:rPr>
        <w:t>-</w:t>
      </w:r>
      <w:r w:rsidRPr="002D3F77">
        <w:rPr>
          <w:sz w:val="28"/>
          <w:szCs w:val="28"/>
          <w:lang w:val="uk-UA"/>
        </w:rPr>
        <w:t xml:space="preserve"> «</w:t>
      </w:r>
      <w:r>
        <w:rPr>
          <w:sz w:val="28"/>
          <w:szCs w:val="28"/>
          <w:lang w:val="uk-UA"/>
        </w:rPr>
        <w:t>З</w:t>
      </w:r>
      <w:r w:rsidRPr="002D3F77">
        <w:rPr>
          <w:sz w:val="28"/>
          <w:szCs w:val="28"/>
          <w:lang w:val="uk-UA"/>
        </w:rPr>
        <w:t xml:space="preserve">араховано» </w:t>
      </w:r>
      <w:r>
        <w:rPr>
          <w:sz w:val="28"/>
          <w:szCs w:val="28"/>
          <w:lang w:val="uk-UA"/>
        </w:rPr>
        <w:t xml:space="preserve">(від </w:t>
      </w:r>
      <w:r w:rsidRPr="002D3F77">
        <w:rPr>
          <w:sz w:val="28"/>
          <w:szCs w:val="28"/>
          <w:lang w:val="uk-UA"/>
        </w:rPr>
        <w:t>60 до 63 балів</w:t>
      </w:r>
      <w:r>
        <w:rPr>
          <w:sz w:val="28"/>
          <w:szCs w:val="28"/>
          <w:lang w:val="uk-UA"/>
        </w:rPr>
        <w:t xml:space="preserve">; </w:t>
      </w:r>
      <w:r w:rsidRPr="00CE66F2">
        <w:t xml:space="preserve"> </w:t>
      </w:r>
      <w:r w:rsidRPr="002D3F77">
        <w:rPr>
          <w:sz w:val="28"/>
          <w:szCs w:val="28"/>
          <w:lang w:val="uk-UA"/>
        </w:rPr>
        <w:t>Е</w:t>
      </w:r>
      <w:r>
        <w:rPr>
          <w:lang w:val="uk-UA"/>
        </w:rPr>
        <w:t xml:space="preserve">) </w:t>
      </w:r>
      <w:r w:rsidRPr="00FD57B6">
        <w:rPr>
          <w:sz w:val="28"/>
          <w:szCs w:val="28"/>
        </w:rPr>
        <w:t xml:space="preserve">ставиться </w:t>
      </w:r>
      <w:proofErr w:type="spellStart"/>
      <w:r w:rsidRPr="00FD57B6">
        <w:rPr>
          <w:sz w:val="28"/>
          <w:szCs w:val="28"/>
        </w:rPr>
        <w:t>здобувачу</w:t>
      </w:r>
      <w:proofErr w:type="spellEnd"/>
      <w:r w:rsidRPr="00FD57B6">
        <w:rPr>
          <w:sz w:val="28"/>
          <w:szCs w:val="28"/>
        </w:rPr>
        <w:t xml:space="preserve"> за</w:t>
      </w:r>
      <w:r>
        <w:rPr>
          <w:sz w:val="28"/>
          <w:szCs w:val="28"/>
          <w:lang w:val="uk-UA"/>
        </w:rPr>
        <w:t xml:space="preserve"> </w:t>
      </w:r>
      <w:proofErr w:type="spellStart"/>
      <w:r w:rsidRPr="00FD57B6">
        <w:rPr>
          <w:sz w:val="28"/>
          <w:szCs w:val="28"/>
        </w:rPr>
        <w:t>виконання</w:t>
      </w:r>
      <w:proofErr w:type="spellEnd"/>
      <w:r w:rsidRPr="00FD57B6">
        <w:rPr>
          <w:sz w:val="28"/>
          <w:szCs w:val="28"/>
        </w:rPr>
        <w:t xml:space="preserve"> </w:t>
      </w:r>
      <w:proofErr w:type="spellStart"/>
      <w:r w:rsidRPr="00FD57B6">
        <w:rPr>
          <w:sz w:val="28"/>
          <w:szCs w:val="28"/>
        </w:rPr>
        <w:t>програми</w:t>
      </w:r>
      <w:proofErr w:type="spellEnd"/>
      <w:r w:rsidRPr="00FD57B6">
        <w:rPr>
          <w:sz w:val="28"/>
          <w:szCs w:val="28"/>
        </w:rPr>
        <w:t xml:space="preserve"> </w:t>
      </w:r>
      <w:r w:rsidRPr="0041515D">
        <w:rPr>
          <w:sz w:val="28"/>
          <w:szCs w:val="28"/>
          <w:lang w:val="uk-UA"/>
        </w:rPr>
        <w:t>асистентської</w:t>
      </w:r>
      <w:r w:rsidRPr="00FD57B6">
        <w:rPr>
          <w:sz w:val="28"/>
          <w:szCs w:val="28"/>
        </w:rPr>
        <w:t xml:space="preserve"> практики, </w:t>
      </w:r>
      <w:proofErr w:type="spellStart"/>
      <w:r w:rsidRPr="00FD57B6">
        <w:rPr>
          <w:sz w:val="28"/>
          <w:szCs w:val="28"/>
        </w:rPr>
        <w:t>якщо</w:t>
      </w:r>
      <w:proofErr w:type="spellEnd"/>
      <w:r w:rsidRPr="00FD57B6">
        <w:rPr>
          <w:sz w:val="28"/>
          <w:szCs w:val="28"/>
        </w:rPr>
        <w:t xml:space="preserve"> </w:t>
      </w:r>
      <w:proofErr w:type="spellStart"/>
      <w:r w:rsidRPr="00FD57B6">
        <w:rPr>
          <w:sz w:val="28"/>
          <w:szCs w:val="28"/>
        </w:rPr>
        <w:t>він</w:t>
      </w:r>
      <w:proofErr w:type="spellEnd"/>
      <w:r w:rsidRPr="00FD57B6">
        <w:rPr>
          <w:sz w:val="28"/>
          <w:szCs w:val="28"/>
        </w:rPr>
        <w:t xml:space="preserve">: </w:t>
      </w:r>
      <w:proofErr w:type="spellStart"/>
      <w:r w:rsidRPr="00FD57B6">
        <w:rPr>
          <w:sz w:val="28"/>
          <w:szCs w:val="28"/>
        </w:rPr>
        <w:t>виявив</w:t>
      </w:r>
      <w:proofErr w:type="spellEnd"/>
      <w:r>
        <w:rPr>
          <w:sz w:val="28"/>
          <w:szCs w:val="28"/>
          <w:lang w:val="uk-UA"/>
        </w:rPr>
        <w:t xml:space="preserve"> </w:t>
      </w:r>
      <w:proofErr w:type="spellStart"/>
      <w:r w:rsidRPr="00FD57B6">
        <w:rPr>
          <w:sz w:val="28"/>
          <w:szCs w:val="28"/>
        </w:rPr>
        <w:t>байдужість</w:t>
      </w:r>
      <w:proofErr w:type="spellEnd"/>
      <w:r w:rsidRPr="00FD57B6">
        <w:rPr>
          <w:sz w:val="28"/>
          <w:szCs w:val="28"/>
        </w:rPr>
        <w:t xml:space="preserve"> до </w:t>
      </w:r>
      <w:proofErr w:type="spellStart"/>
      <w:r w:rsidRPr="00FD57B6">
        <w:rPr>
          <w:sz w:val="28"/>
          <w:szCs w:val="28"/>
        </w:rPr>
        <w:t>ознайомлення</w:t>
      </w:r>
      <w:proofErr w:type="spellEnd"/>
      <w:r w:rsidRPr="00FD57B6">
        <w:rPr>
          <w:sz w:val="28"/>
          <w:szCs w:val="28"/>
        </w:rPr>
        <w:t xml:space="preserve"> з </w:t>
      </w:r>
      <w:proofErr w:type="spellStart"/>
      <w:r w:rsidRPr="00FD57B6">
        <w:rPr>
          <w:sz w:val="28"/>
          <w:szCs w:val="28"/>
        </w:rPr>
        <w:t>інструктажем</w:t>
      </w:r>
      <w:proofErr w:type="spellEnd"/>
      <w:r w:rsidRPr="00FD57B6">
        <w:rPr>
          <w:sz w:val="28"/>
          <w:szCs w:val="28"/>
        </w:rPr>
        <w:t xml:space="preserve"> </w:t>
      </w:r>
      <w:proofErr w:type="spellStart"/>
      <w:r w:rsidRPr="00FD57B6">
        <w:rPr>
          <w:sz w:val="28"/>
          <w:szCs w:val="28"/>
        </w:rPr>
        <w:t>щодо</w:t>
      </w:r>
      <w:proofErr w:type="spellEnd"/>
      <w:r w:rsidRPr="00FD57B6">
        <w:rPr>
          <w:sz w:val="28"/>
          <w:szCs w:val="28"/>
        </w:rPr>
        <w:t xml:space="preserve"> практики; </w:t>
      </w:r>
      <w:proofErr w:type="spellStart"/>
      <w:r w:rsidRPr="00FD57B6">
        <w:rPr>
          <w:sz w:val="28"/>
          <w:szCs w:val="28"/>
        </w:rPr>
        <w:t>виконував</w:t>
      </w:r>
      <w:proofErr w:type="spellEnd"/>
      <w:r>
        <w:rPr>
          <w:sz w:val="28"/>
          <w:szCs w:val="28"/>
          <w:lang w:val="uk-UA"/>
        </w:rPr>
        <w:t xml:space="preserve"> </w:t>
      </w:r>
      <w:proofErr w:type="spellStart"/>
      <w:r w:rsidRPr="00FD57B6">
        <w:rPr>
          <w:sz w:val="28"/>
          <w:szCs w:val="28"/>
        </w:rPr>
        <w:t>обов’язки</w:t>
      </w:r>
      <w:proofErr w:type="spellEnd"/>
      <w:r w:rsidRPr="00FD57B6">
        <w:rPr>
          <w:sz w:val="28"/>
          <w:szCs w:val="28"/>
        </w:rPr>
        <w:t xml:space="preserve"> практиканта </w:t>
      </w:r>
      <w:proofErr w:type="spellStart"/>
      <w:r w:rsidRPr="00FD57B6">
        <w:rPr>
          <w:sz w:val="28"/>
          <w:szCs w:val="28"/>
        </w:rPr>
        <w:t>із</w:t>
      </w:r>
      <w:proofErr w:type="spellEnd"/>
      <w:r w:rsidRPr="00FD57B6">
        <w:rPr>
          <w:sz w:val="28"/>
          <w:szCs w:val="28"/>
        </w:rPr>
        <w:t xml:space="preserve"> </w:t>
      </w:r>
      <w:r>
        <w:rPr>
          <w:sz w:val="28"/>
          <w:szCs w:val="28"/>
          <w:lang w:val="uk-UA"/>
        </w:rPr>
        <w:t xml:space="preserve">суттєвими </w:t>
      </w:r>
      <w:proofErr w:type="spellStart"/>
      <w:r w:rsidRPr="00FD57B6">
        <w:rPr>
          <w:sz w:val="28"/>
          <w:szCs w:val="28"/>
        </w:rPr>
        <w:t>зауваженнями</w:t>
      </w:r>
      <w:proofErr w:type="spellEnd"/>
      <w:r w:rsidRPr="00FD57B6">
        <w:rPr>
          <w:sz w:val="28"/>
          <w:szCs w:val="28"/>
        </w:rPr>
        <w:t xml:space="preserve">; </w:t>
      </w:r>
      <w:proofErr w:type="spellStart"/>
      <w:r w:rsidRPr="00FD57B6">
        <w:rPr>
          <w:sz w:val="28"/>
          <w:szCs w:val="28"/>
        </w:rPr>
        <w:t>присутність</w:t>
      </w:r>
      <w:proofErr w:type="spellEnd"/>
      <w:r w:rsidRPr="00FD57B6">
        <w:rPr>
          <w:sz w:val="28"/>
          <w:szCs w:val="28"/>
        </w:rPr>
        <w:t xml:space="preserve"> у ЗВО </w:t>
      </w:r>
      <w:proofErr w:type="spellStart"/>
      <w:r>
        <w:rPr>
          <w:sz w:val="28"/>
          <w:szCs w:val="28"/>
        </w:rPr>
        <w:t>була</w:t>
      </w:r>
      <w:proofErr w:type="spellEnd"/>
      <w:r>
        <w:rPr>
          <w:sz w:val="28"/>
          <w:szCs w:val="28"/>
          <w:lang w:val="uk-UA"/>
        </w:rPr>
        <w:t xml:space="preserve"> </w:t>
      </w:r>
      <w:proofErr w:type="spellStart"/>
      <w:r w:rsidRPr="00FD57B6">
        <w:rPr>
          <w:sz w:val="28"/>
          <w:szCs w:val="28"/>
        </w:rPr>
        <w:t>недостатньою</w:t>
      </w:r>
      <w:proofErr w:type="spellEnd"/>
      <w:r w:rsidRPr="00FD57B6">
        <w:rPr>
          <w:sz w:val="28"/>
          <w:szCs w:val="28"/>
        </w:rPr>
        <w:t xml:space="preserve">; не </w:t>
      </w:r>
      <w:proofErr w:type="spellStart"/>
      <w:r w:rsidRPr="00FD57B6">
        <w:rPr>
          <w:sz w:val="28"/>
          <w:szCs w:val="28"/>
        </w:rPr>
        <w:t>завжди</w:t>
      </w:r>
      <w:proofErr w:type="spellEnd"/>
      <w:r w:rsidRPr="00FD57B6">
        <w:rPr>
          <w:sz w:val="28"/>
          <w:szCs w:val="28"/>
        </w:rPr>
        <w:t xml:space="preserve"> </w:t>
      </w:r>
      <w:proofErr w:type="spellStart"/>
      <w:r w:rsidRPr="00FD57B6">
        <w:rPr>
          <w:sz w:val="28"/>
          <w:szCs w:val="28"/>
        </w:rPr>
        <w:t>послідовно</w:t>
      </w:r>
      <w:proofErr w:type="spellEnd"/>
      <w:r w:rsidRPr="00FD57B6">
        <w:rPr>
          <w:sz w:val="28"/>
          <w:szCs w:val="28"/>
        </w:rPr>
        <w:t xml:space="preserve"> й </w:t>
      </w:r>
      <w:proofErr w:type="spellStart"/>
      <w:r w:rsidRPr="00FD57B6">
        <w:rPr>
          <w:sz w:val="28"/>
          <w:szCs w:val="28"/>
        </w:rPr>
        <w:t>належно</w:t>
      </w:r>
      <w:proofErr w:type="spellEnd"/>
      <w:r w:rsidRPr="00FD57B6">
        <w:rPr>
          <w:sz w:val="28"/>
          <w:szCs w:val="28"/>
        </w:rPr>
        <w:t xml:space="preserve"> </w:t>
      </w:r>
      <w:proofErr w:type="spellStart"/>
      <w:r w:rsidRPr="00FD57B6">
        <w:rPr>
          <w:sz w:val="28"/>
          <w:szCs w:val="28"/>
        </w:rPr>
        <w:t>дотримувався</w:t>
      </w:r>
      <w:proofErr w:type="spellEnd"/>
      <w:r w:rsidRPr="00FD57B6">
        <w:rPr>
          <w:sz w:val="28"/>
          <w:szCs w:val="28"/>
        </w:rPr>
        <w:t xml:space="preserve"> </w:t>
      </w:r>
      <w:proofErr w:type="spellStart"/>
      <w:r w:rsidRPr="00FD57B6">
        <w:rPr>
          <w:sz w:val="28"/>
          <w:szCs w:val="28"/>
        </w:rPr>
        <w:t>принципів</w:t>
      </w:r>
      <w:proofErr w:type="spellEnd"/>
      <w:r>
        <w:rPr>
          <w:sz w:val="28"/>
          <w:szCs w:val="28"/>
          <w:lang w:val="uk-UA"/>
        </w:rPr>
        <w:t xml:space="preserve"> </w:t>
      </w:r>
      <w:proofErr w:type="spellStart"/>
      <w:r w:rsidRPr="00FD57B6">
        <w:rPr>
          <w:sz w:val="28"/>
          <w:szCs w:val="28"/>
        </w:rPr>
        <w:t>академічної</w:t>
      </w:r>
      <w:proofErr w:type="spellEnd"/>
      <w:r w:rsidRPr="00FD57B6">
        <w:rPr>
          <w:sz w:val="28"/>
          <w:szCs w:val="28"/>
        </w:rPr>
        <w:t xml:space="preserve"> </w:t>
      </w:r>
      <w:proofErr w:type="spellStart"/>
      <w:r w:rsidRPr="00FD57B6">
        <w:rPr>
          <w:sz w:val="28"/>
          <w:szCs w:val="28"/>
        </w:rPr>
        <w:t>доброчесності</w:t>
      </w:r>
      <w:proofErr w:type="spellEnd"/>
      <w:r w:rsidRPr="00FD57B6">
        <w:rPr>
          <w:sz w:val="28"/>
          <w:szCs w:val="28"/>
        </w:rPr>
        <w:t xml:space="preserve">; проводив </w:t>
      </w:r>
      <w:proofErr w:type="spellStart"/>
      <w:r w:rsidRPr="00FD57B6">
        <w:rPr>
          <w:sz w:val="28"/>
          <w:szCs w:val="28"/>
        </w:rPr>
        <w:t>заняття</w:t>
      </w:r>
      <w:proofErr w:type="spellEnd"/>
      <w:r w:rsidRPr="00FD57B6">
        <w:rPr>
          <w:sz w:val="28"/>
          <w:szCs w:val="28"/>
        </w:rPr>
        <w:t xml:space="preserve"> </w:t>
      </w:r>
      <w:proofErr w:type="spellStart"/>
      <w:r w:rsidRPr="00FD57B6">
        <w:rPr>
          <w:sz w:val="28"/>
          <w:szCs w:val="28"/>
        </w:rPr>
        <w:t>зі</w:t>
      </w:r>
      <w:proofErr w:type="spellEnd"/>
      <w:r w:rsidRPr="00FD57B6">
        <w:rPr>
          <w:sz w:val="28"/>
          <w:szCs w:val="28"/>
        </w:rPr>
        <w:t xml:space="preserve"> студентами на </w:t>
      </w:r>
      <w:proofErr w:type="spellStart"/>
      <w:r w:rsidRPr="00FD57B6">
        <w:rPr>
          <w:sz w:val="28"/>
          <w:szCs w:val="28"/>
        </w:rPr>
        <w:t>низькому</w:t>
      </w:r>
      <w:proofErr w:type="spellEnd"/>
      <w:r>
        <w:rPr>
          <w:sz w:val="28"/>
          <w:szCs w:val="28"/>
          <w:lang w:val="uk-UA"/>
        </w:rPr>
        <w:t xml:space="preserve"> </w:t>
      </w:r>
      <w:proofErr w:type="spellStart"/>
      <w:r w:rsidRPr="00FD57B6">
        <w:rPr>
          <w:sz w:val="28"/>
          <w:szCs w:val="28"/>
        </w:rPr>
        <w:t>науково</w:t>
      </w:r>
      <w:proofErr w:type="spellEnd"/>
      <w:r w:rsidRPr="00FD57B6">
        <w:rPr>
          <w:sz w:val="28"/>
          <w:szCs w:val="28"/>
        </w:rPr>
        <w:t xml:space="preserve">-методичному </w:t>
      </w:r>
      <w:proofErr w:type="spellStart"/>
      <w:r w:rsidRPr="00FD57B6">
        <w:rPr>
          <w:sz w:val="28"/>
          <w:szCs w:val="28"/>
        </w:rPr>
        <w:t>рівні</w:t>
      </w:r>
      <w:proofErr w:type="spellEnd"/>
      <w:r>
        <w:rPr>
          <w:sz w:val="28"/>
          <w:szCs w:val="28"/>
          <w:lang w:val="uk-UA"/>
        </w:rPr>
        <w:t>, допускав помилки</w:t>
      </w:r>
      <w:r w:rsidRPr="00FD57B6">
        <w:rPr>
          <w:sz w:val="28"/>
          <w:szCs w:val="28"/>
        </w:rPr>
        <w:t>; на</w:t>
      </w:r>
      <w:r>
        <w:rPr>
          <w:sz w:val="28"/>
          <w:szCs w:val="28"/>
          <w:lang w:val="uk-UA"/>
        </w:rPr>
        <w:t xml:space="preserve"> </w:t>
      </w:r>
      <w:proofErr w:type="spellStart"/>
      <w:r w:rsidRPr="00FD57B6">
        <w:rPr>
          <w:sz w:val="28"/>
          <w:szCs w:val="28"/>
        </w:rPr>
        <w:t>заняттях</w:t>
      </w:r>
      <w:proofErr w:type="spellEnd"/>
      <w:r w:rsidRPr="00FD57B6">
        <w:rPr>
          <w:sz w:val="28"/>
          <w:szCs w:val="28"/>
        </w:rPr>
        <w:t xml:space="preserve"> </w:t>
      </w:r>
      <w:proofErr w:type="spellStart"/>
      <w:r w:rsidRPr="00FD57B6">
        <w:rPr>
          <w:sz w:val="28"/>
          <w:szCs w:val="28"/>
        </w:rPr>
        <w:t>переважно</w:t>
      </w:r>
      <w:proofErr w:type="spellEnd"/>
      <w:r w:rsidRPr="00FD57B6">
        <w:rPr>
          <w:sz w:val="28"/>
          <w:szCs w:val="28"/>
        </w:rPr>
        <w:t xml:space="preserve"> </w:t>
      </w:r>
      <w:proofErr w:type="spellStart"/>
      <w:r w:rsidRPr="00FD57B6">
        <w:rPr>
          <w:sz w:val="28"/>
          <w:szCs w:val="28"/>
        </w:rPr>
        <w:t>застосовував</w:t>
      </w:r>
      <w:proofErr w:type="spellEnd"/>
      <w:r w:rsidRPr="00FD57B6">
        <w:rPr>
          <w:sz w:val="28"/>
          <w:szCs w:val="28"/>
        </w:rPr>
        <w:t xml:space="preserve"> </w:t>
      </w:r>
      <w:r>
        <w:rPr>
          <w:sz w:val="28"/>
          <w:szCs w:val="28"/>
          <w:lang w:val="uk-UA"/>
        </w:rPr>
        <w:t xml:space="preserve">традиційні і </w:t>
      </w:r>
      <w:proofErr w:type="spellStart"/>
      <w:r w:rsidRPr="00FD57B6">
        <w:rPr>
          <w:sz w:val="28"/>
          <w:szCs w:val="28"/>
        </w:rPr>
        <w:t>одноманітні</w:t>
      </w:r>
      <w:proofErr w:type="spellEnd"/>
      <w:r w:rsidRPr="00FD57B6">
        <w:rPr>
          <w:sz w:val="28"/>
          <w:szCs w:val="28"/>
        </w:rPr>
        <w:t xml:space="preserve"> </w:t>
      </w:r>
      <w:proofErr w:type="spellStart"/>
      <w:r w:rsidRPr="00FD57B6">
        <w:rPr>
          <w:sz w:val="28"/>
          <w:szCs w:val="28"/>
        </w:rPr>
        <w:t>методи</w:t>
      </w:r>
      <w:proofErr w:type="spellEnd"/>
      <w:r w:rsidRPr="00FD57B6">
        <w:rPr>
          <w:sz w:val="28"/>
          <w:szCs w:val="28"/>
        </w:rPr>
        <w:t xml:space="preserve"> </w:t>
      </w:r>
      <w:proofErr w:type="spellStart"/>
      <w:r w:rsidRPr="00FD57B6">
        <w:rPr>
          <w:sz w:val="28"/>
          <w:szCs w:val="28"/>
        </w:rPr>
        <w:t>навчання</w:t>
      </w:r>
      <w:proofErr w:type="spellEnd"/>
      <w:r>
        <w:rPr>
          <w:sz w:val="28"/>
          <w:szCs w:val="28"/>
          <w:lang w:val="uk-UA"/>
        </w:rPr>
        <w:t xml:space="preserve"> і </w:t>
      </w:r>
      <w:r w:rsidRPr="00FD57B6">
        <w:rPr>
          <w:sz w:val="28"/>
          <w:szCs w:val="28"/>
        </w:rPr>
        <w:t xml:space="preserve">контролю; </w:t>
      </w:r>
      <w:proofErr w:type="spellStart"/>
      <w:r w:rsidRPr="00FD57B6">
        <w:rPr>
          <w:sz w:val="28"/>
          <w:szCs w:val="28"/>
        </w:rPr>
        <w:t>підготував</w:t>
      </w:r>
      <w:proofErr w:type="spellEnd"/>
      <w:r w:rsidRPr="00FD57B6">
        <w:rPr>
          <w:sz w:val="28"/>
          <w:szCs w:val="28"/>
        </w:rPr>
        <w:t xml:space="preserve"> </w:t>
      </w:r>
      <w:proofErr w:type="spellStart"/>
      <w:r w:rsidRPr="00FD57B6">
        <w:rPr>
          <w:sz w:val="28"/>
          <w:szCs w:val="28"/>
        </w:rPr>
        <w:t>методичне</w:t>
      </w:r>
      <w:proofErr w:type="spellEnd"/>
      <w:r w:rsidRPr="00FD57B6">
        <w:rPr>
          <w:sz w:val="28"/>
          <w:szCs w:val="28"/>
        </w:rPr>
        <w:t xml:space="preserve"> </w:t>
      </w:r>
      <w:proofErr w:type="spellStart"/>
      <w:r w:rsidRPr="00FD57B6">
        <w:rPr>
          <w:sz w:val="28"/>
          <w:szCs w:val="28"/>
        </w:rPr>
        <w:t>забезпечення</w:t>
      </w:r>
      <w:proofErr w:type="spellEnd"/>
      <w:r w:rsidRPr="00FD57B6">
        <w:rPr>
          <w:sz w:val="28"/>
          <w:szCs w:val="28"/>
        </w:rPr>
        <w:t xml:space="preserve"> для занять на </w:t>
      </w:r>
      <w:proofErr w:type="spellStart"/>
      <w:r w:rsidRPr="00FD57B6">
        <w:rPr>
          <w:sz w:val="28"/>
          <w:szCs w:val="28"/>
        </w:rPr>
        <w:t>низькому</w:t>
      </w:r>
      <w:proofErr w:type="spellEnd"/>
      <w:r>
        <w:rPr>
          <w:sz w:val="28"/>
          <w:szCs w:val="28"/>
          <w:lang w:val="uk-UA"/>
        </w:rPr>
        <w:t xml:space="preserve"> </w:t>
      </w:r>
      <w:r w:rsidRPr="00FD57B6">
        <w:rPr>
          <w:sz w:val="28"/>
          <w:szCs w:val="28"/>
        </w:rPr>
        <w:t xml:space="preserve">методичному </w:t>
      </w:r>
      <w:proofErr w:type="spellStart"/>
      <w:r w:rsidRPr="00FD57B6">
        <w:rPr>
          <w:sz w:val="28"/>
          <w:szCs w:val="28"/>
        </w:rPr>
        <w:t>рівні</w:t>
      </w:r>
      <w:proofErr w:type="spellEnd"/>
      <w:r w:rsidRPr="00FD57B6">
        <w:rPr>
          <w:sz w:val="28"/>
          <w:szCs w:val="28"/>
        </w:rPr>
        <w:t xml:space="preserve">; </w:t>
      </w:r>
      <w:proofErr w:type="spellStart"/>
      <w:r w:rsidRPr="00FD57B6">
        <w:rPr>
          <w:sz w:val="28"/>
          <w:szCs w:val="28"/>
        </w:rPr>
        <w:t>виявляв</w:t>
      </w:r>
      <w:proofErr w:type="spellEnd"/>
      <w:r w:rsidRPr="00FD57B6">
        <w:rPr>
          <w:sz w:val="28"/>
          <w:szCs w:val="28"/>
        </w:rPr>
        <w:t xml:space="preserve"> </w:t>
      </w:r>
      <w:proofErr w:type="spellStart"/>
      <w:r w:rsidRPr="00FD57B6">
        <w:rPr>
          <w:sz w:val="28"/>
          <w:szCs w:val="28"/>
        </w:rPr>
        <w:t>байдужість</w:t>
      </w:r>
      <w:proofErr w:type="spellEnd"/>
      <w:r w:rsidRPr="00FD57B6">
        <w:rPr>
          <w:sz w:val="28"/>
          <w:szCs w:val="28"/>
        </w:rPr>
        <w:t xml:space="preserve"> </w:t>
      </w:r>
      <w:proofErr w:type="spellStart"/>
      <w:r w:rsidRPr="00FD57B6">
        <w:rPr>
          <w:sz w:val="28"/>
          <w:szCs w:val="28"/>
        </w:rPr>
        <w:t>під</w:t>
      </w:r>
      <w:proofErr w:type="spellEnd"/>
      <w:r w:rsidRPr="00FD57B6">
        <w:rPr>
          <w:sz w:val="28"/>
          <w:szCs w:val="28"/>
        </w:rPr>
        <w:t xml:space="preserve"> час </w:t>
      </w:r>
      <w:proofErr w:type="spellStart"/>
      <w:r w:rsidRPr="00FD57B6">
        <w:rPr>
          <w:sz w:val="28"/>
          <w:szCs w:val="28"/>
        </w:rPr>
        <w:lastRenderedPageBreak/>
        <w:t>ознайомлення</w:t>
      </w:r>
      <w:proofErr w:type="spellEnd"/>
      <w:r>
        <w:rPr>
          <w:sz w:val="28"/>
          <w:szCs w:val="28"/>
          <w:lang w:val="uk-UA"/>
        </w:rPr>
        <w:t xml:space="preserve"> </w:t>
      </w:r>
      <w:r w:rsidRPr="00FD57B6">
        <w:rPr>
          <w:sz w:val="28"/>
          <w:szCs w:val="28"/>
        </w:rPr>
        <w:t xml:space="preserve">з </w:t>
      </w:r>
      <w:proofErr w:type="spellStart"/>
      <w:r w:rsidRPr="00FD57B6">
        <w:rPr>
          <w:sz w:val="28"/>
          <w:szCs w:val="28"/>
        </w:rPr>
        <w:t>досвідом</w:t>
      </w:r>
      <w:proofErr w:type="spellEnd"/>
      <w:r w:rsidRPr="00FD57B6">
        <w:rPr>
          <w:sz w:val="28"/>
          <w:szCs w:val="28"/>
        </w:rPr>
        <w:t xml:space="preserve"> </w:t>
      </w:r>
      <w:proofErr w:type="spellStart"/>
      <w:r w:rsidRPr="00FD57B6">
        <w:rPr>
          <w:sz w:val="28"/>
          <w:szCs w:val="28"/>
        </w:rPr>
        <w:t>роботи</w:t>
      </w:r>
      <w:proofErr w:type="spellEnd"/>
      <w:r w:rsidRPr="00FD57B6">
        <w:rPr>
          <w:sz w:val="28"/>
          <w:szCs w:val="28"/>
        </w:rPr>
        <w:t xml:space="preserve"> </w:t>
      </w:r>
      <w:proofErr w:type="spellStart"/>
      <w:r w:rsidRPr="00FD57B6">
        <w:rPr>
          <w:sz w:val="28"/>
          <w:szCs w:val="28"/>
        </w:rPr>
        <w:t>викладачів</w:t>
      </w:r>
      <w:proofErr w:type="spellEnd"/>
      <w:r w:rsidRPr="00FD57B6">
        <w:rPr>
          <w:sz w:val="28"/>
          <w:szCs w:val="28"/>
        </w:rPr>
        <w:t xml:space="preserve"> ЗВО; не </w:t>
      </w:r>
      <w:proofErr w:type="spellStart"/>
      <w:r w:rsidRPr="00FD57B6">
        <w:rPr>
          <w:sz w:val="28"/>
          <w:szCs w:val="28"/>
        </w:rPr>
        <w:t>виявив</w:t>
      </w:r>
      <w:proofErr w:type="spellEnd"/>
      <w:r w:rsidRPr="00FD57B6">
        <w:rPr>
          <w:sz w:val="28"/>
          <w:szCs w:val="28"/>
        </w:rPr>
        <w:t xml:space="preserve"> </w:t>
      </w:r>
      <w:proofErr w:type="spellStart"/>
      <w:r w:rsidRPr="00FD57B6">
        <w:rPr>
          <w:sz w:val="28"/>
          <w:szCs w:val="28"/>
        </w:rPr>
        <w:t>інтересу</w:t>
      </w:r>
      <w:proofErr w:type="spellEnd"/>
      <w:r w:rsidRPr="00FD57B6">
        <w:rPr>
          <w:sz w:val="28"/>
          <w:szCs w:val="28"/>
        </w:rPr>
        <w:t xml:space="preserve"> до </w:t>
      </w:r>
      <w:proofErr w:type="spellStart"/>
      <w:r w:rsidRPr="00FD57B6">
        <w:rPr>
          <w:sz w:val="28"/>
          <w:szCs w:val="28"/>
        </w:rPr>
        <w:t>представлення</w:t>
      </w:r>
      <w:proofErr w:type="spellEnd"/>
      <w:r>
        <w:rPr>
          <w:sz w:val="28"/>
          <w:szCs w:val="28"/>
          <w:lang w:val="uk-UA"/>
        </w:rPr>
        <w:t xml:space="preserve"> </w:t>
      </w:r>
      <w:proofErr w:type="spellStart"/>
      <w:r w:rsidRPr="00FD57B6">
        <w:rPr>
          <w:sz w:val="28"/>
          <w:szCs w:val="28"/>
        </w:rPr>
        <w:t>належного</w:t>
      </w:r>
      <w:proofErr w:type="spellEnd"/>
      <w:r w:rsidRPr="00FD57B6">
        <w:rPr>
          <w:sz w:val="28"/>
          <w:szCs w:val="28"/>
        </w:rPr>
        <w:t xml:space="preserve"> </w:t>
      </w:r>
      <w:proofErr w:type="spellStart"/>
      <w:r w:rsidRPr="00FD57B6">
        <w:rPr>
          <w:sz w:val="28"/>
          <w:szCs w:val="28"/>
        </w:rPr>
        <w:t>рівня</w:t>
      </w:r>
      <w:proofErr w:type="spellEnd"/>
      <w:r w:rsidRPr="00FD57B6">
        <w:rPr>
          <w:sz w:val="28"/>
          <w:szCs w:val="28"/>
        </w:rPr>
        <w:t xml:space="preserve"> </w:t>
      </w:r>
      <w:proofErr w:type="spellStart"/>
      <w:r w:rsidRPr="00FD57B6">
        <w:rPr>
          <w:sz w:val="28"/>
          <w:szCs w:val="28"/>
        </w:rPr>
        <w:t>власної</w:t>
      </w:r>
      <w:proofErr w:type="spellEnd"/>
      <w:r w:rsidRPr="00FD57B6">
        <w:rPr>
          <w:sz w:val="28"/>
          <w:szCs w:val="28"/>
        </w:rPr>
        <w:t xml:space="preserve"> </w:t>
      </w:r>
      <w:proofErr w:type="spellStart"/>
      <w:r w:rsidRPr="00FD57B6">
        <w:rPr>
          <w:sz w:val="28"/>
          <w:szCs w:val="28"/>
        </w:rPr>
        <w:t>професійно-педагогічної</w:t>
      </w:r>
      <w:proofErr w:type="spellEnd"/>
      <w:r w:rsidRPr="00FD57B6">
        <w:rPr>
          <w:sz w:val="28"/>
          <w:szCs w:val="28"/>
        </w:rPr>
        <w:t xml:space="preserve"> </w:t>
      </w:r>
      <w:proofErr w:type="spellStart"/>
      <w:r w:rsidRPr="00FD57B6">
        <w:rPr>
          <w:sz w:val="28"/>
          <w:szCs w:val="28"/>
        </w:rPr>
        <w:t>підготовки</w:t>
      </w:r>
      <w:proofErr w:type="spellEnd"/>
      <w:r w:rsidRPr="00FD57B6">
        <w:rPr>
          <w:sz w:val="28"/>
          <w:szCs w:val="28"/>
        </w:rPr>
        <w:t xml:space="preserve">; мав </w:t>
      </w:r>
      <w:proofErr w:type="spellStart"/>
      <w:r w:rsidRPr="00FD57B6">
        <w:rPr>
          <w:sz w:val="28"/>
          <w:szCs w:val="28"/>
        </w:rPr>
        <w:t>суттєві</w:t>
      </w:r>
      <w:proofErr w:type="spellEnd"/>
      <w:r>
        <w:rPr>
          <w:sz w:val="28"/>
          <w:szCs w:val="28"/>
          <w:lang w:val="uk-UA"/>
        </w:rPr>
        <w:t xml:space="preserve"> </w:t>
      </w:r>
      <w:proofErr w:type="spellStart"/>
      <w:r w:rsidRPr="00FD57B6">
        <w:rPr>
          <w:sz w:val="28"/>
          <w:szCs w:val="28"/>
        </w:rPr>
        <w:t>зауваження</w:t>
      </w:r>
      <w:proofErr w:type="spellEnd"/>
      <w:r w:rsidRPr="00FD57B6">
        <w:rPr>
          <w:sz w:val="28"/>
          <w:szCs w:val="28"/>
        </w:rPr>
        <w:t xml:space="preserve"> </w:t>
      </w:r>
      <w:proofErr w:type="spellStart"/>
      <w:r w:rsidRPr="00FD57B6">
        <w:rPr>
          <w:sz w:val="28"/>
          <w:szCs w:val="28"/>
        </w:rPr>
        <w:t>щодо</w:t>
      </w:r>
      <w:proofErr w:type="spellEnd"/>
      <w:r w:rsidRPr="00FD57B6">
        <w:rPr>
          <w:sz w:val="28"/>
          <w:szCs w:val="28"/>
        </w:rPr>
        <w:t xml:space="preserve"> </w:t>
      </w:r>
      <w:proofErr w:type="spellStart"/>
      <w:r w:rsidRPr="00FD57B6">
        <w:rPr>
          <w:sz w:val="28"/>
          <w:szCs w:val="28"/>
        </w:rPr>
        <w:t>оформлення</w:t>
      </w:r>
      <w:proofErr w:type="spellEnd"/>
      <w:r>
        <w:rPr>
          <w:sz w:val="28"/>
          <w:szCs w:val="28"/>
          <w:lang w:val="uk-UA"/>
        </w:rPr>
        <w:t xml:space="preserve"> </w:t>
      </w:r>
      <w:r w:rsidRPr="00FD57B6">
        <w:rPr>
          <w:sz w:val="28"/>
          <w:szCs w:val="28"/>
        </w:rPr>
        <w:t>/</w:t>
      </w:r>
      <w:proofErr w:type="spellStart"/>
      <w:r w:rsidRPr="00FD57B6">
        <w:rPr>
          <w:sz w:val="28"/>
          <w:szCs w:val="28"/>
        </w:rPr>
        <w:t>вчасного</w:t>
      </w:r>
      <w:proofErr w:type="spellEnd"/>
      <w:r w:rsidRPr="00FD57B6">
        <w:rPr>
          <w:sz w:val="28"/>
          <w:szCs w:val="28"/>
        </w:rPr>
        <w:t xml:space="preserve"> </w:t>
      </w:r>
      <w:proofErr w:type="spellStart"/>
      <w:r w:rsidRPr="00FD57B6">
        <w:rPr>
          <w:sz w:val="28"/>
          <w:szCs w:val="28"/>
        </w:rPr>
        <w:t>подання</w:t>
      </w:r>
      <w:proofErr w:type="spellEnd"/>
      <w:r w:rsidRPr="00FD57B6">
        <w:rPr>
          <w:sz w:val="28"/>
          <w:szCs w:val="28"/>
        </w:rPr>
        <w:t xml:space="preserve"> на </w:t>
      </w:r>
      <w:proofErr w:type="spellStart"/>
      <w:r w:rsidRPr="00FD57B6">
        <w:rPr>
          <w:sz w:val="28"/>
          <w:szCs w:val="28"/>
        </w:rPr>
        <w:t>перевірку</w:t>
      </w:r>
      <w:proofErr w:type="spellEnd"/>
      <w:r w:rsidRPr="00FD57B6">
        <w:rPr>
          <w:sz w:val="28"/>
          <w:szCs w:val="28"/>
        </w:rPr>
        <w:t xml:space="preserve"> </w:t>
      </w:r>
      <w:proofErr w:type="spellStart"/>
      <w:r w:rsidRPr="00FD57B6">
        <w:rPr>
          <w:sz w:val="28"/>
          <w:szCs w:val="28"/>
        </w:rPr>
        <w:t>звітної</w:t>
      </w:r>
      <w:proofErr w:type="spellEnd"/>
      <w:r>
        <w:rPr>
          <w:sz w:val="28"/>
          <w:szCs w:val="28"/>
          <w:lang w:val="uk-UA"/>
        </w:rPr>
        <w:t xml:space="preserve"> </w:t>
      </w:r>
      <w:proofErr w:type="spellStart"/>
      <w:r w:rsidRPr="00FD57B6">
        <w:rPr>
          <w:sz w:val="28"/>
          <w:szCs w:val="28"/>
        </w:rPr>
        <w:t>документації</w:t>
      </w:r>
      <w:proofErr w:type="spellEnd"/>
      <w:r w:rsidRPr="00FD57B6">
        <w:rPr>
          <w:sz w:val="28"/>
          <w:szCs w:val="28"/>
        </w:rPr>
        <w:t xml:space="preserve"> з практики; </w:t>
      </w:r>
      <w:r>
        <w:rPr>
          <w:sz w:val="28"/>
          <w:szCs w:val="28"/>
          <w:lang w:val="uk-UA"/>
        </w:rPr>
        <w:t xml:space="preserve">приймав дуже пасивну </w:t>
      </w:r>
      <w:proofErr w:type="spellStart"/>
      <w:r w:rsidRPr="00FD57B6">
        <w:rPr>
          <w:sz w:val="28"/>
          <w:szCs w:val="28"/>
        </w:rPr>
        <w:t>участ</w:t>
      </w:r>
      <w:proofErr w:type="spellEnd"/>
      <w:r>
        <w:rPr>
          <w:sz w:val="28"/>
          <w:szCs w:val="28"/>
          <w:lang w:val="uk-UA"/>
        </w:rPr>
        <w:t>ь</w:t>
      </w:r>
      <w:r w:rsidRPr="00FD57B6">
        <w:rPr>
          <w:sz w:val="28"/>
          <w:szCs w:val="28"/>
        </w:rPr>
        <w:t xml:space="preserve"> у </w:t>
      </w:r>
      <w:proofErr w:type="spellStart"/>
      <w:r w:rsidRPr="00FD57B6">
        <w:rPr>
          <w:sz w:val="28"/>
          <w:szCs w:val="28"/>
        </w:rPr>
        <w:t>роботі</w:t>
      </w:r>
      <w:proofErr w:type="spellEnd"/>
      <w:r w:rsidRPr="00FD57B6">
        <w:rPr>
          <w:sz w:val="28"/>
          <w:szCs w:val="28"/>
        </w:rPr>
        <w:t xml:space="preserve"> </w:t>
      </w:r>
      <w:proofErr w:type="spellStart"/>
      <w:r w:rsidRPr="00FD57B6">
        <w:rPr>
          <w:sz w:val="28"/>
          <w:szCs w:val="28"/>
        </w:rPr>
        <w:t>науково-методичної</w:t>
      </w:r>
      <w:proofErr w:type="spellEnd"/>
      <w:r>
        <w:rPr>
          <w:sz w:val="28"/>
          <w:szCs w:val="28"/>
          <w:lang w:val="uk-UA"/>
        </w:rPr>
        <w:t xml:space="preserve"> </w:t>
      </w:r>
      <w:proofErr w:type="spellStart"/>
      <w:r w:rsidRPr="00FD57B6">
        <w:rPr>
          <w:sz w:val="28"/>
          <w:szCs w:val="28"/>
        </w:rPr>
        <w:t>конференції</w:t>
      </w:r>
      <w:proofErr w:type="spellEnd"/>
      <w:r w:rsidRPr="00FD57B6">
        <w:rPr>
          <w:sz w:val="28"/>
          <w:szCs w:val="28"/>
        </w:rPr>
        <w:t xml:space="preserve">/ круглого столу/ </w:t>
      </w:r>
      <w:proofErr w:type="spellStart"/>
      <w:r w:rsidRPr="00FD57B6">
        <w:rPr>
          <w:sz w:val="28"/>
          <w:szCs w:val="28"/>
        </w:rPr>
        <w:t>семінару</w:t>
      </w:r>
      <w:proofErr w:type="spellEnd"/>
      <w:r w:rsidR="006A05C7">
        <w:rPr>
          <w:sz w:val="28"/>
          <w:szCs w:val="28"/>
          <w:lang w:val="uk-UA"/>
        </w:rPr>
        <w:t>, не презентував власну доповідь, не опублікував тези</w:t>
      </w:r>
      <w:r>
        <w:rPr>
          <w:sz w:val="28"/>
          <w:szCs w:val="28"/>
          <w:lang w:val="uk-UA"/>
        </w:rPr>
        <w:t xml:space="preserve">; </w:t>
      </w:r>
      <w:r w:rsidRPr="00FD57B6">
        <w:rPr>
          <w:sz w:val="28"/>
          <w:szCs w:val="28"/>
        </w:rPr>
        <w:t xml:space="preserve">не </w:t>
      </w:r>
      <w:proofErr w:type="spellStart"/>
      <w:r w:rsidRPr="00FD57B6">
        <w:rPr>
          <w:sz w:val="28"/>
          <w:szCs w:val="28"/>
        </w:rPr>
        <w:t>виявив</w:t>
      </w:r>
      <w:proofErr w:type="spellEnd"/>
      <w:r w:rsidRPr="00FD57B6">
        <w:rPr>
          <w:sz w:val="28"/>
          <w:szCs w:val="28"/>
        </w:rPr>
        <w:t xml:space="preserve"> </w:t>
      </w:r>
      <w:proofErr w:type="spellStart"/>
      <w:r w:rsidRPr="00FD57B6">
        <w:rPr>
          <w:sz w:val="28"/>
          <w:szCs w:val="28"/>
        </w:rPr>
        <w:t>бажання</w:t>
      </w:r>
      <w:proofErr w:type="spellEnd"/>
      <w:r w:rsidRPr="00FD57B6">
        <w:rPr>
          <w:sz w:val="28"/>
          <w:szCs w:val="28"/>
        </w:rPr>
        <w:t xml:space="preserve"> </w:t>
      </w:r>
      <w:proofErr w:type="spellStart"/>
      <w:r w:rsidRPr="00FD57B6">
        <w:rPr>
          <w:sz w:val="28"/>
          <w:szCs w:val="28"/>
        </w:rPr>
        <w:t>продемонструвати</w:t>
      </w:r>
      <w:proofErr w:type="spellEnd"/>
      <w:r>
        <w:rPr>
          <w:sz w:val="28"/>
          <w:szCs w:val="28"/>
          <w:lang w:val="uk-UA"/>
        </w:rPr>
        <w:t xml:space="preserve"> </w:t>
      </w:r>
      <w:proofErr w:type="spellStart"/>
      <w:r w:rsidRPr="00FD57B6">
        <w:rPr>
          <w:sz w:val="28"/>
          <w:szCs w:val="28"/>
        </w:rPr>
        <w:t>належні</w:t>
      </w:r>
      <w:proofErr w:type="spellEnd"/>
      <w:r w:rsidRPr="00FD57B6">
        <w:rPr>
          <w:sz w:val="28"/>
          <w:szCs w:val="28"/>
        </w:rPr>
        <w:t xml:space="preserve"> </w:t>
      </w:r>
      <w:proofErr w:type="spellStart"/>
      <w:r w:rsidRPr="00FD57B6">
        <w:rPr>
          <w:sz w:val="28"/>
          <w:szCs w:val="28"/>
        </w:rPr>
        <w:t>вміння</w:t>
      </w:r>
      <w:proofErr w:type="spellEnd"/>
      <w:r w:rsidRPr="00FD57B6">
        <w:rPr>
          <w:sz w:val="28"/>
          <w:szCs w:val="28"/>
        </w:rPr>
        <w:t xml:space="preserve"> </w:t>
      </w:r>
      <w:proofErr w:type="spellStart"/>
      <w:r w:rsidRPr="00FD57B6">
        <w:rPr>
          <w:sz w:val="28"/>
          <w:szCs w:val="28"/>
        </w:rPr>
        <w:t>працювати</w:t>
      </w:r>
      <w:proofErr w:type="spellEnd"/>
      <w:r w:rsidRPr="00FD57B6">
        <w:rPr>
          <w:sz w:val="28"/>
          <w:szCs w:val="28"/>
        </w:rPr>
        <w:t xml:space="preserve"> з </w:t>
      </w:r>
      <w:proofErr w:type="spellStart"/>
      <w:r>
        <w:rPr>
          <w:sz w:val="28"/>
          <w:szCs w:val="28"/>
        </w:rPr>
        <w:t>літературою</w:t>
      </w:r>
      <w:proofErr w:type="spellEnd"/>
      <w:r>
        <w:rPr>
          <w:sz w:val="28"/>
          <w:szCs w:val="28"/>
        </w:rPr>
        <w:t xml:space="preserve"> та </w:t>
      </w:r>
      <w:proofErr w:type="spellStart"/>
      <w:r>
        <w:rPr>
          <w:sz w:val="28"/>
          <w:szCs w:val="28"/>
        </w:rPr>
        <w:t>джерельною</w:t>
      </w:r>
      <w:proofErr w:type="spellEnd"/>
      <w:r>
        <w:rPr>
          <w:sz w:val="28"/>
          <w:szCs w:val="28"/>
        </w:rPr>
        <w:t xml:space="preserve"> базою</w:t>
      </w:r>
      <w:r w:rsidRPr="00FD57B6">
        <w:rPr>
          <w:sz w:val="28"/>
          <w:szCs w:val="28"/>
        </w:rPr>
        <w:t>.</w:t>
      </w:r>
      <w:r w:rsidR="00021DA6">
        <w:rPr>
          <w:sz w:val="28"/>
          <w:szCs w:val="28"/>
          <w:lang w:val="uk-UA"/>
        </w:rPr>
        <w:t xml:space="preserve"> В</w:t>
      </w:r>
      <w:r w:rsidR="00021DA6" w:rsidRPr="00021DA6">
        <w:rPr>
          <w:sz w:val="28"/>
          <w:szCs w:val="28"/>
          <w:lang w:val="uk-UA"/>
        </w:rPr>
        <w:t xml:space="preserve">ідгук керівника </w:t>
      </w:r>
      <w:r w:rsidR="00021DA6">
        <w:rPr>
          <w:sz w:val="28"/>
          <w:szCs w:val="28"/>
          <w:lang w:val="uk-UA"/>
        </w:rPr>
        <w:t xml:space="preserve">про всі види </w:t>
      </w:r>
      <w:r w:rsidR="00021DA6" w:rsidRPr="00021DA6">
        <w:rPr>
          <w:sz w:val="28"/>
          <w:szCs w:val="28"/>
          <w:lang w:val="uk-UA"/>
        </w:rPr>
        <w:t>робот</w:t>
      </w:r>
      <w:r w:rsidR="00021DA6">
        <w:rPr>
          <w:sz w:val="28"/>
          <w:szCs w:val="28"/>
          <w:lang w:val="uk-UA"/>
        </w:rPr>
        <w:t>и</w:t>
      </w:r>
      <w:r w:rsidR="00021DA6" w:rsidRPr="00021DA6">
        <w:rPr>
          <w:sz w:val="28"/>
          <w:szCs w:val="28"/>
          <w:lang w:val="uk-UA"/>
        </w:rPr>
        <w:t xml:space="preserve"> практиканта позитивний</w:t>
      </w:r>
      <w:r w:rsidR="00021DA6">
        <w:rPr>
          <w:sz w:val="28"/>
          <w:szCs w:val="28"/>
          <w:lang w:val="uk-UA"/>
        </w:rPr>
        <w:t xml:space="preserve">, але </w:t>
      </w:r>
      <w:r w:rsidR="00021DA6" w:rsidRPr="00021DA6">
        <w:rPr>
          <w:sz w:val="28"/>
          <w:szCs w:val="28"/>
          <w:lang w:val="uk-UA"/>
        </w:rPr>
        <w:t>наявні суттєві зауваження</w:t>
      </w:r>
      <w:r w:rsidR="00021DA6">
        <w:rPr>
          <w:sz w:val="28"/>
          <w:szCs w:val="28"/>
          <w:lang w:val="uk-UA"/>
        </w:rPr>
        <w:t xml:space="preserve"> і</w:t>
      </w:r>
      <w:r w:rsidR="00021DA6" w:rsidRPr="00021DA6">
        <w:rPr>
          <w:sz w:val="28"/>
          <w:szCs w:val="28"/>
          <w:lang w:val="uk-UA"/>
        </w:rPr>
        <w:t xml:space="preserve"> недоліки в оформленні документації про</w:t>
      </w:r>
      <w:r w:rsidR="00021DA6">
        <w:rPr>
          <w:sz w:val="28"/>
          <w:szCs w:val="28"/>
          <w:lang w:val="uk-UA"/>
        </w:rPr>
        <w:t xml:space="preserve"> </w:t>
      </w:r>
      <w:r w:rsidR="00021DA6" w:rsidRPr="00021DA6">
        <w:rPr>
          <w:sz w:val="28"/>
          <w:szCs w:val="28"/>
          <w:lang w:val="uk-UA"/>
        </w:rPr>
        <w:t>проходження асистентської практик</w:t>
      </w:r>
      <w:r w:rsidR="00021DA6">
        <w:rPr>
          <w:sz w:val="28"/>
          <w:szCs w:val="28"/>
          <w:lang w:val="uk-UA"/>
        </w:rPr>
        <w:t>и.</w:t>
      </w:r>
    </w:p>
    <w:p w14:paraId="53B10C5A" w14:textId="77777777" w:rsidR="00A1199A" w:rsidRDefault="000E0DF9" w:rsidP="00021DA6">
      <w:pPr>
        <w:pStyle w:val="ae"/>
        <w:widowControl w:val="0"/>
        <w:ind w:right="-28" w:firstLine="709"/>
        <w:contextualSpacing/>
        <w:jc w:val="both"/>
        <w:rPr>
          <w:sz w:val="28"/>
          <w:szCs w:val="28"/>
          <w:lang w:val="uk-UA"/>
        </w:rPr>
      </w:pPr>
      <w:r w:rsidRPr="00E53335">
        <w:rPr>
          <w:sz w:val="28"/>
          <w:szCs w:val="28"/>
          <w:lang w:val="uk-UA"/>
        </w:rPr>
        <w:t xml:space="preserve">- «Не зараховано» (від 35 до 59 балів; FX) </w:t>
      </w:r>
      <w:r w:rsidRPr="00E53335">
        <w:rPr>
          <w:sz w:val="28"/>
          <w:szCs w:val="28"/>
        </w:rPr>
        <w:t xml:space="preserve">ставиться </w:t>
      </w:r>
      <w:proofErr w:type="spellStart"/>
      <w:r w:rsidRPr="00E53335">
        <w:rPr>
          <w:sz w:val="28"/>
          <w:szCs w:val="28"/>
        </w:rPr>
        <w:t>здобувачу</w:t>
      </w:r>
      <w:proofErr w:type="spellEnd"/>
      <w:r w:rsidRPr="00E53335">
        <w:rPr>
          <w:sz w:val="28"/>
          <w:szCs w:val="28"/>
        </w:rPr>
        <w:t xml:space="preserve">, </w:t>
      </w:r>
      <w:proofErr w:type="spellStart"/>
      <w:r w:rsidRPr="00E53335">
        <w:rPr>
          <w:sz w:val="28"/>
          <w:szCs w:val="28"/>
        </w:rPr>
        <w:t>якщо</w:t>
      </w:r>
      <w:proofErr w:type="spellEnd"/>
      <w:r w:rsidRPr="00E53335">
        <w:rPr>
          <w:sz w:val="28"/>
          <w:szCs w:val="28"/>
        </w:rPr>
        <w:t xml:space="preserve"> </w:t>
      </w:r>
      <w:proofErr w:type="spellStart"/>
      <w:r w:rsidRPr="00E53335">
        <w:rPr>
          <w:sz w:val="28"/>
          <w:szCs w:val="28"/>
        </w:rPr>
        <w:t>він</w:t>
      </w:r>
      <w:proofErr w:type="spellEnd"/>
      <w:r>
        <w:rPr>
          <w:sz w:val="28"/>
          <w:szCs w:val="28"/>
          <w:lang w:val="uk-UA"/>
        </w:rPr>
        <w:t>, будучи</w:t>
      </w:r>
      <w:r w:rsidRPr="00E53335">
        <w:rPr>
          <w:sz w:val="28"/>
          <w:szCs w:val="28"/>
        </w:rPr>
        <w:t xml:space="preserve"> </w:t>
      </w:r>
      <w:r w:rsidRPr="006E453F">
        <w:rPr>
          <w:sz w:val="28"/>
          <w:szCs w:val="28"/>
          <w:lang w:val="uk-UA"/>
        </w:rPr>
        <w:t>ознайомлени</w:t>
      </w:r>
      <w:r>
        <w:rPr>
          <w:sz w:val="28"/>
          <w:szCs w:val="28"/>
          <w:lang w:val="uk-UA"/>
        </w:rPr>
        <w:t>м</w:t>
      </w:r>
      <w:r w:rsidRPr="006E453F">
        <w:rPr>
          <w:sz w:val="28"/>
          <w:szCs w:val="28"/>
          <w:lang w:val="uk-UA"/>
        </w:rPr>
        <w:t xml:space="preserve">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вчасно прибув</w:t>
      </w:r>
      <w:r>
        <w:rPr>
          <w:sz w:val="28"/>
          <w:szCs w:val="28"/>
          <w:lang w:val="uk-UA"/>
        </w:rPr>
        <w:t>ши</w:t>
      </w:r>
      <w:r w:rsidRPr="006E453F">
        <w:rPr>
          <w:sz w:val="28"/>
          <w:szCs w:val="28"/>
          <w:lang w:val="uk-UA"/>
        </w:rPr>
        <w:t xml:space="preserve"> до ЗВО, який є базою</w:t>
      </w:r>
      <w:r>
        <w:rPr>
          <w:sz w:val="28"/>
          <w:szCs w:val="28"/>
          <w:lang w:val="uk-UA"/>
        </w:rPr>
        <w:t xml:space="preserve"> </w:t>
      </w:r>
      <w:r w:rsidRPr="006E453F">
        <w:rPr>
          <w:sz w:val="28"/>
          <w:szCs w:val="28"/>
          <w:lang w:val="uk-UA"/>
        </w:rPr>
        <w:t>практики</w:t>
      </w:r>
      <w:r>
        <w:rPr>
          <w:sz w:val="28"/>
          <w:szCs w:val="28"/>
          <w:lang w:val="uk-UA"/>
        </w:rPr>
        <w:t xml:space="preserve">, </w:t>
      </w:r>
      <w:r w:rsidRPr="00E53335">
        <w:rPr>
          <w:sz w:val="28"/>
          <w:szCs w:val="28"/>
        </w:rPr>
        <w:t xml:space="preserve">не </w:t>
      </w:r>
      <w:proofErr w:type="spellStart"/>
      <w:r w:rsidRPr="00E53335">
        <w:rPr>
          <w:sz w:val="28"/>
          <w:szCs w:val="28"/>
        </w:rPr>
        <w:t>виконав</w:t>
      </w:r>
      <w:proofErr w:type="spellEnd"/>
      <w:r w:rsidRPr="00E53335">
        <w:rPr>
          <w:sz w:val="28"/>
          <w:szCs w:val="28"/>
        </w:rPr>
        <w:t xml:space="preserve"> </w:t>
      </w:r>
      <w:proofErr w:type="spellStart"/>
      <w:r w:rsidRPr="00E53335">
        <w:rPr>
          <w:sz w:val="28"/>
          <w:szCs w:val="28"/>
        </w:rPr>
        <w:t>програми</w:t>
      </w:r>
      <w:proofErr w:type="spellEnd"/>
      <w:r w:rsidRPr="00E53335">
        <w:rPr>
          <w:sz w:val="28"/>
          <w:szCs w:val="28"/>
        </w:rPr>
        <w:t xml:space="preserve"> </w:t>
      </w:r>
      <w:r>
        <w:rPr>
          <w:sz w:val="28"/>
          <w:szCs w:val="28"/>
          <w:lang w:val="uk-UA"/>
        </w:rPr>
        <w:t xml:space="preserve">та індивідуального плану </w:t>
      </w:r>
      <w:r w:rsidRPr="0041515D">
        <w:rPr>
          <w:sz w:val="28"/>
          <w:szCs w:val="28"/>
          <w:lang w:val="uk-UA"/>
        </w:rPr>
        <w:t>асистентської</w:t>
      </w:r>
      <w:r w:rsidRPr="00E53335">
        <w:rPr>
          <w:sz w:val="28"/>
          <w:szCs w:val="28"/>
        </w:rPr>
        <w:t xml:space="preserve"> практики</w:t>
      </w:r>
      <w:r>
        <w:rPr>
          <w:sz w:val="28"/>
          <w:szCs w:val="28"/>
          <w:lang w:val="uk-UA"/>
        </w:rPr>
        <w:t>, не</w:t>
      </w:r>
      <w:r w:rsidRPr="00FD57B6">
        <w:rPr>
          <w:sz w:val="28"/>
          <w:szCs w:val="28"/>
        </w:rPr>
        <w:t xml:space="preserve"> </w:t>
      </w:r>
      <w:r>
        <w:rPr>
          <w:sz w:val="28"/>
          <w:szCs w:val="28"/>
          <w:lang w:val="uk-UA"/>
        </w:rPr>
        <w:t xml:space="preserve">виявив компетентності в предметі викладання та здатності до </w:t>
      </w:r>
      <w:proofErr w:type="spellStart"/>
      <w:r>
        <w:rPr>
          <w:sz w:val="28"/>
          <w:szCs w:val="28"/>
          <w:lang w:val="uk-UA"/>
        </w:rPr>
        <w:t>проектування</w:t>
      </w:r>
      <w:proofErr w:type="spellEnd"/>
      <w:r>
        <w:rPr>
          <w:sz w:val="28"/>
          <w:szCs w:val="28"/>
          <w:lang w:val="uk-UA"/>
        </w:rPr>
        <w:t xml:space="preserve"> й проведення навчальних занять, розробки їх методичного забезпечення</w:t>
      </w:r>
      <w:r w:rsidR="006A05C7">
        <w:rPr>
          <w:sz w:val="28"/>
          <w:szCs w:val="28"/>
          <w:lang w:val="uk-UA"/>
        </w:rPr>
        <w:t>, не цікавився науковою роботою кафедри, не приймав участі у наукових і виховних заходах</w:t>
      </w:r>
      <w:r w:rsidRPr="00E53335">
        <w:rPr>
          <w:sz w:val="28"/>
          <w:szCs w:val="28"/>
        </w:rPr>
        <w:t xml:space="preserve">. </w:t>
      </w:r>
      <w:r w:rsidR="00021DA6">
        <w:rPr>
          <w:sz w:val="28"/>
          <w:szCs w:val="28"/>
          <w:lang w:val="uk-UA"/>
        </w:rPr>
        <w:t>В</w:t>
      </w:r>
      <w:proofErr w:type="spellStart"/>
      <w:r w:rsidR="00021DA6" w:rsidRPr="00021DA6">
        <w:rPr>
          <w:sz w:val="28"/>
          <w:szCs w:val="28"/>
        </w:rPr>
        <w:t>ідгук</w:t>
      </w:r>
      <w:proofErr w:type="spellEnd"/>
      <w:r w:rsidR="00021DA6">
        <w:rPr>
          <w:sz w:val="28"/>
          <w:szCs w:val="28"/>
          <w:lang w:val="uk-UA"/>
        </w:rPr>
        <w:t xml:space="preserve"> </w:t>
      </w:r>
      <w:proofErr w:type="spellStart"/>
      <w:r w:rsidR="00021DA6" w:rsidRPr="00021DA6">
        <w:rPr>
          <w:sz w:val="28"/>
          <w:szCs w:val="28"/>
        </w:rPr>
        <w:t>керівника</w:t>
      </w:r>
      <w:proofErr w:type="spellEnd"/>
      <w:r w:rsidR="00021DA6" w:rsidRPr="00021DA6">
        <w:rPr>
          <w:sz w:val="28"/>
          <w:szCs w:val="28"/>
        </w:rPr>
        <w:t xml:space="preserve"> про роботу практиканта </w:t>
      </w:r>
      <w:proofErr w:type="spellStart"/>
      <w:r w:rsidR="00021DA6" w:rsidRPr="00021DA6">
        <w:rPr>
          <w:sz w:val="28"/>
          <w:szCs w:val="28"/>
        </w:rPr>
        <w:t>негативний</w:t>
      </w:r>
      <w:proofErr w:type="spellEnd"/>
      <w:r w:rsidR="00021DA6" w:rsidRPr="00021DA6">
        <w:rPr>
          <w:sz w:val="28"/>
          <w:szCs w:val="28"/>
        </w:rPr>
        <w:t xml:space="preserve">; </w:t>
      </w:r>
      <w:proofErr w:type="spellStart"/>
      <w:r w:rsidR="00021DA6" w:rsidRPr="00021DA6">
        <w:rPr>
          <w:sz w:val="28"/>
          <w:szCs w:val="28"/>
        </w:rPr>
        <w:t>документація</w:t>
      </w:r>
      <w:proofErr w:type="spellEnd"/>
      <w:r w:rsidR="00021DA6">
        <w:rPr>
          <w:sz w:val="28"/>
          <w:szCs w:val="28"/>
          <w:lang w:val="uk-UA"/>
        </w:rPr>
        <w:t xml:space="preserve"> </w:t>
      </w:r>
      <w:r w:rsidR="00021DA6" w:rsidRPr="00021DA6">
        <w:rPr>
          <w:sz w:val="28"/>
          <w:szCs w:val="28"/>
        </w:rPr>
        <w:t xml:space="preserve">про </w:t>
      </w:r>
      <w:proofErr w:type="spellStart"/>
      <w:r w:rsidR="00021DA6" w:rsidRPr="00021DA6">
        <w:rPr>
          <w:sz w:val="28"/>
          <w:szCs w:val="28"/>
        </w:rPr>
        <w:t>проходження</w:t>
      </w:r>
      <w:proofErr w:type="spellEnd"/>
      <w:r w:rsidR="00021DA6" w:rsidRPr="00021DA6">
        <w:rPr>
          <w:sz w:val="28"/>
          <w:szCs w:val="28"/>
        </w:rPr>
        <w:t xml:space="preserve"> </w:t>
      </w:r>
      <w:proofErr w:type="spellStart"/>
      <w:r w:rsidR="00021DA6" w:rsidRPr="00021DA6">
        <w:rPr>
          <w:sz w:val="28"/>
          <w:szCs w:val="28"/>
        </w:rPr>
        <w:t>асистентської</w:t>
      </w:r>
      <w:proofErr w:type="spellEnd"/>
      <w:r w:rsidR="00021DA6" w:rsidRPr="00021DA6">
        <w:rPr>
          <w:sz w:val="28"/>
          <w:szCs w:val="28"/>
        </w:rPr>
        <w:t xml:space="preserve"> практики не</w:t>
      </w:r>
      <w:r w:rsidR="00021DA6">
        <w:rPr>
          <w:sz w:val="28"/>
          <w:szCs w:val="28"/>
          <w:lang w:val="uk-UA"/>
        </w:rPr>
        <w:t xml:space="preserve"> </w:t>
      </w:r>
      <w:r w:rsidR="00021DA6" w:rsidRPr="00021DA6">
        <w:rPr>
          <w:sz w:val="28"/>
          <w:szCs w:val="28"/>
        </w:rPr>
        <w:t xml:space="preserve">оформлена </w:t>
      </w:r>
      <w:proofErr w:type="spellStart"/>
      <w:r w:rsidR="00021DA6" w:rsidRPr="00021DA6">
        <w:rPr>
          <w:sz w:val="28"/>
          <w:szCs w:val="28"/>
        </w:rPr>
        <w:t>відповідно</w:t>
      </w:r>
      <w:proofErr w:type="spellEnd"/>
      <w:r w:rsidR="00021DA6" w:rsidRPr="00021DA6">
        <w:rPr>
          <w:sz w:val="28"/>
          <w:szCs w:val="28"/>
        </w:rPr>
        <w:t xml:space="preserve"> до </w:t>
      </w:r>
      <w:proofErr w:type="spellStart"/>
      <w:r w:rsidR="00021DA6" w:rsidRPr="00021DA6">
        <w:rPr>
          <w:sz w:val="28"/>
          <w:szCs w:val="28"/>
        </w:rPr>
        <w:t>вимог</w:t>
      </w:r>
      <w:proofErr w:type="spellEnd"/>
      <w:r w:rsidR="00021DA6" w:rsidRPr="00021DA6">
        <w:rPr>
          <w:sz w:val="28"/>
          <w:szCs w:val="28"/>
        </w:rPr>
        <w:t>.</w:t>
      </w:r>
    </w:p>
    <w:p w14:paraId="4A33BD79" w14:textId="77777777" w:rsidR="000E0DF9" w:rsidRPr="00021DA6" w:rsidRDefault="000E0DF9" w:rsidP="00643FFA">
      <w:pPr>
        <w:pStyle w:val="ae"/>
        <w:widowControl w:val="0"/>
        <w:spacing w:after="0"/>
        <w:ind w:right="-28" w:firstLine="709"/>
        <w:contextualSpacing/>
        <w:jc w:val="both"/>
        <w:rPr>
          <w:sz w:val="28"/>
          <w:szCs w:val="28"/>
          <w:lang w:val="uk-UA"/>
        </w:rPr>
      </w:pPr>
      <w:r>
        <w:rPr>
          <w:sz w:val="28"/>
          <w:szCs w:val="28"/>
          <w:lang w:val="uk-UA"/>
        </w:rPr>
        <w:t>-</w:t>
      </w:r>
      <w:r w:rsidRPr="002D3F77">
        <w:rPr>
          <w:sz w:val="28"/>
          <w:szCs w:val="28"/>
          <w:lang w:val="uk-UA"/>
        </w:rPr>
        <w:t>«</w:t>
      </w:r>
      <w:r>
        <w:rPr>
          <w:sz w:val="28"/>
          <w:szCs w:val="28"/>
          <w:lang w:val="uk-UA"/>
        </w:rPr>
        <w:t>Н</w:t>
      </w:r>
      <w:r w:rsidRPr="002D3F77">
        <w:rPr>
          <w:sz w:val="28"/>
          <w:szCs w:val="28"/>
          <w:lang w:val="uk-UA"/>
        </w:rPr>
        <w:t xml:space="preserve">е зараховано» </w:t>
      </w:r>
      <w:r>
        <w:rPr>
          <w:sz w:val="28"/>
          <w:szCs w:val="28"/>
          <w:lang w:val="uk-UA"/>
        </w:rPr>
        <w:t>(</w:t>
      </w:r>
      <w:r w:rsidRPr="002D3F77">
        <w:rPr>
          <w:sz w:val="28"/>
          <w:szCs w:val="28"/>
          <w:lang w:val="uk-UA"/>
        </w:rPr>
        <w:t>від 1 до 34 балів</w:t>
      </w:r>
      <w:r>
        <w:rPr>
          <w:sz w:val="28"/>
          <w:szCs w:val="28"/>
          <w:lang w:val="uk-UA"/>
        </w:rPr>
        <w:t xml:space="preserve">; F) </w:t>
      </w:r>
      <w:r w:rsidRPr="00E53335">
        <w:rPr>
          <w:sz w:val="28"/>
          <w:szCs w:val="28"/>
        </w:rPr>
        <w:t xml:space="preserve">ставиться </w:t>
      </w:r>
      <w:proofErr w:type="spellStart"/>
      <w:r w:rsidRPr="00E53335">
        <w:rPr>
          <w:sz w:val="28"/>
          <w:szCs w:val="28"/>
        </w:rPr>
        <w:t>здобувачу</w:t>
      </w:r>
      <w:proofErr w:type="spellEnd"/>
      <w:r w:rsidRPr="00E53335">
        <w:rPr>
          <w:sz w:val="28"/>
          <w:szCs w:val="28"/>
        </w:rPr>
        <w:t xml:space="preserve">, </w:t>
      </w:r>
      <w:proofErr w:type="spellStart"/>
      <w:r w:rsidRPr="00E53335">
        <w:rPr>
          <w:sz w:val="28"/>
          <w:szCs w:val="28"/>
        </w:rPr>
        <w:t>якщо</w:t>
      </w:r>
      <w:proofErr w:type="spellEnd"/>
      <w:r w:rsidRPr="00E53335">
        <w:rPr>
          <w:sz w:val="28"/>
          <w:szCs w:val="28"/>
        </w:rPr>
        <w:t xml:space="preserve"> </w:t>
      </w:r>
      <w:proofErr w:type="spellStart"/>
      <w:r w:rsidRPr="00E53335">
        <w:rPr>
          <w:sz w:val="28"/>
          <w:szCs w:val="28"/>
        </w:rPr>
        <w:t>він</w:t>
      </w:r>
      <w:proofErr w:type="spellEnd"/>
      <w:r w:rsidRPr="00E53335">
        <w:rPr>
          <w:sz w:val="28"/>
          <w:szCs w:val="28"/>
        </w:rPr>
        <w:t xml:space="preserve"> не </w:t>
      </w:r>
      <w:r>
        <w:rPr>
          <w:sz w:val="28"/>
          <w:szCs w:val="28"/>
          <w:lang w:val="uk-UA"/>
        </w:rPr>
        <w:t xml:space="preserve">був </w:t>
      </w:r>
      <w:r w:rsidRPr="006E453F">
        <w:rPr>
          <w:sz w:val="28"/>
          <w:szCs w:val="28"/>
          <w:lang w:val="uk-UA"/>
        </w:rPr>
        <w:t>ознайомлени</w:t>
      </w:r>
      <w:r>
        <w:rPr>
          <w:sz w:val="28"/>
          <w:szCs w:val="28"/>
          <w:lang w:val="uk-UA"/>
        </w:rPr>
        <w:t>м</w:t>
      </w:r>
      <w:r w:rsidRPr="006E453F">
        <w:rPr>
          <w:sz w:val="28"/>
          <w:szCs w:val="28"/>
          <w:lang w:val="uk-UA"/>
        </w:rPr>
        <w:t xml:space="preserve"> з</w:t>
      </w:r>
      <w:r>
        <w:rPr>
          <w:sz w:val="28"/>
          <w:szCs w:val="28"/>
          <w:lang w:val="uk-UA"/>
        </w:rPr>
        <w:t xml:space="preserve"> </w:t>
      </w:r>
      <w:r w:rsidRPr="006E453F">
        <w:rPr>
          <w:sz w:val="28"/>
          <w:szCs w:val="28"/>
          <w:lang w:val="uk-UA"/>
        </w:rPr>
        <w:t xml:space="preserve">інструктажем щодо </w:t>
      </w:r>
      <w:r>
        <w:rPr>
          <w:sz w:val="28"/>
          <w:szCs w:val="28"/>
          <w:lang w:val="uk-UA"/>
        </w:rPr>
        <w:t xml:space="preserve">її мети і завдань, техніки безпеки і охорони праці, </w:t>
      </w:r>
      <w:r w:rsidRPr="006E453F">
        <w:rPr>
          <w:sz w:val="28"/>
          <w:szCs w:val="28"/>
          <w:lang w:val="uk-UA"/>
        </w:rPr>
        <w:t xml:space="preserve">вчасно </w:t>
      </w:r>
      <w:r>
        <w:rPr>
          <w:sz w:val="28"/>
          <w:szCs w:val="28"/>
          <w:lang w:val="uk-UA"/>
        </w:rPr>
        <w:t xml:space="preserve">не </w:t>
      </w:r>
      <w:r w:rsidRPr="006E453F">
        <w:rPr>
          <w:sz w:val="28"/>
          <w:szCs w:val="28"/>
          <w:lang w:val="uk-UA"/>
        </w:rPr>
        <w:t>прибув до ЗВО, який є базою</w:t>
      </w:r>
      <w:r>
        <w:rPr>
          <w:sz w:val="28"/>
          <w:szCs w:val="28"/>
          <w:lang w:val="uk-UA"/>
        </w:rPr>
        <w:t xml:space="preserve"> </w:t>
      </w:r>
      <w:r w:rsidRPr="006E453F">
        <w:rPr>
          <w:sz w:val="28"/>
          <w:szCs w:val="28"/>
          <w:lang w:val="uk-UA"/>
        </w:rPr>
        <w:t>практики</w:t>
      </w:r>
      <w:r>
        <w:rPr>
          <w:sz w:val="28"/>
          <w:szCs w:val="28"/>
          <w:lang w:val="uk-UA"/>
        </w:rPr>
        <w:t>, не відвідував його впродовж всього терміну практики; не</w:t>
      </w:r>
      <w:r w:rsidRPr="00E53335">
        <w:rPr>
          <w:sz w:val="28"/>
          <w:szCs w:val="28"/>
        </w:rPr>
        <w:t xml:space="preserve"> </w:t>
      </w:r>
      <w:r>
        <w:rPr>
          <w:sz w:val="28"/>
          <w:szCs w:val="28"/>
          <w:lang w:val="uk-UA"/>
        </w:rPr>
        <w:t xml:space="preserve">розробляв і не виконував завдань індивідуального плану, не </w:t>
      </w:r>
      <w:proofErr w:type="spellStart"/>
      <w:r w:rsidRPr="00E53335">
        <w:rPr>
          <w:sz w:val="28"/>
          <w:szCs w:val="28"/>
        </w:rPr>
        <w:t>виконав</w:t>
      </w:r>
      <w:proofErr w:type="spellEnd"/>
      <w:r w:rsidRPr="00E53335">
        <w:rPr>
          <w:sz w:val="28"/>
          <w:szCs w:val="28"/>
        </w:rPr>
        <w:t xml:space="preserve"> </w:t>
      </w:r>
      <w:proofErr w:type="spellStart"/>
      <w:r w:rsidRPr="00E53335">
        <w:rPr>
          <w:sz w:val="28"/>
          <w:szCs w:val="28"/>
        </w:rPr>
        <w:t>програми</w:t>
      </w:r>
      <w:proofErr w:type="spellEnd"/>
      <w:r w:rsidRPr="00E53335">
        <w:rPr>
          <w:sz w:val="28"/>
          <w:szCs w:val="28"/>
        </w:rPr>
        <w:t xml:space="preserve"> </w:t>
      </w:r>
      <w:r w:rsidRPr="0041515D">
        <w:rPr>
          <w:sz w:val="28"/>
          <w:szCs w:val="28"/>
          <w:lang w:val="uk-UA"/>
        </w:rPr>
        <w:t>асистентської</w:t>
      </w:r>
      <w:r w:rsidRPr="00E53335">
        <w:rPr>
          <w:sz w:val="28"/>
          <w:szCs w:val="28"/>
        </w:rPr>
        <w:t xml:space="preserve"> практики</w:t>
      </w:r>
      <w:r w:rsidRPr="002D3F77">
        <w:rPr>
          <w:sz w:val="28"/>
          <w:szCs w:val="28"/>
          <w:lang w:val="uk-UA"/>
        </w:rPr>
        <w:t>.</w:t>
      </w:r>
      <w:r w:rsidR="00021DA6">
        <w:rPr>
          <w:sz w:val="28"/>
          <w:szCs w:val="28"/>
          <w:lang w:val="uk-UA"/>
        </w:rPr>
        <w:t xml:space="preserve"> В</w:t>
      </w:r>
      <w:proofErr w:type="spellStart"/>
      <w:r w:rsidR="00021DA6" w:rsidRPr="00021DA6">
        <w:rPr>
          <w:sz w:val="28"/>
          <w:szCs w:val="28"/>
        </w:rPr>
        <w:t>ідгук</w:t>
      </w:r>
      <w:proofErr w:type="spellEnd"/>
      <w:r w:rsidR="00021DA6">
        <w:rPr>
          <w:sz w:val="28"/>
          <w:szCs w:val="28"/>
          <w:lang w:val="uk-UA"/>
        </w:rPr>
        <w:t xml:space="preserve"> </w:t>
      </w:r>
      <w:proofErr w:type="spellStart"/>
      <w:r w:rsidR="00021DA6" w:rsidRPr="00021DA6">
        <w:rPr>
          <w:sz w:val="28"/>
          <w:szCs w:val="28"/>
        </w:rPr>
        <w:t>керівника</w:t>
      </w:r>
      <w:proofErr w:type="spellEnd"/>
      <w:r w:rsidR="00021DA6" w:rsidRPr="00021DA6">
        <w:rPr>
          <w:sz w:val="28"/>
          <w:szCs w:val="28"/>
        </w:rPr>
        <w:t xml:space="preserve"> про роботу практиканта </w:t>
      </w:r>
      <w:proofErr w:type="spellStart"/>
      <w:r w:rsidR="00021DA6" w:rsidRPr="00021DA6">
        <w:rPr>
          <w:sz w:val="28"/>
          <w:szCs w:val="28"/>
        </w:rPr>
        <w:t>негативний</w:t>
      </w:r>
      <w:proofErr w:type="spellEnd"/>
      <w:r w:rsidR="00021DA6">
        <w:rPr>
          <w:sz w:val="28"/>
          <w:szCs w:val="28"/>
          <w:lang w:val="uk-UA"/>
        </w:rPr>
        <w:t xml:space="preserve">, </w:t>
      </w:r>
      <w:proofErr w:type="spellStart"/>
      <w:r w:rsidR="00021DA6" w:rsidRPr="00021DA6">
        <w:rPr>
          <w:sz w:val="28"/>
          <w:szCs w:val="28"/>
        </w:rPr>
        <w:t>документація</w:t>
      </w:r>
      <w:proofErr w:type="spellEnd"/>
      <w:r w:rsidR="00021DA6">
        <w:rPr>
          <w:sz w:val="28"/>
          <w:szCs w:val="28"/>
          <w:lang w:val="uk-UA"/>
        </w:rPr>
        <w:t xml:space="preserve"> </w:t>
      </w:r>
      <w:r w:rsidR="00021DA6" w:rsidRPr="00021DA6">
        <w:rPr>
          <w:sz w:val="28"/>
          <w:szCs w:val="28"/>
        </w:rPr>
        <w:t xml:space="preserve">про </w:t>
      </w:r>
      <w:proofErr w:type="spellStart"/>
      <w:r w:rsidR="00021DA6" w:rsidRPr="00021DA6">
        <w:rPr>
          <w:sz w:val="28"/>
          <w:szCs w:val="28"/>
        </w:rPr>
        <w:t>проходження</w:t>
      </w:r>
      <w:proofErr w:type="spellEnd"/>
      <w:r w:rsidR="00021DA6" w:rsidRPr="00021DA6">
        <w:rPr>
          <w:sz w:val="28"/>
          <w:szCs w:val="28"/>
        </w:rPr>
        <w:t xml:space="preserve"> </w:t>
      </w:r>
      <w:proofErr w:type="spellStart"/>
      <w:r w:rsidR="00021DA6" w:rsidRPr="00021DA6">
        <w:rPr>
          <w:sz w:val="28"/>
          <w:szCs w:val="28"/>
        </w:rPr>
        <w:t>асистентської</w:t>
      </w:r>
      <w:proofErr w:type="spellEnd"/>
      <w:r w:rsidR="00021DA6" w:rsidRPr="00021DA6">
        <w:rPr>
          <w:sz w:val="28"/>
          <w:szCs w:val="28"/>
        </w:rPr>
        <w:t xml:space="preserve"> практики</w:t>
      </w:r>
      <w:r w:rsidR="00021DA6">
        <w:rPr>
          <w:sz w:val="28"/>
          <w:szCs w:val="28"/>
          <w:lang w:val="uk-UA"/>
        </w:rPr>
        <w:t xml:space="preserve"> відсутня.</w:t>
      </w:r>
    </w:p>
    <w:p w14:paraId="3DF8B08F" w14:textId="77777777" w:rsidR="00643FFA" w:rsidRDefault="00643FFA" w:rsidP="00643FFA">
      <w:pPr>
        <w:pStyle w:val="ae"/>
        <w:widowControl w:val="0"/>
        <w:spacing w:after="0"/>
        <w:ind w:right="-28" w:firstLine="709"/>
        <w:contextualSpacing/>
        <w:jc w:val="both"/>
        <w:rPr>
          <w:sz w:val="24"/>
          <w:lang w:val="uk-UA"/>
        </w:rPr>
      </w:pPr>
    </w:p>
    <w:p w14:paraId="089A437B" w14:textId="77777777" w:rsidR="000E0DF9" w:rsidRDefault="000E0DF9" w:rsidP="00643FFA">
      <w:pPr>
        <w:widowControl w:val="0"/>
        <w:ind w:firstLine="600"/>
        <w:contextualSpacing/>
        <w:jc w:val="center"/>
        <w:rPr>
          <w:sz w:val="28"/>
          <w:szCs w:val="28"/>
          <w:lang w:val="uk-UA"/>
        </w:rPr>
      </w:pPr>
      <w:r w:rsidRPr="00312D79">
        <w:rPr>
          <w:sz w:val="28"/>
          <w:szCs w:val="28"/>
          <w:lang w:val="uk-UA"/>
        </w:rPr>
        <w:t xml:space="preserve">Таблиця відповідності результатів контролю </w:t>
      </w:r>
      <w:r w:rsidRPr="00C66403">
        <w:rPr>
          <w:sz w:val="28"/>
          <w:szCs w:val="28"/>
          <w:lang w:val="uk-UA"/>
        </w:rPr>
        <w:t>досягнень здобувачів вищої освіти упродовж проходження асистентської практики</w:t>
      </w:r>
      <w:r w:rsidRPr="00312D79">
        <w:rPr>
          <w:sz w:val="28"/>
          <w:szCs w:val="28"/>
          <w:lang w:val="uk-UA"/>
        </w:rPr>
        <w:t xml:space="preserve"> за різними шкалами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7"/>
        <w:gridCol w:w="2570"/>
        <w:gridCol w:w="2338"/>
        <w:gridCol w:w="2409"/>
      </w:tblGrid>
      <w:tr w:rsidR="000E0DF9" w:rsidRPr="00C66403" w14:paraId="0AF15E2E" w14:textId="77777777" w:rsidTr="000E0DF9">
        <w:trPr>
          <w:trHeight w:val="203"/>
          <w:jc w:val="center"/>
        </w:trPr>
        <w:tc>
          <w:tcPr>
            <w:tcW w:w="2317"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211B7DE2" w14:textId="77777777" w:rsidR="000E0DF9" w:rsidRPr="00C66403" w:rsidRDefault="000E0DF9" w:rsidP="000E0DF9">
            <w:pPr>
              <w:widowControl w:val="0"/>
              <w:autoSpaceDE w:val="0"/>
              <w:autoSpaceDN w:val="0"/>
              <w:adjustRightInd w:val="0"/>
              <w:jc w:val="center"/>
              <w:rPr>
                <w:b/>
                <w:color w:val="000000"/>
                <w:sz w:val="28"/>
                <w:szCs w:val="28"/>
                <w:lang w:eastAsia="uk-UA"/>
              </w:rPr>
            </w:pPr>
            <w:r w:rsidRPr="00C66403">
              <w:rPr>
                <w:b/>
                <w:color w:val="000000"/>
                <w:sz w:val="28"/>
                <w:szCs w:val="28"/>
                <w:lang w:eastAsia="uk-UA"/>
              </w:rPr>
              <w:t>100-бальною шкалою</w:t>
            </w:r>
          </w:p>
        </w:tc>
        <w:tc>
          <w:tcPr>
            <w:tcW w:w="2570"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36B9036B" w14:textId="77777777" w:rsidR="000E0DF9" w:rsidRPr="00C66403" w:rsidRDefault="000E0DF9" w:rsidP="000E0DF9">
            <w:pPr>
              <w:widowControl w:val="0"/>
              <w:autoSpaceDE w:val="0"/>
              <w:autoSpaceDN w:val="0"/>
              <w:adjustRightInd w:val="0"/>
              <w:jc w:val="center"/>
              <w:rPr>
                <w:b/>
                <w:color w:val="000000"/>
                <w:sz w:val="28"/>
                <w:szCs w:val="28"/>
                <w:lang w:eastAsia="uk-UA"/>
              </w:rPr>
            </w:pPr>
            <w:r w:rsidRPr="00C66403">
              <w:rPr>
                <w:b/>
                <w:color w:val="000000"/>
                <w:sz w:val="28"/>
                <w:szCs w:val="28"/>
                <w:lang w:eastAsia="uk-UA"/>
              </w:rPr>
              <w:t>Шкала за ECTS</w:t>
            </w:r>
          </w:p>
        </w:tc>
        <w:tc>
          <w:tcPr>
            <w:tcW w:w="4747"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2C5022D" w14:textId="77777777" w:rsidR="000E0DF9" w:rsidRPr="00C66403" w:rsidRDefault="000E0DF9" w:rsidP="000E0DF9">
            <w:pPr>
              <w:widowControl w:val="0"/>
              <w:autoSpaceDE w:val="0"/>
              <w:autoSpaceDN w:val="0"/>
              <w:adjustRightInd w:val="0"/>
              <w:jc w:val="center"/>
              <w:rPr>
                <w:b/>
                <w:color w:val="000000"/>
                <w:sz w:val="28"/>
                <w:szCs w:val="28"/>
                <w:lang w:eastAsia="uk-UA"/>
              </w:rPr>
            </w:pPr>
            <w:r w:rsidRPr="00C66403">
              <w:rPr>
                <w:b/>
                <w:color w:val="000000"/>
                <w:sz w:val="28"/>
                <w:szCs w:val="28"/>
                <w:lang w:eastAsia="uk-UA"/>
              </w:rPr>
              <w:t xml:space="preserve">За </w:t>
            </w:r>
            <w:proofErr w:type="spellStart"/>
            <w:r w:rsidRPr="00C66403">
              <w:rPr>
                <w:b/>
                <w:color w:val="000000"/>
                <w:sz w:val="28"/>
                <w:szCs w:val="28"/>
                <w:lang w:eastAsia="uk-UA"/>
              </w:rPr>
              <w:t>національною</w:t>
            </w:r>
            <w:proofErr w:type="spellEnd"/>
            <w:r w:rsidRPr="00C66403">
              <w:rPr>
                <w:b/>
                <w:color w:val="000000"/>
                <w:sz w:val="28"/>
                <w:szCs w:val="28"/>
                <w:lang w:eastAsia="uk-UA"/>
              </w:rPr>
              <w:t xml:space="preserve"> шкалою</w:t>
            </w:r>
          </w:p>
        </w:tc>
      </w:tr>
      <w:tr w:rsidR="000E0DF9" w:rsidRPr="00C66403" w14:paraId="0A4AF3D8" w14:textId="77777777" w:rsidTr="000E0DF9">
        <w:trPr>
          <w:trHeight w:val="339"/>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vAlign w:val="center"/>
            <w:hideMark/>
          </w:tcPr>
          <w:p w14:paraId="68B6B87D" w14:textId="77777777" w:rsidR="000E0DF9" w:rsidRPr="00C66403" w:rsidRDefault="000E0DF9" w:rsidP="000E0DF9">
            <w:pPr>
              <w:widowControl w:val="0"/>
              <w:autoSpaceDE w:val="0"/>
              <w:autoSpaceDN w:val="0"/>
              <w:adjustRightInd w:val="0"/>
              <w:jc w:val="center"/>
              <w:rPr>
                <w:b/>
                <w:color w:val="000000"/>
                <w:sz w:val="28"/>
                <w:szCs w:val="28"/>
                <w:lang w:eastAsia="uk-UA"/>
              </w:rPr>
            </w:pPr>
          </w:p>
        </w:tc>
        <w:tc>
          <w:tcPr>
            <w:tcW w:w="2570" w:type="dxa"/>
            <w:vMerge/>
            <w:tcBorders>
              <w:top w:val="single" w:sz="4" w:space="0" w:color="auto"/>
              <w:left w:val="single" w:sz="4" w:space="0" w:color="auto"/>
              <w:bottom w:val="single" w:sz="4" w:space="0" w:color="auto"/>
              <w:right w:val="single" w:sz="4" w:space="0" w:color="auto"/>
            </w:tcBorders>
            <w:shd w:val="clear" w:color="auto" w:fill="D9D9D9"/>
            <w:vAlign w:val="center"/>
            <w:hideMark/>
          </w:tcPr>
          <w:p w14:paraId="44D092F0" w14:textId="77777777" w:rsidR="000E0DF9" w:rsidRPr="00C66403" w:rsidRDefault="000E0DF9" w:rsidP="000E0DF9">
            <w:pPr>
              <w:widowControl w:val="0"/>
              <w:autoSpaceDE w:val="0"/>
              <w:autoSpaceDN w:val="0"/>
              <w:adjustRightInd w:val="0"/>
              <w:jc w:val="center"/>
              <w:rPr>
                <w:b/>
                <w:color w:val="000000"/>
                <w:sz w:val="28"/>
                <w:szCs w:val="28"/>
                <w:lang w:eastAsia="uk-UA"/>
              </w:rPr>
            </w:pPr>
          </w:p>
        </w:tc>
        <w:tc>
          <w:tcPr>
            <w:tcW w:w="2338" w:type="dxa"/>
            <w:tcBorders>
              <w:top w:val="single" w:sz="4" w:space="0" w:color="auto"/>
              <w:left w:val="single" w:sz="4" w:space="0" w:color="auto"/>
              <w:bottom w:val="single" w:sz="4" w:space="0" w:color="auto"/>
              <w:right w:val="single" w:sz="4" w:space="0" w:color="auto"/>
            </w:tcBorders>
            <w:shd w:val="clear" w:color="auto" w:fill="D9D9D9"/>
            <w:hideMark/>
          </w:tcPr>
          <w:p w14:paraId="10A1E0E0" w14:textId="77777777" w:rsidR="000E0DF9" w:rsidRPr="00C66403" w:rsidRDefault="000E0DF9" w:rsidP="000E0DF9">
            <w:pPr>
              <w:widowControl w:val="0"/>
              <w:autoSpaceDE w:val="0"/>
              <w:autoSpaceDN w:val="0"/>
              <w:adjustRightInd w:val="0"/>
              <w:jc w:val="center"/>
              <w:rPr>
                <w:b/>
                <w:color w:val="000000"/>
                <w:sz w:val="28"/>
                <w:szCs w:val="28"/>
                <w:lang w:eastAsia="uk-UA"/>
              </w:rPr>
            </w:pPr>
            <w:proofErr w:type="spellStart"/>
            <w:r w:rsidRPr="00C66403">
              <w:rPr>
                <w:b/>
                <w:color w:val="000000"/>
                <w:sz w:val="28"/>
                <w:szCs w:val="28"/>
                <w:lang w:eastAsia="uk-UA"/>
              </w:rPr>
              <w:t>екзамен</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D9D9D9"/>
            <w:hideMark/>
          </w:tcPr>
          <w:p w14:paraId="2D3CA321" w14:textId="77777777" w:rsidR="000E0DF9" w:rsidRPr="00C66403" w:rsidRDefault="000E0DF9" w:rsidP="000E0DF9">
            <w:pPr>
              <w:widowControl w:val="0"/>
              <w:autoSpaceDE w:val="0"/>
              <w:autoSpaceDN w:val="0"/>
              <w:adjustRightInd w:val="0"/>
              <w:jc w:val="center"/>
              <w:rPr>
                <w:b/>
                <w:color w:val="000000"/>
                <w:sz w:val="28"/>
                <w:szCs w:val="28"/>
                <w:lang w:eastAsia="uk-UA"/>
              </w:rPr>
            </w:pPr>
            <w:proofErr w:type="spellStart"/>
            <w:r w:rsidRPr="00C66403">
              <w:rPr>
                <w:b/>
                <w:color w:val="000000"/>
                <w:sz w:val="28"/>
                <w:szCs w:val="28"/>
                <w:lang w:eastAsia="uk-UA"/>
              </w:rPr>
              <w:t>залік</w:t>
            </w:r>
            <w:proofErr w:type="spellEnd"/>
          </w:p>
        </w:tc>
      </w:tr>
      <w:tr w:rsidR="000E0DF9" w:rsidRPr="00C66403" w14:paraId="195B67E0"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78796A8D"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90-100</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hideMark/>
          </w:tcPr>
          <w:p w14:paraId="64F98F31"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A</w:t>
            </w:r>
          </w:p>
        </w:tc>
        <w:tc>
          <w:tcPr>
            <w:tcW w:w="2338" w:type="dxa"/>
            <w:tcBorders>
              <w:top w:val="single" w:sz="4" w:space="0" w:color="auto"/>
              <w:left w:val="single" w:sz="4" w:space="0" w:color="auto"/>
              <w:bottom w:val="single" w:sz="4" w:space="0" w:color="auto"/>
              <w:right w:val="single" w:sz="4" w:space="0" w:color="auto"/>
            </w:tcBorders>
            <w:hideMark/>
          </w:tcPr>
          <w:p w14:paraId="54F74143"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spellStart"/>
            <w:r w:rsidRPr="00C66403">
              <w:rPr>
                <w:bCs/>
                <w:color w:val="000000"/>
                <w:sz w:val="28"/>
                <w:szCs w:val="28"/>
                <w:lang w:eastAsia="uk-UA"/>
              </w:rPr>
              <w:t>Відмінно</w:t>
            </w:r>
            <w:proofErr w:type="spellEnd"/>
          </w:p>
        </w:tc>
        <w:tc>
          <w:tcPr>
            <w:tcW w:w="2409" w:type="dxa"/>
            <w:vMerge w:val="restart"/>
            <w:tcBorders>
              <w:top w:val="single" w:sz="4" w:space="0" w:color="auto"/>
              <w:left w:val="single" w:sz="4" w:space="0" w:color="auto"/>
              <w:bottom w:val="single" w:sz="4" w:space="0" w:color="auto"/>
              <w:right w:val="single" w:sz="4" w:space="0" w:color="auto"/>
            </w:tcBorders>
            <w:hideMark/>
          </w:tcPr>
          <w:p w14:paraId="2C8F87D9"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spellStart"/>
            <w:r w:rsidRPr="00C66403">
              <w:rPr>
                <w:bCs/>
                <w:color w:val="000000"/>
                <w:sz w:val="28"/>
                <w:szCs w:val="28"/>
                <w:lang w:eastAsia="uk-UA"/>
              </w:rPr>
              <w:t>зараховано</w:t>
            </w:r>
            <w:proofErr w:type="spellEnd"/>
          </w:p>
        </w:tc>
      </w:tr>
      <w:tr w:rsidR="000E0DF9" w:rsidRPr="00C66403" w14:paraId="2DE8D37C"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62ACC042"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82-89</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hideMark/>
          </w:tcPr>
          <w:p w14:paraId="1858938C"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B</w:t>
            </w:r>
          </w:p>
        </w:tc>
        <w:tc>
          <w:tcPr>
            <w:tcW w:w="2338" w:type="dxa"/>
            <w:vMerge w:val="restart"/>
            <w:tcBorders>
              <w:top w:val="single" w:sz="4" w:space="0" w:color="auto"/>
              <w:left w:val="single" w:sz="4" w:space="0" w:color="auto"/>
              <w:bottom w:val="single" w:sz="4" w:space="0" w:color="auto"/>
              <w:right w:val="single" w:sz="4" w:space="0" w:color="auto"/>
            </w:tcBorders>
            <w:hideMark/>
          </w:tcPr>
          <w:p w14:paraId="19212719"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Добре</w:t>
            </w:r>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27E59744" w14:textId="77777777" w:rsidR="000E0DF9" w:rsidRPr="00C66403" w:rsidRDefault="000E0DF9" w:rsidP="000E0DF9">
            <w:pPr>
              <w:widowControl w:val="0"/>
              <w:autoSpaceDE w:val="0"/>
              <w:autoSpaceDN w:val="0"/>
              <w:adjustRightInd w:val="0"/>
              <w:jc w:val="center"/>
              <w:rPr>
                <w:bCs/>
                <w:color w:val="000000"/>
                <w:sz w:val="28"/>
                <w:szCs w:val="28"/>
                <w:lang w:eastAsia="uk-UA"/>
              </w:rPr>
            </w:pPr>
          </w:p>
        </w:tc>
      </w:tr>
      <w:tr w:rsidR="000E0DF9" w:rsidRPr="00C66403" w14:paraId="0DC26E1C"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58061656"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74-81</w:t>
            </w:r>
          </w:p>
        </w:tc>
        <w:tc>
          <w:tcPr>
            <w:tcW w:w="2570" w:type="dxa"/>
            <w:tcBorders>
              <w:top w:val="single" w:sz="4" w:space="0" w:color="auto"/>
              <w:left w:val="single" w:sz="4" w:space="0" w:color="auto"/>
              <w:bottom w:val="single" w:sz="4" w:space="0" w:color="auto"/>
              <w:right w:val="single" w:sz="4" w:space="0" w:color="auto"/>
            </w:tcBorders>
            <w:hideMark/>
          </w:tcPr>
          <w:p w14:paraId="7C93B65B"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C7CE73" w14:textId="77777777" w:rsidR="000E0DF9" w:rsidRPr="00C66403" w:rsidRDefault="000E0DF9" w:rsidP="000E0DF9">
            <w:pPr>
              <w:widowControl w:val="0"/>
              <w:autoSpaceDE w:val="0"/>
              <w:autoSpaceDN w:val="0"/>
              <w:adjustRightInd w:val="0"/>
              <w:jc w:val="center"/>
              <w:rPr>
                <w:bCs/>
                <w:color w:val="000000"/>
                <w:sz w:val="28"/>
                <w:szCs w:val="28"/>
                <w:lang w:eastAsia="uk-UA"/>
              </w:rPr>
            </w:pPr>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1147E254" w14:textId="77777777" w:rsidR="000E0DF9" w:rsidRPr="00C66403" w:rsidRDefault="000E0DF9" w:rsidP="000E0DF9">
            <w:pPr>
              <w:widowControl w:val="0"/>
              <w:autoSpaceDE w:val="0"/>
              <w:autoSpaceDN w:val="0"/>
              <w:adjustRightInd w:val="0"/>
              <w:jc w:val="center"/>
              <w:rPr>
                <w:bCs/>
                <w:color w:val="000000"/>
                <w:sz w:val="28"/>
                <w:szCs w:val="28"/>
                <w:lang w:eastAsia="uk-UA"/>
              </w:rPr>
            </w:pPr>
          </w:p>
        </w:tc>
      </w:tr>
      <w:tr w:rsidR="000E0DF9" w:rsidRPr="00C66403" w14:paraId="7E525785"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7706E77C"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64-73</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hideMark/>
          </w:tcPr>
          <w:p w14:paraId="5EEB6C8B"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D</w:t>
            </w:r>
          </w:p>
        </w:tc>
        <w:tc>
          <w:tcPr>
            <w:tcW w:w="2338" w:type="dxa"/>
            <w:vMerge w:val="restart"/>
            <w:tcBorders>
              <w:top w:val="single" w:sz="4" w:space="0" w:color="auto"/>
              <w:left w:val="single" w:sz="4" w:space="0" w:color="auto"/>
              <w:bottom w:val="single" w:sz="4" w:space="0" w:color="auto"/>
              <w:right w:val="single" w:sz="4" w:space="0" w:color="auto"/>
            </w:tcBorders>
            <w:hideMark/>
          </w:tcPr>
          <w:p w14:paraId="08AFEAF0"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spellStart"/>
            <w:r w:rsidRPr="00C66403">
              <w:rPr>
                <w:bCs/>
                <w:color w:val="000000"/>
                <w:sz w:val="28"/>
                <w:szCs w:val="28"/>
                <w:lang w:eastAsia="uk-UA"/>
              </w:rPr>
              <w:t>Задовільно</w:t>
            </w:r>
            <w:proofErr w:type="spellEnd"/>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5FD4B5E1" w14:textId="77777777" w:rsidR="000E0DF9" w:rsidRPr="00C66403" w:rsidRDefault="000E0DF9" w:rsidP="000E0DF9">
            <w:pPr>
              <w:widowControl w:val="0"/>
              <w:autoSpaceDE w:val="0"/>
              <w:autoSpaceDN w:val="0"/>
              <w:adjustRightInd w:val="0"/>
              <w:jc w:val="center"/>
              <w:rPr>
                <w:bCs/>
                <w:color w:val="000000"/>
                <w:sz w:val="28"/>
                <w:szCs w:val="28"/>
                <w:lang w:eastAsia="uk-UA"/>
              </w:rPr>
            </w:pPr>
          </w:p>
        </w:tc>
      </w:tr>
      <w:tr w:rsidR="000E0DF9" w:rsidRPr="00C66403" w14:paraId="232C57EC"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37F480E7"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60-63</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hideMark/>
          </w:tcPr>
          <w:p w14:paraId="3A01F3DD"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F525DF" w14:textId="77777777" w:rsidR="000E0DF9" w:rsidRPr="00C66403" w:rsidRDefault="000E0DF9" w:rsidP="000E0DF9">
            <w:pPr>
              <w:widowControl w:val="0"/>
              <w:autoSpaceDE w:val="0"/>
              <w:autoSpaceDN w:val="0"/>
              <w:adjustRightInd w:val="0"/>
              <w:jc w:val="center"/>
              <w:rPr>
                <w:bCs/>
                <w:color w:val="000000"/>
                <w:sz w:val="28"/>
                <w:szCs w:val="28"/>
                <w:lang w:eastAsia="uk-UA"/>
              </w:rPr>
            </w:pPr>
          </w:p>
        </w:tc>
        <w:tc>
          <w:tcPr>
            <w:tcW w:w="2409" w:type="dxa"/>
            <w:vMerge/>
            <w:tcBorders>
              <w:top w:val="single" w:sz="4" w:space="0" w:color="auto"/>
              <w:left w:val="single" w:sz="4" w:space="0" w:color="auto"/>
              <w:bottom w:val="single" w:sz="4" w:space="0" w:color="auto"/>
              <w:right w:val="single" w:sz="4" w:space="0" w:color="auto"/>
            </w:tcBorders>
            <w:vAlign w:val="center"/>
            <w:hideMark/>
          </w:tcPr>
          <w:p w14:paraId="12BACBE2" w14:textId="77777777" w:rsidR="000E0DF9" w:rsidRPr="00C66403" w:rsidRDefault="000E0DF9" w:rsidP="000E0DF9">
            <w:pPr>
              <w:widowControl w:val="0"/>
              <w:autoSpaceDE w:val="0"/>
              <w:autoSpaceDN w:val="0"/>
              <w:adjustRightInd w:val="0"/>
              <w:jc w:val="center"/>
              <w:rPr>
                <w:bCs/>
                <w:color w:val="000000"/>
                <w:sz w:val="28"/>
                <w:szCs w:val="28"/>
                <w:lang w:eastAsia="uk-UA"/>
              </w:rPr>
            </w:pPr>
          </w:p>
        </w:tc>
      </w:tr>
      <w:tr w:rsidR="000E0DF9" w:rsidRPr="00C66403" w14:paraId="769344BD"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hideMark/>
          </w:tcPr>
          <w:p w14:paraId="7735C2C3"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35-59</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hideMark/>
          </w:tcPr>
          <w:p w14:paraId="647D9E5C"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spellStart"/>
            <w:r w:rsidRPr="00C66403">
              <w:rPr>
                <w:bCs/>
                <w:color w:val="000000"/>
                <w:sz w:val="28"/>
                <w:szCs w:val="28"/>
                <w:lang w:eastAsia="uk-UA"/>
              </w:rPr>
              <w:t>Fx</w:t>
            </w:r>
            <w:proofErr w:type="spellEnd"/>
          </w:p>
        </w:tc>
        <w:tc>
          <w:tcPr>
            <w:tcW w:w="2338" w:type="dxa"/>
            <w:vMerge w:val="restart"/>
            <w:tcBorders>
              <w:top w:val="single" w:sz="4" w:space="0" w:color="auto"/>
              <w:left w:val="single" w:sz="4" w:space="0" w:color="auto"/>
              <w:right w:val="single" w:sz="4" w:space="0" w:color="auto"/>
            </w:tcBorders>
            <w:hideMark/>
          </w:tcPr>
          <w:p w14:paraId="42312270"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spellStart"/>
            <w:r w:rsidRPr="00C66403">
              <w:rPr>
                <w:bCs/>
                <w:color w:val="000000"/>
                <w:sz w:val="28"/>
                <w:szCs w:val="28"/>
                <w:lang w:eastAsia="uk-UA"/>
              </w:rPr>
              <w:t>незадовільно</w:t>
            </w:r>
            <w:proofErr w:type="spellEnd"/>
          </w:p>
        </w:tc>
        <w:tc>
          <w:tcPr>
            <w:tcW w:w="2409" w:type="dxa"/>
            <w:vMerge w:val="restart"/>
            <w:tcBorders>
              <w:top w:val="single" w:sz="4" w:space="0" w:color="auto"/>
              <w:left w:val="single" w:sz="4" w:space="0" w:color="auto"/>
              <w:right w:val="single" w:sz="4" w:space="0" w:color="auto"/>
            </w:tcBorders>
            <w:hideMark/>
          </w:tcPr>
          <w:p w14:paraId="7202F58E"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 xml:space="preserve">не </w:t>
            </w:r>
            <w:proofErr w:type="spellStart"/>
            <w:r w:rsidRPr="00C66403">
              <w:rPr>
                <w:bCs/>
                <w:color w:val="000000"/>
                <w:sz w:val="28"/>
                <w:szCs w:val="28"/>
                <w:lang w:eastAsia="uk-UA"/>
              </w:rPr>
              <w:t>зараховано</w:t>
            </w:r>
            <w:proofErr w:type="spellEnd"/>
          </w:p>
        </w:tc>
      </w:tr>
      <w:tr w:rsidR="000E0DF9" w:rsidRPr="00C66403" w14:paraId="54D1BAA3" w14:textId="77777777" w:rsidTr="000E0DF9">
        <w:trPr>
          <w:jc w:val="center"/>
        </w:trPr>
        <w:tc>
          <w:tcPr>
            <w:tcW w:w="2317" w:type="dxa"/>
            <w:tcBorders>
              <w:top w:val="single" w:sz="4" w:space="0" w:color="auto"/>
              <w:left w:val="single" w:sz="4" w:space="0" w:color="auto"/>
              <w:bottom w:val="single" w:sz="4" w:space="0" w:color="auto"/>
              <w:right w:val="single" w:sz="4" w:space="0" w:color="auto"/>
            </w:tcBorders>
          </w:tcPr>
          <w:p w14:paraId="0AC1061E" w14:textId="77777777" w:rsidR="000E0DF9" w:rsidRPr="00C66403" w:rsidRDefault="000E0DF9" w:rsidP="000E0DF9">
            <w:pPr>
              <w:widowControl w:val="0"/>
              <w:autoSpaceDE w:val="0"/>
              <w:autoSpaceDN w:val="0"/>
              <w:adjustRightInd w:val="0"/>
              <w:jc w:val="center"/>
              <w:rPr>
                <w:bCs/>
                <w:color w:val="000000"/>
                <w:sz w:val="28"/>
                <w:szCs w:val="28"/>
                <w:lang w:eastAsia="uk-UA"/>
              </w:rPr>
            </w:pPr>
            <w:proofErr w:type="gramStart"/>
            <w:r w:rsidRPr="00C66403">
              <w:rPr>
                <w:bCs/>
                <w:color w:val="000000"/>
                <w:sz w:val="28"/>
                <w:szCs w:val="28"/>
                <w:lang w:eastAsia="uk-UA"/>
              </w:rPr>
              <w:t>1-34</w:t>
            </w:r>
            <w:proofErr w:type="gramEnd"/>
            <w:r w:rsidRPr="00C66403">
              <w:rPr>
                <w:bCs/>
                <w:color w:val="000000"/>
                <w:sz w:val="28"/>
                <w:szCs w:val="28"/>
                <w:lang w:eastAsia="uk-UA"/>
              </w:rPr>
              <w:t xml:space="preserve"> </w:t>
            </w:r>
          </w:p>
        </w:tc>
        <w:tc>
          <w:tcPr>
            <w:tcW w:w="2570" w:type="dxa"/>
            <w:tcBorders>
              <w:top w:val="single" w:sz="4" w:space="0" w:color="auto"/>
              <w:left w:val="single" w:sz="4" w:space="0" w:color="auto"/>
              <w:bottom w:val="single" w:sz="4" w:space="0" w:color="auto"/>
              <w:right w:val="single" w:sz="4" w:space="0" w:color="auto"/>
            </w:tcBorders>
          </w:tcPr>
          <w:p w14:paraId="2A145F54" w14:textId="77777777" w:rsidR="000E0DF9" w:rsidRPr="00C66403" w:rsidRDefault="000E0DF9" w:rsidP="000E0DF9">
            <w:pPr>
              <w:widowControl w:val="0"/>
              <w:autoSpaceDE w:val="0"/>
              <w:autoSpaceDN w:val="0"/>
              <w:adjustRightInd w:val="0"/>
              <w:jc w:val="center"/>
              <w:rPr>
                <w:bCs/>
                <w:color w:val="000000"/>
                <w:sz w:val="28"/>
                <w:szCs w:val="28"/>
                <w:lang w:eastAsia="uk-UA"/>
              </w:rPr>
            </w:pPr>
            <w:r w:rsidRPr="00C66403">
              <w:rPr>
                <w:bCs/>
                <w:color w:val="000000"/>
                <w:sz w:val="28"/>
                <w:szCs w:val="28"/>
                <w:lang w:eastAsia="uk-UA"/>
              </w:rPr>
              <w:t>F</w:t>
            </w:r>
          </w:p>
        </w:tc>
        <w:tc>
          <w:tcPr>
            <w:tcW w:w="2338" w:type="dxa"/>
            <w:vMerge/>
            <w:tcBorders>
              <w:left w:val="single" w:sz="4" w:space="0" w:color="auto"/>
              <w:bottom w:val="single" w:sz="4" w:space="0" w:color="auto"/>
              <w:right w:val="single" w:sz="4" w:space="0" w:color="auto"/>
            </w:tcBorders>
          </w:tcPr>
          <w:p w14:paraId="6A99D65B" w14:textId="77777777" w:rsidR="000E0DF9" w:rsidRPr="00C66403" w:rsidRDefault="000E0DF9" w:rsidP="000E0DF9">
            <w:pPr>
              <w:widowControl w:val="0"/>
              <w:autoSpaceDE w:val="0"/>
              <w:autoSpaceDN w:val="0"/>
              <w:adjustRightInd w:val="0"/>
              <w:jc w:val="center"/>
              <w:rPr>
                <w:bCs/>
                <w:color w:val="000000"/>
                <w:sz w:val="28"/>
                <w:szCs w:val="28"/>
                <w:lang w:eastAsia="uk-UA"/>
              </w:rPr>
            </w:pPr>
          </w:p>
        </w:tc>
        <w:tc>
          <w:tcPr>
            <w:tcW w:w="2409" w:type="dxa"/>
            <w:vMerge/>
            <w:tcBorders>
              <w:left w:val="single" w:sz="4" w:space="0" w:color="auto"/>
              <w:bottom w:val="single" w:sz="4" w:space="0" w:color="auto"/>
              <w:right w:val="single" w:sz="4" w:space="0" w:color="auto"/>
            </w:tcBorders>
          </w:tcPr>
          <w:p w14:paraId="2AC14DC8" w14:textId="77777777" w:rsidR="000E0DF9" w:rsidRPr="00C66403" w:rsidRDefault="000E0DF9" w:rsidP="000E0DF9">
            <w:pPr>
              <w:widowControl w:val="0"/>
              <w:autoSpaceDE w:val="0"/>
              <w:autoSpaceDN w:val="0"/>
              <w:adjustRightInd w:val="0"/>
              <w:jc w:val="center"/>
              <w:rPr>
                <w:bCs/>
                <w:color w:val="000000"/>
                <w:sz w:val="28"/>
                <w:szCs w:val="28"/>
                <w:lang w:eastAsia="uk-UA"/>
              </w:rPr>
            </w:pPr>
          </w:p>
        </w:tc>
      </w:tr>
    </w:tbl>
    <w:p w14:paraId="0CF1D5E9" w14:textId="77777777" w:rsidR="00643FFA" w:rsidRDefault="00643FFA" w:rsidP="00643FFA">
      <w:pPr>
        <w:pStyle w:val="ae"/>
        <w:widowControl w:val="0"/>
        <w:spacing w:after="0"/>
        <w:ind w:right="-28" w:firstLine="709"/>
        <w:contextualSpacing/>
        <w:jc w:val="both"/>
        <w:rPr>
          <w:sz w:val="24"/>
          <w:lang w:val="uk-UA"/>
        </w:rPr>
      </w:pPr>
    </w:p>
    <w:p w14:paraId="34A80531" w14:textId="77777777" w:rsidR="00643FFA" w:rsidRDefault="00643FFA" w:rsidP="00643FFA">
      <w:pPr>
        <w:pStyle w:val="ae"/>
        <w:widowControl w:val="0"/>
        <w:spacing w:after="0"/>
        <w:ind w:right="-28" w:firstLine="709"/>
        <w:contextualSpacing/>
        <w:jc w:val="both"/>
        <w:rPr>
          <w:sz w:val="28"/>
          <w:szCs w:val="28"/>
          <w:lang w:val="uk-UA"/>
        </w:rPr>
      </w:pPr>
      <w:r>
        <w:rPr>
          <w:sz w:val="24"/>
          <w:lang w:val="uk-UA"/>
        </w:rPr>
        <w:t>*</w:t>
      </w:r>
      <w:r w:rsidRPr="00A1199A">
        <w:rPr>
          <w:sz w:val="28"/>
          <w:szCs w:val="28"/>
        </w:rPr>
        <w:t xml:space="preserve"> </w:t>
      </w:r>
      <w:r w:rsidRPr="00A1199A">
        <w:rPr>
          <w:i/>
          <w:sz w:val="28"/>
          <w:szCs w:val="28"/>
        </w:rPr>
        <w:t xml:space="preserve">У </w:t>
      </w:r>
      <w:proofErr w:type="spellStart"/>
      <w:r w:rsidRPr="00A1199A">
        <w:rPr>
          <w:i/>
          <w:sz w:val="28"/>
          <w:szCs w:val="28"/>
        </w:rPr>
        <w:t>разі</w:t>
      </w:r>
      <w:proofErr w:type="spellEnd"/>
      <w:r w:rsidRPr="00A1199A">
        <w:rPr>
          <w:i/>
          <w:sz w:val="28"/>
          <w:szCs w:val="28"/>
        </w:rPr>
        <w:t xml:space="preserve"> </w:t>
      </w:r>
      <w:proofErr w:type="spellStart"/>
      <w:r w:rsidRPr="00A1199A">
        <w:rPr>
          <w:i/>
          <w:sz w:val="28"/>
          <w:szCs w:val="28"/>
        </w:rPr>
        <w:t>отримання</w:t>
      </w:r>
      <w:proofErr w:type="spellEnd"/>
      <w:r w:rsidRPr="00A1199A">
        <w:rPr>
          <w:i/>
          <w:sz w:val="28"/>
          <w:szCs w:val="28"/>
        </w:rPr>
        <w:t xml:space="preserve"> </w:t>
      </w:r>
      <w:proofErr w:type="spellStart"/>
      <w:r w:rsidRPr="00A1199A">
        <w:rPr>
          <w:i/>
          <w:sz w:val="28"/>
          <w:szCs w:val="28"/>
        </w:rPr>
        <w:t>незадовільної</w:t>
      </w:r>
      <w:proofErr w:type="spellEnd"/>
      <w:r w:rsidRPr="00A1199A">
        <w:rPr>
          <w:i/>
          <w:sz w:val="28"/>
          <w:szCs w:val="28"/>
        </w:rPr>
        <w:t xml:space="preserve"> </w:t>
      </w:r>
      <w:proofErr w:type="spellStart"/>
      <w:r w:rsidRPr="00A1199A">
        <w:rPr>
          <w:i/>
          <w:sz w:val="28"/>
          <w:szCs w:val="28"/>
        </w:rPr>
        <w:t>оцінки</w:t>
      </w:r>
      <w:proofErr w:type="spellEnd"/>
      <w:r w:rsidRPr="00A1199A">
        <w:rPr>
          <w:i/>
          <w:sz w:val="28"/>
          <w:szCs w:val="28"/>
        </w:rPr>
        <w:t xml:space="preserve"> за практику </w:t>
      </w:r>
      <w:r w:rsidRPr="00A1199A">
        <w:rPr>
          <w:i/>
          <w:sz w:val="28"/>
          <w:szCs w:val="28"/>
          <w:lang w:val="uk-UA"/>
        </w:rPr>
        <w:t xml:space="preserve">здобувач </w:t>
      </w:r>
      <w:proofErr w:type="spellStart"/>
      <w:r w:rsidRPr="00A1199A">
        <w:rPr>
          <w:i/>
          <w:sz w:val="28"/>
          <w:szCs w:val="28"/>
        </w:rPr>
        <w:t>обов’язково</w:t>
      </w:r>
      <w:proofErr w:type="spellEnd"/>
      <w:r w:rsidRPr="00A1199A">
        <w:rPr>
          <w:i/>
          <w:sz w:val="28"/>
          <w:szCs w:val="28"/>
        </w:rPr>
        <w:t xml:space="preserve"> </w:t>
      </w:r>
      <w:proofErr w:type="spellStart"/>
      <w:r w:rsidRPr="00A1199A">
        <w:rPr>
          <w:i/>
          <w:sz w:val="28"/>
          <w:szCs w:val="28"/>
        </w:rPr>
        <w:t>має</w:t>
      </w:r>
      <w:proofErr w:type="spellEnd"/>
      <w:r w:rsidRPr="00A1199A">
        <w:rPr>
          <w:i/>
          <w:sz w:val="28"/>
          <w:szCs w:val="28"/>
        </w:rPr>
        <w:t xml:space="preserve"> пройти </w:t>
      </w:r>
      <w:proofErr w:type="spellStart"/>
      <w:r w:rsidRPr="00A1199A">
        <w:rPr>
          <w:i/>
          <w:sz w:val="28"/>
          <w:szCs w:val="28"/>
        </w:rPr>
        <w:t>її</w:t>
      </w:r>
      <w:proofErr w:type="spellEnd"/>
      <w:r w:rsidRPr="00A1199A">
        <w:rPr>
          <w:i/>
          <w:sz w:val="28"/>
          <w:szCs w:val="28"/>
        </w:rPr>
        <w:t xml:space="preserve"> повторно у </w:t>
      </w:r>
      <w:proofErr w:type="spellStart"/>
      <w:r w:rsidRPr="00A1199A">
        <w:rPr>
          <w:i/>
          <w:sz w:val="28"/>
          <w:szCs w:val="28"/>
        </w:rPr>
        <w:t>визначений</w:t>
      </w:r>
      <w:proofErr w:type="spellEnd"/>
      <w:r w:rsidRPr="00A1199A">
        <w:rPr>
          <w:i/>
          <w:sz w:val="28"/>
          <w:szCs w:val="28"/>
        </w:rPr>
        <w:t xml:space="preserve"> </w:t>
      </w:r>
      <w:proofErr w:type="spellStart"/>
      <w:r w:rsidRPr="00A1199A">
        <w:rPr>
          <w:i/>
          <w:sz w:val="28"/>
          <w:szCs w:val="28"/>
        </w:rPr>
        <w:t>відповідальною</w:t>
      </w:r>
      <w:proofErr w:type="spellEnd"/>
      <w:r w:rsidRPr="00A1199A">
        <w:rPr>
          <w:i/>
          <w:sz w:val="28"/>
          <w:szCs w:val="28"/>
        </w:rPr>
        <w:t xml:space="preserve"> особою</w:t>
      </w:r>
      <w:r w:rsidRPr="00A1199A">
        <w:rPr>
          <w:i/>
          <w:sz w:val="28"/>
          <w:szCs w:val="28"/>
          <w:lang w:val="uk-UA"/>
        </w:rPr>
        <w:t xml:space="preserve"> </w:t>
      </w:r>
      <w:r w:rsidRPr="00A1199A">
        <w:rPr>
          <w:i/>
          <w:sz w:val="28"/>
          <w:szCs w:val="28"/>
        </w:rPr>
        <w:t>час</w:t>
      </w:r>
      <w:r w:rsidRPr="00E53335">
        <w:rPr>
          <w:sz w:val="28"/>
          <w:szCs w:val="28"/>
        </w:rPr>
        <w:t>.</w:t>
      </w:r>
    </w:p>
    <w:p w14:paraId="2CDBEF76" w14:textId="77777777" w:rsidR="00643FFA" w:rsidRDefault="00643FFA" w:rsidP="00643FFA">
      <w:pPr>
        <w:pStyle w:val="ae"/>
        <w:widowControl w:val="0"/>
        <w:tabs>
          <w:tab w:val="left" w:pos="426"/>
        </w:tabs>
        <w:spacing w:after="0" w:line="240" w:lineRule="exact"/>
        <w:ind w:left="567" w:right="-28"/>
        <w:contextualSpacing/>
        <w:jc w:val="both"/>
        <w:rPr>
          <w:sz w:val="24"/>
          <w:lang w:val="uk-UA"/>
        </w:rPr>
      </w:pPr>
    </w:p>
    <w:p w14:paraId="0C7E405C" w14:textId="77777777" w:rsidR="000E0DF9" w:rsidRDefault="000E0DF9" w:rsidP="000E0DF9">
      <w:pPr>
        <w:ind w:firstLine="709"/>
        <w:contextualSpacing/>
        <w:jc w:val="both"/>
        <w:rPr>
          <w:sz w:val="28"/>
          <w:szCs w:val="28"/>
          <w:lang w:val="uk-UA"/>
        </w:rPr>
      </w:pPr>
    </w:p>
    <w:p w14:paraId="6277CFA1" w14:textId="77777777" w:rsidR="00643FFA" w:rsidRDefault="00643FFA" w:rsidP="000E0DF9">
      <w:pPr>
        <w:widowControl w:val="0"/>
        <w:autoSpaceDE w:val="0"/>
        <w:autoSpaceDN w:val="0"/>
        <w:adjustRightInd w:val="0"/>
        <w:contextualSpacing/>
        <w:jc w:val="center"/>
        <w:rPr>
          <w:b/>
          <w:sz w:val="28"/>
          <w:szCs w:val="28"/>
          <w:lang w:val="uk-UA" w:eastAsia="uk-UA"/>
        </w:rPr>
      </w:pPr>
    </w:p>
    <w:p w14:paraId="296534E6" w14:textId="77777777" w:rsidR="000E0DF9" w:rsidRPr="00B80A01" w:rsidRDefault="00643FFA" w:rsidP="000E0DF9">
      <w:pPr>
        <w:widowControl w:val="0"/>
        <w:autoSpaceDE w:val="0"/>
        <w:autoSpaceDN w:val="0"/>
        <w:adjustRightInd w:val="0"/>
        <w:contextualSpacing/>
        <w:jc w:val="center"/>
        <w:rPr>
          <w:b/>
          <w:sz w:val="28"/>
          <w:szCs w:val="28"/>
          <w:lang w:val="uk-UA" w:eastAsia="uk-UA"/>
        </w:rPr>
      </w:pPr>
      <w:r>
        <w:rPr>
          <w:b/>
          <w:sz w:val="28"/>
          <w:szCs w:val="28"/>
          <w:lang w:val="uk-UA" w:eastAsia="uk-UA"/>
        </w:rPr>
        <w:t>1.</w:t>
      </w:r>
      <w:r w:rsidR="000E0DF9" w:rsidRPr="00B80A01">
        <w:rPr>
          <w:b/>
          <w:sz w:val="28"/>
          <w:szCs w:val="28"/>
          <w:lang w:val="uk-UA" w:eastAsia="uk-UA"/>
        </w:rPr>
        <w:t>7. </w:t>
      </w:r>
      <w:r w:rsidR="000E0DF9" w:rsidRPr="00B80A01">
        <w:rPr>
          <w:b/>
          <w:sz w:val="28"/>
          <w:szCs w:val="28"/>
          <w:lang w:eastAsia="uk-UA"/>
        </w:rPr>
        <w:t>РЕКОМЕНДОВАНА ЛІТЕРАТУРА</w:t>
      </w:r>
    </w:p>
    <w:p w14:paraId="2AAB1421" w14:textId="77777777" w:rsidR="000E0DF9" w:rsidRPr="00B80A01" w:rsidRDefault="000E0DF9" w:rsidP="000E0DF9">
      <w:pPr>
        <w:widowControl w:val="0"/>
        <w:autoSpaceDE w:val="0"/>
        <w:autoSpaceDN w:val="0"/>
        <w:adjustRightInd w:val="0"/>
        <w:contextualSpacing/>
        <w:jc w:val="center"/>
        <w:rPr>
          <w:b/>
          <w:sz w:val="28"/>
          <w:szCs w:val="28"/>
          <w:lang w:val="uk-UA" w:eastAsia="uk-UA"/>
        </w:rPr>
      </w:pPr>
    </w:p>
    <w:p w14:paraId="002FEECA" w14:textId="77777777" w:rsidR="000E0DF9" w:rsidRPr="00B80A01" w:rsidRDefault="000E0DF9" w:rsidP="000E0DF9">
      <w:pPr>
        <w:widowControl w:val="0"/>
        <w:shd w:val="clear" w:color="auto" w:fill="FFFFFF"/>
        <w:tabs>
          <w:tab w:val="left" w:pos="993"/>
        </w:tabs>
        <w:suppressAutoHyphens/>
        <w:ind w:left="709"/>
        <w:contextualSpacing/>
        <w:jc w:val="center"/>
        <w:rPr>
          <w:b/>
          <w:bCs/>
          <w:sz w:val="28"/>
          <w:szCs w:val="28"/>
          <w:lang w:val="uk-UA"/>
        </w:rPr>
      </w:pPr>
      <w:r w:rsidRPr="00B80A01">
        <w:rPr>
          <w:b/>
          <w:bCs/>
          <w:sz w:val="28"/>
          <w:szCs w:val="28"/>
        </w:rPr>
        <w:t>Нормативно-</w:t>
      </w:r>
      <w:proofErr w:type="spellStart"/>
      <w:r w:rsidRPr="00B80A01">
        <w:rPr>
          <w:b/>
          <w:bCs/>
          <w:sz w:val="28"/>
          <w:szCs w:val="28"/>
        </w:rPr>
        <w:t>правові</w:t>
      </w:r>
      <w:proofErr w:type="spellEnd"/>
      <w:r w:rsidRPr="00B80A01">
        <w:rPr>
          <w:b/>
          <w:bCs/>
          <w:sz w:val="28"/>
          <w:szCs w:val="28"/>
        </w:rPr>
        <w:t xml:space="preserve"> </w:t>
      </w:r>
      <w:proofErr w:type="spellStart"/>
      <w:r w:rsidRPr="00B80A01">
        <w:rPr>
          <w:b/>
          <w:bCs/>
          <w:sz w:val="28"/>
          <w:szCs w:val="28"/>
        </w:rPr>
        <w:t>акти</w:t>
      </w:r>
      <w:proofErr w:type="spellEnd"/>
      <w:r w:rsidRPr="00B80A01">
        <w:rPr>
          <w:b/>
          <w:bCs/>
          <w:sz w:val="28"/>
          <w:szCs w:val="28"/>
        </w:rPr>
        <w:t>:</w:t>
      </w:r>
    </w:p>
    <w:p w14:paraId="49E862B8" w14:textId="77777777" w:rsidR="000E0DF9" w:rsidRPr="006A4569" w:rsidRDefault="000E0DF9" w:rsidP="000E0DF9">
      <w:pPr>
        <w:pStyle w:val="a6"/>
        <w:ind w:left="0" w:firstLine="242"/>
        <w:jc w:val="both"/>
        <w:rPr>
          <w:sz w:val="28"/>
          <w:szCs w:val="28"/>
          <w:lang w:val="uk-UA"/>
        </w:rPr>
      </w:pPr>
      <w:r w:rsidRPr="006A4569">
        <w:rPr>
          <w:sz w:val="28"/>
          <w:szCs w:val="28"/>
        </w:rPr>
        <w:t xml:space="preserve">Про </w:t>
      </w:r>
      <w:proofErr w:type="spellStart"/>
      <w:r w:rsidRPr="006A4569">
        <w:rPr>
          <w:sz w:val="28"/>
          <w:szCs w:val="28"/>
        </w:rPr>
        <w:t>вищу</w:t>
      </w:r>
      <w:proofErr w:type="spellEnd"/>
      <w:r w:rsidRPr="006A4569">
        <w:rPr>
          <w:sz w:val="28"/>
          <w:szCs w:val="28"/>
        </w:rPr>
        <w:t xml:space="preserve"> </w:t>
      </w:r>
      <w:proofErr w:type="spellStart"/>
      <w:r w:rsidRPr="006A4569">
        <w:rPr>
          <w:sz w:val="28"/>
          <w:szCs w:val="28"/>
        </w:rPr>
        <w:t>освіту</w:t>
      </w:r>
      <w:proofErr w:type="spellEnd"/>
      <w:r w:rsidRPr="006A4569">
        <w:rPr>
          <w:sz w:val="28"/>
          <w:szCs w:val="28"/>
        </w:rPr>
        <w:t xml:space="preserve">: Закон </w:t>
      </w:r>
      <w:proofErr w:type="spellStart"/>
      <w:r w:rsidRPr="006A4569">
        <w:rPr>
          <w:sz w:val="28"/>
          <w:szCs w:val="28"/>
        </w:rPr>
        <w:t>України</w:t>
      </w:r>
      <w:proofErr w:type="spellEnd"/>
      <w:r w:rsidRPr="006A4569">
        <w:rPr>
          <w:sz w:val="28"/>
          <w:szCs w:val="28"/>
        </w:rPr>
        <w:t xml:space="preserve"> </w:t>
      </w:r>
      <w:proofErr w:type="spellStart"/>
      <w:r w:rsidRPr="006A4569">
        <w:rPr>
          <w:sz w:val="28"/>
          <w:szCs w:val="28"/>
        </w:rPr>
        <w:t>від</w:t>
      </w:r>
      <w:proofErr w:type="spellEnd"/>
      <w:r w:rsidRPr="006A4569">
        <w:rPr>
          <w:sz w:val="28"/>
          <w:szCs w:val="28"/>
        </w:rPr>
        <w:t xml:space="preserve"> 01.07.2014 </w:t>
      </w:r>
      <w:r w:rsidRPr="006A4569">
        <w:rPr>
          <w:sz w:val="28"/>
          <w:szCs w:val="28"/>
          <w:lang w:val="uk-UA"/>
        </w:rPr>
        <w:t>№</w:t>
      </w:r>
      <w:r w:rsidRPr="006A4569">
        <w:rPr>
          <w:sz w:val="28"/>
          <w:szCs w:val="28"/>
        </w:rPr>
        <w:t xml:space="preserve">1556-VII. </w:t>
      </w:r>
      <w:r w:rsidRPr="006A4569">
        <w:rPr>
          <w:sz w:val="28"/>
          <w:szCs w:val="28"/>
          <w:lang w:val="en-US"/>
        </w:rPr>
        <w:t>URL:</w:t>
      </w:r>
      <w:r w:rsidRPr="006A4569">
        <w:rPr>
          <w:sz w:val="28"/>
          <w:szCs w:val="28"/>
          <w:lang w:val="uk-UA"/>
        </w:rPr>
        <w:t xml:space="preserve"> </w:t>
      </w:r>
      <w:hyperlink r:id="rId9" w:history="1">
        <w:r w:rsidRPr="006A4569">
          <w:rPr>
            <w:rStyle w:val="a4"/>
            <w:color w:val="auto"/>
            <w:sz w:val="28"/>
            <w:szCs w:val="28"/>
            <w:u w:val="none"/>
            <w:lang w:val="en-US"/>
          </w:rPr>
          <w:t>https://zakon.rada.gov.ua/laws/show/1556-18?find</w:t>
        </w:r>
      </w:hyperlink>
      <w:r w:rsidRPr="006A4569">
        <w:rPr>
          <w:sz w:val="28"/>
          <w:szCs w:val="28"/>
          <w:lang w:val="en-US"/>
        </w:rPr>
        <w:t>.</w:t>
      </w:r>
    </w:p>
    <w:p w14:paraId="7320148B" w14:textId="77777777" w:rsidR="000E0DF9" w:rsidRPr="006A4569" w:rsidRDefault="000E0DF9" w:rsidP="000E0DF9">
      <w:pPr>
        <w:pStyle w:val="a6"/>
        <w:ind w:left="0" w:firstLine="242"/>
        <w:jc w:val="both"/>
        <w:rPr>
          <w:b/>
          <w:sz w:val="28"/>
          <w:szCs w:val="28"/>
          <w:lang w:val="uk-UA"/>
        </w:rPr>
      </w:pPr>
      <w:r w:rsidRPr="006A4569">
        <w:rPr>
          <w:sz w:val="28"/>
          <w:szCs w:val="28"/>
        </w:rPr>
        <w:t xml:space="preserve">Про </w:t>
      </w:r>
      <w:proofErr w:type="spellStart"/>
      <w:r w:rsidRPr="006A4569">
        <w:rPr>
          <w:sz w:val="28"/>
          <w:szCs w:val="28"/>
        </w:rPr>
        <w:t>освіту</w:t>
      </w:r>
      <w:proofErr w:type="spellEnd"/>
      <w:r w:rsidRPr="006A4569">
        <w:rPr>
          <w:sz w:val="28"/>
          <w:szCs w:val="28"/>
        </w:rPr>
        <w:t xml:space="preserve">: Закон </w:t>
      </w:r>
      <w:proofErr w:type="spellStart"/>
      <w:r w:rsidRPr="006A4569">
        <w:rPr>
          <w:sz w:val="28"/>
          <w:szCs w:val="28"/>
        </w:rPr>
        <w:t>України</w:t>
      </w:r>
      <w:proofErr w:type="spellEnd"/>
      <w:r w:rsidRPr="006A4569">
        <w:rPr>
          <w:sz w:val="28"/>
          <w:szCs w:val="28"/>
        </w:rPr>
        <w:t xml:space="preserve"> </w:t>
      </w:r>
      <w:proofErr w:type="spellStart"/>
      <w:r w:rsidRPr="006A4569">
        <w:rPr>
          <w:sz w:val="28"/>
          <w:szCs w:val="28"/>
        </w:rPr>
        <w:t>від</w:t>
      </w:r>
      <w:proofErr w:type="spellEnd"/>
      <w:r w:rsidRPr="006A4569">
        <w:rPr>
          <w:sz w:val="28"/>
          <w:szCs w:val="28"/>
        </w:rPr>
        <w:t xml:space="preserve"> 05.09.2017 </w:t>
      </w:r>
      <w:r w:rsidRPr="006A4569">
        <w:rPr>
          <w:sz w:val="28"/>
          <w:szCs w:val="28"/>
          <w:lang w:val="uk-UA"/>
        </w:rPr>
        <w:t>№</w:t>
      </w:r>
      <w:r w:rsidRPr="006A4569">
        <w:rPr>
          <w:sz w:val="28"/>
          <w:szCs w:val="28"/>
        </w:rPr>
        <w:t xml:space="preserve">2145-VIII. </w:t>
      </w:r>
      <w:r w:rsidRPr="006A4569">
        <w:rPr>
          <w:sz w:val="28"/>
          <w:szCs w:val="28"/>
          <w:lang w:val="en-US"/>
        </w:rPr>
        <w:t>URL:</w:t>
      </w:r>
      <w:r w:rsidRPr="006A4569">
        <w:rPr>
          <w:sz w:val="28"/>
          <w:szCs w:val="28"/>
          <w:lang w:val="uk-UA"/>
        </w:rPr>
        <w:t xml:space="preserve"> </w:t>
      </w:r>
      <w:r w:rsidRPr="006A4569">
        <w:rPr>
          <w:sz w:val="28"/>
          <w:szCs w:val="28"/>
          <w:lang w:val="en-US"/>
        </w:rPr>
        <w:t>https://zakon.rada.gov.ua/laws/show/2145-19</w:t>
      </w:r>
      <w:r w:rsidRPr="006A4569">
        <w:rPr>
          <w:sz w:val="28"/>
          <w:szCs w:val="28"/>
          <w:lang w:val="uk-UA"/>
        </w:rPr>
        <w:t>.</w:t>
      </w:r>
    </w:p>
    <w:p w14:paraId="30C10FB5" w14:textId="77777777" w:rsidR="000E0DF9" w:rsidRPr="006A4569" w:rsidRDefault="000E0DF9" w:rsidP="000E0DF9">
      <w:pPr>
        <w:pStyle w:val="a6"/>
        <w:ind w:left="0" w:firstLine="242"/>
        <w:jc w:val="both"/>
        <w:rPr>
          <w:spacing w:val="-20"/>
          <w:kern w:val="2"/>
          <w:sz w:val="28"/>
          <w:szCs w:val="28"/>
          <w:lang w:val="uk-UA"/>
        </w:rPr>
      </w:pPr>
      <w:r w:rsidRPr="006A4569">
        <w:rPr>
          <w:kern w:val="2"/>
          <w:sz w:val="28"/>
          <w:szCs w:val="28"/>
          <w:lang w:val="uk-UA"/>
        </w:rPr>
        <w:t xml:space="preserve">Про затвердження професійного стандарту на групу професій «Викладачі закладів вищої освіти: </w:t>
      </w:r>
      <w:r w:rsidRPr="006A4569">
        <w:rPr>
          <w:i/>
          <w:kern w:val="2"/>
          <w:sz w:val="28"/>
          <w:szCs w:val="28"/>
          <w:lang w:val="uk-UA"/>
        </w:rPr>
        <w:t>Наказ Міністерства розвитку економіки, торгівлі та сільського господарства України</w:t>
      </w:r>
      <w:r w:rsidRPr="006A4569">
        <w:rPr>
          <w:kern w:val="2"/>
          <w:sz w:val="28"/>
          <w:szCs w:val="28"/>
          <w:lang w:val="uk-UA"/>
        </w:rPr>
        <w:t xml:space="preserve"> </w:t>
      </w:r>
      <w:r w:rsidRPr="006A4569">
        <w:rPr>
          <w:spacing w:val="-20"/>
          <w:kern w:val="2"/>
          <w:sz w:val="28"/>
          <w:szCs w:val="28"/>
          <w:lang w:val="uk-UA"/>
        </w:rPr>
        <w:t xml:space="preserve">№ 610 від 23.03. 2021 р. </w:t>
      </w:r>
      <w:r w:rsidRPr="006A4569">
        <w:rPr>
          <w:spacing w:val="-20"/>
          <w:kern w:val="2"/>
          <w:sz w:val="28"/>
          <w:szCs w:val="28"/>
          <w:lang w:val="en-US"/>
        </w:rPr>
        <w:t>URL:</w:t>
      </w:r>
      <w:r w:rsidRPr="006A4569">
        <w:rPr>
          <w:spacing w:val="-20"/>
          <w:kern w:val="2"/>
          <w:sz w:val="28"/>
          <w:szCs w:val="28"/>
          <w:lang w:val="uk-UA"/>
        </w:rPr>
        <w:t> </w:t>
      </w:r>
      <w:hyperlink r:id="rId10" w:history="1">
        <w:r w:rsidRPr="006A4569">
          <w:rPr>
            <w:rStyle w:val="a4"/>
            <w:color w:val="auto"/>
            <w:spacing w:val="-20"/>
            <w:kern w:val="2"/>
            <w:sz w:val="28"/>
            <w:szCs w:val="28"/>
            <w:u w:val="none"/>
            <w:shd w:val="clear" w:color="auto" w:fill="FFFFFF"/>
            <w:lang w:val="uk-UA"/>
          </w:rPr>
          <w:t>https://mon.gov.ua/storage/app/media/pto/standarty/2021/03/25/Standart%20na%20 hrupu%20profesiy_ Vykladachi%</w:t>
        </w:r>
      </w:hyperlink>
      <w:r w:rsidRPr="006A4569">
        <w:rPr>
          <w:spacing w:val="-20"/>
          <w:kern w:val="2"/>
          <w:sz w:val="28"/>
          <w:szCs w:val="28"/>
          <w:shd w:val="clear" w:color="auto" w:fill="FFFFFF"/>
          <w:lang w:val="uk-UA"/>
        </w:rPr>
        <w:t>20zakladiv%20vyshchoyi%20 osvity_25.03.pdf</w:t>
      </w:r>
      <w:r w:rsidRPr="006A4569">
        <w:rPr>
          <w:spacing w:val="-20"/>
          <w:kern w:val="2"/>
          <w:sz w:val="28"/>
          <w:szCs w:val="28"/>
          <w:lang w:val="uk-UA"/>
        </w:rPr>
        <w:t>.</w:t>
      </w:r>
    </w:p>
    <w:p w14:paraId="79846C4A" w14:textId="77777777" w:rsidR="000E0DF9" w:rsidRPr="006A4569" w:rsidRDefault="000E0DF9" w:rsidP="000E0DF9">
      <w:pPr>
        <w:pStyle w:val="a6"/>
        <w:ind w:left="0" w:firstLine="242"/>
        <w:jc w:val="both"/>
        <w:rPr>
          <w:spacing w:val="-20"/>
          <w:sz w:val="28"/>
          <w:szCs w:val="28"/>
          <w:lang w:val="uk-UA"/>
        </w:rPr>
      </w:pPr>
      <w:r w:rsidRPr="006A4569">
        <w:rPr>
          <w:kern w:val="2"/>
          <w:sz w:val="28"/>
          <w:szCs w:val="28"/>
          <w:lang w:val="uk-UA"/>
        </w:rPr>
        <w:t xml:space="preserve">Про затвердження професійного стандарту на групу професій </w:t>
      </w:r>
      <w:r w:rsidRPr="006A4569">
        <w:rPr>
          <w:bCs/>
          <w:sz w:val="28"/>
          <w:szCs w:val="28"/>
          <w:lang w:val="uk-UA"/>
        </w:rPr>
        <w:t xml:space="preserve">«Викладач закладу вищої освіти»: Наказ МОН України від 16.10.2024 року № 1466. </w:t>
      </w:r>
      <w:r w:rsidRPr="006A4569">
        <w:rPr>
          <w:sz w:val="28"/>
          <w:szCs w:val="28"/>
          <w:lang w:val="en-US"/>
        </w:rPr>
        <w:t>URL:</w:t>
      </w:r>
      <w:r w:rsidRPr="006A4569">
        <w:rPr>
          <w:sz w:val="28"/>
          <w:szCs w:val="28"/>
          <w:lang w:val="uk-UA"/>
        </w:rPr>
        <w:t xml:space="preserve"> </w:t>
      </w:r>
      <w:r w:rsidRPr="006A4569">
        <w:rPr>
          <w:bCs/>
          <w:sz w:val="28"/>
          <w:szCs w:val="28"/>
          <w:lang w:val="uk-UA"/>
        </w:rPr>
        <w:t>https://mon.gov.ua/npa/pro-zatverdzhennia-profesiinoho-standartu-vykladach-zakladu-vyshchoi-osvity1466.</w:t>
      </w:r>
    </w:p>
    <w:p w14:paraId="683B5568" w14:textId="77777777" w:rsidR="000E0DF9" w:rsidRPr="006A4569" w:rsidRDefault="000E0DF9" w:rsidP="000E0DF9">
      <w:pPr>
        <w:pStyle w:val="a6"/>
        <w:ind w:left="0" w:firstLine="242"/>
        <w:jc w:val="both"/>
        <w:rPr>
          <w:sz w:val="28"/>
          <w:szCs w:val="28"/>
          <w:lang w:val="uk-UA"/>
        </w:rPr>
      </w:pPr>
      <w:r w:rsidRPr="006A4569">
        <w:rPr>
          <w:sz w:val="28"/>
          <w:szCs w:val="28"/>
          <w:lang w:val="uk-UA"/>
        </w:rPr>
        <w:t xml:space="preserve">Про затвердження Концепції розвитку педагогічної освіти: Наказ МОНУ від 16 липня 2018 р. № 776. </w:t>
      </w:r>
      <w:r w:rsidRPr="006A4569">
        <w:rPr>
          <w:sz w:val="28"/>
          <w:szCs w:val="28"/>
          <w:lang w:val="en-US"/>
        </w:rPr>
        <w:t>URL:</w:t>
      </w:r>
      <w:r w:rsidRPr="006A4569">
        <w:rPr>
          <w:sz w:val="28"/>
          <w:szCs w:val="28"/>
          <w:lang w:val="uk-UA"/>
        </w:rPr>
        <w:t xml:space="preserve"> </w:t>
      </w:r>
      <w:hyperlink r:id="rId11" w:history="1">
        <w:r w:rsidRPr="006A4569">
          <w:rPr>
            <w:rStyle w:val="a4"/>
            <w:color w:val="auto"/>
            <w:sz w:val="28"/>
            <w:szCs w:val="28"/>
            <w:u w:val="none"/>
            <w:lang w:val="uk-UA"/>
          </w:rPr>
          <w:t>https://mon.gov.ua/ua/npa/pro-zatverdzhennya-koncepciyi-rozvitku-pedagogichnoyi-osviti</w:t>
        </w:r>
      </w:hyperlink>
      <w:r w:rsidRPr="006A4569">
        <w:rPr>
          <w:sz w:val="28"/>
          <w:szCs w:val="28"/>
          <w:lang w:val="uk-UA"/>
        </w:rPr>
        <w:t>).</w:t>
      </w:r>
    </w:p>
    <w:p w14:paraId="474860CE" w14:textId="77777777" w:rsidR="000E0DF9" w:rsidRPr="006A4569" w:rsidRDefault="000E0DF9" w:rsidP="000E0DF9">
      <w:pPr>
        <w:pStyle w:val="a6"/>
        <w:ind w:left="0" w:firstLine="242"/>
        <w:jc w:val="both"/>
        <w:rPr>
          <w:spacing w:val="-20"/>
          <w:kern w:val="2"/>
          <w:sz w:val="28"/>
          <w:szCs w:val="28"/>
          <w:lang w:val="uk-UA"/>
        </w:rPr>
      </w:pPr>
      <w:r w:rsidRPr="006A4569">
        <w:rPr>
          <w:rStyle w:val="rvts23"/>
          <w:kern w:val="2"/>
          <w:sz w:val="28"/>
          <w:szCs w:val="28"/>
        </w:rPr>
        <w:t xml:space="preserve">Про </w:t>
      </w:r>
      <w:proofErr w:type="spellStart"/>
      <w:r w:rsidRPr="006A4569">
        <w:rPr>
          <w:rStyle w:val="rvts23"/>
          <w:kern w:val="2"/>
          <w:sz w:val="28"/>
          <w:szCs w:val="28"/>
        </w:rPr>
        <w:t>затвердження</w:t>
      </w:r>
      <w:proofErr w:type="spellEnd"/>
      <w:r w:rsidRPr="006A4569">
        <w:rPr>
          <w:rStyle w:val="rvts23"/>
          <w:kern w:val="2"/>
          <w:sz w:val="28"/>
          <w:szCs w:val="28"/>
        </w:rPr>
        <w:t xml:space="preserve"> </w:t>
      </w:r>
      <w:proofErr w:type="spellStart"/>
      <w:r w:rsidRPr="006A4569">
        <w:rPr>
          <w:rStyle w:val="rvts23"/>
          <w:kern w:val="2"/>
          <w:sz w:val="28"/>
          <w:szCs w:val="28"/>
        </w:rPr>
        <w:t>Положення</w:t>
      </w:r>
      <w:proofErr w:type="spellEnd"/>
      <w:r w:rsidRPr="006A4569">
        <w:rPr>
          <w:rStyle w:val="rvts23"/>
          <w:kern w:val="2"/>
          <w:sz w:val="28"/>
          <w:szCs w:val="28"/>
        </w:rPr>
        <w:t xml:space="preserve"> про </w:t>
      </w:r>
      <w:proofErr w:type="spellStart"/>
      <w:r w:rsidRPr="006A4569">
        <w:rPr>
          <w:rStyle w:val="rvts23"/>
          <w:kern w:val="2"/>
          <w:sz w:val="28"/>
          <w:szCs w:val="28"/>
        </w:rPr>
        <w:t>акредитацію</w:t>
      </w:r>
      <w:proofErr w:type="spellEnd"/>
      <w:r w:rsidRPr="006A4569">
        <w:rPr>
          <w:rStyle w:val="rvts23"/>
          <w:kern w:val="2"/>
          <w:sz w:val="28"/>
          <w:szCs w:val="28"/>
        </w:rPr>
        <w:t xml:space="preserve"> </w:t>
      </w:r>
      <w:proofErr w:type="spellStart"/>
      <w:r w:rsidRPr="006A4569">
        <w:rPr>
          <w:rStyle w:val="rvts23"/>
          <w:kern w:val="2"/>
          <w:sz w:val="28"/>
          <w:szCs w:val="28"/>
        </w:rPr>
        <w:t>освітніх</w:t>
      </w:r>
      <w:proofErr w:type="spellEnd"/>
      <w:r w:rsidRPr="006A4569">
        <w:rPr>
          <w:rStyle w:val="rvts23"/>
          <w:kern w:val="2"/>
          <w:sz w:val="28"/>
          <w:szCs w:val="28"/>
        </w:rPr>
        <w:t xml:space="preserve"> </w:t>
      </w:r>
      <w:proofErr w:type="spellStart"/>
      <w:r w:rsidRPr="006A4569">
        <w:rPr>
          <w:rStyle w:val="rvts23"/>
          <w:kern w:val="2"/>
          <w:sz w:val="28"/>
          <w:szCs w:val="28"/>
        </w:rPr>
        <w:t>програм</w:t>
      </w:r>
      <w:proofErr w:type="spellEnd"/>
      <w:r w:rsidRPr="006A4569">
        <w:rPr>
          <w:rStyle w:val="rvts23"/>
          <w:kern w:val="2"/>
          <w:sz w:val="28"/>
          <w:szCs w:val="28"/>
        </w:rPr>
        <w:t xml:space="preserve">, за </w:t>
      </w:r>
      <w:proofErr w:type="spellStart"/>
      <w:r w:rsidRPr="006A4569">
        <w:rPr>
          <w:rStyle w:val="rvts23"/>
          <w:kern w:val="2"/>
          <w:sz w:val="28"/>
          <w:szCs w:val="28"/>
        </w:rPr>
        <w:t>якими</w:t>
      </w:r>
      <w:proofErr w:type="spellEnd"/>
      <w:r w:rsidRPr="006A4569">
        <w:rPr>
          <w:rStyle w:val="rvts23"/>
          <w:kern w:val="2"/>
          <w:sz w:val="28"/>
          <w:szCs w:val="28"/>
        </w:rPr>
        <w:t xml:space="preserve"> </w:t>
      </w:r>
      <w:proofErr w:type="spellStart"/>
      <w:r w:rsidRPr="006A4569">
        <w:rPr>
          <w:rStyle w:val="rvts23"/>
          <w:kern w:val="2"/>
          <w:sz w:val="28"/>
          <w:szCs w:val="28"/>
        </w:rPr>
        <w:t>здійснюється</w:t>
      </w:r>
      <w:proofErr w:type="spellEnd"/>
      <w:r w:rsidRPr="006A4569">
        <w:rPr>
          <w:rStyle w:val="rvts23"/>
          <w:kern w:val="2"/>
          <w:sz w:val="28"/>
          <w:szCs w:val="28"/>
        </w:rPr>
        <w:t xml:space="preserve"> </w:t>
      </w:r>
      <w:proofErr w:type="spellStart"/>
      <w:r w:rsidRPr="006A4569">
        <w:rPr>
          <w:rStyle w:val="rvts23"/>
          <w:kern w:val="2"/>
          <w:sz w:val="28"/>
          <w:szCs w:val="28"/>
        </w:rPr>
        <w:t>підготовка</w:t>
      </w:r>
      <w:proofErr w:type="spellEnd"/>
      <w:r w:rsidRPr="006A4569">
        <w:rPr>
          <w:rStyle w:val="rvts23"/>
          <w:kern w:val="2"/>
          <w:sz w:val="28"/>
          <w:szCs w:val="28"/>
        </w:rPr>
        <w:t xml:space="preserve"> </w:t>
      </w:r>
      <w:proofErr w:type="spellStart"/>
      <w:r w:rsidRPr="006A4569">
        <w:rPr>
          <w:rStyle w:val="rvts23"/>
          <w:kern w:val="2"/>
          <w:sz w:val="28"/>
          <w:szCs w:val="28"/>
        </w:rPr>
        <w:t>здобувачів</w:t>
      </w:r>
      <w:proofErr w:type="spellEnd"/>
      <w:r w:rsidRPr="006A4569">
        <w:rPr>
          <w:rStyle w:val="rvts23"/>
          <w:kern w:val="2"/>
          <w:sz w:val="28"/>
          <w:szCs w:val="28"/>
        </w:rPr>
        <w:t xml:space="preserve"> </w:t>
      </w:r>
      <w:proofErr w:type="spellStart"/>
      <w:r w:rsidRPr="006A4569">
        <w:rPr>
          <w:rStyle w:val="rvts23"/>
          <w:kern w:val="2"/>
          <w:sz w:val="28"/>
          <w:szCs w:val="28"/>
        </w:rPr>
        <w:t>вищої</w:t>
      </w:r>
      <w:proofErr w:type="spellEnd"/>
      <w:r w:rsidRPr="006A4569">
        <w:rPr>
          <w:rStyle w:val="rvts23"/>
          <w:kern w:val="2"/>
          <w:sz w:val="28"/>
          <w:szCs w:val="28"/>
        </w:rPr>
        <w:t xml:space="preserve"> </w:t>
      </w:r>
      <w:proofErr w:type="spellStart"/>
      <w:r w:rsidRPr="006A4569">
        <w:rPr>
          <w:rStyle w:val="rvts23"/>
          <w:kern w:val="2"/>
          <w:sz w:val="28"/>
          <w:szCs w:val="28"/>
        </w:rPr>
        <w:t>освіти</w:t>
      </w:r>
      <w:proofErr w:type="spellEnd"/>
      <w:r w:rsidRPr="006A4569">
        <w:rPr>
          <w:rStyle w:val="rvts23"/>
          <w:kern w:val="2"/>
          <w:sz w:val="28"/>
          <w:szCs w:val="28"/>
        </w:rPr>
        <w:t xml:space="preserve">: </w:t>
      </w:r>
      <w:r w:rsidRPr="006A4569">
        <w:rPr>
          <w:kern w:val="2"/>
          <w:sz w:val="28"/>
          <w:szCs w:val="28"/>
        </w:rPr>
        <w:t xml:space="preserve">Наказ МОНУ </w:t>
      </w:r>
      <w:proofErr w:type="spellStart"/>
      <w:r w:rsidRPr="006A4569">
        <w:rPr>
          <w:kern w:val="2"/>
          <w:sz w:val="28"/>
          <w:szCs w:val="28"/>
        </w:rPr>
        <w:t>від</w:t>
      </w:r>
      <w:proofErr w:type="spellEnd"/>
      <w:r w:rsidRPr="006A4569">
        <w:rPr>
          <w:kern w:val="2"/>
          <w:sz w:val="28"/>
          <w:szCs w:val="28"/>
        </w:rPr>
        <w:t xml:space="preserve"> 15 травня 2024 р. №686. </w:t>
      </w:r>
      <w:r w:rsidRPr="006A4569">
        <w:rPr>
          <w:kern w:val="2"/>
          <w:sz w:val="28"/>
          <w:szCs w:val="28"/>
          <w:lang w:val="en-US"/>
        </w:rPr>
        <w:t xml:space="preserve">URL: </w:t>
      </w:r>
      <w:hyperlink r:id="rId12" w:history="1">
        <w:r w:rsidRPr="006A4569">
          <w:rPr>
            <w:rStyle w:val="a4"/>
            <w:color w:val="auto"/>
            <w:spacing w:val="-20"/>
            <w:sz w:val="28"/>
            <w:szCs w:val="28"/>
            <w:u w:val="none"/>
            <w:lang w:val="en-US"/>
          </w:rPr>
          <w:t>https://mon.gov.ua/npa/pro-zatverdzhennia-polozhennia-pro-akredytatsiiu-osvitnikh-prohram-za-iakymy-zdiisniuietsia-pidhotovka-zdobuvachiv-vyshchoi-osvity-zareiestrovanyi-u-ministerstvi-iustytsii-ukrainy-04-lypnia-2</w:t>
        </w:r>
      </w:hyperlink>
      <w:r w:rsidRPr="006A4569">
        <w:rPr>
          <w:spacing w:val="-20"/>
          <w:kern w:val="2"/>
          <w:sz w:val="28"/>
          <w:szCs w:val="28"/>
          <w:lang w:val="en-US"/>
        </w:rPr>
        <w:t>.</w:t>
      </w:r>
    </w:p>
    <w:p w14:paraId="3EB69980" w14:textId="77777777" w:rsidR="000E0DF9" w:rsidRPr="006A4569" w:rsidRDefault="000E0DF9" w:rsidP="000E0DF9">
      <w:pPr>
        <w:pStyle w:val="a6"/>
        <w:ind w:left="0" w:firstLine="242"/>
        <w:jc w:val="both"/>
        <w:rPr>
          <w:rStyle w:val="markedcontent"/>
          <w:sz w:val="28"/>
          <w:szCs w:val="28"/>
          <w:lang w:val="uk-UA"/>
        </w:rPr>
      </w:pPr>
      <w:r w:rsidRPr="006A4569">
        <w:rPr>
          <w:rStyle w:val="markedcontent"/>
          <w:sz w:val="28"/>
          <w:szCs w:val="28"/>
        </w:rPr>
        <w:t xml:space="preserve">Про </w:t>
      </w:r>
      <w:proofErr w:type="spellStart"/>
      <w:r w:rsidRPr="006A4569">
        <w:rPr>
          <w:rStyle w:val="markedcontent"/>
          <w:sz w:val="28"/>
          <w:szCs w:val="28"/>
        </w:rPr>
        <w:t>основні</w:t>
      </w:r>
      <w:proofErr w:type="spellEnd"/>
      <w:r w:rsidRPr="006A4569">
        <w:rPr>
          <w:rStyle w:val="markedcontent"/>
          <w:sz w:val="28"/>
          <w:szCs w:val="28"/>
        </w:rPr>
        <w:t xml:space="preserve"> </w:t>
      </w:r>
      <w:proofErr w:type="spellStart"/>
      <w:r w:rsidRPr="006A4569">
        <w:rPr>
          <w:rStyle w:val="markedcontent"/>
          <w:sz w:val="28"/>
          <w:szCs w:val="28"/>
        </w:rPr>
        <w:t>компетенції</w:t>
      </w:r>
      <w:proofErr w:type="spellEnd"/>
      <w:r w:rsidRPr="006A4569">
        <w:rPr>
          <w:rStyle w:val="markedcontent"/>
          <w:sz w:val="28"/>
          <w:szCs w:val="28"/>
        </w:rPr>
        <w:t xml:space="preserve"> для </w:t>
      </w:r>
      <w:proofErr w:type="spellStart"/>
      <w:r w:rsidRPr="006A4569">
        <w:rPr>
          <w:rStyle w:val="markedcontent"/>
          <w:sz w:val="28"/>
          <w:szCs w:val="28"/>
        </w:rPr>
        <w:t>навчання</w:t>
      </w:r>
      <w:proofErr w:type="spellEnd"/>
      <w:r w:rsidRPr="006A4569">
        <w:rPr>
          <w:rStyle w:val="markedcontent"/>
          <w:sz w:val="28"/>
          <w:szCs w:val="28"/>
        </w:rPr>
        <w:t xml:space="preserve"> </w:t>
      </w:r>
      <w:proofErr w:type="spellStart"/>
      <w:r w:rsidRPr="006A4569">
        <w:rPr>
          <w:rStyle w:val="markedcontent"/>
          <w:sz w:val="28"/>
          <w:szCs w:val="28"/>
        </w:rPr>
        <w:t>протягом</w:t>
      </w:r>
      <w:proofErr w:type="spellEnd"/>
      <w:r w:rsidRPr="006A4569">
        <w:rPr>
          <w:rStyle w:val="markedcontent"/>
          <w:sz w:val="28"/>
          <w:szCs w:val="28"/>
        </w:rPr>
        <w:t xml:space="preserve"> </w:t>
      </w:r>
      <w:proofErr w:type="spellStart"/>
      <w:r w:rsidRPr="006A4569">
        <w:rPr>
          <w:rStyle w:val="markedcontent"/>
          <w:sz w:val="28"/>
          <w:szCs w:val="28"/>
        </w:rPr>
        <w:t>усього</w:t>
      </w:r>
      <w:proofErr w:type="spellEnd"/>
      <w:r w:rsidRPr="006A4569">
        <w:rPr>
          <w:rStyle w:val="markedcontent"/>
          <w:sz w:val="28"/>
          <w:szCs w:val="28"/>
        </w:rPr>
        <w:t xml:space="preserve"> </w:t>
      </w:r>
      <w:proofErr w:type="spellStart"/>
      <w:r w:rsidRPr="006A4569">
        <w:rPr>
          <w:rStyle w:val="markedcontent"/>
          <w:sz w:val="28"/>
          <w:szCs w:val="28"/>
        </w:rPr>
        <w:t>життя</w:t>
      </w:r>
      <w:proofErr w:type="spellEnd"/>
      <w:r w:rsidRPr="006A4569">
        <w:rPr>
          <w:rStyle w:val="markedcontent"/>
          <w:sz w:val="28"/>
          <w:szCs w:val="28"/>
        </w:rPr>
        <w:t xml:space="preserve">: </w:t>
      </w:r>
      <w:proofErr w:type="spellStart"/>
      <w:r w:rsidRPr="006A4569">
        <w:rPr>
          <w:rStyle w:val="markedcontent"/>
          <w:sz w:val="28"/>
          <w:szCs w:val="28"/>
        </w:rPr>
        <w:t>Рекомендації</w:t>
      </w:r>
      <w:proofErr w:type="spellEnd"/>
      <w:r w:rsidRPr="006A4569">
        <w:rPr>
          <w:rStyle w:val="markedcontent"/>
          <w:sz w:val="28"/>
          <w:szCs w:val="28"/>
        </w:rPr>
        <w:t xml:space="preserve"> </w:t>
      </w:r>
      <w:proofErr w:type="spellStart"/>
      <w:r w:rsidRPr="006A4569">
        <w:rPr>
          <w:rStyle w:val="markedcontent"/>
          <w:sz w:val="28"/>
          <w:szCs w:val="28"/>
        </w:rPr>
        <w:t>Європейського</w:t>
      </w:r>
      <w:proofErr w:type="spellEnd"/>
      <w:r w:rsidRPr="006A4569">
        <w:rPr>
          <w:rStyle w:val="markedcontent"/>
          <w:sz w:val="28"/>
          <w:szCs w:val="28"/>
        </w:rPr>
        <w:t xml:space="preserve"> Парламенту </w:t>
      </w:r>
      <w:proofErr w:type="gramStart"/>
      <w:r w:rsidRPr="006A4569">
        <w:rPr>
          <w:rStyle w:val="markedcontent"/>
          <w:sz w:val="28"/>
          <w:szCs w:val="28"/>
        </w:rPr>
        <w:t>та Ради</w:t>
      </w:r>
      <w:proofErr w:type="gramEnd"/>
      <w:r w:rsidRPr="006A4569">
        <w:rPr>
          <w:rStyle w:val="markedcontent"/>
          <w:sz w:val="28"/>
          <w:szCs w:val="28"/>
        </w:rPr>
        <w:t xml:space="preserve"> ЄС </w:t>
      </w:r>
      <w:proofErr w:type="spellStart"/>
      <w:r w:rsidRPr="006A4569">
        <w:rPr>
          <w:rStyle w:val="markedcontent"/>
          <w:sz w:val="28"/>
          <w:szCs w:val="28"/>
        </w:rPr>
        <w:t>від</w:t>
      </w:r>
      <w:proofErr w:type="spellEnd"/>
      <w:r w:rsidRPr="006A4569">
        <w:rPr>
          <w:rStyle w:val="markedcontent"/>
          <w:sz w:val="28"/>
          <w:szCs w:val="28"/>
        </w:rPr>
        <w:t xml:space="preserve"> 18 грудня 2006 року. URL: </w:t>
      </w:r>
      <w:hyperlink r:id="rId13" w:history="1">
        <w:r w:rsidRPr="006A4569">
          <w:rPr>
            <w:rStyle w:val="a4"/>
            <w:color w:val="auto"/>
            <w:sz w:val="28"/>
            <w:szCs w:val="28"/>
            <w:u w:val="none"/>
          </w:rPr>
          <w:t>http://zakon3.rada.gov.ua/laws/show/994_975</w:t>
        </w:r>
      </w:hyperlink>
      <w:r w:rsidRPr="006A4569">
        <w:rPr>
          <w:rStyle w:val="markedcontent"/>
          <w:sz w:val="28"/>
          <w:szCs w:val="28"/>
        </w:rPr>
        <w:t>.</w:t>
      </w:r>
    </w:p>
    <w:p w14:paraId="7E2B9518" w14:textId="77777777" w:rsidR="000E0DF9" w:rsidRPr="006A4569" w:rsidRDefault="000E0DF9" w:rsidP="000E0DF9">
      <w:pPr>
        <w:pStyle w:val="a6"/>
        <w:ind w:left="0" w:firstLine="242"/>
        <w:jc w:val="both"/>
        <w:rPr>
          <w:spacing w:val="-20"/>
          <w:sz w:val="28"/>
          <w:szCs w:val="28"/>
        </w:rPr>
      </w:pPr>
      <w:proofErr w:type="spellStart"/>
      <w:r w:rsidRPr="006A4569">
        <w:rPr>
          <w:sz w:val="28"/>
          <w:szCs w:val="28"/>
        </w:rPr>
        <w:t>Стратегія</w:t>
      </w:r>
      <w:proofErr w:type="spellEnd"/>
      <w:r w:rsidRPr="006A4569">
        <w:rPr>
          <w:sz w:val="28"/>
          <w:szCs w:val="28"/>
        </w:rPr>
        <w:t xml:space="preserve"> </w:t>
      </w:r>
      <w:proofErr w:type="spellStart"/>
      <w:r w:rsidRPr="006A4569">
        <w:rPr>
          <w:sz w:val="28"/>
          <w:szCs w:val="28"/>
        </w:rPr>
        <w:t>розвитку</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освіти</w:t>
      </w:r>
      <w:proofErr w:type="spellEnd"/>
      <w:r w:rsidRPr="006A4569">
        <w:rPr>
          <w:sz w:val="28"/>
          <w:szCs w:val="28"/>
        </w:rPr>
        <w:t xml:space="preserve"> в </w:t>
      </w:r>
      <w:proofErr w:type="spellStart"/>
      <w:r w:rsidRPr="006A4569">
        <w:rPr>
          <w:sz w:val="28"/>
          <w:szCs w:val="28"/>
        </w:rPr>
        <w:t>Україні</w:t>
      </w:r>
      <w:proofErr w:type="spellEnd"/>
      <w:r w:rsidRPr="006A4569">
        <w:rPr>
          <w:sz w:val="28"/>
          <w:szCs w:val="28"/>
        </w:rPr>
        <w:t xml:space="preserve"> на 2021–2031 роки. </w:t>
      </w:r>
      <w:proofErr w:type="spellStart"/>
      <w:r w:rsidRPr="006A4569">
        <w:rPr>
          <w:sz w:val="28"/>
          <w:szCs w:val="28"/>
        </w:rPr>
        <w:t>Київ</w:t>
      </w:r>
      <w:proofErr w:type="spellEnd"/>
      <w:r w:rsidRPr="006A4569">
        <w:rPr>
          <w:sz w:val="28"/>
          <w:szCs w:val="28"/>
        </w:rPr>
        <w:t xml:space="preserve">, 2020. 71с. </w:t>
      </w:r>
      <w:r w:rsidRPr="006A4569">
        <w:rPr>
          <w:spacing w:val="-20"/>
          <w:sz w:val="28"/>
          <w:szCs w:val="28"/>
          <w:lang w:val="en-US"/>
        </w:rPr>
        <w:t>URL</w:t>
      </w:r>
      <w:r w:rsidRPr="006A4569">
        <w:rPr>
          <w:spacing w:val="-20"/>
          <w:sz w:val="28"/>
          <w:szCs w:val="28"/>
        </w:rPr>
        <w:t xml:space="preserve">: </w:t>
      </w:r>
      <w:hyperlink r:id="rId14" w:history="1">
        <w:r w:rsidRPr="006A4569">
          <w:rPr>
            <w:rStyle w:val="a4"/>
            <w:color w:val="auto"/>
            <w:spacing w:val="-20"/>
            <w:sz w:val="28"/>
            <w:szCs w:val="28"/>
            <w:u w:val="none"/>
            <w:lang w:val="en-US"/>
          </w:rPr>
          <w:t>https</w:t>
        </w:r>
        <w:r w:rsidRPr="006A4569">
          <w:rPr>
            <w:rStyle w:val="a4"/>
            <w:color w:val="auto"/>
            <w:spacing w:val="-20"/>
            <w:sz w:val="28"/>
            <w:szCs w:val="28"/>
            <w:u w:val="none"/>
          </w:rPr>
          <w:t>://</w:t>
        </w:r>
        <w:proofErr w:type="spellStart"/>
        <w:r w:rsidRPr="006A4569">
          <w:rPr>
            <w:rStyle w:val="a4"/>
            <w:color w:val="auto"/>
            <w:spacing w:val="-20"/>
            <w:sz w:val="28"/>
            <w:szCs w:val="28"/>
            <w:u w:val="none"/>
            <w:lang w:val="en-US"/>
          </w:rPr>
          <w:t>mon</w:t>
        </w:r>
        <w:proofErr w:type="spellEnd"/>
        <w:r w:rsidRPr="006A4569">
          <w:rPr>
            <w:rStyle w:val="a4"/>
            <w:color w:val="auto"/>
            <w:spacing w:val="-20"/>
            <w:sz w:val="28"/>
            <w:szCs w:val="28"/>
            <w:u w:val="none"/>
          </w:rPr>
          <w:t>.</w:t>
        </w:r>
        <w:r w:rsidRPr="006A4569">
          <w:rPr>
            <w:rStyle w:val="a4"/>
            <w:color w:val="auto"/>
            <w:spacing w:val="-20"/>
            <w:sz w:val="28"/>
            <w:szCs w:val="28"/>
            <w:u w:val="none"/>
            <w:lang w:val="en-US"/>
          </w:rPr>
          <w:t>gov</w:t>
        </w:r>
        <w:r w:rsidRPr="006A4569">
          <w:rPr>
            <w:rStyle w:val="a4"/>
            <w:color w:val="auto"/>
            <w:spacing w:val="-20"/>
            <w:sz w:val="28"/>
            <w:szCs w:val="28"/>
            <w:u w:val="none"/>
          </w:rPr>
          <w:t>.</w:t>
        </w:r>
        <w:proofErr w:type="spellStart"/>
        <w:r w:rsidRPr="006A4569">
          <w:rPr>
            <w:rStyle w:val="a4"/>
            <w:color w:val="auto"/>
            <w:spacing w:val="-20"/>
            <w:sz w:val="28"/>
            <w:szCs w:val="28"/>
            <w:u w:val="none"/>
            <w:lang w:val="en-US"/>
          </w:rPr>
          <w:t>ua</w:t>
        </w:r>
        <w:proofErr w:type="spellEnd"/>
        <w:r w:rsidRPr="006A4569">
          <w:rPr>
            <w:rStyle w:val="a4"/>
            <w:color w:val="auto"/>
            <w:spacing w:val="-20"/>
            <w:sz w:val="28"/>
            <w:szCs w:val="28"/>
            <w:u w:val="none"/>
          </w:rPr>
          <w:t>/</w:t>
        </w:r>
        <w:r w:rsidRPr="006A4569">
          <w:rPr>
            <w:rStyle w:val="a4"/>
            <w:color w:val="auto"/>
            <w:spacing w:val="-20"/>
            <w:sz w:val="28"/>
            <w:szCs w:val="28"/>
            <w:u w:val="none"/>
            <w:lang w:val="en-US"/>
          </w:rPr>
          <w:t>storage</w:t>
        </w:r>
        <w:r w:rsidRPr="006A4569">
          <w:rPr>
            <w:rStyle w:val="a4"/>
            <w:color w:val="auto"/>
            <w:spacing w:val="-20"/>
            <w:sz w:val="28"/>
            <w:szCs w:val="28"/>
            <w:u w:val="none"/>
          </w:rPr>
          <w:t>/</w:t>
        </w:r>
        <w:r w:rsidRPr="006A4569">
          <w:rPr>
            <w:rStyle w:val="a4"/>
            <w:color w:val="auto"/>
            <w:spacing w:val="-20"/>
            <w:sz w:val="28"/>
            <w:szCs w:val="28"/>
            <w:u w:val="none"/>
            <w:lang w:val="en-US"/>
          </w:rPr>
          <w:t>app</w:t>
        </w:r>
        <w:r w:rsidRPr="006A4569">
          <w:rPr>
            <w:rStyle w:val="a4"/>
            <w:color w:val="auto"/>
            <w:spacing w:val="-20"/>
            <w:sz w:val="28"/>
            <w:szCs w:val="28"/>
            <w:u w:val="none"/>
          </w:rPr>
          <w:t>/</w:t>
        </w:r>
        <w:r w:rsidRPr="006A4569">
          <w:rPr>
            <w:rStyle w:val="a4"/>
            <w:color w:val="auto"/>
            <w:spacing w:val="-20"/>
            <w:sz w:val="28"/>
            <w:szCs w:val="28"/>
            <w:u w:val="none"/>
            <w:lang w:val="en-US"/>
          </w:rPr>
          <w:t>media</w:t>
        </w:r>
        <w:r w:rsidRPr="006A4569">
          <w:rPr>
            <w:rStyle w:val="a4"/>
            <w:color w:val="auto"/>
            <w:spacing w:val="-20"/>
            <w:sz w:val="28"/>
            <w:szCs w:val="28"/>
            <w:u w:val="none"/>
          </w:rPr>
          <w:t>/</w:t>
        </w:r>
        <w:proofErr w:type="spellStart"/>
        <w:r w:rsidRPr="006A4569">
          <w:rPr>
            <w:rStyle w:val="a4"/>
            <w:color w:val="auto"/>
            <w:spacing w:val="-20"/>
            <w:sz w:val="28"/>
            <w:szCs w:val="28"/>
            <w:u w:val="none"/>
            <w:lang w:val="en-US"/>
          </w:rPr>
          <w:t>rizne</w:t>
        </w:r>
        <w:proofErr w:type="spellEnd"/>
        <w:r w:rsidRPr="006A4569">
          <w:rPr>
            <w:rStyle w:val="a4"/>
            <w:color w:val="auto"/>
            <w:spacing w:val="-20"/>
            <w:sz w:val="28"/>
            <w:szCs w:val="28"/>
            <w:u w:val="none"/>
          </w:rPr>
          <w:t>/</w:t>
        </w:r>
      </w:hyperlink>
      <w:r w:rsidRPr="006A4569">
        <w:rPr>
          <w:spacing w:val="-20"/>
          <w:sz w:val="28"/>
          <w:szCs w:val="28"/>
        </w:rPr>
        <w:t>2020/09/25/</w:t>
      </w:r>
      <w:proofErr w:type="spellStart"/>
      <w:r w:rsidRPr="006A4569">
        <w:rPr>
          <w:spacing w:val="-20"/>
          <w:sz w:val="28"/>
          <w:szCs w:val="28"/>
          <w:lang w:val="en-US"/>
        </w:rPr>
        <w:t>rozvitku</w:t>
      </w:r>
      <w:proofErr w:type="spellEnd"/>
      <w:r w:rsidRPr="006A4569">
        <w:rPr>
          <w:spacing w:val="-20"/>
          <w:sz w:val="28"/>
          <w:szCs w:val="28"/>
        </w:rPr>
        <w:t>-</w:t>
      </w:r>
      <w:proofErr w:type="spellStart"/>
      <w:r w:rsidRPr="006A4569">
        <w:rPr>
          <w:spacing w:val="-20"/>
          <w:sz w:val="28"/>
          <w:szCs w:val="28"/>
          <w:lang w:val="en-US"/>
        </w:rPr>
        <w:t>vishchoi</w:t>
      </w:r>
      <w:proofErr w:type="spellEnd"/>
      <w:r w:rsidRPr="006A4569">
        <w:rPr>
          <w:spacing w:val="-20"/>
          <w:sz w:val="28"/>
          <w:szCs w:val="28"/>
        </w:rPr>
        <w:t>-</w:t>
      </w:r>
      <w:proofErr w:type="spellStart"/>
      <w:r w:rsidRPr="006A4569">
        <w:rPr>
          <w:spacing w:val="-20"/>
          <w:sz w:val="28"/>
          <w:szCs w:val="28"/>
          <w:lang w:val="en-US"/>
        </w:rPr>
        <w:t>osviti</w:t>
      </w:r>
      <w:proofErr w:type="spellEnd"/>
      <w:r w:rsidRPr="006A4569">
        <w:rPr>
          <w:spacing w:val="-20"/>
          <w:sz w:val="28"/>
          <w:szCs w:val="28"/>
        </w:rPr>
        <w:t>-</w:t>
      </w:r>
      <w:r w:rsidRPr="006A4569">
        <w:rPr>
          <w:spacing w:val="-20"/>
          <w:sz w:val="28"/>
          <w:szCs w:val="28"/>
          <w:lang w:val="en-US"/>
        </w:rPr>
        <w:t>v</w:t>
      </w:r>
      <w:r w:rsidRPr="006A4569">
        <w:rPr>
          <w:spacing w:val="-20"/>
          <w:sz w:val="28"/>
          <w:szCs w:val="28"/>
        </w:rPr>
        <w:t>-</w:t>
      </w:r>
      <w:proofErr w:type="spellStart"/>
      <w:r w:rsidRPr="006A4569">
        <w:rPr>
          <w:spacing w:val="-20"/>
          <w:sz w:val="28"/>
          <w:szCs w:val="28"/>
          <w:lang w:val="en-US"/>
        </w:rPr>
        <w:t>ukraini</w:t>
      </w:r>
      <w:proofErr w:type="spellEnd"/>
      <w:r w:rsidRPr="006A4569">
        <w:rPr>
          <w:spacing w:val="-20"/>
          <w:sz w:val="28"/>
          <w:szCs w:val="28"/>
        </w:rPr>
        <w:t>-02-10-2020.</w:t>
      </w:r>
      <w:r w:rsidRPr="006A4569">
        <w:rPr>
          <w:spacing w:val="-20"/>
          <w:sz w:val="28"/>
          <w:szCs w:val="28"/>
          <w:lang w:val="en-US"/>
        </w:rPr>
        <w:t>pdf</w:t>
      </w:r>
      <w:r w:rsidRPr="006A4569">
        <w:rPr>
          <w:spacing w:val="-20"/>
          <w:sz w:val="28"/>
          <w:szCs w:val="28"/>
        </w:rPr>
        <w:t>.</w:t>
      </w:r>
    </w:p>
    <w:p w14:paraId="6903B280" w14:textId="77777777" w:rsidR="000E0DF9" w:rsidRPr="006A4569" w:rsidRDefault="000E0DF9" w:rsidP="000E0DF9">
      <w:pPr>
        <w:ind w:firstLine="284"/>
        <w:contextualSpacing/>
        <w:jc w:val="center"/>
        <w:rPr>
          <w:b/>
          <w:sz w:val="28"/>
          <w:szCs w:val="28"/>
        </w:rPr>
      </w:pPr>
      <w:proofErr w:type="spellStart"/>
      <w:r w:rsidRPr="006A4569">
        <w:rPr>
          <w:b/>
          <w:sz w:val="28"/>
          <w:szCs w:val="28"/>
        </w:rPr>
        <w:t>Основна</w:t>
      </w:r>
      <w:proofErr w:type="spellEnd"/>
      <w:r w:rsidRPr="006A4569">
        <w:rPr>
          <w:b/>
          <w:sz w:val="28"/>
          <w:szCs w:val="28"/>
        </w:rPr>
        <w:t xml:space="preserve"> </w:t>
      </w:r>
    </w:p>
    <w:p w14:paraId="4DE3D135" w14:textId="77777777" w:rsidR="000E0DF9" w:rsidRPr="006A4569" w:rsidRDefault="000E0DF9" w:rsidP="000E0DF9">
      <w:pPr>
        <w:ind w:firstLine="242"/>
        <w:contextualSpacing/>
        <w:jc w:val="both"/>
        <w:rPr>
          <w:sz w:val="28"/>
          <w:szCs w:val="28"/>
        </w:rPr>
      </w:pPr>
      <w:r w:rsidRPr="006A4569">
        <w:rPr>
          <w:sz w:val="28"/>
          <w:szCs w:val="28"/>
        </w:rPr>
        <w:t xml:space="preserve">1. Артемова </w:t>
      </w:r>
      <w:proofErr w:type="gramStart"/>
      <w:r w:rsidRPr="006A4569">
        <w:rPr>
          <w:sz w:val="28"/>
          <w:szCs w:val="28"/>
        </w:rPr>
        <w:t>Л.В.</w:t>
      </w:r>
      <w:proofErr w:type="gramEnd"/>
      <w:r w:rsidRPr="006A4569">
        <w:rPr>
          <w:sz w:val="28"/>
          <w:szCs w:val="28"/>
        </w:rPr>
        <w:t xml:space="preserve"> </w:t>
      </w:r>
      <w:proofErr w:type="spellStart"/>
      <w:r w:rsidRPr="006A4569">
        <w:rPr>
          <w:sz w:val="28"/>
          <w:szCs w:val="28"/>
        </w:rPr>
        <w:t>Педагогіка</w:t>
      </w:r>
      <w:proofErr w:type="spellEnd"/>
      <w:r w:rsidRPr="006A4569">
        <w:rPr>
          <w:sz w:val="28"/>
          <w:szCs w:val="28"/>
        </w:rPr>
        <w:t xml:space="preserve"> і методика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школи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.-метод. </w:t>
      </w:r>
      <w:proofErr w:type="spellStart"/>
      <w:r w:rsidRPr="006A4569">
        <w:rPr>
          <w:sz w:val="28"/>
          <w:szCs w:val="28"/>
        </w:rPr>
        <w:t>посіб</w:t>
      </w:r>
      <w:r w:rsidRPr="006A4569">
        <w:rPr>
          <w:sz w:val="28"/>
          <w:szCs w:val="28"/>
          <w:lang w:val="uk-UA"/>
        </w:rPr>
        <w:t>ник</w:t>
      </w:r>
      <w:proofErr w:type="spellEnd"/>
      <w:r w:rsidRPr="006A4569">
        <w:rPr>
          <w:sz w:val="28"/>
          <w:szCs w:val="28"/>
        </w:rPr>
        <w:t xml:space="preserve">. </w:t>
      </w:r>
      <w:proofErr w:type="spellStart"/>
      <w:r w:rsidRPr="006A4569">
        <w:rPr>
          <w:sz w:val="28"/>
          <w:szCs w:val="28"/>
        </w:rPr>
        <w:t>Київ</w:t>
      </w:r>
      <w:proofErr w:type="spellEnd"/>
      <w:r w:rsidRPr="006A4569">
        <w:rPr>
          <w:sz w:val="28"/>
          <w:szCs w:val="28"/>
        </w:rPr>
        <w:t>: Кондор, 2012. 189 с.</w:t>
      </w:r>
    </w:p>
    <w:p w14:paraId="37DDCFFF" w14:textId="77777777" w:rsidR="000E0DF9" w:rsidRPr="006A4569" w:rsidRDefault="000E0DF9" w:rsidP="000E0DF9">
      <w:pPr>
        <w:ind w:firstLine="242"/>
        <w:contextualSpacing/>
        <w:jc w:val="both"/>
        <w:rPr>
          <w:sz w:val="28"/>
          <w:szCs w:val="28"/>
        </w:rPr>
      </w:pPr>
      <w:r w:rsidRPr="006A4569">
        <w:rPr>
          <w:sz w:val="28"/>
          <w:szCs w:val="28"/>
        </w:rPr>
        <w:t>2. </w:t>
      </w:r>
      <w:proofErr w:type="spellStart"/>
      <w:r w:rsidRPr="006A4569">
        <w:rPr>
          <w:sz w:val="28"/>
          <w:szCs w:val="28"/>
        </w:rPr>
        <w:t>Барановська</w:t>
      </w:r>
      <w:proofErr w:type="spellEnd"/>
      <w:r w:rsidRPr="006A4569">
        <w:rPr>
          <w:sz w:val="28"/>
          <w:szCs w:val="28"/>
        </w:rPr>
        <w:t xml:space="preserve"> Л.В. </w:t>
      </w:r>
      <w:proofErr w:type="spellStart"/>
      <w:r w:rsidRPr="006A4569">
        <w:rPr>
          <w:sz w:val="28"/>
          <w:szCs w:val="28"/>
        </w:rPr>
        <w:t>Педагогіка</w:t>
      </w:r>
      <w:proofErr w:type="spellEnd"/>
      <w:r w:rsidRPr="006A4569">
        <w:rPr>
          <w:sz w:val="28"/>
          <w:szCs w:val="28"/>
        </w:rPr>
        <w:t xml:space="preserve"> та </w:t>
      </w:r>
      <w:proofErr w:type="spellStart"/>
      <w:r w:rsidRPr="006A4569">
        <w:rPr>
          <w:sz w:val="28"/>
          <w:szCs w:val="28"/>
        </w:rPr>
        <w:t>психологія</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школи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 </w:t>
      </w:r>
      <w:proofErr w:type="spellStart"/>
      <w:r w:rsidRPr="006A4569">
        <w:rPr>
          <w:sz w:val="28"/>
          <w:szCs w:val="28"/>
        </w:rPr>
        <w:t>посб</w:t>
      </w:r>
      <w:proofErr w:type="spellEnd"/>
      <w:r w:rsidRPr="006A4569">
        <w:rPr>
          <w:sz w:val="28"/>
          <w:szCs w:val="28"/>
        </w:rPr>
        <w:t xml:space="preserve">. </w:t>
      </w:r>
      <w:proofErr w:type="spellStart"/>
      <w:r w:rsidRPr="006A4569">
        <w:rPr>
          <w:sz w:val="28"/>
          <w:szCs w:val="28"/>
        </w:rPr>
        <w:t>Київ</w:t>
      </w:r>
      <w:proofErr w:type="spellEnd"/>
      <w:r w:rsidRPr="006A4569">
        <w:rPr>
          <w:sz w:val="28"/>
          <w:szCs w:val="28"/>
        </w:rPr>
        <w:t xml:space="preserve">: НАУ, 2015. 240 с. </w:t>
      </w:r>
      <w:r w:rsidRPr="006A4569">
        <w:rPr>
          <w:sz w:val="28"/>
          <w:szCs w:val="28"/>
          <w:lang w:val="en-US"/>
        </w:rPr>
        <w:t>URL</w:t>
      </w:r>
      <w:r w:rsidRPr="006A4569">
        <w:rPr>
          <w:sz w:val="28"/>
          <w:szCs w:val="28"/>
        </w:rPr>
        <w:t xml:space="preserve">: </w:t>
      </w:r>
      <w:hyperlink r:id="rId15" w:history="1">
        <w:r w:rsidRPr="006A4569">
          <w:rPr>
            <w:rStyle w:val="a4"/>
            <w:color w:val="auto"/>
            <w:sz w:val="28"/>
            <w:szCs w:val="28"/>
            <w:u w:val="none"/>
          </w:rPr>
          <w:t>http://er.nau.edu.ua/</w:t>
        </w:r>
      </w:hyperlink>
      <w:r w:rsidRPr="006A4569">
        <w:rPr>
          <w:sz w:val="28"/>
          <w:szCs w:val="28"/>
        </w:rPr>
        <w:t>.</w:t>
      </w:r>
    </w:p>
    <w:p w14:paraId="53813923" w14:textId="77777777" w:rsidR="00C27716" w:rsidRDefault="000E0DF9" w:rsidP="00C27716">
      <w:pPr>
        <w:ind w:firstLine="242"/>
        <w:contextualSpacing/>
        <w:jc w:val="both"/>
        <w:rPr>
          <w:sz w:val="28"/>
          <w:szCs w:val="28"/>
          <w:lang w:val="uk-UA"/>
        </w:rPr>
      </w:pPr>
      <w:r w:rsidRPr="006A4569">
        <w:rPr>
          <w:sz w:val="28"/>
          <w:szCs w:val="28"/>
        </w:rPr>
        <w:t>3. </w:t>
      </w:r>
      <w:proofErr w:type="spellStart"/>
      <w:r w:rsidR="00C27716" w:rsidRPr="00C27716">
        <w:rPr>
          <w:sz w:val="28"/>
          <w:szCs w:val="28"/>
        </w:rPr>
        <w:t>Бігич</w:t>
      </w:r>
      <w:proofErr w:type="spellEnd"/>
      <w:r w:rsidR="00C27716" w:rsidRPr="00C27716">
        <w:rPr>
          <w:sz w:val="28"/>
          <w:szCs w:val="28"/>
        </w:rPr>
        <w:t xml:space="preserve"> О. Б., </w:t>
      </w:r>
      <w:proofErr w:type="spellStart"/>
      <w:r w:rsidR="00C27716" w:rsidRPr="00C27716">
        <w:rPr>
          <w:sz w:val="28"/>
          <w:szCs w:val="28"/>
        </w:rPr>
        <w:t>Бориско</w:t>
      </w:r>
      <w:proofErr w:type="spellEnd"/>
      <w:r w:rsidR="00C27716" w:rsidRPr="00C27716">
        <w:rPr>
          <w:sz w:val="28"/>
          <w:szCs w:val="28"/>
        </w:rPr>
        <w:t xml:space="preserve"> Н. Ф., </w:t>
      </w:r>
      <w:proofErr w:type="spellStart"/>
      <w:r w:rsidR="00C27716" w:rsidRPr="00C27716">
        <w:rPr>
          <w:sz w:val="28"/>
          <w:szCs w:val="28"/>
        </w:rPr>
        <w:t>Борецька</w:t>
      </w:r>
      <w:proofErr w:type="spellEnd"/>
      <w:r w:rsidR="00C27716" w:rsidRPr="00C27716">
        <w:rPr>
          <w:sz w:val="28"/>
          <w:szCs w:val="28"/>
        </w:rPr>
        <w:t xml:space="preserve"> Г. Е. Методика </w:t>
      </w:r>
      <w:proofErr w:type="spellStart"/>
      <w:r w:rsidR="00C27716" w:rsidRPr="00C27716">
        <w:rPr>
          <w:sz w:val="28"/>
          <w:szCs w:val="28"/>
        </w:rPr>
        <w:t>навчання</w:t>
      </w:r>
      <w:proofErr w:type="spellEnd"/>
      <w:r w:rsidR="00C27716" w:rsidRPr="00C27716">
        <w:rPr>
          <w:sz w:val="28"/>
          <w:szCs w:val="28"/>
        </w:rPr>
        <w:t xml:space="preserve"> </w:t>
      </w:r>
      <w:proofErr w:type="spellStart"/>
      <w:r w:rsidR="00C27716" w:rsidRPr="00C27716">
        <w:rPr>
          <w:sz w:val="28"/>
          <w:szCs w:val="28"/>
        </w:rPr>
        <w:t>іноземних</w:t>
      </w:r>
      <w:proofErr w:type="spellEnd"/>
      <w:r w:rsidR="00C27716" w:rsidRPr="00C27716">
        <w:rPr>
          <w:sz w:val="28"/>
          <w:szCs w:val="28"/>
        </w:rPr>
        <w:t xml:space="preserve"> мов і</w:t>
      </w:r>
      <w:r w:rsidR="00C27716">
        <w:rPr>
          <w:sz w:val="28"/>
          <w:szCs w:val="28"/>
          <w:lang w:val="uk-UA"/>
        </w:rPr>
        <w:t xml:space="preserve"> </w:t>
      </w:r>
      <w:r w:rsidR="00C27716" w:rsidRPr="00C27716">
        <w:rPr>
          <w:sz w:val="28"/>
          <w:szCs w:val="28"/>
        </w:rPr>
        <w:t xml:space="preserve">культур: </w:t>
      </w:r>
      <w:proofErr w:type="spellStart"/>
      <w:r w:rsidR="00C27716" w:rsidRPr="00C27716">
        <w:rPr>
          <w:sz w:val="28"/>
          <w:szCs w:val="28"/>
        </w:rPr>
        <w:t>теорія</w:t>
      </w:r>
      <w:proofErr w:type="spellEnd"/>
      <w:r w:rsidR="00C27716" w:rsidRPr="00C27716">
        <w:rPr>
          <w:sz w:val="28"/>
          <w:szCs w:val="28"/>
        </w:rPr>
        <w:t xml:space="preserve"> і </w:t>
      </w:r>
      <w:proofErr w:type="gramStart"/>
      <w:r w:rsidR="00C27716" w:rsidRPr="00C27716">
        <w:rPr>
          <w:sz w:val="28"/>
          <w:szCs w:val="28"/>
        </w:rPr>
        <w:t>практика :</w:t>
      </w:r>
      <w:proofErr w:type="gramEnd"/>
      <w:r w:rsidR="00C27716" w:rsidRPr="00C27716">
        <w:rPr>
          <w:sz w:val="28"/>
          <w:szCs w:val="28"/>
        </w:rPr>
        <w:t xml:space="preserve"> </w:t>
      </w:r>
      <w:proofErr w:type="spellStart"/>
      <w:r w:rsidR="00C27716" w:rsidRPr="00C27716">
        <w:rPr>
          <w:sz w:val="28"/>
          <w:szCs w:val="28"/>
        </w:rPr>
        <w:t>підручник</w:t>
      </w:r>
      <w:proofErr w:type="spellEnd"/>
      <w:r w:rsidR="00C27716" w:rsidRPr="00C27716">
        <w:rPr>
          <w:sz w:val="28"/>
          <w:szCs w:val="28"/>
        </w:rPr>
        <w:t xml:space="preserve"> для </w:t>
      </w:r>
      <w:proofErr w:type="spellStart"/>
      <w:r w:rsidR="00C27716" w:rsidRPr="00C27716">
        <w:rPr>
          <w:sz w:val="28"/>
          <w:szCs w:val="28"/>
        </w:rPr>
        <w:t>студентів</w:t>
      </w:r>
      <w:proofErr w:type="spellEnd"/>
      <w:r w:rsidR="00C27716" w:rsidRPr="00C27716">
        <w:rPr>
          <w:sz w:val="28"/>
          <w:szCs w:val="28"/>
        </w:rPr>
        <w:t xml:space="preserve"> </w:t>
      </w:r>
      <w:proofErr w:type="spellStart"/>
      <w:r w:rsidR="00C27716" w:rsidRPr="00C27716">
        <w:rPr>
          <w:sz w:val="28"/>
          <w:szCs w:val="28"/>
        </w:rPr>
        <w:t>класичних</w:t>
      </w:r>
      <w:proofErr w:type="spellEnd"/>
      <w:r w:rsidR="00C27716" w:rsidRPr="00C27716">
        <w:rPr>
          <w:sz w:val="28"/>
          <w:szCs w:val="28"/>
        </w:rPr>
        <w:t xml:space="preserve">, </w:t>
      </w:r>
      <w:proofErr w:type="spellStart"/>
      <w:r w:rsidR="00C27716" w:rsidRPr="00C27716">
        <w:rPr>
          <w:sz w:val="28"/>
          <w:szCs w:val="28"/>
        </w:rPr>
        <w:t>педагогічних</w:t>
      </w:r>
      <w:proofErr w:type="spellEnd"/>
      <w:r w:rsidR="00C27716" w:rsidRPr="00C27716">
        <w:rPr>
          <w:sz w:val="28"/>
          <w:szCs w:val="28"/>
        </w:rPr>
        <w:t xml:space="preserve"> і</w:t>
      </w:r>
      <w:r w:rsidR="00C27716">
        <w:rPr>
          <w:sz w:val="28"/>
          <w:szCs w:val="28"/>
          <w:lang w:val="uk-UA"/>
        </w:rPr>
        <w:t xml:space="preserve"> </w:t>
      </w:r>
      <w:proofErr w:type="spellStart"/>
      <w:r w:rsidR="00C27716" w:rsidRPr="00C27716">
        <w:rPr>
          <w:sz w:val="28"/>
          <w:szCs w:val="28"/>
        </w:rPr>
        <w:t>лінгвістичних</w:t>
      </w:r>
      <w:proofErr w:type="spellEnd"/>
      <w:r w:rsidR="00C27716" w:rsidRPr="00C27716">
        <w:rPr>
          <w:sz w:val="28"/>
          <w:szCs w:val="28"/>
        </w:rPr>
        <w:t xml:space="preserve"> </w:t>
      </w:r>
      <w:proofErr w:type="spellStart"/>
      <w:r w:rsidR="00C27716" w:rsidRPr="00C27716">
        <w:rPr>
          <w:sz w:val="28"/>
          <w:szCs w:val="28"/>
        </w:rPr>
        <w:t>університетів</w:t>
      </w:r>
      <w:proofErr w:type="spellEnd"/>
      <w:r w:rsidR="00C27716" w:rsidRPr="00C27716">
        <w:rPr>
          <w:sz w:val="28"/>
          <w:szCs w:val="28"/>
        </w:rPr>
        <w:t xml:space="preserve">. </w:t>
      </w:r>
      <w:proofErr w:type="spellStart"/>
      <w:r w:rsidR="00C27716" w:rsidRPr="00C27716">
        <w:rPr>
          <w:sz w:val="28"/>
          <w:szCs w:val="28"/>
        </w:rPr>
        <w:t>Київ</w:t>
      </w:r>
      <w:proofErr w:type="spellEnd"/>
      <w:r w:rsidR="00C27716" w:rsidRPr="00C27716">
        <w:rPr>
          <w:sz w:val="28"/>
          <w:szCs w:val="28"/>
        </w:rPr>
        <w:t xml:space="preserve">: </w:t>
      </w:r>
      <w:proofErr w:type="spellStart"/>
      <w:r w:rsidR="00C27716" w:rsidRPr="00C27716">
        <w:rPr>
          <w:sz w:val="28"/>
          <w:szCs w:val="28"/>
        </w:rPr>
        <w:t>Ленвіт</w:t>
      </w:r>
      <w:proofErr w:type="spellEnd"/>
      <w:r w:rsidR="00C27716" w:rsidRPr="00C27716">
        <w:rPr>
          <w:sz w:val="28"/>
          <w:szCs w:val="28"/>
        </w:rPr>
        <w:t>, 2013. 592 с</w:t>
      </w:r>
      <w:r w:rsidR="00C27716">
        <w:rPr>
          <w:sz w:val="28"/>
          <w:szCs w:val="28"/>
          <w:lang w:val="uk-UA"/>
        </w:rPr>
        <w:t>.</w:t>
      </w:r>
    </w:p>
    <w:p w14:paraId="1F79C2D7" w14:textId="77777777" w:rsidR="000E0DF9" w:rsidRPr="006A4569" w:rsidRDefault="000E0DF9" w:rsidP="00C27716">
      <w:pPr>
        <w:ind w:firstLine="242"/>
        <w:contextualSpacing/>
        <w:jc w:val="both"/>
        <w:rPr>
          <w:sz w:val="28"/>
          <w:szCs w:val="28"/>
        </w:rPr>
      </w:pPr>
      <w:r w:rsidRPr="006A4569">
        <w:rPr>
          <w:sz w:val="28"/>
          <w:szCs w:val="28"/>
        </w:rPr>
        <w:t xml:space="preserve">4. Виноградова В. Є., Юрченко В. І. </w:t>
      </w:r>
      <w:proofErr w:type="spellStart"/>
      <w:r w:rsidRPr="006A4569">
        <w:rPr>
          <w:sz w:val="28"/>
          <w:szCs w:val="28"/>
        </w:rPr>
        <w:t>Психологія</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освіти</w:t>
      </w:r>
      <w:proofErr w:type="spellEnd"/>
      <w:r w:rsidRPr="006A4569">
        <w:rPr>
          <w:sz w:val="28"/>
          <w:szCs w:val="28"/>
        </w:rPr>
        <w:t xml:space="preserve">: </w:t>
      </w:r>
      <w:proofErr w:type="spellStart"/>
      <w:r w:rsidRPr="006A4569">
        <w:rPr>
          <w:sz w:val="28"/>
          <w:szCs w:val="28"/>
        </w:rPr>
        <w:t>теоретичні</w:t>
      </w:r>
      <w:proofErr w:type="spellEnd"/>
      <w:r w:rsidRPr="006A4569">
        <w:rPr>
          <w:sz w:val="28"/>
          <w:szCs w:val="28"/>
        </w:rPr>
        <w:t xml:space="preserve"> та </w:t>
      </w:r>
      <w:proofErr w:type="spellStart"/>
      <w:r w:rsidRPr="006A4569">
        <w:rPr>
          <w:sz w:val="28"/>
          <w:szCs w:val="28"/>
        </w:rPr>
        <w:t>практичні</w:t>
      </w:r>
      <w:proofErr w:type="spellEnd"/>
      <w:r w:rsidRPr="006A4569">
        <w:rPr>
          <w:sz w:val="28"/>
          <w:szCs w:val="28"/>
        </w:rPr>
        <w:t xml:space="preserve"> </w:t>
      </w:r>
      <w:proofErr w:type="spellStart"/>
      <w:r w:rsidRPr="006A4569">
        <w:rPr>
          <w:sz w:val="28"/>
          <w:szCs w:val="28"/>
        </w:rPr>
        <w:t>аспекти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 </w:t>
      </w:r>
      <w:proofErr w:type="spellStart"/>
      <w:r w:rsidRPr="006A4569">
        <w:rPr>
          <w:sz w:val="28"/>
          <w:szCs w:val="28"/>
        </w:rPr>
        <w:t>посіб</w:t>
      </w:r>
      <w:proofErr w:type="spellEnd"/>
      <w:r w:rsidRPr="006A4569">
        <w:rPr>
          <w:sz w:val="28"/>
          <w:szCs w:val="28"/>
        </w:rPr>
        <w:t xml:space="preserve">. 2-е вид. </w:t>
      </w:r>
      <w:proofErr w:type="spellStart"/>
      <w:r w:rsidRPr="006A4569">
        <w:rPr>
          <w:sz w:val="28"/>
          <w:szCs w:val="28"/>
        </w:rPr>
        <w:t>Київ</w:t>
      </w:r>
      <w:proofErr w:type="spellEnd"/>
      <w:r w:rsidRPr="006A4569">
        <w:rPr>
          <w:sz w:val="28"/>
          <w:szCs w:val="28"/>
        </w:rPr>
        <w:t xml:space="preserve">: Вид-во </w:t>
      </w:r>
      <w:proofErr w:type="spellStart"/>
      <w:r w:rsidRPr="006A4569">
        <w:rPr>
          <w:sz w:val="28"/>
          <w:szCs w:val="28"/>
        </w:rPr>
        <w:t>Ліра</w:t>
      </w:r>
      <w:proofErr w:type="spellEnd"/>
      <w:r w:rsidRPr="006A4569">
        <w:rPr>
          <w:sz w:val="28"/>
          <w:szCs w:val="28"/>
        </w:rPr>
        <w:t>-К, 2020. 296 с. URL: http://lira-k.com.ua/preview/12630.pdf</w:t>
      </w:r>
    </w:p>
    <w:p w14:paraId="1D3484C1" w14:textId="77777777" w:rsidR="000E0DF9" w:rsidRPr="006A4569" w:rsidRDefault="000E0DF9" w:rsidP="000E0DF9">
      <w:pPr>
        <w:ind w:firstLine="242"/>
        <w:contextualSpacing/>
        <w:jc w:val="both"/>
        <w:rPr>
          <w:sz w:val="28"/>
          <w:szCs w:val="28"/>
          <w:lang w:val="en-US"/>
        </w:rPr>
      </w:pPr>
      <w:r w:rsidRPr="006A4569">
        <w:rPr>
          <w:spacing w:val="-20"/>
          <w:sz w:val="28"/>
          <w:szCs w:val="28"/>
        </w:rPr>
        <w:t>5. </w:t>
      </w:r>
      <w:proofErr w:type="spellStart"/>
      <w:r w:rsidRPr="006A4569">
        <w:rPr>
          <w:spacing w:val="-20"/>
          <w:sz w:val="28"/>
          <w:szCs w:val="28"/>
        </w:rPr>
        <w:t>Гладуш</w:t>
      </w:r>
      <w:proofErr w:type="spellEnd"/>
      <w:r w:rsidRPr="006A4569">
        <w:rPr>
          <w:spacing w:val="-20"/>
          <w:sz w:val="28"/>
          <w:szCs w:val="28"/>
        </w:rPr>
        <w:t xml:space="preserve"> В. А. </w:t>
      </w:r>
      <w:proofErr w:type="spellStart"/>
      <w:r w:rsidRPr="006A4569">
        <w:rPr>
          <w:spacing w:val="-20"/>
          <w:sz w:val="28"/>
          <w:szCs w:val="28"/>
        </w:rPr>
        <w:t>Педагогіка</w:t>
      </w:r>
      <w:proofErr w:type="spellEnd"/>
      <w:r w:rsidRPr="006A4569">
        <w:rPr>
          <w:spacing w:val="-20"/>
          <w:sz w:val="28"/>
          <w:szCs w:val="28"/>
        </w:rPr>
        <w:t xml:space="preserve"> </w:t>
      </w:r>
      <w:proofErr w:type="spellStart"/>
      <w:r w:rsidRPr="006A4569">
        <w:rPr>
          <w:spacing w:val="-20"/>
          <w:sz w:val="28"/>
          <w:szCs w:val="28"/>
        </w:rPr>
        <w:t>вищої</w:t>
      </w:r>
      <w:proofErr w:type="spellEnd"/>
      <w:r w:rsidRPr="006A4569">
        <w:rPr>
          <w:spacing w:val="-20"/>
          <w:sz w:val="28"/>
          <w:szCs w:val="28"/>
        </w:rPr>
        <w:t xml:space="preserve"> </w:t>
      </w:r>
      <w:proofErr w:type="spellStart"/>
      <w:r w:rsidRPr="006A4569">
        <w:rPr>
          <w:spacing w:val="-20"/>
          <w:sz w:val="28"/>
          <w:szCs w:val="28"/>
        </w:rPr>
        <w:t>школи</w:t>
      </w:r>
      <w:proofErr w:type="spellEnd"/>
      <w:r w:rsidRPr="006A4569">
        <w:rPr>
          <w:spacing w:val="-20"/>
          <w:sz w:val="28"/>
          <w:szCs w:val="28"/>
        </w:rPr>
        <w:t xml:space="preserve">: </w:t>
      </w:r>
      <w:proofErr w:type="spellStart"/>
      <w:r w:rsidRPr="006A4569">
        <w:rPr>
          <w:spacing w:val="-20"/>
          <w:sz w:val="28"/>
          <w:szCs w:val="28"/>
        </w:rPr>
        <w:t>теорія</w:t>
      </w:r>
      <w:proofErr w:type="spellEnd"/>
      <w:r w:rsidRPr="006A4569">
        <w:rPr>
          <w:spacing w:val="-20"/>
          <w:sz w:val="28"/>
          <w:szCs w:val="28"/>
        </w:rPr>
        <w:t xml:space="preserve">, практика, </w:t>
      </w:r>
      <w:proofErr w:type="spellStart"/>
      <w:r w:rsidRPr="006A4569">
        <w:rPr>
          <w:spacing w:val="-20"/>
          <w:sz w:val="28"/>
          <w:szCs w:val="28"/>
        </w:rPr>
        <w:t>історія</w:t>
      </w:r>
      <w:proofErr w:type="spellEnd"/>
      <w:r w:rsidRPr="006A4569">
        <w:rPr>
          <w:spacing w:val="-20"/>
          <w:sz w:val="28"/>
          <w:szCs w:val="28"/>
        </w:rPr>
        <w:t xml:space="preserve">: </w:t>
      </w:r>
      <w:proofErr w:type="spellStart"/>
      <w:r w:rsidRPr="006A4569">
        <w:rPr>
          <w:spacing w:val="-20"/>
          <w:sz w:val="28"/>
          <w:szCs w:val="28"/>
        </w:rPr>
        <w:t>навч</w:t>
      </w:r>
      <w:proofErr w:type="spellEnd"/>
      <w:r w:rsidRPr="006A4569">
        <w:rPr>
          <w:spacing w:val="-20"/>
          <w:sz w:val="28"/>
          <w:szCs w:val="28"/>
        </w:rPr>
        <w:t xml:space="preserve">. </w:t>
      </w:r>
      <w:proofErr w:type="spellStart"/>
      <w:r w:rsidRPr="006A4569">
        <w:rPr>
          <w:spacing w:val="-20"/>
          <w:sz w:val="28"/>
          <w:szCs w:val="28"/>
        </w:rPr>
        <w:t>посіб</w:t>
      </w:r>
      <w:proofErr w:type="spellEnd"/>
      <w:r w:rsidRPr="006A4569">
        <w:rPr>
          <w:spacing w:val="-20"/>
          <w:sz w:val="28"/>
          <w:szCs w:val="28"/>
        </w:rPr>
        <w:t>. Д</w:t>
      </w:r>
      <w:r w:rsidRPr="006A4569">
        <w:rPr>
          <w:spacing w:val="-20"/>
          <w:sz w:val="28"/>
          <w:szCs w:val="28"/>
          <w:lang w:val="en-US"/>
        </w:rPr>
        <w:t xml:space="preserve">., 2014. 416 </w:t>
      </w:r>
      <w:r w:rsidRPr="006A4569">
        <w:rPr>
          <w:spacing w:val="-20"/>
          <w:sz w:val="28"/>
          <w:szCs w:val="28"/>
        </w:rPr>
        <w:t>с</w:t>
      </w:r>
      <w:r w:rsidRPr="006A4569">
        <w:rPr>
          <w:spacing w:val="-20"/>
          <w:sz w:val="28"/>
          <w:szCs w:val="28"/>
          <w:lang w:val="en-US"/>
        </w:rPr>
        <w:t xml:space="preserve">. URL:  </w:t>
      </w:r>
      <w:hyperlink r:id="rId16" w:history="1">
        <w:r w:rsidRPr="006A4569">
          <w:rPr>
            <w:rStyle w:val="a4"/>
            <w:color w:val="auto"/>
            <w:spacing w:val="-20"/>
            <w:sz w:val="28"/>
            <w:szCs w:val="28"/>
            <w:u w:val="none"/>
            <w:lang w:val="en-US"/>
          </w:rPr>
          <w:t>http://distance.dnu.dp.ua/ukr/nmmateriali/documents/pedagogikavsh.pdf</w:t>
        </w:r>
      </w:hyperlink>
      <w:r w:rsidRPr="006A4569">
        <w:rPr>
          <w:sz w:val="28"/>
          <w:szCs w:val="28"/>
          <w:lang w:val="en-US"/>
        </w:rPr>
        <w:t>.</w:t>
      </w:r>
    </w:p>
    <w:p w14:paraId="02D5A101" w14:textId="77777777" w:rsidR="00C27716" w:rsidRDefault="000E0DF9" w:rsidP="00C27716">
      <w:pPr>
        <w:ind w:firstLine="242"/>
        <w:contextualSpacing/>
        <w:jc w:val="both"/>
        <w:rPr>
          <w:sz w:val="28"/>
          <w:szCs w:val="28"/>
          <w:lang w:val="uk-UA"/>
        </w:rPr>
      </w:pPr>
      <w:r w:rsidRPr="00C27716">
        <w:rPr>
          <w:sz w:val="28"/>
          <w:szCs w:val="28"/>
          <w:lang w:val="en-US"/>
        </w:rPr>
        <w:t>6. </w:t>
      </w:r>
      <w:r w:rsidR="00C27716" w:rsidRPr="00C27716">
        <w:rPr>
          <w:sz w:val="28"/>
          <w:szCs w:val="28"/>
        </w:rPr>
        <w:t>Голубенко</w:t>
      </w:r>
      <w:r w:rsidR="00C27716" w:rsidRPr="00C27716">
        <w:rPr>
          <w:sz w:val="28"/>
          <w:szCs w:val="28"/>
          <w:lang w:val="en-US"/>
        </w:rPr>
        <w:t xml:space="preserve"> </w:t>
      </w:r>
      <w:r w:rsidR="00C27716" w:rsidRPr="00C27716">
        <w:rPr>
          <w:sz w:val="28"/>
          <w:szCs w:val="28"/>
        </w:rPr>
        <w:t>Л</w:t>
      </w:r>
      <w:r w:rsidR="00C27716" w:rsidRPr="00C27716">
        <w:rPr>
          <w:sz w:val="28"/>
          <w:szCs w:val="28"/>
          <w:lang w:val="en-US"/>
        </w:rPr>
        <w:t>.</w:t>
      </w:r>
      <w:r w:rsidR="00C27716" w:rsidRPr="00C27716">
        <w:rPr>
          <w:sz w:val="28"/>
          <w:szCs w:val="28"/>
        </w:rPr>
        <w:t>М</w:t>
      </w:r>
      <w:r w:rsidR="00C27716" w:rsidRPr="00C27716">
        <w:rPr>
          <w:sz w:val="28"/>
          <w:szCs w:val="28"/>
          <w:lang w:val="en-US"/>
        </w:rPr>
        <w:t xml:space="preserve">., </w:t>
      </w:r>
      <w:r w:rsidR="00C27716" w:rsidRPr="00C27716">
        <w:rPr>
          <w:sz w:val="28"/>
          <w:szCs w:val="28"/>
        </w:rPr>
        <w:t>Колесниченко</w:t>
      </w:r>
      <w:r w:rsidR="00C27716" w:rsidRPr="00C27716">
        <w:rPr>
          <w:sz w:val="28"/>
          <w:szCs w:val="28"/>
          <w:lang w:val="en-US"/>
        </w:rPr>
        <w:t xml:space="preserve"> </w:t>
      </w:r>
      <w:r w:rsidR="00C27716" w:rsidRPr="00C27716">
        <w:rPr>
          <w:sz w:val="28"/>
          <w:szCs w:val="28"/>
        </w:rPr>
        <w:t>Н</w:t>
      </w:r>
      <w:r w:rsidR="00C27716" w:rsidRPr="00C27716">
        <w:rPr>
          <w:sz w:val="28"/>
          <w:szCs w:val="28"/>
          <w:lang w:val="en-US"/>
        </w:rPr>
        <w:t>.</w:t>
      </w:r>
      <w:r w:rsidR="00C27716" w:rsidRPr="00C27716">
        <w:rPr>
          <w:sz w:val="28"/>
          <w:szCs w:val="28"/>
        </w:rPr>
        <w:t>Ю</w:t>
      </w:r>
      <w:r w:rsidR="00C27716" w:rsidRPr="00C27716">
        <w:rPr>
          <w:sz w:val="28"/>
          <w:szCs w:val="28"/>
          <w:lang w:val="en-US"/>
        </w:rPr>
        <w:t xml:space="preserve">., </w:t>
      </w:r>
      <w:proofErr w:type="spellStart"/>
      <w:r w:rsidR="00C27716" w:rsidRPr="00C27716">
        <w:rPr>
          <w:sz w:val="28"/>
          <w:szCs w:val="28"/>
        </w:rPr>
        <w:t>Марінашвілі</w:t>
      </w:r>
      <w:proofErr w:type="spellEnd"/>
      <w:r w:rsidR="00C27716" w:rsidRPr="00C27716">
        <w:rPr>
          <w:sz w:val="28"/>
          <w:szCs w:val="28"/>
          <w:lang w:val="en-US"/>
        </w:rPr>
        <w:t xml:space="preserve"> </w:t>
      </w:r>
      <w:r w:rsidR="00C27716" w:rsidRPr="00C27716">
        <w:rPr>
          <w:sz w:val="28"/>
          <w:szCs w:val="28"/>
        </w:rPr>
        <w:t>М</w:t>
      </w:r>
      <w:r w:rsidR="00C27716" w:rsidRPr="00C27716">
        <w:rPr>
          <w:sz w:val="28"/>
          <w:szCs w:val="28"/>
          <w:lang w:val="en-US"/>
        </w:rPr>
        <w:t>.</w:t>
      </w:r>
      <w:r w:rsidR="00C27716" w:rsidRPr="00C27716">
        <w:rPr>
          <w:sz w:val="28"/>
          <w:szCs w:val="28"/>
        </w:rPr>
        <w:t>Д</w:t>
      </w:r>
      <w:r w:rsidR="00C27716" w:rsidRPr="00C27716">
        <w:rPr>
          <w:sz w:val="28"/>
          <w:szCs w:val="28"/>
          <w:lang w:val="en-US"/>
        </w:rPr>
        <w:t xml:space="preserve">. </w:t>
      </w:r>
      <w:proofErr w:type="spellStart"/>
      <w:r w:rsidR="00C27716" w:rsidRPr="00C27716">
        <w:rPr>
          <w:sz w:val="28"/>
          <w:szCs w:val="28"/>
        </w:rPr>
        <w:t>Асистентська</w:t>
      </w:r>
      <w:proofErr w:type="spellEnd"/>
      <w:r w:rsidR="00C27716" w:rsidRPr="00C27716">
        <w:rPr>
          <w:sz w:val="28"/>
          <w:szCs w:val="28"/>
          <w:lang w:val="en-US"/>
        </w:rPr>
        <w:t xml:space="preserve"> </w:t>
      </w:r>
      <w:r w:rsidR="00C27716" w:rsidRPr="00C27716">
        <w:rPr>
          <w:sz w:val="28"/>
          <w:szCs w:val="28"/>
        </w:rPr>
        <w:t>практика</w:t>
      </w:r>
      <w:r w:rsidR="00C27716">
        <w:rPr>
          <w:sz w:val="28"/>
          <w:szCs w:val="28"/>
          <w:lang w:val="uk-UA"/>
        </w:rPr>
        <w:t xml:space="preserve"> </w:t>
      </w:r>
      <w:proofErr w:type="spellStart"/>
      <w:r w:rsidR="00C27716" w:rsidRPr="00C27716">
        <w:rPr>
          <w:sz w:val="28"/>
          <w:szCs w:val="28"/>
        </w:rPr>
        <w:t>здобувачів</w:t>
      </w:r>
      <w:proofErr w:type="spellEnd"/>
      <w:r w:rsidR="00C27716" w:rsidRPr="00C27716">
        <w:rPr>
          <w:sz w:val="28"/>
          <w:szCs w:val="28"/>
          <w:lang w:val="en-US"/>
        </w:rPr>
        <w:t xml:space="preserve"> </w:t>
      </w:r>
      <w:proofErr w:type="spellStart"/>
      <w:r w:rsidR="00C27716" w:rsidRPr="00C27716">
        <w:rPr>
          <w:sz w:val="28"/>
          <w:szCs w:val="28"/>
        </w:rPr>
        <w:t>вищої</w:t>
      </w:r>
      <w:proofErr w:type="spellEnd"/>
      <w:r w:rsidR="00C27716" w:rsidRPr="00C27716">
        <w:rPr>
          <w:sz w:val="28"/>
          <w:szCs w:val="28"/>
          <w:lang w:val="en-US"/>
        </w:rPr>
        <w:t xml:space="preserve"> </w:t>
      </w:r>
      <w:proofErr w:type="spellStart"/>
      <w:r w:rsidR="00C27716" w:rsidRPr="00C27716">
        <w:rPr>
          <w:sz w:val="28"/>
          <w:szCs w:val="28"/>
        </w:rPr>
        <w:t>освіти</w:t>
      </w:r>
      <w:proofErr w:type="spellEnd"/>
      <w:r w:rsidR="00C27716" w:rsidRPr="00C27716">
        <w:rPr>
          <w:sz w:val="28"/>
          <w:szCs w:val="28"/>
          <w:lang w:val="en-US"/>
        </w:rPr>
        <w:t xml:space="preserve"> </w:t>
      </w:r>
      <w:proofErr w:type="spellStart"/>
      <w:r w:rsidR="00C27716" w:rsidRPr="00C27716">
        <w:rPr>
          <w:sz w:val="28"/>
          <w:szCs w:val="28"/>
        </w:rPr>
        <w:t>ступеня</w:t>
      </w:r>
      <w:proofErr w:type="spellEnd"/>
      <w:r w:rsidR="00C27716" w:rsidRPr="00C27716">
        <w:rPr>
          <w:sz w:val="28"/>
          <w:szCs w:val="28"/>
          <w:lang w:val="en-US"/>
        </w:rPr>
        <w:t xml:space="preserve"> </w:t>
      </w:r>
      <w:proofErr w:type="spellStart"/>
      <w:r w:rsidR="00C27716" w:rsidRPr="00C27716">
        <w:rPr>
          <w:sz w:val="28"/>
          <w:szCs w:val="28"/>
        </w:rPr>
        <w:t>магістра</w:t>
      </w:r>
      <w:proofErr w:type="spellEnd"/>
      <w:r w:rsidR="00C27716" w:rsidRPr="00C27716">
        <w:rPr>
          <w:sz w:val="28"/>
          <w:szCs w:val="28"/>
          <w:lang w:val="en-US"/>
        </w:rPr>
        <w:t xml:space="preserve">: </w:t>
      </w:r>
      <w:proofErr w:type="spellStart"/>
      <w:proofErr w:type="gramStart"/>
      <w:r w:rsidR="00C27716" w:rsidRPr="00C27716">
        <w:rPr>
          <w:sz w:val="28"/>
          <w:szCs w:val="28"/>
        </w:rPr>
        <w:t>навч</w:t>
      </w:r>
      <w:proofErr w:type="spellEnd"/>
      <w:r w:rsidR="00C27716" w:rsidRPr="00C27716">
        <w:rPr>
          <w:sz w:val="28"/>
          <w:szCs w:val="28"/>
          <w:lang w:val="en-US"/>
        </w:rPr>
        <w:t>.-</w:t>
      </w:r>
      <w:proofErr w:type="gramEnd"/>
      <w:r w:rsidR="00C27716" w:rsidRPr="00C27716">
        <w:rPr>
          <w:sz w:val="28"/>
          <w:szCs w:val="28"/>
        </w:rPr>
        <w:t>метод</w:t>
      </w:r>
      <w:r w:rsidR="00C27716" w:rsidRPr="00C27716">
        <w:rPr>
          <w:sz w:val="28"/>
          <w:szCs w:val="28"/>
          <w:lang w:val="en-US"/>
        </w:rPr>
        <w:t xml:space="preserve">. </w:t>
      </w:r>
      <w:proofErr w:type="spellStart"/>
      <w:r w:rsidR="00C27716" w:rsidRPr="00C27716">
        <w:rPr>
          <w:sz w:val="28"/>
          <w:szCs w:val="28"/>
        </w:rPr>
        <w:t>посібник</w:t>
      </w:r>
      <w:proofErr w:type="spellEnd"/>
      <w:r w:rsidR="00C27716" w:rsidRPr="00C27716">
        <w:rPr>
          <w:sz w:val="28"/>
          <w:szCs w:val="28"/>
          <w:lang w:val="en-US"/>
        </w:rPr>
        <w:t xml:space="preserve"> </w:t>
      </w:r>
      <w:r w:rsidR="00C27716" w:rsidRPr="00C27716">
        <w:rPr>
          <w:sz w:val="28"/>
          <w:szCs w:val="28"/>
        </w:rPr>
        <w:t>для</w:t>
      </w:r>
      <w:r w:rsidR="00C27716" w:rsidRPr="00C27716">
        <w:rPr>
          <w:sz w:val="28"/>
          <w:szCs w:val="28"/>
          <w:lang w:val="en-US"/>
        </w:rPr>
        <w:t xml:space="preserve"> </w:t>
      </w:r>
      <w:proofErr w:type="spellStart"/>
      <w:r w:rsidR="00C27716" w:rsidRPr="00C27716">
        <w:rPr>
          <w:sz w:val="28"/>
          <w:szCs w:val="28"/>
        </w:rPr>
        <w:lastRenderedPageBreak/>
        <w:t>студентів</w:t>
      </w:r>
      <w:proofErr w:type="spellEnd"/>
      <w:r w:rsidR="00C27716">
        <w:rPr>
          <w:sz w:val="28"/>
          <w:szCs w:val="28"/>
          <w:lang w:val="uk-UA"/>
        </w:rPr>
        <w:t xml:space="preserve"> </w:t>
      </w:r>
      <w:proofErr w:type="spellStart"/>
      <w:r w:rsidR="00C27716" w:rsidRPr="00C27716">
        <w:rPr>
          <w:sz w:val="28"/>
          <w:szCs w:val="28"/>
        </w:rPr>
        <w:t>спеціальності</w:t>
      </w:r>
      <w:proofErr w:type="spellEnd"/>
      <w:r w:rsidR="00C27716" w:rsidRPr="00C27716">
        <w:rPr>
          <w:sz w:val="28"/>
          <w:szCs w:val="28"/>
          <w:lang w:val="en-US"/>
        </w:rPr>
        <w:t xml:space="preserve"> 035 "</w:t>
      </w:r>
      <w:proofErr w:type="spellStart"/>
      <w:r w:rsidR="00C27716" w:rsidRPr="00C27716">
        <w:rPr>
          <w:sz w:val="28"/>
          <w:szCs w:val="28"/>
        </w:rPr>
        <w:t>Філологія</w:t>
      </w:r>
      <w:proofErr w:type="spellEnd"/>
      <w:r w:rsidR="00C27716" w:rsidRPr="00C27716">
        <w:rPr>
          <w:sz w:val="28"/>
          <w:szCs w:val="28"/>
          <w:lang w:val="en-US"/>
        </w:rPr>
        <w:t xml:space="preserve">" </w:t>
      </w:r>
      <w:proofErr w:type="spellStart"/>
      <w:r w:rsidR="00C27716" w:rsidRPr="00C27716">
        <w:rPr>
          <w:sz w:val="28"/>
          <w:szCs w:val="28"/>
        </w:rPr>
        <w:t>спеціалізацій</w:t>
      </w:r>
      <w:proofErr w:type="spellEnd"/>
      <w:r w:rsidR="00C27716" w:rsidRPr="00C27716">
        <w:rPr>
          <w:sz w:val="28"/>
          <w:szCs w:val="28"/>
          <w:lang w:val="en-US"/>
        </w:rPr>
        <w:t xml:space="preserve"> 035.04 "</w:t>
      </w:r>
      <w:proofErr w:type="spellStart"/>
      <w:r w:rsidR="00C27716" w:rsidRPr="00C27716">
        <w:rPr>
          <w:sz w:val="28"/>
          <w:szCs w:val="28"/>
        </w:rPr>
        <w:t>Германські</w:t>
      </w:r>
      <w:proofErr w:type="spellEnd"/>
      <w:r w:rsidR="00C27716" w:rsidRPr="00C27716">
        <w:rPr>
          <w:sz w:val="28"/>
          <w:szCs w:val="28"/>
          <w:lang w:val="en-US"/>
        </w:rPr>
        <w:t xml:space="preserve"> </w:t>
      </w:r>
      <w:proofErr w:type="spellStart"/>
      <w:r w:rsidR="00C27716" w:rsidRPr="00C27716">
        <w:rPr>
          <w:sz w:val="28"/>
          <w:szCs w:val="28"/>
        </w:rPr>
        <w:t>мови</w:t>
      </w:r>
      <w:proofErr w:type="spellEnd"/>
      <w:r w:rsidR="00C27716" w:rsidRPr="00C27716">
        <w:rPr>
          <w:sz w:val="28"/>
          <w:szCs w:val="28"/>
          <w:lang w:val="en-US"/>
        </w:rPr>
        <w:t xml:space="preserve"> </w:t>
      </w:r>
      <w:r w:rsidR="00C27716" w:rsidRPr="00C27716">
        <w:rPr>
          <w:sz w:val="28"/>
          <w:szCs w:val="28"/>
        </w:rPr>
        <w:t>та</w:t>
      </w:r>
      <w:r w:rsidR="00C27716" w:rsidRPr="00C27716">
        <w:rPr>
          <w:sz w:val="28"/>
          <w:szCs w:val="28"/>
          <w:lang w:val="en-US"/>
        </w:rPr>
        <w:t xml:space="preserve"> </w:t>
      </w:r>
      <w:proofErr w:type="spellStart"/>
      <w:r w:rsidR="00C27716" w:rsidRPr="00C27716">
        <w:rPr>
          <w:sz w:val="28"/>
          <w:szCs w:val="28"/>
        </w:rPr>
        <w:t>літератури</w:t>
      </w:r>
      <w:proofErr w:type="spellEnd"/>
      <w:r w:rsidR="00C27716">
        <w:rPr>
          <w:sz w:val="28"/>
          <w:szCs w:val="28"/>
          <w:lang w:val="uk-UA"/>
        </w:rPr>
        <w:t xml:space="preserve"> </w:t>
      </w:r>
      <w:r w:rsidR="00C27716" w:rsidRPr="00C27716">
        <w:rPr>
          <w:sz w:val="28"/>
          <w:szCs w:val="28"/>
          <w:lang w:val="en-US"/>
        </w:rPr>
        <w:t>(</w:t>
      </w:r>
      <w:r w:rsidR="00C27716" w:rsidRPr="00C27716">
        <w:rPr>
          <w:sz w:val="28"/>
          <w:szCs w:val="28"/>
        </w:rPr>
        <w:t>переклад</w:t>
      </w:r>
      <w:r w:rsidR="00C27716" w:rsidRPr="00C27716">
        <w:rPr>
          <w:sz w:val="28"/>
          <w:szCs w:val="28"/>
          <w:lang w:val="en-US"/>
        </w:rPr>
        <w:t xml:space="preserve"> </w:t>
      </w:r>
      <w:proofErr w:type="spellStart"/>
      <w:r w:rsidR="00C27716" w:rsidRPr="00C27716">
        <w:rPr>
          <w:sz w:val="28"/>
          <w:szCs w:val="28"/>
        </w:rPr>
        <w:t>включно</w:t>
      </w:r>
      <w:proofErr w:type="spellEnd"/>
      <w:r w:rsidR="00C27716" w:rsidRPr="00C27716">
        <w:rPr>
          <w:sz w:val="28"/>
          <w:szCs w:val="28"/>
          <w:lang w:val="en-US"/>
        </w:rPr>
        <w:t>)", 035.05 "</w:t>
      </w:r>
      <w:proofErr w:type="spellStart"/>
      <w:r w:rsidR="00C27716" w:rsidRPr="00C27716">
        <w:rPr>
          <w:sz w:val="28"/>
          <w:szCs w:val="28"/>
        </w:rPr>
        <w:t>Романські</w:t>
      </w:r>
      <w:proofErr w:type="spellEnd"/>
      <w:r w:rsidR="00C27716" w:rsidRPr="00C27716">
        <w:rPr>
          <w:sz w:val="28"/>
          <w:szCs w:val="28"/>
          <w:lang w:val="en-US"/>
        </w:rPr>
        <w:t xml:space="preserve"> </w:t>
      </w:r>
      <w:proofErr w:type="spellStart"/>
      <w:r w:rsidR="00C27716" w:rsidRPr="00C27716">
        <w:rPr>
          <w:sz w:val="28"/>
          <w:szCs w:val="28"/>
        </w:rPr>
        <w:t>мови</w:t>
      </w:r>
      <w:proofErr w:type="spellEnd"/>
      <w:r w:rsidR="00C27716" w:rsidRPr="00C27716">
        <w:rPr>
          <w:sz w:val="28"/>
          <w:szCs w:val="28"/>
          <w:lang w:val="en-US"/>
        </w:rPr>
        <w:t xml:space="preserve"> </w:t>
      </w:r>
      <w:r w:rsidR="00C27716" w:rsidRPr="00C27716">
        <w:rPr>
          <w:sz w:val="28"/>
          <w:szCs w:val="28"/>
        </w:rPr>
        <w:t>та</w:t>
      </w:r>
      <w:r w:rsidR="00C27716" w:rsidRPr="00C27716">
        <w:rPr>
          <w:sz w:val="28"/>
          <w:szCs w:val="28"/>
          <w:lang w:val="en-US"/>
        </w:rPr>
        <w:t xml:space="preserve"> </w:t>
      </w:r>
      <w:proofErr w:type="spellStart"/>
      <w:r w:rsidR="00C27716" w:rsidRPr="00C27716">
        <w:rPr>
          <w:sz w:val="28"/>
          <w:szCs w:val="28"/>
        </w:rPr>
        <w:t>літератури</w:t>
      </w:r>
      <w:proofErr w:type="spellEnd"/>
      <w:r w:rsidR="00C27716" w:rsidRPr="00C27716">
        <w:rPr>
          <w:sz w:val="28"/>
          <w:szCs w:val="28"/>
          <w:lang w:val="en-US"/>
        </w:rPr>
        <w:t xml:space="preserve"> (</w:t>
      </w:r>
      <w:r w:rsidR="00C27716" w:rsidRPr="00C27716">
        <w:rPr>
          <w:sz w:val="28"/>
          <w:szCs w:val="28"/>
        </w:rPr>
        <w:t>переклад</w:t>
      </w:r>
      <w:r w:rsidR="00C27716" w:rsidRPr="00C27716">
        <w:rPr>
          <w:sz w:val="28"/>
          <w:szCs w:val="28"/>
          <w:lang w:val="en-US"/>
        </w:rPr>
        <w:t xml:space="preserve"> </w:t>
      </w:r>
      <w:proofErr w:type="spellStart"/>
      <w:r w:rsidR="00C27716" w:rsidRPr="00C27716">
        <w:rPr>
          <w:sz w:val="28"/>
          <w:szCs w:val="28"/>
        </w:rPr>
        <w:t>включно</w:t>
      </w:r>
      <w:proofErr w:type="spellEnd"/>
      <w:r w:rsidR="00C27716" w:rsidRPr="00C27716">
        <w:rPr>
          <w:sz w:val="28"/>
          <w:szCs w:val="28"/>
          <w:lang w:val="en-US"/>
        </w:rPr>
        <w:t>)".</w:t>
      </w:r>
      <w:r w:rsidR="00C27716">
        <w:rPr>
          <w:sz w:val="28"/>
          <w:szCs w:val="28"/>
          <w:lang w:val="uk-UA"/>
        </w:rPr>
        <w:t xml:space="preserve"> </w:t>
      </w:r>
      <w:r w:rsidR="00C27716" w:rsidRPr="00C27716">
        <w:rPr>
          <w:sz w:val="28"/>
          <w:szCs w:val="28"/>
        </w:rPr>
        <w:t>Одеса: "</w:t>
      </w:r>
      <w:proofErr w:type="spellStart"/>
      <w:r w:rsidR="00C27716" w:rsidRPr="00C27716">
        <w:rPr>
          <w:sz w:val="28"/>
          <w:szCs w:val="28"/>
        </w:rPr>
        <w:t>Одеський</w:t>
      </w:r>
      <w:proofErr w:type="spellEnd"/>
      <w:r w:rsidR="00C27716" w:rsidRPr="00C27716">
        <w:rPr>
          <w:sz w:val="28"/>
          <w:szCs w:val="28"/>
        </w:rPr>
        <w:t xml:space="preserve"> </w:t>
      </w:r>
      <w:proofErr w:type="spellStart"/>
      <w:r w:rsidR="00C27716" w:rsidRPr="00C27716">
        <w:rPr>
          <w:sz w:val="28"/>
          <w:szCs w:val="28"/>
        </w:rPr>
        <w:t>національний</w:t>
      </w:r>
      <w:proofErr w:type="spellEnd"/>
      <w:r w:rsidR="00C27716" w:rsidRPr="00C27716">
        <w:rPr>
          <w:sz w:val="28"/>
          <w:szCs w:val="28"/>
        </w:rPr>
        <w:t xml:space="preserve"> </w:t>
      </w:r>
      <w:proofErr w:type="spellStart"/>
      <w:r w:rsidR="00C27716" w:rsidRPr="00C27716">
        <w:rPr>
          <w:sz w:val="28"/>
          <w:szCs w:val="28"/>
        </w:rPr>
        <w:t>університет</w:t>
      </w:r>
      <w:proofErr w:type="spellEnd"/>
      <w:r w:rsidR="00C27716" w:rsidRPr="00C27716">
        <w:rPr>
          <w:sz w:val="28"/>
          <w:szCs w:val="28"/>
        </w:rPr>
        <w:t xml:space="preserve"> </w:t>
      </w:r>
      <w:proofErr w:type="spellStart"/>
      <w:r w:rsidR="00C27716" w:rsidRPr="00C27716">
        <w:rPr>
          <w:sz w:val="28"/>
          <w:szCs w:val="28"/>
        </w:rPr>
        <w:t>імені</w:t>
      </w:r>
      <w:proofErr w:type="spellEnd"/>
      <w:r w:rsidR="00C27716" w:rsidRPr="00C27716">
        <w:rPr>
          <w:sz w:val="28"/>
          <w:szCs w:val="28"/>
        </w:rPr>
        <w:t xml:space="preserve"> </w:t>
      </w:r>
      <w:proofErr w:type="spellStart"/>
      <w:r w:rsidR="00C27716" w:rsidRPr="00C27716">
        <w:rPr>
          <w:sz w:val="28"/>
          <w:szCs w:val="28"/>
        </w:rPr>
        <w:t>І.І.Мечникова</w:t>
      </w:r>
      <w:proofErr w:type="spellEnd"/>
      <w:r w:rsidR="00C27716" w:rsidRPr="00C27716">
        <w:rPr>
          <w:sz w:val="28"/>
          <w:szCs w:val="28"/>
        </w:rPr>
        <w:t>", 2019. 84 с.</w:t>
      </w:r>
    </w:p>
    <w:p w14:paraId="588E6260" w14:textId="77777777" w:rsidR="000E0DF9" w:rsidRPr="006A4569" w:rsidRDefault="000E0DF9" w:rsidP="00C27716">
      <w:pPr>
        <w:ind w:firstLine="242"/>
        <w:contextualSpacing/>
        <w:jc w:val="both"/>
        <w:rPr>
          <w:spacing w:val="-20"/>
          <w:sz w:val="28"/>
          <w:szCs w:val="28"/>
        </w:rPr>
      </w:pPr>
      <w:r w:rsidRPr="006A4569">
        <w:rPr>
          <w:sz w:val="28"/>
          <w:szCs w:val="28"/>
        </w:rPr>
        <w:t xml:space="preserve">7. Марцева </w:t>
      </w:r>
      <w:proofErr w:type="gramStart"/>
      <w:r w:rsidRPr="006A4569">
        <w:rPr>
          <w:sz w:val="28"/>
          <w:szCs w:val="28"/>
        </w:rPr>
        <w:t>Л.А.</w:t>
      </w:r>
      <w:proofErr w:type="gramEnd"/>
      <w:r w:rsidRPr="006A4569">
        <w:rPr>
          <w:sz w:val="28"/>
          <w:szCs w:val="28"/>
        </w:rPr>
        <w:t xml:space="preserve"> </w:t>
      </w:r>
      <w:proofErr w:type="spellStart"/>
      <w:r w:rsidRPr="006A4569">
        <w:rPr>
          <w:sz w:val="28"/>
          <w:szCs w:val="28"/>
        </w:rPr>
        <w:t>Педагогіка</w:t>
      </w:r>
      <w:proofErr w:type="spellEnd"/>
      <w:r w:rsidRPr="006A4569">
        <w:rPr>
          <w:sz w:val="28"/>
          <w:szCs w:val="28"/>
        </w:rPr>
        <w:t xml:space="preserve"> і </w:t>
      </w:r>
      <w:proofErr w:type="spellStart"/>
      <w:r w:rsidRPr="006A4569">
        <w:rPr>
          <w:sz w:val="28"/>
          <w:szCs w:val="28"/>
        </w:rPr>
        <w:t>психологія</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школи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 </w:t>
      </w:r>
      <w:proofErr w:type="spellStart"/>
      <w:r w:rsidRPr="006A4569">
        <w:rPr>
          <w:sz w:val="28"/>
          <w:szCs w:val="28"/>
        </w:rPr>
        <w:t>посіб</w:t>
      </w:r>
      <w:proofErr w:type="spellEnd"/>
      <w:r w:rsidRPr="006A4569">
        <w:rPr>
          <w:sz w:val="28"/>
          <w:szCs w:val="28"/>
        </w:rPr>
        <w:t xml:space="preserve">. </w:t>
      </w:r>
      <w:r w:rsidRPr="006A4569">
        <w:rPr>
          <w:spacing w:val="-20"/>
          <w:sz w:val="28"/>
          <w:szCs w:val="28"/>
        </w:rPr>
        <w:t>Житомир: ДУ «</w:t>
      </w:r>
      <w:proofErr w:type="spellStart"/>
      <w:r w:rsidRPr="006A4569">
        <w:rPr>
          <w:spacing w:val="-20"/>
          <w:sz w:val="28"/>
          <w:szCs w:val="28"/>
        </w:rPr>
        <w:t>Житомирська</w:t>
      </w:r>
      <w:proofErr w:type="spellEnd"/>
      <w:r w:rsidRPr="006A4569">
        <w:rPr>
          <w:spacing w:val="-20"/>
          <w:sz w:val="28"/>
          <w:szCs w:val="28"/>
        </w:rPr>
        <w:t xml:space="preserve"> </w:t>
      </w:r>
      <w:proofErr w:type="spellStart"/>
      <w:r w:rsidRPr="006A4569">
        <w:rPr>
          <w:spacing w:val="-20"/>
          <w:sz w:val="28"/>
          <w:szCs w:val="28"/>
        </w:rPr>
        <w:t>політехніка</w:t>
      </w:r>
      <w:proofErr w:type="spellEnd"/>
      <w:r w:rsidRPr="006A4569">
        <w:rPr>
          <w:spacing w:val="-20"/>
          <w:sz w:val="28"/>
          <w:szCs w:val="28"/>
        </w:rPr>
        <w:t xml:space="preserve">», 2022. 150 </w:t>
      </w:r>
      <w:r w:rsidRPr="006A4569">
        <w:rPr>
          <w:spacing w:val="-20"/>
          <w:sz w:val="28"/>
          <w:szCs w:val="28"/>
          <w:lang w:val="en-US"/>
        </w:rPr>
        <w:t>c</w:t>
      </w:r>
      <w:r w:rsidRPr="006A4569">
        <w:rPr>
          <w:spacing w:val="-20"/>
          <w:sz w:val="28"/>
          <w:szCs w:val="28"/>
        </w:rPr>
        <w:t xml:space="preserve">. </w:t>
      </w:r>
      <w:r w:rsidRPr="006A4569">
        <w:rPr>
          <w:spacing w:val="-20"/>
          <w:sz w:val="28"/>
          <w:szCs w:val="28"/>
          <w:lang w:val="en-US"/>
        </w:rPr>
        <w:t>URL</w:t>
      </w:r>
      <w:r w:rsidRPr="006A4569">
        <w:rPr>
          <w:spacing w:val="-20"/>
          <w:sz w:val="28"/>
          <w:szCs w:val="28"/>
        </w:rPr>
        <w:t xml:space="preserve">: </w:t>
      </w:r>
      <w:hyperlink r:id="rId17" w:history="1">
        <w:r w:rsidRPr="006A4569">
          <w:rPr>
            <w:rStyle w:val="a4"/>
            <w:color w:val="auto"/>
            <w:spacing w:val="-20"/>
            <w:sz w:val="28"/>
            <w:szCs w:val="28"/>
            <w:u w:val="none"/>
            <w:lang w:val="en-US"/>
          </w:rPr>
          <w:t>https</w:t>
        </w:r>
        <w:r w:rsidRPr="006A4569">
          <w:rPr>
            <w:rStyle w:val="a4"/>
            <w:color w:val="auto"/>
            <w:spacing w:val="-20"/>
            <w:sz w:val="28"/>
            <w:szCs w:val="28"/>
            <w:u w:val="none"/>
          </w:rPr>
          <w:t>://</w:t>
        </w:r>
        <w:proofErr w:type="spellStart"/>
        <w:r w:rsidRPr="006A4569">
          <w:rPr>
            <w:rStyle w:val="a4"/>
            <w:color w:val="auto"/>
            <w:spacing w:val="-20"/>
            <w:sz w:val="28"/>
            <w:szCs w:val="28"/>
            <w:u w:val="none"/>
            <w:lang w:val="en-US"/>
          </w:rPr>
          <w:t>eztuir</w:t>
        </w:r>
        <w:proofErr w:type="spellEnd"/>
        <w:r w:rsidRPr="006A4569">
          <w:rPr>
            <w:rStyle w:val="a4"/>
            <w:color w:val="auto"/>
            <w:spacing w:val="-20"/>
            <w:sz w:val="28"/>
            <w:szCs w:val="28"/>
            <w:u w:val="none"/>
          </w:rPr>
          <w:t>.</w:t>
        </w:r>
        <w:proofErr w:type="spellStart"/>
        <w:r w:rsidRPr="006A4569">
          <w:rPr>
            <w:rStyle w:val="a4"/>
            <w:color w:val="auto"/>
            <w:spacing w:val="-20"/>
            <w:sz w:val="28"/>
            <w:szCs w:val="28"/>
            <w:u w:val="none"/>
            <w:lang w:val="en-US"/>
          </w:rPr>
          <w:t>ztu</w:t>
        </w:r>
        <w:proofErr w:type="spellEnd"/>
        <w:r w:rsidRPr="006A4569">
          <w:rPr>
            <w:rStyle w:val="a4"/>
            <w:color w:val="auto"/>
            <w:spacing w:val="-20"/>
            <w:sz w:val="28"/>
            <w:szCs w:val="28"/>
            <w:u w:val="none"/>
          </w:rPr>
          <w:t>.</w:t>
        </w:r>
        <w:proofErr w:type="spellStart"/>
        <w:r w:rsidRPr="006A4569">
          <w:rPr>
            <w:rStyle w:val="a4"/>
            <w:color w:val="auto"/>
            <w:spacing w:val="-20"/>
            <w:sz w:val="28"/>
            <w:szCs w:val="28"/>
            <w:u w:val="none"/>
            <w:lang w:val="en-US"/>
          </w:rPr>
          <w:t>edu</w:t>
        </w:r>
        <w:proofErr w:type="spellEnd"/>
        <w:r w:rsidRPr="006A4569">
          <w:rPr>
            <w:rStyle w:val="a4"/>
            <w:color w:val="auto"/>
            <w:spacing w:val="-20"/>
            <w:sz w:val="28"/>
            <w:szCs w:val="28"/>
            <w:u w:val="none"/>
          </w:rPr>
          <w:t>.</w:t>
        </w:r>
        <w:proofErr w:type="spellStart"/>
        <w:r w:rsidRPr="006A4569">
          <w:rPr>
            <w:rStyle w:val="a4"/>
            <w:color w:val="auto"/>
            <w:spacing w:val="-20"/>
            <w:sz w:val="28"/>
            <w:szCs w:val="28"/>
            <w:u w:val="none"/>
            <w:lang w:val="en-US"/>
          </w:rPr>
          <w:t>ua</w:t>
        </w:r>
        <w:proofErr w:type="spellEnd"/>
        <w:r w:rsidRPr="006A4569">
          <w:rPr>
            <w:rStyle w:val="a4"/>
            <w:color w:val="auto"/>
            <w:spacing w:val="-20"/>
            <w:sz w:val="28"/>
            <w:szCs w:val="28"/>
            <w:u w:val="none"/>
          </w:rPr>
          <w:t>/</w:t>
        </w:r>
        <w:r w:rsidRPr="006A4569">
          <w:rPr>
            <w:rStyle w:val="a4"/>
            <w:color w:val="auto"/>
            <w:spacing w:val="-20"/>
            <w:sz w:val="28"/>
            <w:szCs w:val="28"/>
            <w:u w:val="none"/>
            <w:lang w:val="en-US"/>
          </w:rPr>
          <w:t>bitstream</w:t>
        </w:r>
        <w:r w:rsidRPr="006A4569">
          <w:rPr>
            <w:rStyle w:val="a4"/>
            <w:color w:val="auto"/>
            <w:spacing w:val="-20"/>
            <w:sz w:val="28"/>
            <w:szCs w:val="28"/>
            <w:u w:val="none"/>
            <w:lang w:val="uk-UA"/>
          </w:rPr>
          <w:t xml:space="preserve"> </w:t>
        </w:r>
        <w:r w:rsidRPr="006A4569">
          <w:rPr>
            <w:rStyle w:val="a4"/>
            <w:color w:val="auto"/>
            <w:spacing w:val="-20"/>
            <w:sz w:val="28"/>
            <w:szCs w:val="28"/>
            <w:u w:val="none"/>
          </w:rPr>
          <w:t>/</w:t>
        </w:r>
        <w:r w:rsidRPr="006A4569">
          <w:rPr>
            <w:rStyle w:val="a4"/>
            <w:color w:val="auto"/>
            <w:spacing w:val="-20"/>
            <w:sz w:val="28"/>
            <w:szCs w:val="28"/>
            <w:u w:val="none"/>
            <w:lang w:val="en-US"/>
          </w:rPr>
          <w:t>handle</w:t>
        </w:r>
        <w:r w:rsidRPr="006A4569">
          <w:rPr>
            <w:rStyle w:val="a4"/>
            <w:color w:val="auto"/>
            <w:spacing w:val="-20"/>
            <w:sz w:val="28"/>
            <w:szCs w:val="28"/>
            <w:u w:val="none"/>
          </w:rPr>
          <w:t>/123456789/8091/%</w:t>
        </w:r>
      </w:hyperlink>
      <w:r w:rsidRPr="006A4569">
        <w:rPr>
          <w:spacing w:val="-20"/>
          <w:sz w:val="28"/>
          <w:szCs w:val="28"/>
          <w:lang w:val="en-US"/>
        </w:rPr>
        <w:t>D</w:t>
      </w:r>
      <w:r w:rsidRPr="006A4569">
        <w:rPr>
          <w:spacing w:val="-20"/>
          <w:sz w:val="28"/>
          <w:szCs w:val="28"/>
        </w:rPr>
        <w:t>0%9</w:t>
      </w:r>
      <w:r w:rsidRPr="006A4569">
        <w:rPr>
          <w:spacing w:val="-20"/>
          <w:sz w:val="28"/>
          <w:szCs w:val="28"/>
          <w:lang w:val="en-US"/>
        </w:rPr>
        <w:t>C</w:t>
      </w:r>
      <w:r w:rsidRPr="006A4569">
        <w:rPr>
          <w:spacing w:val="-20"/>
          <w:sz w:val="28"/>
          <w:szCs w:val="28"/>
        </w:rPr>
        <w:t>%</w:t>
      </w:r>
      <w:r w:rsidRPr="006A4569">
        <w:rPr>
          <w:spacing w:val="-20"/>
          <w:sz w:val="28"/>
          <w:szCs w:val="28"/>
          <w:lang w:val="en-US"/>
        </w:rPr>
        <w:t>D</w:t>
      </w:r>
      <w:r w:rsidRPr="006A4569">
        <w:rPr>
          <w:spacing w:val="-20"/>
          <w:sz w:val="28"/>
          <w:szCs w:val="28"/>
        </w:rPr>
        <w:t>0%</w:t>
      </w:r>
      <w:r w:rsidRPr="006A4569">
        <w:rPr>
          <w:spacing w:val="-20"/>
          <w:sz w:val="28"/>
          <w:szCs w:val="28"/>
          <w:lang w:val="en-US"/>
        </w:rPr>
        <w:t>B</w:t>
      </w:r>
      <w:r w:rsidRPr="006A4569">
        <w:rPr>
          <w:spacing w:val="-20"/>
          <w:sz w:val="28"/>
          <w:szCs w:val="28"/>
        </w:rPr>
        <w:t>0%</w:t>
      </w:r>
      <w:r w:rsidRPr="006A4569">
        <w:rPr>
          <w:spacing w:val="-20"/>
          <w:sz w:val="28"/>
          <w:szCs w:val="28"/>
          <w:lang w:val="en-US"/>
        </w:rPr>
        <w:t>D</w:t>
      </w:r>
      <w:r w:rsidRPr="006A4569">
        <w:rPr>
          <w:spacing w:val="-20"/>
          <w:sz w:val="28"/>
          <w:szCs w:val="28"/>
        </w:rPr>
        <w:t>1%80%</w:t>
      </w:r>
      <w:r w:rsidRPr="006A4569">
        <w:rPr>
          <w:spacing w:val="-20"/>
          <w:sz w:val="28"/>
          <w:szCs w:val="28"/>
          <w:lang w:val="en-US"/>
        </w:rPr>
        <w:t>D</w:t>
      </w:r>
      <w:r w:rsidRPr="006A4569">
        <w:rPr>
          <w:spacing w:val="-20"/>
          <w:sz w:val="28"/>
          <w:szCs w:val="28"/>
        </w:rPr>
        <w:t>1%86%</w:t>
      </w:r>
      <w:r w:rsidRPr="006A4569">
        <w:rPr>
          <w:spacing w:val="-20"/>
          <w:sz w:val="28"/>
          <w:szCs w:val="28"/>
          <w:lang w:val="en-US"/>
        </w:rPr>
        <w:t>D</w:t>
      </w:r>
      <w:r w:rsidRPr="006A4569">
        <w:rPr>
          <w:spacing w:val="-20"/>
          <w:sz w:val="28"/>
          <w:szCs w:val="28"/>
        </w:rPr>
        <w:t>0%</w:t>
      </w:r>
      <w:r w:rsidRPr="006A4569">
        <w:rPr>
          <w:spacing w:val="-20"/>
          <w:sz w:val="28"/>
          <w:szCs w:val="28"/>
          <w:lang w:val="en-US"/>
        </w:rPr>
        <w:t>B</w:t>
      </w:r>
      <w:r w:rsidRPr="006A4569">
        <w:rPr>
          <w:spacing w:val="-20"/>
          <w:sz w:val="28"/>
          <w:szCs w:val="28"/>
        </w:rPr>
        <w:t>5%</w:t>
      </w:r>
      <w:r w:rsidRPr="006A4569">
        <w:rPr>
          <w:spacing w:val="-20"/>
          <w:sz w:val="28"/>
          <w:szCs w:val="28"/>
          <w:lang w:val="en-US"/>
        </w:rPr>
        <w:t>D</w:t>
      </w:r>
      <w:r w:rsidRPr="006A4569">
        <w:rPr>
          <w:spacing w:val="-20"/>
          <w:sz w:val="28"/>
          <w:szCs w:val="28"/>
        </w:rPr>
        <w:t>0%</w:t>
      </w:r>
      <w:r w:rsidRPr="006A4569">
        <w:rPr>
          <w:spacing w:val="-20"/>
          <w:sz w:val="28"/>
          <w:szCs w:val="28"/>
          <w:lang w:val="en-US"/>
        </w:rPr>
        <w:t>B</w:t>
      </w:r>
      <w:r w:rsidRPr="006A4569">
        <w:rPr>
          <w:spacing w:val="-20"/>
          <w:sz w:val="28"/>
          <w:szCs w:val="28"/>
        </w:rPr>
        <w:t>2%</w:t>
      </w:r>
      <w:r w:rsidRPr="006A4569">
        <w:rPr>
          <w:spacing w:val="-20"/>
          <w:sz w:val="28"/>
          <w:szCs w:val="28"/>
          <w:lang w:val="en-US"/>
        </w:rPr>
        <w:t>D</w:t>
      </w:r>
      <w:r w:rsidRPr="006A4569">
        <w:rPr>
          <w:spacing w:val="-20"/>
          <w:sz w:val="28"/>
          <w:szCs w:val="28"/>
        </w:rPr>
        <w:t>0%</w:t>
      </w:r>
      <w:r w:rsidRPr="006A4569">
        <w:rPr>
          <w:spacing w:val="-20"/>
          <w:sz w:val="28"/>
          <w:szCs w:val="28"/>
          <w:lang w:val="en-US"/>
        </w:rPr>
        <w:t>B</w:t>
      </w:r>
      <w:r w:rsidRPr="006A4569">
        <w:rPr>
          <w:spacing w:val="-20"/>
          <w:sz w:val="28"/>
          <w:szCs w:val="28"/>
        </w:rPr>
        <w:t>0.</w:t>
      </w:r>
      <w:r w:rsidRPr="006A4569">
        <w:rPr>
          <w:spacing w:val="-20"/>
          <w:sz w:val="28"/>
          <w:szCs w:val="28"/>
          <w:lang w:val="en-US"/>
        </w:rPr>
        <w:t>pdf</w:t>
      </w:r>
      <w:r w:rsidRPr="006A4569">
        <w:rPr>
          <w:spacing w:val="-20"/>
          <w:sz w:val="28"/>
          <w:szCs w:val="28"/>
        </w:rPr>
        <w:t>?</w:t>
      </w:r>
      <w:r w:rsidRPr="006A4569">
        <w:rPr>
          <w:spacing w:val="-20"/>
          <w:sz w:val="28"/>
          <w:szCs w:val="28"/>
          <w:lang w:val="en-US"/>
        </w:rPr>
        <w:t>sequence</w:t>
      </w:r>
      <w:r w:rsidRPr="006A4569">
        <w:rPr>
          <w:spacing w:val="-20"/>
          <w:sz w:val="28"/>
          <w:szCs w:val="28"/>
        </w:rPr>
        <w:t>=3&amp;</w:t>
      </w:r>
      <w:proofErr w:type="spellStart"/>
      <w:r w:rsidRPr="006A4569">
        <w:rPr>
          <w:spacing w:val="-20"/>
          <w:sz w:val="28"/>
          <w:szCs w:val="28"/>
          <w:lang w:val="en-US"/>
        </w:rPr>
        <w:t>isAllowed</w:t>
      </w:r>
      <w:proofErr w:type="spellEnd"/>
      <w:r w:rsidRPr="006A4569">
        <w:rPr>
          <w:spacing w:val="-20"/>
          <w:sz w:val="28"/>
          <w:szCs w:val="28"/>
        </w:rPr>
        <w:t>=</w:t>
      </w:r>
      <w:r w:rsidRPr="006A4569">
        <w:rPr>
          <w:spacing w:val="-20"/>
          <w:sz w:val="28"/>
          <w:szCs w:val="28"/>
          <w:lang w:val="en-US"/>
        </w:rPr>
        <w:t>y</w:t>
      </w:r>
    </w:p>
    <w:p w14:paraId="6960F3DC" w14:textId="77777777" w:rsidR="000E0DF9" w:rsidRPr="006A4569" w:rsidRDefault="000E0DF9" w:rsidP="000E0DF9">
      <w:pPr>
        <w:contextualSpacing/>
        <w:jc w:val="both"/>
        <w:rPr>
          <w:spacing w:val="-20"/>
          <w:sz w:val="28"/>
          <w:szCs w:val="28"/>
          <w:lang w:val="en-US"/>
        </w:rPr>
      </w:pPr>
      <w:r w:rsidRPr="006A4569">
        <w:rPr>
          <w:sz w:val="28"/>
          <w:szCs w:val="28"/>
        </w:rPr>
        <w:t xml:space="preserve">8. Мельник Ю. Б. </w:t>
      </w:r>
      <w:proofErr w:type="spellStart"/>
      <w:r w:rsidRPr="006A4569">
        <w:rPr>
          <w:sz w:val="28"/>
          <w:szCs w:val="28"/>
        </w:rPr>
        <w:t>Педагогіка</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школи</w:t>
      </w:r>
      <w:proofErr w:type="spellEnd"/>
      <w:r w:rsidRPr="006A4569">
        <w:rPr>
          <w:sz w:val="28"/>
          <w:szCs w:val="28"/>
        </w:rPr>
        <w:t xml:space="preserve">: в схемах і </w:t>
      </w:r>
      <w:proofErr w:type="spellStart"/>
      <w:r w:rsidRPr="006A4569">
        <w:rPr>
          <w:sz w:val="28"/>
          <w:szCs w:val="28"/>
        </w:rPr>
        <w:t>таблицях</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.-метод. </w:t>
      </w:r>
      <w:proofErr w:type="spellStart"/>
      <w:r w:rsidRPr="006A4569">
        <w:rPr>
          <w:sz w:val="28"/>
          <w:szCs w:val="28"/>
        </w:rPr>
        <w:t>посіб</w:t>
      </w:r>
      <w:proofErr w:type="spellEnd"/>
      <w:r w:rsidRPr="006A4569">
        <w:rPr>
          <w:sz w:val="28"/>
          <w:szCs w:val="28"/>
        </w:rPr>
        <w:t xml:space="preserve">. </w:t>
      </w:r>
      <w:proofErr w:type="spellStart"/>
      <w:r w:rsidRPr="006A4569">
        <w:rPr>
          <w:sz w:val="28"/>
          <w:szCs w:val="28"/>
        </w:rPr>
        <w:t>Харків</w:t>
      </w:r>
      <w:proofErr w:type="spellEnd"/>
      <w:r w:rsidRPr="006A4569">
        <w:rPr>
          <w:sz w:val="28"/>
          <w:szCs w:val="28"/>
          <w:lang w:val="en-US"/>
        </w:rPr>
        <w:t xml:space="preserve">: </w:t>
      </w:r>
      <w:r w:rsidRPr="006A4569">
        <w:rPr>
          <w:sz w:val="28"/>
          <w:szCs w:val="28"/>
        </w:rPr>
        <w:t>ХОГОКЗ</w:t>
      </w:r>
      <w:r w:rsidRPr="006A4569">
        <w:rPr>
          <w:sz w:val="28"/>
          <w:szCs w:val="28"/>
          <w:lang w:val="en-US"/>
        </w:rPr>
        <w:t xml:space="preserve">, 2016. 64 </w:t>
      </w:r>
      <w:r w:rsidRPr="006A4569">
        <w:rPr>
          <w:sz w:val="28"/>
          <w:szCs w:val="28"/>
        </w:rPr>
        <w:t>с</w:t>
      </w:r>
      <w:r w:rsidRPr="006A4569">
        <w:rPr>
          <w:sz w:val="28"/>
          <w:szCs w:val="28"/>
          <w:lang w:val="en-US"/>
        </w:rPr>
        <w:t xml:space="preserve">. URL: </w:t>
      </w:r>
      <w:hyperlink r:id="rId18" w:history="1">
        <w:r w:rsidRPr="006A4569">
          <w:rPr>
            <w:rStyle w:val="a4"/>
            <w:color w:val="auto"/>
            <w:spacing w:val="-20"/>
            <w:sz w:val="28"/>
            <w:szCs w:val="28"/>
            <w:u w:val="none"/>
            <w:lang w:val="en-US"/>
          </w:rPr>
          <w:t xml:space="preserve">https://www.researchgate.net/publication/348551308_ </w:t>
        </w:r>
        <w:proofErr w:type="spellStart"/>
        <w:r w:rsidRPr="006A4569">
          <w:rPr>
            <w:rStyle w:val="a4"/>
            <w:color w:val="auto"/>
            <w:spacing w:val="-20"/>
            <w:sz w:val="28"/>
            <w:szCs w:val="28"/>
            <w:u w:val="none"/>
            <w:lang w:val="en-US"/>
          </w:rPr>
          <w:t>Pedagogika</w:t>
        </w:r>
        <w:proofErr w:type="spellEnd"/>
        <w:r w:rsidRPr="006A4569">
          <w:rPr>
            <w:rStyle w:val="a4"/>
            <w:color w:val="auto"/>
            <w:spacing w:val="-20"/>
            <w:sz w:val="28"/>
            <w:szCs w:val="28"/>
            <w:u w:val="none"/>
            <w:lang w:val="en-US"/>
          </w:rPr>
          <w:t xml:space="preserve">_ </w:t>
        </w:r>
        <w:proofErr w:type="spellStart"/>
        <w:r w:rsidRPr="006A4569">
          <w:rPr>
            <w:rStyle w:val="a4"/>
            <w:color w:val="auto"/>
            <w:spacing w:val="-20"/>
            <w:sz w:val="28"/>
            <w:szCs w:val="28"/>
            <w:u w:val="none"/>
            <w:lang w:val="en-US"/>
          </w:rPr>
          <w:t>visoi_skoli_silabus</w:t>
        </w:r>
        <w:proofErr w:type="spellEnd"/>
      </w:hyperlink>
      <w:r w:rsidRPr="006A4569">
        <w:rPr>
          <w:spacing w:val="-20"/>
          <w:sz w:val="28"/>
          <w:szCs w:val="28"/>
          <w:lang w:val="en-US"/>
        </w:rPr>
        <w:t xml:space="preserve"> _</w:t>
      </w:r>
      <w:proofErr w:type="spellStart"/>
      <w:r w:rsidRPr="006A4569">
        <w:rPr>
          <w:spacing w:val="-20"/>
          <w:sz w:val="28"/>
          <w:szCs w:val="28"/>
          <w:lang w:val="en-US"/>
        </w:rPr>
        <w:t>i_metodicnij_material</w:t>
      </w:r>
      <w:proofErr w:type="spellEnd"/>
      <w:r w:rsidRPr="006A4569">
        <w:rPr>
          <w:spacing w:val="-20"/>
          <w:sz w:val="28"/>
          <w:szCs w:val="28"/>
          <w:lang w:val="en-US"/>
        </w:rPr>
        <w:t>.</w:t>
      </w:r>
    </w:p>
    <w:p w14:paraId="477840D9" w14:textId="77777777" w:rsidR="000E0DF9" w:rsidRPr="006A4569" w:rsidRDefault="000E0DF9" w:rsidP="000E0DF9">
      <w:pPr>
        <w:ind w:firstLine="242"/>
        <w:contextualSpacing/>
        <w:jc w:val="both"/>
        <w:rPr>
          <w:spacing w:val="-20"/>
          <w:sz w:val="28"/>
          <w:szCs w:val="28"/>
        </w:rPr>
      </w:pPr>
      <w:r w:rsidRPr="006A4569">
        <w:rPr>
          <w:sz w:val="28"/>
          <w:szCs w:val="28"/>
        </w:rPr>
        <w:t>9. </w:t>
      </w:r>
      <w:proofErr w:type="spellStart"/>
      <w:r w:rsidRPr="006A4569">
        <w:rPr>
          <w:sz w:val="28"/>
          <w:szCs w:val="28"/>
        </w:rPr>
        <w:t>Туркот</w:t>
      </w:r>
      <w:proofErr w:type="spellEnd"/>
      <w:r w:rsidRPr="006A4569">
        <w:rPr>
          <w:sz w:val="28"/>
          <w:szCs w:val="28"/>
        </w:rPr>
        <w:t xml:space="preserve"> Т.І., Коновал О.А. </w:t>
      </w:r>
      <w:proofErr w:type="spellStart"/>
      <w:r w:rsidRPr="006A4569">
        <w:rPr>
          <w:sz w:val="28"/>
          <w:szCs w:val="28"/>
        </w:rPr>
        <w:t>Педагогіка</w:t>
      </w:r>
      <w:proofErr w:type="spellEnd"/>
      <w:r w:rsidRPr="006A4569">
        <w:rPr>
          <w:sz w:val="28"/>
          <w:szCs w:val="28"/>
        </w:rPr>
        <w:t xml:space="preserve"> та </w:t>
      </w:r>
      <w:proofErr w:type="spellStart"/>
      <w:r w:rsidRPr="006A4569">
        <w:rPr>
          <w:sz w:val="28"/>
          <w:szCs w:val="28"/>
        </w:rPr>
        <w:t>психологія</w:t>
      </w:r>
      <w:proofErr w:type="spellEnd"/>
      <w:r w:rsidRPr="006A4569">
        <w:rPr>
          <w:sz w:val="28"/>
          <w:szCs w:val="28"/>
        </w:rPr>
        <w:t xml:space="preserve"> </w:t>
      </w:r>
      <w:proofErr w:type="spellStart"/>
      <w:r w:rsidRPr="006A4569">
        <w:rPr>
          <w:sz w:val="28"/>
          <w:szCs w:val="28"/>
        </w:rPr>
        <w:t>вищої</w:t>
      </w:r>
      <w:proofErr w:type="spellEnd"/>
      <w:r w:rsidRPr="006A4569">
        <w:rPr>
          <w:sz w:val="28"/>
          <w:szCs w:val="28"/>
        </w:rPr>
        <w:t xml:space="preserve"> </w:t>
      </w:r>
      <w:proofErr w:type="spellStart"/>
      <w:r w:rsidRPr="006A4569">
        <w:rPr>
          <w:sz w:val="28"/>
          <w:szCs w:val="28"/>
        </w:rPr>
        <w:t>школи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 </w:t>
      </w:r>
      <w:proofErr w:type="spellStart"/>
      <w:r w:rsidRPr="006A4569">
        <w:rPr>
          <w:sz w:val="28"/>
          <w:szCs w:val="28"/>
        </w:rPr>
        <w:t>посіб</w:t>
      </w:r>
      <w:proofErr w:type="spellEnd"/>
      <w:r w:rsidRPr="006A4569">
        <w:rPr>
          <w:sz w:val="28"/>
          <w:szCs w:val="28"/>
        </w:rPr>
        <w:t xml:space="preserve">. </w:t>
      </w:r>
      <w:r w:rsidRPr="006A4569">
        <w:rPr>
          <w:spacing w:val="-20"/>
          <w:sz w:val="28"/>
          <w:szCs w:val="28"/>
        </w:rPr>
        <w:t xml:space="preserve">Херсон: </w:t>
      </w:r>
      <w:proofErr w:type="spellStart"/>
      <w:r w:rsidRPr="006A4569">
        <w:rPr>
          <w:spacing w:val="-20"/>
          <w:sz w:val="28"/>
          <w:szCs w:val="28"/>
        </w:rPr>
        <w:t>Олді</w:t>
      </w:r>
      <w:proofErr w:type="spellEnd"/>
      <w:r w:rsidRPr="006A4569">
        <w:rPr>
          <w:spacing w:val="-20"/>
          <w:sz w:val="28"/>
          <w:szCs w:val="28"/>
        </w:rPr>
        <w:t xml:space="preserve">-плюс, 2013. 466 с. </w:t>
      </w:r>
      <w:r w:rsidRPr="006A4569">
        <w:rPr>
          <w:spacing w:val="-20"/>
          <w:sz w:val="28"/>
          <w:szCs w:val="28"/>
          <w:lang w:val="en-US"/>
        </w:rPr>
        <w:t>URL</w:t>
      </w:r>
      <w:r w:rsidRPr="006A4569">
        <w:rPr>
          <w:spacing w:val="-20"/>
          <w:sz w:val="28"/>
          <w:szCs w:val="28"/>
        </w:rPr>
        <w:t xml:space="preserve">: </w:t>
      </w:r>
      <w:hyperlink r:id="rId19" w:history="1">
        <w:r w:rsidRPr="006A4569">
          <w:rPr>
            <w:rStyle w:val="a4"/>
            <w:color w:val="auto"/>
            <w:spacing w:val="-20"/>
            <w:sz w:val="28"/>
            <w:szCs w:val="28"/>
            <w:u w:val="none"/>
          </w:rPr>
          <w:t>http://elibrary.kdpu.edu.ua/bitstream/123456789/3478/1.pdf</w:t>
        </w:r>
      </w:hyperlink>
      <w:r w:rsidRPr="006A4569">
        <w:rPr>
          <w:spacing w:val="-20"/>
          <w:sz w:val="28"/>
          <w:szCs w:val="28"/>
        </w:rPr>
        <w:t>.</w:t>
      </w:r>
    </w:p>
    <w:p w14:paraId="6B5C9D52" w14:textId="77777777" w:rsidR="000E0DF9" w:rsidRPr="006A4569" w:rsidRDefault="000E0DF9" w:rsidP="000E0DF9">
      <w:pPr>
        <w:ind w:firstLine="242"/>
        <w:contextualSpacing/>
        <w:jc w:val="both"/>
        <w:rPr>
          <w:spacing w:val="-20"/>
          <w:sz w:val="28"/>
          <w:szCs w:val="28"/>
          <w:lang w:val="en-US"/>
        </w:rPr>
      </w:pPr>
      <w:r w:rsidRPr="006A4569">
        <w:rPr>
          <w:spacing w:val="-20"/>
          <w:sz w:val="28"/>
          <w:szCs w:val="28"/>
        </w:rPr>
        <w:t>10. </w:t>
      </w:r>
      <w:proofErr w:type="spellStart"/>
      <w:r w:rsidRPr="006A4569">
        <w:rPr>
          <w:sz w:val="28"/>
          <w:szCs w:val="28"/>
        </w:rPr>
        <w:t>Цокур</w:t>
      </w:r>
      <w:proofErr w:type="spellEnd"/>
      <w:r w:rsidRPr="006A4569">
        <w:rPr>
          <w:sz w:val="28"/>
          <w:szCs w:val="28"/>
        </w:rPr>
        <w:t xml:space="preserve"> О.С. </w:t>
      </w:r>
      <w:proofErr w:type="spellStart"/>
      <w:r w:rsidRPr="006A4569">
        <w:rPr>
          <w:sz w:val="28"/>
          <w:szCs w:val="28"/>
        </w:rPr>
        <w:t>Основи</w:t>
      </w:r>
      <w:proofErr w:type="spellEnd"/>
      <w:r w:rsidRPr="006A4569">
        <w:rPr>
          <w:sz w:val="28"/>
          <w:szCs w:val="28"/>
        </w:rPr>
        <w:t xml:space="preserve"> </w:t>
      </w:r>
      <w:proofErr w:type="spellStart"/>
      <w:r w:rsidRPr="006A4569">
        <w:rPr>
          <w:sz w:val="28"/>
          <w:szCs w:val="28"/>
        </w:rPr>
        <w:t>наукового</w:t>
      </w:r>
      <w:proofErr w:type="spellEnd"/>
      <w:r w:rsidRPr="006A4569">
        <w:rPr>
          <w:sz w:val="28"/>
          <w:szCs w:val="28"/>
        </w:rPr>
        <w:t xml:space="preserve"> </w:t>
      </w:r>
      <w:proofErr w:type="spellStart"/>
      <w:r w:rsidRPr="006A4569">
        <w:rPr>
          <w:sz w:val="28"/>
          <w:szCs w:val="28"/>
        </w:rPr>
        <w:t>педагогічного</w:t>
      </w:r>
      <w:proofErr w:type="spellEnd"/>
      <w:r w:rsidRPr="006A4569">
        <w:rPr>
          <w:sz w:val="28"/>
          <w:szCs w:val="28"/>
        </w:rPr>
        <w:t xml:space="preserve"> </w:t>
      </w:r>
      <w:proofErr w:type="spellStart"/>
      <w:r w:rsidRPr="006A4569">
        <w:rPr>
          <w:sz w:val="28"/>
          <w:szCs w:val="28"/>
        </w:rPr>
        <w:t>дослідження</w:t>
      </w:r>
      <w:proofErr w:type="spellEnd"/>
      <w:r w:rsidRPr="006A4569">
        <w:rPr>
          <w:sz w:val="28"/>
          <w:szCs w:val="28"/>
        </w:rPr>
        <w:t xml:space="preserve">. </w:t>
      </w:r>
      <w:proofErr w:type="spellStart"/>
      <w:r w:rsidRPr="006A4569">
        <w:rPr>
          <w:i/>
          <w:sz w:val="28"/>
          <w:szCs w:val="28"/>
        </w:rPr>
        <w:t>Педагогіка</w:t>
      </w:r>
      <w:proofErr w:type="spellEnd"/>
      <w:r w:rsidRPr="006A4569">
        <w:rPr>
          <w:i/>
          <w:sz w:val="28"/>
          <w:szCs w:val="28"/>
        </w:rPr>
        <w:t xml:space="preserve"> </w:t>
      </w:r>
      <w:proofErr w:type="spellStart"/>
      <w:r w:rsidRPr="006A4569">
        <w:rPr>
          <w:i/>
          <w:sz w:val="28"/>
          <w:szCs w:val="28"/>
        </w:rPr>
        <w:t>вищої</w:t>
      </w:r>
      <w:proofErr w:type="spellEnd"/>
      <w:r w:rsidRPr="006A4569">
        <w:rPr>
          <w:i/>
          <w:sz w:val="28"/>
          <w:szCs w:val="28"/>
        </w:rPr>
        <w:t xml:space="preserve"> </w:t>
      </w:r>
      <w:proofErr w:type="spellStart"/>
      <w:r w:rsidRPr="006A4569">
        <w:rPr>
          <w:i/>
          <w:sz w:val="28"/>
          <w:szCs w:val="28"/>
        </w:rPr>
        <w:t>школи</w:t>
      </w:r>
      <w:proofErr w:type="spellEnd"/>
      <w:r w:rsidRPr="006A4569">
        <w:rPr>
          <w:sz w:val="28"/>
          <w:szCs w:val="28"/>
        </w:rPr>
        <w:t xml:space="preserve">: </w:t>
      </w:r>
      <w:proofErr w:type="spellStart"/>
      <w:r w:rsidRPr="006A4569">
        <w:rPr>
          <w:sz w:val="28"/>
          <w:szCs w:val="28"/>
        </w:rPr>
        <w:t>навч</w:t>
      </w:r>
      <w:proofErr w:type="spellEnd"/>
      <w:r w:rsidRPr="006A4569">
        <w:rPr>
          <w:sz w:val="28"/>
          <w:szCs w:val="28"/>
        </w:rPr>
        <w:t xml:space="preserve">.-метод. </w:t>
      </w:r>
      <w:proofErr w:type="spellStart"/>
      <w:r w:rsidRPr="006A4569">
        <w:rPr>
          <w:sz w:val="28"/>
          <w:szCs w:val="28"/>
        </w:rPr>
        <w:t>посібник</w:t>
      </w:r>
      <w:proofErr w:type="spellEnd"/>
      <w:r w:rsidRPr="006A4569">
        <w:rPr>
          <w:sz w:val="28"/>
          <w:szCs w:val="28"/>
        </w:rPr>
        <w:t>. Одеса</w:t>
      </w:r>
      <w:r w:rsidRPr="006A4569">
        <w:rPr>
          <w:sz w:val="28"/>
          <w:szCs w:val="28"/>
          <w:lang w:val="en-US"/>
        </w:rPr>
        <w:t xml:space="preserve">: </w:t>
      </w:r>
      <w:r w:rsidRPr="006A4569">
        <w:rPr>
          <w:sz w:val="28"/>
          <w:szCs w:val="28"/>
        </w:rPr>
        <w:t>ОНЮА</w:t>
      </w:r>
      <w:r w:rsidRPr="006A4569">
        <w:rPr>
          <w:sz w:val="28"/>
          <w:szCs w:val="28"/>
          <w:lang w:val="en-US"/>
        </w:rPr>
        <w:t xml:space="preserve">, 2002. </w:t>
      </w:r>
      <w:r w:rsidRPr="006A4569">
        <w:rPr>
          <w:sz w:val="28"/>
          <w:szCs w:val="28"/>
        </w:rPr>
        <w:t>Вип</w:t>
      </w:r>
      <w:r w:rsidRPr="006A4569">
        <w:rPr>
          <w:sz w:val="28"/>
          <w:szCs w:val="28"/>
          <w:lang w:val="en-US"/>
        </w:rPr>
        <w:t xml:space="preserve">. 1. 84 </w:t>
      </w:r>
      <w:r w:rsidRPr="006A4569">
        <w:rPr>
          <w:sz w:val="28"/>
          <w:szCs w:val="28"/>
        </w:rPr>
        <w:t>с</w:t>
      </w:r>
      <w:r w:rsidRPr="006A4569">
        <w:rPr>
          <w:sz w:val="28"/>
          <w:szCs w:val="28"/>
          <w:lang w:val="en-US"/>
        </w:rPr>
        <w:t xml:space="preserve">. URL: </w:t>
      </w:r>
      <w:hyperlink r:id="rId20" w:history="1">
        <w:r w:rsidRPr="006A4569">
          <w:rPr>
            <w:rStyle w:val="a4"/>
            <w:color w:val="auto"/>
            <w:spacing w:val="-20"/>
            <w:sz w:val="28"/>
            <w:szCs w:val="28"/>
            <w:u w:val="none"/>
            <w:lang w:val="en-US"/>
          </w:rPr>
          <w:t>http://liber.onu.edu.ua/opacunicode/index.php?url=/notices/index</w:t>
        </w:r>
        <w:r w:rsidRPr="006A4569">
          <w:rPr>
            <w:rStyle w:val="a4"/>
            <w:color w:val="auto"/>
            <w:spacing w:val="-20"/>
            <w:sz w:val="28"/>
            <w:szCs w:val="28"/>
            <w:u w:val="none"/>
            <w:lang w:val="uk-UA"/>
          </w:rPr>
          <w:t xml:space="preserve"> </w:t>
        </w:r>
        <w:r w:rsidRPr="006A4569">
          <w:rPr>
            <w:rStyle w:val="a4"/>
            <w:color w:val="auto"/>
            <w:spacing w:val="-20"/>
            <w:sz w:val="28"/>
            <w:szCs w:val="28"/>
            <w:u w:val="none"/>
            <w:lang w:val="en-US"/>
          </w:rPr>
          <w:t>/IdNotice:72578</w:t>
        </w:r>
        <w:r w:rsidRPr="006A4569">
          <w:rPr>
            <w:rStyle w:val="a4"/>
            <w:color w:val="auto"/>
            <w:spacing w:val="-20"/>
            <w:sz w:val="28"/>
            <w:szCs w:val="28"/>
            <w:u w:val="none"/>
            <w:lang w:val="uk-UA"/>
          </w:rPr>
          <w:t xml:space="preserve"> </w:t>
        </w:r>
        <w:r w:rsidRPr="006A4569">
          <w:rPr>
            <w:rStyle w:val="a4"/>
            <w:color w:val="auto"/>
            <w:spacing w:val="-20"/>
            <w:sz w:val="28"/>
            <w:szCs w:val="28"/>
            <w:u w:val="none"/>
            <w:lang w:val="en-US"/>
          </w:rPr>
          <w:t>/</w:t>
        </w:r>
        <w:proofErr w:type="spellStart"/>
        <w:r w:rsidRPr="006A4569">
          <w:rPr>
            <w:rStyle w:val="a4"/>
            <w:color w:val="auto"/>
            <w:spacing w:val="-20"/>
            <w:sz w:val="28"/>
            <w:szCs w:val="28"/>
            <w:u w:val="none"/>
            <w:lang w:val="en-US"/>
          </w:rPr>
          <w:t>Source:default</w:t>
        </w:r>
        <w:proofErr w:type="spellEnd"/>
      </w:hyperlink>
      <w:r w:rsidRPr="006A4569">
        <w:rPr>
          <w:spacing w:val="-20"/>
          <w:sz w:val="28"/>
          <w:szCs w:val="28"/>
          <w:lang w:val="en-US"/>
        </w:rPr>
        <w:t>.</w:t>
      </w:r>
    </w:p>
    <w:p w14:paraId="5B0C407C" w14:textId="77777777" w:rsidR="000E0DF9" w:rsidRPr="00170FFE" w:rsidRDefault="000E0DF9" w:rsidP="000E0DF9">
      <w:pPr>
        <w:ind w:firstLine="242"/>
        <w:contextualSpacing/>
        <w:jc w:val="center"/>
        <w:rPr>
          <w:b/>
          <w:sz w:val="28"/>
          <w:szCs w:val="28"/>
        </w:rPr>
      </w:pPr>
      <w:proofErr w:type="spellStart"/>
      <w:r w:rsidRPr="00643FFA">
        <w:rPr>
          <w:b/>
          <w:sz w:val="28"/>
          <w:szCs w:val="28"/>
        </w:rPr>
        <w:t>Додаткова</w:t>
      </w:r>
      <w:proofErr w:type="spellEnd"/>
      <w:r w:rsidRPr="00170FFE">
        <w:rPr>
          <w:b/>
          <w:sz w:val="28"/>
          <w:szCs w:val="28"/>
        </w:rPr>
        <w:t xml:space="preserve"> </w:t>
      </w:r>
    </w:p>
    <w:p w14:paraId="0012ABE5" w14:textId="77777777" w:rsidR="00C27716" w:rsidRPr="00643FFA" w:rsidRDefault="000E0DF9" w:rsidP="000E0DF9">
      <w:pPr>
        <w:ind w:firstLine="242"/>
        <w:contextualSpacing/>
        <w:jc w:val="both"/>
        <w:rPr>
          <w:sz w:val="28"/>
          <w:szCs w:val="28"/>
          <w:lang w:val="uk-UA"/>
        </w:rPr>
      </w:pPr>
      <w:r w:rsidRPr="00643FFA">
        <w:rPr>
          <w:sz w:val="28"/>
          <w:szCs w:val="28"/>
        </w:rPr>
        <w:t>11.</w:t>
      </w:r>
      <w:r w:rsidRPr="00643FFA">
        <w:rPr>
          <w:sz w:val="28"/>
          <w:szCs w:val="28"/>
          <w:lang w:val="en-US"/>
        </w:rPr>
        <w:t> </w:t>
      </w:r>
      <w:r w:rsidR="00C27716" w:rsidRPr="00643FFA">
        <w:rPr>
          <w:sz w:val="28"/>
          <w:szCs w:val="28"/>
          <w:lang w:val="uk-UA"/>
        </w:rPr>
        <w:t xml:space="preserve">Адамова Г. В. Організаційно-методичний аспект підготовки майбутніх викладачів іноземної мови до </w:t>
      </w:r>
      <w:proofErr w:type="spellStart"/>
      <w:r w:rsidR="00C27716" w:rsidRPr="00643FFA">
        <w:rPr>
          <w:sz w:val="28"/>
          <w:szCs w:val="28"/>
          <w:lang w:val="uk-UA"/>
        </w:rPr>
        <w:t>студентоцентрованого</w:t>
      </w:r>
      <w:proofErr w:type="spellEnd"/>
      <w:r w:rsidR="00C27716" w:rsidRPr="00643FFA">
        <w:rPr>
          <w:sz w:val="28"/>
          <w:szCs w:val="28"/>
          <w:lang w:val="uk-UA"/>
        </w:rPr>
        <w:t xml:space="preserve"> навчання:</w:t>
      </w:r>
      <w:r w:rsidR="00C27716" w:rsidRPr="00643FFA">
        <w:rPr>
          <w:b/>
          <w:sz w:val="28"/>
          <w:szCs w:val="28"/>
          <w:lang w:val="uk-UA"/>
        </w:rPr>
        <w:t xml:space="preserve"> </w:t>
      </w:r>
      <w:proofErr w:type="spellStart"/>
      <w:r w:rsidR="00C27716" w:rsidRPr="00643FFA">
        <w:rPr>
          <w:rStyle w:val="xfmc1"/>
          <w:i/>
          <w:sz w:val="28"/>
          <w:szCs w:val="28"/>
        </w:rPr>
        <w:t>Вісник</w:t>
      </w:r>
      <w:proofErr w:type="spellEnd"/>
      <w:r w:rsidR="00C27716" w:rsidRPr="00643FFA">
        <w:rPr>
          <w:rStyle w:val="xfmc1"/>
          <w:i/>
          <w:sz w:val="28"/>
          <w:szCs w:val="28"/>
        </w:rPr>
        <w:t xml:space="preserve"> науки та </w:t>
      </w:r>
      <w:proofErr w:type="spellStart"/>
      <w:r w:rsidR="00C27716" w:rsidRPr="00643FFA">
        <w:rPr>
          <w:rStyle w:val="xfmc1"/>
          <w:i/>
          <w:sz w:val="28"/>
          <w:szCs w:val="28"/>
        </w:rPr>
        <w:t>освіти</w:t>
      </w:r>
      <w:proofErr w:type="spellEnd"/>
      <w:r w:rsidR="00C27716" w:rsidRPr="00643FFA">
        <w:rPr>
          <w:rStyle w:val="xfmc1"/>
          <w:i/>
          <w:sz w:val="28"/>
          <w:szCs w:val="28"/>
          <w:lang w:val="uk-UA"/>
        </w:rPr>
        <w:t xml:space="preserve">: </w:t>
      </w:r>
      <w:r w:rsidR="00C27716" w:rsidRPr="00643FFA">
        <w:rPr>
          <w:sz w:val="28"/>
          <w:szCs w:val="28"/>
        </w:rPr>
        <w:t xml:space="preserve">журнал </w:t>
      </w:r>
      <w:proofErr w:type="spellStart"/>
      <w:r w:rsidR="00C27716" w:rsidRPr="00643FFA">
        <w:rPr>
          <w:sz w:val="28"/>
          <w:szCs w:val="28"/>
        </w:rPr>
        <w:t>категорії</w:t>
      </w:r>
      <w:proofErr w:type="spellEnd"/>
      <w:r w:rsidR="00C27716" w:rsidRPr="00643FFA">
        <w:rPr>
          <w:sz w:val="28"/>
          <w:szCs w:val="28"/>
        </w:rPr>
        <w:t xml:space="preserve"> Б</w:t>
      </w:r>
      <w:r w:rsidR="00C27716" w:rsidRPr="00643FFA">
        <w:rPr>
          <w:sz w:val="28"/>
          <w:szCs w:val="28"/>
          <w:lang w:val="uk-UA"/>
        </w:rPr>
        <w:t xml:space="preserve"> (Серія «Педагогіка»).2025.</w:t>
      </w:r>
      <w:r w:rsidR="00C27716" w:rsidRPr="00643FFA">
        <w:rPr>
          <w:sz w:val="28"/>
          <w:szCs w:val="28"/>
        </w:rPr>
        <w:t xml:space="preserve"> </w:t>
      </w:r>
      <w:hyperlink r:id="rId21" w:history="1">
        <w:r w:rsidR="00C27716" w:rsidRPr="00643FFA">
          <w:rPr>
            <w:rStyle w:val="a4"/>
            <w:color w:val="auto"/>
            <w:sz w:val="28"/>
            <w:szCs w:val="28"/>
            <w:u w:val="none"/>
          </w:rPr>
          <w:t>№ 2(32)</w:t>
        </w:r>
      </w:hyperlink>
      <w:r w:rsidR="00C27716" w:rsidRPr="00643FFA">
        <w:rPr>
          <w:sz w:val="28"/>
          <w:szCs w:val="28"/>
          <w:lang w:val="uk-UA"/>
        </w:rPr>
        <w:t>. С. 733-746.</w:t>
      </w:r>
    </w:p>
    <w:p w14:paraId="6759114F" w14:textId="77777777" w:rsidR="00C27716" w:rsidRPr="00643FFA" w:rsidRDefault="00C27716" w:rsidP="000E0DF9">
      <w:pPr>
        <w:ind w:firstLine="242"/>
        <w:contextualSpacing/>
        <w:jc w:val="both"/>
        <w:rPr>
          <w:sz w:val="28"/>
          <w:szCs w:val="28"/>
          <w:lang w:val="uk-UA"/>
        </w:rPr>
      </w:pPr>
      <w:r w:rsidRPr="00643FFA">
        <w:rPr>
          <w:sz w:val="28"/>
          <w:szCs w:val="28"/>
          <w:lang w:val="uk-UA"/>
        </w:rPr>
        <w:t xml:space="preserve">12. Адамова Г. В., </w:t>
      </w:r>
      <w:proofErr w:type="spellStart"/>
      <w:r w:rsidRPr="00643FFA">
        <w:rPr>
          <w:sz w:val="28"/>
          <w:szCs w:val="28"/>
          <w:lang w:val="uk-UA"/>
        </w:rPr>
        <w:t>Рожелюк</w:t>
      </w:r>
      <w:proofErr w:type="spellEnd"/>
      <w:r w:rsidRPr="00643FFA">
        <w:rPr>
          <w:sz w:val="28"/>
          <w:szCs w:val="28"/>
          <w:lang w:val="uk-UA"/>
        </w:rPr>
        <w:t xml:space="preserve"> І.Я., </w:t>
      </w:r>
      <w:proofErr w:type="spellStart"/>
      <w:r w:rsidRPr="00643FFA">
        <w:rPr>
          <w:sz w:val="28"/>
          <w:szCs w:val="28"/>
          <w:lang w:val="uk-UA"/>
        </w:rPr>
        <w:t>Таланова</w:t>
      </w:r>
      <w:proofErr w:type="spellEnd"/>
      <w:r w:rsidRPr="00643FFA">
        <w:rPr>
          <w:sz w:val="28"/>
          <w:szCs w:val="28"/>
          <w:lang w:val="uk-UA"/>
        </w:rPr>
        <w:t xml:space="preserve"> Л. Г. Емпіричний досвід впровадження моделі інноваційного навчання з формування текстотвірної компетентності у здобувачів вищої освіти спеціальності 035 Філологія. </w:t>
      </w:r>
      <w:r w:rsidRPr="00643FFA">
        <w:rPr>
          <w:i/>
          <w:iCs/>
          <w:sz w:val="28"/>
          <w:szCs w:val="28"/>
          <w:lang w:val="uk-UA"/>
        </w:rPr>
        <w:t xml:space="preserve">Вісник науки та освіти: </w:t>
      </w:r>
      <w:r w:rsidRPr="00643FFA">
        <w:rPr>
          <w:sz w:val="28"/>
          <w:szCs w:val="28"/>
        </w:rPr>
        <w:t xml:space="preserve">журнал </w:t>
      </w:r>
      <w:proofErr w:type="spellStart"/>
      <w:r w:rsidRPr="00643FFA">
        <w:rPr>
          <w:sz w:val="28"/>
          <w:szCs w:val="28"/>
        </w:rPr>
        <w:t>категорії</w:t>
      </w:r>
      <w:proofErr w:type="spellEnd"/>
      <w:r w:rsidRPr="00643FFA">
        <w:rPr>
          <w:sz w:val="28"/>
          <w:szCs w:val="28"/>
        </w:rPr>
        <w:t xml:space="preserve"> Б</w:t>
      </w:r>
      <w:r w:rsidRPr="00643FFA">
        <w:rPr>
          <w:sz w:val="28"/>
          <w:szCs w:val="28"/>
          <w:lang w:val="uk-UA"/>
        </w:rPr>
        <w:t xml:space="preserve"> (Серія «Педагогіка»). </w:t>
      </w:r>
      <w:r w:rsidRPr="00643FFA">
        <w:rPr>
          <w:iCs/>
          <w:sz w:val="28"/>
          <w:szCs w:val="28"/>
          <w:lang w:val="uk-UA"/>
        </w:rPr>
        <w:t>2023. № 8(14).</w:t>
      </w:r>
      <w:r w:rsidRPr="00643FFA">
        <w:rPr>
          <w:sz w:val="28"/>
          <w:szCs w:val="28"/>
          <w:lang w:val="uk-UA"/>
        </w:rPr>
        <w:t xml:space="preserve"> С.361–373. </w:t>
      </w:r>
      <w:r w:rsidRPr="00643FFA">
        <w:rPr>
          <w:sz w:val="28"/>
          <w:szCs w:val="28"/>
          <w:lang w:val="en-US"/>
        </w:rPr>
        <w:t>URL: http</w:t>
      </w:r>
      <w:r w:rsidRPr="00643FFA">
        <w:rPr>
          <w:sz w:val="28"/>
          <w:szCs w:val="28"/>
          <w:lang w:val="uk-UA"/>
        </w:rPr>
        <w:t>://</w:t>
      </w:r>
      <w:r w:rsidRPr="00643FFA">
        <w:rPr>
          <w:sz w:val="28"/>
          <w:szCs w:val="28"/>
          <w:lang w:val="en-US"/>
        </w:rPr>
        <w:t>perspectives</w:t>
      </w:r>
      <w:r w:rsidRPr="00643FFA">
        <w:rPr>
          <w:sz w:val="28"/>
          <w:szCs w:val="28"/>
          <w:lang w:val="uk-UA"/>
        </w:rPr>
        <w:t>.</w:t>
      </w:r>
      <w:r w:rsidRPr="00643FFA">
        <w:rPr>
          <w:sz w:val="28"/>
          <w:szCs w:val="28"/>
          <w:lang w:val="en-US"/>
        </w:rPr>
        <w:t>pp</w:t>
      </w:r>
      <w:r w:rsidRPr="00643FFA">
        <w:rPr>
          <w:sz w:val="28"/>
          <w:szCs w:val="28"/>
          <w:lang w:val="uk-UA"/>
        </w:rPr>
        <w:t>.</w:t>
      </w:r>
      <w:proofErr w:type="spellStart"/>
      <w:r w:rsidRPr="00643FFA">
        <w:rPr>
          <w:sz w:val="28"/>
          <w:szCs w:val="28"/>
          <w:lang w:val="en-US"/>
        </w:rPr>
        <w:t>ua</w:t>
      </w:r>
      <w:proofErr w:type="spellEnd"/>
      <w:r w:rsidRPr="00643FFA">
        <w:rPr>
          <w:sz w:val="28"/>
          <w:szCs w:val="28"/>
          <w:lang w:val="uk-UA"/>
        </w:rPr>
        <w:t>/</w:t>
      </w:r>
      <w:r w:rsidRPr="00643FFA">
        <w:rPr>
          <w:sz w:val="28"/>
          <w:szCs w:val="28"/>
          <w:lang w:val="en-US"/>
        </w:rPr>
        <w:t>index</w:t>
      </w:r>
      <w:r w:rsidRPr="00643FFA">
        <w:rPr>
          <w:sz w:val="28"/>
          <w:szCs w:val="28"/>
          <w:lang w:val="uk-UA"/>
        </w:rPr>
        <w:t>.</w:t>
      </w:r>
      <w:proofErr w:type="spellStart"/>
      <w:r w:rsidRPr="00643FFA">
        <w:rPr>
          <w:sz w:val="28"/>
          <w:szCs w:val="28"/>
          <w:lang w:val="en-US"/>
        </w:rPr>
        <w:t>php</w:t>
      </w:r>
      <w:proofErr w:type="spellEnd"/>
      <w:r w:rsidRPr="00643FFA">
        <w:rPr>
          <w:sz w:val="28"/>
          <w:szCs w:val="28"/>
          <w:lang w:val="uk-UA"/>
        </w:rPr>
        <w:t>/</w:t>
      </w:r>
      <w:proofErr w:type="spellStart"/>
      <w:r w:rsidRPr="00643FFA">
        <w:rPr>
          <w:sz w:val="28"/>
          <w:szCs w:val="28"/>
          <w:lang w:val="en-US"/>
        </w:rPr>
        <w:t>vno</w:t>
      </w:r>
      <w:proofErr w:type="spellEnd"/>
      <w:r w:rsidRPr="00643FFA">
        <w:rPr>
          <w:sz w:val="28"/>
          <w:szCs w:val="28"/>
          <w:lang w:val="uk-UA"/>
        </w:rPr>
        <w:t>/</w:t>
      </w:r>
      <w:r w:rsidRPr="00643FFA">
        <w:rPr>
          <w:sz w:val="28"/>
          <w:szCs w:val="28"/>
          <w:lang w:val="en-US"/>
        </w:rPr>
        <w:t>issue</w:t>
      </w:r>
      <w:r w:rsidRPr="00643FFA">
        <w:rPr>
          <w:sz w:val="28"/>
          <w:szCs w:val="28"/>
          <w:lang w:val="uk-UA"/>
        </w:rPr>
        <w:t>/</w:t>
      </w:r>
      <w:r w:rsidRPr="00643FFA">
        <w:rPr>
          <w:sz w:val="28"/>
          <w:szCs w:val="28"/>
          <w:lang w:val="en-US"/>
        </w:rPr>
        <w:t>view</w:t>
      </w:r>
      <w:r w:rsidRPr="00643FFA">
        <w:rPr>
          <w:sz w:val="28"/>
          <w:szCs w:val="28"/>
          <w:lang w:val="uk-UA"/>
        </w:rPr>
        <w:t>/172/264</w:t>
      </w:r>
    </w:p>
    <w:p w14:paraId="5EF9E87A" w14:textId="77777777" w:rsidR="00C27716" w:rsidRPr="00643FFA" w:rsidRDefault="000E0DF9" w:rsidP="00C27716">
      <w:pPr>
        <w:pStyle w:val="a3"/>
        <w:spacing w:before="0" w:beforeAutospacing="0" w:after="200" w:afterAutospacing="0"/>
        <w:ind w:firstLine="164"/>
        <w:contextualSpacing/>
        <w:jc w:val="both"/>
        <w:rPr>
          <w:sz w:val="28"/>
          <w:szCs w:val="28"/>
        </w:rPr>
      </w:pPr>
      <w:r w:rsidRPr="00643FFA">
        <w:rPr>
          <w:sz w:val="28"/>
          <w:szCs w:val="28"/>
          <w:lang w:val="uk-UA"/>
        </w:rPr>
        <w:t>1</w:t>
      </w:r>
      <w:r w:rsidR="00C27716" w:rsidRPr="00643FFA">
        <w:rPr>
          <w:sz w:val="28"/>
          <w:szCs w:val="28"/>
          <w:lang w:val="uk-UA"/>
        </w:rPr>
        <w:t>3</w:t>
      </w:r>
      <w:r w:rsidRPr="00643FFA">
        <w:rPr>
          <w:sz w:val="28"/>
          <w:szCs w:val="28"/>
          <w:lang w:val="uk-UA"/>
        </w:rPr>
        <w:t>.</w:t>
      </w:r>
      <w:r w:rsidRPr="00643FFA">
        <w:rPr>
          <w:sz w:val="28"/>
          <w:szCs w:val="28"/>
          <w:lang w:val="en-US"/>
        </w:rPr>
        <w:t> </w:t>
      </w:r>
      <w:proofErr w:type="spellStart"/>
      <w:r w:rsidR="00C27716" w:rsidRPr="00643FFA">
        <w:rPr>
          <w:bCs/>
          <w:sz w:val="28"/>
          <w:szCs w:val="28"/>
          <w:lang w:val="uk-UA"/>
        </w:rPr>
        <w:t>Татарнікова</w:t>
      </w:r>
      <w:proofErr w:type="spellEnd"/>
      <w:r w:rsidR="00C27716" w:rsidRPr="00643FFA">
        <w:rPr>
          <w:bCs/>
          <w:sz w:val="28"/>
          <w:szCs w:val="28"/>
          <w:lang w:val="uk-UA"/>
        </w:rPr>
        <w:t xml:space="preserve"> А.А., </w:t>
      </w:r>
      <w:proofErr w:type="spellStart"/>
      <w:r w:rsidR="00C27716" w:rsidRPr="00643FFA">
        <w:rPr>
          <w:sz w:val="28"/>
          <w:szCs w:val="28"/>
          <w:lang w:val="uk-UA"/>
        </w:rPr>
        <w:t>Цокур</w:t>
      </w:r>
      <w:proofErr w:type="spellEnd"/>
      <w:r w:rsidR="00C27716" w:rsidRPr="00643FFA">
        <w:rPr>
          <w:sz w:val="28"/>
          <w:szCs w:val="28"/>
          <w:lang w:val="uk-UA"/>
        </w:rPr>
        <w:t xml:space="preserve"> О.С. Інновації та науково-педагогічні дослідження в сфері вищої освіти: Методичні рекомендації. </w:t>
      </w:r>
      <w:r w:rsidR="00C27716" w:rsidRPr="00643FFA">
        <w:rPr>
          <w:sz w:val="28"/>
          <w:szCs w:val="28"/>
        </w:rPr>
        <w:t xml:space="preserve">Одеса: </w:t>
      </w:r>
      <w:proofErr w:type="spellStart"/>
      <w:r w:rsidR="00C27716" w:rsidRPr="00643FFA">
        <w:rPr>
          <w:sz w:val="28"/>
          <w:szCs w:val="28"/>
        </w:rPr>
        <w:t>М</w:t>
      </w:r>
      <w:r w:rsidR="00C27716" w:rsidRPr="00643FFA">
        <w:rPr>
          <w:bCs/>
          <w:sz w:val="28"/>
          <w:szCs w:val="28"/>
        </w:rPr>
        <w:t>іжнародний</w:t>
      </w:r>
      <w:proofErr w:type="spellEnd"/>
      <w:r w:rsidR="00C27716" w:rsidRPr="00643FFA">
        <w:rPr>
          <w:bCs/>
          <w:sz w:val="28"/>
          <w:szCs w:val="28"/>
        </w:rPr>
        <w:t xml:space="preserve"> </w:t>
      </w:r>
      <w:proofErr w:type="spellStart"/>
      <w:r w:rsidR="00C27716" w:rsidRPr="00643FFA">
        <w:rPr>
          <w:bCs/>
          <w:sz w:val="28"/>
          <w:szCs w:val="28"/>
        </w:rPr>
        <w:t>гуманітарний</w:t>
      </w:r>
      <w:proofErr w:type="spellEnd"/>
      <w:r w:rsidR="00C27716" w:rsidRPr="00643FFA">
        <w:rPr>
          <w:bCs/>
          <w:sz w:val="28"/>
          <w:szCs w:val="28"/>
        </w:rPr>
        <w:t xml:space="preserve"> </w:t>
      </w:r>
      <w:proofErr w:type="spellStart"/>
      <w:r w:rsidR="00C27716" w:rsidRPr="00643FFA">
        <w:rPr>
          <w:bCs/>
          <w:sz w:val="28"/>
          <w:szCs w:val="28"/>
        </w:rPr>
        <w:t>університет</w:t>
      </w:r>
      <w:proofErr w:type="spellEnd"/>
      <w:r w:rsidR="00C27716" w:rsidRPr="00643FFA">
        <w:rPr>
          <w:bCs/>
          <w:sz w:val="28"/>
          <w:szCs w:val="28"/>
        </w:rPr>
        <w:t>,</w:t>
      </w:r>
      <w:r w:rsidR="00C27716" w:rsidRPr="00643FFA">
        <w:rPr>
          <w:sz w:val="28"/>
          <w:szCs w:val="28"/>
        </w:rPr>
        <w:t xml:space="preserve"> 2024. 54 с. </w:t>
      </w:r>
      <w:r w:rsidR="00C27716" w:rsidRPr="00643FFA">
        <w:rPr>
          <w:sz w:val="28"/>
          <w:szCs w:val="28"/>
          <w:lang w:val="en-US"/>
        </w:rPr>
        <w:t>URL</w:t>
      </w:r>
      <w:r w:rsidR="00C27716" w:rsidRPr="00643FFA">
        <w:rPr>
          <w:sz w:val="28"/>
          <w:szCs w:val="28"/>
        </w:rPr>
        <w:t xml:space="preserve">: </w:t>
      </w:r>
      <w:hyperlink r:id="rId22" w:tgtFrame="_blank" w:history="1">
        <w:r w:rsidR="00C27716" w:rsidRPr="00643FFA">
          <w:rPr>
            <w:rStyle w:val="a4"/>
            <w:color w:val="auto"/>
            <w:sz w:val="28"/>
            <w:szCs w:val="28"/>
            <w:u w:val="none"/>
          </w:rPr>
          <w:t>https://hdl.handle.net/11300/29234</w:t>
        </w:r>
      </w:hyperlink>
    </w:p>
    <w:p w14:paraId="34588390" w14:textId="77777777" w:rsidR="00C27716" w:rsidRPr="00643FFA" w:rsidRDefault="00C27716" w:rsidP="00C27716">
      <w:pPr>
        <w:pStyle w:val="a3"/>
        <w:spacing w:before="0" w:beforeAutospacing="0" w:after="200" w:afterAutospacing="0"/>
        <w:ind w:firstLine="164"/>
        <w:contextualSpacing/>
        <w:jc w:val="both"/>
        <w:rPr>
          <w:sz w:val="28"/>
          <w:szCs w:val="28"/>
        </w:rPr>
      </w:pPr>
      <w:r w:rsidRPr="00643FFA">
        <w:rPr>
          <w:sz w:val="28"/>
          <w:szCs w:val="28"/>
          <w:lang w:val="uk-UA"/>
        </w:rPr>
        <w:t>14</w:t>
      </w:r>
      <w:r w:rsidRPr="00643FFA">
        <w:rPr>
          <w:sz w:val="28"/>
          <w:szCs w:val="28"/>
        </w:rPr>
        <w:t>. </w:t>
      </w:r>
      <w:proofErr w:type="spellStart"/>
      <w:r w:rsidRPr="00643FFA">
        <w:rPr>
          <w:sz w:val="28"/>
          <w:szCs w:val="28"/>
        </w:rPr>
        <w:t>Татарнікова</w:t>
      </w:r>
      <w:proofErr w:type="spellEnd"/>
      <w:r w:rsidRPr="00643FFA">
        <w:rPr>
          <w:sz w:val="28"/>
          <w:szCs w:val="28"/>
        </w:rPr>
        <w:t xml:space="preserve"> </w:t>
      </w:r>
      <w:proofErr w:type="gramStart"/>
      <w:r w:rsidRPr="00643FFA">
        <w:rPr>
          <w:sz w:val="28"/>
          <w:szCs w:val="28"/>
        </w:rPr>
        <w:t>А.А.</w:t>
      </w:r>
      <w:proofErr w:type="gramEnd"/>
      <w:r w:rsidRPr="00643FFA">
        <w:rPr>
          <w:sz w:val="28"/>
          <w:szCs w:val="28"/>
        </w:rPr>
        <w:t xml:space="preserve">, Таланова </w:t>
      </w:r>
      <w:proofErr w:type="gramStart"/>
      <w:r w:rsidRPr="00643FFA">
        <w:rPr>
          <w:sz w:val="28"/>
          <w:szCs w:val="28"/>
        </w:rPr>
        <w:t>Л.Г.</w:t>
      </w:r>
      <w:proofErr w:type="gramEnd"/>
      <w:r w:rsidRPr="00643FFA">
        <w:rPr>
          <w:sz w:val="28"/>
          <w:szCs w:val="28"/>
        </w:rPr>
        <w:t xml:space="preserve">, </w:t>
      </w:r>
      <w:proofErr w:type="spellStart"/>
      <w:r w:rsidRPr="00643FFA">
        <w:rPr>
          <w:sz w:val="28"/>
          <w:szCs w:val="28"/>
        </w:rPr>
        <w:t>Цокур</w:t>
      </w:r>
      <w:proofErr w:type="spellEnd"/>
      <w:r w:rsidRPr="00643FFA">
        <w:rPr>
          <w:sz w:val="28"/>
          <w:szCs w:val="28"/>
        </w:rPr>
        <w:t xml:space="preserve"> О.С. </w:t>
      </w:r>
      <w:proofErr w:type="spellStart"/>
      <w:r w:rsidRPr="00643FFA">
        <w:rPr>
          <w:sz w:val="28"/>
          <w:szCs w:val="28"/>
        </w:rPr>
        <w:t>Інноваційне</w:t>
      </w:r>
      <w:proofErr w:type="spellEnd"/>
      <w:r w:rsidRPr="00643FFA">
        <w:rPr>
          <w:sz w:val="28"/>
          <w:szCs w:val="28"/>
        </w:rPr>
        <w:t xml:space="preserve"> </w:t>
      </w:r>
      <w:proofErr w:type="spellStart"/>
      <w:r w:rsidRPr="00643FFA">
        <w:rPr>
          <w:sz w:val="28"/>
          <w:szCs w:val="28"/>
        </w:rPr>
        <w:t>навчання</w:t>
      </w:r>
      <w:proofErr w:type="spellEnd"/>
      <w:r w:rsidRPr="00643FFA">
        <w:rPr>
          <w:sz w:val="28"/>
          <w:szCs w:val="28"/>
        </w:rPr>
        <w:t xml:space="preserve"> у </w:t>
      </w:r>
      <w:proofErr w:type="spellStart"/>
      <w:r w:rsidRPr="00643FFA">
        <w:rPr>
          <w:sz w:val="28"/>
          <w:szCs w:val="28"/>
        </w:rPr>
        <w:t>закладі</w:t>
      </w:r>
      <w:proofErr w:type="spellEnd"/>
      <w:r w:rsidRPr="00643FFA">
        <w:rPr>
          <w:sz w:val="28"/>
          <w:szCs w:val="28"/>
        </w:rPr>
        <w:t xml:space="preserve"> </w:t>
      </w:r>
      <w:proofErr w:type="spellStart"/>
      <w:r w:rsidRPr="00643FFA">
        <w:rPr>
          <w:sz w:val="28"/>
          <w:szCs w:val="28"/>
        </w:rPr>
        <w:t>вищої</w:t>
      </w:r>
      <w:proofErr w:type="spellEnd"/>
      <w:r w:rsidRPr="00643FFA">
        <w:rPr>
          <w:sz w:val="28"/>
          <w:szCs w:val="28"/>
        </w:rPr>
        <w:t xml:space="preserve"> </w:t>
      </w:r>
      <w:proofErr w:type="spellStart"/>
      <w:proofErr w:type="gramStart"/>
      <w:r w:rsidRPr="00643FFA">
        <w:rPr>
          <w:sz w:val="28"/>
          <w:szCs w:val="28"/>
        </w:rPr>
        <w:t>освіти</w:t>
      </w:r>
      <w:proofErr w:type="spellEnd"/>
      <w:r w:rsidRPr="00643FFA">
        <w:rPr>
          <w:sz w:val="28"/>
          <w:szCs w:val="28"/>
        </w:rPr>
        <w:t xml:space="preserve"> :</w:t>
      </w:r>
      <w:proofErr w:type="gramEnd"/>
      <w:r w:rsidRPr="00643FFA">
        <w:rPr>
          <w:sz w:val="28"/>
          <w:szCs w:val="28"/>
        </w:rPr>
        <w:t xml:space="preserve"> </w:t>
      </w:r>
      <w:proofErr w:type="spellStart"/>
      <w:r w:rsidRPr="00643FFA">
        <w:rPr>
          <w:sz w:val="28"/>
          <w:szCs w:val="28"/>
        </w:rPr>
        <w:t>діагностичний</w:t>
      </w:r>
      <w:proofErr w:type="spellEnd"/>
      <w:r w:rsidRPr="00643FFA">
        <w:rPr>
          <w:sz w:val="28"/>
          <w:szCs w:val="28"/>
        </w:rPr>
        <w:t xml:space="preserve"> практикум. </w:t>
      </w:r>
      <w:proofErr w:type="spellStart"/>
      <w:r w:rsidRPr="00643FFA">
        <w:rPr>
          <w:sz w:val="28"/>
          <w:szCs w:val="28"/>
        </w:rPr>
        <w:t>Електронний</w:t>
      </w:r>
      <w:proofErr w:type="spellEnd"/>
      <w:r w:rsidRPr="00643FFA">
        <w:rPr>
          <w:sz w:val="28"/>
          <w:szCs w:val="28"/>
        </w:rPr>
        <w:t xml:space="preserve"> </w:t>
      </w:r>
      <w:proofErr w:type="spellStart"/>
      <w:r w:rsidRPr="00643FFA">
        <w:rPr>
          <w:sz w:val="28"/>
          <w:szCs w:val="28"/>
        </w:rPr>
        <w:t>навчально-методичний</w:t>
      </w:r>
      <w:proofErr w:type="spellEnd"/>
      <w:r w:rsidRPr="00643FFA">
        <w:rPr>
          <w:sz w:val="28"/>
          <w:szCs w:val="28"/>
        </w:rPr>
        <w:t xml:space="preserve"> </w:t>
      </w:r>
      <w:proofErr w:type="spellStart"/>
      <w:r w:rsidRPr="00643FFA">
        <w:rPr>
          <w:sz w:val="28"/>
          <w:szCs w:val="28"/>
        </w:rPr>
        <w:t>посібник</w:t>
      </w:r>
      <w:proofErr w:type="spellEnd"/>
      <w:r w:rsidRPr="00643FFA">
        <w:rPr>
          <w:sz w:val="28"/>
          <w:szCs w:val="28"/>
        </w:rPr>
        <w:t xml:space="preserve"> з </w:t>
      </w:r>
      <w:proofErr w:type="spellStart"/>
      <w:r w:rsidRPr="00643FFA">
        <w:rPr>
          <w:sz w:val="28"/>
          <w:szCs w:val="28"/>
        </w:rPr>
        <w:t>організації</w:t>
      </w:r>
      <w:proofErr w:type="spellEnd"/>
      <w:r w:rsidRPr="00643FFA">
        <w:rPr>
          <w:sz w:val="28"/>
          <w:szCs w:val="28"/>
        </w:rPr>
        <w:t xml:space="preserve"> </w:t>
      </w:r>
      <w:proofErr w:type="spellStart"/>
      <w:r w:rsidRPr="00643FFA">
        <w:rPr>
          <w:sz w:val="28"/>
          <w:szCs w:val="28"/>
        </w:rPr>
        <w:t>самостійно-дослідницької</w:t>
      </w:r>
      <w:proofErr w:type="spellEnd"/>
      <w:r w:rsidRPr="00643FFA">
        <w:rPr>
          <w:sz w:val="28"/>
          <w:szCs w:val="28"/>
        </w:rPr>
        <w:t xml:space="preserve"> </w:t>
      </w:r>
      <w:proofErr w:type="spellStart"/>
      <w:r w:rsidRPr="00643FFA">
        <w:rPr>
          <w:sz w:val="28"/>
          <w:szCs w:val="28"/>
        </w:rPr>
        <w:t>діяльності</w:t>
      </w:r>
      <w:proofErr w:type="spellEnd"/>
      <w:r w:rsidRPr="00643FFA">
        <w:rPr>
          <w:sz w:val="28"/>
          <w:szCs w:val="28"/>
        </w:rPr>
        <w:t xml:space="preserve"> </w:t>
      </w:r>
      <w:proofErr w:type="spellStart"/>
      <w:r w:rsidRPr="00643FFA">
        <w:rPr>
          <w:sz w:val="28"/>
          <w:szCs w:val="28"/>
        </w:rPr>
        <w:t>здобувачів</w:t>
      </w:r>
      <w:proofErr w:type="spellEnd"/>
      <w:r w:rsidRPr="00643FFA">
        <w:rPr>
          <w:sz w:val="28"/>
          <w:szCs w:val="28"/>
        </w:rPr>
        <w:t xml:space="preserve"> другого (</w:t>
      </w:r>
      <w:proofErr w:type="spellStart"/>
      <w:r w:rsidRPr="00643FFA">
        <w:rPr>
          <w:sz w:val="28"/>
          <w:szCs w:val="28"/>
        </w:rPr>
        <w:t>магістерського</w:t>
      </w:r>
      <w:proofErr w:type="spellEnd"/>
      <w:r w:rsidRPr="00643FFA">
        <w:rPr>
          <w:sz w:val="28"/>
          <w:szCs w:val="28"/>
        </w:rPr>
        <w:t xml:space="preserve">) та </w:t>
      </w:r>
      <w:proofErr w:type="spellStart"/>
      <w:r w:rsidRPr="00643FFA">
        <w:rPr>
          <w:sz w:val="28"/>
          <w:szCs w:val="28"/>
        </w:rPr>
        <w:t>третього</w:t>
      </w:r>
      <w:proofErr w:type="spellEnd"/>
      <w:r w:rsidRPr="00643FFA">
        <w:rPr>
          <w:sz w:val="28"/>
          <w:szCs w:val="28"/>
        </w:rPr>
        <w:t xml:space="preserve"> (</w:t>
      </w:r>
      <w:proofErr w:type="spellStart"/>
      <w:r w:rsidRPr="00643FFA">
        <w:rPr>
          <w:sz w:val="28"/>
          <w:szCs w:val="28"/>
        </w:rPr>
        <w:t>освітньо-наукового</w:t>
      </w:r>
      <w:proofErr w:type="spellEnd"/>
      <w:r w:rsidRPr="00643FFA">
        <w:rPr>
          <w:sz w:val="28"/>
          <w:szCs w:val="28"/>
        </w:rPr>
        <w:t xml:space="preserve">) </w:t>
      </w:r>
      <w:proofErr w:type="spellStart"/>
      <w:r w:rsidRPr="00643FFA">
        <w:rPr>
          <w:sz w:val="28"/>
          <w:szCs w:val="28"/>
        </w:rPr>
        <w:t>рівнів</w:t>
      </w:r>
      <w:proofErr w:type="spellEnd"/>
      <w:r w:rsidRPr="00643FFA">
        <w:rPr>
          <w:sz w:val="28"/>
          <w:szCs w:val="28"/>
        </w:rPr>
        <w:t xml:space="preserve"> </w:t>
      </w:r>
      <w:proofErr w:type="spellStart"/>
      <w:r w:rsidRPr="00643FFA">
        <w:rPr>
          <w:sz w:val="28"/>
          <w:szCs w:val="28"/>
        </w:rPr>
        <w:t>вищої</w:t>
      </w:r>
      <w:proofErr w:type="spellEnd"/>
      <w:r w:rsidRPr="00643FFA">
        <w:rPr>
          <w:sz w:val="28"/>
          <w:szCs w:val="28"/>
        </w:rPr>
        <w:t xml:space="preserve"> </w:t>
      </w:r>
      <w:proofErr w:type="spellStart"/>
      <w:r w:rsidRPr="00643FFA">
        <w:rPr>
          <w:sz w:val="28"/>
          <w:szCs w:val="28"/>
        </w:rPr>
        <w:t>освіти</w:t>
      </w:r>
      <w:proofErr w:type="spellEnd"/>
      <w:r w:rsidRPr="00643FFA">
        <w:rPr>
          <w:sz w:val="28"/>
          <w:szCs w:val="28"/>
        </w:rPr>
        <w:t>. Одеса, 2025. 73 с. </w:t>
      </w:r>
      <w:proofErr w:type="gramStart"/>
      <w:r w:rsidR="000937B2" w:rsidRPr="00D166B1">
        <w:rPr>
          <w:sz w:val="28"/>
          <w:szCs w:val="28"/>
          <w:lang w:val="en-US"/>
        </w:rPr>
        <w:t>URL</w:t>
      </w:r>
      <w:r w:rsidR="000937B2" w:rsidRPr="00D166B1">
        <w:rPr>
          <w:sz w:val="28"/>
          <w:szCs w:val="28"/>
        </w:rPr>
        <w:t xml:space="preserve">: </w:t>
      </w:r>
      <w:r w:rsidRPr="00643FFA">
        <w:rPr>
          <w:sz w:val="28"/>
          <w:szCs w:val="28"/>
        </w:rPr>
        <w:t xml:space="preserve">  </w:t>
      </w:r>
      <w:proofErr w:type="gramEnd"/>
      <w:r>
        <w:fldChar w:fldCharType="begin"/>
      </w:r>
      <w:r>
        <w:instrText>HYPERLINK "https://hdl.handle.net/11300/29449" \t "_blank"</w:instrText>
      </w:r>
      <w:r>
        <w:fldChar w:fldCharType="separate"/>
      </w:r>
      <w:r w:rsidRPr="00643FFA">
        <w:rPr>
          <w:rStyle w:val="a4"/>
          <w:color w:val="auto"/>
          <w:sz w:val="28"/>
          <w:szCs w:val="28"/>
          <w:u w:val="none"/>
        </w:rPr>
        <w:t>https://hdl.handle.net/11300/29449</w:t>
      </w:r>
      <w:r>
        <w:fldChar w:fldCharType="end"/>
      </w:r>
    </w:p>
    <w:p w14:paraId="42BBECBA" w14:textId="77777777" w:rsidR="00C27716" w:rsidRPr="00643FFA" w:rsidRDefault="00C27716" w:rsidP="00C27716">
      <w:pPr>
        <w:pStyle w:val="a3"/>
        <w:spacing w:before="0" w:beforeAutospacing="0" w:after="200" w:afterAutospacing="0"/>
        <w:ind w:firstLine="164"/>
        <w:contextualSpacing/>
        <w:jc w:val="both"/>
        <w:rPr>
          <w:sz w:val="28"/>
          <w:szCs w:val="28"/>
          <w:lang w:val="uk-UA"/>
        </w:rPr>
      </w:pPr>
      <w:r w:rsidRPr="00643FFA">
        <w:rPr>
          <w:sz w:val="28"/>
          <w:szCs w:val="28"/>
          <w:lang w:val="uk-UA"/>
        </w:rPr>
        <w:t>15</w:t>
      </w:r>
      <w:r w:rsidRPr="00643FFA">
        <w:rPr>
          <w:sz w:val="28"/>
          <w:szCs w:val="28"/>
        </w:rPr>
        <w:t>. </w:t>
      </w:r>
      <w:proofErr w:type="spellStart"/>
      <w:r w:rsidRPr="00643FFA">
        <w:rPr>
          <w:sz w:val="28"/>
          <w:szCs w:val="28"/>
        </w:rPr>
        <w:t>Татарнікова</w:t>
      </w:r>
      <w:proofErr w:type="spellEnd"/>
      <w:r w:rsidRPr="00643FFA">
        <w:rPr>
          <w:sz w:val="28"/>
          <w:szCs w:val="28"/>
        </w:rPr>
        <w:t xml:space="preserve"> </w:t>
      </w:r>
      <w:proofErr w:type="gramStart"/>
      <w:r w:rsidRPr="00643FFA">
        <w:rPr>
          <w:sz w:val="28"/>
          <w:szCs w:val="28"/>
        </w:rPr>
        <w:t>А.А.</w:t>
      </w:r>
      <w:proofErr w:type="gramEnd"/>
      <w:r w:rsidRPr="00643FFA">
        <w:rPr>
          <w:sz w:val="28"/>
          <w:szCs w:val="28"/>
        </w:rPr>
        <w:t xml:space="preserve">, </w:t>
      </w:r>
      <w:proofErr w:type="spellStart"/>
      <w:r w:rsidRPr="00643FFA">
        <w:rPr>
          <w:sz w:val="28"/>
          <w:szCs w:val="28"/>
        </w:rPr>
        <w:t>Цокур</w:t>
      </w:r>
      <w:proofErr w:type="spellEnd"/>
      <w:r w:rsidRPr="00643FFA">
        <w:rPr>
          <w:sz w:val="28"/>
          <w:szCs w:val="28"/>
        </w:rPr>
        <w:t xml:space="preserve"> О.С., </w:t>
      </w:r>
      <w:proofErr w:type="spellStart"/>
      <w:r w:rsidRPr="00643FFA">
        <w:rPr>
          <w:sz w:val="28"/>
          <w:szCs w:val="28"/>
        </w:rPr>
        <w:t>Шкворченко</w:t>
      </w:r>
      <w:proofErr w:type="spellEnd"/>
      <w:r w:rsidRPr="00643FFA">
        <w:rPr>
          <w:sz w:val="28"/>
          <w:szCs w:val="28"/>
        </w:rPr>
        <w:t xml:space="preserve"> Н.М. </w:t>
      </w:r>
      <w:proofErr w:type="spellStart"/>
      <w:r w:rsidRPr="00643FFA">
        <w:rPr>
          <w:sz w:val="28"/>
          <w:szCs w:val="28"/>
        </w:rPr>
        <w:t>Асистентська</w:t>
      </w:r>
      <w:proofErr w:type="spellEnd"/>
      <w:r w:rsidRPr="00643FFA">
        <w:rPr>
          <w:sz w:val="28"/>
          <w:szCs w:val="28"/>
        </w:rPr>
        <w:t xml:space="preserve"> (</w:t>
      </w:r>
      <w:proofErr w:type="spellStart"/>
      <w:r w:rsidRPr="00643FFA">
        <w:rPr>
          <w:sz w:val="28"/>
          <w:szCs w:val="28"/>
        </w:rPr>
        <w:t>науково-педагогічна</w:t>
      </w:r>
      <w:proofErr w:type="spellEnd"/>
      <w:r w:rsidRPr="00643FFA">
        <w:rPr>
          <w:sz w:val="28"/>
          <w:szCs w:val="28"/>
        </w:rPr>
        <w:t xml:space="preserve">) практика </w:t>
      </w:r>
      <w:proofErr w:type="spellStart"/>
      <w:r w:rsidRPr="00643FFA">
        <w:rPr>
          <w:sz w:val="28"/>
          <w:szCs w:val="28"/>
        </w:rPr>
        <w:t>здобувачів</w:t>
      </w:r>
      <w:proofErr w:type="spellEnd"/>
      <w:r w:rsidRPr="00643FFA">
        <w:rPr>
          <w:sz w:val="28"/>
          <w:szCs w:val="28"/>
        </w:rPr>
        <w:t xml:space="preserve"> </w:t>
      </w:r>
      <w:proofErr w:type="spellStart"/>
      <w:r w:rsidRPr="00643FFA">
        <w:rPr>
          <w:sz w:val="28"/>
          <w:szCs w:val="28"/>
        </w:rPr>
        <w:t>вищої</w:t>
      </w:r>
      <w:proofErr w:type="spellEnd"/>
      <w:r w:rsidRPr="00643FFA">
        <w:rPr>
          <w:sz w:val="28"/>
          <w:szCs w:val="28"/>
        </w:rPr>
        <w:t xml:space="preserve"> </w:t>
      </w:r>
      <w:proofErr w:type="spellStart"/>
      <w:r w:rsidRPr="00643FFA">
        <w:rPr>
          <w:sz w:val="28"/>
          <w:szCs w:val="28"/>
        </w:rPr>
        <w:t>освіти</w:t>
      </w:r>
      <w:proofErr w:type="spellEnd"/>
      <w:r w:rsidRPr="00643FFA">
        <w:rPr>
          <w:sz w:val="28"/>
          <w:szCs w:val="28"/>
        </w:rPr>
        <w:t xml:space="preserve"> </w:t>
      </w:r>
      <w:proofErr w:type="spellStart"/>
      <w:r w:rsidRPr="00643FFA">
        <w:rPr>
          <w:sz w:val="28"/>
          <w:szCs w:val="28"/>
        </w:rPr>
        <w:t>ступеня</w:t>
      </w:r>
      <w:proofErr w:type="spellEnd"/>
      <w:r w:rsidRPr="00643FFA">
        <w:rPr>
          <w:sz w:val="28"/>
          <w:szCs w:val="28"/>
        </w:rPr>
        <w:t xml:space="preserve"> доктора </w:t>
      </w:r>
      <w:proofErr w:type="spellStart"/>
      <w:proofErr w:type="gramStart"/>
      <w:r w:rsidRPr="00643FFA">
        <w:rPr>
          <w:sz w:val="28"/>
          <w:szCs w:val="28"/>
        </w:rPr>
        <w:t>філософії</w:t>
      </w:r>
      <w:proofErr w:type="spellEnd"/>
      <w:r w:rsidRPr="00643FFA">
        <w:rPr>
          <w:sz w:val="28"/>
          <w:szCs w:val="28"/>
        </w:rPr>
        <w:t xml:space="preserve"> :</w:t>
      </w:r>
      <w:proofErr w:type="gramEnd"/>
      <w:r w:rsidRPr="00643FFA">
        <w:rPr>
          <w:sz w:val="28"/>
          <w:szCs w:val="28"/>
        </w:rPr>
        <w:t xml:space="preserve"> </w:t>
      </w:r>
      <w:proofErr w:type="spellStart"/>
      <w:r w:rsidRPr="00643FFA">
        <w:rPr>
          <w:sz w:val="28"/>
          <w:szCs w:val="28"/>
        </w:rPr>
        <w:t>навч</w:t>
      </w:r>
      <w:proofErr w:type="spellEnd"/>
      <w:r w:rsidRPr="00643FFA">
        <w:rPr>
          <w:sz w:val="28"/>
          <w:szCs w:val="28"/>
        </w:rPr>
        <w:t xml:space="preserve">.-метод. </w:t>
      </w:r>
      <w:proofErr w:type="spellStart"/>
      <w:r w:rsidRPr="00643FFA">
        <w:rPr>
          <w:sz w:val="28"/>
          <w:szCs w:val="28"/>
        </w:rPr>
        <w:t>посіб</w:t>
      </w:r>
      <w:proofErr w:type="spellEnd"/>
      <w:r w:rsidRPr="00643FFA">
        <w:rPr>
          <w:sz w:val="28"/>
          <w:szCs w:val="28"/>
        </w:rPr>
        <w:t>. Одеса. 2025. 145 с.   </w:t>
      </w:r>
      <w:hyperlink r:id="rId23" w:tgtFrame="_blank" w:history="1">
        <w:r w:rsidRPr="00643FFA">
          <w:rPr>
            <w:rStyle w:val="a4"/>
            <w:color w:val="auto"/>
            <w:sz w:val="28"/>
            <w:szCs w:val="28"/>
            <w:u w:val="none"/>
          </w:rPr>
          <w:t>https://hdl.handle.net/11300/29450</w:t>
        </w:r>
      </w:hyperlink>
    </w:p>
    <w:p w14:paraId="3E756500" w14:textId="77777777" w:rsidR="00643FFA" w:rsidRDefault="00C27716" w:rsidP="00643FFA">
      <w:pPr>
        <w:pStyle w:val="a3"/>
        <w:spacing w:before="0" w:beforeAutospacing="0" w:after="200" w:afterAutospacing="0"/>
        <w:ind w:firstLine="164"/>
        <w:contextualSpacing/>
        <w:jc w:val="both"/>
        <w:rPr>
          <w:sz w:val="28"/>
          <w:szCs w:val="28"/>
          <w:lang w:val="uk-UA"/>
        </w:rPr>
      </w:pPr>
      <w:r w:rsidRPr="00643FFA">
        <w:rPr>
          <w:sz w:val="28"/>
          <w:szCs w:val="28"/>
          <w:lang w:val="uk-UA"/>
        </w:rPr>
        <w:t>16. </w:t>
      </w:r>
      <w:proofErr w:type="spellStart"/>
      <w:r w:rsidRPr="00643FFA">
        <w:rPr>
          <w:sz w:val="28"/>
          <w:szCs w:val="28"/>
          <w:lang w:val="uk-UA"/>
        </w:rPr>
        <w:t>Цокур</w:t>
      </w:r>
      <w:proofErr w:type="spellEnd"/>
      <w:r w:rsidRPr="00643FFA">
        <w:rPr>
          <w:sz w:val="28"/>
          <w:szCs w:val="28"/>
          <w:lang w:val="uk-UA"/>
        </w:rPr>
        <w:t xml:space="preserve"> О.С. </w:t>
      </w:r>
      <w:proofErr w:type="spellStart"/>
      <w:r w:rsidRPr="00643FFA">
        <w:rPr>
          <w:sz w:val="28"/>
          <w:szCs w:val="28"/>
          <w:lang w:val="uk-UA"/>
        </w:rPr>
        <w:t>Інструктивно</w:t>
      </w:r>
      <w:proofErr w:type="spellEnd"/>
      <w:r w:rsidRPr="00643FFA">
        <w:rPr>
          <w:sz w:val="28"/>
          <w:szCs w:val="28"/>
          <w:lang w:val="uk-UA"/>
        </w:rPr>
        <w:t>-методичний супровід самостійної</w:t>
      </w:r>
      <w:r w:rsidRPr="00643FFA">
        <w:rPr>
          <w:sz w:val="28"/>
          <w:szCs w:val="28"/>
          <w:lang w:val="en-GB"/>
        </w:rPr>
        <w:t> </w:t>
      </w:r>
      <w:r w:rsidRPr="00643FFA">
        <w:rPr>
          <w:sz w:val="28"/>
          <w:szCs w:val="28"/>
          <w:lang w:val="uk-UA"/>
        </w:rPr>
        <w:t>діяльності здобувачів другого (магістерського) рівня вищої освіти спеціальності 035 Філологія під час проходження асистентської практики /</w:t>
      </w:r>
      <w:proofErr w:type="spellStart"/>
      <w:r w:rsidRPr="00643FFA">
        <w:rPr>
          <w:sz w:val="28"/>
          <w:szCs w:val="28"/>
          <w:lang w:val="uk-UA"/>
        </w:rPr>
        <w:t>укл</w:t>
      </w:r>
      <w:proofErr w:type="spellEnd"/>
      <w:r w:rsidRPr="00643FFA">
        <w:rPr>
          <w:sz w:val="28"/>
          <w:szCs w:val="28"/>
          <w:lang w:val="uk-UA"/>
        </w:rPr>
        <w:t xml:space="preserve">. </w:t>
      </w:r>
      <w:r w:rsidRPr="00643FFA">
        <w:rPr>
          <w:sz w:val="28"/>
          <w:szCs w:val="28"/>
        </w:rPr>
        <w:t>О.С. </w:t>
      </w:r>
      <w:proofErr w:type="spellStart"/>
      <w:r w:rsidRPr="00643FFA">
        <w:rPr>
          <w:sz w:val="28"/>
          <w:szCs w:val="28"/>
        </w:rPr>
        <w:t>Цокур</w:t>
      </w:r>
      <w:proofErr w:type="spellEnd"/>
      <w:r w:rsidRPr="00643FFA">
        <w:rPr>
          <w:sz w:val="28"/>
          <w:szCs w:val="28"/>
        </w:rPr>
        <w:t xml:space="preserve">. Одеса: ОНУ </w:t>
      </w:r>
      <w:proofErr w:type="spellStart"/>
      <w:r w:rsidRPr="00643FFA">
        <w:rPr>
          <w:sz w:val="28"/>
          <w:szCs w:val="28"/>
        </w:rPr>
        <w:t>імені</w:t>
      </w:r>
      <w:proofErr w:type="spellEnd"/>
      <w:r w:rsidRPr="00643FFA">
        <w:rPr>
          <w:sz w:val="28"/>
          <w:szCs w:val="28"/>
        </w:rPr>
        <w:t xml:space="preserve"> І.І. Мечникова, 2022. 40 с.</w:t>
      </w:r>
    </w:p>
    <w:p w14:paraId="38B08B24" w14:textId="77777777" w:rsidR="00643FFA" w:rsidRDefault="00C27716" w:rsidP="00643FFA">
      <w:pPr>
        <w:pStyle w:val="a3"/>
        <w:spacing w:before="0" w:beforeAutospacing="0" w:after="200" w:afterAutospacing="0"/>
        <w:ind w:firstLine="164"/>
        <w:contextualSpacing/>
        <w:jc w:val="both"/>
        <w:rPr>
          <w:rStyle w:val="xfm51817120"/>
          <w:sz w:val="28"/>
          <w:szCs w:val="28"/>
          <w:lang w:val="uk-UA"/>
        </w:rPr>
      </w:pPr>
      <w:r w:rsidRPr="00643FFA">
        <w:rPr>
          <w:sz w:val="28"/>
          <w:szCs w:val="28"/>
          <w:lang w:val="uk-UA"/>
        </w:rPr>
        <w:lastRenderedPageBreak/>
        <w:t>17</w:t>
      </w:r>
      <w:r w:rsidR="000E0DF9" w:rsidRPr="00643FFA">
        <w:rPr>
          <w:sz w:val="28"/>
          <w:szCs w:val="28"/>
          <w:lang w:val="uk-UA"/>
        </w:rPr>
        <w:t>.</w:t>
      </w:r>
      <w:r w:rsidR="000E0DF9" w:rsidRPr="00643FFA">
        <w:rPr>
          <w:sz w:val="28"/>
          <w:szCs w:val="28"/>
          <w:lang w:val="en-US"/>
        </w:rPr>
        <w:t> </w:t>
      </w:r>
      <w:proofErr w:type="spellStart"/>
      <w:r w:rsidR="000E0DF9" w:rsidRPr="00643FFA">
        <w:rPr>
          <w:sz w:val="28"/>
          <w:szCs w:val="28"/>
          <w:lang w:val="uk-UA"/>
        </w:rPr>
        <w:t>Цокур</w:t>
      </w:r>
      <w:proofErr w:type="spellEnd"/>
      <w:r w:rsidR="000E0DF9" w:rsidRPr="00643FFA">
        <w:rPr>
          <w:sz w:val="28"/>
          <w:szCs w:val="28"/>
          <w:lang w:val="uk-UA"/>
        </w:rPr>
        <w:t xml:space="preserve"> О.С. </w:t>
      </w:r>
      <w:r w:rsidR="000E0DF9" w:rsidRPr="00643FFA">
        <w:rPr>
          <w:rStyle w:val="xfm73258707"/>
          <w:sz w:val="28"/>
          <w:szCs w:val="28"/>
          <w:lang w:val="uk-UA"/>
        </w:rPr>
        <w:t xml:space="preserve">Формування професіоналізму особистості майбутнього викладача вищої школи як суб’єкта інноваційної педагогічної діяльності. </w:t>
      </w:r>
      <w:r w:rsidR="000E0DF9" w:rsidRPr="00643FFA">
        <w:rPr>
          <w:i/>
          <w:sz w:val="28"/>
          <w:szCs w:val="28"/>
          <w:lang w:val="uk-UA"/>
        </w:rPr>
        <w:t>Проблеми формування професіоналізму особистості та діяльності майбутнього фахівця в контексті вимог євроінтеграції:</w:t>
      </w:r>
      <w:r w:rsidR="000E0DF9" w:rsidRPr="00643FFA">
        <w:rPr>
          <w:sz w:val="28"/>
          <w:szCs w:val="28"/>
          <w:lang w:val="uk-UA"/>
        </w:rPr>
        <w:t xml:space="preserve"> монографія /</w:t>
      </w:r>
      <w:r w:rsidR="000E0DF9" w:rsidRPr="00643FFA">
        <w:rPr>
          <w:sz w:val="28"/>
          <w:szCs w:val="28"/>
          <w:lang w:val="en-US"/>
        </w:rPr>
        <w:t> </w:t>
      </w:r>
      <w:r w:rsidR="000E0DF9" w:rsidRPr="00643FFA">
        <w:rPr>
          <w:sz w:val="28"/>
          <w:szCs w:val="28"/>
          <w:lang w:val="uk-UA"/>
        </w:rPr>
        <w:t xml:space="preserve">наук. ред. </w:t>
      </w:r>
      <w:r w:rsidR="000E0DF9" w:rsidRPr="00643FFA">
        <w:rPr>
          <w:sz w:val="28"/>
          <w:szCs w:val="28"/>
        </w:rPr>
        <w:t>О.С. </w:t>
      </w:r>
      <w:proofErr w:type="spellStart"/>
      <w:r w:rsidR="000E0DF9" w:rsidRPr="00643FFA">
        <w:rPr>
          <w:sz w:val="28"/>
          <w:szCs w:val="28"/>
        </w:rPr>
        <w:t>Цокур</w:t>
      </w:r>
      <w:proofErr w:type="spellEnd"/>
      <w:r w:rsidR="000E0DF9" w:rsidRPr="00643FFA">
        <w:rPr>
          <w:sz w:val="28"/>
          <w:szCs w:val="28"/>
        </w:rPr>
        <w:t xml:space="preserve">. Одеса: ОНУ </w:t>
      </w:r>
      <w:proofErr w:type="spellStart"/>
      <w:r w:rsidR="000E0DF9" w:rsidRPr="00643FFA">
        <w:rPr>
          <w:sz w:val="28"/>
          <w:szCs w:val="28"/>
        </w:rPr>
        <w:t>ім</w:t>
      </w:r>
      <w:proofErr w:type="spellEnd"/>
      <w:r w:rsidR="000E0DF9" w:rsidRPr="00643FFA">
        <w:rPr>
          <w:sz w:val="28"/>
          <w:szCs w:val="28"/>
        </w:rPr>
        <w:t>. І.І. Мечникова, 2012. Р. 4.1. С. </w:t>
      </w:r>
      <w:proofErr w:type="gramStart"/>
      <w:r w:rsidR="000E0DF9" w:rsidRPr="00643FFA">
        <w:rPr>
          <w:rStyle w:val="xfm51817120"/>
          <w:sz w:val="28"/>
          <w:szCs w:val="28"/>
        </w:rPr>
        <w:t>121-131</w:t>
      </w:r>
      <w:proofErr w:type="gramEnd"/>
      <w:r w:rsidR="000E0DF9" w:rsidRPr="00643FFA">
        <w:rPr>
          <w:rStyle w:val="xfm51817120"/>
          <w:sz w:val="28"/>
          <w:szCs w:val="28"/>
        </w:rPr>
        <w:t>.</w:t>
      </w:r>
    </w:p>
    <w:p w14:paraId="67D6AB42" w14:textId="77777777" w:rsidR="00643FFA" w:rsidRPr="00643FFA" w:rsidRDefault="000E0DF9" w:rsidP="00643FFA">
      <w:pPr>
        <w:pStyle w:val="a3"/>
        <w:spacing w:before="0" w:beforeAutospacing="0" w:after="200" w:afterAutospacing="0"/>
        <w:ind w:firstLine="164"/>
        <w:contextualSpacing/>
        <w:jc w:val="both"/>
        <w:rPr>
          <w:sz w:val="28"/>
          <w:szCs w:val="28"/>
          <w:lang w:val="uk-UA"/>
        </w:rPr>
      </w:pPr>
      <w:r w:rsidRPr="00643FFA">
        <w:rPr>
          <w:rStyle w:val="xfm51817120"/>
          <w:sz w:val="28"/>
          <w:szCs w:val="28"/>
        </w:rPr>
        <w:t>1</w:t>
      </w:r>
      <w:r w:rsidR="00C27716" w:rsidRPr="00643FFA">
        <w:rPr>
          <w:rStyle w:val="xfm51817120"/>
          <w:sz w:val="28"/>
          <w:szCs w:val="28"/>
          <w:lang w:val="uk-UA"/>
        </w:rPr>
        <w:t>8</w:t>
      </w:r>
      <w:r w:rsidRPr="00643FFA">
        <w:rPr>
          <w:rStyle w:val="xfm51817120"/>
          <w:sz w:val="28"/>
          <w:szCs w:val="28"/>
        </w:rPr>
        <w:t>. </w:t>
      </w:r>
      <w:proofErr w:type="spellStart"/>
      <w:r w:rsidRPr="00643FFA">
        <w:rPr>
          <w:sz w:val="28"/>
          <w:szCs w:val="28"/>
        </w:rPr>
        <w:t>Цокур</w:t>
      </w:r>
      <w:proofErr w:type="spellEnd"/>
      <w:r w:rsidRPr="00643FFA">
        <w:rPr>
          <w:sz w:val="28"/>
          <w:szCs w:val="28"/>
        </w:rPr>
        <w:t xml:space="preserve"> О.С. </w:t>
      </w:r>
      <w:r w:rsidR="00C27716" w:rsidRPr="00643FFA">
        <w:rPr>
          <w:sz w:val="28"/>
          <w:szCs w:val="28"/>
          <w:lang w:val="uk-UA"/>
        </w:rPr>
        <w:t xml:space="preserve">Психолого-педагогічні засади організації інноваційного навчання здобувачів у закладі вищої освіти. Електронне наукове видання. Одеса: МГУ, 2024. </w:t>
      </w:r>
      <w:r w:rsidR="00C27716" w:rsidRPr="00643FFA">
        <w:rPr>
          <w:sz w:val="28"/>
          <w:szCs w:val="28"/>
          <w:lang w:val="en-US"/>
        </w:rPr>
        <w:t>URL</w:t>
      </w:r>
      <w:r w:rsidR="00C27716" w:rsidRPr="00643FFA">
        <w:rPr>
          <w:sz w:val="28"/>
          <w:szCs w:val="28"/>
          <w:lang w:val="uk-UA"/>
        </w:rPr>
        <w:t xml:space="preserve">: </w:t>
      </w:r>
      <w:hyperlink r:id="rId24" w:tgtFrame="_blank" w:history="1">
        <w:r w:rsidR="00C27716" w:rsidRPr="00643FFA">
          <w:rPr>
            <w:rStyle w:val="a4"/>
            <w:color w:val="auto"/>
            <w:sz w:val="28"/>
            <w:szCs w:val="28"/>
            <w:u w:val="none"/>
          </w:rPr>
          <w:t>https</w:t>
        </w:r>
        <w:r w:rsidR="00C27716" w:rsidRPr="00643FFA">
          <w:rPr>
            <w:rStyle w:val="a4"/>
            <w:color w:val="auto"/>
            <w:sz w:val="28"/>
            <w:szCs w:val="28"/>
            <w:u w:val="none"/>
            <w:lang w:val="uk-UA"/>
          </w:rPr>
          <w:t>://</w:t>
        </w:r>
        <w:r w:rsidR="00C27716" w:rsidRPr="00643FFA">
          <w:rPr>
            <w:rStyle w:val="a4"/>
            <w:color w:val="auto"/>
            <w:sz w:val="28"/>
            <w:szCs w:val="28"/>
            <w:u w:val="none"/>
          </w:rPr>
          <w:t>hdl</w:t>
        </w:r>
        <w:r w:rsidR="00C27716" w:rsidRPr="00643FFA">
          <w:rPr>
            <w:rStyle w:val="a4"/>
            <w:color w:val="auto"/>
            <w:sz w:val="28"/>
            <w:szCs w:val="28"/>
            <w:u w:val="none"/>
            <w:lang w:val="uk-UA"/>
          </w:rPr>
          <w:t>.</w:t>
        </w:r>
        <w:r w:rsidR="00C27716" w:rsidRPr="00643FFA">
          <w:rPr>
            <w:rStyle w:val="a4"/>
            <w:color w:val="auto"/>
            <w:sz w:val="28"/>
            <w:szCs w:val="28"/>
            <w:u w:val="none"/>
          </w:rPr>
          <w:t>handle</w:t>
        </w:r>
        <w:r w:rsidR="00C27716" w:rsidRPr="00643FFA">
          <w:rPr>
            <w:rStyle w:val="a4"/>
            <w:color w:val="auto"/>
            <w:sz w:val="28"/>
            <w:szCs w:val="28"/>
            <w:u w:val="none"/>
            <w:lang w:val="uk-UA"/>
          </w:rPr>
          <w:t>.</w:t>
        </w:r>
        <w:r w:rsidR="00C27716" w:rsidRPr="00643FFA">
          <w:rPr>
            <w:rStyle w:val="a4"/>
            <w:color w:val="auto"/>
            <w:sz w:val="28"/>
            <w:szCs w:val="28"/>
            <w:u w:val="none"/>
          </w:rPr>
          <w:t>net</w:t>
        </w:r>
        <w:r w:rsidR="00C27716" w:rsidRPr="00643FFA">
          <w:rPr>
            <w:rStyle w:val="a4"/>
            <w:color w:val="auto"/>
            <w:sz w:val="28"/>
            <w:szCs w:val="28"/>
            <w:u w:val="none"/>
            <w:lang w:val="uk-UA"/>
          </w:rPr>
          <w:t>/11300/29249</w:t>
        </w:r>
      </w:hyperlink>
      <w:r w:rsidR="00643FFA">
        <w:rPr>
          <w:sz w:val="28"/>
          <w:szCs w:val="28"/>
          <w:lang w:val="uk-UA"/>
        </w:rPr>
        <w:t>.</w:t>
      </w:r>
    </w:p>
    <w:p w14:paraId="3174F23F" w14:textId="77777777" w:rsidR="00C27716" w:rsidRPr="00643FFA" w:rsidRDefault="000E0DF9" w:rsidP="00643FFA">
      <w:pPr>
        <w:pStyle w:val="a3"/>
        <w:spacing w:before="0" w:beforeAutospacing="0" w:after="200" w:afterAutospacing="0"/>
        <w:ind w:firstLine="164"/>
        <w:contextualSpacing/>
        <w:jc w:val="both"/>
        <w:rPr>
          <w:sz w:val="28"/>
          <w:szCs w:val="28"/>
          <w:lang w:val="uk-UA"/>
        </w:rPr>
      </w:pPr>
      <w:r w:rsidRPr="00643FFA">
        <w:rPr>
          <w:sz w:val="28"/>
          <w:szCs w:val="28"/>
          <w:lang w:val="uk-UA"/>
        </w:rPr>
        <w:t>1</w:t>
      </w:r>
      <w:r w:rsidR="00C27716" w:rsidRPr="00643FFA">
        <w:rPr>
          <w:sz w:val="28"/>
          <w:szCs w:val="28"/>
          <w:lang w:val="uk-UA"/>
        </w:rPr>
        <w:t>9</w:t>
      </w:r>
      <w:r w:rsidRPr="00643FFA">
        <w:rPr>
          <w:sz w:val="28"/>
          <w:szCs w:val="28"/>
          <w:lang w:val="uk-UA"/>
        </w:rPr>
        <w:t>.</w:t>
      </w:r>
      <w:r w:rsidRPr="00643FFA">
        <w:rPr>
          <w:sz w:val="28"/>
          <w:szCs w:val="28"/>
        </w:rPr>
        <w:t> </w:t>
      </w:r>
      <w:proofErr w:type="spellStart"/>
      <w:r w:rsidRPr="00643FFA">
        <w:rPr>
          <w:rStyle w:val="markedcontent"/>
          <w:spacing w:val="-20"/>
          <w:sz w:val="28"/>
          <w:szCs w:val="28"/>
          <w:lang w:val="uk-UA"/>
        </w:rPr>
        <w:t>Цокур</w:t>
      </w:r>
      <w:proofErr w:type="spellEnd"/>
      <w:r w:rsidRPr="00643FFA">
        <w:rPr>
          <w:rStyle w:val="markedcontent"/>
          <w:spacing w:val="-20"/>
          <w:sz w:val="28"/>
          <w:szCs w:val="28"/>
          <w:lang w:val="uk-UA"/>
        </w:rPr>
        <w:t xml:space="preserve"> О.С. </w:t>
      </w:r>
      <w:r w:rsidR="00C27716" w:rsidRPr="00643FFA">
        <w:rPr>
          <w:sz w:val="28"/>
          <w:szCs w:val="28"/>
          <w:lang w:val="uk-UA"/>
        </w:rPr>
        <w:t xml:space="preserve">Ідеологічні орієнтири сучасних концепцій формування громадянських цінностей у здобувачів загальної середньої та вищої освіти. </w:t>
      </w:r>
      <w:proofErr w:type="spellStart"/>
      <w:r w:rsidR="00C27716" w:rsidRPr="00643FFA">
        <w:rPr>
          <w:rStyle w:val="xfmc1"/>
          <w:i/>
          <w:sz w:val="28"/>
          <w:szCs w:val="28"/>
        </w:rPr>
        <w:t>Наукові</w:t>
      </w:r>
      <w:proofErr w:type="spellEnd"/>
      <w:r w:rsidR="00C27716" w:rsidRPr="00643FFA">
        <w:rPr>
          <w:rStyle w:val="xfmc1"/>
          <w:i/>
          <w:sz w:val="28"/>
          <w:szCs w:val="28"/>
        </w:rPr>
        <w:t xml:space="preserve"> </w:t>
      </w:r>
      <w:proofErr w:type="spellStart"/>
      <w:r w:rsidR="00C27716" w:rsidRPr="00643FFA">
        <w:rPr>
          <w:rStyle w:val="xfmc1"/>
          <w:i/>
          <w:sz w:val="28"/>
          <w:szCs w:val="28"/>
        </w:rPr>
        <w:t>інновації</w:t>
      </w:r>
      <w:proofErr w:type="spellEnd"/>
      <w:r w:rsidR="00C27716" w:rsidRPr="00643FFA">
        <w:rPr>
          <w:rStyle w:val="xfmc1"/>
          <w:i/>
          <w:sz w:val="28"/>
          <w:szCs w:val="28"/>
        </w:rPr>
        <w:t xml:space="preserve"> та </w:t>
      </w:r>
      <w:proofErr w:type="spellStart"/>
      <w:r w:rsidR="00C27716" w:rsidRPr="00643FFA">
        <w:rPr>
          <w:rStyle w:val="xfmc1"/>
          <w:i/>
          <w:sz w:val="28"/>
          <w:szCs w:val="28"/>
        </w:rPr>
        <w:t>передові</w:t>
      </w:r>
      <w:proofErr w:type="spellEnd"/>
      <w:r w:rsidR="00C27716" w:rsidRPr="00643FFA">
        <w:rPr>
          <w:rStyle w:val="xfmc1"/>
          <w:i/>
          <w:sz w:val="28"/>
          <w:szCs w:val="28"/>
        </w:rPr>
        <w:t xml:space="preserve"> </w:t>
      </w:r>
      <w:proofErr w:type="spellStart"/>
      <w:r w:rsidR="00C27716" w:rsidRPr="00643FFA">
        <w:rPr>
          <w:rStyle w:val="xfmc1"/>
          <w:i/>
          <w:sz w:val="28"/>
          <w:szCs w:val="28"/>
        </w:rPr>
        <w:t>технології</w:t>
      </w:r>
      <w:proofErr w:type="spellEnd"/>
      <w:r w:rsidR="00C27716" w:rsidRPr="00643FFA">
        <w:rPr>
          <w:rStyle w:val="xfmc1"/>
          <w:sz w:val="28"/>
          <w:szCs w:val="28"/>
        </w:rPr>
        <w:t xml:space="preserve">. 2024. </w:t>
      </w:r>
      <w:r w:rsidR="00C27716" w:rsidRPr="00643FFA">
        <w:rPr>
          <w:sz w:val="28"/>
          <w:szCs w:val="28"/>
        </w:rPr>
        <w:t>№ 2(30). С</w:t>
      </w:r>
      <w:r w:rsidR="00C27716" w:rsidRPr="00170FFE">
        <w:rPr>
          <w:sz w:val="28"/>
          <w:szCs w:val="28"/>
          <w:lang w:val="en-US"/>
        </w:rPr>
        <w:t>.</w:t>
      </w:r>
      <w:r w:rsidR="00C27716" w:rsidRPr="00643FFA">
        <w:rPr>
          <w:sz w:val="28"/>
          <w:szCs w:val="28"/>
          <w:lang w:val="en-US"/>
        </w:rPr>
        <w:t> </w:t>
      </w:r>
      <w:proofErr w:type="gramStart"/>
      <w:r w:rsidR="00C27716" w:rsidRPr="00170FFE">
        <w:rPr>
          <w:sz w:val="28"/>
          <w:szCs w:val="28"/>
          <w:lang w:val="en-US"/>
        </w:rPr>
        <w:t>1427-1438</w:t>
      </w:r>
      <w:proofErr w:type="gramEnd"/>
      <w:r w:rsidR="00C27716" w:rsidRPr="00170FFE">
        <w:rPr>
          <w:sz w:val="28"/>
          <w:szCs w:val="28"/>
          <w:lang w:val="en-US"/>
        </w:rPr>
        <w:t xml:space="preserve">. </w:t>
      </w:r>
      <w:r w:rsidR="00C27716" w:rsidRPr="00643FFA">
        <w:rPr>
          <w:sz w:val="28"/>
          <w:szCs w:val="28"/>
          <w:lang w:val="en-US"/>
        </w:rPr>
        <w:t>URL</w:t>
      </w:r>
      <w:r w:rsidR="00C27716" w:rsidRPr="00170FFE">
        <w:rPr>
          <w:sz w:val="28"/>
          <w:szCs w:val="28"/>
          <w:lang w:val="en-US"/>
        </w:rPr>
        <w:t xml:space="preserve">: </w:t>
      </w:r>
      <w:r w:rsidR="00D82BD3" w:rsidRPr="00643FFA">
        <w:rPr>
          <w:sz w:val="28"/>
          <w:szCs w:val="28"/>
          <w:lang w:val="en-US"/>
        </w:rPr>
        <w:fldChar w:fldCharType="begin"/>
      </w:r>
      <w:r w:rsidR="00C27716" w:rsidRPr="00170FFE">
        <w:rPr>
          <w:sz w:val="28"/>
          <w:szCs w:val="28"/>
          <w:lang w:val="en-US"/>
        </w:rPr>
        <w:instrText xml:space="preserve"> </w:instrText>
      </w:r>
      <w:r w:rsidR="00C27716" w:rsidRPr="00643FFA">
        <w:rPr>
          <w:sz w:val="28"/>
          <w:szCs w:val="28"/>
          <w:lang w:val="en-US"/>
        </w:rPr>
        <w:instrText>HYPERLINK</w:instrText>
      </w:r>
      <w:r w:rsidR="00C27716" w:rsidRPr="00170FFE">
        <w:rPr>
          <w:sz w:val="28"/>
          <w:szCs w:val="28"/>
          <w:lang w:val="en-US"/>
        </w:rPr>
        <w:instrText xml:space="preserve"> "</w:instrText>
      </w:r>
      <w:r w:rsidR="00C27716" w:rsidRPr="00643FFA">
        <w:rPr>
          <w:sz w:val="28"/>
          <w:szCs w:val="28"/>
          <w:lang w:val="en-US"/>
        </w:rPr>
        <w:instrText>http</w:instrText>
      </w:r>
      <w:r w:rsidR="00C27716" w:rsidRPr="00170FFE">
        <w:rPr>
          <w:sz w:val="28"/>
          <w:szCs w:val="28"/>
          <w:lang w:val="en-US"/>
        </w:rPr>
        <w:instrText>://</w:instrText>
      </w:r>
      <w:r w:rsidR="00C27716" w:rsidRPr="00643FFA">
        <w:rPr>
          <w:sz w:val="28"/>
          <w:szCs w:val="28"/>
          <w:lang w:val="en-US"/>
        </w:rPr>
        <w:instrText>perspectives</w:instrText>
      </w:r>
      <w:r w:rsidR="00C27716" w:rsidRPr="00170FFE">
        <w:rPr>
          <w:sz w:val="28"/>
          <w:szCs w:val="28"/>
          <w:lang w:val="en-US"/>
        </w:rPr>
        <w:instrText>.</w:instrText>
      </w:r>
      <w:r w:rsidR="00C27716" w:rsidRPr="00643FFA">
        <w:rPr>
          <w:sz w:val="28"/>
          <w:szCs w:val="28"/>
          <w:lang w:val="en-US"/>
        </w:rPr>
        <w:instrText>pp</w:instrText>
      </w:r>
      <w:r w:rsidR="00C27716" w:rsidRPr="00170FFE">
        <w:rPr>
          <w:sz w:val="28"/>
          <w:szCs w:val="28"/>
          <w:lang w:val="en-US"/>
        </w:rPr>
        <w:instrText>.</w:instrText>
      </w:r>
      <w:r w:rsidR="00C27716" w:rsidRPr="00643FFA">
        <w:rPr>
          <w:sz w:val="28"/>
          <w:szCs w:val="28"/>
          <w:lang w:val="en-US"/>
        </w:rPr>
        <w:instrText>ua</w:instrText>
      </w:r>
      <w:r w:rsidR="00C27716" w:rsidRPr="00170FFE">
        <w:rPr>
          <w:sz w:val="28"/>
          <w:szCs w:val="28"/>
          <w:lang w:val="en-US"/>
        </w:rPr>
        <w:instrText>/</w:instrText>
      </w:r>
      <w:r w:rsidR="00C27716" w:rsidRPr="00643FFA">
        <w:rPr>
          <w:sz w:val="28"/>
          <w:szCs w:val="28"/>
          <w:lang w:val="en-US"/>
        </w:rPr>
        <w:instrText>index</w:instrText>
      </w:r>
      <w:r w:rsidR="00C27716" w:rsidRPr="00170FFE">
        <w:rPr>
          <w:sz w:val="28"/>
          <w:szCs w:val="28"/>
          <w:lang w:val="en-US"/>
        </w:rPr>
        <w:instrText>.</w:instrText>
      </w:r>
      <w:r w:rsidR="00C27716" w:rsidRPr="00643FFA">
        <w:rPr>
          <w:sz w:val="28"/>
          <w:szCs w:val="28"/>
          <w:lang w:val="en-US"/>
        </w:rPr>
        <w:instrText>php</w:instrText>
      </w:r>
      <w:r w:rsidR="00C27716" w:rsidRPr="00170FFE">
        <w:rPr>
          <w:sz w:val="28"/>
          <w:szCs w:val="28"/>
          <w:lang w:val="en-US"/>
        </w:rPr>
        <w:instrText>/</w:instrText>
      </w:r>
      <w:r w:rsidR="00C27716" w:rsidRPr="00643FFA">
        <w:rPr>
          <w:sz w:val="28"/>
          <w:szCs w:val="28"/>
          <w:lang w:val="en-US"/>
        </w:rPr>
        <w:instrText>nauka</w:instrText>
      </w:r>
      <w:r w:rsidR="00C27716" w:rsidRPr="00170FFE">
        <w:rPr>
          <w:sz w:val="28"/>
          <w:szCs w:val="28"/>
          <w:lang w:val="en-US"/>
        </w:rPr>
        <w:instrText>/</w:instrText>
      </w:r>
      <w:r w:rsidR="00C27716" w:rsidRPr="00643FFA">
        <w:rPr>
          <w:sz w:val="28"/>
          <w:szCs w:val="28"/>
          <w:lang w:val="en-US"/>
        </w:rPr>
        <w:instrText>article</w:instrText>
      </w:r>
      <w:r w:rsidR="00C27716" w:rsidRPr="00170FFE">
        <w:rPr>
          <w:sz w:val="28"/>
          <w:szCs w:val="28"/>
          <w:lang w:val="en-US"/>
        </w:rPr>
        <w:instrText>/</w:instrText>
      </w:r>
      <w:r w:rsidR="00C27716" w:rsidRPr="00643FFA">
        <w:rPr>
          <w:sz w:val="28"/>
          <w:szCs w:val="28"/>
          <w:lang w:val="en-US"/>
        </w:rPr>
        <w:instrText>view</w:instrText>
      </w:r>
      <w:r w:rsidR="00C27716" w:rsidRPr="00170FFE">
        <w:rPr>
          <w:sz w:val="28"/>
          <w:szCs w:val="28"/>
          <w:lang w:val="en-US"/>
        </w:rPr>
        <w:instrText xml:space="preserve">/9102/9149 </w:instrText>
      </w:r>
    </w:p>
    <w:p w14:paraId="6E7E2A9C" w14:textId="77777777" w:rsidR="00C27716" w:rsidRPr="00643FFA" w:rsidRDefault="00C27716" w:rsidP="00C27716">
      <w:pPr>
        <w:ind w:firstLine="166"/>
        <w:contextualSpacing/>
        <w:jc w:val="both"/>
        <w:rPr>
          <w:rStyle w:val="a4"/>
          <w:color w:val="auto"/>
          <w:sz w:val="28"/>
          <w:szCs w:val="28"/>
          <w:u w:val="none"/>
          <w:lang w:val="uk-UA"/>
        </w:rPr>
      </w:pPr>
      <w:r w:rsidRPr="00643FFA">
        <w:rPr>
          <w:sz w:val="28"/>
          <w:szCs w:val="28"/>
          <w:lang w:val="uk-UA"/>
        </w:rPr>
        <w:instrText>23</w:instrText>
      </w:r>
      <w:r w:rsidRPr="00170FFE">
        <w:rPr>
          <w:sz w:val="28"/>
          <w:szCs w:val="28"/>
          <w:lang w:val="en-US"/>
        </w:rPr>
        <w:instrText xml:space="preserve">" </w:instrText>
      </w:r>
      <w:r w:rsidR="00D82BD3" w:rsidRPr="00643FFA">
        <w:rPr>
          <w:sz w:val="28"/>
          <w:szCs w:val="28"/>
          <w:lang w:val="en-US"/>
        </w:rPr>
      </w:r>
      <w:r w:rsidR="00D82BD3" w:rsidRPr="00643FFA">
        <w:rPr>
          <w:sz w:val="28"/>
          <w:szCs w:val="28"/>
          <w:lang w:val="en-US"/>
        </w:rPr>
        <w:fldChar w:fldCharType="separate"/>
      </w:r>
      <w:r w:rsidRPr="00643FFA">
        <w:rPr>
          <w:rStyle w:val="a4"/>
          <w:color w:val="auto"/>
          <w:sz w:val="28"/>
          <w:szCs w:val="28"/>
          <w:u w:val="none"/>
          <w:lang w:val="en-US"/>
        </w:rPr>
        <w:t>http</w:t>
      </w:r>
      <w:r w:rsidRPr="00170FFE">
        <w:rPr>
          <w:rStyle w:val="a4"/>
          <w:color w:val="auto"/>
          <w:sz w:val="28"/>
          <w:szCs w:val="28"/>
          <w:u w:val="none"/>
          <w:lang w:val="en-US"/>
        </w:rPr>
        <w:t>://</w:t>
      </w:r>
      <w:r w:rsidRPr="00643FFA">
        <w:rPr>
          <w:rStyle w:val="a4"/>
          <w:color w:val="auto"/>
          <w:sz w:val="28"/>
          <w:szCs w:val="28"/>
          <w:u w:val="none"/>
          <w:lang w:val="en-US"/>
        </w:rPr>
        <w:t>perspectives</w:t>
      </w:r>
      <w:r w:rsidRPr="00170FFE">
        <w:rPr>
          <w:rStyle w:val="a4"/>
          <w:color w:val="auto"/>
          <w:sz w:val="28"/>
          <w:szCs w:val="28"/>
          <w:u w:val="none"/>
          <w:lang w:val="en-US"/>
        </w:rPr>
        <w:t>.</w:t>
      </w:r>
      <w:r w:rsidRPr="00643FFA">
        <w:rPr>
          <w:rStyle w:val="a4"/>
          <w:color w:val="auto"/>
          <w:sz w:val="28"/>
          <w:szCs w:val="28"/>
          <w:u w:val="none"/>
          <w:lang w:val="en-US"/>
        </w:rPr>
        <w:t>pp</w:t>
      </w:r>
      <w:r w:rsidRPr="00170FFE">
        <w:rPr>
          <w:rStyle w:val="a4"/>
          <w:color w:val="auto"/>
          <w:sz w:val="28"/>
          <w:szCs w:val="28"/>
          <w:u w:val="none"/>
          <w:lang w:val="en-US"/>
        </w:rPr>
        <w:t>.</w:t>
      </w:r>
      <w:r w:rsidRPr="00643FFA">
        <w:rPr>
          <w:rStyle w:val="a4"/>
          <w:color w:val="auto"/>
          <w:sz w:val="28"/>
          <w:szCs w:val="28"/>
          <w:u w:val="none"/>
          <w:lang w:val="en-US"/>
        </w:rPr>
        <w:t>ua</w:t>
      </w:r>
      <w:r w:rsidRPr="00170FFE">
        <w:rPr>
          <w:rStyle w:val="a4"/>
          <w:color w:val="auto"/>
          <w:sz w:val="28"/>
          <w:szCs w:val="28"/>
          <w:u w:val="none"/>
          <w:lang w:val="en-US"/>
        </w:rPr>
        <w:t>/</w:t>
      </w:r>
      <w:r w:rsidRPr="00643FFA">
        <w:rPr>
          <w:rStyle w:val="a4"/>
          <w:color w:val="auto"/>
          <w:sz w:val="28"/>
          <w:szCs w:val="28"/>
          <w:u w:val="none"/>
          <w:lang w:val="en-US"/>
        </w:rPr>
        <w:t>index</w:t>
      </w:r>
      <w:r w:rsidRPr="00170FFE">
        <w:rPr>
          <w:rStyle w:val="a4"/>
          <w:color w:val="auto"/>
          <w:sz w:val="28"/>
          <w:szCs w:val="28"/>
          <w:u w:val="none"/>
          <w:lang w:val="en-US"/>
        </w:rPr>
        <w:t>.</w:t>
      </w:r>
      <w:r w:rsidRPr="00643FFA">
        <w:rPr>
          <w:rStyle w:val="a4"/>
          <w:color w:val="auto"/>
          <w:sz w:val="28"/>
          <w:szCs w:val="28"/>
          <w:u w:val="none"/>
          <w:lang w:val="en-US"/>
        </w:rPr>
        <w:t>php</w:t>
      </w:r>
      <w:r w:rsidRPr="00170FFE">
        <w:rPr>
          <w:rStyle w:val="a4"/>
          <w:color w:val="auto"/>
          <w:sz w:val="28"/>
          <w:szCs w:val="28"/>
          <w:u w:val="none"/>
          <w:lang w:val="en-US"/>
        </w:rPr>
        <w:t>/</w:t>
      </w:r>
      <w:r w:rsidRPr="00643FFA">
        <w:rPr>
          <w:rStyle w:val="a4"/>
          <w:color w:val="auto"/>
          <w:sz w:val="28"/>
          <w:szCs w:val="28"/>
          <w:u w:val="none"/>
          <w:lang w:val="en-US"/>
        </w:rPr>
        <w:t>nauka</w:t>
      </w:r>
      <w:r w:rsidRPr="00170FFE">
        <w:rPr>
          <w:rStyle w:val="a4"/>
          <w:color w:val="auto"/>
          <w:sz w:val="28"/>
          <w:szCs w:val="28"/>
          <w:u w:val="none"/>
          <w:lang w:val="en-US"/>
        </w:rPr>
        <w:t>/</w:t>
      </w:r>
      <w:r w:rsidRPr="00643FFA">
        <w:rPr>
          <w:rStyle w:val="a4"/>
          <w:color w:val="auto"/>
          <w:sz w:val="28"/>
          <w:szCs w:val="28"/>
          <w:u w:val="none"/>
          <w:lang w:val="en-US"/>
        </w:rPr>
        <w:t>article</w:t>
      </w:r>
      <w:r w:rsidRPr="00170FFE">
        <w:rPr>
          <w:rStyle w:val="a4"/>
          <w:color w:val="auto"/>
          <w:sz w:val="28"/>
          <w:szCs w:val="28"/>
          <w:u w:val="none"/>
          <w:lang w:val="en-US"/>
        </w:rPr>
        <w:t>/</w:t>
      </w:r>
      <w:r w:rsidRPr="00643FFA">
        <w:rPr>
          <w:rStyle w:val="a4"/>
          <w:color w:val="auto"/>
          <w:sz w:val="28"/>
          <w:szCs w:val="28"/>
          <w:u w:val="none"/>
          <w:lang w:val="en-US"/>
        </w:rPr>
        <w:t>view</w:t>
      </w:r>
      <w:r w:rsidRPr="00170FFE">
        <w:rPr>
          <w:rStyle w:val="a4"/>
          <w:color w:val="auto"/>
          <w:sz w:val="28"/>
          <w:szCs w:val="28"/>
          <w:u w:val="none"/>
          <w:lang w:val="en-US"/>
        </w:rPr>
        <w:t xml:space="preserve">/9102/9149 </w:t>
      </w:r>
    </w:p>
    <w:p w14:paraId="793586B3" w14:textId="77777777" w:rsidR="000E0DF9" w:rsidRPr="00643FFA" w:rsidRDefault="00C27716" w:rsidP="00C27716">
      <w:pPr>
        <w:ind w:firstLine="242"/>
        <w:contextualSpacing/>
        <w:jc w:val="both"/>
        <w:rPr>
          <w:sz w:val="28"/>
          <w:szCs w:val="28"/>
          <w:lang w:val="uk-UA"/>
        </w:rPr>
      </w:pPr>
      <w:r w:rsidRPr="00643FFA">
        <w:rPr>
          <w:rStyle w:val="a4"/>
          <w:color w:val="auto"/>
          <w:sz w:val="28"/>
          <w:szCs w:val="28"/>
          <w:u w:val="none"/>
          <w:lang w:val="uk-UA"/>
        </w:rPr>
        <w:t>2</w:t>
      </w:r>
      <w:r w:rsidR="00D82BD3" w:rsidRPr="00643FFA">
        <w:rPr>
          <w:sz w:val="28"/>
          <w:szCs w:val="28"/>
          <w:lang w:val="en-US"/>
        </w:rPr>
        <w:fldChar w:fldCharType="end"/>
      </w:r>
      <w:r w:rsidRPr="00643FFA">
        <w:rPr>
          <w:sz w:val="28"/>
          <w:szCs w:val="28"/>
          <w:lang w:val="uk-UA"/>
        </w:rPr>
        <w:t xml:space="preserve">0. </w:t>
      </w:r>
      <w:proofErr w:type="spellStart"/>
      <w:r w:rsidRPr="00643FFA">
        <w:rPr>
          <w:sz w:val="28"/>
          <w:szCs w:val="28"/>
          <w:lang w:val="uk-UA"/>
        </w:rPr>
        <w:t>Цокур</w:t>
      </w:r>
      <w:proofErr w:type="spellEnd"/>
      <w:r w:rsidRPr="00643FFA">
        <w:rPr>
          <w:sz w:val="28"/>
          <w:szCs w:val="28"/>
          <w:lang w:val="uk-UA"/>
        </w:rPr>
        <w:t xml:space="preserve"> О.С. </w:t>
      </w:r>
      <w:r w:rsidR="000E0DF9" w:rsidRPr="00643FFA">
        <w:rPr>
          <w:rStyle w:val="markedcontent"/>
          <w:spacing w:val="-20"/>
          <w:sz w:val="28"/>
          <w:szCs w:val="28"/>
          <w:lang w:val="uk-UA"/>
        </w:rPr>
        <w:t>К</w:t>
      </w:r>
      <w:r w:rsidR="000E0DF9" w:rsidRPr="00643FFA">
        <w:rPr>
          <w:spacing w:val="-20"/>
          <w:sz w:val="28"/>
          <w:szCs w:val="28"/>
          <w:lang w:val="uk-UA"/>
        </w:rPr>
        <w:t>онцептуально-методологічний апарат сучасних</w:t>
      </w:r>
      <w:r w:rsidR="000E0DF9" w:rsidRPr="00643FFA">
        <w:rPr>
          <w:sz w:val="28"/>
          <w:szCs w:val="28"/>
          <w:lang w:val="uk-UA"/>
        </w:rPr>
        <w:t xml:space="preserve"> технологій громадянської освіти та виховання учнівської та студентської молоді. </w:t>
      </w:r>
      <w:proofErr w:type="spellStart"/>
      <w:r w:rsidR="000E0DF9" w:rsidRPr="00643FFA">
        <w:rPr>
          <w:i/>
          <w:sz w:val="28"/>
          <w:szCs w:val="28"/>
        </w:rPr>
        <w:t>Перспективи</w:t>
      </w:r>
      <w:proofErr w:type="spellEnd"/>
      <w:r w:rsidR="000E0DF9" w:rsidRPr="00643FFA">
        <w:rPr>
          <w:i/>
          <w:sz w:val="28"/>
          <w:szCs w:val="28"/>
        </w:rPr>
        <w:t xml:space="preserve"> та </w:t>
      </w:r>
      <w:proofErr w:type="spellStart"/>
      <w:r w:rsidR="000E0DF9" w:rsidRPr="00643FFA">
        <w:rPr>
          <w:i/>
          <w:sz w:val="28"/>
          <w:szCs w:val="28"/>
        </w:rPr>
        <w:t>інновації</w:t>
      </w:r>
      <w:proofErr w:type="spellEnd"/>
      <w:r w:rsidR="000E0DF9" w:rsidRPr="00643FFA">
        <w:rPr>
          <w:i/>
          <w:sz w:val="28"/>
          <w:szCs w:val="28"/>
        </w:rPr>
        <w:t xml:space="preserve"> науки. </w:t>
      </w:r>
      <w:proofErr w:type="spellStart"/>
      <w:r w:rsidR="000E0DF9" w:rsidRPr="00643FFA">
        <w:rPr>
          <w:sz w:val="28"/>
          <w:szCs w:val="28"/>
        </w:rPr>
        <w:t>Серія</w:t>
      </w:r>
      <w:proofErr w:type="spellEnd"/>
      <w:r w:rsidR="000E0DF9" w:rsidRPr="00643FFA">
        <w:rPr>
          <w:sz w:val="28"/>
          <w:szCs w:val="28"/>
        </w:rPr>
        <w:t xml:space="preserve"> «</w:t>
      </w:r>
      <w:proofErr w:type="spellStart"/>
      <w:r w:rsidR="000E0DF9" w:rsidRPr="00643FFA">
        <w:rPr>
          <w:sz w:val="28"/>
          <w:szCs w:val="28"/>
        </w:rPr>
        <w:t>Педагогіка</w:t>
      </w:r>
      <w:proofErr w:type="spellEnd"/>
      <w:r w:rsidR="000E0DF9" w:rsidRPr="00643FFA">
        <w:rPr>
          <w:sz w:val="28"/>
          <w:szCs w:val="28"/>
        </w:rPr>
        <w:t>». 2024. № 2(36). С</w:t>
      </w:r>
      <w:r w:rsidR="000E0DF9" w:rsidRPr="00643FFA">
        <w:rPr>
          <w:sz w:val="28"/>
          <w:szCs w:val="28"/>
          <w:lang w:val="en-US"/>
        </w:rPr>
        <w:t xml:space="preserve">.554-566. URL: </w:t>
      </w:r>
      <w:hyperlink r:id="rId25" w:history="1">
        <w:r w:rsidR="000E0DF9" w:rsidRPr="00643FFA">
          <w:rPr>
            <w:rStyle w:val="a4"/>
            <w:color w:val="auto"/>
            <w:sz w:val="28"/>
            <w:szCs w:val="28"/>
            <w:u w:val="none"/>
            <w:lang w:val="en-US"/>
          </w:rPr>
          <w:t>http://perspectives.pp.ua/index.php/pis/issue/view/213/304</w:t>
        </w:r>
      </w:hyperlink>
      <w:r w:rsidR="000E0DF9" w:rsidRPr="00643FFA">
        <w:rPr>
          <w:sz w:val="28"/>
          <w:szCs w:val="28"/>
          <w:lang w:val="en-US"/>
        </w:rPr>
        <w:t>.</w:t>
      </w:r>
    </w:p>
    <w:p w14:paraId="157D6DC0" w14:textId="77777777" w:rsidR="00C27716" w:rsidRPr="00643FFA" w:rsidRDefault="00C27716" w:rsidP="00C27716">
      <w:pPr>
        <w:ind w:firstLine="242"/>
        <w:contextualSpacing/>
        <w:jc w:val="both"/>
        <w:rPr>
          <w:sz w:val="28"/>
          <w:szCs w:val="28"/>
          <w:lang w:val="en-US"/>
        </w:rPr>
      </w:pPr>
      <w:r w:rsidRPr="00643FFA">
        <w:rPr>
          <w:bCs/>
          <w:sz w:val="28"/>
          <w:szCs w:val="28"/>
          <w:lang w:val="uk-UA"/>
        </w:rPr>
        <w:t>21. </w:t>
      </w:r>
      <w:proofErr w:type="spellStart"/>
      <w:r w:rsidRPr="00643FFA">
        <w:rPr>
          <w:bCs/>
          <w:sz w:val="28"/>
          <w:szCs w:val="28"/>
          <w:lang w:val="uk-UA"/>
        </w:rPr>
        <w:t>Цокур</w:t>
      </w:r>
      <w:proofErr w:type="spellEnd"/>
      <w:r w:rsidRPr="00643FFA">
        <w:rPr>
          <w:bCs/>
          <w:sz w:val="28"/>
          <w:szCs w:val="28"/>
          <w:lang w:val="uk-UA"/>
        </w:rPr>
        <w:t xml:space="preserve"> О.С., </w:t>
      </w:r>
      <w:proofErr w:type="spellStart"/>
      <w:r w:rsidRPr="00643FFA">
        <w:rPr>
          <w:bCs/>
          <w:sz w:val="28"/>
          <w:szCs w:val="28"/>
          <w:lang w:val="uk-UA"/>
        </w:rPr>
        <w:t>Колесниченко</w:t>
      </w:r>
      <w:proofErr w:type="spellEnd"/>
      <w:r w:rsidRPr="00643FFA">
        <w:rPr>
          <w:bCs/>
          <w:sz w:val="28"/>
          <w:szCs w:val="28"/>
          <w:lang w:val="uk-UA"/>
        </w:rPr>
        <w:t xml:space="preserve"> Н.Ю. Готовність до науково-дослідної діяльності як фактор розвитку академічної кар’єри здобувачів вищої освіти ступеня магістра та доктора філософії. </w:t>
      </w:r>
      <w:r w:rsidRPr="00643FFA">
        <w:rPr>
          <w:bCs/>
          <w:i/>
          <w:sz w:val="28"/>
          <w:szCs w:val="28"/>
          <w:lang w:val="uk-UA"/>
        </w:rPr>
        <w:t>Педагогіка формування творчої особистості у вищій і загальноосвітній школах</w:t>
      </w:r>
      <w:r w:rsidRPr="00643FFA">
        <w:rPr>
          <w:bCs/>
          <w:sz w:val="28"/>
          <w:szCs w:val="28"/>
          <w:lang w:val="uk-UA"/>
        </w:rPr>
        <w:t xml:space="preserve">. Запоріжжя : КПУ, 2021. </w:t>
      </w:r>
      <w:r w:rsidRPr="00643FFA">
        <w:rPr>
          <w:bCs/>
          <w:sz w:val="28"/>
          <w:szCs w:val="28"/>
        </w:rPr>
        <w:t>Вип</w:t>
      </w:r>
      <w:r w:rsidRPr="00643FFA">
        <w:rPr>
          <w:bCs/>
          <w:sz w:val="28"/>
          <w:szCs w:val="28"/>
          <w:lang w:val="en-US"/>
        </w:rPr>
        <w:t xml:space="preserve">. 74. </w:t>
      </w:r>
      <w:r w:rsidRPr="00643FFA">
        <w:rPr>
          <w:bCs/>
          <w:sz w:val="28"/>
          <w:szCs w:val="28"/>
        </w:rPr>
        <w:t>Т</w:t>
      </w:r>
      <w:r w:rsidRPr="00643FFA">
        <w:rPr>
          <w:bCs/>
          <w:sz w:val="28"/>
          <w:szCs w:val="28"/>
          <w:lang w:val="en-US"/>
        </w:rPr>
        <w:t>. 3.</w:t>
      </w:r>
      <w:r w:rsidRPr="00643FFA">
        <w:rPr>
          <w:bCs/>
          <w:sz w:val="28"/>
          <w:szCs w:val="28"/>
          <w:lang w:val="uk-UA"/>
        </w:rPr>
        <w:t xml:space="preserve"> </w:t>
      </w:r>
      <w:r w:rsidRPr="00643FFA">
        <w:rPr>
          <w:bCs/>
          <w:sz w:val="28"/>
          <w:szCs w:val="28"/>
        </w:rPr>
        <w:t>С</w:t>
      </w:r>
      <w:r w:rsidRPr="00643FFA">
        <w:rPr>
          <w:bCs/>
          <w:sz w:val="28"/>
          <w:szCs w:val="28"/>
          <w:lang w:val="en-US"/>
        </w:rPr>
        <w:t xml:space="preserve">. </w:t>
      </w:r>
      <w:proofErr w:type="gramStart"/>
      <w:r w:rsidRPr="00643FFA">
        <w:rPr>
          <w:bCs/>
          <w:sz w:val="28"/>
          <w:szCs w:val="28"/>
          <w:lang w:val="en-US"/>
        </w:rPr>
        <w:t>8-13</w:t>
      </w:r>
      <w:proofErr w:type="gramEnd"/>
      <w:r w:rsidRPr="00643FFA">
        <w:rPr>
          <w:bCs/>
          <w:sz w:val="28"/>
          <w:szCs w:val="28"/>
          <w:lang w:val="en-US"/>
        </w:rPr>
        <w:t xml:space="preserve">. </w:t>
      </w:r>
      <w:r w:rsidRPr="00643FFA">
        <w:rPr>
          <w:bCs/>
          <w:sz w:val="28"/>
          <w:szCs w:val="28"/>
          <w:lang w:val="en-GB"/>
        </w:rPr>
        <w:t>DOI</w:t>
      </w:r>
      <w:r w:rsidRPr="00643FFA">
        <w:rPr>
          <w:bCs/>
          <w:sz w:val="28"/>
          <w:szCs w:val="28"/>
          <w:lang w:val="en-US"/>
        </w:rPr>
        <w:t xml:space="preserve">: </w:t>
      </w:r>
      <w:hyperlink r:id="rId26" w:history="1">
        <w:r w:rsidRPr="00643FFA">
          <w:rPr>
            <w:rStyle w:val="a4"/>
            <w:color w:val="auto"/>
            <w:sz w:val="28"/>
            <w:szCs w:val="28"/>
            <w:u w:val="none"/>
            <w:lang w:val="en-GB"/>
          </w:rPr>
          <w:t>https</w:t>
        </w:r>
        <w:r w:rsidRPr="00643FFA">
          <w:rPr>
            <w:rStyle w:val="a4"/>
            <w:color w:val="auto"/>
            <w:sz w:val="28"/>
            <w:szCs w:val="28"/>
            <w:u w:val="none"/>
            <w:lang w:val="en-US"/>
          </w:rPr>
          <w:t>://</w:t>
        </w:r>
        <w:proofErr w:type="spellStart"/>
        <w:r w:rsidRPr="00643FFA">
          <w:rPr>
            <w:rStyle w:val="a4"/>
            <w:color w:val="auto"/>
            <w:sz w:val="28"/>
            <w:szCs w:val="28"/>
            <w:u w:val="none"/>
            <w:lang w:val="en-GB"/>
          </w:rPr>
          <w:t>doi</w:t>
        </w:r>
        <w:proofErr w:type="spellEnd"/>
        <w:r w:rsidRPr="00643FFA">
          <w:rPr>
            <w:rStyle w:val="a4"/>
            <w:color w:val="auto"/>
            <w:sz w:val="28"/>
            <w:szCs w:val="28"/>
            <w:u w:val="none"/>
            <w:lang w:val="en-US"/>
          </w:rPr>
          <w:t>.</w:t>
        </w:r>
        <w:r w:rsidRPr="00643FFA">
          <w:rPr>
            <w:rStyle w:val="a4"/>
            <w:color w:val="auto"/>
            <w:sz w:val="28"/>
            <w:szCs w:val="28"/>
            <w:u w:val="none"/>
            <w:lang w:val="en-GB"/>
          </w:rPr>
          <w:t>org</w:t>
        </w:r>
        <w:r w:rsidRPr="00643FFA">
          <w:rPr>
            <w:rStyle w:val="a4"/>
            <w:color w:val="auto"/>
            <w:sz w:val="28"/>
            <w:szCs w:val="28"/>
            <w:u w:val="none"/>
            <w:lang w:val="en-US"/>
          </w:rPr>
          <w:t>/10.32840/1992-5786.2021.74-3.1</w:t>
        </w:r>
      </w:hyperlink>
    </w:p>
    <w:p w14:paraId="07E827CF" w14:textId="77777777" w:rsidR="000E0DF9" w:rsidRPr="00643FFA" w:rsidRDefault="000E0DF9" w:rsidP="00C27716">
      <w:pPr>
        <w:ind w:firstLine="166"/>
        <w:contextualSpacing/>
        <w:jc w:val="both"/>
        <w:rPr>
          <w:sz w:val="28"/>
          <w:szCs w:val="28"/>
          <w:lang w:val="en-US"/>
        </w:rPr>
      </w:pPr>
      <w:r w:rsidRPr="00643FFA">
        <w:rPr>
          <w:sz w:val="28"/>
          <w:szCs w:val="28"/>
          <w:lang w:val="en-US"/>
        </w:rPr>
        <w:t>2</w:t>
      </w:r>
      <w:r w:rsidRPr="00643FFA">
        <w:rPr>
          <w:sz w:val="28"/>
          <w:szCs w:val="28"/>
          <w:lang w:val="uk-UA"/>
        </w:rPr>
        <w:t>2</w:t>
      </w:r>
      <w:r w:rsidRPr="00643FFA">
        <w:rPr>
          <w:sz w:val="28"/>
          <w:szCs w:val="28"/>
          <w:lang w:val="en-US"/>
        </w:rPr>
        <w:t>.</w:t>
      </w:r>
      <w:r w:rsidRPr="00643FFA">
        <w:rPr>
          <w:sz w:val="28"/>
          <w:szCs w:val="28"/>
          <w:lang w:val="uk-UA"/>
        </w:rPr>
        <w:t xml:space="preserve"> </w:t>
      </w:r>
      <w:proofErr w:type="spellStart"/>
      <w:r w:rsidRPr="00643FFA">
        <w:rPr>
          <w:sz w:val="28"/>
          <w:szCs w:val="28"/>
          <w:lang w:val="en-US"/>
        </w:rPr>
        <w:t>Tsokur</w:t>
      </w:r>
      <w:proofErr w:type="spellEnd"/>
      <w:r w:rsidRPr="00643FFA">
        <w:rPr>
          <w:sz w:val="28"/>
          <w:szCs w:val="28"/>
          <w:lang w:val="en-US"/>
        </w:rPr>
        <w:t xml:space="preserve"> </w:t>
      </w:r>
      <w:r w:rsidRPr="00643FFA">
        <w:rPr>
          <w:sz w:val="28"/>
          <w:szCs w:val="28"/>
        </w:rPr>
        <w:t>О</w:t>
      </w:r>
      <w:r w:rsidRPr="00643FFA">
        <w:rPr>
          <w:sz w:val="28"/>
          <w:szCs w:val="28"/>
          <w:lang w:val="en-US"/>
        </w:rPr>
        <w:t xml:space="preserve">., </w:t>
      </w:r>
      <w:proofErr w:type="spellStart"/>
      <w:r w:rsidRPr="00643FFA">
        <w:rPr>
          <w:sz w:val="28"/>
          <w:szCs w:val="28"/>
          <w:lang w:val="en-US"/>
        </w:rPr>
        <w:t>Boychev</w:t>
      </w:r>
      <w:proofErr w:type="spellEnd"/>
      <w:r w:rsidRPr="00643FFA">
        <w:rPr>
          <w:bCs/>
          <w:sz w:val="28"/>
          <w:szCs w:val="28"/>
          <w:lang w:val="en-US"/>
        </w:rPr>
        <w:t xml:space="preserve"> </w:t>
      </w:r>
      <w:r w:rsidRPr="00643FFA">
        <w:rPr>
          <w:bCs/>
          <w:sz w:val="28"/>
          <w:szCs w:val="28"/>
        </w:rPr>
        <w:t>І</w:t>
      </w:r>
      <w:r w:rsidRPr="00643FFA">
        <w:rPr>
          <w:bCs/>
          <w:sz w:val="28"/>
          <w:szCs w:val="28"/>
          <w:lang w:val="en-US"/>
        </w:rPr>
        <w:t xml:space="preserve">. Transcultural Education as the Strategy of Students’ Leisure-time and Voluntary Activity Organization in the Polyethnic Danube Region. </w:t>
      </w:r>
      <w:r w:rsidRPr="00643FFA">
        <w:rPr>
          <w:i/>
          <w:sz w:val="28"/>
          <w:szCs w:val="28"/>
          <w:lang w:val="en-US"/>
        </w:rPr>
        <w:t xml:space="preserve">Journal of </w:t>
      </w:r>
      <w:proofErr w:type="spellStart"/>
      <w:r w:rsidRPr="00643FFA">
        <w:rPr>
          <w:i/>
          <w:sz w:val="28"/>
          <w:szCs w:val="28"/>
          <w:lang w:val="en-US"/>
        </w:rPr>
        <w:t>Danubian</w:t>
      </w:r>
      <w:proofErr w:type="spellEnd"/>
      <w:r w:rsidRPr="00643FFA">
        <w:rPr>
          <w:i/>
          <w:sz w:val="28"/>
          <w:szCs w:val="28"/>
          <w:lang w:val="en-US"/>
        </w:rPr>
        <w:t xml:space="preserve"> Studies and Research</w:t>
      </w:r>
      <w:r w:rsidRPr="00643FFA">
        <w:rPr>
          <w:sz w:val="28"/>
          <w:szCs w:val="28"/>
          <w:lang w:val="en-US"/>
        </w:rPr>
        <w:t xml:space="preserve">, 2019. N 1. Vol. 9. S. 151-159. URL: </w:t>
      </w:r>
      <w:r w:rsidRPr="00643FFA">
        <w:rPr>
          <w:rStyle w:val="xfm29053140"/>
          <w:sz w:val="28"/>
          <w:szCs w:val="28"/>
          <w:lang w:val="en-US"/>
        </w:rPr>
        <w:t>http://journals.univ-danubius.ro/index.php/research/article/view/6021</w:t>
      </w:r>
      <w:r w:rsidRPr="00643FFA">
        <w:rPr>
          <w:sz w:val="28"/>
          <w:szCs w:val="28"/>
          <w:lang w:val="en-US"/>
        </w:rPr>
        <w:t xml:space="preserve">. </w:t>
      </w:r>
    </w:p>
    <w:p w14:paraId="704BE77E" w14:textId="77777777" w:rsidR="000E0DF9" w:rsidRPr="00643FFA" w:rsidRDefault="000E0DF9" w:rsidP="000E0DF9">
      <w:pPr>
        <w:ind w:firstLine="166"/>
        <w:contextualSpacing/>
        <w:jc w:val="both"/>
        <w:rPr>
          <w:spacing w:val="-20"/>
          <w:sz w:val="28"/>
          <w:szCs w:val="28"/>
          <w:lang w:val="en-US"/>
        </w:rPr>
      </w:pPr>
      <w:r w:rsidRPr="00643FFA">
        <w:rPr>
          <w:sz w:val="28"/>
          <w:szCs w:val="28"/>
          <w:lang w:val="en-US"/>
        </w:rPr>
        <w:t>2</w:t>
      </w:r>
      <w:r w:rsidR="00C27716" w:rsidRPr="00643FFA">
        <w:rPr>
          <w:sz w:val="28"/>
          <w:szCs w:val="28"/>
          <w:lang w:val="uk-UA"/>
        </w:rPr>
        <w:t>3</w:t>
      </w:r>
      <w:r w:rsidRPr="00643FFA">
        <w:rPr>
          <w:sz w:val="28"/>
          <w:szCs w:val="28"/>
          <w:lang w:val="en-US"/>
        </w:rPr>
        <w:t>. </w:t>
      </w:r>
      <w:proofErr w:type="spellStart"/>
      <w:r w:rsidRPr="00643FFA">
        <w:rPr>
          <w:sz w:val="28"/>
          <w:szCs w:val="28"/>
          <w:lang w:val="en-US"/>
        </w:rPr>
        <w:t>Tsokur</w:t>
      </w:r>
      <w:proofErr w:type="spellEnd"/>
      <w:r w:rsidRPr="00643FFA">
        <w:rPr>
          <w:sz w:val="28"/>
          <w:szCs w:val="28"/>
          <w:lang w:val="en-US"/>
        </w:rPr>
        <w:t xml:space="preserve"> </w:t>
      </w:r>
      <w:r w:rsidRPr="00643FFA">
        <w:rPr>
          <w:sz w:val="28"/>
          <w:szCs w:val="28"/>
        </w:rPr>
        <w:t>О</w:t>
      </w:r>
      <w:r w:rsidRPr="00643FFA">
        <w:rPr>
          <w:sz w:val="28"/>
          <w:szCs w:val="28"/>
          <w:lang w:val="en-US"/>
        </w:rPr>
        <w:t xml:space="preserve">., </w:t>
      </w:r>
      <w:proofErr w:type="spellStart"/>
      <w:r w:rsidRPr="00643FFA">
        <w:rPr>
          <w:sz w:val="28"/>
          <w:szCs w:val="28"/>
          <w:lang w:val="en-US"/>
        </w:rPr>
        <w:t>Boychev</w:t>
      </w:r>
      <w:proofErr w:type="spellEnd"/>
      <w:r w:rsidRPr="00643FFA">
        <w:rPr>
          <w:bCs/>
          <w:sz w:val="28"/>
          <w:szCs w:val="28"/>
          <w:lang w:val="en-US"/>
        </w:rPr>
        <w:t xml:space="preserve"> </w:t>
      </w:r>
      <w:r w:rsidRPr="00643FFA">
        <w:rPr>
          <w:bCs/>
          <w:sz w:val="28"/>
          <w:szCs w:val="28"/>
        </w:rPr>
        <w:t>І</w:t>
      </w:r>
      <w:r w:rsidRPr="00643FFA">
        <w:rPr>
          <w:bCs/>
          <w:sz w:val="28"/>
          <w:szCs w:val="28"/>
          <w:lang w:val="en-US"/>
        </w:rPr>
        <w:t xml:space="preserve">. </w:t>
      </w:r>
      <w:r w:rsidRPr="00643FFA">
        <w:rPr>
          <w:bCs/>
          <w:spacing w:val="-20"/>
          <w:sz w:val="28"/>
          <w:szCs w:val="28"/>
          <w:lang w:val="en-US"/>
        </w:rPr>
        <w:t xml:space="preserve">Political Tolerance and Social-Political Culture as the Factors of Formation the </w:t>
      </w:r>
      <w:r w:rsidRPr="00643FFA">
        <w:rPr>
          <w:rFonts w:eastAsia="TimesNewRomanPS-BoldMT"/>
          <w:bCs/>
          <w:spacing w:val="-20"/>
          <w:sz w:val="28"/>
          <w:szCs w:val="28"/>
          <w:lang w:val="en-US"/>
        </w:rPr>
        <w:t xml:space="preserve">Person’s </w:t>
      </w:r>
      <w:r w:rsidRPr="00643FFA">
        <w:rPr>
          <w:bCs/>
          <w:spacing w:val="-20"/>
          <w:sz w:val="28"/>
          <w:szCs w:val="28"/>
          <w:lang w:val="en-US"/>
        </w:rPr>
        <w:t xml:space="preserve">Professionalism and the </w:t>
      </w:r>
      <w:proofErr w:type="spellStart"/>
      <w:r w:rsidRPr="00643FFA">
        <w:rPr>
          <w:rFonts w:eastAsia="TimesNewRomanPS-BoldMT"/>
          <w:bCs/>
          <w:spacing w:val="-20"/>
          <w:sz w:val="28"/>
          <w:szCs w:val="28"/>
          <w:lang w:val="en-US"/>
        </w:rPr>
        <w:t>Students’</w:t>
      </w:r>
      <w:r w:rsidRPr="00643FFA">
        <w:rPr>
          <w:bCs/>
          <w:spacing w:val="-20"/>
          <w:sz w:val="28"/>
          <w:szCs w:val="28"/>
          <w:lang w:val="en-US"/>
        </w:rPr>
        <w:t>Action</w:t>
      </w:r>
      <w:proofErr w:type="spellEnd"/>
      <w:r w:rsidRPr="00643FFA">
        <w:rPr>
          <w:bCs/>
          <w:spacing w:val="-20"/>
          <w:sz w:val="28"/>
          <w:szCs w:val="28"/>
          <w:lang w:val="en-US"/>
        </w:rPr>
        <w:t xml:space="preserve"> the Future European Teacher.</w:t>
      </w:r>
      <w:r w:rsidRPr="00643FFA">
        <w:rPr>
          <w:bCs/>
          <w:i/>
          <w:spacing w:val="-20"/>
          <w:sz w:val="28"/>
          <w:szCs w:val="28"/>
          <w:lang w:val="en-US"/>
        </w:rPr>
        <w:t xml:space="preserve"> </w:t>
      </w:r>
      <w:r w:rsidRPr="00643FFA">
        <w:rPr>
          <w:i/>
          <w:spacing w:val="-20"/>
          <w:sz w:val="28"/>
          <w:szCs w:val="28"/>
          <w:lang w:val="en-US"/>
        </w:rPr>
        <w:t>Journal</w:t>
      </w:r>
      <w:r w:rsidRPr="00643FFA">
        <w:rPr>
          <w:spacing w:val="-20"/>
          <w:sz w:val="28"/>
          <w:szCs w:val="28"/>
          <w:lang w:val="en-US"/>
        </w:rPr>
        <w:t xml:space="preserve"> of </w:t>
      </w:r>
      <w:proofErr w:type="spellStart"/>
      <w:r w:rsidRPr="00643FFA">
        <w:rPr>
          <w:spacing w:val="-20"/>
          <w:sz w:val="28"/>
          <w:szCs w:val="28"/>
          <w:lang w:val="en-US"/>
        </w:rPr>
        <w:t>Danubian</w:t>
      </w:r>
      <w:proofErr w:type="spellEnd"/>
      <w:r w:rsidRPr="00643FFA">
        <w:rPr>
          <w:spacing w:val="-20"/>
          <w:sz w:val="28"/>
          <w:szCs w:val="28"/>
          <w:lang w:val="en-US"/>
        </w:rPr>
        <w:t xml:space="preserve"> Studies and Research, 2020. N 1. Vol. 10. S. 308-315. URL: </w:t>
      </w:r>
      <w:r w:rsidR="00D82BD3" w:rsidRPr="00643FFA">
        <w:rPr>
          <w:spacing w:val="-20"/>
          <w:sz w:val="28"/>
          <w:szCs w:val="28"/>
          <w:lang w:val="en-US"/>
        </w:rPr>
        <w:fldChar w:fldCharType="begin"/>
      </w:r>
      <w:r w:rsidRPr="00643FFA">
        <w:rPr>
          <w:spacing w:val="-20"/>
          <w:sz w:val="28"/>
          <w:szCs w:val="28"/>
          <w:lang w:val="en-US"/>
        </w:rPr>
        <w:instrText xml:space="preserve"> HYPERLINK "http://dj.univ-danubius.ro/index.php/JDSR/issue/view/26. </w:instrText>
      </w:r>
    </w:p>
    <w:p w14:paraId="2AFCCEED" w14:textId="77777777" w:rsidR="000E0DF9" w:rsidRPr="00643FFA" w:rsidRDefault="000E0DF9" w:rsidP="000E0DF9">
      <w:pPr>
        <w:pStyle w:val="a6"/>
        <w:shd w:val="clear" w:color="auto" w:fill="FFFFFF"/>
        <w:ind w:left="0" w:firstLine="242"/>
        <w:jc w:val="both"/>
        <w:rPr>
          <w:spacing w:val="-20"/>
          <w:sz w:val="28"/>
          <w:szCs w:val="28"/>
          <w:lang w:val="uk-UA"/>
        </w:rPr>
      </w:pPr>
      <w:r w:rsidRPr="00643FFA">
        <w:rPr>
          <w:spacing w:val="-20"/>
          <w:sz w:val="28"/>
          <w:szCs w:val="28"/>
          <w:lang w:val="uk-UA"/>
        </w:rPr>
        <w:instrText xml:space="preserve">21" </w:instrText>
      </w:r>
      <w:r w:rsidR="00D82BD3" w:rsidRPr="00643FFA">
        <w:rPr>
          <w:spacing w:val="-20"/>
          <w:sz w:val="28"/>
          <w:szCs w:val="28"/>
          <w:lang w:val="en-US"/>
        </w:rPr>
      </w:r>
      <w:r w:rsidR="00D82BD3" w:rsidRPr="00643FFA">
        <w:rPr>
          <w:spacing w:val="-20"/>
          <w:sz w:val="28"/>
          <w:szCs w:val="28"/>
          <w:lang w:val="en-US"/>
        </w:rPr>
        <w:fldChar w:fldCharType="separate"/>
      </w:r>
      <w:r w:rsidRPr="00643FFA">
        <w:rPr>
          <w:rStyle w:val="a4"/>
          <w:color w:val="auto"/>
          <w:spacing w:val="-20"/>
          <w:sz w:val="28"/>
          <w:szCs w:val="28"/>
          <w:u w:val="none"/>
          <w:lang w:val="en-US"/>
        </w:rPr>
        <w:t>http</w:t>
      </w:r>
      <w:r w:rsidRPr="00643FFA">
        <w:rPr>
          <w:rStyle w:val="a4"/>
          <w:color w:val="auto"/>
          <w:spacing w:val="-20"/>
          <w:sz w:val="28"/>
          <w:szCs w:val="28"/>
          <w:u w:val="none"/>
          <w:lang w:val="uk-UA"/>
        </w:rPr>
        <w:t>://</w:t>
      </w:r>
      <w:proofErr w:type="spellStart"/>
      <w:r w:rsidRPr="00643FFA">
        <w:rPr>
          <w:rStyle w:val="a4"/>
          <w:color w:val="auto"/>
          <w:spacing w:val="-20"/>
          <w:sz w:val="28"/>
          <w:szCs w:val="28"/>
          <w:u w:val="none"/>
          <w:lang w:val="en-US"/>
        </w:rPr>
        <w:t>dj</w:t>
      </w:r>
      <w:proofErr w:type="spellEnd"/>
      <w:r w:rsidRPr="00643FFA">
        <w:rPr>
          <w:rStyle w:val="a4"/>
          <w:color w:val="auto"/>
          <w:spacing w:val="-20"/>
          <w:sz w:val="28"/>
          <w:szCs w:val="28"/>
          <w:u w:val="none"/>
          <w:lang w:val="uk-UA"/>
        </w:rPr>
        <w:t>.</w:t>
      </w:r>
      <w:r w:rsidRPr="00643FFA">
        <w:rPr>
          <w:rStyle w:val="a4"/>
          <w:color w:val="auto"/>
          <w:spacing w:val="-20"/>
          <w:sz w:val="28"/>
          <w:szCs w:val="28"/>
          <w:u w:val="none"/>
          <w:lang w:val="en-US"/>
        </w:rPr>
        <w:t>univ</w:t>
      </w:r>
      <w:r w:rsidRPr="00643FFA">
        <w:rPr>
          <w:rStyle w:val="a4"/>
          <w:color w:val="auto"/>
          <w:spacing w:val="-20"/>
          <w:sz w:val="28"/>
          <w:szCs w:val="28"/>
          <w:u w:val="none"/>
          <w:lang w:val="uk-UA"/>
        </w:rPr>
        <w:t>-</w:t>
      </w:r>
      <w:proofErr w:type="spellStart"/>
      <w:r w:rsidRPr="00643FFA">
        <w:rPr>
          <w:rStyle w:val="a4"/>
          <w:color w:val="auto"/>
          <w:spacing w:val="-20"/>
          <w:sz w:val="28"/>
          <w:szCs w:val="28"/>
          <w:u w:val="none"/>
          <w:lang w:val="en-US"/>
        </w:rPr>
        <w:t>danubius</w:t>
      </w:r>
      <w:proofErr w:type="spellEnd"/>
      <w:r w:rsidRPr="00643FFA">
        <w:rPr>
          <w:rStyle w:val="a4"/>
          <w:color w:val="auto"/>
          <w:spacing w:val="-20"/>
          <w:sz w:val="28"/>
          <w:szCs w:val="28"/>
          <w:u w:val="none"/>
          <w:lang w:val="uk-UA"/>
        </w:rPr>
        <w:t>.</w:t>
      </w:r>
      <w:proofErr w:type="spellStart"/>
      <w:r w:rsidRPr="00643FFA">
        <w:rPr>
          <w:rStyle w:val="a4"/>
          <w:color w:val="auto"/>
          <w:spacing w:val="-20"/>
          <w:sz w:val="28"/>
          <w:szCs w:val="28"/>
          <w:u w:val="none"/>
          <w:lang w:val="en-US"/>
        </w:rPr>
        <w:t>ro</w:t>
      </w:r>
      <w:proofErr w:type="spellEnd"/>
      <w:r w:rsidRPr="00643FFA">
        <w:rPr>
          <w:rStyle w:val="a4"/>
          <w:color w:val="auto"/>
          <w:spacing w:val="-20"/>
          <w:sz w:val="28"/>
          <w:szCs w:val="28"/>
          <w:u w:val="none"/>
          <w:lang w:val="uk-UA"/>
        </w:rPr>
        <w:t>/</w:t>
      </w:r>
      <w:r w:rsidRPr="00643FFA">
        <w:rPr>
          <w:rStyle w:val="a4"/>
          <w:color w:val="auto"/>
          <w:spacing w:val="-20"/>
          <w:sz w:val="28"/>
          <w:szCs w:val="28"/>
          <w:u w:val="none"/>
          <w:lang w:val="en-US"/>
        </w:rPr>
        <w:t>index</w:t>
      </w:r>
      <w:r w:rsidRPr="00643FFA">
        <w:rPr>
          <w:rStyle w:val="a4"/>
          <w:color w:val="auto"/>
          <w:spacing w:val="-20"/>
          <w:sz w:val="28"/>
          <w:szCs w:val="28"/>
          <w:u w:val="none"/>
          <w:lang w:val="uk-UA"/>
        </w:rPr>
        <w:t>.</w:t>
      </w:r>
      <w:proofErr w:type="spellStart"/>
      <w:r w:rsidRPr="00643FFA">
        <w:rPr>
          <w:rStyle w:val="a4"/>
          <w:color w:val="auto"/>
          <w:spacing w:val="-20"/>
          <w:sz w:val="28"/>
          <w:szCs w:val="28"/>
          <w:u w:val="none"/>
          <w:lang w:val="en-US"/>
        </w:rPr>
        <w:t>php</w:t>
      </w:r>
      <w:proofErr w:type="spellEnd"/>
      <w:r w:rsidRPr="00643FFA">
        <w:rPr>
          <w:rStyle w:val="a4"/>
          <w:color w:val="auto"/>
          <w:spacing w:val="-20"/>
          <w:sz w:val="28"/>
          <w:szCs w:val="28"/>
          <w:u w:val="none"/>
          <w:lang w:val="uk-UA"/>
        </w:rPr>
        <w:t>/</w:t>
      </w:r>
      <w:r w:rsidRPr="00643FFA">
        <w:rPr>
          <w:rStyle w:val="a4"/>
          <w:color w:val="auto"/>
          <w:spacing w:val="-20"/>
          <w:sz w:val="28"/>
          <w:szCs w:val="28"/>
          <w:u w:val="none"/>
          <w:lang w:val="en-US"/>
        </w:rPr>
        <w:t>JDSR</w:t>
      </w:r>
      <w:r w:rsidRPr="00643FFA">
        <w:rPr>
          <w:rStyle w:val="a4"/>
          <w:color w:val="auto"/>
          <w:spacing w:val="-20"/>
          <w:sz w:val="28"/>
          <w:szCs w:val="28"/>
          <w:u w:val="none"/>
          <w:lang w:val="uk-UA"/>
        </w:rPr>
        <w:t>/</w:t>
      </w:r>
      <w:r w:rsidRPr="00643FFA">
        <w:rPr>
          <w:rStyle w:val="a4"/>
          <w:color w:val="auto"/>
          <w:spacing w:val="-20"/>
          <w:sz w:val="28"/>
          <w:szCs w:val="28"/>
          <w:u w:val="none"/>
          <w:lang w:val="en-US"/>
        </w:rPr>
        <w:t>issue</w:t>
      </w:r>
      <w:r w:rsidRPr="00643FFA">
        <w:rPr>
          <w:rStyle w:val="a4"/>
          <w:color w:val="auto"/>
          <w:spacing w:val="-20"/>
          <w:sz w:val="28"/>
          <w:szCs w:val="28"/>
          <w:u w:val="none"/>
          <w:lang w:val="uk-UA"/>
        </w:rPr>
        <w:t>/</w:t>
      </w:r>
      <w:r w:rsidRPr="00643FFA">
        <w:rPr>
          <w:rStyle w:val="a4"/>
          <w:color w:val="auto"/>
          <w:spacing w:val="-20"/>
          <w:sz w:val="28"/>
          <w:szCs w:val="28"/>
          <w:u w:val="none"/>
          <w:lang w:val="en-US"/>
        </w:rPr>
        <w:t>view</w:t>
      </w:r>
      <w:r w:rsidRPr="00643FFA">
        <w:rPr>
          <w:rStyle w:val="a4"/>
          <w:color w:val="auto"/>
          <w:spacing w:val="-20"/>
          <w:sz w:val="28"/>
          <w:szCs w:val="28"/>
          <w:u w:val="none"/>
          <w:lang w:val="uk-UA"/>
        </w:rPr>
        <w:t xml:space="preserve">/26. </w:t>
      </w:r>
      <w:r w:rsidR="00D82BD3" w:rsidRPr="00643FFA">
        <w:rPr>
          <w:spacing w:val="-20"/>
          <w:sz w:val="28"/>
          <w:szCs w:val="28"/>
          <w:lang w:val="en-US"/>
        </w:rPr>
        <w:fldChar w:fldCharType="end"/>
      </w:r>
    </w:p>
    <w:p w14:paraId="3F9B2134" w14:textId="77777777" w:rsidR="000E0DF9" w:rsidRPr="00643FFA" w:rsidRDefault="000E0DF9" w:rsidP="000E0DF9">
      <w:pPr>
        <w:pStyle w:val="a6"/>
        <w:shd w:val="clear" w:color="auto" w:fill="FFFFFF"/>
        <w:ind w:left="0" w:firstLine="242"/>
        <w:jc w:val="both"/>
        <w:rPr>
          <w:sz w:val="28"/>
          <w:szCs w:val="28"/>
          <w:lang w:val="uk-UA"/>
        </w:rPr>
      </w:pPr>
      <w:r w:rsidRPr="00643FFA">
        <w:rPr>
          <w:sz w:val="28"/>
          <w:szCs w:val="28"/>
          <w:lang w:val="en-US"/>
        </w:rPr>
        <w:t>2</w:t>
      </w:r>
      <w:r w:rsidR="00C27716" w:rsidRPr="00643FFA">
        <w:rPr>
          <w:sz w:val="28"/>
          <w:szCs w:val="28"/>
          <w:lang w:val="uk-UA"/>
        </w:rPr>
        <w:t>4</w:t>
      </w:r>
      <w:r w:rsidRPr="00643FFA">
        <w:rPr>
          <w:sz w:val="28"/>
          <w:szCs w:val="28"/>
          <w:lang w:val="en-US"/>
        </w:rPr>
        <w:t> </w:t>
      </w:r>
      <w:proofErr w:type="spellStart"/>
      <w:r w:rsidRPr="00643FFA">
        <w:rPr>
          <w:bCs/>
          <w:sz w:val="28"/>
          <w:szCs w:val="28"/>
          <w:lang w:val="en-US"/>
        </w:rPr>
        <w:t>Tsokur</w:t>
      </w:r>
      <w:proofErr w:type="spellEnd"/>
      <w:r w:rsidRPr="00643FFA">
        <w:rPr>
          <w:bCs/>
          <w:sz w:val="28"/>
          <w:szCs w:val="28"/>
          <w:lang w:val="en-US"/>
        </w:rPr>
        <w:t xml:space="preserve"> </w:t>
      </w:r>
      <w:r w:rsidRPr="00643FFA">
        <w:rPr>
          <w:rFonts w:eastAsia="TimesNewRomanPS-BoldMT"/>
          <w:bCs/>
          <w:sz w:val="28"/>
          <w:szCs w:val="28"/>
        </w:rPr>
        <w:t>О</w:t>
      </w:r>
      <w:r w:rsidRPr="00643FFA">
        <w:rPr>
          <w:rFonts w:eastAsia="TimesNewRomanPS-BoldMT"/>
          <w:bCs/>
          <w:sz w:val="28"/>
          <w:szCs w:val="28"/>
          <w:lang w:val="en-US"/>
        </w:rPr>
        <w:t xml:space="preserve">., </w:t>
      </w:r>
      <w:proofErr w:type="spellStart"/>
      <w:r w:rsidRPr="00643FFA">
        <w:rPr>
          <w:sz w:val="28"/>
          <w:szCs w:val="28"/>
          <w:lang w:val="en-US"/>
        </w:rPr>
        <w:t>Vizniuk</w:t>
      </w:r>
      <w:proofErr w:type="spellEnd"/>
      <w:r w:rsidRPr="00643FFA">
        <w:rPr>
          <w:sz w:val="28"/>
          <w:szCs w:val="28"/>
          <w:lang w:val="en-US"/>
        </w:rPr>
        <w:t xml:space="preserve"> I., Bilan L., </w:t>
      </w:r>
      <w:proofErr w:type="spellStart"/>
      <w:r w:rsidRPr="00643FFA">
        <w:rPr>
          <w:sz w:val="28"/>
          <w:szCs w:val="28"/>
          <w:lang w:val="en-US"/>
        </w:rPr>
        <w:t>Rozheliuk</w:t>
      </w:r>
      <w:proofErr w:type="spellEnd"/>
      <w:r w:rsidRPr="00643FFA">
        <w:rPr>
          <w:sz w:val="28"/>
          <w:szCs w:val="28"/>
          <w:lang w:val="en-US"/>
        </w:rPr>
        <w:t xml:space="preserve"> I., </w:t>
      </w:r>
      <w:proofErr w:type="spellStart"/>
      <w:r w:rsidRPr="00643FFA">
        <w:rPr>
          <w:sz w:val="28"/>
          <w:szCs w:val="28"/>
          <w:lang w:val="en-US"/>
        </w:rPr>
        <w:t>Podkovyroff</w:t>
      </w:r>
      <w:proofErr w:type="spellEnd"/>
      <w:r w:rsidRPr="00643FFA">
        <w:rPr>
          <w:sz w:val="28"/>
          <w:szCs w:val="28"/>
          <w:lang w:val="en-US"/>
        </w:rPr>
        <w:t xml:space="preserve"> N., Symonenko T. Psychosomatic Health as a Factor of Human Social Adaptation in the Postmodern Society. Postmodern Openings, 2021. 12(1). </w:t>
      </w:r>
      <w:r w:rsidRPr="00643FFA">
        <w:rPr>
          <w:sz w:val="28"/>
          <w:szCs w:val="28"/>
        </w:rPr>
        <w:t>Р</w:t>
      </w:r>
      <w:r w:rsidRPr="00643FFA">
        <w:rPr>
          <w:sz w:val="28"/>
          <w:szCs w:val="28"/>
          <w:lang w:val="en-US"/>
        </w:rPr>
        <w:t xml:space="preserve">. </w:t>
      </w:r>
      <w:proofErr w:type="gramStart"/>
      <w:r w:rsidRPr="00643FFA">
        <w:rPr>
          <w:sz w:val="28"/>
          <w:szCs w:val="28"/>
          <w:lang w:val="en-US"/>
        </w:rPr>
        <w:t>54-73</w:t>
      </w:r>
      <w:proofErr w:type="gramEnd"/>
      <w:r w:rsidRPr="00643FFA">
        <w:rPr>
          <w:sz w:val="28"/>
          <w:szCs w:val="28"/>
          <w:lang w:val="en-US"/>
        </w:rPr>
        <w:t xml:space="preserve"> (WOS).</w:t>
      </w:r>
    </w:p>
    <w:p w14:paraId="3D55B031" w14:textId="77777777" w:rsidR="000E0DF9" w:rsidRPr="00643FFA" w:rsidRDefault="000E0DF9" w:rsidP="000E0DF9">
      <w:pPr>
        <w:pStyle w:val="a6"/>
        <w:shd w:val="clear" w:color="auto" w:fill="FFFFFF"/>
        <w:ind w:left="0" w:firstLine="242"/>
        <w:jc w:val="both"/>
        <w:rPr>
          <w:kern w:val="24"/>
          <w:sz w:val="28"/>
          <w:szCs w:val="28"/>
          <w:lang w:val="uk-UA"/>
        </w:rPr>
      </w:pPr>
      <w:r w:rsidRPr="00643FFA">
        <w:rPr>
          <w:sz w:val="28"/>
          <w:szCs w:val="28"/>
          <w:lang w:val="en-US"/>
        </w:rPr>
        <w:t>2</w:t>
      </w:r>
      <w:r w:rsidR="00C27716" w:rsidRPr="00643FFA">
        <w:rPr>
          <w:sz w:val="28"/>
          <w:szCs w:val="28"/>
          <w:lang w:val="uk-UA"/>
        </w:rPr>
        <w:t>5</w:t>
      </w:r>
      <w:r w:rsidRPr="00643FFA">
        <w:rPr>
          <w:sz w:val="28"/>
          <w:szCs w:val="28"/>
          <w:lang w:val="en-US"/>
        </w:rPr>
        <w:t>. </w:t>
      </w:r>
      <w:proofErr w:type="spellStart"/>
      <w:r w:rsidRPr="00643FFA">
        <w:rPr>
          <w:sz w:val="28"/>
          <w:szCs w:val="28"/>
          <w:lang w:val="en-US"/>
        </w:rPr>
        <w:t>Tsokur</w:t>
      </w:r>
      <w:proofErr w:type="spellEnd"/>
      <w:r w:rsidRPr="00643FFA">
        <w:rPr>
          <w:sz w:val="28"/>
          <w:szCs w:val="28"/>
          <w:lang w:val="en-US"/>
        </w:rPr>
        <w:t xml:space="preserve">, O., Palshkov, K., </w:t>
      </w:r>
      <w:proofErr w:type="spellStart"/>
      <w:r w:rsidRPr="00643FFA">
        <w:rPr>
          <w:sz w:val="28"/>
          <w:szCs w:val="28"/>
          <w:lang w:val="en-US"/>
        </w:rPr>
        <w:t>Kochubei</w:t>
      </w:r>
      <w:proofErr w:type="spellEnd"/>
      <w:r w:rsidRPr="00643FFA">
        <w:rPr>
          <w:sz w:val="28"/>
          <w:szCs w:val="28"/>
          <w:lang w:val="en-US"/>
        </w:rPr>
        <w:t xml:space="preserve">, O., Tiahur, V., Tiahur, L., Filimonova, T., &amp; </w:t>
      </w:r>
      <w:proofErr w:type="spellStart"/>
      <w:r w:rsidRPr="00643FFA">
        <w:rPr>
          <w:sz w:val="28"/>
          <w:szCs w:val="28"/>
          <w:lang w:val="en-US"/>
        </w:rPr>
        <w:t>Kuzminskyi</w:t>
      </w:r>
      <w:proofErr w:type="spellEnd"/>
      <w:r w:rsidRPr="00643FFA">
        <w:rPr>
          <w:sz w:val="28"/>
          <w:szCs w:val="28"/>
          <w:lang w:val="en-US"/>
        </w:rPr>
        <w:t xml:space="preserve"> A. (2022). The Role of </w:t>
      </w:r>
      <w:proofErr w:type="spellStart"/>
      <w:r w:rsidRPr="00643FFA">
        <w:rPr>
          <w:sz w:val="28"/>
          <w:szCs w:val="28"/>
          <w:lang w:val="en-US"/>
        </w:rPr>
        <w:t>Fundamentalization</w:t>
      </w:r>
      <w:proofErr w:type="spellEnd"/>
      <w:r w:rsidRPr="00643FFA">
        <w:rPr>
          <w:sz w:val="28"/>
          <w:szCs w:val="28"/>
          <w:lang w:val="en-US"/>
        </w:rPr>
        <w:t xml:space="preserve"> of Education in Improving </w:t>
      </w:r>
      <w:proofErr w:type="gramStart"/>
      <w:r w:rsidRPr="00643FFA">
        <w:rPr>
          <w:sz w:val="28"/>
          <w:szCs w:val="28"/>
          <w:lang w:val="en-US"/>
        </w:rPr>
        <w:t>the Future</w:t>
      </w:r>
      <w:proofErr w:type="gramEnd"/>
      <w:r w:rsidRPr="00643FFA">
        <w:rPr>
          <w:sz w:val="28"/>
          <w:szCs w:val="28"/>
          <w:lang w:val="en-US"/>
        </w:rPr>
        <w:t xml:space="preserve"> Specialists Professional Training with </w:t>
      </w:r>
      <w:r w:rsidRPr="00643FFA">
        <w:rPr>
          <w:kern w:val="24"/>
          <w:sz w:val="28"/>
          <w:szCs w:val="28"/>
          <w:lang w:val="en-US"/>
        </w:rPr>
        <w:t xml:space="preserve">Usage of Multimedia Technologies. IJCSNS International Journal of Computer Science and Network Security, 22(9), 95-102. DOI: </w:t>
      </w:r>
      <w:hyperlink r:id="rId27" w:history="1">
        <w:r w:rsidRPr="00643FFA">
          <w:rPr>
            <w:rStyle w:val="a4"/>
            <w:color w:val="auto"/>
            <w:kern w:val="24"/>
            <w:sz w:val="28"/>
            <w:szCs w:val="28"/>
            <w:u w:val="none"/>
            <w:lang w:val="en-US"/>
          </w:rPr>
          <w:t>https://doi.org/10.22937/IJCSNS.2022.22.9.15/</w:t>
        </w:r>
      </w:hyperlink>
      <w:r w:rsidRPr="00643FFA">
        <w:rPr>
          <w:kern w:val="24"/>
          <w:sz w:val="28"/>
          <w:szCs w:val="28"/>
          <w:lang w:val="en-US"/>
        </w:rPr>
        <w:t xml:space="preserve"> (WOS). </w:t>
      </w:r>
    </w:p>
    <w:p w14:paraId="1B551BA6" w14:textId="77777777" w:rsidR="000E0DF9" w:rsidRPr="00643FFA" w:rsidRDefault="000E0DF9" w:rsidP="000E0DF9">
      <w:pPr>
        <w:pStyle w:val="a6"/>
        <w:shd w:val="clear" w:color="auto" w:fill="FFFFFF"/>
        <w:ind w:left="0" w:firstLine="242"/>
        <w:jc w:val="both"/>
        <w:rPr>
          <w:sz w:val="28"/>
          <w:szCs w:val="28"/>
          <w:lang w:val="en-US"/>
        </w:rPr>
      </w:pPr>
      <w:r w:rsidRPr="00643FFA">
        <w:rPr>
          <w:sz w:val="28"/>
          <w:szCs w:val="28"/>
          <w:lang w:val="en-US"/>
        </w:rPr>
        <w:t>2</w:t>
      </w:r>
      <w:r w:rsidR="00C27716" w:rsidRPr="00643FFA">
        <w:rPr>
          <w:sz w:val="28"/>
          <w:szCs w:val="28"/>
          <w:lang w:val="uk-UA"/>
        </w:rPr>
        <w:t>6</w:t>
      </w:r>
      <w:r w:rsidRPr="00643FFA">
        <w:rPr>
          <w:sz w:val="28"/>
          <w:szCs w:val="28"/>
          <w:lang w:val="en-US"/>
        </w:rPr>
        <w:t>. </w:t>
      </w:r>
      <w:proofErr w:type="spellStart"/>
      <w:r w:rsidRPr="00643FFA">
        <w:rPr>
          <w:sz w:val="28"/>
          <w:szCs w:val="28"/>
          <w:lang w:val="en-US"/>
        </w:rPr>
        <w:t>Tsokur</w:t>
      </w:r>
      <w:proofErr w:type="spellEnd"/>
      <w:r w:rsidRPr="00643FFA">
        <w:rPr>
          <w:sz w:val="28"/>
          <w:szCs w:val="28"/>
          <w:lang w:val="en-US"/>
        </w:rPr>
        <w:t xml:space="preserve"> </w:t>
      </w:r>
      <w:r w:rsidRPr="00643FFA">
        <w:rPr>
          <w:sz w:val="28"/>
          <w:szCs w:val="28"/>
        </w:rPr>
        <w:t>О</w:t>
      </w:r>
      <w:r w:rsidRPr="00643FFA">
        <w:rPr>
          <w:sz w:val="28"/>
          <w:szCs w:val="28"/>
          <w:lang w:val="en-US"/>
        </w:rPr>
        <w:t xml:space="preserve">., </w:t>
      </w:r>
      <w:proofErr w:type="spellStart"/>
      <w:r w:rsidRPr="00643FFA">
        <w:rPr>
          <w:sz w:val="28"/>
          <w:szCs w:val="28"/>
          <w:lang w:val="en-US"/>
        </w:rPr>
        <w:t>Boychev</w:t>
      </w:r>
      <w:proofErr w:type="spellEnd"/>
      <w:r w:rsidRPr="00643FFA">
        <w:rPr>
          <w:bCs/>
          <w:sz w:val="28"/>
          <w:szCs w:val="28"/>
          <w:lang w:val="en-US"/>
        </w:rPr>
        <w:t xml:space="preserve"> </w:t>
      </w:r>
      <w:r w:rsidRPr="00643FFA">
        <w:rPr>
          <w:bCs/>
          <w:sz w:val="28"/>
          <w:szCs w:val="28"/>
        </w:rPr>
        <w:t>І</w:t>
      </w:r>
      <w:r w:rsidRPr="00643FFA">
        <w:rPr>
          <w:bCs/>
          <w:sz w:val="28"/>
          <w:szCs w:val="28"/>
          <w:lang w:val="en-US"/>
        </w:rPr>
        <w:t xml:space="preserve">. </w:t>
      </w:r>
      <w:hyperlink r:id="rId28" w:tgtFrame="_blank" w:history="1">
        <w:r w:rsidRPr="00643FFA">
          <w:rPr>
            <w:rStyle w:val="a4"/>
            <w:color w:val="auto"/>
            <w:sz w:val="28"/>
            <w:szCs w:val="28"/>
            <w:u w:val="none"/>
            <w:lang w:val="en-US"/>
          </w:rPr>
          <w:t>Multi-Cultural Pegagogical Approach to Future Teacher Trainingas a Factor of Formation of their European Identity</w:t>
        </w:r>
      </w:hyperlink>
      <w:r w:rsidRPr="00643FFA">
        <w:rPr>
          <w:sz w:val="28"/>
          <w:szCs w:val="28"/>
          <w:lang w:val="en-US"/>
        </w:rPr>
        <w:t xml:space="preserve">. </w:t>
      </w:r>
      <w:r w:rsidRPr="00643FFA">
        <w:rPr>
          <w:i/>
          <w:sz w:val="28"/>
          <w:szCs w:val="28"/>
          <w:lang w:val="en-US"/>
        </w:rPr>
        <w:t xml:space="preserve">Journal of </w:t>
      </w:r>
      <w:proofErr w:type="spellStart"/>
      <w:r w:rsidRPr="00643FFA">
        <w:rPr>
          <w:i/>
          <w:sz w:val="28"/>
          <w:szCs w:val="28"/>
          <w:lang w:val="en-US"/>
        </w:rPr>
        <w:t>Danubian</w:t>
      </w:r>
      <w:proofErr w:type="spellEnd"/>
      <w:r w:rsidRPr="00643FFA">
        <w:rPr>
          <w:i/>
          <w:sz w:val="28"/>
          <w:szCs w:val="28"/>
          <w:lang w:val="en-US"/>
        </w:rPr>
        <w:t xml:space="preserve"> Studies and Research</w:t>
      </w:r>
      <w:r w:rsidRPr="00643FFA">
        <w:rPr>
          <w:sz w:val="28"/>
          <w:szCs w:val="28"/>
          <w:lang w:val="en-US"/>
        </w:rPr>
        <w:t xml:space="preserve">, 2018, Vol 8, N2. S. 449-457. URL: </w:t>
      </w:r>
      <w:hyperlink r:id="rId29" w:history="1">
        <w:r w:rsidRPr="00643FFA">
          <w:rPr>
            <w:rStyle w:val="a4"/>
            <w:color w:val="auto"/>
            <w:sz w:val="28"/>
            <w:szCs w:val="28"/>
            <w:u w:val="none"/>
            <w:lang w:val="en-US"/>
          </w:rPr>
          <w:t>http://journals.univ-danubius.ro/index.php/research/article/view/5406</w:t>
        </w:r>
      </w:hyperlink>
      <w:r w:rsidRPr="00643FFA">
        <w:rPr>
          <w:sz w:val="28"/>
          <w:szCs w:val="28"/>
          <w:lang w:val="en-US"/>
        </w:rPr>
        <w:t xml:space="preserve">. </w:t>
      </w:r>
    </w:p>
    <w:p w14:paraId="2B126C99" w14:textId="77777777" w:rsidR="00643FFA" w:rsidRDefault="00643FFA" w:rsidP="000E0DF9">
      <w:pPr>
        <w:pStyle w:val="docdata"/>
        <w:shd w:val="clear" w:color="auto" w:fill="FFFFFF"/>
        <w:tabs>
          <w:tab w:val="left" w:pos="365"/>
        </w:tabs>
        <w:spacing w:before="0" w:beforeAutospacing="0" w:after="0" w:afterAutospacing="0"/>
        <w:ind w:firstLine="242"/>
        <w:contextualSpacing/>
        <w:jc w:val="center"/>
        <w:rPr>
          <w:b/>
          <w:bCs/>
          <w:sz w:val="28"/>
          <w:szCs w:val="28"/>
          <w:lang w:val="uk-UA"/>
        </w:rPr>
      </w:pPr>
    </w:p>
    <w:p w14:paraId="7CDCF362" w14:textId="77777777" w:rsidR="000E0DF9" w:rsidRPr="00643FFA" w:rsidRDefault="000E0DF9" w:rsidP="000E0DF9">
      <w:pPr>
        <w:pStyle w:val="docdata"/>
        <w:shd w:val="clear" w:color="auto" w:fill="FFFFFF"/>
        <w:tabs>
          <w:tab w:val="left" w:pos="365"/>
        </w:tabs>
        <w:spacing w:before="0" w:beforeAutospacing="0" w:after="0" w:afterAutospacing="0"/>
        <w:ind w:firstLine="242"/>
        <w:contextualSpacing/>
        <w:jc w:val="center"/>
        <w:rPr>
          <w:sz w:val="28"/>
          <w:szCs w:val="28"/>
          <w:lang w:val="uk-UA"/>
        </w:rPr>
      </w:pPr>
      <w:r w:rsidRPr="00643FFA">
        <w:rPr>
          <w:b/>
          <w:bCs/>
          <w:sz w:val="28"/>
          <w:szCs w:val="28"/>
          <w:lang w:val="uk-UA"/>
        </w:rPr>
        <w:t>І</w:t>
      </w:r>
      <w:proofErr w:type="spellStart"/>
      <w:r w:rsidRPr="00643FFA">
        <w:rPr>
          <w:b/>
          <w:bCs/>
          <w:sz w:val="28"/>
          <w:szCs w:val="28"/>
        </w:rPr>
        <w:t>нформаційні</w:t>
      </w:r>
      <w:proofErr w:type="spellEnd"/>
      <w:r w:rsidRPr="00643FFA">
        <w:rPr>
          <w:b/>
          <w:bCs/>
          <w:sz w:val="28"/>
          <w:szCs w:val="28"/>
        </w:rPr>
        <w:t xml:space="preserve"> </w:t>
      </w:r>
      <w:proofErr w:type="spellStart"/>
      <w:r w:rsidRPr="00643FFA">
        <w:rPr>
          <w:b/>
          <w:bCs/>
          <w:sz w:val="28"/>
          <w:szCs w:val="28"/>
        </w:rPr>
        <w:t>ресурси</w:t>
      </w:r>
      <w:proofErr w:type="spellEnd"/>
      <w:r w:rsidRPr="00643FFA">
        <w:rPr>
          <w:sz w:val="28"/>
          <w:szCs w:val="28"/>
          <w:lang w:val="en-US"/>
        </w:rPr>
        <w:t> </w:t>
      </w:r>
    </w:p>
    <w:p w14:paraId="4371F395"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rStyle w:val="markedcontent"/>
          <w:sz w:val="28"/>
          <w:szCs w:val="28"/>
        </w:rPr>
      </w:pPr>
      <w:r w:rsidRPr="00643FFA">
        <w:rPr>
          <w:rStyle w:val="markedcontent"/>
          <w:sz w:val="28"/>
          <w:szCs w:val="28"/>
        </w:rPr>
        <w:lastRenderedPageBreak/>
        <w:t xml:space="preserve">Велика </w:t>
      </w:r>
      <w:proofErr w:type="spellStart"/>
      <w:r w:rsidRPr="00643FFA">
        <w:rPr>
          <w:rStyle w:val="markedcontent"/>
          <w:sz w:val="28"/>
          <w:szCs w:val="28"/>
        </w:rPr>
        <w:t>Хартія</w:t>
      </w:r>
      <w:proofErr w:type="spellEnd"/>
      <w:r w:rsidRPr="00643FFA">
        <w:rPr>
          <w:rStyle w:val="markedcontent"/>
          <w:sz w:val="28"/>
          <w:szCs w:val="28"/>
        </w:rPr>
        <w:t xml:space="preserve"> </w:t>
      </w:r>
      <w:proofErr w:type="spellStart"/>
      <w:r w:rsidRPr="00643FFA">
        <w:rPr>
          <w:rStyle w:val="markedcontent"/>
          <w:sz w:val="28"/>
          <w:szCs w:val="28"/>
        </w:rPr>
        <w:t>університетів</w:t>
      </w:r>
      <w:proofErr w:type="spellEnd"/>
      <w:r w:rsidRPr="00643FFA">
        <w:rPr>
          <w:rStyle w:val="markedcontent"/>
          <w:sz w:val="28"/>
          <w:szCs w:val="28"/>
        </w:rPr>
        <w:t xml:space="preserve">: </w:t>
      </w:r>
      <w:hyperlink r:id="rId30" w:history="1">
        <w:r w:rsidRPr="00643FFA">
          <w:rPr>
            <w:rStyle w:val="a4"/>
            <w:color w:val="auto"/>
            <w:sz w:val="28"/>
            <w:szCs w:val="28"/>
            <w:u w:val="none"/>
            <w:lang w:val="en-US"/>
          </w:rPr>
          <w:t>http</w:t>
        </w:r>
        <w:r w:rsidRPr="00643FFA">
          <w:rPr>
            <w:rStyle w:val="a4"/>
            <w:color w:val="auto"/>
            <w:sz w:val="28"/>
            <w:szCs w:val="28"/>
            <w:u w:val="none"/>
          </w:rPr>
          <w:t>://</w:t>
        </w:r>
        <w:r w:rsidRPr="00643FFA">
          <w:rPr>
            <w:rStyle w:val="a4"/>
            <w:color w:val="auto"/>
            <w:sz w:val="28"/>
            <w:szCs w:val="28"/>
            <w:u w:val="none"/>
            <w:lang w:val="en-US"/>
          </w:rPr>
          <w:t>www</w:t>
        </w:r>
        <w:r w:rsidRPr="00643FFA">
          <w:rPr>
            <w:rStyle w:val="a4"/>
            <w:color w:val="auto"/>
            <w:sz w:val="28"/>
            <w:szCs w:val="28"/>
            <w:u w:val="none"/>
          </w:rPr>
          <w:t>.</w:t>
        </w:r>
        <w:r w:rsidRPr="00643FFA">
          <w:rPr>
            <w:rStyle w:val="a4"/>
            <w:color w:val="auto"/>
            <w:sz w:val="28"/>
            <w:szCs w:val="28"/>
            <w:u w:val="none"/>
            <w:lang w:val="en-US"/>
          </w:rPr>
          <w:t>magna</w:t>
        </w:r>
        <w:r w:rsidRPr="00643FFA">
          <w:rPr>
            <w:rStyle w:val="a4"/>
            <w:color w:val="auto"/>
            <w:sz w:val="28"/>
            <w:szCs w:val="28"/>
            <w:u w:val="none"/>
          </w:rPr>
          <w:t>-</w:t>
        </w:r>
        <w:proofErr w:type="spellStart"/>
        <w:r w:rsidRPr="00643FFA">
          <w:rPr>
            <w:rStyle w:val="a4"/>
            <w:color w:val="auto"/>
            <w:sz w:val="28"/>
            <w:szCs w:val="28"/>
            <w:u w:val="none"/>
            <w:lang w:val="en-US"/>
          </w:rPr>
          <w:t>charta</w:t>
        </w:r>
        <w:proofErr w:type="spellEnd"/>
        <w:r w:rsidRPr="00643FFA">
          <w:rPr>
            <w:rStyle w:val="a4"/>
            <w:color w:val="auto"/>
            <w:sz w:val="28"/>
            <w:szCs w:val="28"/>
            <w:u w:val="none"/>
          </w:rPr>
          <w:t>.</w:t>
        </w:r>
        <w:r w:rsidRPr="00643FFA">
          <w:rPr>
            <w:rStyle w:val="a4"/>
            <w:color w:val="auto"/>
            <w:sz w:val="28"/>
            <w:szCs w:val="28"/>
            <w:u w:val="none"/>
            <w:lang w:val="en-US"/>
          </w:rPr>
          <w:t>org</w:t>
        </w:r>
        <w:r w:rsidRPr="00643FFA">
          <w:rPr>
            <w:rStyle w:val="a4"/>
            <w:color w:val="auto"/>
            <w:sz w:val="28"/>
            <w:szCs w:val="28"/>
            <w:u w:val="none"/>
          </w:rPr>
          <w:t>/</w:t>
        </w:r>
        <w:r w:rsidRPr="00643FFA">
          <w:rPr>
            <w:rStyle w:val="a4"/>
            <w:color w:val="auto"/>
            <w:sz w:val="28"/>
            <w:szCs w:val="28"/>
            <w:u w:val="none"/>
            <w:lang w:val="en-US"/>
          </w:rPr>
          <w:t>resources</w:t>
        </w:r>
        <w:r w:rsidRPr="00643FFA">
          <w:rPr>
            <w:rStyle w:val="a4"/>
            <w:color w:val="auto"/>
            <w:sz w:val="28"/>
            <w:szCs w:val="28"/>
            <w:u w:val="none"/>
          </w:rPr>
          <w:t>/</w:t>
        </w:r>
        <w:r w:rsidRPr="00643FFA">
          <w:rPr>
            <w:rStyle w:val="a4"/>
            <w:color w:val="auto"/>
            <w:sz w:val="28"/>
            <w:szCs w:val="28"/>
            <w:u w:val="none"/>
            <w:lang w:val="en-US"/>
          </w:rPr>
          <w:t>files</w:t>
        </w:r>
        <w:r w:rsidRPr="00643FFA">
          <w:rPr>
            <w:rStyle w:val="a4"/>
            <w:color w:val="auto"/>
            <w:sz w:val="28"/>
            <w:szCs w:val="28"/>
            <w:u w:val="none"/>
          </w:rPr>
          <w:t>/</w:t>
        </w:r>
        <w:r w:rsidRPr="00643FFA">
          <w:rPr>
            <w:rStyle w:val="a4"/>
            <w:color w:val="auto"/>
            <w:sz w:val="28"/>
            <w:szCs w:val="28"/>
            <w:u w:val="none"/>
            <w:lang w:val="en-US"/>
          </w:rPr>
          <w:t>the</w:t>
        </w:r>
        <w:r w:rsidRPr="00643FFA">
          <w:rPr>
            <w:rStyle w:val="a4"/>
            <w:color w:val="auto"/>
            <w:sz w:val="28"/>
            <w:szCs w:val="28"/>
            <w:u w:val="none"/>
          </w:rPr>
          <w:t>-</w:t>
        </w:r>
        <w:r w:rsidRPr="00643FFA">
          <w:rPr>
            <w:rStyle w:val="a4"/>
            <w:color w:val="auto"/>
            <w:sz w:val="28"/>
            <w:szCs w:val="28"/>
            <w:u w:val="none"/>
            <w:lang w:val="en-US"/>
          </w:rPr>
          <w:t>magna</w:t>
        </w:r>
        <w:r w:rsidRPr="00643FFA">
          <w:rPr>
            <w:rStyle w:val="a4"/>
            <w:color w:val="auto"/>
            <w:sz w:val="28"/>
            <w:szCs w:val="28"/>
            <w:u w:val="none"/>
          </w:rPr>
          <w:t>-</w:t>
        </w:r>
        <w:proofErr w:type="spellStart"/>
        <w:r w:rsidRPr="00643FFA">
          <w:rPr>
            <w:rStyle w:val="a4"/>
            <w:color w:val="auto"/>
            <w:sz w:val="28"/>
            <w:szCs w:val="28"/>
            <w:u w:val="none"/>
            <w:lang w:val="en-US"/>
          </w:rPr>
          <w:t>charta</w:t>
        </w:r>
        <w:proofErr w:type="spellEnd"/>
        <w:r w:rsidRPr="00643FFA">
          <w:rPr>
            <w:rStyle w:val="a4"/>
            <w:color w:val="auto"/>
            <w:sz w:val="28"/>
            <w:szCs w:val="28"/>
            <w:u w:val="none"/>
          </w:rPr>
          <w:t>/</w:t>
        </w:r>
        <w:proofErr w:type="spellStart"/>
        <w:r w:rsidRPr="00643FFA">
          <w:rPr>
            <w:rStyle w:val="a4"/>
            <w:color w:val="auto"/>
            <w:sz w:val="28"/>
            <w:szCs w:val="28"/>
            <w:u w:val="none"/>
            <w:lang w:val="en-US"/>
          </w:rPr>
          <w:t>ukrainian</w:t>
        </w:r>
        <w:proofErr w:type="spellEnd"/>
      </w:hyperlink>
      <w:r w:rsidRPr="00643FFA">
        <w:rPr>
          <w:rStyle w:val="markedcontent"/>
          <w:sz w:val="28"/>
          <w:szCs w:val="28"/>
        </w:rPr>
        <w:t>.</w:t>
      </w:r>
    </w:p>
    <w:p w14:paraId="059A7413"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rPr>
      </w:pPr>
      <w:r w:rsidRPr="00643FFA">
        <w:rPr>
          <w:sz w:val="28"/>
          <w:szCs w:val="28"/>
          <w:lang w:val="uk-UA"/>
        </w:rPr>
        <w:t>Державна науково-педагогічна бібліотека України імені В.О.</w:t>
      </w:r>
      <w:r w:rsidRPr="00643FFA">
        <w:rPr>
          <w:sz w:val="28"/>
          <w:szCs w:val="28"/>
          <w:lang w:val="en-US"/>
        </w:rPr>
        <w:t> </w:t>
      </w:r>
      <w:r w:rsidRPr="00643FFA">
        <w:rPr>
          <w:sz w:val="28"/>
          <w:szCs w:val="28"/>
          <w:lang w:val="uk-UA"/>
        </w:rPr>
        <w:t xml:space="preserve">Сухомлинського: </w:t>
      </w:r>
      <w:r w:rsidRPr="00643FFA">
        <w:rPr>
          <w:sz w:val="28"/>
          <w:szCs w:val="28"/>
          <w:lang w:val="en-US"/>
        </w:rPr>
        <w:t>http</w:t>
      </w:r>
      <w:r w:rsidRPr="00643FFA">
        <w:rPr>
          <w:sz w:val="28"/>
          <w:szCs w:val="28"/>
          <w:lang w:val="uk-UA"/>
        </w:rPr>
        <w:t>://</w:t>
      </w:r>
      <w:r w:rsidRPr="00643FFA">
        <w:rPr>
          <w:sz w:val="28"/>
          <w:szCs w:val="28"/>
          <w:lang w:val="en-US"/>
        </w:rPr>
        <w:t>www</w:t>
      </w:r>
      <w:r w:rsidRPr="00643FFA">
        <w:rPr>
          <w:sz w:val="28"/>
          <w:szCs w:val="28"/>
          <w:lang w:val="uk-UA"/>
        </w:rPr>
        <w:t>.</w:t>
      </w:r>
      <w:proofErr w:type="spellStart"/>
      <w:r w:rsidRPr="00643FFA">
        <w:rPr>
          <w:sz w:val="28"/>
          <w:szCs w:val="28"/>
          <w:lang w:val="en-US"/>
        </w:rPr>
        <w:t>dnpb</w:t>
      </w:r>
      <w:proofErr w:type="spellEnd"/>
      <w:r w:rsidRPr="00643FFA">
        <w:rPr>
          <w:sz w:val="28"/>
          <w:szCs w:val="28"/>
          <w:lang w:val="uk-UA"/>
        </w:rPr>
        <w:t>.</w:t>
      </w:r>
      <w:r w:rsidRPr="00643FFA">
        <w:rPr>
          <w:sz w:val="28"/>
          <w:szCs w:val="28"/>
          <w:lang w:val="en-US"/>
        </w:rPr>
        <w:t>gov</w:t>
      </w:r>
      <w:r w:rsidRPr="00643FFA">
        <w:rPr>
          <w:sz w:val="28"/>
          <w:szCs w:val="28"/>
          <w:lang w:val="uk-UA"/>
        </w:rPr>
        <w:t>.</w:t>
      </w:r>
      <w:proofErr w:type="spellStart"/>
      <w:r w:rsidRPr="00643FFA">
        <w:rPr>
          <w:sz w:val="28"/>
          <w:szCs w:val="28"/>
          <w:lang w:val="en-US"/>
        </w:rPr>
        <w:t>ua</w:t>
      </w:r>
      <w:proofErr w:type="spellEnd"/>
      <w:r w:rsidRPr="00643FFA">
        <w:rPr>
          <w:sz w:val="28"/>
          <w:szCs w:val="28"/>
          <w:lang w:val="uk-UA"/>
        </w:rPr>
        <w:t>/.</w:t>
      </w:r>
    </w:p>
    <w:p w14:paraId="1163A152"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lang w:val="en-US"/>
        </w:rPr>
      </w:pPr>
      <w:proofErr w:type="spellStart"/>
      <w:r w:rsidRPr="00643FFA">
        <w:rPr>
          <w:sz w:val="28"/>
          <w:szCs w:val="28"/>
        </w:rPr>
        <w:t>Науковий</w:t>
      </w:r>
      <w:proofErr w:type="spellEnd"/>
      <w:r w:rsidRPr="00643FFA">
        <w:rPr>
          <w:sz w:val="28"/>
          <w:szCs w:val="28"/>
        </w:rPr>
        <w:t xml:space="preserve"> журнал «</w:t>
      </w:r>
      <w:proofErr w:type="spellStart"/>
      <w:r w:rsidRPr="00643FFA">
        <w:rPr>
          <w:sz w:val="28"/>
          <w:szCs w:val="28"/>
        </w:rPr>
        <w:t>Порівняльна</w:t>
      </w:r>
      <w:proofErr w:type="spellEnd"/>
      <w:r w:rsidRPr="00643FFA">
        <w:rPr>
          <w:sz w:val="28"/>
          <w:szCs w:val="28"/>
        </w:rPr>
        <w:t xml:space="preserve"> </w:t>
      </w:r>
      <w:proofErr w:type="spellStart"/>
      <w:r w:rsidRPr="00643FFA">
        <w:rPr>
          <w:sz w:val="28"/>
          <w:szCs w:val="28"/>
        </w:rPr>
        <w:t>професійна</w:t>
      </w:r>
      <w:proofErr w:type="spellEnd"/>
      <w:r w:rsidRPr="00643FFA">
        <w:rPr>
          <w:sz w:val="28"/>
          <w:szCs w:val="28"/>
        </w:rPr>
        <w:t xml:space="preserve"> </w:t>
      </w:r>
      <w:proofErr w:type="spellStart"/>
      <w:r w:rsidRPr="00643FFA">
        <w:rPr>
          <w:sz w:val="28"/>
          <w:szCs w:val="28"/>
        </w:rPr>
        <w:t>педагогіка</w:t>
      </w:r>
      <w:proofErr w:type="spellEnd"/>
      <w:r w:rsidRPr="00643FFA">
        <w:rPr>
          <w:sz w:val="28"/>
          <w:szCs w:val="28"/>
        </w:rPr>
        <w:t xml:space="preserve">». </w:t>
      </w:r>
      <w:r w:rsidRPr="00643FFA">
        <w:rPr>
          <w:spacing w:val="-20"/>
          <w:sz w:val="28"/>
          <w:szCs w:val="28"/>
          <w:lang w:val="en-US"/>
        </w:rPr>
        <w:t>URL:</w:t>
      </w:r>
      <w:r w:rsidRPr="00643FFA">
        <w:rPr>
          <w:sz w:val="28"/>
          <w:szCs w:val="28"/>
          <w:lang w:val="en-US"/>
        </w:rPr>
        <w:t> </w:t>
      </w:r>
      <w:hyperlink r:id="rId31" w:history="1">
        <w:r w:rsidRPr="00643FFA">
          <w:rPr>
            <w:rStyle w:val="a4"/>
            <w:color w:val="auto"/>
            <w:sz w:val="28"/>
            <w:szCs w:val="28"/>
            <w:u w:val="none"/>
            <w:lang w:val="en-US"/>
          </w:rPr>
          <w:t>https://sites.google.com/view/comp-edu-dep/%D0%B3%D0%BB%D0%B0%D0%B2% D0%BD%D0%B0%D1%8F</w:t>
        </w:r>
      </w:hyperlink>
    </w:p>
    <w:p w14:paraId="363084E8"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rPr>
      </w:pPr>
      <w:proofErr w:type="spellStart"/>
      <w:r w:rsidRPr="00643FFA">
        <w:rPr>
          <w:sz w:val="28"/>
          <w:szCs w:val="28"/>
        </w:rPr>
        <w:t>Нормативні</w:t>
      </w:r>
      <w:proofErr w:type="spellEnd"/>
      <w:r w:rsidRPr="00643FFA">
        <w:rPr>
          <w:sz w:val="28"/>
          <w:szCs w:val="28"/>
        </w:rPr>
        <w:t xml:space="preserve"> </w:t>
      </w:r>
      <w:proofErr w:type="spellStart"/>
      <w:r w:rsidRPr="00643FFA">
        <w:rPr>
          <w:sz w:val="28"/>
          <w:szCs w:val="28"/>
        </w:rPr>
        <w:t>акти</w:t>
      </w:r>
      <w:proofErr w:type="spellEnd"/>
      <w:r w:rsidRPr="00643FFA">
        <w:rPr>
          <w:sz w:val="28"/>
          <w:szCs w:val="28"/>
        </w:rPr>
        <w:t xml:space="preserve"> </w:t>
      </w:r>
      <w:proofErr w:type="spellStart"/>
      <w:r w:rsidRPr="00643FFA">
        <w:rPr>
          <w:sz w:val="28"/>
          <w:szCs w:val="28"/>
        </w:rPr>
        <w:t>України</w:t>
      </w:r>
      <w:proofErr w:type="spellEnd"/>
      <w:r w:rsidRPr="00643FFA">
        <w:rPr>
          <w:sz w:val="28"/>
          <w:szCs w:val="28"/>
        </w:rPr>
        <w:t>: www.nau.kiev.ua/.</w:t>
      </w:r>
    </w:p>
    <w:p w14:paraId="7E678202"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rPr>
      </w:pPr>
      <w:proofErr w:type="spellStart"/>
      <w:r w:rsidRPr="00643FFA">
        <w:rPr>
          <w:sz w:val="28"/>
          <w:szCs w:val="28"/>
        </w:rPr>
        <w:t>Освітня</w:t>
      </w:r>
      <w:proofErr w:type="spellEnd"/>
      <w:r w:rsidRPr="00643FFA">
        <w:rPr>
          <w:sz w:val="28"/>
          <w:szCs w:val="28"/>
        </w:rPr>
        <w:t> </w:t>
      </w:r>
      <w:proofErr w:type="spellStart"/>
      <w:r w:rsidRPr="00643FFA">
        <w:rPr>
          <w:sz w:val="28"/>
          <w:szCs w:val="28"/>
        </w:rPr>
        <w:t>політика</w:t>
      </w:r>
      <w:proofErr w:type="spellEnd"/>
      <w:r w:rsidRPr="00643FFA">
        <w:rPr>
          <w:sz w:val="28"/>
          <w:szCs w:val="28"/>
        </w:rPr>
        <w:t xml:space="preserve">. Портал </w:t>
      </w:r>
      <w:proofErr w:type="spellStart"/>
      <w:r w:rsidRPr="00643FFA">
        <w:rPr>
          <w:sz w:val="28"/>
          <w:szCs w:val="28"/>
        </w:rPr>
        <w:t>громадських</w:t>
      </w:r>
      <w:proofErr w:type="spellEnd"/>
      <w:r w:rsidRPr="00643FFA">
        <w:rPr>
          <w:sz w:val="28"/>
          <w:szCs w:val="28"/>
        </w:rPr>
        <w:t xml:space="preserve"> </w:t>
      </w:r>
      <w:proofErr w:type="spellStart"/>
      <w:r w:rsidRPr="00643FFA">
        <w:rPr>
          <w:sz w:val="28"/>
          <w:szCs w:val="28"/>
        </w:rPr>
        <w:t>експертів</w:t>
      </w:r>
      <w:proofErr w:type="spellEnd"/>
      <w:r w:rsidRPr="00643FFA">
        <w:rPr>
          <w:sz w:val="28"/>
          <w:szCs w:val="28"/>
        </w:rPr>
        <w:t>: </w:t>
      </w:r>
      <w:hyperlink r:id="rId32" w:history="1">
        <w:r w:rsidRPr="00643FFA">
          <w:rPr>
            <w:rStyle w:val="a4"/>
            <w:color w:val="auto"/>
            <w:sz w:val="28"/>
            <w:szCs w:val="28"/>
            <w:u w:val="none"/>
          </w:rPr>
          <w:t>http://education-ua.org/ua/porivnyalna-pedagogika</w:t>
        </w:r>
      </w:hyperlink>
      <w:r w:rsidRPr="00643FFA">
        <w:rPr>
          <w:sz w:val="28"/>
          <w:szCs w:val="28"/>
        </w:rPr>
        <w:t>.</w:t>
      </w:r>
    </w:p>
    <w:p w14:paraId="63F37CBD"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rPr>
      </w:pPr>
      <w:proofErr w:type="spellStart"/>
      <w:r w:rsidRPr="00643FFA">
        <w:rPr>
          <w:sz w:val="28"/>
          <w:szCs w:val="28"/>
        </w:rPr>
        <w:t>Офіційний</w:t>
      </w:r>
      <w:proofErr w:type="spellEnd"/>
      <w:r w:rsidRPr="00643FFA">
        <w:rPr>
          <w:sz w:val="28"/>
          <w:szCs w:val="28"/>
        </w:rPr>
        <w:t xml:space="preserve"> сайт </w:t>
      </w:r>
      <w:proofErr w:type="spellStart"/>
      <w:r w:rsidRPr="00643FFA">
        <w:rPr>
          <w:sz w:val="28"/>
          <w:szCs w:val="28"/>
        </w:rPr>
        <w:t>Міністерства</w:t>
      </w:r>
      <w:proofErr w:type="spellEnd"/>
      <w:r w:rsidRPr="00643FFA">
        <w:rPr>
          <w:sz w:val="28"/>
          <w:szCs w:val="28"/>
        </w:rPr>
        <w:t xml:space="preserve"> </w:t>
      </w:r>
      <w:proofErr w:type="spellStart"/>
      <w:r w:rsidRPr="00643FFA">
        <w:rPr>
          <w:sz w:val="28"/>
          <w:szCs w:val="28"/>
        </w:rPr>
        <w:t>освіти</w:t>
      </w:r>
      <w:proofErr w:type="spellEnd"/>
      <w:r w:rsidRPr="00643FFA">
        <w:rPr>
          <w:sz w:val="28"/>
          <w:szCs w:val="28"/>
        </w:rPr>
        <w:t xml:space="preserve"> і науки </w:t>
      </w:r>
      <w:proofErr w:type="spellStart"/>
      <w:r w:rsidRPr="00643FFA">
        <w:rPr>
          <w:sz w:val="28"/>
          <w:szCs w:val="28"/>
        </w:rPr>
        <w:t>України</w:t>
      </w:r>
      <w:proofErr w:type="spellEnd"/>
      <w:r w:rsidRPr="00643FFA">
        <w:rPr>
          <w:sz w:val="28"/>
          <w:szCs w:val="28"/>
        </w:rPr>
        <w:t xml:space="preserve">: </w:t>
      </w:r>
      <w:hyperlink r:id="rId33" w:history="1">
        <w:r w:rsidRPr="00643FFA">
          <w:rPr>
            <w:rStyle w:val="a4"/>
            <w:color w:val="auto"/>
            <w:sz w:val="28"/>
            <w:szCs w:val="28"/>
            <w:u w:val="none"/>
          </w:rPr>
          <w:t>http://mon.gov.ua</w:t>
        </w:r>
      </w:hyperlink>
      <w:r w:rsidRPr="00643FFA">
        <w:rPr>
          <w:sz w:val="28"/>
          <w:szCs w:val="28"/>
        </w:rPr>
        <w:t>.</w:t>
      </w:r>
    </w:p>
    <w:p w14:paraId="0F053BCD"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z w:val="28"/>
          <w:szCs w:val="28"/>
        </w:rPr>
      </w:pPr>
      <w:proofErr w:type="spellStart"/>
      <w:r w:rsidRPr="00643FFA">
        <w:rPr>
          <w:sz w:val="28"/>
          <w:szCs w:val="28"/>
        </w:rPr>
        <w:t>Офіційний</w:t>
      </w:r>
      <w:proofErr w:type="spellEnd"/>
      <w:r w:rsidRPr="00643FFA">
        <w:rPr>
          <w:sz w:val="28"/>
          <w:szCs w:val="28"/>
        </w:rPr>
        <w:t xml:space="preserve"> сайт </w:t>
      </w:r>
      <w:r w:rsidRPr="00643FFA">
        <w:rPr>
          <w:rStyle w:val="markedcontent"/>
          <w:sz w:val="28"/>
          <w:szCs w:val="28"/>
          <w:lang w:val="uk-UA"/>
        </w:rPr>
        <w:t>Міжнародного гуманітарного університету</w:t>
      </w:r>
      <w:r w:rsidRPr="00643FFA">
        <w:rPr>
          <w:sz w:val="28"/>
          <w:szCs w:val="28"/>
        </w:rPr>
        <w:t xml:space="preserve">: </w:t>
      </w:r>
      <w:r w:rsidRPr="00643FFA">
        <w:rPr>
          <w:sz w:val="28"/>
          <w:szCs w:val="28"/>
          <w:lang w:val="uk-UA"/>
        </w:rPr>
        <w:t>https://mgu.edu.ua/</w:t>
      </w:r>
      <w:r w:rsidRPr="00643FFA">
        <w:rPr>
          <w:sz w:val="28"/>
          <w:szCs w:val="28"/>
        </w:rPr>
        <w:t>.</w:t>
      </w:r>
    </w:p>
    <w:p w14:paraId="56D3D27B" w14:textId="77777777" w:rsidR="000E0DF9" w:rsidRPr="00643FFA" w:rsidRDefault="000E0DF9" w:rsidP="009C714F">
      <w:pPr>
        <w:pStyle w:val="a3"/>
        <w:numPr>
          <w:ilvl w:val="0"/>
          <w:numId w:val="11"/>
        </w:numPr>
        <w:shd w:val="clear" w:color="auto" w:fill="FFFFFF"/>
        <w:spacing w:before="0" w:beforeAutospacing="0" w:after="0" w:afterAutospacing="0"/>
        <w:ind w:left="0" w:firstLine="242"/>
        <w:contextualSpacing/>
        <w:jc w:val="both"/>
        <w:rPr>
          <w:spacing w:val="-20"/>
          <w:sz w:val="28"/>
          <w:szCs w:val="28"/>
          <w:lang w:val="uk-UA"/>
        </w:rPr>
      </w:pPr>
      <w:proofErr w:type="spellStart"/>
      <w:r w:rsidRPr="00643FFA">
        <w:rPr>
          <w:kern w:val="24"/>
          <w:sz w:val="28"/>
          <w:szCs w:val="28"/>
        </w:rPr>
        <w:t>Реформи</w:t>
      </w:r>
      <w:proofErr w:type="spellEnd"/>
      <w:r w:rsidRPr="00643FFA">
        <w:rPr>
          <w:kern w:val="24"/>
          <w:sz w:val="28"/>
          <w:szCs w:val="28"/>
        </w:rPr>
        <w:t xml:space="preserve"> </w:t>
      </w:r>
      <w:proofErr w:type="spellStart"/>
      <w:r w:rsidRPr="00643FFA">
        <w:rPr>
          <w:kern w:val="24"/>
          <w:sz w:val="28"/>
          <w:szCs w:val="28"/>
        </w:rPr>
        <w:t>освіти</w:t>
      </w:r>
      <w:proofErr w:type="spellEnd"/>
      <w:r w:rsidRPr="00643FFA">
        <w:rPr>
          <w:kern w:val="24"/>
          <w:sz w:val="28"/>
          <w:szCs w:val="28"/>
        </w:rPr>
        <w:t xml:space="preserve"> та науки: </w:t>
      </w:r>
      <w:hyperlink r:id="rId34" w:history="1">
        <w:r w:rsidRPr="00643FFA">
          <w:rPr>
            <w:rStyle w:val="a4"/>
            <w:color w:val="auto"/>
            <w:spacing w:val="-20"/>
            <w:kern w:val="24"/>
            <w:sz w:val="28"/>
            <w:szCs w:val="28"/>
            <w:u w:val="none"/>
            <w:lang w:val="en-US"/>
          </w:rPr>
          <w:t>https</w:t>
        </w:r>
        <w:r w:rsidRPr="00643FFA">
          <w:rPr>
            <w:rStyle w:val="a4"/>
            <w:color w:val="auto"/>
            <w:spacing w:val="-20"/>
            <w:kern w:val="24"/>
            <w:sz w:val="28"/>
            <w:szCs w:val="28"/>
            <w:u w:val="none"/>
          </w:rPr>
          <w:t>://</w:t>
        </w:r>
        <w:r w:rsidRPr="00643FFA">
          <w:rPr>
            <w:rStyle w:val="a4"/>
            <w:color w:val="auto"/>
            <w:spacing w:val="-20"/>
            <w:kern w:val="24"/>
            <w:sz w:val="28"/>
            <w:szCs w:val="28"/>
            <w:u w:val="none"/>
            <w:lang w:val="en-US"/>
          </w:rPr>
          <w:t>www</w:t>
        </w:r>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kmu</w:t>
        </w:r>
        <w:proofErr w:type="spellEnd"/>
        <w:r w:rsidRPr="00643FFA">
          <w:rPr>
            <w:rStyle w:val="a4"/>
            <w:color w:val="auto"/>
            <w:spacing w:val="-20"/>
            <w:kern w:val="24"/>
            <w:sz w:val="28"/>
            <w:szCs w:val="28"/>
            <w:u w:val="none"/>
          </w:rPr>
          <w:t>.</w:t>
        </w:r>
        <w:r w:rsidRPr="00643FFA">
          <w:rPr>
            <w:rStyle w:val="a4"/>
            <w:color w:val="auto"/>
            <w:spacing w:val="-20"/>
            <w:kern w:val="24"/>
            <w:sz w:val="28"/>
            <w:szCs w:val="28"/>
            <w:u w:val="none"/>
            <w:lang w:val="en-US"/>
          </w:rPr>
          <w:t>gov</w:t>
        </w:r>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ua</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diyalnist</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reformi</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rozvitok</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lyudskogo</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kapitalu</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reforma</w:t>
        </w:r>
        <w:proofErr w:type="spellEnd"/>
        <w:r w:rsidRPr="00643FFA">
          <w:rPr>
            <w:rStyle w:val="a4"/>
            <w:color w:val="auto"/>
            <w:spacing w:val="-20"/>
            <w:kern w:val="24"/>
            <w:sz w:val="28"/>
            <w:szCs w:val="28"/>
            <w:u w:val="none"/>
          </w:rPr>
          <w:t>-</w:t>
        </w:r>
        <w:proofErr w:type="spellStart"/>
        <w:r w:rsidRPr="00643FFA">
          <w:rPr>
            <w:rStyle w:val="a4"/>
            <w:color w:val="auto"/>
            <w:spacing w:val="-20"/>
            <w:kern w:val="24"/>
            <w:sz w:val="28"/>
            <w:szCs w:val="28"/>
            <w:u w:val="none"/>
            <w:lang w:val="en-US"/>
          </w:rPr>
          <w:t>osviti</w:t>
        </w:r>
        <w:proofErr w:type="spellEnd"/>
      </w:hyperlink>
      <w:r w:rsidRPr="00643FFA">
        <w:rPr>
          <w:spacing w:val="-20"/>
          <w:kern w:val="24"/>
          <w:sz w:val="28"/>
          <w:szCs w:val="28"/>
        </w:rPr>
        <w:t>.</w:t>
      </w:r>
    </w:p>
    <w:p w14:paraId="173E9C91" w14:textId="77777777" w:rsidR="000E0DF9" w:rsidRPr="00643FFA" w:rsidRDefault="000E0DF9" w:rsidP="000E0DF9">
      <w:pPr>
        <w:ind w:firstLine="709"/>
        <w:contextualSpacing/>
        <w:jc w:val="center"/>
        <w:rPr>
          <w:b/>
          <w:sz w:val="28"/>
          <w:szCs w:val="28"/>
          <w:lang w:val="uk-UA"/>
        </w:rPr>
      </w:pPr>
    </w:p>
    <w:p w14:paraId="58091F05" w14:textId="77777777" w:rsidR="000E0DF9" w:rsidRPr="00643FFA" w:rsidRDefault="000E0DF9" w:rsidP="000E0DF9">
      <w:pPr>
        <w:ind w:firstLine="709"/>
        <w:contextualSpacing/>
        <w:jc w:val="center"/>
        <w:rPr>
          <w:b/>
          <w:sz w:val="28"/>
          <w:szCs w:val="28"/>
          <w:lang w:val="uk-UA"/>
        </w:rPr>
      </w:pPr>
    </w:p>
    <w:p w14:paraId="70F7F36E" w14:textId="77777777" w:rsidR="000E0DF9" w:rsidRPr="00643FFA" w:rsidRDefault="000E0DF9" w:rsidP="000E0DF9">
      <w:pPr>
        <w:ind w:firstLine="709"/>
        <w:contextualSpacing/>
        <w:jc w:val="center"/>
        <w:rPr>
          <w:b/>
          <w:sz w:val="28"/>
          <w:szCs w:val="28"/>
          <w:lang w:val="uk-UA"/>
        </w:rPr>
      </w:pPr>
    </w:p>
    <w:p w14:paraId="7342C363" w14:textId="77777777" w:rsidR="000E0DF9" w:rsidRPr="00643FFA" w:rsidRDefault="000E0DF9" w:rsidP="000E0DF9">
      <w:pPr>
        <w:ind w:firstLine="709"/>
        <w:contextualSpacing/>
        <w:jc w:val="center"/>
        <w:rPr>
          <w:b/>
          <w:sz w:val="28"/>
          <w:szCs w:val="28"/>
          <w:lang w:val="uk-UA"/>
        </w:rPr>
      </w:pPr>
    </w:p>
    <w:p w14:paraId="634E93B1" w14:textId="77777777" w:rsidR="000E0DF9" w:rsidRPr="00643FFA" w:rsidRDefault="000E0DF9" w:rsidP="000E0DF9">
      <w:pPr>
        <w:ind w:firstLine="709"/>
        <w:contextualSpacing/>
        <w:jc w:val="center"/>
        <w:rPr>
          <w:b/>
          <w:sz w:val="28"/>
          <w:szCs w:val="28"/>
          <w:lang w:val="uk-UA"/>
        </w:rPr>
      </w:pPr>
    </w:p>
    <w:p w14:paraId="5884C856" w14:textId="77777777" w:rsidR="000E0DF9" w:rsidRPr="00643FFA" w:rsidRDefault="000E0DF9" w:rsidP="000E0DF9">
      <w:pPr>
        <w:ind w:firstLine="709"/>
        <w:contextualSpacing/>
        <w:jc w:val="center"/>
        <w:rPr>
          <w:b/>
          <w:sz w:val="28"/>
          <w:szCs w:val="28"/>
          <w:lang w:val="uk-UA"/>
        </w:rPr>
      </w:pPr>
    </w:p>
    <w:p w14:paraId="79067FAD" w14:textId="77777777" w:rsidR="000E0DF9" w:rsidRPr="00643FFA" w:rsidRDefault="000E0DF9" w:rsidP="000E0DF9">
      <w:pPr>
        <w:ind w:firstLine="709"/>
        <w:contextualSpacing/>
        <w:jc w:val="center"/>
        <w:rPr>
          <w:b/>
          <w:sz w:val="28"/>
          <w:szCs w:val="28"/>
          <w:lang w:val="uk-UA"/>
        </w:rPr>
      </w:pPr>
    </w:p>
    <w:p w14:paraId="095D1A65" w14:textId="77777777" w:rsidR="000E0DF9" w:rsidRPr="00643FFA" w:rsidRDefault="000E0DF9" w:rsidP="000E0DF9">
      <w:pPr>
        <w:ind w:firstLine="709"/>
        <w:contextualSpacing/>
        <w:jc w:val="center"/>
        <w:rPr>
          <w:b/>
          <w:sz w:val="28"/>
          <w:szCs w:val="28"/>
          <w:lang w:val="uk-UA"/>
        </w:rPr>
      </w:pPr>
    </w:p>
    <w:p w14:paraId="53CA429F" w14:textId="77777777" w:rsidR="000E0DF9" w:rsidRPr="00643FFA" w:rsidRDefault="000E0DF9" w:rsidP="000E0DF9">
      <w:pPr>
        <w:ind w:firstLine="709"/>
        <w:contextualSpacing/>
        <w:jc w:val="center"/>
        <w:rPr>
          <w:b/>
          <w:sz w:val="28"/>
          <w:szCs w:val="28"/>
          <w:lang w:val="uk-UA"/>
        </w:rPr>
      </w:pPr>
    </w:p>
    <w:p w14:paraId="116AB4DE" w14:textId="77777777" w:rsidR="000E0DF9" w:rsidRPr="00643FFA" w:rsidRDefault="000E0DF9" w:rsidP="000E0DF9">
      <w:pPr>
        <w:ind w:firstLine="709"/>
        <w:contextualSpacing/>
        <w:jc w:val="center"/>
        <w:rPr>
          <w:b/>
          <w:sz w:val="28"/>
          <w:szCs w:val="28"/>
          <w:lang w:val="uk-UA"/>
        </w:rPr>
      </w:pPr>
    </w:p>
    <w:p w14:paraId="45A959BA" w14:textId="77777777" w:rsidR="00C27716" w:rsidRDefault="00C27716" w:rsidP="000E0DF9">
      <w:pPr>
        <w:ind w:firstLine="709"/>
        <w:contextualSpacing/>
        <w:jc w:val="center"/>
        <w:rPr>
          <w:b/>
          <w:sz w:val="28"/>
          <w:szCs w:val="28"/>
          <w:lang w:val="uk-UA"/>
        </w:rPr>
      </w:pPr>
    </w:p>
    <w:p w14:paraId="0CE40D70" w14:textId="77777777" w:rsidR="00C27716" w:rsidRDefault="00C27716" w:rsidP="000E0DF9">
      <w:pPr>
        <w:ind w:firstLine="709"/>
        <w:contextualSpacing/>
        <w:jc w:val="center"/>
        <w:rPr>
          <w:b/>
          <w:sz w:val="28"/>
          <w:szCs w:val="28"/>
          <w:lang w:val="uk-UA"/>
        </w:rPr>
      </w:pPr>
    </w:p>
    <w:p w14:paraId="23E44580" w14:textId="77777777" w:rsidR="00C27716" w:rsidRDefault="00C27716" w:rsidP="000E0DF9">
      <w:pPr>
        <w:ind w:firstLine="709"/>
        <w:contextualSpacing/>
        <w:jc w:val="center"/>
        <w:rPr>
          <w:b/>
          <w:sz w:val="28"/>
          <w:szCs w:val="28"/>
          <w:lang w:val="uk-UA"/>
        </w:rPr>
      </w:pPr>
    </w:p>
    <w:p w14:paraId="074B01BE" w14:textId="77777777" w:rsidR="00C27716" w:rsidRDefault="00C27716" w:rsidP="000E0DF9">
      <w:pPr>
        <w:ind w:firstLine="709"/>
        <w:contextualSpacing/>
        <w:jc w:val="center"/>
        <w:rPr>
          <w:b/>
          <w:sz w:val="28"/>
          <w:szCs w:val="28"/>
          <w:lang w:val="uk-UA"/>
        </w:rPr>
      </w:pPr>
    </w:p>
    <w:p w14:paraId="638E7903" w14:textId="77777777" w:rsidR="00C27716" w:rsidRDefault="00C27716" w:rsidP="000E0DF9">
      <w:pPr>
        <w:ind w:firstLine="709"/>
        <w:contextualSpacing/>
        <w:jc w:val="center"/>
        <w:rPr>
          <w:b/>
          <w:sz w:val="28"/>
          <w:szCs w:val="28"/>
          <w:lang w:val="uk-UA"/>
        </w:rPr>
      </w:pPr>
    </w:p>
    <w:p w14:paraId="6BC5619F" w14:textId="77777777" w:rsidR="00C27716" w:rsidRDefault="00C27716" w:rsidP="000E0DF9">
      <w:pPr>
        <w:ind w:firstLine="709"/>
        <w:contextualSpacing/>
        <w:jc w:val="center"/>
        <w:rPr>
          <w:b/>
          <w:sz w:val="28"/>
          <w:szCs w:val="28"/>
          <w:lang w:val="uk-UA"/>
        </w:rPr>
      </w:pPr>
    </w:p>
    <w:p w14:paraId="0E3F026E" w14:textId="77777777" w:rsidR="00C27716" w:rsidRDefault="00C27716" w:rsidP="000E0DF9">
      <w:pPr>
        <w:ind w:firstLine="709"/>
        <w:contextualSpacing/>
        <w:jc w:val="center"/>
        <w:rPr>
          <w:b/>
          <w:sz w:val="28"/>
          <w:szCs w:val="28"/>
          <w:lang w:val="uk-UA"/>
        </w:rPr>
      </w:pPr>
    </w:p>
    <w:p w14:paraId="224CFE92" w14:textId="77777777" w:rsidR="00C27716" w:rsidRDefault="00C27716" w:rsidP="000E0DF9">
      <w:pPr>
        <w:ind w:firstLine="709"/>
        <w:contextualSpacing/>
        <w:jc w:val="center"/>
        <w:rPr>
          <w:b/>
          <w:sz w:val="28"/>
          <w:szCs w:val="28"/>
          <w:lang w:val="uk-UA"/>
        </w:rPr>
      </w:pPr>
    </w:p>
    <w:p w14:paraId="7ECEDAE3" w14:textId="77777777" w:rsidR="00C27716" w:rsidRDefault="00C27716" w:rsidP="000E0DF9">
      <w:pPr>
        <w:ind w:firstLine="709"/>
        <w:contextualSpacing/>
        <w:jc w:val="center"/>
        <w:rPr>
          <w:b/>
          <w:sz w:val="28"/>
          <w:szCs w:val="28"/>
          <w:lang w:val="uk-UA"/>
        </w:rPr>
      </w:pPr>
    </w:p>
    <w:p w14:paraId="60B02AFA" w14:textId="77777777" w:rsidR="00C27716" w:rsidRDefault="00C27716" w:rsidP="000E0DF9">
      <w:pPr>
        <w:ind w:firstLine="709"/>
        <w:contextualSpacing/>
        <w:jc w:val="center"/>
        <w:rPr>
          <w:b/>
          <w:sz w:val="28"/>
          <w:szCs w:val="28"/>
          <w:lang w:val="uk-UA"/>
        </w:rPr>
      </w:pPr>
    </w:p>
    <w:p w14:paraId="616DA40A" w14:textId="77777777" w:rsidR="00C27716" w:rsidRDefault="00C27716" w:rsidP="000E0DF9">
      <w:pPr>
        <w:ind w:firstLine="709"/>
        <w:contextualSpacing/>
        <w:jc w:val="center"/>
        <w:rPr>
          <w:b/>
          <w:sz w:val="28"/>
          <w:szCs w:val="28"/>
          <w:lang w:val="uk-UA"/>
        </w:rPr>
      </w:pPr>
    </w:p>
    <w:p w14:paraId="463B1110" w14:textId="77777777" w:rsidR="00C27716" w:rsidRDefault="00C27716" w:rsidP="000E0DF9">
      <w:pPr>
        <w:ind w:firstLine="709"/>
        <w:contextualSpacing/>
        <w:jc w:val="center"/>
        <w:rPr>
          <w:b/>
          <w:sz w:val="28"/>
          <w:szCs w:val="28"/>
          <w:lang w:val="uk-UA"/>
        </w:rPr>
      </w:pPr>
    </w:p>
    <w:p w14:paraId="630A6F33" w14:textId="77777777" w:rsidR="00C27716" w:rsidRDefault="00C27716" w:rsidP="000E0DF9">
      <w:pPr>
        <w:ind w:firstLine="709"/>
        <w:contextualSpacing/>
        <w:jc w:val="center"/>
        <w:rPr>
          <w:b/>
          <w:sz w:val="28"/>
          <w:szCs w:val="28"/>
          <w:lang w:val="uk-UA"/>
        </w:rPr>
      </w:pPr>
    </w:p>
    <w:p w14:paraId="2258CFF2" w14:textId="77777777" w:rsidR="000E0DF9" w:rsidRPr="00D7524F" w:rsidRDefault="000E0DF9" w:rsidP="000E0DF9">
      <w:pPr>
        <w:ind w:firstLine="709"/>
        <w:contextualSpacing/>
        <w:jc w:val="center"/>
        <w:rPr>
          <w:b/>
          <w:sz w:val="28"/>
          <w:szCs w:val="28"/>
          <w:lang w:val="uk-UA"/>
        </w:rPr>
      </w:pPr>
      <w:r w:rsidRPr="00D7524F">
        <w:rPr>
          <w:b/>
          <w:sz w:val="28"/>
          <w:szCs w:val="28"/>
          <w:lang w:val="uk-UA"/>
        </w:rPr>
        <w:t>РОЗДІЛ ІІ</w:t>
      </w:r>
    </w:p>
    <w:p w14:paraId="442E3747" w14:textId="77777777" w:rsidR="000E0DF9" w:rsidRDefault="000E0DF9" w:rsidP="000E0DF9">
      <w:pPr>
        <w:ind w:firstLine="709"/>
        <w:contextualSpacing/>
        <w:jc w:val="center"/>
        <w:rPr>
          <w:b/>
          <w:sz w:val="28"/>
          <w:szCs w:val="28"/>
          <w:lang w:val="uk-UA"/>
        </w:rPr>
      </w:pPr>
      <w:r w:rsidRPr="00D7524F">
        <w:rPr>
          <w:b/>
          <w:sz w:val="28"/>
          <w:szCs w:val="28"/>
          <w:lang w:val="uk-UA"/>
        </w:rPr>
        <w:t xml:space="preserve">ІНСТРУКТИВНО-МЕТОДИЧНИЙ СУПРОВІД </w:t>
      </w:r>
    </w:p>
    <w:p w14:paraId="3C0B79C2" w14:textId="77777777" w:rsidR="000E0DF9" w:rsidRPr="00D7524F" w:rsidRDefault="000E0DF9" w:rsidP="000E0DF9">
      <w:pPr>
        <w:ind w:firstLine="709"/>
        <w:contextualSpacing/>
        <w:jc w:val="center"/>
        <w:rPr>
          <w:b/>
          <w:sz w:val="28"/>
          <w:szCs w:val="28"/>
          <w:lang w:val="uk-UA"/>
        </w:rPr>
      </w:pPr>
      <w:r w:rsidRPr="00D7524F">
        <w:rPr>
          <w:b/>
          <w:sz w:val="28"/>
          <w:szCs w:val="28"/>
          <w:lang w:val="uk-UA"/>
        </w:rPr>
        <w:t>АСИСТЕНТСЬКОЇ ПРАКТИКИ</w:t>
      </w:r>
    </w:p>
    <w:p w14:paraId="1F4ACE96" w14:textId="77777777" w:rsidR="000E0DF9" w:rsidRDefault="000E0DF9" w:rsidP="000E0DF9">
      <w:pPr>
        <w:ind w:firstLine="709"/>
        <w:contextualSpacing/>
        <w:jc w:val="center"/>
        <w:rPr>
          <w:sz w:val="28"/>
          <w:szCs w:val="28"/>
          <w:lang w:val="uk-UA"/>
        </w:rPr>
      </w:pPr>
    </w:p>
    <w:p w14:paraId="13E4126F" w14:textId="77777777" w:rsidR="000E0DF9" w:rsidRDefault="000E0DF9" w:rsidP="000E0DF9">
      <w:pPr>
        <w:ind w:firstLine="709"/>
        <w:contextualSpacing/>
        <w:jc w:val="center"/>
        <w:rPr>
          <w:b/>
          <w:sz w:val="28"/>
          <w:szCs w:val="28"/>
          <w:lang w:val="uk-UA"/>
        </w:rPr>
      </w:pPr>
      <w:r w:rsidRPr="009D0E4A">
        <w:rPr>
          <w:b/>
          <w:sz w:val="28"/>
          <w:szCs w:val="28"/>
          <w:lang w:val="uk-UA"/>
        </w:rPr>
        <w:t>2.1. ДІАГНОСТИЧНИЙ СУПРОВІД</w:t>
      </w:r>
    </w:p>
    <w:p w14:paraId="2FA3D9CF" w14:textId="77777777" w:rsidR="000E0DF9" w:rsidRPr="009D0E4A" w:rsidRDefault="000E0DF9" w:rsidP="000E0DF9">
      <w:pPr>
        <w:ind w:firstLine="709"/>
        <w:contextualSpacing/>
        <w:jc w:val="center"/>
        <w:rPr>
          <w:b/>
          <w:sz w:val="28"/>
          <w:szCs w:val="28"/>
          <w:lang w:val="uk-UA"/>
        </w:rPr>
      </w:pPr>
    </w:p>
    <w:p w14:paraId="3BE7977E" w14:textId="77777777" w:rsidR="000E0DF9" w:rsidRPr="00021382" w:rsidRDefault="000E0DF9" w:rsidP="000E0DF9">
      <w:pPr>
        <w:jc w:val="center"/>
        <w:rPr>
          <w:lang w:val="uk-UA"/>
        </w:rPr>
      </w:pPr>
      <w:r w:rsidRPr="00D7524F">
        <w:rPr>
          <w:b/>
          <w:color w:val="000000"/>
          <w:sz w:val="28"/>
          <w:szCs w:val="28"/>
          <w:lang w:val="uk-UA"/>
        </w:rPr>
        <w:lastRenderedPageBreak/>
        <w:t>2.1.</w:t>
      </w:r>
      <w:r>
        <w:rPr>
          <w:b/>
          <w:color w:val="000000"/>
          <w:sz w:val="28"/>
          <w:szCs w:val="28"/>
          <w:lang w:val="uk-UA"/>
        </w:rPr>
        <w:t>1.</w:t>
      </w:r>
      <w:r w:rsidRPr="007216F2">
        <w:rPr>
          <w:color w:val="000000"/>
          <w:sz w:val="28"/>
          <w:szCs w:val="28"/>
        </w:rPr>
        <w:t> </w:t>
      </w:r>
      <w:r w:rsidRPr="00021382">
        <w:rPr>
          <w:b/>
          <w:bCs/>
          <w:color w:val="000000"/>
          <w:sz w:val="28"/>
          <w:szCs w:val="28"/>
          <w:lang w:val="uk-UA"/>
        </w:rPr>
        <w:t>Знайомство з системою навчально-виховної роботи досвідченого викладача як суб’єкта освітньої діяльності закладу вищої освіти</w:t>
      </w:r>
    </w:p>
    <w:p w14:paraId="3EAB8694" w14:textId="77777777" w:rsidR="000E0DF9" w:rsidRPr="00021382" w:rsidRDefault="000E0DF9" w:rsidP="000E0DF9">
      <w:pPr>
        <w:jc w:val="center"/>
        <w:rPr>
          <w:lang w:val="uk-UA"/>
        </w:rPr>
      </w:pPr>
      <w:r w:rsidRPr="007216F2">
        <w:t> </w:t>
      </w:r>
    </w:p>
    <w:p w14:paraId="5556B262" w14:textId="77777777" w:rsidR="000E0DF9" w:rsidRPr="000C1FD7" w:rsidRDefault="000E0DF9" w:rsidP="000E0DF9">
      <w:pPr>
        <w:rPr>
          <w:lang w:val="uk-UA"/>
        </w:rPr>
      </w:pPr>
      <w:r w:rsidRPr="000C1FD7">
        <w:rPr>
          <w:color w:val="000000"/>
          <w:sz w:val="28"/>
          <w:szCs w:val="28"/>
          <w:lang w:val="uk-UA"/>
        </w:rPr>
        <w:t xml:space="preserve">1.Особливості </w:t>
      </w:r>
      <w:r>
        <w:rPr>
          <w:color w:val="000000"/>
          <w:sz w:val="28"/>
          <w:szCs w:val="28"/>
          <w:lang w:val="uk-UA"/>
        </w:rPr>
        <w:t>освіт</w:t>
      </w:r>
      <w:r w:rsidRPr="000C1FD7">
        <w:rPr>
          <w:color w:val="000000"/>
          <w:sz w:val="28"/>
          <w:szCs w:val="28"/>
          <w:lang w:val="uk-UA"/>
        </w:rPr>
        <w:t>н</w:t>
      </w:r>
      <w:r>
        <w:rPr>
          <w:color w:val="000000"/>
          <w:sz w:val="28"/>
          <w:szCs w:val="28"/>
          <w:lang w:val="uk-UA"/>
        </w:rPr>
        <w:t>ь</w:t>
      </w:r>
      <w:r w:rsidRPr="000C1FD7">
        <w:rPr>
          <w:color w:val="000000"/>
          <w:sz w:val="28"/>
          <w:szCs w:val="28"/>
          <w:lang w:val="uk-UA"/>
        </w:rPr>
        <w:t>ої технології, за якою працює викладач</w:t>
      </w:r>
      <w:r>
        <w:rPr>
          <w:color w:val="000000"/>
          <w:sz w:val="28"/>
          <w:szCs w:val="28"/>
          <w:lang w:val="uk-UA"/>
        </w:rPr>
        <w:t>-наставник</w:t>
      </w:r>
      <w:r w:rsidRPr="000C1FD7">
        <w:rPr>
          <w:color w:val="000000"/>
          <w:sz w:val="28"/>
          <w:szCs w:val="28"/>
          <w:lang w:val="uk-UA"/>
        </w:rPr>
        <w:t xml:space="preserve">: </w:t>
      </w:r>
    </w:p>
    <w:p w14:paraId="7A06328A"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CDC946" w14:textId="77777777" w:rsidR="000E0DF9" w:rsidRPr="007216F2" w:rsidRDefault="000E0DF9" w:rsidP="000E0DF9">
      <w:r w:rsidRPr="007216F2">
        <w:t> </w:t>
      </w:r>
    </w:p>
    <w:p w14:paraId="23AF670F" w14:textId="77777777" w:rsidR="000E0DF9" w:rsidRPr="007216F2" w:rsidRDefault="000E0DF9" w:rsidP="000E0DF9">
      <w:r w:rsidRPr="007216F2">
        <w:rPr>
          <w:color w:val="000000"/>
          <w:sz w:val="28"/>
          <w:szCs w:val="28"/>
        </w:rPr>
        <w:t xml:space="preserve">2. </w:t>
      </w:r>
      <w:proofErr w:type="spellStart"/>
      <w:r w:rsidRPr="007216F2">
        <w:rPr>
          <w:color w:val="000000"/>
          <w:sz w:val="28"/>
          <w:szCs w:val="28"/>
        </w:rPr>
        <w:t>Перелік</w:t>
      </w:r>
      <w:proofErr w:type="spellEnd"/>
      <w:r w:rsidRPr="007216F2">
        <w:rPr>
          <w:color w:val="000000"/>
          <w:sz w:val="28"/>
          <w:szCs w:val="28"/>
        </w:rPr>
        <w:t> </w:t>
      </w:r>
      <w:proofErr w:type="spellStart"/>
      <w:r w:rsidRPr="007216F2">
        <w:rPr>
          <w:color w:val="000000"/>
          <w:sz w:val="28"/>
          <w:szCs w:val="28"/>
        </w:rPr>
        <w:t>дидактичних</w:t>
      </w:r>
      <w:proofErr w:type="spellEnd"/>
      <w:r w:rsidRPr="007216F2">
        <w:rPr>
          <w:color w:val="000000"/>
          <w:sz w:val="28"/>
          <w:szCs w:val="28"/>
        </w:rPr>
        <w:t xml:space="preserve"> </w:t>
      </w:r>
      <w:proofErr w:type="spellStart"/>
      <w:r w:rsidRPr="007216F2">
        <w:rPr>
          <w:color w:val="000000"/>
          <w:sz w:val="28"/>
          <w:szCs w:val="28"/>
        </w:rPr>
        <w:t>принципів</w:t>
      </w:r>
      <w:proofErr w:type="spellEnd"/>
      <w:r w:rsidRPr="007216F2">
        <w:rPr>
          <w:color w:val="000000"/>
          <w:sz w:val="28"/>
          <w:szCs w:val="28"/>
        </w:rPr>
        <w:t xml:space="preserve"> та </w:t>
      </w:r>
      <w:proofErr w:type="spellStart"/>
      <w:r w:rsidRPr="007216F2">
        <w:rPr>
          <w:color w:val="000000"/>
          <w:sz w:val="28"/>
          <w:szCs w:val="28"/>
        </w:rPr>
        <w:t>методичних</w:t>
      </w:r>
      <w:proofErr w:type="spellEnd"/>
      <w:r w:rsidRPr="007216F2">
        <w:rPr>
          <w:color w:val="000000"/>
          <w:sz w:val="28"/>
          <w:szCs w:val="28"/>
        </w:rPr>
        <w:t> </w:t>
      </w:r>
      <w:proofErr w:type="spellStart"/>
      <w:r w:rsidRPr="007216F2">
        <w:rPr>
          <w:color w:val="000000"/>
          <w:sz w:val="28"/>
          <w:szCs w:val="28"/>
        </w:rPr>
        <w:t>прийомів</w:t>
      </w:r>
      <w:proofErr w:type="spellEnd"/>
      <w:r w:rsidRPr="007216F2">
        <w:rPr>
          <w:color w:val="000000"/>
          <w:sz w:val="28"/>
          <w:szCs w:val="28"/>
        </w:rPr>
        <w:t xml:space="preserve">, </w:t>
      </w:r>
      <w:proofErr w:type="spellStart"/>
      <w:r w:rsidRPr="007216F2">
        <w:rPr>
          <w:color w:val="000000"/>
          <w:sz w:val="28"/>
          <w:szCs w:val="28"/>
        </w:rPr>
        <w:t>якими</w:t>
      </w:r>
      <w:proofErr w:type="spellEnd"/>
      <w:r w:rsidRPr="007216F2">
        <w:rPr>
          <w:color w:val="000000"/>
          <w:sz w:val="28"/>
          <w:szCs w:val="28"/>
        </w:rPr>
        <w:t> </w:t>
      </w:r>
      <w:proofErr w:type="spellStart"/>
      <w:r w:rsidRPr="007216F2">
        <w:rPr>
          <w:color w:val="000000"/>
          <w:sz w:val="28"/>
          <w:szCs w:val="28"/>
        </w:rPr>
        <w:t>найчастіше</w:t>
      </w:r>
      <w:proofErr w:type="spellEnd"/>
      <w:r w:rsidRPr="007216F2">
        <w:rPr>
          <w:color w:val="000000"/>
          <w:sz w:val="28"/>
          <w:szCs w:val="28"/>
        </w:rPr>
        <w:t xml:space="preserve"> </w:t>
      </w:r>
      <w:proofErr w:type="spellStart"/>
      <w:r w:rsidRPr="007216F2">
        <w:rPr>
          <w:color w:val="000000"/>
          <w:sz w:val="28"/>
          <w:szCs w:val="28"/>
        </w:rPr>
        <w:t>користується</w:t>
      </w:r>
      <w:proofErr w:type="spellEnd"/>
      <w:r>
        <w:rPr>
          <w:color w:val="000000"/>
          <w:sz w:val="28"/>
          <w:szCs w:val="28"/>
          <w:lang w:val="uk-UA"/>
        </w:rPr>
        <w:t xml:space="preserve"> </w:t>
      </w:r>
      <w:r w:rsidRPr="000C1FD7">
        <w:rPr>
          <w:color w:val="000000"/>
          <w:sz w:val="28"/>
          <w:szCs w:val="28"/>
          <w:lang w:val="uk-UA"/>
        </w:rPr>
        <w:t>викладач</w:t>
      </w:r>
      <w:r>
        <w:rPr>
          <w:color w:val="000000"/>
          <w:sz w:val="28"/>
          <w:szCs w:val="28"/>
          <w:lang w:val="uk-UA"/>
        </w:rPr>
        <w:t>-наставник</w:t>
      </w:r>
      <w:r w:rsidRPr="007216F2">
        <w:rPr>
          <w:color w:val="000000"/>
          <w:sz w:val="28"/>
          <w:szCs w:val="28"/>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11821E" w14:textId="77777777" w:rsidR="000E0DF9" w:rsidRPr="007216F2" w:rsidRDefault="000E0DF9" w:rsidP="000E0DF9">
      <w:r w:rsidRPr="007216F2">
        <w:t> </w:t>
      </w:r>
    </w:p>
    <w:p w14:paraId="09B9804F" w14:textId="77777777" w:rsidR="000E0DF9" w:rsidRPr="007216F2" w:rsidRDefault="000E0DF9" w:rsidP="000E0DF9">
      <w:pPr>
        <w:jc w:val="both"/>
      </w:pPr>
      <w:r>
        <w:rPr>
          <w:color w:val="000000"/>
          <w:sz w:val="28"/>
          <w:szCs w:val="28"/>
        </w:rPr>
        <w:t>3.</w:t>
      </w:r>
      <w:r>
        <w:rPr>
          <w:color w:val="000000"/>
          <w:sz w:val="28"/>
          <w:szCs w:val="28"/>
          <w:lang w:val="uk-UA"/>
        </w:rPr>
        <w:t> </w:t>
      </w:r>
      <w:proofErr w:type="spellStart"/>
      <w:r>
        <w:rPr>
          <w:color w:val="000000"/>
          <w:sz w:val="28"/>
          <w:szCs w:val="28"/>
        </w:rPr>
        <w:t>Методичні</w:t>
      </w:r>
      <w:proofErr w:type="spellEnd"/>
      <w:r>
        <w:rPr>
          <w:color w:val="000000"/>
          <w:sz w:val="28"/>
          <w:szCs w:val="28"/>
          <w:lang w:val="uk-UA"/>
        </w:rPr>
        <w:t xml:space="preserve"> </w:t>
      </w:r>
      <w:proofErr w:type="spellStart"/>
      <w:r w:rsidRPr="007216F2">
        <w:rPr>
          <w:color w:val="000000"/>
          <w:sz w:val="28"/>
          <w:szCs w:val="28"/>
        </w:rPr>
        <w:t>проблеми</w:t>
      </w:r>
      <w:proofErr w:type="spellEnd"/>
      <w:r w:rsidRPr="007216F2">
        <w:rPr>
          <w:color w:val="000000"/>
          <w:sz w:val="28"/>
          <w:szCs w:val="28"/>
        </w:rPr>
        <w:t xml:space="preserve">, над </w:t>
      </w:r>
      <w:proofErr w:type="spellStart"/>
      <w:r w:rsidRPr="007216F2">
        <w:rPr>
          <w:color w:val="000000"/>
          <w:sz w:val="28"/>
          <w:szCs w:val="28"/>
        </w:rPr>
        <w:t>якими</w:t>
      </w:r>
      <w:proofErr w:type="spellEnd"/>
      <w:r>
        <w:rPr>
          <w:color w:val="000000"/>
          <w:sz w:val="28"/>
          <w:szCs w:val="28"/>
          <w:lang w:val="uk-UA"/>
        </w:rPr>
        <w:t xml:space="preserve"> </w:t>
      </w:r>
      <w:proofErr w:type="spellStart"/>
      <w:r w:rsidRPr="007216F2">
        <w:rPr>
          <w:color w:val="000000"/>
          <w:sz w:val="28"/>
          <w:szCs w:val="28"/>
        </w:rPr>
        <w:t>працює</w:t>
      </w:r>
      <w:proofErr w:type="spellEnd"/>
      <w:r>
        <w:rPr>
          <w:color w:val="000000"/>
          <w:sz w:val="28"/>
          <w:szCs w:val="28"/>
          <w:lang w:val="uk-UA"/>
        </w:rPr>
        <w:t xml:space="preserve"> </w:t>
      </w:r>
      <w:r w:rsidRPr="000C1FD7">
        <w:rPr>
          <w:color w:val="000000"/>
          <w:sz w:val="28"/>
          <w:szCs w:val="28"/>
          <w:lang w:val="uk-UA"/>
        </w:rPr>
        <w:t>викладач</w:t>
      </w:r>
      <w:r>
        <w:rPr>
          <w:color w:val="000000"/>
          <w:sz w:val="28"/>
          <w:szCs w:val="28"/>
          <w:lang w:val="uk-UA"/>
        </w:rPr>
        <w:t>-наставник</w:t>
      </w:r>
      <w:r w:rsidRPr="007216F2">
        <w:rPr>
          <w:color w:val="000000"/>
          <w:sz w:val="28"/>
          <w:szCs w:val="28"/>
        </w:rPr>
        <w:t>: _______________________________________________________________________________________________________________________________________</w:t>
      </w:r>
    </w:p>
    <w:p w14:paraId="2C7C0E26"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378B2B" w14:textId="77777777" w:rsidR="000E0DF9" w:rsidRPr="007216F2" w:rsidRDefault="000E0DF9" w:rsidP="000E0DF9">
      <w:r w:rsidRPr="007216F2">
        <w:t> </w:t>
      </w:r>
    </w:p>
    <w:p w14:paraId="23E2AF6A" w14:textId="77777777" w:rsidR="000E0DF9" w:rsidRPr="007216F2" w:rsidRDefault="000E0DF9" w:rsidP="000E0DF9">
      <w:pPr>
        <w:jc w:val="both"/>
      </w:pPr>
      <w:r>
        <w:rPr>
          <w:color w:val="000000"/>
          <w:sz w:val="28"/>
          <w:szCs w:val="28"/>
          <w:lang w:val="uk-UA"/>
        </w:rPr>
        <w:t>4</w:t>
      </w:r>
      <w:r w:rsidRPr="007216F2">
        <w:rPr>
          <w:color w:val="000000"/>
          <w:sz w:val="28"/>
          <w:szCs w:val="28"/>
        </w:rPr>
        <w:t>.</w:t>
      </w:r>
      <w:proofErr w:type="spellStart"/>
      <w:r w:rsidRPr="007216F2">
        <w:rPr>
          <w:color w:val="000000"/>
          <w:sz w:val="28"/>
          <w:szCs w:val="28"/>
        </w:rPr>
        <w:t>Методи</w:t>
      </w:r>
      <w:proofErr w:type="spellEnd"/>
      <w:r w:rsidRPr="007216F2">
        <w:rPr>
          <w:color w:val="000000"/>
          <w:sz w:val="28"/>
          <w:szCs w:val="28"/>
        </w:rPr>
        <w:t xml:space="preserve"> </w:t>
      </w:r>
      <w:proofErr w:type="spellStart"/>
      <w:r w:rsidRPr="007216F2">
        <w:rPr>
          <w:color w:val="000000"/>
          <w:sz w:val="28"/>
          <w:szCs w:val="28"/>
        </w:rPr>
        <w:t>інноваційного</w:t>
      </w:r>
      <w:proofErr w:type="spellEnd"/>
      <w:r w:rsidRPr="007216F2">
        <w:rPr>
          <w:color w:val="000000"/>
          <w:sz w:val="28"/>
          <w:szCs w:val="28"/>
        </w:rPr>
        <w:t xml:space="preserve"> </w:t>
      </w:r>
      <w:proofErr w:type="spellStart"/>
      <w:r w:rsidRPr="007216F2">
        <w:rPr>
          <w:color w:val="000000"/>
          <w:sz w:val="28"/>
          <w:szCs w:val="28"/>
        </w:rPr>
        <w:t>навчання</w:t>
      </w:r>
      <w:proofErr w:type="spellEnd"/>
      <w:r w:rsidRPr="007216F2">
        <w:rPr>
          <w:color w:val="000000"/>
          <w:sz w:val="28"/>
          <w:szCs w:val="28"/>
        </w:rPr>
        <w:t xml:space="preserve">, </w:t>
      </w:r>
      <w:proofErr w:type="spellStart"/>
      <w:r w:rsidRPr="007216F2">
        <w:rPr>
          <w:color w:val="000000"/>
          <w:sz w:val="28"/>
          <w:szCs w:val="28"/>
        </w:rPr>
        <w:t>які</w:t>
      </w:r>
      <w:proofErr w:type="spellEnd"/>
      <w:r w:rsidRPr="007216F2">
        <w:rPr>
          <w:color w:val="000000"/>
          <w:sz w:val="28"/>
          <w:szCs w:val="28"/>
        </w:rPr>
        <w:t xml:space="preserve"> </w:t>
      </w:r>
      <w:proofErr w:type="spellStart"/>
      <w:r w:rsidRPr="007216F2">
        <w:rPr>
          <w:color w:val="000000"/>
          <w:sz w:val="28"/>
          <w:szCs w:val="28"/>
        </w:rPr>
        <w:t>використовує</w:t>
      </w:r>
      <w:proofErr w:type="spellEnd"/>
      <w:r w:rsidRPr="007216F2">
        <w:rPr>
          <w:color w:val="000000"/>
          <w:sz w:val="28"/>
          <w:szCs w:val="28"/>
        </w:rPr>
        <w:t xml:space="preserve"> </w:t>
      </w:r>
      <w:r w:rsidRPr="000C1FD7">
        <w:rPr>
          <w:color w:val="000000"/>
          <w:sz w:val="28"/>
          <w:szCs w:val="28"/>
          <w:lang w:val="uk-UA"/>
        </w:rPr>
        <w:t>викладач</w:t>
      </w:r>
      <w:r>
        <w:rPr>
          <w:color w:val="000000"/>
          <w:sz w:val="28"/>
          <w:szCs w:val="28"/>
          <w:lang w:val="uk-UA"/>
        </w:rPr>
        <w:t>-наставник</w:t>
      </w:r>
      <w:r w:rsidRPr="007216F2">
        <w:rPr>
          <w:color w:val="000000"/>
          <w:sz w:val="28"/>
          <w:szCs w:val="28"/>
        </w:rPr>
        <w:t xml:space="preserve"> в </w:t>
      </w:r>
      <w:proofErr w:type="spellStart"/>
      <w:r w:rsidRPr="007216F2">
        <w:rPr>
          <w:color w:val="000000"/>
          <w:sz w:val="28"/>
          <w:szCs w:val="28"/>
        </w:rPr>
        <w:t>роботі</w:t>
      </w:r>
      <w:proofErr w:type="spellEnd"/>
      <w:r w:rsidRPr="007216F2">
        <w:rPr>
          <w:color w:val="000000"/>
          <w:sz w:val="28"/>
          <w:szCs w:val="28"/>
        </w:rPr>
        <w:t xml:space="preserve"> </w:t>
      </w:r>
      <w:proofErr w:type="spellStart"/>
      <w:r w:rsidRPr="007216F2">
        <w:rPr>
          <w:color w:val="000000"/>
          <w:sz w:val="28"/>
          <w:szCs w:val="28"/>
        </w:rPr>
        <w:t>зі</w:t>
      </w:r>
      <w:proofErr w:type="spellEnd"/>
      <w:r w:rsidRPr="007216F2">
        <w:rPr>
          <w:color w:val="000000"/>
          <w:sz w:val="28"/>
          <w:szCs w:val="28"/>
        </w:rPr>
        <w:t xml:space="preserve"> студентами: </w:t>
      </w:r>
    </w:p>
    <w:p w14:paraId="4A70313A" w14:textId="77777777" w:rsidR="000E0DF9" w:rsidRDefault="000E0DF9" w:rsidP="000E0DF9">
      <w:pPr>
        <w:jc w:val="center"/>
        <w:rPr>
          <w:b/>
          <w:bCs/>
          <w:color w:val="000000"/>
          <w:sz w:val="28"/>
          <w:szCs w:val="28"/>
          <w:lang w:val="uk-UA"/>
        </w:rPr>
      </w:pPr>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16F2">
        <w:rPr>
          <w:b/>
          <w:bCs/>
          <w:color w:val="000000"/>
          <w:sz w:val="28"/>
          <w:szCs w:val="28"/>
        </w:rPr>
        <w:br w:type="page"/>
      </w:r>
      <w:r>
        <w:rPr>
          <w:b/>
          <w:bCs/>
          <w:color w:val="000000"/>
          <w:sz w:val="28"/>
          <w:szCs w:val="28"/>
          <w:lang w:val="uk-UA"/>
        </w:rPr>
        <w:lastRenderedPageBreak/>
        <w:t>2.1.2.</w:t>
      </w:r>
      <w:r w:rsidRPr="007216F2">
        <w:rPr>
          <w:b/>
          <w:bCs/>
          <w:color w:val="000000"/>
          <w:sz w:val="28"/>
          <w:szCs w:val="28"/>
        </w:rPr>
        <w:t> </w:t>
      </w:r>
      <w:r>
        <w:rPr>
          <w:b/>
          <w:bCs/>
          <w:color w:val="000000"/>
          <w:sz w:val="28"/>
          <w:szCs w:val="28"/>
          <w:lang w:val="uk-UA"/>
        </w:rPr>
        <w:t xml:space="preserve">Алгоритм спостереження </w:t>
      </w:r>
    </w:p>
    <w:p w14:paraId="4D1D4EFE" w14:textId="77777777" w:rsidR="000E0DF9" w:rsidRDefault="000E0DF9" w:rsidP="000E0DF9">
      <w:pPr>
        <w:jc w:val="center"/>
        <w:rPr>
          <w:b/>
          <w:bCs/>
          <w:color w:val="000000"/>
          <w:sz w:val="28"/>
          <w:szCs w:val="28"/>
          <w:lang w:val="uk-UA"/>
        </w:rPr>
      </w:pPr>
      <w:r>
        <w:rPr>
          <w:b/>
          <w:bCs/>
          <w:color w:val="000000"/>
          <w:sz w:val="28"/>
          <w:szCs w:val="28"/>
          <w:lang w:val="uk-UA"/>
        </w:rPr>
        <w:t>за організацією освітнього процесу під час</w:t>
      </w:r>
      <w:r w:rsidRPr="00117CFA">
        <w:rPr>
          <w:b/>
          <w:bCs/>
          <w:color w:val="000000"/>
          <w:sz w:val="28"/>
          <w:szCs w:val="28"/>
        </w:rPr>
        <w:t xml:space="preserve"> </w:t>
      </w:r>
      <w:proofErr w:type="spellStart"/>
      <w:r w:rsidRPr="00117CFA">
        <w:rPr>
          <w:b/>
          <w:bCs/>
          <w:color w:val="000000"/>
          <w:sz w:val="28"/>
          <w:szCs w:val="28"/>
        </w:rPr>
        <w:t>відвід</w:t>
      </w:r>
      <w:r>
        <w:rPr>
          <w:b/>
          <w:bCs/>
          <w:color w:val="000000"/>
          <w:sz w:val="28"/>
          <w:szCs w:val="28"/>
          <w:lang w:val="uk-UA"/>
        </w:rPr>
        <w:t>ув</w:t>
      </w:r>
      <w:proofErr w:type="spellEnd"/>
      <w:r w:rsidRPr="00117CFA">
        <w:rPr>
          <w:b/>
          <w:bCs/>
          <w:color w:val="000000"/>
          <w:sz w:val="28"/>
          <w:szCs w:val="28"/>
        </w:rPr>
        <w:t>ан</w:t>
      </w:r>
      <w:r>
        <w:rPr>
          <w:b/>
          <w:bCs/>
          <w:color w:val="000000"/>
          <w:sz w:val="28"/>
          <w:szCs w:val="28"/>
          <w:lang w:val="uk-UA"/>
        </w:rPr>
        <w:t>ня</w:t>
      </w:r>
      <w:r w:rsidRPr="00117CFA">
        <w:rPr>
          <w:b/>
          <w:bCs/>
          <w:color w:val="000000"/>
          <w:sz w:val="28"/>
          <w:szCs w:val="28"/>
        </w:rPr>
        <w:t xml:space="preserve"> занять</w:t>
      </w:r>
      <w:r>
        <w:rPr>
          <w:b/>
          <w:bCs/>
          <w:color w:val="000000"/>
          <w:sz w:val="28"/>
          <w:szCs w:val="28"/>
          <w:lang w:val="uk-UA"/>
        </w:rPr>
        <w:t xml:space="preserve"> </w:t>
      </w:r>
    </w:p>
    <w:p w14:paraId="786C46B4" w14:textId="77777777" w:rsidR="000E0DF9" w:rsidRPr="00921FA6" w:rsidRDefault="000E0DF9" w:rsidP="000E0DF9">
      <w:pPr>
        <w:jc w:val="center"/>
        <w:rPr>
          <w:b/>
          <w:bCs/>
          <w:color w:val="000000"/>
          <w:sz w:val="28"/>
          <w:szCs w:val="28"/>
          <w:lang w:val="uk-UA"/>
        </w:rPr>
      </w:pPr>
      <w:r w:rsidRPr="00921FA6">
        <w:rPr>
          <w:b/>
          <w:bCs/>
          <w:color w:val="000000"/>
          <w:sz w:val="28"/>
          <w:szCs w:val="28"/>
          <w:lang w:val="uk-UA"/>
        </w:rPr>
        <w:t>досвідчених викладачів та практикантів</w:t>
      </w:r>
    </w:p>
    <w:p w14:paraId="6CE15ED3" w14:textId="77777777" w:rsidR="000E0DF9" w:rsidRPr="00752F63" w:rsidRDefault="000E0DF9" w:rsidP="000E0DF9">
      <w:pPr>
        <w:jc w:val="center"/>
        <w:rPr>
          <w:b/>
          <w:bCs/>
          <w:color w:val="000000"/>
          <w:sz w:val="28"/>
          <w:szCs w:val="28"/>
          <w:lang w:val="uk-UA"/>
        </w:rPr>
      </w:pPr>
    </w:p>
    <w:p w14:paraId="1CFFB32D" w14:textId="77777777" w:rsidR="000E0DF9" w:rsidRPr="00921FA6" w:rsidRDefault="000E0DF9" w:rsidP="000E0DF9">
      <w:pPr>
        <w:ind w:firstLine="709"/>
        <w:jc w:val="both"/>
        <w:rPr>
          <w:bCs/>
          <w:color w:val="000000"/>
          <w:sz w:val="28"/>
          <w:szCs w:val="28"/>
          <w:lang w:val="uk-UA"/>
        </w:rPr>
      </w:pPr>
      <w:r w:rsidRPr="00921FA6">
        <w:rPr>
          <w:bCs/>
          <w:color w:val="000000"/>
          <w:sz w:val="28"/>
          <w:szCs w:val="28"/>
          <w:lang w:val="uk-UA"/>
        </w:rPr>
        <w:t>Під час відвід</w:t>
      </w:r>
      <w:r>
        <w:rPr>
          <w:bCs/>
          <w:color w:val="000000"/>
          <w:sz w:val="28"/>
          <w:szCs w:val="28"/>
          <w:lang w:val="uk-UA"/>
        </w:rPr>
        <w:t>ув</w:t>
      </w:r>
      <w:r w:rsidRPr="00921FA6">
        <w:rPr>
          <w:bCs/>
          <w:color w:val="000000"/>
          <w:sz w:val="28"/>
          <w:szCs w:val="28"/>
          <w:lang w:val="uk-UA"/>
        </w:rPr>
        <w:t>ан</w:t>
      </w:r>
      <w:r>
        <w:rPr>
          <w:bCs/>
          <w:color w:val="000000"/>
          <w:sz w:val="28"/>
          <w:szCs w:val="28"/>
          <w:lang w:val="uk-UA"/>
        </w:rPr>
        <w:t xml:space="preserve">ня навчальних </w:t>
      </w:r>
      <w:r w:rsidRPr="00921FA6">
        <w:rPr>
          <w:bCs/>
          <w:color w:val="000000"/>
          <w:sz w:val="28"/>
          <w:szCs w:val="28"/>
          <w:lang w:val="uk-UA"/>
        </w:rPr>
        <w:t>занят</w:t>
      </w:r>
      <w:r>
        <w:rPr>
          <w:bCs/>
          <w:color w:val="000000"/>
          <w:sz w:val="28"/>
          <w:szCs w:val="28"/>
          <w:lang w:val="uk-UA"/>
        </w:rPr>
        <w:t>ь, які проводяться</w:t>
      </w:r>
      <w:r w:rsidRPr="00921FA6">
        <w:rPr>
          <w:bCs/>
          <w:color w:val="000000"/>
          <w:sz w:val="28"/>
          <w:szCs w:val="28"/>
          <w:lang w:val="uk-UA"/>
        </w:rPr>
        <w:t xml:space="preserve"> </w:t>
      </w:r>
      <w:r>
        <w:rPr>
          <w:bCs/>
          <w:color w:val="000000"/>
          <w:sz w:val="28"/>
          <w:szCs w:val="28"/>
          <w:lang w:val="uk-UA"/>
        </w:rPr>
        <w:t xml:space="preserve">досвідченими викладачами або </w:t>
      </w:r>
      <w:r w:rsidRPr="00921FA6">
        <w:rPr>
          <w:bCs/>
          <w:color w:val="000000"/>
          <w:sz w:val="28"/>
          <w:szCs w:val="28"/>
          <w:lang w:val="uk-UA"/>
        </w:rPr>
        <w:t>практикант</w:t>
      </w:r>
      <w:r>
        <w:rPr>
          <w:bCs/>
          <w:color w:val="000000"/>
          <w:sz w:val="28"/>
          <w:szCs w:val="28"/>
          <w:lang w:val="uk-UA"/>
        </w:rPr>
        <w:t>а</w:t>
      </w:r>
      <w:r w:rsidRPr="00921FA6">
        <w:rPr>
          <w:bCs/>
          <w:color w:val="000000"/>
          <w:sz w:val="28"/>
          <w:szCs w:val="28"/>
          <w:lang w:val="uk-UA"/>
        </w:rPr>
        <w:t>м</w:t>
      </w:r>
      <w:r>
        <w:rPr>
          <w:bCs/>
          <w:color w:val="000000"/>
          <w:sz w:val="28"/>
          <w:szCs w:val="28"/>
          <w:lang w:val="uk-UA"/>
        </w:rPr>
        <w:t>и</w:t>
      </w:r>
      <w:r w:rsidRPr="00921FA6">
        <w:rPr>
          <w:bCs/>
          <w:color w:val="000000"/>
          <w:sz w:val="28"/>
          <w:szCs w:val="28"/>
          <w:lang w:val="uk-UA"/>
        </w:rPr>
        <w:t xml:space="preserve">, доцільно </w:t>
      </w:r>
      <w:r>
        <w:rPr>
          <w:bCs/>
          <w:color w:val="000000"/>
          <w:sz w:val="28"/>
          <w:szCs w:val="28"/>
          <w:lang w:val="uk-UA"/>
        </w:rPr>
        <w:t>здійснювати психолого-педагогічні спостереження за способами взаємодії та діяльності провідних суб’єктів освітнього процесу, здійснюючи їх аналіз за наступним алгоритмом</w:t>
      </w:r>
      <w:r w:rsidRPr="00921FA6">
        <w:rPr>
          <w:bCs/>
          <w:color w:val="000000"/>
          <w:sz w:val="28"/>
          <w:szCs w:val="28"/>
          <w:lang w:val="uk-UA"/>
        </w:rPr>
        <w:t>:</w:t>
      </w:r>
    </w:p>
    <w:p w14:paraId="188975D4" w14:textId="77777777" w:rsidR="000E0DF9" w:rsidRDefault="000E0DF9" w:rsidP="000E0DF9">
      <w:pPr>
        <w:ind w:firstLine="709"/>
        <w:jc w:val="both"/>
        <w:rPr>
          <w:bCs/>
          <w:color w:val="000000"/>
          <w:sz w:val="28"/>
          <w:szCs w:val="28"/>
          <w:lang w:val="uk-UA"/>
        </w:rPr>
      </w:pPr>
      <w:r w:rsidRPr="0075086D">
        <w:rPr>
          <w:bCs/>
          <w:color w:val="000000"/>
          <w:sz w:val="28"/>
          <w:szCs w:val="28"/>
          <w:lang w:val="uk-UA"/>
        </w:rPr>
        <w:t xml:space="preserve">1. </w:t>
      </w:r>
      <w:r w:rsidRPr="0075086D">
        <w:rPr>
          <w:bCs/>
          <w:color w:val="000000"/>
          <w:sz w:val="28"/>
          <w:szCs w:val="28"/>
          <w:u w:val="single"/>
          <w:lang w:val="uk-UA"/>
        </w:rPr>
        <w:t>Науковість</w:t>
      </w:r>
      <w:r>
        <w:rPr>
          <w:bCs/>
          <w:color w:val="000000"/>
          <w:sz w:val="28"/>
          <w:szCs w:val="28"/>
          <w:lang w:val="uk-UA"/>
        </w:rPr>
        <w:t xml:space="preserve"> </w:t>
      </w:r>
      <w:r w:rsidRPr="0075086D">
        <w:rPr>
          <w:bCs/>
          <w:color w:val="000000"/>
          <w:sz w:val="28"/>
          <w:szCs w:val="28"/>
          <w:lang w:val="uk-UA"/>
        </w:rPr>
        <w:t xml:space="preserve">– чітке і аргументоване </w:t>
      </w:r>
      <w:r>
        <w:rPr>
          <w:bCs/>
          <w:color w:val="000000"/>
          <w:sz w:val="28"/>
          <w:szCs w:val="28"/>
          <w:lang w:val="uk-UA"/>
        </w:rPr>
        <w:t>викладе</w:t>
      </w:r>
      <w:r w:rsidRPr="0075086D">
        <w:rPr>
          <w:bCs/>
          <w:color w:val="000000"/>
          <w:sz w:val="28"/>
          <w:szCs w:val="28"/>
          <w:lang w:val="uk-UA"/>
        </w:rPr>
        <w:t xml:space="preserve">ння </w:t>
      </w:r>
      <w:r>
        <w:rPr>
          <w:bCs/>
          <w:color w:val="000000"/>
          <w:sz w:val="28"/>
          <w:szCs w:val="28"/>
          <w:lang w:val="uk-UA"/>
        </w:rPr>
        <w:t xml:space="preserve">навчальної інформації з означеної </w:t>
      </w:r>
      <w:r w:rsidRPr="0075086D">
        <w:rPr>
          <w:bCs/>
          <w:color w:val="000000"/>
          <w:sz w:val="28"/>
          <w:szCs w:val="28"/>
          <w:lang w:val="uk-UA"/>
        </w:rPr>
        <w:t>наукової</w:t>
      </w:r>
      <w:r>
        <w:rPr>
          <w:bCs/>
          <w:color w:val="000000"/>
          <w:sz w:val="28"/>
          <w:szCs w:val="28"/>
          <w:lang w:val="uk-UA"/>
        </w:rPr>
        <w:t xml:space="preserve"> </w:t>
      </w:r>
      <w:r w:rsidRPr="0075086D">
        <w:rPr>
          <w:bCs/>
          <w:color w:val="000000"/>
          <w:sz w:val="28"/>
          <w:szCs w:val="28"/>
          <w:lang w:val="uk-UA"/>
        </w:rPr>
        <w:t xml:space="preserve">проблеми, </w:t>
      </w:r>
      <w:r>
        <w:rPr>
          <w:bCs/>
          <w:color w:val="000000"/>
          <w:sz w:val="28"/>
          <w:szCs w:val="28"/>
          <w:lang w:val="uk-UA"/>
        </w:rPr>
        <w:t xml:space="preserve">її </w:t>
      </w:r>
      <w:r w:rsidRPr="0075086D">
        <w:rPr>
          <w:bCs/>
          <w:color w:val="000000"/>
          <w:sz w:val="28"/>
          <w:szCs w:val="28"/>
          <w:lang w:val="uk-UA"/>
        </w:rPr>
        <w:t xml:space="preserve">відповідність сучасному рівню розвитку </w:t>
      </w:r>
      <w:r>
        <w:rPr>
          <w:bCs/>
          <w:color w:val="000000"/>
          <w:sz w:val="28"/>
          <w:szCs w:val="28"/>
          <w:lang w:val="uk-UA"/>
        </w:rPr>
        <w:t xml:space="preserve">германських мов /зарубіжної літератури, посилання на найсучасніші наукові джерела, концепції, підходи, </w:t>
      </w:r>
      <w:r w:rsidRPr="00037616">
        <w:rPr>
          <w:bCs/>
          <w:color w:val="000000"/>
          <w:sz w:val="28"/>
          <w:szCs w:val="28"/>
          <w:lang w:val="uk-UA"/>
        </w:rPr>
        <w:t>повідомлення</w:t>
      </w:r>
      <w:r>
        <w:rPr>
          <w:bCs/>
          <w:color w:val="000000"/>
          <w:sz w:val="28"/>
          <w:szCs w:val="28"/>
          <w:lang w:val="uk-UA"/>
        </w:rPr>
        <w:t xml:space="preserve"> </w:t>
      </w:r>
      <w:r w:rsidRPr="00037616">
        <w:rPr>
          <w:bCs/>
          <w:color w:val="000000"/>
          <w:sz w:val="28"/>
          <w:szCs w:val="28"/>
          <w:lang w:val="uk-UA"/>
        </w:rPr>
        <w:t>літератури до теми</w:t>
      </w:r>
      <w:r>
        <w:rPr>
          <w:bCs/>
          <w:color w:val="000000"/>
          <w:sz w:val="28"/>
          <w:szCs w:val="28"/>
          <w:lang w:val="uk-UA"/>
        </w:rPr>
        <w:t>.</w:t>
      </w:r>
    </w:p>
    <w:p w14:paraId="6C7A0D7F" w14:textId="77777777" w:rsidR="000E0DF9" w:rsidRDefault="000E0DF9" w:rsidP="000E0DF9">
      <w:pPr>
        <w:ind w:firstLine="709"/>
        <w:jc w:val="both"/>
        <w:rPr>
          <w:bCs/>
          <w:color w:val="000000"/>
          <w:sz w:val="28"/>
          <w:szCs w:val="28"/>
          <w:lang w:val="uk-UA"/>
        </w:rPr>
      </w:pPr>
      <w:r w:rsidRPr="0075086D">
        <w:rPr>
          <w:bCs/>
          <w:color w:val="000000"/>
          <w:sz w:val="28"/>
          <w:szCs w:val="28"/>
          <w:lang w:val="uk-UA"/>
        </w:rPr>
        <w:t>2.</w:t>
      </w:r>
      <w:r>
        <w:rPr>
          <w:bCs/>
          <w:color w:val="000000"/>
          <w:sz w:val="28"/>
          <w:szCs w:val="28"/>
          <w:lang w:val="uk-UA"/>
        </w:rPr>
        <w:t xml:space="preserve"> </w:t>
      </w:r>
      <w:r w:rsidRPr="00C57C95">
        <w:rPr>
          <w:bCs/>
          <w:color w:val="000000"/>
          <w:sz w:val="28"/>
          <w:szCs w:val="28"/>
          <w:u w:val="single"/>
          <w:lang w:val="uk-UA"/>
        </w:rPr>
        <w:t>Професійна спрямованість</w:t>
      </w:r>
      <w:r>
        <w:rPr>
          <w:bCs/>
          <w:color w:val="000000"/>
          <w:sz w:val="28"/>
          <w:szCs w:val="28"/>
          <w:lang w:val="uk-UA"/>
        </w:rPr>
        <w:t xml:space="preserve"> </w:t>
      </w:r>
      <w:r w:rsidRPr="0075086D">
        <w:rPr>
          <w:bCs/>
          <w:color w:val="000000"/>
          <w:sz w:val="28"/>
          <w:szCs w:val="28"/>
          <w:lang w:val="uk-UA"/>
        </w:rPr>
        <w:t>–</w:t>
      </w:r>
      <w:r>
        <w:rPr>
          <w:bCs/>
          <w:color w:val="000000"/>
          <w:sz w:val="28"/>
          <w:szCs w:val="28"/>
          <w:lang w:val="uk-UA"/>
        </w:rPr>
        <w:t xml:space="preserve"> </w:t>
      </w:r>
      <w:r w:rsidRPr="0075086D">
        <w:rPr>
          <w:bCs/>
          <w:color w:val="000000"/>
          <w:sz w:val="28"/>
          <w:szCs w:val="28"/>
          <w:lang w:val="uk-UA"/>
        </w:rPr>
        <w:t>поєдна</w:t>
      </w:r>
      <w:r>
        <w:rPr>
          <w:bCs/>
          <w:color w:val="000000"/>
          <w:sz w:val="28"/>
          <w:szCs w:val="28"/>
          <w:lang w:val="uk-UA"/>
        </w:rPr>
        <w:t>ння</w:t>
      </w:r>
      <w:r w:rsidRPr="0075086D">
        <w:rPr>
          <w:bCs/>
          <w:color w:val="000000"/>
          <w:sz w:val="28"/>
          <w:szCs w:val="28"/>
          <w:lang w:val="uk-UA"/>
        </w:rPr>
        <w:t xml:space="preserve"> теоретичн</w:t>
      </w:r>
      <w:r>
        <w:rPr>
          <w:bCs/>
          <w:color w:val="000000"/>
          <w:sz w:val="28"/>
          <w:szCs w:val="28"/>
          <w:lang w:val="uk-UA"/>
        </w:rPr>
        <w:t>ого</w:t>
      </w:r>
      <w:r w:rsidRPr="0075086D">
        <w:rPr>
          <w:bCs/>
          <w:color w:val="000000"/>
          <w:sz w:val="28"/>
          <w:szCs w:val="28"/>
          <w:lang w:val="uk-UA"/>
        </w:rPr>
        <w:t xml:space="preserve"> матеріал</w:t>
      </w:r>
      <w:r>
        <w:rPr>
          <w:bCs/>
          <w:color w:val="000000"/>
          <w:sz w:val="28"/>
          <w:szCs w:val="28"/>
          <w:lang w:val="uk-UA"/>
        </w:rPr>
        <w:t>у</w:t>
      </w:r>
      <w:r w:rsidRPr="0075086D">
        <w:rPr>
          <w:bCs/>
          <w:color w:val="000000"/>
          <w:sz w:val="28"/>
          <w:szCs w:val="28"/>
          <w:lang w:val="uk-UA"/>
        </w:rPr>
        <w:t xml:space="preserve"> з його</w:t>
      </w:r>
      <w:r>
        <w:rPr>
          <w:bCs/>
          <w:color w:val="000000"/>
          <w:sz w:val="28"/>
          <w:szCs w:val="28"/>
          <w:lang w:val="uk-UA"/>
        </w:rPr>
        <w:t xml:space="preserve"> </w:t>
      </w:r>
      <w:r w:rsidRPr="0075086D">
        <w:rPr>
          <w:bCs/>
          <w:color w:val="000000"/>
          <w:sz w:val="28"/>
          <w:szCs w:val="28"/>
          <w:lang w:val="uk-UA"/>
        </w:rPr>
        <w:t>практичним використанням у майбутній професійній діяльності</w:t>
      </w:r>
      <w:r>
        <w:rPr>
          <w:bCs/>
          <w:color w:val="000000"/>
          <w:sz w:val="28"/>
          <w:szCs w:val="28"/>
          <w:lang w:val="uk-UA"/>
        </w:rPr>
        <w:t xml:space="preserve">, </w:t>
      </w:r>
      <w:r w:rsidRPr="0075086D">
        <w:rPr>
          <w:bCs/>
          <w:color w:val="000000"/>
          <w:sz w:val="28"/>
          <w:szCs w:val="28"/>
          <w:lang w:val="uk-UA"/>
        </w:rPr>
        <w:t>наявність завдань для сам</w:t>
      </w:r>
      <w:r>
        <w:rPr>
          <w:bCs/>
          <w:color w:val="000000"/>
          <w:sz w:val="28"/>
          <w:szCs w:val="28"/>
          <w:lang w:val="uk-UA"/>
        </w:rPr>
        <w:t>остійного опрацювання матеріалу в контексті професії.</w:t>
      </w:r>
    </w:p>
    <w:p w14:paraId="2164A5EB" w14:textId="77777777" w:rsidR="000E0DF9" w:rsidRPr="007836A3" w:rsidRDefault="000E0DF9" w:rsidP="000E0DF9">
      <w:pPr>
        <w:ind w:firstLine="709"/>
        <w:jc w:val="both"/>
        <w:rPr>
          <w:bCs/>
          <w:color w:val="000000"/>
          <w:sz w:val="28"/>
          <w:szCs w:val="28"/>
          <w:lang w:val="uk-UA"/>
        </w:rPr>
      </w:pPr>
      <w:r>
        <w:rPr>
          <w:bCs/>
          <w:color w:val="000000"/>
          <w:sz w:val="28"/>
          <w:szCs w:val="28"/>
          <w:lang w:val="uk-UA"/>
        </w:rPr>
        <w:t>3</w:t>
      </w:r>
      <w:r w:rsidRPr="0075086D">
        <w:rPr>
          <w:bCs/>
          <w:color w:val="000000"/>
          <w:sz w:val="28"/>
          <w:szCs w:val="28"/>
          <w:lang w:val="uk-UA"/>
        </w:rPr>
        <w:t>.</w:t>
      </w:r>
      <w:r>
        <w:rPr>
          <w:bCs/>
          <w:color w:val="000000"/>
          <w:sz w:val="28"/>
          <w:szCs w:val="28"/>
          <w:lang w:val="uk-UA"/>
        </w:rPr>
        <w:t> </w:t>
      </w:r>
      <w:r w:rsidRPr="0075086D">
        <w:rPr>
          <w:bCs/>
          <w:color w:val="000000"/>
          <w:sz w:val="28"/>
          <w:szCs w:val="28"/>
          <w:u w:val="single"/>
          <w:lang w:val="uk-UA"/>
        </w:rPr>
        <w:t>С</w:t>
      </w:r>
      <w:r>
        <w:rPr>
          <w:bCs/>
          <w:color w:val="000000"/>
          <w:sz w:val="28"/>
          <w:szCs w:val="28"/>
          <w:u w:val="single"/>
          <w:lang w:val="uk-UA"/>
        </w:rPr>
        <w:t>истемна с</w:t>
      </w:r>
      <w:r w:rsidRPr="0075086D">
        <w:rPr>
          <w:bCs/>
          <w:color w:val="000000"/>
          <w:sz w:val="28"/>
          <w:szCs w:val="28"/>
          <w:u w:val="single"/>
          <w:lang w:val="uk-UA"/>
        </w:rPr>
        <w:t>труктурованість змісту</w:t>
      </w:r>
      <w:r w:rsidRPr="0075086D">
        <w:rPr>
          <w:bCs/>
          <w:color w:val="000000"/>
          <w:sz w:val="28"/>
          <w:szCs w:val="28"/>
          <w:lang w:val="uk-UA"/>
        </w:rPr>
        <w:t xml:space="preserve"> </w:t>
      </w:r>
      <w:r w:rsidRPr="0075086D">
        <w:rPr>
          <w:bCs/>
          <w:color w:val="000000"/>
          <w:sz w:val="28"/>
          <w:szCs w:val="28"/>
          <w:u w:val="single"/>
          <w:lang w:val="uk-UA"/>
        </w:rPr>
        <w:t>навчальної інформації</w:t>
      </w:r>
      <w:r>
        <w:rPr>
          <w:bCs/>
          <w:color w:val="000000"/>
          <w:sz w:val="28"/>
          <w:szCs w:val="28"/>
          <w:lang w:val="uk-UA"/>
        </w:rPr>
        <w:t xml:space="preserve"> </w:t>
      </w:r>
      <w:r w:rsidRPr="0075086D">
        <w:rPr>
          <w:bCs/>
          <w:color w:val="000000"/>
          <w:sz w:val="28"/>
          <w:szCs w:val="28"/>
          <w:lang w:val="uk-UA"/>
        </w:rPr>
        <w:t>–</w:t>
      </w:r>
      <w:r>
        <w:rPr>
          <w:bCs/>
          <w:color w:val="000000"/>
          <w:sz w:val="28"/>
          <w:szCs w:val="28"/>
          <w:lang w:val="uk-UA"/>
        </w:rPr>
        <w:t xml:space="preserve"> опора та </w:t>
      </w:r>
      <w:r w:rsidRPr="0075086D">
        <w:rPr>
          <w:bCs/>
          <w:color w:val="000000"/>
          <w:sz w:val="28"/>
          <w:szCs w:val="28"/>
          <w:lang w:val="uk-UA"/>
        </w:rPr>
        <w:t xml:space="preserve">зв’язок </w:t>
      </w:r>
      <w:r>
        <w:rPr>
          <w:bCs/>
          <w:color w:val="000000"/>
          <w:sz w:val="28"/>
          <w:szCs w:val="28"/>
          <w:lang w:val="uk-UA"/>
        </w:rPr>
        <w:t xml:space="preserve">нового матеріалу </w:t>
      </w:r>
      <w:r w:rsidRPr="0075086D">
        <w:rPr>
          <w:bCs/>
          <w:color w:val="000000"/>
          <w:sz w:val="28"/>
          <w:szCs w:val="28"/>
          <w:lang w:val="uk-UA"/>
        </w:rPr>
        <w:t>з</w:t>
      </w:r>
      <w:r>
        <w:rPr>
          <w:bCs/>
          <w:color w:val="000000"/>
          <w:sz w:val="28"/>
          <w:szCs w:val="28"/>
          <w:lang w:val="uk-UA"/>
        </w:rPr>
        <w:t xml:space="preserve"> </w:t>
      </w:r>
      <w:r w:rsidRPr="0075086D">
        <w:rPr>
          <w:bCs/>
          <w:color w:val="000000"/>
          <w:sz w:val="28"/>
          <w:szCs w:val="28"/>
          <w:lang w:val="uk-UA"/>
        </w:rPr>
        <w:t>попередн</w:t>
      </w:r>
      <w:r>
        <w:rPr>
          <w:bCs/>
          <w:color w:val="000000"/>
          <w:sz w:val="28"/>
          <w:szCs w:val="28"/>
          <w:lang w:val="uk-UA"/>
        </w:rPr>
        <w:t>ьо засвоєни</w:t>
      </w:r>
      <w:r w:rsidRPr="0075086D">
        <w:rPr>
          <w:bCs/>
          <w:color w:val="000000"/>
          <w:sz w:val="28"/>
          <w:szCs w:val="28"/>
          <w:lang w:val="uk-UA"/>
        </w:rPr>
        <w:t>м</w:t>
      </w:r>
      <w:r>
        <w:rPr>
          <w:bCs/>
          <w:color w:val="000000"/>
          <w:sz w:val="28"/>
          <w:szCs w:val="28"/>
          <w:lang w:val="uk-UA"/>
        </w:rPr>
        <w:t>и студентами темами/</w:t>
      </w:r>
      <w:r w:rsidRPr="0075086D">
        <w:rPr>
          <w:bCs/>
          <w:color w:val="000000"/>
          <w:sz w:val="28"/>
          <w:szCs w:val="28"/>
          <w:lang w:val="uk-UA"/>
        </w:rPr>
        <w:t xml:space="preserve">розділами </w:t>
      </w:r>
      <w:r>
        <w:rPr>
          <w:bCs/>
          <w:color w:val="000000"/>
          <w:sz w:val="28"/>
          <w:szCs w:val="28"/>
          <w:lang w:val="uk-UA"/>
        </w:rPr>
        <w:t xml:space="preserve">дисципліни, </w:t>
      </w:r>
      <w:r w:rsidRPr="0075086D">
        <w:rPr>
          <w:bCs/>
          <w:color w:val="000000"/>
          <w:sz w:val="28"/>
          <w:szCs w:val="28"/>
          <w:lang w:val="uk-UA"/>
        </w:rPr>
        <w:t>повідомлення головних питань</w:t>
      </w:r>
      <w:r>
        <w:rPr>
          <w:bCs/>
          <w:color w:val="000000"/>
          <w:sz w:val="28"/>
          <w:szCs w:val="28"/>
          <w:lang w:val="uk-UA"/>
        </w:rPr>
        <w:t xml:space="preserve"> теми</w:t>
      </w:r>
      <w:r w:rsidRPr="0075086D">
        <w:rPr>
          <w:bCs/>
          <w:color w:val="000000"/>
          <w:sz w:val="28"/>
          <w:szCs w:val="28"/>
          <w:lang w:val="uk-UA"/>
        </w:rPr>
        <w:t xml:space="preserve">, </w:t>
      </w:r>
      <w:r>
        <w:rPr>
          <w:bCs/>
          <w:color w:val="000000"/>
          <w:sz w:val="28"/>
          <w:szCs w:val="28"/>
          <w:lang w:val="uk-UA"/>
        </w:rPr>
        <w:t>моделюва</w:t>
      </w:r>
      <w:r w:rsidRPr="0075086D">
        <w:rPr>
          <w:bCs/>
          <w:color w:val="000000"/>
          <w:sz w:val="28"/>
          <w:szCs w:val="28"/>
          <w:lang w:val="uk-UA"/>
        </w:rPr>
        <w:t xml:space="preserve">ння проблемних </w:t>
      </w:r>
      <w:r>
        <w:rPr>
          <w:bCs/>
          <w:color w:val="000000"/>
          <w:sz w:val="28"/>
          <w:szCs w:val="28"/>
          <w:lang w:val="uk-UA"/>
        </w:rPr>
        <w:t>ситуацій для</w:t>
      </w:r>
      <w:r w:rsidRPr="0075086D">
        <w:rPr>
          <w:bCs/>
          <w:color w:val="000000"/>
          <w:sz w:val="28"/>
          <w:szCs w:val="28"/>
          <w:lang w:val="uk-UA"/>
        </w:rPr>
        <w:t xml:space="preserve"> активізаці</w:t>
      </w:r>
      <w:r>
        <w:rPr>
          <w:bCs/>
          <w:color w:val="000000"/>
          <w:sz w:val="28"/>
          <w:szCs w:val="28"/>
          <w:lang w:val="uk-UA"/>
        </w:rPr>
        <w:t>ї</w:t>
      </w:r>
      <w:r w:rsidRPr="0075086D">
        <w:rPr>
          <w:bCs/>
          <w:color w:val="000000"/>
          <w:sz w:val="28"/>
          <w:szCs w:val="28"/>
          <w:lang w:val="uk-UA"/>
        </w:rPr>
        <w:t xml:space="preserve"> мислення</w:t>
      </w:r>
      <w:r>
        <w:rPr>
          <w:bCs/>
          <w:color w:val="000000"/>
          <w:sz w:val="28"/>
          <w:szCs w:val="28"/>
          <w:lang w:val="uk-UA"/>
        </w:rPr>
        <w:t xml:space="preserve"> студентів</w:t>
      </w:r>
      <w:r w:rsidRPr="0075086D">
        <w:rPr>
          <w:bCs/>
          <w:color w:val="000000"/>
          <w:sz w:val="28"/>
          <w:szCs w:val="28"/>
          <w:lang w:val="uk-UA"/>
        </w:rPr>
        <w:t>,</w:t>
      </w:r>
      <w:r>
        <w:rPr>
          <w:bCs/>
          <w:color w:val="000000"/>
          <w:sz w:val="28"/>
          <w:szCs w:val="28"/>
          <w:lang w:val="uk-UA"/>
        </w:rPr>
        <w:t xml:space="preserve"> </w:t>
      </w:r>
      <w:r w:rsidRPr="00037616">
        <w:rPr>
          <w:bCs/>
          <w:color w:val="000000"/>
          <w:sz w:val="28"/>
          <w:szCs w:val="28"/>
          <w:lang w:val="uk-UA"/>
        </w:rPr>
        <w:t xml:space="preserve">виокремлення </w:t>
      </w:r>
      <w:r>
        <w:rPr>
          <w:bCs/>
          <w:color w:val="000000"/>
          <w:sz w:val="28"/>
          <w:szCs w:val="28"/>
          <w:lang w:val="uk-UA"/>
        </w:rPr>
        <w:t xml:space="preserve">узагальнень </w:t>
      </w:r>
      <w:r w:rsidRPr="00037616">
        <w:rPr>
          <w:bCs/>
          <w:color w:val="000000"/>
          <w:sz w:val="28"/>
          <w:szCs w:val="28"/>
          <w:lang w:val="uk-UA"/>
        </w:rPr>
        <w:t xml:space="preserve">та </w:t>
      </w:r>
      <w:r>
        <w:rPr>
          <w:bCs/>
          <w:color w:val="000000"/>
          <w:sz w:val="28"/>
          <w:szCs w:val="28"/>
          <w:lang w:val="uk-UA"/>
        </w:rPr>
        <w:t xml:space="preserve">чітке формулювання </w:t>
      </w:r>
      <w:r w:rsidRPr="00037616">
        <w:rPr>
          <w:bCs/>
          <w:color w:val="000000"/>
          <w:sz w:val="28"/>
          <w:szCs w:val="28"/>
          <w:lang w:val="uk-UA"/>
        </w:rPr>
        <w:t>висновк</w:t>
      </w:r>
      <w:r>
        <w:rPr>
          <w:bCs/>
          <w:color w:val="000000"/>
          <w:sz w:val="28"/>
          <w:szCs w:val="28"/>
          <w:lang w:val="uk-UA"/>
        </w:rPr>
        <w:t>ів, визначень провідних понять і термінів.</w:t>
      </w:r>
    </w:p>
    <w:p w14:paraId="2D3DE7B0" w14:textId="77777777" w:rsidR="000E0DF9" w:rsidRPr="00117CFA" w:rsidRDefault="000E0DF9" w:rsidP="000E0DF9">
      <w:pPr>
        <w:ind w:firstLine="709"/>
        <w:jc w:val="both"/>
        <w:rPr>
          <w:bCs/>
          <w:color w:val="000000"/>
          <w:sz w:val="28"/>
          <w:szCs w:val="28"/>
        </w:rPr>
      </w:pPr>
      <w:r>
        <w:rPr>
          <w:bCs/>
          <w:color w:val="000000"/>
          <w:sz w:val="28"/>
          <w:szCs w:val="28"/>
          <w:lang w:val="uk-UA"/>
        </w:rPr>
        <w:t>4</w:t>
      </w:r>
      <w:r w:rsidRPr="00876CD4">
        <w:rPr>
          <w:bCs/>
          <w:color w:val="000000"/>
          <w:sz w:val="28"/>
          <w:szCs w:val="28"/>
          <w:lang w:val="uk-UA"/>
        </w:rPr>
        <w:t xml:space="preserve">. </w:t>
      </w:r>
      <w:proofErr w:type="spellStart"/>
      <w:r w:rsidRPr="00876CD4">
        <w:rPr>
          <w:bCs/>
          <w:color w:val="000000"/>
          <w:sz w:val="28"/>
          <w:szCs w:val="28"/>
          <w:u w:val="single"/>
        </w:rPr>
        <w:t>Організ</w:t>
      </w:r>
      <w:r w:rsidRPr="00876CD4">
        <w:rPr>
          <w:bCs/>
          <w:color w:val="000000"/>
          <w:sz w:val="28"/>
          <w:szCs w:val="28"/>
          <w:u w:val="single"/>
          <w:lang w:val="uk-UA"/>
        </w:rPr>
        <w:t>ован</w:t>
      </w:r>
      <w:proofErr w:type="spellEnd"/>
      <w:r w:rsidRPr="00876CD4">
        <w:rPr>
          <w:bCs/>
          <w:color w:val="000000"/>
          <w:sz w:val="28"/>
          <w:szCs w:val="28"/>
          <w:u w:val="single"/>
        </w:rPr>
        <w:t>і</w:t>
      </w:r>
      <w:proofErr w:type="spellStart"/>
      <w:r w:rsidRPr="00876CD4">
        <w:rPr>
          <w:bCs/>
          <w:color w:val="000000"/>
          <w:sz w:val="28"/>
          <w:szCs w:val="28"/>
          <w:u w:val="single"/>
          <w:lang w:val="uk-UA"/>
        </w:rPr>
        <w:t>сть</w:t>
      </w:r>
      <w:proofErr w:type="spellEnd"/>
      <w:r w:rsidRPr="00876CD4">
        <w:rPr>
          <w:bCs/>
          <w:color w:val="000000"/>
          <w:sz w:val="28"/>
          <w:szCs w:val="28"/>
          <w:u w:val="single"/>
        </w:rPr>
        <w:t xml:space="preserve"> </w:t>
      </w:r>
      <w:r w:rsidRPr="00876CD4">
        <w:rPr>
          <w:bCs/>
          <w:color w:val="000000"/>
          <w:sz w:val="28"/>
          <w:szCs w:val="28"/>
          <w:u w:val="single"/>
          <w:lang w:val="uk-UA"/>
        </w:rPr>
        <w:t>дидактичної взаємодії</w:t>
      </w:r>
      <w:r>
        <w:rPr>
          <w:bCs/>
          <w:color w:val="000000"/>
          <w:sz w:val="28"/>
          <w:szCs w:val="28"/>
          <w:lang w:val="uk-UA"/>
        </w:rPr>
        <w:t xml:space="preserve"> на </w:t>
      </w:r>
      <w:proofErr w:type="spellStart"/>
      <w:r w:rsidRPr="00117CFA">
        <w:rPr>
          <w:bCs/>
          <w:color w:val="000000"/>
          <w:sz w:val="28"/>
          <w:szCs w:val="28"/>
        </w:rPr>
        <w:t>занятт</w:t>
      </w:r>
      <w:proofErr w:type="spellEnd"/>
      <w:r>
        <w:rPr>
          <w:bCs/>
          <w:color w:val="000000"/>
          <w:sz w:val="28"/>
          <w:szCs w:val="28"/>
          <w:lang w:val="uk-UA"/>
        </w:rPr>
        <w:t>і</w:t>
      </w:r>
      <w:r w:rsidRPr="00117CFA">
        <w:rPr>
          <w:bCs/>
          <w:color w:val="000000"/>
          <w:sz w:val="28"/>
          <w:szCs w:val="28"/>
        </w:rPr>
        <w:t>:</w:t>
      </w:r>
    </w:p>
    <w:p w14:paraId="3AEE1112" w14:textId="77777777" w:rsidR="000E0DF9" w:rsidRPr="00117CFA" w:rsidRDefault="000E0DF9" w:rsidP="000E0DF9">
      <w:pPr>
        <w:ind w:firstLine="709"/>
        <w:jc w:val="both"/>
        <w:rPr>
          <w:bCs/>
          <w:color w:val="000000"/>
          <w:sz w:val="28"/>
          <w:szCs w:val="28"/>
        </w:rPr>
      </w:pPr>
      <w:r w:rsidRPr="00117CFA">
        <w:rPr>
          <w:bCs/>
          <w:color w:val="000000"/>
          <w:sz w:val="28"/>
          <w:szCs w:val="28"/>
        </w:rPr>
        <w:t xml:space="preserve">– </w:t>
      </w:r>
      <w:r>
        <w:rPr>
          <w:bCs/>
          <w:color w:val="000000"/>
          <w:sz w:val="28"/>
          <w:szCs w:val="28"/>
          <w:lang w:val="uk-UA"/>
        </w:rPr>
        <w:t>стеження</w:t>
      </w:r>
      <w:r w:rsidRPr="00117CFA">
        <w:rPr>
          <w:bCs/>
          <w:color w:val="000000"/>
          <w:sz w:val="28"/>
          <w:szCs w:val="28"/>
        </w:rPr>
        <w:t xml:space="preserve"> </w:t>
      </w:r>
      <w:r>
        <w:rPr>
          <w:bCs/>
          <w:color w:val="000000"/>
          <w:sz w:val="28"/>
          <w:szCs w:val="28"/>
          <w:lang w:val="uk-UA"/>
        </w:rPr>
        <w:t xml:space="preserve">та </w:t>
      </w:r>
      <w:proofErr w:type="spellStart"/>
      <w:r>
        <w:rPr>
          <w:bCs/>
          <w:color w:val="000000"/>
          <w:sz w:val="28"/>
          <w:szCs w:val="28"/>
          <w:lang w:val="uk-UA"/>
        </w:rPr>
        <w:t>оператив</w:t>
      </w:r>
      <w:r w:rsidRPr="00117CFA">
        <w:rPr>
          <w:bCs/>
          <w:color w:val="000000"/>
          <w:sz w:val="28"/>
          <w:szCs w:val="28"/>
        </w:rPr>
        <w:t>ний</w:t>
      </w:r>
      <w:proofErr w:type="spellEnd"/>
      <w:r w:rsidRPr="00117CFA">
        <w:rPr>
          <w:bCs/>
          <w:color w:val="000000"/>
          <w:sz w:val="28"/>
          <w:szCs w:val="28"/>
        </w:rPr>
        <w:t xml:space="preserve"> </w:t>
      </w:r>
      <w:proofErr w:type="spellStart"/>
      <w:r w:rsidRPr="00117CFA">
        <w:rPr>
          <w:bCs/>
          <w:color w:val="000000"/>
          <w:sz w:val="28"/>
          <w:szCs w:val="28"/>
        </w:rPr>
        <w:t>аналіз</w:t>
      </w:r>
      <w:proofErr w:type="spellEnd"/>
      <w:r w:rsidRPr="00117CFA">
        <w:rPr>
          <w:bCs/>
          <w:color w:val="000000"/>
          <w:sz w:val="28"/>
          <w:szCs w:val="28"/>
        </w:rPr>
        <w:t xml:space="preserve"> </w:t>
      </w:r>
      <w:r>
        <w:rPr>
          <w:bCs/>
          <w:color w:val="000000"/>
          <w:sz w:val="28"/>
          <w:szCs w:val="28"/>
          <w:lang w:val="uk-UA"/>
        </w:rPr>
        <w:t xml:space="preserve">з боку викладача способів і якості </w:t>
      </w:r>
      <w:proofErr w:type="spellStart"/>
      <w:r>
        <w:rPr>
          <w:bCs/>
          <w:color w:val="000000"/>
          <w:sz w:val="28"/>
          <w:szCs w:val="28"/>
          <w:lang w:val="uk-UA"/>
        </w:rPr>
        <w:t>виконува</w:t>
      </w:r>
      <w:proofErr w:type="spellEnd"/>
      <w:r w:rsidRPr="00117CFA">
        <w:rPr>
          <w:bCs/>
          <w:color w:val="000000"/>
          <w:sz w:val="28"/>
          <w:szCs w:val="28"/>
        </w:rPr>
        <w:t xml:space="preserve">них студентами </w:t>
      </w:r>
      <w:proofErr w:type="spellStart"/>
      <w:r w:rsidRPr="00117CFA">
        <w:rPr>
          <w:bCs/>
          <w:color w:val="000000"/>
          <w:sz w:val="28"/>
          <w:szCs w:val="28"/>
        </w:rPr>
        <w:t>практичних</w:t>
      </w:r>
      <w:proofErr w:type="spellEnd"/>
      <w:r>
        <w:rPr>
          <w:bCs/>
          <w:color w:val="000000"/>
          <w:sz w:val="28"/>
          <w:szCs w:val="28"/>
          <w:lang w:val="uk-UA"/>
        </w:rPr>
        <w:t xml:space="preserve"> </w:t>
      </w:r>
      <w:proofErr w:type="spellStart"/>
      <w:r w:rsidRPr="00117CFA">
        <w:rPr>
          <w:bCs/>
          <w:color w:val="000000"/>
          <w:sz w:val="28"/>
          <w:szCs w:val="28"/>
        </w:rPr>
        <w:t>завдань</w:t>
      </w:r>
      <w:proofErr w:type="spellEnd"/>
      <w:r w:rsidRPr="00117CFA">
        <w:rPr>
          <w:bCs/>
          <w:color w:val="000000"/>
          <w:sz w:val="28"/>
          <w:szCs w:val="28"/>
        </w:rPr>
        <w:t xml:space="preserve"> (</w:t>
      </w:r>
      <w:proofErr w:type="spellStart"/>
      <w:r w:rsidRPr="00117CFA">
        <w:rPr>
          <w:bCs/>
          <w:color w:val="000000"/>
          <w:sz w:val="28"/>
          <w:szCs w:val="28"/>
        </w:rPr>
        <w:t>відповідей</w:t>
      </w:r>
      <w:proofErr w:type="spellEnd"/>
      <w:r w:rsidRPr="00117CFA">
        <w:rPr>
          <w:bCs/>
          <w:color w:val="000000"/>
          <w:sz w:val="28"/>
          <w:szCs w:val="28"/>
        </w:rPr>
        <w:t xml:space="preserve">), </w:t>
      </w:r>
      <w:proofErr w:type="spellStart"/>
      <w:r w:rsidRPr="00117CFA">
        <w:rPr>
          <w:bCs/>
          <w:color w:val="000000"/>
          <w:sz w:val="28"/>
          <w:szCs w:val="28"/>
        </w:rPr>
        <w:t>допомога</w:t>
      </w:r>
      <w:proofErr w:type="spellEnd"/>
      <w:r w:rsidRPr="00117CFA">
        <w:rPr>
          <w:bCs/>
          <w:color w:val="000000"/>
          <w:sz w:val="28"/>
          <w:szCs w:val="28"/>
        </w:rPr>
        <w:t xml:space="preserve"> у </w:t>
      </w:r>
      <w:proofErr w:type="spellStart"/>
      <w:r w:rsidRPr="00117CFA">
        <w:rPr>
          <w:bCs/>
          <w:color w:val="000000"/>
          <w:sz w:val="28"/>
          <w:szCs w:val="28"/>
        </w:rPr>
        <w:t>їх</w:t>
      </w:r>
      <w:proofErr w:type="spellEnd"/>
      <w:r w:rsidRPr="00117CFA">
        <w:rPr>
          <w:bCs/>
          <w:color w:val="000000"/>
          <w:sz w:val="28"/>
          <w:szCs w:val="28"/>
        </w:rPr>
        <w:t xml:space="preserve"> </w:t>
      </w:r>
      <w:proofErr w:type="spellStart"/>
      <w:r w:rsidRPr="00117CFA">
        <w:rPr>
          <w:bCs/>
          <w:color w:val="000000"/>
          <w:sz w:val="28"/>
          <w:szCs w:val="28"/>
        </w:rPr>
        <w:t>виконанні</w:t>
      </w:r>
      <w:proofErr w:type="spellEnd"/>
      <w:r w:rsidRPr="00117CFA">
        <w:rPr>
          <w:bCs/>
          <w:color w:val="000000"/>
          <w:sz w:val="28"/>
          <w:szCs w:val="28"/>
        </w:rPr>
        <w:t>;</w:t>
      </w:r>
    </w:p>
    <w:p w14:paraId="5A11B9FA" w14:textId="77777777" w:rsidR="000E0DF9" w:rsidRPr="00117CFA" w:rsidRDefault="000E0DF9" w:rsidP="000E0DF9">
      <w:pPr>
        <w:ind w:firstLine="709"/>
        <w:jc w:val="both"/>
        <w:rPr>
          <w:bCs/>
          <w:color w:val="000000"/>
          <w:sz w:val="28"/>
          <w:szCs w:val="28"/>
        </w:rPr>
      </w:pPr>
      <w:r w:rsidRPr="00117CFA">
        <w:rPr>
          <w:bCs/>
          <w:color w:val="000000"/>
          <w:sz w:val="28"/>
          <w:szCs w:val="28"/>
        </w:rPr>
        <w:t xml:space="preserve">– оптимальна </w:t>
      </w:r>
      <w:proofErr w:type="spellStart"/>
      <w:r w:rsidRPr="00117CFA">
        <w:rPr>
          <w:bCs/>
          <w:color w:val="000000"/>
          <w:sz w:val="28"/>
          <w:szCs w:val="28"/>
        </w:rPr>
        <w:t>інформативність</w:t>
      </w:r>
      <w:proofErr w:type="spellEnd"/>
      <w:r w:rsidRPr="00117CFA">
        <w:rPr>
          <w:bCs/>
          <w:color w:val="000000"/>
          <w:sz w:val="28"/>
          <w:szCs w:val="28"/>
        </w:rPr>
        <w:t xml:space="preserve"> і </w:t>
      </w:r>
      <w:proofErr w:type="spellStart"/>
      <w:r w:rsidRPr="00117CFA">
        <w:rPr>
          <w:bCs/>
          <w:color w:val="000000"/>
          <w:sz w:val="28"/>
          <w:szCs w:val="28"/>
        </w:rPr>
        <w:t>наповненість</w:t>
      </w:r>
      <w:proofErr w:type="spellEnd"/>
      <w:r w:rsidRPr="00117CFA">
        <w:rPr>
          <w:bCs/>
          <w:color w:val="000000"/>
          <w:sz w:val="28"/>
          <w:szCs w:val="28"/>
        </w:rPr>
        <w:t xml:space="preserve"> </w:t>
      </w:r>
      <w:proofErr w:type="spellStart"/>
      <w:r w:rsidRPr="00117CFA">
        <w:rPr>
          <w:bCs/>
          <w:color w:val="000000"/>
          <w:sz w:val="28"/>
          <w:szCs w:val="28"/>
        </w:rPr>
        <w:t>навчального</w:t>
      </w:r>
      <w:proofErr w:type="spellEnd"/>
      <w:r w:rsidRPr="00117CFA">
        <w:rPr>
          <w:bCs/>
          <w:color w:val="000000"/>
          <w:sz w:val="28"/>
          <w:szCs w:val="28"/>
        </w:rPr>
        <w:t xml:space="preserve"> часу</w:t>
      </w:r>
      <w:r>
        <w:rPr>
          <w:bCs/>
          <w:color w:val="000000"/>
          <w:sz w:val="28"/>
          <w:szCs w:val="28"/>
          <w:lang w:val="uk-UA"/>
        </w:rPr>
        <w:t xml:space="preserve"> </w:t>
      </w:r>
      <w:proofErr w:type="spellStart"/>
      <w:r w:rsidRPr="00117CFA">
        <w:rPr>
          <w:bCs/>
          <w:color w:val="000000"/>
          <w:sz w:val="28"/>
          <w:szCs w:val="28"/>
        </w:rPr>
        <w:t>обговоренням</w:t>
      </w:r>
      <w:proofErr w:type="spellEnd"/>
      <w:r w:rsidRPr="00117CFA">
        <w:rPr>
          <w:bCs/>
          <w:color w:val="000000"/>
          <w:sz w:val="28"/>
          <w:szCs w:val="28"/>
        </w:rPr>
        <w:t xml:space="preserve"> </w:t>
      </w:r>
      <w:r>
        <w:rPr>
          <w:bCs/>
          <w:color w:val="000000"/>
          <w:sz w:val="28"/>
          <w:szCs w:val="28"/>
          <w:lang w:val="uk-UA"/>
        </w:rPr>
        <w:t xml:space="preserve">визначених </w:t>
      </w:r>
      <w:r w:rsidRPr="00117CFA">
        <w:rPr>
          <w:bCs/>
          <w:color w:val="000000"/>
          <w:sz w:val="28"/>
          <w:szCs w:val="28"/>
        </w:rPr>
        <w:t>проблем (</w:t>
      </w:r>
      <w:proofErr w:type="spellStart"/>
      <w:r w:rsidRPr="00117CFA">
        <w:rPr>
          <w:bCs/>
          <w:color w:val="000000"/>
          <w:sz w:val="28"/>
          <w:szCs w:val="28"/>
        </w:rPr>
        <w:t>виконанням</w:t>
      </w:r>
      <w:proofErr w:type="spellEnd"/>
      <w:r w:rsidRPr="00117CFA">
        <w:rPr>
          <w:bCs/>
          <w:color w:val="000000"/>
          <w:sz w:val="28"/>
          <w:szCs w:val="28"/>
        </w:rPr>
        <w:t xml:space="preserve"> </w:t>
      </w:r>
      <w:proofErr w:type="spellStart"/>
      <w:r w:rsidRPr="00117CFA">
        <w:rPr>
          <w:bCs/>
          <w:color w:val="000000"/>
          <w:sz w:val="28"/>
          <w:szCs w:val="28"/>
        </w:rPr>
        <w:t>практичних</w:t>
      </w:r>
      <w:proofErr w:type="spellEnd"/>
      <w:r w:rsidRPr="00117CFA">
        <w:rPr>
          <w:bCs/>
          <w:color w:val="000000"/>
          <w:sz w:val="28"/>
          <w:szCs w:val="28"/>
        </w:rPr>
        <w:t xml:space="preserve"> </w:t>
      </w:r>
      <w:proofErr w:type="spellStart"/>
      <w:r w:rsidRPr="00117CFA">
        <w:rPr>
          <w:bCs/>
          <w:color w:val="000000"/>
          <w:sz w:val="28"/>
          <w:szCs w:val="28"/>
        </w:rPr>
        <w:t>завдань</w:t>
      </w:r>
      <w:proofErr w:type="spellEnd"/>
      <w:r w:rsidRPr="00117CFA">
        <w:rPr>
          <w:bCs/>
          <w:color w:val="000000"/>
          <w:sz w:val="28"/>
          <w:szCs w:val="28"/>
        </w:rPr>
        <w:t>);</w:t>
      </w:r>
    </w:p>
    <w:p w14:paraId="75188EDF" w14:textId="77777777" w:rsidR="000E0DF9" w:rsidRPr="00117CFA" w:rsidRDefault="000E0DF9" w:rsidP="000E0DF9">
      <w:pPr>
        <w:ind w:firstLine="709"/>
        <w:jc w:val="both"/>
        <w:rPr>
          <w:bCs/>
          <w:color w:val="000000"/>
          <w:sz w:val="28"/>
          <w:szCs w:val="28"/>
        </w:rPr>
      </w:pPr>
      <w:r w:rsidRPr="00117CFA">
        <w:rPr>
          <w:bCs/>
          <w:color w:val="000000"/>
          <w:sz w:val="28"/>
          <w:szCs w:val="28"/>
        </w:rPr>
        <w:t xml:space="preserve">– </w:t>
      </w:r>
      <w:proofErr w:type="spellStart"/>
      <w:r w:rsidRPr="00117CFA">
        <w:rPr>
          <w:bCs/>
          <w:color w:val="000000"/>
          <w:sz w:val="28"/>
          <w:szCs w:val="28"/>
        </w:rPr>
        <w:t>відповідність</w:t>
      </w:r>
      <w:proofErr w:type="spellEnd"/>
      <w:r w:rsidRPr="00117CFA">
        <w:rPr>
          <w:bCs/>
          <w:color w:val="000000"/>
          <w:sz w:val="28"/>
          <w:szCs w:val="28"/>
        </w:rPr>
        <w:t xml:space="preserve"> </w:t>
      </w:r>
      <w:proofErr w:type="spellStart"/>
      <w:r w:rsidRPr="00117CFA">
        <w:rPr>
          <w:bCs/>
          <w:color w:val="000000"/>
          <w:sz w:val="28"/>
          <w:szCs w:val="28"/>
        </w:rPr>
        <w:t>підібраних</w:t>
      </w:r>
      <w:proofErr w:type="spellEnd"/>
      <w:r w:rsidRPr="00117CFA">
        <w:rPr>
          <w:bCs/>
          <w:color w:val="000000"/>
          <w:sz w:val="28"/>
          <w:szCs w:val="28"/>
        </w:rPr>
        <w:t xml:space="preserve"> для </w:t>
      </w:r>
      <w:proofErr w:type="spellStart"/>
      <w:r w:rsidRPr="00117CFA">
        <w:rPr>
          <w:bCs/>
          <w:color w:val="000000"/>
          <w:sz w:val="28"/>
          <w:szCs w:val="28"/>
        </w:rPr>
        <w:t>використання</w:t>
      </w:r>
      <w:proofErr w:type="spellEnd"/>
      <w:r w:rsidRPr="00117CFA">
        <w:rPr>
          <w:bCs/>
          <w:color w:val="000000"/>
          <w:sz w:val="28"/>
          <w:szCs w:val="28"/>
        </w:rPr>
        <w:t xml:space="preserve"> </w:t>
      </w:r>
      <w:proofErr w:type="spellStart"/>
      <w:r w:rsidRPr="00117CFA">
        <w:rPr>
          <w:bCs/>
          <w:color w:val="000000"/>
          <w:sz w:val="28"/>
          <w:szCs w:val="28"/>
        </w:rPr>
        <w:t>під</w:t>
      </w:r>
      <w:proofErr w:type="spellEnd"/>
      <w:r w:rsidRPr="00117CFA">
        <w:rPr>
          <w:bCs/>
          <w:color w:val="000000"/>
          <w:sz w:val="28"/>
          <w:szCs w:val="28"/>
        </w:rPr>
        <w:t xml:space="preserve"> час </w:t>
      </w:r>
      <w:proofErr w:type="spellStart"/>
      <w:r w:rsidRPr="00117CFA">
        <w:rPr>
          <w:bCs/>
          <w:color w:val="000000"/>
          <w:sz w:val="28"/>
          <w:szCs w:val="28"/>
        </w:rPr>
        <w:t>заняття</w:t>
      </w:r>
      <w:proofErr w:type="spellEnd"/>
      <w:r>
        <w:rPr>
          <w:bCs/>
          <w:color w:val="000000"/>
          <w:sz w:val="28"/>
          <w:szCs w:val="28"/>
          <w:lang w:val="uk-UA"/>
        </w:rPr>
        <w:t xml:space="preserve"> </w:t>
      </w:r>
      <w:proofErr w:type="spellStart"/>
      <w:r w:rsidRPr="00117CFA">
        <w:rPr>
          <w:bCs/>
          <w:color w:val="000000"/>
          <w:sz w:val="28"/>
          <w:szCs w:val="28"/>
        </w:rPr>
        <w:t>практичних</w:t>
      </w:r>
      <w:proofErr w:type="spellEnd"/>
      <w:r w:rsidRPr="00117CFA">
        <w:rPr>
          <w:bCs/>
          <w:color w:val="000000"/>
          <w:sz w:val="28"/>
          <w:szCs w:val="28"/>
        </w:rPr>
        <w:t xml:space="preserve"> </w:t>
      </w:r>
      <w:proofErr w:type="spellStart"/>
      <w:r w:rsidRPr="00117CFA">
        <w:rPr>
          <w:bCs/>
          <w:color w:val="000000"/>
          <w:sz w:val="28"/>
          <w:szCs w:val="28"/>
        </w:rPr>
        <w:t>завдань</w:t>
      </w:r>
      <w:proofErr w:type="spellEnd"/>
      <w:r w:rsidRPr="00117CFA">
        <w:rPr>
          <w:bCs/>
          <w:color w:val="000000"/>
          <w:sz w:val="28"/>
          <w:szCs w:val="28"/>
        </w:rPr>
        <w:t xml:space="preserve"> </w:t>
      </w:r>
      <w:proofErr w:type="spellStart"/>
      <w:r w:rsidRPr="00117CFA">
        <w:rPr>
          <w:bCs/>
          <w:color w:val="000000"/>
          <w:sz w:val="28"/>
          <w:szCs w:val="28"/>
        </w:rPr>
        <w:t>його</w:t>
      </w:r>
      <w:proofErr w:type="spellEnd"/>
      <w:r w:rsidRPr="00117CFA">
        <w:rPr>
          <w:bCs/>
          <w:color w:val="000000"/>
          <w:sz w:val="28"/>
          <w:szCs w:val="28"/>
        </w:rPr>
        <w:t xml:space="preserve"> </w:t>
      </w:r>
      <w:proofErr w:type="spellStart"/>
      <w:r w:rsidRPr="00117CFA">
        <w:rPr>
          <w:bCs/>
          <w:color w:val="000000"/>
          <w:sz w:val="28"/>
          <w:szCs w:val="28"/>
        </w:rPr>
        <w:t>дидактичним</w:t>
      </w:r>
      <w:proofErr w:type="spellEnd"/>
      <w:r w:rsidRPr="00117CFA">
        <w:rPr>
          <w:bCs/>
          <w:color w:val="000000"/>
          <w:sz w:val="28"/>
          <w:szCs w:val="28"/>
        </w:rPr>
        <w:t xml:space="preserve"> </w:t>
      </w:r>
      <w:proofErr w:type="spellStart"/>
      <w:r w:rsidRPr="00117CFA">
        <w:rPr>
          <w:bCs/>
          <w:color w:val="000000"/>
          <w:sz w:val="28"/>
          <w:szCs w:val="28"/>
        </w:rPr>
        <w:t>цілям</w:t>
      </w:r>
      <w:proofErr w:type="spellEnd"/>
      <w:r w:rsidRPr="00117CFA">
        <w:rPr>
          <w:bCs/>
          <w:color w:val="000000"/>
          <w:sz w:val="28"/>
          <w:szCs w:val="28"/>
        </w:rPr>
        <w:t>;</w:t>
      </w:r>
    </w:p>
    <w:p w14:paraId="4A2E0629" w14:textId="77777777" w:rsidR="000E0DF9" w:rsidRDefault="000E0DF9" w:rsidP="000E0DF9">
      <w:pPr>
        <w:ind w:firstLine="709"/>
        <w:jc w:val="both"/>
        <w:rPr>
          <w:bCs/>
          <w:color w:val="000000"/>
          <w:sz w:val="28"/>
          <w:szCs w:val="28"/>
          <w:lang w:val="uk-UA"/>
        </w:rPr>
      </w:pPr>
      <w:r w:rsidRPr="00117CFA">
        <w:rPr>
          <w:bCs/>
          <w:color w:val="000000"/>
          <w:sz w:val="28"/>
          <w:szCs w:val="28"/>
        </w:rPr>
        <w:t xml:space="preserve">– </w:t>
      </w:r>
      <w:proofErr w:type="spellStart"/>
      <w:r w:rsidRPr="00117CFA">
        <w:rPr>
          <w:bCs/>
          <w:color w:val="000000"/>
          <w:sz w:val="28"/>
          <w:szCs w:val="28"/>
        </w:rPr>
        <w:t>використання</w:t>
      </w:r>
      <w:proofErr w:type="spellEnd"/>
      <w:r w:rsidRPr="00117CFA">
        <w:rPr>
          <w:bCs/>
          <w:color w:val="000000"/>
          <w:sz w:val="28"/>
          <w:szCs w:val="28"/>
        </w:rPr>
        <w:t xml:space="preserve"> </w:t>
      </w:r>
      <w:proofErr w:type="spellStart"/>
      <w:r w:rsidRPr="00117CFA">
        <w:rPr>
          <w:bCs/>
          <w:color w:val="000000"/>
          <w:sz w:val="28"/>
          <w:szCs w:val="28"/>
        </w:rPr>
        <w:t>цікавих</w:t>
      </w:r>
      <w:proofErr w:type="spellEnd"/>
      <w:r w:rsidRPr="00117CFA">
        <w:rPr>
          <w:bCs/>
          <w:color w:val="000000"/>
          <w:sz w:val="28"/>
          <w:szCs w:val="28"/>
        </w:rPr>
        <w:t xml:space="preserve"> </w:t>
      </w:r>
      <w:proofErr w:type="spellStart"/>
      <w:r w:rsidRPr="00117CFA">
        <w:rPr>
          <w:bCs/>
          <w:color w:val="000000"/>
          <w:sz w:val="28"/>
          <w:szCs w:val="28"/>
        </w:rPr>
        <w:t>прикладів</w:t>
      </w:r>
      <w:proofErr w:type="spellEnd"/>
      <w:r w:rsidRPr="00117CFA">
        <w:rPr>
          <w:bCs/>
          <w:color w:val="000000"/>
          <w:sz w:val="28"/>
          <w:szCs w:val="28"/>
        </w:rPr>
        <w:t xml:space="preserve">, </w:t>
      </w:r>
      <w:proofErr w:type="spellStart"/>
      <w:r w:rsidRPr="00117CFA">
        <w:rPr>
          <w:bCs/>
          <w:color w:val="000000"/>
          <w:sz w:val="28"/>
          <w:szCs w:val="28"/>
        </w:rPr>
        <w:t>риторичних</w:t>
      </w:r>
      <w:proofErr w:type="spellEnd"/>
      <w:r w:rsidRPr="00117CFA">
        <w:rPr>
          <w:bCs/>
          <w:color w:val="000000"/>
          <w:sz w:val="28"/>
          <w:szCs w:val="28"/>
        </w:rPr>
        <w:t xml:space="preserve"> </w:t>
      </w:r>
      <w:proofErr w:type="spellStart"/>
      <w:r w:rsidRPr="00117CFA">
        <w:rPr>
          <w:bCs/>
          <w:color w:val="000000"/>
          <w:sz w:val="28"/>
          <w:szCs w:val="28"/>
        </w:rPr>
        <w:t>запитань</w:t>
      </w:r>
      <w:proofErr w:type="spellEnd"/>
      <w:r w:rsidRPr="00117CFA">
        <w:rPr>
          <w:bCs/>
          <w:color w:val="000000"/>
          <w:sz w:val="28"/>
          <w:szCs w:val="28"/>
        </w:rPr>
        <w:t>,</w:t>
      </w:r>
      <w:r>
        <w:rPr>
          <w:bCs/>
          <w:color w:val="000000"/>
          <w:sz w:val="28"/>
          <w:szCs w:val="28"/>
          <w:lang w:val="uk-UA"/>
        </w:rPr>
        <w:t xml:space="preserve"> </w:t>
      </w:r>
      <w:r w:rsidRPr="00117CFA">
        <w:rPr>
          <w:bCs/>
          <w:color w:val="000000"/>
          <w:sz w:val="28"/>
          <w:szCs w:val="28"/>
        </w:rPr>
        <w:t>постановка проблем;</w:t>
      </w:r>
    </w:p>
    <w:p w14:paraId="62AF2431" w14:textId="77777777" w:rsidR="000E0DF9" w:rsidRDefault="000E0DF9" w:rsidP="000E0DF9">
      <w:pPr>
        <w:ind w:firstLine="709"/>
        <w:jc w:val="both"/>
        <w:rPr>
          <w:bCs/>
          <w:color w:val="000000"/>
          <w:sz w:val="28"/>
          <w:szCs w:val="28"/>
          <w:lang w:val="uk-UA"/>
        </w:rPr>
      </w:pPr>
      <w:r w:rsidRPr="00117CFA">
        <w:rPr>
          <w:bCs/>
          <w:color w:val="000000"/>
          <w:sz w:val="28"/>
          <w:szCs w:val="28"/>
        </w:rPr>
        <w:t>–</w:t>
      </w:r>
      <w:r>
        <w:rPr>
          <w:bCs/>
          <w:color w:val="000000"/>
          <w:sz w:val="28"/>
          <w:szCs w:val="28"/>
          <w:lang w:val="uk-UA"/>
        </w:rPr>
        <w:t> </w:t>
      </w:r>
      <w:r w:rsidRPr="00A9668A">
        <w:rPr>
          <w:bCs/>
          <w:color w:val="000000"/>
          <w:sz w:val="28"/>
          <w:szCs w:val="28"/>
          <w:lang w:val="uk-UA"/>
        </w:rPr>
        <w:t>відчу</w:t>
      </w:r>
      <w:r>
        <w:rPr>
          <w:bCs/>
          <w:color w:val="000000"/>
          <w:sz w:val="28"/>
          <w:szCs w:val="28"/>
          <w:lang w:val="uk-UA"/>
        </w:rPr>
        <w:t xml:space="preserve">ття </w:t>
      </w:r>
      <w:r w:rsidRPr="00A9668A">
        <w:rPr>
          <w:bCs/>
          <w:color w:val="000000"/>
          <w:sz w:val="28"/>
          <w:szCs w:val="28"/>
          <w:lang w:val="uk-UA"/>
        </w:rPr>
        <w:t>аудиторі</w:t>
      </w:r>
      <w:r>
        <w:rPr>
          <w:bCs/>
          <w:color w:val="000000"/>
          <w:sz w:val="28"/>
          <w:szCs w:val="28"/>
          <w:lang w:val="uk-UA"/>
        </w:rPr>
        <w:t xml:space="preserve">ї та </w:t>
      </w:r>
      <w:r w:rsidRPr="00A9668A">
        <w:rPr>
          <w:bCs/>
          <w:color w:val="000000"/>
          <w:sz w:val="28"/>
          <w:szCs w:val="28"/>
          <w:lang w:val="uk-UA"/>
        </w:rPr>
        <w:t xml:space="preserve">стиль </w:t>
      </w:r>
      <w:r>
        <w:rPr>
          <w:bCs/>
          <w:color w:val="000000"/>
          <w:sz w:val="28"/>
          <w:szCs w:val="28"/>
          <w:lang w:val="uk-UA"/>
        </w:rPr>
        <w:t>викладання (</w:t>
      </w:r>
      <w:r w:rsidRPr="00A9668A">
        <w:rPr>
          <w:bCs/>
          <w:color w:val="000000"/>
          <w:sz w:val="28"/>
          <w:szCs w:val="28"/>
          <w:lang w:val="uk-UA"/>
        </w:rPr>
        <w:t>пожвавлений, з постановкою актуальних питань, наявність елементів</w:t>
      </w:r>
      <w:r>
        <w:rPr>
          <w:bCs/>
          <w:color w:val="000000"/>
          <w:sz w:val="28"/>
          <w:szCs w:val="28"/>
          <w:lang w:val="uk-UA"/>
        </w:rPr>
        <w:t xml:space="preserve"> </w:t>
      </w:r>
      <w:r w:rsidRPr="00A9668A">
        <w:rPr>
          <w:bCs/>
          <w:color w:val="000000"/>
          <w:sz w:val="28"/>
          <w:szCs w:val="28"/>
          <w:lang w:val="uk-UA"/>
        </w:rPr>
        <w:t>дискусії, або млявий, який не викликає інтересу</w:t>
      </w:r>
      <w:r>
        <w:rPr>
          <w:bCs/>
          <w:color w:val="000000"/>
          <w:sz w:val="28"/>
          <w:szCs w:val="28"/>
          <w:lang w:val="uk-UA"/>
        </w:rPr>
        <w:t>);</w:t>
      </w:r>
    </w:p>
    <w:p w14:paraId="740C48B6" w14:textId="77777777" w:rsidR="000E0DF9" w:rsidRDefault="000E0DF9" w:rsidP="000E0DF9">
      <w:pPr>
        <w:ind w:firstLine="709"/>
        <w:jc w:val="both"/>
        <w:rPr>
          <w:bCs/>
          <w:color w:val="000000"/>
          <w:sz w:val="28"/>
          <w:szCs w:val="28"/>
          <w:lang w:val="uk-UA"/>
        </w:rPr>
      </w:pPr>
      <w:r w:rsidRPr="00117CFA">
        <w:rPr>
          <w:bCs/>
          <w:color w:val="000000"/>
          <w:sz w:val="28"/>
          <w:szCs w:val="28"/>
        </w:rPr>
        <w:t>–</w:t>
      </w:r>
      <w:r>
        <w:rPr>
          <w:bCs/>
          <w:color w:val="000000"/>
          <w:sz w:val="28"/>
          <w:szCs w:val="28"/>
          <w:lang w:val="uk-UA"/>
        </w:rPr>
        <w:t xml:space="preserve"> с</w:t>
      </w:r>
      <w:r w:rsidRPr="00A9668A">
        <w:rPr>
          <w:bCs/>
          <w:color w:val="000000"/>
          <w:sz w:val="28"/>
          <w:szCs w:val="28"/>
          <w:lang w:val="uk-UA"/>
        </w:rPr>
        <w:t xml:space="preserve">тавлення до студентів </w:t>
      </w:r>
      <w:r>
        <w:rPr>
          <w:bCs/>
          <w:color w:val="000000"/>
          <w:sz w:val="28"/>
          <w:szCs w:val="28"/>
          <w:lang w:val="uk-UA"/>
        </w:rPr>
        <w:t>(</w:t>
      </w:r>
      <w:r w:rsidRPr="00A9668A">
        <w:rPr>
          <w:bCs/>
          <w:color w:val="000000"/>
          <w:sz w:val="28"/>
          <w:szCs w:val="28"/>
          <w:lang w:val="uk-UA"/>
        </w:rPr>
        <w:t>поважне, урівноважене, толерантне,</w:t>
      </w:r>
      <w:r>
        <w:rPr>
          <w:bCs/>
          <w:color w:val="000000"/>
          <w:sz w:val="28"/>
          <w:szCs w:val="28"/>
          <w:lang w:val="uk-UA"/>
        </w:rPr>
        <w:t xml:space="preserve"> </w:t>
      </w:r>
      <w:r w:rsidRPr="00A9668A">
        <w:rPr>
          <w:bCs/>
          <w:color w:val="000000"/>
          <w:sz w:val="28"/>
          <w:szCs w:val="28"/>
          <w:lang w:val="uk-UA"/>
        </w:rPr>
        <w:t>в міру вимогливе чи байдуже</w:t>
      </w:r>
      <w:r>
        <w:rPr>
          <w:bCs/>
          <w:color w:val="000000"/>
          <w:sz w:val="28"/>
          <w:szCs w:val="28"/>
          <w:lang w:val="uk-UA"/>
        </w:rPr>
        <w:t>);</w:t>
      </w:r>
    </w:p>
    <w:p w14:paraId="164E50F3" w14:textId="77777777" w:rsidR="000E0DF9" w:rsidRDefault="000E0DF9" w:rsidP="000E0DF9">
      <w:pPr>
        <w:ind w:firstLine="709"/>
        <w:jc w:val="both"/>
        <w:rPr>
          <w:bCs/>
          <w:color w:val="000000"/>
          <w:sz w:val="28"/>
          <w:szCs w:val="28"/>
          <w:lang w:val="uk-UA"/>
        </w:rPr>
      </w:pPr>
      <w:r w:rsidRPr="0012330C">
        <w:rPr>
          <w:bCs/>
          <w:color w:val="000000"/>
          <w:sz w:val="28"/>
          <w:szCs w:val="28"/>
          <w:lang w:val="uk-UA"/>
        </w:rPr>
        <w:t>–</w:t>
      </w:r>
      <w:r>
        <w:rPr>
          <w:bCs/>
          <w:color w:val="000000"/>
          <w:sz w:val="28"/>
          <w:szCs w:val="28"/>
          <w:lang w:val="uk-UA"/>
        </w:rPr>
        <w:t xml:space="preserve"> к</w:t>
      </w:r>
      <w:r w:rsidRPr="00FA0D5B">
        <w:rPr>
          <w:bCs/>
          <w:color w:val="000000"/>
          <w:sz w:val="28"/>
          <w:szCs w:val="28"/>
          <w:lang w:val="uk-UA"/>
        </w:rPr>
        <w:t xml:space="preserve">оментарі та висновки викладача </w:t>
      </w:r>
      <w:r>
        <w:rPr>
          <w:bCs/>
          <w:color w:val="000000"/>
          <w:sz w:val="28"/>
          <w:szCs w:val="28"/>
          <w:lang w:val="uk-UA"/>
        </w:rPr>
        <w:t>(</w:t>
      </w:r>
      <w:r w:rsidRPr="00FA0D5B">
        <w:rPr>
          <w:bCs/>
          <w:color w:val="000000"/>
          <w:sz w:val="28"/>
          <w:szCs w:val="28"/>
          <w:lang w:val="uk-UA"/>
        </w:rPr>
        <w:t>кваліфіковані, доказові,</w:t>
      </w:r>
      <w:r>
        <w:rPr>
          <w:bCs/>
          <w:color w:val="000000"/>
          <w:sz w:val="28"/>
          <w:szCs w:val="28"/>
          <w:lang w:val="uk-UA"/>
        </w:rPr>
        <w:t xml:space="preserve"> </w:t>
      </w:r>
      <w:r w:rsidRPr="00FA0D5B">
        <w:rPr>
          <w:bCs/>
          <w:color w:val="000000"/>
          <w:sz w:val="28"/>
          <w:szCs w:val="28"/>
          <w:lang w:val="uk-UA"/>
        </w:rPr>
        <w:t>переконливі, чи, навпаки, некваліфіковані, неістотні, не містять у собі</w:t>
      </w:r>
      <w:r>
        <w:rPr>
          <w:bCs/>
          <w:color w:val="000000"/>
          <w:sz w:val="28"/>
          <w:szCs w:val="28"/>
          <w:lang w:val="uk-UA"/>
        </w:rPr>
        <w:t xml:space="preserve"> </w:t>
      </w:r>
      <w:r w:rsidRPr="00FA0D5B">
        <w:rPr>
          <w:bCs/>
          <w:color w:val="000000"/>
          <w:sz w:val="28"/>
          <w:szCs w:val="28"/>
          <w:lang w:val="uk-UA"/>
        </w:rPr>
        <w:t>змістовних рекомендацій</w:t>
      </w:r>
      <w:r>
        <w:rPr>
          <w:bCs/>
          <w:color w:val="000000"/>
          <w:sz w:val="28"/>
          <w:szCs w:val="28"/>
          <w:lang w:val="uk-UA"/>
        </w:rPr>
        <w:t>, формальні, абстрактні);</w:t>
      </w:r>
    </w:p>
    <w:p w14:paraId="5584443B" w14:textId="77777777" w:rsidR="000E0DF9" w:rsidRDefault="000E0DF9" w:rsidP="000E0DF9">
      <w:pPr>
        <w:ind w:firstLine="709"/>
        <w:jc w:val="both"/>
        <w:rPr>
          <w:bCs/>
          <w:color w:val="000000"/>
          <w:sz w:val="28"/>
          <w:szCs w:val="28"/>
          <w:lang w:val="uk-UA"/>
        </w:rPr>
      </w:pPr>
      <w:r w:rsidRPr="0012330C">
        <w:rPr>
          <w:bCs/>
          <w:color w:val="000000"/>
          <w:sz w:val="28"/>
          <w:szCs w:val="28"/>
          <w:lang w:val="uk-UA"/>
        </w:rPr>
        <w:t>–</w:t>
      </w:r>
      <w:r>
        <w:rPr>
          <w:bCs/>
          <w:color w:val="000000"/>
          <w:sz w:val="28"/>
          <w:szCs w:val="28"/>
          <w:lang w:val="uk-UA"/>
        </w:rPr>
        <w:t> </w:t>
      </w:r>
      <w:r w:rsidRPr="00FA0D5B">
        <w:rPr>
          <w:bCs/>
          <w:color w:val="000000"/>
          <w:sz w:val="28"/>
          <w:szCs w:val="28"/>
          <w:lang w:val="uk-UA"/>
        </w:rPr>
        <w:t xml:space="preserve">оцінювання </w:t>
      </w:r>
      <w:r>
        <w:rPr>
          <w:bCs/>
          <w:color w:val="000000"/>
          <w:sz w:val="28"/>
          <w:szCs w:val="28"/>
          <w:lang w:val="uk-UA"/>
        </w:rPr>
        <w:t xml:space="preserve">процесу і результатів </w:t>
      </w:r>
      <w:r w:rsidRPr="00FA0D5B">
        <w:rPr>
          <w:bCs/>
          <w:color w:val="000000"/>
          <w:sz w:val="28"/>
          <w:szCs w:val="28"/>
          <w:lang w:val="uk-UA"/>
        </w:rPr>
        <w:t>навчально-пізнавальної діяльності сту</w:t>
      </w:r>
      <w:r>
        <w:rPr>
          <w:bCs/>
          <w:color w:val="000000"/>
          <w:sz w:val="28"/>
          <w:szCs w:val="28"/>
          <w:lang w:val="uk-UA"/>
        </w:rPr>
        <w:t>д</w:t>
      </w:r>
      <w:r w:rsidRPr="00FA0D5B">
        <w:rPr>
          <w:bCs/>
          <w:color w:val="000000"/>
          <w:sz w:val="28"/>
          <w:szCs w:val="28"/>
          <w:lang w:val="uk-UA"/>
        </w:rPr>
        <w:t xml:space="preserve">ентів </w:t>
      </w:r>
      <w:r>
        <w:rPr>
          <w:bCs/>
          <w:color w:val="000000"/>
          <w:sz w:val="28"/>
          <w:szCs w:val="28"/>
          <w:lang w:val="uk-UA"/>
        </w:rPr>
        <w:t>(</w:t>
      </w:r>
      <w:r w:rsidRPr="00FA0D5B">
        <w:rPr>
          <w:bCs/>
          <w:color w:val="000000"/>
          <w:sz w:val="28"/>
          <w:szCs w:val="28"/>
          <w:lang w:val="uk-UA"/>
        </w:rPr>
        <w:t>яка кількість студентів під час заняття була охоплена</w:t>
      </w:r>
      <w:r>
        <w:rPr>
          <w:bCs/>
          <w:color w:val="000000"/>
          <w:sz w:val="28"/>
          <w:szCs w:val="28"/>
          <w:lang w:val="uk-UA"/>
        </w:rPr>
        <w:t xml:space="preserve"> </w:t>
      </w:r>
      <w:r w:rsidRPr="00FA0D5B">
        <w:rPr>
          <w:bCs/>
          <w:color w:val="000000"/>
          <w:sz w:val="28"/>
          <w:szCs w:val="28"/>
          <w:lang w:val="uk-UA"/>
        </w:rPr>
        <w:t>навчальною роботою, яка може бути оцінена, чи була диференціація</w:t>
      </w:r>
      <w:r>
        <w:rPr>
          <w:bCs/>
          <w:color w:val="000000"/>
          <w:sz w:val="28"/>
          <w:szCs w:val="28"/>
          <w:lang w:val="uk-UA"/>
        </w:rPr>
        <w:t xml:space="preserve"> </w:t>
      </w:r>
      <w:r w:rsidRPr="00FA0D5B">
        <w:rPr>
          <w:bCs/>
          <w:color w:val="000000"/>
          <w:sz w:val="28"/>
          <w:szCs w:val="28"/>
          <w:lang w:val="uk-UA"/>
        </w:rPr>
        <w:t>підготовлених завдань, чи усі студенти, що працювали під час заняття,</w:t>
      </w:r>
      <w:r>
        <w:rPr>
          <w:bCs/>
          <w:color w:val="000000"/>
          <w:sz w:val="28"/>
          <w:szCs w:val="28"/>
          <w:lang w:val="uk-UA"/>
        </w:rPr>
        <w:t xml:space="preserve"> </w:t>
      </w:r>
      <w:r w:rsidRPr="00FA0D5B">
        <w:rPr>
          <w:bCs/>
          <w:color w:val="000000"/>
          <w:sz w:val="28"/>
          <w:szCs w:val="28"/>
          <w:lang w:val="uk-UA"/>
        </w:rPr>
        <w:t>бути оцінені, як саме здійснювалося їх оцінювання</w:t>
      </w:r>
      <w:r>
        <w:rPr>
          <w:bCs/>
          <w:color w:val="000000"/>
          <w:sz w:val="28"/>
          <w:szCs w:val="28"/>
          <w:lang w:val="uk-UA"/>
        </w:rPr>
        <w:t>);</w:t>
      </w:r>
    </w:p>
    <w:p w14:paraId="4E3A6FFD" w14:textId="77777777" w:rsidR="000E0DF9" w:rsidRPr="00117CFA" w:rsidRDefault="000E0DF9" w:rsidP="000E0DF9">
      <w:pPr>
        <w:ind w:firstLine="709"/>
        <w:jc w:val="both"/>
        <w:rPr>
          <w:bCs/>
          <w:color w:val="000000"/>
          <w:sz w:val="28"/>
          <w:szCs w:val="28"/>
          <w:lang w:val="uk-UA"/>
        </w:rPr>
      </w:pPr>
      <w:r w:rsidRPr="0012330C">
        <w:rPr>
          <w:bCs/>
          <w:color w:val="000000"/>
          <w:sz w:val="28"/>
          <w:szCs w:val="28"/>
          <w:lang w:val="uk-UA"/>
        </w:rPr>
        <w:lastRenderedPageBreak/>
        <w:t>–</w:t>
      </w:r>
      <w:r>
        <w:rPr>
          <w:bCs/>
          <w:color w:val="000000"/>
          <w:sz w:val="28"/>
          <w:szCs w:val="28"/>
          <w:lang w:val="uk-UA"/>
        </w:rPr>
        <w:t> контроль</w:t>
      </w:r>
      <w:r w:rsidRPr="00FA0D5B">
        <w:rPr>
          <w:bCs/>
          <w:color w:val="000000"/>
          <w:sz w:val="28"/>
          <w:szCs w:val="28"/>
          <w:lang w:val="uk-UA"/>
        </w:rPr>
        <w:t xml:space="preserve"> самостійної роботи</w:t>
      </w:r>
      <w:r>
        <w:rPr>
          <w:bCs/>
          <w:color w:val="000000"/>
          <w:sz w:val="28"/>
          <w:szCs w:val="28"/>
          <w:lang w:val="uk-UA"/>
        </w:rPr>
        <w:t xml:space="preserve"> </w:t>
      </w:r>
      <w:r w:rsidRPr="00FA0D5B">
        <w:rPr>
          <w:bCs/>
          <w:color w:val="000000"/>
          <w:sz w:val="28"/>
          <w:szCs w:val="28"/>
          <w:lang w:val="uk-UA"/>
        </w:rPr>
        <w:t xml:space="preserve">студентів </w:t>
      </w:r>
      <w:r>
        <w:rPr>
          <w:bCs/>
          <w:color w:val="000000"/>
          <w:sz w:val="28"/>
          <w:szCs w:val="28"/>
          <w:lang w:val="uk-UA"/>
        </w:rPr>
        <w:t>(</w:t>
      </w:r>
      <w:r w:rsidRPr="00FA0D5B">
        <w:rPr>
          <w:bCs/>
          <w:color w:val="000000"/>
          <w:sz w:val="28"/>
          <w:szCs w:val="28"/>
          <w:lang w:val="uk-UA"/>
        </w:rPr>
        <w:t>визначення теми наступного заняття та рекомендації щодо</w:t>
      </w:r>
      <w:r>
        <w:rPr>
          <w:bCs/>
          <w:color w:val="000000"/>
          <w:sz w:val="28"/>
          <w:szCs w:val="28"/>
          <w:lang w:val="uk-UA"/>
        </w:rPr>
        <w:t xml:space="preserve"> його </w:t>
      </w:r>
      <w:r w:rsidRPr="00FA0D5B">
        <w:rPr>
          <w:bCs/>
          <w:color w:val="000000"/>
          <w:sz w:val="28"/>
          <w:szCs w:val="28"/>
          <w:lang w:val="uk-UA"/>
        </w:rPr>
        <w:t xml:space="preserve">підготовки, </w:t>
      </w:r>
      <w:r>
        <w:rPr>
          <w:bCs/>
          <w:color w:val="000000"/>
          <w:sz w:val="28"/>
          <w:szCs w:val="28"/>
          <w:lang w:val="uk-UA"/>
        </w:rPr>
        <w:t xml:space="preserve">наявність коментарів щодо можливих труднощів, </w:t>
      </w:r>
      <w:r w:rsidRPr="00FA0D5B">
        <w:rPr>
          <w:bCs/>
          <w:color w:val="000000"/>
          <w:sz w:val="28"/>
          <w:szCs w:val="28"/>
          <w:lang w:val="uk-UA"/>
        </w:rPr>
        <w:t>вивчення основних та додаткових джерел, інтернет-ресурсів</w:t>
      </w:r>
      <w:r>
        <w:rPr>
          <w:bCs/>
          <w:color w:val="000000"/>
          <w:sz w:val="28"/>
          <w:szCs w:val="28"/>
          <w:lang w:val="uk-UA"/>
        </w:rPr>
        <w:t>).</w:t>
      </w:r>
    </w:p>
    <w:p w14:paraId="32E70D9C" w14:textId="77777777" w:rsidR="000E0DF9" w:rsidRPr="0075086D" w:rsidRDefault="000E0DF9" w:rsidP="000E0DF9">
      <w:pPr>
        <w:ind w:firstLine="709"/>
        <w:jc w:val="both"/>
        <w:rPr>
          <w:bCs/>
          <w:color w:val="000000"/>
          <w:sz w:val="28"/>
          <w:szCs w:val="28"/>
          <w:lang w:val="uk-UA"/>
        </w:rPr>
      </w:pPr>
      <w:r w:rsidRPr="0012330C">
        <w:rPr>
          <w:bCs/>
          <w:color w:val="000000"/>
          <w:sz w:val="28"/>
          <w:szCs w:val="28"/>
          <w:lang w:val="uk-UA"/>
        </w:rPr>
        <w:t>5.</w:t>
      </w:r>
      <w:r>
        <w:rPr>
          <w:bCs/>
          <w:color w:val="000000"/>
          <w:sz w:val="28"/>
          <w:szCs w:val="28"/>
          <w:lang w:val="uk-UA"/>
        </w:rPr>
        <w:t> </w:t>
      </w:r>
      <w:proofErr w:type="spellStart"/>
      <w:r>
        <w:rPr>
          <w:bCs/>
          <w:color w:val="000000"/>
          <w:sz w:val="28"/>
          <w:szCs w:val="28"/>
          <w:u w:val="single"/>
          <w:lang w:val="uk-UA"/>
        </w:rPr>
        <w:t>Інноваційність</w:t>
      </w:r>
      <w:proofErr w:type="spellEnd"/>
      <w:r>
        <w:rPr>
          <w:bCs/>
          <w:color w:val="000000"/>
          <w:sz w:val="28"/>
          <w:szCs w:val="28"/>
          <w:u w:val="single"/>
          <w:lang w:val="uk-UA"/>
        </w:rPr>
        <w:t xml:space="preserve"> </w:t>
      </w:r>
      <w:r w:rsidRPr="0075086D">
        <w:rPr>
          <w:bCs/>
          <w:color w:val="000000"/>
          <w:sz w:val="28"/>
          <w:szCs w:val="28"/>
          <w:lang w:val="uk-UA"/>
        </w:rPr>
        <w:t>–</w:t>
      </w:r>
      <w:r>
        <w:rPr>
          <w:bCs/>
          <w:color w:val="000000"/>
          <w:sz w:val="28"/>
          <w:szCs w:val="28"/>
          <w:lang w:val="uk-UA"/>
        </w:rPr>
        <w:t xml:space="preserve"> </w:t>
      </w:r>
      <w:r w:rsidRPr="00876CD4">
        <w:rPr>
          <w:bCs/>
          <w:color w:val="000000"/>
          <w:sz w:val="28"/>
          <w:szCs w:val="28"/>
          <w:lang w:val="uk-UA"/>
        </w:rPr>
        <w:t xml:space="preserve">використання інноваційних методів, </w:t>
      </w:r>
      <w:r>
        <w:rPr>
          <w:bCs/>
          <w:color w:val="000000"/>
          <w:sz w:val="28"/>
          <w:szCs w:val="28"/>
          <w:lang w:val="uk-UA"/>
        </w:rPr>
        <w:t>прийомів і форм, цифрових ресурсів та новітніх освітніх та інформаційних технологій.</w:t>
      </w:r>
    </w:p>
    <w:p w14:paraId="6501E533" w14:textId="77777777" w:rsidR="000E0DF9" w:rsidRDefault="000E0DF9" w:rsidP="000E0DF9">
      <w:pPr>
        <w:ind w:firstLine="709"/>
        <w:jc w:val="both"/>
        <w:rPr>
          <w:bCs/>
          <w:color w:val="000000"/>
          <w:sz w:val="28"/>
          <w:szCs w:val="28"/>
          <w:u w:val="single"/>
          <w:lang w:val="uk-UA"/>
        </w:rPr>
      </w:pPr>
      <w:r>
        <w:rPr>
          <w:bCs/>
          <w:color w:val="000000"/>
          <w:sz w:val="28"/>
          <w:szCs w:val="28"/>
          <w:u w:val="single"/>
          <w:lang w:val="uk-UA"/>
        </w:rPr>
        <w:t>6. </w:t>
      </w:r>
      <w:r w:rsidRPr="00037616">
        <w:rPr>
          <w:bCs/>
          <w:color w:val="000000"/>
          <w:sz w:val="28"/>
          <w:szCs w:val="28"/>
          <w:u w:val="single"/>
          <w:lang w:val="uk-UA"/>
        </w:rPr>
        <w:t>Педагогічний професіоналізм</w:t>
      </w:r>
      <w:r>
        <w:rPr>
          <w:bCs/>
          <w:color w:val="000000"/>
          <w:sz w:val="28"/>
          <w:szCs w:val="28"/>
          <w:lang w:val="uk-UA"/>
        </w:rPr>
        <w:t xml:space="preserve"> </w:t>
      </w:r>
      <w:r w:rsidRPr="00A9668A">
        <w:rPr>
          <w:bCs/>
          <w:color w:val="000000"/>
          <w:sz w:val="28"/>
          <w:szCs w:val="28"/>
          <w:u w:val="single"/>
          <w:lang w:val="uk-UA"/>
        </w:rPr>
        <w:t xml:space="preserve">викладача </w:t>
      </w:r>
      <w:r w:rsidRPr="00037616">
        <w:rPr>
          <w:bCs/>
          <w:color w:val="000000"/>
          <w:sz w:val="28"/>
          <w:szCs w:val="28"/>
          <w:u w:val="single"/>
          <w:lang w:val="uk-UA"/>
        </w:rPr>
        <w:t>/практиканта</w:t>
      </w:r>
      <w:r>
        <w:rPr>
          <w:bCs/>
          <w:color w:val="000000"/>
          <w:sz w:val="28"/>
          <w:szCs w:val="28"/>
          <w:u w:val="single"/>
          <w:lang w:val="uk-UA"/>
        </w:rPr>
        <w:t>:</w:t>
      </w:r>
    </w:p>
    <w:p w14:paraId="14C2B2F7" w14:textId="77777777" w:rsidR="000E0DF9" w:rsidRDefault="000E0DF9" w:rsidP="000E0DF9">
      <w:pPr>
        <w:ind w:firstLine="709"/>
        <w:jc w:val="both"/>
        <w:rPr>
          <w:bCs/>
          <w:color w:val="000000"/>
          <w:sz w:val="28"/>
          <w:szCs w:val="28"/>
          <w:lang w:val="uk-UA"/>
        </w:rPr>
      </w:pPr>
      <w:r w:rsidRPr="00A9668A">
        <w:rPr>
          <w:bCs/>
          <w:color w:val="000000"/>
          <w:sz w:val="28"/>
          <w:szCs w:val="28"/>
          <w:lang w:val="uk-UA"/>
        </w:rPr>
        <w:t xml:space="preserve">– знання </w:t>
      </w:r>
      <w:r>
        <w:rPr>
          <w:bCs/>
          <w:color w:val="000000"/>
          <w:sz w:val="28"/>
          <w:szCs w:val="28"/>
          <w:lang w:val="uk-UA"/>
        </w:rPr>
        <w:t>та с</w:t>
      </w:r>
      <w:r w:rsidRPr="00A9668A">
        <w:rPr>
          <w:bCs/>
          <w:color w:val="000000"/>
          <w:sz w:val="28"/>
          <w:szCs w:val="28"/>
          <w:lang w:val="uk-UA"/>
        </w:rPr>
        <w:t xml:space="preserve">тавлення до предмету, </w:t>
      </w:r>
      <w:r>
        <w:rPr>
          <w:bCs/>
          <w:color w:val="000000"/>
          <w:sz w:val="28"/>
          <w:szCs w:val="28"/>
          <w:lang w:val="uk-UA"/>
        </w:rPr>
        <w:t xml:space="preserve">який викладається; </w:t>
      </w:r>
    </w:p>
    <w:p w14:paraId="0C58749E" w14:textId="77777777" w:rsidR="000E0DF9" w:rsidRDefault="000E0DF9" w:rsidP="000E0DF9">
      <w:pPr>
        <w:ind w:firstLine="709"/>
        <w:jc w:val="both"/>
        <w:rPr>
          <w:bCs/>
          <w:color w:val="000000"/>
          <w:sz w:val="28"/>
          <w:szCs w:val="28"/>
          <w:lang w:val="uk-UA"/>
        </w:rPr>
      </w:pPr>
      <w:r w:rsidRPr="00117CFA">
        <w:rPr>
          <w:bCs/>
          <w:color w:val="000000"/>
          <w:sz w:val="28"/>
          <w:szCs w:val="28"/>
        </w:rPr>
        <w:t>–</w:t>
      </w:r>
      <w:r>
        <w:rPr>
          <w:bCs/>
          <w:color w:val="000000"/>
          <w:sz w:val="28"/>
          <w:szCs w:val="28"/>
          <w:lang w:val="uk-UA"/>
        </w:rPr>
        <w:t> </w:t>
      </w:r>
      <w:proofErr w:type="spellStart"/>
      <w:r>
        <w:rPr>
          <w:bCs/>
          <w:color w:val="000000"/>
          <w:sz w:val="28"/>
          <w:szCs w:val="28"/>
          <w:lang w:val="uk-UA"/>
        </w:rPr>
        <w:t>здатніть</w:t>
      </w:r>
      <w:proofErr w:type="spellEnd"/>
      <w:r w:rsidRPr="00117CFA">
        <w:rPr>
          <w:bCs/>
          <w:color w:val="000000"/>
          <w:sz w:val="28"/>
          <w:szCs w:val="28"/>
        </w:rPr>
        <w:t xml:space="preserve"> </w:t>
      </w:r>
      <w:proofErr w:type="spellStart"/>
      <w:r w:rsidRPr="00117CFA">
        <w:rPr>
          <w:bCs/>
          <w:color w:val="000000"/>
          <w:sz w:val="28"/>
          <w:szCs w:val="28"/>
        </w:rPr>
        <w:t>швидко</w:t>
      </w:r>
      <w:proofErr w:type="spellEnd"/>
      <w:r w:rsidRPr="00117CFA">
        <w:rPr>
          <w:bCs/>
          <w:color w:val="000000"/>
          <w:sz w:val="28"/>
          <w:szCs w:val="28"/>
        </w:rPr>
        <w:t xml:space="preserve"> </w:t>
      </w:r>
      <w:proofErr w:type="spellStart"/>
      <w:r w:rsidRPr="00117CFA">
        <w:rPr>
          <w:bCs/>
          <w:color w:val="000000"/>
          <w:sz w:val="28"/>
          <w:szCs w:val="28"/>
        </w:rPr>
        <w:t>встановлювати</w:t>
      </w:r>
      <w:proofErr w:type="spellEnd"/>
      <w:r w:rsidRPr="00117CFA">
        <w:rPr>
          <w:bCs/>
          <w:color w:val="000000"/>
          <w:sz w:val="28"/>
          <w:szCs w:val="28"/>
        </w:rPr>
        <w:t xml:space="preserve"> контакт </w:t>
      </w:r>
      <w:proofErr w:type="spellStart"/>
      <w:r w:rsidRPr="00117CFA">
        <w:rPr>
          <w:bCs/>
          <w:color w:val="000000"/>
          <w:sz w:val="28"/>
          <w:szCs w:val="28"/>
        </w:rPr>
        <w:t>зі</w:t>
      </w:r>
      <w:proofErr w:type="spellEnd"/>
      <w:r w:rsidRPr="00117CFA">
        <w:rPr>
          <w:bCs/>
          <w:color w:val="000000"/>
          <w:sz w:val="28"/>
          <w:szCs w:val="28"/>
        </w:rPr>
        <w:t xml:space="preserve"> студентами групи</w:t>
      </w:r>
      <w:r>
        <w:rPr>
          <w:bCs/>
          <w:color w:val="000000"/>
          <w:sz w:val="28"/>
          <w:szCs w:val="28"/>
          <w:lang w:val="uk-UA"/>
        </w:rPr>
        <w:t xml:space="preserve">, </w:t>
      </w:r>
      <w:proofErr w:type="spellStart"/>
      <w:r w:rsidRPr="00117CFA">
        <w:rPr>
          <w:bCs/>
          <w:color w:val="000000"/>
          <w:sz w:val="28"/>
          <w:szCs w:val="28"/>
        </w:rPr>
        <w:t>упевнено</w:t>
      </w:r>
      <w:proofErr w:type="spellEnd"/>
      <w:r w:rsidRPr="00117CFA">
        <w:rPr>
          <w:bCs/>
          <w:color w:val="000000"/>
          <w:sz w:val="28"/>
          <w:szCs w:val="28"/>
        </w:rPr>
        <w:t xml:space="preserve"> та </w:t>
      </w:r>
      <w:proofErr w:type="spellStart"/>
      <w:r w:rsidRPr="00117CFA">
        <w:rPr>
          <w:bCs/>
          <w:color w:val="000000"/>
          <w:sz w:val="28"/>
          <w:szCs w:val="28"/>
        </w:rPr>
        <w:t>вільно</w:t>
      </w:r>
      <w:proofErr w:type="spellEnd"/>
      <w:r w:rsidRPr="00117CFA">
        <w:rPr>
          <w:bCs/>
          <w:color w:val="000000"/>
          <w:sz w:val="28"/>
          <w:szCs w:val="28"/>
        </w:rPr>
        <w:t xml:space="preserve"> </w:t>
      </w:r>
      <w:proofErr w:type="spellStart"/>
      <w:r w:rsidRPr="00117CFA">
        <w:rPr>
          <w:bCs/>
          <w:color w:val="000000"/>
          <w:sz w:val="28"/>
          <w:szCs w:val="28"/>
        </w:rPr>
        <w:t>триматися</w:t>
      </w:r>
      <w:proofErr w:type="spellEnd"/>
      <w:r w:rsidRPr="00117CFA">
        <w:rPr>
          <w:bCs/>
          <w:color w:val="000000"/>
          <w:sz w:val="28"/>
          <w:szCs w:val="28"/>
        </w:rPr>
        <w:t xml:space="preserve"> перед </w:t>
      </w:r>
      <w:proofErr w:type="spellStart"/>
      <w:r w:rsidRPr="00117CFA">
        <w:rPr>
          <w:bCs/>
          <w:color w:val="000000"/>
          <w:sz w:val="28"/>
          <w:szCs w:val="28"/>
        </w:rPr>
        <w:t>аудиторією</w:t>
      </w:r>
      <w:proofErr w:type="spellEnd"/>
      <w:r w:rsidRPr="00117CFA">
        <w:rPr>
          <w:bCs/>
          <w:color w:val="000000"/>
          <w:sz w:val="28"/>
          <w:szCs w:val="28"/>
        </w:rPr>
        <w:t>;</w:t>
      </w:r>
    </w:p>
    <w:p w14:paraId="387E7E6E" w14:textId="77777777" w:rsidR="000E0DF9" w:rsidRDefault="000E0DF9" w:rsidP="000E0DF9">
      <w:pPr>
        <w:ind w:firstLine="709"/>
        <w:jc w:val="both"/>
        <w:rPr>
          <w:bCs/>
          <w:color w:val="000000"/>
          <w:sz w:val="28"/>
          <w:szCs w:val="28"/>
          <w:lang w:val="uk-UA"/>
        </w:rPr>
      </w:pPr>
      <w:r w:rsidRPr="00117CFA">
        <w:rPr>
          <w:bCs/>
          <w:color w:val="000000"/>
          <w:sz w:val="28"/>
          <w:szCs w:val="28"/>
        </w:rPr>
        <w:t xml:space="preserve">– </w:t>
      </w:r>
      <w:proofErr w:type="spellStart"/>
      <w:r>
        <w:rPr>
          <w:bCs/>
          <w:color w:val="000000"/>
          <w:sz w:val="28"/>
          <w:szCs w:val="28"/>
          <w:lang w:val="uk-UA"/>
        </w:rPr>
        <w:t>здатніть</w:t>
      </w:r>
      <w:proofErr w:type="spellEnd"/>
      <w:r w:rsidRPr="00117CFA">
        <w:rPr>
          <w:bCs/>
          <w:color w:val="000000"/>
          <w:sz w:val="28"/>
          <w:szCs w:val="28"/>
        </w:rPr>
        <w:t xml:space="preserve"> </w:t>
      </w:r>
      <w:proofErr w:type="spellStart"/>
      <w:r w:rsidRPr="00117CFA">
        <w:rPr>
          <w:bCs/>
          <w:color w:val="000000"/>
          <w:sz w:val="28"/>
          <w:szCs w:val="28"/>
        </w:rPr>
        <w:t>розпочинати</w:t>
      </w:r>
      <w:proofErr w:type="spellEnd"/>
      <w:r w:rsidRPr="00117CFA">
        <w:rPr>
          <w:bCs/>
          <w:color w:val="000000"/>
          <w:sz w:val="28"/>
          <w:szCs w:val="28"/>
        </w:rPr>
        <w:t xml:space="preserve"> та </w:t>
      </w:r>
      <w:proofErr w:type="spellStart"/>
      <w:r w:rsidRPr="00117CFA">
        <w:rPr>
          <w:bCs/>
          <w:color w:val="000000"/>
          <w:sz w:val="28"/>
          <w:szCs w:val="28"/>
        </w:rPr>
        <w:t>підтримувати</w:t>
      </w:r>
      <w:proofErr w:type="spellEnd"/>
      <w:r w:rsidRPr="00117CFA">
        <w:rPr>
          <w:bCs/>
          <w:color w:val="000000"/>
          <w:sz w:val="28"/>
          <w:szCs w:val="28"/>
        </w:rPr>
        <w:t xml:space="preserve"> </w:t>
      </w:r>
      <w:proofErr w:type="spellStart"/>
      <w:r w:rsidRPr="00117CFA">
        <w:rPr>
          <w:bCs/>
          <w:color w:val="000000"/>
          <w:sz w:val="28"/>
          <w:szCs w:val="28"/>
        </w:rPr>
        <w:t>дискусію</w:t>
      </w:r>
      <w:proofErr w:type="spellEnd"/>
      <w:r w:rsidRPr="00117CFA">
        <w:rPr>
          <w:bCs/>
          <w:color w:val="000000"/>
          <w:sz w:val="28"/>
          <w:szCs w:val="28"/>
        </w:rPr>
        <w:t xml:space="preserve">, </w:t>
      </w:r>
      <w:proofErr w:type="spellStart"/>
      <w:r w:rsidRPr="00117CFA">
        <w:rPr>
          <w:bCs/>
          <w:color w:val="000000"/>
          <w:sz w:val="28"/>
          <w:szCs w:val="28"/>
        </w:rPr>
        <w:t>діалог</w:t>
      </w:r>
      <w:proofErr w:type="spellEnd"/>
      <w:r w:rsidRPr="00117CFA">
        <w:rPr>
          <w:bCs/>
          <w:color w:val="000000"/>
          <w:sz w:val="28"/>
          <w:szCs w:val="28"/>
        </w:rPr>
        <w:t xml:space="preserve"> </w:t>
      </w:r>
      <w:proofErr w:type="spellStart"/>
      <w:r w:rsidRPr="00117CFA">
        <w:rPr>
          <w:bCs/>
          <w:color w:val="000000"/>
          <w:sz w:val="28"/>
          <w:szCs w:val="28"/>
        </w:rPr>
        <w:t>зі</w:t>
      </w:r>
      <w:proofErr w:type="spellEnd"/>
      <w:r>
        <w:rPr>
          <w:bCs/>
          <w:color w:val="000000"/>
          <w:sz w:val="28"/>
          <w:szCs w:val="28"/>
          <w:lang w:val="uk-UA"/>
        </w:rPr>
        <w:t xml:space="preserve"> </w:t>
      </w:r>
      <w:r w:rsidRPr="00117CFA">
        <w:rPr>
          <w:bCs/>
          <w:color w:val="000000"/>
          <w:sz w:val="28"/>
          <w:szCs w:val="28"/>
        </w:rPr>
        <w:t>студентами;</w:t>
      </w:r>
    </w:p>
    <w:p w14:paraId="67C5222B" w14:textId="77777777" w:rsidR="000E0DF9" w:rsidRPr="00FA0D5B" w:rsidRDefault="000E0DF9" w:rsidP="000E0DF9">
      <w:pPr>
        <w:ind w:firstLine="709"/>
        <w:jc w:val="both"/>
        <w:rPr>
          <w:bCs/>
          <w:color w:val="000000"/>
          <w:sz w:val="28"/>
          <w:szCs w:val="28"/>
          <w:lang w:val="uk-UA"/>
        </w:rPr>
      </w:pPr>
      <w:r w:rsidRPr="00A9668A">
        <w:rPr>
          <w:bCs/>
          <w:color w:val="000000"/>
          <w:sz w:val="28"/>
          <w:szCs w:val="28"/>
          <w:lang w:val="uk-UA"/>
        </w:rPr>
        <w:t>–</w:t>
      </w:r>
      <w:r>
        <w:rPr>
          <w:bCs/>
          <w:color w:val="000000"/>
          <w:sz w:val="28"/>
          <w:szCs w:val="28"/>
          <w:lang w:val="uk-UA"/>
        </w:rPr>
        <w:t> </w:t>
      </w:r>
      <w:proofErr w:type="spellStart"/>
      <w:r>
        <w:rPr>
          <w:bCs/>
          <w:color w:val="000000"/>
          <w:sz w:val="28"/>
          <w:szCs w:val="28"/>
          <w:lang w:val="uk-UA"/>
        </w:rPr>
        <w:t>здатніть</w:t>
      </w:r>
      <w:proofErr w:type="spellEnd"/>
      <w:r w:rsidRPr="00A9668A">
        <w:rPr>
          <w:bCs/>
          <w:color w:val="000000"/>
          <w:sz w:val="28"/>
          <w:szCs w:val="28"/>
          <w:lang w:val="uk-UA"/>
        </w:rPr>
        <w:t xml:space="preserve"> доцільно та </w:t>
      </w:r>
      <w:proofErr w:type="spellStart"/>
      <w:r w:rsidRPr="00A9668A">
        <w:rPr>
          <w:bCs/>
          <w:color w:val="000000"/>
          <w:sz w:val="28"/>
          <w:szCs w:val="28"/>
          <w:lang w:val="uk-UA"/>
        </w:rPr>
        <w:t>динамічно</w:t>
      </w:r>
      <w:proofErr w:type="spellEnd"/>
      <w:r w:rsidRPr="00A9668A">
        <w:rPr>
          <w:bCs/>
          <w:color w:val="000000"/>
          <w:sz w:val="28"/>
          <w:szCs w:val="28"/>
          <w:lang w:val="uk-UA"/>
        </w:rPr>
        <w:t xml:space="preserve"> взаємодіяти з групою </w:t>
      </w:r>
      <w:r>
        <w:rPr>
          <w:bCs/>
          <w:color w:val="000000"/>
          <w:sz w:val="28"/>
          <w:szCs w:val="28"/>
          <w:lang w:val="uk-UA"/>
        </w:rPr>
        <w:t>студентів (</w:t>
      </w:r>
      <w:r w:rsidRPr="00A9668A">
        <w:rPr>
          <w:bCs/>
          <w:color w:val="000000"/>
          <w:sz w:val="28"/>
          <w:szCs w:val="28"/>
          <w:lang w:val="uk-UA"/>
        </w:rPr>
        <w:t>чи навпаки:</w:t>
      </w:r>
      <w:r>
        <w:rPr>
          <w:bCs/>
          <w:color w:val="000000"/>
          <w:sz w:val="28"/>
          <w:szCs w:val="28"/>
          <w:lang w:val="uk-UA"/>
        </w:rPr>
        <w:t xml:space="preserve"> </w:t>
      </w:r>
      <w:r w:rsidRPr="00A9668A">
        <w:rPr>
          <w:bCs/>
          <w:color w:val="000000"/>
          <w:sz w:val="28"/>
          <w:szCs w:val="28"/>
          <w:lang w:val="uk-UA"/>
        </w:rPr>
        <w:t>викладач робить багато зауважень, розмовляє на підвищених</w:t>
      </w:r>
      <w:r>
        <w:rPr>
          <w:bCs/>
          <w:color w:val="000000"/>
          <w:sz w:val="28"/>
          <w:szCs w:val="28"/>
          <w:lang w:val="uk-UA"/>
        </w:rPr>
        <w:t xml:space="preserve"> </w:t>
      </w:r>
      <w:r w:rsidRPr="00A9668A">
        <w:rPr>
          <w:bCs/>
          <w:color w:val="000000"/>
          <w:sz w:val="28"/>
          <w:szCs w:val="28"/>
          <w:lang w:val="uk-UA"/>
        </w:rPr>
        <w:t>тонах;</w:t>
      </w:r>
      <w:r>
        <w:rPr>
          <w:bCs/>
          <w:color w:val="000000"/>
          <w:sz w:val="28"/>
          <w:szCs w:val="28"/>
          <w:lang w:val="uk-UA"/>
        </w:rPr>
        <w:t xml:space="preserve"> </w:t>
      </w:r>
      <w:r w:rsidRPr="00A9668A">
        <w:rPr>
          <w:bCs/>
          <w:color w:val="000000"/>
          <w:sz w:val="28"/>
          <w:szCs w:val="28"/>
          <w:lang w:val="uk-UA"/>
        </w:rPr>
        <w:t>спирається в роботі на декількох студентів, а інші залишаються</w:t>
      </w:r>
      <w:r>
        <w:rPr>
          <w:bCs/>
          <w:color w:val="000000"/>
          <w:sz w:val="28"/>
          <w:szCs w:val="28"/>
          <w:lang w:val="uk-UA"/>
        </w:rPr>
        <w:t xml:space="preserve"> </w:t>
      </w:r>
      <w:r w:rsidRPr="00A9668A">
        <w:rPr>
          <w:bCs/>
          <w:color w:val="000000"/>
          <w:sz w:val="28"/>
          <w:szCs w:val="28"/>
          <w:lang w:val="uk-UA"/>
        </w:rPr>
        <w:t>пасивними або й займаються своїми справами</w:t>
      </w:r>
      <w:r>
        <w:rPr>
          <w:bCs/>
          <w:color w:val="000000"/>
          <w:sz w:val="28"/>
          <w:szCs w:val="28"/>
          <w:lang w:val="uk-UA"/>
        </w:rPr>
        <w:t>);</w:t>
      </w:r>
    </w:p>
    <w:p w14:paraId="10BCAE28" w14:textId="77777777" w:rsidR="000E0DF9" w:rsidRDefault="000E0DF9" w:rsidP="000E0DF9">
      <w:pPr>
        <w:ind w:firstLine="709"/>
        <w:jc w:val="both"/>
        <w:rPr>
          <w:bCs/>
          <w:color w:val="000000"/>
          <w:sz w:val="28"/>
          <w:szCs w:val="28"/>
          <w:lang w:val="uk-UA"/>
        </w:rPr>
      </w:pPr>
      <w:r w:rsidRPr="00A9668A">
        <w:rPr>
          <w:bCs/>
          <w:color w:val="000000"/>
          <w:sz w:val="28"/>
          <w:szCs w:val="28"/>
          <w:lang w:val="uk-UA"/>
        </w:rPr>
        <w:t>–</w:t>
      </w:r>
      <w:r>
        <w:rPr>
          <w:bCs/>
          <w:color w:val="000000"/>
          <w:sz w:val="28"/>
          <w:szCs w:val="28"/>
          <w:lang w:val="uk-UA"/>
        </w:rPr>
        <w:t> </w:t>
      </w:r>
      <w:proofErr w:type="spellStart"/>
      <w:r>
        <w:rPr>
          <w:bCs/>
          <w:color w:val="000000"/>
          <w:sz w:val="28"/>
          <w:szCs w:val="28"/>
          <w:lang w:val="uk-UA"/>
        </w:rPr>
        <w:t>здатніть</w:t>
      </w:r>
      <w:proofErr w:type="spellEnd"/>
      <w:r>
        <w:rPr>
          <w:bCs/>
          <w:color w:val="000000"/>
          <w:sz w:val="28"/>
          <w:szCs w:val="28"/>
          <w:lang w:val="uk-UA"/>
        </w:rPr>
        <w:t xml:space="preserve"> застосовувати засоби педагогічної техніки, харизми та артистизму (</w:t>
      </w:r>
      <w:r w:rsidRPr="00A9668A">
        <w:rPr>
          <w:bCs/>
          <w:color w:val="000000"/>
          <w:sz w:val="28"/>
          <w:szCs w:val="28"/>
          <w:lang w:val="uk-UA"/>
        </w:rPr>
        <w:t>емоційність, голос,</w:t>
      </w:r>
      <w:r>
        <w:rPr>
          <w:bCs/>
          <w:color w:val="000000"/>
          <w:sz w:val="28"/>
          <w:szCs w:val="28"/>
          <w:lang w:val="uk-UA"/>
        </w:rPr>
        <w:t xml:space="preserve"> </w:t>
      </w:r>
      <w:r w:rsidRPr="00A9668A">
        <w:rPr>
          <w:bCs/>
          <w:color w:val="000000"/>
          <w:sz w:val="28"/>
          <w:szCs w:val="28"/>
          <w:lang w:val="uk-UA"/>
        </w:rPr>
        <w:t>дикція, грамотність мовлення, зовнішній вигляд</w:t>
      </w:r>
      <w:r>
        <w:rPr>
          <w:bCs/>
          <w:color w:val="000000"/>
          <w:sz w:val="28"/>
          <w:szCs w:val="28"/>
          <w:lang w:val="uk-UA"/>
        </w:rPr>
        <w:t>).</w:t>
      </w:r>
      <w:r w:rsidRPr="00A9668A">
        <w:rPr>
          <w:bCs/>
          <w:color w:val="000000"/>
          <w:sz w:val="28"/>
          <w:szCs w:val="28"/>
          <w:lang w:val="uk-UA"/>
        </w:rPr>
        <w:t xml:space="preserve"> </w:t>
      </w:r>
    </w:p>
    <w:p w14:paraId="3171E28A" w14:textId="77777777" w:rsidR="000E0DF9" w:rsidRDefault="000E0DF9" w:rsidP="000E0DF9">
      <w:pPr>
        <w:jc w:val="center"/>
        <w:rPr>
          <w:b/>
          <w:bCs/>
          <w:color w:val="000000"/>
          <w:sz w:val="28"/>
          <w:szCs w:val="28"/>
          <w:lang w:val="uk-UA"/>
        </w:rPr>
      </w:pPr>
    </w:p>
    <w:p w14:paraId="790C8FD6" w14:textId="77777777" w:rsidR="000E0DF9" w:rsidRPr="00771832" w:rsidRDefault="000E0DF9" w:rsidP="000E0DF9">
      <w:pPr>
        <w:jc w:val="center"/>
        <w:rPr>
          <w:b/>
          <w:bCs/>
          <w:color w:val="000000"/>
          <w:sz w:val="28"/>
          <w:szCs w:val="28"/>
          <w:lang w:val="uk-UA"/>
        </w:rPr>
      </w:pPr>
      <w:r w:rsidRPr="00771832">
        <w:rPr>
          <w:b/>
          <w:bCs/>
          <w:color w:val="000000"/>
          <w:sz w:val="28"/>
          <w:szCs w:val="28"/>
          <w:lang w:val="uk-UA"/>
        </w:rPr>
        <w:t>Орієнтовна схема спостереження</w:t>
      </w:r>
      <w:r>
        <w:rPr>
          <w:b/>
          <w:bCs/>
          <w:color w:val="000000"/>
          <w:sz w:val="28"/>
          <w:szCs w:val="28"/>
          <w:lang w:val="uk-UA"/>
        </w:rPr>
        <w:t xml:space="preserve"> за навчальною діяльністю викладача</w:t>
      </w:r>
    </w:p>
    <w:p w14:paraId="71F6FE6C" w14:textId="77777777" w:rsidR="000E0DF9" w:rsidRDefault="000E0DF9" w:rsidP="000E0DF9">
      <w:pPr>
        <w:ind w:firstLine="709"/>
        <w:jc w:val="both"/>
        <w:rPr>
          <w:bCs/>
          <w:color w:val="000000"/>
          <w:sz w:val="28"/>
          <w:szCs w:val="28"/>
          <w:lang w:val="uk-UA"/>
        </w:rPr>
      </w:pPr>
    </w:p>
    <w:p w14:paraId="2B8B74D7"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1. Наявність конспекту, робочих нотаток.</w:t>
      </w:r>
    </w:p>
    <w:p w14:paraId="200E1C79"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2. Оголошення теми, плану заняття.</w:t>
      </w:r>
    </w:p>
    <w:p w14:paraId="5867028E" w14:textId="77777777" w:rsidR="000E0DF9" w:rsidRPr="00771832" w:rsidRDefault="000E0DF9" w:rsidP="000E0DF9">
      <w:pPr>
        <w:ind w:firstLine="709"/>
        <w:jc w:val="both"/>
        <w:rPr>
          <w:bCs/>
          <w:color w:val="000000"/>
          <w:sz w:val="28"/>
          <w:szCs w:val="28"/>
          <w:lang w:val="uk-UA"/>
        </w:rPr>
      </w:pPr>
      <w:r>
        <w:rPr>
          <w:bCs/>
          <w:color w:val="000000"/>
          <w:sz w:val="28"/>
          <w:szCs w:val="28"/>
          <w:lang w:val="uk-UA"/>
        </w:rPr>
        <w:t>3. </w:t>
      </w:r>
      <w:r w:rsidRPr="00771832">
        <w:rPr>
          <w:bCs/>
          <w:color w:val="000000"/>
          <w:sz w:val="28"/>
          <w:szCs w:val="28"/>
          <w:lang w:val="uk-UA"/>
        </w:rPr>
        <w:t>Наукове та методичне обґрунтування основних положень, що</w:t>
      </w:r>
      <w:r>
        <w:rPr>
          <w:bCs/>
          <w:color w:val="000000"/>
          <w:sz w:val="28"/>
          <w:szCs w:val="28"/>
          <w:lang w:val="uk-UA"/>
        </w:rPr>
        <w:t xml:space="preserve"> </w:t>
      </w:r>
      <w:r w:rsidRPr="00771832">
        <w:rPr>
          <w:bCs/>
          <w:color w:val="000000"/>
          <w:sz w:val="28"/>
          <w:szCs w:val="28"/>
          <w:lang w:val="uk-UA"/>
        </w:rPr>
        <w:t>розглядаються.</w:t>
      </w:r>
    </w:p>
    <w:p w14:paraId="02D9EF0F"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4. Чіткість, логічність, доступність викладання матеріалу.</w:t>
      </w:r>
    </w:p>
    <w:p w14:paraId="7DB4D462"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 xml:space="preserve">5. Реалізація основних </w:t>
      </w:r>
      <w:r>
        <w:rPr>
          <w:bCs/>
          <w:color w:val="000000"/>
          <w:sz w:val="28"/>
          <w:szCs w:val="28"/>
          <w:lang w:val="uk-UA"/>
        </w:rPr>
        <w:t xml:space="preserve">і специфічних </w:t>
      </w:r>
      <w:r w:rsidRPr="00771832">
        <w:rPr>
          <w:bCs/>
          <w:color w:val="000000"/>
          <w:sz w:val="28"/>
          <w:szCs w:val="28"/>
          <w:lang w:val="uk-UA"/>
        </w:rPr>
        <w:t>принципів навчання.</w:t>
      </w:r>
    </w:p>
    <w:p w14:paraId="1D44ADD0" w14:textId="77777777" w:rsidR="000E0DF9" w:rsidRDefault="000E0DF9" w:rsidP="000E0DF9">
      <w:pPr>
        <w:ind w:firstLine="709"/>
        <w:jc w:val="both"/>
        <w:rPr>
          <w:bCs/>
          <w:color w:val="000000"/>
          <w:sz w:val="28"/>
          <w:szCs w:val="28"/>
          <w:lang w:val="uk-UA"/>
        </w:rPr>
      </w:pPr>
      <w:r w:rsidRPr="00771832">
        <w:rPr>
          <w:bCs/>
          <w:color w:val="000000"/>
          <w:sz w:val="28"/>
          <w:szCs w:val="28"/>
          <w:lang w:val="uk-UA"/>
        </w:rPr>
        <w:t xml:space="preserve">6. </w:t>
      </w:r>
      <w:r>
        <w:rPr>
          <w:bCs/>
          <w:color w:val="000000"/>
          <w:sz w:val="28"/>
          <w:szCs w:val="28"/>
          <w:lang w:val="uk-UA"/>
        </w:rPr>
        <w:t>В</w:t>
      </w:r>
      <w:r w:rsidRPr="00771832">
        <w:rPr>
          <w:bCs/>
          <w:color w:val="000000"/>
          <w:sz w:val="28"/>
          <w:szCs w:val="28"/>
          <w:lang w:val="uk-UA"/>
        </w:rPr>
        <w:t>икористання інноваційних форм та</w:t>
      </w:r>
      <w:r>
        <w:rPr>
          <w:bCs/>
          <w:color w:val="000000"/>
          <w:sz w:val="28"/>
          <w:szCs w:val="28"/>
          <w:lang w:val="uk-UA"/>
        </w:rPr>
        <w:t xml:space="preserve"> </w:t>
      </w:r>
      <w:r w:rsidRPr="00771832">
        <w:rPr>
          <w:bCs/>
          <w:color w:val="000000"/>
          <w:sz w:val="28"/>
          <w:szCs w:val="28"/>
          <w:lang w:val="uk-UA"/>
        </w:rPr>
        <w:t>методів навчання.</w:t>
      </w:r>
    </w:p>
    <w:p w14:paraId="6ECCD8DB"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7. Економн</w:t>
      </w:r>
      <w:r>
        <w:rPr>
          <w:bCs/>
          <w:color w:val="000000"/>
          <w:sz w:val="28"/>
          <w:szCs w:val="28"/>
          <w:lang w:val="uk-UA"/>
        </w:rPr>
        <w:t>ість у</w:t>
      </w:r>
      <w:r w:rsidRPr="00771832">
        <w:rPr>
          <w:bCs/>
          <w:color w:val="000000"/>
          <w:sz w:val="28"/>
          <w:szCs w:val="28"/>
          <w:lang w:val="uk-UA"/>
        </w:rPr>
        <w:t xml:space="preserve"> використанн</w:t>
      </w:r>
      <w:r>
        <w:rPr>
          <w:bCs/>
          <w:color w:val="000000"/>
          <w:sz w:val="28"/>
          <w:szCs w:val="28"/>
          <w:lang w:val="uk-UA"/>
        </w:rPr>
        <w:t>і</w:t>
      </w:r>
      <w:r w:rsidRPr="00771832">
        <w:rPr>
          <w:bCs/>
          <w:color w:val="000000"/>
          <w:sz w:val="28"/>
          <w:szCs w:val="28"/>
          <w:lang w:val="uk-UA"/>
        </w:rPr>
        <w:t xml:space="preserve"> часу.</w:t>
      </w:r>
    </w:p>
    <w:p w14:paraId="43A830A9"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8. Дотримання структури заняття</w:t>
      </w:r>
      <w:r>
        <w:rPr>
          <w:bCs/>
          <w:color w:val="000000"/>
          <w:sz w:val="28"/>
          <w:szCs w:val="28"/>
          <w:lang w:val="uk-UA"/>
        </w:rPr>
        <w:t xml:space="preserve">. </w:t>
      </w:r>
    </w:p>
    <w:p w14:paraId="265F9AD6" w14:textId="77777777" w:rsidR="000E0DF9" w:rsidRPr="00771832" w:rsidRDefault="000E0DF9" w:rsidP="000E0DF9">
      <w:pPr>
        <w:ind w:firstLine="709"/>
        <w:jc w:val="both"/>
        <w:rPr>
          <w:bCs/>
          <w:color w:val="000000"/>
          <w:sz w:val="28"/>
          <w:szCs w:val="28"/>
          <w:lang w:val="uk-UA"/>
        </w:rPr>
      </w:pPr>
      <w:r w:rsidRPr="00771832">
        <w:rPr>
          <w:bCs/>
          <w:color w:val="000000"/>
          <w:sz w:val="28"/>
          <w:szCs w:val="28"/>
          <w:lang w:val="uk-UA"/>
        </w:rPr>
        <w:t xml:space="preserve">9. Характеристика робочої атмосфери </w:t>
      </w:r>
      <w:r>
        <w:rPr>
          <w:bCs/>
          <w:color w:val="000000"/>
          <w:sz w:val="28"/>
          <w:szCs w:val="28"/>
          <w:lang w:val="uk-UA"/>
        </w:rPr>
        <w:t xml:space="preserve">на </w:t>
      </w:r>
      <w:r w:rsidRPr="00771832">
        <w:rPr>
          <w:bCs/>
          <w:color w:val="000000"/>
          <w:sz w:val="28"/>
          <w:szCs w:val="28"/>
          <w:lang w:val="uk-UA"/>
        </w:rPr>
        <w:t>занятт</w:t>
      </w:r>
      <w:r>
        <w:rPr>
          <w:bCs/>
          <w:color w:val="000000"/>
          <w:sz w:val="28"/>
          <w:szCs w:val="28"/>
          <w:lang w:val="uk-UA"/>
        </w:rPr>
        <w:t>і</w:t>
      </w:r>
      <w:r w:rsidRPr="00771832">
        <w:rPr>
          <w:bCs/>
          <w:color w:val="000000"/>
          <w:sz w:val="28"/>
          <w:szCs w:val="28"/>
          <w:lang w:val="uk-UA"/>
        </w:rPr>
        <w:t>.</w:t>
      </w:r>
    </w:p>
    <w:p w14:paraId="3CC3DC9C" w14:textId="77777777" w:rsidR="000E0DF9" w:rsidRPr="00771832" w:rsidRDefault="000E0DF9" w:rsidP="000E0DF9">
      <w:pPr>
        <w:ind w:firstLine="709"/>
        <w:jc w:val="both"/>
        <w:rPr>
          <w:bCs/>
          <w:color w:val="000000"/>
          <w:sz w:val="28"/>
          <w:szCs w:val="28"/>
          <w:lang w:val="uk-UA"/>
        </w:rPr>
      </w:pPr>
      <w:r>
        <w:rPr>
          <w:bCs/>
          <w:color w:val="000000"/>
          <w:sz w:val="28"/>
          <w:szCs w:val="28"/>
          <w:lang w:val="uk-UA"/>
        </w:rPr>
        <w:t>10. </w:t>
      </w:r>
      <w:r w:rsidRPr="00771832">
        <w:rPr>
          <w:bCs/>
          <w:color w:val="000000"/>
          <w:sz w:val="28"/>
          <w:szCs w:val="28"/>
          <w:lang w:val="uk-UA"/>
        </w:rPr>
        <w:t>Організація управління процесом навчання (підтримування</w:t>
      </w:r>
      <w:r>
        <w:rPr>
          <w:bCs/>
          <w:color w:val="000000"/>
          <w:sz w:val="28"/>
          <w:szCs w:val="28"/>
          <w:lang w:val="uk-UA"/>
        </w:rPr>
        <w:t xml:space="preserve"> </w:t>
      </w:r>
      <w:proofErr w:type="spellStart"/>
      <w:r w:rsidRPr="00771832">
        <w:rPr>
          <w:bCs/>
          <w:color w:val="000000"/>
          <w:sz w:val="28"/>
          <w:szCs w:val="28"/>
          <w:lang w:val="uk-UA"/>
        </w:rPr>
        <w:t>інтелектуально</w:t>
      </w:r>
      <w:proofErr w:type="spellEnd"/>
      <w:r w:rsidRPr="00771832">
        <w:rPr>
          <w:bCs/>
          <w:color w:val="000000"/>
          <w:sz w:val="28"/>
          <w:szCs w:val="28"/>
          <w:lang w:val="uk-UA"/>
        </w:rPr>
        <w:t>-емоційного контакту з студентами; застосування різних</w:t>
      </w:r>
      <w:r>
        <w:rPr>
          <w:bCs/>
          <w:color w:val="000000"/>
          <w:sz w:val="28"/>
          <w:szCs w:val="28"/>
          <w:lang w:val="uk-UA"/>
        </w:rPr>
        <w:t xml:space="preserve"> </w:t>
      </w:r>
      <w:r w:rsidRPr="00771832">
        <w:rPr>
          <w:bCs/>
          <w:color w:val="000000"/>
          <w:sz w:val="28"/>
          <w:szCs w:val="28"/>
          <w:lang w:val="uk-UA"/>
        </w:rPr>
        <w:t xml:space="preserve">прийомів </w:t>
      </w:r>
      <w:r>
        <w:rPr>
          <w:bCs/>
          <w:color w:val="000000"/>
          <w:sz w:val="28"/>
          <w:szCs w:val="28"/>
          <w:lang w:val="uk-UA"/>
        </w:rPr>
        <w:t>впливу</w:t>
      </w:r>
      <w:r w:rsidRPr="00771832">
        <w:rPr>
          <w:bCs/>
          <w:color w:val="000000"/>
          <w:sz w:val="28"/>
          <w:szCs w:val="28"/>
          <w:lang w:val="uk-UA"/>
        </w:rPr>
        <w:t>)</w:t>
      </w:r>
      <w:r>
        <w:rPr>
          <w:bCs/>
          <w:color w:val="000000"/>
          <w:sz w:val="28"/>
          <w:szCs w:val="28"/>
          <w:lang w:val="uk-UA"/>
        </w:rPr>
        <w:t>.</w:t>
      </w:r>
    </w:p>
    <w:p w14:paraId="40F3107B" w14:textId="77777777" w:rsidR="000E0DF9" w:rsidRDefault="000E0DF9" w:rsidP="000E0DF9">
      <w:pPr>
        <w:ind w:firstLine="709"/>
        <w:jc w:val="both"/>
        <w:rPr>
          <w:b/>
          <w:bCs/>
          <w:color w:val="000000"/>
          <w:sz w:val="28"/>
          <w:szCs w:val="28"/>
          <w:lang w:val="uk-UA"/>
        </w:rPr>
      </w:pPr>
      <w:r w:rsidRPr="00771832">
        <w:rPr>
          <w:bCs/>
          <w:color w:val="000000"/>
          <w:sz w:val="28"/>
          <w:szCs w:val="28"/>
          <w:lang w:val="uk-UA"/>
        </w:rPr>
        <w:t xml:space="preserve">11. </w:t>
      </w:r>
      <w:r>
        <w:rPr>
          <w:bCs/>
          <w:color w:val="000000"/>
          <w:sz w:val="28"/>
          <w:szCs w:val="28"/>
          <w:lang w:val="uk-UA"/>
        </w:rPr>
        <w:t>Культура академічного м</w:t>
      </w:r>
      <w:r w:rsidRPr="00771832">
        <w:rPr>
          <w:bCs/>
          <w:color w:val="000000"/>
          <w:sz w:val="28"/>
          <w:szCs w:val="28"/>
          <w:lang w:val="uk-UA"/>
        </w:rPr>
        <w:t>овлення викладача (логічність, доступність, емоційність, доказовість,</w:t>
      </w:r>
      <w:r>
        <w:rPr>
          <w:bCs/>
          <w:color w:val="000000"/>
          <w:sz w:val="28"/>
          <w:szCs w:val="28"/>
          <w:lang w:val="uk-UA"/>
        </w:rPr>
        <w:t xml:space="preserve"> </w:t>
      </w:r>
      <w:r w:rsidRPr="00771832">
        <w:rPr>
          <w:bCs/>
          <w:color w:val="000000"/>
          <w:sz w:val="28"/>
          <w:szCs w:val="28"/>
          <w:lang w:val="uk-UA"/>
        </w:rPr>
        <w:t>впевненість</w:t>
      </w:r>
      <w:r>
        <w:rPr>
          <w:bCs/>
          <w:color w:val="000000"/>
          <w:sz w:val="28"/>
          <w:szCs w:val="28"/>
          <w:lang w:val="uk-UA"/>
        </w:rPr>
        <w:t>).</w:t>
      </w:r>
    </w:p>
    <w:p w14:paraId="47CC2749" w14:textId="77777777" w:rsidR="000E0DF9" w:rsidRPr="00771832" w:rsidRDefault="000E0DF9" w:rsidP="000E0DF9">
      <w:pPr>
        <w:ind w:firstLine="709"/>
        <w:jc w:val="both"/>
        <w:rPr>
          <w:bCs/>
          <w:color w:val="000000"/>
          <w:sz w:val="28"/>
          <w:szCs w:val="28"/>
          <w:lang w:val="uk-UA"/>
        </w:rPr>
      </w:pPr>
      <w:r>
        <w:rPr>
          <w:bCs/>
          <w:color w:val="000000"/>
          <w:sz w:val="28"/>
          <w:szCs w:val="28"/>
          <w:lang w:val="uk-UA"/>
        </w:rPr>
        <w:t>12. </w:t>
      </w:r>
      <w:r w:rsidRPr="00771832">
        <w:rPr>
          <w:bCs/>
          <w:color w:val="000000"/>
          <w:sz w:val="28"/>
          <w:szCs w:val="28"/>
          <w:lang w:val="uk-UA"/>
        </w:rPr>
        <w:t xml:space="preserve">Зв’язок </w:t>
      </w:r>
      <w:r>
        <w:rPr>
          <w:bCs/>
          <w:color w:val="000000"/>
          <w:sz w:val="28"/>
          <w:szCs w:val="28"/>
          <w:lang w:val="uk-UA"/>
        </w:rPr>
        <w:t xml:space="preserve">змісту теми </w:t>
      </w:r>
      <w:r w:rsidRPr="00771832">
        <w:rPr>
          <w:bCs/>
          <w:color w:val="000000"/>
          <w:sz w:val="28"/>
          <w:szCs w:val="28"/>
          <w:lang w:val="uk-UA"/>
        </w:rPr>
        <w:t>з попереднім матеріалом, міждисциплінарні зв’язки.</w:t>
      </w:r>
    </w:p>
    <w:p w14:paraId="7E0BE4DF" w14:textId="77777777" w:rsidR="000E0DF9" w:rsidRDefault="000E0DF9" w:rsidP="000E0DF9">
      <w:pPr>
        <w:ind w:firstLine="709"/>
        <w:jc w:val="both"/>
        <w:rPr>
          <w:b/>
          <w:bCs/>
          <w:color w:val="000000"/>
          <w:sz w:val="28"/>
          <w:szCs w:val="28"/>
          <w:lang w:val="uk-UA"/>
        </w:rPr>
      </w:pPr>
    </w:p>
    <w:p w14:paraId="2958388C" w14:textId="77777777" w:rsidR="000E0DF9" w:rsidRDefault="000E0DF9" w:rsidP="000E0DF9">
      <w:pPr>
        <w:jc w:val="center"/>
        <w:rPr>
          <w:b/>
          <w:bCs/>
          <w:color w:val="000000"/>
          <w:sz w:val="28"/>
          <w:szCs w:val="28"/>
          <w:lang w:val="uk-UA"/>
        </w:rPr>
      </w:pPr>
    </w:p>
    <w:p w14:paraId="387E1E50" w14:textId="77777777" w:rsidR="000E0DF9" w:rsidRDefault="000E0DF9" w:rsidP="000E0DF9">
      <w:pPr>
        <w:jc w:val="center"/>
        <w:rPr>
          <w:b/>
          <w:bCs/>
          <w:color w:val="000000"/>
          <w:sz w:val="28"/>
          <w:szCs w:val="28"/>
          <w:lang w:val="uk-UA"/>
        </w:rPr>
      </w:pPr>
    </w:p>
    <w:p w14:paraId="595DB987" w14:textId="77777777" w:rsidR="000E0DF9" w:rsidRDefault="000E0DF9" w:rsidP="000E0DF9">
      <w:pPr>
        <w:jc w:val="center"/>
        <w:rPr>
          <w:b/>
          <w:bCs/>
          <w:color w:val="000000"/>
          <w:sz w:val="28"/>
          <w:szCs w:val="28"/>
          <w:lang w:val="uk-UA"/>
        </w:rPr>
      </w:pPr>
    </w:p>
    <w:p w14:paraId="7BA36168" w14:textId="77777777" w:rsidR="000E0DF9" w:rsidRDefault="000E0DF9" w:rsidP="000E0DF9">
      <w:pPr>
        <w:jc w:val="center"/>
        <w:rPr>
          <w:b/>
          <w:bCs/>
          <w:color w:val="000000"/>
          <w:sz w:val="28"/>
          <w:szCs w:val="28"/>
          <w:lang w:val="uk-UA"/>
        </w:rPr>
      </w:pPr>
    </w:p>
    <w:p w14:paraId="45DCCC2A" w14:textId="77777777" w:rsidR="000E0DF9" w:rsidRDefault="000E0DF9" w:rsidP="000E0DF9">
      <w:pPr>
        <w:jc w:val="center"/>
        <w:rPr>
          <w:b/>
          <w:bCs/>
          <w:color w:val="000000"/>
          <w:sz w:val="28"/>
          <w:szCs w:val="28"/>
          <w:lang w:val="uk-UA"/>
        </w:rPr>
      </w:pPr>
    </w:p>
    <w:p w14:paraId="42914AFD" w14:textId="77777777" w:rsidR="000E0DF9" w:rsidRPr="00721973" w:rsidRDefault="000E0DF9" w:rsidP="000E0DF9">
      <w:pPr>
        <w:ind w:right="74" w:firstLine="709"/>
        <w:jc w:val="center"/>
        <w:rPr>
          <w:lang w:val="uk-UA"/>
        </w:rPr>
      </w:pPr>
      <w:r>
        <w:rPr>
          <w:b/>
          <w:bCs/>
          <w:color w:val="000000"/>
          <w:sz w:val="28"/>
          <w:szCs w:val="28"/>
          <w:lang w:val="uk-UA"/>
        </w:rPr>
        <w:lastRenderedPageBreak/>
        <w:t>2.1.3. Алгоритм</w:t>
      </w:r>
      <w:r w:rsidRPr="007216F2">
        <w:rPr>
          <w:b/>
          <w:bCs/>
          <w:color w:val="000000"/>
          <w:sz w:val="28"/>
          <w:szCs w:val="28"/>
        </w:rPr>
        <w:t xml:space="preserve"> </w:t>
      </w:r>
      <w:proofErr w:type="spellStart"/>
      <w:r w:rsidRPr="007216F2">
        <w:rPr>
          <w:b/>
          <w:bCs/>
          <w:color w:val="000000"/>
          <w:sz w:val="28"/>
          <w:szCs w:val="28"/>
        </w:rPr>
        <w:t>спостереження</w:t>
      </w:r>
      <w:proofErr w:type="spellEnd"/>
      <w:r w:rsidRPr="007216F2">
        <w:rPr>
          <w:b/>
          <w:bCs/>
          <w:color w:val="000000"/>
          <w:sz w:val="28"/>
          <w:szCs w:val="28"/>
        </w:rPr>
        <w:t xml:space="preserve"> за </w:t>
      </w:r>
      <w:proofErr w:type="spellStart"/>
      <w:r w:rsidRPr="007216F2">
        <w:rPr>
          <w:b/>
          <w:bCs/>
          <w:color w:val="000000"/>
          <w:sz w:val="28"/>
          <w:szCs w:val="28"/>
        </w:rPr>
        <w:t>інтенсивністю</w:t>
      </w:r>
      <w:proofErr w:type="spellEnd"/>
      <w:r>
        <w:rPr>
          <w:b/>
          <w:bCs/>
          <w:color w:val="000000"/>
          <w:sz w:val="28"/>
          <w:szCs w:val="28"/>
          <w:lang w:val="uk-UA"/>
        </w:rPr>
        <w:t xml:space="preserve"> прояву</w:t>
      </w:r>
    </w:p>
    <w:p w14:paraId="5AF69CAE" w14:textId="77777777" w:rsidR="000E0DF9" w:rsidRDefault="000E0DF9" w:rsidP="000E0DF9">
      <w:pPr>
        <w:ind w:right="74" w:firstLine="709"/>
        <w:jc w:val="center"/>
        <w:rPr>
          <w:b/>
          <w:bCs/>
          <w:color w:val="000000"/>
          <w:sz w:val="28"/>
          <w:szCs w:val="28"/>
          <w:lang w:val="uk-UA"/>
        </w:rPr>
      </w:pPr>
      <w:r>
        <w:rPr>
          <w:b/>
          <w:bCs/>
          <w:color w:val="000000"/>
          <w:sz w:val="28"/>
          <w:szCs w:val="28"/>
          <w:lang w:val="uk-UA"/>
        </w:rPr>
        <w:t>д</w:t>
      </w:r>
      <w:proofErr w:type="spellStart"/>
      <w:r w:rsidRPr="007216F2">
        <w:rPr>
          <w:b/>
          <w:bCs/>
          <w:color w:val="000000"/>
          <w:sz w:val="28"/>
          <w:szCs w:val="28"/>
        </w:rPr>
        <w:t>идактичних</w:t>
      </w:r>
      <w:proofErr w:type="spellEnd"/>
      <w:r>
        <w:rPr>
          <w:b/>
          <w:bCs/>
          <w:color w:val="000000"/>
          <w:sz w:val="28"/>
          <w:szCs w:val="28"/>
          <w:lang w:val="uk-UA"/>
        </w:rPr>
        <w:t xml:space="preserve"> </w:t>
      </w:r>
      <w:proofErr w:type="spellStart"/>
      <w:r w:rsidRPr="007216F2">
        <w:rPr>
          <w:b/>
          <w:bCs/>
          <w:color w:val="000000"/>
          <w:sz w:val="28"/>
          <w:szCs w:val="28"/>
        </w:rPr>
        <w:t>умінь</w:t>
      </w:r>
      <w:proofErr w:type="spellEnd"/>
      <w:r>
        <w:rPr>
          <w:b/>
          <w:bCs/>
          <w:color w:val="000000"/>
          <w:sz w:val="28"/>
          <w:szCs w:val="28"/>
          <w:lang w:val="uk-UA"/>
        </w:rPr>
        <w:t xml:space="preserve"> майбутнього </w:t>
      </w:r>
      <w:proofErr w:type="spellStart"/>
      <w:r w:rsidRPr="007216F2">
        <w:rPr>
          <w:b/>
          <w:bCs/>
          <w:color w:val="000000"/>
          <w:sz w:val="28"/>
          <w:szCs w:val="28"/>
        </w:rPr>
        <w:t>викладача</w:t>
      </w:r>
      <w:proofErr w:type="spellEnd"/>
      <w:r>
        <w:rPr>
          <w:b/>
          <w:bCs/>
          <w:color w:val="000000"/>
          <w:sz w:val="28"/>
          <w:szCs w:val="28"/>
          <w:lang w:val="uk-UA"/>
        </w:rPr>
        <w:t xml:space="preserve"> </w:t>
      </w:r>
      <w:proofErr w:type="spellStart"/>
      <w:r w:rsidRPr="007216F2">
        <w:rPr>
          <w:b/>
          <w:bCs/>
          <w:color w:val="000000"/>
          <w:sz w:val="28"/>
          <w:szCs w:val="28"/>
        </w:rPr>
        <w:t>вищої</w:t>
      </w:r>
      <w:proofErr w:type="spellEnd"/>
      <w:r>
        <w:rPr>
          <w:b/>
          <w:bCs/>
          <w:color w:val="000000"/>
          <w:sz w:val="28"/>
          <w:szCs w:val="28"/>
          <w:lang w:val="uk-UA"/>
        </w:rPr>
        <w:t xml:space="preserve"> </w:t>
      </w:r>
      <w:proofErr w:type="spellStart"/>
      <w:r w:rsidRPr="007216F2">
        <w:rPr>
          <w:b/>
          <w:bCs/>
          <w:color w:val="000000"/>
          <w:sz w:val="28"/>
          <w:szCs w:val="28"/>
        </w:rPr>
        <w:t>школи</w:t>
      </w:r>
      <w:proofErr w:type="spellEnd"/>
    </w:p>
    <w:p w14:paraId="41E5B812" w14:textId="77777777" w:rsidR="000E0DF9" w:rsidRPr="00721973" w:rsidRDefault="000E0DF9" w:rsidP="000E0DF9">
      <w:pPr>
        <w:ind w:right="74" w:firstLine="709"/>
        <w:jc w:val="center"/>
        <w:rPr>
          <w:lang w:val="uk-UA"/>
        </w:rPr>
      </w:pPr>
    </w:p>
    <w:tbl>
      <w:tblPr>
        <w:tblW w:w="10157"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86"/>
        <w:gridCol w:w="6237"/>
        <w:gridCol w:w="1534"/>
      </w:tblGrid>
      <w:tr w:rsidR="000E0DF9" w:rsidRPr="007216F2" w14:paraId="6486654E"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24D363DB" w14:textId="77777777" w:rsidR="000E0DF9" w:rsidRPr="00721973" w:rsidRDefault="000E0DF9" w:rsidP="000E0DF9">
            <w:pPr>
              <w:ind w:right="74"/>
              <w:jc w:val="center"/>
              <w:rPr>
                <w:b/>
              </w:rPr>
            </w:pPr>
            <w:proofErr w:type="spellStart"/>
            <w:r w:rsidRPr="00721973">
              <w:rPr>
                <w:b/>
                <w:color w:val="000000"/>
              </w:rPr>
              <w:t>Функції</w:t>
            </w:r>
            <w:proofErr w:type="spellEnd"/>
            <w:r>
              <w:rPr>
                <w:b/>
                <w:color w:val="000000"/>
                <w:lang w:val="uk-UA"/>
              </w:rPr>
              <w:t xml:space="preserve"> </w:t>
            </w:r>
            <w:proofErr w:type="spellStart"/>
            <w:r w:rsidRPr="00721973">
              <w:rPr>
                <w:b/>
                <w:color w:val="000000"/>
              </w:rPr>
              <w:t>дидактичної</w:t>
            </w:r>
            <w:proofErr w:type="spellEnd"/>
            <w:r w:rsidRPr="00721973">
              <w:rPr>
                <w:b/>
                <w:color w:val="000000"/>
              </w:rPr>
              <w:t xml:space="preserve"> </w:t>
            </w:r>
            <w:proofErr w:type="spellStart"/>
            <w:r w:rsidRPr="00721973">
              <w:rPr>
                <w:b/>
                <w:color w:val="000000"/>
              </w:rPr>
              <w:t>діяльності</w:t>
            </w:r>
            <w:proofErr w:type="spellEnd"/>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5CAA8FD0" w14:textId="77777777" w:rsidR="000E0DF9" w:rsidRPr="00721973" w:rsidRDefault="000E0DF9" w:rsidP="000E0DF9">
            <w:pPr>
              <w:ind w:right="74"/>
              <w:jc w:val="center"/>
              <w:rPr>
                <w:b/>
              </w:rPr>
            </w:pPr>
            <w:proofErr w:type="spellStart"/>
            <w:r w:rsidRPr="00721973">
              <w:rPr>
                <w:b/>
                <w:color w:val="000000"/>
              </w:rPr>
              <w:t>Дидактичні</w:t>
            </w:r>
            <w:proofErr w:type="spellEnd"/>
            <w:r>
              <w:rPr>
                <w:b/>
                <w:color w:val="000000"/>
                <w:lang w:val="uk-UA"/>
              </w:rPr>
              <w:t xml:space="preserve"> </w:t>
            </w:r>
            <w:proofErr w:type="spellStart"/>
            <w:r w:rsidRPr="00721973">
              <w:rPr>
                <w:b/>
                <w:color w:val="000000"/>
              </w:rPr>
              <w:t>вміння</w:t>
            </w:r>
            <w:proofErr w:type="spellEnd"/>
            <w:r w:rsidRPr="00721973">
              <w:rPr>
                <w:b/>
                <w:color w:val="000000"/>
              </w:rPr>
              <w:t xml:space="preserve"> </w:t>
            </w:r>
            <w:r>
              <w:rPr>
                <w:b/>
                <w:color w:val="000000"/>
                <w:lang w:val="uk-UA"/>
              </w:rPr>
              <w:t xml:space="preserve">майбутнього </w:t>
            </w:r>
            <w:proofErr w:type="spellStart"/>
            <w:r w:rsidRPr="00721973">
              <w:rPr>
                <w:b/>
                <w:color w:val="000000"/>
              </w:rPr>
              <w:t>викладача</w:t>
            </w:r>
            <w:proofErr w:type="spellEnd"/>
            <w:r w:rsidRPr="00721973">
              <w:rPr>
                <w:b/>
                <w:color w:val="000000"/>
              </w:rPr>
              <w:t xml:space="preserve"> </w:t>
            </w:r>
            <w:proofErr w:type="spellStart"/>
            <w:r w:rsidRPr="00721973">
              <w:rPr>
                <w:b/>
                <w:color w:val="000000"/>
              </w:rPr>
              <w:t>вищої</w:t>
            </w:r>
            <w:proofErr w:type="spellEnd"/>
            <w:r w:rsidRPr="00721973">
              <w:rPr>
                <w:b/>
                <w:color w:val="000000"/>
              </w:rPr>
              <w:t xml:space="preserve"> </w:t>
            </w:r>
            <w:proofErr w:type="spellStart"/>
            <w:r w:rsidRPr="00721973">
              <w:rPr>
                <w:b/>
                <w:color w:val="000000"/>
              </w:rPr>
              <w:t>школи</w:t>
            </w:r>
            <w:proofErr w:type="spellEnd"/>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165C14CD" w14:textId="77777777" w:rsidR="000E0DF9" w:rsidRDefault="000E0DF9" w:rsidP="000E0DF9">
            <w:pPr>
              <w:ind w:right="74"/>
              <w:contextualSpacing/>
              <w:jc w:val="center"/>
              <w:rPr>
                <w:b/>
                <w:lang w:val="uk-UA"/>
              </w:rPr>
            </w:pPr>
            <w:proofErr w:type="spellStart"/>
            <w:r w:rsidRPr="00235801">
              <w:rPr>
                <w:b/>
                <w:lang w:val="uk-UA"/>
              </w:rPr>
              <w:t>Інтенсив</w:t>
            </w:r>
            <w:r>
              <w:rPr>
                <w:b/>
                <w:lang w:val="uk-UA"/>
              </w:rPr>
              <w:t>-</w:t>
            </w:r>
            <w:r w:rsidRPr="00235801">
              <w:rPr>
                <w:b/>
                <w:lang w:val="uk-UA"/>
              </w:rPr>
              <w:t>ність</w:t>
            </w:r>
            <w:proofErr w:type="spellEnd"/>
            <w:r>
              <w:rPr>
                <w:b/>
                <w:lang w:val="uk-UA"/>
              </w:rPr>
              <w:t xml:space="preserve"> прояву*</w:t>
            </w:r>
          </w:p>
          <w:p w14:paraId="6596C813" w14:textId="77777777" w:rsidR="000E0DF9" w:rsidRPr="00235801" w:rsidRDefault="000E0DF9" w:rsidP="000E0DF9">
            <w:pPr>
              <w:ind w:right="74"/>
              <w:contextualSpacing/>
              <w:jc w:val="center"/>
              <w:rPr>
                <w:b/>
              </w:rPr>
            </w:pPr>
            <w:r>
              <w:rPr>
                <w:b/>
                <w:lang w:val="uk-UA"/>
              </w:rPr>
              <w:t>(у балах)</w:t>
            </w:r>
          </w:p>
        </w:tc>
      </w:tr>
      <w:tr w:rsidR="000E0DF9" w:rsidRPr="007216F2" w14:paraId="7DD01AA6"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12E94A77" w14:textId="77777777" w:rsidR="000E0DF9" w:rsidRPr="007216F2" w:rsidRDefault="000E0DF9" w:rsidP="000E0DF9">
            <w:pPr>
              <w:ind w:right="74"/>
            </w:pPr>
            <w:r>
              <w:rPr>
                <w:color w:val="000000"/>
                <w:sz w:val="28"/>
                <w:szCs w:val="28"/>
              </w:rPr>
              <w:t xml:space="preserve">I. Постановка </w:t>
            </w:r>
            <w:proofErr w:type="spellStart"/>
            <w:r>
              <w:rPr>
                <w:color w:val="000000"/>
                <w:sz w:val="28"/>
                <w:szCs w:val="28"/>
              </w:rPr>
              <w:t>дидактичної</w:t>
            </w:r>
            <w:proofErr w:type="spellEnd"/>
            <w:r>
              <w:rPr>
                <w:color w:val="000000"/>
                <w:sz w:val="28"/>
                <w:szCs w:val="28"/>
                <w:lang w:val="uk-UA"/>
              </w:rPr>
              <w:t xml:space="preserve"> </w:t>
            </w:r>
            <w:r w:rsidRPr="007216F2">
              <w:rPr>
                <w:color w:val="000000"/>
                <w:sz w:val="28"/>
                <w:szCs w:val="28"/>
              </w:rPr>
              <w:t>мети</w:t>
            </w:r>
          </w:p>
          <w:p w14:paraId="1ADA64A4" w14:textId="77777777" w:rsidR="000E0DF9" w:rsidRPr="007216F2" w:rsidRDefault="000E0DF9" w:rsidP="000E0DF9">
            <w:pPr>
              <w:ind w:right="75"/>
              <w:jc w:val="center"/>
            </w:pPr>
            <w:r w:rsidRPr="007216F2">
              <w:t> </w:t>
            </w:r>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47539DE7" w14:textId="77777777" w:rsidR="000E0DF9" w:rsidRPr="007216F2" w:rsidRDefault="000E0DF9" w:rsidP="000E0DF9">
            <w:pPr>
              <w:ind w:left="74" w:right="74" w:firstLine="357"/>
              <w:jc w:val="both"/>
            </w:pPr>
            <w:r>
              <w:rPr>
                <w:color w:val="000000"/>
                <w:sz w:val="28"/>
                <w:szCs w:val="28"/>
              </w:rPr>
              <w:t>1.</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r>
              <w:rPr>
                <w:color w:val="000000"/>
                <w:sz w:val="28"/>
                <w:szCs w:val="28"/>
                <w:lang w:val="uk-UA"/>
              </w:rPr>
              <w:t>адекватно</w:t>
            </w:r>
            <w:r w:rsidRPr="007216F2">
              <w:rPr>
                <w:color w:val="000000"/>
                <w:sz w:val="28"/>
                <w:szCs w:val="28"/>
              </w:rPr>
              <w:t xml:space="preserve"> </w:t>
            </w:r>
            <w:proofErr w:type="spellStart"/>
            <w:r w:rsidRPr="007216F2">
              <w:rPr>
                <w:color w:val="000000"/>
                <w:sz w:val="28"/>
                <w:szCs w:val="28"/>
              </w:rPr>
              <w:t>визначити</w:t>
            </w:r>
            <w:proofErr w:type="spellEnd"/>
            <w:r>
              <w:rPr>
                <w:color w:val="000000"/>
                <w:sz w:val="28"/>
                <w:szCs w:val="28"/>
                <w:lang w:val="uk-UA"/>
              </w:rPr>
              <w:t xml:space="preserve"> дидактичну </w:t>
            </w:r>
            <w:r w:rsidRPr="007216F2">
              <w:rPr>
                <w:color w:val="000000"/>
                <w:sz w:val="28"/>
                <w:szCs w:val="28"/>
              </w:rPr>
              <w:t xml:space="preserve">мету </w:t>
            </w:r>
            <w:r>
              <w:rPr>
                <w:color w:val="000000"/>
                <w:sz w:val="28"/>
                <w:szCs w:val="28"/>
                <w:lang w:val="uk-UA"/>
              </w:rPr>
              <w:t>і завдання відповідно заявленої</w:t>
            </w:r>
            <w:r w:rsidRPr="007216F2">
              <w:rPr>
                <w:color w:val="000000"/>
                <w:sz w:val="28"/>
                <w:szCs w:val="28"/>
              </w:rPr>
              <w:t xml:space="preserve"> тем</w:t>
            </w:r>
            <w:r>
              <w:rPr>
                <w:color w:val="000000"/>
                <w:sz w:val="28"/>
                <w:szCs w:val="28"/>
                <w:lang w:val="uk-UA"/>
              </w:rPr>
              <w:t>и</w:t>
            </w:r>
            <w:r w:rsidRPr="007216F2">
              <w:rPr>
                <w:color w:val="000000"/>
                <w:sz w:val="28"/>
                <w:szCs w:val="28"/>
              </w:rPr>
              <w:t xml:space="preserve"> </w:t>
            </w:r>
            <w:r>
              <w:rPr>
                <w:color w:val="000000"/>
                <w:sz w:val="28"/>
                <w:szCs w:val="28"/>
                <w:lang w:val="uk-UA"/>
              </w:rPr>
              <w:t xml:space="preserve">і обраної форми проведення </w:t>
            </w:r>
            <w:proofErr w:type="spellStart"/>
            <w:r w:rsidRPr="007216F2">
              <w:rPr>
                <w:color w:val="000000"/>
                <w:sz w:val="28"/>
                <w:szCs w:val="28"/>
              </w:rPr>
              <w:t>навчально</w:t>
            </w:r>
            <w:proofErr w:type="spellEnd"/>
            <w:r>
              <w:rPr>
                <w:color w:val="000000"/>
                <w:sz w:val="28"/>
                <w:szCs w:val="28"/>
                <w:lang w:val="uk-UA"/>
              </w:rPr>
              <w:t>го заняття</w:t>
            </w:r>
            <w:r w:rsidRPr="007216F2">
              <w:rPr>
                <w:color w:val="000000"/>
                <w:sz w:val="28"/>
                <w:szCs w:val="28"/>
              </w:rPr>
              <w:t>.</w:t>
            </w:r>
          </w:p>
          <w:p w14:paraId="6DDD74D7" w14:textId="77777777" w:rsidR="000E0DF9" w:rsidRPr="007216F2" w:rsidRDefault="000E0DF9" w:rsidP="000E0DF9">
            <w:pPr>
              <w:ind w:left="74" w:right="75" w:firstLine="357"/>
              <w:jc w:val="both"/>
            </w:pPr>
            <w:r>
              <w:rPr>
                <w:color w:val="000000"/>
                <w:sz w:val="28"/>
                <w:szCs w:val="28"/>
              </w:rPr>
              <w:t>2.</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прогнозувати </w:t>
            </w:r>
            <w:proofErr w:type="spellStart"/>
            <w:r>
              <w:rPr>
                <w:color w:val="000000"/>
                <w:sz w:val="28"/>
                <w:szCs w:val="28"/>
                <w:lang w:val="uk-UA"/>
              </w:rPr>
              <w:t>адекват</w:t>
            </w:r>
            <w:r w:rsidRPr="007216F2">
              <w:rPr>
                <w:color w:val="000000"/>
                <w:sz w:val="28"/>
                <w:szCs w:val="28"/>
              </w:rPr>
              <w:t>ні</w:t>
            </w:r>
            <w:proofErr w:type="spellEnd"/>
            <w:r>
              <w:rPr>
                <w:color w:val="000000"/>
                <w:sz w:val="28"/>
                <w:szCs w:val="28"/>
                <w:lang w:val="uk-UA"/>
              </w:rPr>
              <w:t xml:space="preserve"> способи досягнення визначеної</w:t>
            </w:r>
            <w:r w:rsidRPr="007216F2">
              <w:rPr>
                <w:color w:val="000000"/>
                <w:sz w:val="28"/>
                <w:szCs w:val="28"/>
              </w:rPr>
              <w:t xml:space="preserve"> мети</w:t>
            </w:r>
            <w:r>
              <w:rPr>
                <w:color w:val="000000"/>
                <w:sz w:val="28"/>
                <w:szCs w:val="28"/>
                <w:lang w:val="uk-UA"/>
              </w:rPr>
              <w:t xml:space="preserve"> і завдань</w:t>
            </w:r>
            <w:r w:rsidRPr="007216F2">
              <w:rPr>
                <w:color w:val="000000"/>
                <w:sz w:val="28"/>
                <w:szCs w:val="28"/>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63D858B6" w14:textId="77777777" w:rsidR="000E0DF9" w:rsidRPr="007216F2" w:rsidRDefault="000E0DF9" w:rsidP="000E0DF9">
            <w:pPr>
              <w:spacing w:line="360" w:lineRule="auto"/>
              <w:ind w:right="75"/>
              <w:jc w:val="center"/>
            </w:pPr>
            <w:r w:rsidRPr="007216F2">
              <w:t> </w:t>
            </w:r>
          </w:p>
        </w:tc>
      </w:tr>
      <w:tr w:rsidR="000E0DF9" w:rsidRPr="007216F2" w14:paraId="13122379"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339B5F05" w14:textId="77777777" w:rsidR="000E0DF9" w:rsidRPr="007216F2" w:rsidRDefault="000E0DF9" w:rsidP="000E0DF9">
            <w:pPr>
              <w:ind w:right="74"/>
            </w:pPr>
            <w:proofErr w:type="spellStart"/>
            <w:r w:rsidRPr="007216F2">
              <w:rPr>
                <w:color w:val="000000"/>
                <w:sz w:val="28"/>
                <w:szCs w:val="28"/>
              </w:rPr>
              <w:t>II.Стимулювання</w:t>
            </w:r>
            <w:proofErr w:type="spellEnd"/>
            <w:r w:rsidRPr="007216F2">
              <w:rPr>
                <w:color w:val="000000"/>
                <w:sz w:val="28"/>
                <w:szCs w:val="28"/>
              </w:rPr>
              <w:t xml:space="preserve"> </w:t>
            </w:r>
            <w:proofErr w:type="spellStart"/>
            <w:r w:rsidRPr="007216F2">
              <w:rPr>
                <w:color w:val="000000"/>
                <w:sz w:val="28"/>
                <w:szCs w:val="28"/>
              </w:rPr>
              <w:t>позитивної</w:t>
            </w:r>
            <w:proofErr w:type="spellEnd"/>
            <w:r w:rsidRPr="007216F2">
              <w:rPr>
                <w:color w:val="000000"/>
                <w:sz w:val="28"/>
                <w:szCs w:val="28"/>
              </w:rPr>
              <w:t xml:space="preserve"> </w:t>
            </w:r>
            <w:proofErr w:type="spellStart"/>
            <w:r w:rsidRPr="007216F2">
              <w:rPr>
                <w:color w:val="000000"/>
                <w:sz w:val="28"/>
                <w:szCs w:val="28"/>
              </w:rPr>
              <w:t>мотивації</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у </w:t>
            </w:r>
            <w:proofErr w:type="spellStart"/>
            <w:r w:rsidRPr="007216F2">
              <w:rPr>
                <w:color w:val="000000"/>
                <w:sz w:val="28"/>
                <w:szCs w:val="28"/>
              </w:rPr>
              <w:t>процесі</w:t>
            </w:r>
            <w:proofErr w:type="spellEnd"/>
            <w:r w:rsidRPr="007216F2">
              <w:rPr>
                <w:color w:val="000000"/>
                <w:sz w:val="28"/>
                <w:szCs w:val="28"/>
              </w:rPr>
              <w:t xml:space="preserve"> </w:t>
            </w:r>
            <w:proofErr w:type="spellStart"/>
            <w:r w:rsidRPr="007216F2">
              <w:rPr>
                <w:color w:val="000000"/>
                <w:sz w:val="28"/>
                <w:szCs w:val="28"/>
              </w:rPr>
              <w:t>засвоєння</w:t>
            </w:r>
            <w:proofErr w:type="spellEnd"/>
            <w:r w:rsidRPr="007216F2">
              <w:rPr>
                <w:color w:val="000000"/>
                <w:sz w:val="28"/>
                <w:szCs w:val="28"/>
              </w:rPr>
              <w:t xml:space="preserve"> </w:t>
            </w:r>
            <w:proofErr w:type="spellStart"/>
            <w:r w:rsidRPr="007216F2">
              <w:rPr>
                <w:color w:val="000000"/>
                <w:sz w:val="28"/>
                <w:szCs w:val="28"/>
              </w:rPr>
              <w:t>навчальної</w:t>
            </w:r>
            <w:proofErr w:type="spellEnd"/>
            <w:r w:rsidRPr="007216F2">
              <w:rPr>
                <w:color w:val="000000"/>
                <w:sz w:val="28"/>
                <w:szCs w:val="28"/>
              </w:rPr>
              <w:t xml:space="preserve"> </w:t>
            </w:r>
            <w:proofErr w:type="spellStart"/>
            <w:r w:rsidRPr="007216F2">
              <w:rPr>
                <w:color w:val="000000"/>
                <w:sz w:val="28"/>
                <w:szCs w:val="28"/>
              </w:rPr>
              <w:t>інформації</w:t>
            </w:r>
            <w:proofErr w:type="spellEnd"/>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6A992173" w14:textId="77777777" w:rsidR="000E0DF9" w:rsidRPr="007216F2" w:rsidRDefault="000E0DF9" w:rsidP="000E0DF9">
            <w:pPr>
              <w:ind w:left="74" w:right="74" w:firstLine="357"/>
              <w:jc w:val="both"/>
            </w:pPr>
            <w:r w:rsidRPr="007216F2">
              <w:rPr>
                <w:color w:val="000000"/>
                <w:sz w:val="28"/>
                <w:szCs w:val="28"/>
              </w:rPr>
              <w:t>3. 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забезпечити</w:t>
            </w:r>
            <w:proofErr w:type="spellEnd"/>
            <w:r>
              <w:rPr>
                <w:color w:val="000000"/>
                <w:sz w:val="28"/>
                <w:szCs w:val="28"/>
                <w:lang w:val="uk-UA"/>
              </w:rPr>
              <w:t xml:space="preserve"> свідоме </w:t>
            </w:r>
            <w:proofErr w:type="spellStart"/>
            <w:r>
              <w:rPr>
                <w:color w:val="000000"/>
                <w:sz w:val="28"/>
                <w:szCs w:val="28"/>
              </w:rPr>
              <w:t>прийняття</w:t>
            </w:r>
            <w:proofErr w:type="spellEnd"/>
            <w:r w:rsidRPr="007216F2">
              <w:rPr>
                <w:color w:val="000000"/>
                <w:sz w:val="28"/>
                <w:szCs w:val="28"/>
              </w:rPr>
              <w:t xml:space="preserve"> студентами </w:t>
            </w:r>
            <w:proofErr w:type="spellStart"/>
            <w:r>
              <w:rPr>
                <w:color w:val="000000"/>
                <w:sz w:val="28"/>
                <w:szCs w:val="28"/>
                <w:lang w:val="uk-UA"/>
              </w:rPr>
              <w:t>запропонова</w:t>
            </w:r>
            <w:r w:rsidRPr="007216F2">
              <w:rPr>
                <w:color w:val="000000"/>
                <w:sz w:val="28"/>
                <w:szCs w:val="28"/>
              </w:rPr>
              <w:t>ної</w:t>
            </w:r>
            <w:proofErr w:type="spellEnd"/>
            <w:r w:rsidRPr="007216F2">
              <w:rPr>
                <w:color w:val="000000"/>
                <w:sz w:val="28"/>
                <w:szCs w:val="28"/>
              </w:rPr>
              <w:t xml:space="preserve"> </w:t>
            </w:r>
            <w:r>
              <w:rPr>
                <w:color w:val="000000"/>
                <w:sz w:val="28"/>
                <w:szCs w:val="28"/>
                <w:lang w:val="uk-UA"/>
              </w:rPr>
              <w:t xml:space="preserve">дидактичної </w:t>
            </w:r>
            <w:r w:rsidRPr="007216F2">
              <w:rPr>
                <w:color w:val="000000"/>
                <w:sz w:val="28"/>
                <w:szCs w:val="28"/>
              </w:rPr>
              <w:t>мети</w:t>
            </w:r>
            <w:r>
              <w:rPr>
                <w:color w:val="000000"/>
                <w:sz w:val="28"/>
                <w:szCs w:val="28"/>
                <w:lang w:val="uk-UA"/>
              </w:rPr>
              <w:t xml:space="preserve"> і завдань</w:t>
            </w:r>
            <w:r w:rsidRPr="007216F2">
              <w:rPr>
                <w:color w:val="000000"/>
                <w:sz w:val="28"/>
                <w:szCs w:val="28"/>
              </w:rPr>
              <w:t>.</w:t>
            </w:r>
          </w:p>
          <w:p w14:paraId="0FA5226E" w14:textId="77777777" w:rsidR="000E0DF9" w:rsidRPr="007216F2" w:rsidRDefault="000E0DF9" w:rsidP="000E0DF9">
            <w:pPr>
              <w:ind w:left="74" w:right="74" w:firstLine="357"/>
              <w:jc w:val="both"/>
            </w:pPr>
            <w:r>
              <w:rPr>
                <w:color w:val="000000"/>
                <w:sz w:val="28"/>
                <w:szCs w:val="28"/>
              </w:rPr>
              <w:t>4.</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домогтися</w:t>
            </w:r>
            <w:proofErr w:type="spellEnd"/>
            <w:r w:rsidRPr="007216F2">
              <w:rPr>
                <w:color w:val="000000"/>
                <w:sz w:val="28"/>
                <w:szCs w:val="28"/>
              </w:rPr>
              <w:t> </w:t>
            </w:r>
            <w:proofErr w:type="spellStart"/>
            <w:r w:rsidRPr="007216F2">
              <w:rPr>
                <w:color w:val="000000"/>
                <w:sz w:val="28"/>
                <w:szCs w:val="28"/>
              </w:rPr>
              <w:t>злиття</w:t>
            </w:r>
            <w:proofErr w:type="spellEnd"/>
            <w:r w:rsidRPr="007216F2">
              <w:rPr>
                <w:color w:val="000000"/>
                <w:sz w:val="28"/>
                <w:szCs w:val="28"/>
              </w:rPr>
              <w:t> </w:t>
            </w:r>
            <w:proofErr w:type="spellStart"/>
            <w:r w:rsidRPr="007216F2">
              <w:rPr>
                <w:color w:val="000000"/>
                <w:sz w:val="28"/>
                <w:szCs w:val="28"/>
              </w:rPr>
              <w:t>цілепокладання</w:t>
            </w:r>
            <w:proofErr w:type="spellEnd"/>
            <w:r w:rsidRPr="007216F2">
              <w:rPr>
                <w:color w:val="000000"/>
                <w:sz w:val="28"/>
                <w:szCs w:val="28"/>
              </w:rPr>
              <w:t xml:space="preserve"> і </w:t>
            </w:r>
            <w:proofErr w:type="spellStart"/>
            <w:r w:rsidRPr="007216F2">
              <w:rPr>
                <w:color w:val="000000"/>
                <w:sz w:val="28"/>
                <w:szCs w:val="28"/>
              </w:rPr>
              <w:t>мотивації</w:t>
            </w:r>
            <w:proofErr w:type="spellEnd"/>
            <w:r>
              <w:rPr>
                <w:color w:val="000000"/>
                <w:sz w:val="28"/>
                <w:szCs w:val="28"/>
                <w:lang w:val="uk-UA"/>
              </w:rPr>
              <w:t xml:space="preserve"> </w:t>
            </w:r>
            <w:proofErr w:type="spellStart"/>
            <w:r w:rsidRPr="007216F2">
              <w:rPr>
                <w:color w:val="000000"/>
                <w:sz w:val="28"/>
                <w:szCs w:val="28"/>
              </w:rPr>
              <w:t>засвоєння</w:t>
            </w:r>
            <w:proofErr w:type="spellEnd"/>
            <w:r w:rsidRPr="007216F2">
              <w:rPr>
                <w:color w:val="000000"/>
                <w:sz w:val="28"/>
                <w:szCs w:val="28"/>
              </w:rPr>
              <w:t>.</w:t>
            </w:r>
          </w:p>
          <w:p w14:paraId="4D268DC8" w14:textId="77777777" w:rsidR="000E0DF9" w:rsidRPr="007216F2" w:rsidRDefault="000E0DF9" w:rsidP="000E0DF9">
            <w:pPr>
              <w:ind w:left="74" w:right="75" w:firstLine="357"/>
              <w:jc w:val="both"/>
            </w:pPr>
            <w:r>
              <w:rPr>
                <w:color w:val="000000"/>
                <w:sz w:val="28"/>
                <w:szCs w:val="28"/>
              </w:rPr>
              <w:t>5.</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здійснювати</w:t>
            </w:r>
            <w:proofErr w:type="spellEnd"/>
            <w:r>
              <w:rPr>
                <w:color w:val="000000"/>
                <w:sz w:val="28"/>
                <w:szCs w:val="28"/>
                <w:lang w:val="uk-UA"/>
              </w:rPr>
              <w:t xml:space="preserve"> </w:t>
            </w:r>
            <w:proofErr w:type="spellStart"/>
            <w:r w:rsidRPr="007216F2">
              <w:rPr>
                <w:color w:val="000000"/>
                <w:sz w:val="28"/>
                <w:szCs w:val="28"/>
              </w:rPr>
              <w:t>поступове</w:t>
            </w:r>
            <w:proofErr w:type="spellEnd"/>
            <w:r>
              <w:rPr>
                <w:color w:val="000000"/>
                <w:sz w:val="28"/>
                <w:szCs w:val="28"/>
                <w:lang w:val="uk-UA"/>
              </w:rPr>
              <w:t xml:space="preserve"> </w:t>
            </w:r>
            <w:proofErr w:type="spellStart"/>
            <w:r w:rsidRPr="007216F2">
              <w:rPr>
                <w:color w:val="000000"/>
                <w:sz w:val="28"/>
                <w:szCs w:val="28"/>
              </w:rPr>
              <w:t>переведення</w:t>
            </w:r>
            <w:proofErr w:type="spellEnd"/>
            <w:r>
              <w:rPr>
                <w:color w:val="000000"/>
                <w:sz w:val="28"/>
                <w:szCs w:val="28"/>
                <w:lang w:val="uk-UA"/>
              </w:rPr>
              <w:t xml:space="preserve"> </w:t>
            </w:r>
            <w:proofErr w:type="spellStart"/>
            <w:r w:rsidRPr="007216F2">
              <w:rPr>
                <w:color w:val="000000"/>
                <w:sz w:val="28"/>
                <w:szCs w:val="28"/>
              </w:rPr>
              <w:t>зовнішньо</w:t>
            </w:r>
            <w:proofErr w:type="spellEnd"/>
            <w:r>
              <w:rPr>
                <w:color w:val="000000"/>
                <w:sz w:val="28"/>
                <w:szCs w:val="28"/>
                <w:lang w:val="uk-UA"/>
              </w:rPr>
              <w:t xml:space="preserve">ї мотивації студентів щодо вивчення навчальної дисципліни у їх </w:t>
            </w:r>
            <w:proofErr w:type="spellStart"/>
            <w:r w:rsidRPr="007216F2">
              <w:rPr>
                <w:color w:val="000000"/>
                <w:sz w:val="28"/>
                <w:szCs w:val="28"/>
              </w:rPr>
              <w:t>внутрішн</w:t>
            </w:r>
            <w:proofErr w:type="spellEnd"/>
            <w:r>
              <w:rPr>
                <w:color w:val="000000"/>
                <w:sz w:val="28"/>
                <w:szCs w:val="28"/>
                <w:lang w:val="uk-UA"/>
              </w:rPr>
              <w:t xml:space="preserve">ю </w:t>
            </w:r>
            <w:proofErr w:type="spellStart"/>
            <w:r w:rsidRPr="007216F2">
              <w:rPr>
                <w:color w:val="000000"/>
                <w:sz w:val="28"/>
                <w:szCs w:val="28"/>
              </w:rPr>
              <w:t>мотиваці</w:t>
            </w:r>
            <w:proofErr w:type="spellEnd"/>
            <w:r>
              <w:rPr>
                <w:color w:val="000000"/>
                <w:sz w:val="28"/>
                <w:szCs w:val="28"/>
                <w:lang w:val="uk-UA"/>
              </w:rPr>
              <w:t>ю</w:t>
            </w:r>
            <w:r w:rsidRPr="007216F2">
              <w:rPr>
                <w:color w:val="000000"/>
                <w:sz w:val="28"/>
                <w:szCs w:val="28"/>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5B1A17DB" w14:textId="77777777" w:rsidR="000E0DF9" w:rsidRPr="007216F2" w:rsidRDefault="000E0DF9" w:rsidP="000E0DF9">
            <w:pPr>
              <w:spacing w:line="360" w:lineRule="auto"/>
              <w:ind w:right="75"/>
              <w:jc w:val="center"/>
            </w:pPr>
            <w:r w:rsidRPr="007216F2">
              <w:t> </w:t>
            </w:r>
          </w:p>
        </w:tc>
      </w:tr>
      <w:tr w:rsidR="000E0DF9" w:rsidRPr="007216F2" w14:paraId="22092422"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39E7968C" w14:textId="77777777" w:rsidR="000E0DF9" w:rsidRPr="007216F2" w:rsidRDefault="000E0DF9" w:rsidP="000E0DF9">
            <w:pPr>
              <w:ind w:right="74"/>
            </w:pPr>
            <w:r w:rsidRPr="007216F2">
              <w:rPr>
                <w:color w:val="000000"/>
                <w:sz w:val="28"/>
                <w:szCs w:val="28"/>
              </w:rPr>
              <w:t xml:space="preserve">III. </w:t>
            </w:r>
            <w:proofErr w:type="spellStart"/>
            <w:r w:rsidRPr="007216F2">
              <w:rPr>
                <w:color w:val="000000"/>
                <w:sz w:val="28"/>
                <w:szCs w:val="28"/>
              </w:rPr>
              <w:t>Організація</w:t>
            </w:r>
            <w:proofErr w:type="spellEnd"/>
            <w:r>
              <w:rPr>
                <w:color w:val="000000"/>
                <w:sz w:val="28"/>
                <w:szCs w:val="28"/>
                <w:lang w:val="uk-UA"/>
              </w:rPr>
              <w:t xml:space="preserve"> </w:t>
            </w:r>
            <w:proofErr w:type="spellStart"/>
            <w:r>
              <w:rPr>
                <w:color w:val="000000"/>
                <w:sz w:val="28"/>
                <w:szCs w:val="28"/>
                <w:lang w:val="uk-UA"/>
              </w:rPr>
              <w:t>зацікавле</w:t>
            </w:r>
            <w:r w:rsidRPr="007216F2">
              <w:rPr>
                <w:color w:val="000000"/>
                <w:sz w:val="28"/>
                <w:szCs w:val="28"/>
              </w:rPr>
              <w:t>ного</w:t>
            </w:r>
            <w:proofErr w:type="spellEnd"/>
            <w:r>
              <w:rPr>
                <w:color w:val="000000"/>
                <w:sz w:val="28"/>
                <w:szCs w:val="28"/>
                <w:lang w:val="uk-UA"/>
              </w:rPr>
              <w:t xml:space="preserve"> </w:t>
            </w:r>
            <w:proofErr w:type="spellStart"/>
            <w:r w:rsidRPr="007216F2">
              <w:rPr>
                <w:color w:val="000000"/>
                <w:sz w:val="28"/>
                <w:szCs w:val="28"/>
              </w:rPr>
              <w:t>сприйняття</w:t>
            </w:r>
            <w:proofErr w:type="spellEnd"/>
            <w:r>
              <w:rPr>
                <w:color w:val="000000"/>
                <w:sz w:val="28"/>
                <w:szCs w:val="28"/>
                <w:lang w:val="uk-UA"/>
              </w:rPr>
              <w:t xml:space="preserve"> </w:t>
            </w:r>
            <w:r w:rsidRPr="007216F2">
              <w:rPr>
                <w:color w:val="000000"/>
                <w:sz w:val="28"/>
                <w:szCs w:val="28"/>
              </w:rPr>
              <w:t xml:space="preserve">студентами </w:t>
            </w:r>
            <w:proofErr w:type="spellStart"/>
            <w:r w:rsidRPr="007216F2">
              <w:rPr>
                <w:color w:val="000000"/>
                <w:sz w:val="28"/>
                <w:szCs w:val="28"/>
              </w:rPr>
              <w:t>навчального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p>
          <w:p w14:paraId="04875E8B" w14:textId="77777777" w:rsidR="000E0DF9" w:rsidRPr="007216F2" w:rsidRDefault="000E0DF9" w:rsidP="000E0DF9">
            <w:pPr>
              <w:ind w:right="75"/>
              <w:jc w:val="center"/>
            </w:pPr>
            <w:r w:rsidRPr="007216F2">
              <w:t> </w:t>
            </w:r>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58429A44" w14:textId="77777777" w:rsidR="000E0DF9" w:rsidRPr="007216F2" w:rsidRDefault="000E0DF9" w:rsidP="000E0DF9">
            <w:pPr>
              <w:ind w:left="74" w:right="74" w:firstLine="357"/>
              <w:jc w:val="both"/>
            </w:pPr>
            <w:r>
              <w:rPr>
                <w:color w:val="000000"/>
                <w:sz w:val="28"/>
                <w:szCs w:val="28"/>
              </w:rPr>
              <w:t>6.</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відбирати</w:t>
            </w:r>
            <w:proofErr w:type="spellEnd"/>
            <w:r>
              <w:rPr>
                <w:color w:val="000000"/>
                <w:sz w:val="28"/>
                <w:szCs w:val="28"/>
                <w:lang w:val="uk-UA"/>
              </w:rPr>
              <w:t xml:space="preserve"> </w:t>
            </w:r>
            <w:proofErr w:type="spellStart"/>
            <w:r w:rsidRPr="007216F2">
              <w:rPr>
                <w:color w:val="000000"/>
                <w:sz w:val="28"/>
                <w:szCs w:val="28"/>
              </w:rPr>
              <w:t>джерела</w:t>
            </w:r>
            <w:proofErr w:type="spellEnd"/>
            <w:r>
              <w:rPr>
                <w:color w:val="000000"/>
                <w:sz w:val="28"/>
                <w:szCs w:val="28"/>
                <w:lang w:val="uk-UA"/>
              </w:rPr>
              <w:t xml:space="preserve"> </w:t>
            </w:r>
            <w:proofErr w:type="spellStart"/>
            <w:r w:rsidRPr="007216F2">
              <w:rPr>
                <w:color w:val="000000"/>
                <w:sz w:val="28"/>
                <w:szCs w:val="28"/>
              </w:rPr>
              <w:t>навчальної</w:t>
            </w:r>
            <w:proofErr w:type="spellEnd"/>
            <w:r>
              <w:rPr>
                <w:color w:val="000000"/>
                <w:sz w:val="28"/>
                <w:szCs w:val="28"/>
                <w:lang w:val="uk-UA"/>
              </w:rPr>
              <w:t xml:space="preserve"> </w:t>
            </w:r>
            <w:proofErr w:type="spellStart"/>
            <w:r w:rsidRPr="007216F2">
              <w:rPr>
                <w:color w:val="000000"/>
                <w:sz w:val="28"/>
                <w:szCs w:val="28"/>
              </w:rPr>
              <w:t>інформації</w:t>
            </w:r>
            <w:proofErr w:type="spellEnd"/>
            <w:r>
              <w:rPr>
                <w:color w:val="000000"/>
                <w:sz w:val="28"/>
                <w:szCs w:val="28"/>
                <w:lang w:val="uk-UA"/>
              </w:rPr>
              <w:t xml:space="preserve">, цікаві для </w:t>
            </w:r>
            <w:proofErr w:type="spellStart"/>
            <w:r w:rsidRPr="007216F2">
              <w:rPr>
                <w:color w:val="000000"/>
                <w:sz w:val="28"/>
                <w:szCs w:val="28"/>
              </w:rPr>
              <w:t>сприйняття</w:t>
            </w:r>
            <w:proofErr w:type="spellEnd"/>
            <w:r>
              <w:rPr>
                <w:color w:val="000000"/>
                <w:sz w:val="28"/>
                <w:szCs w:val="28"/>
                <w:lang w:val="uk-UA"/>
              </w:rPr>
              <w:t xml:space="preserve"> студентами</w:t>
            </w:r>
            <w:r w:rsidRPr="007216F2">
              <w:rPr>
                <w:color w:val="000000"/>
                <w:sz w:val="28"/>
                <w:szCs w:val="28"/>
              </w:rPr>
              <w:t>.</w:t>
            </w:r>
          </w:p>
          <w:p w14:paraId="0E24FD25" w14:textId="77777777" w:rsidR="000E0DF9" w:rsidRPr="007216F2" w:rsidRDefault="000E0DF9" w:rsidP="000E0DF9">
            <w:pPr>
              <w:ind w:left="74" w:right="74" w:firstLine="357"/>
              <w:jc w:val="both"/>
            </w:pPr>
            <w:r>
              <w:rPr>
                <w:color w:val="000000"/>
                <w:sz w:val="28"/>
                <w:szCs w:val="28"/>
              </w:rPr>
              <w:t>7.</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налаштувати </w:t>
            </w:r>
            <w:proofErr w:type="spellStart"/>
            <w:r w:rsidRPr="007216F2">
              <w:rPr>
                <w:color w:val="000000"/>
                <w:sz w:val="28"/>
                <w:szCs w:val="28"/>
              </w:rPr>
              <w:t>студентів</w:t>
            </w:r>
            <w:proofErr w:type="spellEnd"/>
            <w:r w:rsidRPr="007216F2">
              <w:rPr>
                <w:color w:val="000000"/>
                <w:sz w:val="28"/>
                <w:szCs w:val="28"/>
              </w:rPr>
              <w:t xml:space="preserve"> </w:t>
            </w:r>
            <w:r>
              <w:rPr>
                <w:color w:val="000000"/>
                <w:sz w:val="28"/>
                <w:szCs w:val="28"/>
                <w:lang w:val="uk-UA"/>
              </w:rPr>
              <w:t>на свідоме і зацікавлене</w:t>
            </w:r>
            <w:r w:rsidRPr="007216F2">
              <w:rPr>
                <w:color w:val="000000"/>
                <w:sz w:val="28"/>
                <w:szCs w:val="28"/>
              </w:rPr>
              <w:t xml:space="preserve"> </w:t>
            </w:r>
            <w:proofErr w:type="spellStart"/>
            <w:r w:rsidRPr="007216F2">
              <w:rPr>
                <w:color w:val="000000"/>
                <w:sz w:val="28"/>
                <w:szCs w:val="28"/>
              </w:rPr>
              <w:t>сприйняття</w:t>
            </w:r>
            <w:proofErr w:type="spellEnd"/>
            <w:r>
              <w:rPr>
                <w:color w:val="000000"/>
                <w:sz w:val="28"/>
                <w:szCs w:val="28"/>
                <w:lang w:val="uk-UA"/>
              </w:rPr>
              <w:t xml:space="preserve"> </w:t>
            </w:r>
            <w:proofErr w:type="spellStart"/>
            <w:r w:rsidRPr="007216F2">
              <w:rPr>
                <w:color w:val="000000"/>
                <w:sz w:val="28"/>
                <w:szCs w:val="28"/>
              </w:rPr>
              <w:t>навчального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r w:rsidRPr="007216F2">
              <w:rPr>
                <w:color w:val="000000"/>
                <w:sz w:val="28"/>
                <w:szCs w:val="28"/>
              </w:rPr>
              <w:t>.</w:t>
            </w:r>
          </w:p>
          <w:p w14:paraId="3C103122" w14:textId="77777777" w:rsidR="000E0DF9" w:rsidRPr="007216F2" w:rsidRDefault="000E0DF9" w:rsidP="000E0DF9">
            <w:pPr>
              <w:ind w:left="74" w:right="74" w:firstLine="357"/>
              <w:jc w:val="both"/>
            </w:pPr>
            <w:r>
              <w:rPr>
                <w:color w:val="000000"/>
                <w:sz w:val="28"/>
                <w:szCs w:val="28"/>
              </w:rPr>
              <w:t>8.</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активізувати</w:t>
            </w:r>
            <w:proofErr w:type="spellEnd"/>
            <w:r>
              <w:rPr>
                <w:color w:val="000000"/>
                <w:sz w:val="28"/>
                <w:szCs w:val="28"/>
                <w:lang w:val="uk-UA"/>
              </w:rPr>
              <w:t xml:space="preserve"> й сконцентрувати увагу </w:t>
            </w:r>
            <w:proofErr w:type="spellStart"/>
            <w:r w:rsidRPr="007216F2">
              <w:rPr>
                <w:color w:val="000000"/>
                <w:sz w:val="28"/>
                <w:szCs w:val="28"/>
              </w:rPr>
              <w:t>студентів</w:t>
            </w:r>
            <w:proofErr w:type="spellEnd"/>
            <w:r w:rsidRPr="007216F2">
              <w:rPr>
                <w:color w:val="000000"/>
                <w:sz w:val="28"/>
                <w:szCs w:val="28"/>
              </w:rPr>
              <w:t xml:space="preserve"> у </w:t>
            </w:r>
            <w:proofErr w:type="spellStart"/>
            <w:r w:rsidRPr="007216F2">
              <w:rPr>
                <w:color w:val="000000"/>
                <w:sz w:val="28"/>
                <w:szCs w:val="28"/>
              </w:rPr>
              <w:t>процесі</w:t>
            </w:r>
            <w:proofErr w:type="spellEnd"/>
            <w:r>
              <w:rPr>
                <w:color w:val="000000"/>
                <w:sz w:val="28"/>
                <w:szCs w:val="28"/>
                <w:lang w:val="uk-UA"/>
              </w:rPr>
              <w:t xml:space="preserve"> </w:t>
            </w:r>
            <w:proofErr w:type="spellStart"/>
            <w:r w:rsidRPr="007216F2">
              <w:rPr>
                <w:color w:val="000000"/>
                <w:sz w:val="28"/>
                <w:szCs w:val="28"/>
              </w:rPr>
              <w:t>сприйняття</w:t>
            </w:r>
            <w:proofErr w:type="spellEnd"/>
            <w:r>
              <w:rPr>
                <w:color w:val="000000"/>
                <w:sz w:val="28"/>
                <w:szCs w:val="28"/>
                <w:lang w:val="uk-UA"/>
              </w:rPr>
              <w:t xml:space="preserve"> </w:t>
            </w:r>
            <w:proofErr w:type="spellStart"/>
            <w:r w:rsidRPr="007216F2">
              <w:rPr>
                <w:color w:val="000000"/>
                <w:sz w:val="28"/>
                <w:szCs w:val="28"/>
              </w:rPr>
              <w:t>навчального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r w:rsidRPr="007216F2">
              <w:rPr>
                <w:color w:val="000000"/>
                <w:sz w:val="28"/>
                <w:szCs w:val="28"/>
              </w:rPr>
              <w:t>.</w:t>
            </w:r>
          </w:p>
          <w:p w14:paraId="5439C423" w14:textId="77777777" w:rsidR="000E0DF9" w:rsidRPr="007216F2" w:rsidRDefault="000E0DF9" w:rsidP="000E0DF9">
            <w:pPr>
              <w:ind w:left="74" w:right="75" w:firstLine="357"/>
              <w:jc w:val="both"/>
            </w:pPr>
            <w:r>
              <w:rPr>
                <w:color w:val="000000"/>
                <w:sz w:val="28"/>
                <w:szCs w:val="28"/>
              </w:rPr>
              <w:t>9.</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r w:rsidRPr="007216F2">
              <w:rPr>
                <w:color w:val="000000"/>
                <w:sz w:val="28"/>
                <w:szCs w:val="28"/>
              </w:rPr>
              <w:t>на</w:t>
            </w:r>
            <w:proofErr w:type="spellStart"/>
            <w:r>
              <w:rPr>
                <w:color w:val="000000"/>
                <w:sz w:val="28"/>
                <w:szCs w:val="28"/>
                <w:lang w:val="uk-UA"/>
              </w:rPr>
              <w:t>лаштовувати</w:t>
            </w:r>
            <w:proofErr w:type="spellEnd"/>
            <w:r>
              <w:rPr>
                <w:color w:val="000000"/>
                <w:sz w:val="28"/>
                <w:szCs w:val="28"/>
                <w:lang w:val="uk-UA"/>
              </w:rPr>
              <w:t xml:space="preserve"> </w:t>
            </w:r>
            <w:proofErr w:type="spellStart"/>
            <w:r w:rsidRPr="007216F2">
              <w:rPr>
                <w:color w:val="000000"/>
                <w:sz w:val="28"/>
                <w:szCs w:val="28"/>
              </w:rPr>
              <w:t>студентів</w:t>
            </w:r>
            <w:proofErr w:type="spellEnd"/>
            <w:r>
              <w:rPr>
                <w:color w:val="000000"/>
                <w:sz w:val="28"/>
                <w:szCs w:val="28"/>
                <w:lang w:val="uk-UA"/>
              </w:rPr>
              <w:t xml:space="preserve"> на засвоєння </w:t>
            </w:r>
            <w:proofErr w:type="spellStart"/>
            <w:r w:rsidRPr="007216F2">
              <w:rPr>
                <w:color w:val="000000"/>
                <w:sz w:val="28"/>
                <w:szCs w:val="28"/>
              </w:rPr>
              <w:t>прийом</w:t>
            </w:r>
            <w:r>
              <w:rPr>
                <w:color w:val="000000"/>
                <w:sz w:val="28"/>
                <w:szCs w:val="28"/>
                <w:lang w:val="uk-UA"/>
              </w:rPr>
              <w:t>ів</w:t>
            </w:r>
            <w:proofErr w:type="spellEnd"/>
            <w:r>
              <w:rPr>
                <w:color w:val="000000"/>
                <w:sz w:val="28"/>
                <w:szCs w:val="28"/>
                <w:lang w:val="uk-UA"/>
              </w:rPr>
              <w:t xml:space="preserve"> </w:t>
            </w:r>
            <w:proofErr w:type="spellStart"/>
            <w:r w:rsidRPr="007216F2">
              <w:rPr>
                <w:color w:val="000000"/>
                <w:sz w:val="28"/>
                <w:szCs w:val="28"/>
              </w:rPr>
              <w:t>розумової</w:t>
            </w:r>
            <w:proofErr w:type="spellEnd"/>
            <w:r>
              <w:rPr>
                <w:color w:val="000000"/>
                <w:sz w:val="28"/>
                <w:szCs w:val="28"/>
                <w:lang w:val="uk-UA"/>
              </w:rPr>
              <w:t xml:space="preserve"> </w:t>
            </w:r>
            <w:proofErr w:type="spellStart"/>
            <w:r w:rsidRPr="007216F2">
              <w:rPr>
                <w:color w:val="000000"/>
                <w:sz w:val="28"/>
                <w:szCs w:val="28"/>
              </w:rPr>
              <w:t>діяльності</w:t>
            </w:r>
            <w:proofErr w:type="spellEnd"/>
            <w:r>
              <w:rPr>
                <w:color w:val="000000"/>
                <w:sz w:val="28"/>
                <w:szCs w:val="28"/>
                <w:lang w:val="uk-UA"/>
              </w:rPr>
              <w:t>, необхідних для вивчення іноземної мови/зарубіжної літератури</w:t>
            </w:r>
            <w:r w:rsidRPr="007216F2">
              <w:rPr>
                <w:color w:val="000000"/>
                <w:sz w:val="28"/>
                <w:szCs w:val="28"/>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472643F0" w14:textId="77777777" w:rsidR="000E0DF9" w:rsidRPr="007216F2" w:rsidRDefault="000E0DF9" w:rsidP="000E0DF9">
            <w:pPr>
              <w:spacing w:line="360" w:lineRule="auto"/>
              <w:ind w:right="75"/>
              <w:jc w:val="center"/>
            </w:pPr>
            <w:r w:rsidRPr="007216F2">
              <w:t> </w:t>
            </w:r>
          </w:p>
        </w:tc>
      </w:tr>
      <w:tr w:rsidR="000E0DF9" w:rsidRPr="007216F2" w14:paraId="5B613EB8"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53BBECF0" w14:textId="77777777" w:rsidR="000E0DF9" w:rsidRPr="007216F2" w:rsidRDefault="000E0DF9" w:rsidP="000E0DF9">
            <w:pPr>
              <w:ind w:right="74"/>
            </w:pPr>
            <w:r w:rsidRPr="007216F2">
              <w:rPr>
                <w:color w:val="000000"/>
                <w:sz w:val="28"/>
                <w:szCs w:val="28"/>
              </w:rPr>
              <w:t xml:space="preserve">IV. </w:t>
            </w:r>
            <w:proofErr w:type="spellStart"/>
            <w:r w:rsidRPr="007216F2">
              <w:rPr>
                <w:color w:val="000000"/>
                <w:sz w:val="28"/>
                <w:szCs w:val="28"/>
              </w:rPr>
              <w:t>Забезпечен-ня</w:t>
            </w:r>
            <w:proofErr w:type="spellEnd"/>
            <w:r w:rsidRPr="007216F2">
              <w:rPr>
                <w:color w:val="000000"/>
                <w:sz w:val="28"/>
                <w:szCs w:val="28"/>
              </w:rPr>
              <w:t xml:space="preserve"> </w:t>
            </w:r>
            <w:proofErr w:type="spellStart"/>
            <w:r w:rsidRPr="007216F2">
              <w:rPr>
                <w:color w:val="000000"/>
                <w:sz w:val="28"/>
                <w:szCs w:val="28"/>
              </w:rPr>
              <w:t>осмислен</w:t>
            </w:r>
            <w:proofErr w:type="spellEnd"/>
            <w:r>
              <w:rPr>
                <w:color w:val="000000"/>
                <w:sz w:val="28"/>
                <w:szCs w:val="28"/>
                <w:lang w:val="uk-UA"/>
              </w:rPr>
              <w:t>ого засвоєння</w:t>
            </w:r>
            <w:r w:rsidRPr="007216F2">
              <w:rPr>
                <w:color w:val="000000"/>
                <w:sz w:val="28"/>
                <w:szCs w:val="28"/>
              </w:rPr>
              <w:t xml:space="preserve"> </w:t>
            </w:r>
            <w:proofErr w:type="spellStart"/>
            <w:r w:rsidRPr="007216F2">
              <w:rPr>
                <w:color w:val="000000"/>
                <w:sz w:val="28"/>
                <w:szCs w:val="28"/>
              </w:rPr>
              <w:t>навчального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p>
          <w:p w14:paraId="6B7DA30E" w14:textId="77777777" w:rsidR="000E0DF9" w:rsidRPr="007216F2" w:rsidRDefault="000E0DF9" w:rsidP="000E0DF9">
            <w:pPr>
              <w:ind w:right="75"/>
              <w:jc w:val="center"/>
            </w:pPr>
            <w:r w:rsidRPr="007216F2">
              <w:t> </w:t>
            </w:r>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4DE53131" w14:textId="77777777" w:rsidR="000E0DF9" w:rsidRPr="007216F2" w:rsidRDefault="000E0DF9" w:rsidP="000E0DF9">
            <w:pPr>
              <w:ind w:left="74" w:right="74" w:firstLine="357"/>
              <w:jc w:val="both"/>
            </w:pPr>
            <w:r>
              <w:rPr>
                <w:color w:val="000000"/>
                <w:sz w:val="28"/>
                <w:szCs w:val="28"/>
              </w:rPr>
              <w:t>10.</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Pr>
                <w:color w:val="000000"/>
                <w:sz w:val="28"/>
                <w:szCs w:val="28"/>
              </w:rPr>
              <w:t>розкривати</w:t>
            </w:r>
            <w:proofErr w:type="spellEnd"/>
            <w:r>
              <w:rPr>
                <w:color w:val="000000"/>
                <w:sz w:val="28"/>
                <w:szCs w:val="28"/>
                <w:lang w:val="uk-UA"/>
              </w:rPr>
              <w:t xml:space="preserve"> </w:t>
            </w:r>
            <w:proofErr w:type="spellStart"/>
            <w:r>
              <w:rPr>
                <w:color w:val="000000"/>
                <w:sz w:val="28"/>
                <w:szCs w:val="28"/>
              </w:rPr>
              <w:t>внутрішні</w:t>
            </w:r>
            <w:proofErr w:type="spellEnd"/>
            <w:r>
              <w:rPr>
                <w:color w:val="000000"/>
                <w:sz w:val="28"/>
                <w:szCs w:val="28"/>
                <w:lang w:val="uk-UA"/>
              </w:rPr>
              <w:t xml:space="preserve"> </w:t>
            </w:r>
            <w:proofErr w:type="spellStart"/>
            <w:r w:rsidRPr="007216F2">
              <w:rPr>
                <w:color w:val="000000"/>
                <w:sz w:val="28"/>
                <w:szCs w:val="28"/>
              </w:rPr>
              <w:t>зв</w:t>
            </w:r>
            <w:r w:rsidRPr="004327F0">
              <w:rPr>
                <w:color w:val="000000"/>
                <w:sz w:val="28"/>
                <w:szCs w:val="28"/>
              </w:rPr>
              <w:t>’</w:t>
            </w:r>
            <w:r w:rsidRPr="007216F2">
              <w:rPr>
                <w:color w:val="000000"/>
                <w:sz w:val="28"/>
                <w:szCs w:val="28"/>
              </w:rPr>
              <w:t>язки</w:t>
            </w:r>
            <w:proofErr w:type="spellEnd"/>
            <w:r>
              <w:rPr>
                <w:color w:val="000000"/>
                <w:sz w:val="28"/>
                <w:szCs w:val="28"/>
                <w:lang w:val="uk-UA"/>
              </w:rPr>
              <w:t xml:space="preserve"> </w:t>
            </w:r>
            <w:proofErr w:type="spellStart"/>
            <w:r w:rsidRPr="007216F2">
              <w:rPr>
                <w:color w:val="000000"/>
                <w:sz w:val="28"/>
                <w:szCs w:val="28"/>
              </w:rPr>
              <w:t>між</w:t>
            </w:r>
            <w:proofErr w:type="spellEnd"/>
            <w:r>
              <w:rPr>
                <w:color w:val="000000"/>
                <w:sz w:val="28"/>
                <w:szCs w:val="28"/>
                <w:lang w:val="uk-UA"/>
              </w:rPr>
              <w:t xml:space="preserve"> </w:t>
            </w:r>
            <w:proofErr w:type="spellStart"/>
            <w:r w:rsidRPr="007216F2">
              <w:rPr>
                <w:color w:val="000000"/>
                <w:sz w:val="28"/>
                <w:szCs w:val="28"/>
              </w:rPr>
              <w:t>явищами</w:t>
            </w:r>
            <w:proofErr w:type="spellEnd"/>
            <w:r w:rsidRPr="007216F2">
              <w:rPr>
                <w:color w:val="000000"/>
                <w:sz w:val="28"/>
                <w:szCs w:val="28"/>
              </w:rPr>
              <w:t xml:space="preserve">, </w:t>
            </w:r>
            <w:proofErr w:type="spellStart"/>
            <w:r w:rsidRPr="007216F2">
              <w:rPr>
                <w:color w:val="000000"/>
                <w:sz w:val="28"/>
                <w:szCs w:val="28"/>
              </w:rPr>
              <w:t>процесами</w:t>
            </w:r>
            <w:proofErr w:type="spellEnd"/>
            <w:r w:rsidRPr="007216F2">
              <w:rPr>
                <w:color w:val="000000"/>
                <w:sz w:val="28"/>
                <w:szCs w:val="28"/>
              </w:rPr>
              <w:t>, фактами</w:t>
            </w:r>
            <w:r>
              <w:rPr>
                <w:color w:val="000000"/>
                <w:sz w:val="28"/>
                <w:szCs w:val="28"/>
                <w:lang w:val="uk-UA"/>
              </w:rPr>
              <w:t>, які вивчаються</w:t>
            </w:r>
            <w:r w:rsidRPr="007216F2">
              <w:rPr>
                <w:color w:val="000000"/>
                <w:sz w:val="28"/>
                <w:szCs w:val="28"/>
              </w:rPr>
              <w:t>.</w:t>
            </w:r>
          </w:p>
          <w:p w14:paraId="6C9D0E39" w14:textId="77777777" w:rsidR="000E0DF9" w:rsidRPr="007216F2" w:rsidRDefault="000E0DF9" w:rsidP="000E0DF9">
            <w:pPr>
              <w:ind w:left="74" w:right="74" w:firstLine="357"/>
              <w:jc w:val="both"/>
            </w:pPr>
            <w:r w:rsidRPr="007216F2">
              <w:rPr>
                <w:color w:val="000000"/>
                <w:sz w:val="28"/>
                <w:szCs w:val="28"/>
              </w:rPr>
              <w:t>11</w:t>
            </w:r>
            <w:r>
              <w:rPr>
                <w:color w:val="000000"/>
                <w:sz w:val="28"/>
                <w:szCs w:val="28"/>
              </w:rPr>
              <w:t>.</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r w:rsidRPr="007216F2">
              <w:rPr>
                <w:color w:val="000000"/>
                <w:sz w:val="28"/>
                <w:szCs w:val="28"/>
              </w:rPr>
              <w:t>форму</w:t>
            </w:r>
            <w:proofErr w:type="spellStart"/>
            <w:r>
              <w:rPr>
                <w:color w:val="000000"/>
                <w:sz w:val="28"/>
                <w:szCs w:val="28"/>
                <w:lang w:val="uk-UA"/>
              </w:rPr>
              <w:t>лю</w:t>
            </w:r>
            <w:r w:rsidRPr="007216F2">
              <w:rPr>
                <w:color w:val="000000"/>
                <w:sz w:val="28"/>
                <w:szCs w:val="28"/>
              </w:rPr>
              <w:t>вати</w:t>
            </w:r>
            <w:proofErr w:type="spellEnd"/>
            <w:r>
              <w:rPr>
                <w:color w:val="000000"/>
                <w:sz w:val="28"/>
                <w:szCs w:val="28"/>
                <w:lang w:val="uk-UA"/>
              </w:rPr>
              <w:t xml:space="preserve"> систему </w:t>
            </w:r>
            <w:proofErr w:type="spellStart"/>
            <w:r w:rsidRPr="007216F2">
              <w:rPr>
                <w:color w:val="000000"/>
                <w:sz w:val="28"/>
                <w:szCs w:val="28"/>
              </w:rPr>
              <w:t>науков</w:t>
            </w:r>
            <w:r>
              <w:rPr>
                <w:color w:val="000000"/>
                <w:sz w:val="28"/>
                <w:szCs w:val="28"/>
                <w:lang w:val="uk-UA"/>
              </w:rPr>
              <w:t>их</w:t>
            </w:r>
            <w:proofErr w:type="spellEnd"/>
            <w:r>
              <w:rPr>
                <w:color w:val="000000"/>
                <w:sz w:val="28"/>
                <w:szCs w:val="28"/>
                <w:lang w:val="uk-UA"/>
              </w:rPr>
              <w:t xml:space="preserve"> </w:t>
            </w:r>
            <w:r w:rsidRPr="007216F2">
              <w:rPr>
                <w:color w:val="000000"/>
                <w:sz w:val="28"/>
                <w:szCs w:val="28"/>
              </w:rPr>
              <w:t>понят</w:t>
            </w:r>
            <w:r>
              <w:rPr>
                <w:color w:val="000000"/>
                <w:sz w:val="28"/>
                <w:szCs w:val="28"/>
                <w:lang w:val="uk-UA"/>
              </w:rPr>
              <w:t xml:space="preserve">ь, долучаючи </w:t>
            </w:r>
            <w:proofErr w:type="spellStart"/>
            <w:r w:rsidRPr="007216F2">
              <w:rPr>
                <w:color w:val="000000"/>
                <w:sz w:val="28"/>
                <w:szCs w:val="28"/>
              </w:rPr>
              <w:t>студентів</w:t>
            </w:r>
            <w:proofErr w:type="spellEnd"/>
            <w:r>
              <w:rPr>
                <w:color w:val="000000"/>
                <w:sz w:val="28"/>
                <w:szCs w:val="28"/>
                <w:lang w:val="uk-UA"/>
              </w:rPr>
              <w:t xml:space="preserve"> до їх </w:t>
            </w:r>
            <w:proofErr w:type="spellStart"/>
            <w:r>
              <w:rPr>
                <w:color w:val="000000"/>
                <w:sz w:val="28"/>
                <w:szCs w:val="28"/>
                <w:lang w:val="uk-UA"/>
              </w:rPr>
              <w:t>орпанування</w:t>
            </w:r>
            <w:proofErr w:type="spellEnd"/>
            <w:r w:rsidRPr="007216F2">
              <w:rPr>
                <w:color w:val="000000"/>
                <w:sz w:val="28"/>
                <w:szCs w:val="28"/>
              </w:rPr>
              <w:t>.</w:t>
            </w:r>
          </w:p>
          <w:p w14:paraId="60379059" w14:textId="77777777" w:rsidR="000E0DF9" w:rsidRPr="007216F2" w:rsidRDefault="000E0DF9" w:rsidP="000E0DF9">
            <w:pPr>
              <w:ind w:left="74" w:right="75" w:firstLine="357"/>
              <w:jc w:val="both"/>
            </w:pPr>
            <w:r>
              <w:rPr>
                <w:color w:val="000000"/>
                <w:sz w:val="28"/>
                <w:szCs w:val="28"/>
              </w:rPr>
              <w:t>12.</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забезпечити</w:t>
            </w:r>
            <w:proofErr w:type="spellEnd"/>
            <w:r>
              <w:rPr>
                <w:color w:val="000000"/>
                <w:sz w:val="28"/>
                <w:szCs w:val="28"/>
                <w:lang w:val="uk-UA"/>
              </w:rPr>
              <w:t xml:space="preserve"> свідоме осмислення й глибоке розуміння студентами </w:t>
            </w:r>
            <w:proofErr w:type="spellStart"/>
            <w:r w:rsidRPr="007216F2">
              <w:rPr>
                <w:color w:val="000000"/>
                <w:sz w:val="28"/>
                <w:szCs w:val="28"/>
              </w:rPr>
              <w:t>навчального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r w:rsidRPr="007216F2">
              <w:rPr>
                <w:color w:val="000000"/>
                <w:sz w:val="28"/>
                <w:szCs w:val="28"/>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4EA9990C" w14:textId="77777777" w:rsidR="000E0DF9" w:rsidRPr="007216F2" w:rsidRDefault="000E0DF9" w:rsidP="000E0DF9">
            <w:pPr>
              <w:spacing w:line="360" w:lineRule="auto"/>
              <w:ind w:right="75"/>
              <w:jc w:val="center"/>
            </w:pPr>
            <w:r w:rsidRPr="007216F2">
              <w:t> </w:t>
            </w:r>
          </w:p>
        </w:tc>
      </w:tr>
      <w:tr w:rsidR="000E0DF9" w:rsidRPr="007216F2" w14:paraId="698A0EEC"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3CAFFF1F" w14:textId="77777777" w:rsidR="000E0DF9" w:rsidRPr="007216F2" w:rsidRDefault="000E0DF9" w:rsidP="000E0DF9">
            <w:pPr>
              <w:ind w:right="74"/>
            </w:pPr>
            <w:r w:rsidRPr="007216F2">
              <w:rPr>
                <w:color w:val="000000"/>
                <w:sz w:val="28"/>
                <w:szCs w:val="28"/>
              </w:rPr>
              <w:t xml:space="preserve">V. </w:t>
            </w:r>
            <w:proofErr w:type="spellStart"/>
            <w:r w:rsidRPr="007216F2">
              <w:rPr>
                <w:color w:val="000000"/>
                <w:sz w:val="28"/>
                <w:szCs w:val="28"/>
              </w:rPr>
              <w:t>Організація</w:t>
            </w:r>
            <w:proofErr w:type="spellEnd"/>
            <w:r w:rsidRPr="007216F2">
              <w:rPr>
                <w:color w:val="000000"/>
                <w:sz w:val="28"/>
                <w:szCs w:val="28"/>
              </w:rPr>
              <w:t xml:space="preserve"> </w:t>
            </w:r>
            <w:proofErr w:type="spellStart"/>
            <w:r w:rsidRPr="007216F2">
              <w:rPr>
                <w:color w:val="000000"/>
                <w:sz w:val="28"/>
                <w:szCs w:val="28"/>
              </w:rPr>
              <w:t>закріплення</w:t>
            </w:r>
            <w:proofErr w:type="spellEnd"/>
            <w:r w:rsidRPr="007216F2">
              <w:rPr>
                <w:color w:val="000000"/>
                <w:sz w:val="28"/>
                <w:szCs w:val="28"/>
              </w:rPr>
              <w:t xml:space="preserve"> і </w:t>
            </w:r>
            <w:proofErr w:type="spellStart"/>
            <w:r w:rsidRPr="007216F2">
              <w:rPr>
                <w:color w:val="000000"/>
                <w:sz w:val="28"/>
                <w:szCs w:val="28"/>
              </w:rPr>
              <w:t>застосування</w:t>
            </w:r>
            <w:proofErr w:type="spellEnd"/>
            <w:r w:rsidRPr="007216F2">
              <w:rPr>
                <w:color w:val="000000"/>
                <w:sz w:val="28"/>
                <w:szCs w:val="28"/>
              </w:rPr>
              <w:t xml:space="preserve"> </w:t>
            </w:r>
            <w:proofErr w:type="spellStart"/>
            <w:r w:rsidRPr="007216F2">
              <w:rPr>
                <w:color w:val="000000"/>
                <w:sz w:val="28"/>
                <w:szCs w:val="28"/>
              </w:rPr>
              <w:t>знань</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на </w:t>
            </w:r>
            <w:proofErr w:type="spellStart"/>
            <w:r w:rsidRPr="007216F2">
              <w:rPr>
                <w:color w:val="000000"/>
                <w:sz w:val="28"/>
                <w:szCs w:val="28"/>
              </w:rPr>
              <w:t>практиці</w:t>
            </w:r>
            <w:proofErr w:type="spellEnd"/>
            <w:r w:rsidRPr="007216F2">
              <w:rPr>
                <w:color w:val="000000"/>
                <w:sz w:val="28"/>
                <w:szCs w:val="28"/>
              </w:rPr>
              <w:t xml:space="preserve">, </w:t>
            </w:r>
            <w:proofErr w:type="spellStart"/>
            <w:r w:rsidRPr="007216F2">
              <w:rPr>
                <w:color w:val="000000"/>
                <w:sz w:val="28"/>
                <w:szCs w:val="28"/>
              </w:rPr>
              <w:t>вироблення</w:t>
            </w:r>
            <w:proofErr w:type="spellEnd"/>
            <w:r w:rsidRPr="007216F2">
              <w:rPr>
                <w:color w:val="000000"/>
                <w:sz w:val="28"/>
                <w:szCs w:val="28"/>
              </w:rPr>
              <w:t xml:space="preserve"> </w:t>
            </w:r>
            <w:proofErr w:type="spellStart"/>
            <w:r w:rsidRPr="007216F2">
              <w:rPr>
                <w:color w:val="000000"/>
                <w:sz w:val="28"/>
                <w:szCs w:val="28"/>
              </w:rPr>
              <w:t>їх</w:t>
            </w:r>
            <w:proofErr w:type="spellEnd"/>
            <w:r w:rsidRPr="007216F2">
              <w:rPr>
                <w:color w:val="000000"/>
                <w:sz w:val="28"/>
                <w:szCs w:val="28"/>
              </w:rPr>
              <w:t xml:space="preserve"> </w:t>
            </w:r>
            <w:proofErr w:type="spellStart"/>
            <w:r w:rsidRPr="007216F2">
              <w:rPr>
                <w:color w:val="000000"/>
                <w:sz w:val="28"/>
                <w:szCs w:val="28"/>
              </w:rPr>
              <w:lastRenderedPageBreak/>
              <w:t>умінь</w:t>
            </w:r>
            <w:proofErr w:type="spellEnd"/>
            <w:r w:rsidRPr="007216F2">
              <w:rPr>
                <w:color w:val="000000"/>
                <w:sz w:val="28"/>
                <w:szCs w:val="28"/>
              </w:rPr>
              <w:t xml:space="preserve"> і </w:t>
            </w:r>
            <w:proofErr w:type="spellStart"/>
            <w:r w:rsidRPr="007216F2">
              <w:rPr>
                <w:color w:val="000000"/>
                <w:sz w:val="28"/>
                <w:szCs w:val="28"/>
              </w:rPr>
              <w:t>навичок</w:t>
            </w:r>
            <w:proofErr w:type="spellEnd"/>
          </w:p>
          <w:p w14:paraId="46DB1FC7" w14:textId="77777777" w:rsidR="000E0DF9" w:rsidRPr="007216F2" w:rsidRDefault="000E0DF9" w:rsidP="000E0DF9">
            <w:pPr>
              <w:ind w:right="75"/>
              <w:jc w:val="center"/>
            </w:pPr>
            <w:r w:rsidRPr="007216F2">
              <w:t> </w:t>
            </w:r>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5F5EF520" w14:textId="77777777" w:rsidR="000E0DF9" w:rsidRPr="007216F2" w:rsidRDefault="000E0DF9" w:rsidP="000E0DF9">
            <w:pPr>
              <w:ind w:left="74" w:right="74" w:firstLine="357"/>
              <w:jc w:val="both"/>
            </w:pPr>
            <w:r>
              <w:rPr>
                <w:color w:val="000000"/>
                <w:sz w:val="28"/>
                <w:szCs w:val="28"/>
              </w:rPr>
              <w:lastRenderedPageBreak/>
              <w:t>13.</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забезпечити</w:t>
            </w:r>
            <w:proofErr w:type="spellEnd"/>
            <w:r>
              <w:rPr>
                <w:color w:val="000000"/>
                <w:sz w:val="28"/>
                <w:szCs w:val="28"/>
                <w:lang w:val="uk-UA"/>
              </w:rPr>
              <w:t xml:space="preserve"> </w:t>
            </w:r>
            <w:proofErr w:type="spellStart"/>
            <w:r>
              <w:rPr>
                <w:color w:val="000000"/>
                <w:sz w:val="28"/>
                <w:szCs w:val="28"/>
              </w:rPr>
              <w:t>продуктивне</w:t>
            </w:r>
            <w:proofErr w:type="spellEnd"/>
            <w:r>
              <w:rPr>
                <w:color w:val="000000"/>
                <w:sz w:val="28"/>
                <w:szCs w:val="28"/>
                <w:lang w:val="uk-UA"/>
              </w:rPr>
              <w:t xml:space="preserve"> </w:t>
            </w:r>
            <w:proofErr w:type="spellStart"/>
            <w:r w:rsidRPr="007216F2">
              <w:rPr>
                <w:color w:val="000000"/>
                <w:sz w:val="28"/>
                <w:szCs w:val="28"/>
              </w:rPr>
              <w:t>запам</w:t>
            </w:r>
            <w:r w:rsidRPr="00B83FD3">
              <w:rPr>
                <w:color w:val="000000"/>
                <w:sz w:val="28"/>
                <w:szCs w:val="28"/>
              </w:rPr>
              <w:t>’</w:t>
            </w:r>
            <w:r w:rsidRPr="007216F2">
              <w:rPr>
                <w:color w:val="000000"/>
                <w:sz w:val="28"/>
                <w:szCs w:val="28"/>
              </w:rPr>
              <w:t>ятовування</w:t>
            </w:r>
            <w:proofErr w:type="spellEnd"/>
            <w:r>
              <w:rPr>
                <w:color w:val="000000"/>
                <w:sz w:val="28"/>
                <w:szCs w:val="28"/>
                <w:lang w:val="uk-UA"/>
              </w:rPr>
              <w:t xml:space="preserve"> студентами нових знань</w:t>
            </w:r>
            <w:r w:rsidRPr="007216F2">
              <w:rPr>
                <w:color w:val="000000"/>
                <w:sz w:val="28"/>
                <w:szCs w:val="28"/>
              </w:rPr>
              <w:t>.</w:t>
            </w:r>
          </w:p>
          <w:p w14:paraId="58EEB2AD" w14:textId="77777777" w:rsidR="000E0DF9" w:rsidRDefault="000E0DF9" w:rsidP="000E0DF9">
            <w:pPr>
              <w:ind w:left="74" w:right="74" w:firstLine="357"/>
              <w:jc w:val="both"/>
              <w:rPr>
                <w:color w:val="000000"/>
                <w:sz w:val="28"/>
                <w:szCs w:val="28"/>
                <w:lang w:val="uk-UA"/>
              </w:rPr>
            </w:pPr>
            <w:r>
              <w:rPr>
                <w:color w:val="000000"/>
                <w:sz w:val="28"/>
                <w:szCs w:val="28"/>
              </w:rPr>
              <w:t>14.</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активізувати</w:t>
            </w:r>
            <w:proofErr w:type="spellEnd"/>
            <w:r>
              <w:rPr>
                <w:color w:val="000000"/>
                <w:sz w:val="28"/>
                <w:szCs w:val="28"/>
                <w:lang w:val="uk-UA"/>
              </w:rPr>
              <w:t xml:space="preserve"> діяльність </w:t>
            </w:r>
            <w:r w:rsidRPr="007216F2">
              <w:rPr>
                <w:color w:val="000000"/>
                <w:sz w:val="28"/>
                <w:szCs w:val="28"/>
              </w:rPr>
              <w:t>студент</w:t>
            </w:r>
            <w:proofErr w:type="spellStart"/>
            <w:r>
              <w:rPr>
                <w:color w:val="000000"/>
                <w:sz w:val="28"/>
                <w:szCs w:val="28"/>
                <w:lang w:val="uk-UA"/>
              </w:rPr>
              <w:t>ів</w:t>
            </w:r>
            <w:proofErr w:type="spellEnd"/>
            <w:r>
              <w:rPr>
                <w:color w:val="000000"/>
                <w:sz w:val="28"/>
                <w:szCs w:val="28"/>
                <w:lang w:val="uk-UA"/>
              </w:rPr>
              <w:t xml:space="preserve"> з </w:t>
            </w:r>
            <w:proofErr w:type="spellStart"/>
            <w:r w:rsidRPr="007216F2">
              <w:rPr>
                <w:color w:val="000000"/>
                <w:sz w:val="28"/>
                <w:szCs w:val="28"/>
              </w:rPr>
              <w:t>відтворення</w:t>
            </w:r>
            <w:proofErr w:type="spellEnd"/>
            <w:r w:rsidRPr="007216F2">
              <w:rPr>
                <w:color w:val="000000"/>
                <w:sz w:val="28"/>
                <w:szCs w:val="28"/>
              </w:rPr>
              <w:t xml:space="preserve"> </w:t>
            </w:r>
            <w:r>
              <w:rPr>
                <w:color w:val="000000"/>
                <w:sz w:val="28"/>
                <w:szCs w:val="28"/>
                <w:lang w:val="uk-UA"/>
              </w:rPr>
              <w:t>засвоєних знань в типових ситуаціях.</w:t>
            </w:r>
            <w:r w:rsidRPr="007216F2">
              <w:rPr>
                <w:color w:val="000000"/>
                <w:sz w:val="28"/>
                <w:szCs w:val="28"/>
              </w:rPr>
              <w:t xml:space="preserve"> </w:t>
            </w:r>
          </w:p>
          <w:p w14:paraId="58497FD2" w14:textId="77777777" w:rsidR="000E0DF9" w:rsidRPr="007216F2" w:rsidRDefault="000E0DF9" w:rsidP="000E0DF9">
            <w:pPr>
              <w:ind w:left="74" w:right="74" w:firstLine="357"/>
              <w:jc w:val="both"/>
            </w:pPr>
            <w:r w:rsidRPr="007216F2">
              <w:rPr>
                <w:color w:val="000000"/>
                <w:sz w:val="28"/>
                <w:szCs w:val="28"/>
              </w:rPr>
              <w:t xml:space="preserve">15.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раціонально</w:t>
            </w:r>
            <w:proofErr w:type="spellEnd"/>
            <w:r>
              <w:rPr>
                <w:color w:val="000000"/>
                <w:sz w:val="28"/>
                <w:szCs w:val="28"/>
                <w:lang w:val="uk-UA"/>
              </w:rPr>
              <w:t xml:space="preserve"> </w:t>
            </w:r>
            <w:proofErr w:type="spellStart"/>
            <w:r w:rsidRPr="007216F2">
              <w:rPr>
                <w:color w:val="000000"/>
                <w:sz w:val="28"/>
                <w:szCs w:val="28"/>
              </w:rPr>
              <w:t>організувати</w:t>
            </w:r>
            <w:proofErr w:type="spellEnd"/>
            <w:r>
              <w:rPr>
                <w:color w:val="000000"/>
                <w:sz w:val="28"/>
                <w:szCs w:val="28"/>
                <w:lang w:val="uk-UA"/>
              </w:rPr>
              <w:t xml:space="preserve"> </w:t>
            </w:r>
            <w:proofErr w:type="spellStart"/>
            <w:r w:rsidRPr="007216F2">
              <w:rPr>
                <w:color w:val="000000"/>
                <w:sz w:val="28"/>
                <w:szCs w:val="28"/>
              </w:rPr>
              <w:lastRenderedPageBreak/>
              <w:t>повторення</w:t>
            </w:r>
            <w:proofErr w:type="spellEnd"/>
            <w:r>
              <w:rPr>
                <w:color w:val="000000"/>
                <w:sz w:val="28"/>
                <w:szCs w:val="28"/>
                <w:lang w:val="uk-UA"/>
              </w:rPr>
              <w:t xml:space="preserve"> й закріплення </w:t>
            </w:r>
            <w:proofErr w:type="spellStart"/>
            <w:r w:rsidRPr="007216F2">
              <w:rPr>
                <w:color w:val="000000"/>
                <w:sz w:val="28"/>
                <w:szCs w:val="28"/>
              </w:rPr>
              <w:t>вивченого</w:t>
            </w:r>
            <w:proofErr w:type="spellEnd"/>
            <w:r>
              <w:rPr>
                <w:color w:val="000000"/>
                <w:sz w:val="28"/>
                <w:szCs w:val="28"/>
                <w:lang w:val="uk-UA"/>
              </w:rPr>
              <w:t xml:space="preserve"> </w:t>
            </w:r>
            <w:proofErr w:type="spellStart"/>
            <w:r w:rsidRPr="007216F2">
              <w:rPr>
                <w:color w:val="000000"/>
                <w:sz w:val="28"/>
                <w:szCs w:val="28"/>
              </w:rPr>
              <w:t>матеріалу</w:t>
            </w:r>
            <w:proofErr w:type="spellEnd"/>
            <w:r w:rsidRPr="007216F2">
              <w:rPr>
                <w:color w:val="000000"/>
                <w:sz w:val="28"/>
                <w:szCs w:val="28"/>
              </w:rPr>
              <w:t>.</w:t>
            </w:r>
          </w:p>
          <w:p w14:paraId="16B9877D" w14:textId="77777777" w:rsidR="000E0DF9" w:rsidRPr="007216F2" w:rsidRDefault="000E0DF9" w:rsidP="000E0DF9">
            <w:pPr>
              <w:ind w:left="74" w:right="74" w:firstLine="357"/>
              <w:jc w:val="both"/>
            </w:pPr>
            <w:r>
              <w:rPr>
                <w:color w:val="000000"/>
                <w:sz w:val="28"/>
                <w:szCs w:val="28"/>
              </w:rPr>
              <w:t>16.</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включати</w:t>
            </w:r>
            <w:proofErr w:type="spellEnd"/>
            <w:r>
              <w:rPr>
                <w:color w:val="000000"/>
                <w:sz w:val="28"/>
                <w:szCs w:val="28"/>
                <w:lang w:val="uk-UA"/>
              </w:rPr>
              <w:t xml:space="preserve"> </w:t>
            </w:r>
            <w:proofErr w:type="spellStart"/>
            <w:r w:rsidRPr="007216F2">
              <w:rPr>
                <w:color w:val="000000"/>
                <w:sz w:val="28"/>
                <w:szCs w:val="28"/>
              </w:rPr>
              <w:t>студентів</w:t>
            </w:r>
            <w:proofErr w:type="spellEnd"/>
            <w:r w:rsidRPr="007216F2">
              <w:rPr>
                <w:color w:val="000000"/>
                <w:sz w:val="28"/>
                <w:szCs w:val="28"/>
              </w:rPr>
              <w:t xml:space="preserve"> у </w:t>
            </w:r>
            <w:proofErr w:type="spellStart"/>
            <w:r w:rsidRPr="007216F2">
              <w:rPr>
                <w:color w:val="000000"/>
                <w:sz w:val="28"/>
                <w:szCs w:val="28"/>
              </w:rPr>
              <w:t>ситуації</w:t>
            </w:r>
            <w:proofErr w:type="spellEnd"/>
            <w:r>
              <w:rPr>
                <w:color w:val="000000"/>
                <w:sz w:val="28"/>
                <w:szCs w:val="28"/>
                <w:lang w:val="uk-UA"/>
              </w:rPr>
              <w:t xml:space="preserve"> </w:t>
            </w:r>
            <w:proofErr w:type="spellStart"/>
            <w:r w:rsidRPr="007216F2">
              <w:rPr>
                <w:color w:val="000000"/>
                <w:sz w:val="28"/>
                <w:szCs w:val="28"/>
              </w:rPr>
              <w:t>творчого</w:t>
            </w:r>
            <w:proofErr w:type="spellEnd"/>
            <w:r>
              <w:rPr>
                <w:color w:val="000000"/>
                <w:sz w:val="28"/>
                <w:szCs w:val="28"/>
                <w:lang w:val="uk-UA"/>
              </w:rPr>
              <w:t xml:space="preserve"> </w:t>
            </w:r>
            <w:proofErr w:type="spellStart"/>
            <w:r w:rsidRPr="007216F2">
              <w:rPr>
                <w:color w:val="000000"/>
                <w:sz w:val="28"/>
                <w:szCs w:val="28"/>
              </w:rPr>
              <w:t>застосування</w:t>
            </w:r>
            <w:proofErr w:type="spellEnd"/>
            <w:r>
              <w:rPr>
                <w:color w:val="000000"/>
                <w:sz w:val="28"/>
                <w:szCs w:val="28"/>
                <w:lang w:val="uk-UA"/>
              </w:rPr>
              <w:t xml:space="preserve"> </w:t>
            </w:r>
            <w:proofErr w:type="spellStart"/>
            <w:r w:rsidRPr="007216F2">
              <w:rPr>
                <w:color w:val="000000"/>
                <w:sz w:val="28"/>
                <w:szCs w:val="28"/>
              </w:rPr>
              <w:t>знань</w:t>
            </w:r>
            <w:proofErr w:type="spellEnd"/>
            <w:r w:rsidRPr="007216F2">
              <w:rPr>
                <w:color w:val="000000"/>
                <w:sz w:val="28"/>
                <w:szCs w:val="28"/>
              </w:rPr>
              <w:t>.</w:t>
            </w:r>
          </w:p>
          <w:p w14:paraId="668F84F9" w14:textId="77777777" w:rsidR="000E0DF9" w:rsidRPr="007216F2" w:rsidRDefault="000E0DF9" w:rsidP="000E0DF9">
            <w:pPr>
              <w:ind w:left="74" w:right="75" w:firstLine="357"/>
              <w:jc w:val="both"/>
            </w:pPr>
            <w:r w:rsidRPr="007216F2">
              <w:rPr>
                <w:color w:val="000000"/>
                <w:sz w:val="28"/>
                <w:szCs w:val="28"/>
              </w:rPr>
              <w:t>1</w:t>
            </w:r>
            <w:r>
              <w:rPr>
                <w:color w:val="000000"/>
                <w:sz w:val="28"/>
                <w:szCs w:val="28"/>
                <w:lang w:val="uk-UA"/>
              </w:rPr>
              <w:t>7</w:t>
            </w:r>
            <w:r w:rsidRPr="007216F2">
              <w:rPr>
                <w:color w:val="000000"/>
                <w:sz w:val="28"/>
                <w:szCs w:val="28"/>
              </w:rPr>
              <w:t>.</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враховувати</w:t>
            </w:r>
            <w:proofErr w:type="spellEnd"/>
            <w:r>
              <w:rPr>
                <w:color w:val="000000"/>
                <w:sz w:val="28"/>
                <w:szCs w:val="28"/>
                <w:lang w:val="uk-UA"/>
              </w:rPr>
              <w:t xml:space="preserve"> </w:t>
            </w:r>
            <w:proofErr w:type="spellStart"/>
            <w:r w:rsidRPr="007216F2">
              <w:rPr>
                <w:color w:val="000000"/>
                <w:sz w:val="28"/>
                <w:szCs w:val="28"/>
              </w:rPr>
              <w:t>залежність</w:t>
            </w:r>
            <w:proofErr w:type="spellEnd"/>
            <w:r>
              <w:rPr>
                <w:color w:val="000000"/>
                <w:sz w:val="28"/>
                <w:szCs w:val="28"/>
                <w:lang w:val="uk-UA"/>
              </w:rPr>
              <w:t xml:space="preserve"> </w:t>
            </w:r>
            <w:proofErr w:type="spellStart"/>
            <w:r>
              <w:rPr>
                <w:color w:val="000000"/>
                <w:sz w:val="28"/>
                <w:szCs w:val="28"/>
              </w:rPr>
              <w:t>способів</w:t>
            </w:r>
            <w:proofErr w:type="spellEnd"/>
            <w:r>
              <w:rPr>
                <w:color w:val="000000"/>
                <w:sz w:val="28"/>
                <w:szCs w:val="28"/>
                <w:lang w:val="uk-UA"/>
              </w:rPr>
              <w:t xml:space="preserve"> </w:t>
            </w:r>
            <w:proofErr w:type="spellStart"/>
            <w:r w:rsidRPr="007216F2">
              <w:rPr>
                <w:color w:val="000000"/>
                <w:sz w:val="28"/>
                <w:szCs w:val="28"/>
              </w:rPr>
              <w:t>застосування</w:t>
            </w:r>
            <w:proofErr w:type="spellEnd"/>
            <w:r>
              <w:rPr>
                <w:color w:val="000000"/>
                <w:sz w:val="28"/>
                <w:szCs w:val="28"/>
                <w:lang w:val="uk-UA"/>
              </w:rPr>
              <w:t xml:space="preserve"> </w:t>
            </w:r>
            <w:proofErr w:type="spellStart"/>
            <w:r w:rsidRPr="007216F2">
              <w:rPr>
                <w:color w:val="000000"/>
                <w:sz w:val="28"/>
                <w:szCs w:val="28"/>
              </w:rPr>
              <w:t>знань</w:t>
            </w:r>
            <w:proofErr w:type="spellEnd"/>
            <w:r>
              <w:rPr>
                <w:color w:val="000000"/>
                <w:sz w:val="28"/>
                <w:szCs w:val="28"/>
                <w:lang w:val="uk-UA"/>
              </w:rPr>
              <w:t xml:space="preserve"> </w:t>
            </w:r>
            <w:proofErr w:type="spellStart"/>
            <w:r w:rsidRPr="007216F2">
              <w:rPr>
                <w:color w:val="000000"/>
                <w:sz w:val="28"/>
                <w:szCs w:val="28"/>
              </w:rPr>
              <w:t>від</w:t>
            </w:r>
            <w:proofErr w:type="spellEnd"/>
            <w:r>
              <w:rPr>
                <w:color w:val="000000"/>
                <w:sz w:val="28"/>
                <w:szCs w:val="28"/>
                <w:lang w:val="uk-UA"/>
              </w:rPr>
              <w:t xml:space="preserve"> </w:t>
            </w:r>
            <w:proofErr w:type="spellStart"/>
            <w:r w:rsidRPr="007216F2">
              <w:rPr>
                <w:color w:val="000000"/>
                <w:sz w:val="28"/>
                <w:szCs w:val="28"/>
              </w:rPr>
              <w:t>специфіки</w:t>
            </w:r>
            <w:proofErr w:type="spellEnd"/>
            <w:r>
              <w:rPr>
                <w:color w:val="000000"/>
                <w:sz w:val="28"/>
                <w:szCs w:val="28"/>
                <w:lang w:val="uk-UA"/>
              </w:rPr>
              <w:t xml:space="preserve"> </w:t>
            </w:r>
            <w:proofErr w:type="spellStart"/>
            <w:r w:rsidRPr="007216F2">
              <w:rPr>
                <w:color w:val="000000"/>
                <w:sz w:val="28"/>
                <w:szCs w:val="28"/>
              </w:rPr>
              <w:t>навчального</w:t>
            </w:r>
            <w:proofErr w:type="spellEnd"/>
            <w:r w:rsidRPr="007216F2">
              <w:rPr>
                <w:color w:val="000000"/>
                <w:sz w:val="28"/>
                <w:szCs w:val="28"/>
              </w:rPr>
              <w:t xml:space="preserve"> предмета.</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2AED3800" w14:textId="77777777" w:rsidR="000E0DF9" w:rsidRPr="007216F2" w:rsidRDefault="000E0DF9" w:rsidP="000E0DF9">
            <w:pPr>
              <w:spacing w:line="360" w:lineRule="auto"/>
              <w:ind w:right="75"/>
              <w:jc w:val="center"/>
            </w:pPr>
            <w:r w:rsidRPr="007216F2">
              <w:lastRenderedPageBreak/>
              <w:t> </w:t>
            </w:r>
          </w:p>
        </w:tc>
      </w:tr>
      <w:tr w:rsidR="000E0DF9" w:rsidRPr="007216F2" w14:paraId="340C79D5"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706B530A" w14:textId="77777777" w:rsidR="000E0DF9" w:rsidRPr="007216F2" w:rsidRDefault="000E0DF9" w:rsidP="000E0DF9">
            <w:pPr>
              <w:ind w:right="74"/>
            </w:pPr>
            <w:r w:rsidRPr="007216F2">
              <w:rPr>
                <w:color w:val="000000"/>
                <w:sz w:val="28"/>
                <w:szCs w:val="28"/>
              </w:rPr>
              <w:t xml:space="preserve">VI. </w:t>
            </w:r>
            <w:proofErr w:type="spellStart"/>
            <w:r w:rsidRPr="007216F2">
              <w:rPr>
                <w:color w:val="000000"/>
                <w:sz w:val="28"/>
                <w:szCs w:val="28"/>
              </w:rPr>
              <w:t>Здійснення</w:t>
            </w:r>
            <w:proofErr w:type="spellEnd"/>
            <w:r w:rsidRPr="007216F2">
              <w:rPr>
                <w:color w:val="000000"/>
                <w:sz w:val="28"/>
                <w:szCs w:val="28"/>
              </w:rPr>
              <w:t xml:space="preserve"> контролю за ходом </w:t>
            </w:r>
            <w:proofErr w:type="spellStart"/>
            <w:r w:rsidRPr="007216F2">
              <w:rPr>
                <w:color w:val="000000"/>
                <w:sz w:val="28"/>
                <w:szCs w:val="28"/>
              </w:rPr>
              <w:t>засвоєння</w:t>
            </w:r>
            <w:proofErr w:type="spellEnd"/>
            <w:r>
              <w:rPr>
                <w:color w:val="000000"/>
                <w:sz w:val="28"/>
                <w:szCs w:val="28"/>
                <w:lang w:val="uk-UA"/>
              </w:rPr>
              <w:t xml:space="preserve"> </w:t>
            </w:r>
            <w:proofErr w:type="spellStart"/>
            <w:r w:rsidRPr="007216F2">
              <w:rPr>
                <w:color w:val="000000"/>
                <w:sz w:val="28"/>
                <w:szCs w:val="28"/>
              </w:rPr>
              <w:t>знань</w:t>
            </w:r>
            <w:proofErr w:type="spellEnd"/>
            <w:r w:rsidRPr="007216F2">
              <w:rPr>
                <w:color w:val="000000"/>
                <w:sz w:val="28"/>
                <w:szCs w:val="28"/>
              </w:rPr>
              <w:t xml:space="preserve"> і </w:t>
            </w:r>
            <w:proofErr w:type="spellStart"/>
            <w:r w:rsidRPr="007216F2">
              <w:rPr>
                <w:color w:val="000000"/>
                <w:sz w:val="28"/>
                <w:szCs w:val="28"/>
              </w:rPr>
              <w:t>набуття</w:t>
            </w:r>
            <w:proofErr w:type="spellEnd"/>
            <w:r w:rsidRPr="007216F2">
              <w:rPr>
                <w:color w:val="000000"/>
                <w:sz w:val="28"/>
                <w:szCs w:val="28"/>
              </w:rPr>
              <w:t xml:space="preserve"> студентами </w:t>
            </w:r>
            <w:proofErr w:type="spellStart"/>
            <w:r w:rsidRPr="007216F2">
              <w:rPr>
                <w:color w:val="000000"/>
                <w:sz w:val="28"/>
                <w:szCs w:val="28"/>
              </w:rPr>
              <w:t>предметних</w:t>
            </w:r>
            <w:proofErr w:type="spellEnd"/>
            <w:r>
              <w:rPr>
                <w:color w:val="000000"/>
                <w:sz w:val="28"/>
                <w:szCs w:val="28"/>
                <w:lang w:val="uk-UA"/>
              </w:rPr>
              <w:t xml:space="preserve"> </w:t>
            </w:r>
            <w:proofErr w:type="spellStart"/>
            <w:r w:rsidRPr="007216F2">
              <w:rPr>
                <w:color w:val="000000"/>
                <w:sz w:val="28"/>
                <w:szCs w:val="28"/>
              </w:rPr>
              <w:t>компетенцій</w:t>
            </w:r>
            <w:proofErr w:type="spellEnd"/>
          </w:p>
          <w:p w14:paraId="605DA8A2" w14:textId="77777777" w:rsidR="000E0DF9" w:rsidRPr="007216F2" w:rsidRDefault="000E0DF9" w:rsidP="000E0DF9">
            <w:pPr>
              <w:spacing w:line="360" w:lineRule="auto"/>
              <w:ind w:right="75"/>
              <w:jc w:val="center"/>
            </w:pPr>
            <w:r w:rsidRPr="007216F2">
              <w:t> </w:t>
            </w:r>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041B2E64" w14:textId="77777777" w:rsidR="000E0DF9" w:rsidRPr="007216F2" w:rsidRDefault="000E0DF9" w:rsidP="000E0DF9">
            <w:pPr>
              <w:ind w:left="74" w:right="74" w:firstLine="357"/>
              <w:jc w:val="both"/>
            </w:pPr>
            <w:r>
              <w:rPr>
                <w:color w:val="000000"/>
                <w:sz w:val="28"/>
                <w:szCs w:val="28"/>
                <w:lang w:val="uk-UA"/>
              </w:rPr>
              <w:t>18</w:t>
            </w:r>
            <w:r w:rsidRPr="007216F2">
              <w:rPr>
                <w:color w:val="000000"/>
                <w:sz w:val="28"/>
                <w:szCs w:val="28"/>
              </w:rPr>
              <w:t xml:space="preserve">.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використовувати</w:t>
            </w:r>
            <w:proofErr w:type="spellEnd"/>
            <w:r>
              <w:rPr>
                <w:color w:val="000000"/>
                <w:sz w:val="28"/>
                <w:szCs w:val="28"/>
                <w:lang w:val="uk-UA"/>
              </w:rPr>
              <w:t xml:space="preserve"> </w:t>
            </w:r>
            <w:proofErr w:type="spellStart"/>
            <w:r>
              <w:rPr>
                <w:color w:val="000000"/>
                <w:sz w:val="28"/>
                <w:szCs w:val="28"/>
              </w:rPr>
              <w:t>спеціальні</w:t>
            </w:r>
            <w:proofErr w:type="spellEnd"/>
            <w:r>
              <w:rPr>
                <w:color w:val="000000"/>
                <w:sz w:val="28"/>
                <w:szCs w:val="28"/>
                <w:lang w:val="uk-UA"/>
              </w:rPr>
              <w:t xml:space="preserve"> </w:t>
            </w:r>
            <w:proofErr w:type="spellStart"/>
            <w:r w:rsidRPr="007216F2">
              <w:rPr>
                <w:color w:val="000000"/>
                <w:sz w:val="28"/>
                <w:szCs w:val="28"/>
              </w:rPr>
              <w:t>прийоми</w:t>
            </w:r>
            <w:proofErr w:type="spellEnd"/>
            <w:r w:rsidRPr="007216F2">
              <w:rPr>
                <w:color w:val="000000"/>
                <w:sz w:val="28"/>
                <w:szCs w:val="28"/>
              </w:rPr>
              <w:t xml:space="preserve"> для </w:t>
            </w:r>
            <w:proofErr w:type="spellStart"/>
            <w:r w:rsidRPr="007216F2">
              <w:rPr>
                <w:color w:val="000000"/>
                <w:sz w:val="28"/>
                <w:szCs w:val="28"/>
              </w:rPr>
              <w:t>розвитку</w:t>
            </w:r>
            <w:proofErr w:type="spellEnd"/>
            <w:r>
              <w:rPr>
                <w:color w:val="000000"/>
                <w:sz w:val="28"/>
                <w:szCs w:val="28"/>
                <w:lang w:val="uk-UA"/>
              </w:rPr>
              <w:t xml:space="preserve"> </w:t>
            </w:r>
            <w:r w:rsidRPr="007216F2">
              <w:rPr>
                <w:color w:val="000000"/>
                <w:sz w:val="28"/>
                <w:szCs w:val="28"/>
              </w:rPr>
              <w:t>в </w:t>
            </w:r>
            <w:proofErr w:type="spellStart"/>
            <w:r w:rsidRPr="007216F2">
              <w:rPr>
                <w:color w:val="000000"/>
                <w:sz w:val="28"/>
                <w:szCs w:val="28"/>
              </w:rPr>
              <w:t>студентів</w:t>
            </w:r>
            <w:proofErr w:type="spellEnd"/>
            <w:r>
              <w:rPr>
                <w:color w:val="000000"/>
                <w:sz w:val="28"/>
                <w:szCs w:val="28"/>
                <w:lang w:val="uk-UA"/>
              </w:rPr>
              <w:t xml:space="preserve"> </w:t>
            </w:r>
            <w:proofErr w:type="spellStart"/>
            <w:r w:rsidRPr="007216F2">
              <w:rPr>
                <w:color w:val="000000"/>
                <w:sz w:val="28"/>
                <w:szCs w:val="28"/>
              </w:rPr>
              <w:t>навичок</w:t>
            </w:r>
            <w:proofErr w:type="spellEnd"/>
            <w:r w:rsidRPr="007216F2">
              <w:rPr>
                <w:color w:val="000000"/>
                <w:sz w:val="28"/>
                <w:szCs w:val="28"/>
              </w:rPr>
              <w:t xml:space="preserve"> самоконтролю.</w:t>
            </w:r>
          </w:p>
          <w:p w14:paraId="21CF5625" w14:textId="77777777" w:rsidR="000E0DF9" w:rsidRPr="007216F2" w:rsidRDefault="000E0DF9" w:rsidP="000E0DF9">
            <w:pPr>
              <w:ind w:left="74" w:right="74" w:firstLine="357"/>
              <w:jc w:val="both"/>
            </w:pPr>
            <w:r w:rsidRPr="007216F2">
              <w:rPr>
                <w:color w:val="000000"/>
                <w:sz w:val="28"/>
                <w:szCs w:val="28"/>
              </w:rPr>
              <w:t>1</w:t>
            </w:r>
            <w:r>
              <w:rPr>
                <w:color w:val="000000"/>
                <w:sz w:val="28"/>
                <w:szCs w:val="28"/>
                <w:lang w:val="uk-UA"/>
              </w:rPr>
              <w:t>9</w:t>
            </w:r>
            <w:r>
              <w:rPr>
                <w:color w:val="000000"/>
                <w:sz w:val="28"/>
                <w:szCs w:val="28"/>
              </w:rPr>
              <w:t>.</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Pr>
                <w:color w:val="000000"/>
                <w:sz w:val="28"/>
                <w:szCs w:val="28"/>
                <w:lang w:val="uk-UA"/>
              </w:rPr>
              <w:t>ефектив</w:t>
            </w:r>
            <w:proofErr w:type="spellEnd"/>
            <w:r w:rsidRPr="007216F2">
              <w:rPr>
                <w:color w:val="000000"/>
                <w:sz w:val="28"/>
                <w:szCs w:val="28"/>
              </w:rPr>
              <w:t xml:space="preserve">но </w:t>
            </w:r>
            <w:r>
              <w:rPr>
                <w:color w:val="000000"/>
                <w:sz w:val="28"/>
                <w:szCs w:val="28"/>
                <w:lang w:val="uk-UA"/>
              </w:rPr>
              <w:t>здійснювати</w:t>
            </w:r>
            <w:r w:rsidRPr="007216F2">
              <w:rPr>
                <w:color w:val="000000"/>
                <w:sz w:val="28"/>
                <w:szCs w:val="28"/>
              </w:rPr>
              <w:t xml:space="preserve"> </w:t>
            </w:r>
            <w:r>
              <w:rPr>
                <w:color w:val="000000"/>
                <w:sz w:val="28"/>
                <w:szCs w:val="28"/>
                <w:lang w:val="uk-UA"/>
              </w:rPr>
              <w:t xml:space="preserve">поточний і підсумковий </w:t>
            </w:r>
            <w:r w:rsidRPr="007216F2">
              <w:rPr>
                <w:color w:val="000000"/>
                <w:sz w:val="28"/>
                <w:szCs w:val="28"/>
              </w:rPr>
              <w:t>контрол</w:t>
            </w:r>
            <w:r>
              <w:rPr>
                <w:color w:val="000000"/>
                <w:sz w:val="28"/>
                <w:szCs w:val="28"/>
                <w:lang w:val="uk-UA"/>
              </w:rPr>
              <w:t>ь знань студентів</w:t>
            </w:r>
            <w:r w:rsidRPr="007216F2">
              <w:rPr>
                <w:color w:val="000000"/>
                <w:sz w:val="28"/>
                <w:szCs w:val="28"/>
              </w:rPr>
              <w:t>.</w:t>
            </w:r>
          </w:p>
          <w:p w14:paraId="2A289C8A" w14:textId="77777777" w:rsidR="000E0DF9" w:rsidRPr="007216F2" w:rsidRDefault="000E0DF9" w:rsidP="000E0DF9">
            <w:pPr>
              <w:ind w:left="74" w:right="74" w:firstLine="357"/>
              <w:jc w:val="both"/>
            </w:pPr>
            <w:r>
              <w:rPr>
                <w:color w:val="000000"/>
                <w:sz w:val="28"/>
                <w:szCs w:val="28"/>
              </w:rPr>
              <w:t>2</w:t>
            </w:r>
            <w:r>
              <w:rPr>
                <w:color w:val="000000"/>
                <w:sz w:val="28"/>
                <w:szCs w:val="28"/>
                <w:lang w:val="uk-UA"/>
              </w:rPr>
              <w:t>0</w:t>
            </w:r>
            <w:r>
              <w:rPr>
                <w:color w:val="000000"/>
                <w:sz w:val="28"/>
                <w:szCs w:val="28"/>
              </w:rPr>
              <w:t>.</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застосовувати</w:t>
            </w:r>
            <w:proofErr w:type="spellEnd"/>
            <w:r>
              <w:rPr>
                <w:color w:val="000000"/>
                <w:sz w:val="28"/>
                <w:szCs w:val="28"/>
                <w:lang w:val="uk-UA"/>
              </w:rPr>
              <w:t xml:space="preserve"> </w:t>
            </w:r>
            <w:proofErr w:type="spellStart"/>
            <w:r w:rsidRPr="007216F2">
              <w:rPr>
                <w:color w:val="000000"/>
                <w:sz w:val="28"/>
                <w:szCs w:val="28"/>
              </w:rPr>
              <w:t>різні</w:t>
            </w:r>
            <w:proofErr w:type="spellEnd"/>
            <w:r>
              <w:rPr>
                <w:color w:val="000000"/>
                <w:sz w:val="28"/>
                <w:szCs w:val="28"/>
                <w:lang w:val="uk-UA"/>
              </w:rPr>
              <w:t xml:space="preserve"> форми і методи</w:t>
            </w:r>
            <w:r w:rsidRPr="007216F2">
              <w:rPr>
                <w:color w:val="000000"/>
                <w:sz w:val="28"/>
                <w:szCs w:val="28"/>
              </w:rPr>
              <w:t xml:space="preserve"> </w:t>
            </w:r>
            <w:proofErr w:type="spellStart"/>
            <w:r w:rsidRPr="007216F2">
              <w:rPr>
                <w:color w:val="000000"/>
                <w:sz w:val="28"/>
                <w:szCs w:val="28"/>
              </w:rPr>
              <w:t>оцінювання</w:t>
            </w:r>
            <w:proofErr w:type="spellEnd"/>
            <w:r>
              <w:rPr>
                <w:color w:val="000000"/>
                <w:sz w:val="28"/>
                <w:szCs w:val="28"/>
                <w:lang w:val="uk-UA"/>
              </w:rPr>
              <w:t xml:space="preserve"> знань студентів</w:t>
            </w:r>
            <w:r w:rsidRPr="007216F2">
              <w:rPr>
                <w:color w:val="000000"/>
                <w:sz w:val="28"/>
                <w:szCs w:val="28"/>
              </w:rPr>
              <w:t>.</w:t>
            </w:r>
          </w:p>
          <w:p w14:paraId="730A1E77" w14:textId="77777777" w:rsidR="000E0DF9" w:rsidRPr="007216F2" w:rsidRDefault="000E0DF9" w:rsidP="000E0DF9">
            <w:pPr>
              <w:ind w:left="74" w:right="74" w:firstLine="357"/>
              <w:jc w:val="both"/>
            </w:pPr>
            <w:r>
              <w:rPr>
                <w:color w:val="000000"/>
                <w:sz w:val="28"/>
                <w:szCs w:val="28"/>
              </w:rPr>
              <w:t>2</w:t>
            </w:r>
            <w:r>
              <w:rPr>
                <w:color w:val="000000"/>
                <w:sz w:val="28"/>
                <w:szCs w:val="28"/>
                <w:lang w:val="uk-UA"/>
              </w:rPr>
              <w:t>1</w:t>
            </w:r>
            <w:r>
              <w:rPr>
                <w:color w:val="000000"/>
                <w:sz w:val="28"/>
                <w:szCs w:val="28"/>
              </w:rPr>
              <w:t>.</w:t>
            </w:r>
            <w:r>
              <w:rPr>
                <w:color w:val="000000"/>
                <w:sz w:val="28"/>
                <w:szCs w:val="28"/>
                <w:lang w:val="uk-UA"/>
              </w:rPr>
              <w:t> </w:t>
            </w:r>
            <w:proofErr w:type="spellStart"/>
            <w:r w:rsidRPr="007216F2">
              <w:rPr>
                <w:color w:val="000000"/>
                <w:sz w:val="28"/>
                <w:szCs w:val="28"/>
              </w:rPr>
              <w:t>Уміння</w:t>
            </w:r>
            <w:proofErr w:type="spellEnd"/>
            <w:r>
              <w:rPr>
                <w:color w:val="000000"/>
                <w:sz w:val="28"/>
                <w:szCs w:val="28"/>
                <w:lang w:val="uk-UA"/>
              </w:rPr>
              <w:t xml:space="preserve"> </w:t>
            </w:r>
            <w:proofErr w:type="spellStart"/>
            <w:r w:rsidRPr="007216F2">
              <w:rPr>
                <w:color w:val="000000"/>
                <w:sz w:val="28"/>
                <w:szCs w:val="28"/>
              </w:rPr>
              <w:t>здійснювати</w:t>
            </w:r>
            <w:proofErr w:type="spellEnd"/>
            <w:r>
              <w:rPr>
                <w:color w:val="000000"/>
                <w:sz w:val="28"/>
                <w:szCs w:val="28"/>
                <w:lang w:val="uk-UA"/>
              </w:rPr>
              <w:t xml:space="preserve"> </w:t>
            </w:r>
            <w:proofErr w:type="spellStart"/>
            <w:r w:rsidRPr="007216F2">
              <w:rPr>
                <w:color w:val="000000"/>
                <w:sz w:val="28"/>
                <w:szCs w:val="28"/>
              </w:rPr>
              <w:t>чітку</w:t>
            </w:r>
            <w:proofErr w:type="spellEnd"/>
            <w:r>
              <w:rPr>
                <w:color w:val="000000"/>
                <w:sz w:val="28"/>
                <w:szCs w:val="28"/>
                <w:lang w:val="uk-UA"/>
              </w:rPr>
              <w:t xml:space="preserve"> </w:t>
            </w:r>
            <w:proofErr w:type="spellStart"/>
            <w:r w:rsidRPr="007216F2">
              <w:rPr>
                <w:color w:val="000000"/>
                <w:sz w:val="28"/>
                <w:szCs w:val="28"/>
              </w:rPr>
              <w:t>організацію</w:t>
            </w:r>
            <w:proofErr w:type="spellEnd"/>
            <w:r w:rsidRPr="007216F2">
              <w:rPr>
                <w:color w:val="000000"/>
                <w:sz w:val="28"/>
                <w:szCs w:val="28"/>
              </w:rPr>
              <w:t xml:space="preserve"> контролю</w:t>
            </w:r>
            <w:r>
              <w:rPr>
                <w:color w:val="000000"/>
                <w:sz w:val="28"/>
                <w:szCs w:val="28"/>
                <w:lang w:val="uk-UA"/>
              </w:rPr>
              <w:t xml:space="preserve"> академічних досягнень студентів</w:t>
            </w:r>
            <w:r w:rsidRPr="007216F2">
              <w:rPr>
                <w:color w:val="000000"/>
                <w:sz w:val="28"/>
                <w:szCs w:val="28"/>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663FAE3E" w14:textId="77777777" w:rsidR="000E0DF9" w:rsidRPr="007216F2" w:rsidRDefault="000E0DF9" w:rsidP="000E0DF9">
            <w:pPr>
              <w:spacing w:line="360" w:lineRule="auto"/>
              <w:ind w:right="75"/>
              <w:jc w:val="center"/>
            </w:pPr>
            <w:r w:rsidRPr="007216F2">
              <w:t> </w:t>
            </w:r>
          </w:p>
        </w:tc>
      </w:tr>
      <w:tr w:rsidR="000E0DF9" w:rsidRPr="007216F2" w14:paraId="280DFDD1" w14:textId="77777777" w:rsidTr="000E0DF9">
        <w:trPr>
          <w:tblCellSpacing w:w="0" w:type="dxa"/>
        </w:trPr>
        <w:tc>
          <w:tcPr>
            <w:tcW w:w="2386" w:type="dxa"/>
            <w:tcBorders>
              <w:top w:val="single" w:sz="4" w:space="0" w:color="000000"/>
              <w:left w:val="single" w:sz="4" w:space="0" w:color="000000"/>
              <w:bottom w:val="single" w:sz="4" w:space="0" w:color="000000"/>
              <w:right w:val="single" w:sz="4" w:space="0" w:color="000000"/>
            </w:tcBorders>
            <w:vAlign w:val="center"/>
            <w:hideMark/>
          </w:tcPr>
          <w:p w14:paraId="5DAABD23" w14:textId="77777777" w:rsidR="000E0DF9" w:rsidRPr="007216F2" w:rsidRDefault="000E0DF9" w:rsidP="000E0DF9">
            <w:pPr>
              <w:ind w:right="74"/>
            </w:pPr>
            <w:r w:rsidRPr="007216F2">
              <w:rPr>
                <w:color w:val="000000"/>
                <w:sz w:val="28"/>
                <w:szCs w:val="28"/>
              </w:rPr>
              <w:t xml:space="preserve">VII. </w:t>
            </w:r>
            <w:r>
              <w:rPr>
                <w:color w:val="000000"/>
                <w:sz w:val="28"/>
                <w:szCs w:val="28"/>
                <w:lang w:val="uk-UA"/>
              </w:rPr>
              <w:t>З</w:t>
            </w:r>
            <w:proofErr w:type="spellStart"/>
            <w:r w:rsidRPr="007216F2">
              <w:rPr>
                <w:color w:val="000000"/>
                <w:sz w:val="28"/>
                <w:szCs w:val="28"/>
              </w:rPr>
              <w:t>дійснення</w:t>
            </w:r>
            <w:proofErr w:type="spellEnd"/>
            <w:r w:rsidRPr="007216F2">
              <w:rPr>
                <w:color w:val="000000"/>
                <w:sz w:val="28"/>
                <w:szCs w:val="28"/>
              </w:rPr>
              <w:t xml:space="preserve"> дидактичного </w:t>
            </w:r>
            <w:proofErr w:type="spellStart"/>
            <w:r w:rsidRPr="007216F2">
              <w:rPr>
                <w:color w:val="000000"/>
                <w:sz w:val="28"/>
                <w:szCs w:val="28"/>
              </w:rPr>
              <w:t>моніторингу</w:t>
            </w:r>
            <w:proofErr w:type="spellEnd"/>
          </w:p>
        </w:tc>
        <w:tc>
          <w:tcPr>
            <w:tcW w:w="6237" w:type="dxa"/>
            <w:tcBorders>
              <w:top w:val="single" w:sz="4" w:space="0" w:color="000000"/>
              <w:left w:val="single" w:sz="4" w:space="0" w:color="000000"/>
              <w:bottom w:val="single" w:sz="4" w:space="0" w:color="000000"/>
              <w:right w:val="single" w:sz="4" w:space="0" w:color="000000"/>
            </w:tcBorders>
            <w:vAlign w:val="center"/>
            <w:hideMark/>
          </w:tcPr>
          <w:p w14:paraId="7A26E2F8" w14:textId="77777777" w:rsidR="000E0DF9" w:rsidRPr="00821982" w:rsidRDefault="000E0DF9" w:rsidP="000E0DF9">
            <w:pPr>
              <w:ind w:left="74" w:right="74" w:firstLine="357"/>
              <w:jc w:val="both"/>
              <w:rPr>
                <w:lang w:val="uk-UA"/>
              </w:rPr>
            </w:pPr>
            <w:r w:rsidRPr="007216F2">
              <w:rPr>
                <w:color w:val="000000"/>
                <w:sz w:val="28"/>
                <w:szCs w:val="28"/>
              </w:rPr>
              <w:t>2</w:t>
            </w:r>
            <w:r>
              <w:rPr>
                <w:color w:val="000000"/>
                <w:sz w:val="28"/>
                <w:szCs w:val="28"/>
                <w:lang w:val="uk-UA"/>
              </w:rPr>
              <w:t>2</w:t>
            </w:r>
            <w:r>
              <w:rPr>
                <w:color w:val="000000"/>
                <w:sz w:val="28"/>
                <w:szCs w:val="28"/>
              </w:rPr>
              <w:t>.</w:t>
            </w:r>
            <w:r>
              <w:rPr>
                <w:color w:val="000000"/>
                <w:sz w:val="28"/>
                <w:szCs w:val="28"/>
                <w:lang w:val="uk-UA"/>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добирати</w:t>
            </w:r>
            <w:proofErr w:type="spellEnd"/>
            <w:r w:rsidRPr="007216F2">
              <w:rPr>
                <w:color w:val="000000"/>
                <w:sz w:val="28"/>
                <w:szCs w:val="28"/>
              </w:rPr>
              <w:t xml:space="preserve"> і </w:t>
            </w:r>
            <w:proofErr w:type="spellStart"/>
            <w:r w:rsidRPr="007216F2">
              <w:rPr>
                <w:color w:val="000000"/>
                <w:sz w:val="28"/>
                <w:szCs w:val="28"/>
              </w:rPr>
              <w:t>застосовувати</w:t>
            </w:r>
            <w:proofErr w:type="spellEnd"/>
            <w:r w:rsidRPr="007216F2">
              <w:rPr>
                <w:color w:val="000000"/>
                <w:sz w:val="28"/>
                <w:szCs w:val="28"/>
              </w:rPr>
              <w:t xml:space="preserve"> </w:t>
            </w:r>
            <w:proofErr w:type="spellStart"/>
            <w:r w:rsidRPr="007216F2">
              <w:rPr>
                <w:color w:val="000000"/>
                <w:sz w:val="28"/>
                <w:szCs w:val="28"/>
              </w:rPr>
              <w:t>адекватні</w:t>
            </w:r>
            <w:proofErr w:type="spellEnd"/>
            <w:r w:rsidRPr="007216F2">
              <w:rPr>
                <w:color w:val="000000"/>
                <w:sz w:val="28"/>
                <w:szCs w:val="28"/>
              </w:rPr>
              <w:t xml:space="preserve"> </w:t>
            </w:r>
            <w:proofErr w:type="spellStart"/>
            <w:r w:rsidRPr="007216F2">
              <w:rPr>
                <w:color w:val="000000"/>
                <w:sz w:val="28"/>
                <w:szCs w:val="28"/>
              </w:rPr>
              <w:t>засоби</w:t>
            </w:r>
            <w:proofErr w:type="spellEnd"/>
            <w:r w:rsidRPr="007216F2">
              <w:rPr>
                <w:color w:val="000000"/>
                <w:sz w:val="28"/>
                <w:szCs w:val="28"/>
              </w:rPr>
              <w:t xml:space="preserve"> дидактичного </w:t>
            </w:r>
            <w:proofErr w:type="spellStart"/>
            <w:r w:rsidRPr="007216F2">
              <w:rPr>
                <w:color w:val="000000"/>
                <w:sz w:val="28"/>
                <w:szCs w:val="28"/>
              </w:rPr>
              <w:t>моніторингу</w:t>
            </w:r>
            <w:proofErr w:type="spellEnd"/>
            <w:r w:rsidRPr="007216F2">
              <w:rPr>
                <w:color w:val="000000"/>
                <w:sz w:val="28"/>
                <w:szCs w:val="28"/>
              </w:rPr>
              <w:t xml:space="preserve">, </w:t>
            </w:r>
            <w:proofErr w:type="spellStart"/>
            <w:r w:rsidRPr="007216F2">
              <w:rPr>
                <w:color w:val="000000"/>
                <w:sz w:val="28"/>
                <w:szCs w:val="28"/>
              </w:rPr>
              <w:t>тестування</w:t>
            </w:r>
            <w:proofErr w:type="spellEnd"/>
            <w:r>
              <w:rPr>
                <w:color w:val="000000"/>
                <w:sz w:val="28"/>
                <w:szCs w:val="28"/>
                <w:lang w:val="uk-UA"/>
              </w:rPr>
              <w:t>.</w:t>
            </w:r>
          </w:p>
          <w:p w14:paraId="40DE3C94" w14:textId="77777777" w:rsidR="000E0DF9" w:rsidRPr="00821982" w:rsidRDefault="000E0DF9" w:rsidP="000E0DF9">
            <w:pPr>
              <w:ind w:left="74" w:right="74" w:firstLine="357"/>
              <w:jc w:val="both"/>
              <w:rPr>
                <w:lang w:val="uk-UA"/>
              </w:rPr>
            </w:pPr>
            <w:r w:rsidRPr="007216F2">
              <w:rPr>
                <w:color w:val="000000"/>
                <w:sz w:val="28"/>
                <w:szCs w:val="28"/>
              </w:rPr>
              <w:t>2</w:t>
            </w:r>
            <w:r>
              <w:rPr>
                <w:color w:val="000000"/>
                <w:sz w:val="28"/>
                <w:szCs w:val="28"/>
                <w:lang w:val="uk-UA"/>
              </w:rPr>
              <w:t>3</w:t>
            </w:r>
            <w:r w:rsidRPr="007216F2">
              <w:rPr>
                <w:color w:val="000000"/>
                <w:sz w:val="28"/>
                <w:szCs w:val="28"/>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аналізувати</w:t>
            </w:r>
            <w:proofErr w:type="spellEnd"/>
            <w:r w:rsidRPr="007216F2">
              <w:rPr>
                <w:color w:val="000000"/>
                <w:sz w:val="28"/>
                <w:szCs w:val="28"/>
              </w:rPr>
              <w:t xml:space="preserve"> й </w:t>
            </w:r>
            <w:proofErr w:type="spellStart"/>
            <w:r w:rsidRPr="007216F2">
              <w:rPr>
                <w:color w:val="000000"/>
                <w:sz w:val="28"/>
                <w:szCs w:val="28"/>
              </w:rPr>
              <w:t>узагальнювати</w:t>
            </w:r>
            <w:proofErr w:type="spellEnd"/>
            <w:r w:rsidRPr="007216F2">
              <w:rPr>
                <w:color w:val="000000"/>
                <w:sz w:val="28"/>
                <w:szCs w:val="28"/>
              </w:rPr>
              <w:t xml:space="preserve"> </w:t>
            </w:r>
            <w:proofErr w:type="spellStart"/>
            <w:r w:rsidRPr="007216F2">
              <w:rPr>
                <w:color w:val="000000"/>
                <w:sz w:val="28"/>
                <w:szCs w:val="28"/>
              </w:rPr>
              <w:t>результати</w:t>
            </w:r>
            <w:proofErr w:type="spellEnd"/>
            <w:r w:rsidRPr="007216F2">
              <w:rPr>
                <w:color w:val="000000"/>
                <w:sz w:val="28"/>
                <w:szCs w:val="28"/>
              </w:rPr>
              <w:t xml:space="preserve"> дидактичного </w:t>
            </w:r>
            <w:proofErr w:type="spellStart"/>
            <w:r w:rsidRPr="007216F2">
              <w:rPr>
                <w:color w:val="000000"/>
                <w:sz w:val="28"/>
                <w:szCs w:val="28"/>
              </w:rPr>
              <w:t>моніторингу</w:t>
            </w:r>
            <w:proofErr w:type="spellEnd"/>
            <w:r w:rsidRPr="007216F2">
              <w:rPr>
                <w:color w:val="000000"/>
                <w:sz w:val="28"/>
                <w:szCs w:val="28"/>
              </w:rPr>
              <w:t xml:space="preserve"> </w:t>
            </w:r>
            <w:proofErr w:type="spellStart"/>
            <w:r w:rsidRPr="007216F2">
              <w:rPr>
                <w:color w:val="000000"/>
                <w:sz w:val="28"/>
                <w:szCs w:val="28"/>
              </w:rPr>
              <w:t>академічної</w:t>
            </w:r>
            <w:proofErr w:type="spellEnd"/>
            <w:r w:rsidRPr="007216F2">
              <w:rPr>
                <w:color w:val="000000"/>
                <w:sz w:val="28"/>
                <w:szCs w:val="28"/>
              </w:rPr>
              <w:t xml:space="preserve"> </w:t>
            </w:r>
            <w:proofErr w:type="spellStart"/>
            <w:r w:rsidRPr="007216F2">
              <w:rPr>
                <w:color w:val="000000"/>
                <w:sz w:val="28"/>
                <w:szCs w:val="28"/>
              </w:rPr>
              <w:t>успішності</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Pr>
                <w:color w:val="000000"/>
                <w:sz w:val="28"/>
                <w:szCs w:val="28"/>
                <w:lang w:val="uk-UA"/>
              </w:rPr>
              <w:t>.</w:t>
            </w:r>
          </w:p>
          <w:p w14:paraId="28C6D69B" w14:textId="77777777" w:rsidR="000E0DF9" w:rsidRDefault="000E0DF9" w:rsidP="000E0DF9">
            <w:pPr>
              <w:ind w:left="74" w:right="74" w:firstLine="357"/>
              <w:jc w:val="both"/>
              <w:rPr>
                <w:color w:val="000000"/>
                <w:sz w:val="28"/>
                <w:szCs w:val="28"/>
                <w:lang w:val="uk-UA"/>
              </w:rPr>
            </w:pPr>
            <w:r w:rsidRPr="007216F2">
              <w:rPr>
                <w:color w:val="000000"/>
                <w:sz w:val="28"/>
                <w:szCs w:val="28"/>
              </w:rPr>
              <w:t>2</w:t>
            </w:r>
            <w:r>
              <w:rPr>
                <w:color w:val="000000"/>
                <w:sz w:val="28"/>
                <w:szCs w:val="28"/>
                <w:lang w:val="uk-UA"/>
              </w:rPr>
              <w:t>4</w:t>
            </w:r>
            <w:r w:rsidRPr="007216F2">
              <w:rPr>
                <w:color w:val="000000"/>
                <w:sz w:val="28"/>
                <w:szCs w:val="28"/>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аналізувати</w:t>
            </w:r>
            <w:proofErr w:type="spellEnd"/>
            <w:r w:rsidRPr="007216F2">
              <w:rPr>
                <w:color w:val="000000"/>
                <w:sz w:val="28"/>
                <w:szCs w:val="28"/>
              </w:rPr>
              <w:t xml:space="preserve"> й </w:t>
            </w:r>
            <w:proofErr w:type="spellStart"/>
            <w:r w:rsidRPr="007216F2">
              <w:rPr>
                <w:color w:val="000000"/>
                <w:sz w:val="28"/>
                <w:szCs w:val="28"/>
              </w:rPr>
              <w:t>узагальнювати</w:t>
            </w:r>
            <w:proofErr w:type="spellEnd"/>
            <w:r w:rsidRPr="007216F2">
              <w:rPr>
                <w:color w:val="000000"/>
                <w:sz w:val="28"/>
                <w:szCs w:val="28"/>
              </w:rPr>
              <w:t xml:space="preserve"> </w:t>
            </w:r>
            <w:proofErr w:type="spellStart"/>
            <w:r w:rsidRPr="007216F2">
              <w:rPr>
                <w:color w:val="000000"/>
                <w:sz w:val="28"/>
                <w:szCs w:val="28"/>
              </w:rPr>
              <w:t>результати</w:t>
            </w:r>
            <w:proofErr w:type="spellEnd"/>
            <w:r w:rsidRPr="007216F2">
              <w:rPr>
                <w:color w:val="000000"/>
                <w:sz w:val="28"/>
                <w:szCs w:val="28"/>
              </w:rPr>
              <w:t xml:space="preserve"> </w:t>
            </w:r>
            <w:proofErr w:type="spellStart"/>
            <w:r w:rsidRPr="007216F2">
              <w:rPr>
                <w:color w:val="000000"/>
                <w:sz w:val="28"/>
                <w:szCs w:val="28"/>
              </w:rPr>
              <w:t>моніторингу</w:t>
            </w:r>
            <w:proofErr w:type="spellEnd"/>
            <w:r w:rsidRPr="007216F2">
              <w:rPr>
                <w:color w:val="000000"/>
                <w:sz w:val="28"/>
                <w:szCs w:val="28"/>
              </w:rPr>
              <w:t xml:space="preserve"> </w:t>
            </w:r>
            <w:proofErr w:type="spellStart"/>
            <w:r w:rsidRPr="007216F2">
              <w:rPr>
                <w:color w:val="000000"/>
                <w:sz w:val="28"/>
                <w:szCs w:val="28"/>
              </w:rPr>
              <w:t>якості</w:t>
            </w:r>
            <w:proofErr w:type="spellEnd"/>
            <w:r w:rsidRPr="007216F2">
              <w:rPr>
                <w:color w:val="000000"/>
                <w:sz w:val="28"/>
                <w:szCs w:val="28"/>
              </w:rPr>
              <w:t xml:space="preserve"> </w:t>
            </w:r>
            <w:proofErr w:type="spellStart"/>
            <w:r w:rsidRPr="007216F2">
              <w:rPr>
                <w:color w:val="000000"/>
                <w:sz w:val="28"/>
                <w:szCs w:val="28"/>
              </w:rPr>
              <w:t>дидактичної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викладача</w:t>
            </w:r>
            <w:proofErr w:type="spellEnd"/>
            <w:r w:rsidRPr="007216F2">
              <w:rPr>
                <w:color w:val="000000"/>
                <w:sz w:val="28"/>
                <w:szCs w:val="28"/>
              </w:rPr>
              <w:t xml:space="preserve"> </w:t>
            </w:r>
            <w:proofErr w:type="spellStart"/>
            <w:r w:rsidRPr="007216F2">
              <w:rPr>
                <w:color w:val="000000"/>
                <w:sz w:val="28"/>
                <w:szCs w:val="28"/>
              </w:rPr>
              <w:t>вищої</w:t>
            </w:r>
            <w:proofErr w:type="spellEnd"/>
            <w:r w:rsidRPr="007216F2">
              <w:rPr>
                <w:color w:val="000000"/>
                <w:sz w:val="28"/>
                <w:szCs w:val="28"/>
              </w:rPr>
              <w:t xml:space="preserve"> </w:t>
            </w:r>
            <w:proofErr w:type="spellStart"/>
            <w:r w:rsidRPr="007216F2">
              <w:rPr>
                <w:color w:val="000000"/>
                <w:sz w:val="28"/>
                <w:szCs w:val="28"/>
              </w:rPr>
              <w:t>школи</w:t>
            </w:r>
            <w:proofErr w:type="spellEnd"/>
            <w:r w:rsidRPr="007216F2">
              <w:rPr>
                <w:color w:val="000000"/>
                <w:sz w:val="28"/>
                <w:szCs w:val="28"/>
              </w:rPr>
              <w:t>.</w:t>
            </w:r>
          </w:p>
          <w:p w14:paraId="6F23ADCE" w14:textId="77777777" w:rsidR="000E0DF9" w:rsidRPr="00821982" w:rsidRDefault="000E0DF9" w:rsidP="000E0DF9">
            <w:pPr>
              <w:ind w:left="74" w:right="74" w:firstLine="357"/>
              <w:jc w:val="both"/>
              <w:rPr>
                <w:lang w:val="uk-UA"/>
              </w:rPr>
            </w:pPr>
            <w:r w:rsidRPr="007216F2">
              <w:rPr>
                <w:color w:val="000000"/>
                <w:sz w:val="28"/>
                <w:szCs w:val="28"/>
              </w:rPr>
              <w:t>2</w:t>
            </w:r>
            <w:r>
              <w:rPr>
                <w:color w:val="000000"/>
                <w:sz w:val="28"/>
                <w:szCs w:val="28"/>
                <w:lang w:val="uk-UA"/>
              </w:rPr>
              <w:t>5</w:t>
            </w:r>
            <w:r w:rsidRPr="007216F2">
              <w:rPr>
                <w:color w:val="000000"/>
                <w:sz w:val="28"/>
                <w:szCs w:val="28"/>
              </w:rPr>
              <w:t>. </w:t>
            </w:r>
            <w:proofErr w:type="spellStart"/>
            <w:r w:rsidRPr="007216F2">
              <w:rPr>
                <w:color w:val="000000"/>
                <w:sz w:val="28"/>
                <w:szCs w:val="28"/>
              </w:rPr>
              <w:t>Уміння</w:t>
            </w:r>
            <w:proofErr w:type="spellEnd"/>
            <w:r w:rsidRPr="007216F2">
              <w:rPr>
                <w:color w:val="000000"/>
                <w:sz w:val="28"/>
                <w:szCs w:val="28"/>
              </w:rPr>
              <w:t xml:space="preserve"> </w:t>
            </w:r>
            <w:proofErr w:type="spellStart"/>
            <w:r w:rsidRPr="007216F2">
              <w:rPr>
                <w:color w:val="000000"/>
                <w:sz w:val="28"/>
                <w:szCs w:val="28"/>
              </w:rPr>
              <w:t>виявляти</w:t>
            </w:r>
            <w:proofErr w:type="spellEnd"/>
            <w:r w:rsidRPr="007216F2">
              <w:rPr>
                <w:color w:val="000000"/>
                <w:sz w:val="28"/>
                <w:szCs w:val="28"/>
              </w:rPr>
              <w:t xml:space="preserve"> причини </w:t>
            </w:r>
            <w:proofErr w:type="spellStart"/>
            <w:r w:rsidRPr="007216F2">
              <w:rPr>
                <w:color w:val="000000"/>
                <w:sz w:val="28"/>
                <w:szCs w:val="28"/>
              </w:rPr>
              <w:t>дидактичних</w:t>
            </w:r>
            <w:proofErr w:type="spellEnd"/>
            <w:r w:rsidRPr="007216F2">
              <w:rPr>
                <w:color w:val="000000"/>
                <w:sz w:val="28"/>
                <w:szCs w:val="28"/>
              </w:rPr>
              <w:t xml:space="preserve"> проблем та </w:t>
            </w:r>
            <w:proofErr w:type="spellStart"/>
            <w:r w:rsidRPr="007216F2">
              <w:rPr>
                <w:color w:val="000000"/>
                <w:sz w:val="28"/>
                <w:szCs w:val="28"/>
              </w:rPr>
              <w:t>проектувати</w:t>
            </w:r>
            <w:proofErr w:type="spellEnd"/>
            <w:r w:rsidRPr="007216F2">
              <w:rPr>
                <w:color w:val="000000"/>
                <w:sz w:val="28"/>
                <w:szCs w:val="28"/>
              </w:rPr>
              <w:t>/</w:t>
            </w:r>
            <w:proofErr w:type="spellStart"/>
            <w:r w:rsidRPr="007216F2">
              <w:rPr>
                <w:color w:val="000000"/>
                <w:sz w:val="28"/>
                <w:szCs w:val="28"/>
              </w:rPr>
              <w:t>коректувати</w:t>
            </w:r>
            <w:proofErr w:type="spellEnd"/>
            <w:r w:rsidRPr="007216F2">
              <w:rPr>
                <w:color w:val="000000"/>
                <w:sz w:val="28"/>
                <w:szCs w:val="28"/>
              </w:rPr>
              <w:t xml:space="preserve"> </w:t>
            </w:r>
            <w:proofErr w:type="spellStart"/>
            <w:r w:rsidRPr="007216F2">
              <w:rPr>
                <w:color w:val="000000"/>
                <w:sz w:val="28"/>
                <w:szCs w:val="28"/>
              </w:rPr>
              <w:t>способи</w:t>
            </w:r>
            <w:proofErr w:type="spellEnd"/>
            <w:r w:rsidRPr="007216F2">
              <w:rPr>
                <w:color w:val="000000"/>
                <w:sz w:val="28"/>
                <w:szCs w:val="28"/>
              </w:rPr>
              <w:t xml:space="preserve"> </w:t>
            </w:r>
            <w:proofErr w:type="spellStart"/>
            <w:r w:rsidRPr="007216F2">
              <w:rPr>
                <w:color w:val="000000"/>
                <w:sz w:val="28"/>
                <w:szCs w:val="28"/>
              </w:rPr>
              <w:t>організації</w:t>
            </w:r>
            <w:proofErr w:type="spellEnd"/>
            <w:r w:rsidRPr="007216F2">
              <w:rPr>
                <w:color w:val="000000"/>
                <w:sz w:val="28"/>
                <w:szCs w:val="28"/>
              </w:rPr>
              <w:t xml:space="preserve"> </w:t>
            </w:r>
            <w:proofErr w:type="spellStart"/>
            <w:r w:rsidRPr="007216F2">
              <w:rPr>
                <w:color w:val="000000"/>
                <w:sz w:val="28"/>
                <w:szCs w:val="28"/>
              </w:rPr>
              <w:t>навчально-пізнавальної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Pr>
                <w:color w:val="000000"/>
                <w:sz w:val="28"/>
                <w:szCs w:val="28"/>
                <w:lang w:val="uk-UA"/>
              </w:rPr>
              <w:t>.</w:t>
            </w:r>
          </w:p>
        </w:tc>
        <w:tc>
          <w:tcPr>
            <w:tcW w:w="1534" w:type="dxa"/>
            <w:tcBorders>
              <w:top w:val="single" w:sz="4" w:space="0" w:color="000000"/>
              <w:left w:val="single" w:sz="4" w:space="0" w:color="000000"/>
              <w:bottom w:val="single" w:sz="4" w:space="0" w:color="000000"/>
              <w:right w:val="single" w:sz="4" w:space="0" w:color="000000"/>
            </w:tcBorders>
            <w:vAlign w:val="center"/>
            <w:hideMark/>
          </w:tcPr>
          <w:p w14:paraId="46CFAC33" w14:textId="77777777" w:rsidR="000E0DF9" w:rsidRPr="007216F2" w:rsidRDefault="000E0DF9" w:rsidP="000E0DF9">
            <w:pPr>
              <w:spacing w:line="360" w:lineRule="auto"/>
              <w:ind w:right="75"/>
              <w:jc w:val="center"/>
            </w:pPr>
            <w:r w:rsidRPr="007216F2">
              <w:t> </w:t>
            </w:r>
          </w:p>
        </w:tc>
      </w:tr>
    </w:tbl>
    <w:p w14:paraId="3BCEF3DF" w14:textId="77777777" w:rsidR="000E0DF9" w:rsidRDefault="000E0DF9" w:rsidP="000E0DF9">
      <w:pPr>
        <w:ind w:right="74" w:firstLine="709"/>
        <w:jc w:val="both"/>
        <w:rPr>
          <w:b/>
          <w:lang w:val="uk-UA"/>
        </w:rPr>
      </w:pPr>
    </w:p>
    <w:p w14:paraId="0D6E8DA7" w14:textId="77777777" w:rsidR="000E0DF9" w:rsidRDefault="000E0DF9" w:rsidP="000E0DF9">
      <w:pPr>
        <w:ind w:right="74" w:firstLine="709"/>
        <w:jc w:val="both"/>
        <w:rPr>
          <w:sz w:val="28"/>
          <w:szCs w:val="28"/>
          <w:lang w:val="uk-UA"/>
        </w:rPr>
      </w:pPr>
      <w:r w:rsidRPr="002C0CE6">
        <w:rPr>
          <w:sz w:val="28"/>
          <w:szCs w:val="28"/>
          <w:lang w:val="uk-UA"/>
        </w:rPr>
        <w:t>*</w:t>
      </w:r>
      <w:r w:rsidRPr="00766EFB">
        <w:rPr>
          <w:sz w:val="28"/>
          <w:szCs w:val="28"/>
          <w:u w:val="single"/>
          <w:lang w:val="uk-UA"/>
        </w:rPr>
        <w:t>Шкала оцінювання</w:t>
      </w:r>
      <w:r>
        <w:rPr>
          <w:sz w:val="28"/>
          <w:szCs w:val="28"/>
          <w:lang w:val="uk-UA"/>
        </w:rPr>
        <w:t>:</w:t>
      </w:r>
    </w:p>
    <w:p w14:paraId="653CF8C3" w14:textId="77777777" w:rsidR="000E0DF9" w:rsidRPr="002C0CE6" w:rsidRDefault="000E0DF9" w:rsidP="000E0DF9">
      <w:pPr>
        <w:ind w:right="74" w:firstLine="709"/>
        <w:jc w:val="both"/>
        <w:rPr>
          <w:sz w:val="28"/>
          <w:szCs w:val="28"/>
          <w:lang w:val="uk-UA"/>
        </w:rPr>
      </w:pPr>
      <w:r w:rsidRPr="002C0CE6">
        <w:rPr>
          <w:sz w:val="28"/>
          <w:szCs w:val="28"/>
          <w:lang w:val="uk-UA"/>
        </w:rPr>
        <w:t xml:space="preserve">Бал 3 </w:t>
      </w:r>
      <w:r>
        <w:rPr>
          <w:sz w:val="28"/>
          <w:szCs w:val="28"/>
          <w:lang w:val="uk-UA"/>
        </w:rPr>
        <w:t>-</w:t>
      </w:r>
      <w:r w:rsidRPr="002C0CE6">
        <w:rPr>
          <w:sz w:val="28"/>
          <w:szCs w:val="28"/>
          <w:lang w:val="uk-UA"/>
        </w:rPr>
        <w:t xml:space="preserve"> уміння проявляється дуже яскраво й </w:t>
      </w:r>
      <w:proofErr w:type="spellStart"/>
      <w:r w:rsidRPr="002C0CE6">
        <w:rPr>
          <w:sz w:val="28"/>
          <w:szCs w:val="28"/>
          <w:lang w:val="uk-UA"/>
        </w:rPr>
        <w:t>інтенсивно</w:t>
      </w:r>
      <w:proofErr w:type="spellEnd"/>
    </w:p>
    <w:p w14:paraId="6F203A69" w14:textId="77777777" w:rsidR="000E0DF9" w:rsidRPr="002C0CE6" w:rsidRDefault="000E0DF9" w:rsidP="000E0DF9">
      <w:pPr>
        <w:ind w:right="74" w:firstLine="709"/>
        <w:jc w:val="both"/>
        <w:rPr>
          <w:sz w:val="28"/>
          <w:szCs w:val="28"/>
          <w:lang w:val="uk-UA"/>
        </w:rPr>
      </w:pPr>
      <w:r w:rsidRPr="002C0CE6">
        <w:rPr>
          <w:sz w:val="28"/>
          <w:szCs w:val="28"/>
          <w:lang w:val="uk-UA"/>
        </w:rPr>
        <w:t xml:space="preserve">Бал </w:t>
      </w:r>
      <w:r>
        <w:rPr>
          <w:sz w:val="28"/>
          <w:szCs w:val="28"/>
          <w:lang w:val="uk-UA"/>
        </w:rPr>
        <w:t>2</w:t>
      </w:r>
      <w:r w:rsidRPr="002C0CE6">
        <w:rPr>
          <w:sz w:val="28"/>
          <w:szCs w:val="28"/>
          <w:lang w:val="uk-UA"/>
        </w:rPr>
        <w:t xml:space="preserve"> </w:t>
      </w:r>
      <w:r>
        <w:rPr>
          <w:sz w:val="28"/>
          <w:szCs w:val="28"/>
          <w:lang w:val="uk-UA"/>
        </w:rPr>
        <w:t>-</w:t>
      </w:r>
      <w:r w:rsidRPr="002C0CE6">
        <w:rPr>
          <w:sz w:val="28"/>
          <w:szCs w:val="28"/>
          <w:lang w:val="uk-UA"/>
        </w:rPr>
        <w:t xml:space="preserve"> уміння проявляється </w:t>
      </w:r>
      <w:r>
        <w:rPr>
          <w:sz w:val="28"/>
          <w:szCs w:val="28"/>
          <w:lang w:val="uk-UA"/>
        </w:rPr>
        <w:t xml:space="preserve">досить </w:t>
      </w:r>
      <w:r w:rsidRPr="002C0CE6">
        <w:rPr>
          <w:sz w:val="28"/>
          <w:szCs w:val="28"/>
          <w:lang w:val="uk-UA"/>
        </w:rPr>
        <w:t xml:space="preserve">яскраво й </w:t>
      </w:r>
      <w:proofErr w:type="spellStart"/>
      <w:r w:rsidRPr="002C0CE6">
        <w:rPr>
          <w:sz w:val="28"/>
          <w:szCs w:val="28"/>
          <w:lang w:val="uk-UA"/>
        </w:rPr>
        <w:t>інтенсивно</w:t>
      </w:r>
      <w:proofErr w:type="spellEnd"/>
    </w:p>
    <w:p w14:paraId="426DCBB9" w14:textId="77777777" w:rsidR="000E0DF9" w:rsidRDefault="000E0DF9" w:rsidP="000E0DF9">
      <w:pPr>
        <w:ind w:right="74" w:firstLine="709"/>
        <w:jc w:val="both"/>
        <w:rPr>
          <w:sz w:val="28"/>
          <w:szCs w:val="28"/>
          <w:lang w:val="uk-UA"/>
        </w:rPr>
      </w:pPr>
      <w:r w:rsidRPr="002C0CE6">
        <w:rPr>
          <w:sz w:val="28"/>
          <w:szCs w:val="28"/>
          <w:lang w:val="uk-UA"/>
        </w:rPr>
        <w:t xml:space="preserve">Бал </w:t>
      </w:r>
      <w:r>
        <w:rPr>
          <w:sz w:val="28"/>
          <w:szCs w:val="28"/>
          <w:lang w:val="uk-UA"/>
        </w:rPr>
        <w:t>1</w:t>
      </w:r>
      <w:r w:rsidRPr="002C0CE6">
        <w:rPr>
          <w:sz w:val="28"/>
          <w:szCs w:val="28"/>
          <w:lang w:val="uk-UA"/>
        </w:rPr>
        <w:t xml:space="preserve"> </w:t>
      </w:r>
      <w:r>
        <w:rPr>
          <w:sz w:val="28"/>
          <w:szCs w:val="28"/>
          <w:lang w:val="uk-UA"/>
        </w:rPr>
        <w:t>-</w:t>
      </w:r>
      <w:r w:rsidRPr="002C0CE6">
        <w:rPr>
          <w:sz w:val="28"/>
          <w:szCs w:val="28"/>
          <w:lang w:val="uk-UA"/>
        </w:rPr>
        <w:t xml:space="preserve"> уміння проявляється </w:t>
      </w:r>
      <w:r>
        <w:rPr>
          <w:sz w:val="28"/>
          <w:szCs w:val="28"/>
          <w:lang w:val="uk-UA"/>
        </w:rPr>
        <w:t>слабк</w:t>
      </w:r>
      <w:r w:rsidRPr="002C0CE6">
        <w:rPr>
          <w:sz w:val="28"/>
          <w:szCs w:val="28"/>
          <w:lang w:val="uk-UA"/>
        </w:rPr>
        <w:t>о</w:t>
      </w:r>
    </w:p>
    <w:p w14:paraId="092D6289" w14:textId="77777777" w:rsidR="000E0DF9" w:rsidRDefault="000E0DF9" w:rsidP="000E0DF9">
      <w:pPr>
        <w:ind w:right="74" w:firstLine="709"/>
        <w:jc w:val="both"/>
        <w:rPr>
          <w:sz w:val="28"/>
          <w:szCs w:val="28"/>
          <w:lang w:val="uk-UA"/>
        </w:rPr>
      </w:pPr>
      <w:r w:rsidRPr="002C0CE6">
        <w:rPr>
          <w:sz w:val="28"/>
          <w:szCs w:val="28"/>
          <w:lang w:val="uk-UA"/>
        </w:rPr>
        <w:t xml:space="preserve">Бал </w:t>
      </w:r>
      <w:r>
        <w:rPr>
          <w:sz w:val="28"/>
          <w:szCs w:val="28"/>
          <w:lang w:val="uk-UA"/>
        </w:rPr>
        <w:t>0</w:t>
      </w:r>
      <w:r w:rsidRPr="002C0CE6">
        <w:rPr>
          <w:sz w:val="28"/>
          <w:szCs w:val="28"/>
          <w:lang w:val="uk-UA"/>
        </w:rPr>
        <w:t xml:space="preserve"> </w:t>
      </w:r>
      <w:r>
        <w:rPr>
          <w:sz w:val="28"/>
          <w:szCs w:val="28"/>
          <w:lang w:val="uk-UA"/>
        </w:rPr>
        <w:t>-</w:t>
      </w:r>
      <w:r w:rsidRPr="002C0CE6">
        <w:rPr>
          <w:sz w:val="28"/>
          <w:szCs w:val="28"/>
          <w:lang w:val="uk-UA"/>
        </w:rPr>
        <w:t xml:space="preserve"> уміння </w:t>
      </w:r>
      <w:r>
        <w:rPr>
          <w:sz w:val="28"/>
          <w:szCs w:val="28"/>
          <w:lang w:val="uk-UA"/>
        </w:rPr>
        <w:t xml:space="preserve">не </w:t>
      </w:r>
      <w:r w:rsidRPr="002C0CE6">
        <w:rPr>
          <w:sz w:val="28"/>
          <w:szCs w:val="28"/>
          <w:lang w:val="uk-UA"/>
        </w:rPr>
        <w:t xml:space="preserve">проявляється </w:t>
      </w:r>
      <w:r>
        <w:rPr>
          <w:sz w:val="28"/>
          <w:szCs w:val="28"/>
          <w:lang w:val="uk-UA"/>
        </w:rPr>
        <w:t>зовсім.</w:t>
      </w:r>
    </w:p>
    <w:p w14:paraId="2D29CB95" w14:textId="77777777" w:rsidR="000E0DF9" w:rsidRDefault="000E0DF9" w:rsidP="000E0DF9">
      <w:pPr>
        <w:ind w:right="74" w:firstLine="709"/>
        <w:jc w:val="both"/>
        <w:rPr>
          <w:color w:val="000000"/>
          <w:sz w:val="28"/>
          <w:szCs w:val="28"/>
          <w:lang w:val="uk-UA"/>
        </w:rPr>
      </w:pPr>
    </w:p>
    <w:p w14:paraId="3773D43E" w14:textId="77777777" w:rsidR="000E0DF9" w:rsidRPr="007216F2" w:rsidRDefault="000E0DF9" w:rsidP="000E0DF9">
      <w:pPr>
        <w:ind w:right="74" w:firstLine="709"/>
        <w:jc w:val="both"/>
      </w:pPr>
      <w:proofErr w:type="spellStart"/>
      <w:r w:rsidRPr="007216F2">
        <w:rPr>
          <w:color w:val="000000"/>
          <w:sz w:val="28"/>
          <w:szCs w:val="28"/>
        </w:rPr>
        <w:t>Висновок</w:t>
      </w:r>
      <w:proofErr w:type="spellEnd"/>
      <w:r w:rsidRPr="007216F2">
        <w:rPr>
          <w:color w:val="000000"/>
          <w:sz w:val="28"/>
          <w:szCs w:val="28"/>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A22271" w14:textId="77777777" w:rsidR="000E0DF9" w:rsidRDefault="000E0DF9" w:rsidP="000E0DF9">
      <w:pPr>
        <w:jc w:val="center"/>
        <w:rPr>
          <w:b/>
          <w:bCs/>
          <w:color w:val="000000"/>
          <w:sz w:val="28"/>
          <w:szCs w:val="28"/>
          <w:lang w:val="uk-UA"/>
        </w:rPr>
      </w:pPr>
    </w:p>
    <w:p w14:paraId="741033AC" w14:textId="77777777" w:rsidR="000E0DF9" w:rsidRDefault="000E0DF9" w:rsidP="000E0DF9">
      <w:pPr>
        <w:jc w:val="center"/>
        <w:rPr>
          <w:b/>
          <w:bCs/>
          <w:color w:val="000000"/>
          <w:sz w:val="28"/>
          <w:szCs w:val="28"/>
          <w:lang w:val="uk-UA"/>
        </w:rPr>
      </w:pPr>
    </w:p>
    <w:p w14:paraId="2C9B399B" w14:textId="77777777" w:rsidR="000E0DF9" w:rsidRDefault="000E0DF9" w:rsidP="000E0DF9">
      <w:pPr>
        <w:jc w:val="center"/>
        <w:rPr>
          <w:b/>
          <w:bCs/>
          <w:color w:val="000000"/>
          <w:sz w:val="28"/>
          <w:szCs w:val="28"/>
          <w:lang w:val="uk-UA"/>
        </w:rPr>
      </w:pPr>
    </w:p>
    <w:p w14:paraId="59FDCD58" w14:textId="77777777" w:rsidR="000E0DF9" w:rsidRDefault="000E0DF9" w:rsidP="000E0DF9">
      <w:pPr>
        <w:jc w:val="center"/>
        <w:rPr>
          <w:b/>
          <w:bCs/>
          <w:color w:val="000000"/>
          <w:sz w:val="28"/>
          <w:szCs w:val="28"/>
          <w:lang w:val="uk-UA"/>
        </w:rPr>
      </w:pPr>
    </w:p>
    <w:p w14:paraId="78BB813B" w14:textId="77777777" w:rsidR="000E0DF9" w:rsidRDefault="000E0DF9" w:rsidP="000E0DF9">
      <w:pPr>
        <w:jc w:val="center"/>
        <w:rPr>
          <w:b/>
          <w:color w:val="000000"/>
          <w:sz w:val="28"/>
          <w:szCs w:val="28"/>
          <w:lang w:val="uk-UA"/>
        </w:rPr>
      </w:pPr>
      <w:r>
        <w:rPr>
          <w:b/>
          <w:bCs/>
          <w:color w:val="000000"/>
          <w:sz w:val="28"/>
          <w:szCs w:val="28"/>
          <w:lang w:val="uk-UA"/>
        </w:rPr>
        <w:lastRenderedPageBreak/>
        <w:t>2.1.4. </w:t>
      </w:r>
      <w:r w:rsidRPr="00B91023">
        <w:rPr>
          <w:b/>
          <w:color w:val="000000"/>
          <w:sz w:val="28"/>
          <w:szCs w:val="28"/>
          <w:lang w:val="uk-UA"/>
        </w:rPr>
        <w:t xml:space="preserve"> Орієнтовна схема аналізу </w:t>
      </w:r>
      <w:r>
        <w:rPr>
          <w:b/>
          <w:color w:val="000000"/>
          <w:sz w:val="28"/>
          <w:szCs w:val="28"/>
          <w:lang w:val="uk-UA"/>
        </w:rPr>
        <w:t xml:space="preserve">та самоаналізу </w:t>
      </w:r>
      <w:r w:rsidRPr="00B91023">
        <w:rPr>
          <w:b/>
          <w:color w:val="000000"/>
          <w:sz w:val="28"/>
          <w:szCs w:val="28"/>
          <w:lang w:val="uk-UA"/>
        </w:rPr>
        <w:t>навчального заняття</w:t>
      </w:r>
    </w:p>
    <w:p w14:paraId="4C59B396" w14:textId="77777777" w:rsidR="000E0DF9" w:rsidRPr="00B91023" w:rsidRDefault="000E0DF9" w:rsidP="000E0DF9">
      <w:pPr>
        <w:ind w:firstLine="567"/>
        <w:jc w:val="center"/>
        <w:rPr>
          <w:b/>
          <w:color w:val="000000"/>
          <w:sz w:val="28"/>
          <w:szCs w:val="28"/>
          <w:lang w:val="uk-UA"/>
        </w:rPr>
      </w:pPr>
    </w:p>
    <w:p w14:paraId="284B64C6"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1.Відповідність теми і змісту заняття робочій програмі</w:t>
      </w:r>
      <w:r>
        <w:rPr>
          <w:color w:val="000000"/>
          <w:sz w:val="28"/>
          <w:szCs w:val="28"/>
          <w:lang w:val="uk-UA"/>
        </w:rPr>
        <w:t xml:space="preserve"> </w:t>
      </w:r>
      <w:r w:rsidRPr="00E400BA">
        <w:rPr>
          <w:color w:val="000000"/>
          <w:sz w:val="28"/>
          <w:szCs w:val="28"/>
          <w:lang w:val="uk-UA"/>
        </w:rPr>
        <w:t>дисципліни.</w:t>
      </w:r>
    </w:p>
    <w:p w14:paraId="6F65CD41"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2. Постановка мети заняття.</w:t>
      </w:r>
    </w:p>
    <w:p w14:paraId="2F8021D6"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3. План лекційного (семінарського</w:t>
      </w:r>
      <w:r>
        <w:rPr>
          <w:color w:val="000000"/>
          <w:sz w:val="28"/>
          <w:szCs w:val="28"/>
          <w:lang w:val="uk-UA"/>
        </w:rPr>
        <w:t>/практичного</w:t>
      </w:r>
      <w:r w:rsidRPr="00E400BA">
        <w:rPr>
          <w:color w:val="000000"/>
          <w:sz w:val="28"/>
          <w:szCs w:val="28"/>
          <w:lang w:val="uk-UA"/>
        </w:rPr>
        <w:t>) заняття.</w:t>
      </w:r>
    </w:p>
    <w:p w14:paraId="619EE5E2"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4. Посилання на джерела</w:t>
      </w:r>
      <w:r>
        <w:rPr>
          <w:color w:val="000000"/>
          <w:sz w:val="28"/>
          <w:szCs w:val="28"/>
          <w:lang w:val="uk-UA"/>
        </w:rPr>
        <w:t>, необхідні для</w:t>
      </w:r>
      <w:r w:rsidRPr="00E400BA">
        <w:rPr>
          <w:color w:val="000000"/>
          <w:sz w:val="28"/>
          <w:szCs w:val="28"/>
          <w:lang w:val="uk-UA"/>
        </w:rPr>
        <w:t xml:space="preserve"> вивчення теми.</w:t>
      </w:r>
    </w:p>
    <w:p w14:paraId="27E5F275"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5. Зміст викладеного матеріалу, глибина розкриття питань, правильність</w:t>
      </w:r>
      <w:r>
        <w:rPr>
          <w:color w:val="000000"/>
          <w:sz w:val="28"/>
          <w:szCs w:val="28"/>
          <w:lang w:val="uk-UA"/>
        </w:rPr>
        <w:t xml:space="preserve"> </w:t>
      </w:r>
      <w:r w:rsidRPr="00E400BA">
        <w:rPr>
          <w:color w:val="000000"/>
          <w:sz w:val="28"/>
          <w:szCs w:val="28"/>
          <w:lang w:val="uk-UA"/>
        </w:rPr>
        <w:t>трактування категорій</w:t>
      </w:r>
      <w:r>
        <w:rPr>
          <w:color w:val="000000"/>
          <w:sz w:val="28"/>
          <w:szCs w:val="28"/>
          <w:lang w:val="uk-UA"/>
        </w:rPr>
        <w:t xml:space="preserve"> і понять</w:t>
      </w:r>
      <w:r w:rsidRPr="00E400BA">
        <w:rPr>
          <w:color w:val="000000"/>
          <w:sz w:val="28"/>
          <w:szCs w:val="28"/>
          <w:lang w:val="uk-UA"/>
        </w:rPr>
        <w:t xml:space="preserve">, </w:t>
      </w:r>
      <w:r>
        <w:rPr>
          <w:color w:val="000000"/>
          <w:sz w:val="28"/>
          <w:szCs w:val="28"/>
          <w:lang w:val="uk-UA"/>
        </w:rPr>
        <w:t>чіткість їх визначень</w:t>
      </w:r>
      <w:r w:rsidRPr="00E400BA">
        <w:rPr>
          <w:color w:val="000000"/>
          <w:sz w:val="28"/>
          <w:szCs w:val="28"/>
          <w:lang w:val="uk-UA"/>
        </w:rPr>
        <w:t>.</w:t>
      </w:r>
    </w:p>
    <w:p w14:paraId="3B9346CD"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6. Якість методичного забезпечення заняття.</w:t>
      </w:r>
    </w:p>
    <w:p w14:paraId="1C0FE737"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7. Застосування сучасних методів активізації </w:t>
      </w:r>
      <w:r>
        <w:rPr>
          <w:color w:val="000000"/>
          <w:sz w:val="28"/>
          <w:szCs w:val="28"/>
          <w:lang w:val="uk-UA"/>
        </w:rPr>
        <w:t>освітнь</w:t>
      </w:r>
      <w:r w:rsidRPr="00E400BA">
        <w:rPr>
          <w:color w:val="000000"/>
          <w:sz w:val="28"/>
          <w:szCs w:val="28"/>
          <w:lang w:val="uk-UA"/>
        </w:rPr>
        <w:t>ого процесу, рівень</w:t>
      </w:r>
      <w:r>
        <w:rPr>
          <w:color w:val="000000"/>
          <w:sz w:val="28"/>
          <w:szCs w:val="28"/>
          <w:lang w:val="uk-UA"/>
        </w:rPr>
        <w:t xml:space="preserve"> </w:t>
      </w:r>
      <w:r w:rsidRPr="00E400BA">
        <w:rPr>
          <w:color w:val="000000"/>
          <w:sz w:val="28"/>
          <w:szCs w:val="28"/>
          <w:lang w:val="uk-UA"/>
        </w:rPr>
        <w:t>активності та зацікавленості студентів.</w:t>
      </w:r>
    </w:p>
    <w:p w14:paraId="2925DA0F"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8. Використання технічних</w:t>
      </w:r>
      <w:r>
        <w:rPr>
          <w:color w:val="000000"/>
          <w:sz w:val="28"/>
          <w:szCs w:val="28"/>
          <w:lang w:val="uk-UA"/>
        </w:rPr>
        <w:t>, цифрових, мультимедійних</w:t>
      </w:r>
      <w:r w:rsidRPr="00E400BA">
        <w:rPr>
          <w:color w:val="000000"/>
          <w:sz w:val="28"/>
          <w:szCs w:val="28"/>
          <w:lang w:val="uk-UA"/>
        </w:rPr>
        <w:t xml:space="preserve"> засобів навчання.</w:t>
      </w:r>
    </w:p>
    <w:p w14:paraId="2C2B4A51"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9. Наявність ситуаційних завдань, тестів для контролю знань, їх якість.</w:t>
      </w:r>
    </w:p>
    <w:p w14:paraId="13CEC93D" w14:textId="77777777" w:rsidR="000E0DF9" w:rsidRPr="00E400BA" w:rsidRDefault="000E0DF9" w:rsidP="000E0DF9">
      <w:pPr>
        <w:ind w:firstLine="567"/>
        <w:jc w:val="both"/>
        <w:rPr>
          <w:color w:val="000000"/>
          <w:sz w:val="28"/>
          <w:szCs w:val="28"/>
          <w:lang w:val="uk-UA"/>
        </w:rPr>
      </w:pPr>
      <w:r>
        <w:rPr>
          <w:color w:val="000000"/>
          <w:sz w:val="28"/>
          <w:szCs w:val="28"/>
          <w:lang w:val="uk-UA"/>
        </w:rPr>
        <w:t xml:space="preserve">10. Доцільність застосованих способів </w:t>
      </w:r>
      <w:r w:rsidRPr="00E400BA">
        <w:rPr>
          <w:color w:val="000000"/>
          <w:sz w:val="28"/>
          <w:szCs w:val="28"/>
          <w:lang w:val="uk-UA"/>
        </w:rPr>
        <w:t>перевір</w:t>
      </w:r>
      <w:r>
        <w:rPr>
          <w:color w:val="000000"/>
          <w:sz w:val="28"/>
          <w:szCs w:val="28"/>
          <w:lang w:val="uk-UA"/>
        </w:rPr>
        <w:t>к</w:t>
      </w:r>
      <w:r w:rsidRPr="00E400BA">
        <w:rPr>
          <w:color w:val="000000"/>
          <w:sz w:val="28"/>
          <w:szCs w:val="28"/>
          <w:lang w:val="uk-UA"/>
        </w:rPr>
        <w:t>и та оцін</w:t>
      </w:r>
      <w:r>
        <w:rPr>
          <w:color w:val="000000"/>
          <w:sz w:val="28"/>
          <w:szCs w:val="28"/>
          <w:lang w:val="uk-UA"/>
        </w:rPr>
        <w:t>ювання</w:t>
      </w:r>
      <w:r w:rsidRPr="00E400BA">
        <w:rPr>
          <w:color w:val="000000"/>
          <w:sz w:val="28"/>
          <w:szCs w:val="28"/>
          <w:lang w:val="uk-UA"/>
        </w:rPr>
        <w:t xml:space="preserve"> самостійн</w:t>
      </w:r>
      <w:r>
        <w:rPr>
          <w:color w:val="000000"/>
          <w:sz w:val="28"/>
          <w:szCs w:val="28"/>
          <w:lang w:val="uk-UA"/>
        </w:rPr>
        <w:t>ої</w:t>
      </w:r>
      <w:r w:rsidRPr="00E400BA">
        <w:rPr>
          <w:color w:val="000000"/>
          <w:sz w:val="28"/>
          <w:szCs w:val="28"/>
          <w:lang w:val="uk-UA"/>
        </w:rPr>
        <w:t xml:space="preserve"> робот</w:t>
      </w:r>
      <w:r>
        <w:rPr>
          <w:color w:val="000000"/>
          <w:sz w:val="28"/>
          <w:szCs w:val="28"/>
          <w:lang w:val="uk-UA"/>
        </w:rPr>
        <w:t>и</w:t>
      </w:r>
      <w:r w:rsidRPr="00E400BA">
        <w:rPr>
          <w:color w:val="000000"/>
          <w:sz w:val="28"/>
          <w:szCs w:val="28"/>
          <w:lang w:val="uk-UA"/>
        </w:rPr>
        <w:t xml:space="preserve"> студентів.</w:t>
      </w:r>
    </w:p>
    <w:p w14:paraId="7F0AEB65"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11. </w:t>
      </w:r>
      <w:r>
        <w:rPr>
          <w:color w:val="000000"/>
          <w:sz w:val="28"/>
          <w:szCs w:val="28"/>
          <w:lang w:val="uk-UA"/>
        </w:rPr>
        <w:t>Наявність</w:t>
      </w:r>
      <w:r w:rsidRPr="00E400BA">
        <w:rPr>
          <w:color w:val="000000"/>
          <w:sz w:val="28"/>
          <w:szCs w:val="28"/>
          <w:lang w:val="uk-UA"/>
        </w:rPr>
        <w:t xml:space="preserve"> узагальн</w:t>
      </w:r>
      <w:r>
        <w:rPr>
          <w:color w:val="000000"/>
          <w:sz w:val="28"/>
          <w:szCs w:val="28"/>
          <w:lang w:val="uk-UA"/>
        </w:rPr>
        <w:t>ень,</w:t>
      </w:r>
      <w:r w:rsidRPr="00E400BA">
        <w:rPr>
          <w:color w:val="000000"/>
          <w:sz w:val="28"/>
          <w:szCs w:val="28"/>
          <w:lang w:val="uk-UA"/>
        </w:rPr>
        <w:t xml:space="preserve"> </w:t>
      </w:r>
      <w:r>
        <w:rPr>
          <w:color w:val="000000"/>
          <w:sz w:val="28"/>
          <w:szCs w:val="28"/>
          <w:lang w:val="uk-UA"/>
        </w:rPr>
        <w:t xml:space="preserve">підведення </w:t>
      </w:r>
      <w:r w:rsidRPr="00E400BA">
        <w:rPr>
          <w:color w:val="000000"/>
          <w:sz w:val="28"/>
          <w:szCs w:val="28"/>
          <w:lang w:val="uk-UA"/>
        </w:rPr>
        <w:t>підсумк</w:t>
      </w:r>
      <w:r>
        <w:rPr>
          <w:color w:val="000000"/>
          <w:sz w:val="28"/>
          <w:szCs w:val="28"/>
          <w:lang w:val="uk-UA"/>
        </w:rPr>
        <w:t>ів</w:t>
      </w:r>
      <w:r w:rsidRPr="00E400BA">
        <w:rPr>
          <w:color w:val="000000"/>
          <w:sz w:val="28"/>
          <w:szCs w:val="28"/>
          <w:lang w:val="uk-UA"/>
        </w:rPr>
        <w:t xml:space="preserve"> занят</w:t>
      </w:r>
      <w:r>
        <w:rPr>
          <w:color w:val="000000"/>
          <w:sz w:val="28"/>
          <w:szCs w:val="28"/>
          <w:lang w:val="uk-UA"/>
        </w:rPr>
        <w:t>тя</w:t>
      </w:r>
      <w:r w:rsidRPr="00E400BA">
        <w:rPr>
          <w:color w:val="000000"/>
          <w:sz w:val="28"/>
          <w:szCs w:val="28"/>
          <w:lang w:val="uk-UA"/>
        </w:rPr>
        <w:t>.</w:t>
      </w:r>
    </w:p>
    <w:p w14:paraId="60F57168"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12. Зовнішній вигляд, мова, стиль поведінки, майстерність викладання.</w:t>
      </w:r>
    </w:p>
    <w:p w14:paraId="430C9C64" w14:textId="77777777" w:rsidR="000E0DF9" w:rsidRPr="00E400BA" w:rsidRDefault="000E0DF9" w:rsidP="000E0DF9">
      <w:pPr>
        <w:ind w:firstLine="567"/>
        <w:jc w:val="both"/>
        <w:rPr>
          <w:color w:val="000000"/>
          <w:sz w:val="28"/>
          <w:szCs w:val="28"/>
          <w:lang w:val="uk-UA"/>
        </w:rPr>
      </w:pPr>
      <w:r>
        <w:rPr>
          <w:color w:val="000000"/>
          <w:sz w:val="28"/>
          <w:szCs w:val="28"/>
          <w:lang w:val="uk-UA"/>
        </w:rPr>
        <w:t>13. </w:t>
      </w:r>
      <w:r w:rsidRPr="00E400BA">
        <w:rPr>
          <w:color w:val="000000"/>
          <w:sz w:val="28"/>
          <w:szCs w:val="28"/>
          <w:lang w:val="uk-UA"/>
        </w:rPr>
        <w:t>Ретельний аналіз позитивних і негативних сторін методики та технології,</w:t>
      </w:r>
      <w:r>
        <w:rPr>
          <w:color w:val="000000"/>
          <w:sz w:val="28"/>
          <w:szCs w:val="28"/>
          <w:lang w:val="uk-UA"/>
        </w:rPr>
        <w:t xml:space="preserve"> </w:t>
      </w:r>
      <w:r w:rsidRPr="00E400BA">
        <w:rPr>
          <w:color w:val="000000"/>
          <w:sz w:val="28"/>
          <w:szCs w:val="28"/>
          <w:lang w:val="uk-UA"/>
        </w:rPr>
        <w:t xml:space="preserve">що застосовувалися </w:t>
      </w:r>
      <w:r>
        <w:rPr>
          <w:color w:val="000000"/>
          <w:sz w:val="28"/>
          <w:szCs w:val="28"/>
          <w:lang w:val="uk-UA"/>
        </w:rPr>
        <w:t>викладачем /практика</w:t>
      </w:r>
      <w:r w:rsidRPr="00E400BA">
        <w:rPr>
          <w:color w:val="000000"/>
          <w:sz w:val="28"/>
          <w:szCs w:val="28"/>
          <w:lang w:val="uk-UA"/>
        </w:rPr>
        <w:t>нтом.</w:t>
      </w:r>
    </w:p>
    <w:p w14:paraId="55D87A99" w14:textId="77777777" w:rsidR="000E0DF9" w:rsidRDefault="000E0DF9" w:rsidP="000E0DF9">
      <w:pPr>
        <w:ind w:firstLine="567"/>
        <w:jc w:val="both"/>
        <w:rPr>
          <w:color w:val="000000"/>
          <w:sz w:val="28"/>
          <w:szCs w:val="28"/>
          <w:lang w:val="uk-UA"/>
        </w:rPr>
      </w:pPr>
      <w:r>
        <w:rPr>
          <w:color w:val="000000"/>
          <w:sz w:val="28"/>
          <w:szCs w:val="28"/>
          <w:lang w:val="uk-UA"/>
        </w:rPr>
        <w:t>14. Зауваження та побажання.</w:t>
      </w:r>
    </w:p>
    <w:p w14:paraId="6CE42A5A" w14:textId="77777777" w:rsidR="000E0DF9" w:rsidRDefault="000E0DF9" w:rsidP="000E0DF9">
      <w:pPr>
        <w:ind w:firstLine="567"/>
        <w:jc w:val="both"/>
        <w:rPr>
          <w:color w:val="000000"/>
          <w:sz w:val="28"/>
          <w:szCs w:val="28"/>
          <w:lang w:val="uk-UA"/>
        </w:rPr>
      </w:pPr>
    </w:p>
    <w:p w14:paraId="0839B8AF"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Загальна оцінка </w:t>
      </w:r>
      <w:r>
        <w:rPr>
          <w:color w:val="000000"/>
          <w:sz w:val="28"/>
          <w:szCs w:val="28"/>
          <w:lang w:val="uk-UA"/>
        </w:rPr>
        <w:t>якості навчальної діяльності</w:t>
      </w:r>
      <w:r w:rsidRPr="009A2DBC">
        <w:rPr>
          <w:color w:val="000000"/>
          <w:sz w:val="28"/>
          <w:szCs w:val="28"/>
          <w:lang w:val="uk-UA"/>
        </w:rPr>
        <w:t xml:space="preserve"> </w:t>
      </w:r>
      <w:r>
        <w:rPr>
          <w:color w:val="000000"/>
          <w:sz w:val="28"/>
          <w:szCs w:val="28"/>
          <w:lang w:val="uk-UA"/>
        </w:rPr>
        <w:t>викладача /практика</w:t>
      </w:r>
      <w:r w:rsidRPr="00E400BA">
        <w:rPr>
          <w:color w:val="000000"/>
          <w:sz w:val="28"/>
          <w:szCs w:val="28"/>
          <w:lang w:val="uk-UA"/>
        </w:rPr>
        <w:t>нт</w:t>
      </w:r>
      <w:r>
        <w:rPr>
          <w:color w:val="000000"/>
          <w:sz w:val="28"/>
          <w:szCs w:val="28"/>
          <w:lang w:val="uk-UA"/>
        </w:rPr>
        <w:t xml:space="preserve">а під час проведення </w:t>
      </w:r>
      <w:r w:rsidRPr="00E400BA">
        <w:rPr>
          <w:color w:val="000000"/>
          <w:sz w:val="28"/>
          <w:szCs w:val="28"/>
          <w:lang w:val="uk-UA"/>
        </w:rPr>
        <w:t>заняття______________________</w:t>
      </w:r>
    </w:p>
    <w:p w14:paraId="296EB9F6" w14:textId="77777777" w:rsidR="000E0DF9" w:rsidRDefault="000E0DF9" w:rsidP="000E0DF9">
      <w:pPr>
        <w:ind w:firstLine="567"/>
        <w:jc w:val="both"/>
        <w:rPr>
          <w:color w:val="000000"/>
          <w:sz w:val="28"/>
          <w:szCs w:val="28"/>
          <w:lang w:val="uk-UA"/>
        </w:rPr>
      </w:pPr>
    </w:p>
    <w:p w14:paraId="17E0E88A"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Дата ______________________________________</w:t>
      </w:r>
    </w:p>
    <w:p w14:paraId="2A45A544" w14:textId="77777777" w:rsidR="000E0DF9" w:rsidRDefault="000E0DF9" w:rsidP="000E0DF9">
      <w:pPr>
        <w:ind w:firstLine="567"/>
        <w:jc w:val="both"/>
        <w:rPr>
          <w:color w:val="000000"/>
          <w:sz w:val="28"/>
          <w:szCs w:val="28"/>
          <w:lang w:val="uk-UA"/>
        </w:rPr>
      </w:pPr>
    </w:p>
    <w:p w14:paraId="4CE1DED8"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Підпис ___________________</w:t>
      </w:r>
    </w:p>
    <w:p w14:paraId="102EE6B4" w14:textId="77777777" w:rsidR="000E0DF9" w:rsidRDefault="000E0DF9" w:rsidP="000E0DF9">
      <w:pPr>
        <w:jc w:val="center"/>
        <w:rPr>
          <w:b/>
          <w:bCs/>
          <w:color w:val="000000"/>
          <w:sz w:val="28"/>
          <w:szCs w:val="28"/>
          <w:lang w:val="uk-UA"/>
        </w:rPr>
      </w:pPr>
    </w:p>
    <w:p w14:paraId="72553FE2" w14:textId="77777777" w:rsidR="000E0DF9" w:rsidRDefault="000E0DF9" w:rsidP="000E0DF9">
      <w:pPr>
        <w:jc w:val="both"/>
        <w:rPr>
          <w:b/>
          <w:bCs/>
          <w:color w:val="000000"/>
          <w:sz w:val="28"/>
          <w:szCs w:val="28"/>
          <w:lang w:val="uk-UA"/>
        </w:rPr>
      </w:pPr>
    </w:p>
    <w:p w14:paraId="4B80BFA8" w14:textId="77777777" w:rsidR="000E0DF9" w:rsidRDefault="000E0DF9" w:rsidP="000E0DF9">
      <w:pPr>
        <w:jc w:val="center"/>
        <w:rPr>
          <w:b/>
          <w:bCs/>
          <w:color w:val="000000"/>
          <w:sz w:val="28"/>
          <w:szCs w:val="28"/>
          <w:lang w:val="uk-UA"/>
        </w:rPr>
      </w:pPr>
    </w:p>
    <w:p w14:paraId="254561EE" w14:textId="77777777" w:rsidR="000E0DF9" w:rsidRDefault="000E0DF9" w:rsidP="000E0DF9">
      <w:pPr>
        <w:jc w:val="center"/>
        <w:rPr>
          <w:b/>
          <w:bCs/>
          <w:color w:val="000000"/>
          <w:sz w:val="28"/>
          <w:szCs w:val="28"/>
          <w:lang w:val="uk-UA"/>
        </w:rPr>
      </w:pPr>
    </w:p>
    <w:p w14:paraId="71CAAF64" w14:textId="77777777" w:rsidR="000E0DF9" w:rsidRDefault="000E0DF9" w:rsidP="000E0DF9">
      <w:pPr>
        <w:jc w:val="center"/>
        <w:rPr>
          <w:b/>
          <w:bCs/>
          <w:color w:val="000000"/>
          <w:sz w:val="28"/>
          <w:szCs w:val="28"/>
          <w:lang w:val="uk-UA"/>
        </w:rPr>
      </w:pPr>
    </w:p>
    <w:p w14:paraId="07B7778F" w14:textId="77777777" w:rsidR="000E0DF9" w:rsidRDefault="000E0DF9" w:rsidP="000E0DF9">
      <w:pPr>
        <w:jc w:val="center"/>
        <w:rPr>
          <w:b/>
          <w:bCs/>
          <w:color w:val="000000"/>
          <w:sz w:val="28"/>
          <w:szCs w:val="28"/>
          <w:lang w:val="uk-UA"/>
        </w:rPr>
      </w:pPr>
    </w:p>
    <w:p w14:paraId="24724F8A" w14:textId="77777777" w:rsidR="000E0DF9" w:rsidRDefault="000E0DF9" w:rsidP="000E0DF9">
      <w:pPr>
        <w:jc w:val="center"/>
        <w:rPr>
          <w:b/>
          <w:bCs/>
          <w:color w:val="000000"/>
          <w:sz w:val="28"/>
          <w:szCs w:val="28"/>
          <w:lang w:val="uk-UA"/>
        </w:rPr>
      </w:pPr>
    </w:p>
    <w:p w14:paraId="50622983" w14:textId="77777777" w:rsidR="000E0DF9" w:rsidRDefault="000E0DF9" w:rsidP="000E0DF9">
      <w:pPr>
        <w:jc w:val="center"/>
        <w:rPr>
          <w:b/>
          <w:bCs/>
          <w:color w:val="000000"/>
          <w:sz w:val="28"/>
          <w:szCs w:val="28"/>
          <w:lang w:val="uk-UA"/>
        </w:rPr>
      </w:pPr>
    </w:p>
    <w:p w14:paraId="60DF7243" w14:textId="77777777" w:rsidR="000E0DF9" w:rsidRDefault="000E0DF9" w:rsidP="000E0DF9">
      <w:pPr>
        <w:jc w:val="center"/>
        <w:rPr>
          <w:b/>
          <w:bCs/>
          <w:color w:val="000000"/>
          <w:sz w:val="28"/>
          <w:szCs w:val="28"/>
          <w:lang w:val="uk-UA"/>
        </w:rPr>
      </w:pPr>
    </w:p>
    <w:p w14:paraId="772F4EDA" w14:textId="77777777" w:rsidR="000E0DF9" w:rsidRDefault="000E0DF9" w:rsidP="000E0DF9">
      <w:pPr>
        <w:jc w:val="center"/>
        <w:rPr>
          <w:b/>
          <w:bCs/>
          <w:color w:val="000000"/>
          <w:sz w:val="28"/>
          <w:szCs w:val="28"/>
          <w:lang w:val="uk-UA"/>
        </w:rPr>
      </w:pPr>
    </w:p>
    <w:p w14:paraId="6CF0EB37" w14:textId="77777777" w:rsidR="000E0DF9" w:rsidRDefault="000E0DF9" w:rsidP="000E0DF9">
      <w:pPr>
        <w:jc w:val="center"/>
        <w:rPr>
          <w:b/>
          <w:bCs/>
          <w:color w:val="000000"/>
          <w:sz w:val="28"/>
          <w:szCs w:val="28"/>
          <w:lang w:val="uk-UA"/>
        </w:rPr>
      </w:pPr>
    </w:p>
    <w:p w14:paraId="717C9E14" w14:textId="77777777" w:rsidR="000E0DF9" w:rsidRDefault="000E0DF9" w:rsidP="000E0DF9">
      <w:pPr>
        <w:jc w:val="center"/>
        <w:rPr>
          <w:b/>
          <w:bCs/>
          <w:color w:val="000000"/>
          <w:sz w:val="28"/>
          <w:szCs w:val="28"/>
          <w:lang w:val="uk-UA"/>
        </w:rPr>
      </w:pPr>
    </w:p>
    <w:p w14:paraId="54C96445" w14:textId="77777777" w:rsidR="000E0DF9" w:rsidRDefault="000E0DF9" w:rsidP="000E0DF9">
      <w:pPr>
        <w:jc w:val="center"/>
        <w:rPr>
          <w:b/>
          <w:bCs/>
          <w:color w:val="000000"/>
          <w:sz w:val="28"/>
          <w:szCs w:val="28"/>
          <w:lang w:val="uk-UA"/>
        </w:rPr>
      </w:pPr>
    </w:p>
    <w:p w14:paraId="4D188069" w14:textId="77777777" w:rsidR="000E0DF9" w:rsidRDefault="000E0DF9" w:rsidP="000E0DF9">
      <w:pPr>
        <w:jc w:val="center"/>
        <w:rPr>
          <w:b/>
          <w:bCs/>
          <w:color w:val="000000"/>
          <w:sz w:val="28"/>
          <w:szCs w:val="28"/>
          <w:lang w:val="uk-UA"/>
        </w:rPr>
      </w:pPr>
    </w:p>
    <w:p w14:paraId="400311B7" w14:textId="77777777" w:rsidR="000E0DF9" w:rsidRDefault="000E0DF9" w:rsidP="000E0DF9">
      <w:pPr>
        <w:jc w:val="center"/>
        <w:rPr>
          <w:b/>
          <w:bCs/>
          <w:color w:val="000000"/>
          <w:sz w:val="28"/>
          <w:szCs w:val="28"/>
          <w:lang w:val="uk-UA"/>
        </w:rPr>
      </w:pPr>
    </w:p>
    <w:p w14:paraId="50CB5D97" w14:textId="77777777" w:rsidR="000E0DF9" w:rsidRDefault="000E0DF9" w:rsidP="000E0DF9">
      <w:pPr>
        <w:jc w:val="center"/>
        <w:rPr>
          <w:b/>
          <w:bCs/>
          <w:color w:val="000000"/>
          <w:sz w:val="28"/>
          <w:szCs w:val="28"/>
          <w:lang w:val="uk-UA"/>
        </w:rPr>
      </w:pPr>
    </w:p>
    <w:p w14:paraId="24D247F8" w14:textId="77777777" w:rsidR="000E0DF9" w:rsidRDefault="000E0DF9" w:rsidP="000E0DF9">
      <w:pPr>
        <w:jc w:val="center"/>
        <w:rPr>
          <w:b/>
          <w:bCs/>
          <w:color w:val="000000"/>
          <w:sz w:val="28"/>
          <w:szCs w:val="28"/>
          <w:lang w:val="uk-UA"/>
        </w:rPr>
      </w:pPr>
    </w:p>
    <w:p w14:paraId="321FADF7" w14:textId="77777777" w:rsidR="000E0DF9" w:rsidRPr="00FA0D5B" w:rsidRDefault="000E0DF9" w:rsidP="000E0DF9">
      <w:pPr>
        <w:jc w:val="center"/>
        <w:rPr>
          <w:lang w:val="uk-UA"/>
        </w:rPr>
      </w:pPr>
      <w:r>
        <w:rPr>
          <w:b/>
          <w:bCs/>
          <w:color w:val="000000"/>
          <w:sz w:val="28"/>
          <w:szCs w:val="28"/>
          <w:lang w:val="uk-UA"/>
        </w:rPr>
        <w:lastRenderedPageBreak/>
        <w:t>2.1.5. </w:t>
      </w:r>
      <w:r w:rsidRPr="00FA0D5B">
        <w:rPr>
          <w:b/>
          <w:bCs/>
          <w:color w:val="000000"/>
          <w:sz w:val="28"/>
          <w:szCs w:val="28"/>
          <w:lang w:val="uk-UA"/>
        </w:rPr>
        <w:t>Карта оцінювання якості проведення лекції</w:t>
      </w:r>
    </w:p>
    <w:p w14:paraId="0461B167" w14:textId="77777777" w:rsidR="000E0DF9" w:rsidRPr="007216F2" w:rsidRDefault="000E0DF9" w:rsidP="000E0DF9">
      <w:r w:rsidRPr="007216F2">
        <w:rPr>
          <w:color w:val="000000"/>
        </w:rPr>
        <w:t>Кафедра______________________________________________________________________</w:t>
      </w:r>
    </w:p>
    <w:p w14:paraId="32DF79A3" w14:textId="77777777" w:rsidR="000E0DF9" w:rsidRPr="004C3279" w:rsidRDefault="000E0DF9" w:rsidP="000E0DF9">
      <w:pPr>
        <w:rPr>
          <w:lang w:val="uk-UA"/>
        </w:rPr>
      </w:pPr>
      <w:proofErr w:type="spellStart"/>
      <w:r w:rsidRPr="007216F2">
        <w:rPr>
          <w:color w:val="000000"/>
        </w:rPr>
        <w:t>Викладач</w:t>
      </w:r>
      <w:proofErr w:type="spellEnd"/>
      <w:r w:rsidRPr="007216F2">
        <w:rPr>
          <w:color w:val="000000"/>
        </w:rPr>
        <w:t xml:space="preserve"> _____________________________________________________________________</w:t>
      </w:r>
    </w:p>
    <w:p w14:paraId="424A250D" w14:textId="77777777" w:rsidR="000E0DF9" w:rsidRPr="007216F2" w:rsidRDefault="000E0DF9" w:rsidP="000E0DF9">
      <w:proofErr w:type="spellStart"/>
      <w:r w:rsidRPr="007216F2">
        <w:rPr>
          <w:color w:val="000000"/>
        </w:rPr>
        <w:t>Навчальна</w:t>
      </w:r>
      <w:proofErr w:type="spellEnd"/>
      <w:r w:rsidRPr="007216F2">
        <w:rPr>
          <w:color w:val="000000"/>
        </w:rPr>
        <w:t xml:space="preserve"> дисципліна__________________________________________________________</w:t>
      </w:r>
    </w:p>
    <w:p w14:paraId="317C3E76" w14:textId="77777777" w:rsidR="000E0DF9" w:rsidRPr="004C3279" w:rsidRDefault="000E0DF9" w:rsidP="000E0DF9">
      <w:pPr>
        <w:rPr>
          <w:lang w:val="uk-UA"/>
        </w:rPr>
      </w:pPr>
      <w:r w:rsidRPr="007216F2">
        <w:rPr>
          <w:color w:val="000000"/>
        </w:rPr>
        <w:t>Тема лекції____________________________________________________________________</w:t>
      </w:r>
    </w:p>
    <w:p w14:paraId="06750D70" w14:textId="77777777" w:rsidR="000E0DF9" w:rsidRPr="007216F2" w:rsidRDefault="000E0DF9" w:rsidP="000E0DF9">
      <w:r w:rsidRPr="007216F2">
        <w:t> </w:t>
      </w:r>
    </w:p>
    <w:p w14:paraId="539129A0" w14:textId="77777777" w:rsidR="000E0DF9" w:rsidRPr="007216F2" w:rsidRDefault="000E0DF9" w:rsidP="000E0DF9">
      <w:r w:rsidRPr="007216F2">
        <w:t> </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4"/>
        <w:gridCol w:w="4399"/>
        <w:gridCol w:w="1831"/>
        <w:gridCol w:w="1374"/>
      </w:tblGrid>
      <w:tr w:rsidR="000E0DF9" w:rsidRPr="007216F2" w14:paraId="73C32429"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02F6B1DA" w14:textId="77777777" w:rsidR="000E0DF9" w:rsidRPr="007216F2" w:rsidRDefault="000E0DF9" w:rsidP="000E0DF9">
            <w:pPr>
              <w:jc w:val="center"/>
            </w:pPr>
            <w:proofErr w:type="spellStart"/>
            <w:r w:rsidRPr="007216F2">
              <w:rPr>
                <w:b/>
                <w:bCs/>
                <w:color w:val="000000"/>
              </w:rPr>
              <w:t>Критерії</w:t>
            </w:r>
            <w:proofErr w:type="spellEnd"/>
            <w:r w:rsidRPr="007216F2">
              <w:rPr>
                <w:b/>
                <w:bCs/>
                <w:color w:val="000000"/>
              </w:rPr>
              <w:t xml:space="preserve"> </w:t>
            </w:r>
            <w:proofErr w:type="spellStart"/>
            <w:r w:rsidRPr="007216F2">
              <w:rPr>
                <w:b/>
                <w:bCs/>
                <w:color w:val="000000"/>
              </w:rPr>
              <w:t>оцінювання</w:t>
            </w:r>
            <w:proofErr w:type="spellEnd"/>
          </w:p>
        </w:tc>
        <w:tc>
          <w:tcPr>
            <w:tcW w:w="4615" w:type="dxa"/>
            <w:vMerge w:val="restart"/>
            <w:tcBorders>
              <w:top w:val="single" w:sz="4" w:space="0" w:color="000000"/>
              <w:left w:val="single" w:sz="4" w:space="0" w:color="000000"/>
              <w:bottom w:val="single" w:sz="4" w:space="0" w:color="000000"/>
              <w:right w:val="single" w:sz="4" w:space="0" w:color="000000"/>
            </w:tcBorders>
            <w:vAlign w:val="center"/>
            <w:hideMark/>
          </w:tcPr>
          <w:p w14:paraId="4D1199B0" w14:textId="77777777" w:rsidR="000E0DF9" w:rsidRPr="007216F2" w:rsidRDefault="000E0DF9" w:rsidP="000E0DF9">
            <w:pPr>
              <w:jc w:val="center"/>
            </w:pPr>
            <w:proofErr w:type="spellStart"/>
            <w:proofErr w:type="gramStart"/>
            <w:r w:rsidRPr="007216F2">
              <w:rPr>
                <w:b/>
                <w:bCs/>
                <w:color w:val="000000"/>
              </w:rPr>
              <w:t>Зміст</w:t>
            </w:r>
            <w:proofErr w:type="spellEnd"/>
            <w:r w:rsidRPr="007216F2">
              <w:rPr>
                <w:b/>
                <w:bCs/>
                <w:color w:val="000000"/>
              </w:rPr>
              <w:t xml:space="preserve">  </w:t>
            </w:r>
            <w:proofErr w:type="spellStart"/>
            <w:r w:rsidRPr="007216F2">
              <w:rPr>
                <w:b/>
                <w:bCs/>
                <w:color w:val="000000"/>
              </w:rPr>
              <w:t>критерію</w:t>
            </w:r>
            <w:proofErr w:type="spellEnd"/>
            <w:proofErr w:type="gramEnd"/>
          </w:p>
        </w:tc>
        <w:tc>
          <w:tcPr>
            <w:tcW w:w="3235" w:type="dxa"/>
            <w:gridSpan w:val="2"/>
            <w:tcBorders>
              <w:top w:val="single" w:sz="4" w:space="0" w:color="000000"/>
              <w:left w:val="single" w:sz="4" w:space="0" w:color="000000"/>
              <w:bottom w:val="single" w:sz="4" w:space="0" w:color="000000"/>
              <w:right w:val="single" w:sz="4" w:space="0" w:color="000000"/>
            </w:tcBorders>
            <w:vAlign w:val="center"/>
            <w:hideMark/>
          </w:tcPr>
          <w:p w14:paraId="3741D633" w14:textId="77777777" w:rsidR="000E0DF9" w:rsidRPr="007216F2" w:rsidRDefault="000E0DF9" w:rsidP="000E0DF9">
            <w:pPr>
              <w:jc w:val="center"/>
            </w:pPr>
            <w:proofErr w:type="spellStart"/>
            <w:r w:rsidRPr="007216F2">
              <w:rPr>
                <w:b/>
                <w:bCs/>
                <w:color w:val="000000"/>
              </w:rPr>
              <w:t>Оцінка</w:t>
            </w:r>
            <w:proofErr w:type="spellEnd"/>
          </w:p>
        </w:tc>
      </w:tr>
      <w:tr w:rsidR="000E0DF9" w:rsidRPr="007216F2" w14:paraId="7999C573" w14:textId="77777777" w:rsidTr="000E0DF9">
        <w:trPr>
          <w:trHeight w:val="355"/>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04F3D98" w14:textId="77777777" w:rsidR="000E0DF9" w:rsidRPr="007216F2" w:rsidRDefault="000E0DF9" w:rsidP="000E0DF9"/>
        </w:tc>
        <w:tc>
          <w:tcPr>
            <w:tcW w:w="4615" w:type="dxa"/>
            <w:vMerge/>
            <w:tcBorders>
              <w:top w:val="single" w:sz="4" w:space="0" w:color="000000"/>
              <w:left w:val="single" w:sz="4" w:space="0" w:color="000000"/>
              <w:bottom w:val="single" w:sz="4" w:space="0" w:color="000000"/>
              <w:right w:val="single" w:sz="4" w:space="0" w:color="000000"/>
            </w:tcBorders>
            <w:vAlign w:val="center"/>
            <w:hideMark/>
          </w:tcPr>
          <w:p w14:paraId="1AFABE12" w14:textId="77777777" w:rsidR="000E0DF9" w:rsidRPr="007216F2" w:rsidRDefault="000E0DF9" w:rsidP="000E0DF9"/>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05A87D1" w14:textId="77777777" w:rsidR="000E0DF9" w:rsidRPr="007216F2" w:rsidRDefault="000E0DF9" w:rsidP="000E0DF9">
            <w:pPr>
              <w:jc w:val="center"/>
            </w:pPr>
            <w:proofErr w:type="spellStart"/>
            <w:r w:rsidRPr="007216F2">
              <w:rPr>
                <w:b/>
                <w:bCs/>
                <w:color w:val="000000"/>
              </w:rPr>
              <w:t>критеріальна</w:t>
            </w:r>
            <w:proofErr w:type="spellEnd"/>
          </w:p>
        </w:tc>
        <w:tc>
          <w:tcPr>
            <w:tcW w:w="1392" w:type="dxa"/>
            <w:tcBorders>
              <w:top w:val="single" w:sz="4" w:space="0" w:color="000000"/>
              <w:left w:val="single" w:sz="4" w:space="0" w:color="000000"/>
              <w:bottom w:val="single" w:sz="4" w:space="0" w:color="000000"/>
              <w:right w:val="single" w:sz="4" w:space="0" w:color="000000"/>
            </w:tcBorders>
            <w:vAlign w:val="center"/>
            <w:hideMark/>
          </w:tcPr>
          <w:p w14:paraId="4C191725" w14:textId="77777777" w:rsidR="000E0DF9" w:rsidRPr="007216F2" w:rsidRDefault="000E0DF9" w:rsidP="000E0DF9">
            <w:pPr>
              <w:jc w:val="center"/>
            </w:pPr>
            <w:proofErr w:type="spellStart"/>
            <w:r w:rsidRPr="007216F2">
              <w:rPr>
                <w:b/>
                <w:bCs/>
                <w:color w:val="000000"/>
              </w:rPr>
              <w:t>загальна</w:t>
            </w:r>
            <w:proofErr w:type="spellEnd"/>
          </w:p>
        </w:tc>
      </w:tr>
      <w:tr w:rsidR="000E0DF9" w:rsidRPr="000937B2" w14:paraId="59B43068"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1B38B2E8" w14:textId="77777777" w:rsidR="000E0DF9" w:rsidRPr="004C3279" w:rsidRDefault="000E0DF9" w:rsidP="000E0DF9">
            <w:pPr>
              <w:rPr>
                <w:lang w:val="uk-UA"/>
              </w:rPr>
            </w:pPr>
            <w:proofErr w:type="spellStart"/>
            <w:r w:rsidRPr="007216F2">
              <w:rPr>
                <w:color w:val="000000"/>
                <w:sz w:val="28"/>
                <w:szCs w:val="28"/>
              </w:rPr>
              <w:t>Змістовність</w:t>
            </w:r>
            <w:proofErr w:type="spellEnd"/>
            <w:r w:rsidRPr="007216F2">
              <w:rPr>
                <w:color w:val="000000"/>
                <w:sz w:val="28"/>
                <w:szCs w:val="28"/>
              </w:rPr>
              <w:t xml:space="preserve"> </w:t>
            </w:r>
            <w:proofErr w:type="spellStart"/>
            <w:r w:rsidRPr="007216F2">
              <w:rPr>
                <w:color w:val="000000"/>
                <w:sz w:val="28"/>
                <w:szCs w:val="28"/>
              </w:rPr>
              <w:t>лекці</w:t>
            </w:r>
            <w:proofErr w:type="spellEnd"/>
            <w:r>
              <w:rPr>
                <w:color w:val="000000"/>
                <w:sz w:val="28"/>
                <w:szCs w:val="28"/>
                <w:lang w:val="uk-UA"/>
              </w:rPr>
              <w:t>ї</w:t>
            </w:r>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93437EF" w14:textId="77777777" w:rsidR="000E0DF9" w:rsidRPr="004C3279" w:rsidRDefault="000E0DF9" w:rsidP="000E0DF9">
            <w:pPr>
              <w:jc w:val="both"/>
              <w:rPr>
                <w:lang w:val="uk-UA"/>
              </w:rPr>
            </w:pPr>
            <w:r w:rsidRPr="004C3279">
              <w:rPr>
                <w:color w:val="000000"/>
                <w:sz w:val="28"/>
                <w:szCs w:val="28"/>
                <w:lang w:val="uk-UA"/>
              </w:rPr>
              <w:t xml:space="preserve">1.Науковий </w:t>
            </w:r>
            <w:r>
              <w:rPr>
                <w:color w:val="000000"/>
                <w:sz w:val="28"/>
                <w:szCs w:val="28"/>
                <w:lang w:val="uk-UA"/>
              </w:rPr>
              <w:t>рівень матеріалу лекції</w:t>
            </w:r>
            <w:r w:rsidRPr="004C3279">
              <w:rPr>
                <w:color w:val="000000"/>
                <w:sz w:val="28"/>
                <w:szCs w:val="28"/>
                <w:lang w:val="uk-UA"/>
              </w:rPr>
              <w:t xml:space="preserve">, </w:t>
            </w:r>
            <w:r>
              <w:rPr>
                <w:color w:val="000000"/>
                <w:sz w:val="28"/>
                <w:szCs w:val="28"/>
                <w:lang w:val="uk-UA"/>
              </w:rPr>
              <w:t xml:space="preserve">його </w:t>
            </w:r>
            <w:r w:rsidRPr="004C3279">
              <w:rPr>
                <w:color w:val="000000"/>
                <w:sz w:val="28"/>
                <w:szCs w:val="28"/>
                <w:lang w:val="uk-UA"/>
              </w:rPr>
              <w:t>відповідність новітнім досягненням науки і практики</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352BADF" w14:textId="77777777" w:rsidR="000E0DF9" w:rsidRPr="004C3279" w:rsidRDefault="000E0DF9" w:rsidP="000E0DF9">
            <w:pPr>
              <w:rPr>
                <w:lang w:val="uk-UA"/>
              </w:rPr>
            </w:pPr>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67D7B7D4" w14:textId="77777777" w:rsidR="000E0DF9" w:rsidRPr="004C3279" w:rsidRDefault="000E0DF9" w:rsidP="000E0DF9">
            <w:pPr>
              <w:rPr>
                <w:lang w:val="uk-UA"/>
              </w:rPr>
            </w:pPr>
            <w:r w:rsidRPr="007216F2">
              <w:t> </w:t>
            </w:r>
          </w:p>
        </w:tc>
      </w:tr>
      <w:tr w:rsidR="000E0DF9" w:rsidRPr="007216F2" w14:paraId="56BB173E"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0B1F14D" w14:textId="77777777" w:rsidR="000E0DF9" w:rsidRPr="004C3279" w:rsidRDefault="000E0DF9" w:rsidP="000E0DF9">
            <w:pPr>
              <w:rPr>
                <w:lang w:val="uk-UA"/>
              </w:rPr>
            </w:pPr>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758309E9" w14:textId="77777777" w:rsidR="000E0DF9" w:rsidRPr="007216F2" w:rsidRDefault="000E0DF9" w:rsidP="000E0DF9">
            <w:pPr>
              <w:jc w:val="both"/>
            </w:pPr>
            <w:r w:rsidRPr="007216F2">
              <w:rPr>
                <w:color w:val="000000"/>
                <w:sz w:val="28"/>
                <w:szCs w:val="28"/>
              </w:rPr>
              <w:t xml:space="preserve">2.Наявність </w:t>
            </w:r>
            <w:proofErr w:type="spellStart"/>
            <w:r w:rsidRPr="007216F2">
              <w:rPr>
                <w:color w:val="000000"/>
                <w:sz w:val="28"/>
                <w:szCs w:val="28"/>
              </w:rPr>
              <w:t>узагальнень</w:t>
            </w:r>
            <w:proofErr w:type="spellEnd"/>
            <w:r w:rsidRPr="007216F2">
              <w:rPr>
                <w:color w:val="000000"/>
                <w:sz w:val="28"/>
                <w:szCs w:val="28"/>
              </w:rPr>
              <w:t xml:space="preserve">, </w:t>
            </w:r>
            <w:proofErr w:type="spellStart"/>
            <w:r w:rsidRPr="007216F2">
              <w:rPr>
                <w:color w:val="000000"/>
                <w:sz w:val="28"/>
                <w:szCs w:val="28"/>
              </w:rPr>
              <w:t>переконливість</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F20220F"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4EC78160" w14:textId="77777777" w:rsidR="000E0DF9" w:rsidRPr="007216F2" w:rsidRDefault="000E0DF9" w:rsidP="000E0DF9"/>
        </w:tc>
      </w:tr>
      <w:tr w:rsidR="000E0DF9" w:rsidRPr="007216F2" w14:paraId="2BA88783"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277776B"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1C2D322B" w14:textId="77777777" w:rsidR="000E0DF9" w:rsidRPr="007216F2" w:rsidRDefault="000E0DF9" w:rsidP="000E0DF9">
            <w:pPr>
              <w:jc w:val="both"/>
            </w:pPr>
            <w:r w:rsidRPr="007216F2">
              <w:rPr>
                <w:color w:val="000000"/>
                <w:sz w:val="28"/>
                <w:szCs w:val="28"/>
              </w:rPr>
              <w:t xml:space="preserve">3.Відображення </w:t>
            </w:r>
            <w:proofErr w:type="spellStart"/>
            <w:r w:rsidRPr="007216F2">
              <w:rPr>
                <w:color w:val="000000"/>
                <w:sz w:val="28"/>
                <w:szCs w:val="28"/>
              </w:rPr>
              <w:t>дискусійних</w:t>
            </w:r>
            <w:proofErr w:type="spellEnd"/>
            <w:r w:rsidRPr="007216F2">
              <w:rPr>
                <w:color w:val="000000"/>
                <w:sz w:val="28"/>
                <w:szCs w:val="28"/>
              </w:rPr>
              <w:t xml:space="preserve"> </w:t>
            </w:r>
            <w:proofErr w:type="spellStart"/>
            <w:r w:rsidRPr="007216F2">
              <w:rPr>
                <w:color w:val="000000"/>
                <w:sz w:val="28"/>
                <w:szCs w:val="28"/>
              </w:rPr>
              <w:t>питань</w:t>
            </w:r>
            <w:proofErr w:type="spellEnd"/>
            <w:r w:rsidRPr="007216F2">
              <w:rPr>
                <w:color w:val="000000"/>
                <w:sz w:val="28"/>
                <w:szCs w:val="28"/>
              </w:rPr>
              <w:t xml:space="preserve">, постановка </w:t>
            </w:r>
            <w:proofErr w:type="spellStart"/>
            <w:r w:rsidRPr="007216F2">
              <w:rPr>
                <w:color w:val="000000"/>
                <w:sz w:val="28"/>
                <w:szCs w:val="28"/>
              </w:rPr>
              <w:t>наукових</w:t>
            </w:r>
            <w:proofErr w:type="spellEnd"/>
            <w:r w:rsidRPr="007216F2">
              <w:rPr>
                <w:color w:val="000000"/>
                <w:sz w:val="28"/>
                <w:szCs w:val="28"/>
              </w:rPr>
              <w:t xml:space="preserve"> проблем</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CEA5D7D"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16112AED" w14:textId="77777777" w:rsidR="000E0DF9" w:rsidRPr="007216F2" w:rsidRDefault="000E0DF9" w:rsidP="000E0DF9"/>
        </w:tc>
      </w:tr>
      <w:tr w:rsidR="000E0DF9" w:rsidRPr="007216F2" w14:paraId="7F197C94"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637604"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31B377F5" w14:textId="77777777" w:rsidR="000E0DF9" w:rsidRPr="007216F2" w:rsidRDefault="000E0DF9" w:rsidP="000E0DF9">
            <w:pPr>
              <w:jc w:val="both"/>
            </w:pPr>
            <w:r w:rsidRPr="007216F2">
              <w:rPr>
                <w:color w:val="000000"/>
                <w:sz w:val="28"/>
                <w:szCs w:val="28"/>
              </w:rPr>
              <w:t xml:space="preserve">4.Відповідність </w:t>
            </w:r>
            <w:proofErr w:type="spellStart"/>
            <w:r w:rsidRPr="007216F2">
              <w:rPr>
                <w:color w:val="000000"/>
                <w:sz w:val="28"/>
                <w:szCs w:val="28"/>
              </w:rPr>
              <w:t>лекці</w:t>
            </w:r>
            <w:proofErr w:type="spellEnd"/>
            <w:r>
              <w:rPr>
                <w:color w:val="000000"/>
                <w:sz w:val="28"/>
                <w:szCs w:val="28"/>
                <w:lang w:val="uk-UA"/>
              </w:rPr>
              <w:t>ї</w:t>
            </w:r>
            <w:r w:rsidRPr="007216F2">
              <w:rPr>
                <w:color w:val="000000"/>
                <w:sz w:val="28"/>
                <w:szCs w:val="28"/>
              </w:rPr>
              <w:t xml:space="preserve"> </w:t>
            </w:r>
            <w:proofErr w:type="spellStart"/>
            <w:r w:rsidRPr="007216F2">
              <w:rPr>
                <w:color w:val="000000"/>
                <w:sz w:val="28"/>
                <w:szCs w:val="28"/>
              </w:rPr>
              <w:t>змісту</w:t>
            </w:r>
            <w:proofErr w:type="spellEnd"/>
            <w:r w:rsidRPr="007216F2">
              <w:rPr>
                <w:color w:val="000000"/>
                <w:sz w:val="28"/>
                <w:szCs w:val="28"/>
              </w:rPr>
              <w:t xml:space="preserve"> </w:t>
            </w:r>
            <w:r>
              <w:rPr>
                <w:color w:val="000000"/>
                <w:sz w:val="28"/>
                <w:szCs w:val="28"/>
                <w:lang w:val="uk-UA"/>
              </w:rPr>
              <w:t xml:space="preserve">робочої </w:t>
            </w:r>
            <w:proofErr w:type="spellStart"/>
            <w:r w:rsidRPr="007216F2">
              <w:rPr>
                <w:color w:val="000000"/>
                <w:sz w:val="28"/>
                <w:szCs w:val="28"/>
              </w:rPr>
              <w:t>програми</w:t>
            </w:r>
            <w:proofErr w:type="spellEnd"/>
            <w:r w:rsidRPr="007216F2">
              <w:rPr>
                <w:color w:val="000000"/>
                <w:sz w:val="28"/>
                <w:szCs w:val="28"/>
              </w:rPr>
              <w:t xml:space="preserve">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4D0DB943"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22890F37" w14:textId="77777777" w:rsidR="000E0DF9" w:rsidRPr="007216F2" w:rsidRDefault="000E0DF9" w:rsidP="000E0DF9"/>
        </w:tc>
      </w:tr>
      <w:tr w:rsidR="000E0DF9" w:rsidRPr="007216F2" w14:paraId="73CF9967"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FCD4489"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50CAFE88" w14:textId="77777777" w:rsidR="000E0DF9" w:rsidRDefault="000E0DF9" w:rsidP="000E0DF9">
            <w:pPr>
              <w:jc w:val="both"/>
              <w:rPr>
                <w:lang w:val="uk-UA"/>
              </w:rPr>
            </w:pPr>
            <w:r>
              <w:rPr>
                <w:color w:val="000000"/>
                <w:sz w:val="28"/>
                <w:szCs w:val="28"/>
              </w:rPr>
              <w:t>5.</w:t>
            </w:r>
            <w:r>
              <w:rPr>
                <w:color w:val="000000"/>
                <w:sz w:val="28"/>
                <w:szCs w:val="28"/>
                <w:lang w:val="uk-UA"/>
              </w:rPr>
              <w:t> </w:t>
            </w:r>
            <w:proofErr w:type="spellStart"/>
            <w:r>
              <w:rPr>
                <w:color w:val="000000"/>
                <w:sz w:val="28"/>
                <w:szCs w:val="28"/>
                <w:lang w:val="uk-UA"/>
              </w:rPr>
              <w:t>Розвивально</w:t>
            </w:r>
            <w:proofErr w:type="spellEnd"/>
            <w:r>
              <w:rPr>
                <w:color w:val="000000"/>
                <w:sz w:val="28"/>
                <w:szCs w:val="28"/>
                <w:lang w:val="uk-UA"/>
              </w:rPr>
              <w:t>-в</w:t>
            </w:r>
            <w:proofErr w:type="spellStart"/>
            <w:r w:rsidRPr="007216F2">
              <w:rPr>
                <w:color w:val="000000"/>
                <w:sz w:val="28"/>
                <w:szCs w:val="28"/>
              </w:rPr>
              <w:t>иховн</w:t>
            </w:r>
            <w:r>
              <w:rPr>
                <w:color w:val="000000"/>
                <w:sz w:val="28"/>
                <w:szCs w:val="28"/>
                <w:lang w:val="uk-UA"/>
              </w:rPr>
              <w:t>ий</w:t>
            </w:r>
            <w:proofErr w:type="spellEnd"/>
            <w:r>
              <w:rPr>
                <w:color w:val="000000"/>
                <w:sz w:val="28"/>
                <w:szCs w:val="28"/>
                <w:lang w:val="uk-UA"/>
              </w:rPr>
              <w:t xml:space="preserve"> потенціал</w:t>
            </w:r>
            <w:r w:rsidRPr="007216F2">
              <w:rPr>
                <w:color w:val="000000"/>
                <w:sz w:val="28"/>
                <w:szCs w:val="28"/>
              </w:rPr>
              <w:t xml:space="preserve"> </w:t>
            </w:r>
            <w:r>
              <w:rPr>
                <w:color w:val="000000"/>
                <w:sz w:val="28"/>
                <w:szCs w:val="28"/>
                <w:lang w:val="uk-UA"/>
              </w:rPr>
              <w:t>лекції</w:t>
            </w:r>
            <w:r w:rsidRPr="007216F2">
              <w:t> </w:t>
            </w:r>
          </w:p>
          <w:p w14:paraId="16937B2E" w14:textId="77777777" w:rsidR="000E0DF9" w:rsidRPr="00DC0B8F" w:rsidRDefault="000E0DF9" w:rsidP="000E0DF9">
            <w:pPr>
              <w:jc w:val="both"/>
              <w:rPr>
                <w:lang w:val="uk-UA"/>
              </w:rPr>
            </w:pP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2E94A09"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3ACA0932" w14:textId="77777777" w:rsidR="000E0DF9" w:rsidRPr="007216F2" w:rsidRDefault="000E0DF9" w:rsidP="000E0DF9"/>
        </w:tc>
      </w:tr>
      <w:tr w:rsidR="000E0DF9" w:rsidRPr="007216F2" w14:paraId="653D89B7"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7E3D073D" w14:textId="77777777" w:rsidR="000E0DF9" w:rsidRPr="007216F2" w:rsidRDefault="000E0DF9" w:rsidP="000E0DF9">
            <w:proofErr w:type="spellStart"/>
            <w:r w:rsidRPr="007216F2">
              <w:rPr>
                <w:color w:val="000000"/>
                <w:sz w:val="28"/>
                <w:szCs w:val="28"/>
              </w:rPr>
              <w:t>Професійна</w:t>
            </w:r>
            <w:proofErr w:type="spellEnd"/>
            <w:r w:rsidRPr="007216F2">
              <w:rPr>
                <w:color w:val="000000"/>
                <w:sz w:val="28"/>
                <w:szCs w:val="28"/>
              </w:rPr>
              <w:t xml:space="preserve"> </w:t>
            </w:r>
            <w:proofErr w:type="spellStart"/>
            <w:r w:rsidRPr="007216F2">
              <w:rPr>
                <w:color w:val="000000"/>
                <w:sz w:val="28"/>
                <w:szCs w:val="28"/>
              </w:rPr>
              <w:t>спрямованість</w:t>
            </w:r>
            <w:proofErr w:type="spellEnd"/>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064BB510" w14:textId="77777777" w:rsidR="000E0DF9" w:rsidRPr="007216F2" w:rsidRDefault="000E0DF9" w:rsidP="000E0DF9">
            <w:r w:rsidRPr="007216F2">
              <w:rPr>
                <w:color w:val="000000"/>
                <w:sz w:val="28"/>
                <w:szCs w:val="28"/>
              </w:rPr>
              <w:t xml:space="preserve">1.Формування </w:t>
            </w:r>
            <w:proofErr w:type="spellStart"/>
            <w:r w:rsidRPr="007216F2">
              <w:rPr>
                <w:color w:val="000000"/>
                <w:sz w:val="28"/>
                <w:szCs w:val="28"/>
              </w:rPr>
              <w:t>професійного</w:t>
            </w:r>
            <w:proofErr w:type="spellEnd"/>
            <w:r w:rsidRPr="007216F2">
              <w:rPr>
                <w:color w:val="000000"/>
                <w:sz w:val="28"/>
                <w:szCs w:val="28"/>
              </w:rPr>
              <w:t xml:space="preserve"> </w:t>
            </w:r>
            <w:proofErr w:type="spellStart"/>
            <w:r w:rsidRPr="007216F2">
              <w:rPr>
                <w:color w:val="000000"/>
                <w:sz w:val="28"/>
                <w:szCs w:val="28"/>
              </w:rPr>
              <w:t>світогляду</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на </w:t>
            </w:r>
            <w:proofErr w:type="spellStart"/>
            <w:r w:rsidRPr="007216F2">
              <w:rPr>
                <w:color w:val="000000"/>
                <w:sz w:val="28"/>
                <w:szCs w:val="28"/>
              </w:rPr>
              <w:t>лекції</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16DCAB5" w14:textId="77777777" w:rsidR="000E0DF9" w:rsidRPr="007216F2" w:rsidRDefault="000E0DF9" w:rsidP="000E0DF9">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0C063575" w14:textId="77777777" w:rsidR="000E0DF9" w:rsidRPr="007216F2" w:rsidRDefault="000E0DF9" w:rsidP="000E0DF9">
            <w:r w:rsidRPr="007216F2">
              <w:t> </w:t>
            </w:r>
          </w:p>
        </w:tc>
      </w:tr>
      <w:tr w:rsidR="000E0DF9" w:rsidRPr="007216F2" w14:paraId="00936B7A"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4D924E0"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19684E5D" w14:textId="77777777" w:rsidR="000E0DF9" w:rsidRPr="007216F2" w:rsidRDefault="000E0DF9" w:rsidP="000E0DF9">
            <w:r w:rsidRPr="007216F2">
              <w:rPr>
                <w:color w:val="000000"/>
                <w:sz w:val="28"/>
                <w:szCs w:val="28"/>
              </w:rPr>
              <w:t xml:space="preserve">2.Розширення </w:t>
            </w:r>
            <w:proofErr w:type="spellStart"/>
            <w:r w:rsidRPr="007216F2">
              <w:rPr>
                <w:color w:val="000000"/>
                <w:sz w:val="28"/>
                <w:szCs w:val="28"/>
              </w:rPr>
              <w:t>соціальної</w:t>
            </w:r>
            <w:proofErr w:type="spellEnd"/>
            <w:r w:rsidRPr="007216F2">
              <w:rPr>
                <w:color w:val="000000"/>
                <w:sz w:val="28"/>
                <w:szCs w:val="28"/>
              </w:rPr>
              <w:t xml:space="preserve"> </w:t>
            </w:r>
            <w:proofErr w:type="spellStart"/>
            <w:r w:rsidRPr="007216F2">
              <w:rPr>
                <w:color w:val="000000"/>
                <w:sz w:val="28"/>
                <w:szCs w:val="28"/>
              </w:rPr>
              <w:t>сутності</w:t>
            </w:r>
            <w:proofErr w:type="spellEnd"/>
            <w:r w:rsidRPr="007216F2">
              <w:rPr>
                <w:color w:val="000000"/>
                <w:sz w:val="28"/>
                <w:szCs w:val="28"/>
              </w:rPr>
              <w:t xml:space="preserve"> і </w:t>
            </w:r>
            <w:proofErr w:type="spellStart"/>
            <w:r w:rsidRPr="007216F2">
              <w:rPr>
                <w:color w:val="000000"/>
                <w:sz w:val="28"/>
                <w:szCs w:val="28"/>
              </w:rPr>
              <w:t>проблемних</w:t>
            </w:r>
            <w:proofErr w:type="spellEnd"/>
            <w:r w:rsidRPr="007216F2">
              <w:rPr>
                <w:color w:val="000000"/>
                <w:sz w:val="28"/>
                <w:szCs w:val="28"/>
              </w:rPr>
              <w:t xml:space="preserve"> </w:t>
            </w:r>
            <w:proofErr w:type="spellStart"/>
            <w:r w:rsidRPr="007216F2">
              <w:rPr>
                <w:color w:val="000000"/>
                <w:sz w:val="28"/>
                <w:szCs w:val="28"/>
              </w:rPr>
              <w:t>питань</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19306F9"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107F5959" w14:textId="77777777" w:rsidR="000E0DF9" w:rsidRPr="007216F2" w:rsidRDefault="000E0DF9" w:rsidP="000E0DF9"/>
        </w:tc>
      </w:tr>
      <w:tr w:rsidR="000E0DF9" w:rsidRPr="007216F2" w14:paraId="27BF7731"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8EC704"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2A75B7ED" w14:textId="77777777" w:rsidR="000E0DF9" w:rsidRDefault="000E0DF9" w:rsidP="000E0DF9">
            <w:pPr>
              <w:rPr>
                <w:lang w:val="uk-UA"/>
              </w:rPr>
            </w:pPr>
            <w:r w:rsidRPr="007216F2">
              <w:rPr>
                <w:color w:val="000000"/>
                <w:sz w:val="28"/>
                <w:szCs w:val="28"/>
              </w:rPr>
              <w:t xml:space="preserve">3.Зв’язок </w:t>
            </w:r>
            <w:proofErr w:type="spellStart"/>
            <w:r w:rsidRPr="007216F2">
              <w:rPr>
                <w:color w:val="000000"/>
                <w:sz w:val="28"/>
                <w:szCs w:val="28"/>
              </w:rPr>
              <w:t>лекційного</w:t>
            </w:r>
            <w:proofErr w:type="spellEnd"/>
            <w:r w:rsidRPr="007216F2">
              <w:rPr>
                <w:color w:val="000000"/>
                <w:sz w:val="28"/>
                <w:szCs w:val="28"/>
              </w:rPr>
              <w:t xml:space="preserve"> </w:t>
            </w:r>
            <w:proofErr w:type="spellStart"/>
            <w:r w:rsidRPr="007216F2">
              <w:rPr>
                <w:color w:val="000000"/>
                <w:sz w:val="28"/>
                <w:szCs w:val="28"/>
              </w:rPr>
              <w:t>матеріалу</w:t>
            </w:r>
            <w:proofErr w:type="spellEnd"/>
            <w:r w:rsidRPr="007216F2">
              <w:rPr>
                <w:color w:val="000000"/>
                <w:sz w:val="28"/>
                <w:szCs w:val="28"/>
              </w:rPr>
              <w:t xml:space="preserve"> з </w:t>
            </w:r>
            <w:proofErr w:type="spellStart"/>
            <w:r w:rsidRPr="007216F2">
              <w:rPr>
                <w:color w:val="000000"/>
                <w:sz w:val="28"/>
                <w:szCs w:val="28"/>
              </w:rPr>
              <w:t>професійними</w:t>
            </w:r>
            <w:proofErr w:type="spellEnd"/>
            <w:r w:rsidRPr="007216F2">
              <w:rPr>
                <w:color w:val="000000"/>
                <w:sz w:val="28"/>
                <w:szCs w:val="28"/>
              </w:rPr>
              <w:t xml:space="preserve"> </w:t>
            </w:r>
            <w:proofErr w:type="spellStart"/>
            <w:r w:rsidRPr="007216F2">
              <w:rPr>
                <w:color w:val="000000"/>
                <w:sz w:val="28"/>
                <w:szCs w:val="28"/>
              </w:rPr>
              <w:t>інтересами</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як </w:t>
            </w:r>
            <w:r>
              <w:rPr>
                <w:color w:val="000000"/>
                <w:sz w:val="28"/>
                <w:szCs w:val="28"/>
                <w:lang w:val="uk-UA"/>
              </w:rPr>
              <w:t xml:space="preserve">майбутніх </w:t>
            </w:r>
            <w:proofErr w:type="spellStart"/>
            <w:r w:rsidRPr="007216F2">
              <w:rPr>
                <w:color w:val="000000"/>
                <w:sz w:val="28"/>
                <w:szCs w:val="28"/>
              </w:rPr>
              <w:t>фахівців</w:t>
            </w:r>
            <w:proofErr w:type="spellEnd"/>
            <w:r w:rsidRPr="007216F2">
              <w:t> </w:t>
            </w:r>
          </w:p>
          <w:p w14:paraId="011DCB6B" w14:textId="77777777" w:rsidR="000E0DF9" w:rsidRPr="00DC0B8F" w:rsidRDefault="000E0DF9" w:rsidP="000E0DF9">
            <w:pPr>
              <w:rPr>
                <w:lang w:val="uk-UA"/>
              </w:rPr>
            </w:pP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6F116833"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09D7680D" w14:textId="77777777" w:rsidR="000E0DF9" w:rsidRPr="007216F2" w:rsidRDefault="000E0DF9" w:rsidP="000E0DF9"/>
        </w:tc>
      </w:tr>
      <w:tr w:rsidR="000E0DF9" w:rsidRPr="007216F2" w14:paraId="766234E1"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774C5CAD" w14:textId="77777777" w:rsidR="000E0DF9" w:rsidRPr="007216F2" w:rsidRDefault="000E0DF9" w:rsidP="000E0DF9">
            <w:proofErr w:type="spellStart"/>
            <w:r w:rsidRPr="007216F2">
              <w:rPr>
                <w:color w:val="000000"/>
                <w:sz w:val="28"/>
                <w:szCs w:val="28"/>
              </w:rPr>
              <w:t>Методичний</w:t>
            </w:r>
            <w:proofErr w:type="spellEnd"/>
            <w:r w:rsidRPr="007216F2">
              <w:rPr>
                <w:color w:val="000000"/>
                <w:sz w:val="28"/>
                <w:szCs w:val="28"/>
              </w:rPr>
              <w:t xml:space="preserve"> </w:t>
            </w:r>
            <w:proofErr w:type="spellStart"/>
            <w:r w:rsidRPr="007216F2">
              <w:rPr>
                <w:color w:val="000000"/>
                <w:sz w:val="28"/>
                <w:szCs w:val="28"/>
              </w:rPr>
              <w:t>рівень</w:t>
            </w:r>
            <w:proofErr w:type="spellEnd"/>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478C5CCC" w14:textId="77777777" w:rsidR="000E0DF9" w:rsidRPr="007216F2" w:rsidRDefault="000E0DF9" w:rsidP="000E0DF9">
            <w:r w:rsidRPr="007216F2">
              <w:rPr>
                <w:color w:val="000000"/>
                <w:sz w:val="28"/>
                <w:szCs w:val="28"/>
              </w:rPr>
              <w:t xml:space="preserve">1.Застосування </w:t>
            </w:r>
            <w:proofErr w:type="spellStart"/>
            <w:r w:rsidRPr="007216F2">
              <w:rPr>
                <w:color w:val="000000"/>
                <w:sz w:val="28"/>
                <w:szCs w:val="28"/>
              </w:rPr>
              <w:t>методів</w:t>
            </w:r>
            <w:proofErr w:type="spellEnd"/>
            <w:r w:rsidRPr="007216F2">
              <w:rPr>
                <w:color w:val="000000"/>
                <w:sz w:val="28"/>
                <w:szCs w:val="28"/>
              </w:rPr>
              <w:t xml:space="preserve"> і </w:t>
            </w:r>
            <w:proofErr w:type="spellStart"/>
            <w:r w:rsidRPr="007216F2">
              <w:rPr>
                <w:color w:val="000000"/>
                <w:sz w:val="28"/>
                <w:szCs w:val="28"/>
              </w:rPr>
              <w:t>прийомів</w:t>
            </w:r>
            <w:proofErr w:type="spellEnd"/>
            <w:r w:rsidRPr="007216F2">
              <w:rPr>
                <w:color w:val="000000"/>
                <w:sz w:val="28"/>
                <w:szCs w:val="28"/>
              </w:rPr>
              <w:t xml:space="preserve"> </w:t>
            </w:r>
            <w:proofErr w:type="spellStart"/>
            <w:r w:rsidRPr="007216F2">
              <w:rPr>
                <w:color w:val="000000"/>
                <w:sz w:val="28"/>
                <w:szCs w:val="28"/>
              </w:rPr>
              <w:t>активізації</w:t>
            </w:r>
            <w:proofErr w:type="spellEnd"/>
            <w:r w:rsidRPr="007216F2">
              <w:rPr>
                <w:color w:val="000000"/>
                <w:sz w:val="28"/>
                <w:szCs w:val="28"/>
              </w:rPr>
              <w:t xml:space="preserve"> </w:t>
            </w:r>
            <w:r>
              <w:rPr>
                <w:color w:val="000000"/>
                <w:sz w:val="28"/>
                <w:szCs w:val="28"/>
                <w:lang w:val="uk-UA"/>
              </w:rPr>
              <w:t>навчально-</w:t>
            </w:r>
            <w:proofErr w:type="spellStart"/>
            <w:r w:rsidRPr="007216F2">
              <w:rPr>
                <w:color w:val="000000"/>
                <w:sz w:val="28"/>
                <w:szCs w:val="28"/>
              </w:rPr>
              <w:t>пізнавальної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студентів</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6ED0D300" w14:textId="77777777" w:rsidR="000E0DF9" w:rsidRPr="007216F2" w:rsidRDefault="000E0DF9" w:rsidP="000E0DF9">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5C3B9F7C" w14:textId="77777777" w:rsidR="000E0DF9" w:rsidRPr="007216F2" w:rsidRDefault="000E0DF9" w:rsidP="000E0DF9">
            <w:r w:rsidRPr="007216F2">
              <w:t> </w:t>
            </w:r>
          </w:p>
        </w:tc>
      </w:tr>
      <w:tr w:rsidR="000E0DF9" w:rsidRPr="007216F2" w14:paraId="74C3ECD1"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939DF7"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2A1FDAE2" w14:textId="77777777" w:rsidR="000E0DF9" w:rsidRPr="007216F2" w:rsidRDefault="000E0DF9" w:rsidP="000E0DF9">
            <w:r w:rsidRPr="007216F2">
              <w:rPr>
                <w:color w:val="000000"/>
                <w:sz w:val="28"/>
                <w:szCs w:val="28"/>
              </w:rPr>
              <w:t xml:space="preserve">2.Використання </w:t>
            </w:r>
            <w:proofErr w:type="spellStart"/>
            <w:r w:rsidRPr="007216F2">
              <w:rPr>
                <w:color w:val="000000"/>
                <w:sz w:val="28"/>
                <w:szCs w:val="28"/>
              </w:rPr>
              <w:t>елементів</w:t>
            </w:r>
            <w:proofErr w:type="spellEnd"/>
            <w:r w:rsidRPr="007216F2">
              <w:rPr>
                <w:color w:val="000000"/>
                <w:sz w:val="28"/>
                <w:szCs w:val="28"/>
              </w:rPr>
              <w:t xml:space="preserve"> </w:t>
            </w:r>
            <w:proofErr w:type="spellStart"/>
            <w:r w:rsidRPr="007216F2">
              <w:rPr>
                <w:color w:val="000000"/>
                <w:sz w:val="28"/>
                <w:szCs w:val="28"/>
              </w:rPr>
              <w:t>зворотного</w:t>
            </w:r>
            <w:proofErr w:type="spellEnd"/>
            <w:r w:rsidRPr="007216F2">
              <w:rPr>
                <w:color w:val="000000"/>
                <w:sz w:val="28"/>
                <w:szCs w:val="28"/>
              </w:rPr>
              <w:t xml:space="preserve"> </w:t>
            </w:r>
            <w:proofErr w:type="spellStart"/>
            <w:r w:rsidRPr="007216F2">
              <w:rPr>
                <w:color w:val="000000"/>
                <w:sz w:val="28"/>
                <w:szCs w:val="28"/>
              </w:rPr>
              <w:t>зв’язку</w:t>
            </w:r>
            <w:proofErr w:type="spellEnd"/>
            <w:r w:rsidRPr="007216F2">
              <w:rPr>
                <w:color w:val="000000"/>
                <w:sz w:val="28"/>
                <w:szCs w:val="28"/>
              </w:rPr>
              <w:t xml:space="preserve">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31CD4E3"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241FD891" w14:textId="77777777" w:rsidR="000E0DF9" w:rsidRPr="007216F2" w:rsidRDefault="000E0DF9" w:rsidP="000E0DF9"/>
        </w:tc>
      </w:tr>
      <w:tr w:rsidR="000E0DF9" w:rsidRPr="007216F2" w14:paraId="119BAAF5"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B610C55"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7522DCD6" w14:textId="77777777" w:rsidR="000E0DF9" w:rsidRDefault="000E0DF9" w:rsidP="000E0DF9">
            <w:pPr>
              <w:jc w:val="both"/>
              <w:rPr>
                <w:lang w:val="uk-UA"/>
              </w:rPr>
            </w:pPr>
            <w:r w:rsidRPr="007216F2">
              <w:rPr>
                <w:color w:val="000000"/>
                <w:sz w:val="28"/>
                <w:szCs w:val="28"/>
              </w:rPr>
              <w:t xml:space="preserve">3.Наявність </w:t>
            </w:r>
            <w:proofErr w:type="spellStart"/>
            <w:r w:rsidRPr="007216F2">
              <w:rPr>
                <w:color w:val="000000"/>
                <w:sz w:val="28"/>
                <w:szCs w:val="28"/>
              </w:rPr>
              <w:t>міжпредметних</w:t>
            </w:r>
            <w:proofErr w:type="spellEnd"/>
            <w:r w:rsidRPr="007216F2">
              <w:rPr>
                <w:color w:val="000000"/>
                <w:sz w:val="28"/>
                <w:szCs w:val="28"/>
              </w:rPr>
              <w:t xml:space="preserve"> і </w:t>
            </w:r>
            <w:proofErr w:type="spellStart"/>
            <w:r w:rsidRPr="007216F2">
              <w:rPr>
                <w:color w:val="000000"/>
                <w:sz w:val="28"/>
                <w:szCs w:val="28"/>
              </w:rPr>
              <w:t>міжтематичних</w:t>
            </w:r>
            <w:proofErr w:type="spellEnd"/>
            <w:r w:rsidRPr="007216F2">
              <w:rPr>
                <w:color w:val="000000"/>
                <w:sz w:val="28"/>
                <w:szCs w:val="28"/>
              </w:rPr>
              <w:t xml:space="preserve"> </w:t>
            </w:r>
            <w:proofErr w:type="spellStart"/>
            <w:r w:rsidRPr="007216F2">
              <w:rPr>
                <w:color w:val="000000"/>
                <w:sz w:val="28"/>
                <w:szCs w:val="28"/>
              </w:rPr>
              <w:t>зв’язків</w:t>
            </w:r>
            <w:proofErr w:type="spellEnd"/>
            <w:r w:rsidRPr="007216F2">
              <w:rPr>
                <w:color w:val="000000"/>
                <w:sz w:val="28"/>
                <w:szCs w:val="28"/>
              </w:rPr>
              <w:t xml:space="preserve"> при </w:t>
            </w:r>
            <w:proofErr w:type="spellStart"/>
            <w:r w:rsidRPr="007216F2">
              <w:rPr>
                <w:color w:val="000000"/>
                <w:sz w:val="28"/>
                <w:szCs w:val="28"/>
              </w:rPr>
              <w:t>викладанні</w:t>
            </w:r>
            <w:proofErr w:type="spellEnd"/>
            <w:r w:rsidRPr="007216F2">
              <w:rPr>
                <w:color w:val="000000"/>
                <w:sz w:val="28"/>
                <w:szCs w:val="28"/>
              </w:rPr>
              <w:t xml:space="preserve"> </w:t>
            </w:r>
            <w:proofErr w:type="spellStart"/>
            <w:r w:rsidRPr="007216F2">
              <w:rPr>
                <w:color w:val="000000"/>
                <w:sz w:val="28"/>
                <w:szCs w:val="28"/>
              </w:rPr>
              <w:t>лекційного</w:t>
            </w:r>
            <w:proofErr w:type="spellEnd"/>
            <w:r w:rsidRPr="007216F2">
              <w:rPr>
                <w:color w:val="000000"/>
                <w:sz w:val="28"/>
                <w:szCs w:val="28"/>
              </w:rPr>
              <w:t xml:space="preserve"> </w:t>
            </w:r>
            <w:proofErr w:type="spellStart"/>
            <w:r w:rsidRPr="007216F2">
              <w:rPr>
                <w:color w:val="000000"/>
                <w:sz w:val="28"/>
                <w:szCs w:val="28"/>
              </w:rPr>
              <w:t>матеріалу</w:t>
            </w:r>
            <w:proofErr w:type="spellEnd"/>
            <w:r w:rsidRPr="007216F2">
              <w:t> </w:t>
            </w:r>
          </w:p>
          <w:p w14:paraId="557EF447" w14:textId="77777777" w:rsidR="000E0DF9" w:rsidRPr="00DC0B8F" w:rsidRDefault="000E0DF9" w:rsidP="000E0DF9">
            <w:pPr>
              <w:jc w:val="both"/>
              <w:rPr>
                <w:lang w:val="uk-UA"/>
              </w:rPr>
            </w:pP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26E2F6C"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581DFDBA" w14:textId="77777777" w:rsidR="000E0DF9" w:rsidRPr="007216F2" w:rsidRDefault="000E0DF9" w:rsidP="000E0DF9"/>
        </w:tc>
      </w:tr>
      <w:tr w:rsidR="000E0DF9" w:rsidRPr="007216F2" w14:paraId="32807DD4"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1BFA3014" w14:textId="77777777" w:rsidR="000E0DF9" w:rsidRPr="00766EFB" w:rsidRDefault="000E0DF9" w:rsidP="000E0DF9">
            <w:pPr>
              <w:rPr>
                <w:lang w:val="uk-UA"/>
              </w:rPr>
            </w:pPr>
            <w:r w:rsidRPr="007216F2">
              <w:rPr>
                <w:color w:val="000000"/>
                <w:sz w:val="28"/>
                <w:szCs w:val="28"/>
              </w:rPr>
              <w:t xml:space="preserve">Структура </w:t>
            </w:r>
            <w:proofErr w:type="spellStart"/>
            <w:r w:rsidRPr="007216F2">
              <w:rPr>
                <w:color w:val="000000"/>
                <w:sz w:val="28"/>
                <w:szCs w:val="28"/>
              </w:rPr>
              <w:t>лекці</w:t>
            </w:r>
            <w:proofErr w:type="spellEnd"/>
            <w:r>
              <w:rPr>
                <w:color w:val="000000"/>
                <w:sz w:val="28"/>
                <w:szCs w:val="28"/>
                <w:lang w:val="uk-UA"/>
              </w:rPr>
              <w:t>ї</w:t>
            </w:r>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8133625" w14:textId="77777777" w:rsidR="000E0DF9" w:rsidRPr="007216F2" w:rsidRDefault="000E0DF9" w:rsidP="000E0DF9">
            <w:r w:rsidRPr="007216F2">
              <w:rPr>
                <w:color w:val="000000"/>
                <w:sz w:val="28"/>
                <w:szCs w:val="28"/>
              </w:rPr>
              <w:t xml:space="preserve">1.Формулювання мети і </w:t>
            </w:r>
            <w:proofErr w:type="spellStart"/>
            <w:r w:rsidRPr="007216F2">
              <w:rPr>
                <w:color w:val="000000"/>
                <w:sz w:val="28"/>
                <w:szCs w:val="28"/>
              </w:rPr>
              <w:t>завдань</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44112333" w14:textId="77777777" w:rsidR="000E0DF9" w:rsidRPr="007216F2" w:rsidRDefault="000E0DF9" w:rsidP="000E0DF9">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60803BBC" w14:textId="77777777" w:rsidR="000E0DF9" w:rsidRPr="007216F2" w:rsidRDefault="000E0DF9" w:rsidP="000E0DF9">
            <w:r w:rsidRPr="007216F2">
              <w:t> </w:t>
            </w:r>
          </w:p>
        </w:tc>
      </w:tr>
      <w:tr w:rsidR="000E0DF9" w:rsidRPr="007216F2" w14:paraId="436E6B8E"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680264"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5F3057AB" w14:textId="77777777" w:rsidR="000E0DF9" w:rsidRPr="007216F2" w:rsidRDefault="000E0DF9" w:rsidP="000E0DF9">
            <w:r w:rsidRPr="007216F2">
              <w:rPr>
                <w:color w:val="000000"/>
                <w:sz w:val="28"/>
                <w:szCs w:val="28"/>
              </w:rPr>
              <w:t xml:space="preserve">2.Наявність плану </w:t>
            </w:r>
            <w:proofErr w:type="spellStart"/>
            <w:r w:rsidRPr="007216F2">
              <w:rPr>
                <w:color w:val="000000"/>
                <w:sz w:val="28"/>
                <w:szCs w:val="28"/>
              </w:rPr>
              <w:t>лекції</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CA034CE"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09169C14" w14:textId="77777777" w:rsidR="000E0DF9" w:rsidRPr="007216F2" w:rsidRDefault="000E0DF9" w:rsidP="000E0DF9"/>
        </w:tc>
      </w:tr>
      <w:tr w:rsidR="000E0DF9" w:rsidRPr="007216F2" w14:paraId="578FE3E7"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20FA94"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5239F15B" w14:textId="77777777" w:rsidR="000E0DF9" w:rsidRPr="007216F2" w:rsidRDefault="000E0DF9" w:rsidP="000E0DF9">
            <w:r w:rsidRPr="007216F2">
              <w:rPr>
                <w:color w:val="000000"/>
                <w:sz w:val="28"/>
                <w:szCs w:val="28"/>
              </w:rPr>
              <w:t xml:space="preserve">3.Наявність </w:t>
            </w:r>
            <w:proofErr w:type="spellStart"/>
            <w:r w:rsidRPr="007216F2">
              <w:rPr>
                <w:color w:val="000000"/>
                <w:sz w:val="28"/>
                <w:szCs w:val="28"/>
              </w:rPr>
              <w:t>літературних</w:t>
            </w:r>
            <w:proofErr w:type="spellEnd"/>
            <w:r w:rsidRPr="007216F2">
              <w:rPr>
                <w:color w:val="000000"/>
                <w:sz w:val="28"/>
                <w:szCs w:val="28"/>
              </w:rPr>
              <w:t xml:space="preserve"> </w:t>
            </w:r>
            <w:proofErr w:type="spellStart"/>
            <w:r w:rsidRPr="007216F2">
              <w:rPr>
                <w:color w:val="000000"/>
                <w:sz w:val="28"/>
                <w:szCs w:val="28"/>
              </w:rPr>
              <w:t>джерел</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3ED17FD"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09BDF5EB" w14:textId="77777777" w:rsidR="000E0DF9" w:rsidRPr="007216F2" w:rsidRDefault="000E0DF9" w:rsidP="000E0DF9"/>
        </w:tc>
      </w:tr>
      <w:tr w:rsidR="000E0DF9" w:rsidRPr="007216F2" w14:paraId="0AF2F4D2"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6270336"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1B316D7" w14:textId="77777777" w:rsidR="000E0DF9" w:rsidRPr="007216F2" w:rsidRDefault="000E0DF9" w:rsidP="000E0DF9">
            <w:pPr>
              <w:jc w:val="both"/>
            </w:pPr>
            <w:r w:rsidRPr="007216F2">
              <w:rPr>
                <w:color w:val="000000"/>
                <w:sz w:val="28"/>
                <w:szCs w:val="28"/>
              </w:rPr>
              <w:t xml:space="preserve">4.Чітка </w:t>
            </w:r>
            <w:proofErr w:type="spellStart"/>
            <w:r w:rsidRPr="007216F2">
              <w:rPr>
                <w:color w:val="000000"/>
                <w:sz w:val="28"/>
                <w:szCs w:val="28"/>
              </w:rPr>
              <w:t>композиційна</w:t>
            </w:r>
            <w:proofErr w:type="spellEnd"/>
            <w:r w:rsidRPr="007216F2">
              <w:rPr>
                <w:color w:val="000000"/>
                <w:sz w:val="28"/>
                <w:szCs w:val="28"/>
              </w:rPr>
              <w:t xml:space="preserve"> </w:t>
            </w:r>
            <w:proofErr w:type="spellStart"/>
            <w:proofErr w:type="gramStart"/>
            <w:r w:rsidRPr="007216F2">
              <w:rPr>
                <w:color w:val="000000"/>
                <w:sz w:val="28"/>
                <w:szCs w:val="28"/>
              </w:rPr>
              <w:t>побудова</w:t>
            </w:r>
            <w:proofErr w:type="spellEnd"/>
            <w:r w:rsidRPr="007216F2">
              <w:rPr>
                <w:color w:val="000000"/>
                <w:sz w:val="28"/>
                <w:szCs w:val="28"/>
              </w:rPr>
              <w:t>  (</w:t>
            </w:r>
            <w:proofErr w:type="spellStart"/>
            <w:proofErr w:type="gramEnd"/>
            <w:r w:rsidRPr="007216F2">
              <w:rPr>
                <w:color w:val="000000"/>
                <w:sz w:val="28"/>
                <w:szCs w:val="28"/>
              </w:rPr>
              <w:t>вступ</w:t>
            </w:r>
            <w:proofErr w:type="spellEnd"/>
            <w:r w:rsidRPr="007216F2">
              <w:rPr>
                <w:color w:val="000000"/>
                <w:sz w:val="28"/>
                <w:szCs w:val="28"/>
              </w:rPr>
              <w:t xml:space="preserve">, </w:t>
            </w:r>
            <w:proofErr w:type="spellStart"/>
            <w:r w:rsidRPr="007216F2">
              <w:rPr>
                <w:color w:val="000000"/>
                <w:sz w:val="28"/>
                <w:szCs w:val="28"/>
              </w:rPr>
              <w:t>основна</w:t>
            </w:r>
            <w:proofErr w:type="spellEnd"/>
            <w:r w:rsidRPr="007216F2">
              <w:rPr>
                <w:color w:val="000000"/>
                <w:sz w:val="28"/>
                <w:szCs w:val="28"/>
              </w:rPr>
              <w:t xml:space="preserve"> </w:t>
            </w:r>
            <w:proofErr w:type="spellStart"/>
            <w:r w:rsidRPr="007216F2">
              <w:rPr>
                <w:color w:val="000000"/>
                <w:sz w:val="28"/>
                <w:szCs w:val="28"/>
              </w:rPr>
              <w:t>частина</w:t>
            </w:r>
            <w:proofErr w:type="spellEnd"/>
            <w:r w:rsidRPr="007216F2">
              <w:rPr>
                <w:color w:val="000000"/>
                <w:sz w:val="28"/>
                <w:szCs w:val="28"/>
              </w:rPr>
              <w:t xml:space="preserve">, </w:t>
            </w:r>
            <w:r>
              <w:rPr>
                <w:color w:val="000000"/>
                <w:sz w:val="28"/>
                <w:szCs w:val="28"/>
                <w:lang w:val="uk-UA"/>
              </w:rPr>
              <w:t>узагальнення й висновки</w:t>
            </w:r>
            <w:r w:rsidRPr="007216F2">
              <w:rPr>
                <w:color w:val="000000"/>
                <w:sz w:val="28"/>
                <w:szCs w:val="28"/>
              </w:rPr>
              <w:t>)</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E802959"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05BEFCC0" w14:textId="77777777" w:rsidR="000E0DF9" w:rsidRPr="007216F2" w:rsidRDefault="000E0DF9" w:rsidP="000E0DF9"/>
        </w:tc>
      </w:tr>
      <w:tr w:rsidR="000E0DF9" w:rsidRPr="007216F2" w14:paraId="501F2730"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5A6D011"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0B88E35C" w14:textId="77777777" w:rsidR="000E0DF9" w:rsidRPr="007216F2" w:rsidRDefault="000E0DF9" w:rsidP="000E0DF9">
            <w:pPr>
              <w:jc w:val="both"/>
            </w:pPr>
            <w:r w:rsidRPr="007216F2">
              <w:rPr>
                <w:color w:val="000000"/>
                <w:sz w:val="28"/>
                <w:szCs w:val="28"/>
              </w:rPr>
              <w:t xml:space="preserve">5.Логічна </w:t>
            </w:r>
            <w:proofErr w:type="spellStart"/>
            <w:r w:rsidRPr="007216F2">
              <w:rPr>
                <w:color w:val="000000"/>
                <w:sz w:val="28"/>
                <w:szCs w:val="28"/>
              </w:rPr>
              <w:t>послідовність</w:t>
            </w:r>
            <w:proofErr w:type="spellEnd"/>
            <w:r w:rsidRPr="007216F2">
              <w:rPr>
                <w:color w:val="000000"/>
                <w:sz w:val="28"/>
                <w:szCs w:val="28"/>
              </w:rPr>
              <w:t xml:space="preserve"> і </w:t>
            </w:r>
            <w:proofErr w:type="spellStart"/>
            <w:r w:rsidRPr="007216F2">
              <w:rPr>
                <w:color w:val="000000"/>
                <w:sz w:val="28"/>
                <w:szCs w:val="28"/>
              </w:rPr>
              <w:t>взаємозв’язок</w:t>
            </w:r>
            <w:proofErr w:type="spellEnd"/>
            <w:r w:rsidRPr="007216F2">
              <w:rPr>
                <w:color w:val="000000"/>
                <w:sz w:val="28"/>
                <w:szCs w:val="28"/>
              </w:rPr>
              <w:t xml:space="preserve"> </w:t>
            </w:r>
            <w:proofErr w:type="spellStart"/>
            <w:r w:rsidRPr="007216F2">
              <w:rPr>
                <w:color w:val="000000"/>
                <w:sz w:val="28"/>
                <w:szCs w:val="28"/>
              </w:rPr>
              <w:t>окремих</w:t>
            </w:r>
            <w:proofErr w:type="spellEnd"/>
            <w:r w:rsidRPr="007216F2">
              <w:rPr>
                <w:color w:val="000000"/>
                <w:sz w:val="28"/>
                <w:szCs w:val="28"/>
              </w:rPr>
              <w:t xml:space="preserve"> </w:t>
            </w:r>
            <w:proofErr w:type="spellStart"/>
            <w:r w:rsidRPr="007216F2">
              <w:rPr>
                <w:color w:val="000000"/>
                <w:sz w:val="28"/>
                <w:szCs w:val="28"/>
              </w:rPr>
              <w:t>частин</w:t>
            </w:r>
            <w:proofErr w:type="spellEnd"/>
            <w:r w:rsidRPr="007216F2">
              <w:rPr>
                <w:color w:val="000000"/>
                <w:sz w:val="28"/>
                <w:szCs w:val="28"/>
              </w:rPr>
              <w:t xml:space="preserve"> </w:t>
            </w:r>
            <w:proofErr w:type="spellStart"/>
            <w:r w:rsidRPr="007216F2">
              <w:rPr>
                <w:color w:val="000000"/>
                <w:sz w:val="28"/>
                <w:szCs w:val="28"/>
              </w:rPr>
              <w:lastRenderedPageBreak/>
              <w:t>лекції</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D870954" w14:textId="77777777" w:rsidR="000E0DF9" w:rsidRPr="007216F2" w:rsidRDefault="000E0DF9" w:rsidP="000E0DF9">
            <w:r w:rsidRPr="007216F2">
              <w:lastRenderedPageBreak/>
              <w:t> </w:t>
            </w:r>
          </w:p>
        </w:tc>
        <w:tc>
          <w:tcPr>
            <w:tcW w:w="1392" w:type="dxa"/>
            <w:vMerge w:val="restart"/>
            <w:tcBorders>
              <w:top w:val="nil"/>
              <w:left w:val="single" w:sz="4" w:space="0" w:color="000000"/>
              <w:bottom w:val="single" w:sz="4" w:space="0" w:color="000000"/>
              <w:right w:val="single" w:sz="4" w:space="0" w:color="000000"/>
            </w:tcBorders>
            <w:vAlign w:val="center"/>
            <w:hideMark/>
          </w:tcPr>
          <w:p w14:paraId="607DAB3D" w14:textId="77777777" w:rsidR="000E0DF9" w:rsidRPr="007216F2" w:rsidRDefault="000E0DF9" w:rsidP="000E0DF9">
            <w:r w:rsidRPr="007216F2">
              <w:t> </w:t>
            </w:r>
          </w:p>
        </w:tc>
      </w:tr>
      <w:tr w:rsidR="000E0DF9" w:rsidRPr="007216F2" w14:paraId="0FC95949"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62F4915"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F139300" w14:textId="77777777" w:rsidR="000E0DF9" w:rsidRPr="007216F2" w:rsidRDefault="000E0DF9" w:rsidP="000E0DF9">
            <w:r w:rsidRPr="007216F2">
              <w:rPr>
                <w:color w:val="000000"/>
                <w:sz w:val="28"/>
                <w:szCs w:val="28"/>
              </w:rPr>
              <w:t xml:space="preserve">6.Відокремлення кожного </w:t>
            </w:r>
            <w:proofErr w:type="spellStart"/>
            <w:r w:rsidRPr="007216F2">
              <w:rPr>
                <w:color w:val="000000"/>
                <w:sz w:val="28"/>
                <w:szCs w:val="28"/>
              </w:rPr>
              <w:t>питання</w:t>
            </w:r>
            <w:proofErr w:type="spellEnd"/>
            <w:r w:rsidRPr="007216F2">
              <w:rPr>
                <w:color w:val="000000"/>
                <w:sz w:val="28"/>
                <w:szCs w:val="28"/>
              </w:rPr>
              <w:t xml:space="preserve"> плану при </w:t>
            </w:r>
            <w:proofErr w:type="spellStart"/>
            <w:proofErr w:type="gramStart"/>
            <w:r w:rsidRPr="007216F2">
              <w:rPr>
                <w:color w:val="000000"/>
                <w:sz w:val="28"/>
                <w:szCs w:val="28"/>
              </w:rPr>
              <w:t>послідовному</w:t>
            </w:r>
            <w:proofErr w:type="spellEnd"/>
            <w:r>
              <w:rPr>
                <w:color w:val="000000"/>
                <w:sz w:val="28"/>
                <w:szCs w:val="28"/>
                <w:lang w:val="uk-UA"/>
              </w:rPr>
              <w:t xml:space="preserve"> </w:t>
            </w:r>
            <w:r w:rsidRPr="007216F2">
              <w:rPr>
                <w:color w:val="000000"/>
                <w:sz w:val="28"/>
                <w:szCs w:val="28"/>
              </w:rPr>
              <w:t xml:space="preserve"> </w:t>
            </w:r>
            <w:proofErr w:type="spellStart"/>
            <w:r w:rsidRPr="007216F2">
              <w:rPr>
                <w:color w:val="000000"/>
                <w:sz w:val="28"/>
                <w:szCs w:val="28"/>
              </w:rPr>
              <w:t>викладанні</w:t>
            </w:r>
            <w:proofErr w:type="spellEnd"/>
            <w:proofErr w:type="gramEnd"/>
            <w:r w:rsidRPr="007216F2">
              <w:rPr>
                <w:color w:val="000000"/>
                <w:sz w:val="28"/>
                <w:szCs w:val="28"/>
              </w:rPr>
              <w:t xml:space="preserve"> </w:t>
            </w:r>
            <w:proofErr w:type="spellStart"/>
            <w:r w:rsidRPr="007216F2">
              <w:rPr>
                <w:color w:val="000000"/>
                <w:sz w:val="28"/>
                <w:szCs w:val="28"/>
              </w:rPr>
              <w:t>лекції</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CFB682D" w14:textId="77777777" w:rsidR="000E0DF9" w:rsidRPr="007216F2" w:rsidRDefault="000E0DF9" w:rsidP="000E0DF9">
            <w:r w:rsidRPr="007216F2">
              <w:t> </w:t>
            </w:r>
          </w:p>
        </w:tc>
        <w:tc>
          <w:tcPr>
            <w:tcW w:w="1392" w:type="dxa"/>
            <w:vMerge/>
            <w:tcBorders>
              <w:top w:val="nil"/>
              <w:left w:val="single" w:sz="4" w:space="0" w:color="000000"/>
              <w:bottom w:val="single" w:sz="4" w:space="0" w:color="000000"/>
              <w:right w:val="single" w:sz="4" w:space="0" w:color="000000"/>
            </w:tcBorders>
            <w:vAlign w:val="center"/>
            <w:hideMark/>
          </w:tcPr>
          <w:p w14:paraId="33D865E2" w14:textId="77777777" w:rsidR="000E0DF9" w:rsidRPr="007216F2" w:rsidRDefault="000E0DF9" w:rsidP="000E0DF9"/>
        </w:tc>
      </w:tr>
      <w:tr w:rsidR="000E0DF9" w:rsidRPr="007216F2" w14:paraId="7106377F"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72F241"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6C46BF2" w14:textId="77777777" w:rsidR="000E0DF9" w:rsidRPr="007216F2" w:rsidRDefault="000E0DF9" w:rsidP="000E0DF9">
            <w:r w:rsidRPr="007216F2">
              <w:rPr>
                <w:color w:val="000000"/>
                <w:sz w:val="28"/>
                <w:szCs w:val="28"/>
              </w:rPr>
              <w:t xml:space="preserve">7. </w:t>
            </w:r>
            <w:proofErr w:type="spellStart"/>
            <w:r w:rsidRPr="007216F2">
              <w:rPr>
                <w:color w:val="000000"/>
                <w:sz w:val="28"/>
                <w:szCs w:val="28"/>
              </w:rPr>
              <w:t>Виділення</w:t>
            </w:r>
            <w:proofErr w:type="spellEnd"/>
            <w:r w:rsidRPr="007216F2">
              <w:rPr>
                <w:color w:val="000000"/>
                <w:sz w:val="28"/>
                <w:szCs w:val="28"/>
              </w:rPr>
              <w:t xml:space="preserve"> </w:t>
            </w:r>
            <w:proofErr w:type="spellStart"/>
            <w:r w:rsidRPr="007216F2">
              <w:rPr>
                <w:color w:val="000000"/>
                <w:sz w:val="28"/>
                <w:szCs w:val="28"/>
              </w:rPr>
              <w:t>головних</w:t>
            </w:r>
            <w:proofErr w:type="spellEnd"/>
            <w:r w:rsidRPr="007216F2">
              <w:rPr>
                <w:color w:val="000000"/>
                <w:sz w:val="28"/>
                <w:szCs w:val="28"/>
              </w:rPr>
              <w:t xml:space="preserve"> </w:t>
            </w:r>
            <w:proofErr w:type="spellStart"/>
            <w:r w:rsidRPr="007216F2">
              <w:rPr>
                <w:color w:val="000000"/>
                <w:sz w:val="28"/>
                <w:szCs w:val="28"/>
              </w:rPr>
              <w:t>ідей</w:t>
            </w:r>
            <w:proofErr w:type="spellEnd"/>
            <w:r w:rsidRPr="007216F2">
              <w:rPr>
                <w:color w:val="000000"/>
                <w:sz w:val="28"/>
                <w:szCs w:val="28"/>
              </w:rPr>
              <w:t xml:space="preserve"> і </w:t>
            </w:r>
            <w:proofErr w:type="spellStart"/>
            <w:r w:rsidRPr="007216F2">
              <w:rPr>
                <w:color w:val="000000"/>
                <w:sz w:val="28"/>
                <w:szCs w:val="28"/>
              </w:rPr>
              <w:t>висновків</w:t>
            </w:r>
            <w:proofErr w:type="spellEnd"/>
          </w:p>
          <w:p w14:paraId="186E15EF" w14:textId="77777777" w:rsidR="000E0DF9" w:rsidRPr="007216F2" w:rsidRDefault="000E0DF9" w:rsidP="000E0DF9">
            <w:r w:rsidRPr="007216F2">
              <w:t>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24C1E55" w14:textId="77777777" w:rsidR="000E0DF9" w:rsidRPr="007216F2" w:rsidRDefault="000E0DF9" w:rsidP="000E0DF9">
            <w:r w:rsidRPr="007216F2">
              <w:t> </w:t>
            </w:r>
          </w:p>
        </w:tc>
        <w:tc>
          <w:tcPr>
            <w:tcW w:w="1392" w:type="dxa"/>
            <w:vMerge/>
            <w:tcBorders>
              <w:top w:val="nil"/>
              <w:left w:val="single" w:sz="4" w:space="0" w:color="000000"/>
              <w:bottom w:val="single" w:sz="4" w:space="0" w:color="000000"/>
              <w:right w:val="single" w:sz="4" w:space="0" w:color="000000"/>
            </w:tcBorders>
            <w:vAlign w:val="center"/>
            <w:hideMark/>
          </w:tcPr>
          <w:p w14:paraId="4D3478AC" w14:textId="77777777" w:rsidR="000E0DF9" w:rsidRPr="007216F2" w:rsidRDefault="000E0DF9" w:rsidP="000E0DF9"/>
        </w:tc>
      </w:tr>
      <w:tr w:rsidR="000E0DF9" w:rsidRPr="007216F2" w14:paraId="53CC7E13"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168BFB40" w14:textId="77777777" w:rsidR="000E0DF9" w:rsidRPr="00766EFB" w:rsidRDefault="000E0DF9" w:rsidP="000E0DF9">
            <w:pPr>
              <w:rPr>
                <w:lang w:val="uk-UA"/>
              </w:rPr>
            </w:pPr>
            <w:r w:rsidRPr="007216F2">
              <w:rPr>
                <w:color w:val="000000"/>
                <w:sz w:val="28"/>
                <w:szCs w:val="28"/>
              </w:rPr>
              <w:t xml:space="preserve">Стиль </w:t>
            </w:r>
            <w:r>
              <w:rPr>
                <w:color w:val="000000"/>
                <w:sz w:val="28"/>
                <w:szCs w:val="28"/>
                <w:lang w:val="uk-UA"/>
              </w:rPr>
              <w:t xml:space="preserve">викладу </w:t>
            </w:r>
            <w:proofErr w:type="spellStart"/>
            <w:r w:rsidRPr="007216F2">
              <w:rPr>
                <w:color w:val="000000"/>
                <w:sz w:val="28"/>
                <w:szCs w:val="28"/>
              </w:rPr>
              <w:t>лекцій</w:t>
            </w:r>
            <w:proofErr w:type="spellEnd"/>
            <w:r>
              <w:rPr>
                <w:color w:val="000000"/>
                <w:sz w:val="28"/>
                <w:szCs w:val="28"/>
                <w:lang w:val="uk-UA"/>
              </w:rPr>
              <w:t>ного матеріалу</w:t>
            </w:r>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13328053" w14:textId="77777777" w:rsidR="000E0DF9" w:rsidRPr="007216F2" w:rsidRDefault="000E0DF9" w:rsidP="000E0DF9">
            <w:r w:rsidRPr="007216F2">
              <w:rPr>
                <w:color w:val="000000"/>
                <w:sz w:val="28"/>
                <w:szCs w:val="28"/>
              </w:rPr>
              <w:t xml:space="preserve">1.Ясність, </w:t>
            </w:r>
            <w:proofErr w:type="spellStart"/>
            <w:r w:rsidRPr="007216F2">
              <w:rPr>
                <w:color w:val="000000"/>
                <w:sz w:val="28"/>
                <w:szCs w:val="28"/>
              </w:rPr>
              <w:t>чіткість</w:t>
            </w:r>
            <w:proofErr w:type="spellEnd"/>
            <w:r w:rsidRPr="007216F2">
              <w:rPr>
                <w:color w:val="000000"/>
                <w:sz w:val="28"/>
                <w:szCs w:val="28"/>
              </w:rPr>
              <w:t xml:space="preserve"> і </w:t>
            </w:r>
            <w:proofErr w:type="spellStart"/>
            <w:r w:rsidRPr="007216F2">
              <w:rPr>
                <w:color w:val="000000"/>
                <w:sz w:val="28"/>
                <w:szCs w:val="28"/>
              </w:rPr>
              <w:t>доступність</w:t>
            </w:r>
            <w:proofErr w:type="spellEnd"/>
            <w:r w:rsidRPr="007216F2">
              <w:rPr>
                <w:color w:val="000000"/>
                <w:sz w:val="28"/>
                <w:szCs w:val="28"/>
              </w:rPr>
              <w:t xml:space="preserve"> </w:t>
            </w:r>
            <w:proofErr w:type="spellStart"/>
            <w:r w:rsidRPr="007216F2">
              <w:rPr>
                <w:color w:val="000000"/>
                <w:sz w:val="28"/>
                <w:szCs w:val="28"/>
              </w:rPr>
              <w:t>викладання</w:t>
            </w:r>
            <w:proofErr w:type="spellEnd"/>
            <w:r w:rsidRPr="007216F2">
              <w:rPr>
                <w:color w:val="000000"/>
                <w:sz w:val="28"/>
                <w:szCs w:val="28"/>
              </w:rPr>
              <w:t xml:space="preserve"> думок</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3719ADD" w14:textId="77777777" w:rsidR="000E0DF9" w:rsidRPr="007216F2" w:rsidRDefault="000E0DF9" w:rsidP="000E0DF9">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084ED84C" w14:textId="77777777" w:rsidR="000E0DF9" w:rsidRPr="007216F2" w:rsidRDefault="000E0DF9" w:rsidP="000E0DF9">
            <w:r w:rsidRPr="007216F2">
              <w:t> </w:t>
            </w:r>
          </w:p>
        </w:tc>
      </w:tr>
      <w:tr w:rsidR="000E0DF9" w:rsidRPr="007216F2" w14:paraId="4F17409C"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0D8E05"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0E0E3DF8" w14:textId="77777777" w:rsidR="000E0DF9" w:rsidRPr="007216F2" w:rsidRDefault="000E0DF9" w:rsidP="000E0DF9">
            <w:r w:rsidRPr="007216F2">
              <w:rPr>
                <w:color w:val="000000"/>
                <w:sz w:val="28"/>
                <w:szCs w:val="28"/>
              </w:rPr>
              <w:t xml:space="preserve">2.Темп </w:t>
            </w:r>
            <w:proofErr w:type="spellStart"/>
            <w:r w:rsidRPr="007216F2">
              <w:rPr>
                <w:color w:val="000000"/>
                <w:sz w:val="28"/>
                <w:szCs w:val="28"/>
              </w:rPr>
              <w:t>викладання</w:t>
            </w:r>
            <w:proofErr w:type="spellEnd"/>
            <w:r w:rsidRPr="007216F2">
              <w:rPr>
                <w:color w:val="000000"/>
                <w:sz w:val="28"/>
                <w:szCs w:val="28"/>
              </w:rPr>
              <w:t xml:space="preserve"> </w:t>
            </w:r>
            <w:proofErr w:type="spellStart"/>
            <w:r w:rsidRPr="007216F2">
              <w:rPr>
                <w:color w:val="000000"/>
                <w:sz w:val="28"/>
                <w:szCs w:val="28"/>
              </w:rPr>
              <w:t>матеріалу</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36C1900"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750800E5" w14:textId="77777777" w:rsidR="000E0DF9" w:rsidRPr="007216F2" w:rsidRDefault="000E0DF9" w:rsidP="000E0DF9"/>
        </w:tc>
      </w:tr>
      <w:tr w:rsidR="000E0DF9" w:rsidRPr="007216F2" w14:paraId="5A84C7D5"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167E68"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5BFC3E89" w14:textId="77777777" w:rsidR="000E0DF9" w:rsidRPr="007216F2" w:rsidRDefault="000E0DF9" w:rsidP="000E0DF9">
            <w:r w:rsidRPr="007216F2">
              <w:rPr>
                <w:color w:val="000000"/>
                <w:sz w:val="28"/>
                <w:szCs w:val="28"/>
              </w:rPr>
              <w:t xml:space="preserve">3.Наочність </w:t>
            </w:r>
            <w:proofErr w:type="spellStart"/>
            <w:r w:rsidRPr="007216F2">
              <w:rPr>
                <w:color w:val="000000"/>
                <w:sz w:val="28"/>
                <w:szCs w:val="28"/>
              </w:rPr>
              <w:t>інформації</w:t>
            </w:r>
            <w:proofErr w:type="spellEnd"/>
            <w:r w:rsidRPr="007216F2">
              <w:rPr>
                <w:color w:val="000000"/>
                <w:sz w:val="28"/>
                <w:szCs w:val="28"/>
              </w:rPr>
              <w:t xml:space="preserve"> (</w:t>
            </w:r>
            <w:proofErr w:type="spellStart"/>
            <w:r w:rsidRPr="007216F2">
              <w:rPr>
                <w:color w:val="000000"/>
                <w:sz w:val="28"/>
                <w:szCs w:val="28"/>
              </w:rPr>
              <w:t>плакати</w:t>
            </w:r>
            <w:proofErr w:type="spellEnd"/>
            <w:r w:rsidRPr="007216F2">
              <w:rPr>
                <w:color w:val="000000"/>
                <w:sz w:val="28"/>
                <w:szCs w:val="28"/>
              </w:rPr>
              <w:t xml:space="preserve">, </w:t>
            </w:r>
            <w:proofErr w:type="spellStart"/>
            <w:r w:rsidRPr="007216F2">
              <w:rPr>
                <w:color w:val="000000"/>
                <w:sz w:val="28"/>
                <w:szCs w:val="28"/>
              </w:rPr>
              <w:t>таблиці</w:t>
            </w:r>
            <w:proofErr w:type="spellEnd"/>
            <w:r>
              <w:rPr>
                <w:color w:val="000000"/>
                <w:sz w:val="28"/>
                <w:szCs w:val="28"/>
                <w:lang w:val="uk-UA"/>
              </w:rPr>
              <w:t>, схеми, мультимедіа</w:t>
            </w:r>
            <w:r w:rsidRPr="007216F2">
              <w:rPr>
                <w:color w:val="000000"/>
                <w:sz w:val="28"/>
                <w:szCs w:val="28"/>
              </w:rPr>
              <w:t>)</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76F7F70A"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21CD42B4" w14:textId="77777777" w:rsidR="000E0DF9" w:rsidRPr="007216F2" w:rsidRDefault="000E0DF9" w:rsidP="000E0DF9"/>
        </w:tc>
      </w:tr>
      <w:tr w:rsidR="000E0DF9" w:rsidRPr="007216F2" w14:paraId="4D5C775D"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F32B6B"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35D57712" w14:textId="77777777" w:rsidR="000E0DF9" w:rsidRPr="00766EFB" w:rsidRDefault="000E0DF9" w:rsidP="000E0DF9">
            <w:pPr>
              <w:jc w:val="both"/>
              <w:rPr>
                <w:lang w:val="uk-UA"/>
              </w:rPr>
            </w:pPr>
            <w:r w:rsidRPr="007216F2">
              <w:rPr>
                <w:color w:val="000000"/>
                <w:sz w:val="28"/>
                <w:szCs w:val="28"/>
              </w:rPr>
              <w:t>4.Оптимальн</w:t>
            </w:r>
            <w:proofErr w:type="spellStart"/>
            <w:r>
              <w:rPr>
                <w:color w:val="000000"/>
                <w:sz w:val="28"/>
                <w:szCs w:val="28"/>
                <w:lang w:val="uk-UA"/>
              </w:rPr>
              <w:t>ість</w:t>
            </w:r>
            <w:proofErr w:type="spellEnd"/>
            <w:r w:rsidRPr="007216F2">
              <w:rPr>
                <w:color w:val="000000"/>
                <w:sz w:val="28"/>
                <w:szCs w:val="28"/>
              </w:rPr>
              <w:t xml:space="preserve"> </w:t>
            </w:r>
            <w:proofErr w:type="spellStart"/>
            <w:r w:rsidRPr="007216F2">
              <w:rPr>
                <w:color w:val="000000"/>
                <w:sz w:val="28"/>
                <w:szCs w:val="28"/>
              </w:rPr>
              <w:t>використання</w:t>
            </w:r>
            <w:proofErr w:type="spellEnd"/>
            <w:r w:rsidRPr="007216F2">
              <w:rPr>
                <w:color w:val="000000"/>
                <w:sz w:val="28"/>
                <w:szCs w:val="28"/>
              </w:rPr>
              <w:t xml:space="preserve"> </w:t>
            </w:r>
            <w:r>
              <w:rPr>
                <w:color w:val="000000"/>
                <w:sz w:val="28"/>
                <w:szCs w:val="28"/>
                <w:lang w:val="uk-UA"/>
              </w:rPr>
              <w:t>пояснювальних, активних та інтерактивних методів</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945C727"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64F6064C" w14:textId="77777777" w:rsidR="000E0DF9" w:rsidRPr="007216F2" w:rsidRDefault="000E0DF9" w:rsidP="000E0DF9"/>
        </w:tc>
      </w:tr>
      <w:tr w:rsidR="000E0DF9" w:rsidRPr="007216F2" w14:paraId="0D817099"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F5BF7E2"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364195C8" w14:textId="77777777" w:rsidR="000E0DF9" w:rsidRPr="007216F2" w:rsidRDefault="000E0DF9" w:rsidP="000E0DF9">
            <w:pPr>
              <w:jc w:val="both"/>
            </w:pPr>
            <w:r w:rsidRPr="007216F2">
              <w:rPr>
                <w:color w:val="000000"/>
                <w:sz w:val="28"/>
                <w:szCs w:val="28"/>
              </w:rPr>
              <w:t xml:space="preserve">5.Застосування </w:t>
            </w:r>
            <w:proofErr w:type="spellStart"/>
            <w:r w:rsidRPr="007216F2">
              <w:rPr>
                <w:color w:val="000000"/>
                <w:sz w:val="28"/>
                <w:szCs w:val="28"/>
              </w:rPr>
              <w:t>технічних</w:t>
            </w:r>
            <w:proofErr w:type="spellEnd"/>
            <w:r w:rsidRPr="007216F2">
              <w:rPr>
                <w:color w:val="000000"/>
                <w:sz w:val="28"/>
                <w:szCs w:val="28"/>
              </w:rPr>
              <w:t xml:space="preserve"> </w:t>
            </w:r>
            <w:proofErr w:type="spellStart"/>
            <w:r w:rsidRPr="007216F2">
              <w:rPr>
                <w:color w:val="000000"/>
                <w:sz w:val="28"/>
                <w:szCs w:val="28"/>
              </w:rPr>
              <w:t>засобів</w:t>
            </w:r>
            <w:proofErr w:type="spellEnd"/>
            <w:r w:rsidRPr="007216F2">
              <w:rPr>
                <w:color w:val="000000"/>
                <w:sz w:val="28"/>
                <w:szCs w:val="28"/>
              </w:rPr>
              <w:t xml:space="preserve"> </w:t>
            </w:r>
            <w:proofErr w:type="spellStart"/>
            <w:r w:rsidRPr="007216F2">
              <w:rPr>
                <w:color w:val="000000"/>
                <w:sz w:val="28"/>
                <w:szCs w:val="28"/>
              </w:rPr>
              <w:t>навчання</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D1BFD17"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05C91042" w14:textId="77777777" w:rsidR="000E0DF9" w:rsidRPr="007216F2" w:rsidRDefault="000E0DF9" w:rsidP="000E0DF9"/>
        </w:tc>
      </w:tr>
      <w:tr w:rsidR="000E0DF9" w:rsidRPr="007216F2" w14:paraId="553BA912"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9C94F09"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7AE9E19C" w14:textId="77777777" w:rsidR="000E0DF9" w:rsidRPr="007216F2" w:rsidRDefault="000E0DF9" w:rsidP="000E0DF9">
            <w:r w:rsidRPr="007216F2">
              <w:rPr>
                <w:color w:val="000000"/>
                <w:sz w:val="28"/>
                <w:szCs w:val="28"/>
              </w:rPr>
              <w:t xml:space="preserve">6.Наявність </w:t>
            </w:r>
            <w:r>
              <w:rPr>
                <w:color w:val="000000"/>
                <w:sz w:val="28"/>
                <w:szCs w:val="28"/>
                <w:lang w:val="uk-UA"/>
              </w:rPr>
              <w:t xml:space="preserve">візуального й </w:t>
            </w:r>
            <w:proofErr w:type="spellStart"/>
            <w:r w:rsidRPr="007216F2">
              <w:rPr>
                <w:color w:val="000000"/>
                <w:sz w:val="28"/>
                <w:szCs w:val="28"/>
              </w:rPr>
              <w:t>мовного</w:t>
            </w:r>
            <w:proofErr w:type="spellEnd"/>
            <w:r w:rsidRPr="007216F2">
              <w:rPr>
                <w:color w:val="000000"/>
                <w:sz w:val="28"/>
                <w:szCs w:val="28"/>
              </w:rPr>
              <w:t xml:space="preserve"> контакту з </w:t>
            </w:r>
            <w:proofErr w:type="spellStart"/>
            <w:r w:rsidRPr="007216F2">
              <w:rPr>
                <w:color w:val="000000"/>
                <w:sz w:val="28"/>
                <w:szCs w:val="28"/>
              </w:rPr>
              <w:t>аудиторією</w:t>
            </w:r>
            <w:proofErr w:type="spellEnd"/>
          </w:p>
          <w:p w14:paraId="7981199A" w14:textId="77777777" w:rsidR="000E0DF9" w:rsidRPr="007216F2" w:rsidRDefault="000E0DF9" w:rsidP="000E0DF9">
            <w:r w:rsidRPr="007216F2">
              <w:t>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68C01391"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2BBB8DCD" w14:textId="77777777" w:rsidR="000E0DF9" w:rsidRPr="007216F2" w:rsidRDefault="000E0DF9" w:rsidP="000E0DF9"/>
        </w:tc>
      </w:tr>
      <w:tr w:rsidR="000E0DF9" w:rsidRPr="007216F2" w14:paraId="70D87DD2" w14:textId="77777777" w:rsidTr="000E0DF9">
        <w:trPr>
          <w:tblCellSpacing w:w="0" w:type="dxa"/>
        </w:trPr>
        <w:tc>
          <w:tcPr>
            <w:tcW w:w="2024" w:type="dxa"/>
            <w:vMerge w:val="restart"/>
            <w:tcBorders>
              <w:top w:val="single" w:sz="4" w:space="0" w:color="000000"/>
              <w:left w:val="single" w:sz="4" w:space="0" w:color="000000"/>
              <w:bottom w:val="single" w:sz="4" w:space="0" w:color="000000"/>
              <w:right w:val="single" w:sz="4" w:space="0" w:color="000000"/>
            </w:tcBorders>
            <w:vAlign w:val="center"/>
            <w:hideMark/>
          </w:tcPr>
          <w:p w14:paraId="6CD1E8D5" w14:textId="77777777" w:rsidR="000E0DF9" w:rsidRPr="007216F2" w:rsidRDefault="000E0DF9" w:rsidP="000E0DF9">
            <w:proofErr w:type="spellStart"/>
            <w:r w:rsidRPr="007216F2">
              <w:rPr>
                <w:color w:val="000000"/>
                <w:sz w:val="28"/>
                <w:szCs w:val="28"/>
              </w:rPr>
              <w:t>Майстерність</w:t>
            </w:r>
            <w:proofErr w:type="spellEnd"/>
            <w:r w:rsidRPr="007216F2">
              <w:rPr>
                <w:color w:val="000000"/>
                <w:sz w:val="28"/>
                <w:szCs w:val="28"/>
              </w:rPr>
              <w:t xml:space="preserve"> </w:t>
            </w:r>
            <w:proofErr w:type="spellStart"/>
            <w:r w:rsidRPr="007216F2">
              <w:rPr>
                <w:color w:val="000000"/>
                <w:sz w:val="28"/>
                <w:szCs w:val="28"/>
              </w:rPr>
              <w:t>викладача</w:t>
            </w:r>
            <w:proofErr w:type="spellEnd"/>
            <w:r w:rsidRPr="007216F2">
              <w:rPr>
                <w:color w:val="000000"/>
                <w:sz w:val="28"/>
                <w:szCs w:val="28"/>
              </w:rPr>
              <w:t xml:space="preserve"> як лектора і </w:t>
            </w:r>
            <w:proofErr w:type="spellStart"/>
            <w:r w:rsidRPr="007216F2">
              <w:rPr>
                <w:color w:val="000000"/>
                <w:sz w:val="28"/>
                <w:szCs w:val="28"/>
              </w:rPr>
              <w:t>організатора</w:t>
            </w:r>
            <w:proofErr w:type="spellEnd"/>
            <w:r w:rsidRPr="007216F2">
              <w:rPr>
                <w:color w:val="000000"/>
                <w:sz w:val="28"/>
                <w:szCs w:val="28"/>
              </w:rPr>
              <w:t xml:space="preserve"> </w:t>
            </w:r>
            <w:proofErr w:type="spellStart"/>
            <w:r w:rsidRPr="007216F2">
              <w:rPr>
                <w:color w:val="000000"/>
                <w:sz w:val="28"/>
                <w:szCs w:val="28"/>
              </w:rPr>
              <w:t>дискусії</w:t>
            </w:r>
            <w:proofErr w:type="spellEnd"/>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4BDE36A7" w14:textId="77777777" w:rsidR="000E0DF9" w:rsidRPr="007216F2" w:rsidRDefault="000E0DF9" w:rsidP="000E0DF9">
            <w:pPr>
              <w:jc w:val="both"/>
            </w:pPr>
            <w:r w:rsidRPr="007216F2">
              <w:rPr>
                <w:color w:val="000000"/>
                <w:sz w:val="28"/>
                <w:szCs w:val="28"/>
              </w:rPr>
              <w:t xml:space="preserve">1.Рівень </w:t>
            </w:r>
            <w:proofErr w:type="spellStart"/>
            <w:r w:rsidRPr="007216F2">
              <w:rPr>
                <w:color w:val="000000"/>
                <w:sz w:val="28"/>
                <w:szCs w:val="28"/>
              </w:rPr>
              <w:t>вільного</w:t>
            </w:r>
            <w:proofErr w:type="spellEnd"/>
            <w:r w:rsidRPr="007216F2">
              <w:rPr>
                <w:color w:val="000000"/>
                <w:sz w:val="28"/>
                <w:szCs w:val="28"/>
              </w:rPr>
              <w:t xml:space="preserve"> </w:t>
            </w:r>
            <w:proofErr w:type="spellStart"/>
            <w:r w:rsidRPr="007216F2">
              <w:rPr>
                <w:color w:val="000000"/>
                <w:sz w:val="28"/>
                <w:szCs w:val="28"/>
              </w:rPr>
              <w:t>володіння</w:t>
            </w:r>
            <w:proofErr w:type="spellEnd"/>
            <w:r w:rsidRPr="007216F2">
              <w:rPr>
                <w:color w:val="000000"/>
                <w:sz w:val="28"/>
                <w:szCs w:val="28"/>
              </w:rPr>
              <w:t xml:space="preserve"> </w:t>
            </w:r>
            <w:proofErr w:type="spellStart"/>
            <w:r w:rsidRPr="007216F2">
              <w:rPr>
                <w:color w:val="000000"/>
                <w:sz w:val="28"/>
                <w:szCs w:val="28"/>
              </w:rPr>
              <w:t>лекційним</w:t>
            </w:r>
            <w:proofErr w:type="spellEnd"/>
            <w:r w:rsidRPr="007216F2">
              <w:rPr>
                <w:color w:val="000000"/>
                <w:sz w:val="28"/>
                <w:szCs w:val="28"/>
              </w:rPr>
              <w:t xml:space="preserve"> </w:t>
            </w:r>
            <w:proofErr w:type="spellStart"/>
            <w:r w:rsidRPr="007216F2">
              <w:rPr>
                <w:color w:val="000000"/>
                <w:sz w:val="28"/>
                <w:szCs w:val="28"/>
              </w:rPr>
              <w:t>матеріалом</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6E38780" w14:textId="77777777" w:rsidR="000E0DF9" w:rsidRPr="007216F2" w:rsidRDefault="000E0DF9" w:rsidP="000E0DF9">
            <w:r w:rsidRPr="007216F2">
              <w:t> </w:t>
            </w:r>
          </w:p>
        </w:tc>
        <w:tc>
          <w:tcPr>
            <w:tcW w:w="1392" w:type="dxa"/>
            <w:vMerge w:val="restart"/>
            <w:tcBorders>
              <w:top w:val="single" w:sz="4" w:space="0" w:color="000000"/>
              <w:left w:val="single" w:sz="4" w:space="0" w:color="000000"/>
              <w:bottom w:val="single" w:sz="4" w:space="0" w:color="000000"/>
              <w:right w:val="single" w:sz="4" w:space="0" w:color="000000"/>
            </w:tcBorders>
            <w:vAlign w:val="center"/>
            <w:hideMark/>
          </w:tcPr>
          <w:p w14:paraId="01D20362" w14:textId="77777777" w:rsidR="000E0DF9" w:rsidRPr="007216F2" w:rsidRDefault="000E0DF9" w:rsidP="000E0DF9">
            <w:r w:rsidRPr="007216F2">
              <w:t> </w:t>
            </w:r>
          </w:p>
        </w:tc>
      </w:tr>
      <w:tr w:rsidR="000E0DF9" w:rsidRPr="007216F2" w14:paraId="78CD394B"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C5FDC79"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4499F030" w14:textId="77777777" w:rsidR="000E0DF9" w:rsidRPr="007216F2" w:rsidRDefault="000E0DF9" w:rsidP="000E0DF9">
            <w:pPr>
              <w:jc w:val="both"/>
            </w:pPr>
            <w:r w:rsidRPr="007216F2">
              <w:rPr>
                <w:color w:val="000000"/>
                <w:sz w:val="28"/>
                <w:szCs w:val="28"/>
              </w:rPr>
              <w:t xml:space="preserve">2.Емоційність, культура </w:t>
            </w:r>
            <w:proofErr w:type="spellStart"/>
            <w:r w:rsidRPr="007216F2">
              <w:rPr>
                <w:color w:val="000000"/>
                <w:sz w:val="28"/>
                <w:szCs w:val="28"/>
              </w:rPr>
              <w:t>мовлення</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60A0404C"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7ECF7BCC" w14:textId="77777777" w:rsidR="000E0DF9" w:rsidRPr="007216F2" w:rsidRDefault="000E0DF9" w:rsidP="000E0DF9"/>
        </w:tc>
      </w:tr>
      <w:tr w:rsidR="000E0DF9" w:rsidRPr="007216F2" w14:paraId="528FCF0B"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1BD992"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B76A275" w14:textId="77777777" w:rsidR="000E0DF9" w:rsidRPr="00B13467" w:rsidRDefault="000E0DF9" w:rsidP="000E0DF9">
            <w:pPr>
              <w:jc w:val="both"/>
              <w:rPr>
                <w:lang w:val="uk-UA"/>
              </w:rPr>
            </w:pPr>
            <w:r w:rsidRPr="007216F2">
              <w:rPr>
                <w:color w:val="000000"/>
                <w:sz w:val="28"/>
                <w:szCs w:val="28"/>
              </w:rPr>
              <w:t xml:space="preserve">3.Зовнішній </w:t>
            </w:r>
            <w:proofErr w:type="spellStart"/>
            <w:r w:rsidRPr="007216F2">
              <w:rPr>
                <w:color w:val="000000"/>
                <w:sz w:val="28"/>
                <w:szCs w:val="28"/>
              </w:rPr>
              <w:t>вигляд</w:t>
            </w:r>
            <w:proofErr w:type="spellEnd"/>
            <w:r>
              <w:rPr>
                <w:color w:val="000000"/>
                <w:sz w:val="28"/>
                <w:szCs w:val="28"/>
                <w:lang w:val="uk-UA"/>
              </w:rPr>
              <w:t xml:space="preserve"> та імідж</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41435C6A"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503D165D" w14:textId="77777777" w:rsidR="000E0DF9" w:rsidRPr="007216F2" w:rsidRDefault="000E0DF9" w:rsidP="000E0DF9"/>
        </w:tc>
      </w:tr>
      <w:tr w:rsidR="000E0DF9" w:rsidRPr="007216F2" w14:paraId="315D23DE"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206A9FE"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04B45CAE" w14:textId="77777777" w:rsidR="000E0DF9" w:rsidRPr="007216F2" w:rsidRDefault="000E0DF9" w:rsidP="000E0DF9">
            <w:pPr>
              <w:jc w:val="both"/>
            </w:pPr>
            <w:r w:rsidRPr="007216F2">
              <w:rPr>
                <w:color w:val="000000"/>
                <w:sz w:val="28"/>
                <w:szCs w:val="28"/>
              </w:rPr>
              <w:t xml:space="preserve">4.Поважне і </w:t>
            </w:r>
            <w:proofErr w:type="spellStart"/>
            <w:r w:rsidRPr="007216F2">
              <w:rPr>
                <w:color w:val="000000"/>
                <w:sz w:val="28"/>
                <w:szCs w:val="28"/>
              </w:rPr>
              <w:t>тактовне</w:t>
            </w:r>
            <w:proofErr w:type="spellEnd"/>
            <w:r w:rsidRPr="007216F2">
              <w:rPr>
                <w:color w:val="000000"/>
                <w:sz w:val="28"/>
                <w:szCs w:val="28"/>
              </w:rPr>
              <w:t xml:space="preserve"> </w:t>
            </w:r>
            <w:proofErr w:type="spellStart"/>
            <w:r w:rsidRPr="007216F2">
              <w:rPr>
                <w:color w:val="000000"/>
                <w:sz w:val="28"/>
                <w:szCs w:val="28"/>
              </w:rPr>
              <w:t>ставлення</w:t>
            </w:r>
            <w:proofErr w:type="spellEnd"/>
            <w:r w:rsidRPr="007216F2">
              <w:rPr>
                <w:color w:val="000000"/>
                <w:sz w:val="28"/>
                <w:szCs w:val="28"/>
              </w:rPr>
              <w:t xml:space="preserve"> до </w:t>
            </w:r>
            <w:proofErr w:type="spellStart"/>
            <w:r w:rsidRPr="007216F2">
              <w:rPr>
                <w:color w:val="000000"/>
                <w:sz w:val="28"/>
                <w:szCs w:val="28"/>
              </w:rPr>
              <w:t>студентів</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65425CD"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353AF1DB" w14:textId="77777777" w:rsidR="000E0DF9" w:rsidRPr="007216F2" w:rsidRDefault="000E0DF9" w:rsidP="000E0DF9"/>
        </w:tc>
      </w:tr>
      <w:tr w:rsidR="000E0DF9" w:rsidRPr="007216F2" w14:paraId="43FA36D0" w14:textId="77777777" w:rsidTr="000E0DF9">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35D629" w14:textId="77777777" w:rsidR="000E0DF9" w:rsidRPr="007216F2" w:rsidRDefault="000E0DF9" w:rsidP="000E0DF9"/>
        </w:tc>
        <w:tc>
          <w:tcPr>
            <w:tcW w:w="4615" w:type="dxa"/>
            <w:tcBorders>
              <w:top w:val="single" w:sz="4" w:space="0" w:color="000000"/>
              <w:left w:val="single" w:sz="4" w:space="0" w:color="000000"/>
              <w:bottom w:val="single" w:sz="4" w:space="0" w:color="000000"/>
              <w:right w:val="single" w:sz="4" w:space="0" w:color="000000"/>
            </w:tcBorders>
            <w:vAlign w:val="center"/>
            <w:hideMark/>
          </w:tcPr>
          <w:p w14:paraId="7565CCEA" w14:textId="77777777" w:rsidR="000E0DF9" w:rsidRPr="007216F2" w:rsidRDefault="000E0DF9" w:rsidP="000E0DF9">
            <w:pPr>
              <w:jc w:val="both"/>
            </w:pPr>
            <w:r>
              <w:rPr>
                <w:color w:val="000000"/>
                <w:sz w:val="28"/>
                <w:szCs w:val="28"/>
              </w:rPr>
              <w:t>5.</w:t>
            </w:r>
            <w:r w:rsidRPr="007216F2">
              <w:rPr>
                <w:color w:val="000000"/>
                <w:sz w:val="28"/>
                <w:szCs w:val="28"/>
              </w:rPr>
              <w:t xml:space="preserve">Уміння </w:t>
            </w:r>
            <w:proofErr w:type="spellStart"/>
            <w:r w:rsidRPr="007216F2">
              <w:rPr>
                <w:color w:val="000000"/>
                <w:sz w:val="28"/>
                <w:szCs w:val="28"/>
              </w:rPr>
              <w:t>зняти</w:t>
            </w:r>
            <w:proofErr w:type="spellEnd"/>
            <w:r w:rsidRPr="007216F2">
              <w:rPr>
                <w:color w:val="000000"/>
                <w:sz w:val="28"/>
                <w:szCs w:val="28"/>
              </w:rPr>
              <w:t xml:space="preserve"> </w:t>
            </w:r>
            <w:proofErr w:type="spellStart"/>
            <w:r w:rsidRPr="007216F2">
              <w:rPr>
                <w:color w:val="000000"/>
                <w:sz w:val="28"/>
                <w:szCs w:val="28"/>
              </w:rPr>
              <w:t>напруження</w:t>
            </w:r>
            <w:proofErr w:type="spellEnd"/>
            <w:r w:rsidRPr="007216F2">
              <w:rPr>
                <w:color w:val="000000"/>
                <w:sz w:val="28"/>
                <w:szCs w:val="28"/>
              </w:rPr>
              <w:t xml:space="preserve"> і </w:t>
            </w:r>
            <w:proofErr w:type="spellStart"/>
            <w:r w:rsidRPr="007216F2">
              <w:rPr>
                <w:color w:val="000000"/>
                <w:sz w:val="28"/>
                <w:szCs w:val="28"/>
              </w:rPr>
              <w:t>втому</w:t>
            </w:r>
            <w:proofErr w:type="spellEnd"/>
            <w:r w:rsidRPr="007216F2">
              <w:rPr>
                <w:color w:val="000000"/>
                <w:sz w:val="28"/>
                <w:szCs w:val="28"/>
              </w:rPr>
              <w:t xml:space="preserve"> </w:t>
            </w:r>
            <w:proofErr w:type="spellStart"/>
            <w:r w:rsidRPr="007216F2">
              <w:rPr>
                <w:color w:val="000000"/>
                <w:sz w:val="28"/>
                <w:szCs w:val="28"/>
              </w:rPr>
              <w:t>аудиторії</w:t>
            </w:r>
            <w:proofErr w:type="spellEnd"/>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D732E08" w14:textId="77777777" w:rsidR="000E0DF9" w:rsidRPr="007216F2" w:rsidRDefault="000E0DF9" w:rsidP="000E0DF9">
            <w:r w:rsidRPr="007216F2">
              <w:t> </w:t>
            </w:r>
          </w:p>
        </w:tc>
        <w:tc>
          <w:tcPr>
            <w:tcW w:w="1392" w:type="dxa"/>
            <w:vMerge/>
            <w:tcBorders>
              <w:top w:val="single" w:sz="4" w:space="0" w:color="000000"/>
              <w:left w:val="single" w:sz="4" w:space="0" w:color="000000"/>
              <w:bottom w:val="single" w:sz="4" w:space="0" w:color="000000"/>
              <w:right w:val="single" w:sz="4" w:space="0" w:color="000000"/>
            </w:tcBorders>
            <w:vAlign w:val="center"/>
            <w:hideMark/>
          </w:tcPr>
          <w:p w14:paraId="26B9E105" w14:textId="77777777" w:rsidR="000E0DF9" w:rsidRPr="007216F2" w:rsidRDefault="000E0DF9" w:rsidP="000E0DF9"/>
        </w:tc>
      </w:tr>
      <w:tr w:rsidR="000E0DF9" w:rsidRPr="007216F2" w14:paraId="002C7B4E" w14:textId="77777777" w:rsidTr="000E0DF9">
        <w:trPr>
          <w:tblCellSpacing w:w="0" w:type="dxa"/>
        </w:trPr>
        <w:tc>
          <w:tcPr>
            <w:tcW w:w="2024" w:type="dxa"/>
            <w:tcBorders>
              <w:top w:val="single" w:sz="4" w:space="0" w:color="000000"/>
              <w:left w:val="single" w:sz="4" w:space="0" w:color="000000"/>
              <w:bottom w:val="single" w:sz="4" w:space="0" w:color="000000"/>
              <w:right w:val="single" w:sz="4" w:space="0" w:color="000000"/>
            </w:tcBorders>
            <w:vAlign w:val="center"/>
            <w:hideMark/>
          </w:tcPr>
          <w:p w14:paraId="711593AA" w14:textId="77777777" w:rsidR="000E0DF9" w:rsidRPr="007216F2" w:rsidRDefault="000E0DF9" w:rsidP="000E0DF9">
            <w:r w:rsidRPr="007216F2">
              <w:rPr>
                <w:color w:val="000000"/>
                <w:sz w:val="28"/>
                <w:szCs w:val="28"/>
              </w:rPr>
              <w:t>Про</w:t>
            </w:r>
            <w:proofErr w:type="spellStart"/>
            <w:r>
              <w:rPr>
                <w:color w:val="000000"/>
                <w:sz w:val="28"/>
                <w:szCs w:val="28"/>
                <w:lang w:val="uk-UA"/>
              </w:rPr>
              <w:t>відні</w:t>
            </w:r>
            <w:proofErr w:type="spellEnd"/>
            <w:r>
              <w:rPr>
                <w:color w:val="000000"/>
                <w:sz w:val="28"/>
                <w:szCs w:val="28"/>
                <w:lang w:val="uk-UA"/>
              </w:rPr>
              <w:t xml:space="preserve"> індивідуально-про</w:t>
            </w:r>
            <w:proofErr w:type="spellStart"/>
            <w:r w:rsidRPr="007216F2">
              <w:rPr>
                <w:color w:val="000000"/>
                <w:sz w:val="28"/>
                <w:szCs w:val="28"/>
              </w:rPr>
              <w:t>фесійні</w:t>
            </w:r>
            <w:proofErr w:type="spellEnd"/>
            <w:r w:rsidRPr="007216F2">
              <w:rPr>
                <w:color w:val="000000"/>
                <w:sz w:val="28"/>
                <w:szCs w:val="28"/>
              </w:rPr>
              <w:t xml:space="preserve"> </w:t>
            </w:r>
            <w:proofErr w:type="spellStart"/>
            <w:r w:rsidRPr="007216F2">
              <w:rPr>
                <w:color w:val="000000"/>
                <w:sz w:val="28"/>
                <w:szCs w:val="28"/>
              </w:rPr>
              <w:t>якості</w:t>
            </w:r>
            <w:proofErr w:type="spellEnd"/>
            <w:r>
              <w:rPr>
                <w:color w:val="000000"/>
                <w:sz w:val="28"/>
                <w:szCs w:val="28"/>
                <w:lang w:val="uk-UA"/>
              </w:rPr>
              <w:t xml:space="preserve"> </w:t>
            </w:r>
            <w:proofErr w:type="spellStart"/>
            <w:r w:rsidRPr="007216F2">
              <w:rPr>
                <w:color w:val="000000"/>
                <w:sz w:val="28"/>
                <w:szCs w:val="28"/>
              </w:rPr>
              <w:t>викладача</w:t>
            </w:r>
            <w:proofErr w:type="spellEnd"/>
            <w:r w:rsidRPr="007216F2">
              <w:t>  </w:t>
            </w:r>
          </w:p>
        </w:tc>
        <w:tc>
          <w:tcPr>
            <w:tcW w:w="4615" w:type="dxa"/>
            <w:tcBorders>
              <w:top w:val="single" w:sz="4" w:space="0" w:color="000000"/>
              <w:left w:val="single" w:sz="4" w:space="0" w:color="000000"/>
              <w:bottom w:val="single" w:sz="4" w:space="0" w:color="000000"/>
              <w:right w:val="single" w:sz="4" w:space="0" w:color="000000"/>
            </w:tcBorders>
            <w:vAlign w:val="center"/>
            <w:hideMark/>
          </w:tcPr>
          <w:p w14:paraId="63CED33F" w14:textId="77777777" w:rsidR="000E0DF9" w:rsidRPr="007216F2" w:rsidRDefault="000E0DF9" w:rsidP="000E0DF9">
            <w:r w:rsidRPr="007216F2">
              <w:t> </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08B06B5" w14:textId="77777777" w:rsidR="000E0DF9" w:rsidRPr="007216F2" w:rsidRDefault="000E0DF9" w:rsidP="000E0DF9">
            <w:r w:rsidRPr="007216F2">
              <w:t> </w:t>
            </w:r>
          </w:p>
        </w:tc>
        <w:tc>
          <w:tcPr>
            <w:tcW w:w="1392" w:type="dxa"/>
            <w:tcBorders>
              <w:top w:val="single" w:sz="4" w:space="0" w:color="000000"/>
              <w:left w:val="single" w:sz="4" w:space="0" w:color="000000"/>
              <w:bottom w:val="single" w:sz="4" w:space="0" w:color="000000"/>
              <w:right w:val="single" w:sz="4" w:space="0" w:color="000000"/>
            </w:tcBorders>
            <w:vAlign w:val="center"/>
            <w:hideMark/>
          </w:tcPr>
          <w:p w14:paraId="408D1A08" w14:textId="77777777" w:rsidR="000E0DF9" w:rsidRPr="007216F2" w:rsidRDefault="000E0DF9" w:rsidP="000E0DF9">
            <w:r w:rsidRPr="007216F2">
              <w:t> </w:t>
            </w:r>
          </w:p>
        </w:tc>
      </w:tr>
    </w:tbl>
    <w:p w14:paraId="4582FD02" w14:textId="77777777" w:rsidR="000E0DF9" w:rsidRDefault="000E0DF9" w:rsidP="000E0DF9">
      <w:pPr>
        <w:rPr>
          <w:color w:val="000000"/>
          <w:lang w:val="uk-UA"/>
        </w:rPr>
      </w:pPr>
    </w:p>
    <w:p w14:paraId="4D310CDF" w14:textId="77777777" w:rsidR="000E0DF9" w:rsidRPr="007216F2" w:rsidRDefault="000E0DF9" w:rsidP="000E0DF9">
      <w:proofErr w:type="spellStart"/>
      <w:r w:rsidRPr="00DC0B8F">
        <w:rPr>
          <w:color w:val="000000"/>
          <w:sz w:val="28"/>
          <w:szCs w:val="28"/>
        </w:rPr>
        <w:t>Висновок</w:t>
      </w:r>
      <w:proofErr w:type="spellEnd"/>
      <w:r w:rsidRPr="00DC0B8F">
        <w:rPr>
          <w:color w:val="000000"/>
          <w:sz w:val="28"/>
          <w:szCs w:val="28"/>
        </w:rPr>
        <w:t>:</w:t>
      </w:r>
      <w:r w:rsidRPr="007216F2">
        <w:rPr>
          <w:color w:val="000000"/>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C79263" w14:textId="77777777" w:rsidR="000E0DF9" w:rsidRPr="007216F2" w:rsidRDefault="000E0DF9" w:rsidP="000E0DF9">
      <w:pPr>
        <w:jc w:val="center"/>
      </w:pPr>
      <w:r>
        <w:rPr>
          <w:b/>
          <w:bCs/>
          <w:color w:val="000000"/>
          <w:sz w:val="28"/>
          <w:szCs w:val="28"/>
          <w:lang w:val="uk-UA"/>
        </w:rPr>
        <w:t>2.1.6.</w:t>
      </w:r>
      <w:r w:rsidRPr="007216F2">
        <w:rPr>
          <w:b/>
          <w:bCs/>
          <w:color w:val="000000"/>
          <w:sz w:val="28"/>
          <w:szCs w:val="28"/>
        </w:rPr>
        <w:t xml:space="preserve"> Карта </w:t>
      </w:r>
      <w:proofErr w:type="spellStart"/>
      <w:r w:rsidRPr="007216F2">
        <w:rPr>
          <w:b/>
          <w:bCs/>
          <w:color w:val="000000"/>
          <w:sz w:val="28"/>
          <w:szCs w:val="28"/>
        </w:rPr>
        <w:t>оцінювання</w:t>
      </w:r>
      <w:proofErr w:type="spellEnd"/>
      <w:r>
        <w:rPr>
          <w:b/>
          <w:bCs/>
          <w:color w:val="000000"/>
          <w:sz w:val="28"/>
          <w:szCs w:val="28"/>
        </w:rPr>
        <w:t xml:space="preserve"> </w:t>
      </w:r>
      <w:proofErr w:type="spellStart"/>
      <w:r>
        <w:rPr>
          <w:b/>
          <w:bCs/>
          <w:color w:val="000000"/>
          <w:sz w:val="28"/>
          <w:szCs w:val="28"/>
        </w:rPr>
        <w:t>якості</w:t>
      </w:r>
      <w:proofErr w:type="spellEnd"/>
      <w:r>
        <w:rPr>
          <w:b/>
          <w:bCs/>
          <w:color w:val="000000"/>
          <w:sz w:val="28"/>
          <w:szCs w:val="28"/>
        </w:rPr>
        <w:t xml:space="preserve"> </w:t>
      </w:r>
      <w:proofErr w:type="spellStart"/>
      <w:r>
        <w:rPr>
          <w:b/>
          <w:bCs/>
          <w:color w:val="000000"/>
          <w:sz w:val="28"/>
          <w:szCs w:val="28"/>
        </w:rPr>
        <w:t>проведення</w:t>
      </w:r>
      <w:proofErr w:type="spellEnd"/>
      <w:r>
        <w:rPr>
          <w:b/>
          <w:bCs/>
          <w:color w:val="000000"/>
          <w:sz w:val="28"/>
          <w:szCs w:val="28"/>
        </w:rPr>
        <w:t xml:space="preserve"> практичного </w:t>
      </w:r>
      <w:r>
        <w:rPr>
          <w:b/>
          <w:bCs/>
          <w:color w:val="000000"/>
          <w:sz w:val="28"/>
          <w:szCs w:val="28"/>
          <w:lang w:val="uk-UA"/>
        </w:rPr>
        <w:t>/</w:t>
      </w:r>
      <w:proofErr w:type="spellStart"/>
      <w:r>
        <w:rPr>
          <w:b/>
          <w:bCs/>
          <w:color w:val="000000"/>
          <w:sz w:val="28"/>
          <w:szCs w:val="28"/>
        </w:rPr>
        <w:t>семінарського</w:t>
      </w:r>
      <w:proofErr w:type="spellEnd"/>
      <w:r w:rsidRPr="007216F2">
        <w:rPr>
          <w:b/>
          <w:bCs/>
          <w:color w:val="000000"/>
          <w:sz w:val="28"/>
          <w:szCs w:val="28"/>
        </w:rPr>
        <w:t xml:space="preserve"> </w:t>
      </w:r>
      <w:proofErr w:type="spellStart"/>
      <w:r w:rsidRPr="007216F2">
        <w:rPr>
          <w:b/>
          <w:bCs/>
          <w:color w:val="000000"/>
          <w:sz w:val="28"/>
          <w:szCs w:val="28"/>
        </w:rPr>
        <w:t>заняття</w:t>
      </w:r>
      <w:proofErr w:type="spellEnd"/>
    </w:p>
    <w:p w14:paraId="1C47D5D4" w14:textId="77777777" w:rsidR="000E0DF9" w:rsidRPr="007216F2" w:rsidRDefault="000E0DF9" w:rsidP="000E0DF9">
      <w:r w:rsidRPr="007216F2">
        <w:rPr>
          <w:color w:val="000000"/>
        </w:rPr>
        <w:t>Кафедра______________________________________________________________________</w:t>
      </w:r>
    </w:p>
    <w:p w14:paraId="0AE2F538" w14:textId="77777777" w:rsidR="000E0DF9" w:rsidRPr="007216F2" w:rsidRDefault="000E0DF9" w:rsidP="000E0DF9">
      <w:r w:rsidRPr="007216F2">
        <w:rPr>
          <w:color w:val="000000"/>
        </w:rPr>
        <w:lastRenderedPageBreak/>
        <w:t>Викладач_____________________________________________________________________</w:t>
      </w:r>
    </w:p>
    <w:p w14:paraId="3FE61898" w14:textId="77777777" w:rsidR="000E0DF9" w:rsidRPr="007216F2" w:rsidRDefault="000E0DF9" w:rsidP="000E0DF9">
      <w:proofErr w:type="spellStart"/>
      <w:r w:rsidRPr="007216F2">
        <w:rPr>
          <w:color w:val="000000"/>
        </w:rPr>
        <w:t>Навчальна</w:t>
      </w:r>
      <w:proofErr w:type="spellEnd"/>
      <w:r w:rsidRPr="007216F2">
        <w:rPr>
          <w:color w:val="000000"/>
        </w:rPr>
        <w:t xml:space="preserve"> дисципліна__________________________________________________________</w:t>
      </w:r>
    </w:p>
    <w:p w14:paraId="794A6259" w14:textId="77777777" w:rsidR="000E0DF9" w:rsidRPr="007216F2" w:rsidRDefault="000E0DF9" w:rsidP="000E0DF9">
      <w:r w:rsidRPr="007216F2">
        <w:rPr>
          <w:color w:val="000000"/>
        </w:rPr>
        <w:t>Тема заняття__________________________________________________________________</w:t>
      </w:r>
    </w:p>
    <w:p w14:paraId="35ABD616" w14:textId="77777777" w:rsidR="000E0DF9" w:rsidRPr="007216F2" w:rsidRDefault="000E0DF9" w:rsidP="000E0DF9">
      <w:r w:rsidRPr="007216F2">
        <w:t> </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9"/>
        <w:gridCol w:w="4669"/>
        <w:gridCol w:w="1976"/>
        <w:gridCol w:w="1410"/>
      </w:tblGrid>
      <w:tr w:rsidR="000E0DF9" w:rsidRPr="007216F2" w14:paraId="2FEA74C6"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1C40D73F" w14:textId="77777777" w:rsidR="000E0DF9" w:rsidRPr="007216F2" w:rsidRDefault="000E0DF9" w:rsidP="000E0DF9">
            <w:pPr>
              <w:jc w:val="center"/>
            </w:pPr>
            <w:proofErr w:type="spellStart"/>
            <w:r w:rsidRPr="007216F2">
              <w:rPr>
                <w:b/>
                <w:bCs/>
                <w:color w:val="000000"/>
              </w:rPr>
              <w:t>Критерії</w:t>
            </w:r>
            <w:proofErr w:type="spellEnd"/>
            <w:r w:rsidRPr="007216F2">
              <w:rPr>
                <w:b/>
                <w:bCs/>
                <w:color w:val="000000"/>
              </w:rPr>
              <w:t xml:space="preserve"> </w:t>
            </w:r>
            <w:proofErr w:type="spellStart"/>
            <w:r w:rsidRPr="007216F2">
              <w:rPr>
                <w:b/>
                <w:bCs/>
                <w:color w:val="000000"/>
              </w:rPr>
              <w:t>оцінювання</w:t>
            </w:r>
            <w:proofErr w:type="spellEnd"/>
          </w:p>
        </w:tc>
        <w:tc>
          <w:tcPr>
            <w:tcW w:w="4669" w:type="dxa"/>
            <w:vMerge w:val="restart"/>
            <w:tcBorders>
              <w:top w:val="single" w:sz="4" w:space="0" w:color="000000"/>
              <w:left w:val="single" w:sz="4" w:space="0" w:color="000000"/>
              <w:bottom w:val="single" w:sz="4" w:space="0" w:color="000000"/>
              <w:right w:val="single" w:sz="4" w:space="0" w:color="000000"/>
            </w:tcBorders>
            <w:vAlign w:val="center"/>
            <w:hideMark/>
          </w:tcPr>
          <w:p w14:paraId="7E8E49C6" w14:textId="77777777" w:rsidR="000E0DF9" w:rsidRPr="007216F2" w:rsidRDefault="000E0DF9" w:rsidP="000E0DF9">
            <w:pPr>
              <w:jc w:val="center"/>
            </w:pPr>
            <w:proofErr w:type="spellStart"/>
            <w:r w:rsidRPr="007216F2">
              <w:rPr>
                <w:b/>
                <w:bCs/>
                <w:color w:val="000000"/>
              </w:rPr>
              <w:t>Зміст</w:t>
            </w:r>
            <w:proofErr w:type="spellEnd"/>
            <w:r w:rsidRPr="007216F2">
              <w:rPr>
                <w:b/>
                <w:bCs/>
                <w:color w:val="000000"/>
              </w:rPr>
              <w:t xml:space="preserve"> </w:t>
            </w:r>
            <w:proofErr w:type="spellStart"/>
            <w:r w:rsidRPr="007216F2">
              <w:rPr>
                <w:b/>
                <w:bCs/>
                <w:color w:val="000000"/>
              </w:rPr>
              <w:t>критерію</w:t>
            </w:r>
            <w:proofErr w:type="spellEnd"/>
          </w:p>
        </w:tc>
        <w:tc>
          <w:tcPr>
            <w:tcW w:w="3386" w:type="dxa"/>
            <w:gridSpan w:val="2"/>
            <w:tcBorders>
              <w:top w:val="single" w:sz="4" w:space="0" w:color="000000"/>
              <w:left w:val="single" w:sz="4" w:space="0" w:color="000000"/>
              <w:bottom w:val="single" w:sz="4" w:space="0" w:color="000000"/>
              <w:right w:val="single" w:sz="4" w:space="0" w:color="000000"/>
            </w:tcBorders>
            <w:vAlign w:val="center"/>
            <w:hideMark/>
          </w:tcPr>
          <w:p w14:paraId="33B1327B" w14:textId="77777777" w:rsidR="000E0DF9" w:rsidRPr="007216F2" w:rsidRDefault="000E0DF9" w:rsidP="000E0DF9">
            <w:pPr>
              <w:jc w:val="center"/>
            </w:pPr>
            <w:proofErr w:type="spellStart"/>
            <w:r w:rsidRPr="007216F2">
              <w:rPr>
                <w:b/>
                <w:bCs/>
                <w:color w:val="000000"/>
              </w:rPr>
              <w:t>Оцінка</w:t>
            </w:r>
            <w:proofErr w:type="spellEnd"/>
          </w:p>
        </w:tc>
      </w:tr>
      <w:tr w:rsidR="000E0DF9" w:rsidRPr="007216F2" w14:paraId="3E923A54"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508E8C79" w14:textId="77777777" w:rsidR="000E0DF9" w:rsidRPr="007216F2" w:rsidRDefault="000E0DF9" w:rsidP="000E0DF9"/>
        </w:tc>
        <w:tc>
          <w:tcPr>
            <w:tcW w:w="4669" w:type="dxa"/>
            <w:vMerge/>
            <w:tcBorders>
              <w:top w:val="single" w:sz="4" w:space="0" w:color="000000"/>
              <w:left w:val="single" w:sz="4" w:space="0" w:color="000000"/>
              <w:bottom w:val="single" w:sz="4" w:space="0" w:color="000000"/>
              <w:right w:val="single" w:sz="4" w:space="0" w:color="000000"/>
            </w:tcBorders>
            <w:vAlign w:val="center"/>
            <w:hideMark/>
          </w:tcPr>
          <w:p w14:paraId="07AFCECF" w14:textId="77777777" w:rsidR="000E0DF9" w:rsidRPr="007216F2" w:rsidRDefault="000E0DF9" w:rsidP="000E0DF9"/>
        </w:tc>
        <w:tc>
          <w:tcPr>
            <w:tcW w:w="1976" w:type="dxa"/>
            <w:tcBorders>
              <w:top w:val="single" w:sz="4" w:space="0" w:color="000000"/>
              <w:left w:val="single" w:sz="4" w:space="0" w:color="000000"/>
              <w:bottom w:val="single" w:sz="4" w:space="0" w:color="000000"/>
              <w:right w:val="single" w:sz="4" w:space="0" w:color="000000"/>
            </w:tcBorders>
            <w:vAlign w:val="center"/>
            <w:hideMark/>
          </w:tcPr>
          <w:p w14:paraId="7E9D8E4C" w14:textId="77777777" w:rsidR="000E0DF9" w:rsidRPr="007216F2" w:rsidRDefault="000E0DF9" w:rsidP="000E0DF9">
            <w:pPr>
              <w:jc w:val="center"/>
            </w:pPr>
            <w:proofErr w:type="spellStart"/>
            <w:r w:rsidRPr="007216F2">
              <w:rPr>
                <w:b/>
                <w:bCs/>
                <w:color w:val="000000"/>
              </w:rPr>
              <w:t>критеріальна</w:t>
            </w:r>
            <w:proofErr w:type="spellEnd"/>
          </w:p>
        </w:tc>
        <w:tc>
          <w:tcPr>
            <w:tcW w:w="1410" w:type="dxa"/>
            <w:tcBorders>
              <w:top w:val="single" w:sz="4" w:space="0" w:color="000000"/>
              <w:left w:val="single" w:sz="4" w:space="0" w:color="000000"/>
              <w:bottom w:val="single" w:sz="4" w:space="0" w:color="000000"/>
              <w:right w:val="single" w:sz="4" w:space="0" w:color="000000"/>
            </w:tcBorders>
            <w:vAlign w:val="center"/>
            <w:hideMark/>
          </w:tcPr>
          <w:p w14:paraId="7D68F52A" w14:textId="77777777" w:rsidR="000E0DF9" w:rsidRPr="007216F2" w:rsidRDefault="000E0DF9" w:rsidP="000E0DF9">
            <w:pPr>
              <w:jc w:val="center"/>
            </w:pPr>
            <w:proofErr w:type="spellStart"/>
            <w:r w:rsidRPr="007216F2">
              <w:rPr>
                <w:b/>
                <w:bCs/>
                <w:color w:val="000000"/>
              </w:rPr>
              <w:t>загальна</w:t>
            </w:r>
            <w:proofErr w:type="spellEnd"/>
          </w:p>
        </w:tc>
      </w:tr>
      <w:tr w:rsidR="000E0DF9" w:rsidRPr="007216F2" w14:paraId="3F1CFE42"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0AD47BEA" w14:textId="77777777" w:rsidR="000E0DF9" w:rsidRPr="007216F2" w:rsidRDefault="000E0DF9" w:rsidP="000E0DF9">
            <w:proofErr w:type="spellStart"/>
            <w:r w:rsidRPr="007216F2">
              <w:rPr>
                <w:color w:val="000000"/>
                <w:sz w:val="28"/>
                <w:szCs w:val="28"/>
              </w:rPr>
              <w:t>Змістовність</w:t>
            </w:r>
            <w:proofErr w:type="spellEnd"/>
            <w:r w:rsidRPr="007216F2">
              <w:rPr>
                <w:color w:val="000000"/>
                <w:sz w:val="28"/>
                <w:szCs w:val="28"/>
              </w:rPr>
              <w:t xml:space="preserve"> практичного </w:t>
            </w:r>
            <w:proofErr w:type="spellStart"/>
            <w:r w:rsidRPr="007216F2">
              <w:rPr>
                <w:color w:val="000000"/>
                <w:sz w:val="28"/>
                <w:szCs w:val="28"/>
              </w:rPr>
              <w:t>заняття</w:t>
            </w:r>
            <w:proofErr w:type="spellEnd"/>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4A279DB" w14:textId="77777777" w:rsidR="000E0DF9" w:rsidRPr="007216F2" w:rsidRDefault="000E0DF9" w:rsidP="000E0DF9">
            <w:pPr>
              <w:jc w:val="both"/>
            </w:pPr>
            <w:r w:rsidRPr="007216F2">
              <w:rPr>
                <w:color w:val="000000"/>
                <w:sz w:val="28"/>
                <w:szCs w:val="28"/>
              </w:rPr>
              <w:t xml:space="preserve">1.Відповідність теми практичного </w:t>
            </w:r>
            <w:proofErr w:type="spellStart"/>
            <w:r w:rsidRPr="007216F2">
              <w:rPr>
                <w:color w:val="000000"/>
                <w:sz w:val="28"/>
                <w:szCs w:val="28"/>
              </w:rPr>
              <w:t>заняття</w:t>
            </w:r>
            <w:proofErr w:type="spellEnd"/>
            <w:r w:rsidRPr="007216F2">
              <w:rPr>
                <w:color w:val="000000"/>
                <w:sz w:val="28"/>
                <w:szCs w:val="28"/>
              </w:rPr>
              <w:t xml:space="preserve"> </w:t>
            </w:r>
            <w:proofErr w:type="spellStart"/>
            <w:r w:rsidRPr="007216F2">
              <w:rPr>
                <w:color w:val="000000"/>
                <w:sz w:val="28"/>
                <w:szCs w:val="28"/>
              </w:rPr>
              <w:t>змісту</w:t>
            </w:r>
            <w:proofErr w:type="spellEnd"/>
            <w:r w:rsidRPr="007216F2">
              <w:rPr>
                <w:color w:val="000000"/>
                <w:sz w:val="28"/>
                <w:szCs w:val="28"/>
              </w:rPr>
              <w:t xml:space="preserve"> </w:t>
            </w:r>
            <w:r>
              <w:rPr>
                <w:color w:val="000000"/>
                <w:sz w:val="28"/>
                <w:szCs w:val="28"/>
                <w:lang w:val="uk-UA"/>
              </w:rPr>
              <w:t xml:space="preserve">робочої </w:t>
            </w:r>
            <w:proofErr w:type="spellStart"/>
            <w:r w:rsidRPr="007216F2">
              <w:rPr>
                <w:color w:val="000000"/>
                <w:sz w:val="28"/>
                <w:szCs w:val="28"/>
              </w:rPr>
              <w:t>програми</w:t>
            </w:r>
            <w:proofErr w:type="spellEnd"/>
            <w:r w:rsidRPr="007216F2">
              <w:rPr>
                <w:color w:val="000000"/>
                <w:sz w:val="28"/>
                <w:szCs w:val="28"/>
              </w:rPr>
              <w:t xml:space="preserve">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382982BA" w14:textId="77777777" w:rsidR="000E0DF9" w:rsidRPr="007216F2" w:rsidRDefault="000E0DF9" w:rsidP="000E0DF9">
            <w:r w:rsidRPr="007216F2">
              <w:t> </w:t>
            </w:r>
          </w:p>
        </w:tc>
        <w:tc>
          <w:tcPr>
            <w:tcW w:w="1410" w:type="dxa"/>
            <w:vMerge w:val="restart"/>
            <w:tcBorders>
              <w:top w:val="single" w:sz="4" w:space="0" w:color="000000"/>
              <w:left w:val="single" w:sz="4" w:space="0" w:color="000000"/>
              <w:bottom w:val="single" w:sz="4" w:space="0" w:color="000000"/>
              <w:right w:val="single" w:sz="4" w:space="0" w:color="000000"/>
            </w:tcBorders>
            <w:vAlign w:val="center"/>
            <w:hideMark/>
          </w:tcPr>
          <w:p w14:paraId="2B88EDF1" w14:textId="77777777" w:rsidR="000E0DF9" w:rsidRPr="007216F2" w:rsidRDefault="000E0DF9" w:rsidP="000E0DF9">
            <w:r w:rsidRPr="007216F2">
              <w:t> </w:t>
            </w:r>
          </w:p>
        </w:tc>
      </w:tr>
      <w:tr w:rsidR="000E0DF9" w:rsidRPr="007216F2" w14:paraId="3A9A523A"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5652FD4C"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48CC25D9" w14:textId="77777777" w:rsidR="000E0DF9" w:rsidRPr="007216F2" w:rsidRDefault="000E0DF9" w:rsidP="000E0DF9">
            <w:pPr>
              <w:jc w:val="both"/>
            </w:pPr>
            <w:r>
              <w:rPr>
                <w:color w:val="000000"/>
                <w:sz w:val="28"/>
                <w:szCs w:val="28"/>
              </w:rPr>
              <w:t>2.</w:t>
            </w:r>
            <w:r>
              <w:rPr>
                <w:color w:val="000000"/>
                <w:sz w:val="28"/>
                <w:szCs w:val="28"/>
                <w:lang w:val="uk-UA"/>
              </w:rPr>
              <w:t> </w:t>
            </w:r>
            <w:proofErr w:type="spellStart"/>
            <w:r w:rsidRPr="007216F2">
              <w:rPr>
                <w:color w:val="000000"/>
                <w:sz w:val="28"/>
                <w:szCs w:val="28"/>
              </w:rPr>
              <w:t>Відповідність</w:t>
            </w:r>
            <w:proofErr w:type="spellEnd"/>
            <w:r w:rsidRPr="007216F2">
              <w:rPr>
                <w:color w:val="000000"/>
                <w:sz w:val="28"/>
                <w:szCs w:val="28"/>
              </w:rPr>
              <w:t xml:space="preserve"> </w:t>
            </w:r>
            <w:proofErr w:type="spellStart"/>
            <w:r w:rsidRPr="007216F2">
              <w:rPr>
                <w:color w:val="000000"/>
                <w:sz w:val="28"/>
                <w:szCs w:val="28"/>
              </w:rPr>
              <w:t>змісту</w:t>
            </w:r>
            <w:proofErr w:type="spellEnd"/>
            <w:r w:rsidRPr="007216F2">
              <w:rPr>
                <w:color w:val="000000"/>
                <w:sz w:val="28"/>
                <w:szCs w:val="28"/>
              </w:rPr>
              <w:t xml:space="preserve"> практичного </w:t>
            </w:r>
            <w:proofErr w:type="spellStart"/>
            <w:r w:rsidRPr="007216F2">
              <w:rPr>
                <w:color w:val="000000"/>
                <w:sz w:val="28"/>
                <w:szCs w:val="28"/>
              </w:rPr>
              <w:t>заняття</w:t>
            </w:r>
            <w:proofErr w:type="spellEnd"/>
            <w:r w:rsidRPr="007216F2">
              <w:rPr>
                <w:color w:val="000000"/>
                <w:sz w:val="28"/>
                <w:szCs w:val="28"/>
              </w:rPr>
              <w:t xml:space="preserve"> </w:t>
            </w:r>
            <w:proofErr w:type="spellStart"/>
            <w:r w:rsidRPr="007216F2">
              <w:rPr>
                <w:color w:val="000000"/>
                <w:sz w:val="28"/>
                <w:szCs w:val="28"/>
              </w:rPr>
              <w:t>сучасним</w:t>
            </w:r>
            <w:proofErr w:type="spellEnd"/>
            <w:r w:rsidRPr="007216F2">
              <w:rPr>
                <w:color w:val="000000"/>
                <w:sz w:val="28"/>
                <w:szCs w:val="28"/>
              </w:rPr>
              <w:t xml:space="preserve"> проблемам </w:t>
            </w:r>
            <w:r>
              <w:rPr>
                <w:color w:val="000000"/>
                <w:sz w:val="28"/>
                <w:szCs w:val="28"/>
                <w:lang w:val="uk-UA"/>
              </w:rPr>
              <w:t xml:space="preserve">предметної </w:t>
            </w:r>
            <w:proofErr w:type="spellStart"/>
            <w:r w:rsidRPr="007216F2">
              <w:rPr>
                <w:color w:val="000000"/>
                <w:sz w:val="28"/>
                <w:szCs w:val="28"/>
              </w:rPr>
              <w:t>галузі</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5AD4DC7C"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331B550B" w14:textId="77777777" w:rsidR="000E0DF9" w:rsidRPr="007216F2" w:rsidRDefault="000E0DF9" w:rsidP="000E0DF9"/>
        </w:tc>
      </w:tr>
      <w:tr w:rsidR="000E0DF9" w:rsidRPr="007216F2" w14:paraId="7EF3CC5D"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4D513CA2"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408FEA38" w14:textId="77777777" w:rsidR="000E0DF9" w:rsidRPr="007216F2" w:rsidRDefault="000E0DF9" w:rsidP="000E0DF9">
            <w:pPr>
              <w:jc w:val="both"/>
            </w:pPr>
            <w:r w:rsidRPr="007216F2">
              <w:rPr>
                <w:color w:val="000000"/>
                <w:sz w:val="28"/>
                <w:szCs w:val="28"/>
              </w:rPr>
              <w:t xml:space="preserve">3.Рівень </w:t>
            </w:r>
            <w:proofErr w:type="spellStart"/>
            <w:r w:rsidRPr="007216F2">
              <w:rPr>
                <w:color w:val="000000"/>
                <w:sz w:val="28"/>
                <w:szCs w:val="28"/>
              </w:rPr>
              <w:t>досягнення</w:t>
            </w:r>
            <w:proofErr w:type="spellEnd"/>
            <w:r w:rsidRPr="007216F2">
              <w:rPr>
                <w:color w:val="000000"/>
                <w:sz w:val="28"/>
                <w:szCs w:val="28"/>
              </w:rPr>
              <w:t xml:space="preserve"> мети практичного </w:t>
            </w:r>
            <w:proofErr w:type="spellStart"/>
            <w:r w:rsidRPr="007216F2">
              <w:rPr>
                <w:color w:val="000000"/>
                <w:sz w:val="28"/>
                <w:szCs w:val="28"/>
              </w:rPr>
              <w:t>заняття</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C19383D"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1E8F6A75" w14:textId="77777777" w:rsidR="000E0DF9" w:rsidRPr="007216F2" w:rsidRDefault="000E0DF9" w:rsidP="000E0DF9"/>
        </w:tc>
      </w:tr>
      <w:tr w:rsidR="000E0DF9" w:rsidRPr="007216F2" w14:paraId="136BF8D2"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69F3FF06"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508B711B" w14:textId="77777777" w:rsidR="000E0DF9" w:rsidRPr="00DC0B8F" w:rsidRDefault="000E0DF9" w:rsidP="000E0DF9">
            <w:pPr>
              <w:jc w:val="both"/>
              <w:rPr>
                <w:lang w:val="uk-UA"/>
              </w:rPr>
            </w:pPr>
            <w:r w:rsidRPr="007216F2">
              <w:rPr>
                <w:color w:val="000000"/>
                <w:sz w:val="28"/>
                <w:szCs w:val="28"/>
              </w:rPr>
              <w:t xml:space="preserve">4.Рівень </w:t>
            </w:r>
            <w:proofErr w:type="spellStart"/>
            <w:r w:rsidRPr="007216F2">
              <w:rPr>
                <w:color w:val="000000"/>
                <w:sz w:val="28"/>
                <w:szCs w:val="28"/>
              </w:rPr>
              <w:t>повноти</w:t>
            </w:r>
            <w:proofErr w:type="spellEnd"/>
            <w:r w:rsidRPr="007216F2">
              <w:rPr>
                <w:color w:val="000000"/>
                <w:sz w:val="28"/>
                <w:szCs w:val="28"/>
              </w:rPr>
              <w:t xml:space="preserve"> </w:t>
            </w:r>
            <w:r>
              <w:rPr>
                <w:color w:val="000000"/>
                <w:sz w:val="28"/>
                <w:szCs w:val="28"/>
                <w:lang w:val="uk-UA"/>
              </w:rPr>
              <w:t>і ґрунтовності</w:t>
            </w:r>
            <w:r w:rsidRPr="007216F2">
              <w:rPr>
                <w:color w:val="000000"/>
                <w:sz w:val="28"/>
                <w:szCs w:val="28"/>
              </w:rPr>
              <w:t xml:space="preserve"> </w:t>
            </w:r>
            <w:r>
              <w:rPr>
                <w:color w:val="000000"/>
                <w:sz w:val="28"/>
                <w:szCs w:val="28"/>
                <w:lang w:val="uk-UA"/>
              </w:rPr>
              <w:t xml:space="preserve">розгляду </w:t>
            </w:r>
            <w:proofErr w:type="spellStart"/>
            <w:r w:rsidRPr="007216F2">
              <w:rPr>
                <w:color w:val="000000"/>
                <w:sz w:val="28"/>
                <w:szCs w:val="28"/>
              </w:rPr>
              <w:t>питань</w:t>
            </w:r>
            <w:proofErr w:type="spellEnd"/>
            <w:r>
              <w:rPr>
                <w:color w:val="000000"/>
                <w:sz w:val="28"/>
                <w:szCs w:val="28"/>
                <w:lang w:val="uk-UA"/>
              </w:rPr>
              <w:t xml:space="preserve"> теми</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107EF02E"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70D0C03E" w14:textId="77777777" w:rsidR="000E0DF9" w:rsidRPr="007216F2" w:rsidRDefault="000E0DF9" w:rsidP="000E0DF9"/>
        </w:tc>
      </w:tr>
      <w:tr w:rsidR="000E0DF9" w:rsidRPr="007216F2" w14:paraId="1D360490"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30355227" w14:textId="77777777" w:rsidR="000E0DF9" w:rsidRPr="007216F2" w:rsidRDefault="000E0DF9" w:rsidP="000E0DF9">
            <w:r w:rsidRPr="007216F2">
              <w:rPr>
                <w:color w:val="000000"/>
                <w:sz w:val="28"/>
                <w:szCs w:val="28"/>
              </w:rPr>
              <w:t xml:space="preserve">Структура практичного </w:t>
            </w:r>
            <w:proofErr w:type="spellStart"/>
            <w:r w:rsidRPr="007216F2">
              <w:rPr>
                <w:color w:val="000000"/>
                <w:sz w:val="28"/>
                <w:szCs w:val="28"/>
              </w:rPr>
              <w:t>заняття</w:t>
            </w:r>
            <w:proofErr w:type="spellEnd"/>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089D6F0C" w14:textId="77777777" w:rsidR="000E0DF9" w:rsidRPr="007216F2" w:rsidRDefault="000E0DF9" w:rsidP="000E0DF9">
            <w:pPr>
              <w:jc w:val="both"/>
            </w:pPr>
            <w:r w:rsidRPr="007216F2">
              <w:rPr>
                <w:color w:val="000000"/>
                <w:sz w:val="28"/>
                <w:szCs w:val="28"/>
              </w:rPr>
              <w:t>1. На</w:t>
            </w:r>
            <w:r>
              <w:rPr>
                <w:color w:val="000000"/>
                <w:sz w:val="28"/>
                <w:szCs w:val="28"/>
                <w:lang w:val="uk-UA"/>
              </w:rPr>
              <w:t>явність</w:t>
            </w:r>
            <w:r w:rsidRPr="007216F2">
              <w:rPr>
                <w:color w:val="000000"/>
                <w:sz w:val="28"/>
                <w:szCs w:val="28"/>
              </w:rPr>
              <w:t xml:space="preserve"> теми практичного </w:t>
            </w:r>
            <w:proofErr w:type="spellStart"/>
            <w:r w:rsidRPr="007216F2">
              <w:rPr>
                <w:color w:val="000000"/>
                <w:sz w:val="28"/>
                <w:szCs w:val="28"/>
              </w:rPr>
              <w:t>заняття</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1AB9E0C6" w14:textId="77777777" w:rsidR="000E0DF9" w:rsidRPr="007216F2" w:rsidRDefault="000E0DF9" w:rsidP="000E0DF9">
            <w:r w:rsidRPr="007216F2">
              <w:t> </w:t>
            </w:r>
          </w:p>
        </w:tc>
        <w:tc>
          <w:tcPr>
            <w:tcW w:w="1410" w:type="dxa"/>
            <w:vMerge w:val="restart"/>
            <w:tcBorders>
              <w:top w:val="single" w:sz="4" w:space="0" w:color="000000"/>
              <w:left w:val="single" w:sz="4" w:space="0" w:color="000000"/>
              <w:bottom w:val="single" w:sz="4" w:space="0" w:color="000000"/>
              <w:right w:val="single" w:sz="4" w:space="0" w:color="000000"/>
            </w:tcBorders>
            <w:vAlign w:val="center"/>
            <w:hideMark/>
          </w:tcPr>
          <w:p w14:paraId="67F0D55B" w14:textId="77777777" w:rsidR="000E0DF9" w:rsidRPr="007216F2" w:rsidRDefault="000E0DF9" w:rsidP="000E0DF9">
            <w:r w:rsidRPr="007216F2">
              <w:t> </w:t>
            </w:r>
          </w:p>
        </w:tc>
      </w:tr>
      <w:tr w:rsidR="000E0DF9" w:rsidRPr="007216F2" w14:paraId="1DA226A9"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3C59CF7F"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5C7A040A" w14:textId="77777777" w:rsidR="000E0DF9" w:rsidRPr="00A21DCF" w:rsidRDefault="000E0DF9" w:rsidP="000E0DF9">
            <w:pPr>
              <w:jc w:val="both"/>
              <w:rPr>
                <w:lang w:val="uk-UA"/>
              </w:rPr>
            </w:pPr>
            <w:r w:rsidRPr="007216F2">
              <w:rPr>
                <w:color w:val="000000"/>
                <w:sz w:val="28"/>
                <w:szCs w:val="28"/>
              </w:rPr>
              <w:t>2.</w:t>
            </w:r>
            <w:r>
              <w:rPr>
                <w:color w:val="000000"/>
                <w:sz w:val="28"/>
                <w:szCs w:val="28"/>
                <w:lang w:val="uk-UA"/>
              </w:rPr>
              <w:t>Доцільність в</w:t>
            </w:r>
            <w:proofErr w:type="spellStart"/>
            <w:r w:rsidRPr="007216F2">
              <w:rPr>
                <w:color w:val="000000"/>
                <w:sz w:val="28"/>
                <w:szCs w:val="28"/>
              </w:rPr>
              <w:t>изначен</w:t>
            </w:r>
            <w:r>
              <w:rPr>
                <w:color w:val="000000"/>
                <w:sz w:val="28"/>
                <w:szCs w:val="28"/>
                <w:lang w:val="uk-UA"/>
              </w:rPr>
              <w:t>ої</w:t>
            </w:r>
            <w:proofErr w:type="spellEnd"/>
            <w:r w:rsidRPr="007216F2">
              <w:rPr>
                <w:color w:val="000000"/>
                <w:sz w:val="28"/>
                <w:szCs w:val="28"/>
              </w:rPr>
              <w:t xml:space="preserve"> мети </w:t>
            </w:r>
            <w:r>
              <w:rPr>
                <w:color w:val="000000"/>
                <w:sz w:val="28"/>
                <w:szCs w:val="28"/>
                <w:lang w:val="uk-UA"/>
              </w:rPr>
              <w:t xml:space="preserve">і завдань </w:t>
            </w:r>
            <w:proofErr w:type="spellStart"/>
            <w:r w:rsidRPr="007216F2">
              <w:rPr>
                <w:color w:val="000000"/>
                <w:sz w:val="28"/>
                <w:szCs w:val="28"/>
              </w:rPr>
              <w:t>діяльності</w:t>
            </w:r>
            <w:proofErr w:type="spellEnd"/>
            <w:r>
              <w:rPr>
                <w:color w:val="000000"/>
                <w:sz w:val="28"/>
                <w:szCs w:val="28"/>
                <w:lang w:val="uk-UA"/>
              </w:rPr>
              <w:t xml:space="preserve"> студентів</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4FF9E9B8"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41881BE0" w14:textId="77777777" w:rsidR="000E0DF9" w:rsidRPr="007216F2" w:rsidRDefault="000E0DF9" w:rsidP="000E0DF9"/>
        </w:tc>
      </w:tr>
      <w:tr w:rsidR="000E0DF9" w:rsidRPr="007216F2" w14:paraId="276EE737"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70B1E367"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736DE797" w14:textId="77777777" w:rsidR="000E0DF9" w:rsidRPr="00A1188D" w:rsidRDefault="000E0DF9" w:rsidP="000E0DF9">
            <w:pPr>
              <w:jc w:val="both"/>
              <w:rPr>
                <w:lang w:val="uk-UA"/>
              </w:rPr>
            </w:pPr>
            <w:r w:rsidRPr="007216F2">
              <w:rPr>
                <w:color w:val="000000"/>
                <w:sz w:val="28"/>
                <w:szCs w:val="28"/>
              </w:rPr>
              <w:t>3.На</w:t>
            </w:r>
            <w:r>
              <w:rPr>
                <w:color w:val="000000"/>
                <w:sz w:val="28"/>
                <w:szCs w:val="28"/>
                <w:lang w:val="uk-UA"/>
              </w:rPr>
              <w:t>явність</w:t>
            </w:r>
            <w:r w:rsidRPr="007216F2">
              <w:rPr>
                <w:color w:val="000000"/>
                <w:sz w:val="28"/>
                <w:szCs w:val="28"/>
              </w:rPr>
              <w:t xml:space="preserve"> </w:t>
            </w:r>
            <w:proofErr w:type="spellStart"/>
            <w:r w:rsidRPr="007216F2">
              <w:rPr>
                <w:color w:val="000000"/>
                <w:sz w:val="28"/>
                <w:szCs w:val="28"/>
              </w:rPr>
              <w:t>методичних</w:t>
            </w:r>
            <w:proofErr w:type="spellEnd"/>
            <w:r w:rsidRPr="007216F2">
              <w:rPr>
                <w:color w:val="000000"/>
                <w:sz w:val="28"/>
                <w:szCs w:val="28"/>
              </w:rPr>
              <w:t xml:space="preserve"> </w:t>
            </w:r>
            <w:proofErr w:type="spellStart"/>
            <w:r w:rsidRPr="007216F2">
              <w:rPr>
                <w:color w:val="000000"/>
                <w:sz w:val="28"/>
                <w:szCs w:val="28"/>
              </w:rPr>
              <w:t>вказівок</w:t>
            </w:r>
            <w:proofErr w:type="spellEnd"/>
            <w:r w:rsidRPr="007216F2">
              <w:rPr>
                <w:color w:val="000000"/>
                <w:sz w:val="28"/>
                <w:szCs w:val="28"/>
              </w:rPr>
              <w:t xml:space="preserve"> </w:t>
            </w:r>
            <w:r>
              <w:rPr>
                <w:color w:val="000000"/>
                <w:sz w:val="28"/>
                <w:szCs w:val="28"/>
                <w:lang w:val="uk-UA"/>
              </w:rPr>
              <w:t>щодо способів</w:t>
            </w:r>
            <w:r w:rsidRPr="007216F2">
              <w:rPr>
                <w:color w:val="000000"/>
                <w:sz w:val="28"/>
                <w:szCs w:val="28"/>
              </w:rPr>
              <w:t xml:space="preserve"> </w:t>
            </w:r>
            <w:proofErr w:type="spellStart"/>
            <w:r w:rsidRPr="007216F2">
              <w:rPr>
                <w:color w:val="000000"/>
                <w:sz w:val="28"/>
                <w:szCs w:val="28"/>
              </w:rPr>
              <w:t>самостійного</w:t>
            </w:r>
            <w:proofErr w:type="spellEnd"/>
            <w:r w:rsidRPr="007216F2">
              <w:rPr>
                <w:color w:val="000000"/>
                <w:sz w:val="28"/>
                <w:szCs w:val="28"/>
              </w:rPr>
              <w:t xml:space="preserve"> </w:t>
            </w:r>
            <w:proofErr w:type="spellStart"/>
            <w:r w:rsidRPr="007216F2">
              <w:rPr>
                <w:color w:val="000000"/>
                <w:sz w:val="28"/>
                <w:szCs w:val="28"/>
              </w:rPr>
              <w:t>виконання</w:t>
            </w:r>
            <w:proofErr w:type="spellEnd"/>
            <w:r w:rsidRPr="007216F2">
              <w:rPr>
                <w:color w:val="000000"/>
                <w:sz w:val="28"/>
                <w:szCs w:val="28"/>
              </w:rPr>
              <w:t xml:space="preserve"> </w:t>
            </w:r>
            <w:r>
              <w:rPr>
                <w:color w:val="000000"/>
                <w:sz w:val="28"/>
                <w:szCs w:val="28"/>
                <w:lang w:val="uk-UA"/>
              </w:rPr>
              <w:t xml:space="preserve">студентами </w:t>
            </w:r>
            <w:proofErr w:type="spellStart"/>
            <w:r w:rsidRPr="007216F2">
              <w:rPr>
                <w:color w:val="000000"/>
                <w:sz w:val="28"/>
                <w:szCs w:val="28"/>
              </w:rPr>
              <w:t>практичн</w:t>
            </w:r>
            <w:r>
              <w:rPr>
                <w:color w:val="000000"/>
                <w:sz w:val="28"/>
                <w:szCs w:val="28"/>
                <w:lang w:val="uk-UA"/>
              </w:rPr>
              <w:t>их</w:t>
            </w:r>
            <w:proofErr w:type="spellEnd"/>
            <w:r w:rsidRPr="007216F2">
              <w:rPr>
                <w:color w:val="000000"/>
                <w:sz w:val="28"/>
                <w:szCs w:val="28"/>
              </w:rPr>
              <w:t xml:space="preserve"> </w:t>
            </w:r>
            <w:proofErr w:type="spellStart"/>
            <w:r w:rsidRPr="007216F2">
              <w:rPr>
                <w:color w:val="000000"/>
                <w:sz w:val="28"/>
                <w:szCs w:val="28"/>
              </w:rPr>
              <w:t>завдан</w:t>
            </w:r>
            <w:proofErr w:type="spellEnd"/>
            <w:r>
              <w:rPr>
                <w:color w:val="000000"/>
                <w:sz w:val="28"/>
                <w:szCs w:val="28"/>
                <w:lang w:val="uk-UA"/>
              </w:rPr>
              <w:t>ь</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5A5A91C0"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5F96635E" w14:textId="77777777" w:rsidR="000E0DF9" w:rsidRPr="007216F2" w:rsidRDefault="000E0DF9" w:rsidP="000E0DF9"/>
        </w:tc>
      </w:tr>
      <w:tr w:rsidR="000E0DF9" w:rsidRPr="007216F2" w14:paraId="66D261F2"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64A8E931"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3F06F031" w14:textId="77777777" w:rsidR="000E0DF9" w:rsidRPr="00A1188D" w:rsidRDefault="000E0DF9" w:rsidP="000E0DF9">
            <w:pPr>
              <w:jc w:val="both"/>
              <w:rPr>
                <w:lang w:val="uk-UA"/>
              </w:rPr>
            </w:pPr>
            <w:r>
              <w:rPr>
                <w:color w:val="000000"/>
                <w:sz w:val="28"/>
                <w:szCs w:val="28"/>
              </w:rPr>
              <w:t>4.</w:t>
            </w:r>
            <w:r>
              <w:rPr>
                <w:color w:val="000000"/>
                <w:sz w:val="28"/>
                <w:szCs w:val="28"/>
                <w:lang w:val="uk-UA"/>
              </w:rPr>
              <w:t> Відповідність</w:t>
            </w:r>
            <w:r w:rsidRPr="007216F2">
              <w:rPr>
                <w:color w:val="000000"/>
                <w:sz w:val="28"/>
                <w:szCs w:val="28"/>
              </w:rPr>
              <w:t xml:space="preserve"> </w:t>
            </w:r>
            <w:r>
              <w:rPr>
                <w:color w:val="000000"/>
                <w:sz w:val="28"/>
                <w:szCs w:val="28"/>
                <w:lang w:val="uk-UA"/>
              </w:rPr>
              <w:t xml:space="preserve">і новизна </w:t>
            </w:r>
            <w:proofErr w:type="spellStart"/>
            <w:r w:rsidRPr="007216F2">
              <w:rPr>
                <w:color w:val="000000"/>
                <w:sz w:val="28"/>
                <w:szCs w:val="28"/>
              </w:rPr>
              <w:t>переліку</w:t>
            </w:r>
            <w:proofErr w:type="spellEnd"/>
            <w:r w:rsidRPr="007216F2">
              <w:rPr>
                <w:color w:val="000000"/>
                <w:sz w:val="28"/>
                <w:szCs w:val="28"/>
              </w:rPr>
              <w:t xml:space="preserve"> </w:t>
            </w:r>
            <w:proofErr w:type="spellStart"/>
            <w:r w:rsidRPr="007216F2">
              <w:rPr>
                <w:color w:val="000000"/>
                <w:sz w:val="28"/>
                <w:szCs w:val="28"/>
              </w:rPr>
              <w:t>рекомендованої</w:t>
            </w:r>
            <w:proofErr w:type="spellEnd"/>
            <w:r w:rsidRPr="007216F2">
              <w:rPr>
                <w:color w:val="000000"/>
                <w:sz w:val="28"/>
                <w:szCs w:val="28"/>
              </w:rPr>
              <w:t xml:space="preserve"> </w:t>
            </w:r>
            <w:proofErr w:type="spellStart"/>
            <w:r w:rsidRPr="007216F2">
              <w:rPr>
                <w:color w:val="000000"/>
                <w:sz w:val="28"/>
                <w:szCs w:val="28"/>
              </w:rPr>
              <w:t>літератури</w:t>
            </w:r>
            <w:proofErr w:type="spellEnd"/>
            <w:r w:rsidRPr="007216F2">
              <w:rPr>
                <w:color w:val="000000"/>
                <w:sz w:val="28"/>
                <w:szCs w:val="28"/>
              </w:rPr>
              <w:t xml:space="preserve"> для </w:t>
            </w:r>
            <w:proofErr w:type="spellStart"/>
            <w:r w:rsidRPr="007216F2">
              <w:rPr>
                <w:color w:val="000000"/>
                <w:sz w:val="28"/>
                <w:szCs w:val="28"/>
              </w:rPr>
              <w:t>поглибленого</w:t>
            </w:r>
            <w:proofErr w:type="spellEnd"/>
            <w:r w:rsidRPr="007216F2">
              <w:rPr>
                <w:color w:val="000000"/>
                <w:sz w:val="28"/>
                <w:szCs w:val="28"/>
              </w:rPr>
              <w:t xml:space="preserve"> </w:t>
            </w:r>
            <w:proofErr w:type="spellStart"/>
            <w:r w:rsidRPr="007216F2">
              <w:rPr>
                <w:color w:val="000000"/>
                <w:sz w:val="28"/>
                <w:szCs w:val="28"/>
              </w:rPr>
              <w:t>вивчення</w:t>
            </w:r>
            <w:proofErr w:type="spellEnd"/>
            <w:r w:rsidRPr="007216F2">
              <w:rPr>
                <w:color w:val="000000"/>
                <w:sz w:val="28"/>
                <w:szCs w:val="28"/>
              </w:rPr>
              <w:t xml:space="preserve"> </w:t>
            </w:r>
            <w:proofErr w:type="spellStart"/>
            <w:r>
              <w:rPr>
                <w:color w:val="000000"/>
                <w:sz w:val="28"/>
                <w:szCs w:val="28"/>
                <w:lang w:val="uk-UA"/>
              </w:rPr>
              <w:t>заявлен</w:t>
            </w:r>
            <w:proofErr w:type="spellEnd"/>
            <w:r w:rsidRPr="007216F2">
              <w:rPr>
                <w:color w:val="000000"/>
                <w:sz w:val="28"/>
                <w:szCs w:val="28"/>
              </w:rPr>
              <w:t xml:space="preserve">их </w:t>
            </w:r>
            <w:proofErr w:type="spellStart"/>
            <w:r w:rsidRPr="007216F2">
              <w:rPr>
                <w:color w:val="000000"/>
                <w:sz w:val="28"/>
                <w:szCs w:val="28"/>
              </w:rPr>
              <w:t>питань</w:t>
            </w:r>
            <w:proofErr w:type="spellEnd"/>
            <w:r>
              <w:rPr>
                <w:color w:val="000000"/>
                <w:sz w:val="28"/>
                <w:szCs w:val="28"/>
                <w:lang w:val="uk-UA"/>
              </w:rPr>
              <w:t xml:space="preserve"> теми</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08395727"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1AD1345C" w14:textId="77777777" w:rsidR="000E0DF9" w:rsidRPr="007216F2" w:rsidRDefault="000E0DF9" w:rsidP="000E0DF9"/>
        </w:tc>
      </w:tr>
      <w:tr w:rsidR="000E0DF9" w:rsidRPr="007216F2" w14:paraId="45343AA0"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3004676B"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340039EE" w14:textId="77777777" w:rsidR="000E0DF9" w:rsidRPr="00A21DCF" w:rsidRDefault="000E0DF9" w:rsidP="000E0DF9">
            <w:pPr>
              <w:jc w:val="both"/>
              <w:rPr>
                <w:lang w:val="uk-UA"/>
              </w:rPr>
            </w:pPr>
            <w:r w:rsidRPr="007216F2">
              <w:rPr>
                <w:color w:val="000000"/>
                <w:sz w:val="28"/>
                <w:szCs w:val="28"/>
              </w:rPr>
              <w:t>5.</w:t>
            </w:r>
            <w:r>
              <w:rPr>
                <w:color w:val="000000"/>
                <w:sz w:val="28"/>
                <w:szCs w:val="28"/>
                <w:lang w:val="uk-UA"/>
              </w:rPr>
              <w:t>Чіткість о</w:t>
            </w:r>
            <w:proofErr w:type="spellStart"/>
            <w:r w:rsidRPr="007216F2">
              <w:rPr>
                <w:color w:val="000000"/>
                <w:sz w:val="28"/>
                <w:szCs w:val="28"/>
              </w:rPr>
              <w:t>рганізаці</w:t>
            </w:r>
            <w:proofErr w:type="spellEnd"/>
            <w:r>
              <w:rPr>
                <w:color w:val="000000"/>
                <w:sz w:val="28"/>
                <w:szCs w:val="28"/>
                <w:lang w:val="uk-UA"/>
              </w:rPr>
              <w:t>ї</w:t>
            </w:r>
            <w:r w:rsidRPr="007216F2">
              <w:rPr>
                <w:color w:val="000000"/>
                <w:sz w:val="28"/>
                <w:szCs w:val="28"/>
              </w:rPr>
              <w:t xml:space="preserve"> </w:t>
            </w:r>
            <w:r>
              <w:rPr>
                <w:color w:val="000000"/>
                <w:sz w:val="28"/>
                <w:szCs w:val="28"/>
                <w:lang w:val="uk-UA"/>
              </w:rPr>
              <w:t>навчальної діяльності</w:t>
            </w:r>
            <w:r w:rsidRPr="007216F2">
              <w:rPr>
                <w:color w:val="000000"/>
                <w:sz w:val="28"/>
                <w:szCs w:val="28"/>
              </w:rPr>
              <w:t xml:space="preserve"> </w:t>
            </w:r>
            <w:r>
              <w:rPr>
                <w:color w:val="000000"/>
                <w:sz w:val="28"/>
                <w:szCs w:val="28"/>
                <w:lang w:val="uk-UA"/>
              </w:rPr>
              <w:t xml:space="preserve">та взаємодії </w:t>
            </w:r>
            <w:proofErr w:type="spellStart"/>
            <w:r w:rsidRPr="007216F2">
              <w:rPr>
                <w:color w:val="000000"/>
                <w:sz w:val="28"/>
                <w:szCs w:val="28"/>
              </w:rPr>
              <w:t>студентів</w:t>
            </w:r>
            <w:proofErr w:type="spellEnd"/>
            <w:r>
              <w:rPr>
                <w:color w:val="000000"/>
                <w:sz w:val="28"/>
                <w:szCs w:val="28"/>
                <w:lang w:val="uk-UA"/>
              </w:rPr>
              <w:t xml:space="preserve"> на кожному етапі заняття</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07BB32EF"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339DBBA3" w14:textId="77777777" w:rsidR="000E0DF9" w:rsidRPr="007216F2" w:rsidRDefault="000E0DF9" w:rsidP="000E0DF9"/>
        </w:tc>
      </w:tr>
      <w:tr w:rsidR="000E0DF9" w:rsidRPr="007216F2" w14:paraId="2ED30D31"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7FB9E0DE"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8F48F33" w14:textId="77777777" w:rsidR="000E0DF9" w:rsidRPr="007216F2" w:rsidRDefault="000E0DF9" w:rsidP="000E0DF9">
            <w:pPr>
              <w:jc w:val="both"/>
            </w:pPr>
            <w:r w:rsidRPr="007216F2">
              <w:rPr>
                <w:color w:val="000000"/>
                <w:sz w:val="28"/>
                <w:szCs w:val="28"/>
              </w:rPr>
              <w:t>6.</w:t>
            </w:r>
            <w:r>
              <w:rPr>
                <w:color w:val="000000"/>
                <w:sz w:val="28"/>
                <w:szCs w:val="28"/>
                <w:lang w:val="uk-UA"/>
              </w:rPr>
              <w:t> </w:t>
            </w:r>
            <w:r w:rsidRPr="007216F2">
              <w:rPr>
                <w:color w:val="000000"/>
                <w:sz w:val="28"/>
                <w:szCs w:val="28"/>
              </w:rPr>
              <w:t>На</w:t>
            </w:r>
            <w:r>
              <w:rPr>
                <w:color w:val="000000"/>
                <w:sz w:val="28"/>
                <w:szCs w:val="28"/>
                <w:lang w:val="uk-UA"/>
              </w:rPr>
              <w:t>явність</w:t>
            </w:r>
            <w:r w:rsidRPr="007216F2">
              <w:rPr>
                <w:color w:val="000000"/>
                <w:sz w:val="28"/>
                <w:szCs w:val="28"/>
              </w:rPr>
              <w:t xml:space="preserve"> </w:t>
            </w:r>
            <w:proofErr w:type="spellStart"/>
            <w:r w:rsidRPr="007216F2">
              <w:rPr>
                <w:color w:val="000000"/>
                <w:sz w:val="28"/>
                <w:szCs w:val="28"/>
              </w:rPr>
              <w:t>зворотного</w:t>
            </w:r>
            <w:proofErr w:type="spellEnd"/>
            <w:r w:rsidRPr="007216F2">
              <w:rPr>
                <w:color w:val="000000"/>
                <w:sz w:val="28"/>
                <w:szCs w:val="28"/>
              </w:rPr>
              <w:t xml:space="preserve"> </w:t>
            </w:r>
            <w:proofErr w:type="spellStart"/>
            <w:r w:rsidRPr="007216F2">
              <w:rPr>
                <w:color w:val="000000"/>
                <w:sz w:val="28"/>
                <w:szCs w:val="28"/>
              </w:rPr>
              <w:t>зв’язку</w:t>
            </w:r>
            <w:proofErr w:type="spellEnd"/>
            <w:r w:rsidRPr="007216F2">
              <w:rPr>
                <w:color w:val="000000"/>
                <w:sz w:val="28"/>
                <w:szCs w:val="28"/>
              </w:rPr>
              <w:t xml:space="preserve"> </w:t>
            </w:r>
            <w:r>
              <w:rPr>
                <w:color w:val="000000"/>
                <w:sz w:val="28"/>
                <w:szCs w:val="28"/>
                <w:lang w:val="uk-UA"/>
              </w:rPr>
              <w:t>зі студентами на кожному етапі заняття</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79265664"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4ECD2361" w14:textId="77777777" w:rsidR="000E0DF9" w:rsidRPr="007216F2" w:rsidRDefault="000E0DF9" w:rsidP="000E0DF9"/>
        </w:tc>
      </w:tr>
      <w:tr w:rsidR="000E0DF9" w:rsidRPr="007216F2" w14:paraId="551B3F81"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71ADD92E"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3571A562" w14:textId="77777777" w:rsidR="000E0DF9" w:rsidRPr="007216F2" w:rsidRDefault="000E0DF9" w:rsidP="000E0DF9">
            <w:pPr>
              <w:jc w:val="both"/>
            </w:pPr>
            <w:r>
              <w:rPr>
                <w:color w:val="000000"/>
                <w:sz w:val="28"/>
                <w:szCs w:val="28"/>
              </w:rPr>
              <w:t>7.</w:t>
            </w:r>
            <w:r>
              <w:rPr>
                <w:color w:val="000000"/>
                <w:sz w:val="28"/>
                <w:szCs w:val="28"/>
                <w:lang w:val="uk-UA"/>
              </w:rPr>
              <w:t> </w:t>
            </w:r>
            <w:r w:rsidRPr="007216F2">
              <w:rPr>
                <w:color w:val="000000"/>
                <w:sz w:val="28"/>
                <w:szCs w:val="28"/>
              </w:rPr>
              <w:t>На</w:t>
            </w:r>
            <w:r>
              <w:rPr>
                <w:color w:val="000000"/>
                <w:sz w:val="28"/>
                <w:szCs w:val="28"/>
                <w:lang w:val="uk-UA"/>
              </w:rPr>
              <w:t>явність</w:t>
            </w:r>
            <w:r w:rsidRPr="007216F2">
              <w:rPr>
                <w:color w:val="000000"/>
                <w:sz w:val="28"/>
                <w:szCs w:val="28"/>
              </w:rPr>
              <w:t xml:space="preserve"> </w:t>
            </w:r>
            <w:r>
              <w:rPr>
                <w:color w:val="000000"/>
                <w:sz w:val="28"/>
                <w:szCs w:val="28"/>
                <w:lang w:val="uk-UA"/>
              </w:rPr>
              <w:t xml:space="preserve">поточного </w:t>
            </w:r>
            <w:r w:rsidRPr="007216F2">
              <w:rPr>
                <w:color w:val="000000"/>
                <w:sz w:val="28"/>
                <w:szCs w:val="28"/>
              </w:rPr>
              <w:t xml:space="preserve">контролю </w:t>
            </w:r>
            <w:r>
              <w:rPr>
                <w:color w:val="000000"/>
                <w:sz w:val="28"/>
                <w:szCs w:val="28"/>
                <w:lang w:val="uk-UA"/>
              </w:rPr>
              <w:t xml:space="preserve">та оцінювання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3E27B30"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029CD16F" w14:textId="77777777" w:rsidR="000E0DF9" w:rsidRPr="007216F2" w:rsidRDefault="000E0DF9" w:rsidP="000E0DF9"/>
        </w:tc>
      </w:tr>
      <w:tr w:rsidR="000E0DF9" w:rsidRPr="007216F2" w14:paraId="23EE0728"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116009D7" w14:textId="77777777" w:rsidR="000E0DF9" w:rsidRPr="007216F2" w:rsidRDefault="000E0DF9" w:rsidP="000E0DF9">
            <w:proofErr w:type="spellStart"/>
            <w:r w:rsidRPr="007216F2">
              <w:rPr>
                <w:color w:val="000000"/>
                <w:sz w:val="28"/>
                <w:szCs w:val="28"/>
              </w:rPr>
              <w:t>Методичний</w:t>
            </w:r>
            <w:proofErr w:type="spellEnd"/>
            <w:r w:rsidRPr="007216F2">
              <w:rPr>
                <w:color w:val="000000"/>
                <w:sz w:val="28"/>
                <w:szCs w:val="28"/>
              </w:rPr>
              <w:t xml:space="preserve"> </w:t>
            </w:r>
            <w:proofErr w:type="spellStart"/>
            <w:r w:rsidRPr="007216F2">
              <w:rPr>
                <w:color w:val="000000"/>
                <w:sz w:val="28"/>
                <w:szCs w:val="28"/>
              </w:rPr>
              <w:t>рівень</w:t>
            </w:r>
            <w:proofErr w:type="spellEnd"/>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2C663CA5" w14:textId="77777777" w:rsidR="000E0DF9" w:rsidRPr="007216F2" w:rsidRDefault="000E0DF9" w:rsidP="000E0DF9">
            <w:pPr>
              <w:jc w:val="both"/>
            </w:pPr>
            <w:r w:rsidRPr="007216F2">
              <w:rPr>
                <w:color w:val="000000"/>
                <w:sz w:val="28"/>
                <w:szCs w:val="28"/>
              </w:rPr>
              <w:t xml:space="preserve">1.Застосування </w:t>
            </w:r>
            <w:proofErr w:type="spellStart"/>
            <w:r w:rsidRPr="007216F2">
              <w:rPr>
                <w:color w:val="000000"/>
                <w:sz w:val="28"/>
                <w:szCs w:val="28"/>
              </w:rPr>
              <w:t>методів</w:t>
            </w:r>
            <w:proofErr w:type="spellEnd"/>
            <w:r w:rsidRPr="007216F2">
              <w:rPr>
                <w:color w:val="000000"/>
                <w:sz w:val="28"/>
                <w:szCs w:val="28"/>
              </w:rPr>
              <w:t xml:space="preserve"> і </w:t>
            </w:r>
            <w:proofErr w:type="spellStart"/>
            <w:r w:rsidRPr="007216F2">
              <w:rPr>
                <w:color w:val="000000"/>
                <w:sz w:val="28"/>
                <w:szCs w:val="28"/>
              </w:rPr>
              <w:t>прийомів</w:t>
            </w:r>
            <w:proofErr w:type="spellEnd"/>
            <w:r w:rsidRPr="007216F2">
              <w:rPr>
                <w:color w:val="000000"/>
                <w:sz w:val="28"/>
                <w:szCs w:val="28"/>
              </w:rPr>
              <w:t xml:space="preserve"> </w:t>
            </w:r>
            <w:proofErr w:type="spellStart"/>
            <w:r w:rsidRPr="007216F2">
              <w:rPr>
                <w:color w:val="000000"/>
                <w:sz w:val="28"/>
                <w:szCs w:val="28"/>
              </w:rPr>
              <w:t>активізації</w:t>
            </w:r>
            <w:proofErr w:type="spellEnd"/>
            <w:r w:rsidRPr="007216F2">
              <w:rPr>
                <w:color w:val="000000"/>
                <w:sz w:val="28"/>
                <w:szCs w:val="28"/>
              </w:rPr>
              <w:t xml:space="preserve"> </w:t>
            </w:r>
            <w:r>
              <w:rPr>
                <w:color w:val="000000"/>
                <w:sz w:val="28"/>
                <w:szCs w:val="28"/>
                <w:lang w:val="uk-UA"/>
              </w:rPr>
              <w:t xml:space="preserve">та стимулювання </w:t>
            </w:r>
            <w:proofErr w:type="spellStart"/>
            <w:r w:rsidRPr="007216F2">
              <w:rPr>
                <w:color w:val="000000"/>
                <w:sz w:val="28"/>
                <w:szCs w:val="28"/>
              </w:rPr>
              <w:t>пізнавальної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студентів</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93160FA" w14:textId="77777777" w:rsidR="000E0DF9" w:rsidRPr="007216F2" w:rsidRDefault="000E0DF9" w:rsidP="000E0DF9">
            <w:r w:rsidRPr="007216F2">
              <w:t> </w:t>
            </w:r>
          </w:p>
        </w:tc>
        <w:tc>
          <w:tcPr>
            <w:tcW w:w="1410" w:type="dxa"/>
            <w:vMerge w:val="restart"/>
            <w:tcBorders>
              <w:top w:val="single" w:sz="4" w:space="0" w:color="000000"/>
              <w:left w:val="single" w:sz="4" w:space="0" w:color="000000"/>
              <w:bottom w:val="single" w:sz="4" w:space="0" w:color="000000"/>
              <w:right w:val="single" w:sz="4" w:space="0" w:color="000000"/>
            </w:tcBorders>
            <w:vAlign w:val="center"/>
            <w:hideMark/>
          </w:tcPr>
          <w:p w14:paraId="26624B43" w14:textId="77777777" w:rsidR="000E0DF9" w:rsidRPr="007216F2" w:rsidRDefault="000E0DF9" w:rsidP="000E0DF9">
            <w:r w:rsidRPr="007216F2">
              <w:t> </w:t>
            </w:r>
          </w:p>
        </w:tc>
      </w:tr>
      <w:tr w:rsidR="000E0DF9" w:rsidRPr="007216F2" w14:paraId="42CCF979"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7D955DBF"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663A6EE2" w14:textId="77777777" w:rsidR="000E0DF9" w:rsidRPr="007216F2" w:rsidRDefault="000E0DF9" w:rsidP="000E0DF9">
            <w:pPr>
              <w:jc w:val="both"/>
            </w:pPr>
            <w:r w:rsidRPr="007216F2">
              <w:rPr>
                <w:color w:val="000000"/>
                <w:sz w:val="28"/>
                <w:szCs w:val="28"/>
              </w:rPr>
              <w:t xml:space="preserve">2.Роз’яснення </w:t>
            </w:r>
            <w:proofErr w:type="spellStart"/>
            <w:r w:rsidRPr="007216F2">
              <w:rPr>
                <w:color w:val="000000"/>
                <w:sz w:val="28"/>
                <w:szCs w:val="28"/>
              </w:rPr>
              <w:t>складних</w:t>
            </w:r>
            <w:proofErr w:type="spellEnd"/>
            <w:r w:rsidRPr="007216F2">
              <w:rPr>
                <w:color w:val="000000"/>
                <w:sz w:val="28"/>
                <w:szCs w:val="28"/>
              </w:rPr>
              <w:t xml:space="preserve"> </w:t>
            </w:r>
            <w:r>
              <w:rPr>
                <w:color w:val="000000"/>
                <w:sz w:val="28"/>
                <w:szCs w:val="28"/>
                <w:lang w:val="uk-UA"/>
              </w:rPr>
              <w:t xml:space="preserve">фрагментів </w:t>
            </w:r>
            <w:proofErr w:type="spellStart"/>
            <w:r w:rsidRPr="007216F2">
              <w:rPr>
                <w:color w:val="000000"/>
                <w:sz w:val="28"/>
                <w:szCs w:val="28"/>
              </w:rPr>
              <w:t>навчального</w:t>
            </w:r>
            <w:proofErr w:type="spellEnd"/>
            <w:r w:rsidRPr="007216F2">
              <w:rPr>
                <w:color w:val="000000"/>
                <w:sz w:val="28"/>
                <w:szCs w:val="28"/>
              </w:rPr>
              <w:t xml:space="preserve"> </w:t>
            </w:r>
            <w:proofErr w:type="spellStart"/>
            <w:r w:rsidRPr="007216F2">
              <w:rPr>
                <w:color w:val="000000"/>
                <w:sz w:val="28"/>
                <w:szCs w:val="28"/>
              </w:rPr>
              <w:t>матеріалу</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ABCAFBD"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63AEC51E" w14:textId="77777777" w:rsidR="000E0DF9" w:rsidRPr="007216F2" w:rsidRDefault="000E0DF9" w:rsidP="000E0DF9"/>
        </w:tc>
      </w:tr>
      <w:tr w:rsidR="000E0DF9" w:rsidRPr="007216F2" w14:paraId="70100767"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4C8B6E2C"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C0E784F" w14:textId="77777777" w:rsidR="000E0DF9" w:rsidRPr="007216F2" w:rsidRDefault="000E0DF9" w:rsidP="000E0DF9">
            <w:pPr>
              <w:jc w:val="both"/>
            </w:pPr>
            <w:r w:rsidRPr="007216F2">
              <w:rPr>
                <w:color w:val="000000"/>
                <w:sz w:val="28"/>
                <w:szCs w:val="28"/>
              </w:rPr>
              <w:t>3.</w:t>
            </w:r>
            <w:r>
              <w:rPr>
                <w:color w:val="000000"/>
                <w:sz w:val="28"/>
                <w:szCs w:val="28"/>
                <w:lang w:val="uk-UA"/>
              </w:rPr>
              <w:t> </w:t>
            </w:r>
            <w:proofErr w:type="spellStart"/>
            <w:r>
              <w:rPr>
                <w:color w:val="000000"/>
                <w:sz w:val="28"/>
                <w:szCs w:val="28"/>
                <w:lang w:val="uk-UA"/>
              </w:rPr>
              <w:t>Використа</w:t>
            </w:r>
            <w:r w:rsidRPr="007216F2">
              <w:rPr>
                <w:color w:val="000000"/>
                <w:sz w:val="28"/>
                <w:szCs w:val="28"/>
              </w:rPr>
              <w:t>ння</w:t>
            </w:r>
            <w:proofErr w:type="spellEnd"/>
            <w:r w:rsidRPr="007216F2">
              <w:rPr>
                <w:color w:val="000000"/>
                <w:sz w:val="28"/>
                <w:szCs w:val="28"/>
              </w:rPr>
              <w:t xml:space="preserve"> </w:t>
            </w:r>
            <w:proofErr w:type="spellStart"/>
            <w:r w:rsidRPr="007216F2">
              <w:rPr>
                <w:color w:val="000000"/>
                <w:sz w:val="28"/>
                <w:szCs w:val="28"/>
              </w:rPr>
              <w:t>засобів</w:t>
            </w:r>
            <w:proofErr w:type="spellEnd"/>
            <w:r w:rsidRPr="007216F2">
              <w:rPr>
                <w:color w:val="000000"/>
                <w:sz w:val="28"/>
                <w:szCs w:val="28"/>
              </w:rPr>
              <w:t xml:space="preserve"> </w:t>
            </w:r>
            <w:proofErr w:type="spellStart"/>
            <w:r>
              <w:rPr>
                <w:color w:val="000000"/>
                <w:sz w:val="28"/>
                <w:szCs w:val="28"/>
                <w:lang w:val="uk-UA"/>
              </w:rPr>
              <w:t>цифровізації</w:t>
            </w:r>
            <w:proofErr w:type="spellEnd"/>
            <w:r w:rsidRPr="007216F2">
              <w:rPr>
                <w:color w:val="000000"/>
                <w:sz w:val="28"/>
                <w:szCs w:val="28"/>
              </w:rPr>
              <w:t xml:space="preserve"> </w:t>
            </w:r>
            <w:r>
              <w:rPr>
                <w:color w:val="000000"/>
                <w:sz w:val="28"/>
                <w:szCs w:val="28"/>
                <w:lang w:val="uk-UA"/>
              </w:rPr>
              <w:t xml:space="preserve">та </w:t>
            </w:r>
            <w:proofErr w:type="spellStart"/>
            <w:r w:rsidRPr="007216F2">
              <w:rPr>
                <w:color w:val="000000"/>
                <w:sz w:val="28"/>
                <w:szCs w:val="28"/>
              </w:rPr>
              <w:t>наочно</w:t>
            </w:r>
            <w:r>
              <w:rPr>
                <w:color w:val="000000"/>
                <w:sz w:val="28"/>
                <w:szCs w:val="28"/>
                <w:lang w:val="uk-UA"/>
              </w:rPr>
              <w:t>ст</w:t>
            </w:r>
            <w:proofErr w:type="spellEnd"/>
            <w:r w:rsidRPr="007216F2">
              <w:rPr>
                <w:color w:val="000000"/>
                <w:sz w:val="28"/>
                <w:szCs w:val="28"/>
              </w:rPr>
              <w:t xml:space="preserve">і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722A3EDF" w14:textId="77777777" w:rsidR="000E0DF9" w:rsidRPr="007216F2" w:rsidRDefault="000E0DF9" w:rsidP="000E0DF9">
            <w:r w:rsidRPr="007216F2">
              <w:t> </w:t>
            </w:r>
          </w:p>
        </w:tc>
        <w:tc>
          <w:tcPr>
            <w:tcW w:w="1410" w:type="dxa"/>
            <w:vMerge w:val="restart"/>
            <w:tcBorders>
              <w:top w:val="nil"/>
              <w:left w:val="single" w:sz="4" w:space="0" w:color="000000"/>
              <w:bottom w:val="single" w:sz="4" w:space="0" w:color="000000"/>
              <w:right w:val="single" w:sz="4" w:space="0" w:color="000000"/>
            </w:tcBorders>
            <w:vAlign w:val="center"/>
            <w:hideMark/>
          </w:tcPr>
          <w:p w14:paraId="59BAD87D" w14:textId="77777777" w:rsidR="000E0DF9" w:rsidRPr="007216F2" w:rsidRDefault="000E0DF9" w:rsidP="000E0DF9">
            <w:r w:rsidRPr="007216F2">
              <w:t> </w:t>
            </w:r>
          </w:p>
        </w:tc>
      </w:tr>
      <w:tr w:rsidR="000E0DF9" w:rsidRPr="007216F2" w14:paraId="184AD6A1"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31F8EC03"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3582F0A7" w14:textId="77777777" w:rsidR="000E0DF9" w:rsidRPr="007216F2" w:rsidRDefault="000E0DF9" w:rsidP="000E0DF9">
            <w:pPr>
              <w:jc w:val="both"/>
            </w:pPr>
            <w:r w:rsidRPr="007216F2">
              <w:rPr>
                <w:color w:val="000000"/>
                <w:sz w:val="28"/>
                <w:szCs w:val="28"/>
              </w:rPr>
              <w:t xml:space="preserve">4.Наявність </w:t>
            </w:r>
            <w:proofErr w:type="spellStart"/>
            <w:r w:rsidRPr="007216F2">
              <w:rPr>
                <w:color w:val="000000"/>
                <w:sz w:val="28"/>
                <w:szCs w:val="28"/>
              </w:rPr>
              <w:t>елементів</w:t>
            </w:r>
            <w:proofErr w:type="spellEnd"/>
            <w:r w:rsidRPr="007216F2">
              <w:rPr>
                <w:color w:val="000000"/>
                <w:sz w:val="28"/>
                <w:szCs w:val="28"/>
              </w:rPr>
              <w:t xml:space="preserve"> </w:t>
            </w:r>
            <w:proofErr w:type="spellStart"/>
            <w:r w:rsidRPr="007216F2">
              <w:rPr>
                <w:color w:val="000000"/>
                <w:sz w:val="28"/>
                <w:szCs w:val="28"/>
              </w:rPr>
              <w:t>управління</w:t>
            </w:r>
            <w:proofErr w:type="spellEnd"/>
            <w:r w:rsidRPr="007216F2">
              <w:rPr>
                <w:color w:val="000000"/>
                <w:sz w:val="28"/>
                <w:szCs w:val="28"/>
              </w:rPr>
              <w:t xml:space="preserve"> ходом </w:t>
            </w:r>
            <w:proofErr w:type="spellStart"/>
            <w:r w:rsidRPr="007216F2">
              <w:rPr>
                <w:color w:val="000000"/>
                <w:sz w:val="28"/>
                <w:szCs w:val="28"/>
              </w:rPr>
              <w:t>проведення</w:t>
            </w:r>
            <w:proofErr w:type="spellEnd"/>
            <w:r w:rsidRPr="007216F2">
              <w:rPr>
                <w:color w:val="000000"/>
                <w:sz w:val="28"/>
                <w:szCs w:val="28"/>
              </w:rPr>
              <w:t xml:space="preserve"> практичного </w:t>
            </w:r>
            <w:proofErr w:type="spellStart"/>
            <w:r w:rsidRPr="007216F2">
              <w:rPr>
                <w:color w:val="000000"/>
                <w:sz w:val="28"/>
                <w:szCs w:val="28"/>
              </w:rPr>
              <w:lastRenderedPageBreak/>
              <w:t>заняття</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7B570E08" w14:textId="77777777" w:rsidR="000E0DF9" w:rsidRPr="007216F2" w:rsidRDefault="000E0DF9" w:rsidP="000E0DF9">
            <w:r w:rsidRPr="007216F2">
              <w:lastRenderedPageBreak/>
              <w:t> </w:t>
            </w:r>
          </w:p>
        </w:tc>
        <w:tc>
          <w:tcPr>
            <w:tcW w:w="1410" w:type="dxa"/>
            <w:vMerge/>
            <w:tcBorders>
              <w:top w:val="nil"/>
              <w:left w:val="single" w:sz="4" w:space="0" w:color="000000"/>
              <w:bottom w:val="single" w:sz="4" w:space="0" w:color="000000"/>
              <w:right w:val="single" w:sz="4" w:space="0" w:color="000000"/>
            </w:tcBorders>
            <w:vAlign w:val="center"/>
            <w:hideMark/>
          </w:tcPr>
          <w:p w14:paraId="55C2412A" w14:textId="77777777" w:rsidR="000E0DF9" w:rsidRPr="007216F2" w:rsidRDefault="000E0DF9" w:rsidP="000E0DF9"/>
        </w:tc>
      </w:tr>
      <w:tr w:rsidR="000E0DF9" w:rsidRPr="007216F2" w14:paraId="04935E42"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0A18A752"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6ED7BD8B" w14:textId="77777777" w:rsidR="000E0DF9" w:rsidRPr="007216F2" w:rsidRDefault="000E0DF9" w:rsidP="000E0DF9">
            <w:pPr>
              <w:jc w:val="both"/>
            </w:pPr>
            <w:r w:rsidRPr="007216F2">
              <w:rPr>
                <w:color w:val="000000"/>
                <w:sz w:val="28"/>
                <w:szCs w:val="28"/>
              </w:rPr>
              <w:t xml:space="preserve">5.Використання </w:t>
            </w:r>
            <w:proofErr w:type="spellStart"/>
            <w:r w:rsidRPr="007216F2">
              <w:rPr>
                <w:color w:val="000000"/>
                <w:sz w:val="28"/>
                <w:szCs w:val="28"/>
              </w:rPr>
              <w:t>елементів</w:t>
            </w:r>
            <w:proofErr w:type="spellEnd"/>
            <w:r w:rsidRPr="007216F2">
              <w:rPr>
                <w:color w:val="000000"/>
                <w:sz w:val="28"/>
                <w:szCs w:val="28"/>
              </w:rPr>
              <w:t xml:space="preserve"> </w:t>
            </w:r>
            <w:proofErr w:type="spellStart"/>
            <w:r w:rsidRPr="007216F2">
              <w:rPr>
                <w:color w:val="000000"/>
                <w:sz w:val="28"/>
                <w:szCs w:val="28"/>
              </w:rPr>
              <w:t>зворотного</w:t>
            </w:r>
            <w:proofErr w:type="spellEnd"/>
            <w:r w:rsidRPr="007216F2">
              <w:rPr>
                <w:color w:val="000000"/>
                <w:sz w:val="28"/>
                <w:szCs w:val="28"/>
              </w:rPr>
              <w:t xml:space="preserve"> </w:t>
            </w:r>
            <w:proofErr w:type="spellStart"/>
            <w:r w:rsidRPr="007216F2">
              <w:rPr>
                <w:color w:val="000000"/>
                <w:sz w:val="28"/>
                <w:szCs w:val="28"/>
              </w:rPr>
              <w:t>зв’язку</w:t>
            </w:r>
            <w:proofErr w:type="spellEnd"/>
            <w:r w:rsidRPr="007216F2">
              <w:rPr>
                <w:color w:val="000000"/>
                <w:sz w:val="28"/>
                <w:szCs w:val="28"/>
              </w:rPr>
              <w:t xml:space="preserve"> на </w:t>
            </w:r>
            <w:proofErr w:type="spellStart"/>
            <w:r w:rsidRPr="007216F2">
              <w:rPr>
                <w:color w:val="000000"/>
                <w:sz w:val="28"/>
                <w:szCs w:val="28"/>
              </w:rPr>
              <w:t>всіх</w:t>
            </w:r>
            <w:proofErr w:type="spellEnd"/>
            <w:r w:rsidRPr="007216F2">
              <w:rPr>
                <w:color w:val="000000"/>
                <w:sz w:val="28"/>
                <w:szCs w:val="28"/>
              </w:rPr>
              <w:t xml:space="preserve"> </w:t>
            </w:r>
            <w:proofErr w:type="spellStart"/>
            <w:r w:rsidRPr="007216F2">
              <w:rPr>
                <w:color w:val="000000"/>
                <w:sz w:val="28"/>
                <w:szCs w:val="28"/>
              </w:rPr>
              <w:t>етапах</w:t>
            </w:r>
            <w:proofErr w:type="spellEnd"/>
            <w:r w:rsidRPr="007216F2">
              <w:rPr>
                <w:color w:val="000000"/>
                <w:sz w:val="28"/>
                <w:szCs w:val="28"/>
              </w:rPr>
              <w:t xml:space="preserve"> </w:t>
            </w:r>
            <w:proofErr w:type="spellStart"/>
            <w:r w:rsidRPr="007216F2">
              <w:rPr>
                <w:color w:val="000000"/>
                <w:sz w:val="28"/>
                <w:szCs w:val="28"/>
              </w:rPr>
              <w:t>засвоєння</w:t>
            </w:r>
            <w:proofErr w:type="spellEnd"/>
            <w:r w:rsidRPr="007216F2">
              <w:rPr>
                <w:color w:val="000000"/>
                <w:sz w:val="28"/>
                <w:szCs w:val="28"/>
              </w:rPr>
              <w:t xml:space="preserve"> </w:t>
            </w:r>
            <w:proofErr w:type="spellStart"/>
            <w:r w:rsidRPr="007216F2">
              <w:rPr>
                <w:color w:val="000000"/>
                <w:sz w:val="28"/>
                <w:szCs w:val="28"/>
              </w:rPr>
              <w:t>навчальної</w:t>
            </w:r>
            <w:proofErr w:type="spellEnd"/>
            <w:r w:rsidRPr="007216F2">
              <w:rPr>
                <w:color w:val="000000"/>
                <w:sz w:val="28"/>
                <w:szCs w:val="28"/>
              </w:rPr>
              <w:t xml:space="preserve"> </w:t>
            </w:r>
            <w:proofErr w:type="spellStart"/>
            <w:r w:rsidRPr="007216F2">
              <w:rPr>
                <w:color w:val="000000"/>
                <w:sz w:val="28"/>
                <w:szCs w:val="28"/>
              </w:rPr>
              <w:t>інформації</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58F65A5" w14:textId="77777777" w:rsidR="000E0DF9" w:rsidRPr="007216F2" w:rsidRDefault="000E0DF9" w:rsidP="000E0DF9">
            <w:r w:rsidRPr="007216F2">
              <w:t> </w:t>
            </w:r>
          </w:p>
        </w:tc>
        <w:tc>
          <w:tcPr>
            <w:tcW w:w="1410" w:type="dxa"/>
            <w:vMerge/>
            <w:tcBorders>
              <w:top w:val="nil"/>
              <w:left w:val="single" w:sz="4" w:space="0" w:color="000000"/>
              <w:bottom w:val="single" w:sz="4" w:space="0" w:color="000000"/>
              <w:right w:val="single" w:sz="4" w:space="0" w:color="000000"/>
            </w:tcBorders>
            <w:vAlign w:val="center"/>
            <w:hideMark/>
          </w:tcPr>
          <w:p w14:paraId="493B575D" w14:textId="77777777" w:rsidR="000E0DF9" w:rsidRPr="007216F2" w:rsidRDefault="000E0DF9" w:rsidP="000E0DF9"/>
        </w:tc>
      </w:tr>
      <w:tr w:rsidR="000E0DF9" w:rsidRPr="007216F2" w14:paraId="5281663B"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2493CACB"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54D785CB" w14:textId="77777777" w:rsidR="000E0DF9" w:rsidRPr="0067258A" w:rsidRDefault="000E0DF9" w:rsidP="000E0DF9">
            <w:pPr>
              <w:jc w:val="both"/>
              <w:rPr>
                <w:lang w:val="uk-UA"/>
              </w:rPr>
            </w:pPr>
            <w:r w:rsidRPr="007216F2">
              <w:rPr>
                <w:color w:val="000000"/>
                <w:sz w:val="28"/>
                <w:szCs w:val="28"/>
              </w:rPr>
              <w:t xml:space="preserve">6.Наявність </w:t>
            </w:r>
            <w:proofErr w:type="spellStart"/>
            <w:r w:rsidRPr="007216F2">
              <w:rPr>
                <w:color w:val="000000"/>
                <w:sz w:val="28"/>
                <w:szCs w:val="28"/>
              </w:rPr>
              <w:t>методичних</w:t>
            </w:r>
            <w:proofErr w:type="spellEnd"/>
            <w:r w:rsidRPr="007216F2">
              <w:rPr>
                <w:color w:val="000000"/>
                <w:sz w:val="28"/>
                <w:szCs w:val="28"/>
              </w:rPr>
              <w:t xml:space="preserve"> </w:t>
            </w:r>
            <w:proofErr w:type="spellStart"/>
            <w:r w:rsidRPr="007216F2">
              <w:rPr>
                <w:color w:val="000000"/>
                <w:sz w:val="28"/>
                <w:szCs w:val="28"/>
              </w:rPr>
              <w:t>вказівок</w:t>
            </w:r>
            <w:proofErr w:type="spellEnd"/>
            <w:r w:rsidRPr="007216F2">
              <w:rPr>
                <w:color w:val="000000"/>
                <w:sz w:val="28"/>
                <w:szCs w:val="28"/>
              </w:rPr>
              <w:t xml:space="preserve"> до </w:t>
            </w:r>
            <w:proofErr w:type="spellStart"/>
            <w:r w:rsidRPr="007216F2">
              <w:rPr>
                <w:color w:val="000000"/>
                <w:sz w:val="28"/>
                <w:szCs w:val="28"/>
              </w:rPr>
              <w:t>самостійного</w:t>
            </w:r>
            <w:proofErr w:type="spellEnd"/>
            <w:r w:rsidRPr="007216F2">
              <w:rPr>
                <w:color w:val="000000"/>
                <w:sz w:val="28"/>
                <w:szCs w:val="28"/>
              </w:rPr>
              <w:t xml:space="preserve"> </w:t>
            </w:r>
            <w:proofErr w:type="spellStart"/>
            <w:r w:rsidRPr="007216F2">
              <w:rPr>
                <w:color w:val="000000"/>
                <w:sz w:val="28"/>
                <w:szCs w:val="28"/>
              </w:rPr>
              <w:t>вико</w:t>
            </w:r>
            <w:proofErr w:type="spellEnd"/>
            <w:r>
              <w:rPr>
                <w:color w:val="000000"/>
                <w:sz w:val="28"/>
                <w:szCs w:val="28"/>
                <w:lang w:val="uk-UA"/>
              </w:rPr>
              <w:t>н</w:t>
            </w:r>
            <w:proofErr w:type="spellStart"/>
            <w:r w:rsidRPr="007216F2">
              <w:rPr>
                <w:color w:val="000000"/>
                <w:sz w:val="28"/>
                <w:szCs w:val="28"/>
              </w:rPr>
              <w:t>ання</w:t>
            </w:r>
            <w:proofErr w:type="spellEnd"/>
            <w:r w:rsidRPr="007216F2">
              <w:rPr>
                <w:color w:val="000000"/>
                <w:sz w:val="28"/>
                <w:szCs w:val="28"/>
              </w:rPr>
              <w:t xml:space="preserve"> </w:t>
            </w:r>
            <w:r>
              <w:rPr>
                <w:color w:val="000000"/>
                <w:sz w:val="28"/>
                <w:szCs w:val="28"/>
                <w:lang w:val="uk-UA"/>
              </w:rPr>
              <w:t xml:space="preserve">студентами </w:t>
            </w:r>
            <w:proofErr w:type="spellStart"/>
            <w:r w:rsidRPr="007216F2">
              <w:rPr>
                <w:color w:val="000000"/>
                <w:sz w:val="28"/>
                <w:szCs w:val="28"/>
              </w:rPr>
              <w:t>практичн</w:t>
            </w:r>
            <w:r>
              <w:rPr>
                <w:color w:val="000000"/>
                <w:sz w:val="28"/>
                <w:szCs w:val="28"/>
                <w:lang w:val="uk-UA"/>
              </w:rPr>
              <w:t>их</w:t>
            </w:r>
            <w:proofErr w:type="spellEnd"/>
            <w:r w:rsidRPr="007216F2">
              <w:rPr>
                <w:color w:val="000000"/>
                <w:sz w:val="28"/>
                <w:szCs w:val="28"/>
              </w:rPr>
              <w:t xml:space="preserve"> </w:t>
            </w:r>
            <w:proofErr w:type="spellStart"/>
            <w:r w:rsidRPr="007216F2">
              <w:rPr>
                <w:color w:val="000000"/>
                <w:sz w:val="28"/>
                <w:szCs w:val="28"/>
              </w:rPr>
              <w:t>завдан</w:t>
            </w:r>
            <w:proofErr w:type="spellEnd"/>
            <w:r>
              <w:rPr>
                <w:color w:val="000000"/>
                <w:sz w:val="28"/>
                <w:szCs w:val="28"/>
                <w:lang w:val="uk-UA"/>
              </w:rPr>
              <w:t>ь</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6B34917D" w14:textId="77777777" w:rsidR="000E0DF9" w:rsidRPr="007216F2" w:rsidRDefault="000E0DF9" w:rsidP="000E0DF9">
            <w:r w:rsidRPr="007216F2">
              <w:t> </w:t>
            </w:r>
          </w:p>
        </w:tc>
        <w:tc>
          <w:tcPr>
            <w:tcW w:w="1410" w:type="dxa"/>
            <w:vMerge/>
            <w:tcBorders>
              <w:top w:val="nil"/>
              <w:left w:val="single" w:sz="4" w:space="0" w:color="000000"/>
              <w:bottom w:val="single" w:sz="4" w:space="0" w:color="000000"/>
              <w:right w:val="single" w:sz="4" w:space="0" w:color="000000"/>
            </w:tcBorders>
            <w:vAlign w:val="center"/>
            <w:hideMark/>
          </w:tcPr>
          <w:p w14:paraId="5ABE52F5" w14:textId="77777777" w:rsidR="000E0DF9" w:rsidRPr="007216F2" w:rsidRDefault="000E0DF9" w:rsidP="000E0DF9"/>
        </w:tc>
      </w:tr>
      <w:tr w:rsidR="000E0DF9" w:rsidRPr="007216F2" w14:paraId="515B68D4"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493BCE7C"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66D37DA" w14:textId="77777777" w:rsidR="000E0DF9" w:rsidRPr="00A21DCF" w:rsidRDefault="000E0DF9" w:rsidP="000E0DF9">
            <w:pPr>
              <w:jc w:val="both"/>
              <w:rPr>
                <w:lang w:val="uk-UA"/>
              </w:rPr>
            </w:pPr>
            <w:r w:rsidRPr="007216F2">
              <w:rPr>
                <w:color w:val="000000"/>
                <w:sz w:val="28"/>
                <w:szCs w:val="28"/>
              </w:rPr>
              <w:t xml:space="preserve">7.Наявність </w:t>
            </w:r>
            <w:proofErr w:type="spellStart"/>
            <w:r w:rsidRPr="007216F2">
              <w:rPr>
                <w:color w:val="000000"/>
                <w:sz w:val="28"/>
                <w:szCs w:val="28"/>
              </w:rPr>
              <w:t>тестів</w:t>
            </w:r>
            <w:proofErr w:type="spellEnd"/>
            <w:r w:rsidRPr="007216F2">
              <w:rPr>
                <w:color w:val="000000"/>
                <w:sz w:val="28"/>
                <w:szCs w:val="28"/>
              </w:rPr>
              <w:t xml:space="preserve"> </w:t>
            </w:r>
            <w:proofErr w:type="gramStart"/>
            <w:r w:rsidRPr="007216F2">
              <w:rPr>
                <w:color w:val="000000"/>
                <w:sz w:val="28"/>
                <w:szCs w:val="28"/>
              </w:rPr>
              <w:t>для самоконтролю</w:t>
            </w:r>
            <w:proofErr w:type="gramEnd"/>
            <w:r w:rsidRPr="007216F2">
              <w:rPr>
                <w:color w:val="000000"/>
                <w:sz w:val="28"/>
                <w:szCs w:val="28"/>
              </w:rPr>
              <w:t xml:space="preserve"> </w:t>
            </w:r>
            <w:proofErr w:type="spellStart"/>
            <w:r w:rsidRPr="007216F2">
              <w:rPr>
                <w:color w:val="000000"/>
                <w:sz w:val="28"/>
                <w:szCs w:val="28"/>
              </w:rPr>
              <w:t>знань</w:t>
            </w:r>
            <w:proofErr w:type="spellEnd"/>
            <w:r>
              <w:rPr>
                <w:color w:val="000000"/>
                <w:sz w:val="28"/>
                <w:szCs w:val="28"/>
                <w:lang w:val="uk-UA"/>
              </w:rPr>
              <w:t xml:space="preserve"> студентів</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770460A3" w14:textId="77777777" w:rsidR="000E0DF9" w:rsidRPr="007216F2" w:rsidRDefault="000E0DF9" w:rsidP="000E0DF9">
            <w:r w:rsidRPr="007216F2">
              <w:t> </w:t>
            </w:r>
          </w:p>
        </w:tc>
        <w:tc>
          <w:tcPr>
            <w:tcW w:w="1410" w:type="dxa"/>
            <w:vMerge/>
            <w:tcBorders>
              <w:top w:val="nil"/>
              <w:left w:val="single" w:sz="4" w:space="0" w:color="000000"/>
              <w:bottom w:val="single" w:sz="4" w:space="0" w:color="000000"/>
              <w:right w:val="single" w:sz="4" w:space="0" w:color="000000"/>
            </w:tcBorders>
            <w:vAlign w:val="center"/>
            <w:hideMark/>
          </w:tcPr>
          <w:p w14:paraId="7DFC4120" w14:textId="77777777" w:rsidR="000E0DF9" w:rsidRPr="007216F2" w:rsidRDefault="000E0DF9" w:rsidP="000E0DF9"/>
        </w:tc>
      </w:tr>
      <w:tr w:rsidR="000E0DF9" w:rsidRPr="007216F2" w14:paraId="6AB088A3"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3AD15EC3" w14:textId="77777777" w:rsidR="000E0DF9" w:rsidRPr="007216F2" w:rsidRDefault="000E0DF9" w:rsidP="000E0DF9">
            <w:proofErr w:type="spellStart"/>
            <w:r w:rsidRPr="007216F2">
              <w:rPr>
                <w:color w:val="000000"/>
                <w:sz w:val="28"/>
                <w:szCs w:val="28"/>
              </w:rPr>
              <w:t>Професійна</w:t>
            </w:r>
            <w:proofErr w:type="spellEnd"/>
            <w:r w:rsidRPr="007216F2">
              <w:rPr>
                <w:color w:val="000000"/>
                <w:sz w:val="28"/>
                <w:szCs w:val="28"/>
              </w:rPr>
              <w:t xml:space="preserve"> </w:t>
            </w:r>
            <w:proofErr w:type="spellStart"/>
            <w:r w:rsidRPr="007216F2">
              <w:rPr>
                <w:color w:val="000000"/>
                <w:sz w:val="28"/>
                <w:szCs w:val="28"/>
              </w:rPr>
              <w:t>спрямо</w:t>
            </w:r>
            <w:proofErr w:type="spellEnd"/>
            <w:r>
              <w:rPr>
                <w:color w:val="000000"/>
                <w:sz w:val="28"/>
                <w:szCs w:val="28"/>
                <w:lang w:val="uk-UA"/>
              </w:rPr>
              <w:t>-</w:t>
            </w:r>
            <w:proofErr w:type="spellStart"/>
            <w:r w:rsidRPr="007216F2">
              <w:rPr>
                <w:color w:val="000000"/>
                <w:sz w:val="28"/>
                <w:szCs w:val="28"/>
              </w:rPr>
              <w:t>ваність</w:t>
            </w:r>
            <w:proofErr w:type="spellEnd"/>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0D2D3F33" w14:textId="77777777" w:rsidR="000E0DF9" w:rsidRPr="007216F2" w:rsidRDefault="000E0DF9" w:rsidP="000E0DF9">
            <w:pPr>
              <w:jc w:val="both"/>
            </w:pPr>
            <w:r w:rsidRPr="007216F2">
              <w:rPr>
                <w:color w:val="000000"/>
                <w:sz w:val="28"/>
                <w:szCs w:val="28"/>
              </w:rPr>
              <w:t>1.Формування</w:t>
            </w:r>
            <w:r>
              <w:rPr>
                <w:color w:val="000000"/>
                <w:sz w:val="28"/>
                <w:szCs w:val="28"/>
                <w:lang w:val="uk-UA"/>
              </w:rPr>
              <w:t xml:space="preserve"> </w:t>
            </w:r>
            <w:proofErr w:type="spellStart"/>
            <w:r w:rsidRPr="007216F2">
              <w:rPr>
                <w:color w:val="000000"/>
                <w:sz w:val="28"/>
                <w:szCs w:val="28"/>
              </w:rPr>
              <w:t>професійного</w:t>
            </w:r>
            <w:proofErr w:type="spellEnd"/>
            <w:r w:rsidRPr="007216F2">
              <w:rPr>
                <w:color w:val="000000"/>
                <w:sz w:val="28"/>
                <w:szCs w:val="28"/>
              </w:rPr>
              <w:t xml:space="preserve"> </w:t>
            </w:r>
            <w:proofErr w:type="spellStart"/>
            <w:r w:rsidRPr="007216F2">
              <w:rPr>
                <w:color w:val="000000"/>
                <w:sz w:val="28"/>
                <w:szCs w:val="28"/>
              </w:rPr>
              <w:t>світогляду</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на </w:t>
            </w:r>
            <w:proofErr w:type="spellStart"/>
            <w:r w:rsidRPr="007216F2">
              <w:rPr>
                <w:color w:val="000000"/>
                <w:sz w:val="28"/>
                <w:szCs w:val="28"/>
              </w:rPr>
              <w:t>занятті</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1BDE51A2" w14:textId="77777777" w:rsidR="000E0DF9" w:rsidRPr="007216F2" w:rsidRDefault="000E0DF9" w:rsidP="000E0DF9">
            <w:r w:rsidRPr="007216F2">
              <w:t> </w:t>
            </w:r>
          </w:p>
        </w:tc>
        <w:tc>
          <w:tcPr>
            <w:tcW w:w="1410" w:type="dxa"/>
            <w:vMerge w:val="restart"/>
            <w:tcBorders>
              <w:top w:val="single" w:sz="4" w:space="0" w:color="000000"/>
              <w:left w:val="single" w:sz="4" w:space="0" w:color="000000"/>
              <w:bottom w:val="single" w:sz="4" w:space="0" w:color="000000"/>
              <w:right w:val="single" w:sz="4" w:space="0" w:color="000000"/>
            </w:tcBorders>
            <w:vAlign w:val="center"/>
            <w:hideMark/>
          </w:tcPr>
          <w:p w14:paraId="3AEE7FFB" w14:textId="77777777" w:rsidR="000E0DF9" w:rsidRPr="007216F2" w:rsidRDefault="000E0DF9" w:rsidP="000E0DF9">
            <w:r w:rsidRPr="007216F2">
              <w:t> </w:t>
            </w:r>
          </w:p>
        </w:tc>
      </w:tr>
      <w:tr w:rsidR="000E0DF9" w:rsidRPr="007216F2" w14:paraId="6D5E5243"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1176C7DC"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4DDF2F4" w14:textId="77777777" w:rsidR="000E0DF9" w:rsidRPr="007216F2" w:rsidRDefault="000E0DF9" w:rsidP="000E0DF9">
            <w:pPr>
              <w:jc w:val="both"/>
            </w:pPr>
            <w:r w:rsidRPr="007216F2">
              <w:rPr>
                <w:color w:val="000000"/>
                <w:sz w:val="28"/>
                <w:szCs w:val="28"/>
              </w:rPr>
              <w:t>2.</w:t>
            </w:r>
            <w:proofErr w:type="spellStart"/>
            <w:r>
              <w:rPr>
                <w:color w:val="000000"/>
                <w:sz w:val="28"/>
                <w:szCs w:val="28"/>
                <w:lang w:val="uk-UA"/>
              </w:rPr>
              <w:t>Розкритт</w:t>
            </w:r>
            <w:proofErr w:type="spellEnd"/>
            <w:r w:rsidRPr="007216F2">
              <w:rPr>
                <w:color w:val="000000"/>
                <w:sz w:val="28"/>
                <w:szCs w:val="28"/>
              </w:rPr>
              <w:t xml:space="preserve">я </w:t>
            </w:r>
            <w:r>
              <w:rPr>
                <w:color w:val="000000"/>
                <w:sz w:val="28"/>
                <w:szCs w:val="28"/>
                <w:lang w:val="uk-UA"/>
              </w:rPr>
              <w:t>сенсу у вивченні</w:t>
            </w:r>
            <w:r w:rsidRPr="007216F2">
              <w:rPr>
                <w:color w:val="000000"/>
                <w:sz w:val="28"/>
                <w:szCs w:val="28"/>
              </w:rPr>
              <w:t xml:space="preserve"> про</w:t>
            </w:r>
            <w:proofErr w:type="spellStart"/>
            <w:r>
              <w:rPr>
                <w:color w:val="000000"/>
                <w:sz w:val="28"/>
                <w:szCs w:val="28"/>
                <w:lang w:val="uk-UA"/>
              </w:rPr>
              <w:t>фесійн</w:t>
            </w:r>
            <w:proofErr w:type="spellEnd"/>
            <w:r w:rsidRPr="007216F2">
              <w:rPr>
                <w:color w:val="000000"/>
                <w:sz w:val="28"/>
                <w:szCs w:val="28"/>
              </w:rPr>
              <w:t xml:space="preserve">их </w:t>
            </w:r>
            <w:proofErr w:type="spellStart"/>
            <w:r w:rsidRPr="007216F2">
              <w:rPr>
                <w:color w:val="000000"/>
                <w:sz w:val="28"/>
                <w:szCs w:val="28"/>
              </w:rPr>
              <w:t>питань</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21BE3EAD"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1A7749FE" w14:textId="77777777" w:rsidR="000E0DF9" w:rsidRPr="007216F2" w:rsidRDefault="000E0DF9" w:rsidP="000E0DF9"/>
        </w:tc>
      </w:tr>
      <w:tr w:rsidR="000E0DF9" w:rsidRPr="007216F2" w14:paraId="7B99D012"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5686CEFF"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0CBFF3D1" w14:textId="77777777" w:rsidR="000E0DF9" w:rsidRPr="007216F2" w:rsidRDefault="000E0DF9" w:rsidP="000E0DF9">
            <w:pPr>
              <w:jc w:val="both"/>
            </w:pPr>
            <w:r w:rsidRPr="007216F2">
              <w:rPr>
                <w:color w:val="000000"/>
                <w:sz w:val="28"/>
                <w:szCs w:val="28"/>
              </w:rPr>
              <w:t xml:space="preserve">3.Зв’язок практичного </w:t>
            </w:r>
            <w:proofErr w:type="spellStart"/>
            <w:r w:rsidRPr="007216F2">
              <w:rPr>
                <w:color w:val="000000"/>
                <w:sz w:val="28"/>
                <w:szCs w:val="28"/>
              </w:rPr>
              <w:t>матеріалу</w:t>
            </w:r>
            <w:proofErr w:type="spellEnd"/>
            <w:r w:rsidRPr="007216F2">
              <w:rPr>
                <w:color w:val="000000"/>
                <w:sz w:val="28"/>
                <w:szCs w:val="28"/>
              </w:rPr>
              <w:t xml:space="preserve"> з </w:t>
            </w:r>
            <w:r>
              <w:rPr>
                <w:color w:val="000000"/>
                <w:sz w:val="28"/>
                <w:szCs w:val="28"/>
                <w:lang w:val="uk-UA"/>
              </w:rPr>
              <w:t xml:space="preserve">розвитком </w:t>
            </w:r>
            <w:proofErr w:type="spellStart"/>
            <w:r w:rsidRPr="007216F2">
              <w:rPr>
                <w:color w:val="000000"/>
                <w:sz w:val="28"/>
                <w:szCs w:val="28"/>
              </w:rPr>
              <w:t>професійни</w:t>
            </w:r>
            <w:proofErr w:type="spellEnd"/>
            <w:r>
              <w:rPr>
                <w:color w:val="000000"/>
                <w:sz w:val="28"/>
                <w:szCs w:val="28"/>
                <w:lang w:val="uk-UA"/>
              </w:rPr>
              <w:t>х</w:t>
            </w:r>
            <w:r w:rsidRPr="007216F2">
              <w:rPr>
                <w:color w:val="000000"/>
                <w:sz w:val="28"/>
                <w:szCs w:val="28"/>
              </w:rPr>
              <w:t xml:space="preserve"> </w:t>
            </w:r>
            <w:proofErr w:type="spellStart"/>
            <w:r w:rsidRPr="007216F2">
              <w:rPr>
                <w:color w:val="000000"/>
                <w:sz w:val="28"/>
                <w:szCs w:val="28"/>
              </w:rPr>
              <w:t>інтерес</w:t>
            </w:r>
            <w:r>
              <w:rPr>
                <w:color w:val="000000"/>
                <w:sz w:val="28"/>
                <w:szCs w:val="28"/>
                <w:lang w:val="uk-UA"/>
              </w:rPr>
              <w:t>ів</w:t>
            </w:r>
            <w:proofErr w:type="spellEnd"/>
            <w:r w:rsidRPr="007216F2">
              <w:rPr>
                <w:color w:val="000000"/>
                <w:sz w:val="28"/>
                <w:szCs w:val="28"/>
              </w:rPr>
              <w:t xml:space="preserve"> </w:t>
            </w:r>
            <w:r>
              <w:rPr>
                <w:color w:val="000000"/>
                <w:sz w:val="28"/>
                <w:szCs w:val="28"/>
                <w:lang w:val="uk-UA"/>
              </w:rPr>
              <w:t>студентів</w:t>
            </w:r>
            <w:r w:rsidRPr="007216F2">
              <w:rPr>
                <w:color w:val="000000"/>
                <w:sz w:val="28"/>
                <w:szCs w:val="28"/>
              </w:rPr>
              <w:t xml:space="preserve">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3AF950F9"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09A43534" w14:textId="77777777" w:rsidR="000E0DF9" w:rsidRPr="007216F2" w:rsidRDefault="000E0DF9" w:rsidP="000E0DF9"/>
        </w:tc>
      </w:tr>
      <w:tr w:rsidR="000E0DF9" w:rsidRPr="007216F2" w14:paraId="377FBF5E" w14:textId="77777777" w:rsidTr="000E0DF9">
        <w:trPr>
          <w:tblCellSpacing w:w="0" w:type="dxa"/>
        </w:trPr>
        <w:tc>
          <w:tcPr>
            <w:tcW w:w="1819" w:type="dxa"/>
            <w:vMerge w:val="restart"/>
            <w:tcBorders>
              <w:top w:val="single" w:sz="4" w:space="0" w:color="000000"/>
              <w:left w:val="single" w:sz="4" w:space="0" w:color="000000"/>
              <w:bottom w:val="single" w:sz="4" w:space="0" w:color="000000"/>
              <w:right w:val="single" w:sz="4" w:space="0" w:color="000000"/>
            </w:tcBorders>
            <w:vAlign w:val="center"/>
            <w:hideMark/>
          </w:tcPr>
          <w:p w14:paraId="56D04DFB" w14:textId="77777777" w:rsidR="000E0DF9" w:rsidRPr="007216F2" w:rsidRDefault="000E0DF9" w:rsidP="000E0DF9">
            <w:r w:rsidRPr="007216F2">
              <w:rPr>
                <w:color w:val="000000"/>
                <w:sz w:val="28"/>
                <w:szCs w:val="28"/>
              </w:rPr>
              <w:t>Майстер</w:t>
            </w:r>
            <w:r>
              <w:rPr>
                <w:color w:val="000000"/>
                <w:sz w:val="28"/>
                <w:szCs w:val="28"/>
                <w:lang w:val="uk-UA"/>
              </w:rPr>
              <w:t>-</w:t>
            </w:r>
            <w:proofErr w:type="spellStart"/>
            <w:r w:rsidRPr="007216F2">
              <w:rPr>
                <w:color w:val="000000"/>
                <w:sz w:val="28"/>
                <w:szCs w:val="28"/>
              </w:rPr>
              <w:t>ність</w:t>
            </w:r>
            <w:proofErr w:type="spellEnd"/>
            <w:r w:rsidRPr="007216F2">
              <w:rPr>
                <w:color w:val="000000"/>
                <w:sz w:val="28"/>
                <w:szCs w:val="28"/>
              </w:rPr>
              <w:t xml:space="preserve"> </w:t>
            </w:r>
            <w:proofErr w:type="spellStart"/>
            <w:r w:rsidRPr="007216F2">
              <w:rPr>
                <w:color w:val="000000"/>
                <w:sz w:val="28"/>
                <w:szCs w:val="28"/>
              </w:rPr>
              <w:t>викладача</w:t>
            </w:r>
            <w:proofErr w:type="spellEnd"/>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104C7160" w14:textId="77777777" w:rsidR="000E0DF9" w:rsidRPr="007216F2" w:rsidRDefault="000E0DF9" w:rsidP="000E0DF9">
            <w:pPr>
              <w:jc w:val="both"/>
            </w:pPr>
            <w:r w:rsidRPr="007216F2">
              <w:rPr>
                <w:color w:val="000000"/>
                <w:sz w:val="28"/>
                <w:szCs w:val="28"/>
              </w:rPr>
              <w:t xml:space="preserve">1.Рівень </w:t>
            </w:r>
            <w:proofErr w:type="spellStart"/>
            <w:r w:rsidRPr="007216F2">
              <w:rPr>
                <w:color w:val="000000"/>
                <w:sz w:val="28"/>
                <w:szCs w:val="28"/>
              </w:rPr>
              <w:t>вільного</w:t>
            </w:r>
            <w:proofErr w:type="spellEnd"/>
            <w:r w:rsidRPr="007216F2">
              <w:rPr>
                <w:color w:val="000000"/>
                <w:sz w:val="28"/>
                <w:szCs w:val="28"/>
              </w:rPr>
              <w:t xml:space="preserve"> </w:t>
            </w:r>
            <w:proofErr w:type="spellStart"/>
            <w:r w:rsidRPr="007216F2">
              <w:rPr>
                <w:color w:val="000000"/>
                <w:sz w:val="28"/>
                <w:szCs w:val="28"/>
              </w:rPr>
              <w:t>володіння</w:t>
            </w:r>
            <w:proofErr w:type="spellEnd"/>
            <w:r w:rsidRPr="007216F2">
              <w:rPr>
                <w:color w:val="000000"/>
                <w:sz w:val="28"/>
                <w:szCs w:val="28"/>
              </w:rPr>
              <w:t xml:space="preserve"> </w:t>
            </w:r>
            <w:proofErr w:type="spellStart"/>
            <w:r w:rsidRPr="007216F2">
              <w:rPr>
                <w:color w:val="000000"/>
                <w:sz w:val="28"/>
                <w:szCs w:val="28"/>
              </w:rPr>
              <w:t>практичним</w:t>
            </w:r>
            <w:proofErr w:type="spellEnd"/>
            <w:r w:rsidRPr="007216F2">
              <w:rPr>
                <w:color w:val="000000"/>
                <w:sz w:val="28"/>
                <w:szCs w:val="28"/>
              </w:rPr>
              <w:t xml:space="preserve"> </w:t>
            </w:r>
            <w:proofErr w:type="spellStart"/>
            <w:r w:rsidRPr="007216F2">
              <w:rPr>
                <w:color w:val="000000"/>
                <w:sz w:val="28"/>
                <w:szCs w:val="28"/>
              </w:rPr>
              <w:t>матеріалом</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5FA62586" w14:textId="77777777" w:rsidR="000E0DF9" w:rsidRPr="007216F2" w:rsidRDefault="000E0DF9" w:rsidP="000E0DF9">
            <w:r w:rsidRPr="007216F2">
              <w:t> </w:t>
            </w:r>
          </w:p>
        </w:tc>
        <w:tc>
          <w:tcPr>
            <w:tcW w:w="1410" w:type="dxa"/>
            <w:vMerge w:val="restart"/>
            <w:tcBorders>
              <w:top w:val="single" w:sz="4" w:space="0" w:color="000000"/>
              <w:left w:val="single" w:sz="4" w:space="0" w:color="000000"/>
              <w:bottom w:val="single" w:sz="4" w:space="0" w:color="000000"/>
              <w:right w:val="single" w:sz="4" w:space="0" w:color="000000"/>
            </w:tcBorders>
            <w:vAlign w:val="center"/>
            <w:hideMark/>
          </w:tcPr>
          <w:p w14:paraId="03FA619F" w14:textId="77777777" w:rsidR="000E0DF9" w:rsidRPr="007216F2" w:rsidRDefault="000E0DF9" w:rsidP="000E0DF9">
            <w:r w:rsidRPr="007216F2">
              <w:t> </w:t>
            </w:r>
          </w:p>
        </w:tc>
      </w:tr>
      <w:tr w:rsidR="000E0DF9" w:rsidRPr="007216F2" w14:paraId="0F407090"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3ADD523D"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57A8C6E0" w14:textId="77777777" w:rsidR="000E0DF9" w:rsidRPr="007216F2" w:rsidRDefault="000E0DF9" w:rsidP="000E0DF9">
            <w:pPr>
              <w:jc w:val="both"/>
            </w:pPr>
            <w:r w:rsidRPr="007216F2">
              <w:rPr>
                <w:color w:val="000000"/>
                <w:sz w:val="28"/>
                <w:szCs w:val="28"/>
              </w:rPr>
              <w:t xml:space="preserve">2.Уміння </w:t>
            </w:r>
            <w:proofErr w:type="spellStart"/>
            <w:r w:rsidRPr="007216F2">
              <w:rPr>
                <w:color w:val="000000"/>
                <w:sz w:val="28"/>
                <w:szCs w:val="28"/>
              </w:rPr>
              <w:t>заохотити</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w:t>
            </w:r>
            <w:proofErr w:type="gramStart"/>
            <w:r w:rsidRPr="007216F2">
              <w:rPr>
                <w:color w:val="000000"/>
                <w:sz w:val="28"/>
                <w:szCs w:val="28"/>
              </w:rPr>
              <w:t xml:space="preserve">до  </w:t>
            </w:r>
            <w:proofErr w:type="spellStart"/>
            <w:r w:rsidRPr="007216F2">
              <w:rPr>
                <w:color w:val="000000"/>
                <w:sz w:val="28"/>
                <w:szCs w:val="28"/>
              </w:rPr>
              <w:t>більш</w:t>
            </w:r>
            <w:proofErr w:type="spellEnd"/>
            <w:proofErr w:type="gramEnd"/>
            <w:r w:rsidRPr="007216F2">
              <w:rPr>
                <w:color w:val="000000"/>
                <w:sz w:val="28"/>
                <w:szCs w:val="28"/>
              </w:rPr>
              <w:t xml:space="preserve"> </w:t>
            </w:r>
            <w:r>
              <w:rPr>
                <w:color w:val="000000"/>
                <w:sz w:val="28"/>
                <w:szCs w:val="28"/>
                <w:lang w:val="uk-UA"/>
              </w:rPr>
              <w:t xml:space="preserve">активної й </w:t>
            </w:r>
            <w:proofErr w:type="spellStart"/>
            <w:r w:rsidRPr="007216F2">
              <w:rPr>
                <w:color w:val="000000"/>
                <w:sz w:val="28"/>
                <w:szCs w:val="28"/>
              </w:rPr>
              <w:t>якісної</w:t>
            </w:r>
            <w:proofErr w:type="spellEnd"/>
            <w:r w:rsidRPr="007216F2">
              <w:rPr>
                <w:color w:val="000000"/>
                <w:sz w:val="28"/>
                <w:szCs w:val="28"/>
              </w:rPr>
              <w:t xml:space="preserve"> </w:t>
            </w:r>
            <w:proofErr w:type="spellStart"/>
            <w:r w:rsidRPr="007216F2">
              <w:rPr>
                <w:color w:val="000000"/>
                <w:sz w:val="28"/>
                <w:szCs w:val="28"/>
              </w:rPr>
              <w:t>навчальної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00E25B9E"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06E16085" w14:textId="77777777" w:rsidR="000E0DF9" w:rsidRPr="007216F2" w:rsidRDefault="000E0DF9" w:rsidP="000E0DF9"/>
        </w:tc>
      </w:tr>
      <w:tr w:rsidR="000E0DF9" w:rsidRPr="007216F2" w14:paraId="43136D8B"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362B03AA"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2B386D8F" w14:textId="77777777" w:rsidR="000E0DF9" w:rsidRPr="007216F2" w:rsidRDefault="000E0DF9" w:rsidP="000E0DF9">
            <w:pPr>
              <w:jc w:val="both"/>
            </w:pPr>
            <w:r w:rsidRPr="007216F2">
              <w:rPr>
                <w:color w:val="000000"/>
                <w:sz w:val="28"/>
                <w:szCs w:val="28"/>
              </w:rPr>
              <w:t xml:space="preserve">3.Уміння </w:t>
            </w:r>
            <w:proofErr w:type="spellStart"/>
            <w:r w:rsidRPr="007216F2">
              <w:rPr>
                <w:color w:val="000000"/>
                <w:sz w:val="28"/>
                <w:szCs w:val="28"/>
              </w:rPr>
              <w:t>організувати</w:t>
            </w:r>
            <w:proofErr w:type="spellEnd"/>
            <w:r w:rsidRPr="007216F2">
              <w:rPr>
                <w:color w:val="000000"/>
                <w:sz w:val="28"/>
                <w:szCs w:val="28"/>
              </w:rPr>
              <w:t xml:space="preserve"> </w:t>
            </w:r>
            <w:proofErr w:type="spellStart"/>
            <w:r w:rsidRPr="007216F2">
              <w:rPr>
                <w:color w:val="000000"/>
                <w:sz w:val="28"/>
                <w:szCs w:val="28"/>
              </w:rPr>
              <w:t>дискусію</w:t>
            </w:r>
            <w:proofErr w:type="spellEnd"/>
            <w:r w:rsidRPr="007216F2">
              <w:rPr>
                <w:color w:val="000000"/>
                <w:sz w:val="28"/>
                <w:szCs w:val="28"/>
              </w:rPr>
              <w:t xml:space="preserve"> та </w:t>
            </w:r>
            <w:proofErr w:type="spellStart"/>
            <w:r w:rsidRPr="007216F2">
              <w:rPr>
                <w:color w:val="000000"/>
                <w:sz w:val="28"/>
                <w:szCs w:val="28"/>
              </w:rPr>
              <w:t>обговорення</w:t>
            </w:r>
            <w:proofErr w:type="spellEnd"/>
            <w:r w:rsidRPr="007216F2">
              <w:rPr>
                <w:color w:val="000000"/>
                <w:sz w:val="28"/>
                <w:szCs w:val="28"/>
              </w:rPr>
              <w:t xml:space="preserve"> </w:t>
            </w:r>
            <w:proofErr w:type="spellStart"/>
            <w:r w:rsidRPr="007216F2">
              <w:rPr>
                <w:color w:val="000000"/>
                <w:sz w:val="28"/>
                <w:szCs w:val="28"/>
              </w:rPr>
              <w:t>навчального</w:t>
            </w:r>
            <w:proofErr w:type="spellEnd"/>
            <w:r w:rsidRPr="007216F2">
              <w:rPr>
                <w:color w:val="000000"/>
                <w:sz w:val="28"/>
                <w:szCs w:val="28"/>
              </w:rPr>
              <w:t xml:space="preserve"> </w:t>
            </w:r>
            <w:proofErr w:type="spellStart"/>
            <w:r w:rsidRPr="007216F2">
              <w:rPr>
                <w:color w:val="000000"/>
                <w:sz w:val="28"/>
                <w:szCs w:val="28"/>
              </w:rPr>
              <w:t>матеріалу</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2ECFCC2F"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74D8FA9E" w14:textId="77777777" w:rsidR="000E0DF9" w:rsidRPr="007216F2" w:rsidRDefault="000E0DF9" w:rsidP="000E0DF9"/>
        </w:tc>
      </w:tr>
      <w:tr w:rsidR="000E0DF9" w:rsidRPr="007216F2" w14:paraId="01C6E0DD"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5B5E47EF"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4AFA7EE1" w14:textId="77777777" w:rsidR="000E0DF9" w:rsidRPr="00721973" w:rsidRDefault="000E0DF9" w:rsidP="000E0DF9">
            <w:pPr>
              <w:jc w:val="both"/>
              <w:rPr>
                <w:lang w:val="uk-UA"/>
              </w:rPr>
            </w:pPr>
            <w:r w:rsidRPr="007216F2">
              <w:rPr>
                <w:color w:val="000000"/>
                <w:sz w:val="28"/>
                <w:szCs w:val="28"/>
              </w:rPr>
              <w:t>4.</w:t>
            </w:r>
            <w:r>
              <w:rPr>
                <w:color w:val="000000"/>
                <w:sz w:val="28"/>
                <w:szCs w:val="28"/>
                <w:lang w:val="uk-UA"/>
              </w:rPr>
              <w:t> </w:t>
            </w:r>
            <w:proofErr w:type="spellStart"/>
            <w:r w:rsidRPr="007216F2">
              <w:rPr>
                <w:color w:val="000000"/>
                <w:sz w:val="28"/>
                <w:szCs w:val="28"/>
              </w:rPr>
              <w:t>Рівень</w:t>
            </w:r>
            <w:proofErr w:type="spellEnd"/>
            <w:r w:rsidRPr="007216F2">
              <w:rPr>
                <w:color w:val="000000"/>
                <w:sz w:val="28"/>
                <w:szCs w:val="28"/>
              </w:rPr>
              <w:t xml:space="preserve"> </w:t>
            </w:r>
            <w:r>
              <w:rPr>
                <w:color w:val="000000"/>
                <w:sz w:val="28"/>
                <w:szCs w:val="28"/>
                <w:lang w:val="uk-UA"/>
              </w:rPr>
              <w:t>професійної та комунікативної к</w:t>
            </w:r>
            <w:proofErr w:type="spellStart"/>
            <w:r w:rsidRPr="007216F2">
              <w:rPr>
                <w:color w:val="000000"/>
                <w:sz w:val="28"/>
                <w:szCs w:val="28"/>
              </w:rPr>
              <w:t>ультур</w:t>
            </w:r>
            <w:proofErr w:type="spellEnd"/>
            <w:r>
              <w:rPr>
                <w:color w:val="000000"/>
                <w:sz w:val="28"/>
                <w:szCs w:val="28"/>
                <w:lang w:val="uk-UA"/>
              </w:rPr>
              <w:t>и</w:t>
            </w:r>
            <w:r w:rsidRPr="007216F2">
              <w:rPr>
                <w:color w:val="000000"/>
                <w:sz w:val="28"/>
                <w:szCs w:val="28"/>
              </w:rPr>
              <w:t xml:space="preserve">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06E25C87"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350451E7" w14:textId="77777777" w:rsidR="000E0DF9" w:rsidRPr="007216F2" w:rsidRDefault="000E0DF9" w:rsidP="000E0DF9"/>
        </w:tc>
      </w:tr>
      <w:tr w:rsidR="000E0DF9" w:rsidRPr="007216F2" w14:paraId="5A0399E7"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45AD3EE0"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2251E0E2" w14:textId="77777777" w:rsidR="000E0DF9" w:rsidRPr="007216F2" w:rsidRDefault="000E0DF9" w:rsidP="000E0DF9">
            <w:pPr>
              <w:jc w:val="both"/>
            </w:pPr>
            <w:r w:rsidRPr="007216F2">
              <w:rPr>
                <w:color w:val="000000"/>
                <w:sz w:val="28"/>
                <w:szCs w:val="28"/>
              </w:rPr>
              <w:t xml:space="preserve">5.Поважне і </w:t>
            </w:r>
            <w:proofErr w:type="spellStart"/>
            <w:r w:rsidRPr="007216F2">
              <w:rPr>
                <w:color w:val="000000"/>
                <w:sz w:val="28"/>
                <w:szCs w:val="28"/>
              </w:rPr>
              <w:t>тактовне</w:t>
            </w:r>
            <w:proofErr w:type="spellEnd"/>
            <w:r w:rsidRPr="007216F2">
              <w:rPr>
                <w:color w:val="000000"/>
                <w:sz w:val="28"/>
                <w:szCs w:val="28"/>
              </w:rPr>
              <w:t xml:space="preserve"> </w:t>
            </w:r>
            <w:proofErr w:type="spellStart"/>
            <w:r w:rsidRPr="007216F2">
              <w:rPr>
                <w:color w:val="000000"/>
                <w:sz w:val="28"/>
                <w:szCs w:val="28"/>
              </w:rPr>
              <w:t>ставлення</w:t>
            </w:r>
            <w:proofErr w:type="spellEnd"/>
            <w:r w:rsidRPr="007216F2">
              <w:rPr>
                <w:color w:val="000000"/>
                <w:sz w:val="28"/>
                <w:szCs w:val="28"/>
              </w:rPr>
              <w:t xml:space="preserve"> до </w:t>
            </w:r>
            <w:proofErr w:type="spellStart"/>
            <w:r w:rsidRPr="007216F2">
              <w:rPr>
                <w:color w:val="000000"/>
                <w:sz w:val="28"/>
                <w:szCs w:val="28"/>
              </w:rPr>
              <w:t>студентів</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3A2D0FD9"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6DC5D830" w14:textId="77777777" w:rsidR="000E0DF9" w:rsidRPr="007216F2" w:rsidRDefault="000E0DF9" w:rsidP="000E0DF9"/>
        </w:tc>
      </w:tr>
      <w:tr w:rsidR="000E0DF9" w:rsidRPr="007216F2" w14:paraId="778A66D9" w14:textId="77777777" w:rsidTr="000E0DF9">
        <w:trPr>
          <w:tblCellSpacing w:w="0" w:type="dxa"/>
        </w:trPr>
        <w:tc>
          <w:tcPr>
            <w:tcW w:w="1819" w:type="dxa"/>
            <w:vMerge/>
            <w:tcBorders>
              <w:top w:val="single" w:sz="4" w:space="0" w:color="000000"/>
              <w:left w:val="single" w:sz="4" w:space="0" w:color="000000"/>
              <w:bottom w:val="single" w:sz="4" w:space="0" w:color="000000"/>
              <w:right w:val="single" w:sz="4" w:space="0" w:color="000000"/>
            </w:tcBorders>
            <w:vAlign w:val="center"/>
            <w:hideMark/>
          </w:tcPr>
          <w:p w14:paraId="5734257B" w14:textId="77777777" w:rsidR="000E0DF9" w:rsidRPr="007216F2" w:rsidRDefault="000E0DF9" w:rsidP="000E0DF9"/>
        </w:tc>
        <w:tc>
          <w:tcPr>
            <w:tcW w:w="4669" w:type="dxa"/>
            <w:tcBorders>
              <w:top w:val="single" w:sz="4" w:space="0" w:color="000000"/>
              <w:left w:val="single" w:sz="4" w:space="0" w:color="000000"/>
              <w:bottom w:val="single" w:sz="4" w:space="0" w:color="000000"/>
              <w:right w:val="single" w:sz="4" w:space="0" w:color="000000"/>
            </w:tcBorders>
            <w:vAlign w:val="center"/>
            <w:hideMark/>
          </w:tcPr>
          <w:p w14:paraId="068ED57A" w14:textId="77777777" w:rsidR="000E0DF9" w:rsidRPr="007216F2" w:rsidRDefault="000E0DF9" w:rsidP="000E0DF9">
            <w:pPr>
              <w:jc w:val="both"/>
            </w:pPr>
            <w:r w:rsidRPr="007216F2">
              <w:rPr>
                <w:color w:val="000000"/>
                <w:sz w:val="28"/>
                <w:szCs w:val="28"/>
              </w:rPr>
              <w:t xml:space="preserve">6.Уміння </w:t>
            </w:r>
            <w:proofErr w:type="spellStart"/>
            <w:r w:rsidRPr="007216F2">
              <w:rPr>
                <w:color w:val="000000"/>
                <w:sz w:val="28"/>
                <w:szCs w:val="28"/>
              </w:rPr>
              <w:t>зняти</w:t>
            </w:r>
            <w:proofErr w:type="spellEnd"/>
            <w:r w:rsidRPr="007216F2">
              <w:rPr>
                <w:color w:val="000000"/>
                <w:sz w:val="28"/>
                <w:szCs w:val="28"/>
              </w:rPr>
              <w:t xml:space="preserve"> </w:t>
            </w:r>
            <w:proofErr w:type="spellStart"/>
            <w:r w:rsidRPr="007216F2">
              <w:rPr>
                <w:color w:val="000000"/>
                <w:sz w:val="28"/>
                <w:szCs w:val="28"/>
              </w:rPr>
              <w:t>напруження</w:t>
            </w:r>
            <w:proofErr w:type="spellEnd"/>
            <w:r w:rsidRPr="007216F2">
              <w:rPr>
                <w:color w:val="000000"/>
                <w:sz w:val="28"/>
                <w:szCs w:val="28"/>
              </w:rPr>
              <w:t xml:space="preserve"> і </w:t>
            </w:r>
            <w:proofErr w:type="spellStart"/>
            <w:r w:rsidRPr="007216F2">
              <w:rPr>
                <w:color w:val="000000"/>
                <w:sz w:val="28"/>
                <w:szCs w:val="28"/>
              </w:rPr>
              <w:t>втому</w:t>
            </w:r>
            <w:proofErr w:type="spellEnd"/>
            <w:r w:rsidRPr="007216F2">
              <w:rPr>
                <w:color w:val="000000"/>
                <w:sz w:val="28"/>
                <w:szCs w:val="28"/>
              </w:rPr>
              <w:t xml:space="preserve"> </w:t>
            </w:r>
            <w:proofErr w:type="spellStart"/>
            <w:r w:rsidRPr="007216F2">
              <w:rPr>
                <w:color w:val="000000"/>
                <w:sz w:val="28"/>
                <w:szCs w:val="28"/>
              </w:rPr>
              <w:t>аудиторії</w:t>
            </w:r>
            <w:proofErr w:type="spellEnd"/>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30A04B1D" w14:textId="77777777" w:rsidR="000E0DF9" w:rsidRPr="007216F2" w:rsidRDefault="000E0DF9" w:rsidP="000E0DF9">
            <w:r w:rsidRPr="007216F2">
              <w:t> </w:t>
            </w:r>
          </w:p>
        </w:tc>
        <w:tc>
          <w:tcPr>
            <w:tcW w:w="1410" w:type="dxa"/>
            <w:vMerge/>
            <w:tcBorders>
              <w:top w:val="single" w:sz="4" w:space="0" w:color="000000"/>
              <w:left w:val="single" w:sz="4" w:space="0" w:color="000000"/>
              <w:bottom w:val="single" w:sz="4" w:space="0" w:color="000000"/>
              <w:right w:val="single" w:sz="4" w:space="0" w:color="000000"/>
            </w:tcBorders>
            <w:vAlign w:val="center"/>
            <w:hideMark/>
          </w:tcPr>
          <w:p w14:paraId="106E6E4E" w14:textId="77777777" w:rsidR="000E0DF9" w:rsidRPr="007216F2" w:rsidRDefault="000E0DF9" w:rsidP="000E0DF9"/>
        </w:tc>
      </w:tr>
      <w:tr w:rsidR="000E0DF9" w:rsidRPr="007216F2" w14:paraId="3347544A" w14:textId="77777777" w:rsidTr="000E0DF9">
        <w:trPr>
          <w:tblCellSpacing w:w="0" w:type="dxa"/>
        </w:trPr>
        <w:tc>
          <w:tcPr>
            <w:tcW w:w="1819" w:type="dxa"/>
            <w:tcBorders>
              <w:top w:val="single" w:sz="4" w:space="0" w:color="000000"/>
              <w:left w:val="single" w:sz="4" w:space="0" w:color="000000"/>
              <w:bottom w:val="single" w:sz="4" w:space="0" w:color="000000"/>
              <w:right w:val="single" w:sz="4" w:space="0" w:color="000000"/>
            </w:tcBorders>
            <w:vAlign w:val="center"/>
            <w:hideMark/>
          </w:tcPr>
          <w:p w14:paraId="13987BBC" w14:textId="77777777" w:rsidR="000E0DF9" w:rsidRPr="007216F2" w:rsidRDefault="000E0DF9" w:rsidP="000E0DF9">
            <w:r w:rsidRPr="00B13467">
              <w:rPr>
                <w:color w:val="000000"/>
                <w:spacing w:val="-20"/>
                <w:sz w:val="28"/>
                <w:szCs w:val="28"/>
                <w:lang w:val="uk-UA"/>
              </w:rPr>
              <w:t>Індивідуально-</w:t>
            </w:r>
            <w:r>
              <w:rPr>
                <w:color w:val="000000"/>
                <w:sz w:val="28"/>
                <w:szCs w:val="28"/>
                <w:lang w:val="uk-UA"/>
              </w:rPr>
              <w:t>п</w:t>
            </w:r>
            <w:proofErr w:type="spellStart"/>
            <w:r w:rsidRPr="007216F2">
              <w:rPr>
                <w:color w:val="000000"/>
                <w:sz w:val="28"/>
                <w:szCs w:val="28"/>
              </w:rPr>
              <w:t>рофесійні</w:t>
            </w:r>
            <w:proofErr w:type="spellEnd"/>
            <w:r w:rsidRPr="007216F2">
              <w:rPr>
                <w:color w:val="000000"/>
                <w:sz w:val="28"/>
                <w:szCs w:val="28"/>
              </w:rPr>
              <w:t xml:space="preserve"> </w:t>
            </w:r>
            <w:proofErr w:type="spellStart"/>
            <w:r w:rsidRPr="007216F2">
              <w:rPr>
                <w:color w:val="000000"/>
                <w:sz w:val="28"/>
                <w:szCs w:val="28"/>
              </w:rPr>
              <w:t>якості</w:t>
            </w:r>
            <w:proofErr w:type="spellEnd"/>
            <w:r>
              <w:rPr>
                <w:color w:val="000000"/>
                <w:sz w:val="28"/>
                <w:szCs w:val="28"/>
                <w:lang w:val="uk-UA"/>
              </w:rPr>
              <w:t xml:space="preserve"> </w:t>
            </w:r>
            <w:proofErr w:type="spellStart"/>
            <w:r w:rsidRPr="007216F2">
              <w:rPr>
                <w:color w:val="000000"/>
                <w:sz w:val="28"/>
                <w:szCs w:val="28"/>
              </w:rPr>
              <w:t>викладача</w:t>
            </w:r>
            <w:proofErr w:type="spellEnd"/>
            <w:r w:rsidRPr="007216F2">
              <w:t> </w:t>
            </w:r>
          </w:p>
        </w:tc>
        <w:tc>
          <w:tcPr>
            <w:tcW w:w="4669" w:type="dxa"/>
            <w:tcBorders>
              <w:top w:val="single" w:sz="4" w:space="0" w:color="000000"/>
              <w:left w:val="single" w:sz="4" w:space="0" w:color="000000"/>
              <w:bottom w:val="single" w:sz="4" w:space="0" w:color="000000"/>
              <w:right w:val="single" w:sz="4" w:space="0" w:color="000000"/>
            </w:tcBorders>
            <w:vAlign w:val="center"/>
            <w:hideMark/>
          </w:tcPr>
          <w:p w14:paraId="5BCF9A29" w14:textId="77777777" w:rsidR="000E0DF9" w:rsidRPr="007216F2" w:rsidRDefault="000E0DF9" w:rsidP="000E0DF9">
            <w:r w:rsidRPr="007216F2">
              <w:t>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4659FFF2" w14:textId="77777777" w:rsidR="000E0DF9" w:rsidRPr="007216F2" w:rsidRDefault="000E0DF9" w:rsidP="000E0DF9">
            <w:r w:rsidRPr="007216F2">
              <w:t> </w:t>
            </w:r>
          </w:p>
        </w:tc>
        <w:tc>
          <w:tcPr>
            <w:tcW w:w="1410" w:type="dxa"/>
            <w:tcBorders>
              <w:top w:val="single" w:sz="4" w:space="0" w:color="000000"/>
              <w:left w:val="single" w:sz="4" w:space="0" w:color="000000"/>
              <w:bottom w:val="single" w:sz="4" w:space="0" w:color="000000"/>
              <w:right w:val="single" w:sz="4" w:space="0" w:color="000000"/>
            </w:tcBorders>
            <w:vAlign w:val="center"/>
            <w:hideMark/>
          </w:tcPr>
          <w:p w14:paraId="05BCB3B8" w14:textId="77777777" w:rsidR="000E0DF9" w:rsidRPr="007216F2" w:rsidRDefault="000E0DF9" w:rsidP="000E0DF9">
            <w:r w:rsidRPr="007216F2">
              <w:t> </w:t>
            </w:r>
          </w:p>
        </w:tc>
      </w:tr>
    </w:tbl>
    <w:p w14:paraId="5279686F" w14:textId="77777777" w:rsidR="000E0DF9" w:rsidRDefault="000E0DF9" w:rsidP="000E0DF9">
      <w:pPr>
        <w:rPr>
          <w:color w:val="000000"/>
          <w:sz w:val="28"/>
          <w:szCs w:val="28"/>
          <w:lang w:val="uk-UA"/>
        </w:rPr>
      </w:pPr>
    </w:p>
    <w:p w14:paraId="16A84417" w14:textId="77777777" w:rsidR="000E0DF9" w:rsidRPr="00B13467" w:rsidRDefault="000E0DF9" w:rsidP="000E0DF9">
      <w:pPr>
        <w:rPr>
          <w:lang w:val="uk-UA"/>
        </w:rPr>
      </w:pPr>
      <w:proofErr w:type="spellStart"/>
      <w:r w:rsidRPr="007216F2">
        <w:rPr>
          <w:color w:val="000000"/>
          <w:sz w:val="28"/>
          <w:szCs w:val="28"/>
        </w:rPr>
        <w:t>Висновок</w:t>
      </w:r>
      <w:proofErr w:type="spellEnd"/>
      <w:r w:rsidRPr="007216F2">
        <w:rPr>
          <w:color w:val="000000"/>
          <w:sz w:val="28"/>
          <w:szCs w:val="28"/>
        </w:rPr>
        <w:t>:</w:t>
      </w:r>
      <w:r w:rsidRPr="007216F2">
        <w:rPr>
          <w:color w:val="000000"/>
        </w:rPr>
        <w:t xml:space="preserve"> ______________________________________________________________________________________________________________________________________________________________</w:t>
      </w:r>
      <w:r>
        <w:rPr>
          <w:color w:val="000000"/>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48F10F" w14:textId="77777777" w:rsidR="000E0DF9" w:rsidRDefault="00643FFA" w:rsidP="000E0DF9">
      <w:pPr>
        <w:jc w:val="center"/>
        <w:rPr>
          <w:b/>
          <w:bCs/>
          <w:color w:val="000000"/>
          <w:sz w:val="28"/>
          <w:szCs w:val="28"/>
          <w:lang w:val="uk-UA"/>
        </w:rPr>
      </w:pPr>
      <w:r>
        <w:rPr>
          <w:b/>
          <w:bCs/>
          <w:color w:val="000000"/>
          <w:sz w:val="28"/>
          <w:szCs w:val="28"/>
          <w:lang w:val="uk-UA"/>
        </w:rPr>
        <w:t>Розділ 3</w:t>
      </w:r>
      <w:r w:rsidR="000E0DF9">
        <w:rPr>
          <w:b/>
          <w:bCs/>
          <w:color w:val="000000"/>
          <w:sz w:val="28"/>
          <w:szCs w:val="28"/>
          <w:lang w:val="uk-UA"/>
        </w:rPr>
        <w:t>. ДИДАКТИКО-МЕТОДИЧНИЙ СУПРОВІД</w:t>
      </w:r>
    </w:p>
    <w:p w14:paraId="1954A9F6" w14:textId="77777777" w:rsidR="000E0DF9" w:rsidRDefault="000E0DF9" w:rsidP="000E0DF9">
      <w:pPr>
        <w:jc w:val="center"/>
        <w:rPr>
          <w:b/>
          <w:bCs/>
          <w:color w:val="000000"/>
          <w:sz w:val="28"/>
          <w:szCs w:val="28"/>
          <w:lang w:val="uk-UA"/>
        </w:rPr>
      </w:pPr>
      <w:r>
        <w:rPr>
          <w:b/>
          <w:bCs/>
          <w:color w:val="000000"/>
          <w:sz w:val="28"/>
          <w:szCs w:val="28"/>
          <w:lang w:val="uk-UA"/>
        </w:rPr>
        <w:t>АСИСТЕНТСЬКОЇ ПРАКТИКИ</w:t>
      </w:r>
    </w:p>
    <w:p w14:paraId="60091037" w14:textId="77777777" w:rsidR="000E0DF9" w:rsidRDefault="000E0DF9" w:rsidP="000E0DF9">
      <w:pPr>
        <w:jc w:val="center"/>
        <w:rPr>
          <w:b/>
          <w:bCs/>
          <w:color w:val="000000"/>
          <w:sz w:val="28"/>
          <w:szCs w:val="28"/>
          <w:lang w:val="uk-UA"/>
        </w:rPr>
      </w:pPr>
    </w:p>
    <w:p w14:paraId="56C0039E" w14:textId="77777777" w:rsidR="000E0DF9" w:rsidRDefault="00643FFA" w:rsidP="000E0DF9">
      <w:pPr>
        <w:jc w:val="center"/>
        <w:rPr>
          <w:b/>
          <w:bCs/>
          <w:color w:val="000000"/>
          <w:sz w:val="28"/>
          <w:szCs w:val="28"/>
          <w:lang w:val="uk-UA"/>
        </w:rPr>
      </w:pPr>
      <w:r>
        <w:rPr>
          <w:b/>
          <w:bCs/>
          <w:color w:val="000000"/>
          <w:sz w:val="28"/>
          <w:szCs w:val="28"/>
          <w:lang w:val="uk-UA"/>
        </w:rPr>
        <w:lastRenderedPageBreak/>
        <w:t>3</w:t>
      </w:r>
      <w:r w:rsidR="000E0DF9" w:rsidRPr="00B91023">
        <w:rPr>
          <w:b/>
          <w:bCs/>
          <w:color w:val="000000"/>
          <w:sz w:val="28"/>
          <w:szCs w:val="28"/>
          <w:lang w:val="uk-UA"/>
        </w:rPr>
        <w:t>.</w:t>
      </w:r>
      <w:r w:rsidR="000E0DF9">
        <w:rPr>
          <w:b/>
          <w:bCs/>
          <w:color w:val="000000"/>
          <w:sz w:val="28"/>
          <w:szCs w:val="28"/>
          <w:lang w:val="uk-UA"/>
        </w:rPr>
        <w:t>1.</w:t>
      </w:r>
      <w:r w:rsidR="000E0DF9" w:rsidRPr="00B91023">
        <w:rPr>
          <w:b/>
          <w:bCs/>
          <w:color w:val="000000"/>
          <w:sz w:val="28"/>
          <w:szCs w:val="28"/>
          <w:lang w:val="uk-UA"/>
        </w:rPr>
        <w:t> </w:t>
      </w:r>
      <w:r w:rsidR="000E0DF9">
        <w:rPr>
          <w:b/>
          <w:bCs/>
          <w:color w:val="000000"/>
          <w:sz w:val="28"/>
          <w:szCs w:val="28"/>
          <w:lang w:val="uk-UA"/>
        </w:rPr>
        <w:t>Характеристика провідних форм навчання</w:t>
      </w:r>
    </w:p>
    <w:p w14:paraId="1F57A4FC" w14:textId="77777777" w:rsidR="000E0DF9" w:rsidRDefault="000E0DF9" w:rsidP="000E0DF9">
      <w:pPr>
        <w:jc w:val="center"/>
        <w:rPr>
          <w:b/>
          <w:bCs/>
          <w:color w:val="000000"/>
          <w:sz w:val="28"/>
          <w:szCs w:val="28"/>
          <w:lang w:val="uk-UA"/>
        </w:rPr>
      </w:pPr>
      <w:r>
        <w:rPr>
          <w:b/>
          <w:bCs/>
          <w:color w:val="000000"/>
          <w:sz w:val="28"/>
          <w:szCs w:val="28"/>
          <w:lang w:val="uk-UA"/>
        </w:rPr>
        <w:t>у закладах вищої освіти</w:t>
      </w:r>
      <w:r w:rsidRPr="00235801">
        <w:rPr>
          <w:b/>
          <w:bCs/>
          <w:color w:val="000000"/>
          <w:sz w:val="28"/>
          <w:szCs w:val="28"/>
          <w:lang w:val="uk-UA"/>
        </w:rPr>
        <w:t xml:space="preserve"> </w:t>
      </w:r>
    </w:p>
    <w:p w14:paraId="00611032" w14:textId="77777777" w:rsidR="000E0DF9" w:rsidRPr="00235801" w:rsidRDefault="000E0DF9" w:rsidP="000E0DF9">
      <w:pPr>
        <w:jc w:val="center"/>
        <w:rPr>
          <w:b/>
          <w:bCs/>
          <w:color w:val="000000"/>
          <w:sz w:val="28"/>
          <w:szCs w:val="28"/>
          <w:lang w:val="uk-UA"/>
        </w:rPr>
      </w:pPr>
    </w:p>
    <w:p w14:paraId="26B70DEE" w14:textId="77777777" w:rsidR="000E0DF9" w:rsidRDefault="000E0DF9" w:rsidP="000E0DF9">
      <w:pPr>
        <w:ind w:firstLine="567"/>
        <w:jc w:val="both"/>
        <w:rPr>
          <w:bCs/>
          <w:color w:val="000000"/>
          <w:sz w:val="28"/>
          <w:szCs w:val="28"/>
          <w:lang w:val="uk-UA"/>
        </w:rPr>
      </w:pPr>
      <w:r w:rsidRPr="00B13467">
        <w:rPr>
          <w:bCs/>
          <w:color w:val="000000"/>
          <w:sz w:val="28"/>
          <w:szCs w:val="28"/>
          <w:lang w:val="uk-UA"/>
        </w:rPr>
        <w:t xml:space="preserve">Під час </w:t>
      </w:r>
      <w:r>
        <w:rPr>
          <w:bCs/>
          <w:color w:val="000000"/>
          <w:sz w:val="28"/>
          <w:szCs w:val="28"/>
          <w:lang w:val="uk-UA"/>
        </w:rPr>
        <w:t>організації аудиторної роботи зі студентами, спрямованої на</w:t>
      </w:r>
      <w:r w:rsidRPr="00B13467">
        <w:rPr>
          <w:bCs/>
          <w:color w:val="000000"/>
          <w:sz w:val="28"/>
          <w:szCs w:val="28"/>
          <w:lang w:val="uk-UA"/>
        </w:rPr>
        <w:t xml:space="preserve"> вивчення </w:t>
      </w:r>
      <w:r>
        <w:rPr>
          <w:bCs/>
          <w:color w:val="000000"/>
          <w:sz w:val="28"/>
          <w:szCs w:val="28"/>
          <w:lang w:val="uk-UA"/>
        </w:rPr>
        <w:t xml:space="preserve">навчальних </w:t>
      </w:r>
      <w:r w:rsidRPr="00B13467">
        <w:rPr>
          <w:bCs/>
          <w:color w:val="000000"/>
          <w:sz w:val="28"/>
          <w:szCs w:val="28"/>
          <w:lang w:val="uk-UA"/>
        </w:rPr>
        <w:t>дисциплін</w:t>
      </w:r>
      <w:r>
        <w:rPr>
          <w:bCs/>
          <w:color w:val="000000"/>
          <w:sz w:val="28"/>
          <w:szCs w:val="28"/>
          <w:lang w:val="uk-UA"/>
        </w:rPr>
        <w:t>, які опікують їхню іншомовну освіту в закладі вищої освіти,</w:t>
      </w:r>
      <w:r w:rsidRPr="00B13467">
        <w:rPr>
          <w:bCs/>
          <w:color w:val="000000"/>
          <w:sz w:val="28"/>
          <w:szCs w:val="28"/>
          <w:lang w:val="uk-UA"/>
        </w:rPr>
        <w:t xml:space="preserve"> </w:t>
      </w:r>
      <w:r>
        <w:rPr>
          <w:bCs/>
          <w:color w:val="000000"/>
          <w:sz w:val="28"/>
          <w:szCs w:val="28"/>
          <w:lang w:val="uk-UA"/>
        </w:rPr>
        <w:t xml:space="preserve">застосовуються різні форми навчання, серед яких провідними вважаються такі: </w:t>
      </w:r>
      <w:r w:rsidRPr="00B13467">
        <w:rPr>
          <w:bCs/>
          <w:color w:val="000000"/>
          <w:sz w:val="28"/>
          <w:szCs w:val="28"/>
          <w:lang w:val="uk-UA"/>
        </w:rPr>
        <w:t>лекці</w:t>
      </w:r>
      <w:r>
        <w:rPr>
          <w:bCs/>
          <w:color w:val="000000"/>
          <w:sz w:val="28"/>
          <w:szCs w:val="28"/>
          <w:lang w:val="uk-UA"/>
        </w:rPr>
        <w:t xml:space="preserve">я, семінар, </w:t>
      </w:r>
      <w:r w:rsidRPr="00B13467">
        <w:rPr>
          <w:bCs/>
          <w:color w:val="000000"/>
          <w:sz w:val="28"/>
          <w:szCs w:val="28"/>
          <w:lang w:val="uk-UA"/>
        </w:rPr>
        <w:t>практичн</w:t>
      </w:r>
      <w:r>
        <w:rPr>
          <w:bCs/>
          <w:color w:val="000000"/>
          <w:sz w:val="28"/>
          <w:szCs w:val="28"/>
          <w:lang w:val="uk-UA"/>
        </w:rPr>
        <w:t>е</w:t>
      </w:r>
      <w:r w:rsidRPr="00B13467">
        <w:rPr>
          <w:bCs/>
          <w:color w:val="000000"/>
          <w:sz w:val="28"/>
          <w:szCs w:val="28"/>
          <w:lang w:val="uk-UA"/>
        </w:rPr>
        <w:t xml:space="preserve"> </w:t>
      </w:r>
      <w:r>
        <w:rPr>
          <w:bCs/>
          <w:color w:val="000000"/>
          <w:sz w:val="28"/>
          <w:szCs w:val="28"/>
          <w:lang w:val="uk-UA"/>
        </w:rPr>
        <w:t xml:space="preserve">та лабораторне </w:t>
      </w:r>
      <w:r w:rsidRPr="00B13467">
        <w:rPr>
          <w:bCs/>
          <w:color w:val="000000"/>
          <w:sz w:val="28"/>
          <w:szCs w:val="28"/>
          <w:lang w:val="uk-UA"/>
        </w:rPr>
        <w:t>заняття</w:t>
      </w:r>
      <w:r>
        <w:rPr>
          <w:bCs/>
          <w:color w:val="000000"/>
          <w:sz w:val="28"/>
          <w:szCs w:val="28"/>
          <w:lang w:val="uk-UA"/>
        </w:rPr>
        <w:t>, консультація</w:t>
      </w:r>
      <w:r w:rsidRPr="00B13467">
        <w:rPr>
          <w:bCs/>
          <w:color w:val="000000"/>
          <w:sz w:val="28"/>
          <w:szCs w:val="28"/>
          <w:lang w:val="uk-UA"/>
        </w:rPr>
        <w:t xml:space="preserve">. </w:t>
      </w:r>
    </w:p>
    <w:p w14:paraId="579E2D0A" w14:textId="77777777" w:rsidR="000E0DF9" w:rsidRDefault="000E0DF9" w:rsidP="000E0DF9">
      <w:pPr>
        <w:ind w:firstLine="567"/>
        <w:jc w:val="both"/>
        <w:rPr>
          <w:bCs/>
          <w:color w:val="000000"/>
          <w:sz w:val="28"/>
          <w:szCs w:val="28"/>
          <w:lang w:val="uk-UA"/>
        </w:rPr>
      </w:pPr>
    </w:p>
    <w:p w14:paraId="6A32CF18" w14:textId="77777777" w:rsidR="000E0DF9" w:rsidRPr="00AC4325" w:rsidRDefault="000E0DF9" w:rsidP="000E0DF9">
      <w:pPr>
        <w:ind w:firstLine="709"/>
        <w:contextualSpacing/>
        <w:jc w:val="both"/>
        <w:rPr>
          <w:color w:val="000000"/>
          <w:sz w:val="28"/>
          <w:szCs w:val="28"/>
          <w:lang w:val="uk-UA"/>
        </w:rPr>
      </w:pPr>
      <w:r w:rsidRPr="00BA4CB8">
        <w:rPr>
          <w:bCs/>
          <w:color w:val="000000"/>
          <w:sz w:val="28"/>
          <w:szCs w:val="28"/>
          <w:lang w:val="uk-UA"/>
        </w:rPr>
        <w:t>ЛЕКЦІЯ</w:t>
      </w:r>
      <w:r>
        <w:rPr>
          <w:bCs/>
          <w:color w:val="000000"/>
          <w:sz w:val="28"/>
          <w:szCs w:val="28"/>
          <w:lang w:val="uk-UA"/>
        </w:rPr>
        <w:t xml:space="preserve"> </w:t>
      </w:r>
      <w:r w:rsidRPr="00BA4CB8">
        <w:rPr>
          <w:bCs/>
          <w:color w:val="000000"/>
          <w:sz w:val="28"/>
          <w:szCs w:val="28"/>
          <w:lang w:val="uk-UA"/>
        </w:rPr>
        <w:t>– це особливий вид заняття, протягом якого викладач у концентрованій,</w:t>
      </w:r>
      <w:r>
        <w:rPr>
          <w:bCs/>
          <w:color w:val="000000"/>
          <w:sz w:val="28"/>
          <w:szCs w:val="28"/>
          <w:lang w:val="uk-UA"/>
        </w:rPr>
        <w:t xml:space="preserve"> </w:t>
      </w:r>
      <w:proofErr w:type="spellStart"/>
      <w:r w:rsidRPr="00BA4CB8">
        <w:rPr>
          <w:bCs/>
          <w:color w:val="000000"/>
          <w:sz w:val="28"/>
          <w:szCs w:val="28"/>
          <w:lang w:val="uk-UA"/>
        </w:rPr>
        <w:t>логічно</w:t>
      </w:r>
      <w:proofErr w:type="spellEnd"/>
      <w:r w:rsidRPr="00BA4CB8">
        <w:rPr>
          <w:bCs/>
          <w:color w:val="000000"/>
          <w:sz w:val="28"/>
          <w:szCs w:val="28"/>
          <w:lang w:val="uk-UA"/>
        </w:rPr>
        <w:t xml:space="preserve"> витриманій формі повідомляє слухачам новий або структурує вже відомий</w:t>
      </w:r>
      <w:r>
        <w:rPr>
          <w:bCs/>
          <w:color w:val="000000"/>
          <w:sz w:val="28"/>
          <w:szCs w:val="28"/>
          <w:lang w:val="uk-UA"/>
        </w:rPr>
        <w:t xml:space="preserve"> </w:t>
      </w:r>
      <w:r w:rsidRPr="00BA4CB8">
        <w:rPr>
          <w:bCs/>
          <w:color w:val="000000"/>
          <w:sz w:val="28"/>
          <w:szCs w:val="28"/>
          <w:lang w:val="uk-UA"/>
        </w:rPr>
        <w:t>навчальний матеріал, а особи, які навчаються, його активно сприймають</w:t>
      </w:r>
      <w:r>
        <w:rPr>
          <w:bCs/>
          <w:color w:val="000000"/>
          <w:sz w:val="28"/>
          <w:szCs w:val="28"/>
          <w:lang w:val="uk-UA"/>
        </w:rPr>
        <w:t xml:space="preserve"> та засвоюють</w:t>
      </w:r>
      <w:r w:rsidRPr="00BA4CB8">
        <w:rPr>
          <w:bCs/>
          <w:color w:val="000000"/>
          <w:sz w:val="28"/>
          <w:szCs w:val="28"/>
          <w:lang w:val="uk-UA"/>
        </w:rPr>
        <w:t xml:space="preserve">. </w:t>
      </w:r>
      <w:r>
        <w:rPr>
          <w:color w:val="000000"/>
          <w:sz w:val="28"/>
          <w:szCs w:val="28"/>
          <w:lang w:val="uk-UA"/>
        </w:rPr>
        <w:t xml:space="preserve">Термін </w:t>
      </w:r>
      <w:r w:rsidRPr="00AC4325">
        <w:rPr>
          <w:color w:val="000000"/>
          <w:sz w:val="28"/>
          <w:szCs w:val="28"/>
          <w:lang w:val="uk-UA"/>
        </w:rPr>
        <w:t xml:space="preserve">"лекція" </w:t>
      </w:r>
      <w:r w:rsidRPr="0039685A">
        <w:rPr>
          <w:bCs/>
          <w:color w:val="000000"/>
          <w:sz w:val="28"/>
          <w:szCs w:val="28"/>
          <w:lang w:val="uk-UA"/>
        </w:rPr>
        <w:t xml:space="preserve">(від лат. </w:t>
      </w:r>
      <w:proofErr w:type="spellStart"/>
      <w:r w:rsidRPr="0039685A">
        <w:rPr>
          <w:bCs/>
          <w:color w:val="000000"/>
          <w:sz w:val="28"/>
          <w:szCs w:val="28"/>
          <w:lang w:val="uk-UA"/>
        </w:rPr>
        <w:t>lectio</w:t>
      </w:r>
      <w:proofErr w:type="spellEnd"/>
      <w:r w:rsidRPr="0039685A">
        <w:rPr>
          <w:bCs/>
          <w:color w:val="000000"/>
          <w:sz w:val="28"/>
          <w:szCs w:val="28"/>
          <w:lang w:val="uk-UA"/>
        </w:rPr>
        <w:t xml:space="preserve"> – «читання»)</w:t>
      </w:r>
      <w:r>
        <w:rPr>
          <w:bCs/>
          <w:color w:val="000000"/>
          <w:sz w:val="28"/>
          <w:szCs w:val="28"/>
          <w:lang w:val="uk-UA"/>
        </w:rPr>
        <w:t xml:space="preserve"> </w:t>
      </w:r>
      <w:r w:rsidRPr="00AC4325">
        <w:rPr>
          <w:color w:val="000000"/>
          <w:sz w:val="28"/>
          <w:szCs w:val="28"/>
          <w:lang w:val="uk-UA"/>
        </w:rPr>
        <w:t>у перекладі з латинської</w:t>
      </w:r>
      <w:r>
        <w:rPr>
          <w:color w:val="000000"/>
          <w:sz w:val="28"/>
          <w:szCs w:val="28"/>
          <w:lang w:val="uk-UA"/>
        </w:rPr>
        <w:t xml:space="preserve"> </w:t>
      </w:r>
      <w:r w:rsidRPr="00AC4325">
        <w:rPr>
          <w:color w:val="000000"/>
          <w:sz w:val="28"/>
          <w:szCs w:val="28"/>
          <w:lang w:val="uk-UA"/>
        </w:rPr>
        <w:t xml:space="preserve">мови означає </w:t>
      </w:r>
      <w:r>
        <w:rPr>
          <w:color w:val="000000"/>
          <w:sz w:val="28"/>
          <w:szCs w:val="28"/>
          <w:lang w:val="uk-UA"/>
        </w:rPr>
        <w:t>«</w:t>
      </w:r>
      <w:r w:rsidRPr="00AC4325">
        <w:rPr>
          <w:color w:val="000000"/>
          <w:sz w:val="28"/>
          <w:szCs w:val="28"/>
          <w:lang w:val="uk-UA"/>
        </w:rPr>
        <w:t>читання</w:t>
      </w:r>
      <w:r>
        <w:rPr>
          <w:color w:val="000000"/>
          <w:sz w:val="28"/>
          <w:szCs w:val="28"/>
          <w:lang w:val="uk-UA"/>
        </w:rPr>
        <w:t>»</w:t>
      </w:r>
      <w:r w:rsidRPr="00AC4325">
        <w:rPr>
          <w:color w:val="000000"/>
          <w:sz w:val="28"/>
          <w:szCs w:val="28"/>
          <w:lang w:val="uk-UA"/>
        </w:rPr>
        <w:t>, а лектор - читець. Лекція активно</w:t>
      </w:r>
      <w:r>
        <w:rPr>
          <w:color w:val="000000"/>
          <w:sz w:val="28"/>
          <w:szCs w:val="28"/>
          <w:lang w:val="uk-UA"/>
        </w:rPr>
        <w:t xml:space="preserve"> </w:t>
      </w:r>
      <w:r w:rsidRPr="00AC4325">
        <w:rPr>
          <w:color w:val="000000"/>
          <w:sz w:val="28"/>
          <w:szCs w:val="28"/>
          <w:lang w:val="uk-UA"/>
        </w:rPr>
        <w:t>застосовувалася в середньовічних університетах у формі читання й коментування</w:t>
      </w:r>
      <w:r>
        <w:rPr>
          <w:color w:val="000000"/>
          <w:sz w:val="28"/>
          <w:szCs w:val="28"/>
          <w:lang w:val="uk-UA"/>
        </w:rPr>
        <w:t xml:space="preserve"> </w:t>
      </w:r>
      <w:r w:rsidRPr="00AC4325">
        <w:rPr>
          <w:color w:val="000000"/>
          <w:sz w:val="28"/>
          <w:szCs w:val="28"/>
          <w:lang w:val="uk-UA"/>
        </w:rPr>
        <w:t>викладачем тексту книг. В</w:t>
      </w:r>
      <w:r>
        <w:rPr>
          <w:color w:val="000000"/>
          <w:sz w:val="28"/>
          <w:szCs w:val="28"/>
          <w:lang w:val="uk-UA"/>
        </w:rPr>
        <w:t>продовж</w:t>
      </w:r>
      <w:r w:rsidRPr="00AC4325">
        <w:rPr>
          <w:color w:val="000000"/>
          <w:sz w:val="28"/>
          <w:szCs w:val="28"/>
          <w:lang w:val="uk-UA"/>
        </w:rPr>
        <w:t xml:space="preserve"> історії розвитку </w:t>
      </w:r>
      <w:r>
        <w:rPr>
          <w:color w:val="000000"/>
          <w:sz w:val="28"/>
          <w:szCs w:val="28"/>
          <w:lang w:val="uk-UA"/>
        </w:rPr>
        <w:t>вищої освіти лекція</w:t>
      </w:r>
      <w:r w:rsidRPr="00AC4325">
        <w:rPr>
          <w:color w:val="000000"/>
          <w:sz w:val="28"/>
          <w:szCs w:val="28"/>
          <w:lang w:val="uk-UA"/>
        </w:rPr>
        <w:t xml:space="preserve"> </w:t>
      </w:r>
      <w:r>
        <w:rPr>
          <w:color w:val="000000"/>
          <w:sz w:val="28"/>
          <w:szCs w:val="28"/>
          <w:lang w:val="uk-UA"/>
        </w:rPr>
        <w:t>перетворил</w:t>
      </w:r>
      <w:r w:rsidRPr="00AC4325">
        <w:rPr>
          <w:color w:val="000000"/>
          <w:sz w:val="28"/>
          <w:szCs w:val="28"/>
          <w:lang w:val="uk-UA"/>
        </w:rPr>
        <w:t>а</w:t>
      </w:r>
      <w:r>
        <w:rPr>
          <w:color w:val="000000"/>
          <w:sz w:val="28"/>
          <w:szCs w:val="28"/>
          <w:lang w:val="uk-UA"/>
        </w:rPr>
        <w:t>ся</w:t>
      </w:r>
      <w:r w:rsidRPr="00AC4325">
        <w:rPr>
          <w:color w:val="000000"/>
          <w:sz w:val="28"/>
          <w:szCs w:val="28"/>
          <w:lang w:val="uk-UA"/>
        </w:rPr>
        <w:t xml:space="preserve"> </w:t>
      </w:r>
      <w:r>
        <w:rPr>
          <w:color w:val="000000"/>
          <w:sz w:val="28"/>
          <w:szCs w:val="28"/>
          <w:lang w:val="uk-UA"/>
        </w:rPr>
        <w:t xml:space="preserve">на одну із основних та </w:t>
      </w:r>
      <w:r w:rsidRPr="00AC4325">
        <w:rPr>
          <w:color w:val="000000"/>
          <w:sz w:val="28"/>
          <w:szCs w:val="28"/>
          <w:lang w:val="uk-UA"/>
        </w:rPr>
        <w:t>важлив</w:t>
      </w:r>
      <w:r>
        <w:rPr>
          <w:color w:val="000000"/>
          <w:sz w:val="28"/>
          <w:szCs w:val="28"/>
          <w:lang w:val="uk-UA"/>
        </w:rPr>
        <w:t>их</w:t>
      </w:r>
      <w:r w:rsidRPr="00AC4325">
        <w:rPr>
          <w:color w:val="000000"/>
          <w:sz w:val="28"/>
          <w:szCs w:val="28"/>
          <w:lang w:val="uk-UA"/>
        </w:rPr>
        <w:t xml:space="preserve"> форм</w:t>
      </w:r>
      <w:r>
        <w:rPr>
          <w:color w:val="000000"/>
          <w:sz w:val="28"/>
          <w:szCs w:val="28"/>
          <w:lang w:val="uk-UA"/>
        </w:rPr>
        <w:t xml:space="preserve"> когнітивного </w:t>
      </w:r>
      <w:r w:rsidRPr="00AC4325">
        <w:rPr>
          <w:color w:val="000000"/>
          <w:sz w:val="28"/>
          <w:szCs w:val="28"/>
          <w:lang w:val="uk-UA"/>
        </w:rPr>
        <w:t>словесного, особистісного впливу викладача, оратора на людину.</w:t>
      </w:r>
    </w:p>
    <w:p w14:paraId="3A3FAC3A" w14:textId="77777777" w:rsidR="000E0DF9" w:rsidRDefault="000E0DF9" w:rsidP="000E0DF9">
      <w:pPr>
        <w:ind w:firstLine="567"/>
        <w:jc w:val="both"/>
        <w:rPr>
          <w:bCs/>
          <w:color w:val="000000"/>
          <w:sz w:val="28"/>
          <w:szCs w:val="28"/>
          <w:lang w:val="uk-UA"/>
        </w:rPr>
      </w:pPr>
    </w:p>
    <w:p w14:paraId="37BF051D"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 xml:space="preserve">Лекція </w:t>
      </w:r>
      <w:r>
        <w:rPr>
          <w:bCs/>
          <w:color w:val="000000"/>
          <w:sz w:val="28"/>
          <w:szCs w:val="28"/>
          <w:lang w:val="uk-UA"/>
        </w:rPr>
        <w:t>як</w:t>
      </w:r>
      <w:r w:rsidRPr="00BA4CB8">
        <w:rPr>
          <w:bCs/>
          <w:color w:val="000000"/>
          <w:sz w:val="28"/>
          <w:szCs w:val="28"/>
          <w:lang w:val="uk-UA"/>
        </w:rPr>
        <w:t xml:space="preserve"> найбільш</w:t>
      </w:r>
      <w:r>
        <w:rPr>
          <w:bCs/>
          <w:color w:val="000000"/>
          <w:sz w:val="28"/>
          <w:szCs w:val="28"/>
          <w:lang w:val="uk-UA"/>
        </w:rPr>
        <w:t xml:space="preserve"> </w:t>
      </w:r>
      <w:r w:rsidRPr="00BA4CB8">
        <w:rPr>
          <w:bCs/>
          <w:color w:val="000000"/>
          <w:sz w:val="28"/>
          <w:szCs w:val="28"/>
          <w:lang w:val="uk-UA"/>
        </w:rPr>
        <w:t>економічни</w:t>
      </w:r>
      <w:r>
        <w:rPr>
          <w:bCs/>
          <w:color w:val="000000"/>
          <w:sz w:val="28"/>
          <w:szCs w:val="28"/>
          <w:lang w:val="uk-UA"/>
        </w:rPr>
        <w:t>й</w:t>
      </w:r>
      <w:r w:rsidRPr="00BA4CB8">
        <w:rPr>
          <w:bCs/>
          <w:color w:val="000000"/>
          <w:sz w:val="28"/>
          <w:szCs w:val="28"/>
          <w:lang w:val="uk-UA"/>
        </w:rPr>
        <w:t xml:space="preserve"> спос</w:t>
      </w:r>
      <w:r>
        <w:rPr>
          <w:bCs/>
          <w:color w:val="000000"/>
          <w:sz w:val="28"/>
          <w:szCs w:val="28"/>
          <w:lang w:val="uk-UA"/>
        </w:rPr>
        <w:t>і</w:t>
      </w:r>
      <w:r w:rsidRPr="00BA4CB8">
        <w:rPr>
          <w:bCs/>
          <w:color w:val="000000"/>
          <w:sz w:val="28"/>
          <w:szCs w:val="28"/>
          <w:lang w:val="uk-UA"/>
        </w:rPr>
        <w:t>б передавання навчальної інформації</w:t>
      </w:r>
      <w:r>
        <w:rPr>
          <w:bCs/>
          <w:color w:val="000000"/>
          <w:sz w:val="28"/>
          <w:szCs w:val="28"/>
          <w:lang w:val="uk-UA"/>
        </w:rPr>
        <w:t xml:space="preserve">, </w:t>
      </w:r>
      <w:r w:rsidRPr="00BA4CB8">
        <w:rPr>
          <w:bCs/>
          <w:color w:val="000000"/>
          <w:sz w:val="28"/>
          <w:szCs w:val="28"/>
          <w:lang w:val="uk-UA"/>
        </w:rPr>
        <w:t>розрізня</w:t>
      </w:r>
      <w:r>
        <w:rPr>
          <w:bCs/>
          <w:color w:val="000000"/>
          <w:sz w:val="28"/>
          <w:szCs w:val="28"/>
          <w:lang w:val="uk-UA"/>
        </w:rPr>
        <w:t>є</w:t>
      </w:r>
      <w:r w:rsidRPr="00BA4CB8">
        <w:rPr>
          <w:bCs/>
          <w:color w:val="000000"/>
          <w:sz w:val="28"/>
          <w:szCs w:val="28"/>
          <w:lang w:val="uk-UA"/>
        </w:rPr>
        <w:t>ть</w:t>
      </w:r>
      <w:r>
        <w:rPr>
          <w:bCs/>
          <w:color w:val="000000"/>
          <w:sz w:val="28"/>
          <w:szCs w:val="28"/>
          <w:lang w:val="uk-UA"/>
        </w:rPr>
        <w:t>ся</w:t>
      </w:r>
      <w:r w:rsidRPr="00BA4CB8">
        <w:rPr>
          <w:bCs/>
          <w:color w:val="000000"/>
          <w:sz w:val="28"/>
          <w:szCs w:val="28"/>
          <w:lang w:val="uk-UA"/>
        </w:rPr>
        <w:t>:</w:t>
      </w:r>
    </w:p>
    <w:p w14:paraId="3633ED6C"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w:t>
      </w:r>
      <w:r>
        <w:rPr>
          <w:bCs/>
          <w:color w:val="000000"/>
          <w:sz w:val="28"/>
          <w:szCs w:val="28"/>
          <w:lang w:val="uk-UA"/>
        </w:rPr>
        <w:t> </w:t>
      </w:r>
      <w:r w:rsidRPr="00BA4CB8">
        <w:rPr>
          <w:bCs/>
          <w:color w:val="000000"/>
          <w:sz w:val="28"/>
          <w:szCs w:val="28"/>
          <w:lang w:val="uk-UA"/>
        </w:rPr>
        <w:t>за місцем в освітньому процесі (вступн</w:t>
      </w:r>
      <w:r>
        <w:rPr>
          <w:bCs/>
          <w:color w:val="000000"/>
          <w:sz w:val="28"/>
          <w:szCs w:val="28"/>
          <w:lang w:val="uk-UA"/>
        </w:rPr>
        <w:t>а</w:t>
      </w:r>
      <w:r w:rsidRPr="00BA4CB8">
        <w:rPr>
          <w:bCs/>
          <w:color w:val="000000"/>
          <w:sz w:val="28"/>
          <w:szCs w:val="28"/>
          <w:lang w:val="uk-UA"/>
        </w:rPr>
        <w:t>, установч</w:t>
      </w:r>
      <w:r>
        <w:rPr>
          <w:bCs/>
          <w:color w:val="000000"/>
          <w:sz w:val="28"/>
          <w:szCs w:val="28"/>
          <w:lang w:val="uk-UA"/>
        </w:rPr>
        <w:t>а</w:t>
      </w:r>
      <w:r w:rsidRPr="00BA4CB8">
        <w:rPr>
          <w:bCs/>
          <w:color w:val="000000"/>
          <w:sz w:val="28"/>
          <w:szCs w:val="28"/>
          <w:lang w:val="uk-UA"/>
        </w:rPr>
        <w:t>, поточн</w:t>
      </w:r>
      <w:r>
        <w:rPr>
          <w:bCs/>
          <w:color w:val="000000"/>
          <w:sz w:val="28"/>
          <w:szCs w:val="28"/>
          <w:lang w:val="uk-UA"/>
        </w:rPr>
        <w:t>а</w:t>
      </w:r>
      <w:r w:rsidRPr="00BA4CB8">
        <w:rPr>
          <w:bCs/>
          <w:color w:val="000000"/>
          <w:sz w:val="28"/>
          <w:szCs w:val="28"/>
          <w:lang w:val="uk-UA"/>
        </w:rPr>
        <w:t>, заключн</w:t>
      </w:r>
      <w:r>
        <w:rPr>
          <w:bCs/>
          <w:color w:val="000000"/>
          <w:sz w:val="28"/>
          <w:szCs w:val="28"/>
          <w:lang w:val="uk-UA"/>
        </w:rPr>
        <w:t>а</w:t>
      </w:r>
      <w:r w:rsidRPr="00BA4CB8">
        <w:rPr>
          <w:bCs/>
          <w:color w:val="000000"/>
          <w:sz w:val="28"/>
          <w:szCs w:val="28"/>
          <w:lang w:val="uk-UA"/>
        </w:rPr>
        <w:t xml:space="preserve"> й оглядов</w:t>
      </w:r>
      <w:r>
        <w:rPr>
          <w:bCs/>
          <w:color w:val="000000"/>
          <w:sz w:val="28"/>
          <w:szCs w:val="28"/>
          <w:lang w:val="uk-UA"/>
        </w:rPr>
        <w:t>а</w:t>
      </w:r>
      <w:r w:rsidRPr="00BA4CB8">
        <w:rPr>
          <w:bCs/>
          <w:color w:val="000000"/>
          <w:sz w:val="28"/>
          <w:szCs w:val="28"/>
          <w:lang w:val="uk-UA"/>
        </w:rPr>
        <w:t>);</w:t>
      </w:r>
    </w:p>
    <w:p w14:paraId="01281172" w14:textId="77777777" w:rsidR="000E0DF9" w:rsidRDefault="000E0DF9" w:rsidP="000E0DF9">
      <w:pPr>
        <w:ind w:firstLine="567"/>
        <w:jc w:val="both"/>
        <w:rPr>
          <w:bCs/>
          <w:color w:val="000000"/>
          <w:sz w:val="28"/>
          <w:szCs w:val="28"/>
          <w:lang w:val="uk-UA"/>
        </w:rPr>
      </w:pPr>
      <w:r w:rsidRPr="00BA4CB8">
        <w:rPr>
          <w:bCs/>
          <w:color w:val="000000"/>
          <w:sz w:val="28"/>
          <w:szCs w:val="28"/>
          <w:lang w:val="uk-UA"/>
        </w:rPr>
        <w:t>–</w:t>
      </w:r>
      <w:r>
        <w:rPr>
          <w:bCs/>
          <w:color w:val="000000"/>
          <w:sz w:val="28"/>
          <w:szCs w:val="28"/>
          <w:lang w:val="uk-UA"/>
        </w:rPr>
        <w:t> </w:t>
      </w:r>
      <w:r w:rsidRPr="00BA4CB8">
        <w:rPr>
          <w:bCs/>
          <w:color w:val="000000"/>
          <w:sz w:val="28"/>
          <w:szCs w:val="28"/>
          <w:lang w:val="uk-UA"/>
        </w:rPr>
        <w:t>за способом проведення (інформаційн</w:t>
      </w:r>
      <w:r>
        <w:rPr>
          <w:bCs/>
          <w:color w:val="000000"/>
          <w:sz w:val="28"/>
          <w:szCs w:val="28"/>
          <w:lang w:val="uk-UA"/>
        </w:rPr>
        <w:t>а</w:t>
      </w:r>
      <w:r w:rsidRPr="00BA4CB8">
        <w:rPr>
          <w:bCs/>
          <w:color w:val="000000"/>
          <w:sz w:val="28"/>
          <w:szCs w:val="28"/>
          <w:lang w:val="uk-UA"/>
        </w:rPr>
        <w:t>, проблемн</w:t>
      </w:r>
      <w:r>
        <w:rPr>
          <w:bCs/>
          <w:color w:val="000000"/>
          <w:sz w:val="28"/>
          <w:szCs w:val="28"/>
          <w:lang w:val="uk-UA"/>
        </w:rPr>
        <w:t>а</w:t>
      </w:r>
      <w:r w:rsidRPr="00BA4CB8">
        <w:rPr>
          <w:bCs/>
          <w:color w:val="000000"/>
          <w:sz w:val="28"/>
          <w:szCs w:val="28"/>
          <w:lang w:val="uk-UA"/>
        </w:rPr>
        <w:t>, візуальн</w:t>
      </w:r>
      <w:r>
        <w:rPr>
          <w:bCs/>
          <w:color w:val="000000"/>
          <w:sz w:val="28"/>
          <w:szCs w:val="28"/>
          <w:lang w:val="uk-UA"/>
        </w:rPr>
        <w:t>а</w:t>
      </w:r>
      <w:r w:rsidRPr="00BA4CB8">
        <w:rPr>
          <w:bCs/>
          <w:color w:val="000000"/>
          <w:sz w:val="28"/>
          <w:szCs w:val="28"/>
          <w:lang w:val="uk-UA"/>
        </w:rPr>
        <w:t>, бінарн</w:t>
      </w:r>
      <w:r>
        <w:rPr>
          <w:bCs/>
          <w:color w:val="000000"/>
          <w:sz w:val="28"/>
          <w:szCs w:val="28"/>
          <w:lang w:val="uk-UA"/>
        </w:rPr>
        <w:t>а</w:t>
      </w:r>
      <w:r w:rsidRPr="00BA4CB8">
        <w:rPr>
          <w:bCs/>
          <w:color w:val="000000"/>
          <w:sz w:val="28"/>
          <w:szCs w:val="28"/>
          <w:lang w:val="uk-UA"/>
        </w:rPr>
        <w:t>, лекці</w:t>
      </w:r>
      <w:r>
        <w:rPr>
          <w:bCs/>
          <w:color w:val="000000"/>
          <w:sz w:val="28"/>
          <w:szCs w:val="28"/>
          <w:lang w:val="uk-UA"/>
        </w:rPr>
        <w:t>я</w:t>
      </w:r>
      <w:r w:rsidRPr="00BA4CB8">
        <w:rPr>
          <w:bCs/>
          <w:color w:val="000000"/>
          <w:sz w:val="28"/>
          <w:szCs w:val="28"/>
          <w:lang w:val="uk-UA"/>
        </w:rPr>
        <w:t>-провокаці</w:t>
      </w:r>
      <w:r>
        <w:rPr>
          <w:bCs/>
          <w:color w:val="000000"/>
          <w:sz w:val="28"/>
          <w:szCs w:val="28"/>
          <w:lang w:val="uk-UA"/>
        </w:rPr>
        <w:t>я</w:t>
      </w:r>
      <w:r w:rsidRPr="00BA4CB8">
        <w:rPr>
          <w:bCs/>
          <w:color w:val="000000"/>
          <w:sz w:val="28"/>
          <w:szCs w:val="28"/>
          <w:lang w:val="uk-UA"/>
        </w:rPr>
        <w:t>, лекці</w:t>
      </w:r>
      <w:r>
        <w:rPr>
          <w:bCs/>
          <w:color w:val="000000"/>
          <w:sz w:val="28"/>
          <w:szCs w:val="28"/>
          <w:lang w:val="uk-UA"/>
        </w:rPr>
        <w:t>я</w:t>
      </w:r>
      <w:r w:rsidRPr="00BA4CB8">
        <w:rPr>
          <w:bCs/>
          <w:color w:val="000000"/>
          <w:sz w:val="28"/>
          <w:szCs w:val="28"/>
          <w:lang w:val="uk-UA"/>
        </w:rPr>
        <w:t>-конференці</w:t>
      </w:r>
      <w:r>
        <w:rPr>
          <w:bCs/>
          <w:color w:val="000000"/>
          <w:sz w:val="28"/>
          <w:szCs w:val="28"/>
          <w:lang w:val="uk-UA"/>
        </w:rPr>
        <w:t>я</w:t>
      </w:r>
      <w:r w:rsidRPr="00BA4CB8">
        <w:rPr>
          <w:bCs/>
          <w:color w:val="000000"/>
          <w:sz w:val="28"/>
          <w:szCs w:val="28"/>
          <w:lang w:val="uk-UA"/>
        </w:rPr>
        <w:t>, лекці</w:t>
      </w:r>
      <w:r>
        <w:rPr>
          <w:bCs/>
          <w:color w:val="000000"/>
          <w:sz w:val="28"/>
          <w:szCs w:val="28"/>
          <w:lang w:val="uk-UA"/>
        </w:rPr>
        <w:t>я</w:t>
      </w:r>
      <w:r w:rsidRPr="00BA4CB8">
        <w:rPr>
          <w:bCs/>
          <w:color w:val="000000"/>
          <w:sz w:val="28"/>
          <w:szCs w:val="28"/>
          <w:lang w:val="uk-UA"/>
        </w:rPr>
        <w:t>-консультаці</w:t>
      </w:r>
      <w:r>
        <w:rPr>
          <w:bCs/>
          <w:color w:val="000000"/>
          <w:sz w:val="28"/>
          <w:szCs w:val="28"/>
          <w:lang w:val="uk-UA"/>
        </w:rPr>
        <w:t>я</w:t>
      </w:r>
      <w:r w:rsidRPr="00BA4CB8">
        <w:rPr>
          <w:bCs/>
          <w:color w:val="000000"/>
          <w:sz w:val="28"/>
          <w:szCs w:val="28"/>
          <w:lang w:val="uk-UA"/>
        </w:rPr>
        <w:t>, лекці</w:t>
      </w:r>
      <w:r>
        <w:rPr>
          <w:bCs/>
          <w:color w:val="000000"/>
          <w:sz w:val="28"/>
          <w:szCs w:val="28"/>
          <w:lang w:val="uk-UA"/>
        </w:rPr>
        <w:t>я</w:t>
      </w:r>
      <w:r w:rsidRPr="00BA4CB8">
        <w:rPr>
          <w:bCs/>
          <w:color w:val="000000"/>
          <w:sz w:val="28"/>
          <w:szCs w:val="28"/>
          <w:lang w:val="uk-UA"/>
        </w:rPr>
        <w:t>-дискусі</w:t>
      </w:r>
      <w:r>
        <w:rPr>
          <w:bCs/>
          <w:color w:val="000000"/>
          <w:sz w:val="28"/>
          <w:szCs w:val="28"/>
          <w:lang w:val="uk-UA"/>
        </w:rPr>
        <w:t>я</w:t>
      </w:r>
      <w:r w:rsidRPr="00BA4CB8">
        <w:rPr>
          <w:bCs/>
          <w:color w:val="000000"/>
          <w:sz w:val="28"/>
          <w:szCs w:val="28"/>
          <w:lang w:val="uk-UA"/>
        </w:rPr>
        <w:t xml:space="preserve">). </w:t>
      </w:r>
    </w:p>
    <w:p w14:paraId="7931E148" w14:textId="77777777" w:rsidR="000E0DF9" w:rsidRDefault="000E0DF9" w:rsidP="000E0DF9">
      <w:pPr>
        <w:ind w:firstLine="567"/>
        <w:jc w:val="both"/>
        <w:rPr>
          <w:bCs/>
          <w:color w:val="000000"/>
          <w:sz w:val="28"/>
          <w:szCs w:val="28"/>
          <w:lang w:val="uk-UA"/>
        </w:rPr>
      </w:pPr>
      <w:r w:rsidRPr="00BA4CB8">
        <w:rPr>
          <w:bCs/>
          <w:color w:val="000000"/>
          <w:sz w:val="28"/>
          <w:szCs w:val="28"/>
          <w:lang w:val="uk-UA"/>
        </w:rPr>
        <w:t>Тематика лекцій</w:t>
      </w:r>
      <w:r>
        <w:rPr>
          <w:bCs/>
          <w:color w:val="000000"/>
          <w:sz w:val="28"/>
          <w:szCs w:val="28"/>
          <w:lang w:val="uk-UA"/>
        </w:rPr>
        <w:t xml:space="preserve"> </w:t>
      </w:r>
      <w:r w:rsidRPr="00BA4CB8">
        <w:rPr>
          <w:bCs/>
          <w:color w:val="000000"/>
          <w:sz w:val="28"/>
          <w:szCs w:val="28"/>
          <w:lang w:val="uk-UA"/>
        </w:rPr>
        <w:t>визначається робочою програмою навчальної дисципліни, яка розробляється кожним лектором</w:t>
      </w:r>
      <w:r>
        <w:rPr>
          <w:bCs/>
          <w:color w:val="000000"/>
          <w:sz w:val="28"/>
          <w:szCs w:val="28"/>
          <w:lang w:val="uk-UA"/>
        </w:rPr>
        <w:t xml:space="preserve"> </w:t>
      </w:r>
      <w:r w:rsidRPr="00BA4CB8">
        <w:rPr>
          <w:bCs/>
          <w:color w:val="000000"/>
          <w:sz w:val="28"/>
          <w:szCs w:val="28"/>
          <w:lang w:val="uk-UA"/>
        </w:rPr>
        <w:t xml:space="preserve">самостійно. </w:t>
      </w:r>
    </w:p>
    <w:p w14:paraId="099C8112" w14:textId="77777777" w:rsidR="000E0DF9" w:rsidRDefault="000E0DF9" w:rsidP="000E0DF9">
      <w:pPr>
        <w:ind w:firstLine="567"/>
        <w:jc w:val="both"/>
        <w:rPr>
          <w:bCs/>
          <w:color w:val="000000"/>
          <w:sz w:val="28"/>
          <w:szCs w:val="28"/>
          <w:lang w:val="uk-UA"/>
        </w:rPr>
      </w:pPr>
      <w:r w:rsidRPr="00BA4CB8">
        <w:rPr>
          <w:bCs/>
          <w:color w:val="000000"/>
          <w:sz w:val="28"/>
          <w:szCs w:val="28"/>
          <w:lang w:val="uk-UA"/>
        </w:rPr>
        <w:t xml:space="preserve">Лекції читають </w:t>
      </w:r>
      <w:r>
        <w:rPr>
          <w:bCs/>
          <w:color w:val="000000"/>
          <w:sz w:val="28"/>
          <w:szCs w:val="28"/>
          <w:lang w:val="uk-UA"/>
        </w:rPr>
        <w:t xml:space="preserve">досвідчені </w:t>
      </w:r>
      <w:r w:rsidRPr="00BA4CB8">
        <w:rPr>
          <w:bCs/>
          <w:color w:val="000000"/>
          <w:sz w:val="28"/>
          <w:szCs w:val="28"/>
          <w:lang w:val="uk-UA"/>
        </w:rPr>
        <w:t>лектори – професори та доценти, а також провідні науковці або</w:t>
      </w:r>
      <w:r>
        <w:rPr>
          <w:bCs/>
          <w:color w:val="000000"/>
          <w:sz w:val="28"/>
          <w:szCs w:val="28"/>
          <w:lang w:val="uk-UA"/>
        </w:rPr>
        <w:t xml:space="preserve"> </w:t>
      </w:r>
      <w:r w:rsidRPr="00BA4CB8">
        <w:rPr>
          <w:bCs/>
          <w:color w:val="000000"/>
          <w:sz w:val="28"/>
          <w:szCs w:val="28"/>
          <w:lang w:val="uk-UA"/>
        </w:rPr>
        <w:t xml:space="preserve">фахівці, що запрошені для їх читання. </w:t>
      </w:r>
    </w:p>
    <w:p w14:paraId="54103C92" w14:textId="77777777" w:rsidR="000E0DF9" w:rsidRDefault="000E0DF9" w:rsidP="000E0DF9">
      <w:pPr>
        <w:ind w:firstLine="567"/>
        <w:jc w:val="both"/>
        <w:rPr>
          <w:bCs/>
          <w:color w:val="000000"/>
          <w:sz w:val="28"/>
          <w:szCs w:val="28"/>
          <w:lang w:val="uk-UA"/>
        </w:rPr>
      </w:pPr>
      <w:r>
        <w:rPr>
          <w:bCs/>
          <w:color w:val="000000"/>
          <w:sz w:val="28"/>
          <w:szCs w:val="28"/>
          <w:lang w:val="uk-UA"/>
        </w:rPr>
        <w:t>З</w:t>
      </w:r>
      <w:r w:rsidRPr="00BA4CB8">
        <w:rPr>
          <w:bCs/>
          <w:color w:val="000000"/>
          <w:sz w:val="28"/>
          <w:szCs w:val="28"/>
          <w:lang w:val="uk-UA"/>
        </w:rPr>
        <w:t xml:space="preserve">а окремим дозволом </w:t>
      </w:r>
      <w:r>
        <w:rPr>
          <w:bCs/>
          <w:color w:val="000000"/>
          <w:sz w:val="28"/>
          <w:szCs w:val="28"/>
          <w:lang w:val="uk-UA"/>
        </w:rPr>
        <w:t>д</w:t>
      </w:r>
      <w:r w:rsidRPr="00BA4CB8">
        <w:rPr>
          <w:bCs/>
          <w:color w:val="000000"/>
          <w:sz w:val="28"/>
          <w:szCs w:val="28"/>
          <w:lang w:val="uk-UA"/>
        </w:rPr>
        <w:t>опускається читання лекцій</w:t>
      </w:r>
      <w:r>
        <w:rPr>
          <w:bCs/>
          <w:color w:val="000000"/>
          <w:sz w:val="28"/>
          <w:szCs w:val="28"/>
          <w:lang w:val="uk-UA"/>
        </w:rPr>
        <w:t xml:space="preserve"> </w:t>
      </w:r>
      <w:r w:rsidRPr="00BA4CB8">
        <w:rPr>
          <w:bCs/>
          <w:color w:val="000000"/>
          <w:sz w:val="28"/>
          <w:szCs w:val="28"/>
          <w:lang w:val="uk-UA"/>
        </w:rPr>
        <w:t>асистентами/викладачами, що мають наукові ступені та/або досвід науково-педагогічної і</w:t>
      </w:r>
      <w:r>
        <w:rPr>
          <w:bCs/>
          <w:color w:val="000000"/>
          <w:sz w:val="28"/>
          <w:szCs w:val="28"/>
          <w:lang w:val="uk-UA"/>
        </w:rPr>
        <w:t xml:space="preserve"> </w:t>
      </w:r>
      <w:r w:rsidRPr="00BA4CB8">
        <w:rPr>
          <w:bCs/>
          <w:color w:val="000000"/>
          <w:sz w:val="28"/>
          <w:szCs w:val="28"/>
          <w:lang w:val="uk-UA"/>
        </w:rPr>
        <w:t>практичної роботи</w:t>
      </w:r>
      <w:r>
        <w:rPr>
          <w:bCs/>
          <w:color w:val="000000"/>
          <w:sz w:val="28"/>
          <w:szCs w:val="28"/>
          <w:lang w:val="uk-UA"/>
        </w:rPr>
        <w:t xml:space="preserve"> у ЗВО</w:t>
      </w:r>
      <w:r w:rsidRPr="00BA4CB8">
        <w:rPr>
          <w:bCs/>
          <w:color w:val="000000"/>
          <w:sz w:val="28"/>
          <w:szCs w:val="28"/>
          <w:lang w:val="uk-UA"/>
        </w:rPr>
        <w:t xml:space="preserve">. </w:t>
      </w:r>
    </w:p>
    <w:p w14:paraId="0DF08D40"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Лектор, що вперше претендує на читання лекцій, має подати до науково-методичної (навчально-методичної, методичної) комісії (ради) відповідного структурного</w:t>
      </w:r>
      <w:r>
        <w:rPr>
          <w:bCs/>
          <w:color w:val="000000"/>
          <w:sz w:val="28"/>
          <w:szCs w:val="28"/>
          <w:lang w:val="uk-UA"/>
        </w:rPr>
        <w:t xml:space="preserve"> </w:t>
      </w:r>
      <w:r w:rsidRPr="00BA4CB8">
        <w:rPr>
          <w:bCs/>
          <w:color w:val="000000"/>
          <w:sz w:val="28"/>
          <w:szCs w:val="28"/>
          <w:lang w:val="uk-UA"/>
        </w:rPr>
        <w:t>підрозділу конспект лекцій (як виняток – детальний зміст лекційного курсу) і провести</w:t>
      </w:r>
      <w:r>
        <w:rPr>
          <w:bCs/>
          <w:color w:val="000000"/>
          <w:sz w:val="28"/>
          <w:szCs w:val="28"/>
          <w:lang w:val="uk-UA"/>
        </w:rPr>
        <w:t xml:space="preserve"> </w:t>
      </w:r>
      <w:r w:rsidRPr="00BA4CB8">
        <w:rPr>
          <w:bCs/>
          <w:color w:val="000000"/>
          <w:sz w:val="28"/>
          <w:szCs w:val="28"/>
          <w:lang w:val="uk-UA"/>
        </w:rPr>
        <w:t xml:space="preserve">пробну відкриту лекцію. </w:t>
      </w:r>
    </w:p>
    <w:p w14:paraId="60678C6A"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Лектор зобов'язаний дотримувати робочої програми навчальної</w:t>
      </w:r>
      <w:r>
        <w:rPr>
          <w:bCs/>
          <w:color w:val="000000"/>
          <w:sz w:val="28"/>
          <w:szCs w:val="28"/>
          <w:lang w:val="uk-UA"/>
        </w:rPr>
        <w:t xml:space="preserve"> </w:t>
      </w:r>
      <w:r w:rsidRPr="00BA4CB8">
        <w:rPr>
          <w:bCs/>
          <w:color w:val="000000"/>
          <w:sz w:val="28"/>
          <w:szCs w:val="28"/>
          <w:lang w:val="uk-UA"/>
        </w:rPr>
        <w:t>дисципліни щодо тем лекцій, але не обмежується в питаннях тлумачення навчального</w:t>
      </w:r>
      <w:r>
        <w:rPr>
          <w:bCs/>
          <w:color w:val="000000"/>
          <w:sz w:val="28"/>
          <w:szCs w:val="28"/>
          <w:lang w:val="uk-UA"/>
        </w:rPr>
        <w:t xml:space="preserve"> </w:t>
      </w:r>
      <w:r w:rsidRPr="00BA4CB8">
        <w:rPr>
          <w:bCs/>
          <w:color w:val="000000"/>
          <w:sz w:val="28"/>
          <w:szCs w:val="28"/>
          <w:lang w:val="uk-UA"/>
        </w:rPr>
        <w:t>матеріалу, послідовності його викладення, формах і засобах донесення його до студентів.</w:t>
      </w:r>
    </w:p>
    <w:p w14:paraId="7F82B93D" w14:textId="77777777" w:rsidR="000E0DF9" w:rsidRDefault="000E0DF9" w:rsidP="000E0DF9">
      <w:pPr>
        <w:ind w:firstLine="567"/>
        <w:jc w:val="both"/>
        <w:rPr>
          <w:bCs/>
          <w:color w:val="000000"/>
          <w:sz w:val="28"/>
          <w:szCs w:val="28"/>
          <w:lang w:val="uk-UA"/>
        </w:rPr>
      </w:pPr>
    </w:p>
    <w:p w14:paraId="5509473B"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СЕМІНАРСЬКЕ ЗАНЯТТЯ – навчальне заняття у формі колективного</w:t>
      </w:r>
      <w:r>
        <w:rPr>
          <w:bCs/>
          <w:color w:val="000000"/>
          <w:sz w:val="28"/>
          <w:szCs w:val="28"/>
          <w:lang w:val="uk-UA"/>
        </w:rPr>
        <w:t xml:space="preserve"> </w:t>
      </w:r>
      <w:r w:rsidRPr="00BA4CB8">
        <w:rPr>
          <w:bCs/>
          <w:color w:val="000000"/>
          <w:sz w:val="28"/>
          <w:szCs w:val="28"/>
          <w:lang w:val="uk-UA"/>
        </w:rPr>
        <w:t>обговорення наперед визначених викладачем питань, доповідей, рефератів, завдань, есе</w:t>
      </w:r>
      <w:r>
        <w:rPr>
          <w:bCs/>
          <w:color w:val="000000"/>
          <w:sz w:val="28"/>
          <w:szCs w:val="28"/>
          <w:lang w:val="uk-UA"/>
        </w:rPr>
        <w:t xml:space="preserve">, яке </w:t>
      </w:r>
      <w:r w:rsidRPr="00BA4CB8">
        <w:rPr>
          <w:bCs/>
          <w:color w:val="000000"/>
          <w:sz w:val="28"/>
          <w:szCs w:val="28"/>
          <w:lang w:val="uk-UA"/>
        </w:rPr>
        <w:t xml:space="preserve">спрямовано на поглиблення та систематизацію знань </w:t>
      </w:r>
      <w:r w:rsidRPr="00BA4CB8">
        <w:rPr>
          <w:bCs/>
          <w:color w:val="000000"/>
          <w:sz w:val="28"/>
          <w:szCs w:val="28"/>
          <w:lang w:val="uk-UA"/>
        </w:rPr>
        <w:lastRenderedPageBreak/>
        <w:t>здобувачів</w:t>
      </w:r>
      <w:r>
        <w:rPr>
          <w:bCs/>
          <w:color w:val="000000"/>
          <w:sz w:val="28"/>
          <w:szCs w:val="28"/>
          <w:lang w:val="uk-UA"/>
        </w:rPr>
        <w:t xml:space="preserve"> </w:t>
      </w:r>
      <w:r w:rsidRPr="00BA4CB8">
        <w:rPr>
          <w:bCs/>
          <w:color w:val="000000"/>
          <w:sz w:val="28"/>
          <w:szCs w:val="28"/>
          <w:lang w:val="uk-UA"/>
        </w:rPr>
        <w:t>освіти, організацію та підвищення рівня автономності їх самостійної пізнавальної діяльності,</w:t>
      </w:r>
      <w:r>
        <w:rPr>
          <w:bCs/>
          <w:color w:val="000000"/>
          <w:sz w:val="28"/>
          <w:szCs w:val="28"/>
          <w:lang w:val="uk-UA"/>
        </w:rPr>
        <w:t xml:space="preserve"> </w:t>
      </w:r>
      <w:r w:rsidRPr="00BA4CB8">
        <w:rPr>
          <w:bCs/>
          <w:color w:val="000000"/>
          <w:sz w:val="28"/>
          <w:szCs w:val="28"/>
          <w:lang w:val="uk-UA"/>
        </w:rPr>
        <w:t>формування оціночних суджень.</w:t>
      </w:r>
    </w:p>
    <w:p w14:paraId="5FFE75D4"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Перелік тем семінарських занять визначено та затверджено у робочій програмі</w:t>
      </w:r>
      <w:r>
        <w:rPr>
          <w:bCs/>
          <w:color w:val="000000"/>
          <w:sz w:val="28"/>
          <w:szCs w:val="28"/>
          <w:lang w:val="uk-UA"/>
        </w:rPr>
        <w:t xml:space="preserve"> </w:t>
      </w:r>
      <w:r w:rsidRPr="00BA4CB8">
        <w:rPr>
          <w:bCs/>
          <w:color w:val="000000"/>
          <w:sz w:val="28"/>
          <w:szCs w:val="28"/>
          <w:lang w:val="uk-UA"/>
        </w:rPr>
        <w:t xml:space="preserve">навчальної дисципліни. </w:t>
      </w:r>
    </w:p>
    <w:p w14:paraId="3FFB2639"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На кожному семінарському занятті викладач оцінює якість</w:t>
      </w:r>
      <w:r>
        <w:rPr>
          <w:bCs/>
          <w:color w:val="000000"/>
          <w:sz w:val="28"/>
          <w:szCs w:val="28"/>
          <w:lang w:val="uk-UA"/>
        </w:rPr>
        <w:t xml:space="preserve"> </w:t>
      </w:r>
      <w:r w:rsidRPr="00BA4CB8">
        <w:rPr>
          <w:bCs/>
          <w:color w:val="000000"/>
          <w:sz w:val="28"/>
          <w:szCs w:val="28"/>
          <w:lang w:val="uk-UA"/>
        </w:rPr>
        <w:t>виконання здобувачами освіти завдань, їх виступи, активність, уміння формулювати та</w:t>
      </w:r>
      <w:r>
        <w:rPr>
          <w:bCs/>
          <w:color w:val="000000"/>
          <w:sz w:val="28"/>
          <w:szCs w:val="28"/>
          <w:lang w:val="uk-UA"/>
        </w:rPr>
        <w:t xml:space="preserve"> </w:t>
      </w:r>
      <w:r w:rsidRPr="00BA4CB8">
        <w:rPr>
          <w:bCs/>
          <w:color w:val="000000"/>
          <w:sz w:val="28"/>
          <w:szCs w:val="28"/>
          <w:lang w:val="uk-UA"/>
        </w:rPr>
        <w:t>відстоювати свою позицію тощо. Методику проведення семінарського заняття (семінар-бесіда, семінар-заслуховування, семінар-диспут тощо) для конкретної навчальної дисципліни</w:t>
      </w:r>
      <w:r>
        <w:rPr>
          <w:bCs/>
          <w:color w:val="000000"/>
          <w:sz w:val="28"/>
          <w:szCs w:val="28"/>
          <w:lang w:val="uk-UA"/>
        </w:rPr>
        <w:t xml:space="preserve"> </w:t>
      </w:r>
      <w:r w:rsidRPr="00BA4CB8">
        <w:rPr>
          <w:bCs/>
          <w:color w:val="000000"/>
          <w:sz w:val="28"/>
          <w:szCs w:val="28"/>
          <w:lang w:val="uk-UA"/>
        </w:rPr>
        <w:t>розробляють ті викладачі, що її викладають.</w:t>
      </w:r>
    </w:p>
    <w:p w14:paraId="20F63B3D"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Семінарські заняття звичайно проводять з однією академічною групою. У випадку</w:t>
      </w:r>
      <w:r>
        <w:rPr>
          <w:bCs/>
          <w:color w:val="000000"/>
          <w:sz w:val="28"/>
          <w:szCs w:val="28"/>
          <w:lang w:val="uk-UA"/>
        </w:rPr>
        <w:t xml:space="preserve"> </w:t>
      </w:r>
      <w:r w:rsidRPr="00BA4CB8">
        <w:rPr>
          <w:bCs/>
          <w:color w:val="000000"/>
          <w:sz w:val="28"/>
          <w:szCs w:val="28"/>
          <w:lang w:val="uk-UA"/>
        </w:rPr>
        <w:t>незначної кількості студентів в академічних групах допускається зведення на семінарському</w:t>
      </w:r>
      <w:r>
        <w:rPr>
          <w:bCs/>
          <w:color w:val="000000"/>
          <w:sz w:val="28"/>
          <w:szCs w:val="28"/>
          <w:lang w:val="uk-UA"/>
        </w:rPr>
        <w:t xml:space="preserve"> </w:t>
      </w:r>
      <w:r w:rsidRPr="00BA4CB8">
        <w:rPr>
          <w:bCs/>
          <w:color w:val="000000"/>
          <w:sz w:val="28"/>
          <w:szCs w:val="28"/>
          <w:lang w:val="uk-UA"/>
        </w:rPr>
        <w:t>занятті двох і більше академічних груп (сукупна кількість студентів у зведеній групі не має</w:t>
      </w:r>
      <w:r>
        <w:rPr>
          <w:bCs/>
          <w:color w:val="000000"/>
          <w:sz w:val="28"/>
          <w:szCs w:val="28"/>
          <w:lang w:val="uk-UA"/>
        </w:rPr>
        <w:t xml:space="preserve"> </w:t>
      </w:r>
      <w:r w:rsidRPr="00BA4CB8">
        <w:rPr>
          <w:bCs/>
          <w:color w:val="000000"/>
          <w:sz w:val="28"/>
          <w:szCs w:val="28"/>
          <w:lang w:val="uk-UA"/>
        </w:rPr>
        <w:t>перевищувати 30 осіб).</w:t>
      </w:r>
    </w:p>
    <w:p w14:paraId="214B6788" w14:textId="77777777" w:rsidR="000E0DF9" w:rsidRPr="00BA4CB8" w:rsidRDefault="000E0DF9" w:rsidP="000E0DF9">
      <w:pPr>
        <w:ind w:firstLine="567"/>
        <w:jc w:val="both"/>
        <w:rPr>
          <w:bCs/>
          <w:color w:val="000000"/>
          <w:sz w:val="28"/>
          <w:szCs w:val="28"/>
          <w:lang w:val="uk-UA"/>
        </w:rPr>
      </w:pPr>
    </w:p>
    <w:p w14:paraId="64CF941C"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ПРАКТИЧНЕ ЗАНЯТТЯ – вид навчального заняття, під час якого викладач</w:t>
      </w:r>
      <w:r>
        <w:rPr>
          <w:bCs/>
          <w:color w:val="000000"/>
          <w:sz w:val="28"/>
          <w:szCs w:val="28"/>
          <w:lang w:val="uk-UA"/>
        </w:rPr>
        <w:t xml:space="preserve"> </w:t>
      </w:r>
      <w:r w:rsidRPr="00BA4CB8">
        <w:rPr>
          <w:bCs/>
          <w:color w:val="000000"/>
          <w:sz w:val="28"/>
          <w:szCs w:val="28"/>
          <w:lang w:val="uk-UA"/>
        </w:rPr>
        <w:t>організовує детальний розгляд здобувачами освіти окремих теоретичних положень</w:t>
      </w:r>
      <w:r>
        <w:rPr>
          <w:bCs/>
          <w:color w:val="000000"/>
          <w:sz w:val="28"/>
          <w:szCs w:val="28"/>
          <w:lang w:val="uk-UA"/>
        </w:rPr>
        <w:t xml:space="preserve"> </w:t>
      </w:r>
      <w:r w:rsidRPr="00BA4CB8">
        <w:rPr>
          <w:bCs/>
          <w:color w:val="000000"/>
          <w:sz w:val="28"/>
          <w:szCs w:val="28"/>
          <w:lang w:val="uk-UA"/>
        </w:rPr>
        <w:t>навчальної дисципліни та формує вміння їх практичного застосування шляхом індивідуального</w:t>
      </w:r>
      <w:r>
        <w:rPr>
          <w:bCs/>
          <w:color w:val="000000"/>
          <w:sz w:val="28"/>
          <w:szCs w:val="28"/>
          <w:lang w:val="uk-UA"/>
        </w:rPr>
        <w:t xml:space="preserve"> </w:t>
      </w:r>
      <w:r w:rsidRPr="00BA4CB8">
        <w:rPr>
          <w:bCs/>
          <w:color w:val="000000"/>
          <w:sz w:val="28"/>
          <w:szCs w:val="28"/>
          <w:lang w:val="uk-UA"/>
        </w:rPr>
        <w:t xml:space="preserve">виконання студентом відповідно сформульованих завдань. </w:t>
      </w:r>
    </w:p>
    <w:p w14:paraId="0A71EFDC"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Перелік тем практичних занять</w:t>
      </w:r>
      <w:r>
        <w:rPr>
          <w:bCs/>
          <w:color w:val="000000"/>
          <w:sz w:val="28"/>
          <w:szCs w:val="28"/>
          <w:lang w:val="uk-UA"/>
        </w:rPr>
        <w:t xml:space="preserve"> </w:t>
      </w:r>
      <w:r w:rsidRPr="00BA4CB8">
        <w:rPr>
          <w:bCs/>
          <w:color w:val="000000"/>
          <w:sz w:val="28"/>
          <w:szCs w:val="28"/>
          <w:lang w:val="uk-UA"/>
        </w:rPr>
        <w:t xml:space="preserve">визначає робоча програма навчальної дисципліни. </w:t>
      </w:r>
    </w:p>
    <w:p w14:paraId="500B7DCC"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Проведення практичного заняття</w:t>
      </w:r>
      <w:r>
        <w:rPr>
          <w:bCs/>
          <w:color w:val="000000"/>
          <w:sz w:val="28"/>
          <w:szCs w:val="28"/>
          <w:lang w:val="uk-UA"/>
        </w:rPr>
        <w:t xml:space="preserve"> </w:t>
      </w:r>
      <w:r w:rsidRPr="00BA4CB8">
        <w:rPr>
          <w:bCs/>
          <w:color w:val="000000"/>
          <w:sz w:val="28"/>
          <w:szCs w:val="28"/>
          <w:lang w:val="uk-UA"/>
        </w:rPr>
        <w:t>ґрунтується на попередньо підготовленому методичному матеріалі – наборі завдань різної</w:t>
      </w:r>
      <w:r>
        <w:rPr>
          <w:bCs/>
          <w:color w:val="000000"/>
          <w:sz w:val="28"/>
          <w:szCs w:val="28"/>
          <w:lang w:val="uk-UA"/>
        </w:rPr>
        <w:t xml:space="preserve"> </w:t>
      </w:r>
      <w:r w:rsidRPr="00BA4CB8">
        <w:rPr>
          <w:bCs/>
          <w:color w:val="000000"/>
          <w:sz w:val="28"/>
          <w:szCs w:val="28"/>
          <w:lang w:val="uk-UA"/>
        </w:rPr>
        <w:t>складності для розв'язання їх на занятті.</w:t>
      </w:r>
      <w:r>
        <w:rPr>
          <w:bCs/>
          <w:color w:val="000000"/>
          <w:sz w:val="28"/>
          <w:szCs w:val="28"/>
          <w:lang w:val="uk-UA"/>
        </w:rPr>
        <w:t xml:space="preserve"> </w:t>
      </w:r>
      <w:r w:rsidRPr="00BA4CB8">
        <w:rPr>
          <w:bCs/>
          <w:color w:val="000000"/>
          <w:sz w:val="28"/>
          <w:szCs w:val="28"/>
          <w:lang w:val="uk-UA"/>
        </w:rPr>
        <w:t>Практичне заняття включає</w:t>
      </w:r>
      <w:r>
        <w:rPr>
          <w:bCs/>
          <w:color w:val="000000"/>
          <w:sz w:val="28"/>
          <w:szCs w:val="28"/>
          <w:lang w:val="uk-UA"/>
        </w:rPr>
        <w:t>:</w:t>
      </w:r>
    </w:p>
    <w:p w14:paraId="63E5E1C2" w14:textId="77777777" w:rsidR="000E0DF9" w:rsidRDefault="000E0DF9" w:rsidP="000E0DF9">
      <w:pPr>
        <w:ind w:firstLine="567"/>
        <w:jc w:val="both"/>
        <w:rPr>
          <w:bCs/>
          <w:color w:val="000000"/>
          <w:sz w:val="28"/>
          <w:szCs w:val="28"/>
          <w:lang w:val="uk-UA"/>
        </w:rPr>
      </w:pPr>
      <w:r w:rsidRPr="00BA4CB8">
        <w:rPr>
          <w:bCs/>
          <w:color w:val="000000"/>
          <w:sz w:val="28"/>
          <w:szCs w:val="28"/>
          <w:lang w:val="uk-UA"/>
        </w:rPr>
        <w:t>– проведення попереднього контролю знань, умінь і навичок</w:t>
      </w:r>
      <w:r>
        <w:rPr>
          <w:bCs/>
          <w:color w:val="000000"/>
          <w:sz w:val="28"/>
          <w:szCs w:val="28"/>
          <w:lang w:val="uk-UA"/>
        </w:rPr>
        <w:t xml:space="preserve"> </w:t>
      </w:r>
      <w:r w:rsidRPr="00BA4CB8">
        <w:rPr>
          <w:bCs/>
          <w:color w:val="000000"/>
          <w:sz w:val="28"/>
          <w:szCs w:val="28"/>
          <w:lang w:val="uk-UA"/>
        </w:rPr>
        <w:t>здобувачів освіти</w:t>
      </w:r>
      <w:r>
        <w:rPr>
          <w:bCs/>
          <w:color w:val="000000"/>
          <w:sz w:val="28"/>
          <w:szCs w:val="28"/>
          <w:lang w:val="uk-UA"/>
        </w:rPr>
        <w:t>;</w:t>
      </w:r>
    </w:p>
    <w:p w14:paraId="0512C9D7" w14:textId="77777777" w:rsidR="000E0DF9" w:rsidRDefault="000E0DF9" w:rsidP="000E0DF9">
      <w:pPr>
        <w:ind w:firstLine="567"/>
        <w:jc w:val="both"/>
        <w:rPr>
          <w:bCs/>
          <w:color w:val="000000"/>
          <w:sz w:val="28"/>
          <w:szCs w:val="28"/>
          <w:lang w:val="uk-UA"/>
        </w:rPr>
      </w:pPr>
      <w:r w:rsidRPr="00BA4CB8">
        <w:rPr>
          <w:bCs/>
          <w:color w:val="000000"/>
          <w:sz w:val="28"/>
          <w:szCs w:val="28"/>
          <w:lang w:val="uk-UA"/>
        </w:rPr>
        <w:t>– постановку загальної проблеми викладачем і її обговорення</w:t>
      </w:r>
      <w:r>
        <w:rPr>
          <w:bCs/>
          <w:color w:val="000000"/>
          <w:sz w:val="28"/>
          <w:szCs w:val="28"/>
          <w:lang w:val="uk-UA"/>
        </w:rPr>
        <w:t>;</w:t>
      </w:r>
    </w:p>
    <w:p w14:paraId="3CD5E1F9" w14:textId="77777777" w:rsidR="000E0DF9" w:rsidRDefault="000E0DF9" w:rsidP="000E0DF9">
      <w:pPr>
        <w:ind w:firstLine="567"/>
        <w:jc w:val="both"/>
        <w:rPr>
          <w:bCs/>
          <w:color w:val="000000"/>
          <w:sz w:val="28"/>
          <w:szCs w:val="28"/>
          <w:lang w:val="uk-UA"/>
        </w:rPr>
      </w:pPr>
      <w:r w:rsidRPr="00BA4CB8">
        <w:rPr>
          <w:bCs/>
          <w:color w:val="000000"/>
          <w:sz w:val="28"/>
          <w:szCs w:val="28"/>
          <w:lang w:val="uk-UA"/>
        </w:rPr>
        <w:t>– розв'язання</w:t>
      </w:r>
      <w:r>
        <w:rPr>
          <w:bCs/>
          <w:color w:val="000000"/>
          <w:sz w:val="28"/>
          <w:szCs w:val="28"/>
          <w:lang w:val="uk-UA"/>
        </w:rPr>
        <w:t xml:space="preserve"> </w:t>
      </w:r>
      <w:r w:rsidRPr="00BA4CB8">
        <w:rPr>
          <w:bCs/>
          <w:color w:val="000000"/>
          <w:sz w:val="28"/>
          <w:szCs w:val="28"/>
          <w:lang w:val="uk-UA"/>
        </w:rPr>
        <w:t>завдань з їх обговоренням</w:t>
      </w:r>
      <w:r>
        <w:rPr>
          <w:bCs/>
          <w:color w:val="000000"/>
          <w:sz w:val="28"/>
          <w:szCs w:val="28"/>
          <w:lang w:val="uk-UA"/>
        </w:rPr>
        <w:t>;</w:t>
      </w:r>
    </w:p>
    <w:p w14:paraId="744ACF04" w14:textId="77777777" w:rsidR="000E0DF9" w:rsidRDefault="000E0DF9" w:rsidP="000E0DF9">
      <w:pPr>
        <w:ind w:firstLine="567"/>
        <w:jc w:val="both"/>
        <w:rPr>
          <w:bCs/>
          <w:color w:val="000000"/>
          <w:sz w:val="28"/>
          <w:szCs w:val="28"/>
          <w:lang w:val="uk-UA"/>
        </w:rPr>
      </w:pPr>
      <w:r w:rsidRPr="00BA4CB8">
        <w:rPr>
          <w:bCs/>
          <w:color w:val="000000"/>
          <w:sz w:val="28"/>
          <w:szCs w:val="28"/>
          <w:lang w:val="uk-UA"/>
        </w:rPr>
        <w:t>–</w:t>
      </w:r>
      <w:r>
        <w:rPr>
          <w:bCs/>
          <w:color w:val="000000"/>
          <w:sz w:val="28"/>
          <w:szCs w:val="28"/>
          <w:lang w:val="uk-UA"/>
        </w:rPr>
        <w:t xml:space="preserve"> виконання </w:t>
      </w:r>
      <w:proofErr w:type="spellStart"/>
      <w:r>
        <w:rPr>
          <w:bCs/>
          <w:color w:val="000000"/>
          <w:sz w:val="28"/>
          <w:szCs w:val="28"/>
          <w:lang w:val="uk-UA"/>
        </w:rPr>
        <w:t>студентамри</w:t>
      </w:r>
      <w:proofErr w:type="spellEnd"/>
      <w:r>
        <w:rPr>
          <w:bCs/>
          <w:color w:val="000000"/>
          <w:sz w:val="28"/>
          <w:szCs w:val="28"/>
          <w:lang w:val="uk-UA"/>
        </w:rPr>
        <w:t xml:space="preserve"> </w:t>
      </w:r>
      <w:r w:rsidRPr="00BA4CB8">
        <w:rPr>
          <w:bCs/>
          <w:color w:val="000000"/>
          <w:sz w:val="28"/>
          <w:szCs w:val="28"/>
          <w:lang w:val="uk-UA"/>
        </w:rPr>
        <w:t>контрольних завдань, їх перевірку</w:t>
      </w:r>
      <w:r>
        <w:rPr>
          <w:bCs/>
          <w:color w:val="000000"/>
          <w:sz w:val="28"/>
          <w:szCs w:val="28"/>
          <w:lang w:val="uk-UA"/>
        </w:rPr>
        <w:t xml:space="preserve"> та</w:t>
      </w:r>
      <w:r w:rsidRPr="00BA4CB8">
        <w:rPr>
          <w:bCs/>
          <w:color w:val="000000"/>
          <w:sz w:val="28"/>
          <w:szCs w:val="28"/>
          <w:lang w:val="uk-UA"/>
        </w:rPr>
        <w:t xml:space="preserve"> оцінювання. </w:t>
      </w:r>
    </w:p>
    <w:p w14:paraId="74F4CA2E"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Практичні заняття</w:t>
      </w:r>
      <w:r>
        <w:rPr>
          <w:bCs/>
          <w:color w:val="000000"/>
          <w:sz w:val="28"/>
          <w:szCs w:val="28"/>
          <w:lang w:val="uk-UA"/>
        </w:rPr>
        <w:t xml:space="preserve"> </w:t>
      </w:r>
      <w:r w:rsidRPr="00BA4CB8">
        <w:rPr>
          <w:bCs/>
          <w:color w:val="000000"/>
          <w:sz w:val="28"/>
          <w:szCs w:val="28"/>
          <w:lang w:val="uk-UA"/>
        </w:rPr>
        <w:t>проходять в аудиторіях, що оснащені необхідними технічними засобами навчання. Одним із</w:t>
      </w:r>
      <w:r>
        <w:rPr>
          <w:bCs/>
          <w:color w:val="000000"/>
          <w:sz w:val="28"/>
          <w:szCs w:val="28"/>
          <w:lang w:val="uk-UA"/>
        </w:rPr>
        <w:t xml:space="preserve"> </w:t>
      </w:r>
      <w:r w:rsidRPr="00BA4CB8">
        <w:rPr>
          <w:bCs/>
          <w:color w:val="000000"/>
          <w:sz w:val="28"/>
          <w:szCs w:val="28"/>
          <w:lang w:val="uk-UA"/>
        </w:rPr>
        <w:t>видів практичних занять є комп'ютерний практикум. Практичні заняття зазвичай проводять з</w:t>
      </w:r>
      <w:r>
        <w:rPr>
          <w:bCs/>
          <w:color w:val="000000"/>
          <w:sz w:val="28"/>
          <w:szCs w:val="28"/>
          <w:lang w:val="uk-UA"/>
        </w:rPr>
        <w:t xml:space="preserve"> </w:t>
      </w:r>
      <w:r w:rsidRPr="00BA4CB8">
        <w:rPr>
          <w:bCs/>
          <w:color w:val="000000"/>
          <w:sz w:val="28"/>
          <w:szCs w:val="28"/>
          <w:lang w:val="uk-UA"/>
        </w:rPr>
        <w:t>однією академічною групою (20-25 осіб). З окремих дисциплін практичні заняття можуть</w:t>
      </w:r>
      <w:r>
        <w:rPr>
          <w:bCs/>
          <w:color w:val="000000"/>
          <w:sz w:val="28"/>
          <w:szCs w:val="28"/>
          <w:lang w:val="uk-UA"/>
        </w:rPr>
        <w:t xml:space="preserve"> </w:t>
      </w:r>
      <w:r w:rsidRPr="00BA4CB8">
        <w:rPr>
          <w:bCs/>
          <w:color w:val="000000"/>
          <w:sz w:val="28"/>
          <w:szCs w:val="28"/>
          <w:lang w:val="uk-UA"/>
        </w:rPr>
        <w:t>проводитися із половиною академічної групи, що визначається робочою програмою</w:t>
      </w:r>
      <w:r>
        <w:rPr>
          <w:bCs/>
          <w:color w:val="000000"/>
          <w:sz w:val="28"/>
          <w:szCs w:val="28"/>
          <w:lang w:val="uk-UA"/>
        </w:rPr>
        <w:t xml:space="preserve"> </w:t>
      </w:r>
      <w:r w:rsidRPr="00BA4CB8">
        <w:rPr>
          <w:bCs/>
          <w:color w:val="000000"/>
          <w:sz w:val="28"/>
          <w:szCs w:val="28"/>
          <w:lang w:val="uk-UA"/>
        </w:rPr>
        <w:t>навчальної дисципліни.</w:t>
      </w:r>
    </w:p>
    <w:p w14:paraId="6DFD3F1E" w14:textId="77777777" w:rsidR="000E0DF9" w:rsidRDefault="000E0DF9" w:rsidP="000E0DF9">
      <w:pPr>
        <w:ind w:firstLine="567"/>
        <w:jc w:val="both"/>
        <w:rPr>
          <w:bCs/>
          <w:color w:val="000000"/>
          <w:sz w:val="28"/>
          <w:szCs w:val="28"/>
          <w:lang w:val="uk-UA"/>
        </w:rPr>
      </w:pPr>
    </w:p>
    <w:p w14:paraId="276B5E35"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ЛАБОРАТОРНЕ ЗАНЯТТЯ – вид навчального заняття під керівництвом</w:t>
      </w:r>
      <w:r>
        <w:rPr>
          <w:bCs/>
          <w:color w:val="000000"/>
          <w:sz w:val="28"/>
          <w:szCs w:val="28"/>
          <w:lang w:val="uk-UA"/>
        </w:rPr>
        <w:t xml:space="preserve"> </w:t>
      </w:r>
      <w:r w:rsidRPr="00BA4CB8">
        <w:rPr>
          <w:bCs/>
          <w:color w:val="000000"/>
          <w:sz w:val="28"/>
          <w:szCs w:val="28"/>
          <w:lang w:val="uk-UA"/>
        </w:rPr>
        <w:t>викладача, під час якого здобувачі освіти проводять експерименти чи дослідження з</w:t>
      </w:r>
      <w:r>
        <w:rPr>
          <w:bCs/>
          <w:color w:val="000000"/>
          <w:sz w:val="28"/>
          <w:szCs w:val="28"/>
          <w:lang w:val="uk-UA"/>
        </w:rPr>
        <w:t xml:space="preserve"> </w:t>
      </w:r>
      <w:r w:rsidRPr="00BA4CB8">
        <w:rPr>
          <w:bCs/>
          <w:color w:val="000000"/>
          <w:sz w:val="28"/>
          <w:szCs w:val="28"/>
          <w:lang w:val="uk-UA"/>
        </w:rPr>
        <w:t>використанням відповідного навчально-методичного забезпечення, устаткування, комп'ютерної</w:t>
      </w:r>
      <w:r>
        <w:rPr>
          <w:bCs/>
          <w:color w:val="000000"/>
          <w:sz w:val="28"/>
          <w:szCs w:val="28"/>
          <w:lang w:val="uk-UA"/>
        </w:rPr>
        <w:t xml:space="preserve"> </w:t>
      </w:r>
      <w:r w:rsidRPr="00BA4CB8">
        <w:rPr>
          <w:bCs/>
          <w:color w:val="000000"/>
          <w:sz w:val="28"/>
          <w:szCs w:val="28"/>
          <w:lang w:val="uk-UA"/>
        </w:rPr>
        <w:t>техніки з метою практичного підтвердження окремих теоретичних положень відповідної</w:t>
      </w:r>
      <w:r>
        <w:rPr>
          <w:bCs/>
          <w:color w:val="000000"/>
          <w:sz w:val="28"/>
          <w:szCs w:val="28"/>
          <w:lang w:val="uk-UA"/>
        </w:rPr>
        <w:t xml:space="preserve"> </w:t>
      </w:r>
      <w:r w:rsidRPr="00BA4CB8">
        <w:rPr>
          <w:bCs/>
          <w:color w:val="000000"/>
          <w:sz w:val="28"/>
          <w:szCs w:val="28"/>
          <w:lang w:val="uk-UA"/>
        </w:rPr>
        <w:t>науки (дисципліни), набувають практичних навичок роботи із лабораторним устаткуванням,</w:t>
      </w:r>
      <w:r>
        <w:rPr>
          <w:bCs/>
          <w:color w:val="000000"/>
          <w:sz w:val="28"/>
          <w:szCs w:val="28"/>
          <w:lang w:val="uk-UA"/>
        </w:rPr>
        <w:t xml:space="preserve"> </w:t>
      </w:r>
      <w:r w:rsidRPr="00BA4CB8">
        <w:rPr>
          <w:bCs/>
          <w:color w:val="000000"/>
          <w:sz w:val="28"/>
          <w:szCs w:val="28"/>
          <w:lang w:val="uk-UA"/>
        </w:rPr>
        <w:lastRenderedPageBreak/>
        <w:t>обладнанням, комп'ютерною технікою, методикою експериментальних досліджень у</w:t>
      </w:r>
      <w:r>
        <w:rPr>
          <w:bCs/>
          <w:color w:val="000000"/>
          <w:sz w:val="28"/>
          <w:szCs w:val="28"/>
          <w:lang w:val="uk-UA"/>
        </w:rPr>
        <w:t xml:space="preserve"> </w:t>
      </w:r>
      <w:r w:rsidRPr="00BA4CB8">
        <w:rPr>
          <w:bCs/>
          <w:color w:val="000000"/>
          <w:sz w:val="28"/>
          <w:szCs w:val="28"/>
          <w:lang w:val="uk-UA"/>
        </w:rPr>
        <w:t>конкретній предметній сфері.</w:t>
      </w:r>
    </w:p>
    <w:p w14:paraId="5D09D7EA" w14:textId="77777777" w:rsidR="000E0DF9" w:rsidRDefault="000E0DF9" w:rsidP="000E0DF9">
      <w:pPr>
        <w:ind w:firstLine="567"/>
        <w:jc w:val="both"/>
        <w:rPr>
          <w:bCs/>
          <w:color w:val="000000"/>
          <w:sz w:val="28"/>
          <w:szCs w:val="28"/>
          <w:lang w:val="uk-UA"/>
        </w:rPr>
      </w:pPr>
      <w:r w:rsidRPr="00BA4CB8">
        <w:rPr>
          <w:bCs/>
          <w:color w:val="000000"/>
          <w:sz w:val="28"/>
          <w:szCs w:val="28"/>
          <w:lang w:val="uk-UA"/>
        </w:rPr>
        <w:t>Лабораторні заняття проводять у спеціально обладнаних приміщеннях</w:t>
      </w:r>
      <w:r>
        <w:rPr>
          <w:bCs/>
          <w:color w:val="000000"/>
          <w:sz w:val="28"/>
          <w:szCs w:val="28"/>
          <w:lang w:val="uk-UA"/>
        </w:rPr>
        <w:t xml:space="preserve"> </w:t>
      </w:r>
      <w:r w:rsidRPr="00BA4CB8">
        <w:rPr>
          <w:bCs/>
          <w:color w:val="000000"/>
          <w:sz w:val="28"/>
          <w:szCs w:val="28"/>
          <w:lang w:val="uk-UA"/>
        </w:rPr>
        <w:t>(лабораторіях) із використанням лабораторного обладнання, що пристосоване до</w:t>
      </w:r>
      <w:r>
        <w:rPr>
          <w:bCs/>
          <w:color w:val="000000"/>
          <w:sz w:val="28"/>
          <w:szCs w:val="28"/>
          <w:lang w:val="uk-UA"/>
        </w:rPr>
        <w:t xml:space="preserve"> </w:t>
      </w:r>
      <w:r w:rsidRPr="00BA4CB8">
        <w:rPr>
          <w:bCs/>
          <w:color w:val="000000"/>
          <w:sz w:val="28"/>
          <w:szCs w:val="28"/>
          <w:lang w:val="uk-UA"/>
        </w:rPr>
        <w:t>навчального процесу (приладів, лабораторних</w:t>
      </w:r>
      <w:r>
        <w:rPr>
          <w:bCs/>
          <w:color w:val="000000"/>
          <w:sz w:val="28"/>
          <w:szCs w:val="28"/>
          <w:lang w:val="uk-UA"/>
        </w:rPr>
        <w:t xml:space="preserve"> </w:t>
      </w:r>
      <w:r w:rsidRPr="00BA4CB8">
        <w:rPr>
          <w:bCs/>
          <w:color w:val="000000"/>
          <w:sz w:val="28"/>
          <w:szCs w:val="28"/>
          <w:lang w:val="uk-UA"/>
        </w:rPr>
        <w:t>установок, спеціального ліцензованого програмного забезпечення). Допуску здобувачів освіти</w:t>
      </w:r>
      <w:r>
        <w:rPr>
          <w:bCs/>
          <w:color w:val="000000"/>
          <w:sz w:val="28"/>
          <w:szCs w:val="28"/>
          <w:lang w:val="uk-UA"/>
        </w:rPr>
        <w:t xml:space="preserve"> </w:t>
      </w:r>
      <w:r w:rsidRPr="00BA4CB8">
        <w:rPr>
          <w:bCs/>
          <w:color w:val="000000"/>
          <w:sz w:val="28"/>
          <w:szCs w:val="28"/>
          <w:lang w:val="uk-UA"/>
        </w:rPr>
        <w:t>до лабораторних занять із будь-якої дисципліни передує інструктаж із питань охорони праці</w:t>
      </w:r>
      <w:r>
        <w:rPr>
          <w:bCs/>
          <w:color w:val="000000"/>
          <w:sz w:val="28"/>
          <w:szCs w:val="28"/>
          <w:lang w:val="uk-UA"/>
        </w:rPr>
        <w:t xml:space="preserve"> </w:t>
      </w:r>
      <w:r w:rsidRPr="00BA4CB8">
        <w:rPr>
          <w:bCs/>
          <w:color w:val="000000"/>
          <w:sz w:val="28"/>
          <w:szCs w:val="28"/>
          <w:lang w:val="uk-UA"/>
        </w:rPr>
        <w:t xml:space="preserve">й техніки безпеки. </w:t>
      </w:r>
    </w:p>
    <w:p w14:paraId="5DAD22D8" w14:textId="77777777" w:rsidR="000E0DF9" w:rsidRPr="00BA4CB8" w:rsidRDefault="000E0DF9" w:rsidP="000E0DF9">
      <w:pPr>
        <w:ind w:firstLine="567"/>
        <w:jc w:val="both"/>
        <w:rPr>
          <w:bCs/>
          <w:color w:val="000000"/>
          <w:sz w:val="28"/>
          <w:szCs w:val="28"/>
          <w:lang w:val="uk-UA"/>
        </w:rPr>
      </w:pPr>
      <w:r w:rsidRPr="00BA4CB8">
        <w:rPr>
          <w:bCs/>
          <w:color w:val="000000"/>
          <w:sz w:val="28"/>
          <w:szCs w:val="28"/>
          <w:lang w:val="uk-UA"/>
        </w:rPr>
        <w:t>Лабораторне заняття включає проведення поточного контролю</w:t>
      </w:r>
      <w:r>
        <w:rPr>
          <w:bCs/>
          <w:color w:val="000000"/>
          <w:sz w:val="28"/>
          <w:szCs w:val="28"/>
          <w:lang w:val="uk-UA"/>
        </w:rPr>
        <w:t xml:space="preserve"> </w:t>
      </w:r>
      <w:r w:rsidRPr="00BA4CB8">
        <w:rPr>
          <w:bCs/>
          <w:color w:val="000000"/>
          <w:sz w:val="28"/>
          <w:szCs w:val="28"/>
          <w:lang w:val="uk-UA"/>
        </w:rPr>
        <w:t>підготовленості до виконання конкретної лабораторної роботи, виконання завдань за темою</w:t>
      </w:r>
      <w:r>
        <w:rPr>
          <w:bCs/>
          <w:color w:val="000000"/>
          <w:sz w:val="28"/>
          <w:szCs w:val="28"/>
          <w:lang w:val="uk-UA"/>
        </w:rPr>
        <w:t xml:space="preserve"> </w:t>
      </w:r>
      <w:r w:rsidRPr="00BA4CB8">
        <w:rPr>
          <w:bCs/>
          <w:color w:val="000000"/>
          <w:sz w:val="28"/>
          <w:szCs w:val="28"/>
          <w:lang w:val="uk-UA"/>
        </w:rPr>
        <w:t>лабораторної роботи, оформлення індивідуального звіту (протоколу) з виконаної роботи та</w:t>
      </w:r>
      <w:r>
        <w:rPr>
          <w:bCs/>
          <w:color w:val="000000"/>
          <w:sz w:val="28"/>
          <w:szCs w:val="28"/>
          <w:lang w:val="uk-UA"/>
        </w:rPr>
        <w:t xml:space="preserve"> </w:t>
      </w:r>
      <w:r w:rsidRPr="00BA4CB8">
        <w:rPr>
          <w:bCs/>
          <w:color w:val="000000"/>
          <w:sz w:val="28"/>
          <w:szCs w:val="28"/>
          <w:lang w:val="uk-UA"/>
        </w:rPr>
        <w:t>його захист перед викладачем. Виконання лабораторної роботи оцінює викладач. При</w:t>
      </w:r>
      <w:r>
        <w:rPr>
          <w:bCs/>
          <w:color w:val="000000"/>
          <w:sz w:val="28"/>
          <w:szCs w:val="28"/>
          <w:lang w:val="uk-UA"/>
        </w:rPr>
        <w:t xml:space="preserve"> </w:t>
      </w:r>
      <w:r w:rsidRPr="00BA4CB8">
        <w:rPr>
          <w:bCs/>
          <w:color w:val="000000"/>
          <w:sz w:val="28"/>
          <w:szCs w:val="28"/>
          <w:lang w:val="uk-UA"/>
        </w:rPr>
        <w:t>проведенні лабораторних занять академічні групи поділяють на дві-три підгрупи (8-13 осіб). З</w:t>
      </w:r>
      <w:r>
        <w:rPr>
          <w:bCs/>
          <w:color w:val="000000"/>
          <w:sz w:val="28"/>
          <w:szCs w:val="28"/>
          <w:lang w:val="uk-UA"/>
        </w:rPr>
        <w:t xml:space="preserve"> </w:t>
      </w:r>
      <w:r w:rsidRPr="00BA4CB8">
        <w:rPr>
          <w:bCs/>
          <w:color w:val="000000"/>
          <w:sz w:val="28"/>
          <w:szCs w:val="28"/>
          <w:lang w:val="uk-UA"/>
        </w:rPr>
        <w:t>окремих навчальних дисциплін, з урахуванням правил техніки безпеки та санітарних</w:t>
      </w:r>
      <w:r>
        <w:rPr>
          <w:bCs/>
          <w:color w:val="000000"/>
          <w:sz w:val="28"/>
          <w:szCs w:val="28"/>
          <w:lang w:val="uk-UA"/>
        </w:rPr>
        <w:t xml:space="preserve"> </w:t>
      </w:r>
      <w:r w:rsidRPr="00BA4CB8">
        <w:rPr>
          <w:bCs/>
          <w:color w:val="000000"/>
          <w:sz w:val="28"/>
          <w:szCs w:val="28"/>
          <w:lang w:val="uk-UA"/>
        </w:rPr>
        <w:t>норм, допускається поділ академічної групи на підгрупи із меншою кількістю осіб.</w:t>
      </w:r>
    </w:p>
    <w:p w14:paraId="561E9574" w14:textId="77777777" w:rsidR="000E0DF9" w:rsidRPr="00BA4CB8" w:rsidRDefault="000E0DF9" w:rsidP="000E0DF9">
      <w:pPr>
        <w:ind w:firstLine="567"/>
        <w:jc w:val="both"/>
        <w:rPr>
          <w:bCs/>
          <w:color w:val="000000"/>
          <w:sz w:val="28"/>
          <w:szCs w:val="28"/>
          <w:lang w:val="uk-UA"/>
        </w:rPr>
      </w:pPr>
    </w:p>
    <w:p w14:paraId="6E586CF0" w14:textId="77777777" w:rsidR="000E0DF9" w:rsidRPr="00B13467" w:rsidRDefault="000E0DF9" w:rsidP="000E0DF9">
      <w:pPr>
        <w:ind w:firstLine="567"/>
        <w:jc w:val="both"/>
        <w:rPr>
          <w:bCs/>
          <w:color w:val="000000"/>
          <w:sz w:val="28"/>
          <w:szCs w:val="28"/>
          <w:lang w:val="uk-UA"/>
        </w:rPr>
      </w:pPr>
      <w:r w:rsidRPr="00BA4CB8">
        <w:rPr>
          <w:bCs/>
          <w:color w:val="000000"/>
          <w:sz w:val="28"/>
          <w:szCs w:val="28"/>
          <w:lang w:val="uk-UA"/>
        </w:rPr>
        <w:t>КОНСУЛЬТАЦІЯ – вид навчального заняття, під час якого студент отримує від</w:t>
      </w:r>
      <w:r>
        <w:rPr>
          <w:bCs/>
          <w:color w:val="000000"/>
          <w:sz w:val="28"/>
          <w:szCs w:val="28"/>
          <w:lang w:val="uk-UA"/>
        </w:rPr>
        <w:t xml:space="preserve"> </w:t>
      </w:r>
      <w:r w:rsidRPr="00BA4CB8">
        <w:rPr>
          <w:bCs/>
          <w:color w:val="000000"/>
          <w:sz w:val="28"/>
          <w:szCs w:val="28"/>
          <w:lang w:val="uk-UA"/>
        </w:rPr>
        <w:t>викладача пояснення щодо окремих теоретичних положень чи аспектів їх практичного</w:t>
      </w:r>
      <w:r>
        <w:rPr>
          <w:bCs/>
          <w:color w:val="000000"/>
          <w:sz w:val="28"/>
          <w:szCs w:val="28"/>
          <w:lang w:val="uk-UA"/>
        </w:rPr>
        <w:t xml:space="preserve"> </w:t>
      </w:r>
      <w:r w:rsidRPr="00BA4CB8">
        <w:rPr>
          <w:bCs/>
          <w:color w:val="000000"/>
          <w:sz w:val="28"/>
          <w:szCs w:val="28"/>
          <w:lang w:val="uk-UA"/>
        </w:rPr>
        <w:t>застосування; відповіді на конкретні запитання у межах навчальної дисципліни. Консультація</w:t>
      </w:r>
      <w:r>
        <w:rPr>
          <w:bCs/>
          <w:color w:val="000000"/>
          <w:sz w:val="28"/>
          <w:szCs w:val="28"/>
          <w:lang w:val="uk-UA"/>
        </w:rPr>
        <w:t xml:space="preserve"> </w:t>
      </w:r>
      <w:r w:rsidRPr="00BA4CB8">
        <w:rPr>
          <w:bCs/>
          <w:color w:val="000000"/>
          <w:sz w:val="28"/>
          <w:szCs w:val="28"/>
          <w:lang w:val="uk-UA"/>
        </w:rPr>
        <w:t>може бути індивідуальною або колективною, залежно від того, консультує викладач</w:t>
      </w:r>
      <w:r>
        <w:rPr>
          <w:bCs/>
          <w:color w:val="000000"/>
          <w:sz w:val="28"/>
          <w:szCs w:val="28"/>
          <w:lang w:val="uk-UA"/>
        </w:rPr>
        <w:t xml:space="preserve"> </w:t>
      </w:r>
      <w:r w:rsidRPr="00BA4CB8">
        <w:rPr>
          <w:bCs/>
          <w:color w:val="000000"/>
          <w:sz w:val="28"/>
          <w:szCs w:val="28"/>
          <w:lang w:val="uk-UA"/>
        </w:rPr>
        <w:t>студентів з питань, що пов'язані із виконанням індивідуальних завдань чи з теоретичних</w:t>
      </w:r>
      <w:r>
        <w:rPr>
          <w:bCs/>
          <w:color w:val="000000"/>
          <w:sz w:val="28"/>
          <w:szCs w:val="28"/>
          <w:lang w:val="uk-UA"/>
        </w:rPr>
        <w:t xml:space="preserve"> </w:t>
      </w:r>
      <w:r w:rsidRPr="00BA4CB8">
        <w:rPr>
          <w:bCs/>
          <w:color w:val="000000"/>
          <w:sz w:val="28"/>
          <w:szCs w:val="28"/>
          <w:lang w:val="uk-UA"/>
        </w:rPr>
        <w:t>питань навчальної дисципліни. Час, що відведений для проведення консультацій із конкретної</w:t>
      </w:r>
      <w:r>
        <w:rPr>
          <w:bCs/>
          <w:color w:val="000000"/>
          <w:sz w:val="28"/>
          <w:szCs w:val="28"/>
          <w:lang w:val="uk-UA"/>
        </w:rPr>
        <w:t xml:space="preserve"> </w:t>
      </w:r>
      <w:r w:rsidRPr="00BA4CB8">
        <w:rPr>
          <w:bCs/>
          <w:color w:val="000000"/>
          <w:sz w:val="28"/>
          <w:szCs w:val="28"/>
          <w:lang w:val="uk-UA"/>
        </w:rPr>
        <w:t>дисципліни, визначається навчальним плано</w:t>
      </w:r>
      <w:r>
        <w:rPr>
          <w:bCs/>
          <w:color w:val="000000"/>
          <w:sz w:val="28"/>
          <w:szCs w:val="28"/>
          <w:lang w:val="uk-UA"/>
        </w:rPr>
        <w:t>м.</w:t>
      </w:r>
    </w:p>
    <w:p w14:paraId="51581F4F" w14:textId="77777777" w:rsidR="000E0DF9" w:rsidRDefault="000E0DF9" w:rsidP="000E0DF9">
      <w:pPr>
        <w:ind w:firstLine="567"/>
        <w:jc w:val="both"/>
        <w:rPr>
          <w:bCs/>
          <w:color w:val="000000"/>
          <w:sz w:val="28"/>
          <w:szCs w:val="28"/>
          <w:lang w:val="uk-UA"/>
        </w:rPr>
      </w:pPr>
    </w:p>
    <w:p w14:paraId="3CB5F7BC" w14:textId="77777777" w:rsidR="000E0DF9" w:rsidRDefault="000E0DF9" w:rsidP="000E0DF9">
      <w:pPr>
        <w:ind w:firstLine="567"/>
        <w:jc w:val="both"/>
        <w:rPr>
          <w:bCs/>
          <w:color w:val="000000"/>
          <w:sz w:val="28"/>
          <w:szCs w:val="28"/>
          <w:lang w:val="uk-UA"/>
        </w:rPr>
      </w:pPr>
    </w:p>
    <w:p w14:paraId="2BEDBF90" w14:textId="77777777" w:rsidR="000E0DF9" w:rsidRDefault="00643FFA" w:rsidP="000E0DF9">
      <w:pPr>
        <w:jc w:val="center"/>
        <w:rPr>
          <w:b/>
          <w:bCs/>
          <w:color w:val="000000"/>
          <w:sz w:val="28"/>
          <w:szCs w:val="28"/>
          <w:lang w:val="uk-UA"/>
        </w:rPr>
      </w:pPr>
      <w:r>
        <w:rPr>
          <w:b/>
          <w:bCs/>
          <w:color w:val="000000"/>
          <w:sz w:val="28"/>
          <w:szCs w:val="28"/>
          <w:lang w:val="uk-UA"/>
        </w:rPr>
        <w:t>3</w:t>
      </w:r>
      <w:r w:rsidR="000E0DF9">
        <w:rPr>
          <w:b/>
          <w:bCs/>
          <w:color w:val="000000"/>
          <w:sz w:val="28"/>
          <w:szCs w:val="28"/>
          <w:lang w:val="uk-UA"/>
        </w:rPr>
        <w:t xml:space="preserve">.2. Вимоги до підготовки та </w:t>
      </w:r>
      <w:r w:rsidR="000E0DF9" w:rsidRPr="00235801">
        <w:rPr>
          <w:b/>
          <w:bCs/>
          <w:color w:val="000000"/>
          <w:sz w:val="28"/>
          <w:szCs w:val="28"/>
          <w:lang w:val="uk-UA"/>
        </w:rPr>
        <w:t xml:space="preserve">оформлення </w:t>
      </w:r>
      <w:r w:rsidR="000E0DF9">
        <w:rPr>
          <w:b/>
          <w:bCs/>
          <w:color w:val="000000"/>
          <w:sz w:val="28"/>
          <w:szCs w:val="28"/>
          <w:lang w:val="uk-UA"/>
        </w:rPr>
        <w:t>планів-</w:t>
      </w:r>
      <w:r w:rsidR="000E0DF9" w:rsidRPr="00235801">
        <w:rPr>
          <w:b/>
          <w:bCs/>
          <w:color w:val="000000"/>
          <w:sz w:val="28"/>
          <w:szCs w:val="28"/>
          <w:lang w:val="uk-UA"/>
        </w:rPr>
        <w:t xml:space="preserve">конспектів </w:t>
      </w:r>
    </w:p>
    <w:p w14:paraId="5ADAD01A" w14:textId="77777777" w:rsidR="000E0DF9" w:rsidRDefault="000E0DF9" w:rsidP="000E0DF9">
      <w:pPr>
        <w:jc w:val="center"/>
        <w:rPr>
          <w:b/>
          <w:bCs/>
          <w:color w:val="000000"/>
          <w:sz w:val="28"/>
          <w:szCs w:val="28"/>
          <w:lang w:val="uk-UA"/>
        </w:rPr>
      </w:pPr>
      <w:r>
        <w:rPr>
          <w:b/>
          <w:bCs/>
          <w:color w:val="000000"/>
          <w:sz w:val="28"/>
          <w:szCs w:val="28"/>
          <w:lang w:val="uk-UA"/>
        </w:rPr>
        <w:t>навчальних занять</w:t>
      </w:r>
    </w:p>
    <w:p w14:paraId="176E58A7" w14:textId="77777777" w:rsidR="000E0DF9" w:rsidRDefault="000E0DF9" w:rsidP="000E0DF9">
      <w:pPr>
        <w:ind w:firstLine="567"/>
        <w:jc w:val="both"/>
        <w:rPr>
          <w:bCs/>
          <w:color w:val="000000"/>
          <w:sz w:val="28"/>
          <w:szCs w:val="28"/>
          <w:lang w:val="uk-UA"/>
        </w:rPr>
      </w:pPr>
    </w:p>
    <w:p w14:paraId="7F4BC506" w14:textId="77777777" w:rsidR="000E0DF9" w:rsidRDefault="000E0DF9" w:rsidP="000E0DF9">
      <w:pPr>
        <w:ind w:firstLine="567"/>
        <w:jc w:val="both"/>
        <w:rPr>
          <w:bCs/>
          <w:color w:val="000000"/>
          <w:sz w:val="28"/>
          <w:szCs w:val="28"/>
          <w:lang w:val="uk-UA"/>
        </w:rPr>
      </w:pPr>
      <w:r>
        <w:rPr>
          <w:bCs/>
          <w:color w:val="000000"/>
          <w:sz w:val="28"/>
          <w:szCs w:val="28"/>
          <w:lang w:val="uk-UA"/>
        </w:rPr>
        <w:t>Практикант має мати на увазі, що ч</w:t>
      </w:r>
      <w:r w:rsidRPr="00B13467">
        <w:rPr>
          <w:bCs/>
          <w:color w:val="000000"/>
          <w:sz w:val="28"/>
          <w:szCs w:val="28"/>
          <w:lang w:val="uk-UA"/>
        </w:rPr>
        <w:t>итанню лекції передує етап підготовки до неї, який передбачає</w:t>
      </w:r>
      <w:r>
        <w:rPr>
          <w:bCs/>
          <w:color w:val="000000"/>
          <w:sz w:val="28"/>
          <w:szCs w:val="28"/>
          <w:lang w:val="uk-UA"/>
        </w:rPr>
        <w:t xml:space="preserve"> </w:t>
      </w:r>
      <w:r w:rsidRPr="00B13467">
        <w:rPr>
          <w:bCs/>
          <w:color w:val="000000"/>
          <w:sz w:val="28"/>
          <w:szCs w:val="28"/>
          <w:lang w:val="uk-UA"/>
        </w:rPr>
        <w:t xml:space="preserve">роботу з джерелами інформації з теми лекції, відбір </w:t>
      </w:r>
      <w:r>
        <w:rPr>
          <w:bCs/>
          <w:color w:val="000000"/>
          <w:sz w:val="28"/>
          <w:szCs w:val="28"/>
          <w:lang w:val="uk-UA"/>
        </w:rPr>
        <w:t xml:space="preserve">дидактично доцільного й </w:t>
      </w:r>
      <w:proofErr w:type="spellStart"/>
      <w:r>
        <w:rPr>
          <w:bCs/>
          <w:color w:val="000000"/>
          <w:sz w:val="28"/>
          <w:szCs w:val="28"/>
          <w:lang w:val="uk-UA"/>
        </w:rPr>
        <w:t>логічно</w:t>
      </w:r>
      <w:proofErr w:type="spellEnd"/>
      <w:r>
        <w:rPr>
          <w:bCs/>
          <w:color w:val="000000"/>
          <w:sz w:val="28"/>
          <w:szCs w:val="28"/>
          <w:lang w:val="uk-UA"/>
        </w:rPr>
        <w:t xml:space="preserve"> структурованого </w:t>
      </w:r>
      <w:r w:rsidRPr="00B13467">
        <w:rPr>
          <w:bCs/>
          <w:color w:val="000000"/>
          <w:sz w:val="28"/>
          <w:szCs w:val="28"/>
          <w:lang w:val="uk-UA"/>
        </w:rPr>
        <w:t xml:space="preserve">матеріалу. </w:t>
      </w:r>
    </w:p>
    <w:p w14:paraId="18D26687" w14:textId="77777777" w:rsidR="000E0DF9" w:rsidRDefault="000E0DF9" w:rsidP="000E0DF9">
      <w:pPr>
        <w:ind w:firstLine="567"/>
        <w:jc w:val="both"/>
        <w:rPr>
          <w:bCs/>
          <w:color w:val="000000"/>
          <w:sz w:val="28"/>
          <w:szCs w:val="28"/>
          <w:lang w:val="uk-UA"/>
        </w:rPr>
      </w:pPr>
      <w:r w:rsidRPr="00B13467">
        <w:rPr>
          <w:bCs/>
          <w:color w:val="000000"/>
          <w:sz w:val="28"/>
          <w:szCs w:val="28"/>
          <w:lang w:val="uk-UA"/>
        </w:rPr>
        <w:t>Під час підготовки до практичного</w:t>
      </w:r>
      <w:r>
        <w:rPr>
          <w:bCs/>
          <w:color w:val="000000"/>
          <w:sz w:val="28"/>
          <w:szCs w:val="28"/>
          <w:lang w:val="uk-UA"/>
        </w:rPr>
        <w:t xml:space="preserve"> /семінарського </w:t>
      </w:r>
      <w:r w:rsidRPr="00B13467">
        <w:rPr>
          <w:bCs/>
          <w:color w:val="000000"/>
          <w:sz w:val="28"/>
          <w:szCs w:val="28"/>
          <w:lang w:val="uk-UA"/>
        </w:rPr>
        <w:t>заняття викладач також працює з джерелами інформації та здійснює</w:t>
      </w:r>
      <w:r>
        <w:rPr>
          <w:bCs/>
          <w:color w:val="000000"/>
          <w:sz w:val="28"/>
          <w:szCs w:val="28"/>
          <w:lang w:val="uk-UA"/>
        </w:rPr>
        <w:t xml:space="preserve"> </w:t>
      </w:r>
      <w:r w:rsidRPr="00B13467">
        <w:rPr>
          <w:bCs/>
          <w:color w:val="000000"/>
          <w:sz w:val="28"/>
          <w:szCs w:val="28"/>
          <w:lang w:val="uk-UA"/>
        </w:rPr>
        <w:t>відбір дидактичного матеріалу для формування практичних</w:t>
      </w:r>
      <w:r>
        <w:rPr>
          <w:bCs/>
          <w:color w:val="000000"/>
          <w:sz w:val="28"/>
          <w:szCs w:val="28"/>
          <w:lang w:val="uk-UA"/>
        </w:rPr>
        <w:t xml:space="preserve"> </w:t>
      </w:r>
      <w:r w:rsidRPr="00B13467">
        <w:rPr>
          <w:bCs/>
          <w:color w:val="000000"/>
          <w:sz w:val="28"/>
          <w:szCs w:val="28"/>
          <w:lang w:val="uk-UA"/>
        </w:rPr>
        <w:t xml:space="preserve">умінь та навичок </w:t>
      </w:r>
      <w:r>
        <w:rPr>
          <w:bCs/>
          <w:color w:val="000000"/>
          <w:sz w:val="28"/>
          <w:szCs w:val="28"/>
          <w:lang w:val="uk-UA"/>
        </w:rPr>
        <w:t>студентів, а також</w:t>
      </w:r>
      <w:r w:rsidRPr="00B13467">
        <w:rPr>
          <w:bCs/>
          <w:color w:val="000000"/>
          <w:sz w:val="28"/>
          <w:szCs w:val="28"/>
          <w:lang w:val="uk-UA"/>
        </w:rPr>
        <w:t xml:space="preserve"> розроб</w:t>
      </w:r>
      <w:r>
        <w:rPr>
          <w:bCs/>
          <w:color w:val="000000"/>
          <w:sz w:val="28"/>
          <w:szCs w:val="28"/>
          <w:lang w:val="uk-UA"/>
        </w:rPr>
        <w:t>ляє</w:t>
      </w:r>
      <w:r w:rsidRPr="00B13467">
        <w:rPr>
          <w:bCs/>
          <w:color w:val="000000"/>
          <w:sz w:val="28"/>
          <w:szCs w:val="28"/>
          <w:lang w:val="uk-UA"/>
        </w:rPr>
        <w:t xml:space="preserve"> </w:t>
      </w:r>
      <w:r>
        <w:rPr>
          <w:bCs/>
          <w:color w:val="000000"/>
          <w:sz w:val="28"/>
          <w:szCs w:val="28"/>
          <w:lang w:val="uk-UA"/>
        </w:rPr>
        <w:t xml:space="preserve">засоби </w:t>
      </w:r>
      <w:r w:rsidRPr="00B13467">
        <w:rPr>
          <w:bCs/>
          <w:color w:val="000000"/>
          <w:sz w:val="28"/>
          <w:szCs w:val="28"/>
          <w:lang w:val="uk-UA"/>
        </w:rPr>
        <w:t xml:space="preserve">діагностування </w:t>
      </w:r>
      <w:r>
        <w:rPr>
          <w:bCs/>
          <w:color w:val="000000"/>
          <w:sz w:val="28"/>
          <w:szCs w:val="28"/>
          <w:lang w:val="uk-UA"/>
        </w:rPr>
        <w:t xml:space="preserve">в них </w:t>
      </w:r>
      <w:r w:rsidRPr="00B13467">
        <w:rPr>
          <w:bCs/>
          <w:color w:val="000000"/>
          <w:sz w:val="28"/>
          <w:szCs w:val="28"/>
          <w:lang w:val="uk-UA"/>
        </w:rPr>
        <w:t>рівн</w:t>
      </w:r>
      <w:r>
        <w:rPr>
          <w:bCs/>
          <w:color w:val="000000"/>
          <w:sz w:val="28"/>
          <w:szCs w:val="28"/>
          <w:lang w:val="uk-UA"/>
        </w:rPr>
        <w:t>ів</w:t>
      </w:r>
      <w:r w:rsidRPr="00B13467">
        <w:rPr>
          <w:bCs/>
          <w:color w:val="000000"/>
          <w:sz w:val="28"/>
          <w:szCs w:val="28"/>
          <w:lang w:val="uk-UA"/>
        </w:rPr>
        <w:t xml:space="preserve"> сформованості знань та</w:t>
      </w:r>
      <w:r>
        <w:rPr>
          <w:bCs/>
          <w:color w:val="000000"/>
          <w:sz w:val="28"/>
          <w:szCs w:val="28"/>
          <w:lang w:val="uk-UA"/>
        </w:rPr>
        <w:t xml:space="preserve"> </w:t>
      </w:r>
      <w:r w:rsidRPr="00B13467">
        <w:rPr>
          <w:bCs/>
          <w:color w:val="000000"/>
          <w:sz w:val="28"/>
          <w:szCs w:val="28"/>
          <w:lang w:val="uk-UA"/>
        </w:rPr>
        <w:t xml:space="preserve">когнітивних умінь. </w:t>
      </w:r>
    </w:p>
    <w:p w14:paraId="5AB3F98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Структура та стратегія проведення лекції і</w:t>
      </w:r>
      <w:r>
        <w:rPr>
          <w:bCs/>
          <w:color w:val="000000"/>
          <w:sz w:val="28"/>
          <w:szCs w:val="28"/>
          <w:lang w:val="uk-UA"/>
        </w:rPr>
        <w:t xml:space="preserve"> </w:t>
      </w:r>
      <w:r w:rsidRPr="00B13467">
        <w:rPr>
          <w:bCs/>
          <w:color w:val="000000"/>
          <w:sz w:val="28"/>
          <w:szCs w:val="28"/>
          <w:lang w:val="uk-UA"/>
        </w:rPr>
        <w:t xml:space="preserve">практичного </w:t>
      </w:r>
      <w:r>
        <w:rPr>
          <w:bCs/>
          <w:color w:val="000000"/>
          <w:sz w:val="28"/>
          <w:szCs w:val="28"/>
          <w:lang w:val="uk-UA"/>
        </w:rPr>
        <w:t xml:space="preserve">/семінарського </w:t>
      </w:r>
      <w:r w:rsidRPr="00B13467">
        <w:rPr>
          <w:bCs/>
          <w:color w:val="000000"/>
          <w:sz w:val="28"/>
          <w:szCs w:val="28"/>
          <w:lang w:val="uk-UA"/>
        </w:rPr>
        <w:t>заняття є творчою справою кожного викладача, однак є</w:t>
      </w:r>
      <w:r>
        <w:rPr>
          <w:bCs/>
          <w:color w:val="000000"/>
          <w:sz w:val="28"/>
          <w:szCs w:val="28"/>
          <w:lang w:val="uk-UA"/>
        </w:rPr>
        <w:t xml:space="preserve"> </w:t>
      </w:r>
      <w:r w:rsidRPr="00B13467">
        <w:rPr>
          <w:bCs/>
          <w:color w:val="000000"/>
          <w:sz w:val="28"/>
          <w:szCs w:val="28"/>
          <w:lang w:val="uk-UA"/>
        </w:rPr>
        <w:t>загальні вимоги до основних складових заняття, які повинні бути</w:t>
      </w:r>
      <w:r>
        <w:rPr>
          <w:bCs/>
          <w:color w:val="000000"/>
          <w:sz w:val="28"/>
          <w:szCs w:val="28"/>
          <w:lang w:val="uk-UA"/>
        </w:rPr>
        <w:t xml:space="preserve"> </w:t>
      </w:r>
      <w:r w:rsidRPr="00B13467">
        <w:rPr>
          <w:bCs/>
          <w:color w:val="000000"/>
          <w:sz w:val="28"/>
          <w:szCs w:val="28"/>
          <w:lang w:val="uk-UA"/>
        </w:rPr>
        <w:t xml:space="preserve">відображені у його </w:t>
      </w:r>
      <w:r>
        <w:rPr>
          <w:bCs/>
          <w:color w:val="000000"/>
          <w:sz w:val="28"/>
          <w:szCs w:val="28"/>
          <w:lang w:val="uk-UA"/>
        </w:rPr>
        <w:t>плані-</w:t>
      </w:r>
      <w:r w:rsidRPr="00B13467">
        <w:rPr>
          <w:bCs/>
          <w:color w:val="000000"/>
          <w:sz w:val="28"/>
          <w:szCs w:val="28"/>
          <w:lang w:val="uk-UA"/>
        </w:rPr>
        <w:t>конспекті.</w:t>
      </w:r>
    </w:p>
    <w:p w14:paraId="45785129" w14:textId="77777777" w:rsidR="000E0DF9" w:rsidRPr="00B13467" w:rsidRDefault="000E0DF9" w:rsidP="000E0DF9">
      <w:pPr>
        <w:ind w:firstLine="567"/>
        <w:jc w:val="both"/>
        <w:rPr>
          <w:bCs/>
          <w:color w:val="000000"/>
          <w:sz w:val="28"/>
          <w:szCs w:val="28"/>
          <w:lang w:val="uk-UA"/>
        </w:rPr>
      </w:pPr>
      <w:r>
        <w:rPr>
          <w:bCs/>
          <w:color w:val="000000"/>
          <w:sz w:val="28"/>
          <w:szCs w:val="28"/>
          <w:lang w:val="uk-UA"/>
        </w:rPr>
        <w:lastRenderedPageBreak/>
        <w:t>Нижче подано</w:t>
      </w:r>
      <w:r w:rsidRPr="00B13467">
        <w:rPr>
          <w:bCs/>
          <w:color w:val="000000"/>
          <w:sz w:val="28"/>
          <w:szCs w:val="28"/>
          <w:lang w:val="uk-UA"/>
        </w:rPr>
        <w:t xml:space="preserve"> основні структурні компоненти </w:t>
      </w:r>
      <w:r>
        <w:rPr>
          <w:bCs/>
          <w:color w:val="000000"/>
          <w:sz w:val="28"/>
          <w:szCs w:val="28"/>
          <w:lang w:val="uk-UA"/>
        </w:rPr>
        <w:t>плану-</w:t>
      </w:r>
      <w:r w:rsidRPr="00B13467">
        <w:rPr>
          <w:bCs/>
          <w:color w:val="000000"/>
          <w:sz w:val="28"/>
          <w:szCs w:val="28"/>
          <w:lang w:val="uk-UA"/>
        </w:rPr>
        <w:t>конспекту, які</w:t>
      </w:r>
      <w:r>
        <w:rPr>
          <w:bCs/>
          <w:color w:val="000000"/>
          <w:sz w:val="28"/>
          <w:szCs w:val="28"/>
          <w:lang w:val="uk-UA"/>
        </w:rPr>
        <w:t xml:space="preserve"> </w:t>
      </w:r>
      <w:r w:rsidRPr="00B13467">
        <w:rPr>
          <w:bCs/>
          <w:color w:val="000000"/>
          <w:sz w:val="28"/>
          <w:szCs w:val="28"/>
          <w:lang w:val="uk-UA"/>
        </w:rPr>
        <w:t>повинні бути присутні під час проведення як практичних, так і</w:t>
      </w:r>
      <w:r>
        <w:rPr>
          <w:bCs/>
          <w:color w:val="000000"/>
          <w:sz w:val="28"/>
          <w:szCs w:val="28"/>
          <w:lang w:val="uk-UA"/>
        </w:rPr>
        <w:t xml:space="preserve"> </w:t>
      </w:r>
      <w:r w:rsidRPr="00B13467">
        <w:rPr>
          <w:bCs/>
          <w:color w:val="000000"/>
          <w:sz w:val="28"/>
          <w:szCs w:val="28"/>
          <w:lang w:val="uk-UA"/>
        </w:rPr>
        <w:t>лекційних занять.</w:t>
      </w:r>
      <w:r>
        <w:rPr>
          <w:bCs/>
          <w:color w:val="000000"/>
          <w:sz w:val="28"/>
          <w:szCs w:val="28"/>
          <w:lang w:val="uk-UA"/>
        </w:rPr>
        <w:t xml:space="preserve"> Серед них наступні:</w:t>
      </w:r>
    </w:p>
    <w:p w14:paraId="33CE76AD"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1. Тема заняття – має бути чіткою, лаконічною, зрозумілою.</w:t>
      </w:r>
    </w:p>
    <w:p w14:paraId="12AB8A17"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2. Формулювання мети</w:t>
      </w:r>
      <w:r>
        <w:rPr>
          <w:bCs/>
          <w:color w:val="000000"/>
          <w:sz w:val="28"/>
          <w:szCs w:val="28"/>
          <w:lang w:val="uk-UA"/>
        </w:rPr>
        <w:t xml:space="preserve"> </w:t>
      </w:r>
      <w:r w:rsidRPr="00B13467">
        <w:rPr>
          <w:bCs/>
          <w:color w:val="000000"/>
          <w:sz w:val="28"/>
          <w:szCs w:val="28"/>
          <w:lang w:val="uk-UA"/>
        </w:rPr>
        <w:t>та основних</w:t>
      </w:r>
      <w:r>
        <w:rPr>
          <w:bCs/>
          <w:color w:val="000000"/>
          <w:sz w:val="28"/>
          <w:szCs w:val="28"/>
          <w:lang w:val="uk-UA"/>
        </w:rPr>
        <w:t xml:space="preserve"> завдань</w:t>
      </w:r>
      <w:r w:rsidRPr="00B13467">
        <w:rPr>
          <w:bCs/>
          <w:color w:val="000000"/>
          <w:sz w:val="28"/>
          <w:szCs w:val="28"/>
          <w:lang w:val="uk-UA"/>
        </w:rPr>
        <w:t>, на досягнення як</w:t>
      </w:r>
      <w:r>
        <w:rPr>
          <w:bCs/>
          <w:color w:val="000000"/>
          <w:sz w:val="28"/>
          <w:szCs w:val="28"/>
          <w:lang w:val="uk-UA"/>
        </w:rPr>
        <w:t>их</w:t>
      </w:r>
      <w:r w:rsidRPr="00B13467">
        <w:rPr>
          <w:bCs/>
          <w:color w:val="000000"/>
          <w:sz w:val="28"/>
          <w:szCs w:val="28"/>
          <w:lang w:val="uk-UA"/>
        </w:rPr>
        <w:t xml:space="preserve"> спрямоване</w:t>
      </w:r>
      <w:r>
        <w:rPr>
          <w:bCs/>
          <w:color w:val="000000"/>
          <w:sz w:val="28"/>
          <w:szCs w:val="28"/>
          <w:lang w:val="uk-UA"/>
        </w:rPr>
        <w:t xml:space="preserve"> </w:t>
      </w:r>
      <w:r w:rsidRPr="00B13467">
        <w:rPr>
          <w:bCs/>
          <w:color w:val="000000"/>
          <w:sz w:val="28"/>
          <w:szCs w:val="28"/>
          <w:lang w:val="uk-UA"/>
        </w:rPr>
        <w:t>проведення заняття за запропонованою темою.</w:t>
      </w:r>
    </w:p>
    <w:p w14:paraId="59DD538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3. Методи, прийоми, засоби: зазначити, які методи, прийоми,</w:t>
      </w:r>
      <w:r>
        <w:rPr>
          <w:bCs/>
          <w:color w:val="000000"/>
          <w:sz w:val="28"/>
          <w:szCs w:val="28"/>
          <w:lang w:val="uk-UA"/>
        </w:rPr>
        <w:t xml:space="preserve"> </w:t>
      </w:r>
      <w:r w:rsidRPr="00B13467">
        <w:rPr>
          <w:bCs/>
          <w:color w:val="000000"/>
          <w:sz w:val="28"/>
          <w:szCs w:val="28"/>
          <w:lang w:val="uk-UA"/>
        </w:rPr>
        <w:t>засоби, технології навчання застосовуються під час проведення</w:t>
      </w:r>
      <w:r>
        <w:rPr>
          <w:bCs/>
          <w:color w:val="000000"/>
          <w:sz w:val="28"/>
          <w:szCs w:val="28"/>
          <w:lang w:val="uk-UA"/>
        </w:rPr>
        <w:t xml:space="preserve"> </w:t>
      </w:r>
      <w:r w:rsidRPr="00B13467">
        <w:rPr>
          <w:bCs/>
          <w:color w:val="000000"/>
          <w:sz w:val="28"/>
          <w:szCs w:val="28"/>
          <w:lang w:val="uk-UA"/>
        </w:rPr>
        <w:t>заняття для досягнення визначених завдань</w:t>
      </w:r>
      <w:r>
        <w:rPr>
          <w:bCs/>
          <w:color w:val="000000"/>
          <w:sz w:val="28"/>
          <w:szCs w:val="28"/>
          <w:lang w:val="uk-UA"/>
        </w:rPr>
        <w:t xml:space="preserve"> (</w:t>
      </w:r>
      <w:r w:rsidRPr="00B13467">
        <w:rPr>
          <w:bCs/>
          <w:color w:val="000000"/>
          <w:sz w:val="28"/>
          <w:szCs w:val="28"/>
          <w:lang w:val="uk-UA"/>
        </w:rPr>
        <w:t>ситуаційні практичні чи проблемні завдання;</w:t>
      </w:r>
      <w:r>
        <w:rPr>
          <w:bCs/>
          <w:color w:val="000000"/>
          <w:sz w:val="28"/>
          <w:szCs w:val="28"/>
          <w:lang w:val="uk-UA"/>
        </w:rPr>
        <w:t xml:space="preserve"> </w:t>
      </w:r>
      <w:r w:rsidRPr="00B13467">
        <w:rPr>
          <w:bCs/>
          <w:color w:val="000000"/>
          <w:sz w:val="28"/>
          <w:szCs w:val="28"/>
          <w:lang w:val="uk-UA"/>
        </w:rPr>
        <w:t>умови та методичні вказівки до кейсів;</w:t>
      </w:r>
      <w:r>
        <w:rPr>
          <w:bCs/>
          <w:color w:val="000000"/>
          <w:sz w:val="28"/>
          <w:szCs w:val="28"/>
          <w:lang w:val="uk-UA"/>
        </w:rPr>
        <w:t xml:space="preserve"> </w:t>
      </w:r>
      <w:r w:rsidRPr="00B13467">
        <w:rPr>
          <w:bCs/>
          <w:color w:val="000000"/>
          <w:sz w:val="28"/>
          <w:szCs w:val="28"/>
          <w:lang w:val="uk-UA"/>
        </w:rPr>
        <w:t xml:space="preserve">інструкція </w:t>
      </w:r>
      <w:r>
        <w:rPr>
          <w:bCs/>
          <w:color w:val="000000"/>
          <w:sz w:val="28"/>
          <w:szCs w:val="28"/>
          <w:lang w:val="uk-UA"/>
        </w:rPr>
        <w:t xml:space="preserve">з </w:t>
      </w:r>
      <w:r w:rsidRPr="00B13467">
        <w:rPr>
          <w:bCs/>
          <w:color w:val="000000"/>
          <w:sz w:val="28"/>
          <w:szCs w:val="28"/>
          <w:lang w:val="uk-UA"/>
        </w:rPr>
        <w:t xml:space="preserve">проведення </w:t>
      </w:r>
      <w:proofErr w:type="spellStart"/>
      <w:r>
        <w:rPr>
          <w:bCs/>
          <w:color w:val="000000"/>
          <w:sz w:val="28"/>
          <w:szCs w:val="28"/>
          <w:lang w:val="uk-UA"/>
        </w:rPr>
        <w:t>рольвої</w:t>
      </w:r>
      <w:proofErr w:type="spellEnd"/>
      <w:r>
        <w:rPr>
          <w:bCs/>
          <w:color w:val="000000"/>
          <w:sz w:val="28"/>
          <w:szCs w:val="28"/>
          <w:lang w:val="uk-UA"/>
        </w:rPr>
        <w:t>/</w:t>
      </w:r>
      <w:r w:rsidRPr="00B13467">
        <w:rPr>
          <w:bCs/>
          <w:color w:val="000000"/>
          <w:sz w:val="28"/>
          <w:szCs w:val="28"/>
          <w:lang w:val="uk-UA"/>
        </w:rPr>
        <w:t>ділової гри</w:t>
      </w:r>
      <w:r>
        <w:rPr>
          <w:bCs/>
          <w:color w:val="000000"/>
          <w:sz w:val="28"/>
          <w:szCs w:val="28"/>
          <w:lang w:val="uk-UA"/>
        </w:rPr>
        <w:t>).</w:t>
      </w:r>
    </w:p>
    <w:p w14:paraId="1AD9F3E1"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4. Перелік наочних матеріалів, технічних та програмних засобів,</w:t>
      </w:r>
      <w:r>
        <w:rPr>
          <w:bCs/>
          <w:color w:val="000000"/>
          <w:sz w:val="28"/>
          <w:szCs w:val="28"/>
          <w:lang w:val="uk-UA"/>
        </w:rPr>
        <w:t xml:space="preserve"> </w:t>
      </w:r>
      <w:r w:rsidRPr="00B13467">
        <w:rPr>
          <w:bCs/>
          <w:color w:val="000000"/>
          <w:sz w:val="28"/>
          <w:szCs w:val="28"/>
          <w:lang w:val="uk-UA"/>
        </w:rPr>
        <w:t>необхідних для проведення заняття.</w:t>
      </w:r>
    </w:p>
    <w:p w14:paraId="366DBB0E"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5. Перелік основних понять та термінів, алгоритмів, прийомів</w:t>
      </w:r>
      <w:r>
        <w:rPr>
          <w:bCs/>
          <w:color w:val="000000"/>
          <w:sz w:val="28"/>
          <w:szCs w:val="28"/>
          <w:lang w:val="uk-UA"/>
        </w:rPr>
        <w:t xml:space="preserve"> </w:t>
      </w:r>
      <w:r w:rsidRPr="00B13467">
        <w:rPr>
          <w:bCs/>
          <w:color w:val="000000"/>
          <w:sz w:val="28"/>
          <w:szCs w:val="28"/>
          <w:lang w:val="uk-UA"/>
        </w:rPr>
        <w:t>роботи, які засвоюються під час заняття.</w:t>
      </w:r>
    </w:p>
    <w:p w14:paraId="2AADEA6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6. Зв’язки з іншими дисциплінами – перелік дисциплін, для</w:t>
      </w:r>
      <w:r>
        <w:rPr>
          <w:bCs/>
          <w:color w:val="000000"/>
          <w:sz w:val="28"/>
          <w:szCs w:val="28"/>
          <w:lang w:val="uk-UA"/>
        </w:rPr>
        <w:t xml:space="preserve"> </w:t>
      </w:r>
      <w:r w:rsidRPr="00B13467">
        <w:rPr>
          <w:bCs/>
          <w:color w:val="000000"/>
          <w:sz w:val="28"/>
          <w:szCs w:val="28"/>
          <w:lang w:val="uk-UA"/>
        </w:rPr>
        <w:t>вивчення яких може бути використана зазначена тема та з якою метою.</w:t>
      </w:r>
    </w:p>
    <w:p w14:paraId="6D05E427"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7. Перелік питань для дискусій та питань/завдань для контролю</w:t>
      </w:r>
      <w:r>
        <w:rPr>
          <w:bCs/>
          <w:color w:val="000000"/>
          <w:sz w:val="28"/>
          <w:szCs w:val="28"/>
          <w:lang w:val="uk-UA"/>
        </w:rPr>
        <w:t xml:space="preserve"> </w:t>
      </w:r>
      <w:r w:rsidRPr="00B13467">
        <w:rPr>
          <w:bCs/>
          <w:color w:val="000000"/>
          <w:sz w:val="28"/>
          <w:szCs w:val="28"/>
          <w:lang w:val="uk-UA"/>
        </w:rPr>
        <w:t>теоретичної підготовки студентів, актуалізації теми, встановлення</w:t>
      </w:r>
      <w:r>
        <w:rPr>
          <w:bCs/>
          <w:color w:val="000000"/>
          <w:sz w:val="28"/>
          <w:szCs w:val="28"/>
          <w:lang w:val="uk-UA"/>
        </w:rPr>
        <w:t xml:space="preserve"> </w:t>
      </w:r>
      <w:r w:rsidRPr="00B13467">
        <w:rPr>
          <w:bCs/>
          <w:color w:val="000000"/>
          <w:sz w:val="28"/>
          <w:szCs w:val="28"/>
          <w:lang w:val="uk-UA"/>
        </w:rPr>
        <w:t>логічного зв’язку із вивченим матеріалом, засвоєними раніше темами,</w:t>
      </w:r>
      <w:r>
        <w:rPr>
          <w:bCs/>
          <w:color w:val="000000"/>
          <w:sz w:val="28"/>
          <w:szCs w:val="28"/>
          <w:lang w:val="uk-UA"/>
        </w:rPr>
        <w:t xml:space="preserve"> </w:t>
      </w:r>
      <w:r w:rsidRPr="00B13467">
        <w:rPr>
          <w:bCs/>
          <w:color w:val="000000"/>
          <w:sz w:val="28"/>
          <w:szCs w:val="28"/>
          <w:lang w:val="uk-UA"/>
        </w:rPr>
        <w:t>спеціальністю та практичним досвідом студентів.</w:t>
      </w:r>
    </w:p>
    <w:p w14:paraId="160EA69B"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8. Список рекомендованої літератури – містить список джерел,</w:t>
      </w:r>
      <w:r>
        <w:rPr>
          <w:bCs/>
          <w:color w:val="000000"/>
          <w:sz w:val="28"/>
          <w:szCs w:val="28"/>
          <w:lang w:val="uk-UA"/>
        </w:rPr>
        <w:t xml:space="preserve"> </w:t>
      </w:r>
      <w:r w:rsidRPr="00B13467">
        <w:rPr>
          <w:bCs/>
          <w:color w:val="000000"/>
          <w:sz w:val="28"/>
          <w:szCs w:val="28"/>
          <w:lang w:val="uk-UA"/>
        </w:rPr>
        <w:t>які викладач рекомендує студентам для більш поглибленого</w:t>
      </w:r>
      <w:r>
        <w:rPr>
          <w:bCs/>
          <w:color w:val="000000"/>
          <w:sz w:val="28"/>
          <w:szCs w:val="28"/>
          <w:lang w:val="uk-UA"/>
        </w:rPr>
        <w:t xml:space="preserve"> </w:t>
      </w:r>
      <w:r w:rsidRPr="00B13467">
        <w:rPr>
          <w:bCs/>
          <w:color w:val="000000"/>
          <w:sz w:val="28"/>
          <w:szCs w:val="28"/>
          <w:lang w:val="uk-UA"/>
        </w:rPr>
        <w:t>опрацювання матеріалу, розібраного під час заняття.</w:t>
      </w:r>
    </w:p>
    <w:p w14:paraId="4B1A344B"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9. План заняття – містить короткий перелік основних етапів</w:t>
      </w:r>
      <w:r>
        <w:rPr>
          <w:bCs/>
          <w:color w:val="000000"/>
          <w:sz w:val="28"/>
          <w:szCs w:val="28"/>
          <w:lang w:val="uk-UA"/>
        </w:rPr>
        <w:t xml:space="preserve"> </w:t>
      </w:r>
      <w:r w:rsidRPr="00B13467">
        <w:rPr>
          <w:bCs/>
          <w:color w:val="000000"/>
          <w:sz w:val="28"/>
          <w:szCs w:val="28"/>
          <w:lang w:val="uk-UA"/>
        </w:rPr>
        <w:t>заняття.</w:t>
      </w:r>
    </w:p>
    <w:p w14:paraId="4754ECA0"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10. Організація заняття, опис його ходу та етапів, застосування</w:t>
      </w:r>
      <w:r>
        <w:rPr>
          <w:bCs/>
          <w:color w:val="000000"/>
          <w:sz w:val="28"/>
          <w:szCs w:val="28"/>
          <w:lang w:val="uk-UA"/>
        </w:rPr>
        <w:t xml:space="preserve"> </w:t>
      </w:r>
      <w:r w:rsidRPr="00B13467">
        <w:rPr>
          <w:bCs/>
          <w:color w:val="000000"/>
          <w:sz w:val="28"/>
          <w:szCs w:val="28"/>
          <w:lang w:val="uk-UA"/>
        </w:rPr>
        <w:t>відповідних методів і засобів навчання на кожному з етапів. Цей</w:t>
      </w:r>
      <w:r>
        <w:rPr>
          <w:bCs/>
          <w:color w:val="000000"/>
          <w:sz w:val="28"/>
          <w:szCs w:val="28"/>
          <w:lang w:val="uk-UA"/>
        </w:rPr>
        <w:t xml:space="preserve"> </w:t>
      </w:r>
      <w:r w:rsidRPr="00B13467">
        <w:rPr>
          <w:bCs/>
          <w:color w:val="000000"/>
          <w:sz w:val="28"/>
          <w:szCs w:val="28"/>
          <w:lang w:val="uk-UA"/>
        </w:rPr>
        <w:t>структурний компонент конспекту заняття розрізняється для різних</w:t>
      </w:r>
      <w:r>
        <w:rPr>
          <w:bCs/>
          <w:color w:val="000000"/>
          <w:sz w:val="28"/>
          <w:szCs w:val="28"/>
          <w:lang w:val="uk-UA"/>
        </w:rPr>
        <w:t xml:space="preserve"> </w:t>
      </w:r>
      <w:r w:rsidRPr="00B13467">
        <w:rPr>
          <w:bCs/>
          <w:color w:val="000000"/>
          <w:sz w:val="28"/>
          <w:szCs w:val="28"/>
          <w:lang w:val="uk-UA"/>
        </w:rPr>
        <w:t>видів конспекту заняття:</w:t>
      </w:r>
    </w:p>
    <w:p w14:paraId="200685A0"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для розгорнутого конспекту заняття: хід заняття описується</w:t>
      </w:r>
      <w:r>
        <w:rPr>
          <w:bCs/>
          <w:color w:val="000000"/>
          <w:sz w:val="28"/>
          <w:szCs w:val="28"/>
          <w:lang w:val="uk-UA"/>
        </w:rPr>
        <w:t xml:space="preserve"> </w:t>
      </w:r>
      <w:r w:rsidRPr="00B13467">
        <w:rPr>
          <w:bCs/>
          <w:color w:val="000000"/>
          <w:sz w:val="28"/>
          <w:szCs w:val="28"/>
          <w:lang w:val="uk-UA"/>
        </w:rPr>
        <w:t>детально з повним викладенням усього теоретичного і практичного</w:t>
      </w:r>
      <w:r>
        <w:rPr>
          <w:bCs/>
          <w:color w:val="000000"/>
          <w:sz w:val="28"/>
          <w:szCs w:val="28"/>
          <w:lang w:val="uk-UA"/>
        </w:rPr>
        <w:t xml:space="preserve"> </w:t>
      </w:r>
      <w:r w:rsidRPr="00B13467">
        <w:rPr>
          <w:bCs/>
          <w:color w:val="000000"/>
          <w:sz w:val="28"/>
          <w:szCs w:val="28"/>
          <w:lang w:val="uk-UA"/>
        </w:rPr>
        <w:t>матеріалу та специфікою його подання з використанням обраних</w:t>
      </w:r>
      <w:r>
        <w:rPr>
          <w:bCs/>
          <w:color w:val="000000"/>
          <w:sz w:val="28"/>
          <w:szCs w:val="28"/>
          <w:lang w:val="uk-UA"/>
        </w:rPr>
        <w:t xml:space="preserve"> </w:t>
      </w:r>
      <w:r w:rsidRPr="00B13467">
        <w:rPr>
          <w:bCs/>
          <w:color w:val="000000"/>
          <w:sz w:val="28"/>
          <w:szCs w:val="28"/>
          <w:lang w:val="uk-UA"/>
        </w:rPr>
        <w:t>викладачем методів і засобів навчання;</w:t>
      </w:r>
    </w:p>
    <w:p w14:paraId="35411A40"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для план-конспекту заняття: хід заняття подається у вигляді</w:t>
      </w:r>
      <w:r>
        <w:rPr>
          <w:bCs/>
          <w:color w:val="000000"/>
          <w:sz w:val="28"/>
          <w:szCs w:val="28"/>
          <w:lang w:val="uk-UA"/>
        </w:rPr>
        <w:t xml:space="preserve"> </w:t>
      </w:r>
      <w:r w:rsidRPr="00B13467">
        <w:rPr>
          <w:bCs/>
          <w:color w:val="000000"/>
          <w:sz w:val="28"/>
          <w:szCs w:val="28"/>
          <w:lang w:val="uk-UA"/>
        </w:rPr>
        <w:t>трохи коротшого викладення теоретичного та практичного матеріалу з</w:t>
      </w:r>
      <w:r>
        <w:rPr>
          <w:bCs/>
          <w:color w:val="000000"/>
          <w:sz w:val="28"/>
          <w:szCs w:val="28"/>
          <w:lang w:val="uk-UA"/>
        </w:rPr>
        <w:t xml:space="preserve"> </w:t>
      </w:r>
      <w:r w:rsidRPr="00B13467">
        <w:rPr>
          <w:bCs/>
          <w:color w:val="000000"/>
          <w:sz w:val="28"/>
          <w:szCs w:val="28"/>
          <w:lang w:val="uk-UA"/>
        </w:rPr>
        <w:t>зазначенням основних тез, понять, завдань.</w:t>
      </w:r>
    </w:p>
    <w:p w14:paraId="1D98DBE6"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11. Узагальнення з розглянутих питань, задач, тестові завдання</w:t>
      </w:r>
      <w:r>
        <w:rPr>
          <w:bCs/>
          <w:color w:val="000000"/>
          <w:sz w:val="28"/>
          <w:szCs w:val="28"/>
          <w:lang w:val="uk-UA"/>
        </w:rPr>
        <w:t xml:space="preserve"> </w:t>
      </w:r>
      <w:r w:rsidRPr="00B13467">
        <w:rPr>
          <w:bCs/>
          <w:color w:val="000000"/>
          <w:sz w:val="28"/>
          <w:szCs w:val="28"/>
          <w:lang w:val="uk-UA"/>
        </w:rPr>
        <w:t>для контролю знань студентів (якщо є).</w:t>
      </w:r>
    </w:p>
    <w:p w14:paraId="0C38C772"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xml:space="preserve">12. Оцінка знань та роботи студентів на занятті </w:t>
      </w:r>
      <w:r>
        <w:rPr>
          <w:bCs/>
          <w:color w:val="000000"/>
          <w:sz w:val="28"/>
          <w:szCs w:val="28"/>
          <w:lang w:val="uk-UA"/>
        </w:rPr>
        <w:t>(н</w:t>
      </w:r>
      <w:r w:rsidRPr="00B13467">
        <w:rPr>
          <w:bCs/>
          <w:color w:val="000000"/>
          <w:sz w:val="28"/>
          <w:szCs w:val="28"/>
          <w:lang w:val="uk-UA"/>
        </w:rPr>
        <w:t>а лекції</w:t>
      </w:r>
      <w:r>
        <w:rPr>
          <w:bCs/>
          <w:color w:val="000000"/>
          <w:sz w:val="28"/>
          <w:szCs w:val="28"/>
          <w:lang w:val="uk-UA"/>
        </w:rPr>
        <w:t xml:space="preserve"> </w:t>
      </w:r>
      <w:r w:rsidRPr="00B13467">
        <w:rPr>
          <w:bCs/>
          <w:color w:val="000000"/>
          <w:sz w:val="28"/>
          <w:szCs w:val="28"/>
          <w:lang w:val="uk-UA"/>
        </w:rPr>
        <w:t>робиться узагальнена оцінка роботи групи студентів, на практичних</w:t>
      </w:r>
      <w:r>
        <w:rPr>
          <w:bCs/>
          <w:color w:val="000000"/>
          <w:sz w:val="28"/>
          <w:szCs w:val="28"/>
          <w:lang w:val="uk-UA"/>
        </w:rPr>
        <w:t xml:space="preserve"> </w:t>
      </w:r>
      <w:r w:rsidRPr="00B13467">
        <w:rPr>
          <w:bCs/>
          <w:color w:val="000000"/>
          <w:sz w:val="28"/>
          <w:szCs w:val="28"/>
          <w:lang w:val="uk-UA"/>
        </w:rPr>
        <w:t>заняттях – здійснюється оцінка групи студентів або усіх студентів</w:t>
      </w:r>
      <w:r>
        <w:rPr>
          <w:bCs/>
          <w:color w:val="000000"/>
          <w:sz w:val="28"/>
          <w:szCs w:val="28"/>
          <w:lang w:val="uk-UA"/>
        </w:rPr>
        <w:t xml:space="preserve"> </w:t>
      </w:r>
      <w:r w:rsidRPr="00B13467">
        <w:rPr>
          <w:bCs/>
          <w:color w:val="000000"/>
          <w:sz w:val="28"/>
          <w:szCs w:val="28"/>
          <w:lang w:val="uk-UA"/>
        </w:rPr>
        <w:t>групи</w:t>
      </w:r>
      <w:r>
        <w:rPr>
          <w:bCs/>
          <w:color w:val="000000"/>
          <w:sz w:val="28"/>
          <w:szCs w:val="28"/>
          <w:lang w:val="uk-UA"/>
        </w:rPr>
        <w:t>)</w:t>
      </w:r>
      <w:r w:rsidRPr="00B13467">
        <w:rPr>
          <w:bCs/>
          <w:color w:val="000000"/>
          <w:sz w:val="28"/>
          <w:szCs w:val="28"/>
          <w:lang w:val="uk-UA"/>
        </w:rPr>
        <w:t>.</w:t>
      </w:r>
    </w:p>
    <w:p w14:paraId="79481F6D" w14:textId="77777777" w:rsidR="000E0DF9" w:rsidRDefault="000E0DF9" w:rsidP="000E0DF9">
      <w:pPr>
        <w:ind w:firstLine="567"/>
        <w:jc w:val="both"/>
        <w:rPr>
          <w:bCs/>
          <w:color w:val="000000"/>
          <w:sz w:val="28"/>
          <w:szCs w:val="28"/>
          <w:lang w:val="uk-UA"/>
        </w:rPr>
      </w:pPr>
      <w:r w:rsidRPr="00B13467">
        <w:rPr>
          <w:bCs/>
          <w:color w:val="000000"/>
          <w:sz w:val="28"/>
          <w:szCs w:val="28"/>
          <w:lang w:val="uk-UA"/>
        </w:rPr>
        <w:t>13. Загальні підсумки з теми проведеного заняття.</w:t>
      </w:r>
    </w:p>
    <w:p w14:paraId="5EEA8F9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Загалом</w:t>
      </w:r>
      <w:r>
        <w:rPr>
          <w:bCs/>
          <w:color w:val="000000"/>
          <w:sz w:val="28"/>
          <w:szCs w:val="28"/>
          <w:lang w:val="uk-UA"/>
        </w:rPr>
        <w:t>,</w:t>
      </w:r>
      <w:r w:rsidRPr="00B13467">
        <w:rPr>
          <w:bCs/>
          <w:color w:val="000000"/>
          <w:sz w:val="28"/>
          <w:szCs w:val="28"/>
          <w:lang w:val="uk-UA"/>
        </w:rPr>
        <w:t xml:space="preserve"> хід </w:t>
      </w:r>
      <w:r>
        <w:rPr>
          <w:bCs/>
          <w:color w:val="000000"/>
          <w:sz w:val="28"/>
          <w:szCs w:val="28"/>
          <w:lang w:val="uk-UA"/>
        </w:rPr>
        <w:t xml:space="preserve">навчального </w:t>
      </w:r>
      <w:r w:rsidRPr="00B13467">
        <w:rPr>
          <w:bCs/>
          <w:color w:val="000000"/>
          <w:sz w:val="28"/>
          <w:szCs w:val="28"/>
          <w:lang w:val="uk-UA"/>
        </w:rPr>
        <w:t>заняття</w:t>
      </w:r>
      <w:r>
        <w:rPr>
          <w:bCs/>
          <w:color w:val="000000"/>
          <w:sz w:val="28"/>
          <w:szCs w:val="28"/>
          <w:lang w:val="uk-UA"/>
        </w:rPr>
        <w:t xml:space="preserve"> </w:t>
      </w:r>
      <w:r w:rsidRPr="00B13467">
        <w:rPr>
          <w:bCs/>
          <w:color w:val="000000"/>
          <w:sz w:val="28"/>
          <w:szCs w:val="28"/>
          <w:lang w:val="uk-UA"/>
        </w:rPr>
        <w:t>повинен містити наступні основні етапи: вступ</w:t>
      </w:r>
      <w:r>
        <w:rPr>
          <w:bCs/>
          <w:color w:val="000000"/>
          <w:sz w:val="28"/>
          <w:szCs w:val="28"/>
          <w:lang w:val="uk-UA"/>
        </w:rPr>
        <w:t xml:space="preserve"> (організаційний момент)</w:t>
      </w:r>
      <w:r w:rsidRPr="00B13467">
        <w:rPr>
          <w:bCs/>
          <w:color w:val="000000"/>
          <w:sz w:val="28"/>
          <w:szCs w:val="28"/>
          <w:lang w:val="uk-UA"/>
        </w:rPr>
        <w:t>; основна частина</w:t>
      </w:r>
      <w:r>
        <w:rPr>
          <w:bCs/>
          <w:color w:val="000000"/>
          <w:sz w:val="28"/>
          <w:szCs w:val="28"/>
          <w:lang w:val="uk-UA"/>
        </w:rPr>
        <w:t xml:space="preserve"> (реалізація плану сумісної діяльності викладача і студентів з опанування </w:t>
      </w:r>
      <w:proofErr w:type="spellStart"/>
      <w:r>
        <w:rPr>
          <w:bCs/>
          <w:color w:val="000000"/>
          <w:sz w:val="28"/>
          <w:szCs w:val="28"/>
          <w:lang w:val="uk-UA"/>
        </w:rPr>
        <w:t>обрнаної</w:t>
      </w:r>
      <w:proofErr w:type="spellEnd"/>
      <w:r>
        <w:rPr>
          <w:bCs/>
          <w:color w:val="000000"/>
          <w:sz w:val="28"/>
          <w:szCs w:val="28"/>
          <w:lang w:val="uk-UA"/>
        </w:rPr>
        <w:t xml:space="preserve"> мети)</w:t>
      </w:r>
      <w:r w:rsidRPr="00B13467">
        <w:rPr>
          <w:bCs/>
          <w:color w:val="000000"/>
          <w:sz w:val="28"/>
          <w:szCs w:val="28"/>
          <w:lang w:val="uk-UA"/>
        </w:rPr>
        <w:t>;</w:t>
      </w:r>
      <w:r>
        <w:rPr>
          <w:bCs/>
          <w:color w:val="000000"/>
          <w:sz w:val="28"/>
          <w:szCs w:val="28"/>
          <w:lang w:val="uk-UA"/>
        </w:rPr>
        <w:t xml:space="preserve"> </w:t>
      </w:r>
      <w:r w:rsidRPr="00B13467">
        <w:rPr>
          <w:bCs/>
          <w:color w:val="000000"/>
          <w:sz w:val="28"/>
          <w:szCs w:val="28"/>
          <w:lang w:val="uk-UA"/>
        </w:rPr>
        <w:t>заключна частина</w:t>
      </w:r>
      <w:r>
        <w:rPr>
          <w:bCs/>
          <w:color w:val="000000"/>
          <w:sz w:val="28"/>
          <w:szCs w:val="28"/>
          <w:lang w:val="uk-UA"/>
        </w:rPr>
        <w:t xml:space="preserve"> (рефлексія, оцінювання, коментарі)</w:t>
      </w:r>
      <w:r w:rsidRPr="00B13467">
        <w:rPr>
          <w:bCs/>
          <w:color w:val="000000"/>
          <w:sz w:val="28"/>
          <w:szCs w:val="28"/>
          <w:lang w:val="uk-UA"/>
        </w:rPr>
        <w:t>.</w:t>
      </w:r>
    </w:p>
    <w:p w14:paraId="6793320D"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lastRenderedPageBreak/>
        <w:t xml:space="preserve">Вступ заняття є досить важливим для встановлення контакту </w:t>
      </w:r>
      <w:proofErr w:type="spellStart"/>
      <w:r>
        <w:rPr>
          <w:bCs/>
          <w:color w:val="000000"/>
          <w:sz w:val="28"/>
          <w:szCs w:val="28"/>
          <w:lang w:val="uk-UA"/>
        </w:rPr>
        <w:t>викуладача</w:t>
      </w:r>
      <w:proofErr w:type="spellEnd"/>
      <w:r>
        <w:rPr>
          <w:bCs/>
          <w:color w:val="000000"/>
          <w:sz w:val="28"/>
          <w:szCs w:val="28"/>
          <w:lang w:val="uk-UA"/>
        </w:rPr>
        <w:t xml:space="preserve"> і</w:t>
      </w:r>
      <w:r w:rsidRPr="00B13467">
        <w:rPr>
          <w:bCs/>
          <w:color w:val="000000"/>
          <w:sz w:val="28"/>
          <w:szCs w:val="28"/>
          <w:lang w:val="uk-UA"/>
        </w:rPr>
        <w:t>з</w:t>
      </w:r>
      <w:r>
        <w:rPr>
          <w:bCs/>
          <w:color w:val="000000"/>
          <w:sz w:val="28"/>
          <w:szCs w:val="28"/>
          <w:lang w:val="uk-UA"/>
        </w:rPr>
        <w:t xml:space="preserve"> </w:t>
      </w:r>
      <w:r w:rsidRPr="00B13467">
        <w:rPr>
          <w:bCs/>
          <w:color w:val="000000"/>
          <w:sz w:val="28"/>
          <w:szCs w:val="28"/>
          <w:lang w:val="uk-UA"/>
        </w:rPr>
        <w:t>аудиторією</w:t>
      </w:r>
      <w:r>
        <w:rPr>
          <w:bCs/>
          <w:color w:val="000000"/>
          <w:sz w:val="28"/>
          <w:szCs w:val="28"/>
          <w:lang w:val="uk-UA"/>
        </w:rPr>
        <w:t xml:space="preserve"> студентів</w:t>
      </w:r>
      <w:r w:rsidRPr="00B13467">
        <w:rPr>
          <w:bCs/>
          <w:color w:val="000000"/>
          <w:sz w:val="28"/>
          <w:szCs w:val="28"/>
          <w:lang w:val="uk-UA"/>
        </w:rPr>
        <w:t xml:space="preserve">, містить </w:t>
      </w:r>
      <w:r>
        <w:rPr>
          <w:bCs/>
          <w:color w:val="000000"/>
          <w:sz w:val="28"/>
          <w:szCs w:val="28"/>
          <w:lang w:val="uk-UA"/>
        </w:rPr>
        <w:t>привітання, оголошення теми й огляд її головних питань</w:t>
      </w:r>
      <w:r w:rsidRPr="00B13467">
        <w:rPr>
          <w:bCs/>
          <w:color w:val="000000"/>
          <w:sz w:val="28"/>
          <w:szCs w:val="28"/>
          <w:lang w:val="uk-UA"/>
        </w:rPr>
        <w:t>, формулювання конкретної</w:t>
      </w:r>
      <w:r>
        <w:rPr>
          <w:bCs/>
          <w:color w:val="000000"/>
          <w:sz w:val="28"/>
          <w:szCs w:val="28"/>
          <w:lang w:val="uk-UA"/>
        </w:rPr>
        <w:t xml:space="preserve"> </w:t>
      </w:r>
      <w:r w:rsidRPr="00B13467">
        <w:rPr>
          <w:bCs/>
          <w:color w:val="000000"/>
          <w:sz w:val="28"/>
          <w:szCs w:val="28"/>
          <w:lang w:val="uk-UA"/>
        </w:rPr>
        <w:t xml:space="preserve">мети </w:t>
      </w:r>
      <w:r>
        <w:rPr>
          <w:bCs/>
          <w:color w:val="000000"/>
          <w:sz w:val="28"/>
          <w:szCs w:val="28"/>
          <w:lang w:val="uk-UA"/>
        </w:rPr>
        <w:t>щоб</w:t>
      </w:r>
      <w:r w:rsidRPr="00B13467">
        <w:rPr>
          <w:bCs/>
          <w:color w:val="000000"/>
          <w:sz w:val="28"/>
          <w:szCs w:val="28"/>
          <w:lang w:val="uk-UA"/>
        </w:rPr>
        <w:t xml:space="preserve"> психологічно</w:t>
      </w:r>
      <w:r>
        <w:rPr>
          <w:bCs/>
          <w:color w:val="000000"/>
          <w:sz w:val="28"/>
          <w:szCs w:val="28"/>
          <w:lang w:val="uk-UA"/>
        </w:rPr>
        <w:t xml:space="preserve"> налаштувати </w:t>
      </w:r>
      <w:r w:rsidRPr="00B13467">
        <w:rPr>
          <w:bCs/>
          <w:color w:val="000000"/>
          <w:sz w:val="28"/>
          <w:szCs w:val="28"/>
          <w:lang w:val="uk-UA"/>
        </w:rPr>
        <w:t xml:space="preserve">студентів </w:t>
      </w:r>
      <w:r>
        <w:rPr>
          <w:bCs/>
          <w:color w:val="000000"/>
          <w:sz w:val="28"/>
          <w:szCs w:val="28"/>
          <w:lang w:val="uk-UA"/>
        </w:rPr>
        <w:t>на</w:t>
      </w:r>
      <w:r w:rsidRPr="00B13467">
        <w:rPr>
          <w:bCs/>
          <w:color w:val="000000"/>
          <w:sz w:val="28"/>
          <w:szCs w:val="28"/>
          <w:lang w:val="uk-UA"/>
        </w:rPr>
        <w:t xml:space="preserve"> процес сприймання</w:t>
      </w:r>
      <w:r>
        <w:rPr>
          <w:bCs/>
          <w:color w:val="000000"/>
          <w:sz w:val="28"/>
          <w:szCs w:val="28"/>
          <w:lang w:val="uk-UA"/>
        </w:rPr>
        <w:t xml:space="preserve"> й засвоєння нової навчальної інформації</w:t>
      </w:r>
      <w:r w:rsidRPr="00B13467">
        <w:rPr>
          <w:bCs/>
          <w:color w:val="000000"/>
          <w:sz w:val="28"/>
          <w:szCs w:val="28"/>
          <w:lang w:val="uk-UA"/>
        </w:rPr>
        <w:t xml:space="preserve">, </w:t>
      </w:r>
      <w:r>
        <w:rPr>
          <w:bCs/>
          <w:color w:val="000000"/>
          <w:sz w:val="28"/>
          <w:szCs w:val="28"/>
          <w:lang w:val="uk-UA"/>
        </w:rPr>
        <w:t>виконання поставлених пізнавальних і практичних завдань.</w:t>
      </w:r>
      <w:r w:rsidRPr="00B13467">
        <w:rPr>
          <w:bCs/>
          <w:color w:val="000000"/>
          <w:sz w:val="28"/>
          <w:szCs w:val="28"/>
          <w:lang w:val="uk-UA"/>
        </w:rPr>
        <w:t xml:space="preserve"> Вступ повинен бути розрахований на 3–4 хвилини та може включати:</w:t>
      </w:r>
      <w:r>
        <w:rPr>
          <w:bCs/>
          <w:color w:val="000000"/>
          <w:sz w:val="28"/>
          <w:szCs w:val="28"/>
          <w:lang w:val="uk-UA"/>
        </w:rPr>
        <w:t xml:space="preserve"> </w:t>
      </w:r>
      <w:r w:rsidRPr="00B13467">
        <w:rPr>
          <w:bCs/>
          <w:color w:val="000000"/>
          <w:sz w:val="28"/>
          <w:szCs w:val="28"/>
          <w:lang w:val="uk-UA"/>
        </w:rPr>
        <w:t>привітання (1 хв.);</w:t>
      </w:r>
      <w:r>
        <w:rPr>
          <w:bCs/>
          <w:color w:val="000000"/>
          <w:sz w:val="28"/>
          <w:szCs w:val="28"/>
          <w:lang w:val="uk-UA"/>
        </w:rPr>
        <w:t xml:space="preserve"> </w:t>
      </w:r>
      <w:r w:rsidRPr="00B13467">
        <w:rPr>
          <w:bCs/>
          <w:color w:val="000000"/>
          <w:sz w:val="28"/>
          <w:szCs w:val="28"/>
          <w:lang w:val="uk-UA"/>
        </w:rPr>
        <w:t>перекличку (2 хв.);</w:t>
      </w:r>
      <w:r>
        <w:rPr>
          <w:bCs/>
          <w:color w:val="000000"/>
          <w:sz w:val="28"/>
          <w:szCs w:val="28"/>
          <w:lang w:val="uk-UA"/>
        </w:rPr>
        <w:t xml:space="preserve"> </w:t>
      </w:r>
      <w:r w:rsidRPr="00B13467">
        <w:rPr>
          <w:bCs/>
          <w:color w:val="000000"/>
          <w:sz w:val="28"/>
          <w:szCs w:val="28"/>
          <w:lang w:val="uk-UA"/>
        </w:rPr>
        <w:t>вступне слово: пояснення теми, мети та плану заняття (2–3 хв.);</w:t>
      </w:r>
      <w:r>
        <w:rPr>
          <w:bCs/>
          <w:color w:val="000000"/>
          <w:sz w:val="28"/>
          <w:szCs w:val="28"/>
          <w:lang w:val="uk-UA"/>
        </w:rPr>
        <w:t xml:space="preserve"> </w:t>
      </w:r>
      <w:r w:rsidRPr="00B13467">
        <w:rPr>
          <w:bCs/>
          <w:color w:val="000000"/>
          <w:sz w:val="28"/>
          <w:szCs w:val="28"/>
          <w:lang w:val="uk-UA"/>
        </w:rPr>
        <w:t>перевірку готовності аудиторії до роботи під час заняття.</w:t>
      </w:r>
    </w:p>
    <w:p w14:paraId="14F3FE48"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Основна частина заняття за призначенням відрізняється для</w:t>
      </w:r>
      <w:r>
        <w:rPr>
          <w:bCs/>
          <w:color w:val="000000"/>
          <w:sz w:val="28"/>
          <w:szCs w:val="28"/>
          <w:lang w:val="uk-UA"/>
        </w:rPr>
        <w:t xml:space="preserve"> </w:t>
      </w:r>
      <w:r w:rsidRPr="00B13467">
        <w:rPr>
          <w:bCs/>
          <w:color w:val="000000"/>
          <w:sz w:val="28"/>
          <w:szCs w:val="28"/>
          <w:lang w:val="uk-UA"/>
        </w:rPr>
        <w:t>різних форм занять. Вона спрямована:</w:t>
      </w:r>
    </w:p>
    <w:p w14:paraId="6F6ED6A9" w14:textId="77777777" w:rsidR="000E0DF9" w:rsidRDefault="000E0DF9" w:rsidP="000E0DF9">
      <w:pPr>
        <w:ind w:firstLine="567"/>
        <w:jc w:val="both"/>
        <w:rPr>
          <w:bCs/>
          <w:color w:val="000000"/>
          <w:sz w:val="28"/>
          <w:szCs w:val="28"/>
          <w:lang w:val="uk-UA"/>
        </w:rPr>
      </w:pPr>
      <w:r w:rsidRPr="00B13467">
        <w:rPr>
          <w:bCs/>
          <w:color w:val="000000"/>
          <w:sz w:val="28"/>
          <w:szCs w:val="28"/>
          <w:lang w:val="uk-UA"/>
        </w:rPr>
        <w:t>– під час проведення лекцій: на повідомлення нових знань,</w:t>
      </w:r>
      <w:r>
        <w:rPr>
          <w:bCs/>
          <w:color w:val="000000"/>
          <w:sz w:val="28"/>
          <w:szCs w:val="28"/>
          <w:lang w:val="uk-UA"/>
        </w:rPr>
        <w:t xml:space="preserve"> </w:t>
      </w:r>
      <w:r w:rsidRPr="00B13467">
        <w:rPr>
          <w:bCs/>
          <w:color w:val="000000"/>
          <w:sz w:val="28"/>
          <w:szCs w:val="28"/>
          <w:lang w:val="uk-UA"/>
        </w:rPr>
        <w:t>викладення основного змісту матеріалу теми, його аналіз, узагальнення висунутих положень</w:t>
      </w:r>
      <w:r>
        <w:rPr>
          <w:bCs/>
          <w:color w:val="000000"/>
          <w:sz w:val="28"/>
          <w:szCs w:val="28"/>
          <w:lang w:val="uk-UA"/>
        </w:rPr>
        <w:t>;</w:t>
      </w:r>
    </w:p>
    <w:p w14:paraId="0A2E0EAE"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xml:space="preserve">– під час проведення </w:t>
      </w:r>
      <w:r>
        <w:rPr>
          <w:bCs/>
          <w:color w:val="000000"/>
          <w:sz w:val="28"/>
          <w:szCs w:val="28"/>
          <w:lang w:val="uk-UA"/>
        </w:rPr>
        <w:t xml:space="preserve">семінарських і </w:t>
      </w:r>
      <w:r w:rsidRPr="00B13467">
        <w:rPr>
          <w:bCs/>
          <w:color w:val="000000"/>
          <w:sz w:val="28"/>
          <w:szCs w:val="28"/>
          <w:lang w:val="uk-UA"/>
        </w:rPr>
        <w:t xml:space="preserve">практичних занять: на закріплення </w:t>
      </w:r>
      <w:r>
        <w:rPr>
          <w:bCs/>
          <w:color w:val="000000"/>
          <w:sz w:val="28"/>
          <w:szCs w:val="28"/>
          <w:lang w:val="uk-UA"/>
        </w:rPr>
        <w:t xml:space="preserve">засвоєних студентами </w:t>
      </w:r>
      <w:r w:rsidRPr="00B13467">
        <w:rPr>
          <w:bCs/>
          <w:color w:val="000000"/>
          <w:sz w:val="28"/>
          <w:szCs w:val="28"/>
          <w:lang w:val="uk-UA"/>
        </w:rPr>
        <w:t xml:space="preserve">теоретичних знань, формування </w:t>
      </w:r>
      <w:r>
        <w:rPr>
          <w:bCs/>
          <w:color w:val="000000"/>
          <w:sz w:val="28"/>
          <w:szCs w:val="28"/>
          <w:lang w:val="uk-UA"/>
        </w:rPr>
        <w:t xml:space="preserve">їхніх </w:t>
      </w:r>
      <w:r w:rsidRPr="00B13467">
        <w:rPr>
          <w:bCs/>
          <w:color w:val="000000"/>
          <w:sz w:val="28"/>
          <w:szCs w:val="28"/>
          <w:lang w:val="uk-UA"/>
        </w:rPr>
        <w:t>умінь і</w:t>
      </w:r>
      <w:r>
        <w:rPr>
          <w:bCs/>
          <w:color w:val="000000"/>
          <w:sz w:val="28"/>
          <w:szCs w:val="28"/>
          <w:lang w:val="uk-UA"/>
        </w:rPr>
        <w:t xml:space="preserve"> </w:t>
      </w:r>
      <w:r w:rsidRPr="00B13467">
        <w:rPr>
          <w:bCs/>
          <w:color w:val="000000"/>
          <w:sz w:val="28"/>
          <w:szCs w:val="28"/>
          <w:lang w:val="uk-UA"/>
        </w:rPr>
        <w:t>навичок</w:t>
      </w:r>
      <w:r>
        <w:rPr>
          <w:bCs/>
          <w:color w:val="000000"/>
          <w:sz w:val="28"/>
          <w:szCs w:val="28"/>
          <w:lang w:val="uk-UA"/>
        </w:rPr>
        <w:t>,</w:t>
      </w:r>
      <w:r w:rsidRPr="00B13467">
        <w:rPr>
          <w:bCs/>
          <w:color w:val="000000"/>
          <w:sz w:val="28"/>
          <w:szCs w:val="28"/>
          <w:lang w:val="uk-UA"/>
        </w:rPr>
        <w:t xml:space="preserve"> необхідних для розв’язання</w:t>
      </w:r>
      <w:r>
        <w:rPr>
          <w:bCs/>
          <w:color w:val="000000"/>
          <w:sz w:val="28"/>
          <w:szCs w:val="28"/>
          <w:lang w:val="uk-UA"/>
        </w:rPr>
        <w:t xml:space="preserve"> </w:t>
      </w:r>
      <w:r w:rsidRPr="00B13467">
        <w:rPr>
          <w:bCs/>
          <w:color w:val="000000"/>
          <w:sz w:val="28"/>
          <w:szCs w:val="28"/>
          <w:lang w:val="uk-UA"/>
        </w:rPr>
        <w:t xml:space="preserve">практичних </w:t>
      </w:r>
      <w:r>
        <w:rPr>
          <w:bCs/>
          <w:color w:val="000000"/>
          <w:sz w:val="28"/>
          <w:szCs w:val="28"/>
          <w:lang w:val="uk-UA"/>
        </w:rPr>
        <w:t xml:space="preserve">та </w:t>
      </w:r>
      <w:proofErr w:type="spellStart"/>
      <w:r>
        <w:rPr>
          <w:bCs/>
          <w:color w:val="000000"/>
          <w:sz w:val="28"/>
          <w:szCs w:val="28"/>
          <w:lang w:val="uk-UA"/>
        </w:rPr>
        <w:t>професійно</w:t>
      </w:r>
      <w:proofErr w:type="spellEnd"/>
      <w:r>
        <w:rPr>
          <w:bCs/>
          <w:color w:val="000000"/>
          <w:sz w:val="28"/>
          <w:szCs w:val="28"/>
          <w:lang w:val="uk-UA"/>
        </w:rPr>
        <w:t xml:space="preserve"> зорієнтованих </w:t>
      </w:r>
      <w:r w:rsidRPr="00B13467">
        <w:rPr>
          <w:bCs/>
          <w:color w:val="000000"/>
          <w:sz w:val="28"/>
          <w:szCs w:val="28"/>
          <w:lang w:val="uk-UA"/>
        </w:rPr>
        <w:t>задач.</w:t>
      </w:r>
    </w:p>
    <w:p w14:paraId="23F5D14D" w14:textId="77777777" w:rsidR="000E0DF9" w:rsidRPr="00B13467" w:rsidRDefault="000E0DF9" w:rsidP="000E0DF9">
      <w:pPr>
        <w:ind w:firstLine="567"/>
        <w:jc w:val="both"/>
        <w:rPr>
          <w:bCs/>
          <w:color w:val="000000"/>
          <w:sz w:val="28"/>
          <w:szCs w:val="28"/>
          <w:lang w:val="uk-UA"/>
        </w:rPr>
      </w:pPr>
      <w:r>
        <w:rPr>
          <w:bCs/>
          <w:color w:val="000000"/>
          <w:sz w:val="28"/>
          <w:szCs w:val="28"/>
          <w:lang w:val="uk-UA"/>
        </w:rPr>
        <w:t>З огляду на це, с</w:t>
      </w:r>
      <w:r w:rsidRPr="00B13467">
        <w:rPr>
          <w:bCs/>
          <w:color w:val="000000"/>
          <w:sz w:val="28"/>
          <w:szCs w:val="28"/>
          <w:lang w:val="uk-UA"/>
        </w:rPr>
        <w:t>труктура побудови основної частини заняття відрізняється для</w:t>
      </w:r>
      <w:r>
        <w:rPr>
          <w:bCs/>
          <w:color w:val="000000"/>
          <w:sz w:val="28"/>
          <w:szCs w:val="28"/>
          <w:lang w:val="uk-UA"/>
        </w:rPr>
        <w:t xml:space="preserve"> </w:t>
      </w:r>
      <w:r w:rsidRPr="00B13467">
        <w:rPr>
          <w:bCs/>
          <w:color w:val="000000"/>
          <w:sz w:val="28"/>
          <w:szCs w:val="28"/>
          <w:lang w:val="uk-UA"/>
        </w:rPr>
        <w:t xml:space="preserve">лекцій, </w:t>
      </w:r>
      <w:r>
        <w:rPr>
          <w:bCs/>
          <w:color w:val="000000"/>
          <w:sz w:val="28"/>
          <w:szCs w:val="28"/>
          <w:lang w:val="uk-UA"/>
        </w:rPr>
        <w:t xml:space="preserve">семінарських і </w:t>
      </w:r>
      <w:r w:rsidRPr="00B13467">
        <w:rPr>
          <w:bCs/>
          <w:color w:val="000000"/>
          <w:sz w:val="28"/>
          <w:szCs w:val="28"/>
          <w:lang w:val="uk-UA"/>
        </w:rPr>
        <w:t>практичних занять.</w:t>
      </w:r>
    </w:p>
    <w:p w14:paraId="286B314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Для успі</w:t>
      </w:r>
      <w:r>
        <w:rPr>
          <w:bCs/>
          <w:color w:val="000000"/>
          <w:sz w:val="28"/>
          <w:szCs w:val="28"/>
          <w:lang w:val="uk-UA"/>
        </w:rPr>
        <w:t>шного</w:t>
      </w:r>
      <w:r w:rsidRPr="00B13467">
        <w:rPr>
          <w:bCs/>
          <w:color w:val="000000"/>
          <w:sz w:val="28"/>
          <w:szCs w:val="28"/>
          <w:lang w:val="uk-UA"/>
        </w:rPr>
        <w:t xml:space="preserve"> проведення лекцій важливе значення має поділ теоре</w:t>
      </w:r>
      <w:r>
        <w:rPr>
          <w:bCs/>
          <w:color w:val="000000"/>
          <w:sz w:val="28"/>
          <w:szCs w:val="28"/>
          <w:lang w:val="uk-UA"/>
        </w:rPr>
        <w:t>т</w:t>
      </w:r>
      <w:r w:rsidRPr="00B13467">
        <w:rPr>
          <w:bCs/>
          <w:color w:val="000000"/>
          <w:sz w:val="28"/>
          <w:szCs w:val="28"/>
          <w:lang w:val="uk-UA"/>
        </w:rPr>
        <w:t>ичного матеріалу на розділи, виділення основних питань, наявність</w:t>
      </w:r>
      <w:r>
        <w:rPr>
          <w:bCs/>
          <w:color w:val="000000"/>
          <w:sz w:val="28"/>
          <w:szCs w:val="28"/>
          <w:lang w:val="uk-UA"/>
        </w:rPr>
        <w:t xml:space="preserve"> </w:t>
      </w:r>
      <w:r w:rsidRPr="00B13467">
        <w:rPr>
          <w:bCs/>
          <w:color w:val="000000"/>
          <w:sz w:val="28"/>
          <w:szCs w:val="28"/>
          <w:lang w:val="uk-UA"/>
        </w:rPr>
        <w:t>простого чи розгорнутого зрозумілого плану з 3–</w:t>
      </w:r>
      <w:r>
        <w:rPr>
          <w:bCs/>
          <w:color w:val="000000"/>
          <w:sz w:val="28"/>
          <w:szCs w:val="28"/>
          <w:lang w:val="uk-UA"/>
        </w:rPr>
        <w:t>5</w:t>
      </w:r>
      <w:r w:rsidRPr="00B13467">
        <w:rPr>
          <w:bCs/>
          <w:color w:val="000000"/>
          <w:sz w:val="28"/>
          <w:szCs w:val="28"/>
          <w:lang w:val="uk-UA"/>
        </w:rPr>
        <w:t xml:space="preserve"> пунктів. </w:t>
      </w:r>
      <w:proofErr w:type="spellStart"/>
      <w:r w:rsidRPr="00B13467">
        <w:rPr>
          <w:bCs/>
          <w:color w:val="000000"/>
          <w:sz w:val="28"/>
          <w:szCs w:val="28"/>
          <w:lang w:val="uk-UA"/>
        </w:rPr>
        <w:t>Методично</w:t>
      </w:r>
      <w:proofErr w:type="spellEnd"/>
      <w:r>
        <w:rPr>
          <w:bCs/>
          <w:color w:val="000000"/>
          <w:sz w:val="28"/>
          <w:szCs w:val="28"/>
          <w:lang w:val="uk-UA"/>
        </w:rPr>
        <w:t xml:space="preserve"> </w:t>
      </w:r>
      <w:r w:rsidRPr="00B13467">
        <w:rPr>
          <w:bCs/>
          <w:color w:val="000000"/>
          <w:sz w:val="28"/>
          <w:szCs w:val="28"/>
          <w:lang w:val="uk-UA"/>
        </w:rPr>
        <w:t>рекомендованими є наступні правила композиції побудови лекції:</w:t>
      </w:r>
    </w:p>
    <w:p w14:paraId="334DE3AE"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1. Послідовність: викладений матеріал повинен бути пов’язаний</w:t>
      </w:r>
      <w:r>
        <w:rPr>
          <w:bCs/>
          <w:color w:val="000000"/>
          <w:sz w:val="28"/>
          <w:szCs w:val="28"/>
          <w:lang w:val="uk-UA"/>
        </w:rPr>
        <w:t xml:space="preserve"> </w:t>
      </w:r>
      <w:proofErr w:type="spellStart"/>
      <w:r w:rsidRPr="00B13467">
        <w:rPr>
          <w:bCs/>
          <w:color w:val="000000"/>
          <w:sz w:val="28"/>
          <w:szCs w:val="28"/>
          <w:lang w:val="uk-UA"/>
        </w:rPr>
        <w:t>логічно</w:t>
      </w:r>
      <w:proofErr w:type="spellEnd"/>
      <w:r w:rsidRPr="00B13467">
        <w:rPr>
          <w:bCs/>
          <w:color w:val="000000"/>
          <w:sz w:val="28"/>
          <w:szCs w:val="28"/>
          <w:lang w:val="uk-UA"/>
        </w:rPr>
        <w:t>.</w:t>
      </w:r>
    </w:p>
    <w:p w14:paraId="4E246C37"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2. Посилення: сильний початок, емоційні аргументи всередині,</w:t>
      </w:r>
      <w:r>
        <w:rPr>
          <w:bCs/>
          <w:color w:val="000000"/>
          <w:sz w:val="28"/>
          <w:szCs w:val="28"/>
          <w:lang w:val="uk-UA"/>
        </w:rPr>
        <w:t xml:space="preserve"> </w:t>
      </w:r>
      <w:r w:rsidRPr="00B13467">
        <w:rPr>
          <w:bCs/>
          <w:color w:val="000000"/>
          <w:sz w:val="28"/>
          <w:szCs w:val="28"/>
          <w:lang w:val="uk-UA"/>
        </w:rPr>
        <w:t>найсильніші – в кінці (сильні докази, нова інформація завжди</w:t>
      </w:r>
      <w:r>
        <w:rPr>
          <w:bCs/>
          <w:color w:val="000000"/>
          <w:sz w:val="28"/>
          <w:szCs w:val="28"/>
          <w:lang w:val="uk-UA"/>
        </w:rPr>
        <w:t xml:space="preserve"> </w:t>
      </w:r>
      <w:r w:rsidRPr="00B13467">
        <w:rPr>
          <w:bCs/>
          <w:color w:val="000000"/>
          <w:sz w:val="28"/>
          <w:szCs w:val="28"/>
          <w:lang w:val="uk-UA"/>
        </w:rPr>
        <w:t>притягують увагу).</w:t>
      </w:r>
    </w:p>
    <w:p w14:paraId="66586A4C"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3. Органічна єдність: поділ на пункти має витікати з самого</w:t>
      </w:r>
      <w:r>
        <w:rPr>
          <w:bCs/>
          <w:color w:val="000000"/>
          <w:sz w:val="28"/>
          <w:szCs w:val="28"/>
          <w:lang w:val="uk-UA"/>
        </w:rPr>
        <w:t xml:space="preserve"> </w:t>
      </w:r>
      <w:r w:rsidRPr="00B13467">
        <w:rPr>
          <w:bCs/>
          <w:color w:val="000000"/>
          <w:sz w:val="28"/>
          <w:szCs w:val="28"/>
          <w:lang w:val="uk-UA"/>
        </w:rPr>
        <w:t>матеріалу, диктуватися ним, тобто структура повинна бути гармонічно</w:t>
      </w:r>
      <w:r>
        <w:rPr>
          <w:bCs/>
          <w:color w:val="000000"/>
          <w:sz w:val="28"/>
          <w:szCs w:val="28"/>
          <w:lang w:val="uk-UA"/>
        </w:rPr>
        <w:t xml:space="preserve"> </w:t>
      </w:r>
      <w:r w:rsidRPr="00B13467">
        <w:rPr>
          <w:bCs/>
          <w:color w:val="000000"/>
          <w:sz w:val="28"/>
          <w:szCs w:val="28"/>
          <w:lang w:val="uk-UA"/>
        </w:rPr>
        <w:t>пов’язаною зі змістом.</w:t>
      </w:r>
    </w:p>
    <w:p w14:paraId="68F2CA29" w14:textId="77777777" w:rsidR="000E0DF9" w:rsidRDefault="000E0DF9" w:rsidP="000E0DF9">
      <w:pPr>
        <w:ind w:firstLine="567"/>
        <w:jc w:val="both"/>
        <w:rPr>
          <w:bCs/>
          <w:color w:val="000000"/>
          <w:sz w:val="28"/>
          <w:szCs w:val="28"/>
          <w:lang w:val="uk-UA"/>
        </w:rPr>
      </w:pPr>
      <w:r w:rsidRPr="00B13467">
        <w:rPr>
          <w:bCs/>
          <w:color w:val="000000"/>
          <w:sz w:val="28"/>
          <w:szCs w:val="28"/>
          <w:lang w:val="uk-UA"/>
        </w:rPr>
        <w:t>4. Економія засобів: мінімум слів, фактів і доказів. Лише те, що</w:t>
      </w:r>
      <w:r>
        <w:rPr>
          <w:bCs/>
          <w:color w:val="000000"/>
          <w:sz w:val="28"/>
          <w:szCs w:val="28"/>
          <w:lang w:val="uk-UA"/>
        </w:rPr>
        <w:t xml:space="preserve"> </w:t>
      </w:r>
      <w:r w:rsidRPr="00B13467">
        <w:rPr>
          <w:bCs/>
          <w:color w:val="000000"/>
          <w:sz w:val="28"/>
          <w:szCs w:val="28"/>
          <w:lang w:val="uk-UA"/>
        </w:rPr>
        <w:t>веде до розкриття теми, з’ясування її змісту.</w:t>
      </w:r>
    </w:p>
    <w:p w14:paraId="45427DF5"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Під час проведення лекції заключна частина заняття може містити</w:t>
      </w:r>
      <w:r>
        <w:rPr>
          <w:bCs/>
          <w:color w:val="000000"/>
          <w:sz w:val="28"/>
          <w:szCs w:val="28"/>
          <w:lang w:val="uk-UA"/>
        </w:rPr>
        <w:t xml:space="preserve"> </w:t>
      </w:r>
      <w:r w:rsidRPr="00B13467">
        <w:rPr>
          <w:bCs/>
          <w:color w:val="000000"/>
          <w:sz w:val="28"/>
          <w:szCs w:val="28"/>
          <w:lang w:val="uk-UA"/>
        </w:rPr>
        <w:t>необхідне узагальнення з розглянутої теми, зроблені теоретичні і</w:t>
      </w:r>
      <w:r>
        <w:rPr>
          <w:bCs/>
          <w:color w:val="000000"/>
          <w:sz w:val="28"/>
          <w:szCs w:val="28"/>
          <w:lang w:val="uk-UA"/>
        </w:rPr>
        <w:t xml:space="preserve"> </w:t>
      </w:r>
      <w:r w:rsidRPr="00B13467">
        <w:rPr>
          <w:bCs/>
          <w:color w:val="000000"/>
          <w:sz w:val="28"/>
          <w:szCs w:val="28"/>
          <w:lang w:val="uk-UA"/>
        </w:rPr>
        <w:t>фактичні висновки. Водночас можна використовувати цитати, алегорії,</w:t>
      </w:r>
      <w:r>
        <w:rPr>
          <w:bCs/>
          <w:color w:val="000000"/>
          <w:sz w:val="28"/>
          <w:szCs w:val="28"/>
          <w:lang w:val="uk-UA"/>
        </w:rPr>
        <w:t xml:space="preserve"> </w:t>
      </w:r>
      <w:r w:rsidRPr="00B13467">
        <w:rPr>
          <w:bCs/>
          <w:color w:val="000000"/>
          <w:sz w:val="28"/>
          <w:szCs w:val="28"/>
          <w:lang w:val="uk-UA"/>
        </w:rPr>
        <w:t>тощо. Але на відміну від вступу, де все це може мати відносний</w:t>
      </w:r>
      <w:r>
        <w:rPr>
          <w:bCs/>
          <w:color w:val="000000"/>
          <w:sz w:val="28"/>
          <w:szCs w:val="28"/>
          <w:lang w:val="uk-UA"/>
        </w:rPr>
        <w:t xml:space="preserve"> </w:t>
      </w:r>
      <w:r w:rsidRPr="00B13467">
        <w:rPr>
          <w:bCs/>
          <w:color w:val="000000"/>
          <w:sz w:val="28"/>
          <w:szCs w:val="28"/>
          <w:lang w:val="uk-UA"/>
        </w:rPr>
        <w:t>зв’язок з темою, тут ілюстрація повинна відповідати сутності розглянутого на лекції. Приблизна структура заключної частини лекції:</w:t>
      </w:r>
    </w:p>
    <w:p w14:paraId="22E6EB89"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коротке повторення основних положень лекції (чіткі, максимально стислі формулювання), можливий повтор (видозмінений) того,</w:t>
      </w:r>
      <w:r>
        <w:rPr>
          <w:bCs/>
          <w:color w:val="000000"/>
          <w:sz w:val="28"/>
          <w:szCs w:val="28"/>
          <w:lang w:val="uk-UA"/>
        </w:rPr>
        <w:t xml:space="preserve"> </w:t>
      </w:r>
      <w:r w:rsidRPr="00B13467">
        <w:rPr>
          <w:bCs/>
          <w:color w:val="000000"/>
          <w:sz w:val="28"/>
          <w:szCs w:val="28"/>
          <w:lang w:val="uk-UA"/>
        </w:rPr>
        <w:t>що було сказано у вступі;</w:t>
      </w:r>
    </w:p>
    <w:p w14:paraId="0FE69DD8"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узагальнення розглянутого, загальний висновок;</w:t>
      </w:r>
    </w:p>
    <w:p w14:paraId="1D422E5A"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 зазначення перспектив з теми лекції.</w:t>
      </w:r>
    </w:p>
    <w:p w14:paraId="0EF90618" w14:textId="77777777" w:rsidR="000E0DF9" w:rsidRPr="00B13467" w:rsidRDefault="000E0DF9" w:rsidP="000E0DF9">
      <w:pPr>
        <w:ind w:firstLine="567"/>
        <w:jc w:val="both"/>
        <w:rPr>
          <w:bCs/>
          <w:color w:val="000000"/>
          <w:sz w:val="28"/>
          <w:szCs w:val="28"/>
          <w:lang w:val="uk-UA"/>
        </w:rPr>
      </w:pPr>
      <w:r w:rsidRPr="00B13467">
        <w:rPr>
          <w:bCs/>
          <w:color w:val="000000"/>
          <w:sz w:val="28"/>
          <w:szCs w:val="28"/>
          <w:lang w:val="uk-UA"/>
        </w:rPr>
        <w:t>Практичні заняття можуть включати завдання, призначені як</w:t>
      </w:r>
      <w:r>
        <w:rPr>
          <w:bCs/>
          <w:color w:val="000000"/>
          <w:sz w:val="28"/>
          <w:szCs w:val="28"/>
          <w:lang w:val="uk-UA"/>
        </w:rPr>
        <w:t xml:space="preserve"> </w:t>
      </w:r>
      <w:r w:rsidRPr="00B13467">
        <w:rPr>
          <w:bCs/>
          <w:color w:val="000000"/>
          <w:sz w:val="28"/>
          <w:szCs w:val="28"/>
          <w:lang w:val="uk-UA"/>
        </w:rPr>
        <w:t>для фронтальної роботи усіх студентів групи під керівництвом</w:t>
      </w:r>
      <w:r>
        <w:rPr>
          <w:bCs/>
          <w:color w:val="000000"/>
          <w:sz w:val="28"/>
          <w:szCs w:val="28"/>
          <w:lang w:val="uk-UA"/>
        </w:rPr>
        <w:t xml:space="preserve"> </w:t>
      </w:r>
      <w:r w:rsidRPr="00B13467">
        <w:rPr>
          <w:bCs/>
          <w:color w:val="000000"/>
          <w:sz w:val="28"/>
          <w:szCs w:val="28"/>
          <w:lang w:val="uk-UA"/>
        </w:rPr>
        <w:t xml:space="preserve">викладача щодо </w:t>
      </w:r>
      <w:r w:rsidRPr="00B13467">
        <w:rPr>
          <w:bCs/>
          <w:color w:val="000000"/>
          <w:sz w:val="28"/>
          <w:szCs w:val="28"/>
          <w:lang w:val="uk-UA"/>
        </w:rPr>
        <w:lastRenderedPageBreak/>
        <w:t>розбору основних прийомів та алгоритмів їх</w:t>
      </w:r>
      <w:r>
        <w:rPr>
          <w:bCs/>
          <w:color w:val="000000"/>
          <w:sz w:val="28"/>
          <w:szCs w:val="28"/>
          <w:lang w:val="uk-UA"/>
        </w:rPr>
        <w:t xml:space="preserve"> </w:t>
      </w:r>
      <w:r w:rsidRPr="00B13467">
        <w:rPr>
          <w:bCs/>
          <w:color w:val="000000"/>
          <w:sz w:val="28"/>
          <w:szCs w:val="28"/>
          <w:lang w:val="uk-UA"/>
        </w:rPr>
        <w:t>розв’язання, так і завдання для самостійної роботи студентів. Їх можна</w:t>
      </w:r>
      <w:r>
        <w:rPr>
          <w:bCs/>
          <w:color w:val="000000"/>
          <w:sz w:val="28"/>
          <w:szCs w:val="28"/>
          <w:lang w:val="uk-UA"/>
        </w:rPr>
        <w:t xml:space="preserve"> </w:t>
      </w:r>
      <w:r w:rsidRPr="00B13467">
        <w:rPr>
          <w:bCs/>
          <w:color w:val="000000"/>
          <w:sz w:val="28"/>
          <w:szCs w:val="28"/>
          <w:lang w:val="uk-UA"/>
        </w:rPr>
        <w:t>комбінувати: або все заняття може бути у вигляді фронтальної роботи</w:t>
      </w:r>
      <w:r>
        <w:rPr>
          <w:bCs/>
          <w:color w:val="000000"/>
          <w:sz w:val="28"/>
          <w:szCs w:val="28"/>
          <w:lang w:val="uk-UA"/>
        </w:rPr>
        <w:t xml:space="preserve"> </w:t>
      </w:r>
      <w:r w:rsidRPr="00B13467">
        <w:rPr>
          <w:bCs/>
          <w:color w:val="000000"/>
          <w:sz w:val="28"/>
          <w:szCs w:val="28"/>
          <w:lang w:val="uk-UA"/>
        </w:rPr>
        <w:t>усіх студентів під керівництвом викладача, або все заняття студенти</w:t>
      </w:r>
      <w:r>
        <w:rPr>
          <w:bCs/>
          <w:color w:val="000000"/>
          <w:sz w:val="28"/>
          <w:szCs w:val="28"/>
          <w:lang w:val="uk-UA"/>
        </w:rPr>
        <w:t xml:space="preserve"> </w:t>
      </w:r>
      <w:r w:rsidRPr="00B13467">
        <w:rPr>
          <w:bCs/>
          <w:color w:val="000000"/>
          <w:sz w:val="28"/>
          <w:szCs w:val="28"/>
          <w:lang w:val="uk-UA"/>
        </w:rPr>
        <w:t>можуть працювати самостійно за підготовленими викладачем</w:t>
      </w:r>
      <w:r>
        <w:rPr>
          <w:bCs/>
          <w:color w:val="000000"/>
          <w:sz w:val="28"/>
          <w:szCs w:val="28"/>
          <w:lang w:val="uk-UA"/>
        </w:rPr>
        <w:t xml:space="preserve"> </w:t>
      </w:r>
      <w:r w:rsidRPr="00B13467">
        <w:rPr>
          <w:bCs/>
          <w:color w:val="000000"/>
          <w:sz w:val="28"/>
          <w:szCs w:val="28"/>
          <w:lang w:val="uk-UA"/>
        </w:rPr>
        <w:t>завданнями. Стратегію проведення заняття викладач обирає за</w:t>
      </w:r>
      <w:r>
        <w:rPr>
          <w:bCs/>
          <w:color w:val="000000"/>
          <w:sz w:val="28"/>
          <w:szCs w:val="28"/>
          <w:lang w:val="uk-UA"/>
        </w:rPr>
        <w:t xml:space="preserve"> </w:t>
      </w:r>
      <w:r w:rsidRPr="00B13467">
        <w:rPr>
          <w:bCs/>
          <w:color w:val="000000"/>
          <w:sz w:val="28"/>
          <w:szCs w:val="28"/>
          <w:lang w:val="uk-UA"/>
        </w:rPr>
        <w:t>власним бажанням, враховуючи, чи тема тільки почала розглядатися,</w:t>
      </w:r>
      <w:r>
        <w:rPr>
          <w:bCs/>
          <w:color w:val="000000"/>
          <w:sz w:val="28"/>
          <w:szCs w:val="28"/>
          <w:lang w:val="uk-UA"/>
        </w:rPr>
        <w:t xml:space="preserve"> </w:t>
      </w:r>
      <w:r w:rsidRPr="00B13467">
        <w:rPr>
          <w:bCs/>
          <w:color w:val="000000"/>
          <w:sz w:val="28"/>
          <w:szCs w:val="28"/>
          <w:lang w:val="uk-UA"/>
        </w:rPr>
        <w:t>чи уже над нею працювали раніше студенти.</w:t>
      </w:r>
      <w:r>
        <w:rPr>
          <w:bCs/>
          <w:color w:val="000000"/>
          <w:sz w:val="28"/>
          <w:szCs w:val="28"/>
          <w:lang w:val="uk-UA"/>
        </w:rPr>
        <w:t xml:space="preserve"> </w:t>
      </w:r>
      <w:r w:rsidRPr="00B13467">
        <w:rPr>
          <w:bCs/>
          <w:color w:val="000000"/>
          <w:sz w:val="28"/>
          <w:szCs w:val="28"/>
          <w:lang w:val="uk-UA"/>
        </w:rPr>
        <w:t>Заключна частина заняття містить підсумок проведеного заняття,</w:t>
      </w:r>
      <w:r>
        <w:rPr>
          <w:bCs/>
          <w:color w:val="000000"/>
          <w:sz w:val="28"/>
          <w:szCs w:val="28"/>
          <w:lang w:val="uk-UA"/>
        </w:rPr>
        <w:t xml:space="preserve"> </w:t>
      </w:r>
      <w:r w:rsidRPr="00B13467">
        <w:rPr>
          <w:bCs/>
          <w:color w:val="000000"/>
          <w:sz w:val="28"/>
          <w:szCs w:val="28"/>
          <w:lang w:val="uk-UA"/>
        </w:rPr>
        <w:t>який потрібно ретельно спланувати. Залежно від форми проведення</w:t>
      </w:r>
      <w:r>
        <w:rPr>
          <w:bCs/>
          <w:color w:val="000000"/>
          <w:sz w:val="28"/>
          <w:szCs w:val="28"/>
          <w:lang w:val="uk-UA"/>
        </w:rPr>
        <w:t xml:space="preserve"> </w:t>
      </w:r>
      <w:r w:rsidRPr="00B13467">
        <w:rPr>
          <w:bCs/>
          <w:color w:val="000000"/>
          <w:sz w:val="28"/>
          <w:szCs w:val="28"/>
          <w:lang w:val="uk-UA"/>
        </w:rPr>
        <w:t>заняття його заключна частина може бути різною.</w:t>
      </w:r>
    </w:p>
    <w:p w14:paraId="026B8091" w14:textId="77777777" w:rsidR="000E0DF9" w:rsidRDefault="000E0DF9" w:rsidP="000E0DF9">
      <w:pPr>
        <w:ind w:firstLine="567"/>
        <w:jc w:val="both"/>
        <w:rPr>
          <w:bCs/>
          <w:color w:val="000000"/>
          <w:sz w:val="28"/>
          <w:szCs w:val="28"/>
          <w:lang w:val="uk-UA"/>
        </w:rPr>
      </w:pPr>
      <w:r w:rsidRPr="00B13467">
        <w:rPr>
          <w:bCs/>
          <w:color w:val="000000"/>
          <w:sz w:val="28"/>
          <w:szCs w:val="28"/>
          <w:lang w:val="uk-UA"/>
        </w:rPr>
        <w:t>Для практичного заняття заключна частина заняття може включати</w:t>
      </w:r>
      <w:r>
        <w:rPr>
          <w:bCs/>
          <w:color w:val="000000"/>
          <w:sz w:val="28"/>
          <w:szCs w:val="28"/>
          <w:lang w:val="uk-UA"/>
        </w:rPr>
        <w:t xml:space="preserve"> </w:t>
      </w:r>
      <w:r w:rsidRPr="00B13467">
        <w:rPr>
          <w:bCs/>
          <w:color w:val="000000"/>
          <w:sz w:val="28"/>
          <w:szCs w:val="28"/>
          <w:lang w:val="uk-UA"/>
        </w:rPr>
        <w:t>оголошення балів, які отримали студенти під час заняття, узагальнену</w:t>
      </w:r>
      <w:r>
        <w:rPr>
          <w:bCs/>
          <w:color w:val="000000"/>
          <w:sz w:val="28"/>
          <w:szCs w:val="28"/>
          <w:lang w:val="uk-UA"/>
        </w:rPr>
        <w:t xml:space="preserve"> </w:t>
      </w:r>
      <w:r w:rsidRPr="00B13467">
        <w:rPr>
          <w:bCs/>
          <w:color w:val="000000"/>
          <w:sz w:val="28"/>
          <w:szCs w:val="28"/>
          <w:lang w:val="uk-UA"/>
        </w:rPr>
        <w:t>оцінку роботи студентів під час заняття, загальні рекомендації щодо</w:t>
      </w:r>
      <w:r>
        <w:rPr>
          <w:bCs/>
          <w:color w:val="000000"/>
          <w:sz w:val="28"/>
          <w:szCs w:val="28"/>
          <w:lang w:val="uk-UA"/>
        </w:rPr>
        <w:t xml:space="preserve"> </w:t>
      </w:r>
      <w:r w:rsidRPr="00B13467">
        <w:rPr>
          <w:bCs/>
          <w:color w:val="000000"/>
          <w:sz w:val="28"/>
          <w:szCs w:val="28"/>
          <w:lang w:val="uk-UA"/>
        </w:rPr>
        <w:t>виконання завдань для самостійної роб</w:t>
      </w:r>
      <w:r>
        <w:rPr>
          <w:bCs/>
          <w:color w:val="000000"/>
          <w:sz w:val="28"/>
          <w:szCs w:val="28"/>
          <w:lang w:val="uk-UA"/>
        </w:rPr>
        <w:t>оти.</w:t>
      </w:r>
    </w:p>
    <w:p w14:paraId="712FF6D7" w14:textId="77777777" w:rsidR="000E0DF9" w:rsidRPr="00D7288C" w:rsidRDefault="000E0DF9" w:rsidP="000E0DF9">
      <w:pPr>
        <w:ind w:firstLine="567"/>
        <w:jc w:val="both"/>
        <w:rPr>
          <w:bCs/>
          <w:color w:val="000000"/>
          <w:sz w:val="28"/>
          <w:szCs w:val="28"/>
          <w:lang w:val="uk-UA"/>
        </w:rPr>
      </w:pPr>
      <w:r>
        <w:rPr>
          <w:bCs/>
          <w:color w:val="000000"/>
          <w:sz w:val="28"/>
          <w:szCs w:val="28"/>
          <w:lang w:val="uk-UA"/>
        </w:rPr>
        <w:t>Практиканти мають мати на увазі, що під час проведення семінарських або практичних занять, вони мають впроваджувати певні контрольні заходи</w:t>
      </w:r>
      <w:r w:rsidRPr="00D7288C">
        <w:rPr>
          <w:bCs/>
          <w:color w:val="000000"/>
          <w:sz w:val="28"/>
          <w:szCs w:val="28"/>
          <w:lang w:val="uk-UA"/>
        </w:rPr>
        <w:t>, що включають діагностичний, поточний і підсумковий</w:t>
      </w:r>
      <w:r>
        <w:rPr>
          <w:bCs/>
          <w:color w:val="000000"/>
          <w:sz w:val="28"/>
          <w:szCs w:val="28"/>
          <w:lang w:val="uk-UA"/>
        </w:rPr>
        <w:t xml:space="preserve"> </w:t>
      </w:r>
      <w:r w:rsidRPr="00D7288C">
        <w:rPr>
          <w:bCs/>
          <w:color w:val="000000"/>
          <w:sz w:val="28"/>
          <w:szCs w:val="28"/>
          <w:lang w:val="uk-UA"/>
        </w:rPr>
        <w:t>контроль.</w:t>
      </w:r>
    </w:p>
    <w:p w14:paraId="581D90D7" w14:textId="77777777" w:rsidR="000E0DF9" w:rsidRPr="00D7288C" w:rsidRDefault="000E0DF9" w:rsidP="000E0DF9">
      <w:pPr>
        <w:ind w:firstLine="709"/>
        <w:jc w:val="both"/>
        <w:rPr>
          <w:bCs/>
          <w:color w:val="000000"/>
          <w:sz w:val="28"/>
          <w:szCs w:val="28"/>
          <w:lang w:val="uk-UA"/>
        </w:rPr>
      </w:pPr>
      <w:r w:rsidRPr="00FE03B9">
        <w:rPr>
          <w:bCs/>
          <w:i/>
          <w:color w:val="000000"/>
          <w:sz w:val="28"/>
          <w:szCs w:val="28"/>
          <w:lang w:val="uk-UA"/>
        </w:rPr>
        <w:t xml:space="preserve">Діагностичний </w:t>
      </w:r>
      <w:r>
        <w:rPr>
          <w:bCs/>
          <w:i/>
          <w:color w:val="000000"/>
          <w:sz w:val="28"/>
          <w:szCs w:val="28"/>
          <w:lang w:val="uk-UA"/>
        </w:rPr>
        <w:t xml:space="preserve">(вхідний) </w:t>
      </w:r>
      <w:r w:rsidRPr="00FE03B9">
        <w:rPr>
          <w:bCs/>
          <w:i/>
          <w:color w:val="000000"/>
          <w:sz w:val="28"/>
          <w:szCs w:val="28"/>
          <w:lang w:val="uk-UA"/>
        </w:rPr>
        <w:t>контроль</w:t>
      </w:r>
      <w:r w:rsidRPr="00D7288C">
        <w:rPr>
          <w:bCs/>
          <w:color w:val="000000"/>
          <w:sz w:val="28"/>
          <w:szCs w:val="28"/>
          <w:lang w:val="uk-UA"/>
        </w:rPr>
        <w:t xml:space="preserve"> проводиться у формі вхідного </w:t>
      </w:r>
      <w:r>
        <w:rPr>
          <w:bCs/>
          <w:color w:val="000000"/>
          <w:sz w:val="28"/>
          <w:szCs w:val="28"/>
          <w:lang w:val="uk-UA"/>
        </w:rPr>
        <w:t>або вихідного тестування</w:t>
      </w:r>
      <w:r w:rsidRPr="00D7288C">
        <w:rPr>
          <w:bCs/>
          <w:color w:val="000000"/>
          <w:sz w:val="28"/>
          <w:szCs w:val="28"/>
          <w:lang w:val="uk-UA"/>
        </w:rPr>
        <w:t xml:space="preserve"> із дисципліни.</w:t>
      </w:r>
    </w:p>
    <w:p w14:paraId="014A66E5" w14:textId="77777777" w:rsidR="000E0DF9" w:rsidRPr="00D7288C" w:rsidRDefault="000E0DF9" w:rsidP="000E0DF9">
      <w:pPr>
        <w:ind w:firstLine="709"/>
        <w:jc w:val="both"/>
        <w:rPr>
          <w:bCs/>
          <w:color w:val="000000"/>
          <w:sz w:val="28"/>
          <w:szCs w:val="28"/>
          <w:lang w:val="uk-UA"/>
        </w:rPr>
      </w:pPr>
      <w:r w:rsidRPr="00FE03B9">
        <w:rPr>
          <w:bCs/>
          <w:i/>
          <w:color w:val="000000"/>
          <w:sz w:val="28"/>
          <w:szCs w:val="28"/>
          <w:lang w:val="uk-UA"/>
        </w:rPr>
        <w:t>Поточний контроль</w:t>
      </w:r>
      <w:r w:rsidRPr="00D7288C">
        <w:rPr>
          <w:bCs/>
          <w:color w:val="000000"/>
          <w:sz w:val="28"/>
          <w:szCs w:val="28"/>
          <w:lang w:val="uk-UA"/>
        </w:rPr>
        <w:t xml:space="preserve"> здійснюється під час проведення практичних, лабораторних і</w:t>
      </w:r>
      <w:r>
        <w:rPr>
          <w:bCs/>
          <w:color w:val="000000"/>
          <w:sz w:val="28"/>
          <w:szCs w:val="28"/>
          <w:lang w:val="uk-UA"/>
        </w:rPr>
        <w:t xml:space="preserve"> </w:t>
      </w:r>
      <w:r w:rsidRPr="00D7288C">
        <w:rPr>
          <w:bCs/>
          <w:color w:val="000000"/>
          <w:sz w:val="28"/>
          <w:szCs w:val="28"/>
          <w:lang w:val="uk-UA"/>
        </w:rPr>
        <w:t xml:space="preserve">семінарських занять, </w:t>
      </w:r>
      <w:r>
        <w:rPr>
          <w:bCs/>
          <w:color w:val="000000"/>
          <w:sz w:val="28"/>
          <w:szCs w:val="28"/>
          <w:lang w:val="uk-UA"/>
        </w:rPr>
        <w:t xml:space="preserve">що </w:t>
      </w:r>
      <w:r w:rsidRPr="00D7288C">
        <w:rPr>
          <w:bCs/>
          <w:color w:val="000000"/>
          <w:sz w:val="28"/>
          <w:szCs w:val="28"/>
          <w:lang w:val="uk-UA"/>
        </w:rPr>
        <w:t>має на меті перевірку рівня підготовленості здобувача освіти до</w:t>
      </w:r>
      <w:r>
        <w:rPr>
          <w:bCs/>
          <w:color w:val="000000"/>
          <w:sz w:val="28"/>
          <w:szCs w:val="28"/>
          <w:lang w:val="uk-UA"/>
        </w:rPr>
        <w:t xml:space="preserve"> </w:t>
      </w:r>
      <w:r w:rsidRPr="00D7288C">
        <w:rPr>
          <w:bCs/>
          <w:color w:val="000000"/>
          <w:sz w:val="28"/>
          <w:szCs w:val="28"/>
          <w:lang w:val="uk-UA"/>
        </w:rPr>
        <w:t>виконання конкретної роботи. Форма проведення поточного контролю під час навчальних</w:t>
      </w:r>
      <w:r>
        <w:rPr>
          <w:bCs/>
          <w:color w:val="000000"/>
          <w:sz w:val="28"/>
          <w:szCs w:val="28"/>
          <w:lang w:val="uk-UA"/>
        </w:rPr>
        <w:t xml:space="preserve"> </w:t>
      </w:r>
      <w:r w:rsidRPr="00D7288C">
        <w:rPr>
          <w:bCs/>
          <w:color w:val="000000"/>
          <w:sz w:val="28"/>
          <w:szCs w:val="28"/>
          <w:lang w:val="uk-UA"/>
        </w:rPr>
        <w:t>занять і система оцінювання рівня знань визначаються робочою програмою відповідної</w:t>
      </w:r>
      <w:r>
        <w:rPr>
          <w:bCs/>
          <w:color w:val="000000"/>
          <w:sz w:val="28"/>
          <w:szCs w:val="28"/>
          <w:lang w:val="uk-UA"/>
        </w:rPr>
        <w:t xml:space="preserve"> </w:t>
      </w:r>
      <w:r w:rsidRPr="00D7288C">
        <w:rPr>
          <w:bCs/>
          <w:color w:val="000000"/>
          <w:sz w:val="28"/>
          <w:szCs w:val="28"/>
          <w:lang w:val="uk-UA"/>
        </w:rPr>
        <w:t>навчальної дисципліни (програмою практики).</w:t>
      </w:r>
    </w:p>
    <w:p w14:paraId="1E5A0A0E" w14:textId="77777777" w:rsidR="000E0DF9" w:rsidRPr="00D7288C" w:rsidRDefault="000E0DF9" w:rsidP="000E0DF9">
      <w:pPr>
        <w:ind w:firstLine="709"/>
        <w:jc w:val="both"/>
        <w:rPr>
          <w:bCs/>
          <w:color w:val="000000"/>
          <w:sz w:val="28"/>
          <w:szCs w:val="28"/>
          <w:lang w:val="uk-UA"/>
        </w:rPr>
      </w:pPr>
      <w:r w:rsidRPr="00FE03B9">
        <w:rPr>
          <w:bCs/>
          <w:i/>
          <w:color w:val="000000"/>
          <w:sz w:val="28"/>
          <w:szCs w:val="28"/>
          <w:lang w:val="uk-UA"/>
        </w:rPr>
        <w:t xml:space="preserve">Підсумковий </w:t>
      </w:r>
      <w:r>
        <w:rPr>
          <w:bCs/>
          <w:i/>
          <w:color w:val="000000"/>
          <w:sz w:val="28"/>
          <w:szCs w:val="28"/>
          <w:lang w:val="uk-UA"/>
        </w:rPr>
        <w:t xml:space="preserve">(вихідний) </w:t>
      </w:r>
      <w:r w:rsidRPr="00FE03B9">
        <w:rPr>
          <w:bCs/>
          <w:i/>
          <w:color w:val="000000"/>
          <w:sz w:val="28"/>
          <w:szCs w:val="28"/>
          <w:lang w:val="uk-UA"/>
        </w:rPr>
        <w:t>контроль</w:t>
      </w:r>
      <w:r w:rsidRPr="00D7288C">
        <w:rPr>
          <w:bCs/>
          <w:color w:val="000000"/>
          <w:sz w:val="28"/>
          <w:szCs w:val="28"/>
          <w:lang w:val="uk-UA"/>
        </w:rPr>
        <w:t xml:space="preserve"> проводиться з метою оцінювання результатів навчання на</w:t>
      </w:r>
      <w:r>
        <w:rPr>
          <w:bCs/>
          <w:color w:val="000000"/>
          <w:sz w:val="28"/>
          <w:szCs w:val="28"/>
          <w:lang w:val="uk-UA"/>
        </w:rPr>
        <w:t xml:space="preserve"> </w:t>
      </w:r>
      <w:r w:rsidRPr="00D7288C">
        <w:rPr>
          <w:bCs/>
          <w:color w:val="000000"/>
          <w:sz w:val="28"/>
          <w:szCs w:val="28"/>
          <w:lang w:val="uk-UA"/>
        </w:rPr>
        <w:t>певному освітньому рівні або на окремих його завершених</w:t>
      </w:r>
      <w:r>
        <w:rPr>
          <w:bCs/>
          <w:color w:val="000000"/>
          <w:sz w:val="28"/>
          <w:szCs w:val="28"/>
          <w:lang w:val="uk-UA"/>
        </w:rPr>
        <w:t xml:space="preserve"> </w:t>
      </w:r>
      <w:r w:rsidRPr="00D7288C">
        <w:rPr>
          <w:bCs/>
          <w:color w:val="000000"/>
          <w:sz w:val="28"/>
          <w:szCs w:val="28"/>
          <w:lang w:val="uk-UA"/>
        </w:rPr>
        <w:t>етапах. Підсумковий контроль включає</w:t>
      </w:r>
      <w:r>
        <w:rPr>
          <w:bCs/>
          <w:color w:val="000000"/>
          <w:sz w:val="28"/>
          <w:szCs w:val="28"/>
          <w:lang w:val="uk-UA"/>
        </w:rPr>
        <w:t xml:space="preserve"> </w:t>
      </w:r>
      <w:r w:rsidRPr="00D7288C">
        <w:rPr>
          <w:bCs/>
          <w:color w:val="000000"/>
          <w:sz w:val="28"/>
          <w:szCs w:val="28"/>
          <w:lang w:val="uk-UA"/>
        </w:rPr>
        <w:t>семестровий контроль та атестацію здобувачів освіти.</w:t>
      </w:r>
    </w:p>
    <w:p w14:paraId="7F406AAA" w14:textId="77777777" w:rsidR="000E0DF9" w:rsidRPr="003B65BC" w:rsidRDefault="000E0DF9" w:rsidP="000E0DF9">
      <w:pPr>
        <w:ind w:firstLine="709"/>
        <w:jc w:val="both"/>
        <w:rPr>
          <w:bCs/>
          <w:color w:val="000000"/>
          <w:sz w:val="28"/>
          <w:szCs w:val="28"/>
          <w:lang w:val="uk-UA"/>
        </w:rPr>
      </w:pPr>
      <w:r w:rsidRPr="00D7288C">
        <w:rPr>
          <w:bCs/>
          <w:color w:val="000000"/>
          <w:sz w:val="28"/>
          <w:szCs w:val="28"/>
          <w:lang w:val="uk-UA"/>
        </w:rPr>
        <w:t>Семестровий контроль проводиться у формі іспиту, диференційованого заліку або</w:t>
      </w:r>
      <w:r>
        <w:rPr>
          <w:bCs/>
          <w:color w:val="000000"/>
          <w:sz w:val="28"/>
          <w:szCs w:val="28"/>
          <w:lang w:val="uk-UA"/>
        </w:rPr>
        <w:t xml:space="preserve"> </w:t>
      </w:r>
      <w:r w:rsidRPr="00D7288C">
        <w:rPr>
          <w:bCs/>
          <w:color w:val="000000"/>
          <w:sz w:val="28"/>
          <w:szCs w:val="28"/>
          <w:lang w:val="uk-UA"/>
        </w:rPr>
        <w:t>заліку із конкретної навчальної дисципліни в обсязі навчального матеріалу, що визначений її</w:t>
      </w:r>
      <w:r>
        <w:rPr>
          <w:bCs/>
          <w:color w:val="000000"/>
          <w:sz w:val="28"/>
          <w:szCs w:val="28"/>
          <w:lang w:val="uk-UA"/>
        </w:rPr>
        <w:t xml:space="preserve"> </w:t>
      </w:r>
      <w:r w:rsidRPr="00D7288C">
        <w:rPr>
          <w:bCs/>
          <w:color w:val="000000"/>
          <w:sz w:val="28"/>
          <w:szCs w:val="28"/>
          <w:lang w:val="uk-UA"/>
        </w:rPr>
        <w:t>навчальною програмою, і в терміни, що встановлені навчальним планом</w:t>
      </w:r>
      <w:r>
        <w:rPr>
          <w:bCs/>
          <w:color w:val="000000"/>
          <w:sz w:val="28"/>
          <w:szCs w:val="28"/>
          <w:lang w:val="uk-UA"/>
        </w:rPr>
        <w:t xml:space="preserve"> за </w:t>
      </w:r>
      <w:r w:rsidRPr="003B65BC">
        <w:rPr>
          <w:bCs/>
          <w:color w:val="000000"/>
          <w:sz w:val="28"/>
          <w:szCs w:val="28"/>
          <w:lang w:val="uk-UA"/>
        </w:rPr>
        <w:t xml:space="preserve">100-бальною шкалою. </w:t>
      </w:r>
    </w:p>
    <w:p w14:paraId="6548EE35" w14:textId="77777777" w:rsidR="000E0DF9" w:rsidRPr="005F50B2" w:rsidRDefault="000E0DF9" w:rsidP="000E0DF9">
      <w:pPr>
        <w:widowControl w:val="0"/>
        <w:spacing w:line="240" w:lineRule="exact"/>
        <w:contextualSpacing/>
        <w:jc w:val="center"/>
        <w:rPr>
          <w:lang w:val="uk-UA"/>
        </w:rPr>
      </w:pPr>
      <w:r w:rsidRPr="006D3C5E">
        <w:rPr>
          <w:b/>
          <w:bCs/>
          <w:color w:val="000000"/>
          <w:sz w:val="28"/>
          <w:szCs w:val="28"/>
          <w:lang w:val="uk-UA"/>
        </w:rPr>
        <w:t xml:space="preserve">Шкала оцінювання: національна та </w:t>
      </w:r>
      <w:r w:rsidRPr="005F50B2">
        <w:rPr>
          <w:b/>
          <w:bCs/>
          <w:color w:val="000000"/>
          <w:sz w:val="28"/>
          <w:szCs w:val="28"/>
        </w:rPr>
        <w:t>ECTS</w:t>
      </w:r>
    </w:p>
    <w:tbl>
      <w:tblPr>
        <w:tblW w:w="0" w:type="auto"/>
        <w:tblCellSpacing w:w="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96"/>
        <w:gridCol w:w="1603"/>
        <w:gridCol w:w="2890"/>
        <w:gridCol w:w="2889"/>
      </w:tblGrid>
      <w:tr w:rsidR="000E0DF9" w:rsidRPr="005F50B2" w14:paraId="3965C480" w14:textId="77777777" w:rsidTr="000E0DF9">
        <w:trPr>
          <w:trHeight w:val="450"/>
          <w:tblCellSpacing w:w="0" w:type="dxa"/>
        </w:trPr>
        <w:tc>
          <w:tcPr>
            <w:tcW w:w="2137" w:type="dxa"/>
            <w:vMerge w:val="restart"/>
            <w:tcBorders>
              <w:top w:val="single" w:sz="4" w:space="0" w:color="000000"/>
              <w:left w:val="single" w:sz="4" w:space="0" w:color="000000"/>
              <w:bottom w:val="single" w:sz="4" w:space="0" w:color="000000"/>
              <w:right w:val="single" w:sz="4" w:space="0" w:color="000000"/>
            </w:tcBorders>
            <w:vAlign w:val="center"/>
            <w:hideMark/>
          </w:tcPr>
          <w:p w14:paraId="39E765CF" w14:textId="77777777" w:rsidR="000E0DF9" w:rsidRPr="005F50B2" w:rsidRDefault="000E0DF9" w:rsidP="000E0DF9">
            <w:pPr>
              <w:widowControl w:val="0"/>
              <w:spacing w:line="240" w:lineRule="exact"/>
              <w:contextualSpacing/>
              <w:jc w:val="center"/>
            </w:pPr>
            <w:r w:rsidRPr="005F50B2">
              <w:rPr>
                <w:color w:val="000000"/>
              </w:rPr>
              <w:t xml:space="preserve">Сума </w:t>
            </w:r>
            <w:proofErr w:type="spellStart"/>
            <w:r w:rsidRPr="005F50B2">
              <w:rPr>
                <w:color w:val="000000"/>
              </w:rPr>
              <w:t>балів</w:t>
            </w:r>
            <w:proofErr w:type="spellEnd"/>
            <w:r w:rsidRPr="005F50B2">
              <w:rPr>
                <w:color w:val="000000"/>
              </w:rPr>
              <w:t xml:space="preserve"> за </w:t>
            </w:r>
            <w:proofErr w:type="spellStart"/>
            <w:r w:rsidRPr="005F50B2">
              <w:rPr>
                <w:color w:val="000000"/>
              </w:rPr>
              <w:t>всі</w:t>
            </w:r>
            <w:proofErr w:type="spellEnd"/>
            <w:r w:rsidRPr="005F50B2">
              <w:rPr>
                <w:color w:val="000000"/>
              </w:rPr>
              <w:t xml:space="preserve"> </w:t>
            </w:r>
            <w:proofErr w:type="spellStart"/>
            <w:r w:rsidRPr="005F50B2">
              <w:rPr>
                <w:color w:val="000000"/>
              </w:rPr>
              <w:t>види</w:t>
            </w:r>
            <w:proofErr w:type="spellEnd"/>
            <w:r w:rsidRPr="005F50B2">
              <w:rPr>
                <w:color w:val="000000"/>
              </w:rPr>
              <w:t xml:space="preserve"> </w:t>
            </w:r>
            <w:proofErr w:type="spellStart"/>
            <w:r w:rsidRPr="005F50B2">
              <w:rPr>
                <w:color w:val="000000"/>
              </w:rPr>
              <w:t>навчальної</w:t>
            </w:r>
            <w:proofErr w:type="spellEnd"/>
            <w:r w:rsidRPr="005F50B2">
              <w:rPr>
                <w:color w:val="000000"/>
              </w:rPr>
              <w:t xml:space="preserve"> </w:t>
            </w:r>
            <w:proofErr w:type="spellStart"/>
            <w:r w:rsidRPr="005F50B2">
              <w:rPr>
                <w:color w:val="000000"/>
              </w:rPr>
              <w:t>діяльності</w:t>
            </w:r>
            <w:proofErr w:type="spellEnd"/>
          </w:p>
        </w:tc>
        <w:tc>
          <w:tcPr>
            <w:tcW w:w="1603" w:type="dxa"/>
            <w:vMerge w:val="restart"/>
            <w:tcBorders>
              <w:top w:val="single" w:sz="4" w:space="0" w:color="000000"/>
              <w:left w:val="single" w:sz="4" w:space="0" w:color="000000"/>
              <w:bottom w:val="single" w:sz="4" w:space="0" w:color="000000"/>
              <w:right w:val="single" w:sz="4" w:space="0" w:color="000000"/>
            </w:tcBorders>
            <w:vAlign w:val="center"/>
            <w:hideMark/>
          </w:tcPr>
          <w:p w14:paraId="7D398804" w14:textId="77777777" w:rsidR="000E0DF9" w:rsidRPr="005F50B2" w:rsidRDefault="000E0DF9" w:rsidP="000E0DF9">
            <w:pPr>
              <w:widowControl w:val="0"/>
              <w:spacing w:line="240" w:lineRule="exact"/>
              <w:contextualSpacing/>
              <w:jc w:val="center"/>
            </w:pPr>
            <w:proofErr w:type="spellStart"/>
            <w:r w:rsidRPr="005F50B2">
              <w:rPr>
                <w:color w:val="000000"/>
              </w:rPr>
              <w:t>Оцінка</w:t>
            </w:r>
            <w:proofErr w:type="spellEnd"/>
            <w:r w:rsidRPr="005F50B2">
              <w:rPr>
                <w:b/>
                <w:bCs/>
                <w:color w:val="000000"/>
              </w:rPr>
              <w:t> </w:t>
            </w:r>
            <w:r w:rsidRPr="005F50B2">
              <w:rPr>
                <w:color w:val="000000"/>
              </w:rPr>
              <w:t>ECTS</w:t>
            </w:r>
          </w:p>
        </w:tc>
        <w:tc>
          <w:tcPr>
            <w:tcW w:w="6334" w:type="dxa"/>
            <w:gridSpan w:val="2"/>
            <w:tcBorders>
              <w:top w:val="single" w:sz="4" w:space="0" w:color="000000"/>
              <w:left w:val="single" w:sz="4" w:space="0" w:color="000000"/>
              <w:bottom w:val="single" w:sz="4" w:space="0" w:color="000000"/>
              <w:right w:val="single" w:sz="4" w:space="0" w:color="000000"/>
            </w:tcBorders>
            <w:vAlign w:val="center"/>
            <w:hideMark/>
          </w:tcPr>
          <w:p w14:paraId="23240F25" w14:textId="77777777" w:rsidR="000E0DF9" w:rsidRPr="005F50B2" w:rsidRDefault="000E0DF9" w:rsidP="000E0DF9">
            <w:pPr>
              <w:widowControl w:val="0"/>
              <w:spacing w:line="240" w:lineRule="exact"/>
              <w:contextualSpacing/>
              <w:jc w:val="center"/>
            </w:pPr>
            <w:proofErr w:type="spellStart"/>
            <w:r w:rsidRPr="005F50B2">
              <w:rPr>
                <w:color w:val="000000"/>
              </w:rPr>
              <w:t>Оцінка</w:t>
            </w:r>
            <w:proofErr w:type="spellEnd"/>
            <w:r w:rsidRPr="005F50B2">
              <w:rPr>
                <w:color w:val="000000"/>
              </w:rPr>
              <w:t xml:space="preserve"> за </w:t>
            </w:r>
            <w:proofErr w:type="spellStart"/>
            <w:r w:rsidRPr="005F50B2">
              <w:rPr>
                <w:color w:val="000000"/>
              </w:rPr>
              <w:t>національною</w:t>
            </w:r>
            <w:proofErr w:type="spellEnd"/>
            <w:r w:rsidRPr="005F50B2">
              <w:rPr>
                <w:color w:val="000000"/>
              </w:rPr>
              <w:t xml:space="preserve"> шкалою</w:t>
            </w:r>
          </w:p>
        </w:tc>
      </w:tr>
      <w:tr w:rsidR="000E0DF9" w:rsidRPr="005F50B2" w14:paraId="6AF5105C" w14:textId="77777777" w:rsidTr="000E0DF9">
        <w:trPr>
          <w:trHeight w:val="450"/>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03035F9" w14:textId="77777777" w:rsidR="000E0DF9" w:rsidRPr="005F50B2" w:rsidRDefault="000E0DF9" w:rsidP="000E0DF9">
            <w:pPr>
              <w:spacing w:line="240" w:lineRule="exact"/>
              <w:contextualSpacing/>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4935246" w14:textId="77777777" w:rsidR="000E0DF9" w:rsidRPr="005F50B2" w:rsidRDefault="000E0DF9" w:rsidP="000E0DF9">
            <w:pPr>
              <w:spacing w:line="240" w:lineRule="exact"/>
              <w:contextualSpacing/>
            </w:pPr>
          </w:p>
        </w:tc>
        <w:tc>
          <w:tcPr>
            <w:tcW w:w="3168" w:type="dxa"/>
            <w:tcBorders>
              <w:top w:val="single" w:sz="4" w:space="0" w:color="000000"/>
              <w:left w:val="single" w:sz="4" w:space="0" w:color="000000"/>
              <w:bottom w:val="single" w:sz="4" w:space="0" w:color="000000"/>
              <w:right w:val="single" w:sz="4" w:space="0" w:color="000000"/>
            </w:tcBorders>
            <w:vAlign w:val="center"/>
            <w:hideMark/>
          </w:tcPr>
          <w:p w14:paraId="42C7FF7A" w14:textId="77777777" w:rsidR="000E0DF9" w:rsidRPr="005F50B2" w:rsidRDefault="000E0DF9" w:rsidP="000E0DF9">
            <w:pPr>
              <w:widowControl w:val="0"/>
              <w:spacing w:line="240" w:lineRule="exact"/>
              <w:ind w:right="-144"/>
              <w:contextualSpacing/>
              <w:jc w:val="center"/>
            </w:pPr>
            <w:r w:rsidRPr="005F50B2">
              <w:rPr>
                <w:color w:val="000000"/>
              </w:rPr>
              <w:t xml:space="preserve">для </w:t>
            </w:r>
            <w:proofErr w:type="spellStart"/>
            <w:r w:rsidRPr="005F50B2">
              <w:rPr>
                <w:color w:val="000000"/>
              </w:rPr>
              <w:t>екзамену</w:t>
            </w:r>
            <w:proofErr w:type="spellEnd"/>
          </w:p>
        </w:tc>
        <w:tc>
          <w:tcPr>
            <w:tcW w:w="3166" w:type="dxa"/>
            <w:tcBorders>
              <w:top w:val="single" w:sz="4" w:space="0" w:color="000000"/>
              <w:left w:val="single" w:sz="4" w:space="0" w:color="000000"/>
              <w:bottom w:val="single" w:sz="4" w:space="0" w:color="000000"/>
              <w:right w:val="single" w:sz="4" w:space="0" w:color="000000"/>
            </w:tcBorders>
            <w:vAlign w:val="center"/>
            <w:hideMark/>
          </w:tcPr>
          <w:p w14:paraId="0DA0C011" w14:textId="77777777" w:rsidR="000E0DF9" w:rsidRPr="005F50B2" w:rsidRDefault="000E0DF9" w:rsidP="000E0DF9">
            <w:pPr>
              <w:widowControl w:val="0"/>
              <w:spacing w:line="240" w:lineRule="exact"/>
              <w:contextualSpacing/>
              <w:jc w:val="center"/>
            </w:pPr>
            <w:r w:rsidRPr="005F50B2">
              <w:rPr>
                <w:color w:val="000000"/>
              </w:rPr>
              <w:t xml:space="preserve">для </w:t>
            </w:r>
            <w:proofErr w:type="spellStart"/>
            <w:r w:rsidRPr="005F50B2">
              <w:rPr>
                <w:color w:val="000000"/>
              </w:rPr>
              <w:t>заліку</w:t>
            </w:r>
            <w:proofErr w:type="spellEnd"/>
          </w:p>
        </w:tc>
      </w:tr>
      <w:tr w:rsidR="000E0DF9" w:rsidRPr="005F50B2" w14:paraId="787B93DC" w14:textId="77777777" w:rsidTr="000E0DF9">
        <w:trPr>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56817E80" w14:textId="77777777" w:rsidR="000E0DF9" w:rsidRPr="005F50B2" w:rsidRDefault="000E0DF9" w:rsidP="000E0DF9">
            <w:pPr>
              <w:widowControl w:val="0"/>
              <w:spacing w:line="240" w:lineRule="exact"/>
              <w:ind w:left="180"/>
              <w:contextualSpacing/>
              <w:jc w:val="center"/>
            </w:pPr>
            <w:r w:rsidRPr="005F50B2">
              <w:rPr>
                <w:color w:val="000000"/>
              </w:rPr>
              <w:t>90 – 100</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40DECFB0" w14:textId="77777777" w:rsidR="000E0DF9" w:rsidRPr="005F50B2" w:rsidRDefault="000E0DF9" w:rsidP="000E0DF9">
            <w:pPr>
              <w:widowControl w:val="0"/>
              <w:spacing w:line="240" w:lineRule="exact"/>
              <w:contextualSpacing/>
              <w:jc w:val="center"/>
            </w:pPr>
            <w:r w:rsidRPr="005F50B2">
              <w:rPr>
                <w:b/>
                <w:bCs/>
                <w:color w:val="000000"/>
              </w:rPr>
              <w:t>А</w:t>
            </w:r>
          </w:p>
        </w:tc>
        <w:tc>
          <w:tcPr>
            <w:tcW w:w="3168" w:type="dxa"/>
            <w:tcBorders>
              <w:top w:val="single" w:sz="4" w:space="0" w:color="000000"/>
              <w:left w:val="single" w:sz="4" w:space="0" w:color="000000"/>
              <w:bottom w:val="single" w:sz="4" w:space="0" w:color="000000"/>
              <w:right w:val="single" w:sz="4" w:space="0" w:color="000000"/>
            </w:tcBorders>
            <w:vAlign w:val="center"/>
            <w:hideMark/>
          </w:tcPr>
          <w:p w14:paraId="3ED26EF3" w14:textId="77777777" w:rsidR="000E0DF9" w:rsidRPr="005F50B2" w:rsidRDefault="000E0DF9" w:rsidP="000E0DF9">
            <w:pPr>
              <w:widowControl w:val="0"/>
              <w:spacing w:line="240" w:lineRule="exact"/>
              <w:contextualSpacing/>
              <w:jc w:val="center"/>
            </w:pPr>
            <w:proofErr w:type="spellStart"/>
            <w:r w:rsidRPr="005F50B2">
              <w:rPr>
                <w:color w:val="000000"/>
              </w:rPr>
              <w:t>відмінно</w:t>
            </w:r>
            <w:proofErr w:type="spellEnd"/>
            <w:r w:rsidRPr="005F50B2">
              <w:rPr>
                <w:color w:val="000000"/>
              </w:rPr>
              <w:t xml:space="preserve">  </w:t>
            </w:r>
          </w:p>
        </w:tc>
        <w:tc>
          <w:tcPr>
            <w:tcW w:w="3166" w:type="dxa"/>
            <w:vMerge w:val="restart"/>
            <w:tcBorders>
              <w:top w:val="single" w:sz="4" w:space="0" w:color="000000"/>
              <w:left w:val="single" w:sz="4" w:space="0" w:color="000000"/>
              <w:bottom w:val="single" w:sz="4" w:space="0" w:color="000000"/>
              <w:right w:val="single" w:sz="4" w:space="0" w:color="000000"/>
            </w:tcBorders>
            <w:vAlign w:val="center"/>
            <w:hideMark/>
          </w:tcPr>
          <w:p w14:paraId="29F73C37" w14:textId="77777777" w:rsidR="000E0DF9" w:rsidRPr="005F50B2" w:rsidRDefault="000E0DF9" w:rsidP="000E0DF9">
            <w:pPr>
              <w:widowControl w:val="0"/>
              <w:spacing w:line="240" w:lineRule="exact"/>
              <w:contextualSpacing/>
              <w:jc w:val="center"/>
            </w:pPr>
            <w:r w:rsidRPr="005F50B2">
              <w:t> </w:t>
            </w:r>
          </w:p>
          <w:p w14:paraId="0CCDDEF4" w14:textId="77777777" w:rsidR="000E0DF9" w:rsidRPr="005F50B2" w:rsidRDefault="000E0DF9" w:rsidP="000E0DF9">
            <w:pPr>
              <w:widowControl w:val="0"/>
              <w:spacing w:line="240" w:lineRule="exact"/>
              <w:contextualSpacing/>
              <w:jc w:val="center"/>
            </w:pPr>
            <w:r w:rsidRPr="005F50B2">
              <w:t> </w:t>
            </w:r>
          </w:p>
          <w:p w14:paraId="50EEE95E" w14:textId="77777777" w:rsidR="000E0DF9" w:rsidRPr="005F50B2" w:rsidRDefault="000E0DF9" w:rsidP="000E0DF9">
            <w:pPr>
              <w:widowControl w:val="0"/>
              <w:spacing w:line="240" w:lineRule="exact"/>
              <w:contextualSpacing/>
              <w:jc w:val="center"/>
            </w:pPr>
            <w:proofErr w:type="spellStart"/>
            <w:r w:rsidRPr="005F50B2">
              <w:rPr>
                <w:color w:val="000000"/>
              </w:rPr>
              <w:t>зараховано</w:t>
            </w:r>
            <w:proofErr w:type="spellEnd"/>
          </w:p>
        </w:tc>
      </w:tr>
      <w:tr w:rsidR="000E0DF9" w:rsidRPr="005F50B2" w14:paraId="6F7313D5" w14:textId="77777777" w:rsidTr="000E0DF9">
        <w:trPr>
          <w:trHeight w:val="194"/>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37E46186" w14:textId="77777777" w:rsidR="000E0DF9" w:rsidRPr="005F50B2" w:rsidRDefault="000E0DF9" w:rsidP="000E0DF9">
            <w:pPr>
              <w:widowControl w:val="0"/>
              <w:spacing w:line="240" w:lineRule="exact"/>
              <w:ind w:left="180"/>
              <w:contextualSpacing/>
              <w:jc w:val="center"/>
            </w:pPr>
            <w:r w:rsidRPr="005F50B2">
              <w:rPr>
                <w:color w:val="000000"/>
              </w:rPr>
              <w:t>82-89</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4F7E1C3C" w14:textId="77777777" w:rsidR="000E0DF9" w:rsidRPr="005F50B2" w:rsidRDefault="000E0DF9" w:rsidP="000E0DF9">
            <w:pPr>
              <w:widowControl w:val="0"/>
              <w:spacing w:line="240" w:lineRule="exact"/>
              <w:contextualSpacing/>
              <w:jc w:val="center"/>
            </w:pPr>
            <w:r w:rsidRPr="005F50B2">
              <w:rPr>
                <w:b/>
                <w:bCs/>
                <w:color w:val="000000"/>
              </w:rPr>
              <w:t>В</w:t>
            </w:r>
          </w:p>
        </w:tc>
        <w:tc>
          <w:tcPr>
            <w:tcW w:w="3168" w:type="dxa"/>
            <w:vMerge w:val="restart"/>
            <w:tcBorders>
              <w:top w:val="single" w:sz="4" w:space="0" w:color="000000"/>
              <w:left w:val="single" w:sz="4" w:space="0" w:color="000000"/>
              <w:bottom w:val="single" w:sz="4" w:space="0" w:color="000000"/>
              <w:right w:val="single" w:sz="4" w:space="0" w:color="000000"/>
            </w:tcBorders>
            <w:vAlign w:val="center"/>
            <w:hideMark/>
          </w:tcPr>
          <w:p w14:paraId="340DF95F" w14:textId="77777777" w:rsidR="000E0DF9" w:rsidRPr="005F50B2" w:rsidRDefault="000E0DF9" w:rsidP="000E0DF9">
            <w:pPr>
              <w:widowControl w:val="0"/>
              <w:spacing w:line="240" w:lineRule="exact"/>
              <w:contextualSpacing/>
              <w:jc w:val="center"/>
            </w:pPr>
            <w:r w:rsidRPr="005F50B2">
              <w:rPr>
                <w:color w:val="000000"/>
              </w:rPr>
              <w:t xml:space="preserve">добре </w:t>
            </w:r>
          </w:p>
        </w:tc>
        <w:tc>
          <w:tcPr>
            <w:tcW w:w="3166" w:type="dxa"/>
            <w:vMerge/>
            <w:tcBorders>
              <w:top w:val="single" w:sz="4" w:space="0" w:color="000000"/>
              <w:left w:val="single" w:sz="4" w:space="0" w:color="000000"/>
              <w:bottom w:val="single" w:sz="4" w:space="0" w:color="000000"/>
              <w:right w:val="single" w:sz="4" w:space="0" w:color="000000"/>
            </w:tcBorders>
            <w:vAlign w:val="center"/>
            <w:hideMark/>
          </w:tcPr>
          <w:p w14:paraId="1724879B" w14:textId="77777777" w:rsidR="000E0DF9" w:rsidRPr="005F50B2" w:rsidRDefault="000E0DF9" w:rsidP="000E0DF9">
            <w:pPr>
              <w:spacing w:line="240" w:lineRule="exact"/>
              <w:contextualSpacing/>
            </w:pPr>
          </w:p>
        </w:tc>
      </w:tr>
      <w:tr w:rsidR="000E0DF9" w:rsidRPr="005F50B2" w14:paraId="369E8C97" w14:textId="77777777" w:rsidTr="000E0DF9">
        <w:trPr>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2CCCBA02" w14:textId="77777777" w:rsidR="000E0DF9" w:rsidRPr="005F50B2" w:rsidRDefault="000E0DF9" w:rsidP="000E0DF9">
            <w:pPr>
              <w:widowControl w:val="0"/>
              <w:spacing w:line="240" w:lineRule="exact"/>
              <w:ind w:left="180"/>
              <w:contextualSpacing/>
              <w:jc w:val="center"/>
            </w:pPr>
            <w:r w:rsidRPr="005F50B2">
              <w:rPr>
                <w:color w:val="000000"/>
              </w:rPr>
              <w:t>74-81</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45089A4B" w14:textId="77777777" w:rsidR="000E0DF9" w:rsidRPr="005F50B2" w:rsidRDefault="000E0DF9" w:rsidP="000E0DF9">
            <w:pPr>
              <w:widowControl w:val="0"/>
              <w:spacing w:line="240" w:lineRule="exact"/>
              <w:contextualSpacing/>
              <w:jc w:val="center"/>
            </w:pPr>
            <w:r w:rsidRPr="005F50B2">
              <w:rPr>
                <w:b/>
                <w:bCs/>
                <w:color w:val="000000"/>
              </w:rPr>
              <w:t>С</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6141898" w14:textId="77777777" w:rsidR="000E0DF9" w:rsidRPr="005F50B2" w:rsidRDefault="000E0DF9" w:rsidP="000E0DF9">
            <w:pPr>
              <w:spacing w:line="240" w:lineRule="exact"/>
              <w:contextualSpacing/>
            </w:pPr>
          </w:p>
        </w:tc>
        <w:tc>
          <w:tcPr>
            <w:tcW w:w="3166" w:type="dxa"/>
            <w:vMerge/>
            <w:tcBorders>
              <w:top w:val="single" w:sz="4" w:space="0" w:color="000000"/>
              <w:left w:val="single" w:sz="4" w:space="0" w:color="000000"/>
              <w:bottom w:val="single" w:sz="4" w:space="0" w:color="000000"/>
              <w:right w:val="single" w:sz="4" w:space="0" w:color="000000"/>
            </w:tcBorders>
            <w:vAlign w:val="center"/>
            <w:hideMark/>
          </w:tcPr>
          <w:p w14:paraId="7C0067E4" w14:textId="77777777" w:rsidR="000E0DF9" w:rsidRPr="005F50B2" w:rsidRDefault="000E0DF9" w:rsidP="000E0DF9">
            <w:pPr>
              <w:spacing w:line="240" w:lineRule="exact"/>
              <w:contextualSpacing/>
            </w:pPr>
          </w:p>
        </w:tc>
      </w:tr>
      <w:tr w:rsidR="000E0DF9" w:rsidRPr="005F50B2" w14:paraId="4A16A391" w14:textId="77777777" w:rsidTr="000E0DF9">
        <w:trPr>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7B8452F2" w14:textId="77777777" w:rsidR="000E0DF9" w:rsidRPr="005F50B2" w:rsidRDefault="000E0DF9" w:rsidP="000E0DF9">
            <w:pPr>
              <w:widowControl w:val="0"/>
              <w:spacing w:line="240" w:lineRule="exact"/>
              <w:ind w:left="180"/>
              <w:contextualSpacing/>
              <w:jc w:val="center"/>
            </w:pPr>
            <w:r w:rsidRPr="005F50B2">
              <w:rPr>
                <w:color w:val="000000"/>
              </w:rPr>
              <w:t>64-73</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1E6F02CE" w14:textId="77777777" w:rsidR="000E0DF9" w:rsidRPr="005F50B2" w:rsidRDefault="000E0DF9" w:rsidP="000E0DF9">
            <w:pPr>
              <w:widowControl w:val="0"/>
              <w:spacing w:line="240" w:lineRule="exact"/>
              <w:contextualSpacing/>
              <w:jc w:val="center"/>
            </w:pPr>
            <w:r w:rsidRPr="005F50B2">
              <w:rPr>
                <w:b/>
                <w:bCs/>
                <w:color w:val="000000"/>
              </w:rPr>
              <w:t>D</w:t>
            </w:r>
          </w:p>
        </w:tc>
        <w:tc>
          <w:tcPr>
            <w:tcW w:w="3168" w:type="dxa"/>
            <w:vMerge w:val="restart"/>
            <w:tcBorders>
              <w:top w:val="single" w:sz="4" w:space="0" w:color="000000"/>
              <w:left w:val="single" w:sz="4" w:space="0" w:color="000000"/>
              <w:bottom w:val="single" w:sz="4" w:space="0" w:color="000000"/>
              <w:right w:val="single" w:sz="4" w:space="0" w:color="000000"/>
            </w:tcBorders>
            <w:vAlign w:val="center"/>
            <w:hideMark/>
          </w:tcPr>
          <w:p w14:paraId="23CB5A1A" w14:textId="77777777" w:rsidR="000E0DF9" w:rsidRPr="005F50B2" w:rsidRDefault="000E0DF9" w:rsidP="000E0DF9">
            <w:pPr>
              <w:widowControl w:val="0"/>
              <w:spacing w:line="240" w:lineRule="exact"/>
              <w:contextualSpacing/>
              <w:jc w:val="center"/>
            </w:pPr>
            <w:proofErr w:type="spellStart"/>
            <w:r w:rsidRPr="005F50B2">
              <w:rPr>
                <w:color w:val="000000"/>
              </w:rPr>
              <w:t>задовільно</w:t>
            </w:r>
            <w:proofErr w:type="spellEnd"/>
            <w:r w:rsidRPr="005F50B2">
              <w:rPr>
                <w:color w:val="000000"/>
              </w:rPr>
              <w:t xml:space="preserve"> </w:t>
            </w:r>
          </w:p>
        </w:tc>
        <w:tc>
          <w:tcPr>
            <w:tcW w:w="3166" w:type="dxa"/>
            <w:vMerge/>
            <w:tcBorders>
              <w:top w:val="single" w:sz="4" w:space="0" w:color="000000"/>
              <w:left w:val="single" w:sz="4" w:space="0" w:color="000000"/>
              <w:bottom w:val="single" w:sz="4" w:space="0" w:color="000000"/>
              <w:right w:val="single" w:sz="4" w:space="0" w:color="000000"/>
            </w:tcBorders>
            <w:vAlign w:val="center"/>
            <w:hideMark/>
          </w:tcPr>
          <w:p w14:paraId="4B4C52F0" w14:textId="77777777" w:rsidR="000E0DF9" w:rsidRPr="005F50B2" w:rsidRDefault="000E0DF9" w:rsidP="000E0DF9">
            <w:pPr>
              <w:spacing w:line="240" w:lineRule="exact"/>
              <w:contextualSpacing/>
            </w:pPr>
          </w:p>
        </w:tc>
      </w:tr>
      <w:tr w:rsidR="000E0DF9" w:rsidRPr="005F50B2" w14:paraId="716E69D1" w14:textId="77777777" w:rsidTr="000E0DF9">
        <w:trPr>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618DDE78" w14:textId="77777777" w:rsidR="000E0DF9" w:rsidRPr="005F50B2" w:rsidRDefault="000E0DF9" w:rsidP="000E0DF9">
            <w:pPr>
              <w:widowControl w:val="0"/>
              <w:spacing w:line="240" w:lineRule="exact"/>
              <w:ind w:left="180"/>
              <w:contextualSpacing/>
              <w:jc w:val="center"/>
            </w:pPr>
            <w:r w:rsidRPr="005F50B2">
              <w:rPr>
                <w:color w:val="000000"/>
              </w:rPr>
              <w:t>60-63</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1A9C97E8" w14:textId="77777777" w:rsidR="000E0DF9" w:rsidRPr="005F50B2" w:rsidRDefault="000E0DF9" w:rsidP="000E0DF9">
            <w:pPr>
              <w:widowControl w:val="0"/>
              <w:spacing w:line="240" w:lineRule="exact"/>
              <w:contextualSpacing/>
              <w:jc w:val="center"/>
            </w:pPr>
            <w:r w:rsidRPr="005F50B2">
              <w:rPr>
                <w:b/>
                <w:bCs/>
                <w:color w:val="000000"/>
              </w:rPr>
              <w:t xml:space="preserve">Е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47C71DB" w14:textId="77777777" w:rsidR="000E0DF9" w:rsidRPr="005F50B2" w:rsidRDefault="000E0DF9" w:rsidP="000E0DF9">
            <w:pPr>
              <w:spacing w:line="240" w:lineRule="exact"/>
              <w:contextualSpacing/>
            </w:pPr>
          </w:p>
        </w:tc>
        <w:tc>
          <w:tcPr>
            <w:tcW w:w="3166" w:type="dxa"/>
            <w:vMerge/>
            <w:tcBorders>
              <w:top w:val="single" w:sz="4" w:space="0" w:color="000000"/>
              <w:left w:val="single" w:sz="4" w:space="0" w:color="000000"/>
              <w:bottom w:val="single" w:sz="4" w:space="0" w:color="000000"/>
              <w:right w:val="single" w:sz="4" w:space="0" w:color="000000"/>
            </w:tcBorders>
            <w:vAlign w:val="center"/>
            <w:hideMark/>
          </w:tcPr>
          <w:p w14:paraId="3528987B" w14:textId="77777777" w:rsidR="000E0DF9" w:rsidRPr="005F50B2" w:rsidRDefault="000E0DF9" w:rsidP="000E0DF9">
            <w:pPr>
              <w:spacing w:line="240" w:lineRule="exact"/>
              <w:contextualSpacing/>
            </w:pPr>
          </w:p>
        </w:tc>
      </w:tr>
      <w:tr w:rsidR="000E0DF9" w:rsidRPr="005F50B2" w14:paraId="3A68385A" w14:textId="77777777" w:rsidTr="000E0DF9">
        <w:trPr>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33DE6D8A" w14:textId="77777777" w:rsidR="000E0DF9" w:rsidRPr="005F50B2" w:rsidRDefault="000E0DF9" w:rsidP="000E0DF9">
            <w:pPr>
              <w:widowControl w:val="0"/>
              <w:spacing w:line="240" w:lineRule="exact"/>
              <w:ind w:left="180"/>
              <w:contextualSpacing/>
              <w:jc w:val="center"/>
            </w:pPr>
            <w:r w:rsidRPr="005F50B2">
              <w:rPr>
                <w:color w:val="000000"/>
              </w:rPr>
              <w:t>35-59</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771D0F49" w14:textId="77777777" w:rsidR="000E0DF9" w:rsidRPr="005F50B2" w:rsidRDefault="000E0DF9" w:rsidP="000E0DF9">
            <w:pPr>
              <w:widowControl w:val="0"/>
              <w:spacing w:line="240" w:lineRule="exact"/>
              <w:contextualSpacing/>
              <w:jc w:val="center"/>
            </w:pPr>
            <w:r w:rsidRPr="005F50B2">
              <w:rPr>
                <w:b/>
                <w:bCs/>
                <w:color w:val="000000"/>
              </w:rPr>
              <w:t>FX</w:t>
            </w:r>
          </w:p>
        </w:tc>
        <w:tc>
          <w:tcPr>
            <w:tcW w:w="3168" w:type="dxa"/>
            <w:tcBorders>
              <w:top w:val="single" w:sz="4" w:space="0" w:color="000000"/>
              <w:left w:val="single" w:sz="4" w:space="0" w:color="000000"/>
              <w:bottom w:val="single" w:sz="4" w:space="0" w:color="000000"/>
              <w:right w:val="single" w:sz="4" w:space="0" w:color="000000"/>
            </w:tcBorders>
            <w:vAlign w:val="center"/>
            <w:hideMark/>
          </w:tcPr>
          <w:p w14:paraId="30E060A7" w14:textId="77777777" w:rsidR="000E0DF9" w:rsidRPr="005F50B2" w:rsidRDefault="000E0DF9" w:rsidP="000E0DF9">
            <w:pPr>
              <w:widowControl w:val="0"/>
              <w:spacing w:line="240" w:lineRule="exact"/>
              <w:contextualSpacing/>
              <w:jc w:val="center"/>
            </w:pPr>
            <w:proofErr w:type="spellStart"/>
            <w:r w:rsidRPr="005F50B2">
              <w:rPr>
                <w:color w:val="000000"/>
              </w:rPr>
              <w:t>незадовільно</w:t>
            </w:r>
            <w:proofErr w:type="spellEnd"/>
            <w:r w:rsidRPr="005F50B2">
              <w:rPr>
                <w:color w:val="000000"/>
              </w:rPr>
              <w:t xml:space="preserve"> з </w:t>
            </w:r>
            <w:proofErr w:type="spellStart"/>
            <w:r w:rsidRPr="005F50B2">
              <w:rPr>
                <w:color w:val="000000"/>
              </w:rPr>
              <w:t>можливістю</w:t>
            </w:r>
            <w:proofErr w:type="spellEnd"/>
            <w:r w:rsidRPr="005F50B2">
              <w:rPr>
                <w:color w:val="000000"/>
              </w:rPr>
              <w:t xml:space="preserve"> повторного </w:t>
            </w:r>
            <w:proofErr w:type="spellStart"/>
            <w:r w:rsidRPr="005F50B2">
              <w:rPr>
                <w:color w:val="000000"/>
              </w:rPr>
              <w:t>складання</w:t>
            </w:r>
            <w:proofErr w:type="spellEnd"/>
          </w:p>
        </w:tc>
        <w:tc>
          <w:tcPr>
            <w:tcW w:w="3166" w:type="dxa"/>
            <w:tcBorders>
              <w:top w:val="single" w:sz="4" w:space="0" w:color="000000"/>
              <w:left w:val="single" w:sz="4" w:space="0" w:color="000000"/>
              <w:bottom w:val="single" w:sz="4" w:space="0" w:color="000000"/>
              <w:right w:val="single" w:sz="4" w:space="0" w:color="000000"/>
            </w:tcBorders>
            <w:vAlign w:val="center"/>
            <w:hideMark/>
          </w:tcPr>
          <w:p w14:paraId="2AE8A755" w14:textId="77777777" w:rsidR="000E0DF9" w:rsidRPr="005F50B2" w:rsidRDefault="000E0DF9" w:rsidP="000E0DF9">
            <w:pPr>
              <w:widowControl w:val="0"/>
              <w:spacing w:line="240" w:lineRule="exact"/>
              <w:contextualSpacing/>
              <w:jc w:val="center"/>
            </w:pPr>
            <w:r w:rsidRPr="005F50B2">
              <w:rPr>
                <w:color w:val="000000"/>
              </w:rPr>
              <w:t xml:space="preserve">не </w:t>
            </w:r>
            <w:proofErr w:type="spellStart"/>
            <w:r w:rsidRPr="005F50B2">
              <w:rPr>
                <w:color w:val="000000"/>
              </w:rPr>
              <w:t>зараховано</w:t>
            </w:r>
            <w:proofErr w:type="spellEnd"/>
            <w:r w:rsidRPr="005F50B2">
              <w:rPr>
                <w:color w:val="000000"/>
              </w:rPr>
              <w:t xml:space="preserve"> з </w:t>
            </w:r>
            <w:proofErr w:type="spellStart"/>
            <w:r w:rsidRPr="005F50B2">
              <w:rPr>
                <w:color w:val="000000"/>
              </w:rPr>
              <w:t>можливістю</w:t>
            </w:r>
            <w:proofErr w:type="spellEnd"/>
            <w:r w:rsidRPr="005F50B2">
              <w:rPr>
                <w:color w:val="000000"/>
              </w:rPr>
              <w:t xml:space="preserve"> повторного </w:t>
            </w:r>
            <w:proofErr w:type="spellStart"/>
            <w:r w:rsidRPr="005F50B2">
              <w:rPr>
                <w:color w:val="000000"/>
              </w:rPr>
              <w:t>складання</w:t>
            </w:r>
            <w:proofErr w:type="spellEnd"/>
          </w:p>
        </w:tc>
      </w:tr>
      <w:tr w:rsidR="000E0DF9" w:rsidRPr="005F50B2" w14:paraId="094820EB" w14:textId="77777777" w:rsidTr="000E0DF9">
        <w:trPr>
          <w:trHeight w:val="708"/>
          <w:tblCellSpacing w:w="0" w:type="dxa"/>
        </w:trPr>
        <w:tc>
          <w:tcPr>
            <w:tcW w:w="2137" w:type="dxa"/>
            <w:tcBorders>
              <w:top w:val="single" w:sz="4" w:space="0" w:color="000000"/>
              <w:left w:val="single" w:sz="4" w:space="0" w:color="000000"/>
              <w:bottom w:val="single" w:sz="4" w:space="0" w:color="000000"/>
              <w:right w:val="single" w:sz="4" w:space="0" w:color="000000"/>
            </w:tcBorders>
            <w:vAlign w:val="center"/>
            <w:hideMark/>
          </w:tcPr>
          <w:p w14:paraId="4B46B1AE" w14:textId="77777777" w:rsidR="000E0DF9" w:rsidRPr="005F50B2" w:rsidRDefault="000E0DF9" w:rsidP="000E0DF9">
            <w:pPr>
              <w:widowControl w:val="0"/>
              <w:spacing w:line="240" w:lineRule="exact"/>
              <w:ind w:left="180"/>
              <w:contextualSpacing/>
              <w:jc w:val="center"/>
            </w:pPr>
            <w:r w:rsidRPr="005F50B2">
              <w:rPr>
                <w:color w:val="000000"/>
              </w:rPr>
              <w:t>0-34</w:t>
            </w:r>
          </w:p>
        </w:tc>
        <w:tc>
          <w:tcPr>
            <w:tcW w:w="1603" w:type="dxa"/>
            <w:tcBorders>
              <w:top w:val="single" w:sz="4" w:space="0" w:color="000000"/>
              <w:left w:val="single" w:sz="4" w:space="0" w:color="000000"/>
              <w:bottom w:val="single" w:sz="4" w:space="0" w:color="000000"/>
              <w:right w:val="single" w:sz="4" w:space="0" w:color="000000"/>
            </w:tcBorders>
            <w:vAlign w:val="center"/>
            <w:hideMark/>
          </w:tcPr>
          <w:p w14:paraId="721B4A02" w14:textId="77777777" w:rsidR="000E0DF9" w:rsidRPr="005F50B2" w:rsidRDefault="000E0DF9" w:rsidP="000E0DF9">
            <w:pPr>
              <w:widowControl w:val="0"/>
              <w:spacing w:line="240" w:lineRule="exact"/>
              <w:contextualSpacing/>
              <w:jc w:val="center"/>
            </w:pPr>
            <w:r w:rsidRPr="005F50B2">
              <w:rPr>
                <w:b/>
                <w:bCs/>
                <w:color w:val="000000"/>
              </w:rPr>
              <w:t>F</w:t>
            </w:r>
          </w:p>
        </w:tc>
        <w:tc>
          <w:tcPr>
            <w:tcW w:w="3168" w:type="dxa"/>
            <w:tcBorders>
              <w:top w:val="single" w:sz="4" w:space="0" w:color="000000"/>
              <w:left w:val="single" w:sz="4" w:space="0" w:color="000000"/>
              <w:bottom w:val="single" w:sz="4" w:space="0" w:color="000000"/>
              <w:right w:val="single" w:sz="4" w:space="0" w:color="000000"/>
            </w:tcBorders>
            <w:vAlign w:val="center"/>
            <w:hideMark/>
          </w:tcPr>
          <w:p w14:paraId="1BF31ADA" w14:textId="77777777" w:rsidR="000E0DF9" w:rsidRPr="005F50B2" w:rsidRDefault="000E0DF9" w:rsidP="000E0DF9">
            <w:pPr>
              <w:widowControl w:val="0"/>
              <w:spacing w:line="240" w:lineRule="exact"/>
              <w:contextualSpacing/>
              <w:jc w:val="center"/>
            </w:pPr>
            <w:proofErr w:type="spellStart"/>
            <w:r w:rsidRPr="005F50B2">
              <w:rPr>
                <w:color w:val="000000"/>
              </w:rPr>
              <w:t>незадовільно</w:t>
            </w:r>
            <w:proofErr w:type="spellEnd"/>
            <w:r w:rsidRPr="005F50B2">
              <w:rPr>
                <w:color w:val="000000"/>
              </w:rPr>
              <w:t xml:space="preserve"> з </w:t>
            </w:r>
            <w:proofErr w:type="spellStart"/>
            <w:r w:rsidRPr="005F50B2">
              <w:rPr>
                <w:color w:val="000000"/>
              </w:rPr>
              <w:t>обов’язковим</w:t>
            </w:r>
            <w:proofErr w:type="spellEnd"/>
            <w:r w:rsidRPr="005F50B2">
              <w:rPr>
                <w:color w:val="000000"/>
              </w:rPr>
              <w:t xml:space="preserve"> </w:t>
            </w:r>
            <w:proofErr w:type="spellStart"/>
            <w:r w:rsidRPr="005F50B2">
              <w:rPr>
                <w:color w:val="000000"/>
              </w:rPr>
              <w:t>повторним</w:t>
            </w:r>
            <w:proofErr w:type="spellEnd"/>
            <w:r w:rsidRPr="005F50B2">
              <w:rPr>
                <w:color w:val="000000"/>
              </w:rPr>
              <w:t xml:space="preserve"> </w:t>
            </w:r>
            <w:proofErr w:type="spellStart"/>
            <w:r w:rsidRPr="005F50B2">
              <w:rPr>
                <w:color w:val="000000"/>
              </w:rPr>
              <w:t>вивченням</w:t>
            </w:r>
            <w:proofErr w:type="spellEnd"/>
            <w:r w:rsidRPr="005F50B2">
              <w:rPr>
                <w:color w:val="000000"/>
              </w:rPr>
              <w:t xml:space="preserve"> </w:t>
            </w:r>
            <w:proofErr w:type="spellStart"/>
            <w:r w:rsidRPr="005F50B2">
              <w:rPr>
                <w:color w:val="000000"/>
              </w:rPr>
              <w:t>дисципліни</w:t>
            </w:r>
            <w:proofErr w:type="spellEnd"/>
          </w:p>
        </w:tc>
        <w:tc>
          <w:tcPr>
            <w:tcW w:w="3166" w:type="dxa"/>
            <w:tcBorders>
              <w:top w:val="single" w:sz="4" w:space="0" w:color="000000"/>
              <w:left w:val="single" w:sz="4" w:space="0" w:color="000000"/>
              <w:bottom w:val="single" w:sz="4" w:space="0" w:color="000000"/>
              <w:right w:val="single" w:sz="4" w:space="0" w:color="000000"/>
            </w:tcBorders>
            <w:vAlign w:val="center"/>
            <w:hideMark/>
          </w:tcPr>
          <w:p w14:paraId="5859D4DE" w14:textId="77777777" w:rsidR="000E0DF9" w:rsidRPr="005F50B2" w:rsidRDefault="000E0DF9" w:rsidP="000E0DF9">
            <w:pPr>
              <w:widowControl w:val="0"/>
              <w:spacing w:line="240" w:lineRule="exact"/>
              <w:contextualSpacing/>
              <w:jc w:val="center"/>
            </w:pPr>
            <w:r w:rsidRPr="005F50B2">
              <w:rPr>
                <w:color w:val="000000"/>
              </w:rPr>
              <w:t xml:space="preserve">не </w:t>
            </w:r>
            <w:proofErr w:type="spellStart"/>
            <w:r w:rsidRPr="005F50B2">
              <w:rPr>
                <w:color w:val="000000"/>
              </w:rPr>
              <w:t>зараховано</w:t>
            </w:r>
            <w:proofErr w:type="spellEnd"/>
            <w:r w:rsidRPr="005F50B2">
              <w:rPr>
                <w:color w:val="000000"/>
              </w:rPr>
              <w:t xml:space="preserve"> з </w:t>
            </w:r>
            <w:proofErr w:type="spellStart"/>
            <w:r w:rsidRPr="005F50B2">
              <w:rPr>
                <w:color w:val="000000"/>
              </w:rPr>
              <w:t>обов’язковим</w:t>
            </w:r>
            <w:proofErr w:type="spellEnd"/>
            <w:r w:rsidRPr="005F50B2">
              <w:rPr>
                <w:color w:val="000000"/>
              </w:rPr>
              <w:t xml:space="preserve"> </w:t>
            </w:r>
            <w:proofErr w:type="spellStart"/>
            <w:r w:rsidRPr="005F50B2">
              <w:rPr>
                <w:color w:val="000000"/>
              </w:rPr>
              <w:t>повторним</w:t>
            </w:r>
            <w:proofErr w:type="spellEnd"/>
            <w:r w:rsidRPr="005F50B2">
              <w:rPr>
                <w:color w:val="000000"/>
              </w:rPr>
              <w:t xml:space="preserve"> </w:t>
            </w:r>
            <w:proofErr w:type="spellStart"/>
            <w:r w:rsidRPr="005F50B2">
              <w:rPr>
                <w:color w:val="000000"/>
              </w:rPr>
              <w:t>вивченням</w:t>
            </w:r>
            <w:proofErr w:type="spellEnd"/>
            <w:r w:rsidRPr="005F50B2">
              <w:rPr>
                <w:color w:val="000000"/>
              </w:rPr>
              <w:t xml:space="preserve"> </w:t>
            </w:r>
            <w:proofErr w:type="spellStart"/>
            <w:r w:rsidRPr="005F50B2">
              <w:rPr>
                <w:color w:val="000000"/>
              </w:rPr>
              <w:t>дисципліни</w:t>
            </w:r>
            <w:proofErr w:type="spellEnd"/>
          </w:p>
        </w:tc>
      </w:tr>
    </w:tbl>
    <w:p w14:paraId="2F2389CD" w14:textId="77777777" w:rsidR="000E0DF9" w:rsidRDefault="00643FFA" w:rsidP="000E0DF9">
      <w:pPr>
        <w:jc w:val="center"/>
        <w:rPr>
          <w:b/>
          <w:color w:val="000000"/>
          <w:sz w:val="28"/>
          <w:szCs w:val="28"/>
          <w:lang w:val="uk-UA"/>
        </w:rPr>
      </w:pPr>
      <w:r>
        <w:rPr>
          <w:b/>
          <w:bCs/>
          <w:color w:val="000000"/>
          <w:sz w:val="28"/>
          <w:szCs w:val="28"/>
          <w:lang w:val="uk-UA"/>
        </w:rPr>
        <w:lastRenderedPageBreak/>
        <w:t>3</w:t>
      </w:r>
      <w:r w:rsidR="000E0DF9" w:rsidRPr="00703C1F">
        <w:rPr>
          <w:b/>
          <w:bCs/>
          <w:color w:val="000000"/>
          <w:sz w:val="28"/>
          <w:szCs w:val="28"/>
          <w:lang w:val="uk-UA"/>
        </w:rPr>
        <w:t>.</w:t>
      </w:r>
      <w:r w:rsidR="000E0DF9">
        <w:rPr>
          <w:b/>
          <w:bCs/>
          <w:color w:val="000000"/>
          <w:sz w:val="28"/>
          <w:szCs w:val="28"/>
          <w:lang w:val="uk-UA"/>
        </w:rPr>
        <w:t>3.</w:t>
      </w:r>
      <w:r w:rsidR="000E0DF9" w:rsidRPr="00703C1F">
        <w:rPr>
          <w:b/>
          <w:bCs/>
          <w:color w:val="000000"/>
          <w:sz w:val="28"/>
          <w:szCs w:val="28"/>
          <w:lang w:val="uk-UA"/>
        </w:rPr>
        <w:t xml:space="preserve"> </w:t>
      </w:r>
      <w:r w:rsidR="000E0DF9" w:rsidRPr="00703C1F">
        <w:rPr>
          <w:b/>
          <w:color w:val="000000"/>
          <w:sz w:val="28"/>
          <w:szCs w:val="28"/>
          <w:lang w:val="uk-UA"/>
        </w:rPr>
        <w:t xml:space="preserve">Методичні рекомендації </w:t>
      </w:r>
      <w:r w:rsidR="000E0DF9">
        <w:rPr>
          <w:b/>
          <w:color w:val="000000"/>
          <w:sz w:val="28"/>
          <w:szCs w:val="28"/>
          <w:lang w:val="uk-UA"/>
        </w:rPr>
        <w:t>щодо підготовки тексту</w:t>
      </w:r>
      <w:r w:rsidR="000E0DF9" w:rsidRPr="00703C1F">
        <w:rPr>
          <w:b/>
          <w:color w:val="000000"/>
          <w:sz w:val="28"/>
          <w:szCs w:val="28"/>
          <w:lang w:val="uk-UA"/>
        </w:rPr>
        <w:t xml:space="preserve"> лекції</w:t>
      </w:r>
    </w:p>
    <w:p w14:paraId="016A3A52" w14:textId="77777777" w:rsidR="000E0DF9" w:rsidRPr="00703C1F" w:rsidRDefault="000E0DF9" w:rsidP="000E0DF9">
      <w:pPr>
        <w:jc w:val="center"/>
        <w:rPr>
          <w:b/>
          <w:color w:val="000000"/>
          <w:sz w:val="28"/>
          <w:szCs w:val="28"/>
          <w:lang w:val="uk-UA"/>
        </w:rPr>
      </w:pPr>
    </w:p>
    <w:p w14:paraId="634BFBC8"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На сучасному етапі розвитку освіти в Україні лекція є важливою ланкою,</w:t>
      </w:r>
      <w:r>
        <w:rPr>
          <w:color w:val="000000"/>
          <w:sz w:val="28"/>
          <w:szCs w:val="28"/>
          <w:lang w:val="uk-UA"/>
        </w:rPr>
        <w:t xml:space="preserve"> </w:t>
      </w:r>
      <w:r w:rsidRPr="00AC4325">
        <w:rPr>
          <w:color w:val="000000"/>
          <w:sz w:val="28"/>
          <w:szCs w:val="28"/>
          <w:lang w:val="uk-UA"/>
        </w:rPr>
        <w:t>доцільною формою організації навчання у вищому навчальному закладі. Її загальне</w:t>
      </w:r>
      <w:r>
        <w:rPr>
          <w:color w:val="000000"/>
          <w:sz w:val="28"/>
          <w:szCs w:val="28"/>
          <w:lang w:val="uk-UA"/>
        </w:rPr>
        <w:t xml:space="preserve"> </w:t>
      </w:r>
      <w:r w:rsidRPr="00AC4325">
        <w:rPr>
          <w:color w:val="000000"/>
          <w:sz w:val="28"/>
          <w:szCs w:val="28"/>
          <w:lang w:val="uk-UA"/>
        </w:rPr>
        <w:t>призначення - формування у студентів орієнтовної основи для оволодіння знаннями,</w:t>
      </w:r>
      <w:r>
        <w:rPr>
          <w:color w:val="000000"/>
          <w:sz w:val="28"/>
          <w:szCs w:val="28"/>
          <w:lang w:val="uk-UA"/>
        </w:rPr>
        <w:t xml:space="preserve"> </w:t>
      </w:r>
      <w:r w:rsidRPr="00AC4325">
        <w:rPr>
          <w:color w:val="000000"/>
          <w:sz w:val="28"/>
          <w:szCs w:val="28"/>
          <w:lang w:val="uk-UA"/>
        </w:rPr>
        <w:t>уміннями, навичками, їх позитивного ставлення до життєвих реалій, що вивчаються,</w:t>
      </w:r>
      <w:r>
        <w:rPr>
          <w:color w:val="000000"/>
          <w:sz w:val="28"/>
          <w:szCs w:val="28"/>
          <w:lang w:val="uk-UA"/>
        </w:rPr>
        <w:t xml:space="preserve"> </w:t>
      </w:r>
      <w:r w:rsidRPr="00AC4325">
        <w:rPr>
          <w:color w:val="000000"/>
          <w:sz w:val="28"/>
          <w:szCs w:val="28"/>
          <w:lang w:val="uk-UA"/>
        </w:rPr>
        <w:t xml:space="preserve">смаку до науки і дослідницької діяльності. </w:t>
      </w:r>
    </w:p>
    <w:p w14:paraId="750716FF" w14:textId="77777777" w:rsidR="000E0DF9" w:rsidRPr="00AC4325" w:rsidRDefault="000E0DF9" w:rsidP="000E0DF9">
      <w:pPr>
        <w:ind w:firstLine="709"/>
        <w:contextualSpacing/>
        <w:jc w:val="both"/>
        <w:rPr>
          <w:color w:val="000000"/>
          <w:sz w:val="28"/>
          <w:szCs w:val="28"/>
          <w:lang w:val="uk-UA"/>
        </w:rPr>
      </w:pPr>
      <w:r w:rsidRPr="00514F60">
        <w:rPr>
          <w:color w:val="000000"/>
          <w:sz w:val="28"/>
          <w:szCs w:val="28"/>
          <w:u w:val="single"/>
          <w:lang w:val="uk-UA"/>
        </w:rPr>
        <w:t>Доцільність і необхідність лекції</w:t>
      </w:r>
      <w:r w:rsidRPr="00AC4325">
        <w:rPr>
          <w:color w:val="000000"/>
          <w:sz w:val="28"/>
          <w:szCs w:val="28"/>
          <w:lang w:val="uk-UA"/>
        </w:rPr>
        <w:t xml:space="preserve"> як важливої форми організації</w:t>
      </w:r>
      <w:r>
        <w:rPr>
          <w:color w:val="000000"/>
          <w:sz w:val="28"/>
          <w:szCs w:val="28"/>
          <w:lang w:val="uk-UA"/>
        </w:rPr>
        <w:t xml:space="preserve"> </w:t>
      </w:r>
      <w:r w:rsidRPr="00AC4325">
        <w:rPr>
          <w:color w:val="000000"/>
          <w:sz w:val="28"/>
          <w:szCs w:val="28"/>
          <w:lang w:val="uk-UA"/>
        </w:rPr>
        <w:t>навчального процесу у закладах вищої освіти зумовлена такими причинами:</w:t>
      </w:r>
    </w:p>
    <w:p w14:paraId="2C0A3D28"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лекція в окремих випадках є основним джерелом наукової, навчальної інформації</w:t>
      </w:r>
      <w:r>
        <w:rPr>
          <w:color w:val="000000"/>
          <w:sz w:val="28"/>
          <w:szCs w:val="28"/>
          <w:lang w:val="uk-UA"/>
        </w:rPr>
        <w:t xml:space="preserve"> </w:t>
      </w:r>
      <w:r w:rsidRPr="00AC4325">
        <w:rPr>
          <w:color w:val="000000"/>
          <w:sz w:val="28"/>
          <w:szCs w:val="28"/>
          <w:lang w:val="uk-UA"/>
        </w:rPr>
        <w:t>у зв'язку з відсутністю необхідних підручників і посібників;</w:t>
      </w:r>
    </w:p>
    <w:p w14:paraId="1FD8FF93"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викладач повідомляє сучасну наукову інформацію, результати останніх</w:t>
      </w:r>
      <w:r>
        <w:rPr>
          <w:color w:val="000000"/>
          <w:sz w:val="28"/>
          <w:szCs w:val="28"/>
          <w:lang w:val="uk-UA"/>
        </w:rPr>
        <w:t xml:space="preserve"> </w:t>
      </w:r>
      <w:r w:rsidRPr="00AC4325">
        <w:rPr>
          <w:color w:val="000000"/>
          <w:sz w:val="28"/>
          <w:szCs w:val="28"/>
          <w:lang w:val="uk-UA"/>
        </w:rPr>
        <w:t>досліджень, що не знайшли висвітлення у підручниках і посібниках;</w:t>
      </w:r>
    </w:p>
    <w:p w14:paraId="62D16E49"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у змісті лекції викладач має змогу використати результати власних</w:t>
      </w:r>
      <w:r>
        <w:rPr>
          <w:color w:val="000000"/>
          <w:sz w:val="28"/>
          <w:szCs w:val="28"/>
          <w:lang w:val="uk-UA"/>
        </w:rPr>
        <w:t xml:space="preserve"> </w:t>
      </w:r>
      <w:r w:rsidRPr="00AC4325">
        <w:rPr>
          <w:color w:val="000000"/>
          <w:sz w:val="28"/>
          <w:szCs w:val="28"/>
          <w:lang w:val="uk-UA"/>
        </w:rPr>
        <w:t>спостережень, досліджень, а також і своїх колег;</w:t>
      </w:r>
    </w:p>
    <w:p w14:paraId="1780D61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існують різноманітні наукові концепції, підходи до трактування сутності явищ,</w:t>
      </w:r>
      <w:r>
        <w:rPr>
          <w:color w:val="000000"/>
          <w:sz w:val="28"/>
          <w:szCs w:val="28"/>
          <w:lang w:val="uk-UA"/>
        </w:rPr>
        <w:t xml:space="preserve"> </w:t>
      </w:r>
      <w:r w:rsidRPr="00AC4325">
        <w:rPr>
          <w:color w:val="000000"/>
          <w:sz w:val="28"/>
          <w:szCs w:val="28"/>
          <w:lang w:val="uk-UA"/>
        </w:rPr>
        <w:t>понять, що можуть бути доступно і стисло висвітлені викладачем;</w:t>
      </w:r>
    </w:p>
    <w:p w14:paraId="44A1F59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xml:space="preserve">• деякі факти, теорії, концепції неоднозначно, </w:t>
      </w:r>
      <w:proofErr w:type="spellStart"/>
      <w:r w:rsidRPr="00AC4325">
        <w:rPr>
          <w:color w:val="000000"/>
          <w:sz w:val="28"/>
          <w:szCs w:val="28"/>
          <w:lang w:val="uk-UA"/>
        </w:rPr>
        <w:t>суперечливо</w:t>
      </w:r>
      <w:proofErr w:type="spellEnd"/>
      <w:r w:rsidRPr="00AC4325">
        <w:rPr>
          <w:color w:val="000000"/>
          <w:sz w:val="28"/>
          <w:szCs w:val="28"/>
          <w:lang w:val="uk-UA"/>
        </w:rPr>
        <w:t xml:space="preserve"> або складно</w:t>
      </w:r>
      <w:r>
        <w:rPr>
          <w:color w:val="000000"/>
          <w:sz w:val="28"/>
          <w:szCs w:val="28"/>
          <w:lang w:val="uk-UA"/>
        </w:rPr>
        <w:t xml:space="preserve"> </w:t>
      </w:r>
      <w:r w:rsidRPr="00AC4325">
        <w:rPr>
          <w:color w:val="000000"/>
          <w:sz w:val="28"/>
          <w:szCs w:val="28"/>
          <w:lang w:val="uk-UA"/>
        </w:rPr>
        <w:t>обґрунтовуються в науковій літературі і потребують дохідливого пояснення</w:t>
      </w:r>
      <w:r>
        <w:rPr>
          <w:color w:val="000000"/>
          <w:sz w:val="28"/>
          <w:szCs w:val="28"/>
          <w:lang w:val="uk-UA"/>
        </w:rPr>
        <w:t xml:space="preserve"> </w:t>
      </w:r>
      <w:r w:rsidRPr="00AC4325">
        <w:rPr>
          <w:color w:val="000000"/>
          <w:sz w:val="28"/>
          <w:szCs w:val="28"/>
          <w:lang w:val="uk-UA"/>
        </w:rPr>
        <w:t>лектором;</w:t>
      </w:r>
    </w:p>
    <w:p w14:paraId="1457756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під час лекції викладач має змогу здійснювати вплив на формування ціннісних</w:t>
      </w:r>
      <w:r>
        <w:rPr>
          <w:color w:val="000000"/>
          <w:sz w:val="28"/>
          <w:szCs w:val="28"/>
          <w:lang w:val="uk-UA"/>
        </w:rPr>
        <w:t xml:space="preserve"> </w:t>
      </w:r>
      <w:r w:rsidRPr="00AC4325">
        <w:rPr>
          <w:color w:val="000000"/>
          <w:sz w:val="28"/>
          <w:szCs w:val="28"/>
          <w:lang w:val="uk-UA"/>
        </w:rPr>
        <w:t>орієнтацій студентів, розкривати у змісті не лише наукові поняття, положення,</w:t>
      </w:r>
      <w:r>
        <w:rPr>
          <w:color w:val="000000"/>
          <w:sz w:val="28"/>
          <w:szCs w:val="28"/>
          <w:lang w:val="uk-UA"/>
        </w:rPr>
        <w:t xml:space="preserve"> </w:t>
      </w:r>
      <w:r w:rsidRPr="00AC4325">
        <w:rPr>
          <w:color w:val="000000"/>
          <w:sz w:val="28"/>
          <w:szCs w:val="28"/>
          <w:lang w:val="uk-UA"/>
        </w:rPr>
        <w:t>але й світоглядні, моральні, етичні ідеї та норми.</w:t>
      </w:r>
    </w:p>
    <w:p w14:paraId="7A3FB832"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Л</w:t>
      </w:r>
      <w:r w:rsidRPr="005A020C">
        <w:rPr>
          <w:color w:val="000000"/>
          <w:sz w:val="28"/>
          <w:szCs w:val="28"/>
          <w:lang w:val="uk-UA"/>
        </w:rPr>
        <w:t>екція – це</w:t>
      </w:r>
      <w:r>
        <w:rPr>
          <w:color w:val="000000"/>
          <w:sz w:val="28"/>
          <w:szCs w:val="28"/>
          <w:lang w:val="uk-UA"/>
        </w:rPr>
        <w:t xml:space="preserve"> одна із </w:t>
      </w:r>
      <w:r w:rsidRPr="00B96693">
        <w:rPr>
          <w:color w:val="000000"/>
          <w:sz w:val="28"/>
          <w:szCs w:val="28"/>
          <w:lang w:val="uk-UA"/>
        </w:rPr>
        <w:t>основн</w:t>
      </w:r>
      <w:r>
        <w:rPr>
          <w:color w:val="000000"/>
          <w:sz w:val="28"/>
          <w:szCs w:val="28"/>
          <w:lang w:val="uk-UA"/>
        </w:rPr>
        <w:t>их</w:t>
      </w:r>
      <w:r w:rsidRPr="00B96693">
        <w:rPr>
          <w:color w:val="000000"/>
          <w:sz w:val="28"/>
          <w:szCs w:val="28"/>
          <w:lang w:val="uk-UA"/>
        </w:rPr>
        <w:t xml:space="preserve"> форм проведення</w:t>
      </w:r>
      <w:r>
        <w:rPr>
          <w:color w:val="000000"/>
          <w:sz w:val="28"/>
          <w:szCs w:val="28"/>
          <w:lang w:val="uk-UA"/>
        </w:rPr>
        <w:t xml:space="preserve"> </w:t>
      </w:r>
      <w:r w:rsidRPr="00B96693">
        <w:rPr>
          <w:color w:val="000000"/>
          <w:sz w:val="28"/>
          <w:szCs w:val="28"/>
          <w:lang w:val="uk-UA"/>
        </w:rPr>
        <w:t>навчальних занять</w:t>
      </w:r>
      <w:r>
        <w:rPr>
          <w:color w:val="000000"/>
          <w:sz w:val="28"/>
          <w:szCs w:val="28"/>
          <w:lang w:val="uk-UA"/>
        </w:rPr>
        <w:t xml:space="preserve"> у ЗВО, яка </w:t>
      </w:r>
      <w:r w:rsidRPr="00B96693">
        <w:rPr>
          <w:color w:val="000000"/>
          <w:sz w:val="28"/>
          <w:szCs w:val="28"/>
          <w:lang w:val="uk-UA"/>
        </w:rPr>
        <w:t>призначен</w:t>
      </w:r>
      <w:r>
        <w:rPr>
          <w:color w:val="000000"/>
          <w:sz w:val="28"/>
          <w:szCs w:val="28"/>
          <w:lang w:val="uk-UA"/>
        </w:rPr>
        <w:t>а</w:t>
      </w:r>
      <w:r w:rsidRPr="00B96693">
        <w:rPr>
          <w:color w:val="000000"/>
          <w:sz w:val="28"/>
          <w:szCs w:val="28"/>
          <w:lang w:val="uk-UA"/>
        </w:rPr>
        <w:t xml:space="preserve"> для </w:t>
      </w:r>
      <w:r>
        <w:rPr>
          <w:color w:val="000000"/>
          <w:sz w:val="28"/>
          <w:szCs w:val="28"/>
          <w:lang w:val="uk-UA"/>
        </w:rPr>
        <w:t>усного викладу дидактично структурованого</w:t>
      </w:r>
      <w:r w:rsidRPr="005A020C">
        <w:rPr>
          <w:color w:val="000000"/>
          <w:sz w:val="28"/>
          <w:szCs w:val="28"/>
          <w:lang w:val="uk-UA"/>
        </w:rPr>
        <w:t xml:space="preserve">, </w:t>
      </w:r>
      <w:proofErr w:type="spellStart"/>
      <w:r w:rsidRPr="005A020C">
        <w:rPr>
          <w:color w:val="000000"/>
          <w:sz w:val="28"/>
          <w:szCs w:val="28"/>
          <w:lang w:val="uk-UA"/>
        </w:rPr>
        <w:t>логічно</w:t>
      </w:r>
      <w:proofErr w:type="spellEnd"/>
      <w:r w:rsidRPr="005A020C">
        <w:rPr>
          <w:color w:val="000000"/>
          <w:sz w:val="28"/>
          <w:szCs w:val="28"/>
          <w:lang w:val="uk-UA"/>
        </w:rPr>
        <w:t xml:space="preserve"> обґрунтован</w:t>
      </w:r>
      <w:r>
        <w:rPr>
          <w:color w:val="000000"/>
          <w:sz w:val="28"/>
          <w:szCs w:val="28"/>
          <w:lang w:val="uk-UA"/>
        </w:rPr>
        <w:t>ого</w:t>
      </w:r>
      <w:r w:rsidRPr="005A020C">
        <w:rPr>
          <w:color w:val="000000"/>
          <w:sz w:val="28"/>
          <w:szCs w:val="28"/>
          <w:lang w:val="uk-UA"/>
        </w:rPr>
        <w:t xml:space="preserve"> і систематизован</w:t>
      </w:r>
      <w:r>
        <w:rPr>
          <w:color w:val="000000"/>
          <w:sz w:val="28"/>
          <w:szCs w:val="28"/>
          <w:lang w:val="uk-UA"/>
        </w:rPr>
        <w:t>ого</w:t>
      </w:r>
      <w:r w:rsidRPr="005A020C">
        <w:rPr>
          <w:color w:val="000000"/>
          <w:sz w:val="28"/>
          <w:szCs w:val="28"/>
          <w:lang w:val="uk-UA"/>
        </w:rPr>
        <w:t xml:space="preserve"> </w:t>
      </w:r>
      <w:r w:rsidRPr="00B96693">
        <w:rPr>
          <w:color w:val="000000"/>
          <w:sz w:val="28"/>
          <w:szCs w:val="28"/>
          <w:lang w:val="uk-UA"/>
        </w:rPr>
        <w:t xml:space="preserve">теоретичного матеріалу, </w:t>
      </w:r>
      <w:r w:rsidRPr="005A020C">
        <w:rPr>
          <w:color w:val="000000"/>
          <w:sz w:val="28"/>
          <w:szCs w:val="28"/>
          <w:lang w:val="uk-UA"/>
        </w:rPr>
        <w:t>ілюстрован</w:t>
      </w:r>
      <w:r>
        <w:rPr>
          <w:color w:val="000000"/>
          <w:sz w:val="28"/>
          <w:szCs w:val="28"/>
          <w:lang w:val="uk-UA"/>
        </w:rPr>
        <w:t>ого</w:t>
      </w:r>
      <w:r w:rsidRPr="005A020C">
        <w:rPr>
          <w:color w:val="000000"/>
          <w:sz w:val="28"/>
          <w:szCs w:val="28"/>
          <w:lang w:val="uk-UA"/>
        </w:rPr>
        <w:t xml:space="preserve"> при</w:t>
      </w:r>
      <w:r>
        <w:rPr>
          <w:color w:val="000000"/>
          <w:sz w:val="28"/>
          <w:szCs w:val="28"/>
          <w:lang w:val="uk-UA"/>
        </w:rPr>
        <w:t xml:space="preserve"> </w:t>
      </w:r>
      <w:r w:rsidRPr="005A020C">
        <w:rPr>
          <w:color w:val="000000"/>
          <w:sz w:val="28"/>
          <w:szCs w:val="28"/>
          <w:lang w:val="uk-UA"/>
        </w:rPr>
        <w:t>необхідності</w:t>
      </w:r>
      <w:r>
        <w:rPr>
          <w:color w:val="000000"/>
          <w:sz w:val="28"/>
          <w:szCs w:val="28"/>
          <w:lang w:val="uk-UA"/>
        </w:rPr>
        <w:t xml:space="preserve"> відповідними</w:t>
      </w:r>
      <w:r w:rsidRPr="005A020C">
        <w:rPr>
          <w:color w:val="000000"/>
          <w:sz w:val="28"/>
          <w:szCs w:val="28"/>
          <w:lang w:val="uk-UA"/>
        </w:rPr>
        <w:t xml:space="preserve"> засобами наочності та демонстрацією дослідів.</w:t>
      </w:r>
    </w:p>
    <w:p w14:paraId="798A56D0"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Лекція покликана формувати у студентів основи знань з певної наукової</w:t>
      </w:r>
      <w:r>
        <w:rPr>
          <w:color w:val="000000"/>
          <w:sz w:val="28"/>
          <w:szCs w:val="28"/>
          <w:lang w:val="uk-UA"/>
        </w:rPr>
        <w:t xml:space="preserve"> </w:t>
      </w:r>
      <w:r w:rsidRPr="005A020C">
        <w:rPr>
          <w:color w:val="000000"/>
          <w:sz w:val="28"/>
          <w:szCs w:val="28"/>
          <w:lang w:val="uk-UA"/>
        </w:rPr>
        <w:t>галузі, а також визначити напрям, основний зміст і характер усіх інших видів</w:t>
      </w:r>
      <w:r>
        <w:rPr>
          <w:color w:val="000000"/>
          <w:sz w:val="28"/>
          <w:szCs w:val="28"/>
          <w:lang w:val="uk-UA"/>
        </w:rPr>
        <w:t xml:space="preserve"> </w:t>
      </w:r>
      <w:r w:rsidRPr="005A020C">
        <w:rPr>
          <w:color w:val="000000"/>
          <w:sz w:val="28"/>
          <w:szCs w:val="28"/>
          <w:lang w:val="uk-UA"/>
        </w:rPr>
        <w:t>навчальних занять та самостійної роботи студентів з відповідної навчальної</w:t>
      </w:r>
      <w:r>
        <w:rPr>
          <w:color w:val="000000"/>
          <w:sz w:val="28"/>
          <w:szCs w:val="28"/>
          <w:lang w:val="uk-UA"/>
        </w:rPr>
        <w:t xml:space="preserve"> </w:t>
      </w:r>
      <w:r w:rsidRPr="005A020C">
        <w:rPr>
          <w:color w:val="000000"/>
          <w:sz w:val="28"/>
          <w:szCs w:val="28"/>
          <w:lang w:val="uk-UA"/>
        </w:rPr>
        <w:t>дисципліни.</w:t>
      </w:r>
    </w:p>
    <w:p w14:paraId="4B31651E"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В змісті л</w:t>
      </w:r>
      <w:r w:rsidRPr="005A020C">
        <w:rPr>
          <w:color w:val="000000"/>
          <w:sz w:val="28"/>
          <w:szCs w:val="28"/>
          <w:lang w:val="uk-UA"/>
        </w:rPr>
        <w:t>екці</w:t>
      </w:r>
      <w:r>
        <w:rPr>
          <w:color w:val="000000"/>
          <w:sz w:val="28"/>
          <w:szCs w:val="28"/>
          <w:lang w:val="uk-UA"/>
        </w:rPr>
        <w:t>ї</w:t>
      </w:r>
      <w:r w:rsidRPr="005A020C">
        <w:rPr>
          <w:color w:val="000000"/>
          <w:sz w:val="28"/>
          <w:szCs w:val="28"/>
          <w:lang w:val="uk-UA"/>
        </w:rPr>
        <w:t xml:space="preserve"> має бути упорядкована системна інформація, новітні</w:t>
      </w:r>
      <w:r>
        <w:rPr>
          <w:color w:val="000000"/>
          <w:sz w:val="28"/>
          <w:szCs w:val="28"/>
          <w:lang w:val="uk-UA"/>
        </w:rPr>
        <w:t xml:space="preserve"> </w:t>
      </w:r>
      <w:r w:rsidRPr="005A020C">
        <w:rPr>
          <w:color w:val="000000"/>
          <w:sz w:val="28"/>
          <w:szCs w:val="28"/>
          <w:lang w:val="uk-UA"/>
        </w:rPr>
        <w:t>факти, події, проблемні питання.</w:t>
      </w:r>
    </w:p>
    <w:p w14:paraId="41011DF8"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Види</w:t>
      </w:r>
      <w:r w:rsidRPr="005A020C">
        <w:rPr>
          <w:color w:val="000000"/>
          <w:sz w:val="28"/>
          <w:szCs w:val="28"/>
          <w:lang w:val="uk-UA"/>
        </w:rPr>
        <w:t xml:space="preserve"> лекці</w:t>
      </w:r>
      <w:r>
        <w:rPr>
          <w:color w:val="000000"/>
          <w:sz w:val="28"/>
          <w:szCs w:val="28"/>
          <w:lang w:val="uk-UA"/>
        </w:rPr>
        <w:t>й</w:t>
      </w:r>
      <w:r w:rsidRPr="005A020C">
        <w:rPr>
          <w:color w:val="000000"/>
          <w:sz w:val="28"/>
          <w:szCs w:val="28"/>
          <w:lang w:val="uk-UA"/>
        </w:rPr>
        <w:t>:</w:t>
      </w:r>
    </w:p>
    <w:p w14:paraId="62E7866A"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 з</w:t>
      </w:r>
      <w:r w:rsidRPr="005A020C">
        <w:rPr>
          <w:color w:val="000000"/>
          <w:sz w:val="28"/>
          <w:szCs w:val="28"/>
          <w:lang w:val="uk-UA"/>
        </w:rPr>
        <w:t>а метою:  вступна</w:t>
      </w:r>
      <w:r>
        <w:rPr>
          <w:color w:val="000000"/>
          <w:sz w:val="28"/>
          <w:szCs w:val="28"/>
          <w:lang w:val="uk-UA"/>
        </w:rPr>
        <w:t>,</w:t>
      </w:r>
      <w:r w:rsidRPr="005A020C">
        <w:rPr>
          <w:color w:val="000000"/>
          <w:sz w:val="28"/>
          <w:szCs w:val="28"/>
          <w:lang w:val="uk-UA"/>
        </w:rPr>
        <w:t xml:space="preserve"> настанов</w:t>
      </w:r>
      <w:r>
        <w:rPr>
          <w:color w:val="000000"/>
          <w:sz w:val="28"/>
          <w:szCs w:val="28"/>
          <w:lang w:val="uk-UA"/>
        </w:rPr>
        <w:t>н</w:t>
      </w:r>
      <w:r w:rsidRPr="005A020C">
        <w:rPr>
          <w:color w:val="000000"/>
          <w:sz w:val="28"/>
          <w:szCs w:val="28"/>
          <w:lang w:val="uk-UA"/>
        </w:rPr>
        <w:t>а</w:t>
      </w:r>
      <w:r>
        <w:rPr>
          <w:color w:val="000000"/>
          <w:sz w:val="28"/>
          <w:szCs w:val="28"/>
          <w:lang w:val="uk-UA"/>
        </w:rPr>
        <w:t>, підсумкова (</w:t>
      </w:r>
      <w:r w:rsidRPr="005A020C">
        <w:rPr>
          <w:color w:val="000000"/>
          <w:sz w:val="28"/>
          <w:szCs w:val="28"/>
          <w:lang w:val="uk-UA"/>
        </w:rPr>
        <w:t>узагальнююча</w:t>
      </w:r>
      <w:r>
        <w:rPr>
          <w:color w:val="000000"/>
          <w:sz w:val="28"/>
          <w:szCs w:val="28"/>
          <w:lang w:val="uk-UA"/>
        </w:rPr>
        <w:t>)</w:t>
      </w:r>
      <w:r w:rsidRPr="005A020C">
        <w:rPr>
          <w:color w:val="000000"/>
          <w:sz w:val="28"/>
          <w:szCs w:val="28"/>
          <w:lang w:val="uk-UA"/>
        </w:rPr>
        <w:t>;</w:t>
      </w:r>
    </w:p>
    <w:p w14:paraId="671C69BF"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 з</w:t>
      </w:r>
      <w:r w:rsidRPr="005A020C">
        <w:rPr>
          <w:color w:val="000000"/>
          <w:sz w:val="28"/>
          <w:szCs w:val="28"/>
          <w:lang w:val="uk-UA"/>
        </w:rPr>
        <w:t>а змістом:  інформаційна</w:t>
      </w:r>
      <w:r>
        <w:rPr>
          <w:color w:val="000000"/>
          <w:sz w:val="28"/>
          <w:szCs w:val="28"/>
          <w:lang w:val="uk-UA"/>
        </w:rPr>
        <w:t>,</w:t>
      </w:r>
      <w:r w:rsidRPr="005A020C">
        <w:rPr>
          <w:color w:val="000000"/>
          <w:sz w:val="28"/>
          <w:szCs w:val="28"/>
          <w:lang w:val="uk-UA"/>
        </w:rPr>
        <w:t xml:space="preserve"> оглядова</w:t>
      </w:r>
      <w:r>
        <w:rPr>
          <w:color w:val="000000"/>
          <w:sz w:val="28"/>
          <w:szCs w:val="28"/>
          <w:lang w:val="uk-UA"/>
        </w:rPr>
        <w:t>,</w:t>
      </w:r>
      <w:r w:rsidRPr="005A020C">
        <w:rPr>
          <w:color w:val="000000"/>
          <w:sz w:val="28"/>
          <w:szCs w:val="28"/>
          <w:lang w:val="uk-UA"/>
        </w:rPr>
        <w:t xml:space="preserve"> авторська;</w:t>
      </w:r>
    </w:p>
    <w:p w14:paraId="4811AB0A" w14:textId="77777777" w:rsidR="000E0DF9" w:rsidRDefault="000E0DF9" w:rsidP="000E0DF9">
      <w:pPr>
        <w:ind w:firstLine="709"/>
        <w:contextualSpacing/>
        <w:jc w:val="both"/>
        <w:rPr>
          <w:color w:val="000000"/>
          <w:sz w:val="28"/>
          <w:szCs w:val="28"/>
          <w:lang w:val="uk-UA"/>
        </w:rPr>
      </w:pPr>
      <w:r>
        <w:rPr>
          <w:color w:val="000000"/>
          <w:sz w:val="28"/>
          <w:szCs w:val="28"/>
          <w:lang w:val="uk-UA"/>
        </w:rPr>
        <w:t>- з</w:t>
      </w:r>
      <w:r w:rsidRPr="005A020C">
        <w:rPr>
          <w:color w:val="000000"/>
          <w:sz w:val="28"/>
          <w:szCs w:val="28"/>
          <w:lang w:val="uk-UA"/>
        </w:rPr>
        <w:t xml:space="preserve">а </w:t>
      </w:r>
      <w:r>
        <w:rPr>
          <w:color w:val="000000"/>
          <w:sz w:val="28"/>
          <w:szCs w:val="28"/>
          <w:lang w:val="uk-UA"/>
        </w:rPr>
        <w:t xml:space="preserve">провідним </w:t>
      </w:r>
      <w:r w:rsidRPr="005A020C">
        <w:rPr>
          <w:color w:val="000000"/>
          <w:sz w:val="28"/>
          <w:szCs w:val="28"/>
          <w:lang w:val="uk-UA"/>
        </w:rPr>
        <w:t>методом: репродуктивна</w:t>
      </w:r>
      <w:r>
        <w:rPr>
          <w:color w:val="000000"/>
          <w:sz w:val="28"/>
          <w:szCs w:val="28"/>
          <w:lang w:val="uk-UA"/>
        </w:rPr>
        <w:t>,</w:t>
      </w:r>
      <w:r w:rsidRPr="005A020C">
        <w:rPr>
          <w:color w:val="000000"/>
          <w:sz w:val="28"/>
          <w:szCs w:val="28"/>
          <w:lang w:val="uk-UA"/>
        </w:rPr>
        <w:t xml:space="preserve"> </w:t>
      </w:r>
      <w:r>
        <w:rPr>
          <w:color w:val="000000"/>
          <w:sz w:val="28"/>
          <w:szCs w:val="28"/>
          <w:lang w:val="uk-UA"/>
        </w:rPr>
        <w:t>систематизуючи,</w:t>
      </w:r>
      <w:r w:rsidRPr="005A020C">
        <w:rPr>
          <w:color w:val="000000"/>
          <w:sz w:val="28"/>
          <w:szCs w:val="28"/>
          <w:lang w:val="uk-UA"/>
        </w:rPr>
        <w:t xml:space="preserve"> проблемна</w:t>
      </w:r>
      <w:r>
        <w:rPr>
          <w:color w:val="000000"/>
          <w:sz w:val="28"/>
          <w:szCs w:val="28"/>
          <w:lang w:val="uk-UA"/>
        </w:rPr>
        <w:t>.</w:t>
      </w:r>
    </w:p>
    <w:p w14:paraId="68DB72A0" w14:textId="77777777" w:rsidR="000E0DF9" w:rsidRDefault="000E0DF9" w:rsidP="000E0DF9">
      <w:pPr>
        <w:ind w:firstLine="709"/>
        <w:contextualSpacing/>
        <w:jc w:val="both"/>
        <w:rPr>
          <w:i/>
          <w:color w:val="000000"/>
          <w:sz w:val="28"/>
          <w:szCs w:val="28"/>
          <w:lang w:val="uk-UA"/>
        </w:rPr>
      </w:pPr>
    </w:p>
    <w:p w14:paraId="45C955B7" w14:textId="77777777" w:rsidR="000E0DF9" w:rsidRDefault="000E0DF9" w:rsidP="000E0DF9">
      <w:pPr>
        <w:ind w:firstLine="709"/>
        <w:contextualSpacing/>
        <w:jc w:val="both"/>
        <w:rPr>
          <w:color w:val="000000"/>
          <w:sz w:val="28"/>
          <w:szCs w:val="28"/>
          <w:lang w:val="uk-UA"/>
        </w:rPr>
      </w:pPr>
      <w:r>
        <w:rPr>
          <w:i/>
          <w:color w:val="000000"/>
          <w:sz w:val="28"/>
          <w:szCs w:val="28"/>
          <w:lang w:val="uk-UA"/>
        </w:rPr>
        <w:t>В</w:t>
      </w:r>
      <w:r w:rsidRPr="00E31DB7">
        <w:rPr>
          <w:i/>
          <w:color w:val="000000"/>
          <w:sz w:val="28"/>
          <w:szCs w:val="28"/>
          <w:lang w:val="uk-UA"/>
        </w:rPr>
        <w:t>ступна лекція</w:t>
      </w:r>
      <w:r>
        <w:rPr>
          <w:color w:val="000000"/>
          <w:sz w:val="28"/>
          <w:szCs w:val="28"/>
          <w:lang w:val="uk-UA"/>
        </w:rPr>
        <w:t xml:space="preserve"> </w:t>
      </w:r>
      <w:r w:rsidRPr="00E31DB7">
        <w:rPr>
          <w:color w:val="000000"/>
          <w:sz w:val="28"/>
          <w:szCs w:val="28"/>
          <w:lang w:val="uk-UA"/>
        </w:rPr>
        <w:t>– вид лекції</w:t>
      </w:r>
      <w:r>
        <w:rPr>
          <w:color w:val="000000"/>
          <w:sz w:val="28"/>
          <w:szCs w:val="28"/>
          <w:lang w:val="uk-UA"/>
        </w:rPr>
        <w:t xml:space="preserve"> </w:t>
      </w:r>
      <w:r w:rsidRPr="00E31DB7">
        <w:rPr>
          <w:color w:val="000000"/>
          <w:sz w:val="28"/>
          <w:szCs w:val="28"/>
          <w:lang w:val="uk-UA"/>
        </w:rPr>
        <w:t>у вищій школі</w:t>
      </w:r>
      <w:r>
        <w:rPr>
          <w:color w:val="000000"/>
          <w:sz w:val="28"/>
          <w:szCs w:val="28"/>
          <w:lang w:val="uk-UA"/>
        </w:rPr>
        <w:t>, яка</w:t>
      </w:r>
      <w:r w:rsidRPr="00E31DB7">
        <w:rPr>
          <w:color w:val="000000"/>
          <w:sz w:val="28"/>
          <w:szCs w:val="28"/>
          <w:lang w:val="uk-UA"/>
        </w:rPr>
        <w:t xml:space="preserve"> дає перше цілісне уявлення про навчальний предмет і орієнтує</w:t>
      </w:r>
      <w:r>
        <w:rPr>
          <w:color w:val="000000"/>
          <w:sz w:val="28"/>
          <w:szCs w:val="28"/>
          <w:lang w:val="uk-UA"/>
        </w:rPr>
        <w:t xml:space="preserve"> </w:t>
      </w:r>
      <w:r w:rsidRPr="00E31DB7">
        <w:rPr>
          <w:color w:val="000000"/>
          <w:sz w:val="28"/>
          <w:szCs w:val="28"/>
          <w:lang w:val="uk-UA"/>
        </w:rPr>
        <w:t>студента в системі роботи з цього курсу. Лектор ознайомлює студентів з метою і</w:t>
      </w:r>
      <w:r>
        <w:rPr>
          <w:color w:val="000000"/>
          <w:sz w:val="28"/>
          <w:szCs w:val="28"/>
          <w:lang w:val="uk-UA"/>
        </w:rPr>
        <w:t xml:space="preserve"> </w:t>
      </w:r>
      <w:r w:rsidRPr="00E31DB7">
        <w:rPr>
          <w:color w:val="000000"/>
          <w:sz w:val="28"/>
          <w:szCs w:val="28"/>
          <w:lang w:val="uk-UA"/>
        </w:rPr>
        <w:t xml:space="preserve">завданнями курсу, його роллю і місцем у системі навчальних дисциплін </w:t>
      </w:r>
      <w:r>
        <w:rPr>
          <w:color w:val="000000"/>
          <w:sz w:val="28"/>
          <w:szCs w:val="28"/>
          <w:lang w:val="uk-UA"/>
        </w:rPr>
        <w:t>освітньої програми, а також</w:t>
      </w:r>
      <w:r w:rsidRPr="00E31DB7">
        <w:rPr>
          <w:color w:val="000000"/>
          <w:sz w:val="28"/>
          <w:szCs w:val="28"/>
          <w:lang w:val="uk-UA"/>
        </w:rPr>
        <w:t xml:space="preserve"> в</w:t>
      </w:r>
      <w:r>
        <w:rPr>
          <w:color w:val="000000"/>
          <w:sz w:val="28"/>
          <w:szCs w:val="28"/>
          <w:lang w:val="uk-UA"/>
        </w:rPr>
        <w:t xml:space="preserve"> </w:t>
      </w:r>
      <w:r w:rsidRPr="00E31DB7">
        <w:rPr>
          <w:color w:val="000000"/>
          <w:sz w:val="28"/>
          <w:szCs w:val="28"/>
          <w:lang w:val="uk-UA"/>
        </w:rPr>
        <w:t xml:space="preserve">системі </w:t>
      </w:r>
      <w:r>
        <w:rPr>
          <w:color w:val="000000"/>
          <w:sz w:val="28"/>
          <w:szCs w:val="28"/>
          <w:lang w:val="uk-UA"/>
        </w:rPr>
        <w:t xml:space="preserve">професійної </w:t>
      </w:r>
      <w:r w:rsidRPr="00E31DB7">
        <w:rPr>
          <w:color w:val="000000"/>
          <w:sz w:val="28"/>
          <w:szCs w:val="28"/>
          <w:lang w:val="uk-UA"/>
        </w:rPr>
        <w:t>підготовки фахівця</w:t>
      </w:r>
      <w:r>
        <w:rPr>
          <w:color w:val="000000"/>
          <w:sz w:val="28"/>
          <w:szCs w:val="28"/>
          <w:lang w:val="uk-UA"/>
        </w:rPr>
        <w:t>;</w:t>
      </w:r>
      <w:r w:rsidRPr="00E31DB7">
        <w:rPr>
          <w:color w:val="000000"/>
          <w:sz w:val="28"/>
          <w:szCs w:val="28"/>
          <w:lang w:val="uk-UA"/>
        </w:rPr>
        <w:t xml:space="preserve"> </w:t>
      </w:r>
      <w:r>
        <w:rPr>
          <w:color w:val="000000"/>
          <w:sz w:val="28"/>
          <w:szCs w:val="28"/>
          <w:lang w:val="uk-UA"/>
        </w:rPr>
        <w:t>п</w:t>
      </w:r>
      <w:r w:rsidRPr="00E31DB7">
        <w:rPr>
          <w:color w:val="000000"/>
          <w:sz w:val="28"/>
          <w:szCs w:val="28"/>
          <w:lang w:val="uk-UA"/>
        </w:rPr>
        <w:t xml:space="preserve">одає короткий огляд </w:t>
      </w:r>
      <w:r>
        <w:rPr>
          <w:color w:val="000000"/>
          <w:sz w:val="28"/>
          <w:szCs w:val="28"/>
          <w:lang w:val="uk-UA"/>
        </w:rPr>
        <w:t xml:space="preserve">змісту </w:t>
      </w:r>
      <w:r w:rsidRPr="00E31DB7">
        <w:rPr>
          <w:color w:val="000000"/>
          <w:sz w:val="28"/>
          <w:szCs w:val="28"/>
          <w:lang w:val="uk-UA"/>
        </w:rPr>
        <w:t xml:space="preserve">курсу, </w:t>
      </w:r>
      <w:r>
        <w:rPr>
          <w:color w:val="000000"/>
          <w:sz w:val="28"/>
          <w:szCs w:val="28"/>
          <w:lang w:val="uk-UA"/>
        </w:rPr>
        <w:t xml:space="preserve">уточнює </w:t>
      </w:r>
      <w:r w:rsidRPr="00E31DB7">
        <w:rPr>
          <w:color w:val="000000"/>
          <w:sz w:val="28"/>
          <w:szCs w:val="28"/>
          <w:lang w:val="uk-UA"/>
        </w:rPr>
        <w:t>етапи розвитку науки і</w:t>
      </w:r>
      <w:r>
        <w:rPr>
          <w:color w:val="000000"/>
          <w:sz w:val="28"/>
          <w:szCs w:val="28"/>
          <w:lang w:val="uk-UA"/>
        </w:rPr>
        <w:t xml:space="preserve"> </w:t>
      </w:r>
      <w:r w:rsidRPr="00E31DB7">
        <w:rPr>
          <w:color w:val="000000"/>
          <w:sz w:val="28"/>
          <w:szCs w:val="28"/>
          <w:lang w:val="uk-UA"/>
        </w:rPr>
        <w:t xml:space="preserve">практики, досягнення у цій сфері, викладає перспективні </w:t>
      </w:r>
      <w:r w:rsidRPr="00E31DB7">
        <w:rPr>
          <w:color w:val="000000"/>
          <w:sz w:val="28"/>
          <w:szCs w:val="28"/>
          <w:lang w:val="uk-UA"/>
        </w:rPr>
        <w:lastRenderedPageBreak/>
        <w:t>напрями досліджень.</w:t>
      </w:r>
      <w:r>
        <w:rPr>
          <w:color w:val="000000"/>
          <w:sz w:val="28"/>
          <w:szCs w:val="28"/>
          <w:lang w:val="uk-UA"/>
        </w:rPr>
        <w:t xml:space="preserve"> </w:t>
      </w:r>
      <w:r w:rsidRPr="00E31DB7">
        <w:rPr>
          <w:color w:val="000000"/>
          <w:sz w:val="28"/>
          <w:szCs w:val="28"/>
          <w:lang w:val="uk-UA"/>
        </w:rPr>
        <w:t>Лектор відзначає методичні й організаційні особливості роботи в межах курсу,</w:t>
      </w:r>
      <w:r>
        <w:rPr>
          <w:color w:val="000000"/>
          <w:sz w:val="28"/>
          <w:szCs w:val="28"/>
          <w:lang w:val="uk-UA"/>
        </w:rPr>
        <w:t xml:space="preserve"> </w:t>
      </w:r>
      <w:r w:rsidRPr="00E31DB7">
        <w:rPr>
          <w:color w:val="000000"/>
          <w:sz w:val="28"/>
          <w:szCs w:val="28"/>
          <w:lang w:val="uk-UA"/>
        </w:rPr>
        <w:t>подає аналіз навчально-методичної літератури, яку рекомендовано студентам,</w:t>
      </w:r>
      <w:r>
        <w:rPr>
          <w:color w:val="000000"/>
          <w:sz w:val="28"/>
          <w:szCs w:val="28"/>
          <w:lang w:val="uk-UA"/>
        </w:rPr>
        <w:t xml:space="preserve"> </w:t>
      </w:r>
      <w:r w:rsidRPr="00E31DB7">
        <w:rPr>
          <w:color w:val="000000"/>
          <w:sz w:val="28"/>
          <w:szCs w:val="28"/>
          <w:lang w:val="uk-UA"/>
        </w:rPr>
        <w:t>уточнює терміни і форми звітності та рейтингову систему оцінювання</w:t>
      </w:r>
      <w:r>
        <w:rPr>
          <w:color w:val="000000"/>
          <w:sz w:val="28"/>
          <w:szCs w:val="28"/>
          <w:lang w:val="uk-UA"/>
        </w:rPr>
        <w:t>.</w:t>
      </w:r>
    </w:p>
    <w:p w14:paraId="57EA3568" w14:textId="77777777" w:rsidR="000E0DF9" w:rsidRPr="00E31DB7" w:rsidRDefault="000E0DF9" w:rsidP="000E0DF9">
      <w:pPr>
        <w:ind w:firstLine="709"/>
        <w:contextualSpacing/>
        <w:jc w:val="both"/>
        <w:rPr>
          <w:color w:val="000000"/>
          <w:sz w:val="28"/>
          <w:szCs w:val="28"/>
          <w:lang w:val="uk-UA"/>
        </w:rPr>
      </w:pPr>
      <w:r w:rsidRPr="00291AF4">
        <w:rPr>
          <w:i/>
          <w:color w:val="000000"/>
          <w:sz w:val="28"/>
          <w:szCs w:val="28"/>
          <w:lang w:val="uk-UA"/>
        </w:rPr>
        <w:t>Настановна</w:t>
      </w:r>
      <w:r w:rsidRPr="00E31DB7">
        <w:rPr>
          <w:color w:val="000000"/>
          <w:sz w:val="28"/>
          <w:szCs w:val="28"/>
          <w:lang w:val="uk-UA"/>
        </w:rPr>
        <w:t xml:space="preserve"> </w:t>
      </w:r>
      <w:r w:rsidRPr="00E31DB7">
        <w:rPr>
          <w:i/>
          <w:color w:val="000000"/>
          <w:sz w:val="28"/>
          <w:szCs w:val="28"/>
          <w:lang w:val="uk-UA"/>
        </w:rPr>
        <w:t>лекція</w:t>
      </w:r>
      <w:r w:rsidRPr="00E31DB7">
        <w:rPr>
          <w:color w:val="000000"/>
          <w:sz w:val="28"/>
          <w:szCs w:val="28"/>
          <w:lang w:val="uk-UA"/>
        </w:rPr>
        <w:t xml:space="preserve"> – вид лекції у вищій школі, спрямований на розкриття</w:t>
      </w:r>
      <w:r>
        <w:rPr>
          <w:color w:val="000000"/>
          <w:sz w:val="28"/>
          <w:szCs w:val="28"/>
          <w:lang w:val="uk-UA"/>
        </w:rPr>
        <w:t xml:space="preserve"> </w:t>
      </w:r>
      <w:r w:rsidRPr="00E31DB7">
        <w:rPr>
          <w:color w:val="000000"/>
          <w:sz w:val="28"/>
          <w:szCs w:val="28"/>
          <w:lang w:val="uk-UA"/>
        </w:rPr>
        <w:t>підходів, принципів, умов, форм, методів та особливостей діяльності студентів з</w:t>
      </w:r>
      <w:r>
        <w:rPr>
          <w:color w:val="000000"/>
          <w:sz w:val="28"/>
          <w:szCs w:val="28"/>
          <w:lang w:val="uk-UA"/>
        </w:rPr>
        <w:t xml:space="preserve"> </w:t>
      </w:r>
      <w:r w:rsidRPr="00E31DB7">
        <w:rPr>
          <w:color w:val="000000"/>
          <w:sz w:val="28"/>
          <w:szCs w:val="28"/>
          <w:lang w:val="uk-UA"/>
        </w:rPr>
        <w:t>метою оволодіти, насамперед самостійно, сукупністю знань</w:t>
      </w:r>
      <w:r>
        <w:rPr>
          <w:color w:val="000000"/>
          <w:sz w:val="28"/>
          <w:szCs w:val="28"/>
          <w:lang w:val="uk-UA"/>
        </w:rPr>
        <w:t xml:space="preserve"> з певної навчальної дисципліни</w:t>
      </w:r>
      <w:r w:rsidRPr="00E31DB7">
        <w:rPr>
          <w:color w:val="000000"/>
          <w:sz w:val="28"/>
          <w:szCs w:val="28"/>
          <w:lang w:val="uk-UA"/>
        </w:rPr>
        <w:t xml:space="preserve">, </w:t>
      </w:r>
      <w:r>
        <w:rPr>
          <w:color w:val="000000"/>
          <w:sz w:val="28"/>
          <w:szCs w:val="28"/>
          <w:lang w:val="uk-UA"/>
        </w:rPr>
        <w:t xml:space="preserve">а також відповідних </w:t>
      </w:r>
      <w:r w:rsidRPr="00E31DB7">
        <w:rPr>
          <w:color w:val="000000"/>
          <w:sz w:val="28"/>
          <w:szCs w:val="28"/>
          <w:lang w:val="uk-UA"/>
        </w:rPr>
        <w:t>навичок і вмінь.</w:t>
      </w:r>
      <w:r>
        <w:rPr>
          <w:color w:val="000000"/>
          <w:sz w:val="28"/>
          <w:szCs w:val="28"/>
          <w:lang w:val="uk-UA"/>
        </w:rPr>
        <w:t xml:space="preserve"> </w:t>
      </w:r>
      <w:r w:rsidRPr="00E31DB7">
        <w:rPr>
          <w:color w:val="000000"/>
          <w:sz w:val="28"/>
          <w:szCs w:val="28"/>
          <w:lang w:val="uk-UA"/>
        </w:rPr>
        <w:t>Настановні лекції найчастіше проводять із студентами заочної та дистанційної</w:t>
      </w:r>
      <w:r>
        <w:rPr>
          <w:color w:val="000000"/>
          <w:sz w:val="28"/>
          <w:szCs w:val="28"/>
          <w:lang w:val="uk-UA"/>
        </w:rPr>
        <w:t xml:space="preserve"> </w:t>
      </w:r>
      <w:r w:rsidRPr="00E31DB7">
        <w:rPr>
          <w:color w:val="000000"/>
          <w:sz w:val="28"/>
          <w:szCs w:val="28"/>
          <w:lang w:val="uk-UA"/>
        </w:rPr>
        <w:t>форм навчання</w:t>
      </w:r>
      <w:r>
        <w:rPr>
          <w:color w:val="000000"/>
          <w:sz w:val="28"/>
          <w:szCs w:val="28"/>
          <w:lang w:val="uk-UA"/>
        </w:rPr>
        <w:t xml:space="preserve"> з метою їхнього залучення у пізнання особливостей предметного поля дисципліни і орієнтування в її провідних питаннях.</w:t>
      </w:r>
    </w:p>
    <w:p w14:paraId="4F0FAE26" w14:textId="77777777" w:rsidR="000E0DF9" w:rsidRPr="005A020C" w:rsidRDefault="000E0DF9" w:rsidP="000E0DF9">
      <w:pPr>
        <w:ind w:firstLine="709"/>
        <w:contextualSpacing/>
        <w:jc w:val="both"/>
        <w:rPr>
          <w:color w:val="000000"/>
          <w:sz w:val="28"/>
          <w:szCs w:val="28"/>
          <w:lang w:val="uk-UA"/>
        </w:rPr>
      </w:pPr>
      <w:r w:rsidRPr="00291AF4">
        <w:rPr>
          <w:i/>
          <w:color w:val="000000"/>
          <w:sz w:val="28"/>
          <w:szCs w:val="28"/>
          <w:lang w:val="uk-UA"/>
        </w:rPr>
        <w:t xml:space="preserve">Підсумкова </w:t>
      </w:r>
      <w:r w:rsidRPr="00E31DB7">
        <w:rPr>
          <w:i/>
          <w:color w:val="000000"/>
          <w:sz w:val="28"/>
          <w:szCs w:val="28"/>
          <w:lang w:val="uk-UA"/>
        </w:rPr>
        <w:t>лекція</w:t>
      </w:r>
      <w:r w:rsidRPr="00E31DB7">
        <w:rPr>
          <w:color w:val="000000"/>
          <w:sz w:val="28"/>
          <w:szCs w:val="28"/>
          <w:lang w:val="uk-UA"/>
        </w:rPr>
        <w:t xml:space="preserve"> – вид лекції</w:t>
      </w:r>
      <w:r>
        <w:rPr>
          <w:color w:val="000000"/>
          <w:sz w:val="28"/>
          <w:szCs w:val="28"/>
          <w:lang w:val="uk-UA"/>
        </w:rPr>
        <w:t xml:space="preserve"> </w:t>
      </w:r>
      <w:r w:rsidRPr="00E31DB7">
        <w:rPr>
          <w:color w:val="000000"/>
          <w:sz w:val="28"/>
          <w:szCs w:val="28"/>
          <w:lang w:val="uk-UA"/>
        </w:rPr>
        <w:t>у вищій школі, який використовують наприкінці вивчення</w:t>
      </w:r>
      <w:r>
        <w:rPr>
          <w:color w:val="000000"/>
          <w:sz w:val="28"/>
          <w:szCs w:val="28"/>
          <w:lang w:val="uk-UA"/>
        </w:rPr>
        <w:t xml:space="preserve"> </w:t>
      </w:r>
      <w:r w:rsidRPr="00E31DB7">
        <w:rPr>
          <w:color w:val="000000"/>
          <w:sz w:val="28"/>
          <w:szCs w:val="28"/>
          <w:lang w:val="uk-UA"/>
        </w:rPr>
        <w:t>навчальної дисципліни, блоку навчальних дисциплін, курсу тощо з метою</w:t>
      </w:r>
      <w:r>
        <w:rPr>
          <w:color w:val="000000"/>
          <w:sz w:val="28"/>
          <w:szCs w:val="28"/>
          <w:lang w:val="uk-UA"/>
        </w:rPr>
        <w:t xml:space="preserve"> </w:t>
      </w:r>
      <w:r w:rsidRPr="00E31DB7">
        <w:rPr>
          <w:color w:val="000000"/>
          <w:sz w:val="28"/>
          <w:szCs w:val="28"/>
          <w:lang w:val="uk-UA"/>
        </w:rPr>
        <w:t>підбивання підсумків із питань аналізу діяльності студентів; змісту</w:t>
      </w:r>
      <w:r>
        <w:rPr>
          <w:color w:val="000000"/>
          <w:sz w:val="28"/>
          <w:szCs w:val="28"/>
          <w:lang w:val="uk-UA"/>
        </w:rPr>
        <w:t>,</w:t>
      </w:r>
      <w:r w:rsidRPr="00E31DB7">
        <w:rPr>
          <w:color w:val="000000"/>
          <w:sz w:val="28"/>
          <w:szCs w:val="28"/>
          <w:lang w:val="uk-UA"/>
        </w:rPr>
        <w:t xml:space="preserve"> глибини й</w:t>
      </w:r>
      <w:r>
        <w:rPr>
          <w:color w:val="000000"/>
          <w:sz w:val="28"/>
          <w:szCs w:val="28"/>
          <w:lang w:val="uk-UA"/>
        </w:rPr>
        <w:t xml:space="preserve"> </w:t>
      </w:r>
      <w:r w:rsidRPr="00E31DB7">
        <w:rPr>
          <w:color w:val="000000"/>
          <w:sz w:val="28"/>
          <w:szCs w:val="28"/>
          <w:lang w:val="uk-UA"/>
        </w:rPr>
        <w:t>широти здобутих знань, навичок і вмінь, розкриття шляхів їх реалізації в житті;</w:t>
      </w:r>
      <w:r>
        <w:rPr>
          <w:color w:val="000000"/>
          <w:sz w:val="28"/>
          <w:szCs w:val="28"/>
          <w:lang w:val="uk-UA"/>
        </w:rPr>
        <w:t xml:space="preserve"> </w:t>
      </w:r>
      <w:r w:rsidRPr="00E31DB7">
        <w:rPr>
          <w:color w:val="000000"/>
          <w:sz w:val="28"/>
          <w:szCs w:val="28"/>
          <w:lang w:val="uk-UA"/>
        </w:rPr>
        <w:t>висвітлення проблем наукових питань та ін.</w:t>
      </w:r>
    </w:p>
    <w:p w14:paraId="2798B9B4" w14:textId="77777777" w:rsidR="000E0DF9" w:rsidRPr="00E31DB7" w:rsidRDefault="000E0DF9" w:rsidP="000E0DF9">
      <w:pPr>
        <w:ind w:firstLine="709"/>
        <w:contextualSpacing/>
        <w:jc w:val="both"/>
        <w:rPr>
          <w:color w:val="000000"/>
          <w:sz w:val="28"/>
          <w:szCs w:val="28"/>
          <w:lang w:val="uk-UA"/>
        </w:rPr>
      </w:pPr>
      <w:r>
        <w:rPr>
          <w:i/>
          <w:color w:val="000000"/>
          <w:sz w:val="28"/>
          <w:szCs w:val="28"/>
          <w:lang w:val="uk-UA"/>
        </w:rPr>
        <w:t>І</w:t>
      </w:r>
      <w:r w:rsidRPr="00291AF4">
        <w:rPr>
          <w:i/>
          <w:color w:val="000000"/>
          <w:sz w:val="28"/>
          <w:szCs w:val="28"/>
          <w:lang w:val="uk-UA"/>
        </w:rPr>
        <w:t>нформаційна</w:t>
      </w:r>
      <w:r w:rsidRPr="00E31DB7">
        <w:rPr>
          <w:color w:val="000000"/>
          <w:sz w:val="28"/>
          <w:szCs w:val="28"/>
          <w:lang w:val="uk-UA"/>
        </w:rPr>
        <w:t xml:space="preserve"> </w:t>
      </w:r>
      <w:r w:rsidRPr="00E31DB7">
        <w:rPr>
          <w:i/>
          <w:color w:val="000000"/>
          <w:sz w:val="28"/>
          <w:szCs w:val="28"/>
          <w:lang w:val="uk-UA"/>
        </w:rPr>
        <w:t>лекція</w:t>
      </w:r>
      <w:r w:rsidRPr="00E31DB7">
        <w:rPr>
          <w:color w:val="000000"/>
          <w:sz w:val="28"/>
          <w:szCs w:val="28"/>
          <w:lang w:val="uk-UA"/>
        </w:rPr>
        <w:t xml:space="preserve"> – орієнтована на викладення і пояснення студентам</w:t>
      </w:r>
      <w:r>
        <w:rPr>
          <w:color w:val="000000"/>
          <w:sz w:val="28"/>
          <w:szCs w:val="28"/>
          <w:lang w:val="uk-UA"/>
        </w:rPr>
        <w:t xml:space="preserve"> нової </w:t>
      </w:r>
      <w:r w:rsidRPr="00E31DB7">
        <w:rPr>
          <w:color w:val="000000"/>
          <w:sz w:val="28"/>
          <w:szCs w:val="28"/>
          <w:lang w:val="uk-UA"/>
        </w:rPr>
        <w:t>наукової інформації, яку потрібно осмислити й запам’ятати. Це</w:t>
      </w:r>
      <w:r>
        <w:rPr>
          <w:color w:val="000000"/>
          <w:sz w:val="28"/>
          <w:szCs w:val="28"/>
          <w:lang w:val="uk-UA"/>
        </w:rPr>
        <w:t xml:space="preserve"> </w:t>
      </w:r>
      <w:r w:rsidRPr="00E31DB7">
        <w:rPr>
          <w:color w:val="000000"/>
          <w:sz w:val="28"/>
          <w:szCs w:val="28"/>
          <w:lang w:val="uk-UA"/>
        </w:rPr>
        <w:t>найтрадиційніший тип лекцій у практиці вищих навчальних закладів</w:t>
      </w:r>
      <w:r>
        <w:rPr>
          <w:color w:val="000000"/>
          <w:sz w:val="28"/>
          <w:szCs w:val="28"/>
          <w:lang w:val="uk-UA"/>
        </w:rPr>
        <w:t>.</w:t>
      </w:r>
    </w:p>
    <w:p w14:paraId="2918F653" w14:textId="77777777" w:rsidR="000E0DF9" w:rsidRPr="00E31DB7" w:rsidRDefault="000E0DF9" w:rsidP="000E0DF9">
      <w:pPr>
        <w:ind w:firstLine="709"/>
        <w:contextualSpacing/>
        <w:jc w:val="both"/>
        <w:rPr>
          <w:color w:val="000000"/>
          <w:sz w:val="28"/>
          <w:szCs w:val="28"/>
          <w:lang w:val="uk-UA"/>
        </w:rPr>
      </w:pPr>
      <w:r w:rsidRPr="00A76AEF">
        <w:rPr>
          <w:i/>
          <w:color w:val="000000"/>
          <w:sz w:val="28"/>
          <w:szCs w:val="28"/>
          <w:lang w:val="uk-UA"/>
        </w:rPr>
        <w:t>Оглядова</w:t>
      </w:r>
      <w:r w:rsidRPr="00E31DB7">
        <w:rPr>
          <w:color w:val="000000"/>
          <w:sz w:val="28"/>
          <w:szCs w:val="28"/>
          <w:lang w:val="uk-UA"/>
        </w:rPr>
        <w:t xml:space="preserve"> </w:t>
      </w:r>
      <w:r w:rsidRPr="00E31DB7">
        <w:rPr>
          <w:i/>
          <w:color w:val="000000"/>
          <w:sz w:val="28"/>
          <w:szCs w:val="28"/>
          <w:lang w:val="uk-UA"/>
        </w:rPr>
        <w:t>лекція</w:t>
      </w:r>
      <w:r w:rsidRPr="00E31DB7">
        <w:rPr>
          <w:color w:val="000000"/>
          <w:sz w:val="28"/>
          <w:szCs w:val="28"/>
          <w:lang w:val="uk-UA"/>
        </w:rPr>
        <w:t xml:space="preserve"> – характеризується систематизацією наукових знань на</w:t>
      </w:r>
      <w:r>
        <w:rPr>
          <w:color w:val="000000"/>
          <w:sz w:val="28"/>
          <w:szCs w:val="28"/>
          <w:lang w:val="uk-UA"/>
        </w:rPr>
        <w:t xml:space="preserve"> </w:t>
      </w:r>
      <w:r w:rsidRPr="00E31DB7">
        <w:rPr>
          <w:color w:val="000000"/>
          <w:sz w:val="28"/>
          <w:szCs w:val="28"/>
          <w:lang w:val="uk-UA"/>
        </w:rPr>
        <w:t>високому рівні. Зазвичай, стрижень викладених теоретичних положень становить</w:t>
      </w:r>
      <w:r>
        <w:rPr>
          <w:color w:val="000000"/>
          <w:sz w:val="28"/>
          <w:szCs w:val="28"/>
          <w:lang w:val="uk-UA"/>
        </w:rPr>
        <w:t xml:space="preserve"> </w:t>
      </w:r>
      <w:r w:rsidRPr="00E31DB7">
        <w:rPr>
          <w:color w:val="000000"/>
          <w:sz w:val="28"/>
          <w:szCs w:val="28"/>
          <w:lang w:val="uk-UA"/>
        </w:rPr>
        <w:t>науково-понятійна й концептуальна основа всього курсу чи великих його</w:t>
      </w:r>
      <w:r>
        <w:rPr>
          <w:color w:val="000000"/>
          <w:sz w:val="28"/>
          <w:szCs w:val="28"/>
          <w:lang w:val="uk-UA"/>
        </w:rPr>
        <w:t xml:space="preserve"> </w:t>
      </w:r>
      <w:r w:rsidRPr="00E31DB7">
        <w:rPr>
          <w:color w:val="000000"/>
          <w:sz w:val="28"/>
          <w:szCs w:val="28"/>
          <w:lang w:val="uk-UA"/>
        </w:rPr>
        <w:t>розділів</w:t>
      </w:r>
      <w:r>
        <w:rPr>
          <w:color w:val="000000"/>
          <w:sz w:val="28"/>
          <w:szCs w:val="28"/>
          <w:lang w:val="uk-UA"/>
        </w:rPr>
        <w:t>.</w:t>
      </w:r>
    </w:p>
    <w:p w14:paraId="3DAE9004" w14:textId="77777777" w:rsidR="000E0DF9" w:rsidRPr="00E31DB7" w:rsidRDefault="000E0DF9" w:rsidP="000E0DF9">
      <w:pPr>
        <w:ind w:firstLine="709"/>
        <w:contextualSpacing/>
        <w:jc w:val="both"/>
        <w:rPr>
          <w:color w:val="000000"/>
          <w:sz w:val="28"/>
          <w:szCs w:val="28"/>
          <w:lang w:val="uk-UA"/>
        </w:rPr>
      </w:pPr>
      <w:r w:rsidRPr="00A76AEF">
        <w:rPr>
          <w:i/>
          <w:color w:val="000000"/>
          <w:sz w:val="28"/>
          <w:szCs w:val="28"/>
          <w:lang w:val="uk-UA"/>
        </w:rPr>
        <w:t>Проблемна</w:t>
      </w:r>
      <w:r w:rsidRPr="00E31DB7">
        <w:rPr>
          <w:color w:val="000000"/>
          <w:sz w:val="28"/>
          <w:szCs w:val="28"/>
          <w:lang w:val="uk-UA"/>
        </w:rPr>
        <w:t xml:space="preserve"> </w:t>
      </w:r>
      <w:r w:rsidRPr="00E31DB7">
        <w:rPr>
          <w:i/>
          <w:color w:val="000000"/>
          <w:sz w:val="28"/>
          <w:szCs w:val="28"/>
          <w:lang w:val="uk-UA"/>
        </w:rPr>
        <w:t>лекція</w:t>
      </w:r>
      <w:r w:rsidRPr="00E31DB7">
        <w:rPr>
          <w:color w:val="000000"/>
          <w:sz w:val="28"/>
          <w:szCs w:val="28"/>
          <w:lang w:val="uk-UA"/>
        </w:rPr>
        <w:t xml:space="preserve"> – передбачає повідомлення нових знань через </w:t>
      </w:r>
      <w:r>
        <w:rPr>
          <w:color w:val="000000"/>
          <w:sz w:val="28"/>
          <w:szCs w:val="28"/>
          <w:lang w:val="uk-UA"/>
        </w:rPr>
        <w:t xml:space="preserve">актуалізацію </w:t>
      </w:r>
      <w:r w:rsidRPr="00E31DB7">
        <w:rPr>
          <w:color w:val="000000"/>
          <w:sz w:val="28"/>
          <w:szCs w:val="28"/>
          <w:lang w:val="uk-UA"/>
        </w:rPr>
        <w:t>проблемн</w:t>
      </w:r>
      <w:r>
        <w:rPr>
          <w:color w:val="000000"/>
          <w:sz w:val="28"/>
          <w:szCs w:val="28"/>
          <w:lang w:val="uk-UA"/>
        </w:rPr>
        <w:t>о</w:t>
      </w:r>
      <w:r w:rsidRPr="00E31DB7">
        <w:rPr>
          <w:color w:val="000000"/>
          <w:sz w:val="28"/>
          <w:szCs w:val="28"/>
          <w:lang w:val="uk-UA"/>
        </w:rPr>
        <w:t>ст</w:t>
      </w:r>
      <w:r>
        <w:rPr>
          <w:color w:val="000000"/>
          <w:sz w:val="28"/>
          <w:szCs w:val="28"/>
          <w:lang w:val="uk-UA"/>
        </w:rPr>
        <w:t xml:space="preserve">і </w:t>
      </w:r>
      <w:r w:rsidRPr="00E31DB7">
        <w:rPr>
          <w:color w:val="000000"/>
          <w:sz w:val="28"/>
          <w:szCs w:val="28"/>
          <w:lang w:val="uk-UA"/>
        </w:rPr>
        <w:t>питання</w:t>
      </w:r>
      <w:r>
        <w:rPr>
          <w:color w:val="000000"/>
          <w:sz w:val="28"/>
          <w:szCs w:val="28"/>
          <w:lang w:val="uk-UA"/>
        </w:rPr>
        <w:t xml:space="preserve"> чи</w:t>
      </w:r>
      <w:r w:rsidRPr="00E31DB7">
        <w:rPr>
          <w:color w:val="000000"/>
          <w:sz w:val="28"/>
          <w:szCs w:val="28"/>
          <w:lang w:val="uk-UA"/>
        </w:rPr>
        <w:t xml:space="preserve"> завдання</w:t>
      </w:r>
      <w:r>
        <w:rPr>
          <w:color w:val="000000"/>
          <w:sz w:val="28"/>
          <w:szCs w:val="28"/>
          <w:lang w:val="uk-UA"/>
        </w:rPr>
        <w:t>, а також створення</w:t>
      </w:r>
      <w:r w:rsidRPr="00E31DB7">
        <w:rPr>
          <w:color w:val="000000"/>
          <w:sz w:val="28"/>
          <w:szCs w:val="28"/>
          <w:lang w:val="uk-UA"/>
        </w:rPr>
        <w:t xml:space="preserve"> </w:t>
      </w:r>
      <w:r>
        <w:rPr>
          <w:color w:val="000000"/>
          <w:sz w:val="28"/>
          <w:szCs w:val="28"/>
          <w:lang w:val="uk-UA"/>
        </w:rPr>
        <w:t>проблемної</w:t>
      </w:r>
      <w:r w:rsidRPr="00E31DB7">
        <w:rPr>
          <w:color w:val="000000"/>
          <w:sz w:val="28"/>
          <w:szCs w:val="28"/>
          <w:lang w:val="uk-UA"/>
        </w:rPr>
        <w:t xml:space="preserve"> ситуації</w:t>
      </w:r>
      <w:r>
        <w:rPr>
          <w:color w:val="000000"/>
          <w:sz w:val="28"/>
          <w:szCs w:val="28"/>
          <w:lang w:val="uk-UA"/>
        </w:rPr>
        <w:t>, яка не має очевидних і знайомих способів вирішення</w:t>
      </w:r>
      <w:r w:rsidRPr="00E31DB7">
        <w:rPr>
          <w:color w:val="000000"/>
          <w:sz w:val="28"/>
          <w:szCs w:val="28"/>
          <w:lang w:val="uk-UA"/>
        </w:rPr>
        <w:t>. Процес пізнання студентів у співпраці й діалозі з</w:t>
      </w:r>
      <w:r>
        <w:rPr>
          <w:color w:val="000000"/>
          <w:sz w:val="28"/>
          <w:szCs w:val="28"/>
          <w:lang w:val="uk-UA"/>
        </w:rPr>
        <w:t xml:space="preserve"> </w:t>
      </w:r>
      <w:r w:rsidRPr="00E31DB7">
        <w:rPr>
          <w:color w:val="000000"/>
          <w:sz w:val="28"/>
          <w:szCs w:val="28"/>
          <w:lang w:val="uk-UA"/>
        </w:rPr>
        <w:t>викладачем наближається до дослідницької діяльності. Зміст проблеми</w:t>
      </w:r>
      <w:r>
        <w:rPr>
          <w:color w:val="000000"/>
          <w:sz w:val="28"/>
          <w:szCs w:val="28"/>
          <w:lang w:val="uk-UA"/>
        </w:rPr>
        <w:t xml:space="preserve"> </w:t>
      </w:r>
      <w:r w:rsidRPr="00E31DB7">
        <w:rPr>
          <w:color w:val="000000"/>
          <w:sz w:val="28"/>
          <w:szCs w:val="28"/>
          <w:lang w:val="uk-UA"/>
        </w:rPr>
        <w:t xml:space="preserve">розкривають через </w:t>
      </w:r>
      <w:r>
        <w:rPr>
          <w:color w:val="000000"/>
          <w:sz w:val="28"/>
          <w:szCs w:val="28"/>
          <w:lang w:val="uk-UA"/>
        </w:rPr>
        <w:t xml:space="preserve">висунення гіпотез, </w:t>
      </w:r>
      <w:r w:rsidRPr="00E31DB7">
        <w:rPr>
          <w:color w:val="000000"/>
          <w:sz w:val="28"/>
          <w:szCs w:val="28"/>
          <w:lang w:val="uk-UA"/>
        </w:rPr>
        <w:t xml:space="preserve">організацію пошуку </w:t>
      </w:r>
      <w:r>
        <w:rPr>
          <w:color w:val="000000"/>
          <w:sz w:val="28"/>
          <w:szCs w:val="28"/>
          <w:lang w:val="uk-UA"/>
        </w:rPr>
        <w:t xml:space="preserve">способів </w:t>
      </w:r>
      <w:r w:rsidRPr="00E31DB7">
        <w:rPr>
          <w:color w:val="000000"/>
          <w:sz w:val="28"/>
          <w:szCs w:val="28"/>
          <w:lang w:val="uk-UA"/>
        </w:rPr>
        <w:t>її розв’язання</w:t>
      </w:r>
      <w:r>
        <w:rPr>
          <w:color w:val="000000"/>
          <w:sz w:val="28"/>
          <w:szCs w:val="28"/>
          <w:lang w:val="uk-UA"/>
        </w:rPr>
        <w:t>,</w:t>
      </w:r>
      <w:r w:rsidRPr="00E31DB7">
        <w:rPr>
          <w:color w:val="000000"/>
          <w:sz w:val="28"/>
          <w:szCs w:val="28"/>
          <w:lang w:val="uk-UA"/>
        </w:rPr>
        <w:t xml:space="preserve"> аналізу традиційних і сучасних поглядів</w:t>
      </w:r>
      <w:r>
        <w:rPr>
          <w:color w:val="000000"/>
          <w:sz w:val="28"/>
          <w:szCs w:val="28"/>
          <w:lang w:val="uk-UA"/>
        </w:rPr>
        <w:t>, підсумовування здобутих результатів.</w:t>
      </w:r>
    </w:p>
    <w:p w14:paraId="6CD7B654"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Залежно від місця лекції в системі навчання та специфіки задач, що</w:t>
      </w:r>
      <w:r>
        <w:rPr>
          <w:color w:val="000000"/>
          <w:sz w:val="28"/>
          <w:szCs w:val="28"/>
          <w:lang w:val="uk-UA"/>
        </w:rPr>
        <w:t xml:space="preserve"> </w:t>
      </w:r>
      <w:r w:rsidRPr="005A020C">
        <w:rPr>
          <w:color w:val="000000"/>
          <w:sz w:val="28"/>
          <w:szCs w:val="28"/>
          <w:lang w:val="uk-UA"/>
        </w:rPr>
        <w:t xml:space="preserve">вирішуються під час її проведення, в практиці </w:t>
      </w:r>
      <w:r>
        <w:rPr>
          <w:color w:val="000000"/>
          <w:sz w:val="28"/>
          <w:szCs w:val="28"/>
          <w:lang w:val="uk-UA"/>
        </w:rPr>
        <w:t xml:space="preserve">сучасних закладів вищої освіти </w:t>
      </w:r>
      <w:r w:rsidRPr="005A020C">
        <w:rPr>
          <w:color w:val="000000"/>
          <w:sz w:val="28"/>
          <w:szCs w:val="28"/>
          <w:lang w:val="uk-UA"/>
        </w:rPr>
        <w:t>використовуються</w:t>
      </w:r>
      <w:r>
        <w:rPr>
          <w:color w:val="000000"/>
          <w:sz w:val="28"/>
          <w:szCs w:val="28"/>
          <w:lang w:val="uk-UA"/>
        </w:rPr>
        <w:t xml:space="preserve"> </w:t>
      </w:r>
      <w:r w:rsidRPr="005A020C">
        <w:rPr>
          <w:color w:val="000000"/>
          <w:sz w:val="28"/>
          <w:szCs w:val="28"/>
          <w:lang w:val="uk-UA"/>
        </w:rPr>
        <w:t>наступні типи лекцій: лекція-конференція; лекція-діалог; лекція</w:t>
      </w:r>
      <w:r>
        <w:rPr>
          <w:color w:val="000000"/>
          <w:sz w:val="28"/>
          <w:szCs w:val="28"/>
          <w:lang w:val="uk-UA"/>
        </w:rPr>
        <w:t xml:space="preserve"> з елементами </w:t>
      </w:r>
      <w:r w:rsidRPr="005A020C">
        <w:rPr>
          <w:color w:val="000000"/>
          <w:sz w:val="28"/>
          <w:szCs w:val="28"/>
          <w:lang w:val="uk-UA"/>
        </w:rPr>
        <w:t>теоретичного конструювання; лекція-консультація; лекція із</w:t>
      </w:r>
      <w:r>
        <w:rPr>
          <w:color w:val="000000"/>
          <w:sz w:val="28"/>
          <w:szCs w:val="28"/>
          <w:lang w:val="uk-UA"/>
        </w:rPr>
        <w:t xml:space="preserve"> </w:t>
      </w:r>
      <w:r w:rsidRPr="005A020C">
        <w:rPr>
          <w:color w:val="000000"/>
          <w:sz w:val="28"/>
          <w:szCs w:val="28"/>
          <w:lang w:val="uk-UA"/>
        </w:rPr>
        <w:t xml:space="preserve">заздалегідь запланованими помилками; </w:t>
      </w:r>
      <w:r>
        <w:rPr>
          <w:color w:val="000000"/>
          <w:sz w:val="28"/>
          <w:szCs w:val="28"/>
          <w:lang w:val="uk-UA"/>
        </w:rPr>
        <w:t>лекція-удвох,</w:t>
      </w:r>
      <w:r w:rsidRPr="005A020C">
        <w:rPr>
          <w:color w:val="000000"/>
          <w:sz w:val="28"/>
          <w:szCs w:val="28"/>
          <w:lang w:val="uk-UA"/>
        </w:rPr>
        <w:t xml:space="preserve"> інструктивна лекція [6].</w:t>
      </w:r>
    </w:p>
    <w:p w14:paraId="2A7A9C4B" w14:textId="77777777" w:rsidR="000E0DF9" w:rsidRPr="005A020C" w:rsidRDefault="000E0DF9" w:rsidP="000E0DF9">
      <w:pPr>
        <w:ind w:firstLine="709"/>
        <w:contextualSpacing/>
        <w:jc w:val="both"/>
        <w:rPr>
          <w:color w:val="000000"/>
          <w:sz w:val="28"/>
          <w:szCs w:val="28"/>
          <w:lang w:val="uk-UA"/>
        </w:rPr>
      </w:pPr>
      <w:r w:rsidRPr="00495779">
        <w:rPr>
          <w:i/>
          <w:color w:val="000000"/>
          <w:sz w:val="28"/>
          <w:szCs w:val="28"/>
          <w:lang w:val="uk-UA"/>
        </w:rPr>
        <w:t>Лекція-діалог</w:t>
      </w:r>
      <w:r w:rsidRPr="005A020C">
        <w:rPr>
          <w:color w:val="000000"/>
          <w:sz w:val="28"/>
          <w:szCs w:val="28"/>
          <w:lang w:val="uk-UA"/>
        </w:rPr>
        <w:t>. Така лекція проводиться на основі сократівського методу</w:t>
      </w:r>
      <w:r>
        <w:rPr>
          <w:color w:val="000000"/>
          <w:sz w:val="28"/>
          <w:szCs w:val="28"/>
          <w:lang w:val="uk-UA"/>
        </w:rPr>
        <w:t xml:space="preserve"> </w:t>
      </w:r>
      <w:r w:rsidRPr="005A020C">
        <w:rPr>
          <w:color w:val="000000"/>
          <w:sz w:val="28"/>
          <w:szCs w:val="28"/>
          <w:lang w:val="uk-UA"/>
        </w:rPr>
        <w:t>за допомогою прямого діалогу викладача зі студентами. Лекція-діалог, на якій</w:t>
      </w:r>
      <w:r>
        <w:rPr>
          <w:color w:val="000000"/>
          <w:sz w:val="28"/>
          <w:szCs w:val="28"/>
          <w:lang w:val="uk-UA"/>
        </w:rPr>
        <w:t xml:space="preserve"> </w:t>
      </w:r>
      <w:r w:rsidRPr="005A020C">
        <w:rPr>
          <w:color w:val="000000"/>
          <w:sz w:val="28"/>
          <w:szCs w:val="28"/>
          <w:lang w:val="uk-UA"/>
        </w:rPr>
        <w:t>присутнє слово студента, дозволяє уникнути пасивного сприйняття навчальної</w:t>
      </w:r>
      <w:r>
        <w:rPr>
          <w:color w:val="000000"/>
          <w:sz w:val="28"/>
          <w:szCs w:val="28"/>
          <w:lang w:val="uk-UA"/>
        </w:rPr>
        <w:t xml:space="preserve"> </w:t>
      </w:r>
      <w:r w:rsidRPr="005A020C">
        <w:rPr>
          <w:color w:val="000000"/>
          <w:sz w:val="28"/>
          <w:szCs w:val="28"/>
          <w:lang w:val="uk-UA"/>
        </w:rPr>
        <w:t>інформації, спонукає студентів до активних дій.</w:t>
      </w:r>
    </w:p>
    <w:p w14:paraId="3CCAB2C0" w14:textId="77777777" w:rsidR="000E0DF9" w:rsidRPr="005A020C" w:rsidRDefault="000E0DF9" w:rsidP="000E0DF9">
      <w:pPr>
        <w:ind w:firstLine="709"/>
        <w:contextualSpacing/>
        <w:jc w:val="both"/>
        <w:rPr>
          <w:color w:val="000000"/>
          <w:sz w:val="28"/>
          <w:szCs w:val="28"/>
          <w:lang w:val="uk-UA"/>
        </w:rPr>
      </w:pPr>
      <w:r w:rsidRPr="00495779">
        <w:rPr>
          <w:i/>
          <w:color w:val="000000"/>
          <w:sz w:val="28"/>
          <w:szCs w:val="28"/>
          <w:lang w:val="uk-UA"/>
        </w:rPr>
        <w:t>Лекція з елементами теоретичного конструювання</w:t>
      </w:r>
      <w:r w:rsidRPr="005A020C">
        <w:rPr>
          <w:color w:val="000000"/>
          <w:sz w:val="28"/>
          <w:szCs w:val="28"/>
          <w:lang w:val="uk-UA"/>
        </w:rPr>
        <w:t>. Лекції такого виду дають</w:t>
      </w:r>
      <w:r>
        <w:rPr>
          <w:color w:val="000000"/>
          <w:sz w:val="28"/>
          <w:szCs w:val="28"/>
          <w:lang w:val="uk-UA"/>
        </w:rPr>
        <w:t xml:space="preserve"> </w:t>
      </w:r>
      <w:r w:rsidRPr="005A020C">
        <w:rPr>
          <w:color w:val="000000"/>
          <w:sz w:val="28"/>
          <w:szCs w:val="28"/>
          <w:lang w:val="uk-UA"/>
        </w:rPr>
        <w:t>можливість навчити студентів систематизувати та узагальнювати свої освітні</w:t>
      </w:r>
      <w:r>
        <w:rPr>
          <w:color w:val="000000"/>
          <w:sz w:val="28"/>
          <w:szCs w:val="28"/>
          <w:lang w:val="uk-UA"/>
        </w:rPr>
        <w:t xml:space="preserve"> </w:t>
      </w:r>
      <w:r w:rsidRPr="005A020C">
        <w:rPr>
          <w:color w:val="000000"/>
          <w:sz w:val="28"/>
          <w:szCs w:val="28"/>
          <w:lang w:val="uk-UA"/>
        </w:rPr>
        <w:t>результати на теоретичній основі. За теоретичну основу на лекції обираються</w:t>
      </w:r>
      <w:r>
        <w:rPr>
          <w:color w:val="000000"/>
          <w:sz w:val="28"/>
          <w:szCs w:val="28"/>
          <w:lang w:val="uk-UA"/>
        </w:rPr>
        <w:t xml:space="preserve"> </w:t>
      </w:r>
      <w:r w:rsidRPr="005A020C">
        <w:rPr>
          <w:color w:val="000000"/>
          <w:sz w:val="28"/>
          <w:szCs w:val="28"/>
          <w:lang w:val="uk-UA"/>
        </w:rPr>
        <w:t>концепція, принципи, правила, закони, теорії тощо.</w:t>
      </w:r>
    </w:p>
    <w:p w14:paraId="473850DB" w14:textId="77777777" w:rsidR="000E0DF9" w:rsidRPr="005A020C" w:rsidRDefault="000E0DF9" w:rsidP="000E0DF9">
      <w:pPr>
        <w:ind w:firstLine="709"/>
        <w:contextualSpacing/>
        <w:jc w:val="both"/>
        <w:rPr>
          <w:color w:val="000000"/>
          <w:sz w:val="28"/>
          <w:szCs w:val="28"/>
          <w:lang w:val="uk-UA"/>
        </w:rPr>
      </w:pPr>
      <w:r w:rsidRPr="00495779">
        <w:rPr>
          <w:i/>
          <w:color w:val="000000"/>
          <w:sz w:val="28"/>
          <w:szCs w:val="28"/>
          <w:lang w:val="uk-UA"/>
        </w:rPr>
        <w:lastRenderedPageBreak/>
        <w:t>Лекція із заздалегідь запланованими помилками</w:t>
      </w:r>
      <w:r w:rsidRPr="005A020C">
        <w:rPr>
          <w:color w:val="000000"/>
          <w:sz w:val="28"/>
          <w:szCs w:val="28"/>
          <w:lang w:val="uk-UA"/>
        </w:rPr>
        <w:t>, яка розрахована на</w:t>
      </w:r>
      <w:r>
        <w:rPr>
          <w:color w:val="000000"/>
          <w:sz w:val="28"/>
          <w:szCs w:val="28"/>
          <w:lang w:val="uk-UA"/>
        </w:rPr>
        <w:t xml:space="preserve"> </w:t>
      </w:r>
      <w:r w:rsidRPr="005A020C">
        <w:rPr>
          <w:color w:val="000000"/>
          <w:sz w:val="28"/>
          <w:szCs w:val="28"/>
          <w:lang w:val="uk-UA"/>
        </w:rPr>
        <w:t>стимулювання студентів до постійного контролю інформації, що надається</w:t>
      </w:r>
      <w:r>
        <w:rPr>
          <w:color w:val="000000"/>
          <w:sz w:val="28"/>
          <w:szCs w:val="28"/>
          <w:lang w:val="uk-UA"/>
        </w:rPr>
        <w:t xml:space="preserve"> </w:t>
      </w:r>
      <w:r w:rsidRPr="005A020C">
        <w:rPr>
          <w:color w:val="000000"/>
          <w:sz w:val="28"/>
          <w:szCs w:val="28"/>
          <w:lang w:val="uk-UA"/>
        </w:rPr>
        <w:t>(пошук помилки: змістовної, методологічної, орфографічної). Наприкінці</w:t>
      </w:r>
      <w:r>
        <w:rPr>
          <w:color w:val="000000"/>
          <w:sz w:val="28"/>
          <w:szCs w:val="28"/>
          <w:lang w:val="uk-UA"/>
        </w:rPr>
        <w:t xml:space="preserve"> </w:t>
      </w:r>
      <w:r w:rsidRPr="005A020C">
        <w:rPr>
          <w:color w:val="000000"/>
          <w:sz w:val="28"/>
          <w:szCs w:val="28"/>
          <w:lang w:val="uk-UA"/>
        </w:rPr>
        <w:t>кожної такої лекції проводиться діагностика студентів та розбір допущених</w:t>
      </w:r>
      <w:r>
        <w:rPr>
          <w:color w:val="000000"/>
          <w:sz w:val="28"/>
          <w:szCs w:val="28"/>
          <w:lang w:val="uk-UA"/>
        </w:rPr>
        <w:t xml:space="preserve"> </w:t>
      </w:r>
      <w:r w:rsidRPr="005A020C">
        <w:rPr>
          <w:color w:val="000000"/>
          <w:sz w:val="28"/>
          <w:szCs w:val="28"/>
          <w:lang w:val="uk-UA"/>
        </w:rPr>
        <w:t>помилок.</w:t>
      </w:r>
    </w:p>
    <w:p w14:paraId="5682CAFB" w14:textId="77777777" w:rsidR="000E0DF9" w:rsidRPr="005A020C" w:rsidRDefault="000E0DF9" w:rsidP="000E0DF9">
      <w:pPr>
        <w:ind w:firstLine="709"/>
        <w:contextualSpacing/>
        <w:jc w:val="both"/>
        <w:rPr>
          <w:color w:val="000000"/>
          <w:sz w:val="28"/>
          <w:szCs w:val="28"/>
          <w:lang w:val="uk-UA"/>
        </w:rPr>
      </w:pPr>
      <w:r w:rsidRPr="00495779">
        <w:rPr>
          <w:i/>
          <w:color w:val="000000"/>
          <w:sz w:val="28"/>
          <w:szCs w:val="28"/>
          <w:lang w:val="uk-UA"/>
        </w:rPr>
        <w:t>Лекція-конференція</w:t>
      </w:r>
      <w:r w:rsidRPr="005A020C">
        <w:rPr>
          <w:color w:val="000000"/>
          <w:sz w:val="28"/>
          <w:szCs w:val="28"/>
          <w:lang w:val="uk-UA"/>
        </w:rPr>
        <w:t>, яка проводиться як науково-практичне заняття із</w:t>
      </w:r>
      <w:r>
        <w:rPr>
          <w:color w:val="000000"/>
          <w:sz w:val="28"/>
          <w:szCs w:val="28"/>
          <w:lang w:val="uk-UA"/>
        </w:rPr>
        <w:t xml:space="preserve"> </w:t>
      </w:r>
      <w:r w:rsidRPr="005A020C">
        <w:rPr>
          <w:color w:val="000000"/>
          <w:sz w:val="28"/>
          <w:szCs w:val="28"/>
          <w:lang w:val="uk-UA"/>
        </w:rPr>
        <w:t>заздалегідь поставленою проблемою і системою доповідей, тривалістю 5-10</w:t>
      </w:r>
      <w:r>
        <w:rPr>
          <w:color w:val="000000"/>
          <w:sz w:val="28"/>
          <w:szCs w:val="28"/>
          <w:lang w:val="uk-UA"/>
        </w:rPr>
        <w:t xml:space="preserve"> </w:t>
      </w:r>
      <w:r w:rsidRPr="005A020C">
        <w:rPr>
          <w:color w:val="000000"/>
          <w:sz w:val="28"/>
          <w:szCs w:val="28"/>
          <w:lang w:val="uk-UA"/>
        </w:rPr>
        <w:t>хвилин. Наприкінці такої лекції викладач підбиває підсумки самостійної роботи</w:t>
      </w:r>
      <w:r>
        <w:rPr>
          <w:color w:val="000000"/>
          <w:sz w:val="28"/>
          <w:szCs w:val="28"/>
          <w:lang w:val="uk-UA"/>
        </w:rPr>
        <w:t xml:space="preserve"> </w:t>
      </w:r>
      <w:r w:rsidRPr="005A020C">
        <w:rPr>
          <w:color w:val="000000"/>
          <w:sz w:val="28"/>
          <w:szCs w:val="28"/>
          <w:lang w:val="uk-UA"/>
        </w:rPr>
        <w:t>та виступи студентів, доповнюючи та уточнюючи запропоновану інформацію,</w:t>
      </w:r>
      <w:r>
        <w:rPr>
          <w:color w:val="000000"/>
          <w:sz w:val="28"/>
          <w:szCs w:val="28"/>
          <w:lang w:val="uk-UA"/>
        </w:rPr>
        <w:t xml:space="preserve"> </w:t>
      </w:r>
      <w:r w:rsidRPr="005A020C">
        <w:rPr>
          <w:color w:val="000000"/>
          <w:sz w:val="28"/>
          <w:szCs w:val="28"/>
          <w:lang w:val="uk-UA"/>
        </w:rPr>
        <w:t>формулює основні висновки.</w:t>
      </w:r>
    </w:p>
    <w:p w14:paraId="72B1EED3" w14:textId="77777777" w:rsidR="000E0DF9" w:rsidRDefault="000E0DF9" w:rsidP="000E0DF9">
      <w:pPr>
        <w:ind w:firstLine="709"/>
        <w:contextualSpacing/>
        <w:jc w:val="both"/>
        <w:rPr>
          <w:color w:val="000000"/>
          <w:sz w:val="28"/>
          <w:szCs w:val="28"/>
          <w:lang w:val="uk-UA"/>
        </w:rPr>
      </w:pPr>
      <w:r w:rsidRPr="00495779">
        <w:rPr>
          <w:i/>
          <w:color w:val="000000"/>
          <w:sz w:val="28"/>
          <w:szCs w:val="28"/>
          <w:lang w:val="uk-UA"/>
        </w:rPr>
        <w:t>Лекція-консультація</w:t>
      </w:r>
      <w:r w:rsidRPr="005A020C">
        <w:rPr>
          <w:color w:val="000000"/>
          <w:sz w:val="28"/>
          <w:szCs w:val="28"/>
          <w:lang w:val="uk-UA"/>
        </w:rPr>
        <w:t xml:space="preserve"> може проходити за різними сценаріями. Перший</w:t>
      </w:r>
      <w:r>
        <w:rPr>
          <w:color w:val="000000"/>
          <w:sz w:val="28"/>
          <w:szCs w:val="28"/>
          <w:lang w:val="uk-UA"/>
        </w:rPr>
        <w:t xml:space="preserve"> </w:t>
      </w:r>
      <w:r w:rsidRPr="005A020C">
        <w:rPr>
          <w:color w:val="000000"/>
          <w:sz w:val="28"/>
          <w:szCs w:val="28"/>
          <w:lang w:val="uk-UA"/>
        </w:rPr>
        <w:t>варіант здійснюється за типом „питання - відповідь”. Викладач відповідає</w:t>
      </w:r>
      <w:r>
        <w:rPr>
          <w:color w:val="000000"/>
          <w:sz w:val="28"/>
          <w:szCs w:val="28"/>
          <w:lang w:val="uk-UA"/>
        </w:rPr>
        <w:t xml:space="preserve"> </w:t>
      </w:r>
      <w:r w:rsidRPr="005A020C">
        <w:rPr>
          <w:color w:val="000000"/>
          <w:sz w:val="28"/>
          <w:szCs w:val="28"/>
          <w:lang w:val="uk-UA"/>
        </w:rPr>
        <w:t>протягом лекційного часу на питання студентів за всіма модулями. Другий</w:t>
      </w:r>
      <w:r>
        <w:rPr>
          <w:color w:val="000000"/>
          <w:sz w:val="28"/>
          <w:szCs w:val="28"/>
          <w:lang w:val="uk-UA"/>
        </w:rPr>
        <w:t xml:space="preserve"> </w:t>
      </w:r>
      <w:r w:rsidRPr="005A020C">
        <w:rPr>
          <w:color w:val="000000"/>
          <w:sz w:val="28"/>
          <w:szCs w:val="28"/>
          <w:lang w:val="uk-UA"/>
        </w:rPr>
        <w:t>варіант такої лекції, що проводиться за схемою ”питання – відповіді –</w:t>
      </w:r>
      <w:r>
        <w:rPr>
          <w:color w:val="000000"/>
          <w:sz w:val="28"/>
          <w:szCs w:val="28"/>
          <w:lang w:val="uk-UA"/>
        </w:rPr>
        <w:t xml:space="preserve"> </w:t>
      </w:r>
      <w:r w:rsidRPr="005A020C">
        <w:rPr>
          <w:color w:val="000000"/>
          <w:sz w:val="28"/>
          <w:szCs w:val="28"/>
          <w:lang w:val="uk-UA"/>
        </w:rPr>
        <w:t>дискусія”, є потрійним поєднанням викладання нової навчальної інформації</w:t>
      </w:r>
      <w:r>
        <w:rPr>
          <w:color w:val="000000"/>
          <w:sz w:val="28"/>
          <w:szCs w:val="28"/>
          <w:lang w:val="uk-UA"/>
        </w:rPr>
        <w:t xml:space="preserve"> </w:t>
      </w:r>
      <w:r w:rsidRPr="005A020C">
        <w:rPr>
          <w:color w:val="000000"/>
          <w:sz w:val="28"/>
          <w:szCs w:val="28"/>
          <w:lang w:val="uk-UA"/>
        </w:rPr>
        <w:t>викладачем, постановка питань та організація дискусії з метою пошуку</w:t>
      </w:r>
      <w:r>
        <w:rPr>
          <w:color w:val="000000"/>
          <w:sz w:val="28"/>
          <w:szCs w:val="28"/>
          <w:lang w:val="uk-UA"/>
        </w:rPr>
        <w:t xml:space="preserve"> </w:t>
      </w:r>
      <w:r w:rsidRPr="005A020C">
        <w:rPr>
          <w:color w:val="000000"/>
          <w:sz w:val="28"/>
          <w:szCs w:val="28"/>
          <w:lang w:val="uk-UA"/>
        </w:rPr>
        <w:t>відповідей на поставленні запитання.</w:t>
      </w:r>
      <w:r>
        <w:rPr>
          <w:color w:val="000000"/>
          <w:sz w:val="28"/>
          <w:szCs w:val="28"/>
          <w:lang w:val="uk-UA"/>
        </w:rPr>
        <w:t xml:space="preserve"> </w:t>
      </w:r>
    </w:p>
    <w:p w14:paraId="2F240738" w14:textId="77777777" w:rsidR="000E0DF9" w:rsidRPr="005A020C" w:rsidRDefault="000E0DF9" w:rsidP="000E0DF9">
      <w:pPr>
        <w:ind w:firstLine="709"/>
        <w:contextualSpacing/>
        <w:jc w:val="both"/>
        <w:rPr>
          <w:color w:val="000000"/>
          <w:sz w:val="28"/>
          <w:szCs w:val="28"/>
          <w:lang w:val="uk-UA"/>
        </w:rPr>
      </w:pPr>
      <w:r w:rsidRPr="00495779">
        <w:rPr>
          <w:i/>
          <w:color w:val="000000"/>
          <w:sz w:val="28"/>
          <w:szCs w:val="28"/>
          <w:lang w:val="uk-UA"/>
        </w:rPr>
        <w:t>Інструктивна лекція</w:t>
      </w:r>
      <w:r w:rsidRPr="005A020C">
        <w:rPr>
          <w:color w:val="000000"/>
          <w:sz w:val="28"/>
          <w:szCs w:val="28"/>
          <w:lang w:val="uk-UA"/>
        </w:rPr>
        <w:t>. Метою лекції такого типу є ознайомлення</w:t>
      </w:r>
      <w:r>
        <w:rPr>
          <w:color w:val="000000"/>
          <w:sz w:val="28"/>
          <w:szCs w:val="28"/>
          <w:lang w:val="uk-UA"/>
        </w:rPr>
        <w:t xml:space="preserve"> </w:t>
      </w:r>
      <w:r w:rsidRPr="005A020C">
        <w:rPr>
          <w:color w:val="000000"/>
          <w:sz w:val="28"/>
          <w:szCs w:val="28"/>
          <w:lang w:val="uk-UA"/>
        </w:rPr>
        <w:t>студентів з технологією їх подальшої навчальної діяльності, з особливостями</w:t>
      </w:r>
      <w:r>
        <w:rPr>
          <w:color w:val="000000"/>
          <w:sz w:val="28"/>
          <w:szCs w:val="28"/>
          <w:lang w:val="uk-UA"/>
        </w:rPr>
        <w:t xml:space="preserve"> </w:t>
      </w:r>
      <w:r w:rsidRPr="005A020C">
        <w:rPr>
          <w:color w:val="000000"/>
          <w:sz w:val="28"/>
          <w:szCs w:val="28"/>
          <w:lang w:val="uk-UA"/>
        </w:rPr>
        <w:t>використання окремих дій та способів роботи. На інструктивних лекціях:</w:t>
      </w:r>
    </w:p>
    <w:p w14:paraId="1435BED8"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розглядаються алгоритми розв’язання задач</w:t>
      </w:r>
      <w:r>
        <w:rPr>
          <w:color w:val="000000"/>
          <w:sz w:val="28"/>
          <w:szCs w:val="28"/>
          <w:lang w:val="uk-UA"/>
        </w:rPr>
        <w:t>,</w:t>
      </w:r>
      <w:r w:rsidRPr="005A020C">
        <w:rPr>
          <w:color w:val="000000"/>
          <w:sz w:val="28"/>
          <w:szCs w:val="28"/>
          <w:lang w:val="uk-UA"/>
        </w:rPr>
        <w:t xml:space="preserve"> правила </w:t>
      </w:r>
      <w:r>
        <w:rPr>
          <w:color w:val="000000"/>
          <w:sz w:val="28"/>
          <w:szCs w:val="28"/>
          <w:lang w:val="uk-UA"/>
        </w:rPr>
        <w:t>проведе</w:t>
      </w:r>
      <w:r w:rsidRPr="005A020C">
        <w:rPr>
          <w:color w:val="000000"/>
          <w:sz w:val="28"/>
          <w:szCs w:val="28"/>
          <w:lang w:val="uk-UA"/>
        </w:rPr>
        <w:t>ння</w:t>
      </w:r>
      <w:r>
        <w:rPr>
          <w:color w:val="000000"/>
          <w:sz w:val="28"/>
          <w:szCs w:val="28"/>
          <w:lang w:val="uk-UA"/>
        </w:rPr>
        <w:t xml:space="preserve"> </w:t>
      </w:r>
      <w:r w:rsidRPr="005A020C">
        <w:rPr>
          <w:color w:val="000000"/>
          <w:sz w:val="28"/>
          <w:szCs w:val="28"/>
          <w:lang w:val="uk-UA"/>
        </w:rPr>
        <w:t>експериментів, плани вивчення понятійного апарату, способи конструювання</w:t>
      </w:r>
      <w:r>
        <w:rPr>
          <w:color w:val="000000"/>
          <w:sz w:val="28"/>
          <w:szCs w:val="28"/>
          <w:lang w:val="uk-UA"/>
        </w:rPr>
        <w:t xml:space="preserve"> </w:t>
      </w:r>
      <w:r w:rsidRPr="005A020C">
        <w:rPr>
          <w:color w:val="000000"/>
          <w:sz w:val="28"/>
          <w:szCs w:val="28"/>
          <w:lang w:val="uk-UA"/>
        </w:rPr>
        <w:t>правил, законів, теорій;</w:t>
      </w:r>
    </w:p>
    <w:p w14:paraId="6CE73397" w14:textId="77777777" w:rsidR="000E0DF9" w:rsidRPr="003F508E" w:rsidRDefault="000E0DF9" w:rsidP="000E0DF9">
      <w:pPr>
        <w:ind w:firstLine="709"/>
        <w:contextualSpacing/>
        <w:jc w:val="both"/>
        <w:rPr>
          <w:color w:val="000000"/>
          <w:sz w:val="28"/>
          <w:szCs w:val="28"/>
          <w:lang w:val="uk-UA"/>
        </w:rPr>
      </w:pPr>
      <w:r w:rsidRPr="005A020C">
        <w:rPr>
          <w:color w:val="000000"/>
          <w:sz w:val="28"/>
          <w:szCs w:val="28"/>
          <w:lang w:val="uk-UA"/>
        </w:rPr>
        <w:t>- пояснюються методи оволодіння навчальним матеріалом, розкривається</w:t>
      </w:r>
      <w:r>
        <w:rPr>
          <w:color w:val="000000"/>
          <w:sz w:val="28"/>
          <w:szCs w:val="28"/>
          <w:lang w:val="uk-UA"/>
        </w:rPr>
        <w:t xml:space="preserve"> </w:t>
      </w:r>
      <w:r w:rsidRPr="005A020C">
        <w:rPr>
          <w:color w:val="000000"/>
          <w:sz w:val="28"/>
          <w:szCs w:val="28"/>
          <w:lang w:val="uk-UA"/>
        </w:rPr>
        <w:t xml:space="preserve">організаційний </w:t>
      </w:r>
      <w:r w:rsidRPr="003F508E">
        <w:rPr>
          <w:color w:val="000000"/>
          <w:sz w:val="28"/>
          <w:szCs w:val="28"/>
          <w:lang w:val="uk-UA"/>
        </w:rPr>
        <w:t>механізм заняття або декількох занять.</w:t>
      </w:r>
    </w:p>
    <w:p w14:paraId="7CB320DC" w14:textId="77777777" w:rsidR="000E0DF9" w:rsidRDefault="000E0DF9" w:rsidP="000E0DF9">
      <w:pPr>
        <w:ind w:firstLine="709"/>
        <w:contextualSpacing/>
        <w:jc w:val="both"/>
        <w:rPr>
          <w:color w:val="000000"/>
          <w:sz w:val="28"/>
          <w:szCs w:val="28"/>
          <w:lang w:val="uk-UA"/>
        </w:rPr>
      </w:pPr>
    </w:p>
    <w:p w14:paraId="7F00A59C" w14:textId="77777777" w:rsidR="000E0DF9" w:rsidRPr="00AC4325" w:rsidRDefault="000E0DF9" w:rsidP="000E0DF9">
      <w:pPr>
        <w:ind w:firstLine="709"/>
        <w:contextualSpacing/>
        <w:jc w:val="both"/>
        <w:rPr>
          <w:color w:val="000000"/>
          <w:sz w:val="28"/>
          <w:szCs w:val="28"/>
          <w:lang w:val="uk-UA"/>
        </w:rPr>
      </w:pPr>
      <w:r w:rsidRPr="00514F60">
        <w:rPr>
          <w:color w:val="000000"/>
          <w:sz w:val="28"/>
          <w:szCs w:val="28"/>
          <w:u w:val="single"/>
          <w:lang w:val="uk-UA"/>
        </w:rPr>
        <w:t>Позитивні сторони лекції будуть підсилені</w:t>
      </w:r>
      <w:r w:rsidRPr="00AC4325">
        <w:rPr>
          <w:color w:val="000000"/>
          <w:sz w:val="28"/>
          <w:szCs w:val="28"/>
          <w:lang w:val="uk-UA"/>
        </w:rPr>
        <w:t>, а слабкі зменшені, за умови, якщо</w:t>
      </w:r>
      <w:r>
        <w:rPr>
          <w:color w:val="000000"/>
          <w:sz w:val="28"/>
          <w:szCs w:val="28"/>
          <w:lang w:val="uk-UA"/>
        </w:rPr>
        <w:t xml:space="preserve"> </w:t>
      </w:r>
      <w:r w:rsidRPr="00AC4325">
        <w:rPr>
          <w:color w:val="000000"/>
          <w:sz w:val="28"/>
          <w:szCs w:val="28"/>
          <w:lang w:val="uk-UA"/>
        </w:rPr>
        <w:t>викладач:</w:t>
      </w:r>
    </w:p>
    <w:p w14:paraId="56DE3E18"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взаємодіє, спілкується зі студентами як рівноправними партнерами, суб'єктами</w:t>
      </w:r>
      <w:r>
        <w:rPr>
          <w:color w:val="000000"/>
          <w:sz w:val="28"/>
          <w:szCs w:val="28"/>
          <w:lang w:val="uk-UA"/>
        </w:rPr>
        <w:t xml:space="preserve"> </w:t>
      </w:r>
      <w:r w:rsidRPr="00AC4325">
        <w:rPr>
          <w:color w:val="000000"/>
          <w:sz w:val="28"/>
          <w:szCs w:val="28"/>
          <w:lang w:val="uk-UA"/>
        </w:rPr>
        <w:t>спільної навчально-пізнавальної діяльності;</w:t>
      </w:r>
    </w:p>
    <w:p w14:paraId="2700F244"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стимулює активність студентів, розвиток їхнього критичного, творчого</w:t>
      </w:r>
    </w:p>
    <w:p w14:paraId="6A5AE27B"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мислення шляхом постановки проблемних питань, залучення їх до дискусії,</w:t>
      </w:r>
      <w:r>
        <w:rPr>
          <w:color w:val="000000"/>
          <w:sz w:val="28"/>
          <w:szCs w:val="28"/>
          <w:lang w:val="uk-UA"/>
        </w:rPr>
        <w:t xml:space="preserve"> </w:t>
      </w:r>
      <w:r w:rsidRPr="00AC4325">
        <w:rPr>
          <w:color w:val="000000"/>
          <w:sz w:val="28"/>
          <w:szCs w:val="28"/>
          <w:lang w:val="uk-UA"/>
        </w:rPr>
        <w:t>діалогу, висловлювання власних міркувань;</w:t>
      </w:r>
    </w:p>
    <w:p w14:paraId="3BAF8956"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регулює увагу студентів, спонукає їх до слідкування за власною думкою;</w:t>
      </w:r>
    </w:p>
    <w:p w14:paraId="58347D5C"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не критикує судження слухачів, а лише здійснює відгук на їхні міркування,</w:t>
      </w:r>
      <w:r>
        <w:rPr>
          <w:color w:val="000000"/>
          <w:sz w:val="28"/>
          <w:szCs w:val="28"/>
          <w:lang w:val="uk-UA"/>
        </w:rPr>
        <w:t xml:space="preserve"> </w:t>
      </w:r>
      <w:r w:rsidRPr="00AC4325">
        <w:rPr>
          <w:color w:val="000000"/>
          <w:sz w:val="28"/>
          <w:szCs w:val="28"/>
          <w:lang w:val="uk-UA"/>
        </w:rPr>
        <w:t>спирається на них під час викладу змісту;</w:t>
      </w:r>
    </w:p>
    <w:p w14:paraId="70BA1972"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висловлює власні точки зору, виявляє своє захоплення відповідною темою,</w:t>
      </w:r>
      <w:r>
        <w:rPr>
          <w:color w:val="000000"/>
          <w:sz w:val="28"/>
          <w:szCs w:val="28"/>
          <w:lang w:val="uk-UA"/>
        </w:rPr>
        <w:t xml:space="preserve"> </w:t>
      </w:r>
      <w:r w:rsidRPr="00AC4325">
        <w:rPr>
          <w:color w:val="000000"/>
          <w:sz w:val="28"/>
          <w:szCs w:val="28"/>
          <w:lang w:val="uk-UA"/>
        </w:rPr>
        <w:t>галуззю науки;</w:t>
      </w:r>
    </w:p>
    <w:p w14:paraId="2E6F2140" w14:textId="77777777" w:rsidR="000E0DF9" w:rsidRDefault="000E0DF9" w:rsidP="000E0DF9">
      <w:pPr>
        <w:ind w:firstLine="709"/>
        <w:contextualSpacing/>
        <w:jc w:val="both"/>
        <w:rPr>
          <w:color w:val="000000"/>
          <w:sz w:val="28"/>
          <w:szCs w:val="28"/>
          <w:lang w:val="uk-UA"/>
        </w:rPr>
      </w:pPr>
      <w:r w:rsidRPr="00AC4325">
        <w:rPr>
          <w:color w:val="000000"/>
          <w:sz w:val="28"/>
          <w:szCs w:val="28"/>
          <w:lang w:val="uk-UA"/>
        </w:rPr>
        <w:t>•</w:t>
      </w:r>
      <w:r>
        <w:rPr>
          <w:color w:val="000000"/>
          <w:sz w:val="28"/>
          <w:szCs w:val="28"/>
          <w:lang w:val="uk-UA"/>
        </w:rPr>
        <w:t xml:space="preserve"> </w:t>
      </w:r>
      <w:r w:rsidRPr="00AC4325">
        <w:rPr>
          <w:color w:val="000000"/>
          <w:sz w:val="28"/>
          <w:szCs w:val="28"/>
          <w:lang w:val="uk-UA"/>
        </w:rPr>
        <w:t>постійно здійснює зворотній зв'язок, слідкує за динамікою емоцій студентів,</w:t>
      </w:r>
      <w:r>
        <w:rPr>
          <w:color w:val="000000"/>
          <w:sz w:val="28"/>
          <w:szCs w:val="28"/>
          <w:lang w:val="uk-UA"/>
        </w:rPr>
        <w:t xml:space="preserve"> </w:t>
      </w:r>
      <w:r w:rsidRPr="00AC4325">
        <w:rPr>
          <w:color w:val="000000"/>
          <w:sz w:val="28"/>
          <w:szCs w:val="28"/>
          <w:lang w:val="uk-UA"/>
        </w:rPr>
        <w:t>перевіряє рівень розуміння, осмислення ними навчальної інформац</w:t>
      </w:r>
      <w:r>
        <w:rPr>
          <w:color w:val="000000"/>
          <w:sz w:val="28"/>
          <w:szCs w:val="28"/>
          <w:lang w:val="uk-UA"/>
        </w:rPr>
        <w:t>ії.</w:t>
      </w:r>
    </w:p>
    <w:p w14:paraId="785B7162" w14:textId="77777777" w:rsidR="000E0DF9" w:rsidRDefault="000E0DF9" w:rsidP="000E0DF9">
      <w:pPr>
        <w:ind w:firstLine="709"/>
        <w:contextualSpacing/>
        <w:jc w:val="both"/>
        <w:rPr>
          <w:color w:val="000000"/>
          <w:sz w:val="28"/>
          <w:szCs w:val="28"/>
          <w:lang w:val="uk-UA"/>
        </w:rPr>
      </w:pPr>
    </w:p>
    <w:p w14:paraId="6719B456" w14:textId="77777777" w:rsidR="000E0DF9" w:rsidRPr="00AC4325" w:rsidRDefault="000E0DF9" w:rsidP="000E0DF9">
      <w:pPr>
        <w:ind w:firstLine="709"/>
        <w:contextualSpacing/>
        <w:jc w:val="both"/>
        <w:rPr>
          <w:color w:val="000000"/>
          <w:sz w:val="28"/>
          <w:szCs w:val="28"/>
          <w:lang w:val="uk-UA"/>
        </w:rPr>
      </w:pPr>
      <w:r>
        <w:rPr>
          <w:color w:val="000000"/>
          <w:sz w:val="28"/>
          <w:szCs w:val="28"/>
          <w:lang w:val="uk-UA"/>
        </w:rPr>
        <w:lastRenderedPageBreak/>
        <w:t>Натомість, у</w:t>
      </w:r>
      <w:r w:rsidRPr="00AC4325">
        <w:rPr>
          <w:color w:val="000000"/>
          <w:sz w:val="28"/>
          <w:szCs w:val="28"/>
          <w:lang w:val="uk-UA"/>
        </w:rPr>
        <w:t xml:space="preserve"> науковій, психолого-педагогічній літературі існує багато аргументів щодо</w:t>
      </w:r>
      <w:r>
        <w:rPr>
          <w:color w:val="000000"/>
          <w:sz w:val="28"/>
          <w:szCs w:val="28"/>
          <w:lang w:val="uk-UA"/>
        </w:rPr>
        <w:t xml:space="preserve"> </w:t>
      </w:r>
      <w:r w:rsidRPr="00AC4325">
        <w:rPr>
          <w:color w:val="000000"/>
          <w:sz w:val="28"/>
          <w:szCs w:val="28"/>
          <w:lang w:val="uk-UA"/>
        </w:rPr>
        <w:t>пасивного характеру лекції як форми організації навчання. Зазначено, що лекція:</w:t>
      </w:r>
    </w:p>
    <w:p w14:paraId="60282B45"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привчає студентів сприймати готові думки, гальмує їхнє самостійне, творче</w:t>
      </w:r>
      <w:r>
        <w:rPr>
          <w:color w:val="000000"/>
          <w:sz w:val="28"/>
          <w:szCs w:val="28"/>
          <w:lang w:val="uk-UA"/>
        </w:rPr>
        <w:t xml:space="preserve"> </w:t>
      </w:r>
      <w:r w:rsidRPr="00AC4325">
        <w:rPr>
          <w:color w:val="000000"/>
          <w:sz w:val="28"/>
          <w:szCs w:val="28"/>
          <w:lang w:val="uk-UA"/>
        </w:rPr>
        <w:t>мислення;</w:t>
      </w:r>
    </w:p>
    <w:p w14:paraId="0010E2B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змушує студентів займати позицію об'єкта навчального процесу;</w:t>
      </w:r>
    </w:p>
    <w:p w14:paraId="22D6487F"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гальмує їхню активність, розвиток внутрішньої мотивації навчання, оскільки</w:t>
      </w:r>
      <w:r>
        <w:rPr>
          <w:color w:val="000000"/>
          <w:sz w:val="28"/>
          <w:szCs w:val="28"/>
          <w:lang w:val="uk-UA"/>
        </w:rPr>
        <w:t xml:space="preserve"> </w:t>
      </w:r>
      <w:r w:rsidRPr="00AC4325">
        <w:rPr>
          <w:color w:val="000000"/>
          <w:sz w:val="28"/>
          <w:szCs w:val="28"/>
          <w:lang w:val="uk-UA"/>
        </w:rPr>
        <w:t xml:space="preserve">студенти позбавлені можливості самостійного пошуку, відкриття </w:t>
      </w:r>
      <w:proofErr w:type="spellStart"/>
      <w:r w:rsidRPr="00AC4325">
        <w:rPr>
          <w:color w:val="000000"/>
          <w:sz w:val="28"/>
          <w:szCs w:val="28"/>
          <w:lang w:val="uk-UA"/>
        </w:rPr>
        <w:t>істин</w:t>
      </w:r>
      <w:proofErr w:type="spellEnd"/>
      <w:r w:rsidRPr="00AC4325">
        <w:rPr>
          <w:color w:val="000000"/>
          <w:sz w:val="28"/>
          <w:szCs w:val="28"/>
          <w:lang w:val="uk-UA"/>
        </w:rPr>
        <w:t>,</w:t>
      </w:r>
      <w:r>
        <w:rPr>
          <w:color w:val="000000"/>
          <w:sz w:val="28"/>
          <w:szCs w:val="28"/>
          <w:lang w:val="uk-UA"/>
        </w:rPr>
        <w:t xml:space="preserve"> </w:t>
      </w:r>
      <w:r w:rsidRPr="00AC4325">
        <w:rPr>
          <w:color w:val="000000"/>
          <w:sz w:val="28"/>
          <w:szCs w:val="28"/>
          <w:lang w:val="uk-UA"/>
        </w:rPr>
        <w:t>критичного аналізу;</w:t>
      </w:r>
    </w:p>
    <w:p w14:paraId="11A7E49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регламентована в часі, тому наукова, навчальна інформація подається у</w:t>
      </w:r>
      <w:r>
        <w:rPr>
          <w:color w:val="000000"/>
          <w:sz w:val="28"/>
          <w:szCs w:val="28"/>
          <w:lang w:val="uk-UA"/>
        </w:rPr>
        <w:t xml:space="preserve"> </w:t>
      </w:r>
      <w:r w:rsidRPr="00AC4325">
        <w:rPr>
          <w:color w:val="000000"/>
          <w:sz w:val="28"/>
          <w:szCs w:val="28"/>
          <w:lang w:val="uk-UA"/>
        </w:rPr>
        <w:t>визначеному, обмеженому обсязі;</w:t>
      </w:r>
    </w:p>
    <w:p w14:paraId="70F93BA9"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спроможна задіяти, захопити тільки деяку частину слухачів, адже рівень їхнього</w:t>
      </w:r>
      <w:r>
        <w:rPr>
          <w:color w:val="000000"/>
          <w:sz w:val="28"/>
          <w:szCs w:val="28"/>
          <w:lang w:val="uk-UA"/>
        </w:rPr>
        <w:t xml:space="preserve"> </w:t>
      </w:r>
      <w:r w:rsidRPr="00AC4325">
        <w:rPr>
          <w:color w:val="000000"/>
          <w:sz w:val="28"/>
          <w:szCs w:val="28"/>
          <w:lang w:val="uk-UA"/>
        </w:rPr>
        <w:t>розвитку, інтереси, потреби, ціннісні орієнтації, індивідуальні здібності тощо є</w:t>
      </w:r>
      <w:r>
        <w:rPr>
          <w:color w:val="000000"/>
          <w:sz w:val="28"/>
          <w:szCs w:val="28"/>
          <w:lang w:val="uk-UA"/>
        </w:rPr>
        <w:t xml:space="preserve"> </w:t>
      </w:r>
      <w:r w:rsidRPr="00AC4325">
        <w:rPr>
          <w:color w:val="000000"/>
          <w:sz w:val="28"/>
          <w:szCs w:val="28"/>
          <w:lang w:val="uk-UA"/>
        </w:rPr>
        <w:t>відмінні;</w:t>
      </w:r>
    </w:p>
    <w:p w14:paraId="2472B530"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обмежує можливості викладача щодо перетворення аудиторії студентів у єдиний</w:t>
      </w:r>
      <w:r>
        <w:rPr>
          <w:color w:val="000000"/>
          <w:sz w:val="28"/>
          <w:szCs w:val="28"/>
          <w:lang w:val="uk-UA"/>
        </w:rPr>
        <w:t xml:space="preserve"> </w:t>
      </w:r>
      <w:r w:rsidRPr="00AC4325">
        <w:rPr>
          <w:color w:val="000000"/>
          <w:sz w:val="28"/>
          <w:szCs w:val="28"/>
          <w:lang w:val="uk-UA"/>
        </w:rPr>
        <w:t>колектив, спільноту.</w:t>
      </w:r>
    </w:p>
    <w:p w14:paraId="5F9DB067" w14:textId="77777777" w:rsidR="000E0DF9" w:rsidRDefault="000E0DF9" w:rsidP="000E0DF9">
      <w:pPr>
        <w:ind w:firstLine="709"/>
        <w:contextualSpacing/>
        <w:jc w:val="both"/>
        <w:rPr>
          <w:color w:val="000000"/>
          <w:sz w:val="28"/>
          <w:szCs w:val="28"/>
          <w:lang w:val="uk-UA"/>
        </w:rPr>
      </w:pPr>
      <w:r w:rsidRPr="00AC4325">
        <w:rPr>
          <w:color w:val="000000"/>
          <w:sz w:val="28"/>
          <w:szCs w:val="28"/>
          <w:lang w:val="uk-UA"/>
        </w:rPr>
        <w:t>Отож поряд з лекцією повинні застосовуватися інші форми організації</w:t>
      </w:r>
      <w:r>
        <w:rPr>
          <w:color w:val="000000"/>
          <w:sz w:val="28"/>
          <w:szCs w:val="28"/>
          <w:lang w:val="uk-UA"/>
        </w:rPr>
        <w:t xml:space="preserve"> </w:t>
      </w:r>
      <w:r w:rsidRPr="00AC4325">
        <w:rPr>
          <w:color w:val="000000"/>
          <w:sz w:val="28"/>
          <w:szCs w:val="28"/>
          <w:lang w:val="uk-UA"/>
        </w:rPr>
        <w:t>навчання: семінарські, практичні, лабораторні заняття, тренінги та інші</w:t>
      </w:r>
      <w:r>
        <w:rPr>
          <w:color w:val="000000"/>
          <w:sz w:val="28"/>
          <w:szCs w:val="28"/>
          <w:lang w:val="uk-UA"/>
        </w:rPr>
        <w:t xml:space="preserve"> </w:t>
      </w:r>
      <w:r w:rsidRPr="00AC4325">
        <w:rPr>
          <w:color w:val="000000"/>
          <w:sz w:val="28"/>
          <w:szCs w:val="28"/>
          <w:lang w:val="uk-UA"/>
        </w:rPr>
        <w:t xml:space="preserve">організаційно-методичні форми, що активізують самостійну, творчу пошуково-дослідницьку діяльність студентів. </w:t>
      </w:r>
    </w:p>
    <w:p w14:paraId="3F854193"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Проте повна відмова від лекцій порушує</w:t>
      </w:r>
      <w:r>
        <w:rPr>
          <w:color w:val="000000"/>
          <w:sz w:val="28"/>
          <w:szCs w:val="28"/>
          <w:lang w:val="uk-UA"/>
        </w:rPr>
        <w:t xml:space="preserve"> </w:t>
      </w:r>
      <w:r w:rsidRPr="00AC4325">
        <w:rPr>
          <w:color w:val="000000"/>
          <w:sz w:val="28"/>
          <w:szCs w:val="28"/>
          <w:lang w:val="uk-UA"/>
        </w:rPr>
        <w:t>науковий рівень, цілеспрямований, системний характер організації навчального</w:t>
      </w:r>
      <w:r>
        <w:rPr>
          <w:color w:val="000000"/>
          <w:sz w:val="28"/>
          <w:szCs w:val="28"/>
          <w:lang w:val="uk-UA"/>
        </w:rPr>
        <w:t xml:space="preserve"> </w:t>
      </w:r>
      <w:r w:rsidRPr="00AC4325">
        <w:rPr>
          <w:color w:val="000000"/>
          <w:sz w:val="28"/>
          <w:szCs w:val="28"/>
          <w:lang w:val="uk-UA"/>
        </w:rPr>
        <w:t>процесу, обмежує можливості позитивного особистісного впливу викладача на</w:t>
      </w:r>
      <w:r>
        <w:rPr>
          <w:color w:val="000000"/>
          <w:sz w:val="28"/>
          <w:szCs w:val="28"/>
          <w:lang w:val="uk-UA"/>
        </w:rPr>
        <w:t xml:space="preserve"> </w:t>
      </w:r>
      <w:r w:rsidRPr="00AC4325">
        <w:rPr>
          <w:color w:val="000000"/>
          <w:sz w:val="28"/>
          <w:szCs w:val="28"/>
          <w:lang w:val="uk-UA"/>
        </w:rPr>
        <w:t>внутрішній світ, поведінку студентів.</w:t>
      </w:r>
    </w:p>
    <w:p w14:paraId="76317C4A" w14:textId="77777777" w:rsidR="000E0DF9" w:rsidRDefault="000E0DF9" w:rsidP="000E0DF9">
      <w:pPr>
        <w:ind w:firstLine="709"/>
        <w:contextualSpacing/>
        <w:jc w:val="both"/>
        <w:rPr>
          <w:color w:val="000000"/>
          <w:sz w:val="28"/>
          <w:szCs w:val="28"/>
          <w:lang w:val="uk-UA"/>
        </w:rPr>
      </w:pPr>
    </w:p>
    <w:p w14:paraId="637A258E" w14:textId="77777777" w:rsidR="000E0DF9" w:rsidRPr="00E36F51" w:rsidRDefault="000E0DF9" w:rsidP="000E0DF9">
      <w:pPr>
        <w:ind w:firstLine="709"/>
        <w:contextualSpacing/>
        <w:jc w:val="center"/>
        <w:rPr>
          <w:b/>
          <w:color w:val="000000"/>
          <w:sz w:val="28"/>
          <w:szCs w:val="28"/>
          <w:lang w:val="uk-UA"/>
        </w:rPr>
      </w:pPr>
      <w:r w:rsidRPr="00E36F51">
        <w:rPr>
          <w:b/>
          <w:color w:val="000000"/>
          <w:sz w:val="28"/>
          <w:szCs w:val="28"/>
          <w:lang w:val="uk-UA"/>
        </w:rPr>
        <w:t>Основні вимоги до проведення лекції:</w:t>
      </w:r>
    </w:p>
    <w:p w14:paraId="5FFFB065"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xml:space="preserve">1. Наявність </w:t>
      </w:r>
      <w:r>
        <w:rPr>
          <w:color w:val="000000"/>
          <w:sz w:val="28"/>
          <w:szCs w:val="28"/>
          <w:lang w:val="uk-UA"/>
        </w:rPr>
        <w:t xml:space="preserve">оформленого </w:t>
      </w:r>
      <w:r w:rsidRPr="005A020C">
        <w:rPr>
          <w:color w:val="000000"/>
          <w:sz w:val="28"/>
          <w:szCs w:val="28"/>
          <w:lang w:val="uk-UA"/>
        </w:rPr>
        <w:t>зміст</w:t>
      </w:r>
      <w:r>
        <w:rPr>
          <w:color w:val="000000"/>
          <w:sz w:val="28"/>
          <w:szCs w:val="28"/>
          <w:lang w:val="uk-UA"/>
        </w:rPr>
        <w:t>у</w:t>
      </w:r>
      <w:r w:rsidRPr="005A020C">
        <w:rPr>
          <w:color w:val="000000"/>
          <w:sz w:val="28"/>
          <w:szCs w:val="28"/>
          <w:lang w:val="uk-UA"/>
        </w:rPr>
        <w:t xml:space="preserve"> лекції.</w:t>
      </w:r>
    </w:p>
    <w:p w14:paraId="6F1EFD89"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xml:space="preserve">2. </w:t>
      </w:r>
      <w:r>
        <w:rPr>
          <w:color w:val="000000"/>
          <w:sz w:val="28"/>
          <w:szCs w:val="28"/>
          <w:lang w:val="uk-UA"/>
        </w:rPr>
        <w:t>Інтелектуальна, комунікативна й психологічна п</w:t>
      </w:r>
      <w:r w:rsidRPr="005A020C">
        <w:rPr>
          <w:color w:val="000000"/>
          <w:sz w:val="28"/>
          <w:szCs w:val="28"/>
          <w:lang w:val="uk-UA"/>
        </w:rPr>
        <w:t>ідготовленість викладача до лекції.</w:t>
      </w:r>
    </w:p>
    <w:p w14:paraId="12F171B9"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3. План лекції – це обов’язковий і необхідний документ для роботи.</w:t>
      </w:r>
    </w:p>
    <w:p w14:paraId="53A490E9"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4. Зміст лекції: мета та спрямованість лекції, її виховна роль; науковий рівень</w:t>
      </w:r>
      <w:r>
        <w:rPr>
          <w:color w:val="000000"/>
          <w:sz w:val="28"/>
          <w:szCs w:val="28"/>
          <w:lang w:val="uk-UA"/>
        </w:rPr>
        <w:t xml:space="preserve"> </w:t>
      </w:r>
      <w:r w:rsidRPr="005A020C">
        <w:rPr>
          <w:color w:val="000000"/>
          <w:sz w:val="28"/>
          <w:szCs w:val="28"/>
          <w:lang w:val="uk-UA"/>
        </w:rPr>
        <w:t>лекції, наявність узагальнень, які надають лекції наукову переконливість і</w:t>
      </w:r>
      <w:r>
        <w:rPr>
          <w:color w:val="000000"/>
          <w:sz w:val="28"/>
          <w:szCs w:val="28"/>
          <w:lang w:val="uk-UA"/>
        </w:rPr>
        <w:t xml:space="preserve"> </w:t>
      </w:r>
      <w:r w:rsidRPr="005A020C">
        <w:rPr>
          <w:color w:val="000000"/>
          <w:sz w:val="28"/>
          <w:szCs w:val="28"/>
          <w:lang w:val="uk-UA"/>
        </w:rPr>
        <w:t>сувору доведеність; уміння викладача викликати у слухачів потяг до творчої</w:t>
      </w:r>
      <w:r>
        <w:rPr>
          <w:color w:val="000000"/>
          <w:sz w:val="28"/>
          <w:szCs w:val="28"/>
          <w:lang w:val="uk-UA"/>
        </w:rPr>
        <w:t xml:space="preserve"> </w:t>
      </w:r>
      <w:r w:rsidRPr="005A020C">
        <w:rPr>
          <w:color w:val="000000"/>
          <w:sz w:val="28"/>
          <w:szCs w:val="28"/>
          <w:lang w:val="uk-UA"/>
        </w:rPr>
        <w:t>оцінки наукових проблем, що розглядаються; повнота і точність визначень, що</w:t>
      </w:r>
      <w:r>
        <w:rPr>
          <w:color w:val="000000"/>
          <w:sz w:val="28"/>
          <w:szCs w:val="28"/>
          <w:lang w:val="uk-UA"/>
        </w:rPr>
        <w:t xml:space="preserve"> </w:t>
      </w:r>
      <w:r w:rsidRPr="005A020C">
        <w:rPr>
          <w:color w:val="000000"/>
          <w:sz w:val="28"/>
          <w:szCs w:val="28"/>
          <w:lang w:val="uk-UA"/>
        </w:rPr>
        <w:t>сформулюються, відповідність використовуваної термінології і позначень</w:t>
      </w:r>
      <w:r>
        <w:rPr>
          <w:color w:val="000000"/>
          <w:sz w:val="28"/>
          <w:szCs w:val="28"/>
          <w:lang w:val="uk-UA"/>
        </w:rPr>
        <w:t xml:space="preserve"> </w:t>
      </w:r>
      <w:r w:rsidRPr="005A020C">
        <w:rPr>
          <w:color w:val="000000"/>
          <w:sz w:val="28"/>
          <w:szCs w:val="28"/>
          <w:lang w:val="uk-UA"/>
        </w:rPr>
        <w:t>вимогам тестів, зв’язок лекції з підручником або навчальними посібниками з</w:t>
      </w:r>
      <w:r>
        <w:rPr>
          <w:color w:val="000000"/>
          <w:sz w:val="28"/>
          <w:szCs w:val="28"/>
          <w:lang w:val="uk-UA"/>
        </w:rPr>
        <w:t xml:space="preserve"> </w:t>
      </w:r>
      <w:r w:rsidRPr="005A020C">
        <w:rPr>
          <w:color w:val="000000"/>
          <w:sz w:val="28"/>
          <w:szCs w:val="28"/>
          <w:lang w:val="uk-UA"/>
        </w:rPr>
        <w:t>курсу; відповідність змісту лекції програмі і тематичному плану.</w:t>
      </w:r>
    </w:p>
    <w:p w14:paraId="6B581827"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5. </w:t>
      </w:r>
      <w:r w:rsidRPr="005A020C">
        <w:rPr>
          <w:color w:val="000000"/>
          <w:sz w:val="28"/>
          <w:szCs w:val="28"/>
          <w:lang w:val="uk-UA"/>
        </w:rPr>
        <w:t>Структура лекції: наявність в лекції вступу, який містить чітке формування</w:t>
      </w:r>
      <w:r>
        <w:rPr>
          <w:color w:val="000000"/>
          <w:sz w:val="28"/>
          <w:szCs w:val="28"/>
          <w:lang w:val="uk-UA"/>
        </w:rPr>
        <w:t xml:space="preserve"> </w:t>
      </w:r>
      <w:r w:rsidRPr="005A020C">
        <w:rPr>
          <w:color w:val="000000"/>
          <w:sz w:val="28"/>
          <w:szCs w:val="28"/>
          <w:lang w:val="uk-UA"/>
        </w:rPr>
        <w:t>теми лекції і постановку завдання, логічна послідовність, розподіл і</w:t>
      </w:r>
      <w:r>
        <w:rPr>
          <w:color w:val="000000"/>
          <w:sz w:val="28"/>
          <w:szCs w:val="28"/>
          <w:lang w:val="uk-UA"/>
        </w:rPr>
        <w:t xml:space="preserve"> </w:t>
      </w:r>
      <w:r w:rsidRPr="005A020C">
        <w:rPr>
          <w:color w:val="000000"/>
          <w:sz w:val="28"/>
          <w:szCs w:val="28"/>
          <w:lang w:val="uk-UA"/>
        </w:rPr>
        <w:t>взаємозв’язок окремих частин лекції, що полегшують розуміння лекції,</w:t>
      </w:r>
      <w:r>
        <w:rPr>
          <w:color w:val="000000"/>
          <w:sz w:val="28"/>
          <w:szCs w:val="28"/>
          <w:lang w:val="uk-UA"/>
        </w:rPr>
        <w:t xml:space="preserve"> </w:t>
      </w:r>
      <w:r w:rsidRPr="005A020C">
        <w:rPr>
          <w:color w:val="000000"/>
          <w:sz w:val="28"/>
          <w:szCs w:val="28"/>
          <w:lang w:val="uk-UA"/>
        </w:rPr>
        <w:t>наявність у лекції висновків, що дають змогу осмислити лекцію в цілому,</w:t>
      </w:r>
      <w:r>
        <w:rPr>
          <w:color w:val="000000"/>
          <w:sz w:val="28"/>
          <w:szCs w:val="28"/>
          <w:lang w:val="uk-UA"/>
        </w:rPr>
        <w:t xml:space="preserve"> </w:t>
      </w:r>
      <w:r w:rsidRPr="005A020C">
        <w:rPr>
          <w:color w:val="000000"/>
          <w:sz w:val="28"/>
          <w:szCs w:val="28"/>
          <w:lang w:val="uk-UA"/>
        </w:rPr>
        <w:t>виділити її основну ідею, конкретність завдання на самостійну роботу.</w:t>
      </w:r>
    </w:p>
    <w:p w14:paraId="2DA38462"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xml:space="preserve">6. Стиль </w:t>
      </w:r>
      <w:r>
        <w:rPr>
          <w:color w:val="000000"/>
          <w:sz w:val="28"/>
          <w:szCs w:val="28"/>
          <w:lang w:val="uk-UA"/>
        </w:rPr>
        <w:t xml:space="preserve">проведення </w:t>
      </w:r>
      <w:r w:rsidRPr="005A020C">
        <w:rPr>
          <w:color w:val="000000"/>
          <w:sz w:val="28"/>
          <w:szCs w:val="28"/>
          <w:lang w:val="uk-UA"/>
        </w:rPr>
        <w:t>лекції: уміння лектора чітко і ясно викладати свої думки; багатство</w:t>
      </w:r>
      <w:r>
        <w:rPr>
          <w:color w:val="000000"/>
          <w:sz w:val="28"/>
          <w:szCs w:val="28"/>
          <w:lang w:val="uk-UA"/>
        </w:rPr>
        <w:t xml:space="preserve"> </w:t>
      </w:r>
      <w:r w:rsidRPr="005A020C">
        <w:rPr>
          <w:color w:val="000000"/>
          <w:sz w:val="28"/>
          <w:szCs w:val="28"/>
          <w:lang w:val="uk-UA"/>
        </w:rPr>
        <w:t xml:space="preserve">мови лектора; уміння лектора чітко і вільно викладати </w:t>
      </w:r>
      <w:r w:rsidRPr="005A020C">
        <w:rPr>
          <w:color w:val="000000"/>
          <w:sz w:val="28"/>
          <w:szCs w:val="28"/>
          <w:lang w:val="uk-UA"/>
        </w:rPr>
        <w:lastRenderedPageBreak/>
        <w:t>навчальний матеріал без</w:t>
      </w:r>
      <w:r>
        <w:rPr>
          <w:color w:val="000000"/>
          <w:sz w:val="28"/>
          <w:szCs w:val="28"/>
          <w:lang w:val="uk-UA"/>
        </w:rPr>
        <w:t xml:space="preserve"> </w:t>
      </w:r>
      <w:r w:rsidRPr="005A020C">
        <w:rPr>
          <w:color w:val="000000"/>
          <w:sz w:val="28"/>
          <w:szCs w:val="28"/>
          <w:lang w:val="uk-UA"/>
        </w:rPr>
        <w:t>надмірної залежності від конспекту лекції: теми викладання лекції; контакт</w:t>
      </w:r>
      <w:r>
        <w:rPr>
          <w:color w:val="000000"/>
          <w:sz w:val="28"/>
          <w:szCs w:val="28"/>
          <w:lang w:val="uk-UA"/>
        </w:rPr>
        <w:t xml:space="preserve"> </w:t>
      </w:r>
      <w:r w:rsidRPr="005A020C">
        <w:rPr>
          <w:color w:val="000000"/>
          <w:sz w:val="28"/>
          <w:szCs w:val="28"/>
          <w:lang w:val="uk-UA"/>
        </w:rPr>
        <w:t>лектора з аудиторією, вміння активізувати увагу слухачів, забезпечення</w:t>
      </w:r>
      <w:r>
        <w:rPr>
          <w:color w:val="000000"/>
          <w:sz w:val="28"/>
          <w:szCs w:val="28"/>
          <w:lang w:val="uk-UA"/>
        </w:rPr>
        <w:t xml:space="preserve"> </w:t>
      </w:r>
      <w:r w:rsidRPr="005A020C">
        <w:rPr>
          <w:color w:val="000000"/>
          <w:sz w:val="28"/>
          <w:szCs w:val="28"/>
          <w:lang w:val="uk-UA"/>
        </w:rPr>
        <w:t>можливості конспектування основного змісту лекції.</w:t>
      </w:r>
    </w:p>
    <w:p w14:paraId="751A72F3"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7. Забезпеченість лекції наочними посібниками і технічними засобами</w:t>
      </w:r>
      <w:r>
        <w:rPr>
          <w:color w:val="000000"/>
          <w:sz w:val="28"/>
          <w:szCs w:val="28"/>
          <w:lang w:val="uk-UA"/>
        </w:rPr>
        <w:t xml:space="preserve"> </w:t>
      </w:r>
      <w:r w:rsidRPr="005A020C">
        <w:rPr>
          <w:color w:val="000000"/>
          <w:sz w:val="28"/>
          <w:szCs w:val="28"/>
          <w:lang w:val="uk-UA"/>
        </w:rPr>
        <w:t>навчання: наявність і якість наочних посібників, методичні прийоми їх</w:t>
      </w:r>
      <w:r>
        <w:rPr>
          <w:color w:val="000000"/>
          <w:sz w:val="28"/>
          <w:szCs w:val="28"/>
          <w:lang w:val="uk-UA"/>
        </w:rPr>
        <w:t xml:space="preserve"> </w:t>
      </w:r>
      <w:r w:rsidRPr="005A020C">
        <w:rPr>
          <w:color w:val="000000"/>
          <w:sz w:val="28"/>
          <w:szCs w:val="28"/>
          <w:lang w:val="uk-UA"/>
        </w:rPr>
        <w:t>використання, вміння аналізувати результати демонстрацій, використання</w:t>
      </w:r>
      <w:r>
        <w:rPr>
          <w:color w:val="000000"/>
          <w:sz w:val="28"/>
          <w:szCs w:val="28"/>
          <w:lang w:val="uk-UA"/>
        </w:rPr>
        <w:t xml:space="preserve"> </w:t>
      </w:r>
      <w:r w:rsidRPr="005A020C">
        <w:rPr>
          <w:color w:val="000000"/>
          <w:sz w:val="28"/>
          <w:szCs w:val="28"/>
          <w:lang w:val="uk-UA"/>
        </w:rPr>
        <w:t>технічних засобів навчання [6].</w:t>
      </w:r>
    </w:p>
    <w:p w14:paraId="12B8BBD5"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xml:space="preserve">Обов’язковою умовою </w:t>
      </w:r>
      <w:r>
        <w:rPr>
          <w:color w:val="000000"/>
          <w:sz w:val="28"/>
          <w:szCs w:val="28"/>
          <w:lang w:val="uk-UA"/>
        </w:rPr>
        <w:t xml:space="preserve">для успішного проведення </w:t>
      </w:r>
      <w:r w:rsidRPr="005A020C">
        <w:rPr>
          <w:color w:val="000000"/>
          <w:sz w:val="28"/>
          <w:szCs w:val="28"/>
          <w:lang w:val="uk-UA"/>
        </w:rPr>
        <w:t>лекційного заняття повинна стати робота з</w:t>
      </w:r>
      <w:r>
        <w:rPr>
          <w:color w:val="000000"/>
          <w:sz w:val="28"/>
          <w:szCs w:val="28"/>
          <w:lang w:val="uk-UA"/>
        </w:rPr>
        <w:t xml:space="preserve"> </w:t>
      </w:r>
      <w:r w:rsidRPr="005A020C">
        <w:rPr>
          <w:color w:val="000000"/>
          <w:sz w:val="28"/>
          <w:szCs w:val="28"/>
          <w:lang w:val="uk-UA"/>
        </w:rPr>
        <w:t>опорним конспектом по ходу вивчення матеріалу.</w:t>
      </w:r>
      <w:r>
        <w:rPr>
          <w:color w:val="000000"/>
          <w:sz w:val="28"/>
          <w:szCs w:val="28"/>
          <w:lang w:val="uk-UA"/>
        </w:rPr>
        <w:t xml:space="preserve"> </w:t>
      </w:r>
      <w:r w:rsidRPr="005A020C">
        <w:rPr>
          <w:color w:val="000000"/>
          <w:sz w:val="28"/>
          <w:szCs w:val="28"/>
          <w:lang w:val="uk-UA"/>
        </w:rPr>
        <w:t>Лекція передбачає ще такі структурні елементи:</w:t>
      </w:r>
      <w:r>
        <w:rPr>
          <w:color w:val="000000"/>
          <w:sz w:val="28"/>
          <w:szCs w:val="28"/>
          <w:lang w:val="uk-UA"/>
        </w:rPr>
        <w:t xml:space="preserve"> </w:t>
      </w:r>
      <w:r w:rsidRPr="005A020C">
        <w:rPr>
          <w:color w:val="000000"/>
          <w:sz w:val="28"/>
          <w:szCs w:val="28"/>
          <w:lang w:val="uk-UA"/>
        </w:rPr>
        <w:t>реферат-повідомлення, навчальна дискусія;</w:t>
      </w:r>
      <w:r>
        <w:rPr>
          <w:color w:val="000000"/>
          <w:sz w:val="28"/>
          <w:szCs w:val="28"/>
          <w:lang w:val="uk-UA"/>
        </w:rPr>
        <w:t xml:space="preserve"> формулювання остаточних висновків.</w:t>
      </w:r>
    </w:p>
    <w:p w14:paraId="540A8F0D" w14:textId="77777777" w:rsidR="000E0DF9" w:rsidRDefault="000E0DF9" w:rsidP="000E0DF9">
      <w:pPr>
        <w:ind w:firstLine="709"/>
        <w:contextualSpacing/>
        <w:jc w:val="both"/>
        <w:rPr>
          <w:color w:val="000000"/>
          <w:sz w:val="28"/>
          <w:szCs w:val="28"/>
          <w:lang w:val="uk-UA"/>
        </w:rPr>
      </w:pPr>
    </w:p>
    <w:p w14:paraId="341EDA2A" w14:textId="77777777" w:rsidR="000E0DF9" w:rsidRDefault="000E0DF9" w:rsidP="000E0DF9">
      <w:pPr>
        <w:ind w:firstLine="709"/>
        <w:contextualSpacing/>
        <w:jc w:val="both"/>
        <w:rPr>
          <w:color w:val="000000"/>
          <w:sz w:val="28"/>
          <w:szCs w:val="28"/>
          <w:lang w:val="uk-UA"/>
        </w:rPr>
      </w:pPr>
      <w:r w:rsidRPr="00462377">
        <w:rPr>
          <w:color w:val="000000"/>
          <w:sz w:val="28"/>
          <w:szCs w:val="28"/>
          <w:u w:val="single"/>
          <w:lang w:val="uk-UA"/>
        </w:rPr>
        <w:t>Під час підготовки до лекції слід враховувати наступні особливості</w:t>
      </w:r>
      <w:r>
        <w:rPr>
          <w:color w:val="000000"/>
          <w:sz w:val="28"/>
          <w:szCs w:val="28"/>
          <w:lang w:val="uk-UA"/>
        </w:rPr>
        <w:t>:</w:t>
      </w:r>
    </w:p>
    <w:p w14:paraId="1EA43B13" w14:textId="77777777" w:rsidR="000E0DF9" w:rsidRDefault="000E0DF9" w:rsidP="000E0DF9">
      <w:pPr>
        <w:ind w:firstLine="709"/>
        <w:contextualSpacing/>
        <w:jc w:val="both"/>
        <w:rPr>
          <w:color w:val="000000"/>
          <w:sz w:val="28"/>
          <w:szCs w:val="28"/>
          <w:lang w:val="uk-UA"/>
        </w:rPr>
      </w:pPr>
    </w:p>
    <w:p w14:paraId="1D7B1C20" w14:textId="77777777" w:rsidR="000E0DF9" w:rsidRPr="00FD670D" w:rsidRDefault="000E0DF9" w:rsidP="000E0DF9">
      <w:pPr>
        <w:ind w:firstLine="709"/>
        <w:contextualSpacing/>
        <w:jc w:val="both"/>
        <w:rPr>
          <w:color w:val="000000"/>
          <w:sz w:val="28"/>
          <w:szCs w:val="28"/>
          <w:lang w:val="uk-UA"/>
        </w:rPr>
      </w:pPr>
      <w:r w:rsidRPr="00FD670D">
        <w:rPr>
          <w:b/>
          <w:color w:val="000000"/>
          <w:sz w:val="28"/>
          <w:szCs w:val="28"/>
          <w:lang w:val="uk-UA"/>
        </w:rPr>
        <w:t>I. Мета</w:t>
      </w:r>
      <w:r w:rsidRPr="00FD670D">
        <w:rPr>
          <w:color w:val="000000"/>
          <w:sz w:val="28"/>
          <w:szCs w:val="28"/>
          <w:lang w:val="uk-UA"/>
        </w:rPr>
        <w:t>.</w:t>
      </w:r>
      <w:r>
        <w:rPr>
          <w:color w:val="000000"/>
          <w:sz w:val="28"/>
          <w:szCs w:val="28"/>
          <w:lang w:val="uk-UA"/>
        </w:rPr>
        <w:t xml:space="preserve"> </w:t>
      </w:r>
      <w:r w:rsidRPr="00FD670D">
        <w:rPr>
          <w:color w:val="000000"/>
          <w:sz w:val="28"/>
          <w:szCs w:val="28"/>
          <w:lang w:val="uk-UA"/>
        </w:rPr>
        <w:t>Вказати, виходячи із змісту робочої програми курсу, конкретний результат, який</w:t>
      </w:r>
      <w:r>
        <w:rPr>
          <w:color w:val="000000"/>
          <w:sz w:val="28"/>
          <w:szCs w:val="28"/>
          <w:lang w:val="uk-UA"/>
        </w:rPr>
        <w:t xml:space="preserve"> </w:t>
      </w:r>
      <w:r w:rsidRPr="00FD670D">
        <w:rPr>
          <w:color w:val="000000"/>
          <w:sz w:val="28"/>
          <w:szCs w:val="28"/>
          <w:lang w:val="uk-UA"/>
        </w:rPr>
        <w:t>планується досягти.</w:t>
      </w:r>
    </w:p>
    <w:p w14:paraId="16F2B166"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Навчальна мета передбачає формування у студентів:</w:t>
      </w:r>
    </w:p>
    <w:p w14:paraId="778C4B40"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наукових (методологічних знань про ...;</w:t>
      </w:r>
    </w:p>
    <w:p w14:paraId="5C2FD51A"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розуміння понять (теорій тощо) ;</w:t>
      </w:r>
    </w:p>
    <w:p w14:paraId="320F3437"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осмислення закономірностей (теорій, підходів тощо);</w:t>
      </w:r>
    </w:p>
    <w:p w14:paraId="0C52FFCB"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умінь дискусії (діалогу) з проблем ... ;</w:t>
      </w:r>
    </w:p>
    <w:p w14:paraId="672BD21B"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ціннісних уявлень про ... ;</w:t>
      </w:r>
    </w:p>
    <w:p w14:paraId="17283AF7"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особистісного ставлення до ... ;</w:t>
      </w:r>
    </w:p>
    <w:p w14:paraId="7D6AD172"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особистісних поглядів стосовно ... ;</w:t>
      </w:r>
    </w:p>
    <w:p w14:paraId="05F1F9B4"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критичного ставлення до проблем ...</w:t>
      </w:r>
    </w:p>
    <w:p w14:paraId="2F052876"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Навчальна мета може включати декілька завдань як освітнього, так і виховного і</w:t>
      </w:r>
      <w:r>
        <w:rPr>
          <w:color w:val="000000"/>
          <w:sz w:val="28"/>
          <w:szCs w:val="28"/>
          <w:lang w:val="uk-UA"/>
        </w:rPr>
        <w:t xml:space="preserve"> </w:t>
      </w:r>
      <w:r w:rsidRPr="00FD670D">
        <w:rPr>
          <w:color w:val="000000"/>
          <w:sz w:val="28"/>
          <w:szCs w:val="28"/>
          <w:lang w:val="uk-UA"/>
        </w:rPr>
        <w:t>розвивального напрямів.</w:t>
      </w:r>
    </w:p>
    <w:p w14:paraId="73EE07F0" w14:textId="77777777" w:rsidR="000E0DF9" w:rsidRPr="00FD670D" w:rsidRDefault="000E0DF9" w:rsidP="000E0DF9">
      <w:pPr>
        <w:ind w:firstLine="709"/>
        <w:contextualSpacing/>
        <w:jc w:val="both"/>
        <w:rPr>
          <w:color w:val="000000"/>
          <w:sz w:val="28"/>
          <w:szCs w:val="28"/>
          <w:lang w:val="uk-UA"/>
        </w:rPr>
      </w:pPr>
      <w:r w:rsidRPr="00FD670D">
        <w:rPr>
          <w:b/>
          <w:color w:val="000000"/>
          <w:sz w:val="28"/>
          <w:szCs w:val="28"/>
          <w:lang w:val="uk-UA"/>
        </w:rPr>
        <w:t>П. Методи, прийоми, засоби</w:t>
      </w:r>
      <w:r w:rsidRPr="00FD670D">
        <w:rPr>
          <w:color w:val="000000"/>
          <w:sz w:val="28"/>
          <w:szCs w:val="28"/>
          <w:lang w:val="uk-UA"/>
        </w:rPr>
        <w:t>. Зазначити, які методи, прийоми, засоби</w:t>
      </w:r>
      <w:r>
        <w:rPr>
          <w:color w:val="000000"/>
          <w:sz w:val="28"/>
          <w:szCs w:val="28"/>
          <w:lang w:val="uk-UA"/>
        </w:rPr>
        <w:t xml:space="preserve"> </w:t>
      </w:r>
      <w:r w:rsidRPr="00FD670D">
        <w:rPr>
          <w:color w:val="000000"/>
          <w:sz w:val="28"/>
          <w:szCs w:val="28"/>
          <w:lang w:val="uk-UA"/>
        </w:rPr>
        <w:t>навчання застосовуються під час лекції для досягнення визначених завдань.</w:t>
      </w:r>
    </w:p>
    <w:p w14:paraId="0DB3708F"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Методи, прийоми передачі та обміну словесною інформацією:</w:t>
      </w:r>
    </w:p>
    <w:p w14:paraId="37F1E6DB"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розповідь;</w:t>
      </w:r>
    </w:p>
    <w:p w14:paraId="56322F48"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бесіда (репродуктивна, пошукова, проблемна, аутентична -</w:t>
      </w:r>
      <w:r>
        <w:rPr>
          <w:color w:val="000000"/>
          <w:sz w:val="28"/>
          <w:szCs w:val="28"/>
          <w:lang w:val="uk-UA"/>
        </w:rPr>
        <w:t xml:space="preserve"> </w:t>
      </w:r>
      <w:r w:rsidRPr="00FD670D">
        <w:rPr>
          <w:color w:val="000000"/>
          <w:sz w:val="28"/>
          <w:szCs w:val="28"/>
          <w:lang w:val="uk-UA"/>
        </w:rPr>
        <w:t>обговорення особистісних поглядів, життєвих міркувань студентів</w:t>
      </w:r>
      <w:r>
        <w:rPr>
          <w:color w:val="000000"/>
          <w:sz w:val="28"/>
          <w:szCs w:val="28"/>
          <w:lang w:val="uk-UA"/>
        </w:rPr>
        <w:t xml:space="preserve"> </w:t>
      </w:r>
      <w:r w:rsidRPr="00FD670D">
        <w:rPr>
          <w:color w:val="000000"/>
          <w:sz w:val="28"/>
          <w:szCs w:val="28"/>
          <w:lang w:val="uk-UA"/>
        </w:rPr>
        <w:t>тощо);</w:t>
      </w:r>
    </w:p>
    <w:p w14:paraId="5E4CC12F"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мозкова атака (</w:t>
      </w:r>
      <w:proofErr w:type="spellStart"/>
      <w:r w:rsidRPr="00FD670D">
        <w:rPr>
          <w:color w:val="000000"/>
          <w:sz w:val="28"/>
          <w:szCs w:val="28"/>
          <w:lang w:val="uk-UA"/>
        </w:rPr>
        <w:t>брейнстормінг</w:t>
      </w:r>
      <w:proofErr w:type="spellEnd"/>
      <w:r w:rsidRPr="00FD670D">
        <w:rPr>
          <w:color w:val="000000"/>
          <w:sz w:val="28"/>
          <w:szCs w:val="28"/>
          <w:lang w:val="uk-UA"/>
        </w:rPr>
        <w:t>);</w:t>
      </w:r>
    </w:p>
    <w:p w14:paraId="419C14B8"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дискусія;</w:t>
      </w:r>
    </w:p>
    <w:p w14:paraId="1BD3BF39"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діалог;</w:t>
      </w:r>
    </w:p>
    <w:p w14:paraId="255BA229"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кейс-метод (розповідь про подію, що сталась у житті людини);</w:t>
      </w:r>
    </w:p>
    <w:p w14:paraId="4768B811"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u w:val="single"/>
          <w:lang w:val="uk-UA"/>
        </w:rPr>
        <w:t>Методи, прийоми переконування</w:t>
      </w:r>
      <w:r w:rsidRPr="00FD670D">
        <w:rPr>
          <w:color w:val="000000"/>
          <w:sz w:val="28"/>
          <w:szCs w:val="28"/>
          <w:lang w:val="uk-UA"/>
        </w:rPr>
        <w:t>:</w:t>
      </w:r>
    </w:p>
    <w:p w14:paraId="176A2E5C"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апеляція до висловлювань відомих людей;</w:t>
      </w:r>
    </w:p>
    <w:p w14:paraId="5F812C27"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проведення доказів;</w:t>
      </w:r>
    </w:p>
    <w:p w14:paraId="7987BEDD"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висловлювання аргументів «за» і «проти»;</w:t>
      </w:r>
    </w:p>
    <w:p w14:paraId="67B2174C"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апеляція до позитивних і негативних емоцій студентів;</w:t>
      </w:r>
    </w:p>
    <w:p w14:paraId="3634B7EB"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діагностичне питання.</w:t>
      </w:r>
    </w:p>
    <w:p w14:paraId="1F808F22"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u w:val="single"/>
          <w:lang w:val="uk-UA"/>
        </w:rPr>
        <w:t xml:space="preserve">Методи, прийоми розвитку </w:t>
      </w:r>
      <w:proofErr w:type="spellStart"/>
      <w:r w:rsidRPr="00FD670D">
        <w:rPr>
          <w:color w:val="000000"/>
          <w:sz w:val="28"/>
          <w:szCs w:val="28"/>
          <w:u w:val="single"/>
          <w:lang w:val="uk-UA"/>
        </w:rPr>
        <w:t>мислиннєвих</w:t>
      </w:r>
      <w:proofErr w:type="spellEnd"/>
      <w:r w:rsidRPr="00FD670D">
        <w:rPr>
          <w:color w:val="000000"/>
          <w:sz w:val="28"/>
          <w:szCs w:val="28"/>
          <w:u w:val="single"/>
          <w:lang w:val="uk-UA"/>
        </w:rPr>
        <w:t xml:space="preserve"> дій</w:t>
      </w:r>
      <w:r w:rsidRPr="00FD670D">
        <w:rPr>
          <w:color w:val="000000"/>
          <w:sz w:val="28"/>
          <w:szCs w:val="28"/>
          <w:lang w:val="uk-UA"/>
        </w:rPr>
        <w:t>:</w:t>
      </w:r>
    </w:p>
    <w:p w14:paraId="21FFE03F"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lastRenderedPageBreak/>
        <w:t>• аналіз;</w:t>
      </w:r>
    </w:p>
    <w:p w14:paraId="704AA301"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синтез;</w:t>
      </w:r>
    </w:p>
    <w:p w14:paraId="7A5C608F"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порівняння;</w:t>
      </w:r>
    </w:p>
    <w:p w14:paraId="44F15040"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розрізнення</w:t>
      </w:r>
    </w:p>
    <w:p w14:paraId="78A07C4A"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аналогія;</w:t>
      </w:r>
    </w:p>
    <w:p w14:paraId="3FCD294E"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узагальнення;</w:t>
      </w:r>
    </w:p>
    <w:p w14:paraId="3CB66A15"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екстраполяція;</w:t>
      </w:r>
    </w:p>
    <w:p w14:paraId="3D106BD0"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міркування (просте, складне, вільне, доказове);</w:t>
      </w:r>
    </w:p>
    <w:p w14:paraId="3A04EFA4" w14:textId="77777777" w:rsidR="000E0DF9" w:rsidRPr="00FD670D" w:rsidRDefault="000E0DF9" w:rsidP="000E0DF9">
      <w:pPr>
        <w:ind w:firstLine="709"/>
        <w:contextualSpacing/>
        <w:jc w:val="both"/>
        <w:rPr>
          <w:color w:val="000000"/>
          <w:sz w:val="28"/>
          <w:szCs w:val="28"/>
          <w:lang w:val="uk-UA"/>
        </w:rPr>
      </w:pPr>
      <w:r w:rsidRPr="00FD670D">
        <w:rPr>
          <w:color w:val="000000"/>
          <w:sz w:val="28"/>
          <w:szCs w:val="28"/>
          <w:lang w:val="uk-UA"/>
        </w:rPr>
        <w:t>• дедукція;</w:t>
      </w:r>
    </w:p>
    <w:p w14:paraId="6A6A41B0" w14:textId="77777777" w:rsidR="000E0DF9" w:rsidRDefault="000E0DF9" w:rsidP="000E0DF9">
      <w:pPr>
        <w:ind w:firstLine="709"/>
        <w:contextualSpacing/>
        <w:jc w:val="both"/>
        <w:rPr>
          <w:color w:val="000000"/>
          <w:sz w:val="28"/>
          <w:szCs w:val="28"/>
          <w:lang w:val="uk-UA"/>
        </w:rPr>
      </w:pPr>
      <w:r w:rsidRPr="00FD670D">
        <w:rPr>
          <w:color w:val="000000"/>
          <w:sz w:val="28"/>
          <w:szCs w:val="28"/>
          <w:lang w:val="uk-UA"/>
        </w:rPr>
        <w:t xml:space="preserve">• індукція. </w:t>
      </w:r>
    </w:p>
    <w:p w14:paraId="0966F859" w14:textId="77777777" w:rsidR="000E0DF9" w:rsidRDefault="000E0DF9" w:rsidP="000E0DF9">
      <w:pPr>
        <w:ind w:firstLine="709"/>
        <w:contextualSpacing/>
        <w:jc w:val="both"/>
        <w:rPr>
          <w:color w:val="000000"/>
          <w:sz w:val="28"/>
          <w:szCs w:val="28"/>
          <w:lang w:val="uk-UA"/>
        </w:rPr>
      </w:pPr>
      <w:r w:rsidRPr="00FD670D">
        <w:rPr>
          <w:b/>
          <w:color w:val="000000"/>
          <w:sz w:val="28"/>
          <w:szCs w:val="28"/>
          <w:lang w:val="uk-UA"/>
        </w:rPr>
        <w:t>III. Наочність</w:t>
      </w:r>
      <w:r w:rsidRPr="00FD670D">
        <w:rPr>
          <w:color w:val="000000"/>
          <w:sz w:val="28"/>
          <w:szCs w:val="28"/>
          <w:lang w:val="uk-UA"/>
        </w:rPr>
        <w:t>:</w:t>
      </w:r>
      <w:r>
        <w:rPr>
          <w:color w:val="000000"/>
          <w:sz w:val="28"/>
          <w:szCs w:val="28"/>
          <w:lang w:val="uk-UA"/>
        </w:rPr>
        <w:t xml:space="preserve"> </w:t>
      </w:r>
      <w:r w:rsidRPr="00FD670D">
        <w:rPr>
          <w:color w:val="000000"/>
          <w:sz w:val="28"/>
          <w:szCs w:val="28"/>
          <w:lang w:val="uk-UA"/>
        </w:rPr>
        <w:t>Таблиці, схеми, графіки, макети, приладдя, тощо.</w:t>
      </w:r>
      <w:r>
        <w:rPr>
          <w:color w:val="000000"/>
          <w:sz w:val="28"/>
          <w:szCs w:val="28"/>
          <w:lang w:val="uk-UA"/>
        </w:rPr>
        <w:t xml:space="preserve"> </w:t>
      </w:r>
      <w:r w:rsidRPr="00FD670D">
        <w:rPr>
          <w:color w:val="000000"/>
          <w:sz w:val="28"/>
          <w:szCs w:val="28"/>
          <w:lang w:val="uk-UA"/>
        </w:rPr>
        <w:t xml:space="preserve">Технічні засоби навчання: </w:t>
      </w:r>
      <w:proofErr w:type="spellStart"/>
      <w:r w:rsidRPr="00FD670D">
        <w:rPr>
          <w:color w:val="000000"/>
          <w:sz w:val="28"/>
          <w:szCs w:val="28"/>
          <w:lang w:val="uk-UA"/>
        </w:rPr>
        <w:t>кодоскоп</w:t>
      </w:r>
      <w:proofErr w:type="spellEnd"/>
      <w:r w:rsidRPr="00FD670D">
        <w:rPr>
          <w:color w:val="000000"/>
          <w:sz w:val="28"/>
          <w:szCs w:val="28"/>
          <w:lang w:val="uk-UA"/>
        </w:rPr>
        <w:t xml:space="preserve">, </w:t>
      </w:r>
      <w:proofErr w:type="spellStart"/>
      <w:r w:rsidRPr="00FD670D">
        <w:rPr>
          <w:color w:val="000000"/>
          <w:sz w:val="28"/>
          <w:szCs w:val="28"/>
          <w:lang w:val="uk-UA"/>
        </w:rPr>
        <w:t>діапроектор</w:t>
      </w:r>
      <w:proofErr w:type="spellEnd"/>
      <w:r w:rsidRPr="00FD670D">
        <w:rPr>
          <w:color w:val="000000"/>
          <w:sz w:val="28"/>
          <w:szCs w:val="28"/>
          <w:lang w:val="uk-UA"/>
        </w:rPr>
        <w:t>, комп'ютери тощо.</w:t>
      </w:r>
    </w:p>
    <w:p w14:paraId="4E522807" w14:textId="77777777" w:rsidR="000E0DF9" w:rsidRDefault="000E0DF9" w:rsidP="000E0DF9">
      <w:pPr>
        <w:ind w:firstLine="709"/>
        <w:contextualSpacing/>
        <w:jc w:val="center"/>
        <w:rPr>
          <w:b/>
          <w:color w:val="000000"/>
          <w:sz w:val="28"/>
          <w:szCs w:val="28"/>
          <w:lang w:val="uk-UA"/>
        </w:rPr>
      </w:pPr>
    </w:p>
    <w:p w14:paraId="40D66923"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u w:val="single"/>
          <w:lang w:val="uk-UA"/>
        </w:rPr>
        <w:t>Підготовка лекції</w:t>
      </w:r>
      <w:r w:rsidRPr="00B76A16">
        <w:rPr>
          <w:color w:val="000000"/>
          <w:sz w:val="28"/>
          <w:szCs w:val="28"/>
          <w:lang w:val="uk-UA"/>
        </w:rPr>
        <w:t xml:space="preserve"> - це напружена, складна, відповідальна діяльність</w:t>
      </w:r>
      <w:r>
        <w:rPr>
          <w:color w:val="000000"/>
          <w:sz w:val="28"/>
          <w:szCs w:val="28"/>
          <w:lang w:val="uk-UA"/>
        </w:rPr>
        <w:t xml:space="preserve"> </w:t>
      </w:r>
      <w:r w:rsidRPr="00B76A16">
        <w:rPr>
          <w:color w:val="000000"/>
          <w:sz w:val="28"/>
          <w:szCs w:val="28"/>
          <w:lang w:val="uk-UA"/>
        </w:rPr>
        <w:t>викладача, що потребує значної концентрації зусиль і вияву майстерності. Цей</w:t>
      </w:r>
      <w:r>
        <w:rPr>
          <w:color w:val="000000"/>
          <w:sz w:val="28"/>
          <w:szCs w:val="28"/>
          <w:lang w:val="uk-UA"/>
        </w:rPr>
        <w:t xml:space="preserve"> </w:t>
      </w:r>
      <w:r w:rsidRPr="00B76A16">
        <w:rPr>
          <w:color w:val="000000"/>
          <w:sz w:val="28"/>
          <w:szCs w:val="28"/>
          <w:lang w:val="uk-UA"/>
        </w:rPr>
        <w:t>процес вимагає тривалого часу і передбачає не тільки написання тексту лекції, але й:</w:t>
      </w:r>
    </w:p>
    <w:p w14:paraId="7C8C4053"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психологічну підготовку педагога до її проведення;</w:t>
      </w:r>
    </w:p>
    <w:p w14:paraId="2B8C9D79"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глибоке осмислення мети лекції, сутності головних положень, ідей;</w:t>
      </w:r>
    </w:p>
    <w:p w14:paraId="4C820565"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 внутрішнє переживання" її змісту;</w:t>
      </w:r>
    </w:p>
    <w:p w14:paraId="3315D6BF"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вироблення педагогом власних переконань у його значущості,</w:t>
      </w:r>
      <w:r>
        <w:rPr>
          <w:color w:val="000000"/>
          <w:sz w:val="28"/>
          <w:szCs w:val="28"/>
          <w:lang w:val="uk-UA"/>
        </w:rPr>
        <w:t xml:space="preserve"> </w:t>
      </w:r>
      <w:r w:rsidRPr="00B76A16">
        <w:rPr>
          <w:color w:val="000000"/>
          <w:sz w:val="28"/>
          <w:szCs w:val="28"/>
          <w:lang w:val="uk-UA"/>
        </w:rPr>
        <w:t>впевненості у своїх знаннях;</w:t>
      </w:r>
    </w:p>
    <w:p w14:paraId="67DC3C2B"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оволодіння майстерністю виступу і взаємодії з аудиторією.</w:t>
      </w:r>
    </w:p>
    <w:p w14:paraId="06FD3536" w14:textId="77777777" w:rsidR="000E0DF9" w:rsidRDefault="000E0DF9" w:rsidP="000E0DF9">
      <w:pPr>
        <w:ind w:firstLine="709"/>
        <w:contextualSpacing/>
        <w:jc w:val="both"/>
        <w:rPr>
          <w:color w:val="000000"/>
          <w:sz w:val="28"/>
          <w:szCs w:val="28"/>
          <w:lang w:val="uk-UA"/>
        </w:rPr>
      </w:pPr>
    </w:p>
    <w:p w14:paraId="3AEF0833" w14:textId="77777777" w:rsidR="000E0DF9" w:rsidRPr="00B76A16" w:rsidRDefault="000E0DF9" w:rsidP="000E0DF9">
      <w:pPr>
        <w:ind w:firstLine="709"/>
        <w:contextualSpacing/>
        <w:jc w:val="center"/>
        <w:rPr>
          <w:b/>
          <w:color w:val="000000"/>
          <w:sz w:val="28"/>
          <w:szCs w:val="28"/>
          <w:lang w:val="uk-UA"/>
        </w:rPr>
      </w:pPr>
      <w:r w:rsidRPr="00B76A16">
        <w:rPr>
          <w:b/>
          <w:color w:val="000000"/>
          <w:sz w:val="28"/>
          <w:szCs w:val="28"/>
          <w:lang w:val="uk-UA"/>
        </w:rPr>
        <w:t>Процес підготовки лекції складається з таких етапів:</w:t>
      </w:r>
    </w:p>
    <w:p w14:paraId="7F1A4D1D"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визначення теми, її місця в навчальному курсі, зв'язку з попередніми і наступними</w:t>
      </w:r>
      <w:r>
        <w:rPr>
          <w:color w:val="000000"/>
          <w:sz w:val="28"/>
          <w:szCs w:val="28"/>
          <w:lang w:val="uk-UA"/>
        </w:rPr>
        <w:t xml:space="preserve"> </w:t>
      </w:r>
      <w:r w:rsidRPr="00B76A16">
        <w:rPr>
          <w:color w:val="000000"/>
          <w:sz w:val="28"/>
          <w:szCs w:val="28"/>
          <w:lang w:val="uk-UA"/>
        </w:rPr>
        <w:t>темами; коротке, чітке, лаконічне формування теми; постановка та осмислення</w:t>
      </w:r>
      <w:r>
        <w:rPr>
          <w:color w:val="000000"/>
          <w:sz w:val="28"/>
          <w:szCs w:val="28"/>
          <w:lang w:val="uk-UA"/>
        </w:rPr>
        <w:t xml:space="preserve"> </w:t>
      </w:r>
      <w:r w:rsidRPr="00B76A16">
        <w:rPr>
          <w:color w:val="000000"/>
          <w:sz w:val="28"/>
          <w:szCs w:val="28"/>
          <w:lang w:val="uk-UA"/>
        </w:rPr>
        <w:t>мети лекції як очікуваних результатів, яких бажає досягнути лектор (формування</w:t>
      </w:r>
      <w:r>
        <w:rPr>
          <w:color w:val="000000"/>
          <w:sz w:val="28"/>
          <w:szCs w:val="28"/>
          <w:lang w:val="uk-UA"/>
        </w:rPr>
        <w:t xml:space="preserve"> </w:t>
      </w:r>
      <w:r w:rsidRPr="00B76A16">
        <w:rPr>
          <w:color w:val="000000"/>
          <w:sz w:val="28"/>
          <w:szCs w:val="28"/>
          <w:lang w:val="uk-UA"/>
        </w:rPr>
        <w:t>наукових понять, знань, оволодіння принципами, орієнтирами виконання дій</w:t>
      </w:r>
      <w:r>
        <w:rPr>
          <w:color w:val="000000"/>
          <w:sz w:val="28"/>
          <w:szCs w:val="28"/>
          <w:lang w:val="uk-UA"/>
        </w:rPr>
        <w:t xml:space="preserve"> </w:t>
      </w:r>
      <w:r w:rsidRPr="00B76A16">
        <w:rPr>
          <w:color w:val="000000"/>
          <w:sz w:val="28"/>
          <w:szCs w:val="28"/>
          <w:lang w:val="uk-UA"/>
        </w:rPr>
        <w:t>тощо);</w:t>
      </w:r>
    </w:p>
    <w:p w14:paraId="2F0D4168"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виокремлення основних питань, головної ідеї, що пронизує усю лекцію,</w:t>
      </w:r>
      <w:r>
        <w:rPr>
          <w:color w:val="000000"/>
          <w:sz w:val="28"/>
          <w:szCs w:val="28"/>
          <w:lang w:val="uk-UA"/>
        </w:rPr>
        <w:t xml:space="preserve"> </w:t>
      </w:r>
      <w:r w:rsidRPr="00B76A16">
        <w:rPr>
          <w:color w:val="000000"/>
          <w:sz w:val="28"/>
          <w:szCs w:val="28"/>
          <w:lang w:val="uk-UA"/>
        </w:rPr>
        <w:t>осмислення задуму лекції;</w:t>
      </w:r>
    </w:p>
    <w:p w14:paraId="2A92ED9A"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опрацювання необхідної науково-теоретичної літератури, навчально- методичних</w:t>
      </w:r>
      <w:r>
        <w:rPr>
          <w:color w:val="000000"/>
          <w:sz w:val="28"/>
          <w:szCs w:val="28"/>
          <w:lang w:val="uk-UA"/>
        </w:rPr>
        <w:t xml:space="preserve"> </w:t>
      </w:r>
      <w:r w:rsidRPr="00B76A16">
        <w:rPr>
          <w:color w:val="000000"/>
          <w:sz w:val="28"/>
          <w:szCs w:val="28"/>
          <w:lang w:val="uk-UA"/>
        </w:rPr>
        <w:t>посібників, сучасних наукових досліджень;</w:t>
      </w:r>
    </w:p>
    <w:p w14:paraId="61B1F6F9"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визначення обсягу навчальної інформації, зокрема обсягу матеріалу з кожного</w:t>
      </w:r>
      <w:r>
        <w:rPr>
          <w:color w:val="000000"/>
          <w:sz w:val="28"/>
          <w:szCs w:val="28"/>
          <w:lang w:val="uk-UA"/>
        </w:rPr>
        <w:t xml:space="preserve"> </w:t>
      </w:r>
      <w:r w:rsidRPr="00B76A16">
        <w:rPr>
          <w:color w:val="000000"/>
          <w:sz w:val="28"/>
          <w:szCs w:val="28"/>
          <w:lang w:val="uk-UA"/>
        </w:rPr>
        <w:t>питання, відбір доцільної і важливої наукової і навчальної інформації;</w:t>
      </w:r>
    </w:p>
    <w:p w14:paraId="035C99FC"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складання плану лекції;</w:t>
      </w:r>
    </w:p>
    <w:p w14:paraId="128BFEC3"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xml:space="preserve">• </w:t>
      </w:r>
      <w:proofErr w:type="spellStart"/>
      <w:r w:rsidRPr="00B76A16">
        <w:rPr>
          <w:color w:val="000000"/>
          <w:sz w:val="28"/>
          <w:szCs w:val="28"/>
          <w:lang w:val="uk-UA"/>
        </w:rPr>
        <w:t>мисленнєве</w:t>
      </w:r>
      <w:proofErr w:type="spellEnd"/>
      <w:r w:rsidRPr="00B76A16">
        <w:rPr>
          <w:color w:val="000000"/>
          <w:sz w:val="28"/>
          <w:szCs w:val="28"/>
          <w:lang w:val="uk-UA"/>
        </w:rPr>
        <w:t xml:space="preserve"> уявлення конкретної студентської аудиторії, для якої готується</w:t>
      </w:r>
      <w:r>
        <w:rPr>
          <w:color w:val="000000"/>
          <w:sz w:val="28"/>
          <w:szCs w:val="28"/>
          <w:lang w:val="uk-UA"/>
        </w:rPr>
        <w:t xml:space="preserve"> </w:t>
      </w:r>
      <w:r w:rsidRPr="00B76A16">
        <w:rPr>
          <w:color w:val="000000"/>
          <w:sz w:val="28"/>
          <w:szCs w:val="28"/>
          <w:lang w:val="uk-UA"/>
        </w:rPr>
        <w:t>лекція, характерних особливостей студентів відповідного курсу, усвідомлення</w:t>
      </w:r>
      <w:r>
        <w:rPr>
          <w:color w:val="000000"/>
          <w:sz w:val="28"/>
          <w:szCs w:val="28"/>
          <w:lang w:val="uk-UA"/>
        </w:rPr>
        <w:t xml:space="preserve"> </w:t>
      </w:r>
      <w:r w:rsidRPr="00B76A16">
        <w:rPr>
          <w:color w:val="000000"/>
          <w:sz w:val="28"/>
          <w:szCs w:val="28"/>
          <w:lang w:val="uk-UA"/>
        </w:rPr>
        <w:t>специфіки їхнього фаху, своєрідності поведінки під час лекції, кількості людей в</w:t>
      </w:r>
      <w:r>
        <w:rPr>
          <w:color w:val="000000"/>
          <w:sz w:val="28"/>
          <w:szCs w:val="28"/>
          <w:lang w:val="uk-UA"/>
        </w:rPr>
        <w:t xml:space="preserve"> </w:t>
      </w:r>
      <w:r w:rsidRPr="00B76A16">
        <w:rPr>
          <w:color w:val="000000"/>
          <w:sz w:val="28"/>
          <w:szCs w:val="28"/>
          <w:lang w:val="uk-UA"/>
        </w:rPr>
        <w:t>аудиторії;</w:t>
      </w:r>
    </w:p>
    <w:p w14:paraId="1FB94ABF"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структурування змісту навчальної інформації за питаннями, дотримання логіки,</w:t>
      </w:r>
      <w:r>
        <w:rPr>
          <w:color w:val="000000"/>
          <w:sz w:val="28"/>
          <w:szCs w:val="28"/>
          <w:lang w:val="uk-UA"/>
        </w:rPr>
        <w:t xml:space="preserve"> </w:t>
      </w:r>
      <w:r w:rsidRPr="00B76A16">
        <w:rPr>
          <w:color w:val="000000"/>
          <w:sz w:val="28"/>
          <w:szCs w:val="28"/>
          <w:lang w:val="uk-UA"/>
        </w:rPr>
        <w:t>послідовності, системності, продумування питань для дискусії, діалогу,</w:t>
      </w:r>
      <w:r>
        <w:rPr>
          <w:color w:val="000000"/>
          <w:sz w:val="28"/>
          <w:szCs w:val="28"/>
          <w:lang w:val="uk-UA"/>
        </w:rPr>
        <w:t xml:space="preserve"> </w:t>
      </w:r>
      <w:r w:rsidRPr="00B76A16">
        <w:rPr>
          <w:color w:val="000000"/>
          <w:sz w:val="28"/>
          <w:szCs w:val="28"/>
          <w:lang w:val="uk-UA"/>
        </w:rPr>
        <w:t>аргументів для доказу тверджень, прикладів з практичної діяльності із</w:t>
      </w:r>
      <w:r>
        <w:rPr>
          <w:color w:val="000000"/>
          <w:sz w:val="28"/>
          <w:szCs w:val="28"/>
          <w:lang w:val="uk-UA"/>
        </w:rPr>
        <w:t xml:space="preserve"> </w:t>
      </w:r>
      <w:r w:rsidRPr="00B76A16">
        <w:rPr>
          <w:color w:val="000000"/>
          <w:sz w:val="28"/>
          <w:szCs w:val="28"/>
          <w:lang w:val="uk-UA"/>
        </w:rPr>
        <w:lastRenderedPageBreak/>
        <w:t>врахуванням фаху і специфіки студентської аудиторії, відбір доцільних методів,</w:t>
      </w:r>
      <w:r>
        <w:rPr>
          <w:color w:val="000000"/>
          <w:sz w:val="28"/>
          <w:szCs w:val="28"/>
          <w:lang w:val="uk-UA"/>
        </w:rPr>
        <w:t xml:space="preserve"> </w:t>
      </w:r>
      <w:r w:rsidRPr="00B76A16">
        <w:rPr>
          <w:color w:val="000000"/>
          <w:sz w:val="28"/>
          <w:szCs w:val="28"/>
          <w:lang w:val="uk-UA"/>
        </w:rPr>
        <w:t>прийомів;</w:t>
      </w:r>
    </w:p>
    <w:p w14:paraId="227534F1"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xml:space="preserve">• </w:t>
      </w:r>
      <w:proofErr w:type="spellStart"/>
      <w:r w:rsidRPr="00B76A16">
        <w:rPr>
          <w:color w:val="000000"/>
          <w:sz w:val="28"/>
          <w:szCs w:val="28"/>
          <w:lang w:val="uk-UA"/>
        </w:rPr>
        <w:t>мисленнєве</w:t>
      </w:r>
      <w:proofErr w:type="spellEnd"/>
      <w:r w:rsidRPr="00B76A16">
        <w:rPr>
          <w:color w:val="000000"/>
          <w:sz w:val="28"/>
          <w:szCs w:val="28"/>
          <w:lang w:val="uk-UA"/>
        </w:rPr>
        <w:t xml:space="preserve"> </w:t>
      </w:r>
      <w:proofErr w:type="spellStart"/>
      <w:r w:rsidRPr="00B76A16">
        <w:rPr>
          <w:color w:val="000000"/>
          <w:sz w:val="28"/>
          <w:szCs w:val="28"/>
          <w:lang w:val="uk-UA"/>
        </w:rPr>
        <w:t>проговорення</w:t>
      </w:r>
      <w:proofErr w:type="spellEnd"/>
      <w:r w:rsidRPr="00B76A16">
        <w:rPr>
          <w:color w:val="000000"/>
          <w:sz w:val="28"/>
          <w:szCs w:val="28"/>
          <w:lang w:val="uk-UA"/>
        </w:rPr>
        <w:t>, осмислення змісту навчальної інформації з різних</w:t>
      </w:r>
      <w:r>
        <w:rPr>
          <w:color w:val="000000"/>
          <w:sz w:val="28"/>
          <w:szCs w:val="28"/>
          <w:lang w:val="uk-UA"/>
        </w:rPr>
        <w:t xml:space="preserve"> </w:t>
      </w:r>
      <w:r w:rsidRPr="00B76A16">
        <w:rPr>
          <w:color w:val="000000"/>
          <w:sz w:val="28"/>
          <w:szCs w:val="28"/>
          <w:lang w:val="uk-UA"/>
        </w:rPr>
        <w:t>точок зору, усвідомлення власного розуміння навчального матеріалу;</w:t>
      </w:r>
    </w:p>
    <w:p w14:paraId="057CB3D5"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підбір і підготовка наочного матеріалу;</w:t>
      </w:r>
    </w:p>
    <w:p w14:paraId="1C0BA149"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написання повного тексту лекції із використанням чітких визначень і</w:t>
      </w:r>
      <w:r>
        <w:rPr>
          <w:color w:val="000000"/>
          <w:sz w:val="28"/>
          <w:szCs w:val="28"/>
          <w:lang w:val="uk-UA"/>
        </w:rPr>
        <w:t xml:space="preserve"> </w:t>
      </w:r>
      <w:r w:rsidRPr="00B76A16">
        <w:rPr>
          <w:color w:val="000000"/>
          <w:sz w:val="28"/>
          <w:szCs w:val="28"/>
          <w:lang w:val="uk-UA"/>
        </w:rPr>
        <w:t>формулювань;</w:t>
      </w:r>
    </w:p>
    <w:p w14:paraId="05373C20"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усне проголошення змісту лекції (особливо для викладачів- початківців) або</w:t>
      </w:r>
      <w:r>
        <w:rPr>
          <w:color w:val="000000"/>
          <w:sz w:val="28"/>
          <w:szCs w:val="28"/>
          <w:lang w:val="uk-UA"/>
        </w:rPr>
        <w:t xml:space="preserve"> </w:t>
      </w:r>
      <w:r w:rsidRPr="00B76A16">
        <w:rPr>
          <w:color w:val="000000"/>
          <w:sz w:val="28"/>
          <w:szCs w:val="28"/>
          <w:lang w:val="uk-UA"/>
        </w:rPr>
        <w:t>окремих фрагментів; вироблення, коректування моделі, стилю, манер</w:t>
      </w:r>
      <w:r>
        <w:rPr>
          <w:color w:val="000000"/>
          <w:sz w:val="28"/>
          <w:szCs w:val="28"/>
          <w:lang w:val="uk-UA"/>
        </w:rPr>
        <w:t xml:space="preserve"> </w:t>
      </w:r>
      <w:r w:rsidRPr="00B76A16">
        <w:rPr>
          <w:color w:val="000000"/>
          <w:sz w:val="28"/>
          <w:szCs w:val="28"/>
          <w:lang w:val="uk-UA"/>
        </w:rPr>
        <w:t>ораторського виступу і взаємодії зі студентами</w:t>
      </w:r>
    </w:p>
    <w:p w14:paraId="330A397E" w14:textId="77777777" w:rsidR="000E0DF9" w:rsidRDefault="000E0DF9" w:rsidP="000E0DF9">
      <w:pPr>
        <w:ind w:firstLine="709"/>
        <w:contextualSpacing/>
        <w:jc w:val="center"/>
        <w:rPr>
          <w:b/>
          <w:color w:val="000000"/>
          <w:sz w:val="28"/>
          <w:szCs w:val="28"/>
          <w:lang w:val="uk-UA"/>
        </w:rPr>
      </w:pPr>
    </w:p>
    <w:p w14:paraId="2A4C7483" w14:textId="77777777" w:rsidR="000E0DF9" w:rsidRPr="00AC4325" w:rsidRDefault="00643FFA" w:rsidP="000E0DF9">
      <w:pPr>
        <w:ind w:firstLine="709"/>
        <w:contextualSpacing/>
        <w:jc w:val="center"/>
        <w:rPr>
          <w:b/>
          <w:color w:val="000000"/>
          <w:sz w:val="28"/>
          <w:szCs w:val="28"/>
          <w:lang w:val="uk-UA"/>
        </w:rPr>
      </w:pPr>
      <w:r>
        <w:rPr>
          <w:b/>
          <w:color w:val="000000"/>
          <w:sz w:val="28"/>
          <w:szCs w:val="28"/>
          <w:lang w:val="uk-UA"/>
        </w:rPr>
        <w:t>3</w:t>
      </w:r>
      <w:r w:rsidR="000E0DF9">
        <w:rPr>
          <w:b/>
          <w:color w:val="000000"/>
          <w:sz w:val="28"/>
          <w:szCs w:val="28"/>
          <w:lang w:val="uk-UA"/>
        </w:rPr>
        <w:t>.4. </w:t>
      </w:r>
      <w:r w:rsidR="000E0DF9" w:rsidRPr="00AC4325">
        <w:rPr>
          <w:b/>
          <w:color w:val="000000"/>
          <w:sz w:val="28"/>
          <w:szCs w:val="28"/>
          <w:lang w:val="uk-UA"/>
        </w:rPr>
        <w:t>Методичні поради практикантам щодо проведення лекції</w:t>
      </w:r>
    </w:p>
    <w:p w14:paraId="521E81FB" w14:textId="77777777" w:rsidR="000E0DF9" w:rsidRDefault="000E0DF9" w:rsidP="000E0DF9">
      <w:pPr>
        <w:ind w:firstLine="709"/>
        <w:contextualSpacing/>
        <w:jc w:val="both"/>
        <w:rPr>
          <w:color w:val="000000"/>
          <w:sz w:val="28"/>
          <w:szCs w:val="28"/>
          <w:lang w:val="uk-UA"/>
        </w:rPr>
      </w:pPr>
    </w:p>
    <w:p w14:paraId="776D6374"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w:t>
      </w:r>
      <w:r>
        <w:rPr>
          <w:color w:val="000000"/>
          <w:sz w:val="28"/>
          <w:szCs w:val="28"/>
          <w:lang w:val="uk-UA"/>
        </w:rPr>
        <w:t xml:space="preserve"> </w:t>
      </w:r>
      <w:r w:rsidRPr="00AC4325">
        <w:rPr>
          <w:color w:val="000000"/>
          <w:sz w:val="28"/>
          <w:szCs w:val="28"/>
          <w:lang w:val="uk-UA"/>
        </w:rPr>
        <w:t>Сумлінна, відповідальна підготовка лекції - умова успішного, ефективного її</w:t>
      </w:r>
      <w:r>
        <w:rPr>
          <w:color w:val="000000"/>
          <w:sz w:val="28"/>
          <w:szCs w:val="28"/>
          <w:lang w:val="uk-UA"/>
        </w:rPr>
        <w:t xml:space="preserve"> </w:t>
      </w:r>
      <w:r w:rsidRPr="00AC4325">
        <w:rPr>
          <w:color w:val="000000"/>
          <w:sz w:val="28"/>
          <w:szCs w:val="28"/>
          <w:lang w:val="uk-UA"/>
        </w:rPr>
        <w:t>проведення. Текст лекції доцільно не вивчити, а глибоко осмислити, пережити,</w:t>
      </w:r>
      <w:r>
        <w:rPr>
          <w:color w:val="000000"/>
          <w:sz w:val="28"/>
          <w:szCs w:val="28"/>
          <w:lang w:val="uk-UA"/>
        </w:rPr>
        <w:t xml:space="preserve"> </w:t>
      </w:r>
      <w:proofErr w:type="spellStart"/>
      <w:r w:rsidRPr="00AC4325">
        <w:rPr>
          <w:color w:val="000000"/>
          <w:sz w:val="28"/>
          <w:szCs w:val="28"/>
          <w:lang w:val="uk-UA"/>
        </w:rPr>
        <w:t>компетентно</w:t>
      </w:r>
      <w:proofErr w:type="spellEnd"/>
      <w:r w:rsidRPr="00AC4325">
        <w:rPr>
          <w:color w:val="000000"/>
          <w:sz w:val="28"/>
          <w:szCs w:val="28"/>
          <w:lang w:val="uk-UA"/>
        </w:rPr>
        <w:t xml:space="preserve"> оволодіти основними положеннями, ідеями.</w:t>
      </w:r>
    </w:p>
    <w:p w14:paraId="3A8D6136"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Читання лекції за конспектом є шкідливим як для викладача, так і</w:t>
      </w:r>
      <w:r>
        <w:rPr>
          <w:color w:val="000000"/>
          <w:sz w:val="28"/>
          <w:szCs w:val="28"/>
          <w:lang w:val="uk-UA"/>
        </w:rPr>
        <w:t xml:space="preserve"> </w:t>
      </w:r>
      <w:r w:rsidRPr="00AC4325">
        <w:rPr>
          <w:color w:val="000000"/>
          <w:sz w:val="28"/>
          <w:szCs w:val="28"/>
          <w:lang w:val="uk-UA"/>
        </w:rPr>
        <w:t>підтримувати контакт з аудиторією, здійснювати виховний, емоційний вплив на</w:t>
      </w:r>
      <w:r>
        <w:rPr>
          <w:color w:val="000000"/>
          <w:sz w:val="28"/>
          <w:szCs w:val="28"/>
          <w:lang w:val="uk-UA"/>
        </w:rPr>
        <w:t xml:space="preserve"> </w:t>
      </w:r>
      <w:r w:rsidRPr="00AC4325">
        <w:rPr>
          <w:color w:val="000000"/>
          <w:sz w:val="28"/>
          <w:szCs w:val="28"/>
          <w:lang w:val="uk-UA"/>
        </w:rPr>
        <w:t>студентів, отримувати зворотний зв'язок від них і вносити корективи в процес</w:t>
      </w:r>
      <w:r>
        <w:rPr>
          <w:color w:val="000000"/>
          <w:sz w:val="28"/>
          <w:szCs w:val="28"/>
          <w:lang w:val="uk-UA"/>
        </w:rPr>
        <w:t xml:space="preserve"> </w:t>
      </w:r>
      <w:r w:rsidRPr="00AC4325">
        <w:rPr>
          <w:color w:val="000000"/>
          <w:sz w:val="28"/>
          <w:szCs w:val="28"/>
          <w:lang w:val="uk-UA"/>
        </w:rPr>
        <w:t>організації лекції. Звертатися до конспекту необхідно для дотримання структури</w:t>
      </w:r>
      <w:r>
        <w:rPr>
          <w:color w:val="000000"/>
          <w:sz w:val="28"/>
          <w:szCs w:val="28"/>
          <w:lang w:val="uk-UA"/>
        </w:rPr>
        <w:t xml:space="preserve"> </w:t>
      </w:r>
      <w:r w:rsidRPr="00AC4325">
        <w:rPr>
          <w:color w:val="000000"/>
          <w:sz w:val="28"/>
          <w:szCs w:val="28"/>
          <w:lang w:val="uk-UA"/>
        </w:rPr>
        <w:t>лекції, формулювання теоретичних визначень, положень, а також посилання на</w:t>
      </w:r>
      <w:r>
        <w:rPr>
          <w:color w:val="000000"/>
          <w:sz w:val="28"/>
          <w:szCs w:val="28"/>
          <w:lang w:val="uk-UA"/>
        </w:rPr>
        <w:t xml:space="preserve"> </w:t>
      </w:r>
      <w:r w:rsidRPr="00AC4325">
        <w:rPr>
          <w:color w:val="000000"/>
          <w:sz w:val="28"/>
          <w:szCs w:val="28"/>
          <w:lang w:val="uk-UA"/>
        </w:rPr>
        <w:t>джерела інформації тощо.</w:t>
      </w:r>
    </w:p>
    <w:p w14:paraId="5CD7290F"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Недоцільно передавати зміст навчального підручника, посібника під час лекції,</w:t>
      </w:r>
      <w:r>
        <w:rPr>
          <w:color w:val="000000"/>
          <w:sz w:val="28"/>
          <w:szCs w:val="28"/>
          <w:lang w:val="uk-UA"/>
        </w:rPr>
        <w:t xml:space="preserve"> </w:t>
      </w:r>
      <w:r w:rsidRPr="00AC4325">
        <w:rPr>
          <w:color w:val="000000"/>
          <w:sz w:val="28"/>
          <w:szCs w:val="28"/>
          <w:lang w:val="uk-UA"/>
        </w:rPr>
        <w:t>інакше можна позбавити студентів можливості самостійно працювати. Важливо</w:t>
      </w:r>
      <w:r>
        <w:rPr>
          <w:color w:val="000000"/>
          <w:sz w:val="28"/>
          <w:szCs w:val="28"/>
          <w:lang w:val="uk-UA"/>
        </w:rPr>
        <w:t xml:space="preserve"> </w:t>
      </w:r>
      <w:r w:rsidRPr="00AC4325">
        <w:rPr>
          <w:color w:val="000000"/>
          <w:sz w:val="28"/>
          <w:szCs w:val="28"/>
          <w:lang w:val="uk-UA"/>
        </w:rPr>
        <w:t>застосовувати цікаві факти, нові підходи, концепції, що не набули поширення в</w:t>
      </w:r>
      <w:r>
        <w:rPr>
          <w:color w:val="000000"/>
          <w:sz w:val="28"/>
          <w:szCs w:val="28"/>
          <w:lang w:val="uk-UA"/>
        </w:rPr>
        <w:t xml:space="preserve"> </w:t>
      </w:r>
      <w:r w:rsidRPr="00AC4325">
        <w:rPr>
          <w:color w:val="000000"/>
          <w:sz w:val="28"/>
          <w:szCs w:val="28"/>
          <w:lang w:val="uk-UA"/>
        </w:rPr>
        <w:t>науковій літературі.</w:t>
      </w:r>
    </w:p>
    <w:p w14:paraId="454F197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xml:space="preserve">• За обмежений час лекції неможливо розкрити повний об'єм науково </w:t>
      </w:r>
      <w:r>
        <w:rPr>
          <w:color w:val="000000"/>
          <w:sz w:val="28"/>
          <w:szCs w:val="28"/>
          <w:lang w:val="uk-UA"/>
        </w:rPr>
        <w:t>–</w:t>
      </w:r>
      <w:r w:rsidRPr="00AC4325">
        <w:rPr>
          <w:color w:val="000000"/>
          <w:sz w:val="28"/>
          <w:szCs w:val="28"/>
          <w:lang w:val="uk-UA"/>
        </w:rPr>
        <w:t xml:space="preserve"> навчального</w:t>
      </w:r>
      <w:r>
        <w:rPr>
          <w:color w:val="000000"/>
          <w:sz w:val="28"/>
          <w:szCs w:val="28"/>
          <w:lang w:val="uk-UA"/>
        </w:rPr>
        <w:t xml:space="preserve"> </w:t>
      </w:r>
      <w:r w:rsidRPr="00AC4325">
        <w:rPr>
          <w:color w:val="000000"/>
          <w:sz w:val="28"/>
          <w:szCs w:val="28"/>
          <w:lang w:val="uk-UA"/>
        </w:rPr>
        <w:t>матеріалу з конкретної теми і це не є завданням викладача. Його мета під час</w:t>
      </w:r>
      <w:r>
        <w:rPr>
          <w:color w:val="000000"/>
          <w:sz w:val="28"/>
          <w:szCs w:val="28"/>
          <w:lang w:val="uk-UA"/>
        </w:rPr>
        <w:t xml:space="preserve"> </w:t>
      </w:r>
      <w:r w:rsidRPr="00AC4325">
        <w:rPr>
          <w:color w:val="000000"/>
          <w:sz w:val="28"/>
          <w:szCs w:val="28"/>
          <w:lang w:val="uk-UA"/>
        </w:rPr>
        <w:t>лекції - спрямувати увагу студентів на провідні ідеї, положення, сформувати у них</w:t>
      </w:r>
      <w:r>
        <w:rPr>
          <w:color w:val="000000"/>
          <w:sz w:val="28"/>
          <w:szCs w:val="28"/>
          <w:lang w:val="uk-UA"/>
        </w:rPr>
        <w:t xml:space="preserve"> </w:t>
      </w:r>
      <w:r w:rsidRPr="00AC4325">
        <w:rPr>
          <w:color w:val="000000"/>
          <w:sz w:val="28"/>
          <w:szCs w:val="28"/>
          <w:lang w:val="uk-UA"/>
        </w:rPr>
        <w:t>наукові поняття, судження.</w:t>
      </w:r>
    </w:p>
    <w:p w14:paraId="06919F9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Перевантаження змісту лекції науковими термінами, фактами, категоріями</w:t>
      </w:r>
      <w:r>
        <w:rPr>
          <w:color w:val="000000"/>
          <w:sz w:val="28"/>
          <w:szCs w:val="28"/>
          <w:lang w:val="uk-UA"/>
        </w:rPr>
        <w:t xml:space="preserve"> </w:t>
      </w:r>
      <w:r w:rsidRPr="00AC4325">
        <w:rPr>
          <w:color w:val="000000"/>
          <w:sz w:val="28"/>
          <w:szCs w:val="28"/>
          <w:lang w:val="uk-UA"/>
        </w:rPr>
        <w:t>розпорошує увагу слухачів, швидко втомлює їх і зумовлює здійснювати записи у</w:t>
      </w:r>
      <w:r>
        <w:rPr>
          <w:color w:val="000000"/>
          <w:sz w:val="28"/>
          <w:szCs w:val="28"/>
          <w:lang w:val="uk-UA"/>
        </w:rPr>
        <w:t xml:space="preserve"> </w:t>
      </w:r>
      <w:r w:rsidRPr="00AC4325">
        <w:rPr>
          <w:color w:val="000000"/>
          <w:sz w:val="28"/>
          <w:szCs w:val="28"/>
          <w:lang w:val="uk-UA"/>
        </w:rPr>
        <w:t>конспекті автоматично. Значна кількість нової інформації ускладнює розуміння</w:t>
      </w:r>
      <w:r>
        <w:rPr>
          <w:color w:val="000000"/>
          <w:sz w:val="28"/>
          <w:szCs w:val="28"/>
          <w:lang w:val="uk-UA"/>
        </w:rPr>
        <w:t xml:space="preserve"> </w:t>
      </w:r>
      <w:r w:rsidRPr="00AC4325">
        <w:rPr>
          <w:color w:val="000000"/>
          <w:sz w:val="28"/>
          <w:szCs w:val="28"/>
          <w:lang w:val="uk-UA"/>
        </w:rPr>
        <w:t>студентами сутності явищ, положень, знижує позитивну мотивацію навчання.</w:t>
      </w:r>
    </w:p>
    <w:p w14:paraId="1BA4FD4A" w14:textId="77777777" w:rsidR="000E0DF9" w:rsidRDefault="000E0DF9" w:rsidP="000E0DF9">
      <w:pPr>
        <w:ind w:firstLine="709"/>
        <w:contextualSpacing/>
        <w:jc w:val="both"/>
        <w:rPr>
          <w:color w:val="000000"/>
          <w:sz w:val="28"/>
          <w:szCs w:val="28"/>
          <w:lang w:val="uk-UA"/>
        </w:rPr>
      </w:pPr>
      <w:r w:rsidRPr="00AC4325">
        <w:rPr>
          <w:color w:val="000000"/>
          <w:sz w:val="28"/>
          <w:szCs w:val="28"/>
          <w:lang w:val="uk-UA"/>
        </w:rPr>
        <w:t>•</w:t>
      </w:r>
      <w:r>
        <w:rPr>
          <w:color w:val="000000"/>
          <w:sz w:val="28"/>
          <w:szCs w:val="28"/>
          <w:lang w:val="uk-UA"/>
        </w:rPr>
        <w:t xml:space="preserve"> </w:t>
      </w:r>
      <w:r w:rsidRPr="00AC4325">
        <w:rPr>
          <w:color w:val="000000"/>
          <w:sz w:val="28"/>
          <w:szCs w:val="28"/>
          <w:lang w:val="uk-UA"/>
        </w:rPr>
        <w:t>Недостатня інформативність лекції також небезпечна: викликає сум, нудьгу у</w:t>
      </w:r>
      <w:r>
        <w:rPr>
          <w:color w:val="000000"/>
          <w:sz w:val="28"/>
          <w:szCs w:val="28"/>
          <w:lang w:val="uk-UA"/>
        </w:rPr>
        <w:t xml:space="preserve"> </w:t>
      </w:r>
      <w:r w:rsidRPr="00AC4325">
        <w:rPr>
          <w:color w:val="000000"/>
          <w:sz w:val="28"/>
          <w:szCs w:val="28"/>
          <w:lang w:val="uk-UA"/>
        </w:rPr>
        <w:t>студентів, спонукає займатися сторонніми справами. Без інтересу студентів до</w:t>
      </w:r>
      <w:r>
        <w:rPr>
          <w:color w:val="000000"/>
          <w:sz w:val="28"/>
          <w:szCs w:val="28"/>
          <w:lang w:val="uk-UA"/>
        </w:rPr>
        <w:t xml:space="preserve"> </w:t>
      </w:r>
      <w:r w:rsidRPr="00AC4325">
        <w:rPr>
          <w:color w:val="000000"/>
          <w:sz w:val="28"/>
          <w:szCs w:val="28"/>
          <w:lang w:val="uk-UA"/>
        </w:rPr>
        <w:t>змісту навчального матеріалу лекція втрачає свою ефективність.</w:t>
      </w:r>
    </w:p>
    <w:p w14:paraId="2395BCA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w:t>
      </w:r>
      <w:r>
        <w:rPr>
          <w:color w:val="000000"/>
          <w:sz w:val="28"/>
          <w:szCs w:val="28"/>
          <w:lang w:val="uk-UA"/>
        </w:rPr>
        <w:t xml:space="preserve"> </w:t>
      </w:r>
      <w:r w:rsidRPr="00AC4325">
        <w:rPr>
          <w:color w:val="000000"/>
          <w:sz w:val="28"/>
          <w:szCs w:val="28"/>
          <w:lang w:val="uk-UA"/>
        </w:rPr>
        <w:t>Для формування</w:t>
      </w:r>
      <w:r>
        <w:rPr>
          <w:color w:val="000000"/>
          <w:sz w:val="28"/>
          <w:szCs w:val="28"/>
          <w:lang w:val="uk-UA"/>
        </w:rPr>
        <w:t xml:space="preserve"> </w:t>
      </w:r>
      <w:r w:rsidRPr="00AC4325">
        <w:rPr>
          <w:color w:val="000000"/>
          <w:sz w:val="28"/>
          <w:szCs w:val="28"/>
          <w:lang w:val="uk-UA"/>
        </w:rPr>
        <w:t>позитивного ставлення до змісту необхідно:</w:t>
      </w:r>
    </w:p>
    <w:p w14:paraId="4273120F"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розглядати проблеми актуальні для фахової діяльності студентів, їхнього</w:t>
      </w:r>
      <w:r>
        <w:rPr>
          <w:color w:val="000000"/>
          <w:sz w:val="28"/>
          <w:szCs w:val="28"/>
          <w:lang w:val="uk-UA"/>
        </w:rPr>
        <w:t xml:space="preserve"> </w:t>
      </w:r>
      <w:r w:rsidRPr="00AC4325">
        <w:rPr>
          <w:color w:val="000000"/>
          <w:sz w:val="28"/>
          <w:szCs w:val="28"/>
          <w:lang w:val="uk-UA"/>
        </w:rPr>
        <w:t>життя;</w:t>
      </w:r>
    </w:p>
    <w:p w14:paraId="5388968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висвітлювати положення, ідеї, що сприяють самопізнанню,</w:t>
      </w:r>
      <w:r>
        <w:rPr>
          <w:color w:val="000000"/>
          <w:sz w:val="28"/>
          <w:szCs w:val="28"/>
          <w:lang w:val="uk-UA"/>
        </w:rPr>
        <w:t xml:space="preserve"> </w:t>
      </w:r>
      <w:r w:rsidRPr="00AC4325">
        <w:rPr>
          <w:color w:val="000000"/>
          <w:sz w:val="28"/>
          <w:szCs w:val="28"/>
          <w:lang w:val="uk-UA"/>
        </w:rPr>
        <w:t>самовдосконаленню студентів;</w:t>
      </w:r>
    </w:p>
    <w:p w14:paraId="3A04758A"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lastRenderedPageBreak/>
        <w:t>- застосовувати парадоксальні факти, виявляти невідповідності у теорії і</w:t>
      </w:r>
      <w:r>
        <w:rPr>
          <w:color w:val="000000"/>
          <w:sz w:val="28"/>
          <w:szCs w:val="28"/>
          <w:lang w:val="uk-UA"/>
        </w:rPr>
        <w:t xml:space="preserve"> </w:t>
      </w:r>
      <w:r w:rsidRPr="00AC4325">
        <w:rPr>
          <w:color w:val="000000"/>
          <w:sz w:val="28"/>
          <w:szCs w:val="28"/>
          <w:lang w:val="uk-UA"/>
        </w:rPr>
        <w:t>практиці;</w:t>
      </w:r>
    </w:p>
    <w:p w14:paraId="581E1290"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знаходити зв'язок між змістом і життєвим досвідом студентів;</w:t>
      </w:r>
    </w:p>
    <w:p w14:paraId="14BAF994"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виявляти в явищах, теоретичних постулатах ті сторони, які дивують, вражають</w:t>
      </w:r>
      <w:r>
        <w:rPr>
          <w:color w:val="000000"/>
          <w:sz w:val="28"/>
          <w:szCs w:val="28"/>
          <w:lang w:val="uk-UA"/>
        </w:rPr>
        <w:t xml:space="preserve"> </w:t>
      </w:r>
      <w:r w:rsidRPr="00AC4325">
        <w:rPr>
          <w:color w:val="000000"/>
          <w:sz w:val="28"/>
          <w:szCs w:val="28"/>
          <w:lang w:val="uk-UA"/>
        </w:rPr>
        <w:t>студентів;</w:t>
      </w:r>
    </w:p>
    <w:p w14:paraId="64055F61"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застосовувати історичні аспекти наукових знань (біографічні факти із життя</w:t>
      </w:r>
      <w:r>
        <w:rPr>
          <w:color w:val="000000"/>
          <w:sz w:val="28"/>
          <w:szCs w:val="28"/>
          <w:lang w:val="uk-UA"/>
        </w:rPr>
        <w:t xml:space="preserve"> </w:t>
      </w:r>
      <w:r w:rsidRPr="00AC4325">
        <w:rPr>
          <w:color w:val="000000"/>
          <w:sz w:val="28"/>
          <w:szCs w:val="28"/>
          <w:lang w:val="uk-UA"/>
        </w:rPr>
        <w:t xml:space="preserve">вчених, історичні моменти наукових </w:t>
      </w:r>
      <w:proofErr w:type="spellStart"/>
      <w:r w:rsidRPr="00AC4325">
        <w:rPr>
          <w:color w:val="000000"/>
          <w:sz w:val="28"/>
          <w:szCs w:val="28"/>
          <w:lang w:val="uk-UA"/>
        </w:rPr>
        <w:t>відкриттів</w:t>
      </w:r>
      <w:proofErr w:type="spellEnd"/>
      <w:r w:rsidRPr="00AC4325">
        <w:rPr>
          <w:color w:val="000000"/>
          <w:sz w:val="28"/>
          <w:szCs w:val="28"/>
          <w:lang w:val="uk-UA"/>
        </w:rPr>
        <w:t>, досліджень тощо);</w:t>
      </w:r>
    </w:p>
    <w:p w14:paraId="3D290A6B"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розглядати наукові концепції, теорії через призму дискусій вчених, сучасних</w:t>
      </w:r>
      <w:r>
        <w:rPr>
          <w:color w:val="000000"/>
          <w:sz w:val="28"/>
          <w:szCs w:val="28"/>
          <w:lang w:val="uk-UA"/>
        </w:rPr>
        <w:t xml:space="preserve"> </w:t>
      </w:r>
      <w:r w:rsidRPr="00AC4325">
        <w:rPr>
          <w:color w:val="000000"/>
          <w:sz w:val="28"/>
          <w:szCs w:val="28"/>
          <w:lang w:val="uk-UA"/>
        </w:rPr>
        <w:t>досліджень, особистого бачення проблеми;</w:t>
      </w:r>
    </w:p>
    <w:p w14:paraId="6A818036"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Без інтересу студентів до змісту навчального матеріалу лекція втрачає свою</w:t>
      </w:r>
      <w:r>
        <w:rPr>
          <w:color w:val="000000"/>
          <w:sz w:val="28"/>
          <w:szCs w:val="28"/>
          <w:lang w:val="uk-UA"/>
        </w:rPr>
        <w:t xml:space="preserve"> </w:t>
      </w:r>
      <w:r w:rsidRPr="00AC4325">
        <w:rPr>
          <w:color w:val="000000"/>
          <w:sz w:val="28"/>
          <w:szCs w:val="28"/>
          <w:lang w:val="uk-UA"/>
        </w:rPr>
        <w:t>ефективність. Для формування позитивного ставлення до змісту</w:t>
      </w:r>
      <w:r>
        <w:rPr>
          <w:color w:val="000000"/>
          <w:sz w:val="28"/>
          <w:szCs w:val="28"/>
          <w:lang w:val="uk-UA"/>
        </w:rPr>
        <w:t xml:space="preserve"> </w:t>
      </w:r>
      <w:r w:rsidRPr="00AC4325">
        <w:rPr>
          <w:color w:val="000000"/>
          <w:sz w:val="28"/>
          <w:szCs w:val="28"/>
          <w:lang w:val="uk-UA"/>
        </w:rPr>
        <w:t>необхідно:</w:t>
      </w:r>
    </w:p>
    <w:p w14:paraId="0520938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переконувати у важливості конкретних наукових знань, виявляти</w:t>
      </w:r>
    </w:p>
    <w:p w14:paraId="4DC94C55"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їхню світоглядну, моральну цінність;</w:t>
      </w:r>
    </w:p>
    <w:p w14:paraId="3E8236F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застосовувати гумор, жартівливі історії у процесі викладу.</w:t>
      </w:r>
    </w:p>
    <w:p w14:paraId="24846725"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Необдумані питання для дискусій, діалогу зі студентами, стимулювання їхньої</w:t>
      </w:r>
      <w:r>
        <w:rPr>
          <w:color w:val="000000"/>
          <w:sz w:val="28"/>
          <w:szCs w:val="28"/>
          <w:lang w:val="uk-UA"/>
        </w:rPr>
        <w:t xml:space="preserve"> </w:t>
      </w:r>
      <w:r w:rsidRPr="00AC4325">
        <w:rPr>
          <w:color w:val="000000"/>
          <w:sz w:val="28"/>
          <w:szCs w:val="28"/>
          <w:lang w:val="uk-UA"/>
        </w:rPr>
        <w:t>активності можуть бути педагогічно недоцільними.. Постановка цих питань,</w:t>
      </w:r>
      <w:r>
        <w:rPr>
          <w:color w:val="000000"/>
          <w:sz w:val="28"/>
          <w:szCs w:val="28"/>
          <w:lang w:val="uk-UA"/>
        </w:rPr>
        <w:t xml:space="preserve"> </w:t>
      </w:r>
      <w:r w:rsidRPr="00AC4325">
        <w:rPr>
          <w:color w:val="000000"/>
          <w:sz w:val="28"/>
          <w:szCs w:val="28"/>
          <w:lang w:val="uk-UA"/>
        </w:rPr>
        <w:t>насамперед, потрібна для залучення студентів до співпраці з викладачем з метою</w:t>
      </w:r>
      <w:r>
        <w:rPr>
          <w:color w:val="000000"/>
          <w:sz w:val="28"/>
          <w:szCs w:val="28"/>
          <w:lang w:val="uk-UA"/>
        </w:rPr>
        <w:t xml:space="preserve"> </w:t>
      </w:r>
      <w:r w:rsidRPr="00AC4325">
        <w:rPr>
          <w:color w:val="000000"/>
          <w:sz w:val="28"/>
          <w:szCs w:val="28"/>
          <w:lang w:val="uk-UA"/>
        </w:rPr>
        <w:t>розгляду, висвітлення наукових положень. Деякі питання необхідно ставити</w:t>
      </w:r>
      <w:r>
        <w:rPr>
          <w:color w:val="000000"/>
          <w:sz w:val="28"/>
          <w:szCs w:val="28"/>
          <w:lang w:val="uk-UA"/>
        </w:rPr>
        <w:t xml:space="preserve"> </w:t>
      </w:r>
      <w:r w:rsidRPr="00AC4325">
        <w:rPr>
          <w:color w:val="000000"/>
          <w:sz w:val="28"/>
          <w:szCs w:val="28"/>
          <w:lang w:val="uk-UA"/>
        </w:rPr>
        <w:t>студентам для перевірки рівня розуміння ними навчального матеріалу, вияву їхніх</w:t>
      </w:r>
      <w:r>
        <w:rPr>
          <w:color w:val="000000"/>
          <w:sz w:val="28"/>
          <w:szCs w:val="28"/>
          <w:lang w:val="uk-UA"/>
        </w:rPr>
        <w:t xml:space="preserve"> </w:t>
      </w:r>
      <w:r w:rsidRPr="00AC4325">
        <w:rPr>
          <w:color w:val="000000"/>
          <w:sz w:val="28"/>
          <w:szCs w:val="28"/>
          <w:lang w:val="uk-UA"/>
        </w:rPr>
        <w:t>життєвих уявлень, очікувань.</w:t>
      </w:r>
    </w:p>
    <w:p w14:paraId="0675CB1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xml:space="preserve">• Варто використовувати імпровізацію під час лекції, але це не означає </w:t>
      </w:r>
      <w:r>
        <w:rPr>
          <w:color w:val="000000"/>
          <w:sz w:val="28"/>
          <w:szCs w:val="28"/>
          <w:lang w:val="uk-UA"/>
        </w:rPr>
        <w:t>–</w:t>
      </w:r>
      <w:r w:rsidRPr="00AC4325">
        <w:rPr>
          <w:color w:val="000000"/>
          <w:sz w:val="28"/>
          <w:szCs w:val="28"/>
          <w:lang w:val="uk-UA"/>
        </w:rPr>
        <w:t xml:space="preserve"> говорити</w:t>
      </w:r>
      <w:r>
        <w:rPr>
          <w:color w:val="000000"/>
          <w:sz w:val="28"/>
          <w:szCs w:val="28"/>
          <w:lang w:val="uk-UA"/>
        </w:rPr>
        <w:t xml:space="preserve"> </w:t>
      </w:r>
      <w:r w:rsidRPr="00AC4325">
        <w:rPr>
          <w:color w:val="000000"/>
          <w:sz w:val="28"/>
          <w:szCs w:val="28"/>
          <w:lang w:val="uk-UA"/>
        </w:rPr>
        <w:t>що-небудь без сенсу і мети. Імпровізація необхідна для розвитку міркування</w:t>
      </w:r>
      <w:r>
        <w:rPr>
          <w:color w:val="000000"/>
          <w:sz w:val="28"/>
          <w:szCs w:val="28"/>
          <w:lang w:val="uk-UA"/>
        </w:rPr>
        <w:t xml:space="preserve"> </w:t>
      </w:r>
      <w:r w:rsidRPr="00AC4325">
        <w:rPr>
          <w:color w:val="000000"/>
          <w:sz w:val="28"/>
          <w:szCs w:val="28"/>
          <w:lang w:val="uk-UA"/>
        </w:rPr>
        <w:t>студентів, опори на їхню думку та розгортання цієї думки у напрямі завдань</w:t>
      </w:r>
      <w:r>
        <w:rPr>
          <w:color w:val="000000"/>
          <w:sz w:val="28"/>
          <w:szCs w:val="28"/>
          <w:lang w:val="uk-UA"/>
        </w:rPr>
        <w:t xml:space="preserve"> </w:t>
      </w:r>
      <w:r w:rsidRPr="00AC4325">
        <w:rPr>
          <w:color w:val="000000"/>
          <w:sz w:val="28"/>
          <w:szCs w:val="28"/>
          <w:lang w:val="uk-UA"/>
        </w:rPr>
        <w:t>лекції.</w:t>
      </w:r>
    </w:p>
    <w:p w14:paraId="6FFDD4C0"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Важливим для педагога є не тільки що сказати, але й як сказати. Емоційність</w:t>
      </w:r>
      <w:r>
        <w:rPr>
          <w:color w:val="000000"/>
          <w:sz w:val="28"/>
          <w:szCs w:val="28"/>
          <w:lang w:val="uk-UA"/>
        </w:rPr>
        <w:t xml:space="preserve"> </w:t>
      </w:r>
      <w:r w:rsidRPr="00AC4325">
        <w:rPr>
          <w:color w:val="000000"/>
          <w:sz w:val="28"/>
          <w:szCs w:val="28"/>
          <w:lang w:val="uk-UA"/>
        </w:rPr>
        <w:t>викладу залежить саме від культури мовлення. Воно повинно бути образним</w:t>
      </w:r>
      <w:r>
        <w:rPr>
          <w:color w:val="000000"/>
          <w:sz w:val="28"/>
          <w:szCs w:val="28"/>
          <w:lang w:val="uk-UA"/>
        </w:rPr>
        <w:t xml:space="preserve"> </w:t>
      </w:r>
      <w:r w:rsidRPr="00AC4325">
        <w:rPr>
          <w:color w:val="000000"/>
          <w:sz w:val="28"/>
          <w:szCs w:val="28"/>
          <w:lang w:val="uk-UA"/>
        </w:rPr>
        <w:t>(наявність метафор, порівнянь, фразеологізмів, синонімів тощо), літературним,</w:t>
      </w:r>
      <w:r>
        <w:rPr>
          <w:color w:val="000000"/>
          <w:sz w:val="28"/>
          <w:szCs w:val="28"/>
          <w:lang w:val="uk-UA"/>
        </w:rPr>
        <w:t xml:space="preserve"> </w:t>
      </w:r>
      <w:r w:rsidRPr="00AC4325">
        <w:rPr>
          <w:color w:val="000000"/>
          <w:sz w:val="28"/>
          <w:szCs w:val="28"/>
          <w:lang w:val="uk-UA"/>
        </w:rPr>
        <w:t>позбавлених русизмів, побутових слів. Через інтонацію викладач може</w:t>
      </w:r>
      <w:r>
        <w:rPr>
          <w:color w:val="000000"/>
          <w:sz w:val="28"/>
          <w:szCs w:val="28"/>
          <w:lang w:val="uk-UA"/>
        </w:rPr>
        <w:t xml:space="preserve"> </w:t>
      </w:r>
      <w:r w:rsidRPr="00AC4325">
        <w:rPr>
          <w:color w:val="000000"/>
          <w:sz w:val="28"/>
          <w:szCs w:val="28"/>
          <w:lang w:val="uk-UA"/>
        </w:rPr>
        <w:t>виокремлювати важливі положення, думку, яку хоче донести студентам. Речення</w:t>
      </w:r>
      <w:r>
        <w:rPr>
          <w:color w:val="000000"/>
          <w:sz w:val="28"/>
          <w:szCs w:val="28"/>
          <w:lang w:val="uk-UA"/>
        </w:rPr>
        <w:t xml:space="preserve"> </w:t>
      </w:r>
      <w:r w:rsidRPr="00AC4325">
        <w:rPr>
          <w:color w:val="000000"/>
          <w:sz w:val="28"/>
          <w:szCs w:val="28"/>
          <w:lang w:val="uk-UA"/>
        </w:rPr>
        <w:t>бажано будувати таким шляхом, щоб студенти почули і зрозуміли контекст і сенс</w:t>
      </w:r>
      <w:r>
        <w:rPr>
          <w:color w:val="000000"/>
          <w:sz w:val="28"/>
          <w:szCs w:val="28"/>
          <w:lang w:val="uk-UA"/>
        </w:rPr>
        <w:t xml:space="preserve"> </w:t>
      </w:r>
      <w:r w:rsidRPr="00AC4325">
        <w:rPr>
          <w:color w:val="000000"/>
          <w:sz w:val="28"/>
          <w:szCs w:val="28"/>
          <w:lang w:val="uk-UA"/>
        </w:rPr>
        <w:t>висловлювань. Одну і ту ж саму думку іноді варто проговорити різними словами.</w:t>
      </w:r>
    </w:p>
    <w:p w14:paraId="77D7B2F2"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Дикція педагога повинна бути виразною, чіткою, зрозумілою. Говорити доцільно</w:t>
      </w:r>
      <w:r>
        <w:rPr>
          <w:color w:val="000000"/>
          <w:sz w:val="28"/>
          <w:szCs w:val="28"/>
          <w:lang w:val="uk-UA"/>
        </w:rPr>
        <w:t xml:space="preserve"> </w:t>
      </w:r>
      <w:r w:rsidRPr="00AC4325">
        <w:rPr>
          <w:color w:val="000000"/>
          <w:sz w:val="28"/>
          <w:szCs w:val="28"/>
          <w:lang w:val="uk-UA"/>
        </w:rPr>
        <w:t>голосно, періодично змінюючи його тембр для концентрації уваги студентів,</w:t>
      </w:r>
      <w:r>
        <w:rPr>
          <w:color w:val="000000"/>
          <w:sz w:val="28"/>
          <w:szCs w:val="28"/>
          <w:lang w:val="uk-UA"/>
        </w:rPr>
        <w:t xml:space="preserve"> </w:t>
      </w:r>
      <w:r w:rsidRPr="00AC4325">
        <w:rPr>
          <w:color w:val="000000"/>
          <w:sz w:val="28"/>
          <w:szCs w:val="28"/>
          <w:lang w:val="uk-UA"/>
        </w:rPr>
        <w:t>виокремлення необхідних ідей, показу педагогом власного ставлення до змісту,</w:t>
      </w:r>
      <w:r>
        <w:rPr>
          <w:color w:val="000000"/>
          <w:sz w:val="28"/>
          <w:szCs w:val="28"/>
          <w:lang w:val="uk-UA"/>
        </w:rPr>
        <w:t xml:space="preserve"> </w:t>
      </w:r>
      <w:r w:rsidRPr="00AC4325">
        <w:rPr>
          <w:color w:val="000000"/>
          <w:sz w:val="28"/>
          <w:szCs w:val="28"/>
          <w:lang w:val="uk-UA"/>
        </w:rPr>
        <w:t>його емоцій, коли це необхідно.</w:t>
      </w:r>
    </w:p>
    <w:p w14:paraId="28F8EF04"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Дихання під час лекції потребує регулювання, застосування доцільних пауз,</w:t>
      </w:r>
      <w:r>
        <w:rPr>
          <w:color w:val="000000"/>
          <w:sz w:val="28"/>
          <w:szCs w:val="28"/>
          <w:lang w:val="uk-UA"/>
        </w:rPr>
        <w:t xml:space="preserve"> </w:t>
      </w:r>
      <w:r w:rsidRPr="00AC4325">
        <w:rPr>
          <w:color w:val="000000"/>
          <w:sz w:val="28"/>
          <w:szCs w:val="28"/>
          <w:lang w:val="uk-UA"/>
        </w:rPr>
        <w:t>ритмічного застосування вдихів і видихів.</w:t>
      </w:r>
    </w:p>
    <w:p w14:paraId="70F64517"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Від темпу лекції значною мірою залежить увага, сприймання, розуміння,</w:t>
      </w:r>
      <w:r>
        <w:rPr>
          <w:color w:val="000000"/>
          <w:sz w:val="28"/>
          <w:szCs w:val="28"/>
          <w:lang w:val="uk-UA"/>
        </w:rPr>
        <w:t xml:space="preserve"> </w:t>
      </w:r>
      <w:r w:rsidRPr="00AC4325">
        <w:rPr>
          <w:color w:val="000000"/>
          <w:sz w:val="28"/>
          <w:szCs w:val="28"/>
          <w:lang w:val="uk-UA"/>
        </w:rPr>
        <w:t>активність, поведінка студентів. Його також слід цілеспрямовано регулювати.</w:t>
      </w:r>
      <w:r>
        <w:rPr>
          <w:color w:val="000000"/>
          <w:sz w:val="28"/>
          <w:szCs w:val="28"/>
          <w:lang w:val="uk-UA"/>
        </w:rPr>
        <w:t xml:space="preserve"> </w:t>
      </w:r>
      <w:r w:rsidRPr="00AC4325">
        <w:rPr>
          <w:color w:val="000000"/>
          <w:sz w:val="28"/>
          <w:szCs w:val="28"/>
          <w:lang w:val="uk-UA"/>
        </w:rPr>
        <w:t>Повільний темп викладу застосовується для запису студентами інформації, її</w:t>
      </w:r>
      <w:r>
        <w:rPr>
          <w:color w:val="000000"/>
          <w:sz w:val="28"/>
          <w:szCs w:val="28"/>
          <w:lang w:val="uk-UA"/>
        </w:rPr>
        <w:t xml:space="preserve"> </w:t>
      </w:r>
      <w:r w:rsidRPr="00AC4325">
        <w:rPr>
          <w:color w:val="000000"/>
          <w:sz w:val="28"/>
          <w:szCs w:val="28"/>
          <w:lang w:val="uk-UA"/>
        </w:rPr>
        <w:t xml:space="preserve">осмислення, акцентування викладачем уваги слухачів на суттєві, </w:t>
      </w:r>
      <w:proofErr w:type="spellStart"/>
      <w:r w:rsidRPr="00AC4325">
        <w:rPr>
          <w:color w:val="000000"/>
          <w:sz w:val="28"/>
          <w:szCs w:val="28"/>
          <w:lang w:val="uk-UA"/>
        </w:rPr>
        <w:t>критеріальні</w:t>
      </w:r>
      <w:proofErr w:type="spellEnd"/>
      <w:r>
        <w:rPr>
          <w:color w:val="000000"/>
          <w:sz w:val="28"/>
          <w:szCs w:val="28"/>
          <w:lang w:val="uk-UA"/>
        </w:rPr>
        <w:t xml:space="preserve"> </w:t>
      </w:r>
      <w:r w:rsidRPr="00AC4325">
        <w:rPr>
          <w:color w:val="000000"/>
          <w:sz w:val="28"/>
          <w:szCs w:val="28"/>
          <w:lang w:val="uk-UA"/>
        </w:rPr>
        <w:t xml:space="preserve">ознаки явищ, значущі положення. Для першокурсників темп лекції також </w:t>
      </w:r>
      <w:r w:rsidRPr="00AC4325">
        <w:rPr>
          <w:color w:val="000000"/>
          <w:sz w:val="28"/>
          <w:szCs w:val="28"/>
          <w:lang w:val="uk-UA"/>
        </w:rPr>
        <w:lastRenderedPageBreak/>
        <w:t>повинен</w:t>
      </w:r>
      <w:r>
        <w:rPr>
          <w:color w:val="000000"/>
          <w:sz w:val="28"/>
          <w:szCs w:val="28"/>
          <w:lang w:val="uk-UA"/>
        </w:rPr>
        <w:t xml:space="preserve"> </w:t>
      </w:r>
      <w:r w:rsidRPr="00AC4325">
        <w:rPr>
          <w:color w:val="000000"/>
          <w:sz w:val="28"/>
          <w:szCs w:val="28"/>
          <w:lang w:val="uk-UA"/>
        </w:rPr>
        <w:t>бути дещо повільним (менше ніж 50-60 слів в хвилину). Для старших курсів</w:t>
      </w:r>
      <w:r>
        <w:rPr>
          <w:color w:val="000000"/>
          <w:sz w:val="28"/>
          <w:szCs w:val="28"/>
          <w:lang w:val="uk-UA"/>
        </w:rPr>
        <w:t xml:space="preserve"> </w:t>
      </w:r>
      <w:r w:rsidRPr="00AC4325">
        <w:rPr>
          <w:color w:val="000000"/>
          <w:sz w:val="28"/>
          <w:szCs w:val="28"/>
          <w:lang w:val="uk-UA"/>
        </w:rPr>
        <w:t>швидкість мовлення повинна зростати. Загалом варто обирати середній темп,</w:t>
      </w:r>
      <w:r>
        <w:rPr>
          <w:color w:val="000000"/>
          <w:sz w:val="28"/>
          <w:szCs w:val="28"/>
          <w:lang w:val="uk-UA"/>
        </w:rPr>
        <w:t xml:space="preserve"> </w:t>
      </w:r>
      <w:r w:rsidRPr="00AC4325">
        <w:rPr>
          <w:color w:val="000000"/>
          <w:sz w:val="28"/>
          <w:szCs w:val="28"/>
          <w:lang w:val="uk-UA"/>
        </w:rPr>
        <w:t>лекцію не можна перетворювати у диктування змісту.</w:t>
      </w:r>
    </w:p>
    <w:p w14:paraId="32C57EFD"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Ефективність лекції значною мірою залежить від емоційного стану викладача,</w:t>
      </w:r>
      <w:r>
        <w:rPr>
          <w:color w:val="000000"/>
          <w:sz w:val="28"/>
          <w:szCs w:val="28"/>
          <w:lang w:val="uk-UA"/>
        </w:rPr>
        <w:t xml:space="preserve"> </w:t>
      </w:r>
      <w:r w:rsidRPr="00AC4325">
        <w:rPr>
          <w:color w:val="000000"/>
          <w:sz w:val="28"/>
          <w:szCs w:val="28"/>
          <w:lang w:val="uk-UA"/>
        </w:rPr>
        <w:t>психічної готовності до її проведення. Незалежно від настрою педагог приходить</w:t>
      </w:r>
      <w:r>
        <w:rPr>
          <w:color w:val="000000"/>
          <w:sz w:val="28"/>
          <w:szCs w:val="28"/>
          <w:lang w:val="uk-UA"/>
        </w:rPr>
        <w:t xml:space="preserve"> </w:t>
      </w:r>
      <w:r w:rsidRPr="00AC4325">
        <w:rPr>
          <w:color w:val="000000"/>
          <w:sz w:val="28"/>
          <w:szCs w:val="28"/>
          <w:lang w:val="uk-UA"/>
        </w:rPr>
        <w:t>в аудиторію привітним, радісним, орієнтованим на працю. Навіть якщо у нього</w:t>
      </w:r>
      <w:r>
        <w:rPr>
          <w:color w:val="000000"/>
          <w:sz w:val="28"/>
          <w:szCs w:val="28"/>
          <w:lang w:val="uk-UA"/>
        </w:rPr>
        <w:t xml:space="preserve"> </w:t>
      </w:r>
      <w:r w:rsidRPr="00AC4325">
        <w:rPr>
          <w:color w:val="000000"/>
          <w:sz w:val="28"/>
          <w:szCs w:val="28"/>
          <w:lang w:val="uk-UA"/>
        </w:rPr>
        <w:t>негативне самопочуття, відсутнє бажання взаємодіяти зі студентами</w:t>
      </w:r>
      <w:r>
        <w:rPr>
          <w:color w:val="000000"/>
          <w:sz w:val="28"/>
          <w:szCs w:val="28"/>
          <w:lang w:val="uk-UA"/>
        </w:rPr>
        <w:t xml:space="preserve"> </w:t>
      </w:r>
      <w:r w:rsidRPr="00AC4325">
        <w:rPr>
          <w:color w:val="000000"/>
          <w:sz w:val="28"/>
          <w:szCs w:val="28"/>
          <w:lang w:val="uk-UA"/>
        </w:rPr>
        <w:t>саморегуляція свого стану перед тим, як відкрити двері аудиторії, є обов'язковою.</w:t>
      </w:r>
    </w:p>
    <w:p w14:paraId="5DA57EA9"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Створення позитивної установки на ефективне проведення лекції є важливим</w:t>
      </w:r>
      <w:r>
        <w:rPr>
          <w:color w:val="000000"/>
          <w:sz w:val="28"/>
          <w:szCs w:val="28"/>
          <w:lang w:val="uk-UA"/>
        </w:rPr>
        <w:t xml:space="preserve"> </w:t>
      </w:r>
      <w:r w:rsidRPr="00AC4325">
        <w:rPr>
          <w:color w:val="000000"/>
          <w:sz w:val="28"/>
          <w:szCs w:val="28"/>
          <w:lang w:val="uk-UA"/>
        </w:rPr>
        <w:t>засобом успіху.</w:t>
      </w:r>
    </w:p>
    <w:p w14:paraId="30F8EF90"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Майстерність лектора визначається його умінням виявляти педагогічний такт,</w:t>
      </w:r>
      <w:r>
        <w:rPr>
          <w:color w:val="000000"/>
          <w:sz w:val="28"/>
          <w:szCs w:val="28"/>
          <w:lang w:val="uk-UA"/>
        </w:rPr>
        <w:t xml:space="preserve"> </w:t>
      </w:r>
      <w:r w:rsidRPr="00AC4325">
        <w:rPr>
          <w:color w:val="000000"/>
          <w:sz w:val="28"/>
          <w:szCs w:val="28"/>
          <w:lang w:val="uk-UA"/>
        </w:rPr>
        <w:t>повагу до студентів, толерантність. Без контролю імпульсивності емоцій</w:t>
      </w:r>
      <w:r>
        <w:rPr>
          <w:color w:val="000000"/>
          <w:sz w:val="28"/>
          <w:szCs w:val="28"/>
          <w:lang w:val="uk-UA"/>
        </w:rPr>
        <w:t xml:space="preserve"> </w:t>
      </w:r>
      <w:r w:rsidRPr="00AC4325">
        <w:rPr>
          <w:color w:val="000000"/>
          <w:sz w:val="28"/>
          <w:szCs w:val="28"/>
          <w:lang w:val="uk-UA"/>
        </w:rPr>
        <w:t>неможливо досягнути цілеспрямованого керівництва процесом. Педагог не має</w:t>
      </w:r>
      <w:r>
        <w:rPr>
          <w:color w:val="000000"/>
          <w:sz w:val="28"/>
          <w:szCs w:val="28"/>
          <w:lang w:val="uk-UA"/>
        </w:rPr>
        <w:t xml:space="preserve"> </w:t>
      </w:r>
      <w:r w:rsidRPr="00AC4325">
        <w:rPr>
          <w:color w:val="000000"/>
          <w:sz w:val="28"/>
          <w:szCs w:val="28"/>
          <w:lang w:val="uk-UA"/>
        </w:rPr>
        <w:t>права виявляти гнів, бурхливе роздратування, вдаватися до криків. Проте він</w:t>
      </w:r>
      <w:r>
        <w:rPr>
          <w:color w:val="000000"/>
          <w:sz w:val="28"/>
          <w:szCs w:val="28"/>
          <w:lang w:val="uk-UA"/>
        </w:rPr>
        <w:t xml:space="preserve"> </w:t>
      </w:r>
      <w:r w:rsidRPr="00AC4325">
        <w:rPr>
          <w:color w:val="000000"/>
          <w:sz w:val="28"/>
          <w:szCs w:val="28"/>
          <w:lang w:val="uk-UA"/>
        </w:rPr>
        <w:t>повинен бути щирим перед студентами, здійснювати контроль за порядком,</w:t>
      </w:r>
      <w:r>
        <w:rPr>
          <w:color w:val="000000"/>
          <w:sz w:val="28"/>
          <w:szCs w:val="28"/>
          <w:lang w:val="uk-UA"/>
        </w:rPr>
        <w:t xml:space="preserve"> </w:t>
      </w:r>
      <w:r w:rsidRPr="00AC4325">
        <w:rPr>
          <w:color w:val="000000"/>
          <w:sz w:val="28"/>
          <w:szCs w:val="28"/>
          <w:lang w:val="uk-UA"/>
        </w:rPr>
        <w:t>дисципліною під час лекції. Він може виявити своє</w:t>
      </w:r>
      <w:r>
        <w:rPr>
          <w:color w:val="000000"/>
          <w:sz w:val="28"/>
          <w:szCs w:val="28"/>
          <w:lang w:val="uk-UA"/>
        </w:rPr>
        <w:t xml:space="preserve"> </w:t>
      </w:r>
      <w:r w:rsidRPr="00AC4325">
        <w:rPr>
          <w:color w:val="000000"/>
          <w:sz w:val="28"/>
          <w:szCs w:val="28"/>
          <w:lang w:val="uk-UA"/>
        </w:rPr>
        <w:t>обурення, але оцінюючи не особистість студента, а конкретну ситуацію.</w:t>
      </w:r>
    </w:p>
    <w:p w14:paraId="590B3CCE" w14:textId="77777777" w:rsidR="000E0DF9" w:rsidRPr="00AC4325" w:rsidRDefault="000E0DF9" w:rsidP="000E0DF9">
      <w:pPr>
        <w:ind w:firstLine="709"/>
        <w:contextualSpacing/>
        <w:jc w:val="both"/>
        <w:rPr>
          <w:color w:val="000000"/>
          <w:sz w:val="28"/>
          <w:szCs w:val="28"/>
          <w:lang w:val="uk-UA"/>
        </w:rPr>
      </w:pPr>
      <w:r w:rsidRPr="00AC4325">
        <w:rPr>
          <w:color w:val="000000"/>
          <w:sz w:val="28"/>
          <w:szCs w:val="28"/>
          <w:lang w:val="uk-UA"/>
        </w:rPr>
        <w:t xml:space="preserve">• </w:t>
      </w:r>
      <w:r>
        <w:rPr>
          <w:color w:val="000000"/>
          <w:sz w:val="28"/>
          <w:szCs w:val="28"/>
          <w:lang w:val="uk-UA"/>
        </w:rPr>
        <w:t xml:space="preserve">Викладач </w:t>
      </w:r>
      <w:r w:rsidRPr="00AC4325">
        <w:rPr>
          <w:color w:val="000000"/>
          <w:sz w:val="28"/>
          <w:szCs w:val="28"/>
          <w:lang w:val="uk-UA"/>
        </w:rPr>
        <w:t>не стане авторитетним для студентів, якщо він ігнорує їхню поведінку,</w:t>
      </w:r>
      <w:r>
        <w:rPr>
          <w:color w:val="000000"/>
          <w:sz w:val="28"/>
          <w:szCs w:val="28"/>
          <w:lang w:val="uk-UA"/>
        </w:rPr>
        <w:t xml:space="preserve"> </w:t>
      </w:r>
      <w:r w:rsidRPr="00AC4325">
        <w:rPr>
          <w:color w:val="000000"/>
          <w:sz w:val="28"/>
          <w:szCs w:val="28"/>
          <w:lang w:val="uk-UA"/>
        </w:rPr>
        <w:t>дисципліну під час лекції. Не можна бути байдужим до студентів, які не</w:t>
      </w:r>
      <w:r>
        <w:rPr>
          <w:color w:val="000000"/>
          <w:sz w:val="28"/>
          <w:szCs w:val="28"/>
          <w:lang w:val="uk-UA"/>
        </w:rPr>
        <w:t xml:space="preserve"> </w:t>
      </w:r>
      <w:r w:rsidRPr="00AC4325">
        <w:rPr>
          <w:color w:val="000000"/>
          <w:sz w:val="28"/>
          <w:szCs w:val="28"/>
          <w:lang w:val="uk-UA"/>
        </w:rPr>
        <w:t>працюють в аудиторії (читають газети, займаються іншими справами, тихенько</w:t>
      </w:r>
      <w:r>
        <w:rPr>
          <w:color w:val="000000"/>
          <w:sz w:val="28"/>
          <w:szCs w:val="28"/>
          <w:lang w:val="uk-UA"/>
        </w:rPr>
        <w:t xml:space="preserve"> </w:t>
      </w:r>
      <w:r w:rsidRPr="00AC4325">
        <w:rPr>
          <w:color w:val="000000"/>
          <w:sz w:val="28"/>
          <w:szCs w:val="28"/>
          <w:lang w:val="uk-UA"/>
        </w:rPr>
        <w:t>розмовляють тощо). Замість критики, пригнічення особистості таких студентів</w:t>
      </w:r>
      <w:r>
        <w:rPr>
          <w:color w:val="000000"/>
          <w:sz w:val="28"/>
          <w:szCs w:val="28"/>
          <w:lang w:val="uk-UA"/>
        </w:rPr>
        <w:t xml:space="preserve"> </w:t>
      </w:r>
      <w:r w:rsidRPr="00AC4325">
        <w:rPr>
          <w:color w:val="000000"/>
          <w:sz w:val="28"/>
          <w:szCs w:val="28"/>
          <w:lang w:val="uk-UA"/>
        </w:rPr>
        <w:t>доцільно ненав'язливо залучати їх до участі в обговоренні питань, повідомлення</w:t>
      </w:r>
      <w:r>
        <w:rPr>
          <w:color w:val="000000"/>
          <w:sz w:val="28"/>
          <w:szCs w:val="28"/>
          <w:lang w:val="uk-UA"/>
        </w:rPr>
        <w:t xml:space="preserve"> </w:t>
      </w:r>
      <w:r w:rsidRPr="00AC4325">
        <w:rPr>
          <w:color w:val="000000"/>
          <w:sz w:val="28"/>
          <w:szCs w:val="28"/>
          <w:lang w:val="uk-UA"/>
        </w:rPr>
        <w:t>власних міркувань, тобто не давати їм можливості бути відсутнім під час лекції.</w:t>
      </w:r>
    </w:p>
    <w:p w14:paraId="1F288E58" w14:textId="77777777" w:rsidR="000E0DF9" w:rsidRPr="00FD670D" w:rsidRDefault="000E0DF9" w:rsidP="000E0DF9">
      <w:pPr>
        <w:ind w:firstLine="709"/>
        <w:contextualSpacing/>
        <w:jc w:val="both"/>
        <w:rPr>
          <w:color w:val="000000"/>
          <w:sz w:val="28"/>
          <w:szCs w:val="28"/>
          <w:lang w:val="uk-UA"/>
        </w:rPr>
      </w:pPr>
      <w:r w:rsidRPr="00AC4325">
        <w:rPr>
          <w:color w:val="000000"/>
          <w:sz w:val="28"/>
          <w:szCs w:val="28"/>
          <w:lang w:val="uk-UA"/>
        </w:rPr>
        <w:t>• Важливо пам'ятати, що сучасний студент прагне спілкуватися з таким педагогом,</w:t>
      </w:r>
      <w:r>
        <w:rPr>
          <w:color w:val="000000"/>
          <w:sz w:val="28"/>
          <w:szCs w:val="28"/>
          <w:lang w:val="uk-UA"/>
        </w:rPr>
        <w:t xml:space="preserve"> </w:t>
      </w:r>
      <w:r w:rsidRPr="00AC4325">
        <w:rPr>
          <w:color w:val="000000"/>
          <w:sz w:val="28"/>
          <w:szCs w:val="28"/>
          <w:lang w:val="uk-UA"/>
        </w:rPr>
        <w:t>який володіє культурою поведінки, поважає студентів, розуміє їхні самопочуття, є</w:t>
      </w:r>
      <w:r>
        <w:rPr>
          <w:color w:val="000000"/>
          <w:sz w:val="28"/>
          <w:szCs w:val="28"/>
          <w:lang w:val="uk-UA"/>
        </w:rPr>
        <w:t xml:space="preserve"> </w:t>
      </w:r>
      <w:r w:rsidRPr="00AC4325">
        <w:rPr>
          <w:color w:val="000000"/>
          <w:sz w:val="28"/>
          <w:szCs w:val="28"/>
          <w:lang w:val="uk-UA"/>
        </w:rPr>
        <w:t>відкритим до їхніх думок. Водночас він повинен бути справжнім вченим,</w:t>
      </w:r>
      <w:r>
        <w:rPr>
          <w:color w:val="000000"/>
          <w:sz w:val="28"/>
          <w:szCs w:val="28"/>
          <w:lang w:val="uk-UA"/>
        </w:rPr>
        <w:t xml:space="preserve"> </w:t>
      </w:r>
      <w:r w:rsidRPr="00AC4325">
        <w:rPr>
          <w:color w:val="000000"/>
          <w:sz w:val="28"/>
          <w:szCs w:val="28"/>
          <w:lang w:val="uk-UA"/>
        </w:rPr>
        <w:t>розумним співбесідником, компетентним фахівцем, впевненим у своїх силах,</w:t>
      </w:r>
      <w:r>
        <w:rPr>
          <w:color w:val="000000"/>
          <w:sz w:val="28"/>
          <w:szCs w:val="28"/>
          <w:lang w:val="uk-UA"/>
        </w:rPr>
        <w:t xml:space="preserve"> </w:t>
      </w:r>
      <w:r w:rsidRPr="00AC4325">
        <w:rPr>
          <w:color w:val="000000"/>
          <w:sz w:val="28"/>
          <w:szCs w:val="28"/>
          <w:lang w:val="uk-UA"/>
        </w:rPr>
        <w:t>вимогливим до себе та студенті</w:t>
      </w:r>
    </w:p>
    <w:p w14:paraId="71E981D5" w14:textId="77777777" w:rsidR="000E0DF9" w:rsidRDefault="000E0DF9" w:rsidP="000E0DF9">
      <w:pPr>
        <w:ind w:firstLine="709"/>
        <w:contextualSpacing/>
        <w:jc w:val="center"/>
        <w:rPr>
          <w:color w:val="000000"/>
          <w:sz w:val="28"/>
          <w:szCs w:val="28"/>
          <w:u w:val="single"/>
          <w:lang w:val="uk-UA"/>
        </w:rPr>
      </w:pPr>
    </w:p>
    <w:p w14:paraId="2626CD9A" w14:textId="77777777" w:rsidR="000E0DF9" w:rsidRDefault="000E0DF9" w:rsidP="000E0DF9">
      <w:pPr>
        <w:ind w:firstLine="709"/>
        <w:contextualSpacing/>
        <w:jc w:val="center"/>
        <w:rPr>
          <w:color w:val="000000"/>
          <w:sz w:val="28"/>
          <w:szCs w:val="28"/>
          <w:u w:val="single"/>
          <w:lang w:val="uk-UA"/>
        </w:rPr>
      </w:pPr>
      <w:r w:rsidRPr="00E36F51">
        <w:rPr>
          <w:color w:val="000000"/>
          <w:sz w:val="28"/>
          <w:szCs w:val="28"/>
          <w:u w:val="single"/>
          <w:lang w:val="uk-UA"/>
        </w:rPr>
        <w:t xml:space="preserve">Структура </w:t>
      </w:r>
      <w:r>
        <w:rPr>
          <w:color w:val="000000"/>
          <w:sz w:val="28"/>
          <w:szCs w:val="28"/>
          <w:u w:val="single"/>
          <w:lang w:val="uk-UA"/>
        </w:rPr>
        <w:t xml:space="preserve">плану-конспекту </w:t>
      </w:r>
      <w:r w:rsidRPr="00E36F51">
        <w:rPr>
          <w:color w:val="000000"/>
          <w:sz w:val="28"/>
          <w:szCs w:val="28"/>
          <w:u w:val="single"/>
          <w:lang w:val="uk-UA"/>
        </w:rPr>
        <w:t>традиційної (інформаційної) лекції:</w:t>
      </w:r>
    </w:p>
    <w:p w14:paraId="39AA6549" w14:textId="77777777" w:rsidR="000E0DF9" w:rsidRPr="00E36F51" w:rsidRDefault="000E0DF9" w:rsidP="000E0DF9">
      <w:pPr>
        <w:ind w:firstLine="709"/>
        <w:contextualSpacing/>
        <w:jc w:val="center"/>
        <w:rPr>
          <w:color w:val="000000"/>
          <w:sz w:val="28"/>
          <w:szCs w:val="28"/>
          <w:u w:val="single"/>
          <w:lang w:val="uk-UA"/>
        </w:rPr>
      </w:pPr>
    </w:p>
    <w:p w14:paraId="58FC8147" w14:textId="77777777" w:rsidR="000E0DF9" w:rsidRDefault="000E0DF9" w:rsidP="000E0DF9">
      <w:pPr>
        <w:ind w:firstLine="709"/>
        <w:contextualSpacing/>
        <w:jc w:val="both"/>
        <w:rPr>
          <w:color w:val="000000"/>
          <w:sz w:val="28"/>
          <w:szCs w:val="28"/>
          <w:lang w:val="uk-UA"/>
        </w:rPr>
      </w:pPr>
      <w:r w:rsidRPr="005335D5">
        <w:rPr>
          <w:b/>
          <w:color w:val="000000"/>
          <w:sz w:val="28"/>
          <w:szCs w:val="28"/>
          <w:lang w:val="uk-UA"/>
        </w:rPr>
        <w:t>1. Назва теми лекції</w:t>
      </w:r>
      <w:r>
        <w:rPr>
          <w:color w:val="000000"/>
          <w:sz w:val="28"/>
          <w:szCs w:val="28"/>
          <w:lang w:val="uk-UA"/>
        </w:rPr>
        <w:t>.</w:t>
      </w:r>
      <w:r w:rsidRPr="005A020C">
        <w:rPr>
          <w:color w:val="000000"/>
          <w:sz w:val="28"/>
          <w:szCs w:val="28"/>
          <w:lang w:val="uk-UA"/>
        </w:rPr>
        <w:t xml:space="preserve"> </w:t>
      </w:r>
    </w:p>
    <w:p w14:paraId="69F85FE0" w14:textId="77777777" w:rsidR="000E0DF9" w:rsidRDefault="000E0DF9" w:rsidP="000E0DF9">
      <w:pPr>
        <w:ind w:firstLine="709"/>
        <w:contextualSpacing/>
        <w:jc w:val="both"/>
        <w:rPr>
          <w:color w:val="000000"/>
          <w:sz w:val="28"/>
          <w:szCs w:val="28"/>
          <w:lang w:val="uk-UA"/>
        </w:rPr>
      </w:pPr>
      <w:r w:rsidRPr="005335D5">
        <w:rPr>
          <w:b/>
          <w:color w:val="000000"/>
          <w:sz w:val="28"/>
          <w:szCs w:val="28"/>
          <w:lang w:val="uk-UA"/>
        </w:rPr>
        <w:t>2. Вступна частина</w:t>
      </w:r>
      <w:r w:rsidRPr="005A020C">
        <w:rPr>
          <w:color w:val="000000"/>
          <w:sz w:val="28"/>
          <w:szCs w:val="28"/>
          <w:lang w:val="uk-UA"/>
        </w:rPr>
        <w:t xml:space="preserve"> (у цій частині викладач коротко дає характеристику</w:t>
      </w:r>
      <w:r>
        <w:rPr>
          <w:color w:val="000000"/>
          <w:sz w:val="28"/>
          <w:szCs w:val="28"/>
          <w:lang w:val="uk-UA"/>
        </w:rPr>
        <w:t xml:space="preserve"> </w:t>
      </w:r>
      <w:r w:rsidRPr="005A020C">
        <w:rPr>
          <w:color w:val="000000"/>
          <w:sz w:val="28"/>
          <w:szCs w:val="28"/>
          <w:lang w:val="uk-UA"/>
        </w:rPr>
        <w:t>місцю та значенню цієї теми в модулі, називає теоретичні питання, наголошує</w:t>
      </w:r>
      <w:r>
        <w:rPr>
          <w:color w:val="000000"/>
          <w:sz w:val="28"/>
          <w:szCs w:val="28"/>
          <w:lang w:val="uk-UA"/>
        </w:rPr>
        <w:t xml:space="preserve"> </w:t>
      </w:r>
      <w:r w:rsidRPr="005A020C">
        <w:rPr>
          <w:color w:val="000000"/>
          <w:sz w:val="28"/>
          <w:szCs w:val="28"/>
          <w:lang w:val="uk-UA"/>
        </w:rPr>
        <w:t>на особливостях проблем</w:t>
      </w:r>
      <w:r>
        <w:rPr>
          <w:color w:val="000000"/>
          <w:sz w:val="28"/>
          <w:szCs w:val="28"/>
          <w:lang w:val="uk-UA"/>
        </w:rPr>
        <w:t>и</w:t>
      </w:r>
      <w:r w:rsidRPr="005A020C">
        <w:rPr>
          <w:color w:val="000000"/>
          <w:sz w:val="28"/>
          <w:szCs w:val="28"/>
          <w:lang w:val="uk-UA"/>
        </w:rPr>
        <w:t xml:space="preserve">, яка розглядається, </w:t>
      </w:r>
      <w:r>
        <w:rPr>
          <w:color w:val="000000"/>
          <w:sz w:val="28"/>
          <w:szCs w:val="28"/>
          <w:lang w:val="uk-UA"/>
        </w:rPr>
        <w:t>та способах її дослідження</w:t>
      </w:r>
      <w:r w:rsidRPr="005A020C">
        <w:rPr>
          <w:color w:val="000000"/>
          <w:sz w:val="28"/>
          <w:szCs w:val="28"/>
          <w:lang w:val="uk-UA"/>
        </w:rPr>
        <w:t xml:space="preserve">, </w:t>
      </w:r>
      <w:r>
        <w:rPr>
          <w:color w:val="000000"/>
          <w:sz w:val="28"/>
          <w:szCs w:val="28"/>
          <w:lang w:val="uk-UA"/>
        </w:rPr>
        <w:t xml:space="preserve">стимулює </w:t>
      </w:r>
      <w:r w:rsidRPr="005A020C">
        <w:rPr>
          <w:color w:val="000000"/>
          <w:sz w:val="28"/>
          <w:szCs w:val="28"/>
          <w:lang w:val="uk-UA"/>
        </w:rPr>
        <w:t xml:space="preserve">мотивацію </w:t>
      </w:r>
      <w:r>
        <w:rPr>
          <w:color w:val="000000"/>
          <w:sz w:val="28"/>
          <w:szCs w:val="28"/>
          <w:lang w:val="uk-UA"/>
        </w:rPr>
        <w:t xml:space="preserve">студентів щодо сприйняття й засвоєння запропонованого навчального </w:t>
      </w:r>
      <w:r w:rsidRPr="005A020C">
        <w:rPr>
          <w:color w:val="000000"/>
          <w:sz w:val="28"/>
          <w:szCs w:val="28"/>
          <w:lang w:val="uk-UA"/>
        </w:rPr>
        <w:t>матеріалу)</w:t>
      </w:r>
      <w:r>
        <w:rPr>
          <w:color w:val="000000"/>
          <w:sz w:val="28"/>
          <w:szCs w:val="28"/>
          <w:lang w:val="uk-UA"/>
        </w:rPr>
        <w:t>.</w:t>
      </w:r>
    </w:p>
    <w:p w14:paraId="78830178"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У вступній частині викладач:</w:t>
      </w:r>
    </w:p>
    <w:p w14:paraId="54DC446A"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встановлює контакт з аудиторією: вибір пластичної пози, доброзичливої міміки,</w:t>
      </w:r>
      <w:r>
        <w:rPr>
          <w:color w:val="000000"/>
          <w:sz w:val="28"/>
          <w:szCs w:val="28"/>
          <w:lang w:val="uk-UA"/>
        </w:rPr>
        <w:t xml:space="preserve"> </w:t>
      </w:r>
      <w:r w:rsidRPr="005335D5">
        <w:rPr>
          <w:color w:val="000000"/>
          <w:sz w:val="28"/>
          <w:szCs w:val="28"/>
          <w:lang w:val="uk-UA"/>
        </w:rPr>
        <w:t>жестів, відкритості до аудиторії, середнього рівня мускульної мобілізації;</w:t>
      </w:r>
      <w:r>
        <w:rPr>
          <w:color w:val="000000"/>
          <w:sz w:val="28"/>
          <w:szCs w:val="28"/>
          <w:lang w:val="uk-UA"/>
        </w:rPr>
        <w:t xml:space="preserve"> </w:t>
      </w:r>
      <w:proofErr w:type="spellStart"/>
      <w:r w:rsidRPr="005335D5">
        <w:rPr>
          <w:color w:val="000000"/>
          <w:sz w:val="28"/>
          <w:szCs w:val="28"/>
          <w:lang w:val="uk-UA"/>
        </w:rPr>
        <w:t>позбуття</w:t>
      </w:r>
      <w:proofErr w:type="spellEnd"/>
      <w:r w:rsidRPr="005335D5">
        <w:rPr>
          <w:color w:val="000000"/>
          <w:sz w:val="28"/>
          <w:szCs w:val="28"/>
          <w:lang w:val="uk-UA"/>
        </w:rPr>
        <w:t xml:space="preserve"> просторових, термінологічних бар'єрів; показ особистого </w:t>
      </w:r>
      <w:r w:rsidRPr="005335D5">
        <w:rPr>
          <w:color w:val="000000"/>
          <w:sz w:val="28"/>
          <w:szCs w:val="28"/>
          <w:lang w:val="uk-UA"/>
        </w:rPr>
        <w:lastRenderedPageBreak/>
        <w:t>позитивного</w:t>
      </w:r>
      <w:r>
        <w:rPr>
          <w:color w:val="000000"/>
          <w:sz w:val="28"/>
          <w:szCs w:val="28"/>
          <w:lang w:val="uk-UA"/>
        </w:rPr>
        <w:t xml:space="preserve"> </w:t>
      </w:r>
      <w:proofErr w:type="spellStart"/>
      <w:r w:rsidRPr="005335D5">
        <w:rPr>
          <w:color w:val="000000"/>
          <w:sz w:val="28"/>
          <w:szCs w:val="28"/>
          <w:lang w:val="uk-UA"/>
        </w:rPr>
        <w:t>психо</w:t>
      </w:r>
      <w:proofErr w:type="spellEnd"/>
      <w:r w:rsidRPr="005335D5">
        <w:rPr>
          <w:color w:val="000000"/>
          <w:sz w:val="28"/>
          <w:szCs w:val="28"/>
          <w:lang w:val="uk-UA"/>
        </w:rPr>
        <w:t>-емоційного стану і готовності до взаємодії; встановлення позиції "Ми";</w:t>
      </w:r>
    </w:p>
    <w:p w14:paraId="21397F09"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налагоджує зв'язок із пройденим навчальним матеріалом і новою інформацією,</w:t>
      </w:r>
      <w:r>
        <w:rPr>
          <w:color w:val="000000"/>
          <w:sz w:val="28"/>
          <w:szCs w:val="28"/>
          <w:lang w:val="uk-UA"/>
        </w:rPr>
        <w:t xml:space="preserve"> </w:t>
      </w:r>
      <w:r w:rsidRPr="005335D5">
        <w:rPr>
          <w:color w:val="000000"/>
          <w:sz w:val="28"/>
          <w:szCs w:val="28"/>
          <w:lang w:val="uk-UA"/>
        </w:rPr>
        <w:t>визначає її місце у системі тем, розділів навчального курсу; прогнозує її</w:t>
      </w:r>
      <w:r>
        <w:rPr>
          <w:color w:val="000000"/>
          <w:sz w:val="28"/>
          <w:szCs w:val="28"/>
          <w:lang w:val="uk-UA"/>
        </w:rPr>
        <w:t xml:space="preserve"> </w:t>
      </w:r>
      <w:r w:rsidRPr="005335D5">
        <w:rPr>
          <w:color w:val="000000"/>
          <w:sz w:val="28"/>
          <w:szCs w:val="28"/>
          <w:lang w:val="uk-UA"/>
        </w:rPr>
        <w:t>подальший розгляд;</w:t>
      </w:r>
    </w:p>
    <w:p w14:paraId="35CB3EA8"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повідомляє тему лекції, створює у студентів позитивну установку на її вивчення;</w:t>
      </w:r>
    </w:p>
    <w:p w14:paraId="512F8A52"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визначає основні питання, що будуть розглядатися під час лекції; повідомляє і дає</w:t>
      </w:r>
      <w:r>
        <w:rPr>
          <w:color w:val="000000"/>
          <w:sz w:val="28"/>
          <w:szCs w:val="28"/>
          <w:lang w:val="uk-UA"/>
        </w:rPr>
        <w:t xml:space="preserve"> </w:t>
      </w:r>
      <w:r w:rsidRPr="005335D5">
        <w:rPr>
          <w:color w:val="000000"/>
          <w:sz w:val="28"/>
          <w:szCs w:val="28"/>
          <w:lang w:val="uk-UA"/>
        </w:rPr>
        <w:t>коротку характеристику основної рекомендованої літератури;</w:t>
      </w:r>
    </w:p>
    <w:p w14:paraId="27DA5D15"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захоплює увагу студентів шляхом творчого поєднання різноманітних методичних</w:t>
      </w:r>
      <w:r>
        <w:rPr>
          <w:color w:val="000000"/>
          <w:sz w:val="28"/>
          <w:szCs w:val="28"/>
          <w:lang w:val="uk-UA"/>
        </w:rPr>
        <w:t xml:space="preserve"> </w:t>
      </w:r>
      <w:r w:rsidRPr="005335D5">
        <w:rPr>
          <w:color w:val="000000"/>
          <w:sz w:val="28"/>
          <w:szCs w:val="28"/>
          <w:lang w:val="uk-UA"/>
        </w:rPr>
        <w:t>прийомів: коротка емоційна розповідь про реальні події, історії з власного життя,</w:t>
      </w:r>
      <w:r>
        <w:rPr>
          <w:color w:val="000000"/>
          <w:sz w:val="28"/>
          <w:szCs w:val="28"/>
          <w:lang w:val="uk-UA"/>
        </w:rPr>
        <w:t xml:space="preserve"> </w:t>
      </w:r>
      <w:r w:rsidRPr="005335D5">
        <w:rPr>
          <w:color w:val="000000"/>
          <w:sz w:val="28"/>
          <w:szCs w:val="28"/>
          <w:lang w:val="uk-UA"/>
        </w:rPr>
        <w:t>цікаві факти тощо;</w:t>
      </w:r>
    </w:p>
    <w:p w14:paraId="7F31BAAD"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виявлення новизни навчальної інформації (показ таких сторін, що перевищує</w:t>
      </w:r>
      <w:r>
        <w:rPr>
          <w:color w:val="000000"/>
          <w:sz w:val="28"/>
          <w:szCs w:val="28"/>
          <w:lang w:val="uk-UA"/>
        </w:rPr>
        <w:t xml:space="preserve"> </w:t>
      </w:r>
      <w:r w:rsidRPr="005335D5">
        <w:rPr>
          <w:color w:val="000000"/>
          <w:sz w:val="28"/>
          <w:szCs w:val="28"/>
          <w:lang w:val="uk-UA"/>
        </w:rPr>
        <w:t>очікування студентів); показ викладачем власного інтересу до теми, переживань,</w:t>
      </w:r>
      <w:r>
        <w:rPr>
          <w:color w:val="000000"/>
          <w:sz w:val="28"/>
          <w:szCs w:val="28"/>
          <w:lang w:val="uk-UA"/>
        </w:rPr>
        <w:t xml:space="preserve"> </w:t>
      </w:r>
      <w:r w:rsidRPr="005335D5">
        <w:rPr>
          <w:color w:val="000000"/>
          <w:sz w:val="28"/>
          <w:szCs w:val="28"/>
          <w:lang w:val="uk-UA"/>
        </w:rPr>
        <w:t>думок.</w:t>
      </w:r>
    </w:p>
    <w:p w14:paraId="31D38D10" w14:textId="77777777" w:rsidR="000E0DF9" w:rsidRPr="005A020C" w:rsidRDefault="000E0DF9" w:rsidP="000E0DF9">
      <w:pPr>
        <w:ind w:firstLine="709"/>
        <w:contextualSpacing/>
        <w:jc w:val="both"/>
        <w:rPr>
          <w:color w:val="000000"/>
          <w:sz w:val="28"/>
          <w:szCs w:val="28"/>
          <w:lang w:val="uk-UA"/>
        </w:rPr>
      </w:pPr>
      <w:r w:rsidRPr="005335D5">
        <w:rPr>
          <w:color w:val="000000"/>
          <w:sz w:val="28"/>
          <w:szCs w:val="28"/>
          <w:lang w:val="uk-UA"/>
        </w:rPr>
        <w:t>Вступна частина не повинна займати багато часу - лише 5-6- хв. Але від</w:t>
      </w:r>
      <w:r>
        <w:rPr>
          <w:color w:val="000000"/>
          <w:sz w:val="28"/>
          <w:szCs w:val="28"/>
          <w:lang w:val="uk-UA"/>
        </w:rPr>
        <w:t xml:space="preserve"> </w:t>
      </w:r>
      <w:r w:rsidRPr="005335D5">
        <w:rPr>
          <w:color w:val="000000"/>
          <w:sz w:val="28"/>
          <w:szCs w:val="28"/>
          <w:lang w:val="uk-UA"/>
        </w:rPr>
        <w:t>початку залежить подальший хід лекції. Головне завдання викладача на цьому етапі -</w:t>
      </w:r>
      <w:r>
        <w:rPr>
          <w:color w:val="000000"/>
          <w:sz w:val="28"/>
          <w:szCs w:val="28"/>
          <w:lang w:val="uk-UA"/>
        </w:rPr>
        <w:t xml:space="preserve"> </w:t>
      </w:r>
      <w:r w:rsidRPr="005335D5">
        <w:rPr>
          <w:color w:val="000000"/>
          <w:sz w:val="28"/>
          <w:szCs w:val="28"/>
          <w:lang w:val="uk-UA"/>
        </w:rPr>
        <w:t>залучення самих студентів до лекції, психологічна підготовка їх до сприймання</w:t>
      </w:r>
      <w:r>
        <w:rPr>
          <w:color w:val="000000"/>
          <w:sz w:val="28"/>
          <w:szCs w:val="28"/>
          <w:lang w:val="uk-UA"/>
        </w:rPr>
        <w:t xml:space="preserve"> </w:t>
      </w:r>
      <w:r w:rsidRPr="005335D5">
        <w:rPr>
          <w:color w:val="000000"/>
          <w:sz w:val="28"/>
          <w:szCs w:val="28"/>
          <w:lang w:val="uk-UA"/>
        </w:rPr>
        <w:t>основного навчального матеріалу. Зазначені етапи вступної частини є</w:t>
      </w:r>
      <w:r>
        <w:rPr>
          <w:color w:val="000000"/>
          <w:sz w:val="28"/>
          <w:szCs w:val="28"/>
          <w:lang w:val="uk-UA"/>
        </w:rPr>
        <w:t xml:space="preserve"> </w:t>
      </w:r>
      <w:r w:rsidRPr="005335D5">
        <w:rPr>
          <w:color w:val="000000"/>
          <w:sz w:val="28"/>
          <w:szCs w:val="28"/>
          <w:lang w:val="uk-UA"/>
        </w:rPr>
        <w:t>взаємопов'язані; дотримуватися їх варто в довільній формі; деякі з них діють</w:t>
      </w:r>
      <w:r>
        <w:rPr>
          <w:color w:val="000000"/>
          <w:sz w:val="28"/>
          <w:szCs w:val="28"/>
          <w:lang w:val="uk-UA"/>
        </w:rPr>
        <w:t xml:space="preserve"> </w:t>
      </w:r>
      <w:r w:rsidRPr="005335D5">
        <w:rPr>
          <w:color w:val="000000"/>
          <w:sz w:val="28"/>
          <w:szCs w:val="28"/>
          <w:lang w:val="uk-UA"/>
        </w:rPr>
        <w:t>одночасн</w:t>
      </w:r>
      <w:r>
        <w:rPr>
          <w:color w:val="000000"/>
          <w:sz w:val="28"/>
          <w:szCs w:val="28"/>
          <w:lang w:val="uk-UA"/>
        </w:rPr>
        <w:t>о.</w:t>
      </w:r>
    </w:p>
    <w:p w14:paraId="1BD76F5D" w14:textId="77777777" w:rsidR="000E0DF9" w:rsidRDefault="000E0DF9" w:rsidP="000E0DF9">
      <w:pPr>
        <w:ind w:firstLine="709"/>
        <w:contextualSpacing/>
        <w:jc w:val="both"/>
        <w:rPr>
          <w:color w:val="000000"/>
          <w:sz w:val="28"/>
          <w:szCs w:val="28"/>
          <w:lang w:val="uk-UA"/>
        </w:rPr>
      </w:pPr>
      <w:r w:rsidRPr="005335D5">
        <w:rPr>
          <w:b/>
          <w:color w:val="000000"/>
          <w:sz w:val="28"/>
          <w:szCs w:val="28"/>
          <w:lang w:val="uk-UA"/>
        </w:rPr>
        <w:t>3. Основна (головна) частина</w:t>
      </w:r>
      <w:r w:rsidRPr="005A020C">
        <w:rPr>
          <w:color w:val="000000"/>
          <w:sz w:val="28"/>
          <w:szCs w:val="28"/>
          <w:lang w:val="uk-UA"/>
        </w:rPr>
        <w:t xml:space="preserve"> (внутрішня структура центральної</w:t>
      </w:r>
      <w:r>
        <w:rPr>
          <w:color w:val="000000"/>
          <w:sz w:val="28"/>
          <w:szCs w:val="28"/>
          <w:lang w:val="uk-UA"/>
        </w:rPr>
        <w:t xml:space="preserve"> </w:t>
      </w:r>
      <w:r w:rsidRPr="005A020C">
        <w:rPr>
          <w:color w:val="000000"/>
          <w:sz w:val="28"/>
          <w:szCs w:val="28"/>
          <w:lang w:val="uk-UA"/>
        </w:rPr>
        <w:t>частини лекції визначається логічною структурою</w:t>
      </w:r>
      <w:r>
        <w:rPr>
          <w:color w:val="000000"/>
          <w:sz w:val="28"/>
          <w:szCs w:val="28"/>
          <w:lang w:val="uk-UA"/>
        </w:rPr>
        <w:t>,</w:t>
      </w:r>
      <w:r w:rsidRPr="005A020C">
        <w:rPr>
          <w:color w:val="000000"/>
          <w:sz w:val="28"/>
          <w:szCs w:val="28"/>
          <w:lang w:val="uk-UA"/>
        </w:rPr>
        <w:t xml:space="preserve"> </w:t>
      </w:r>
      <w:r>
        <w:rPr>
          <w:color w:val="000000"/>
          <w:sz w:val="28"/>
          <w:szCs w:val="28"/>
          <w:lang w:val="uk-UA"/>
        </w:rPr>
        <w:t>я</w:t>
      </w:r>
      <w:r w:rsidRPr="005A020C">
        <w:rPr>
          <w:color w:val="000000"/>
          <w:sz w:val="28"/>
          <w:szCs w:val="28"/>
          <w:lang w:val="uk-UA"/>
        </w:rPr>
        <w:t>ку викладач продумав</w:t>
      </w:r>
      <w:r>
        <w:rPr>
          <w:color w:val="000000"/>
          <w:sz w:val="28"/>
          <w:szCs w:val="28"/>
          <w:lang w:val="uk-UA"/>
        </w:rPr>
        <w:t xml:space="preserve"> </w:t>
      </w:r>
      <w:r w:rsidRPr="005A020C">
        <w:rPr>
          <w:color w:val="000000"/>
          <w:sz w:val="28"/>
          <w:szCs w:val="28"/>
          <w:lang w:val="uk-UA"/>
        </w:rPr>
        <w:t>раніше й відмітив у своєму розгорнутому плані</w:t>
      </w:r>
      <w:r>
        <w:rPr>
          <w:color w:val="000000"/>
          <w:sz w:val="28"/>
          <w:szCs w:val="28"/>
          <w:lang w:val="uk-UA"/>
        </w:rPr>
        <w:t>, конкретизує певними тезами, наочними схемами, мультимедійною презентацією, опорним конспектом</w:t>
      </w:r>
      <w:r w:rsidRPr="005A020C">
        <w:rPr>
          <w:color w:val="000000"/>
          <w:sz w:val="28"/>
          <w:szCs w:val="28"/>
          <w:lang w:val="uk-UA"/>
        </w:rPr>
        <w:t>)</w:t>
      </w:r>
      <w:r>
        <w:rPr>
          <w:color w:val="000000"/>
          <w:sz w:val="28"/>
          <w:szCs w:val="28"/>
          <w:lang w:val="uk-UA"/>
        </w:rPr>
        <w:t>.</w:t>
      </w:r>
    </w:p>
    <w:p w14:paraId="32D80061"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Основна частина лекції тісно поєднана з вступною. Перехід до неї</w:t>
      </w:r>
      <w:r>
        <w:rPr>
          <w:color w:val="000000"/>
          <w:sz w:val="28"/>
          <w:szCs w:val="28"/>
          <w:lang w:val="uk-UA"/>
        </w:rPr>
        <w:t xml:space="preserve"> </w:t>
      </w:r>
      <w:r w:rsidRPr="005335D5">
        <w:rPr>
          <w:color w:val="000000"/>
          <w:sz w:val="28"/>
          <w:szCs w:val="28"/>
          <w:lang w:val="uk-UA"/>
        </w:rPr>
        <w:t>іноді є непомітним для студентів. Для організації активного сприймання ними</w:t>
      </w:r>
      <w:r>
        <w:rPr>
          <w:color w:val="000000"/>
          <w:sz w:val="28"/>
          <w:szCs w:val="28"/>
          <w:lang w:val="uk-UA"/>
        </w:rPr>
        <w:t xml:space="preserve"> </w:t>
      </w:r>
      <w:r w:rsidRPr="005335D5">
        <w:rPr>
          <w:color w:val="000000"/>
          <w:sz w:val="28"/>
          <w:szCs w:val="28"/>
          <w:lang w:val="uk-UA"/>
        </w:rPr>
        <w:t>нової навчальної інформації викладач може:</w:t>
      </w:r>
    </w:p>
    <w:p w14:paraId="2393488E"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поставити питання, на яке немає готової відповіді, але яке загострює увагу;</w:t>
      </w:r>
    </w:p>
    <w:p w14:paraId="645335B8"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запросити студентів до повідомлення своїх міркувань щодо конкретних ідей;</w:t>
      </w:r>
    </w:p>
    <w:p w14:paraId="6740AE48"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зробити екскурс в історію розвитку явищ, понять, що розглядаються на лекції;</w:t>
      </w:r>
    </w:p>
    <w:p w14:paraId="376AE336"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шляхом методу мозкової атаки (</w:t>
      </w:r>
      <w:proofErr w:type="spellStart"/>
      <w:r w:rsidRPr="005335D5">
        <w:rPr>
          <w:color w:val="000000"/>
          <w:sz w:val="28"/>
          <w:szCs w:val="28"/>
          <w:lang w:val="uk-UA"/>
        </w:rPr>
        <w:t>брейнстормінгу</w:t>
      </w:r>
      <w:proofErr w:type="spellEnd"/>
      <w:r w:rsidRPr="005335D5">
        <w:rPr>
          <w:color w:val="000000"/>
          <w:sz w:val="28"/>
          <w:szCs w:val="28"/>
          <w:lang w:val="uk-UA"/>
        </w:rPr>
        <w:t>) стимулювати студентів до</w:t>
      </w:r>
      <w:r>
        <w:rPr>
          <w:color w:val="000000"/>
          <w:sz w:val="28"/>
          <w:szCs w:val="28"/>
          <w:lang w:val="uk-UA"/>
        </w:rPr>
        <w:t xml:space="preserve"> </w:t>
      </w:r>
      <w:r w:rsidRPr="005335D5">
        <w:rPr>
          <w:color w:val="000000"/>
          <w:sz w:val="28"/>
          <w:szCs w:val="28"/>
          <w:lang w:val="uk-UA"/>
        </w:rPr>
        <w:t>обміну ідеями щодо визначеної викладачем проблеми.</w:t>
      </w:r>
    </w:p>
    <w:p w14:paraId="1A9B6D67" w14:textId="77777777" w:rsidR="000E0DF9" w:rsidRDefault="000E0DF9" w:rsidP="000E0DF9">
      <w:pPr>
        <w:ind w:firstLine="709"/>
        <w:contextualSpacing/>
        <w:jc w:val="both"/>
        <w:rPr>
          <w:color w:val="000000"/>
          <w:sz w:val="28"/>
          <w:szCs w:val="28"/>
          <w:lang w:val="uk-UA"/>
        </w:rPr>
      </w:pPr>
      <w:r w:rsidRPr="005335D5">
        <w:rPr>
          <w:color w:val="000000"/>
          <w:sz w:val="28"/>
          <w:szCs w:val="28"/>
          <w:lang w:val="uk-UA"/>
        </w:rPr>
        <w:t>Основна частина лекції є найбільш відповідальною і тривалішою у часі. В цій</w:t>
      </w:r>
      <w:r>
        <w:rPr>
          <w:color w:val="000000"/>
          <w:sz w:val="28"/>
          <w:szCs w:val="28"/>
          <w:lang w:val="uk-UA"/>
        </w:rPr>
        <w:t xml:space="preserve"> </w:t>
      </w:r>
      <w:r w:rsidRPr="005335D5">
        <w:rPr>
          <w:color w:val="000000"/>
          <w:sz w:val="28"/>
          <w:szCs w:val="28"/>
          <w:lang w:val="uk-UA"/>
        </w:rPr>
        <w:t>частині викладач висвітлює зазначені на початку лекції питання, обґрунтовує</w:t>
      </w:r>
      <w:r>
        <w:rPr>
          <w:color w:val="000000"/>
          <w:sz w:val="28"/>
          <w:szCs w:val="28"/>
          <w:lang w:val="uk-UA"/>
        </w:rPr>
        <w:t xml:space="preserve"> </w:t>
      </w:r>
      <w:r w:rsidRPr="005335D5">
        <w:rPr>
          <w:color w:val="000000"/>
          <w:sz w:val="28"/>
          <w:szCs w:val="28"/>
          <w:lang w:val="uk-UA"/>
        </w:rPr>
        <w:t>необхідні теоретичні положення. Відповідно до сутності кожного питання викладач</w:t>
      </w:r>
      <w:r>
        <w:rPr>
          <w:color w:val="000000"/>
          <w:sz w:val="28"/>
          <w:szCs w:val="28"/>
          <w:lang w:val="uk-UA"/>
        </w:rPr>
        <w:t xml:space="preserve"> </w:t>
      </w:r>
      <w:r w:rsidRPr="005335D5">
        <w:rPr>
          <w:color w:val="000000"/>
          <w:sz w:val="28"/>
          <w:szCs w:val="28"/>
          <w:lang w:val="uk-UA"/>
        </w:rPr>
        <w:t>обирає доцільні методи, прийоми у єдності з необхідною формою викладу. Варто,</w:t>
      </w:r>
      <w:r>
        <w:rPr>
          <w:color w:val="000000"/>
          <w:sz w:val="28"/>
          <w:szCs w:val="28"/>
          <w:lang w:val="uk-UA"/>
        </w:rPr>
        <w:t xml:space="preserve"> </w:t>
      </w:r>
      <w:r w:rsidRPr="005335D5">
        <w:rPr>
          <w:color w:val="000000"/>
          <w:sz w:val="28"/>
          <w:szCs w:val="28"/>
          <w:lang w:val="uk-UA"/>
        </w:rPr>
        <w:t>щоби шлях висвітлення кожного питання був відмінним і зумовлював своєрідний</w:t>
      </w:r>
      <w:r>
        <w:rPr>
          <w:color w:val="000000"/>
          <w:sz w:val="28"/>
          <w:szCs w:val="28"/>
          <w:lang w:val="uk-UA"/>
        </w:rPr>
        <w:t xml:space="preserve"> </w:t>
      </w:r>
      <w:r w:rsidRPr="005335D5">
        <w:rPr>
          <w:color w:val="000000"/>
          <w:sz w:val="28"/>
          <w:szCs w:val="28"/>
          <w:lang w:val="uk-UA"/>
        </w:rPr>
        <w:t>стиль діяльності і поведінки педагога. Не зважаючи на деякі відмінності, схема і</w:t>
      </w:r>
      <w:r>
        <w:rPr>
          <w:color w:val="000000"/>
          <w:sz w:val="28"/>
          <w:szCs w:val="28"/>
          <w:lang w:val="uk-UA"/>
        </w:rPr>
        <w:t xml:space="preserve"> </w:t>
      </w:r>
      <w:r w:rsidRPr="005335D5">
        <w:rPr>
          <w:color w:val="000000"/>
          <w:sz w:val="28"/>
          <w:szCs w:val="28"/>
          <w:lang w:val="uk-UA"/>
        </w:rPr>
        <w:t>вимоги до розгляду питань, що відповідають загальноприйнятим вимогам до лекції є</w:t>
      </w:r>
      <w:r>
        <w:rPr>
          <w:color w:val="000000"/>
          <w:sz w:val="28"/>
          <w:szCs w:val="28"/>
          <w:lang w:val="uk-UA"/>
        </w:rPr>
        <w:t xml:space="preserve"> </w:t>
      </w:r>
      <w:r w:rsidRPr="005335D5">
        <w:rPr>
          <w:color w:val="000000"/>
          <w:sz w:val="28"/>
          <w:szCs w:val="28"/>
          <w:lang w:val="uk-UA"/>
        </w:rPr>
        <w:t xml:space="preserve">однаковими. </w:t>
      </w:r>
    </w:p>
    <w:p w14:paraId="57C0D9A4"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lastRenderedPageBreak/>
        <w:t>Протягом основної частини викладач використовує такі ідеї:</w:t>
      </w:r>
    </w:p>
    <w:p w14:paraId="1C6A3E86"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у процесі організації сприймання студентів спрямовує розвиток їхніх уявлень на</w:t>
      </w:r>
      <w:r>
        <w:rPr>
          <w:color w:val="000000"/>
          <w:sz w:val="28"/>
          <w:szCs w:val="28"/>
          <w:lang w:val="uk-UA"/>
        </w:rPr>
        <w:t xml:space="preserve"> </w:t>
      </w:r>
      <w:r w:rsidRPr="005335D5">
        <w:rPr>
          <w:color w:val="000000"/>
          <w:sz w:val="28"/>
          <w:szCs w:val="28"/>
          <w:lang w:val="uk-UA"/>
        </w:rPr>
        <w:t>виокремлення суттєвих (</w:t>
      </w:r>
      <w:proofErr w:type="spellStart"/>
      <w:r w:rsidRPr="005335D5">
        <w:rPr>
          <w:color w:val="000000"/>
          <w:sz w:val="28"/>
          <w:szCs w:val="28"/>
          <w:lang w:val="uk-UA"/>
        </w:rPr>
        <w:t>критеріальних</w:t>
      </w:r>
      <w:proofErr w:type="spellEnd"/>
      <w:r w:rsidRPr="005335D5">
        <w:rPr>
          <w:color w:val="000000"/>
          <w:sz w:val="28"/>
          <w:szCs w:val="28"/>
          <w:lang w:val="uk-UA"/>
        </w:rPr>
        <w:t>) ознак явища, поняття;</w:t>
      </w:r>
    </w:p>
    <w:p w14:paraId="32ED5B45"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постійно дбає про адекватне розуміння слухачами навчальної інформації шляхом</w:t>
      </w:r>
      <w:r>
        <w:rPr>
          <w:color w:val="000000"/>
          <w:sz w:val="28"/>
          <w:szCs w:val="28"/>
          <w:lang w:val="uk-UA"/>
        </w:rPr>
        <w:t xml:space="preserve"> п</w:t>
      </w:r>
      <w:r w:rsidRPr="005335D5">
        <w:rPr>
          <w:color w:val="000000"/>
          <w:sz w:val="28"/>
          <w:szCs w:val="28"/>
          <w:lang w:val="uk-UA"/>
        </w:rPr>
        <w:t>оя</w:t>
      </w:r>
      <w:r>
        <w:rPr>
          <w:color w:val="000000"/>
          <w:sz w:val="28"/>
          <w:szCs w:val="28"/>
          <w:lang w:val="uk-UA"/>
        </w:rPr>
        <w:t>с</w:t>
      </w:r>
      <w:r w:rsidRPr="005335D5">
        <w:rPr>
          <w:color w:val="000000"/>
          <w:sz w:val="28"/>
          <w:szCs w:val="28"/>
          <w:lang w:val="uk-UA"/>
        </w:rPr>
        <w:t>нення, інтерпретації суттєвих ознак явища, розгляду їх у різних виявах, для</w:t>
      </w:r>
      <w:r>
        <w:rPr>
          <w:color w:val="000000"/>
          <w:sz w:val="28"/>
          <w:szCs w:val="28"/>
          <w:lang w:val="uk-UA"/>
        </w:rPr>
        <w:t xml:space="preserve"> </w:t>
      </w:r>
      <w:r w:rsidRPr="005335D5">
        <w:rPr>
          <w:color w:val="000000"/>
          <w:sz w:val="28"/>
          <w:szCs w:val="28"/>
          <w:lang w:val="uk-UA"/>
        </w:rPr>
        <w:t>цього застосовує різноманітні варіанти поєднання методів, прийомів</w:t>
      </w:r>
      <w:r>
        <w:rPr>
          <w:color w:val="000000"/>
          <w:sz w:val="28"/>
          <w:szCs w:val="28"/>
          <w:lang w:val="uk-UA"/>
        </w:rPr>
        <w:t xml:space="preserve"> </w:t>
      </w:r>
      <w:r w:rsidRPr="005335D5">
        <w:rPr>
          <w:color w:val="000000"/>
          <w:sz w:val="28"/>
          <w:szCs w:val="28"/>
          <w:lang w:val="uk-UA"/>
        </w:rPr>
        <w:t xml:space="preserve">формування </w:t>
      </w:r>
      <w:proofErr w:type="spellStart"/>
      <w:r w:rsidRPr="005335D5">
        <w:rPr>
          <w:color w:val="000000"/>
          <w:sz w:val="28"/>
          <w:szCs w:val="28"/>
          <w:lang w:val="uk-UA"/>
        </w:rPr>
        <w:t>мисленнєвих</w:t>
      </w:r>
      <w:proofErr w:type="spellEnd"/>
      <w:r w:rsidRPr="005335D5">
        <w:rPr>
          <w:color w:val="000000"/>
          <w:sz w:val="28"/>
          <w:szCs w:val="28"/>
          <w:lang w:val="uk-UA"/>
        </w:rPr>
        <w:t xml:space="preserve"> дій студентів (аналізу, синтезу, індукції, дедукції,</w:t>
      </w:r>
      <w:r>
        <w:rPr>
          <w:color w:val="000000"/>
          <w:sz w:val="28"/>
          <w:szCs w:val="28"/>
          <w:lang w:val="uk-UA"/>
        </w:rPr>
        <w:t xml:space="preserve"> </w:t>
      </w:r>
      <w:r w:rsidRPr="005335D5">
        <w:rPr>
          <w:color w:val="000000"/>
          <w:sz w:val="28"/>
          <w:szCs w:val="28"/>
          <w:lang w:val="uk-UA"/>
        </w:rPr>
        <w:t>аналогії, порівняння, розрізнення, узагальнення тощо);</w:t>
      </w:r>
    </w:p>
    <w:p w14:paraId="56D32F92"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постійно контролює рівень розуміння, осмислення студентами навчального</w:t>
      </w:r>
      <w:r>
        <w:rPr>
          <w:color w:val="000000"/>
          <w:sz w:val="28"/>
          <w:szCs w:val="28"/>
          <w:lang w:val="uk-UA"/>
        </w:rPr>
        <w:t xml:space="preserve"> </w:t>
      </w:r>
      <w:r w:rsidRPr="005335D5">
        <w:rPr>
          <w:color w:val="000000"/>
          <w:sz w:val="28"/>
          <w:szCs w:val="28"/>
          <w:lang w:val="uk-UA"/>
        </w:rPr>
        <w:t>матеріалу шляхом візуального контакту з аудиторією, постановки питань: "Ваша</w:t>
      </w:r>
      <w:r>
        <w:rPr>
          <w:color w:val="000000"/>
          <w:sz w:val="28"/>
          <w:szCs w:val="28"/>
          <w:lang w:val="uk-UA"/>
        </w:rPr>
        <w:t xml:space="preserve"> </w:t>
      </w:r>
      <w:r w:rsidRPr="005335D5">
        <w:rPr>
          <w:color w:val="000000"/>
          <w:sz w:val="28"/>
          <w:szCs w:val="28"/>
          <w:lang w:val="uk-UA"/>
        </w:rPr>
        <w:t>думка?", "А чому.?", "Що краще. ?";</w:t>
      </w:r>
    </w:p>
    <w:p w14:paraId="7ED4D525"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у процесі висвітлення кожного питання розмірковує разом зі студентами про його</w:t>
      </w:r>
      <w:r>
        <w:rPr>
          <w:color w:val="000000"/>
          <w:sz w:val="28"/>
          <w:szCs w:val="28"/>
          <w:lang w:val="uk-UA"/>
        </w:rPr>
        <w:t xml:space="preserve"> </w:t>
      </w:r>
      <w:r w:rsidRPr="005335D5">
        <w:rPr>
          <w:color w:val="000000"/>
          <w:sz w:val="28"/>
          <w:szCs w:val="28"/>
          <w:lang w:val="uk-UA"/>
        </w:rPr>
        <w:t>об'єктивну і суб'єктивну значущість, зв'язок з професійною і практичною</w:t>
      </w:r>
      <w:r>
        <w:rPr>
          <w:color w:val="000000"/>
          <w:sz w:val="28"/>
          <w:szCs w:val="28"/>
          <w:lang w:val="uk-UA"/>
        </w:rPr>
        <w:t xml:space="preserve"> </w:t>
      </w:r>
      <w:r w:rsidRPr="005335D5">
        <w:rPr>
          <w:color w:val="000000"/>
          <w:sz w:val="28"/>
          <w:szCs w:val="28"/>
          <w:lang w:val="uk-UA"/>
        </w:rPr>
        <w:t>діяльністю;</w:t>
      </w:r>
    </w:p>
    <w:p w14:paraId="4601D5DE"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визначає різні альтернативні підходи, теорії розгляду понять, явищ, спонукає</w:t>
      </w:r>
      <w:r>
        <w:rPr>
          <w:color w:val="000000"/>
          <w:sz w:val="28"/>
          <w:szCs w:val="28"/>
          <w:lang w:val="uk-UA"/>
        </w:rPr>
        <w:t xml:space="preserve"> студ</w:t>
      </w:r>
      <w:r w:rsidRPr="005335D5">
        <w:rPr>
          <w:color w:val="000000"/>
          <w:sz w:val="28"/>
          <w:szCs w:val="28"/>
          <w:lang w:val="uk-UA"/>
        </w:rPr>
        <w:t>ентів до самостійної оцінки, вибору цих підходів;</w:t>
      </w:r>
    </w:p>
    <w:p w14:paraId="4F766F01"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слідкує за логікою власного викладу, обґрунтування положень, міркування,</w:t>
      </w:r>
      <w:r>
        <w:rPr>
          <w:color w:val="000000"/>
          <w:sz w:val="28"/>
          <w:szCs w:val="28"/>
          <w:lang w:val="uk-UA"/>
        </w:rPr>
        <w:t xml:space="preserve"> </w:t>
      </w:r>
      <w:r w:rsidRPr="005335D5">
        <w:rPr>
          <w:color w:val="000000"/>
          <w:sz w:val="28"/>
          <w:szCs w:val="28"/>
          <w:lang w:val="uk-UA"/>
        </w:rPr>
        <w:t>мовлення; застосовує різні методи логічної побудови змісту навчальної</w:t>
      </w:r>
      <w:r>
        <w:rPr>
          <w:color w:val="000000"/>
          <w:sz w:val="28"/>
          <w:szCs w:val="28"/>
          <w:lang w:val="uk-UA"/>
        </w:rPr>
        <w:t xml:space="preserve"> </w:t>
      </w:r>
      <w:r w:rsidRPr="005335D5">
        <w:rPr>
          <w:color w:val="000000"/>
          <w:sz w:val="28"/>
          <w:szCs w:val="28"/>
          <w:lang w:val="uk-UA"/>
        </w:rPr>
        <w:t>інформації (індукції, дедукції), дбає про системність, послідовність, наступність</w:t>
      </w:r>
      <w:r>
        <w:rPr>
          <w:color w:val="000000"/>
          <w:sz w:val="28"/>
          <w:szCs w:val="28"/>
          <w:lang w:val="uk-UA"/>
        </w:rPr>
        <w:t xml:space="preserve"> </w:t>
      </w:r>
      <w:r w:rsidRPr="005335D5">
        <w:rPr>
          <w:color w:val="000000"/>
          <w:sz w:val="28"/>
          <w:szCs w:val="28"/>
          <w:lang w:val="uk-UA"/>
        </w:rPr>
        <w:t>у висвітленні; кожне положення аргументує, підтверджує;</w:t>
      </w:r>
    </w:p>
    <w:p w14:paraId="0D8D4C89"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стимулює активне слухання та участь студентів в оволодінні знаннями, залучає їх</w:t>
      </w:r>
      <w:r>
        <w:rPr>
          <w:color w:val="000000"/>
          <w:sz w:val="28"/>
          <w:szCs w:val="28"/>
          <w:lang w:val="uk-UA"/>
        </w:rPr>
        <w:t xml:space="preserve"> </w:t>
      </w:r>
      <w:r w:rsidRPr="005335D5">
        <w:rPr>
          <w:color w:val="000000"/>
          <w:sz w:val="28"/>
          <w:szCs w:val="28"/>
          <w:lang w:val="uk-UA"/>
        </w:rPr>
        <w:t>до о</w:t>
      </w:r>
      <w:r>
        <w:rPr>
          <w:color w:val="000000"/>
          <w:sz w:val="28"/>
          <w:szCs w:val="28"/>
          <w:lang w:val="uk-UA"/>
        </w:rPr>
        <w:t>б</w:t>
      </w:r>
      <w:r w:rsidRPr="005335D5">
        <w:rPr>
          <w:color w:val="000000"/>
          <w:sz w:val="28"/>
          <w:szCs w:val="28"/>
          <w:lang w:val="uk-UA"/>
        </w:rPr>
        <w:t>говорення теоретичних положень, ідей, актуалізації власного життєвого</w:t>
      </w:r>
      <w:r>
        <w:rPr>
          <w:color w:val="000000"/>
          <w:sz w:val="28"/>
          <w:szCs w:val="28"/>
          <w:lang w:val="uk-UA"/>
        </w:rPr>
        <w:t xml:space="preserve"> </w:t>
      </w:r>
      <w:r w:rsidRPr="005335D5">
        <w:rPr>
          <w:color w:val="000000"/>
          <w:sz w:val="28"/>
          <w:szCs w:val="28"/>
          <w:lang w:val="uk-UA"/>
        </w:rPr>
        <w:t>досвіду;</w:t>
      </w:r>
    </w:p>
    <w:p w14:paraId="00BDEF14"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постійно підтримує психологічно-комфортну атмосферу під час лекції, контакт зі</w:t>
      </w:r>
      <w:r>
        <w:rPr>
          <w:color w:val="000000"/>
          <w:sz w:val="28"/>
          <w:szCs w:val="28"/>
          <w:lang w:val="uk-UA"/>
        </w:rPr>
        <w:t xml:space="preserve"> с</w:t>
      </w:r>
      <w:r w:rsidRPr="005335D5">
        <w:rPr>
          <w:color w:val="000000"/>
          <w:sz w:val="28"/>
          <w:szCs w:val="28"/>
          <w:lang w:val="uk-UA"/>
        </w:rPr>
        <w:t>туд</w:t>
      </w:r>
      <w:r>
        <w:rPr>
          <w:color w:val="000000"/>
          <w:sz w:val="28"/>
          <w:szCs w:val="28"/>
          <w:lang w:val="uk-UA"/>
        </w:rPr>
        <w:t>е</w:t>
      </w:r>
      <w:r w:rsidRPr="005335D5">
        <w:rPr>
          <w:color w:val="000000"/>
          <w:sz w:val="28"/>
          <w:szCs w:val="28"/>
          <w:lang w:val="uk-UA"/>
        </w:rPr>
        <w:t>нтами: уникає жорсткого контролю, проте підтримує порядок; відгукується</w:t>
      </w:r>
      <w:r>
        <w:rPr>
          <w:color w:val="000000"/>
          <w:sz w:val="28"/>
          <w:szCs w:val="28"/>
          <w:lang w:val="uk-UA"/>
        </w:rPr>
        <w:t xml:space="preserve"> </w:t>
      </w:r>
      <w:r w:rsidRPr="005335D5">
        <w:rPr>
          <w:color w:val="000000"/>
          <w:sz w:val="28"/>
          <w:szCs w:val="28"/>
          <w:lang w:val="uk-UA"/>
        </w:rPr>
        <w:t>на висловлення студентів, їхні питання; показує розуміння внутрішнього стану</w:t>
      </w:r>
      <w:r>
        <w:rPr>
          <w:color w:val="000000"/>
          <w:sz w:val="28"/>
          <w:szCs w:val="28"/>
          <w:lang w:val="uk-UA"/>
        </w:rPr>
        <w:t xml:space="preserve"> </w:t>
      </w:r>
      <w:r w:rsidRPr="005335D5">
        <w:rPr>
          <w:color w:val="000000"/>
          <w:sz w:val="28"/>
          <w:szCs w:val="28"/>
          <w:lang w:val="uk-UA"/>
        </w:rPr>
        <w:t>студентів; спостерігає за усіма змінами в аудиторії, зауважує тільки ті моменти,</w:t>
      </w:r>
      <w:r>
        <w:rPr>
          <w:color w:val="000000"/>
          <w:sz w:val="28"/>
          <w:szCs w:val="28"/>
          <w:lang w:val="uk-UA"/>
        </w:rPr>
        <w:t xml:space="preserve"> </w:t>
      </w:r>
      <w:r w:rsidRPr="005335D5">
        <w:rPr>
          <w:color w:val="000000"/>
          <w:sz w:val="28"/>
          <w:szCs w:val="28"/>
          <w:lang w:val="uk-UA"/>
        </w:rPr>
        <w:t>які негативно впливають на увагу, активність, емоції, поведінку студентів;</w:t>
      </w:r>
    </w:p>
    <w:p w14:paraId="11897470" w14:textId="77777777" w:rsidR="000E0DF9" w:rsidRPr="005335D5" w:rsidRDefault="000E0DF9" w:rsidP="000E0DF9">
      <w:pPr>
        <w:ind w:firstLine="709"/>
        <w:contextualSpacing/>
        <w:jc w:val="both"/>
        <w:rPr>
          <w:color w:val="000000"/>
          <w:sz w:val="28"/>
          <w:szCs w:val="28"/>
          <w:lang w:val="uk-UA"/>
        </w:rPr>
      </w:pPr>
      <w:r w:rsidRPr="005335D5">
        <w:rPr>
          <w:color w:val="000000"/>
          <w:sz w:val="28"/>
          <w:szCs w:val="28"/>
          <w:lang w:val="uk-UA"/>
        </w:rPr>
        <w:t>• підтримує і розвиває інтерес студентів до навчального матеріалу,</w:t>
      </w:r>
      <w:r>
        <w:rPr>
          <w:color w:val="000000"/>
          <w:sz w:val="28"/>
          <w:szCs w:val="28"/>
          <w:lang w:val="uk-UA"/>
        </w:rPr>
        <w:t xml:space="preserve"> </w:t>
      </w:r>
      <w:r w:rsidRPr="005335D5">
        <w:rPr>
          <w:color w:val="000000"/>
          <w:sz w:val="28"/>
          <w:szCs w:val="28"/>
          <w:lang w:val="uk-UA"/>
        </w:rPr>
        <w:t>позитивну мотивацію процесу пізнання, пошуку</w:t>
      </w:r>
      <w:r>
        <w:rPr>
          <w:color w:val="000000"/>
          <w:sz w:val="28"/>
          <w:szCs w:val="28"/>
          <w:lang w:val="uk-UA"/>
        </w:rPr>
        <w:t>;</w:t>
      </w:r>
    </w:p>
    <w:p w14:paraId="61449992" w14:textId="77777777" w:rsidR="000E0DF9" w:rsidRDefault="000E0DF9" w:rsidP="000E0DF9">
      <w:pPr>
        <w:ind w:firstLine="709"/>
        <w:contextualSpacing/>
        <w:jc w:val="both"/>
        <w:rPr>
          <w:color w:val="000000"/>
          <w:sz w:val="28"/>
          <w:szCs w:val="28"/>
          <w:lang w:val="uk-UA"/>
        </w:rPr>
      </w:pPr>
      <w:r w:rsidRPr="005335D5">
        <w:rPr>
          <w:color w:val="000000"/>
          <w:sz w:val="28"/>
          <w:szCs w:val="28"/>
          <w:lang w:val="uk-UA"/>
        </w:rPr>
        <w:t>• слідкує за логікою власного викладу, обґрунтування положень, зна</w:t>
      </w:r>
      <w:r>
        <w:rPr>
          <w:color w:val="000000"/>
          <w:sz w:val="28"/>
          <w:szCs w:val="28"/>
          <w:lang w:val="uk-UA"/>
        </w:rPr>
        <w:t>нь.</w:t>
      </w:r>
    </w:p>
    <w:p w14:paraId="1FC453D0" w14:textId="77777777" w:rsidR="000E0DF9" w:rsidRDefault="000E0DF9" w:rsidP="000E0DF9">
      <w:pPr>
        <w:ind w:firstLine="709"/>
        <w:contextualSpacing/>
        <w:jc w:val="both"/>
        <w:rPr>
          <w:color w:val="000000"/>
          <w:sz w:val="28"/>
          <w:szCs w:val="28"/>
          <w:lang w:val="uk-UA"/>
        </w:rPr>
      </w:pPr>
      <w:r w:rsidRPr="00B76A16">
        <w:rPr>
          <w:b/>
          <w:color w:val="000000"/>
          <w:sz w:val="28"/>
          <w:szCs w:val="28"/>
          <w:lang w:val="uk-UA"/>
        </w:rPr>
        <w:t>4. Заключна частина</w:t>
      </w:r>
      <w:r w:rsidRPr="005A020C">
        <w:rPr>
          <w:color w:val="000000"/>
          <w:sz w:val="28"/>
          <w:szCs w:val="28"/>
          <w:lang w:val="uk-UA"/>
        </w:rPr>
        <w:t xml:space="preserve"> (у цій частині даються</w:t>
      </w:r>
      <w:r>
        <w:rPr>
          <w:color w:val="000000"/>
          <w:sz w:val="28"/>
          <w:szCs w:val="28"/>
          <w:lang w:val="uk-UA"/>
        </w:rPr>
        <w:t xml:space="preserve"> </w:t>
      </w:r>
      <w:r w:rsidRPr="005A020C">
        <w:rPr>
          <w:color w:val="000000"/>
          <w:sz w:val="28"/>
          <w:szCs w:val="28"/>
          <w:lang w:val="uk-UA"/>
        </w:rPr>
        <w:t>відповіді на запитання студентів</w:t>
      </w:r>
      <w:r>
        <w:rPr>
          <w:color w:val="000000"/>
          <w:sz w:val="28"/>
          <w:szCs w:val="28"/>
          <w:lang w:val="uk-UA"/>
        </w:rPr>
        <w:t xml:space="preserve">, </w:t>
      </w:r>
      <w:r w:rsidRPr="005A020C">
        <w:rPr>
          <w:color w:val="000000"/>
          <w:sz w:val="28"/>
          <w:szCs w:val="28"/>
          <w:lang w:val="uk-UA"/>
        </w:rPr>
        <w:t>узагальнюються найважливіші питання</w:t>
      </w:r>
      <w:r>
        <w:rPr>
          <w:color w:val="000000"/>
          <w:sz w:val="28"/>
          <w:szCs w:val="28"/>
          <w:lang w:val="uk-UA"/>
        </w:rPr>
        <w:t xml:space="preserve"> </w:t>
      </w:r>
      <w:r w:rsidRPr="005A020C">
        <w:rPr>
          <w:color w:val="000000"/>
          <w:sz w:val="28"/>
          <w:szCs w:val="28"/>
          <w:lang w:val="uk-UA"/>
        </w:rPr>
        <w:t>лекції, робляться висновки, даються завдання д</w:t>
      </w:r>
      <w:r>
        <w:rPr>
          <w:color w:val="000000"/>
          <w:sz w:val="28"/>
          <w:szCs w:val="28"/>
          <w:lang w:val="uk-UA"/>
        </w:rPr>
        <w:t>ля</w:t>
      </w:r>
      <w:r w:rsidRPr="005A020C">
        <w:rPr>
          <w:color w:val="000000"/>
          <w:sz w:val="28"/>
          <w:szCs w:val="28"/>
          <w:lang w:val="uk-UA"/>
        </w:rPr>
        <w:t xml:space="preserve"> самостійної роботи)</w:t>
      </w:r>
      <w:r>
        <w:rPr>
          <w:color w:val="000000"/>
          <w:sz w:val="28"/>
          <w:szCs w:val="28"/>
          <w:lang w:val="uk-UA"/>
        </w:rPr>
        <w:t xml:space="preserve">. </w:t>
      </w:r>
      <w:r w:rsidRPr="00B76A16">
        <w:rPr>
          <w:color w:val="000000"/>
          <w:sz w:val="28"/>
          <w:szCs w:val="28"/>
          <w:lang w:val="uk-UA"/>
        </w:rPr>
        <w:t>Це є останній акорд у виконанні</w:t>
      </w:r>
      <w:r>
        <w:rPr>
          <w:color w:val="000000"/>
          <w:sz w:val="28"/>
          <w:szCs w:val="28"/>
          <w:lang w:val="uk-UA"/>
        </w:rPr>
        <w:t xml:space="preserve"> </w:t>
      </w:r>
      <w:r w:rsidRPr="00B76A16">
        <w:rPr>
          <w:color w:val="000000"/>
          <w:sz w:val="28"/>
          <w:szCs w:val="28"/>
          <w:lang w:val="uk-UA"/>
        </w:rPr>
        <w:t xml:space="preserve">діяльності. </w:t>
      </w:r>
    </w:p>
    <w:p w14:paraId="49D02595"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Не вдале закінчення лекції здатне погасити позитивні враження, емоції</w:t>
      </w:r>
      <w:r>
        <w:rPr>
          <w:color w:val="000000"/>
          <w:sz w:val="28"/>
          <w:szCs w:val="28"/>
          <w:lang w:val="uk-UA"/>
        </w:rPr>
        <w:t xml:space="preserve"> </w:t>
      </w:r>
      <w:r w:rsidRPr="00B76A16">
        <w:rPr>
          <w:color w:val="000000"/>
          <w:sz w:val="28"/>
          <w:szCs w:val="28"/>
          <w:lang w:val="uk-UA"/>
        </w:rPr>
        <w:t>студентів, отримані студентами протягом лекції. У цій частині педагогу доцільно</w:t>
      </w:r>
      <w:r>
        <w:rPr>
          <w:color w:val="000000"/>
          <w:sz w:val="28"/>
          <w:szCs w:val="28"/>
          <w:lang w:val="uk-UA"/>
        </w:rPr>
        <w:t xml:space="preserve"> </w:t>
      </w:r>
      <w:r w:rsidRPr="00B76A16">
        <w:rPr>
          <w:color w:val="000000"/>
          <w:sz w:val="28"/>
          <w:szCs w:val="28"/>
          <w:lang w:val="uk-UA"/>
        </w:rPr>
        <w:t>бути особливо обережним. Втома студентів, які втрачають увагу, поглядають на</w:t>
      </w:r>
      <w:r>
        <w:rPr>
          <w:color w:val="000000"/>
          <w:sz w:val="28"/>
          <w:szCs w:val="28"/>
          <w:lang w:val="uk-UA"/>
        </w:rPr>
        <w:t xml:space="preserve"> </w:t>
      </w:r>
      <w:r w:rsidRPr="00B76A16">
        <w:rPr>
          <w:color w:val="000000"/>
          <w:sz w:val="28"/>
          <w:szCs w:val="28"/>
          <w:lang w:val="uk-UA"/>
        </w:rPr>
        <w:t>годинники, починають вести розмови, а також виснаження викладача можуть</w:t>
      </w:r>
      <w:r>
        <w:rPr>
          <w:color w:val="000000"/>
          <w:sz w:val="28"/>
          <w:szCs w:val="28"/>
          <w:lang w:val="uk-UA"/>
        </w:rPr>
        <w:t xml:space="preserve"> </w:t>
      </w:r>
      <w:r w:rsidRPr="00B76A16">
        <w:rPr>
          <w:color w:val="000000"/>
          <w:sz w:val="28"/>
          <w:szCs w:val="28"/>
          <w:lang w:val="uk-UA"/>
        </w:rPr>
        <w:t>викликати втрату ним контролю над слухачами або самоконтролю. Тому викладач</w:t>
      </w:r>
      <w:r>
        <w:rPr>
          <w:color w:val="000000"/>
          <w:sz w:val="28"/>
          <w:szCs w:val="28"/>
          <w:lang w:val="uk-UA"/>
        </w:rPr>
        <w:t xml:space="preserve"> </w:t>
      </w:r>
      <w:r w:rsidRPr="00B76A16">
        <w:rPr>
          <w:color w:val="000000"/>
          <w:sz w:val="28"/>
          <w:szCs w:val="28"/>
          <w:lang w:val="uk-UA"/>
        </w:rPr>
        <w:t>іноді закінчує лекцію без загальної оцінки, процесу висновків і підсумків щодо</w:t>
      </w:r>
      <w:r>
        <w:rPr>
          <w:color w:val="000000"/>
          <w:sz w:val="28"/>
          <w:szCs w:val="28"/>
          <w:lang w:val="uk-UA"/>
        </w:rPr>
        <w:t xml:space="preserve"> </w:t>
      </w:r>
      <w:r w:rsidRPr="00B76A16">
        <w:rPr>
          <w:color w:val="000000"/>
          <w:sz w:val="28"/>
          <w:szCs w:val="28"/>
          <w:lang w:val="uk-UA"/>
        </w:rPr>
        <w:t>обговореної навчальної інформації, виокремлення провідних ідей.</w:t>
      </w:r>
    </w:p>
    <w:p w14:paraId="513EA8DC" w14:textId="77777777" w:rsidR="000E0DF9" w:rsidRDefault="000E0DF9" w:rsidP="000E0DF9">
      <w:pPr>
        <w:ind w:firstLine="709"/>
        <w:contextualSpacing/>
        <w:jc w:val="both"/>
        <w:rPr>
          <w:color w:val="000000"/>
          <w:sz w:val="28"/>
          <w:szCs w:val="28"/>
          <w:lang w:val="uk-UA"/>
        </w:rPr>
      </w:pPr>
      <w:r w:rsidRPr="00B76A16">
        <w:rPr>
          <w:color w:val="000000"/>
          <w:sz w:val="28"/>
          <w:szCs w:val="28"/>
          <w:lang w:val="uk-UA"/>
        </w:rPr>
        <w:lastRenderedPageBreak/>
        <w:t>Окрім цього, лекцію необхідно завершити на такому ж мажорному,</w:t>
      </w:r>
      <w:r>
        <w:rPr>
          <w:color w:val="000000"/>
          <w:sz w:val="28"/>
          <w:szCs w:val="28"/>
          <w:lang w:val="uk-UA"/>
        </w:rPr>
        <w:t xml:space="preserve"> </w:t>
      </w:r>
      <w:r w:rsidRPr="00B76A16">
        <w:rPr>
          <w:color w:val="000000"/>
          <w:sz w:val="28"/>
          <w:szCs w:val="28"/>
          <w:lang w:val="uk-UA"/>
        </w:rPr>
        <w:t xml:space="preserve">оптимістичному рівні, із такою ж енергією, як і на початку. </w:t>
      </w:r>
    </w:p>
    <w:p w14:paraId="6BE0D0B1"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У заключній частині</w:t>
      </w:r>
      <w:r>
        <w:rPr>
          <w:color w:val="000000"/>
          <w:sz w:val="28"/>
          <w:szCs w:val="28"/>
          <w:lang w:val="uk-UA"/>
        </w:rPr>
        <w:t xml:space="preserve"> </w:t>
      </w:r>
      <w:r w:rsidRPr="00B76A16">
        <w:rPr>
          <w:color w:val="000000"/>
          <w:sz w:val="28"/>
          <w:szCs w:val="28"/>
          <w:lang w:val="uk-UA"/>
        </w:rPr>
        <w:t>викладач:</w:t>
      </w:r>
    </w:p>
    <w:p w14:paraId="2AB30F29"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здійснює логічні, лаконічні висновки про основні поняття, положення, теорії, що</w:t>
      </w:r>
      <w:r>
        <w:rPr>
          <w:color w:val="000000"/>
          <w:sz w:val="28"/>
          <w:szCs w:val="28"/>
          <w:lang w:val="uk-UA"/>
        </w:rPr>
        <w:t xml:space="preserve"> </w:t>
      </w:r>
      <w:r w:rsidRPr="00B76A16">
        <w:rPr>
          <w:color w:val="000000"/>
          <w:sz w:val="28"/>
          <w:szCs w:val="28"/>
          <w:lang w:val="uk-UA"/>
        </w:rPr>
        <w:t>розглядалися;</w:t>
      </w:r>
    </w:p>
    <w:p w14:paraId="32597149"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нагадує про семінарські заняття, визначає характер обговорення та аналізу</w:t>
      </w:r>
      <w:r>
        <w:rPr>
          <w:color w:val="000000"/>
          <w:sz w:val="28"/>
          <w:szCs w:val="28"/>
          <w:lang w:val="uk-UA"/>
        </w:rPr>
        <w:t xml:space="preserve"> </w:t>
      </w:r>
      <w:r w:rsidRPr="00B76A16">
        <w:rPr>
          <w:color w:val="000000"/>
          <w:sz w:val="28"/>
          <w:szCs w:val="28"/>
          <w:lang w:val="uk-UA"/>
        </w:rPr>
        <w:t>висвітлених ідей на цьому занятті, прагне не завантажувати студентів великим</w:t>
      </w:r>
      <w:r>
        <w:rPr>
          <w:color w:val="000000"/>
          <w:sz w:val="28"/>
          <w:szCs w:val="28"/>
          <w:lang w:val="uk-UA"/>
        </w:rPr>
        <w:t xml:space="preserve"> </w:t>
      </w:r>
      <w:r w:rsidRPr="00B76A16">
        <w:rPr>
          <w:color w:val="000000"/>
          <w:sz w:val="28"/>
          <w:szCs w:val="28"/>
          <w:lang w:val="uk-UA"/>
        </w:rPr>
        <w:t>обсягом інформації;</w:t>
      </w:r>
    </w:p>
    <w:p w14:paraId="2C5BCBBF"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дає студентам можливість висловитися щодо лекції, явищ, що вивчалися,</w:t>
      </w:r>
      <w:r>
        <w:rPr>
          <w:color w:val="000000"/>
          <w:sz w:val="28"/>
          <w:szCs w:val="28"/>
          <w:lang w:val="uk-UA"/>
        </w:rPr>
        <w:t xml:space="preserve"> </w:t>
      </w:r>
      <w:r w:rsidRPr="00B76A16">
        <w:rPr>
          <w:color w:val="000000"/>
          <w:sz w:val="28"/>
          <w:szCs w:val="28"/>
          <w:lang w:val="uk-UA"/>
        </w:rPr>
        <w:t>поставити питання;</w:t>
      </w:r>
    </w:p>
    <w:p w14:paraId="58A42A23" w14:textId="77777777" w:rsidR="000E0DF9" w:rsidRPr="00B76A16" w:rsidRDefault="000E0DF9" w:rsidP="000E0DF9">
      <w:pPr>
        <w:ind w:firstLine="709"/>
        <w:contextualSpacing/>
        <w:jc w:val="both"/>
        <w:rPr>
          <w:color w:val="000000"/>
          <w:sz w:val="28"/>
          <w:szCs w:val="28"/>
          <w:lang w:val="uk-UA"/>
        </w:rPr>
      </w:pPr>
      <w:r w:rsidRPr="00B76A16">
        <w:rPr>
          <w:color w:val="000000"/>
          <w:sz w:val="28"/>
          <w:szCs w:val="28"/>
          <w:lang w:val="uk-UA"/>
        </w:rPr>
        <w:t>• коротко повідомляє проблеми, що будуть розглядатися у наступній лекції у</w:t>
      </w:r>
      <w:r>
        <w:rPr>
          <w:color w:val="000000"/>
          <w:sz w:val="28"/>
          <w:szCs w:val="28"/>
          <w:lang w:val="uk-UA"/>
        </w:rPr>
        <w:t xml:space="preserve"> </w:t>
      </w:r>
      <w:r w:rsidRPr="00B76A16">
        <w:rPr>
          <w:color w:val="000000"/>
          <w:sz w:val="28"/>
          <w:szCs w:val="28"/>
          <w:lang w:val="uk-UA"/>
        </w:rPr>
        <w:t>взаємозв'язку з висвітленими, створює позитивні очікування щодо наступної</w:t>
      </w:r>
      <w:r>
        <w:rPr>
          <w:color w:val="000000"/>
          <w:sz w:val="28"/>
          <w:szCs w:val="28"/>
          <w:lang w:val="uk-UA"/>
        </w:rPr>
        <w:t xml:space="preserve"> </w:t>
      </w:r>
      <w:r w:rsidRPr="00B76A16">
        <w:rPr>
          <w:color w:val="000000"/>
          <w:sz w:val="28"/>
          <w:szCs w:val="28"/>
          <w:lang w:val="uk-UA"/>
        </w:rPr>
        <w:t>зустрічі;</w:t>
      </w:r>
    </w:p>
    <w:p w14:paraId="2CF1730F" w14:textId="77777777" w:rsidR="000E0DF9" w:rsidRPr="005A020C" w:rsidRDefault="000E0DF9" w:rsidP="000E0DF9">
      <w:pPr>
        <w:ind w:firstLine="709"/>
        <w:contextualSpacing/>
        <w:jc w:val="both"/>
        <w:rPr>
          <w:color w:val="000000"/>
          <w:sz w:val="28"/>
          <w:szCs w:val="28"/>
          <w:lang w:val="uk-UA"/>
        </w:rPr>
      </w:pPr>
      <w:r w:rsidRPr="00B76A16">
        <w:rPr>
          <w:color w:val="000000"/>
          <w:sz w:val="28"/>
          <w:szCs w:val="28"/>
          <w:lang w:val="uk-UA"/>
        </w:rPr>
        <w:t>• дякує студентам за увагу і прощається з аудиторією.</w:t>
      </w:r>
    </w:p>
    <w:p w14:paraId="45D7C0F8" w14:textId="77777777" w:rsidR="000E0DF9" w:rsidRPr="00B76A16" w:rsidRDefault="000E0DF9" w:rsidP="000E0DF9">
      <w:pPr>
        <w:ind w:firstLine="709"/>
        <w:contextualSpacing/>
        <w:jc w:val="both"/>
        <w:rPr>
          <w:b/>
          <w:color w:val="000000"/>
          <w:sz w:val="28"/>
          <w:szCs w:val="28"/>
          <w:lang w:val="uk-UA"/>
        </w:rPr>
      </w:pPr>
      <w:r w:rsidRPr="00B76A16">
        <w:rPr>
          <w:b/>
          <w:color w:val="000000"/>
          <w:sz w:val="28"/>
          <w:szCs w:val="28"/>
          <w:lang w:val="uk-UA"/>
        </w:rPr>
        <w:t>5. Список літератури.</w:t>
      </w:r>
    </w:p>
    <w:p w14:paraId="0112BE9E" w14:textId="77777777" w:rsidR="000E0DF9" w:rsidRDefault="000E0DF9" w:rsidP="000E0DF9">
      <w:pPr>
        <w:ind w:firstLine="709"/>
        <w:contextualSpacing/>
        <w:jc w:val="both"/>
        <w:rPr>
          <w:color w:val="000000"/>
          <w:sz w:val="28"/>
          <w:szCs w:val="28"/>
          <w:lang w:val="uk-UA"/>
        </w:rPr>
      </w:pPr>
    </w:p>
    <w:p w14:paraId="472762AE" w14:textId="77777777" w:rsidR="000E0DF9" w:rsidRDefault="006A4569" w:rsidP="000E0DF9">
      <w:pPr>
        <w:ind w:firstLine="709"/>
        <w:contextualSpacing/>
        <w:jc w:val="both"/>
        <w:rPr>
          <w:color w:val="000000"/>
          <w:sz w:val="28"/>
          <w:szCs w:val="28"/>
          <w:lang w:val="uk-UA"/>
        </w:rPr>
      </w:pPr>
      <w:r>
        <w:rPr>
          <w:color w:val="000000"/>
          <w:sz w:val="28"/>
          <w:szCs w:val="28"/>
          <w:lang w:val="uk-UA"/>
        </w:rPr>
        <w:t>*</w:t>
      </w:r>
      <w:r w:rsidR="000E0DF9" w:rsidRPr="006A4569">
        <w:rPr>
          <w:i/>
          <w:color w:val="000000"/>
          <w:sz w:val="28"/>
          <w:szCs w:val="28"/>
          <w:lang w:val="uk-UA"/>
        </w:rPr>
        <w:t>Лекція (80 хвилин) може включати максимум 3-5 питань.</w:t>
      </w:r>
      <w:r w:rsidR="000E0DF9" w:rsidRPr="005A020C">
        <w:rPr>
          <w:color w:val="000000"/>
          <w:sz w:val="28"/>
          <w:szCs w:val="28"/>
          <w:lang w:val="uk-UA"/>
        </w:rPr>
        <w:t xml:space="preserve"> </w:t>
      </w:r>
    </w:p>
    <w:p w14:paraId="4D01784A"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Перед початком лекції</w:t>
      </w:r>
      <w:r>
        <w:rPr>
          <w:color w:val="000000"/>
          <w:sz w:val="28"/>
          <w:szCs w:val="28"/>
          <w:lang w:val="uk-UA"/>
        </w:rPr>
        <w:t xml:space="preserve"> </w:t>
      </w:r>
      <w:r w:rsidRPr="005A020C">
        <w:rPr>
          <w:color w:val="000000"/>
          <w:sz w:val="28"/>
          <w:szCs w:val="28"/>
          <w:lang w:val="uk-UA"/>
        </w:rPr>
        <w:t>доцільно повідомити студентам тем</w:t>
      </w:r>
      <w:r>
        <w:rPr>
          <w:color w:val="000000"/>
          <w:sz w:val="28"/>
          <w:szCs w:val="28"/>
          <w:lang w:val="uk-UA"/>
        </w:rPr>
        <w:t>у</w:t>
      </w:r>
      <w:r w:rsidRPr="005A020C">
        <w:rPr>
          <w:color w:val="000000"/>
          <w:sz w:val="28"/>
          <w:szCs w:val="28"/>
          <w:lang w:val="uk-UA"/>
        </w:rPr>
        <w:t xml:space="preserve"> </w:t>
      </w:r>
      <w:r>
        <w:rPr>
          <w:color w:val="000000"/>
          <w:sz w:val="28"/>
          <w:szCs w:val="28"/>
          <w:lang w:val="uk-UA"/>
        </w:rPr>
        <w:t xml:space="preserve">і прокоментувати </w:t>
      </w:r>
      <w:r w:rsidRPr="005A020C">
        <w:rPr>
          <w:color w:val="000000"/>
          <w:sz w:val="28"/>
          <w:szCs w:val="28"/>
          <w:lang w:val="uk-UA"/>
        </w:rPr>
        <w:t xml:space="preserve">план </w:t>
      </w:r>
      <w:r>
        <w:rPr>
          <w:color w:val="000000"/>
          <w:sz w:val="28"/>
          <w:szCs w:val="28"/>
          <w:lang w:val="uk-UA"/>
        </w:rPr>
        <w:t>її розгляду</w:t>
      </w:r>
      <w:r w:rsidRPr="005A020C">
        <w:rPr>
          <w:color w:val="000000"/>
          <w:sz w:val="28"/>
          <w:szCs w:val="28"/>
          <w:lang w:val="uk-UA"/>
        </w:rPr>
        <w:t>.</w:t>
      </w:r>
    </w:p>
    <w:p w14:paraId="4C709456" w14:textId="77777777" w:rsidR="000E0DF9" w:rsidRDefault="000E0DF9" w:rsidP="000E0DF9">
      <w:pPr>
        <w:ind w:firstLine="709"/>
        <w:contextualSpacing/>
        <w:jc w:val="both"/>
        <w:rPr>
          <w:color w:val="000000"/>
          <w:sz w:val="28"/>
          <w:szCs w:val="28"/>
          <w:lang w:val="uk-UA"/>
        </w:rPr>
      </w:pPr>
      <w:r>
        <w:rPr>
          <w:color w:val="000000"/>
          <w:sz w:val="28"/>
          <w:szCs w:val="28"/>
          <w:lang w:val="uk-UA"/>
        </w:rPr>
        <w:t>П</w:t>
      </w:r>
      <w:r w:rsidRPr="005A020C">
        <w:rPr>
          <w:color w:val="000000"/>
          <w:sz w:val="28"/>
          <w:szCs w:val="28"/>
          <w:lang w:val="uk-UA"/>
        </w:rPr>
        <w:t xml:space="preserve">рактикант готує </w:t>
      </w:r>
      <w:r>
        <w:rPr>
          <w:color w:val="000000"/>
          <w:sz w:val="28"/>
          <w:szCs w:val="28"/>
          <w:lang w:val="uk-UA"/>
        </w:rPr>
        <w:t>план-</w:t>
      </w:r>
      <w:r w:rsidRPr="005A020C">
        <w:rPr>
          <w:color w:val="000000"/>
          <w:sz w:val="28"/>
          <w:szCs w:val="28"/>
          <w:lang w:val="uk-UA"/>
        </w:rPr>
        <w:t xml:space="preserve">конспект лекції за </w:t>
      </w:r>
      <w:proofErr w:type="spellStart"/>
      <w:r>
        <w:rPr>
          <w:color w:val="000000"/>
          <w:sz w:val="28"/>
          <w:szCs w:val="28"/>
          <w:lang w:val="uk-UA"/>
        </w:rPr>
        <w:t>логічно</w:t>
      </w:r>
      <w:proofErr w:type="spellEnd"/>
      <w:r>
        <w:rPr>
          <w:color w:val="000000"/>
          <w:sz w:val="28"/>
          <w:szCs w:val="28"/>
          <w:lang w:val="uk-UA"/>
        </w:rPr>
        <w:t xml:space="preserve"> структурованим </w:t>
      </w:r>
      <w:r w:rsidRPr="005A020C">
        <w:rPr>
          <w:color w:val="000000"/>
          <w:sz w:val="28"/>
          <w:szCs w:val="28"/>
          <w:lang w:val="uk-UA"/>
        </w:rPr>
        <w:t>планом – або повний</w:t>
      </w:r>
      <w:r>
        <w:rPr>
          <w:color w:val="000000"/>
          <w:sz w:val="28"/>
          <w:szCs w:val="28"/>
          <w:lang w:val="uk-UA"/>
        </w:rPr>
        <w:t xml:space="preserve"> (розгорнутий сценарій)</w:t>
      </w:r>
      <w:r w:rsidRPr="005A020C">
        <w:rPr>
          <w:color w:val="000000"/>
          <w:sz w:val="28"/>
          <w:szCs w:val="28"/>
          <w:lang w:val="uk-UA"/>
        </w:rPr>
        <w:t xml:space="preserve">, або стисло, </w:t>
      </w:r>
      <w:r>
        <w:rPr>
          <w:color w:val="000000"/>
          <w:sz w:val="28"/>
          <w:szCs w:val="28"/>
          <w:lang w:val="uk-UA"/>
        </w:rPr>
        <w:t>але з обов’язковим плавним і вмотивованим переходом від одного питання до іншого</w:t>
      </w:r>
      <w:r w:rsidRPr="005A020C">
        <w:rPr>
          <w:color w:val="000000"/>
          <w:sz w:val="28"/>
          <w:szCs w:val="28"/>
          <w:lang w:val="uk-UA"/>
        </w:rPr>
        <w:t xml:space="preserve">. </w:t>
      </w:r>
    </w:p>
    <w:p w14:paraId="15F77ED6" w14:textId="77777777" w:rsidR="000E0DF9" w:rsidRDefault="000E0DF9" w:rsidP="000E0DF9">
      <w:pPr>
        <w:ind w:firstLine="709"/>
        <w:contextualSpacing/>
        <w:jc w:val="both"/>
        <w:rPr>
          <w:color w:val="000000"/>
          <w:sz w:val="28"/>
          <w:szCs w:val="28"/>
          <w:lang w:val="uk-UA"/>
        </w:rPr>
      </w:pPr>
      <w:r>
        <w:rPr>
          <w:color w:val="000000"/>
          <w:sz w:val="28"/>
          <w:szCs w:val="28"/>
          <w:lang w:val="uk-UA"/>
        </w:rPr>
        <w:t>П</w:t>
      </w:r>
      <w:r w:rsidRPr="005A020C">
        <w:rPr>
          <w:color w:val="000000"/>
          <w:sz w:val="28"/>
          <w:szCs w:val="28"/>
          <w:lang w:val="uk-UA"/>
        </w:rPr>
        <w:t xml:space="preserve">рактикант </w:t>
      </w:r>
      <w:r>
        <w:rPr>
          <w:color w:val="000000"/>
          <w:sz w:val="28"/>
          <w:szCs w:val="28"/>
          <w:lang w:val="uk-UA"/>
        </w:rPr>
        <w:t>як в</w:t>
      </w:r>
      <w:r w:rsidRPr="005A020C">
        <w:rPr>
          <w:color w:val="000000"/>
          <w:sz w:val="28"/>
          <w:szCs w:val="28"/>
          <w:lang w:val="uk-UA"/>
        </w:rPr>
        <w:t xml:space="preserve">икладач-початківець повинен </w:t>
      </w:r>
      <w:r>
        <w:rPr>
          <w:color w:val="000000"/>
          <w:sz w:val="28"/>
          <w:szCs w:val="28"/>
          <w:lang w:val="uk-UA"/>
        </w:rPr>
        <w:t>розробляти план-</w:t>
      </w:r>
      <w:r w:rsidRPr="005A020C">
        <w:rPr>
          <w:color w:val="000000"/>
          <w:sz w:val="28"/>
          <w:szCs w:val="28"/>
          <w:lang w:val="uk-UA"/>
        </w:rPr>
        <w:t xml:space="preserve">конспект </w:t>
      </w:r>
      <w:r>
        <w:rPr>
          <w:color w:val="000000"/>
          <w:sz w:val="28"/>
          <w:szCs w:val="28"/>
          <w:lang w:val="uk-UA"/>
        </w:rPr>
        <w:t>лекції у вигляді розгорнутого сценарію з врахуванням можливих запитань з боку студентів та чітких відповідей на них</w:t>
      </w:r>
      <w:r w:rsidRPr="005A020C">
        <w:rPr>
          <w:color w:val="000000"/>
          <w:sz w:val="28"/>
          <w:szCs w:val="28"/>
          <w:lang w:val="uk-UA"/>
        </w:rPr>
        <w:t xml:space="preserve">. </w:t>
      </w:r>
    </w:p>
    <w:p w14:paraId="52C9982E"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 xml:space="preserve">У кінці </w:t>
      </w:r>
      <w:r>
        <w:rPr>
          <w:color w:val="000000"/>
          <w:sz w:val="28"/>
          <w:szCs w:val="28"/>
          <w:lang w:val="uk-UA"/>
        </w:rPr>
        <w:t xml:space="preserve">плану-сценарію </w:t>
      </w:r>
      <w:r w:rsidRPr="005A020C">
        <w:rPr>
          <w:color w:val="000000"/>
          <w:sz w:val="28"/>
          <w:szCs w:val="28"/>
          <w:lang w:val="uk-UA"/>
        </w:rPr>
        <w:t xml:space="preserve">лекції </w:t>
      </w:r>
      <w:r>
        <w:rPr>
          <w:color w:val="000000"/>
          <w:sz w:val="28"/>
          <w:szCs w:val="28"/>
          <w:lang w:val="uk-UA"/>
        </w:rPr>
        <w:t>п</w:t>
      </w:r>
      <w:r w:rsidRPr="005A020C">
        <w:rPr>
          <w:color w:val="000000"/>
          <w:sz w:val="28"/>
          <w:szCs w:val="28"/>
          <w:lang w:val="uk-UA"/>
        </w:rPr>
        <w:t xml:space="preserve">рактикант зобов’язаний </w:t>
      </w:r>
      <w:r>
        <w:rPr>
          <w:color w:val="000000"/>
          <w:sz w:val="28"/>
          <w:szCs w:val="28"/>
          <w:lang w:val="uk-UA"/>
        </w:rPr>
        <w:t>на</w:t>
      </w:r>
      <w:r w:rsidRPr="005A020C">
        <w:rPr>
          <w:color w:val="000000"/>
          <w:sz w:val="28"/>
          <w:szCs w:val="28"/>
          <w:lang w:val="uk-UA"/>
        </w:rPr>
        <w:t xml:space="preserve">вести </w:t>
      </w:r>
      <w:r>
        <w:rPr>
          <w:color w:val="000000"/>
          <w:sz w:val="28"/>
          <w:szCs w:val="28"/>
          <w:lang w:val="uk-UA"/>
        </w:rPr>
        <w:t xml:space="preserve">чіткі висновки, які будуть виголошені під час підведення </w:t>
      </w:r>
      <w:r w:rsidRPr="005A020C">
        <w:rPr>
          <w:color w:val="000000"/>
          <w:sz w:val="28"/>
          <w:szCs w:val="28"/>
          <w:lang w:val="uk-UA"/>
        </w:rPr>
        <w:t>підсумк</w:t>
      </w:r>
      <w:r>
        <w:rPr>
          <w:color w:val="000000"/>
          <w:sz w:val="28"/>
          <w:szCs w:val="28"/>
          <w:lang w:val="uk-UA"/>
        </w:rPr>
        <w:t>ів</w:t>
      </w:r>
      <w:r w:rsidRPr="005A020C">
        <w:rPr>
          <w:color w:val="000000"/>
          <w:sz w:val="28"/>
          <w:szCs w:val="28"/>
          <w:lang w:val="uk-UA"/>
        </w:rPr>
        <w:t xml:space="preserve"> заняття</w:t>
      </w:r>
      <w:r>
        <w:rPr>
          <w:color w:val="000000"/>
          <w:sz w:val="28"/>
          <w:szCs w:val="28"/>
          <w:lang w:val="uk-UA"/>
        </w:rPr>
        <w:t>, й бути готовим робити місткі і вірні відповіді на поставлені студентами запитання</w:t>
      </w:r>
      <w:r w:rsidRPr="005A020C">
        <w:rPr>
          <w:color w:val="000000"/>
          <w:sz w:val="28"/>
          <w:szCs w:val="28"/>
          <w:lang w:val="uk-UA"/>
        </w:rPr>
        <w:t>.</w:t>
      </w:r>
    </w:p>
    <w:p w14:paraId="1ADFFEA5" w14:textId="77777777" w:rsidR="000E0DF9" w:rsidRPr="005A020C" w:rsidRDefault="000E0DF9" w:rsidP="000E0DF9">
      <w:pPr>
        <w:ind w:firstLine="709"/>
        <w:contextualSpacing/>
        <w:jc w:val="both"/>
        <w:rPr>
          <w:color w:val="000000"/>
          <w:sz w:val="28"/>
          <w:szCs w:val="28"/>
          <w:lang w:val="uk-UA"/>
        </w:rPr>
      </w:pPr>
      <w:r>
        <w:rPr>
          <w:color w:val="000000"/>
          <w:sz w:val="28"/>
          <w:szCs w:val="28"/>
          <w:lang w:val="uk-UA"/>
        </w:rPr>
        <w:t xml:space="preserve">Доцільно продумати та завчано підготувати невеличкий тест на опанування студентами теоретичного матеріалу теми лекції (до 10 запитань), що дасть можливість попередньо оцінити ефективність роботи студентів </w:t>
      </w:r>
      <w:proofErr w:type="spellStart"/>
      <w:r>
        <w:rPr>
          <w:color w:val="000000"/>
          <w:sz w:val="28"/>
          <w:szCs w:val="28"/>
          <w:lang w:val="uk-UA"/>
        </w:rPr>
        <w:t>підл</w:t>
      </w:r>
      <w:proofErr w:type="spellEnd"/>
      <w:r>
        <w:rPr>
          <w:color w:val="000000"/>
          <w:sz w:val="28"/>
          <w:szCs w:val="28"/>
          <w:lang w:val="uk-UA"/>
        </w:rPr>
        <w:t xml:space="preserve"> час лекційного заняття.</w:t>
      </w:r>
    </w:p>
    <w:p w14:paraId="1E38C2EE" w14:textId="77777777" w:rsidR="000E0DF9" w:rsidRDefault="000E0DF9" w:rsidP="000E0DF9">
      <w:pPr>
        <w:jc w:val="center"/>
        <w:rPr>
          <w:b/>
          <w:sz w:val="28"/>
          <w:szCs w:val="28"/>
          <w:lang w:val="uk-UA"/>
        </w:rPr>
      </w:pPr>
    </w:p>
    <w:p w14:paraId="029AE6C7" w14:textId="77777777" w:rsidR="000E0DF9" w:rsidRDefault="00643FFA" w:rsidP="000E0DF9">
      <w:pPr>
        <w:jc w:val="center"/>
        <w:rPr>
          <w:b/>
          <w:color w:val="000000"/>
          <w:sz w:val="28"/>
          <w:szCs w:val="28"/>
          <w:lang w:val="uk-UA"/>
        </w:rPr>
      </w:pPr>
      <w:r>
        <w:rPr>
          <w:b/>
          <w:sz w:val="28"/>
          <w:szCs w:val="28"/>
          <w:lang w:val="uk-UA"/>
        </w:rPr>
        <w:t>3</w:t>
      </w:r>
      <w:r w:rsidR="000E0DF9">
        <w:rPr>
          <w:b/>
          <w:sz w:val="28"/>
          <w:szCs w:val="28"/>
          <w:lang w:val="uk-UA"/>
        </w:rPr>
        <w:t>.5</w:t>
      </w:r>
      <w:r w:rsidR="000E0DF9" w:rsidRPr="001C41F2">
        <w:rPr>
          <w:b/>
          <w:sz w:val="28"/>
          <w:szCs w:val="28"/>
          <w:lang w:val="uk-UA"/>
        </w:rPr>
        <w:t>.</w:t>
      </w:r>
      <w:r w:rsidR="000E0DF9" w:rsidRPr="001C41F2">
        <w:rPr>
          <w:b/>
          <w:lang w:val="uk-UA"/>
        </w:rPr>
        <w:t> </w:t>
      </w:r>
      <w:r w:rsidR="000E0DF9" w:rsidRPr="001C41F2">
        <w:rPr>
          <w:b/>
          <w:color w:val="000000"/>
          <w:sz w:val="28"/>
          <w:szCs w:val="28"/>
          <w:lang w:val="uk-UA"/>
        </w:rPr>
        <w:t>Орієнтовн</w:t>
      </w:r>
      <w:r w:rsidR="000E0DF9">
        <w:rPr>
          <w:b/>
          <w:color w:val="000000"/>
          <w:sz w:val="28"/>
          <w:szCs w:val="28"/>
          <w:lang w:val="uk-UA"/>
        </w:rPr>
        <w:t xml:space="preserve">а схема оформлення дидактичного </w:t>
      </w:r>
      <w:proofErr w:type="spellStart"/>
      <w:r w:rsidR="000E0DF9">
        <w:rPr>
          <w:b/>
          <w:color w:val="000000"/>
          <w:sz w:val="28"/>
          <w:szCs w:val="28"/>
          <w:lang w:val="uk-UA"/>
        </w:rPr>
        <w:t>проекту</w:t>
      </w:r>
      <w:proofErr w:type="spellEnd"/>
      <w:r w:rsidR="000E0DF9">
        <w:rPr>
          <w:b/>
          <w:color w:val="000000"/>
          <w:sz w:val="28"/>
          <w:szCs w:val="28"/>
          <w:lang w:val="uk-UA"/>
        </w:rPr>
        <w:t xml:space="preserve"> </w:t>
      </w:r>
      <w:r w:rsidR="000E0DF9" w:rsidRPr="001C41F2">
        <w:rPr>
          <w:b/>
          <w:color w:val="000000"/>
          <w:sz w:val="28"/>
          <w:szCs w:val="28"/>
          <w:lang w:val="uk-UA"/>
        </w:rPr>
        <w:t>лекції</w:t>
      </w:r>
    </w:p>
    <w:p w14:paraId="0B940A42" w14:textId="77777777" w:rsidR="000E0DF9" w:rsidRPr="001C41F2" w:rsidRDefault="000E0DF9" w:rsidP="000E0DF9">
      <w:pPr>
        <w:jc w:val="center"/>
        <w:rPr>
          <w:b/>
          <w:color w:val="000000"/>
          <w:sz w:val="28"/>
          <w:szCs w:val="28"/>
          <w:lang w:val="uk-UA"/>
        </w:rPr>
      </w:pPr>
    </w:p>
    <w:p w14:paraId="495A2EAA"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Група __________Дата ________№ ___заняття</w:t>
      </w:r>
    </w:p>
    <w:p w14:paraId="23BD126E"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Тема:___________________________________________________________</w:t>
      </w:r>
    </w:p>
    <w:p w14:paraId="2778D8FC"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Мета лекції: _____________________________________________________</w:t>
      </w:r>
    </w:p>
    <w:p w14:paraId="6228F8E9"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Тип </w:t>
      </w:r>
      <w:r>
        <w:rPr>
          <w:color w:val="000000"/>
          <w:sz w:val="28"/>
          <w:szCs w:val="28"/>
          <w:lang w:val="uk-UA"/>
        </w:rPr>
        <w:t>лекції</w:t>
      </w:r>
      <w:r w:rsidRPr="00E400BA">
        <w:rPr>
          <w:color w:val="000000"/>
          <w:sz w:val="28"/>
          <w:szCs w:val="28"/>
          <w:lang w:val="uk-UA"/>
        </w:rPr>
        <w:t xml:space="preserve">: (вступна, узагальнююча, </w:t>
      </w:r>
      <w:proofErr w:type="spellStart"/>
      <w:r w:rsidRPr="00E400BA">
        <w:rPr>
          <w:color w:val="000000"/>
          <w:sz w:val="28"/>
          <w:szCs w:val="28"/>
          <w:lang w:val="uk-UA"/>
        </w:rPr>
        <w:t>настановча</w:t>
      </w:r>
      <w:proofErr w:type="spellEnd"/>
      <w:r w:rsidRPr="00E400BA">
        <w:rPr>
          <w:color w:val="000000"/>
          <w:sz w:val="28"/>
          <w:szCs w:val="28"/>
          <w:lang w:val="uk-UA"/>
        </w:rPr>
        <w:t>, інформаційна, оглядова,</w:t>
      </w:r>
      <w:r>
        <w:rPr>
          <w:color w:val="000000"/>
          <w:sz w:val="28"/>
          <w:szCs w:val="28"/>
          <w:lang w:val="uk-UA"/>
        </w:rPr>
        <w:t xml:space="preserve"> </w:t>
      </w:r>
      <w:r w:rsidRPr="00E400BA">
        <w:rPr>
          <w:color w:val="000000"/>
          <w:sz w:val="28"/>
          <w:szCs w:val="28"/>
          <w:lang w:val="uk-UA"/>
        </w:rPr>
        <w:t xml:space="preserve">репродуктивна, проблемна, </w:t>
      </w:r>
      <w:proofErr w:type="spellStart"/>
      <w:r w:rsidRPr="00E400BA">
        <w:rPr>
          <w:color w:val="000000"/>
          <w:sz w:val="28"/>
          <w:szCs w:val="28"/>
          <w:lang w:val="uk-UA"/>
        </w:rPr>
        <w:t>систематизуюча</w:t>
      </w:r>
      <w:proofErr w:type="spellEnd"/>
      <w:r w:rsidRPr="00E400BA">
        <w:rPr>
          <w:color w:val="000000"/>
          <w:sz w:val="28"/>
          <w:szCs w:val="28"/>
          <w:lang w:val="uk-UA"/>
        </w:rPr>
        <w:t>) ______________________</w:t>
      </w:r>
      <w:r>
        <w:rPr>
          <w:color w:val="000000"/>
          <w:sz w:val="28"/>
          <w:szCs w:val="28"/>
          <w:lang w:val="uk-UA"/>
        </w:rPr>
        <w:t>_____</w:t>
      </w:r>
    </w:p>
    <w:p w14:paraId="58E1F9C8"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Методи навчання: (евристична бесіда, ділова </w:t>
      </w:r>
      <w:r>
        <w:rPr>
          <w:color w:val="000000"/>
          <w:sz w:val="28"/>
          <w:szCs w:val="28"/>
          <w:lang w:val="uk-UA"/>
        </w:rPr>
        <w:t xml:space="preserve">/рольова </w:t>
      </w:r>
      <w:r w:rsidRPr="00E400BA">
        <w:rPr>
          <w:color w:val="000000"/>
          <w:sz w:val="28"/>
          <w:szCs w:val="28"/>
          <w:lang w:val="uk-UA"/>
        </w:rPr>
        <w:t>гра,</w:t>
      </w:r>
      <w:r>
        <w:rPr>
          <w:color w:val="000000"/>
          <w:sz w:val="28"/>
          <w:szCs w:val="28"/>
          <w:lang w:val="uk-UA"/>
        </w:rPr>
        <w:t xml:space="preserve"> метод </w:t>
      </w:r>
      <w:proofErr w:type="spellStart"/>
      <w:r>
        <w:rPr>
          <w:color w:val="000000"/>
          <w:sz w:val="28"/>
          <w:szCs w:val="28"/>
          <w:lang w:val="uk-UA"/>
        </w:rPr>
        <w:t>проектів</w:t>
      </w:r>
      <w:proofErr w:type="spellEnd"/>
      <w:r>
        <w:rPr>
          <w:color w:val="000000"/>
          <w:sz w:val="28"/>
          <w:szCs w:val="28"/>
          <w:lang w:val="uk-UA"/>
        </w:rPr>
        <w:t>, кейс-стаді</w:t>
      </w:r>
      <w:r w:rsidRPr="00E400BA">
        <w:rPr>
          <w:color w:val="000000"/>
          <w:sz w:val="28"/>
          <w:szCs w:val="28"/>
          <w:lang w:val="uk-UA"/>
        </w:rPr>
        <w:t>)</w:t>
      </w:r>
    </w:p>
    <w:p w14:paraId="70384026"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Технічні засоби навчання: комплекти, прилади, які застосовуються в ході</w:t>
      </w:r>
      <w:r>
        <w:rPr>
          <w:color w:val="000000"/>
          <w:sz w:val="28"/>
          <w:szCs w:val="28"/>
          <w:lang w:val="uk-UA"/>
        </w:rPr>
        <w:t xml:space="preserve"> </w:t>
      </w:r>
      <w:r w:rsidRPr="00E400BA">
        <w:rPr>
          <w:color w:val="000000"/>
          <w:sz w:val="28"/>
          <w:szCs w:val="28"/>
          <w:lang w:val="uk-UA"/>
        </w:rPr>
        <w:t xml:space="preserve">заняття (комп’ютер, мультимедійний </w:t>
      </w:r>
      <w:proofErr w:type="spellStart"/>
      <w:r w:rsidRPr="00E400BA">
        <w:rPr>
          <w:color w:val="000000"/>
          <w:sz w:val="28"/>
          <w:szCs w:val="28"/>
          <w:lang w:val="uk-UA"/>
        </w:rPr>
        <w:t>діапроектор</w:t>
      </w:r>
      <w:proofErr w:type="spellEnd"/>
      <w:r w:rsidRPr="00E400BA">
        <w:rPr>
          <w:color w:val="000000"/>
          <w:sz w:val="28"/>
          <w:szCs w:val="28"/>
          <w:lang w:val="uk-UA"/>
        </w:rPr>
        <w:t>, відеомагнітофон тощо)</w:t>
      </w:r>
    </w:p>
    <w:p w14:paraId="3901F17C"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lastRenderedPageBreak/>
        <w:t>Методичне забезпечення: (картки, роздатковий матеріал, схеми, кросворди,</w:t>
      </w:r>
      <w:r>
        <w:rPr>
          <w:color w:val="000000"/>
          <w:sz w:val="28"/>
          <w:szCs w:val="28"/>
          <w:lang w:val="uk-UA"/>
        </w:rPr>
        <w:t xml:space="preserve"> </w:t>
      </w:r>
      <w:r w:rsidRPr="00E400BA">
        <w:rPr>
          <w:color w:val="000000"/>
          <w:sz w:val="28"/>
          <w:szCs w:val="28"/>
          <w:lang w:val="uk-UA"/>
        </w:rPr>
        <w:t>опорні конспекти, тести, довідники, мультимедійні</w:t>
      </w:r>
      <w:r>
        <w:rPr>
          <w:color w:val="000000"/>
          <w:sz w:val="28"/>
          <w:szCs w:val="28"/>
          <w:lang w:val="uk-UA"/>
        </w:rPr>
        <w:t xml:space="preserve"> </w:t>
      </w:r>
      <w:r w:rsidRPr="00E400BA">
        <w:rPr>
          <w:color w:val="000000"/>
          <w:sz w:val="28"/>
          <w:szCs w:val="28"/>
          <w:lang w:val="uk-UA"/>
        </w:rPr>
        <w:t>презентації)</w:t>
      </w:r>
    </w:p>
    <w:p w14:paraId="1A99E94E"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Література: </w:t>
      </w:r>
      <w:r>
        <w:rPr>
          <w:color w:val="000000"/>
          <w:sz w:val="28"/>
          <w:szCs w:val="28"/>
          <w:lang w:val="uk-UA"/>
        </w:rPr>
        <w:t>о</w:t>
      </w:r>
      <w:r w:rsidRPr="00E400BA">
        <w:rPr>
          <w:color w:val="000000"/>
          <w:sz w:val="28"/>
          <w:szCs w:val="28"/>
          <w:lang w:val="uk-UA"/>
        </w:rPr>
        <w:t>сновна</w:t>
      </w:r>
      <w:r>
        <w:rPr>
          <w:color w:val="000000"/>
          <w:sz w:val="28"/>
          <w:szCs w:val="28"/>
          <w:lang w:val="uk-UA"/>
        </w:rPr>
        <w:t>,</w:t>
      </w:r>
      <w:r w:rsidRPr="00E400BA">
        <w:rPr>
          <w:color w:val="000000"/>
          <w:sz w:val="28"/>
          <w:szCs w:val="28"/>
          <w:lang w:val="uk-UA"/>
        </w:rPr>
        <w:t xml:space="preserve"> </w:t>
      </w:r>
      <w:r>
        <w:rPr>
          <w:color w:val="000000"/>
          <w:sz w:val="28"/>
          <w:szCs w:val="28"/>
          <w:lang w:val="uk-UA"/>
        </w:rPr>
        <w:t>д</w:t>
      </w:r>
      <w:r w:rsidRPr="00E400BA">
        <w:rPr>
          <w:color w:val="000000"/>
          <w:sz w:val="28"/>
          <w:szCs w:val="28"/>
          <w:lang w:val="uk-UA"/>
        </w:rPr>
        <w:t>опоміжна:</w:t>
      </w:r>
    </w:p>
    <w:p w14:paraId="1D982536" w14:textId="77777777" w:rsidR="000E0DF9" w:rsidRDefault="000E0DF9" w:rsidP="000E0DF9">
      <w:pPr>
        <w:ind w:firstLine="567"/>
        <w:jc w:val="center"/>
        <w:rPr>
          <w:color w:val="000000"/>
          <w:sz w:val="28"/>
          <w:szCs w:val="28"/>
          <w:lang w:val="uk-UA"/>
        </w:rPr>
      </w:pPr>
    </w:p>
    <w:p w14:paraId="70D85438" w14:textId="77777777" w:rsidR="000E0DF9" w:rsidRDefault="000E0DF9" w:rsidP="000E0DF9">
      <w:pPr>
        <w:ind w:firstLine="567"/>
        <w:jc w:val="center"/>
        <w:rPr>
          <w:color w:val="000000"/>
          <w:sz w:val="28"/>
          <w:szCs w:val="28"/>
          <w:lang w:val="uk-UA"/>
        </w:rPr>
      </w:pPr>
      <w:r w:rsidRPr="00E400BA">
        <w:rPr>
          <w:color w:val="000000"/>
          <w:sz w:val="28"/>
          <w:szCs w:val="28"/>
          <w:lang w:val="uk-UA"/>
        </w:rPr>
        <w:t>ЗМІСТ І ХІД ЗАНЯТТЯ</w:t>
      </w:r>
    </w:p>
    <w:p w14:paraId="3623CCC0" w14:textId="77777777" w:rsidR="000E0DF9" w:rsidRPr="009E1E58" w:rsidRDefault="000E0DF9" w:rsidP="009C714F">
      <w:pPr>
        <w:pStyle w:val="a6"/>
        <w:numPr>
          <w:ilvl w:val="0"/>
          <w:numId w:val="9"/>
        </w:numPr>
        <w:ind w:left="0" w:firstLine="567"/>
        <w:jc w:val="both"/>
        <w:rPr>
          <w:color w:val="000000"/>
          <w:sz w:val="28"/>
          <w:szCs w:val="28"/>
          <w:lang w:val="uk-UA"/>
        </w:rPr>
      </w:pPr>
      <w:r w:rsidRPr="009E1E58">
        <w:rPr>
          <w:color w:val="000000"/>
          <w:sz w:val="28"/>
          <w:szCs w:val="28"/>
          <w:u w:val="single"/>
          <w:lang w:val="uk-UA"/>
        </w:rPr>
        <w:t>Організаційна частина</w:t>
      </w:r>
      <w:r w:rsidRPr="009E1E58">
        <w:rPr>
          <w:color w:val="000000"/>
          <w:sz w:val="28"/>
          <w:szCs w:val="28"/>
          <w:lang w:val="uk-UA"/>
        </w:rPr>
        <w:t>:</w:t>
      </w:r>
    </w:p>
    <w:p w14:paraId="1672A484" w14:textId="77777777" w:rsidR="000E0DF9" w:rsidRPr="009E1E58" w:rsidRDefault="000E0DF9" w:rsidP="000E0DF9">
      <w:pPr>
        <w:ind w:firstLine="567"/>
        <w:jc w:val="both"/>
        <w:rPr>
          <w:color w:val="000000"/>
          <w:sz w:val="28"/>
          <w:szCs w:val="28"/>
          <w:lang w:val="uk-UA"/>
        </w:rPr>
      </w:pPr>
      <w:r w:rsidRPr="009E1E58">
        <w:rPr>
          <w:color w:val="000000"/>
          <w:sz w:val="28"/>
          <w:szCs w:val="28"/>
          <w:lang w:val="uk-UA"/>
        </w:rPr>
        <w:t>-</w:t>
      </w:r>
      <w:r>
        <w:rPr>
          <w:color w:val="000000"/>
          <w:sz w:val="28"/>
          <w:szCs w:val="28"/>
          <w:lang w:val="uk-UA"/>
        </w:rPr>
        <w:t xml:space="preserve"> </w:t>
      </w:r>
      <w:r w:rsidRPr="009E1E58">
        <w:rPr>
          <w:color w:val="000000"/>
          <w:sz w:val="28"/>
          <w:szCs w:val="28"/>
          <w:lang w:val="uk-UA"/>
        </w:rPr>
        <w:t>привітання</w:t>
      </w:r>
      <w:r>
        <w:rPr>
          <w:color w:val="000000"/>
          <w:sz w:val="28"/>
          <w:szCs w:val="28"/>
          <w:lang w:val="uk-UA"/>
        </w:rPr>
        <w:t>;</w:t>
      </w:r>
    </w:p>
    <w:p w14:paraId="471E095C"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відмітка в журналі відсутніх;</w:t>
      </w:r>
    </w:p>
    <w:p w14:paraId="6659EB1B"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перевірка готовності студентів</w:t>
      </w:r>
      <w:r>
        <w:rPr>
          <w:color w:val="000000"/>
          <w:sz w:val="28"/>
          <w:szCs w:val="28"/>
          <w:lang w:val="uk-UA"/>
        </w:rPr>
        <w:t xml:space="preserve"> </w:t>
      </w:r>
      <w:r w:rsidRPr="00E400BA">
        <w:rPr>
          <w:color w:val="000000"/>
          <w:sz w:val="28"/>
          <w:szCs w:val="28"/>
          <w:lang w:val="uk-UA"/>
        </w:rPr>
        <w:t xml:space="preserve">до </w:t>
      </w:r>
      <w:r>
        <w:rPr>
          <w:color w:val="000000"/>
          <w:sz w:val="28"/>
          <w:szCs w:val="28"/>
          <w:lang w:val="uk-UA"/>
        </w:rPr>
        <w:t xml:space="preserve">лекційного </w:t>
      </w:r>
      <w:r w:rsidRPr="00E400BA">
        <w:rPr>
          <w:color w:val="000000"/>
          <w:sz w:val="28"/>
          <w:szCs w:val="28"/>
          <w:lang w:val="uk-UA"/>
        </w:rPr>
        <w:t xml:space="preserve">заняття </w:t>
      </w:r>
      <w:r>
        <w:rPr>
          <w:color w:val="000000"/>
          <w:sz w:val="28"/>
          <w:szCs w:val="28"/>
          <w:lang w:val="uk-UA"/>
        </w:rPr>
        <w:t>у вигляді а</w:t>
      </w:r>
      <w:r w:rsidRPr="00E400BA">
        <w:rPr>
          <w:color w:val="000000"/>
          <w:sz w:val="28"/>
          <w:szCs w:val="28"/>
          <w:lang w:val="uk-UA"/>
        </w:rPr>
        <w:t>ктуалізаці</w:t>
      </w:r>
      <w:r>
        <w:rPr>
          <w:color w:val="000000"/>
          <w:sz w:val="28"/>
          <w:szCs w:val="28"/>
          <w:lang w:val="uk-UA"/>
        </w:rPr>
        <w:t>ї</w:t>
      </w:r>
      <w:r w:rsidRPr="00E400BA">
        <w:rPr>
          <w:color w:val="000000"/>
          <w:sz w:val="28"/>
          <w:szCs w:val="28"/>
          <w:lang w:val="uk-UA"/>
        </w:rPr>
        <w:t xml:space="preserve"> опорних знань з раніше вивченого матеріалу </w:t>
      </w:r>
      <w:r>
        <w:rPr>
          <w:color w:val="000000"/>
          <w:sz w:val="28"/>
          <w:szCs w:val="28"/>
          <w:lang w:val="uk-UA"/>
        </w:rPr>
        <w:t>(</w:t>
      </w:r>
      <w:r w:rsidRPr="00E400BA">
        <w:rPr>
          <w:color w:val="000000"/>
          <w:sz w:val="28"/>
          <w:szCs w:val="28"/>
          <w:lang w:val="uk-UA"/>
        </w:rPr>
        <w:t>є однією з найбільш</w:t>
      </w:r>
      <w:r>
        <w:rPr>
          <w:color w:val="000000"/>
          <w:sz w:val="28"/>
          <w:szCs w:val="28"/>
          <w:lang w:val="uk-UA"/>
        </w:rPr>
        <w:t xml:space="preserve"> </w:t>
      </w:r>
      <w:r w:rsidRPr="00E400BA">
        <w:rPr>
          <w:color w:val="000000"/>
          <w:sz w:val="28"/>
          <w:szCs w:val="28"/>
          <w:lang w:val="uk-UA"/>
        </w:rPr>
        <w:t>складних частин заняття, до якого необхідно заздалегідь та ґрунтовно готуватися.</w:t>
      </w:r>
      <w:r>
        <w:rPr>
          <w:color w:val="000000"/>
          <w:sz w:val="28"/>
          <w:szCs w:val="28"/>
          <w:lang w:val="uk-UA"/>
        </w:rPr>
        <w:t xml:space="preserve"> </w:t>
      </w:r>
      <w:r w:rsidRPr="00E400BA">
        <w:rPr>
          <w:color w:val="000000"/>
          <w:sz w:val="28"/>
          <w:szCs w:val="28"/>
          <w:lang w:val="uk-UA"/>
        </w:rPr>
        <w:t>Перевірку знань необхідно проводити різноманітними методами, прагнучі при цьому</w:t>
      </w:r>
      <w:r>
        <w:rPr>
          <w:color w:val="000000"/>
          <w:sz w:val="28"/>
          <w:szCs w:val="28"/>
          <w:lang w:val="uk-UA"/>
        </w:rPr>
        <w:t xml:space="preserve"> </w:t>
      </w:r>
      <w:r w:rsidRPr="00E400BA">
        <w:rPr>
          <w:color w:val="000000"/>
          <w:sz w:val="28"/>
          <w:szCs w:val="28"/>
          <w:lang w:val="uk-UA"/>
        </w:rPr>
        <w:t>охопити найбільшу частину студентів та обов’язково робити коментар відповідей</w:t>
      </w:r>
      <w:r>
        <w:rPr>
          <w:color w:val="000000"/>
          <w:sz w:val="28"/>
          <w:szCs w:val="28"/>
          <w:lang w:val="uk-UA"/>
        </w:rPr>
        <w:t>);</w:t>
      </w:r>
    </w:p>
    <w:p w14:paraId="229D5F19" w14:textId="77777777" w:rsidR="000E0DF9" w:rsidRPr="00E400BA" w:rsidRDefault="000E0DF9" w:rsidP="000E0DF9">
      <w:pPr>
        <w:ind w:firstLine="567"/>
        <w:jc w:val="both"/>
        <w:rPr>
          <w:color w:val="000000"/>
          <w:sz w:val="28"/>
          <w:szCs w:val="28"/>
          <w:lang w:val="uk-UA"/>
        </w:rPr>
      </w:pPr>
      <w:r>
        <w:rPr>
          <w:color w:val="000000"/>
          <w:sz w:val="28"/>
          <w:szCs w:val="28"/>
          <w:lang w:val="uk-UA"/>
        </w:rPr>
        <w:t>-</w:t>
      </w:r>
      <w:r w:rsidRPr="00E400BA">
        <w:rPr>
          <w:color w:val="000000"/>
          <w:sz w:val="28"/>
          <w:szCs w:val="28"/>
          <w:lang w:val="uk-UA"/>
        </w:rPr>
        <w:t xml:space="preserve"> </w:t>
      </w:r>
      <w:r>
        <w:rPr>
          <w:color w:val="000000"/>
          <w:sz w:val="28"/>
          <w:szCs w:val="28"/>
          <w:lang w:val="uk-UA"/>
        </w:rPr>
        <w:t>повідомлення т</w:t>
      </w:r>
      <w:r w:rsidRPr="00E400BA">
        <w:rPr>
          <w:color w:val="000000"/>
          <w:sz w:val="28"/>
          <w:szCs w:val="28"/>
          <w:lang w:val="uk-UA"/>
        </w:rPr>
        <w:t>ем</w:t>
      </w:r>
      <w:r>
        <w:rPr>
          <w:color w:val="000000"/>
          <w:sz w:val="28"/>
          <w:szCs w:val="28"/>
          <w:lang w:val="uk-UA"/>
        </w:rPr>
        <w:t>и</w:t>
      </w:r>
      <w:r w:rsidRPr="00E400BA">
        <w:rPr>
          <w:color w:val="000000"/>
          <w:sz w:val="28"/>
          <w:szCs w:val="28"/>
          <w:lang w:val="uk-UA"/>
        </w:rPr>
        <w:t xml:space="preserve"> </w:t>
      </w:r>
      <w:r>
        <w:rPr>
          <w:color w:val="000000"/>
          <w:sz w:val="28"/>
          <w:szCs w:val="28"/>
          <w:lang w:val="uk-UA"/>
        </w:rPr>
        <w:t>лекції</w:t>
      </w:r>
      <w:r w:rsidRPr="00E400BA">
        <w:rPr>
          <w:color w:val="000000"/>
          <w:sz w:val="28"/>
          <w:szCs w:val="28"/>
          <w:lang w:val="uk-UA"/>
        </w:rPr>
        <w:t xml:space="preserve"> (що </w:t>
      </w:r>
      <w:r>
        <w:rPr>
          <w:color w:val="000000"/>
          <w:sz w:val="28"/>
          <w:szCs w:val="28"/>
          <w:lang w:val="uk-UA"/>
        </w:rPr>
        <w:t xml:space="preserve">буде </w:t>
      </w:r>
      <w:r w:rsidRPr="00E400BA">
        <w:rPr>
          <w:color w:val="000000"/>
          <w:sz w:val="28"/>
          <w:szCs w:val="28"/>
          <w:lang w:val="uk-UA"/>
        </w:rPr>
        <w:t>вивча</w:t>
      </w:r>
      <w:r>
        <w:rPr>
          <w:color w:val="000000"/>
          <w:sz w:val="28"/>
          <w:szCs w:val="28"/>
          <w:lang w:val="uk-UA"/>
        </w:rPr>
        <w:t>тися й досліджуватися), конкретизація її</w:t>
      </w:r>
      <w:r w:rsidRPr="00E400BA">
        <w:rPr>
          <w:color w:val="000000"/>
          <w:sz w:val="28"/>
          <w:szCs w:val="28"/>
          <w:lang w:val="uk-UA"/>
        </w:rPr>
        <w:t xml:space="preserve"> </w:t>
      </w:r>
      <w:r>
        <w:rPr>
          <w:color w:val="000000"/>
          <w:sz w:val="28"/>
          <w:szCs w:val="28"/>
          <w:lang w:val="uk-UA"/>
        </w:rPr>
        <w:t>м</w:t>
      </w:r>
      <w:r w:rsidRPr="00E400BA">
        <w:rPr>
          <w:color w:val="000000"/>
          <w:sz w:val="28"/>
          <w:szCs w:val="28"/>
          <w:lang w:val="uk-UA"/>
        </w:rPr>
        <w:t>ет</w:t>
      </w:r>
      <w:r>
        <w:rPr>
          <w:color w:val="000000"/>
          <w:sz w:val="28"/>
          <w:szCs w:val="28"/>
          <w:lang w:val="uk-UA"/>
        </w:rPr>
        <w:t>и</w:t>
      </w:r>
      <w:r w:rsidRPr="00E400BA">
        <w:rPr>
          <w:color w:val="000000"/>
          <w:sz w:val="28"/>
          <w:szCs w:val="28"/>
          <w:lang w:val="uk-UA"/>
        </w:rPr>
        <w:t xml:space="preserve"> (для чого вивчає</w:t>
      </w:r>
      <w:r>
        <w:rPr>
          <w:color w:val="000000"/>
          <w:sz w:val="28"/>
          <w:szCs w:val="28"/>
          <w:lang w:val="uk-UA"/>
        </w:rPr>
        <w:t>ться тема</w:t>
      </w:r>
      <w:r w:rsidRPr="00E400BA">
        <w:rPr>
          <w:color w:val="000000"/>
          <w:sz w:val="28"/>
          <w:szCs w:val="28"/>
          <w:lang w:val="uk-UA"/>
        </w:rPr>
        <w:t>)</w:t>
      </w:r>
      <w:r>
        <w:rPr>
          <w:color w:val="000000"/>
          <w:sz w:val="28"/>
          <w:szCs w:val="28"/>
          <w:lang w:val="uk-UA"/>
        </w:rPr>
        <w:t xml:space="preserve"> та з</w:t>
      </w:r>
      <w:r w:rsidRPr="00E400BA">
        <w:rPr>
          <w:color w:val="000000"/>
          <w:sz w:val="28"/>
          <w:szCs w:val="28"/>
          <w:lang w:val="uk-UA"/>
        </w:rPr>
        <w:t>адач (що мають студенти знати й вміти після вивчення теми,</w:t>
      </w:r>
      <w:r>
        <w:rPr>
          <w:color w:val="000000"/>
          <w:sz w:val="28"/>
          <w:szCs w:val="28"/>
          <w:lang w:val="uk-UA"/>
        </w:rPr>
        <w:t xml:space="preserve"> як це </w:t>
      </w:r>
      <w:r w:rsidRPr="00E400BA">
        <w:rPr>
          <w:color w:val="000000"/>
          <w:sz w:val="28"/>
          <w:szCs w:val="28"/>
          <w:lang w:val="uk-UA"/>
        </w:rPr>
        <w:t>пов’язан</w:t>
      </w:r>
      <w:r>
        <w:rPr>
          <w:color w:val="000000"/>
          <w:sz w:val="28"/>
          <w:szCs w:val="28"/>
          <w:lang w:val="uk-UA"/>
        </w:rPr>
        <w:t>о</w:t>
      </w:r>
      <w:r w:rsidRPr="00E400BA">
        <w:rPr>
          <w:color w:val="000000"/>
          <w:sz w:val="28"/>
          <w:szCs w:val="28"/>
          <w:lang w:val="uk-UA"/>
        </w:rPr>
        <w:t xml:space="preserve"> з </w:t>
      </w:r>
      <w:r>
        <w:rPr>
          <w:color w:val="000000"/>
          <w:sz w:val="28"/>
          <w:szCs w:val="28"/>
          <w:lang w:val="uk-UA"/>
        </w:rPr>
        <w:t xml:space="preserve">їх підготовкою до </w:t>
      </w:r>
      <w:r w:rsidRPr="00E400BA">
        <w:rPr>
          <w:color w:val="000000"/>
          <w:sz w:val="28"/>
          <w:szCs w:val="28"/>
          <w:lang w:val="uk-UA"/>
        </w:rPr>
        <w:t>майбутньо</w:t>
      </w:r>
      <w:r>
        <w:rPr>
          <w:color w:val="000000"/>
          <w:sz w:val="28"/>
          <w:szCs w:val="28"/>
          <w:lang w:val="uk-UA"/>
        </w:rPr>
        <w:t>ї</w:t>
      </w:r>
      <w:r w:rsidRPr="00E400BA">
        <w:rPr>
          <w:color w:val="000000"/>
          <w:sz w:val="28"/>
          <w:szCs w:val="28"/>
          <w:lang w:val="uk-UA"/>
        </w:rPr>
        <w:t xml:space="preserve"> професі</w:t>
      </w:r>
      <w:r>
        <w:rPr>
          <w:color w:val="000000"/>
          <w:sz w:val="28"/>
          <w:szCs w:val="28"/>
          <w:lang w:val="uk-UA"/>
        </w:rPr>
        <w:t>ї</w:t>
      </w:r>
      <w:r w:rsidRPr="00E400BA">
        <w:rPr>
          <w:color w:val="000000"/>
          <w:sz w:val="28"/>
          <w:szCs w:val="28"/>
          <w:lang w:val="uk-UA"/>
        </w:rPr>
        <w:t>)</w:t>
      </w:r>
      <w:r>
        <w:rPr>
          <w:color w:val="000000"/>
          <w:sz w:val="28"/>
          <w:szCs w:val="28"/>
          <w:lang w:val="uk-UA"/>
        </w:rPr>
        <w:t>;</w:t>
      </w:r>
    </w:p>
    <w:p w14:paraId="0A561854" w14:textId="77777777" w:rsidR="000E0DF9" w:rsidRPr="00E400BA" w:rsidRDefault="000E0DF9" w:rsidP="000E0DF9">
      <w:pPr>
        <w:ind w:firstLine="567"/>
        <w:jc w:val="both"/>
        <w:rPr>
          <w:color w:val="000000"/>
          <w:sz w:val="28"/>
          <w:szCs w:val="28"/>
          <w:lang w:val="uk-UA"/>
        </w:rPr>
      </w:pPr>
      <w:r>
        <w:rPr>
          <w:color w:val="000000"/>
          <w:sz w:val="28"/>
          <w:szCs w:val="28"/>
          <w:lang w:val="uk-UA"/>
        </w:rPr>
        <w:t>-презентація п</w:t>
      </w:r>
      <w:r w:rsidRPr="00E400BA">
        <w:rPr>
          <w:color w:val="000000"/>
          <w:sz w:val="28"/>
          <w:szCs w:val="28"/>
          <w:lang w:val="uk-UA"/>
        </w:rPr>
        <w:t>лан</w:t>
      </w:r>
      <w:r>
        <w:rPr>
          <w:color w:val="000000"/>
          <w:sz w:val="28"/>
          <w:szCs w:val="28"/>
          <w:lang w:val="uk-UA"/>
        </w:rPr>
        <w:t>у лекції</w:t>
      </w:r>
      <w:r w:rsidRPr="00E400BA">
        <w:rPr>
          <w:color w:val="000000"/>
          <w:sz w:val="28"/>
          <w:szCs w:val="28"/>
          <w:lang w:val="uk-UA"/>
        </w:rPr>
        <w:t xml:space="preserve"> (написання на дошці, </w:t>
      </w:r>
      <w:r>
        <w:rPr>
          <w:color w:val="000000"/>
          <w:sz w:val="28"/>
          <w:szCs w:val="28"/>
          <w:lang w:val="uk-UA"/>
        </w:rPr>
        <w:t>мультимедіа</w:t>
      </w:r>
      <w:r w:rsidRPr="00E400BA">
        <w:rPr>
          <w:color w:val="000000"/>
          <w:sz w:val="28"/>
          <w:szCs w:val="28"/>
          <w:lang w:val="uk-UA"/>
        </w:rPr>
        <w:t>).</w:t>
      </w:r>
    </w:p>
    <w:p w14:paraId="23F0049E" w14:textId="77777777" w:rsidR="000E0DF9" w:rsidRPr="001F4B46" w:rsidRDefault="000E0DF9" w:rsidP="000E0DF9">
      <w:pPr>
        <w:ind w:firstLine="567"/>
        <w:jc w:val="both"/>
        <w:rPr>
          <w:color w:val="000000"/>
          <w:sz w:val="28"/>
          <w:szCs w:val="28"/>
          <w:lang w:val="uk-UA"/>
        </w:rPr>
      </w:pPr>
      <w:r w:rsidRPr="001F4B46">
        <w:rPr>
          <w:color w:val="000000"/>
          <w:sz w:val="28"/>
          <w:szCs w:val="28"/>
          <w:lang w:val="uk-UA"/>
        </w:rPr>
        <w:t xml:space="preserve">2. </w:t>
      </w:r>
      <w:r w:rsidRPr="001F4B46">
        <w:rPr>
          <w:color w:val="000000"/>
          <w:sz w:val="28"/>
          <w:szCs w:val="28"/>
          <w:u w:val="single"/>
          <w:lang w:val="uk-UA"/>
        </w:rPr>
        <w:t>Основна частина</w:t>
      </w:r>
      <w:r w:rsidRPr="001F4B46">
        <w:rPr>
          <w:color w:val="000000"/>
          <w:sz w:val="28"/>
          <w:szCs w:val="28"/>
          <w:lang w:val="uk-UA"/>
        </w:rPr>
        <w:t>:</w:t>
      </w:r>
    </w:p>
    <w:p w14:paraId="49EDDA6B" w14:textId="77777777" w:rsidR="000E0DF9" w:rsidRDefault="000E0DF9" w:rsidP="000E0DF9">
      <w:pPr>
        <w:ind w:firstLine="567"/>
        <w:jc w:val="both"/>
        <w:rPr>
          <w:color w:val="000000"/>
          <w:sz w:val="28"/>
          <w:szCs w:val="28"/>
          <w:lang w:val="uk-UA"/>
        </w:rPr>
      </w:pPr>
      <w:r>
        <w:rPr>
          <w:color w:val="000000"/>
          <w:sz w:val="28"/>
          <w:szCs w:val="28"/>
          <w:lang w:val="uk-UA"/>
        </w:rPr>
        <w:t>- в</w:t>
      </w:r>
      <w:r w:rsidRPr="00E400BA">
        <w:rPr>
          <w:color w:val="000000"/>
          <w:sz w:val="28"/>
          <w:szCs w:val="28"/>
          <w:lang w:val="uk-UA"/>
        </w:rPr>
        <w:t xml:space="preserve">иклад </w:t>
      </w:r>
      <w:r>
        <w:rPr>
          <w:color w:val="000000"/>
          <w:sz w:val="28"/>
          <w:szCs w:val="28"/>
          <w:lang w:val="uk-UA"/>
        </w:rPr>
        <w:t xml:space="preserve">змісту </w:t>
      </w:r>
      <w:r w:rsidRPr="00E400BA">
        <w:rPr>
          <w:color w:val="000000"/>
          <w:sz w:val="28"/>
          <w:szCs w:val="28"/>
          <w:lang w:val="uk-UA"/>
        </w:rPr>
        <w:t>нового матеріалу</w:t>
      </w:r>
      <w:r>
        <w:rPr>
          <w:color w:val="000000"/>
          <w:sz w:val="28"/>
          <w:szCs w:val="28"/>
          <w:lang w:val="uk-UA"/>
        </w:rPr>
        <w:t xml:space="preserve"> за пунктами плану у вигляді оформлення к</w:t>
      </w:r>
      <w:r w:rsidRPr="00E400BA">
        <w:rPr>
          <w:color w:val="000000"/>
          <w:sz w:val="28"/>
          <w:szCs w:val="28"/>
          <w:lang w:val="uk-UA"/>
        </w:rPr>
        <w:t>онспект</w:t>
      </w:r>
      <w:r>
        <w:rPr>
          <w:color w:val="000000"/>
          <w:sz w:val="28"/>
          <w:szCs w:val="28"/>
          <w:lang w:val="uk-UA"/>
        </w:rPr>
        <w:t>у</w:t>
      </w:r>
      <w:r w:rsidRPr="00E400BA">
        <w:rPr>
          <w:color w:val="000000"/>
          <w:sz w:val="28"/>
          <w:szCs w:val="28"/>
          <w:lang w:val="uk-UA"/>
        </w:rPr>
        <w:t xml:space="preserve"> </w:t>
      </w:r>
      <w:r>
        <w:rPr>
          <w:color w:val="000000"/>
          <w:sz w:val="28"/>
          <w:szCs w:val="28"/>
          <w:lang w:val="uk-UA"/>
        </w:rPr>
        <w:t>/</w:t>
      </w:r>
      <w:r w:rsidRPr="00E400BA">
        <w:rPr>
          <w:color w:val="000000"/>
          <w:sz w:val="28"/>
          <w:szCs w:val="28"/>
          <w:lang w:val="uk-UA"/>
        </w:rPr>
        <w:t>тез</w:t>
      </w:r>
      <w:r>
        <w:rPr>
          <w:color w:val="000000"/>
          <w:sz w:val="28"/>
          <w:szCs w:val="28"/>
          <w:lang w:val="uk-UA"/>
        </w:rPr>
        <w:t>;</w:t>
      </w:r>
    </w:p>
    <w:p w14:paraId="44E11D7A" w14:textId="77777777" w:rsidR="000E0DF9" w:rsidRPr="00E400BA" w:rsidRDefault="000E0DF9" w:rsidP="000E0DF9">
      <w:pPr>
        <w:ind w:firstLine="567"/>
        <w:jc w:val="both"/>
        <w:rPr>
          <w:color w:val="000000"/>
          <w:sz w:val="28"/>
          <w:szCs w:val="28"/>
          <w:lang w:val="uk-UA"/>
        </w:rPr>
      </w:pPr>
      <w:r>
        <w:rPr>
          <w:color w:val="000000"/>
          <w:sz w:val="28"/>
          <w:szCs w:val="28"/>
          <w:lang w:val="uk-UA"/>
        </w:rPr>
        <w:t>-уточнення висновків, зв’язного переходу від одного питання до наступного у відповідності до пунктів плану /мультимедійної презентації;</w:t>
      </w:r>
    </w:p>
    <w:p w14:paraId="0B34ACA9" w14:textId="77777777" w:rsidR="000E0DF9" w:rsidRDefault="000E0DF9" w:rsidP="000E0DF9">
      <w:pPr>
        <w:ind w:firstLine="567"/>
        <w:jc w:val="both"/>
        <w:rPr>
          <w:color w:val="000000"/>
          <w:sz w:val="28"/>
          <w:szCs w:val="28"/>
          <w:lang w:val="uk-UA"/>
        </w:rPr>
      </w:pPr>
      <w:r>
        <w:rPr>
          <w:color w:val="000000"/>
          <w:sz w:val="28"/>
          <w:szCs w:val="28"/>
          <w:lang w:val="uk-UA"/>
        </w:rPr>
        <w:t>-</w:t>
      </w:r>
      <w:r w:rsidRPr="00E400BA">
        <w:rPr>
          <w:color w:val="000000"/>
          <w:sz w:val="28"/>
          <w:szCs w:val="28"/>
          <w:lang w:val="uk-UA"/>
        </w:rPr>
        <w:t xml:space="preserve"> </w:t>
      </w:r>
      <w:r>
        <w:rPr>
          <w:color w:val="000000"/>
          <w:sz w:val="28"/>
          <w:szCs w:val="28"/>
          <w:lang w:val="uk-UA"/>
        </w:rPr>
        <w:t>з</w:t>
      </w:r>
      <w:r w:rsidRPr="00E400BA">
        <w:rPr>
          <w:color w:val="000000"/>
          <w:sz w:val="28"/>
          <w:szCs w:val="28"/>
          <w:lang w:val="uk-UA"/>
        </w:rPr>
        <w:t>акріплення нового матеріалу</w:t>
      </w:r>
      <w:r>
        <w:rPr>
          <w:color w:val="000000"/>
          <w:sz w:val="28"/>
          <w:szCs w:val="28"/>
          <w:lang w:val="uk-UA"/>
        </w:rPr>
        <w:t>,</w:t>
      </w:r>
      <w:r w:rsidRPr="00E400BA">
        <w:rPr>
          <w:color w:val="000000"/>
          <w:sz w:val="28"/>
          <w:szCs w:val="28"/>
          <w:lang w:val="uk-UA"/>
        </w:rPr>
        <w:t xml:space="preserve"> </w:t>
      </w:r>
      <w:r>
        <w:rPr>
          <w:color w:val="000000"/>
          <w:sz w:val="28"/>
          <w:szCs w:val="28"/>
          <w:lang w:val="uk-UA"/>
        </w:rPr>
        <w:t xml:space="preserve">в </w:t>
      </w:r>
      <w:r w:rsidRPr="00E400BA">
        <w:rPr>
          <w:color w:val="000000"/>
          <w:sz w:val="28"/>
          <w:szCs w:val="28"/>
          <w:lang w:val="uk-UA"/>
        </w:rPr>
        <w:t>ході якого викладач перевіряє, наскільки глибоко</w:t>
      </w:r>
      <w:r>
        <w:rPr>
          <w:color w:val="000000"/>
          <w:sz w:val="28"/>
          <w:szCs w:val="28"/>
          <w:lang w:val="uk-UA"/>
        </w:rPr>
        <w:t xml:space="preserve"> </w:t>
      </w:r>
      <w:r w:rsidRPr="00E400BA">
        <w:rPr>
          <w:color w:val="000000"/>
          <w:sz w:val="28"/>
          <w:szCs w:val="28"/>
          <w:lang w:val="uk-UA"/>
        </w:rPr>
        <w:t>студенти засвоїли матеріал, чи не потрібно ще раз акцентувати увагу на окремих</w:t>
      </w:r>
      <w:r>
        <w:rPr>
          <w:color w:val="000000"/>
          <w:sz w:val="28"/>
          <w:szCs w:val="28"/>
          <w:lang w:val="uk-UA"/>
        </w:rPr>
        <w:t xml:space="preserve"> </w:t>
      </w:r>
      <w:r w:rsidRPr="00E400BA">
        <w:rPr>
          <w:color w:val="000000"/>
          <w:sz w:val="28"/>
          <w:szCs w:val="28"/>
          <w:lang w:val="uk-UA"/>
        </w:rPr>
        <w:t>питаннях лекції</w:t>
      </w:r>
      <w:r>
        <w:rPr>
          <w:color w:val="000000"/>
          <w:sz w:val="28"/>
          <w:szCs w:val="28"/>
          <w:lang w:val="uk-UA"/>
        </w:rPr>
        <w:t xml:space="preserve"> (</w:t>
      </w:r>
      <w:r w:rsidRPr="00E400BA">
        <w:rPr>
          <w:color w:val="000000"/>
          <w:sz w:val="28"/>
          <w:szCs w:val="28"/>
          <w:lang w:val="uk-UA"/>
        </w:rPr>
        <w:t>усне опитування, тестування</w:t>
      </w:r>
      <w:r>
        <w:rPr>
          <w:color w:val="000000"/>
          <w:sz w:val="28"/>
          <w:szCs w:val="28"/>
          <w:lang w:val="uk-UA"/>
        </w:rPr>
        <w:t>)</w:t>
      </w:r>
      <w:r w:rsidRPr="00E400BA">
        <w:rPr>
          <w:color w:val="000000"/>
          <w:sz w:val="28"/>
          <w:szCs w:val="28"/>
          <w:lang w:val="uk-UA"/>
        </w:rPr>
        <w:t>.</w:t>
      </w:r>
    </w:p>
    <w:p w14:paraId="7ED092FA" w14:textId="77777777" w:rsidR="000E0DF9" w:rsidRPr="001F4B46" w:rsidRDefault="000E0DF9" w:rsidP="000E0DF9">
      <w:pPr>
        <w:ind w:firstLine="567"/>
        <w:jc w:val="both"/>
        <w:rPr>
          <w:color w:val="000000"/>
          <w:sz w:val="28"/>
          <w:szCs w:val="28"/>
          <w:lang w:val="uk-UA"/>
        </w:rPr>
      </w:pPr>
      <w:r>
        <w:rPr>
          <w:color w:val="000000"/>
          <w:sz w:val="28"/>
          <w:szCs w:val="28"/>
          <w:u w:val="single"/>
          <w:lang w:val="uk-UA"/>
        </w:rPr>
        <w:t>3. Заключна</w:t>
      </w:r>
      <w:r w:rsidRPr="001F4B46">
        <w:rPr>
          <w:color w:val="000000"/>
          <w:sz w:val="28"/>
          <w:szCs w:val="28"/>
          <w:u w:val="single"/>
          <w:lang w:val="uk-UA"/>
        </w:rPr>
        <w:t xml:space="preserve"> частина</w:t>
      </w:r>
      <w:r w:rsidRPr="001F4B46">
        <w:rPr>
          <w:color w:val="000000"/>
          <w:sz w:val="28"/>
          <w:szCs w:val="28"/>
          <w:lang w:val="uk-UA"/>
        </w:rPr>
        <w:t>:</w:t>
      </w:r>
    </w:p>
    <w:p w14:paraId="22A37AE1" w14:textId="77777777" w:rsidR="000E0DF9" w:rsidRDefault="000E0DF9" w:rsidP="000E0DF9">
      <w:pPr>
        <w:ind w:firstLine="567"/>
        <w:jc w:val="both"/>
        <w:rPr>
          <w:color w:val="000000"/>
          <w:sz w:val="28"/>
          <w:szCs w:val="28"/>
          <w:lang w:val="uk-UA"/>
        </w:rPr>
      </w:pPr>
      <w:r>
        <w:rPr>
          <w:color w:val="000000"/>
          <w:sz w:val="28"/>
          <w:szCs w:val="28"/>
          <w:lang w:val="uk-UA"/>
        </w:rPr>
        <w:t>-формулювання</w:t>
      </w:r>
      <w:r w:rsidRPr="00E400BA">
        <w:rPr>
          <w:color w:val="000000"/>
          <w:sz w:val="28"/>
          <w:szCs w:val="28"/>
          <w:lang w:val="uk-UA"/>
        </w:rPr>
        <w:t xml:space="preserve"> </w:t>
      </w:r>
      <w:r>
        <w:rPr>
          <w:color w:val="000000"/>
          <w:sz w:val="28"/>
          <w:szCs w:val="28"/>
          <w:lang w:val="uk-UA"/>
        </w:rPr>
        <w:t>в</w:t>
      </w:r>
      <w:r w:rsidRPr="00E400BA">
        <w:rPr>
          <w:color w:val="000000"/>
          <w:sz w:val="28"/>
          <w:szCs w:val="28"/>
          <w:lang w:val="uk-UA"/>
        </w:rPr>
        <w:t>исновк</w:t>
      </w:r>
      <w:r>
        <w:rPr>
          <w:color w:val="000000"/>
          <w:sz w:val="28"/>
          <w:szCs w:val="28"/>
          <w:lang w:val="uk-UA"/>
        </w:rPr>
        <w:t>ів</w:t>
      </w:r>
      <w:r w:rsidRPr="00E400BA">
        <w:rPr>
          <w:color w:val="000000"/>
          <w:sz w:val="28"/>
          <w:szCs w:val="28"/>
          <w:lang w:val="uk-UA"/>
        </w:rPr>
        <w:t xml:space="preserve"> щодо </w:t>
      </w:r>
      <w:r>
        <w:rPr>
          <w:color w:val="000000"/>
          <w:sz w:val="28"/>
          <w:szCs w:val="28"/>
          <w:lang w:val="uk-UA"/>
        </w:rPr>
        <w:t xml:space="preserve">досягнення мети і завдань лекції, особливостей </w:t>
      </w:r>
      <w:r w:rsidRPr="00E400BA">
        <w:rPr>
          <w:color w:val="000000"/>
          <w:sz w:val="28"/>
          <w:szCs w:val="28"/>
          <w:lang w:val="uk-UA"/>
        </w:rPr>
        <w:t xml:space="preserve">вивчення </w:t>
      </w:r>
      <w:r>
        <w:rPr>
          <w:color w:val="000000"/>
          <w:sz w:val="28"/>
          <w:szCs w:val="28"/>
          <w:lang w:val="uk-UA"/>
        </w:rPr>
        <w:t xml:space="preserve">матеріалу </w:t>
      </w:r>
      <w:r w:rsidRPr="00E400BA">
        <w:rPr>
          <w:color w:val="000000"/>
          <w:sz w:val="28"/>
          <w:szCs w:val="28"/>
          <w:lang w:val="uk-UA"/>
        </w:rPr>
        <w:t>теми</w:t>
      </w:r>
      <w:r>
        <w:rPr>
          <w:color w:val="000000"/>
          <w:sz w:val="28"/>
          <w:szCs w:val="28"/>
          <w:lang w:val="uk-UA"/>
        </w:rPr>
        <w:t>;</w:t>
      </w:r>
    </w:p>
    <w:p w14:paraId="74ADDF87" w14:textId="77777777" w:rsidR="000E0DF9" w:rsidRPr="00E400BA" w:rsidRDefault="000E0DF9" w:rsidP="000E0DF9">
      <w:pPr>
        <w:ind w:firstLine="567"/>
        <w:jc w:val="both"/>
        <w:rPr>
          <w:color w:val="000000"/>
          <w:sz w:val="28"/>
          <w:szCs w:val="28"/>
          <w:lang w:val="uk-UA"/>
        </w:rPr>
      </w:pPr>
      <w:r>
        <w:rPr>
          <w:color w:val="000000"/>
          <w:sz w:val="28"/>
          <w:szCs w:val="28"/>
          <w:lang w:val="uk-UA"/>
        </w:rPr>
        <w:t xml:space="preserve">-рефлексія щодо значущості </w:t>
      </w:r>
      <w:r w:rsidRPr="00E400BA">
        <w:rPr>
          <w:color w:val="000000"/>
          <w:sz w:val="28"/>
          <w:szCs w:val="28"/>
          <w:lang w:val="uk-UA"/>
        </w:rPr>
        <w:t xml:space="preserve">вивчення </w:t>
      </w:r>
      <w:r>
        <w:rPr>
          <w:color w:val="000000"/>
          <w:sz w:val="28"/>
          <w:szCs w:val="28"/>
          <w:lang w:val="uk-UA"/>
        </w:rPr>
        <w:t xml:space="preserve">питань </w:t>
      </w:r>
      <w:r w:rsidRPr="00E400BA">
        <w:rPr>
          <w:color w:val="000000"/>
          <w:sz w:val="28"/>
          <w:szCs w:val="28"/>
          <w:lang w:val="uk-UA"/>
        </w:rPr>
        <w:t>теми</w:t>
      </w:r>
      <w:r>
        <w:rPr>
          <w:color w:val="000000"/>
          <w:sz w:val="28"/>
          <w:szCs w:val="28"/>
          <w:lang w:val="uk-UA"/>
        </w:rPr>
        <w:t xml:space="preserve"> для особистісно-професійного розвитку студентів, їх задоволеності змістом і способами викладання теми;</w:t>
      </w:r>
    </w:p>
    <w:p w14:paraId="4D653D6C" w14:textId="77777777" w:rsidR="000E0DF9" w:rsidRDefault="000E0DF9" w:rsidP="000E0DF9">
      <w:pPr>
        <w:ind w:firstLine="567"/>
        <w:jc w:val="both"/>
        <w:rPr>
          <w:color w:val="000000"/>
          <w:sz w:val="28"/>
          <w:szCs w:val="28"/>
          <w:lang w:val="uk-UA"/>
        </w:rPr>
      </w:pPr>
      <w:r>
        <w:rPr>
          <w:color w:val="000000"/>
          <w:sz w:val="28"/>
          <w:szCs w:val="28"/>
          <w:lang w:val="uk-UA"/>
        </w:rPr>
        <w:t xml:space="preserve">-формулювання </w:t>
      </w:r>
      <w:r w:rsidRPr="00E400BA">
        <w:rPr>
          <w:color w:val="000000"/>
          <w:sz w:val="28"/>
          <w:szCs w:val="28"/>
          <w:lang w:val="uk-UA"/>
        </w:rPr>
        <w:t>завдан</w:t>
      </w:r>
      <w:r>
        <w:rPr>
          <w:color w:val="000000"/>
          <w:sz w:val="28"/>
          <w:szCs w:val="28"/>
          <w:lang w:val="uk-UA"/>
        </w:rPr>
        <w:t>ь самостійної роботи студентів з теми лекції, інструктування щодо способів їх виконання;</w:t>
      </w:r>
    </w:p>
    <w:p w14:paraId="3FF229FB" w14:textId="77777777" w:rsidR="000E0DF9" w:rsidRDefault="000E0DF9" w:rsidP="000E0DF9">
      <w:pPr>
        <w:ind w:firstLine="567"/>
        <w:jc w:val="both"/>
        <w:rPr>
          <w:color w:val="000000"/>
          <w:sz w:val="28"/>
          <w:szCs w:val="28"/>
          <w:lang w:val="uk-UA"/>
        </w:rPr>
      </w:pPr>
      <w:r>
        <w:rPr>
          <w:color w:val="000000"/>
          <w:sz w:val="28"/>
          <w:szCs w:val="28"/>
          <w:lang w:val="uk-UA"/>
        </w:rPr>
        <w:t>-з</w:t>
      </w:r>
      <w:r w:rsidRPr="00E400BA">
        <w:rPr>
          <w:color w:val="000000"/>
          <w:sz w:val="28"/>
          <w:szCs w:val="28"/>
          <w:lang w:val="uk-UA"/>
        </w:rPr>
        <w:t xml:space="preserve">ауваження </w:t>
      </w:r>
      <w:r>
        <w:rPr>
          <w:color w:val="000000"/>
          <w:sz w:val="28"/>
          <w:szCs w:val="28"/>
          <w:lang w:val="uk-UA"/>
        </w:rPr>
        <w:t xml:space="preserve">і пропозиції </w:t>
      </w:r>
      <w:r w:rsidRPr="00E400BA">
        <w:rPr>
          <w:color w:val="000000"/>
          <w:sz w:val="28"/>
          <w:szCs w:val="28"/>
          <w:lang w:val="uk-UA"/>
        </w:rPr>
        <w:t>студент</w:t>
      </w:r>
      <w:r>
        <w:rPr>
          <w:color w:val="000000"/>
          <w:sz w:val="28"/>
          <w:szCs w:val="28"/>
          <w:lang w:val="uk-UA"/>
        </w:rPr>
        <w:t>ів.</w:t>
      </w:r>
    </w:p>
    <w:p w14:paraId="4841628B"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 </w:t>
      </w:r>
    </w:p>
    <w:p w14:paraId="0F6E389A" w14:textId="77777777" w:rsidR="000E0DF9" w:rsidRDefault="000E0DF9" w:rsidP="000E0DF9">
      <w:pPr>
        <w:shd w:val="clear" w:color="auto" w:fill="FFFFFF"/>
        <w:ind w:right="58"/>
        <w:contextualSpacing/>
        <w:jc w:val="center"/>
        <w:rPr>
          <w:lang w:val="uk-UA"/>
        </w:rPr>
      </w:pPr>
    </w:p>
    <w:p w14:paraId="127E3813" w14:textId="77777777" w:rsidR="000E0DF9" w:rsidRDefault="000E0DF9" w:rsidP="000E0DF9">
      <w:pPr>
        <w:shd w:val="clear" w:color="auto" w:fill="FFFFFF"/>
        <w:ind w:right="58"/>
        <w:contextualSpacing/>
        <w:jc w:val="center"/>
        <w:rPr>
          <w:lang w:val="uk-UA"/>
        </w:rPr>
      </w:pPr>
    </w:p>
    <w:p w14:paraId="0F39F95C" w14:textId="77777777" w:rsidR="000E0DF9" w:rsidRDefault="000E0DF9" w:rsidP="000E0DF9">
      <w:pPr>
        <w:shd w:val="clear" w:color="auto" w:fill="FFFFFF"/>
        <w:ind w:right="58"/>
        <w:contextualSpacing/>
        <w:jc w:val="center"/>
        <w:rPr>
          <w:lang w:val="uk-UA"/>
        </w:rPr>
      </w:pPr>
    </w:p>
    <w:p w14:paraId="3E200AB3" w14:textId="77777777" w:rsidR="000E0DF9" w:rsidRDefault="000E0DF9" w:rsidP="000E0DF9">
      <w:pPr>
        <w:shd w:val="clear" w:color="auto" w:fill="FFFFFF"/>
        <w:ind w:right="58"/>
        <w:contextualSpacing/>
        <w:jc w:val="center"/>
        <w:rPr>
          <w:lang w:val="uk-UA"/>
        </w:rPr>
      </w:pPr>
    </w:p>
    <w:p w14:paraId="6E474B6B" w14:textId="77777777" w:rsidR="000E0DF9" w:rsidRDefault="000E0DF9" w:rsidP="000E0DF9">
      <w:pPr>
        <w:shd w:val="clear" w:color="auto" w:fill="FFFFFF"/>
        <w:ind w:right="58"/>
        <w:contextualSpacing/>
        <w:jc w:val="center"/>
        <w:rPr>
          <w:lang w:val="uk-UA"/>
        </w:rPr>
      </w:pPr>
    </w:p>
    <w:p w14:paraId="40253245" w14:textId="77777777" w:rsidR="000E0DF9" w:rsidRDefault="000E0DF9" w:rsidP="000E0DF9">
      <w:pPr>
        <w:shd w:val="clear" w:color="auto" w:fill="FFFFFF"/>
        <w:ind w:right="58"/>
        <w:contextualSpacing/>
        <w:jc w:val="center"/>
        <w:rPr>
          <w:lang w:val="uk-UA"/>
        </w:rPr>
      </w:pPr>
    </w:p>
    <w:p w14:paraId="6E065835" w14:textId="77777777" w:rsidR="000E0DF9" w:rsidRDefault="000E0DF9" w:rsidP="000E0DF9">
      <w:pPr>
        <w:shd w:val="clear" w:color="auto" w:fill="FFFFFF"/>
        <w:ind w:right="58"/>
        <w:contextualSpacing/>
        <w:jc w:val="center"/>
        <w:rPr>
          <w:lang w:val="uk-UA"/>
        </w:rPr>
      </w:pPr>
    </w:p>
    <w:p w14:paraId="0472CC9D" w14:textId="77777777" w:rsidR="000E0DF9" w:rsidRDefault="000E0DF9" w:rsidP="000E0DF9">
      <w:pPr>
        <w:shd w:val="clear" w:color="auto" w:fill="FFFFFF"/>
        <w:ind w:right="58"/>
        <w:contextualSpacing/>
        <w:jc w:val="center"/>
        <w:rPr>
          <w:lang w:val="uk-UA"/>
        </w:rPr>
      </w:pPr>
    </w:p>
    <w:p w14:paraId="4320511E" w14:textId="77777777" w:rsidR="000E0DF9" w:rsidRDefault="000E0DF9" w:rsidP="000E0DF9">
      <w:pPr>
        <w:shd w:val="clear" w:color="auto" w:fill="FFFFFF"/>
        <w:ind w:right="58"/>
        <w:contextualSpacing/>
        <w:jc w:val="center"/>
        <w:rPr>
          <w:lang w:val="uk-UA"/>
        </w:rPr>
      </w:pPr>
    </w:p>
    <w:p w14:paraId="49D4BA93" w14:textId="77777777" w:rsidR="000E0DF9" w:rsidRDefault="00643FFA" w:rsidP="000E0DF9">
      <w:pPr>
        <w:shd w:val="clear" w:color="auto" w:fill="FFFFFF"/>
        <w:ind w:right="58"/>
        <w:contextualSpacing/>
        <w:jc w:val="center"/>
        <w:rPr>
          <w:b/>
          <w:sz w:val="28"/>
          <w:szCs w:val="28"/>
          <w:lang w:val="uk-UA"/>
        </w:rPr>
      </w:pPr>
      <w:r>
        <w:rPr>
          <w:b/>
          <w:sz w:val="28"/>
          <w:szCs w:val="28"/>
          <w:lang w:val="uk-UA"/>
        </w:rPr>
        <w:lastRenderedPageBreak/>
        <w:t>3</w:t>
      </w:r>
      <w:r w:rsidR="000E0DF9">
        <w:rPr>
          <w:b/>
          <w:sz w:val="28"/>
          <w:szCs w:val="28"/>
          <w:lang w:val="uk-UA"/>
        </w:rPr>
        <w:t>.6. </w:t>
      </w:r>
      <w:r w:rsidR="000E0DF9" w:rsidRPr="00BD5528">
        <w:rPr>
          <w:b/>
          <w:sz w:val="28"/>
          <w:szCs w:val="28"/>
          <w:lang w:val="uk-UA"/>
        </w:rPr>
        <w:t xml:space="preserve">Схема </w:t>
      </w:r>
      <w:r w:rsidR="000E0DF9">
        <w:rPr>
          <w:b/>
          <w:sz w:val="28"/>
          <w:szCs w:val="28"/>
          <w:lang w:val="uk-UA"/>
        </w:rPr>
        <w:t>само</w:t>
      </w:r>
      <w:r w:rsidR="000E0DF9" w:rsidRPr="00BD5528">
        <w:rPr>
          <w:b/>
          <w:sz w:val="28"/>
          <w:szCs w:val="28"/>
          <w:lang w:val="uk-UA"/>
        </w:rPr>
        <w:t>аналізу лекційного заняття</w:t>
      </w:r>
    </w:p>
    <w:p w14:paraId="0106689B" w14:textId="77777777" w:rsidR="000E0DF9" w:rsidRPr="00BD5528" w:rsidRDefault="000E0DF9" w:rsidP="000E0DF9">
      <w:pPr>
        <w:shd w:val="clear" w:color="auto" w:fill="FFFFFF"/>
        <w:ind w:right="58"/>
        <w:contextualSpacing/>
        <w:jc w:val="center"/>
        <w:rPr>
          <w:b/>
          <w:sz w:val="28"/>
          <w:szCs w:val="28"/>
        </w:rPr>
      </w:pPr>
    </w:p>
    <w:p w14:paraId="6DE7B58F" w14:textId="77777777" w:rsidR="000E0DF9" w:rsidRPr="00BD5528" w:rsidRDefault="000E0DF9" w:rsidP="000E0DF9">
      <w:pPr>
        <w:shd w:val="clear" w:color="auto" w:fill="FFFFFF"/>
        <w:tabs>
          <w:tab w:val="left" w:leader="underscore" w:pos="3830"/>
          <w:tab w:val="left" w:leader="underscore" w:pos="5534"/>
        </w:tabs>
        <w:spacing w:before="106"/>
        <w:ind w:left="701"/>
        <w:contextualSpacing/>
        <w:rPr>
          <w:sz w:val="28"/>
          <w:szCs w:val="28"/>
        </w:rPr>
      </w:pPr>
      <w:r w:rsidRPr="00BD5528">
        <w:rPr>
          <w:sz w:val="28"/>
          <w:szCs w:val="28"/>
          <w:lang w:val="uk-UA"/>
        </w:rPr>
        <w:t xml:space="preserve">У відповідності з розкладом    </w:t>
      </w:r>
      <w:r w:rsidRPr="00BD5528">
        <w:rPr>
          <w:sz w:val="28"/>
          <w:szCs w:val="28"/>
        </w:rPr>
        <w:t>"</w:t>
      </w:r>
      <w:r w:rsidRPr="00BD5528">
        <w:rPr>
          <w:sz w:val="28"/>
          <w:szCs w:val="28"/>
        </w:rPr>
        <w:tab/>
        <w:t xml:space="preserve">" </w:t>
      </w:r>
      <w:r>
        <w:rPr>
          <w:sz w:val="28"/>
          <w:szCs w:val="28"/>
          <w:lang w:val="uk-UA"/>
        </w:rPr>
        <w:t>_____________</w:t>
      </w:r>
      <w:r w:rsidRPr="00BD5528">
        <w:rPr>
          <w:sz w:val="28"/>
          <w:szCs w:val="28"/>
        </w:rPr>
        <w:tab/>
        <w:t xml:space="preserve"> 20</w:t>
      </w:r>
      <w:r>
        <w:rPr>
          <w:sz w:val="28"/>
          <w:szCs w:val="28"/>
          <w:lang w:val="uk-UA"/>
        </w:rPr>
        <w:t>2_</w:t>
      </w:r>
      <w:r>
        <w:rPr>
          <w:sz w:val="28"/>
          <w:szCs w:val="28"/>
        </w:rPr>
        <w:t xml:space="preserve"> </w:t>
      </w:r>
      <w:r w:rsidRPr="00BD5528">
        <w:rPr>
          <w:sz w:val="28"/>
          <w:szCs w:val="28"/>
          <w:lang w:val="uk-UA"/>
        </w:rPr>
        <w:t>року проведено лекцію з предмету</w:t>
      </w:r>
      <w:r>
        <w:rPr>
          <w:sz w:val="28"/>
          <w:szCs w:val="28"/>
          <w:lang w:val="uk-UA"/>
        </w:rPr>
        <w:t xml:space="preserve"> «</w:t>
      </w:r>
      <w:r w:rsidRPr="00BD5528">
        <w:rPr>
          <w:sz w:val="28"/>
          <w:szCs w:val="28"/>
          <w:lang w:val="uk-UA"/>
        </w:rPr>
        <w:t>_______________________________</w:t>
      </w:r>
      <w:r>
        <w:rPr>
          <w:sz w:val="28"/>
          <w:szCs w:val="28"/>
          <w:lang w:val="uk-UA"/>
        </w:rPr>
        <w:t>"</w:t>
      </w:r>
    </w:p>
    <w:p w14:paraId="6D2D1214" w14:textId="77777777" w:rsidR="000E0DF9" w:rsidRDefault="000E0DF9" w:rsidP="000E0DF9">
      <w:pPr>
        <w:shd w:val="clear" w:color="auto" w:fill="FFFFFF"/>
        <w:spacing w:before="466"/>
        <w:contextualSpacing/>
        <w:rPr>
          <w:spacing w:val="-7"/>
          <w:sz w:val="28"/>
          <w:szCs w:val="28"/>
          <w:lang w:val="uk-UA"/>
        </w:rPr>
      </w:pPr>
    </w:p>
    <w:p w14:paraId="751B7AA1" w14:textId="77777777" w:rsidR="000E0DF9" w:rsidRPr="00441F22" w:rsidRDefault="000E0DF9" w:rsidP="000E0DF9">
      <w:pPr>
        <w:shd w:val="clear" w:color="auto" w:fill="FFFFFF"/>
        <w:spacing w:before="466"/>
        <w:contextualSpacing/>
        <w:rPr>
          <w:spacing w:val="-7"/>
          <w:sz w:val="28"/>
          <w:szCs w:val="28"/>
          <w:lang w:val="uk-UA"/>
        </w:rPr>
      </w:pPr>
      <w:r w:rsidRPr="00BD5528">
        <w:rPr>
          <w:spacing w:val="-7"/>
          <w:sz w:val="28"/>
          <w:szCs w:val="28"/>
          <w:lang w:val="uk-UA"/>
        </w:rPr>
        <w:t>Тема: __________________________________________________________________</w:t>
      </w:r>
    </w:p>
    <w:p w14:paraId="3A3C6BF3" w14:textId="77777777" w:rsidR="000E0DF9" w:rsidRDefault="000E0DF9" w:rsidP="000E0DF9">
      <w:pPr>
        <w:shd w:val="clear" w:color="auto" w:fill="FFFFFF"/>
        <w:tabs>
          <w:tab w:val="left" w:leader="underscore" w:pos="6667"/>
        </w:tabs>
        <w:spacing w:before="370"/>
        <w:ind w:left="5" w:right="53"/>
        <w:contextualSpacing/>
        <w:jc w:val="both"/>
        <w:rPr>
          <w:sz w:val="28"/>
          <w:szCs w:val="28"/>
          <w:lang w:val="uk-UA"/>
        </w:rPr>
      </w:pPr>
    </w:p>
    <w:p w14:paraId="3B060DB0" w14:textId="77777777" w:rsidR="000E0DF9" w:rsidRPr="00441F22" w:rsidRDefault="000E0DF9" w:rsidP="000E0DF9">
      <w:pPr>
        <w:shd w:val="clear" w:color="auto" w:fill="FFFFFF"/>
        <w:tabs>
          <w:tab w:val="left" w:leader="underscore" w:pos="6667"/>
        </w:tabs>
        <w:spacing w:before="370"/>
        <w:ind w:left="5" w:right="53"/>
        <w:contextualSpacing/>
        <w:jc w:val="both"/>
        <w:rPr>
          <w:sz w:val="28"/>
          <w:szCs w:val="28"/>
          <w:lang w:val="uk-UA"/>
        </w:rPr>
      </w:pPr>
      <w:r w:rsidRPr="00BD5528">
        <w:rPr>
          <w:sz w:val="28"/>
          <w:szCs w:val="28"/>
          <w:lang w:val="uk-UA"/>
        </w:rPr>
        <w:t xml:space="preserve">П.І.Б. </w:t>
      </w:r>
      <w:r>
        <w:rPr>
          <w:spacing w:val="-5"/>
          <w:sz w:val="28"/>
          <w:szCs w:val="28"/>
          <w:lang w:val="uk-UA"/>
        </w:rPr>
        <w:t>практика</w:t>
      </w:r>
      <w:r w:rsidRPr="00BD5528">
        <w:rPr>
          <w:spacing w:val="-5"/>
          <w:sz w:val="28"/>
          <w:szCs w:val="28"/>
          <w:lang w:val="uk-UA"/>
        </w:rPr>
        <w:t>нта______________________________________________________</w:t>
      </w:r>
    </w:p>
    <w:p w14:paraId="7247EC8E" w14:textId="77777777" w:rsidR="000E0DF9" w:rsidRPr="00BD5528" w:rsidRDefault="000E0DF9" w:rsidP="000E0DF9">
      <w:pPr>
        <w:shd w:val="clear" w:color="auto" w:fill="FFFFFF"/>
        <w:tabs>
          <w:tab w:val="left" w:leader="underscore" w:pos="6638"/>
        </w:tabs>
        <w:ind w:left="5" w:right="53"/>
        <w:contextualSpacing/>
        <w:jc w:val="both"/>
        <w:rPr>
          <w:sz w:val="28"/>
          <w:szCs w:val="28"/>
          <w:lang w:val="uk-UA"/>
        </w:rPr>
      </w:pPr>
      <w:r w:rsidRPr="00BD5528">
        <w:rPr>
          <w:spacing w:val="-3"/>
          <w:sz w:val="28"/>
          <w:szCs w:val="28"/>
          <w:lang w:val="uk-UA"/>
        </w:rPr>
        <w:t>Факультет</w:t>
      </w:r>
      <w:r w:rsidRPr="00BD5528">
        <w:rPr>
          <w:sz w:val="28"/>
          <w:szCs w:val="28"/>
        </w:rPr>
        <w:tab/>
      </w:r>
      <w:r w:rsidRPr="00BD5528">
        <w:rPr>
          <w:sz w:val="28"/>
          <w:szCs w:val="28"/>
          <w:lang w:val="uk-UA"/>
        </w:rPr>
        <w:t>___________________</w:t>
      </w:r>
    </w:p>
    <w:p w14:paraId="4C4AF8B3" w14:textId="77777777" w:rsidR="000E0DF9" w:rsidRPr="00BD5528" w:rsidRDefault="000E0DF9" w:rsidP="000E0DF9">
      <w:pPr>
        <w:shd w:val="clear" w:color="auto" w:fill="FFFFFF"/>
        <w:tabs>
          <w:tab w:val="left" w:leader="underscore" w:pos="2515"/>
          <w:tab w:val="left" w:leader="underscore" w:pos="3898"/>
          <w:tab w:val="left" w:leader="underscore" w:pos="5400"/>
          <w:tab w:val="left" w:leader="underscore" w:pos="6624"/>
        </w:tabs>
        <w:ind w:left="5" w:right="53"/>
        <w:contextualSpacing/>
        <w:jc w:val="both"/>
        <w:rPr>
          <w:sz w:val="28"/>
          <w:szCs w:val="28"/>
        </w:rPr>
      </w:pPr>
      <w:r w:rsidRPr="00BD5528">
        <w:rPr>
          <w:spacing w:val="-2"/>
          <w:sz w:val="28"/>
          <w:szCs w:val="28"/>
          <w:lang w:val="uk-UA"/>
        </w:rPr>
        <w:t>Спеціальність</w:t>
      </w:r>
      <w:r w:rsidRPr="00BD5528">
        <w:rPr>
          <w:sz w:val="28"/>
          <w:szCs w:val="28"/>
        </w:rPr>
        <w:tab/>
      </w:r>
      <w:r w:rsidRPr="00BD5528">
        <w:rPr>
          <w:spacing w:val="-5"/>
          <w:sz w:val="28"/>
          <w:szCs w:val="28"/>
          <w:lang w:val="uk-UA"/>
        </w:rPr>
        <w:t>Курс</w:t>
      </w:r>
      <w:r w:rsidRPr="00BD5528">
        <w:rPr>
          <w:sz w:val="28"/>
          <w:szCs w:val="28"/>
        </w:rPr>
        <w:tab/>
      </w:r>
      <w:r w:rsidRPr="00BD5528">
        <w:rPr>
          <w:spacing w:val="-3"/>
          <w:sz w:val="28"/>
          <w:szCs w:val="28"/>
          <w:lang w:val="uk-UA"/>
        </w:rPr>
        <w:t>Дата</w:t>
      </w:r>
      <w:r w:rsidRPr="00BD5528">
        <w:rPr>
          <w:sz w:val="28"/>
          <w:szCs w:val="28"/>
        </w:rPr>
        <w:tab/>
      </w:r>
      <w:r w:rsidRPr="00BD5528">
        <w:rPr>
          <w:spacing w:val="-7"/>
          <w:sz w:val="28"/>
          <w:szCs w:val="28"/>
          <w:lang w:val="uk-UA"/>
        </w:rPr>
        <w:t>Час</w:t>
      </w:r>
      <w:r w:rsidRPr="00BD5528">
        <w:rPr>
          <w:sz w:val="28"/>
          <w:szCs w:val="28"/>
        </w:rPr>
        <w:tab/>
      </w:r>
    </w:p>
    <w:p w14:paraId="7333C144" w14:textId="77777777" w:rsidR="000E0DF9" w:rsidRPr="00BD5528" w:rsidRDefault="000E0DF9" w:rsidP="000E0DF9">
      <w:pPr>
        <w:shd w:val="clear" w:color="auto" w:fill="FFFFFF"/>
        <w:tabs>
          <w:tab w:val="left" w:leader="underscore" w:pos="1363"/>
          <w:tab w:val="left" w:leader="underscore" w:pos="3883"/>
          <w:tab w:val="left" w:leader="underscore" w:pos="6490"/>
        </w:tabs>
        <w:ind w:left="10" w:right="53"/>
        <w:contextualSpacing/>
        <w:jc w:val="both"/>
        <w:rPr>
          <w:sz w:val="28"/>
          <w:szCs w:val="28"/>
        </w:rPr>
      </w:pPr>
      <w:r w:rsidRPr="00BD5528">
        <w:rPr>
          <w:spacing w:val="-3"/>
          <w:sz w:val="28"/>
          <w:szCs w:val="28"/>
          <w:lang w:val="uk-UA"/>
        </w:rPr>
        <w:t>Група</w:t>
      </w:r>
      <w:r w:rsidRPr="00BD5528">
        <w:rPr>
          <w:sz w:val="28"/>
          <w:szCs w:val="28"/>
        </w:rPr>
        <w:tab/>
      </w:r>
      <w:r w:rsidRPr="00BD5528">
        <w:rPr>
          <w:sz w:val="28"/>
          <w:szCs w:val="28"/>
          <w:lang w:val="uk-UA"/>
        </w:rPr>
        <w:t>Кількість осіб</w:t>
      </w:r>
      <w:r w:rsidRPr="00BD5528">
        <w:rPr>
          <w:sz w:val="28"/>
          <w:szCs w:val="28"/>
        </w:rPr>
        <w:tab/>
      </w:r>
      <w:r w:rsidRPr="00BD5528">
        <w:rPr>
          <w:spacing w:val="-2"/>
          <w:sz w:val="28"/>
          <w:szCs w:val="28"/>
          <w:lang w:val="uk-UA"/>
        </w:rPr>
        <w:t>Присутні</w:t>
      </w:r>
      <w:r w:rsidRPr="00BD5528">
        <w:rPr>
          <w:sz w:val="28"/>
          <w:szCs w:val="28"/>
        </w:rPr>
        <w:tab/>
      </w:r>
    </w:p>
    <w:p w14:paraId="238A5088" w14:textId="77777777" w:rsidR="000E0DF9" w:rsidRPr="00BD5528" w:rsidRDefault="000E0DF9" w:rsidP="000E0DF9">
      <w:pPr>
        <w:shd w:val="clear" w:color="auto" w:fill="FFFFFF"/>
        <w:ind w:left="384"/>
        <w:contextualSpacing/>
        <w:jc w:val="both"/>
        <w:rPr>
          <w:sz w:val="28"/>
          <w:szCs w:val="28"/>
          <w:lang w:val="uk-UA"/>
        </w:rPr>
      </w:pPr>
    </w:p>
    <w:p w14:paraId="0C402A94" w14:textId="77777777" w:rsidR="000E0DF9" w:rsidRPr="00BD5528" w:rsidRDefault="000E0DF9" w:rsidP="000E0DF9">
      <w:pPr>
        <w:shd w:val="clear" w:color="auto" w:fill="FFFFFF"/>
        <w:ind w:left="384"/>
        <w:contextualSpacing/>
        <w:jc w:val="both"/>
        <w:rPr>
          <w:spacing w:val="-3"/>
          <w:sz w:val="28"/>
          <w:szCs w:val="28"/>
          <w:lang w:val="uk-UA"/>
        </w:rPr>
      </w:pPr>
      <w:r w:rsidRPr="00BD5528">
        <w:rPr>
          <w:sz w:val="28"/>
          <w:szCs w:val="28"/>
        </w:rPr>
        <w:t xml:space="preserve">1. </w:t>
      </w:r>
      <w:r w:rsidRPr="00BD5528">
        <w:rPr>
          <w:sz w:val="28"/>
          <w:szCs w:val="28"/>
          <w:lang w:val="uk-UA"/>
        </w:rPr>
        <w:t xml:space="preserve">Науковий характер лекції. Влучність розкриття теоретичних положень, категорій, </w:t>
      </w:r>
      <w:r w:rsidRPr="00BD5528">
        <w:rPr>
          <w:spacing w:val="-3"/>
          <w:sz w:val="28"/>
          <w:szCs w:val="28"/>
          <w:lang w:val="uk-UA"/>
        </w:rPr>
        <w:t>визначень._______________________________________________</w:t>
      </w:r>
    </w:p>
    <w:p w14:paraId="14AE39F3" w14:textId="77777777" w:rsidR="000E0DF9" w:rsidRPr="00BD5528" w:rsidRDefault="000E0DF9" w:rsidP="000E0DF9">
      <w:pPr>
        <w:shd w:val="clear" w:color="auto" w:fill="FFFFFF"/>
        <w:ind w:left="384"/>
        <w:contextualSpacing/>
        <w:jc w:val="both"/>
        <w:rPr>
          <w:sz w:val="28"/>
          <w:szCs w:val="28"/>
        </w:rPr>
      </w:pPr>
      <w:r w:rsidRPr="00BD5528">
        <w:rPr>
          <w:spacing w:val="-3"/>
          <w:sz w:val="28"/>
          <w:szCs w:val="28"/>
          <w:lang w:val="uk-UA"/>
        </w:rPr>
        <w:t>__________________________________________________________________________________________________________________________________</w:t>
      </w:r>
    </w:p>
    <w:p w14:paraId="7AF1CC02" w14:textId="77777777" w:rsidR="000E0DF9" w:rsidRPr="00BD5528" w:rsidRDefault="000E0DF9" w:rsidP="000E0DF9">
      <w:pPr>
        <w:shd w:val="clear" w:color="auto" w:fill="FFFFFF"/>
        <w:tabs>
          <w:tab w:val="left" w:leader="underscore" w:pos="2990"/>
        </w:tabs>
        <w:ind w:left="386" w:right="28"/>
        <w:contextualSpacing/>
        <w:jc w:val="both"/>
        <w:rPr>
          <w:sz w:val="28"/>
          <w:szCs w:val="28"/>
          <w:lang w:val="uk-UA"/>
        </w:rPr>
      </w:pPr>
    </w:p>
    <w:p w14:paraId="292C536D" w14:textId="77777777" w:rsidR="000E0DF9" w:rsidRPr="00BD5528" w:rsidRDefault="000E0DF9" w:rsidP="000E0DF9">
      <w:pPr>
        <w:shd w:val="clear" w:color="auto" w:fill="FFFFFF"/>
        <w:tabs>
          <w:tab w:val="left" w:leader="underscore" w:pos="2990"/>
        </w:tabs>
        <w:ind w:left="386" w:right="28"/>
        <w:contextualSpacing/>
        <w:jc w:val="both"/>
        <w:rPr>
          <w:sz w:val="28"/>
          <w:szCs w:val="28"/>
          <w:lang w:val="uk-UA"/>
        </w:rPr>
      </w:pPr>
      <w:r w:rsidRPr="00BD5528">
        <w:rPr>
          <w:sz w:val="28"/>
          <w:szCs w:val="28"/>
          <w:lang w:val="uk-UA"/>
        </w:rPr>
        <w:t xml:space="preserve">2. Зв'язок теоретичного матеріалу з досягненнями практики </w:t>
      </w:r>
      <w:r>
        <w:rPr>
          <w:sz w:val="28"/>
          <w:szCs w:val="28"/>
          <w:lang w:val="uk-UA"/>
        </w:rPr>
        <w:t>в галузі германських мов/іншомовної освіти</w:t>
      </w:r>
      <w:r w:rsidRPr="00BD5528">
        <w:rPr>
          <w:sz w:val="28"/>
          <w:szCs w:val="28"/>
          <w:lang w:val="uk-UA"/>
        </w:rPr>
        <w:t>. Популяризація досягнень вітчизняної науки, передового досвіду роботи ___________________</w:t>
      </w:r>
      <w:r>
        <w:rPr>
          <w:sz w:val="28"/>
          <w:szCs w:val="28"/>
          <w:lang w:val="uk-UA"/>
        </w:rPr>
        <w:t>______________</w:t>
      </w:r>
    </w:p>
    <w:p w14:paraId="24894940" w14:textId="77777777" w:rsidR="000E0DF9" w:rsidRPr="00BD5528" w:rsidRDefault="000E0DF9" w:rsidP="000E0DF9">
      <w:pPr>
        <w:shd w:val="clear" w:color="auto" w:fill="FFFFFF"/>
        <w:tabs>
          <w:tab w:val="left" w:leader="underscore" w:pos="2990"/>
        </w:tabs>
        <w:ind w:left="386" w:right="28"/>
        <w:contextualSpacing/>
        <w:jc w:val="both"/>
        <w:rPr>
          <w:sz w:val="28"/>
          <w:szCs w:val="28"/>
          <w:lang w:val="uk-UA"/>
        </w:rPr>
      </w:pPr>
      <w:r w:rsidRPr="00BD5528">
        <w:rPr>
          <w:sz w:val="28"/>
          <w:szCs w:val="28"/>
          <w:lang w:val="uk-UA"/>
        </w:rPr>
        <w:t>______________________________________________________________________________________________________________________________</w:t>
      </w:r>
    </w:p>
    <w:p w14:paraId="41CBEF1F" w14:textId="77777777" w:rsidR="000E0DF9" w:rsidRPr="00BD5528" w:rsidRDefault="000E0DF9" w:rsidP="000E0DF9">
      <w:pPr>
        <w:shd w:val="clear" w:color="auto" w:fill="FFFFFF"/>
        <w:ind w:left="397"/>
        <w:contextualSpacing/>
        <w:jc w:val="both"/>
        <w:rPr>
          <w:sz w:val="28"/>
          <w:szCs w:val="28"/>
          <w:lang w:val="uk-UA"/>
        </w:rPr>
      </w:pPr>
    </w:p>
    <w:p w14:paraId="47A14E0E" w14:textId="77777777" w:rsidR="000E0DF9" w:rsidRPr="00BD5528" w:rsidRDefault="000E0DF9" w:rsidP="000E0DF9">
      <w:pPr>
        <w:shd w:val="clear" w:color="auto" w:fill="FFFFFF"/>
        <w:ind w:left="397"/>
        <w:contextualSpacing/>
        <w:jc w:val="both"/>
        <w:rPr>
          <w:sz w:val="28"/>
          <w:szCs w:val="28"/>
          <w:lang w:val="uk-UA"/>
        </w:rPr>
      </w:pPr>
      <w:r w:rsidRPr="00BD5528">
        <w:rPr>
          <w:sz w:val="28"/>
          <w:szCs w:val="28"/>
          <w:lang w:val="uk-UA"/>
        </w:rPr>
        <w:t xml:space="preserve">3. Методичний рівень викладання: наявність плану лекції, його зв'язок з попереднім матеріалом, </w:t>
      </w:r>
      <w:r w:rsidRPr="00BD5528">
        <w:rPr>
          <w:spacing w:val="-1"/>
          <w:sz w:val="28"/>
          <w:szCs w:val="28"/>
          <w:lang w:val="uk-UA"/>
        </w:rPr>
        <w:t xml:space="preserve">використання структурно-логічних схем, логічність і послідовність викладення матеріалу, </w:t>
      </w:r>
      <w:r w:rsidRPr="00BD5528">
        <w:rPr>
          <w:sz w:val="28"/>
          <w:szCs w:val="28"/>
          <w:lang w:val="uk-UA"/>
        </w:rPr>
        <w:t>аргументованість висновків ______________________________________________________________________________________________________________________________</w:t>
      </w:r>
    </w:p>
    <w:p w14:paraId="123C481B" w14:textId="77777777" w:rsidR="000E0DF9" w:rsidRDefault="000E0DF9" w:rsidP="000E0DF9">
      <w:pPr>
        <w:shd w:val="clear" w:color="auto" w:fill="FFFFFF"/>
        <w:tabs>
          <w:tab w:val="left" w:pos="1723"/>
          <w:tab w:val="left" w:pos="3408"/>
          <w:tab w:val="left" w:pos="5246"/>
          <w:tab w:val="left" w:pos="6787"/>
          <w:tab w:val="left" w:pos="7704"/>
          <w:tab w:val="left" w:pos="9278"/>
        </w:tabs>
        <w:spacing w:before="346"/>
        <w:ind w:left="394"/>
        <w:contextualSpacing/>
        <w:rPr>
          <w:sz w:val="28"/>
          <w:szCs w:val="28"/>
          <w:lang w:val="uk-UA"/>
        </w:rPr>
      </w:pPr>
    </w:p>
    <w:p w14:paraId="2DA6DF32" w14:textId="77777777" w:rsidR="000E0DF9" w:rsidRDefault="000E0DF9" w:rsidP="000E0DF9">
      <w:pPr>
        <w:shd w:val="clear" w:color="auto" w:fill="FFFFFF"/>
        <w:tabs>
          <w:tab w:val="left" w:pos="1723"/>
          <w:tab w:val="left" w:pos="3408"/>
          <w:tab w:val="left" w:pos="5246"/>
          <w:tab w:val="left" w:pos="6787"/>
          <w:tab w:val="left" w:pos="7704"/>
          <w:tab w:val="left" w:pos="9278"/>
        </w:tabs>
        <w:spacing w:before="346"/>
        <w:ind w:left="394"/>
        <w:contextualSpacing/>
        <w:rPr>
          <w:spacing w:val="-4"/>
          <w:sz w:val="28"/>
          <w:szCs w:val="28"/>
          <w:lang w:val="uk-UA"/>
        </w:rPr>
      </w:pPr>
      <w:r w:rsidRPr="00BD5528">
        <w:rPr>
          <w:sz w:val="28"/>
          <w:szCs w:val="28"/>
        </w:rPr>
        <w:t xml:space="preserve">4. </w:t>
      </w:r>
      <w:r w:rsidRPr="00BD5528">
        <w:rPr>
          <w:sz w:val="28"/>
          <w:szCs w:val="28"/>
          <w:lang w:val="uk-UA"/>
        </w:rPr>
        <w:t xml:space="preserve">Практична спрямованість: орієнтація на зміст та завдання практичних (семінарських) занять з даної </w:t>
      </w:r>
      <w:r w:rsidRPr="00BD5528">
        <w:rPr>
          <w:spacing w:val="-6"/>
          <w:sz w:val="28"/>
          <w:szCs w:val="28"/>
          <w:lang w:val="uk-UA"/>
        </w:rPr>
        <w:t>теми</w:t>
      </w:r>
      <w:r>
        <w:rPr>
          <w:spacing w:val="-6"/>
          <w:sz w:val="28"/>
          <w:szCs w:val="28"/>
          <w:lang w:val="uk-UA"/>
        </w:rPr>
        <w:t>,</w:t>
      </w:r>
      <w:r w:rsidRPr="00BD5528">
        <w:rPr>
          <w:sz w:val="28"/>
          <w:szCs w:val="28"/>
          <w:lang w:val="uk-UA"/>
        </w:rPr>
        <w:t xml:space="preserve"> </w:t>
      </w:r>
      <w:r>
        <w:rPr>
          <w:sz w:val="28"/>
          <w:szCs w:val="28"/>
          <w:lang w:val="uk-UA"/>
        </w:rPr>
        <w:t>т</w:t>
      </w:r>
      <w:r w:rsidRPr="00BD5528">
        <w:rPr>
          <w:spacing w:val="-2"/>
          <w:sz w:val="28"/>
          <w:szCs w:val="28"/>
          <w:lang w:val="uk-UA"/>
        </w:rPr>
        <w:t xml:space="preserve">очність </w:t>
      </w:r>
      <w:r w:rsidRPr="00BD5528">
        <w:rPr>
          <w:spacing w:val="-3"/>
          <w:sz w:val="28"/>
          <w:szCs w:val="28"/>
          <w:lang w:val="uk-UA"/>
        </w:rPr>
        <w:t>визначення</w:t>
      </w:r>
      <w:r w:rsidRPr="00BD5528">
        <w:rPr>
          <w:sz w:val="28"/>
          <w:szCs w:val="28"/>
          <w:lang w:val="uk-UA"/>
        </w:rPr>
        <w:t xml:space="preserve"> </w:t>
      </w:r>
      <w:r w:rsidRPr="00BD5528">
        <w:rPr>
          <w:spacing w:val="-2"/>
          <w:sz w:val="28"/>
          <w:szCs w:val="28"/>
          <w:lang w:val="uk-UA"/>
        </w:rPr>
        <w:t>завдань</w:t>
      </w:r>
      <w:r w:rsidRPr="00BD5528">
        <w:rPr>
          <w:sz w:val="28"/>
          <w:szCs w:val="28"/>
          <w:lang w:val="uk-UA"/>
        </w:rPr>
        <w:t xml:space="preserve"> і </w:t>
      </w:r>
      <w:r w:rsidRPr="00BD5528">
        <w:rPr>
          <w:spacing w:val="-3"/>
          <w:sz w:val="28"/>
          <w:szCs w:val="28"/>
          <w:lang w:val="uk-UA"/>
        </w:rPr>
        <w:t>термінів</w:t>
      </w:r>
      <w:r w:rsidRPr="00BD5528">
        <w:rPr>
          <w:sz w:val="28"/>
          <w:szCs w:val="28"/>
          <w:lang w:val="uk-UA"/>
        </w:rPr>
        <w:t xml:space="preserve"> </w:t>
      </w:r>
      <w:r w:rsidRPr="00BD5528">
        <w:rPr>
          <w:spacing w:val="-8"/>
          <w:sz w:val="28"/>
          <w:szCs w:val="28"/>
          <w:lang w:val="uk-UA"/>
        </w:rPr>
        <w:t xml:space="preserve">їх  </w:t>
      </w:r>
      <w:r w:rsidRPr="00BD5528">
        <w:rPr>
          <w:spacing w:val="-4"/>
          <w:sz w:val="28"/>
          <w:szCs w:val="28"/>
          <w:lang w:val="uk-UA"/>
        </w:rPr>
        <w:t>виконання _________________________________________________________________________________________________________________________________</w:t>
      </w:r>
      <w:r>
        <w:rPr>
          <w:spacing w:val="-4"/>
          <w:sz w:val="28"/>
          <w:szCs w:val="28"/>
          <w:lang w:val="uk-UA"/>
        </w:rPr>
        <w:t>_____</w:t>
      </w:r>
    </w:p>
    <w:p w14:paraId="75CD3B28" w14:textId="77777777" w:rsidR="000E0DF9" w:rsidRDefault="000E0DF9" w:rsidP="000E0DF9">
      <w:pPr>
        <w:shd w:val="clear" w:color="auto" w:fill="FFFFFF"/>
        <w:tabs>
          <w:tab w:val="left" w:pos="1723"/>
          <w:tab w:val="left" w:pos="3408"/>
          <w:tab w:val="left" w:pos="5246"/>
          <w:tab w:val="left" w:pos="6787"/>
          <w:tab w:val="left" w:pos="7704"/>
          <w:tab w:val="left" w:pos="9278"/>
        </w:tabs>
        <w:spacing w:before="346"/>
        <w:ind w:left="394"/>
        <w:contextualSpacing/>
        <w:rPr>
          <w:sz w:val="28"/>
          <w:szCs w:val="28"/>
          <w:lang w:val="uk-UA"/>
        </w:rPr>
      </w:pPr>
    </w:p>
    <w:p w14:paraId="5D635DFF" w14:textId="77777777" w:rsidR="000E0DF9" w:rsidRPr="00E400BA" w:rsidRDefault="000E0DF9" w:rsidP="000E0DF9">
      <w:pPr>
        <w:ind w:firstLine="394"/>
        <w:jc w:val="both"/>
        <w:rPr>
          <w:color w:val="000000"/>
          <w:sz w:val="28"/>
          <w:szCs w:val="28"/>
          <w:lang w:val="uk-UA"/>
        </w:rPr>
      </w:pPr>
      <w:r w:rsidRPr="00BD5528">
        <w:rPr>
          <w:sz w:val="28"/>
          <w:szCs w:val="28"/>
          <w:lang w:val="uk-UA"/>
        </w:rPr>
        <w:t xml:space="preserve">5. </w:t>
      </w:r>
      <w:r w:rsidRPr="00E400BA">
        <w:rPr>
          <w:color w:val="000000"/>
          <w:sz w:val="28"/>
          <w:szCs w:val="28"/>
          <w:lang w:val="uk-UA"/>
        </w:rPr>
        <w:t xml:space="preserve">Керівництво роботою студентів: </w:t>
      </w:r>
      <w:r>
        <w:rPr>
          <w:color w:val="000000"/>
          <w:sz w:val="28"/>
          <w:szCs w:val="28"/>
          <w:lang w:val="uk-UA"/>
        </w:rPr>
        <w:t>д</w:t>
      </w:r>
      <w:r w:rsidRPr="00E400BA">
        <w:rPr>
          <w:color w:val="000000"/>
          <w:sz w:val="28"/>
          <w:szCs w:val="28"/>
          <w:lang w:val="uk-UA"/>
        </w:rPr>
        <w:t>опомога у веденні записів (зміна</w:t>
      </w:r>
      <w:r>
        <w:rPr>
          <w:color w:val="000000"/>
          <w:sz w:val="28"/>
          <w:szCs w:val="28"/>
          <w:lang w:val="uk-UA"/>
        </w:rPr>
        <w:t xml:space="preserve"> </w:t>
      </w:r>
      <w:r w:rsidRPr="00E400BA">
        <w:rPr>
          <w:color w:val="000000"/>
          <w:sz w:val="28"/>
          <w:szCs w:val="28"/>
          <w:lang w:val="uk-UA"/>
        </w:rPr>
        <w:t>темпу: уповільнений темп за умов важливості виділення матеріалу),</w:t>
      </w:r>
      <w:r>
        <w:rPr>
          <w:color w:val="000000"/>
          <w:sz w:val="28"/>
          <w:szCs w:val="28"/>
          <w:lang w:val="uk-UA"/>
        </w:rPr>
        <w:t xml:space="preserve"> </w:t>
      </w:r>
      <w:r w:rsidRPr="00E400BA">
        <w:rPr>
          <w:color w:val="000000"/>
          <w:sz w:val="28"/>
          <w:szCs w:val="28"/>
          <w:lang w:val="uk-UA"/>
        </w:rPr>
        <w:t>використання прийомів підтримки уваги – цікаві приклади, риторичні</w:t>
      </w:r>
      <w:r>
        <w:rPr>
          <w:color w:val="000000"/>
          <w:sz w:val="28"/>
          <w:szCs w:val="28"/>
          <w:lang w:val="uk-UA"/>
        </w:rPr>
        <w:t xml:space="preserve"> </w:t>
      </w:r>
      <w:r w:rsidRPr="00E400BA">
        <w:rPr>
          <w:color w:val="000000"/>
          <w:sz w:val="28"/>
          <w:szCs w:val="28"/>
          <w:lang w:val="uk-UA"/>
        </w:rPr>
        <w:t>запитання, жарти</w:t>
      </w:r>
      <w:r>
        <w:rPr>
          <w:color w:val="000000"/>
          <w:sz w:val="28"/>
          <w:szCs w:val="28"/>
          <w:lang w:val="uk-UA"/>
        </w:rPr>
        <w:t>,</w:t>
      </w:r>
      <w:r w:rsidRPr="00E400BA">
        <w:rPr>
          <w:color w:val="000000"/>
          <w:sz w:val="28"/>
          <w:szCs w:val="28"/>
          <w:lang w:val="uk-UA"/>
        </w:rPr>
        <w:t xml:space="preserve"> </w:t>
      </w:r>
      <w:r>
        <w:rPr>
          <w:color w:val="000000"/>
          <w:sz w:val="28"/>
          <w:szCs w:val="28"/>
          <w:lang w:val="uk-UA"/>
        </w:rPr>
        <w:t>с</w:t>
      </w:r>
      <w:r w:rsidRPr="00E400BA">
        <w:rPr>
          <w:color w:val="000000"/>
          <w:sz w:val="28"/>
          <w:szCs w:val="28"/>
          <w:lang w:val="uk-UA"/>
        </w:rPr>
        <w:t>понукання до запитань з боку студентів</w:t>
      </w:r>
      <w:r>
        <w:rPr>
          <w:color w:val="000000"/>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19F234" w14:textId="77777777" w:rsidR="000E0DF9" w:rsidRDefault="000E0DF9" w:rsidP="000E0DF9">
      <w:pPr>
        <w:shd w:val="clear" w:color="auto" w:fill="FFFFFF"/>
        <w:tabs>
          <w:tab w:val="left" w:pos="792"/>
          <w:tab w:val="left" w:leader="underscore" w:pos="4378"/>
        </w:tabs>
        <w:spacing w:before="326"/>
        <w:ind w:left="418"/>
        <w:contextualSpacing/>
        <w:jc w:val="both"/>
        <w:rPr>
          <w:spacing w:val="-14"/>
          <w:sz w:val="28"/>
          <w:szCs w:val="28"/>
          <w:lang w:val="uk-UA"/>
        </w:rPr>
      </w:pPr>
    </w:p>
    <w:p w14:paraId="266D8451" w14:textId="77777777" w:rsidR="000E0DF9" w:rsidRPr="00441F22" w:rsidRDefault="000E0DF9" w:rsidP="000E0DF9">
      <w:pPr>
        <w:shd w:val="clear" w:color="auto" w:fill="FFFFFF"/>
        <w:tabs>
          <w:tab w:val="left" w:pos="792"/>
          <w:tab w:val="left" w:leader="underscore" w:pos="4378"/>
        </w:tabs>
        <w:spacing w:before="326"/>
        <w:ind w:left="418"/>
        <w:contextualSpacing/>
        <w:jc w:val="both"/>
        <w:rPr>
          <w:sz w:val="28"/>
          <w:szCs w:val="28"/>
          <w:lang w:val="uk-UA"/>
        </w:rPr>
      </w:pPr>
      <w:r w:rsidRPr="00BD5528">
        <w:rPr>
          <w:spacing w:val="-14"/>
          <w:sz w:val="28"/>
          <w:szCs w:val="28"/>
        </w:rPr>
        <w:lastRenderedPageBreak/>
        <w:t>6.</w:t>
      </w:r>
      <w:r w:rsidRPr="00BD5528">
        <w:rPr>
          <w:sz w:val="28"/>
          <w:szCs w:val="28"/>
        </w:rPr>
        <w:tab/>
      </w:r>
      <w:r w:rsidRPr="00BD5528">
        <w:rPr>
          <w:sz w:val="28"/>
          <w:szCs w:val="28"/>
          <w:lang w:val="uk-UA"/>
        </w:rPr>
        <w:t>Стиль викладання: точність визначень, формулювань, емоційність, демократичність, володіння аудиторією, дисципліна _____________________________________________________________________________________________________________________________</w:t>
      </w:r>
      <w:r w:rsidRPr="00BD5528">
        <w:rPr>
          <w:sz w:val="28"/>
          <w:szCs w:val="28"/>
        </w:rPr>
        <w:tab/>
      </w:r>
      <w:r>
        <w:rPr>
          <w:sz w:val="28"/>
          <w:szCs w:val="28"/>
          <w:lang w:val="uk-UA"/>
        </w:rPr>
        <w:t>___</w:t>
      </w:r>
    </w:p>
    <w:p w14:paraId="5279DF95" w14:textId="77777777" w:rsidR="000E0DF9" w:rsidRDefault="000E0DF9" w:rsidP="000E0DF9">
      <w:pPr>
        <w:shd w:val="clear" w:color="auto" w:fill="FFFFFF"/>
        <w:tabs>
          <w:tab w:val="left" w:pos="989"/>
        </w:tabs>
        <w:spacing w:before="331"/>
        <w:ind w:left="413"/>
        <w:contextualSpacing/>
        <w:jc w:val="both"/>
        <w:rPr>
          <w:spacing w:val="-13"/>
          <w:sz w:val="28"/>
          <w:szCs w:val="28"/>
          <w:lang w:val="uk-UA"/>
        </w:rPr>
      </w:pPr>
    </w:p>
    <w:p w14:paraId="28832DE6" w14:textId="77777777" w:rsidR="000E0DF9" w:rsidRPr="00BD5528" w:rsidRDefault="000E0DF9" w:rsidP="000E0DF9">
      <w:pPr>
        <w:shd w:val="clear" w:color="auto" w:fill="FFFFFF"/>
        <w:tabs>
          <w:tab w:val="left" w:pos="989"/>
        </w:tabs>
        <w:spacing w:before="331"/>
        <w:ind w:left="413"/>
        <w:contextualSpacing/>
        <w:jc w:val="both"/>
        <w:rPr>
          <w:sz w:val="28"/>
          <w:szCs w:val="28"/>
        </w:rPr>
      </w:pPr>
      <w:r w:rsidRPr="00BD5528">
        <w:rPr>
          <w:spacing w:val="-13"/>
          <w:sz w:val="28"/>
          <w:szCs w:val="28"/>
        </w:rPr>
        <w:t>7.</w:t>
      </w:r>
      <w:r w:rsidRPr="00BD5528">
        <w:rPr>
          <w:sz w:val="28"/>
          <w:szCs w:val="28"/>
        </w:rPr>
        <w:tab/>
      </w:r>
      <w:r w:rsidRPr="00BD5528">
        <w:rPr>
          <w:sz w:val="28"/>
          <w:szCs w:val="28"/>
          <w:lang w:val="uk-UA"/>
        </w:rPr>
        <w:t>Мовленнєві характеристики: чіткість, легкість голосу, вдале інтонування, голосність, тональність ______________________________________________________________________________________________________________________________</w:t>
      </w:r>
    </w:p>
    <w:p w14:paraId="4B849111" w14:textId="77777777" w:rsidR="000E0DF9" w:rsidRDefault="000E0DF9" w:rsidP="000E0DF9">
      <w:pPr>
        <w:shd w:val="clear" w:color="auto" w:fill="FFFFFF"/>
        <w:tabs>
          <w:tab w:val="left" w:leader="underscore" w:pos="4742"/>
        </w:tabs>
        <w:spacing w:before="336"/>
        <w:ind w:left="408"/>
        <w:contextualSpacing/>
        <w:rPr>
          <w:sz w:val="28"/>
          <w:szCs w:val="28"/>
          <w:lang w:val="uk-UA"/>
        </w:rPr>
      </w:pPr>
    </w:p>
    <w:p w14:paraId="37BE2214" w14:textId="77777777" w:rsidR="000E0DF9" w:rsidRPr="00BD5528" w:rsidRDefault="000E0DF9" w:rsidP="000E0DF9">
      <w:pPr>
        <w:shd w:val="clear" w:color="auto" w:fill="FFFFFF"/>
        <w:tabs>
          <w:tab w:val="left" w:leader="underscore" w:pos="4742"/>
        </w:tabs>
        <w:spacing w:before="336"/>
        <w:ind w:left="408"/>
        <w:contextualSpacing/>
        <w:rPr>
          <w:sz w:val="28"/>
          <w:szCs w:val="28"/>
          <w:lang w:val="uk-UA"/>
        </w:rPr>
      </w:pPr>
      <w:r w:rsidRPr="00BD5528">
        <w:rPr>
          <w:sz w:val="28"/>
          <w:szCs w:val="28"/>
        </w:rPr>
        <w:t xml:space="preserve">8. </w:t>
      </w:r>
      <w:r w:rsidRPr="00BD5528">
        <w:rPr>
          <w:sz w:val="28"/>
          <w:szCs w:val="28"/>
          <w:lang w:val="uk-UA"/>
        </w:rPr>
        <w:t xml:space="preserve">Рівень технічного забезпечення (використання ЕОМ, відео, проекційної апаратури, </w:t>
      </w:r>
      <w:proofErr w:type="spellStart"/>
      <w:r w:rsidRPr="00BD5528">
        <w:rPr>
          <w:sz w:val="28"/>
          <w:szCs w:val="28"/>
          <w:lang w:val="uk-UA"/>
        </w:rPr>
        <w:t>фонозаписів</w:t>
      </w:r>
      <w:proofErr w:type="spellEnd"/>
      <w:r w:rsidRPr="00BD5528">
        <w:rPr>
          <w:sz w:val="28"/>
          <w:szCs w:val="28"/>
          <w:lang w:val="uk-UA"/>
        </w:rPr>
        <w:t xml:space="preserve"> тощо)</w:t>
      </w:r>
      <w:r w:rsidRPr="00BD5528">
        <w:rPr>
          <w:sz w:val="28"/>
          <w:szCs w:val="28"/>
        </w:rPr>
        <w:tab/>
      </w:r>
      <w:r w:rsidRPr="00BD5528">
        <w:rPr>
          <w:sz w:val="28"/>
          <w:szCs w:val="28"/>
          <w:lang w:val="uk-UA"/>
        </w:rPr>
        <w:t>_______________________________________________________________________________________________</w:t>
      </w:r>
      <w:r>
        <w:rPr>
          <w:sz w:val="28"/>
          <w:szCs w:val="28"/>
          <w:lang w:val="uk-UA"/>
        </w:rPr>
        <w:t>____</w:t>
      </w:r>
    </w:p>
    <w:p w14:paraId="142E1822" w14:textId="77777777" w:rsidR="000E0DF9" w:rsidRPr="00BD5528" w:rsidRDefault="000E0DF9" w:rsidP="000E0DF9">
      <w:pPr>
        <w:shd w:val="clear" w:color="auto" w:fill="FFFFFF"/>
        <w:ind w:left="414"/>
        <w:contextualSpacing/>
        <w:rPr>
          <w:sz w:val="28"/>
          <w:szCs w:val="28"/>
          <w:lang w:val="uk-UA"/>
        </w:rPr>
      </w:pPr>
    </w:p>
    <w:p w14:paraId="4760930A" w14:textId="77777777" w:rsidR="000E0DF9" w:rsidRPr="00BD5528" w:rsidRDefault="000E0DF9" w:rsidP="000E0DF9">
      <w:pPr>
        <w:shd w:val="clear" w:color="auto" w:fill="FFFFFF"/>
        <w:tabs>
          <w:tab w:val="left" w:pos="2981"/>
          <w:tab w:val="left" w:pos="5083"/>
          <w:tab w:val="left" w:pos="6667"/>
          <w:tab w:val="left" w:pos="8621"/>
        </w:tabs>
        <w:spacing w:before="341"/>
        <w:ind w:left="418"/>
        <w:contextualSpacing/>
        <w:jc w:val="both"/>
        <w:rPr>
          <w:sz w:val="28"/>
          <w:szCs w:val="28"/>
          <w:lang w:val="uk-UA"/>
        </w:rPr>
      </w:pPr>
      <w:r w:rsidRPr="00651816">
        <w:rPr>
          <w:sz w:val="28"/>
          <w:szCs w:val="28"/>
          <w:lang w:val="uk-UA"/>
        </w:rPr>
        <w:t xml:space="preserve">9. </w:t>
      </w:r>
      <w:r w:rsidRPr="00BD5528">
        <w:rPr>
          <w:sz w:val="28"/>
          <w:szCs w:val="28"/>
          <w:lang w:val="uk-UA"/>
        </w:rPr>
        <w:t xml:space="preserve">Завдання для самостійної роботи студентів: їх наявність, влучність, доцільність </w:t>
      </w:r>
      <w:r w:rsidRPr="00BD5528">
        <w:rPr>
          <w:spacing w:val="-3"/>
          <w:sz w:val="28"/>
          <w:szCs w:val="28"/>
          <w:lang w:val="uk-UA"/>
        </w:rPr>
        <w:t>______________________________________________________________________________________________________________________________________________________________________________________________</w:t>
      </w:r>
      <w:r>
        <w:rPr>
          <w:spacing w:val="-3"/>
          <w:sz w:val="28"/>
          <w:szCs w:val="28"/>
          <w:lang w:val="uk-UA"/>
        </w:rPr>
        <w:t>______</w:t>
      </w:r>
    </w:p>
    <w:p w14:paraId="5EF5B36F" w14:textId="77777777" w:rsidR="000E0DF9" w:rsidRDefault="000E0DF9" w:rsidP="000E0DF9">
      <w:pPr>
        <w:shd w:val="clear" w:color="auto" w:fill="FFFFFF"/>
        <w:tabs>
          <w:tab w:val="left" w:pos="792"/>
          <w:tab w:val="left" w:leader="underscore" w:pos="4378"/>
        </w:tabs>
        <w:spacing w:before="326"/>
        <w:ind w:left="418"/>
        <w:contextualSpacing/>
        <w:jc w:val="both"/>
        <w:rPr>
          <w:spacing w:val="-14"/>
          <w:sz w:val="28"/>
          <w:szCs w:val="28"/>
          <w:lang w:val="uk-UA"/>
        </w:rPr>
      </w:pPr>
    </w:p>
    <w:p w14:paraId="12F18A22" w14:textId="77777777" w:rsidR="000E0DF9" w:rsidRDefault="000E0DF9" w:rsidP="000E0DF9">
      <w:pPr>
        <w:shd w:val="clear" w:color="auto" w:fill="FFFFFF"/>
        <w:ind w:left="414"/>
        <w:contextualSpacing/>
        <w:rPr>
          <w:sz w:val="28"/>
          <w:szCs w:val="28"/>
          <w:lang w:val="uk-UA"/>
        </w:rPr>
      </w:pPr>
      <w:r>
        <w:rPr>
          <w:sz w:val="28"/>
          <w:szCs w:val="28"/>
          <w:lang w:val="uk-UA"/>
        </w:rPr>
        <w:t>10. Т</w:t>
      </w:r>
      <w:r w:rsidRPr="00BD5528">
        <w:rPr>
          <w:sz w:val="28"/>
          <w:szCs w:val="28"/>
          <w:lang w:val="uk-UA"/>
        </w:rPr>
        <w:t xml:space="preserve">ворчий характер </w:t>
      </w:r>
      <w:r w:rsidRPr="00BD5528">
        <w:rPr>
          <w:spacing w:val="-3"/>
          <w:sz w:val="28"/>
          <w:szCs w:val="28"/>
          <w:lang w:val="uk-UA"/>
        </w:rPr>
        <w:t>повідомлення</w:t>
      </w:r>
      <w:r w:rsidRPr="00BD5528">
        <w:rPr>
          <w:sz w:val="28"/>
          <w:szCs w:val="28"/>
          <w:lang w:val="uk-UA"/>
        </w:rPr>
        <w:t xml:space="preserve"> </w:t>
      </w:r>
      <w:r>
        <w:rPr>
          <w:spacing w:val="-2"/>
          <w:sz w:val="28"/>
          <w:szCs w:val="28"/>
          <w:lang w:val="uk-UA"/>
        </w:rPr>
        <w:t>теми</w:t>
      </w:r>
      <w:r w:rsidRPr="00BD5528">
        <w:rPr>
          <w:spacing w:val="-2"/>
          <w:sz w:val="28"/>
          <w:szCs w:val="28"/>
          <w:lang w:val="uk-UA"/>
        </w:rPr>
        <w:t xml:space="preserve"> </w:t>
      </w:r>
      <w:r w:rsidRPr="00BD5528">
        <w:rPr>
          <w:spacing w:val="-5"/>
          <w:sz w:val="28"/>
          <w:szCs w:val="28"/>
          <w:lang w:val="uk-UA"/>
        </w:rPr>
        <w:t>та</w:t>
      </w:r>
      <w:r w:rsidRPr="00BD5528">
        <w:rPr>
          <w:sz w:val="28"/>
          <w:szCs w:val="28"/>
          <w:lang w:val="uk-UA"/>
        </w:rPr>
        <w:t xml:space="preserve"> </w:t>
      </w:r>
      <w:r w:rsidRPr="00BD5528">
        <w:rPr>
          <w:spacing w:val="-3"/>
          <w:sz w:val="28"/>
          <w:szCs w:val="28"/>
          <w:lang w:val="uk-UA"/>
        </w:rPr>
        <w:t>форми</w:t>
      </w:r>
      <w:r w:rsidRPr="00BD5528">
        <w:rPr>
          <w:sz w:val="28"/>
          <w:szCs w:val="28"/>
          <w:lang w:val="uk-UA"/>
        </w:rPr>
        <w:t xml:space="preserve"> </w:t>
      </w:r>
      <w:r w:rsidRPr="00BD5528">
        <w:rPr>
          <w:spacing w:val="-5"/>
          <w:sz w:val="28"/>
          <w:szCs w:val="28"/>
          <w:lang w:val="uk-UA"/>
        </w:rPr>
        <w:t xml:space="preserve">перевірки </w:t>
      </w:r>
      <w:r w:rsidRPr="00BD5528">
        <w:rPr>
          <w:spacing w:val="-3"/>
          <w:sz w:val="28"/>
          <w:szCs w:val="28"/>
          <w:lang w:val="uk-UA"/>
        </w:rPr>
        <w:t>знань</w:t>
      </w:r>
      <w:r>
        <w:rPr>
          <w:spacing w:val="-3"/>
          <w:sz w:val="28"/>
          <w:szCs w:val="28"/>
          <w:lang w:val="uk-UA"/>
        </w:rPr>
        <w:t xml:space="preserve"> ______________________________________________________________________________________________________________________________________</w:t>
      </w:r>
    </w:p>
    <w:p w14:paraId="574D07E7" w14:textId="77777777" w:rsidR="000E0DF9" w:rsidRDefault="000E0DF9" w:rsidP="000E0DF9">
      <w:pPr>
        <w:shd w:val="clear" w:color="auto" w:fill="FFFFFF"/>
        <w:ind w:left="414"/>
        <w:contextualSpacing/>
        <w:rPr>
          <w:sz w:val="28"/>
          <w:szCs w:val="28"/>
          <w:lang w:val="uk-UA"/>
        </w:rPr>
      </w:pPr>
    </w:p>
    <w:p w14:paraId="413502AF" w14:textId="77777777" w:rsidR="000E0DF9" w:rsidRDefault="000E0DF9" w:rsidP="000E0DF9">
      <w:pPr>
        <w:shd w:val="clear" w:color="auto" w:fill="FFFFFF"/>
        <w:ind w:left="414"/>
        <w:contextualSpacing/>
        <w:rPr>
          <w:sz w:val="28"/>
          <w:szCs w:val="28"/>
          <w:lang w:val="uk-UA"/>
        </w:rPr>
      </w:pPr>
      <w:r>
        <w:rPr>
          <w:sz w:val="28"/>
          <w:szCs w:val="28"/>
          <w:lang w:val="uk-UA"/>
        </w:rPr>
        <w:t>11. </w:t>
      </w:r>
      <w:r w:rsidRPr="00E400BA">
        <w:rPr>
          <w:color w:val="000000"/>
          <w:sz w:val="28"/>
          <w:szCs w:val="28"/>
          <w:lang w:val="uk-UA"/>
        </w:rPr>
        <w:t>Результати: інформаційна цінність навчального заняття</w:t>
      </w:r>
      <w:r>
        <w:rPr>
          <w:color w:val="000000"/>
          <w:sz w:val="28"/>
          <w:szCs w:val="28"/>
          <w:lang w:val="uk-UA"/>
        </w:rPr>
        <w:t>, його в</w:t>
      </w:r>
      <w:r w:rsidRPr="00E400BA">
        <w:rPr>
          <w:color w:val="000000"/>
          <w:sz w:val="28"/>
          <w:szCs w:val="28"/>
          <w:lang w:val="uk-UA"/>
        </w:rPr>
        <w:t xml:space="preserve">иховний </w:t>
      </w:r>
      <w:r>
        <w:rPr>
          <w:color w:val="000000"/>
          <w:sz w:val="28"/>
          <w:szCs w:val="28"/>
          <w:lang w:val="uk-UA"/>
        </w:rPr>
        <w:t xml:space="preserve">і розвивальний </w:t>
      </w:r>
      <w:r w:rsidRPr="00E400BA">
        <w:rPr>
          <w:color w:val="000000"/>
          <w:sz w:val="28"/>
          <w:szCs w:val="28"/>
          <w:lang w:val="uk-UA"/>
        </w:rPr>
        <w:t>вплив</w:t>
      </w:r>
      <w:r>
        <w:rPr>
          <w:color w:val="000000"/>
          <w:sz w:val="28"/>
          <w:szCs w:val="28"/>
          <w:lang w:val="uk-UA"/>
        </w:rPr>
        <w:t>,</w:t>
      </w:r>
      <w:r w:rsidRPr="00E400BA">
        <w:rPr>
          <w:color w:val="000000"/>
          <w:sz w:val="28"/>
          <w:szCs w:val="28"/>
          <w:lang w:val="uk-UA"/>
        </w:rPr>
        <w:t xml:space="preserve"> </w:t>
      </w:r>
      <w:r>
        <w:rPr>
          <w:color w:val="000000"/>
          <w:sz w:val="28"/>
          <w:szCs w:val="28"/>
          <w:lang w:val="uk-UA"/>
        </w:rPr>
        <w:t>міра д</w:t>
      </w:r>
      <w:r w:rsidRPr="00E400BA">
        <w:rPr>
          <w:color w:val="000000"/>
          <w:sz w:val="28"/>
          <w:szCs w:val="28"/>
          <w:lang w:val="uk-UA"/>
        </w:rPr>
        <w:t>осягнення дидактичних цілей</w:t>
      </w:r>
      <w:r>
        <w:rPr>
          <w:color w:val="000000"/>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B4BE48" w14:textId="77777777" w:rsidR="000E0DF9" w:rsidRDefault="000E0DF9" w:rsidP="000E0DF9">
      <w:pPr>
        <w:shd w:val="clear" w:color="auto" w:fill="FFFFFF"/>
        <w:ind w:left="414"/>
        <w:contextualSpacing/>
        <w:rPr>
          <w:sz w:val="28"/>
          <w:szCs w:val="28"/>
          <w:lang w:val="uk-UA"/>
        </w:rPr>
      </w:pPr>
    </w:p>
    <w:p w14:paraId="15F4874E" w14:textId="77777777" w:rsidR="000E0DF9" w:rsidRDefault="000E0DF9" w:rsidP="000E0DF9">
      <w:pPr>
        <w:shd w:val="clear" w:color="auto" w:fill="FFFFFF"/>
        <w:ind w:left="414"/>
        <w:contextualSpacing/>
        <w:rPr>
          <w:sz w:val="28"/>
          <w:szCs w:val="28"/>
          <w:lang w:val="uk-UA"/>
        </w:rPr>
      </w:pPr>
      <w:r>
        <w:rPr>
          <w:sz w:val="28"/>
          <w:szCs w:val="28"/>
          <w:lang w:val="uk-UA"/>
        </w:rPr>
        <w:t>12. Самоо</w:t>
      </w:r>
      <w:r w:rsidRPr="00BD5528">
        <w:rPr>
          <w:sz w:val="28"/>
          <w:szCs w:val="28"/>
          <w:lang w:val="uk-UA"/>
        </w:rPr>
        <w:t>цінка ефективності проведеної лекції</w:t>
      </w:r>
      <w:r>
        <w:rPr>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F7892F" w14:textId="77777777" w:rsidR="000E0DF9" w:rsidRDefault="000E0DF9" w:rsidP="000E0DF9">
      <w:pPr>
        <w:shd w:val="clear" w:color="auto" w:fill="FFFFFF"/>
        <w:ind w:left="414"/>
        <w:contextualSpacing/>
        <w:rPr>
          <w:sz w:val="28"/>
          <w:szCs w:val="28"/>
          <w:lang w:val="uk-UA"/>
        </w:rPr>
      </w:pPr>
    </w:p>
    <w:p w14:paraId="1356C5B7" w14:textId="77777777" w:rsidR="000E0DF9" w:rsidRPr="00BD5528" w:rsidRDefault="000E0DF9" w:rsidP="000E0DF9">
      <w:pPr>
        <w:shd w:val="clear" w:color="auto" w:fill="FFFFFF"/>
        <w:ind w:left="414"/>
        <w:contextualSpacing/>
        <w:rPr>
          <w:sz w:val="28"/>
          <w:szCs w:val="28"/>
          <w:lang w:val="uk-UA"/>
        </w:rPr>
      </w:pPr>
      <w:r>
        <w:rPr>
          <w:sz w:val="28"/>
          <w:szCs w:val="28"/>
          <w:lang w:val="uk-UA"/>
        </w:rPr>
        <w:t>13. </w:t>
      </w:r>
      <w:proofErr w:type="spellStart"/>
      <w:r>
        <w:rPr>
          <w:sz w:val="28"/>
          <w:szCs w:val="28"/>
          <w:lang w:val="uk-UA"/>
        </w:rPr>
        <w:t>Самоп</w:t>
      </w:r>
      <w:r w:rsidRPr="00BD5528">
        <w:rPr>
          <w:sz w:val="28"/>
          <w:szCs w:val="28"/>
          <w:lang w:val="uk-UA"/>
        </w:rPr>
        <w:t>обажання</w:t>
      </w:r>
      <w:proofErr w:type="spellEnd"/>
      <w:r w:rsidRPr="00BD5528">
        <w:rPr>
          <w:sz w:val="28"/>
          <w:szCs w:val="28"/>
          <w:lang w:val="uk-UA"/>
        </w:rPr>
        <w:t xml:space="preserve"> та </w:t>
      </w:r>
      <w:r>
        <w:rPr>
          <w:sz w:val="28"/>
          <w:szCs w:val="28"/>
          <w:lang w:val="uk-UA"/>
        </w:rPr>
        <w:t>перспективи самовдосконал</w:t>
      </w:r>
      <w:r w:rsidRPr="00BD5528">
        <w:rPr>
          <w:sz w:val="28"/>
          <w:szCs w:val="28"/>
          <w:lang w:val="uk-UA"/>
        </w:rPr>
        <w:t>ення</w:t>
      </w:r>
    </w:p>
    <w:p w14:paraId="02EBB7B4" w14:textId="77777777" w:rsidR="000E0DF9" w:rsidRPr="00BD5528" w:rsidRDefault="000E0DF9" w:rsidP="000E0DF9">
      <w:pPr>
        <w:shd w:val="clear" w:color="auto" w:fill="FFFFFF"/>
        <w:ind w:left="414"/>
        <w:contextualSpacing/>
        <w:rPr>
          <w:sz w:val="28"/>
          <w:szCs w:val="28"/>
        </w:rPr>
      </w:pPr>
      <w:r w:rsidRPr="00BD5528">
        <w:rPr>
          <w:sz w:val="28"/>
          <w:szCs w:val="28"/>
          <w:lang w:val="uk-UA"/>
        </w:rPr>
        <w:t>______________________________________________________________________________________________________________________________</w:t>
      </w:r>
      <w:r>
        <w:rPr>
          <w:sz w:val="28"/>
          <w:szCs w:val="28"/>
          <w:lang w:val="uk-UA"/>
        </w:rPr>
        <w:t>______________________________________________________________________________________________________________________________________</w:t>
      </w:r>
    </w:p>
    <w:p w14:paraId="27F32D0A" w14:textId="77777777" w:rsidR="000E0DF9" w:rsidRDefault="000E0DF9" w:rsidP="000E0DF9">
      <w:pPr>
        <w:jc w:val="center"/>
        <w:rPr>
          <w:b/>
          <w:color w:val="000000"/>
          <w:sz w:val="28"/>
          <w:szCs w:val="28"/>
          <w:lang w:val="uk-UA"/>
        </w:rPr>
      </w:pPr>
      <w:r>
        <w:rPr>
          <w:b/>
          <w:bCs/>
          <w:spacing w:val="-1"/>
          <w:sz w:val="28"/>
          <w:szCs w:val="28"/>
          <w:lang w:val="uk-UA"/>
        </w:rPr>
        <w:lastRenderedPageBreak/>
        <w:t>3</w:t>
      </w:r>
      <w:r w:rsidRPr="001A5A46">
        <w:rPr>
          <w:b/>
          <w:bCs/>
          <w:spacing w:val="-1"/>
          <w:sz w:val="28"/>
          <w:szCs w:val="28"/>
          <w:lang w:val="uk-UA"/>
        </w:rPr>
        <w:t>.</w:t>
      </w:r>
      <w:r w:rsidR="00643FFA">
        <w:rPr>
          <w:b/>
          <w:bCs/>
          <w:spacing w:val="-1"/>
          <w:sz w:val="28"/>
          <w:szCs w:val="28"/>
          <w:lang w:val="uk-UA"/>
        </w:rPr>
        <w:t>7.</w:t>
      </w:r>
      <w:r w:rsidRPr="001A5A46">
        <w:rPr>
          <w:b/>
          <w:color w:val="000000"/>
          <w:sz w:val="28"/>
          <w:szCs w:val="28"/>
          <w:lang w:val="uk-UA"/>
        </w:rPr>
        <w:t xml:space="preserve"> Методичні рекомендації </w:t>
      </w:r>
      <w:r>
        <w:rPr>
          <w:b/>
          <w:color w:val="000000"/>
          <w:sz w:val="28"/>
          <w:szCs w:val="28"/>
          <w:lang w:val="uk-UA"/>
        </w:rPr>
        <w:t>що</w:t>
      </w:r>
      <w:r w:rsidRPr="001A5A46">
        <w:rPr>
          <w:b/>
          <w:color w:val="000000"/>
          <w:sz w:val="28"/>
          <w:szCs w:val="28"/>
          <w:lang w:val="uk-UA"/>
        </w:rPr>
        <w:t>до проведення</w:t>
      </w:r>
      <w:r>
        <w:rPr>
          <w:b/>
          <w:color w:val="000000"/>
          <w:sz w:val="28"/>
          <w:szCs w:val="28"/>
          <w:lang w:val="uk-UA"/>
        </w:rPr>
        <w:t xml:space="preserve"> с</w:t>
      </w:r>
      <w:r w:rsidRPr="001A5A46">
        <w:rPr>
          <w:b/>
          <w:color w:val="000000"/>
          <w:sz w:val="28"/>
          <w:szCs w:val="28"/>
          <w:lang w:val="uk-UA"/>
        </w:rPr>
        <w:t>емінарських занять</w:t>
      </w:r>
    </w:p>
    <w:p w14:paraId="37139866" w14:textId="77777777" w:rsidR="000E0DF9" w:rsidRPr="001A5A46" w:rsidRDefault="000E0DF9" w:rsidP="000E0DF9">
      <w:pPr>
        <w:ind w:firstLine="709"/>
        <w:contextualSpacing/>
        <w:jc w:val="center"/>
        <w:rPr>
          <w:b/>
          <w:color w:val="000000"/>
          <w:sz w:val="28"/>
          <w:szCs w:val="28"/>
          <w:lang w:val="uk-UA"/>
        </w:rPr>
      </w:pPr>
    </w:p>
    <w:p w14:paraId="05CA61A4" w14:textId="77777777" w:rsidR="000E0DF9" w:rsidRPr="00DE654A" w:rsidRDefault="000E0DF9" w:rsidP="000E0DF9">
      <w:pPr>
        <w:ind w:firstLine="709"/>
        <w:contextualSpacing/>
        <w:jc w:val="both"/>
        <w:rPr>
          <w:color w:val="000000"/>
          <w:sz w:val="28"/>
          <w:szCs w:val="28"/>
          <w:lang w:val="uk-UA"/>
        </w:rPr>
      </w:pPr>
      <w:r w:rsidRPr="005A020C">
        <w:rPr>
          <w:color w:val="000000"/>
          <w:sz w:val="28"/>
          <w:szCs w:val="28"/>
          <w:lang w:val="uk-UA"/>
        </w:rPr>
        <w:t>СЕМІНАРСЬКЕ ЗАНЯТТЯ – це вид навчального заняття, на якому викладач</w:t>
      </w:r>
      <w:r>
        <w:rPr>
          <w:color w:val="000000"/>
          <w:sz w:val="28"/>
          <w:szCs w:val="28"/>
          <w:lang w:val="uk-UA"/>
        </w:rPr>
        <w:t xml:space="preserve"> </w:t>
      </w:r>
      <w:r w:rsidRPr="005A020C">
        <w:rPr>
          <w:color w:val="000000"/>
          <w:sz w:val="28"/>
          <w:szCs w:val="28"/>
          <w:lang w:val="uk-UA"/>
        </w:rPr>
        <w:t>організовує обговорення студентами питань з попереднього визначення тем</w:t>
      </w:r>
      <w:r>
        <w:rPr>
          <w:color w:val="000000"/>
          <w:sz w:val="28"/>
          <w:szCs w:val="28"/>
          <w:lang w:val="uk-UA"/>
        </w:rPr>
        <w:t xml:space="preserve"> </w:t>
      </w:r>
      <w:r w:rsidRPr="005A020C">
        <w:rPr>
          <w:color w:val="000000"/>
          <w:sz w:val="28"/>
          <w:szCs w:val="28"/>
          <w:lang w:val="uk-UA"/>
        </w:rPr>
        <w:t>робочою програмою</w:t>
      </w:r>
      <w:r>
        <w:rPr>
          <w:color w:val="000000"/>
          <w:sz w:val="28"/>
          <w:szCs w:val="28"/>
          <w:lang w:val="uk-UA"/>
        </w:rPr>
        <w:t xml:space="preserve"> </w:t>
      </w:r>
      <w:r w:rsidRPr="00DE654A">
        <w:rPr>
          <w:color w:val="000000"/>
          <w:sz w:val="28"/>
          <w:szCs w:val="28"/>
          <w:lang w:val="uk-UA"/>
        </w:rPr>
        <w:t xml:space="preserve">навчальної дисципліни. </w:t>
      </w:r>
    </w:p>
    <w:p w14:paraId="40108939" w14:textId="77777777" w:rsidR="000E0DF9" w:rsidRDefault="000E0DF9" w:rsidP="000E0DF9">
      <w:pPr>
        <w:ind w:firstLine="709"/>
        <w:contextualSpacing/>
        <w:jc w:val="both"/>
        <w:rPr>
          <w:spacing w:val="-4"/>
          <w:sz w:val="28"/>
          <w:szCs w:val="28"/>
          <w:lang w:val="uk-UA"/>
        </w:rPr>
      </w:pPr>
      <w:r w:rsidRPr="00DE654A">
        <w:rPr>
          <w:spacing w:val="-2"/>
          <w:sz w:val="28"/>
          <w:szCs w:val="28"/>
          <w:lang w:val="uk-UA"/>
        </w:rPr>
        <w:t xml:space="preserve">Семінари складаються з двох взаємопов’язаних ланок – </w:t>
      </w:r>
      <w:r w:rsidRPr="00DE654A">
        <w:rPr>
          <w:spacing w:val="-4"/>
          <w:sz w:val="28"/>
          <w:szCs w:val="28"/>
          <w:lang w:val="uk-UA"/>
        </w:rPr>
        <w:t>самостійного вивчення студентами програмного матеріалу і обговорення на заняття</w:t>
      </w:r>
      <w:r w:rsidRPr="00DE654A">
        <w:rPr>
          <w:spacing w:val="-2"/>
          <w:sz w:val="28"/>
          <w:szCs w:val="28"/>
          <w:lang w:val="uk-UA"/>
        </w:rPr>
        <w:t xml:space="preserve">х результатів пізнавальної діяльності. Вони привчають працювати </w:t>
      </w:r>
      <w:r w:rsidRPr="00DE654A">
        <w:rPr>
          <w:spacing w:val="-4"/>
          <w:sz w:val="28"/>
          <w:szCs w:val="28"/>
          <w:lang w:val="uk-UA"/>
        </w:rPr>
        <w:t xml:space="preserve">самостійно, формують навички роботи з літературою, розвивають інтерес до предмету, вчать аргументувати відповідь, сприяють зв’язку теорії і практики. </w:t>
      </w:r>
    </w:p>
    <w:p w14:paraId="556D35D5" w14:textId="77777777" w:rsidR="000E0DF9" w:rsidRPr="00DE654A" w:rsidRDefault="000E0DF9" w:rsidP="000E0DF9">
      <w:pPr>
        <w:ind w:firstLine="709"/>
        <w:contextualSpacing/>
        <w:jc w:val="both"/>
        <w:rPr>
          <w:color w:val="000000"/>
          <w:sz w:val="28"/>
          <w:szCs w:val="28"/>
          <w:lang w:val="uk-UA"/>
        </w:rPr>
      </w:pPr>
      <w:r w:rsidRPr="00DE654A">
        <w:rPr>
          <w:color w:val="000000"/>
          <w:sz w:val="28"/>
          <w:szCs w:val="28"/>
          <w:lang w:val="uk-UA"/>
        </w:rPr>
        <w:t xml:space="preserve">Семінарські заняття виконують певні дидактичні функції, серед яких: </w:t>
      </w:r>
    </w:p>
    <w:p w14:paraId="59B71C52" w14:textId="77777777" w:rsidR="000E0DF9" w:rsidRPr="00DE654A" w:rsidRDefault="000E0DF9" w:rsidP="000E0DF9">
      <w:pPr>
        <w:ind w:firstLine="709"/>
        <w:contextualSpacing/>
        <w:jc w:val="both"/>
        <w:rPr>
          <w:color w:val="000000"/>
          <w:sz w:val="28"/>
          <w:szCs w:val="28"/>
          <w:lang w:val="uk-UA"/>
        </w:rPr>
      </w:pPr>
      <w:r w:rsidRPr="00DE654A">
        <w:rPr>
          <w:color w:val="000000"/>
          <w:sz w:val="28"/>
          <w:szCs w:val="28"/>
          <w:lang w:val="uk-UA"/>
        </w:rPr>
        <w:t xml:space="preserve">- </w:t>
      </w:r>
      <w:r w:rsidRPr="00DE654A">
        <w:rPr>
          <w:i/>
          <w:color w:val="000000"/>
          <w:sz w:val="28"/>
          <w:szCs w:val="28"/>
          <w:lang w:val="uk-UA"/>
        </w:rPr>
        <w:t>навчальна</w:t>
      </w:r>
      <w:r w:rsidRPr="00DE654A">
        <w:rPr>
          <w:color w:val="000000"/>
          <w:sz w:val="28"/>
          <w:szCs w:val="28"/>
          <w:lang w:val="uk-UA"/>
        </w:rPr>
        <w:t xml:space="preserve"> (поглиблення, конкретизація, систематизація знань, засвоєних під час лекційних занять та у процесі самостійної підготовки до семінару);</w:t>
      </w:r>
    </w:p>
    <w:p w14:paraId="60C65DDD" w14:textId="77777777" w:rsidR="000E0DF9" w:rsidRPr="00A42655" w:rsidRDefault="000E0DF9" w:rsidP="000E0DF9">
      <w:pPr>
        <w:ind w:firstLine="709"/>
        <w:contextualSpacing/>
        <w:jc w:val="both"/>
        <w:rPr>
          <w:color w:val="000000"/>
          <w:sz w:val="28"/>
          <w:szCs w:val="28"/>
          <w:lang w:val="uk-UA"/>
        </w:rPr>
      </w:pPr>
      <w:r w:rsidRPr="00DE654A">
        <w:rPr>
          <w:color w:val="000000"/>
          <w:sz w:val="28"/>
          <w:szCs w:val="28"/>
          <w:lang w:val="uk-UA"/>
        </w:rPr>
        <w:t xml:space="preserve">- </w:t>
      </w:r>
      <w:r w:rsidRPr="00DE654A">
        <w:rPr>
          <w:i/>
          <w:color w:val="000000"/>
          <w:sz w:val="28"/>
          <w:szCs w:val="28"/>
          <w:lang w:val="uk-UA"/>
        </w:rPr>
        <w:t>розвивальна</w:t>
      </w:r>
      <w:r w:rsidRPr="00DE654A">
        <w:rPr>
          <w:color w:val="000000"/>
          <w:sz w:val="28"/>
          <w:szCs w:val="28"/>
          <w:lang w:val="uk-UA"/>
        </w:rPr>
        <w:t xml:space="preserve"> (розвиток логічного мислення студентів, набуття ними умінь працювати з різними літературними джерелами,</w:t>
      </w:r>
      <w:r w:rsidRPr="00A42655">
        <w:rPr>
          <w:color w:val="000000"/>
          <w:sz w:val="28"/>
          <w:szCs w:val="28"/>
          <w:lang w:val="uk-UA"/>
        </w:rPr>
        <w:t xml:space="preserve"> формування умінь і навичок</w:t>
      </w:r>
      <w:r>
        <w:rPr>
          <w:color w:val="000000"/>
          <w:sz w:val="28"/>
          <w:szCs w:val="28"/>
          <w:lang w:val="uk-UA"/>
        </w:rPr>
        <w:t xml:space="preserve"> </w:t>
      </w:r>
      <w:r w:rsidRPr="00A42655">
        <w:rPr>
          <w:color w:val="000000"/>
          <w:sz w:val="28"/>
          <w:szCs w:val="28"/>
          <w:lang w:val="uk-UA"/>
        </w:rPr>
        <w:t>аналізу фактів, явищ, проблем тощо);</w:t>
      </w:r>
    </w:p>
    <w:p w14:paraId="350BCC97" w14:textId="77777777" w:rsidR="000E0DF9" w:rsidRPr="00A42655" w:rsidRDefault="000E0DF9" w:rsidP="000E0DF9">
      <w:pPr>
        <w:ind w:firstLine="709"/>
        <w:contextualSpacing/>
        <w:jc w:val="both"/>
        <w:rPr>
          <w:color w:val="000000"/>
          <w:sz w:val="28"/>
          <w:szCs w:val="28"/>
          <w:lang w:val="uk-UA"/>
        </w:rPr>
      </w:pPr>
      <w:r w:rsidRPr="00A42655">
        <w:rPr>
          <w:color w:val="000000"/>
          <w:sz w:val="28"/>
          <w:szCs w:val="28"/>
          <w:lang w:val="uk-UA"/>
        </w:rPr>
        <w:t xml:space="preserve">- </w:t>
      </w:r>
      <w:r w:rsidRPr="00A42655">
        <w:rPr>
          <w:i/>
          <w:color w:val="000000"/>
          <w:sz w:val="28"/>
          <w:szCs w:val="28"/>
          <w:lang w:val="uk-UA"/>
        </w:rPr>
        <w:t>виховна</w:t>
      </w:r>
      <w:r w:rsidRPr="00A42655">
        <w:rPr>
          <w:color w:val="000000"/>
          <w:sz w:val="28"/>
          <w:szCs w:val="28"/>
          <w:lang w:val="uk-UA"/>
        </w:rPr>
        <w:t xml:space="preserve"> (</w:t>
      </w:r>
      <w:r>
        <w:rPr>
          <w:color w:val="000000"/>
          <w:sz w:val="28"/>
          <w:szCs w:val="28"/>
          <w:lang w:val="uk-UA"/>
        </w:rPr>
        <w:t xml:space="preserve">полікультурне, морально-естетичне, правове, </w:t>
      </w:r>
      <w:r w:rsidRPr="00A42655">
        <w:rPr>
          <w:color w:val="000000"/>
          <w:sz w:val="28"/>
          <w:szCs w:val="28"/>
          <w:lang w:val="uk-UA"/>
        </w:rPr>
        <w:t>патріотичне виховання</w:t>
      </w:r>
      <w:r>
        <w:rPr>
          <w:color w:val="000000"/>
          <w:sz w:val="28"/>
          <w:szCs w:val="28"/>
          <w:lang w:val="uk-UA"/>
        </w:rPr>
        <w:t>;</w:t>
      </w:r>
      <w:r w:rsidRPr="00A42655">
        <w:rPr>
          <w:color w:val="000000"/>
          <w:sz w:val="28"/>
          <w:szCs w:val="28"/>
          <w:lang w:val="uk-UA"/>
        </w:rPr>
        <w:t xml:space="preserve"> виховання економічної, екологічної культури і</w:t>
      </w:r>
      <w:r>
        <w:rPr>
          <w:color w:val="000000"/>
          <w:sz w:val="28"/>
          <w:szCs w:val="28"/>
          <w:lang w:val="uk-UA"/>
        </w:rPr>
        <w:t xml:space="preserve"> </w:t>
      </w:r>
      <w:r w:rsidRPr="00A42655">
        <w:rPr>
          <w:color w:val="000000"/>
          <w:sz w:val="28"/>
          <w:szCs w:val="28"/>
          <w:lang w:val="uk-UA"/>
        </w:rPr>
        <w:t>мислення</w:t>
      </w:r>
      <w:r>
        <w:rPr>
          <w:color w:val="000000"/>
          <w:sz w:val="28"/>
          <w:szCs w:val="28"/>
          <w:lang w:val="uk-UA"/>
        </w:rPr>
        <w:t>;</w:t>
      </w:r>
      <w:r w:rsidRPr="00A42655">
        <w:rPr>
          <w:color w:val="000000"/>
          <w:sz w:val="28"/>
          <w:szCs w:val="28"/>
          <w:lang w:val="uk-UA"/>
        </w:rPr>
        <w:t xml:space="preserve"> прищеплення інтересу до вивчення конкретної дисципліни та до фаху,</w:t>
      </w:r>
      <w:r>
        <w:rPr>
          <w:color w:val="000000"/>
          <w:sz w:val="28"/>
          <w:szCs w:val="28"/>
          <w:lang w:val="uk-UA"/>
        </w:rPr>
        <w:t xml:space="preserve"> </w:t>
      </w:r>
      <w:r w:rsidRPr="00A42655">
        <w:rPr>
          <w:color w:val="000000"/>
          <w:sz w:val="28"/>
          <w:szCs w:val="28"/>
          <w:lang w:val="uk-UA"/>
        </w:rPr>
        <w:t>формування потреби здорового способу життя тощо);</w:t>
      </w:r>
    </w:p>
    <w:p w14:paraId="20B48683" w14:textId="77777777" w:rsidR="000E0DF9" w:rsidRDefault="000E0DF9" w:rsidP="000E0DF9">
      <w:pPr>
        <w:ind w:firstLine="709"/>
        <w:contextualSpacing/>
        <w:jc w:val="both"/>
        <w:rPr>
          <w:color w:val="000000"/>
          <w:sz w:val="28"/>
          <w:szCs w:val="28"/>
          <w:lang w:val="uk-UA"/>
        </w:rPr>
      </w:pPr>
      <w:r w:rsidRPr="00A42655">
        <w:rPr>
          <w:color w:val="000000"/>
          <w:sz w:val="28"/>
          <w:szCs w:val="28"/>
          <w:lang w:val="uk-UA"/>
        </w:rPr>
        <w:t xml:space="preserve">- </w:t>
      </w:r>
      <w:proofErr w:type="spellStart"/>
      <w:r w:rsidRPr="00A42655">
        <w:rPr>
          <w:i/>
          <w:color w:val="000000"/>
          <w:sz w:val="28"/>
          <w:szCs w:val="28"/>
          <w:lang w:val="uk-UA"/>
        </w:rPr>
        <w:t>діагностично</w:t>
      </w:r>
      <w:proofErr w:type="spellEnd"/>
      <w:r w:rsidRPr="00A42655">
        <w:rPr>
          <w:i/>
          <w:color w:val="000000"/>
          <w:sz w:val="28"/>
          <w:szCs w:val="28"/>
          <w:lang w:val="uk-UA"/>
        </w:rPr>
        <w:t>-корекційна</w:t>
      </w:r>
      <w:r w:rsidRPr="00A42655">
        <w:rPr>
          <w:color w:val="000000"/>
          <w:sz w:val="28"/>
          <w:szCs w:val="28"/>
          <w:lang w:val="uk-UA"/>
        </w:rPr>
        <w:t xml:space="preserve"> (контроль за якістю засвоєння студентами навчального</w:t>
      </w:r>
      <w:r>
        <w:rPr>
          <w:color w:val="000000"/>
          <w:sz w:val="28"/>
          <w:szCs w:val="28"/>
          <w:lang w:val="uk-UA"/>
        </w:rPr>
        <w:t xml:space="preserve"> </w:t>
      </w:r>
      <w:r w:rsidRPr="00A42655">
        <w:rPr>
          <w:color w:val="000000"/>
          <w:sz w:val="28"/>
          <w:szCs w:val="28"/>
          <w:lang w:val="uk-UA"/>
        </w:rPr>
        <w:t>матеріалу, виявлення прогалин у його засвоєнні та їх подолання та ін.).</w:t>
      </w:r>
    </w:p>
    <w:p w14:paraId="48991845"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Семінарські заняття проводяться у формі</w:t>
      </w:r>
      <w:r>
        <w:rPr>
          <w:color w:val="000000"/>
          <w:sz w:val="28"/>
          <w:szCs w:val="28"/>
          <w:lang w:val="uk-UA"/>
        </w:rPr>
        <w:t xml:space="preserve"> </w:t>
      </w:r>
      <w:r w:rsidRPr="005A020C">
        <w:rPr>
          <w:color w:val="000000"/>
          <w:sz w:val="28"/>
          <w:szCs w:val="28"/>
          <w:lang w:val="uk-UA"/>
        </w:rPr>
        <w:t>бесіди (просемінар), рецензування та обговорення рефератів і доповідей,</w:t>
      </w:r>
      <w:r>
        <w:rPr>
          <w:color w:val="000000"/>
          <w:sz w:val="28"/>
          <w:szCs w:val="28"/>
          <w:lang w:val="uk-UA"/>
        </w:rPr>
        <w:t xml:space="preserve"> </w:t>
      </w:r>
      <w:r w:rsidRPr="005A020C">
        <w:rPr>
          <w:color w:val="000000"/>
          <w:sz w:val="28"/>
          <w:szCs w:val="28"/>
          <w:lang w:val="uk-UA"/>
        </w:rPr>
        <w:t>дискусій.</w:t>
      </w:r>
    </w:p>
    <w:p w14:paraId="3444F040"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Семінари сприяють розвитку творчої самостійності студентів,</w:t>
      </w:r>
      <w:r>
        <w:rPr>
          <w:color w:val="000000"/>
          <w:sz w:val="28"/>
          <w:szCs w:val="28"/>
          <w:lang w:val="uk-UA"/>
        </w:rPr>
        <w:t xml:space="preserve"> </w:t>
      </w:r>
      <w:r w:rsidRPr="005A020C">
        <w:rPr>
          <w:color w:val="000000"/>
          <w:sz w:val="28"/>
          <w:szCs w:val="28"/>
          <w:lang w:val="uk-UA"/>
        </w:rPr>
        <w:t>поглиблюють їх інтерес до науки і наукових досліджень, виховують такт,</w:t>
      </w:r>
      <w:r>
        <w:rPr>
          <w:color w:val="000000"/>
          <w:sz w:val="28"/>
          <w:szCs w:val="28"/>
          <w:lang w:val="uk-UA"/>
        </w:rPr>
        <w:t xml:space="preserve"> </w:t>
      </w:r>
      <w:r w:rsidRPr="005A020C">
        <w:rPr>
          <w:color w:val="000000"/>
          <w:sz w:val="28"/>
          <w:szCs w:val="28"/>
          <w:lang w:val="uk-UA"/>
        </w:rPr>
        <w:t>розвивають культуру мови та навички публічного виступу, участі в дискусії.</w:t>
      </w:r>
    </w:p>
    <w:p w14:paraId="53C19147"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Семінарське заняття проводиться в складі академічної групи.</w:t>
      </w:r>
    </w:p>
    <w:p w14:paraId="43EF3C51"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Проведення семінарського заняття передбачає обов’язкове підведення</w:t>
      </w:r>
      <w:r>
        <w:rPr>
          <w:color w:val="000000"/>
          <w:sz w:val="28"/>
          <w:szCs w:val="28"/>
          <w:lang w:val="uk-UA"/>
        </w:rPr>
        <w:t xml:space="preserve"> </w:t>
      </w:r>
      <w:r w:rsidRPr="005A020C">
        <w:rPr>
          <w:color w:val="000000"/>
          <w:sz w:val="28"/>
          <w:szCs w:val="28"/>
          <w:lang w:val="uk-UA"/>
        </w:rPr>
        <w:t>викладачем підсумків обговорення теми та оцінювання участі в ньому</w:t>
      </w:r>
      <w:r>
        <w:rPr>
          <w:color w:val="000000"/>
          <w:sz w:val="28"/>
          <w:szCs w:val="28"/>
          <w:lang w:val="uk-UA"/>
        </w:rPr>
        <w:t xml:space="preserve"> </w:t>
      </w:r>
      <w:r w:rsidRPr="005A020C">
        <w:rPr>
          <w:color w:val="000000"/>
          <w:sz w:val="28"/>
          <w:szCs w:val="28"/>
          <w:lang w:val="uk-UA"/>
        </w:rPr>
        <w:t>студентів. Участь студентів у семінарських заняттях враховується при</w:t>
      </w:r>
      <w:r>
        <w:rPr>
          <w:color w:val="000000"/>
          <w:sz w:val="28"/>
          <w:szCs w:val="28"/>
          <w:lang w:val="uk-UA"/>
        </w:rPr>
        <w:t xml:space="preserve"> </w:t>
      </w:r>
      <w:r w:rsidRPr="005A020C">
        <w:rPr>
          <w:color w:val="000000"/>
          <w:sz w:val="28"/>
          <w:szCs w:val="28"/>
          <w:lang w:val="uk-UA"/>
        </w:rPr>
        <w:t>виставленні підсумкової оцінки з відповідної навчальної дисципліни.</w:t>
      </w:r>
    </w:p>
    <w:p w14:paraId="4BE9BC01"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Семінарське заняття проводиться, коли студенти одержали базисні знання</w:t>
      </w:r>
      <w:r>
        <w:rPr>
          <w:color w:val="000000"/>
          <w:sz w:val="28"/>
          <w:szCs w:val="28"/>
          <w:lang w:val="uk-UA"/>
        </w:rPr>
        <w:t xml:space="preserve"> </w:t>
      </w:r>
      <w:r w:rsidRPr="005A020C">
        <w:rPr>
          <w:color w:val="000000"/>
          <w:sz w:val="28"/>
          <w:szCs w:val="28"/>
          <w:lang w:val="uk-UA"/>
        </w:rPr>
        <w:t>з теми. Вирішується три задачі: контролююча; розвиваюча; навчальна.</w:t>
      </w:r>
      <w:r>
        <w:rPr>
          <w:color w:val="000000"/>
          <w:sz w:val="28"/>
          <w:szCs w:val="28"/>
          <w:lang w:val="uk-UA"/>
        </w:rPr>
        <w:t xml:space="preserve"> </w:t>
      </w:r>
      <w:r w:rsidRPr="005A020C">
        <w:rPr>
          <w:color w:val="000000"/>
          <w:sz w:val="28"/>
          <w:szCs w:val="28"/>
          <w:lang w:val="uk-UA"/>
        </w:rPr>
        <w:t>План доводиться до відома студентів за 5-7 днів до проведення семінару.</w:t>
      </w:r>
    </w:p>
    <w:p w14:paraId="60DE3E44"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 xml:space="preserve">Складається </w:t>
      </w:r>
      <w:r>
        <w:rPr>
          <w:color w:val="000000"/>
          <w:sz w:val="28"/>
          <w:szCs w:val="28"/>
          <w:lang w:val="uk-UA"/>
        </w:rPr>
        <w:t>план семінару</w:t>
      </w:r>
      <w:r w:rsidRPr="005A020C">
        <w:rPr>
          <w:color w:val="000000"/>
          <w:sz w:val="28"/>
          <w:szCs w:val="28"/>
          <w:lang w:val="uk-UA"/>
        </w:rPr>
        <w:t xml:space="preserve"> з 3-4-х вузлових питань, 2-3-х реферативних повідомлень,</w:t>
      </w:r>
      <w:r>
        <w:rPr>
          <w:color w:val="000000"/>
          <w:sz w:val="28"/>
          <w:szCs w:val="28"/>
          <w:lang w:val="uk-UA"/>
        </w:rPr>
        <w:t xml:space="preserve"> </w:t>
      </w:r>
      <w:r w:rsidRPr="005A020C">
        <w:rPr>
          <w:color w:val="000000"/>
          <w:sz w:val="28"/>
          <w:szCs w:val="28"/>
          <w:lang w:val="uk-UA"/>
        </w:rPr>
        <w:t>короткого списку (по 1-2 посібника) основної й довідкової літератури. Не</w:t>
      </w:r>
      <w:r>
        <w:rPr>
          <w:color w:val="000000"/>
          <w:sz w:val="28"/>
          <w:szCs w:val="28"/>
          <w:lang w:val="uk-UA"/>
        </w:rPr>
        <w:t xml:space="preserve"> </w:t>
      </w:r>
      <w:r w:rsidRPr="005A020C">
        <w:rPr>
          <w:color w:val="000000"/>
          <w:sz w:val="28"/>
          <w:szCs w:val="28"/>
          <w:lang w:val="uk-UA"/>
        </w:rPr>
        <w:t>можна вимагати від студентів тільки відтворення прочитаного матеріалу, на</w:t>
      </w:r>
      <w:r>
        <w:rPr>
          <w:color w:val="000000"/>
          <w:sz w:val="28"/>
          <w:szCs w:val="28"/>
          <w:lang w:val="uk-UA"/>
        </w:rPr>
        <w:t xml:space="preserve"> </w:t>
      </w:r>
      <w:r w:rsidRPr="005A020C">
        <w:rPr>
          <w:color w:val="000000"/>
          <w:sz w:val="28"/>
          <w:szCs w:val="28"/>
          <w:lang w:val="uk-UA"/>
        </w:rPr>
        <w:t>семінарі треба вирішувати проблемні питання, які були поставлені під час</w:t>
      </w:r>
      <w:r>
        <w:rPr>
          <w:color w:val="000000"/>
          <w:sz w:val="28"/>
          <w:szCs w:val="28"/>
          <w:lang w:val="uk-UA"/>
        </w:rPr>
        <w:t xml:space="preserve"> </w:t>
      </w:r>
      <w:r w:rsidRPr="005A020C">
        <w:rPr>
          <w:color w:val="000000"/>
          <w:sz w:val="28"/>
          <w:szCs w:val="28"/>
          <w:lang w:val="uk-UA"/>
        </w:rPr>
        <w:t xml:space="preserve">лекцій. </w:t>
      </w:r>
      <w:r>
        <w:rPr>
          <w:color w:val="000000"/>
          <w:sz w:val="28"/>
          <w:szCs w:val="28"/>
          <w:lang w:val="uk-UA"/>
        </w:rPr>
        <w:t>Слід у</w:t>
      </w:r>
      <w:r w:rsidRPr="005A020C">
        <w:rPr>
          <w:color w:val="000000"/>
          <w:sz w:val="28"/>
          <w:szCs w:val="28"/>
          <w:lang w:val="uk-UA"/>
        </w:rPr>
        <w:t>никати традиційного опитування (запитання-відповідь).</w:t>
      </w:r>
      <w:r>
        <w:rPr>
          <w:color w:val="000000"/>
          <w:sz w:val="28"/>
          <w:szCs w:val="28"/>
          <w:lang w:val="uk-UA"/>
        </w:rPr>
        <w:t xml:space="preserve"> </w:t>
      </w:r>
      <w:r w:rsidRPr="005A020C">
        <w:rPr>
          <w:color w:val="000000"/>
          <w:sz w:val="28"/>
          <w:szCs w:val="28"/>
          <w:lang w:val="uk-UA"/>
        </w:rPr>
        <w:t>По кожному з вузлових питань, запропонованих студентам для</w:t>
      </w:r>
      <w:r>
        <w:rPr>
          <w:color w:val="000000"/>
          <w:sz w:val="28"/>
          <w:szCs w:val="28"/>
          <w:lang w:val="uk-UA"/>
        </w:rPr>
        <w:t xml:space="preserve"> </w:t>
      </w:r>
      <w:r w:rsidRPr="005A020C">
        <w:rPr>
          <w:color w:val="000000"/>
          <w:sz w:val="28"/>
          <w:szCs w:val="28"/>
          <w:lang w:val="uk-UA"/>
        </w:rPr>
        <w:t>підготовки вдома, необхідно створити "банк проблем":  проблемні питання -</w:t>
      </w:r>
      <w:r>
        <w:rPr>
          <w:color w:val="000000"/>
          <w:sz w:val="28"/>
          <w:szCs w:val="28"/>
          <w:lang w:val="uk-UA"/>
        </w:rPr>
        <w:t xml:space="preserve"> </w:t>
      </w:r>
      <w:r w:rsidRPr="005A020C">
        <w:rPr>
          <w:color w:val="000000"/>
          <w:sz w:val="28"/>
          <w:szCs w:val="28"/>
          <w:lang w:val="uk-UA"/>
        </w:rPr>
        <w:t>аналіз конкретних ситуацій - доказ версій, прогнозів.</w:t>
      </w:r>
      <w:r>
        <w:rPr>
          <w:color w:val="000000"/>
          <w:sz w:val="28"/>
          <w:szCs w:val="28"/>
          <w:lang w:val="uk-UA"/>
        </w:rPr>
        <w:t xml:space="preserve"> </w:t>
      </w:r>
      <w:r w:rsidRPr="005A020C">
        <w:rPr>
          <w:color w:val="000000"/>
          <w:sz w:val="28"/>
          <w:szCs w:val="28"/>
          <w:lang w:val="uk-UA"/>
        </w:rPr>
        <w:t xml:space="preserve">Питання семінару мають </w:t>
      </w:r>
      <w:r w:rsidRPr="005A020C">
        <w:rPr>
          <w:color w:val="000000"/>
          <w:sz w:val="28"/>
          <w:szCs w:val="28"/>
          <w:lang w:val="uk-UA"/>
        </w:rPr>
        <w:lastRenderedPageBreak/>
        <w:t xml:space="preserve">бути у формі називного речення. У </w:t>
      </w:r>
      <w:proofErr w:type="spellStart"/>
      <w:r w:rsidRPr="005A020C">
        <w:rPr>
          <w:color w:val="000000"/>
          <w:sz w:val="28"/>
          <w:szCs w:val="28"/>
          <w:lang w:val="uk-UA"/>
        </w:rPr>
        <w:t>кожномуконкретному</w:t>
      </w:r>
      <w:proofErr w:type="spellEnd"/>
      <w:r w:rsidRPr="005A020C">
        <w:rPr>
          <w:color w:val="000000"/>
          <w:sz w:val="28"/>
          <w:szCs w:val="28"/>
          <w:lang w:val="uk-UA"/>
        </w:rPr>
        <w:t xml:space="preserve"> випадку викладач сам вирішує, які питання </w:t>
      </w:r>
      <w:proofErr w:type="spellStart"/>
      <w:r w:rsidRPr="005A020C">
        <w:rPr>
          <w:color w:val="000000"/>
          <w:sz w:val="28"/>
          <w:szCs w:val="28"/>
          <w:lang w:val="uk-UA"/>
        </w:rPr>
        <w:t>внести</w:t>
      </w:r>
      <w:proofErr w:type="spellEnd"/>
      <w:r w:rsidRPr="005A020C">
        <w:rPr>
          <w:color w:val="000000"/>
          <w:sz w:val="28"/>
          <w:szCs w:val="28"/>
          <w:lang w:val="uk-UA"/>
        </w:rPr>
        <w:t xml:space="preserve"> в план; одне з</w:t>
      </w:r>
      <w:r>
        <w:rPr>
          <w:color w:val="000000"/>
          <w:sz w:val="28"/>
          <w:szCs w:val="28"/>
          <w:lang w:val="uk-UA"/>
        </w:rPr>
        <w:t xml:space="preserve"> </w:t>
      </w:r>
      <w:r w:rsidRPr="005A020C">
        <w:rPr>
          <w:color w:val="000000"/>
          <w:sz w:val="28"/>
          <w:szCs w:val="28"/>
          <w:lang w:val="uk-UA"/>
        </w:rPr>
        <w:t>цих питань може охоплювати або всю тему одного із занять, або одне із питань</w:t>
      </w:r>
      <w:r>
        <w:rPr>
          <w:color w:val="000000"/>
          <w:sz w:val="28"/>
          <w:szCs w:val="28"/>
          <w:lang w:val="uk-UA"/>
        </w:rPr>
        <w:t xml:space="preserve"> </w:t>
      </w:r>
      <w:r w:rsidRPr="005A020C">
        <w:rPr>
          <w:color w:val="000000"/>
          <w:sz w:val="28"/>
          <w:szCs w:val="28"/>
          <w:lang w:val="uk-UA"/>
        </w:rPr>
        <w:t>лекцій, чи питання самостійного вивчення.</w:t>
      </w:r>
      <w:r>
        <w:rPr>
          <w:color w:val="000000"/>
          <w:sz w:val="28"/>
          <w:szCs w:val="28"/>
          <w:lang w:val="uk-UA"/>
        </w:rPr>
        <w:t xml:space="preserve"> </w:t>
      </w:r>
      <w:r w:rsidRPr="005A020C">
        <w:rPr>
          <w:color w:val="000000"/>
          <w:sz w:val="28"/>
          <w:szCs w:val="28"/>
          <w:lang w:val="uk-UA"/>
        </w:rPr>
        <w:t>Теми реферативних повідомлень не повинні повторювати матеріал 4-х</w:t>
      </w:r>
      <w:r>
        <w:rPr>
          <w:color w:val="000000"/>
          <w:sz w:val="28"/>
          <w:szCs w:val="28"/>
          <w:lang w:val="uk-UA"/>
        </w:rPr>
        <w:t xml:space="preserve"> </w:t>
      </w:r>
      <w:r w:rsidRPr="005A020C">
        <w:rPr>
          <w:color w:val="000000"/>
          <w:sz w:val="28"/>
          <w:szCs w:val="28"/>
          <w:lang w:val="uk-UA"/>
        </w:rPr>
        <w:t>основних питань. Це повідомлення студенти готують самостійно за додатковою</w:t>
      </w:r>
      <w:r>
        <w:rPr>
          <w:color w:val="000000"/>
          <w:sz w:val="28"/>
          <w:szCs w:val="28"/>
          <w:lang w:val="uk-UA"/>
        </w:rPr>
        <w:t xml:space="preserve"> </w:t>
      </w:r>
      <w:r w:rsidRPr="005A020C">
        <w:rPr>
          <w:color w:val="000000"/>
          <w:sz w:val="28"/>
          <w:szCs w:val="28"/>
          <w:lang w:val="uk-UA"/>
        </w:rPr>
        <w:t>літературою.</w:t>
      </w:r>
    </w:p>
    <w:p w14:paraId="4907909E" w14:textId="77777777" w:rsidR="000E0DF9" w:rsidRPr="00DE654A" w:rsidRDefault="000E0DF9" w:rsidP="000E0DF9">
      <w:pPr>
        <w:ind w:firstLine="709"/>
        <w:contextualSpacing/>
        <w:jc w:val="both"/>
        <w:rPr>
          <w:sz w:val="28"/>
          <w:szCs w:val="28"/>
          <w:lang w:val="uk-UA"/>
        </w:rPr>
      </w:pPr>
      <w:r w:rsidRPr="00DE654A">
        <w:rPr>
          <w:sz w:val="28"/>
          <w:szCs w:val="28"/>
          <w:lang w:val="uk-UA"/>
        </w:rPr>
        <w:t>Семінарські заняття можна класифікувати:</w:t>
      </w:r>
    </w:p>
    <w:p w14:paraId="4243D60A" w14:textId="77777777" w:rsidR="000E0DF9" w:rsidRPr="00DE654A" w:rsidRDefault="000E0DF9" w:rsidP="000E0DF9">
      <w:pPr>
        <w:ind w:firstLine="709"/>
        <w:contextualSpacing/>
        <w:jc w:val="both"/>
        <w:rPr>
          <w:sz w:val="28"/>
          <w:szCs w:val="28"/>
          <w:lang w:val="uk-UA"/>
        </w:rPr>
      </w:pPr>
      <w:r w:rsidRPr="00DE654A">
        <w:rPr>
          <w:sz w:val="28"/>
          <w:szCs w:val="28"/>
          <w:lang w:val="uk-UA"/>
        </w:rPr>
        <w:t>1. Залежно від складності, об’єму і вимог (підготовчі, власне семінари, міжпредметні).</w:t>
      </w:r>
    </w:p>
    <w:p w14:paraId="3F7712E7" w14:textId="77777777" w:rsidR="000E0DF9" w:rsidRPr="00DE654A" w:rsidRDefault="000E0DF9" w:rsidP="000E0DF9">
      <w:pPr>
        <w:ind w:firstLine="709"/>
        <w:contextualSpacing/>
        <w:jc w:val="both"/>
        <w:rPr>
          <w:sz w:val="28"/>
          <w:szCs w:val="28"/>
          <w:lang w:val="uk-UA"/>
        </w:rPr>
      </w:pPr>
      <w:r w:rsidRPr="00DE654A">
        <w:rPr>
          <w:sz w:val="28"/>
          <w:szCs w:val="28"/>
          <w:lang w:val="uk-UA"/>
        </w:rPr>
        <w:t>2. Залежно від мети: семінар – повторення і систематизації знань; семінари вивчення нового матеріалу, комбіновані.</w:t>
      </w:r>
    </w:p>
    <w:p w14:paraId="561CF684" w14:textId="77777777" w:rsidR="000E0DF9" w:rsidRPr="00DE654A" w:rsidRDefault="000E0DF9" w:rsidP="000E0DF9">
      <w:pPr>
        <w:ind w:firstLine="709"/>
        <w:contextualSpacing/>
        <w:jc w:val="both"/>
        <w:rPr>
          <w:sz w:val="28"/>
          <w:szCs w:val="28"/>
        </w:rPr>
      </w:pPr>
      <w:r>
        <w:rPr>
          <w:sz w:val="28"/>
          <w:szCs w:val="28"/>
          <w:lang w:val="uk-UA"/>
        </w:rPr>
        <w:t>3. </w:t>
      </w:r>
      <w:r w:rsidRPr="00DE654A">
        <w:rPr>
          <w:sz w:val="28"/>
          <w:szCs w:val="28"/>
          <w:lang w:val="uk-UA"/>
        </w:rPr>
        <w:t>За формою проведення: семінар-бесіда, семінар-обговорення (реферативний), диспут, комбінований, семінар-конференція.</w:t>
      </w:r>
    </w:p>
    <w:p w14:paraId="302A148C"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 xml:space="preserve">За </w:t>
      </w:r>
      <w:r w:rsidRPr="00DE654A">
        <w:rPr>
          <w:i/>
          <w:color w:val="000000"/>
          <w:sz w:val="28"/>
          <w:szCs w:val="28"/>
          <w:lang w:val="uk-UA"/>
        </w:rPr>
        <w:t>дидактичними цілями</w:t>
      </w:r>
      <w:r w:rsidRPr="005A020C">
        <w:rPr>
          <w:color w:val="000000"/>
          <w:sz w:val="28"/>
          <w:szCs w:val="28"/>
          <w:lang w:val="uk-UA"/>
        </w:rPr>
        <w:t xml:space="preserve"> семінари поділяють на: </w:t>
      </w:r>
    </w:p>
    <w:p w14:paraId="59631C98" w14:textId="77777777" w:rsidR="000E0DF9" w:rsidRDefault="000E0DF9" w:rsidP="000E0DF9">
      <w:pPr>
        <w:ind w:firstLine="709"/>
        <w:contextualSpacing/>
        <w:jc w:val="both"/>
        <w:rPr>
          <w:color w:val="000000"/>
          <w:sz w:val="28"/>
          <w:szCs w:val="28"/>
          <w:lang w:val="uk-UA"/>
        </w:rPr>
      </w:pPr>
      <w:r>
        <w:rPr>
          <w:color w:val="000000"/>
          <w:sz w:val="28"/>
          <w:szCs w:val="28"/>
          <w:lang w:val="uk-UA"/>
        </w:rPr>
        <w:t>- </w:t>
      </w:r>
      <w:r w:rsidRPr="005A020C">
        <w:rPr>
          <w:color w:val="000000"/>
          <w:sz w:val="28"/>
          <w:szCs w:val="28"/>
          <w:lang w:val="uk-UA"/>
        </w:rPr>
        <w:t>контрольні та залікові</w:t>
      </w:r>
      <w:r>
        <w:rPr>
          <w:color w:val="000000"/>
          <w:sz w:val="28"/>
          <w:szCs w:val="28"/>
          <w:lang w:val="uk-UA"/>
        </w:rPr>
        <w:t xml:space="preserve"> </w:t>
      </w:r>
      <w:r w:rsidRPr="005A020C">
        <w:rPr>
          <w:color w:val="000000"/>
          <w:sz w:val="28"/>
          <w:szCs w:val="28"/>
          <w:lang w:val="uk-UA"/>
        </w:rPr>
        <w:t xml:space="preserve">семінари; </w:t>
      </w:r>
    </w:p>
    <w:p w14:paraId="4A4CD5F9" w14:textId="77777777" w:rsidR="000E0DF9" w:rsidRDefault="000E0DF9" w:rsidP="000E0DF9">
      <w:pPr>
        <w:ind w:firstLine="709"/>
        <w:contextualSpacing/>
        <w:jc w:val="both"/>
        <w:rPr>
          <w:color w:val="000000"/>
          <w:sz w:val="28"/>
          <w:szCs w:val="28"/>
          <w:lang w:val="uk-UA"/>
        </w:rPr>
      </w:pPr>
      <w:r>
        <w:rPr>
          <w:color w:val="000000"/>
          <w:sz w:val="28"/>
          <w:szCs w:val="28"/>
          <w:lang w:val="uk-UA"/>
        </w:rPr>
        <w:t>-</w:t>
      </w:r>
      <w:r w:rsidRPr="005A020C">
        <w:rPr>
          <w:color w:val="000000"/>
          <w:sz w:val="28"/>
          <w:szCs w:val="28"/>
          <w:lang w:val="uk-UA"/>
        </w:rPr>
        <w:t xml:space="preserve"> аналітичні семінари; </w:t>
      </w:r>
    </w:p>
    <w:p w14:paraId="00B99ABC"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 семінар з поглиблення, узагальнення та</w:t>
      </w:r>
      <w:r>
        <w:rPr>
          <w:color w:val="000000"/>
          <w:sz w:val="28"/>
          <w:szCs w:val="28"/>
          <w:lang w:val="uk-UA"/>
        </w:rPr>
        <w:t xml:space="preserve"> </w:t>
      </w:r>
      <w:r w:rsidRPr="005A020C">
        <w:rPr>
          <w:color w:val="000000"/>
          <w:sz w:val="28"/>
          <w:szCs w:val="28"/>
          <w:lang w:val="uk-UA"/>
        </w:rPr>
        <w:t xml:space="preserve">систематизації знань; </w:t>
      </w:r>
    </w:p>
    <w:p w14:paraId="6B71D9A3" w14:textId="77777777" w:rsidR="000E0DF9" w:rsidRDefault="000E0DF9" w:rsidP="000E0DF9">
      <w:pPr>
        <w:ind w:firstLine="709"/>
        <w:contextualSpacing/>
        <w:jc w:val="both"/>
        <w:rPr>
          <w:color w:val="000000"/>
          <w:sz w:val="28"/>
          <w:szCs w:val="28"/>
          <w:lang w:val="uk-UA"/>
        </w:rPr>
      </w:pPr>
      <w:r w:rsidRPr="005A020C">
        <w:rPr>
          <w:color w:val="000000"/>
          <w:sz w:val="28"/>
          <w:szCs w:val="28"/>
          <w:lang w:val="uk-UA"/>
        </w:rPr>
        <w:t xml:space="preserve">- семінар щодо дослідження фундаментальних об'єктів; </w:t>
      </w:r>
    </w:p>
    <w:p w14:paraId="09B73D07"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семінар з подання та захисту освітніх результатів.</w:t>
      </w:r>
    </w:p>
    <w:p w14:paraId="55ACE978" w14:textId="77777777" w:rsidR="000E0DF9" w:rsidRPr="005A020C" w:rsidRDefault="000E0DF9" w:rsidP="000E0DF9">
      <w:pPr>
        <w:ind w:firstLine="709"/>
        <w:contextualSpacing/>
        <w:jc w:val="both"/>
        <w:rPr>
          <w:color w:val="000000"/>
          <w:sz w:val="28"/>
          <w:szCs w:val="28"/>
          <w:lang w:val="uk-UA"/>
        </w:rPr>
      </w:pPr>
      <w:r w:rsidRPr="005A020C">
        <w:rPr>
          <w:color w:val="000000"/>
          <w:sz w:val="28"/>
          <w:szCs w:val="28"/>
          <w:lang w:val="uk-UA"/>
        </w:rPr>
        <w:t xml:space="preserve">За </w:t>
      </w:r>
      <w:r w:rsidRPr="00DE654A">
        <w:rPr>
          <w:i/>
          <w:color w:val="000000"/>
          <w:sz w:val="28"/>
          <w:szCs w:val="28"/>
          <w:lang w:val="uk-UA"/>
        </w:rPr>
        <w:t>формою та методами проведення</w:t>
      </w:r>
      <w:r w:rsidRPr="005A020C">
        <w:rPr>
          <w:color w:val="000000"/>
          <w:sz w:val="28"/>
          <w:szCs w:val="28"/>
          <w:lang w:val="uk-UA"/>
        </w:rPr>
        <w:t xml:space="preserve"> розрізняють: вступні, оглядові,</w:t>
      </w:r>
      <w:r>
        <w:rPr>
          <w:color w:val="000000"/>
          <w:sz w:val="28"/>
          <w:szCs w:val="28"/>
          <w:lang w:val="uk-UA"/>
        </w:rPr>
        <w:t xml:space="preserve"> </w:t>
      </w:r>
      <w:r w:rsidRPr="005A020C">
        <w:rPr>
          <w:color w:val="000000"/>
          <w:sz w:val="28"/>
          <w:szCs w:val="28"/>
          <w:lang w:val="uk-UA"/>
        </w:rPr>
        <w:t>самоорганізуючі, пошукові семінари; індивідуальні та групові семінари; семінари-</w:t>
      </w:r>
      <w:proofErr w:type="spellStart"/>
      <w:r w:rsidRPr="005A020C">
        <w:rPr>
          <w:color w:val="000000"/>
          <w:sz w:val="28"/>
          <w:szCs w:val="28"/>
          <w:lang w:val="uk-UA"/>
        </w:rPr>
        <w:t>проекти</w:t>
      </w:r>
      <w:proofErr w:type="spellEnd"/>
      <w:r w:rsidRPr="005A020C">
        <w:rPr>
          <w:color w:val="000000"/>
          <w:sz w:val="28"/>
          <w:szCs w:val="28"/>
          <w:lang w:val="uk-UA"/>
        </w:rPr>
        <w:t>; семінари з розв’язування ситуативних, проблемних завдань</w:t>
      </w:r>
      <w:r>
        <w:rPr>
          <w:color w:val="000000"/>
          <w:sz w:val="28"/>
          <w:szCs w:val="28"/>
          <w:lang w:val="uk-UA"/>
        </w:rPr>
        <w:t>/</w:t>
      </w:r>
      <w:r w:rsidRPr="005A020C">
        <w:rPr>
          <w:color w:val="000000"/>
          <w:sz w:val="28"/>
          <w:szCs w:val="28"/>
          <w:lang w:val="uk-UA"/>
        </w:rPr>
        <w:t>задач;  семінар-„круглий стіл”;  семінар-ділова гра тощо.</w:t>
      </w:r>
    </w:p>
    <w:p w14:paraId="658575B6" w14:textId="77777777" w:rsidR="000E0DF9" w:rsidRDefault="000E0DF9" w:rsidP="000E0DF9">
      <w:pPr>
        <w:ind w:firstLine="567"/>
        <w:jc w:val="center"/>
        <w:rPr>
          <w:b/>
          <w:color w:val="000000"/>
          <w:sz w:val="28"/>
          <w:szCs w:val="28"/>
          <w:lang w:val="uk-UA"/>
        </w:rPr>
      </w:pPr>
    </w:p>
    <w:p w14:paraId="4C01AE25" w14:textId="77777777" w:rsidR="000E0DF9" w:rsidRDefault="00643FFA" w:rsidP="000E0DF9">
      <w:pPr>
        <w:ind w:firstLine="567"/>
        <w:jc w:val="center"/>
        <w:rPr>
          <w:b/>
          <w:color w:val="000000"/>
          <w:sz w:val="28"/>
          <w:szCs w:val="28"/>
          <w:lang w:val="uk-UA"/>
        </w:rPr>
      </w:pPr>
      <w:r>
        <w:rPr>
          <w:b/>
          <w:color w:val="000000"/>
          <w:sz w:val="28"/>
          <w:szCs w:val="28"/>
          <w:lang w:val="uk-UA"/>
        </w:rPr>
        <w:t>3.8</w:t>
      </w:r>
      <w:r w:rsidR="000E0DF9">
        <w:rPr>
          <w:b/>
          <w:color w:val="000000"/>
          <w:sz w:val="28"/>
          <w:szCs w:val="28"/>
          <w:lang w:val="uk-UA"/>
        </w:rPr>
        <w:t>. Види і типи семінарських занять</w:t>
      </w:r>
    </w:p>
    <w:p w14:paraId="778291E9" w14:textId="77777777" w:rsidR="000E0DF9" w:rsidRDefault="000E0DF9" w:rsidP="000E0DF9">
      <w:pPr>
        <w:ind w:firstLine="567"/>
        <w:jc w:val="center"/>
        <w:rPr>
          <w:b/>
          <w:color w:val="000000"/>
          <w:sz w:val="28"/>
          <w:szCs w:val="28"/>
          <w:lang w:val="uk-UA"/>
        </w:rPr>
      </w:pPr>
    </w:p>
    <w:tbl>
      <w:tblPr>
        <w:tblStyle w:val="a5"/>
        <w:tblW w:w="0" w:type="auto"/>
        <w:tblLayout w:type="fixed"/>
        <w:tblLook w:val="04A0" w:firstRow="1" w:lastRow="0" w:firstColumn="1" w:lastColumn="0" w:noHBand="0" w:noVBand="1"/>
      </w:tblPr>
      <w:tblGrid>
        <w:gridCol w:w="817"/>
        <w:gridCol w:w="1418"/>
        <w:gridCol w:w="7619"/>
      </w:tblGrid>
      <w:tr w:rsidR="000E0DF9" w14:paraId="679C528F" w14:textId="77777777" w:rsidTr="000E0DF9">
        <w:tc>
          <w:tcPr>
            <w:tcW w:w="817" w:type="dxa"/>
          </w:tcPr>
          <w:p w14:paraId="67249AFE" w14:textId="77777777" w:rsidR="000E0DF9" w:rsidRPr="00E921DD" w:rsidRDefault="000E0DF9" w:rsidP="000E0DF9">
            <w:pPr>
              <w:jc w:val="both"/>
              <w:rPr>
                <w:color w:val="000000"/>
                <w:sz w:val="28"/>
                <w:szCs w:val="28"/>
                <w:lang w:val="uk-UA"/>
              </w:rPr>
            </w:pPr>
            <w:r w:rsidRPr="00E921DD">
              <w:rPr>
                <w:color w:val="000000"/>
                <w:sz w:val="28"/>
                <w:szCs w:val="28"/>
                <w:lang w:val="uk-UA"/>
              </w:rPr>
              <w:t>№</w:t>
            </w:r>
          </w:p>
        </w:tc>
        <w:tc>
          <w:tcPr>
            <w:tcW w:w="1418" w:type="dxa"/>
          </w:tcPr>
          <w:p w14:paraId="025AEC27" w14:textId="77777777" w:rsidR="000E0DF9" w:rsidRDefault="000E0DF9" w:rsidP="000E0DF9">
            <w:pPr>
              <w:jc w:val="center"/>
              <w:rPr>
                <w:sz w:val="28"/>
                <w:szCs w:val="28"/>
                <w:lang w:val="uk-UA"/>
              </w:rPr>
            </w:pPr>
            <w:r w:rsidRPr="00E921DD">
              <w:rPr>
                <w:sz w:val="28"/>
                <w:szCs w:val="28"/>
              </w:rPr>
              <w:t xml:space="preserve">Вид </w:t>
            </w:r>
          </w:p>
          <w:p w14:paraId="75223A87" w14:textId="77777777" w:rsidR="000E0DF9" w:rsidRPr="00E921DD" w:rsidRDefault="000E0DF9" w:rsidP="000E0DF9">
            <w:pPr>
              <w:jc w:val="center"/>
              <w:rPr>
                <w:sz w:val="28"/>
                <w:szCs w:val="28"/>
              </w:rPr>
            </w:pPr>
            <w:proofErr w:type="spellStart"/>
            <w:r w:rsidRPr="00E921DD">
              <w:rPr>
                <w:sz w:val="28"/>
                <w:szCs w:val="28"/>
              </w:rPr>
              <w:t>семінару</w:t>
            </w:r>
            <w:proofErr w:type="spellEnd"/>
          </w:p>
        </w:tc>
        <w:tc>
          <w:tcPr>
            <w:tcW w:w="7619" w:type="dxa"/>
          </w:tcPr>
          <w:p w14:paraId="3D2C4D40" w14:textId="77777777" w:rsidR="000E0DF9" w:rsidRPr="00867688" w:rsidRDefault="000E0DF9" w:rsidP="000E0DF9">
            <w:pPr>
              <w:jc w:val="center"/>
              <w:rPr>
                <w:sz w:val="28"/>
                <w:szCs w:val="28"/>
              </w:rPr>
            </w:pPr>
            <w:r w:rsidRPr="00867688">
              <w:rPr>
                <w:sz w:val="28"/>
                <w:szCs w:val="28"/>
              </w:rPr>
              <w:t>Коротка характеристика</w:t>
            </w:r>
          </w:p>
        </w:tc>
      </w:tr>
      <w:tr w:rsidR="000E0DF9" w14:paraId="7AD0E27B" w14:textId="77777777" w:rsidTr="000E0DF9">
        <w:tc>
          <w:tcPr>
            <w:tcW w:w="817" w:type="dxa"/>
          </w:tcPr>
          <w:p w14:paraId="73182EA2" w14:textId="77777777" w:rsidR="000E0DF9" w:rsidRPr="00E921DD" w:rsidRDefault="000E0DF9" w:rsidP="000E0DF9">
            <w:pPr>
              <w:jc w:val="both"/>
              <w:rPr>
                <w:color w:val="000000"/>
                <w:sz w:val="28"/>
                <w:szCs w:val="28"/>
                <w:lang w:val="uk-UA"/>
              </w:rPr>
            </w:pPr>
            <w:r w:rsidRPr="00E921DD">
              <w:rPr>
                <w:color w:val="000000"/>
                <w:sz w:val="28"/>
                <w:szCs w:val="28"/>
                <w:lang w:val="uk-UA"/>
              </w:rPr>
              <w:t>1.</w:t>
            </w:r>
          </w:p>
        </w:tc>
        <w:tc>
          <w:tcPr>
            <w:tcW w:w="1418" w:type="dxa"/>
          </w:tcPr>
          <w:p w14:paraId="01C1F245" w14:textId="77777777" w:rsidR="000E0DF9" w:rsidRPr="00E921DD" w:rsidRDefault="000E0DF9" w:rsidP="000E0DF9">
            <w:pPr>
              <w:jc w:val="both"/>
              <w:rPr>
                <w:i/>
                <w:color w:val="000000"/>
                <w:sz w:val="28"/>
                <w:szCs w:val="28"/>
                <w:lang w:val="uk-UA"/>
              </w:rPr>
            </w:pPr>
            <w:r w:rsidRPr="00E921DD">
              <w:rPr>
                <w:i/>
                <w:color w:val="000000"/>
                <w:sz w:val="28"/>
                <w:szCs w:val="28"/>
                <w:lang w:val="uk-UA"/>
              </w:rPr>
              <w:t>Семінар-бесіда</w:t>
            </w:r>
          </w:p>
        </w:tc>
        <w:tc>
          <w:tcPr>
            <w:tcW w:w="7619" w:type="dxa"/>
          </w:tcPr>
          <w:p w14:paraId="0877E676" w14:textId="77777777" w:rsidR="000E0DF9" w:rsidRPr="00867688" w:rsidRDefault="000E0DF9" w:rsidP="000E0DF9">
            <w:pPr>
              <w:jc w:val="both"/>
              <w:rPr>
                <w:b/>
                <w:color w:val="000000"/>
                <w:sz w:val="28"/>
                <w:szCs w:val="28"/>
                <w:lang w:val="uk-UA"/>
              </w:rPr>
            </w:pPr>
            <w:r w:rsidRPr="00BE5903">
              <w:rPr>
                <w:sz w:val="28"/>
                <w:szCs w:val="28"/>
                <w:lang w:val="uk-UA"/>
              </w:rPr>
              <w:t>– семінарське заняття, яке</w:t>
            </w:r>
            <w:r w:rsidRPr="00BE5903">
              <w:rPr>
                <w:color w:val="000000"/>
                <w:sz w:val="28"/>
                <w:szCs w:val="28"/>
                <w:lang w:val="uk-UA"/>
              </w:rPr>
              <w:t xml:space="preserve"> побудоване на основі</w:t>
            </w:r>
            <w:r>
              <w:rPr>
                <w:color w:val="000000"/>
                <w:sz w:val="28"/>
                <w:szCs w:val="28"/>
                <w:lang w:val="uk-UA"/>
              </w:rPr>
              <w:t xml:space="preserve"> </w:t>
            </w:r>
            <w:r w:rsidRPr="00BE5903">
              <w:rPr>
                <w:color w:val="000000"/>
                <w:sz w:val="28"/>
                <w:szCs w:val="28"/>
                <w:lang w:val="uk-UA"/>
              </w:rPr>
              <w:t>евристичної бесіди</w:t>
            </w:r>
            <w:r>
              <w:rPr>
                <w:color w:val="000000"/>
                <w:sz w:val="28"/>
                <w:szCs w:val="28"/>
                <w:lang w:val="uk-UA"/>
              </w:rPr>
              <w:t xml:space="preserve">: </w:t>
            </w:r>
            <w:r w:rsidRPr="00BE5903">
              <w:rPr>
                <w:sz w:val="28"/>
                <w:szCs w:val="28"/>
                <w:lang w:val="uk-UA"/>
              </w:rPr>
              <w:t xml:space="preserve">організація групи </w:t>
            </w:r>
            <w:r>
              <w:rPr>
                <w:sz w:val="28"/>
                <w:szCs w:val="28"/>
                <w:lang w:val="uk-UA"/>
              </w:rPr>
              <w:t>-</w:t>
            </w:r>
            <w:r w:rsidRPr="00BE5903">
              <w:rPr>
                <w:sz w:val="28"/>
                <w:szCs w:val="28"/>
                <w:lang w:val="uk-UA"/>
              </w:rPr>
              <w:t xml:space="preserve"> вступне слово викладача </w:t>
            </w:r>
            <w:r>
              <w:rPr>
                <w:sz w:val="28"/>
                <w:szCs w:val="28"/>
                <w:lang w:val="uk-UA"/>
              </w:rPr>
              <w:t>-</w:t>
            </w:r>
            <w:r w:rsidRPr="00BE5903">
              <w:rPr>
                <w:sz w:val="28"/>
                <w:szCs w:val="28"/>
                <w:lang w:val="uk-UA"/>
              </w:rPr>
              <w:t xml:space="preserve"> власне бесіда </w:t>
            </w:r>
            <w:r>
              <w:rPr>
                <w:sz w:val="28"/>
                <w:szCs w:val="28"/>
                <w:lang w:val="uk-UA"/>
              </w:rPr>
              <w:t>-</w:t>
            </w:r>
            <w:r w:rsidRPr="00BE5903">
              <w:rPr>
                <w:sz w:val="28"/>
                <w:szCs w:val="28"/>
                <w:lang w:val="uk-UA"/>
              </w:rPr>
              <w:t xml:space="preserve"> підведення підсумків заняття</w:t>
            </w:r>
            <w:r>
              <w:rPr>
                <w:sz w:val="28"/>
                <w:szCs w:val="28"/>
                <w:lang w:val="uk-UA"/>
              </w:rPr>
              <w:t>, впродовж якого</w:t>
            </w:r>
            <w:r w:rsidRPr="00BE5903">
              <w:rPr>
                <w:color w:val="000000"/>
                <w:sz w:val="28"/>
                <w:szCs w:val="28"/>
                <w:lang w:val="uk-UA"/>
              </w:rPr>
              <w:t xml:space="preserve"> студенти відповідають на запитання проблемного характеру, які потребують творчого і продуктивного мислення, як-от: «Чому ...?», «Як Ви вважаєте...?», «Чим можна пояснити... ?» тощо). </w:t>
            </w:r>
            <w:r w:rsidRPr="00BE5903">
              <w:rPr>
                <w:sz w:val="28"/>
                <w:szCs w:val="28"/>
                <w:lang w:val="uk-UA"/>
              </w:rPr>
              <w:t xml:space="preserve">На такому семінарі тему поділяють на невеликі за обсягом, але органічно пов'язані між собою питання. Формулюють їх як пізнавальні, проблемні завдання. Виконання одного завдання є основою для виконання наступного. Це дає змогу залучити до обговорення максимум студентів. Доцільно заохочувати </w:t>
            </w:r>
            <w:r>
              <w:rPr>
                <w:sz w:val="28"/>
                <w:szCs w:val="28"/>
                <w:lang w:val="uk-UA"/>
              </w:rPr>
              <w:t>студент</w:t>
            </w:r>
            <w:r w:rsidRPr="00BE5903">
              <w:rPr>
                <w:sz w:val="28"/>
                <w:szCs w:val="28"/>
                <w:lang w:val="uk-UA"/>
              </w:rPr>
              <w:t xml:space="preserve">ів виступати з уточненнями і доповненнями. Цей вид семінару не передбачає письмових доповідей чи рефератів. </w:t>
            </w:r>
          </w:p>
        </w:tc>
      </w:tr>
      <w:tr w:rsidR="000E0DF9" w14:paraId="79AD5B92" w14:textId="77777777" w:rsidTr="000E0DF9">
        <w:tc>
          <w:tcPr>
            <w:tcW w:w="817" w:type="dxa"/>
          </w:tcPr>
          <w:p w14:paraId="3A8D808F" w14:textId="77777777" w:rsidR="000E0DF9" w:rsidRPr="00E921DD" w:rsidRDefault="000E0DF9" w:rsidP="000E0DF9">
            <w:pPr>
              <w:jc w:val="both"/>
              <w:rPr>
                <w:color w:val="000000"/>
                <w:sz w:val="28"/>
                <w:szCs w:val="28"/>
                <w:lang w:val="uk-UA"/>
              </w:rPr>
            </w:pPr>
            <w:r w:rsidRPr="00E921DD">
              <w:rPr>
                <w:color w:val="000000"/>
                <w:sz w:val="28"/>
                <w:szCs w:val="28"/>
                <w:lang w:val="uk-UA"/>
              </w:rPr>
              <w:t>2. </w:t>
            </w:r>
          </w:p>
        </w:tc>
        <w:tc>
          <w:tcPr>
            <w:tcW w:w="1418" w:type="dxa"/>
          </w:tcPr>
          <w:p w14:paraId="6189D0A1" w14:textId="77777777" w:rsidR="000E0DF9" w:rsidRPr="00E921DD" w:rsidRDefault="000E0DF9" w:rsidP="000E0DF9">
            <w:pPr>
              <w:jc w:val="both"/>
              <w:rPr>
                <w:i/>
                <w:color w:val="000000"/>
                <w:sz w:val="28"/>
                <w:szCs w:val="28"/>
                <w:lang w:val="uk-UA"/>
              </w:rPr>
            </w:pPr>
            <w:r w:rsidRPr="00E921DD">
              <w:rPr>
                <w:i/>
                <w:color w:val="000000"/>
                <w:sz w:val="28"/>
                <w:szCs w:val="28"/>
                <w:lang w:val="uk-UA"/>
              </w:rPr>
              <w:t>Семінар-дискусія</w:t>
            </w:r>
          </w:p>
        </w:tc>
        <w:tc>
          <w:tcPr>
            <w:tcW w:w="7619" w:type="dxa"/>
          </w:tcPr>
          <w:p w14:paraId="7F1592CA" w14:textId="77777777" w:rsidR="000E0DF9" w:rsidRPr="00BE5903" w:rsidRDefault="000E0DF9" w:rsidP="000E0DF9">
            <w:pPr>
              <w:pStyle w:val="western"/>
              <w:jc w:val="both"/>
              <w:rPr>
                <w:color w:val="000000"/>
                <w:sz w:val="28"/>
                <w:szCs w:val="28"/>
                <w:lang w:val="uk-UA"/>
              </w:rPr>
            </w:pPr>
            <w:r w:rsidRPr="00BE5903">
              <w:rPr>
                <w:sz w:val="28"/>
                <w:szCs w:val="28"/>
                <w:lang w:val="uk-UA"/>
              </w:rPr>
              <w:t>– семінарське заняття, яке засноване на проведенні д</w:t>
            </w:r>
            <w:r w:rsidRPr="00BE5903">
              <w:rPr>
                <w:color w:val="000000"/>
                <w:sz w:val="28"/>
                <w:szCs w:val="28"/>
                <w:lang w:val="uk-UA"/>
              </w:rPr>
              <w:t xml:space="preserve">искусії (від лат. розгляд, дослідження) як вищого рівня евристичної </w:t>
            </w:r>
            <w:r w:rsidRPr="00BE5903">
              <w:rPr>
                <w:color w:val="000000"/>
                <w:sz w:val="28"/>
                <w:szCs w:val="28"/>
                <w:lang w:val="uk-UA"/>
              </w:rPr>
              <w:lastRenderedPageBreak/>
              <w:t xml:space="preserve">бесіди. Найбільш поширені й ефективні форми семінару-дискусії – «круглий стіл», форум, дебати, симпозіум, які засновані на обміні думками між усіма учасниками, що привчає студентів самостійно мислити, сприяє розвитку аналітичних навичок, розвиває здатність до виваженої аргументації, обстоювання власної точки зору, об’єктивного </w:t>
            </w:r>
            <w:proofErr w:type="spellStart"/>
            <w:r w:rsidRPr="00BE5903">
              <w:rPr>
                <w:color w:val="000000"/>
                <w:sz w:val="28"/>
                <w:szCs w:val="28"/>
                <w:lang w:val="uk-UA"/>
              </w:rPr>
              <w:t>самооцінення</w:t>
            </w:r>
            <w:proofErr w:type="spellEnd"/>
            <w:r w:rsidRPr="00BE5903">
              <w:rPr>
                <w:color w:val="000000"/>
                <w:sz w:val="28"/>
                <w:szCs w:val="28"/>
                <w:lang w:val="uk-UA"/>
              </w:rPr>
              <w:t xml:space="preserve"> та поваги до думки інших. Можливо проводити шляхом розгляду питань у вигляді невеликих доповідей студентів та дальшого обговорення учасниками семінару.</w:t>
            </w:r>
            <w:r w:rsidRPr="00BE5903">
              <w:rPr>
                <w:sz w:val="28"/>
                <w:szCs w:val="28"/>
                <w:lang w:val="uk-UA"/>
              </w:rPr>
              <w:t xml:space="preserve"> Такий семінар потребує ґрунтовної підготовки, використання багатьох джерел. Інколи заздалегідь доцільно провести досліди, спостереження, обробити числовий матеріал. Доповідач послідовно викладає свої думки, аргументує їх вагомими фактами, ілюструє переконливими прикладами. Решта студентів уважно його слухають, щоб бути готовими до доповнень, підтверджуючи чи спростовуючи викладене. З метою активізації студентів, крім основного виступаючого, виступають 1</w:t>
            </w:r>
            <w:r>
              <w:rPr>
                <w:sz w:val="28"/>
                <w:szCs w:val="28"/>
                <w:lang w:val="uk-UA"/>
              </w:rPr>
              <w:t>-</w:t>
            </w:r>
            <w:r w:rsidRPr="00BE5903">
              <w:rPr>
                <w:sz w:val="28"/>
                <w:szCs w:val="28"/>
                <w:lang w:val="uk-UA"/>
              </w:rPr>
              <w:t>2 опоненти. Усі повинні керуватися певними вимогами до відповідей: чіткість, повнота і точність викладу матеріалу на основі першоджерел і додаткової літератури; ілюстрування прикладами, фактами, цифрами; завершення відповіді логічним висновком; виклад літературною мовою; контакт виступаючого з аудиторією тощо.</w:t>
            </w:r>
            <w:r>
              <w:rPr>
                <w:sz w:val="28"/>
                <w:szCs w:val="28"/>
                <w:lang w:val="uk-UA"/>
              </w:rPr>
              <w:t xml:space="preserve"> </w:t>
            </w:r>
            <w:r w:rsidRPr="00BE5903">
              <w:rPr>
                <w:sz w:val="28"/>
                <w:szCs w:val="28"/>
                <w:lang w:val="uk-UA"/>
              </w:rPr>
              <w:t>Опонент уважно слухає відповідь, доповнює її, уточнює незрозумілі місця, висловлює свою думку зі спірних питань, оцінює відповідь. Після виступу опонентів виступають ще 4</w:t>
            </w:r>
            <w:r>
              <w:rPr>
                <w:sz w:val="28"/>
                <w:szCs w:val="28"/>
                <w:lang w:val="uk-UA"/>
              </w:rPr>
              <w:t>-</w:t>
            </w:r>
            <w:r w:rsidRPr="00BE5903">
              <w:rPr>
                <w:sz w:val="28"/>
                <w:szCs w:val="28"/>
                <w:lang w:val="uk-UA"/>
              </w:rPr>
              <w:t>5 студентів, а викладач підводить підсумок.</w:t>
            </w:r>
          </w:p>
        </w:tc>
      </w:tr>
      <w:tr w:rsidR="000E0DF9" w:rsidRPr="00170FFE" w14:paraId="15B0F74B" w14:textId="77777777" w:rsidTr="000E0DF9">
        <w:tc>
          <w:tcPr>
            <w:tcW w:w="817" w:type="dxa"/>
          </w:tcPr>
          <w:p w14:paraId="0A9EEA8D" w14:textId="77777777" w:rsidR="000E0DF9" w:rsidRPr="00E921DD" w:rsidRDefault="000E0DF9" w:rsidP="000E0DF9">
            <w:pPr>
              <w:jc w:val="both"/>
              <w:rPr>
                <w:color w:val="000000"/>
                <w:sz w:val="28"/>
                <w:szCs w:val="28"/>
                <w:lang w:val="uk-UA"/>
              </w:rPr>
            </w:pPr>
            <w:r w:rsidRPr="00E921DD">
              <w:rPr>
                <w:color w:val="000000"/>
                <w:sz w:val="28"/>
                <w:szCs w:val="28"/>
                <w:lang w:val="uk-UA"/>
              </w:rPr>
              <w:lastRenderedPageBreak/>
              <w:t>3.</w:t>
            </w:r>
          </w:p>
        </w:tc>
        <w:tc>
          <w:tcPr>
            <w:tcW w:w="1418" w:type="dxa"/>
          </w:tcPr>
          <w:p w14:paraId="0D98D61A" w14:textId="77777777" w:rsidR="000E0DF9" w:rsidRPr="00E921DD" w:rsidRDefault="000E0DF9" w:rsidP="000E0DF9">
            <w:pPr>
              <w:jc w:val="both"/>
              <w:rPr>
                <w:i/>
                <w:color w:val="000000"/>
                <w:sz w:val="28"/>
                <w:szCs w:val="28"/>
                <w:lang w:val="uk-UA"/>
              </w:rPr>
            </w:pPr>
            <w:r w:rsidRPr="00E921DD">
              <w:rPr>
                <w:i/>
                <w:color w:val="000000"/>
                <w:sz w:val="28"/>
                <w:szCs w:val="28"/>
                <w:lang w:val="uk-UA"/>
              </w:rPr>
              <w:t>Науковий семінар</w:t>
            </w:r>
          </w:p>
        </w:tc>
        <w:tc>
          <w:tcPr>
            <w:tcW w:w="7619" w:type="dxa"/>
          </w:tcPr>
          <w:p w14:paraId="3B5A63BC" w14:textId="77777777" w:rsidR="000E0DF9" w:rsidRPr="00BE5903" w:rsidRDefault="000E0DF9" w:rsidP="000E0DF9">
            <w:pPr>
              <w:pStyle w:val="western"/>
              <w:jc w:val="both"/>
              <w:rPr>
                <w:color w:val="000000"/>
                <w:sz w:val="28"/>
                <w:szCs w:val="28"/>
                <w:lang w:val="uk-UA"/>
              </w:rPr>
            </w:pPr>
            <w:r w:rsidRPr="00BE5903">
              <w:rPr>
                <w:sz w:val="28"/>
                <w:szCs w:val="28"/>
                <w:lang w:val="uk-UA"/>
              </w:rPr>
              <w:t>– семінарське заняття, яке х</w:t>
            </w:r>
            <w:r w:rsidRPr="00BE5903">
              <w:rPr>
                <w:color w:val="000000"/>
                <w:sz w:val="28"/>
                <w:szCs w:val="28"/>
                <w:lang w:val="uk-UA"/>
              </w:rPr>
              <w:t>арактеризується високим рівнем узагальнення знань, умінь, навичок; дидактичні цілі та завдання цього заняття реалізують заслуховуючи і широко аналізуючи звіти студентів про проведену науково-пошукову роботу. Проводиться у формі наукових конференцій, на яких студенти виступають з доповідями, висвітлюючи результати виконаної ними науково-пошукової роботи, підготування до студентських наукових конференцій тощо.</w:t>
            </w:r>
            <w:r>
              <w:rPr>
                <w:color w:val="000000"/>
                <w:sz w:val="28"/>
                <w:szCs w:val="28"/>
                <w:lang w:val="uk-UA"/>
              </w:rPr>
              <w:t xml:space="preserve"> </w:t>
            </w:r>
            <w:r w:rsidRPr="001B40A1">
              <w:rPr>
                <w:sz w:val="28"/>
                <w:szCs w:val="28"/>
                <w:lang w:val="uk-UA"/>
              </w:rPr>
              <w:t xml:space="preserve">Організовуючи дискусію, слід враховувати суб'єктивні перешкоди залучення до неї: невпевненість у власній позиції; боязнь втратити свій статус; відсутність власної позиції; </w:t>
            </w:r>
            <w:proofErr w:type="spellStart"/>
            <w:r w:rsidRPr="001B40A1">
              <w:rPr>
                <w:sz w:val="28"/>
                <w:szCs w:val="28"/>
                <w:lang w:val="uk-UA"/>
              </w:rPr>
              <w:t>інтровертованість</w:t>
            </w:r>
            <w:proofErr w:type="spellEnd"/>
            <w:r w:rsidRPr="001B40A1">
              <w:rPr>
                <w:sz w:val="28"/>
                <w:szCs w:val="28"/>
                <w:lang w:val="uk-UA"/>
              </w:rPr>
              <w:t xml:space="preserve"> особистості (небажання роз</w:t>
            </w:r>
            <w:r w:rsidRPr="001B40A1">
              <w:rPr>
                <w:sz w:val="28"/>
                <w:szCs w:val="28"/>
                <w:lang w:val="uk-UA"/>
              </w:rPr>
              <w:softHyphen/>
              <w:t>кривати власне «Я»); негативне емоційне ставлення до об'єкта дискусії (предмета, проблеми) і суб'єктів дискусії (викладача, учасників-студентів); особистісні риси (тривожність, підвищена критичність тощо).</w:t>
            </w:r>
          </w:p>
        </w:tc>
      </w:tr>
      <w:tr w:rsidR="000E0DF9" w:rsidRPr="00E921DD" w14:paraId="13E4AEAF" w14:textId="77777777" w:rsidTr="000E0DF9">
        <w:tc>
          <w:tcPr>
            <w:tcW w:w="817" w:type="dxa"/>
          </w:tcPr>
          <w:p w14:paraId="410BC379" w14:textId="77777777" w:rsidR="000E0DF9" w:rsidRPr="00E921DD" w:rsidRDefault="000E0DF9" w:rsidP="000E0DF9">
            <w:pPr>
              <w:jc w:val="both"/>
              <w:rPr>
                <w:color w:val="000000"/>
                <w:sz w:val="28"/>
                <w:szCs w:val="28"/>
                <w:lang w:val="uk-UA"/>
              </w:rPr>
            </w:pPr>
            <w:r>
              <w:rPr>
                <w:color w:val="000000"/>
                <w:sz w:val="28"/>
                <w:szCs w:val="28"/>
                <w:lang w:val="uk-UA"/>
              </w:rPr>
              <w:lastRenderedPageBreak/>
              <w:t>4.</w:t>
            </w:r>
          </w:p>
        </w:tc>
        <w:tc>
          <w:tcPr>
            <w:tcW w:w="1418" w:type="dxa"/>
          </w:tcPr>
          <w:p w14:paraId="7B56E0E1" w14:textId="77777777" w:rsidR="000E0DF9" w:rsidRPr="00E921DD" w:rsidRDefault="000E0DF9" w:rsidP="000E0DF9">
            <w:pPr>
              <w:jc w:val="both"/>
              <w:rPr>
                <w:color w:val="000000"/>
                <w:sz w:val="28"/>
                <w:szCs w:val="28"/>
                <w:lang w:val="uk-UA"/>
              </w:rPr>
            </w:pPr>
            <w:r w:rsidRPr="00E921DD">
              <w:rPr>
                <w:i/>
                <w:color w:val="000000"/>
                <w:sz w:val="28"/>
                <w:szCs w:val="28"/>
                <w:lang w:val="uk-UA"/>
              </w:rPr>
              <w:t>Семінар</w:t>
            </w:r>
            <w:r>
              <w:rPr>
                <w:i/>
                <w:color w:val="000000"/>
                <w:sz w:val="28"/>
                <w:szCs w:val="28"/>
                <w:lang w:val="uk-UA"/>
              </w:rPr>
              <w:t>-гра</w:t>
            </w:r>
            <w:r w:rsidRPr="00E921DD">
              <w:rPr>
                <w:color w:val="000000"/>
                <w:sz w:val="28"/>
                <w:szCs w:val="28"/>
                <w:lang w:val="uk-UA"/>
              </w:rPr>
              <w:t xml:space="preserve"> </w:t>
            </w:r>
            <w:r>
              <w:rPr>
                <w:color w:val="000000"/>
                <w:sz w:val="28"/>
                <w:szCs w:val="28"/>
                <w:lang w:val="uk-UA"/>
              </w:rPr>
              <w:t xml:space="preserve">(з </w:t>
            </w:r>
            <w:r w:rsidRPr="00E921DD">
              <w:rPr>
                <w:color w:val="000000"/>
                <w:sz w:val="28"/>
                <w:szCs w:val="28"/>
                <w:lang w:val="uk-UA"/>
              </w:rPr>
              <w:t>використанням ігрових</w:t>
            </w:r>
            <w:r>
              <w:rPr>
                <w:color w:val="000000"/>
                <w:sz w:val="28"/>
                <w:szCs w:val="28"/>
                <w:lang w:val="uk-UA"/>
              </w:rPr>
              <w:t xml:space="preserve"> </w:t>
            </w:r>
            <w:r w:rsidRPr="00E921DD">
              <w:rPr>
                <w:color w:val="000000"/>
                <w:sz w:val="28"/>
                <w:szCs w:val="28"/>
                <w:lang w:val="uk-UA"/>
              </w:rPr>
              <w:t>ситуацій</w:t>
            </w:r>
            <w:r>
              <w:rPr>
                <w:color w:val="000000"/>
                <w:sz w:val="28"/>
                <w:szCs w:val="28"/>
                <w:lang w:val="uk-UA"/>
              </w:rPr>
              <w:t>)</w:t>
            </w:r>
          </w:p>
        </w:tc>
        <w:tc>
          <w:tcPr>
            <w:tcW w:w="7619" w:type="dxa"/>
          </w:tcPr>
          <w:p w14:paraId="4EFE1578" w14:textId="77777777" w:rsidR="000E0DF9" w:rsidRDefault="000E0DF9" w:rsidP="000E0DF9">
            <w:pPr>
              <w:jc w:val="both"/>
              <w:rPr>
                <w:color w:val="000000"/>
                <w:sz w:val="28"/>
                <w:szCs w:val="28"/>
                <w:lang w:val="uk-UA"/>
              </w:rPr>
            </w:pPr>
            <w:r w:rsidRPr="00BF0F11">
              <w:rPr>
                <w:sz w:val="28"/>
                <w:szCs w:val="28"/>
                <w:lang w:val="uk-UA"/>
              </w:rPr>
              <w:t>–</w:t>
            </w:r>
            <w:r>
              <w:rPr>
                <w:sz w:val="28"/>
                <w:szCs w:val="28"/>
                <w:lang w:val="uk-UA"/>
              </w:rPr>
              <w:t> </w:t>
            </w:r>
            <w:r w:rsidRPr="00BF0F11">
              <w:rPr>
                <w:sz w:val="28"/>
                <w:szCs w:val="28"/>
                <w:lang w:val="uk-UA"/>
              </w:rPr>
              <w:t>семінарське заняття</w:t>
            </w:r>
            <w:r>
              <w:rPr>
                <w:sz w:val="28"/>
                <w:szCs w:val="28"/>
                <w:lang w:val="uk-UA"/>
              </w:rPr>
              <w:t>, яке</w:t>
            </w:r>
            <w:r w:rsidRPr="00BF0F11">
              <w:rPr>
                <w:sz w:val="28"/>
                <w:szCs w:val="28"/>
                <w:lang w:val="uk-UA"/>
              </w:rPr>
              <w:t xml:space="preserve"> </w:t>
            </w:r>
            <w:r>
              <w:rPr>
                <w:sz w:val="28"/>
                <w:szCs w:val="28"/>
                <w:lang w:val="uk-UA"/>
              </w:rPr>
              <w:t>п</w:t>
            </w:r>
            <w:r w:rsidRPr="00E921DD">
              <w:rPr>
                <w:color w:val="000000"/>
                <w:sz w:val="28"/>
                <w:szCs w:val="28"/>
                <w:lang w:val="uk-UA"/>
              </w:rPr>
              <w:t>роход</w:t>
            </w:r>
            <w:r>
              <w:rPr>
                <w:color w:val="000000"/>
                <w:sz w:val="28"/>
                <w:szCs w:val="28"/>
                <w:lang w:val="uk-UA"/>
              </w:rPr>
              <w:t>и</w:t>
            </w:r>
            <w:r w:rsidRPr="00E921DD">
              <w:rPr>
                <w:color w:val="000000"/>
                <w:sz w:val="28"/>
                <w:szCs w:val="28"/>
                <w:lang w:val="uk-UA"/>
              </w:rPr>
              <w:t>ть у формі</w:t>
            </w:r>
            <w:r>
              <w:rPr>
                <w:color w:val="000000"/>
                <w:sz w:val="28"/>
                <w:szCs w:val="28"/>
                <w:lang w:val="uk-UA"/>
              </w:rPr>
              <w:t>:</w:t>
            </w:r>
          </w:p>
          <w:p w14:paraId="048A6EA5" w14:textId="77777777" w:rsidR="000E0DF9" w:rsidRPr="00E921DD" w:rsidRDefault="000E0DF9" w:rsidP="000E0DF9">
            <w:pPr>
              <w:jc w:val="both"/>
              <w:rPr>
                <w:color w:val="000000"/>
                <w:sz w:val="28"/>
                <w:szCs w:val="28"/>
                <w:lang w:val="uk-UA"/>
              </w:rPr>
            </w:pPr>
            <w:r>
              <w:rPr>
                <w:color w:val="000000"/>
                <w:sz w:val="28"/>
                <w:szCs w:val="28"/>
                <w:lang w:val="uk-UA"/>
              </w:rPr>
              <w:t>- </w:t>
            </w:r>
            <w:r w:rsidRPr="00E921DD">
              <w:rPr>
                <w:color w:val="000000"/>
                <w:sz w:val="28"/>
                <w:szCs w:val="28"/>
                <w:lang w:val="uk-UA"/>
              </w:rPr>
              <w:t>пізнавальної гри за типом</w:t>
            </w:r>
            <w:r>
              <w:rPr>
                <w:color w:val="000000"/>
                <w:sz w:val="28"/>
                <w:szCs w:val="28"/>
                <w:lang w:val="uk-UA"/>
              </w:rPr>
              <w:t xml:space="preserve"> </w:t>
            </w:r>
            <w:r w:rsidRPr="00E921DD">
              <w:rPr>
                <w:color w:val="000000"/>
                <w:sz w:val="28"/>
                <w:szCs w:val="28"/>
                <w:lang w:val="uk-UA"/>
              </w:rPr>
              <w:t>телевізійних ігор (наприклад: «Що, де, коли?»,</w:t>
            </w:r>
            <w:r>
              <w:rPr>
                <w:color w:val="000000"/>
                <w:sz w:val="28"/>
                <w:szCs w:val="28"/>
                <w:lang w:val="uk-UA"/>
              </w:rPr>
              <w:t xml:space="preserve"> </w:t>
            </w:r>
            <w:r w:rsidRPr="00E921DD">
              <w:rPr>
                <w:color w:val="000000"/>
                <w:sz w:val="28"/>
                <w:szCs w:val="28"/>
                <w:lang w:val="uk-UA"/>
              </w:rPr>
              <w:t>«Брейн-ринг», «КВК» та ін.)</w:t>
            </w:r>
            <w:r>
              <w:rPr>
                <w:color w:val="000000"/>
                <w:sz w:val="28"/>
                <w:szCs w:val="28"/>
                <w:lang w:val="uk-UA"/>
              </w:rPr>
              <w:t>;</w:t>
            </w:r>
          </w:p>
          <w:p w14:paraId="4DC35F72" w14:textId="77777777" w:rsidR="000E0DF9" w:rsidRDefault="000E0DF9" w:rsidP="000E0DF9">
            <w:pPr>
              <w:jc w:val="both"/>
              <w:rPr>
                <w:color w:val="000000"/>
                <w:sz w:val="28"/>
                <w:szCs w:val="28"/>
                <w:lang w:val="uk-UA"/>
              </w:rPr>
            </w:pPr>
            <w:r>
              <w:rPr>
                <w:color w:val="000000"/>
                <w:sz w:val="28"/>
                <w:szCs w:val="28"/>
                <w:lang w:val="uk-UA"/>
              </w:rPr>
              <w:t xml:space="preserve">- ділових або </w:t>
            </w:r>
            <w:r w:rsidRPr="00E921DD">
              <w:rPr>
                <w:color w:val="000000"/>
                <w:sz w:val="28"/>
                <w:szCs w:val="28"/>
                <w:lang w:val="uk-UA"/>
              </w:rPr>
              <w:t>рольов</w:t>
            </w:r>
            <w:r>
              <w:rPr>
                <w:color w:val="000000"/>
                <w:sz w:val="28"/>
                <w:szCs w:val="28"/>
                <w:lang w:val="uk-UA"/>
              </w:rPr>
              <w:t>их</w:t>
            </w:r>
            <w:r w:rsidRPr="00E921DD">
              <w:rPr>
                <w:color w:val="000000"/>
                <w:sz w:val="28"/>
                <w:szCs w:val="28"/>
                <w:lang w:val="uk-UA"/>
              </w:rPr>
              <w:t xml:space="preserve"> іг</w:t>
            </w:r>
            <w:r>
              <w:rPr>
                <w:color w:val="000000"/>
                <w:sz w:val="28"/>
                <w:szCs w:val="28"/>
                <w:lang w:val="uk-UA"/>
              </w:rPr>
              <w:t>о</w:t>
            </w:r>
            <w:r w:rsidRPr="00E921DD">
              <w:rPr>
                <w:color w:val="000000"/>
                <w:sz w:val="28"/>
                <w:szCs w:val="28"/>
                <w:lang w:val="uk-UA"/>
              </w:rPr>
              <w:t>р, які</w:t>
            </w:r>
            <w:r>
              <w:rPr>
                <w:color w:val="000000"/>
                <w:sz w:val="28"/>
                <w:szCs w:val="28"/>
                <w:lang w:val="uk-UA"/>
              </w:rPr>
              <w:t xml:space="preserve"> </w:t>
            </w:r>
            <w:r w:rsidRPr="00E921DD">
              <w:rPr>
                <w:color w:val="000000"/>
                <w:sz w:val="28"/>
                <w:szCs w:val="28"/>
                <w:lang w:val="uk-UA"/>
              </w:rPr>
              <w:t>проводять у формі наукових конференцій (на них</w:t>
            </w:r>
            <w:r>
              <w:rPr>
                <w:color w:val="000000"/>
                <w:sz w:val="28"/>
                <w:szCs w:val="28"/>
                <w:lang w:val="uk-UA"/>
              </w:rPr>
              <w:t xml:space="preserve"> </w:t>
            </w:r>
            <w:r w:rsidRPr="00E921DD">
              <w:rPr>
                <w:color w:val="000000"/>
                <w:sz w:val="28"/>
                <w:szCs w:val="28"/>
                <w:lang w:val="uk-UA"/>
              </w:rPr>
              <w:t>студенти-доповідачі виступають у ролі експертів</w:t>
            </w:r>
            <w:r>
              <w:rPr>
                <w:color w:val="000000"/>
                <w:sz w:val="28"/>
                <w:szCs w:val="28"/>
                <w:lang w:val="uk-UA"/>
              </w:rPr>
              <w:t xml:space="preserve"> </w:t>
            </w:r>
            <w:r w:rsidRPr="00E921DD">
              <w:rPr>
                <w:color w:val="000000"/>
                <w:sz w:val="28"/>
                <w:szCs w:val="28"/>
                <w:lang w:val="uk-UA"/>
              </w:rPr>
              <w:t>з того чи іншого питання; їхні доповіді рецензує</w:t>
            </w:r>
            <w:r>
              <w:rPr>
                <w:color w:val="000000"/>
                <w:sz w:val="28"/>
                <w:szCs w:val="28"/>
                <w:lang w:val="uk-UA"/>
              </w:rPr>
              <w:t xml:space="preserve"> </w:t>
            </w:r>
            <w:r w:rsidRPr="00E921DD">
              <w:rPr>
                <w:color w:val="000000"/>
                <w:sz w:val="28"/>
                <w:szCs w:val="28"/>
                <w:lang w:val="uk-UA"/>
              </w:rPr>
              <w:t>й оцінює група рецензентів – близько трьох осіб);</w:t>
            </w:r>
            <w:r>
              <w:rPr>
                <w:color w:val="000000"/>
                <w:sz w:val="28"/>
                <w:szCs w:val="28"/>
                <w:lang w:val="uk-UA"/>
              </w:rPr>
              <w:t xml:space="preserve"> </w:t>
            </w:r>
            <w:r w:rsidRPr="00E921DD">
              <w:rPr>
                <w:color w:val="000000"/>
                <w:sz w:val="28"/>
                <w:szCs w:val="28"/>
                <w:lang w:val="uk-UA"/>
              </w:rPr>
              <w:t>студенти, які незгідні з деякими положеннями,</w:t>
            </w:r>
            <w:r>
              <w:rPr>
                <w:color w:val="000000"/>
                <w:sz w:val="28"/>
                <w:szCs w:val="28"/>
                <w:lang w:val="uk-UA"/>
              </w:rPr>
              <w:t xml:space="preserve"> </w:t>
            </w:r>
            <w:r w:rsidRPr="00E921DD">
              <w:rPr>
                <w:color w:val="000000"/>
                <w:sz w:val="28"/>
                <w:szCs w:val="28"/>
                <w:lang w:val="uk-UA"/>
              </w:rPr>
              <w:t>висвітленими у доповідях експертів, виступають</w:t>
            </w:r>
            <w:r>
              <w:rPr>
                <w:color w:val="000000"/>
                <w:sz w:val="28"/>
                <w:szCs w:val="28"/>
                <w:lang w:val="uk-UA"/>
              </w:rPr>
              <w:t xml:space="preserve"> </w:t>
            </w:r>
            <w:r w:rsidRPr="00E921DD">
              <w:rPr>
                <w:color w:val="000000"/>
                <w:sz w:val="28"/>
                <w:szCs w:val="28"/>
                <w:lang w:val="uk-UA"/>
              </w:rPr>
              <w:t>у ролі опонентів; веде конференцію студент-головуючий, який надає слово всім учасникам</w:t>
            </w:r>
            <w:r>
              <w:rPr>
                <w:color w:val="000000"/>
                <w:sz w:val="28"/>
                <w:szCs w:val="28"/>
                <w:lang w:val="uk-UA"/>
              </w:rPr>
              <w:t xml:space="preserve"> </w:t>
            </w:r>
            <w:r w:rsidRPr="00E921DD">
              <w:rPr>
                <w:color w:val="000000"/>
                <w:sz w:val="28"/>
                <w:szCs w:val="28"/>
                <w:lang w:val="uk-UA"/>
              </w:rPr>
              <w:t>гри, робить підсумок після кожної доповіді,</w:t>
            </w:r>
            <w:r>
              <w:rPr>
                <w:color w:val="000000"/>
                <w:sz w:val="28"/>
                <w:szCs w:val="28"/>
                <w:lang w:val="uk-UA"/>
              </w:rPr>
              <w:t xml:space="preserve"> </w:t>
            </w:r>
            <w:r w:rsidRPr="00E921DD">
              <w:rPr>
                <w:color w:val="000000"/>
                <w:sz w:val="28"/>
                <w:szCs w:val="28"/>
                <w:lang w:val="uk-UA"/>
              </w:rPr>
              <w:t xml:space="preserve">організовує обговорення </w:t>
            </w:r>
            <w:r>
              <w:rPr>
                <w:color w:val="000000"/>
                <w:sz w:val="28"/>
                <w:szCs w:val="28"/>
                <w:lang w:val="uk-UA"/>
              </w:rPr>
              <w:t>тощо;</w:t>
            </w:r>
          </w:p>
          <w:p w14:paraId="5B317865" w14:textId="77777777" w:rsidR="000E0DF9" w:rsidRPr="00E921DD" w:rsidRDefault="000E0DF9" w:rsidP="000E0DF9">
            <w:pPr>
              <w:jc w:val="both"/>
              <w:rPr>
                <w:color w:val="000000"/>
                <w:sz w:val="28"/>
                <w:szCs w:val="28"/>
                <w:lang w:val="uk-UA"/>
              </w:rPr>
            </w:pPr>
            <w:r>
              <w:rPr>
                <w:color w:val="000000"/>
                <w:sz w:val="28"/>
                <w:szCs w:val="28"/>
                <w:lang w:val="uk-UA"/>
              </w:rPr>
              <w:t>- </w:t>
            </w:r>
            <w:r w:rsidRPr="00E921DD">
              <w:rPr>
                <w:color w:val="000000"/>
                <w:sz w:val="28"/>
                <w:szCs w:val="28"/>
                <w:lang w:val="uk-UA"/>
              </w:rPr>
              <w:t>прес-конференції</w:t>
            </w:r>
            <w:r>
              <w:rPr>
                <w:color w:val="000000"/>
                <w:sz w:val="28"/>
                <w:szCs w:val="28"/>
                <w:lang w:val="uk-UA"/>
              </w:rPr>
              <w:t xml:space="preserve"> </w:t>
            </w:r>
            <w:r w:rsidRPr="00E921DD">
              <w:rPr>
                <w:color w:val="000000"/>
                <w:sz w:val="28"/>
                <w:szCs w:val="28"/>
                <w:lang w:val="uk-UA"/>
              </w:rPr>
              <w:t>(студент, який виконує роль прес-секретаря головує на конференції; студенти-журналісти ставлять запитання експертам з</w:t>
            </w:r>
            <w:r>
              <w:rPr>
                <w:color w:val="000000"/>
                <w:sz w:val="28"/>
                <w:szCs w:val="28"/>
                <w:lang w:val="uk-UA"/>
              </w:rPr>
              <w:t xml:space="preserve"> </w:t>
            </w:r>
            <w:r w:rsidRPr="00E921DD">
              <w:rPr>
                <w:color w:val="000000"/>
                <w:sz w:val="28"/>
                <w:szCs w:val="28"/>
                <w:lang w:val="uk-UA"/>
              </w:rPr>
              <w:t>проблем, винесених на розгляд семінару).</w:t>
            </w:r>
          </w:p>
        </w:tc>
      </w:tr>
      <w:tr w:rsidR="000E0DF9" w:rsidRPr="00E921DD" w14:paraId="73F9E581" w14:textId="77777777" w:rsidTr="000E0DF9">
        <w:tc>
          <w:tcPr>
            <w:tcW w:w="817" w:type="dxa"/>
          </w:tcPr>
          <w:p w14:paraId="470E29F1" w14:textId="77777777" w:rsidR="000E0DF9" w:rsidRPr="00E921DD" w:rsidRDefault="000E0DF9" w:rsidP="000E0DF9">
            <w:pPr>
              <w:jc w:val="both"/>
              <w:rPr>
                <w:color w:val="000000"/>
                <w:sz w:val="28"/>
                <w:szCs w:val="28"/>
                <w:lang w:val="uk-UA"/>
              </w:rPr>
            </w:pPr>
            <w:r>
              <w:rPr>
                <w:color w:val="000000"/>
                <w:sz w:val="28"/>
                <w:szCs w:val="28"/>
                <w:lang w:val="uk-UA"/>
              </w:rPr>
              <w:t>5.</w:t>
            </w:r>
          </w:p>
        </w:tc>
        <w:tc>
          <w:tcPr>
            <w:tcW w:w="1418" w:type="dxa"/>
          </w:tcPr>
          <w:p w14:paraId="056BEF80" w14:textId="77777777" w:rsidR="000E0DF9" w:rsidRPr="00552D6E" w:rsidRDefault="000E0DF9" w:rsidP="000E0DF9">
            <w:pPr>
              <w:jc w:val="both"/>
              <w:rPr>
                <w:i/>
                <w:color w:val="000000"/>
                <w:sz w:val="28"/>
                <w:szCs w:val="28"/>
                <w:lang w:val="uk-UA"/>
              </w:rPr>
            </w:pPr>
            <w:r w:rsidRPr="00552D6E">
              <w:rPr>
                <w:i/>
                <w:color w:val="000000"/>
                <w:sz w:val="28"/>
                <w:szCs w:val="28"/>
                <w:lang w:val="uk-UA"/>
              </w:rPr>
              <w:t xml:space="preserve">Міжпредметний </w:t>
            </w:r>
            <w:r w:rsidRPr="005A020C">
              <w:rPr>
                <w:color w:val="000000"/>
                <w:sz w:val="28"/>
                <w:szCs w:val="28"/>
                <w:lang w:val="uk-UA"/>
              </w:rPr>
              <w:t>(</w:t>
            </w:r>
            <w:r w:rsidRPr="009D7D28">
              <w:rPr>
                <w:i/>
                <w:color w:val="000000"/>
                <w:spacing w:val="-20"/>
                <w:sz w:val="28"/>
                <w:szCs w:val="28"/>
                <w:lang w:val="uk-UA"/>
              </w:rPr>
              <w:t>бінарний)</w:t>
            </w:r>
            <w:r w:rsidRPr="005A020C">
              <w:rPr>
                <w:color w:val="000000"/>
                <w:sz w:val="28"/>
                <w:szCs w:val="28"/>
                <w:lang w:val="uk-UA"/>
              </w:rPr>
              <w:t xml:space="preserve"> </w:t>
            </w:r>
            <w:r w:rsidRPr="00552D6E">
              <w:rPr>
                <w:i/>
                <w:color w:val="000000"/>
                <w:sz w:val="28"/>
                <w:szCs w:val="28"/>
                <w:lang w:val="uk-UA"/>
              </w:rPr>
              <w:t>семінар</w:t>
            </w:r>
          </w:p>
        </w:tc>
        <w:tc>
          <w:tcPr>
            <w:tcW w:w="7619" w:type="dxa"/>
          </w:tcPr>
          <w:p w14:paraId="18CFB906" w14:textId="77777777" w:rsidR="000E0DF9" w:rsidRPr="00E921DD" w:rsidRDefault="000E0DF9" w:rsidP="000E0DF9">
            <w:pPr>
              <w:ind w:firstLine="567"/>
              <w:jc w:val="both"/>
              <w:rPr>
                <w:color w:val="000000"/>
                <w:sz w:val="28"/>
                <w:szCs w:val="28"/>
                <w:lang w:val="uk-UA"/>
              </w:rPr>
            </w:pPr>
            <w:r w:rsidRPr="00BF0F11">
              <w:rPr>
                <w:sz w:val="28"/>
                <w:szCs w:val="28"/>
                <w:lang w:val="uk-UA"/>
              </w:rPr>
              <w:t>–</w:t>
            </w:r>
            <w:r>
              <w:rPr>
                <w:sz w:val="28"/>
                <w:szCs w:val="28"/>
                <w:lang w:val="uk-UA"/>
              </w:rPr>
              <w:t> </w:t>
            </w:r>
            <w:r w:rsidRPr="00BF0F11">
              <w:rPr>
                <w:sz w:val="28"/>
                <w:szCs w:val="28"/>
                <w:lang w:val="uk-UA"/>
              </w:rPr>
              <w:t>семінарське заняття</w:t>
            </w:r>
            <w:r>
              <w:rPr>
                <w:sz w:val="28"/>
                <w:szCs w:val="28"/>
                <w:lang w:val="uk-UA"/>
              </w:rPr>
              <w:t>, яке</w:t>
            </w:r>
            <w:r w:rsidRPr="00BF0F11">
              <w:rPr>
                <w:sz w:val="28"/>
                <w:szCs w:val="28"/>
                <w:lang w:val="uk-UA"/>
              </w:rPr>
              <w:t xml:space="preserve"> </w:t>
            </w:r>
            <w:r>
              <w:rPr>
                <w:sz w:val="28"/>
                <w:szCs w:val="28"/>
                <w:lang w:val="uk-UA"/>
              </w:rPr>
              <w:t>п</w:t>
            </w:r>
            <w:r w:rsidRPr="00E921DD">
              <w:rPr>
                <w:color w:val="000000"/>
                <w:sz w:val="28"/>
                <w:szCs w:val="28"/>
                <w:lang w:val="uk-UA"/>
              </w:rPr>
              <w:t>ровод</w:t>
            </w:r>
            <w:r>
              <w:rPr>
                <w:color w:val="000000"/>
                <w:sz w:val="28"/>
                <w:szCs w:val="28"/>
                <w:lang w:val="uk-UA"/>
              </w:rPr>
              <w:t>и</w:t>
            </w:r>
            <w:r w:rsidRPr="00E921DD">
              <w:rPr>
                <w:color w:val="000000"/>
                <w:sz w:val="28"/>
                <w:szCs w:val="28"/>
                <w:lang w:val="uk-UA"/>
              </w:rPr>
              <w:t>ть</w:t>
            </w:r>
            <w:r>
              <w:rPr>
                <w:color w:val="000000"/>
                <w:sz w:val="28"/>
                <w:szCs w:val="28"/>
                <w:lang w:val="uk-UA"/>
              </w:rPr>
              <w:t>ся</w:t>
            </w:r>
            <w:r w:rsidRPr="00E921DD">
              <w:rPr>
                <w:color w:val="000000"/>
                <w:sz w:val="28"/>
                <w:szCs w:val="28"/>
                <w:lang w:val="uk-UA"/>
              </w:rPr>
              <w:t xml:space="preserve"> </w:t>
            </w:r>
            <w:r>
              <w:rPr>
                <w:color w:val="000000"/>
                <w:sz w:val="28"/>
                <w:szCs w:val="28"/>
                <w:lang w:val="uk-UA"/>
              </w:rPr>
              <w:t xml:space="preserve">під керівництвом </w:t>
            </w:r>
            <w:r w:rsidRPr="00E921DD">
              <w:rPr>
                <w:color w:val="000000"/>
                <w:sz w:val="28"/>
                <w:szCs w:val="28"/>
                <w:lang w:val="uk-UA"/>
              </w:rPr>
              <w:t>одн</w:t>
            </w:r>
            <w:r>
              <w:rPr>
                <w:color w:val="000000"/>
                <w:sz w:val="28"/>
                <w:szCs w:val="28"/>
                <w:lang w:val="uk-UA"/>
              </w:rPr>
              <w:t>ого</w:t>
            </w:r>
            <w:r w:rsidRPr="00E921DD">
              <w:rPr>
                <w:color w:val="000000"/>
                <w:sz w:val="28"/>
                <w:szCs w:val="28"/>
                <w:lang w:val="uk-UA"/>
              </w:rPr>
              <w:t xml:space="preserve"> або різн</w:t>
            </w:r>
            <w:r>
              <w:rPr>
                <w:color w:val="000000"/>
                <w:sz w:val="28"/>
                <w:szCs w:val="28"/>
                <w:lang w:val="uk-UA"/>
              </w:rPr>
              <w:t>их</w:t>
            </w:r>
            <w:r w:rsidRPr="00E921DD">
              <w:rPr>
                <w:color w:val="000000"/>
                <w:sz w:val="28"/>
                <w:szCs w:val="28"/>
                <w:lang w:val="uk-UA"/>
              </w:rPr>
              <w:t xml:space="preserve"> викладачі</w:t>
            </w:r>
            <w:r>
              <w:rPr>
                <w:color w:val="000000"/>
                <w:sz w:val="28"/>
                <w:szCs w:val="28"/>
                <w:lang w:val="uk-UA"/>
              </w:rPr>
              <w:t>в, оскільки</w:t>
            </w:r>
            <w:r w:rsidRPr="00E921DD">
              <w:rPr>
                <w:color w:val="000000"/>
                <w:sz w:val="28"/>
                <w:szCs w:val="28"/>
                <w:lang w:val="uk-UA"/>
              </w:rPr>
              <w:t xml:space="preserve"> на н</w:t>
            </w:r>
            <w:r>
              <w:rPr>
                <w:color w:val="000000"/>
                <w:sz w:val="28"/>
                <w:szCs w:val="28"/>
                <w:lang w:val="uk-UA"/>
              </w:rPr>
              <w:t xml:space="preserve">ьому </w:t>
            </w:r>
            <w:r w:rsidRPr="00E921DD">
              <w:rPr>
                <w:color w:val="000000"/>
                <w:sz w:val="28"/>
                <w:szCs w:val="28"/>
                <w:lang w:val="uk-UA"/>
              </w:rPr>
              <w:t>обговорюють навчальну інформацію, що є</w:t>
            </w:r>
            <w:r>
              <w:rPr>
                <w:color w:val="000000"/>
                <w:sz w:val="28"/>
                <w:szCs w:val="28"/>
                <w:lang w:val="uk-UA"/>
              </w:rPr>
              <w:t xml:space="preserve"> </w:t>
            </w:r>
            <w:r w:rsidRPr="00E921DD">
              <w:rPr>
                <w:color w:val="000000"/>
                <w:sz w:val="28"/>
                <w:szCs w:val="28"/>
                <w:lang w:val="uk-UA"/>
              </w:rPr>
              <w:t>предметом вивчення кількох дисциплін.</w:t>
            </w:r>
            <w:r>
              <w:rPr>
                <w:color w:val="000000"/>
                <w:sz w:val="28"/>
                <w:szCs w:val="28"/>
                <w:lang w:val="uk-UA"/>
              </w:rPr>
              <w:t xml:space="preserve"> </w:t>
            </w:r>
            <w:r w:rsidRPr="005A020C">
              <w:rPr>
                <w:color w:val="000000"/>
                <w:sz w:val="28"/>
                <w:szCs w:val="28"/>
                <w:lang w:val="uk-UA"/>
              </w:rPr>
              <w:t>Форми міждисциплінарних семінарів: навчальна дискусія,</w:t>
            </w:r>
            <w:r>
              <w:rPr>
                <w:color w:val="000000"/>
                <w:sz w:val="28"/>
                <w:szCs w:val="28"/>
                <w:lang w:val="uk-UA"/>
              </w:rPr>
              <w:t xml:space="preserve"> </w:t>
            </w:r>
            <w:r w:rsidRPr="005A020C">
              <w:rPr>
                <w:color w:val="000000"/>
                <w:sz w:val="28"/>
                <w:szCs w:val="28"/>
                <w:lang w:val="uk-UA"/>
              </w:rPr>
              <w:t>"круглий стіл", аукціон-громадський огляд знань.</w:t>
            </w:r>
            <w:r>
              <w:rPr>
                <w:color w:val="000000"/>
                <w:sz w:val="28"/>
                <w:szCs w:val="28"/>
                <w:lang w:val="uk-UA"/>
              </w:rPr>
              <w:t xml:space="preserve"> </w:t>
            </w:r>
            <w:r w:rsidRPr="005A020C">
              <w:rPr>
                <w:color w:val="000000"/>
                <w:sz w:val="28"/>
                <w:szCs w:val="28"/>
                <w:lang w:val="uk-UA"/>
              </w:rPr>
              <w:t>Головне – перевірка знань трансформацією, перенесення знань в</w:t>
            </w:r>
            <w:r>
              <w:rPr>
                <w:color w:val="000000"/>
                <w:sz w:val="28"/>
                <w:szCs w:val="28"/>
                <w:lang w:val="uk-UA"/>
              </w:rPr>
              <w:t xml:space="preserve"> </w:t>
            </w:r>
            <w:r w:rsidRPr="005A020C">
              <w:rPr>
                <w:color w:val="000000"/>
                <w:sz w:val="28"/>
                <w:szCs w:val="28"/>
                <w:lang w:val="uk-UA"/>
              </w:rPr>
              <w:t>нові, змінені умови або умови, близькі до виробничих.</w:t>
            </w:r>
          </w:p>
        </w:tc>
      </w:tr>
      <w:tr w:rsidR="000E0DF9" w:rsidRPr="00E921DD" w14:paraId="0E529F4B" w14:textId="77777777" w:rsidTr="000E0DF9">
        <w:tc>
          <w:tcPr>
            <w:tcW w:w="817" w:type="dxa"/>
          </w:tcPr>
          <w:p w14:paraId="54E68D42" w14:textId="77777777" w:rsidR="000E0DF9" w:rsidRPr="00552D6E" w:rsidRDefault="000E0DF9" w:rsidP="000E0DF9">
            <w:pPr>
              <w:jc w:val="both"/>
              <w:rPr>
                <w:color w:val="000000"/>
                <w:sz w:val="28"/>
                <w:szCs w:val="28"/>
                <w:lang w:val="uk-UA"/>
              </w:rPr>
            </w:pPr>
            <w:r>
              <w:rPr>
                <w:color w:val="000000"/>
                <w:sz w:val="28"/>
                <w:szCs w:val="28"/>
                <w:lang w:val="uk-UA"/>
              </w:rPr>
              <w:t>6. </w:t>
            </w:r>
          </w:p>
        </w:tc>
        <w:tc>
          <w:tcPr>
            <w:tcW w:w="1418" w:type="dxa"/>
          </w:tcPr>
          <w:p w14:paraId="2BC5FF82" w14:textId="77777777" w:rsidR="000E0DF9" w:rsidRPr="00552D6E" w:rsidRDefault="000E0DF9" w:rsidP="000E0DF9">
            <w:pPr>
              <w:jc w:val="both"/>
              <w:rPr>
                <w:i/>
                <w:color w:val="000000"/>
                <w:sz w:val="28"/>
                <w:szCs w:val="28"/>
                <w:lang w:val="uk-UA"/>
              </w:rPr>
            </w:pPr>
            <w:proofErr w:type="spellStart"/>
            <w:r w:rsidRPr="00552D6E">
              <w:rPr>
                <w:i/>
                <w:color w:val="000000"/>
                <w:sz w:val="28"/>
                <w:szCs w:val="28"/>
                <w:lang w:val="uk-UA"/>
              </w:rPr>
              <w:t>Комбіно</w:t>
            </w:r>
            <w:r>
              <w:rPr>
                <w:i/>
                <w:color w:val="000000"/>
                <w:sz w:val="28"/>
                <w:szCs w:val="28"/>
                <w:lang w:val="uk-UA"/>
              </w:rPr>
              <w:t>-</w:t>
            </w:r>
            <w:r w:rsidRPr="00552D6E">
              <w:rPr>
                <w:i/>
                <w:color w:val="000000"/>
                <w:sz w:val="28"/>
                <w:szCs w:val="28"/>
                <w:lang w:val="uk-UA"/>
              </w:rPr>
              <w:t>ван</w:t>
            </w:r>
            <w:r>
              <w:rPr>
                <w:i/>
                <w:color w:val="000000"/>
                <w:sz w:val="28"/>
                <w:szCs w:val="28"/>
                <w:lang w:val="uk-UA"/>
              </w:rPr>
              <w:t>ий</w:t>
            </w:r>
            <w:proofErr w:type="spellEnd"/>
            <w:r w:rsidRPr="00552D6E">
              <w:rPr>
                <w:i/>
                <w:color w:val="000000"/>
                <w:sz w:val="28"/>
                <w:szCs w:val="28"/>
                <w:lang w:val="uk-UA"/>
              </w:rPr>
              <w:t xml:space="preserve"> семінар</w:t>
            </w:r>
          </w:p>
        </w:tc>
        <w:tc>
          <w:tcPr>
            <w:tcW w:w="7619" w:type="dxa"/>
          </w:tcPr>
          <w:p w14:paraId="65E7F298" w14:textId="77777777" w:rsidR="000E0DF9" w:rsidRPr="00E921DD" w:rsidRDefault="000E0DF9" w:rsidP="000E0DF9">
            <w:pPr>
              <w:jc w:val="both"/>
              <w:rPr>
                <w:color w:val="000000"/>
                <w:sz w:val="28"/>
                <w:szCs w:val="28"/>
                <w:lang w:val="uk-UA"/>
              </w:rPr>
            </w:pPr>
            <w:r w:rsidRPr="00BF0F11">
              <w:rPr>
                <w:sz w:val="28"/>
                <w:szCs w:val="28"/>
                <w:lang w:val="uk-UA"/>
              </w:rPr>
              <w:t>–</w:t>
            </w:r>
            <w:r>
              <w:rPr>
                <w:sz w:val="28"/>
                <w:szCs w:val="28"/>
                <w:lang w:val="uk-UA"/>
              </w:rPr>
              <w:t> </w:t>
            </w:r>
            <w:r w:rsidRPr="00BF0F11">
              <w:rPr>
                <w:sz w:val="28"/>
                <w:szCs w:val="28"/>
                <w:lang w:val="uk-UA"/>
              </w:rPr>
              <w:t>семінарське заняття</w:t>
            </w:r>
            <w:r>
              <w:rPr>
                <w:sz w:val="28"/>
                <w:szCs w:val="28"/>
                <w:lang w:val="uk-UA"/>
              </w:rPr>
              <w:t>, на якому</w:t>
            </w:r>
            <w:r w:rsidRPr="00BF0F11">
              <w:rPr>
                <w:sz w:val="28"/>
                <w:szCs w:val="28"/>
                <w:lang w:val="uk-UA"/>
              </w:rPr>
              <w:t xml:space="preserve"> </w:t>
            </w:r>
            <w:r>
              <w:rPr>
                <w:sz w:val="28"/>
                <w:szCs w:val="28"/>
                <w:lang w:val="uk-UA"/>
              </w:rPr>
              <w:t>р</w:t>
            </w:r>
            <w:r w:rsidRPr="00E921DD">
              <w:rPr>
                <w:color w:val="000000"/>
                <w:sz w:val="28"/>
                <w:szCs w:val="28"/>
                <w:lang w:val="uk-UA"/>
              </w:rPr>
              <w:t>озглядають теоретичні питання та вирішують</w:t>
            </w:r>
            <w:r>
              <w:rPr>
                <w:color w:val="000000"/>
                <w:sz w:val="28"/>
                <w:szCs w:val="28"/>
                <w:lang w:val="uk-UA"/>
              </w:rPr>
              <w:t xml:space="preserve"> </w:t>
            </w:r>
            <w:r w:rsidRPr="00E921DD">
              <w:rPr>
                <w:color w:val="000000"/>
                <w:sz w:val="28"/>
                <w:szCs w:val="28"/>
                <w:lang w:val="uk-UA"/>
              </w:rPr>
              <w:t>практичні завдання.</w:t>
            </w:r>
          </w:p>
        </w:tc>
      </w:tr>
      <w:tr w:rsidR="000E0DF9" w:rsidRPr="00BF0F11" w14:paraId="6CF246A1" w14:textId="77777777" w:rsidTr="000E0DF9">
        <w:tc>
          <w:tcPr>
            <w:tcW w:w="817" w:type="dxa"/>
          </w:tcPr>
          <w:p w14:paraId="12B5AD35" w14:textId="77777777" w:rsidR="000E0DF9" w:rsidRPr="00E921DD" w:rsidRDefault="000E0DF9" w:rsidP="000E0DF9">
            <w:pPr>
              <w:jc w:val="both"/>
              <w:rPr>
                <w:color w:val="000000"/>
                <w:sz w:val="28"/>
                <w:szCs w:val="28"/>
                <w:lang w:val="uk-UA"/>
              </w:rPr>
            </w:pPr>
            <w:r>
              <w:rPr>
                <w:color w:val="000000"/>
                <w:sz w:val="28"/>
                <w:szCs w:val="28"/>
                <w:lang w:val="uk-UA"/>
              </w:rPr>
              <w:t>7.</w:t>
            </w:r>
          </w:p>
        </w:tc>
        <w:tc>
          <w:tcPr>
            <w:tcW w:w="1418" w:type="dxa"/>
          </w:tcPr>
          <w:p w14:paraId="5EC27D21" w14:textId="77777777" w:rsidR="000E0DF9" w:rsidRPr="000C547A" w:rsidRDefault="000E0DF9" w:rsidP="000E0DF9">
            <w:pPr>
              <w:jc w:val="both"/>
              <w:rPr>
                <w:color w:val="000000"/>
                <w:sz w:val="28"/>
                <w:szCs w:val="28"/>
                <w:lang w:val="uk-UA"/>
              </w:rPr>
            </w:pPr>
            <w:r w:rsidRPr="000C547A">
              <w:rPr>
                <w:bCs/>
                <w:i/>
                <w:iCs/>
                <w:sz w:val="28"/>
                <w:szCs w:val="28"/>
                <w:lang w:val="uk-UA"/>
              </w:rPr>
              <w:t>Спец</w:t>
            </w:r>
            <w:r>
              <w:rPr>
                <w:bCs/>
                <w:i/>
                <w:iCs/>
                <w:sz w:val="28"/>
                <w:szCs w:val="28"/>
                <w:lang w:val="uk-UA"/>
              </w:rPr>
              <w:t>-</w:t>
            </w:r>
            <w:r w:rsidRPr="000C547A">
              <w:rPr>
                <w:bCs/>
                <w:i/>
                <w:iCs/>
                <w:sz w:val="28"/>
                <w:szCs w:val="28"/>
                <w:lang w:val="uk-UA"/>
              </w:rPr>
              <w:t>семінар</w:t>
            </w:r>
            <w:r w:rsidRPr="000C547A">
              <w:rPr>
                <w:sz w:val="28"/>
                <w:szCs w:val="28"/>
                <w:lang w:val="uk-UA"/>
              </w:rPr>
              <w:t xml:space="preserve"> </w:t>
            </w:r>
          </w:p>
        </w:tc>
        <w:tc>
          <w:tcPr>
            <w:tcW w:w="7619" w:type="dxa"/>
          </w:tcPr>
          <w:p w14:paraId="664741A3" w14:textId="77777777" w:rsidR="000E0DF9" w:rsidRDefault="000E0DF9" w:rsidP="000E0DF9">
            <w:pPr>
              <w:jc w:val="both"/>
              <w:rPr>
                <w:sz w:val="28"/>
                <w:szCs w:val="28"/>
                <w:lang w:val="uk-UA"/>
              </w:rPr>
            </w:pPr>
            <w:r w:rsidRPr="00BF0F11">
              <w:rPr>
                <w:sz w:val="28"/>
                <w:szCs w:val="28"/>
                <w:lang w:val="uk-UA"/>
              </w:rPr>
              <w:t>–</w:t>
            </w:r>
            <w:r>
              <w:rPr>
                <w:sz w:val="28"/>
                <w:szCs w:val="28"/>
                <w:lang w:val="uk-UA"/>
              </w:rPr>
              <w:t> </w:t>
            </w:r>
            <w:r w:rsidRPr="00BF0F11">
              <w:rPr>
                <w:sz w:val="28"/>
                <w:szCs w:val="28"/>
                <w:lang w:val="uk-UA"/>
              </w:rPr>
              <w:t xml:space="preserve">семінарське заняття дослідницького типу з незалежною від лекційного курсу тематикою, ціллю якого є поглиблене вивчення окремої проблеми; організовується на старших курсах. </w:t>
            </w:r>
          </w:p>
          <w:p w14:paraId="56AE0492" w14:textId="77777777" w:rsidR="000E0DF9" w:rsidRPr="00BF0F11" w:rsidRDefault="000E0DF9" w:rsidP="000E0DF9">
            <w:pPr>
              <w:jc w:val="both"/>
              <w:rPr>
                <w:color w:val="000000"/>
                <w:sz w:val="28"/>
                <w:szCs w:val="28"/>
                <w:lang w:val="uk-UA"/>
              </w:rPr>
            </w:pPr>
            <w:r w:rsidRPr="00BF0F11">
              <w:rPr>
                <w:sz w:val="28"/>
                <w:szCs w:val="28"/>
                <w:lang w:val="uk-UA"/>
              </w:rPr>
              <w:t>Спецсемінари проводяться під керівництвом спеціаліста в даній сфері і являють собою школу спілкування дослідників-початківців з певної наукової тематики, привчають студентів до колективного мислення і творчості. В ході спецсемінару важливу роль відіграють орієнтація студентів на групову роботу, використання спеціальних прийомів, таких як моделювання ситуації.</w:t>
            </w:r>
          </w:p>
        </w:tc>
      </w:tr>
      <w:tr w:rsidR="000E0DF9" w:rsidRPr="00170FFE" w14:paraId="0AFA3541" w14:textId="77777777" w:rsidTr="000E0DF9">
        <w:tc>
          <w:tcPr>
            <w:tcW w:w="817" w:type="dxa"/>
          </w:tcPr>
          <w:p w14:paraId="258C766A" w14:textId="77777777" w:rsidR="000E0DF9" w:rsidRDefault="000E0DF9" w:rsidP="000E0DF9">
            <w:pPr>
              <w:jc w:val="both"/>
              <w:rPr>
                <w:color w:val="000000"/>
                <w:sz w:val="28"/>
                <w:szCs w:val="28"/>
                <w:lang w:val="uk-UA"/>
              </w:rPr>
            </w:pPr>
            <w:r>
              <w:rPr>
                <w:color w:val="000000"/>
                <w:sz w:val="28"/>
                <w:szCs w:val="28"/>
                <w:lang w:val="uk-UA"/>
              </w:rPr>
              <w:t>8.</w:t>
            </w:r>
          </w:p>
        </w:tc>
        <w:tc>
          <w:tcPr>
            <w:tcW w:w="1418" w:type="dxa"/>
          </w:tcPr>
          <w:p w14:paraId="18A797F4" w14:textId="77777777" w:rsidR="000E0DF9" w:rsidRPr="000C547A" w:rsidRDefault="000E0DF9" w:rsidP="000E0DF9">
            <w:pPr>
              <w:jc w:val="both"/>
              <w:rPr>
                <w:bCs/>
                <w:i/>
                <w:iCs/>
                <w:sz w:val="28"/>
                <w:szCs w:val="28"/>
                <w:lang w:val="uk-UA"/>
              </w:rPr>
            </w:pPr>
            <w:r w:rsidRPr="001B40A1">
              <w:rPr>
                <w:bCs/>
                <w:i/>
                <w:iCs/>
                <w:sz w:val="28"/>
                <w:szCs w:val="28"/>
                <w:lang w:val="uk-UA"/>
              </w:rPr>
              <w:t>Семінар-захист інновацій</w:t>
            </w:r>
          </w:p>
        </w:tc>
        <w:tc>
          <w:tcPr>
            <w:tcW w:w="7619" w:type="dxa"/>
          </w:tcPr>
          <w:p w14:paraId="707D1E24" w14:textId="77777777" w:rsidR="000E0DF9" w:rsidRPr="00BF0F11" w:rsidRDefault="000E0DF9" w:rsidP="000E0DF9">
            <w:pPr>
              <w:pStyle w:val="western"/>
              <w:jc w:val="both"/>
              <w:rPr>
                <w:sz w:val="28"/>
                <w:szCs w:val="28"/>
                <w:lang w:val="uk-UA"/>
              </w:rPr>
            </w:pPr>
            <w:r w:rsidRPr="001B40A1">
              <w:rPr>
                <w:sz w:val="28"/>
                <w:szCs w:val="28"/>
                <w:lang w:val="uk-UA"/>
              </w:rPr>
              <w:t xml:space="preserve">– семінарське заняття, яке передбачає захист студентами власних </w:t>
            </w:r>
            <w:proofErr w:type="spellStart"/>
            <w:r w:rsidRPr="001B40A1">
              <w:rPr>
                <w:sz w:val="28"/>
                <w:szCs w:val="28"/>
                <w:lang w:val="uk-UA"/>
              </w:rPr>
              <w:t>проектів</w:t>
            </w:r>
            <w:proofErr w:type="spellEnd"/>
            <w:r w:rsidRPr="001B40A1">
              <w:rPr>
                <w:sz w:val="28"/>
                <w:szCs w:val="28"/>
                <w:lang w:val="uk-UA"/>
              </w:rPr>
              <w:t>, творчих робіт (усно), з обов'язковим обговоренням та визначенням рейтингу</w:t>
            </w:r>
            <w:r>
              <w:rPr>
                <w:sz w:val="28"/>
                <w:szCs w:val="28"/>
                <w:lang w:val="uk-UA"/>
              </w:rPr>
              <w:t>, для проведення якого</w:t>
            </w:r>
            <w:r w:rsidRPr="001B40A1">
              <w:rPr>
                <w:sz w:val="28"/>
                <w:szCs w:val="28"/>
                <w:lang w:val="uk-UA"/>
              </w:rPr>
              <w:t xml:space="preserve"> необхідні такі умови: безперечна спірність предмета обговорення (тезису </w:t>
            </w:r>
            <w:proofErr w:type="spellStart"/>
            <w:r w:rsidRPr="001B40A1">
              <w:rPr>
                <w:sz w:val="28"/>
                <w:szCs w:val="28"/>
                <w:lang w:val="uk-UA"/>
              </w:rPr>
              <w:t>проект</w:t>
            </w:r>
            <w:r>
              <w:rPr>
                <w:sz w:val="28"/>
                <w:szCs w:val="28"/>
                <w:lang w:val="uk-UA"/>
              </w:rPr>
              <w:t>у</w:t>
            </w:r>
            <w:proofErr w:type="spellEnd"/>
            <w:r>
              <w:rPr>
                <w:sz w:val="28"/>
                <w:szCs w:val="28"/>
                <w:lang w:val="uk-UA"/>
              </w:rPr>
              <w:t xml:space="preserve"> для </w:t>
            </w:r>
            <w:r w:rsidRPr="001B40A1">
              <w:rPr>
                <w:sz w:val="28"/>
                <w:szCs w:val="28"/>
                <w:lang w:val="uk-UA"/>
              </w:rPr>
              <w:t xml:space="preserve">дискусії); використання об'єктивних аргументів; дотримання правил формальної </w:t>
            </w:r>
            <w:r w:rsidRPr="001B40A1">
              <w:rPr>
                <w:sz w:val="28"/>
                <w:szCs w:val="28"/>
                <w:lang w:val="uk-UA"/>
              </w:rPr>
              <w:lastRenderedPageBreak/>
              <w:t>логіки; зацікавленість студентів — учасників дискусії; високий рівень комунікативних умінь студентів (уміння слухати і вникати в сутність поглядів опонентів, регулювати власний емоційний настрій, орієнтуватися в ситуації спілкування, її цілях, враховувати особистісні якості інших учасників дискусії.</w:t>
            </w:r>
          </w:p>
        </w:tc>
      </w:tr>
      <w:tr w:rsidR="000E0DF9" w:rsidRPr="00170FFE" w14:paraId="7E8AB632" w14:textId="77777777" w:rsidTr="000E0DF9">
        <w:tc>
          <w:tcPr>
            <w:tcW w:w="817" w:type="dxa"/>
          </w:tcPr>
          <w:p w14:paraId="3BD9C0ED" w14:textId="77777777" w:rsidR="000E0DF9" w:rsidRDefault="000E0DF9" w:rsidP="000E0DF9">
            <w:pPr>
              <w:jc w:val="both"/>
              <w:rPr>
                <w:color w:val="000000"/>
                <w:sz w:val="28"/>
                <w:szCs w:val="28"/>
                <w:lang w:val="uk-UA"/>
              </w:rPr>
            </w:pPr>
            <w:r>
              <w:rPr>
                <w:color w:val="000000"/>
                <w:sz w:val="28"/>
                <w:szCs w:val="28"/>
                <w:lang w:val="uk-UA"/>
              </w:rPr>
              <w:lastRenderedPageBreak/>
              <w:t>9.</w:t>
            </w:r>
          </w:p>
        </w:tc>
        <w:tc>
          <w:tcPr>
            <w:tcW w:w="1418" w:type="dxa"/>
          </w:tcPr>
          <w:p w14:paraId="2BCB146C" w14:textId="77777777" w:rsidR="000E0DF9" w:rsidRPr="0078560A" w:rsidRDefault="000E0DF9" w:rsidP="000E0DF9">
            <w:pPr>
              <w:jc w:val="both"/>
              <w:rPr>
                <w:bCs/>
                <w:i/>
                <w:iCs/>
                <w:sz w:val="28"/>
                <w:szCs w:val="28"/>
                <w:lang w:val="uk-UA"/>
              </w:rPr>
            </w:pPr>
            <w:r w:rsidRPr="0078560A">
              <w:rPr>
                <w:bCs/>
                <w:i/>
                <w:iCs/>
                <w:sz w:val="28"/>
                <w:szCs w:val="28"/>
                <w:lang w:val="uk-UA"/>
              </w:rPr>
              <w:t>Семінар-мозковий штурм</w:t>
            </w:r>
          </w:p>
        </w:tc>
        <w:tc>
          <w:tcPr>
            <w:tcW w:w="7619" w:type="dxa"/>
          </w:tcPr>
          <w:p w14:paraId="28DB4249" w14:textId="77777777" w:rsidR="000E0DF9" w:rsidRPr="001B40A1" w:rsidRDefault="000E0DF9" w:rsidP="000E0DF9">
            <w:pPr>
              <w:pStyle w:val="western"/>
              <w:jc w:val="both"/>
              <w:rPr>
                <w:sz w:val="28"/>
                <w:szCs w:val="28"/>
                <w:lang w:val="uk-UA"/>
              </w:rPr>
            </w:pPr>
            <w:r w:rsidRPr="001B40A1">
              <w:rPr>
                <w:sz w:val="28"/>
                <w:szCs w:val="28"/>
                <w:lang w:val="uk-UA"/>
              </w:rPr>
              <w:t xml:space="preserve">– семінарське заняття, </w:t>
            </w:r>
            <w:r w:rsidRPr="0078560A">
              <w:rPr>
                <w:sz w:val="28"/>
                <w:szCs w:val="28"/>
                <w:lang w:val="uk-UA"/>
              </w:rPr>
              <w:t xml:space="preserve">мета </w:t>
            </w:r>
            <w:r>
              <w:rPr>
                <w:sz w:val="28"/>
                <w:szCs w:val="28"/>
                <w:lang w:val="uk-UA"/>
              </w:rPr>
              <w:t>якого -</w:t>
            </w:r>
            <w:r w:rsidRPr="0078560A">
              <w:rPr>
                <w:sz w:val="28"/>
                <w:szCs w:val="28"/>
                <w:lang w:val="uk-UA"/>
              </w:rPr>
              <w:t xml:space="preserve"> зініціювати максимум ідей для розв'язання проблеми. Викладач формулює проблему у формі запитання. Обговорення починається з виступу студента, який за кілька хвилин має запропонувати власний спосіб розв'язання проблеми. Запропоновані студентом ідеї в обмежений час обмірковуються усіма учасниками семінару. Відтак виступає інший студент і пропонує іншу ідею або розвиває попередню. Кожен учасник семінару може висловлювати власні думки. Успіх такого семінару залежить від дотримання певних умов: недопущення критики суджень, пропозицій, тез у момент генерування ідей; стимулювання генерування великої кількості ідей за короткий проміжок часу («ланцюгова реакція»); чітка, зрозуміла всім постановка задачі. Після генерації ідей проводиться їх об'єктивізація: фіксація всіх рішень, пропозицій, висловлювань, групування всіх ідей за змістом і призначенням, «звільнення» висловлювань від особистісних ознак шляхом стандартного записування ідей. Критика запропонованих ідей починається на етапі </w:t>
            </w:r>
            <w:r w:rsidRPr="003653A3">
              <w:rPr>
                <w:iCs/>
                <w:sz w:val="28"/>
                <w:szCs w:val="28"/>
                <w:lang w:val="uk-UA"/>
              </w:rPr>
              <w:t>селекції,</w:t>
            </w:r>
            <w:r w:rsidRPr="0078560A">
              <w:rPr>
                <w:i/>
                <w:iCs/>
                <w:sz w:val="28"/>
                <w:szCs w:val="28"/>
                <w:lang w:val="uk-UA"/>
              </w:rPr>
              <w:t xml:space="preserve"> </w:t>
            </w:r>
            <w:r w:rsidRPr="0078560A">
              <w:rPr>
                <w:sz w:val="28"/>
                <w:szCs w:val="28"/>
                <w:lang w:val="uk-UA"/>
              </w:rPr>
              <w:t>тобто виділення за певною ознакою, і полягає у визначенні реальності пропозицій, значущості ідей за критеріями їх безпосередньої реалізації, виокремлення тих рішень, що вимагають конструктивного розроблення.</w:t>
            </w:r>
          </w:p>
        </w:tc>
      </w:tr>
    </w:tbl>
    <w:p w14:paraId="2A7C878A" w14:textId="77777777" w:rsidR="000E0DF9" w:rsidRDefault="000E0DF9" w:rsidP="000E0DF9">
      <w:pPr>
        <w:ind w:firstLine="567"/>
        <w:jc w:val="both"/>
        <w:rPr>
          <w:color w:val="000000"/>
          <w:sz w:val="28"/>
          <w:szCs w:val="28"/>
          <w:lang w:val="uk-UA"/>
        </w:rPr>
      </w:pPr>
    </w:p>
    <w:p w14:paraId="066877DA" w14:textId="77777777" w:rsidR="000E0DF9" w:rsidRPr="000C547A" w:rsidRDefault="000E0DF9" w:rsidP="000E0DF9">
      <w:pPr>
        <w:spacing w:before="100" w:beforeAutospacing="1" w:after="100" w:afterAutospacing="1"/>
        <w:ind w:firstLine="567"/>
        <w:jc w:val="center"/>
        <w:outlineLvl w:val="1"/>
        <w:rPr>
          <w:b/>
          <w:bCs/>
          <w:sz w:val="28"/>
          <w:szCs w:val="28"/>
        </w:rPr>
      </w:pPr>
      <w:r w:rsidRPr="000C547A">
        <w:rPr>
          <w:b/>
          <w:color w:val="000000"/>
          <w:sz w:val="28"/>
          <w:szCs w:val="28"/>
          <w:lang w:val="uk-UA"/>
        </w:rPr>
        <w:t>3.</w:t>
      </w:r>
      <w:r w:rsidR="00643FFA">
        <w:rPr>
          <w:b/>
          <w:color w:val="000000"/>
          <w:sz w:val="28"/>
          <w:szCs w:val="28"/>
          <w:lang w:val="uk-UA"/>
        </w:rPr>
        <w:t>9</w:t>
      </w:r>
      <w:r w:rsidRPr="000C547A">
        <w:rPr>
          <w:b/>
          <w:color w:val="000000"/>
          <w:sz w:val="28"/>
          <w:szCs w:val="28"/>
          <w:lang w:val="uk-UA"/>
        </w:rPr>
        <w:t>.</w:t>
      </w:r>
      <w:r>
        <w:rPr>
          <w:b/>
          <w:color w:val="000000"/>
          <w:sz w:val="28"/>
          <w:szCs w:val="28"/>
          <w:lang w:val="uk-UA"/>
        </w:rPr>
        <w:t> </w:t>
      </w:r>
      <w:r w:rsidRPr="000C547A">
        <w:rPr>
          <w:b/>
          <w:bCs/>
          <w:sz w:val="28"/>
          <w:szCs w:val="28"/>
        </w:rPr>
        <w:t xml:space="preserve">Структура </w:t>
      </w:r>
      <w:proofErr w:type="spellStart"/>
      <w:r w:rsidRPr="000C547A">
        <w:rPr>
          <w:b/>
          <w:bCs/>
          <w:sz w:val="28"/>
          <w:szCs w:val="28"/>
        </w:rPr>
        <w:t>семінарського</w:t>
      </w:r>
      <w:proofErr w:type="spellEnd"/>
      <w:r w:rsidRPr="000C547A">
        <w:rPr>
          <w:b/>
          <w:bCs/>
          <w:sz w:val="28"/>
          <w:szCs w:val="28"/>
        </w:rPr>
        <w:t xml:space="preserve"> </w:t>
      </w:r>
      <w:proofErr w:type="spellStart"/>
      <w:r w:rsidRPr="000C547A">
        <w:rPr>
          <w:b/>
          <w:bCs/>
          <w:sz w:val="28"/>
          <w:szCs w:val="28"/>
        </w:rPr>
        <w:t>заняття</w:t>
      </w:r>
      <w:proofErr w:type="spellEnd"/>
    </w:p>
    <w:p w14:paraId="70CA9AF1" w14:textId="77777777" w:rsidR="000E0DF9" w:rsidRPr="000C547A" w:rsidRDefault="000E0DF9" w:rsidP="009C714F">
      <w:pPr>
        <w:numPr>
          <w:ilvl w:val="0"/>
          <w:numId w:val="12"/>
        </w:numPr>
        <w:spacing w:before="100" w:beforeAutospacing="1" w:after="100" w:afterAutospacing="1"/>
        <w:ind w:left="0" w:firstLine="567"/>
        <w:jc w:val="both"/>
        <w:rPr>
          <w:sz w:val="28"/>
          <w:szCs w:val="28"/>
        </w:rPr>
      </w:pPr>
      <w:proofErr w:type="spellStart"/>
      <w:r w:rsidRPr="000C547A">
        <w:rPr>
          <w:b/>
          <w:bCs/>
          <w:i/>
          <w:iCs/>
          <w:sz w:val="28"/>
          <w:szCs w:val="28"/>
        </w:rPr>
        <w:t>Організаційна</w:t>
      </w:r>
      <w:proofErr w:type="spellEnd"/>
      <w:r w:rsidRPr="000C547A">
        <w:rPr>
          <w:b/>
          <w:bCs/>
          <w:i/>
          <w:iCs/>
          <w:sz w:val="28"/>
          <w:szCs w:val="28"/>
        </w:rPr>
        <w:t xml:space="preserve"> </w:t>
      </w:r>
      <w:proofErr w:type="spellStart"/>
      <w:proofErr w:type="gramStart"/>
      <w:r w:rsidRPr="000C547A">
        <w:rPr>
          <w:b/>
          <w:bCs/>
          <w:i/>
          <w:iCs/>
          <w:sz w:val="28"/>
          <w:szCs w:val="28"/>
        </w:rPr>
        <w:t>частина</w:t>
      </w:r>
      <w:proofErr w:type="spellEnd"/>
      <w:r w:rsidRPr="000C547A">
        <w:rPr>
          <w:b/>
          <w:bCs/>
          <w:sz w:val="28"/>
          <w:szCs w:val="28"/>
        </w:rPr>
        <w:t> </w:t>
      </w:r>
      <w:r w:rsidRPr="000C547A">
        <w:rPr>
          <w:sz w:val="28"/>
          <w:szCs w:val="28"/>
        </w:rPr>
        <w:t> –</w:t>
      </w:r>
      <w:proofErr w:type="gramEnd"/>
      <w:r w:rsidRPr="000C547A">
        <w:rPr>
          <w:sz w:val="28"/>
          <w:szCs w:val="28"/>
        </w:rPr>
        <w:t xml:space="preserve"> </w:t>
      </w:r>
      <w:proofErr w:type="spellStart"/>
      <w:r w:rsidRPr="000C547A">
        <w:rPr>
          <w:sz w:val="28"/>
          <w:szCs w:val="28"/>
        </w:rPr>
        <w:t>допомагає</w:t>
      </w:r>
      <w:proofErr w:type="spellEnd"/>
      <w:r w:rsidRPr="000C547A">
        <w:rPr>
          <w:sz w:val="28"/>
          <w:szCs w:val="28"/>
        </w:rPr>
        <w:t xml:space="preserve"> </w:t>
      </w:r>
      <w:proofErr w:type="spellStart"/>
      <w:r w:rsidRPr="000C547A">
        <w:rPr>
          <w:sz w:val="28"/>
          <w:szCs w:val="28"/>
        </w:rPr>
        <w:t>мобілізувати</w:t>
      </w:r>
      <w:proofErr w:type="spellEnd"/>
      <w:r w:rsidRPr="000C547A">
        <w:rPr>
          <w:sz w:val="28"/>
          <w:szCs w:val="28"/>
        </w:rPr>
        <w:t xml:space="preserve"> </w:t>
      </w:r>
      <w:proofErr w:type="spellStart"/>
      <w:r w:rsidRPr="000C547A">
        <w:rPr>
          <w:sz w:val="28"/>
          <w:szCs w:val="28"/>
        </w:rPr>
        <w:t>студентів</w:t>
      </w:r>
      <w:proofErr w:type="spellEnd"/>
      <w:r w:rsidRPr="000C547A">
        <w:rPr>
          <w:sz w:val="28"/>
          <w:szCs w:val="28"/>
        </w:rPr>
        <w:t xml:space="preserve"> до </w:t>
      </w:r>
      <w:proofErr w:type="spellStart"/>
      <w:r w:rsidRPr="000C547A">
        <w:rPr>
          <w:sz w:val="28"/>
          <w:szCs w:val="28"/>
        </w:rPr>
        <w:t>навчання</w:t>
      </w:r>
      <w:proofErr w:type="spellEnd"/>
      <w:r w:rsidRPr="000C547A">
        <w:rPr>
          <w:sz w:val="28"/>
          <w:szCs w:val="28"/>
        </w:rPr>
        <w:t xml:space="preserve">; </w:t>
      </w:r>
      <w:proofErr w:type="spellStart"/>
      <w:r w:rsidRPr="000C547A">
        <w:rPr>
          <w:sz w:val="28"/>
          <w:szCs w:val="28"/>
        </w:rPr>
        <w:t>активізувати</w:t>
      </w:r>
      <w:proofErr w:type="spellEnd"/>
      <w:r w:rsidRPr="000C547A">
        <w:rPr>
          <w:sz w:val="28"/>
          <w:szCs w:val="28"/>
        </w:rPr>
        <w:t xml:space="preserve"> </w:t>
      </w:r>
      <w:proofErr w:type="spellStart"/>
      <w:r w:rsidRPr="000C547A">
        <w:rPr>
          <w:sz w:val="28"/>
          <w:szCs w:val="28"/>
        </w:rPr>
        <w:t>їхню</w:t>
      </w:r>
      <w:proofErr w:type="spellEnd"/>
      <w:r w:rsidRPr="000C547A">
        <w:rPr>
          <w:sz w:val="28"/>
          <w:szCs w:val="28"/>
        </w:rPr>
        <w:t xml:space="preserve"> </w:t>
      </w:r>
      <w:proofErr w:type="spellStart"/>
      <w:r w:rsidRPr="000C547A">
        <w:rPr>
          <w:sz w:val="28"/>
          <w:szCs w:val="28"/>
        </w:rPr>
        <w:t>увагу</w:t>
      </w:r>
      <w:proofErr w:type="spellEnd"/>
      <w:r w:rsidRPr="000C547A">
        <w:rPr>
          <w:sz w:val="28"/>
          <w:szCs w:val="28"/>
        </w:rPr>
        <w:t xml:space="preserve">; </w:t>
      </w:r>
      <w:proofErr w:type="spellStart"/>
      <w:r w:rsidRPr="000C547A">
        <w:rPr>
          <w:sz w:val="28"/>
          <w:szCs w:val="28"/>
        </w:rPr>
        <w:t>створити</w:t>
      </w:r>
      <w:proofErr w:type="spellEnd"/>
      <w:r w:rsidRPr="000C547A">
        <w:rPr>
          <w:sz w:val="28"/>
          <w:szCs w:val="28"/>
        </w:rPr>
        <w:t xml:space="preserve"> </w:t>
      </w:r>
      <w:proofErr w:type="spellStart"/>
      <w:r w:rsidRPr="000C547A">
        <w:rPr>
          <w:sz w:val="28"/>
          <w:szCs w:val="28"/>
        </w:rPr>
        <w:t>робочу</w:t>
      </w:r>
      <w:proofErr w:type="spellEnd"/>
      <w:r w:rsidRPr="000C547A">
        <w:rPr>
          <w:sz w:val="28"/>
          <w:szCs w:val="28"/>
        </w:rPr>
        <w:t xml:space="preserve"> атмосферу для </w:t>
      </w:r>
      <w:proofErr w:type="spellStart"/>
      <w:r w:rsidRPr="000C547A">
        <w:rPr>
          <w:sz w:val="28"/>
          <w:szCs w:val="28"/>
        </w:rPr>
        <w:t>проведення</w:t>
      </w:r>
      <w:proofErr w:type="spellEnd"/>
      <w:r w:rsidRPr="000C547A">
        <w:rPr>
          <w:sz w:val="28"/>
          <w:szCs w:val="28"/>
        </w:rPr>
        <w:t xml:space="preserve"> </w:t>
      </w:r>
      <w:proofErr w:type="spellStart"/>
      <w:r w:rsidRPr="000C547A">
        <w:rPr>
          <w:sz w:val="28"/>
          <w:szCs w:val="28"/>
        </w:rPr>
        <w:t>заняття</w:t>
      </w:r>
      <w:proofErr w:type="spellEnd"/>
      <w:r w:rsidRPr="000C547A">
        <w:rPr>
          <w:sz w:val="28"/>
          <w:szCs w:val="28"/>
        </w:rPr>
        <w:t xml:space="preserve">; </w:t>
      </w:r>
      <w:proofErr w:type="spellStart"/>
      <w:r w:rsidRPr="000C547A">
        <w:rPr>
          <w:sz w:val="28"/>
          <w:szCs w:val="28"/>
        </w:rPr>
        <w:t>містить</w:t>
      </w:r>
      <w:proofErr w:type="spellEnd"/>
      <w:r w:rsidRPr="000C547A">
        <w:rPr>
          <w:sz w:val="28"/>
          <w:szCs w:val="28"/>
        </w:rPr>
        <w:t xml:space="preserve"> </w:t>
      </w:r>
      <w:proofErr w:type="spellStart"/>
      <w:r w:rsidRPr="000C547A">
        <w:rPr>
          <w:sz w:val="28"/>
          <w:szCs w:val="28"/>
        </w:rPr>
        <w:t>привітання</w:t>
      </w:r>
      <w:proofErr w:type="spellEnd"/>
      <w:r w:rsidRPr="000C547A">
        <w:rPr>
          <w:sz w:val="28"/>
          <w:szCs w:val="28"/>
        </w:rPr>
        <w:t xml:space="preserve"> </w:t>
      </w:r>
      <w:proofErr w:type="spellStart"/>
      <w:r w:rsidRPr="000C547A">
        <w:rPr>
          <w:sz w:val="28"/>
          <w:szCs w:val="28"/>
        </w:rPr>
        <w:t>викладача</w:t>
      </w:r>
      <w:proofErr w:type="spellEnd"/>
      <w:r w:rsidRPr="000C547A">
        <w:rPr>
          <w:sz w:val="28"/>
          <w:szCs w:val="28"/>
        </w:rPr>
        <w:t xml:space="preserve"> </w:t>
      </w:r>
      <w:proofErr w:type="spellStart"/>
      <w:r w:rsidRPr="000C547A">
        <w:rPr>
          <w:sz w:val="28"/>
          <w:szCs w:val="28"/>
        </w:rPr>
        <w:t>зі</w:t>
      </w:r>
      <w:proofErr w:type="spellEnd"/>
      <w:r w:rsidRPr="000C547A">
        <w:rPr>
          <w:sz w:val="28"/>
          <w:szCs w:val="28"/>
        </w:rPr>
        <w:t xml:space="preserve"> студентами, </w:t>
      </w:r>
      <w:proofErr w:type="spellStart"/>
      <w:r w:rsidRPr="000C547A">
        <w:rPr>
          <w:sz w:val="28"/>
          <w:szCs w:val="28"/>
        </w:rPr>
        <w:t>виявлення</w:t>
      </w:r>
      <w:proofErr w:type="spellEnd"/>
      <w:r w:rsidRPr="000C547A">
        <w:rPr>
          <w:sz w:val="28"/>
          <w:szCs w:val="28"/>
        </w:rPr>
        <w:t xml:space="preserve"> </w:t>
      </w:r>
      <w:proofErr w:type="spellStart"/>
      <w:r w:rsidRPr="000C547A">
        <w:rPr>
          <w:sz w:val="28"/>
          <w:szCs w:val="28"/>
        </w:rPr>
        <w:t>відсутніх</w:t>
      </w:r>
      <w:proofErr w:type="spellEnd"/>
      <w:r w:rsidRPr="000C547A">
        <w:rPr>
          <w:sz w:val="28"/>
          <w:szCs w:val="28"/>
        </w:rPr>
        <w:t xml:space="preserve">, </w:t>
      </w:r>
      <w:proofErr w:type="spellStart"/>
      <w:r w:rsidRPr="000C547A">
        <w:rPr>
          <w:sz w:val="28"/>
          <w:szCs w:val="28"/>
        </w:rPr>
        <w:t>перевірку</w:t>
      </w:r>
      <w:proofErr w:type="spellEnd"/>
      <w:r w:rsidRPr="000C547A">
        <w:rPr>
          <w:sz w:val="28"/>
          <w:szCs w:val="28"/>
        </w:rPr>
        <w:t xml:space="preserve"> </w:t>
      </w:r>
      <w:proofErr w:type="spellStart"/>
      <w:r w:rsidRPr="000C547A">
        <w:rPr>
          <w:sz w:val="28"/>
          <w:szCs w:val="28"/>
        </w:rPr>
        <w:t>підготовленості</w:t>
      </w:r>
      <w:proofErr w:type="spellEnd"/>
      <w:r w:rsidRPr="000C547A">
        <w:rPr>
          <w:sz w:val="28"/>
          <w:szCs w:val="28"/>
        </w:rPr>
        <w:t xml:space="preserve"> до </w:t>
      </w:r>
      <w:proofErr w:type="spellStart"/>
      <w:r w:rsidRPr="000C547A">
        <w:rPr>
          <w:sz w:val="28"/>
          <w:szCs w:val="28"/>
        </w:rPr>
        <w:t>заняття</w:t>
      </w:r>
      <w:proofErr w:type="spellEnd"/>
      <w:r w:rsidRPr="000C547A">
        <w:rPr>
          <w:sz w:val="28"/>
          <w:szCs w:val="28"/>
        </w:rPr>
        <w:t>.</w:t>
      </w:r>
    </w:p>
    <w:p w14:paraId="27A70AF6" w14:textId="77777777" w:rsidR="000E0DF9" w:rsidRPr="000C547A" w:rsidRDefault="000E0DF9" w:rsidP="009C714F">
      <w:pPr>
        <w:numPr>
          <w:ilvl w:val="0"/>
          <w:numId w:val="12"/>
        </w:numPr>
        <w:spacing w:before="100" w:beforeAutospacing="1" w:after="100" w:afterAutospacing="1"/>
        <w:ind w:left="0" w:firstLine="567"/>
        <w:jc w:val="both"/>
        <w:rPr>
          <w:sz w:val="28"/>
          <w:szCs w:val="28"/>
        </w:rPr>
      </w:pPr>
      <w:proofErr w:type="spellStart"/>
      <w:r w:rsidRPr="000C547A">
        <w:rPr>
          <w:b/>
          <w:bCs/>
          <w:i/>
          <w:iCs/>
          <w:sz w:val="28"/>
          <w:szCs w:val="28"/>
        </w:rPr>
        <w:t>Мотивація</w:t>
      </w:r>
      <w:proofErr w:type="spellEnd"/>
      <w:r w:rsidRPr="000C547A">
        <w:rPr>
          <w:b/>
          <w:bCs/>
          <w:i/>
          <w:iCs/>
          <w:sz w:val="28"/>
          <w:szCs w:val="28"/>
        </w:rPr>
        <w:t xml:space="preserve"> та </w:t>
      </w:r>
      <w:proofErr w:type="spellStart"/>
      <w:r w:rsidRPr="000C547A">
        <w:rPr>
          <w:b/>
          <w:bCs/>
          <w:i/>
          <w:iCs/>
          <w:sz w:val="28"/>
          <w:szCs w:val="28"/>
        </w:rPr>
        <w:t>стимулювання</w:t>
      </w:r>
      <w:proofErr w:type="spellEnd"/>
      <w:r w:rsidRPr="000C547A">
        <w:rPr>
          <w:b/>
          <w:bCs/>
          <w:i/>
          <w:iCs/>
          <w:sz w:val="28"/>
          <w:szCs w:val="28"/>
        </w:rPr>
        <w:t xml:space="preserve"> </w:t>
      </w:r>
      <w:proofErr w:type="spellStart"/>
      <w:r w:rsidRPr="000C547A">
        <w:rPr>
          <w:b/>
          <w:bCs/>
          <w:i/>
          <w:iCs/>
          <w:sz w:val="28"/>
          <w:szCs w:val="28"/>
        </w:rPr>
        <w:t>навчальної</w:t>
      </w:r>
      <w:proofErr w:type="spellEnd"/>
      <w:r w:rsidRPr="000C547A">
        <w:rPr>
          <w:b/>
          <w:bCs/>
          <w:i/>
          <w:iCs/>
          <w:sz w:val="28"/>
          <w:szCs w:val="28"/>
        </w:rPr>
        <w:t xml:space="preserve"> </w:t>
      </w:r>
      <w:proofErr w:type="spellStart"/>
      <w:r w:rsidRPr="000C547A">
        <w:rPr>
          <w:b/>
          <w:bCs/>
          <w:i/>
          <w:iCs/>
          <w:sz w:val="28"/>
          <w:szCs w:val="28"/>
        </w:rPr>
        <w:t>діяльності</w:t>
      </w:r>
      <w:proofErr w:type="spellEnd"/>
      <w:r w:rsidRPr="000C547A">
        <w:rPr>
          <w:sz w:val="28"/>
          <w:szCs w:val="28"/>
        </w:rPr>
        <w:t xml:space="preserve"> – </w:t>
      </w:r>
      <w:proofErr w:type="spellStart"/>
      <w:r w:rsidRPr="000C547A">
        <w:rPr>
          <w:sz w:val="28"/>
          <w:szCs w:val="28"/>
        </w:rPr>
        <w:t>передбачає</w:t>
      </w:r>
      <w:proofErr w:type="spellEnd"/>
      <w:r w:rsidRPr="000C547A">
        <w:rPr>
          <w:sz w:val="28"/>
          <w:szCs w:val="28"/>
        </w:rPr>
        <w:t xml:space="preserve"> </w:t>
      </w:r>
      <w:proofErr w:type="spellStart"/>
      <w:r w:rsidRPr="000C547A">
        <w:rPr>
          <w:sz w:val="28"/>
          <w:szCs w:val="28"/>
        </w:rPr>
        <w:t>формування</w:t>
      </w:r>
      <w:proofErr w:type="spellEnd"/>
      <w:r w:rsidRPr="000C547A">
        <w:rPr>
          <w:sz w:val="28"/>
          <w:szCs w:val="28"/>
        </w:rPr>
        <w:t xml:space="preserve"> потреби </w:t>
      </w:r>
      <w:proofErr w:type="spellStart"/>
      <w:r w:rsidRPr="000C547A">
        <w:rPr>
          <w:sz w:val="28"/>
          <w:szCs w:val="28"/>
        </w:rPr>
        <w:t>вивчення</w:t>
      </w:r>
      <w:proofErr w:type="spellEnd"/>
      <w:r w:rsidRPr="000C547A">
        <w:rPr>
          <w:sz w:val="28"/>
          <w:szCs w:val="28"/>
        </w:rPr>
        <w:t xml:space="preserve"> конкретного </w:t>
      </w:r>
      <w:proofErr w:type="spellStart"/>
      <w:r w:rsidRPr="000C547A">
        <w:rPr>
          <w:sz w:val="28"/>
          <w:szCs w:val="28"/>
        </w:rPr>
        <w:t>навчального</w:t>
      </w:r>
      <w:proofErr w:type="spellEnd"/>
      <w:r w:rsidRPr="000C547A">
        <w:rPr>
          <w:sz w:val="28"/>
          <w:szCs w:val="28"/>
        </w:rPr>
        <w:t xml:space="preserve"> </w:t>
      </w:r>
      <w:proofErr w:type="spellStart"/>
      <w:r w:rsidRPr="000C547A">
        <w:rPr>
          <w:sz w:val="28"/>
          <w:szCs w:val="28"/>
        </w:rPr>
        <w:t>матеріалу</w:t>
      </w:r>
      <w:proofErr w:type="spellEnd"/>
      <w:r w:rsidRPr="000C547A">
        <w:rPr>
          <w:sz w:val="28"/>
          <w:szCs w:val="28"/>
        </w:rPr>
        <w:t xml:space="preserve">, </w:t>
      </w:r>
      <w:proofErr w:type="spellStart"/>
      <w:r w:rsidRPr="000C547A">
        <w:rPr>
          <w:sz w:val="28"/>
          <w:szCs w:val="28"/>
        </w:rPr>
        <w:t>повідомлення</w:t>
      </w:r>
      <w:proofErr w:type="spellEnd"/>
      <w:r w:rsidRPr="000C547A">
        <w:rPr>
          <w:sz w:val="28"/>
          <w:szCs w:val="28"/>
        </w:rPr>
        <w:t xml:space="preserve"> теми, мети та </w:t>
      </w:r>
      <w:proofErr w:type="spellStart"/>
      <w:r w:rsidRPr="000C547A">
        <w:rPr>
          <w:sz w:val="28"/>
          <w:szCs w:val="28"/>
        </w:rPr>
        <w:t>завдань</w:t>
      </w:r>
      <w:proofErr w:type="spellEnd"/>
      <w:r w:rsidRPr="000C547A">
        <w:rPr>
          <w:sz w:val="28"/>
          <w:szCs w:val="28"/>
        </w:rPr>
        <w:t xml:space="preserve">. </w:t>
      </w:r>
      <w:proofErr w:type="spellStart"/>
      <w:r w:rsidRPr="000C547A">
        <w:rPr>
          <w:sz w:val="28"/>
          <w:szCs w:val="28"/>
        </w:rPr>
        <w:t>Мотивації</w:t>
      </w:r>
      <w:proofErr w:type="spellEnd"/>
      <w:r w:rsidRPr="000C547A">
        <w:rPr>
          <w:sz w:val="28"/>
          <w:szCs w:val="28"/>
        </w:rPr>
        <w:t xml:space="preserve"> </w:t>
      </w:r>
      <w:proofErr w:type="spellStart"/>
      <w:r w:rsidRPr="000C547A">
        <w:rPr>
          <w:sz w:val="28"/>
          <w:szCs w:val="28"/>
        </w:rPr>
        <w:t>сприяє</w:t>
      </w:r>
      <w:proofErr w:type="spellEnd"/>
      <w:r w:rsidRPr="000C547A">
        <w:rPr>
          <w:sz w:val="28"/>
          <w:szCs w:val="28"/>
        </w:rPr>
        <w:t xml:space="preserve"> </w:t>
      </w:r>
      <w:proofErr w:type="spellStart"/>
      <w:r w:rsidRPr="000C547A">
        <w:rPr>
          <w:sz w:val="28"/>
          <w:szCs w:val="28"/>
        </w:rPr>
        <w:t>чітке</w:t>
      </w:r>
      <w:proofErr w:type="spellEnd"/>
      <w:r w:rsidRPr="000C547A">
        <w:rPr>
          <w:sz w:val="28"/>
          <w:szCs w:val="28"/>
        </w:rPr>
        <w:t xml:space="preserve"> </w:t>
      </w:r>
      <w:proofErr w:type="spellStart"/>
      <w:r w:rsidRPr="000C547A">
        <w:rPr>
          <w:sz w:val="28"/>
          <w:szCs w:val="28"/>
        </w:rPr>
        <w:t>усвідомлення</w:t>
      </w:r>
      <w:proofErr w:type="spellEnd"/>
      <w:r w:rsidRPr="000C547A">
        <w:rPr>
          <w:sz w:val="28"/>
          <w:szCs w:val="28"/>
        </w:rPr>
        <w:t xml:space="preserve"> </w:t>
      </w:r>
      <w:proofErr w:type="spellStart"/>
      <w:r w:rsidRPr="000C547A">
        <w:rPr>
          <w:sz w:val="28"/>
          <w:szCs w:val="28"/>
        </w:rPr>
        <w:t>його</w:t>
      </w:r>
      <w:proofErr w:type="spellEnd"/>
      <w:r w:rsidRPr="000C547A">
        <w:rPr>
          <w:sz w:val="28"/>
          <w:szCs w:val="28"/>
        </w:rPr>
        <w:t xml:space="preserve"> мети, </w:t>
      </w:r>
      <w:proofErr w:type="spellStart"/>
      <w:r w:rsidRPr="000C547A">
        <w:rPr>
          <w:sz w:val="28"/>
          <w:szCs w:val="28"/>
        </w:rPr>
        <w:t>що</w:t>
      </w:r>
      <w:proofErr w:type="spellEnd"/>
      <w:r w:rsidRPr="000C547A">
        <w:rPr>
          <w:sz w:val="28"/>
          <w:szCs w:val="28"/>
        </w:rPr>
        <w:t xml:space="preserve"> </w:t>
      </w:r>
      <w:proofErr w:type="spellStart"/>
      <w:r w:rsidRPr="000C547A">
        <w:rPr>
          <w:sz w:val="28"/>
          <w:szCs w:val="28"/>
        </w:rPr>
        <w:t>полягає</w:t>
      </w:r>
      <w:proofErr w:type="spellEnd"/>
      <w:r w:rsidRPr="000C547A">
        <w:rPr>
          <w:sz w:val="28"/>
          <w:szCs w:val="28"/>
        </w:rPr>
        <w:t xml:space="preserve"> у </w:t>
      </w:r>
      <w:proofErr w:type="spellStart"/>
      <w:r w:rsidRPr="000C547A">
        <w:rPr>
          <w:sz w:val="28"/>
          <w:szCs w:val="28"/>
        </w:rPr>
        <w:t>досягненні</w:t>
      </w:r>
      <w:proofErr w:type="spellEnd"/>
      <w:r w:rsidRPr="000C547A">
        <w:rPr>
          <w:sz w:val="28"/>
          <w:szCs w:val="28"/>
        </w:rPr>
        <w:t xml:space="preserve"> </w:t>
      </w:r>
      <w:proofErr w:type="spellStart"/>
      <w:r w:rsidRPr="000C547A">
        <w:rPr>
          <w:sz w:val="28"/>
          <w:szCs w:val="28"/>
        </w:rPr>
        <w:t>кінцевого</w:t>
      </w:r>
      <w:proofErr w:type="spellEnd"/>
      <w:r w:rsidRPr="000C547A">
        <w:rPr>
          <w:sz w:val="28"/>
          <w:szCs w:val="28"/>
        </w:rPr>
        <w:t xml:space="preserve">, </w:t>
      </w:r>
      <w:proofErr w:type="spellStart"/>
      <w:r w:rsidRPr="000C547A">
        <w:rPr>
          <w:sz w:val="28"/>
          <w:szCs w:val="28"/>
        </w:rPr>
        <w:t>запланованого</w:t>
      </w:r>
      <w:proofErr w:type="spellEnd"/>
      <w:r w:rsidRPr="000C547A">
        <w:rPr>
          <w:sz w:val="28"/>
          <w:szCs w:val="28"/>
        </w:rPr>
        <w:t xml:space="preserve"> результату </w:t>
      </w:r>
      <w:proofErr w:type="spellStart"/>
      <w:r w:rsidRPr="000C547A">
        <w:rPr>
          <w:sz w:val="28"/>
          <w:szCs w:val="28"/>
        </w:rPr>
        <w:t>спільної</w:t>
      </w:r>
      <w:proofErr w:type="spellEnd"/>
      <w:r w:rsidRPr="000C547A">
        <w:rPr>
          <w:sz w:val="28"/>
          <w:szCs w:val="28"/>
        </w:rPr>
        <w:t xml:space="preserve"> </w:t>
      </w:r>
      <w:proofErr w:type="spellStart"/>
      <w:r w:rsidRPr="000C547A">
        <w:rPr>
          <w:sz w:val="28"/>
          <w:szCs w:val="28"/>
        </w:rPr>
        <w:t>діяльності</w:t>
      </w:r>
      <w:proofErr w:type="spellEnd"/>
      <w:r w:rsidRPr="000C547A">
        <w:rPr>
          <w:sz w:val="28"/>
          <w:szCs w:val="28"/>
        </w:rPr>
        <w:t xml:space="preserve"> </w:t>
      </w:r>
      <w:proofErr w:type="spellStart"/>
      <w:r w:rsidRPr="000C547A">
        <w:rPr>
          <w:sz w:val="28"/>
          <w:szCs w:val="28"/>
        </w:rPr>
        <w:t>викладача</w:t>
      </w:r>
      <w:proofErr w:type="spellEnd"/>
      <w:r w:rsidRPr="000C547A">
        <w:rPr>
          <w:sz w:val="28"/>
          <w:szCs w:val="28"/>
        </w:rPr>
        <w:t xml:space="preserve"> й </w:t>
      </w:r>
      <w:proofErr w:type="spellStart"/>
      <w:r w:rsidRPr="000C547A">
        <w:rPr>
          <w:sz w:val="28"/>
          <w:szCs w:val="28"/>
        </w:rPr>
        <w:t>студентів</w:t>
      </w:r>
      <w:proofErr w:type="spellEnd"/>
      <w:r w:rsidRPr="000C547A">
        <w:rPr>
          <w:sz w:val="28"/>
          <w:szCs w:val="28"/>
        </w:rPr>
        <w:t>.</w:t>
      </w:r>
    </w:p>
    <w:p w14:paraId="4E5C3923" w14:textId="77777777" w:rsidR="000E0DF9" w:rsidRPr="000C547A" w:rsidRDefault="000E0DF9" w:rsidP="009C714F">
      <w:pPr>
        <w:numPr>
          <w:ilvl w:val="0"/>
          <w:numId w:val="12"/>
        </w:numPr>
        <w:spacing w:before="100" w:beforeAutospacing="1" w:after="100" w:afterAutospacing="1"/>
        <w:ind w:left="0" w:firstLine="567"/>
        <w:jc w:val="both"/>
        <w:rPr>
          <w:sz w:val="28"/>
          <w:szCs w:val="28"/>
        </w:rPr>
      </w:pPr>
      <w:proofErr w:type="spellStart"/>
      <w:r w:rsidRPr="000C547A">
        <w:rPr>
          <w:b/>
          <w:bCs/>
          <w:i/>
          <w:iCs/>
          <w:sz w:val="28"/>
          <w:szCs w:val="28"/>
        </w:rPr>
        <w:t>Обговорення</w:t>
      </w:r>
      <w:proofErr w:type="spellEnd"/>
      <w:r w:rsidRPr="000C547A">
        <w:rPr>
          <w:b/>
          <w:bCs/>
          <w:i/>
          <w:iCs/>
          <w:sz w:val="28"/>
          <w:szCs w:val="28"/>
        </w:rPr>
        <w:t xml:space="preserve"> </w:t>
      </w:r>
      <w:proofErr w:type="spellStart"/>
      <w:r w:rsidRPr="000C547A">
        <w:rPr>
          <w:b/>
          <w:bCs/>
          <w:i/>
          <w:iCs/>
          <w:sz w:val="28"/>
          <w:szCs w:val="28"/>
        </w:rPr>
        <w:t>навчальних</w:t>
      </w:r>
      <w:proofErr w:type="spellEnd"/>
      <w:r w:rsidRPr="000C547A">
        <w:rPr>
          <w:b/>
          <w:bCs/>
          <w:i/>
          <w:iCs/>
          <w:sz w:val="28"/>
          <w:szCs w:val="28"/>
        </w:rPr>
        <w:t xml:space="preserve"> </w:t>
      </w:r>
      <w:proofErr w:type="spellStart"/>
      <w:r w:rsidRPr="000C547A">
        <w:rPr>
          <w:b/>
          <w:bCs/>
          <w:i/>
          <w:iCs/>
          <w:sz w:val="28"/>
          <w:szCs w:val="28"/>
        </w:rPr>
        <w:t>питань</w:t>
      </w:r>
      <w:proofErr w:type="spellEnd"/>
      <w:r w:rsidRPr="000C547A">
        <w:rPr>
          <w:b/>
          <w:bCs/>
          <w:i/>
          <w:iCs/>
          <w:sz w:val="28"/>
          <w:szCs w:val="28"/>
        </w:rPr>
        <w:t xml:space="preserve"> </w:t>
      </w:r>
      <w:proofErr w:type="spellStart"/>
      <w:r w:rsidRPr="000C547A">
        <w:rPr>
          <w:b/>
          <w:bCs/>
          <w:i/>
          <w:iCs/>
          <w:sz w:val="28"/>
          <w:szCs w:val="28"/>
        </w:rPr>
        <w:t>семінару</w:t>
      </w:r>
      <w:proofErr w:type="spellEnd"/>
      <w:r w:rsidRPr="000C547A">
        <w:rPr>
          <w:sz w:val="28"/>
          <w:szCs w:val="28"/>
        </w:rPr>
        <w:t xml:space="preserve"> – </w:t>
      </w:r>
      <w:proofErr w:type="spellStart"/>
      <w:r w:rsidRPr="000C547A">
        <w:rPr>
          <w:sz w:val="28"/>
          <w:szCs w:val="28"/>
        </w:rPr>
        <w:t>полягає</w:t>
      </w:r>
      <w:proofErr w:type="spellEnd"/>
      <w:r w:rsidRPr="000C547A">
        <w:rPr>
          <w:sz w:val="28"/>
          <w:szCs w:val="28"/>
        </w:rPr>
        <w:t xml:space="preserve"> в </w:t>
      </w:r>
      <w:proofErr w:type="spellStart"/>
      <w:r w:rsidRPr="000C547A">
        <w:rPr>
          <w:sz w:val="28"/>
          <w:szCs w:val="28"/>
        </w:rPr>
        <w:t>обговоренні</w:t>
      </w:r>
      <w:proofErr w:type="spellEnd"/>
      <w:r w:rsidRPr="000C547A">
        <w:rPr>
          <w:sz w:val="28"/>
          <w:szCs w:val="28"/>
        </w:rPr>
        <w:t xml:space="preserve"> й </w:t>
      </w:r>
      <w:proofErr w:type="spellStart"/>
      <w:r w:rsidRPr="000C547A">
        <w:rPr>
          <w:sz w:val="28"/>
          <w:szCs w:val="28"/>
        </w:rPr>
        <w:t>керуванні</w:t>
      </w:r>
      <w:proofErr w:type="spellEnd"/>
      <w:r w:rsidRPr="000C547A">
        <w:rPr>
          <w:sz w:val="28"/>
          <w:szCs w:val="28"/>
        </w:rPr>
        <w:t xml:space="preserve"> </w:t>
      </w:r>
      <w:proofErr w:type="spellStart"/>
      <w:r w:rsidRPr="000C547A">
        <w:rPr>
          <w:sz w:val="28"/>
          <w:szCs w:val="28"/>
        </w:rPr>
        <w:t>процесом</w:t>
      </w:r>
      <w:proofErr w:type="spellEnd"/>
      <w:r w:rsidRPr="000C547A">
        <w:rPr>
          <w:sz w:val="28"/>
          <w:szCs w:val="28"/>
        </w:rPr>
        <w:t xml:space="preserve"> </w:t>
      </w:r>
      <w:proofErr w:type="spellStart"/>
      <w:r w:rsidRPr="000C547A">
        <w:rPr>
          <w:sz w:val="28"/>
          <w:szCs w:val="28"/>
        </w:rPr>
        <w:t>розгляду</w:t>
      </w:r>
      <w:proofErr w:type="spellEnd"/>
      <w:r w:rsidRPr="000C547A">
        <w:rPr>
          <w:sz w:val="28"/>
          <w:szCs w:val="28"/>
        </w:rPr>
        <w:t xml:space="preserve"> </w:t>
      </w:r>
      <w:proofErr w:type="spellStart"/>
      <w:r w:rsidRPr="000C547A">
        <w:rPr>
          <w:sz w:val="28"/>
          <w:szCs w:val="28"/>
        </w:rPr>
        <w:t>основних</w:t>
      </w:r>
      <w:proofErr w:type="spellEnd"/>
      <w:r w:rsidRPr="000C547A">
        <w:rPr>
          <w:sz w:val="28"/>
          <w:szCs w:val="28"/>
        </w:rPr>
        <w:t xml:space="preserve"> </w:t>
      </w:r>
      <w:proofErr w:type="spellStart"/>
      <w:r w:rsidRPr="000C547A">
        <w:rPr>
          <w:sz w:val="28"/>
          <w:szCs w:val="28"/>
        </w:rPr>
        <w:t>питань</w:t>
      </w:r>
      <w:proofErr w:type="spellEnd"/>
      <w:r w:rsidRPr="000C547A">
        <w:rPr>
          <w:sz w:val="28"/>
          <w:szCs w:val="28"/>
        </w:rPr>
        <w:t xml:space="preserve"> </w:t>
      </w:r>
      <w:proofErr w:type="spellStart"/>
      <w:r w:rsidRPr="000C547A">
        <w:rPr>
          <w:sz w:val="28"/>
          <w:szCs w:val="28"/>
        </w:rPr>
        <w:t>семінару</w:t>
      </w:r>
      <w:proofErr w:type="spellEnd"/>
      <w:r w:rsidRPr="000C547A">
        <w:rPr>
          <w:sz w:val="28"/>
          <w:szCs w:val="28"/>
        </w:rPr>
        <w:t xml:space="preserve"> </w:t>
      </w:r>
      <w:proofErr w:type="spellStart"/>
      <w:r w:rsidRPr="000C547A">
        <w:rPr>
          <w:sz w:val="28"/>
          <w:szCs w:val="28"/>
        </w:rPr>
        <w:t>відповідно</w:t>
      </w:r>
      <w:proofErr w:type="spellEnd"/>
      <w:r w:rsidRPr="000C547A">
        <w:rPr>
          <w:sz w:val="28"/>
          <w:szCs w:val="28"/>
        </w:rPr>
        <w:t xml:space="preserve"> до </w:t>
      </w:r>
      <w:proofErr w:type="spellStart"/>
      <w:r w:rsidRPr="000C547A">
        <w:rPr>
          <w:sz w:val="28"/>
          <w:szCs w:val="28"/>
        </w:rPr>
        <w:t>обраного</w:t>
      </w:r>
      <w:proofErr w:type="spellEnd"/>
      <w:r w:rsidRPr="000C547A">
        <w:rPr>
          <w:sz w:val="28"/>
          <w:szCs w:val="28"/>
        </w:rPr>
        <w:t xml:space="preserve"> виду і методики </w:t>
      </w:r>
      <w:proofErr w:type="spellStart"/>
      <w:r w:rsidRPr="000C547A">
        <w:rPr>
          <w:sz w:val="28"/>
          <w:szCs w:val="28"/>
        </w:rPr>
        <w:t>його</w:t>
      </w:r>
      <w:proofErr w:type="spellEnd"/>
      <w:r w:rsidRPr="000C547A">
        <w:rPr>
          <w:sz w:val="28"/>
          <w:szCs w:val="28"/>
        </w:rPr>
        <w:t xml:space="preserve"> </w:t>
      </w:r>
      <w:proofErr w:type="spellStart"/>
      <w:r w:rsidRPr="000C547A">
        <w:rPr>
          <w:sz w:val="28"/>
          <w:szCs w:val="28"/>
        </w:rPr>
        <w:t>проведення</w:t>
      </w:r>
      <w:proofErr w:type="spellEnd"/>
      <w:r w:rsidRPr="000C547A">
        <w:rPr>
          <w:sz w:val="28"/>
          <w:szCs w:val="28"/>
        </w:rPr>
        <w:t xml:space="preserve">. </w:t>
      </w:r>
      <w:proofErr w:type="spellStart"/>
      <w:r w:rsidRPr="000C547A">
        <w:rPr>
          <w:sz w:val="28"/>
          <w:szCs w:val="28"/>
        </w:rPr>
        <w:t>Викладач</w:t>
      </w:r>
      <w:proofErr w:type="spellEnd"/>
      <w:r w:rsidRPr="000C547A">
        <w:rPr>
          <w:sz w:val="28"/>
          <w:szCs w:val="28"/>
        </w:rPr>
        <w:t xml:space="preserve"> </w:t>
      </w:r>
      <w:proofErr w:type="spellStart"/>
      <w:r w:rsidRPr="000C547A">
        <w:rPr>
          <w:sz w:val="28"/>
          <w:szCs w:val="28"/>
        </w:rPr>
        <w:t>має</w:t>
      </w:r>
      <w:proofErr w:type="spellEnd"/>
      <w:r w:rsidRPr="000C547A">
        <w:rPr>
          <w:sz w:val="28"/>
          <w:szCs w:val="28"/>
        </w:rPr>
        <w:t xml:space="preserve"> </w:t>
      </w:r>
      <w:proofErr w:type="spellStart"/>
      <w:r w:rsidRPr="000C547A">
        <w:rPr>
          <w:sz w:val="28"/>
          <w:szCs w:val="28"/>
        </w:rPr>
        <w:t>подбати</w:t>
      </w:r>
      <w:proofErr w:type="spellEnd"/>
      <w:r w:rsidRPr="000C547A">
        <w:rPr>
          <w:sz w:val="28"/>
          <w:szCs w:val="28"/>
        </w:rPr>
        <w:t xml:space="preserve"> про </w:t>
      </w:r>
      <w:proofErr w:type="spellStart"/>
      <w:r w:rsidRPr="000C547A">
        <w:rPr>
          <w:sz w:val="28"/>
          <w:szCs w:val="28"/>
        </w:rPr>
        <w:t>поетапне</w:t>
      </w:r>
      <w:proofErr w:type="spellEnd"/>
      <w:r w:rsidRPr="000C547A">
        <w:rPr>
          <w:sz w:val="28"/>
          <w:szCs w:val="28"/>
        </w:rPr>
        <w:t xml:space="preserve"> </w:t>
      </w:r>
      <w:proofErr w:type="spellStart"/>
      <w:r w:rsidRPr="000C547A">
        <w:rPr>
          <w:sz w:val="28"/>
          <w:szCs w:val="28"/>
        </w:rPr>
        <w:lastRenderedPageBreak/>
        <w:t>обговорення</w:t>
      </w:r>
      <w:proofErr w:type="spellEnd"/>
      <w:r w:rsidRPr="000C547A">
        <w:rPr>
          <w:sz w:val="28"/>
          <w:szCs w:val="28"/>
        </w:rPr>
        <w:t xml:space="preserve">, </w:t>
      </w:r>
      <w:proofErr w:type="spellStart"/>
      <w:r w:rsidRPr="000C547A">
        <w:rPr>
          <w:sz w:val="28"/>
          <w:szCs w:val="28"/>
        </w:rPr>
        <w:t>сприймання</w:t>
      </w:r>
      <w:proofErr w:type="spellEnd"/>
      <w:r w:rsidRPr="000C547A">
        <w:rPr>
          <w:sz w:val="28"/>
          <w:szCs w:val="28"/>
        </w:rPr>
        <w:t xml:space="preserve">, </w:t>
      </w:r>
      <w:proofErr w:type="spellStart"/>
      <w:r w:rsidRPr="000C547A">
        <w:rPr>
          <w:sz w:val="28"/>
          <w:szCs w:val="28"/>
        </w:rPr>
        <w:t>розуміння</w:t>
      </w:r>
      <w:proofErr w:type="spellEnd"/>
      <w:r w:rsidRPr="000C547A">
        <w:rPr>
          <w:sz w:val="28"/>
          <w:szCs w:val="28"/>
        </w:rPr>
        <w:t xml:space="preserve">, </w:t>
      </w:r>
      <w:proofErr w:type="spellStart"/>
      <w:r w:rsidRPr="000C547A">
        <w:rPr>
          <w:sz w:val="28"/>
          <w:szCs w:val="28"/>
        </w:rPr>
        <w:t>закріплення</w:t>
      </w:r>
      <w:proofErr w:type="spellEnd"/>
      <w:r w:rsidRPr="000C547A">
        <w:rPr>
          <w:sz w:val="28"/>
          <w:szCs w:val="28"/>
        </w:rPr>
        <w:t xml:space="preserve"> і </w:t>
      </w:r>
      <w:proofErr w:type="spellStart"/>
      <w:r w:rsidRPr="000C547A">
        <w:rPr>
          <w:sz w:val="28"/>
          <w:szCs w:val="28"/>
        </w:rPr>
        <w:t>застосування</w:t>
      </w:r>
      <w:proofErr w:type="spellEnd"/>
      <w:r w:rsidRPr="000C547A">
        <w:rPr>
          <w:sz w:val="28"/>
          <w:szCs w:val="28"/>
        </w:rPr>
        <w:t xml:space="preserve"> студентами </w:t>
      </w:r>
      <w:proofErr w:type="spellStart"/>
      <w:r w:rsidRPr="000C547A">
        <w:rPr>
          <w:sz w:val="28"/>
          <w:szCs w:val="28"/>
        </w:rPr>
        <w:t>вивченої</w:t>
      </w:r>
      <w:proofErr w:type="spellEnd"/>
      <w:r w:rsidRPr="000C547A">
        <w:rPr>
          <w:sz w:val="28"/>
          <w:szCs w:val="28"/>
        </w:rPr>
        <w:t xml:space="preserve"> </w:t>
      </w:r>
      <w:proofErr w:type="spellStart"/>
      <w:r w:rsidRPr="000C547A">
        <w:rPr>
          <w:sz w:val="28"/>
          <w:szCs w:val="28"/>
        </w:rPr>
        <w:t>навчальної</w:t>
      </w:r>
      <w:proofErr w:type="spellEnd"/>
      <w:r w:rsidRPr="000C547A">
        <w:rPr>
          <w:sz w:val="28"/>
          <w:szCs w:val="28"/>
        </w:rPr>
        <w:t xml:space="preserve"> </w:t>
      </w:r>
      <w:proofErr w:type="spellStart"/>
      <w:r w:rsidRPr="000C547A">
        <w:rPr>
          <w:sz w:val="28"/>
          <w:szCs w:val="28"/>
        </w:rPr>
        <w:t>інформації</w:t>
      </w:r>
      <w:proofErr w:type="spellEnd"/>
      <w:r w:rsidRPr="000C547A">
        <w:rPr>
          <w:sz w:val="28"/>
          <w:szCs w:val="28"/>
        </w:rPr>
        <w:t>.</w:t>
      </w:r>
    </w:p>
    <w:p w14:paraId="4308CF47" w14:textId="77777777" w:rsidR="000E0DF9" w:rsidRPr="000C547A" w:rsidRDefault="000E0DF9" w:rsidP="009C714F">
      <w:pPr>
        <w:numPr>
          <w:ilvl w:val="0"/>
          <w:numId w:val="12"/>
        </w:numPr>
        <w:spacing w:before="100" w:beforeAutospacing="1" w:after="100" w:afterAutospacing="1"/>
        <w:ind w:left="0" w:firstLine="567"/>
        <w:jc w:val="both"/>
        <w:rPr>
          <w:sz w:val="28"/>
          <w:szCs w:val="28"/>
        </w:rPr>
      </w:pPr>
      <w:proofErr w:type="spellStart"/>
      <w:r w:rsidRPr="000C547A">
        <w:rPr>
          <w:b/>
          <w:bCs/>
          <w:i/>
          <w:iCs/>
          <w:sz w:val="28"/>
          <w:szCs w:val="28"/>
        </w:rPr>
        <w:t>Діагностика</w:t>
      </w:r>
      <w:proofErr w:type="spellEnd"/>
      <w:r w:rsidRPr="000C547A">
        <w:rPr>
          <w:b/>
          <w:bCs/>
          <w:i/>
          <w:iCs/>
          <w:sz w:val="28"/>
          <w:szCs w:val="28"/>
        </w:rPr>
        <w:t xml:space="preserve"> </w:t>
      </w:r>
      <w:proofErr w:type="spellStart"/>
      <w:r w:rsidRPr="000C547A">
        <w:rPr>
          <w:b/>
          <w:bCs/>
          <w:i/>
          <w:iCs/>
          <w:sz w:val="28"/>
          <w:szCs w:val="28"/>
        </w:rPr>
        <w:t>правильності</w:t>
      </w:r>
      <w:proofErr w:type="spellEnd"/>
      <w:r w:rsidRPr="000C547A">
        <w:rPr>
          <w:b/>
          <w:bCs/>
          <w:i/>
          <w:iCs/>
          <w:sz w:val="28"/>
          <w:szCs w:val="28"/>
        </w:rPr>
        <w:t xml:space="preserve"> </w:t>
      </w:r>
      <w:proofErr w:type="spellStart"/>
      <w:r w:rsidRPr="000C547A">
        <w:rPr>
          <w:b/>
          <w:bCs/>
          <w:i/>
          <w:iCs/>
          <w:sz w:val="28"/>
          <w:szCs w:val="28"/>
        </w:rPr>
        <w:t>засвоєння</w:t>
      </w:r>
      <w:proofErr w:type="spellEnd"/>
      <w:r w:rsidRPr="000C547A">
        <w:rPr>
          <w:b/>
          <w:bCs/>
          <w:i/>
          <w:iCs/>
          <w:sz w:val="28"/>
          <w:szCs w:val="28"/>
        </w:rPr>
        <w:t xml:space="preserve"> студентами </w:t>
      </w:r>
      <w:proofErr w:type="spellStart"/>
      <w:r w:rsidRPr="000C547A">
        <w:rPr>
          <w:b/>
          <w:bCs/>
          <w:i/>
          <w:iCs/>
          <w:sz w:val="28"/>
          <w:szCs w:val="28"/>
        </w:rPr>
        <w:t>знань</w:t>
      </w:r>
      <w:proofErr w:type="spellEnd"/>
      <w:r w:rsidRPr="000C547A">
        <w:rPr>
          <w:sz w:val="28"/>
          <w:szCs w:val="28"/>
        </w:rPr>
        <w:t xml:space="preserve"> – </w:t>
      </w:r>
      <w:proofErr w:type="spellStart"/>
      <w:r w:rsidRPr="000C547A">
        <w:rPr>
          <w:sz w:val="28"/>
          <w:szCs w:val="28"/>
        </w:rPr>
        <w:t>допомагає</w:t>
      </w:r>
      <w:proofErr w:type="spellEnd"/>
      <w:r w:rsidRPr="000C547A">
        <w:rPr>
          <w:sz w:val="28"/>
          <w:szCs w:val="28"/>
        </w:rPr>
        <w:t xml:space="preserve"> </w:t>
      </w:r>
      <w:proofErr w:type="spellStart"/>
      <w:r w:rsidRPr="000C547A">
        <w:rPr>
          <w:sz w:val="28"/>
          <w:szCs w:val="28"/>
        </w:rPr>
        <w:t>викладачеві</w:t>
      </w:r>
      <w:proofErr w:type="spellEnd"/>
      <w:r w:rsidRPr="000C547A">
        <w:rPr>
          <w:sz w:val="28"/>
          <w:szCs w:val="28"/>
        </w:rPr>
        <w:t xml:space="preserve"> та студентам </w:t>
      </w:r>
      <w:proofErr w:type="spellStart"/>
      <w:r w:rsidRPr="000C547A">
        <w:rPr>
          <w:sz w:val="28"/>
          <w:szCs w:val="28"/>
        </w:rPr>
        <w:t>з’ясувати</w:t>
      </w:r>
      <w:proofErr w:type="spellEnd"/>
      <w:r w:rsidRPr="000C547A">
        <w:rPr>
          <w:sz w:val="28"/>
          <w:szCs w:val="28"/>
        </w:rPr>
        <w:t xml:space="preserve"> причину </w:t>
      </w:r>
      <w:proofErr w:type="spellStart"/>
      <w:r w:rsidRPr="000C547A">
        <w:rPr>
          <w:sz w:val="28"/>
          <w:szCs w:val="28"/>
        </w:rPr>
        <w:t>нерозуміння</w:t>
      </w:r>
      <w:proofErr w:type="spellEnd"/>
      <w:r w:rsidRPr="000C547A">
        <w:rPr>
          <w:sz w:val="28"/>
          <w:szCs w:val="28"/>
        </w:rPr>
        <w:t xml:space="preserve"> </w:t>
      </w:r>
      <w:proofErr w:type="spellStart"/>
      <w:r w:rsidRPr="000C547A">
        <w:rPr>
          <w:sz w:val="28"/>
          <w:szCs w:val="28"/>
        </w:rPr>
        <w:t>певного</w:t>
      </w:r>
      <w:proofErr w:type="spellEnd"/>
      <w:r w:rsidRPr="000C547A">
        <w:rPr>
          <w:sz w:val="28"/>
          <w:szCs w:val="28"/>
        </w:rPr>
        <w:t xml:space="preserve"> </w:t>
      </w:r>
      <w:proofErr w:type="spellStart"/>
      <w:r w:rsidRPr="000C547A">
        <w:rPr>
          <w:sz w:val="28"/>
          <w:szCs w:val="28"/>
        </w:rPr>
        <w:t>елемента</w:t>
      </w:r>
      <w:proofErr w:type="spellEnd"/>
      <w:r w:rsidRPr="000C547A">
        <w:rPr>
          <w:sz w:val="28"/>
          <w:szCs w:val="28"/>
        </w:rPr>
        <w:t xml:space="preserve"> </w:t>
      </w:r>
      <w:proofErr w:type="spellStart"/>
      <w:r w:rsidRPr="000C547A">
        <w:rPr>
          <w:sz w:val="28"/>
          <w:szCs w:val="28"/>
        </w:rPr>
        <w:t>змісту</w:t>
      </w:r>
      <w:proofErr w:type="spellEnd"/>
      <w:r w:rsidRPr="000C547A">
        <w:rPr>
          <w:sz w:val="28"/>
          <w:szCs w:val="28"/>
        </w:rPr>
        <w:t xml:space="preserve"> </w:t>
      </w:r>
      <w:proofErr w:type="spellStart"/>
      <w:r w:rsidRPr="000C547A">
        <w:rPr>
          <w:sz w:val="28"/>
          <w:szCs w:val="28"/>
        </w:rPr>
        <w:t>навчальної</w:t>
      </w:r>
      <w:proofErr w:type="spellEnd"/>
      <w:r w:rsidRPr="000C547A">
        <w:rPr>
          <w:sz w:val="28"/>
          <w:szCs w:val="28"/>
        </w:rPr>
        <w:t xml:space="preserve"> </w:t>
      </w:r>
      <w:proofErr w:type="spellStart"/>
      <w:r w:rsidRPr="000C547A">
        <w:rPr>
          <w:sz w:val="28"/>
          <w:szCs w:val="28"/>
        </w:rPr>
        <w:t>інформації</w:t>
      </w:r>
      <w:proofErr w:type="spellEnd"/>
      <w:r w:rsidRPr="000C547A">
        <w:rPr>
          <w:sz w:val="28"/>
          <w:szCs w:val="28"/>
        </w:rPr>
        <w:t xml:space="preserve">, </w:t>
      </w:r>
      <w:proofErr w:type="spellStart"/>
      <w:r w:rsidRPr="000C547A">
        <w:rPr>
          <w:sz w:val="28"/>
          <w:szCs w:val="28"/>
        </w:rPr>
        <w:t>невміння</w:t>
      </w:r>
      <w:proofErr w:type="spellEnd"/>
      <w:r w:rsidRPr="000C547A">
        <w:rPr>
          <w:sz w:val="28"/>
          <w:szCs w:val="28"/>
        </w:rPr>
        <w:t xml:space="preserve"> </w:t>
      </w:r>
      <w:proofErr w:type="spellStart"/>
      <w:r w:rsidRPr="000C547A">
        <w:rPr>
          <w:sz w:val="28"/>
          <w:szCs w:val="28"/>
        </w:rPr>
        <w:t>чи</w:t>
      </w:r>
      <w:proofErr w:type="spellEnd"/>
      <w:r w:rsidRPr="000C547A">
        <w:rPr>
          <w:sz w:val="28"/>
          <w:szCs w:val="28"/>
        </w:rPr>
        <w:t xml:space="preserve"> </w:t>
      </w:r>
      <w:proofErr w:type="spellStart"/>
      <w:r w:rsidRPr="000C547A">
        <w:rPr>
          <w:sz w:val="28"/>
          <w:szCs w:val="28"/>
        </w:rPr>
        <w:t>помилковості</w:t>
      </w:r>
      <w:proofErr w:type="spellEnd"/>
      <w:r w:rsidRPr="000C547A">
        <w:rPr>
          <w:sz w:val="28"/>
          <w:szCs w:val="28"/>
        </w:rPr>
        <w:t xml:space="preserve"> </w:t>
      </w:r>
      <w:proofErr w:type="spellStart"/>
      <w:r w:rsidRPr="000C547A">
        <w:rPr>
          <w:sz w:val="28"/>
          <w:szCs w:val="28"/>
        </w:rPr>
        <w:t>виконання</w:t>
      </w:r>
      <w:proofErr w:type="spellEnd"/>
      <w:r w:rsidRPr="000C547A">
        <w:rPr>
          <w:sz w:val="28"/>
          <w:szCs w:val="28"/>
        </w:rPr>
        <w:t xml:space="preserve"> </w:t>
      </w:r>
      <w:proofErr w:type="spellStart"/>
      <w:r w:rsidRPr="000C547A">
        <w:rPr>
          <w:sz w:val="28"/>
          <w:szCs w:val="28"/>
        </w:rPr>
        <w:t>інтелектуальної</w:t>
      </w:r>
      <w:proofErr w:type="spellEnd"/>
      <w:r w:rsidRPr="000C547A">
        <w:rPr>
          <w:sz w:val="28"/>
          <w:szCs w:val="28"/>
        </w:rPr>
        <w:t xml:space="preserve"> </w:t>
      </w:r>
      <w:proofErr w:type="spellStart"/>
      <w:r w:rsidRPr="000C547A">
        <w:rPr>
          <w:sz w:val="28"/>
          <w:szCs w:val="28"/>
        </w:rPr>
        <w:t>або</w:t>
      </w:r>
      <w:proofErr w:type="spellEnd"/>
      <w:r w:rsidRPr="000C547A">
        <w:rPr>
          <w:sz w:val="28"/>
          <w:szCs w:val="28"/>
        </w:rPr>
        <w:t xml:space="preserve"> </w:t>
      </w:r>
      <w:proofErr w:type="spellStart"/>
      <w:r w:rsidRPr="000C547A">
        <w:rPr>
          <w:sz w:val="28"/>
          <w:szCs w:val="28"/>
        </w:rPr>
        <w:t>практичної</w:t>
      </w:r>
      <w:proofErr w:type="spellEnd"/>
      <w:r w:rsidRPr="000C547A">
        <w:rPr>
          <w:sz w:val="28"/>
          <w:szCs w:val="28"/>
        </w:rPr>
        <w:t xml:space="preserve"> </w:t>
      </w:r>
      <w:proofErr w:type="spellStart"/>
      <w:r w:rsidRPr="000C547A">
        <w:rPr>
          <w:sz w:val="28"/>
          <w:szCs w:val="28"/>
        </w:rPr>
        <w:t>дії</w:t>
      </w:r>
      <w:proofErr w:type="spellEnd"/>
      <w:r w:rsidRPr="000C547A">
        <w:rPr>
          <w:sz w:val="28"/>
          <w:szCs w:val="28"/>
        </w:rPr>
        <w:t xml:space="preserve">. </w:t>
      </w:r>
      <w:proofErr w:type="spellStart"/>
      <w:r w:rsidRPr="000C547A">
        <w:rPr>
          <w:sz w:val="28"/>
          <w:szCs w:val="28"/>
        </w:rPr>
        <w:t>Здійснюється</w:t>
      </w:r>
      <w:proofErr w:type="spellEnd"/>
      <w:r w:rsidRPr="000C547A">
        <w:rPr>
          <w:sz w:val="28"/>
          <w:szCs w:val="28"/>
        </w:rPr>
        <w:t xml:space="preserve"> за </w:t>
      </w:r>
      <w:proofErr w:type="spellStart"/>
      <w:r w:rsidRPr="000C547A">
        <w:rPr>
          <w:sz w:val="28"/>
          <w:szCs w:val="28"/>
        </w:rPr>
        <w:t>допомогою</w:t>
      </w:r>
      <w:proofErr w:type="spellEnd"/>
      <w:r w:rsidRPr="000C547A">
        <w:rPr>
          <w:sz w:val="28"/>
          <w:szCs w:val="28"/>
        </w:rPr>
        <w:t xml:space="preserve"> </w:t>
      </w:r>
      <w:proofErr w:type="spellStart"/>
      <w:r w:rsidRPr="000C547A">
        <w:rPr>
          <w:sz w:val="28"/>
          <w:szCs w:val="28"/>
        </w:rPr>
        <w:t>серії</w:t>
      </w:r>
      <w:proofErr w:type="spellEnd"/>
      <w:r w:rsidRPr="000C547A">
        <w:rPr>
          <w:sz w:val="28"/>
          <w:szCs w:val="28"/>
        </w:rPr>
        <w:t xml:space="preserve"> </w:t>
      </w:r>
      <w:proofErr w:type="spellStart"/>
      <w:r w:rsidRPr="000C547A">
        <w:rPr>
          <w:sz w:val="28"/>
          <w:szCs w:val="28"/>
        </w:rPr>
        <w:t>оперативних</w:t>
      </w:r>
      <w:proofErr w:type="spellEnd"/>
      <w:r w:rsidRPr="000C547A">
        <w:rPr>
          <w:sz w:val="28"/>
          <w:szCs w:val="28"/>
        </w:rPr>
        <w:t xml:space="preserve"> </w:t>
      </w:r>
      <w:proofErr w:type="spellStart"/>
      <w:r w:rsidRPr="000C547A">
        <w:rPr>
          <w:sz w:val="28"/>
          <w:szCs w:val="28"/>
        </w:rPr>
        <w:t>короткочасних</w:t>
      </w:r>
      <w:proofErr w:type="spellEnd"/>
      <w:r w:rsidRPr="000C547A">
        <w:rPr>
          <w:sz w:val="28"/>
          <w:szCs w:val="28"/>
        </w:rPr>
        <w:t xml:space="preserve"> </w:t>
      </w:r>
      <w:proofErr w:type="spellStart"/>
      <w:r w:rsidRPr="000C547A">
        <w:rPr>
          <w:sz w:val="28"/>
          <w:szCs w:val="28"/>
        </w:rPr>
        <w:t>контрольних</w:t>
      </w:r>
      <w:proofErr w:type="spellEnd"/>
      <w:r w:rsidRPr="000C547A">
        <w:rPr>
          <w:sz w:val="28"/>
          <w:szCs w:val="28"/>
        </w:rPr>
        <w:t xml:space="preserve"> </w:t>
      </w:r>
      <w:proofErr w:type="spellStart"/>
      <w:r w:rsidRPr="000C547A">
        <w:rPr>
          <w:sz w:val="28"/>
          <w:szCs w:val="28"/>
        </w:rPr>
        <w:t>робіт</w:t>
      </w:r>
      <w:proofErr w:type="spellEnd"/>
      <w:r w:rsidRPr="000C547A">
        <w:rPr>
          <w:sz w:val="28"/>
          <w:szCs w:val="28"/>
        </w:rPr>
        <w:t xml:space="preserve"> (</w:t>
      </w:r>
      <w:proofErr w:type="spellStart"/>
      <w:r w:rsidRPr="000C547A">
        <w:rPr>
          <w:sz w:val="28"/>
          <w:szCs w:val="28"/>
        </w:rPr>
        <w:t>письмових</w:t>
      </w:r>
      <w:proofErr w:type="spellEnd"/>
      <w:r w:rsidRPr="000C547A">
        <w:rPr>
          <w:sz w:val="28"/>
          <w:szCs w:val="28"/>
        </w:rPr>
        <w:t xml:space="preserve">, </w:t>
      </w:r>
      <w:proofErr w:type="spellStart"/>
      <w:r w:rsidRPr="000C547A">
        <w:rPr>
          <w:sz w:val="28"/>
          <w:szCs w:val="28"/>
        </w:rPr>
        <w:t>графічних</w:t>
      </w:r>
      <w:proofErr w:type="spellEnd"/>
      <w:r w:rsidRPr="000C547A">
        <w:rPr>
          <w:sz w:val="28"/>
          <w:szCs w:val="28"/>
        </w:rPr>
        <w:t xml:space="preserve">, </w:t>
      </w:r>
      <w:proofErr w:type="spellStart"/>
      <w:r w:rsidRPr="000C547A">
        <w:rPr>
          <w:sz w:val="28"/>
          <w:szCs w:val="28"/>
        </w:rPr>
        <w:t>практичних</w:t>
      </w:r>
      <w:proofErr w:type="spellEnd"/>
      <w:r w:rsidRPr="000C547A">
        <w:rPr>
          <w:sz w:val="28"/>
          <w:szCs w:val="28"/>
        </w:rPr>
        <w:t xml:space="preserve">), </w:t>
      </w:r>
      <w:proofErr w:type="spellStart"/>
      <w:r w:rsidRPr="000C547A">
        <w:rPr>
          <w:sz w:val="28"/>
          <w:szCs w:val="28"/>
        </w:rPr>
        <w:t>усних</w:t>
      </w:r>
      <w:proofErr w:type="spellEnd"/>
      <w:r w:rsidRPr="000C547A">
        <w:rPr>
          <w:sz w:val="28"/>
          <w:szCs w:val="28"/>
        </w:rPr>
        <w:t xml:space="preserve"> </w:t>
      </w:r>
      <w:proofErr w:type="spellStart"/>
      <w:r w:rsidRPr="000C547A">
        <w:rPr>
          <w:sz w:val="28"/>
          <w:szCs w:val="28"/>
        </w:rPr>
        <w:t>фронтальних</w:t>
      </w:r>
      <w:proofErr w:type="spellEnd"/>
      <w:r w:rsidRPr="000C547A">
        <w:rPr>
          <w:sz w:val="28"/>
          <w:szCs w:val="28"/>
        </w:rPr>
        <w:t xml:space="preserve"> </w:t>
      </w:r>
      <w:proofErr w:type="spellStart"/>
      <w:r w:rsidRPr="000C547A">
        <w:rPr>
          <w:sz w:val="28"/>
          <w:szCs w:val="28"/>
        </w:rPr>
        <w:t>опитувань</w:t>
      </w:r>
      <w:proofErr w:type="spellEnd"/>
      <w:r w:rsidRPr="000C547A">
        <w:rPr>
          <w:sz w:val="28"/>
          <w:szCs w:val="28"/>
        </w:rPr>
        <w:t xml:space="preserve">, </w:t>
      </w:r>
      <w:proofErr w:type="spellStart"/>
      <w:r w:rsidRPr="000C547A">
        <w:rPr>
          <w:sz w:val="28"/>
          <w:szCs w:val="28"/>
        </w:rPr>
        <w:t>тренінгу</w:t>
      </w:r>
      <w:proofErr w:type="spellEnd"/>
      <w:r w:rsidRPr="000C547A">
        <w:rPr>
          <w:sz w:val="28"/>
          <w:szCs w:val="28"/>
        </w:rPr>
        <w:t xml:space="preserve"> </w:t>
      </w:r>
      <w:proofErr w:type="spellStart"/>
      <w:r w:rsidRPr="000C547A">
        <w:rPr>
          <w:sz w:val="28"/>
          <w:szCs w:val="28"/>
        </w:rPr>
        <w:t>тощо</w:t>
      </w:r>
      <w:proofErr w:type="spellEnd"/>
      <w:r w:rsidRPr="000C547A">
        <w:rPr>
          <w:sz w:val="28"/>
          <w:szCs w:val="28"/>
        </w:rPr>
        <w:t xml:space="preserve">, з </w:t>
      </w:r>
      <w:proofErr w:type="spellStart"/>
      <w:r w:rsidRPr="000C547A">
        <w:rPr>
          <w:sz w:val="28"/>
          <w:szCs w:val="28"/>
        </w:rPr>
        <w:t>використанням</w:t>
      </w:r>
      <w:proofErr w:type="spellEnd"/>
      <w:r w:rsidRPr="000C547A">
        <w:rPr>
          <w:sz w:val="28"/>
          <w:szCs w:val="28"/>
        </w:rPr>
        <w:t xml:space="preserve"> </w:t>
      </w:r>
      <w:proofErr w:type="spellStart"/>
      <w:r w:rsidRPr="000C547A">
        <w:rPr>
          <w:sz w:val="28"/>
          <w:szCs w:val="28"/>
        </w:rPr>
        <w:t>комп’ютерної</w:t>
      </w:r>
      <w:proofErr w:type="spellEnd"/>
      <w:r w:rsidRPr="000C547A">
        <w:rPr>
          <w:sz w:val="28"/>
          <w:szCs w:val="28"/>
        </w:rPr>
        <w:t xml:space="preserve"> </w:t>
      </w:r>
      <w:proofErr w:type="spellStart"/>
      <w:r w:rsidRPr="000C547A">
        <w:rPr>
          <w:sz w:val="28"/>
          <w:szCs w:val="28"/>
        </w:rPr>
        <w:t>техніки</w:t>
      </w:r>
      <w:proofErr w:type="spellEnd"/>
      <w:r w:rsidRPr="000C547A">
        <w:rPr>
          <w:sz w:val="28"/>
          <w:szCs w:val="28"/>
        </w:rPr>
        <w:t>.</w:t>
      </w:r>
    </w:p>
    <w:p w14:paraId="4404AF49" w14:textId="77777777" w:rsidR="000E0DF9" w:rsidRPr="000C547A" w:rsidRDefault="000E0DF9" w:rsidP="009C714F">
      <w:pPr>
        <w:numPr>
          <w:ilvl w:val="0"/>
          <w:numId w:val="12"/>
        </w:numPr>
        <w:spacing w:before="100" w:beforeAutospacing="1" w:after="100" w:afterAutospacing="1"/>
        <w:ind w:left="0" w:firstLine="567"/>
        <w:jc w:val="both"/>
        <w:rPr>
          <w:sz w:val="28"/>
          <w:szCs w:val="28"/>
        </w:rPr>
      </w:pPr>
      <w:proofErr w:type="spellStart"/>
      <w:r w:rsidRPr="000C547A">
        <w:rPr>
          <w:b/>
          <w:bCs/>
          <w:i/>
          <w:iCs/>
          <w:sz w:val="28"/>
          <w:szCs w:val="28"/>
        </w:rPr>
        <w:t>Підбиття</w:t>
      </w:r>
      <w:proofErr w:type="spellEnd"/>
      <w:r w:rsidRPr="000C547A">
        <w:rPr>
          <w:b/>
          <w:bCs/>
          <w:i/>
          <w:iCs/>
          <w:sz w:val="28"/>
          <w:szCs w:val="28"/>
        </w:rPr>
        <w:t xml:space="preserve"> </w:t>
      </w:r>
      <w:proofErr w:type="spellStart"/>
      <w:r w:rsidRPr="000C547A">
        <w:rPr>
          <w:b/>
          <w:bCs/>
          <w:i/>
          <w:iCs/>
          <w:sz w:val="28"/>
          <w:szCs w:val="28"/>
        </w:rPr>
        <w:t>підсумків</w:t>
      </w:r>
      <w:proofErr w:type="spellEnd"/>
      <w:r w:rsidRPr="000C547A">
        <w:rPr>
          <w:b/>
          <w:bCs/>
          <w:i/>
          <w:iCs/>
          <w:sz w:val="28"/>
          <w:szCs w:val="28"/>
        </w:rPr>
        <w:t xml:space="preserve"> </w:t>
      </w:r>
      <w:proofErr w:type="spellStart"/>
      <w:r w:rsidRPr="000C547A">
        <w:rPr>
          <w:b/>
          <w:bCs/>
          <w:i/>
          <w:iCs/>
          <w:sz w:val="28"/>
          <w:szCs w:val="28"/>
        </w:rPr>
        <w:t>заняття</w:t>
      </w:r>
      <w:proofErr w:type="spellEnd"/>
      <w:r w:rsidRPr="000C547A">
        <w:rPr>
          <w:sz w:val="28"/>
          <w:szCs w:val="28"/>
        </w:rPr>
        <w:t xml:space="preserve"> – </w:t>
      </w:r>
      <w:proofErr w:type="spellStart"/>
      <w:r w:rsidRPr="000C547A">
        <w:rPr>
          <w:sz w:val="28"/>
          <w:szCs w:val="28"/>
        </w:rPr>
        <w:t>передбачає</w:t>
      </w:r>
      <w:proofErr w:type="spellEnd"/>
      <w:r w:rsidRPr="000C547A">
        <w:rPr>
          <w:sz w:val="28"/>
          <w:szCs w:val="28"/>
        </w:rPr>
        <w:t xml:space="preserve"> </w:t>
      </w:r>
      <w:proofErr w:type="spellStart"/>
      <w:r w:rsidRPr="000C547A">
        <w:rPr>
          <w:sz w:val="28"/>
          <w:szCs w:val="28"/>
        </w:rPr>
        <w:t>коротке</w:t>
      </w:r>
      <w:proofErr w:type="spellEnd"/>
      <w:r w:rsidRPr="000C547A">
        <w:rPr>
          <w:sz w:val="28"/>
          <w:szCs w:val="28"/>
        </w:rPr>
        <w:t xml:space="preserve"> </w:t>
      </w:r>
      <w:proofErr w:type="spellStart"/>
      <w:r w:rsidRPr="000C547A">
        <w:rPr>
          <w:sz w:val="28"/>
          <w:szCs w:val="28"/>
        </w:rPr>
        <w:t>повідомлення</w:t>
      </w:r>
      <w:proofErr w:type="spellEnd"/>
      <w:r w:rsidRPr="000C547A">
        <w:rPr>
          <w:sz w:val="28"/>
          <w:szCs w:val="28"/>
        </w:rPr>
        <w:t xml:space="preserve"> про </w:t>
      </w:r>
      <w:proofErr w:type="spellStart"/>
      <w:r w:rsidRPr="000C547A">
        <w:rPr>
          <w:sz w:val="28"/>
          <w:szCs w:val="28"/>
        </w:rPr>
        <w:t>виконання</w:t>
      </w:r>
      <w:proofErr w:type="spellEnd"/>
      <w:r w:rsidRPr="000C547A">
        <w:rPr>
          <w:sz w:val="28"/>
          <w:szCs w:val="28"/>
        </w:rPr>
        <w:t xml:space="preserve"> </w:t>
      </w:r>
      <w:proofErr w:type="spellStart"/>
      <w:r w:rsidRPr="000C547A">
        <w:rPr>
          <w:sz w:val="28"/>
          <w:szCs w:val="28"/>
        </w:rPr>
        <w:t>запланованої</w:t>
      </w:r>
      <w:proofErr w:type="spellEnd"/>
      <w:r w:rsidRPr="000C547A">
        <w:rPr>
          <w:sz w:val="28"/>
          <w:szCs w:val="28"/>
        </w:rPr>
        <w:t xml:space="preserve"> мети, </w:t>
      </w:r>
      <w:proofErr w:type="spellStart"/>
      <w:r w:rsidRPr="000C547A">
        <w:rPr>
          <w:sz w:val="28"/>
          <w:szCs w:val="28"/>
        </w:rPr>
        <w:t>завдань</w:t>
      </w:r>
      <w:proofErr w:type="spellEnd"/>
      <w:r w:rsidRPr="000C547A">
        <w:rPr>
          <w:sz w:val="28"/>
          <w:szCs w:val="28"/>
        </w:rPr>
        <w:t xml:space="preserve"> </w:t>
      </w:r>
      <w:proofErr w:type="spellStart"/>
      <w:r w:rsidRPr="000C547A">
        <w:rPr>
          <w:sz w:val="28"/>
          <w:szCs w:val="28"/>
        </w:rPr>
        <w:t>заняття</w:t>
      </w:r>
      <w:proofErr w:type="spellEnd"/>
      <w:r w:rsidRPr="000C547A">
        <w:rPr>
          <w:sz w:val="28"/>
          <w:szCs w:val="28"/>
        </w:rPr>
        <w:t xml:space="preserve"> (</w:t>
      </w:r>
      <w:proofErr w:type="spellStart"/>
      <w:r w:rsidRPr="000C547A">
        <w:rPr>
          <w:sz w:val="28"/>
          <w:szCs w:val="28"/>
        </w:rPr>
        <w:t>аналіз</w:t>
      </w:r>
      <w:proofErr w:type="spellEnd"/>
      <w:r w:rsidRPr="000C547A">
        <w:rPr>
          <w:sz w:val="28"/>
          <w:szCs w:val="28"/>
        </w:rPr>
        <w:t xml:space="preserve"> того, </w:t>
      </w:r>
      <w:proofErr w:type="spellStart"/>
      <w:r w:rsidRPr="000C547A">
        <w:rPr>
          <w:sz w:val="28"/>
          <w:szCs w:val="28"/>
        </w:rPr>
        <w:t>що</w:t>
      </w:r>
      <w:proofErr w:type="spellEnd"/>
      <w:r w:rsidRPr="000C547A">
        <w:rPr>
          <w:sz w:val="28"/>
          <w:szCs w:val="28"/>
        </w:rPr>
        <w:t xml:space="preserve"> </w:t>
      </w:r>
      <w:proofErr w:type="spellStart"/>
      <w:r w:rsidRPr="000C547A">
        <w:rPr>
          <w:sz w:val="28"/>
          <w:szCs w:val="28"/>
        </w:rPr>
        <w:t>було</w:t>
      </w:r>
      <w:proofErr w:type="spellEnd"/>
      <w:r w:rsidRPr="000C547A">
        <w:rPr>
          <w:sz w:val="28"/>
          <w:szCs w:val="28"/>
        </w:rPr>
        <w:t xml:space="preserve"> </w:t>
      </w:r>
      <w:proofErr w:type="spellStart"/>
      <w:r w:rsidRPr="000C547A">
        <w:rPr>
          <w:sz w:val="28"/>
          <w:szCs w:val="28"/>
        </w:rPr>
        <w:t>розглянуто</w:t>
      </w:r>
      <w:proofErr w:type="spellEnd"/>
      <w:r w:rsidRPr="000C547A">
        <w:rPr>
          <w:sz w:val="28"/>
          <w:szCs w:val="28"/>
        </w:rPr>
        <w:t xml:space="preserve">, </w:t>
      </w:r>
      <w:proofErr w:type="spellStart"/>
      <w:r w:rsidRPr="000C547A">
        <w:rPr>
          <w:sz w:val="28"/>
          <w:szCs w:val="28"/>
        </w:rPr>
        <w:t>мотивацію</w:t>
      </w:r>
      <w:proofErr w:type="spellEnd"/>
      <w:r w:rsidRPr="000C547A">
        <w:rPr>
          <w:sz w:val="28"/>
          <w:szCs w:val="28"/>
        </w:rPr>
        <w:t xml:space="preserve"> </w:t>
      </w:r>
      <w:proofErr w:type="spellStart"/>
      <w:r w:rsidRPr="000C547A">
        <w:rPr>
          <w:sz w:val="28"/>
          <w:szCs w:val="28"/>
        </w:rPr>
        <w:t>діяльності</w:t>
      </w:r>
      <w:proofErr w:type="spellEnd"/>
      <w:r w:rsidRPr="000C547A">
        <w:rPr>
          <w:sz w:val="28"/>
          <w:szCs w:val="28"/>
        </w:rPr>
        <w:t xml:space="preserve"> групи і </w:t>
      </w:r>
      <w:proofErr w:type="spellStart"/>
      <w:r w:rsidRPr="000C547A">
        <w:rPr>
          <w:sz w:val="28"/>
          <w:szCs w:val="28"/>
        </w:rPr>
        <w:t>окремих</w:t>
      </w:r>
      <w:proofErr w:type="spellEnd"/>
      <w:r w:rsidRPr="000C547A">
        <w:rPr>
          <w:sz w:val="28"/>
          <w:szCs w:val="28"/>
        </w:rPr>
        <w:t xml:space="preserve"> </w:t>
      </w:r>
      <w:proofErr w:type="spellStart"/>
      <w:r w:rsidRPr="000C547A">
        <w:rPr>
          <w:sz w:val="28"/>
          <w:szCs w:val="28"/>
        </w:rPr>
        <w:t>студентів</w:t>
      </w:r>
      <w:proofErr w:type="spellEnd"/>
      <w:r w:rsidRPr="000C547A">
        <w:rPr>
          <w:sz w:val="28"/>
          <w:szCs w:val="28"/>
        </w:rPr>
        <w:t xml:space="preserve">, </w:t>
      </w:r>
      <w:proofErr w:type="spellStart"/>
      <w:r w:rsidRPr="000C547A">
        <w:rPr>
          <w:sz w:val="28"/>
          <w:szCs w:val="28"/>
        </w:rPr>
        <w:t>оцінювання</w:t>
      </w:r>
      <w:proofErr w:type="spellEnd"/>
      <w:r w:rsidRPr="000C547A">
        <w:rPr>
          <w:sz w:val="28"/>
          <w:szCs w:val="28"/>
        </w:rPr>
        <w:t xml:space="preserve"> </w:t>
      </w:r>
      <w:proofErr w:type="spellStart"/>
      <w:r w:rsidRPr="000C547A">
        <w:rPr>
          <w:sz w:val="28"/>
          <w:szCs w:val="28"/>
        </w:rPr>
        <w:t>їхньої</w:t>
      </w:r>
      <w:proofErr w:type="spellEnd"/>
      <w:r w:rsidRPr="000C547A">
        <w:rPr>
          <w:sz w:val="28"/>
          <w:szCs w:val="28"/>
        </w:rPr>
        <w:t xml:space="preserve"> </w:t>
      </w:r>
      <w:proofErr w:type="spellStart"/>
      <w:r w:rsidRPr="000C547A">
        <w:rPr>
          <w:sz w:val="28"/>
          <w:szCs w:val="28"/>
        </w:rPr>
        <w:t>роботи</w:t>
      </w:r>
      <w:proofErr w:type="spellEnd"/>
      <w:r w:rsidRPr="000C547A">
        <w:rPr>
          <w:sz w:val="28"/>
          <w:szCs w:val="28"/>
        </w:rPr>
        <w:t>).</w:t>
      </w:r>
    </w:p>
    <w:p w14:paraId="02C54ADB" w14:textId="77777777" w:rsidR="000E0DF9" w:rsidRPr="00667445" w:rsidRDefault="000E0DF9" w:rsidP="009C714F">
      <w:pPr>
        <w:numPr>
          <w:ilvl w:val="0"/>
          <w:numId w:val="12"/>
        </w:numPr>
        <w:spacing w:before="100" w:beforeAutospacing="1" w:afterAutospacing="1"/>
        <w:jc w:val="both"/>
        <w:rPr>
          <w:color w:val="000000"/>
          <w:sz w:val="28"/>
          <w:szCs w:val="28"/>
          <w:lang w:val="uk-UA"/>
        </w:rPr>
      </w:pPr>
      <w:proofErr w:type="spellStart"/>
      <w:r w:rsidRPr="000C547A">
        <w:rPr>
          <w:b/>
          <w:bCs/>
          <w:i/>
          <w:iCs/>
          <w:sz w:val="28"/>
          <w:szCs w:val="28"/>
        </w:rPr>
        <w:t>Повідомлення</w:t>
      </w:r>
      <w:proofErr w:type="spellEnd"/>
      <w:r w:rsidRPr="000C547A">
        <w:rPr>
          <w:b/>
          <w:bCs/>
          <w:i/>
          <w:iCs/>
          <w:sz w:val="28"/>
          <w:szCs w:val="28"/>
        </w:rPr>
        <w:t xml:space="preserve"> </w:t>
      </w:r>
      <w:proofErr w:type="spellStart"/>
      <w:r w:rsidRPr="000C547A">
        <w:rPr>
          <w:b/>
          <w:bCs/>
          <w:i/>
          <w:iCs/>
          <w:sz w:val="28"/>
          <w:szCs w:val="28"/>
        </w:rPr>
        <w:t>завдан</w:t>
      </w:r>
      <w:proofErr w:type="spellEnd"/>
      <w:r w:rsidRPr="00667445">
        <w:rPr>
          <w:b/>
          <w:bCs/>
          <w:i/>
          <w:iCs/>
          <w:sz w:val="28"/>
          <w:szCs w:val="28"/>
          <w:lang w:val="uk-UA"/>
        </w:rPr>
        <w:t>ь</w:t>
      </w:r>
      <w:r w:rsidRPr="000C547A">
        <w:rPr>
          <w:sz w:val="28"/>
          <w:szCs w:val="28"/>
        </w:rPr>
        <w:t xml:space="preserve"> </w:t>
      </w:r>
      <w:r w:rsidRPr="00667445">
        <w:rPr>
          <w:b/>
          <w:i/>
          <w:sz w:val="28"/>
          <w:szCs w:val="28"/>
          <w:lang w:val="uk-UA"/>
        </w:rPr>
        <w:t>для самостійної роботи</w:t>
      </w:r>
      <w:r w:rsidRPr="00667445">
        <w:rPr>
          <w:sz w:val="28"/>
          <w:szCs w:val="28"/>
          <w:lang w:val="uk-UA"/>
        </w:rPr>
        <w:t xml:space="preserve"> </w:t>
      </w:r>
      <w:r w:rsidRPr="000C547A">
        <w:rPr>
          <w:sz w:val="28"/>
          <w:szCs w:val="28"/>
        </w:rPr>
        <w:t xml:space="preserve">– </w:t>
      </w:r>
      <w:proofErr w:type="spellStart"/>
      <w:r w:rsidRPr="000C547A">
        <w:rPr>
          <w:sz w:val="28"/>
          <w:szCs w:val="28"/>
        </w:rPr>
        <w:t>містить</w:t>
      </w:r>
      <w:proofErr w:type="spellEnd"/>
      <w:r w:rsidRPr="000C547A">
        <w:rPr>
          <w:sz w:val="28"/>
          <w:szCs w:val="28"/>
        </w:rPr>
        <w:t xml:space="preserve"> </w:t>
      </w:r>
      <w:proofErr w:type="spellStart"/>
      <w:r w:rsidRPr="000C547A">
        <w:rPr>
          <w:sz w:val="28"/>
          <w:szCs w:val="28"/>
        </w:rPr>
        <w:t>пояснення</w:t>
      </w:r>
      <w:proofErr w:type="spellEnd"/>
      <w:r w:rsidRPr="000C547A">
        <w:rPr>
          <w:sz w:val="28"/>
          <w:szCs w:val="28"/>
        </w:rPr>
        <w:t xml:space="preserve"> </w:t>
      </w:r>
      <w:proofErr w:type="spellStart"/>
      <w:r w:rsidRPr="000C547A">
        <w:rPr>
          <w:sz w:val="28"/>
          <w:szCs w:val="28"/>
        </w:rPr>
        <w:t>щодо</w:t>
      </w:r>
      <w:proofErr w:type="spellEnd"/>
      <w:r w:rsidRPr="000C547A">
        <w:rPr>
          <w:sz w:val="28"/>
          <w:szCs w:val="28"/>
        </w:rPr>
        <w:t xml:space="preserve"> </w:t>
      </w:r>
      <w:proofErr w:type="spellStart"/>
      <w:r w:rsidRPr="000C547A">
        <w:rPr>
          <w:sz w:val="28"/>
          <w:szCs w:val="28"/>
        </w:rPr>
        <w:t>змісту</w:t>
      </w:r>
      <w:proofErr w:type="spellEnd"/>
      <w:r w:rsidRPr="000C547A">
        <w:rPr>
          <w:sz w:val="28"/>
          <w:szCs w:val="28"/>
        </w:rPr>
        <w:t xml:space="preserve"> </w:t>
      </w:r>
      <w:r w:rsidRPr="00667445">
        <w:rPr>
          <w:sz w:val="28"/>
          <w:szCs w:val="28"/>
          <w:lang w:val="uk-UA"/>
        </w:rPr>
        <w:t xml:space="preserve">кожного із </w:t>
      </w:r>
      <w:proofErr w:type="spellStart"/>
      <w:r w:rsidRPr="000C547A">
        <w:rPr>
          <w:sz w:val="28"/>
          <w:szCs w:val="28"/>
        </w:rPr>
        <w:t>завдан</w:t>
      </w:r>
      <w:proofErr w:type="spellEnd"/>
      <w:r w:rsidRPr="00667445">
        <w:rPr>
          <w:sz w:val="28"/>
          <w:szCs w:val="28"/>
          <w:lang w:val="uk-UA"/>
        </w:rPr>
        <w:t>ь</w:t>
      </w:r>
      <w:r w:rsidRPr="000C547A">
        <w:rPr>
          <w:sz w:val="28"/>
          <w:szCs w:val="28"/>
        </w:rPr>
        <w:t xml:space="preserve">, методики </w:t>
      </w:r>
      <w:proofErr w:type="spellStart"/>
      <w:r w:rsidRPr="000C547A">
        <w:rPr>
          <w:sz w:val="28"/>
          <w:szCs w:val="28"/>
        </w:rPr>
        <w:t>його</w:t>
      </w:r>
      <w:proofErr w:type="spellEnd"/>
      <w:r w:rsidRPr="000C547A">
        <w:rPr>
          <w:sz w:val="28"/>
          <w:szCs w:val="28"/>
        </w:rPr>
        <w:t xml:space="preserve"> </w:t>
      </w:r>
      <w:proofErr w:type="spellStart"/>
      <w:r w:rsidRPr="000C547A">
        <w:rPr>
          <w:sz w:val="28"/>
          <w:szCs w:val="28"/>
        </w:rPr>
        <w:t>виконання</w:t>
      </w:r>
      <w:proofErr w:type="spellEnd"/>
      <w:r w:rsidRPr="000C547A">
        <w:rPr>
          <w:sz w:val="28"/>
          <w:szCs w:val="28"/>
        </w:rPr>
        <w:t>.</w:t>
      </w:r>
    </w:p>
    <w:p w14:paraId="65D56409" w14:textId="77777777" w:rsidR="000E0DF9" w:rsidRPr="00667445" w:rsidRDefault="000E0DF9" w:rsidP="000E0DF9">
      <w:pPr>
        <w:spacing w:before="100" w:beforeAutospacing="1" w:afterAutospacing="1"/>
        <w:ind w:left="720"/>
        <w:jc w:val="center"/>
        <w:rPr>
          <w:b/>
          <w:color w:val="000000"/>
          <w:sz w:val="28"/>
          <w:szCs w:val="28"/>
          <w:lang w:val="uk-UA"/>
        </w:rPr>
      </w:pPr>
      <w:r>
        <w:rPr>
          <w:b/>
          <w:color w:val="000000"/>
          <w:sz w:val="28"/>
          <w:szCs w:val="28"/>
          <w:lang w:val="uk-UA"/>
        </w:rPr>
        <w:t>3</w:t>
      </w:r>
      <w:r w:rsidRPr="000C547A">
        <w:rPr>
          <w:b/>
          <w:color w:val="000000"/>
          <w:sz w:val="28"/>
          <w:szCs w:val="28"/>
          <w:lang w:val="uk-UA"/>
        </w:rPr>
        <w:t>.</w:t>
      </w:r>
      <w:r w:rsidR="00643FFA">
        <w:rPr>
          <w:b/>
          <w:color w:val="000000"/>
          <w:sz w:val="28"/>
          <w:szCs w:val="28"/>
          <w:lang w:val="uk-UA"/>
        </w:rPr>
        <w:t>10</w:t>
      </w:r>
      <w:r>
        <w:rPr>
          <w:b/>
          <w:color w:val="000000"/>
          <w:sz w:val="28"/>
          <w:szCs w:val="28"/>
          <w:lang w:val="uk-UA"/>
        </w:rPr>
        <w:t> </w:t>
      </w:r>
      <w:r w:rsidRPr="00667445">
        <w:rPr>
          <w:b/>
          <w:color w:val="000000"/>
          <w:sz w:val="28"/>
          <w:szCs w:val="28"/>
          <w:lang w:val="uk-UA"/>
        </w:rPr>
        <w:t>Характеристика основних етапів семінарського заняття</w:t>
      </w:r>
    </w:p>
    <w:tbl>
      <w:tblPr>
        <w:tblStyle w:val="a5"/>
        <w:tblW w:w="0" w:type="auto"/>
        <w:tblLook w:val="04A0" w:firstRow="1" w:lastRow="0" w:firstColumn="1" w:lastColumn="0" w:noHBand="0" w:noVBand="1"/>
      </w:tblPr>
      <w:tblGrid>
        <w:gridCol w:w="2367"/>
        <w:gridCol w:w="3292"/>
        <w:gridCol w:w="3969"/>
      </w:tblGrid>
      <w:tr w:rsidR="000E0DF9" w14:paraId="12F161B9" w14:textId="77777777" w:rsidTr="000E0DF9">
        <w:tc>
          <w:tcPr>
            <w:tcW w:w="2087" w:type="dxa"/>
          </w:tcPr>
          <w:p w14:paraId="466B9B1E" w14:textId="77777777" w:rsidR="000E0DF9" w:rsidRDefault="000E0DF9" w:rsidP="000E0DF9">
            <w:pPr>
              <w:pStyle w:val="a3"/>
              <w:jc w:val="center"/>
              <w:rPr>
                <w:sz w:val="28"/>
                <w:szCs w:val="28"/>
                <w:lang w:val="uk-UA"/>
              </w:rPr>
            </w:pPr>
            <w:r>
              <w:rPr>
                <w:sz w:val="28"/>
                <w:szCs w:val="28"/>
                <w:lang w:val="uk-UA"/>
              </w:rPr>
              <w:t>Етапи</w:t>
            </w:r>
          </w:p>
        </w:tc>
        <w:tc>
          <w:tcPr>
            <w:tcW w:w="3483" w:type="dxa"/>
          </w:tcPr>
          <w:p w14:paraId="292AA352" w14:textId="77777777" w:rsidR="000E0DF9" w:rsidRDefault="000E0DF9" w:rsidP="000E0DF9">
            <w:pPr>
              <w:ind w:firstLine="567"/>
              <w:jc w:val="center"/>
              <w:rPr>
                <w:sz w:val="28"/>
                <w:szCs w:val="28"/>
                <w:lang w:val="uk-UA"/>
              </w:rPr>
            </w:pPr>
            <w:r w:rsidRPr="001D0BEA">
              <w:rPr>
                <w:color w:val="000000"/>
                <w:sz w:val="28"/>
                <w:szCs w:val="28"/>
                <w:lang w:val="uk-UA"/>
              </w:rPr>
              <w:t>Мета</w:t>
            </w:r>
            <w:r>
              <w:rPr>
                <w:color w:val="000000"/>
                <w:sz w:val="28"/>
                <w:szCs w:val="28"/>
                <w:lang w:val="uk-UA"/>
              </w:rPr>
              <w:t>:</w:t>
            </w:r>
            <w:r w:rsidRPr="001D0BEA">
              <w:rPr>
                <w:color w:val="000000"/>
                <w:sz w:val="28"/>
                <w:szCs w:val="28"/>
                <w:lang w:val="uk-UA"/>
              </w:rPr>
              <w:t xml:space="preserve"> </w:t>
            </w:r>
          </w:p>
        </w:tc>
        <w:tc>
          <w:tcPr>
            <w:tcW w:w="4284" w:type="dxa"/>
          </w:tcPr>
          <w:p w14:paraId="63C836F6" w14:textId="77777777" w:rsidR="000E0DF9" w:rsidRDefault="000E0DF9" w:rsidP="000E0DF9">
            <w:pPr>
              <w:ind w:firstLine="567"/>
              <w:jc w:val="center"/>
              <w:rPr>
                <w:sz w:val="28"/>
                <w:szCs w:val="28"/>
                <w:lang w:val="uk-UA"/>
              </w:rPr>
            </w:pPr>
            <w:r w:rsidRPr="001D0BEA">
              <w:rPr>
                <w:color w:val="000000"/>
                <w:sz w:val="28"/>
                <w:szCs w:val="28"/>
                <w:lang w:val="uk-UA"/>
              </w:rPr>
              <w:t>Характеристика</w:t>
            </w:r>
          </w:p>
        </w:tc>
      </w:tr>
      <w:tr w:rsidR="000E0DF9" w14:paraId="3CAFB0AA" w14:textId="77777777" w:rsidTr="000E0DF9">
        <w:tc>
          <w:tcPr>
            <w:tcW w:w="2087" w:type="dxa"/>
          </w:tcPr>
          <w:p w14:paraId="513EAE54" w14:textId="77777777" w:rsidR="000E0DF9" w:rsidRDefault="000E0DF9" w:rsidP="000E0DF9">
            <w:pPr>
              <w:pStyle w:val="a3"/>
              <w:jc w:val="both"/>
              <w:rPr>
                <w:sz w:val="28"/>
                <w:szCs w:val="28"/>
                <w:lang w:val="uk-UA"/>
              </w:rPr>
            </w:pPr>
            <w:r>
              <w:rPr>
                <w:color w:val="000000"/>
                <w:sz w:val="28"/>
                <w:szCs w:val="28"/>
                <w:lang w:val="uk-UA"/>
              </w:rPr>
              <w:t>1. </w:t>
            </w:r>
            <w:r w:rsidRPr="001D0BEA">
              <w:rPr>
                <w:color w:val="000000"/>
                <w:sz w:val="28"/>
                <w:szCs w:val="28"/>
                <w:lang w:val="uk-UA"/>
              </w:rPr>
              <w:t>Організаційн</w:t>
            </w:r>
            <w:r>
              <w:rPr>
                <w:color w:val="000000"/>
                <w:sz w:val="28"/>
                <w:szCs w:val="28"/>
                <w:lang w:val="uk-UA"/>
              </w:rPr>
              <w:t>ий момент</w:t>
            </w:r>
          </w:p>
        </w:tc>
        <w:tc>
          <w:tcPr>
            <w:tcW w:w="3483" w:type="dxa"/>
          </w:tcPr>
          <w:p w14:paraId="6CB2A83A" w14:textId="77777777" w:rsidR="000E0DF9" w:rsidRDefault="000E0DF9" w:rsidP="000E0DF9">
            <w:pPr>
              <w:ind w:firstLine="567"/>
              <w:jc w:val="both"/>
              <w:rPr>
                <w:sz w:val="28"/>
                <w:szCs w:val="28"/>
                <w:lang w:val="uk-UA"/>
              </w:rPr>
            </w:pPr>
            <w:r>
              <w:rPr>
                <w:color w:val="000000"/>
                <w:sz w:val="28"/>
                <w:szCs w:val="28"/>
                <w:lang w:val="uk-UA"/>
              </w:rPr>
              <w:t>– </w:t>
            </w:r>
            <w:r w:rsidRPr="001D0BEA">
              <w:rPr>
                <w:color w:val="000000"/>
                <w:sz w:val="28"/>
                <w:szCs w:val="28"/>
                <w:lang w:val="uk-UA"/>
              </w:rPr>
              <w:t>мобілізувати студентів до навчання; активізувати</w:t>
            </w:r>
            <w:r>
              <w:rPr>
                <w:color w:val="000000"/>
                <w:sz w:val="28"/>
                <w:szCs w:val="28"/>
                <w:lang w:val="uk-UA"/>
              </w:rPr>
              <w:t xml:space="preserve"> </w:t>
            </w:r>
            <w:r w:rsidRPr="001D0BEA">
              <w:rPr>
                <w:color w:val="000000"/>
                <w:sz w:val="28"/>
                <w:szCs w:val="28"/>
                <w:lang w:val="uk-UA"/>
              </w:rPr>
              <w:t>їхню увагу; створити робочу атмосферу для проведення</w:t>
            </w:r>
            <w:r>
              <w:rPr>
                <w:color w:val="000000"/>
                <w:sz w:val="28"/>
                <w:szCs w:val="28"/>
                <w:lang w:val="uk-UA"/>
              </w:rPr>
              <w:t xml:space="preserve"> </w:t>
            </w:r>
            <w:r w:rsidRPr="001D0BEA">
              <w:rPr>
                <w:color w:val="000000"/>
                <w:sz w:val="28"/>
                <w:szCs w:val="28"/>
                <w:lang w:val="uk-UA"/>
              </w:rPr>
              <w:t>заняття.</w:t>
            </w:r>
          </w:p>
        </w:tc>
        <w:tc>
          <w:tcPr>
            <w:tcW w:w="4284" w:type="dxa"/>
          </w:tcPr>
          <w:p w14:paraId="1CEC9F80" w14:textId="77777777" w:rsidR="000E0DF9" w:rsidRDefault="000E0DF9" w:rsidP="000E0DF9">
            <w:pPr>
              <w:ind w:firstLine="567"/>
              <w:jc w:val="both"/>
              <w:rPr>
                <w:sz w:val="28"/>
                <w:szCs w:val="28"/>
                <w:lang w:val="uk-UA"/>
              </w:rPr>
            </w:pPr>
            <w:r w:rsidRPr="001D0BEA">
              <w:rPr>
                <w:color w:val="000000"/>
                <w:sz w:val="28"/>
                <w:szCs w:val="28"/>
                <w:lang w:val="uk-UA"/>
              </w:rPr>
              <w:t>Складається з привітання викладача зі студентами,</w:t>
            </w:r>
            <w:r>
              <w:rPr>
                <w:color w:val="000000"/>
                <w:sz w:val="28"/>
                <w:szCs w:val="28"/>
                <w:lang w:val="uk-UA"/>
              </w:rPr>
              <w:t xml:space="preserve"> </w:t>
            </w:r>
            <w:r w:rsidRPr="001D0BEA">
              <w:rPr>
                <w:color w:val="000000"/>
                <w:sz w:val="28"/>
                <w:szCs w:val="28"/>
                <w:lang w:val="uk-UA"/>
              </w:rPr>
              <w:t>виявлення відсутніх, перевірки підготовленості до заняття.</w:t>
            </w:r>
          </w:p>
        </w:tc>
      </w:tr>
      <w:tr w:rsidR="000E0DF9" w14:paraId="6D5DD25C" w14:textId="77777777" w:rsidTr="000E0DF9">
        <w:tc>
          <w:tcPr>
            <w:tcW w:w="2087" w:type="dxa"/>
          </w:tcPr>
          <w:p w14:paraId="3B194851" w14:textId="77777777" w:rsidR="000E0DF9" w:rsidRDefault="000E0DF9" w:rsidP="000E0DF9">
            <w:pPr>
              <w:jc w:val="both"/>
              <w:rPr>
                <w:sz w:val="28"/>
                <w:szCs w:val="28"/>
                <w:lang w:val="uk-UA"/>
              </w:rPr>
            </w:pPr>
            <w:r>
              <w:rPr>
                <w:color w:val="000000"/>
                <w:sz w:val="28"/>
                <w:szCs w:val="28"/>
                <w:lang w:val="uk-UA"/>
              </w:rPr>
              <w:t>2. </w:t>
            </w:r>
            <w:r w:rsidRPr="001D0BEA">
              <w:rPr>
                <w:color w:val="000000"/>
                <w:sz w:val="28"/>
                <w:szCs w:val="28"/>
                <w:lang w:val="uk-UA"/>
              </w:rPr>
              <w:t>Мотивація та</w:t>
            </w:r>
            <w:r>
              <w:rPr>
                <w:color w:val="000000"/>
                <w:sz w:val="28"/>
                <w:szCs w:val="28"/>
                <w:lang w:val="uk-UA"/>
              </w:rPr>
              <w:t xml:space="preserve"> </w:t>
            </w:r>
            <w:r w:rsidRPr="001D0BEA">
              <w:rPr>
                <w:color w:val="000000"/>
                <w:sz w:val="28"/>
                <w:szCs w:val="28"/>
                <w:lang w:val="uk-UA"/>
              </w:rPr>
              <w:t>стимулювання</w:t>
            </w:r>
            <w:r>
              <w:rPr>
                <w:color w:val="000000"/>
                <w:sz w:val="28"/>
                <w:szCs w:val="28"/>
                <w:lang w:val="uk-UA"/>
              </w:rPr>
              <w:t xml:space="preserve"> </w:t>
            </w:r>
            <w:r w:rsidRPr="001D0BEA">
              <w:rPr>
                <w:color w:val="000000"/>
                <w:sz w:val="28"/>
                <w:szCs w:val="28"/>
                <w:lang w:val="uk-UA"/>
              </w:rPr>
              <w:t>навчальної</w:t>
            </w:r>
            <w:r>
              <w:rPr>
                <w:color w:val="000000"/>
                <w:sz w:val="28"/>
                <w:szCs w:val="28"/>
                <w:lang w:val="uk-UA"/>
              </w:rPr>
              <w:t xml:space="preserve"> </w:t>
            </w:r>
            <w:r w:rsidRPr="001D0BEA">
              <w:rPr>
                <w:color w:val="000000"/>
                <w:sz w:val="28"/>
                <w:szCs w:val="28"/>
                <w:lang w:val="uk-UA"/>
              </w:rPr>
              <w:t>діяльності</w:t>
            </w:r>
          </w:p>
        </w:tc>
        <w:tc>
          <w:tcPr>
            <w:tcW w:w="3483" w:type="dxa"/>
          </w:tcPr>
          <w:p w14:paraId="53F82E1B" w14:textId="77777777" w:rsidR="000E0DF9" w:rsidRDefault="000E0DF9" w:rsidP="000E0DF9">
            <w:pPr>
              <w:ind w:firstLine="567"/>
              <w:jc w:val="both"/>
              <w:rPr>
                <w:sz w:val="28"/>
                <w:szCs w:val="28"/>
                <w:lang w:val="uk-UA"/>
              </w:rPr>
            </w:pPr>
            <w:r>
              <w:rPr>
                <w:color w:val="000000"/>
                <w:sz w:val="28"/>
                <w:szCs w:val="28"/>
                <w:lang w:val="uk-UA"/>
              </w:rPr>
              <w:t>– </w:t>
            </w:r>
            <w:r w:rsidRPr="001D0BEA">
              <w:rPr>
                <w:color w:val="000000"/>
                <w:sz w:val="28"/>
                <w:szCs w:val="28"/>
                <w:lang w:val="uk-UA"/>
              </w:rPr>
              <w:t>формування потреби вивчення конкретного</w:t>
            </w:r>
            <w:r>
              <w:rPr>
                <w:color w:val="000000"/>
                <w:sz w:val="28"/>
                <w:szCs w:val="28"/>
                <w:lang w:val="uk-UA"/>
              </w:rPr>
              <w:t xml:space="preserve"> </w:t>
            </w:r>
            <w:r w:rsidRPr="001D0BEA">
              <w:rPr>
                <w:color w:val="000000"/>
                <w:sz w:val="28"/>
                <w:szCs w:val="28"/>
                <w:lang w:val="uk-UA"/>
              </w:rPr>
              <w:t>освітнього матеріалу, повідомлення теми, мети та завдань.</w:t>
            </w:r>
          </w:p>
        </w:tc>
        <w:tc>
          <w:tcPr>
            <w:tcW w:w="4284" w:type="dxa"/>
          </w:tcPr>
          <w:p w14:paraId="730DA41D" w14:textId="77777777" w:rsidR="000E0DF9" w:rsidRDefault="000E0DF9" w:rsidP="000E0DF9">
            <w:pPr>
              <w:ind w:firstLine="567"/>
              <w:jc w:val="both"/>
              <w:rPr>
                <w:sz w:val="28"/>
                <w:szCs w:val="28"/>
                <w:lang w:val="uk-UA"/>
              </w:rPr>
            </w:pPr>
            <w:r>
              <w:rPr>
                <w:color w:val="000000"/>
                <w:sz w:val="28"/>
                <w:szCs w:val="28"/>
                <w:lang w:val="uk-UA"/>
              </w:rPr>
              <w:t>Налаштування студентів на</w:t>
            </w:r>
            <w:r w:rsidRPr="001D0BEA">
              <w:rPr>
                <w:color w:val="000000"/>
                <w:sz w:val="28"/>
                <w:szCs w:val="28"/>
                <w:lang w:val="uk-UA"/>
              </w:rPr>
              <w:t xml:space="preserve"> чітке усвідомлення мети заняття, досягненн</w:t>
            </w:r>
            <w:r>
              <w:rPr>
                <w:color w:val="000000"/>
                <w:sz w:val="28"/>
                <w:szCs w:val="28"/>
                <w:lang w:val="uk-UA"/>
              </w:rPr>
              <w:t>я</w:t>
            </w:r>
            <w:r w:rsidRPr="001D0BEA">
              <w:rPr>
                <w:color w:val="000000"/>
                <w:sz w:val="28"/>
                <w:szCs w:val="28"/>
                <w:lang w:val="uk-UA"/>
              </w:rPr>
              <w:t xml:space="preserve"> кінцевого, запланованого результату</w:t>
            </w:r>
            <w:r>
              <w:rPr>
                <w:color w:val="000000"/>
                <w:sz w:val="28"/>
                <w:szCs w:val="28"/>
                <w:lang w:val="uk-UA"/>
              </w:rPr>
              <w:t xml:space="preserve"> </w:t>
            </w:r>
            <w:r w:rsidRPr="001D0BEA">
              <w:rPr>
                <w:color w:val="000000"/>
                <w:sz w:val="28"/>
                <w:szCs w:val="28"/>
                <w:lang w:val="uk-UA"/>
              </w:rPr>
              <w:t>спільної діяльності викладача й студентів.</w:t>
            </w:r>
          </w:p>
        </w:tc>
      </w:tr>
      <w:tr w:rsidR="000E0DF9" w14:paraId="79F2147B" w14:textId="77777777" w:rsidTr="000E0DF9">
        <w:tc>
          <w:tcPr>
            <w:tcW w:w="2087" w:type="dxa"/>
          </w:tcPr>
          <w:p w14:paraId="435C0DEE" w14:textId="77777777" w:rsidR="000E0DF9" w:rsidRPr="001D0BEA" w:rsidRDefault="000E0DF9" w:rsidP="000E0DF9">
            <w:pPr>
              <w:jc w:val="both"/>
              <w:rPr>
                <w:color w:val="000000"/>
                <w:sz w:val="28"/>
                <w:szCs w:val="28"/>
                <w:lang w:val="uk-UA"/>
              </w:rPr>
            </w:pPr>
            <w:r>
              <w:rPr>
                <w:color w:val="000000"/>
                <w:sz w:val="28"/>
                <w:szCs w:val="28"/>
                <w:lang w:val="uk-UA"/>
              </w:rPr>
              <w:t>3. </w:t>
            </w:r>
            <w:r w:rsidRPr="001D0BEA">
              <w:rPr>
                <w:color w:val="000000"/>
                <w:sz w:val="28"/>
                <w:szCs w:val="28"/>
                <w:lang w:val="uk-UA"/>
              </w:rPr>
              <w:t>Обговорення</w:t>
            </w:r>
            <w:r>
              <w:rPr>
                <w:color w:val="000000"/>
                <w:sz w:val="28"/>
                <w:szCs w:val="28"/>
                <w:lang w:val="uk-UA"/>
              </w:rPr>
              <w:t xml:space="preserve"> </w:t>
            </w:r>
            <w:r w:rsidRPr="001D0BEA">
              <w:rPr>
                <w:color w:val="000000"/>
                <w:sz w:val="28"/>
                <w:szCs w:val="28"/>
                <w:lang w:val="uk-UA"/>
              </w:rPr>
              <w:t>навчальних</w:t>
            </w:r>
            <w:r>
              <w:rPr>
                <w:color w:val="000000"/>
                <w:sz w:val="28"/>
                <w:szCs w:val="28"/>
                <w:lang w:val="uk-UA"/>
              </w:rPr>
              <w:t xml:space="preserve"> </w:t>
            </w:r>
            <w:r w:rsidRPr="001D0BEA">
              <w:rPr>
                <w:color w:val="000000"/>
                <w:sz w:val="28"/>
                <w:szCs w:val="28"/>
                <w:lang w:val="uk-UA"/>
              </w:rPr>
              <w:t>питань</w:t>
            </w:r>
            <w:r>
              <w:rPr>
                <w:color w:val="000000"/>
                <w:sz w:val="28"/>
                <w:szCs w:val="28"/>
                <w:lang w:val="uk-UA"/>
              </w:rPr>
              <w:t xml:space="preserve"> </w:t>
            </w:r>
            <w:r w:rsidRPr="001D0BEA">
              <w:rPr>
                <w:color w:val="000000"/>
                <w:sz w:val="28"/>
                <w:szCs w:val="28"/>
                <w:lang w:val="uk-UA"/>
              </w:rPr>
              <w:t>семінару</w:t>
            </w:r>
          </w:p>
          <w:p w14:paraId="3D8F3CB3" w14:textId="77777777" w:rsidR="000E0DF9" w:rsidRDefault="000E0DF9" w:rsidP="000E0DF9">
            <w:pPr>
              <w:ind w:firstLine="567"/>
              <w:jc w:val="both"/>
              <w:rPr>
                <w:sz w:val="28"/>
                <w:szCs w:val="28"/>
                <w:lang w:val="uk-UA"/>
              </w:rPr>
            </w:pPr>
          </w:p>
        </w:tc>
        <w:tc>
          <w:tcPr>
            <w:tcW w:w="3483" w:type="dxa"/>
          </w:tcPr>
          <w:p w14:paraId="3B1885AE" w14:textId="77777777" w:rsidR="000E0DF9" w:rsidRDefault="000E0DF9" w:rsidP="000E0DF9">
            <w:pPr>
              <w:ind w:firstLine="567"/>
              <w:jc w:val="both"/>
              <w:rPr>
                <w:sz w:val="28"/>
                <w:szCs w:val="28"/>
                <w:lang w:val="uk-UA"/>
              </w:rPr>
            </w:pPr>
            <w:r>
              <w:rPr>
                <w:color w:val="000000"/>
                <w:sz w:val="28"/>
                <w:szCs w:val="28"/>
                <w:lang w:val="uk-UA"/>
              </w:rPr>
              <w:t xml:space="preserve">– активізація процесів </w:t>
            </w:r>
            <w:r w:rsidRPr="001D0BEA">
              <w:rPr>
                <w:color w:val="000000"/>
                <w:sz w:val="28"/>
                <w:szCs w:val="28"/>
                <w:lang w:val="uk-UA"/>
              </w:rPr>
              <w:t>сприймання, розуміння, закріплення і застосування студентами засвоєної навчальної</w:t>
            </w:r>
            <w:r>
              <w:rPr>
                <w:color w:val="000000"/>
                <w:sz w:val="28"/>
                <w:szCs w:val="28"/>
                <w:lang w:val="uk-UA"/>
              </w:rPr>
              <w:t xml:space="preserve"> </w:t>
            </w:r>
            <w:r w:rsidRPr="001D0BEA">
              <w:rPr>
                <w:color w:val="000000"/>
                <w:sz w:val="28"/>
                <w:szCs w:val="28"/>
                <w:lang w:val="uk-UA"/>
              </w:rPr>
              <w:t>інформації.</w:t>
            </w:r>
          </w:p>
        </w:tc>
        <w:tc>
          <w:tcPr>
            <w:tcW w:w="4284" w:type="dxa"/>
          </w:tcPr>
          <w:p w14:paraId="36CD3835" w14:textId="77777777" w:rsidR="000E0DF9" w:rsidRDefault="000E0DF9" w:rsidP="000E0DF9">
            <w:pPr>
              <w:ind w:firstLine="567"/>
              <w:jc w:val="both"/>
              <w:rPr>
                <w:sz w:val="28"/>
                <w:szCs w:val="28"/>
                <w:lang w:val="uk-UA"/>
              </w:rPr>
            </w:pPr>
            <w:r>
              <w:rPr>
                <w:color w:val="000000"/>
                <w:sz w:val="28"/>
                <w:szCs w:val="28"/>
                <w:lang w:val="uk-UA"/>
              </w:rPr>
              <w:t>Відбувається у вигляді к</w:t>
            </w:r>
            <w:r w:rsidRPr="001D0BEA">
              <w:rPr>
                <w:color w:val="000000"/>
                <w:sz w:val="28"/>
                <w:szCs w:val="28"/>
                <w:lang w:val="uk-UA"/>
              </w:rPr>
              <w:t>еруванн</w:t>
            </w:r>
            <w:r>
              <w:rPr>
                <w:color w:val="000000"/>
                <w:sz w:val="28"/>
                <w:szCs w:val="28"/>
                <w:lang w:val="uk-UA"/>
              </w:rPr>
              <w:t>я</w:t>
            </w:r>
            <w:r w:rsidRPr="001D0BEA">
              <w:rPr>
                <w:color w:val="000000"/>
                <w:sz w:val="28"/>
                <w:szCs w:val="28"/>
                <w:lang w:val="uk-UA"/>
              </w:rPr>
              <w:t xml:space="preserve"> процесом розгляду</w:t>
            </w:r>
            <w:r>
              <w:rPr>
                <w:color w:val="000000"/>
                <w:sz w:val="28"/>
                <w:szCs w:val="28"/>
                <w:lang w:val="uk-UA"/>
              </w:rPr>
              <w:t xml:space="preserve"> </w:t>
            </w:r>
            <w:r w:rsidRPr="001D0BEA">
              <w:rPr>
                <w:color w:val="000000"/>
                <w:sz w:val="28"/>
                <w:szCs w:val="28"/>
                <w:lang w:val="uk-UA"/>
              </w:rPr>
              <w:t>основних питань семінару відповідно до обраного виду і методики його проведення</w:t>
            </w:r>
            <w:r>
              <w:rPr>
                <w:color w:val="000000"/>
                <w:sz w:val="28"/>
                <w:szCs w:val="28"/>
                <w:lang w:val="uk-UA"/>
              </w:rPr>
              <w:t>.</w:t>
            </w:r>
            <w:r w:rsidRPr="001D0BEA">
              <w:rPr>
                <w:color w:val="000000"/>
                <w:sz w:val="28"/>
                <w:szCs w:val="28"/>
                <w:lang w:val="uk-UA"/>
              </w:rPr>
              <w:t xml:space="preserve"> </w:t>
            </w:r>
          </w:p>
        </w:tc>
      </w:tr>
      <w:tr w:rsidR="000E0DF9" w14:paraId="362CD62D" w14:textId="77777777" w:rsidTr="000E0DF9">
        <w:tc>
          <w:tcPr>
            <w:tcW w:w="2087" w:type="dxa"/>
          </w:tcPr>
          <w:p w14:paraId="57089A9C" w14:textId="77777777" w:rsidR="000E0DF9" w:rsidRPr="001D0BEA" w:rsidRDefault="000E0DF9" w:rsidP="000E0DF9">
            <w:pPr>
              <w:jc w:val="both"/>
              <w:rPr>
                <w:color w:val="000000"/>
                <w:sz w:val="28"/>
                <w:szCs w:val="28"/>
                <w:lang w:val="uk-UA"/>
              </w:rPr>
            </w:pPr>
            <w:r>
              <w:rPr>
                <w:color w:val="000000"/>
                <w:sz w:val="28"/>
                <w:szCs w:val="28"/>
                <w:lang w:val="uk-UA"/>
              </w:rPr>
              <w:t>4. </w:t>
            </w:r>
            <w:r w:rsidRPr="001D0BEA">
              <w:rPr>
                <w:color w:val="000000"/>
                <w:sz w:val="28"/>
                <w:szCs w:val="28"/>
                <w:lang w:val="uk-UA"/>
              </w:rPr>
              <w:t>Діагностування</w:t>
            </w:r>
          </w:p>
          <w:p w14:paraId="00202A1E" w14:textId="77777777" w:rsidR="000E0DF9" w:rsidRPr="001D0BEA" w:rsidRDefault="000E0DF9" w:rsidP="000E0DF9">
            <w:pPr>
              <w:jc w:val="both"/>
              <w:rPr>
                <w:color w:val="000000"/>
                <w:sz w:val="28"/>
                <w:szCs w:val="28"/>
                <w:lang w:val="uk-UA"/>
              </w:rPr>
            </w:pPr>
            <w:r w:rsidRPr="001D0BEA">
              <w:rPr>
                <w:color w:val="000000"/>
                <w:sz w:val="28"/>
                <w:szCs w:val="28"/>
                <w:lang w:val="uk-UA"/>
              </w:rPr>
              <w:t>правильності</w:t>
            </w:r>
          </w:p>
          <w:p w14:paraId="6CFC7366" w14:textId="77777777" w:rsidR="000E0DF9" w:rsidRPr="001D0BEA" w:rsidRDefault="000E0DF9" w:rsidP="000E0DF9">
            <w:pPr>
              <w:jc w:val="both"/>
              <w:rPr>
                <w:color w:val="000000"/>
                <w:sz w:val="28"/>
                <w:szCs w:val="28"/>
                <w:lang w:val="uk-UA"/>
              </w:rPr>
            </w:pPr>
            <w:r w:rsidRPr="001D0BEA">
              <w:rPr>
                <w:color w:val="000000"/>
                <w:sz w:val="28"/>
                <w:szCs w:val="28"/>
                <w:lang w:val="uk-UA"/>
              </w:rPr>
              <w:t>засвоєння</w:t>
            </w:r>
          </w:p>
          <w:p w14:paraId="2BE3FA3B" w14:textId="77777777" w:rsidR="000E0DF9" w:rsidRDefault="000E0DF9" w:rsidP="000E0DF9">
            <w:pPr>
              <w:jc w:val="both"/>
              <w:rPr>
                <w:sz w:val="28"/>
                <w:szCs w:val="28"/>
                <w:lang w:val="uk-UA"/>
              </w:rPr>
            </w:pPr>
            <w:r w:rsidRPr="001D0BEA">
              <w:rPr>
                <w:color w:val="000000"/>
                <w:sz w:val="28"/>
                <w:szCs w:val="28"/>
                <w:lang w:val="uk-UA"/>
              </w:rPr>
              <w:t>студентами</w:t>
            </w:r>
            <w:r>
              <w:rPr>
                <w:color w:val="000000"/>
                <w:sz w:val="28"/>
                <w:szCs w:val="28"/>
                <w:lang w:val="uk-UA"/>
              </w:rPr>
              <w:t xml:space="preserve"> </w:t>
            </w:r>
            <w:r w:rsidRPr="001D0BEA">
              <w:rPr>
                <w:color w:val="000000"/>
                <w:sz w:val="28"/>
                <w:szCs w:val="28"/>
                <w:lang w:val="uk-UA"/>
              </w:rPr>
              <w:t>знань</w:t>
            </w:r>
          </w:p>
        </w:tc>
        <w:tc>
          <w:tcPr>
            <w:tcW w:w="3483" w:type="dxa"/>
          </w:tcPr>
          <w:p w14:paraId="64037A21" w14:textId="77777777" w:rsidR="000E0DF9" w:rsidRDefault="000E0DF9" w:rsidP="000E0DF9">
            <w:pPr>
              <w:ind w:firstLine="567"/>
              <w:jc w:val="both"/>
              <w:rPr>
                <w:sz w:val="28"/>
                <w:szCs w:val="28"/>
                <w:lang w:val="uk-UA"/>
              </w:rPr>
            </w:pPr>
            <w:r>
              <w:rPr>
                <w:color w:val="000000"/>
                <w:sz w:val="28"/>
                <w:szCs w:val="28"/>
                <w:lang w:val="uk-UA"/>
              </w:rPr>
              <w:t>– </w:t>
            </w:r>
            <w:r w:rsidRPr="001D0BEA">
              <w:rPr>
                <w:color w:val="000000"/>
                <w:sz w:val="28"/>
                <w:szCs w:val="28"/>
                <w:lang w:val="uk-UA"/>
              </w:rPr>
              <w:t>з’ясувати</w:t>
            </w:r>
            <w:r>
              <w:rPr>
                <w:color w:val="000000"/>
                <w:sz w:val="28"/>
                <w:szCs w:val="28"/>
                <w:lang w:val="uk-UA"/>
              </w:rPr>
              <w:t xml:space="preserve"> </w:t>
            </w:r>
            <w:r w:rsidRPr="001D0BEA">
              <w:rPr>
                <w:color w:val="000000"/>
                <w:sz w:val="28"/>
                <w:szCs w:val="28"/>
                <w:lang w:val="uk-UA"/>
              </w:rPr>
              <w:t>причину нерозуміння певного елемента змісту навчальної</w:t>
            </w:r>
            <w:r>
              <w:rPr>
                <w:color w:val="000000"/>
                <w:sz w:val="28"/>
                <w:szCs w:val="28"/>
                <w:lang w:val="uk-UA"/>
              </w:rPr>
              <w:t xml:space="preserve"> </w:t>
            </w:r>
            <w:r w:rsidRPr="001D0BEA">
              <w:rPr>
                <w:color w:val="000000"/>
                <w:sz w:val="28"/>
                <w:szCs w:val="28"/>
                <w:lang w:val="uk-UA"/>
              </w:rPr>
              <w:t>інформації, невміння чи помилок у виконанні</w:t>
            </w:r>
            <w:r>
              <w:rPr>
                <w:color w:val="000000"/>
                <w:sz w:val="28"/>
                <w:szCs w:val="28"/>
                <w:lang w:val="uk-UA"/>
              </w:rPr>
              <w:t xml:space="preserve"> </w:t>
            </w:r>
            <w:r w:rsidRPr="001D0BEA">
              <w:rPr>
                <w:color w:val="000000"/>
                <w:sz w:val="28"/>
                <w:szCs w:val="28"/>
                <w:lang w:val="uk-UA"/>
              </w:rPr>
              <w:t>інтелектуальної або практичної дії.</w:t>
            </w:r>
          </w:p>
        </w:tc>
        <w:tc>
          <w:tcPr>
            <w:tcW w:w="4284" w:type="dxa"/>
          </w:tcPr>
          <w:p w14:paraId="747135E0" w14:textId="77777777" w:rsidR="000E0DF9" w:rsidRDefault="000E0DF9" w:rsidP="000E0DF9">
            <w:pPr>
              <w:ind w:firstLine="567"/>
              <w:jc w:val="both"/>
              <w:rPr>
                <w:sz w:val="28"/>
                <w:szCs w:val="28"/>
                <w:lang w:val="uk-UA"/>
              </w:rPr>
            </w:pPr>
            <w:r w:rsidRPr="001D0BEA">
              <w:rPr>
                <w:color w:val="000000"/>
                <w:sz w:val="28"/>
                <w:szCs w:val="28"/>
                <w:lang w:val="uk-UA"/>
              </w:rPr>
              <w:t>Здійснюється за допомогою серії оперативних</w:t>
            </w:r>
            <w:r>
              <w:rPr>
                <w:color w:val="000000"/>
                <w:sz w:val="28"/>
                <w:szCs w:val="28"/>
                <w:lang w:val="uk-UA"/>
              </w:rPr>
              <w:t xml:space="preserve"> </w:t>
            </w:r>
            <w:r w:rsidRPr="001D0BEA">
              <w:rPr>
                <w:color w:val="000000"/>
                <w:sz w:val="28"/>
                <w:szCs w:val="28"/>
                <w:lang w:val="uk-UA"/>
              </w:rPr>
              <w:t>короткочасних контрольних робіт (письмових, графічних,</w:t>
            </w:r>
            <w:r>
              <w:rPr>
                <w:color w:val="000000"/>
                <w:sz w:val="28"/>
                <w:szCs w:val="28"/>
                <w:lang w:val="uk-UA"/>
              </w:rPr>
              <w:t xml:space="preserve"> </w:t>
            </w:r>
            <w:r w:rsidRPr="001D0BEA">
              <w:rPr>
                <w:color w:val="000000"/>
                <w:sz w:val="28"/>
                <w:szCs w:val="28"/>
                <w:lang w:val="uk-UA"/>
              </w:rPr>
              <w:t>практичних), усних фронтальних опитувань, тренінгу), з використанням комп’ютерної техніки.</w:t>
            </w:r>
          </w:p>
        </w:tc>
      </w:tr>
      <w:tr w:rsidR="000E0DF9" w14:paraId="1B18832B" w14:textId="77777777" w:rsidTr="000E0DF9">
        <w:tc>
          <w:tcPr>
            <w:tcW w:w="2087" w:type="dxa"/>
          </w:tcPr>
          <w:p w14:paraId="7121434D" w14:textId="77777777" w:rsidR="000E0DF9" w:rsidRPr="001D0BEA" w:rsidRDefault="000E0DF9" w:rsidP="000E0DF9">
            <w:pPr>
              <w:jc w:val="both"/>
              <w:rPr>
                <w:color w:val="000000"/>
                <w:sz w:val="28"/>
                <w:szCs w:val="28"/>
                <w:lang w:val="uk-UA"/>
              </w:rPr>
            </w:pPr>
            <w:r>
              <w:rPr>
                <w:color w:val="000000"/>
                <w:sz w:val="28"/>
                <w:szCs w:val="28"/>
                <w:lang w:val="uk-UA"/>
              </w:rPr>
              <w:lastRenderedPageBreak/>
              <w:t>5. </w:t>
            </w:r>
            <w:r w:rsidRPr="001D0BEA">
              <w:rPr>
                <w:color w:val="000000"/>
                <w:sz w:val="28"/>
                <w:szCs w:val="28"/>
                <w:lang w:val="uk-UA"/>
              </w:rPr>
              <w:t>Підведення</w:t>
            </w:r>
            <w:r>
              <w:rPr>
                <w:color w:val="000000"/>
                <w:sz w:val="28"/>
                <w:szCs w:val="28"/>
                <w:lang w:val="uk-UA"/>
              </w:rPr>
              <w:t xml:space="preserve"> </w:t>
            </w:r>
            <w:r w:rsidRPr="001D0BEA">
              <w:rPr>
                <w:color w:val="000000"/>
                <w:sz w:val="28"/>
                <w:szCs w:val="28"/>
                <w:lang w:val="uk-UA"/>
              </w:rPr>
              <w:t>підсумків</w:t>
            </w:r>
            <w:r>
              <w:rPr>
                <w:color w:val="000000"/>
                <w:sz w:val="28"/>
                <w:szCs w:val="28"/>
                <w:lang w:val="uk-UA"/>
              </w:rPr>
              <w:t xml:space="preserve"> </w:t>
            </w:r>
            <w:r w:rsidRPr="001D0BEA">
              <w:rPr>
                <w:color w:val="000000"/>
                <w:sz w:val="28"/>
                <w:szCs w:val="28"/>
                <w:lang w:val="uk-UA"/>
              </w:rPr>
              <w:t>заняття</w:t>
            </w:r>
          </w:p>
          <w:p w14:paraId="241FE1B4" w14:textId="77777777" w:rsidR="000E0DF9" w:rsidRDefault="000E0DF9" w:rsidP="000E0DF9">
            <w:pPr>
              <w:pStyle w:val="a3"/>
              <w:jc w:val="both"/>
              <w:rPr>
                <w:sz w:val="28"/>
                <w:szCs w:val="28"/>
                <w:lang w:val="uk-UA"/>
              </w:rPr>
            </w:pPr>
          </w:p>
        </w:tc>
        <w:tc>
          <w:tcPr>
            <w:tcW w:w="3483" w:type="dxa"/>
          </w:tcPr>
          <w:p w14:paraId="76226C43" w14:textId="77777777" w:rsidR="000E0DF9" w:rsidRDefault="000E0DF9" w:rsidP="000E0DF9">
            <w:pPr>
              <w:pStyle w:val="a3"/>
              <w:jc w:val="both"/>
              <w:rPr>
                <w:sz w:val="28"/>
                <w:szCs w:val="28"/>
                <w:lang w:val="uk-UA"/>
              </w:rPr>
            </w:pPr>
            <w:r>
              <w:rPr>
                <w:color w:val="000000"/>
                <w:sz w:val="28"/>
                <w:szCs w:val="28"/>
                <w:lang w:val="uk-UA"/>
              </w:rPr>
              <w:t xml:space="preserve">     – узагальнити здобуті результати, їх причини і наслідки.</w:t>
            </w:r>
          </w:p>
        </w:tc>
        <w:tc>
          <w:tcPr>
            <w:tcW w:w="4284" w:type="dxa"/>
          </w:tcPr>
          <w:p w14:paraId="21A0372F" w14:textId="77777777" w:rsidR="000E0DF9" w:rsidRDefault="000E0DF9" w:rsidP="000E0DF9">
            <w:pPr>
              <w:ind w:firstLine="567"/>
              <w:jc w:val="both"/>
              <w:rPr>
                <w:color w:val="000000"/>
                <w:sz w:val="28"/>
                <w:szCs w:val="28"/>
                <w:lang w:val="uk-UA"/>
              </w:rPr>
            </w:pPr>
            <w:r w:rsidRPr="001D0BEA">
              <w:rPr>
                <w:color w:val="000000"/>
                <w:sz w:val="28"/>
                <w:szCs w:val="28"/>
                <w:lang w:val="uk-UA"/>
              </w:rPr>
              <w:t>Передбачає коротке повідомлення про виконання</w:t>
            </w:r>
            <w:r>
              <w:rPr>
                <w:color w:val="000000"/>
                <w:sz w:val="28"/>
                <w:szCs w:val="28"/>
                <w:lang w:val="uk-UA"/>
              </w:rPr>
              <w:t xml:space="preserve"> </w:t>
            </w:r>
            <w:r w:rsidRPr="001D0BEA">
              <w:rPr>
                <w:color w:val="000000"/>
                <w:sz w:val="28"/>
                <w:szCs w:val="28"/>
                <w:lang w:val="uk-UA"/>
              </w:rPr>
              <w:t>запланованої мети, завдань заняття (аналіз того, що було</w:t>
            </w:r>
            <w:r>
              <w:rPr>
                <w:color w:val="000000"/>
                <w:sz w:val="28"/>
                <w:szCs w:val="28"/>
                <w:lang w:val="uk-UA"/>
              </w:rPr>
              <w:t xml:space="preserve"> </w:t>
            </w:r>
            <w:r w:rsidRPr="001D0BEA">
              <w:rPr>
                <w:color w:val="000000"/>
                <w:sz w:val="28"/>
                <w:szCs w:val="28"/>
                <w:lang w:val="uk-UA"/>
              </w:rPr>
              <w:t>розглянуто, мотивацію діяльності групи й окремих</w:t>
            </w:r>
            <w:r>
              <w:rPr>
                <w:color w:val="000000"/>
                <w:sz w:val="28"/>
                <w:szCs w:val="28"/>
                <w:lang w:val="uk-UA"/>
              </w:rPr>
              <w:t xml:space="preserve"> </w:t>
            </w:r>
            <w:r w:rsidRPr="001D0BEA">
              <w:rPr>
                <w:color w:val="000000"/>
                <w:sz w:val="28"/>
                <w:szCs w:val="28"/>
                <w:lang w:val="uk-UA"/>
              </w:rPr>
              <w:t xml:space="preserve">студентів, оцінювання </w:t>
            </w:r>
            <w:proofErr w:type="spellStart"/>
            <w:r w:rsidRPr="001D0BEA">
              <w:rPr>
                <w:color w:val="000000"/>
                <w:sz w:val="28"/>
                <w:szCs w:val="28"/>
                <w:lang w:val="uk-UA"/>
              </w:rPr>
              <w:t>їхної</w:t>
            </w:r>
            <w:proofErr w:type="spellEnd"/>
            <w:r w:rsidRPr="001D0BEA">
              <w:rPr>
                <w:color w:val="000000"/>
                <w:sz w:val="28"/>
                <w:szCs w:val="28"/>
                <w:lang w:val="uk-UA"/>
              </w:rPr>
              <w:t xml:space="preserve"> роботи).</w:t>
            </w:r>
          </w:p>
          <w:p w14:paraId="1A71CED5" w14:textId="77777777" w:rsidR="000E0DF9" w:rsidRDefault="000E0DF9" w:rsidP="000E0DF9">
            <w:pPr>
              <w:ind w:firstLine="567"/>
              <w:jc w:val="both"/>
              <w:rPr>
                <w:sz w:val="28"/>
                <w:szCs w:val="28"/>
                <w:lang w:val="uk-UA"/>
              </w:rPr>
            </w:pPr>
            <w:r w:rsidRPr="001D0BEA">
              <w:rPr>
                <w:color w:val="000000"/>
                <w:sz w:val="28"/>
                <w:szCs w:val="28"/>
                <w:lang w:val="uk-UA"/>
              </w:rPr>
              <w:t>Повідомлення</w:t>
            </w:r>
            <w:r>
              <w:rPr>
                <w:color w:val="000000"/>
                <w:sz w:val="28"/>
                <w:szCs w:val="28"/>
                <w:lang w:val="uk-UA"/>
              </w:rPr>
              <w:t xml:space="preserve"> </w:t>
            </w:r>
            <w:r w:rsidRPr="001D0BEA">
              <w:rPr>
                <w:color w:val="000000"/>
                <w:sz w:val="28"/>
                <w:szCs w:val="28"/>
                <w:lang w:val="uk-UA"/>
              </w:rPr>
              <w:t>домашнього</w:t>
            </w:r>
            <w:r>
              <w:rPr>
                <w:color w:val="000000"/>
                <w:sz w:val="28"/>
                <w:szCs w:val="28"/>
                <w:lang w:val="uk-UA"/>
              </w:rPr>
              <w:t xml:space="preserve"> </w:t>
            </w:r>
            <w:r w:rsidRPr="001D0BEA">
              <w:rPr>
                <w:color w:val="000000"/>
                <w:sz w:val="28"/>
                <w:szCs w:val="28"/>
                <w:lang w:val="uk-UA"/>
              </w:rPr>
              <w:t>завдання</w:t>
            </w:r>
            <w:r>
              <w:rPr>
                <w:color w:val="000000"/>
                <w:sz w:val="28"/>
                <w:szCs w:val="28"/>
                <w:lang w:val="uk-UA"/>
              </w:rPr>
              <w:t xml:space="preserve">, </w:t>
            </w:r>
            <w:r w:rsidRPr="001D0BEA">
              <w:rPr>
                <w:color w:val="000000"/>
                <w:sz w:val="28"/>
                <w:szCs w:val="28"/>
                <w:lang w:val="uk-UA"/>
              </w:rPr>
              <w:t xml:space="preserve">пояснення </w:t>
            </w:r>
            <w:r>
              <w:rPr>
                <w:color w:val="000000"/>
                <w:sz w:val="28"/>
                <w:szCs w:val="28"/>
                <w:lang w:val="uk-UA"/>
              </w:rPr>
              <w:t>способів</w:t>
            </w:r>
            <w:r w:rsidRPr="001D0BEA">
              <w:rPr>
                <w:color w:val="000000"/>
                <w:sz w:val="28"/>
                <w:szCs w:val="28"/>
                <w:lang w:val="uk-UA"/>
              </w:rPr>
              <w:t xml:space="preserve"> його</w:t>
            </w:r>
            <w:r>
              <w:rPr>
                <w:color w:val="000000"/>
                <w:sz w:val="28"/>
                <w:szCs w:val="28"/>
                <w:lang w:val="uk-UA"/>
              </w:rPr>
              <w:t xml:space="preserve"> </w:t>
            </w:r>
            <w:r w:rsidRPr="001D0BEA">
              <w:rPr>
                <w:color w:val="000000"/>
                <w:sz w:val="28"/>
                <w:szCs w:val="28"/>
                <w:lang w:val="uk-UA"/>
              </w:rPr>
              <w:t>виконання.</w:t>
            </w:r>
          </w:p>
        </w:tc>
      </w:tr>
      <w:tr w:rsidR="000E0DF9" w14:paraId="193081F9" w14:textId="77777777" w:rsidTr="000E0DF9">
        <w:tc>
          <w:tcPr>
            <w:tcW w:w="2087" w:type="dxa"/>
          </w:tcPr>
          <w:p w14:paraId="166CCE88" w14:textId="77777777" w:rsidR="000E0DF9" w:rsidRDefault="000E0DF9" w:rsidP="000E0DF9">
            <w:pPr>
              <w:jc w:val="both"/>
              <w:rPr>
                <w:color w:val="000000"/>
                <w:sz w:val="28"/>
                <w:szCs w:val="28"/>
                <w:lang w:val="uk-UA"/>
              </w:rPr>
            </w:pPr>
            <w:r>
              <w:rPr>
                <w:color w:val="000000"/>
                <w:sz w:val="28"/>
                <w:szCs w:val="28"/>
                <w:lang w:val="uk-UA"/>
              </w:rPr>
              <w:t>6. </w:t>
            </w:r>
            <w:proofErr w:type="spellStart"/>
            <w:r w:rsidRPr="00312D79">
              <w:rPr>
                <w:bCs/>
                <w:iCs/>
                <w:sz w:val="28"/>
                <w:szCs w:val="28"/>
              </w:rPr>
              <w:t>Повідомлення</w:t>
            </w:r>
            <w:proofErr w:type="spellEnd"/>
            <w:r w:rsidRPr="00312D79">
              <w:rPr>
                <w:bCs/>
                <w:iCs/>
                <w:sz w:val="28"/>
                <w:szCs w:val="28"/>
              </w:rPr>
              <w:t xml:space="preserve"> </w:t>
            </w:r>
            <w:proofErr w:type="spellStart"/>
            <w:r w:rsidRPr="00312D79">
              <w:rPr>
                <w:bCs/>
                <w:iCs/>
                <w:sz w:val="28"/>
                <w:szCs w:val="28"/>
              </w:rPr>
              <w:t>завдан</w:t>
            </w:r>
            <w:proofErr w:type="spellEnd"/>
            <w:r w:rsidRPr="00312D79">
              <w:rPr>
                <w:bCs/>
                <w:iCs/>
                <w:sz w:val="28"/>
                <w:szCs w:val="28"/>
                <w:lang w:val="uk-UA"/>
              </w:rPr>
              <w:t>ь</w:t>
            </w:r>
            <w:r w:rsidRPr="00312D79">
              <w:rPr>
                <w:sz w:val="28"/>
                <w:szCs w:val="28"/>
              </w:rPr>
              <w:t xml:space="preserve"> </w:t>
            </w:r>
            <w:r w:rsidRPr="00312D79">
              <w:rPr>
                <w:sz w:val="28"/>
                <w:szCs w:val="28"/>
                <w:lang w:val="uk-UA"/>
              </w:rPr>
              <w:t>для самостійної роботи</w:t>
            </w:r>
          </w:p>
        </w:tc>
        <w:tc>
          <w:tcPr>
            <w:tcW w:w="3483" w:type="dxa"/>
          </w:tcPr>
          <w:p w14:paraId="673BFCF0" w14:textId="77777777" w:rsidR="000E0DF9" w:rsidRDefault="000E0DF9" w:rsidP="000E0DF9">
            <w:pPr>
              <w:pStyle w:val="a3"/>
              <w:jc w:val="both"/>
              <w:rPr>
                <w:color w:val="000000"/>
                <w:sz w:val="28"/>
                <w:szCs w:val="28"/>
                <w:lang w:val="uk-UA"/>
              </w:rPr>
            </w:pPr>
            <w:r>
              <w:rPr>
                <w:color w:val="000000"/>
                <w:sz w:val="28"/>
                <w:szCs w:val="28"/>
                <w:lang w:val="uk-UA"/>
              </w:rPr>
              <w:t>– </w:t>
            </w:r>
            <w:r w:rsidRPr="001D0BEA">
              <w:rPr>
                <w:color w:val="000000"/>
                <w:sz w:val="28"/>
                <w:szCs w:val="28"/>
                <w:lang w:val="uk-UA"/>
              </w:rPr>
              <w:t>мо</w:t>
            </w:r>
            <w:r>
              <w:rPr>
                <w:color w:val="000000"/>
                <w:sz w:val="28"/>
                <w:szCs w:val="28"/>
                <w:lang w:val="uk-UA"/>
              </w:rPr>
              <w:t>тиву</w:t>
            </w:r>
            <w:r w:rsidRPr="001D0BEA">
              <w:rPr>
                <w:color w:val="000000"/>
                <w:sz w:val="28"/>
                <w:szCs w:val="28"/>
                <w:lang w:val="uk-UA"/>
              </w:rPr>
              <w:t xml:space="preserve">вати студентів </w:t>
            </w:r>
            <w:r>
              <w:rPr>
                <w:color w:val="000000"/>
                <w:sz w:val="28"/>
                <w:szCs w:val="28"/>
                <w:lang w:val="uk-UA"/>
              </w:rPr>
              <w:t xml:space="preserve">на виконання </w:t>
            </w:r>
            <w:proofErr w:type="spellStart"/>
            <w:r w:rsidRPr="00312D79">
              <w:rPr>
                <w:bCs/>
                <w:iCs/>
                <w:sz w:val="28"/>
                <w:szCs w:val="28"/>
              </w:rPr>
              <w:t>завдан</w:t>
            </w:r>
            <w:proofErr w:type="spellEnd"/>
            <w:r w:rsidRPr="00312D79">
              <w:rPr>
                <w:bCs/>
                <w:iCs/>
                <w:sz w:val="28"/>
                <w:szCs w:val="28"/>
                <w:lang w:val="uk-UA"/>
              </w:rPr>
              <w:t>ь</w:t>
            </w:r>
            <w:r w:rsidRPr="00312D79">
              <w:rPr>
                <w:sz w:val="28"/>
                <w:szCs w:val="28"/>
              </w:rPr>
              <w:t xml:space="preserve"> </w:t>
            </w:r>
            <w:r w:rsidRPr="00312D79">
              <w:rPr>
                <w:sz w:val="28"/>
                <w:szCs w:val="28"/>
                <w:lang w:val="uk-UA"/>
              </w:rPr>
              <w:t>для самостійної роботи</w:t>
            </w:r>
          </w:p>
        </w:tc>
        <w:tc>
          <w:tcPr>
            <w:tcW w:w="4284" w:type="dxa"/>
          </w:tcPr>
          <w:p w14:paraId="0363729C" w14:textId="77777777" w:rsidR="000E0DF9" w:rsidRPr="001D0BEA" w:rsidRDefault="000E0DF9" w:rsidP="000E0DF9">
            <w:pPr>
              <w:spacing w:before="100" w:beforeAutospacing="1" w:afterAutospacing="1"/>
              <w:jc w:val="both"/>
              <w:rPr>
                <w:color w:val="000000"/>
                <w:sz w:val="28"/>
                <w:szCs w:val="28"/>
                <w:lang w:val="uk-UA"/>
              </w:rPr>
            </w:pPr>
            <w:r w:rsidRPr="001D0BEA">
              <w:rPr>
                <w:color w:val="000000"/>
                <w:sz w:val="28"/>
                <w:szCs w:val="28"/>
                <w:lang w:val="uk-UA"/>
              </w:rPr>
              <w:t>Здійснюється</w:t>
            </w:r>
            <w:r w:rsidRPr="000C547A">
              <w:rPr>
                <w:sz w:val="28"/>
                <w:szCs w:val="28"/>
              </w:rPr>
              <w:t xml:space="preserve"> </w:t>
            </w:r>
            <w:r>
              <w:rPr>
                <w:sz w:val="28"/>
                <w:szCs w:val="28"/>
                <w:lang w:val="uk-UA"/>
              </w:rPr>
              <w:t xml:space="preserve">методом інструктажу, що </w:t>
            </w:r>
            <w:proofErr w:type="spellStart"/>
            <w:r w:rsidRPr="000C547A">
              <w:rPr>
                <w:sz w:val="28"/>
                <w:szCs w:val="28"/>
              </w:rPr>
              <w:t>містить</w:t>
            </w:r>
            <w:proofErr w:type="spellEnd"/>
            <w:r w:rsidRPr="000C547A">
              <w:rPr>
                <w:sz w:val="28"/>
                <w:szCs w:val="28"/>
              </w:rPr>
              <w:t xml:space="preserve"> </w:t>
            </w:r>
            <w:proofErr w:type="spellStart"/>
            <w:r w:rsidRPr="000C547A">
              <w:rPr>
                <w:sz w:val="28"/>
                <w:szCs w:val="28"/>
              </w:rPr>
              <w:t>пояснення</w:t>
            </w:r>
            <w:proofErr w:type="spellEnd"/>
            <w:r w:rsidRPr="000C547A">
              <w:rPr>
                <w:sz w:val="28"/>
                <w:szCs w:val="28"/>
              </w:rPr>
              <w:t xml:space="preserve"> </w:t>
            </w:r>
            <w:proofErr w:type="spellStart"/>
            <w:r w:rsidRPr="000C547A">
              <w:rPr>
                <w:sz w:val="28"/>
                <w:szCs w:val="28"/>
              </w:rPr>
              <w:t>щодо</w:t>
            </w:r>
            <w:proofErr w:type="spellEnd"/>
            <w:r w:rsidRPr="000C547A">
              <w:rPr>
                <w:sz w:val="28"/>
                <w:szCs w:val="28"/>
              </w:rPr>
              <w:t xml:space="preserve"> </w:t>
            </w:r>
            <w:r>
              <w:rPr>
                <w:sz w:val="28"/>
                <w:szCs w:val="28"/>
                <w:lang w:val="uk-UA"/>
              </w:rPr>
              <w:t xml:space="preserve">способів </w:t>
            </w:r>
            <w:r w:rsidRPr="000C547A">
              <w:rPr>
                <w:sz w:val="28"/>
                <w:szCs w:val="28"/>
              </w:rPr>
              <w:t xml:space="preserve"> </w:t>
            </w:r>
            <w:proofErr w:type="spellStart"/>
            <w:r w:rsidRPr="000C547A">
              <w:rPr>
                <w:sz w:val="28"/>
                <w:szCs w:val="28"/>
              </w:rPr>
              <w:t>виконання</w:t>
            </w:r>
            <w:proofErr w:type="spellEnd"/>
            <w:r>
              <w:rPr>
                <w:sz w:val="28"/>
                <w:szCs w:val="28"/>
                <w:lang w:val="uk-UA"/>
              </w:rPr>
              <w:t xml:space="preserve"> </w:t>
            </w:r>
            <w:proofErr w:type="spellStart"/>
            <w:r w:rsidRPr="00312D79">
              <w:rPr>
                <w:bCs/>
                <w:iCs/>
                <w:sz w:val="28"/>
                <w:szCs w:val="28"/>
              </w:rPr>
              <w:t>завдан</w:t>
            </w:r>
            <w:proofErr w:type="spellEnd"/>
            <w:r w:rsidRPr="00312D79">
              <w:rPr>
                <w:bCs/>
                <w:iCs/>
                <w:sz w:val="28"/>
                <w:szCs w:val="28"/>
                <w:lang w:val="uk-UA"/>
              </w:rPr>
              <w:t>ь</w:t>
            </w:r>
            <w:r w:rsidRPr="00312D79">
              <w:rPr>
                <w:sz w:val="28"/>
                <w:szCs w:val="28"/>
              </w:rPr>
              <w:t xml:space="preserve"> </w:t>
            </w:r>
            <w:r w:rsidRPr="00312D79">
              <w:rPr>
                <w:sz w:val="28"/>
                <w:szCs w:val="28"/>
                <w:lang w:val="uk-UA"/>
              </w:rPr>
              <w:t>самостійної роботи</w:t>
            </w:r>
            <w:r>
              <w:rPr>
                <w:sz w:val="28"/>
                <w:szCs w:val="28"/>
                <w:lang w:val="uk-UA"/>
              </w:rPr>
              <w:t xml:space="preserve"> </w:t>
            </w:r>
            <w:r w:rsidRPr="001D0BEA">
              <w:rPr>
                <w:color w:val="000000"/>
                <w:sz w:val="28"/>
                <w:szCs w:val="28"/>
                <w:lang w:val="uk-UA"/>
              </w:rPr>
              <w:t>студентів</w:t>
            </w:r>
            <w:r w:rsidRPr="000C547A">
              <w:rPr>
                <w:sz w:val="28"/>
                <w:szCs w:val="28"/>
              </w:rPr>
              <w:t>.</w:t>
            </w:r>
          </w:p>
        </w:tc>
      </w:tr>
    </w:tbl>
    <w:p w14:paraId="74F6E2E1" w14:textId="77777777" w:rsidR="000E0DF9" w:rsidRPr="00E921DD" w:rsidRDefault="000E0DF9" w:rsidP="000E0DF9">
      <w:pPr>
        <w:ind w:firstLine="567"/>
        <w:jc w:val="both"/>
        <w:rPr>
          <w:color w:val="000000"/>
          <w:sz w:val="28"/>
          <w:szCs w:val="28"/>
          <w:lang w:val="uk-UA"/>
        </w:rPr>
      </w:pPr>
    </w:p>
    <w:p w14:paraId="3E6ABF22" w14:textId="77777777" w:rsidR="000E0DF9" w:rsidRDefault="000E0DF9" w:rsidP="000E0DF9">
      <w:pPr>
        <w:ind w:firstLine="567"/>
        <w:jc w:val="center"/>
        <w:rPr>
          <w:b/>
          <w:color w:val="000000"/>
          <w:sz w:val="28"/>
          <w:szCs w:val="28"/>
          <w:lang w:val="uk-UA"/>
        </w:rPr>
      </w:pPr>
      <w:r>
        <w:rPr>
          <w:b/>
          <w:color w:val="000000"/>
          <w:sz w:val="28"/>
          <w:szCs w:val="28"/>
          <w:lang w:val="uk-UA"/>
        </w:rPr>
        <w:t>3</w:t>
      </w:r>
      <w:r w:rsidRPr="000C547A">
        <w:rPr>
          <w:b/>
          <w:color w:val="000000"/>
          <w:sz w:val="28"/>
          <w:szCs w:val="28"/>
          <w:lang w:val="uk-UA"/>
        </w:rPr>
        <w:t>.</w:t>
      </w:r>
      <w:r w:rsidR="00643FFA">
        <w:rPr>
          <w:b/>
          <w:color w:val="000000"/>
          <w:sz w:val="28"/>
          <w:szCs w:val="28"/>
          <w:lang w:val="uk-UA"/>
        </w:rPr>
        <w:t>11.</w:t>
      </w:r>
      <w:r w:rsidRPr="000C547A">
        <w:rPr>
          <w:b/>
          <w:color w:val="000000"/>
          <w:sz w:val="28"/>
          <w:szCs w:val="28"/>
          <w:lang w:val="uk-UA"/>
        </w:rPr>
        <w:t> Методика проведення семінарського заняття</w:t>
      </w:r>
    </w:p>
    <w:p w14:paraId="20335CB0" w14:textId="77777777" w:rsidR="000E0DF9" w:rsidRPr="000C547A" w:rsidRDefault="000E0DF9" w:rsidP="000E0DF9">
      <w:pPr>
        <w:ind w:firstLine="567"/>
        <w:jc w:val="center"/>
        <w:rPr>
          <w:b/>
          <w:color w:val="000000"/>
          <w:sz w:val="28"/>
          <w:szCs w:val="28"/>
          <w:lang w:val="uk-UA"/>
        </w:rPr>
      </w:pPr>
    </w:p>
    <w:p w14:paraId="6D777D8A" w14:textId="77777777" w:rsidR="000E0DF9" w:rsidRPr="005A020C" w:rsidRDefault="000E0DF9" w:rsidP="000E0DF9">
      <w:pPr>
        <w:ind w:firstLine="567"/>
        <w:jc w:val="both"/>
        <w:rPr>
          <w:color w:val="000000"/>
          <w:sz w:val="28"/>
          <w:szCs w:val="28"/>
          <w:lang w:val="uk-UA"/>
        </w:rPr>
      </w:pPr>
      <w:r w:rsidRPr="00E921DD">
        <w:rPr>
          <w:color w:val="000000"/>
          <w:sz w:val="28"/>
          <w:szCs w:val="28"/>
          <w:lang w:val="uk-UA"/>
        </w:rPr>
        <w:t xml:space="preserve">1. </w:t>
      </w:r>
      <w:r>
        <w:rPr>
          <w:color w:val="000000"/>
          <w:sz w:val="28"/>
          <w:szCs w:val="28"/>
          <w:lang w:val="uk-UA"/>
        </w:rPr>
        <w:t>Вступ</w:t>
      </w:r>
      <w:r w:rsidRPr="005A020C">
        <w:rPr>
          <w:color w:val="000000"/>
          <w:sz w:val="28"/>
          <w:szCs w:val="28"/>
          <w:lang w:val="uk-UA"/>
        </w:rPr>
        <w:t>на частина</w:t>
      </w:r>
      <w:r>
        <w:rPr>
          <w:color w:val="000000"/>
          <w:sz w:val="28"/>
          <w:szCs w:val="28"/>
          <w:lang w:val="uk-UA"/>
        </w:rPr>
        <w:t>.</w:t>
      </w:r>
      <w:r w:rsidRPr="005A020C">
        <w:rPr>
          <w:color w:val="000000"/>
          <w:sz w:val="28"/>
          <w:szCs w:val="28"/>
          <w:lang w:val="uk-UA"/>
        </w:rPr>
        <w:t xml:space="preserve"> </w:t>
      </w:r>
      <w:r w:rsidRPr="00E921DD">
        <w:rPr>
          <w:color w:val="000000"/>
          <w:sz w:val="28"/>
          <w:szCs w:val="28"/>
          <w:lang w:val="uk-UA"/>
        </w:rPr>
        <w:t>Заняття розпочинається вступним словом викладача, в</w:t>
      </w:r>
      <w:r w:rsidRPr="005A020C">
        <w:rPr>
          <w:color w:val="000000"/>
          <w:sz w:val="28"/>
          <w:szCs w:val="28"/>
          <w:lang w:val="uk-UA"/>
        </w:rPr>
        <w:t xml:space="preserve"> якому він</w:t>
      </w:r>
      <w:r>
        <w:rPr>
          <w:color w:val="000000"/>
          <w:sz w:val="28"/>
          <w:szCs w:val="28"/>
          <w:lang w:val="uk-UA"/>
        </w:rPr>
        <w:t xml:space="preserve"> </w:t>
      </w:r>
      <w:r w:rsidRPr="005A020C">
        <w:rPr>
          <w:color w:val="000000"/>
          <w:sz w:val="28"/>
          <w:szCs w:val="28"/>
          <w:lang w:val="uk-UA"/>
        </w:rPr>
        <w:t>називає тему семінару, формулює цілі і завдання семінару, показує місце і</w:t>
      </w:r>
      <w:r>
        <w:rPr>
          <w:color w:val="000000"/>
          <w:sz w:val="28"/>
          <w:szCs w:val="28"/>
          <w:lang w:val="uk-UA"/>
        </w:rPr>
        <w:t xml:space="preserve"> </w:t>
      </w:r>
      <w:r w:rsidRPr="005A020C">
        <w:rPr>
          <w:color w:val="000000"/>
          <w:sz w:val="28"/>
          <w:szCs w:val="28"/>
          <w:lang w:val="uk-UA"/>
        </w:rPr>
        <w:t>значення того, що вивчається. Звертає увагу учасників семінару на основні</w:t>
      </w:r>
      <w:r>
        <w:rPr>
          <w:color w:val="000000"/>
          <w:sz w:val="28"/>
          <w:szCs w:val="28"/>
          <w:lang w:val="uk-UA"/>
        </w:rPr>
        <w:t xml:space="preserve"> </w:t>
      </w:r>
      <w:r w:rsidRPr="005A020C">
        <w:rPr>
          <w:color w:val="000000"/>
          <w:sz w:val="28"/>
          <w:szCs w:val="28"/>
          <w:lang w:val="uk-UA"/>
        </w:rPr>
        <w:t>положення, проблемні питання, активну участь в обговоренні яких мають взяти</w:t>
      </w:r>
      <w:r>
        <w:rPr>
          <w:color w:val="000000"/>
          <w:sz w:val="28"/>
          <w:szCs w:val="28"/>
          <w:lang w:val="uk-UA"/>
        </w:rPr>
        <w:t xml:space="preserve"> </w:t>
      </w:r>
      <w:r w:rsidRPr="005A020C">
        <w:rPr>
          <w:color w:val="000000"/>
          <w:sz w:val="28"/>
          <w:szCs w:val="28"/>
          <w:lang w:val="uk-UA"/>
        </w:rPr>
        <w:t>студенти. Скеровує студентів на розглядання теоретичних питань у тісному</w:t>
      </w:r>
      <w:r>
        <w:rPr>
          <w:color w:val="000000"/>
          <w:sz w:val="28"/>
          <w:szCs w:val="28"/>
          <w:lang w:val="uk-UA"/>
        </w:rPr>
        <w:t xml:space="preserve"> </w:t>
      </w:r>
      <w:r w:rsidRPr="005A020C">
        <w:rPr>
          <w:color w:val="000000"/>
          <w:sz w:val="28"/>
          <w:szCs w:val="28"/>
          <w:lang w:val="uk-UA"/>
        </w:rPr>
        <w:t>зв’язку з життям, практикою. Вказує порядок проведення семінару, відзначає</w:t>
      </w:r>
      <w:r>
        <w:rPr>
          <w:color w:val="000000"/>
          <w:sz w:val="28"/>
          <w:szCs w:val="28"/>
          <w:lang w:val="uk-UA"/>
        </w:rPr>
        <w:t xml:space="preserve"> </w:t>
      </w:r>
      <w:r w:rsidRPr="005A020C">
        <w:rPr>
          <w:color w:val="000000"/>
          <w:sz w:val="28"/>
          <w:szCs w:val="28"/>
          <w:lang w:val="uk-UA"/>
        </w:rPr>
        <w:t>його особливості. З’ясовує, чи всі студенти готові до заняття.</w:t>
      </w:r>
    </w:p>
    <w:p w14:paraId="1C17FA6A"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2. О</w:t>
      </w:r>
      <w:r>
        <w:rPr>
          <w:color w:val="000000"/>
          <w:sz w:val="28"/>
          <w:szCs w:val="28"/>
          <w:lang w:val="uk-UA"/>
        </w:rPr>
        <w:t>сновна</w:t>
      </w:r>
      <w:r w:rsidRPr="005A020C">
        <w:rPr>
          <w:color w:val="000000"/>
          <w:sz w:val="28"/>
          <w:szCs w:val="28"/>
          <w:lang w:val="uk-UA"/>
        </w:rPr>
        <w:t xml:space="preserve"> частина</w:t>
      </w:r>
      <w:r>
        <w:rPr>
          <w:color w:val="000000"/>
          <w:sz w:val="28"/>
          <w:szCs w:val="28"/>
          <w:lang w:val="uk-UA"/>
        </w:rPr>
        <w:t>.</w:t>
      </w:r>
      <w:r w:rsidRPr="005A020C">
        <w:rPr>
          <w:color w:val="000000"/>
          <w:sz w:val="28"/>
          <w:szCs w:val="28"/>
          <w:lang w:val="uk-UA"/>
        </w:rPr>
        <w:t xml:space="preserve"> </w:t>
      </w:r>
      <w:r>
        <w:rPr>
          <w:color w:val="000000"/>
          <w:sz w:val="28"/>
          <w:szCs w:val="28"/>
          <w:lang w:val="uk-UA"/>
        </w:rPr>
        <w:t>О</w:t>
      </w:r>
      <w:r w:rsidRPr="005A020C">
        <w:rPr>
          <w:color w:val="000000"/>
          <w:sz w:val="28"/>
          <w:szCs w:val="28"/>
          <w:lang w:val="uk-UA"/>
        </w:rPr>
        <w:t>бговорення питань семінару.</w:t>
      </w:r>
      <w:r>
        <w:rPr>
          <w:color w:val="000000"/>
          <w:sz w:val="28"/>
          <w:szCs w:val="28"/>
          <w:lang w:val="uk-UA"/>
        </w:rPr>
        <w:t xml:space="preserve"> </w:t>
      </w:r>
      <w:r w:rsidRPr="005A020C">
        <w:rPr>
          <w:color w:val="000000"/>
          <w:sz w:val="28"/>
          <w:szCs w:val="28"/>
          <w:lang w:val="uk-UA"/>
        </w:rPr>
        <w:t>До всіх питань (основних) викладач має підготувати, розробити робочі</w:t>
      </w:r>
      <w:r>
        <w:rPr>
          <w:color w:val="000000"/>
          <w:sz w:val="28"/>
          <w:szCs w:val="28"/>
          <w:lang w:val="uk-UA"/>
        </w:rPr>
        <w:t xml:space="preserve"> </w:t>
      </w:r>
      <w:r w:rsidRPr="005A020C">
        <w:rPr>
          <w:color w:val="000000"/>
          <w:sz w:val="28"/>
          <w:szCs w:val="28"/>
          <w:lang w:val="uk-UA"/>
        </w:rPr>
        <w:t>питання семінару, які створюють проблемну ситуацію, живе дискусійне</w:t>
      </w:r>
      <w:r>
        <w:rPr>
          <w:color w:val="000000"/>
          <w:sz w:val="28"/>
          <w:szCs w:val="28"/>
          <w:lang w:val="uk-UA"/>
        </w:rPr>
        <w:t xml:space="preserve"> </w:t>
      </w:r>
      <w:r w:rsidRPr="005A020C">
        <w:rPr>
          <w:color w:val="000000"/>
          <w:sz w:val="28"/>
          <w:szCs w:val="28"/>
          <w:lang w:val="uk-UA"/>
        </w:rPr>
        <w:t>обговорення питання. Роль викладача в даній ситуації в тому, щоб студенти не</w:t>
      </w:r>
      <w:r>
        <w:rPr>
          <w:color w:val="000000"/>
          <w:sz w:val="28"/>
          <w:szCs w:val="28"/>
          <w:lang w:val="uk-UA"/>
        </w:rPr>
        <w:t xml:space="preserve"> </w:t>
      </w:r>
      <w:r w:rsidRPr="005A020C">
        <w:rPr>
          <w:color w:val="000000"/>
          <w:sz w:val="28"/>
          <w:szCs w:val="28"/>
          <w:lang w:val="uk-UA"/>
        </w:rPr>
        <w:t>відійшли від проблеми, щоб обговорення йшло за запропонованим питанням.</w:t>
      </w:r>
      <w:r>
        <w:rPr>
          <w:color w:val="000000"/>
          <w:sz w:val="28"/>
          <w:szCs w:val="28"/>
          <w:lang w:val="uk-UA"/>
        </w:rPr>
        <w:t xml:space="preserve"> </w:t>
      </w:r>
      <w:r w:rsidRPr="005A020C">
        <w:rPr>
          <w:color w:val="000000"/>
          <w:sz w:val="28"/>
          <w:szCs w:val="28"/>
          <w:lang w:val="uk-UA"/>
        </w:rPr>
        <w:t>По закінченню обговорення кожного питання (одного із 4-х</w:t>
      </w:r>
      <w:r>
        <w:rPr>
          <w:color w:val="000000"/>
          <w:sz w:val="28"/>
          <w:szCs w:val="28"/>
          <w:lang w:val="uk-UA"/>
        </w:rPr>
        <w:t xml:space="preserve"> </w:t>
      </w:r>
      <w:r w:rsidRPr="005A020C">
        <w:rPr>
          <w:color w:val="000000"/>
          <w:sz w:val="28"/>
          <w:szCs w:val="28"/>
          <w:lang w:val="uk-UA"/>
        </w:rPr>
        <w:t>фундаментальних) необхідно зробити узагальнюючий висновок. Бажано, щоб</w:t>
      </w:r>
      <w:r>
        <w:rPr>
          <w:color w:val="000000"/>
          <w:sz w:val="28"/>
          <w:szCs w:val="28"/>
          <w:lang w:val="uk-UA"/>
        </w:rPr>
        <w:t xml:space="preserve"> </w:t>
      </w:r>
      <w:r w:rsidRPr="005A020C">
        <w:rPr>
          <w:color w:val="000000"/>
          <w:sz w:val="28"/>
          <w:szCs w:val="28"/>
          <w:lang w:val="uk-UA"/>
        </w:rPr>
        <w:t>ці висновки робили студенти. Реферативні повідомлення мають бути виступом-ілюстрацією до 4-х основних (за часом 2-3 хвилини кожне). Треба вчити студентів викладати свої</w:t>
      </w:r>
      <w:r>
        <w:rPr>
          <w:color w:val="000000"/>
          <w:sz w:val="28"/>
          <w:szCs w:val="28"/>
          <w:lang w:val="uk-UA"/>
        </w:rPr>
        <w:t xml:space="preserve"> </w:t>
      </w:r>
      <w:r w:rsidRPr="005A020C">
        <w:rPr>
          <w:color w:val="000000"/>
          <w:sz w:val="28"/>
          <w:szCs w:val="28"/>
          <w:lang w:val="uk-UA"/>
        </w:rPr>
        <w:t xml:space="preserve">думки стисло, змістовно, </w:t>
      </w:r>
      <w:proofErr w:type="spellStart"/>
      <w:r w:rsidRPr="005A020C">
        <w:rPr>
          <w:color w:val="000000"/>
          <w:sz w:val="28"/>
          <w:szCs w:val="28"/>
          <w:lang w:val="uk-UA"/>
        </w:rPr>
        <w:t>логічно</w:t>
      </w:r>
      <w:proofErr w:type="spellEnd"/>
      <w:r w:rsidRPr="005A020C">
        <w:rPr>
          <w:color w:val="000000"/>
          <w:sz w:val="28"/>
          <w:szCs w:val="28"/>
          <w:lang w:val="uk-UA"/>
        </w:rPr>
        <w:t xml:space="preserve"> та ясно.</w:t>
      </w:r>
      <w:r>
        <w:rPr>
          <w:color w:val="000000"/>
          <w:sz w:val="28"/>
          <w:szCs w:val="28"/>
          <w:lang w:val="uk-UA"/>
        </w:rPr>
        <w:t xml:space="preserve"> </w:t>
      </w:r>
      <w:r w:rsidRPr="005A020C">
        <w:rPr>
          <w:color w:val="000000"/>
          <w:sz w:val="28"/>
          <w:szCs w:val="28"/>
          <w:lang w:val="uk-UA"/>
        </w:rPr>
        <w:t>На семінарських заняттях можна використовувати метод аналізу</w:t>
      </w:r>
      <w:r>
        <w:rPr>
          <w:color w:val="000000"/>
          <w:sz w:val="28"/>
          <w:szCs w:val="28"/>
          <w:lang w:val="uk-UA"/>
        </w:rPr>
        <w:t xml:space="preserve"> </w:t>
      </w:r>
      <w:r w:rsidRPr="005A020C">
        <w:rPr>
          <w:color w:val="000000"/>
          <w:sz w:val="28"/>
          <w:szCs w:val="28"/>
          <w:lang w:val="uk-UA"/>
        </w:rPr>
        <w:t>конкретних ситуацій (МАКС). Здобувачам пропонується конкретна виробнича</w:t>
      </w:r>
      <w:r>
        <w:rPr>
          <w:color w:val="000000"/>
          <w:sz w:val="28"/>
          <w:szCs w:val="28"/>
          <w:lang w:val="uk-UA"/>
        </w:rPr>
        <w:t xml:space="preserve"> </w:t>
      </w:r>
      <w:r w:rsidRPr="005A020C">
        <w:rPr>
          <w:color w:val="000000"/>
          <w:sz w:val="28"/>
          <w:szCs w:val="28"/>
          <w:lang w:val="uk-UA"/>
        </w:rPr>
        <w:t>ситуація. Пропонуються запитання, на які мають відповісти студенти,</w:t>
      </w:r>
      <w:r>
        <w:rPr>
          <w:color w:val="000000"/>
          <w:sz w:val="28"/>
          <w:szCs w:val="28"/>
          <w:lang w:val="uk-UA"/>
        </w:rPr>
        <w:t xml:space="preserve"> </w:t>
      </w:r>
      <w:r w:rsidRPr="005A020C">
        <w:rPr>
          <w:color w:val="000000"/>
          <w:sz w:val="28"/>
          <w:szCs w:val="28"/>
          <w:lang w:val="uk-UA"/>
        </w:rPr>
        <w:t>обґрунтовуючи свою відповідь.</w:t>
      </w:r>
    </w:p>
    <w:p w14:paraId="5EEE81E8"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4. Заключна частина. На цьому етапі викладач має зробити</w:t>
      </w:r>
      <w:r>
        <w:rPr>
          <w:color w:val="000000"/>
          <w:sz w:val="28"/>
          <w:szCs w:val="28"/>
          <w:lang w:val="uk-UA"/>
        </w:rPr>
        <w:t xml:space="preserve"> </w:t>
      </w:r>
      <w:r w:rsidRPr="005A020C">
        <w:rPr>
          <w:color w:val="000000"/>
          <w:sz w:val="28"/>
          <w:szCs w:val="28"/>
          <w:lang w:val="uk-UA"/>
        </w:rPr>
        <w:t>підсумок обговорення питань, проаналізувати відповіді студентів,</w:t>
      </w:r>
      <w:r>
        <w:rPr>
          <w:color w:val="000000"/>
          <w:sz w:val="28"/>
          <w:szCs w:val="28"/>
          <w:lang w:val="uk-UA"/>
        </w:rPr>
        <w:t xml:space="preserve"> </w:t>
      </w:r>
      <w:r w:rsidRPr="005A020C">
        <w:rPr>
          <w:color w:val="000000"/>
          <w:sz w:val="28"/>
          <w:szCs w:val="28"/>
          <w:lang w:val="uk-UA"/>
        </w:rPr>
        <w:t>обґрунтовуючи оцінний бал, дати основну консультацію (тим, хто погано</w:t>
      </w:r>
      <w:r>
        <w:rPr>
          <w:color w:val="000000"/>
          <w:sz w:val="28"/>
          <w:szCs w:val="28"/>
          <w:lang w:val="uk-UA"/>
        </w:rPr>
        <w:t xml:space="preserve"> </w:t>
      </w:r>
      <w:r w:rsidRPr="005A020C">
        <w:rPr>
          <w:color w:val="000000"/>
          <w:sz w:val="28"/>
          <w:szCs w:val="28"/>
          <w:lang w:val="uk-UA"/>
        </w:rPr>
        <w:t>засвоїв тему).</w:t>
      </w:r>
      <w:r>
        <w:rPr>
          <w:color w:val="000000"/>
          <w:sz w:val="28"/>
          <w:szCs w:val="28"/>
          <w:lang w:val="uk-UA"/>
        </w:rPr>
        <w:t xml:space="preserve"> </w:t>
      </w:r>
      <w:r w:rsidRPr="005A020C">
        <w:rPr>
          <w:color w:val="000000"/>
          <w:sz w:val="28"/>
          <w:szCs w:val="28"/>
          <w:lang w:val="uk-UA"/>
        </w:rPr>
        <w:t>На семінарському занятті всі студенти мають бути</w:t>
      </w:r>
      <w:r>
        <w:rPr>
          <w:color w:val="000000"/>
          <w:sz w:val="28"/>
          <w:szCs w:val="28"/>
          <w:lang w:val="uk-UA"/>
        </w:rPr>
        <w:t xml:space="preserve"> </w:t>
      </w:r>
      <w:r w:rsidRPr="005A020C">
        <w:rPr>
          <w:color w:val="000000"/>
          <w:sz w:val="28"/>
          <w:szCs w:val="28"/>
          <w:lang w:val="uk-UA"/>
        </w:rPr>
        <w:t>оцінені (участь в обговоренні питань, самостійна домашня підготовка,</w:t>
      </w:r>
      <w:r>
        <w:rPr>
          <w:color w:val="000000"/>
          <w:sz w:val="28"/>
          <w:szCs w:val="28"/>
          <w:lang w:val="uk-UA"/>
        </w:rPr>
        <w:t xml:space="preserve"> </w:t>
      </w:r>
      <w:r w:rsidRPr="005A020C">
        <w:rPr>
          <w:color w:val="000000"/>
          <w:sz w:val="28"/>
          <w:szCs w:val="28"/>
          <w:lang w:val="uk-UA"/>
        </w:rPr>
        <w:t>виконання завдань контролю тощо).</w:t>
      </w:r>
      <w:r>
        <w:rPr>
          <w:color w:val="000000"/>
          <w:sz w:val="28"/>
          <w:szCs w:val="28"/>
          <w:lang w:val="uk-UA"/>
        </w:rPr>
        <w:t xml:space="preserve"> </w:t>
      </w:r>
      <w:r w:rsidRPr="005A020C">
        <w:rPr>
          <w:color w:val="000000"/>
          <w:sz w:val="28"/>
          <w:szCs w:val="28"/>
          <w:lang w:val="uk-UA"/>
        </w:rPr>
        <w:lastRenderedPageBreak/>
        <w:t>Якщо семінарське заняття проводиться як залікове заняття з теми, його</w:t>
      </w:r>
      <w:r>
        <w:rPr>
          <w:color w:val="000000"/>
          <w:sz w:val="28"/>
          <w:szCs w:val="28"/>
          <w:lang w:val="uk-UA"/>
        </w:rPr>
        <w:t xml:space="preserve"> </w:t>
      </w:r>
      <w:r w:rsidRPr="005A020C">
        <w:rPr>
          <w:color w:val="000000"/>
          <w:sz w:val="28"/>
          <w:szCs w:val="28"/>
          <w:lang w:val="uk-UA"/>
        </w:rPr>
        <w:t>можна закінчити письмовим опитуванням тривалістю не більше 10 хвилин. Це</w:t>
      </w:r>
      <w:r>
        <w:rPr>
          <w:color w:val="000000"/>
          <w:sz w:val="28"/>
          <w:szCs w:val="28"/>
          <w:lang w:val="uk-UA"/>
        </w:rPr>
        <w:t xml:space="preserve"> </w:t>
      </w:r>
      <w:r w:rsidRPr="005A020C">
        <w:rPr>
          <w:color w:val="000000"/>
          <w:sz w:val="28"/>
          <w:szCs w:val="28"/>
          <w:lang w:val="uk-UA"/>
        </w:rPr>
        <w:t>можуть бути: тестування, технічні диктанти, розв’язання задач, програмоване</w:t>
      </w:r>
      <w:r>
        <w:rPr>
          <w:color w:val="000000"/>
          <w:sz w:val="28"/>
          <w:szCs w:val="28"/>
          <w:lang w:val="uk-UA"/>
        </w:rPr>
        <w:t xml:space="preserve"> </w:t>
      </w:r>
      <w:r w:rsidRPr="005A020C">
        <w:rPr>
          <w:color w:val="000000"/>
          <w:sz w:val="28"/>
          <w:szCs w:val="28"/>
          <w:lang w:val="uk-UA"/>
        </w:rPr>
        <w:t>опитування тощо.</w:t>
      </w:r>
      <w:r>
        <w:rPr>
          <w:color w:val="000000"/>
          <w:sz w:val="28"/>
          <w:szCs w:val="28"/>
          <w:lang w:val="uk-UA"/>
        </w:rPr>
        <w:t xml:space="preserve"> </w:t>
      </w:r>
      <w:r w:rsidRPr="005A020C">
        <w:rPr>
          <w:color w:val="000000"/>
          <w:sz w:val="28"/>
          <w:szCs w:val="28"/>
          <w:lang w:val="uk-UA"/>
        </w:rPr>
        <w:t>В кінці семінарського заняття викладач залишає 10-15 хвилин для</w:t>
      </w:r>
      <w:r>
        <w:rPr>
          <w:color w:val="000000"/>
          <w:sz w:val="28"/>
          <w:szCs w:val="28"/>
          <w:lang w:val="uk-UA"/>
        </w:rPr>
        <w:t xml:space="preserve"> </w:t>
      </w:r>
      <w:r w:rsidRPr="005A020C">
        <w:rPr>
          <w:color w:val="000000"/>
          <w:sz w:val="28"/>
          <w:szCs w:val="28"/>
          <w:lang w:val="uk-UA"/>
        </w:rPr>
        <w:t>консультації, мета якої – поглибити, узагальнити й систематизувати знання</w:t>
      </w:r>
      <w:r>
        <w:rPr>
          <w:color w:val="000000"/>
          <w:sz w:val="28"/>
          <w:szCs w:val="28"/>
          <w:lang w:val="uk-UA"/>
        </w:rPr>
        <w:t xml:space="preserve"> </w:t>
      </w:r>
      <w:r w:rsidRPr="005A020C">
        <w:rPr>
          <w:color w:val="000000"/>
          <w:sz w:val="28"/>
          <w:szCs w:val="28"/>
          <w:lang w:val="uk-UA"/>
        </w:rPr>
        <w:t>студентів з теми семінару.</w:t>
      </w:r>
    </w:p>
    <w:p w14:paraId="7EFA9378" w14:textId="77777777" w:rsidR="000E0DF9" w:rsidRDefault="000E0DF9" w:rsidP="000E0DF9">
      <w:pPr>
        <w:ind w:firstLine="567"/>
        <w:jc w:val="center"/>
        <w:rPr>
          <w:b/>
          <w:color w:val="000000"/>
          <w:sz w:val="28"/>
          <w:szCs w:val="28"/>
          <w:lang w:val="uk-UA"/>
        </w:rPr>
      </w:pPr>
    </w:p>
    <w:p w14:paraId="6DF85BE6" w14:textId="77777777" w:rsidR="000E0DF9" w:rsidRDefault="000E0DF9" w:rsidP="000E0DF9">
      <w:pPr>
        <w:ind w:firstLine="567"/>
        <w:jc w:val="center"/>
        <w:rPr>
          <w:b/>
          <w:color w:val="000000"/>
          <w:sz w:val="28"/>
          <w:szCs w:val="28"/>
          <w:lang w:val="uk-UA"/>
        </w:rPr>
      </w:pPr>
      <w:r>
        <w:rPr>
          <w:b/>
          <w:color w:val="000000"/>
          <w:sz w:val="28"/>
          <w:szCs w:val="28"/>
          <w:lang w:val="uk-UA"/>
        </w:rPr>
        <w:t>3.</w:t>
      </w:r>
      <w:r w:rsidR="00643FFA">
        <w:rPr>
          <w:b/>
          <w:color w:val="000000"/>
          <w:sz w:val="28"/>
          <w:szCs w:val="28"/>
          <w:lang w:val="uk-UA"/>
        </w:rPr>
        <w:t>12</w:t>
      </w:r>
      <w:r>
        <w:rPr>
          <w:b/>
          <w:color w:val="000000"/>
          <w:sz w:val="28"/>
          <w:szCs w:val="28"/>
          <w:lang w:val="uk-UA"/>
        </w:rPr>
        <w:t>. </w:t>
      </w:r>
      <w:r w:rsidRPr="00E40538">
        <w:rPr>
          <w:b/>
          <w:color w:val="000000"/>
          <w:sz w:val="28"/>
          <w:szCs w:val="28"/>
          <w:lang w:val="uk-UA"/>
        </w:rPr>
        <w:t xml:space="preserve">Основні вимоги до </w:t>
      </w:r>
      <w:r>
        <w:rPr>
          <w:b/>
          <w:color w:val="000000"/>
          <w:sz w:val="28"/>
          <w:szCs w:val="28"/>
          <w:lang w:val="uk-UA"/>
        </w:rPr>
        <w:t xml:space="preserve">проведення </w:t>
      </w:r>
      <w:r w:rsidRPr="00E40538">
        <w:rPr>
          <w:b/>
          <w:color w:val="000000"/>
          <w:sz w:val="28"/>
          <w:szCs w:val="28"/>
          <w:lang w:val="uk-UA"/>
        </w:rPr>
        <w:t>семінарських занять</w:t>
      </w:r>
    </w:p>
    <w:p w14:paraId="6BEA89C0" w14:textId="77777777" w:rsidR="000E0DF9" w:rsidRPr="00E40538" w:rsidRDefault="000E0DF9" w:rsidP="000E0DF9">
      <w:pPr>
        <w:ind w:firstLine="567"/>
        <w:jc w:val="center"/>
        <w:rPr>
          <w:b/>
          <w:color w:val="000000"/>
          <w:sz w:val="28"/>
          <w:szCs w:val="28"/>
          <w:lang w:val="uk-UA"/>
        </w:rPr>
      </w:pPr>
    </w:p>
    <w:p w14:paraId="1FB38D0D"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1. Відповідність змісту семінарських занять робочій програмі,</w:t>
      </w:r>
      <w:r>
        <w:rPr>
          <w:color w:val="000000"/>
          <w:sz w:val="28"/>
          <w:szCs w:val="28"/>
          <w:lang w:val="uk-UA"/>
        </w:rPr>
        <w:t xml:space="preserve"> </w:t>
      </w:r>
      <w:r w:rsidRPr="005A020C">
        <w:rPr>
          <w:color w:val="000000"/>
          <w:sz w:val="28"/>
          <w:szCs w:val="28"/>
          <w:lang w:val="uk-UA"/>
        </w:rPr>
        <w:t>відтворення в них змістовних модулів дисципліни.</w:t>
      </w:r>
    </w:p>
    <w:p w14:paraId="463700C4"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2. Підготовленість викладача-практиканта до проведення</w:t>
      </w:r>
      <w:r>
        <w:rPr>
          <w:color w:val="000000"/>
          <w:sz w:val="28"/>
          <w:szCs w:val="28"/>
          <w:lang w:val="uk-UA"/>
        </w:rPr>
        <w:t xml:space="preserve"> </w:t>
      </w:r>
      <w:r w:rsidRPr="005A020C">
        <w:rPr>
          <w:color w:val="000000"/>
          <w:sz w:val="28"/>
          <w:szCs w:val="28"/>
          <w:lang w:val="uk-UA"/>
        </w:rPr>
        <w:t>семінарських занять.</w:t>
      </w:r>
    </w:p>
    <w:p w14:paraId="47253F43"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3. Зміст: Мета та спрямованість семінарського заняття, його місце в</w:t>
      </w:r>
      <w:r>
        <w:rPr>
          <w:color w:val="000000"/>
          <w:sz w:val="28"/>
          <w:szCs w:val="28"/>
          <w:lang w:val="uk-UA"/>
        </w:rPr>
        <w:t xml:space="preserve"> </w:t>
      </w:r>
      <w:r w:rsidRPr="005A020C">
        <w:rPr>
          <w:color w:val="000000"/>
          <w:sz w:val="28"/>
          <w:szCs w:val="28"/>
          <w:lang w:val="uk-UA"/>
        </w:rPr>
        <w:t>темі курсу; професійна спрямованість семінарських занять, яка забезпечує</w:t>
      </w:r>
      <w:r>
        <w:rPr>
          <w:color w:val="000000"/>
          <w:sz w:val="28"/>
          <w:szCs w:val="28"/>
          <w:lang w:val="uk-UA"/>
        </w:rPr>
        <w:t xml:space="preserve"> </w:t>
      </w:r>
      <w:r w:rsidRPr="005A020C">
        <w:rPr>
          <w:color w:val="000000"/>
          <w:sz w:val="28"/>
          <w:szCs w:val="28"/>
          <w:lang w:val="uk-UA"/>
        </w:rPr>
        <w:t>відображення особливостей відповідної спеціальності; використання наукових</w:t>
      </w:r>
      <w:r>
        <w:rPr>
          <w:color w:val="000000"/>
          <w:sz w:val="28"/>
          <w:szCs w:val="28"/>
          <w:lang w:val="uk-UA"/>
        </w:rPr>
        <w:t xml:space="preserve"> </w:t>
      </w:r>
      <w:r w:rsidRPr="005A020C">
        <w:rPr>
          <w:color w:val="000000"/>
          <w:sz w:val="28"/>
          <w:szCs w:val="28"/>
          <w:lang w:val="uk-UA"/>
        </w:rPr>
        <w:t>методів суті явищ, що вивчаються, і положень науки; розкриття на конкретних</w:t>
      </w:r>
      <w:r>
        <w:rPr>
          <w:color w:val="000000"/>
          <w:sz w:val="28"/>
          <w:szCs w:val="28"/>
          <w:lang w:val="uk-UA"/>
        </w:rPr>
        <w:t xml:space="preserve"> </w:t>
      </w:r>
      <w:r w:rsidRPr="005A020C">
        <w:rPr>
          <w:color w:val="000000"/>
          <w:sz w:val="28"/>
          <w:szCs w:val="28"/>
          <w:lang w:val="uk-UA"/>
        </w:rPr>
        <w:t>прикладах органічної єдності теорії і практики; наявність, висновків з кожного</w:t>
      </w:r>
      <w:r>
        <w:rPr>
          <w:color w:val="000000"/>
          <w:sz w:val="28"/>
          <w:szCs w:val="28"/>
          <w:lang w:val="uk-UA"/>
        </w:rPr>
        <w:t xml:space="preserve"> </w:t>
      </w:r>
      <w:r w:rsidRPr="005A020C">
        <w:rPr>
          <w:color w:val="000000"/>
          <w:sz w:val="28"/>
          <w:szCs w:val="28"/>
          <w:lang w:val="uk-UA"/>
        </w:rPr>
        <w:t>питання та зв’язку з матеріалом, що вивчається.</w:t>
      </w:r>
    </w:p>
    <w:p w14:paraId="7AF8C1EE"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 xml:space="preserve">4. Структура: </w:t>
      </w:r>
      <w:r>
        <w:rPr>
          <w:color w:val="000000"/>
          <w:sz w:val="28"/>
          <w:szCs w:val="28"/>
          <w:lang w:val="uk-UA"/>
        </w:rPr>
        <w:t>р</w:t>
      </w:r>
      <w:r w:rsidRPr="005A020C">
        <w:rPr>
          <w:color w:val="000000"/>
          <w:sz w:val="28"/>
          <w:szCs w:val="28"/>
          <w:lang w:val="uk-UA"/>
        </w:rPr>
        <w:t>аціональне використання часу та дидактичних</w:t>
      </w:r>
      <w:r>
        <w:rPr>
          <w:color w:val="000000"/>
          <w:sz w:val="28"/>
          <w:szCs w:val="28"/>
          <w:lang w:val="uk-UA"/>
        </w:rPr>
        <w:t xml:space="preserve"> </w:t>
      </w:r>
      <w:r w:rsidRPr="005A020C">
        <w:rPr>
          <w:color w:val="000000"/>
          <w:sz w:val="28"/>
          <w:szCs w:val="28"/>
          <w:lang w:val="uk-UA"/>
        </w:rPr>
        <w:t>доцільних форм і методів навчання, спрямованих на ефективне досягнення</w:t>
      </w:r>
      <w:r>
        <w:rPr>
          <w:color w:val="000000"/>
          <w:sz w:val="28"/>
          <w:szCs w:val="28"/>
          <w:lang w:val="uk-UA"/>
        </w:rPr>
        <w:t xml:space="preserve"> </w:t>
      </w:r>
      <w:r w:rsidRPr="005A020C">
        <w:rPr>
          <w:color w:val="000000"/>
          <w:sz w:val="28"/>
          <w:szCs w:val="28"/>
          <w:lang w:val="uk-UA"/>
        </w:rPr>
        <w:t>навчальної мети семінарських занять, забезпечення логічної послідовності їх</w:t>
      </w:r>
      <w:r>
        <w:rPr>
          <w:color w:val="000000"/>
          <w:sz w:val="28"/>
          <w:szCs w:val="28"/>
          <w:lang w:val="uk-UA"/>
        </w:rPr>
        <w:t xml:space="preserve"> </w:t>
      </w:r>
      <w:r w:rsidRPr="005A020C">
        <w:rPr>
          <w:color w:val="000000"/>
          <w:sz w:val="28"/>
          <w:szCs w:val="28"/>
          <w:lang w:val="uk-UA"/>
        </w:rPr>
        <w:t>побудови, використання різних методів навчання з формування самостійного</w:t>
      </w:r>
      <w:r>
        <w:rPr>
          <w:color w:val="000000"/>
          <w:sz w:val="28"/>
          <w:szCs w:val="28"/>
          <w:lang w:val="uk-UA"/>
        </w:rPr>
        <w:t xml:space="preserve"> </w:t>
      </w:r>
      <w:r w:rsidRPr="005A020C">
        <w:rPr>
          <w:color w:val="000000"/>
          <w:sz w:val="28"/>
          <w:szCs w:val="28"/>
          <w:lang w:val="uk-UA"/>
        </w:rPr>
        <w:t>творчого підходу студентів.</w:t>
      </w:r>
    </w:p>
    <w:p w14:paraId="3434CA70"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5. Стиль: Уміння точно і обґрунтовано висловити свої думки мовою</w:t>
      </w:r>
      <w:r>
        <w:rPr>
          <w:color w:val="000000"/>
          <w:sz w:val="28"/>
          <w:szCs w:val="28"/>
          <w:lang w:val="uk-UA"/>
        </w:rPr>
        <w:t xml:space="preserve"> </w:t>
      </w:r>
      <w:r w:rsidRPr="005A020C">
        <w:rPr>
          <w:color w:val="000000"/>
          <w:sz w:val="28"/>
          <w:szCs w:val="28"/>
          <w:lang w:val="uk-UA"/>
        </w:rPr>
        <w:t>конкретної науки. Розвиток продуктивного мислення студентів у перебігу</w:t>
      </w:r>
      <w:r>
        <w:rPr>
          <w:color w:val="000000"/>
          <w:sz w:val="28"/>
          <w:szCs w:val="28"/>
          <w:lang w:val="uk-UA"/>
        </w:rPr>
        <w:t xml:space="preserve"> </w:t>
      </w:r>
      <w:r w:rsidRPr="005A020C">
        <w:rPr>
          <w:color w:val="000000"/>
          <w:sz w:val="28"/>
          <w:szCs w:val="28"/>
          <w:lang w:val="uk-UA"/>
        </w:rPr>
        <w:t>обговорення проблем, що розглядаються, залучення їх у колективну</w:t>
      </w:r>
      <w:r>
        <w:rPr>
          <w:color w:val="000000"/>
          <w:sz w:val="28"/>
          <w:szCs w:val="28"/>
          <w:lang w:val="uk-UA"/>
        </w:rPr>
        <w:t xml:space="preserve"> </w:t>
      </w:r>
      <w:r w:rsidRPr="005A020C">
        <w:rPr>
          <w:color w:val="000000"/>
          <w:sz w:val="28"/>
          <w:szCs w:val="28"/>
          <w:lang w:val="uk-UA"/>
        </w:rPr>
        <w:t>пізнавальну діяльність. Створення умов безпосереднього контакту викладача зі</w:t>
      </w:r>
      <w:r>
        <w:rPr>
          <w:color w:val="000000"/>
          <w:sz w:val="28"/>
          <w:szCs w:val="28"/>
          <w:lang w:val="uk-UA"/>
        </w:rPr>
        <w:t xml:space="preserve"> </w:t>
      </w:r>
      <w:r w:rsidRPr="005A020C">
        <w:rPr>
          <w:color w:val="000000"/>
          <w:sz w:val="28"/>
          <w:szCs w:val="28"/>
          <w:lang w:val="uk-UA"/>
        </w:rPr>
        <w:t>студентами, вміння залучити здобувачів до дискусії.</w:t>
      </w:r>
    </w:p>
    <w:p w14:paraId="6846F1A4" w14:textId="77777777" w:rsidR="000E0DF9" w:rsidRDefault="000E0DF9" w:rsidP="000E0DF9">
      <w:pPr>
        <w:ind w:firstLine="567"/>
        <w:jc w:val="both"/>
        <w:rPr>
          <w:color w:val="000000"/>
          <w:sz w:val="28"/>
          <w:szCs w:val="28"/>
          <w:lang w:val="uk-UA"/>
        </w:rPr>
      </w:pPr>
      <w:r w:rsidRPr="005A020C">
        <w:rPr>
          <w:color w:val="000000"/>
          <w:sz w:val="28"/>
          <w:szCs w:val="28"/>
          <w:lang w:val="uk-UA"/>
        </w:rPr>
        <w:t>6. Забезпеченість семінарських занять дидактично-методичними</w:t>
      </w:r>
      <w:r>
        <w:rPr>
          <w:color w:val="000000"/>
          <w:sz w:val="28"/>
          <w:szCs w:val="28"/>
          <w:lang w:val="uk-UA"/>
        </w:rPr>
        <w:t xml:space="preserve"> </w:t>
      </w:r>
      <w:r w:rsidRPr="005A020C">
        <w:rPr>
          <w:color w:val="000000"/>
          <w:sz w:val="28"/>
          <w:szCs w:val="28"/>
          <w:lang w:val="uk-UA"/>
        </w:rPr>
        <w:t>матеріалами, пакетами візуального супроводження, використання технічних</w:t>
      </w:r>
      <w:r>
        <w:rPr>
          <w:color w:val="000000"/>
          <w:sz w:val="28"/>
          <w:szCs w:val="28"/>
          <w:lang w:val="uk-UA"/>
        </w:rPr>
        <w:t xml:space="preserve"> </w:t>
      </w:r>
      <w:r w:rsidRPr="005A020C">
        <w:rPr>
          <w:color w:val="000000"/>
          <w:sz w:val="28"/>
          <w:szCs w:val="28"/>
          <w:lang w:val="uk-UA"/>
        </w:rPr>
        <w:t>засобів навчання.</w:t>
      </w:r>
    </w:p>
    <w:p w14:paraId="04B1214F" w14:textId="77777777" w:rsidR="000E0DF9" w:rsidRDefault="000E0DF9" w:rsidP="000E0DF9">
      <w:pPr>
        <w:ind w:firstLine="567"/>
        <w:jc w:val="both"/>
        <w:rPr>
          <w:color w:val="000000"/>
          <w:sz w:val="28"/>
          <w:szCs w:val="28"/>
          <w:lang w:val="uk-UA"/>
        </w:rPr>
      </w:pPr>
    </w:p>
    <w:p w14:paraId="1A57896D" w14:textId="77777777" w:rsidR="000E0DF9" w:rsidRPr="007D4548" w:rsidRDefault="000E0DF9" w:rsidP="000E0DF9">
      <w:pPr>
        <w:ind w:firstLine="567"/>
        <w:jc w:val="center"/>
        <w:rPr>
          <w:sz w:val="28"/>
          <w:szCs w:val="28"/>
        </w:rPr>
      </w:pPr>
      <w:r w:rsidRPr="007D4548">
        <w:rPr>
          <w:b/>
          <w:color w:val="000000"/>
          <w:sz w:val="28"/>
          <w:szCs w:val="28"/>
          <w:lang w:val="uk-UA"/>
        </w:rPr>
        <w:t>3.</w:t>
      </w:r>
      <w:r w:rsidR="00643FFA">
        <w:rPr>
          <w:b/>
          <w:color w:val="000000"/>
          <w:sz w:val="28"/>
          <w:szCs w:val="28"/>
          <w:lang w:val="uk-UA"/>
        </w:rPr>
        <w:t>13</w:t>
      </w:r>
      <w:r w:rsidRPr="007D4548">
        <w:rPr>
          <w:b/>
          <w:color w:val="000000"/>
          <w:sz w:val="28"/>
          <w:szCs w:val="28"/>
          <w:lang w:val="uk-UA"/>
        </w:rPr>
        <w:t>. </w:t>
      </w:r>
      <w:r w:rsidRPr="007D4548">
        <w:rPr>
          <w:b/>
          <w:bCs/>
          <w:sz w:val="28"/>
          <w:szCs w:val="28"/>
          <w:lang w:val="uk-UA"/>
        </w:rPr>
        <w:t>Особливості організації та проведення семінарських занять з педагогічних дисциплін (з досвіду роботи)</w:t>
      </w:r>
    </w:p>
    <w:p w14:paraId="2B3FD724" w14:textId="77777777" w:rsidR="000E0DF9" w:rsidRDefault="000E0DF9" w:rsidP="000E0DF9">
      <w:pPr>
        <w:pStyle w:val="western"/>
        <w:ind w:firstLine="567"/>
        <w:contextualSpacing/>
        <w:jc w:val="both"/>
        <w:rPr>
          <w:sz w:val="28"/>
          <w:szCs w:val="28"/>
          <w:lang w:val="uk-UA"/>
        </w:rPr>
      </w:pPr>
      <w:r w:rsidRPr="007D4548">
        <w:rPr>
          <w:sz w:val="28"/>
          <w:szCs w:val="28"/>
          <w:lang w:val="uk-UA"/>
        </w:rPr>
        <w:t>Підготовка і проведення семінарського (як і будь-якого іншого) є «творчою лабораторією» кожного викладача. Особливості проведення занять зумовлені специфікою дисципліни, але загальні риси можна охарактеризувати так</w:t>
      </w:r>
      <w:r>
        <w:rPr>
          <w:sz w:val="28"/>
          <w:szCs w:val="28"/>
          <w:lang w:val="uk-UA"/>
        </w:rPr>
        <w:t>им чином:</w:t>
      </w:r>
    </w:p>
    <w:p w14:paraId="4B2D50ED" w14:textId="77777777" w:rsidR="000E0DF9" w:rsidRDefault="000E0DF9" w:rsidP="000E0DF9">
      <w:pPr>
        <w:pStyle w:val="western"/>
        <w:ind w:firstLine="567"/>
        <w:contextualSpacing/>
        <w:jc w:val="both"/>
        <w:rPr>
          <w:sz w:val="28"/>
          <w:szCs w:val="28"/>
          <w:lang w:val="uk-UA"/>
        </w:rPr>
      </w:pPr>
      <w:r w:rsidRPr="007D4548">
        <w:rPr>
          <w:i/>
          <w:sz w:val="28"/>
          <w:szCs w:val="28"/>
          <w:lang w:val="uk-UA"/>
        </w:rPr>
        <w:t>1. Дотримання класичної структури семінарського заняття</w:t>
      </w:r>
      <w:r>
        <w:rPr>
          <w:i/>
          <w:sz w:val="28"/>
          <w:szCs w:val="28"/>
          <w:lang w:val="uk-UA"/>
        </w:rPr>
        <w:t xml:space="preserve">: </w:t>
      </w:r>
      <w:r w:rsidRPr="007D4548">
        <w:rPr>
          <w:sz w:val="28"/>
          <w:szCs w:val="28"/>
          <w:lang w:val="uk-UA"/>
        </w:rPr>
        <w:t>вступна частина</w:t>
      </w:r>
      <w:r>
        <w:rPr>
          <w:sz w:val="28"/>
          <w:szCs w:val="28"/>
          <w:lang w:val="uk-UA"/>
        </w:rPr>
        <w:t>, о</w:t>
      </w:r>
      <w:r w:rsidRPr="007D4548">
        <w:rPr>
          <w:sz w:val="28"/>
          <w:szCs w:val="28"/>
          <w:lang w:val="uk-UA"/>
        </w:rPr>
        <w:t>сновна частина (виступи, обговорення</w:t>
      </w:r>
      <w:r>
        <w:rPr>
          <w:sz w:val="28"/>
          <w:szCs w:val="28"/>
          <w:lang w:val="uk-UA"/>
        </w:rPr>
        <w:t xml:space="preserve">; </w:t>
      </w:r>
      <w:r w:rsidRPr="007D4548">
        <w:rPr>
          <w:sz w:val="28"/>
          <w:szCs w:val="28"/>
          <w:lang w:val="uk-UA"/>
        </w:rPr>
        <w:t>індивідуальна робота зі студентами</w:t>
      </w:r>
      <w:r>
        <w:rPr>
          <w:sz w:val="28"/>
          <w:szCs w:val="28"/>
          <w:lang w:val="uk-UA"/>
        </w:rPr>
        <w:t>, з</w:t>
      </w:r>
      <w:r w:rsidRPr="007D4548">
        <w:rPr>
          <w:sz w:val="28"/>
          <w:szCs w:val="28"/>
          <w:lang w:val="uk-UA"/>
        </w:rPr>
        <w:t>астосування елементів дискусії (доповідач, опонент)</w:t>
      </w:r>
      <w:r>
        <w:rPr>
          <w:sz w:val="28"/>
          <w:szCs w:val="28"/>
          <w:lang w:val="uk-UA"/>
        </w:rPr>
        <w:t>, в</w:t>
      </w:r>
      <w:r w:rsidRPr="007D4548">
        <w:rPr>
          <w:sz w:val="28"/>
          <w:szCs w:val="28"/>
          <w:lang w:val="uk-UA"/>
        </w:rPr>
        <w:t>икористання групових форм роботи)</w:t>
      </w:r>
      <w:r>
        <w:rPr>
          <w:sz w:val="28"/>
          <w:szCs w:val="28"/>
          <w:lang w:val="uk-UA"/>
        </w:rPr>
        <w:t>, з</w:t>
      </w:r>
      <w:r w:rsidRPr="007D4548">
        <w:rPr>
          <w:sz w:val="28"/>
          <w:szCs w:val="28"/>
          <w:lang w:val="uk-UA"/>
        </w:rPr>
        <w:t>аключна частина (</w:t>
      </w:r>
      <w:r>
        <w:rPr>
          <w:sz w:val="28"/>
          <w:szCs w:val="28"/>
          <w:lang w:val="uk-UA"/>
        </w:rPr>
        <w:t>з</w:t>
      </w:r>
      <w:r w:rsidRPr="007D4548">
        <w:rPr>
          <w:sz w:val="28"/>
          <w:szCs w:val="28"/>
          <w:lang w:val="uk-UA"/>
        </w:rPr>
        <w:t>астосування експрес-</w:t>
      </w:r>
      <w:proofErr w:type="spellStart"/>
      <w:r w:rsidRPr="007D4548">
        <w:rPr>
          <w:sz w:val="28"/>
          <w:szCs w:val="28"/>
          <w:lang w:val="uk-UA"/>
        </w:rPr>
        <w:lastRenderedPageBreak/>
        <w:t>методик</w:t>
      </w:r>
      <w:proofErr w:type="spellEnd"/>
      <w:r>
        <w:rPr>
          <w:sz w:val="28"/>
          <w:szCs w:val="28"/>
          <w:lang w:val="uk-UA"/>
        </w:rPr>
        <w:t xml:space="preserve">, </w:t>
      </w:r>
      <w:r w:rsidRPr="007D4548">
        <w:rPr>
          <w:sz w:val="28"/>
          <w:szCs w:val="28"/>
          <w:lang w:val="uk-UA"/>
        </w:rPr>
        <w:t>контрольних заходів</w:t>
      </w:r>
      <w:r>
        <w:rPr>
          <w:sz w:val="28"/>
          <w:szCs w:val="28"/>
          <w:lang w:val="uk-UA"/>
        </w:rPr>
        <w:t>;</w:t>
      </w:r>
      <w:r w:rsidRPr="007D4548">
        <w:rPr>
          <w:sz w:val="28"/>
          <w:szCs w:val="28"/>
          <w:lang w:val="uk-UA"/>
        </w:rPr>
        <w:t xml:space="preserve"> оцінювання навчальних досягнень студентів</w:t>
      </w:r>
      <w:r>
        <w:rPr>
          <w:sz w:val="28"/>
          <w:szCs w:val="28"/>
          <w:lang w:val="uk-UA"/>
        </w:rPr>
        <w:t>, підсумок викладача; постановка завдань для самостійної роботи</w:t>
      </w:r>
      <w:r w:rsidRPr="007D4548">
        <w:rPr>
          <w:sz w:val="28"/>
          <w:szCs w:val="28"/>
          <w:lang w:val="uk-UA"/>
        </w:rPr>
        <w:t>).</w:t>
      </w:r>
      <w:r>
        <w:rPr>
          <w:sz w:val="28"/>
          <w:szCs w:val="28"/>
          <w:lang w:val="uk-UA"/>
        </w:rPr>
        <w:t xml:space="preserve"> </w:t>
      </w:r>
    </w:p>
    <w:p w14:paraId="24866D90" w14:textId="77777777" w:rsidR="000E0DF9" w:rsidRDefault="000E0DF9" w:rsidP="000E0DF9">
      <w:pPr>
        <w:pStyle w:val="western"/>
        <w:ind w:firstLine="567"/>
        <w:contextualSpacing/>
        <w:jc w:val="both"/>
        <w:rPr>
          <w:sz w:val="28"/>
          <w:szCs w:val="28"/>
          <w:lang w:val="uk-UA"/>
        </w:rPr>
      </w:pPr>
      <w:r>
        <w:rPr>
          <w:sz w:val="28"/>
          <w:szCs w:val="28"/>
          <w:lang w:val="uk-UA"/>
        </w:rPr>
        <w:t>2.</w:t>
      </w:r>
      <w:r w:rsidRPr="007D4548">
        <w:rPr>
          <w:sz w:val="28"/>
          <w:szCs w:val="28"/>
        </w:rPr>
        <w:t> </w:t>
      </w:r>
      <w:r w:rsidRPr="003F3A59">
        <w:rPr>
          <w:i/>
          <w:sz w:val="28"/>
          <w:szCs w:val="28"/>
          <w:lang w:val="uk-UA"/>
        </w:rPr>
        <w:t xml:space="preserve">Застосовування різноманітних методів активізації й </w:t>
      </w:r>
      <w:proofErr w:type="spellStart"/>
      <w:r w:rsidRPr="003F3A59">
        <w:rPr>
          <w:i/>
          <w:sz w:val="28"/>
          <w:szCs w:val="28"/>
          <w:lang w:val="uk-UA"/>
        </w:rPr>
        <w:t>координуванняпізнавальної</w:t>
      </w:r>
      <w:proofErr w:type="spellEnd"/>
      <w:r w:rsidRPr="003F3A59">
        <w:rPr>
          <w:i/>
          <w:sz w:val="28"/>
          <w:szCs w:val="28"/>
          <w:lang w:val="uk-UA"/>
        </w:rPr>
        <w:t xml:space="preserve"> діяльності студентів</w:t>
      </w:r>
      <w:r>
        <w:rPr>
          <w:sz w:val="28"/>
          <w:szCs w:val="28"/>
          <w:lang w:val="uk-UA"/>
        </w:rPr>
        <w:t>:</w:t>
      </w:r>
      <w:r w:rsidRPr="007D4548">
        <w:rPr>
          <w:sz w:val="28"/>
          <w:szCs w:val="28"/>
          <w:lang w:val="uk-UA"/>
        </w:rPr>
        <w:t xml:space="preserve"> </w:t>
      </w:r>
    </w:p>
    <w:p w14:paraId="54260281" w14:textId="77777777" w:rsidR="000E0DF9" w:rsidRDefault="000E0DF9" w:rsidP="000E0DF9">
      <w:pPr>
        <w:pStyle w:val="western"/>
        <w:ind w:firstLine="567"/>
        <w:contextualSpacing/>
        <w:jc w:val="both"/>
        <w:rPr>
          <w:sz w:val="28"/>
          <w:szCs w:val="28"/>
          <w:lang w:val="uk-UA"/>
        </w:rPr>
      </w:pPr>
      <w:r>
        <w:rPr>
          <w:bCs/>
          <w:i/>
          <w:iCs/>
          <w:sz w:val="28"/>
          <w:szCs w:val="28"/>
          <w:lang w:val="uk-UA"/>
        </w:rPr>
        <w:t>2.1. </w:t>
      </w:r>
      <w:r w:rsidRPr="003F3A59">
        <w:rPr>
          <w:bCs/>
          <w:i/>
          <w:iCs/>
          <w:sz w:val="28"/>
          <w:szCs w:val="28"/>
          <w:lang w:val="uk-UA"/>
        </w:rPr>
        <w:t xml:space="preserve">Парне </w:t>
      </w:r>
      <w:proofErr w:type="spellStart"/>
      <w:r w:rsidRPr="003F3A59">
        <w:rPr>
          <w:bCs/>
          <w:i/>
          <w:iCs/>
          <w:sz w:val="28"/>
          <w:szCs w:val="28"/>
          <w:lang w:val="uk-UA"/>
        </w:rPr>
        <w:t>взаємонавчання</w:t>
      </w:r>
      <w:proofErr w:type="spellEnd"/>
      <w:r w:rsidRPr="003F3A59">
        <w:rPr>
          <w:bCs/>
          <w:i/>
          <w:iCs/>
          <w:sz w:val="28"/>
          <w:szCs w:val="28"/>
          <w:lang w:val="uk-UA"/>
        </w:rPr>
        <w:t>.</w:t>
      </w:r>
      <w:r w:rsidRPr="003F3A59">
        <w:rPr>
          <w:i/>
          <w:iCs/>
          <w:sz w:val="28"/>
          <w:szCs w:val="28"/>
          <w:lang w:val="uk-UA"/>
        </w:rPr>
        <w:t xml:space="preserve"> </w:t>
      </w:r>
      <w:r w:rsidRPr="007D4548">
        <w:rPr>
          <w:sz w:val="28"/>
          <w:szCs w:val="28"/>
          <w:lang w:val="uk-UA"/>
        </w:rPr>
        <w:t>Студенти у стабільних парах (за одним столом) або в парах змінного складу (обмінюються місцями на зразок конвеєру) пояснюють один одному якесь питання, проблему, захищають свою тему, думку, оцінюють роботу колеги.</w:t>
      </w:r>
    </w:p>
    <w:p w14:paraId="513AFCDB" w14:textId="77777777" w:rsidR="000E0DF9" w:rsidRDefault="000E0DF9" w:rsidP="000E0DF9">
      <w:pPr>
        <w:pStyle w:val="western"/>
        <w:ind w:firstLine="567"/>
        <w:contextualSpacing/>
        <w:jc w:val="both"/>
        <w:rPr>
          <w:sz w:val="28"/>
          <w:szCs w:val="28"/>
          <w:lang w:val="uk-UA"/>
        </w:rPr>
      </w:pPr>
      <w:r>
        <w:rPr>
          <w:sz w:val="28"/>
          <w:szCs w:val="28"/>
          <w:lang w:val="uk-UA"/>
        </w:rPr>
        <w:t>2.2. </w:t>
      </w:r>
      <w:r w:rsidRPr="003F3A59">
        <w:rPr>
          <w:bCs/>
          <w:i/>
          <w:iCs/>
          <w:sz w:val="28"/>
          <w:szCs w:val="28"/>
          <w:lang w:val="uk-UA"/>
        </w:rPr>
        <w:t>Групова робота за спільною темою.</w:t>
      </w:r>
      <w:r w:rsidRPr="007D4548">
        <w:rPr>
          <w:i/>
          <w:iCs/>
          <w:sz w:val="28"/>
          <w:szCs w:val="28"/>
          <w:lang w:val="uk-UA"/>
        </w:rPr>
        <w:t xml:space="preserve"> </w:t>
      </w:r>
      <w:r w:rsidRPr="007D4548">
        <w:rPr>
          <w:sz w:val="28"/>
          <w:szCs w:val="28"/>
          <w:lang w:val="uk-UA"/>
        </w:rPr>
        <w:t>Навчання відбувається усередині малої групи. Студенти, об'єднані у такі групи (3-5 осіб), взаємодіють усередині них: пояснюють новий матеріал, обговорюють його, оцінюють свою діяльність, готують виступи.</w:t>
      </w:r>
    </w:p>
    <w:p w14:paraId="5F035046" w14:textId="77777777" w:rsidR="000E0DF9" w:rsidRDefault="000E0DF9" w:rsidP="000E0DF9">
      <w:pPr>
        <w:pStyle w:val="western"/>
        <w:ind w:firstLine="567"/>
        <w:contextualSpacing/>
        <w:jc w:val="both"/>
        <w:rPr>
          <w:sz w:val="28"/>
          <w:szCs w:val="28"/>
          <w:lang w:val="uk-UA"/>
        </w:rPr>
      </w:pPr>
      <w:r>
        <w:rPr>
          <w:i/>
          <w:sz w:val="28"/>
          <w:szCs w:val="28"/>
          <w:lang w:val="uk-UA"/>
        </w:rPr>
        <w:t>2.3</w:t>
      </w:r>
      <w:r w:rsidRPr="003F3A59">
        <w:rPr>
          <w:i/>
          <w:sz w:val="28"/>
          <w:szCs w:val="28"/>
          <w:lang w:val="uk-UA"/>
        </w:rPr>
        <w:t>.</w:t>
      </w:r>
      <w:r w:rsidRPr="003F3A59">
        <w:rPr>
          <w:i/>
          <w:sz w:val="28"/>
          <w:szCs w:val="28"/>
        </w:rPr>
        <w:t> </w:t>
      </w:r>
      <w:proofErr w:type="spellStart"/>
      <w:r w:rsidRPr="003F3A59">
        <w:rPr>
          <w:bCs/>
          <w:i/>
          <w:iCs/>
          <w:sz w:val="28"/>
          <w:szCs w:val="28"/>
          <w:lang w:val="uk-UA"/>
        </w:rPr>
        <w:t>Взаємонавчання</w:t>
      </w:r>
      <w:proofErr w:type="spellEnd"/>
      <w:r w:rsidRPr="003F3A59">
        <w:rPr>
          <w:bCs/>
          <w:i/>
          <w:iCs/>
          <w:sz w:val="28"/>
          <w:szCs w:val="28"/>
          <w:lang w:val="uk-UA"/>
        </w:rPr>
        <w:t xml:space="preserve"> груп.</w:t>
      </w:r>
      <w:r w:rsidRPr="007D4548">
        <w:rPr>
          <w:b/>
          <w:bCs/>
          <w:i/>
          <w:iCs/>
          <w:sz w:val="28"/>
          <w:szCs w:val="28"/>
          <w:lang w:val="uk-UA"/>
        </w:rPr>
        <w:t xml:space="preserve"> </w:t>
      </w:r>
      <w:r w:rsidRPr="007D4548">
        <w:rPr>
          <w:sz w:val="28"/>
          <w:szCs w:val="28"/>
          <w:lang w:val="uk-UA"/>
        </w:rPr>
        <w:t xml:space="preserve">Малі групи, які займаються вирішенням різних проблем або різними видами навчальної діяльності </w:t>
      </w:r>
      <w:r>
        <w:rPr>
          <w:sz w:val="28"/>
          <w:szCs w:val="28"/>
          <w:lang w:val="uk-UA"/>
        </w:rPr>
        <w:t>-</w:t>
      </w:r>
      <w:r w:rsidRPr="007D4548">
        <w:rPr>
          <w:sz w:val="28"/>
          <w:szCs w:val="28"/>
          <w:lang w:val="uk-UA"/>
        </w:rPr>
        <w:t xml:space="preserve"> теоретики та експериментатори, тимчасово об’єднуються для того, щоб обмінятися досвідом, інформацією, проблемами, які виникають у процесі впровадження практичної підготовки студентів.</w:t>
      </w:r>
    </w:p>
    <w:p w14:paraId="1D2B6ACB" w14:textId="77777777" w:rsidR="000E0DF9" w:rsidRDefault="000E0DF9" w:rsidP="000E0DF9">
      <w:pPr>
        <w:pStyle w:val="western"/>
        <w:ind w:firstLine="567"/>
        <w:contextualSpacing/>
        <w:jc w:val="both"/>
        <w:rPr>
          <w:sz w:val="28"/>
          <w:szCs w:val="28"/>
          <w:lang w:val="uk-UA"/>
        </w:rPr>
      </w:pPr>
      <w:r>
        <w:rPr>
          <w:sz w:val="28"/>
          <w:szCs w:val="28"/>
          <w:lang w:val="uk-UA"/>
        </w:rPr>
        <w:t>2.4.</w:t>
      </w:r>
      <w:r w:rsidRPr="007D4548">
        <w:rPr>
          <w:sz w:val="28"/>
          <w:szCs w:val="28"/>
        </w:rPr>
        <w:t> </w:t>
      </w:r>
      <w:r w:rsidRPr="003F3A59">
        <w:rPr>
          <w:bCs/>
          <w:i/>
          <w:iCs/>
          <w:sz w:val="28"/>
          <w:szCs w:val="28"/>
          <w:lang w:val="uk-UA"/>
        </w:rPr>
        <w:t xml:space="preserve">Студент замість викладача. </w:t>
      </w:r>
      <w:r w:rsidRPr="007D4548">
        <w:rPr>
          <w:sz w:val="28"/>
          <w:szCs w:val="28"/>
          <w:lang w:val="uk-UA"/>
        </w:rPr>
        <w:t>Один або два-три найбільш підготовлені студенти навчають (за методичної допомоги викладача) всю академічну групу (конкретне практичне або семінарське заняття). Така система широко застосовувалась у Києво-Могилянській та Острозькій академіях ще сотні років тому (</w:t>
      </w:r>
      <w:proofErr w:type="spellStart"/>
      <w:r w:rsidRPr="007D4548">
        <w:rPr>
          <w:sz w:val="28"/>
          <w:szCs w:val="28"/>
          <w:lang w:val="uk-UA"/>
        </w:rPr>
        <w:t>спудеї</w:t>
      </w:r>
      <w:proofErr w:type="spellEnd"/>
      <w:r w:rsidRPr="007D4548">
        <w:rPr>
          <w:sz w:val="28"/>
          <w:szCs w:val="28"/>
          <w:lang w:val="uk-UA"/>
        </w:rPr>
        <w:t xml:space="preserve"> „імператори” та „аудитори”).</w:t>
      </w:r>
    </w:p>
    <w:p w14:paraId="25ACADA9" w14:textId="77777777" w:rsidR="000E0DF9" w:rsidRPr="004A49E5" w:rsidRDefault="000E0DF9" w:rsidP="000E0DF9">
      <w:pPr>
        <w:pStyle w:val="western"/>
        <w:ind w:firstLine="567"/>
        <w:contextualSpacing/>
        <w:jc w:val="both"/>
        <w:rPr>
          <w:sz w:val="28"/>
          <w:szCs w:val="28"/>
          <w:lang w:val="uk-UA"/>
        </w:rPr>
      </w:pPr>
      <w:r>
        <w:rPr>
          <w:sz w:val="28"/>
          <w:szCs w:val="28"/>
          <w:lang w:val="uk-UA"/>
        </w:rPr>
        <w:t>3.</w:t>
      </w:r>
      <w:r w:rsidRPr="007D4548">
        <w:rPr>
          <w:sz w:val="28"/>
          <w:szCs w:val="28"/>
        </w:rPr>
        <w:t> </w:t>
      </w:r>
      <w:r w:rsidRPr="003F3A59">
        <w:rPr>
          <w:bCs/>
          <w:i/>
          <w:sz w:val="28"/>
          <w:szCs w:val="28"/>
          <w:lang w:val="uk-UA"/>
        </w:rPr>
        <w:t>Організація навчальної діяльності</w:t>
      </w:r>
      <w:r w:rsidRPr="007D4548">
        <w:rPr>
          <w:sz w:val="28"/>
          <w:szCs w:val="28"/>
          <w:lang w:val="uk-UA"/>
        </w:rPr>
        <w:t xml:space="preserve"> </w:t>
      </w:r>
      <w:r w:rsidRPr="004A49E5">
        <w:rPr>
          <w:i/>
          <w:sz w:val="28"/>
          <w:szCs w:val="28"/>
          <w:lang w:val="uk-UA"/>
        </w:rPr>
        <w:t>в малих групах</w:t>
      </w:r>
      <w:r>
        <w:rPr>
          <w:i/>
          <w:sz w:val="28"/>
          <w:szCs w:val="28"/>
          <w:lang w:val="uk-UA"/>
        </w:rPr>
        <w:t xml:space="preserve">, </w:t>
      </w:r>
      <w:r w:rsidRPr="004A49E5">
        <w:rPr>
          <w:sz w:val="28"/>
          <w:szCs w:val="28"/>
          <w:lang w:val="uk-UA"/>
        </w:rPr>
        <w:t xml:space="preserve">що </w:t>
      </w:r>
      <w:r w:rsidRPr="007D4548">
        <w:rPr>
          <w:sz w:val="28"/>
          <w:szCs w:val="28"/>
          <w:lang w:val="uk-UA"/>
        </w:rPr>
        <w:t>має декілька етапів:</w:t>
      </w:r>
    </w:p>
    <w:p w14:paraId="6C8F03E9" w14:textId="77777777" w:rsidR="000E0DF9" w:rsidRPr="007D4548" w:rsidRDefault="000E0DF9" w:rsidP="009C714F">
      <w:pPr>
        <w:pStyle w:val="a3"/>
        <w:numPr>
          <w:ilvl w:val="0"/>
          <w:numId w:val="13"/>
        </w:numPr>
        <w:ind w:left="0" w:firstLine="567"/>
        <w:contextualSpacing/>
        <w:rPr>
          <w:sz w:val="28"/>
          <w:szCs w:val="28"/>
          <w:lang w:val="uk-UA"/>
        </w:rPr>
      </w:pPr>
      <w:r w:rsidRPr="007D4548">
        <w:rPr>
          <w:sz w:val="28"/>
          <w:szCs w:val="28"/>
          <w:lang w:val="uk-UA"/>
        </w:rPr>
        <w:t>засвоєння навчального завдання, що стоїть перед малою групою;</w:t>
      </w:r>
    </w:p>
    <w:p w14:paraId="4595E17A" w14:textId="77777777" w:rsidR="000E0DF9" w:rsidRPr="007D4548" w:rsidRDefault="000E0DF9" w:rsidP="009C714F">
      <w:pPr>
        <w:pStyle w:val="a3"/>
        <w:numPr>
          <w:ilvl w:val="0"/>
          <w:numId w:val="13"/>
        </w:numPr>
        <w:ind w:left="0" w:firstLine="567"/>
        <w:contextualSpacing/>
        <w:rPr>
          <w:sz w:val="28"/>
          <w:szCs w:val="28"/>
          <w:lang w:val="uk-UA"/>
        </w:rPr>
      </w:pPr>
      <w:r w:rsidRPr="007D4548">
        <w:rPr>
          <w:sz w:val="28"/>
          <w:szCs w:val="28"/>
          <w:lang w:val="uk-UA"/>
        </w:rPr>
        <w:t>процес пошуку (обговорення найкращого розв’язання задачі чи вирішення проблеми);</w:t>
      </w:r>
    </w:p>
    <w:p w14:paraId="21F7EB73" w14:textId="77777777" w:rsidR="000E0DF9" w:rsidRPr="007D4548" w:rsidRDefault="000E0DF9" w:rsidP="009C714F">
      <w:pPr>
        <w:pStyle w:val="western"/>
        <w:numPr>
          <w:ilvl w:val="0"/>
          <w:numId w:val="13"/>
        </w:numPr>
        <w:ind w:left="0" w:firstLine="567"/>
        <w:contextualSpacing/>
        <w:rPr>
          <w:sz w:val="28"/>
          <w:szCs w:val="28"/>
          <w:lang w:val="uk-UA"/>
        </w:rPr>
      </w:pPr>
      <w:r w:rsidRPr="007D4548">
        <w:rPr>
          <w:sz w:val="28"/>
          <w:szCs w:val="28"/>
          <w:lang w:val="uk-UA"/>
        </w:rPr>
        <w:t xml:space="preserve">узагальнення думок та підбиття підсумків групової роботи; </w:t>
      </w:r>
    </w:p>
    <w:p w14:paraId="3F10645B" w14:textId="77777777" w:rsidR="000E0DF9" w:rsidRDefault="000E0DF9" w:rsidP="009C714F">
      <w:pPr>
        <w:pStyle w:val="western"/>
        <w:numPr>
          <w:ilvl w:val="0"/>
          <w:numId w:val="13"/>
        </w:numPr>
        <w:ind w:left="0" w:firstLine="567"/>
        <w:contextualSpacing/>
        <w:jc w:val="both"/>
        <w:rPr>
          <w:sz w:val="28"/>
          <w:szCs w:val="28"/>
          <w:lang w:val="uk-UA"/>
        </w:rPr>
      </w:pPr>
      <w:r w:rsidRPr="007D4548">
        <w:rPr>
          <w:sz w:val="28"/>
          <w:szCs w:val="28"/>
          <w:lang w:val="uk-UA"/>
        </w:rPr>
        <w:t>презентація групового рішення поставленої задачі (проблеми) в межах, визначених викладачем</w:t>
      </w:r>
      <w:r>
        <w:rPr>
          <w:sz w:val="28"/>
          <w:szCs w:val="28"/>
          <w:lang w:val="uk-UA"/>
        </w:rPr>
        <w:t>;</w:t>
      </w:r>
      <w:r w:rsidRPr="007D4548">
        <w:rPr>
          <w:sz w:val="28"/>
          <w:szCs w:val="28"/>
          <w:lang w:val="uk-UA"/>
        </w:rPr>
        <w:t xml:space="preserve"> </w:t>
      </w:r>
    </w:p>
    <w:p w14:paraId="72E6DF22" w14:textId="77777777" w:rsidR="000E0DF9" w:rsidRDefault="000E0DF9" w:rsidP="009C714F">
      <w:pPr>
        <w:pStyle w:val="western"/>
        <w:numPr>
          <w:ilvl w:val="0"/>
          <w:numId w:val="13"/>
        </w:numPr>
        <w:ind w:left="0" w:firstLine="567"/>
        <w:contextualSpacing/>
        <w:jc w:val="both"/>
        <w:rPr>
          <w:sz w:val="28"/>
          <w:szCs w:val="28"/>
          <w:lang w:val="uk-UA"/>
        </w:rPr>
      </w:pPr>
      <w:r w:rsidRPr="003F3A59">
        <w:rPr>
          <w:sz w:val="28"/>
          <w:szCs w:val="28"/>
          <w:lang w:val="uk-UA"/>
        </w:rPr>
        <w:t>використання спеціальних зошитів;</w:t>
      </w:r>
    </w:p>
    <w:p w14:paraId="1E0B00A8" w14:textId="77777777" w:rsidR="000E0DF9" w:rsidRPr="003F3A59" w:rsidRDefault="000E0DF9" w:rsidP="009C714F">
      <w:pPr>
        <w:pStyle w:val="western"/>
        <w:numPr>
          <w:ilvl w:val="0"/>
          <w:numId w:val="13"/>
        </w:numPr>
        <w:ind w:left="0" w:firstLine="567"/>
        <w:contextualSpacing/>
        <w:jc w:val="both"/>
        <w:rPr>
          <w:sz w:val="28"/>
          <w:szCs w:val="28"/>
          <w:lang w:val="uk-UA"/>
        </w:rPr>
      </w:pPr>
      <w:r w:rsidRPr="003F3A59">
        <w:rPr>
          <w:sz w:val="28"/>
          <w:szCs w:val="28"/>
          <w:lang w:val="uk-UA"/>
        </w:rPr>
        <w:t>підби</w:t>
      </w:r>
      <w:r>
        <w:rPr>
          <w:sz w:val="28"/>
          <w:szCs w:val="28"/>
          <w:lang w:val="uk-UA"/>
        </w:rPr>
        <w:t>ття</w:t>
      </w:r>
      <w:r w:rsidRPr="003F3A59">
        <w:rPr>
          <w:sz w:val="28"/>
          <w:szCs w:val="28"/>
          <w:lang w:val="uk-UA"/>
        </w:rPr>
        <w:t xml:space="preserve"> </w:t>
      </w:r>
      <w:proofErr w:type="spellStart"/>
      <w:r w:rsidRPr="003F3A59">
        <w:rPr>
          <w:sz w:val="28"/>
          <w:szCs w:val="28"/>
          <w:lang w:val="uk-UA"/>
        </w:rPr>
        <w:t>рефлексійн</w:t>
      </w:r>
      <w:r>
        <w:rPr>
          <w:sz w:val="28"/>
          <w:szCs w:val="28"/>
          <w:lang w:val="uk-UA"/>
        </w:rPr>
        <w:t>ого</w:t>
      </w:r>
      <w:proofErr w:type="spellEnd"/>
      <w:r w:rsidRPr="003F3A59">
        <w:rPr>
          <w:sz w:val="28"/>
          <w:szCs w:val="28"/>
          <w:lang w:val="uk-UA"/>
        </w:rPr>
        <w:t xml:space="preserve"> підсумк</w:t>
      </w:r>
      <w:r>
        <w:rPr>
          <w:sz w:val="28"/>
          <w:szCs w:val="28"/>
          <w:lang w:val="uk-UA"/>
        </w:rPr>
        <w:t>у</w:t>
      </w:r>
      <w:r w:rsidRPr="003F3A59">
        <w:rPr>
          <w:sz w:val="28"/>
          <w:szCs w:val="28"/>
          <w:lang w:val="uk-UA"/>
        </w:rPr>
        <w:t>: що зроблено, як студенти працювали, які завдання на майбутнє.</w:t>
      </w:r>
    </w:p>
    <w:p w14:paraId="2724F6B0" w14:textId="77777777" w:rsidR="000E0DF9" w:rsidRPr="005A020C" w:rsidRDefault="00643FFA" w:rsidP="000E0DF9">
      <w:pPr>
        <w:ind w:firstLine="567"/>
        <w:contextualSpacing/>
        <w:jc w:val="center"/>
        <w:rPr>
          <w:color w:val="000000"/>
          <w:sz w:val="28"/>
          <w:szCs w:val="28"/>
          <w:lang w:val="uk-UA"/>
        </w:rPr>
      </w:pPr>
      <w:r>
        <w:rPr>
          <w:b/>
          <w:color w:val="000000"/>
          <w:sz w:val="28"/>
          <w:szCs w:val="28"/>
          <w:lang w:val="uk-UA"/>
        </w:rPr>
        <w:t>3.1</w:t>
      </w:r>
      <w:r w:rsidR="000E0DF9">
        <w:rPr>
          <w:b/>
          <w:color w:val="000000"/>
          <w:sz w:val="28"/>
          <w:szCs w:val="28"/>
          <w:lang w:val="uk-UA"/>
        </w:rPr>
        <w:t>4</w:t>
      </w:r>
      <w:r w:rsidR="000E0DF9" w:rsidRPr="00E40538">
        <w:rPr>
          <w:b/>
          <w:color w:val="000000"/>
          <w:sz w:val="28"/>
          <w:szCs w:val="28"/>
          <w:lang w:val="uk-UA"/>
        </w:rPr>
        <w:t>. Методичні рекомендації до проведення</w:t>
      </w:r>
      <w:r w:rsidR="000E0DF9">
        <w:rPr>
          <w:b/>
          <w:color w:val="000000"/>
          <w:sz w:val="28"/>
          <w:szCs w:val="28"/>
          <w:lang w:val="uk-UA"/>
        </w:rPr>
        <w:t xml:space="preserve"> п</w:t>
      </w:r>
      <w:r w:rsidR="000E0DF9" w:rsidRPr="00E40538">
        <w:rPr>
          <w:b/>
          <w:color w:val="000000"/>
          <w:sz w:val="28"/>
          <w:szCs w:val="28"/>
          <w:lang w:val="uk-UA"/>
        </w:rPr>
        <w:t>рактичних занять</w:t>
      </w:r>
    </w:p>
    <w:p w14:paraId="5018869E" w14:textId="77777777" w:rsidR="000E0DF9" w:rsidRDefault="000E0DF9" w:rsidP="000E0DF9">
      <w:pPr>
        <w:ind w:firstLine="567"/>
        <w:contextualSpacing/>
        <w:jc w:val="both"/>
        <w:rPr>
          <w:color w:val="000000"/>
          <w:sz w:val="28"/>
          <w:szCs w:val="28"/>
          <w:lang w:val="uk-UA"/>
        </w:rPr>
      </w:pPr>
    </w:p>
    <w:p w14:paraId="57F13C94" w14:textId="77777777" w:rsidR="000E0DF9" w:rsidRPr="00DE654A" w:rsidRDefault="000E0DF9" w:rsidP="000E0DF9">
      <w:pPr>
        <w:ind w:firstLine="567"/>
        <w:contextualSpacing/>
        <w:jc w:val="both"/>
        <w:rPr>
          <w:color w:val="000000"/>
          <w:sz w:val="28"/>
          <w:szCs w:val="28"/>
          <w:lang w:val="uk-UA"/>
        </w:rPr>
      </w:pPr>
      <w:r w:rsidRPr="005A020C">
        <w:rPr>
          <w:color w:val="000000"/>
          <w:sz w:val="28"/>
          <w:szCs w:val="28"/>
          <w:lang w:val="uk-UA"/>
        </w:rPr>
        <w:t>ПРАКТИЧНЕ ЗАНЯТТЯ – це вид навчального заняття, на якому викладач</w:t>
      </w:r>
      <w:r>
        <w:rPr>
          <w:color w:val="000000"/>
          <w:sz w:val="28"/>
          <w:szCs w:val="28"/>
          <w:lang w:val="uk-UA"/>
        </w:rPr>
        <w:t xml:space="preserve"> </w:t>
      </w:r>
      <w:r w:rsidRPr="005A020C">
        <w:rPr>
          <w:color w:val="000000"/>
          <w:sz w:val="28"/>
          <w:szCs w:val="28"/>
          <w:lang w:val="uk-UA"/>
        </w:rPr>
        <w:t>організовує детальний розгляд студентами окремих теоретичних положень</w:t>
      </w:r>
      <w:r>
        <w:rPr>
          <w:color w:val="000000"/>
          <w:sz w:val="28"/>
          <w:szCs w:val="28"/>
          <w:lang w:val="uk-UA"/>
        </w:rPr>
        <w:t xml:space="preserve"> </w:t>
      </w:r>
      <w:r w:rsidRPr="005A020C">
        <w:rPr>
          <w:color w:val="000000"/>
          <w:sz w:val="28"/>
          <w:szCs w:val="28"/>
          <w:lang w:val="uk-UA"/>
        </w:rPr>
        <w:t>навчальної дисципліни та формує вміння і навички їх практичного застосування</w:t>
      </w:r>
      <w:r>
        <w:rPr>
          <w:color w:val="000000"/>
          <w:sz w:val="28"/>
          <w:szCs w:val="28"/>
          <w:lang w:val="uk-UA"/>
        </w:rPr>
        <w:t xml:space="preserve"> </w:t>
      </w:r>
      <w:r w:rsidRPr="005A020C">
        <w:rPr>
          <w:color w:val="000000"/>
          <w:sz w:val="28"/>
          <w:szCs w:val="28"/>
          <w:lang w:val="uk-UA"/>
        </w:rPr>
        <w:t>шляхом індивідуального виконання здобувачами ЗВО відповідно до</w:t>
      </w:r>
      <w:r>
        <w:rPr>
          <w:color w:val="000000"/>
          <w:sz w:val="28"/>
          <w:szCs w:val="28"/>
          <w:lang w:val="uk-UA"/>
        </w:rPr>
        <w:t xml:space="preserve"> </w:t>
      </w:r>
      <w:r w:rsidRPr="005A020C">
        <w:rPr>
          <w:color w:val="000000"/>
          <w:sz w:val="28"/>
          <w:szCs w:val="28"/>
          <w:lang w:val="uk-UA"/>
        </w:rPr>
        <w:t>сформульованих завдань [5].</w:t>
      </w:r>
    </w:p>
    <w:p w14:paraId="5CADEA28" w14:textId="77777777" w:rsidR="000E0DF9" w:rsidRDefault="000E0DF9" w:rsidP="000E0DF9">
      <w:pPr>
        <w:ind w:firstLine="567"/>
        <w:contextualSpacing/>
        <w:jc w:val="both"/>
        <w:rPr>
          <w:sz w:val="28"/>
          <w:szCs w:val="28"/>
          <w:lang w:val="uk-UA"/>
        </w:rPr>
      </w:pPr>
      <w:r w:rsidRPr="00DE654A">
        <w:rPr>
          <w:sz w:val="28"/>
          <w:szCs w:val="28"/>
          <w:lang w:val="uk-UA"/>
        </w:rPr>
        <w:t xml:space="preserve">Цілями практичного заняття можуть бути: </w:t>
      </w:r>
    </w:p>
    <w:p w14:paraId="16FCEC0E" w14:textId="77777777" w:rsidR="000E0DF9" w:rsidRDefault="000E0DF9" w:rsidP="000E0DF9">
      <w:pPr>
        <w:ind w:firstLine="567"/>
        <w:contextualSpacing/>
        <w:jc w:val="both"/>
        <w:rPr>
          <w:sz w:val="28"/>
          <w:szCs w:val="28"/>
          <w:lang w:val="uk-UA"/>
        </w:rPr>
      </w:pPr>
      <w:r>
        <w:rPr>
          <w:sz w:val="28"/>
          <w:szCs w:val="28"/>
          <w:lang w:val="uk-UA"/>
        </w:rPr>
        <w:t>-</w:t>
      </w:r>
      <w:r w:rsidRPr="00DE654A">
        <w:rPr>
          <w:sz w:val="28"/>
          <w:szCs w:val="28"/>
          <w:lang w:val="uk-UA"/>
        </w:rPr>
        <w:t xml:space="preserve">розширення уявлень </w:t>
      </w:r>
      <w:r>
        <w:rPr>
          <w:sz w:val="28"/>
          <w:szCs w:val="28"/>
          <w:lang w:val="uk-UA"/>
        </w:rPr>
        <w:t>ст</w:t>
      </w:r>
      <w:r w:rsidRPr="00DE654A">
        <w:rPr>
          <w:sz w:val="28"/>
          <w:szCs w:val="28"/>
          <w:lang w:val="uk-UA"/>
        </w:rPr>
        <w:t>у</w:t>
      </w:r>
      <w:r>
        <w:rPr>
          <w:sz w:val="28"/>
          <w:szCs w:val="28"/>
          <w:lang w:val="uk-UA"/>
        </w:rPr>
        <w:t>де</w:t>
      </w:r>
      <w:r w:rsidRPr="00DE654A">
        <w:rPr>
          <w:sz w:val="28"/>
          <w:szCs w:val="28"/>
          <w:lang w:val="uk-UA"/>
        </w:rPr>
        <w:t>н</w:t>
      </w:r>
      <w:r>
        <w:rPr>
          <w:sz w:val="28"/>
          <w:szCs w:val="28"/>
          <w:lang w:val="uk-UA"/>
        </w:rPr>
        <w:t>т</w:t>
      </w:r>
      <w:r w:rsidRPr="00DE654A">
        <w:rPr>
          <w:sz w:val="28"/>
          <w:szCs w:val="28"/>
          <w:lang w:val="uk-UA"/>
        </w:rPr>
        <w:t xml:space="preserve">ів про явища оточуючого світу, у т. ч. тих, що вивчаються, глибоке проникнення в їх сутність; </w:t>
      </w:r>
    </w:p>
    <w:p w14:paraId="7FF8A1A9" w14:textId="77777777" w:rsidR="000E0DF9" w:rsidRDefault="000E0DF9" w:rsidP="000E0DF9">
      <w:pPr>
        <w:ind w:firstLine="567"/>
        <w:jc w:val="both"/>
        <w:rPr>
          <w:sz w:val="28"/>
          <w:szCs w:val="28"/>
          <w:lang w:val="uk-UA"/>
        </w:rPr>
      </w:pPr>
      <w:r>
        <w:rPr>
          <w:sz w:val="28"/>
          <w:szCs w:val="28"/>
          <w:lang w:val="uk-UA"/>
        </w:rPr>
        <w:lastRenderedPageBreak/>
        <w:t>-</w:t>
      </w:r>
      <w:r w:rsidRPr="00DE654A">
        <w:rPr>
          <w:sz w:val="28"/>
          <w:szCs w:val="28"/>
          <w:lang w:val="uk-UA"/>
        </w:rPr>
        <w:t xml:space="preserve">формування в них умінь виявляти об'єктивні зв'язки та взаємообумовленість явищ; </w:t>
      </w:r>
    </w:p>
    <w:p w14:paraId="005EC2AA" w14:textId="77777777" w:rsidR="000E0DF9" w:rsidRPr="00DE654A" w:rsidRDefault="000E0DF9" w:rsidP="000E0DF9">
      <w:pPr>
        <w:ind w:firstLine="567"/>
        <w:jc w:val="both"/>
        <w:rPr>
          <w:sz w:val="28"/>
          <w:szCs w:val="28"/>
          <w:lang w:val="uk-UA"/>
        </w:rPr>
      </w:pPr>
      <w:r>
        <w:rPr>
          <w:sz w:val="28"/>
          <w:szCs w:val="28"/>
          <w:lang w:val="uk-UA"/>
        </w:rPr>
        <w:t>-</w:t>
      </w:r>
      <w:r w:rsidRPr="00DE654A">
        <w:rPr>
          <w:sz w:val="28"/>
          <w:szCs w:val="28"/>
          <w:lang w:val="uk-UA"/>
        </w:rPr>
        <w:t xml:space="preserve">озброєння </w:t>
      </w:r>
      <w:r>
        <w:rPr>
          <w:sz w:val="28"/>
          <w:szCs w:val="28"/>
          <w:lang w:val="uk-UA"/>
        </w:rPr>
        <w:t>ст</w:t>
      </w:r>
      <w:r w:rsidRPr="00DE654A">
        <w:rPr>
          <w:sz w:val="28"/>
          <w:szCs w:val="28"/>
          <w:lang w:val="uk-UA"/>
        </w:rPr>
        <w:t>у</w:t>
      </w:r>
      <w:r>
        <w:rPr>
          <w:sz w:val="28"/>
          <w:szCs w:val="28"/>
          <w:lang w:val="uk-UA"/>
        </w:rPr>
        <w:t>де</w:t>
      </w:r>
      <w:r w:rsidRPr="00DE654A">
        <w:rPr>
          <w:sz w:val="28"/>
          <w:szCs w:val="28"/>
          <w:lang w:val="uk-UA"/>
        </w:rPr>
        <w:t>н</w:t>
      </w:r>
      <w:r>
        <w:rPr>
          <w:sz w:val="28"/>
          <w:szCs w:val="28"/>
          <w:lang w:val="uk-UA"/>
        </w:rPr>
        <w:t>т</w:t>
      </w:r>
      <w:r w:rsidRPr="00DE654A">
        <w:rPr>
          <w:sz w:val="28"/>
          <w:szCs w:val="28"/>
          <w:lang w:val="uk-UA"/>
        </w:rPr>
        <w:t>ів спеціальними навичками, необхідними не тільки в навчальній, а й у виробничій праці.</w:t>
      </w:r>
    </w:p>
    <w:p w14:paraId="4E5EA762" w14:textId="77777777" w:rsidR="000E0DF9" w:rsidRPr="00B410FC" w:rsidRDefault="000E0DF9" w:rsidP="000E0DF9">
      <w:pPr>
        <w:ind w:firstLine="567"/>
        <w:jc w:val="both"/>
        <w:rPr>
          <w:sz w:val="28"/>
          <w:szCs w:val="28"/>
          <w:lang w:val="uk-UA"/>
        </w:rPr>
      </w:pPr>
      <w:proofErr w:type="spellStart"/>
      <w:r w:rsidRPr="00DE654A">
        <w:rPr>
          <w:sz w:val="28"/>
          <w:szCs w:val="28"/>
        </w:rPr>
        <w:t>Практичне</w:t>
      </w:r>
      <w:proofErr w:type="spellEnd"/>
      <w:r w:rsidRPr="00DE654A">
        <w:rPr>
          <w:sz w:val="28"/>
          <w:szCs w:val="28"/>
        </w:rPr>
        <w:t xml:space="preserve"> </w:t>
      </w:r>
      <w:proofErr w:type="spellStart"/>
      <w:r w:rsidRPr="00DE654A">
        <w:rPr>
          <w:sz w:val="28"/>
          <w:szCs w:val="28"/>
        </w:rPr>
        <w:t>заняття</w:t>
      </w:r>
      <w:proofErr w:type="spellEnd"/>
      <w:r w:rsidRPr="00DE654A">
        <w:rPr>
          <w:sz w:val="28"/>
          <w:szCs w:val="28"/>
        </w:rPr>
        <w:t xml:space="preserve"> </w:t>
      </w:r>
      <w:proofErr w:type="spellStart"/>
      <w:r w:rsidRPr="00DE654A">
        <w:rPr>
          <w:sz w:val="28"/>
          <w:szCs w:val="28"/>
        </w:rPr>
        <w:t>передбачає</w:t>
      </w:r>
      <w:proofErr w:type="spellEnd"/>
      <w:r w:rsidRPr="00DE654A">
        <w:rPr>
          <w:sz w:val="28"/>
          <w:szCs w:val="28"/>
        </w:rPr>
        <w:t xml:space="preserve"> </w:t>
      </w:r>
      <w:proofErr w:type="spellStart"/>
      <w:r w:rsidRPr="00DE654A">
        <w:rPr>
          <w:sz w:val="28"/>
          <w:szCs w:val="28"/>
        </w:rPr>
        <w:t>попередню</w:t>
      </w:r>
      <w:proofErr w:type="spellEnd"/>
      <w:r w:rsidRPr="00DE654A">
        <w:rPr>
          <w:sz w:val="28"/>
          <w:szCs w:val="28"/>
        </w:rPr>
        <w:t xml:space="preserve"> </w:t>
      </w:r>
      <w:proofErr w:type="spellStart"/>
      <w:r w:rsidRPr="00DE654A">
        <w:rPr>
          <w:sz w:val="28"/>
          <w:szCs w:val="28"/>
        </w:rPr>
        <w:t>теоретичну</w:t>
      </w:r>
      <w:proofErr w:type="spellEnd"/>
      <w:r w:rsidRPr="00DE654A">
        <w:rPr>
          <w:sz w:val="28"/>
          <w:szCs w:val="28"/>
        </w:rPr>
        <w:t xml:space="preserve"> </w:t>
      </w:r>
      <w:proofErr w:type="spellStart"/>
      <w:r w:rsidRPr="00DE654A">
        <w:rPr>
          <w:sz w:val="28"/>
          <w:szCs w:val="28"/>
        </w:rPr>
        <w:t>підготовку</w:t>
      </w:r>
      <w:proofErr w:type="spellEnd"/>
      <w:r w:rsidRPr="00DE654A">
        <w:rPr>
          <w:sz w:val="28"/>
          <w:szCs w:val="28"/>
        </w:rPr>
        <w:t xml:space="preserve"> </w:t>
      </w:r>
      <w:proofErr w:type="spellStart"/>
      <w:r w:rsidRPr="00DE654A">
        <w:rPr>
          <w:sz w:val="28"/>
          <w:szCs w:val="28"/>
        </w:rPr>
        <w:t>учнів</w:t>
      </w:r>
      <w:proofErr w:type="spellEnd"/>
      <w:r w:rsidRPr="00DE654A">
        <w:rPr>
          <w:sz w:val="28"/>
          <w:szCs w:val="28"/>
        </w:rPr>
        <w:t xml:space="preserve">, </w:t>
      </w:r>
      <w:proofErr w:type="spellStart"/>
      <w:r w:rsidRPr="00DE654A">
        <w:rPr>
          <w:sz w:val="28"/>
          <w:szCs w:val="28"/>
        </w:rPr>
        <w:t>збір</w:t>
      </w:r>
      <w:proofErr w:type="spellEnd"/>
      <w:r w:rsidRPr="00DE654A">
        <w:rPr>
          <w:sz w:val="28"/>
          <w:szCs w:val="28"/>
        </w:rPr>
        <w:t xml:space="preserve"> фактичного </w:t>
      </w:r>
      <w:proofErr w:type="spellStart"/>
      <w:r w:rsidRPr="00DE654A">
        <w:rPr>
          <w:sz w:val="28"/>
          <w:szCs w:val="28"/>
        </w:rPr>
        <w:t>матеріалу</w:t>
      </w:r>
      <w:proofErr w:type="spellEnd"/>
      <w:r w:rsidRPr="00DE654A">
        <w:rPr>
          <w:sz w:val="28"/>
          <w:szCs w:val="28"/>
        </w:rPr>
        <w:t xml:space="preserve"> для </w:t>
      </w:r>
      <w:proofErr w:type="spellStart"/>
      <w:r w:rsidRPr="00DE654A">
        <w:rPr>
          <w:sz w:val="28"/>
          <w:szCs w:val="28"/>
        </w:rPr>
        <w:t>узагальнення</w:t>
      </w:r>
      <w:proofErr w:type="spellEnd"/>
      <w:r w:rsidRPr="00DE654A">
        <w:rPr>
          <w:sz w:val="28"/>
          <w:szCs w:val="28"/>
        </w:rPr>
        <w:t xml:space="preserve">, </w:t>
      </w:r>
      <w:proofErr w:type="spellStart"/>
      <w:r w:rsidRPr="00DE654A">
        <w:rPr>
          <w:sz w:val="28"/>
          <w:szCs w:val="28"/>
        </w:rPr>
        <w:t>систематизації</w:t>
      </w:r>
      <w:proofErr w:type="spellEnd"/>
      <w:r w:rsidRPr="00DE654A">
        <w:rPr>
          <w:sz w:val="28"/>
          <w:szCs w:val="28"/>
        </w:rPr>
        <w:t xml:space="preserve">, </w:t>
      </w:r>
      <w:proofErr w:type="spellStart"/>
      <w:r w:rsidRPr="00DE654A">
        <w:rPr>
          <w:sz w:val="28"/>
          <w:szCs w:val="28"/>
        </w:rPr>
        <w:t>аналізу</w:t>
      </w:r>
      <w:proofErr w:type="spellEnd"/>
      <w:r w:rsidRPr="00DE654A">
        <w:rPr>
          <w:sz w:val="28"/>
          <w:szCs w:val="28"/>
        </w:rPr>
        <w:t xml:space="preserve">. На </w:t>
      </w:r>
      <w:proofErr w:type="spellStart"/>
      <w:r w:rsidRPr="00DE654A">
        <w:rPr>
          <w:sz w:val="28"/>
          <w:szCs w:val="28"/>
        </w:rPr>
        <w:t>практичне</w:t>
      </w:r>
      <w:proofErr w:type="spellEnd"/>
      <w:r w:rsidRPr="00DE654A">
        <w:rPr>
          <w:sz w:val="28"/>
          <w:szCs w:val="28"/>
        </w:rPr>
        <w:t xml:space="preserve"> </w:t>
      </w:r>
      <w:proofErr w:type="spellStart"/>
      <w:r w:rsidRPr="00DE654A">
        <w:rPr>
          <w:sz w:val="28"/>
          <w:szCs w:val="28"/>
        </w:rPr>
        <w:t>заняття</w:t>
      </w:r>
      <w:proofErr w:type="spellEnd"/>
      <w:r w:rsidRPr="00DE654A">
        <w:rPr>
          <w:sz w:val="28"/>
          <w:szCs w:val="28"/>
        </w:rPr>
        <w:t xml:space="preserve"> </w:t>
      </w:r>
      <w:proofErr w:type="spellStart"/>
      <w:r w:rsidRPr="00DE654A">
        <w:rPr>
          <w:sz w:val="28"/>
          <w:szCs w:val="28"/>
        </w:rPr>
        <w:t>відводиться</w:t>
      </w:r>
      <w:proofErr w:type="spellEnd"/>
      <w:r w:rsidRPr="00DE654A">
        <w:rPr>
          <w:sz w:val="28"/>
          <w:szCs w:val="28"/>
        </w:rPr>
        <w:t xml:space="preserve">, як </w:t>
      </w:r>
      <w:proofErr w:type="spellStart"/>
      <w:r w:rsidRPr="00DE654A">
        <w:rPr>
          <w:sz w:val="28"/>
          <w:szCs w:val="28"/>
        </w:rPr>
        <w:t>правло</w:t>
      </w:r>
      <w:proofErr w:type="spellEnd"/>
      <w:r w:rsidRPr="00DE654A">
        <w:rPr>
          <w:sz w:val="28"/>
          <w:szCs w:val="28"/>
        </w:rPr>
        <w:t xml:space="preserve">, </w:t>
      </w:r>
      <w:proofErr w:type="spellStart"/>
      <w:r w:rsidRPr="00DE654A">
        <w:rPr>
          <w:sz w:val="28"/>
          <w:szCs w:val="28"/>
        </w:rPr>
        <w:t>дві</w:t>
      </w:r>
      <w:proofErr w:type="spellEnd"/>
      <w:r w:rsidRPr="00DE654A">
        <w:rPr>
          <w:sz w:val="28"/>
          <w:szCs w:val="28"/>
        </w:rPr>
        <w:t xml:space="preserve"> </w:t>
      </w:r>
      <w:proofErr w:type="spellStart"/>
      <w:r w:rsidRPr="00DE654A">
        <w:rPr>
          <w:sz w:val="28"/>
          <w:szCs w:val="28"/>
        </w:rPr>
        <w:t>академічні</w:t>
      </w:r>
      <w:proofErr w:type="spellEnd"/>
      <w:r w:rsidRPr="00DE654A">
        <w:rPr>
          <w:sz w:val="28"/>
          <w:szCs w:val="28"/>
        </w:rPr>
        <w:t xml:space="preserve"> </w:t>
      </w:r>
      <w:proofErr w:type="spellStart"/>
      <w:r w:rsidRPr="00DE654A">
        <w:rPr>
          <w:sz w:val="28"/>
          <w:szCs w:val="28"/>
        </w:rPr>
        <w:t>години</w:t>
      </w:r>
      <w:proofErr w:type="spellEnd"/>
      <w:r w:rsidRPr="00DE654A">
        <w:rPr>
          <w:sz w:val="28"/>
          <w:szCs w:val="28"/>
        </w:rPr>
        <w:t xml:space="preserve">; </w:t>
      </w:r>
      <w:proofErr w:type="spellStart"/>
      <w:r w:rsidRPr="00DE654A">
        <w:rPr>
          <w:sz w:val="28"/>
          <w:szCs w:val="28"/>
        </w:rPr>
        <w:t>завдання</w:t>
      </w:r>
      <w:proofErr w:type="spellEnd"/>
      <w:r w:rsidRPr="00DE654A">
        <w:rPr>
          <w:sz w:val="28"/>
          <w:szCs w:val="28"/>
        </w:rPr>
        <w:t xml:space="preserve">, </w:t>
      </w:r>
      <w:proofErr w:type="spellStart"/>
      <w:r w:rsidRPr="00DE654A">
        <w:rPr>
          <w:sz w:val="28"/>
          <w:szCs w:val="28"/>
        </w:rPr>
        <w:t>які</w:t>
      </w:r>
      <w:proofErr w:type="spellEnd"/>
      <w:r w:rsidRPr="00DE654A">
        <w:rPr>
          <w:sz w:val="28"/>
          <w:szCs w:val="28"/>
        </w:rPr>
        <w:t xml:space="preserve"> </w:t>
      </w:r>
      <w:proofErr w:type="spellStart"/>
      <w:r w:rsidRPr="00DE654A">
        <w:rPr>
          <w:sz w:val="28"/>
          <w:szCs w:val="28"/>
        </w:rPr>
        <w:t>винесені</w:t>
      </w:r>
      <w:proofErr w:type="spellEnd"/>
      <w:r w:rsidRPr="00DE654A">
        <w:rPr>
          <w:sz w:val="28"/>
          <w:szCs w:val="28"/>
        </w:rPr>
        <w:t xml:space="preserve"> на </w:t>
      </w:r>
      <w:proofErr w:type="spellStart"/>
      <w:r w:rsidRPr="00DE654A">
        <w:rPr>
          <w:sz w:val="28"/>
          <w:szCs w:val="28"/>
        </w:rPr>
        <w:t>практичне</w:t>
      </w:r>
      <w:proofErr w:type="spellEnd"/>
      <w:r w:rsidRPr="00DE654A">
        <w:rPr>
          <w:sz w:val="28"/>
          <w:szCs w:val="28"/>
        </w:rPr>
        <w:t xml:space="preserve"> </w:t>
      </w:r>
      <w:proofErr w:type="spellStart"/>
      <w:r w:rsidRPr="00DE654A">
        <w:rPr>
          <w:sz w:val="28"/>
          <w:szCs w:val="28"/>
        </w:rPr>
        <w:t>заняття</w:t>
      </w:r>
      <w:proofErr w:type="spellEnd"/>
      <w:r w:rsidRPr="00DE654A">
        <w:rPr>
          <w:sz w:val="28"/>
          <w:szCs w:val="28"/>
        </w:rPr>
        <w:t xml:space="preserve">, </w:t>
      </w:r>
      <w:proofErr w:type="spellStart"/>
      <w:r w:rsidRPr="00DE654A">
        <w:rPr>
          <w:sz w:val="28"/>
          <w:szCs w:val="28"/>
        </w:rPr>
        <w:t>виконуються</w:t>
      </w:r>
      <w:proofErr w:type="spellEnd"/>
      <w:r w:rsidRPr="00DE654A">
        <w:rPr>
          <w:sz w:val="28"/>
          <w:szCs w:val="28"/>
        </w:rPr>
        <w:t xml:space="preserve"> </w:t>
      </w:r>
      <w:proofErr w:type="spellStart"/>
      <w:r w:rsidRPr="00DE654A">
        <w:rPr>
          <w:sz w:val="28"/>
          <w:szCs w:val="28"/>
        </w:rPr>
        <w:t>всім</w:t>
      </w:r>
      <w:proofErr w:type="spellEnd"/>
      <w:r>
        <w:rPr>
          <w:sz w:val="28"/>
          <w:szCs w:val="28"/>
          <w:lang w:val="uk-UA"/>
        </w:rPr>
        <w:t>а ст</w:t>
      </w:r>
      <w:r w:rsidRPr="00DE654A">
        <w:rPr>
          <w:sz w:val="28"/>
          <w:szCs w:val="28"/>
          <w:lang w:val="uk-UA"/>
        </w:rPr>
        <w:t>у</w:t>
      </w:r>
      <w:r>
        <w:rPr>
          <w:sz w:val="28"/>
          <w:szCs w:val="28"/>
          <w:lang w:val="uk-UA"/>
        </w:rPr>
        <w:t>де</w:t>
      </w:r>
      <w:r w:rsidRPr="00DE654A">
        <w:rPr>
          <w:sz w:val="28"/>
          <w:szCs w:val="28"/>
          <w:lang w:val="uk-UA"/>
        </w:rPr>
        <w:t>н</w:t>
      </w:r>
      <w:r>
        <w:rPr>
          <w:sz w:val="28"/>
          <w:szCs w:val="28"/>
          <w:lang w:val="uk-UA"/>
        </w:rPr>
        <w:t>тами групи</w:t>
      </w:r>
      <w:r w:rsidRPr="00DE654A">
        <w:rPr>
          <w:sz w:val="28"/>
          <w:szCs w:val="28"/>
        </w:rPr>
        <w:t xml:space="preserve">, при </w:t>
      </w:r>
      <w:proofErr w:type="spellStart"/>
      <w:r w:rsidRPr="00DE654A">
        <w:rPr>
          <w:sz w:val="28"/>
          <w:szCs w:val="28"/>
        </w:rPr>
        <w:t>цьому</w:t>
      </w:r>
      <w:proofErr w:type="spellEnd"/>
      <w:r w:rsidRPr="00DE654A">
        <w:rPr>
          <w:sz w:val="28"/>
          <w:szCs w:val="28"/>
        </w:rPr>
        <w:t xml:space="preserve"> форма </w:t>
      </w:r>
      <w:proofErr w:type="spellStart"/>
      <w:r w:rsidRPr="00DE654A">
        <w:rPr>
          <w:sz w:val="28"/>
          <w:szCs w:val="28"/>
        </w:rPr>
        <w:t>організації</w:t>
      </w:r>
      <w:proofErr w:type="spellEnd"/>
      <w:r w:rsidRPr="00DE654A">
        <w:rPr>
          <w:sz w:val="28"/>
          <w:szCs w:val="28"/>
        </w:rPr>
        <w:t xml:space="preserve"> </w:t>
      </w:r>
      <w:proofErr w:type="spellStart"/>
      <w:r w:rsidRPr="00DE654A">
        <w:rPr>
          <w:sz w:val="28"/>
          <w:szCs w:val="28"/>
        </w:rPr>
        <w:t>їх</w:t>
      </w:r>
      <w:proofErr w:type="spellEnd"/>
      <w:r w:rsidRPr="00DE654A">
        <w:rPr>
          <w:sz w:val="28"/>
          <w:szCs w:val="28"/>
        </w:rPr>
        <w:t xml:space="preserve"> </w:t>
      </w:r>
      <w:proofErr w:type="spellStart"/>
      <w:r w:rsidRPr="00DE654A">
        <w:rPr>
          <w:sz w:val="28"/>
          <w:szCs w:val="28"/>
        </w:rPr>
        <w:t>діяльності</w:t>
      </w:r>
      <w:proofErr w:type="spellEnd"/>
      <w:r w:rsidRPr="00DE654A">
        <w:rPr>
          <w:sz w:val="28"/>
          <w:szCs w:val="28"/>
        </w:rPr>
        <w:t xml:space="preserve"> </w:t>
      </w:r>
      <w:proofErr w:type="spellStart"/>
      <w:r w:rsidRPr="00DE654A">
        <w:rPr>
          <w:sz w:val="28"/>
          <w:szCs w:val="28"/>
        </w:rPr>
        <w:t>може</w:t>
      </w:r>
      <w:proofErr w:type="spellEnd"/>
      <w:r w:rsidRPr="00DE654A">
        <w:rPr>
          <w:sz w:val="28"/>
          <w:szCs w:val="28"/>
        </w:rPr>
        <w:t xml:space="preserve"> бути </w:t>
      </w:r>
      <w:proofErr w:type="spellStart"/>
      <w:r w:rsidRPr="00DE654A">
        <w:rPr>
          <w:sz w:val="28"/>
          <w:szCs w:val="28"/>
        </w:rPr>
        <w:t>індивідуальною</w:t>
      </w:r>
      <w:proofErr w:type="spellEnd"/>
      <w:r w:rsidRPr="00DE654A">
        <w:rPr>
          <w:sz w:val="28"/>
          <w:szCs w:val="28"/>
        </w:rPr>
        <w:t xml:space="preserve">, </w:t>
      </w:r>
      <w:proofErr w:type="spellStart"/>
      <w:r w:rsidRPr="00DE654A">
        <w:rPr>
          <w:sz w:val="28"/>
          <w:szCs w:val="28"/>
        </w:rPr>
        <w:t>груповою</w:t>
      </w:r>
      <w:proofErr w:type="spellEnd"/>
      <w:r w:rsidRPr="00DE654A">
        <w:rPr>
          <w:sz w:val="28"/>
          <w:szCs w:val="28"/>
        </w:rPr>
        <w:t xml:space="preserve">, фронтальною, </w:t>
      </w:r>
      <w:proofErr w:type="spellStart"/>
      <w:r w:rsidRPr="00DE654A">
        <w:rPr>
          <w:sz w:val="28"/>
          <w:szCs w:val="28"/>
        </w:rPr>
        <w:t>змішаною</w:t>
      </w:r>
      <w:proofErr w:type="spellEnd"/>
      <w:r w:rsidRPr="00DE654A">
        <w:rPr>
          <w:sz w:val="28"/>
          <w:szCs w:val="28"/>
        </w:rPr>
        <w:t>.</w:t>
      </w:r>
    </w:p>
    <w:p w14:paraId="20483A37" w14:textId="77777777" w:rsidR="000E0DF9" w:rsidRPr="007D1939" w:rsidRDefault="000E0DF9" w:rsidP="000E0DF9">
      <w:pPr>
        <w:ind w:firstLine="567"/>
        <w:jc w:val="both"/>
        <w:rPr>
          <w:color w:val="000000"/>
          <w:sz w:val="28"/>
          <w:szCs w:val="28"/>
          <w:lang w:val="uk-UA"/>
        </w:rPr>
      </w:pPr>
      <w:r w:rsidRPr="00DE654A">
        <w:rPr>
          <w:color w:val="000000"/>
          <w:sz w:val="28"/>
          <w:szCs w:val="28"/>
          <w:lang w:val="uk-UA"/>
        </w:rPr>
        <w:t>Практичне заняття має бути добре підготовлене</w:t>
      </w:r>
      <w:r w:rsidRPr="007D1939">
        <w:rPr>
          <w:color w:val="000000"/>
          <w:sz w:val="28"/>
          <w:szCs w:val="28"/>
          <w:lang w:val="uk-UA"/>
        </w:rPr>
        <w:t>. Викладач завчасно готує</w:t>
      </w:r>
      <w:r>
        <w:rPr>
          <w:color w:val="000000"/>
          <w:sz w:val="28"/>
          <w:szCs w:val="28"/>
          <w:lang w:val="uk-UA"/>
        </w:rPr>
        <w:t xml:space="preserve"> </w:t>
      </w:r>
      <w:r w:rsidRPr="007D1939">
        <w:rPr>
          <w:color w:val="000000"/>
          <w:sz w:val="28"/>
          <w:szCs w:val="28"/>
          <w:lang w:val="uk-UA"/>
        </w:rPr>
        <w:t xml:space="preserve">необхідний методичний матеріал </w:t>
      </w:r>
      <w:r>
        <w:rPr>
          <w:color w:val="000000"/>
          <w:sz w:val="28"/>
          <w:szCs w:val="28"/>
          <w:lang w:val="uk-UA"/>
        </w:rPr>
        <w:t>-</w:t>
      </w:r>
      <w:r w:rsidRPr="007D1939">
        <w:rPr>
          <w:color w:val="000000"/>
          <w:sz w:val="28"/>
          <w:szCs w:val="28"/>
          <w:lang w:val="uk-UA"/>
        </w:rPr>
        <w:t xml:space="preserve"> тести для виявлення рівня оволодіння</w:t>
      </w:r>
      <w:r>
        <w:rPr>
          <w:color w:val="000000"/>
          <w:sz w:val="28"/>
          <w:szCs w:val="28"/>
          <w:lang w:val="uk-UA"/>
        </w:rPr>
        <w:t xml:space="preserve"> </w:t>
      </w:r>
      <w:r w:rsidRPr="007D1939">
        <w:rPr>
          <w:color w:val="000000"/>
          <w:sz w:val="28"/>
          <w:szCs w:val="28"/>
          <w:lang w:val="uk-UA"/>
        </w:rPr>
        <w:t>студентами відповідними теоретичними положеннями, набір завдань різного</w:t>
      </w:r>
      <w:r>
        <w:rPr>
          <w:color w:val="000000"/>
          <w:sz w:val="28"/>
          <w:szCs w:val="28"/>
          <w:lang w:val="uk-UA"/>
        </w:rPr>
        <w:t xml:space="preserve"> </w:t>
      </w:r>
      <w:r w:rsidRPr="007D1939">
        <w:rPr>
          <w:color w:val="000000"/>
          <w:sz w:val="28"/>
          <w:szCs w:val="28"/>
          <w:lang w:val="uk-UA"/>
        </w:rPr>
        <w:t>ступеня складності для розв'язання їх студентами.</w:t>
      </w:r>
    </w:p>
    <w:p w14:paraId="0DEE0927"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Основна дидактична мета практичного заняття – розширення,</w:t>
      </w:r>
      <w:r>
        <w:rPr>
          <w:color w:val="000000"/>
          <w:sz w:val="28"/>
          <w:szCs w:val="28"/>
          <w:lang w:val="uk-UA"/>
        </w:rPr>
        <w:t xml:space="preserve"> </w:t>
      </w:r>
      <w:r w:rsidRPr="005A020C">
        <w:rPr>
          <w:color w:val="000000"/>
          <w:sz w:val="28"/>
          <w:szCs w:val="28"/>
          <w:lang w:val="uk-UA"/>
        </w:rPr>
        <w:t>поглиблення і деталізація наукових знань, отриманих студентами на лекціях та</w:t>
      </w:r>
      <w:r>
        <w:rPr>
          <w:color w:val="000000"/>
          <w:sz w:val="28"/>
          <w:szCs w:val="28"/>
          <w:lang w:val="uk-UA"/>
        </w:rPr>
        <w:t xml:space="preserve"> </w:t>
      </w:r>
      <w:r w:rsidRPr="005A020C">
        <w:rPr>
          <w:color w:val="000000"/>
          <w:sz w:val="28"/>
          <w:szCs w:val="28"/>
          <w:lang w:val="uk-UA"/>
        </w:rPr>
        <w:t>в процесі самостійної роботи і спрямованих на підвищення рівня засвоєння</w:t>
      </w:r>
      <w:r>
        <w:rPr>
          <w:color w:val="000000"/>
          <w:sz w:val="28"/>
          <w:szCs w:val="28"/>
          <w:lang w:val="uk-UA"/>
        </w:rPr>
        <w:t xml:space="preserve"> </w:t>
      </w:r>
      <w:r w:rsidRPr="005A020C">
        <w:rPr>
          <w:color w:val="000000"/>
          <w:sz w:val="28"/>
          <w:szCs w:val="28"/>
          <w:lang w:val="uk-UA"/>
        </w:rPr>
        <w:t>навчального матеріалу, прищеплення умінь і навичок, розвиток наукового</w:t>
      </w:r>
      <w:r>
        <w:rPr>
          <w:color w:val="000000"/>
          <w:sz w:val="28"/>
          <w:szCs w:val="28"/>
          <w:lang w:val="uk-UA"/>
        </w:rPr>
        <w:t xml:space="preserve"> </w:t>
      </w:r>
      <w:r w:rsidRPr="005A020C">
        <w:rPr>
          <w:color w:val="000000"/>
          <w:sz w:val="28"/>
          <w:szCs w:val="28"/>
          <w:lang w:val="uk-UA"/>
        </w:rPr>
        <w:t>мислення та усного мовлення студентів.</w:t>
      </w:r>
      <w:r>
        <w:rPr>
          <w:color w:val="000000"/>
          <w:sz w:val="28"/>
          <w:szCs w:val="28"/>
          <w:lang w:val="uk-UA"/>
        </w:rPr>
        <w:t xml:space="preserve"> </w:t>
      </w:r>
      <w:r w:rsidRPr="005A020C">
        <w:rPr>
          <w:color w:val="000000"/>
          <w:sz w:val="28"/>
          <w:szCs w:val="28"/>
          <w:lang w:val="uk-UA"/>
        </w:rPr>
        <w:t>Перелік тем і зміст практичних занять визначаються робочою програмою</w:t>
      </w:r>
      <w:r>
        <w:rPr>
          <w:color w:val="000000"/>
          <w:sz w:val="28"/>
          <w:szCs w:val="28"/>
          <w:lang w:val="uk-UA"/>
        </w:rPr>
        <w:t xml:space="preserve"> </w:t>
      </w:r>
      <w:r w:rsidRPr="005A020C">
        <w:rPr>
          <w:color w:val="000000"/>
          <w:sz w:val="28"/>
          <w:szCs w:val="28"/>
          <w:lang w:val="uk-UA"/>
        </w:rPr>
        <w:t>дисципліни.</w:t>
      </w:r>
      <w:r>
        <w:rPr>
          <w:color w:val="000000"/>
          <w:sz w:val="28"/>
          <w:szCs w:val="28"/>
          <w:lang w:val="uk-UA"/>
        </w:rPr>
        <w:t xml:space="preserve"> </w:t>
      </w:r>
      <w:r w:rsidRPr="005A020C">
        <w:rPr>
          <w:color w:val="000000"/>
          <w:sz w:val="28"/>
          <w:szCs w:val="28"/>
          <w:lang w:val="uk-UA"/>
        </w:rPr>
        <w:t>Методи практичного заняття: аналіз виробничих ситуацій; розв’язання</w:t>
      </w:r>
      <w:r>
        <w:rPr>
          <w:color w:val="000000"/>
          <w:sz w:val="28"/>
          <w:szCs w:val="28"/>
          <w:lang w:val="uk-UA"/>
        </w:rPr>
        <w:t xml:space="preserve"> </w:t>
      </w:r>
      <w:r w:rsidRPr="005A020C">
        <w:rPr>
          <w:color w:val="000000"/>
          <w:sz w:val="28"/>
          <w:szCs w:val="28"/>
          <w:lang w:val="uk-UA"/>
        </w:rPr>
        <w:t>виробничих задач; ділові ігри.</w:t>
      </w:r>
    </w:p>
    <w:p w14:paraId="7FE1E758"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На практичних заняттях студенти повинні оволодіти уміннями:</w:t>
      </w:r>
    </w:p>
    <w:p w14:paraId="1875146E"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 працювати з нормативними документами і інструктивними матеріалами;</w:t>
      </w:r>
    </w:p>
    <w:p w14:paraId="5E9D845E"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 користуватися довідниками; складати технічну документацію</w:t>
      </w:r>
      <w:r>
        <w:rPr>
          <w:color w:val="000000"/>
          <w:sz w:val="28"/>
          <w:szCs w:val="28"/>
          <w:lang w:val="uk-UA"/>
        </w:rPr>
        <w:t xml:space="preserve">, </w:t>
      </w:r>
      <w:r w:rsidRPr="005A020C">
        <w:rPr>
          <w:color w:val="000000"/>
          <w:sz w:val="28"/>
          <w:szCs w:val="28"/>
          <w:lang w:val="uk-UA"/>
        </w:rPr>
        <w:t>протоколи дослідження;</w:t>
      </w:r>
    </w:p>
    <w:p w14:paraId="5BEC0421"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 виконувати схеми, таблиці</w:t>
      </w:r>
      <w:r>
        <w:rPr>
          <w:color w:val="000000"/>
          <w:sz w:val="28"/>
          <w:szCs w:val="28"/>
          <w:lang w:val="uk-UA"/>
        </w:rPr>
        <w:t>, діаграми</w:t>
      </w:r>
      <w:r w:rsidRPr="005A020C">
        <w:rPr>
          <w:color w:val="000000"/>
          <w:sz w:val="28"/>
          <w:szCs w:val="28"/>
          <w:lang w:val="uk-UA"/>
        </w:rPr>
        <w:t>;</w:t>
      </w:r>
    </w:p>
    <w:p w14:paraId="08675B1B" w14:textId="77777777" w:rsidR="000E0DF9" w:rsidRPr="005A020C" w:rsidRDefault="000E0DF9" w:rsidP="000E0DF9">
      <w:pPr>
        <w:ind w:firstLine="567"/>
        <w:jc w:val="both"/>
        <w:rPr>
          <w:color w:val="000000"/>
          <w:sz w:val="28"/>
          <w:szCs w:val="28"/>
          <w:lang w:val="uk-UA"/>
        </w:rPr>
      </w:pPr>
      <w:r w:rsidRPr="005A020C">
        <w:rPr>
          <w:color w:val="000000"/>
          <w:sz w:val="28"/>
          <w:szCs w:val="28"/>
          <w:lang w:val="uk-UA"/>
        </w:rPr>
        <w:t>- розв’язувати різноманітні задачі;</w:t>
      </w:r>
      <w:r>
        <w:rPr>
          <w:color w:val="000000"/>
          <w:sz w:val="28"/>
          <w:szCs w:val="28"/>
          <w:lang w:val="uk-UA"/>
        </w:rPr>
        <w:t xml:space="preserve"> </w:t>
      </w:r>
      <w:r w:rsidRPr="005A020C">
        <w:rPr>
          <w:color w:val="000000"/>
          <w:sz w:val="28"/>
          <w:szCs w:val="28"/>
          <w:lang w:val="uk-UA"/>
        </w:rPr>
        <w:t>виконувати розрахунки.</w:t>
      </w:r>
    </w:p>
    <w:p w14:paraId="001ECA9E" w14:textId="77777777" w:rsidR="000E0DF9" w:rsidRDefault="000E0DF9" w:rsidP="000E0DF9">
      <w:pPr>
        <w:ind w:firstLine="567"/>
        <w:jc w:val="both"/>
        <w:rPr>
          <w:color w:val="000000"/>
          <w:sz w:val="28"/>
          <w:szCs w:val="28"/>
          <w:lang w:val="uk-UA"/>
        </w:rPr>
      </w:pPr>
      <w:r w:rsidRPr="005A020C">
        <w:rPr>
          <w:color w:val="000000"/>
          <w:sz w:val="28"/>
          <w:szCs w:val="28"/>
          <w:lang w:val="uk-UA"/>
        </w:rPr>
        <w:t>Таким чином, зміст практичних робіт складає:</w:t>
      </w:r>
      <w:r>
        <w:rPr>
          <w:color w:val="000000"/>
          <w:sz w:val="28"/>
          <w:szCs w:val="28"/>
          <w:lang w:val="uk-UA"/>
        </w:rPr>
        <w:t xml:space="preserve"> </w:t>
      </w:r>
      <w:r w:rsidRPr="005A020C">
        <w:rPr>
          <w:color w:val="000000"/>
          <w:sz w:val="28"/>
          <w:szCs w:val="28"/>
          <w:lang w:val="uk-UA"/>
        </w:rPr>
        <w:t>вивчення нормативних документів і довідкових матеріалів, аналіз</w:t>
      </w:r>
      <w:r>
        <w:rPr>
          <w:color w:val="000000"/>
          <w:sz w:val="28"/>
          <w:szCs w:val="28"/>
          <w:lang w:val="uk-UA"/>
        </w:rPr>
        <w:t xml:space="preserve"> </w:t>
      </w:r>
      <w:r w:rsidRPr="005A020C">
        <w:rPr>
          <w:color w:val="000000"/>
          <w:sz w:val="28"/>
          <w:szCs w:val="28"/>
          <w:lang w:val="uk-UA"/>
        </w:rPr>
        <w:t>виробничої документації, виконання завдань з їх використанням; розв’язання конкретних професійних</w:t>
      </w:r>
      <w:r>
        <w:rPr>
          <w:color w:val="000000"/>
          <w:sz w:val="28"/>
          <w:szCs w:val="28"/>
          <w:lang w:val="uk-UA"/>
        </w:rPr>
        <w:t xml:space="preserve"> </w:t>
      </w:r>
      <w:r w:rsidRPr="005A020C">
        <w:rPr>
          <w:color w:val="000000"/>
          <w:sz w:val="28"/>
          <w:szCs w:val="28"/>
          <w:lang w:val="uk-UA"/>
        </w:rPr>
        <w:t>завдань;</w:t>
      </w:r>
      <w:r>
        <w:rPr>
          <w:color w:val="000000"/>
          <w:sz w:val="28"/>
          <w:szCs w:val="28"/>
          <w:lang w:val="uk-UA"/>
        </w:rPr>
        <w:t xml:space="preserve"> </w:t>
      </w:r>
      <w:r w:rsidRPr="005A020C">
        <w:rPr>
          <w:color w:val="000000"/>
          <w:sz w:val="28"/>
          <w:szCs w:val="28"/>
          <w:lang w:val="uk-UA"/>
        </w:rPr>
        <w:t>удосконалення навиків роботи майбутнього фахівця.</w:t>
      </w:r>
    </w:p>
    <w:p w14:paraId="384FBE87" w14:textId="77777777" w:rsidR="000E0DF9" w:rsidRDefault="000E0DF9" w:rsidP="000E0DF9">
      <w:pPr>
        <w:ind w:firstLine="567"/>
        <w:jc w:val="both"/>
        <w:rPr>
          <w:color w:val="000000"/>
          <w:sz w:val="28"/>
          <w:szCs w:val="28"/>
          <w:lang w:val="uk-UA"/>
        </w:rPr>
      </w:pPr>
      <w:r w:rsidRPr="00A312D2">
        <w:rPr>
          <w:color w:val="000000"/>
          <w:sz w:val="28"/>
          <w:szCs w:val="28"/>
          <w:lang w:val="uk-UA"/>
        </w:rPr>
        <w:t>Проведення практичного заняття ґрунтується на попередньо</w:t>
      </w:r>
      <w:r>
        <w:rPr>
          <w:color w:val="000000"/>
          <w:sz w:val="28"/>
          <w:szCs w:val="28"/>
          <w:lang w:val="uk-UA"/>
        </w:rPr>
        <w:t xml:space="preserve"> </w:t>
      </w:r>
      <w:r w:rsidRPr="00A312D2">
        <w:rPr>
          <w:color w:val="000000"/>
          <w:sz w:val="28"/>
          <w:szCs w:val="28"/>
          <w:lang w:val="uk-UA"/>
        </w:rPr>
        <w:t>підготовленому методичному матеріалі – тестах для виявлення ступеня</w:t>
      </w:r>
      <w:r>
        <w:rPr>
          <w:color w:val="000000"/>
          <w:sz w:val="28"/>
          <w:szCs w:val="28"/>
          <w:lang w:val="uk-UA"/>
        </w:rPr>
        <w:t xml:space="preserve"> </w:t>
      </w:r>
      <w:r w:rsidRPr="00A312D2">
        <w:rPr>
          <w:color w:val="000000"/>
          <w:sz w:val="28"/>
          <w:szCs w:val="28"/>
          <w:lang w:val="uk-UA"/>
        </w:rPr>
        <w:t>оволодіння студентами теоретичними положеннями, завданнях різної</w:t>
      </w:r>
      <w:r>
        <w:rPr>
          <w:color w:val="000000"/>
          <w:sz w:val="28"/>
          <w:szCs w:val="28"/>
          <w:lang w:val="uk-UA"/>
        </w:rPr>
        <w:t xml:space="preserve"> </w:t>
      </w:r>
      <w:r w:rsidRPr="00A312D2">
        <w:rPr>
          <w:color w:val="000000"/>
          <w:sz w:val="28"/>
          <w:szCs w:val="28"/>
          <w:lang w:val="uk-UA"/>
        </w:rPr>
        <w:t>складності для розв'язування їх студентами на занятті та необхідних</w:t>
      </w:r>
      <w:r>
        <w:rPr>
          <w:color w:val="000000"/>
          <w:sz w:val="28"/>
          <w:szCs w:val="28"/>
          <w:lang w:val="uk-UA"/>
        </w:rPr>
        <w:t xml:space="preserve"> </w:t>
      </w:r>
      <w:r w:rsidRPr="00A312D2">
        <w:rPr>
          <w:color w:val="000000"/>
          <w:sz w:val="28"/>
          <w:szCs w:val="28"/>
          <w:lang w:val="uk-UA"/>
        </w:rPr>
        <w:t>дидактичних засобів.</w:t>
      </w:r>
    </w:p>
    <w:p w14:paraId="664D248C" w14:textId="77777777" w:rsidR="000E0DF9" w:rsidRDefault="000E0DF9" w:rsidP="000E0DF9">
      <w:pPr>
        <w:ind w:firstLine="567"/>
        <w:jc w:val="both"/>
        <w:rPr>
          <w:color w:val="000000"/>
          <w:sz w:val="28"/>
          <w:szCs w:val="28"/>
          <w:lang w:val="uk-UA"/>
        </w:rPr>
      </w:pPr>
    </w:p>
    <w:p w14:paraId="387FFF7A" w14:textId="77777777" w:rsidR="000E0DF9" w:rsidRDefault="00643FFA" w:rsidP="000E0DF9">
      <w:pPr>
        <w:ind w:firstLine="567"/>
        <w:jc w:val="center"/>
        <w:rPr>
          <w:b/>
          <w:color w:val="000000"/>
          <w:sz w:val="28"/>
          <w:szCs w:val="28"/>
          <w:lang w:val="uk-UA"/>
        </w:rPr>
      </w:pPr>
      <w:r>
        <w:rPr>
          <w:b/>
          <w:color w:val="000000"/>
          <w:sz w:val="28"/>
          <w:szCs w:val="28"/>
          <w:lang w:val="uk-UA"/>
        </w:rPr>
        <w:t>3</w:t>
      </w:r>
      <w:r w:rsidR="000E0DF9" w:rsidRPr="00E2221C">
        <w:rPr>
          <w:b/>
          <w:color w:val="000000"/>
          <w:sz w:val="28"/>
          <w:szCs w:val="28"/>
          <w:lang w:val="uk-UA"/>
        </w:rPr>
        <w:t>.1</w:t>
      </w:r>
      <w:r>
        <w:rPr>
          <w:b/>
          <w:color w:val="000000"/>
          <w:sz w:val="28"/>
          <w:szCs w:val="28"/>
          <w:lang w:val="uk-UA"/>
        </w:rPr>
        <w:t>5</w:t>
      </w:r>
      <w:r w:rsidR="000E0DF9" w:rsidRPr="00E2221C">
        <w:rPr>
          <w:b/>
          <w:color w:val="000000"/>
          <w:sz w:val="28"/>
          <w:szCs w:val="28"/>
          <w:lang w:val="uk-UA"/>
        </w:rPr>
        <w:t>. Структура практичного заняття</w:t>
      </w:r>
    </w:p>
    <w:p w14:paraId="2178C563" w14:textId="77777777" w:rsidR="000E0DF9" w:rsidRDefault="000E0DF9" w:rsidP="000E0DF9">
      <w:pPr>
        <w:ind w:firstLine="567"/>
        <w:jc w:val="center"/>
        <w:rPr>
          <w:b/>
          <w:color w:val="000000"/>
          <w:sz w:val="28"/>
          <w:szCs w:val="28"/>
          <w:lang w:val="uk-UA"/>
        </w:rPr>
      </w:pPr>
    </w:p>
    <w:p w14:paraId="3139272E" w14:textId="77777777" w:rsidR="000E0DF9" w:rsidRPr="00E2221C" w:rsidRDefault="000E0DF9" w:rsidP="000E0DF9">
      <w:pPr>
        <w:ind w:firstLine="567"/>
        <w:jc w:val="both"/>
        <w:rPr>
          <w:color w:val="000000"/>
          <w:sz w:val="28"/>
          <w:szCs w:val="28"/>
          <w:lang w:val="uk-UA"/>
        </w:rPr>
      </w:pPr>
      <w:r w:rsidRPr="00E2221C">
        <w:rPr>
          <w:color w:val="000000"/>
          <w:sz w:val="28"/>
          <w:szCs w:val="28"/>
          <w:lang w:val="uk-UA"/>
        </w:rPr>
        <w:t>Побудова практичного заняття</w:t>
      </w:r>
      <w:r>
        <w:rPr>
          <w:color w:val="000000"/>
          <w:sz w:val="28"/>
          <w:szCs w:val="28"/>
          <w:lang w:val="uk-UA"/>
        </w:rPr>
        <w:t xml:space="preserve"> передбачає:</w:t>
      </w:r>
    </w:p>
    <w:p w14:paraId="78A0DCBC" w14:textId="77777777" w:rsidR="000E0DF9" w:rsidRDefault="000E0DF9" w:rsidP="000E0DF9">
      <w:pPr>
        <w:ind w:firstLine="567"/>
        <w:jc w:val="both"/>
        <w:rPr>
          <w:color w:val="000000"/>
          <w:sz w:val="28"/>
          <w:szCs w:val="28"/>
          <w:lang w:val="uk-UA"/>
        </w:rPr>
      </w:pPr>
      <w:r>
        <w:rPr>
          <w:color w:val="000000"/>
          <w:sz w:val="28"/>
          <w:szCs w:val="28"/>
          <w:lang w:val="uk-UA"/>
        </w:rPr>
        <w:t>- </w:t>
      </w:r>
      <w:r w:rsidRPr="007D1939">
        <w:rPr>
          <w:color w:val="000000"/>
          <w:sz w:val="28"/>
          <w:szCs w:val="28"/>
          <w:lang w:val="uk-UA"/>
        </w:rPr>
        <w:t>проведення попереднього контролю знань,</w:t>
      </w:r>
      <w:r>
        <w:rPr>
          <w:color w:val="000000"/>
          <w:sz w:val="28"/>
          <w:szCs w:val="28"/>
          <w:lang w:val="uk-UA"/>
        </w:rPr>
        <w:t xml:space="preserve"> </w:t>
      </w:r>
      <w:r w:rsidRPr="007D1939">
        <w:rPr>
          <w:color w:val="000000"/>
          <w:sz w:val="28"/>
          <w:szCs w:val="28"/>
          <w:lang w:val="uk-UA"/>
        </w:rPr>
        <w:t>умінь і навичок студентів;</w:t>
      </w:r>
    </w:p>
    <w:p w14:paraId="4E410E02" w14:textId="77777777" w:rsidR="000E0DF9" w:rsidRDefault="000E0DF9" w:rsidP="000E0DF9">
      <w:pPr>
        <w:ind w:firstLine="567"/>
        <w:jc w:val="both"/>
        <w:rPr>
          <w:color w:val="000000"/>
          <w:sz w:val="28"/>
          <w:szCs w:val="28"/>
          <w:lang w:val="uk-UA"/>
        </w:rPr>
      </w:pPr>
      <w:r>
        <w:rPr>
          <w:color w:val="000000"/>
          <w:sz w:val="28"/>
          <w:szCs w:val="28"/>
          <w:lang w:val="uk-UA"/>
        </w:rPr>
        <w:t>-</w:t>
      </w:r>
      <w:r w:rsidRPr="007D1939">
        <w:rPr>
          <w:color w:val="000000"/>
          <w:sz w:val="28"/>
          <w:szCs w:val="28"/>
          <w:lang w:val="uk-UA"/>
        </w:rPr>
        <w:t xml:space="preserve"> постановка викладачем загальної проблеми та її</w:t>
      </w:r>
      <w:r>
        <w:rPr>
          <w:color w:val="000000"/>
          <w:sz w:val="28"/>
          <w:szCs w:val="28"/>
          <w:lang w:val="uk-UA"/>
        </w:rPr>
        <w:t xml:space="preserve"> </w:t>
      </w:r>
      <w:r w:rsidRPr="007D1939">
        <w:rPr>
          <w:color w:val="000000"/>
          <w:sz w:val="28"/>
          <w:szCs w:val="28"/>
          <w:lang w:val="uk-UA"/>
        </w:rPr>
        <w:t xml:space="preserve">обговорення за участю студентів; </w:t>
      </w:r>
    </w:p>
    <w:p w14:paraId="30C34A5B" w14:textId="77777777" w:rsidR="000E0DF9" w:rsidRPr="007D1939" w:rsidRDefault="000E0DF9" w:rsidP="000E0DF9">
      <w:pPr>
        <w:ind w:firstLine="567"/>
        <w:jc w:val="both"/>
        <w:rPr>
          <w:color w:val="000000"/>
          <w:sz w:val="28"/>
          <w:szCs w:val="28"/>
          <w:lang w:val="uk-UA"/>
        </w:rPr>
      </w:pPr>
      <w:r>
        <w:rPr>
          <w:color w:val="000000"/>
          <w:sz w:val="28"/>
          <w:szCs w:val="28"/>
          <w:lang w:val="uk-UA"/>
        </w:rPr>
        <w:t>-</w:t>
      </w:r>
      <w:r w:rsidRPr="007D1939">
        <w:rPr>
          <w:color w:val="000000"/>
          <w:sz w:val="28"/>
          <w:szCs w:val="28"/>
          <w:lang w:val="uk-UA"/>
        </w:rPr>
        <w:t xml:space="preserve">розв'язування </w:t>
      </w:r>
      <w:r>
        <w:rPr>
          <w:color w:val="000000"/>
          <w:sz w:val="28"/>
          <w:szCs w:val="28"/>
          <w:lang w:val="uk-UA"/>
        </w:rPr>
        <w:t xml:space="preserve">типових та/або нестандартних </w:t>
      </w:r>
      <w:r w:rsidRPr="007D1939">
        <w:rPr>
          <w:color w:val="000000"/>
          <w:sz w:val="28"/>
          <w:szCs w:val="28"/>
          <w:lang w:val="uk-UA"/>
        </w:rPr>
        <w:t>завдань з їх обговоренням;</w:t>
      </w:r>
    </w:p>
    <w:p w14:paraId="4F08408D" w14:textId="77777777" w:rsidR="000E0DF9" w:rsidRDefault="000E0DF9" w:rsidP="000E0DF9">
      <w:pPr>
        <w:ind w:firstLine="567"/>
        <w:jc w:val="both"/>
        <w:rPr>
          <w:color w:val="000000"/>
          <w:sz w:val="28"/>
          <w:szCs w:val="28"/>
          <w:lang w:val="uk-UA"/>
        </w:rPr>
      </w:pPr>
      <w:r>
        <w:rPr>
          <w:color w:val="000000"/>
          <w:sz w:val="28"/>
          <w:szCs w:val="28"/>
          <w:lang w:val="uk-UA"/>
        </w:rPr>
        <w:lastRenderedPageBreak/>
        <w:t>-викона</w:t>
      </w:r>
      <w:r w:rsidRPr="007D1939">
        <w:rPr>
          <w:color w:val="000000"/>
          <w:sz w:val="28"/>
          <w:szCs w:val="28"/>
          <w:lang w:val="uk-UA"/>
        </w:rPr>
        <w:t xml:space="preserve">ння контрольних завдань; </w:t>
      </w:r>
    </w:p>
    <w:p w14:paraId="0AA1439B" w14:textId="77777777" w:rsidR="000E0DF9" w:rsidRDefault="000E0DF9" w:rsidP="000E0DF9">
      <w:pPr>
        <w:ind w:firstLine="567"/>
        <w:jc w:val="both"/>
        <w:rPr>
          <w:color w:val="000000"/>
          <w:sz w:val="28"/>
          <w:szCs w:val="28"/>
          <w:lang w:val="uk-UA"/>
        </w:rPr>
      </w:pPr>
      <w:r>
        <w:rPr>
          <w:color w:val="000000"/>
          <w:sz w:val="28"/>
          <w:szCs w:val="28"/>
          <w:lang w:val="uk-UA"/>
        </w:rPr>
        <w:t>-</w:t>
      </w:r>
      <w:r w:rsidRPr="007D1939">
        <w:rPr>
          <w:color w:val="000000"/>
          <w:sz w:val="28"/>
          <w:szCs w:val="28"/>
          <w:lang w:val="uk-UA"/>
        </w:rPr>
        <w:t xml:space="preserve">їх перевірка й оцінювання. </w:t>
      </w:r>
    </w:p>
    <w:p w14:paraId="67AB57BD" w14:textId="77777777" w:rsidR="000E0DF9" w:rsidRPr="005A020C" w:rsidRDefault="000E0DF9" w:rsidP="000E0DF9">
      <w:pPr>
        <w:ind w:firstLine="567"/>
        <w:jc w:val="both"/>
        <w:rPr>
          <w:color w:val="000000"/>
          <w:sz w:val="28"/>
          <w:szCs w:val="28"/>
          <w:lang w:val="uk-UA"/>
        </w:rPr>
      </w:pPr>
      <w:r w:rsidRPr="007D1939">
        <w:rPr>
          <w:color w:val="000000"/>
          <w:sz w:val="28"/>
          <w:szCs w:val="28"/>
          <w:lang w:val="uk-UA"/>
        </w:rPr>
        <w:t>Отримані</w:t>
      </w:r>
      <w:r>
        <w:rPr>
          <w:color w:val="000000"/>
          <w:sz w:val="28"/>
          <w:szCs w:val="28"/>
          <w:lang w:val="uk-UA"/>
        </w:rPr>
        <w:t xml:space="preserve"> </w:t>
      </w:r>
      <w:r w:rsidRPr="007D1939">
        <w:rPr>
          <w:color w:val="000000"/>
          <w:sz w:val="28"/>
          <w:szCs w:val="28"/>
          <w:lang w:val="uk-UA"/>
        </w:rPr>
        <w:t>студентом за окремі практичні заняття оцінки враховуються при виставленні</w:t>
      </w:r>
      <w:r>
        <w:rPr>
          <w:color w:val="000000"/>
          <w:sz w:val="28"/>
          <w:szCs w:val="28"/>
          <w:lang w:val="uk-UA"/>
        </w:rPr>
        <w:t xml:space="preserve"> </w:t>
      </w:r>
      <w:r w:rsidRPr="007D1939">
        <w:rPr>
          <w:color w:val="000000"/>
          <w:sz w:val="28"/>
          <w:szCs w:val="28"/>
          <w:lang w:val="uk-UA"/>
        </w:rPr>
        <w:t>підсумкової оцінки з відповідної навчальної дисципліни</w:t>
      </w:r>
      <w:r>
        <w:rPr>
          <w:color w:val="000000"/>
          <w:sz w:val="28"/>
          <w:szCs w:val="28"/>
          <w:lang w:val="uk-UA"/>
        </w:rPr>
        <w:t>.</w:t>
      </w:r>
    </w:p>
    <w:p w14:paraId="3351E3F9" w14:textId="77777777" w:rsidR="000E0DF9" w:rsidRDefault="000E0DF9" w:rsidP="000E0DF9">
      <w:pPr>
        <w:ind w:firstLine="567"/>
        <w:jc w:val="both"/>
        <w:rPr>
          <w:color w:val="000000"/>
          <w:sz w:val="28"/>
          <w:szCs w:val="28"/>
          <w:lang w:val="uk-UA"/>
        </w:rPr>
      </w:pPr>
      <w:r w:rsidRPr="00A312D2">
        <w:rPr>
          <w:color w:val="000000"/>
          <w:sz w:val="28"/>
          <w:szCs w:val="28"/>
          <w:lang w:val="uk-UA"/>
        </w:rPr>
        <w:t>На початку кожного практичного заняття доцільно кілька хвилин</w:t>
      </w:r>
      <w:r>
        <w:rPr>
          <w:color w:val="000000"/>
          <w:sz w:val="28"/>
          <w:szCs w:val="28"/>
          <w:lang w:val="uk-UA"/>
        </w:rPr>
        <w:t xml:space="preserve"> </w:t>
      </w:r>
      <w:r w:rsidRPr="00A312D2">
        <w:rPr>
          <w:color w:val="000000"/>
          <w:sz w:val="28"/>
          <w:szCs w:val="28"/>
          <w:lang w:val="uk-UA"/>
        </w:rPr>
        <w:t xml:space="preserve">відводити для перевірки готовності студентів до роботи. </w:t>
      </w:r>
    </w:p>
    <w:p w14:paraId="67A39A07" w14:textId="77777777" w:rsidR="000E0DF9" w:rsidRPr="00A312D2" w:rsidRDefault="000E0DF9" w:rsidP="000E0DF9">
      <w:pPr>
        <w:ind w:firstLine="567"/>
        <w:jc w:val="both"/>
        <w:rPr>
          <w:color w:val="000000"/>
          <w:sz w:val="28"/>
          <w:szCs w:val="28"/>
          <w:lang w:val="uk-UA"/>
        </w:rPr>
      </w:pPr>
      <w:r w:rsidRPr="00A312D2">
        <w:rPr>
          <w:color w:val="000000"/>
          <w:sz w:val="28"/>
          <w:szCs w:val="28"/>
          <w:lang w:val="uk-UA"/>
        </w:rPr>
        <w:t>Проводять практичне</w:t>
      </w:r>
      <w:r>
        <w:rPr>
          <w:color w:val="000000"/>
          <w:sz w:val="28"/>
          <w:szCs w:val="28"/>
          <w:lang w:val="uk-UA"/>
        </w:rPr>
        <w:t xml:space="preserve"> </w:t>
      </w:r>
      <w:r w:rsidRPr="00A312D2">
        <w:rPr>
          <w:color w:val="000000"/>
          <w:sz w:val="28"/>
          <w:szCs w:val="28"/>
          <w:lang w:val="uk-UA"/>
        </w:rPr>
        <w:t>заняття переважно у такій послідовності:</w:t>
      </w:r>
    </w:p>
    <w:p w14:paraId="0A58DED4" w14:textId="77777777" w:rsidR="000E0DF9" w:rsidRPr="00A312D2" w:rsidRDefault="000E0DF9" w:rsidP="000E0DF9">
      <w:pPr>
        <w:ind w:firstLine="567"/>
        <w:jc w:val="both"/>
        <w:rPr>
          <w:color w:val="000000"/>
          <w:sz w:val="28"/>
          <w:szCs w:val="28"/>
          <w:lang w:val="uk-UA"/>
        </w:rPr>
      </w:pPr>
      <w:r>
        <w:rPr>
          <w:color w:val="000000"/>
          <w:sz w:val="28"/>
          <w:szCs w:val="28"/>
          <w:lang w:val="uk-UA"/>
        </w:rPr>
        <w:t>-</w:t>
      </w:r>
      <w:r w:rsidRPr="00A312D2">
        <w:rPr>
          <w:color w:val="000000"/>
          <w:sz w:val="28"/>
          <w:szCs w:val="28"/>
          <w:lang w:val="uk-UA"/>
        </w:rPr>
        <w:t xml:space="preserve"> </w:t>
      </w:r>
      <w:r w:rsidRPr="00A42655">
        <w:rPr>
          <w:i/>
          <w:color w:val="000000"/>
          <w:sz w:val="28"/>
          <w:szCs w:val="28"/>
          <w:lang w:val="uk-UA"/>
        </w:rPr>
        <w:t xml:space="preserve">вступне слово викладача </w:t>
      </w:r>
      <w:r w:rsidRPr="00A312D2">
        <w:rPr>
          <w:color w:val="000000"/>
          <w:sz w:val="28"/>
          <w:szCs w:val="28"/>
          <w:lang w:val="uk-UA"/>
        </w:rPr>
        <w:t>(повідомлення теми, мети та завдань; мотивація</w:t>
      </w:r>
      <w:r>
        <w:rPr>
          <w:color w:val="000000"/>
          <w:sz w:val="28"/>
          <w:szCs w:val="28"/>
          <w:lang w:val="uk-UA"/>
        </w:rPr>
        <w:t xml:space="preserve"> </w:t>
      </w:r>
      <w:r w:rsidRPr="00A312D2">
        <w:rPr>
          <w:color w:val="000000"/>
          <w:sz w:val="28"/>
          <w:szCs w:val="28"/>
          <w:lang w:val="uk-UA"/>
        </w:rPr>
        <w:t>вивчення теми (бесіда, що передбачає з’ясування значущості теми та її</w:t>
      </w:r>
      <w:r>
        <w:rPr>
          <w:color w:val="000000"/>
          <w:sz w:val="28"/>
          <w:szCs w:val="28"/>
          <w:lang w:val="uk-UA"/>
        </w:rPr>
        <w:t xml:space="preserve"> </w:t>
      </w:r>
      <w:r w:rsidRPr="00A312D2">
        <w:rPr>
          <w:color w:val="000000"/>
          <w:sz w:val="28"/>
          <w:szCs w:val="28"/>
          <w:lang w:val="uk-UA"/>
        </w:rPr>
        <w:t>професійну спрямованість);</w:t>
      </w:r>
    </w:p>
    <w:p w14:paraId="0E692E28" w14:textId="77777777" w:rsidR="000E0DF9" w:rsidRPr="00A312D2" w:rsidRDefault="000E0DF9" w:rsidP="000E0DF9">
      <w:pPr>
        <w:ind w:firstLine="567"/>
        <w:jc w:val="both"/>
        <w:rPr>
          <w:color w:val="000000"/>
          <w:sz w:val="28"/>
          <w:szCs w:val="28"/>
          <w:lang w:val="uk-UA"/>
        </w:rPr>
      </w:pPr>
      <w:r>
        <w:rPr>
          <w:color w:val="000000"/>
          <w:sz w:val="28"/>
          <w:szCs w:val="28"/>
          <w:lang w:val="uk-UA"/>
        </w:rPr>
        <w:t>-</w:t>
      </w:r>
      <w:r w:rsidRPr="00A312D2">
        <w:rPr>
          <w:color w:val="000000"/>
          <w:sz w:val="28"/>
          <w:szCs w:val="28"/>
          <w:lang w:val="uk-UA"/>
        </w:rPr>
        <w:t xml:space="preserve"> </w:t>
      </w:r>
      <w:r w:rsidRPr="007D1939">
        <w:rPr>
          <w:i/>
          <w:color w:val="000000"/>
          <w:sz w:val="28"/>
          <w:szCs w:val="28"/>
          <w:lang w:val="uk-UA"/>
        </w:rPr>
        <w:t>повідомлення плану заняття</w:t>
      </w:r>
      <w:r w:rsidRPr="00A312D2">
        <w:rPr>
          <w:color w:val="000000"/>
          <w:sz w:val="28"/>
          <w:szCs w:val="28"/>
          <w:lang w:val="uk-UA"/>
        </w:rPr>
        <w:t>;</w:t>
      </w:r>
    </w:p>
    <w:p w14:paraId="741C5E6A" w14:textId="77777777" w:rsidR="000E0DF9" w:rsidRPr="00A312D2" w:rsidRDefault="000E0DF9" w:rsidP="000E0DF9">
      <w:pPr>
        <w:ind w:firstLine="567"/>
        <w:jc w:val="both"/>
        <w:rPr>
          <w:color w:val="000000"/>
          <w:sz w:val="28"/>
          <w:szCs w:val="28"/>
          <w:lang w:val="uk-UA"/>
        </w:rPr>
      </w:pPr>
      <w:r>
        <w:rPr>
          <w:color w:val="000000"/>
          <w:sz w:val="28"/>
          <w:szCs w:val="28"/>
          <w:lang w:val="uk-UA"/>
        </w:rPr>
        <w:t>-</w:t>
      </w:r>
      <w:r w:rsidRPr="00A312D2">
        <w:rPr>
          <w:color w:val="000000"/>
          <w:sz w:val="28"/>
          <w:szCs w:val="28"/>
          <w:lang w:val="uk-UA"/>
        </w:rPr>
        <w:t xml:space="preserve"> </w:t>
      </w:r>
      <w:r w:rsidRPr="007D1939">
        <w:rPr>
          <w:i/>
          <w:color w:val="000000"/>
          <w:sz w:val="28"/>
          <w:szCs w:val="28"/>
          <w:lang w:val="uk-UA"/>
        </w:rPr>
        <w:t>коротке узагальнення найголовніших науково-теоретичних положень</w:t>
      </w:r>
      <w:r w:rsidRPr="00A312D2">
        <w:rPr>
          <w:color w:val="000000"/>
          <w:sz w:val="28"/>
          <w:szCs w:val="28"/>
          <w:lang w:val="uk-UA"/>
        </w:rPr>
        <w:t>, які</w:t>
      </w:r>
      <w:r>
        <w:rPr>
          <w:color w:val="000000"/>
          <w:sz w:val="28"/>
          <w:szCs w:val="28"/>
          <w:lang w:val="uk-UA"/>
        </w:rPr>
        <w:t xml:space="preserve"> </w:t>
      </w:r>
      <w:r w:rsidRPr="00A312D2">
        <w:rPr>
          <w:color w:val="000000"/>
          <w:sz w:val="28"/>
          <w:szCs w:val="28"/>
          <w:lang w:val="uk-UA"/>
        </w:rPr>
        <w:t>повинні слугувати вихідним моментом у виконанні завдань практичного</w:t>
      </w:r>
      <w:r>
        <w:rPr>
          <w:color w:val="000000"/>
          <w:sz w:val="28"/>
          <w:szCs w:val="28"/>
          <w:lang w:val="uk-UA"/>
        </w:rPr>
        <w:t xml:space="preserve"> </w:t>
      </w:r>
      <w:r w:rsidRPr="00A312D2">
        <w:rPr>
          <w:color w:val="000000"/>
          <w:sz w:val="28"/>
          <w:szCs w:val="28"/>
          <w:lang w:val="uk-UA"/>
        </w:rPr>
        <w:t>характеру, пояснення незрозумілих студентам питань;</w:t>
      </w:r>
    </w:p>
    <w:p w14:paraId="7F5EF6F3" w14:textId="77777777" w:rsidR="000E0DF9" w:rsidRPr="00517912" w:rsidRDefault="000E0DF9" w:rsidP="000E0DF9">
      <w:pPr>
        <w:ind w:firstLine="567"/>
        <w:jc w:val="both"/>
        <w:rPr>
          <w:color w:val="000000"/>
          <w:sz w:val="28"/>
          <w:szCs w:val="28"/>
          <w:lang w:val="uk-UA"/>
        </w:rPr>
      </w:pPr>
      <w:r>
        <w:rPr>
          <w:color w:val="000000"/>
          <w:sz w:val="28"/>
          <w:szCs w:val="28"/>
          <w:lang w:val="uk-UA"/>
        </w:rPr>
        <w:t>-</w:t>
      </w:r>
      <w:r w:rsidRPr="00A312D2">
        <w:rPr>
          <w:color w:val="000000"/>
          <w:sz w:val="28"/>
          <w:szCs w:val="28"/>
          <w:lang w:val="uk-UA"/>
        </w:rPr>
        <w:t xml:space="preserve"> </w:t>
      </w:r>
      <w:r>
        <w:rPr>
          <w:i/>
          <w:color w:val="000000"/>
          <w:sz w:val="28"/>
          <w:szCs w:val="28"/>
          <w:lang w:val="uk-UA"/>
        </w:rPr>
        <w:t>виконання</w:t>
      </w:r>
      <w:r w:rsidRPr="00517912">
        <w:rPr>
          <w:i/>
          <w:color w:val="000000"/>
          <w:sz w:val="28"/>
          <w:szCs w:val="28"/>
          <w:lang w:val="uk-UA"/>
        </w:rPr>
        <w:t xml:space="preserve"> </w:t>
      </w:r>
      <w:r>
        <w:rPr>
          <w:i/>
          <w:color w:val="000000"/>
          <w:sz w:val="28"/>
          <w:szCs w:val="28"/>
          <w:lang w:val="uk-UA"/>
        </w:rPr>
        <w:t xml:space="preserve">студентами </w:t>
      </w:r>
      <w:r w:rsidRPr="00A42655">
        <w:rPr>
          <w:i/>
          <w:color w:val="000000"/>
          <w:sz w:val="28"/>
          <w:szCs w:val="28"/>
          <w:lang w:val="uk-UA"/>
        </w:rPr>
        <w:t>запланован</w:t>
      </w:r>
      <w:r>
        <w:rPr>
          <w:i/>
          <w:color w:val="000000"/>
          <w:sz w:val="28"/>
          <w:szCs w:val="28"/>
          <w:lang w:val="uk-UA"/>
        </w:rPr>
        <w:t>их</w:t>
      </w:r>
      <w:r w:rsidRPr="00A42655">
        <w:rPr>
          <w:i/>
          <w:color w:val="000000"/>
          <w:sz w:val="28"/>
          <w:szCs w:val="28"/>
          <w:lang w:val="uk-UA"/>
        </w:rPr>
        <w:t xml:space="preserve"> практичн</w:t>
      </w:r>
      <w:r>
        <w:rPr>
          <w:i/>
          <w:color w:val="000000"/>
          <w:sz w:val="28"/>
          <w:szCs w:val="28"/>
          <w:lang w:val="uk-UA"/>
        </w:rPr>
        <w:t xml:space="preserve">их завдань, </w:t>
      </w:r>
      <w:r w:rsidRPr="00517912">
        <w:rPr>
          <w:color w:val="000000"/>
          <w:sz w:val="28"/>
          <w:szCs w:val="28"/>
          <w:lang w:val="uk-UA"/>
        </w:rPr>
        <w:t>обґрунтування</w:t>
      </w:r>
      <w:r>
        <w:rPr>
          <w:i/>
          <w:color w:val="000000"/>
          <w:sz w:val="28"/>
          <w:szCs w:val="28"/>
          <w:lang w:val="uk-UA"/>
        </w:rPr>
        <w:t xml:space="preserve"> </w:t>
      </w:r>
      <w:r w:rsidRPr="00517912">
        <w:rPr>
          <w:color w:val="000000"/>
          <w:sz w:val="28"/>
          <w:szCs w:val="28"/>
          <w:lang w:val="uk-UA"/>
        </w:rPr>
        <w:t xml:space="preserve">ними правомірності </w:t>
      </w:r>
      <w:r>
        <w:rPr>
          <w:color w:val="000000"/>
          <w:sz w:val="28"/>
          <w:szCs w:val="28"/>
          <w:lang w:val="uk-UA"/>
        </w:rPr>
        <w:t>використаних способів та процедур;</w:t>
      </w:r>
    </w:p>
    <w:p w14:paraId="7934BE96" w14:textId="77777777" w:rsidR="000E0DF9" w:rsidRPr="00A312D2" w:rsidRDefault="000E0DF9" w:rsidP="000E0DF9">
      <w:pPr>
        <w:ind w:firstLine="567"/>
        <w:jc w:val="both"/>
        <w:rPr>
          <w:color w:val="000000"/>
          <w:sz w:val="28"/>
          <w:szCs w:val="28"/>
          <w:lang w:val="uk-UA"/>
        </w:rPr>
      </w:pPr>
      <w:r>
        <w:rPr>
          <w:i/>
          <w:color w:val="000000"/>
          <w:sz w:val="28"/>
          <w:szCs w:val="28"/>
          <w:lang w:val="uk-UA"/>
        </w:rPr>
        <w:t xml:space="preserve">- контроль і коректування </w:t>
      </w:r>
      <w:r w:rsidRPr="00A42655">
        <w:rPr>
          <w:i/>
          <w:color w:val="000000"/>
          <w:sz w:val="28"/>
          <w:szCs w:val="28"/>
          <w:lang w:val="uk-UA"/>
        </w:rPr>
        <w:t>викладач</w:t>
      </w:r>
      <w:r>
        <w:rPr>
          <w:i/>
          <w:color w:val="000000"/>
          <w:sz w:val="28"/>
          <w:szCs w:val="28"/>
          <w:lang w:val="uk-UA"/>
        </w:rPr>
        <w:t>ем застосованих способів</w:t>
      </w:r>
      <w:r w:rsidRPr="00A42655">
        <w:rPr>
          <w:i/>
          <w:color w:val="000000"/>
          <w:sz w:val="28"/>
          <w:szCs w:val="28"/>
          <w:lang w:val="uk-UA"/>
        </w:rPr>
        <w:t xml:space="preserve"> </w:t>
      </w:r>
      <w:r>
        <w:rPr>
          <w:i/>
          <w:color w:val="000000"/>
          <w:sz w:val="28"/>
          <w:szCs w:val="28"/>
          <w:lang w:val="uk-UA"/>
        </w:rPr>
        <w:t xml:space="preserve">їх виконання, </w:t>
      </w:r>
      <w:r w:rsidRPr="00517912">
        <w:rPr>
          <w:color w:val="000000"/>
          <w:sz w:val="28"/>
          <w:szCs w:val="28"/>
          <w:lang w:val="uk-UA"/>
        </w:rPr>
        <w:t>д</w:t>
      </w:r>
      <w:r>
        <w:rPr>
          <w:color w:val="000000"/>
          <w:sz w:val="28"/>
          <w:szCs w:val="28"/>
          <w:lang w:val="uk-UA"/>
        </w:rPr>
        <w:t>емонструва</w:t>
      </w:r>
      <w:r w:rsidRPr="00517912">
        <w:rPr>
          <w:color w:val="000000"/>
          <w:sz w:val="28"/>
          <w:szCs w:val="28"/>
          <w:lang w:val="uk-UA"/>
        </w:rPr>
        <w:t>ння оптимальних рішень</w:t>
      </w:r>
      <w:r w:rsidRPr="00A312D2">
        <w:rPr>
          <w:color w:val="000000"/>
          <w:sz w:val="28"/>
          <w:szCs w:val="28"/>
          <w:lang w:val="uk-UA"/>
        </w:rPr>
        <w:t>;</w:t>
      </w:r>
    </w:p>
    <w:p w14:paraId="77807980" w14:textId="77777777" w:rsidR="000E0DF9" w:rsidRDefault="000E0DF9" w:rsidP="000E0DF9">
      <w:pPr>
        <w:ind w:firstLine="567"/>
        <w:jc w:val="both"/>
        <w:rPr>
          <w:color w:val="000000"/>
          <w:sz w:val="28"/>
          <w:szCs w:val="28"/>
          <w:lang w:val="uk-UA"/>
        </w:rPr>
      </w:pPr>
      <w:r>
        <w:rPr>
          <w:color w:val="000000"/>
          <w:sz w:val="28"/>
          <w:szCs w:val="28"/>
          <w:lang w:val="uk-UA"/>
        </w:rPr>
        <w:t>-</w:t>
      </w:r>
      <w:r w:rsidRPr="00A312D2">
        <w:rPr>
          <w:color w:val="000000"/>
          <w:sz w:val="28"/>
          <w:szCs w:val="28"/>
          <w:lang w:val="uk-UA"/>
        </w:rPr>
        <w:t xml:space="preserve"> </w:t>
      </w:r>
      <w:r w:rsidRPr="00A42655">
        <w:rPr>
          <w:i/>
          <w:color w:val="000000"/>
          <w:sz w:val="28"/>
          <w:szCs w:val="28"/>
          <w:lang w:val="uk-UA"/>
        </w:rPr>
        <w:t>завершальне слово викладача</w:t>
      </w:r>
      <w:r w:rsidRPr="00A312D2">
        <w:rPr>
          <w:color w:val="000000"/>
          <w:sz w:val="28"/>
          <w:szCs w:val="28"/>
          <w:lang w:val="uk-UA"/>
        </w:rPr>
        <w:t xml:space="preserve"> (підбиття підсумків заняття, повідомлення</w:t>
      </w:r>
      <w:r>
        <w:rPr>
          <w:color w:val="000000"/>
          <w:sz w:val="28"/>
          <w:szCs w:val="28"/>
          <w:lang w:val="uk-UA"/>
        </w:rPr>
        <w:t xml:space="preserve"> </w:t>
      </w:r>
      <w:r w:rsidRPr="00A312D2">
        <w:rPr>
          <w:color w:val="000000"/>
          <w:sz w:val="28"/>
          <w:szCs w:val="28"/>
          <w:lang w:val="uk-UA"/>
        </w:rPr>
        <w:t>завдан</w:t>
      </w:r>
      <w:r>
        <w:rPr>
          <w:color w:val="000000"/>
          <w:sz w:val="28"/>
          <w:szCs w:val="28"/>
          <w:lang w:val="uk-UA"/>
        </w:rPr>
        <w:t>ь для самостійної роботи, алгоритму їх виконання</w:t>
      </w:r>
      <w:r w:rsidRPr="00A312D2">
        <w:rPr>
          <w:color w:val="000000"/>
          <w:sz w:val="28"/>
          <w:szCs w:val="28"/>
          <w:lang w:val="uk-UA"/>
        </w:rPr>
        <w:t>).</w:t>
      </w:r>
    </w:p>
    <w:p w14:paraId="16C20AD4" w14:textId="77777777" w:rsidR="000E0DF9" w:rsidRDefault="000E0DF9" w:rsidP="000E0DF9">
      <w:pPr>
        <w:ind w:firstLine="567"/>
        <w:jc w:val="both"/>
        <w:rPr>
          <w:color w:val="000000"/>
          <w:sz w:val="28"/>
          <w:szCs w:val="28"/>
          <w:lang w:val="uk-UA"/>
        </w:rPr>
      </w:pPr>
    </w:p>
    <w:p w14:paraId="2D262D13" w14:textId="77777777" w:rsidR="000E0DF9" w:rsidRDefault="00643FFA" w:rsidP="000E0DF9">
      <w:pPr>
        <w:pStyle w:val="cdt4ke"/>
        <w:ind w:firstLine="708"/>
        <w:contextualSpacing/>
        <w:jc w:val="center"/>
        <w:rPr>
          <w:b/>
          <w:sz w:val="28"/>
          <w:szCs w:val="28"/>
          <w:lang w:val="uk-UA"/>
        </w:rPr>
      </w:pPr>
      <w:r>
        <w:rPr>
          <w:b/>
          <w:color w:val="000000"/>
          <w:sz w:val="28"/>
          <w:szCs w:val="28"/>
          <w:lang w:val="uk-UA"/>
        </w:rPr>
        <w:t>3</w:t>
      </w:r>
      <w:r w:rsidR="000E0DF9">
        <w:rPr>
          <w:b/>
          <w:color w:val="000000"/>
          <w:sz w:val="28"/>
          <w:szCs w:val="28"/>
          <w:lang w:val="uk-UA"/>
        </w:rPr>
        <w:t>.</w:t>
      </w:r>
      <w:r>
        <w:rPr>
          <w:b/>
          <w:color w:val="000000"/>
          <w:sz w:val="28"/>
          <w:szCs w:val="28"/>
          <w:lang w:val="uk-UA"/>
        </w:rPr>
        <w:t>16</w:t>
      </w:r>
      <w:r w:rsidR="000E0DF9">
        <w:rPr>
          <w:b/>
          <w:color w:val="000000"/>
          <w:sz w:val="28"/>
          <w:szCs w:val="28"/>
          <w:lang w:val="uk-UA"/>
        </w:rPr>
        <w:t>. </w:t>
      </w:r>
      <w:r w:rsidR="000E0DF9" w:rsidRPr="002D3C95">
        <w:rPr>
          <w:b/>
          <w:sz w:val="28"/>
          <w:szCs w:val="28"/>
          <w:lang w:val="uk-UA"/>
        </w:rPr>
        <w:t>Характеристика провідних етапів практичного заняття</w:t>
      </w:r>
    </w:p>
    <w:p w14:paraId="2C9C0560" w14:textId="77777777" w:rsidR="000E0DF9" w:rsidRPr="002D3C95" w:rsidRDefault="000E0DF9" w:rsidP="000E0DF9">
      <w:pPr>
        <w:pStyle w:val="cdt4ke"/>
        <w:ind w:firstLine="708"/>
        <w:contextualSpacing/>
        <w:jc w:val="center"/>
        <w:rPr>
          <w:b/>
          <w:sz w:val="28"/>
          <w:szCs w:val="28"/>
          <w:lang w:val="uk-UA"/>
        </w:rPr>
      </w:pPr>
    </w:p>
    <w:p w14:paraId="7886F4AF" w14:textId="77777777" w:rsidR="000E0DF9" w:rsidRDefault="000E0DF9" w:rsidP="000E0DF9">
      <w:pPr>
        <w:pStyle w:val="cdt4ke"/>
        <w:ind w:firstLine="708"/>
        <w:contextualSpacing/>
        <w:jc w:val="both"/>
        <w:rPr>
          <w:sz w:val="28"/>
          <w:szCs w:val="28"/>
          <w:lang w:val="uk-UA"/>
        </w:rPr>
      </w:pPr>
      <w:r w:rsidRPr="008B3D2C">
        <w:rPr>
          <w:rStyle w:val="af0"/>
          <w:b w:val="0"/>
          <w:i/>
          <w:sz w:val="28"/>
          <w:szCs w:val="28"/>
        </w:rPr>
        <w:t>На</w:t>
      </w:r>
      <w:r w:rsidRPr="008B3D2C">
        <w:rPr>
          <w:rStyle w:val="af0"/>
          <w:b w:val="0"/>
          <w:sz w:val="28"/>
          <w:szCs w:val="28"/>
        </w:rPr>
        <w:t xml:space="preserve"> </w:t>
      </w:r>
      <w:proofErr w:type="spellStart"/>
      <w:r w:rsidRPr="008B3D2C">
        <w:rPr>
          <w:rStyle w:val="ab"/>
          <w:bCs/>
          <w:sz w:val="28"/>
          <w:szCs w:val="28"/>
        </w:rPr>
        <w:t>першому</w:t>
      </w:r>
      <w:proofErr w:type="spellEnd"/>
      <w:r w:rsidRPr="008B3D2C">
        <w:rPr>
          <w:rStyle w:val="ab"/>
          <w:bCs/>
          <w:sz w:val="28"/>
          <w:szCs w:val="28"/>
        </w:rPr>
        <w:t xml:space="preserve"> </w:t>
      </w:r>
      <w:proofErr w:type="spellStart"/>
      <w:r w:rsidRPr="008B3D2C">
        <w:rPr>
          <w:rStyle w:val="ab"/>
          <w:bCs/>
          <w:sz w:val="28"/>
          <w:szCs w:val="28"/>
        </w:rPr>
        <w:t>етапі</w:t>
      </w:r>
      <w:proofErr w:type="spellEnd"/>
      <w:r w:rsidRPr="005C0017">
        <w:rPr>
          <w:rStyle w:val="ab"/>
          <w:sz w:val="28"/>
          <w:szCs w:val="28"/>
        </w:rPr>
        <w:t xml:space="preserve">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відповідає</w:t>
      </w:r>
      <w:proofErr w:type="spellEnd"/>
      <w:r w:rsidRPr="005C0017">
        <w:rPr>
          <w:sz w:val="28"/>
          <w:szCs w:val="28"/>
        </w:rPr>
        <w:t xml:space="preserve"> на </w:t>
      </w:r>
      <w:proofErr w:type="spellStart"/>
      <w:r w:rsidRPr="005C0017">
        <w:rPr>
          <w:sz w:val="28"/>
          <w:szCs w:val="28"/>
        </w:rPr>
        <w:t>запитання</w:t>
      </w:r>
      <w:proofErr w:type="spellEnd"/>
      <w:r w:rsidRPr="005C0017">
        <w:rPr>
          <w:sz w:val="28"/>
          <w:szCs w:val="28"/>
        </w:rPr>
        <w:t xml:space="preserve">, </w:t>
      </w:r>
      <w:proofErr w:type="spellStart"/>
      <w:r w:rsidRPr="005C0017">
        <w:rPr>
          <w:sz w:val="28"/>
          <w:szCs w:val="28"/>
        </w:rPr>
        <w:t>які</w:t>
      </w:r>
      <w:proofErr w:type="spellEnd"/>
      <w:r w:rsidRPr="005C0017">
        <w:rPr>
          <w:sz w:val="28"/>
          <w:szCs w:val="28"/>
        </w:rPr>
        <w:t xml:space="preserve"> </w:t>
      </w:r>
      <w:proofErr w:type="spellStart"/>
      <w:r w:rsidRPr="005C0017">
        <w:rPr>
          <w:sz w:val="28"/>
          <w:szCs w:val="28"/>
        </w:rPr>
        <w:t>виникли</w:t>
      </w:r>
      <w:proofErr w:type="spellEnd"/>
      <w:r w:rsidRPr="005C0017">
        <w:rPr>
          <w:sz w:val="28"/>
          <w:szCs w:val="28"/>
        </w:rPr>
        <w:t xml:space="preserve"> у </w:t>
      </w:r>
      <w:proofErr w:type="spellStart"/>
      <w:r w:rsidRPr="005C0017">
        <w:rPr>
          <w:sz w:val="28"/>
          <w:szCs w:val="28"/>
        </w:rPr>
        <w:t>студентів</w:t>
      </w:r>
      <w:proofErr w:type="spellEnd"/>
      <w:r w:rsidRPr="005C0017">
        <w:rPr>
          <w:sz w:val="28"/>
          <w:szCs w:val="28"/>
        </w:rPr>
        <w:t xml:space="preserve"> у </w:t>
      </w:r>
      <w:proofErr w:type="spellStart"/>
      <w:r w:rsidRPr="005C0017">
        <w:rPr>
          <w:sz w:val="28"/>
          <w:szCs w:val="28"/>
        </w:rPr>
        <w:t>процесі</w:t>
      </w:r>
      <w:proofErr w:type="spellEnd"/>
      <w:r w:rsidRPr="005C0017">
        <w:rPr>
          <w:sz w:val="28"/>
          <w:szCs w:val="28"/>
        </w:rPr>
        <w:t xml:space="preserve"> </w:t>
      </w:r>
      <w:proofErr w:type="spellStart"/>
      <w:r w:rsidRPr="005C0017">
        <w:rPr>
          <w:sz w:val="28"/>
          <w:szCs w:val="28"/>
        </w:rPr>
        <w:t>виконання</w:t>
      </w:r>
      <w:proofErr w:type="spellEnd"/>
      <w:r w:rsidRPr="005C0017">
        <w:rPr>
          <w:sz w:val="28"/>
          <w:szCs w:val="28"/>
        </w:rPr>
        <w:t xml:space="preserve"> </w:t>
      </w:r>
      <w:proofErr w:type="spellStart"/>
      <w:r w:rsidRPr="005C0017">
        <w:rPr>
          <w:sz w:val="28"/>
          <w:szCs w:val="28"/>
        </w:rPr>
        <w:t>їх</w:t>
      </w:r>
      <w:proofErr w:type="spellEnd"/>
      <w:r w:rsidRPr="005C0017">
        <w:rPr>
          <w:sz w:val="28"/>
          <w:szCs w:val="28"/>
        </w:rPr>
        <w:t xml:space="preserve"> </w:t>
      </w:r>
      <w:proofErr w:type="spellStart"/>
      <w:r w:rsidRPr="005C0017">
        <w:rPr>
          <w:sz w:val="28"/>
          <w:szCs w:val="28"/>
        </w:rPr>
        <w:t>індивідуальних</w:t>
      </w:r>
      <w:proofErr w:type="spellEnd"/>
      <w:r w:rsidRPr="005C0017">
        <w:rPr>
          <w:sz w:val="28"/>
          <w:szCs w:val="28"/>
        </w:rPr>
        <w:t xml:space="preserve"> </w:t>
      </w:r>
      <w:proofErr w:type="spellStart"/>
      <w:r w:rsidRPr="005C0017">
        <w:rPr>
          <w:sz w:val="28"/>
          <w:szCs w:val="28"/>
        </w:rPr>
        <w:t>домашніх</w:t>
      </w:r>
      <w:proofErr w:type="spellEnd"/>
      <w:r w:rsidRPr="005C0017">
        <w:rPr>
          <w:sz w:val="28"/>
          <w:szCs w:val="28"/>
        </w:rPr>
        <w:t xml:space="preserve"> </w:t>
      </w:r>
      <w:proofErr w:type="spellStart"/>
      <w:r w:rsidRPr="005C0017">
        <w:rPr>
          <w:sz w:val="28"/>
          <w:szCs w:val="28"/>
        </w:rPr>
        <w:t>завдань</w:t>
      </w:r>
      <w:proofErr w:type="spellEnd"/>
      <w:r w:rsidRPr="005C0017">
        <w:rPr>
          <w:sz w:val="28"/>
          <w:szCs w:val="28"/>
        </w:rPr>
        <w:t xml:space="preserve">. </w:t>
      </w:r>
      <w:proofErr w:type="spellStart"/>
      <w:r w:rsidRPr="005C0017">
        <w:rPr>
          <w:sz w:val="28"/>
          <w:szCs w:val="28"/>
        </w:rPr>
        <w:t>Іноді</w:t>
      </w:r>
      <w:proofErr w:type="spellEnd"/>
      <w:r w:rsidRPr="005C0017">
        <w:rPr>
          <w:sz w:val="28"/>
          <w:szCs w:val="28"/>
        </w:rPr>
        <w:t xml:space="preserve"> на </w:t>
      </w:r>
      <w:proofErr w:type="spellStart"/>
      <w:r w:rsidRPr="005C0017">
        <w:rPr>
          <w:sz w:val="28"/>
          <w:szCs w:val="28"/>
        </w:rPr>
        <w:t>запитання</w:t>
      </w:r>
      <w:proofErr w:type="spellEnd"/>
      <w:r w:rsidRPr="005C0017">
        <w:rPr>
          <w:sz w:val="28"/>
          <w:szCs w:val="28"/>
        </w:rPr>
        <w:t xml:space="preserve"> </w:t>
      </w:r>
      <w:proofErr w:type="spellStart"/>
      <w:r w:rsidRPr="005C0017">
        <w:rPr>
          <w:sz w:val="28"/>
          <w:szCs w:val="28"/>
        </w:rPr>
        <w:t>відповідають</w:t>
      </w:r>
      <w:proofErr w:type="spellEnd"/>
      <w:r w:rsidRPr="005C0017">
        <w:rPr>
          <w:sz w:val="28"/>
          <w:szCs w:val="28"/>
        </w:rPr>
        <w:t xml:space="preserve"> </w:t>
      </w:r>
      <w:proofErr w:type="spellStart"/>
      <w:r w:rsidRPr="005C0017">
        <w:rPr>
          <w:sz w:val="28"/>
          <w:szCs w:val="28"/>
        </w:rPr>
        <w:t>спе</w:t>
      </w:r>
      <w:r w:rsidRPr="005C0017">
        <w:rPr>
          <w:sz w:val="28"/>
          <w:szCs w:val="28"/>
        </w:rPr>
        <w:softHyphen/>
        <w:t>ціально</w:t>
      </w:r>
      <w:proofErr w:type="spellEnd"/>
      <w:r w:rsidRPr="005C0017">
        <w:rPr>
          <w:sz w:val="28"/>
          <w:szCs w:val="28"/>
        </w:rPr>
        <w:t xml:space="preserve"> </w:t>
      </w:r>
      <w:proofErr w:type="spellStart"/>
      <w:r w:rsidRPr="005C0017">
        <w:rPr>
          <w:sz w:val="28"/>
          <w:szCs w:val="28"/>
        </w:rPr>
        <w:t>організовані</w:t>
      </w:r>
      <w:proofErr w:type="spellEnd"/>
      <w:r w:rsidRPr="005C0017">
        <w:rPr>
          <w:sz w:val="28"/>
          <w:szCs w:val="28"/>
        </w:rPr>
        <w:t xml:space="preserve"> групи </w:t>
      </w:r>
      <w:proofErr w:type="spellStart"/>
      <w:r w:rsidRPr="005C0017">
        <w:rPr>
          <w:sz w:val="28"/>
          <w:szCs w:val="28"/>
        </w:rPr>
        <w:t>студентів</w:t>
      </w:r>
      <w:proofErr w:type="spellEnd"/>
      <w:r w:rsidRPr="005C0017">
        <w:rPr>
          <w:sz w:val="28"/>
          <w:szCs w:val="28"/>
        </w:rPr>
        <w:t xml:space="preserve">. </w:t>
      </w:r>
      <w:proofErr w:type="spellStart"/>
      <w:r w:rsidRPr="005C0017">
        <w:rPr>
          <w:sz w:val="28"/>
          <w:szCs w:val="28"/>
        </w:rPr>
        <w:t>Відтак</w:t>
      </w:r>
      <w:proofErr w:type="spellEnd"/>
      <w:r w:rsidRPr="005C0017">
        <w:rPr>
          <w:sz w:val="28"/>
          <w:szCs w:val="28"/>
        </w:rPr>
        <w:t xml:space="preserve"> </w:t>
      </w:r>
      <w:proofErr w:type="spellStart"/>
      <w:r w:rsidRPr="005C0017">
        <w:rPr>
          <w:sz w:val="28"/>
          <w:szCs w:val="28"/>
        </w:rPr>
        <w:t>усі</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здають</w:t>
      </w:r>
      <w:proofErr w:type="spellEnd"/>
      <w:r w:rsidRPr="005C0017">
        <w:rPr>
          <w:sz w:val="28"/>
          <w:szCs w:val="28"/>
        </w:rPr>
        <w:t xml:space="preserve"> </w:t>
      </w:r>
      <w:proofErr w:type="spellStart"/>
      <w:r w:rsidRPr="005C0017">
        <w:rPr>
          <w:sz w:val="28"/>
          <w:szCs w:val="28"/>
        </w:rPr>
        <w:t>свої</w:t>
      </w:r>
      <w:proofErr w:type="spellEnd"/>
      <w:r w:rsidRPr="005C0017">
        <w:rPr>
          <w:sz w:val="28"/>
          <w:szCs w:val="28"/>
        </w:rPr>
        <w:t xml:space="preserve"> </w:t>
      </w:r>
      <w:proofErr w:type="spellStart"/>
      <w:r w:rsidRPr="005C0017">
        <w:rPr>
          <w:sz w:val="28"/>
          <w:szCs w:val="28"/>
        </w:rPr>
        <w:t>домашні</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w:t>
      </w:r>
      <w:proofErr w:type="spellStart"/>
      <w:r w:rsidRPr="005C0017">
        <w:rPr>
          <w:sz w:val="28"/>
          <w:szCs w:val="28"/>
        </w:rPr>
        <w:t>їх</w:t>
      </w:r>
      <w:proofErr w:type="spellEnd"/>
      <w:r w:rsidRPr="005C0017">
        <w:rPr>
          <w:sz w:val="28"/>
          <w:szCs w:val="28"/>
        </w:rPr>
        <w:t xml:space="preserve"> </w:t>
      </w:r>
      <w:proofErr w:type="spellStart"/>
      <w:r w:rsidRPr="005C0017">
        <w:rPr>
          <w:sz w:val="28"/>
          <w:szCs w:val="28"/>
        </w:rPr>
        <w:t>перевірка</w:t>
      </w:r>
      <w:proofErr w:type="spellEnd"/>
      <w:r w:rsidRPr="005C0017">
        <w:rPr>
          <w:sz w:val="28"/>
          <w:szCs w:val="28"/>
        </w:rPr>
        <w:t xml:space="preserve"> </w:t>
      </w:r>
      <w:proofErr w:type="spellStart"/>
      <w:r w:rsidRPr="005C0017">
        <w:rPr>
          <w:sz w:val="28"/>
          <w:szCs w:val="28"/>
        </w:rPr>
        <w:t>здійснюється</w:t>
      </w:r>
      <w:proofErr w:type="spellEnd"/>
      <w:r w:rsidRPr="005C0017">
        <w:rPr>
          <w:sz w:val="28"/>
          <w:szCs w:val="28"/>
        </w:rPr>
        <w:t xml:space="preserve"> у </w:t>
      </w:r>
      <w:proofErr w:type="spellStart"/>
      <w:r w:rsidRPr="005C0017">
        <w:rPr>
          <w:sz w:val="28"/>
          <w:szCs w:val="28"/>
        </w:rPr>
        <w:t>такий</w:t>
      </w:r>
      <w:proofErr w:type="spellEnd"/>
      <w:r w:rsidRPr="005C0017">
        <w:rPr>
          <w:sz w:val="28"/>
          <w:szCs w:val="28"/>
        </w:rPr>
        <w:t xml:space="preserve"> </w:t>
      </w:r>
      <w:proofErr w:type="spellStart"/>
      <w:r w:rsidRPr="005C0017">
        <w:rPr>
          <w:sz w:val="28"/>
          <w:szCs w:val="28"/>
        </w:rPr>
        <w:t>спосіб</w:t>
      </w:r>
      <w:proofErr w:type="spellEnd"/>
      <w:r w:rsidRPr="005C0017">
        <w:rPr>
          <w:sz w:val="28"/>
          <w:szCs w:val="28"/>
        </w:rPr>
        <w:t xml:space="preserve">: </w:t>
      </w:r>
      <w:proofErr w:type="spellStart"/>
      <w:r w:rsidRPr="005C0017">
        <w:rPr>
          <w:sz w:val="28"/>
          <w:szCs w:val="28"/>
        </w:rPr>
        <w:t>викликаним</w:t>
      </w:r>
      <w:proofErr w:type="spellEnd"/>
      <w:r w:rsidRPr="005C0017">
        <w:rPr>
          <w:sz w:val="28"/>
          <w:szCs w:val="28"/>
        </w:rPr>
        <w:t xml:space="preserve"> до </w:t>
      </w:r>
      <w:proofErr w:type="spellStart"/>
      <w:r w:rsidRPr="005C0017">
        <w:rPr>
          <w:sz w:val="28"/>
          <w:szCs w:val="28"/>
        </w:rPr>
        <w:t>дошки</w:t>
      </w:r>
      <w:proofErr w:type="spellEnd"/>
      <w:r w:rsidRPr="005C0017">
        <w:rPr>
          <w:sz w:val="28"/>
          <w:szCs w:val="28"/>
        </w:rPr>
        <w:t xml:space="preserve"> </w:t>
      </w:r>
      <w:proofErr w:type="spellStart"/>
      <w:r w:rsidRPr="005C0017">
        <w:rPr>
          <w:sz w:val="28"/>
          <w:szCs w:val="28"/>
        </w:rPr>
        <w:t>двом-трьом</w:t>
      </w:r>
      <w:proofErr w:type="spellEnd"/>
      <w:r w:rsidRPr="005C0017">
        <w:rPr>
          <w:sz w:val="28"/>
          <w:szCs w:val="28"/>
        </w:rPr>
        <w:t xml:space="preserve"> студентам </w:t>
      </w:r>
      <w:proofErr w:type="spellStart"/>
      <w:r w:rsidRPr="005C0017">
        <w:rPr>
          <w:sz w:val="28"/>
          <w:szCs w:val="28"/>
        </w:rPr>
        <w:t>пропонується</w:t>
      </w:r>
      <w:proofErr w:type="spellEnd"/>
      <w:r w:rsidRPr="005C0017">
        <w:rPr>
          <w:sz w:val="28"/>
          <w:szCs w:val="28"/>
        </w:rPr>
        <w:t xml:space="preserve"> </w:t>
      </w:r>
      <w:proofErr w:type="spellStart"/>
      <w:r w:rsidRPr="005C0017">
        <w:rPr>
          <w:sz w:val="28"/>
          <w:szCs w:val="28"/>
        </w:rPr>
        <w:t>виписати</w:t>
      </w:r>
      <w:proofErr w:type="spellEnd"/>
      <w:r w:rsidRPr="005C0017">
        <w:rPr>
          <w:sz w:val="28"/>
          <w:szCs w:val="28"/>
        </w:rPr>
        <w:t xml:space="preserve"> з </w:t>
      </w:r>
      <w:proofErr w:type="spellStart"/>
      <w:r w:rsidRPr="005C0017">
        <w:rPr>
          <w:sz w:val="28"/>
          <w:szCs w:val="28"/>
        </w:rPr>
        <w:t>домашнього</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w:t>
      </w:r>
      <w:proofErr w:type="spellStart"/>
      <w:r w:rsidRPr="005C0017">
        <w:rPr>
          <w:sz w:val="28"/>
          <w:szCs w:val="28"/>
        </w:rPr>
        <w:t>певну</w:t>
      </w:r>
      <w:proofErr w:type="spellEnd"/>
      <w:r w:rsidRPr="005C0017">
        <w:rPr>
          <w:sz w:val="28"/>
          <w:szCs w:val="28"/>
        </w:rPr>
        <w:t xml:space="preserve"> </w:t>
      </w:r>
      <w:proofErr w:type="spellStart"/>
      <w:r w:rsidRPr="005C0017">
        <w:rPr>
          <w:sz w:val="28"/>
          <w:szCs w:val="28"/>
        </w:rPr>
        <w:t>розв'язану</w:t>
      </w:r>
      <w:proofErr w:type="spellEnd"/>
      <w:r w:rsidRPr="005C0017">
        <w:rPr>
          <w:sz w:val="28"/>
          <w:szCs w:val="28"/>
        </w:rPr>
        <w:t xml:space="preserve"> задачу </w:t>
      </w:r>
      <w:proofErr w:type="spellStart"/>
      <w:r w:rsidRPr="005C0017">
        <w:rPr>
          <w:sz w:val="28"/>
          <w:szCs w:val="28"/>
        </w:rPr>
        <w:t>чи</w:t>
      </w:r>
      <w:proofErr w:type="spellEnd"/>
      <w:r w:rsidRPr="005C0017">
        <w:rPr>
          <w:sz w:val="28"/>
          <w:szCs w:val="28"/>
        </w:rPr>
        <w:t xml:space="preserve"> приклад. Студент </w:t>
      </w:r>
      <w:proofErr w:type="spellStart"/>
      <w:r w:rsidRPr="005C0017">
        <w:rPr>
          <w:sz w:val="28"/>
          <w:szCs w:val="28"/>
        </w:rPr>
        <w:t>протягом</w:t>
      </w:r>
      <w:proofErr w:type="spellEnd"/>
      <w:r w:rsidRPr="005C0017">
        <w:rPr>
          <w:sz w:val="28"/>
          <w:szCs w:val="28"/>
        </w:rPr>
        <w:t xml:space="preserve"> 5—7 </w:t>
      </w:r>
      <w:proofErr w:type="spellStart"/>
      <w:r w:rsidRPr="005C0017">
        <w:rPr>
          <w:sz w:val="28"/>
          <w:szCs w:val="28"/>
        </w:rPr>
        <w:t>хвилин</w:t>
      </w:r>
      <w:proofErr w:type="spellEnd"/>
      <w:r w:rsidRPr="005C0017">
        <w:rPr>
          <w:sz w:val="28"/>
          <w:szCs w:val="28"/>
        </w:rPr>
        <w:t xml:space="preserve"> </w:t>
      </w:r>
      <w:proofErr w:type="spellStart"/>
      <w:r w:rsidRPr="005C0017">
        <w:rPr>
          <w:sz w:val="28"/>
          <w:szCs w:val="28"/>
        </w:rPr>
        <w:t>характеризує</w:t>
      </w:r>
      <w:proofErr w:type="spellEnd"/>
      <w:r w:rsidRPr="005C0017">
        <w:rPr>
          <w:sz w:val="28"/>
          <w:szCs w:val="28"/>
        </w:rPr>
        <w:t xml:space="preserve"> </w:t>
      </w:r>
      <w:proofErr w:type="spellStart"/>
      <w:r w:rsidRPr="005C0017">
        <w:rPr>
          <w:sz w:val="28"/>
          <w:szCs w:val="28"/>
        </w:rPr>
        <w:t>основні</w:t>
      </w:r>
      <w:proofErr w:type="spellEnd"/>
      <w:r w:rsidRPr="005C0017">
        <w:rPr>
          <w:sz w:val="28"/>
          <w:szCs w:val="28"/>
        </w:rPr>
        <w:t xml:space="preserve"> </w:t>
      </w:r>
      <w:proofErr w:type="spellStart"/>
      <w:r w:rsidRPr="005C0017">
        <w:rPr>
          <w:sz w:val="28"/>
          <w:szCs w:val="28"/>
        </w:rPr>
        <w:t>моменти</w:t>
      </w:r>
      <w:proofErr w:type="spellEnd"/>
      <w:r w:rsidRPr="005C0017">
        <w:rPr>
          <w:sz w:val="28"/>
          <w:szCs w:val="28"/>
        </w:rPr>
        <w:t xml:space="preserve">. </w:t>
      </w:r>
      <w:proofErr w:type="spellStart"/>
      <w:r w:rsidRPr="005C0017">
        <w:rPr>
          <w:sz w:val="28"/>
          <w:szCs w:val="28"/>
        </w:rPr>
        <w:t>Це</w:t>
      </w:r>
      <w:proofErr w:type="spellEnd"/>
      <w:r w:rsidRPr="005C0017">
        <w:rPr>
          <w:sz w:val="28"/>
          <w:szCs w:val="28"/>
        </w:rPr>
        <w:t xml:space="preserve"> </w:t>
      </w:r>
      <w:proofErr w:type="spellStart"/>
      <w:r w:rsidRPr="005C0017">
        <w:rPr>
          <w:sz w:val="28"/>
          <w:szCs w:val="28"/>
        </w:rPr>
        <w:t>привчає</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до </w:t>
      </w:r>
      <w:proofErr w:type="spellStart"/>
      <w:r w:rsidRPr="005C0017">
        <w:rPr>
          <w:sz w:val="28"/>
          <w:szCs w:val="28"/>
        </w:rPr>
        <w:t>чіткості</w:t>
      </w:r>
      <w:proofErr w:type="spellEnd"/>
      <w:r w:rsidRPr="005C0017">
        <w:rPr>
          <w:sz w:val="28"/>
          <w:szCs w:val="28"/>
        </w:rPr>
        <w:t xml:space="preserve"> і </w:t>
      </w:r>
      <w:proofErr w:type="spellStart"/>
      <w:r w:rsidRPr="005C0017">
        <w:rPr>
          <w:sz w:val="28"/>
          <w:szCs w:val="28"/>
        </w:rPr>
        <w:t>послідовності</w:t>
      </w:r>
      <w:proofErr w:type="spellEnd"/>
      <w:r w:rsidRPr="005C0017">
        <w:rPr>
          <w:sz w:val="28"/>
          <w:szCs w:val="28"/>
        </w:rPr>
        <w:t xml:space="preserve"> </w:t>
      </w:r>
      <w:proofErr w:type="spellStart"/>
      <w:r w:rsidRPr="005C0017">
        <w:rPr>
          <w:sz w:val="28"/>
          <w:szCs w:val="28"/>
        </w:rPr>
        <w:t>відповіді</w:t>
      </w:r>
      <w:proofErr w:type="spellEnd"/>
      <w:r w:rsidRPr="005C0017">
        <w:rPr>
          <w:sz w:val="28"/>
          <w:szCs w:val="28"/>
        </w:rPr>
        <w:t xml:space="preserve">. </w:t>
      </w:r>
      <w:proofErr w:type="spellStart"/>
      <w:r w:rsidRPr="005C0017">
        <w:rPr>
          <w:sz w:val="28"/>
          <w:szCs w:val="28"/>
        </w:rPr>
        <w:t>Допущені</w:t>
      </w:r>
      <w:proofErr w:type="spellEnd"/>
      <w:r w:rsidRPr="005C0017">
        <w:rPr>
          <w:sz w:val="28"/>
          <w:szCs w:val="28"/>
        </w:rPr>
        <w:t xml:space="preserve"> </w:t>
      </w:r>
      <w:proofErr w:type="spellStart"/>
      <w:r w:rsidRPr="005C0017">
        <w:rPr>
          <w:sz w:val="28"/>
          <w:szCs w:val="28"/>
        </w:rPr>
        <w:t>помилки</w:t>
      </w:r>
      <w:proofErr w:type="spellEnd"/>
      <w:r w:rsidRPr="005C0017">
        <w:rPr>
          <w:sz w:val="28"/>
          <w:szCs w:val="28"/>
        </w:rPr>
        <w:t xml:space="preserve"> зразу ж </w:t>
      </w:r>
      <w:proofErr w:type="spellStart"/>
      <w:r w:rsidRPr="005C0017">
        <w:rPr>
          <w:sz w:val="28"/>
          <w:szCs w:val="28"/>
        </w:rPr>
        <w:t>виправляють</w:t>
      </w:r>
      <w:proofErr w:type="spellEnd"/>
      <w:r w:rsidRPr="005C0017">
        <w:rPr>
          <w:sz w:val="28"/>
          <w:szCs w:val="28"/>
        </w:rPr>
        <w:t xml:space="preserve">. </w:t>
      </w:r>
      <w:proofErr w:type="spellStart"/>
      <w:r w:rsidRPr="005C0017">
        <w:rPr>
          <w:sz w:val="28"/>
          <w:szCs w:val="28"/>
        </w:rPr>
        <w:t>Інші</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у </w:t>
      </w:r>
      <w:proofErr w:type="spellStart"/>
      <w:r w:rsidRPr="005C0017">
        <w:rPr>
          <w:sz w:val="28"/>
          <w:szCs w:val="28"/>
        </w:rPr>
        <w:t>цей</w:t>
      </w:r>
      <w:proofErr w:type="spellEnd"/>
      <w:r w:rsidRPr="005C0017">
        <w:rPr>
          <w:sz w:val="28"/>
          <w:szCs w:val="28"/>
        </w:rPr>
        <w:t xml:space="preserve"> час </w:t>
      </w:r>
      <w:proofErr w:type="spellStart"/>
      <w:r w:rsidRPr="005C0017">
        <w:rPr>
          <w:sz w:val="28"/>
          <w:szCs w:val="28"/>
        </w:rPr>
        <w:t>розв'язують</w:t>
      </w:r>
      <w:proofErr w:type="spellEnd"/>
      <w:r w:rsidRPr="005C0017">
        <w:rPr>
          <w:sz w:val="28"/>
          <w:szCs w:val="28"/>
        </w:rPr>
        <w:t xml:space="preserve"> </w:t>
      </w:r>
      <w:proofErr w:type="spellStart"/>
      <w:r w:rsidRPr="005C0017">
        <w:rPr>
          <w:sz w:val="28"/>
          <w:szCs w:val="28"/>
        </w:rPr>
        <w:t>запропоновані</w:t>
      </w:r>
      <w:proofErr w:type="spellEnd"/>
      <w:r w:rsidRPr="005C0017">
        <w:rPr>
          <w:sz w:val="28"/>
          <w:szCs w:val="28"/>
        </w:rPr>
        <w:t xml:space="preserve"> </w:t>
      </w:r>
      <w:proofErr w:type="spellStart"/>
      <w:r w:rsidRPr="005C0017">
        <w:rPr>
          <w:sz w:val="28"/>
          <w:szCs w:val="28"/>
        </w:rPr>
        <w:t>викладачем</w:t>
      </w:r>
      <w:proofErr w:type="spellEnd"/>
      <w:r w:rsidRPr="005C0017">
        <w:rPr>
          <w:sz w:val="28"/>
          <w:szCs w:val="28"/>
        </w:rPr>
        <w:t xml:space="preserve"> </w:t>
      </w:r>
      <w:proofErr w:type="spellStart"/>
      <w:r w:rsidRPr="005C0017">
        <w:rPr>
          <w:sz w:val="28"/>
          <w:szCs w:val="28"/>
        </w:rPr>
        <w:t>нові</w:t>
      </w:r>
      <w:proofErr w:type="spellEnd"/>
      <w:r w:rsidRPr="005C0017">
        <w:rPr>
          <w:sz w:val="28"/>
          <w:szCs w:val="28"/>
        </w:rPr>
        <w:t xml:space="preserve"> </w:t>
      </w:r>
      <w:proofErr w:type="spellStart"/>
      <w:r w:rsidRPr="005C0017">
        <w:rPr>
          <w:sz w:val="28"/>
          <w:szCs w:val="28"/>
        </w:rPr>
        <w:t>задачі</w:t>
      </w:r>
      <w:proofErr w:type="spellEnd"/>
      <w:r w:rsidRPr="005C0017">
        <w:rPr>
          <w:sz w:val="28"/>
          <w:szCs w:val="28"/>
        </w:rPr>
        <w:t>.</w:t>
      </w:r>
    </w:p>
    <w:p w14:paraId="6C65E258" w14:textId="77777777" w:rsidR="000E0DF9" w:rsidRDefault="000E0DF9" w:rsidP="000E0DF9">
      <w:pPr>
        <w:pStyle w:val="cdt4ke"/>
        <w:ind w:firstLine="708"/>
        <w:contextualSpacing/>
        <w:jc w:val="both"/>
        <w:rPr>
          <w:sz w:val="28"/>
          <w:szCs w:val="28"/>
          <w:lang w:val="uk-UA"/>
        </w:rPr>
      </w:pPr>
      <w:proofErr w:type="spellStart"/>
      <w:r w:rsidRPr="008B3D2C">
        <w:rPr>
          <w:rStyle w:val="af0"/>
          <w:b w:val="0"/>
          <w:i/>
          <w:iCs/>
          <w:sz w:val="28"/>
          <w:szCs w:val="28"/>
        </w:rPr>
        <w:t>Другий</w:t>
      </w:r>
      <w:proofErr w:type="spellEnd"/>
      <w:r w:rsidRPr="008B3D2C">
        <w:rPr>
          <w:rStyle w:val="af0"/>
          <w:b w:val="0"/>
          <w:i/>
          <w:iCs/>
          <w:sz w:val="28"/>
          <w:szCs w:val="28"/>
        </w:rPr>
        <w:t xml:space="preserve"> </w:t>
      </w:r>
      <w:proofErr w:type="spellStart"/>
      <w:r w:rsidRPr="008B3D2C">
        <w:rPr>
          <w:rStyle w:val="af0"/>
          <w:b w:val="0"/>
          <w:i/>
          <w:iCs/>
          <w:sz w:val="28"/>
          <w:szCs w:val="28"/>
        </w:rPr>
        <w:t>етап</w:t>
      </w:r>
      <w:proofErr w:type="spellEnd"/>
      <w:r w:rsidRPr="005C0017">
        <w:rPr>
          <w:rStyle w:val="af0"/>
          <w:i/>
          <w:iCs/>
          <w:sz w:val="28"/>
          <w:szCs w:val="28"/>
        </w:rPr>
        <w:t xml:space="preserve"> </w:t>
      </w:r>
      <w:r w:rsidRPr="005C0017">
        <w:rPr>
          <w:rStyle w:val="af0"/>
          <w:sz w:val="28"/>
          <w:szCs w:val="28"/>
        </w:rPr>
        <w:t>-</w:t>
      </w:r>
      <w:r w:rsidRPr="005C0017">
        <w:rPr>
          <w:sz w:val="28"/>
          <w:szCs w:val="28"/>
        </w:rPr>
        <w:t xml:space="preserve"> </w:t>
      </w:r>
      <w:proofErr w:type="spellStart"/>
      <w:r w:rsidRPr="005C0017">
        <w:rPr>
          <w:sz w:val="28"/>
          <w:szCs w:val="28"/>
        </w:rPr>
        <w:t>перевірка</w:t>
      </w:r>
      <w:proofErr w:type="spellEnd"/>
      <w:r w:rsidRPr="005C0017">
        <w:rPr>
          <w:sz w:val="28"/>
          <w:szCs w:val="28"/>
        </w:rPr>
        <w:t xml:space="preserve"> </w:t>
      </w:r>
      <w:proofErr w:type="spellStart"/>
      <w:r w:rsidRPr="005C0017">
        <w:rPr>
          <w:sz w:val="28"/>
          <w:szCs w:val="28"/>
        </w:rPr>
        <w:t>теорії</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пишуть</w:t>
      </w:r>
      <w:proofErr w:type="spellEnd"/>
      <w:r w:rsidRPr="005C0017">
        <w:rPr>
          <w:sz w:val="28"/>
          <w:szCs w:val="28"/>
        </w:rPr>
        <w:t xml:space="preserve"> </w:t>
      </w:r>
      <w:proofErr w:type="spellStart"/>
      <w:r w:rsidRPr="005C0017">
        <w:rPr>
          <w:sz w:val="28"/>
          <w:szCs w:val="28"/>
        </w:rPr>
        <w:t>не</w:t>
      </w:r>
      <w:r w:rsidRPr="005C0017">
        <w:rPr>
          <w:sz w:val="28"/>
          <w:szCs w:val="28"/>
        </w:rPr>
        <w:softHyphen/>
        <w:t>велику</w:t>
      </w:r>
      <w:proofErr w:type="spellEnd"/>
      <w:r w:rsidRPr="005C0017">
        <w:rPr>
          <w:sz w:val="28"/>
          <w:szCs w:val="28"/>
        </w:rPr>
        <w:t xml:space="preserve"> </w:t>
      </w:r>
      <w:proofErr w:type="spellStart"/>
      <w:r w:rsidRPr="005C0017">
        <w:rPr>
          <w:sz w:val="28"/>
          <w:szCs w:val="28"/>
        </w:rPr>
        <w:t>контрольну</w:t>
      </w:r>
      <w:proofErr w:type="spellEnd"/>
      <w:r w:rsidRPr="005C0017">
        <w:rPr>
          <w:sz w:val="28"/>
          <w:szCs w:val="28"/>
        </w:rPr>
        <w:t xml:space="preserve"> роботу </w:t>
      </w:r>
      <w:proofErr w:type="spellStart"/>
      <w:r w:rsidRPr="005C0017">
        <w:rPr>
          <w:sz w:val="28"/>
          <w:szCs w:val="28"/>
        </w:rPr>
        <w:t>тривалістю</w:t>
      </w:r>
      <w:proofErr w:type="spellEnd"/>
      <w:r w:rsidRPr="005C0017">
        <w:rPr>
          <w:sz w:val="28"/>
          <w:szCs w:val="28"/>
        </w:rPr>
        <w:t xml:space="preserve"> </w:t>
      </w:r>
      <w:proofErr w:type="gramStart"/>
      <w:r w:rsidRPr="005C0017">
        <w:rPr>
          <w:sz w:val="28"/>
          <w:szCs w:val="28"/>
        </w:rPr>
        <w:t>8</w:t>
      </w:r>
      <w:r>
        <w:rPr>
          <w:sz w:val="28"/>
          <w:szCs w:val="28"/>
          <w:lang w:val="uk-UA"/>
        </w:rPr>
        <w:t>-</w:t>
      </w:r>
      <w:r w:rsidRPr="005C0017">
        <w:rPr>
          <w:sz w:val="28"/>
          <w:szCs w:val="28"/>
        </w:rPr>
        <w:t>10</w:t>
      </w:r>
      <w:proofErr w:type="gramEnd"/>
      <w:r w:rsidRPr="005C0017">
        <w:rPr>
          <w:sz w:val="28"/>
          <w:szCs w:val="28"/>
        </w:rPr>
        <w:t xml:space="preserve"> </w:t>
      </w:r>
      <w:proofErr w:type="spellStart"/>
      <w:r w:rsidRPr="005C0017">
        <w:rPr>
          <w:sz w:val="28"/>
          <w:szCs w:val="28"/>
        </w:rPr>
        <w:t>хвилин</w:t>
      </w:r>
      <w:proofErr w:type="spellEnd"/>
      <w:r w:rsidRPr="005C0017">
        <w:rPr>
          <w:sz w:val="28"/>
          <w:szCs w:val="28"/>
        </w:rPr>
        <w:t xml:space="preserve">. </w:t>
      </w:r>
      <w:proofErr w:type="spellStart"/>
      <w:r w:rsidRPr="005C0017">
        <w:rPr>
          <w:sz w:val="28"/>
          <w:szCs w:val="28"/>
        </w:rPr>
        <w:t>Оцінка</w:t>
      </w:r>
      <w:proofErr w:type="spellEnd"/>
      <w:r w:rsidRPr="005C0017">
        <w:rPr>
          <w:sz w:val="28"/>
          <w:szCs w:val="28"/>
        </w:rPr>
        <w:t xml:space="preserve"> за </w:t>
      </w:r>
      <w:proofErr w:type="spellStart"/>
      <w:r w:rsidRPr="005C0017">
        <w:rPr>
          <w:sz w:val="28"/>
          <w:szCs w:val="28"/>
        </w:rPr>
        <w:t>неї</w:t>
      </w:r>
      <w:proofErr w:type="spellEnd"/>
      <w:r w:rsidRPr="005C0017">
        <w:rPr>
          <w:sz w:val="28"/>
          <w:szCs w:val="28"/>
        </w:rPr>
        <w:t xml:space="preserve"> </w:t>
      </w:r>
      <w:proofErr w:type="spellStart"/>
      <w:r w:rsidRPr="005C0017">
        <w:rPr>
          <w:sz w:val="28"/>
          <w:szCs w:val="28"/>
        </w:rPr>
        <w:t>оголошується</w:t>
      </w:r>
      <w:proofErr w:type="spellEnd"/>
      <w:r w:rsidRPr="005C0017">
        <w:rPr>
          <w:sz w:val="28"/>
          <w:szCs w:val="28"/>
        </w:rPr>
        <w:t xml:space="preserve"> на </w:t>
      </w:r>
      <w:proofErr w:type="spellStart"/>
      <w:r w:rsidRPr="005C0017">
        <w:rPr>
          <w:sz w:val="28"/>
          <w:szCs w:val="28"/>
        </w:rPr>
        <w:t>наступному</w:t>
      </w:r>
      <w:proofErr w:type="spellEnd"/>
      <w:r w:rsidRPr="005C0017">
        <w:rPr>
          <w:sz w:val="28"/>
          <w:szCs w:val="28"/>
        </w:rPr>
        <w:t xml:space="preserve"> </w:t>
      </w:r>
      <w:proofErr w:type="spellStart"/>
      <w:r w:rsidRPr="005C0017">
        <w:rPr>
          <w:sz w:val="28"/>
          <w:szCs w:val="28"/>
        </w:rPr>
        <w:t>занятті</w:t>
      </w:r>
      <w:proofErr w:type="spellEnd"/>
      <w:r w:rsidRPr="005C0017">
        <w:rPr>
          <w:sz w:val="28"/>
          <w:szCs w:val="28"/>
        </w:rPr>
        <w:t xml:space="preserve">. </w:t>
      </w:r>
      <w:proofErr w:type="spellStart"/>
      <w:r w:rsidRPr="005C0017">
        <w:rPr>
          <w:sz w:val="28"/>
          <w:szCs w:val="28"/>
        </w:rPr>
        <w:t>Проводять</w:t>
      </w:r>
      <w:r w:rsidRPr="005C0017">
        <w:rPr>
          <w:sz w:val="28"/>
          <w:szCs w:val="28"/>
        </w:rPr>
        <w:softHyphen/>
        <w:t>ся</w:t>
      </w:r>
      <w:proofErr w:type="spellEnd"/>
      <w:r w:rsidRPr="005C0017">
        <w:rPr>
          <w:sz w:val="28"/>
          <w:szCs w:val="28"/>
        </w:rPr>
        <w:t xml:space="preserve"> також </w:t>
      </w:r>
      <w:proofErr w:type="spellStart"/>
      <w:r w:rsidRPr="005C0017">
        <w:rPr>
          <w:sz w:val="28"/>
          <w:szCs w:val="28"/>
        </w:rPr>
        <w:t>опитування</w:t>
      </w:r>
      <w:proofErr w:type="spellEnd"/>
      <w:r w:rsidRPr="005C0017">
        <w:rPr>
          <w:sz w:val="28"/>
          <w:szCs w:val="28"/>
        </w:rPr>
        <w:t xml:space="preserve"> з </w:t>
      </w:r>
      <w:proofErr w:type="spellStart"/>
      <w:r w:rsidRPr="005C0017">
        <w:rPr>
          <w:sz w:val="28"/>
          <w:szCs w:val="28"/>
        </w:rPr>
        <w:t>формулювання</w:t>
      </w:r>
      <w:proofErr w:type="spellEnd"/>
      <w:r w:rsidRPr="005C0017">
        <w:rPr>
          <w:sz w:val="28"/>
          <w:szCs w:val="28"/>
        </w:rPr>
        <w:t xml:space="preserve"> </w:t>
      </w:r>
      <w:proofErr w:type="spellStart"/>
      <w:r w:rsidRPr="005C0017">
        <w:rPr>
          <w:sz w:val="28"/>
          <w:szCs w:val="28"/>
        </w:rPr>
        <w:t>означень</w:t>
      </w:r>
      <w:proofErr w:type="spellEnd"/>
      <w:r w:rsidRPr="005C0017">
        <w:rPr>
          <w:sz w:val="28"/>
          <w:szCs w:val="28"/>
        </w:rPr>
        <w:t xml:space="preserve"> і теорем.</w:t>
      </w:r>
    </w:p>
    <w:p w14:paraId="1BA94514" w14:textId="77777777" w:rsidR="000E0DF9" w:rsidRDefault="000E0DF9" w:rsidP="000E0DF9">
      <w:pPr>
        <w:pStyle w:val="cdt4ke"/>
        <w:ind w:firstLine="708"/>
        <w:contextualSpacing/>
        <w:jc w:val="both"/>
        <w:rPr>
          <w:sz w:val="28"/>
          <w:szCs w:val="28"/>
          <w:lang w:val="uk-UA"/>
        </w:rPr>
      </w:pPr>
      <w:r w:rsidRPr="008B3D2C">
        <w:rPr>
          <w:rStyle w:val="af0"/>
          <w:b w:val="0"/>
          <w:i/>
          <w:sz w:val="28"/>
          <w:szCs w:val="28"/>
        </w:rPr>
        <w:t xml:space="preserve">На </w:t>
      </w:r>
      <w:proofErr w:type="spellStart"/>
      <w:r w:rsidRPr="008B3D2C">
        <w:rPr>
          <w:rStyle w:val="ab"/>
          <w:bCs/>
          <w:sz w:val="28"/>
          <w:szCs w:val="28"/>
        </w:rPr>
        <w:t>третьому</w:t>
      </w:r>
      <w:proofErr w:type="spellEnd"/>
      <w:r w:rsidRPr="008B3D2C">
        <w:rPr>
          <w:rStyle w:val="ab"/>
          <w:bCs/>
          <w:sz w:val="28"/>
          <w:szCs w:val="28"/>
        </w:rPr>
        <w:t xml:space="preserve"> </w:t>
      </w:r>
      <w:proofErr w:type="spellStart"/>
      <w:r w:rsidRPr="008B3D2C">
        <w:rPr>
          <w:rStyle w:val="ab"/>
          <w:bCs/>
          <w:sz w:val="28"/>
          <w:szCs w:val="28"/>
        </w:rPr>
        <w:t>етапі</w:t>
      </w:r>
      <w:proofErr w:type="spellEnd"/>
      <w:r w:rsidRPr="005C0017">
        <w:rPr>
          <w:rStyle w:val="ab"/>
          <w:sz w:val="28"/>
          <w:szCs w:val="28"/>
        </w:rPr>
        <w:t xml:space="preserve">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оголошує</w:t>
      </w:r>
      <w:proofErr w:type="spellEnd"/>
      <w:r w:rsidRPr="005C0017">
        <w:rPr>
          <w:sz w:val="28"/>
          <w:szCs w:val="28"/>
        </w:rPr>
        <w:t xml:space="preserve"> тему нового </w:t>
      </w:r>
      <w:proofErr w:type="spellStart"/>
      <w:r w:rsidRPr="005C0017">
        <w:rPr>
          <w:sz w:val="28"/>
          <w:szCs w:val="28"/>
        </w:rPr>
        <w:t>за</w:t>
      </w:r>
      <w:r w:rsidRPr="005C0017">
        <w:rPr>
          <w:sz w:val="28"/>
          <w:szCs w:val="28"/>
        </w:rPr>
        <w:softHyphen/>
        <w:t>яття</w:t>
      </w:r>
      <w:proofErr w:type="spellEnd"/>
      <w:r w:rsidRPr="005C0017">
        <w:rPr>
          <w:sz w:val="28"/>
          <w:szCs w:val="28"/>
        </w:rPr>
        <w:t xml:space="preserve">, </w:t>
      </w:r>
      <w:proofErr w:type="spellStart"/>
      <w:r w:rsidRPr="005C0017">
        <w:rPr>
          <w:sz w:val="28"/>
          <w:szCs w:val="28"/>
        </w:rPr>
        <w:t>його</w:t>
      </w:r>
      <w:proofErr w:type="spellEnd"/>
      <w:r w:rsidRPr="005C0017">
        <w:rPr>
          <w:sz w:val="28"/>
          <w:szCs w:val="28"/>
        </w:rPr>
        <w:t xml:space="preserve"> мету і </w:t>
      </w:r>
      <w:proofErr w:type="spellStart"/>
      <w:r w:rsidRPr="005C0017">
        <w:rPr>
          <w:sz w:val="28"/>
          <w:szCs w:val="28"/>
        </w:rPr>
        <w:t>значення</w:t>
      </w:r>
      <w:proofErr w:type="spellEnd"/>
      <w:r w:rsidRPr="005C0017">
        <w:rPr>
          <w:sz w:val="28"/>
          <w:szCs w:val="28"/>
        </w:rPr>
        <w:t xml:space="preserve"> в </w:t>
      </w:r>
      <w:proofErr w:type="spellStart"/>
      <w:r w:rsidRPr="005C0017">
        <w:rPr>
          <w:sz w:val="28"/>
          <w:szCs w:val="28"/>
        </w:rPr>
        <w:t>курсі</w:t>
      </w:r>
      <w:proofErr w:type="spellEnd"/>
      <w:r w:rsidRPr="005C0017">
        <w:rPr>
          <w:sz w:val="28"/>
          <w:szCs w:val="28"/>
        </w:rPr>
        <w:t xml:space="preserve">. Перша задача, яку </w:t>
      </w:r>
      <w:proofErr w:type="spellStart"/>
      <w:r w:rsidRPr="005C0017">
        <w:rPr>
          <w:sz w:val="28"/>
          <w:szCs w:val="28"/>
        </w:rPr>
        <w:t>розв'язують</w:t>
      </w:r>
      <w:proofErr w:type="spellEnd"/>
      <w:r w:rsidRPr="005C0017">
        <w:rPr>
          <w:sz w:val="28"/>
          <w:szCs w:val="28"/>
        </w:rPr>
        <w:t xml:space="preserve"> з </w:t>
      </w:r>
      <w:proofErr w:type="spellStart"/>
      <w:r w:rsidRPr="005C0017">
        <w:rPr>
          <w:sz w:val="28"/>
          <w:szCs w:val="28"/>
        </w:rPr>
        <w:t>цієї</w:t>
      </w:r>
      <w:proofErr w:type="spellEnd"/>
      <w:r w:rsidRPr="005C0017">
        <w:rPr>
          <w:sz w:val="28"/>
          <w:szCs w:val="28"/>
        </w:rPr>
        <w:t xml:space="preserve"> теми, є типовою і </w:t>
      </w:r>
      <w:proofErr w:type="spellStart"/>
      <w:r w:rsidRPr="005C0017">
        <w:rPr>
          <w:sz w:val="28"/>
          <w:szCs w:val="28"/>
        </w:rPr>
        <w:t>розглядається</w:t>
      </w:r>
      <w:proofErr w:type="spellEnd"/>
      <w:r w:rsidRPr="005C0017">
        <w:rPr>
          <w:sz w:val="28"/>
          <w:szCs w:val="28"/>
        </w:rPr>
        <w:t xml:space="preserve"> як приклад. </w:t>
      </w:r>
      <w:proofErr w:type="spellStart"/>
      <w:r w:rsidRPr="005C0017">
        <w:rPr>
          <w:sz w:val="28"/>
          <w:szCs w:val="28"/>
        </w:rPr>
        <w:t>Після</w:t>
      </w:r>
      <w:proofErr w:type="spellEnd"/>
      <w:r w:rsidRPr="005C0017">
        <w:rPr>
          <w:sz w:val="28"/>
          <w:szCs w:val="28"/>
        </w:rPr>
        <w:t xml:space="preserve"> </w:t>
      </w:r>
      <w:proofErr w:type="spellStart"/>
      <w:r w:rsidRPr="005C0017">
        <w:rPr>
          <w:sz w:val="28"/>
          <w:szCs w:val="28"/>
        </w:rPr>
        <w:t>аналізу</w:t>
      </w:r>
      <w:proofErr w:type="spellEnd"/>
      <w:r w:rsidRPr="005C0017">
        <w:rPr>
          <w:sz w:val="28"/>
          <w:szCs w:val="28"/>
        </w:rPr>
        <w:t xml:space="preserve"> </w:t>
      </w:r>
      <w:proofErr w:type="spellStart"/>
      <w:r w:rsidRPr="005C0017">
        <w:rPr>
          <w:sz w:val="28"/>
          <w:szCs w:val="28"/>
        </w:rPr>
        <w:t>задачі</w:t>
      </w:r>
      <w:proofErr w:type="spellEnd"/>
      <w:r w:rsidRPr="005C0017">
        <w:rPr>
          <w:sz w:val="28"/>
          <w:szCs w:val="28"/>
        </w:rPr>
        <w:t xml:space="preserve"> до </w:t>
      </w:r>
      <w:proofErr w:type="spellStart"/>
      <w:r w:rsidRPr="005C0017">
        <w:rPr>
          <w:sz w:val="28"/>
          <w:szCs w:val="28"/>
        </w:rPr>
        <w:t>дошки</w:t>
      </w:r>
      <w:proofErr w:type="spellEnd"/>
      <w:r w:rsidRPr="005C0017">
        <w:rPr>
          <w:sz w:val="28"/>
          <w:szCs w:val="28"/>
        </w:rPr>
        <w:t xml:space="preserve"> </w:t>
      </w:r>
      <w:proofErr w:type="spellStart"/>
      <w:r w:rsidRPr="005C0017">
        <w:rPr>
          <w:sz w:val="28"/>
          <w:szCs w:val="28"/>
        </w:rPr>
        <w:t>викликають</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Мета </w:t>
      </w:r>
      <w:proofErr w:type="spellStart"/>
      <w:r w:rsidRPr="005C0017">
        <w:rPr>
          <w:sz w:val="28"/>
          <w:szCs w:val="28"/>
        </w:rPr>
        <w:t>даного</w:t>
      </w:r>
      <w:proofErr w:type="spellEnd"/>
      <w:r w:rsidRPr="005C0017">
        <w:rPr>
          <w:sz w:val="28"/>
          <w:szCs w:val="28"/>
        </w:rPr>
        <w:t xml:space="preserve"> </w:t>
      </w:r>
      <w:proofErr w:type="spellStart"/>
      <w:r w:rsidRPr="005C0017">
        <w:rPr>
          <w:sz w:val="28"/>
          <w:szCs w:val="28"/>
        </w:rPr>
        <w:t>етапу</w:t>
      </w:r>
      <w:proofErr w:type="spellEnd"/>
      <w:r w:rsidRPr="005C0017">
        <w:rPr>
          <w:sz w:val="28"/>
          <w:szCs w:val="28"/>
        </w:rPr>
        <w:t xml:space="preserve"> </w:t>
      </w:r>
      <w:proofErr w:type="spellStart"/>
      <w:r w:rsidRPr="005C0017">
        <w:rPr>
          <w:sz w:val="28"/>
          <w:szCs w:val="28"/>
        </w:rPr>
        <w:t>полягає</w:t>
      </w:r>
      <w:proofErr w:type="spellEnd"/>
      <w:r w:rsidRPr="005C0017">
        <w:rPr>
          <w:sz w:val="28"/>
          <w:szCs w:val="28"/>
        </w:rPr>
        <w:t xml:space="preserve"> в тому, </w:t>
      </w:r>
      <w:proofErr w:type="spellStart"/>
      <w:r w:rsidRPr="005C0017">
        <w:rPr>
          <w:sz w:val="28"/>
          <w:szCs w:val="28"/>
        </w:rPr>
        <w:t>щоб</w:t>
      </w:r>
      <w:proofErr w:type="spellEnd"/>
      <w:r w:rsidRPr="005C0017">
        <w:rPr>
          <w:sz w:val="28"/>
          <w:szCs w:val="28"/>
        </w:rPr>
        <w:t xml:space="preserve"> </w:t>
      </w:r>
      <w:proofErr w:type="spellStart"/>
      <w:r w:rsidRPr="005C0017">
        <w:rPr>
          <w:sz w:val="28"/>
          <w:szCs w:val="28"/>
        </w:rPr>
        <w:t>навчити</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w:t>
      </w:r>
      <w:proofErr w:type="spellStart"/>
      <w:r w:rsidRPr="005C0017">
        <w:rPr>
          <w:sz w:val="28"/>
          <w:szCs w:val="28"/>
        </w:rPr>
        <w:t>математичного</w:t>
      </w:r>
      <w:proofErr w:type="spellEnd"/>
      <w:r w:rsidRPr="005C0017">
        <w:rPr>
          <w:sz w:val="28"/>
          <w:szCs w:val="28"/>
        </w:rPr>
        <w:t xml:space="preserve"> методу </w:t>
      </w:r>
      <w:proofErr w:type="spellStart"/>
      <w:r w:rsidRPr="005C0017">
        <w:rPr>
          <w:sz w:val="28"/>
          <w:szCs w:val="28"/>
        </w:rPr>
        <w:t>розв'язування</w:t>
      </w:r>
      <w:proofErr w:type="spellEnd"/>
      <w:r w:rsidRPr="005C0017">
        <w:rPr>
          <w:sz w:val="28"/>
          <w:szCs w:val="28"/>
        </w:rPr>
        <w:t xml:space="preserve"> задач з теми, </w:t>
      </w:r>
      <w:proofErr w:type="spellStart"/>
      <w:r w:rsidRPr="005C0017">
        <w:rPr>
          <w:sz w:val="28"/>
          <w:szCs w:val="28"/>
        </w:rPr>
        <w:t>переко</w:t>
      </w:r>
      <w:r w:rsidRPr="005C0017">
        <w:rPr>
          <w:sz w:val="28"/>
          <w:szCs w:val="28"/>
        </w:rPr>
        <w:softHyphen/>
        <w:t>натися</w:t>
      </w:r>
      <w:proofErr w:type="spellEnd"/>
      <w:r w:rsidRPr="005C0017">
        <w:rPr>
          <w:sz w:val="28"/>
          <w:szCs w:val="28"/>
        </w:rPr>
        <w:t xml:space="preserve">, </w:t>
      </w:r>
      <w:proofErr w:type="spellStart"/>
      <w:r w:rsidRPr="005C0017">
        <w:rPr>
          <w:sz w:val="28"/>
          <w:szCs w:val="28"/>
        </w:rPr>
        <w:t>що</w:t>
      </w:r>
      <w:proofErr w:type="spellEnd"/>
      <w:r w:rsidRPr="005C0017">
        <w:rPr>
          <w:sz w:val="28"/>
          <w:szCs w:val="28"/>
        </w:rPr>
        <w:t xml:space="preserve"> </w:t>
      </w:r>
      <w:proofErr w:type="spellStart"/>
      <w:r w:rsidRPr="005C0017">
        <w:rPr>
          <w:sz w:val="28"/>
          <w:szCs w:val="28"/>
        </w:rPr>
        <w:t>більшість</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тему </w:t>
      </w:r>
      <w:proofErr w:type="spellStart"/>
      <w:r w:rsidRPr="005C0017">
        <w:rPr>
          <w:sz w:val="28"/>
          <w:szCs w:val="28"/>
        </w:rPr>
        <w:t>засвоїли</w:t>
      </w:r>
      <w:proofErr w:type="spellEnd"/>
      <w:r w:rsidRPr="005C0017">
        <w:rPr>
          <w:sz w:val="28"/>
          <w:szCs w:val="28"/>
        </w:rPr>
        <w:t xml:space="preserve">. </w:t>
      </w:r>
      <w:proofErr w:type="spellStart"/>
      <w:r w:rsidRPr="005C0017">
        <w:rPr>
          <w:sz w:val="28"/>
          <w:szCs w:val="28"/>
        </w:rPr>
        <w:t>Відповіді</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w:t>
      </w:r>
      <w:proofErr w:type="spellStart"/>
      <w:r w:rsidRPr="005C0017">
        <w:rPr>
          <w:sz w:val="28"/>
          <w:szCs w:val="28"/>
        </w:rPr>
        <w:t>які</w:t>
      </w:r>
      <w:proofErr w:type="spellEnd"/>
      <w:r w:rsidRPr="005C0017">
        <w:rPr>
          <w:sz w:val="28"/>
          <w:szCs w:val="28"/>
        </w:rPr>
        <w:t xml:space="preserve"> </w:t>
      </w:r>
      <w:proofErr w:type="spellStart"/>
      <w:r w:rsidRPr="005C0017">
        <w:rPr>
          <w:sz w:val="28"/>
          <w:szCs w:val="28"/>
        </w:rPr>
        <w:t>працюють</w:t>
      </w:r>
      <w:proofErr w:type="spellEnd"/>
      <w:r w:rsidRPr="005C0017">
        <w:rPr>
          <w:sz w:val="28"/>
          <w:szCs w:val="28"/>
        </w:rPr>
        <w:t xml:space="preserve"> </w:t>
      </w:r>
      <w:proofErr w:type="spellStart"/>
      <w:r w:rsidRPr="005C0017">
        <w:rPr>
          <w:sz w:val="28"/>
          <w:szCs w:val="28"/>
        </w:rPr>
        <w:t>біля</w:t>
      </w:r>
      <w:proofErr w:type="spellEnd"/>
      <w:r w:rsidRPr="005C0017">
        <w:rPr>
          <w:sz w:val="28"/>
          <w:szCs w:val="28"/>
        </w:rPr>
        <w:t xml:space="preserve"> </w:t>
      </w:r>
      <w:proofErr w:type="spellStart"/>
      <w:r w:rsidRPr="005C0017">
        <w:rPr>
          <w:sz w:val="28"/>
          <w:szCs w:val="28"/>
        </w:rPr>
        <w:t>дошки</w:t>
      </w:r>
      <w:proofErr w:type="spellEnd"/>
      <w:r w:rsidRPr="005C0017">
        <w:rPr>
          <w:sz w:val="28"/>
          <w:szCs w:val="28"/>
        </w:rPr>
        <w:t xml:space="preserve">, </w:t>
      </w:r>
      <w:proofErr w:type="spellStart"/>
      <w:r w:rsidRPr="005C0017">
        <w:rPr>
          <w:sz w:val="28"/>
          <w:szCs w:val="28"/>
        </w:rPr>
        <w:t>слід</w:t>
      </w:r>
      <w:proofErr w:type="spellEnd"/>
      <w:r w:rsidRPr="005C0017">
        <w:rPr>
          <w:sz w:val="28"/>
          <w:szCs w:val="28"/>
        </w:rPr>
        <w:t xml:space="preserve"> </w:t>
      </w:r>
      <w:proofErr w:type="spellStart"/>
      <w:r w:rsidRPr="005C0017">
        <w:rPr>
          <w:sz w:val="28"/>
          <w:szCs w:val="28"/>
        </w:rPr>
        <w:t>оцінювати</w:t>
      </w:r>
      <w:proofErr w:type="spellEnd"/>
      <w:r w:rsidRPr="005C0017">
        <w:rPr>
          <w:sz w:val="28"/>
          <w:szCs w:val="28"/>
        </w:rPr>
        <w:t>.</w:t>
      </w:r>
    </w:p>
    <w:p w14:paraId="47CBD486" w14:textId="77777777" w:rsidR="000E0DF9" w:rsidRDefault="000E0DF9" w:rsidP="000E0DF9">
      <w:pPr>
        <w:pStyle w:val="cdt4ke"/>
        <w:ind w:firstLine="708"/>
        <w:contextualSpacing/>
        <w:jc w:val="both"/>
        <w:rPr>
          <w:sz w:val="28"/>
          <w:szCs w:val="28"/>
          <w:lang w:val="uk-UA"/>
        </w:rPr>
      </w:pPr>
      <w:proofErr w:type="spellStart"/>
      <w:r w:rsidRPr="008B3D2C">
        <w:rPr>
          <w:rStyle w:val="af0"/>
          <w:b w:val="0"/>
          <w:i/>
          <w:iCs/>
          <w:sz w:val="28"/>
          <w:szCs w:val="28"/>
        </w:rPr>
        <w:t>Четвертий</w:t>
      </w:r>
      <w:proofErr w:type="spellEnd"/>
      <w:r w:rsidRPr="008B3D2C">
        <w:rPr>
          <w:rStyle w:val="af0"/>
          <w:b w:val="0"/>
          <w:i/>
          <w:iCs/>
          <w:sz w:val="28"/>
          <w:szCs w:val="28"/>
        </w:rPr>
        <w:t xml:space="preserve"> </w:t>
      </w:r>
      <w:proofErr w:type="spellStart"/>
      <w:r w:rsidRPr="008B3D2C">
        <w:rPr>
          <w:rStyle w:val="af0"/>
          <w:b w:val="0"/>
          <w:i/>
          <w:iCs/>
          <w:sz w:val="28"/>
          <w:szCs w:val="28"/>
        </w:rPr>
        <w:t>етап</w:t>
      </w:r>
      <w:proofErr w:type="spellEnd"/>
      <w:r w:rsidRPr="005C0017">
        <w:rPr>
          <w:rStyle w:val="ab"/>
          <w:sz w:val="28"/>
          <w:szCs w:val="28"/>
        </w:rPr>
        <w:t xml:space="preserve"> </w:t>
      </w:r>
      <w:proofErr w:type="spellStart"/>
      <w:r w:rsidRPr="005C0017">
        <w:rPr>
          <w:sz w:val="28"/>
          <w:szCs w:val="28"/>
        </w:rPr>
        <w:t>триває</w:t>
      </w:r>
      <w:proofErr w:type="spellEnd"/>
      <w:r w:rsidRPr="005C0017">
        <w:rPr>
          <w:sz w:val="28"/>
          <w:szCs w:val="28"/>
        </w:rPr>
        <w:t xml:space="preserve"> </w:t>
      </w:r>
      <w:proofErr w:type="gramStart"/>
      <w:r w:rsidRPr="005C0017">
        <w:rPr>
          <w:sz w:val="28"/>
          <w:szCs w:val="28"/>
        </w:rPr>
        <w:t>2-4</w:t>
      </w:r>
      <w:proofErr w:type="gramEnd"/>
      <w:r w:rsidRPr="005C0017">
        <w:rPr>
          <w:sz w:val="28"/>
          <w:szCs w:val="28"/>
        </w:rPr>
        <w:t xml:space="preserve"> </w:t>
      </w:r>
      <w:proofErr w:type="spellStart"/>
      <w:r w:rsidRPr="005C0017">
        <w:rPr>
          <w:sz w:val="28"/>
          <w:szCs w:val="28"/>
        </w:rPr>
        <w:t>хвилини</w:t>
      </w:r>
      <w:proofErr w:type="spellEnd"/>
      <w:r w:rsidRPr="005C0017">
        <w:rPr>
          <w:sz w:val="28"/>
          <w:szCs w:val="28"/>
        </w:rPr>
        <w:t xml:space="preserve">. </w:t>
      </w:r>
      <w:proofErr w:type="spellStart"/>
      <w:r w:rsidRPr="005C0017">
        <w:rPr>
          <w:sz w:val="28"/>
          <w:szCs w:val="28"/>
        </w:rPr>
        <w:t>Це</w:t>
      </w:r>
      <w:proofErr w:type="spellEnd"/>
      <w:r w:rsidRPr="005C0017">
        <w:rPr>
          <w:sz w:val="28"/>
          <w:szCs w:val="28"/>
        </w:rPr>
        <w:t xml:space="preserve"> </w:t>
      </w:r>
      <w:proofErr w:type="spellStart"/>
      <w:r w:rsidRPr="005C0017">
        <w:rPr>
          <w:sz w:val="28"/>
          <w:szCs w:val="28"/>
        </w:rPr>
        <w:t>оголошення</w:t>
      </w:r>
      <w:proofErr w:type="spellEnd"/>
      <w:r w:rsidRPr="005C0017">
        <w:rPr>
          <w:sz w:val="28"/>
          <w:szCs w:val="28"/>
        </w:rPr>
        <w:t xml:space="preserve"> </w:t>
      </w:r>
      <w:proofErr w:type="spellStart"/>
      <w:r w:rsidRPr="005C0017">
        <w:rPr>
          <w:sz w:val="28"/>
          <w:szCs w:val="28"/>
        </w:rPr>
        <w:t>домашнього</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тема практичного </w:t>
      </w:r>
      <w:proofErr w:type="spellStart"/>
      <w:r w:rsidRPr="005C0017">
        <w:rPr>
          <w:sz w:val="28"/>
          <w:szCs w:val="28"/>
        </w:rPr>
        <w:t>заняття</w:t>
      </w:r>
      <w:proofErr w:type="spellEnd"/>
      <w:r w:rsidRPr="005C0017">
        <w:rPr>
          <w:sz w:val="28"/>
          <w:szCs w:val="28"/>
        </w:rPr>
        <w:t xml:space="preserve"> з </w:t>
      </w:r>
      <w:proofErr w:type="spellStart"/>
      <w:r w:rsidRPr="005C0017">
        <w:rPr>
          <w:sz w:val="28"/>
          <w:szCs w:val="28"/>
        </w:rPr>
        <w:t>детальним</w:t>
      </w:r>
      <w:proofErr w:type="spellEnd"/>
      <w:r w:rsidRPr="005C0017">
        <w:rPr>
          <w:sz w:val="28"/>
          <w:szCs w:val="28"/>
        </w:rPr>
        <w:t xml:space="preserve"> планом.</w:t>
      </w:r>
      <w:r>
        <w:rPr>
          <w:sz w:val="28"/>
          <w:szCs w:val="28"/>
          <w:lang w:val="uk-UA"/>
        </w:rPr>
        <w:t xml:space="preserve"> </w:t>
      </w:r>
      <w:r w:rsidRPr="002D3C95">
        <w:rPr>
          <w:sz w:val="28"/>
          <w:szCs w:val="28"/>
          <w:lang w:val="uk-UA"/>
        </w:rPr>
        <w:t xml:space="preserve">Індивідуальне </w:t>
      </w:r>
      <w:r w:rsidRPr="002D3C95">
        <w:rPr>
          <w:sz w:val="28"/>
          <w:szCs w:val="28"/>
          <w:lang w:val="uk-UA"/>
        </w:rPr>
        <w:lastRenderedPageBreak/>
        <w:t>домашнє завдання складається з двох частин: перша - задачі з вивченої теми, обсяг яких не перевищує 70% від розв'язаних в аудиторії, друга - перевірка домашнього завдання іншого студента з попередньої теми з метою повторення вивченого.</w:t>
      </w:r>
    </w:p>
    <w:p w14:paraId="71A504B9" w14:textId="77777777" w:rsidR="000E0DF9" w:rsidRDefault="000E0DF9" w:rsidP="000E0DF9">
      <w:pPr>
        <w:pStyle w:val="cdt4ke"/>
        <w:ind w:firstLine="708"/>
        <w:contextualSpacing/>
        <w:jc w:val="both"/>
        <w:rPr>
          <w:sz w:val="28"/>
          <w:szCs w:val="28"/>
          <w:lang w:val="uk-UA"/>
        </w:rPr>
      </w:pPr>
      <w:proofErr w:type="spellStart"/>
      <w:r w:rsidRPr="008B3D2C">
        <w:rPr>
          <w:rStyle w:val="af0"/>
          <w:b w:val="0"/>
          <w:i/>
          <w:iCs/>
          <w:sz w:val="28"/>
          <w:szCs w:val="28"/>
        </w:rPr>
        <w:t>П'ятий</w:t>
      </w:r>
      <w:proofErr w:type="spellEnd"/>
      <w:r w:rsidRPr="008B3D2C">
        <w:rPr>
          <w:rStyle w:val="af0"/>
          <w:b w:val="0"/>
          <w:i/>
          <w:iCs/>
          <w:sz w:val="28"/>
          <w:szCs w:val="28"/>
        </w:rPr>
        <w:t xml:space="preserve"> </w:t>
      </w:r>
      <w:proofErr w:type="spellStart"/>
      <w:r w:rsidRPr="008B3D2C">
        <w:rPr>
          <w:rStyle w:val="af0"/>
          <w:b w:val="0"/>
          <w:i/>
          <w:iCs/>
          <w:sz w:val="28"/>
          <w:szCs w:val="28"/>
        </w:rPr>
        <w:t>етап</w:t>
      </w:r>
      <w:proofErr w:type="spellEnd"/>
      <w:r w:rsidRPr="005C0017">
        <w:rPr>
          <w:rStyle w:val="af0"/>
          <w:i/>
          <w:iCs/>
          <w:sz w:val="28"/>
          <w:szCs w:val="28"/>
        </w:rPr>
        <w:t xml:space="preserve"> </w:t>
      </w:r>
      <w:r w:rsidRPr="005C0017">
        <w:rPr>
          <w:sz w:val="28"/>
          <w:szCs w:val="28"/>
        </w:rPr>
        <w:t xml:space="preserve">є </w:t>
      </w:r>
      <w:proofErr w:type="spellStart"/>
      <w:r w:rsidRPr="005C0017">
        <w:rPr>
          <w:sz w:val="28"/>
          <w:szCs w:val="28"/>
        </w:rPr>
        <w:t>завершенням</w:t>
      </w:r>
      <w:proofErr w:type="spellEnd"/>
      <w:r w:rsidRPr="005C0017">
        <w:rPr>
          <w:sz w:val="28"/>
          <w:szCs w:val="28"/>
        </w:rPr>
        <w:t xml:space="preserve"> практичного </w:t>
      </w:r>
      <w:proofErr w:type="spellStart"/>
      <w:r w:rsidRPr="005C0017">
        <w:rPr>
          <w:sz w:val="28"/>
          <w:szCs w:val="28"/>
        </w:rPr>
        <w:t>заняття</w:t>
      </w:r>
      <w:proofErr w:type="spellEnd"/>
      <w:r w:rsidRPr="005C0017">
        <w:rPr>
          <w:sz w:val="28"/>
          <w:szCs w:val="28"/>
        </w:rPr>
        <w:t xml:space="preserve">. На </w:t>
      </w:r>
      <w:proofErr w:type="spellStart"/>
      <w:r w:rsidRPr="005C0017">
        <w:rPr>
          <w:sz w:val="28"/>
          <w:szCs w:val="28"/>
        </w:rPr>
        <w:t>цьому</w:t>
      </w:r>
      <w:proofErr w:type="spellEnd"/>
      <w:r w:rsidRPr="005C0017">
        <w:rPr>
          <w:sz w:val="28"/>
          <w:szCs w:val="28"/>
        </w:rPr>
        <w:t xml:space="preserve"> </w:t>
      </w:r>
      <w:proofErr w:type="spellStart"/>
      <w:r w:rsidRPr="005C0017">
        <w:rPr>
          <w:sz w:val="28"/>
          <w:szCs w:val="28"/>
        </w:rPr>
        <w:t>етапі</w:t>
      </w:r>
      <w:proofErr w:type="spellEnd"/>
      <w:r w:rsidRPr="005C0017">
        <w:rPr>
          <w:sz w:val="28"/>
          <w:szCs w:val="28"/>
        </w:rPr>
        <w:t xml:space="preserve">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дає</w:t>
      </w:r>
      <w:proofErr w:type="spellEnd"/>
      <w:r w:rsidRPr="005C0017">
        <w:rPr>
          <w:sz w:val="28"/>
          <w:szCs w:val="28"/>
        </w:rPr>
        <w:t xml:space="preserve"> </w:t>
      </w:r>
      <w:proofErr w:type="spellStart"/>
      <w:r w:rsidRPr="005C0017">
        <w:rPr>
          <w:sz w:val="28"/>
          <w:szCs w:val="28"/>
        </w:rPr>
        <w:t>самостійну</w:t>
      </w:r>
      <w:proofErr w:type="spellEnd"/>
      <w:r w:rsidRPr="005C0017">
        <w:rPr>
          <w:sz w:val="28"/>
          <w:szCs w:val="28"/>
        </w:rPr>
        <w:t xml:space="preserve"> роботу з </w:t>
      </w:r>
      <w:proofErr w:type="spellStart"/>
      <w:r w:rsidRPr="005C0017">
        <w:rPr>
          <w:sz w:val="28"/>
          <w:szCs w:val="28"/>
        </w:rPr>
        <w:t>вивченої</w:t>
      </w:r>
      <w:proofErr w:type="spellEnd"/>
      <w:r w:rsidRPr="005C0017">
        <w:rPr>
          <w:sz w:val="28"/>
          <w:szCs w:val="28"/>
        </w:rPr>
        <w:t xml:space="preserve"> теми. </w:t>
      </w:r>
      <w:proofErr w:type="spellStart"/>
      <w:r w:rsidRPr="005C0017">
        <w:rPr>
          <w:sz w:val="28"/>
          <w:szCs w:val="28"/>
        </w:rPr>
        <w:t>Під</w:t>
      </w:r>
      <w:proofErr w:type="spellEnd"/>
      <w:r w:rsidRPr="005C0017">
        <w:rPr>
          <w:sz w:val="28"/>
          <w:szCs w:val="28"/>
        </w:rPr>
        <w:t xml:space="preserve"> час </w:t>
      </w:r>
      <w:proofErr w:type="spellStart"/>
      <w:r w:rsidRPr="005C0017">
        <w:rPr>
          <w:sz w:val="28"/>
          <w:szCs w:val="28"/>
        </w:rPr>
        <w:t>написання</w:t>
      </w:r>
      <w:proofErr w:type="spellEnd"/>
      <w:r w:rsidRPr="005C0017">
        <w:rPr>
          <w:sz w:val="28"/>
          <w:szCs w:val="28"/>
        </w:rPr>
        <w:t xml:space="preserve"> </w:t>
      </w:r>
      <w:proofErr w:type="spellStart"/>
      <w:r w:rsidRPr="005C0017">
        <w:rPr>
          <w:sz w:val="28"/>
          <w:szCs w:val="28"/>
        </w:rPr>
        <w:t>самостійної</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можливі</w:t>
      </w:r>
      <w:proofErr w:type="spellEnd"/>
      <w:r w:rsidRPr="005C0017">
        <w:rPr>
          <w:sz w:val="28"/>
          <w:szCs w:val="28"/>
        </w:rPr>
        <w:t xml:space="preserve"> </w:t>
      </w:r>
      <w:proofErr w:type="spellStart"/>
      <w:r w:rsidRPr="005C0017">
        <w:rPr>
          <w:sz w:val="28"/>
          <w:szCs w:val="28"/>
        </w:rPr>
        <w:t>бесіди</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w:t>
      </w:r>
      <w:proofErr w:type="spellStart"/>
      <w:r w:rsidRPr="005C0017">
        <w:rPr>
          <w:sz w:val="28"/>
          <w:szCs w:val="28"/>
        </w:rPr>
        <w:t>між</w:t>
      </w:r>
      <w:proofErr w:type="spellEnd"/>
      <w:r w:rsidRPr="005C0017">
        <w:rPr>
          <w:sz w:val="28"/>
          <w:szCs w:val="28"/>
        </w:rPr>
        <w:t xml:space="preserve"> собою.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виступає</w:t>
      </w:r>
      <w:proofErr w:type="spellEnd"/>
      <w:r w:rsidRPr="005C0017">
        <w:rPr>
          <w:sz w:val="28"/>
          <w:szCs w:val="28"/>
        </w:rPr>
        <w:t xml:space="preserve"> в </w:t>
      </w:r>
      <w:proofErr w:type="spellStart"/>
      <w:r w:rsidRPr="005C0017">
        <w:rPr>
          <w:sz w:val="28"/>
          <w:szCs w:val="28"/>
        </w:rPr>
        <w:t>ролі</w:t>
      </w:r>
      <w:proofErr w:type="spellEnd"/>
      <w:r w:rsidRPr="005C0017">
        <w:rPr>
          <w:sz w:val="28"/>
          <w:szCs w:val="28"/>
        </w:rPr>
        <w:t xml:space="preserve"> консультанта.</w:t>
      </w:r>
    </w:p>
    <w:p w14:paraId="62B32A8F" w14:textId="77777777" w:rsidR="000E0DF9" w:rsidRDefault="00643FFA" w:rsidP="000E0DF9">
      <w:pPr>
        <w:ind w:firstLine="567"/>
        <w:jc w:val="center"/>
        <w:rPr>
          <w:b/>
          <w:color w:val="000000"/>
          <w:sz w:val="28"/>
          <w:szCs w:val="28"/>
          <w:lang w:val="uk-UA"/>
        </w:rPr>
      </w:pPr>
      <w:r>
        <w:rPr>
          <w:b/>
          <w:color w:val="000000"/>
          <w:sz w:val="28"/>
          <w:szCs w:val="28"/>
          <w:lang w:val="uk-UA"/>
        </w:rPr>
        <w:t>3</w:t>
      </w:r>
      <w:r w:rsidR="000E0DF9">
        <w:rPr>
          <w:b/>
          <w:color w:val="000000"/>
          <w:sz w:val="28"/>
          <w:szCs w:val="28"/>
          <w:lang w:val="uk-UA"/>
        </w:rPr>
        <w:t>.</w:t>
      </w:r>
      <w:r>
        <w:rPr>
          <w:b/>
          <w:color w:val="000000"/>
          <w:sz w:val="28"/>
          <w:szCs w:val="28"/>
          <w:lang w:val="uk-UA"/>
        </w:rPr>
        <w:t>17</w:t>
      </w:r>
      <w:r w:rsidR="000E0DF9">
        <w:rPr>
          <w:b/>
          <w:color w:val="000000"/>
          <w:sz w:val="28"/>
          <w:szCs w:val="28"/>
          <w:lang w:val="uk-UA"/>
        </w:rPr>
        <w:t>. </w:t>
      </w:r>
      <w:r w:rsidR="000E0DF9" w:rsidRPr="00E40538">
        <w:rPr>
          <w:b/>
          <w:color w:val="000000"/>
          <w:sz w:val="28"/>
          <w:szCs w:val="28"/>
          <w:lang w:val="uk-UA"/>
        </w:rPr>
        <w:t xml:space="preserve">Основні вимоги до </w:t>
      </w:r>
      <w:r w:rsidR="000E0DF9" w:rsidRPr="0060295B">
        <w:rPr>
          <w:b/>
          <w:sz w:val="28"/>
          <w:szCs w:val="28"/>
          <w:lang w:val="uk-UA"/>
        </w:rPr>
        <w:t>організації</w:t>
      </w:r>
      <w:r w:rsidR="000E0DF9" w:rsidRPr="0060295B">
        <w:rPr>
          <w:b/>
          <w:color w:val="000000"/>
          <w:sz w:val="28"/>
          <w:szCs w:val="28"/>
          <w:lang w:val="uk-UA"/>
        </w:rPr>
        <w:t xml:space="preserve"> </w:t>
      </w:r>
      <w:r w:rsidR="000E0DF9">
        <w:rPr>
          <w:b/>
          <w:color w:val="000000"/>
          <w:sz w:val="28"/>
          <w:szCs w:val="28"/>
          <w:lang w:val="uk-UA"/>
        </w:rPr>
        <w:t xml:space="preserve">та проведення </w:t>
      </w:r>
      <w:r w:rsidR="000E0DF9" w:rsidRPr="00BC78FB">
        <w:rPr>
          <w:b/>
          <w:color w:val="000000"/>
          <w:sz w:val="28"/>
          <w:szCs w:val="28"/>
          <w:lang w:val="uk-UA"/>
        </w:rPr>
        <w:t>практичн</w:t>
      </w:r>
      <w:r w:rsidR="000E0DF9">
        <w:rPr>
          <w:b/>
          <w:color w:val="000000"/>
          <w:sz w:val="28"/>
          <w:szCs w:val="28"/>
          <w:lang w:val="uk-UA"/>
        </w:rPr>
        <w:t>их</w:t>
      </w:r>
      <w:r w:rsidR="000E0DF9" w:rsidRPr="00BC78FB">
        <w:rPr>
          <w:b/>
          <w:color w:val="000000"/>
          <w:sz w:val="28"/>
          <w:szCs w:val="28"/>
          <w:lang w:val="uk-UA"/>
        </w:rPr>
        <w:t xml:space="preserve"> занят</w:t>
      </w:r>
      <w:r w:rsidR="000E0DF9">
        <w:rPr>
          <w:b/>
          <w:color w:val="000000"/>
          <w:sz w:val="28"/>
          <w:szCs w:val="28"/>
          <w:lang w:val="uk-UA"/>
        </w:rPr>
        <w:t>ь</w:t>
      </w:r>
    </w:p>
    <w:p w14:paraId="0E74ABCF" w14:textId="77777777" w:rsidR="000E0DF9" w:rsidRDefault="000E0DF9" w:rsidP="000E0DF9">
      <w:pPr>
        <w:ind w:firstLine="567"/>
        <w:jc w:val="center"/>
        <w:rPr>
          <w:b/>
          <w:color w:val="000000"/>
          <w:sz w:val="28"/>
          <w:szCs w:val="28"/>
          <w:lang w:val="uk-UA"/>
        </w:rPr>
      </w:pPr>
    </w:p>
    <w:p w14:paraId="2CEFE158" w14:textId="77777777" w:rsidR="000E0DF9" w:rsidRDefault="000E0DF9" w:rsidP="000E0DF9">
      <w:pPr>
        <w:ind w:firstLine="567"/>
        <w:jc w:val="both"/>
        <w:rPr>
          <w:sz w:val="28"/>
          <w:szCs w:val="28"/>
          <w:lang w:val="uk-UA"/>
        </w:rPr>
      </w:pPr>
      <w:r w:rsidRPr="00B410FC">
        <w:rPr>
          <w:sz w:val="28"/>
          <w:szCs w:val="28"/>
          <w:lang w:val="uk-UA"/>
        </w:rPr>
        <w:t>Основні вимоги до організації практичного заняття</w:t>
      </w:r>
      <w:r>
        <w:rPr>
          <w:sz w:val="28"/>
          <w:szCs w:val="28"/>
          <w:lang w:val="uk-UA"/>
        </w:rPr>
        <w:t xml:space="preserve"> передбачають виконання викладачем наступних дій</w:t>
      </w:r>
      <w:r w:rsidRPr="00B410FC">
        <w:rPr>
          <w:sz w:val="28"/>
          <w:szCs w:val="28"/>
          <w:lang w:val="uk-UA"/>
        </w:rPr>
        <w:t>:</w:t>
      </w:r>
    </w:p>
    <w:p w14:paraId="09A4A8D7" w14:textId="77777777" w:rsidR="000E0DF9" w:rsidRDefault="000E0DF9" w:rsidP="000E0DF9">
      <w:pPr>
        <w:ind w:firstLine="567"/>
        <w:jc w:val="both"/>
        <w:rPr>
          <w:sz w:val="28"/>
          <w:szCs w:val="28"/>
          <w:lang w:val="uk-UA"/>
        </w:rPr>
      </w:pPr>
      <w:r>
        <w:rPr>
          <w:sz w:val="28"/>
          <w:szCs w:val="28"/>
          <w:lang w:val="uk-UA"/>
        </w:rPr>
        <w:t>-</w:t>
      </w:r>
      <w:r w:rsidRPr="00B410FC">
        <w:rPr>
          <w:sz w:val="28"/>
          <w:szCs w:val="28"/>
          <w:lang w:val="uk-UA"/>
        </w:rPr>
        <w:t xml:space="preserve"> визначення місця практичного заняття</w:t>
      </w:r>
      <w:r>
        <w:rPr>
          <w:sz w:val="28"/>
          <w:szCs w:val="28"/>
          <w:lang w:val="uk-UA"/>
        </w:rPr>
        <w:t xml:space="preserve"> </w:t>
      </w:r>
      <w:r w:rsidRPr="00B410FC">
        <w:rPr>
          <w:sz w:val="28"/>
          <w:szCs w:val="28"/>
          <w:lang w:val="uk-UA"/>
        </w:rPr>
        <w:t xml:space="preserve">в системі </w:t>
      </w:r>
      <w:r>
        <w:rPr>
          <w:sz w:val="28"/>
          <w:szCs w:val="28"/>
          <w:lang w:val="uk-UA"/>
        </w:rPr>
        <w:t>занять</w:t>
      </w:r>
      <w:r w:rsidRPr="00B410FC">
        <w:rPr>
          <w:sz w:val="28"/>
          <w:szCs w:val="28"/>
          <w:lang w:val="uk-UA"/>
        </w:rPr>
        <w:t xml:space="preserve"> з даної теми; </w:t>
      </w:r>
    </w:p>
    <w:p w14:paraId="0CEDF89B"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чітка постановка цілей та завдань; </w:t>
      </w:r>
    </w:p>
    <w:p w14:paraId="20670423"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відбір змісту матеріалу та підготовка обладнання; </w:t>
      </w:r>
    </w:p>
    <w:p w14:paraId="2B16848A"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ознайомлення </w:t>
      </w:r>
      <w:r>
        <w:rPr>
          <w:sz w:val="28"/>
          <w:szCs w:val="28"/>
          <w:lang w:val="uk-UA"/>
        </w:rPr>
        <w:t xml:space="preserve">та </w:t>
      </w:r>
      <w:r w:rsidRPr="00B410FC">
        <w:rPr>
          <w:sz w:val="28"/>
          <w:szCs w:val="28"/>
          <w:lang w:val="uk-UA"/>
        </w:rPr>
        <w:t xml:space="preserve">проведення інструктажу з дотримання техніки безпеки; </w:t>
      </w:r>
    </w:p>
    <w:p w14:paraId="19E76319"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виконання випереджувальних завдань; </w:t>
      </w:r>
    </w:p>
    <w:p w14:paraId="5CD17C10" w14:textId="77777777" w:rsidR="000E0DF9" w:rsidRDefault="000E0DF9" w:rsidP="000E0DF9">
      <w:pPr>
        <w:ind w:firstLine="567"/>
        <w:jc w:val="both"/>
        <w:rPr>
          <w:sz w:val="28"/>
          <w:szCs w:val="28"/>
          <w:lang w:val="uk-UA"/>
        </w:rPr>
      </w:pPr>
      <w:r>
        <w:rPr>
          <w:sz w:val="28"/>
          <w:szCs w:val="28"/>
          <w:lang w:val="uk-UA"/>
        </w:rPr>
        <w:t>-</w:t>
      </w:r>
      <w:r w:rsidRPr="00B410FC">
        <w:rPr>
          <w:sz w:val="28"/>
          <w:szCs w:val="28"/>
          <w:lang w:val="uk-UA"/>
        </w:rPr>
        <w:t xml:space="preserve">підготовка й обговорення форм звіту про виконану роботу; </w:t>
      </w:r>
    </w:p>
    <w:p w14:paraId="6B9164AD" w14:textId="77777777" w:rsidR="000E0DF9" w:rsidRDefault="000E0DF9" w:rsidP="000E0DF9">
      <w:pPr>
        <w:ind w:firstLine="567"/>
        <w:jc w:val="both"/>
        <w:rPr>
          <w:sz w:val="28"/>
          <w:szCs w:val="28"/>
          <w:lang w:val="uk-UA"/>
        </w:rPr>
      </w:pPr>
      <w:r>
        <w:rPr>
          <w:sz w:val="28"/>
          <w:szCs w:val="28"/>
          <w:lang w:val="uk-UA"/>
        </w:rPr>
        <w:t>-</w:t>
      </w:r>
      <w:r w:rsidRPr="00B410FC">
        <w:rPr>
          <w:sz w:val="28"/>
          <w:szCs w:val="28"/>
          <w:lang w:val="uk-UA"/>
        </w:rPr>
        <w:t xml:space="preserve"> вивчення тих елементів практичних знань, умінь і навичок, які вимагають подальшого формування та розвитку, відпрацювання на даному практичному занятті; </w:t>
      </w:r>
    </w:p>
    <w:p w14:paraId="43D02C25"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раціональне поєднання форм навчальної діяльності </w:t>
      </w:r>
      <w:r w:rsidRPr="00F83269">
        <w:rPr>
          <w:color w:val="000000"/>
          <w:sz w:val="28"/>
          <w:szCs w:val="28"/>
          <w:lang w:val="uk-UA"/>
        </w:rPr>
        <w:t>студент</w:t>
      </w:r>
      <w:r>
        <w:rPr>
          <w:color w:val="000000"/>
          <w:sz w:val="28"/>
          <w:szCs w:val="28"/>
          <w:lang w:val="uk-UA"/>
        </w:rPr>
        <w:t>ів</w:t>
      </w:r>
      <w:r w:rsidRPr="00B410FC">
        <w:rPr>
          <w:sz w:val="28"/>
          <w:szCs w:val="28"/>
          <w:lang w:val="uk-UA"/>
        </w:rPr>
        <w:t xml:space="preserve"> (репродуктивної, раціоналізаторської, творчої); </w:t>
      </w:r>
    </w:p>
    <w:p w14:paraId="243A657A" w14:textId="77777777" w:rsidR="000E0DF9" w:rsidRDefault="000E0DF9" w:rsidP="000E0DF9">
      <w:pPr>
        <w:ind w:firstLine="567"/>
        <w:jc w:val="both"/>
        <w:rPr>
          <w:sz w:val="28"/>
          <w:szCs w:val="28"/>
          <w:lang w:val="uk-UA"/>
        </w:rPr>
      </w:pPr>
      <w:r>
        <w:rPr>
          <w:sz w:val="28"/>
          <w:szCs w:val="28"/>
          <w:lang w:val="uk-UA"/>
        </w:rPr>
        <w:t>- </w:t>
      </w:r>
      <w:r w:rsidRPr="00B410FC">
        <w:rPr>
          <w:sz w:val="28"/>
          <w:szCs w:val="28"/>
          <w:lang w:val="uk-UA"/>
        </w:rPr>
        <w:t xml:space="preserve">розробка критеріїв оцінки результативності виконання практичної роботи, уведення в самостійну роботу </w:t>
      </w:r>
      <w:r w:rsidRPr="00F83269">
        <w:rPr>
          <w:color w:val="000000"/>
          <w:sz w:val="28"/>
          <w:szCs w:val="28"/>
          <w:lang w:val="uk-UA"/>
        </w:rPr>
        <w:t>студент</w:t>
      </w:r>
      <w:r>
        <w:rPr>
          <w:color w:val="000000"/>
          <w:sz w:val="28"/>
          <w:szCs w:val="28"/>
          <w:lang w:val="uk-UA"/>
        </w:rPr>
        <w:t>ів</w:t>
      </w:r>
      <w:r w:rsidRPr="00B410FC">
        <w:rPr>
          <w:sz w:val="28"/>
          <w:szCs w:val="28"/>
          <w:lang w:val="uk-UA"/>
        </w:rPr>
        <w:t xml:space="preserve"> елементів гри та змагань як важливого </w:t>
      </w:r>
      <w:proofErr w:type="spellStart"/>
      <w:r w:rsidRPr="00B410FC">
        <w:rPr>
          <w:sz w:val="28"/>
          <w:szCs w:val="28"/>
          <w:lang w:val="uk-UA"/>
        </w:rPr>
        <w:t>фактора</w:t>
      </w:r>
      <w:proofErr w:type="spellEnd"/>
      <w:r w:rsidRPr="00B410FC">
        <w:rPr>
          <w:sz w:val="28"/>
          <w:szCs w:val="28"/>
          <w:lang w:val="uk-UA"/>
        </w:rPr>
        <w:t xml:space="preserve"> її стимулювання; </w:t>
      </w:r>
    </w:p>
    <w:p w14:paraId="6F53D195" w14:textId="77777777" w:rsidR="000E0DF9" w:rsidRDefault="000E0DF9" w:rsidP="000E0DF9">
      <w:pPr>
        <w:ind w:firstLine="567"/>
        <w:jc w:val="both"/>
        <w:rPr>
          <w:sz w:val="28"/>
          <w:szCs w:val="28"/>
          <w:lang w:val="uk-UA"/>
        </w:rPr>
      </w:pPr>
      <w:r>
        <w:rPr>
          <w:sz w:val="28"/>
          <w:szCs w:val="28"/>
          <w:lang w:val="uk-UA"/>
        </w:rPr>
        <w:t>-</w:t>
      </w:r>
      <w:r w:rsidRPr="00B410FC">
        <w:rPr>
          <w:sz w:val="28"/>
          <w:szCs w:val="28"/>
          <w:lang w:val="uk-UA"/>
        </w:rPr>
        <w:t xml:space="preserve">здійснення контролю та корекції навчально-пізнавальної діяльності </w:t>
      </w:r>
      <w:r w:rsidRPr="00F83269">
        <w:rPr>
          <w:color w:val="000000"/>
          <w:sz w:val="28"/>
          <w:szCs w:val="28"/>
          <w:lang w:val="uk-UA"/>
        </w:rPr>
        <w:t>студент</w:t>
      </w:r>
      <w:r>
        <w:rPr>
          <w:color w:val="000000"/>
          <w:sz w:val="28"/>
          <w:szCs w:val="28"/>
          <w:lang w:val="uk-UA"/>
        </w:rPr>
        <w:t>ів</w:t>
      </w:r>
      <w:r w:rsidRPr="00B410FC">
        <w:rPr>
          <w:sz w:val="28"/>
          <w:szCs w:val="28"/>
          <w:lang w:val="uk-UA"/>
        </w:rPr>
        <w:t xml:space="preserve">; </w:t>
      </w:r>
    </w:p>
    <w:p w14:paraId="7D9C4047" w14:textId="77777777" w:rsidR="000E0DF9" w:rsidRDefault="000E0DF9" w:rsidP="000E0DF9">
      <w:pPr>
        <w:ind w:firstLine="567"/>
        <w:jc w:val="both"/>
        <w:rPr>
          <w:sz w:val="28"/>
          <w:szCs w:val="28"/>
          <w:lang w:val="uk-UA"/>
        </w:rPr>
      </w:pPr>
      <w:r>
        <w:rPr>
          <w:sz w:val="28"/>
          <w:szCs w:val="28"/>
          <w:lang w:val="uk-UA"/>
        </w:rPr>
        <w:t>-</w:t>
      </w:r>
      <w:r w:rsidRPr="00B410FC">
        <w:rPr>
          <w:sz w:val="28"/>
          <w:szCs w:val="28"/>
          <w:lang w:val="uk-UA"/>
        </w:rPr>
        <w:t xml:space="preserve">підбиття підсумків практичного заняття. </w:t>
      </w:r>
    </w:p>
    <w:p w14:paraId="6E5AED6F" w14:textId="77777777" w:rsidR="000E0DF9" w:rsidRDefault="000E0DF9" w:rsidP="000E0DF9">
      <w:pPr>
        <w:ind w:firstLine="567"/>
        <w:jc w:val="both"/>
        <w:rPr>
          <w:sz w:val="28"/>
          <w:szCs w:val="28"/>
          <w:lang w:val="uk-UA"/>
        </w:rPr>
      </w:pPr>
      <w:proofErr w:type="spellStart"/>
      <w:r w:rsidRPr="00B410FC">
        <w:rPr>
          <w:sz w:val="28"/>
          <w:szCs w:val="28"/>
        </w:rPr>
        <w:t>Зміст</w:t>
      </w:r>
      <w:proofErr w:type="spellEnd"/>
      <w:r w:rsidRPr="00B410FC">
        <w:rPr>
          <w:sz w:val="28"/>
          <w:szCs w:val="28"/>
        </w:rPr>
        <w:t xml:space="preserve"> практичного </w:t>
      </w:r>
      <w:proofErr w:type="spellStart"/>
      <w:r w:rsidRPr="00B410FC">
        <w:rPr>
          <w:sz w:val="28"/>
          <w:szCs w:val="28"/>
        </w:rPr>
        <w:t>заняття</w:t>
      </w:r>
      <w:proofErr w:type="spellEnd"/>
      <w:r w:rsidRPr="00B410FC">
        <w:rPr>
          <w:sz w:val="28"/>
          <w:szCs w:val="28"/>
        </w:rPr>
        <w:t xml:space="preserve"> </w:t>
      </w:r>
      <w:proofErr w:type="spellStart"/>
      <w:r w:rsidRPr="00B410FC">
        <w:rPr>
          <w:sz w:val="28"/>
          <w:szCs w:val="28"/>
        </w:rPr>
        <w:t>зумовлюється</w:t>
      </w:r>
      <w:proofErr w:type="spellEnd"/>
      <w:r w:rsidRPr="00B410FC">
        <w:rPr>
          <w:sz w:val="28"/>
          <w:szCs w:val="28"/>
        </w:rPr>
        <w:t xml:space="preserve"> </w:t>
      </w:r>
      <w:proofErr w:type="spellStart"/>
      <w:r w:rsidRPr="00B410FC">
        <w:rPr>
          <w:sz w:val="28"/>
          <w:szCs w:val="28"/>
        </w:rPr>
        <w:t>специфікою</w:t>
      </w:r>
      <w:proofErr w:type="spellEnd"/>
      <w:r w:rsidRPr="00B410FC">
        <w:rPr>
          <w:sz w:val="28"/>
          <w:szCs w:val="28"/>
        </w:rPr>
        <w:t xml:space="preserve"> </w:t>
      </w:r>
      <w:proofErr w:type="spellStart"/>
      <w:r w:rsidRPr="00B410FC">
        <w:rPr>
          <w:sz w:val="28"/>
          <w:szCs w:val="28"/>
        </w:rPr>
        <w:t>навчальн</w:t>
      </w:r>
      <w:r>
        <w:rPr>
          <w:sz w:val="28"/>
          <w:szCs w:val="28"/>
          <w:lang w:val="uk-UA"/>
        </w:rPr>
        <w:t>ої</w:t>
      </w:r>
      <w:proofErr w:type="spellEnd"/>
      <w:r w:rsidRPr="00B410FC">
        <w:rPr>
          <w:sz w:val="28"/>
          <w:szCs w:val="28"/>
        </w:rPr>
        <w:t xml:space="preserve"> </w:t>
      </w:r>
      <w:r>
        <w:rPr>
          <w:sz w:val="28"/>
          <w:szCs w:val="28"/>
          <w:lang w:val="uk-UA"/>
        </w:rPr>
        <w:t>дисципліни</w:t>
      </w:r>
      <w:r w:rsidRPr="00B410FC">
        <w:rPr>
          <w:sz w:val="28"/>
          <w:szCs w:val="28"/>
        </w:rPr>
        <w:t xml:space="preserve">, </w:t>
      </w:r>
      <w:r>
        <w:rPr>
          <w:sz w:val="28"/>
          <w:szCs w:val="28"/>
          <w:lang w:val="uk-UA"/>
        </w:rPr>
        <w:t xml:space="preserve">певної </w:t>
      </w:r>
      <w:r w:rsidRPr="00B410FC">
        <w:rPr>
          <w:sz w:val="28"/>
          <w:szCs w:val="28"/>
        </w:rPr>
        <w:t xml:space="preserve">теми, мети та </w:t>
      </w:r>
      <w:proofErr w:type="spellStart"/>
      <w:r w:rsidRPr="00B410FC">
        <w:rPr>
          <w:sz w:val="28"/>
          <w:szCs w:val="28"/>
        </w:rPr>
        <w:t>завдань</w:t>
      </w:r>
      <w:proofErr w:type="spellEnd"/>
      <w:r w:rsidRPr="00B410FC">
        <w:rPr>
          <w:sz w:val="28"/>
          <w:szCs w:val="28"/>
        </w:rPr>
        <w:t xml:space="preserve">. </w:t>
      </w:r>
      <w:proofErr w:type="spellStart"/>
      <w:r w:rsidRPr="00B410FC">
        <w:rPr>
          <w:sz w:val="28"/>
          <w:szCs w:val="28"/>
        </w:rPr>
        <w:t>Воно</w:t>
      </w:r>
      <w:proofErr w:type="spellEnd"/>
      <w:r w:rsidRPr="00B410FC">
        <w:rPr>
          <w:sz w:val="28"/>
          <w:szCs w:val="28"/>
        </w:rPr>
        <w:t xml:space="preserve"> </w:t>
      </w:r>
      <w:proofErr w:type="spellStart"/>
      <w:r w:rsidRPr="00B410FC">
        <w:rPr>
          <w:sz w:val="28"/>
          <w:szCs w:val="28"/>
        </w:rPr>
        <w:t>може</w:t>
      </w:r>
      <w:proofErr w:type="spellEnd"/>
      <w:r w:rsidRPr="00B410FC">
        <w:rPr>
          <w:sz w:val="28"/>
          <w:szCs w:val="28"/>
        </w:rPr>
        <w:t xml:space="preserve"> </w:t>
      </w:r>
      <w:proofErr w:type="spellStart"/>
      <w:r w:rsidRPr="00B410FC">
        <w:rPr>
          <w:sz w:val="28"/>
          <w:szCs w:val="28"/>
        </w:rPr>
        <w:t>проводитись</w:t>
      </w:r>
      <w:proofErr w:type="spellEnd"/>
      <w:r w:rsidRPr="00B410FC">
        <w:rPr>
          <w:sz w:val="28"/>
          <w:szCs w:val="28"/>
        </w:rPr>
        <w:t xml:space="preserve"> у </w:t>
      </w:r>
      <w:r>
        <w:rPr>
          <w:sz w:val="28"/>
          <w:szCs w:val="28"/>
          <w:lang w:val="uk-UA"/>
        </w:rPr>
        <w:t xml:space="preserve">спеціально облаштованому </w:t>
      </w:r>
      <w:proofErr w:type="spellStart"/>
      <w:r w:rsidRPr="00B410FC">
        <w:rPr>
          <w:sz w:val="28"/>
          <w:szCs w:val="28"/>
        </w:rPr>
        <w:t>навчальному</w:t>
      </w:r>
      <w:proofErr w:type="spellEnd"/>
      <w:r w:rsidRPr="00B410FC">
        <w:rPr>
          <w:sz w:val="28"/>
          <w:szCs w:val="28"/>
        </w:rPr>
        <w:t xml:space="preserve"> </w:t>
      </w:r>
      <w:proofErr w:type="spellStart"/>
      <w:r w:rsidRPr="00B410FC">
        <w:rPr>
          <w:sz w:val="28"/>
          <w:szCs w:val="28"/>
        </w:rPr>
        <w:t>кабінеті</w:t>
      </w:r>
      <w:proofErr w:type="spellEnd"/>
      <w:r>
        <w:rPr>
          <w:sz w:val="28"/>
          <w:szCs w:val="28"/>
          <w:lang w:val="uk-UA"/>
        </w:rPr>
        <w:t xml:space="preserve"> (комп’ютерній аудиторії, мультимедійному класі)</w:t>
      </w:r>
      <w:r w:rsidRPr="00B410FC">
        <w:rPr>
          <w:sz w:val="28"/>
          <w:szCs w:val="28"/>
        </w:rPr>
        <w:t xml:space="preserve">, на </w:t>
      </w:r>
      <w:proofErr w:type="spellStart"/>
      <w:r w:rsidRPr="00B410FC">
        <w:rPr>
          <w:sz w:val="28"/>
          <w:szCs w:val="28"/>
        </w:rPr>
        <w:t>місцевості</w:t>
      </w:r>
      <w:proofErr w:type="spellEnd"/>
      <w:r w:rsidRPr="00B410FC">
        <w:rPr>
          <w:sz w:val="28"/>
          <w:szCs w:val="28"/>
        </w:rPr>
        <w:t xml:space="preserve">, на </w:t>
      </w:r>
      <w:proofErr w:type="spellStart"/>
      <w:r w:rsidRPr="00B410FC">
        <w:rPr>
          <w:sz w:val="28"/>
          <w:szCs w:val="28"/>
        </w:rPr>
        <w:t>виробництві</w:t>
      </w:r>
      <w:proofErr w:type="spellEnd"/>
      <w:r w:rsidRPr="00B410FC">
        <w:rPr>
          <w:sz w:val="28"/>
          <w:szCs w:val="28"/>
        </w:rPr>
        <w:t>.</w:t>
      </w:r>
    </w:p>
    <w:p w14:paraId="3153AF17" w14:textId="77777777" w:rsidR="000E0DF9" w:rsidRPr="0060295B" w:rsidRDefault="000E0DF9" w:rsidP="000E0DF9">
      <w:pPr>
        <w:ind w:firstLine="567"/>
        <w:jc w:val="both"/>
        <w:rPr>
          <w:color w:val="000000"/>
          <w:sz w:val="28"/>
          <w:szCs w:val="28"/>
          <w:lang w:val="uk-UA"/>
        </w:rPr>
      </w:pPr>
    </w:p>
    <w:p w14:paraId="7270D141" w14:textId="77777777" w:rsidR="000E0DF9" w:rsidRPr="00BC78FB" w:rsidRDefault="000E0DF9" w:rsidP="000E0DF9">
      <w:pPr>
        <w:ind w:firstLine="567"/>
        <w:jc w:val="both"/>
        <w:rPr>
          <w:color w:val="000000"/>
          <w:sz w:val="28"/>
          <w:szCs w:val="28"/>
          <w:lang w:val="uk-UA"/>
        </w:rPr>
      </w:pPr>
      <w:r w:rsidRPr="00BC78FB">
        <w:rPr>
          <w:color w:val="000000"/>
          <w:sz w:val="28"/>
          <w:szCs w:val="28"/>
          <w:lang w:val="uk-UA"/>
        </w:rPr>
        <w:t>Практичні заняття мають відповідати таким вимогам:</w:t>
      </w:r>
    </w:p>
    <w:p w14:paraId="6D18AAE3"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1. Забезпечення розуміння студентами необхідності володіння базовими</w:t>
      </w:r>
      <w:r>
        <w:rPr>
          <w:color w:val="000000"/>
          <w:sz w:val="28"/>
          <w:szCs w:val="28"/>
          <w:lang w:val="uk-UA"/>
        </w:rPr>
        <w:t xml:space="preserve"> </w:t>
      </w:r>
      <w:r w:rsidRPr="00F83269">
        <w:rPr>
          <w:color w:val="000000"/>
          <w:sz w:val="28"/>
          <w:szCs w:val="28"/>
          <w:lang w:val="uk-UA"/>
        </w:rPr>
        <w:t>теоретичними знаннями.</w:t>
      </w:r>
    </w:p>
    <w:p w14:paraId="6660C577"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2. Усвідомлення необхідності вироблення вмінь і навичок, що мають</w:t>
      </w:r>
      <w:r>
        <w:rPr>
          <w:color w:val="000000"/>
          <w:sz w:val="28"/>
          <w:szCs w:val="28"/>
          <w:lang w:val="uk-UA"/>
        </w:rPr>
        <w:t xml:space="preserve"> </w:t>
      </w:r>
      <w:r w:rsidRPr="00F83269">
        <w:rPr>
          <w:color w:val="000000"/>
          <w:sz w:val="28"/>
          <w:szCs w:val="28"/>
          <w:lang w:val="uk-UA"/>
        </w:rPr>
        <w:t>професійну спрямованість.</w:t>
      </w:r>
    </w:p>
    <w:p w14:paraId="298461F0"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3. Забезпечення оптимальних умов для формування умінь і навичок</w:t>
      </w:r>
      <w:r>
        <w:rPr>
          <w:color w:val="000000"/>
          <w:sz w:val="28"/>
          <w:szCs w:val="28"/>
          <w:lang w:val="uk-UA"/>
        </w:rPr>
        <w:t xml:space="preserve"> </w:t>
      </w:r>
      <w:r w:rsidRPr="00F83269">
        <w:rPr>
          <w:color w:val="000000"/>
          <w:sz w:val="28"/>
          <w:szCs w:val="28"/>
          <w:lang w:val="uk-UA"/>
        </w:rPr>
        <w:t>(санітарно- гігієнічних, дидактичних, виховних).</w:t>
      </w:r>
    </w:p>
    <w:p w14:paraId="56AE09C1"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4. Навчання студентів раціональних методів оволодіння вміннями й</w:t>
      </w:r>
      <w:r>
        <w:rPr>
          <w:color w:val="000000"/>
          <w:sz w:val="28"/>
          <w:szCs w:val="28"/>
          <w:lang w:val="uk-UA"/>
        </w:rPr>
        <w:t xml:space="preserve"> </w:t>
      </w:r>
      <w:r w:rsidRPr="00F83269">
        <w:rPr>
          <w:color w:val="000000"/>
          <w:sz w:val="28"/>
          <w:szCs w:val="28"/>
          <w:lang w:val="uk-UA"/>
        </w:rPr>
        <w:t>навичками.</w:t>
      </w:r>
    </w:p>
    <w:p w14:paraId="6DB91B95"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lastRenderedPageBreak/>
        <w:t>5. Забезпечення самостійної діяльності кожного студента.</w:t>
      </w:r>
    </w:p>
    <w:p w14:paraId="71642799"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6. Дотримання систематичності й логічної послідовності у формуванні умінь</w:t>
      </w:r>
      <w:r>
        <w:rPr>
          <w:color w:val="000000"/>
          <w:sz w:val="28"/>
          <w:szCs w:val="28"/>
          <w:lang w:val="uk-UA"/>
        </w:rPr>
        <w:t xml:space="preserve"> </w:t>
      </w:r>
      <w:r w:rsidRPr="00F83269">
        <w:rPr>
          <w:color w:val="000000"/>
          <w:sz w:val="28"/>
          <w:szCs w:val="28"/>
          <w:lang w:val="uk-UA"/>
        </w:rPr>
        <w:t>та навичок студентів.</w:t>
      </w:r>
    </w:p>
    <w:p w14:paraId="2A501E2E"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7. Розробка завдань для практичних занять з чіткою професійною</w:t>
      </w:r>
      <w:r>
        <w:rPr>
          <w:color w:val="000000"/>
          <w:sz w:val="28"/>
          <w:szCs w:val="28"/>
          <w:lang w:val="uk-UA"/>
        </w:rPr>
        <w:t xml:space="preserve"> </w:t>
      </w:r>
      <w:r w:rsidRPr="00F83269">
        <w:rPr>
          <w:color w:val="000000"/>
          <w:sz w:val="28"/>
          <w:szCs w:val="28"/>
          <w:lang w:val="uk-UA"/>
        </w:rPr>
        <w:t>спрямованістю.</w:t>
      </w:r>
    </w:p>
    <w:p w14:paraId="5EA29F74"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8. Широке включення в систему практичних занять завдань творчого</w:t>
      </w:r>
      <w:r>
        <w:rPr>
          <w:color w:val="000000"/>
          <w:sz w:val="28"/>
          <w:szCs w:val="28"/>
          <w:lang w:val="uk-UA"/>
        </w:rPr>
        <w:t xml:space="preserve"> </w:t>
      </w:r>
      <w:r w:rsidRPr="00F83269">
        <w:rPr>
          <w:color w:val="000000"/>
          <w:sz w:val="28"/>
          <w:szCs w:val="28"/>
          <w:lang w:val="uk-UA"/>
        </w:rPr>
        <w:t>характеру.</w:t>
      </w:r>
    </w:p>
    <w:p w14:paraId="1FCC0FB1"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9. Систематичний контроль виконання студентами практичних завдань.</w:t>
      </w:r>
    </w:p>
    <w:p w14:paraId="7282B803" w14:textId="77777777" w:rsidR="000E0DF9" w:rsidRPr="00F83269" w:rsidRDefault="000E0DF9" w:rsidP="000E0DF9">
      <w:pPr>
        <w:ind w:firstLine="567"/>
        <w:jc w:val="both"/>
        <w:rPr>
          <w:color w:val="000000"/>
          <w:sz w:val="28"/>
          <w:szCs w:val="28"/>
          <w:lang w:val="uk-UA"/>
        </w:rPr>
      </w:pPr>
      <w:r w:rsidRPr="00F83269">
        <w:rPr>
          <w:color w:val="000000"/>
          <w:sz w:val="28"/>
          <w:szCs w:val="28"/>
          <w:lang w:val="uk-UA"/>
        </w:rPr>
        <w:t>10. Постійне заохочення практичної навчальної діяльності студентів.</w:t>
      </w:r>
    </w:p>
    <w:p w14:paraId="1BDA4C92" w14:textId="77777777" w:rsidR="000E0DF9" w:rsidRDefault="000E0DF9" w:rsidP="000E0DF9">
      <w:pPr>
        <w:ind w:firstLine="567"/>
        <w:jc w:val="both"/>
        <w:rPr>
          <w:color w:val="000000"/>
          <w:sz w:val="28"/>
          <w:szCs w:val="28"/>
          <w:lang w:val="uk-UA"/>
        </w:rPr>
      </w:pPr>
    </w:p>
    <w:p w14:paraId="20B82BB9" w14:textId="77777777" w:rsidR="000E0DF9" w:rsidRPr="005C0017" w:rsidRDefault="00643FFA" w:rsidP="000E0DF9">
      <w:pPr>
        <w:pStyle w:val="2"/>
        <w:contextualSpacing/>
        <w:jc w:val="center"/>
        <w:rPr>
          <w:sz w:val="28"/>
          <w:szCs w:val="28"/>
        </w:rPr>
      </w:pPr>
      <w:r>
        <w:rPr>
          <w:sz w:val="28"/>
          <w:szCs w:val="28"/>
          <w:lang w:val="uk-UA"/>
        </w:rPr>
        <w:t>3</w:t>
      </w:r>
      <w:r w:rsidR="000E0DF9">
        <w:rPr>
          <w:sz w:val="28"/>
          <w:szCs w:val="28"/>
          <w:lang w:val="uk-UA"/>
        </w:rPr>
        <w:t>.</w:t>
      </w:r>
      <w:r>
        <w:rPr>
          <w:sz w:val="28"/>
          <w:szCs w:val="28"/>
          <w:lang w:val="uk-UA"/>
        </w:rPr>
        <w:t>18</w:t>
      </w:r>
      <w:r w:rsidR="000E0DF9">
        <w:rPr>
          <w:sz w:val="28"/>
          <w:szCs w:val="28"/>
          <w:lang w:val="uk-UA"/>
        </w:rPr>
        <w:t>. </w:t>
      </w:r>
      <w:r w:rsidR="000E0DF9" w:rsidRPr="005C0017">
        <w:rPr>
          <w:sz w:val="28"/>
          <w:szCs w:val="28"/>
        </w:rPr>
        <w:t xml:space="preserve">Методика </w:t>
      </w:r>
      <w:proofErr w:type="spellStart"/>
      <w:r w:rsidR="000E0DF9" w:rsidRPr="005C0017">
        <w:rPr>
          <w:sz w:val="28"/>
          <w:szCs w:val="28"/>
        </w:rPr>
        <w:t>проведення</w:t>
      </w:r>
      <w:proofErr w:type="spellEnd"/>
      <w:r w:rsidR="000E0DF9" w:rsidRPr="005C0017">
        <w:rPr>
          <w:sz w:val="28"/>
          <w:szCs w:val="28"/>
        </w:rPr>
        <w:t xml:space="preserve"> практичного </w:t>
      </w:r>
      <w:proofErr w:type="spellStart"/>
      <w:r w:rsidR="000E0DF9" w:rsidRPr="005C0017">
        <w:rPr>
          <w:sz w:val="28"/>
          <w:szCs w:val="28"/>
        </w:rPr>
        <w:t>заняття</w:t>
      </w:r>
      <w:proofErr w:type="spellEnd"/>
      <w:r w:rsidR="000E0DF9" w:rsidRPr="005C0017">
        <w:rPr>
          <w:sz w:val="28"/>
          <w:szCs w:val="28"/>
        </w:rPr>
        <w:t xml:space="preserve"> </w:t>
      </w:r>
    </w:p>
    <w:p w14:paraId="547211E7"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Єдиної</w:t>
      </w:r>
      <w:proofErr w:type="spellEnd"/>
      <w:r w:rsidRPr="005C0017">
        <w:rPr>
          <w:sz w:val="28"/>
          <w:szCs w:val="28"/>
        </w:rPr>
        <w:t xml:space="preserve"> методики </w:t>
      </w:r>
      <w:proofErr w:type="spellStart"/>
      <w:r w:rsidRPr="005C0017">
        <w:rPr>
          <w:sz w:val="28"/>
          <w:szCs w:val="28"/>
        </w:rPr>
        <w:t>проведення</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занять не </w:t>
      </w:r>
      <w:proofErr w:type="spellStart"/>
      <w:r w:rsidRPr="005C0017">
        <w:rPr>
          <w:sz w:val="28"/>
          <w:szCs w:val="28"/>
        </w:rPr>
        <w:t>існує</w:t>
      </w:r>
      <w:proofErr w:type="spellEnd"/>
      <w:r w:rsidRPr="005C0017">
        <w:rPr>
          <w:sz w:val="28"/>
          <w:szCs w:val="28"/>
        </w:rPr>
        <w:t xml:space="preserve">, </w:t>
      </w:r>
      <w:proofErr w:type="spellStart"/>
      <w:r w:rsidRPr="005C0017">
        <w:rPr>
          <w:sz w:val="28"/>
          <w:szCs w:val="28"/>
        </w:rPr>
        <w:t>кожен</w:t>
      </w:r>
      <w:proofErr w:type="spellEnd"/>
      <w:r w:rsidRPr="005C0017">
        <w:rPr>
          <w:sz w:val="28"/>
          <w:szCs w:val="28"/>
        </w:rPr>
        <w:t xml:space="preserve"> </w:t>
      </w:r>
      <w:proofErr w:type="spellStart"/>
      <w:r w:rsidRPr="005C0017">
        <w:rPr>
          <w:sz w:val="28"/>
          <w:szCs w:val="28"/>
        </w:rPr>
        <w:t>навчальний</w:t>
      </w:r>
      <w:proofErr w:type="spellEnd"/>
      <w:r w:rsidRPr="005C0017">
        <w:rPr>
          <w:sz w:val="28"/>
          <w:szCs w:val="28"/>
        </w:rPr>
        <w:t xml:space="preserve"> заклад </w:t>
      </w:r>
      <w:proofErr w:type="spellStart"/>
      <w:r w:rsidRPr="005C0017">
        <w:rPr>
          <w:sz w:val="28"/>
          <w:szCs w:val="28"/>
        </w:rPr>
        <w:t>використовує</w:t>
      </w:r>
      <w:proofErr w:type="spellEnd"/>
      <w:r w:rsidRPr="005C0017">
        <w:rPr>
          <w:sz w:val="28"/>
          <w:szCs w:val="28"/>
        </w:rPr>
        <w:t xml:space="preserve"> </w:t>
      </w:r>
      <w:proofErr w:type="spellStart"/>
      <w:r w:rsidRPr="005C0017">
        <w:rPr>
          <w:sz w:val="28"/>
          <w:szCs w:val="28"/>
        </w:rPr>
        <w:t>власні</w:t>
      </w:r>
      <w:proofErr w:type="spellEnd"/>
      <w:r w:rsidRPr="005C0017">
        <w:rPr>
          <w:sz w:val="28"/>
          <w:szCs w:val="28"/>
        </w:rPr>
        <w:t xml:space="preserve"> </w:t>
      </w:r>
      <w:proofErr w:type="spellStart"/>
      <w:r w:rsidRPr="005C0017">
        <w:rPr>
          <w:sz w:val="28"/>
          <w:szCs w:val="28"/>
        </w:rPr>
        <w:t>розробки</w:t>
      </w:r>
      <w:proofErr w:type="spellEnd"/>
      <w:r w:rsidRPr="005C0017">
        <w:rPr>
          <w:sz w:val="28"/>
          <w:szCs w:val="28"/>
        </w:rPr>
        <w:t xml:space="preserve">. </w:t>
      </w:r>
      <w:proofErr w:type="spellStart"/>
      <w:r w:rsidRPr="005C0017">
        <w:rPr>
          <w:sz w:val="28"/>
          <w:szCs w:val="28"/>
        </w:rPr>
        <w:t>Проводять</w:t>
      </w:r>
      <w:proofErr w:type="spellEnd"/>
      <w:r w:rsidRPr="005C0017">
        <w:rPr>
          <w:sz w:val="28"/>
          <w:szCs w:val="28"/>
        </w:rPr>
        <w:t xml:space="preserve"> </w:t>
      </w:r>
      <w:proofErr w:type="spellStart"/>
      <w:r w:rsidRPr="005C0017">
        <w:rPr>
          <w:sz w:val="28"/>
          <w:szCs w:val="28"/>
        </w:rPr>
        <w:t>практичне</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переважно</w:t>
      </w:r>
      <w:proofErr w:type="spellEnd"/>
      <w:r w:rsidRPr="005C0017">
        <w:rPr>
          <w:sz w:val="28"/>
          <w:szCs w:val="28"/>
        </w:rPr>
        <w:t xml:space="preserve"> у </w:t>
      </w:r>
      <w:proofErr w:type="spellStart"/>
      <w:r w:rsidRPr="005C0017">
        <w:rPr>
          <w:sz w:val="28"/>
          <w:szCs w:val="28"/>
        </w:rPr>
        <w:t>такій</w:t>
      </w:r>
      <w:proofErr w:type="spellEnd"/>
      <w:r w:rsidRPr="005C0017">
        <w:rPr>
          <w:sz w:val="28"/>
          <w:szCs w:val="28"/>
        </w:rPr>
        <w:t xml:space="preserve"> </w:t>
      </w:r>
      <w:proofErr w:type="spellStart"/>
      <w:r w:rsidRPr="005C0017">
        <w:rPr>
          <w:sz w:val="28"/>
          <w:szCs w:val="28"/>
        </w:rPr>
        <w:t>послідовності</w:t>
      </w:r>
      <w:proofErr w:type="spellEnd"/>
      <w:r w:rsidRPr="005C0017">
        <w:rPr>
          <w:sz w:val="28"/>
          <w:szCs w:val="28"/>
        </w:rPr>
        <w:t xml:space="preserve">: </w:t>
      </w:r>
      <w:proofErr w:type="spellStart"/>
      <w:r w:rsidRPr="005C0017">
        <w:rPr>
          <w:sz w:val="28"/>
          <w:szCs w:val="28"/>
        </w:rPr>
        <w:t>вступне</w:t>
      </w:r>
      <w:proofErr w:type="spellEnd"/>
      <w:r w:rsidRPr="005C0017">
        <w:rPr>
          <w:sz w:val="28"/>
          <w:szCs w:val="28"/>
        </w:rPr>
        <w:t xml:space="preserve"> слово </w:t>
      </w:r>
      <w:proofErr w:type="spellStart"/>
      <w:r w:rsidRPr="005C0017">
        <w:rPr>
          <w:sz w:val="28"/>
          <w:szCs w:val="28"/>
        </w:rPr>
        <w:t>викладача</w:t>
      </w:r>
      <w:proofErr w:type="spellEnd"/>
      <w:r w:rsidRPr="005C0017">
        <w:rPr>
          <w:sz w:val="28"/>
          <w:szCs w:val="28"/>
        </w:rPr>
        <w:t xml:space="preserve">, </w:t>
      </w:r>
      <w:proofErr w:type="spellStart"/>
      <w:r w:rsidRPr="005C0017">
        <w:rPr>
          <w:sz w:val="28"/>
          <w:szCs w:val="28"/>
        </w:rPr>
        <w:t>пояснення</w:t>
      </w:r>
      <w:proofErr w:type="spellEnd"/>
      <w:r w:rsidRPr="005C0017">
        <w:rPr>
          <w:sz w:val="28"/>
          <w:szCs w:val="28"/>
        </w:rPr>
        <w:t xml:space="preserve"> </w:t>
      </w:r>
      <w:proofErr w:type="spellStart"/>
      <w:r w:rsidRPr="005C0017">
        <w:rPr>
          <w:sz w:val="28"/>
          <w:szCs w:val="28"/>
        </w:rPr>
        <w:t>незрозумілих</w:t>
      </w:r>
      <w:proofErr w:type="spellEnd"/>
      <w:r w:rsidRPr="005C0017">
        <w:rPr>
          <w:sz w:val="28"/>
          <w:szCs w:val="28"/>
        </w:rPr>
        <w:t xml:space="preserve"> студентам </w:t>
      </w:r>
      <w:proofErr w:type="spellStart"/>
      <w:r w:rsidRPr="005C0017">
        <w:rPr>
          <w:sz w:val="28"/>
          <w:szCs w:val="28"/>
        </w:rPr>
        <w:t>питань</w:t>
      </w:r>
      <w:proofErr w:type="spellEnd"/>
      <w:r w:rsidRPr="005C0017">
        <w:rPr>
          <w:sz w:val="28"/>
          <w:szCs w:val="28"/>
        </w:rPr>
        <w:t xml:space="preserve">, </w:t>
      </w:r>
      <w:proofErr w:type="spellStart"/>
      <w:r w:rsidRPr="005C0017">
        <w:rPr>
          <w:sz w:val="28"/>
          <w:szCs w:val="28"/>
        </w:rPr>
        <w:t>запланована</w:t>
      </w:r>
      <w:proofErr w:type="spellEnd"/>
      <w:r w:rsidRPr="005C0017">
        <w:rPr>
          <w:sz w:val="28"/>
          <w:szCs w:val="28"/>
        </w:rPr>
        <w:t xml:space="preserve"> практична </w:t>
      </w:r>
      <w:proofErr w:type="spellStart"/>
      <w:r w:rsidRPr="005C0017">
        <w:rPr>
          <w:sz w:val="28"/>
          <w:szCs w:val="28"/>
        </w:rPr>
        <w:t>частина</w:t>
      </w:r>
      <w:proofErr w:type="spellEnd"/>
      <w:r w:rsidRPr="005C0017">
        <w:rPr>
          <w:sz w:val="28"/>
          <w:szCs w:val="28"/>
        </w:rPr>
        <w:t xml:space="preserve">, </w:t>
      </w:r>
      <w:proofErr w:type="spellStart"/>
      <w:r w:rsidRPr="005C0017">
        <w:rPr>
          <w:sz w:val="28"/>
          <w:szCs w:val="28"/>
        </w:rPr>
        <w:t>завершальне</w:t>
      </w:r>
      <w:proofErr w:type="spellEnd"/>
      <w:r w:rsidRPr="005C0017">
        <w:rPr>
          <w:sz w:val="28"/>
          <w:szCs w:val="28"/>
        </w:rPr>
        <w:t xml:space="preserve"> слово </w:t>
      </w:r>
      <w:proofErr w:type="spellStart"/>
      <w:r w:rsidRPr="005C0017">
        <w:rPr>
          <w:sz w:val="28"/>
          <w:szCs w:val="28"/>
        </w:rPr>
        <w:t>викладача</w:t>
      </w:r>
      <w:proofErr w:type="spellEnd"/>
      <w:r w:rsidRPr="005C0017">
        <w:rPr>
          <w:sz w:val="28"/>
          <w:szCs w:val="28"/>
        </w:rPr>
        <w:t>.</w:t>
      </w:r>
    </w:p>
    <w:p w14:paraId="37259F83" w14:textId="77777777" w:rsidR="000E0DF9" w:rsidRDefault="000E0DF9" w:rsidP="000E0DF9">
      <w:pPr>
        <w:pStyle w:val="cdt4ke"/>
        <w:ind w:firstLine="708"/>
        <w:contextualSpacing/>
        <w:jc w:val="both"/>
        <w:rPr>
          <w:sz w:val="28"/>
          <w:szCs w:val="28"/>
          <w:lang w:val="uk-UA"/>
        </w:rPr>
      </w:pPr>
      <w:r w:rsidRPr="005C0017">
        <w:rPr>
          <w:sz w:val="28"/>
          <w:szCs w:val="28"/>
        </w:rPr>
        <w:t xml:space="preserve">Для кожного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надзвичайно</w:t>
      </w:r>
      <w:proofErr w:type="spellEnd"/>
      <w:r w:rsidRPr="005C0017">
        <w:rPr>
          <w:sz w:val="28"/>
          <w:szCs w:val="28"/>
        </w:rPr>
        <w:t xml:space="preserve"> </w:t>
      </w:r>
      <w:proofErr w:type="spellStart"/>
      <w:r w:rsidRPr="005C0017">
        <w:rPr>
          <w:sz w:val="28"/>
          <w:szCs w:val="28"/>
        </w:rPr>
        <w:t>важливою</w:t>
      </w:r>
      <w:proofErr w:type="spellEnd"/>
      <w:r w:rsidRPr="005C0017">
        <w:rPr>
          <w:sz w:val="28"/>
          <w:szCs w:val="28"/>
        </w:rPr>
        <w:t xml:space="preserve"> є </w:t>
      </w:r>
      <w:proofErr w:type="spellStart"/>
      <w:r w:rsidRPr="005C0017">
        <w:rPr>
          <w:sz w:val="28"/>
          <w:szCs w:val="28"/>
        </w:rPr>
        <w:t>вступна</w:t>
      </w:r>
      <w:proofErr w:type="spellEnd"/>
      <w:r w:rsidRPr="005C0017">
        <w:rPr>
          <w:sz w:val="28"/>
          <w:szCs w:val="28"/>
        </w:rPr>
        <w:t xml:space="preserve"> </w:t>
      </w:r>
      <w:proofErr w:type="spellStart"/>
      <w:r w:rsidRPr="005C0017">
        <w:rPr>
          <w:sz w:val="28"/>
          <w:szCs w:val="28"/>
        </w:rPr>
        <w:t>частина</w:t>
      </w:r>
      <w:proofErr w:type="spellEnd"/>
      <w:r w:rsidRPr="005C0017">
        <w:rPr>
          <w:sz w:val="28"/>
          <w:szCs w:val="28"/>
        </w:rPr>
        <w:t xml:space="preserve">. Чим вона </w:t>
      </w:r>
      <w:proofErr w:type="spellStart"/>
      <w:r w:rsidRPr="005C0017">
        <w:rPr>
          <w:sz w:val="28"/>
          <w:szCs w:val="28"/>
        </w:rPr>
        <w:t>динамічніша</w:t>
      </w:r>
      <w:proofErr w:type="spellEnd"/>
      <w:r w:rsidRPr="005C0017">
        <w:rPr>
          <w:sz w:val="28"/>
          <w:szCs w:val="28"/>
        </w:rPr>
        <w:t xml:space="preserve">, </w:t>
      </w:r>
      <w:proofErr w:type="spellStart"/>
      <w:r w:rsidRPr="005C0017">
        <w:rPr>
          <w:sz w:val="28"/>
          <w:szCs w:val="28"/>
        </w:rPr>
        <w:t>тим</w:t>
      </w:r>
      <w:proofErr w:type="spellEnd"/>
      <w:r w:rsidRPr="005C0017">
        <w:rPr>
          <w:sz w:val="28"/>
          <w:szCs w:val="28"/>
        </w:rPr>
        <w:t xml:space="preserve"> </w:t>
      </w:r>
      <w:proofErr w:type="spellStart"/>
      <w:r w:rsidRPr="005C0017">
        <w:rPr>
          <w:sz w:val="28"/>
          <w:szCs w:val="28"/>
        </w:rPr>
        <w:t>швидше</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налаштуються</w:t>
      </w:r>
      <w:proofErr w:type="spellEnd"/>
      <w:r w:rsidRPr="005C0017">
        <w:rPr>
          <w:sz w:val="28"/>
          <w:szCs w:val="28"/>
        </w:rPr>
        <w:t xml:space="preserve"> на </w:t>
      </w:r>
      <w:proofErr w:type="spellStart"/>
      <w:r w:rsidRPr="005C0017">
        <w:rPr>
          <w:sz w:val="28"/>
          <w:szCs w:val="28"/>
        </w:rPr>
        <w:t>сприйняття</w:t>
      </w:r>
      <w:proofErr w:type="spellEnd"/>
      <w:r w:rsidRPr="005C0017">
        <w:rPr>
          <w:sz w:val="28"/>
          <w:szCs w:val="28"/>
        </w:rPr>
        <w:t xml:space="preserve"> </w:t>
      </w:r>
      <w:proofErr w:type="spellStart"/>
      <w:r w:rsidRPr="005C0017">
        <w:rPr>
          <w:sz w:val="28"/>
          <w:szCs w:val="28"/>
        </w:rPr>
        <w:t>нової</w:t>
      </w:r>
      <w:proofErr w:type="spellEnd"/>
      <w:r w:rsidRPr="005C0017">
        <w:rPr>
          <w:sz w:val="28"/>
          <w:szCs w:val="28"/>
        </w:rPr>
        <w:t xml:space="preserve"> </w:t>
      </w:r>
      <w:proofErr w:type="spellStart"/>
      <w:r w:rsidRPr="005C0017">
        <w:rPr>
          <w:sz w:val="28"/>
          <w:szCs w:val="28"/>
        </w:rPr>
        <w:t>дисципліни</w:t>
      </w:r>
      <w:proofErr w:type="spellEnd"/>
      <w:r w:rsidRPr="005C0017">
        <w:rPr>
          <w:sz w:val="28"/>
          <w:szCs w:val="28"/>
        </w:rPr>
        <w:t xml:space="preserve"> і </w:t>
      </w:r>
      <w:proofErr w:type="spellStart"/>
      <w:r w:rsidRPr="005C0017">
        <w:rPr>
          <w:sz w:val="28"/>
          <w:szCs w:val="28"/>
        </w:rPr>
        <w:t>будуть</w:t>
      </w:r>
      <w:proofErr w:type="spellEnd"/>
      <w:r w:rsidRPr="005C0017">
        <w:rPr>
          <w:sz w:val="28"/>
          <w:szCs w:val="28"/>
        </w:rPr>
        <w:t xml:space="preserve"> </w:t>
      </w:r>
      <w:proofErr w:type="spellStart"/>
      <w:r w:rsidRPr="005C0017">
        <w:rPr>
          <w:sz w:val="28"/>
          <w:szCs w:val="28"/>
        </w:rPr>
        <w:t>гото</w:t>
      </w:r>
      <w:r w:rsidRPr="005C0017">
        <w:rPr>
          <w:sz w:val="28"/>
          <w:szCs w:val="28"/>
        </w:rPr>
        <w:softHyphen/>
        <w:t>ві</w:t>
      </w:r>
      <w:proofErr w:type="spellEnd"/>
      <w:r w:rsidRPr="005C0017">
        <w:rPr>
          <w:sz w:val="28"/>
          <w:szCs w:val="28"/>
        </w:rPr>
        <w:t xml:space="preserve"> до </w:t>
      </w:r>
      <w:proofErr w:type="spellStart"/>
      <w:r w:rsidRPr="005C0017">
        <w:rPr>
          <w:sz w:val="28"/>
          <w:szCs w:val="28"/>
        </w:rPr>
        <w:t>творчої</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Важливе</w:t>
      </w:r>
      <w:proofErr w:type="spellEnd"/>
      <w:r w:rsidRPr="005C0017">
        <w:rPr>
          <w:sz w:val="28"/>
          <w:szCs w:val="28"/>
        </w:rPr>
        <w:t xml:space="preserve"> </w:t>
      </w:r>
      <w:proofErr w:type="spellStart"/>
      <w:r w:rsidRPr="005C0017">
        <w:rPr>
          <w:sz w:val="28"/>
          <w:szCs w:val="28"/>
        </w:rPr>
        <w:t>нагадування</w:t>
      </w:r>
      <w:proofErr w:type="spellEnd"/>
      <w:r w:rsidRPr="005C0017">
        <w:rPr>
          <w:sz w:val="28"/>
          <w:szCs w:val="28"/>
        </w:rPr>
        <w:t xml:space="preserve"> </w:t>
      </w:r>
      <w:proofErr w:type="spellStart"/>
      <w:r w:rsidRPr="005C0017">
        <w:rPr>
          <w:sz w:val="28"/>
          <w:szCs w:val="28"/>
        </w:rPr>
        <w:t>основних</w:t>
      </w:r>
      <w:proofErr w:type="spellEnd"/>
      <w:r w:rsidRPr="005C0017">
        <w:rPr>
          <w:sz w:val="28"/>
          <w:szCs w:val="28"/>
        </w:rPr>
        <w:t xml:space="preserve"> </w:t>
      </w:r>
      <w:proofErr w:type="spellStart"/>
      <w:r w:rsidRPr="005C0017">
        <w:rPr>
          <w:sz w:val="28"/>
          <w:szCs w:val="28"/>
        </w:rPr>
        <w:t>вимог</w:t>
      </w:r>
      <w:proofErr w:type="spellEnd"/>
      <w:r w:rsidRPr="005C0017">
        <w:rPr>
          <w:sz w:val="28"/>
          <w:szCs w:val="28"/>
        </w:rPr>
        <w:t xml:space="preserve">, правил на </w:t>
      </w:r>
      <w:proofErr w:type="spellStart"/>
      <w:r w:rsidRPr="005C0017">
        <w:rPr>
          <w:sz w:val="28"/>
          <w:szCs w:val="28"/>
        </w:rPr>
        <w:t>занятті</w:t>
      </w:r>
      <w:proofErr w:type="spellEnd"/>
      <w:r w:rsidRPr="005C0017">
        <w:rPr>
          <w:sz w:val="28"/>
          <w:szCs w:val="28"/>
        </w:rPr>
        <w:t xml:space="preserve">, </w:t>
      </w:r>
      <w:proofErr w:type="spellStart"/>
      <w:r w:rsidRPr="005C0017">
        <w:rPr>
          <w:sz w:val="28"/>
          <w:szCs w:val="28"/>
        </w:rPr>
        <w:t>оголошення</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на </w:t>
      </w:r>
      <w:proofErr w:type="spellStart"/>
      <w:r w:rsidRPr="005C0017">
        <w:rPr>
          <w:sz w:val="28"/>
          <w:szCs w:val="28"/>
        </w:rPr>
        <w:t>наступне</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з короткою </w:t>
      </w:r>
      <w:proofErr w:type="spellStart"/>
      <w:r w:rsidRPr="005C0017">
        <w:rPr>
          <w:sz w:val="28"/>
          <w:szCs w:val="28"/>
        </w:rPr>
        <w:t>аргументацією</w:t>
      </w:r>
      <w:proofErr w:type="spellEnd"/>
      <w:r w:rsidRPr="005C0017">
        <w:rPr>
          <w:sz w:val="28"/>
          <w:szCs w:val="28"/>
        </w:rPr>
        <w:t xml:space="preserve">. </w:t>
      </w:r>
      <w:proofErr w:type="spellStart"/>
      <w:r w:rsidRPr="005C0017">
        <w:rPr>
          <w:sz w:val="28"/>
          <w:szCs w:val="28"/>
        </w:rPr>
        <w:t>Це</w:t>
      </w:r>
      <w:proofErr w:type="spellEnd"/>
      <w:r w:rsidRPr="005C0017">
        <w:rPr>
          <w:sz w:val="28"/>
          <w:szCs w:val="28"/>
        </w:rPr>
        <w:t xml:space="preserve"> </w:t>
      </w:r>
      <w:proofErr w:type="spellStart"/>
      <w:r w:rsidRPr="005C0017">
        <w:rPr>
          <w:sz w:val="28"/>
          <w:szCs w:val="28"/>
        </w:rPr>
        <w:t>слід</w:t>
      </w:r>
      <w:proofErr w:type="spellEnd"/>
      <w:r w:rsidRPr="005C0017">
        <w:rPr>
          <w:sz w:val="28"/>
          <w:szCs w:val="28"/>
        </w:rPr>
        <w:t xml:space="preserve"> </w:t>
      </w:r>
      <w:proofErr w:type="spellStart"/>
      <w:r w:rsidRPr="005C0017">
        <w:rPr>
          <w:sz w:val="28"/>
          <w:szCs w:val="28"/>
        </w:rPr>
        <w:t>робити</w:t>
      </w:r>
      <w:proofErr w:type="spellEnd"/>
      <w:r w:rsidRPr="005C0017">
        <w:rPr>
          <w:sz w:val="28"/>
          <w:szCs w:val="28"/>
        </w:rPr>
        <w:t xml:space="preserve"> з </w:t>
      </w:r>
      <w:proofErr w:type="spellStart"/>
      <w:r w:rsidRPr="005C0017">
        <w:rPr>
          <w:sz w:val="28"/>
          <w:szCs w:val="28"/>
        </w:rPr>
        <w:t>огляду</w:t>
      </w:r>
      <w:proofErr w:type="spellEnd"/>
      <w:r w:rsidRPr="005C0017">
        <w:rPr>
          <w:sz w:val="28"/>
          <w:szCs w:val="28"/>
        </w:rPr>
        <w:t xml:space="preserve"> на те, </w:t>
      </w:r>
      <w:proofErr w:type="spellStart"/>
      <w:r w:rsidRPr="005C0017">
        <w:rPr>
          <w:sz w:val="28"/>
          <w:szCs w:val="28"/>
        </w:rPr>
        <w:t>що</w:t>
      </w:r>
      <w:proofErr w:type="spellEnd"/>
      <w:r w:rsidRPr="005C0017">
        <w:rPr>
          <w:sz w:val="28"/>
          <w:szCs w:val="28"/>
        </w:rPr>
        <w:t xml:space="preserve"> </w:t>
      </w:r>
      <w:proofErr w:type="gramStart"/>
      <w:r w:rsidRPr="005C0017">
        <w:rPr>
          <w:sz w:val="28"/>
          <w:szCs w:val="28"/>
        </w:rPr>
        <w:t>на початку</w:t>
      </w:r>
      <w:proofErr w:type="gram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уважніші</w:t>
      </w:r>
      <w:proofErr w:type="spellEnd"/>
      <w:r w:rsidRPr="005C0017">
        <w:rPr>
          <w:sz w:val="28"/>
          <w:szCs w:val="28"/>
        </w:rPr>
        <w:t xml:space="preserve"> й </w:t>
      </w:r>
      <w:proofErr w:type="spellStart"/>
      <w:r w:rsidRPr="005C0017">
        <w:rPr>
          <w:sz w:val="28"/>
          <w:szCs w:val="28"/>
        </w:rPr>
        <w:t>сконцентрованіші</w:t>
      </w:r>
      <w:proofErr w:type="spellEnd"/>
      <w:r w:rsidRPr="005C0017">
        <w:rPr>
          <w:sz w:val="28"/>
          <w:szCs w:val="28"/>
        </w:rPr>
        <w:t xml:space="preserve">.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нагадує</w:t>
      </w:r>
      <w:proofErr w:type="spellEnd"/>
      <w:r w:rsidRPr="005C0017">
        <w:rPr>
          <w:sz w:val="28"/>
          <w:szCs w:val="28"/>
        </w:rPr>
        <w:t xml:space="preserve"> студентам мету і </w:t>
      </w:r>
      <w:proofErr w:type="spellStart"/>
      <w:r w:rsidRPr="005C0017">
        <w:rPr>
          <w:sz w:val="28"/>
          <w:szCs w:val="28"/>
        </w:rPr>
        <w:t>завдання</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визначає</w:t>
      </w:r>
      <w:proofErr w:type="spellEnd"/>
      <w:r w:rsidRPr="005C0017">
        <w:rPr>
          <w:sz w:val="28"/>
          <w:szCs w:val="28"/>
        </w:rPr>
        <w:t xml:space="preserve"> </w:t>
      </w:r>
      <w:proofErr w:type="spellStart"/>
      <w:r w:rsidRPr="005C0017">
        <w:rPr>
          <w:sz w:val="28"/>
          <w:szCs w:val="28"/>
        </w:rPr>
        <w:t>форми</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на </w:t>
      </w:r>
      <w:proofErr w:type="spellStart"/>
      <w:r w:rsidRPr="005C0017">
        <w:rPr>
          <w:sz w:val="28"/>
          <w:szCs w:val="28"/>
        </w:rPr>
        <w:t>занятті</w:t>
      </w:r>
      <w:proofErr w:type="spellEnd"/>
      <w:r w:rsidRPr="005C0017">
        <w:rPr>
          <w:sz w:val="28"/>
          <w:szCs w:val="28"/>
        </w:rPr>
        <w:t xml:space="preserve">, час на </w:t>
      </w:r>
      <w:proofErr w:type="spellStart"/>
      <w:r w:rsidRPr="005C0017">
        <w:rPr>
          <w:sz w:val="28"/>
          <w:szCs w:val="28"/>
        </w:rPr>
        <w:t>проведення</w:t>
      </w:r>
      <w:proofErr w:type="spellEnd"/>
      <w:r w:rsidRPr="005C0017">
        <w:rPr>
          <w:sz w:val="28"/>
          <w:szCs w:val="28"/>
        </w:rPr>
        <w:t xml:space="preserve"> </w:t>
      </w:r>
      <w:proofErr w:type="spellStart"/>
      <w:r w:rsidRPr="005C0017">
        <w:rPr>
          <w:sz w:val="28"/>
          <w:szCs w:val="28"/>
        </w:rPr>
        <w:t>окремих</w:t>
      </w:r>
      <w:proofErr w:type="spellEnd"/>
      <w:r w:rsidRPr="005C0017">
        <w:rPr>
          <w:sz w:val="28"/>
          <w:szCs w:val="28"/>
        </w:rPr>
        <w:t xml:space="preserve"> </w:t>
      </w:r>
      <w:proofErr w:type="spellStart"/>
      <w:r w:rsidRPr="005C0017">
        <w:rPr>
          <w:sz w:val="28"/>
          <w:szCs w:val="28"/>
        </w:rPr>
        <w:t>видів</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тобто</w:t>
      </w:r>
      <w:proofErr w:type="spellEnd"/>
      <w:r w:rsidRPr="005C0017">
        <w:rPr>
          <w:sz w:val="28"/>
          <w:szCs w:val="28"/>
        </w:rPr>
        <w:t xml:space="preserve"> </w:t>
      </w:r>
      <w:proofErr w:type="spellStart"/>
      <w:r w:rsidRPr="005C0017">
        <w:rPr>
          <w:sz w:val="28"/>
          <w:szCs w:val="28"/>
        </w:rPr>
        <w:t>надає</w:t>
      </w:r>
      <w:proofErr w:type="spellEnd"/>
      <w:r w:rsidRPr="005C0017">
        <w:rPr>
          <w:sz w:val="28"/>
          <w:szCs w:val="28"/>
        </w:rPr>
        <w:t xml:space="preserve"> </w:t>
      </w:r>
      <w:proofErr w:type="spellStart"/>
      <w:r w:rsidRPr="005C0017">
        <w:rPr>
          <w:sz w:val="28"/>
          <w:szCs w:val="28"/>
        </w:rPr>
        <w:t>заняттю</w:t>
      </w:r>
      <w:proofErr w:type="spellEnd"/>
      <w:r w:rsidRPr="005C0017">
        <w:rPr>
          <w:sz w:val="28"/>
          <w:szCs w:val="28"/>
        </w:rPr>
        <w:t xml:space="preserve"> конструктивно прагматичного характеру, </w:t>
      </w:r>
      <w:proofErr w:type="spellStart"/>
      <w:r w:rsidRPr="005C0017">
        <w:rPr>
          <w:sz w:val="28"/>
          <w:szCs w:val="28"/>
        </w:rPr>
        <w:t>зацікавлює</w:t>
      </w:r>
      <w:proofErr w:type="spellEnd"/>
      <w:r w:rsidRPr="005C0017">
        <w:rPr>
          <w:sz w:val="28"/>
          <w:szCs w:val="28"/>
        </w:rPr>
        <w:t xml:space="preserve"> </w:t>
      </w:r>
      <w:proofErr w:type="spellStart"/>
      <w:r w:rsidRPr="005C0017">
        <w:rPr>
          <w:sz w:val="28"/>
          <w:szCs w:val="28"/>
        </w:rPr>
        <w:t>аудиторію</w:t>
      </w:r>
      <w:proofErr w:type="spellEnd"/>
      <w:r w:rsidRPr="005C0017">
        <w:rPr>
          <w:sz w:val="28"/>
          <w:szCs w:val="28"/>
        </w:rPr>
        <w:t>.</w:t>
      </w:r>
    </w:p>
    <w:p w14:paraId="39654134"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Іноді</w:t>
      </w:r>
      <w:proofErr w:type="spellEnd"/>
      <w:r w:rsidRPr="005C0017">
        <w:rPr>
          <w:sz w:val="28"/>
          <w:szCs w:val="28"/>
        </w:rPr>
        <w:t xml:space="preserve"> </w:t>
      </w: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починають</w:t>
      </w:r>
      <w:proofErr w:type="spellEnd"/>
      <w:r w:rsidRPr="005C0017">
        <w:rPr>
          <w:sz w:val="28"/>
          <w:szCs w:val="28"/>
        </w:rPr>
        <w:t xml:space="preserve"> з короткого </w:t>
      </w:r>
      <w:proofErr w:type="spellStart"/>
      <w:r w:rsidRPr="005C0017">
        <w:rPr>
          <w:sz w:val="28"/>
          <w:szCs w:val="28"/>
        </w:rPr>
        <w:t>узагальнення</w:t>
      </w:r>
      <w:proofErr w:type="spellEnd"/>
      <w:r w:rsidRPr="005C0017">
        <w:rPr>
          <w:sz w:val="28"/>
          <w:szCs w:val="28"/>
        </w:rPr>
        <w:t xml:space="preserve"> </w:t>
      </w:r>
      <w:proofErr w:type="spellStart"/>
      <w:r w:rsidRPr="005C0017">
        <w:rPr>
          <w:sz w:val="28"/>
          <w:szCs w:val="28"/>
        </w:rPr>
        <w:t>найголовніших</w:t>
      </w:r>
      <w:proofErr w:type="spellEnd"/>
      <w:r w:rsidRPr="005C0017">
        <w:rPr>
          <w:sz w:val="28"/>
          <w:szCs w:val="28"/>
        </w:rPr>
        <w:t xml:space="preserve"> </w:t>
      </w:r>
      <w:proofErr w:type="spellStart"/>
      <w:r w:rsidRPr="005C0017">
        <w:rPr>
          <w:sz w:val="28"/>
          <w:szCs w:val="28"/>
        </w:rPr>
        <w:t>науково-теоретичних</w:t>
      </w:r>
      <w:proofErr w:type="spellEnd"/>
      <w:r w:rsidRPr="005C0017">
        <w:rPr>
          <w:sz w:val="28"/>
          <w:szCs w:val="28"/>
        </w:rPr>
        <w:t xml:space="preserve"> </w:t>
      </w:r>
      <w:proofErr w:type="spellStart"/>
      <w:r w:rsidRPr="005C0017">
        <w:rPr>
          <w:sz w:val="28"/>
          <w:szCs w:val="28"/>
        </w:rPr>
        <w:t>положень</w:t>
      </w:r>
      <w:proofErr w:type="spellEnd"/>
      <w:r w:rsidRPr="005C0017">
        <w:rPr>
          <w:sz w:val="28"/>
          <w:szCs w:val="28"/>
        </w:rPr>
        <w:t xml:space="preserve">, </w:t>
      </w:r>
      <w:proofErr w:type="spellStart"/>
      <w:r w:rsidRPr="005C0017">
        <w:rPr>
          <w:sz w:val="28"/>
          <w:szCs w:val="28"/>
        </w:rPr>
        <w:t>які</w:t>
      </w:r>
      <w:proofErr w:type="spellEnd"/>
      <w:r w:rsidRPr="005C0017">
        <w:rPr>
          <w:sz w:val="28"/>
          <w:szCs w:val="28"/>
        </w:rPr>
        <w:t xml:space="preserve"> </w:t>
      </w:r>
      <w:proofErr w:type="spellStart"/>
      <w:r w:rsidRPr="005C0017">
        <w:rPr>
          <w:sz w:val="28"/>
          <w:szCs w:val="28"/>
        </w:rPr>
        <w:t>повинні</w:t>
      </w:r>
      <w:proofErr w:type="spellEnd"/>
      <w:r w:rsidRPr="005C0017">
        <w:rPr>
          <w:sz w:val="28"/>
          <w:szCs w:val="28"/>
        </w:rPr>
        <w:t xml:space="preserve"> </w:t>
      </w:r>
      <w:proofErr w:type="spellStart"/>
      <w:r w:rsidRPr="005C0017">
        <w:rPr>
          <w:sz w:val="28"/>
          <w:szCs w:val="28"/>
        </w:rPr>
        <w:t>слугувати</w:t>
      </w:r>
      <w:proofErr w:type="spellEnd"/>
      <w:r w:rsidRPr="005C0017">
        <w:rPr>
          <w:sz w:val="28"/>
          <w:szCs w:val="28"/>
        </w:rPr>
        <w:t xml:space="preserve"> </w:t>
      </w:r>
      <w:proofErr w:type="spellStart"/>
      <w:r w:rsidRPr="005C0017">
        <w:rPr>
          <w:sz w:val="28"/>
          <w:szCs w:val="28"/>
        </w:rPr>
        <w:t>висхідним</w:t>
      </w:r>
      <w:proofErr w:type="spellEnd"/>
      <w:r w:rsidRPr="005C0017">
        <w:rPr>
          <w:sz w:val="28"/>
          <w:szCs w:val="28"/>
        </w:rPr>
        <w:t xml:space="preserve"> моментом в </w:t>
      </w:r>
      <w:proofErr w:type="spellStart"/>
      <w:r w:rsidRPr="005C0017">
        <w:rPr>
          <w:sz w:val="28"/>
          <w:szCs w:val="28"/>
        </w:rPr>
        <w:t>роботі</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w:t>
      </w:r>
      <w:proofErr w:type="spellStart"/>
      <w:r w:rsidRPr="005C0017">
        <w:rPr>
          <w:sz w:val="28"/>
          <w:szCs w:val="28"/>
        </w:rPr>
        <w:t>Найчастіше</w:t>
      </w:r>
      <w:proofErr w:type="spellEnd"/>
      <w:r w:rsidRPr="005C0017">
        <w:rPr>
          <w:sz w:val="28"/>
          <w:szCs w:val="28"/>
        </w:rPr>
        <w:t xml:space="preserve"> </w:t>
      </w:r>
      <w:proofErr w:type="spellStart"/>
      <w:r w:rsidRPr="005C0017">
        <w:rPr>
          <w:sz w:val="28"/>
          <w:szCs w:val="28"/>
        </w:rPr>
        <w:t>це</w:t>
      </w:r>
      <w:proofErr w:type="spellEnd"/>
      <w:r w:rsidRPr="005C0017">
        <w:rPr>
          <w:sz w:val="28"/>
          <w:szCs w:val="28"/>
        </w:rPr>
        <w:t xml:space="preserve"> робить </w:t>
      </w:r>
      <w:proofErr w:type="spellStart"/>
      <w:r w:rsidRPr="005C0017">
        <w:rPr>
          <w:sz w:val="28"/>
          <w:szCs w:val="28"/>
        </w:rPr>
        <w:t>викладач</w:t>
      </w:r>
      <w:proofErr w:type="spellEnd"/>
      <w:r w:rsidRPr="005C0017">
        <w:rPr>
          <w:sz w:val="28"/>
          <w:szCs w:val="28"/>
        </w:rPr>
        <w:t xml:space="preserve">, </w:t>
      </w:r>
      <w:proofErr w:type="spellStart"/>
      <w:r w:rsidRPr="005C0017">
        <w:rPr>
          <w:sz w:val="28"/>
          <w:szCs w:val="28"/>
        </w:rPr>
        <w:t>оскільки</w:t>
      </w:r>
      <w:proofErr w:type="spellEnd"/>
      <w:r w:rsidRPr="005C0017">
        <w:rPr>
          <w:sz w:val="28"/>
          <w:szCs w:val="28"/>
        </w:rPr>
        <w:t xml:space="preserve"> </w:t>
      </w:r>
      <w:proofErr w:type="spellStart"/>
      <w:r w:rsidRPr="005C0017">
        <w:rPr>
          <w:sz w:val="28"/>
          <w:szCs w:val="28"/>
        </w:rPr>
        <w:t>визначити</w:t>
      </w:r>
      <w:proofErr w:type="spellEnd"/>
      <w:r w:rsidRPr="005C0017">
        <w:rPr>
          <w:sz w:val="28"/>
          <w:szCs w:val="28"/>
        </w:rPr>
        <w:t xml:space="preserve"> </w:t>
      </w:r>
      <w:proofErr w:type="spellStart"/>
      <w:r w:rsidRPr="005C0017">
        <w:rPr>
          <w:sz w:val="28"/>
          <w:szCs w:val="28"/>
        </w:rPr>
        <w:t>найважливіше</w:t>
      </w:r>
      <w:proofErr w:type="spellEnd"/>
      <w:r w:rsidRPr="005C0017">
        <w:rPr>
          <w:sz w:val="28"/>
          <w:szCs w:val="28"/>
        </w:rPr>
        <w:t xml:space="preserve">, точно </w:t>
      </w:r>
      <w:proofErr w:type="spellStart"/>
      <w:r w:rsidRPr="005C0017">
        <w:rPr>
          <w:sz w:val="28"/>
          <w:szCs w:val="28"/>
        </w:rPr>
        <w:t>сформулювати</w:t>
      </w:r>
      <w:proofErr w:type="spellEnd"/>
      <w:r w:rsidRPr="005C0017">
        <w:rPr>
          <w:sz w:val="28"/>
          <w:szCs w:val="28"/>
        </w:rPr>
        <w:t xml:space="preserve"> </w:t>
      </w:r>
      <w:proofErr w:type="spellStart"/>
      <w:r w:rsidRPr="005C0017">
        <w:rPr>
          <w:sz w:val="28"/>
          <w:szCs w:val="28"/>
        </w:rPr>
        <w:t>науково-теоретичні</w:t>
      </w:r>
      <w:proofErr w:type="spellEnd"/>
      <w:r w:rsidRPr="005C0017">
        <w:rPr>
          <w:sz w:val="28"/>
          <w:szCs w:val="28"/>
        </w:rPr>
        <w:t xml:space="preserve"> </w:t>
      </w:r>
      <w:proofErr w:type="spellStart"/>
      <w:r w:rsidRPr="005C0017">
        <w:rPr>
          <w:sz w:val="28"/>
          <w:szCs w:val="28"/>
        </w:rPr>
        <w:t>положення</w:t>
      </w:r>
      <w:proofErr w:type="spellEnd"/>
      <w:r w:rsidRPr="005C0017">
        <w:rPr>
          <w:sz w:val="28"/>
          <w:szCs w:val="28"/>
        </w:rPr>
        <w:t xml:space="preserve"> </w:t>
      </w:r>
      <w:proofErr w:type="spellStart"/>
      <w:r w:rsidRPr="005C0017">
        <w:rPr>
          <w:sz w:val="28"/>
          <w:szCs w:val="28"/>
        </w:rPr>
        <w:t>або</w:t>
      </w:r>
      <w:proofErr w:type="spellEnd"/>
      <w:r w:rsidRPr="005C0017">
        <w:rPr>
          <w:sz w:val="28"/>
          <w:szCs w:val="28"/>
        </w:rPr>
        <w:t xml:space="preserve"> </w:t>
      </w:r>
      <w:proofErr w:type="spellStart"/>
      <w:r w:rsidRPr="005C0017">
        <w:rPr>
          <w:sz w:val="28"/>
          <w:szCs w:val="28"/>
        </w:rPr>
        <w:t>охарактеризувати</w:t>
      </w:r>
      <w:proofErr w:type="spellEnd"/>
      <w:r w:rsidRPr="005C0017">
        <w:rPr>
          <w:sz w:val="28"/>
          <w:szCs w:val="28"/>
        </w:rPr>
        <w:t xml:space="preserve"> </w:t>
      </w:r>
      <w:proofErr w:type="spellStart"/>
      <w:r w:rsidRPr="005C0017">
        <w:rPr>
          <w:sz w:val="28"/>
          <w:szCs w:val="28"/>
        </w:rPr>
        <w:t>методи</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студенту не </w:t>
      </w:r>
      <w:proofErr w:type="spellStart"/>
      <w:r w:rsidRPr="005C0017">
        <w:rPr>
          <w:sz w:val="28"/>
          <w:szCs w:val="28"/>
        </w:rPr>
        <w:t>завжди</w:t>
      </w:r>
      <w:proofErr w:type="spellEnd"/>
      <w:r w:rsidRPr="005C0017">
        <w:rPr>
          <w:sz w:val="28"/>
          <w:szCs w:val="28"/>
        </w:rPr>
        <w:t xml:space="preserve"> </w:t>
      </w:r>
      <w:proofErr w:type="spellStart"/>
      <w:r w:rsidRPr="005C0017">
        <w:rPr>
          <w:sz w:val="28"/>
          <w:szCs w:val="28"/>
        </w:rPr>
        <w:t>вдається</w:t>
      </w:r>
      <w:proofErr w:type="spellEnd"/>
      <w:r w:rsidRPr="005C0017">
        <w:rPr>
          <w:sz w:val="28"/>
          <w:szCs w:val="28"/>
        </w:rPr>
        <w:t xml:space="preserve">. </w:t>
      </w:r>
      <w:proofErr w:type="spellStart"/>
      <w:r w:rsidRPr="005C0017">
        <w:rPr>
          <w:sz w:val="28"/>
          <w:szCs w:val="28"/>
        </w:rPr>
        <w:t>Однак</w:t>
      </w:r>
      <w:proofErr w:type="spellEnd"/>
      <w:r w:rsidRPr="005C0017">
        <w:rPr>
          <w:sz w:val="28"/>
          <w:szCs w:val="28"/>
        </w:rPr>
        <w:t xml:space="preserve"> деколи </w:t>
      </w:r>
      <w:proofErr w:type="spellStart"/>
      <w:r w:rsidRPr="005C0017">
        <w:rPr>
          <w:sz w:val="28"/>
          <w:szCs w:val="28"/>
        </w:rPr>
        <w:t>таке</w:t>
      </w:r>
      <w:proofErr w:type="spellEnd"/>
      <w:r w:rsidRPr="005C0017">
        <w:rPr>
          <w:sz w:val="28"/>
          <w:szCs w:val="28"/>
        </w:rPr>
        <w:t xml:space="preserve"> </w:t>
      </w:r>
      <w:proofErr w:type="spellStart"/>
      <w:r w:rsidRPr="005C0017">
        <w:rPr>
          <w:sz w:val="28"/>
          <w:szCs w:val="28"/>
        </w:rPr>
        <w:t>узагальнення</w:t>
      </w:r>
      <w:proofErr w:type="spellEnd"/>
      <w:r w:rsidRPr="005C0017">
        <w:rPr>
          <w:sz w:val="28"/>
          <w:szCs w:val="28"/>
        </w:rPr>
        <w:t xml:space="preserve"> </w:t>
      </w:r>
      <w:proofErr w:type="spellStart"/>
      <w:r w:rsidRPr="005C0017">
        <w:rPr>
          <w:sz w:val="28"/>
          <w:szCs w:val="28"/>
        </w:rPr>
        <w:t>доручають</w:t>
      </w:r>
      <w:proofErr w:type="spellEnd"/>
      <w:r w:rsidRPr="005C0017">
        <w:rPr>
          <w:sz w:val="28"/>
          <w:szCs w:val="28"/>
        </w:rPr>
        <w:t xml:space="preserve"> </w:t>
      </w:r>
      <w:proofErr w:type="spellStart"/>
      <w:r w:rsidRPr="005C0017">
        <w:rPr>
          <w:sz w:val="28"/>
          <w:szCs w:val="28"/>
        </w:rPr>
        <w:t>робити</w:t>
      </w:r>
      <w:proofErr w:type="spellEnd"/>
      <w:r w:rsidRPr="005C0017">
        <w:rPr>
          <w:sz w:val="28"/>
          <w:szCs w:val="28"/>
        </w:rPr>
        <w:t xml:space="preserve"> студентам, </w:t>
      </w:r>
      <w:proofErr w:type="spellStart"/>
      <w:r w:rsidRPr="005C0017">
        <w:rPr>
          <w:sz w:val="28"/>
          <w:szCs w:val="28"/>
        </w:rPr>
        <w:t>заздалегідь</w:t>
      </w:r>
      <w:proofErr w:type="spellEnd"/>
      <w:r w:rsidRPr="005C0017">
        <w:rPr>
          <w:sz w:val="28"/>
          <w:szCs w:val="28"/>
        </w:rPr>
        <w:t xml:space="preserve"> </w:t>
      </w:r>
      <w:proofErr w:type="spellStart"/>
      <w:r w:rsidRPr="005C0017">
        <w:rPr>
          <w:sz w:val="28"/>
          <w:szCs w:val="28"/>
        </w:rPr>
        <w:t>попередивши</w:t>
      </w:r>
      <w:proofErr w:type="spellEnd"/>
      <w:r w:rsidRPr="005C0017">
        <w:rPr>
          <w:sz w:val="28"/>
          <w:szCs w:val="28"/>
        </w:rPr>
        <w:t xml:space="preserve"> </w:t>
      </w:r>
      <w:proofErr w:type="spellStart"/>
      <w:r w:rsidRPr="005C0017">
        <w:rPr>
          <w:sz w:val="28"/>
          <w:szCs w:val="28"/>
        </w:rPr>
        <w:t>їх</w:t>
      </w:r>
      <w:proofErr w:type="spellEnd"/>
      <w:r w:rsidRPr="005C0017">
        <w:rPr>
          <w:sz w:val="28"/>
          <w:szCs w:val="28"/>
        </w:rPr>
        <w:t xml:space="preserve"> про </w:t>
      </w:r>
      <w:proofErr w:type="spellStart"/>
      <w:r w:rsidRPr="005C0017">
        <w:rPr>
          <w:sz w:val="28"/>
          <w:szCs w:val="28"/>
        </w:rPr>
        <w:t>це</w:t>
      </w:r>
      <w:proofErr w:type="spellEnd"/>
      <w:r w:rsidRPr="005C0017">
        <w:rPr>
          <w:sz w:val="28"/>
          <w:szCs w:val="28"/>
        </w:rPr>
        <w:t>.</w:t>
      </w:r>
    </w:p>
    <w:p w14:paraId="7C832ED8"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Після</w:t>
      </w:r>
      <w:proofErr w:type="spellEnd"/>
      <w:r w:rsidRPr="005C0017">
        <w:rPr>
          <w:sz w:val="28"/>
          <w:szCs w:val="28"/>
        </w:rPr>
        <w:t xml:space="preserve"> </w:t>
      </w:r>
      <w:proofErr w:type="spellStart"/>
      <w:r w:rsidRPr="005C0017">
        <w:rPr>
          <w:sz w:val="28"/>
          <w:szCs w:val="28"/>
        </w:rPr>
        <w:t>узагальнення</w:t>
      </w:r>
      <w:proofErr w:type="spellEnd"/>
      <w:r w:rsidRPr="005C0017">
        <w:rPr>
          <w:sz w:val="28"/>
          <w:szCs w:val="28"/>
        </w:rPr>
        <w:t xml:space="preserve"> </w:t>
      </w:r>
      <w:proofErr w:type="spellStart"/>
      <w:r w:rsidRPr="005C0017">
        <w:rPr>
          <w:sz w:val="28"/>
          <w:szCs w:val="28"/>
        </w:rPr>
        <w:t>викладач</w:t>
      </w:r>
      <w:proofErr w:type="spellEnd"/>
      <w:r w:rsidRPr="005C0017">
        <w:rPr>
          <w:sz w:val="28"/>
          <w:szCs w:val="28"/>
        </w:rPr>
        <w:t xml:space="preserve"> повинен </w:t>
      </w:r>
      <w:proofErr w:type="spellStart"/>
      <w:r w:rsidRPr="005C0017">
        <w:rPr>
          <w:sz w:val="28"/>
          <w:szCs w:val="28"/>
        </w:rPr>
        <w:t>дати</w:t>
      </w:r>
      <w:proofErr w:type="spellEnd"/>
      <w:r w:rsidRPr="005C0017">
        <w:rPr>
          <w:sz w:val="28"/>
          <w:szCs w:val="28"/>
        </w:rPr>
        <w:t xml:space="preserve"> </w:t>
      </w:r>
      <w:proofErr w:type="spellStart"/>
      <w:r w:rsidRPr="005C0017">
        <w:rPr>
          <w:sz w:val="28"/>
          <w:szCs w:val="28"/>
        </w:rPr>
        <w:t>відповіді</w:t>
      </w:r>
      <w:proofErr w:type="spellEnd"/>
      <w:r w:rsidRPr="005C0017">
        <w:rPr>
          <w:sz w:val="28"/>
          <w:szCs w:val="28"/>
        </w:rPr>
        <w:t xml:space="preserve"> на </w:t>
      </w:r>
      <w:proofErr w:type="spellStart"/>
      <w:r w:rsidRPr="005C0017">
        <w:rPr>
          <w:sz w:val="28"/>
          <w:szCs w:val="28"/>
        </w:rPr>
        <w:t>окремі</w:t>
      </w:r>
      <w:proofErr w:type="spellEnd"/>
      <w:r w:rsidRPr="005C0017">
        <w:rPr>
          <w:sz w:val="28"/>
          <w:szCs w:val="28"/>
        </w:rPr>
        <w:t xml:space="preserve"> </w:t>
      </w:r>
      <w:proofErr w:type="spellStart"/>
      <w:r w:rsidRPr="005C0017">
        <w:rPr>
          <w:sz w:val="28"/>
          <w:szCs w:val="28"/>
        </w:rPr>
        <w:t>теоретичні</w:t>
      </w:r>
      <w:proofErr w:type="spellEnd"/>
      <w:r w:rsidRPr="005C0017">
        <w:rPr>
          <w:sz w:val="28"/>
          <w:szCs w:val="28"/>
        </w:rPr>
        <w:t xml:space="preserve"> </w:t>
      </w:r>
      <w:proofErr w:type="spellStart"/>
      <w:r w:rsidRPr="005C0017">
        <w:rPr>
          <w:sz w:val="28"/>
          <w:szCs w:val="28"/>
        </w:rPr>
        <w:t>запитання</w:t>
      </w:r>
      <w:proofErr w:type="spellEnd"/>
      <w:r w:rsidRPr="005C0017">
        <w:rPr>
          <w:sz w:val="28"/>
          <w:szCs w:val="28"/>
        </w:rPr>
        <w:t xml:space="preserve">, </w:t>
      </w:r>
      <w:proofErr w:type="spellStart"/>
      <w:r w:rsidRPr="005C0017">
        <w:rPr>
          <w:sz w:val="28"/>
          <w:szCs w:val="28"/>
        </w:rPr>
        <w:t>які</w:t>
      </w:r>
      <w:proofErr w:type="spellEnd"/>
      <w:r w:rsidRPr="005C0017">
        <w:rPr>
          <w:sz w:val="28"/>
          <w:szCs w:val="28"/>
        </w:rPr>
        <w:t xml:space="preserve"> </w:t>
      </w:r>
      <w:proofErr w:type="spellStart"/>
      <w:r w:rsidRPr="005C0017">
        <w:rPr>
          <w:sz w:val="28"/>
          <w:szCs w:val="28"/>
        </w:rPr>
        <w:t>виникли</w:t>
      </w:r>
      <w:proofErr w:type="spellEnd"/>
      <w:r w:rsidRPr="005C0017">
        <w:rPr>
          <w:sz w:val="28"/>
          <w:szCs w:val="28"/>
        </w:rPr>
        <w:t xml:space="preserve"> в </w:t>
      </w:r>
      <w:proofErr w:type="spellStart"/>
      <w:r w:rsidRPr="005C0017">
        <w:rPr>
          <w:sz w:val="28"/>
          <w:szCs w:val="28"/>
        </w:rPr>
        <w:t>студентів</w:t>
      </w:r>
      <w:proofErr w:type="spellEnd"/>
      <w:r w:rsidRPr="005C0017">
        <w:rPr>
          <w:sz w:val="28"/>
          <w:szCs w:val="28"/>
        </w:rPr>
        <w:t xml:space="preserve"> у </w:t>
      </w:r>
      <w:proofErr w:type="spellStart"/>
      <w:r w:rsidRPr="005C0017">
        <w:rPr>
          <w:sz w:val="28"/>
          <w:szCs w:val="28"/>
        </w:rPr>
        <w:t>процесі</w:t>
      </w:r>
      <w:proofErr w:type="spellEnd"/>
      <w:r w:rsidRPr="005C0017">
        <w:rPr>
          <w:sz w:val="28"/>
          <w:szCs w:val="28"/>
        </w:rPr>
        <w:t xml:space="preserve"> </w:t>
      </w:r>
      <w:proofErr w:type="spellStart"/>
      <w:r w:rsidRPr="005C0017">
        <w:rPr>
          <w:sz w:val="28"/>
          <w:szCs w:val="28"/>
        </w:rPr>
        <w:t>підготовки</w:t>
      </w:r>
      <w:proofErr w:type="spellEnd"/>
      <w:r w:rsidRPr="005C0017">
        <w:rPr>
          <w:sz w:val="28"/>
          <w:szCs w:val="28"/>
        </w:rPr>
        <w:t xml:space="preserve"> до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Важливо</w:t>
      </w:r>
      <w:proofErr w:type="spellEnd"/>
      <w:r w:rsidRPr="005C0017">
        <w:rPr>
          <w:sz w:val="28"/>
          <w:szCs w:val="28"/>
        </w:rPr>
        <w:t xml:space="preserve">, </w:t>
      </w:r>
      <w:proofErr w:type="spellStart"/>
      <w:r w:rsidRPr="005C0017">
        <w:rPr>
          <w:sz w:val="28"/>
          <w:szCs w:val="28"/>
        </w:rPr>
        <w:t>щоб</w:t>
      </w:r>
      <w:proofErr w:type="spellEnd"/>
      <w:r w:rsidRPr="005C0017">
        <w:rPr>
          <w:sz w:val="28"/>
          <w:szCs w:val="28"/>
        </w:rPr>
        <w:t xml:space="preserve"> </w:t>
      </w:r>
      <w:proofErr w:type="spellStart"/>
      <w:r w:rsidRPr="005C0017">
        <w:rPr>
          <w:sz w:val="28"/>
          <w:szCs w:val="28"/>
        </w:rPr>
        <w:t>цей</w:t>
      </w:r>
      <w:proofErr w:type="spellEnd"/>
      <w:r w:rsidRPr="005C0017">
        <w:rPr>
          <w:sz w:val="28"/>
          <w:szCs w:val="28"/>
        </w:rPr>
        <w:t xml:space="preserve"> </w:t>
      </w:r>
      <w:proofErr w:type="spellStart"/>
      <w:r w:rsidRPr="005C0017">
        <w:rPr>
          <w:sz w:val="28"/>
          <w:szCs w:val="28"/>
        </w:rPr>
        <w:t>процес</w:t>
      </w:r>
      <w:proofErr w:type="spellEnd"/>
      <w:r w:rsidRPr="005C0017">
        <w:rPr>
          <w:sz w:val="28"/>
          <w:szCs w:val="28"/>
        </w:rPr>
        <w:t xml:space="preserve"> не </w:t>
      </w:r>
      <w:proofErr w:type="spellStart"/>
      <w:r w:rsidRPr="005C0017">
        <w:rPr>
          <w:sz w:val="28"/>
          <w:szCs w:val="28"/>
        </w:rPr>
        <w:t>затягнувся</w:t>
      </w:r>
      <w:proofErr w:type="spellEnd"/>
      <w:r w:rsidRPr="005C0017">
        <w:rPr>
          <w:sz w:val="28"/>
          <w:szCs w:val="28"/>
        </w:rPr>
        <w:t xml:space="preserve">. </w:t>
      </w:r>
      <w:proofErr w:type="spellStart"/>
      <w:r w:rsidRPr="005C0017">
        <w:rPr>
          <w:sz w:val="28"/>
          <w:szCs w:val="28"/>
        </w:rPr>
        <w:t>Викладач</w:t>
      </w:r>
      <w:proofErr w:type="spellEnd"/>
      <w:r w:rsidRPr="005C0017">
        <w:rPr>
          <w:sz w:val="28"/>
          <w:szCs w:val="28"/>
        </w:rPr>
        <w:t xml:space="preserve"> у такому </w:t>
      </w:r>
      <w:proofErr w:type="spellStart"/>
      <w:r w:rsidRPr="005C0017">
        <w:rPr>
          <w:sz w:val="28"/>
          <w:szCs w:val="28"/>
        </w:rPr>
        <w:t>разі</w:t>
      </w:r>
      <w:proofErr w:type="spellEnd"/>
      <w:r w:rsidRPr="005C0017">
        <w:rPr>
          <w:sz w:val="28"/>
          <w:szCs w:val="28"/>
        </w:rPr>
        <w:t xml:space="preserve"> </w:t>
      </w:r>
      <w:proofErr w:type="spellStart"/>
      <w:r w:rsidRPr="005C0017">
        <w:rPr>
          <w:sz w:val="28"/>
          <w:szCs w:val="28"/>
        </w:rPr>
        <w:t>може</w:t>
      </w:r>
      <w:proofErr w:type="spellEnd"/>
      <w:r w:rsidRPr="005C0017">
        <w:rPr>
          <w:sz w:val="28"/>
          <w:szCs w:val="28"/>
        </w:rPr>
        <w:t xml:space="preserve"> також </w:t>
      </w:r>
      <w:proofErr w:type="spellStart"/>
      <w:r w:rsidRPr="005C0017">
        <w:rPr>
          <w:sz w:val="28"/>
          <w:szCs w:val="28"/>
        </w:rPr>
        <w:t>запро</w:t>
      </w:r>
      <w:r w:rsidRPr="005C0017">
        <w:rPr>
          <w:sz w:val="28"/>
          <w:szCs w:val="28"/>
        </w:rPr>
        <w:softHyphen/>
        <w:t>понувати</w:t>
      </w:r>
      <w:proofErr w:type="spellEnd"/>
      <w:r w:rsidRPr="005C0017">
        <w:rPr>
          <w:sz w:val="28"/>
          <w:szCs w:val="28"/>
        </w:rPr>
        <w:t xml:space="preserve"> студентам </w:t>
      </w:r>
      <w:proofErr w:type="spellStart"/>
      <w:r w:rsidRPr="005C0017">
        <w:rPr>
          <w:sz w:val="28"/>
          <w:szCs w:val="28"/>
        </w:rPr>
        <w:t>звернутися</w:t>
      </w:r>
      <w:proofErr w:type="spellEnd"/>
      <w:r w:rsidRPr="005C0017">
        <w:rPr>
          <w:sz w:val="28"/>
          <w:szCs w:val="28"/>
        </w:rPr>
        <w:t xml:space="preserve"> до </w:t>
      </w:r>
      <w:proofErr w:type="spellStart"/>
      <w:r w:rsidRPr="005C0017">
        <w:rPr>
          <w:sz w:val="28"/>
          <w:szCs w:val="28"/>
        </w:rPr>
        <w:t>підручника</w:t>
      </w:r>
      <w:proofErr w:type="spellEnd"/>
      <w:r w:rsidRPr="005C0017">
        <w:rPr>
          <w:sz w:val="28"/>
          <w:szCs w:val="28"/>
        </w:rPr>
        <w:t xml:space="preserve">, </w:t>
      </w:r>
      <w:proofErr w:type="spellStart"/>
      <w:r w:rsidRPr="005C0017">
        <w:rPr>
          <w:sz w:val="28"/>
          <w:szCs w:val="28"/>
        </w:rPr>
        <w:t>навчального</w:t>
      </w:r>
      <w:proofErr w:type="spellEnd"/>
      <w:r w:rsidRPr="005C0017">
        <w:rPr>
          <w:sz w:val="28"/>
          <w:szCs w:val="28"/>
        </w:rPr>
        <w:t xml:space="preserve"> </w:t>
      </w:r>
      <w:proofErr w:type="spellStart"/>
      <w:r w:rsidRPr="005C0017">
        <w:rPr>
          <w:sz w:val="28"/>
          <w:szCs w:val="28"/>
        </w:rPr>
        <w:t>посібника</w:t>
      </w:r>
      <w:proofErr w:type="spellEnd"/>
      <w:r w:rsidRPr="005C0017">
        <w:rPr>
          <w:sz w:val="28"/>
          <w:szCs w:val="28"/>
        </w:rPr>
        <w:t xml:space="preserve">, перенести </w:t>
      </w:r>
      <w:proofErr w:type="spellStart"/>
      <w:r w:rsidRPr="005C0017">
        <w:rPr>
          <w:sz w:val="28"/>
          <w:szCs w:val="28"/>
        </w:rPr>
        <w:t>пояснення</w:t>
      </w:r>
      <w:proofErr w:type="spellEnd"/>
      <w:r w:rsidRPr="005C0017">
        <w:rPr>
          <w:sz w:val="28"/>
          <w:szCs w:val="28"/>
        </w:rPr>
        <w:t xml:space="preserve"> на </w:t>
      </w:r>
      <w:proofErr w:type="spellStart"/>
      <w:r w:rsidRPr="005C0017">
        <w:rPr>
          <w:sz w:val="28"/>
          <w:szCs w:val="28"/>
        </w:rPr>
        <w:t>консультацію</w:t>
      </w:r>
      <w:proofErr w:type="spellEnd"/>
      <w:r w:rsidRPr="005C0017">
        <w:rPr>
          <w:sz w:val="28"/>
          <w:szCs w:val="28"/>
        </w:rPr>
        <w:t xml:space="preserve">. </w:t>
      </w:r>
      <w:proofErr w:type="spellStart"/>
      <w:r w:rsidRPr="005C0017">
        <w:rPr>
          <w:sz w:val="28"/>
          <w:szCs w:val="28"/>
        </w:rPr>
        <w:t>Дії</w:t>
      </w:r>
      <w:proofErr w:type="spellEnd"/>
      <w:r w:rsidRPr="005C0017">
        <w:rPr>
          <w:sz w:val="28"/>
          <w:szCs w:val="28"/>
        </w:rPr>
        <w:t xml:space="preserve"> </w:t>
      </w:r>
      <w:proofErr w:type="spellStart"/>
      <w:r w:rsidRPr="005C0017">
        <w:rPr>
          <w:sz w:val="28"/>
          <w:szCs w:val="28"/>
        </w:rPr>
        <w:t>викладача</w:t>
      </w:r>
      <w:proofErr w:type="spellEnd"/>
      <w:r w:rsidRPr="005C0017">
        <w:rPr>
          <w:sz w:val="28"/>
          <w:szCs w:val="28"/>
        </w:rPr>
        <w:t xml:space="preserve"> </w:t>
      </w:r>
      <w:proofErr w:type="spellStart"/>
      <w:r w:rsidRPr="005C0017">
        <w:rPr>
          <w:sz w:val="28"/>
          <w:szCs w:val="28"/>
        </w:rPr>
        <w:t>залежать</w:t>
      </w:r>
      <w:proofErr w:type="spellEnd"/>
      <w:r w:rsidRPr="005C0017">
        <w:rPr>
          <w:sz w:val="28"/>
          <w:szCs w:val="28"/>
        </w:rPr>
        <w:t xml:space="preserve"> </w:t>
      </w:r>
      <w:proofErr w:type="spellStart"/>
      <w:r w:rsidRPr="005C0017">
        <w:rPr>
          <w:sz w:val="28"/>
          <w:szCs w:val="28"/>
        </w:rPr>
        <w:t>від</w:t>
      </w:r>
      <w:proofErr w:type="spellEnd"/>
      <w:r w:rsidRPr="005C0017">
        <w:rPr>
          <w:sz w:val="28"/>
          <w:szCs w:val="28"/>
        </w:rPr>
        <w:t xml:space="preserve"> </w:t>
      </w:r>
      <w:proofErr w:type="spellStart"/>
      <w:r w:rsidRPr="005C0017">
        <w:rPr>
          <w:sz w:val="28"/>
          <w:szCs w:val="28"/>
        </w:rPr>
        <w:t>складності</w:t>
      </w:r>
      <w:proofErr w:type="spellEnd"/>
      <w:r w:rsidRPr="005C0017">
        <w:rPr>
          <w:sz w:val="28"/>
          <w:szCs w:val="28"/>
        </w:rPr>
        <w:t xml:space="preserve"> </w:t>
      </w:r>
      <w:proofErr w:type="spellStart"/>
      <w:r w:rsidRPr="005C0017">
        <w:rPr>
          <w:sz w:val="28"/>
          <w:szCs w:val="28"/>
        </w:rPr>
        <w:t>питання</w:t>
      </w:r>
      <w:proofErr w:type="spellEnd"/>
      <w:r w:rsidRPr="005C0017">
        <w:rPr>
          <w:sz w:val="28"/>
          <w:szCs w:val="28"/>
        </w:rPr>
        <w:t xml:space="preserve">, </w:t>
      </w:r>
      <w:proofErr w:type="spellStart"/>
      <w:r w:rsidRPr="005C0017">
        <w:rPr>
          <w:sz w:val="28"/>
          <w:szCs w:val="28"/>
        </w:rPr>
        <w:t>наявності</w:t>
      </w:r>
      <w:proofErr w:type="spellEnd"/>
      <w:r w:rsidRPr="005C0017">
        <w:rPr>
          <w:sz w:val="28"/>
          <w:szCs w:val="28"/>
        </w:rPr>
        <w:t xml:space="preserve"> </w:t>
      </w:r>
      <w:proofErr w:type="spellStart"/>
      <w:r w:rsidRPr="005C0017">
        <w:rPr>
          <w:sz w:val="28"/>
          <w:szCs w:val="28"/>
        </w:rPr>
        <w:t>літератури</w:t>
      </w:r>
      <w:proofErr w:type="spellEnd"/>
      <w:r w:rsidRPr="005C0017">
        <w:rPr>
          <w:sz w:val="28"/>
          <w:szCs w:val="28"/>
        </w:rPr>
        <w:t>.</w:t>
      </w:r>
    </w:p>
    <w:p w14:paraId="4FA91532"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Після</w:t>
      </w:r>
      <w:proofErr w:type="spellEnd"/>
      <w:r w:rsidRPr="005C0017">
        <w:rPr>
          <w:sz w:val="28"/>
          <w:szCs w:val="28"/>
        </w:rPr>
        <w:t xml:space="preserve"> </w:t>
      </w:r>
      <w:proofErr w:type="spellStart"/>
      <w:r w:rsidRPr="005C0017">
        <w:rPr>
          <w:sz w:val="28"/>
          <w:szCs w:val="28"/>
        </w:rPr>
        <w:t>висвітлення</w:t>
      </w:r>
      <w:proofErr w:type="spellEnd"/>
      <w:r w:rsidRPr="005C0017">
        <w:rPr>
          <w:sz w:val="28"/>
          <w:szCs w:val="28"/>
        </w:rPr>
        <w:t xml:space="preserve"> </w:t>
      </w:r>
      <w:proofErr w:type="spellStart"/>
      <w:r w:rsidRPr="005C0017">
        <w:rPr>
          <w:sz w:val="28"/>
          <w:szCs w:val="28"/>
        </w:rPr>
        <w:t>теорії</w:t>
      </w:r>
      <w:proofErr w:type="spellEnd"/>
      <w:r w:rsidRPr="005C0017">
        <w:rPr>
          <w:sz w:val="28"/>
          <w:szCs w:val="28"/>
        </w:rPr>
        <w:t xml:space="preserve"> </w:t>
      </w:r>
      <w:proofErr w:type="spellStart"/>
      <w:r w:rsidRPr="005C0017">
        <w:rPr>
          <w:sz w:val="28"/>
          <w:szCs w:val="28"/>
        </w:rPr>
        <w:t>питання</w:t>
      </w:r>
      <w:proofErr w:type="spellEnd"/>
      <w:r w:rsidRPr="005C0017">
        <w:rPr>
          <w:sz w:val="28"/>
          <w:szCs w:val="28"/>
        </w:rPr>
        <w:t xml:space="preserve"> </w:t>
      </w:r>
      <w:proofErr w:type="spellStart"/>
      <w:r w:rsidRPr="005C0017">
        <w:rPr>
          <w:sz w:val="28"/>
          <w:szCs w:val="28"/>
        </w:rPr>
        <w:t>переходять</w:t>
      </w:r>
      <w:proofErr w:type="spellEnd"/>
      <w:r w:rsidRPr="005C0017">
        <w:rPr>
          <w:sz w:val="28"/>
          <w:szCs w:val="28"/>
        </w:rPr>
        <w:t xml:space="preserve"> до </w:t>
      </w:r>
      <w:proofErr w:type="spellStart"/>
      <w:r w:rsidRPr="005C0017">
        <w:rPr>
          <w:sz w:val="28"/>
          <w:szCs w:val="28"/>
        </w:rPr>
        <w:t>власне</w:t>
      </w:r>
      <w:proofErr w:type="spellEnd"/>
      <w:r w:rsidRPr="005C0017">
        <w:rPr>
          <w:sz w:val="28"/>
          <w:szCs w:val="28"/>
        </w:rPr>
        <w:t xml:space="preserve"> практичного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Зазвичай</w:t>
      </w:r>
      <w:proofErr w:type="spellEnd"/>
      <w:r w:rsidRPr="005C0017">
        <w:rPr>
          <w:sz w:val="28"/>
          <w:szCs w:val="28"/>
        </w:rPr>
        <w:t xml:space="preserve"> з </w:t>
      </w:r>
      <w:proofErr w:type="spellStart"/>
      <w:r w:rsidRPr="005C0017">
        <w:rPr>
          <w:sz w:val="28"/>
          <w:szCs w:val="28"/>
        </w:rPr>
        <w:t>кожної</w:t>
      </w:r>
      <w:proofErr w:type="spellEnd"/>
      <w:r w:rsidRPr="005C0017">
        <w:rPr>
          <w:sz w:val="28"/>
          <w:szCs w:val="28"/>
        </w:rPr>
        <w:t xml:space="preserve"> теми </w:t>
      </w:r>
      <w:proofErr w:type="spellStart"/>
      <w:r w:rsidRPr="005C0017">
        <w:rPr>
          <w:sz w:val="28"/>
          <w:szCs w:val="28"/>
        </w:rPr>
        <w:t>лекційного</w:t>
      </w:r>
      <w:proofErr w:type="spellEnd"/>
      <w:r w:rsidRPr="005C0017">
        <w:rPr>
          <w:sz w:val="28"/>
          <w:szCs w:val="28"/>
        </w:rPr>
        <w:t xml:space="preserve"> курсу на </w:t>
      </w: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виносять</w:t>
      </w:r>
      <w:proofErr w:type="spellEnd"/>
      <w:r w:rsidRPr="005C0017">
        <w:rPr>
          <w:sz w:val="28"/>
          <w:szCs w:val="28"/>
        </w:rPr>
        <w:t xml:space="preserve"> </w:t>
      </w:r>
      <w:proofErr w:type="spellStart"/>
      <w:r w:rsidRPr="005C0017">
        <w:rPr>
          <w:sz w:val="28"/>
          <w:szCs w:val="28"/>
        </w:rPr>
        <w:t>індивідуалізовані</w:t>
      </w:r>
      <w:proofErr w:type="spellEnd"/>
      <w:r w:rsidRPr="005C0017">
        <w:rPr>
          <w:sz w:val="28"/>
          <w:szCs w:val="28"/>
        </w:rPr>
        <w:t xml:space="preserve"> теми комплексного характеру, </w:t>
      </w:r>
      <w:proofErr w:type="spellStart"/>
      <w:r w:rsidRPr="005C0017">
        <w:rPr>
          <w:sz w:val="28"/>
          <w:szCs w:val="28"/>
        </w:rPr>
        <w:t>які</w:t>
      </w:r>
      <w:proofErr w:type="spellEnd"/>
      <w:r w:rsidRPr="005C0017">
        <w:rPr>
          <w:sz w:val="28"/>
          <w:szCs w:val="28"/>
        </w:rPr>
        <w:t xml:space="preserve">, з одного боку, </w:t>
      </w:r>
      <w:proofErr w:type="spellStart"/>
      <w:r w:rsidRPr="005C0017">
        <w:rPr>
          <w:sz w:val="28"/>
          <w:szCs w:val="28"/>
        </w:rPr>
        <w:t>дають</w:t>
      </w:r>
      <w:proofErr w:type="spellEnd"/>
      <w:r w:rsidRPr="005C0017">
        <w:rPr>
          <w:sz w:val="28"/>
          <w:szCs w:val="28"/>
        </w:rPr>
        <w:t xml:space="preserve"> </w:t>
      </w:r>
      <w:proofErr w:type="spellStart"/>
      <w:r w:rsidRPr="005C0017">
        <w:rPr>
          <w:sz w:val="28"/>
          <w:szCs w:val="28"/>
        </w:rPr>
        <w:t>змогу</w:t>
      </w:r>
      <w:proofErr w:type="spellEnd"/>
      <w:r w:rsidRPr="005C0017">
        <w:rPr>
          <w:sz w:val="28"/>
          <w:szCs w:val="28"/>
        </w:rPr>
        <w:t xml:space="preserve"> студенту ширше </w:t>
      </w:r>
      <w:proofErr w:type="spellStart"/>
      <w:r w:rsidRPr="005C0017">
        <w:rPr>
          <w:sz w:val="28"/>
          <w:szCs w:val="28"/>
        </w:rPr>
        <w:t>застосувати</w:t>
      </w:r>
      <w:proofErr w:type="spellEnd"/>
      <w:r w:rsidRPr="005C0017">
        <w:rPr>
          <w:sz w:val="28"/>
          <w:szCs w:val="28"/>
        </w:rPr>
        <w:t xml:space="preserve"> </w:t>
      </w:r>
      <w:proofErr w:type="spellStart"/>
      <w:r w:rsidRPr="005C0017">
        <w:rPr>
          <w:sz w:val="28"/>
          <w:szCs w:val="28"/>
        </w:rPr>
        <w:t>здобуті</w:t>
      </w:r>
      <w:proofErr w:type="spellEnd"/>
      <w:r w:rsidRPr="005C0017">
        <w:rPr>
          <w:sz w:val="28"/>
          <w:szCs w:val="28"/>
        </w:rPr>
        <w:t xml:space="preserve"> </w:t>
      </w:r>
      <w:proofErr w:type="spellStart"/>
      <w:r w:rsidRPr="005C0017">
        <w:rPr>
          <w:sz w:val="28"/>
          <w:szCs w:val="28"/>
        </w:rPr>
        <w:t>знання</w:t>
      </w:r>
      <w:proofErr w:type="spellEnd"/>
      <w:r w:rsidRPr="005C0017">
        <w:rPr>
          <w:sz w:val="28"/>
          <w:szCs w:val="28"/>
        </w:rPr>
        <w:t xml:space="preserve">, а з </w:t>
      </w:r>
      <w:proofErr w:type="spellStart"/>
      <w:r w:rsidRPr="005C0017">
        <w:rPr>
          <w:sz w:val="28"/>
          <w:szCs w:val="28"/>
        </w:rPr>
        <w:t>іншого</w:t>
      </w:r>
      <w:proofErr w:type="spellEnd"/>
      <w:r w:rsidRPr="005C0017">
        <w:rPr>
          <w:sz w:val="28"/>
          <w:szCs w:val="28"/>
        </w:rPr>
        <w:t xml:space="preserve"> - </w:t>
      </w:r>
      <w:proofErr w:type="spellStart"/>
      <w:r w:rsidRPr="005C0017">
        <w:rPr>
          <w:sz w:val="28"/>
          <w:szCs w:val="28"/>
        </w:rPr>
        <w:t>підготуватися</w:t>
      </w:r>
      <w:proofErr w:type="spellEnd"/>
      <w:r w:rsidRPr="005C0017">
        <w:rPr>
          <w:sz w:val="28"/>
          <w:szCs w:val="28"/>
        </w:rPr>
        <w:t xml:space="preserve"> до </w:t>
      </w:r>
      <w:proofErr w:type="spellStart"/>
      <w:r w:rsidRPr="005C0017">
        <w:rPr>
          <w:sz w:val="28"/>
          <w:szCs w:val="28"/>
        </w:rPr>
        <w:t>самостійного</w:t>
      </w:r>
      <w:proofErr w:type="spellEnd"/>
      <w:r w:rsidRPr="005C0017">
        <w:rPr>
          <w:sz w:val="28"/>
          <w:szCs w:val="28"/>
        </w:rPr>
        <w:t xml:space="preserve"> </w:t>
      </w:r>
      <w:proofErr w:type="spellStart"/>
      <w:r w:rsidRPr="005C0017">
        <w:rPr>
          <w:sz w:val="28"/>
          <w:szCs w:val="28"/>
        </w:rPr>
        <w:t>виконання</w:t>
      </w:r>
      <w:proofErr w:type="spellEnd"/>
      <w:r w:rsidRPr="005C0017">
        <w:rPr>
          <w:sz w:val="28"/>
          <w:szCs w:val="28"/>
        </w:rPr>
        <w:t xml:space="preserve"> </w:t>
      </w:r>
      <w:proofErr w:type="spellStart"/>
      <w:r w:rsidRPr="005C0017">
        <w:rPr>
          <w:sz w:val="28"/>
          <w:szCs w:val="28"/>
        </w:rPr>
        <w:t>домашнього</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Для </w:t>
      </w:r>
      <w:proofErr w:type="spellStart"/>
      <w:r w:rsidRPr="005C0017">
        <w:rPr>
          <w:sz w:val="28"/>
          <w:szCs w:val="28"/>
        </w:rPr>
        <w:t>викладача</w:t>
      </w:r>
      <w:proofErr w:type="spellEnd"/>
      <w:r w:rsidRPr="005C0017">
        <w:rPr>
          <w:sz w:val="28"/>
          <w:szCs w:val="28"/>
        </w:rPr>
        <w:t xml:space="preserve"> </w:t>
      </w:r>
      <w:proofErr w:type="spellStart"/>
      <w:r w:rsidRPr="005C0017">
        <w:rPr>
          <w:sz w:val="28"/>
          <w:szCs w:val="28"/>
        </w:rPr>
        <w:lastRenderedPageBreak/>
        <w:t>такі</w:t>
      </w:r>
      <w:proofErr w:type="spellEnd"/>
      <w:r w:rsidRPr="005C0017">
        <w:rPr>
          <w:sz w:val="28"/>
          <w:szCs w:val="28"/>
        </w:rPr>
        <w:t xml:space="preserve"> </w:t>
      </w:r>
      <w:proofErr w:type="spellStart"/>
      <w:r w:rsidRPr="005C0017">
        <w:rPr>
          <w:sz w:val="28"/>
          <w:szCs w:val="28"/>
        </w:rPr>
        <w:t>комплексні</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w:t>
      </w:r>
      <w:proofErr w:type="spellStart"/>
      <w:r w:rsidRPr="005C0017">
        <w:rPr>
          <w:sz w:val="28"/>
          <w:szCs w:val="28"/>
        </w:rPr>
        <w:t>слугують</w:t>
      </w:r>
      <w:proofErr w:type="spellEnd"/>
      <w:r w:rsidRPr="005C0017">
        <w:rPr>
          <w:sz w:val="28"/>
          <w:szCs w:val="28"/>
        </w:rPr>
        <w:t xml:space="preserve"> також способом </w:t>
      </w:r>
      <w:proofErr w:type="spellStart"/>
      <w:r w:rsidRPr="005C0017">
        <w:rPr>
          <w:sz w:val="28"/>
          <w:szCs w:val="28"/>
        </w:rPr>
        <w:t>перевірки</w:t>
      </w:r>
      <w:proofErr w:type="spellEnd"/>
      <w:r w:rsidRPr="005C0017">
        <w:rPr>
          <w:sz w:val="28"/>
          <w:szCs w:val="28"/>
        </w:rPr>
        <w:t xml:space="preserve"> </w:t>
      </w:r>
      <w:proofErr w:type="spellStart"/>
      <w:r w:rsidRPr="005C0017">
        <w:rPr>
          <w:sz w:val="28"/>
          <w:szCs w:val="28"/>
        </w:rPr>
        <w:t>рівня</w:t>
      </w:r>
      <w:proofErr w:type="spellEnd"/>
      <w:r w:rsidRPr="005C0017">
        <w:rPr>
          <w:sz w:val="28"/>
          <w:szCs w:val="28"/>
        </w:rPr>
        <w:t xml:space="preserve"> </w:t>
      </w:r>
      <w:proofErr w:type="spellStart"/>
      <w:r w:rsidRPr="005C0017">
        <w:rPr>
          <w:sz w:val="28"/>
          <w:szCs w:val="28"/>
        </w:rPr>
        <w:t>засвоєння</w:t>
      </w:r>
      <w:proofErr w:type="spellEnd"/>
      <w:r w:rsidRPr="005C0017">
        <w:rPr>
          <w:sz w:val="28"/>
          <w:szCs w:val="28"/>
        </w:rPr>
        <w:t xml:space="preserve"> </w:t>
      </w:r>
      <w:proofErr w:type="spellStart"/>
      <w:r w:rsidRPr="005C0017">
        <w:rPr>
          <w:sz w:val="28"/>
          <w:szCs w:val="28"/>
        </w:rPr>
        <w:t>навчального</w:t>
      </w:r>
      <w:proofErr w:type="spellEnd"/>
      <w:r w:rsidRPr="005C0017">
        <w:rPr>
          <w:sz w:val="28"/>
          <w:szCs w:val="28"/>
        </w:rPr>
        <w:t xml:space="preserve"> </w:t>
      </w:r>
      <w:proofErr w:type="spellStart"/>
      <w:r w:rsidRPr="005C0017">
        <w:rPr>
          <w:sz w:val="28"/>
          <w:szCs w:val="28"/>
        </w:rPr>
        <w:t>матеріалу</w:t>
      </w:r>
      <w:proofErr w:type="spellEnd"/>
      <w:r w:rsidRPr="005C0017">
        <w:rPr>
          <w:sz w:val="28"/>
          <w:szCs w:val="28"/>
        </w:rPr>
        <w:t xml:space="preserve"> студентами.</w:t>
      </w:r>
      <w:r>
        <w:rPr>
          <w:sz w:val="28"/>
          <w:szCs w:val="28"/>
          <w:lang w:val="uk-UA"/>
        </w:rPr>
        <w:t xml:space="preserve"> </w:t>
      </w:r>
      <w:r w:rsidRPr="002D3C95">
        <w:rPr>
          <w:sz w:val="28"/>
          <w:szCs w:val="28"/>
          <w:lang w:val="uk-UA"/>
        </w:rPr>
        <w:t>Однак, індивідуалізуючи завдання, викладач має встановити певний середній рівень, який би відповідав завдан</w:t>
      </w:r>
      <w:r>
        <w:rPr>
          <w:sz w:val="28"/>
          <w:szCs w:val="28"/>
          <w:lang w:val="uk-UA"/>
        </w:rPr>
        <w:t>н</w:t>
      </w:r>
      <w:r w:rsidRPr="002D3C95">
        <w:rPr>
          <w:sz w:val="28"/>
          <w:szCs w:val="28"/>
          <w:lang w:val="uk-UA"/>
        </w:rPr>
        <w:t xml:space="preserve">ям вищої школи і безперервно від заняття до заняття в міру педагогічної доцільності зростав. </w:t>
      </w:r>
      <w:r w:rsidRPr="005C0017">
        <w:rPr>
          <w:sz w:val="28"/>
          <w:szCs w:val="28"/>
        </w:rPr>
        <w:t xml:space="preserve">При </w:t>
      </w:r>
      <w:proofErr w:type="spellStart"/>
      <w:r w:rsidRPr="005C0017">
        <w:rPr>
          <w:sz w:val="28"/>
          <w:szCs w:val="28"/>
        </w:rPr>
        <w:t>цьому</w:t>
      </w:r>
      <w:proofErr w:type="spellEnd"/>
      <w:r w:rsidRPr="005C0017">
        <w:rPr>
          <w:sz w:val="28"/>
          <w:szCs w:val="28"/>
        </w:rPr>
        <w:t xml:space="preserve"> студент по</w:t>
      </w:r>
      <w:r w:rsidRPr="005C0017">
        <w:rPr>
          <w:sz w:val="28"/>
          <w:szCs w:val="28"/>
        </w:rPr>
        <w:softHyphen/>
        <w:t xml:space="preserve">винен </w:t>
      </w:r>
      <w:proofErr w:type="spellStart"/>
      <w:r w:rsidRPr="005C0017">
        <w:rPr>
          <w:sz w:val="28"/>
          <w:szCs w:val="28"/>
        </w:rPr>
        <w:t>відчувати</w:t>
      </w:r>
      <w:proofErr w:type="spellEnd"/>
      <w:r w:rsidRPr="005C0017">
        <w:rPr>
          <w:sz w:val="28"/>
          <w:szCs w:val="28"/>
        </w:rPr>
        <w:t xml:space="preserve"> крок за кроком </w:t>
      </w:r>
      <w:proofErr w:type="spellStart"/>
      <w:r w:rsidRPr="005C0017">
        <w:rPr>
          <w:sz w:val="28"/>
          <w:szCs w:val="28"/>
        </w:rPr>
        <w:t>підвищення</w:t>
      </w:r>
      <w:proofErr w:type="spellEnd"/>
      <w:r w:rsidRPr="005C0017">
        <w:rPr>
          <w:sz w:val="28"/>
          <w:szCs w:val="28"/>
        </w:rPr>
        <w:t xml:space="preserve"> </w:t>
      </w:r>
      <w:proofErr w:type="spellStart"/>
      <w:r w:rsidRPr="005C0017">
        <w:rPr>
          <w:sz w:val="28"/>
          <w:szCs w:val="28"/>
        </w:rPr>
        <w:t>рівня</w:t>
      </w:r>
      <w:proofErr w:type="spellEnd"/>
      <w:r w:rsidRPr="005C0017">
        <w:rPr>
          <w:sz w:val="28"/>
          <w:szCs w:val="28"/>
        </w:rPr>
        <w:t xml:space="preserve"> </w:t>
      </w:r>
      <w:proofErr w:type="spellStart"/>
      <w:r w:rsidRPr="005C0017">
        <w:rPr>
          <w:sz w:val="28"/>
          <w:szCs w:val="28"/>
        </w:rPr>
        <w:t>своєї</w:t>
      </w:r>
      <w:proofErr w:type="spellEnd"/>
      <w:r w:rsidRPr="005C0017">
        <w:rPr>
          <w:sz w:val="28"/>
          <w:szCs w:val="28"/>
        </w:rPr>
        <w:t xml:space="preserve"> </w:t>
      </w:r>
      <w:proofErr w:type="spellStart"/>
      <w:r w:rsidRPr="005C0017">
        <w:rPr>
          <w:sz w:val="28"/>
          <w:szCs w:val="28"/>
        </w:rPr>
        <w:t>підготовки</w:t>
      </w:r>
      <w:proofErr w:type="spellEnd"/>
      <w:r w:rsidRPr="005C0017">
        <w:rPr>
          <w:sz w:val="28"/>
          <w:szCs w:val="28"/>
        </w:rPr>
        <w:t xml:space="preserve">. В </w:t>
      </w:r>
      <w:proofErr w:type="spellStart"/>
      <w:r w:rsidRPr="005C0017">
        <w:rPr>
          <w:sz w:val="28"/>
          <w:szCs w:val="28"/>
        </w:rPr>
        <w:t>іншому</w:t>
      </w:r>
      <w:proofErr w:type="spellEnd"/>
      <w:r w:rsidRPr="005C0017">
        <w:rPr>
          <w:sz w:val="28"/>
          <w:szCs w:val="28"/>
        </w:rPr>
        <w:t xml:space="preserve"> </w:t>
      </w:r>
      <w:proofErr w:type="spellStart"/>
      <w:r w:rsidRPr="005C0017">
        <w:rPr>
          <w:sz w:val="28"/>
          <w:szCs w:val="28"/>
        </w:rPr>
        <w:t>разі</w:t>
      </w:r>
      <w:proofErr w:type="spellEnd"/>
      <w:r w:rsidRPr="005C0017">
        <w:rPr>
          <w:sz w:val="28"/>
          <w:szCs w:val="28"/>
        </w:rPr>
        <w:t xml:space="preserve"> </w:t>
      </w: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будуть</w:t>
      </w:r>
      <w:proofErr w:type="spellEnd"/>
      <w:r w:rsidRPr="005C0017">
        <w:rPr>
          <w:sz w:val="28"/>
          <w:szCs w:val="28"/>
        </w:rPr>
        <w:t xml:space="preserve"> </w:t>
      </w:r>
      <w:proofErr w:type="spellStart"/>
      <w:r w:rsidRPr="005C0017">
        <w:rPr>
          <w:sz w:val="28"/>
          <w:szCs w:val="28"/>
        </w:rPr>
        <w:t>йому</w:t>
      </w:r>
      <w:proofErr w:type="spellEnd"/>
      <w:r w:rsidRPr="005C0017">
        <w:rPr>
          <w:sz w:val="28"/>
          <w:szCs w:val="28"/>
        </w:rPr>
        <w:t xml:space="preserve"> </w:t>
      </w:r>
      <w:proofErr w:type="spellStart"/>
      <w:r w:rsidRPr="005C0017">
        <w:rPr>
          <w:sz w:val="28"/>
          <w:szCs w:val="28"/>
        </w:rPr>
        <w:t>нецікавими</w:t>
      </w:r>
      <w:proofErr w:type="spellEnd"/>
      <w:r w:rsidRPr="005C0017">
        <w:rPr>
          <w:sz w:val="28"/>
          <w:szCs w:val="28"/>
        </w:rPr>
        <w:t xml:space="preserve">. </w:t>
      </w:r>
      <w:proofErr w:type="spellStart"/>
      <w:r w:rsidRPr="005C0017">
        <w:rPr>
          <w:sz w:val="28"/>
          <w:szCs w:val="28"/>
        </w:rPr>
        <w:t>Індивідуалізуючи</w:t>
      </w:r>
      <w:proofErr w:type="spellEnd"/>
      <w:r w:rsidRPr="005C0017">
        <w:rPr>
          <w:sz w:val="28"/>
          <w:szCs w:val="28"/>
        </w:rPr>
        <w:t xml:space="preserve"> </w:t>
      </w:r>
      <w:proofErr w:type="spellStart"/>
      <w:r w:rsidRPr="005C0017">
        <w:rPr>
          <w:sz w:val="28"/>
          <w:szCs w:val="28"/>
        </w:rPr>
        <w:t>завдання</w:t>
      </w:r>
      <w:proofErr w:type="spellEnd"/>
      <w:r w:rsidRPr="005C0017">
        <w:rPr>
          <w:sz w:val="28"/>
          <w:szCs w:val="28"/>
        </w:rPr>
        <w:t xml:space="preserve">, </w:t>
      </w:r>
      <w:proofErr w:type="spellStart"/>
      <w:r w:rsidRPr="005C0017">
        <w:rPr>
          <w:sz w:val="28"/>
          <w:szCs w:val="28"/>
        </w:rPr>
        <w:t>необхідно</w:t>
      </w:r>
      <w:proofErr w:type="spellEnd"/>
      <w:r w:rsidRPr="005C0017">
        <w:rPr>
          <w:sz w:val="28"/>
          <w:szCs w:val="28"/>
        </w:rPr>
        <w:t xml:space="preserve"> </w:t>
      </w:r>
      <w:proofErr w:type="spellStart"/>
      <w:r w:rsidRPr="005C0017">
        <w:rPr>
          <w:sz w:val="28"/>
          <w:szCs w:val="28"/>
        </w:rPr>
        <w:t>зберігати</w:t>
      </w:r>
      <w:proofErr w:type="spellEnd"/>
      <w:r w:rsidRPr="005C0017">
        <w:rPr>
          <w:sz w:val="28"/>
          <w:szCs w:val="28"/>
        </w:rPr>
        <w:t xml:space="preserve"> </w:t>
      </w:r>
      <w:proofErr w:type="spellStart"/>
      <w:r w:rsidRPr="005C0017">
        <w:rPr>
          <w:sz w:val="28"/>
          <w:szCs w:val="28"/>
        </w:rPr>
        <w:t>цілісність</w:t>
      </w:r>
      <w:proofErr w:type="spellEnd"/>
      <w:r w:rsidRPr="005C0017">
        <w:rPr>
          <w:sz w:val="28"/>
          <w:szCs w:val="28"/>
        </w:rPr>
        <w:t xml:space="preserve"> </w:t>
      </w:r>
      <w:proofErr w:type="spellStart"/>
      <w:r w:rsidRPr="005C0017">
        <w:rPr>
          <w:sz w:val="28"/>
          <w:szCs w:val="28"/>
        </w:rPr>
        <w:t>системи</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занять, </w:t>
      </w:r>
      <w:proofErr w:type="spellStart"/>
      <w:r w:rsidRPr="005C0017">
        <w:rPr>
          <w:sz w:val="28"/>
          <w:szCs w:val="28"/>
        </w:rPr>
        <w:t>їхній</w:t>
      </w:r>
      <w:proofErr w:type="spellEnd"/>
      <w:r w:rsidRPr="005C0017">
        <w:rPr>
          <w:sz w:val="28"/>
          <w:szCs w:val="28"/>
        </w:rPr>
        <w:t xml:space="preserve"> </w:t>
      </w:r>
      <w:proofErr w:type="spellStart"/>
      <w:r w:rsidRPr="005C0017">
        <w:rPr>
          <w:sz w:val="28"/>
          <w:szCs w:val="28"/>
        </w:rPr>
        <w:t>взаємозв'язок</w:t>
      </w:r>
      <w:proofErr w:type="spellEnd"/>
      <w:r w:rsidRPr="005C0017">
        <w:rPr>
          <w:sz w:val="28"/>
          <w:szCs w:val="28"/>
        </w:rPr>
        <w:t xml:space="preserve"> і </w:t>
      </w:r>
      <w:proofErr w:type="spellStart"/>
      <w:r w:rsidRPr="005C0017">
        <w:rPr>
          <w:sz w:val="28"/>
          <w:szCs w:val="28"/>
        </w:rPr>
        <w:t>послідовність</w:t>
      </w:r>
      <w:proofErr w:type="spellEnd"/>
      <w:r w:rsidRPr="005C0017">
        <w:rPr>
          <w:sz w:val="28"/>
          <w:szCs w:val="28"/>
        </w:rPr>
        <w:t xml:space="preserve">, </w:t>
      </w:r>
      <w:proofErr w:type="spellStart"/>
      <w:r w:rsidRPr="005C0017">
        <w:rPr>
          <w:sz w:val="28"/>
          <w:szCs w:val="28"/>
        </w:rPr>
        <w:t>розглядати</w:t>
      </w:r>
      <w:proofErr w:type="spellEnd"/>
      <w:r w:rsidRPr="005C0017">
        <w:rPr>
          <w:sz w:val="28"/>
          <w:szCs w:val="28"/>
        </w:rPr>
        <w:t xml:space="preserve"> </w:t>
      </w:r>
      <w:proofErr w:type="spellStart"/>
      <w:r w:rsidRPr="005C0017">
        <w:rPr>
          <w:sz w:val="28"/>
          <w:szCs w:val="28"/>
        </w:rPr>
        <w:t>їх</w:t>
      </w:r>
      <w:proofErr w:type="spellEnd"/>
      <w:r w:rsidRPr="005C0017">
        <w:rPr>
          <w:sz w:val="28"/>
          <w:szCs w:val="28"/>
        </w:rPr>
        <w:t xml:space="preserve"> як </w:t>
      </w:r>
      <w:proofErr w:type="spellStart"/>
      <w:r w:rsidRPr="005C0017">
        <w:rPr>
          <w:sz w:val="28"/>
          <w:szCs w:val="28"/>
        </w:rPr>
        <w:t>єдине</w:t>
      </w:r>
      <w:proofErr w:type="spellEnd"/>
      <w:r w:rsidRPr="005C0017">
        <w:rPr>
          <w:sz w:val="28"/>
          <w:szCs w:val="28"/>
        </w:rPr>
        <w:t xml:space="preserve"> </w:t>
      </w:r>
      <w:proofErr w:type="spellStart"/>
      <w:r w:rsidRPr="005C0017">
        <w:rPr>
          <w:sz w:val="28"/>
          <w:szCs w:val="28"/>
        </w:rPr>
        <w:t>ціле</w:t>
      </w:r>
      <w:proofErr w:type="spellEnd"/>
      <w:r w:rsidRPr="005C0017">
        <w:rPr>
          <w:sz w:val="28"/>
          <w:szCs w:val="28"/>
        </w:rPr>
        <w:t xml:space="preserve">, </w:t>
      </w:r>
      <w:proofErr w:type="spellStart"/>
      <w:r w:rsidRPr="005C0017">
        <w:rPr>
          <w:sz w:val="28"/>
          <w:szCs w:val="28"/>
        </w:rPr>
        <w:t>підпорядковане</w:t>
      </w:r>
      <w:proofErr w:type="spellEnd"/>
      <w:r w:rsidRPr="005C0017">
        <w:rPr>
          <w:sz w:val="28"/>
          <w:szCs w:val="28"/>
        </w:rPr>
        <w:t xml:space="preserve"> </w:t>
      </w:r>
      <w:proofErr w:type="spellStart"/>
      <w:r w:rsidRPr="005C0017">
        <w:rPr>
          <w:sz w:val="28"/>
          <w:szCs w:val="28"/>
        </w:rPr>
        <w:t>змісту</w:t>
      </w:r>
      <w:proofErr w:type="spellEnd"/>
      <w:r w:rsidRPr="005C0017">
        <w:rPr>
          <w:sz w:val="28"/>
          <w:szCs w:val="28"/>
        </w:rPr>
        <w:t xml:space="preserve"> </w:t>
      </w:r>
      <w:proofErr w:type="spellStart"/>
      <w:r w:rsidRPr="005C0017">
        <w:rPr>
          <w:sz w:val="28"/>
          <w:szCs w:val="28"/>
        </w:rPr>
        <w:t>лекцій</w:t>
      </w:r>
      <w:proofErr w:type="spellEnd"/>
      <w:r w:rsidRPr="005C0017">
        <w:rPr>
          <w:sz w:val="28"/>
          <w:szCs w:val="28"/>
        </w:rPr>
        <w:t xml:space="preserve">. </w:t>
      </w:r>
      <w:proofErr w:type="spellStart"/>
      <w:r w:rsidRPr="005C0017">
        <w:rPr>
          <w:sz w:val="28"/>
          <w:szCs w:val="28"/>
        </w:rPr>
        <w:t>Кожне</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має</w:t>
      </w:r>
      <w:proofErr w:type="spellEnd"/>
      <w:r w:rsidRPr="005C0017">
        <w:rPr>
          <w:sz w:val="28"/>
          <w:szCs w:val="28"/>
        </w:rPr>
        <w:t xml:space="preserve"> </w:t>
      </w:r>
      <w:proofErr w:type="spellStart"/>
      <w:r w:rsidRPr="005C0017">
        <w:rPr>
          <w:sz w:val="28"/>
          <w:szCs w:val="28"/>
        </w:rPr>
        <w:t>являти</w:t>
      </w:r>
      <w:proofErr w:type="spellEnd"/>
      <w:r w:rsidRPr="005C0017">
        <w:rPr>
          <w:sz w:val="28"/>
          <w:szCs w:val="28"/>
        </w:rPr>
        <w:t xml:space="preserve"> собою </w:t>
      </w:r>
      <w:proofErr w:type="spellStart"/>
      <w:r w:rsidRPr="005C0017">
        <w:rPr>
          <w:sz w:val="28"/>
          <w:szCs w:val="28"/>
        </w:rPr>
        <w:t>тематично</w:t>
      </w:r>
      <w:proofErr w:type="spellEnd"/>
      <w:r w:rsidRPr="005C0017">
        <w:rPr>
          <w:sz w:val="28"/>
          <w:szCs w:val="28"/>
        </w:rPr>
        <w:t xml:space="preserve"> </w:t>
      </w:r>
      <w:proofErr w:type="spellStart"/>
      <w:r w:rsidRPr="005C0017">
        <w:rPr>
          <w:sz w:val="28"/>
          <w:szCs w:val="28"/>
        </w:rPr>
        <w:t>завершену</w:t>
      </w:r>
      <w:proofErr w:type="spellEnd"/>
      <w:r w:rsidRPr="005C0017">
        <w:rPr>
          <w:sz w:val="28"/>
          <w:szCs w:val="28"/>
        </w:rPr>
        <w:t xml:space="preserve"> ланку </w:t>
      </w:r>
      <w:proofErr w:type="spellStart"/>
      <w:r w:rsidRPr="005C0017">
        <w:rPr>
          <w:sz w:val="28"/>
          <w:szCs w:val="28"/>
        </w:rPr>
        <w:t>навчальної</w:t>
      </w:r>
      <w:proofErr w:type="spellEnd"/>
      <w:r w:rsidRPr="005C0017">
        <w:rPr>
          <w:sz w:val="28"/>
          <w:szCs w:val="28"/>
        </w:rPr>
        <w:t xml:space="preserve"> </w:t>
      </w:r>
      <w:proofErr w:type="spellStart"/>
      <w:r w:rsidRPr="005C0017">
        <w:rPr>
          <w:sz w:val="28"/>
          <w:szCs w:val="28"/>
        </w:rPr>
        <w:t>програми</w:t>
      </w:r>
      <w:proofErr w:type="spellEnd"/>
      <w:r w:rsidRPr="005C0017">
        <w:rPr>
          <w:sz w:val="28"/>
          <w:szCs w:val="28"/>
        </w:rPr>
        <w:t>.</w:t>
      </w:r>
    </w:p>
    <w:p w14:paraId="249EFB67" w14:textId="77777777" w:rsidR="000E0DF9" w:rsidRDefault="000E0DF9" w:rsidP="000E0DF9">
      <w:pPr>
        <w:pStyle w:val="cdt4ke"/>
        <w:ind w:firstLine="708"/>
        <w:contextualSpacing/>
        <w:jc w:val="both"/>
        <w:rPr>
          <w:sz w:val="28"/>
          <w:szCs w:val="28"/>
          <w:lang w:val="uk-UA"/>
        </w:rPr>
      </w:pPr>
      <w:r w:rsidRPr="002D3C95">
        <w:rPr>
          <w:sz w:val="28"/>
          <w:szCs w:val="28"/>
          <w:lang w:val="uk-UA"/>
        </w:rPr>
        <w:t>Враховуючи, що на підведення підсумків заняття потрібно 3-5 хвилин, викладач може заздалегідь спланувати час на розгляд кожного питання, проблемних завдань, вправ, ситуацій, тобто дотримуватися регламенту, що дис</w:t>
      </w:r>
      <w:r w:rsidRPr="002D3C95">
        <w:rPr>
          <w:sz w:val="28"/>
          <w:szCs w:val="28"/>
          <w:lang w:val="uk-UA"/>
        </w:rPr>
        <w:softHyphen/>
        <w:t xml:space="preserve">циплінує студентів, привчає до економії часу. </w:t>
      </w:r>
      <w:proofErr w:type="spellStart"/>
      <w:r w:rsidRPr="005C0017">
        <w:rPr>
          <w:sz w:val="28"/>
          <w:szCs w:val="28"/>
        </w:rPr>
        <w:t>Відсутність</w:t>
      </w:r>
      <w:proofErr w:type="spellEnd"/>
      <w:r w:rsidRPr="005C0017">
        <w:rPr>
          <w:sz w:val="28"/>
          <w:szCs w:val="28"/>
        </w:rPr>
        <w:t xml:space="preserve"> регламенту </w:t>
      </w:r>
      <w:proofErr w:type="spellStart"/>
      <w:r w:rsidRPr="005C0017">
        <w:rPr>
          <w:sz w:val="28"/>
          <w:szCs w:val="28"/>
        </w:rPr>
        <w:t>руйнує</w:t>
      </w:r>
      <w:proofErr w:type="spellEnd"/>
      <w:r w:rsidRPr="005C0017">
        <w:rPr>
          <w:sz w:val="28"/>
          <w:szCs w:val="28"/>
        </w:rPr>
        <w:t xml:space="preserve"> схему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призводить</w:t>
      </w:r>
      <w:proofErr w:type="spellEnd"/>
      <w:r w:rsidRPr="005C0017">
        <w:rPr>
          <w:sz w:val="28"/>
          <w:szCs w:val="28"/>
        </w:rPr>
        <w:t xml:space="preserve"> до </w:t>
      </w:r>
      <w:proofErr w:type="spellStart"/>
      <w:r w:rsidRPr="005C0017">
        <w:rPr>
          <w:sz w:val="28"/>
          <w:szCs w:val="28"/>
        </w:rPr>
        <w:t>втрати</w:t>
      </w:r>
      <w:proofErr w:type="spellEnd"/>
      <w:r w:rsidRPr="005C0017">
        <w:rPr>
          <w:sz w:val="28"/>
          <w:szCs w:val="28"/>
        </w:rPr>
        <w:t xml:space="preserve"> </w:t>
      </w:r>
      <w:proofErr w:type="spellStart"/>
      <w:r w:rsidRPr="005C0017">
        <w:rPr>
          <w:sz w:val="28"/>
          <w:szCs w:val="28"/>
        </w:rPr>
        <w:t>логіки</w:t>
      </w:r>
      <w:proofErr w:type="spellEnd"/>
      <w:r w:rsidRPr="005C0017">
        <w:rPr>
          <w:sz w:val="28"/>
          <w:szCs w:val="28"/>
        </w:rPr>
        <w:t xml:space="preserve">, </w:t>
      </w:r>
      <w:proofErr w:type="spellStart"/>
      <w:r w:rsidRPr="005C0017">
        <w:rPr>
          <w:sz w:val="28"/>
          <w:szCs w:val="28"/>
        </w:rPr>
        <w:t>взаємозв'язків</w:t>
      </w:r>
      <w:proofErr w:type="spellEnd"/>
      <w:r w:rsidRPr="005C0017">
        <w:rPr>
          <w:sz w:val="28"/>
          <w:szCs w:val="28"/>
        </w:rPr>
        <w:t>.</w:t>
      </w:r>
    </w:p>
    <w:p w14:paraId="021F68E7"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мають</w:t>
      </w:r>
      <w:proofErr w:type="spellEnd"/>
      <w:r w:rsidRPr="005C0017">
        <w:rPr>
          <w:sz w:val="28"/>
          <w:szCs w:val="28"/>
        </w:rPr>
        <w:t xml:space="preserve"> бути </w:t>
      </w:r>
      <w:proofErr w:type="spellStart"/>
      <w:r w:rsidRPr="005C0017">
        <w:rPr>
          <w:sz w:val="28"/>
          <w:szCs w:val="28"/>
        </w:rPr>
        <w:t>різноманітними</w:t>
      </w:r>
      <w:proofErr w:type="spellEnd"/>
      <w:r w:rsidRPr="005C0017">
        <w:rPr>
          <w:sz w:val="28"/>
          <w:szCs w:val="28"/>
        </w:rPr>
        <w:t xml:space="preserve">. </w:t>
      </w:r>
      <w:proofErr w:type="spellStart"/>
      <w:r w:rsidRPr="005C0017">
        <w:rPr>
          <w:sz w:val="28"/>
          <w:szCs w:val="28"/>
        </w:rPr>
        <w:t>Якщо</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зрозуміють</w:t>
      </w:r>
      <w:proofErr w:type="spellEnd"/>
      <w:r w:rsidRPr="005C0017">
        <w:rPr>
          <w:sz w:val="28"/>
          <w:szCs w:val="28"/>
        </w:rPr>
        <w:t xml:space="preserve">, </w:t>
      </w:r>
      <w:proofErr w:type="spellStart"/>
      <w:r w:rsidRPr="005C0017">
        <w:rPr>
          <w:sz w:val="28"/>
          <w:szCs w:val="28"/>
        </w:rPr>
        <w:t>що</w:t>
      </w:r>
      <w:proofErr w:type="spellEnd"/>
      <w:r w:rsidRPr="005C0017">
        <w:rPr>
          <w:sz w:val="28"/>
          <w:szCs w:val="28"/>
        </w:rPr>
        <w:t xml:space="preserve"> </w:t>
      </w:r>
      <w:proofErr w:type="spellStart"/>
      <w:r w:rsidRPr="005C0017">
        <w:rPr>
          <w:sz w:val="28"/>
          <w:szCs w:val="28"/>
        </w:rPr>
        <w:t>всі</w:t>
      </w:r>
      <w:proofErr w:type="spellEnd"/>
      <w:r w:rsidRPr="005C0017">
        <w:rPr>
          <w:sz w:val="28"/>
          <w:szCs w:val="28"/>
        </w:rPr>
        <w:t xml:space="preserve"> </w:t>
      </w:r>
      <w:proofErr w:type="spellStart"/>
      <w:r w:rsidRPr="005C0017">
        <w:rPr>
          <w:sz w:val="28"/>
          <w:szCs w:val="28"/>
        </w:rPr>
        <w:t>їх</w:t>
      </w:r>
      <w:proofErr w:type="spellEnd"/>
      <w:r w:rsidRPr="005C0017">
        <w:rPr>
          <w:sz w:val="28"/>
          <w:szCs w:val="28"/>
        </w:rPr>
        <w:t xml:space="preserve"> </w:t>
      </w:r>
      <w:proofErr w:type="spellStart"/>
      <w:r w:rsidRPr="005C0017">
        <w:rPr>
          <w:sz w:val="28"/>
          <w:szCs w:val="28"/>
        </w:rPr>
        <w:t>навчальні</w:t>
      </w:r>
      <w:proofErr w:type="spellEnd"/>
      <w:r w:rsidRPr="005C0017">
        <w:rPr>
          <w:sz w:val="28"/>
          <w:szCs w:val="28"/>
        </w:rPr>
        <w:t xml:space="preserve"> </w:t>
      </w:r>
      <w:proofErr w:type="spellStart"/>
      <w:r w:rsidRPr="005C0017">
        <w:rPr>
          <w:sz w:val="28"/>
          <w:szCs w:val="28"/>
        </w:rPr>
        <w:t>можливості</w:t>
      </w:r>
      <w:proofErr w:type="spellEnd"/>
      <w:r w:rsidRPr="005C0017">
        <w:rPr>
          <w:sz w:val="28"/>
          <w:szCs w:val="28"/>
        </w:rPr>
        <w:t xml:space="preserve"> </w:t>
      </w:r>
      <w:proofErr w:type="spellStart"/>
      <w:r w:rsidRPr="005C0017">
        <w:rPr>
          <w:sz w:val="28"/>
          <w:szCs w:val="28"/>
        </w:rPr>
        <w:t>вичерпані</w:t>
      </w:r>
      <w:proofErr w:type="spellEnd"/>
      <w:r w:rsidRPr="005C0017">
        <w:rPr>
          <w:sz w:val="28"/>
          <w:szCs w:val="28"/>
        </w:rPr>
        <w:t xml:space="preserve">, то </w:t>
      </w:r>
      <w:proofErr w:type="spellStart"/>
      <w:r w:rsidRPr="005C0017">
        <w:rPr>
          <w:sz w:val="28"/>
          <w:szCs w:val="28"/>
        </w:rPr>
        <w:t>різко</w:t>
      </w:r>
      <w:proofErr w:type="spellEnd"/>
      <w:r w:rsidRPr="005C0017">
        <w:rPr>
          <w:sz w:val="28"/>
          <w:szCs w:val="28"/>
        </w:rPr>
        <w:t xml:space="preserve"> </w:t>
      </w:r>
      <w:proofErr w:type="spellStart"/>
      <w:r w:rsidRPr="005C0017">
        <w:rPr>
          <w:sz w:val="28"/>
          <w:szCs w:val="28"/>
        </w:rPr>
        <w:t>знизиться</w:t>
      </w:r>
      <w:proofErr w:type="spellEnd"/>
      <w:r w:rsidRPr="005C0017">
        <w:rPr>
          <w:sz w:val="28"/>
          <w:szCs w:val="28"/>
        </w:rPr>
        <w:t xml:space="preserve"> </w:t>
      </w:r>
      <w:proofErr w:type="spellStart"/>
      <w:r w:rsidRPr="005C0017">
        <w:rPr>
          <w:sz w:val="28"/>
          <w:szCs w:val="28"/>
        </w:rPr>
        <w:t>рівень</w:t>
      </w:r>
      <w:proofErr w:type="spellEnd"/>
      <w:r w:rsidRPr="005C0017">
        <w:rPr>
          <w:sz w:val="28"/>
          <w:szCs w:val="28"/>
        </w:rPr>
        <w:t xml:space="preserve"> </w:t>
      </w:r>
      <w:proofErr w:type="spellStart"/>
      <w:r w:rsidRPr="005C0017">
        <w:rPr>
          <w:sz w:val="28"/>
          <w:szCs w:val="28"/>
        </w:rPr>
        <w:t>мотивації</w:t>
      </w:r>
      <w:proofErr w:type="spellEnd"/>
      <w:r w:rsidRPr="005C0017">
        <w:rPr>
          <w:sz w:val="28"/>
          <w:szCs w:val="28"/>
        </w:rPr>
        <w:t xml:space="preserve">. </w:t>
      </w:r>
      <w:proofErr w:type="spellStart"/>
      <w:r w:rsidRPr="005C0017">
        <w:rPr>
          <w:sz w:val="28"/>
          <w:szCs w:val="28"/>
        </w:rPr>
        <w:t>Необхідно</w:t>
      </w:r>
      <w:proofErr w:type="spellEnd"/>
      <w:r w:rsidRPr="005C0017">
        <w:rPr>
          <w:sz w:val="28"/>
          <w:szCs w:val="28"/>
        </w:rPr>
        <w:t xml:space="preserve"> </w:t>
      </w:r>
      <w:proofErr w:type="spellStart"/>
      <w:r w:rsidRPr="005C0017">
        <w:rPr>
          <w:sz w:val="28"/>
          <w:szCs w:val="28"/>
        </w:rPr>
        <w:t>організовувати</w:t>
      </w:r>
      <w:proofErr w:type="spellEnd"/>
      <w:r w:rsidRPr="005C0017">
        <w:rPr>
          <w:sz w:val="28"/>
          <w:szCs w:val="28"/>
        </w:rPr>
        <w:t xml:space="preserve"> </w:t>
      </w: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заняття</w:t>
      </w:r>
      <w:proofErr w:type="spellEnd"/>
      <w:r w:rsidRPr="005C0017">
        <w:rPr>
          <w:sz w:val="28"/>
          <w:szCs w:val="28"/>
        </w:rPr>
        <w:t xml:space="preserve"> так, </w:t>
      </w:r>
      <w:proofErr w:type="spellStart"/>
      <w:r w:rsidRPr="005C0017">
        <w:rPr>
          <w:sz w:val="28"/>
          <w:szCs w:val="28"/>
        </w:rPr>
        <w:t>щоб</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відчували</w:t>
      </w:r>
      <w:proofErr w:type="spellEnd"/>
      <w:r w:rsidRPr="005C0017">
        <w:rPr>
          <w:sz w:val="28"/>
          <w:szCs w:val="28"/>
        </w:rPr>
        <w:t xml:space="preserve"> </w:t>
      </w:r>
      <w:proofErr w:type="spellStart"/>
      <w:r w:rsidRPr="005C0017">
        <w:rPr>
          <w:sz w:val="28"/>
          <w:szCs w:val="28"/>
        </w:rPr>
        <w:t>зростання</w:t>
      </w:r>
      <w:proofErr w:type="spellEnd"/>
      <w:r w:rsidRPr="005C0017">
        <w:rPr>
          <w:sz w:val="28"/>
          <w:szCs w:val="28"/>
        </w:rPr>
        <w:t xml:space="preserve"> </w:t>
      </w:r>
      <w:proofErr w:type="spellStart"/>
      <w:r w:rsidRPr="005C0017">
        <w:rPr>
          <w:sz w:val="28"/>
          <w:szCs w:val="28"/>
        </w:rPr>
        <w:t>складності</w:t>
      </w:r>
      <w:proofErr w:type="spellEnd"/>
      <w:r w:rsidRPr="005C0017">
        <w:rPr>
          <w:sz w:val="28"/>
          <w:szCs w:val="28"/>
        </w:rPr>
        <w:t xml:space="preserve"> </w:t>
      </w:r>
      <w:proofErr w:type="spellStart"/>
      <w:r w:rsidRPr="005C0017">
        <w:rPr>
          <w:sz w:val="28"/>
          <w:szCs w:val="28"/>
        </w:rPr>
        <w:t>завдань</w:t>
      </w:r>
      <w:proofErr w:type="spellEnd"/>
      <w:r w:rsidRPr="005C0017">
        <w:rPr>
          <w:sz w:val="28"/>
          <w:szCs w:val="28"/>
        </w:rPr>
        <w:t xml:space="preserve">, </w:t>
      </w:r>
      <w:proofErr w:type="spellStart"/>
      <w:r w:rsidRPr="005C0017">
        <w:rPr>
          <w:sz w:val="28"/>
          <w:szCs w:val="28"/>
        </w:rPr>
        <w:t>що</w:t>
      </w:r>
      <w:proofErr w:type="spellEnd"/>
      <w:r w:rsidRPr="005C0017">
        <w:rPr>
          <w:sz w:val="28"/>
          <w:szCs w:val="28"/>
        </w:rPr>
        <w:t xml:space="preserve"> </w:t>
      </w:r>
      <w:proofErr w:type="spellStart"/>
      <w:r w:rsidRPr="005C0017">
        <w:rPr>
          <w:sz w:val="28"/>
          <w:szCs w:val="28"/>
        </w:rPr>
        <w:t>зумовлювало</w:t>
      </w:r>
      <w:proofErr w:type="spellEnd"/>
      <w:r w:rsidRPr="005C0017">
        <w:rPr>
          <w:sz w:val="28"/>
          <w:szCs w:val="28"/>
        </w:rPr>
        <w:t xml:space="preserve"> б </w:t>
      </w:r>
      <w:proofErr w:type="spellStart"/>
      <w:r w:rsidRPr="005C0017">
        <w:rPr>
          <w:sz w:val="28"/>
          <w:szCs w:val="28"/>
        </w:rPr>
        <w:t>позитивні</w:t>
      </w:r>
      <w:proofErr w:type="spellEnd"/>
      <w:r w:rsidRPr="005C0017">
        <w:rPr>
          <w:sz w:val="28"/>
          <w:szCs w:val="28"/>
        </w:rPr>
        <w:t xml:space="preserve"> </w:t>
      </w:r>
      <w:proofErr w:type="spellStart"/>
      <w:r w:rsidRPr="005C0017">
        <w:rPr>
          <w:sz w:val="28"/>
          <w:szCs w:val="28"/>
        </w:rPr>
        <w:t>емоції</w:t>
      </w:r>
      <w:proofErr w:type="spellEnd"/>
      <w:r w:rsidRPr="005C0017">
        <w:rPr>
          <w:sz w:val="28"/>
          <w:szCs w:val="28"/>
        </w:rPr>
        <w:t xml:space="preserve"> </w:t>
      </w:r>
      <w:proofErr w:type="spellStart"/>
      <w:r w:rsidRPr="005C0017">
        <w:rPr>
          <w:sz w:val="28"/>
          <w:szCs w:val="28"/>
        </w:rPr>
        <w:t>від</w:t>
      </w:r>
      <w:proofErr w:type="spellEnd"/>
      <w:r w:rsidRPr="005C0017">
        <w:rPr>
          <w:sz w:val="28"/>
          <w:szCs w:val="28"/>
        </w:rPr>
        <w:t xml:space="preserve"> </w:t>
      </w:r>
      <w:proofErr w:type="spellStart"/>
      <w:r w:rsidRPr="005C0017">
        <w:rPr>
          <w:sz w:val="28"/>
          <w:szCs w:val="28"/>
        </w:rPr>
        <w:t>власного</w:t>
      </w:r>
      <w:proofErr w:type="spellEnd"/>
      <w:r w:rsidRPr="005C0017">
        <w:rPr>
          <w:sz w:val="28"/>
          <w:szCs w:val="28"/>
        </w:rPr>
        <w:t xml:space="preserve"> </w:t>
      </w:r>
      <w:proofErr w:type="spellStart"/>
      <w:r w:rsidRPr="005C0017">
        <w:rPr>
          <w:sz w:val="28"/>
          <w:szCs w:val="28"/>
        </w:rPr>
        <w:t>успіху</w:t>
      </w:r>
      <w:proofErr w:type="spellEnd"/>
      <w:r w:rsidRPr="005C0017">
        <w:rPr>
          <w:sz w:val="28"/>
          <w:szCs w:val="28"/>
        </w:rPr>
        <w:t xml:space="preserve"> в </w:t>
      </w:r>
      <w:proofErr w:type="spellStart"/>
      <w:r w:rsidRPr="005C0017">
        <w:rPr>
          <w:sz w:val="28"/>
          <w:szCs w:val="28"/>
        </w:rPr>
        <w:t>навчанні</w:t>
      </w:r>
      <w:proofErr w:type="spellEnd"/>
      <w:r w:rsidRPr="005C0017">
        <w:rPr>
          <w:sz w:val="28"/>
          <w:szCs w:val="28"/>
        </w:rPr>
        <w:t xml:space="preserve">, </w:t>
      </w:r>
      <w:proofErr w:type="spellStart"/>
      <w:r w:rsidRPr="005C0017">
        <w:rPr>
          <w:sz w:val="28"/>
          <w:szCs w:val="28"/>
        </w:rPr>
        <w:t>сприяло</w:t>
      </w:r>
      <w:proofErr w:type="spellEnd"/>
      <w:r w:rsidRPr="005C0017">
        <w:rPr>
          <w:sz w:val="28"/>
          <w:szCs w:val="28"/>
        </w:rPr>
        <w:t xml:space="preserve"> б </w:t>
      </w:r>
      <w:proofErr w:type="spellStart"/>
      <w:r w:rsidRPr="005C0017">
        <w:rPr>
          <w:sz w:val="28"/>
          <w:szCs w:val="28"/>
        </w:rPr>
        <w:t>творчості</w:t>
      </w:r>
      <w:proofErr w:type="spellEnd"/>
      <w:r w:rsidRPr="005C0017">
        <w:rPr>
          <w:sz w:val="28"/>
          <w:szCs w:val="28"/>
        </w:rPr>
        <w:t xml:space="preserve">, </w:t>
      </w:r>
      <w:proofErr w:type="spellStart"/>
      <w:r w:rsidRPr="005C0017">
        <w:rPr>
          <w:sz w:val="28"/>
          <w:szCs w:val="28"/>
        </w:rPr>
        <w:t>пошукам</w:t>
      </w:r>
      <w:proofErr w:type="spellEnd"/>
      <w:r w:rsidRPr="005C0017">
        <w:rPr>
          <w:sz w:val="28"/>
          <w:szCs w:val="28"/>
        </w:rPr>
        <w:t>.</w:t>
      </w:r>
      <w:r>
        <w:rPr>
          <w:sz w:val="28"/>
          <w:szCs w:val="28"/>
          <w:lang w:val="uk-UA"/>
        </w:rPr>
        <w:t xml:space="preserve"> </w:t>
      </w:r>
      <w:proofErr w:type="spellStart"/>
      <w:r w:rsidRPr="005C0017">
        <w:rPr>
          <w:sz w:val="28"/>
          <w:szCs w:val="28"/>
        </w:rPr>
        <w:t>Важливе</w:t>
      </w:r>
      <w:proofErr w:type="spellEnd"/>
      <w:r w:rsidRPr="005C0017">
        <w:rPr>
          <w:sz w:val="28"/>
          <w:szCs w:val="28"/>
        </w:rPr>
        <w:t xml:space="preserve"> </w:t>
      </w:r>
      <w:proofErr w:type="spellStart"/>
      <w:r w:rsidRPr="005C0017">
        <w:rPr>
          <w:sz w:val="28"/>
          <w:szCs w:val="28"/>
        </w:rPr>
        <w:t>значення</w:t>
      </w:r>
      <w:proofErr w:type="spellEnd"/>
      <w:r w:rsidRPr="005C0017">
        <w:rPr>
          <w:sz w:val="28"/>
          <w:szCs w:val="28"/>
        </w:rPr>
        <w:t xml:space="preserve"> в </w:t>
      </w:r>
      <w:proofErr w:type="spellStart"/>
      <w:r w:rsidRPr="005C0017">
        <w:rPr>
          <w:sz w:val="28"/>
          <w:szCs w:val="28"/>
        </w:rPr>
        <w:t>процесі</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w:t>
      </w:r>
      <w:proofErr w:type="spellStart"/>
      <w:r w:rsidRPr="005C0017">
        <w:rPr>
          <w:sz w:val="28"/>
          <w:szCs w:val="28"/>
        </w:rPr>
        <w:t>робіт</w:t>
      </w:r>
      <w:proofErr w:type="spellEnd"/>
      <w:r w:rsidRPr="005C0017">
        <w:rPr>
          <w:sz w:val="28"/>
          <w:szCs w:val="28"/>
        </w:rPr>
        <w:t xml:space="preserve"> </w:t>
      </w:r>
      <w:proofErr w:type="spellStart"/>
      <w:r w:rsidRPr="005C0017">
        <w:rPr>
          <w:sz w:val="28"/>
          <w:szCs w:val="28"/>
        </w:rPr>
        <w:t>мають</w:t>
      </w:r>
      <w:proofErr w:type="spellEnd"/>
      <w:r w:rsidRPr="005C0017">
        <w:rPr>
          <w:sz w:val="28"/>
          <w:szCs w:val="28"/>
        </w:rPr>
        <w:t xml:space="preserve"> </w:t>
      </w:r>
      <w:proofErr w:type="spellStart"/>
      <w:r w:rsidRPr="005C0017">
        <w:rPr>
          <w:sz w:val="28"/>
          <w:szCs w:val="28"/>
        </w:rPr>
        <w:t>індивідуальний</w:t>
      </w:r>
      <w:proofErr w:type="spellEnd"/>
      <w:r w:rsidRPr="005C0017">
        <w:rPr>
          <w:sz w:val="28"/>
          <w:szCs w:val="28"/>
        </w:rPr>
        <w:t xml:space="preserve"> </w:t>
      </w:r>
      <w:proofErr w:type="spellStart"/>
      <w:r w:rsidRPr="005C0017">
        <w:rPr>
          <w:sz w:val="28"/>
          <w:szCs w:val="28"/>
        </w:rPr>
        <w:t>підхід</w:t>
      </w:r>
      <w:proofErr w:type="spellEnd"/>
      <w:r w:rsidRPr="005C0017">
        <w:rPr>
          <w:sz w:val="28"/>
          <w:szCs w:val="28"/>
        </w:rPr>
        <w:t xml:space="preserve"> і </w:t>
      </w:r>
      <w:proofErr w:type="spellStart"/>
      <w:r w:rsidRPr="005C0017">
        <w:rPr>
          <w:sz w:val="28"/>
          <w:szCs w:val="28"/>
        </w:rPr>
        <w:t>продуктивне</w:t>
      </w:r>
      <w:proofErr w:type="spellEnd"/>
      <w:r w:rsidRPr="005C0017">
        <w:rPr>
          <w:sz w:val="28"/>
          <w:szCs w:val="28"/>
        </w:rPr>
        <w:t xml:space="preserve"> </w:t>
      </w:r>
      <w:proofErr w:type="spellStart"/>
      <w:r w:rsidRPr="005C0017">
        <w:rPr>
          <w:sz w:val="28"/>
          <w:szCs w:val="28"/>
        </w:rPr>
        <w:t>педагогічне</w:t>
      </w:r>
      <w:proofErr w:type="spellEnd"/>
      <w:r w:rsidRPr="005C0017">
        <w:rPr>
          <w:sz w:val="28"/>
          <w:szCs w:val="28"/>
        </w:rPr>
        <w:t xml:space="preserve"> </w:t>
      </w:r>
      <w:proofErr w:type="spellStart"/>
      <w:r w:rsidRPr="005C0017">
        <w:rPr>
          <w:sz w:val="28"/>
          <w:szCs w:val="28"/>
        </w:rPr>
        <w:t>спілкування</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w:t>
      </w:r>
      <w:proofErr w:type="spellStart"/>
      <w:r w:rsidRPr="005C0017">
        <w:rPr>
          <w:sz w:val="28"/>
          <w:szCs w:val="28"/>
        </w:rPr>
        <w:t>повинні</w:t>
      </w:r>
      <w:proofErr w:type="spellEnd"/>
      <w:r w:rsidRPr="005C0017">
        <w:rPr>
          <w:sz w:val="28"/>
          <w:szCs w:val="28"/>
        </w:rPr>
        <w:t xml:space="preserve"> </w:t>
      </w:r>
      <w:proofErr w:type="spellStart"/>
      <w:r w:rsidRPr="005C0017">
        <w:rPr>
          <w:sz w:val="28"/>
          <w:szCs w:val="28"/>
        </w:rPr>
        <w:t>отримати</w:t>
      </w:r>
      <w:proofErr w:type="spellEnd"/>
      <w:r w:rsidRPr="005C0017">
        <w:rPr>
          <w:sz w:val="28"/>
          <w:szCs w:val="28"/>
        </w:rPr>
        <w:t xml:space="preserve"> </w:t>
      </w:r>
      <w:proofErr w:type="spellStart"/>
      <w:r w:rsidRPr="005C0017">
        <w:rPr>
          <w:sz w:val="28"/>
          <w:szCs w:val="28"/>
        </w:rPr>
        <w:t>можливість</w:t>
      </w:r>
      <w:proofErr w:type="spellEnd"/>
      <w:r w:rsidRPr="005C0017">
        <w:rPr>
          <w:sz w:val="28"/>
          <w:szCs w:val="28"/>
        </w:rPr>
        <w:t xml:space="preserve"> </w:t>
      </w:r>
      <w:proofErr w:type="spellStart"/>
      <w:r w:rsidRPr="005C0017">
        <w:rPr>
          <w:sz w:val="28"/>
          <w:szCs w:val="28"/>
        </w:rPr>
        <w:t>розкрити</w:t>
      </w:r>
      <w:proofErr w:type="spellEnd"/>
      <w:r w:rsidRPr="005C0017">
        <w:rPr>
          <w:sz w:val="28"/>
          <w:szCs w:val="28"/>
        </w:rPr>
        <w:t xml:space="preserve"> і </w:t>
      </w:r>
      <w:proofErr w:type="spellStart"/>
      <w:r w:rsidRPr="005C0017">
        <w:rPr>
          <w:sz w:val="28"/>
          <w:szCs w:val="28"/>
        </w:rPr>
        <w:t>виявити</w:t>
      </w:r>
      <w:proofErr w:type="spellEnd"/>
      <w:r w:rsidRPr="005C0017">
        <w:rPr>
          <w:sz w:val="28"/>
          <w:szCs w:val="28"/>
        </w:rPr>
        <w:t xml:space="preserve"> </w:t>
      </w:r>
      <w:proofErr w:type="spellStart"/>
      <w:r w:rsidRPr="005C0017">
        <w:rPr>
          <w:sz w:val="28"/>
          <w:szCs w:val="28"/>
        </w:rPr>
        <w:t>свої</w:t>
      </w:r>
      <w:proofErr w:type="spellEnd"/>
      <w:r w:rsidRPr="005C0017">
        <w:rPr>
          <w:sz w:val="28"/>
          <w:szCs w:val="28"/>
        </w:rPr>
        <w:t xml:space="preserve"> </w:t>
      </w:r>
      <w:proofErr w:type="spellStart"/>
      <w:r w:rsidRPr="005C0017">
        <w:rPr>
          <w:sz w:val="28"/>
          <w:szCs w:val="28"/>
        </w:rPr>
        <w:t>здібності</w:t>
      </w:r>
      <w:proofErr w:type="spellEnd"/>
      <w:r w:rsidRPr="005C0017">
        <w:rPr>
          <w:sz w:val="28"/>
          <w:szCs w:val="28"/>
        </w:rPr>
        <w:t xml:space="preserve">, </w:t>
      </w:r>
      <w:proofErr w:type="spellStart"/>
      <w:r w:rsidRPr="005C0017">
        <w:rPr>
          <w:sz w:val="28"/>
          <w:szCs w:val="28"/>
        </w:rPr>
        <w:t>свій</w:t>
      </w:r>
      <w:proofErr w:type="spellEnd"/>
      <w:r w:rsidRPr="005C0017">
        <w:rPr>
          <w:sz w:val="28"/>
          <w:szCs w:val="28"/>
        </w:rPr>
        <w:t xml:space="preserve"> </w:t>
      </w:r>
      <w:proofErr w:type="spellStart"/>
      <w:r w:rsidRPr="005C0017">
        <w:rPr>
          <w:sz w:val="28"/>
          <w:szCs w:val="28"/>
        </w:rPr>
        <w:t>потенціал</w:t>
      </w:r>
      <w:proofErr w:type="spellEnd"/>
      <w:r w:rsidRPr="005C0017">
        <w:rPr>
          <w:sz w:val="28"/>
          <w:szCs w:val="28"/>
        </w:rPr>
        <w:t xml:space="preserve">. Тому при </w:t>
      </w:r>
      <w:proofErr w:type="spellStart"/>
      <w:r w:rsidRPr="005C0017">
        <w:rPr>
          <w:sz w:val="28"/>
          <w:szCs w:val="28"/>
        </w:rPr>
        <w:t>розробленні</w:t>
      </w:r>
      <w:proofErr w:type="spellEnd"/>
      <w:r w:rsidRPr="005C0017">
        <w:rPr>
          <w:sz w:val="28"/>
          <w:szCs w:val="28"/>
        </w:rPr>
        <w:t xml:space="preserve"> </w:t>
      </w:r>
      <w:proofErr w:type="spellStart"/>
      <w:r w:rsidRPr="005C0017">
        <w:rPr>
          <w:sz w:val="28"/>
          <w:szCs w:val="28"/>
        </w:rPr>
        <w:t>завдань</w:t>
      </w:r>
      <w:proofErr w:type="spellEnd"/>
      <w:r w:rsidRPr="005C0017">
        <w:rPr>
          <w:sz w:val="28"/>
          <w:szCs w:val="28"/>
        </w:rPr>
        <w:t xml:space="preserve"> і плану практичного </w:t>
      </w:r>
      <w:proofErr w:type="spellStart"/>
      <w:r w:rsidRPr="005C0017">
        <w:rPr>
          <w:sz w:val="28"/>
          <w:szCs w:val="28"/>
        </w:rPr>
        <w:t>заняття</w:t>
      </w:r>
      <w:proofErr w:type="spellEnd"/>
      <w:r w:rsidRPr="005C0017">
        <w:rPr>
          <w:sz w:val="28"/>
          <w:szCs w:val="28"/>
        </w:rPr>
        <w:t xml:space="preserve"> </w:t>
      </w:r>
      <w:proofErr w:type="spellStart"/>
      <w:r w:rsidRPr="005C0017">
        <w:rPr>
          <w:sz w:val="28"/>
          <w:szCs w:val="28"/>
        </w:rPr>
        <w:t>слід</w:t>
      </w:r>
      <w:proofErr w:type="spellEnd"/>
      <w:r w:rsidRPr="005C0017">
        <w:rPr>
          <w:sz w:val="28"/>
          <w:szCs w:val="28"/>
        </w:rPr>
        <w:t xml:space="preserve"> </w:t>
      </w:r>
      <w:proofErr w:type="spellStart"/>
      <w:r w:rsidRPr="005C0017">
        <w:rPr>
          <w:sz w:val="28"/>
          <w:szCs w:val="28"/>
        </w:rPr>
        <w:t>враховувати</w:t>
      </w:r>
      <w:proofErr w:type="spellEnd"/>
      <w:r w:rsidRPr="005C0017">
        <w:rPr>
          <w:sz w:val="28"/>
          <w:szCs w:val="28"/>
        </w:rPr>
        <w:t xml:space="preserve"> </w:t>
      </w:r>
      <w:proofErr w:type="spellStart"/>
      <w:r w:rsidRPr="005C0017">
        <w:rPr>
          <w:sz w:val="28"/>
          <w:szCs w:val="28"/>
        </w:rPr>
        <w:t>рівень</w:t>
      </w:r>
      <w:proofErr w:type="spellEnd"/>
      <w:r w:rsidRPr="005C0017">
        <w:rPr>
          <w:sz w:val="28"/>
          <w:szCs w:val="28"/>
        </w:rPr>
        <w:t xml:space="preserve"> </w:t>
      </w:r>
      <w:proofErr w:type="spellStart"/>
      <w:r w:rsidRPr="005C0017">
        <w:rPr>
          <w:sz w:val="28"/>
          <w:szCs w:val="28"/>
        </w:rPr>
        <w:t>підготовки</w:t>
      </w:r>
      <w:proofErr w:type="spellEnd"/>
      <w:r w:rsidRPr="005C0017">
        <w:rPr>
          <w:sz w:val="28"/>
          <w:szCs w:val="28"/>
        </w:rPr>
        <w:t xml:space="preserve"> та </w:t>
      </w:r>
      <w:proofErr w:type="spellStart"/>
      <w:r w:rsidRPr="005C0017">
        <w:rPr>
          <w:sz w:val="28"/>
          <w:szCs w:val="28"/>
        </w:rPr>
        <w:t>інтереси</w:t>
      </w:r>
      <w:proofErr w:type="spellEnd"/>
      <w:r w:rsidRPr="005C0017">
        <w:rPr>
          <w:sz w:val="28"/>
          <w:szCs w:val="28"/>
        </w:rPr>
        <w:t xml:space="preserve"> кожного студента групи, </w:t>
      </w:r>
      <w:proofErr w:type="spellStart"/>
      <w:r w:rsidRPr="005C0017">
        <w:rPr>
          <w:sz w:val="28"/>
          <w:szCs w:val="28"/>
        </w:rPr>
        <w:t>виступаючи</w:t>
      </w:r>
      <w:proofErr w:type="spellEnd"/>
      <w:r w:rsidRPr="005C0017">
        <w:rPr>
          <w:sz w:val="28"/>
          <w:szCs w:val="28"/>
        </w:rPr>
        <w:t xml:space="preserve"> в </w:t>
      </w:r>
      <w:proofErr w:type="spellStart"/>
      <w:r w:rsidRPr="005C0017">
        <w:rPr>
          <w:sz w:val="28"/>
          <w:szCs w:val="28"/>
        </w:rPr>
        <w:t>ролі</w:t>
      </w:r>
      <w:proofErr w:type="spellEnd"/>
      <w:r w:rsidRPr="005C0017">
        <w:rPr>
          <w:sz w:val="28"/>
          <w:szCs w:val="28"/>
        </w:rPr>
        <w:t xml:space="preserve"> консультанта, не </w:t>
      </w:r>
      <w:proofErr w:type="spellStart"/>
      <w:r w:rsidRPr="005C0017">
        <w:rPr>
          <w:sz w:val="28"/>
          <w:szCs w:val="28"/>
        </w:rPr>
        <w:t>пригнічувати</w:t>
      </w:r>
      <w:proofErr w:type="spellEnd"/>
      <w:r w:rsidRPr="005C0017">
        <w:rPr>
          <w:sz w:val="28"/>
          <w:szCs w:val="28"/>
        </w:rPr>
        <w:t xml:space="preserve"> </w:t>
      </w:r>
      <w:proofErr w:type="spellStart"/>
      <w:r w:rsidRPr="005C0017">
        <w:rPr>
          <w:sz w:val="28"/>
          <w:szCs w:val="28"/>
        </w:rPr>
        <w:t>самостійності</w:t>
      </w:r>
      <w:proofErr w:type="spellEnd"/>
      <w:r w:rsidRPr="005C0017">
        <w:rPr>
          <w:sz w:val="28"/>
          <w:szCs w:val="28"/>
        </w:rPr>
        <w:t xml:space="preserve"> та </w:t>
      </w:r>
      <w:proofErr w:type="spellStart"/>
      <w:r w:rsidRPr="005C0017">
        <w:rPr>
          <w:sz w:val="28"/>
          <w:szCs w:val="28"/>
        </w:rPr>
        <w:t>ініціативи</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w:t>
      </w:r>
    </w:p>
    <w:p w14:paraId="0A08082A" w14:textId="77777777" w:rsidR="000E0DF9" w:rsidRDefault="000E0DF9" w:rsidP="000E0DF9">
      <w:pPr>
        <w:pStyle w:val="cdt4ke"/>
        <w:ind w:firstLine="708"/>
        <w:contextualSpacing/>
        <w:jc w:val="both"/>
        <w:rPr>
          <w:sz w:val="28"/>
          <w:szCs w:val="28"/>
          <w:lang w:val="uk-UA"/>
        </w:rPr>
      </w:pPr>
      <w:r w:rsidRPr="005C0017">
        <w:rPr>
          <w:sz w:val="28"/>
          <w:szCs w:val="28"/>
        </w:rPr>
        <w:t xml:space="preserve">У </w:t>
      </w:r>
      <w:proofErr w:type="spellStart"/>
      <w:r w:rsidRPr="005C0017">
        <w:rPr>
          <w:sz w:val="28"/>
          <w:szCs w:val="28"/>
        </w:rPr>
        <w:t>навчальному</w:t>
      </w:r>
      <w:proofErr w:type="spellEnd"/>
      <w:r w:rsidRPr="005C0017">
        <w:rPr>
          <w:sz w:val="28"/>
          <w:szCs w:val="28"/>
        </w:rPr>
        <w:t xml:space="preserve"> </w:t>
      </w:r>
      <w:proofErr w:type="spellStart"/>
      <w:r w:rsidRPr="005C0017">
        <w:rPr>
          <w:sz w:val="28"/>
          <w:szCs w:val="28"/>
        </w:rPr>
        <w:t>процесі</w:t>
      </w:r>
      <w:proofErr w:type="spellEnd"/>
      <w:r w:rsidRPr="005C0017">
        <w:rPr>
          <w:sz w:val="28"/>
          <w:szCs w:val="28"/>
        </w:rPr>
        <w:t xml:space="preserve"> </w:t>
      </w:r>
      <w:proofErr w:type="spellStart"/>
      <w:r w:rsidRPr="005C0017">
        <w:rPr>
          <w:sz w:val="28"/>
          <w:szCs w:val="28"/>
        </w:rPr>
        <w:t>використовують</w:t>
      </w:r>
      <w:proofErr w:type="spellEnd"/>
      <w:r w:rsidRPr="005C0017">
        <w:rPr>
          <w:sz w:val="28"/>
          <w:szCs w:val="28"/>
        </w:rPr>
        <w:t xml:space="preserve"> </w:t>
      </w:r>
      <w:proofErr w:type="spellStart"/>
      <w:r w:rsidRPr="005C0017">
        <w:rPr>
          <w:sz w:val="28"/>
          <w:szCs w:val="28"/>
        </w:rPr>
        <w:t>дві</w:t>
      </w:r>
      <w:proofErr w:type="spellEnd"/>
      <w:r w:rsidRPr="005C0017">
        <w:rPr>
          <w:sz w:val="28"/>
          <w:szCs w:val="28"/>
        </w:rPr>
        <w:t xml:space="preserve"> </w:t>
      </w:r>
      <w:proofErr w:type="spellStart"/>
      <w:r w:rsidRPr="005C0017">
        <w:rPr>
          <w:sz w:val="28"/>
          <w:szCs w:val="28"/>
        </w:rPr>
        <w:t>форми</w:t>
      </w:r>
      <w:proofErr w:type="spellEnd"/>
      <w:r w:rsidRPr="005C0017">
        <w:rPr>
          <w:sz w:val="28"/>
          <w:szCs w:val="28"/>
        </w:rPr>
        <w:t xml:space="preserve"> </w:t>
      </w:r>
      <w:proofErr w:type="spellStart"/>
      <w:r w:rsidRPr="005C0017">
        <w:rPr>
          <w:sz w:val="28"/>
          <w:szCs w:val="28"/>
        </w:rPr>
        <w:t>проведення</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w:t>
      </w:r>
      <w:proofErr w:type="spellStart"/>
      <w:r w:rsidRPr="005C0017">
        <w:rPr>
          <w:sz w:val="28"/>
          <w:szCs w:val="28"/>
        </w:rPr>
        <w:t>робіт</w:t>
      </w:r>
      <w:proofErr w:type="spellEnd"/>
      <w:r w:rsidRPr="005C0017">
        <w:rPr>
          <w:sz w:val="28"/>
          <w:szCs w:val="28"/>
        </w:rPr>
        <w:t>:</w:t>
      </w:r>
    </w:p>
    <w:p w14:paraId="712DE71C" w14:textId="77777777" w:rsidR="000E0DF9" w:rsidRDefault="000E0DF9" w:rsidP="000E0DF9">
      <w:pPr>
        <w:pStyle w:val="cdt4ke"/>
        <w:ind w:firstLine="708"/>
        <w:contextualSpacing/>
        <w:jc w:val="both"/>
        <w:rPr>
          <w:sz w:val="28"/>
          <w:szCs w:val="28"/>
          <w:lang w:val="uk-UA"/>
        </w:rPr>
      </w:pPr>
      <w:r w:rsidRPr="005C0017">
        <w:rPr>
          <w:sz w:val="28"/>
          <w:szCs w:val="28"/>
        </w:rPr>
        <w:t xml:space="preserve">- </w:t>
      </w:r>
      <w:proofErr w:type="spellStart"/>
      <w:r w:rsidRPr="005C0017">
        <w:rPr>
          <w:sz w:val="28"/>
          <w:szCs w:val="28"/>
        </w:rPr>
        <w:t>фронтальна</w:t>
      </w:r>
      <w:proofErr w:type="spellEnd"/>
      <w:r w:rsidRPr="005C0017">
        <w:rPr>
          <w:sz w:val="28"/>
          <w:szCs w:val="28"/>
        </w:rPr>
        <w:t xml:space="preserve">, за </w:t>
      </w:r>
      <w:proofErr w:type="spellStart"/>
      <w:r w:rsidRPr="005C0017">
        <w:rPr>
          <w:sz w:val="28"/>
          <w:szCs w:val="28"/>
        </w:rPr>
        <w:t>якої</w:t>
      </w:r>
      <w:proofErr w:type="spellEnd"/>
      <w:r w:rsidRPr="005C0017">
        <w:rPr>
          <w:sz w:val="28"/>
          <w:szCs w:val="28"/>
        </w:rPr>
        <w:t xml:space="preserve"> </w:t>
      </w:r>
      <w:proofErr w:type="spellStart"/>
      <w:r w:rsidRPr="005C0017">
        <w:rPr>
          <w:sz w:val="28"/>
          <w:szCs w:val="28"/>
        </w:rPr>
        <w:t>після</w:t>
      </w:r>
      <w:proofErr w:type="spellEnd"/>
      <w:r w:rsidRPr="005C0017">
        <w:rPr>
          <w:sz w:val="28"/>
          <w:szCs w:val="28"/>
        </w:rPr>
        <w:t xml:space="preserve"> </w:t>
      </w:r>
      <w:proofErr w:type="spellStart"/>
      <w:r w:rsidRPr="005C0017">
        <w:rPr>
          <w:sz w:val="28"/>
          <w:szCs w:val="28"/>
        </w:rPr>
        <w:t>викладення</w:t>
      </w:r>
      <w:proofErr w:type="spellEnd"/>
      <w:r w:rsidRPr="005C0017">
        <w:rPr>
          <w:sz w:val="28"/>
          <w:szCs w:val="28"/>
        </w:rPr>
        <w:t xml:space="preserve"> на </w:t>
      </w:r>
      <w:proofErr w:type="spellStart"/>
      <w:r w:rsidRPr="005C0017">
        <w:rPr>
          <w:sz w:val="28"/>
          <w:szCs w:val="28"/>
        </w:rPr>
        <w:t>лекції</w:t>
      </w:r>
      <w:proofErr w:type="spellEnd"/>
      <w:r w:rsidRPr="005C0017">
        <w:rPr>
          <w:sz w:val="28"/>
          <w:szCs w:val="28"/>
        </w:rPr>
        <w:t xml:space="preserve"> </w:t>
      </w:r>
      <w:proofErr w:type="spellStart"/>
      <w:r w:rsidRPr="005C0017">
        <w:rPr>
          <w:sz w:val="28"/>
          <w:szCs w:val="28"/>
        </w:rPr>
        <w:t>теорії</w:t>
      </w:r>
      <w:proofErr w:type="spellEnd"/>
      <w:r w:rsidRPr="005C0017">
        <w:rPr>
          <w:sz w:val="28"/>
          <w:szCs w:val="28"/>
        </w:rPr>
        <w:t xml:space="preserve"> </w:t>
      </w:r>
      <w:proofErr w:type="spellStart"/>
      <w:r w:rsidRPr="005C0017">
        <w:rPr>
          <w:sz w:val="28"/>
          <w:szCs w:val="28"/>
        </w:rPr>
        <w:t>всі</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групи </w:t>
      </w:r>
      <w:proofErr w:type="spellStart"/>
      <w:r w:rsidRPr="005C0017">
        <w:rPr>
          <w:sz w:val="28"/>
          <w:szCs w:val="28"/>
        </w:rPr>
        <w:t>виконують</w:t>
      </w:r>
      <w:proofErr w:type="spellEnd"/>
      <w:r w:rsidRPr="005C0017">
        <w:rPr>
          <w:sz w:val="28"/>
          <w:szCs w:val="28"/>
        </w:rPr>
        <w:t xml:space="preserve"> </w:t>
      </w:r>
      <w:proofErr w:type="spellStart"/>
      <w:r w:rsidRPr="005C0017">
        <w:rPr>
          <w:sz w:val="28"/>
          <w:szCs w:val="28"/>
        </w:rPr>
        <w:t>одночасно</w:t>
      </w:r>
      <w:proofErr w:type="spellEnd"/>
      <w:r w:rsidRPr="005C0017">
        <w:rPr>
          <w:sz w:val="28"/>
          <w:szCs w:val="28"/>
        </w:rPr>
        <w:t xml:space="preserve"> одну </w:t>
      </w:r>
      <w:proofErr w:type="spellStart"/>
      <w:r w:rsidRPr="005C0017">
        <w:rPr>
          <w:sz w:val="28"/>
          <w:szCs w:val="28"/>
        </w:rPr>
        <w:t>практич</w:t>
      </w:r>
      <w:r w:rsidRPr="005C0017">
        <w:rPr>
          <w:sz w:val="28"/>
          <w:szCs w:val="28"/>
        </w:rPr>
        <w:softHyphen/>
        <w:t>ну</w:t>
      </w:r>
      <w:proofErr w:type="spellEnd"/>
      <w:r w:rsidRPr="005C0017">
        <w:rPr>
          <w:sz w:val="28"/>
          <w:szCs w:val="28"/>
        </w:rPr>
        <w:t xml:space="preserve"> роботу на </w:t>
      </w:r>
      <w:proofErr w:type="spellStart"/>
      <w:r w:rsidRPr="005C0017">
        <w:rPr>
          <w:sz w:val="28"/>
          <w:szCs w:val="28"/>
        </w:rPr>
        <w:t>однаковому</w:t>
      </w:r>
      <w:proofErr w:type="spellEnd"/>
      <w:r w:rsidRPr="005C0017">
        <w:rPr>
          <w:sz w:val="28"/>
          <w:szCs w:val="28"/>
        </w:rPr>
        <w:t xml:space="preserve"> </w:t>
      </w:r>
      <w:proofErr w:type="spellStart"/>
      <w:r w:rsidRPr="005C0017">
        <w:rPr>
          <w:sz w:val="28"/>
          <w:szCs w:val="28"/>
        </w:rPr>
        <w:t>обладнанні</w:t>
      </w:r>
      <w:proofErr w:type="spellEnd"/>
      <w:r w:rsidRPr="005C0017">
        <w:rPr>
          <w:sz w:val="28"/>
          <w:szCs w:val="28"/>
        </w:rPr>
        <w:t xml:space="preserve">; у такому </w:t>
      </w:r>
      <w:proofErr w:type="spellStart"/>
      <w:r w:rsidRPr="005C0017">
        <w:rPr>
          <w:sz w:val="28"/>
          <w:szCs w:val="28"/>
        </w:rPr>
        <w:t>разі</w:t>
      </w:r>
      <w:proofErr w:type="spellEnd"/>
      <w:r w:rsidRPr="005C0017">
        <w:rPr>
          <w:sz w:val="28"/>
          <w:szCs w:val="28"/>
        </w:rPr>
        <w:t xml:space="preserve"> </w:t>
      </w:r>
      <w:proofErr w:type="spellStart"/>
      <w:r w:rsidRPr="005C0017">
        <w:rPr>
          <w:sz w:val="28"/>
          <w:szCs w:val="28"/>
        </w:rPr>
        <w:t>наявний</w:t>
      </w:r>
      <w:proofErr w:type="spellEnd"/>
      <w:r w:rsidRPr="005C0017">
        <w:rPr>
          <w:sz w:val="28"/>
          <w:szCs w:val="28"/>
        </w:rPr>
        <w:t xml:space="preserve"> </w:t>
      </w:r>
      <w:proofErr w:type="spellStart"/>
      <w:r w:rsidRPr="005C0017">
        <w:rPr>
          <w:sz w:val="28"/>
          <w:szCs w:val="28"/>
        </w:rPr>
        <w:t>єдиний</w:t>
      </w:r>
      <w:proofErr w:type="spellEnd"/>
      <w:r w:rsidRPr="005C0017">
        <w:rPr>
          <w:sz w:val="28"/>
          <w:szCs w:val="28"/>
        </w:rPr>
        <w:t xml:space="preserve"> план і </w:t>
      </w:r>
      <w:proofErr w:type="spellStart"/>
      <w:r w:rsidRPr="005C0017">
        <w:rPr>
          <w:sz w:val="28"/>
          <w:szCs w:val="28"/>
        </w:rPr>
        <w:t>однакова</w:t>
      </w:r>
      <w:proofErr w:type="spellEnd"/>
      <w:r w:rsidRPr="005C0017">
        <w:rPr>
          <w:sz w:val="28"/>
          <w:szCs w:val="28"/>
        </w:rPr>
        <w:t xml:space="preserve"> </w:t>
      </w:r>
      <w:proofErr w:type="spellStart"/>
      <w:r w:rsidRPr="005C0017">
        <w:rPr>
          <w:sz w:val="28"/>
          <w:szCs w:val="28"/>
        </w:rPr>
        <w:t>послідовність</w:t>
      </w:r>
      <w:proofErr w:type="spellEnd"/>
      <w:r w:rsidRPr="005C0017">
        <w:rPr>
          <w:sz w:val="28"/>
          <w:szCs w:val="28"/>
        </w:rPr>
        <w:t xml:space="preserve"> </w:t>
      </w:r>
      <w:proofErr w:type="spellStart"/>
      <w:r w:rsidRPr="005C0017">
        <w:rPr>
          <w:sz w:val="28"/>
          <w:szCs w:val="28"/>
        </w:rPr>
        <w:t>дій</w:t>
      </w:r>
      <w:proofErr w:type="spellEnd"/>
      <w:r w:rsidRPr="005C0017">
        <w:rPr>
          <w:sz w:val="28"/>
          <w:szCs w:val="28"/>
        </w:rPr>
        <w:t xml:space="preserve"> для </w:t>
      </w:r>
      <w:proofErr w:type="spellStart"/>
      <w:r w:rsidRPr="005C0017">
        <w:rPr>
          <w:sz w:val="28"/>
          <w:szCs w:val="28"/>
        </w:rPr>
        <w:t>всіх</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 xml:space="preserve"> групи;</w:t>
      </w:r>
    </w:p>
    <w:p w14:paraId="09080252" w14:textId="77777777" w:rsidR="000E0DF9" w:rsidRDefault="000E0DF9" w:rsidP="000E0DF9">
      <w:pPr>
        <w:pStyle w:val="cdt4ke"/>
        <w:ind w:firstLine="708"/>
        <w:contextualSpacing/>
        <w:jc w:val="both"/>
        <w:rPr>
          <w:sz w:val="28"/>
          <w:szCs w:val="28"/>
          <w:lang w:val="uk-UA"/>
        </w:rPr>
      </w:pPr>
      <w:r w:rsidRPr="005C0017">
        <w:rPr>
          <w:sz w:val="28"/>
          <w:szCs w:val="28"/>
        </w:rPr>
        <w:t xml:space="preserve">- </w:t>
      </w:r>
      <w:proofErr w:type="spellStart"/>
      <w:r w:rsidRPr="005C0017">
        <w:rPr>
          <w:sz w:val="28"/>
          <w:szCs w:val="28"/>
        </w:rPr>
        <w:t>індивідуальна</w:t>
      </w:r>
      <w:proofErr w:type="spellEnd"/>
      <w:r w:rsidRPr="005C0017">
        <w:rPr>
          <w:sz w:val="28"/>
          <w:szCs w:val="28"/>
        </w:rPr>
        <w:t xml:space="preserve">, за </w:t>
      </w:r>
      <w:proofErr w:type="spellStart"/>
      <w:r w:rsidRPr="005C0017">
        <w:rPr>
          <w:sz w:val="28"/>
          <w:szCs w:val="28"/>
        </w:rPr>
        <w:t>якої</w:t>
      </w:r>
      <w:proofErr w:type="spellEnd"/>
      <w:r w:rsidRPr="005C0017">
        <w:rPr>
          <w:sz w:val="28"/>
          <w:szCs w:val="28"/>
        </w:rPr>
        <w:t xml:space="preserve"> </w:t>
      </w:r>
      <w:proofErr w:type="spellStart"/>
      <w:r w:rsidRPr="005C0017">
        <w:rPr>
          <w:sz w:val="28"/>
          <w:szCs w:val="28"/>
        </w:rPr>
        <w:t>студенти</w:t>
      </w:r>
      <w:proofErr w:type="spellEnd"/>
      <w:r w:rsidRPr="005C0017">
        <w:rPr>
          <w:sz w:val="28"/>
          <w:szCs w:val="28"/>
        </w:rPr>
        <w:t xml:space="preserve"> групи, </w:t>
      </w:r>
      <w:proofErr w:type="spellStart"/>
      <w:r w:rsidRPr="005C0017">
        <w:rPr>
          <w:sz w:val="28"/>
          <w:szCs w:val="28"/>
        </w:rPr>
        <w:t>поділені</w:t>
      </w:r>
      <w:proofErr w:type="spellEnd"/>
      <w:r w:rsidRPr="005C0017">
        <w:rPr>
          <w:sz w:val="28"/>
          <w:szCs w:val="28"/>
        </w:rPr>
        <w:t xml:space="preserve"> на </w:t>
      </w:r>
      <w:proofErr w:type="spellStart"/>
      <w:r w:rsidRPr="005C0017">
        <w:rPr>
          <w:sz w:val="28"/>
          <w:szCs w:val="28"/>
        </w:rPr>
        <w:t>бригади</w:t>
      </w:r>
      <w:proofErr w:type="spellEnd"/>
      <w:r w:rsidRPr="005C0017">
        <w:rPr>
          <w:sz w:val="28"/>
          <w:szCs w:val="28"/>
        </w:rPr>
        <w:t xml:space="preserve">, </w:t>
      </w:r>
      <w:proofErr w:type="spellStart"/>
      <w:r w:rsidRPr="005C0017">
        <w:rPr>
          <w:sz w:val="28"/>
          <w:szCs w:val="28"/>
        </w:rPr>
        <w:t>виконують</w:t>
      </w:r>
      <w:proofErr w:type="spellEnd"/>
      <w:r w:rsidRPr="005C0017">
        <w:rPr>
          <w:sz w:val="28"/>
          <w:szCs w:val="28"/>
        </w:rPr>
        <w:t xml:space="preserve"> </w:t>
      </w:r>
      <w:proofErr w:type="spellStart"/>
      <w:r w:rsidRPr="005C0017">
        <w:rPr>
          <w:sz w:val="28"/>
          <w:szCs w:val="28"/>
        </w:rPr>
        <w:t>різні</w:t>
      </w:r>
      <w:proofErr w:type="spellEnd"/>
      <w:r w:rsidRPr="005C0017">
        <w:rPr>
          <w:sz w:val="28"/>
          <w:szCs w:val="28"/>
        </w:rPr>
        <w:t xml:space="preserve"> за тематикою, </w:t>
      </w:r>
      <w:proofErr w:type="spellStart"/>
      <w:r w:rsidRPr="005C0017">
        <w:rPr>
          <w:sz w:val="28"/>
          <w:szCs w:val="28"/>
        </w:rPr>
        <w:t>змістом</w:t>
      </w:r>
      <w:proofErr w:type="spellEnd"/>
      <w:r w:rsidRPr="005C0017">
        <w:rPr>
          <w:sz w:val="28"/>
          <w:szCs w:val="28"/>
        </w:rPr>
        <w:t xml:space="preserve"> і планом </w:t>
      </w:r>
      <w:proofErr w:type="spellStart"/>
      <w:r w:rsidRPr="005C0017">
        <w:rPr>
          <w:sz w:val="28"/>
          <w:szCs w:val="28"/>
        </w:rPr>
        <w:t>практичні</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До </w:t>
      </w:r>
      <w:proofErr w:type="spellStart"/>
      <w:r w:rsidRPr="005C0017">
        <w:rPr>
          <w:sz w:val="28"/>
          <w:szCs w:val="28"/>
        </w:rPr>
        <w:t>такої</w:t>
      </w:r>
      <w:proofErr w:type="spellEnd"/>
      <w:r w:rsidRPr="005C0017">
        <w:rPr>
          <w:sz w:val="28"/>
          <w:szCs w:val="28"/>
        </w:rPr>
        <w:t xml:space="preserve"> </w:t>
      </w:r>
      <w:proofErr w:type="spellStart"/>
      <w:r w:rsidRPr="005C0017">
        <w:rPr>
          <w:sz w:val="28"/>
          <w:szCs w:val="28"/>
        </w:rPr>
        <w:t>форми</w:t>
      </w:r>
      <w:proofErr w:type="spellEnd"/>
      <w:r w:rsidRPr="005C0017">
        <w:rPr>
          <w:sz w:val="28"/>
          <w:szCs w:val="28"/>
        </w:rPr>
        <w:t xml:space="preserve"> </w:t>
      </w:r>
      <w:proofErr w:type="spellStart"/>
      <w:r w:rsidRPr="005C0017">
        <w:rPr>
          <w:sz w:val="28"/>
          <w:szCs w:val="28"/>
        </w:rPr>
        <w:t>вдаються</w:t>
      </w:r>
      <w:proofErr w:type="spellEnd"/>
      <w:r w:rsidRPr="005C0017">
        <w:rPr>
          <w:sz w:val="28"/>
          <w:szCs w:val="28"/>
        </w:rPr>
        <w:t xml:space="preserve"> за </w:t>
      </w:r>
      <w:proofErr w:type="spellStart"/>
      <w:r w:rsidRPr="005C0017">
        <w:rPr>
          <w:sz w:val="28"/>
          <w:szCs w:val="28"/>
        </w:rPr>
        <w:t>відсутності</w:t>
      </w:r>
      <w:proofErr w:type="spellEnd"/>
      <w:r w:rsidRPr="005C0017">
        <w:rPr>
          <w:sz w:val="28"/>
          <w:szCs w:val="28"/>
        </w:rPr>
        <w:t xml:space="preserve"> </w:t>
      </w:r>
      <w:proofErr w:type="spellStart"/>
      <w:r w:rsidRPr="005C0017">
        <w:rPr>
          <w:sz w:val="28"/>
          <w:szCs w:val="28"/>
        </w:rPr>
        <w:t>належної</w:t>
      </w:r>
      <w:proofErr w:type="spellEnd"/>
      <w:r w:rsidRPr="005C0017">
        <w:rPr>
          <w:sz w:val="28"/>
          <w:szCs w:val="28"/>
        </w:rPr>
        <w:t xml:space="preserve"> </w:t>
      </w:r>
      <w:proofErr w:type="spellStart"/>
      <w:r w:rsidRPr="005C0017">
        <w:rPr>
          <w:sz w:val="28"/>
          <w:szCs w:val="28"/>
        </w:rPr>
        <w:t>матеріальної</w:t>
      </w:r>
      <w:proofErr w:type="spellEnd"/>
      <w:r w:rsidRPr="005C0017">
        <w:rPr>
          <w:sz w:val="28"/>
          <w:szCs w:val="28"/>
        </w:rPr>
        <w:t xml:space="preserve"> </w:t>
      </w:r>
      <w:proofErr w:type="spellStart"/>
      <w:r w:rsidRPr="005C0017">
        <w:rPr>
          <w:sz w:val="28"/>
          <w:szCs w:val="28"/>
        </w:rPr>
        <w:t>бази</w:t>
      </w:r>
      <w:proofErr w:type="spellEnd"/>
      <w:r w:rsidRPr="005C0017">
        <w:rPr>
          <w:sz w:val="28"/>
          <w:szCs w:val="28"/>
        </w:rPr>
        <w:t xml:space="preserve"> для </w:t>
      </w:r>
      <w:proofErr w:type="spellStart"/>
      <w:r w:rsidRPr="005C0017">
        <w:rPr>
          <w:sz w:val="28"/>
          <w:szCs w:val="28"/>
        </w:rPr>
        <w:t>реалізації</w:t>
      </w:r>
      <w:proofErr w:type="spellEnd"/>
      <w:r w:rsidRPr="005C0017">
        <w:rPr>
          <w:sz w:val="28"/>
          <w:szCs w:val="28"/>
        </w:rPr>
        <w:t xml:space="preserve"> </w:t>
      </w:r>
      <w:proofErr w:type="spellStart"/>
      <w:r w:rsidRPr="005C0017">
        <w:rPr>
          <w:sz w:val="28"/>
          <w:szCs w:val="28"/>
        </w:rPr>
        <w:t>фронтальної</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студентів</w:t>
      </w:r>
      <w:proofErr w:type="spellEnd"/>
      <w:r w:rsidRPr="005C0017">
        <w:rPr>
          <w:sz w:val="28"/>
          <w:szCs w:val="28"/>
        </w:rPr>
        <w:t>.</w:t>
      </w:r>
    </w:p>
    <w:p w14:paraId="134DB060" w14:textId="77777777" w:rsidR="000E0DF9" w:rsidRDefault="000E0DF9" w:rsidP="000E0DF9">
      <w:pPr>
        <w:pStyle w:val="cdt4ke"/>
        <w:ind w:firstLine="708"/>
        <w:contextualSpacing/>
        <w:jc w:val="both"/>
        <w:rPr>
          <w:sz w:val="28"/>
          <w:szCs w:val="28"/>
          <w:lang w:val="uk-UA"/>
        </w:rPr>
      </w:pPr>
      <w:proofErr w:type="spellStart"/>
      <w:r w:rsidRPr="005C0017">
        <w:rPr>
          <w:sz w:val="28"/>
          <w:szCs w:val="28"/>
        </w:rPr>
        <w:t>Обидві</w:t>
      </w:r>
      <w:proofErr w:type="spellEnd"/>
      <w:r w:rsidRPr="005C0017">
        <w:rPr>
          <w:sz w:val="28"/>
          <w:szCs w:val="28"/>
        </w:rPr>
        <w:t xml:space="preserve"> </w:t>
      </w:r>
      <w:proofErr w:type="spellStart"/>
      <w:r w:rsidRPr="005C0017">
        <w:rPr>
          <w:sz w:val="28"/>
          <w:szCs w:val="28"/>
        </w:rPr>
        <w:t>форми</w:t>
      </w:r>
      <w:proofErr w:type="spellEnd"/>
      <w:r w:rsidRPr="005C0017">
        <w:rPr>
          <w:sz w:val="28"/>
          <w:szCs w:val="28"/>
        </w:rPr>
        <w:t xml:space="preserve"> </w:t>
      </w:r>
      <w:proofErr w:type="spellStart"/>
      <w:r w:rsidRPr="005C0017">
        <w:rPr>
          <w:sz w:val="28"/>
          <w:szCs w:val="28"/>
        </w:rPr>
        <w:t>проведення</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занять </w:t>
      </w:r>
      <w:proofErr w:type="spellStart"/>
      <w:r w:rsidRPr="005C0017">
        <w:rPr>
          <w:sz w:val="28"/>
          <w:szCs w:val="28"/>
        </w:rPr>
        <w:t>мають</w:t>
      </w:r>
      <w:proofErr w:type="spellEnd"/>
      <w:r w:rsidRPr="005C0017">
        <w:rPr>
          <w:sz w:val="28"/>
          <w:szCs w:val="28"/>
        </w:rPr>
        <w:t xml:space="preserve"> </w:t>
      </w:r>
      <w:proofErr w:type="spellStart"/>
      <w:r w:rsidRPr="005C0017">
        <w:rPr>
          <w:sz w:val="28"/>
          <w:szCs w:val="28"/>
        </w:rPr>
        <w:t>переваги</w:t>
      </w:r>
      <w:proofErr w:type="spellEnd"/>
      <w:r w:rsidRPr="005C0017">
        <w:rPr>
          <w:sz w:val="28"/>
          <w:szCs w:val="28"/>
        </w:rPr>
        <w:t xml:space="preserve"> і </w:t>
      </w:r>
      <w:proofErr w:type="spellStart"/>
      <w:r w:rsidRPr="005C0017">
        <w:rPr>
          <w:sz w:val="28"/>
          <w:szCs w:val="28"/>
        </w:rPr>
        <w:t>недоліки</w:t>
      </w:r>
      <w:proofErr w:type="spellEnd"/>
      <w:r w:rsidRPr="005C0017">
        <w:rPr>
          <w:sz w:val="28"/>
          <w:szCs w:val="28"/>
        </w:rPr>
        <w:t xml:space="preserve">. До </w:t>
      </w:r>
      <w:proofErr w:type="spellStart"/>
      <w:r w:rsidRPr="002D3C95">
        <w:rPr>
          <w:sz w:val="28"/>
          <w:szCs w:val="28"/>
          <w:u w:val="single"/>
        </w:rPr>
        <w:t>переваг</w:t>
      </w:r>
      <w:proofErr w:type="spellEnd"/>
      <w:r w:rsidRPr="005C0017">
        <w:rPr>
          <w:sz w:val="28"/>
          <w:szCs w:val="28"/>
        </w:rPr>
        <w:t xml:space="preserve"> </w:t>
      </w:r>
      <w:proofErr w:type="spellStart"/>
      <w:r w:rsidRPr="005C0017">
        <w:rPr>
          <w:rStyle w:val="ab"/>
          <w:sz w:val="28"/>
          <w:szCs w:val="28"/>
        </w:rPr>
        <w:t>фронтальної</w:t>
      </w:r>
      <w:proofErr w:type="spellEnd"/>
      <w:r w:rsidRPr="005C0017">
        <w:rPr>
          <w:rStyle w:val="ab"/>
          <w:sz w:val="28"/>
          <w:szCs w:val="28"/>
        </w:rPr>
        <w:t xml:space="preserve"> </w:t>
      </w:r>
      <w:proofErr w:type="spellStart"/>
      <w:r w:rsidRPr="005C0017">
        <w:rPr>
          <w:rStyle w:val="ab"/>
          <w:sz w:val="28"/>
          <w:szCs w:val="28"/>
        </w:rPr>
        <w:t>форми</w:t>
      </w:r>
      <w:proofErr w:type="spellEnd"/>
      <w:r w:rsidRPr="005C0017">
        <w:rPr>
          <w:rStyle w:val="ab"/>
          <w:sz w:val="28"/>
          <w:szCs w:val="28"/>
        </w:rPr>
        <w:t xml:space="preserve"> </w:t>
      </w:r>
      <w:proofErr w:type="spellStart"/>
      <w:r w:rsidRPr="005C0017">
        <w:rPr>
          <w:rStyle w:val="ab"/>
          <w:sz w:val="28"/>
          <w:szCs w:val="28"/>
        </w:rPr>
        <w:t>проведення</w:t>
      </w:r>
      <w:proofErr w:type="spellEnd"/>
      <w:r w:rsidRPr="005C0017">
        <w:rPr>
          <w:rStyle w:val="ab"/>
          <w:sz w:val="28"/>
          <w:szCs w:val="28"/>
        </w:rPr>
        <w:t xml:space="preserve"> </w:t>
      </w:r>
      <w:proofErr w:type="spellStart"/>
      <w:r w:rsidRPr="005C0017">
        <w:rPr>
          <w:rStyle w:val="ab"/>
          <w:sz w:val="28"/>
          <w:szCs w:val="28"/>
        </w:rPr>
        <w:t>практичних</w:t>
      </w:r>
      <w:proofErr w:type="spellEnd"/>
      <w:r w:rsidRPr="005C0017">
        <w:rPr>
          <w:rStyle w:val="ab"/>
          <w:sz w:val="28"/>
          <w:szCs w:val="28"/>
        </w:rPr>
        <w:t xml:space="preserve"> занять </w:t>
      </w:r>
      <w:proofErr w:type="spellStart"/>
      <w:r w:rsidRPr="005C0017">
        <w:rPr>
          <w:sz w:val="28"/>
          <w:szCs w:val="28"/>
        </w:rPr>
        <w:t>відносять</w:t>
      </w:r>
      <w:proofErr w:type="spellEnd"/>
      <w:r w:rsidRPr="005C0017">
        <w:rPr>
          <w:sz w:val="28"/>
          <w:szCs w:val="28"/>
        </w:rPr>
        <w:t>:</w:t>
      </w:r>
    </w:p>
    <w:p w14:paraId="26740946" w14:textId="77777777" w:rsidR="000E0DF9" w:rsidRDefault="000E0DF9" w:rsidP="000E0DF9">
      <w:pPr>
        <w:pStyle w:val="cdt4ke"/>
        <w:ind w:firstLine="708"/>
        <w:contextualSpacing/>
        <w:jc w:val="both"/>
        <w:rPr>
          <w:sz w:val="28"/>
          <w:szCs w:val="28"/>
          <w:lang w:val="uk-UA"/>
        </w:rPr>
      </w:pPr>
      <w:r w:rsidRPr="002D3C95">
        <w:rPr>
          <w:sz w:val="28"/>
          <w:szCs w:val="28"/>
          <w:lang w:val="uk-UA"/>
        </w:rPr>
        <w:t xml:space="preserve">- безпосередній зв'язок з вивченим навчальним матеріалом, що сприяє формуванню практичних умінь і навичок; реалізується принцип систематичності і </w:t>
      </w:r>
      <w:proofErr w:type="spellStart"/>
      <w:r w:rsidRPr="002D3C95">
        <w:rPr>
          <w:sz w:val="28"/>
          <w:szCs w:val="28"/>
          <w:lang w:val="uk-UA"/>
        </w:rPr>
        <w:t>посліовності</w:t>
      </w:r>
      <w:proofErr w:type="spellEnd"/>
      <w:r w:rsidRPr="002D3C95">
        <w:rPr>
          <w:sz w:val="28"/>
          <w:szCs w:val="28"/>
          <w:lang w:val="uk-UA"/>
        </w:rPr>
        <w:t>;</w:t>
      </w:r>
    </w:p>
    <w:p w14:paraId="4C949753" w14:textId="77777777" w:rsidR="000E0DF9" w:rsidRDefault="000E0DF9" w:rsidP="000E0DF9">
      <w:pPr>
        <w:pStyle w:val="cdt4ke"/>
        <w:ind w:firstLine="708"/>
        <w:contextualSpacing/>
        <w:jc w:val="both"/>
        <w:rPr>
          <w:sz w:val="28"/>
          <w:szCs w:val="28"/>
          <w:lang w:val="uk-UA"/>
        </w:rPr>
      </w:pPr>
      <w:r w:rsidRPr="005C0017">
        <w:rPr>
          <w:sz w:val="28"/>
          <w:szCs w:val="28"/>
        </w:rPr>
        <w:t xml:space="preserve">- </w:t>
      </w:r>
      <w:proofErr w:type="spellStart"/>
      <w:r w:rsidRPr="005C0017">
        <w:rPr>
          <w:sz w:val="28"/>
          <w:szCs w:val="28"/>
        </w:rPr>
        <w:t>сприятливі</w:t>
      </w:r>
      <w:proofErr w:type="spellEnd"/>
      <w:r w:rsidRPr="005C0017">
        <w:rPr>
          <w:sz w:val="28"/>
          <w:szCs w:val="28"/>
        </w:rPr>
        <w:t xml:space="preserve"> </w:t>
      </w:r>
      <w:proofErr w:type="spellStart"/>
      <w:r w:rsidRPr="005C0017">
        <w:rPr>
          <w:sz w:val="28"/>
          <w:szCs w:val="28"/>
        </w:rPr>
        <w:t>умови</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викладача</w:t>
      </w:r>
      <w:proofErr w:type="spellEnd"/>
      <w:r w:rsidRPr="005C0017">
        <w:rPr>
          <w:sz w:val="28"/>
          <w:szCs w:val="28"/>
        </w:rPr>
        <w:t xml:space="preserve">: </w:t>
      </w:r>
      <w:proofErr w:type="spellStart"/>
      <w:r w:rsidRPr="005C0017">
        <w:rPr>
          <w:sz w:val="28"/>
          <w:szCs w:val="28"/>
        </w:rPr>
        <w:t>фронтальний</w:t>
      </w:r>
      <w:proofErr w:type="spellEnd"/>
      <w:r w:rsidRPr="005C0017">
        <w:rPr>
          <w:sz w:val="28"/>
          <w:szCs w:val="28"/>
        </w:rPr>
        <w:t xml:space="preserve"> </w:t>
      </w:r>
      <w:proofErr w:type="spellStart"/>
      <w:r w:rsidRPr="005C0017">
        <w:rPr>
          <w:sz w:val="28"/>
          <w:szCs w:val="28"/>
        </w:rPr>
        <w:t>інструктаж</w:t>
      </w:r>
      <w:proofErr w:type="spellEnd"/>
      <w:r w:rsidRPr="005C0017">
        <w:rPr>
          <w:sz w:val="28"/>
          <w:szCs w:val="28"/>
        </w:rPr>
        <w:t xml:space="preserve"> перед </w:t>
      </w:r>
      <w:proofErr w:type="spellStart"/>
      <w:r w:rsidRPr="005C0017">
        <w:rPr>
          <w:sz w:val="28"/>
          <w:szCs w:val="28"/>
        </w:rPr>
        <w:t>роботою</w:t>
      </w:r>
      <w:proofErr w:type="spellEnd"/>
      <w:r w:rsidRPr="005C0017">
        <w:rPr>
          <w:sz w:val="28"/>
          <w:szCs w:val="28"/>
        </w:rPr>
        <w:t xml:space="preserve"> і в </w:t>
      </w:r>
      <w:proofErr w:type="spellStart"/>
      <w:r w:rsidRPr="005C0017">
        <w:rPr>
          <w:sz w:val="28"/>
          <w:szCs w:val="28"/>
        </w:rPr>
        <w:t>процесі</w:t>
      </w:r>
      <w:proofErr w:type="spellEnd"/>
      <w:r w:rsidRPr="005C0017">
        <w:rPr>
          <w:sz w:val="28"/>
          <w:szCs w:val="28"/>
        </w:rPr>
        <w:t xml:space="preserve"> </w:t>
      </w:r>
      <w:proofErr w:type="spellStart"/>
      <w:r w:rsidRPr="005C0017">
        <w:rPr>
          <w:sz w:val="28"/>
          <w:szCs w:val="28"/>
        </w:rPr>
        <w:t>її</w:t>
      </w:r>
      <w:proofErr w:type="spellEnd"/>
      <w:r w:rsidRPr="005C0017">
        <w:rPr>
          <w:sz w:val="28"/>
          <w:szCs w:val="28"/>
        </w:rPr>
        <w:t xml:space="preserve"> </w:t>
      </w:r>
      <w:proofErr w:type="spellStart"/>
      <w:r w:rsidRPr="005C0017">
        <w:rPr>
          <w:sz w:val="28"/>
          <w:szCs w:val="28"/>
        </w:rPr>
        <w:t>виконання</w:t>
      </w:r>
      <w:proofErr w:type="spellEnd"/>
      <w:r w:rsidRPr="005C0017">
        <w:rPr>
          <w:sz w:val="28"/>
          <w:szCs w:val="28"/>
        </w:rPr>
        <w:t xml:space="preserve">; </w:t>
      </w:r>
      <w:proofErr w:type="spellStart"/>
      <w:r w:rsidRPr="005C0017">
        <w:rPr>
          <w:sz w:val="28"/>
          <w:szCs w:val="28"/>
        </w:rPr>
        <w:t>підготовка</w:t>
      </w:r>
      <w:proofErr w:type="spellEnd"/>
      <w:r w:rsidRPr="005C0017">
        <w:rPr>
          <w:sz w:val="28"/>
          <w:szCs w:val="28"/>
        </w:rPr>
        <w:t xml:space="preserve"> </w:t>
      </w:r>
      <w:proofErr w:type="spellStart"/>
      <w:r w:rsidRPr="005C0017">
        <w:rPr>
          <w:sz w:val="28"/>
          <w:szCs w:val="28"/>
        </w:rPr>
        <w:t>навчально-матеріальної</w:t>
      </w:r>
      <w:proofErr w:type="spellEnd"/>
      <w:r w:rsidRPr="005C0017">
        <w:rPr>
          <w:sz w:val="28"/>
          <w:szCs w:val="28"/>
        </w:rPr>
        <w:t xml:space="preserve"> </w:t>
      </w:r>
      <w:proofErr w:type="spellStart"/>
      <w:r w:rsidRPr="005C0017">
        <w:rPr>
          <w:sz w:val="28"/>
          <w:szCs w:val="28"/>
        </w:rPr>
        <w:t>бази</w:t>
      </w:r>
      <w:proofErr w:type="spellEnd"/>
      <w:r w:rsidRPr="005C0017">
        <w:rPr>
          <w:sz w:val="28"/>
          <w:szCs w:val="28"/>
        </w:rPr>
        <w:t xml:space="preserve">, </w:t>
      </w:r>
      <w:r w:rsidRPr="005C0017">
        <w:rPr>
          <w:sz w:val="28"/>
          <w:szCs w:val="28"/>
        </w:rPr>
        <w:lastRenderedPageBreak/>
        <w:t xml:space="preserve">контроль за </w:t>
      </w:r>
      <w:proofErr w:type="spellStart"/>
      <w:r w:rsidRPr="005C0017">
        <w:rPr>
          <w:sz w:val="28"/>
          <w:szCs w:val="28"/>
        </w:rPr>
        <w:t>перебігом</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w:t>
      </w:r>
      <w:proofErr w:type="spellStart"/>
      <w:r w:rsidRPr="005C0017">
        <w:rPr>
          <w:sz w:val="28"/>
          <w:szCs w:val="28"/>
        </w:rPr>
        <w:t>перевірка</w:t>
      </w:r>
      <w:proofErr w:type="spellEnd"/>
      <w:r w:rsidRPr="005C0017">
        <w:rPr>
          <w:sz w:val="28"/>
          <w:szCs w:val="28"/>
        </w:rPr>
        <w:t xml:space="preserve"> </w:t>
      </w:r>
      <w:proofErr w:type="spellStart"/>
      <w:r w:rsidRPr="005C0017">
        <w:rPr>
          <w:sz w:val="28"/>
          <w:szCs w:val="28"/>
        </w:rPr>
        <w:t>її</w:t>
      </w:r>
      <w:proofErr w:type="spellEnd"/>
      <w:r w:rsidRPr="005C0017">
        <w:rPr>
          <w:sz w:val="28"/>
          <w:szCs w:val="28"/>
        </w:rPr>
        <w:t xml:space="preserve"> </w:t>
      </w:r>
      <w:proofErr w:type="spellStart"/>
      <w:r w:rsidRPr="005C0017">
        <w:rPr>
          <w:sz w:val="28"/>
          <w:szCs w:val="28"/>
        </w:rPr>
        <w:t>результатів</w:t>
      </w:r>
      <w:proofErr w:type="spellEnd"/>
      <w:r w:rsidRPr="005C0017">
        <w:rPr>
          <w:sz w:val="28"/>
          <w:szCs w:val="28"/>
        </w:rPr>
        <w:t xml:space="preserve">, </w:t>
      </w:r>
      <w:proofErr w:type="spellStart"/>
      <w:r w:rsidRPr="005C0017">
        <w:rPr>
          <w:sz w:val="28"/>
          <w:szCs w:val="28"/>
        </w:rPr>
        <w:t>можливість</w:t>
      </w:r>
      <w:proofErr w:type="spellEnd"/>
      <w:r w:rsidRPr="005C0017">
        <w:rPr>
          <w:sz w:val="28"/>
          <w:szCs w:val="28"/>
        </w:rPr>
        <w:t xml:space="preserve"> </w:t>
      </w:r>
      <w:proofErr w:type="spellStart"/>
      <w:r w:rsidRPr="005C0017">
        <w:rPr>
          <w:sz w:val="28"/>
          <w:szCs w:val="28"/>
        </w:rPr>
        <w:t>обговорення</w:t>
      </w:r>
      <w:proofErr w:type="spellEnd"/>
      <w:r w:rsidRPr="005C0017">
        <w:rPr>
          <w:sz w:val="28"/>
          <w:szCs w:val="28"/>
        </w:rPr>
        <w:t xml:space="preserve"> </w:t>
      </w:r>
      <w:proofErr w:type="spellStart"/>
      <w:r w:rsidRPr="005C0017">
        <w:rPr>
          <w:sz w:val="28"/>
          <w:szCs w:val="28"/>
        </w:rPr>
        <w:t>результатів</w:t>
      </w:r>
      <w:proofErr w:type="spellEnd"/>
      <w:r w:rsidRPr="005C0017">
        <w:rPr>
          <w:sz w:val="28"/>
          <w:szCs w:val="28"/>
        </w:rPr>
        <w:t xml:space="preserve"> </w:t>
      </w:r>
      <w:proofErr w:type="spellStart"/>
      <w:r w:rsidRPr="005C0017">
        <w:rPr>
          <w:sz w:val="28"/>
          <w:szCs w:val="28"/>
        </w:rPr>
        <w:t>роботи</w:t>
      </w:r>
      <w:proofErr w:type="spellEnd"/>
      <w:r w:rsidRPr="005C0017">
        <w:rPr>
          <w:sz w:val="28"/>
          <w:szCs w:val="28"/>
        </w:rPr>
        <w:t xml:space="preserve"> групи на </w:t>
      </w:r>
      <w:proofErr w:type="spellStart"/>
      <w:r w:rsidRPr="005C0017">
        <w:rPr>
          <w:sz w:val="28"/>
          <w:szCs w:val="28"/>
        </w:rPr>
        <w:t>даному</w:t>
      </w:r>
      <w:proofErr w:type="spellEnd"/>
      <w:r w:rsidRPr="005C0017">
        <w:rPr>
          <w:sz w:val="28"/>
          <w:szCs w:val="28"/>
        </w:rPr>
        <w:t xml:space="preserve"> </w:t>
      </w:r>
      <w:proofErr w:type="spellStart"/>
      <w:r w:rsidRPr="005C0017">
        <w:rPr>
          <w:sz w:val="28"/>
          <w:szCs w:val="28"/>
        </w:rPr>
        <w:t>чи</w:t>
      </w:r>
      <w:proofErr w:type="spellEnd"/>
      <w:r w:rsidRPr="005C0017">
        <w:rPr>
          <w:sz w:val="28"/>
          <w:szCs w:val="28"/>
        </w:rPr>
        <w:t xml:space="preserve"> </w:t>
      </w:r>
      <w:proofErr w:type="spellStart"/>
      <w:r w:rsidRPr="005C0017">
        <w:rPr>
          <w:sz w:val="28"/>
          <w:szCs w:val="28"/>
        </w:rPr>
        <w:t>наступному</w:t>
      </w:r>
      <w:proofErr w:type="spellEnd"/>
      <w:r w:rsidRPr="005C0017">
        <w:rPr>
          <w:sz w:val="28"/>
          <w:szCs w:val="28"/>
        </w:rPr>
        <w:t xml:space="preserve"> </w:t>
      </w:r>
      <w:proofErr w:type="spellStart"/>
      <w:r w:rsidRPr="005C0017">
        <w:rPr>
          <w:sz w:val="28"/>
          <w:szCs w:val="28"/>
        </w:rPr>
        <w:t>занятті</w:t>
      </w:r>
      <w:proofErr w:type="spellEnd"/>
      <w:r w:rsidRPr="005C0017">
        <w:rPr>
          <w:sz w:val="28"/>
          <w:szCs w:val="28"/>
        </w:rPr>
        <w:t>.</w:t>
      </w:r>
    </w:p>
    <w:p w14:paraId="7B7E1D45" w14:textId="77777777" w:rsidR="000E0DF9" w:rsidRDefault="000E0DF9" w:rsidP="000E0DF9">
      <w:pPr>
        <w:pStyle w:val="cdt4ke"/>
        <w:ind w:firstLine="708"/>
        <w:contextualSpacing/>
        <w:jc w:val="both"/>
        <w:rPr>
          <w:sz w:val="28"/>
          <w:szCs w:val="28"/>
          <w:lang w:val="uk-UA"/>
        </w:rPr>
      </w:pPr>
      <w:r w:rsidRPr="005C0017">
        <w:rPr>
          <w:sz w:val="28"/>
          <w:szCs w:val="28"/>
        </w:rPr>
        <w:t xml:space="preserve">До </w:t>
      </w:r>
      <w:proofErr w:type="spellStart"/>
      <w:r w:rsidRPr="002D3C95">
        <w:rPr>
          <w:sz w:val="28"/>
          <w:szCs w:val="28"/>
          <w:u w:val="single"/>
        </w:rPr>
        <w:t>недоліків</w:t>
      </w:r>
      <w:proofErr w:type="spellEnd"/>
      <w:r w:rsidRPr="005C0017">
        <w:rPr>
          <w:sz w:val="28"/>
          <w:szCs w:val="28"/>
        </w:rPr>
        <w:t xml:space="preserve"> </w:t>
      </w:r>
      <w:proofErr w:type="spellStart"/>
      <w:r w:rsidRPr="002D3C95">
        <w:rPr>
          <w:i/>
          <w:sz w:val="28"/>
          <w:szCs w:val="28"/>
        </w:rPr>
        <w:t>фронтальної</w:t>
      </w:r>
      <w:proofErr w:type="spellEnd"/>
      <w:r w:rsidRPr="002D3C95">
        <w:rPr>
          <w:i/>
          <w:sz w:val="28"/>
          <w:szCs w:val="28"/>
        </w:rPr>
        <w:t xml:space="preserve"> </w:t>
      </w:r>
      <w:proofErr w:type="spellStart"/>
      <w:r w:rsidRPr="002D3C95">
        <w:rPr>
          <w:i/>
          <w:sz w:val="28"/>
          <w:szCs w:val="28"/>
        </w:rPr>
        <w:t>форми</w:t>
      </w:r>
      <w:proofErr w:type="spellEnd"/>
      <w:r w:rsidRPr="005C0017">
        <w:rPr>
          <w:sz w:val="28"/>
          <w:szCs w:val="28"/>
        </w:rPr>
        <w:t xml:space="preserve"> </w:t>
      </w:r>
      <w:proofErr w:type="spellStart"/>
      <w:r w:rsidRPr="005C0017">
        <w:rPr>
          <w:sz w:val="28"/>
          <w:szCs w:val="28"/>
        </w:rPr>
        <w:t>проведення</w:t>
      </w:r>
      <w:proofErr w:type="spellEnd"/>
      <w:r w:rsidRPr="005C0017">
        <w:rPr>
          <w:sz w:val="28"/>
          <w:szCs w:val="28"/>
        </w:rPr>
        <w:t xml:space="preserve"> </w:t>
      </w:r>
      <w:proofErr w:type="spellStart"/>
      <w:r w:rsidRPr="005C0017">
        <w:rPr>
          <w:sz w:val="28"/>
          <w:szCs w:val="28"/>
        </w:rPr>
        <w:t>практичних</w:t>
      </w:r>
      <w:proofErr w:type="spellEnd"/>
      <w:r w:rsidRPr="005C0017">
        <w:rPr>
          <w:sz w:val="28"/>
          <w:szCs w:val="28"/>
        </w:rPr>
        <w:t xml:space="preserve"> </w:t>
      </w:r>
      <w:proofErr w:type="spellStart"/>
      <w:r w:rsidRPr="005C0017">
        <w:rPr>
          <w:sz w:val="28"/>
          <w:szCs w:val="28"/>
        </w:rPr>
        <w:t>робіт</w:t>
      </w:r>
      <w:proofErr w:type="spellEnd"/>
      <w:r w:rsidRPr="005C0017">
        <w:rPr>
          <w:sz w:val="28"/>
          <w:szCs w:val="28"/>
        </w:rPr>
        <w:t xml:space="preserve"> </w:t>
      </w:r>
      <w:proofErr w:type="spellStart"/>
      <w:r w:rsidRPr="005C0017">
        <w:rPr>
          <w:sz w:val="28"/>
          <w:szCs w:val="28"/>
        </w:rPr>
        <w:t>відносять</w:t>
      </w:r>
      <w:proofErr w:type="spellEnd"/>
      <w:r w:rsidRPr="005C0017">
        <w:rPr>
          <w:sz w:val="28"/>
          <w:szCs w:val="28"/>
        </w:rPr>
        <w:t>:</w:t>
      </w:r>
    </w:p>
    <w:p w14:paraId="3035E344" w14:textId="77777777" w:rsidR="000E0DF9" w:rsidRDefault="000E0DF9" w:rsidP="000E0DF9">
      <w:pPr>
        <w:pStyle w:val="cdt4ke"/>
        <w:ind w:firstLine="708"/>
        <w:contextualSpacing/>
        <w:jc w:val="both"/>
        <w:rPr>
          <w:sz w:val="28"/>
          <w:szCs w:val="28"/>
          <w:lang w:val="uk-UA"/>
        </w:rPr>
      </w:pPr>
      <w:r w:rsidRPr="005C0017">
        <w:rPr>
          <w:sz w:val="28"/>
          <w:szCs w:val="28"/>
        </w:rPr>
        <w:t xml:space="preserve">- </w:t>
      </w:r>
      <w:proofErr w:type="spellStart"/>
      <w:r w:rsidRPr="005C0017">
        <w:rPr>
          <w:sz w:val="28"/>
          <w:szCs w:val="28"/>
        </w:rPr>
        <w:t>просте</w:t>
      </w:r>
      <w:proofErr w:type="spellEnd"/>
      <w:r w:rsidRPr="005C0017">
        <w:rPr>
          <w:sz w:val="28"/>
          <w:szCs w:val="28"/>
        </w:rPr>
        <w:t xml:space="preserve"> </w:t>
      </w:r>
      <w:proofErr w:type="spellStart"/>
      <w:r w:rsidRPr="005C0017">
        <w:rPr>
          <w:sz w:val="28"/>
          <w:szCs w:val="28"/>
        </w:rPr>
        <w:t>обладнання</w:t>
      </w:r>
      <w:proofErr w:type="spellEnd"/>
      <w:r w:rsidRPr="005C0017">
        <w:rPr>
          <w:sz w:val="28"/>
          <w:szCs w:val="28"/>
        </w:rPr>
        <w:t xml:space="preserve"> (</w:t>
      </w:r>
      <w:proofErr w:type="spellStart"/>
      <w:r w:rsidRPr="005C0017">
        <w:rPr>
          <w:sz w:val="28"/>
          <w:szCs w:val="28"/>
        </w:rPr>
        <w:t>придбання</w:t>
      </w:r>
      <w:proofErr w:type="spellEnd"/>
      <w:r w:rsidRPr="005C0017">
        <w:rPr>
          <w:sz w:val="28"/>
          <w:szCs w:val="28"/>
        </w:rPr>
        <w:t xml:space="preserve"> складного </w:t>
      </w:r>
      <w:proofErr w:type="spellStart"/>
      <w:r w:rsidRPr="005C0017">
        <w:rPr>
          <w:sz w:val="28"/>
          <w:szCs w:val="28"/>
        </w:rPr>
        <w:t>устаткування</w:t>
      </w:r>
      <w:proofErr w:type="spellEnd"/>
      <w:r w:rsidRPr="005C0017">
        <w:rPr>
          <w:sz w:val="28"/>
          <w:szCs w:val="28"/>
        </w:rPr>
        <w:t xml:space="preserve">, </w:t>
      </w:r>
      <w:proofErr w:type="spellStart"/>
      <w:r w:rsidRPr="005C0017">
        <w:rPr>
          <w:sz w:val="28"/>
          <w:szCs w:val="28"/>
        </w:rPr>
        <w:t>тобто</w:t>
      </w:r>
      <w:proofErr w:type="spellEnd"/>
      <w:r w:rsidRPr="005C0017">
        <w:rPr>
          <w:sz w:val="28"/>
          <w:szCs w:val="28"/>
        </w:rPr>
        <w:t xml:space="preserve"> 25</w:t>
      </w:r>
      <w:r>
        <w:rPr>
          <w:sz w:val="28"/>
          <w:szCs w:val="28"/>
          <w:lang w:val="uk-UA"/>
        </w:rPr>
        <w:t>-</w:t>
      </w:r>
      <w:r w:rsidRPr="005C0017">
        <w:rPr>
          <w:sz w:val="28"/>
          <w:szCs w:val="28"/>
        </w:rPr>
        <w:t>З</w:t>
      </w:r>
      <w:r>
        <w:rPr>
          <w:sz w:val="28"/>
          <w:szCs w:val="28"/>
          <w:lang w:val="uk-UA"/>
        </w:rPr>
        <w:t>0</w:t>
      </w:r>
      <w:r w:rsidRPr="005C0017">
        <w:rPr>
          <w:sz w:val="28"/>
          <w:szCs w:val="28"/>
        </w:rPr>
        <w:t xml:space="preserve"> </w:t>
      </w:r>
      <w:proofErr w:type="spellStart"/>
      <w:r w:rsidRPr="005C0017">
        <w:rPr>
          <w:sz w:val="28"/>
          <w:szCs w:val="28"/>
        </w:rPr>
        <w:t>однотипних</w:t>
      </w:r>
      <w:proofErr w:type="spellEnd"/>
      <w:r w:rsidRPr="005C0017">
        <w:rPr>
          <w:sz w:val="28"/>
          <w:szCs w:val="28"/>
        </w:rPr>
        <w:t xml:space="preserve"> </w:t>
      </w:r>
      <w:proofErr w:type="spellStart"/>
      <w:r w:rsidRPr="005C0017">
        <w:rPr>
          <w:sz w:val="28"/>
          <w:szCs w:val="28"/>
        </w:rPr>
        <w:t>комплексів</w:t>
      </w:r>
      <w:proofErr w:type="spellEnd"/>
      <w:r w:rsidRPr="005C0017">
        <w:rPr>
          <w:sz w:val="28"/>
          <w:szCs w:val="28"/>
        </w:rPr>
        <w:t xml:space="preserve"> для одноразового </w:t>
      </w:r>
      <w:proofErr w:type="spellStart"/>
      <w:r w:rsidRPr="005C0017">
        <w:rPr>
          <w:sz w:val="28"/>
          <w:szCs w:val="28"/>
        </w:rPr>
        <w:t>використання</w:t>
      </w:r>
      <w:proofErr w:type="spellEnd"/>
      <w:r w:rsidRPr="005C0017">
        <w:rPr>
          <w:sz w:val="28"/>
          <w:szCs w:val="28"/>
        </w:rPr>
        <w:t xml:space="preserve"> в </w:t>
      </w:r>
      <w:proofErr w:type="spellStart"/>
      <w:r w:rsidRPr="005C0017">
        <w:rPr>
          <w:sz w:val="28"/>
          <w:szCs w:val="28"/>
        </w:rPr>
        <w:t>групі</w:t>
      </w:r>
      <w:proofErr w:type="spellEnd"/>
      <w:r w:rsidRPr="005C0017">
        <w:rPr>
          <w:sz w:val="28"/>
          <w:szCs w:val="28"/>
        </w:rPr>
        <w:t xml:space="preserve"> є </w:t>
      </w:r>
      <w:proofErr w:type="spellStart"/>
      <w:r w:rsidRPr="005C0017">
        <w:rPr>
          <w:sz w:val="28"/>
          <w:szCs w:val="28"/>
        </w:rPr>
        <w:t>недоцільним</w:t>
      </w:r>
      <w:proofErr w:type="spellEnd"/>
      <w:r w:rsidRPr="005C0017">
        <w:rPr>
          <w:sz w:val="28"/>
          <w:szCs w:val="28"/>
        </w:rPr>
        <w:t xml:space="preserve"> </w:t>
      </w:r>
      <w:proofErr w:type="spellStart"/>
      <w:r w:rsidRPr="005C0017">
        <w:rPr>
          <w:sz w:val="28"/>
          <w:szCs w:val="28"/>
        </w:rPr>
        <w:t>економічно</w:t>
      </w:r>
      <w:proofErr w:type="spellEnd"/>
      <w:r w:rsidRPr="005C0017">
        <w:rPr>
          <w:sz w:val="28"/>
          <w:szCs w:val="28"/>
        </w:rPr>
        <w:t xml:space="preserve">, а також </w:t>
      </w:r>
      <w:proofErr w:type="spellStart"/>
      <w:r w:rsidRPr="005C0017">
        <w:rPr>
          <w:sz w:val="28"/>
          <w:szCs w:val="28"/>
        </w:rPr>
        <w:t>створює</w:t>
      </w:r>
      <w:proofErr w:type="spellEnd"/>
      <w:r w:rsidRPr="005C0017">
        <w:rPr>
          <w:sz w:val="28"/>
          <w:szCs w:val="28"/>
        </w:rPr>
        <w:t xml:space="preserve"> </w:t>
      </w:r>
      <w:proofErr w:type="spellStart"/>
      <w:r w:rsidRPr="005C0017">
        <w:rPr>
          <w:sz w:val="28"/>
          <w:szCs w:val="28"/>
        </w:rPr>
        <w:t>складнощі</w:t>
      </w:r>
      <w:proofErr w:type="spellEnd"/>
      <w:r w:rsidRPr="005C0017">
        <w:rPr>
          <w:sz w:val="28"/>
          <w:szCs w:val="28"/>
        </w:rPr>
        <w:t xml:space="preserve"> </w:t>
      </w:r>
      <w:proofErr w:type="spellStart"/>
      <w:r w:rsidRPr="005C0017">
        <w:rPr>
          <w:sz w:val="28"/>
          <w:szCs w:val="28"/>
        </w:rPr>
        <w:t>щодо</w:t>
      </w:r>
      <w:proofErr w:type="spellEnd"/>
      <w:r w:rsidRPr="005C0017">
        <w:rPr>
          <w:sz w:val="28"/>
          <w:szCs w:val="28"/>
        </w:rPr>
        <w:t xml:space="preserve"> </w:t>
      </w:r>
      <w:proofErr w:type="spellStart"/>
      <w:r w:rsidRPr="005C0017">
        <w:rPr>
          <w:sz w:val="28"/>
          <w:szCs w:val="28"/>
        </w:rPr>
        <w:t>їхнього</w:t>
      </w:r>
      <w:proofErr w:type="spellEnd"/>
      <w:r w:rsidRPr="005C0017">
        <w:rPr>
          <w:sz w:val="28"/>
          <w:szCs w:val="28"/>
        </w:rPr>
        <w:t xml:space="preserve"> </w:t>
      </w:r>
      <w:proofErr w:type="spellStart"/>
      <w:r w:rsidRPr="005C0017">
        <w:rPr>
          <w:sz w:val="28"/>
          <w:szCs w:val="28"/>
        </w:rPr>
        <w:t>розміщення</w:t>
      </w:r>
      <w:proofErr w:type="spellEnd"/>
      <w:r w:rsidRPr="005C0017">
        <w:rPr>
          <w:sz w:val="28"/>
          <w:szCs w:val="28"/>
        </w:rPr>
        <w:t xml:space="preserve"> в </w:t>
      </w:r>
      <w:proofErr w:type="spellStart"/>
      <w:r w:rsidRPr="005C0017">
        <w:rPr>
          <w:sz w:val="28"/>
          <w:szCs w:val="28"/>
        </w:rPr>
        <w:t>лабораторії</w:t>
      </w:r>
      <w:proofErr w:type="spellEnd"/>
      <w:r w:rsidRPr="005C0017">
        <w:rPr>
          <w:sz w:val="28"/>
          <w:szCs w:val="28"/>
        </w:rPr>
        <w:t>);</w:t>
      </w:r>
    </w:p>
    <w:p w14:paraId="1E5C83A4" w14:textId="77777777" w:rsidR="000E0DF9" w:rsidRDefault="000E0DF9" w:rsidP="000E0DF9">
      <w:pPr>
        <w:pStyle w:val="cdt4ke"/>
        <w:ind w:firstLine="708"/>
        <w:contextualSpacing/>
        <w:jc w:val="both"/>
        <w:rPr>
          <w:sz w:val="28"/>
          <w:szCs w:val="28"/>
          <w:lang w:val="uk-UA"/>
        </w:rPr>
      </w:pPr>
      <w:r w:rsidRPr="005C0017">
        <w:rPr>
          <w:sz w:val="28"/>
          <w:szCs w:val="28"/>
        </w:rPr>
        <w:t xml:space="preserve">- </w:t>
      </w:r>
      <w:proofErr w:type="spellStart"/>
      <w:r w:rsidRPr="005C0017">
        <w:rPr>
          <w:sz w:val="28"/>
          <w:szCs w:val="28"/>
        </w:rPr>
        <w:t>можливість</w:t>
      </w:r>
      <w:proofErr w:type="spellEnd"/>
      <w:r w:rsidRPr="005C0017">
        <w:rPr>
          <w:sz w:val="28"/>
          <w:szCs w:val="28"/>
        </w:rPr>
        <w:t xml:space="preserve"> </w:t>
      </w:r>
      <w:proofErr w:type="spellStart"/>
      <w:r w:rsidRPr="005C0017">
        <w:rPr>
          <w:sz w:val="28"/>
          <w:szCs w:val="28"/>
        </w:rPr>
        <w:t>виникнення</w:t>
      </w:r>
      <w:proofErr w:type="spellEnd"/>
      <w:r w:rsidRPr="005C0017">
        <w:rPr>
          <w:sz w:val="28"/>
          <w:szCs w:val="28"/>
        </w:rPr>
        <w:t xml:space="preserve"> </w:t>
      </w:r>
      <w:proofErr w:type="spellStart"/>
      <w:r w:rsidRPr="005C0017">
        <w:rPr>
          <w:sz w:val="28"/>
          <w:szCs w:val="28"/>
        </w:rPr>
        <w:t>психологічного</w:t>
      </w:r>
      <w:proofErr w:type="spellEnd"/>
      <w:r w:rsidRPr="005C0017">
        <w:rPr>
          <w:sz w:val="28"/>
          <w:szCs w:val="28"/>
        </w:rPr>
        <w:t xml:space="preserve"> дискомфорту у </w:t>
      </w:r>
      <w:proofErr w:type="spellStart"/>
      <w:r w:rsidRPr="005C0017">
        <w:rPr>
          <w:sz w:val="28"/>
          <w:szCs w:val="28"/>
        </w:rPr>
        <w:t>студентів</w:t>
      </w:r>
      <w:proofErr w:type="spellEnd"/>
      <w:r w:rsidRPr="005C0017">
        <w:rPr>
          <w:sz w:val="28"/>
          <w:szCs w:val="28"/>
        </w:rPr>
        <w:t xml:space="preserve"> в </w:t>
      </w:r>
      <w:proofErr w:type="spellStart"/>
      <w:r w:rsidRPr="005C0017">
        <w:rPr>
          <w:sz w:val="28"/>
          <w:szCs w:val="28"/>
        </w:rPr>
        <w:t>разі</w:t>
      </w:r>
      <w:proofErr w:type="spellEnd"/>
      <w:r w:rsidRPr="005C0017">
        <w:rPr>
          <w:sz w:val="28"/>
          <w:szCs w:val="28"/>
        </w:rPr>
        <w:t xml:space="preserve">, </w:t>
      </w:r>
      <w:proofErr w:type="spellStart"/>
      <w:r w:rsidRPr="005C0017">
        <w:rPr>
          <w:sz w:val="28"/>
          <w:szCs w:val="28"/>
        </w:rPr>
        <w:t>якщо</w:t>
      </w:r>
      <w:proofErr w:type="spellEnd"/>
      <w:r w:rsidRPr="005C0017">
        <w:rPr>
          <w:sz w:val="28"/>
          <w:szCs w:val="28"/>
        </w:rPr>
        <w:t xml:space="preserve"> з </w:t>
      </w:r>
      <w:proofErr w:type="spellStart"/>
      <w:r w:rsidRPr="005C0017">
        <w:rPr>
          <w:sz w:val="28"/>
          <w:szCs w:val="28"/>
        </w:rPr>
        <w:t>якихось</w:t>
      </w:r>
      <w:proofErr w:type="spellEnd"/>
      <w:r w:rsidRPr="005C0017">
        <w:rPr>
          <w:sz w:val="28"/>
          <w:szCs w:val="28"/>
        </w:rPr>
        <w:t xml:space="preserve"> причин перед </w:t>
      </w:r>
      <w:proofErr w:type="spellStart"/>
      <w:r w:rsidRPr="005C0017">
        <w:rPr>
          <w:sz w:val="28"/>
          <w:szCs w:val="28"/>
        </w:rPr>
        <w:t>практичним</w:t>
      </w:r>
      <w:proofErr w:type="spellEnd"/>
      <w:r w:rsidRPr="005C0017">
        <w:rPr>
          <w:sz w:val="28"/>
          <w:szCs w:val="28"/>
        </w:rPr>
        <w:t xml:space="preserve"> </w:t>
      </w:r>
      <w:proofErr w:type="spellStart"/>
      <w:r w:rsidRPr="005C0017">
        <w:rPr>
          <w:sz w:val="28"/>
          <w:szCs w:val="28"/>
        </w:rPr>
        <w:t>заняттям</w:t>
      </w:r>
      <w:proofErr w:type="spellEnd"/>
      <w:r w:rsidRPr="005C0017">
        <w:rPr>
          <w:sz w:val="28"/>
          <w:szCs w:val="28"/>
        </w:rPr>
        <w:t xml:space="preserve"> не </w:t>
      </w:r>
      <w:proofErr w:type="spellStart"/>
      <w:r w:rsidRPr="005C0017">
        <w:rPr>
          <w:sz w:val="28"/>
          <w:szCs w:val="28"/>
        </w:rPr>
        <w:t>відбулася</w:t>
      </w:r>
      <w:proofErr w:type="spellEnd"/>
      <w:r w:rsidRPr="005C0017">
        <w:rPr>
          <w:sz w:val="28"/>
          <w:szCs w:val="28"/>
        </w:rPr>
        <w:t xml:space="preserve"> </w:t>
      </w:r>
      <w:proofErr w:type="spellStart"/>
      <w:r w:rsidRPr="005C0017">
        <w:rPr>
          <w:sz w:val="28"/>
          <w:szCs w:val="28"/>
        </w:rPr>
        <w:t>начитка</w:t>
      </w:r>
      <w:proofErr w:type="spellEnd"/>
      <w:r w:rsidRPr="005C0017">
        <w:rPr>
          <w:sz w:val="28"/>
          <w:szCs w:val="28"/>
        </w:rPr>
        <w:t xml:space="preserve"> теоретичного </w:t>
      </w:r>
      <w:proofErr w:type="spellStart"/>
      <w:r w:rsidRPr="005C0017">
        <w:rPr>
          <w:sz w:val="28"/>
          <w:szCs w:val="28"/>
        </w:rPr>
        <w:t>матеріалу</w:t>
      </w:r>
      <w:proofErr w:type="spellEnd"/>
      <w:r w:rsidRPr="005C0017">
        <w:rPr>
          <w:sz w:val="28"/>
          <w:szCs w:val="28"/>
        </w:rPr>
        <w:t>.</w:t>
      </w:r>
    </w:p>
    <w:p w14:paraId="5E32FF8C" w14:textId="77777777" w:rsidR="000E0DF9" w:rsidRDefault="000E0DF9" w:rsidP="000E0DF9">
      <w:pPr>
        <w:pStyle w:val="cdt4ke"/>
        <w:ind w:firstLine="708"/>
        <w:contextualSpacing/>
        <w:jc w:val="both"/>
        <w:rPr>
          <w:sz w:val="28"/>
          <w:szCs w:val="28"/>
          <w:lang w:val="uk-UA"/>
        </w:rPr>
      </w:pPr>
      <w:r w:rsidRPr="009A3E7D">
        <w:rPr>
          <w:sz w:val="28"/>
          <w:szCs w:val="28"/>
          <w:lang w:val="uk-UA"/>
        </w:rPr>
        <w:t>Ефективність практичного заняття значною мірою залежить від вміння викладача володіти увагою студентів, впроваджувати елементи змагальності між ними, здійснювати диференційований підхід при підборі груп для спільної діяльності на практичних заняттях, забезпечувати пряме керівництво (планування, спеціальне конструювання завдань, контроль) і опосередковане (вплив на мотиви, установки, цілі студента).</w:t>
      </w:r>
    </w:p>
    <w:p w14:paraId="658276F2" w14:textId="77777777" w:rsidR="000E0DF9" w:rsidRDefault="000E0DF9" w:rsidP="000E0DF9">
      <w:pPr>
        <w:pStyle w:val="cdt4ke"/>
        <w:ind w:firstLine="708"/>
        <w:contextualSpacing/>
        <w:jc w:val="both"/>
        <w:rPr>
          <w:color w:val="000000"/>
          <w:sz w:val="28"/>
          <w:szCs w:val="28"/>
          <w:lang w:val="uk-UA"/>
        </w:rPr>
      </w:pPr>
      <w:r>
        <w:rPr>
          <w:color w:val="000000"/>
          <w:sz w:val="28"/>
          <w:szCs w:val="28"/>
          <w:lang w:val="uk-UA"/>
        </w:rPr>
        <w:t xml:space="preserve">Доцільно </w:t>
      </w:r>
      <w:r w:rsidRPr="00F83269">
        <w:rPr>
          <w:color w:val="000000"/>
          <w:sz w:val="28"/>
          <w:szCs w:val="28"/>
          <w:lang w:val="uk-UA"/>
        </w:rPr>
        <w:t>відмовитися від практики, коли практичні заняття мають колективний</w:t>
      </w:r>
      <w:r>
        <w:rPr>
          <w:color w:val="000000"/>
          <w:sz w:val="28"/>
          <w:szCs w:val="28"/>
          <w:lang w:val="uk-UA"/>
        </w:rPr>
        <w:t xml:space="preserve"> </w:t>
      </w:r>
      <w:r w:rsidRPr="00F83269">
        <w:rPr>
          <w:color w:val="000000"/>
          <w:sz w:val="28"/>
          <w:szCs w:val="28"/>
          <w:lang w:val="uk-UA"/>
        </w:rPr>
        <w:t>характер: один студент виконує завдання на дошці, а інші працюють на своїх</w:t>
      </w:r>
      <w:r>
        <w:rPr>
          <w:color w:val="000000"/>
          <w:sz w:val="28"/>
          <w:szCs w:val="28"/>
          <w:lang w:val="uk-UA"/>
        </w:rPr>
        <w:t xml:space="preserve"> </w:t>
      </w:r>
      <w:r w:rsidRPr="00F83269">
        <w:rPr>
          <w:color w:val="000000"/>
          <w:sz w:val="28"/>
          <w:szCs w:val="28"/>
          <w:lang w:val="uk-UA"/>
        </w:rPr>
        <w:t>робочих місцях. Необхідно йти більш доцільним і ефективним шляхом: викладач</w:t>
      </w:r>
      <w:r>
        <w:rPr>
          <w:color w:val="000000"/>
          <w:sz w:val="28"/>
          <w:szCs w:val="28"/>
          <w:lang w:val="uk-UA"/>
        </w:rPr>
        <w:t xml:space="preserve"> </w:t>
      </w:r>
      <w:r w:rsidRPr="00F83269">
        <w:rPr>
          <w:color w:val="000000"/>
          <w:sz w:val="28"/>
          <w:szCs w:val="28"/>
          <w:lang w:val="uk-UA"/>
        </w:rPr>
        <w:t>має чітко визначити завдання, ознайомити студентів з методами самостійної</w:t>
      </w:r>
      <w:r>
        <w:rPr>
          <w:color w:val="000000"/>
          <w:sz w:val="28"/>
          <w:szCs w:val="28"/>
          <w:lang w:val="uk-UA"/>
        </w:rPr>
        <w:t xml:space="preserve"> </w:t>
      </w:r>
      <w:r w:rsidRPr="00F83269">
        <w:rPr>
          <w:color w:val="000000"/>
          <w:sz w:val="28"/>
          <w:szCs w:val="28"/>
          <w:lang w:val="uk-UA"/>
        </w:rPr>
        <w:t>діяльності, допомогти їм усвідомити алгоритм дій. І далі необхідно організувати</w:t>
      </w:r>
      <w:r>
        <w:rPr>
          <w:color w:val="000000"/>
          <w:sz w:val="28"/>
          <w:szCs w:val="28"/>
          <w:lang w:val="uk-UA"/>
        </w:rPr>
        <w:t xml:space="preserve"> </w:t>
      </w:r>
      <w:r w:rsidRPr="00F83269">
        <w:rPr>
          <w:color w:val="000000"/>
          <w:sz w:val="28"/>
          <w:szCs w:val="28"/>
          <w:lang w:val="uk-UA"/>
        </w:rPr>
        <w:t>самостійну роботу кожного студента під час практичного заняття</w:t>
      </w:r>
      <w:r>
        <w:rPr>
          <w:color w:val="000000"/>
          <w:sz w:val="28"/>
          <w:szCs w:val="28"/>
          <w:lang w:val="uk-UA"/>
        </w:rPr>
        <w:t>.</w:t>
      </w:r>
    </w:p>
    <w:p w14:paraId="591A20FE" w14:textId="77777777" w:rsidR="000E0DF9" w:rsidRDefault="000E0DF9" w:rsidP="000E0DF9">
      <w:pPr>
        <w:pStyle w:val="cdt4ke"/>
        <w:ind w:firstLine="708"/>
        <w:contextualSpacing/>
        <w:jc w:val="both"/>
        <w:rPr>
          <w:sz w:val="28"/>
          <w:szCs w:val="28"/>
          <w:lang w:val="uk-UA"/>
        </w:rPr>
      </w:pPr>
      <w:proofErr w:type="spellStart"/>
      <w:r w:rsidRPr="00DA6F0D">
        <w:rPr>
          <w:sz w:val="28"/>
          <w:szCs w:val="28"/>
        </w:rPr>
        <w:t>Різновидом</w:t>
      </w:r>
      <w:proofErr w:type="spellEnd"/>
      <w:r w:rsidRPr="00DA6F0D">
        <w:rPr>
          <w:sz w:val="28"/>
          <w:szCs w:val="28"/>
        </w:rPr>
        <w:t xml:space="preserve"> практичного </w:t>
      </w:r>
      <w:proofErr w:type="spellStart"/>
      <w:r w:rsidRPr="00DA6F0D">
        <w:rPr>
          <w:sz w:val="28"/>
          <w:szCs w:val="28"/>
        </w:rPr>
        <w:t>заняття</w:t>
      </w:r>
      <w:proofErr w:type="spellEnd"/>
      <w:r w:rsidRPr="00DA6F0D">
        <w:rPr>
          <w:sz w:val="28"/>
          <w:szCs w:val="28"/>
        </w:rPr>
        <w:t xml:space="preserve"> є </w:t>
      </w:r>
      <w:r w:rsidRPr="00DA6F0D">
        <w:rPr>
          <w:i/>
          <w:sz w:val="28"/>
          <w:szCs w:val="28"/>
        </w:rPr>
        <w:t>практикум</w:t>
      </w:r>
      <w:r w:rsidRPr="00DA6F0D">
        <w:rPr>
          <w:sz w:val="28"/>
          <w:szCs w:val="28"/>
        </w:rPr>
        <w:t xml:space="preserve">, </w:t>
      </w:r>
      <w:proofErr w:type="spellStart"/>
      <w:r w:rsidRPr="00DA6F0D">
        <w:rPr>
          <w:sz w:val="28"/>
          <w:szCs w:val="28"/>
        </w:rPr>
        <w:t>який</w:t>
      </w:r>
      <w:proofErr w:type="spellEnd"/>
      <w:r w:rsidRPr="00DA6F0D">
        <w:rPr>
          <w:sz w:val="28"/>
          <w:szCs w:val="28"/>
        </w:rPr>
        <w:t xml:space="preserve"> проводиться </w:t>
      </w:r>
      <w:proofErr w:type="spellStart"/>
      <w:r w:rsidRPr="00DA6F0D">
        <w:rPr>
          <w:sz w:val="28"/>
          <w:szCs w:val="28"/>
        </w:rPr>
        <w:t>після</w:t>
      </w:r>
      <w:proofErr w:type="spellEnd"/>
      <w:r w:rsidRPr="00DA6F0D">
        <w:rPr>
          <w:sz w:val="28"/>
          <w:szCs w:val="28"/>
        </w:rPr>
        <w:t xml:space="preserve"> </w:t>
      </w:r>
      <w:proofErr w:type="spellStart"/>
      <w:r w:rsidRPr="00DA6F0D">
        <w:rPr>
          <w:sz w:val="28"/>
          <w:szCs w:val="28"/>
        </w:rPr>
        <w:t>завершення</w:t>
      </w:r>
      <w:proofErr w:type="spellEnd"/>
      <w:r w:rsidRPr="00DA6F0D">
        <w:rPr>
          <w:sz w:val="28"/>
          <w:szCs w:val="28"/>
        </w:rPr>
        <w:t xml:space="preserve"> великих </w:t>
      </w:r>
      <w:proofErr w:type="spellStart"/>
      <w:r w:rsidRPr="00DA6F0D">
        <w:rPr>
          <w:sz w:val="28"/>
          <w:szCs w:val="28"/>
        </w:rPr>
        <w:t>розділів</w:t>
      </w:r>
      <w:proofErr w:type="spellEnd"/>
      <w:r w:rsidRPr="00DA6F0D">
        <w:rPr>
          <w:sz w:val="28"/>
          <w:szCs w:val="28"/>
        </w:rPr>
        <w:t xml:space="preserve"> курсу та </w:t>
      </w:r>
      <w:proofErr w:type="spellStart"/>
      <w:r w:rsidRPr="00DA6F0D">
        <w:rPr>
          <w:sz w:val="28"/>
          <w:szCs w:val="28"/>
        </w:rPr>
        <w:t>має</w:t>
      </w:r>
      <w:proofErr w:type="spellEnd"/>
      <w:r w:rsidRPr="00DA6F0D">
        <w:rPr>
          <w:sz w:val="28"/>
          <w:szCs w:val="28"/>
        </w:rPr>
        <w:t xml:space="preserve"> </w:t>
      </w:r>
      <w:proofErr w:type="spellStart"/>
      <w:r w:rsidRPr="00DA6F0D">
        <w:rPr>
          <w:sz w:val="28"/>
          <w:szCs w:val="28"/>
        </w:rPr>
        <w:t>переважно</w:t>
      </w:r>
      <w:proofErr w:type="spellEnd"/>
      <w:r w:rsidRPr="00DA6F0D">
        <w:rPr>
          <w:sz w:val="28"/>
          <w:szCs w:val="28"/>
        </w:rPr>
        <w:t xml:space="preserve"> </w:t>
      </w:r>
      <w:proofErr w:type="spellStart"/>
      <w:r w:rsidRPr="00DA6F0D">
        <w:rPr>
          <w:sz w:val="28"/>
          <w:szCs w:val="28"/>
        </w:rPr>
        <w:t>повторювально-узагальнюючий</w:t>
      </w:r>
      <w:proofErr w:type="spellEnd"/>
      <w:r w:rsidRPr="00DA6F0D">
        <w:rPr>
          <w:sz w:val="28"/>
          <w:szCs w:val="28"/>
        </w:rPr>
        <w:t xml:space="preserve"> характер. Участь у </w:t>
      </w:r>
      <w:proofErr w:type="spellStart"/>
      <w:r w:rsidRPr="00DA6F0D">
        <w:rPr>
          <w:sz w:val="28"/>
          <w:szCs w:val="28"/>
        </w:rPr>
        <w:t>ньому</w:t>
      </w:r>
      <w:proofErr w:type="spellEnd"/>
      <w:r w:rsidRPr="00DA6F0D">
        <w:rPr>
          <w:sz w:val="28"/>
          <w:szCs w:val="28"/>
        </w:rPr>
        <w:t xml:space="preserve"> </w:t>
      </w:r>
      <w:proofErr w:type="spellStart"/>
      <w:r w:rsidRPr="00DA6F0D">
        <w:rPr>
          <w:sz w:val="28"/>
          <w:szCs w:val="28"/>
        </w:rPr>
        <w:t>відкриває</w:t>
      </w:r>
      <w:proofErr w:type="spellEnd"/>
      <w:r w:rsidRPr="00DA6F0D">
        <w:rPr>
          <w:sz w:val="28"/>
          <w:szCs w:val="28"/>
        </w:rPr>
        <w:t xml:space="preserve"> </w:t>
      </w:r>
      <w:proofErr w:type="spellStart"/>
      <w:r w:rsidRPr="00DA6F0D">
        <w:rPr>
          <w:sz w:val="28"/>
          <w:szCs w:val="28"/>
        </w:rPr>
        <w:t>великі</w:t>
      </w:r>
      <w:proofErr w:type="spellEnd"/>
      <w:r w:rsidRPr="00DA6F0D">
        <w:rPr>
          <w:sz w:val="28"/>
          <w:szCs w:val="28"/>
        </w:rPr>
        <w:t xml:space="preserve"> </w:t>
      </w:r>
      <w:proofErr w:type="spellStart"/>
      <w:r w:rsidRPr="00DA6F0D">
        <w:rPr>
          <w:sz w:val="28"/>
          <w:szCs w:val="28"/>
        </w:rPr>
        <w:t>можливості</w:t>
      </w:r>
      <w:proofErr w:type="spellEnd"/>
      <w:r w:rsidRPr="00DA6F0D">
        <w:rPr>
          <w:sz w:val="28"/>
          <w:szCs w:val="28"/>
        </w:rPr>
        <w:t xml:space="preserve"> для </w:t>
      </w:r>
      <w:proofErr w:type="spellStart"/>
      <w:r w:rsidRPr="00DA6F0D">
        <w:rPr>
          <w:sz w:val="28"/>
          <w:szCs w:val="28"/>
        </w:rPr>
        <w:t>прояву</w:t>
      </w:r>
      <w:proofErr w:type="spellEnd"/>
      <w:r w:rsidRPr="00DA6F0D">
        <w:rPr>
          <w:sz w:val="28"/>
          <w:szCs w:val="28"/>
        </w:rPr>
        <w:t xml:space="preserve"> та </w:t>
      </w:r>
      <w:proofErr w:type="spellStart"/>
      <w:r w:rsidRPr="00DA6F0D">
        <w:rPr>
          <w:sz w:val="28"/>
          <w:szCs w:val="28"/>
        </w:rPr>
        <w:t>розвитку</w:t>
      </w:r>
      <w:proofErr w:type="spellEnd"/>
      <w:r w:rsidRPr="00DA6F0D">
        <w:rPr>
          <w:sz w:val="28"/>
          <w:szCs w:val="28"/>
        </w:rPr>
        <w:t xml:space="preserve"> </w:t>
      </w:r>
      <w:proofErr w:type="spellStart"/>
      <w:r w:rsidRPr="00DA6F0D">
        <w:rPr>
          <w:sz w:val="28"/>
          <w:szCs w:val="28"/>
        </w:rPr>
        <w:t>індивідуальних</w:t>
      </w:r>
      <w:proofErr w:type="spellEnd"/>
      <w:r w:rsidRPr="00DA6F0D">
        <w:rPr>
          <w:sz w:val="28"/>
          <w:szCs w:val="28"/>
        </w:rPr>
        <w:t xml:space="preserve"> </w:t>
      </w:r>
      <w:proofErr w:type="spellStart"/>
      <w:r w:rsidRPr="00DA6F0D">
        <w:rPr>
          <w:sz w:val="28"/>
          <w:szCs w:val="28"/>
        </w:rPr>
        <w:t>інтересів</w:t>
      </w:r>
      <w:proofErr w:type="spellEnd"/>
      <w:r w:rsidRPr="00DA6F0D">
        <w:rPr>
          <w:sz w:val="28"/>
          <w:szCs w:val="28"/>
        </w:rPr>
        <w:t xml:space="preserve"> і </w:t>
      </w:r>
      <w:proofErr w:type="spellStart"/>
      <w:r w:rsidRPr="00DA6F0D">
        <w:rPr>
          <w:sz w:val="28"/>
          <w:szCs w:val="28"/>
        </w:rPr>
        <w:t>нахилів</w:t>
      </w:r>
      <w:proofErr w:type="spellEnd"/>
      <w:r w:rsidRPr="00DA6F0D">
        <w:rPr>
          <w:sz w:val="28"/>
          <w:szCs w:val="28"/>
        </w:rPr>
        <w:t xml:space="preserve"> </w:t>
      </w:r>
      <w:r>
        <w:rPr>
          <w:sz w:val="28"/>
          <w:szCs w:val="28"/>
          <w:lang w:val="uk-UA"/>
        </w:rPr>
        <w:t>студенті</w:t>
      </w:r>
      <w:r w:rsidRPr="00DA6F0D">
        <w:rPr>
          <w:sz w:val="28"/>
          <w:szCs w:val="28"/>
        </w:rPr>
        <w:t xml:space="preserve">в. На </w:t>
      </w:r>
      <w:proofErr w:type="spellStart"/>
      <w:r w:rsidRPr="00DA6F0D">
        <w:rPr>
          <w:sz w:val="28"/>
          <w:szCs w:val="28"/>
        </w:rPr>
        <w:t>практикумі</w:t>
      </w:r>
      <w:proofErr w:type="spellEnd"/>
      <w:r w:rsidRPr="00DA6F0D">
        <w:rPr>
          <w:sz w:val="28"/>
          <w:szCs w:val="28"/>
        </w:rPr>
        <w:t xml:space="preserve"> </w:t>
      </w:r>
      <w:proofErr w:type="spellStart"/>
      <w:r w:rsidRPr="00DA6F0D">
        <w:rPr>
          <w:sz w:val="28"/>
          <w:szCs w:val="28"/>
        </w:rPr>
        <w:t>з'являються</w:t>
      </w:r>
      <w:proofErr w:type="spellEnd"/>
      <w:r w:rsidRPr="00DA6F0D">
        <w:rPr>
          <w:sz w:val="28"/>
          <w:szCs w:val="28"/>
        </w:rPr>
        <w:t xml:space="preserve"> </w:t>
      </w:r>
      <w:proofErr w:type="spellStart"/>
      <w:r w:rsidRPr="00DA6F0D">
        <w:rPr>
          <w:sz w:val="28"/>
          <w:szCs w:val="28"/>
        </w:rPr>
        <w:t>можливості</w:t>
      </w:r>
      <w:proofErr w:type="spellEnd"/>
      <w:r w:rsidRPr="00DA6F0D">
        <w:rPr>
          <w:sz w:val="28"/>
          <w:szCs w:val="28"/>
        </w:rPr>
        <w:t xml:space="preserve"> для </w:t>
      </w:r>
      <w:proofErr w:type="spellStart"/>
      <w:r w:rsidRPr="00DA6F0D">
        <w:rPr>
          <w:sz w:val="28"/>
          <w:szCs w:val="28"/>
        </w:rPr>
        <w:t>здійснення</w:t>
      </w:r>
      <w:proofErr w:type="spellEnd"/>
      <w:r w:rsidRPr="00DA6F0D">
        <w:rPr>
          <w:sz w:val="28"/>
          <w:szCs w:val="28"/>
        </w:rPr>
        <w:t xml:space="preserve"> </w:t>
      </w:r>
      <w:proofErr w:type="spellStart"/>
      <w:r w:rsidRPr="00DA6F0D">
        <w:rPr>
          <w:sz w:val="28"/>
          <w:szCs w:val="28"/>
        </w:rPr>
        <w:t>диференціації</w:t>
      </w:r>
      <w:proofErr w:type="spellEnd"/>
      <w:r w:rsidRPr="00DA6F0D">
        <w:rPr>
          <w:sz w:val="28"/>
          <w:szCs w:val="28"/>
        </w:rPr>
        <w:t xml:space="preserve"> </w:t>
      </w:r>
      <w:proofErr w:type="spellStart"/>
      <w:r w:rsidRPr="00DA6F0D">
        <w:rPr>
          <w:sz w:val="28"/>
          <w:szCs w:val="28"/>
        </w:rPr>
        <w:t>навчання</w:t>
      </w:r>
      <w:proofErr w:type="spellEnd"/>
      <w:r w:rsidRPr="00DA6F0D">
        <w:rPr>
          <w:sz w:val="28"/>
          <w:szCs w:val="28"/>
        </w:rPr>
        <w:t xml:space="preserve">. </w:t>
      </w:r>
      <w:r>
        <w:rPr>
          <w:sz w:val="28"/>
          <w:szCs w:val="28"/>
          <w:lang w:val="uk-UA"/>
        </w:rPr>
        <w:t>Студента</w:t>
      </w:r>
      <w:r w:rsidRPr="00DA6F0D">
        <w:rPr>
          <w:sz w:val="28"/>
          <w:szCs w:val="28"/>
        </w:rPr>
        <w:t xml:space="preserve">м </w:t>
      </w:r>
      <w:proofErr w:type="spellStart"/>
      <w:r w:rsidRPr="00DA6F0D">
        <w:rPr>
          <w:sz w:val="28"/>
          <w:szCs w:val="28"/>
        </w:rPr>
        <w:t>можна</w:t>
      </w:r>
      <w:proofErr w:type="spellEnd"/>
      <w:r w:rsidRPr="00DA6F0D">
        <w:rPr>
          <w:sz w:val="28"/>
          <w:szCs w:val="28"/>
        </w:rPr>
        <w:t xml:space="preserve"> </w:t>
      </w:r>
      <w:proofErr w:type="spellStart"/>
      <w:r w:rsidRPr="00DA6F0D">
        <w:rPr>
          <w:sz w:val="28"/>
          <w:szCs w:val="28"/>
        </w:rPr>
        <w:t>доручити</w:t>
      </w:r>
      <w:proofErr w:type="spellEnd"/>
      <w:r w:rsidRPr="00DA6F0D">
        <w:rPr>
          <w:sz w:val="28"/>
          <w:szCs w:val="28"/>
        </w:rPr>
        <w:t xml:space="preserve"> </w:t>
      </w:r>
      <w:proofErr w:type="spellStart"/>
      <w:r w:rsidRPr="00DA6F0D">
        <w:rPr>
          <w:sz w:val="28"/>
          <w:szCs w:val="28"/>
        </w:rPr>
        <w:t>виконання</w:t>
      </w:r>
      <w:proofErr w:type="spellEnd"/>
      <w:r w:rsidRPr="00DA6F0D">
        <w:rPr>
          <w:sz w:val="28"/>
          <w:szCs w:val="28"/>
        </w:rPr>
        <w:t xml:space="preserve"> </w:t>
      </w:r>
      <w:proofErr w:type="spellStart"/>
      <w:r w:rsidRPr="00DA6F0D">
        <w:rPr>
          <w:sz w:val="28"/>
          <w:szCs w:val="28"/>
        </w:rPr>
        <w:t>неоднакових</w:t>
      </w:r>
      <w:proofErr w:type="spellEnd"/>
      <w:r w:rsidRPr="00DA6F0D">
        <w:rPr>
          <w:sz w:val="28"/>
          <w:szCs w:val="28"/>
        </w:rPr>
        <w:t xml:space="preserve"> за </w:t>
      </w:r>
      <w:proofErr w:type="spellStart"/>
      <w:r w:rsidRPr="00DA6F0D">
        <w:rPr>
          <w:sz w:val="28"/>
          <w:szCs w:val="28"/>
        </w:rPr>
        <w:t>змістом</w:t>
      </w:r>
      <w:proofErr w:type="spellEnd"/>
      <w:r w:rsidRPr="00DA6F0D">
        <w:rPr>
          <w:sz w:val="28"/>
          <w:szCs w:val="28"/>
        </w:rPr>
        <w:t xml:space="preserve"> і характером </w:t>
      </w:r>
      <w:proofErr w:type="spellStart"/>
      <w:r w:rsidRPr="00DA6F0D">
        <w:rPr>
          <w:sz w:val="28"/>
          <w:szCs w:val="28"/>
        </w:rPr>
        <w:t>завдань</w:t>
      </w:r>
      <w:proofErr w:type="spellEnd"/>
      <w:r w:rsidRPr="00DA6F0D">
        <w:rPr>
          <w:sz w:val="28"/>
          <w:szCs w:val="28"/>
        </w:rPr>
        <w:t xml:space="preserve">. При </w:t>
      </w:r>
      <w:proofErr w:type="spellStart"/>
      <w:r w:rsidRPr="00DA6F0D">
        <w:rPr>
          <w:sz w:val="28"/>
          <w:szCs w:val="28"/>
        </w:rPr>
        <w:t>цьому</w:t>
      </w:r>
      <w:proofErr w:type="spellEnd"/>
      <w:r w:rsidRPr="00DA6F0D">
        <w:rPr>
          <w:sz w:val="28"/>
          <w:szCs w:val="28"/>
        </w:rPr>
        <w:t xml:space="preserve"> одним </w:t>
      </w:r>
      <w:proofErr w:type="spellStart"/>
      <w:r w:rsidRPr="00DA6F0D">
        <w:rPr>
          <w:sz w:val="28"/>
          <w:szCs w:val="28"/>
        </w:rPr>
        <w:t>слід</w:t>
      </w:r>
      <w:proofErr w:type="spellEnd"/>
      <w:r w:rsidRPr="00DA6F0D">
        <w:rPr>
          <w:sz w:val="28"/>
          <w:szCs w:val="28"/>
        </w:rPr>
        <w:t xml:space="preserve"> </w:t>
      </w:r>
      <w:proofErr w:type="spellStart"/>
      <w:r w:rsidRPr="00DA6F0D">
        <w:rPr>
          <w:sz w:val="28"/>
          <w:szCs w:val="28"/>
        </w:rPr>
        <w:t>дати</w:t>
      </w:r>
      <w:proofErr w:type="spellEnd"/>
      <w:r w:rsidRPr="00DA6F0D">
        <w:rPr>
          <w:sz w:val="28"/>
          <w:szCs w:val="28"/>
        </w:rPr>
        <w:t xml:space="preserve"> </w:t>
      </w:r>
      <w:proofErr w:type="spellStart"/>
      <w:r w:rsidRPr="00DA6F0D">
        <w:rPr>
          <w:sz w:val="28"/>
          <w:szCs w:val="28"/>
        </w:rPr>
        <w:t>повний</w:t>
      </w:r>
      <w:proofErr w:type="spellEnd"/>
      <w:r w:rsidRPr="00DA6F0D">
        <w:rPr>
          <w:sz w:val="28"/>
          <w:szCs w:val="28"/>
        </w:rPr>
        <w:t xml:space="preserve"> </w:t>
      </w:r>
      <w:proofErr w:type="spellStart"/>
      <w:r w:rsidRPr="00DA6F0D">
        <w:rPr>
          <w:sz w:val="28"/>
          <w:szCs w:val="28"/>
        </w:rPr>
        <w:t>інструктаж</w:t>
      </w:r>
      <w:proofErr w:type="spellEnd"/>
      <w:r w:rsidRPr="00DA6F0D">
        <w:rPr>
          <w:sz w:val="28"/>
          <w:szCs w:val="28"/>
        </w:rPr>
        <w:t xml:space="preserve">, </w:t>
      </w:r>
      <w:proofErr w:type="spellStart"/>
      <w:r w:rsidRPr="00DA6F0D">
        <w:rPr>
          <w:sz w:val="28"/>
          <w:szCs w:val="28"/>
        </w:rPr>
        <w:t>іншим</w:t>
      </w:r>
      <w:proofErr w:type="spellEnd"/>
      <w:r w:rsidRPr="00DA6F0D">
        <w:rPr>
          <w:sz w:val="28"/>
          <w:szCs w:val="28"/>
        </w:rPr>
        <w:t xml:space="preserve"> - </w:t>
      </w:r>
      <w:proofErr w:type="spellStart"/>
      <w:r w:rsidRPr="00DA6F0D">
        <w:rPr>
          <w:sz w:val="28"/>
          <w:szCs w:val="28"/>
        </w:rPr>
        <w:t>лише</w:t>
      </w:r>
      <w:proofErr w:type="spellEnd"/>
      <w:r w:rsidRPr="00DA6F0D">
        <w:rPr>
          <w:sz w:val="28"/>
          <w:szCs w:val="28"/>
        </w:rPr>
        <w:t xml:space="preserve"> </w:t>
      </w:r>
      <w:proofErr w:type="spellStart"/>
      <w:r w:rsidRPr="00DA6F0D">
        <w:rPr>
          <w:sz w:val="28"/>
          <w:szCs w:val="28"/>
        </w:rPr>
        <w:t>короткі</w:t>
      </w:r>
      <w:proofErr w:type="spellEnd"/>
      <w:r w:rsidRPr="00DA6F0D">
        <w:rPr>
          <w:sz w:val="28"/>
          <w:szCs w:val="28"/>
        </w:rPr>
        <w:t xml:space="preserve"> </w:t>
      </w:r>
      <w:proofErr w:type="spellStart"/>
      <w:r w:rsidRPr="00DA6F0D">
        <w:rPr>
          <w:sz w:val="28"/>
          <w:szCs w:val="28"/>
        </w:rPr>
        <w:t>відомості</w:t>
      </w:r>
      <w:proofErr w:type="spellEnd"/>
      <w:r w:rsidRPr="00DA6F0D">
        <w:rPr>
          <w:sz w:val="28"/>
          <w:szCs w:val="28"/>
        </w:rPr>
        <w:t xml:space="preserve">, для </w:t>
      </w:r>
      <w:proofErr w:type="spellStart"/>
      <w:r w:rsidRPr="00DA6F0D">
        <w:rPr>
          <w:sz w:val="28"/>
          <w:szCs w:val="28"/>
        </w:rPr>
        <w:t>третіх</w:t>
      </w:r>
      <w:proofErr w:type="spellEnd"/>
      <w:r w:rsidRPr="00DA6F0D">
        <w:rPr>
          <w:sz w:val="28"/>
          <w:szCs w:val="28"/>
        </w:rPr>
        <w:t xml:space="preserve"> </w:t>
      </w:r>
      <w:proofErr w:type="spellStart"/>
      <w:r w:rsidRPr="00DA6F0D">
        <w:rPr>
          <w:sz w:val="28"/>
          <w:szCs w:val="28"/>
        </w:rPr>
        <w:t>обмежитись</w:t>
      </w:r>
      <w:proofErr w:type="spellEnd"/>
      <w:r w:rsidRPr="00DA6F0D">
        <w:rPr>
          <w:sz w:val="28"/>
          <w:szCs w:val="28"/>
        </w:rPr>
        <w:t xml:space="preserve"> постановкою </w:t>
      </w:r>
      <w:proofErr w:type="spellStart"/>
      <w:r w:rsidRPr="00DA6F0D">
        <w:rPr>
          <w:sz w:val="28"/>
          <w:szCs w:val="28"/>
        </w:rPr>
        <w:t>цілей</w:t>
      </w:r>
      <w:proofErr w:type="spellEnd"/>
      <w:r w:rsidRPr="00DA6F0D">
        <w:rPr>
          <w:sz w:val="28"/>
          <w:szCs w:val="28"/>
        </w:rPr>
        <w:t xml:space="preserve"> та </w:t>
      </w:r>
      <w:proofErr w:type="spellStart"/>
      <w:r w:rsidRPr="00DA6F0D">
        <w:rPr>
          <w:sz w:val="28"/>
          <w:szCs w:val="28"/>
        </w:rPr>
        <w:t>завдань</w:t>
      </w:r>
      <w:proofErr w:type="spellEnd"/>
      <w:r w:rsidRPr="00DA6F0D">
        <w:rPr>
          <w:sz w:val="28"/>
          <w:szCs w:val="28"/>
        </w:rPr>
        <w:t xml:space="preserve">, для </w:t>
      </w:r>
      <w:proofErr w:type="spellStart"/>
      <w:r w:rsidRPr="00DA6F0D">
        <w:rPr>
          <w:sz w:val="28"/>
          <w:szCs w:val="28"/>
        </w:rPr>
        <w:t>розв'язання</w:t>
      </w:r>
      <w:proofErr w:type="spellEnd"/>
      <w:r w:rsidRPr="00DA6F0D">
        <w:rPr>
          <w:sz w:val="28"/>
          <w:szCs w:val="28"/>
        </w:rPr>
        <w:t xml:space="preserve"> </w:t>
      </w:r>
      <w:proofErr w:type="spellStart"/>
      <w:r w:rsidRPr="00DA6F0D">
        <w:rPr>
          <w:sz w:val="28"/>
          <w:szCs w:val="28"/>
        </w:rPr>
        <w:t>яких</w:t>
      </w:r>
      <w:proofErr w:type="spellEnd"/>
      <w:r w:rsidRPr="00DA6F0D">
        <w:rPr>
          <w:sz w:val="28"/>
          <w:szCs w:val="28"/>
        </w:rPr>
        <w:t xml:space="preserve"> </w:t>
      </w:r>
      <w:r>
        <w:rPr>
          <w:sz w:val="28"/>
          <w:szCs w:val="28"/>
          <w:lang w:val="uk-UA"/>
        </w:rPr>
        <w:t>студенти</w:t>
      </w:r>
      <w:r w:rsidRPr="00DA6F0D">
        <w:rPr>
          <w:sz w:val="28"/>
          <w:szCs w:val="28"/>
        </w:rPr>
        <w:t xml:space="preserve"> </w:t>
      </w:r>
      <w:proofErr w:type="spellStart"/>
      <w:r w:rsidRPr="00DA6F0D">
        <w:rPr>
          <w:sz w:val="28"/>
          <w:szCs w:val="28"/>
        </w:rPr>
        <w:t>повинні</w:t>
      </w:r>
      <w:proofErr w:type="spellEnd"/>
      <w:r w:rsidRPr="00DA6F0D">
        <w:rPr>
          <w:sz w:val="28"/>
          <w:szCs w:val="28"/>
        </w:rPr>
        <w:t xml:space="preserve"> </w:t>
      </w:r>
      <w:proofErr w:type="spellStart"/>
      <w:r w:rsidRPr="00DA6F0D">
        <w:rPr>
          <w:sz w:val="28"/>
          <w:szCs w:val="28"/>
        </w:rPr>
        <w:t>самостійно</w:t>
      </w:r>
      <w:proofErr w:type="spellEnd"/>
      <w:r w:rsidRPr="00DA6F0D">
        <w:rPr>
          <w:sz w:val="28"/>
          <w:szCs w:val="28"/>
        </w:rPr>
        <w:t xml:space="preserve"> </w:t>
      </w:r>
      <w:proofErr w:type="spellStart"/>
      <w:r w:rsidRPr="00DA6F0D">
        <w:rPr>
          <w:sz w:val="28"/>
          <w:szCs w:val="28"/>
        </w:rPr>
        <w:t>розробити</w:t>
      </w:r>
      <w:proofErr w:type="spellEnd"/>
      <w:r w:rsidRPr="00DA6F0D">
        <w:rPr>
          <w:sz w:val="28"/>
          <w:szCs w:val="28"/>
        </w:rPr>
        <w:t xml:space="preserve"> план та алгоритм </w:t>
      </w:r>
      <w:proofErr w:type="spellStart"/>
      <w:r w:rsidRPr="00DA6F0D">
        <w:rPr>
          <w:sz w:val="28"/>
          <w:szCs w:val="28"/>
        </w:rPr>
        <w:t>дій</w:t>
      </w:r>
      <w:proofErr w:type="spellEnd"/>
      <w:r w:rsidRPr="00DA6F0D">
        <w:rPr>
          <w:sz w:val="28"/>
          <w:szCs w:val="28"/>
        </w:rPr>
        <w:t xml:space="preserve">, </w:t>
      </w:r>
      <w:proofErr w:type="spellStart"/>
      <w:r w:rsidRPr="00DA6F0D">
        <w:rPr>
          <w:sz w:val="28"/>
          <w:szCs w:val="28"/>
        </w:rPr>
        <w:t>підібрати</w:t>
      </w:r>
      <w:proofErr w:type="spellEnd"/>
      <w:r w:rsidRPr="00DA6F0D">
        <w:rPr>
          <w:sz w:val="28"/>
          <w:szCs w:val="28"/>
        </w:rPr>
        <w:t xml:space="preserve"> </w:t>
      </w:r>
      <w:proofErr w:type="spellStart"/>
      <w:r w:rsidRPr="00DA6F0D">
        <w:rPr>
          <w:sz w:val="28"/>
          <w:szCs w:val="28"/>
        </w:rPr>
        <w:t>обладнання</w:t>
      </w:r>
      <w:proofErr w:type="spellEnd"/>
      <w:r w:rsidRPr="00DA6F0D">
        <w:rPr>
          <w:sz w:val="28"/>
          <w:szCs w:val="28"/>
        </w:rPr>
        <w:t xml:space="preserve">. Практикум </w:t>
      </w:r>
      <w:proofErr w:type="spellStart"/>
      <w:r w:rsidRPr="00DA6F0D">
        <w:rPr>
          <w:sz w:val="28"/>
          <w:szCs w:val="28"/>
        </w:rPr>
        <w:t>може</w:t>
      </w:r>
      <w:proofErr w:type="spellEnd"/>
      <w:r w:rsidRPr="00DA6F0D">
        <w:rPr>
          <w:sz w:val="28"/>
          <w:szCs w:val="28"/>
        </w:rPr>
        <w:t xml:space="preserve"> </w:t>
      </w:r>
      <w:proofErr w:type="spellStart"/>
      <w:r w:rsidRPr="00DA6F0D">
        <w:rPr>
          <w:sz w:val="28"/>
          <w:szCs w:val="28"/>
        </w:rPr>
        <w:t>складатись</w:t>
      </w:r>
      <w:proofErr w:type="spellEnd"/>
      <w:r w:rsidRPr="00DA6F0D">
        <w:rPr>
          <w:sz w:val="28"/>
          <w:szCs w:val="28"/>
        </w:rPr>
        <w:t xml:space="preserve"> </w:t>
      </w:r>
      <w:proofErr w:type="spellStart"/>
      <w:r w:rsidRPr="00DA6F0D">
        <w:rPr>
          <w:sz w:val="28"/>
          <w:szCs w:val="28"/>
        </w:rPr>
        <w:t>із</w:t>
      </w:r>
      <w:proofErr w:type="spellEnd"/>
      <w:r w:rsidRPr="00DA6F0D">
        <w:rPr>
          <w:sz w:val="28"/>
          <w:szCs w:val="28"/>
        </w:rPr>
        <w:t xml:space="preserve"> </w:t>
      </w:r>
      <w:proofErr w:type="spellStart"/>
      <w:r w:rsidRPr="00DA6F0D">
        <w:rPr>
          <w:sz w:val="28"/>
          <w:szCs w:val="28"/>
        </w:rPr>
        <w:t>декількох</w:t>
      </w:r>
      <w:proofErr w:type="spellEnd"/>
      <w:r w:rsidRPr="00DA6F0D">
        <w:rPr>
          <w:sz w:val="28"/>
          <w:szCs w:val="28"/>
        </w:rPr>
        <w:t xml:space="preserve"> </w:t>
      </w:r>
      <w:proofErr w:type="spellStart"/>
      <w:r w:rsidRPr="00DA6F0D">
        <w:rPr>
          <w:sz w:val="28"/>
          <w:szCs w:val="28"/>
        </w:rPr>
        <w:t>завдань</w:t>
      </w:r>
      <w:proofErr w:type="spellEnd"/>
      <w:r w:rsidRPr="00DA6F0D">
        <w:rPr>
          <w:sz w:val="28"/>
          <w:szCs w:val="28"/>
        </w:rPr>
        <w:t xml:space="preserve"> і </w:t>
      </w:r>
      <w:proofErr w:type="spellStart"/>
      <w:r w:rsidRPr="00DA6F0D">
        <w:rPr>
          <w:sz w:val="28"/>
          <w:szCs w:val="28"/>
        </w:rPr>
        <w:t>дослідів</w:t>
      </w:r>
      <w:proofErr w:type="spellEnd"/>
      <w:r w:rsidRPr="00DA6F0D">
        <w:rPr>
          <w:sz w:val="28"/>
          <w:szCs w:val="28"/>
        </w:rPr>
        <w:t xml:space="preserve">, </w:t>
      </w:r>
      <w:proofErr w:type="spellStart"/>
      <w:r w:rsidRPr="00DA6F0D">
        <w:rPr>
          <w:sz w:val="28"/>
          <w:szCs w:val="28"/>
        </w:rPr>
        <w:t>після</w:t>
      </w:r>
      <w:proofErr w:type="spellEnd"/>
      <w:r w:rsidRPr="00DA6F0D">
        <w:rPr>
          <w:sz w:val="28"/>
          <w:szCs w:val="28"/>
        </w:rPr>
        <w:t xml:space="preserve"> </w:t>
      </w:r>
      <w:proofErr w:type="spellStart"/>
      <w:r w:rsidRPr="00DA6F0D">
        <w:rPr>
          <w:sz w:val="28"/>
          <w:szCs w:val="28"/>
        </w:rPr>
        <w:t>виконання</w:t>
      </w:r>
      <w:proofErr w:type="spellEnd"/>
      <w:r w:rsidRPr="00DA6F0D">
        <w:rPr>
          <w:sz w:val="28"/>
          <w:szCs w:val="28"/>
        </w:rPr>
        <w:t xml:space="preserve"> </w:t>
      </w:r>
      <w:proofErr w:type="spellStart"/>
      <w:r w:rsidRPr="00DA6F0D">
        <w:rPr>
          <w:sz w:val="28"/>
          <w:szCs w:val="28"/>
        </w:rPr>
        <w:t>яких</w:t>
      </w:r>
      <w:proofErr w:type="spellEnd"/>
      <w:r w:rsidRPr="00DA6F0D">
        <w:rPr>
          <w:sz w:val="28"/>
          <w:szCs w:val="28"/>
        </w:rPr>
        <w:t xml:space="preserve"> </w:t>
      </w:r>
      <w:r>
        <w:rPr>
          <w:sz w:val="28"/>
          <w:szCs w:val="28"/>
          <w:lang w:val="uk-UA"/>
        </w:rPr>
        <w:t>студенти</w:t>
      </w:r>
      <w:r w:rsidRPr="00DA6F0D">
        <w:rPr>
          <w:sz w:val="28"/>
          <w:szCs w:val="28"/>
        </w:rPr>
        <w:t xml:space="preserve"> </w:t>
      </w:r>
      <w:proofErr w:type="spellStart"/>
      <w:r w:rsidRPr="00DA6F0D">
        <w:rPr>
          <w:sz w:val="28"/>
          <w:szCs w:val="28"/>
        </w:rPr>
        <w:t>обробляють</w:t>
      </w:r>
      <w:proofErr w:type="spellEnd"/>
      <w:r w:rsidRPr="00DA6F0D">
        <w:rPr>
          <w:sz w:val="28"/>
          <w:szCs w:val="28"/>
        </w:rPr>
        <w:t xml:space="preserve"> </w:t>
      </w:r>
      <w:proofErr w:type="spellStart"/>
      <w:r w:rsidRPr="00DA6F0D">
        <w:rPr>
          <w:sz w:val="28"/>
          <w:szCs w:val="28"/>
        </w:rPr>
        <w:t>результати</w:t>
      </w:r>
      <w:proofErr w:type="spellEnd"/>
      <w:r w:rsidRPr="00DA6F0D">
        <w:rPr>
          <w:sz w:val="28"/>
          <w:szCs w:val="28"/>
        </w:rPr>
        <w:t xml:space="preserve"> </w:t>
      </w:r>
      <w:proofErr w:type="spellStart"/>
      <w:r w:rsidRPr="00DA6F0D">
        <w:rPr>
          <w:sz w:val="28"/>
          <w:szCs w:val="28"/>
        </w:rPr>
        <w:t>спостережень</w:t>
      </w:r>
      <w:proofErr w:type="spellEnd"/>
      <w:r w:rsidRPr="00DA6F0D">
        <w:rPr>
          <w:sz w:val="28"/>
          <w:szCs w:val="28"/>
        </w:rPr>
        <w:t xml:space="preserve"> та </w:t>
      </w:r>
      <w:proofErr w:type="spellStart"/>
      <w:r w:rsidRPr="00DA6F0D">
        <w:rPr>
          <w:sz w:val="28"/>
          <w:szCs w:val="28"/>
        </w:rPr>
        <w:t>експерименту</w:t>
      </w:r>
      <w:proofErr w:type="spellEnd"/>
      <w:r w:rsidRPr="00DA6F0D">
        <w:rPr>
          <w:sz w:val="28"/>
          <w:szCs w:val="28"/>
        </w:rPr>
        <w:t xml:space="preserve">, </w:t>
      </w:r>
      <w:proofErr w:type="spellStart"/>
      <w:r w:rsidRPr="00DA6F0D">
        <w:rPr>
          <w:sz w:val="28"/>
          <w:szCs w:val="28"/>
        </w:rPr>
        <w:t>складають</w:t>
      </w:r>
      <w:proofErr w:type="spellEnd"/>
      <w:r w:rsidRPr="00DA6F0D">
        <w:rPr>
          <w:sz w:val="28"/>
          <w:szCs w:val="28"/>
        </w:rPr>
        <w:t xml:space="preserve"> </w:t>
      </w:r>
      <w:proofErr w:type="spellStart"/>
      <w:r w:rsidRPr="00DA6F0D">
        <w:rPr>
          <w:sz w:val="28"/>
          <w:szCs w:val="28"/>
        </w:rPr>
        <w:t>письмовий</w:t>
      </w:r>
      <w:proofErr w:type="spellEnd"/>
      <w:r w:rsidRPr="00DA6F0D">
        <w:rPr>
          <w:sz w:val="28"/>
          <w:szCs w:val="28"/>
        </w:rPr>
        <w:t xml:space="preserve"> </w:t>
      </w:r>
      <w:proofErr w:type="spellStart"/>
      <w:r w:rsidRPr="00DA6F0D">
        <w:rPr>
          <w:sz w:val="28"/>
          <w:szCs w:val="28"/>
        </w:rPr>
        <w:t>звіт</w:t>
      </w:r>
      <w:proofErr w:type="spellEnd"/>
      <w:r w:rsidRPr="00DA6F0D">
        <w:rPr>
          <w:sz w:val="28"/>
          <w:szCs w:val="28"/>
        </w:rPr>
        <w:t>.</w:t>
      </w:r>
      <w:r>
        <w:rPr>
          <w:sz w:val="28"/>
          <w:szCs w:val="28"/>
          <w:lang w:val="uk-UA"/>
        </w:rPr>
        <w:t xml:space="preserve"> </w:t>
      </w:r>
    </w:p>
    <w:p w14:paraId="5A708C82" w14:textId="77777777" w:rsidR="000E0DF9" w:rsidRDefault="000E0DF9" w:rsidP="000E0DF9">
      <w:pPr>
        <w:pStyle w:val="cdt4ke"/>
        <w:ind w:firstLine="708"/>
        <w:contextualSpacing/>
        <w:jc w:val="both"/>
        <w:rPr>
          <w:sz w:val="28"/>
          <w:szCs w:val="28"/>
          <w:lang w:val="uk-UA"/>
        </w:rPr>
      </w:pPr>
      <w:r w:rsidRPr="00DA6F0D">
        <w:rPr>
          <w:sz w:val="28"/>
          <w:szCs w:val="28"/>
          <w:lang w:val="uk-UA"/>
        </w:rPr>
        <w:t xml:space="preserve">Практикум </w:t>
      </w:r>
      <w:r>
        <w:rPr>
          <w:sz w:val="28"/>
          <w:szCs w:val="28"/>
          <w:lang w:val="uk-UA"/>
        </w:rPr>
        <w:t xml:space="preserve">(комунікативний, перекладацький, культурологічний, психолого-педагогічний) </w:t>
      </w:r>
      <w:r w:rsidRPr="00DA6F0D">
        <w:rPr>
          <w:sz w:val="28"/>
          <w:szCs w:val="28"/>
          <w:lang w:val="uk-UA"/>
        </w:rPr>
        <w:t xml:space="preserve">є найбільш складною формою організації самостійної роботи </w:t>
      </w:r>
      <w:r>
        <w:rPr>
          <w:sz w:val="28"/>
          <w:szCs w:val="28"/>
          <w:lang w:val="uk-UA"/>
        </w:rPr>
        <w:t>студентів</w:t>
      </w:r>
      <w:r w:rsidRPr="00DA6F0D">
        <w:rPr>
          <w:sz w:val="28"/>
          <w:szCs w:val="28"/>
          <w:lang w:val="uk-UA"/>
        </w:rPr>
        <w:t xml:space="preserve">. </w:t>
      </w:r>
      <w:r w:rsidRPr="00DA6F0D">
        <w:rPr>
          <w:sz w:val="28"/>
          <w:szCs w:val="28"/>
        </w:rPr>
        <w:t xml:space="preserve">Активна участь у </w:t>
      </w:r>
      <w:proofErr w:type="spellStart"/>
      <w:r w:rsidRPr="00DA6F0D">
        <w:rPr>
          <w:sz w:val="28"/>
          <w:szCs w:val="28"/>
        </w:rPr>
        <w:t>практикумі</w:t>
      </w:r>
      <w:proofErr w:type="spellEnd"/>
      <w:r w:rsidRPr="00DA6F0D">
        <w:rPr>
          <w:sz w:val="28"/>
          <w:szCs w:val="28"/>
        </w:rPr>
        <w:t xml:space="preserve"> </w:t>
      </w:r>
      <w:proofErr w:type="spellStart"/>
      <w:r w:rsidRPr="00DA6F0D">
        <w:rPr>
          <w:sz w:val="28"/>
          <w:szCs w:val="28"/>
        </w:rPr>
        <w:t>сприяє</w:t>
      </w:r>
      <w:proofErr w:type="spellEnd"/>
      <w:r w:rsidRPr="00DA6F0D">
        <w:rPr>
          <w:sz w:val="28"/>
          <w:szCs w:val="28"/>
        </w:rPr>
        <w:t xml:space="preserve"> </w:t>
      </w:r>
      <w:proofErr w:type="spellStart"/>
      <w:r w:rsidRPr="00DA6F0D">
        <w:rPr>
          <w:sz w:val="28"/>
          <w:szCs w:val="28"/>
        </w:rPr>
        <w:t>оволодінню</w:t>
      </w:r>
      <w:proofErr w:type="spellEnd"/>
      <w:r w:rsidRPr="00DA6F0D">
        <w:rPr>
          <w:sz w:val="28"/>
          <w:szCs w:val="28"/>
        </w:rPr>
        <w:t xml:space="preserve"> </w:t>
      </w:r>
      <w:proofErr w:type="spellStart"/>
      <w:r>
        <w:rPr>
          <w:sz w:val="28"/>
          <w:szCs w:val="28"/>
          <w:lang w:val="uk-UA"/>
        </w:rPr>
        <w:t>ни</w:t>
      </w:r>
      <w:proofErr w:type="spellEnd"/>
      <w:r w:rsidRPr="00DA6F0D">
        <w:rPr>
          <w:sz w:val="28"/>
          <w:szCs w:val="28"/>
        </w:rPr>
        <w:t xml:space="preserve">ми методикою </w:t>
      </w:r>
      <w:proofErr w:type="spellStart"/>
      <w:r w:rsidRPr="00DA6F0D">
        <w:rPr>
          <w:sz w:val="28"/>
          <w:szCs w:val="28"/>
        </w:rPr>
        <w:t>спостереження</w:t>
      </w:r>
      <w:proofErr w:type="spellEnd"/>
      <w:r w:rsidRPr="00DA6F0D">
        <w:rPr>
          <w:sz w:val="28"/>
          <w:szCs w:val="28"/>
        </w:rPr>
        <w:t xml:space="preserve">, постановки та </w:t>
      </w:r>
      <w:proofErr w:type="spellStart"/>
      <w:r w:rsidRPr="00DA6F0D">
        <w:rPr>
          <w:sz w:val="28"/>
          <w:szCs w:val="28"/>
        </w:rPr>
        <w:t>проведення</w:t>
      </w:r>
      <w:proofErr w:type="spellEnd"/>
      <w:r w:rsidRPr="00DA6F0D">
        <w:rPr>
          <w:sz w:val="28"/>
          <w:szCs w:val="28"/>
        </w:rPr>
        <w:t xml:space="preserve"> лабораторного </w:t>
      </w:r>
      <w:proofErr w:type="spellStart"/>
      <w:r w:rsidRPr="00DA6F0D">
        <w:rPr>
          <w:sz w:val="28"/>
          <w:szCs w:val="28"/>
        </w:rPr>
        <w:t>експерименту</w:t>
      </w:r>
      <w:proofErr w:type="spellEnd"/>
      <w:r w:rsidRPr="00DA6F0D">
        <w:rPr>
          <w:sz w:val="28"/>
          <w:szCs w:val="28"/>
        </w:rPr>
        <w:t xml:space="preserve">, </w:t>
      </w:r>
      <w:proofErr w:type="spellStart"/>
      <w:r w:rsidRPr="00DA6F0D">
        <w:rPr>
          <w:sz w:val="28"/>
          <w:szCs w:val="28"/>
        </w:rPr>
        <w:t>формуванню</w:t>
      </w:r>
      <w:proofErr w:type="spellEnd"/>
      <w:r w:rsidRPr="00DA6F0D">
        <w:rPr>
          <w:sz w:val="28"/>
          <w:szCs w:val="28"/>
        </w:rPr>
        <w:t xml:space="preserve"> </w:t>
      </w:r>
      <w:proofErr w:type="spellStart"/>
      <w:r w:rsidRPr="00DA6F0D">
        <w:rPr>
          <w:sz w:val="28"/>
          <w:szCs w:val="28"/>
        </w:rPr>
        <w:t>вмінь</w:t>
      </w:r>
      <w:proofErr w:type="spellEnd"/>
      <w:r w:rsidRPr="00DA6F0D">
        <w:rPr>
          <w:sz w:val="28"/>
          <w:szCs w:val="28"/>
        </w:rPr>
        <w:t xml:space="preserve"> і </w:t>
      </w:r>
      <w:proofErr w:type="spellStart"/>
      <w:r w:rsidRPr="00DA6F0D">
        <w:rPr>
          <w:sz w:val="28"/>
          <w:szCs w:val="28"/>
        </w:rPr>
        <w:t>навичок</w:t>
      </w:r>
      <w:proofErr w:type="spellEnd"/>
      <w:r w:rsidRPr="00DA6F0D">
        <w:rPr>
          <w:sz w:val="28"/>
          <w:szCs w:val="28"/>
        </w:rPr>
        <w:t xml:space="preserve"> </w:t>
      </w:r>
      <w:proofErr w:type="spellStart"/>
      <w:r w:rsidRPr="00DA6F0D">
        <w:rPr>
          <w:sz w:val="28"/>
          <w:szCs w:val="28"/>
        </w:rPr>
        <w:t>узагальнення</w:t>
      </w:r>
      <w:proofErr w:type="spellEnd"/>
      <w:r w:rsidRPr="00DA6F0D">
        <w:rPr>
          <w:sz w:val="28"/>
          <w:szCs w:val="28"/>
        </w:rPr>
        <w:t xml:space="preserve">, </w:t>
      </w:r>
      <w:proofErr w:type="spellStart"/>
      <w:r w:rsidRPr="00DA6F0D">
        <w:rPr>
          <w:sz w:val="28"/>
          <w:szCs w:val="28"/>
        </w:rPr>
        <w:t>робити</w:t>
      </w:r>
      <w:proofErr w:type="spellEnd"/>
      <w:r w:rsidRPr="00DA6F0D">
        <w:rPr>
          <w:sz w:val="28"/>
          <w:szCs w:val="28"/>
        </w:rPr>
        <w:t xml:space="preserve"> </w:t>
      </w:r>
      <w:proofErr w:type="spellStart"/>
      <w:r w:rsidRPr="00DA6F0D">
        <w:rPr>
          <w:sz w:val="28"/>
          <w:szCs w:val="28"/>
        </w:rPr>
        <w:t>висновки</w:t>
      </w:r>
      <w:proofErr w:type="spellEnd"/>
      <w:r w:rsidRPr="00DA6F0D">
        <w:rPr>
          <w:sz w:val="28"/>
          <w:szCs w:val="28"/>
        </w:rPr>
        <w:t xml:space="preserve">, </w:t>
      </w:r>
      <w:proofErr w:type="spellStart"/>
      <w:r w:rsidRPr="00DA6F0D">
        <w:rPr>
          <w:sz w:val="28"/>
          <w:szCs w:val="28"/>
        </w:rPr>
        <w:t>розробляти</w:t>
      </w:r>
      <w:proofErr w:type="spellEnd"/>
      <w:r w:rsidRPr="00DA6F0D">
        <w:rPr>
          <w:sz w:val="28"/>
          <w:szCs w:val="28"/>
        </w:rPr>
        <w:t xml:space="preserve"> </w:t>
      </w:r>
      <w:proofErr w:type="spellStart"/>
      <w:r w:rsidRPr="00DA6F0D">
        <w:rPr>
          <w:sz w:val="28"/>
          <w:szCs w:val="28"/>
        </w:rPr>
        <w:t>пропозиції</w:t>
      </w:r>
      <w:proofErr w:type="spellEnd"/>
      <w:r w:rsidRPr="00DA6F0D">
        <w:rPr>
          <w:sz w:val="28"/>
          <w:szCs w:val="28"/>
        </w:rPr>
        <w:t xml:space="preserve"> </w:t>
      </w:r>
      <w:proofErr w:type="spellStart"/>
      <w:r w:rsidRPr="00DA6F0D">
        <w:rPr>
          <w:sz w:val="28"/>
          <w:szCs w:val="28"/>
        </w:rPr>
        <w:t>щодо</w:t>
      </w:r>
      <w:proofErr w:type="spellEnd"/>
      <w:r w:rsidRPr="00DA6F0D">
        <w:rPr>
          <w:sz w:val="28"/>
          <w:szCs w:val="28"/>
        </w:rPr>
        <w:t xml:space="preserve"> </w:t>
      </w:r>
      <w:proofErr w:type="spellStart"/>
      <w:r w:rsidRPr="00DA6F0D">
        <w:rPr>
          <w:sz w:val="28"/>
          <w:szCs w:val="28"/>
        </w:rPr>
        <w:t>перевірки</w:t>
      </w:r>
      <w:proofErr w:type="spellEnd"/>
      <w:r w:rsidRPr="00DA6F0D">
        <w:rPr>
          <w:sz w:val="28"/>
          <w:szCs w:val="28"/>
        </w:rPr>
        <w:t xml:space="preserve"> </w:t>
      </w:r>
      <w:proofErr w:type="spellStart"/>
      <w:r w:rsidRPr="00DA6F0D">
        <w:rPr>
          <w:sz w:val="28"/>
          <w:szCs w:val="28"/>
        </w:rPr>
        <w:t>гіпотез</w:t>
      </w:r>
      <w:proofErr w:type="spellEnd"/>
      <w:r w:rsidRPr="00DA6F0D">
        <w:rPr>
          <w:sz w:val="28"/>
          <w:szCs w:val="28"/>
        </w:rPr>
        <w:t xml:space="preserve">. </w:t>
      </w:r>
      <w:proofErr w:type="spellStart"/>
      <w:r w:rsidRPr="00DA6F0D">
        <w:rPr>
          <w:sz w:val="28"/>
          <w:szCs w:val="28"/>
        </w:rPr>
        <w:t>Цінність</w:t>
      </w:r>
      <w:proofErr w:type="spellEnd"/>
      <w:r w:rsidRPr="00DA6F0D">
        <w:rPr>
          <w:sz w:val="28"/>
          <w:szCs w:val="28"/>
        </w:rPr>
        <w:t xml:space="preserve"> </w:t>
      </w:r>
      <w:proofErr w:type="spellStart"/>
      <w:r w:rsidRPr="00DA6F0D">
        <w:rPr>
          <w:sz w:val="28"/>
          <w:szCs w:val="28"/>
        </w:rPr>
        <w:t>практикумів</w:t>
      </w:r>
      <w:proofErr w:type="spellEnd"/>
      <w:r w:rsidRPr="00DA6F0D">
        <w:rPr>
          <w:sz w:val="28"/>
          <w:szCs w:val="28"/>
        </w:rPr>
        <w:t xml:space="preserve"> </w:t>
      </w:r>
      <w:proofErr w:type="spellStart"/>
      <w:r w:rsidRPr="00DA6F0D">
        <w:rPr>
          <w:sz w:val="28"/>
          <w:szCs w:val="28"/>
        </w:rPr>
        <w:t>безперечна</w:t>
      </w:r>
      <w:proofErr w:type="spellEnd"/>
      <w:r w:rsidRPr="00DA6F0D">
        <w:rPr>
          <w:sz w:val="28"/>
          <w:szCs w:val="28"/>
        </w:rPr>
        <w:t xml:space="preserve">, тому </w:t>
      </w:r>
      <w:proofErr w:type="spellStart"/>
      <w:r w:rsidRPr="00DA6F0D">
        <w:rPr>
          <w:sz w:val="28"/>
          <w:szCs w:val="28"/>
        </w:rPr>
        <w:t>що</w:t>
      </w:r>
      <w:proofErr w:type="spellEnd"/>
      <w:r w:rsidRPr="00DA6F0D">
        <w:rPr>
          <w:sz w:val="28"/>
          <w:szCs w:val="28"/>
        </w:rPr>
        <w:t xml:space="preserve"> при </w:t>
      </w:r>
      <w:proofErr w:type="spellStart"/>
      <w:r w:rsidRPr="00DA6F0D">
        <w:rPr>
          <w:sz w:val="28"/>
          <w:szCs w:val="28"/>
        </w:rPr>
        <w:t>цьому</w:t>
      </w:r>
      <w:proofErr w:type="spellEnd"/>
      <w:r w:rsidRPr="00DA6F0D">
        <w:rPr>
          <w:sz w:val="28"/>
          <w:szCs w:val="28"/>
        </w:rPr>
        <w:t xml:space="preserve"> в </w:t>
      </w:r>
      <w:r>
        <w:rPr>
          <w:sz w:val="28"/>
          <w:szCs w:val="28"/>
          <w:lang w:val="uk-UA"/>
        </w:rPr>
        <w:t>студенті</w:t>
      </w:r>
      <w:r w:rsidRPr="00DA6F0D">
        <w:rPr>
          <w:sz w:val="28"/>
          <w:szCs w:val="28"/>
        </w:rPr>
        <w:t xml:space="preserve">в є реальна </w:t>
      </w:r>
      <w:proofErr w:type="spellStart"/>
      <w:r w:rsidRPr="00DA6F0D">
        <w:rPr>
          <w:sz w:val="28"/>
          <w:szCs w:val="28"/>
        </w:rPr>
        <w:t>можливість</w:t>
      </w:r>
      <w:proofErr w:type="spellEnd"/>
      <w:r w:rsidRPr="00DA6F0D">
        <w:rPr>
          <w:sz w:val="28"/>
          <w:szCs w:val="28"/>
        </w:rPr>
        <w:t xml:space="preserve"> </w:t>
      </w:r>
      <w:proofErr w:type="spellStart"/>
      <w:r w:rsidRPr="00DA6F0D">
        <w:rPr>
          <w:sz w:val="28"/>
          <w:szCs w:val="28"/>
        </w:rPr>
        <w:t>працювати</w:t>
      </w:r>
      <w:proofErr w:type="spellEnd"/>
      <w:r w:rsidRPr="00DA6F0D">
        <w:rPr>
          <w:sz w:val="28"/>
          <w:szCs w:val="28"/>
        </w:rPr>
        <w:t xml:space="preserve"> у </w:t>
      </w:r>
      <w:proofErr w:type="spellStart"/>
      <w:r w:rsidRPr="00DA6F0D">
        <w:rPr>
          <w:sz w:val="28"/>
          <w:szCs w:val="28"/>
        </w:rPr>
        <w:t>власному</w:t>
      </w:r>
      <w:proofErr w:type="spellEnd"/>
      <w:r w:rsidRPr="00DA6F0D">
        <w:rPr>
          <w:sz w:val="28"/>
          <w:szCs w:val="28"/>
        </w:rPr>
        <w:t xml:space="preserve"> </w:t>
      </w:r>
      <w:proofErr w:type="spellStart"/>
      <w:r w:rsidRPr="00DA6F0D">
        <w:rPr>
          <w:sz w:val="28"/>
          <w:szCs w:val="28"/>
        </w:rPr>
        <w:t>темпі</w:t>
      </w:r>
      <w:proofErr w:type="spellEnd"/>
      <w:r w:rsidRPr="00DA6F0D">
        <w:rPr>
          <w:sz w:val="28"/>
          <w:szCs w:val="28"/>
        </w:rPr>
        <w:t xml:space="preserve"> та </w:t>
      </w:r>
      <w:proofErr w:type="spellStart"/>
      <w:r w:rsidRPr="00DA6F0D">
        <w:rPr>
          <w:sz w:val="28"/>
          <w:szCs w:val="28"/>
        </w:rPr>
        <w:t>ритмі</w:t>
      </w:r>
      <w:proofErr w:type="spellEnd"/>
      <w:r w:rsidRPr="00DA6F0D">
        <w:rPr>
          <w:sz w:val="28"/>
          <w:szCs w:val="28"/>
        </w:rPr>
        <w:t xml:space="preserve">, </w:t>
      </w:r>
      <w:proofErr w:type="spellStart"/>
      <w:r w:rsidRPr="00DA6F0D">
        <w:rPr>
          <w:sz w:val="28"/>
          <w:szCs w:val="28"/>
        </w:rPr>
        <w:t>просуватись</w:t>
      </w:r>
      <w:proofErr w:type="spellEnd"/>
      <w:r w:rsidRPr="00DA6F0D">
        <w:rPr>
          <w:sz w:val="28"/>
          <w:szCs w:val="28"/>
        </w:rPr>
        <w:t xml:space="preserve"> у </w:t>
      </w:r>
      <w:proofErr w:type="spellStart"/>
      <w:r w:rsidRPr="00DA6F0D">
        <w:rPr>
          <w:sz w:val="28"/>
          <w:szCs w:val="28"/>
        </w:rPr>
        <w:t>навчанні</w:t>
      </w:r>
      <w:proofErr w:type="spellEnd"/>
      <w:r w:rsidRPr="00DA6F0D">
        <w:rPr>
          <w:sz w:val="28"/>
          <w:szCs w:val="28"/>
        </w:rPr>
        <w:t xml:space="preserve"> в </w:t>
      </w:r>
      <w:proofErr w:type="spellStart"/>
      <w:r w:rsidRPr="00DA6F0D">
        <w:rPr>
          <w:sz w:val="28"/>
          <w:szCs w:val="28"/>
        </w:rPr>
        <w:t>міру</w:t>
      </w:r>
      <w:proofErr w:type="spellEnd"/>
      <w:r w:rsidRPr="00DA6F0D">
        <w:rPr>
          <w:sz w:val="28"/>
          <w:szCs w:val="28"/>
        </w:rPr>
        <w:t xml:space="preserve"> </w:t>
      </w:r>
      <w:proofErr w:type="spellStart"/>
      <w:r w:rsidRPr="00DA6F0D">
        <w:rPr>
          <w:sz w:val="28"/>
          <w:szCs w:val="28"/>
        </w:rPr>
        <w:t>засвоєння</w:t>
      </w:r>
      <w:proofErr w:type="spellEnd"/>
      <w:r w:rsidRPr="00DA6F0D">
        <w:rPr>
          <w:sz w:val="28"/>
          <w:szCs w:val="28"/>
        </w:rPr>
        <w:t xml:space="preserve"> та </w:t>
      </w:r>
      <w:proofErr w:type="spellStart"/>
      <w:r w:rsidRPr="00DA6F0D">
        <w:rPr>
          <w:sz w:val="28"/>
          <w:szCs w:val="28"/>
        </w:rPr>
        <w:lastRenderedPageBreak/>
        <w:t>відпрацювання</w:t>
      </w:r>
      <w:proofErr w:type="spellEnd"/>
      <w:r w:rsidRPr="00DA6F0D">
        <w:rPr>
          <w:sz w:val="28"/>
          <w:szCs w:val="28"/>
        </w:rPr>
        <w:t xml:space="preserve"> </w:t>
      </w:r>
      <w:proofErr w:type="spellStart"/>
      <w:r w:rsidRPr="00DA6F0D">
        <w:rPr>
          <w:sz w:val="28"/>
          <w:szCs w:val="28"/>
        </w:rPr>
        <w:t>відповідних</w:t>
      </w:r>
      <w:proofErr w:type="spellEnd"/>
      <w:r w:rsidRPr="00DA6F0D">
        <w:rPr>
          <w:sz w:val="28"/>
          <w:szCs w:val="28"/>
        </w:rPr>
        <w:t xml:space="preserve"> </w:t>
      </w:r>
      <w:proofErr w:type="spellStart"/>
      <w:r w:rsidRPr="00DA6F0D">
        <w:rPr>
          <w:sz w:val="28"/>
          <w:szCs w:val="28"/>
        </w:rPr>
        <w:t>завдань</w:t>
      </w:r>
      <w:proofErr w:type="spellEnd"/>
      <w:r w:rsidRPr="00DA6F0D">
        <w:rPr>
          <w:sz w:val="28"/>
          <w:szCs w:val="28"/>
        </w:rPr>
        <w:t xml:space="preserve"> і </w:t>
      </w:r>
      <w:proofErr w:type="spellStart"/>
      <w:r w:rsidRPr="00DA6F0D">
        <w:rPr>
          <w:sz w:val="28"/>
          <w:szCs w:val="28"/>
        </w:rPr>
        <w:t>засобів</w:t>
      </w:r>
      <w:proofErr w:type="spellEnd"/>
      <w:r w:rsidRPr="00DA6F0D">
        <w:rPr>
          <w:sz w:val="28"/>
          <w:szCs w:val="28"/>
        </w:rPr>
        <w:t xml:space="preserve"> </w:t>
      </w:r>
      <w:proofErr w:type="spellStart"/>
      <w:r w:rsidRPr="00DA6F0D">
        <w:rPr>
          <w:sz w:val="28"/>
          <w:szCs w:val="28"/>
        </w:rPr>
        <w:t>діяльності</w:t>
      </w:r>
      <w:proofErr w:type="spellEnd"/>
      <w:r w:rsidRPr="00DA6F0D">
        <w:rPr>
          <w:sz w:val="28"/>
          <w:szCs w:val="28"/>
        </w:rPr>
        <w:t xml:space="preserve">. </w:t>
      </w:r>
      <w:proofErr w:type="spellStart"/>
      <w:r w:rsidRPr="00DA6F0D">
        <w:rPr>
          <w:sz w:val="28"/>
          <w:szCs w:val="28"/>
        </w:rPr>
        <w:t>Наявність</w:t>
      </w:r>
      <w:proofErr w:type="spellEnd"/>
      <w:r w:rsidRPr="00DA6F0D">
        <w:rPr>
          <w:sz w:val="28"/>
          <w:szCs w:val="28"/>
        </w:rPr>
        <w:t xml:space="preserve"> </w:t>
      </w:r>
      <w:proofErr w:type="spellStart"/>
      <w:r w:rsidRPr="00DA6F0D">
        <w:rPr>
          <w:sz w:val="28"/>
          <w:szCs w:val="28"/>
        </w:rPr>
        <w:t>диференційованих</w:t>
      </w:r>
      <w:proofErr w:type="spellEnd"/>
      <w:r w:rsidRPr="00DA6F0D">
        <w:rPr>
          <w:sz w:val="28"/>
          <w:szCs w:val="28"/>
        </w:rPr>
        <w:t xml:space="preserve"> </w:t>
      </w:r>
      <w:proofErr w:type="spellStart"/>
      <w:r w:rsidRPr="00DA6F0D">
        <w:rPr>
          <w:sz w:val="28"/>
          <w:szCs w:val="28"/>
        </w:rPr>
        <w:t>завдань</w:t>
      </w:r>
      <w:proofErr w:type="spellEnd"/>
      <w:r w:rsidRPr="00DA6F0D">
        <w:rPr>
          <w:sz w:val="28"/>
          <w:szCs w:val="28"/>
        </w:rPr>
        <w:t xml:space="preserve"> </w:t>
      </w:r>
      <w:proofErr w:type="spellStart"/>
      <w:r w:rsidRPr="00DA6F0D">
        <w:rPr>
          <w:sz w:val="28"/>
          <w:szCs w:val="28"/>
        </w:rPr>
        <w:t>дозволяє</w:t>
      </w:r>
      <w:proofErr w:type="spellEnd"/>
      <w:r w:rsidRPr="00DA6F0D">
        <w:rPr>
          <w:sz w:val="28"/>
          <w:szCs w:val="28"/>
        </w:rPr>
        <w:t xml:space="preserve"> </w:t>
      </w:r>
      <w:proofErr w:type="spellStart"/>
      <w:r w:rsidRPr="00DA6F0D">
        <w:rPr>
          <w:sz w:val="28"/>
          <w:szCs w:val="28"/>
        </w:rPr>
        <w:t>переводити</w:t>
      </w:r>
      <w:proofErr w:type="spellEnd"/>
      <w:r w:rsidRPr="00DA6F0D">
        <w:rPr>
          <w:sz w:val="28"/>
          <w:szCs w:val="28"/>
        </w:rPr>
        <w:t xml:space="preserve"> </w:t>
      </w:r>
      <w:r>
        <w:rPr>
          <w:sz w:val="28"/>
          <w:szCs w:val="28"/>
          <w:lang w:val="uk-UA"/>
        </w:rPr>
        <w:t>студенті</w:t>
      </w:r>
      <w:r w:rsidRPr="00DA6F0D">
        <w:rPr>
          <w:sz w:val="28"/>
          <w:szCs w:val="28"/>
        </w:rPr>
        <w:t xml:space="preserve">в на </w:t>
      </w:r>
      <w:proofErr w:type="spellStart"/>
      <w:r w:rsidRPr="00DA6F0D">
        <w:rPr>
          <w:sz w:val="28"/>
          <w:szCs w:val="28"/>
        </w:rPr>
        <w:t>більш</w:t>
      </w:r>
      <w:proofErr w:type="spellEnd"/>
      <w:r w:rsidRPr="00DA6F0D">
        <w:rPr>
          <w:sz w:val="28"/>
          <w:szCs w:val="28"/>
        </w:rPr>
        <w:t xml:space="preserve"> </w:t>
      </w:r>
      <w:proofErr w:type="spellStart"/>
      <w:r w:rsidRPr="00DA6F0D">
        <w:rPr>
          <w:sz w:val="28"/>
          <w:szCs w:val="28"/>
        </w:rPr>
        <w:t>високі</w:t>
      </w:r>
      <w:proofErr w:type="spellEnd"/>
      <w:r w:rsidRPr="00DA6F0D">
        <w:rPr>
          <w:sz w:val="28"/>
          <w:szCs w:val="28"/>
        </w:rPr>
        <w:t xml:space="preserve"> </w:t>
      </w:r>
      <w:proofErr w:type="spellStart"/>
      <w:r w:rsidRPr="00DA6F0D">
        <w:rPr>
          <w:sz w:val="28"/>
          <w:szCs w:val="28"/>
        </w:rPr>
        <w:t>рівні</w:t>
      </w:r>
      <w:proofErr w:type="spellEnd"/>
      <w:r w:rsidRPr="00DA6F0D">
        <w:rPr>
          <w:sz w:val="28"/>
          <w:szCs w:val="28"/>
        </w:rPr>
        <w:t xml:space="preserve"> </w:t>
      </w:r>
      <w:proofErr w:type="spellStart"/>
      <w:r w:rsidRPr="00DA6F0D">
        <w:rPr>
          <w:sz w:val="28"/>
          <w:szCs w:val="28"/>
        </w:rPr>
        <w:t>навчальних</w:t>
      </w:r>
      <w:proofErr w:type="spellEnd"/>
      <w:r w:rsidRPr="00DA6F0D">
        <w:rPr>
          <w:sz w:val="28"/>
          <w:szCs w:val="28"/>
        </w:rPr>
        <w:t xml:space="preserve"> </w:t>
      </w:r>
      <w:proofErr w:type="spellStart"/>
      <w:r w:rsidRPr="00DA6F0D">
        <w:rPr>
          <w:sz w:val="28"/>
          <w:szCs w:val="28"/>
        </w:rPr>
        <w:t>досягнень</w:t>
      </w:r>
      <w:proofErr w:type="spellEnd"/>
      <w:r w:rsidRPr="00DA6F0D">
        <w:rPr>
          <w:sz w:val="28"/>
          <w:szCs w:val="28"/>
        </w:rPr>
        <w:t xml:space="preserve"> і </w:t>
      </w:r>
      <w:proofErr w:type="spellStart"/>
      <w:r w:rsidRPr="00DA6F0D">
        <w:rPr>
          <w:sz w:val="28"/>
          <w:szCs w:val="28"/>
        </w:rPr>
        <w:t>розвитку</w:t>
      </w:r>
      <w:proofErr w:type="spellEnd"/>
      <w:r w:rsidRPr="00DA6F0D">
        <w:rPr>
          <w:sz w:val="28"/>
          <w:szCs w:val="28"/>
        </w:rPr>
        <w:t>.</w:t>
      </w:r>
    </w:p>
    <w:p w14:paraId="2ACB4812" w14:textId="77777777" w:rsidR="000E0DF9" w:rsidRDefault="000E0DF9" w:rsidP="000E0DF9">
      <w:pPr>
        <w:pStyle w:val="cdt4ke"/>
        <w:ind w:firstLine="708"/>
        <w:contextualSpacing/>
        <w:jc w:val="both"/>
        <w:rPr>
          <w:sz w:val="28"/>
          <w:szCs w:val="28"/>
          <w:lang w:val="uk-UA"/>
        </w:rPr>
      </w:pPr>
      <w:r w:rsidRPr="002D3C95">
        <w:rPr>
          <w:sz w:val="28"/>
          <w:szCs w:val="28"/>
          <w:lang w:val="uk-UA"/>
        </w:rPr>
        <w:t xml:space="preserve">Єдиною перевагою </w:t>
      </w:r>
      <w:r w:rsidRPr="002D3C95">
        <w:rPr>
          <w:rStyle w:val="ab"/>
          <w:sz w:val="28"/>
          <w:szCs w:val="28"/>
          <w:lang w:val="uk-UA"/>
        </w:rPr>
        <w:t xml:space="preserve">індивідуального практикуму </w:t>
      </w:r>
      <w:r w:rsidRPr="002D3C95">
        <w:rPr>
          <w:sz w:val="28"/>
          <w:szCs w:val="28"/>
          <w:lang w:val="uk-UA"/>
        </w:rPr>
        <w:t>є можливість використання складного сучасного обладнання, яке вищий навчальний заклад має в одному екземплярі, а основним недоліком є те, що деякі практичні роботи студенти повинні виконувати тоді, коли їм з тематики цих робіт ще не було подано теоретичного матеріалу і його потрібно вивчити самостійно.</w:t>
      </w:r>
    </w:p>
    <w:p w14:paraId="5398A325" w14:textId="77777777" w:rsidR="000E0DF9" w:rsidRPr="00A40B5E" w:rsidRDefault="000E0DF9" w:rsidP="000E0DF9">
      <w:pPr>
        <w:pStyle w:val="cdt4ke"/>
        <w:ind w:firstLine="708"/>
        <w:contextualSpacing/>
        <w:jc w:val="both"/>
        <w:rPr>
          <w:rStyle w:val="ab"/>
          <w:i w:val="0"/>
          <w:sz w:val="28"/>
          <w:szCs w:val="28"/>
          <w:lang w:val="uk-UA"/>
        </w:rPr>
      </w:pPr>
      <w:r w:rsidRPr="002D3C95">
        <w:rPr>
          <w:sz w:val="28"/>
          <w:szCs w:val="28"/>
          <w:lang w:val="uk-UA"/>
        </w:rPr>
        <w:t xml:space="preserve">Важливе значення для практичних занять має використання активних методів навчання: </w:t>
      </w:r>
      <w:r w:rsidRPr="00A40B5E">
        <w:rPr>
          <w:rStyle w:val="ab"/>
          <w:sz w:val="28"/>
          <w:szCs w:val="28"/>
          <w:lang w:val="uk-UA"/>
        </w:rPr>
        <w:t xml:space="preserve">неімітаційних </w:t>
      </w:r>
      <w:r w:rsidRPr="00A40B5E">
        <w:rPr>
          <w:sz w:val="28"/>
          <w:szCs w:val="28"/>
          <w:lang w:val="uk-UA"/>
        </w:rPr>
        <w:t xml:space="preserve">(дискусії, екскурсії, виїзні заняття), </w:t>
      </w:r>
      <w:r w:rsidRPr="00A40B5E">
        <w:rPr>
          <w:rStyle w:val="ab"/>
          <w:sz w:val="28"/>
          <w:szCs w:val="28"/>
          <w:lang w:val="uk-UA"/>
        </w:rPr>
        <w:t xml:space="preserve">імітаційних неігрових </w:t>
      </w:r>
      <w:r w:rsidRPr="00A40B5E">
        <w:rPr>
          <w:sz w:val="28"/>
          <w:szCs w:val="28"/>
          <w:lang w:val="uk-UA"/>
        </w:rPr>
        <w:t xml:space="preserve">(аналіз конкретних ситуацій, вирішення виробничих завдань, розбір документації, дії за інструкцією), </w:t>
      </w:r>
      <w:r w:rsidRPr="00A40B5E">
        <w:rPr>
          <w:rStyle w:val="ab"/>
          <w:sz w:val="28"/>
          <w:szCs w:val="28"/>
          <w:lang w:val="uk-UA"/>
        </w:rPr>
        <w:t xml:space="preserve">імітаційних ділових, рольових ігор, ігрового </w:t>
      </w:r>
      <w:proofErr w:type="spellStart"/>
      <w:r w:rsidRPr="00A40B5E">
        <w:rPr>
          <w:rStyle w:val="ab"/>
          <w:sz w:val="28"/>
          <w:szCs w:val="28"/>
          <w:lang w:val="uk-UA"/>
        </w:rPr>
        <w:t>проектування</w:t>
      </w:r>
      <w:proofErr w:type="spellEnd"/>
      <w:r w:rsidRPr="00A40B5E">
        <w:rPr>
          <w:rStyle w:val="ab"/>
          <w:sz w:val="28"/>
          <w:szCs w:val="28"/>
          <w:lang w:val="uk-UA"/>
        </w:rPr>
        <w:t>.</w:t>
      </w:r>
    </w:p>
    <w:p w14:paraId="21B79CA8" w14:textId="77777777" w:rsidR="000E0DF9" w:rsidRPr="009A3E7D" w:rsidRDefault="000E0DF9" w:rsidP="000E0DF9">
      <w:pPr>
        <w:pStyle w:val="cdt4ke"/>
        <w:rPr>
          <w:lang w:val="uk-UA"/>
        </w:rPr>
      </w:pPr>
    </w:p>
    <w:p w14:paraId="1C01A72F" w14:textId="77777777" w:rsidR="000E0DF9" w:rsidRDefault="00643FFA" w:rsidP="000E0DF9">
      <w:pPr>
        <w:ind w:firstLine="567"/>
        <w:jc w:val="center"/>
        <w:rPr>
          <w:b/>
          <w:color w:val="000000"/>
          <w:sz w:val="28"/>
          <w:szCs w:val="28"/>
          <w:lang w:val="uk-UA"/>
        </w:rPr>
      </w:pPr>
      <w:r>
        <w:rPr>
          <w:b/>
          <w:color w:val="000000"/>
          <w:sz w:val="28"/>
          <w:szCs w:val="28"/>
          <w:lang w:val="uk-UA"/>
        </w:rPr>
        <w:t>3</w:t>
      </w:r>
      <w:r w:rsidR="000E0DF9">
        <w:rPr>
          <w:b/>
          <w:color w:val="000000"/>
          <w:sz w:val="28"/>
          <w:szCs w:val="28"/>
          <w:lang w:val="uk-UA"/>
        </w:rPr>
        <w:t>.</w:t>
      </w:r>
      <w:r>
        <w:rPr>
          <w:b/>
          <w:color w:val="000000"/>
          <w:sz w:val="28"/>
          <w:szCs w:val="28"/>
          <w:lang w:val="uk-UA"/>
        </w:rPr>
        <w:t>19</w:t>
      </w:r>
      <w:r w:rsidR="000E0DF9">
        <w:rPr>
          <w:b/>
          <w:color w:val="000000"/>
          <w:sz w:val="28"/>
          <w:szCs w:val="28"/>
          <w:lang w:val="uk-UA"/>
        </w:rPr>
        <w:t>. Алгоритм здійснення</w:t>
      </w:r>
      <w:r w:rsidR="000E0DF9" w:rsidRPr="00E40538">
        <w:rPr>
          <w:b/>
          <w:color w:val="000000"/>
          <w:sz w:val="28"/>
          <w:szCs w:val="28"/>
          <w:lang w:val="uk-UA"/>
        </w:rPr>
        <w:t xml:space="preserve"> </w:t>
      </w:r>
      <w:r w:rsidR="000E0DF9">
        <w:rPr>
          <w:b/>
          <w:color w:val="000000"/>
          <w:sz w:val="28"/>
          <w:szCs w:val="28"/>
          <w:lang w:val="uk-UA"/>
        </w:rPr>
        <w:t xml:space="preserve">аналізу та самоаналізу </w:t>
      </w:r>
      <w:r w:rsidR="000E0DF9" w:rsidRPr="00BC78FB">
        <w:rPr>
          <w:b/>
          <w:color w:val="000000"/>
          <w:sz w:val="28"/>
          <w:szCs w:val="28"/>
          <w:lang w:val="uk-UA"/>
        </w:rPr>
        <w:t>практичн</w:t>
      </w:r>
      <w:r w:rsidR="000E0DF9">
        <w:rPr>
          <w:b/>
          <w:color w:val="000000"/>
          <w:sz w:val="28"/>
          <w:szCs w:val="28"/>
          <w:lang w:val="uk-UA"/>
        </w:rPr>
        <w:t>их</w:t>
      </w:r>
      <w:r w:rsidR="000E0DF9" w:rsidRPr="00BC78FB">
        <w:rPr>
          <w:b/>
          <w:color w:val="000000"/>
          <w:sz w:val="28"/>
          <w:szCs w:val="28"/>
          <w:lang w:val="uk-UA"/>
        </w:rPr>
        <w:t xml:space="preserve"> занят</w:t>
      </w:r>
      <w:r w:rsidR="000E0DF9">
        <w:rPr>
          <w:b/>
          <w:color w:val="000000"/>
          <w:sz w:val="28"/>
          <w:szCs w:val="28"/>
          <w:lang w:val="uk-UA"/>
        </w:rPr>
        <w:t>ь</w:t>
      </w:r>
    </w:p>
    <w:p w14:paraId="06777ADD" w14:textId="77777777" w:rsidR="000E0DF9" w:rsidRPr="00BC78FB" w:rsidRDefault="000E0DF9" w:rsidP="000E0DF9">
      <w:pPr>
        <w:ind w:firstLine="567"/>
        <w:jc w:val="both"/>
        <w:rPr>
          <w:sz w:val="28"/>
          <w:szCs w:val="28"/>
          <w:lang w:val="uk-UA"/>
        </w:rPr>
      </w:pPr>
    </w:p>
    <w:p w14:paraId="30B11A05" w14:textId="77777777" w:rsidR="000E0DF9" w:rsidRPr="00261DB7" w:rsidRDefault="000E0DF9" w:rsidP="000E0DF9">
      <w:pPr>
        <w:ind w:firstLine="567"/>
        <w:jc w:val="both"/>
        <w:rPr>
          <w:sz w:val="28"/>
          <w:szCs w:val="28"/>
        </w:rPr>
      </w:pPr>
      <w:r>
        <w:rPr>
          <w:sz w:val="28"/>
          <w:szCs w:val="28"/>
          <w:lang w:val="uk-UA"/>
        </w:rPr>
        <w:t>У</w:t>
      </w:r>
      <w:r w:rsidRPr="00261DB7">
        <w:rPr>
          <w:sz w:val="28"/>
          <w:szCs w:val="28"/>
        </w:rPr>
        <w:t xml:space="preserve"> </w:t>
      </w:r>
      <w:proofErr w:type="spellStart"/>
      <w:r w:rsidRPr="00261DB7">
        <w:rPr>
          <w:sz w:val="28"/>
          <w:szCs w:val="28"/>
        </w:rPr>
        <w:t>процесі</w:t>
      </w:r>
      <w:proofErr w:type="spellEnd"/>
      <w:r w:rsidRPr="00261DB7">
        <w:rPr>
          <w:sz w:val="28"/>
          <w:szCs w:val="28"/>
        </w:rPr>
        <w:t xml:space="preserve"> </w:t>
      </w:r>
      <w:proofErr w:type="spellStart"/>
      <w:r w:rsidRPr="00261DB7">
        <w:rPr>
          <w:sz w:val="28"/>
          <w:szCs w:val="28"/>
        </w:rPr>
        <w:t>спостереження</w:t>
      </w:r>
      <w:proofErr w:type="spellEnd"/>
      <w:r w:rsidRPr="00261DB7">
        <w:rPr>
          <w:sz w:val="28"/>
          <w:szCs w:val="28"/>
        </w:rPr>
        <w:t xml:space="preserve"> та </w:t>
      </w:r>
      <w:proofErr w:type="spellStart"/>
      <w:r w:rsidRPr="00261DB7">
        <w:rPr>
          <w:sz w:val="28"/>
          <w:szCs w:val="28"/>
        </w:rPr>
        <w:t>аналізу</w:t>
      </w:r>
      <w:proofErr w:type="spellEnd"/>
      <w:r w:rsidRPr="00261DB7">
        <w:rPr>
          <w:sz w:val="28"/>
          <w:szCs w:val="28"/>
        </w:rPr>
        <w:t xml:space="preserve"> практичного </w:t>
      </w:r>
      <w:proofErr w:type="spellStart"/>
      <w:r w:rsidRPr="00261DB7">
        <w:rPr>
          <w:sz w:val="28"/>
          <w:szCs w:val="28"/>
        </w:rPr>
        <w:t>заняття</w:t>
      </w:r>
      <w:proofErr w:type="spellEnd"/>
      <w:r w:rsidRPr="00261DB7">
        <w:rPr>
          <w:sz w:val="28"/>
          <w:szCs w:val="28"/>
        </w:rPr>
        <w:t xml:space="preserve"> </w:t>
      </w:r>
      <w:proofErr w:type="spellStart"/>
      <w:r w:rsidRPr="00261DB7">
        <w:rPr>
          <w:sz w:val="28"/>
          <w:szCs w:val="28"/>
        </w:rPr>
        <w:t>слід</w:t>
      </w:r>
      <w:proofErr w:type="spellEnd"/>
      <w:r w:rsidRPr="00261DB7">
        <w:rPr>
          <w:sz w:val="28"/>
          <w:szCs w:val="28"/>
        </w:rPr>
        <w:t xml:space="preserve"> </w:t>
      </w:r>
      <w:proofErr w:type="spellStart"/>
      <w:r w:rsidRPr="00261DB7">
        <w:rPr>
          <w:sz w:val="28"/>
          <w:szCs w:val="28"/>
        </w:rPr>
        <w:t>зосередити</w:t>
      </w:r>
      <w:proofErr w:type="spellEnd"/>
      <w:r w:rsidRPr="00261DB7">
        <w:rPr>
          <w:sz w:val="28"/>
          <w:szCs w:val="28"/>
        </w:rPr>
        <w:t xml:space="preserve"> </w:t>
      </w:r>
      <w:proofErr w:type="spellStart"/>
      <w:r w:rsidRPr="00261DB7">
        <w:rPr>
          <w:sz w:val="28"/>
          <w:szCs w:val="28"/>
        </w:rPr>
        <w:t>увагу</w:t>
      </w:r>
      <w:proofErr w:type="spellEnd"/>
      <w:r w:rsidRPr="00261DB7">
        <w:rPr>
          <w:sz w:val="28"/>
          <w:szCs w:val="28"/>
        </w:rPr>
        <w:t xml:space="preserve"> на таких параметрах:</w:t>
      </w:r>
    </w:p>
    <w:p w14:paraId="15401254" w14:textId="77777777" w:rsidR="000E0DF9" w:rsidRPr="00261DB7" w:rsidRDefault="000E0DF9" w:rsidP="009C714F">
      <w:pPr>
        <w:numPr>
          <w:ilvl w:val="0"/>
          <w:numId w:val="14"/>
        </w:numPr>
        <w:spacing w:before="100" w:beforeAutospacing="1" w:after="100" w:afterAutospacing="1"/>
        <w:jc w:val="both"/>
        <w:rPr>
          <w:sz w:val="28"/>
          <w:szCs w:val="28"/>
        </w:rPr>
      </w:pPr>
      <w:proofErr w:type="spellStart"/>
      <w:r w:rsidRPr="00261DB7">
        <w:rPr>
          <w:sz w:val="28"/>
          <w:szCs w:val="28"/>
        </w:rPr>
        <w:t>відповідність</w:t>
      </w:r>
      <w:proofErr w:type="spellEnd"/>
      <w:r w:rsidRPr="00261DB7">
        <w:rPr>
          <w:sz w:val="28"/>
          <w:szCs w:val="28"/>
        </w:rPr>
        <w:t xml:space="preserve"> теми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змісту</w:t>
      </w:r>
      <w:proofErr w:type="spellEnd"/>
      <w:r w:rsidRPr="00261DB7">
        <w:rPr>
          <w:sz w:val="28"/>
          <w:szCs w:val="28"/>
        </w:rPr>
        <w:t xml:space="preserve"> </w:t>
      </w:r>
      <w:proofErr w:type="spellStart"/>
      <w:r>
        <w:rPr>
          <w:sz w:val="28"/>
          <w:szCs w:val="28"/>
          <w:lang w:val="uk-UA"/>
        </w:rPr>
        <w:t>робоч</w:t>
      </w:r>
      <w:r w:rsidRPr="00261DB7">
        <w:rPr>
          <w:sz w:val="28"/>
          <w:szCs w:val="28"/>
        </w:rPr>
        <w:t>ої</w:t>
      </w:r>
      <w:proofErr w:type="spellEnd"/>
      <w:r w:rsidRPr="00261DB7">
        <w:rPr>
          <w:sz w:val="28"/>
          <w:szCs w:val="28"/>
        </w:rPr>
        <w:t xml:space="preserve"> </w:t>
      </w:r>
      <w:proofErr w:type="spellStart"/>
      <w:r w:rsidRPr="00261DB7">
        <w:rPr>
          <w:sz w:val="28"/>
          <w:szCs w:val="28"/>
        </w:rPr>
        <w:t>програми</w:t>
      </w:r>
      <w:proofErr w:type="spellEnd"/>
      <w:r w:rsidRPr="00261DB7">
        <w:rPr>
          <w:sz w:val="28"/>
          <w:szCs w:val="28"/>
        </w:rPr>
        <w:t xml:space="preserve">, </w:t>
      </w:r>
      <w:proofErr w:type="spellStart"/>
      <w:r w:rsidRPr="00261DB7">
        <w:rPr>
          <w:sz w:val="28"/>
          <w:szCs w:val="28"/>
        </w:rPr>
        <w:t>визначення</w:t>
      </w:r>
      <w:proofErr w:type="spellEnd"/>
      <w:r w:rsidRPr="00261DB7">
        <w:rPr>
          <w:sz w:val="28"/>
          <w:szCs w:val="28"/>
        </w:rPr>
        <w:t xml:space="preserve"> </w:t>
      </w:r>
      <w:proofErr w:type="spellStart"/>
      <w:r w:rsidRPr="00261DB7">
        <w:rPr>
          <w:sz w:val="28"/>
          <w:szCs w:val="28"/>
        </w:rPr>
        <w:t>її</w:t>
      </w:r>
      <w:proofErr w:type="spellEnd"/>
      <w:r w:rsidRPr="00261DB7">
        <w:rPr>
          <w:sz w:val="28"/>
          <w:szCs w:val="28"/>
        </w:rPr>
        <w:t xml:space="preserve"> </w:t>
      </w:r>
      <w:proofErr w:type="spellStart"/>
      <w:r w:rsidRPr="00261DB7">
        <w:rPr>
          <w:sz w:val="28"/>
          <w:szCs w:val="28"/>
        </w:rPr>
        <w:t>місця</w:t>
      </w:r>
      <w:proofErr w:type="spellEnd"/>
      <w:r w:rsidRPr="00261DB7">
        <w:rPr>
          <w:sz w:val="28"/>
          <w:szCs w:val="28"/>
        </w:rPr>
        <w:t xml:space="preserve"> в </w:t>
      </w:r>
      <w:proofErr w:type="spellStart"/>
      <w:r w:rsidRPr="00261DB7">
        <w:rPr>
          <w:sz w:val="28"/>
          <w:szCs w:val="28"/>
        </w:rPr>
        <w:t>системі</w:t>
      </w:r>
      <w:proofErr w:type="spellEnd"/>
      <w:r w:rsidRPr="00261DB7">
        <w:rPr>
          <w:sz w:val="28"/>
          <w:szCs w:val="28"/>
        </w:rPr>
        <w:t xml:space="preserve"> </w:t>
      </w:r>
      <w:r>
        <w:rPr>
          <w:sz w:val="28"/>
          <w:szCs w:val="28"/>
          <w:lang w:val="uk-UA"/>
        </w:rPr>
        <w:t>занять</w:t>
      </w:r>
      <w:r w:rsidRPr="00261DB7">
        <w:rPr>
          <w:sz w:val="28"/>
          <w:szCs w:val="28"/>
        </w:rPr>
        <w:t>;</w:t>
      </w:r>
    </w:p>
    <w:p w14:paraId="560BD231" w14:textId="77777777" w:rsidR="000E0DF9" w:rsidRPr="00261DB7" w:rsidRDefault="000E0DF9" w:rsidP="009C714F">
      <w:pPr>
        <w:numPr>
          <w:ilvl w:val="0"/>
          <w:numId w:val="14"/>
        </w:numPr>
        <w:spacing w:before="100" w:beforeAutospacing="1" w:after="100" w:afterAutospacing="1"/>
        <w:jc w:val="both"/>
        <w:rPr>
          <w:sz w:val="28"/>
          <w:szCs w:val="28"/>
        </w:rPr>
      </w:pPr>
      <w:r w:rsidRPr="00261DB7">
        <w:rPr>
          <w:sz w:val="28"/>
          <w:szCs w:val="28"/>
        </w:rPr>
        <w:t xml:space="preserve">постановка </w:t>
      </w:r>
      <w:proofErr w:type="spellStart"/>
      <w:r w:rsidRPr="00261DB7">
        <w:rPr>
          <w:sz w:val="28"/>
          <w:szCs w:val="28"/>
        </w:rPr>
        <w:t>цілей</w:t>
      </w:r>
      <w:proofErr w:type="spellEnd"/>
      <w:r w:rsidRPr="00261DB7">
        <w:rPr>
          <w:sz w:val="28"/>
          <w:szCs w:val="28"/>
        </w:rPr>
        <w:t xml:space="preserve"> та </w:t>
      </w:r>
      <w:proofErr w:type="spellStart"/>
      <w:r w:rsidRPr="00261DB7">
        <w:rPr>
          <w:sz w:val="28"/>
          <w:szCs w:val="28"/>
        </w:rPr>
        <w:t>завдань</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їх</w:t>
      </w:r>
      <w:proofErr w:type="spellEnd"/>
      <w:r w:rsidRPr="00261DB7">
        <w:rPr>
          <w:sz w:val="28"/>
          <w:szCs w:val="28"/>
        </w:rPr>
        <w:t xml:space="preserve"> </w:t>
      </w:r>
      <w:proofErr w:type="spellStart"/>
      <w:r w:rsidRPr="00261DB7">
        <w:rPr>
          <w:sz w:val="28"/>
          <w:szCs w:val="28"/>
        </w:rPr>
        <w:t>відповідність</w:t>
      </w:r>
      <w:proofErr w:type="spellEnd"/>
      <w:r w:rsidRPr="00261DB7">
        <w:rPr>
          <w:sz w:val="28"/>
          <w:szCs w:val="28"/>
        </w:rPr>
        <w:t xml:space="preserve"> </w:t>
      </w:r>
      <w:proofErr w:type="spellStart"/>
      <w:r w:rsidRPr="00261DB7">
        <w:rPr>
          <w:sz w:val="28"/>
          <w:szCs w:val="28"/>
        </w:rPr>
        <w:t>змісту</w:t>
      </w:r>
      <w:proofErr w:type="spellEnd"/>
      <w:r w:rsidRPr="00261DB7">
        <w:rPr>
          <w:sz w:val="28"/>
          <w:szCs w:val="28"/>
        </w:rPr>
        <w:t xml:space="preserve"> теми, </w:t>
      </w:r>
      <w:proofErr w:type="spellStart"/>
      <w:r w:rsidRPr="00261DB7">
        <w:rPr>
          <w:sz w:val="28"/>
          <w:szCs w:val="28"/>
        </w:rPr>
        <w:t>моделювання</w:t>
      </w:r>
      <w:proofErr w:type="spellEnd"/>
      <w:r w:rsidRPr="00261DB7">
        <w:rPr>
          <w:sz w:val="28"/>
          <w:szCs w:val="28"/>
        </w:rPr>
        <w:t xml:space="preserve"> </w:t>
      </w:r>
      <w:proofErr w:type="spellStart"/>
      <w:r w:rsidRPr="00261DB7">
        <w:rPr>
          <w:sz w:val="28"/>
          <w:szCs w:val="28"/>
        </w:rPr>
        <w:t>подальшої</w:t>
      </w:r>
      <w:proofErr w:type="spellEnd"/>
      <w:r w:rsidRPr="00261DB7">
        <w:rPr>
          <w:sz w:val="28"/>
          <w:szCs w:val="28"/>
        </w:rPr>
        <w:t xml:space="preserve"> </w:t>
      </w:r>
      <w:proofErr w:type="spellStart"/>
      <w:r w:rsidRPr="00261DB7">
        <w:rPr>
          <w:sz w:val="28"/>
          <w:szCs w:val="28"/>
        </w:rPr>
        <w:t>навчальної</w:t>
      </w:r>
      <w:proofErr w:type="spellEnd"/>
      <w:r w:rsidRPr="00261DB7">
        <w:rPr>
          <w:sz w:val="28"/>
          <w:szCs w:val="28"/>
        </w:rPr>
        <w:t xml:space="preserve"> </w:t>
      </w:r>
      <w:proofErr w:type="spellStart"/>
      <w:r w:rsidRPr="00261DB7">
        <w:rPr>
          <w:sz w:val="28"/>
          <w:szCs w:val="28"/>
        </w:rPr>
        <w:t>діяльності</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w:t>
      </w:r>
    </w:p>
    <w:p w14:paraId="1E8B8C0D" w14:textId="77777777" w:rsidR="000E0DF9" w:rsidRPr="00261DB7" w:rsidRDefault="000E0DF9" w:rsidP="009C714F">
      <w:pPr>
        <w:numPr>
          <w:ilvl w:val="0"/>
          <w:numId w:val="14"/>
        </w:numPr>
        <w:spacing w:before="100" w:beforeAutospacing="1" w:after="100" w:afterAutospacing="1"/>
        <w:jc w:val="both"/>
        <w:rPr>
          <w:sz w:val="28"/>
          <w:szCs w:val="28"/>
        </w:rPr>
      </w:pPr>
      <w:proofErr w:type="spellStart"/>
      <w:r w:rsidRPr="00261DB7">
        <w:rPr>
          <w:sz w:val="28"/>
          <w:szCs w:val="28"/>
        </w:rPr>
        <w:t>підготовка</w:t>
      </w:r>
      <w:proofErr w:type="spellEnd"/>
      <w:r w:rsidRPr="00261DB7">
        <w:rPr>
          <w:sz w:val="28"/>
          <w:szCs w:val="28"/>
        </w:rPr>
        <w:t xml:space="preserve"> до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виділення</w:t>
      </w:r>
      <w:proofErr w:type="spellEnd"/>
      <w:r w:rsidRPr="00261DB7">
        <w:rPr>
          <w:sz w:val="28"/>
          <w:szCs w:val="28"/>
        </w:rPr>
        <w:t xml:space="preserve"> </w:t>
      </w:r>
      <w:proofErr w:type="spellStart"/>
      <w:r w:rsidRPr="00261DB7">
        <w:rPr>
          <w:sz w:val="28"/>
          <w:szCs w:val="28"/>
        </w:rPr>
        <w:t>найбільш</w:t>
      </w:r>
      <w:proofErr w:type="spellEnd"/>
      <w:r w:rsidRPr="00261DB7">
        <w:rPr>
          <w:sz w:val="28"/>
          <w:szCs w:val="28"/>
        </w:rPr>
        <w:t xml:space="preserve"> </w:t>
      </w:r>
      <w:proofErr w:type="spellStart"/>
      <w:r w:rsidRPr="00261DB7">
        <w:rPr>
          <w:sz w:val="28"/>
          <w:szCs w:val="28"/>
        </w:rPr>
        <w:t>значущих</w:t>
      </w:r>
      <w:proofErr w:type="spellEnd"/>
      <w:r w:rsidRPr="00261DB7">
        <w:rPr>
          <w:sz w:val="28"/>
          <w:szCs w:val="28"/>
        </w:rPr>
        <w:t xml:space="preserve"> </w:t>
      </w:r>
      <w:proofErr w:type="spellStart"/>
      <w:r w:rsidRPr="00261DB7">
        <w:rPr>
          <w:sz w:val="28"/>
          <w:szCs w:val="28"/>
        </w:rPr>
        <w:t>знань</w:t>
      </w:r>
      <w:proofErr w:type="spellEnd"/>
      <w:r w:rsidRPr="00261DB7">
        <w:rPr>
          <w:sz w:val="28"/>
          <w:szCs w:val="28"/>
        </w:rPr>
        <w:t xml:space="preserve">, </w:t>
      </w:r>
      <w:proofErr w:type="spellStart"/>
      <w:r w:rsidRPr="00261DB7">
        <w:rPr>
          <w:sz w:val="28"/>
          <w:szCs w:val="28"/>
        </w:rPr>
        <w:t>умінь</w:t>
      </w:r>
      <w:proofErr w:type="spellEnd"/>
      <w:r w:rsidRPr="00261DB7">
        <w:rPr>
          <w:sz w:val="28"/>
          <w:szCs w:val="28"/>
        </w:rPr>
        <w:t xml:space="preserve"> і </w:t>
      </w:r>
      <w:proofErr w:type="spellStart"/>
      <w:r w:rsidRPr="00261DB7">
        <w:rPr>
          <w:sz w:val="28"/>
          <w:szCs w:val="28"/>
        </w:rPr>
        <w:t>навичок</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w:t>
      </w:r>
      <w:proofErr w:type="spellStart"/>
      <w:r w:rsidRPr="00261DB7">
        <w:rPr>
          <w:sz w:val="28"/>
          <w:szCs w:val="28"/>
        </w:rPr>
        <w:t>які</w:t>
      </w:r>
      <w:proofErr w:type="spellEnd"/>
      <w:r w:rsidRPr="00261DB7">
        <w:rPr>
          <w:sz w:val="28"/>
          <w:szCs w:val="28"/>
        </w:rPr>
        <w:t xml:space="preserve"> </w:t>
      </w:r>
      <w:proofErr w:type="spellStart"/>
      <w:r w:rsidRPr="00261DB7">
        <w:rPr>
          <w:sz w:val="28"/>
          <w:szCs w:val="28"/>
        </w:rPr>
        <w:t>будуть</w:t>
      </w:r>
      <w:proofErr w:type="spellEnd"/>
      <w:r w:rsidRPr="00261DB7">
        <w:rPr>
          <w:sz w:val="28"/>
          <w:szCs w:val="28"/>
        </w:rPr>
        <w:t xml:space="preserve"> </w:t>
      </w:r>
      <w:proofErr w:type="spellStart"/>
      <w:r w:rsidRPr="00261DB7">
        <w:rPr>
          <w:sz w:val="28"/>
          <w:szCs w:val="28"/>
        </w:rPr>
        <w:t>використані</w:t>
      </w:r>
      <w:proofErr w:type="spellEnd"/>
      <w:r w:rsidRPr="00261DB7">
        <w:rPr>
          <w:sz w:val="28"/>
          <w:szCs w:val="28"/>
        </w:rPr>
        <w:t xml:space="preserve"> при </w:t>
      </w:r>
      <w:proofErr w:type="spellStart"/>
      <w:r w:rsidRPr="00261DB7">
        <w:rPr>
          <w:sz w:val="28"/>
          <w:szCs w:val="28"/>
        </w:rPr>
        <w:t>проведенні</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відбір</w:t>
      </w:r>
      <w:proofErr w:type="spellEnd"/>
      <w:r w:rsidRPr="00261DB7">
        <w:rPr>
          <w:sz w:val="28"/>
          <w:szCs w:val="28"/>
        </w:rPr>
        <w:t xml:space="preserve"> </w:t>
      </w:r>
      <w:proofErr w:type="spellStart"/>
      <w:r w:rsidRPr="00261DB7">
        <w:rPr>
          <w:sz w:val="28"/>
          <w:szCs w:val="28"/>
        </w:rPr>
        <w:t>змісту</w:t>
      </w:r>
      <w:proofErr w:type="spellEnd"/>
      <w:r w:rsidRPr="00261DB7">
        <w:rPr>
          <w:sz w:val="28"/>
          <w:szCs w:val="28"/>
        </w:rPr>
        <w:t xml:space="preserve"> дидактичного </w:t>
      </w:r>
      <w:proofErr w:type="spellStart"/>
      <w:r w:rsidRPr="00261DB7">
        <w:rPr>
          <w:sz w:val="28"/>
          <w:szCs w:val="28"/>
        </w:rPr>
        <w:t>матеріалу</w:t>
      </w:r>
      <w:proofErr w:type="spellEnd"/>
      <w:r w:rsidRPr="00261DB7">
        <w:rPr>
          <w:sz w:val="28"/>
          <w:szCs w:val="28"/>
        </w:rPr>
        <w:t xml:space="preserve">, </w:t>
      </w:r>
      <w:proofErr w:type="spellStart"/>
      <w:r w:rsidRPr="00261DB7">
        <w:rPr>
          <w:sz w:val="28"/>
          <w:szCs w:val="28"/>
        </w:rPr>
        <w:t>вибір</w:t>
      </w:r>
      <w:proofErr w:type="spellEnd"/>
      <w:r w:rsidRPr="00261DB7">
        <w:rPr>
          <w:sz w:val="28"/>
          <w:szCs w:val="28"/>
        </w:rPr>
        <w:t xml:space="preserve"> форм і </w:t>
      </w:r>
      <w:proofErr w:type="spellStart"/>
      <w:r w:rsidRPr="00261DB7">
        <w:rPr>
          <w:sz w:val="28"/>
          <w:szCs w:val="28"/>
        </w:rPr>
        <w:t>методів</w:t>
      </w:r>
      <w:proofErr w:type="spellEnd"/>
      <w:r w:rsidRPr="00261DB7">
        <w:rPr>
          <w:sz w:val="28"/>
          <w:szCs w:val="28"/>
        </w:rPr>
        <w:t xml:space="preserve">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підготовка</w:t>
      </w:r>
      <w:proofErr w:type="spellEnd"/>
      <w:r w:rsidRPr="00261DB7">
        <w:rPr>
          <w:sz w:val="28"/>
          <w:szCs w:val="28"/>
        </w:rPr>
        <w:t xml:space="preserve"> </w:t>
      </w:r>
      <w:proofErr w:type="spellStart"/>
      <w:r w:rsidRPr="00261DB7">
        <w:rPr>
          <w:sz w:val="28"/>
          <w:szCs w:val="28"/>
        </w:rPr>
        <w:t>посібників</w:t>
      </w:r>
      <w:proofErr w:type="spellEnd"/>
      <w:r w:rsidRPr="00261DB7">
        <w:rPr>
          <w:sz w:val="28"/>
          <w:szCs w:val="28"/>
        </w:rPr>
        <w:t xml:space="preserve">, </w:t>
      </w:r>
      <w:proofErr w:type="spellStart"/>
      <w:r w:rsidRPr="00261DB7">
        <w:rPr>
          <w:sz w:val="28"/>
          <w:szCs w:val="28"/>
        </w:rPr>
        <w:t>інструментів</w:t>
      </w:r>
      <w:proofErr w:type="spellEnd"/>
      <w:r w:rsidRPr="00261DB7">
        <w:rPr>
          <w:sz w:val="28"/>
          <w:szCs w:val="28"/>
        </w:rPr>
        <w:t xml:space="preserve">, </w:t>
      </w:r>
      <w:proofErr w:type="spellStart"/>
      <w:r w:rsidRPr="00261DB7">
        <w:rPr>
          <w:sz w:val="28"/>
          <w:szCs w:val="28"/>
        </w:rPr>
        <w:t>приладів</w:t>
      </w:r>
      <w:proofErr w:type="spellEnd"/>
      <w:r w:rsidRPr="00261DB7">
        <w:rPr>
          <w:sz w:val="28"/>
          <w:szCs w:val="28"/>
        </w:rPr>
        <w:t xml:space="preserve"> для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w:t>
      </w:r>
    </w:p>
    <w:p w14:paraId="6A8897ED" w14:textId="77777777" w:rsidR="000E0DF9" w:rsidRPr="00261DB7" w:rsidRDefault="000E0DF9" w:rsidP="009C714F">
      <w:pPr>
        <w:numPr>
          <w:ilvl w:val="0"/>
          <w:numId w:val="14"/>
        </w:numPr>
        <w:spacing w:before="100" w:beforeAutospacing="1" w:after="100" w:afterAutospacing="1"/>
        <w:jc w:val="both"/>
        <w:rPr>
          <w:sz w:val="28"/>
          <w:szCs w:val="28"/>
        </w:rPr>
      </w:pPr>
      <w:proofErr w:type="spellStart"/>
      <w:r w:rsidRPr="00261DB7">
        <w:rPr>
          <w:sz w:val="28"/>
          <w:szCs w:val="28"/>
        </w:rPr>
        <w:t>процес</w:t>
      </w:r>
      <w:proofErr w:type="spellEnd"/>
      <w:r w:rsidRPr="00261DB7">
        <w:rPr>
          <w:sz w:val="28"/>
          <w:szCs w:val="28"/>
        </w:rPr>
        <w:t xml:space="preserve">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ознайомлення</w:t>
      </w:r>
      <w:proofErr w:type="spellEnd"/>
      <w:r w:rsidRPr="00261DB7">
        <w:rPr>
          <w:sz w:val="28"/>
          <w:szCs w:val="28"/>
        </w:rPr>
        <w:t xml:space="preserve"> з метою та </w:t>
      </w:r>
      <w:proofErr w:type="spellStart"/>
      <w:r w:rsidRPr="00261DB7">
        <w:rPr>
          <w:sz w:val="28"/>
          <w:szCs w:val="28"/>
        </w:rPr>
        <w:t>завданнями</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інструктаж</w:t>
      </w:r>
      <w:proofErr w:type="spellEnd"/>
      <w:r w:rsidRPr="00261DB7">
        <w:rPr>
          <w:sz w:val="28"/>
          <w:szCs w:val="28"/>
        </w:rPr>
        <w:t xml:space="preserve"> </w:t>
      </w:r>
      <w:proofErr w:type="spellStart"/>
      <w:r w:rsidRPr="00261DB7">
        <w:rPr>
          <w:sz w:val="28"/>
          <w:szCs w:val="28"/>
        </w:rPr>
        <w:t>із</w:t>
      </w:r>
      <w:proofErr w:type="spellEnd"/>
      <w:r w:rsidRPr="00261DB7">
        <w:rPr>
          <w:sz w:val="28"/>
          <w:szCs w:val="28"/>
        </w:rPr>
        <w:t xml:space="preserve"> </w:t>
      </w:r>
      <w:proofErr w:type="spellStart"/>
      <w:r w:rsidRPr="00261DB7">
        <w:rPr>
          <w:sz w:val="28"/>
          <w:szCs w:val="28"/>
        </w:rPr>
        <w:t>подальшої</w:t>
      </w:r>
      <w:proofErr w:type="spellEnd"/>
      <w:r w:rsidRPr="00261DB7">
        <w:rPr>
          <w:sz w:val="28"/>
          <w:szCs w:val="28"/>
        </w:rPr>
        <w:t xml:space="preserve"> </w:t>
      </w:r>
      <w:proofErr w:type="spellStart"/>
      <w:r w:rsidRPr="00261DB7">
        <w:rPr>
          <w:sz w:val="28"/>
          <w:szCs w:val="28"/>
        </w:rPr>
        <w:t>діяльності</w:t>
      </w:r>
      <w:proofErr w:type="spellEnd"/>
      <w:r w:rsidRPr="00261DB7">
        <w:rPr>
          <w:sz w:val="28"/>
          <w:szCs w:val="28"/>
        </w:rPr>
        <w:t xml:space="preserve">, </w:t>
      </w:r>
      <w:proofErr w:type="spellStart"/>
      <w:r w:rsidRPr="00261DB7">
        <w:rPr>
          <w:sz w:val="28"/>
          <w:szCs w:val="28"/>
        </w:rPr>
        <w:t>тобто</w:t>
      </w:r>
      <w:proofErr w:type="spellEnd"/>
      <w:r w:rsidRPr="00261DB7">
        <w:rPr>
          <w:sz w:val="28"/>
          <w:szCs w:val="28"/>
        </w:rPr>
        <w:t xml:space="preserve"> </w:t>
      </w:r>
      <w:proofErr w:type="spellStart"/>
      <w:r w:rsidRPr="00261DB7">
        <w:rPr>
          <w:sz w:val="28"/>
          <w:szCs w:val="28"/>
        </w:rPr>
        <w:t>ознайомлення</w:t>
      </w:r>
      <w:proofErr w:type="spellEnd"/>
      <w:r w:rsidRPr="00261DB7">
        <w:rPr>
          <w:sz w:val="28"/>
          <w:szCs w:val="28"/>
        </w:rPr>
        <w:t xml:space="preserve"> з </w:t>
      </w:r>
      <w:proofErr w:type="spellStart"/>
      <w:r w:rsidRPr="00261DB7">
        <w:rPr>
          <w:sz w:val="28"/>
          <w:szCs w:val="28"/>
        </w:rPr>
        <w:t>прийомами</w:t>
      </w:r>
      <w:proofErr w:type="spellEnd"/>
      <w:r w:rsidRPr="00261DB7">
        <w:rPr>
          <w:sz w:val="28"/>
          <w:szCs w:val="28"/>
        </w:rPr>
        <w:t xml:space="preserve"> та </w:t>
      </w:r>
      <w:proofErr w:type="spellStart"/>
      <w:r w:rsidRPr="00261DB7">
        <w:rPr>
          <w:sz w:val="28"/>
          <w:szCs w:val="28"/>
        </w:rPr>
        <w:t>засобами</w:t>
      </w:r>
      <w:proofErr w:type="spellEnd"/>
      <w:r w:rsidRPr="00261DB7">
        <w:rPr>
          <w:sz w:val="28"/>
          <w:szCs w:val="28"/>
        </w:rPr>
        <w:t xml:space="preserve">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забезпечення</w:t>
      </w:r>
      <w:proofErr w:type="spellEnd"/>
      <w:r w:rsidRPr="00261DB7">
        <w:rPr>
          <w:sz w:val="28"/>
          <w:szCs w:val="28"/>
        </w:rPr>
        <w:t xml:space="preserve"> </w:t>
      </w:r>
      <w:proofErr w:type="spellStart"/>
      <w:r w:rsidRPr="00261DB7">
        <w:rPr>
          <w:sz w:val="28"/>
          <w:szCs w:val="28"/>
        </w:rPr>
        <w:t>всіх</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w:t>
      </w:r>
      <w:proofErr w:type="spellStart"/>
      <w:r w:rsidRPr="00261DB7">
        <w:rPr>
          <w:sz w:val="28"/>
          <w:szCs w:val="28"/>
        </w:rPr>
        <w:t>посібниками</w:t>
      </w:r>
      <w:proofErr w:type="spellEnd"/>
      <w:r w:rsidRPr="00261DB7">
        <w:rPr>
          <w:sz w:val="28"/>
          <w:szCs w:val="28"/>
        </w:rPr>
        <w:t xml:space="preserve">, </w:t>
      </w:r>
      <w:proofErr w:type="spellStart"/>
      <w:r w:rsidRPr="00261DB7">
        <w:rPr>
          <w:sz w:val="28"/>
          <w:szCs w:val="28"/>
        </w:rPr>
        <w:t>приладами</w:t>
      </w:r>
      <w:proofErr w:type="spellEnd"/>
      <w:r w:rsidRPr="00261DB7">
        <w:rPr>
          <w:sz w:val="28"/>
          <w:szCs w:val="28"/>
        </w:rPr>
        <w:t xml:space="preserve">, </w:t>
      </w:r>
      <w:proofErr w:type="spellStart"/>
      <w:r w:rsidRPr="00261DB7">
        <w:rPr>
          <w:sz w:val="28"/>
          <w:szCs w:val="28"/>
        </w:rPr>
        <w:t>інструментами</w:t>
      </w:r>
      <w:proofErr w:type="spellEnd"/>
      <w:r w:rsidRPr="00261DB7">
        <w:rPr>
          <w:sz w:val="28"/>
          <w:szCs w:val="28"/>
        </w:rPr>
        <w:t xml:space="preserve"> для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оформлення</w:t>
      </w:r>
      <w:proofErr w:type="spellEnd"/>
      <w:r w:rsidRPr="00261DB7">
        <w:rPr>
          <w:sz w:val="28"/>
          <w:szCs w:val="28"/>
        </w:rPr>
        <w:t xml:space="preserve"> </w:t>
      </w:r>
      <w:proofErr w:type="spellStart"/>
      <w:r w:rsidRPr="00261DB7">
        <w:rPr>
          <w:sz w:val="28"/>
          <w:szCs w:val="28"/>
        </w:rPr>
        <w:t>результатів</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поділ</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на групи; </w:t>
      </w:r>
      <w:proofErr w:type="spellStart"/>
      <w:r w:rsidRPr="00261DB7">
        <w:rPr>
          <w:sz w:val="28"/>
          <w:szCs w:val="28"/>
        </w:rPr>
        <w:t>поетапний</w:t>
      </w:r>
      <w:proofErr w:type="spellEnd"/>
      <w:r w:rsidRPr="00261DB7">
        <w:rPr>
          <w:sz w:val="28"/>
          <w:szCs w:val="28"/>
        </w:rPr>
        <w:t xml:space="preserve"> контроль і </w:t>
      </w:r>
      <w:proofErr w:type="spellStart"/>
      <w:r w:rsidRPr="00261DB7">
        <w:rPr>
          <w:sz w:val="28"/>
          <w:szCs w:val="28"/>
        </w:rPr>
        <w:t>корекція</w:t>
      </w:r>
      <w:proofErr w:type="spellEnd"/>
      <w:r w:rsidRPr="00261DB7">
        <w:rPr>
          <w:sz w:val="28"/>
          <w:szCs w:val="28"/>
        </w:rPr>
        <w:t xml:space="preserve"> </w:t>
      </w:r>
      <w:proofErr w:type="spellStart"/>
      <w:r w:rsidRPr="00261DB7">
        <w:rPr>
          <w:sz w:val="28"/>
          <w:szCs w:val="28"/>
        </w:rPr>
        <w:t>процесу</w:t>
      </w:r>
      <w:proofErr w:type="spellEnd"/>
      <w:r w:rsidRPr="00261DB7">
        <w:rPr>
          <w:sz w:val="28"/>
          <w:szCs w:val="28"/>
        </w:rPr>
        <w:t xml:space="preserve">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завдання</w:t>
      </w:r>
      <w:proofErr w:type="spellEnd"/>
      <w:r w:rsidRPr="00261DB7">
        <w:rPr>
          <w:sz w:val="28"/>
          <w:szCs w:val="28"/>
        </w:rPr>
        <w:t>);</w:t>
      </w:r>
    </w:p>
    <w:p w14:paraId="15394AB3" w14:textId="77777777" w:rsidR="000E0DF9" w:rsidRPr="00261DB7" w:rsidRDefault="000E0DF9" w:rsidP="009C714F">
      <w:pPr>
        <w:numPr>
          <w:ilvl w:val="0"/>
          <w:numId w:val="14"/>
        </w:numPr>
        <w:spacing w:before="100" w:beforeAutospacing="1" w:after="100" w:afterAutospacing="1"/>
        <w:jc w:val="both"/>
        <w:rPr>
          <w:sz w:val="28"/>
          <w:szCs w:val="28"/>
        </w:rPr>
      </w:pPr>
      <w:proofErr w:type="spellStart"/>
      <w:r w:rsidRPr="00261DB7">
        <w:rPr>
          <w:sz w:val="28"/>
          <w:szCs w:val="28"/>
        </w:rPr>
        <w:t>результативність</w:t>
      </w:r>
      <w:proofErr w:type="spellEnd"/>
      <w:r w:rsidRPr="00261DB7">
        <w:rPr>
          <w:sz w:val="28"/>
          <w:szCs w:val="28"/>
        </w:rPr>
        <w:t xml:space="preserve"> </w:t>
      </w:r>
      <w:proofErr w:type="spellStart"/>
      <w:r w:rsidRPr="00261DB7">
        <w:rPr>
          <w:sz w:val="28"/>
          <w:szCs w:val="28"/>
        </w:rPr>
        <w:t>виконання</w:t>
      </w:r>
      <w:proofErr w:type="spellEnd"/>
      <w:r w:rsidRPr="00261DB7">
        <w:rPr>
          <w:sz w:val="28"/>
          <w:szCs w:val="28"/>
        </w:rPr>
        <w:t xml:space="preserve"> </w:t>
      </w:r>
      <w:proofErr w:type="spellStart"/>
      <w:r w:rsidRPr="00261DB7">
        <w:rPr>
          <w:sz w:val="28"/>
          <w:szCs w:val="28"/>
        </w:rPr>
        <w:t>практичної</w:t>
      </w:r>
      <w:proofErr w:type="spellEnd"/>
      <w:r w:rsidRPr="00261DB7">
        <w:rPr>
          <w:sz w:val="28"/>
          <w:szCs w:val="28"/>
        </w:rPr>
        <w:t xml:space="preserve"> </w:t>
      </w:r>
      <w:proofErr w:type="spellStart"/>
      <w:r w:rsidRPr="00261DB7">
        <w:rPr>
          <w:sz w:val="28"/>
          <w:szCs w:val="28"/>
        </w:rPr>
        <w:t>роботи</w:t>
      </w:r>
      <w:proofErr w:type="spellEnd"/>
      <w:r w:rsidRPr="00261DB7">
        <w:rPr>
          <w:sz w:val="28"/>
          <w:szCs w:val="28"/>
        </w:rPr>
        <w:t xml:space="preserve"> (</w:t>
      </w:r>
      <w:proofErr w:type="spellStart"/>
      <w:r w:rsidRPr="00261DB7">
        <w:rPr>
          <w:sz w:val="28"/>
          <w:szCs w:val="28"/>
        </w:rPr>
        <w:t>уміння</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w:t>
      </w:r>
      <w:proofErr w:type="spellStart"/>
      <w:r w:rsidRPr="00261DB7">
        <w:rPr>
          <w:sz w:val="28"/>
          <w:szCs w:val="28"/>
        </w:rPr>
        <w:t>застосовувати</w:t>
      </w:r>
      <w:proofErr w:type="spellEnd"/>
      <w:r w:rsidRPr="00261DB7">
        <w:rPr>
          <w:sz w:val="28"/>
          <w:szCs w:val="28"/>
        </w:rPr>
        <w:t xml:space="preserve"> </w:t>
      </w:r>
      <w:proofErr w:type="spellStart"/>
      <w:r w:rsidRPr="00261DB7">
        <w:rPr>
          <w:sz w:val="28"/>
          <w:szCs w:val="28"/>
        </w:rPr>
        <w:t>теоретичні</w:t>
      </w:r>
      <w:proofErr w:type="spellEnd"/>
      <w:r w:rsidRPr="00261DB7">
        <w:rPr>
          <w:sz w:val="28"/>
          <w:szCs w:val="28"/>
        </w:rPr>
        <w:t xml:space="preserve"> </w:t>
      </w:r>
      <w:proofErr w:type="spellStart"/>
      <w:r w:rsidRPr="00261DB7">
        <w:rPr>
          <w:sz w:val="28"/>
          <w:szCs w:val="28"/>
        </w:rPr>
        <w:t>знання</w:t>
      </w:r>
      <w:proofErr w:type="spellEnd"/>
      <w:r w:rsidRPr="00261DB7">
        <w:rPr>
          <w:sz w:val="28"/>
          <w:szCs w:val="28"/>
        </w:rPr>
        <w:t xml:space="preserve"> при </w:t>
      </w:r>
      <w:proofErr w:type="spellStart"/>
      <w:r w:rsidRPr="00261DB7">
        <w:rPr>
          <w:sz w:val="28"/>
          <w:szCs w:val="28"/>
        </w:rPr>
        <w:t>виконанні</w:t>
      </w:r>
      <w:proofErr w:type="spellEnd"/>
      <w:r w:rsidRPr="00261DB7">
        <w:rPr>
          <w:sz w:val="28"/>
          <w:szCs w:val="28"/>
        </w:rPr>
        <w:t xml:space="preserve"> </w:t>
      </w:r>
      <w:proofErr w:type="spellStart"/>
      <w:r w:rsidRPr="00261DB7">
        <w:rPr>
          <w:sz w:val="28"/>
          <w:szCs w:val="28"/>
        </w:rPr>
        <w:t>практичних</w:t>
      </w:r>
      <w:proofErr w:type="spellEnd"/>
      <w:r w:rsidRPr="00261DB7">
        <w:rPr>
          <w:sz w:val="28"/>
          <w:szCs w:val="28"/>
        </w:rPr>
        <w:t xml:space="preserve"> </w:t>
      </w:r>
      <w:proofErr w:type="spellStart"/>
      <w:r w:rsidRPr="00261DB7">
        <w:rPr>
          <w:sz w:val="28"/>
          <w:szCs w:val="28"/>
        </w:rPr>
        <w:t>завдань</w:t>
      </w:r>
      <w:proofErr w:type="spellEnd"/>
      <w:r w:rsidRPr="00261DB7">
        <w:rPr>
          <w:sz w:val="28"/>
          <w:szCs w:val="28"/>
        </w:rPr>
        <w:t xml:space="preserve">, </w:t>
      </w:r>
      <w:proofErr w:type="spellStart"/>
      <w:r w:rsidRPr="00261DB7">
        <w:rPr>
          <w:sz w:val="28"/>
          <w:szCs w:val="28"/>
        </w:rPr>
        <w:t>користуватись</w:t>
      </w:r>
      <w:proofErr w:type="spellEnd"/>
      <w:r w:rsidRPr="00261DB7">
        <w:rPr>
          <w:sz w:val="28"/>
          <w:szCs w:val="28"/>
        </w:rPr>
        <w:t xml:space="preserve"> </w:t>
      </w:r>
      <w:proofErr w:type="spellStart"/>
      <w:r w:rsidRPr="00261DB7">
        <w:rPr>
          <w:sz w:val="28"/>
          <w:szCs w:val="28"/>
        </w:rPr>
        <w:t>приладами</w:t>
      </w:r>
      <w:proofErr w:type="spellEnd"/>
      <w:r w:rsidRPr="00261DB7">
        <w:rPr>
          <w:sz w:val="28"/>
          <w:szCs w:val="28"/>
        </w:rPr>
        <w:t xml:space="preserve">, </w:t>
      </w:r>
      <w:proofErr w:type="spellStart"/>
      <w:r w:rsidRPr="00261DB7">
        <w:rPr>
          <w:sz w:val="28"/>
          <w:szCs w:val="28"/>
        </w:rPr>
        <w:t>інструментами</w:t>
      </w:r>
      <w:proofErr w:type="spellEnd"/>
      <w:r w:rsidRPr="00261DB7">
        <w:rPr>
          <w:sz w:val="28"/>
          <w:szCs w:val="28"/>
        </w:rPr>
        <w:t xml:space="preserve">, </w:t>
      </w:r>
      <w:proofErr w:type="spellStart"/>
      <w:r w:rsidRPr="00261DB7">
        <w:rPr>
          <w:sz w:val="28"/>
          <w:szCs w:val="28"/>
        </w:rPr>
        <w:t>здійснювати</w:t>
      </w:r>
      <w:proofErr w:type="spellEnd"/>
      <w:r w:rsidRPr="00261DB7">
        <w:rPr>
          <w:sz w:val="28"/>
          <w:szCs w:val="28"/>
        </w:rPr>
        <w:t xml:space="preserve"> </w:t>
      </w:r>
      <w:proofErr w:type="spellStart"/>
      <w:r w:rsidRPr="00261DB7">
        <w:rPr>
          <w:sz w:val="28"/>
          <w:szCs w:val="28"/>
        </w:rPr>
        <w:t>проміжні</w:t>
      </w:r>
      <w:proofErr w:type="spellEnd"/>
      <w:r w:rsidRPr="00261DB7">
        <w:rPr>
          <w:sz w:val="28"/>
          <w:szCs w:val="28"/>
        </w:rPr>
        <w:t xml:space="preserve"> записи, </w:t>
      </w:r>
      <w:proofErr w:type="spellStart"/>
      <w:r w:rsidRPr="00261DB7">
        <w:rPr>
          <w:sz w:val="28"/>
          <w:szCs w:val="28"/>
        </w:rPr>
        <w:t>аналізувати</w:t>
      </w:r>
      <w:proofErr w:type="spellEnd"/>
      <w:r w:rsidRPr="00261DB7">
        <w:rPr>
          <w:sz w:val="28"/>
          <w:szCs w:val="28"/>
        </w:rPr>
        <w:t xml:space="preserve"> та </w:t>
      </w:r>
      <w:proofErr w:type="spellStart"/>
      <w:r w:rsidRPr="00261DB7">
        <w:rPr>
          <w:sz w:val="28"/>
          <w:szCs w:val="28"/>
        </w:rPr>
        <w:t>узагальнювати</w:t>
      </w:r>
      <w:proofErr w:type="spellEnd"/>
      <w:r w:rsidRPr="00261DB7">
        <w:rPr>
          <w:sz w:val="28"/>
          <w:szCs w:val="28"/>
        </w:rPr>
        <w:t xml:space="preserve"> </w:t>
      </w:r>
      <w:proofErr w:type="spellStart"/>
      <w:r w:rsidRPr="00261DB7">
        <w:rPr>
          <w:sz w:val="28"/>
          <w:szCs w:val="28"/>
        </w:rPr>
        <w:t>їх</w:t>
      </w:r>
      <w:proofErr w:type="spellEnd"/>
      <w:r w:rsidRPr="00261DB7">
        <w:rPr>
          <w:sz w:val="28"/>
          <w:szCs w:val="28"/>
        </w:rPr>
        <w:t xml:space="preserve">, </w:t>
      </w:r>
      <w:proofErr w:type="spellStart"/>
      <w:r w:rsidRPr="00261DB7">
        <w:rPr>
          <w:sz w:val="28"/>
          <w:szCs w:val="28"/>
        </w:rPr>
        <w:t>робити</w:t>
      </w:r>
      <w:proofErr w:type="spellEnd"/>
      <w:r w:rsidRPr="00261DB7">
        <w:rPr>
          <w:sz w:val="28"/>
          <w:szCs w:val="28"/>
        </w:rPr>
        <w:t xml:space="preserve"> </w:t>
      </w:r>
      <w:proofErr w:type="spellStart"/>
      <w:r w:rsidRPr="00261DB7">
        <w:rPr>
          <w:sz w:val="28"/>
          <w:szCs w:val="28"/>
        </w:rPr>
        <w:t>висновки</w:t>
      </w:r>
      <w:proofErr w:type="spellEnd"/>
      <w:r w:rsidRPr="00261DB7">
        <w:rPr>
          <w:sz w:val="28"/>
          <w:szCs w:val="28"/>
        </w:rPr>
        <w:t xml:space="preserve">; </w:t>
      </w:r>
      <w:proofErr w:type="spellStart"/>
      <w:r w:rsidRPr="00261DB7">
        <w:rPr>
          <w:sz w:val="28"/>
          <w:szCs w:val="28"/>
        </w:rPr>
        <w:t>констатувати</w:t>
      </w:r>
      <w:proofErr w:type="spellEnd"/>
      <w:r w:rsidRPr="00261DB7">
        <w:rPr>
          <w:sz w:val="28"/>
          <w:szCs w:val="28"/>
        </w:rPr>
        <w:t xml:space="preserve">, </w:t>
      </w:r>
      <w:proofErr w:type="spellStart"/>
      <w:r w:rsidRPr="00261DB7">
        <w:rPr>
          <w:sz w:val="28"/>
          <w:szCs w:val="28"/>
        </w:rPr>
        <w:t>скільки</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w:t>
      </w:r>
      <w:proofErr w:type="spellStart"/>
      <w:r w:rsidRPr="00261DB7">
        <w:rPr>
          <w:sz w:val="28"/>
          <w:szCs w:val="28"/>
        </w:rPr>
        <w:t>виконали</w:t>
      </w:r>
      <w:proofErr w:type="spellEnd"/>
      <w:r w:rsidRPr="00261DB7">
        <w:rPr>
          <w:sz w:val="28"/>
          <w:szCs w:val="28"/>
        </w:rPr>
        <w:t xml:space="preserve">, </w:t>
      </w:r>
      <w:proofErr w:type="spellStart"/>
      <w:r w:rsidRPr="00261DB7">
        <w:rPr>
          <w:sz w:val="28"/>
          <w:szCs w:val="28"/>
        </w:rPr>
        <w:t>скільки</w:t>
      </w:r>
      <w:proofErr w:type="spellEnd"/>
      <w:r w:rsidRPr="00261DB7">
        <w:rPr>
          <w:sz w:val="28"/>
          <w:szCs w:val="28"/>
        </w:rPr>
        <w:t xml:space="preserve"> не </w:t>
      </w:r>
      <w:proofErr w:type="spellStart"/>
      <w:r w:rsidRPr="00261DB7">
        <w:rPr>
          <w:sz w:val="28"/>
          <w:szCs w:val="28"/>
        </w:rPr>
        <w:t>виконали</w:t>
      </w:r>
      <w:proofErr w:type="spellEnd"/>
      <w:r w:rsidRPr="00261DB7">
        <w:rPr>
          <w:sz w:val="28"/>
          <w:szCs w:val="28"/>
        </w:rPr>
        <w:t xml:space="preserve"> роботу, характер </w:t>
      </w:r>
      <w:proofErr w:type="spellStart"/>
      <w:r w:rsidRPr="00261DB7">
        <w:rPr>
          <w:sz w:val="28"/>
          <w:szCs w:val="28"/>
        </w:rPr>
        <w:t>утруднень</w:t>
      </w:r>
      <w:proofErr w:type="spellEnd"/>
      <w:r w:rsidRPr="00261DB7">
        <w:rPr>
          <w:sz w:val="28"/>
          <w:szCs w:val="28"/>
        </w:rPr>
        <w:t xml:space="preserve">; </w:t>
      </w:r>
      <w:proofErr w:type="spellStart"/>
      <w:r w:rsidRPr="00261DB7">
        <w:rPr>
          <w:sz w:val="28"/>
          <w:szCs w:val="28"/>
        </w:rPr>
        <w:t>озброєння</w:t>
      </w:r>
      <w:proofErr w:type="spellEnd"/>
      <w:r w:rsidRPr="00261DB7">
        <w:rPr>
          <w:sz w:val="28"/>
          <w:szCs w:val="28"/>
        </w:rPr>
        <w:t xml:space="preserve"> </w:t>
      </w:r>
      <w:r>
        <w:rPr>
          <w:sz w:val="28"/>
          <w:szCs w:val="28"/>
          <w:lang w:val="uk-UA"/>
        </w:rPr>
        <w:t>студент</w:t>
      </w:r>
      <w:proofErr w:type="spellStart"/>
      <w:r w:rsidRPr="00261DB7">
        <w:rPr>
          <w:sz w:val="28"/>
          <w:szCs w:val="28"/>
        </w:rPr>
        <w:t>ів</w:t>
      </w:r>
      <w:proofErr w:type="spellEnd"/>
      <w:r w:rsidRPr="00261DB7">
        <w:rPr>
          <w:sz w:val="28"/>
          <w:szCs w:val="28"/>
        </w:rPr>
        <w:t xml:space="preserve"> </w:t>
      </w:r>
      <w:proofErr w:type="spellStart"/>
      <w:r w:rsidRPr="00261DB7">
        <w:rPr>
          <w:sz w:val="28"/>
          <w:szCs w:val="28"/>
        </w:rPr>
        <w:t>спеціальними</w:t>
      </w:r>
      <w:proofErr w:type="spellEnd"/>
      <w:r w:rsidRPr="00261DB7">
        <w:rPr>
          <w:sz w:val="28"/>
          <w:szCs w:val="28"/>
        </w:rPr>
        <w:t xml:space="preserve"> та </w:t>
      </w:r>
      <w:proofErr w:type="spellStart"/>
      <w:r w:rsidRPr="00261DB7">
        <w:rPr>
          <w:sz w:val="28"/>
          <w:szCs w:val="28"/>
        </w:rPr>
        <w:t>загальнонавчальними</w:t>
      </w:r>
      <w:proofErr w:type="spellEnd"/>
      <w:r w:rsidRPr="00261DB7">
        <w:rPr>
          <w:sz w:val="28"/>
          <w:szCs w:val="28"/>
        </w:rPr>
        <w:t xml:space="preserve"> </w:t>
      </w:r>
      <w:proofErr w:type="spellStart"/>
      <w:r w:rsidRPr="00261DB7">
        <w:rPr>
          <w:sz w:val="28"/>
          <w:szCs w:val="28"/>
        </w:rPr>
        <w:t>вміннями</w:t>
      </w:r>
      <w:proofErr w:type="spellEnd"/>
      <w:r w:rsidRPr="00261DB7">
        <w:rPr>
          <w:sz w:val="28"/>
          <w:szCs w:val="28"/>
        </w:rPr>
        <w:t xml:space="preserve"> та </w:t>
      </w:r>
      <w:proofErr w:type="spellStart"/>
      <w:r w:rsidRPr="00261DB7">
        <w:rPr>
          <w:sz w:val="28"/>
          <w:szCs w:val="28"/>
        </w:rPr>
        <w:t>навичками</w:t>
      </w:r>
      <w:proofErr w:type="spellEnd"/>
      <w:r w:rsidRPr="00261DB7">
        <w:rPr>
          <w:sz w:val="28"/>
          <w:szCs w:val="28"/>
        </w:rPr>
        <w:t xml:space="preserve">, </w:t>
      </w:r>
      <w:proofErr w:type="spellStart"/>
      <w:r w:rsidRPr="00261DB7">
        <w:rPr>
          <w:sz w:val="28"/>
          <w:szCs w:val="28"/>
        </w:rPr>
        <w:t>які</w:t>
      </w:r>
      <w:proofErr w:type="spellEnd"/>
      <w:r w:rsidRPr="00261DB7">
        <w:rPr>
          <w:sz w:val="28"/>
          <w:szCs w:val="28"/>
        </w:rPr>
        <w:t xml:space="preserve"> </w:t>
      </w:r>
      <w:proofErr w:type="spellStart"/>
      <w:r w:rsidRPr="00261DB7">
        <w:rPr>
          <w:sz w:val="28"/>
          <w:szCs w:val="28"/>
        </w:rPr>
        <w:t>мають</w:t>
      </w:r>
      <w:proofErr w:type="spellEnd"/>
      <w:r w:rsidRPr="00261DB7">
        <w:rPr>
          <w:sz w:val="28"/>
          <w:szCs w:val="28"/>
        </w:rPr>
        <w:t xml:space="preserve"> </w:t>
      </w:r>
      <w:proofErr w:type="spellStart"/>
      <w:r w:rsidRPr="00261DB7">
        <w:rPr>
          <w:sz w:val="28"/>
          <w:szCs w:val="28"/>
        </w:rPr>
        <w:t>важливе</w:t>
      </w:r>
      <w:proofErr w:type="spellEnd"/>
      <w:r w:rsidRPr="00261DB7">
        <w:rPr>
          <w:sz w:val="28"/>
          <w:szCs w:val="28"/>
        </w:rPr>
        <w:t xml:space="preserve"> </w:t>
      </w:r>
      <w:proofErr w:type="spellStart"/>
      <w:r w:rsidRPr="00261DB7">
        <w:rPr>
          <w:sz w:val="28"/>
          <w:szCs w:val="28"/>
        </w:rPr>
        <w:t>значення</w:t>
      </w:r>
      <w:proofErr w:type="spellEnd"/>
      <w:r w:rsidRPr="00261DB7">
        <w:rPr>
          <w:sz w:val="28"/>
          <w:szCs w:val="28"/>
        </w:rPr>
        <w:t xml:space="preserve"> для </w:t>
      </w:r>
      <w:proofErr w:type="spellStart"/>
      <w:r w:rsidRPr="00261DB7">
        <w:rPr>
          <w:sz w:val="28"/>
          <w:szCs w:val="28"/>
        </w:rPr>
        <w:t>навчальної</w:t>
      </w:r>
      <w:proofErr w:type="spellEnd"/>
      <w:r w:rsidRPr="00261DB7">
        <w:rPr>
          <w:sz w:val="28"/>
          <w:szCs w:val="28"/>
        </w:rPr>
        <w:t xml:space="preserve"> та </w:t>
      </w:r>
      <w:r>
        <w:rPr>
          <w:sz w:val="28"/>
          <w:szCs w:val="28"/>
          <w:lang w:val="uk-UA"/>
        </w:rPr>
        <w:t>професійної діяльності</w:t>
      </w:r>
      <w:r w:rsidRPr="00261DB7">
        <w:rPr>
          <w:sz w:val="28"/>
          <w:szCs w:val="28"/>
        </w:rPr>
        <w:t>).</w:t>
      </w:r>
    </w:p>
    <w:p w14:paraId="51F36235" w14:textId="77777777" w:rsidR="000E0DF9" w:rsidRPr="00BC78FB" w:rsidRDefault="000E0DF9" w:rsidP="000E0DF9">
      <w:pPr>
        <w:ind w:firstLine="567"/>
        <w:jc w:val="both"/>
        <w:rPr>
          <w:color w:val="000000"/>
          <w:sz w:val="28"/>
          <w:szCs w:val="28"/>
        </w:rPr>
      </w:pPr>
    </w:p>
    <w:p w14:paraId="010B7967" w14:textId="77777777" w:rsidR="000E0DF9" w:rsidRPr="00847594" w:rsidRDefault="00643FFA" w:rsidP="000E0DF9">
      <w:pPr>
        <w:jc w:val="center"/>
        <w:rPr>
          <w:b/>
          <w:color w:val="000000"/>
          <w:sz w:val="28"/>
          <w:szCs w:val="28"/>
          <w:lang w:val="uk-UA"/>
        </w:rPr>
      </w:pPr>
      <w:r>
        <w:rPr>
          <w:b/>
          <w:bCs/>
          <w:spacing w:val="-1"/>
          <w:sz w:val="28"/>
          <w:szCs w:val="28"/>
          <w:lang w:val="uk-UA"/>
        </w:rPr>
        <w:lastRenderedPageBreak/>
        <w:t>2</w:t>
      </w:r>
      <w:r w:rsidR="000E0DF9">
        <w:rPr>
          <w:b/>
          <w:bCs/>
          <w:spacing w:val="-1"/>
          <w:sz w:val="28"/>
          <w:szCs w:val="28"/>
          <w:lang w:val="uk-UA"/>
        </w:rPr>
        <w:t>.</w:t>
      </w:r>
      <w:r>
        <w:rPr>
          <w:b/>
          <w:bCs/>
          <w:spacing w:val="-1"/>
          <w:sz w:val="28"/>
          <w:szCs w:val="28"/>
          <w:lang w:val="uk-UA"/>
        </w:rPr>
        <w:t>20</w:t>
      </w:r>
      <w:r w:rsidR="000E0DF9">
        <w:rPr>
          <w:b/>
          <w:bCs/>
          <w:spacing w:val="-1"/>
          <w:sz w:val="28"/>
          <w:szCs w:val="28"/>
          <w:lang w:val="uk-UA"/>
        </w:rPr>
        <w:t>.</w:t>
      </w:r>
      <w:r w:rsidR="000E0DF9" w:rsidRPr="00847594">
        <w:rPr>
          <w:b/>
          <w:bCs/>
          <w:spacing w:val="-1"/>
          <w:sz w:val="28"/>
          <w:szCs w:val="28"/>
          <w:lang w:val="uk-UA"/>
        </w:rPr>
        <w:t> </w:t>
      </w:r>
      <w:r w:rsidR="000E0DF9" w:rsidRPr="00847594">
        <w:rPr>
          <w:b/>
          <w:color w:val="000000"/>
          <w:sz w:val="28"/>
          <w:szCs w:val="28"/>
          <w:lang w:val="uk-UA"/>
        </w:rPr>
        <w:t>Орієнтовна схема оформлення плану-конспекту семінарського/практичного заняття</w:t>
      </w:r>
    </w:p>
    <w:p w14:paraId="303D1858" w14:textId="77777777" w:rsidR="000E0DF9" w:rsidRDefault="000E0DF9" w:rsidP="000E0DF9">
      <w:pPr>
        <w:jc w:val="both"/>
        <w:rPr>
          <w:color w:val="000000"/>
          <w:sz w:val="28"/>
          <w:szCs w:val="28"/>
          <w:lang w:val="uk-UA"/>
        </w:rPr>
      </w:pPr>
    </w:p>
    <w:p w14:paraId="32DBBD17" w14:textId="77777777" w:rsidR="000E0DF9" w:rsidRPr="00E400BA" w:rsidRDefault="000E0DF9" w:rsidP="000E0DF9">
      <w:pPr>
        <w:jc w:val="both"/>
        <w:rPr>
          <w:color w:val="000000"/>
          <w:sz w:val="28"/>
          <w:szCs w:val="28"/>
          <w:lang w:val="uk-UA"/>
        </w:rPr>
      </w:pPr>
      <w:r w:rsidRPr="00E400BA">
        <w:rPr>
          <w:color w:val="000000"/>
          <w:sz w:val="28"/>
          <w:szCs w:val="28"/>
          <w:lang w:val="uk-UA"/>
        </w:rPr>
        <w:t>Група ____________ Дата _____________ № заняття _______</w:t>
      </w:r>
    </w:p>
    <w:p w14:paraId="32F1E785" w14:textId="77777777" w:rsidR="000E0DF9" w:rsidRPr="00E400BA" w:rsidRDefault="000E0DF9" w:rsidP="000E0DF9">
      <w:pPr>
        <w:jc w:val="both"/>
        <w:rPr>
          <w:color w:val="000000"/>
          <w:sz w:val="28"/>
          <w:szCs w:val="28"/>
          <w:lang w:val="uk-UA"/>
        </w:rPr>
      </w:pPr>
      <w:r w:rsidRPr="00E400BA">
        <w:rPr>
          <w:color w:val="000000"/>
          <w:sz w:val="28"/>
          <w:szCs w:val="28"/>
          <w:lang w:val="uk-UA"/>
        </w:rPr>
        <w:t>Тема:</w:t>
      </w:r>
    </w:p>
    <w:p w14:paraId="054BB871" w14:textId="77777777" w:rsidR="000E0DF9" w:rsidRPr="00E400BA" w:rsidRDefault="000E0DF9" w:rsidP="000E0DF9">
      <w:pPr>
        <w:jc w:val="both"/>
        <w:rPr>
          <w:color w:val="000000"/>
          <w:sz w:val="28"/>
          <w:szCs w:val="28"/>
          <w:lang w:val="uk-UA"/>
        </w:rPr>
      </w:pPr>
      <w:r w:rsidRPr="00E400BA">
        <w:rPr>
          <w:color w:val="000000"/>
          <w:sz w:val="28"/>
          <w:szCs w:val="28"/>
          <w:lang w:val="uk-UA"/>
        </w:rPr>
        <w:t>Мета:_________________________________________________</w:t>
      </w:r>
    </w:p>
    <w:p w14:paraId="44EF7E16" w14:textId="77777777" w:rsidR="000E0DF9" w:rsidRPr="00E400BA" w:rsidRDefault="000E0DF9" w:rsidP="000E0DF9">
      <w:pPr>
        <w:jc w:val="both"/>
        <w:rPr>
          <w:color w:val="000000"/>
          <w:sz w:val="28"/>
          <w:szCs w:val="28"/>
          <w:lang w:val="uk-UA"/>
        </w:rPr>
      </w:pPr>
      <w:r w:rsidRPr="00E400BA">
        <w:rPr>
          <w:color w:val="000000"/>
          <w:sz w:val="28"/>
          <w:szCs w:val="28"/>
          <w:lang w:val="uk-UA"/>
        </w:rPr>
        <w:t>_____________________________________________________________</w:t>
      </w:r>
    </w:p>
    <w:p w14:paraId="32C4E893" w14:textId="77777777" w:rsidR="000E0DF9" w:rsidRPr="00E400BA" w:rsidRDefault="000E0DF9" w:rsidP="000E0DF9">
      <w:pPr>
        <w:jc w:val="both"/>
        <w:rPr>
          <w:color w:val="000000"/>
          <w:sz w:val="28"/>
          <w:szCs w:val="28"/>
          <w:lang w:val="uk-UA"/>
        </w:rPr>
      </w:pPr>
      <w:r w:rsidRPr="00E400BA">
        <w:rPr>
          <w:color w:val="000000"/>
          <w:sz w:val="28"/>
          <w:szCs w:val="28"/>
          <w:lang w:val="uk-UA"/>
        </w:rPr>
        <w:t>___________________________________________________________</w:t>
      </w:r>
    </w:p>
    <w:p w14:paraId="471B11A4" w14:textId="77777777" w:rsidR="000E0DF9" w:rsidRDefault="000E0DF9" w:rsidP="000E0DF9">
      <w:pPr>
        <w:jc w:val="both"/>
        <w:rPr>
          <w:color w:val="000000"/>
          <w:sz w:val="28"/>
          <w:szCs w:val="28"/>
          <w:lang w:val="uk-UA"/>
        </w:rPr>
      </w:pPr>
    </w:p>
    <w:p w14:paraId="748089EE" w14:textId="77777777" w:rsidR="000E0DF9" w:rsidRPr="00E400BA" w:rsidRDefault="000E0DF9" w:rsidP="000E0DF9">
      <w:pPr>
        <w:jc w:val="both"/>
        <w:rPr>
          <w:color w:val="000000"/>
          <w:sz w:val="28"/>
          <w:szCs w:val="28"/>
          <w:lang w:val="uk-UA"/>
        </w:rPr>
      </w:pPr>
      <w:r w:rsidRPr="00E400BA">
        <w:rPr>
          <w:color w:val="000000"/>
          <w:sz w:val="28"/>
          <w:szCs w:val="28"/>
          <w:lang w:val="uk-UA"/>
        </w:rPr>
        <w:t xml:space="preserve">Вид заняття: </w:t>
      </w:r>
      <w:r>
        <w:rPr>
          <w:color w:val="000000"/>
          <w:sz w:val="28"/>
          <w:szCs w:val="28"/>
          <w:lang w:val="uk-UA"/>
        </w:rPr>
        <w:t>с</w:t>
      </w:r>
      <w:r w:rsidRPr="00E400BA">
        <w:rPr>
          <w:color w:val="000000"/>
          <w:sz w:val="28"/>
          <w:szCs w:val="28"/>
          <w:lang w:val="uk-UA"/>
        </w:rPr>
        <w:t>емінар</w:t>
      </w:r>
      <w:r>
        <w:rPr>
          <w:color w:val="000000"/>
          <w:sz w:val="28"/>
          <w:szCs w:val="28"/>
          <w:lang w:val="uk-UA"/>
        </w:rPr>
        <w:t>ське /практичне</w:t>
      </w:r>
    </w:p>
    <w:p w14:paraId="02386900" w14:textId="77777777" w:rsidR="000E0DF9" w:rsidRPr="00E400BA" w:rsidRDefault="000E0DF9" w:rsidP="000E0DF9">
      <w:pPr>
        <w:jc w:val="both"/>
        <w:rPr>
          <w:color w:val="000000"/>
          <w:sz w:val="28"/>
          <w:szCs w:val="28"/>
          <w:lang w:val="uk-UA"/>
        </w:rPr>
      </w:pPr>
      <w:r w:rsidRPr="00E400BA">
        <w:rPr>
          <w:color w:val="000000"/>
          <w:sz w:val="28"/>
          <w:szCs w:val="28"/>
          <w:lang w:val="uk-UA"/>
        </w:rPr>
        <w:t>Тип семінару:</w:t>
      </w:r>
    </w:p>
    <w:p w14:paraId="4920CA17" w14:textId="77777777" w:rsidR="000E0DF9" w:rsidRPr="00E400BA" w:rsidRDefault="000E0DF9" w:rsidP="000E0DF9">
      <w:pPr>
        <w:jc w:val="both"/>
        <w:rPr>
          <w:color w:val="000000"/>
          <w:sz w:val="28"/>
          <w:szCs w:val="28"/>
          <w:lang w:val="uk-UA"/>
        </w:rPr>
      </w:pPr>
      <w:r w:rsidRPr="00E400BA">
        <w:rPr>
          <w:color w:val="000000"/>
          <w:sz w:val="28"/>
          <w:szCs w:val="28"/>
          <w:lang w:val="uk-UA"/>
        </w:rPr>
        <w:t>Форма та методи проведення заняття:</w:t>
      </w:r>
      <w:r>
        <w:rPr>
          <w:color w:val="000000"/>
          <w:sz w:val="28"/>
          <w:szCs w:val="28"/>
          <w:lang w:val="uk-UA"/>
        </w:rPr>
        <w:t xml:space="preserve"> </w:t>
      </w:r>
      <w:r w:rsidRPr="00E400BA">
        <w:rPr>
          <w:color w:val="000000"/>
          <w:sz w:val="28"/>
          <w:szCs w:val="28"/>
          <w:lang w:val="uk-UA"/>
        </w:rPr>
        <w:t xml:space="preserve">(читання досліджень, </w:t>
      </w:r>
      <w:r>
        <w:rPr>
          <w:color w:val="000000"/>
          <w:sz w:val="28"/>
          <w:szCs w:val="28"/>
          <w:lang w:val="uk-UA"/>
        </w:rPr>
        <w:t>прес-</w:t>
      </w:r>
      <w:r w:rsidRPr="00E400BA">
        <w:rPr>
          <w:color w:val="000000"/>
          <w:sz w:val="28"/>
          <w:szCs w:val="28"/>
          <w:lang w:val="uk-UA"/>
        </w:rPr>
        <w:t>конференція, диспут, ділова гра, бінарне/ інтеграційне заняття, конкурс,</w:t>
      </w:r>
      <w:r>
        <w:rPr>
          <w:color w:val="000000"/>
          <w:sz w:val="28"/>
          <w:szCs w:val="28"/>
          <w:lang w:val="uk-UA"/>
        </w:rPr>
        <w:t xml:space="preserve"> </w:t>
      </w:r>
      <w:r w:rsidRPr="00E400BA">
        <w:rPr>
          <w:color w:val="000000"/>
          <w:sz w:val="28"/>
          <w:szCs w:val="28"/>
          <w:lang w:val="uk-UA"/>
        </w:rPr>
        <w:t>аукціон, дискусія тощо).</w:t>
      </w:r>
    </w:p>
    <w:p w14:paraId="09F5AAD4" w14:textId="77777777" w:rsidR="000E0DF9" w:rsidRPr="00E400BA" w:rsidRDefault="000E0DF9" w:rsidP="000E0DF9">
      <w:pPr>
        <w:jc w:val="both"/>
        <w:rPr>
          <w:color w:val="000000"/>
          <w:sz w:val="28"/>
          <w:szCs w:val="28"/>
          <w:lang w:val="uk-UA"/>
        </w:rPr>
      </w:pPr>
      <w:r w:rsidRPr="00E400BA">
        <w:rPr>
          <w:color w:val="000000"/>
          <w:sz w:val="28"/>
          <w:szCs w:val="28"/>
          <w:lang w:val="uk-UA"/>
        </w:rPr>
        <w:t>Технічні засоби навчання: комплекти, прилади, які застосовуються в ході</w:t>
      </w:r>
      <w:r>
        <w:rPr>
          <w:color w:val="000000"/>
          <w:sz w:val="28"/>
          <w:szCs w:val="28"/>
          <w:lang w:val="uk-UA"/>
        </w:rPr>
        <w:t xml:space="preserve"> </w:t>
      </w:r>
      <w:r w:rsidRPr="00E400BA">
        <w:rPr>
          <w:color w:val="000000"/>
          <w:sz w:val="28"/>
          <w:szCs w:val="28"/>
          <w:lang w:val="uk-UA"/>
        </w:rPr>
        <w:t xml:space="preserve">заняття (комп’ютер, мультимедійний </w:t>
      </w:r>
      <w:proofErr w:type="spellStart"/>
      <w:r w:rsidRPr="00E400BA">
        <w:rPr>
          <w:color w:val="000000"/>
          <w:sz w:val="28"/>
          <w:szCs w:val="28"/>
          <w:lang w:val="uk-UA"/>
        </w:rPr>
        <w:t>діапроектор</w:t>
      </w:r>
      <w:proofErr w:type="spellEnd"/>
      <w:r w:rsidRPr="00E400BA">
        <w:rPr>
          <w:color w:val="000000"/>
          <w:sz w:val="28"/>
          <w:szCs w:val="28"/>
          <w:lang w:val="uk-UA"/>
        </w:rPr>
        <w:t xml:space="preserve">, відеомагнітофон, </w:t>
      </w:r>
      <w:proofErr w:type="spellStart"/>
      <w:r w:rsidRPr="00E400BA">
        <w:rPr>
          <w:color w:val="000000"/>
          <w:sz w:val="28"/>
          <w:szCs w:val="28"/>
          <w:lang w:val="uk-UA"/>
        </w:rPr>
        <w:t>кодоскоп</w:t>
      </w:r>
      <w:proofErr w:type="spellEnd"/>
      <w:r w:rsidRPr="00E400BA">
        <w:rPr>
          <w:color w:val="000000"/>
          <w:sz w:val="28"/>
          <w:szCs w:val="28"/>
          <w:lang w:val="uk-UA"/>
        </w:rPr>
        <w:t>)</w:t>
      </w:r>
    </w:p>
    <w:p w14:paraId="30A742A9" w14:textId="77777777" w:rsidR="000E0DF9" w:rsidRPr="00E400BA" w:rsidRDefault="000E0DF9" w:rsidP="000E0DF9">
      <w:pPr>
        <w:jc w:val="both"/>
        <w:rPr>
          <w:color w:val="000000"/>
          <w:sz w:val="28"/>
          <w:szCs w:val="28"/>
          <w:lang w:val="uk-UA"/>
        </w:rPr>
      </w:pPr>
      <w:r w:rsidRPr="00E400BA">
        <w:rPr>
          <w:color w:val="000000"/>
          <w:sz w:val="28"/>
          <w:szCs w:val="28"/>
          <w:lang w:val="uk-UA"/>
        </w:rPr>
        <w:t>Методичне забезпечення: (картки, роздатковий матеріал, кросворди, тести,</w:t>
      </w:r>
      <w:r>
        <w:rPr>
          <w:color w:val="000000"/>
          <w:sz w:val="28"/>
          <w:szCs w:val="28"/>
          <w:lang w:val="uk-UA"/>
        </w:rPr>
        <w:t xml:space="preserve"> </w:t>
      </w:r>
      <w:r w:rsidRPr="00E400BA">
        <w:rPr>
          <w:color w:val="000000"/>
          <w:sz w:val="28"/>
          <w:szCs w:val="28"/>
          <w:lang w:val="uk-UA"/>
        </w:rPr>
        <w:t>проблемні питання (картки з самостійної роботи до семінару), опорні</w:t>
      </w:r>
      <w:r>
        <w:rPr>
          <w:color w:val="000000"/>
          <w:sz w:val="28"/>
          <w:szCs w:val="28"/>
          <w:lang w:val="uk-UA"/>
        </w:rPr>
        <w:t xml:space="preserve"> </w:t>
      </w:r>
      <w:r w:rsidRPr="00E400BA">
        <w:rPr>
          <w:color w:val="000000"/>
          <w:sz w:val="28"/>
          <w:szCs w:val="28"/>
          <w:lang w:val="uk-UA"/>
        </w:rPr>
        <w:t>конспекти)</w:t>
      </w:r>
    </w:p>
    <w:p w14:paraId="1BB5175A" w14:textId="77777777" w:rsidR="000E0DF9" w:rsidRPr="00E400BA" w:rsidRDefault="000E0DF9" w:rsidP="000E0DF9">
      <w:pPr>
        <w:jc w:val="center"/>
        <w:rPr>
          <w:color w:val="000000"/>
          <w:sz w:val="28"/>
          <w:szCs w:val="28"/>
          <w:lang w:val="uk-UA"/>
        </w:rPr>
      </w:pPr>
      <w:r w:rsidRPr="00E400BA">
        <w:rPr>
          <w:color w:val="000000"/>
          <w:sz w:val="28"/>
          <w:szCs w:val="28"/>
          <w:lang w:val="uk-UA"/>
        </w:rPr>
        <w:t>ЗМІСТ І ХІД ЗАНЯТТЯ</w:t>
      </w:r>
    </w:p>
    <w:p w14:paraId="0D4D95E4" w14:textId="77777777" w:rsidR="000E0DF9" w:rsidRPr="009E1E58" w:rsidRDefault="000E0DF9" w:rsidP="009C714F">
      <w:pPr>
        <w:pStyle w:val="a6"/>
        <w:numPr>
          <w:ilvl w:val="0"/>
          <w:numId w:val="10"/>
        </w:numPr>
        <w:jc w:val="both"/>
        <w:rPr>
          <w:color w:val="000000"/>
          <w:sz w:val="28"/>
          <w:szCs w:val="28"/>
          <w:lang w:val="uk-UA"/>
        </w:rPr>
      </w:pPr>
      <w:r w:rsidRPr="009E1E58">
        <w:rPr>
          <w:color w:val="000000"/>
          <w:sz w:val="28"/>
          <w:szCs w:val="28"/>
          <w:u w:val="single"/>
          <w:lang w:val="uk-UA"/>
        </w:rPr>
        <w:t>Організаційна частина</w:t>
      </w:r>
      <w:r w:rsidRPr="009E1E58">
        <w:rPr>
          <w:color w:val="000000"/>
          <w:sz w:val="28"/>
          <w:szCs w:val="28"/>
          <w:lang w:val="uk-UA"/>
        </w:rPr>
        <w:t>:</w:t>
      </w:r>
    </w:p>
    <w:p w14:paraId="747BF629" w14:textId="77777777" w:rsidR="000E0DF9" w:rsidRPr="009E1E58" w:rsidRDefault="000E0DF9" w:rsidP="000E0DF9">
      <w:pPr>
        <w:ind w:firstLine="567"/>
        <w:jc w:val="both"/>
        <w:rPr>
          <w:color w:val="000000"/>
          <w:sz w:val="28"/>
          <w:szCs w:val="28"/>
          <w:lang w:val="uk-UA"/>
        </w:rPr>
      </w:pPr>
      <w:r w:rsidRPr="009E1E58">
        <w:rPr>
          <w:color w:val="000000"/>
          <w:sz w:val="28"/>
          <w:szCs w:val="28"/>
          <w:lang w:val="uk-UA"/>
        </w:rPr>
        <w:t>-</w:t>
      </w:r>
      <w:r>
        <w:rPr>
          <w:color w:val="000000"/>
          <w:sz w:val="28"/>
          <w:szCs w:val="28"/>
          <w:lang w:val="uk-UA"/>
        </w:rPr>
        <w:t xml:space="preserve"> </w:t>
      </w:r>
      <w:r w:rsidRPr="009E1E58">
        <w:rPr>
          <w:color w:val="000000"/>
          <w:sz w:val="28"/>
          <w:szCs w:val="28"/>
          <w:lang w:val="uk-UA"/>
        </w:rPr>
        <w:t>привітання</w:t>
      </w:r>
      <w:r>
        <w:rPr>
          <w:color w:val="000000"/>
          <w:sz w:val="28"/>
          <w:szCs w:val="28"/>
          <w:lang w:val="uk-UA"/>
        </w:rPr>
        <w:t>;</w:t>
      </w:r>
    </w:p>
    <w:p w14:paraId="529F74C9"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відмітка в журналі відсутніх;</w:t>
      </w:r>
    </w:p>
    <w:p w14:paraId="4A502074" w14:textId="77777777" w:rsidR="000E0DF9" w:rsidRPr="00E400BA" w:rsidRDefault="000E0DF9" w:rsidP="000E0DF9">
      <w:pPr>
        <w:ind w:firstLine="567"/>
        <w:jc w:val="both"/>
        <w:rPr>
          <w:color w:val="000000"/>
          <w:sz w:val="28"/>
          <w:szCs w:val="28"/>
          <w:lang w:val="uk-UA"/>
        </w:rPr>
      </w:pPr>
      <w:r>
        <w:rPr>
          <w:color w:val="000000"/>
          <w:sz w:val="28"/>
          <w:szCs w:val="28"/>
          <w:lang w:val="uk-UA"/>
        </w:rPr>
        <w:t>-</w:t>
      </w:r>
      <w:r w:rsidRPr="00E400BA">
        <w:rPr>
          <w:color w:val="000000"/>
          <w:sz w:val="28"/>
          <w:szCs w:val="28"/>
          <w:lang w:val="uk-UA"/>
        </w:rPr>
        <w:t xml:space="preserve"> </w:t>
      </w:r>
      <w:r>
        <w:rPr>
          <w:color w:val="000000"/>
          <w:sz w:val="28"/>
          <w:szCs w:val="28"/>
          <w:lang w:val="uk-UA"/>
        </w:rPr>
        <w:t>повідомлення т</w:t>
      </w:r>
      <w:r w:rsidRPr="00E400BA">
        <w:rPr>
          <w:color w:val="000000"/>
          <w:sz w:val="28"/>
          <w:szCs w:val="28"/>
          <w:lang w:val="uk-UA"/>
        </w:rPr>
        <w:t>ем</w:t>
      </w:r>
      <w:r>
        <w:rPr>
          <w:color w:val="000000"/>
          <w:sz w:val="28"/>
          <w:szCs w:val="28"/>
          <w:lang w:val="uk-UA"/>
        </w:rPr>
        <w:t>и</w:t>
      </w:r>
      <w:r w:rsidRPr="00E400BA">
        <w:rPr>
          <w:color w:val="000000"/>
          <w:sz w:val="28"/>
          <w:szCs w:val="28"/>
          <w:lang w:val="uk-UA"/>
        </w:rPr>
        <w:t xml:space="preserve"> </w:t>
      </w:r>
      <w:r>
        <w:rPr>
          <w:color w:val="000000"/>
          <w:sz w:val="28"/>
          <w:szCs w:val="28"/>
          <w:lang w:val="uk-UA"/>
        </w:rPr>
        <w:t>заняття</w:t>
      </w:r>
      <w:r w:rsidRPr="00E400BA">
        <w:rPr>
          <w:color w:val="000000"/>
          <w:sz w:val="28"/>
          <w:szCs w:val="28"/>
          <w:lang w:val="uk-UA"/>
        </w:rPr>
        <w:t xml:space="preserve"> (що </w:t>
      </w:r>
      <w:r>
        <w:rPr>
          <w:color w:val="000000"/>
          <w:sz w:val="28"/>
          <w:szCs w:val="28"/>
          <w:lang w:val="uk-UA"/>
        </w:rPr>
        <w:t>буде більш ґрунтовно досліджуватися), конкретизація його м</w:t>
      </w:r>
      <w:r w:rsidRPr="00E400BA">
        <w:rPr>
          <w:color w:val="000000"/>
          <w:sz w:val="28"/>
          <w:szCs w:val="28"/>
          <w:lang w:val="uk-UA"/>
        </w:rPr>
        <w:t>ет</w:t>
      </w:r>
      <w:r>
        <w:rPr>
          <w:color w:val="000000"/>
          <w:sz w:val="28"/>
          <w:szCs w:val="28"/>
          <w:lang w:val="uk-UA"/>
        </w:rPr>
        <w:t>и</w:t>
      </w:r>
      <w:r w:rsidRPr="00E400BA">
        <w:rPr>
          <w:color w:val="000000"/>
          <w:sz w:val="28"/>
          <w:szCs w:val="28"/>
          <w:lang w:val="uk-UA"/>
        </w:rPr>
        <w:t xml:space="preserve"> (для чого вивчає</w:t>
      </w:r>
      <w:r>
        <w:rPr>
          <w:color w:val="000000"/>
          <w:sz w:val="28"/>
          <w:szCs w:val="28"/>
          <w:lang w:val="uk-UA"/>
        </w:rPr>
        <w:t>ться тема</w:t>
      </w:r>
      <w:r w:rsidRPr="00E400BA">
        <w:rPr>
          <w:color w:val="000000"/>
          <w:sz w:val="28"/>
          <w:szCs w:val="28"/>
          <w:lang w:val="uk-UA"/>
        </w:rPr>
        <w:t>)</w:t>
      </w:r>
      <w:r>
        <w:rPr>
          <w:color w:val="000000"/>
          <w:sz w:val="28"/>
          <w:szCs w:val="28"/>
          <w:lang w:val="uk-UA"/>
        </w:rPr>
        <w:t xml:space="preserve"> та з</w:t>
      </w:r>
      <w:r w:rsidRPr="00E400BA">
        <w:rPr>
          <w:color w:val="000000"/>
          <w:sz w:val="28"/>
          <w:szCs w:val="28"/>
          <w:lang w:val="uk-UA"/>
        </w:rPr>
        <w:t>адач (що мають студенти знати й вміти після вивчення теми,</w:t>
      </w:r>
      <w:r>
        <w:rPr>
          <w:color w:val="000000"/>
          <w:sz w:val="28"/>
          <w:szCs w:val="28"/>
          <w:lang w:val="uk-UA"/>
        </w:rPr>
        <w:t xml:space="preserve"> як це </w:t>
      </w:r>
      <w:r w:rsidRPr="00E400BA">
        <w:rPr>
          <w:color w:val="000000"/>
          <w:sz w:val="28"/>
          <w:szCs w:val="28"/>
          <w:lang w:val="uk-UA"/>
        </w:rPr>
        <w:t>пов’язан</w:t>
      </w:r>
      <w:r>
        <w:rPr>
          <w:color w:val="000000"/>
          <w:sz w:val="28"/>
          <w:szCs w:val="28"/>
          <w:lang w:val="uk-UA"/>
        </w:rPr>
        <w:t>о</w:t>
      </w:r>
      <w:r w:rsidRPr="00E400BA">
        <w:rPr>
          <w:color w:val="000000"/>
          <w:sz w:val="28"/>
          <w:szCs w:val="28"/>
          <w:lang w:val="uk-UA"/>
        </w:rPr>
        <w:t xml:space="preserve"> з </w:t>
      </w:r>
      <w:r>
        <w:rPr>
          <w:color w:val="000000"/>
          <w:sz w:val="28"/>
          <w:szCs w:val="28"/>
          <w:lang w:val="uk-UA"/>
        </w:rPr>
        <w:t xml:space="preserve">їх підготовкою до </w:t>
      </w:r>
      <w:r w:rsidRPr="00E400BA">
        <w:rPr>
          <w:color w:val="000000"/>
          <w:sz w:val="28"/>
          <w:szCs w:val="28"/>
          <w:lang w:val="uk-UA"/>
        </w:rPr>
        <w:t>майбутньо</w:t>
      </w:r>
      <w:r>
        <w:rPr>
          <w:color w:val="000000"/>
          <w:sz w:val="28"/>
          <w:szCs w:val="28"/>
          <w:lang w:val="uk-UA"/>
        </w:rPr>
        <w:t>ї</w:t>
      </w:r>
      <w:r w:rsidRPr="00E400BA">
        <w:rPr>
          <w:color w:val="000000"/>
          <w:sz w:val="28"/>
          <w:szCs w:val="28"/>
          <w:lang w:val="uk-UA"/>
        </w:rPr>
        <w:t xml:space="preserve"> професі</w:t>
      </w:r>
      <w:r>
        <w:rPr>
          <w:color w:val="000000"/>
          <w:sz w:val="28"/>
          <w:szCs w:val="28"/>
          <w:lang w:val="uk-UA"/>
        </w:rPr>
        <w:t>ї</w:t>
      </w:r>
      <w:r w:rsidRPr="00E400BA">
        <w:rPr>
          <w:color w:val="000000"/>
          <w:sz w:val="28"/>
          <w:szCs w:val="28"/>
          <w:lang w:val="uk-UA"/>
        </w:rPr>
        <w:t>)</w:t>
      </w:r>
      <w:r>
        <w:rPr>
          <w:color w:val="000000"/>
          <w:sz w:val="28"/>
          <w:szCs w:val="28"/>
          <w:lang w:val="uk-UA"/>
        </w:rPr>
        <w:t>;</w:t>
      </w:r>
    </w:p>
    <w:p w14:paraId="7EF9EF62" w14:textId="77777777" w:rsidR="000E0DF9" w:rsidRPr="00E400BA" w:rsidRDefault="000E0DF9" w:rsidP="000E0DF9">
      <w:pPr>
        <w:ind w:firstLine="567"/>
        <w:jc w:val="both"/>
        <w:rPr>
          <w:color w:val="000000"/>
          <w:sz w:val="28"/>
          <w:szCs w:val="28"/>
          <w:lang w:val="uk-UA"/>
        </w:rPr>
      </w:pPr>
      <w:r>
        <w:rPr>
          <w:color w:val="000000"/>
          <w:sz w:val="28"/>
          <w:szCs w:val="28"/>
          <w:lang w:val="uk-UA"/>
        </w:rPr>
        <w:t>-презентація п</w:t>
      </w:r>
      <w:r w:rsidRPr="00E400BA">
        <w:rPr>
          <w:color w:val="000000"/>
          <w:sz w:val="28"/>
          <w:szCs w:val="28"/>
          <w:lang w:val="uk-UA"/>
        </w:rPr>
        <w:t>лан</w:t>
      </w:r>
      <w:r>
        <w:rPr>
          <w:color w:val="000000"/>
          <w:sz w:val="28"/>
          <w:szCs w:val="28"/>
          <w:lang w:val="uk-UA"/>
        </w:rPr>
        <w:t>у заняття</w:t>
      </w:r>
      <w:r w:rsidRPr="00E400BA">
        <w:rPr>
          <w:color w:val="000000"/>
          <w:sz w:val="28"/>
          <w:szCs w:val="28"/>
          <w:lang w:val="uk-UA"/>
        </w:rPr>
        <w:t xml:space="preserve"> (написання на дошці, конспекті)</w:t>
      </w:r>
      <w:r>
        <w:rPr>
          <w:color w:val="000000"/>
          <w:sz w:val="28"/>
          <w:szCs w:val="28"/>
          <w:lang w:val="uk-UA"/>
        </w:rPr>
        <w:t xml:space="preserve"> та способів його реалізації</w:t>
      </w:r>
      <w:r w:rsidRPr="00E400BA">
        <w:rPr>
          <w:color w:val="000000"/>
          <w:sz w:val="28"/>
          <w:szCs w:val="28"/>
          <w:lang w:val="uk-UA"/>
        </w:rPr>
        <w:t>.</w:t>
      </w:r>
    </w:p>
    <w:p w14:paraId="55617C5C" w14:textId="77777777" w:rsidR="000E0DF9" w:rsidRDefault="000E0DF9" w:rsidP="000E0DF9">
      <w:pPr>
        <w:ind w:firstLine="567"/>
        <w:jc w:val="both"/>
        <w:rPr>
          <w:color w:val="000000"/>
          <w:sz w:val="28"/>
          <w:szCs w:val="28"/>
          <w:lang w:val="uk-UA"/>
        </w:rPr>
      </w:pPr>
      <w:r w:rsidRPr="001F4B46">
        <w:rPr>
          <w:color w:val="000000"/>
          <w:sz w:val="28"/>
          <w:szCs w:val="28"/>
          <w:lang w:val="uk-UA"/>
        </w:rPr>
        <w:t xml:space="preserve">2. </w:t>
      </w:r>
      <w:r w:rsidRPr="001F4B46">
        <w:rPr>
          <w:color w:val="000000"/>
          <w:sz w:val="28"/>
          <w:szCs w:val="28"/>
          <w:u w:val="single"/>
          <w:lang w:val="uk-UA"/>
        </w:rPr>
        <w:t>Основна частина</w:t>
      </w:r>
      <w:r w:rsidRPr="001F4B46">
        <w:rPr>
          <w:color w:val="000000"/>
          <w:sz w:val="28"/>
          <w:szCs w:val="28"/>
          <w:lang w:val="uk-UA"/>
        </w:rPr>
        <w:t>:</w:t>
      </w:r>
    </w:p>
    <w:p w14:paraId="17ECB5B5" w14:textId="77777777" w:rsidR="000E0DF9" w:rsidRDefault="000E0DF9" w:rsidP="000E0DF9">
      <w:pPr>
        <w:ind w:firstLine="567"/>
        <w:jc w:val="both"/>
        <w:rPr>
          <w:color w:val="000000"/>
          <w:sz w:val="28"/>
          <w:szCs w:val="28"/>
          <w:lang w:val="uk-UA"/>
        </w:rPr>
      </w:pPr>
      <w:r w:rsidRPr="00E400BA">
        <w:rPr>
          <w:color w:val="000000"/>
          <w:sz w:val="28"/>
          <w:szCs w:val="28"/>
          <w:lang w:val="uk-UA"/>
        </w:rPr>
        <w:t>- перевірка готовності студентів</w:t>
      </w:r>
      <w:r>
        <w:rPr>
          <w:color w:val="000000"/>
          <w:sz w:val="28"/>
          <w:szCs w:val="28"/>
          <w:lang w:val="uk-UA"/>
        </w:rPr>
        <w:t xml:space="preserve"> </w:t>
      </w:r>
      <w:r w:rsidRPr="00E400BA">
        <w:rPr>
          <w:color w:val="000000"/>
          <w:sz w:val="28"/>
          <w:szCs w:val="28"/>
          <w:lang w:val="uk-UA"/>
        </w:rPr>
        <w:t xml:space="preserve">до </w:t>
      </w:r>
      <w:r>
        <w:rPr>
          <w:color w:val="000000"/>
          <w:sz w:val="28"/>
          <w:szCs w:val="28"/>
          <w:lang w:val="uk-UA"/>
        </w:rPr>
        <w:t>с</w:t>
      </w:r>
      <w:r w:rsidRPr="00E400BA">
        <w:rPr>
          <w:color w:val="000000"/>
          <w:sz w:val="28"/>
          <w:szCs w:val="28"/>
          <w:lang w:val="uk-UA"/>
        </w:rPr>
        <w:t>емінар</w:t>
      </w:r>
      <w:r>
        <w:rPr>
          <w:color w:val="000000"/>
          <w:sz w:val="28"/>
          <w:szCs w:val="28"/>
          <w:lang w:val="uk-UA"/>
        </w:rPr>
        <w:t>ського /практичного</w:t>
      </w:r>
      <w:r w:rsidRPr="00E400BA">
        <w:rPr>
          <w:color w:val="000000"/>
          <w:sz w:val="28"/>
          <w:szCs w:val="28"/>
          <w:lang w:val="uk-UA"/>
        </w:rPr>
        <w:t xml:space="preserve"> заняття</w:t>
      </w:r>
      <w:r>
        <w:rPr>
          <w:color w:val="000000"/>
          <w:sz w:val="28"/>
          <w:szCs w:val="28"/>
          <w:lang w:val="uk-UA"/>
        </w:rPr>
        <w:t>;</w:t>
      </w:r>
    </w:p>
    <w:p w14:paraId="6F03A3E3" w14:textId="77777777" w:rsidR="000E0DF9" w:rsidRDefault="000E0DF9" w:rsidP="000E0DF9">
      <w:pPr>
        <w:ind w:firstLine="567"/>
        <w:jc w:val="both"/>
        <w:rPr>
          <w:color w:val="000000"/>
          <w:sz w:val="28"/>
          <w:szCs w:val="28"/>
          <w:lang w:val="uk-UA"/>
        </w:rPr>
      </w:pPr>
      <w:r w:rsidRPr="00E400BA">
        <w:rPr>
          <w:color w:val="000000"/>
          <w:sz w:val="28"/>
          <w:szCs w:val="28"/>
          <w:lang w:val="uk-UA"/>
        </w:rPr>
        <w:t xml:space="preserve">- </w:t>
      </w:r>
      <w:r>
        <w:rPr>
          <w:color w:val="000000"/>
          <w:sz w:val="28"/>
          <w:szCs w:val="28"/>
          <w:lang w:val="uk-UA"/>
        </w:rPr>
        <w:t>а</w:t>
      </w:r>
      <w:r w:rsidRPr="00E400BA">
        <w:rPr>
          <w:color w:val="000000"/>
          <w:sz w:val="28"/>
          <w:szCs w:val="28"/>
          <w:lang w:val="uk-UA"/>
        </w:rPr>
        <w:t>ктуалізація опорних знань</w:t>
      </w:r>
      <w:r>
        <w:rPr>
          <w:color w:val="000000"/>
          <w:sz w:val="28"/>
          <w:szCs w:val="28"/>
          <w:lang w:val="uk-UA"/>
        </w:rPr>
        <w:t xml:space="preserve"> (вхідне тестування);</w:t>
      </w:r>
    </w:p>
    <w:p w14:paraId="79B33213" w14:textId="77777777" w:rsidR="000E0DF9" w:rsidRDefault="000E0DF9" w:rsidP="000E0DF9">
      <w:pPr>
        <w:ind w:firstLine="567"/>
        <w:jc w:val="both"/>
        <w:rPr>
          <w:color w:val="000000"/>
          <w:sz w:val="28"/>
          <w:szCs w:val="28"/>
          <w:lang w:val="uk-UA"/>
        </w:rPr>
      </w:pPr>
      <w:r>
        <w:rPr>
          <w:color w:val="000000"/>
          <w:sz w:val="28"/>
          <w:szCs w:val="28"/>
          <w:lang w:val="uk-UA"/>
        </w:rPr>
        <w:t>- </w:t>
      </w:r>
      <w:r w:rsidRPr="00E400BA">
        <w:rPr>
          <w:color w:val="000000"/>
          <w:sz w:val="28"/>
          <w:szCs w:val="28"/>
          <w:lang w:val="uk-UA"/>
        </w:rPr>
        <w:t>обговорення</w:t>
      </w:r>
      <w:r>
        <w:rPr>
          <w:color w:val="000000"/>
          <w:sz w:val="28"/>
          <w:szCs w:val="28"/>
          <w:lang w:val="uk-UA"/>
        </w:rPr>
        <w:t xml:space="preserve"> питань плану у процесі опитування студентів;</w:t>
      </w:r>
    </w:p>
    <w:p w14:paraId="6A94F16B" w14:textId="77777777" w:rsidR="000E0DF9" w:rsidRDefault="000E0DF9" w:rsidP="000E0DF9">
      <w:pPr>
        <w:ind w:firstLine="567"/>
        <w:jc w:val="both"/>
        <w:rPr>
          <w:color w:val="000000"/>
          <w:sz w:val="28"/>
          <w:szCs w:val="28"/>
          <w:lang w:val="uk-UA"/>
        </w:rPr>
      </w:pPr>
      <w:r>
        <w:rPr>
          <w:color w:val="000000"/>
          <w:sz w:val="28"/>
          <w:szCs w:val="28"/>
          <w:lang w:val="uk-UA"/>
        </w:rPr>
        <w:t>- </w:t>
      </w:r>
      <w:r w:rsidRPr="00E400BA">
        <w:rPr>
          <w:color w:val="000000"/>
          <w:sz w:val="28"/>
          <w:szCs w:val="28"/>
          <w:lang w:val="uk-UA"/>
        </w:rPr>
        <w:t xml:space="preserve">заслуховування </w:t>
      </w:r>
      <w:r>
        <w:rPr>
          <w:color w:val="000000"/>
          <w:sz w:val="28"/>
          <w:szCs w:val="28"/>
          <w:lang w:val="uk-UA"/>
        </w:rPr>
        <w:t xml:space="preserve">та дискусійне обговорення </w:t>
      </w:r>
      <w:r w:rsidRPr="00E400BA">
        <w:rPr>
          <w:color w:val="000000"/>
          <w:sz w:val="28"/>
          <w:szCs w:val="28"/>
          <w:lang w:val="uk-UA"/>
        </w:rPr>
        <w:t xml:space="preserve">рефератів, </w:t>
      </w:r>
      <w:r>
        <w:rPr>
          <w:color w:val="000000"/>
          <w:sz w:val="28"/>
          <w:szCs w:val="28"/>
          <w:lang w:val="uk-UA"/>
        </w:rPr>
        <w:t xml:space="preserve">доповідей з індивідуальних </w:t>
      </w:r>
      <w:r w:rsidRPr="00E400BA">
        <w:rPr>
          <w:color w:val="000000"/>
          <w:sz w:val="28"/>
          <w:szCs w:val="28"/>
          <w:lang w:val="uk-UA"/>
        </w:rPr>
        <w:t>досліджень</w:t>
      </w:r>
      <w:r>
        <w:rPr>
          <w:color w:val="000000"/>
          <w:sz w:val="28"/>
          <w:szCs w:val="28"/>
          <w:lang w:val="uk-UA"/>
        </w:rPr>
        <w:t xml:space="preserve"> студентів;</w:t>
      </w:r>
    </w:p>
    <w:p w14:paraId="6EFE9313" w14:textId="77777777" w:rsidR="000E0DF9" w:rsidRDefault="000E0DF9" w:rsidP="000E0DF9">
      <w:pPr>
        <w:ind w:firstLine="567"/>
        <w:jc w:val="both"/>
        <w:rPr>
          <w:color w:val="000000"/>
          <w:sz w:val="28"/>
          <w:szCs w:val="28"/>
          <w:lang w:val="uk-UA"/>
        </w:rPr>
      </w:pPr>
      <w:r>
        <w:rPr>
          <w:color w:val="000000"/>
          <w:sz w:val="28"/>
          <w:szCs w:val="28"/>
          <w:lang w:val="uk-UA"/>
        </w:rPr>
        <w:t>- і</w:t>
      </w:r>
      <w:r w:rsidRPr="00E400BA">
        <w:rPr>
          <w:color w:val="000000"/>
          <w:sz w:val="28"/>
          <w:szCs w:val="28"/>
          <w:lang w:val="uk-UA"/>
        </w:rPr>
        <w:t xml:space="preserve">нструктаж щодо виконання </w:t>
      </w:r>
      <w:r>
        <w:rPr>
          <w:color w:val="000000"/>
          <w:sz w:val="28"/>
          <w:szCs w:val="28"/>
          <w:lang w:val="uk-UA"/>
        </w:rPr>
        <w:t xml:space="preserve">практичних завдань самостійної роботи; </w:t>
      </w:r>
    </w:p>
    <w:p w14:paraId="375D2DC0" w14:textId="77777777" w:rsidR="000E0DF9" w:rsidRDefault="000E0DF9" w:rsidP="000E0DF9">
      <w:pPr>
        <w:ind w:firstLine="567"/>
        <w:jc w:val="both"/>
        <w:rPr>
          <w:color w:val="000000"/>
          <w:sz w:val="28"/>
          <w:szCs w:val="28"/>
          <w:lang w:val="uk-UA"/>
        </w:rPr>
      </w:pPr>
      <w:r>
        <w:rPr>
          <w:color w:val="000000"/>
          <w:sz w:val="28"/>
          <w:szCs w:val="28"/>
          <w:lang w:val="uk-UA"/>
        </w:rPr>
        <w:t xml:space="preserve">-перевірка та корекція способів </w:t>
      </w:r>
      <w:r w:rsidRPr="00E400BA">
        <w:rPr>
          <w:color w:val="000000"/>
          <w:sz w:val="28"/>
          <w:szCs w:val="28"/>
          <w:lang w:val="uk-UA"/>
        </w:rPr>
        <w:t>вирішення</w:t>
      </w:r>
      <w:r>
        <w:rPr>
          <w:color w:val="000000"/>
          <w:sz w:val="28"/>
          <w:szCs w:val="28"/>
          <w:lang w:val="uk-UA"/>
        </w:rPr>
        <w:t xml:space="preserve"> </w:t>
      </w:r>
      <w:r w:rsidRPr="00E400BA">
        <w:rPr>
          <w:color w:val="000000"/>
          <w:sz w:val="28"/>
          <w:szCs w:val="28"/>
          <w:lang w:val="uk-UA"/>
        </w:rPr>
        <w:t>завдань, проблемних ситуацій</w:t>
      </w:r>
      <w:r>
        <w:rPr>
          <w:color w:val="000000"/>
          <w:sz w:val="28"/>
          <w:szCs w:val="28"/>
          <w:lang w:val="uk-UA"/>
        </w:rPr>
        <w:t>;</w:t>
      </w:r>
    </w:p>
    <w:p w14:paraId="0CB0DD52" w14:textId="77777777" w:rsidR="000E0DF9" w:rsidRDefault="000E0DF9" w:rsidP="000E0DF9">
      <w:pPr>
        <w:ind w:firstLine="567"/>
        <w:jc w:val="both"/>
        <w:rPr>
          <w:color w:val="000000"/>
          <w:sz w:val="28"/>
          <w:szCs w:val="28"/>
          <w:lang w:val="uk-UA"/>
        </w:rPr>
      </w:pPr>
      <w:r>
        <w:rPr>
          <w:color w:val="000000"/>
          <w:sz w:val="28"/>
          <w:szCs w:val="28"/>
          <w:lang w:val="uk-UA"/>
        </w:rPr>
        <w:t xml:space="preserve">- контроль знань і навичок (вихідне </w:t>
      </w:r>
      <w:r w:rsidRPr="00E400BA">
        <w:rPr>
          <w:color w:val="000000"/>
          <w:sz w:val="28"/>
          <w:szCs w:val="28"/>
          <w:lang w:val="uk-UA"/>
        </w:rPr>
        <w:t>тестування</w:t>
      </w:r>
      <w:r>
        <w:rPr>
          <w:color w:val="000000"/>
          <w:sz w:val="28"/>
          <w:szCs w:val="28"/>
          <w:lang w:val="uk-UA"/>
        </w:rPr>
        <w:t>, контрольна робота, есе).</w:t>
      </w:r>
      <w:r w:rsidRPr="00E400BA">
        <w:rPr>
          <w:color w:val="000000"/>
          <w:sz w:val="28"/>
          <w:szCs w:val="28"/>
          <w:lang w:val="uk-UA"/>
        </w:rPr>
        <w:t xml:space="preserve"> </w:t>
      </w:r>
    </w:p>
    <w:p w14:paraId="78273999" w14:textId="77777777" w:rsidR="000E0DF9" w:rsidRPr="001F4B46" w:rsidRDefault="000E0DF9" w:rsidP="000E0DF9">
      <w:pPr>
        <w:ind w:firstLine="567"/>
        <w:jc w:val="both"/>
        <w:rPr>
          <w:color w:val="000000"/>
          <w:sz w:val="28"/>
          <w:szCs w:val="28"/>
          <w:lang w:val="uk-UA"/>
        </w:rPr>
      </w:pPr>
      <w:r>
        <w:rPr>
          <w:color w:val="000000"/>
          <w:sz w:val="28"/>
          <w:szCs w:val="28"/>
          <w:u w:val="single"/>
          <w:lang w:val="uk-UA"/>
        </w:rPr>
        <w:t>3. Заключна</w:t>
      </w:r>
      <w:r w:rsidRPr="001F4B46">
        <w:rPr>
          <w:color w:val="000000"/>
          <w:sz w:val="28"/>
          <w:szCs w:val="28"/>
          <w:u w:val="single"/>
          <w:lang w:val="uk-UA"/>
        </w:rPr>
        <w:t xml:space="preserve"> частина</w:t>
      </w:r>
      <w:r w:rsidRPr="001F4B46">
        <w:rPr>
          <w:color w:val="000000"/>
          <w:sz w:val="28"/>
          <w:szCs w:val="28"/>
          <w:lang w:val="uk-UA"/>
        </w:rPr>
        <w:t>:</w:t>
      </w:r>
    </w:p>
    <w:p w14:paraId="13D9A63C" w14:textId="77777777" w:rsidR="000E0DF9" w:rsidRDefault="000E0DF9" w:rsidP="000E0DF9">
      <w:pPr>
        <w:ind w:firstLine="567"/>
        <w:jc w:val="both"/>
        <w:rPr>
          <w:color w:val="000000"/>
          <w:sz w:val="28"/>
          <w:szCs w:val="28"/>
          <w:lang w:val="uk-UA"/>
        </w:rPr>
      </w:pPr>
      <w:r>
        <w:rPr>
          <w:color w:val="000000"/>
          <w:sz w:val="28"/>
          <w:szCs w:val="28"/>
          <w:lang w:val="uk-UA"/>
        </w:rPr>
        <w:t>-формулювання</w:t>
      </w:r>
      <w:r w:rsidRPr="00E400BA">
        <w:rPr>
          <w:color w:val="000000"/>
          <w:sz w:val="28"/>
          <w:szCs w:val="28"/>
          <w:lang w:val="uk-UA"/>
        </w:rPr>
        <w:t xml:space="preserve"> </w:t>
      </w:r>
      <w:r>
        <w:rPr>
          <w:color w:val="000000"/>
          <w:sz w:val="28"/>
          <w:szCs w:val="28"/>
          <w:lang w:val="uk-UA"/>
        </w:rPr>
        <w:t>в</w:t>
      </w:r>
      <w:r w:rsidRPr="00E400BA">
        <w:rPr>
          <w:color w:val="000000"/>
          <w:sz w:val="28"/>
          <w:szCs w:val="28"/>
          <w:lang w:val="uk-UA"/>
        </w:rPr>
        <w:t>исновк</w:t>
      </w:r>
      <w:r>
        <w:rPr>
          <w:color w:val="000000"/>
          <w:sz w:val="28"/>
          <w:szCs w:val="28"/>
          <w:lang w:val="uk-UA"/>
        </w:rPr>
        <w:t>ів</w:t>
      </w:r>
      <w:r w:rsidRPr="00E400BA">
        <w:rPr>
          <w:color w:val="000000"/>
          <w:sz w:val="28"/>
          <w:szCs w:val="28"/>
          <w:lang w:val="uk-UA"/>
        </w:rPr>
        <w:t xml:space="preserve"> щодо </w:t>
      </w:r>
      <w:r>
        <w:rPr>
          <w:color w:val="000000"/>
          <w:sz w:val="28"/>
          <w:szCs w:val="28"/>
          <w:lang w:val="uk-UA"/>
        </w:rPr>
        <w:t>досягнення мети і завдань заняття;</w:t>
      </w:r>
    </w:p>
    <w:p w14:paraId="1FCB04D2" w14:textId="77777777" w:rsidR="000E0DF9" w:rsidRPr="00E400BA" w:rsidRDefault="000E0DF9" w:rsidP="000E0DF9">
      <w:pPr>
        <w:ind w:firstLine="567"/>
        <w:jc w:val="both"/>
        <w:rPr>
          <w:color w:val="000000"/>
          <w:sz w:val="28"/>
          <w:szCs w:val="28"/>
          <w:lang w:val="uk-UA"/>
        </w:rPr>
      </w:pPr>
      <w:r>
        <w:rPr>
          <w:color w:val="000000"/>
          <w:sz w:val="28"/>
          <w:szCs w:val="28"/>
          <w:lang w:val="uk-UA"/>
        </w:rPr>
        <w:t>-рефлексія щодо значущості виконаних завдань для розвитку певних вмінь і навичок студентів, їх задоволеності результатом;</w:t>
      </w:r>
    </w:p>
    <w:p w14:paraId="4A84A888" w14:textId="77777777" w:rsidR="000E0DF9" w:rsidRDefault="000E0DF9" w:rsidP="000E0DF9">
      <w:pPr>
        <w:ind w:firstLine="567"/>
        <w:jc w:val="both"/>
        <w:rPr>
          <w:color w:val="000000"/>
          <w:sz w:val="28"/>
          <w:szCs w:val="28"/>
          <w:lang w:val="uk-UA"/>
        </w:rPr>
      </w:pPr>
      <w:r>
        <w:rPr>
          <w:color w:val="000000"/>
          <w:sz w:val="28"/>
          <w:szCs w:val="28"/>
          <w:lang w:val="uk-UA"/>
        </w:rPr>
        <w:t>-з</w:t>
      </w:r>
      <w:r w:rsidRPr="00E400BA">
        <w:rPr>
          <w:color w:val="000000"/>
          <w:sz w:val="28"/>
          <w:szCs w:val="28"/>
          <w:lang w:val="uk-UA"/>
        </w:rPr>
        <w:t xml:space="preserve">ауваження </w:t>
      </w:r>
      <w:r>
        <w:rPr>
          <w:color w:val="000000"/>
          <w:sz w:val="28"/>
          <w:szCs w:val="28"/>
          <w:lang w:val="uk-UA"/>
        </w:rPr>
        <w:t xml:space="preserve">і пропозиції </w:t>
      </w:r>
      <w:r w:rsidRPr="00E400BA">
        <w:rPr>
          <w:color w:val="000000"/>
          <w:sz w:val="28"/>
          <w:szCs w:val="28"/>
          <w:lang w:val="uk-UA"/>
        </w:rPr>
        <w:t>студент</w:t>
      </w:r>
      <w:r>
        <w:rPr>
          <w:color w:val="000000"/>
          <w:sz w:val="28"/>
          <w:szCs w:val="28"/>
          <w:lang w:val="uk-UA"/>
        </w:rPr>
        <w:t>ів;</w:t>
      </w:r>
    </w:p>
    <w:p w14:paraId="5E4244BE" w14:textId="77777777" w:rsidR="000E0DF9" w:rsidRDefault="000E0DF9" w:rsidP="000E0DF9">
      <w:pPr>
        <w:ind w:firstLine="567"/>
        <w:jc w:val="both"/>
        <w:rPr>
          <w:color w:val="000000"/>
          <w:sz w:val="28"/>
          <w:szCs w:val="28"/>
          <w:lang w:val="uk-UA"/>
        </w:rPr>
      </w:pPr>
      <w:r>
        <w:rPr>
          <w:color w:val="000000"/>
          <w:sz w:val="28"/>
          <w:szCs w:val="28"/>
          <w:lang w:val="uk-UA"/>
        </w:rPr>
        <w:t>- п</w:t>
      </w:r>
      <w:r w:rsidRPr="00E400BA">
        <w:rPr>
          <w:color w:val="000000"/>
          <w:sz w:val="28"/>
          <w:szCs w:val="28"/>
          <w:lang w:val="uk-UA"/>
        </w:rPr>
        <w:t>ідведення підсумків (</w:t>
      </w:r>
      <w:r>
        <w:rPr>
          <w:color w:val="000000"/>
          <w:sz w:val="28"/>
          <w:szCs w:val="28"/>
          <w:lang w:val="uk-UA"/>
        </w:rPr>
        <w:t xml:space="preserve">виставлення </w:t>
      </w:r>
      <w:r w:rsidRPr="00E400BA">
        <w:rPr>
          <w:color w:val="000000"/>
          <w:sz w:val="28"/>
          <w:szCs w:val="28"/>
          <w:lang w:val="uk-UA"/>
        </w:rPr>
        <w:t>оцін</w:t>
      </w:r>
      <w:r>
        <w:rPr>
          <w:color w:val="000000"/>
          <w:sz w:val="28"/>
          <w:szCs w:val="28"/>
          <w:lang w:val="uk-UA"/>
        </w:rPr>
        <w:t>о</w:t>
      </w:r>
      <w:r w:rsidRPr="00E400BA">
        <w:rPr>
          <w:color w:val="000000"/>
          <w:sz w:val="28"/>
          <w:szCs w:val="28"/>
          <w:lang w:val="uk-UA"/>
        </w:rPr>
        <w:t xml:space="preserve">к, </w:t>
      </w:r>
      <w:r>
        <w:rPr>
          <w:color w:val="000000"/>
          <w:sz w:val="28"/>
          <w:szCs w:val="28"/>
          <w:lang w:val="uk-UA"/>
        </w:rPr>
        <w:t xml:space="preserve">їх </w:t>
      </w:r>
      <w:r w:rsidRPr="00E400BA">
        <w:rPr>
          <w:color w:val="000000"/>
          <w:sz w:val="28"/>
          <w:szCs w:val="28"/>
          <w:lang w:val="uk-UA"/>
        </w:rPr>
        <w:t>коментар</w:t>
      </w:r>
      <w:r>
        <w:rPr>
          <w:color w:val="000000"/>
          <w:sz w:val="28"/>
          <w:szCs w:val="28"/>
          <w:lang w:val="uk-UA"/>
        </w:rPr>
        <w:t>).</w:t>
      </w:r>
    </w:p>
    <w:p w14:paraId="2F5416F9" w14:textId="77777777" w:rsidR="000E0DF9" w:rsidRDefault="00643FFA" w:rsidP="000E0DF9">
      <w:pPr>
        <w:shd w:val="clear" w:color="auto" w:fill="FFFFFF"/>
        <w:ind w:firstLine="567"/>
        <w:contextualSpacing/>
        <w:jc w:val="center"/>
        <w:rPr>
          <w:b/>
          <w:bCs/>
          <w:spacing w:val="-1"/>
          <w:sz w:val="28"/>
          <w:szCs w:val="28"/>
          <w:lang w:val="uk-UA"/>
        </w:rPr>
      </w:pPr>
      <w:r>
        <w:rPr>
          <w:b/>
          <w:bCs/>
          <w:spacing w:val="-1"/>
          <w:sz w:val="28"/>
          <w:szCs w:val="28"/>
          <w:lang w:val="uk-UA"/>
        </w:rPr>
        <w:lastRenderedPageBreak/>
        <w:t>3</w:t>
      </w:r>
      <w:r w:rsidR="000E0DF9">
        <w:rPr>
          <w:b/>
          <w:bCs/>
          <w:spacing w:val="-1"/>
          <w:sz w:val="28"/>
          <w:szCs w:val="28"/>
          <w:lang w:val="uk-UA"/>
        </w:rPr>
        <w:t>.</w:t>
      </w:r>
      <w:r>
        <w:rPr>
          <w:b/>
          <w:bCs/>
          <w:spacing w:val="-1"/>
          <w:sz w:val="28"/>
          <w:szCs w:val="28"/>
          <w:lang w:val="uk-UA"/>
        </w:rPr>
        <w:t>21</w:t>
      </w:r>
      <w:r w:rsidR="000E0DF9">
        <w:rPr>
          <w:b/>
          <w:bCs/>
          <w:spacing w:val="-1"/>
          <w:sz w:val="28"/>
          <w:szCs w:val="28"/>
          <w:lang w:val="uk-UA"/>
        </w:rPr>
        <w:t>. </w:t>
      </w:r>
      <w:r w:rsidR="000E0DF9" w:rsidRPr="002257B3">
        <w:rPr>
          <w:b/>
          <w:bCs/>
          <w:spacing w:val="-1"/>
          <w:sz w:val="28"/>
          <w:szCs w:val="28"/>
          <w:lang w:val="uk-UA"/>
        </w:rPr>
        <w:t xml:space="preserve">Орієнтовна схема </w:t>
      </w:r>
      <w:r w:rsidR="000E0DF9">
        <w:rPr>
          <w:b/>
          <w:bCs/>
          <w:spacing w:val="-1"/>
          <w:sz w:val="28"/>
          <w:szCs w:val="28"/>
          <w:lang w:val="uk-UA"/>
        </w:rPr>
        <w:t>аналізу/само</w:t>
      </w:r>
      <w:r w:rsidR="000E0DF9" w:rsidRPr="002257B3">
        <w:rPr>
          <w:b/>
          <w:bCs/>
          <w:spacing w:val="-1"/>
          <w:sz w:val="28"/>
          <w:szCs w:val="28"/>
          <w:lang w:val="uk-UA"/>
        </w:rPr>
        <w:t xml:space="preserve">аналізу </w:t>
      </w:r>
      <w:r w:rsidR="000E0DF9">
        <w:rPr>
          <w:b/>
          <w:bCs/>
          <w:spacing w:val="-1"/>
          <w:sz w:val="28"/>
          <w:szCs w:val="28"/>
          <w:lang w:val="uk-UA"/>
        </w:rPr>
        <w:t xml:space="preserve">залікового </w:t>
      </w:r>
      <w:r w:rsidR="000E0DF9" w:rsidRPr="00847594">
        <w:rPr>
          <w:b/>
          <w:color w:val="000000"/>
          <w:sz w:val="28"/>
          <w:szCs w:val="28"/>
          <w:lang w:val="uk-UA"/>
        </w:rPr>
        <w:t>семінарського/практичного заняття</w:t>
      </w:r>
    </w:p>
    <w:p w14:paraId="48022227" w14:textId="77777777" w:rsidR="000E0DF9" w:rsidRPr="002257B3" w:rsidRDefault="000E0DF9" w:rsidP="000E0DF9">
      <w:pPr>
        <w:shd w:val="clear" w:color="auto" w:fill="FFFFFF"/>
        <w:ind w:firstLine="567"/>
        <w:contextualSpacing/>
        <w:jc w:val="center"/>
        <w:rPr>
          <w:b/>
          <w:bCs/>
          <w:spacing w:val="-1"/>
          <w:sz w:val="28"/>
          <w:szCs w:val="28"/>
          <w:lang w:val="uk-UA"/>
        </w:rPr>
      </w:pPr>
    </w:p>
    <w:p w14:paraId="14E507E4"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1. Тема, і мета заняття: місце даного заняття у відповідній навчальній дисципліні:</w:t>
      </w:r>
      <w:r>
        <w:rPr>
          <w:bCs/>
          <w:spacing w:val="-1"/>
          <w:sz w:val="28"/>
          <w:szCs w:val="28"/>
          <w:lang w:val="uk-UA"/>
        </w:rPr>
        <w:t xml:space="preserve"> </w:t>
      </w:r>
      <w:r w:rsidRPr="002257B3">
        <w:rPr>
          <w:bCs/>
          <w:spacing w:val="-1"/>
          <w:sz w:val="28"/>
          <w:szCs w:val="28"/>
          <w:lang w:val="uk-UA"/>
        </w:rPr>
        <w:t>пізнавальні і виховні завдання; постановка перед студентами пізнавальної мети</w:t>
      </w:r>
      <w:r>
        <w:rPr>
          <w:bCs/>
          <w:spacing w:val="-1"/>
          <w:sz w:val="28"/>
          <w:szCs w:val="28"/>
          <w:lang w:val="uk-UA"/>
        </w:rPr>
        <w:t xml:space="preserve"> </w:t>
      </w:r>
      <w:r w:rsidRPr="002257B3">
        <w:rPr>
          <w:bCs/>
          <w:spacing w:val="-1"/>
          <w:sz w:val="28"/>
          <w:szCs w:val="28"/>
          <w:lang w:val="uk-UA"/>
        </w:rPr>
        <w:t>(завдань).</w:t>
      </w:r>
    </w:p>
    <w:p w14:paraId="316C6183"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2. Підготовка практиканта до заняття: володіння навчальним</w:t>
      </w:r>
      <w:r>
        <w:rPr>
          <w:bCs/>
          <w:spacing w:val="-1"/>
          <w:sz w:val="28"/>
          <w:szCs w:val="28"/>
          <w:lang w:val="uk-UA"/>
        </w:rPr>
        <w:t xml:space="preserve"> </w:t>
      </w:r>
      <w:r w:rsidRPr="002257B3">
        <w:rPr>
          <w:bCs/>
          <w:spacing w:val="-1"/>
          <w:sz w:val="28"/>
          <w:szCs w:val="28"/>
          <w:lang w:val="uk-UA"/>
        </w:rPr>
        <w:t>матеріалом, використання фахової і методичної літератури, підготовка унаочнення</w:t>
      </w:r>
      <w:r>
        <w:rPr>
          <w:bCs/>
          <w:spacing w:val="-1"/>
          <w:sz w:val="28"/>
          <w:szCs w:val="28"/>
          <w:lang w:val="uk-UA"/>
        </w:rPr>
        <w:t xml:space="preserve"> </w:t>
      </w:r>
      <w:r w:rsidRPr="002257B3">
        <w:rPr>
          <w:bCs/>
          <w:spacing w:val="-1"/>
          <w:sz w:val="28"/>
          <w:szCs w:val="28"/>
          <w:lang w:val="uk-UA"/>
        </w:rPr>
        <w:t>та ТЗН.</w:t>
      </w:r>
    </w:p>
    <w:p w14:paraId="25E5B476"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3. Науковий рівень заняття:</w:t>
      </w:r>
    </w:p>
    <w:p w14:paraId="7848CC7C"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а) науковість викладу (правильність пояснень фактичного матеріалу, відповідність</w:t>
      </w:r>
      <w:r>
        <w:rPr>
          <w:bCs/>
          <w:spacing w:val="-1"/>
          <w:sz w:val="28"/>
          <w:szCs w:val="28"/>
          <w:lang w:val="uk-UA"/>
        </w:rPr>
        <w:t xml:space="preserve"> </w:t>
      </w:r>
      <w:r w:rsidRPr="002257B3">
        <w:rPr>
          <w:bCs/>
          <w:spacing w:val="-1"/>
          <w:sz w:val="28"/>
          <w:szCs w:val="28"/>
          <w:lang w:val="uk-UA"/>
        </w:rPr>
        <w:t>сучасному рівню розвитку науки і вимогам програми):</w:t>
      </w:r>
    </w:p>
    <w:p w14:paraId="1BD9A50A"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б) відповідність обсягу та змісту матеріалу вимогам програми;</w:t>
      </w:r>
    </w:p>
    <w:p w14:paraId="079D2B01"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в) розвиток в студентів умінь та навичок наукового пошуку, ознайомлення їх із</w:t>
      </w:r>
      <w:r>
        <w:rPr>
          <w:bCs/>
          <w:spacing w:val="-1"/>
          <w:sz w:val="28"/>
          <w:szCs w:val="28"/>
          <w:lang w:val="uk-UA"/>
        </w:rPr>
        <w:t xml:space="preserve"> </w:t>
      </w:r>
      <w:r w:rsidRPr="002257B3">
        <w:rPr>
          <w:bCs/>
          <w:spacing w:val="-1"/>
          <w:sz w:val="28"/>
          <w:szCs w:val="28"/>
          <w:lang w:val="uk-UA"/>
        </w:rPr>
        <w:t>способами наукової організації прані.</w:t>
      </w:r>
    </w:p>
    <w:p w14:paraId="33878BF2"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4. Методичний рівень заняття:</w:t>
      </w:r>
    </w:p>
    <w:p w14:paraId="7210A0CC"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а) правильність вибору типу заняття, його структури, методів і прийомів навчання</w:t>
      </w:r>
      <w:r>
        <w:rPr>
          <w:bCs/>
          <w:spacing w:val="-1"/>
          <w:sz w:val="28"/>
          <w:szCs w:val="28"/>
          <w:lang w:val="uk-UA"/>
        </w:rPr>
        <w:t>;</w:t>
      </w:r>
    </w:p>
    <w:p w14:paraId="02F5A2CE"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б) реалізація принципів навчання;</w:t>
      </w:r>
    </w:p>
    <w:p w14:paraId="24737382"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в) правильність застосування методів навчання відповідно до вимог педагогіки,</w:t>
      </w:r>
      <w:r>
        <w:rPr>
          <w:bCs/>
          <w:spacing w:val="-1"/>
          <w:sz w:val="28"/>
          <w:szCs w:val="28"/>
          <w:lang w:val="uk-UA"/>
        </w:rPr>
        <w:t xml:space="preserve"> </w:t>
      </w:r>
      <w:r w:rsidRPr="002257B3">
        <w:rPr>
          <w:bCs/>
          <w:spacing w:val="-1"/>
          <w:sz w:val="28"/>
          <w:szCs w:val="28"/>
          <w:lang w:val="uk-UA"/>
        </w:rPr>
        <w:t>психології, методики викладання (з'ясування досягнень і недоліків практиканта);</w:t>
      </w:r>
    </w:p>
    <w:p w14:paraId="7C22FE51"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г) педагогічний і психологічний ефект від застосування обраних форм, методів і</w:t>
      </w:r>
      <w:r>
        <w:rPr>
          <w:bCs/>
          <w:spacing w:val="-1"/>
          <w:sz w:val="28"/>
          <w:szCs w:val="28"/>
          <w:lang w:val="uk-UA"/>
        </w:rPr>
        <w:t xml:space="preserve"> </w:t>
      </w:r>
      <w:r w:rsidRPr="002257B3">
        <w:rPr>
          <w:bCs/>
          <w:spacing w:val="-1"/>
          <w:sz w:val="28"/>
          <w:szCs w:val="28"/>
          <w:lang w:val="uk-UA"/>
        </w:rPr>
        <w:t>прийомів навчання: дисципліна студентів, раціональне використання часу, якість</w:t>
      </w:r>
      <w:r>
        <w:rPr>
          <w:bCs/>
          <w:spacing w:val="-1"/>
          <w:sz w:val="28"/>
          <w:szCs w:val="28"/>
          <w:lang w:val="uk-UA"/>
        </w:rPr>
        <w:t xml:space="preserve"> </w:t>
      </w:r>
      <w:r w:rsidRPr="002257B3">
        <w:rPr>
          <w:bCs/>
          <w:spacing w:val="-1"/>
          <w:sz w:val="28"/>
          <w:szCs w:val="28"/>
          <w:lang w:val="uk-UA"/>
        </w:rPr>
        <w:t>засвоєння студентами навчального матеріалу, активність студентів, організація</w:t>
      </w:r>
      <w:r>
        <w:rPr>
          <w:bCs/>
          <w:spacing w:val="-1"/>
          <w:sz w:val="28"/>
          <w:szCs w:val="28"/>
          <w:lang w:val="uk-UA"/>
        </w:rPr>
        <w:t xml:space="preserve"> </w:t>
      </w:r>
      <w:r w:rsidRPr="002257B3">
        <w:rPr>
          <w:bCs/>
          <w:spacing w:val="-1"/>
          <w:sz w:val="28"/>
          <w:szCs w:val="28"/>
          <w:lang w:val="uk-UA"/>
        </w:rPr>
        <w:t>підтримки уваги студентів під час заняття</w:t>
      </w:r>
      <w:r>
        <w:rPr>
          <w:bCs/>
          <w:spacing w:val="-1"/>
          <w:sz w:val="28"/>
          <w:szCs w:val="28"/>
          <w:lang w:val="uk-UA"/>
        </w:rPr>
        <w:t>;</w:t>
      </w:r>
    </w:p>
    <w:p w14:paraId="65837431"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д) поведінка практиканта під час заняття: вміння тримати себе, голос, тон,</w:t>
      </w:r>
      <w:r>
        <w:rPr>
          <w:bCs/>
          <w:spacing w:val="-1"/>
          <w:sz w:val="28"/>
          <w:szCs w:val="28"/>
          <w:lang w:val="uk-UA"/>
        </w:rPr>
        <w:t xml:space="preserve"> </w:t>
      </w:r>
      <w:r w:rsidRPr="002257B3">
        <w:rPr>
          <w:bCs/>
          <w:spacing w:val="-1"/>
          <w:sz w:val="28"/>
          <w:szCs w:val="28"/>
          <w:lang w:val="uk-UA"/>
        </w:rPr>
        <w:t>педагогічний такт (стриманість, вимогливість, чуйність);</w:t>
      </w:r>
    </w:p>
    <w:p w14:paraId="7F0D64EC"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е) засоби активізації розумової діяльності студентів, емоційна насиченість заняття,</w:t>
      </w:r>
      <w:r>
        <w:rPr>
          <w:bCs/>
          <w:spacing w:val="-1"/>
          <w:sz w:val="28"/>
          <w:szCs w:val="28"/>
          <w:lang w:val="uk-UA"/>
        </w:rPr>
        <w:t xml:space="preserve"> </w:t>
      </w:r>
      <w:r w:rsidRPr="002257B3">
        <w:rPr>
          <w:bCs/>
          <w:spacing w:val="-1"/>
          <w:sz w:val="28"/>
          <w:szCs w:val="28"/>
          <w:lang w:val="uk-UA"/>
        </w:rPr>
        <w:t>організація запам'ятовування навчального матеріалу.</w:t>
      </w:r>
    </w:p>
    <w:p w14:paraId="3FE5ABDE"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5. Характеристика складових частин заняття: аналіз кожного етапу заняття з</w:t>
      </w:r>
      <w:r>
        <w:rPr>
          <w:bCs/>
          <w:spacing w:val="-1"/>
          <w:sz w:val="28"/>
          <w:szCs w:val="28"/>
          <w:lang w:val="uk-UA"/>
        </w:rPr>
        <w:t xml:space="preserve"> </w:t>
      </w:r>
      <w:r w:rsidRPr="002257B3">
        <w:rPr>
          <w:bCs/>
          <w:spacing w:val="-1"/>
          <w:sz w:val="28"/>
          <w:szCs w:val="28"/>
          <w:lang w:val="uk-UA"/>
        </w:rPr>
        <w:t>відзначенням позитивного і недоліків, їхні причини.</w:t>
      </w:r>
    </w:p>
    <w:p w14:paraId="68FF407B"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6. Загальні висновки :</w:t>
      </w:r>
    </w:p>
    <w:p w14:paraId="2359B0E9"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а) досягнення мети заняття;</w:t>
      </w:r>
    </w:p>
    <w:p w14:paraId="42E4A8A5"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б) пропозиції і поради щодо покращення якості підготовки і проведення наступних</w:t>
      </w:r>
      <w:r>
        <w:rPr>
          <w:bCs/>
          <w:spacing w:val="-1"/>
          <w:sz w:val="28"/>
          <w:szCs w:val="28"/>
          <w:lang w:val="uk-UA"/>
        </w:rPr>
        <w:t xml:space="preserve"> </w:t>
      </w:r>
      <w:r w:rsidRPr="002257B3">
        <w:rPr>
          <w:bCs/>
          <w:spacing w:val="-1"/>
          <w:sz w:val="28"/>
          <w:szCs w:val="28"/>
          <w:lang w:val="uk-UA"/>
        </w:rPr>
        <w:t>занять;</w:t>
      </w:r>
    </w:p>
    <w:p w14:paraId="59269F27" w14:textId="77777777" w:rsidR="000E0DF9" w:rsidRPr="002257B3"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в) рекомендована оцінка.</w:t>
      </w:r>
    </w:p>
    <w:p w14:paraId="39B47382" w14:textId="77777777" w:rsidR="000E0DF9" w:rsidRDefault="000E0DF9" w:rsidP="000E0DF9">
      <w:pPr>
        <w:shd w:val="clear" w:color="auto" w:fill="FFFFFF"/>
        <w:ind w:firstLine="567"/>
        <w:contextualSpacing/>
        <w:jc w:val="both"/>
        <w:rPr>
          <w:bCs/>
          <w:spacing w:val="-1"/>
          <w:sz w:val="28"/>
          <w:szCs w:val="28"/>
          <w:lang w:val="uk-UA"/>
        </w:rPr>
      </w:pPr>
    </w:p>
    <w:p w14:paraId="5AC021FC" w14:textId="77777777" w:rsidR="000E0DF9"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 xml:space="preserve">Обговорення залікового </w:t>
      </w:r>
      <w:r w:rsidRPr="00A40B5E">
        <w:rPr>
          <w:color w:val="000000"/>
          <w:sz w:val="28"/>
          <w:szCs w:val="28"/>
          <w:lang w:val="uk-UA"/>
        </w:rPr>
        <w:t>семінарського/практичного</w:t>
      </w:r>
      <w:r w:rsidRPr="002257B3">
        <w:rPr>
          <w:bCs/>
          <w:spacing w:val="-1"/>
          <w:sz w:val="28"/>
          <w:szCs w:val="28"/>
          <w:lang w:val="uk-UA"/>
        </w:rPr>
        <w:t xml:space="preserve"> заняття проводить</w:t>
      </w:r>
      <w:r>
        <w:rPr>
          <w:bCs/>
          <w:spacing w:val="-1"/>
          <w:sz w:val="28"/>
          <w:szCs w:val="28"/>
          <w:lang w:val="uk-UA"/>
        </w:rPr>
        <w:t>ся у присутності наукового</w:t>
      </w:r>
      <w:r w:rsidRPr="002257B3">
        <w:rPr>
          <w:bCs/>
          <w:spacing w:val="-1"/>
          <w:sz w:val="28"/>
          <w:szCs w:val="28"/>
          <w:lang w:val="uk-UA"/>
        </w:rPr>
        <w:t xml:space="preserve"> керівник</w:t>
      </w:r>
      <w:r>
        <w:rPr>
          <w:bCs/>
          <w:spacing w:val="-1"/>
          <w:sz w:val="28"/>
          <w:szCs w:val="28"/>
          <w:lang w:val="uk-UA"/>
        </w:rPr>
        <w:t>а та/або наставника/провідного фахівця з певної навчальної дисципліни та інших практикантів</w:t>
      </w:r>
      <w:r w:rsidRPr="002257B3">
        <w:rPr>
          <w:bCs/>
          <w:spacing w:val="-1"/>
          <w:sz w:val="28"/>
          <w:szCs w:val="28"/>
          <w:lang w:val="uk-UA"/>
        </w:rPr>
        <w:t xml:space="preserve">. </w:t>
      </w:r>
    </w:p>
    <w:p w14:paraId="17E49FA2" w14:textId="77777777" w:rsidR="000E0DF9" w:rsidRDefault="000E0DF9" w:rsidP="000E0DF9">
      <w:pPr>
        <w:shd w:val="clear" w:color="auto" w:fill="FFFFFF"/>
        <w:ind w:firstLine="567"/>
        <w:contextualSpacing/>
        <w:jc w:val="both"/>
        <w:rPr>
          <w:bCs/>
          <w:spacing w:val="-1"/>
          <w:sz w:val="28"/>
          <w:szCs w:val="28"/>
          <w:lang w:val="uk-UA"/>
        </w:rPr>
      </w:pPr>
      <w:r w:rsidRPr="002257B3">
        <w:rPr>
          <w:bCs/>
          <w:spacing w:val="-1"/>
          <w:sz w:val="28"/>
          <w:szCs w:val="28"/>
          <w:lang w:val="uk-UA"/>
        </w:rPr>
        <w:t>Результати обговорення оформляють</w:t>
      </w:r>
      <w:r>
        <w:rPr>
          <w:bCs/>
          <w:spacing w:val="-1"/>
          <w:sz w:val="28"/>
          <w:szCs w:val="28"/>
          <w:lang w:val="uk-UA"/>
        </w:rPr>
        <w:t>ся</w:t>
      </w:r>
      <w:r w:rsidRPr="002257B3">
        <w:rPr>
          <w:bCs/>
          <w:spacing w:val="-1"/>
          <w:sz w:val="28"/>
          <w:szCs w:val="28"/>
          <w:lang w:val="uk-UA"/>
        </w:rPr>
        <w:t xml:space="preserve"> у вигляді протоколу. У протоколі зазначається рекомендована оцінка за дане</w:t>
      </w:r>
      <w:r>
        <w:rPr>
          <w:bCs/>
          <w:spacing w:val="-1"/>
          <w:sz w:val="28"/>
          <w:szCs w:val="28"/>
          <w:lang w:val="uk-UA"/>
        </w:rPr>
        <w:t xml:space="preserve"> </w:t>
      </w:r>
      <w:r w:rsidRPr="002257B3">
        <w:rPr>
          <w:bCs/>
          <w:spacing w:val="-1"/>
          <w:sz w:val="28"/>
          <w:szCs w:val="28"/>
          <w:lang w:val="uk-UA"/>
        </w:rPr>
        <w:t xml:space="preserve">заняття. </w:t>
      </w:r>
    </w:p>
    <w:p w14:paraId="38CCD096" w14:textId="77777777" w:rsidR="000E0DF9" w:rsidRDefault="000E0DF9" w:rsidP="000E0DF9">
      <w:pPr>
        <w:shd w:val="clear" w:color="auto" w:fill="FFFFFF"/>
        <w:ind w:firstLine="567"/>
        <w:contextualSpacing/>
        <w:jc w:val="both"/>
        <w:rPr>
          <w:b/>
          <w:bCs/>
          <w:spacing w:val="-1"/>
          <w:sz w:val="28"/>
          <w:szCs w:val="28"/>
          <w:lang w:val="uk-UA"/>
        </w:rPr>
      </w:pPr>
    </w:p>
    <w:p w14:paraId="246ACFF4" w14:textId="77777777" w:rsidR="000E0DF9" w:rsidRDefault="000E0DF9" w:rsidP="000E0DF9">
      <w:pPr>
        <w:shd w:val="clear" w:color="auto" w:fill="FFFFFF"/>
        <w:contextualSpacing/>
        <w:jc w:val="center"/>
        <w:rPr>
          <w:b/>
          <w:bCs/>
          <w:spacing w:val="-1"/>
          <w:sz w:val="28"/>
          <w:szCs w:val="28"/>
          <w:lang w:val="uk-UA"/>
        </w:rPr>
      </w:pPr>
    </w:p>
    <w:p w14:paraId="30B885BB" w14:textId="77777777" w:rsidR="000E0DF9" w:rsidRPr="00BD5528" w:rsidRDefault="00643FFA" w:rsidP="000E0DF9">
      <w:pPr>
        <w:shd w:val="clear" w:color="auto" w:fill="FFFFFF"/>
        <w:contextualSpacing/>
        <w:jc w:val="center"/>
        <w:rPr>
          <w:sz w:val="28"/>
          <w:szCs w:val="28"/>
        </w:rPr>
      </w:pPr>
      <w:r>
        <w:rPr>
          <w:b/>
          <w:bCs/>
          <w:spacing w:val="-1"/>
          <w:sz w:val="28"/>
          <w:szCs w:val="28"/>
          <w:lang w:val="uk-UA"/>
        </w:rPr>
        <w:lastRenderedPageBreak/>
        <w:t>3</w:t>
      </w:r>
      <w:r w:rsidR="000E0DF9">
        <w:rPr>
          <w:b/>
          <w:bCs/>
          <w:spacing w:val="-1"/>
          <w:sz w:val="28"/>
          <w:szCs w:val="28"/>
          <w:lang w:val="uk-UA"/>
        </w:rPr>
        <w:t>.</w:t>
      </w:r>
      <w:r>
        <w:rPr>
          <w:b/>
          <w:bCs/>
          <w:spacing w:val="-1"/>
          <w:sz w:val="28"/>
          <w:szCs w:val="28"/>
          <w:lang w:val="uk-UA"/>
        </w:rPr>
        <w:t>22</w:t>
      </w:r>
      <w:r w:rsidR="000E0DF9">
        <w:rPr>
          <w:b/>
          <w:bCs/>
          <w:spacing w:val="-1"/>
          <w:sz w:val="28"/>
          <w:szCs w:val="28"/>
          <w:lang w:val="uk-UA"/>
        </w:rPr>
        <w:t>. Орієнтовна форма протоколу з</w:t>
      </w:r>
      <w:r w:rsidR="000E0DF9" w:rsidRPr="00BD5528">
        <w:rPr>
          <w:b/>
          <w:bCs/>
          <w:spacing w:val="-1"/>
          <w:sz w:val="28"/>
          <w:szCs w:val="28"/>
          <w:lang w:val="uk-UA"/>
        </w:rPr>
        <w:t xml:space="preserve"> аналізу</w:t>
      </w:r>
      <w:r w:rsidR="000E0DF9">
        <w:rPr>
          <w:b/>
          <w:bCs/>
          <w:spacing w:val="-1"/>
          <w:sz w:val="28"/>
          <w:szCs w:val="28"/>
          <w:lang w:val="uk-UA"/>
        </w:rPr>
        <w:t>/самоаналізу</w:t>
      </w:r>
      <w:r w:rsidR="000E0DF9" w:rsidRPr="00BD5528">
        <w:rPr>
          <w:b/>
          <w:bCs/>
          <w:spacing w:val="-1"/>
          <w:sz w:val="28"/>
          <w:szCs w:val="28"/>
          <w:lang w:val="uk-UA"/>
        </w:rPr>
        <w:t xml:space="preserve"> проведеного </w:t>
      </w:r>
      <w:r w:rsidR="000E0DF9">
        <w:rPr>
          <w:b/>
          <w:sz w:val="28"/>
          <w:szCs w:val="28"/>
          <w:lang w:val="uk-UA"/>
        </w:rPr>
        <w:t>практикант</w:t>
      </w:r>
      <w:r w:rsidR="000E0DF9" w:rsidRPr="00BD5528">
        <w:rPr>
          <w:b/>
          <w:sz w:val="28"/>
          <w:szCs w:val="28"/>
          <w:lang w:val="uk-UA"/>
        </w:rPr>
        <w:t>ом</w:t>
      </w:r>
      <w:r w:rsidR="000E0DF9" w:rsidRPr="00BD5528">
        <w:rPr>
          <w:b/>
          <w:bCs/>
          <w:spacing w:val="-1"/>
          <w:sz w:val="28"/>
          <w:szCs w:val="28"/>
          <w:lang w:val="uk-UA"/>
        </w:rPr>
        <w:t xml:space="preserve"> семінарського </w:t>
      </w:r>
      <w:r w:rsidR="000E0DF9">
        <w:rPr>
          <w:b/>
          <w:bCs/>
          <w:spacing w:val="-1"/>
          <w:sz w:val="28"/>
          <w:szCs w:val="28"/>
          <w:lang w:val="uk-UA"/>
        </w:rPr>
        <w:t>/</w:t>
      </w:r>
      <w:r w:rsidR="000E0DF9" w:rsidRPr="0015529F">
        <w:rPr>
          <w:b/>
          <w:bCs/>
          <w:spacing w:val="-1"/>
          <w:sz w:val="28"/>
          <w:szCs w:val="28"/>
          <w:lang w:val="uk-UA"/>
        </w:rPr>
        <w:t xml:space="preserve"> </w:t>
      </w:r>
      <w:r w:rsidR="000E0DF9" w:rsidRPr="00BD5528">
        <w:rPr>
          <w:b/>
          <w:bCs/>
          <w:spacing w:val="-1"/>
          <w:sz w:val="28"/>
          <w:szCs w:val="28"/>
          <w:lang w:val="uk-UA"/>
        </w:rPr>
        <w:t>практичного заняття</w:t>
      </w:r>
    </w:p>
    <w:p w14:paraId="31EF125A" w14:textId="77777777" w:rsidR="000E0DF9" w:rsidRDefault="000E0DF9" w:rsidP="000E0DF9">
      <w:pPr>
        <w:shd w:val="clear" w:color="auto" w:fill="FFFFFF"/>
        <w:tabs>
          <w:tab w:val="left" w:leader="underscore" w:pos="3125"/>
          <w:tab w:val="left" w:leader="underscore" w:pos="4968"/>
        </w:tabs>
        <w:ind w:left="350"/>
        <w:contextualSpacing/>
        <w:rPr>
          <w:spacing w:val="-1"/>
          <w:sz w:val="28"/>
          <w:szCs w:val="28"/>
          <w:lang w:val="uk-UA"/>
        </w:rPr>
      </w:pPr>
    </w:p>
    <w:p w14:paraId="3B9FE21C" w14:textId="77777777" w:rsidR="000E0DF9" w:rsidRDefault="000E0DF9" w:rsidP="000E0DF9">
      <w:pPr>
        <w:shd w:val="clear" w:color="auto" w:fill="FFFFFF"/>
        <w:tabs>
          <w:tab w:val="left" w:leader="underscore" w:pos="3125"/>
          <w:tab w:val="left" w:leader="underscore" w:pos="4968"/>
        </w:tabs>
        <w:ind w:left="350"/>
        <w:contextualSpacing/>
        <w:rPr>
          <w:sz w:val="28"/>
          <w:szCs w:val="28"/>
          <w:lang w:val="uk-UA"/>
        </w:rPr>
      </w:pPr>
      <w:r w:rsidRPr="00BD5528">
        <w:rPr>
          <w:spacing w:val="-1"/>
          <w:sz w:val="28"/>
          <w:szCs w:val="28"/>
          <w:lang w:val="uk-UA"/>
        </w:rPr>
        <w:t xml:space="preserve">У відповідності з розкладом </w:t>
      </w:r>
      <w:r w:rsidRPr="00BD5528">
        <w:rPr>
          <w:spacing w:val="-1"/>
          <w:sz w:val="28"/>
          <w:szCs w:val="28"/>
        </w:rPr>
        <w:t>"</w:t>
      </w:r>
      <w:r w:rsidRPr="00BD5528">
        <w:rPr>
          <w:sz w:val="28"/>
          <w:szCs w:val="28"/>
        </w:rPr>
        <w:tab/>
        <w:t>"</w:t>
      </w:r>
      <w:r w:rsidRPr="00BD5528">
        <w:rPr>
          <w:sz w:val="28"/>
          <w:szCs w:val="28"/>
          <w:lang w:val="uk-UA"/>
        </w:rPr>
        <w:t>__________________</w:t>
      </w:r>
      <w:r>
        <w:rPr>
          <w:sz w:val="28"/>
          <w:szCs w:val="28"/>
        </w:rPr>
        <w:tab/>
        <w:t>20</w:t>
      </w:r>
      <w:r>
        <w:rPr>
          <w:sz w:val="28"/>
          <w:szCs w:val="28"/>
          <w:lang w:val="uk-UA"/>
        </w:rPr>
        <w:t>2_</w:t>
      </w:r>
      <w:r w:rsidRPr="00BD5528">
        <w:rPr>
          <w:sz w:val="28"/>
          <w:szCs w:val="28"/>
        </w:rPr>
        <w:t xml:space="preserve"> </w:t>
      </w:r>
      <w:r w:rsidRPr="00BD5528">
        <w:rPr>
          <w:sz w:val="28"/>
          <w:szCs w:val="28"/>
          <w:lang w:val="uk-UA"/>
        </w:rPr>
        <w:t xml:space="preserve">року проведено </w:t>
      </w:r>
      <w:r>
        <w:rPr>
          <w:sz w:val="28"/>
          <w:szCs w:val="28"/>
          <w:lang w:val="uk-UA"/>
        </w:rPr>
        <w:t>п</w:t>
      </w:r>
      <w:r w:rsidRPr="00BD5528">
        <w:rPr>
          <w:spacing w:val="-1"/>
          <w:sz w:val="28"/>
          <w:szCs w:val="28"/>
          <w:lang w:val="uk-UA"/>
        </w:rPr>
        <w:t>рактичне (семінарське) заняття з предмету</w:t>
      </w:r>
      <w:r w:rsidRPr="00BD5528">
        <w:rPr>
          <w:sz w:val="28"/>
          <w:szCs w:val="28"/>
        </w:rPr>
        <w:tab/>
      </w:r>
    </w:p>
    <w:p w14:paraId="7FB216B9" w14:textId="77777777" w:rsidR="000E0DF9" w:rsidRPr="0015529F" w:rsidRDefault="000E0DF9" w:rsidP="000E0DF9">
      <w:pPr>
        <w:shd w:val="clear" w:color="auto" w:fill="FFFFFF"/>
        <w:tabs>
          <w:tab w:val="left" w:leader="underscore" w:pos="3125"/>
          <w:tab w:val="left" w:leader="underscore" w:pos="4968"/>
        </w:tabs>
        <w:ind w:left="350"/>
        <w:contextualSpacing/>
        <w:rPr>
          <w:sz w:val="28"/>
          <w:szCs w:val="28"/>
          <w:lang w:val="uk-UA"/>
        </w:rPr>
      </w:pPr>
      <w:r>
        <w:rPr>
          <w:sz w:val="28"/>
          <w:szCs w:val="28"/>
          <w:lang w:val="uk-UA"/>
        </w:rPr>
        <w:t>__________________________________________________________________</w:t>
      </w:r>
    </w:p>
    <w:p w14:paraId="6E1EAD24" w14:textId="77777777" w:rsidR="000E0DF9" w:rsidRDefault="000E0DF9" w:rsidP="000E0DF9">
      <w:pPr>
        <w:shd w:val="clear" w:color="auto" w:fill="FFFFFF"/>
        <w:spacing w:before="5"/>
        <w:contextualSpacing/>
        <w:rPr>
          <w:spacing w:val="-6"/>
          <w:sz w:val="28"/>
          <w:szCs w:val="28"/>
          <w:lang w:val="uk-UA"/>
        </w:rPr>
      </w:pPr>
    </w:p>
    <w:p w14:paraId="29E53AB0" w14:textId="77777777" w:rsidR="000E0DF9" w:rsidRDefault="000E0DF9" w:rsidP="000E0DF9">
      <w:pPr>
        <w:shd w:val="clear" w:color="auto" w:fill="FFFFFF"/>
        <w:spacing w:before="5"/>
        <w:contextualSpacing/>
        <w:rPr>
          <w:spacing w:val="-6"/>
          <w:sz w:val="28"/>
          <w:szCs w:val="28"/>
          <w:lang w:val="uk-UA"/>
        </w:rPr>
      </w:pPr>
      <w:r w:rsidRPr="00BD5528">
        <w:rPr>
          <w:spacing w:val="-6"/>
          <w:sz w:val="28"/>
          <w:szCs w:val="28"/>
          <w:lang w:val="uk-UA"/>
        </w:rPr>
        <w:t>Тема: _________________________________________________________________</w:t>
      </w:r>
    </w:p>
    <w:p w14:paraId="5A09281C" w14:textId="77777777" w:rsidR="000E0DF9" w:rsidRDefault="000E0DF9" w:rsidP="000E0DF9">
      <w:pPr>
        <w:shd w:val="clear" w:color="auto" w:fill="FFFFFF"/>
        <w:spacing w:before="5"/>
        <w:contextualSpacing/>
        <w:rPr>
          <w:spacing w:val="-6"/>
          <w:sz w:val="28"/>
          <w:szCs w:val="28"/>
          <w:lang w:val="uk-UA"/>
        </w:rPr>
      </w:pPr>
    </w:p>
    <w:p w14:paraId="2C54A087" w14:textId="77777777" w:rsidR="000E0DF9" w:rsidRPr="00BD5528" w:rsidRDefault="000E0DF9" w:rsidP="000E0DF9">
      <w:pPr>
        <w:shd w:val="clear" w:color="auto" w:fill="FFFFFF"/>
        <w:tabs>
          <w:tab w:val="left" w:leader="underscore" w:pos="6667"/>
        </w:tabs>
        <w:spacing w:before="355"/>
        <w:ind w:left="5"/>
        <w:contextualSpacing/>
        <w:rPr>
          <w:sz w:val="28"/>
          <w:szCs w:val="28"/>
        </w:rPr>
      </w:pPr>
      <w:r w:rsidRPr="00BD5528">
        <w:rPr>
          <w:spacing w:val="-1"/>
          <w:sz w:val="28"/>
          <w:szCs w:val="28"/>
          <w:lang w:val="uk-UA"/>
        </w:rPr>
        <w:t xml:space="preserve">П.І.Б. </w:t>
      </w:r>
      <w:r>
        <w:rPr>
          <w:spacing w:val="-1"/>
          <w:sz w:val="28"/>
          <w:szCs w:val="28"/>
          <w:lang w:val="uk-UA"/>
        </w:rPr>
        <w:t>практика</w:t>
      </w:r>
      <w:r w:rsidRPr="00BD5528">
        <w:rPr>
          <w:spacing w:val="-1"/>
          <w:sz w:val="28"/>
          <w:szCs w:val="28"/>
          <w:lang w:val="uk-UA"/>
        </w:rPr>
        <w:t>нта</w:t>
      </w:r>
      <w:r w:rsidRPr="00BD5528">
        <w:rPr>
          <w:sz w:val="28"/>
          <w:szCs w:val="28"/>
        </w:rPr>
        <w:tab/>
      </w:r>
    </w:p>
    <w:p w14:paraId="459F132A" w14:textId="77777777" w:rsidR="000E0DF9" w:rsidRPr="00BD5528" w:rsidRDefault="000E0DF9" w:rsidP="000E0DF9">
      <w:pPr>
        <w:shd w:val="clear" w:color="auto" w:fill="FFFFFF"/>
        <w:tabs>
          <w:tab w:val="left" w:leader="underscore" w:pos="6691"/>
        </w:tabs>
        <w:ind w:left="10"/>
        <w:contextualSpacing/>
        <w:rPr>
          <w:sz w:val="28"/>
          <w:szCs w:val="28"/>
        </w:rPr>
      </w:pPr>
      <w:r w:rsidRPr="00BD5528">
        <w:rPr>
          <w:spacing w:val="-2"/>
          <w:sz w:val="28"/>
          <w:szCs w:val="28"/>
          <w:lang w:val="uk-UA"/>
        </w:rPr>
        <w:t>Факультет</w:t>
      </w:r>
      <w:r w:rsidRPr="00BD5528">
        <w:rPr>
          <w:sz w:val="28"/>
          <w:szCs w:val="28"/>
        </w:rPr>
        <w:tab/>
      </w:r>
    </w:p>
    <w:p w14:paraId="02AF0DF9" w14:textId="77777777" w:rsidR="000E0DF9" w:rsidRPr="00BD5528" w:rsidRDefault="000E0DF9" w:rsidP="000E0DF9">
      <w:pPr>
        <w:shd w:val="clear" w:color="auto" w:fill="FFFFFF"/>
        <w:tabs>
          <w:tab w:val="left" w:leader="underscore" w:pos="2923"/>
          <w:tab w:val="left" w:leader="underscore" w:pos="4354"/>
          <w:tab w:val="left" w:leader="underscore" w:pos="5611"/>
          <w:tab w:val="left" w:leader="underscore" w:pos="6629"/>
        </w:tabs>
        <w:spacing w:before="5"/>
        <w:ind w:left="10"/>
        <w:contextualSpacing/>
        <w:rPr>
          <w:sz w:val="28"/>
          <w:szCs w:val="28"/>
        </w:rPr>
      </w:pPr>
      <w:r w:rsidRPr="00BD5528">
        <w:rPr>
          <w:spacing w:val="-3"/>
          <w:sz w:val="28"/>
          <w:szCs w:val="28"/>
          <w:lang w:val="uk-UA"/>
        </w:rPr>
        <w:t>Спеціальність</w:t>
      </w:r>
      <w:r w:rsidRPr="00BD5528">
        <w:rPr>
          <w:sz w:val="28"/>
          <w:szCs w:val="28"/>
        </w:rPr>
        <w:tab/>
      </w:r>
      <w:r w:rsidRPr="00BD5528">
        <w:rPr>
          <w:spacing w:val="-4"/>
          <w:sz w:val="28"/>
          <w:szCs w:val="28"/>
          <w:lang w:val="uk-UA"/>
        </w:rPr>
        <w:t>Курс</w:t>
      </w:r>
      <w:r w:rsidRPr="00BD5528">
        <w:rPr>
          <w:sz w:val="28"/>
          <w:szCs w:val="28"/>
        </w:rPr>
        <w:tab/>
        <w:t xml:space="preserve"> </w:t>
      </w:r>
      <w:r w:rsidRPr="00BD5528">
        <w:rPr>
          <w:spacing w:val="-2"/>
          <w:sz w:val="28"/>
          <w:szCs w:val="28"/>
          <w:lang w:val="uk-UA"/>
        </w:rPr>
        <w:t>Дата</w:t>
      </w:r>
      <w:r w:rsidRPr="00BD5528">
        <w:rPr>
          <w:sz w:val="28"/>
          <w:szCs w:val="28"/>
        </w:rPr>
        <w:tab/>
        <w:t xml:space="preserve"> </w:t>
      </w:r>
      <w:r w:rsidRPr="00BD5528">
        <w:rPr>
          <w:spacing w:val="-5"/>
          <w:sz w:val="28"/>
          <w:szCs w:val="28"/>
          <w:lang w:val="uk-UA"/>
        </w:rPr>
        <w:t>Час</w:t>
      </w:r>
      <w:r w:rsidRPr="00BD5528">
        <w:rPr>
          <w:sz w:val="28"/>
          <w:szCs w:val="28"/>
        </w:rPr>
        <w:tab/>
      </w:r>
    </w:p>
    <w:p w14:paraId="10B7C986" w14:textId="77777777" w:rsidR="000E0DF9" w:rsidRPr="00BD5528" w:rsidRDefault="000E0DF9" w:rsidP="000E0DF9">
      <w:pPr>
        <w:shd w:val="clear" w:color="auto" w:fill="FFFFFF"/>
        <w:tabs>
          <w:tab w:val="left" w:leader="underscore" w:pos="1670"/>
          <w:tab w:val="left" w:leader="underscore" w:pos="4142"/>
          <w:tab w:val="left" w:leader="underscore" w:pos="6701"/>
        </w:tabs>
        <w:ind w:left="14"/>
        <w:contextualSpacing/>
        <w:rPr>
          <w:sz w:val="28"/>
          <w:szCs w:val="28"/>
          <w:lang w:val="uk-UA"/>
        </w:rPr>
      </w:pPr>
      <w:r w:rsidRPr="00BD5528">
        <w:rPr>
          <w:spacing w:val="-2"/>
          <w:sz w:val="28"/>
          <w:szCs w:val="28"/>
          <w:lang w:val="uk-UA"/>
        </w:rPr>
        <w:t>Група</w:t>
      </w:r>
      <w:r w:rsidRPr="00BD5528">
        <w:rPr>
          <w:sz w:val="28"/>
          <w:szCs w:val="28"/>
        </w:rPr>
        <w:tab/>
      </w:r>
      <w:r w:rsidRPr="00BD5528">
        <w:rPr>
          <w:sz w:val="28"/>
          <w:szCs w:val="28"/>
          <w:lang w:val="uk-UA"/>
        </w:rPr>
        <w:t>Кількість осіб</w:t>
      </w:r>
      <w:r w:rsidRPr="00BD5528">
        <w:rPr>
          <w:sz w:val="28"/>
          <w:szCs w:val="28"/>
        </w:rPr>
        <w:tab/>
      </w:r>
      <w:r w:rsidRPr="00BD5528">
        <w:rPr>
          <w:spacing w:val="-2"/>
          <w:sz w:val="28"/>
          <w:szCs w:val="28"/>
          <w:lang w:val="uk-UA"/>
        </w:rPr>
        <w:t>Присутні</w:t>
      </w:r>
      <w:r w:rsidRPr="00BD5528">
        <w:rPr>
          <w:sz w:val="28"/>
          <w:szCs w:val="28"/>
        </w:rPr>
        <w:tab/>
      </w:r>
    </w:p>
    <w:p w14:paraId="75BAD8C5" w14:textId="77777777" w:rsidR="000E0DF9" w:rsidRPr="00BD5528" w:rsidRDefault="000E0DF9" w:rsidP="000E0DF9">
      <w:pPr>
        <w:shd w:val="clear" w:color="auto" w:fill="FFFFFF"/>
        <w:tabs>
          <w:tab w:val="left" w:leader="underscore" w:pos="1670"/>
          <w:tab w:val="left" w:leader="underscore" w:pos="4142"/>
          <w:tab w:val="left" w:leader="underscore" w:pos="6701"/>
        </w:tabs>
        <w:ind w:left="14"/>
        <w:contextualSpacing/>
        <w:rPr>
          <w:sz w:val="28"/>
          <w:szCs w:val="28"/>
          <w:lang w:val="uk-UA"/>
        </w:rPr>
      </w:pPr>
    </w:p>
    <w:p w14:paraId="1C1AEC2A" w14:textId="77777777" w:rsidR="000E0DF9" w:rsidRPr="00BD5528" w:rsidRDefault="000E0DF9" w:rsidP="009C714F">
      <w:pPr>
        <w:widowControl w:val="0"/>
        <w:numPr>
          <w:ilvl w:val="0"/>
          <w:numId w:val="8"/>
        </w:numPr>
        <w:shd w:val="clear" w:color="auto" w:fill="FFFFFF"/>
        <w:tabs>
          <w:tab w:val="left" w:pos="1085"/>
          <w:tab w:val="left" w:leader="underscore" w:pos="7032"/>
        </w:tabs>
        <w:autoSpaceDE w:val="0"/>
        <w:autoSpaceDN w:val="0"/>
        <w:adjustRightInd w:val="0"/>
        <w:contextualSpacing/>
        <w:jc w:val="both"/>
        <w:rPr>
          <w:spacing w:val="-20"/>
          <w:sz w:val="28"/>
          <w:szCs w:val="28"/>
        </w:rPr>
      </w:pPr>
      <w:r w:rsidRPr="00BD5528">
        <w:rPr>
          <w:spacing w:val="-1"/>
          <w:sz w:val="28"/>
          <w:szCs w:val="28"/>
          <w:lang w:val="uk-UA"/>
        </w:rPr>
        <w:t>Наявність робочого плану практичн</w:t>
      </w:r>
      <w:r>
        <w:rPr>
          <w:spacing w:val="-1"/>
          <w:sz w:val="28"/>
          <w:szCs w:val="28"/>
          <w:lang w:val="uk-UA"/>
        </w:rPr>
        <w:t>ого</w:t>
      </w:r>
      <w:r w:rsidRPr="00BD5528">
        <w:rPr>
          <w:spacing w:val="-1"/>
          <w:sz w:val="28"/>
          <w:szCs w:val="28"/>
          <w:lang w:val="uk-UA"/>
        </w:rPr>
        <w:t xml:space="preserve"> (семінарськ</w:t>
      </w:r>
      <w:r>
        <w:rPr>
          <w:spacing w:val="-1"/>
          <w:sz w:val="28"/>
          <w:szCs w:val="28"/>
          <w:lang w:val="uk-UA"/>
        </w:rPr>
        <w:t>ого</w:t>
      </w:r>
      <w:r w:rsidRPr="00BD5528">
        <w:rPr>
          <w:spacing w:val="-1"/>
          <w:sz w:val="28"/>
          <w:szCs w:val="28"/>
          <w:lang w:val="uk-UA"/>
        </w:rPr>
        <w:t>) заняття ________</w:t>
      </w:r>
      <w:r w:rsidRPr="00BD5528">
        <w:rPr>
          <w:sz w:val="28"/>
          <w:szCs w:val="28"/>
          <w:lang w:val="uk-UA"/>
        </w:rPr>
        <w:t>_____</w:t>
      </w:r>
      <w:r>
        <w:rPr>
          <w:sz w:val="28"/>
          <w:szCs w:val="28"/>
          <w:lang w:val="uk-UA"/>
        </w:rPr>
        <w:t>____________________________________________________</w:t>
      </w:r>
    </w:p>
    <w:p w14:paraId="4FE2BEA1" w14:textId="77777777" w:rsidR="000E0DF9" w:rsidRPr="00BD5528" w:rsidRDefault="000E0DF9" w:rsidP="000E0DF9">
      <w:pPr>
        <w:widowControl w:val="0"/>
        <w:shd w:val="clear" w:color="auto" w:fill="FFFFFF"/>
        <w:tabs>
          <w:tab w:val="left" w:pos="1085"/>
          <w:tab w:val="left" w:leader="underscore" w:pos="7032"/>
        </w:tabs>
        <w:autoSpaceDE w:val="0"/>
        <w:autoSpaceDN w:val="0"/>
        <w:adjustRightInd w:val="0"/>
        <w:contextualSpacing/>
        <w:jc w:val="both"/>
        <w:rPr>
          <w:spacing w:val="-20"/>
          <w:sz w:val="28"/>
          <w:szCs w:val="28"/>
        </w:rPr>
      </w:pPr>
    </w:p>
    <w:p w14:paraId="48B8093E" w14:textId="77777777" w:rsidR="000E0DF9" w:rsidRPr="00BD5528" w:rsidRDefault="000E0DF9" w:rsidP="009C714F">
      <w:pPr>
        <w:widowControl w:val="0"/>
        <w:numPr>
          <w:ilvl w:val="0"/>
          <w:numId w:val="8"/>
        </w:numPr>
        <w:shd w:val="clear" w:color="auto" w:fill="FFFFFF"/>
        <w:tabs>
          <w:tab w:val="left" w:pos="1085"/>
          <w:tab w:val="left" w:leader="underscore" w:pos="4704"/>
          <w:tab w:val="left" w:pos="4860"/>
        </w:tabs>
        <w:autoSpaceDE w:val="0"/>
        <w:autoSpaceDN w:val="0"/>
        <w:adjustRightInd w:val="0"/>
        <w:contextualSpacing/>
        <w:rPr>
          <w:spacing w:val="-11"/>
          <w:sz w:val="28"/>
          <w:szCs w:val="28"/>
        </w:rPr>
      </w:pPr>
      <w:r w:rsidRPr="00BD5528">
        <w:rPr>
          <w:sz w:val="28"/>
          <w:szCs w:val="28"/>
          <w:lang w:val="uk-UA"/>
        </w:rPr>
        <w:t xml:space="preserve">Визначеність мети, завдань </w:t>
      </w:r>
      <w:r w:rsidRPr="00BD5528">
        <w:rPr>
          <w:spacing w:val="-1"/>
          <w:sz w:val="28"/>
          <w:szCs w:val="28"/>
          <w:lang w:val="uk-UA"/>
        </w:rPr>
        <w:t>практичн</w:t>
      </w:r>
      <w:r>
        <w:rPr>
          <w:spacing w:val="-1"/>
          <w:sz w:val="28"/>
          <w:szCs w:val="28"/>
          <w:lang w:val="uk-UA"/>
        </w:rPr>
        <w:t>ого</w:t>
      </w:r>
      <w:r w:rsidRPr="00BD5528">
        <w:rPr>
          <w:spacing w:val="-1"/>
          <w:sz w:val="28"/>
          <w:szCs w:val="28"/>
          <w:lang w:val="uk-UA"/>
        </w:rPr>
        <w:t xml:space="preserve"> (семінарськ</w:t>
      </w:r>
      <w:r>
        <w:rPr>
          <w:spacing w:val="-1"/>
          <w:sz w:val="28"/>
          <w:szCs w:val="28"/>
          <w:lang w:val="uk-UA"/>
        </w:rPr>
        <w:t>ого</w:t>
      </w:r>
      <w:r w:rsidRPr="00BD5528">
        <w:rPr>
          <w:spacing w:val="-1"/>
          <w:sz w:val="28"/>
          <w:szCs w:val="28"/>
          <w:lang w:val="uk-UA"/>
        </w:rPr>
        <w:t xml:space="preserve">) </w:t>
      </w:r>
      <w:r w:rsidRPr="00BD5528">
        <w:rPr>
          <w:sz w:val="28"/>
          <w:szCs w:val="28"/>
          <w:lang w:val="uk-UA"/>
        </w:rPr>
        <w:t>заняття ___________________________________</w:t>
      </w:r>
      <w:r>
        <w:rPr>
          <w:sz w:val="28"/>
          <w:szCs w:val="28"/>
          <w:lang w:val="uk-UA"/>
        </w:rPr>
        <w:t>_________________________________</w:t>
      </w:r>
    </w:p>
    <w:p w14:paraId="574778CC" w14:textId="77777777" w:rsidR="000E0DF9" w:rsidRPr="00BD5528" w:rsidRDefault="000E0DF9" w:rsidP="000E0DF9">
      <w:pPr>
        <w:widowControl w:val="0"/>
        <w:shd w:val="clear" w:color="auto" w:fill="FFFFFF"/>
        <w:tabs>
          <w:tab w:val="left" w:pos="1085"/>
          <w:tab w:val="left" w:leader="underscore" w:pos="4704"/>
          <w:tab w:val="left" w:pos="4860"/>
        </w:tabs>
        <w:autoSpaceDE w:val="0"/>
        <w:autoSpaceDN w:val="0"/>
        <w:adjustRightInd w:val="0"/>
        <w:contextualSpacing/>
        <w:rPr>
          <w:spacing w:val="-11"/>
          <w:sz w:val="28"/>
          <w:szCs w:val="28"/>
        </w:rPr>
      </w:pPr>
      <w:r w:rsidRPr="00BD5528">
        <w:rPr>
          <w:sz w:val="28"/>
          <w:szCs w:val="28"/>
          <w:lang w:val="uk-UA"/>
        </w:rPr>
        <w:t>____________________________________________________________________________________________________________________________________</w:t>
      </w:r>
      <w:r>
        <w:rPr>
          <w:sz w:val="28"/>
          <w:szCs w:val="28"/>
          <w:lang w:val="uk-UA"/>
        </w:rPr>
        <w:t>____</w:t>
      </w:r>
    </w:p>
    <w:p w14:paraId="6BF20BD0" w14:textId="77777777" w:rsidR="000E0DF9" w:rsidRPr="00BD5528" w:rsidRDefault="000E0DF9" w:rsidP="000E0DF9">
      <w:pPr>
        <w:widowControl w:val="0"/>
        <w:shd w:val="clear" w:color="auto" w:fill="FFFFFF"/>
        <w:tabs>
          <w:tab w:val="left" w:pos="1085"/>
          <w:tab w:val="left" w:leader="underscore" w:pos="4704"/>
          <w:tab w:val="left" w:pos="4860"/>
        </w:tabs>
        <w:autoSpaceDE w:val="0"/>
        <w:autoSpaceDN w:val="0"/>
        <w:adjustRightInd w:val="0"/>
        <w:contextualSpacing/>
        <w:rPr>
          <w:sz w:val="28"/>
          <w:szCs w:val="28"/>
          <w:lang w:val="uk-UA"/>
        </w:rPr>
      </w:pPr>
    </w:p>
    <w:p w14:paraId="3FBC255F" w14:textId="77777777" w:rsidR="000E0DF9" w:rsidRPr="00BD5528" w:rsidRDefault="000E0DF9" w:rsidP="000E0DF9">
      <w:pPr>
        <w:widowControl w:val="0"/>
        <w:shd w:val="clear" w:color="auto" w:fill="FFFFFF"/>
        <w:tabs>
          <w:tab w:val="left" w:pos="1085"/>
          <w:tab w:val="left" w:leader="underscore" w:pos="4704"/>
          <w:tab w:val="left" w:pos="4860"/>
        </w:tabs>
        <w:autoSpaceDE w:val="0"/>
        <w:autoSpaceDN w:val="0"/>
        <w:adjustRightInd w:val="0"/>
        <w:contextualSpacing/>
        <w:rPr>
          <w:sz w:val="28"/>
          <w:szCs w:val="28"/>
          <w:lang w:val="uk-UA"/>
        </w:rPr>
      </w:pPr>
      <w:r w:rsidRPr="00BD5528">
        <w:rPr>
          <w:sz w:val="28"/>
          <w:szCs w:val="28"/>
        </w:rPr>
        <w:t xml:space="preserve">3. </w:t>
      </w:r>
      <w:r w:rsidRPr="00BD5528">
        <w:rPr>
          <w:sz w:val="28"/>
          <w:szCs w:val="28"/>
          <w:lang w:val="uk-UA"/>
        </w:rPr>
        <w:t xml:space="preserve">Відповідність змісту практичного (семінарського) заняття </w:t>
      </w:r>
      <w:r>
        <w:rPr>
          <w:sz w:val="28"/>
          <w:szCs w:val="28"/>
          <w:lang w:val="uk-UA"/>
        </w:rPr>
        <w:t xml:space="preserve">робочій </w:t>
      </w:r>
      <w:r w:rsidRPr="00BD5528">
        <w:rPr>
          <w:sz w:val="28"/>
          <w:szCs w:val="28"/>
          <w:lang w:val="uk-UA"/>
        </w:rPr>
        <w:t>програмі навчального курсу __________________________________________________</w:t>
      </w:r>
    </w:p>
    <w:p w14:paraId="2FF27C43" w14:textId="77777777" w:rsidR="000E0DF9" w:rsidRPr="00BD5528" w:rsidRDefault="000E0DF9" w:rsidP="000E0DF9">
      <w:pPr>
        <w:widowControl w:val="0"/>
        <w:shd w:val="clear" w:color="auto" w:fill="FFFFFF"/>
        <w:tabs>
          <w:tab w:val="left" w:pos="1085"/>
          <w:tab w:val="left" w:leader="underscore" w:pos="4704"/>
          <w:tab w:val="left" w:pos="4860"/>
        </w:tabs>
        <w:autoSpaceDE w:val="0"/>
        <w:autoSpaceDN w:val="0"/>
        <w:adjustRightInd w:val="0"/>
        <w:contextualSpacing/>
        <w:rPr>
          <w:spacing w:val="-11"/>
          <w:sz w:val="28"/>
          <w:szCs w:val="28"/>
        </w:rPr>
      </w:pPr>
      <w:r w:rsidRPr="00BD5528">
        <w:rPr>
          <w:sz w:val="28"/>
          <w:szCs w:val="28"/>
          <w:lang w:val="uk-UA"/>
        </w:rPr>
        <w:t>____________________________________________________________________________________________________________________________________</w:t>
      </w:r>
      <w:r>
        <w:rPr>
          <w:sz w:val="28"/>
          <w:szCs w:val="28"/>
          <w:lang w:val="uk-UA"/>
        </w:rPr>
        <w:t>___</w:t>
      </w:r>
    </w:p>
    <w:p w14:paraId="0495EC83" w14:textId="77777777" w:rsidR="000E0DF9" w:rsidRDefault="000E0DF9" w:rsidP="000E0DF9">
      <w:pPr>
        <w:shd w:val="clear" w:color="auto" w:fill="FFFFFF"/>
        <w:spacing w:before="456"/>
        <w:contextualSpacing/>
        <w:jc w:val="both"/>
        <w:rPr>
          <w:sz w:val="28"/>
          <w:szCs w:val="28"/>
          <w:lang w:val="uk-UA"/>
        </w:rPr>
      </w:pPr>
    </w:p>
    <w:p w14:paraId="069F0CB9" w14:textId="77777777" w:rsidR="000E0DF9" w:rsidRPr="00BD5528" w:rsidRDefault="000E0DF9" w:rsidP="000E0DF9">
      <w:pPr>
        <w:shd w:val="clear" w:color="auto" w:fill="FFFFFF"/>
        <w:spacing w:before="456"/>
        <w:contextualSpacing/>
        <w:jc w:val="both"/>
        <w:rPr>
          <w:sz w:val="28"/>
          <w:szCs w:val="28"/>
        </w:rPr>
      </w:pPr>
      <w:r>
        <w:rPr>
          <w:sz w:val="28"/>
          <w:szCs w:val="28"/>
        </w:rPr>
        <w:t>4.</w:t>
      </w:r>
      <w:r>
        <w:rPr>
          <w:sz w:val="28"/>
          <w:szCs w:val="28"/>
          <w:lang w:val="uk-UA"/>
        </w:rPr>
        <w:t> </w:t>
      </w:r>
      <w:r w:rsidRPr="00BD5528">
        <w:rPr>
          <w:sz w:val="28"/>
          <w:szCs w:val="28"/>
          <w:lang w:val="uk-UA"/>
        </w:rPr>
        <w:t>Форма проведення практичного (семінарського) заняття</w:t>
      </w:r>
      <w:r>
        <w:rPr>
          <w:sz w:val="28"/>
          <w:szCs w:val="28"/>
          <w:lang w:val="uk-UA"/>
        </w:rPr>
        <w:t>, відповідність його структури</w:t>
      </w:r>
      <w:r w:rsidRPr="00BD5528">
        <w:rPr>
          <w:sz w:val="28"/>
          <w:szCs w:val="28"/>
          <w:lang w:val="uk-UA"/>
        </w:rPr>
        <w:t>______________________________________________________________________________________________________________________________</w:t>
      </w:r>
    </w:p>
    <w:p w14:paraId="1EB7D25A" w14:textId="77777777" w:rsidR="000E0DF9" w:rsidRDefault="000E0DF9" w:rsidP="000E0DF9">
      <w:pPr>
        <w:shd w:val="clear" w:color="auto" w:fill="FFFFFF"/>
        <w:tabs>
          <w:tab w:val="left" w:leader="underscore" w:pos="4373"/>
        </w:tabs>
        <w:spacing w:before="360"/>
        <w:contextualSpacing/>
        <w:jc w:val="both"/>
        <w:rPr>
          <w:sz w:val="28"/>
          <w:szCs w:val="28"/>
          <w:lang w:val="uk-UA"/>
        </w:rPr>
      </w:pPr>
    </w:p>
    <w:p w14:paraId="0D0D8291" w14:textId="77777777" w:rsidR="000E0DF9" w:rsidRPr="00BD5528" w:rsidRDefault="000E0DF9" w:rsidP="000E0DF9">
      <w:pPr>
        <w:shd w:val="clear" w:color="auto" w:fill="FFFFFF"/>
        <w:tabs>
          <w:tab w:val="left" w:leader="underscore" w:pos="4373"/>
        </w:tabs>
        <w:spacing w:before="360"/>
        <w:contextualSpacing/>
        <w:jc w:val="both"/>
        <w:rPr>
          <w:sz w:val="28"/>
          <w:szCs w:val="28"/>
          <w:lang w:val="uk-UA"/>
        </w:rPr>
      </w:pPr>
      <w:r w:rsidRPr="00BD5528">
        <w:rPr>
          <w:sz w:val="28"/>
          <w:szCs w:val="28"/>
        </w:rPr>
        <w:t>5.</w:t>
      </w:r>
      <w:r>
        <w:rPr>
          <w:sz w:val="28"/>
          <w:szCs w:val="28"/>
          <w:lang w:val="uk-UA"/>
        </w:rPr>
        <w:t xml:space="preserve"> Доцільність використаних </w:t>
      </w:r>
      <w:r w:rsidRPr="00BD5528">
        <w:rPr>
          <w:sz w:val="28"/>
          <w:szCs w:val="28"/>
          <w:lang w:val="uk-UA"/>
        </w:rPr>
        <w:t xml:space="preserve">прийомів активізації </w:t>
      </w:r>
      <w:proofErr w:type="spellStart"/>
      <w:r w:rsidRPr="00BD5528">
        <w:rPr>
          <w:sz w:val="28"/>
          <w:szCs w:val="28"/>
          <w:lang w:val="uk-UA"/>
        </w:rPr>
        <w:t>пізнавально</w:t>
      </w:r>
      <w:proofErr w:type="spellEnd"/>
      <w:r w:rsidRPr="00BD5528">
        <w:rPr>
          <w:sz w:val="28"/>
          <w:szCs w:val="28"/>
          <w:lang w:val="uk-UA"/>
        </w:rPr>
        <w:t xml:space="preserve">-пошукової </w:t>
      </w:r>
      <w:r w:rsidRPr="00BD5528">
        <w:rPr>
          <w:spacing w:val="-3"/>
          <w:sz w:val="28"/>
          <w:szCs w:val="28"/>
          <w:lang w:val="uk-UA"/>
        </w:rPr>
        <w:t xml:space="preserve">діяльності </w:t>
      </w:r>
      <w:r w:rsidRPr="00BD5528">
        <w:rPr>
          <w:sz w:val="28"/>
          <w:szCs w:val="28"/>
          <w:lang w:val="uk-UA"/>
        </w:rPr>
        <w:t>студентів_______________________________________</w:t>
      </w:r>
      <w:r>
        <w:rPr>
          <w:sz w:val="28"/>
          <w:szCs w:val="28"/>
          <w:lang w:val="uk-UA"/>
        </w:rPr>
        <w:t>______________________________________________________________________________________</w:t>
      </w:r>
    </w:p>
    <w:p w14:paraId="5A56AD2C" w14:textId="77777777" w:rsidR="000E0DF9" w:rsidRPr="00BD5528" w:rsidRDefault="000E0DF9" w:rsidP="000E0DF9">
      <w:pPr>
        <w:shd w:val="clear" w:color="auto" w:fill="FFFFFF"/>
        <w:tabs>
          <w:tab w:val="left" w:pos="360"/>
        </w:tabs>
        <w:contextualSpacing/>
        <w:jc w:val="both"/>
        <w:rPr>
          <w:spacing w:val="-14"/>
          <w:sz w:val="28"/>
          <w:szCs w:val="28"/>
          <w:lang w:val="uk-UA"/>
        </w:rPr>
      </w:pPr>
    </w:p>
    <w:p w14:paraId="4A3E492D" w14:textId="77777777" w:rsidR="000E0DF9" w:rsidRDefault="000E0DF9" w:rsidP="000E0DF9">
      <w:pPr>
        <w:shd w:val="clear" w:color="auto" w:fill="FFFFFF"/>
        <w:tabs>
          <w:tab w:val="left" w:pos="360"/>
        </w:tabs>
        <w:contextualSpacing/>
        <w:jc w:val="both"/>
        <w:rPr>
          <w:sz w:val="28"/>
          <w:szCs w:val="28"/>
          <w:lang w:val="uk-UA"/>
        </w:rPr>
      </w:pPr>
      <w:r w:rsidRPr="00BD5528">
        <w:rPr>
          <w:spacing w:val="-14"/>
          <w:sz w:val="28"/>
          <w:szCs w:val="28"/>
        </w:rPr>
        <w:t>7.</w:t>
      </w:r>
      <w:r w:rsidRPr="00BD5528">
        <w:rPr>
          <w:sz w:val="28"/>
          <w:szCs w:val="28"/>
        </w:rPr>
        <w:tab/>
      </w:r>
      <w:r>
        <w:rPr>
          <w:sz w:val="28"/>
          <w:szCs w:val="28"/>
          <w:lang w:val="uk-UA"/>
        </w:rPr>
        <w:t xml:space="preserve">Використання способів впливу, </w:t>
      </w:r>
      <w:r w:rsidRPr="00BD5528">
        <w:rPr>
          <w:sz w:val="28"/>
          <w:szCs w:val="28"/>
          <w:lang w:val="uk-UA"/>
        </w:rPr>
        <w:t>достатн</w:t>
      </w:r>
      <w:r>
        <w:rPr>
          <w:sz w:val="28"/>
          <w:szCs w:val="28"/>
          <w:lang w:val="uk-UA"/>
        </w:rPr>
        <w:t>іх для підвищення</w:t>
      </w:r>
      <w:r w:rsidRPr="00BD5528">
        <w:rPr>
          <w:sz w:val="28"/>
          <w:szCs w:val="28"/>
          <w:lang w:val="uk-UA"/>
        </w:rPr>
        <w:t xml:space="preserve"> вмотивован</w:t>
      </w:r>
      <w:r>
        <w:rPr>
          <w:sz w:val="28"/>
          <w:szCs w:val="28"/>
          <w:lang w:val="uk-UA"/>
        </w:rPr>
        <w:t>о</w:t>
      </w:r>
      <w:r w:rsidRPr="00BD5528">
        <w:rPr>
          <w:sz w:val="28"/>
          <w:szCs w:val="28"/>
          <w:lang w:val="uk-UA"/>
        </w:rPr>
        <w:t>ст</w:t>
      </w:r>
      <w:r>
        <w:rPr>
          <w:sz w:val="28"/>
          <w:szCs w:val="28"/>
          <w:lang w:val="uk-UA"/>
        </w:rPr>
        <w:t>і</w:t>
      </w:r>
      <w:r w:rsidRPr="00BD5528">
        <w:rPr>
          <w:sz w:val="28"/>
          <w:szCs w:val="28"/>
          <w:lang w:val="uk-UA"/>
        </w:rPr>
        <w:t xml:space="preserve"> діяльності студентів</w:t>
      </w:r>
      <w:r>
        <w:rPr>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8A152B" w14:textId="77777777" w:rsidR="000E0DF9" w:rsidRDefault="000E0DF9" w:rsidP="000E0DF9">
      <w:pPr>
        <w:shd w:val="clear" w:color="auto" w:fill="FFFFFF"/>
        <w:tabs>
          <w:tab w:val="left" w:pos="360"/>
        </w:tabs>
        <w:contextualSpacing/>
        <w:jc w:val="both"/>
        <w:rPr>
          <w:sz w:val="28"/>
          <w:szCs w:val="28"/>
          <w:lang w:val="uk-UA"/>
        </w:rPr>
      </w:pPr>
    </w:p>
    <w:p w14:paraId="165AF9F3" w14:textId="77777777" w:rsidR="000E0DF9" w:rsidRPr="00BD5528" w:rsidRDefault="000E0DF9" w:rsidP="000E0DF9">
      <w:pPr>
        <w:shd w:val="clear" w:color="auto" w:fill="FFFFFF"/>
        <w:tabs>
          <w:tab w:val="left" w:pos="989"/>
        </w:tabs>
        <w:spacing w:before="331"/>
        <w:ind w:left="413"/>
        <w:contextualSpacing/>
        <w:jc w:val="both"/>
        <w:rPr>
          <w:sz w:val="28"/>
          <w:szCs w:val="28"/>
        </w:rPr>
      </w:pPr>
      <w:r>
        <w:rPr>
          <w:sz w:val="28"/>
          <w:szCs w:val="28"/>
          <w:lang w:val="uk-UA"/>
        </w:rPr>
        <w:lastRenderedPageBreak/>
        <w:t>8. </w:t>
      </w:r>
      <w:r w:rsidRPr="00BD5528">
        <w:rPr>
          <w:sz w:val="28"/>
          <w:szCs w:val="28"/>
        </w:rPr>
        <w:tab/>
      </w:r>
      <w:r w:rsidRPr="00BD5528">
        <w:rPr>
          <w:sz w:val="28"/>
          <w:szCs w:val="28"/>
          <w:lang w:val="uk-UA"/>
        </w:rPr>
        <w:t>Мовленнєві характеристики: чіткість, легкість голосу, вдале інтонування, голосність, тональність ______________________________________________________________________________________________________________________________</w:t>
      </w:r>
    </w:p>
    <w:p w14:paraId="3B33A543" w14:textId="77777777" w:rsidR="000E0DF9" w:rsidRDefault="000E0DF9" w:rsidP="000E0DF9">
      <w:pPr>
        <w:shd w:val="clear" w:color="auto" w:fill="FFFFFF"/>
        <w:tabs>
          <w:tab w:val="left" w:leader="underscore" w:pos="4742"/>
        </w:tabs>
        <w:spacing w:before="336"/>
        <w:ind w:left="408"/>
        <w:contextualSpacing/>
        <w:rPr>
          <w:sz w:val="28"/>
          <w:szCs w:val="28"/>
          <w:lang w:val="uk-UA"/>
        </w:rPr>
      </w:pPr>
    </w:p>
    <w:p w14:paraId="4757C7D7" w14:textId="77777777" w:rsidR="000E0DF9" w:rsidRPr="00BD5528" w:rsidRDefault="000E0DF9" w:rsidP="000E0DF9">
      <w:pPr>
        <w:shd w:val="clear" w:color="auto" w:fill="FFFFFF"/>
        <w:tabs>
          <w:tab w:val="left" w:leader="underscore" w:pos="4742"/>
        </w:tabs>
        <w:spacing w:before="336"/>
        <w:ind w:left="408"/>
        <w:contextualSpacing/>
        <w:rPr>
          <w:sz w:val="28"/>
          <w:szCs w:val="28"/>
          <w:lang w:val="uk-UA"/>
        </w:rPr>
      </w:pPr>
      <w:r>
        <w:rPr>
          <w:sz w:val="28"/>
          <w:szCs w:val="28"/>
          <w:lang w:val="uk-UA"/>
        </w:rPr>
        <w:t>9</w:t>
      </w:r>
      <w:r w:rsidRPr="00BD5528">
        <w:rPr>
          <w:sz w:val="28"/>
          <w:szCs w:val="28"/>
        </w:rPr>
        <w:t xml:space="preserve">. </w:t>
      </w:r>
      <w:r w:rsidRPr="00BD5528">
        <w:rPr>
          <w:sz w:val="28"/>
          <w:szCs w:val="28"/>
          <w:lang w:val="uk-UA"/>
        </w:rPr>
        <w:t xml:space="preserve">Рівень технічного забезпечення (використання ЕОМ, відео, проекційної апаратури, </w:t>
      </w:r>
      <w:proofErr w:type="spellStart"/>
      <w:r w:rsidRPr="00BD5528">
        <w:rPr>
          <w:sz w:val="28"/>
          <w:szCs w:val="28"/>
          <w:lang w:val="uk-UA"/>
        </w:rPr>
        <w:t>фонозаписів</w:t>
      </w:r>
      <w:proofErr w:type="spellEnd"/>
      <w:r w:rsidRPr="00BD5528">
        <w:rPr>
          <w:sz w:val="28"/>
          <w:szCs w:val="28"/>
          <w:lang w:val="uk-UA"/>
        </w:rPr>
        <w:t xml:space="preserve"> тощо)</w:t>
      </w:r>
      <w:r w:rsidRPr="00BD5528">
        <w:rPr>
          <w:sz w:val="28"/>
          <w:szCs w:val="28"/>
        </w:rPr>
        <w:tab/>
      </w:r>
      <w:r w:rsidRPr="00BD5528">
        <w:rPr>
          <w:sz w:val="28"/>
          <w:szCs w:val="28"/>
          <w:lang w:val="uk-UA"/>
        </w:rPr>
        <w:t>_______________________________________________________________________________________________</w:t>
      </w:r>
      <w:r>
        <w:rPr>
          <w:sz w:val="28"/>
          <w:szCs w:val="28"/>
          <w:lang w:val="uk-UA"/>
        </w:rPr>
        <w:t>____</w:t>
      </w:r>
    </w:p>
    <w:p w14:paraId="0D9A6E68" w14:textId="77777777" w:rsidR="000E0DF9" w:rsidRPr="00BD5528" w:rsidRDefault="000E0DF9" w:rsidP="000E0DF9">
      <w:pPr>
        <w:shd w:val="clear" w:color="auto" w:fill="FFFFFF"/>
        <w:ind w:left="414"/>
        <w:contextualSpacing/>
        <w:rPr>
          <w:sz w:val="28"/>
          <w:szCs w:val="28"/>
          <w:lang w:val="uk-UA"/>
        </w:rPr>
      </w:pPr>
    </w:p>
    <w:p w14:paraId="788A4373" w14:textId="77777777" w:rsidR="000E0DF9" w:rsidRDefault="000E0DF9" w:rsidP="000E0DF9">
      <w:pPr>
        <w:shd w:val="clear" w:color="auto" w:fill="FFFFFF"/>
        <w:tabs>
          <w:tab w:val="left" w:pos="360"/>
        </w:tabs>
        <w:contextualSpacing/>
        <w:jc w:val="both"/>
        <w:rPr>
          <w:sz w:val="28"/>
          <w:szCs w:val="28"/>
          <w:lang w:val="uk-UA"/>
        </w:rPr>
      </w:pPr>
    </w:p>
    <w:p w14:paraId="6B4A9167" w14:textId="77777777" w:rsidR="000E0DF9" w:rsidRPr="00BD5528" w:rsidRDefault="000E0DF9" w:rsidP="000E0DF9">
      <w:pPr>
        <w:shd w:val="clear" w:color="auto" w:fill="FFFFFF"/>
        <w:tabs>
          <w:tab w:val="left" w:pos="360"/>
        </w:tabs>
        <w:contextualSpacing/>
        <w:jc w:val="both"/>
        <w:rPr>
          <w:sz w:val="28"/>
          <w:szCs w:val="28"/>
          <w:lang w:val="uk-UA"/>
        </w:rPr>
      </w:pPr>
      <w:r>
        <w:rPr>
          <w:sz w:val="28"/>
          <w:szCs w:val="28"/>
          <w:lang w:val="uk-UA"/>
        </w:rPr>
        <w:t>10. </w:t>
      </w:r>
      <w:r w:rsidRPr="00BD5528">
        <w:rPr>
          <w:sz w:val="28"/>
          <w:szCs w:val="28"/>
          <w:lang w:val="uk-UA"/>
        </w:rPr>
        <w:t>Спрямованість практичного (семінарського) заняття на самостійну роботу студентів _________________________________________________________</w:t>
      </w:r>
    </w:p>
    <w:p w14:paraId="26B91BB9" w14:textId="77777777" w:rsidR="000E0DF9" w:rsidRPr="00BD5528" w:rsidRDefault="000E0DF9" w:rsidP="000E0DF9">
      <w:pPr>
        <w:shd w:val="clear" w:color="auto" w:fill="FFFFFF"/>
        <w:tabs>
          <w:tab w:val="left" w:pos="360"/>
        </w:tabs>
        <w:contextualSpacing/>
        <w:jc w:val="both"/>
        <w:rPr>
          <w:sz w:val="28"/>
          <w:szCs w:val="28"/>
        </w:rPr>
      </w:pPr>
      <w:r w:rsidRPr="00BD5528">
        <w:rPr>
          <w:sz w:val="28"/>
          <w:szCs w:val="28"/>
          <w:lang w:val="uk-UA"/>
        </w:rPr>
        <w:t>__________________________________________________________________</w:t>
      </w:r>
    </w:p>
    <w:p w14:paraId="26695310" w14:textId="77777777" w:rsidR="000E0DF9" w:rsidRDefault="000E0DF9" w:rsidP="000E0DF9">
      <w:pPr>
        <w:shd w:val="clear" w:color="auto" w:fill="FFFFFF"/>
        <w:tabs>
          <w:tab w:val="left" w:leader="underscore" w:pos="6830"/>
        </w:tabs>
        <w:spacing w:before="336"/>
        <w:contextualSpacing/>
        <w:jc w:val="both"/>
        <w:rPr>
          <w:sz w:val="28"/>
          <w:szCs w:val="28"/>
          <w:lang w:val="uk-UA"/>
        </w:rPr>
      </w:pPr>
    </w:p>
    <w:p w14:paraId="31A451E6" w14:textId="77777777" w:rsidR="000E0DF9" w:rsidRPr="00BD5528" w:rsidRDefault="000E0DF9" w:rsidP="000E0DF9">
      <w:pPr>
        <w:shd w:val="clear" w:color="auto" w:fill="FFFFFF"/>
        <w:tabs>
          <w:tab w:val="left" w:leader="underscore" w:pos="4373"/>
        </w:tabs>
        <w:spacing w:before="360"/>
        <w:contextualSpacing/>
        <w:jc w:val="both"/>
        <w:rPr>
          <w:sz w:val="28"/>
          <w:szCs w:val="28"/>
          <w:lang w:val="uk-UA"/>
        </w:rPr>
      </w:pPr>
      <w:r>
        <w:rPr>
          <w:sz w:val="28"/>
          <w:szCs w:val="28"/>
          <w:lang w:val="uk-UA"/>
        </w:rPr>
        <w:t>11. </w:t>
      </w:r>
      <w:r w:rsidRPr="00BD5528">
        <w:rPr>
          <w:sz w:val="28"/>
          <w:szCs w:val="28"/>
          <w:lang w:val="uk-UA"/>
        </w:rPr>
        <w:t>Форми оцінки знань, умінь та навичок студентів під час проведення практичного (семінарського) заняття. Доцільність їх застосування ___________________________________________________________________________________________________________________________________</w:t>
      </w:r>
    </w:p>
    <w:p w14:paraId="07E6AA2B" w14:textId="77777777" w:rsidR="000E0DF9" w:rsidRDefault="000E0DF9" w:rsidP="000E0DF9">
      <w:pPr>
        <w:shd w:val="clear" w:color="auto" w:fill="FFFFFF"/>
        <w:tabs>
          <w:tab w:val="left" w:leader="underscore" w:pos="6830"/>
        </w:tabs>
        <w:spacing w:before="336"/>
        <w:contextualSpacing/>
        <w:jc w:val="both"/>
        <w:rPr>
          <w:sz w:val="28"/>
          <w:szCs w:val="28"/>
          <w:lang w:val="uk-UA"/>
        </w:rPr>
      </w:pPr>
    </w:p>
    <w:p w14:paraId="371ADD48" w14:textId="77777777" w:rsidR="000E0DF9" w:rsidRPr="00BD5528" w:rsidRDefault="000E0DF9" w:rsidP="000E0DF9">
      <w:pPr>
        <w:shd w:val="clear" w:color="auto" w:fill="FFFFFF"/>
        <w:tabs>
          <w:tab w:val="left" w:leader="underscore" w:pos="6830"/>
        </w:tabs>
        <w:spacing w:before="336"/>
        <w:contextualSpacing/>
        <w:jc w:val="both"/>
        <w:rPr>
          <w:sz w:val="28"/>
          <w:szCs w:val="28"/>
          <w:lang w:val="uk-UA"/>
        </w:rPr>
      </w:pPr>
      <w:r>
        <w:rPr>
          <w:sz w:val="28"/>
          <w:szCs w:val="28"/>
          <w:lang w:val="uk-UA"/>
        </w:rPr>
        <w:t>12. </w:t>
      </w:r>
      <w:r w:rsidRPr="00BD5528">
        <w:rPr>
          <w:sz w:val="28"/>
          <w:szCs w:val="28"/>
          <w:lang w:val="uk-UA"/>
        </w:rPr>
        <w:t>Особливості стилю педагогічної взаємодії зі студентами ____________________________________________________________________________________________________________________________________</w:t>
      </w:r>
    </w:p>
    <w:p w14:paraId="1CA7ECB3" w14:textId="77777777" w:rsidR="000E0DF9" w:rsidRPr="00BD5528" w:rsidRDefault="000E0DF9" w:rsidP="000E0DF9">
      <w:pPr>
        <w:shd w:val="clear" w:color="auto" w:fill="FFFFFF"/>
        <w:tabs>
          <w:tab w:val="left" w:leader="underscore" w:pos="6917"/>
          <w:tab w:val="left" w:pos="8333"/>
        </w:tabs>
        <w:contextualSpacing/>
        <w:jc w:val="both"/>
        <w:rPr>
          <w:spacing w:val="-1"/>
          <w:sz w:val="28"/>
          <w:szCs w:val="28"/>
          <w:lang w:val="uk-UA"/>
        </w:rPr>
      </w:pPr>
    </w:p>
    <w:p w14:paraId="713044D3" w14:textId="77777777" w:rsidR="000E0DF9" w:rsidRPr="00E400BA" w:rsidRDefault="000E0DF9" w:rsidP="000E0DF9">
      <w:pPr>
        <w:jc w:val="both"/>
        <w:rPr>
          <w:color w:val="000000"/>
          <w:sz w:val="28"/>
          <w:szCs w:val="28"/>
          <w:lang w:val="uk-UA"/>
        </w:rPr>
      </w:pPr>
      <w:r>
        <w:rPr>
          <w:spacing w:val="-1"/>
          <w:sz w:val="28"/>
          <w:szCs w:val="28"/>
          <w:lang w:val="uk-UA"/>
        </w:rPr>
        <w:t>13</w:t>
      </w:r>
      <w:r w:rsidRPr="00E554F0">
        <w:rPr>
          <w:spacing w:val="-1"/>
          <w:sz w:val="28"/>
          <w:szCs w:val="28"/>
          <w:lang w:val="uk-UA"/>
        </w:rPr>
        <w:t>.</w:t>
      </w:r>
      <w:r w:rsidRPr="00E554F0">
        <w:rPr>
          <w:color w:val="000000"/>
          <w:sz w:val="28"/>
          <w:szCs w:val="28"/>
          <w:lang w:val="uk-UA"/>
        </w:rPr>
        <w:t xml:space="preserve"> </w:t>
      </w:r>
      <w:r w:rsidRPr="00E400BA">
        <w:rPr>
          <w:color w:val="000000"/>
          <w:sz w:val="28"/>
          <w:szCs w:val="28"/>
          <w:lang w:val="uk-UA"/>
        </w:rPr>
        <w:t>Керівництво роботою студентів: зміна</w:t>
      </w:r>
      <w:r>
        <w:rPr>
          <w:color w:val="000000"/>
          <w:sz w:val="28"/>
          <w:szCs w:val="28"/>
          <w:lang w:val="uk-UA"/>
        </w:rPr>
        <w:t xml:space="preserve"> </w:t>
      </w:r>
      <w:r w:rsidRPr="00E400BA">
        <w:rPr>
          <w:color w:val="000000"/>
          <w:sz w:val="28"/>
          <w:szCs w:val="28"/>
          <w:lang w:val="uk-UA"/>
        </w:rPr>
        <w:t xml:space="preserve">темпу </w:t>
      </w:r>
      <w:r>
        <w:rPr>
          <w:color w:val="000000"/>
          <w:sz w:val="28"/>
          <w:szCs w:val="28"/>
          <w:lang w:val="uk-UA"/>
        </w:rPr>
        <w:t>(</w:t>
      </w:r>
      <w:r w:rsidRPr="00E400BA">
        <w:rPr>
          <w:color w:val="000000"/>
          <w:sz w:val="28"/>
          <w:szCs w:val="28"/>
          <w:lang w:val="uk-UA"/>
        </w:rPr>
        <w:t>уповільнений темп за умов важливості виділення матеріалу),</w:t>
      </w:r>
      <w:r>
        <w:rPr>
          <w:color w:val="000000"/>
          <w:sz w:val="28"/>
          <w:szCs w:val="28"/>
          <w:lang w:val="uk-UA"/>
        </w:rPr>
        <w:t xml:space="preserve"> </w:t>
      </w:r>
      <w:r w:rsidRPr="00E400BA">
        <w:rPr>
          <w:color w:val="000000"/>
          <w:sz w:val="28"/>
          <w:szCs w:val="28"/>
          <w:lang w:val="uk-UA"/>
        </w:rPr>
        <w:t>використання прийомів підтримки уваги – цікаві приклади, риторичні</w:t>
      </w:r>
      <w:r>
        <w:rPr>
          <w:color w:val="000000"/>
          <w:sz w:val="28"/>
          <w:szCs w:val="28"/>
          <w:lang w:val="uk-UA"/>
        </w:rPr>
        <w:t xml:space="preserve"> </w:t>
      </w:r>
      <w:r w:rsidRPr="00E400BA">
        <w:rPr>
          <w:color w:val="000000"/>
          <w:sz w:val="28"/>
          <w:szCs w:val="28"/>
          <w:lang w:val="uk-UA"/>
        </w:rPr>
        <w:t>запитання, жарти і т. ін.</w:t>
      </w:r>
      <w:r>
        <w:rPr>
          <w:color w:val="000000"/>
          <w:sz w:val="28"/>
          <w:szCs w:val="28"/>
          <w:lang w:val="uk-UA"/>
        </w:rPr>
        <w:t>,</w:t>
      </w:r>
      <w:r w:rsidRPr="00E400BA">
        <w:rPr>
          <w:color w:val="000000"/>
          <w:sz w:val="28"/>
          <w:szCs w:val="28"/>
          <w:lang w:val="uk-UA"/>
        </w:rPr>
        <w:t xml:space="preserve"> </w:t>
      </w:r>
      <w:r>
        <w:rPr>
          <w:color w:val="000000"/>
          <w:sz w:val="28"/>
          <w:szCs w:val="28"/>
          <w:lang w:val="uk-UA"/>
        </w:rPr>
        <w:t>с</w:t>
      </w:r>
      <w:r w:rsidRPr="00E400BA">
        <w:rPr>
          <w:color w:val="000000"/>
          <w:sz w:val="28"/>
          <w:szCs w:val="28"/>
          <w:lang w:val="uk-UA"/>
        </w:rPr>
        <w:t>понукання до запитань з боку студентів.</w:t>
      </w:r>
    </w:p>
    <w:p w14:paraId="63CD3C86" w14:textId="77777777" w:rsidR="000E0DF9" w:rsidRDefault="000E0DF9" w:rsidP="000E0DF9">
      <w:pPr>
        <w:shd w:val="clear" w:color="auto" w:fill="FFFFFF"/>
        <w:tabs>
          <w:tab w:val="left" w:leader="underscore" w:pos="6917"/>
          <w:tab w:val="left" w:pos="8333"/>
        </w:tabs>
        <w:contextualSpacing/>
        <w:jc w:val="both"/>
        <w:rPr>
          <w:spacing w:val="-1"/>
          <w:sz w:val="28"/>
          <w:szCs w:val="28"/>
          <w:lang w:val="uk-UA"/>
        </w:rPr>
      </w:pPr>
    </w:p>
    <w:p w14:paraId="5397D3D8" w14:textId="77777777" w:rsidR="000E0DF9" w:rsidRPr="00E400BA" w:rsidRDefault="000E0DF9" w:rsidP="000E0DF9">
      <w:pPr>
        <w:jc w:val="both"/>
        <w:rPr>
          <w:color w:val="000000"/>
          <w:sz w:val="28"/>
          <w:szCs w:val="28"/>
          <w:lang w:val="uk-UA"/>
        </w:rPr>
      </w:pPr>
      <w:r>
        <w:rPr>
          <w:spacing w:val="-1"/>
          <w:sz w:val="28"/>
          <w:szCs w:val="28"/>
          <w:lang w:val="uk-UA"/>
        </w:rPr>
        <w:t>14. </w:t>
      </w:r>
      <w:r w:rsidRPr="00E400BA">
        <w:rPr>
          <w:color w:val="000000"/>
          <w:sz w:val="28"/>
          <w:szCs w:val="28"/>
          <w:lang w:val="uk-UA"/>
        </w:rPr>
        <w:t>Результати: інформаційна цінність навчального заняття</w:t>
      </w:r>
      <w:r>
        <w:rPr>
          <w:color w:val="000000"/>
          <w:sz w:val="28"/>
          <w:szCs w:val="28"/>
          <w:lang w:val="uk-UA"/>
        </w:rPr>
        <w:t>, його в</w:t>
      </w:r>
      <w:r w:rsidRPr="00E400BA">
        <w:rPr>
          <w:color w:val="000000"/>
          <w:sz w:val="28"/>
          <w:szCs w:val="28"/>
          <w:lang w:val="uk-UA"/>
        </w:rPr>
        <w:t>иховний вплив</w:t>
      </w:r>
      <w:r>
        <w:rPr>
          <w:color w:val="000000"/>
          <w:sz w:val="28"/>
          <w:szCs w:val="28"/>
          <w:lang w:val="uk-UA"/>
        </w:rPr>
        <w:t>,</w:t>
      </w:r>
      <w:r w:rsidRPr="00E400BA">
        <w:rPr>
          <w:color w:val="000000"/>
          <w:sz w:val="28"/>
          <w:szCs w:val="28"/>
          <w:lang w:val="uk-UA"/>
        </w:rPr>
        <w:t xml:space="preserve"> </w:t>
      </w:r>
      <w:r>
        <w:rPr>
          <w:color w:val="000000"/>
          <w:sz w:val="28"/>
          <w:szCs w:val="28"/>
          <w:lang w:val="uk-UA"/>
        </w:rPr>
        <w:t>міра д</w:t>
      </w:r>
      <w:r w:rsidRPr="00E400BA">
        <w:rPr>
          <w:color w:val="000000"/>
          <w:sz w:val="28"/>
          <w:szCs w:val="28"/>
          <w:lang w:val="uk-UA"/>
        </w:rPr>
        <w:t>осягнення дидактичних цілей</w:t>
      </w:r>
      <w:r>
        <w:rPr>
          <w:color w:val="000000"/>
          <w:sz w:val="28"/>
          <w:szCs w:val="28"/>
          <w:lang w:val="uk-UA"/>
        </w:rPr>
        <w:t xml:space="preserve"> _________________________________________________________________________________________________________________________________________________________________________________________________________</w:t>
      </w:r>
    </w:p>
    <w:p w14:paraId="02A6E648" w14:textId="77777777" w:rsidR="000E0DF9" w:rsidRDefault="000E0DF9" w:rsidP="000E0DF9">
      <w:pPr>
        <w:shd w:val="clear" w:color="auto" w:fill="FFFFFF"/>
        <w:tabs>
          <w:tab w:val="left" w:leader="underscore" w:pos="6917"/>
          <w:tab w:val="left" w:pos="8333"/>
        </w:tabs>
        <w:contextualSpacing/>
        <w:jc w:val="both"/>
        <w:rPr>
          <w:spacing w:val="-1"/>
          <w:sz w:val="28"/>
          <w:szCs w:val="28"/>
          <w:lang w:val="uk-UA"/>
        </w:rPr>
      </w:pPr>
    </w:p>
    <w:p w14:paraId="57DCFF58" w14:textId="77777777" w:rsidR="000E0DF9" w:rsidRPr="00BD5528" w:rsidRDefault="000E0DF9" w:rsidP="000E0DF9">
      <w:pPr>
        <w:shd w:val="clear" w:color="auto" w:fill="FFFFFF"/>
        <w:tabs>
          <w:tab w:val="left" w:leader="underscore" w:pos="6917"/>
          <w:tab w:val="left" w:pos="8333"/>
        </w:tabs>
        <w:contextualSpacing/>
        <w:jc w:val="both"/>
        <w:rPr>
          <w:sz w:val="28"/>
          <w:szCs w:val="28"/>
          <w:lang w:val="uk-UA"/>
        </w:rPr>
      </w:pPr>
      <w:r>
        <w:rPr>
          <w:spacing w:val="-1"/>
          <w:sz w:val="28"/>
          <w:szCs w:val="28"/>
          <w:lang w:val="uk-UA"/>
        </w:rPr>
        <w:t>15. </w:t>
      </w:r>
      <w:r w:rsidRPr="00BD5528">
        <w:rPr>
          <w:spacing w:val="-1"/>
          <w:sz w:val="28"/>
          <w:szCs w:val="28"/>
          <w:lang w:val="uk-UA"/>
        </w:rPr>
        <w:t>Оцінка</w:t>
      </w:r>
      <w:r w:rsidRPr="00BD5528">
        <w:rPr>
          <w:sz w:val="28"/>
          <w:szCs w:val="28"/>
          <w:lang w:val="uk-UA"/>
        </w:rPr>
        <w:t xml:space="preserve"> </w:t>
      </w:r>
      <w:r w:rsidRPr="00BD5528">
        <w:rPr>
          <w:spacing w:val="-4"/>
          <w:sz w:val="28"/>
          <w:szCs w:val="28"/>
          <w:lang w:val="uk-UA"/>
        </w:rPr>
        <w:t xml:space="preserve">ефективності </w:t>
      </w:r>
      <w:r w:rsidRPr="00BD5528">
        <w:rPr>
          <w:sz w:val="28"/>
          <w:szCs w:val="28"/>
          <w:lang w:val="uk-UA"/>
        </w:rPr>
        <w:t>проведеного практичного (семінарського) заняття</w:t>
      </w:r>
    </w:p>
    <w:p w14:paraId="543CACBC" w14:textId="77777777" w:rsidR="000E0DF9" w:rsidRPr="00BD5528" w:rsidRDefault="000E0DF9" w:rsidP="000E0DF9">
      <w:pPr>
        <w:shd w:val="clear" w:color="auto" w:fill="FFFFFF"/>
        <w:tabs>
          <w:tab w:val="left" w:leader="underscore" w:pos="6917"/>
          <w:tab w:val="left" w:pos="8333"/>
        </w:tabs>
        <w:contextualSpacing/>
        <w:jc w:val="both"/>
        <w:rPr>
          <w:sz w:val="28"/>
          <w:szCs w:val="28"/>
          <w:lang w:val="uk-UA"/>
        </w:rPr>
      </w:pPr>
      <w:r w:rsidRPr="00BD5528">
        <w:rPr>
          <w:sz w:val="28"/>
          <w:szCs w:val="28"/>
          <w:lang w:val="uk-UA"/>
        </w:rPr>
        <w:t>____________________________________________________________________________________________________________________________________</w:t>
      </w:r>
    </w:p>
    <w:p w14:paraId="36BB8A01" w14:textId="77777777" w:rsidR="000E0DF9" w:rsidRPr="00BD5528" w:rsidRDefault="000E0DF9" w:rsidP="000E0DF9">
      <w:pPr>
        <w:shd w:val="clear" w:color="auto" w:fill="FFFFFF"/>
        <w:tabs>
          <w:tab w:val="left" w:leader="underscore" w:pos="6917"/>
          <w:tab w:val="left" w:pos="8333"/>
        </w:tabs>
        <w:contextualSpacing/>
        <w:jc w:val="both"/>
        <w:rPr>
          <w:sz w:val="28"/>
          <w:szCs w:val="28"/>
        </w:rPr>
      </w:pPr>
    </w:p>
    <w:p w14:paraId="53AA1CCE" w14:textId="77777777" w:rsidR="000E0DF9" w:rsidRPr="00BD5528" w:rsidRDefault="000E0DF9" w:rsidP="000E0DF9">
      <w:pPr>
        <w:shd w:val="clear" w:color="auto" w:fill="FFFFFF"/>
        <w:tabs>
          <w:tab w:val="left" w:leader="underscore" w:pos="6950"/>
        </w:tabs>
        <w:contextualSpacing/>
        <w:jc w:val="both"/>
        <w:rPr>
          <w:spacing w:val="-1"/>
          <w:sz w:val="28"/>
          <w:szCs w:val="28"/>
          <w:lang w:val="uk-UA"/>
        </w:rPr>
      </w:pPr>
      <w:r>
        <w:rPr>
          <w:spacing w:val="-1"/>
          <w:sz w:val="28"/>
          <w:szCs w:val="28"/>
          <w:lang w:val="uk-UA"/>
        </w:rPr>
        <w:t>16. </w:t>
      </w:r>
      <w:r w:rsidRPr="00BD5528">
        <w:rPr>
          <w:spacing w:val="-1"/>
          <w:sz w:val="28"/>
          <w:szCs w:val="28"/>
          <w:lang w:val="uk-UA"/>
        </w:rPr>
        <w:t>Побажання та зауваження ____________</w:t>
      </w:r>
      <w:r>
        <w:rPr>
          <w:spacing w:val="-1"/>
          <w:sz w:val="28"/>
          <w:szCs w:val="28"/>
          <w:lang w:val="uk-UA"/>
        </w:rPr>
        <w:t>_______________________________</w:t>
      </w:r>
    </w:p>
    <w:p w14:paraId="401FFFE0" w14:textId="77777777" w:rsidR="000E0DF9" w:rsidRPr="00BD5528" w:rsidRDefault="000E0DF9" w:rsidP="000E0DF9">
      <w:pPr>
        <w:shd w:val="clear" w:color="auto" w:fill="FFFFFF"/>
        <w:tabs>
          <w:tab w:val="left" w:leader="underscore" w:pos="6950"/>
        </w:tabs>
        <w:contextualSpacing/>
        <w:jc w:val="both"/>
        <w:rPr>
          <w:sz w:val="28"/>
          <w:szCs w:val="28"/>
          <w:lang w:val="uk-UA"/>
        </w:rPr>
      </w:pPr>
      <w:r w:rsidRPr="00BD5528">
        <w:rPr>
          <w:spacing w:val="-1"/>
          <w:sz w:val="28"/>
          <w:szCs w:val="28"/>
          <w:lang w:val="uk-UA"/>
        </w:rPr>
        <w:t>___________________________________________________________________</w:t>
      </w:r>
    </w:p>
    <w:p w14:paraId="26A80393" w14:textId="77777777" w:rsidR="000E0DF9" w:rsidRPr="00BD5528" w:rsidRDefault="000E0DF9" w:rsidP="000E0DF9">
      <w:pPr>
        <w:shd w:val="clear" w:color="auto" w:fill="FFFFFF"/>
        <w:tabs>
          <w:tab w:val="left" w:leader="underscore" w:pos="6888"/>
        </w:tabs>
        <w:ind w:left="778"/>
        <w:contextualSpacing/>
        <w:rPr>
          <w:spacing w:val="-1"/>
          <w:sz w:val="28"/>
          <w:szCs w:val="28"/>
          <w:lang w:val="uk-UA"/>
        </w:rPr>
      </w:pPr>
    </w:p>
    <w:p w14:paraId="169DF805" w14:textId="77777777" w:rsidR="000E0DF9" w:rsidRPr="00BD5528" w:rsidRDefault="000E0DF9" w:rsidP="000E0DF9">
      <w:pPr>
        <w:shd w:val="clear" w:color="auto" w:fill="FFFFFF"/>
        <w:tabs>
          <w:tab w:val="left" w:leader="underscore" w:pos="6888"/>
        </w:tabs>
        <w:contextualSpacing/>
        <w:rPr>
          <w:sz w:val="28"/>
          <w:szCs w:val="28"/>
          <w:lang w:val="uk-UA"/>
        </w:rPr>
      </w:pPr>
      <w:r w:rsidRPr="00BD5528">
        <w:rPr>
          <w:spacing w:val="-1"/>
          <w:sz w:val="28"/>
          <w:szCs w:val="28"/>
          <w:lang w:val="uk-UA"/>
        </w:rPr>
        <w:t>П.І.Б. рецензента</w:t>
      </w:r>
      <w:r w:rsidRPr="00BD5528">
        <w:rPr>
          <w:sz w:val="28"/>
          <w:szCs w:val="28"/>
        </w:rPr>
        <w:tab/>
      </w:r>
      <w:r w:rsidRPr="00BD5528">
        <w:rPr>
          <w:sz w:val="28"/>
          <w:szCs w:val="28"/>
          <w:lang w:val="uk-UA"/>
        </w:rPr>
        <w:t>_________________</w:t>
      </w:r>
    </w:p>
    <w:p w14:paraId="45409495" w14:textId="77777777" w:rsidR="000E0DF9" w:rsidRPr="00643FFA" w:rsidRDefault="000E0DF9" w:rsidP="000E0DF9">
      <w:pPr>
        <w:shd w:val="clear" w:color="auto" w:fill="FFFFFF"/>
        <w:tabs>
          <w:tab w:val="left" w:leader="underscore" w:pos="2846"/>
          <w:tab w:val="left" w:pos="4214"/>
          <w:tab w:val="left" w:leader="underscore" w:pos="6926"/>
        </w:tabs>
        <w:contextualSpacing/>
        <w:rPr>
          <w:sz w:val="28"/>
          <w:szCs w:val="28"/>
          <w:lang w:val="uk-UA"/>
        </w:rPr>
      </w:pPr>
      <w:r w:rsidRPr="00BD5528">
        <w:rPr>
          <w:spacing w:val="-2"/>
          <w:sz w:val="28"/>
          <w:szCs w:val="28"/>
          <w:lang w:val="uk-UA"/>
        </w:rPr>
        <w:t>Дата</w:t>
      </w:r>
      <w:r w:rsidRPr="00643FFA">
        <w:rPr>
          <w:sz w:val="28"/>
          <w:szCs w:val="28"/>
          <w:lang w:val="uk-UA"/>
        </w:rPr>
        <w:tab/>
      </w:r>
      <w:r w:rsidRPr="00643FFA">
        <w:rPr>
          <w:sz w:val="28"/>
          <w:szCs w:val="28"/>
          <w:lang w:val="uk-UA"/>
        </w:rPr>
        <w:tab/>
      </w:r>
      <w:r>
        <w:rPr>
          <w:sz w:val="28"/>
          <w:szCs w:val="28"/>
          <w:lang w:val="uk-UA"/>
        </w:rPr>
        <w:t xml:space="preserve">                                              </w:t>
      </w:r>
      <w:r w:rsidRPr="00E554F0">
        <w:rPr>
          <w:spacing w:val="-6"/>
          <w:lang w:val="uk-UA"/>
        </w:rPr>
        <w:t>Підпис</w:t>
      </w:r>
      <w:r w:rsidRPr="00643FFA">
        <w:rPr>
          <w:sz w:val="28"/>
          <w:szCs w:val="28"/>
          <w:lang w:val="uk-UA"/>
        </w:rPr>
        <w:tab/>
      </w:r>
    </w:p>
    <w:p w14:paraId="5990FDE1" w14:textId="77777777" w:rsidR="000E0DF9" w:rsidRDefault="000E0DF9" w:rsidP="000E0DF9">
      <w:pPr>
        <w:rPr>
          <w:lang w:val="uk-UA"/>
        </w:rPr>
      </w:pPr>
    </w:p>
    <w:p w14:paraId="2A689434" w14:textId="77777777" w:rsidR="000E0DF9" w:rsidRDefault="000E0DF9" w:rsidP="000E0DF9">
      <w:pPr>
        <w:rPr>
          <w:lang w:val="uk-UA"/>
        </w:rPr>
      </w:pPr>
    </w:p>
    <w:p w14:paraId="090A6536" w14:textId="77777777" w:rsidR="00643FFA" w:rsidRDefault="00643FFA" w:rsidP="00643FFA">
      <w:pPr>
        <w:pStyle w:val="a6"/>
        <w:jc w:val="center"/>
        <w:rPr>
          <w:b/>
          <w:sz w:val="28"/>
          <w:szCs w:val="28"/>
          <w:lang w:val="uk-UA"/>
        </w:rPr>
      </w:pPr>
      <w:r>
        <w:rPr>
          <w:b/>
          <w:sz w:val="28"/>
          <w:szCs w:val="28"/>
          <w:lang w:val="uk-UA"/>
        </w:rPr>
        <w:t>РОЗДІЛ 4</w:t>
      </w:r>
    </w:p>
    <w:p w14:paraId="6ED985AE" w14:textId="77777777" w:rsidR="000E0DF9" w:rsidRDefault="000E0DF9" w:rsidP="00643FFA">
      <w:pPr>
        <w:pStyle w:val="a6"/>
        <w:rPr>
          <w:b/>
          <w:sz w:val="28"/>
          <w:szCs w:val="28"/>
          <w:lang w:val="uk-UA"/>
        </w:rPr>
      </w:pPr>
      <w:r>
        <w:rPr>
          <w:b/>
          <w:sz w:val="28"/>
          <w:szCs w:val="28"/>
          <w:lang w:val="uk-UA"/>
        </w:rPr>
        <w:t xml:space="preserve">МЕТОДИЧНІ РЕКОМЕНДАЦІЇ ЩОДО ОРГАНІЗАЦІЇ </w:t>
      </w:r>
    </w:p>
    <w:p w14:paraId="29EA65D7" w14:textId="77777777" w:rsidR="000E0DF9" w:rsidRDefault="000E0DF9" w:rsidP="000E0DF9">
      <w:pPr>
        <w:pStyle w:val="a6"/>
        <w:ind w:firstLine="709"/>
        <w:jc w:val="center"/>
        <w:rPr>
          <w:b/>
          <w:sz w:val="28"/>
          <w:szCs w:val="28"/>
          <w:lang w:val="uk-UA"/>
        </w:rPr>
      </w:pPr>
      <w:r>
        <w:rPr>
          <w:b/>
          <w:sz w:val="28"/>
          <w:szCs w:val="28"/>
          <w:lang w:val="uk-UA"/>
        </w:rPr>
        <w:t>ОРГАНІЗАЦІЙНО-</w:t>
      </w:r>
      <w:r w:rsidRPr="0078561D">
        <w:rPr>
          <w:b/>
          <w:sz w:val="28"/>
          <w:szCs w:val="28"/>
          <w:lang w:val="uk-UA"/>
        </w:rPr>
        <w:t>ВИХОВНОЇ РОБОТИ ЗІ СТУДЕНТАМИ</w:t>
      </w:r>
    </w:p>
    <w:p w14:paraId="2051A5E0" w14:textId="77777777" w:rsidR="000E0DF9" w:rsidRPr="0078561D" w:rsidRDefault="000E0DF9" w:rsidP="000E0DF9">
      <w:pPr>
        <w:pStyle w:val="a6"/>
        <w:ind w:firstLine="709"/>
        <w:jc w:val="center"/>
        <w:rPr>
          <w:b/>
          <w:sz w:val="28"/>
          <w:szCs w:val="28"/>
          <w:lang w:val="uk-UA"/>
        </w:rPr>
      </w:pPr>
    </w:p>
    <w:p w14:paraId="775541C3" w14:textId="77777777" w:rsidR="000E0DF9" w:rsidRPr="0078561D" w:rsidRDefault="00643FFA" w:rsidP="000E0DF9">
      <w:pPr>
        <w:ind w:firstLine="709"/>
        <w:contextualSpacing/>
        <w:jc w:val="center"/>
        <w:rPr>
          <w:b/>
          <w:sz w:val="28"/>
          <w:szCs w:val="28"/>
          <w:lang w:val="uk-UA"/>
        </w:rPr>
      </w:pPr>
      <w:r>
        <w:rPr>
          <w:b/>
          <w:sz w:val="28"/>
          <w:szCs w:val="28"/>
          <w:lang w:val="uk-UA"/>
        </w:rPr>
        <w:t>4</w:t>
      </w:r>
      <w:r w:rsidR="000E0DF9">
        <w:rPr>
          <w:b/>
          <w:sz w:val="28"/>
          <w:szCs w:val="28"/>
          <w:lang w:val="uk-UA"/>
        </w:rPr>
        <w:t>.1. Загальні засади виховання студентів</w:t>
      </w:r>
    </w:p>
    <w:p w14:paraId="1CC8C94F" w14:textId="77777777" w:rsidR="000E0DF9" w:rsidRPr="0078561D" w:rsidRDefault="000E0DF9" w:rsidP="000E0DF9">
      <w:pPr>
        <w:ind w:firstLine="709"/>
        <w:contextualSpacing/>
        <w:jc w:val="both"/>
        <w:rPr>
          <w:sz w:val="28"/>
          <w:szCs w:val="28"/>
          <w:lang w:val="uk-UA"/>
        </w:rPr>
      </w:pPr>
      <w:r w:rsidRPr="0078561D">
        <w:rPr>
          <w:sz w:val="28"/>
          <w:szCs w:val="28"/>
          <w:lang w:val="uk-UA"/>
        </w:rPr>
        <w:t>Ідеалом виховання у вітчизняних закладах вищої освіти є гармонійно розвинена, високоосвічена, соціально активна й національно свідома особистість майбутнього фахівця, яка наділена глибокою громадянською відповідальністю, високими духовними якостями, родинними й патріотичними почуттями, є носієм кращих надбань національної та світової культури, здатна до саморозвитку й самовдосконалення.</w:t>
      </w:r>
    </w:p>
    <w:p w14:paraId="5DDF8BBA" w14:textId="77777777" w:rsidR="000E0DF9" w:rsidRPr="0078561D" w:rsidRDefault="000E0DF9" w:rsidP="000E0DF9">
      <w:pPr>
        <w:ind w:firstLine="709"/>
        <w:contextualSpacing/>
        <w:jc w:val="both"/>
        <w:rPr>
          <w:sz w:val="28"/>
          <w:szCs w:val="28"/>
          <w:lang w:val="uk-UA"/>
        </w:rPr>
      </w:pPr>
      <w:r w:rsidRPr="0078561D">
        <w:rPr>
          <w:sz w:val="28"/>
          <w:szCs w:val="28"/>
          <w:lang w:val="uk-UA"/>
        </w:rPr>
        <w:t>Головна мета національного виховання — набуття молодим поколінням соціального досвіду, успадкування духовних надбань українського народу, досягнення високої культури міжнаціональних взаємин, формування у молоді рис громадянина української держави, розвиненої духовності, моральної, художньо-естетичної, правової, трудової, екологічної культури.</w:t>
      </w:r>
    </w:p>
    <w:p w14:paraId="640048F7" w14:textId="77777777" w:rsidR="000E0DF9" w:rsidRDefault="000E0DF9" w:rsidP="000E0DF9">
      <w:pPr>
        <w:ind w:firstLine="709"/>
        <w:contextualSpacing/>
        <w:jc w:val="both"/>
        <w:rPr>
          <w:sz w:val="28"/>
          <w:szCs w:val="28"/>
          <w:lang w:val="uk-UA"/>
        </w:rPr>
      </w:pPr>
      <w:r w:rsidRPr="0078561D">
        <w:rPr>
          <w:sz w:val="28"/>
          <w:szCs w:val="28"/>
          <w:lang w:val="uk-UA"/>
        </w:rPr>
        <w:t xml:space="preserve">Головною метою виховної роботи у закладі вищої освіти є формування гармонійно розвиненої, соціально активної, національно свідомої особистості, </w:t>
      </w:r>
      <w:proofErr w:type="spellStart"/>
      <w:r w:rsidRPr="0078561D">
        <w:rPr>
          <w:sz w:val="28"/>
          <w:szCs w:val="28"/>
          <w:lang w:val="uk-UA"/>
        </w:rPr>
        <w:t>професійно</w:t>
      </w:r>
      <w:proofErr w:type="spellEnd"/>
      <w:r w:rsidRPr="0078561D">
        <w:rPr>
          <w:sz w:val="28"/>
          <w:szCs w:val="28"/>
          <w:lang w:val="uk-UA"/>
        </w:rPr>
        <w:t>-грамотного, творчого фахівця, який поєднує в собі високі духовність і моральність, професійну компетентність, здатність самостійно та нестандартно мислити, приймати рішення, швидко орієнтуватися у складних</w:t>
      </w:r>
      <w:r>
        <w:rPr>
          <w:sz w:val="28"/>
          <w:szCs w:val="28"/>
          <w:lang w:val="uk-UA"/>
        </w:rPr>
        <w:t xml:space="preserve"> </w:t>
      </w:r>
      <w:r w:rsidRPr="0078561D">
        <w:rPr>
          <w:sz w:val="28"/>
          <w:szCs w:val="28"/>
          <w:lang w:val="uk-UA"/>
        </w:rPr>
        <w:t>обставинах суспільного й особистого життя.</w:t>
      </w:r>
    </w:p>
    <w:p w14:paraId="79FC293B" w14:textId="77777777" w:rsidR="000E0DF9" w:rsidRDefault="000E0DF9" w:rsidP="000E0DF9">
      <w:pPr>
        <w:ind w:firstLine="709"/>
        <w:contextualSpacing/>
        <w:jc w:val="both"/>
        <w:rPr>
          <w:sz w:val="28"/>
          <w:szCs w:val="28"/>
          <w:lang w:val="uk-UA"/>
        </w:rPr>
      </w:pPr>
      <w:r w:rsidRPr="0078561D">
        <w:rPr>
          <w:sz w:val="28"/>
          <w:szCs w:val="28"/>
          <w:lang w:val="uk-UA"/>
        </w:rPr>
        <w:t>Досягнення мети виховання передбачає вирішення таких</w:t>
      </w:r>
      <w:r>
        <w:rPr>
          <w:sz w:val="28"/>
          <w:szCs w:val="28"/>
          <w:lang w:val="uk-UA"/>
        </w:rPr>
        <w:t xml:space="preserve"> </w:t>
      </w:r>
      <w:r w:rsidRPr="0078561D">
        <w:rPr>
          <w:sz w:val="28"/>
          <w:szCs w:val="28"/>
          <w:lang w:val="uk-UA"/>
        </w:rPr>
        <w:t>завдань:</w:t>
      </w:r>
    </w:p>
    <w:p w14:paraId="59C6C627" w14:textId="77777777" w:rsidR="000E0DF9" w:rsidRDefault="000E0DF9" w:rsidP="000E0DF9">
      <w:pPr>
        <w:ind w:firstLine="709"/>
        <w:contextualSpacing/>
        <w:jc w:val="both"/>
        <w:rPr>
          <w:sz w:val="28"/>
          <w:szCs w:val="28"/>
          <w:lang w:val="uk-UA"/>
        </w:rPr>
      </w:pPr>
      <w:r w:rsidRPr="0078561D">
        <w:rPr>
          <w:sz w:val="28"/>
          <w:szCs w:val="28"/>
          <w:lang w:val="uk-UA"/>
        </w:rPr>
        <w:t xml:space="preserve">– забезпечення умов для </w:t>
      </w:r>
      <w:proofErr w:type="spellStart"/>
      <w:r w:rsidRPr="0078561D">
        <w:rPr>
          <w:sz w:val="28"/>
          <w:szCs w:val="28"/>
          <w:lang w:val="uk-UA"/>
        </w:rPr>
        <w:t>самореал</w:t>
      </w:r>
      <w:proofErr w:type="spellEnd"/>
      <w:r w:rsidRPr="0078561D">
        <w:rPr>
          <w:sz w:val="28"/>
          <w:szCs w:val="28"/>
        </w:rPr>
        <w:t>i</w:t>
      </w:r>
      <w:proofErr w:type="spellStart"/>
      <w:r w:rsidRPr="0078561D">
        <w:rPr>
          <w:sz w:val="28"/>
          <w:szCs w:val="28"/>
          <w:lang w:val="uk-UA"/>
        </w:rPr>
        <w:t>зац</w:t>
      </w:r>
      <w:proofErr w:type="spellEnd"/>
      <w:r w:rsidRPr="0078561D">
        <w:rPr>
          <w:sz w:val="28"/>
          <w:szCs w:val="28"/>
        </w:rPr>
        <w:t>i</w:t>
      </w:r>
      <w:r w:rsidRPr="0078561D">
        <w:rPr>
          <w:sz w:val="28"/>
          <w:szCs w:val="28"/>
          <w:lang w:val="uk-UA"/>
        </w:rPr>
        <w:t>ї особистості студента</w:t>
      </w:r>
      <w:r>
        <w:rPr>
          <w:sz w:val="28"/>
          <w:szCs w:val="28"/>
          <w:lang w:val="uk-UA"/>
        </w:rPr>
        <w:t xml:space="preserve"> </w:t>
      </w:r>
      <w:r w:rsidRPr="0078561D">
        <w:rPr>
          <w:sz w:val="28"/>
          <w:szCs w:val="28"/>
          <w:lang w:val="uk-UA"/>
        </w:rPr>
        <w:t>в</w:t>
      </w:r>
      <w:r w:rsidRPr="0078561D">
        <w:rPr>
          <w:sz w:val="28"/>
          <w:szCs w:val="28"/>
        </w:rPr>
        <w:t>i</w:t>
      </w:r>
      <w:proofErr w:type="spellStart"/>
      <w:r w:rsidRPr="0078561D">
        <w:rPr>
          <w:sz w:val="28"/>
          <w:szCs w:val="28"/>
          <w:lang w:val="uk-UA"/>
        </w:rPr>
        <w:t>дпов</w:t>
      </w:r>
      <w:proofErr w:type="spellEnd"/>
      <w:r w:rsidRPr="0078561D">
        <w:rPr>
          <w:sz w:val="28"/>
          <w:szCs w:val="28"/>
        </w:rPr>
        <w:t>i</w:t>
      </w:r>
      <w:r w:rsidRPr="0078561D">
        <w:rPr>
          <w:sz w:val="28"/>
          <w:szCs w:val="28"/>
          <w:lang w:val="uk-UA"/>
        </w:rPr>
        <w:t xml:space="preserve">дно до його здібностей, власних </w:t>
      </w:r>
      <w:r w:rsidRPr="0078561D">
        <w:rPr>
          <w:sz w:val="28"/>
          <w:szCs w:val="28"/>
        </w:rPr>
        <w:t>i</w:t>
      </w:r>
      <w:r w:rsidRPr="0078561D">
        <w:rPr>
          <w:sz w:val="28"/>
          <w:szCs w:val="28"/>
          <w:lang w:val="uk-UA"/>
        </w:rPr>
        <w:t xml:space="preserve"> суспільних потреб</w:t>
      </w:r>
      <w:r>
        <w:rPr>
          <w:sz w:val="28"/>
          <w:szCs w:val="28"/>
          <w:lang w:val="uk-UA"/>
        </w:rPr>
        <w:t xml:space="preserve"> </w:t>
      </w:r>
      <w:r w:rsidRPr="0078561D">
        <w:rPr>
          <w:sz w:val="28"/>
          <w:szCs w:val="28"/>
          <w:lang w:val="uk-UA"/>
        </w:rPr>
        <w:t xml:space="preserve">та </w:t>
      </w:r>
      <w:r w:rsidRPr="0078561D">
        <w:rPr>
          <w:sz w:val="28"/>
          <w:szCs w:val="28"/>
        </w:rPr>
        <w:t>i</w:t>
      </w:r>
      <w:proofErr w:type="spellStart"/>
      <w:r w:rsidRPr="0078561D">
        <w:rPr>
          <w:sz w:val="28"/>
          <w:szCs w:val="28"/>
          <w:lang w:val="uk-UA"/>
        </w:rPr>
        <w:t>нтерес</w:t>
      </w:r>
      <w:proofErr w:type="spellEnd"/>
      <w:r w:rsidRPr="0078561D">
        <w:rPr>
          <w:sz w:val="28"/>
          <w:szCs w:val="28"/>
        </w:rPr>
        <w:t>i</w:t>
      </w:r>
      <w:r w:rsidRPr="0078561D">
        <w:rPr>
          <w:sz w:val="28"/>
          <w:szCs w:val="28"/>
          <w:lang w:val="uk-UA"/>
        </w:rPr>
        <w:t>в;</w:t>
      </w:r>
    </w:p>
    <w:p w14:paraId="39AC9A9D" w14:textId="77777777" w:rsidR="000E0DF9" w:rsidRDefault="000E0DF9" w:rsidP="000E0DF9">
      <w:pPr>
        <w:ind w:firstLine="709"/>
        <w:contextualSpacing/>
        <w:jc w:val="both"/>
        <w:rPr>
          <w:sz w:val="28"/>
          <w:szCs w:val="28"/>
          <w:lang w:val="uk-UA"/>
        </w:rPr>
      </w:pPr>
      <w:r w:rsidRPr="0078561D">
        <w:rPr>
          <w:sz w:val="28"/>
          <w:szCs w:val="28"/>
          <w:lang w:val="uk-UA"/>
        </w:rPr>
        <w:t xml:space="preserve">– формування у студентів основ загальнолюдської й </w:t>
      </w:r>
      <w:r>
        <w:rPr>
          <w:sz w:val="28"/>
          <w:szCs w:val="28"/>
          <w:lang w:val="uk-UA"/>
        </w:rPr>
        <w:t>професій</w:t>
      </w:r>
      <w:r w:rsidRPr="0078561D">
        <w:rPr>
          <w:sz w:val="28"/>
          <w:szCs w:val="28"/>
          <w:lang w:val="uk-UA"/>
        </w:rPr>
        <w:t>ної</w:t>
      </w:r>
      <w:r>
        <w:rPr>
          <w:sz w:val="28"/>
          <w:szCs w:val="28"/>
          <w:lang w:val="uk-UA"/>
        </w:rPr>
        <w:t xml:space="preserve"> </w:t>
      </w:r>
      <w:r w:rsidRPr="0078561D">
        <w:rPr>
          <w:sz w:val="28"/>
          <w:szCs w:val="28"/>
          <w:lang w:val="uk-UA"/>
        </w:rPr>
        <w:t xml:space="preserve">моралі, культури </w:t>
      </w:r>
      <w:r>
        <w:rPr>
          <w:sz w:val="28"/>
          <w:szCs w:val="28"/>
          <w:lang w:val="uk-UA"/>
        </w:rPr>
        <w:t xml:space="preserve">академічної доброчесності й </w:t>
      </w:r>
      <w:r w:rsidRPr="0078561D">
        <w:rPr>
          <w:sz w:val="28"/>
          <w:szCs w:val="28"/>
          <w:lang w:val="uk-UA"/>
        </w:rPr>
        <w:t>поведінки, готовності будувати своє життя</w:t>
      </w:r>
      <w:r>
        <w:rPr>
          <w:sz w:val="28"/>
          <w:szCs w:val="28"/>
          <w:lang w:val="uk-UA"/>
        </w:rPr>
        <w:t xml:space="preserve"> </w:t>
      </w:r>
      <w:r w:rsidRPr="0078561D">
        <w:rPr>
          <w:sz w:val="28"/>
          <w:szCs w:val="28"/>
          <w:lang w:val="uk-UA"/>
        </w:rPr>
        <w:t>за принципами гуманізму;</w:t>
      </w:r>
    </w:p>
    <w:p w14:paraId="2DB447B6" w14:textId="77777777" w:rsidR="000E0DF9" w:rsidRDefault="000E0DF9" w:rsidP="000E0DF9">
      <w:pPr>
        <w:ind w:firstLine="709"/>
        <w:contextualSpacing/>
        <w:jc w:val="both"/>
        <w:rPr>
          <w:sz w:val="28"/>
          <w:szCs w:val="28"/>
          <w:lang w:val="uk-UA"/>
        </w:rPr>
      </w:pPr>
      <w:r w:rsidRPr="0078561D">
        <w:rPr>
          <w:sz w:val="28"/>
          <w:szCs w:val="28"/>
          <w:lang w:val="uk-UA"/>
        </w:rPr>
        <w:t>– виховання любові до рідної землі, родини, свого народу,</w:t>
      </w:r>
      <w:r>
        <w:rPr>
          <w:sz w:val="28"/>
          <w:szCs w:val="28"/>
          <w:lang w:val="uk-UA"/>
        </w:rPr>
        <w:t xml:space="preserve"> </w:t>
      </w:r>
      <w:r w:rsidRPr="0078561D">
        <w:rPr>
          <w:sz w:val="28"/>
          <w:szCs w:val="28"/>
          <w:lang w:val="uk-UA"/>
        </w:rPr>
        <w:t>Батьківщини, формування національної свідомості, готовності до творчої праці на благо людей, подвигу в ім’я процвітання держави;</w:t>
      </w:r>
    </w:p>
    <w:p w14:paraId="782FE050" w14:textId="77777777" w:rsidR="000E0DF9" w:rsidRDefault="000E0DF9" w:rsidP="000E0DF9">
      <w:pPr>
        <w:ind w:firstLine="709"/>
        <w:contextualSpacing/>
        <w:jc w:val="both"/>
        <w:rPr>
          <w:sz w:val="28"/>
          <w:szCs w:val="28"/>
          <w:lang w:val="uk-UA"/>
        </w:rPr>
      </w:pPr>
      <w:r w:rsidRPr="0078561D">
        <w:rPr>
          <w:sz w:val="28"/>
          <w:szCs w:val="28"/>
          <w:lang w:val="uk-UA"/>
        </w:rPr>
        <w:t xml:space="preserve">– виховання поваги до Конституції, законів України, державних символів, </w:t>
      </w:r>
      <w:r>
        <w:rPr>
          <w:sz w:val="28"/>
          <w:szCs w:val="28"/>
          <w:lang w:val="uk-UA"/>
        </w:rPr>
        <w:t>шляхом</w:t>
      </w:r>
      <w:r w:rsidRPr="0078561D">
        <w:rPr>
          <w:sz w:val="28"/>
          <w:szCs w:val="28"/>
          <w:lang w:val="uk-UA"/>
        </w:rPr>
        <w:t xml:space="preserve"> усвідомлення взаємозв’язку між ідеями свободи, правами людини та її громадянською відповідальністю;</w:t>
      </w:r>
    </w:p>
    <w:p w14:paraId="5FBD5D0A" w14:textId="77777777" w:rsidR="000E0DF9" w:rsidRDefault="000E0DF9" w:rsidP="000E0DF9">
      <w:pPr>
        <w:ind w:firstLine="709"/>
        <w:contextualSpacing/>
        <w:jc w:val="both"/>
        <w:rPr>
          <w:sz w:val="28"/>
          <w:szCs w:val="28"/>
          <w:lang w:val="uk-UA"/>
        </w:rPr>
      </w:pPr>
      <w:r w:rsidRPr="0078561D">
        <w:rPr>
          <w:sz w:val="28"/>
          <w:szCs w:val="28"/>
          <w:lang w:val="uk-UA"/>
        </w:rPr>
        <w:t>– розвиток естетичних потреб</w:t>
      </w:r>
      <w:r>
        <w:rPr>
          <w:sz w:val="28"/>
          <w:szCs w:val="28"/>
          <w:lang w:val="uk-UA"/>
        </w:rPr>
        <w:t xml:space="preserve"> і</w:t>
      </w:r>
      <w:r w:rsidRPr="0078561D">
        <w:rPr>
          <w:sz w:val="28"/>
          <w:szCs w:val="28"/>
          <w:lang w:val="uk-UA"/>
        </w:rPr>
        <w:t xml:space="preserve"> почуттів, художніх здібностей</w:t>
      </w:r>
      <w:r>
        <w:rPr>
          <w:sz w:val="28"/>
          <w:szCs w:val="28"/>
          <w:lang w:val="uk-UA"/>
        </w:rPr>
        <w:t xml:space="preserve"> </w:t>
      </w:r>
      <w:r w:rsidRPr="0078561D">
        <w:rPr>
          <w:sz w:val="28"/>
          <w:szCs w:val="28"/>
          <w:lang w:val="uk-UA"/>
        </w:rPr>
        <w:t>студентів, їх готовності будувати власне життя за законами</w:t>
      </w:r>
      <w:r>
        <w:rPr>
          <w:sz w:val="28"/>
          <w:szCs w:val="28"/>
          <w:lang w:val="uk-UA"/>
        </w:rPr>
        <w:t xml:space="preserve"> </w:t>
      </w:r>
      <w:r w:rsidRPr="0078561D">
        <w:rPr>
          <w:sz w:val="28"/>
          <w:szCs w:val="28"/>
          <w:lang w:val="uk-UA"/>
        </w:rPr>
        <w:t>краси;</w:t>
      </w:r>
    </w:p>
    <w:p w14:paraId="7EA72BC2" w14:textId="77777777" w:rsidR="000E0DF9" w:rsidRDefault="000E0DF9" w:rsidP="000E0DF9">
      <w:pPr>
        <w:ind w:firstLine="709"/>
        <w:contextualSpacing/>
        <w:jc w:val="both"/>
        <w:rPr>
          <w:sz w:val="28"/>
          <w:szCs w:val="28"/>
          <w:lang w:val="uk-UA"/>
        </w:rPr>
      </w:pPr>
      <w:r w:rsidRPr="0078561D">
        <w:rPr>
          <w:sz w:val="28"/>
          <w:szCs w:val="28"/>
          <w:lang w:val="uk-UA"/>
        </w:rPr>
        <w:t>– розвиток у студентів потреби у здоровому способі життя, відповідально</w:t>
      </w:r>
      <w:r>
        <w:rPr>
          <w:sz w:val="28"/>
          <w:szCs w:val="28"/>
          <w:lang w:val="uk-UA"/>
        </w:rPr>
        <w:t>му</w:t>
      </w:r>
      <w:r w:rsidRPr="0078561D">
        <w:rPr>
          <w:sz w:val="28"/>
          <w:szCs w:val="28"/>
          <w:lang w:val="uk-UA"/>
        </w:rPr>
        <w:t xml:space="preserve"> ставленн</w:t>
      </w:r>
      <w:r>
        <w:rPr>
          <w:sz w:val="28"/>
          <w:szCs w:val="28"/>
          <w:lang w:val="uk-UA"/>
        </w:rPr>
        <w:t>і</w:t>
      </w:r>
      <w:r w:rsidRPr="0078561D">
        <w:rPr>
          <w:sz w:val="28"/>
          <w:szCs w:val="28"/>
          <w:lang w:val="uk-UA"/>
        </w:rPr>
        <w:t xml:space="preserve"> до власного здоров’я як</w:t>
      </w:r>
      <w:r>
        <w:rPr>
          <w:sz w:val="28"/>
          <w:szCs w:val="28"/>
          <w:lang w:val="uk-UA"/>
        </w:rPr>
        <w:t xml:space="preserve"> </w:t>
      </w:r>
      <w:r w:rsidRPr="0078561D">
        <w:rPr>
          <w:sz w:val="28"/>
          <w:szCs w:val="28"/>
          <w:lang w:val="uk-UA"/>
        </w:rPr>
        <w:t>найбільшої життєвої цінності;</w:t>
      </w:r>
    </w:p>
    <w:p w14:paraId="6E46BD97" w14:textId="77777777" w:rsidR="000E0DF9" w:rsidRDefault="000E0DF9" w:rsidP="000E0DF9">
      <w:pPr>
        <w:ind w:firstLine="709"/>
        <w:contextualSpacing/>
        <w:jc w:val="both"/>
        <w:rPr>
          <w:sz w:val="28"/>
          <w:szCs w:val="28"/>
          <w:lang w:val="uk-UA"/>
        </w:rPr>
      </w:pPr>
      <w:r w:rsidRPr="0078561D">
        <w:rPr>
          <w:sz w:val="28"/>
          <w:szCs w:val="28"/>
          <w:lang w:val="uk-UA"/>
        </w:rPr>
        <w:t>– виховання у студентів свідомого ставлення до своїх професійних обов’язків як вищої цінності людини й суспільства, готовності до праці в умовах ринкової економіки</w:t>
      </w:r>
      <w:r>
        <w:rPr>
          <w:sz w:val="28"/>
          <w:szCs w:val="28"/>
          <w:lang w:val="uk-UA"/>
        </w:rPr>
        <w:t xml:space="preserve"> через </w:t>
      </w:r>
      <w:r w:rsidRPr="0078561D">
        <w:rPr>
          <w:sz w:val="28"/>
          <w:szCs w:val="28"/>
          <w:lang w:val="uk-UA"/>
        </w:rPr>
        <w:t xml:space="preserve">розвиток </w:t>
      </w:r>
      <w:r>
        <w:rPr>
          <w:sz w:val="28"/>
          <w:szCs w:val="28"/>
          <w:lang w:val="uk-UA"/>
        </w:rPr>
        <w:t xml:space="preserve">їх лідерства, </w:t>
      </w:r>
      <w:r w:rsidRPr="0078561D">
        <w:rPr>
          <w:sz w:val="28"/>
          <w:szCs w:val="28"/>
          <w:lang w:val="uk-UA"/>
        </w:rPr>
        <w:t>діловитості, підприємливості.</w:t>
      </w:r>
    </w:p>
    <w:p w14:paraId="2AE43D79" w14:textId="77777777" w:rsidR="000E0DF9" w:rsidRPr="0078561D" w:rsidRDefault="000E0DF9" w:rsidP="000E0DF9">
      <w:pPr>
        <w:ind w:firstLine="709"/>
        <w:contextualSpacing/>
        <w:jc w:val="both"/>
        <w:rPr>
          <w:sz w:val="28"/>
          <w:szCs w:val="28"/>
          <w:lang w:val="uk-UA"/>
        </w:rPr>
      </w:pPr>
      <w:r w:rsidRPr="0078561D">
        <w:rPr>
          <w:sz w:val="28"/>
          <w:szCs w:val="28"/>
          <w:lang w:val="uk-UA"/>
        </w:rPr>
        <w:lastRenderedPageBreak/>
        <w:t xml:space="preserve">Виховна робота має світський характер </w:t>
      </w:r>
      <w:r>
        <w:rPr>
          <w:sz w:val="28"/>
          <w:szCs w:val="28"/>
          <w:lang w:val="uk-UA"/>
        </w:rPr>
        <w:t xml:space="preserve">та </w:t>
      </w:r>
      <w:r w:rsidRPr="0078561D">
        <w:rPr>
          <w:sz w:val="28"/>
          <w:szCs w:val="28"/>
          <w:lang w:val="uk-UA"/>
        </w:rPr>
        <w:t xml:space="preserve">несумісна з пропагандою насильства, </w:t>
      </w:r>
      <w:r>
        <w:rPr>
          <w:sz w:val="28"/>
          <w:szCs w:val="28"/>
          <w:lang w:val="uk-UA"/>
        </w:rPr>
        <w:t xml:space="preserve">дискримінації, боулінгу, </w:t>
      </w:r>
      <w:r w:rsidRPr="0078561D">
        <w:rPr>
          <w:sz w:val="28"/>
          <w:szCs w:val="28"/>
          <w:lang w:val="uk-UA"/>
        </w:rPr>
        <w:t>жорстокості, м</w:t>
      </w:r>
      <w:r w:rsidRPr="0078561D">
        <w:rPr>
          <w:sz w:val="28"/>
          <w:szCs w:val="28"/>
        </w:rPr>
        <w:t>i</w:t>
      </w:r>
      <w:proofErr w:type="spellStart"/>
      <w:r w:rsidRPr="0078561D">
        <w:rPr>
          <w:sz w:val="28"/>
          <w:szCs w:val="28"/>
          <w:lang w:val="uk-UA"/>
        </w:rPr>
        <w:t>жнац</w:t>
      </w:r>
      <w:proofErr w:type="spellEnd"/>
      <w:r w:rsidRPr="0078561D">
        <w:rPr>
          <w:sz w:val="28"/>
          <w:szCs w:val="28"/>
        </w:rPr>
        <w:t>i</w:t>
      </w:r>
      <w:proofErr w:type="spellStart"/>
      <w:r w:rsidRPr="0078561D">
        <w:rPr>
          <w:sz w:val="28"/>
          <w:szCs w:val="28"/>
          <w:lang w:val="uk-UA"/>
        </w:rPr>
        <w:t>ональної</w:t>
      </w:r>
      <w:proofErr w:type="spellEnd"/>
      <w:r w:rsidRPr="0078561D">
        <w:rPr>
          <w:sz w:val="28"/>
          <w:szCs w:val="28"/>
          <w:lang w:val="uk-UA"/>
        </w:rPr>
        <w:t xml:space="preserve"> ворожнечі, людиноненависницьких теорій</w:t>
      </w:r>
      <w:r>
        <w:rPr>
          <w:sz w:val="28"/>
          <w:szCs w:val="28"/>
          <w:lang w:val="uk-UA"/>
        </w:rPr>
        <w:t xml:space="preserve"> і </w:t>
      </w:r>
      <w:r w:rsidRPr="0078561D">
        <w:rPr>
          <w:sz w:val="28"/>
          <w:szCs w:val="28"/>
          <w:lang w:val="uk-UA"/>
        </w:rPr>
        <w:t xml:space="preserve">поглядів, спрямованих на підривання державних </w:t>
      </w:r>
      <w:r w:rsidRPr="0078561D">
        <w:rPr>
          <w:sz w:val="28"/>
          <w:szCs w:val="28"/>
        </w:rPr>
        <w:t>i</w:t>
      </w:r>
      <w:proofErr w:type="spellStart"/>
      <w:r w:rsidRPr="0078561D">
        <w:rPr>
          <w:sz w:val="28"/>
          <w:szCs w:val="28"/>
          <w:lang w:val="uk-UA"/>
        </w:rPr>
        <w:t>нтерес</w:t>
      </w:r>
      <w:proofErr w:type="spellEnd"/>
      <w:r w:rsidRPr="0078561D">
        <w:rPr>
          <w:sz w:val="28"/>
          <w:szCs w:val="28"/>
        </w:rPr>
        <w:t>i</w:t>
      </w:r>
      <w:r w:rsidRPr="0078561D">
        <w:rPr>
          <w:sz w:val="28"/>
          <w:szCs w:val="28"/>
          <w:lang w:val="uk-UA"/>
        </w:rPr>
        <w:t>в України</w:t>
      </w:r>
      <w:r>
        <w:rPr>
          <w:sz w:val="28"/>
          <w:szCs w:val="28"/>
          <w:lang w:val="uk-UA"/>
        </w:rPr>
        <w:t>.</w:t>
      </w:r>
      <w:r w:rsidRPr="0078561D">
        <w:rPr>
          <w:sz w:val="28"/>
          <w:szCs w:val="28"/>
          <w:lang w:val="uk-UA"/>
        </w:rPr>
        <w:t xml:space="preserve"> </w:t>
      </w:r>
    </w:p>
    <w:p w14:paraId="111708ED" w14:textId="77777777" w:rsidR="000E0DF9" w:rsidRPr="00002304" w:rsidRDefault="000E0DF9" w:rsidP="000E0DF9">
      <w:pPr>
        <w:ind w:firstLine="709"/>
        <w:contextualSpacing/>
        <w:jc w:val="both"/>
        <w:rPr>
          <w:sz w:val="28"/>
          <w:szCs w:val="28"/>
          <w:lang w:val="uk-UA"/>
        </w:rPr>
      </w:pPr>
      <w:r w:rsidRPr="00002304">
        <w:rPr>
          <w:sz w:val="28"/>
          <w:szCs w:val="28"/>
          <w:lang w:val="uk-UA"/>
        </w:rPr>
        <w:t xml:space="preserve">У процесі виховання </w:t>
      </w:r>
      <w:r>
        <w:rPr>
          <w:sz w:val="28"/>
          <w:szCs w:val="28"/>
          <w:lang w:val="uk-UA"/>
        </w:rPr>
        <w:t>студентів слід дотримуватися</w:t>
      </w:r>
      <w:r w:rsidRPr="00002304">
        <w:rPr>
          <w:sz w:val="28"/>
          <w:szCs w:val="28"/>
          <w:lang w:val="uk-UA"/>
        </w:rPr>
        <w:t xml:space="preserve"> </w:t>
      </w:r>
      <w:r>
        <w:rPr>
          <w:sz w:val="28"/>
          <w:szCs w:val="28"/>
          <w:lang w:val="uk-UA"/>
        </w:rPr>
        <w:t>певних</w:t>
      </w:r>
      <w:r w:rsidRPr="00002304">
        <w:rPr>
          <w:sz w:val="28"/>
          <w:szCs w:val="28"/>
          <w:lang w:val="uk-UA"/>
        </w:rPr>
        <w:t xml:space="preserve"> закономірност</w:t>
      </w:r>
      <w:r>
        <w:rPr>
          <w:sz w:val="28"/>
          <w:szCs w:val="28"/>
          <w:lang w:val="uk-UA"/>
        </w:rPr>
        <w:t>ей</w:t>
      </w:r>
      <w:r w:rsidRPr="00002304">
        <w:rPr>
          <w:sz w:val="28"/>
          <w:szCs w:val="28"/>
          <w:lang w:val="uk-UA"/>
        </w:rPr>
        <w:t>:</w:t>
      </w:r>
    </w:p>
    <w:p w14:paraId="3BBE27E4" w14:textId="77777777" w:rsidR="000E0DF9" w:rsidRPr="00002304" w:rsidRDefault="000E0DF9" w:rsidP="000E0DF9">
      <w:pPr>
        <w:ind w:firstLine="709"/>
        <w:contextualSpacing/>
        <w:jc w:val="both"/>
        <w:rPr>
          <w:sz w:val="28"/>
          <w:szCs w:val="28"/>
          <w:lang w:val="uk-UA"/>
        </w:rPr>
      </w:pPr>
      <w:r w:rsidRPr="00002304">
        <w:rPr>
          <w:sz w:val="28"/>
          <w:szCs w:val="28"/>
          <w:lang w:val="uk-UA"/>
        </w:rPr>
        <w:t>1. Ор</w:t>
      </w:r>
      <w:r>
        <w:rPr>
          <w:sz w:val="28"/>
          <w:szCs w:val="28"/>
          <w:lang w:val="uk-UA"/>
        </w:rPr>
        <w:t>г</w:t>
      </w:r>
      <w:r w:rsidRPr="00002304">
        <w:rPr>
          <w:sz w:val="28"/>
          <w:szCs w:val="28"/>
          <w:lang w:val="uk-UA"/>
        </w:rPr>
        <w:t>анічний зв’язок виховання із суспільними потребами та умовами виховання</w:t>
      </w:r>
      <w:r>
        <w:rPr>
          <w:sz w:val="28"/>
          <w:szCs w:val="28"/>
          <w:lang w:val="uk-UA"/>
        </w:rPr>
        <w:t>, оскільки р</w:t>
      </w:r>
      <w:r w:rsidRPr="00002304">
        <w:rPr>
          <w:sz w:val="28"/>
          <w:szCs w:val="28"/>
          <w:lang w:val="uk-UA"/>
        </w:rPr>
        <w:t>озвиток суспільства зумовлює зміни</w:t>
      </w:r>
      <w:r>
        <w:rPr>
          <w:sz w:val="28"/>
          <w:szCs w:val="28"/>
          <w:lang w:val="uk-UA"/>
        </w:rPr>
        <w:t xml:space="preserve"> й</w:t>
      </w:r>
      <w:r w:rsidRPr="00002304">
        <w:rPr>
          <w:sz w:val="28"/>
          <w:szCs w:val="28"/>
          <w:lang w:val="uk-UA"/>
        </w:rPr>
        <w:t xml:space="preserve"> нові</w:t>
      </w:r>
      <w:r>
        <w:rPr>
          <w:sz w:val="28"/>
          <w:szCs w:val="28"/>
          <w:lang w:val="uk-UA"/>
        </w:rPr>
        <w:t xml:space="preserve"> орієнтир</w:t>
      </w:r>
      <w:r w:rsidRPr="00002304">
        <w:rPr>
          <w:sz w:val="28"/>
          <w:szCs w:val="28"/>
          <w:lang w:val="uk-UA"/>
        </w:rPr>
        <w:t xml:space="preserve">и </w:t>
      </w:r>
      <w:r>
        <w:rPr>
          <w:sz w:val="28"/>
          <w:szCs w:val="28"/>
          <w:lang w:val="uk-UA"/>
        </w:rPr>
        <w:t>у</w:t>
      </w:r>
      <w:r w:rsidRPr="00002304">
        <w:rPr>
          <w:sz w:val="28"/>
          <w:szCs w:val="28"/>
          <w:lang w:val="uk-UA"/>
        </w:rPr>
        <w:t xml:space="preserve"> </w:t>
      </w:r>
      <w:r>
        <w:rPr>
          <w:sz w:val="28"/>
          <w:szCs w:val="28"/>
          <w:lang w:val="uk-UA"/>
        </w:rPr>
        <w:t xml:space="preserve">його </w:t>
      </w:r>
      <w:r w:rsidRPr="00002304">
        <w:rPr>
          <w:sz w:val="28"/>
          <w:szCs w:val="28"/>
          <w:lang w:val="uk-UA"/>
        </w:rPr>
        <w:t>виховній системі.</w:t>
      </w:r>
    </w:p>
    <w:p w14:paraId="090D2DB9" w14:textId="77777777" w:rsidR="000E0DF9" w:rsidRPr="00002304" w:rsidRDefault="000E0DF9" w:rsidP="000E0DF9">
      <w:pPr>
        <w:ind w:firstLine="709"/>
        <w:contextualSpacing/>
        <w:jc w:val="both"/>
        <w:rPr>
          <w:sz w:val="28"/>
          <w:szCs w:val="28"/>
          <w:lang w:val="uk-UA"/>
        </w:rPr>
      </w:pPr>
      <w:r w:rsidRPr="00002304">
        <w:rPr>
          <w:sz w:val="28"/>
          <w:szCs w:val="28"/>
          <w:lang w:val="uk-UA"/>
        </w:rPr>
        <w:t>2. Вза</w:t>
      </w:r>
      <w:r>
        <w:rPr>
          <w:sz w:val="28"/>
          <w:szCs w:val="28"/>
          <w:lang w:val="uk-UA"/>
        </w:rPr>
        <w:t>є</w:t>
      </w:r>
      <w:r w:rsidRPr="00002304">
        <w:rPr>
          <w:sz w:val="28"/>
          <w:szCs w:val="28"/>
          <w:lang w:val="uk-UA"/>
        </w:rPr>
        <w:t xml:space="preserve">модія у виховному процесі </w:t>
      </w:r>
      <w:proofErr w:type="spellStart"/>
      <w:r w:rsidRPr="00002304">
        <w:rPr>
          <w:sz w:val="28"/>
          <w:szCs w:val="28"/>
          <w:lang w:val="uk-UA"/>
        </w:rPr>
        <w:t>всії</w:t>
      </w:r>
      <w:proofErr w:type="spellEnd"/>
      <w:r w:rsidRPr="00002304">
        <w:rPr>
          <w:sz w:val="28"/>
          <w:szCs w:val="28"/>
          <w:lang w:val="uk-UA"/>
        </w:rPr>
        <w:t xml:space="preserve"> сукупності різноманітних</w:t>
      </w:r>
      <w:r>
        <w:rPr>
          <w:sz w:val="28"/>
          <w:szCs w:val="28"/>
          <w:lang w:val="uk-UA"/>
        </w:rPr>
        <w:t xml:space="preserve"> </w:t>
      </w:r>
      <w:r w:rsidRPr="00002304">
        <w:rPr>
          <w:sz w:val="28"/>
          <w:szCs w:val="28"/>
          <w:lang w:val="uk-UA"/>
        </w:rPr>
        <w:t xml:space="preserve">чинників. Виховує все: люди, речі, явища. Серед виховних чинників найвагомішим є людський </w:t>
      </w:r>
      <w:r>
        <w:rPr>
          <w:sz w:val="28"/>
          <w:szCs w:val="28"/>
          <w:lang w:val="uk-UA"/>
        </w:rPr>
        <w:t xml:space="preserve">фактор </w:t>
      </w:r>
      <w:r w:rsidRPr="00002304">
        <w:rPr>
          <w:sz w:val="28"/>
          <w:szCs w:val="28"/>
          <w:lang w:val="uk-UA"/>
        </w:rPr>
        <w:t xml:space="preserve">(роль </w:t>
      </w:r>
      <w:r>
        <w:rPr>
          <w:sz w:val="28"/>
          <w:szCs w:val="28"/>
          <w:lang w:val="uk-UA"/>
        </w:rPr>
        <w:t>особистого прикладу</w:t>
      </w:r>
      <w:r w:rsidRPr="00002304">
        <w:rPr>
          <w:sz w:val="28"/>
          <w:szCs w:val="28"/>
          <w:lang w:val="uk-UA"/>
        </w:rPr>
        <w:t xml:space="preserve"> </w:t>
      </w:r>
      <w:r>
        <w:rPr>
          <w:sz w:val="28"/>
          <w:szCs w:val="28"/>
          <w:lang w:val="uk-UA"/>
        </w:rPr>
        <w:t>діяльності, спілкування і поведінки науково-</w:t>
      </w:r>
      <w:r w:rsidRPr="00002304">
        <w:rPr>
          <w:sz w:val="28"/>
          <w:szCs w:val="28"/>
          <w:lang w:val="uk-UA"/>
        </w:rPr>
        <w:t>педагогі</w:t>
      </w:r>
      <w:r>
        <w:rPr>
          <w:sz w:val="28"/>
          <w:szCs w:val="28"/>
          <w:lang w:val="uk-UA"/>
        </w:rPr>
        <w:t>чного й адміністративного складу ЗВО</w:t>
      </w:r>
      <w:r w:rsidRPr="00002304">
        <w:rPr>
          <w:sz w:val="28"/>
          <w:szCs w:val="28"/>
          <w:lang w:val="uk-UA"/>
        </w:rPr>
        <w:t>).</w:t>
      </w:r>
    </w:p>
    <w:p w14:paraId="599FC827" w14:textId="77777777" w:rsidR="000E0DF9" w:rsidRPr="00002304" w:rsidRDefault="000E0DF9" w:rsidP="000E0DF9">
      <w:pPr>
        <w:ind w:firstLine="709"/>
        <w:contextualSpacing/>
        <w:jc w:val="both"/>
        <w:rPr>
          <w:sz w:val="28"/>
          <w:szCs w:val="28"/>
          <w:lang w:val="uk-UA"/>
        </w:rPr>
      </w:pPr>
      <w:r w:rsidRPr="00002304">
        <w:rPr>
          <w:sz w:val="28"/>
          <w:szCs w:val="28"/>
          <w:lang w:val="uk-UA"/>
        </w:rPr>
        <w:t>3. Опора у виховному процесі на позитивні якості студента, стимулювання йо</w:t>
      </w:r>
      <w:r>
        <w:rPr>
          <w:sz w:val="28"/>
          <w:szCs w:val="28"/>
          <w:lang w:val="uk-UA"/>
        </w:rPr>
        <w:t>г</w:t>
      </w:r>
      <w:r w:rsidRPr="00002304">
        <w:rPr>
          <w:sz w:val="28"/>
          <w:szCs w:val="28"/>
          <w:lang w:val="uk-UA"/>
        </w:rPr>
        <w:t>о активності, формування позитивних емоцій від дося</w:t>
      </w:r>
      <w:r>
        <w:rPr>
          <w:sz w:val="28"/>
          <w:szCs w:val="28"/>
          <w:lang w:val="uk-UA"/>
        </w:rPr>
        <w:t>г</w:t>
      </w:r>
      <w:r w:rsidRPr="00002304">
        <w:rPr>
          <w:sz w:val="28"/>
          <w:szCs w:val="28"/>
          <w:lang w:val="uk-UA"/>
        </w:rPr>
        <w:t>нутих успіхів.</w:t>
      </w:r>
    </w:p>
    <w:p w14:paraId="61CE77FA" w14:textId="77777777" w:rsidR="000E0DF9" w:rsidRPr="00002304" w:rsidRDefault="000E0DF9" w:rsidP="000E0DF9">
      <w:pPr>
        <w:ind w:firstLine="709"/>
        <w:contextualSpacing/>
        <w:jc w:val="both"/>
        <w:rPr>
          <w:sz w:val="28"/>
          <w:szCs w:val="28"/>
          <w:lang w:val="uk-UA"/>
        </w:rPr>
      </w:pPr>
      <w:r w:rsidRPr="00002304">
        <w:rPr>
          <w:sz w:val="28"/>
          <w:szCs w:val="28"/>
          <w:lang w:val="uk-UA"/>
        </w:rPr>
        <w:t>4. Результати виховання зале</w:t>
      </w:r>
      <w:r>
        <w:rPr>
          <w:sz w:val="28"/>
          <w:szCs w:val="28"/>
          <w:lang w:val="uk-UA"/>
        </w:rPr>
        <w:t>ж</w:t>
      </w:r>
      <w:r w:rsidRPr="00002304">
        <w:rPr>
          <w:sz w:val="28"/>
          <w:szCs w:val="28"/>
          <w:lang w:val="uk-UA"/>
        </w:rPr>
        <w:t>ать від виховно</w:t>
      </w:r>
      <w:r>
        <w:rPr>
          <w:sz w:val="28"/>
          <w:szCs w:val="28"/>
          <w:lang w:val="uk-UA"/>
        </w:rPr>
        <w:t>г</w:t>
      </w:r>
      <w:r w:rsidRPr="00002304">
        <w:rPr>
          <w:sz w:val="28"/>
          <w:szCs w:val="28"/>
          <w:lang w:val="uk-UA"/>
        </w:rPr>
        <w:t>о впливу на внутрішній світ студента, йо</w:t>
      </w:r>
      <w:r>
        <w:rPr>
          <w:sz w:val="28"/>
          <w:szCs w:val="28"/>
          <w:lang w:val="uk-UA"/>
        </w:rPr>
        <w:t>г</w:t>
      </w:r>
      <w:r w:rsidRPr="00002304">
        <w:rPr>
          <w:sz w:val="28"/>
          <w:szCs w:val="28"/>
          <w:lang w:val="uk-UA"/>
        </w:rPr>
        <w:t>о духовну</w:t>
      </w:r>
      <w:r>
        <w:rPr>
          <w:sz w:val="28"/>
          <w:szCs w:val="28"/>
          <w:lang w:val="uk-UA"/>
        </w:rPr>
        <w:t xml:space="preserve"> й </w:t>
      </w:r>
      <w:proofErr w:type="spellStart"/>
      <w:r>
        <w:rPr>
          <w:sz w:val="28"/>
          <w:szCs w:val="28"/>
          <w:lang w:val="uk-UA"/>
        </w:rPr>
        <w:t>ціннісно</w:t>
      </w:r>
      <w:proofErr w:type="spellEnd"/>
      <w:r>
        <w:rPr>
          <w:sz w:val="28"/>
          <w:szCs w:val="28"/>
          <w:lang w:val="uk-UA"/>
        </w:rPr>
        <w:t>-</w:t>
      </w:r>
      <w:r w:rsidRPr="00002304">
        <w:rPr>
          <w:sz w:val="28"/>
          <w:szCs w:val="28"/>
          <w:lang w:val="uk-UA"/>
        </w:rPr>
        <w:t xml:space="preserve">емоційну сфери. Виховний процес має постійно трансформувати зовнішні виховні впливи у внутрішні, </w:t>
      </w:r>
      <w:r>
        <w:rPr>
          <w:sz w:val="28"/>
          <w:szCs w:val="28"/>
          <w:lang w:val="uk-UA"/>
        </w:rPr>
        <w:t>морально-</w:t>
      </w:r>
      <w:r w:rsidRPr="00002304">
        <w:rPr>
          <w:sz w:val="28"/>
          <w:szCs w:val="28"/>
          <w:lang w:val="uk-UA"/>
        </w:rPr>
        <w:t>духовні процеси особистості (її мотиви, установки, орієнтації, ставлення).</w:t>
      </w:r>
    </w:p>
    <w:p w14:paraId="48DD9CAB" w14:textId="77777777" w:rsidR="000E0DF9" w:rsidRPr="00182D68" w:rsidRDefault="000E0DF9" w:rsidP="000E0DF9">
      <w:pPr>
        <w:ind w:firstLine="709"/>
        <w:contextualSpacing/>
        <w:jc w:val="both"/>
        <w:rPr>
          <w:sz w:val="28"/>
          <w:szCs w:val="28"/>
          <w:lang w:val="uk-UA"/>
        </w:rPr>
      </w:pPr>
      <w:r w:rsidRPr="00002304">
        <w:rPr>
          <w:sz w:val="28"/>
          <w:szCs w:val="28"/>
          <w:lang w:val="uk-UA"/>
        </w:rPr>
        <w:t xml:space="preserve">5. Визначальними у вихованні </w:t>
      </w:r>
      <w:r>
        <w:rPr>
          <w:sz w:val="28"/>
          <w:szCs w:val="28"/>
          <w:lang w:val="uk-UA"/>
        </w:rPr>
        <w:t>є</w:t>
      </w:r>
      <w:r w:rsidRPr="00002304">
        <w:rPr>
          <w:sz w:val="28"/>
          <w:szCs w:val="28"/>
          <w:lang w:val="uk-UA"/>
        </w:rPr>
        <w:t xml:space="preserve"> діяльність і спілкування. Діяльність </w:t>
      </w:r>
      <w:r w:rsidRPr="0078561D">
        <w:rPr>
          <w:sz w:val="28"/>
          <w:szCs w:val="28"/>
          <w:lang w:val="uk-UA"/>
        </w:rPr>
        <w:t>–</w:t>
      </w:r>
      <w:r w:rsidRPr="00002304">
        <w:rPr>
          <w:sz w:val="28"/>
          <w:szCs w:val="28"/>
          <w:lang w:val="uk-UA"/>
        </w:rPr>
        <w:t xml:space="preserve"> головний фактор єдності свідомості й поведінки</w:t>
      </w:r>
      <w:r>
        <w:rPr>
          <w:sz w:val="28"/>
          <w:szCs w:val="28"/>
          <w:lang w:val="uk-UA"/>
        </w:rPr>
        <w:t xml:space="preserve"> особистості</w:t>
      </w:r>
      <w:r w:rsidRPr="00002304">
        <w:rPr>
          <w:sz w:val="28"/>
          <w:szCs w:val="28"/>
          <w:lang w:val="uk-UA"/>
        </w:rPr>
        <w:t>. Участь</w:t>
      </w:r>
      <w:r>
        <w:rPr>
          <w:sz w:val="28"/>
          <w:szCs w:val="28"/>
          <w:lang w:val="uk-UA"/>
        </w:rPr>
        <w:t xml:space="preserve"> </w:t>
      </w:r>
      <w:r w:rsidRPr="00002304">
        <w:rPr>
          <w:sz w:val="28"/>
          <w:szCs w:val="28"/>
          <w:lang w:val="uk-UA"/>
        </w:rPr>
        <w:t xml:space="preserve">студента у різних видах діяльності (навчальній, </w:t>
      </w:r>
      <w:r>
        <w:rPr>
          <w:sz w:val="28"/>
          <w:szCs w:val="28"/>
          <w:lang w:val="uk-UA"/>
        </w:rPr>
        <w:t xml:space="preserve">науково-дослідницькій, волонтерській, </w:t>
      </w:r>
      <w:r w:rsidRPr="00002304">
        <w:rPr>
          <w:sz w:val="28"/>
          <w:szCs w:val="28"/>
          <w:lang w:val="uk-UA"/>
        </w:rPr>
        <w:t>трудовій, спортивній та ін.) забезпечує всебічний розвиток його особистості</w:t>
      </w:r>
      <w:r>
        <w:rPr>
          <w:sz w:val="28"/>
          <w:szCs w:val="28"/>
          <w:lang w:val="uk-UA"/>
        </w:rPr>
        <w:t>.</w:t>
      </w:r>
    </w:p>
    <w:p w14:paraId="78D026B5" w14:textId="77777777" w:rsidR="000E0DF9" w:rsidRPr="00B83FA5" w:rsidRDefault="000E0DF9" w:rsidP="000E0DF9">
      <w:pPr>
        <w:ind w:firstLine="709"/>
        <w:contextualSpacing/>
        <w:jc w:val="both"/>
        <w:rPr>
          <w:sz w:val="28"/>
          <w:szCs w:val="28"/>
          <w:lang w:val="uk-UA"/>
        </w:rPr>
      </w:pPr>
      <w:r>
        <w:rPr>
          <w:sz w:val="28"/>
          <w:szCs w:val="28"/>
          <w:lang w:val="uk-UA"/>
        </w:rPr>
        <w:t>Провідними п</w:t>
      </w:r>
      <w:r w:rsidRPr="00B83FA5">
        <w:rPr>
          <w:sz w:val="28"/>
          <w:szCs w:val="28"/>
          <w:lang w:val="uk-UA"/>
        </w:rPr>
        <w:t>ринцип</w:t>
      </w:r>
      <w:r>
        <w:rPr>
          <w:sz w:val="28"/>
          <w:szCs w:val="28"/>
          <w:lang w:val="uk-UA"/>
        </w:rPr>
        <w:t>ами</w:t>
      </w:r>
      <w:r w:rsidRPr="00B83FA5">
        <w:rPr>
          <w:sz w:val="28"/>
          <w:szCs w:val="28"/>
          <w:lang w:val="uk-UA"/>
        </w:rPr>
        <w:t xml:space="preserve">, на яких базується виховання студентів, </w:t>
      </w:r>
      <w:r>
        <w:rPr>
          <w:sz w:val="28"/>
          <w:szCs w:val="28"/>
          <w:lang w:val="uk-UA"/>
        </w:rPr>
        <w:t>є</w:t>
      </w:r>
      <w:r w:rsidRPr="00B83FA5">
        <w:rPr>
          <w:sz w:val="28"/>
          <w:szCs w:val="28"/>
          <w:lang w:val="uk-UA"/>
        </w:rPr>
        <w:t>:</w:t>
      </w:r>
    </w:p>
    <w:p w14:paraId="6469DEBE" w14:textId="77777777" w:rsidR="000E0DF9" w:rsidRPr="00B83FA5" w:rsidRDefault="000E0DF9" w:rsidP="000E0DF9">
      <w:pPr>
        <w:ind w:firstLine="709"/>
        <w:contextualSpacing/>
        <w:jc w:val="both"/>
        <w:rPr>
          <w:sz w:val="28"/>
          <w:szCs w:val="28"/>
          <w:lang w:val="uk-UA"/>
        </w:rPr>
      </w:pPr>
      <w:r w:rsidRPr="00B83FA5">
        <w:rPr>
          <w:sz w:val="28"/>
          <w:szCs w:val="28"/>
          <w:lang w:val="uk-UA"/>
        </w:rPr>
        <w:t>– гуманізм і толерантність, поваг</w:t>
      </w:r>
      <w:r>
        <w:rPr>
          <w:sz w:val="28"/>
          <w:szCs w:val="28"/>
          <w:lang w:val="uk-UA"/>
        </w:rPr>
        <w:t>а</w:t>
      </w:r>
      <w:r w:rsidRPr="00B83FA5">
        <w:rPr>
          <w:sz w:val="28"/>
          <w:szCs w:val="28"/>
          <w:lang w:val="uk-UA"/>
        </w:rPr>
        <w:t xml:space="preserve"> до студентів, їх цінностей,</w:t>
      </w:r>
      <w:r>
        <w:rPr>
          <w:sz w:val="28"/>
          <w:szCs w:val="28"/>
          <w:lang w:val="uk-UA"/>
        </w:rPr>
        <w:t xml:space="preserve"> </w:t>
      </w:r>
      <w:r w:rsidRPr="00B83FA5">
        <w:rPr>
          <w:sz w:val="28"/>
          <w:szCs w:val="28"/>
          <w:lang w:val="uk-UA"/>
        </w:rPr>
        <w:t xml:space="preserve">переконань, політичних симпатій, </w:t>
      </w:r>
      <w:proofErr w:type="spellStart"/>
      <w:r w:rsidRPr="00B83FA5">
        <w:rPr>
          <w:sz w:val="28"/>
          <w:szCs w:val="28"/>
          <w:lang w:val="uk-UA"/>
        </w:rPr>
        <w:t>релiгiйних</w:t>
      </w:r>
      <w:proofErr w:type="spellEnd"/>
      <w:r w:rsidRPr="00B83FA5">
        <w:rPr>
          <w:sz w:val="28"/>
          <w:szCs w:val="28"/>
          <w:lang w:val="uk-UA"/>
        </w:rPr>
        <w:t xml:space="preserve"> уподобань;</w:t>
      </w:r>
    </w:p>
    <w:p w14:paraId="4C931BEE" w14:textId="77777777" w:rsidR="000E0DF9" w:rsidRPr="00B83FA5" w:rsidRDefault="000E0DF9" w:rsidP="000E0DF9">
      <w:pPr>
        <w:ind w:firstLine="709"/>
        <w:contextualSpacing/>
        <w:jc w:val="both"/>
        <w:rPr>
          <w:sz w:val="28"/>
          <w:szCs w:val="28"/>
          <w:lang w:val="uk-UA"/>
        </w:rPr>
      </w:pPr>
      <w:r w:rsidRPr="00B83FA5">
        <w:rPr>
          <w:sz w:val="28"/>
          <w:szCs w:val="28"/>
          <w:lang w:val="uk-UA"/>
        </w:rPr>
        <w:t xml:space="preserve">– урахування </w:t>
      </w:r>
      <w:proofErr w:type="spellStart"/>
      <w:r w:rsidRPr="00B83FA5">
        <w:rPr>
          <w:sz w:val="28"/>
          <w:szCs w:val="28"/>
          <w:lang w:val="uk-UA"/>
        </w:rPr>
        <w:t>iндивiдуальних</w:t>
      </w:r>
      <w:proofErr w:type="spellEnd"/>
      <w:r w:rsidRPr="00B83FA5">
        <w:rPr>
          <w:sz w:val="28"/>
          <w:szCs w:val="28"/>
          <w:lang w:val="uk-UA"/>
        </w:rPr>
        <w:t xml:space="preserve"> нахилів i здібностей студентів, рівня їх інтелектуального та загальнокультурного розвитку, специфіки курсу навчання й майбутньої спеціальності;</w:t>
      </w:r>
    </w:p>
    <w:p w14:paraId="42A34B6F" w14:textId="77777777" w:rsidR="000E0DF9" w:rsidRPr="00B83FA5" w:rsidRDefault="000E0DF9" w:rsidP="000E0DF9">
      <w:pPr>
        <w:ind w:firstLine="709"/>
        <w:contextualSpacing/>
        <w:jc w:val="both"/>
        <w:rPr>
          <w:sz w:val="28"/>
          <w:szCs w:val="28"/>
          <w:lang w:val="uk-UA"/>
        </w:rPr>
      </w:pPr>
      <w:r w:rsidRPr="00B83FA5">
        <w:rPr>
          <w:sz w:val="28"/>
          <w:szCs w:val="28"/>
          <w:lang w:val="uk-UA"/>
        </w:rPr>
        <w:t>– партнерство як форм</w:t>
      </w:r>
      <w:r>
        <w:rPr>
          <w:sz w:val="28"/>
          <w:szCs w:val="28"/>
          <w:lang w:val="uk-UA"/>
        </w:rPr>
        <w:t>а</w:t>
      </w:r>
      <w:r w:rsidRPr="00B83FA5">
        <w:rPr>
          <w:sz w:val="28"/>
          <w:szCs w:val="28"/>
          <w:lang w:val="uk-UA"/>
        </w:rPr>
        <w:t xml:space="preserve"> стосунків між викладачами i студентами, співпрац</w:t>
      </w:r>
      <w:r>
        <w:rPr>
          <w:sz w:val="28"/>
          <w:szCs w:val="28"/>
          <w:lang w:val="uk-UA"/>
        </w:rPr>
        <w:t>я</w:t>
      </w:r>
      <w:r w:rsidRPr="00B83FA5">
        <w:rPr>
          <w:sz w:val="28"/>
          <w:szCs w:val="28"/>
          <w:lang w:val="uk-UA"/>
        </w:rPr>
        <w:t xml:space="preserve"> у вирішенні питань навчання, відпочинку,</w:t>
      </w:r>
      <w:r>
        <w:rPr>
          <w:sz w:val="28"/>
          <w:szCs w:val="28"/>
          <w:lang w:val="uk-UA"/>
        </w:rPr>
        <w:t xml:space="preserve"> </w:t>
      </w:r>
      <w:r w:rsidRPr="00B83FA5">
        <w:rPr>
          <w:sz w:val="28"/>
          <w:szCs w:val="28"/>
          <w:lang w:val="uk-UA"/>
        </w:rPr>
        <w:t>побуту, широке використання можливостей органів студент</w:t>
      </w:r>
      <w:r>
        <w:rPr>
          <w:sz w:val="28"/>
          <w:szCs w:val="28"/>
          <w:lang w:val="uk-UA"/>
        </w:rPr>
        <w:t>с</w:t>
      </w:r>
      <w:r w:rsidRPr="00B83FA5">
        <w:rPr>
          <w:sz w:val="28"/>
          <w:szCs w:val="28"/>
          <w:lang w:val="uk-UA"/>
        </w:rPr>
        <w:t>ького самоврядування, підтримк</w:t>
      </w:r>
      <w:r>
        <w:rPr>
          <w:sz w:val="28"/>
          <w:szCs w:val="28"/>
          <w:lang w:val="uk-UA"/>
        </w:rPr>
        <w:t>а</w:t>
      </w:r>
      <w:r w:rsidRPr="00B83FA5">
        <w:rPr>
          <w:sz w:val="28"/>
          <w:szCs w:val="28"/>
          <w:lang w:val="uk-UA"/>
        </w:rPr>
        <w:t xml:space="preserve"> та стимулювання студентських </w:t>
      </w:r>
      <w:proofErr w:type="spellStart"/>
      <w:r w:rsidRPr="00B83FA5">
        <w:rPr>
          <w:sz w:val="28"/>
          <w:szCs w:val="28"/>
          <w:lang w:val="uk-UA"/>
        </w:rPr>
        <w:t>iнiцiатив</w:t>
      </w:r>
      <w:proofErr w:type="spellEnd"/>
      <w:r w:rsidRPr="00B83FA5">
        <w:rPr>
          <w:sz w:val="28"/>
          <w:szCs w:val="28"/>
          <w:lang w:val="uk-UA"/>
        </w:rPr>
        <w:t>;</w:t>
      </w:r>
    </w:p>
    <w:p w14:paraId="0D91B03A" w14:textId="77777777" w:rsidR="000E0DF9" w:rsidRPr="00B83FA5" w:rsidRDefault="000E0DF9" w:rsidP="000E0DF9">
      <w:pPr>
        <w:ind w:firstLine="709"/>
        <w:contextualSpacing/>
        <w:jc w:val="both"/>
        <w:rPr>
          <w:sz w:val="28"/>
          <w:szCs w:val="28"/>
          <w:lang w:val="uk-UA"/>
        </w:rPr>
      </w:pPr>
      <w:r w:rsidRPr="00B83FA5">
        <w:rPr>
          <w:sz w:val="28"/>
          <w:szCs w:val="28"/>
          <w:lang w:val="uk-UA"/>
        </w:rPr>
        <w:t>– єдність навчання, виховання та науково-дослідної роботи, що</w:t>
      </w:r>
      <w:r>
        <w:rPr>
          <w:sz w:val="28"/>
          <w:szCs w:val="28"/>
          <w:lang w:val="uk-UA"/>
        </w:rPr>
        <w:t xml:space="preserve"> </w:t>
      </w:r>
      <w:r w:rsidRPr="00B83FA5">
        <w:rPr>
          <w:sz w:val="28"/>
          <w:szCs w:val="28"/>
          <w:lang w:val="uk-UA"/>
        </w:rPr>
        <w:t>передбачає добросовісне виконання кожним студентом своїх</w:t>
      </w:r>
      <w:r>
        <w:rPr>
          <w:sz w:val="28"/>
          <w:szCs w:val="28"/>
          <w:lang w:val="uk-UA"/>
        </w:rPr>
        <w:t xml:space="preserve"> </w:t>
      </w:r>
      <w:r w:rsidRPr="00B83FA5">
        <w:rPr>
          <w:sz w:val="28"/>
          <w:szCs w:val="28"/>
          <w:lang w:val="uk-UA"/>
        </w:rPr>
        <w:t>функціональних обов’язків i громадських доручень, участь у</w:t>
      </w:r>
      <w:r>
        <w:rPr>
          <w:sz w:val="28"/>
          <w:szCs w:val="28"/>
          <w:lang w:val="uk-UA"/>
        </w:rPr>
        <w:t xml:space="preserve"> </w:t>
      </w:r>
      <w:r w:rsidRPr="00B83FA5">
        <w:rPr>
          <w:sz w:val="28"/>
          <w:szCs w:val="28"/>
          <w:lang w:val="uk-UA"/>
        </w:rPr>
        <w:t>науково-</w:t>
      </w:r>
      <w:proofErr w:type="spellStart"/>
      <w:r w:rsidRPr="00B83FA5">
        <w:rPr>
          <w:sz w:val="28"/>
          <w:szCs w:val="28"/>
          <w:lang w:val="uk-UA"/>
        </w:rPr>
        <w:t>дослiднiй</w:t>
      </w:r>
      <w:proofErr w:type="spellEnd"/>
      <w:r w:rsidRPr="00B83FA5">
        <w:rPr>
          <w:sz w:val="28"/>
          <w:szCs w:val="28"/>
          <w:lang w:val="uk-UA"/>
        </w:rPr>
        <w:t xml:space="preserve"> роботі та громадському житті групи, курсу,</w:t>
      </w:r>
      <w:r>
        <w:rPr>
          <w:sz w:val="28"/>
          <w:szCs w:val="28"/>
          <w:lang w:val="uk-UA"/>
        </w:rPr>
        <w:t xml:space="preserve"> </w:t>
      </w:r>
      <w:r w:rsidRPr="00B83FA5">
        <w:rPr>
          <w:sz w:val="28"/>
          <w:szCs w:val="28"/>
          <w:lang w:val="uk-UA"/>
        </w:rPr>
        <w:t>факультету, університету;</w:t>
      </w:r>
    </w:p>
    <w:p w14:paraId="29225ED0" w14:textId="77777777" w:rsidR="000E0DF9" w:rsidRPr="00B83FA5" w:rsidRDefault="000E0DF9" w:rsidP="000E0DF9">
      <w:pPr>
        <w:ind w:firstLine="709"/>
        <w:contextualSpacing/>
        <w:jc w:val="both"/>
        <w:rPr>
          <w:sz w:val="28"/>
          <w:szCs w:val="28"/>
          <w:lang w:val="uk-UA"/>
        </w:rPr>
      </w:pPr>
      <w:r w:rsidRPr="00B83FA5">
        <w:rPr>
          <w:sz w:val="28"/>
          <w:szCs w:val="28"/>
          <w:lang w:val="uk-UA"/>
        </w:rPr>
        <w:t xml:space="preserve">– </w:t>
      </w:r>
      <w:proofErr w:type="spellStart"/>
      <w:r w:rsidRPr="00B83FA5">
        <w:rPr>
          <w:sz w:val="28"/>
          <w:szCs w:val="28"/>
          <w:lang w:val="uk-UA"/>
        </w:rPr>
        <w:t>цiлiснiсть</w:t>
      </w:r>
      <w:proofErr w:type="spellEnd"/>
      <w:r w:rsidRPr="00B83FA5">
        <w:rPr>
          <w:sz w:val="28"/>
          <w:szCs w:val="28"/>
          <w:lang w:val="uk-UA"/>
        </w:rPr>
        <w:t xml:space="preserve"> i системність виховного впливу на студентів деканату, кафедр, інших структурних </w:t>
      </w:r>
      <w:proofErr w:type="spellStart"/>
      <w:r w:rsidRPr="00B83FA5">
        <w:rPr>
          <w:sz w:val="28"/>
          <w:szCs w:val="28"/>
          <w:lang w:val="uk-UA"/>
        </w:rPr>
        <w:t>пiдроздiлiв</w:t>
      </w:r>
      <w:proofErr w:type="spellEnd"/>
      <w:r>
        <w:rPr>
          <w:sz w:val="28"/>
          <w:szCs w:val="28"/>
          <w:lang w:val="uk-UA"/>
        </w:rPr>
        <w:t>, викла</w:t>
      </w:r>
      <w:r w:rsidRPr="00B83FA5">
        <w:rPr>
          <w:sz w:val="28"/>
          <w:szCs w:val="28"/>
          <w:lang w:val="uk-UA"/>
        </w:rPr>
        <w:t>дачів, органів студентського самоврядування;</w:t>
      </w:r>
    </w:p>
    <w:p w14:paraId="269C1ED1" w14:textId="77777777" w:rsidR="000E0DF9" w:rsidRPr="00B83FA5" w:rsidRDefault="000E0DF9" w:rsidP="000E0DF9">
      <w:pPr>
        <w:ind w:firstLine="709"/>
        <w:contextualSpacing/>
        <w:jc w:val="both"/>
        <w:rPr>
          <w:sz w:val="28"/>
          <w:szCs w:val="28"/>
          <w:lang w:val="uk-UA"/>
        </w:rPr>
      </w:pPr>
      <w:r w:rsidRPr="00B83FA5">
        <w:rPr>
          <w:sz w:val="28"/>
          <w:szCs w:val="28"/>
          <w:lang w:val="uk-UA"/>
        </w:rPr>
        <w:t>– пріоритет загальнолюдських цінностей, їх органічне поєднання з цінностями національними.</w:t>
      </w:r>
    </w:p>
    <w:p w14:paraId="4E56F5D1" w14:textId="77777777" w:rsidR="000E0DF9" w:rsidRPr="00182D68" w:rsidRDefault="000E0DF9" w:rsidP="000E0DF9">
      <w:pPr>
        <w:ind w:firstLine="709"/>
        <w:contextualSpacing/>
        <w:jc w:val="both"/>
        <w:rPr>
          <w:sz w:val="28"/>
          <w:szCs w:val="28"/>
          <w:lang w:val="uk-UA"/>
        </w:rPr>
      </w:pPr>
      <w:r w:rsidRPr="00B83FA5">
        <w:rPr>
          <w:sz w:val="28"/>
          <w:szCs w:val="28"/>
          <w:lang w:val="uk-UA"/>
        </w:rPr>
        <w:lastRenderedPageBreak/>
        <w:t xml:space="preserve">Процес становлення студента як </w:t>
      </w:r>
      <w:r>
        <w:rPr>
          <w:sz w:val="28"/>
          <w:szCs w:val="28"/>
          <w:lang w:val="uk-UA"/>
        </w:rPr>
        <w:t>особистості майбутнього фахівця</w:t>
      </w:r>
      <w:r w:rsidRPr="00B83FA5">
        <w:rPr>
          <w:sz w:val="28"/>
          <w:szCs w:val="28"/>
          <w:lang w:val="uk-UA"/>
        </w:rPr>
        <w:t xml:space="preserve"> складається з декількох етапів: усвідомлення соціальної ролі праці </w:t>
      </w:r>
      <w:r>
        <w:rPr>
          <w:sz w:val="28"/>
          <w:szCs w:val="28"/>
          <w:lang w:val="uk-UA"/>
        </w:rPr>
        <w:t xml:space="preserve">професіонала </w:t>
      </w:r>
      <w:r w:rsidRPr="00B83FA5">
        <w:rPr>
          <w:sz w:val="28"/>
          <w:szCs w:val="28"/>
          <w:lang w:val="uk-UA"/>
        </w:rPr>
        <w:t>певної</w:t>
      </w:r>
      <w:r>
        <w:rPr>
          <w:sz w:val="28"/>
          <w:szCs w:val="28"/>
          <w:lang w:val="uk-UA"/>
        </w:rPr>
        <w:t xml:space="preserve"> </w:t>
      </w:r>
      <w:r w:rsidRPr="00B83FA5">
        <w:rPr>
          <w:sz w:val="28"/>
          <w:szCs w:val="28"/>
          <w:lang w:val="uk-UA"/>
        </w:rPr>
        <w:t>галузі, сприйняття вимог професії, усвідомленого висування цих</w:t>
      </w:r>
      <w:r>
        <w:rPr>
          <w:sz w:val="28"/>
          <w:szCs w:val="28"/>
          <w:lang w:val="uk-UA"/>
        </w:rPr>
        <w:t xml:space="preserve"> </w:t>
      </w:r>
      <w:r w:rsidRPr="00B83FA5">
        <w:rPr>
          <w:sz w:val="28"/>
          <w:szCs w:val="28"/>
          <w:lang w:val="uk-UA"/>
        </w:rPr>
        <w:t>вимог до себе, самовиховання необхідних якостей, моделюючих</w:t>
      </w:r>
      <w:r>
        <w:rPr>
          <w:sz w:val="28"/>
          <w:szCs w:val="28"/>
          <w:lang w:val="uk-UA"/>
        </w:rPr>
        <w:t xml:space="preserve"> </w:t>
      </w:r>
      <w:r w:rsidRPr="00B83FA5">
        <w:rPr>
          <w:sz w:val="28"/>
          <w:szCs w:val="28"/>
          <w:lang w:val="uk-UA"/>
        </w:rPr>
        <w:t>особистість професіонала, самореалізація у творчій діяльності</w:t>
      </w:r>
    </w:p>
    <w:p w14:paraId="79212E1C" w14:textId="77777777" w:rsidR="000E0DF9" w:rsidRPr="00B83FA5" w:rsidRDefault="000E0DF9" w:rsidP="000E0DF9">
      <w:pPr>
        <w:ind w:firstLine="709"/>
        <w:contextualSpacing/>
        <w:jc w:val="both"/>
        <w:rPr>
          <w:sz w:val="28"/>
          <w:szCs w:val="28"/>
          <w:lang w:val="uk-UA"/>
        </w:rPr>
      </w:pPr>
      <w:proofErr w:type="spellStart"/>
      <w:r w:rsidRPr="00B83FA5">
        <w:rPr>
          <w:sz w:val="28"/>
          <w:szCs w:val="28"/>
          <w:lang w:val="uk-UA"/>
        </w:rPr>
        <w:t>Професiйне</w:t>
      </w:r>
      <w:proofErr w:type="spellEnd"/>
      <w:r w:rsidRPr="00B83FA5">
        <w:rPr>
          <w:sz w:val="28"/>
          <w:szCs w:val="28"/>
          <w:lang w:val="uk-UA"/>
        </w:rPr>
        <w:t xml:space="preserve"> виховання – це діяльність, спрямована на формування у студентів професійної самосвідомості, ерудиції та компетенції; здатності ставити завдання у визначеній сфері професійної</w:t>
      </w:r>
      <w:r>
        <w:rPr>
          <w:sz w:val="28"/>
          <w:szCs w:val="28"/>
          <w:lang w:val="uk-UA"/>
        </w:rPr>
        <w:t xml:space="preserve"> </w:t>
      </w:r>
      <w:r w:rsidRPr="00B83FA5">
        <w:rPr>
          <w:sz w:val="28"/>
          <w:szCs w:val="28"/>
          <w:lang w:val="uk-UA"/>
        </w:rPr>
        <w:t>діяльності та творчо їх вирішувати.</w:t>
      </w:r>
    </w:p>
    <w:p w14:paraId="08F2EA8D" w14:textId="77777777" w:rsidR="000E0DF9" w:rsidRPr="00B83FA5" w:rsidRDefault="000E0DF9" w:rsidP="000E0DF9">
      <w:pPr>
        <w:ind w:firstLine="709"/>
        <w:contextualSpacing/>
        <w:jc w:val="both"/>
        <w:rPr>
          <w:sz w:val="28"/>
          <w:szCs w:val="28"/>
          <w:lang w:val="uk-UA"/>
        </w:rPr>
      </w:pPr>
      <w:r w:rsidRPr="00B83FA5">
        <w:rPr>
          <w:sz w:val="28"/>
          <w:szCs w:val="28"/>
          <w:lang w:val="uk-UA"/>
        </w:rPr>
        <w:t>Виховання студента як фахівця орієнтовано на розвиток:</w:t>
      </w:r>
    </w:p>
    <w:p w14:paraId="6A1CD8CB" w14:textId="77777777" w:rsidR="000E0DF9" w:rsidRPr="00B83FA5" w:rsidRDefault="000E0DF9" w:rsidP="000E0DF9">
      <w:pPr>
        <w:ind w:firstLine="709"/>
        <w:contextualSpacing/>
        <w:jc w:val="both"/>
        <w:rPr>
          <w:sz w:val="28"/>
          <w:szCs w:val="28"/>
          <w:lang w:val="uk-UA"/>
        </w:rPr>
      </w:pPr>
      <w:r w:rsidRPr="00B83FA5">
        <w:rPr>
          <w:sz w:val="28"/>
          <w:szCs w:val="28"/>
          <w:lang w:val="uk-UA"/>
        </w:rPr>
        <w:t>– глибокої зацікавленості, любові до обраної професії, професійної самосвідомості, ерудованості та компетентності;</w:t>
      </w:r>
    </w:p>
    <w:p w14:paraId="6FB5DF13" w14:textId="77777777" w:rsidR="000E0DF9" w:rsidRPr="00B83FA5" w:rsidRDefault="000E0DF9" w:rsidP="000E0DF9">
      <w:pPr>
        <w:ind w:firstLine="709"/>
        <w:contextualSpacing/>
        <w:jc w:val="both"/>
        <w:rPr>
          <w:sz w:val="28"/>
          <w:szCs w:val="28"/>
          <w:lang w:val="uk-UA"/>
        </w:rPr>
      </w:pPr>
      <w:r w:rsidRPr="00B83FA5">
        <w:rPr>
          <w:sz w:val="28"/>
          <w:szCs w:val="28"/>
          <w:lang w:val="uk-UA"/>
        </w:rPr>
        <w:t>– усвідомлення професійного інтересу й відповідальності;</w:t>
      </w:r>
    </w:p>
    <w:p w14:paraId="2F3BDB5B" w14:textId="77777777" w:rsidR="000E0DF9" w:rsidRPr="00B83FA5" w:rsidRDefault="000E0DF9" w:rsidP="000E0DF9">
      <w:pPr>
        <w:ind w:firstLine="709"/>
        <w:contextualSpacing/>
        <w:jc w:val="both"/>
        <w:rPr>
          <w:sz w:val="28"/>
          <w:szCs w:val="28"/>
          <w:lang w:val="uk-UA"/>
        </w:rPr>
      </w:pPr>
      <w:r w:rsidRPr="00B83FA5">
        <w:rPr>
          <w:sz w:val="28"/>
          <w:szCs w:val="28"/>
          <w:lang w:val="uk-UA"/>
        </w:rPr>
        <w:t>– здатності ставити творчі завдання та ефективно їх вирішувати</w:t>
      </w:r>
      <w:r>
        <w:rPr>
          <w:sz w:val="28"/>
          <w:szCs w:val="28"/>
          <w:lang w:val="uk-UA"/>
        </w:rPr>
        <w:t xml:space="preserve"> </w:t>
      </w:r>
      <w:r w:rsidRPr="00B83FA5">
        <w:rPr>
          <w:sz w:val="28"/>
          <w:szCs w:val="28"/>
          <w:lang w:val="uk-UA"/>
        </w:rPr>
        <w:t>у вибраній сфері професійної діяльності;</w:t>
      </w:r>
    </w:p>
    <w:p w14:paraId="265B0ADA" w14:textId="77777777" w:rsidR="000E0DF9" w:rsidRPr="00B83FA5" w:rsidRDefault="000E0DF9" w:rsidP="000E0DF9">
      <w:pPr>
        <w:ind w:firstLine="709"/>
        <w:contextualSpacing/>
        <w:jc w:val="both"/>
        <w:rPr>
          <w:sz w:val="28"/>
          <w:szCs w:val="28"/>
          <w:lang w:val="uk-UA"/>
        </w:rPr>
      </w:pPr>
      <w:r w:rsidRPr="00B83FA5">
        <w:rPr>
          <w:sz w:val="28"/>
          <w:szCs w:val="28"/>
          <w:lang w:val="uk-UA"/>
        </w:rPr>
        <w:t>– готовності приймати нестандартні рішення;</w:t>
      </w:r>
    </w:p>
    <w:p w14:paraId="0DBC0A0A" w14:textId="77777777" w:rsidR="000E0DF9" w:rsidRPr="00B83FA5" w:rsidRDefault="000E0DF9" w:rsidP="000E0DF9">
      <w:pPr>
        <w:ind w:firstLine="709"/>
        <w:contextualSpacing/>
        <w:jc w:val="both"/>
        <w:rPr>
          <w:sz w:val="28"/>
          <w:szCs w:val="28"/>
          <w:lang w:val="uk-UA"/>
        </w:rPr>
      </w:pPr>
      <w:r w:rsidRPr="00B83FA5">
        <w:rPr>
          <w:sz w:val="28"/>
          <w:szCs w:val="28"/>
          <w:lang w:val="uk-UA"/>
        </w:rPr>
        <w:t>– відкритості для нових досягнень науки, техніки та практики.</w:t>
      </w:r>
    </w:p>
    <w:p w14:paraId="01D9E7FF" w14:textId="77777777" w:rsidR="000E0DF9" w:rsidRPr="00182D68" w:rsidRDefault="000E0DF9" w:rsidP="000E0DF9">
      <w:pPr>
        <w:ind w:firstLine="709"/>
        <w:contextualSpacing/>
        <w:jc w:val="both"/>
        <w:rPr>
          <w:sz w:val="28"/>
          <w:szCs w:val="28"/>
          <w:lang w:val="uk-UA"/>
        </w:rPr>
      </w:pPr>
      <w:r w:rsidRPr="00B83FA5">
        <w:rPr>
          <w:sz w:val="28"/>
          <w:szCs w:val="28"/>
          <w:lang w:val="uk-UA"/>
        </w:rPr>
        <w:t xml:space="preserve">Важливою в цьому </w:t>
      </w:r>
      <w:proofErr w:type="spellStart"/>
      <w:r w:rsidRPr="00B83FA5">
        <w:rPr>
          <w:sz w:val="28"/>
          <w:szCs w:val="28"/>
          <w:lang w:val="uk-UA"/>
        </w:rPr>
        <w:t>процесi</w:t>
      </w:r>
      <w:proofErr w:type="spellEnd"/>
      <w:r w:rsidRPr="00B83FA5">
        <w:rPr>
          <w:sz w:val="28"/>
          <w:szCs w:val="28"/>
          <w:lang w:val="uk-UA"/>
        </w:rPr>
        <w:t xml:space="preserve"> є </w:t>
      </w:r>
      <w:proofErr w:type="spellStart"/>
      <w:r w:rsidRPr="00B83FA5">
        <w:rPr>
          <w:sz w:val="28"/>
          <w:szCs w:val="28"/>
          <w:lang w:val="uk-UA"/>
        </w:rPr>
        <w:t>особистiсть</w:t>
      </w:r>
      <w:proofErr w:type="spellEnd"/>
      <w:r w:rsidRPr="00B83FA5">
        <w:rPr>
          <w:sz w:val="28"/>
          <w:szCs w:val="28"/>
          <w:lang w:val="uk-UA"/>
        </w:rPr>
        <w:t xml:space="preserve"> викладача, передусім</w:t>
      </w:r>
      <w:r>
        <w:rPr>
          <w:sz w:val="28"/>
          <w:szCs w:val="28"/>
          <w:lang w:val="uk-UA"/>
        </w:rPr>
        <w:t xml:space="preserve"> з </w:t>
      </w:r>
      <w:proofErr w:type="spellStart"/>
      <w:r w:rsidRPr="00B83FA5">
        <w:rPr>
          <w:sz w:val="28"/>
          <w:szCs w:val="28"/>
          <w:lang w:val="uk-UA"/>
        </w:rPr>
        <w:t>дисциплiн</w:t>
      </w:r>
      <w:proofErr w:type="spellEnd"/>
      <w:r w:rsidRPr="00B83FA5">
        <w:rPr>
          <w:sz w:val="28"/>
          <w:szCs w:val="28"/>
          <w:lang w:val="uk-UA"/>
        </w:rPr>
        <w:t xml:space="preserve"> фахового спрямування.</w:t>
      </w:r>
    </w:p>
    <w:p w14:paraId="1FA5C442" w14:textId="77777777" w:rsidR="000E0DF9" w:rsidRDefault="000E0DF9" w:rsidP="000E0DF9">
      <w:pPr>
        <w:ind w:firstLine="709"/>
        <w:contextualSpacing/>
        <w:jc w:val="center"/>
        <w:rPr>
          <w:b/>
          <w:sz w:val="28"/>
          <w:szCs w:val="28"/>
          <w:lang w:val="uk-UA"/>
        </w:rPr>
      </w:pPr>
    </w:p>
    <w:p w14:paraId="3566C84F" w14:textId="77777777" w:rsidR="000E0DF9" w:rsidRDefault="00643FFA" w:rsidP="000E0DF9">
      <w:pPr>
        <w:ind w:firstLine="709"/>
        <w:contextualSpacing/>
        <w:jc w:val="center"/>
        <w:rPr>
          <w:b/>
          <w:sz w:val="28"/>
          <w:szCs w:val="28"/>
          <w:lang w:val="uk-UA"/>
        </w:rPr>
      </w:pPr>
      <w:r>
        <w:rPr>
          <w:b/>
          <w:sz w:val="28"/>
          <w:szCs w:val="28"/>
          <w:lang w:val="uk-UA"/>
        </w:rPr>
        <w:t>4</w:t>
      </w:r>
      <w:r w:rsidR="000E0DF9">
        <w:rPr>
          <w:b/>
          <w:sz w:val="28"/>
          <w:szCs w:val="28"/>
          <w:lang w:val="uk-UA"/>
        </w:rPr>
        <w:t>.2. Студент як суб’єкт виховання</w:t>
      </w:r>
    </w:p>
    <w:p w14:paraId="431F4F3F" w14:textId="77777777" w:rsidR="000E0DF9" w:rsidRPr="00983D8E" w:rsidRDefault="000E0DF9" w:rsidP="000E0DF9">
      <w:pPr>
        <w:ind w:firstLine="709"/>
        <w:contextualSpacing/>
        <w:jc w:val="both"/>
        <w:rPr>
          <w:sz w:val="28"/>
          <w:szCs w:val="28"/>
          <w:lang w:val="uk-UA"/>
        </w:rPr>
      </w:pPr>
      <w:r w:rsidRPr="00983D8E">
        <w:rPr>
          <w:sz w:val="28"/>
          <w:szCs w:val="28"/>
          <w:lang w:val="uk-UA"/>
        </w:rPr>
        <w:t>У психолого-педагогічній літературі виділяються різні типи</w:t>
      </w:r>
      <w:r>
        <w:rPr>
          <w:sz w:val="28"/>
          <w:szCs w:val="28"/>
          <w:lang w:val="uk-UA"/>
        </w:rPr>
        <w:t xml:space="preserve"> </w:t>
      </w:r>
      <w:r w:rsidRPr="00983D8E">
        <w:rPr>
          <w:sz w:val="28"/>
          <w:szCs w:val="28"/>
          <w:lang w:val="uk-UA"/>
        </w:rPr>
        <w:t>студентів за структурними особливостями особистості. Переважна більшість авторів вважає, що в структурі особистості необхідно</w:t>
      </w:r>
      <w:r>
        <w:rPr>
          <w:sz w:val="28"/>
          <w:szCs w:val="28"/>
          <w:lang w:val="uk-UA"/>
        </w:rPr>
        <w:t xml:space="preserve"> </w:t>
      </w:r>
      <w:r w:rsidRPr="00983D8E">
        <w:rPr>
          <w:sz w:val="28"/>
          <w:szCs w:val="28"/>
          <w:lang w:val="uk-UA"/>
        </w:rPr>
        <w:t>виділяти чотири групи властивостей:</w:t>
      </w:r>
    </w:p>
    <w:p w14:paraId="233007D8" w14:textId="77777777" w:rsidR="000E0DF9" w:rsidRPr="00983D8E" w:rsidRDefault="000E0DF9" w:rsidP="000E0DF9">
      <w:pPr>
        <w:ind w:firstLine="709"/>
        <w:contextualSpacing/>
        <w:jc w:val="both"/>
        <w:rPr>
          <w:sz w:val="28"/>
          <w:szCs w:val="28"/>
          <w:lang w:val="uk-UA"/>
        </w:rPr>
      </w:pPr>
      <w:r w:rsidRPr="00983D8E">
        <w:rPr>
          <w:sz w:val="28"/>
          <w:szCs w:val="28"/>
          <w:lang w:val="uk-UA"/>
        </w:rPr>
        <w:t>– спрямованість особистості, до якої входять її потреби, мотиви, цілі, переконання, ідеали</w:t>
      </w:r>
      <w:r>
        <w:rPr>
          <w:sz w:val="28"/>
          <w:szCs w:val="28"/>
          <w:lang w:val="uk-UA"/>
        </w:rPr>
        <w:t xml:space="preserve">, є </w:t>
      </w:r>
      <w:r w:rsidRPr="00983D8E">
        <w:rPr>
          <w:sz w:val="28"/>
          <w:szCs w:val="28"/>
          <w:lang w:val="uk-UA"/>
        </w:rPr>
        <w:t>основ</w:t>
      </w:r>
      <w:r>
        <w:rPr>
          <w:sz w:val="28"/>
          <w:szCs w:val="28"/>
          <w:lang w:val="uk-UA"/>
        </w:rPr>
        <w:t>ою</w:t>
      </w:r>
      <w:r w:rsidRPr="00983D8E">
        <w:rPr>
          <w:sz w:val="28"/>
          <w:szCs w:val="28"/>
          <w:lang w:val="uk-UA"/>
        </w:rPr>
        <w:t>, що визначає психологічний зміст</w:t>
      </w:r>
      <w:r>
        <w:rPr>
          <w:sz w:val="28"/>
          <w:szCs w:val="28"/>
          <w:lang w:val="uk-UA"/>
        </w:rPr>
        <w:t xml:space="preserve"> </w:t>
      </w:r>
      <w:r w:rsidRPr="00983D8E">
        <w:rPr>
          <w:sz w:val="28"/>
          <w:szCs w:val="28"/>
          <w:lang w:val="uk-UA"/>
        </w:rPr>
        <w:t xml:space="preserve">властивостей особистості, </w:t>
      </w:r>
      <w:r>
        <w:rPr>
          <w:sz w:val="28"/>
          <w:szCs w:val="28"/>
          <w:lang w:val="uk-UA"/>
        </w:rPr>
        <w:t>є її</w:t>
      </w:r>
      <w:r w:rsidRPr="00983D8E">
        <w:rPr>
          <w:sz w:val="28"/>
          <w:szCs w:val="28"/>
          <w:lang w:val="uk-UA"/>
        </w:rPr>
        <w:t xml:space="preserve"> своєрідни</w:t>
      </w:r>
      <w:r>
        <w:rPr>
          <w:sz w:val="28"/>
          <w:szCs w:val="28"/>
          <w:lang w:val="uk-UA"/>
        </w:rPr>
        <w:t>м</w:t>
      </w:r>
      <w:r w:rsidRPr="00983D8E">
        <w:rPr>
          <w:sz w:val="28"/>
          <w:szCs w:val="28"/>
          <w:lang w:val="uk-UA"/>
        </w:rPr>
        <w:t xml:space="preserve"> </w:t>
      </w:r>
      <w:proofErr w:type="spellStart"/>
      <w:r w:rsidRPr="00983D8E">
        <w:rPr>
          <w:sz w:val="28"/>
          <w:szCs w:val="28"/>
          <w:lang w:val="uk-UA"/>
        </w:rPr>
        <w:t>стрижен</w:t>
      </w:r>
      <w:r>
        <w:rPr>
          <w:sz w:val="28"/>
          <w:szCs w:val="28"/>
          <w:lang w:val="uk-UA"/>
        </w:rPr>
        <w:t>ем</w:t>
      </w:r>
      <w:proofErr w:type="spellEnd"/>
      <w:r w:rsidRPr="00983D8E">
        <w:rPr>
          <w:sz w:val="28"/>
          <w:szCs w:val="28"/>
          <w:lang w:val="uk-UA"/>
        </w:rPr>
        <w:t>;</w:t>
      </w:r>
    </w:p>
    <w:p w14:paraId="04A9A8C9" w14:textId="77777777" w:rsidR="000E0DF9" w:rsidRPr="00983D8E" w:rsidRDefault="000E0DF9" w:rsidP="000E0DF9">
      <w:pPr>
        <w:ind w:firstLine="709"/>
        <w:contextualSpacing/>
        <w:jc w:val="both"/>
        <w:rPr>
          <w:sz w:val="28"/>
          <w:szCs w:val="28"/>
          <w:lang w:val="uk-UA"/>
        </w:rPr>
      </w:pPr>
      <w:r w:rsidRPr="00983D8E">
        <w:rPr>
          <w:sz w:val="28"/>
          <w:szCs w:val="28"/>
          <w:lang w:val="uk-UA"/>
        </w:rPr>
        <w:t>– темперамент — психічна властивість особистості, яка визначає динаміку її виявів у різних видах діяльності;</w:t>
      </w:r>
    </w:p>
    <w:p w14:paraId="7BBCED26" w14:textId="77777777" w:rsidR="000E0DF9" w:rsidRPr="00983D8E" w:rsidRDefault="000E0DF9" w:rsidP="000E0DF9">
      <w:pPr>
        <w:ind w:firstLine="709"/>
        <w:contextualSpacing/>
        <w:jc w:val="both"/>
        <w:rPr>
          <w:sz w:val="28"/>
          <w:szCs w:val="28"/>
          <w:lang w:val="uk-UA"/>
        </w:rPr>
      </w:pPr>
      <w:r w:rsidRPr="00983D8E">
        <w:rPr>
          <w:sz w:val="28"/>
          <w:szCs w:val="28"/>
          <w:lang w:val="uk-UA"/>
        </w:rPr>
        <w:t>– здібності, тобто психічні властивості особистості, що визначають потенційні й реальні можливості людини у виконанні</w:t>
      </w:r>
      <w:r>
        <w:rPr>
          <w:sz w:val="28"/>
          <w:szCs w:val="28"/>
          <w:lang w:val="uk-UA"/>
        </w:rPr>
        <w:t xml:space="preserve"> </w:t>
      </w:r>
      <w:r w:rsidRPr="00983D8E">
        <w:rPr>
          <w:sz w:val="28"/>
          <w:szCs w:val="28"/>
          <w:lang w:val="uk-UA"/>
        </w:rPr>
        <w:t>тієї чи іншої діяльності;</w:t>
      </w:r>
    </w:p>
    <w:p w14:paraId="19E2CB9C" w14:textId="77777777" w:rsidR="000E0DF9" w:rsidRPr="00983D8E" w:rsidRDefault="000E0DF9" w:rsidP="000E0DF9">
      <w:pPr>
        <w:ind w:firstLine="709"/>
        <w:contextualSpacing/>
        <w:jc w:val="both"/>
        <w:rPr>
          <w:sz w:val="28"/>
          <w:szCs w:val="28"/>
          <w:lang w:val="uk-UA"/>
        </w:rPr>
      </w:pPr>
      <w:r w:rsidRPr="00983D8E">
        <w:rPr>
          <w:sz w:val="28"/>
          <w:szCs w:val="28"/>
          <w:lang w:val="uk-UA"/>
        </w:rPr>
        <w:t>– характер – сукупність основних, стрижневих властивостей</w:t>
      </w:r>
      <w:r>
        <w:rPr>
          <w:sz w:val="28"/>
          <w:szCs w:val="28"/>
          <w:lang w:val="uk-UA"/>
        </w:rPr>
        <w:t xml:space="preserve"> </w:t>
      </w:r>
      <w:r w:rsidRPr="00983D8E">
        <w:rPr>
          <w:sz w:val="28"/>
          <w:szCs w:val="28"/>
          <w:lang w:val="uk-UA"/>
        </w:rPr>
        <w:t>особистості, що визначають стиль її поведінки у суспільстві.</w:t>
      </w:r>
    </w:p>
    <w:p w14:paraId="2CA9DC71" w14:textId="77777777" w:rsidR="000E0DF9" w:rsidRPr="00983D8E" w:rsidRDefault="000E0DF9" w:rsidP="000E0DF9">
      <w:pPr>
        <w:ind w:firstLine="709"/>
        <w:contextualSpacing/>
        <w:jc w:val="both"/>
        <w:rPr>
          <w:sz w:val="28"/>
          <w:szCs w:val="28"/>
          <w:lang w:val="uk-UA"/>
        </w:rPr>
      </w:pPr>
      <w:r>
        <w:rPr>
          <w:sz w:val="28"/>
          <w:szCs w:val="28"/>
          <w:lang w:val="uk-UA"/>
        </w:rPr>
        <w:t>В основі</w:t>
      </w:r>
      <w:r w:rsidRPr="00983D8E">
        <w:rPr>
          <w:sz w:val="28"/>
          <w:szCs w:val="28"/>
          <w:lang w:val="uk-UA"/>
        </w:rPr>
        <w:t xml:space="preserve"> типологі</w:t>
      </w:r>
      <w:r>
        <w:rPr>
          <w:sz w:val="28"/>
          <w:szCs w:val="28"/>
          <w:lang w:val="uk-UA"/>
        </w:rPr>
        <w:t>ї</w:t>
      </w:r>
      <w:r w:rsidRPr="00983D8E">
        <w:rPr>
          <w:sz w:val="28"/>
          <w:szCs w:val="28"/>
          <w:lang w:val="uk-UA"/>
        </w:rPr>
        <w:t xml:space="preserve"> сучасного студентства</w:t>
      </w:r>
      <w:r>
        <w:rPr>
          <w:sz w:val="28"/>
          <w:szCs w:val="28"/>
          <w:lang w:val="uk-UA"/>
        </w:rPr>
        <w:t xml:space="preserve"> </w:t>
      </w:r>
      <w:r w:rsidRPr="00983D8E">
        <w:rPr>
          <w:sz w:val="28"/>
          <w:szCs w:val="28"/>
          <w:lang w:val="uk-UA"/>
        </w:rPr>
        <w:t>покладено такі критерії: ставлення до навчання,</w:t>
      </w:r>
      <w:r>
        <w:rPr>
          <w:sz w:val="28"/>
          <w:szCs w:val="28"/>
          <w:lang w:val="uk-UA"/>
        </w:rPr>
        <w:t xml:space="preserve"> </w:t>
      </w:r>
      <w:r w:rsidRPr="00983D8E">
        <w:rPr>
          <w:sz w:val="28"/>
          <w:szCs w:val="28"/>
          <w:lang w:val="uk-UA"/>
        </w:rPr>
        <w:t>наукова та громадська активність</w:t>
      </w:r>
      <w:r>
        <w:rPr>
          <w:sz w:val="28"/>
          <w:szCs w:val="28"/>
          <w:lang w:val="uk-UA"/>
        </w:rPr>
        <w:t>, загальна культура, почуття ко</w:t>
      </w:r>
      <w:r w:rsidRPr="00983D8E">
        <w:rPr>
          <w:sz w:val="28"/>
          <w:szCs w:val="28"/>
          <w:lang w:val="uk-UA"/>
        </w:rPr>
        <w:t>лективізму.</w:t>
      </w:r>
    </w:p>
    <w:p w14:paraId="0B7A9A72" w14:textId="77777777" w:rsidR="000E0DF9" w:rsidRPr="00983D8E" w:rsidRDefault="000E0DF9" w:rsidP="000E0DF9">
      <w:pPr>
        <w:ind w:firstLine="709"/>
        <w:contextualSpacing/>
        <w:jc w:val="both"/>
        <w:rPr>
          <w:sz w:val="28"/>
          <w:szCs w:val="28"/>
          <w:lang w:val="uk-UA"/>
        </w:rPr>
      </w:pPr>
      <w:r w:rsidRPr="00983D8E">
        <w:rPr>
          <w:sz w:val="28"/>
          <w:szCs w:val="28"/>
          <w:lang w:val="uk-UA"/>
        </w:rPr>
        <w:t>Тип 1. Студент, що відмінно навчається з профілюючих, загально-теоретичних, суспільних дисциплін; займається науково-дослідницькою роботою; має високу культуру; бере активну участь</w:t>
      </w:r>
      <w:r>
        <w:rPr>
          <w:sz w:val="28"/>
          <w:szCs w:val="28"/>
          <w:lang w:val="uk-UA"/>
        </w:rPr>
        <w:t xml:space="preserve"> </w:t>
      </w:r>
      <w:r w:rsidRPr="00983D8E">
        <w:rPr>
          <w:sz w:val="28"/>
          <w:szCs w:val="28"/>
          <w:lang w:val="uk-UA"/>
        </w:rPr>
        <w:t>в громадській роботі; з колективом пов’язаний різнобічними інтересами. Це ідеал сучасного студента.</w:t>
      </w:r>
    </w:p>
    <w:p w14:paraId="7983AE26" w14:textId="77777777" w:rsidR="000E0DF9" w:rsidRPr="00983D8E" w:rsidRDefault="000E0DF9" w:rsidP="000E0DF9">
      <w:pPr>
        <w:ind w:firstLine="709"/>
        <w:contextualSpacing/>
        <w:jc w:val="both"/>
        <w:rPr>
          <w:sz w:val="28"/>
          <w:szCs w:val="28"/>
          <w:lang w:val="uk-UA"/>
        </w:rPr>
      </w:pPr>
      <w:r w:rsidRPr="00983D8E">
        <w:rPr>
          <w:sz w:val="28"/>
          <w:szCs w:val="28"/>
          <w:lang w:val="uk-UA"/>
        </w:rPr>
        <w:t>Тип 2. Студент добре навчається; вважає отримання спеціальності єдиною метою навчання у вищому навчальному закладі;</w:t>
      </w:r>
      <w:r>
        <w:rPr>
          <w:sz w:val="28"/>
          <w:szCs w:val="28"/>
          <w:lang w:val="uk-UA"/>
        </w:rPr>
        <w:t xml:space="preserve"> </w:t>
      </w:r>
      <w:r w:rsidRPr="00983D8E">
        <w:rPr>
          <w:sz w:val="28"/>
          <w:szCs w:val="28"/>
          <w:lang w:val="uk-UA"/>
        </w:rPr>
        <w:t xml:space="preserve">суспільними дисциплінами цікавиться у межах програми; пов’язаний з колективом </w:t>
      </w:r>
      <w:r w:rsidRPr="00983D8E">
        <w:rPr>
          <w:sz w:val="28"/>
          <w:szCs w:val="28"/>
          <w:lang w:val="uk-UA"/>
        </w:rPr>
        <w:lastRenderedPageBreak/>
        <w:t>навчальними й професійними інтересами; бере</w:t>
      </w:r>
      <w:r>
        <w:rPr>
          <w:sz w:val="28"/>
          <w:szCs w:val="28"/>
          <w:lang w:val="uk-UA"/>
        </w:rPr>
        <w:t xml:space="preserve"> </w:t>
      </w:r>
      <w:r w:rsidRPr="00983D8E">
        <w:rPr>
          <w:sz w:val="28"/>
          <w:szCs w:val="28"/>
          <w:lang w:val="uk-UA"/>
        </w:rPr>
        <w:t>участь у громадській роботі; оцінується викладачами та колегами як</w:t>
      </w:r>
      <w:r>
        <w:rPr>
          <w:sz w:val="28"/>
          <w:szCs w:val="28"/>
          <w:lang w:val="uk-UA"/>
        </w:rPr>
        <w:t xml:space="preserve"> </w:t>
      </w:r>
      <w:r w:rsidRPr="00983D8E">
        <w:rPr>
          <w:sz w:val="28"/>
          <w:szCs w:val="28"/>
          <w:lang w:val="uk-UA"/>
        </w:rPr>
        <w:t>хороший студент.</w:t>
      </w:r>
    </w:p>
    <w:p w14:paraId="4BBCE47C" w14:textId="77777777" w:rsidR="000E0DF9" w:rsidRPr="00983D8E" w:rsidRDefault="000E0DF9" w:rsidP="000E0DF9">
      <w:pPr>
        <w:ind w:firstLine="709"/>
        <w:contextualSpacing/>
        <w:jc w:val="both"/>
        <w:rPr>
          <w:sz w:val="28"/>
          <w:szCs w:val="28"/>
          <w:lang w:val="uk-UA"/>
        </w:rPr>
      </w:pPr>
      <w:r w:rsidRPr="00983D8E">
        <w:rPr>
          <w:sz w:val="28"/>
          <w:szCs w:val="28"/>
          <w:lang w:val="uk-UA"/>
        </w:rPr>
        <w:t>Тип 3. Студент, що відмінно встигає у навчанні, розглядає науку як основну сферу інтересів і діяльності; виявляє інтерес до суспільних наук як засобу пояснення дійсності та своєї поведінки;</w:t>
      </w:r>
      <w:r>
        <w:rPr>
          <w:sz w:val="28"/>
          <w:szCs w:val="28"/>
          <w:lang w:val="uk-UA"/>
        </w:rPr>
        <w:t xml:space="preserve"> </w:t>
      </w:r>
      <w:r w:rsidRPr="00983D8E">
        <w:rPr>
          <w:sz w:val="28"/>
          <w:szCs w:val="28"/>
          <w:lang w:val="uk-UA"/>
        </w:rPr>
        <w:t>має високу загальну культуру; активний у громадській діяльності,</w:t>
      </w:r>
      <w:r>
        <w:rPr>
          <w:sz w:val="28"/>
          <w:szCs w:val="28"/>
          <w:lang w:val="uk-UA"/>
        </w:rPr>
        <w:t xml:space="preserve"> </w:t>
      </w:r>
      <w:r w:rsidRPr="00983D8E">
        <w:rPr>
          <w:sz w:val="28"/>
          <w:szCs w:val="28"/>
          <w:lang w:val="uk-UA"/>
        </w:rPr>
        <w:t>з колективом пов’язаний широкими науковими інтересами. Студент цього типу — майбутній учений. Серед цих студентів є такі,</w:t>
      </w:r>
      <w:r>
        <w:rPr>
          <w:sz w:val="28"/>
          <w:szCs w:val="28"/>
          <w:lang w:val="uk-UA"/>
        </w:rPr>
        <w:t xml:space="preserve"> </w:t>
      </w:r>
      <w:r w:rsidRPr="00983D8E">
        <w:rPr>
          <w:sz w:val="28"/>
          <w:szCs w:val="28"/>
          <w:lang w:val="uk-UA"/>
        </w:rPr>
        <w:t>які займаються тільки наукою, всі інші заняття вважають марною</w:t>
      </w:r>
      <w:r>
        <w:rPr>
          <w:sz w:val="28"/>
          <w:szCs w:val="28"/>
          <w:lang w:val="uk-UA"/>
        </w:rPr>
        <w:t xml:space="preserve"> </w:t>
      </w:r>
      <w:r w:rsidRPr="00983D8E">
        <w:rPr>
          <w:sz w:val="28"/>
          <w:szCs w:val="28"/>
          <w:lang w:val="uk-UA"/>
        </w:rPr>
        <w:t>тратою часу; саме про них говорять: «раціоналіст XXI століття».</w:t>
      </w:r>
    </w:p>
    <w:p w14:paraId="28964C7A" w14:textId="77777777" w:rsidR="000E0DF9" w:rsidRPr="00983D8E" w:rsidRDefault="000E0DF9" w:rsidP="000E0DF9">
      <w:pPr>
        <w:ind w:firstLine="709"/>
        <w:contextualSpacing/>
        <w:jc w:val="both"/>
        <w:rPr>
          <w:sz w:val="28"/>
          <w:szCs w:val="28"/>
          <w:lang w:val="uk-UA"/>
        </w:rPr>
      </w:pPr>
      <w:r w:rsidRPr="00983D8E">
        <w:rPr>
          <w:sz w:val="28"/>
          <w:szCs w:val="28"/>
          <w:lang w:val="uk-UA"/>
        </w:rPr>
        <w:t>Тип 4. Студент, що встигає у навчанні, активно цікавиться</w:t>
      </w:r>
      <w:r>
        <w:rPr>
          <w:sz w:val="28"/>
          <w:szCs w:val="28"/>
          <w:lang w:val="uk-UA"/>
        </w:rPr>
        <w:t xml:space="preserve"> </w:t>
      </w:r>
      <w:r w:rsidRPr="00983D8E">
        <w:rPr>
          <w:sz w:val="28"/>
          <w:szCs w:val="28"/>
          <w:lang w:val="uk-UA"/>
        </w:rPr>
        <w:t>суспільними науками понад програми, науково-дослідницькою</w:t>
      </w:r>
      <w:r>
        <w:rPr>
          <w:sz w:val="28"/>
          <w:szCs w:val="28"/>
          <w:lang w:val="uk-UA"/>
        </w:rPr>
        <w:t xml:space="preserve"> </w:t>
      </w:r>
      <w:r w:rsidRPr="00983D8E">
        <w:rPr>
          <w:sz w:val="28"/>
          <w:szCs w:val="28"/>
          <w:lang w:val="uk-UA"/>
        </w:rPr>
        <w:t>роботою, як правило, не займається; загальна культура обмежена</w:t>
      </w:r>
      <w:r>
        <w:rPr>
          <w:sz w:val="28"/>
          <w:szCs w:val="28"/>
          <w:lang w:val="uk-UA"/>
        </w:rPr>
        <w:t xml:space="preserve"> </w:t>
      </w:r>
      <w:r w:rsidRPr="00983D8E">
        <w:rPr>
          <w:sz w:val="28"/>
          <w:szCs w:val="28"/>
          <w:lang w:val="uk-UA"/>
        </w:rPr>
        <w:t>професійними інтересами; виключно активний у громадській роботі, у житті колективу, інтереси якого розглядає як власні; це активний громадський діяч; його поважають за чесність, принциповість, єдність слова та справи; навчається на «добре» та «відмінно».</w:t>
      </w:r>
    </w:p>
    <w:p w14:paraId="2900BF96" w14:textId="77777777" w:rsidR="000E0DF9" w:rsidRPr="00983D8E" w:rsidRDefault="000E0DF9" w:rsidP="000E0DF9">
      <w:pPr>
        <w:ind w:firstLine="709"/>
        <w:contextualSpacing/>
        <w:jc w:val="both"/>
        <w:rPr>
          <w:sz w:val="28"/>
          <w:szCs w:val="28"/>
          <w:lang w:val="uk-UA"/>
        </w:rPr>
      </w:pPr>
      <w:r w:rsidRPr="00983D8E">
        <w:rPr>
          <w:sz w:val="28"/>
          <w:szCs w:val="28"/>
          <w:lang w:val="uk-UA"/>
        </w:rPr>
        <w:t>Тип 5. Студент, що встигає у навчанні з усіх дисциплін; науково-дослідницькою роботою не займається; розглядає спеціальність та культуру як основну сферу своїх інтересів та діяльності;</w:t>
      </w:r>
      <w:r>
        <w:rPr>
          <w:sz w:val="28"/>
          <w:szCs w:val="28"/>
          <w:lang w:val="uk-UA"/>
        </w:rPr>
        <w:t xml:space="preserve"> </w:t>
      </w:r>
      <w:r w:rsidRPr="00983D8E">
        <w:rPr>
          <w:sz w:val="28"/>
          <w:szCs w:val="28"/>
          <w:lang w:val="uk-UA"/>
        </w:rPr>
        <w:t>у суспільному, громадському житті не бере активної участі; з колективом його пов’язують культурні та розважальні інтереси; у</w:t>
      </w:r>
      <w:r>
        <w:rPr>
          <w:sz w:val="28"/>
          <w:szCs w:val="28"/>
          <w:lang w:val="uk-UA"/>
        </w:rPr>
        <w:t xml:space="preserve"> </w:t>
      </w:r>
      <w:r w:rsidRPr="00983D8E">
        <w:rPr>
          <w:sz w:val="28"/>
          <w:szCs w:val="28"/>
          <w:lang w:val="uk-UA"/>
        </w:rPr>
        <w:t>студентському колективі він — визнаний ерудит, знавець сучасного мистецтва, за його порадою інші студенти читають ті чи інші</w:t>
      </w:r>
      <w:r>
        <w:rPr>
          <w:sz w:val="28"/>
          <w:szCs w:val="28"/>
          <w:lang w:val="uk-UA"/>
        </w:rPr>
        <w:t xml:space="preserve"> </w:t>
      </w:r>
      <w:r w:rsidRPr="00983D8E">
        <w:rPr>
          <w:sz w:val="28"/>
          <w:szCs w:val="28"/>
          <w:lang w:val="uk-UA"/>
        </w:rPr>
        <w:t>книжки. Іноді це заважає навчанню, але такий студент добре навчається й сумлінно ставиться до майбутньої професії.</w:t>
      </w:r>
    </w:p>
    <w:p w14:paraId="1CC29A1D" w14:textId="77777777" w:rsidR="000E0DF9" w:rsidRPr="00983D8E" w:rsidRDefault="000E0DF9" w:rsidP="000E0DF9">
      <w:pPr>
        <w:ind w:firstLine="709"/>
        <w:contextualSpacing/>
        <w:jc w:val="both"/>
        <w:rPr>
          <w:sz w:val="28"/>
          <w:szCs w:val="28"/>
          <w:lang w:val="uk-UA"/>
        </w:rPr>
      </w:pPr>
      <w:r w:rsidRPr="00983D8E">
        <w:rPr>
          <w:sz w:val="28"/>
          <w:szCs w:val="28"/>
          <w:lang w:val="uk-UA"/>
        </w:rPr>
        <w:t>Тип 6. Студент має низьку успішність; науково-дослідницькою</w:t>
      </w:r>
      <w:r>
        <w:rPr>
          <w:sz w:val="28"/>
          <w:szCs w:val="28"/>
          <w:lang w:val="uk-UA"/>
        </w:rPr>
        <w:t xml:space="preserve"> </w:t>
      </w:r>
      <w:r w:rsidRPr="00983D8E">
        <w:rPr>
          <w:sz w:val="28"/>
          <w:szCs w:val="28"/>
          <w:lang w:val="uk-UA"/>
        </w:rPr>
        <w:t>роботою не займається; пасивний стосовно участі в громадській</w:t>
      </w:r>
      <w:r>
        <w:rPr>
          <w:sz w:val="28"/>
          <w:szCs w:val="28"/>
          <w:lang w:val="uk-UA"/>
        </w:rPr>
        <w:t xml:space="preserve"> </w:t>
      </w:r>
      <w:r w:rsidRPr="00983D8E">
        <w:rPr>
          <w:sz w:val="28"/>
          <w:szCs w:val="28"/>
          <w:lang w:val="uk-UA"/>
        </w:rPr>
        <w:t>діяльності; відпочинок і розваги розглядає як головну сферу своєї</w:t>
      </w:r>
      <w:r>
        <w:rPr>
          <w:sz w:val="28"/>
          <w:szCs w:val="28"/>
          <w:lang w:val="uk-UA"/>
        </w:rPr>
        <w:t xml:space="preserve"> </w:t>
      </w:r>
      <w:r w:rsidRPr="00983D8E">
        <w:rPr>
          <w:sz w:val="28"/>
          <w:szCs w:val="28"/>
          <w:lang w:val="uk-UA"/>
        </w:rPr>
        <w:t>діяльності; з колективом пов’язаний, головним чином, інтересами відпочинку; це посередній студент, який вважає себе «оригіналом», іноді морально нестійкий; до вищого навчального закладу</w:t>
      </w:r>
      <w:r>
        <w:rPr>
          <w:sz w:val="28"/>
          <w:szCs w:val="28"/>
          <w:lang w:val="uk-UA"/>
        </w:rPr>
        <w:t xml:space="preserve"> </w:t>
      </w:r>
      <w:r w:rsidRPr="00983D8E">
        <w:rPr>
          <w:sz w:val="28"/>
          <w:szCs w:val="28"/>
          <w:lang w:val="uk-UA"/>
        </w:rPr>
        <w:t>він вступив тому, що це «</w:t>
      </w:r>
      <w:proofErr w:type="spellStart"/>
      <w:r w:rsidRPr="00983D8E">
        <w:rPr>
          <w:sz w:val="28"/>
          <w:szCs w:val="28"/>
          <w:lang w:val="uk-UA"/>
        </w:rPr>
        <w:t>модно</w:t>
      </w:r>
      <w:proofErr w:type="spellEnd"/>
      <w:r w:rsidRPr="00983D8E">
        <w:rPr>
          <w:sz w:val="28"/>
          <w:szCs w:val="28"/>
          <w:lang w:val="uk-UA"/>
        </w:rPr>
        <w:t>», «всі йдуть»; свою професію не</w:t>
      </w:r>
      <w:r>
        <w:rPr>
          <w:sz w:val="28"/>
          <w:szCs w:val="28"/>
          <w:lang w:val="uk-UA"/>
        </w:rPr>
        <w:t xml:space="preserve"> </w:t>
      </w:r>
      <w:r w:rsidRPr="00983D8E">
        <w:rPr>
          <w:sz w:val="28"/>
          <w:szCs w:val="28"/>
          <w:lang w:val="uk-UA"/>
        </w:rPr>
        <w:t>любить і цінує її лише як джерело доходу; навчається з мінімальними зусиллями, де є можливість, використовує шпаргалку.</w:t>
      </w:r>
    </w:p>
    <w:p w14:paraId="709EFBFC" w14:textId="77777777" w:rsidR="000E0DF9" w:rsidRDefault="000E0DF9" w:rsidP="000E0DF9">
      <w:pPr>
        <w:ind w:firstLine="709"/>
        <w:contextualSpacing/>
        <w:jc w:val="both"/>
        <w:rPr>
          <w:sz w:val="28"/>
          <w:szCs w:val="28"/>
          <w:lang w:val="uk-UA"/>
        </w:rPr>
      </w:pPr>
    </w:p>
    <w:p w14:paraId="1E35EE42" w14:textId="77777777" w:rsidR="000E0DF9" w:rsidRDefault="00643FFA" w:rsidP="000E0DF9">
      <w:pPr>
        <w:ind w:firstLine="709"/>
        <w:contextualSpacing/>
        <w:jc w:val="center"/>
        <w:rPr>
          <w:b/>
          <w:sz w:val="28"/>
          <w:szCs w:val="28"/>
          <w:lang w:val="uk-UA"/>
        </w:rPr>
      </w:pPr>
      <w:r>
        <w:rPr>
          <w:b/>
          <w:sz w:val="28"/>
          <w:szCs w:val="28"/>
          <w:lang w:val="uk-UA"/>
        </w:rPr>
        <w:t>4</w:t>
      </w:r>
      <w:r w:rsidR="000E0DF9" w:rsidRPr="001836C0">
        <w:rPr>
          <w:b/>
          <w:sz w:val="28"/>
          <w:szCs w:val="28"/>
          <w:lang w:val="uk-UA"/>
        </w:rPr>
        <w:t xml:space="preserve">.3. Куратор академічної групи </w:t>
      </w:r>
    </w:p>
    <w:p w14:paraId="16020942" w14:textId="77777777" w:rsidR="000E0DF9" w:rsidRPr="001836C0" w:rsidRDefault="000E0DF9" w:rsidP="000E0DF9">
      <w:pPr>
        <w:ind w:firstLine="709"/>
        <w:contextualSpacing/>
        <w:jc w:val="center"/>
        <w:rPr>
          <w:b/>
          <w:sz w:val="28"/>
          <w:szCs w:val="28"/>
          <w:lang w:val="uk-UA"/>
        </w:rPr>
      </w:pPr>
      <w:r w:rsidRPr="001836C0">
        <w:rPr>
          <w:b/>
          <w:sz w:val="28"/>
          <w:szCs w:val="28"/>
          <w:lang w:val="uk-UA"/>
        </w:rPr>
        <w:t>як організатор виховної діяльності зі студентами</w:t>
      </w:r>
    </w:p>
    <w:p w14:paraId="6729F40D" w14:textId="77777777" w:rsidR="000E0DF9" w:rsidRDefault="000E0DF9" w:rsidP="000E0DF9">
      <w:pPr>
        <w:ind w:firstLine="709"/>
        <w:contextualSpacing/>
        <w:jc w:val="both"/>
        <w:rPr>
          <w:sz w:val="28"/>
          <w:szCs w:val="28"/>
          <w:lang w:val="uk-UA"/>
        </w:rPr>
      </w:pPr>
    </w:p>
    <w:p w14:paraId="4F849713" w14:textId="77777777" w:rsidR="000E0DF9" w:rsidRDefault="000E0DF9" w:rsidP="000E0DF9">
      <w:pPr>
        <w:ind w:firstLine="709"/>
        <w:contextualSpacing/>
        <w:jc w:val="both"/>
        <w:rPr>
          <w:sz w:val="28"/>
          <w:szCs w:val="28"/>
          <w:lang w:val="uk-UA"/>
        </w:rPr>
      </w:pPr>
      <w:r w:rsidRPr="001836C0">
        <w:rPr>
          <w:sz w:val="28"/>
          <w:szCs w:val="28"/>
          <w:lang w:val="uk-UA"/>
        </w:rPr>
        <w:t>Реалізація виховної роботи в студентських групах здійснюється</w:t>
      </w:r>
      <w:r>
        <w:rPr>
          <w:sz w:val="28"/>
          <w:szCs w:val="28"/>
          <w:lang w:val="uk-UA"/>
        </w:rPr>
        <w:t xml:space="preserve"> </w:t>
      </w:r>
      <w:r w:rsidRPr="001836C0">
        <w:rPr>
          <w:sz w:val="28"/>
          <w:szCs w:val="28"/>
          <w:lang w:val="uk-UA"/>
        </w:rPr>
        <w:t>через інститут кураторів. Це управлінська ланка, яка взаємодіє</w:t>
      </w:r>
      <w:r>
        <w:rPr>
          <w:sz w:val="28"/>
          <w:szCs w:val="28"/>
          <w:lang w:val="uk-UA"/>
        </w:rPr>
        <w:t xml:space="preserve"> </w:t>
      </w:r>
      <w:r w:rsidRPr="001836C0">
        <w:rPr>
          <w:sz w:val="28"/>
          <w:szCs w:val="28"/>
          <w:lang w:val="uk-UA"/>
        </w:rPr>
        <w:t xml:space="preserve">з іншими в системі </w:t>
      </w:r>
      <w:proofErr w:type="spellStart"/>
      <w:r w:rsidRPr="001836C0">
        <w:rPr>
          <w:sz w:val="28"/>
          <w:szCs w:val="28"/>
          <w:lang w:val="uk-UA"/>
        </w:rPr>
        <w:t>позааудиторної</w:t>
      </w:r>
      <w:proofErr w:type="spellEnd"/>
      <w:r w:rsidRPr="001836C0">
        <w:rPr>
          <w:sz w:val="28"/>
          <w:szCs w:val="28"/>
          <w:lang w:val="uk-UA"/>
        </w:rPr>
        <w:t xml:space="preserve"> виховної роботи та забезпечує</w:t>
      </w:r>
      <w:r>
        <w:rPr>
          <w:sz w:val="28"/>
          <w:szCs w:val="28"/>
          <w:lang w:val="uk-UA"/>
        </w:rPr>
        <w:t xml:space="preserve"> </w:t>
      </w:r>
      <w:r w:rsidRPr="001836C0">
        <w:rPr>
          <w:sz w:val="28"/>
          <w:szCs w:val="28"/>
          <w:lang w:val="uk-UA"/>
        </w:rPr>
        <w:t xml:space="preserve">її організацію на рівні студентської академічної групи. Результатом діяльності куратора є набуття </w:t>
      </w:r>
      <w:r>
        <w:rPr>
          <w:sz w:val="28"/>
          <w:szCs w:val="28"/>
          <w:lang w:val="uk-UA"/>
        </w:rPr>
        <w:t>студентами</w:t>
      </w:r>
      <w:r w:rsidRPr="001836C0">
        <w:rPr>
          <w:sz w:val="28"/>
          <w:szCs w:val="28"/>
          <w:lang w:val="uk-UA"/>
        </w:rPr>
        <w:t xml:space="preserve"> соціального</w:t>
      </w:r>
      <w:r>
        <w:rPr>
          <w:sz w:val="28"/>
          <w:szCs w:val="28"/>
          <w:lang w:val="uk-UA"/>
        </w:rPr>
        <w:t xml:space="preserve"> </w:t>
      </w:r>
      <w:r w:rsidRPr="001836C0">
        <w:rPr>
          <w:sz w:val="28"/>
          <w:szCs w:val="28"/>
          <w:lang w:val="uk-UA"/>
        </w:rPr>
        <w:t>досвіду поведінки, формування національної самосвідомості, ціннісних орієнтацій, розвиток індивідуальних якостей особистості</w:t>
      </w:r>
      <w:r>
        <w:rPr>
          <w:sz w:val="28"/>
          <w:szCs w:val="28"/>
          <w:lang w:val="uk-UA"/>
        </w:rPr>
        <w:t>.</w:t>
      </w:r>
    </w:p>
    <w:p w14:paraId="2CA49383" w14:textId="77777777" w:rsidR="000E0DF9" w:rsidRPr="007E153D" w:rsidRDefault="000E0DF9" w:rsidP="000E0DF9">
      <w:pPr>
        <w:ind w:firstLine="709"/>
        <w:contextualSpacing/>
        <w:jc w:val="both"/>
        <w:rPr>
          <w:sz w:val="28"/>
          <w:szCs w:val="28"/>
          <w:lang w:val="uk-UA"/>
        </w:rPr>
      </w:pPr>
      <w:r w:rsidRPr="007E153D">
        <w:rPr>
          <w:sz w:val="28"/>
          <w:szCs w:val="28"/>
          <w:lang w:val="uk-UA"/>
        </w:rPr>
        <w:t>Функції куратора академічної групи: аналітична, організаторська, комунікативна та соціальна.</w:t>
      </w:r>
    </w:p>
    <w:p w14:paraId="40BBD9BD" w14:textId="77777777" w:rsidR="000E0DF9" w:rsidRPr="007E153D" w:rsidRDefault="000E0DF9" w:rsidP="000E0DF9">
      <w:pPr>
        <w:ind w:firstLine="709"/>
        <w:contextualSpacing/>
        <w:jc w:val="both"/>
        <w:rPr>
          <w:sz w:val="28"/>
          <w:szCs w:val="28"/>
          <w:lang w:val="uk-UA"/>
        </w:rPr>
      </w:pPr>
      <w:r w:rsidRPr="001836C0">
        <w:rPr>
          <w:i/>
          <w:sz w:val="28"/>
          <w:szCs w:val="28"/>
          <w:lang w:val="uk-UA"/>
        </w:rPr>
        <w:lastRenderedPageBreak/>
        <w:t>Аналітична функція</w:t>
      </w:r>
      <w:r w:rsidRPr="007E153D">
        <w:rPr>
          <w:sz w:val="28"/>
          <w:szCs w:val="28"/>
          <w:lang w:val="uk-UA"/>
        </w:rPr>
        <w:t xml:space="preserve"> передбачає планування та організацію виховної роботи студентською групою на підставі урахування куратором: особливостей міжособистісної взаємодії у групі, мотивів</w:t>
      </w:r>
      <w:r>
        <w:rPr>
          <w:sz w:val="28"/>
          <w:szCs w:val="28"/>
          <w:lang w:val="uk-UA"/>
        </w:rPr>
        <w:t xml:space="preserve"> </w:t>
      </w:r>
      <w:r w:rsidRPr="007E153D">
        <w:rPr>
          <w:sz w:val="28"/>
          <w:szCs w:val="28"/>
          <w:lang w:val="uk-UA"/>
        </w:rPr>
        <w:t>навчальної та пізнавальної діяльності студентів, рівня їх інтелектуального розвитку, індивідуальних особливостей, соціально-побутових умов життя (останнє досліджується куратором спільно зі</w:t>
      </w:r>
      <w:r>
        <w:rPr>
          <w:sz w:val="28"/>
          <w:szCs w:val="28"/>
          <w:lang w:val="uk-UA"/>
        </w:rPr>
        <w:t xml:space="preserve"> </w:t>
      </w:r>
      <w:r w:rsidRPr="007E153D">
        <w:rPr>
          <w:sz w:val="28"/>
          <w:szCs w:val="28"/>
          <w:lang w:val="uk-UA"/>
        </w:rPr>
        <w:t>старостою групи), стану здоров’я, результатів навчання тощо.</w:t>
      </w:r>
    </w:p>
    <w:p w14:paraId="019CF6A4" w14:textId="77777777" w:rsidR="000E0DF9" w:rsidRPr="007E153D" w:rsidRDefault="000E0DF9" w:rsidP="000E0DF9">
      <w:pPr>
        <w:ind w:firstLine="709"/>
        <w:contextualSpacing/>
        <w:jc w:val="both"/>
        <w:rPr>
          <w:sz w:val="28"/>
          <w:szCs w:val="28"/>
          <w:lang w:val="uk-UA"/>
        </w:rPr>
      </w:pPr>
      <w:r w:rsidRPr="001836C0">
        <w:rPr>
          <w:i/>
          <w:sz w:val="28"/>
          <w:szCs w:val="28"/>
          <w:lang w:val="uk-UA"/>
        </w:rPr>
        <w:t>Організаторська функція</w:t>
      </w:r>
      <w:r w:rsidRPr="007E153D">
        <w:rPr>
          <w:sz w:val="28"/>
          <w:szCs w:val="28"/>
          <w:lang w:val="uk-UA"/>
        </w:rPr>
        <w:t xml:space="preserve"> забезпечує надання необхідної допомоги студентському самоврядуванню, творчим групам, радам тощо.</w:t>
      </w:r>
    </w:p>
    <w:p w14:paraId="7DAE8FEC" w14:textId="77777777" w:rsidR="000E0DF9" w:rsidRDefault="000E0DF9" w:rsidP="000E0DF9">
      <w:pPr>
        <w:ind w:firstLine="709"/>
        <w:contextualSpacing/>
        <w:jc w:val="both"/>
        <w:rPr>
          <w:sz w:val="28"/>
          <w:szCs w:val="28"/>
          <w:lang w:val="uk-UA"/>
        </w:rPr>
      </w:pPr>
      <w:r w:rsidRPr="001836C0">
        <w:rPr>
          <w:i/>
          <w:sz w:val="28"/>
          <w:szCs w:val="28"/>
          <w:lang w:val="uk-UA"/>
        </w:rPr>
        <w:t>Соціальна функція</w:t>
      </w:r>
      <w:r w:rsidRPr="007E153D">
        <w:rPr>
          <w:sz w:val="28"/>
          <w:szCs w:val="28"/>
          <w:lang w:val="uk-UA"/>
        </w:rPr>
        <w:t xml:space="preserve"> реалізується у </w:t>
      </w:r>
      <w:proofErr w:type="spellStart"/>
      <w:r w:rsidRPr="007E153D">
        <w:rPr>
          <w:sz w:val="28"/>
          <w:szCs w:val="28"/>
          <w:lang w:val="uk-UA"/>
        </w:rPr>
        <w:t>гуманістично</w:t>
      </w:r>
      <w:proofErr w:type="spellEnd"/>
      <w:r w:rsidRPr="007E153D">
        <w:rPr>
          <w:sz w:val="28"/>
          <w:szCs w:val="28"/>
          <w:lang w:val="uk-UA"/>
        </w:rPr>
        <w:t>-орієнтованій</w:t>
      </w:r>
      <w:r>
        <w:rPr>
          <w:sz w:val="28"/>
          <w:szCs w:val="28"/>
          <w:lang w:val="uk-UA"/>
        </w:rPr>
        <w:t xml:space="preserve"> </w:t>
      </w:r>
      <w:r w:rsidRPr="007E153D">
        <w:rPr>
          <w:sz w:val="28"/>
          <w:szCs w:val="28"/>
          <w:lang w:val="uk-UA"/>
        </w:rPr>
        <w:t>взаємодії «</w:t>
      </w:r>
      <w:r>
        <w:rPr>
          <w:sz w:val="28"/>
          <w:szCs w:val="28"/>
          <w:lang w:val="uk-UA"/>
        </w:rPr>
        <w:t>викладач</w:t>
      </w:r>
      <w:r w:rsidRPr="007E153D">
        <w:rPr>
          <w:sz w:val="28"/>
          <w:szCs w:val="28"/>
          <w:lang w:val="uk-UA"/>
        </w:rPr>
        <w:t xml:space="preserve"> </w:t>
      </w:r>
      <w:r w:rsidRPr="00983D8E">
        <w:rPr>
          <w:sz w:val="28"/>
          <w:szCs w:val="28"/>
          <w:lang w:val="uk-UA"/>
        </w:rPr>
        <w:t>–</w:t>
      </w:r>
      <w:r w:rsidRPr="007E153D">
        <w:rPr>
          <w:sz w:val="28"/>
          <w:szCs w:val="28"/>
          <w:lang w:val="uk-UA"/>
        </w:rPr>
        <w:t xml:space="preserve"> студент». Куратор академічної групи допомагає студенту в особистісному розвитку, засвоєнні та прийнятті ним</w:t>
      </w:r>
      <w:r>
        <w:rPr>
          <w:sz w:val="28"/>
          <w:szCs w:val="28"/>
          <w:lang w:val="uk-UA"/>
        </w:rPr>
        <w:t xml:space="preserve"> </w:t>
      </w:r>
      <w:r w:rsidRPr="007E153D">
        <w:rPr>
          <w:sz w:val="28"/>
          <w:szCs w:val="28"/>
          <w:lang w:val="uk-UA"/>
        </w:rPr>
        <w:t>суспільних норм, цінностей, дотриманні засад духовно повноцінного буття. Він бере на себе місію старшого колеги в оволодінні</w:t>
      </w:r>
      <w:r>
        <w:rPr>
          <w:sz w:val="28"/>
          <w:szCs w:val="28"/>
          <w:lang w:val="uk-UA"/>
        </w:rPr>
        <w:t xml:space="preserve"> </w:t>
      </w:r>
      <w:r w:rsidRPr="007E153D">
        <w:rPr>
          <w:sz w:val="28"/>
          <w:szCs w:val="28"/>
          <w:lang w:val="uk-UA"/>
        </w:rPr>
        <w:t>студентом позитивними соціальними ролями, використовуючи</w:t>
      </w:r>
      <w:r>
        <w:rPr>
          <w:sz w:val="28"/>
          <w:szCs w:val="28"/>
          <w:lang w:val="uk-UA"/>
        </w:rPr>
        <w:t xml:space="preserve"> </w:t>
      </w:r>
      <w:proofErr w:type="spellStart"/>
      <w:r w:rsidRPr="007E153D">
        <w:rPr>
          <w:sz w:val="28"/>
          <w:szCs w:val="28"/>
          <w:lang w:val="uk-UA"/>
        </w:rPr>
        <w:t>позааудиторну</w:t>
      </w:r>
      <w:proofErr w:type="spellEnd"/>
      <w:r w:rsidRPr="007E153D">
        <w:rPr>
          <w:sz w:val="28"/>
          <w:szCs w:val="28"/>
          <w:lang w:val="uk-UA"/>
        </w:rPr>
        <w:t xml:space="preserve"> виховну роботу як «ситуації соціального досвіду</w:t>
      </w:r>
      <w:r>
        <w:rPr>
          <w:sz w:val="28"/>
          <w:szCs w:val="28"/>
          <w:lang w:val="uk-UA"/>
        </w:rPr>
        <w:t xml:space="preserve"> </w:t>
      </w:r>
      <w:r w:rsidRPr="007E153D">
        <w:rPr>
          <w:sz w:val="28"/>
          <w:szCs w:val="28"/>
          <w:lang w:val="uk-UA"/>
        </w:rPr>
        <w:t>поведінки». Але й сам куратор виступає суб’єктом соціалізації,</w:t>
      </w:r>
      <w:r>
        <w:rPr>
          <w:sz w:val="28"/>
          <w:szCs w:val="28"/>
          <w:lang w:val="uk-UA"/>
        </w:rPr>
        <w:t xml:space="preserve"> </w:t>
      </w:r>
      <w:r w:rsidRPr="007E153D">
        <w:rPr>
          <w:sz w:val="28"/>
          <w:szCs w:val="28"/>
          <w:lang w:val="uk-UA"/>
        </w:rPr>
        <w:t xml:space="preserve">тому що також приймає та переробляє соціальний досвід, носієм якого є студентство. </w:t>
      </w:r>
    </w:p>
    <w:p w14:paraId="2CD4403B" w14:textId="77777777" w:rsidR="000E0DF9" w:rsidRPr="001836C0" w:rsidRDefault="000E0DF9" w:rsidP="000E0DF9">
      <w:pPr>
        <w:ind w:firstLine="709"/>
        <w:contextualSpacing/>
        <w:jc w:val="both"/>
        <w:rPr>
          <w:sz w:val="28"/>
          <w:szCs w:val="28"/>
          <w:lang w:val="uk-UA"/>
        </w:rPr>
      </w:pPr>
      <w:r w:rsidRPr="00F530A0">
        <w:rPr>
          <w:i/>
          <w:sz w:val="28"/>
          <w:szCs w:val="28"/>
          <w:lang w:val="uk-UA"/>
        </w:rPr>
        <w:t>Технологія планування виховної роботи</w:t>
      </w:r>
      <w:r w:rsidRPr="001836C0">
        <w:rPr>
          <w:sz w:val="28"/>
          <w:szCs w:val="28"/>
          <w:lang w:val="uk-UA"/>
        </w:rPr>
        <w:t xml:space="preserve"> складається з ряду послідовних етапів:</w:t>
      </w:r>
    </w:p>
    <w:p w14:paraId="65B0E13C" w14:textId="77777777" w:rsidR="000E0DF9" w:rsidRPr="001836C0" w:rsidRDefault="000E0DF9" w:rsidP="000E0DF9">
      <w:pPr>
        <w:ind w:firstLine="709"/>
        <w:contextualSpacing/>
        <w:jc w:val="both"/>
        <w:rPr>
          <w:sz w:val="28"/>
          <w:szCs w:val="28"/>
          <w:lang w:val="uk-UA"/>
        </w:rPr>
      </w:pPr>
      <w:r w:rsidRPr="001836C0">
        <w:rPr>
          <w:sz w:val="28"/>
          <w:szCs w:val="28"/>
          <w:lang w:val="uk-UA"/>
        </w:rPr>
        <w:t>1. Діа</w:t>
      </w:r>
      <w:r>
        <w:rPr>
          <w:sz w:val="28"/>
          <w:szCs w:val="28"/>
          <w:lang w:val="uk-UA"/>
        </w:rPr>
        <w:t>г</w:t>
      </w:r>
      <w:r w:rsidRPr="001836C0">
        <w:rPr>
          <w:sz w:val="28"/>
          <w:szCs w:val="28"/>
          <w:lang w:val="uk-UA"/>
        </w:rPr>
        <w:t xml:space="preserve">ностичний </w:t>
      </w:r>
      <w:r w:rsidRPr="00983D8E">
        <w:rPr>
          <w:sz w:val="28"/>
          <w:szCs w:val="28"/>
          <w:lang w:val="uk-UA"/>
        </w:rPr>
        <w:t>–</w:t>
      </w:r>
      <w:r w:rsidRPr="001836C0">
        <w:rPr>
          <w:sz w:val="28"/>
          <w:szCs w:val="28"/>
          <w:lang w:val="uk-UA"/>
        </w:rPr>
        <w:t xml:space="preserve"> визначення рівня розвитку й вихованості</w:t>
      </w:r>
      <w:r>
        <w:rPr>
          <w:sz w:val="28"/>
          <w:szCs w:val="28"/>
          <w:lang w:val="uk-UA"/>
        </w:rPr>
        <w:t xml:space="preserve"> </w:t>
      </w:r>
      <w:r w:rsidRPr="001836C0">
        <w:rPr>
          <w:sz w:val="28"/>
          <w:szCs w:val="28"/>
          <w:lang w:val="uk-UA"/>
        </w:rPr>
        <w:t>студентів, їх потреб, інтересів, ціннісних орієнтацій, можливостей.</w:t>
      </w:r>
    </w:p>
    <w:p w14:paraId="4DBDB7C7" w14:textId="77777777" w:rsidR="000E0DF9" w:rsidRPr="001836C0" w:rsidRDefault="000E0DF9" w:rsidP="000E0DF9">
      <w:pPr>
        <w:ind w:firstLine="709"/>
        <w:contextualSpacing/>
        <w:jc w:val="both"/>
        <w:rPr>
          <w:sz w:val="28"/>
          <w:szCs w:val="28"/>
          <w:lang w:val="uk-UA"/>
        </w:rPr>
      </w:pPr>
      <w:r w:rsidRPr="001836C0">
        <w:rPr>
          <w:sz w:val="28"/>
          <w:szCs w:val="28"/>
          <w:lang w:val="uk-UA"/>
        </w:rPr>
        <w:t>2. Про</w:t>
      </w:r>
      <w:r>
        <w:rPr>
          <w:sz w:val="28"/>
          <w:szCs w:val="28"/>
          <w:lang w:val="uk-UA"/>
        </w:rPr>
        <w:t>г</w:t>
      </w:r>
      <w:r w:rsidRPr="001836C0">
        <w:rPr>
          <w:sz w:val="28"/>
          <w:szCs w:val="28"/>
          <w:lang w:val="uk-UA"/>
        </w:rPr>
        <w:t xml:space="preserve">ностичний </w:t>
      </w:r>
      <w:r w:rsidRPr="00983D8E">
        <w:rPr>
          <w:sz w:val="28"/>
          <w:szCs w:val="28"/>
          <w:lang w:val="uk-UA"/>
        </w:rPr>
        <w:t>–</w:t>
      </w:r>
      <w:r>
        <w:rPr>
          <w:sz w:val="28"/>
          <w:szCs w:val="28"/>
          <w:lang w:val="uk-UA"/>
        </w:rPr>
        <w:t xml:space="preserve"> </w:t>
      </w:r>
      <w:r w:rsidRPr="001836C0">
        <w:rPr>
          <w:sz w:val="28"/>
          <w:szCs w:val="28"/>
          <w:lang w:val="uk-UA"/>
        </w:rPr>
        <w:t xml:space="preserve">цілепокладання, </w:t>
      </w:r>
      <w:proofErr w:type="spellStart"/>
      <w:r w:rsidRPr="001836C0">
        <w:rPr>
          <w:sz w:val="28"/>
          <w:szCs w:val="28"/>
          <w:lang w:val="uk-UA"/>
        </w:rPr>
        <w:t>цілеутворення</w:t>
      </w:r>
      <w:proofErr w:type="spellEnd"/>
      <w:r w:rsidRPr="001836C0">
        <w:rPr>
          <w:sz w:val="28"/>
          <w:szCs w:val="28"/>
          <w:lang w:val="uk-UA"/>
        </w:rPr>
        <w:t>: інтерпретація цілей виховання у виховні завдання, їх конкретизація, деталізація, систематизація, уточнення та оцінка умов досягнення.</w:t>
      </w:r>
    </w:p>
    <w:p w14:paraId="0240263D" w14:textId="77777777" w:rsidR="000E0DF9" w:rsidRPr="001836C0" w:rsidRDefault="000E0DF9" w:rsidP="000E0DF9">
      <w:pPr>
        <w:ind w:firstLine="709"/>
        <w:contextualSpacing/>
        <w:jc w:val="both"/>
        <w:rPr>
          <w:sz w:val="28"/>
          <w:szCs w:val="28"/>
          <w:lang w:val="uk-UA"/>
        </w:rPr>
      </w:pPr>
      <w:r w:rsidRPr="001836C0">
        <w:rPr>
          <w:sz w:val="28"/>
          <w:szCs w:val="28"/>
          <w:lang w:val="uk-UA"/>
        </w:rPr>
        <w:t xml:space="preserve">3. </w:t>
      </w:r>
      <w:proofErr w:type="spellStart"/>
      <w:r w:rsidRPr="001836C0">
        <w:rPr>
          <w:sz w:val="28"/>
          <w:szCs w:val="28"/>
          <w:lang w:val="uk-UA"/>
        </w:rPr>
        <w:t>Орі</w:t>
      </w:r>
      <w:r>
        <w:rPr>
          <w:sz w:val="28"/>
          <w:szCs w:val="28"/>
          <w:lang w:val="uk-UA"/>
        </w:rPr>
        <w:t>є</w:t>
      </w:r>
      <w:r w:rsidRPr="001836C0">
        <w:rPr>
          <w:sz w:val="28"/>
          <w:szCs w:val="28"/>
          <w:lang w:val="uk-UA"/>
        </w:rPr>
        <w:t>нтаційно</w:t>
      </w:r>
      <w:proofErr w:type="spellEnd"/>
      <w:r w:rsidRPr="001836C0">
        <w:rPr>
          <w:sz w:val="28"/>
          <w:szCs w:val="28"/>
          <w:lang w:val="uk-UA"/>
        </w:rPr>
        <w:t xml:space="preserve">-пошуковий </w:t>
      </w:r>
      <w:r w:rsidRPr="00983D8E">
        <w:rPr>
          <w:sz w:val="28"/>
          <w:szCs w:val="28"/>
          <w:lang w:val="uk-UA"/>
        </w:rPr>
        <w:t>–</w:t>
      </w:r>
      <w:r w:rsidRPr="001836C0">
        <w:rPr>
          <w:sz w:val="28"/>
          <w:szCs w:val="28"/>
          <w:lang w:val="uk-UA"/>
        </w:rPr>
        <w:t xml:space="preserve"> висунення провідної ідеї діяльності студентської групи на заданий виховний період. Моделювання</w:t>
      </w:r>
      <w:r>
        <w:rPr>
          <w:sz w:val="28"/>
          <w:szCs w:val="28"/>
          <w:lang w:val="uk-UA"/>
        </w:rPr>
        <w:t xml:space="preserve"> </w:t>
      </w:r>
      <w:r w:rsidRPr="001836C0">
        <w:rPr>
          <w:sz w:val="28"/>
          <w:szCs w:val="28"/>
          <w:lang w:val="uk-UA"/>
        </w:rPr>
        <w:t>оптимального варіанта суб’єкт-суб’єктних відносин, визначення</w:t>
      </w:r>
      <w:r>
        <w:rPr>
          <w:sz w:val="28"/>
          <w:szCs w:val="28"/>
          <w:lang w:val="uk-UA"/>
        </w:rPr>
        <w:t xml:space="preserve"> </w:t>
      </w:r>
      <w:r w:rsidRPr="001836C0">
        <w:rPr>
          <w:sz w:val="28"/>
          <w:szCs w:val="28"/>
          <w:lang w:val="uk-UA"/>
        </w:rPr>
        <w:t>основних напрямків виховної діяльності.</w:t>
      </w:r>
    </w:p>
    <w:p w14:paraId="72079693" w14:textId="77777777" w:rsidR="000E0DF9" w:rsidRPr="001836C0" w:rsidRDefault="000E0DF9" w:rsidP="000E0DF9">
      <w:pPr>
        <w:ind w:firstLine="709"/>
        <w:contextualSpacing/>
        <w:jc w:val="both"/>
        <w:rPr>
          <w:sz w:val="28"/>
          <w:szCs w:val="28"/>
          <w:lang w:val="uk-UA"/>
        </w:rPr>
      </w:pPr>
      <w:r w:rsidRPr="001836C0">
        <w:rPr>
          <w:sz w:val="28"/>
          <w:szCs w:val="28"/>
          <w:lang w:val="uk-UA"/>
        </w:rPr>
        <w:t xml:space="preserve">4. Структурно-змістовий </w:t>
      </w:r>
      <w:r w:rsidRPr="00983D8E">
        <w:rPr>
          <w:sz w:val="28"/>
          <w:szCs w:val="28"/>
          <w:lang w:val="uk-UA"/>
        </w:rPr>
        <w:t>–</w:t>
      </w:r>
      <w:r w:rsidRPr="001836C0">
        <w:rPr>
          <w:sz w:val="28"/>
          <w:szCs w:val="28"/>
          <w:lang w:val="uk-UA"/>
        </w:rPr>
        <w:t xml:space="preserve"> розробка змісту та визначення організаційних форм, часу й місця проведення виховних заходів,</w:t>
      </w:r>
      <w:r>
        <w:rPr>
          <w:sz w:val="28"/>
          <w:szCs w:val="28"/>
          <w:lang w:val="uk-UA"/>
        </w:rPr>
        <w:t xml:space="preserve"> </w:t>
      </w:r>
      <w:r w:rsidRPr="001836C0">
        <w:rPr>
          <w:sz w:val="28"/>
          <w:szCs w:val="28"/>
          <w:lang w:val="uk-UA"/>
        </w:rPr>
        <w:t>розподіл «ролей» виховної діяльності.</w:t>
      </w:r>
    </w:p>
    <w:p w14:paraId="282869E3" w14:textId="77777777" w:rsidR="000E0DF9" w:rsidRPr="001836C0" w:rsidRDefault="000E0DF9" w:rsidP="000E0DF9">
      <w:pPr>
        <w:ind w:firstLine="709"/>
        <w:contextualSpacing/>
        <w:jc w:val="both"/>
        <w:rPr>
          <w:sz w:val="28"/>
          <w:szCs w:val="28"/>
          <w:lang w:val="uk-UA"/>
        </w:rPr>
      </w:pPr>
      <w:r w:rsidRPr="001836C0">
        <w:rPr>
          <w:sz w:val="28"/>
          <w:szCs w:val="28"/>
          <w:lang w:val="uk-UA"/>
        </w:rPr>
        <w:t xml:space="preserve">5. Конструктивний </w:t>
      </w:r>
      <w:r w:rsidRPr="00983D8E">
        <w:rPr>
          <w:sz w:val="28"/>
          <w:szCs w:val="28"/>
          <w:lang w:val="uk-UA"/>
        </w:rPr>
        <w:t>–</w:t>
      </w:r>
      <w:r w:rsidRPr="001836C0">
        <w:rPr>
          <w:sz w:val="28"/>
          <w:szCs w:val="28"/>
          <w:lang w:val="uk-UA"/>
        </w:rPr>
        <w:t xml:space="preserve"> операційно-інструментальна розробка</w:t>
      </w:r>
      <w:r>
        <w:rPr>
          <w:sz w:val="28"/>
          <w:szCs w:val="28"/>
          <w:lang w:val="uk-UA"/>
        </w:rPr>
        <w:t xml:space="preserve"> </w:t>
      </w:r>
      <w:r w:rsidRPr="001836C0">
        <w:rPr>
          <w:sz w:val="28"/>
          <w:szCs w:val="28"/>
          <w:lang w:val="uk-UA"/>
        </w:rPr>
        <w:t>форм, методів, прийомів, способів виховної роботи зі студентами.</w:t>
      </w:r>
    </w:p>
    <w:p w14:paraId="3172E3D6" w14:textId="77777777" w:rsidR="000E0DF9" w:rsidRPr="001836C0" w:rsidRDefault="000E0DF9" w:rsidP="000E0DF9">
      <w:pPr>
        <w:ind w:firstLine="709"/>
        <w:contextualSpacing/>
        <w:jc w:val="both"/>
        <w:rPr>
          <w:sz w:val="28"/>
          <w:szCs w:val="28"/>
          <w:lang w:val="uk-UA"/>
        </w:rPr>
      </w:pPr>
      <w:r w:rsidRPr="001836C0">
        <w:rPr>
          <w:sz w:val="28"/>
          <w:szCs w:val="28"/>
          <w:lang w:val="uk-UA"/>
        </w:rPr>
        <w:t xml:space="preserve">6. Контрольно-оцінний </w:t>
      </w:r>
      <w:r w:rsidRPr="00983D8E">
        <w:rPr>
          <w:sz w:val="28"/>
          <w:szCs w:val="28"/>
          <w:lang w:val="uk-UA"/>
        </w:rPr>
        <w:t>–</w:t>
      </w:r>
      <w:r w:rsidRPr="001836C0">
        <w:rPr>
          <w:sz w:val="28"/>
          <w:szCs w:val="28"/>
          <w:lang w:val="uk-UA"/>
        </w:rPr>
        <w:t xml:space="preserve"> розробка системи засобів контролю</w:t>
      </w:r>
      <w:r>
        <w:rPr>
          <w:sz w:val="28"/>
          <w:szCs w:val="28"/>
          <w:lang w:val="uk-UA"/>
        </w:rPr>
        <w:t xml:space="preserve"> </w:t>
      </w:r>
      <w:r w:rsidRPr="001836C0">
        <w:rPr>
          <w:sz w:val="28"/>
          <w:szCs w:val="28"/>
          <w:lang w:val="uk-UA"/>
        </w:rPr>
        <w:t>та оцінки процесу й результатів виховної діяльності, уявне експериментування, аналіз, корекція й експертна оцінка розробленого</w:t>
      </w:r>
      <w:r>
        <w:rPr>
          <w:sz w:val="28"/>
          <w:szCs w:val="28"/>
          <w:lang w:val="uk-UA"/>
        </w:rPr>
        <w:t xml:space="preserve"> </w:t>
      </w:r>
      <w:r w:rsidRPr="001836C0">
        <w:rPr>
          <w:sz w:val="28"/>
          <w:szCs w:val="28"/>
          <w:lang w:val="uk-UA"/>
        </w:rPr>
        <w:t>плану виховної роботи.</w:t>
      </w:r>
    </w:p>
    <w:p w14:paraId="1F9B4F54" w14:textId="77777777" w:rsidR="000E0DF9" w:rsidRPr="001836C0" w:rsidRDefault="000E0DF9" w:rsidP="000E0DF9">
      <w:pPr>
        <w:ind w:firstLine="709"/>
        <w:contextualSpacing/>
        <w:jc w:val="both"/>
        <w:rPr>
          <w:sz w:val="28"/>
          <w:szCs w:val="28"/>
          <w:lang w:val="uk-UA"/>
        </w:rPr>
      </w:pPr>
      <w:r w:rsidRPr="001836C0">
        <w:rPr>
          <w:sz w:val="28"/>
          <w:szCs w:val="28"/>
          <w:lang w:val="uk-UA"/>
        </w:rPr>
        <w:t>Орієнтовна схема складання куратором психолого-педагогічної</w:t>
      </w:r>
      <w:r>
        <w:rPr>
          <w:sz w:val="28"/>
          <w:szCs w:val="28"/>
          <w:lang w:val="uk-UA"/>
        </w:rPr>
        <w:t xml:space="preserve"> </w:t>
      </w:r>
      <w:r w:rsidRPr="001836C0">
        <w:rPr>
          <w:sz w:val="28"/>
          <w:szCs w:val="28"/>
          <w:lang w:val="uk-UA"/>
        </w:rPr>
        <w:t>характеристики групи:</w:t>
      </w:r>
    </w:p>
    <w:p w14:paraId="243F010A" w14:textId="77777777" w:rsidR="000E0DF9" w:rsidRPr="001836C0" w:rsidRDefault="000E0DF9" w:rsidP="000E0DF9">
      <w:pPr>
        <w:ind w:firstLine="709"/>
        <w:contextualSpacing/>
        <w:jc w:val="both"/>
        <w:rPr>
          <w:sz w:val="28"/>
          <w:szCs w:val="28"/>
          <w:lang w:val="uk-UA"/>
        </w:rPr>
      </w:pPr>
      <w:r w:rsidRPr="001836C0">
        <w:rPr>
          <w:sz w:val="28"/>
          <w:szCs w:val="28"/>
          <w:lang w:val="uk-UA"/>
        </w:rPr>
        <w:t>1. Загальні відомості про групу (курс, спеціальність; стать, вік,</w:t>
      </w:r>
      <w:r>
        <w:rPr>
          <w:sz w:val="28"/>
          <w:szCs w:val="28"/>
          <w:lang w:val="uk-UA"/>
        </w:rPr>
        <w:t xml:space="preserve"> </w:t>
      </w:r>
      <w:r w:rsidRPr="001836C0">
        <w:rPr>
          <w:sz w:val="28"/>
          <w:szCs w:val="28"/>
          <w:lang w:val="uk-UA"/>
        </w:rPr>
        <w:t>місце проживання, контактні телефони студентів та їх батьків).</w:t>
      </w:r>
    </w:p>
    <w:p w14:paraId="2017A6F7" w14:textId="77777777" w:rsidR="000E0DF9" w:rsidRPr="001836C0" w:rsidRDefault="000E0DF9" w:rsidP="000E0DF9">
      <w:pPr>
        <w:ind w:firstLine="709"/>
        <w:contextualSpacing/>
        <w:jc w:val="both"/>
        <w:rPr>
          <w:sz w:val="28"/>
          <w:szCs w:val="28"/>
          <w:lang w:val="uk-UA"/>
        </w:rPr>
      </w:pPr>
      <w:r w:rsidRPr="001836C0">
        <w:rPr>
          <w:sz w:val="28"/>
          <w:szCs w:val="28"/>
          <w:lang w:val="uk-UA"/>
        </w:rPr>
        <w:t>2. Стан фізичного розвитку й здоров’я студентів.</w:t>
      </w:r>
    </w:p>
    <w:p w14:paraId="466D0C66" w14:textId="77777777" w:rsidR="000E0DF9" w:rsidRPr="001836C0" w:rsidRDefault="000E0DF9" w:rsidP="000E0DF9">
      <w:pPr>
        <w:ind w:firstLine="709"/>
        <w:contextualSpacing/>
        <w:jc w:val="both"/>
        <w:rPr>
          <w:sz w:val="28"/>
          <w:szCs w:val="28"/>
          <w:lang w:val="uk-UA"/>
        </w:rPr>
      </w:pPr>
      <w:r w:rsidRPr="001836C0">
        <w:rPr>
          <w:sz w:val="28"/>
          <w:szCs w:val="28"/>
          <w:lang w:val="uk-UA"/>
        </w:rPr>
        <w:t>3. Соціально-незахищені та пільгові категорії студентів.</w:t>
      </w:r>
    </w:p>
    <w:p w14:paraId="60818782" w14:textId="77777777" w:rsidR="000E0DF9" w:rsidRPr="001836C0" w:rsidRDefault="000E0DF9" w:rsidP="000E0DF9">
      <w:pPr>
        <w:ind w:firstLine="709"/>
        <w:contextualSpacing/>
        <w:jc w:val="both"/>
        <w:rPr>
          <w:sz w:val="28"/>
          <w:szCs w:val="28"/>
          <w:lang w:val="uk-UA"/>
        </w:rPr>
      </w:pPr>
      <w:r w:rsidRPr="001836C0">
        <w:rPr>
          <w:sz w:val="28"/>
          <w:szCs w:val="28"/>
          <w:lang w:val="uk-UA"/>
        </w:rPr>
        <w:t>4. Структура студентського колективу.</w:t>
      </w:r>
    </w:p>
    <w:p w14:paraId="643879FD" w14:textId="77777777" w:rsidR="000E0DF9" w:rsidRPr="001836C0" w:rsidRDefault="000E0DF9" w:rsidP="000E0DF9">
      <w:pPr>
        <w:ind w:firstLine="709"/>
        <w:contextualSpacing/>
        <w:jc w:val="both"/>
        <w:rPr>
          <w:sz w:val="28"/>
          <w:szCs w:val="28"/>
          <w:lang w:val="uk-UA"/>
        </w:rPr>
      </w:pPr>
      <w:r w:rsidRPr="001836C0">
        <w:rPr>
          <w:sz w:val="28"/>
          <w:szCs w:val="28"/>
          <w:lang w:val="uk-UA"/>
        </w:rPr>
        <w:lastRenderedPageBreak/>
        <w:t>5. Особливості міжособистісних взаємин у студентській групі.</w:t>
      </w:r>
    </w:p>
    <w:p w14:paraId="65ACD119" w14:textId="77777777" w:rsidR="000E0DF9" w:rsidRPr="001836C0" w:rsidRDefault="000E0DF9" w:rsidP="000E0DF9">
      <w:pPr>
        <w:ind w:firstLine="709"/>
        <w:contextualSpacing/>
        <w:jc w:val="both"/>
        <w:rPr>
          <w:sz w:val="28"/>
          <w:szCs w:val="28"/>
          <w:lang w:val="uk-UA"/>
        </w:rPr>
      </w:pPr>
      <w:r w:rsidRPr="001836C0">
        <w:rPr>
          <w:sz w:val="28"/>
          <w:szCs w:val="28"/>
          <w:lang w:val="uk-UA"/>
        </w:rPr>
        <w:t>6. Загальний психологічний клімат у студентському колективі.</w:t>
      </w:r>
    </w:p>
    <w:p w14:paraId="31DEA564" w14:textId="77777777" w:rsidR="000E0DF9" w:rsidRPr="001836C0" w:rsidRDefault="000E0DF9" w:rsidP="000E0DF9">
      <w:pPr>
        <w:ind w:firstLine="709"/>
        <w:contextualSpacing/>
        <w:jc w:val="both"/>
        <w:rPr>
          <w:sz w:val="28"/>
          <w:szCs w:val="28"/>
          <w:lang w:val="uk-UA"/>
        </w:rPr>
      </w:pPr>
      <w:r w:rsidRPr="001836C0">
        <w:rPr>
          <w:sz w:val="28"/>
          <w:szCs w:val="28"/>
          <w:lang w:val="uk-UA"/>
        </w:rPr>
        <w:t>7. Індивідуальні та вікові особливості студентів групи.</w:t>
      </w:r>
    </w:p>
    <w:p w14:paraId="457BCA17" w14:textId="77777777" w:rsidR="000E0DF9" w:rsidRDefault="000E0DF9" w:rsidP="000E0DF9">
      <w:pPr>
        <w:ind w:firstLine="709"/>
        <w:contextualSpacing/>
        <w:jc w:val="both"/>
        <w:rPr>
          <w:sz w:val="28"/>
          <w:szCs w:val="28"/>
          <w:lang w:val="uk-UA"/>
        </w:rPr>
      </w:pPr>
      <w:r w:rsidRPr="001836C0">
        <w:rPr>
          <w:sz w:val="28"/>
          <w:szCs w:val="28"/>
          <w:lang w:val="uk-UA"/>
        </w:rPr>
        <w:t>8. Рівень навчальної успішності кожного студента.</w:t>
      </w:r>
    </w:p>
    <w:p w14:paraId="3904A940" w14:textId="77777777" w:rsidR="00643FFA" w:rsidRDefault="00643FFA" w:rsidP="000E0DF9">
      <w:pPr>
        <w:ind w:firstLine="709"/>
        <w:contextualSpacing/>
        <w:jc w:val="center"/>
        <w:rPr>
          <w:b/>
          <w:sz w:val="28"/>
          <w:szCs w:val="28"/>
          <w:lang w:val="uk-UA"/>
        </w:rPr>
      </w:pPr>
    </w:p>
    <w:p w14:paraId="02DDCE60" w14:textId="77777777" w:rsidR="000E0DF9" w:rsidRDefault="00643FFA" w:rsidP="000E0DF9">
      <w:pPr>
        <w:ind w:firstLine="709"/>
        <w:contextualSpacing/>
        <w:jc w:val="center"/>
        <w:rPr>
          <w:b/>
          <w:sz w:val="28"/>
          <w:szCs w:val="28"/>
          <w:lang w:val="uk-UA"/>
        </w:rPr>
      </w:pPr>
      <w:r>
        <w:rPr>
          <w:b/>
          <w:sz w:val="28"/>
          <w:szCs w:val="28"/>
          <w:lang w:val="uk-UA"/>
        </w:rPr>
        <w:t>4</w:t>
      </w:r>
      <w:r w:rsidR="000E0DF9" w:rsidRPr="00401C7F">
        <w:rPr>
          <w:b/>
          <w:sz w:val="28"/>
          <w:szCs w:val="28"/>
          <w:lang w:val="uk-UA"/>
        </w:rPr>
        <w:t>.4. Вимоги до письмового оформлення сценарію виховного заходу</w:t>
      </w:r>
    </w:p>
    <w:p w14:paraId="1242EF5A" w14:textId="77777777" w:rsidR="000E0DF9" w:rsidRPr="00401C7F" w:rsidRDefault="000E0DF9" w:rsidP="000E0DF9">
      <w:pPr>
        <w:ind w:firstLine="709"/>
        <w:contextualSpacing/>
        <w:jc w:val="center"/>
        <w:rPr>
          <w:b/>
          <w:sz w:val="28"/>
          <w:szCs w:val="28"/>
          <w:lang w:val="uk-UA"/>
        </w:rPr>
      </w:pPr>
    </w:p>
    <w:p w14:paraId="2CE50533" w14:textId="77777777" w:rsidR="000E0DF9" w:rsidRPr="00401C7F" w:rsidRDefault="000E0DF9" w:rsidP="000E0DF9">
      <w:pPr>
        <w:ind w:firstLine="709"/>
        <w:contextualSpacing/>
        <w:jc w:val="both"/>
        <w:rPr>
          <w:sz w:val="28"/>
          <w:szCs w:val="28"/>
          <w:lang w:val="uk-UA"/>
        </w:rPr>
      </w:pPr>
      <w:r w:rsidRPr="00401C7F">
        <w:rPr>
          <w:sz w:val="28"/>
          <w:szCs w:val="28"/>
          <w:lang w:val="uk-UA"/>
        </w:rPr>
        <w:t>1. Текст сценарію має бути викладений без помилок.</w:t>
      </w:r>
    </w:p>
    <w:p w14:paraId="6905342A" w14:textId="77777777" w:rsidR="000E0DF9" w:rsidRPr="00401C7F" w:rsidRDefault="000E0DF9" w:rsidP="000E0DF9">
      <w:pPr>
        <w:ind w:firstLine="709"/>
        <w:contextualSpacing/>
        <w:jc w:val="both"/>
        <w:rPr>
          <w:sz w:val="28"/>
          <w:szCs w:val="28"/>
          <w:lang w:val="uk-UA"/>
        </w:rPr>
      </w:pPr>
      <w:r w:rsidRPr="00401C7F">
        <w:rPr>
          <w:sz w:val="28"/>
          <w:szCs w:val="28"/>
          <w:lang w:val="uk-UA"/>
        </w:rPr>
        <w:t xml:space="preserve">2. Вимоги до комп’ютерного набору: шрифт – </w:t>
      </w:r>
      <w:proofErr w:type="spellStart"/>
      <w:r w:rsidRPr="00401C7F">
        <w:rPr>
          <w:sz w:val="28"/>
          <w:szCs w:val="28"/>
          <w:lang w:val="uk-UA"/>
        </w:rPr>
        <w:t>Times</w:t>
      </w:r>
      <w:proofErr w:type="spellEnd"/>
      <w:r w:rsidRPr="00401C7F">
        <w:rPr>
          <w:sz w:val="28"/>
          <w:szCs w:val="28"/>
          <w:lang w:val="uk-UA"/>
        </w:rPr>
        <w:t xml:space="preserve"> </w:t>
      </w:r>
      <w:proofErr w:type="spellStart"/>
      <w:r w:rsidRPr="00401C7F">
        <w:rPr>
          <w:sz w:val="28"/>
          <w:szCs w:val="28"/>
          <w:lang w:val="uk-UA"/>
        </w:rPr>
        <w:t>New</w:t>
      </w:r>
      <w:proofErr w:type="spellEnd"/>
      <w:r w:rsidRPr="00401C7F">
        <w:rPr>
          <w:sz w:val="28"/>
          <w:szCs w:val="28"/>
          <w:lang w:val="uk-UA"/>
        </w:rPr>
        <w:t xml:space="preserve"> </w:t>
      </w:r>
      <w:proofErr w:type="spellStart"/>
      <w:r w:rsidRPr="00401C7F">
        <w:rPr>
          <w:sz w:val="28"/>
          <w:szCs w:val="28"/>
          <w:lang w:val="uk-UA"/>
        </w:rPr>
        <w:t>Roman</w:t>
      </w:r>
      <w:proofErr w:type="spellEnd"/>
      <w:r w:rsidRPr="00401C7F">
        <w:rPr>
          <w:sz w:val="28"/>
          <w:szCs w:val="28"/>
          <w:lang w:val="uk-UA"/>
        </w:rPr>
        <w:t>, розмір</w:t>
      </w:r>
      <w:r>
        <w:rPr>
          <w:sz w:val="28"/>
          <w:szCs w:val="28"/>
          <w:lang w:val="uk-UA"/>
        </w:rPr>
        <w:t xml:space="preserve"> </w:t>
      </w:r>
      <w:r w:rsidRPr="00401C7F">
        <w:rPr>
          <w:sz w:val="28"/>
          <w:szCs w:val="28"/>
          <w:lang w:val="uk-UA"/>
        </w:rPr>
        <w:t>шрифту – 14, інтервал – 1,5.</w:t>
      </w:r>
    </w:p>
    <w:p w14:paraId="07AF29C5" w14:textId="77777777" w:rsidR="000E0DF9" w:rsidRPr="00401C7F" w:rsidRDefault="000E0DF9" w:rsidP="000E0DF9">
      <w:pPr>
        <w:ind w:firstLine="709"/>
        <w:contextualSpacing/>
        <w:jc w:val="both"/>
        <w:rPr>
          <w:sz w:val="28"/>
          <w:szCs w:val="28"/>
          <w:lang w:val="uk-UA"/>
        </w:rPr>
      </w:pPr>
      <w:r w:rsidRPr="00401C7F">
        <w:rPr>
          <w:sz w:val="28"/>
          <w:szCs w:val="28"/>
          <w:lang w:val="uk-UA"/>
        </w:rPr>
        <w:t>3. Текст у якому йде мова про дії ведучих та учасників заходу,</w:t>
      </w:r>
      <w:r>
        <w:rPr>
          <w:sz w:val="28"/>
          <w:szCs w:val="28"/>
          <w:lang w:val="uk-UA"/>
        </w:rPr>
        <w:t xml:space="preserve"> </w:t>
      </w:r>
      <w:r w:rsidRPr="00401C7F">
        <w:rPr>
          <w:sz w:val="28"/>
          <w:szCs w:val="28"/>
          <w:lang w:val="uk-UA"/>
        </w:rPr>
        <w:t>подається посередині рядка й виділяється курсивом (наприклад:</w:t>
      </w:r>
      <w:r>
        <w:rPr>
          <w:sz w:val="28"/>
          <w:szCs w:val="28"/>
          <w:lang w:val="uk-UA"/>
        </w:rPr>
        <w:t xml:space="preserve"> </w:t>
      </w:r>
      <w:r w:rsidRPr="00401C7F">
        <w:rPr>
          <w:sz w:val="28"/>
          <w:szCs w:val="28"/>
          <w:lang w:val="uk-UA"/>
        </w:rPr>
        <w:t>Звучить лірична мелодія), крапка не ставиться.</w:t>
      </w:r>
    </w:p>
    <w:p w14:paraId="65E21D5E" w14:textId="77777777" w:rsidR="000E0DF9" w:rsidRPr="00401C7F" w:rsidRDefault="000E0DF9" w:rsidP="000E0DF9">
      <w:pPr>
        <w:ind w:firstLine="709"/>
        <w:contextualSpacing/>
        <w:jc w:val="both"/>
        <w:rPr>
          <w:sz w:val="28"/>
          <w:szCs w:val="28"/>
          <w:lang w:val="uk-UA"/>
        </w:rPr>
      </w:pPr>
      <w:r w:rsidRPr="00401C7F">
        <w:rPr>
          <w:sz w:val="28"/>
          <w:szCs w:val="28"/>
          <w:lang w:val="uk-UA"/>
        </w:rPr>
        <w:t xml:space="preserve">4. Зліва жирним шрифтом вказують </w:t>
      </w:r>
      <w:proofErr w:type="spellStart"/>
      <w:r w:rsidRPr="00401C7F">
        <w:rPr>
          <w:sz w:val="28"/>
          <w:szCs w:val="28"/>
          <w:lang w:val="uk-UA"/>
        </w:rPr>
        <w:t>дійович</w:t>
      </w:r>
      <w:proofErr w:type="spellEnd"/>
      <w:r w:rsidRPr="00401C7F">
        <w:rPr>
          <w:sz w:val="28"/>
          <w:szCs w:val="28"/>
          <w:lang w:val="uk-UA"/>
        </w:rPr>
        <w:t xml:space="preserve"> осіб (наприклад: Ведуча:),</w:t>
      </w:r>
      <w:r>
        <w:rPr>
          <w:sz w:val="28"/>
          <w:szCs w:val="28"/>
          <w:lang w:val="uk-UA"/>
        </w:rPr>
        <w:t xml:space="preserve"> </w:t>
      </w:r>
      <w:r w:rsidRPr="00401C7F">
        <w:rPr>
          <w:sz w:val="28"/>
          <w:szCs w:val="28"/>
          <w:lang w:val="uk-UA"/>
        </w:rPr>
        <w:t>справа - текст їхніх слів.</w:t>
      </w:r>
    </w:p>
    <w:p w14:paraId="2E8D7ED5" w14:textId="77777777" w:rsidR="000E0DF9" w:rsidRPr="00401C7F" w:rsidRDefault="000E0DF9" w:rsidP="000E0DF9">
      <w:pPr>
        <w:ind w:firstLine="709"/>
        <w:contextualSpacing/>
        <w:jc w:val="both"/>
        <w:rPr>
          <w:sz w:val="28"/>
          <w:szCs w:val="28"/>
          <w:lang w:val="uk-UA"/>
        </w:rPr>
      </w:pPr>
      <w:r w:rsidRPr="00401C7F">
        <w:rPr>
          <w:sz w:val="28"/>
          <w:szCs w:val="28"/>
          <w:lang w:val="uk-UA"/>
        </w:rPr>
        <w:t>5. Текст сценарію має бути викладений за таким алгоритмом:</w:t>
      </w:r>
    </w:p>
    <w:p w14:paraId="05478980" w14:textId="77777777" w:rsidR="000E0DF9" w:rsidRPr="00401C7F" w:rsidRDefault="000E0DF9" w:rsidP="000E0DF9">
      <w:pPr>
        <w:ind w:firstLine="709"/>
        <w:contextualSpacing/>
        <w:jc w:val="both"/>
        <w:rPr>
          <w:sz w:val="28"/>
          <w:szCs w:val="28"/>
          <w:lang w:val="uk-UA"/>
        </w:rPr>
      </w:pPr>
      <w:r w:rsidRPr="00401C7F">
        <w:rPr>
          <w:sz w:val="28"/>
          <w:szCs w:val="28"/>
          <w:lang w:val="uk-UA"/>
        </w:rPr>
        <w:t>- вказати форму проведення виховного заходу та його тему</w:t>
      </w:r>
      <w:r>
        <w:rPr>
          <w:sz w:val="28"/>
          <w:szCs w:val="28"/>
          <w:lang w:val="uk-UA"/>
        </w:rPr>
        <w:t xml:space="preserve"> </w:t>
      </w:r>
      <w:r w:rsidRPr="00401C7F">
        <w:rPr>
          <w:sz w:val="28"/>
          <w:szCs w:val="28"/>
          <w:lang w:val="uk-UA"/>
        </w:rPr>
        <w:t xml:space="preserve">(наприклад: </w:t>
      </w:r>
      <w:r>
        <w:rPr>
          <w:sz w:val="28"/>
          <w:szCs w:val="28"/>
          <w:lang w:val="uk-UA"/>
        </w:rPr>
        <w:t>професій</w:t>
      </w:r>
      <w:r w:rsidRPr="00401C7F">
        <w:rPr>
          <w:sz w:val="28"/>
          <w:szCs w:val="28"/>
          <w:lang w:val="uk-UA"/>
        </w:rPr>
        <w:t>ний квест «</w:t>
      </w:r>
      <w:r>
        <w:rPr>
          <w:sz w:val="28"/>
          <w:szCs w:val="28"/>
          <w:lang w:val="uk-UA"/>
        </w:rPr>
        <w:t>Особистість</w:t>
      </w:r>
      <w:r w:rsidRPr="00401C7F">
        <w:rPr>
          <w:sz w:val="28"/>
          <w:szCs w:val="28"/>
          <w:lang w:val="uk-UA"/>
        </w:rPr>
        <w:t xml:space="preserve"> </w:t>
      </w:r>
      <w:r>
        <w:rPr>
          <w:sz w:val="28"/>
          <w:szCs w:val="28"/>
          <w:lang w:val="uk-UA"/>
        </w:rPr>
        <w:t>сучасного перекладача</w:t>
      </w:r>
      <w:r w:rsidRPr="00401C7F">
        <w:rPr>
          <w:sz w:val="28"/>
          <w:szCs w:val="28"/>
          <w:lang w:val="uk-UA"/>
        </w:rPr>
        <w:t>»);</w:t>
      </w:r>
    </w:p>
    <w:p w14:paraId="247297FE" w14:textId="77777777" w:rsidR="000E0DF9" w:rsidRPr="00401C7F" w:rsidRDefault="000E0DF9" w:rsidP="000E0DF9">
      <w:pPr>
        <w:ind w:firstLine="709"/>
        <w:contextualSpacing/>
        <w:jc w:val="both"/>
        <w:rPr>
          <w:sz w:val="28"/>
          <w:szCs w:val="28"/>
          <w:lang w:val="uk-UA"/>
        </w:rPr>
      </w:pPr>
      <w:r w:rsidRPr="00401C7F">
        <w:rPr>
          <w:sz w:val="28"/>
          <w:szCs w:val="28"/>
          <w:lang w:val="uk-UA"/>
        </w:rPr>
        <w:t>- вказати адресність, тобто для якої вікової категорії призначений</w:t>
      </w:r>
      <w:r>
        <w:rPr>
          <w:sz w:val="28"/>
          <w:szCs w:val="28"/>
          <w:lang w:val="uk-UA"/>
        </w:rPr>
        <w:t xml:space="preserve"> </w:t>
      </w:r>
      <w:r w:rsidRPr="00401C7F">
        <w:rPr>
          <w:sz w:val="28"/>
          <w:szCs w:val="28"/>
          <w:lang w:val="uk-UA"/>
        </w:rPr>
        <w:t xml:space="preserve">захід (наприклад: Для </w:t>
      </w:r>
      <w:r>
        <w:rPr>
          <w:sz w:val="28"/>
          <w:szCs w:val="28"/>
          <w:lang w:val="uk-UA"/>
        </w:rPr>
        <w:t>студентів 2 курсу</w:t>
      </w:r>
      <w:r w:rsidRPr="00401C7F">
        <w:rPr>
          <w:sz w:val="28"/>
          <w:szCs w:val="28"/>
          <w:lang w:val="uk-UA"/>
        </w:rPr>
        <w:t>);</w:t>
      </w:r>
    </w:p>
    <w:p w14:paraId="5B3DB05B" w14:textId="77777777" w:rsidR="000E0DF9" w:rsidRPr="00401C7F" w:rsidRDefault="000E0DF9" w:rsidP="000E0DF9">
      <w:pPr>
        <w:ind w:firstLine="709"/>
        <w:contextualSpacing/>
        <w:jc w:val="both"/>
        <w:rPr>
          <w:sz w:val="28"/>
          <w:szCs w:val="28"/>
          <w:lang w:val="uk-UA"/>
        </w:rPr>
      </w:pPr>
      <w:r w:rsidRPr="00401C7F">
        <w:rPr>
          <w:sz w:val="28"/>
          <w:szCs w:val="28"/>
          <w:lang w:val="uk-UA"/>
        </w:rPr>
        <w:t>- вказати мету проведення: пізнавальну; розвивальну,</w:t>
      </w:r>
      <w:r>
        <w:rPr>
          <w:sz w:val="28"/>
          <w:szCs w:val="28"/>
          <w:lang w:val="uk-UA"/>
        </w:rPr>
        <w:t xml:space="preserve"> </w:t>
      </w:r>
      <w:r w:rsidRPr="00401C7F">
        <w:rPr>
          <w:sz w:val="28"/>
          <w:szCs w:val="28"/>
          <w:lang w:val="uk-UA"/>
        </w:rPr>
        <w:t xml:space="preserve">виховну (наприклад: познайомити з </w:t>
      </w:r>
      <w:r>
        <w:rPr>
          <w:sz w:val="28"/>
          <w:szCs w:val="28"/>
          <w:lang w:val="uk-UA"/>
        </w:rPr>
        <w:t>найсучаснішими способ</w:t>
      </w:r>
      <w:r w:rsidRPr="00401C7F">
        <w:rPr>
          <w:sz w:val="28"/>
          <w:szCs w:val="28"/>
          <w:lang w:val="uk-UA"/>
        </w:rPr>
        <w:t xml:space="preserve">ами </w:t>
      </w:r>
      <w:r>
        <w:rPr>
          <w:sz w:val="28"/>
          <w:szCs w:val="28"/>
          <w:lang w:val="uk-UA"/>
        </w:rPr>
        <w:t>діяльності сучасного перекладача</w:t>
      </w:r>
      <w:r w:rsidRPr="00401C7F">
        <w:rPr>
          <w:sz w:val="28"/>
          <w:szCs w:val="28"/>
          <w:lang w:val="uk-UA"/>
        </w:rPr>
        <w:t xml:space="preserve">, формуванню основ </w:t>
      </w:r>
      <w:r>
        <w:rPr>
          <w:sz w:val="28"/>
          <w:szCs w:val="28"/>
          <w:lang w:val="uk-UA"/>
        </w:rPr>
        <w:t>перекладацьк</w:t>
      </w:r>
      <w:r w:rsidRPr="00401C7F">
        <w:rPr>
          <w:sz w:val="28"/>
          <w:szCs w:val="28"/>
          <w:lang w:val="uk-UA"/>
        </w:rPr>
        <w:t>ої культури);</w:t>
      </w:r>
    </w:p>
    <w:p w14:paraId="68A37F07" w14:textId="77777777" w:rsidR="000E0DF9" w:rsidRPr="00401C7F" w:rsidRDefault="000E0DF9" w:rsidP="000E0DF9">
      <w:pPr>
        <w:ind w:firstLine="709"/>
        <w:contextualSpacing/>
        <w:jc w:val="both"/>
        <w:rPr>
          <w:sz w:val="28"/>
          <w:szCs w:val="28"/>
          <w:lang w:val="uk-UA"/>
        </w:rPr>
      </w:pPr>
      <w:r w:rsidRPr="00401C7F">
        <w:rPr>
          <w:sz w:val="28"/>
          <w:szCs w:val="28"/>
          <w:lang w:val="uk-UA"/>
        </w:rPr>
        <w:t>- вказати наочне оформлення, його зміст, кількість (наприклад:</w:t>
      </w:r>
      <w:r>
        <w:rPr>
          <w:sz w:val="28"/>
          <w:szCs w:val="28"/>
          <w:lang w:val="uk-UA"/>
        </w:rPr>
        <w:t xml:space="preserve"> мультимедійна презентація «Перекладацькі послуги», відеоролик «Синхронний переклад»); </w:t>
      </w:r>
    </w:p>
    <w:p w14:paraId="634D25EE" w14:textId="77777777" w:rsidR="000E0DF9" w:rsidRPr="00401C7F" w:rsidRDefault="000E0DF9" w:rsidP="000E0DF9">
      <w:pPr>
        <w:ind w:firstLine="709"/>
        <w:contextualSpacing/>
        <w:jc w:val="both"/>
        <w:rPr>
          <w:sz w:val="28"/>
          <w:szCs w:val="28"/>
          <w:lang w:val="uk-UA"/>
        </w:rPr>
      </w:pPr>
      <w:r w:rsidRPr="00401C7F">
        <w:rPr>
          <w:sz w:val="28"/>
          <w:szCs w:val="28"/>
          <w:lang w:val="uk-UA"/>
        </w:rPr>
        <w:t>- музичне оформлення передбачає перелік музичних творів та</w:t>
      </w:r>
      <w:r>
        <w:rPr>
          <w:sz w:val="28"/>
          <w:szCs w:val="28"/>
          <w:lang w:val="uk-UA"/>
        </w:rPr>
        <w:t xml:space="preserve"> </w:t>
      </w:r>
      <w:r w:rsidRPr="00401C7F">
        <w:rPr>
          <w:sz w:val="28"/>
          <w:szCs w:val="28"/>
          <w:lang w:val="uk-UA"/>
        </w:rPr>
        <w:t>зазначення їх авторів;</w:t>
      </w:r>
    </w:p>
    <w:p w14:paraId="21B4F501" w14:textId="77777777" w:rsidR="000E0DF9" w:rsidRPr="00401C7F" w:rsidRDefault="000E0DF9" w:rsidP="000E0DF9">
      <w:pPr>
        <w:ind w:firstLine="709"/>
        <w:contextualSpacing/>
        <w:jc w:val="both"/>
        <w:rPr>
          <w:sz w:val="28"/>
          <w:szCs w:val="28"/>
          <w:lang w:val="uk-UA"/>
        </w:rPr>
      </w:pPr>
      <w:r w:rsidRPr="00401C7F">
        <w:rPr>
          <w:sz w:val="28"/>
          <w:szCs w:val="28"/>
          <w:lang w:val="uk-UA"/>
        </w:rPr>
        <w:t>- обладнання включає всі технічні та інші засоби, необхідні для</w:t>
      </w:r>
      <w:r>
        <w:rPr>
          <w:sz w:val="28"/>
          <w:szCs w:val="28"/>
          <w:lang w:val="uk-UA"/>
        </w:rPr>
        <w:t xml:space="preserve"> </w:t>
      </w:r>
      <w:r w:rsidRPr="00401C7F">
        <w:rPr>
          <w:sz w:val="28"/>
          <w:szCs w:val="28"/>
          <w:lang w:val="uk-UA"/>
        </w:rPr>
        <w:t>проведення виховного заходу (ноутбук, проєктор, декорації,</w:t>
      </w:r>
      <w:r>
        <w:rPr>
          <w:sz w:val="28"/>
          <w:szCs w:val="28"/>
          <w:lang w:val="uk-UA"/>
        </w:rPr>
        <w:t xml:space="preserve"> мультимедійна дошка</w:t>
      </w:r>
      <w:r w:rsidRPr="00401C7F">
        <w:rPr>
          <w:sz w:val="28"/>
          <w:szCs w:val="28"/>
          <w:lang w:val="uk-UA"/>
        </w:rPr>
        <w:t xml:space="preserve"> тощо);</w:t>
      </w:r>
    </w:p>
    <w:p w14:paraId="3627DD2A" w14:textId="77777777" w:rsidR="000E0DF9" w:rsidRPr="00401C7F" w:rsidRDefault="000E0DF9" w:rsidP="000E0DF9">
      <w:pPr>
        <w:ind w:firstLine="709"/>
        <w:contextualSpacing/>
        <w:jc w:val="both"/>
        <w:rPr>
          <w:sz w:val="28"/>
          <w:szCs w:val="28"/>
          <w:lang w:val="uk-UA"/>
        </w:rPr>
      </w:pPr>
      <w:r w:rsidRPr="00401C7F">
        <w:rPr>
          <w:sz w:val="28"/>
          <w:szCs w:val="28"/>
          <w:lang w:val="uk-UA"/>
        </w:rPr>
        <w:t>- окремо вказують різного роду реквізити та аксесуари для</w:t>
      </w:r>
      <w:r>
        <w:rPr>
          <w:sz w:val="28"/>
          <w:szCs w:val="28"/>
          <w:lang w:val="uk-UA"/>
        </w:rPr>
        <w:t xml:space="preserve"> проведення ігор і конкурсів.</w:t>
      </w:r>
    </w:p>
    <w:p w14:paraId="325C57C5" w14:textId="77777777" w:rsidR="000E0DF9" w:rsidRDefault="000E0DF9" w:rsidP="000E0DF9">
      <w:pPr>
        <w:ind w:firstLine="709"/>
        <w:contextualSpacing/>
        <w:jc w:val="both"/>
        <w:rPr>
          <w:sz w:val="28"/>
          <w:szCs w:val="28"/>
          <w:lang w:val="uk-UA"/>
        </w:rPr>
      </w:pPr>
      <w:r>
        <w:rPr>
          <w:sz w:val="28"/>
          <w:szCs w:val="28"/>
          <w:lang w:val="uk-UA"/>
        </w:rPr>
        <w:t>С</w:t>
      </w:r>
      <w:r w:rsidRPr="00401C7F">
        <w:rPr>
          <w:sz w:val="28"/>
          <w:szCs w:val="28"/>
          <w:lang w:val="uk-UA"/>
        </w:rPr>
        <w:t>ценарій перебігу виховного заходу (свята, ігрової програми,</w:t>
      </w:r>
      <w:r>
        <w:rPr>
          <w:sz w:val="28"/>
          <w:szCs w:val="28"/>
          <w:lang w:val="uk-UA"/>
        </w:rPr>
        <w:t xml:space="preserve"> </w:t>
      </w:r>
      <w:r w:rsidRPr="00401C7F">
        <w:rPr>
          <w:sz w:val="28"/>
          <w:szCs w:val="28"/>
          <w:lang w:val="uk-UA"/>
        </w:rPr>
        <w:t>турніру, конкурсу, флешмобу тощо) викладається детально в такій</w:t>
      </w:r>
      <w:r>
        <w:rPr>
          <w:sz w:val="28"/>
          <w:szCs w:val="28"/>
          <w:lang w:val="uk-UA"/>
        </w:rPr>
        <w:t xml:space="preserve"> </w:t>
      </w:r>
      <w:r w:rsidRPr="00401C7F">
        <w:rPr>
          <w:sz w:val="28"/>
          <w:szCs w:val="28"/>
          <w:lang w:val="uk-UA"/>
        </w:rPr>
        <w:t xml:space="preserve">послідовності: </w:t>
      </w:r>
    </w:p>
    <w:p w14:paraId="1B9FED4C" w14:textId="77777777" w:rsidR="000E0DF9" w:rsidRDefault="000E0DF9" w:rsidP="000E0DF9">
      <w:pPr>
        <w:ind w:firstLine="709"/>
        <w:contextualSpacing/>
        <w:jc w:val="both"/>
        <w:rPr>
          <w:sz w:val="28"/>
          <w:szCs w:val="28"/>
          <w:lang w:val="uk-UA"/>
        </w:rPr>
      </w:pPr>
      <w:r>
        <w:rPr>
          <w:sz w:val="28"/>
          <w:szCs w:val="28"/>
          <w:lang w:val="uk-UA"/>
        </w:rPr>
        <w:t>-</w:t>
      </w:r>
      <w:r w:rsidRPr="00401C7F">
        <w:rPr>
          <w:sz w:val="28"/>
          <w:szCs w:val="28"/>
          <w:lang w:val="uk-UA"/>
        </w:rPr>
        <w:t>вступ (</w:t>
      </w:r>
      <w:proofErr w:type="spellStart"/>
      <w:r w:rsidRPr="00401C7F">
        <w:rPr>
          <w:sz w:val="28"/>
          <w:szCs w:val="28"/>
          <w:lang w:val="uk-UA"/>
        </w:rPr>
        <w:t>викначається</w:t>
      </w:r>
      <w:proofErr w:type="spellEnd"/>
      <w:r w:rsidRPr="00401C7F">
        <w:rPr>
          <w:sz w:val="28"/>
          <w:szCs w:val="28"/>
          <w:lang w:val="uk-UA"/>
        </w:rPr>
        <w:t xml:space="preserve"> актуальність теми, мотивується</w:t>
      </w:r>
      <w:r>
        <w:rPr>
          <w:sz w:val="28"/>
          <w:szCs w:val="28"/>
          <w:lang w:val="uk-UA"/>
        </w:rPr>
        <w:t xml:space="preserve"> </w:t>
      </w:r>
      <w:r w:rsidRPr="00401C7F">
        <w:rPr>
          <w:sz w:val="28"/>
          <w:szCs w:val="28"/>
          <w:lang w:val="uk-UA"/>
        </w:rPr>
        <w:t>діяльність)</w:t>
      </w:r>
      <w:r>
        <w:rPr>
          <w:sz w:val="28"/>
          <w:szCs w:val="28"/>
          <w:lang w:val="uk-UA"/>
        </w:rPr>
        <w:t>;</w:t>
      </w:r>
    </w:p>
    <w:p w14:paraId="615F3015" w14:textId="77777777" w:rsidR="000E0DF9" w:rsidRDefault="000E0DF9" w:rsidP="000E0DF9">
      <w:pPr>
        <w:ind w:firstLine="709"/>
        <w:contextualSpacing/>
        <w:jc w:val="both"/>
        <w:rPr>
          <w:sz w:val="28"/>
          <w:szCs w:val="28"/>
          <w:lang w:val="uk-UA"/>
        </w:rPr>
      </w:pPr>
      <w:r>
        <w:rPr>
          <w:sz w:val="28"/>
          <w:szCs w:val="28"/>
          <w:lang w:val="uk-UA"/>
        </w:rPr>
        <w:t>-</w:t>
      </w:r>
      <w:r w:rsidRPr="00401C7F">
        <w:rPr>
          <w:sz w:val="28"/>
          <w:szCs w:val="28"/>
          <w:lang w:val="uk-UA"/>
        </w:rPr>
        <w:t xml:space="preserve"> основна частина (її зміст спрямований на реалізацію</w:t>
      </w:r>
      <w:r>
        <w:rPr>
          <w:sz w:val="28"/>
          <w:szCs w:val="28"/>
          <w:lang w:val="uk-UA"/>
        </w:rPr>
        <w:t xml:space="preserve"> </w:t>
      </w:r>
      <w:r w:rsidRPr="00401C7F">
        <w:rPr>
          <w:sz w:val="28"/>
          <w:szCs w:val="28"/>
          <w:lang w:val="uk-UA"/>
        </w:rPr>
        <w:t xml:space="preserve">визначених педагогічних завдань, передбачає залучення </w:t>
      </w:r>
      <w:r>
        <w:rPr>
          <w:sz w:val="28"/>
          <w:szCs w:val="28"/>
          <w:lang w:val="uk-UA"/>
        </w:rPr>
        <w:t>студент</w:t>
      </w:r>
      <w:r w:rsidRPr="00401C7F">
        <w:rPr>
          <w:sz w:val="28"/>
          <w:szCs w:val="28"/>
          <w:lang w:val="uk-UA"/>
        </w:rPr>
        <w:t>ів</w:t>
      </w:r>
      <w:r>
        <w:rPr>
          <w:sz w:val="28"/>
          <w:szCs w:val="28"/>
          <w:lang w:val="uk-UA"/>
        </w:rPr>
        <w:t xml:space="preserve"> </w:t>
      </w:r>
      <w:r w:rsidRPr="00401C7F">
        <w:rPr>
          <w:sz w:val="28"/>
          <w:szCs w:val="28"/>
          <w:lang w:val="uk-UA"/>
        </w:rPr>
        <w:t>до різних видів діяльності)</w:t>
      </w:r>
      <w:r>
        <w:rPr>
          <w:sz w:val="28"/>
          <w:szCs w:val="28"/>
          <w:lang w:val="uk-UA"/>
        </w:rPr>
        <w:t>;</w:t>
      </w:r>
    </w:p>
    <w:p w14:paraId="1BC48DAB" w14:textId="77777777" w:rsidR="000E0DF9" w:rsidRDefault="000E0DF9" w:rsidP="000E0DF9">
      <w:pPr>
        <w:ind w:firstLine="709"/>
        <w:contextualSpacing/>
        <w:jc w:val="both"/>
        <w:rPr>
          <w:sz w:val="28"/>
          <w:szCs w:val="28"/>
          <w:lang w:val="uk-UA"/>
        </w:rPr>
      </w:pPr>
      <w:r>
        <w:rPr>
          <w:sz w:val="28"/>
          <w:szCs w:val="28"/>
          <w:lang w:val="uk-UA"/>
        </w:rPr>
        <w:t>-</w:t>
      </w:r>
      <w:r w:rsidRPr="00401C7F">
        <w:rPr>
          <w:sz w:val="28"/>
          <w:szCs w:val="28"/>
          <w:lang w:val="uk-UA"/>
        </w:rPr>
        <w:t xml:space="preserve"> заключна частина (підведення</w:t>
      </w:r>
      <w:r>
        <w:rPr>
          <w:sz w:val="28"/>
          <w:szCs w:val="28"/>
          <w:lang w:val="uk-UA"/>
        </w:rPr>
        <w:t xml:space="preserve"> </w:t>
      </w:r>
      <w:r w:rsidRPr="00401C7F">
        <w:rPr>
          <w:sz w:val="28"/>
          <w:szCs w:val="28"/>
          <w:lang w:val="uk-UA"/>
        </w:rPr>
        <w:t>підсумків, допомагає з´ясувати рівень розуміння й усвідомлення</w:t>
      </w:r>
      <w:r>
        <w:rPr>
          <w:sz w:val="28"/>
          <w:szCs w:val="28"/>
          <w:lang w:val="uk-UA"/>
        </w:rPr>
        <w:t xml:space="preserve"> </w:t>
      </w:r>
      <w:r w:rsidRPr="00401C7F">
        <w:rPr>
          <w:sz w:val="28"/>
          <w:szCs w:val="28"/>
          <w:lang w:val="uk-UA"/>
        </w:rPr>
        <w:t xml:space="preserve">основних ідей заходу). </w:t>
      </w:r>
    </w:p>
    <w:p w14:paraId="5E7B8C25" w14:textId="77777777" w:rsidR="000E0DF9" w:rsidRDefault="000E0DF9" w:rsidP="000E0DF9">
      <w:pPr>
        <w:ind w:firstLine="709"/>
        <w:contextualSpacing/>
        <w:jc w:val="both"/>
        <w:rPr>
          <w:sz w:val="28"/>
          <w:szCs w:val="28"/>
          <w:lang w:val="uk-UA"/>
        </w:rPr>
      </w:pPr>
      <w:r w:rsidRPr="00401C7F">
        <w:rPr>
          <w:sz w:val="28"/>
          <w:szCs w:val="28"/>
          <w:lang w:val="uk-UA"/>
        </w:rPr>
        <w:t>У ході сценарію слід виділяти всі види</w:t>
      </w:r>
      <w:r>
        <w:rPr>
          <w:sz w:val="28"/>
          <w:szCs w:val="28"/>
          <w:lang w:val="uk-UA"/>
        </w:rPr>
        <w:t xml:space="preserve"> </w:t>
      </w:r>
      <w:r w:rsidRPr="00401C7F">
        <w:rPr>
          <w:sz w:val="28"/>
          <w:szCs w:val="28"/>
          <w:lang w:val="uk-UA"/>
        </w:rPr>
        <w:t>роботи (розповідь, інтерв’ю, демонстрацію, перегляд відео</w:t>
      </w:r>
      <w:r>
        <w:rPr>
          <w:sz w:val="28"/>
          <w:szCs w:val="28"/>
          <w:lang w:val="uk-UA"/>
        </w:rPr>
        <w:t xml:space="preserve"> </w:t>
      </w:r>
      <w:r w:rsidRPr="00401C7F">
        <w:rPr>
          <w:sz w:val="28"/>
          <w:szCs w:val="28"/>
          <w:lang w:val="uk-UA"/>
        </w:rPr>
        <w:t>фрагментів, гру, бесіду, прослуховування музичних творів) й</w:t>
      </w:r>
      <w:r>
        <w:rPr>
          <w:sz w:val="28"/>
          <w:szCs w:val="28"/>
          <w:lang w:val="uk-UA"/>
        </w:rPr>
        <w:t xml:space="preserve"> </w:t>
      </w:r>
      <w:r w:rsidRPr="00401C7F">
        <w:rPr>
          <w:sz w:val="28"/>
          <w:szCs w:val="28"/>
          <w:lang w:val="uk-UA"/>
        </w:rPr>
        <w:t xml:space="preserve">детально їх описувати. Якщо виконується пісня, вірш чи </w:t>
      </w:r>
      <w:r w:rsidRPr="00401C7F">
        <w:rPr>
          <w:sz w:val="28"/>
          <w:szCs w:val="28"/>
          <w:lang w:val="uk-UA"/>
        </w:rPr>
        <w:lastRenderedPageBreak/>
        <w:t>прозовий</w:t>
      </w:r>
      <w:r>
        <w:rPr>
          <w:sz w:val="28"/>
          <w:szCs w:val="28"/>
          <w:lang w:val="uk-UA"/>
        </w:rPr>
        <w:t xml:space="preserve"> </w:t>
      </w:r>
      <w:r w:rsidRPr="00401C7F">
        <w:rPr>
          <w:sz w:val="28"/>
          <w:szCs w:val="28"/>
          <w:lang w:val="uk-UA"/>
        </w:rPr>
        <w:t>твір</w:t>
      </w:r>
      <w:r>
        <w:rPr>
          <w:sz w:val="28"/>
          <w:szCs w:val="28"/>
          <w:lang w:val="uk-UA"/>
        </w:rPr>
        <w:t>)</w:t>
      </w:r>
      <w:r w:rsidRPr="00401C7F">
        <w:rPr>
          <w:sz w:val="28"/>
          <w:szCs w:val="28"/>
          <w:lang w:val="uk-UA"/>
        </w:rPr>
        <w:t xml:space="preserve"> – слід подати їх повний текст. Якщо проводиться гра, потрібно</w:t>
      </w:r>
      <w:r>
        <w:rPr>
          <w:sz w:val="28"/>
          <w:szCs w:val="28"/>
          <w:lang w:val="uk-UA"/>
        </w:rPr>
        <w:t xml:space="preserve"> </w:t>
      </w:r>
      <w:r w:rsidRPr="00401C7F">
        <w:rPr>
          <w:sz w:val="28"/>
          <w:szCs w:val="28"/>
          <w:lang w:val="uk-UA"/>
        </w:rPr>
        <w:t xml:space="preserve">вказати завдання її учасникам, правила та умови проведення. </w:t>
      </w:r>
    </w:p>
    <w:p w14:paraId="44BC5C08" w14:textId="77777777" w:rsidR="000E0DF9" w:rsidRDefault="000E0DF9" w:rsidP="000E0DF9">
      <w:pPr>
        <w:ind w:firstLine="709"/>
        <w:contextualSpacing/>
        <w:jc w:val="both"/>
        <w:rPr>
          <w:sz w:val="28"/>
          <w:szCs w:val="28"/>
          <w:lang w:val="uk-UA"/>
        </w:rPr>
      </w:pPr>
      <w:r w:rsidRPr="00401C7F">
        <w:rPr>
          <w:sz w:val="28"/>
          <w:szCs w:val="28"/>
          <w:lang w:val="uk-UA"/>
        </w:rPr>
        <w:t>Якщо</w:t>
      </w:r>
      <w:r>
        <w:rPr>
          <w:sz w:val="28"/>
          <w:szCs w:val="28"/>
          <w:lang w:val="uk-UA"/>
        </w:rPr>
        <w:t xml:space="preserve"> </w:t>
      </w:r>
      <w:r w:rsidRPr="00401C7F">
        <w:rPr>
          <w:sz w:val="28"/>
          <w:szCs w:val="28"/>
          <w:lang w:val="uk-UA"/>
        </w:rPr>
        <w:t>письмове оформлення є детальним, то на початку викладу</w:t>
      </w:r>
      <w:r>
        <w:rPr>
          <w:sz w:val="28"/>
          <w:szCs w:val="28"/>
          <w:lang w:val="uk-UA"/>
        </w:rPr>
        <w:t xml:space="preserve"> </w:t>
      </w:r>
      <w:r w:rsidRPr="00401C7F">
        <w:rPr>
          <w:sz w:val="28"/>
          <w:szCs w:val="28"/>
          <w:lang w:val="uk-UA"/>
        </w:rPr>
        <w:t>посередині робиться запис: «Перебіг свята (ігрової програми</w:t>
      </w:r>
      <w:r>
        <w:rPr>
          <w:sz w:val="28"/>
          <w:szCs w:val="28"/>
          <w:lang w:val="uk-UA"/>
        </w:rPr>
        <w:t xml:space="preserve"> </w:t>
      </w:r>
      <w:r w:rsidRPr="00401C7F">
        <w:rPr>
          <w:sz w:val="28"/>
          <w:szCs w:val="28"/>
          <w:lang w:val="uk-UA"/>
        </w:rPr>
        <w:t>тощо)», якщо подається розгорнутий план проведення виховного</w:t>
      </w:r>
      <w:r>
        <w:rPr>
          <w:sz w:val="28"/>
          <w:szCs w:val="28"/>
          <w:lang w:val="uk-UA"/>
        </w:rPr>
        <w:t xml:space="preserve"> </w:t>
      </w:r>
      <w:r w:rsidRPr="00401C7F">
        <w:rPr>
          <w:sz w:val="28"/>
          <w:szCs w:val="28"/>
          <w:lang w:val="uk-UA"/>
        </w:rPr>
        <w:t>заходу (наприклад, не можна наперед передбачити, які потрібно</w:t>
      </w:r>
      <w:r>
        <w:rPr>
          <w:sz w:val="28"/>
          <w:szCs w:val="28"/>
          <w:lang w:val="uk-UA"/>
        </w:rPr>
        <w:t xml:space="preserve"> </w:t>
      </w:r>
      <w:r w:rsidRPr="00401C7F">
        <w:rPr>
          <w:sz w:val="28"/>
          <w:szCs w:val="28"/>
          <w:lang w:val="uk-UA"/>
        </w:rPr>
        <w:t>буде вводити коментарі в ході інтелектуальної гри, екскурсії чи</w:t>
      </w:r>
      <w:r>
        <w:rPr>
          <w:sz w:val="28"/>
          <w:szCs w:val="28"/>
          <w:lang w:val="uk-UA"/>
        </w:rPr>
        <w:t xml:space="preserve"> </w:t>
      </w:r>
      <w:r w:rsidRPr="00401C7F">
        <w:rPr>
          <w:sz w:val="28"/>
          <w:szCs w:val="28"/>
          <w:lang w:val="uk-UA"/>
        </w:rPr>
        <w:t xml:space="preserve">вікторини), то слід </w:t>
      </w:r>
      <w:proofErr w:type="spellStart"/>
      <w:r w:rsidRPr="00401C7F">
        <w:rPr>
          <w:sz w:val="28"/>
          <w:szCs w:val="28"/>
          <w:lang w:val="uk-UA"/>
        </w:rPr>
        <w:t>занаписати</w:t>
      </w:r>
      <w:proofErr w:type="spellEnd"/>
      <w:r w:rsidRPr="00401C7F">
        <w:rPr>
          <w:sz w:val="28"/>
          <w:szCs w:val="28"/>
          <w:lang w:val="uk-UA"/>
        </w:rPr>
        <w:t>: «План проведення інтелектуальної</w:t>
      </w:r>
      <w:r>
        <w:rPr>
          <w:sz w:val="28"/>
          <w:szCs w:val="28"/>
          <w:lang w:val="uk-UA"/>
        </w:rPr>
        <w:t xml:space="preserve"> </w:t>
      </w:r>
      <w:r w:rsidRPr="00401C7F">
        <w:rPr>
          <w:sz w:val="28"/>
          <w:szCs w:val="28"/>
          <w:lang w:val="uk-UA"/>
        </w:rPr>
        <w:t xml:space="preserve">гри». </w:t>
      </w:r>
    </w:p>
    <w:p w14:paraId="09236AAA" w14:textId="77777777" w:rsidR="000E0DF9" w:rsidRPr="00401C7F" w:rsidRDefault="000E0DF9" w:rsidP="000E0DF9">
      <w:pPr>
        <w:ind w:firstLine="709"/>
        <w:contextualSpacing/>
        <w:jc w:val="both"/>
        <w:rPr>
          <w:sz w:val="28"/>
          <w:szCs w:val="28"/>
          <w:lang w:val="uk-UA"/>
        </w:rPr>
      </w:pPr>
      <w:r w:rsidRPr="00401C7F">
        <w:rPr>
          <w:sz w:val="28"/>
          <w:szCs w:val="28"/>
          <w:lang w:val="uk-UA"/>
        </w:rPr>
        <w:t>Для участі у конкурсах різного</w:t>
      </w:r>
      <w:r>
        <w:rPr>
          <w:sz w:val="28"/>
          <w:szCs w:val="28"/>
          <w:lang w:val="uk-UA"/>
        </w:rPr>
        <w:t xml:space="preserve"> </w:t>
      </w:r>
      <w:r w:rsidRPr="00401C7F">
        <w:rPr>
          <w:sz w:val="28"/>
          <w:szCs w:val="28"/>
          <w:lang w:val="uk-UA"/>
        </w:rPr>
        <w:t>рівня, слід подавати розгорнуті сценарії всіх виховних заходів</w:t>
      </w:r>
      <w:r>
        <w:rPr>
          <w:sz w:val="28"/>
          <w:szCs w:val="28"/>
          <w:lang w:val="uk-UA"/>
        </w:rPr>
        <w:t>:</w:t>
      </w:r>
    </w:p>
    <w:p w14:paraId="2EBFA160" w14:textId="77777777" w:rsidR="000E0DF9" w:rsidRPr="00401C7F" w:rsidRDefault="000E0DF9" w:rsidP="000E0DF9">
      <w:pPr>
        <w:ind w:firstLine="709"/>
        <w:contextualSpacing/>
        <w:jc w:val="both"/>
        <w:rPr>
          <w:sz w:val="28"/>
          <w:szCs w:val="28"/>
          <w:lang w:val="uk-UA"/>
        </w:rPr>
      </w:pPr>
      <w:r w:rsidRPr="00401C7F">
        <w:rPr>
          <w:sz w:val="28"/>
          <w:szCs w:val="28"/>
          <w:lang w:val="uk-UA"/>
        </w:rPr>
        <w:t>- на титульній сторінці обов’язково потрібно вказати форму</w:t>
      </w:r>
      <w:r>
        <w:rPr>
          <w:sz w:val="28"/>
          <w:szCs w:val="28"/>
          <w:lang w:val="uk-UA"/>
        </w:rPr>
        <w:t xml:space="preserve"> </w:t>
      </w:r>
      <w:r w:rsidRPr="00401C7F">
        <w:rPr>
          <w:sz w:val="28"/>
          <w:szCs w:val="28"/>
          <w:lang w:val="uk-UA"/>
        </w:rPr>
        <w:t xml:space="preserve">проведення виховного заходу, його тему, прізвище, ім′я, </w:t>
      </w:r>
      <w:proofErr w:type="spellStart"/>
      <w:r w:rsidRPr="00401C7F">
        <w:rPr>
          <w:sz w:val="28"/>
          <w:szCs w:val="28"/>
          <w:lang w:val="uk-UA"/>
        </w:rPr>
        <w:t>побатькові</w:t>
      </w:r>
      <w:proofErr w:type="spellEnd"/>
      <w:r w:rsidRPr="00401C7F">
        <w:rPr>
          <w:sz w:val="28"/>
          <w:szCs w:val="28"/>
          <w:lang w:val="uk-UA"/>
        </w:rPr>
        <w:t xml:space="preserve"> автора, його посаду та місце роботи;</w:t>
      </w:r>
    </w:p>
    <w:p w14:paraId="089E9A66" w14:textId="77777777" w:rsidR="000E0DF9" w:rsidRPr="00401C7F" w:rsidRDefault="000E0DF9" w:rsidP="000E0DF9">
      <w:pPr>
        <w:ind w:firstLine="709"/>
        <w:contextualSpacing/>
        <w:jc w:val="both"/>
        <w:rPr>
          <w:sz w:val="28"/>
          <w:szCs w:val="28"/>
          <w:lang w:val="uk-UA"/>
        </w:rPr>
      </w:pPr>
      <w:r w:rsidRPr="00401C7F">
        <w:rPr>
          <w:sz w:val="28"/>
          <w:szCs w:val="28"/>
          <w:lang w:val="uk-UA"/>
        </w:rPr>
        <w:t>- якщо сценарій є авторською, оригінальною розробкою (у ній</w:t>
      </w:r>
      <w:r>
        <w:rPr>
          <w:sz w:val="28"/>
          <w:szCs w:val="28"/>
          <w:lang w:val="uk-UA"/>
        </w:rPr>
        <w:t xml:space="preserve"> </w:t>
      </w:r>
      <w:r w:rsidRPr="00401C7F">
        <w:rPr>
          <w:sz w:val="28"/>
          <w:szCs w:val="28"/>
          <w:lang w:val="uk-UA"/>
        </w:rPr>
        <w:t>немає чужих текстів), то на титульному аркуші вказують: «Автор</w:t>
      </w:r>
      <w:r>
        <w:rPr>
          <w:sz w:val="28"/>
          <w:szCs w:val="28"/>
          <w:lang w:val="uk-UA"/>
        </w:rPr>
        <w:t xml:space="preserve"> </w:t>
      </w:r>
      <w:r w:rsidRPr="00401C7F">
        <w:rPr>
          <w:sz w:val="28"/>
          <w:szCs w:val="28"/>
          <w:lang w:val="uk-UA"/>
        </w:rPr>
        <w:t>сценарію: прізвище, ім′я, по-батькові», списку літератури не</w:t>
      </w:r>
      <w:r>
        <w:rPr>
          <w:sz w:val="28"/>
          <w:szCs w:val="28"/>
          <w:lang w:val="uk-UA"/>
        </w:rPr>
        <w:t xml:space="preserve"> </w:t>
      </w:r>
      <w:r w:rsidRPr="00401C7F">
        <w:rPr>
          <w:sz w:val="28"/>
          <w:szCs w:val="28"/>
          <w:lang w:val="uk-UA"/>
        </w:rPr>
        <w:t>подають. Якщо сценарій має компілятивний (з різних готових</w:t>
      </w:r>
      <w:r>
        <w:rPr>
          <w:sz w:val="28"/>
          <w:szCs w:val="28"/>
          <w:lang w:val="uk-UA"/>
        </w:rPr>
        <w:t xml:space="preserve"> </w:t>
      </w:r>
      <w:r w:rsidRPr="00401C7F">
        <w:rPr>
          <w:sz w:val="28"/>
          <w:szCs w:val="28"/>
          <w:lang w:val="uk-UA"/>
        </w:rPr>
        <w:t>матеріалів компонувався необхідний) або комбінований (є</w:t>
      </w:r>
      <w:r>
        <w:rPr>
          <w:sz w:val="28"/>
          <w:szCs w:val="28"/>
          <w:lang w:val="uk-UA"/>
        </w:rPr>
        <w:t xml:space="preserve"> </w:t>
      </w:r>
      <w:r w:rsidRPr="00401C7F">
        <w:rPr>
          <w:sz w:val="28"/>
          <w:szCs w:val="28"/>
          <w:lang w:val="uk-UA"/>
        </w:rPr>
        <w:t>доробки автора та використаний матеріал інших авторів) характер,</w:t>
      </w:r>
      <w:r>
        <w:rPr>
          <w:sz w:val="28"/>
          <w:szCs w:val="28"/>
          <w:lang w:val="uk-UA"/>
        </w:rPr>
        <w:t xml:space="preserve"> </w:t>
      </w:r>
      <w:r w:rsidRPr="00401C7F">
        <w:rPr>
          <w:sz w:val="28"/>
          <w:szCs w:val="28"/>
          <w:lang w:val="uk-UA"/>
        </w:rPr>
        <w:t xml:space="preserve">слід писати «Сценарій підготував (підготувала): прізвище, ім′я, по-батькові». Якщо над сценарієм працювала творча </w:t>
      </w:r>
      <w:proofErr w:type="spellStart"/>
      <w:r w:rsidRPr="00401C7F">
        <w:rPr>
          <w:sz w:val="28"/>
          <w:szCs w:val="28"/>
          <w:lang w:val="uk-UA"/>
        </w:rPr>
        <w:t>груа</w:t>
      </w:r>
      <w:proofErr w:type="spellEnd"/>
      <w:r w:rsidRPr="00401C7F">
        <w:rPr>
          <w:sz w:val="28"/>
          <w:szCs w:val="28"/>
          <w:lang w:val="uk-UA"/>
        </w:rPr>
        <w:t>, то слід</w:t>
      </w:r>
      <w:r>
        <w:rPr>
          <w:sz w:val="28"/>
          <w:szCs w:val="28"/>
          <w:lang w:val="uk-UA"/>
        </w:rPr>
        <w:t xml:space="preserve"> </w:t>
      </w:r>
      <w:r w:rsidRPr="00401C7F">
        <w:rPr>
          <w:sz w:val="28"/>
          <w:szCs w:val="28"/>
          <w:lang w:val="uk-UA"/>
        </w:rPr>
        <w:t>назвати прізвища, імена та по-батькові всіх авторів. За умови</w:t>
      </w:r>
      <w:r>
        <w:rPr>
          <w:sz w:val="28"/>
          <w:szCs w:val="28"/>
          <w:lang w:val="uk-UA"/>
        </w:rPr>
        <w:t xml:space="preserve"> </w:t>
      </w:r>
      <w:r w:rsidRPr="00401C7F">
        <w:rPr>
          <w:sz w:val="28"/>
          <w:szCs w:val="28"/>
          <w:lang w:val="uk-UA"/>
        </w:rPr>
        <w:t>використання компілятивного та комбінованого методів роботи над</w:t>
      </w:r>
      <w:r>
        <w:rPr>
          <w:sz w:val="28"/>
          <w:szCs w:val="28"/>
          <w:lang w:val="uk-UA"/>
        </w:rPr>
        <w:t xml:space="preserve"> </w:t>
      </w:r>
      <w:r w:rsidRPr="00401C7F">
        <w:rPr>
          <w:sz w:val="28"/>
          <w:szCs w:val="28"/>
          <w:lang w:val="uk-UA"/>
        </w:rPr>
        <w:t xml:space="preserve">сценарієм, </w:t>
      </w:r>
      <w:proofErr w:type="spellStart"/>
      <w:r w:rsidRPr="00401C7F">
        <w:rPr>
          <w:sz w:val="28"/>
          <w:szCs w:val="28"/>
          <w:lang w:val="uk-UA"/>
        </w:rPr>
        <w:t>піля</w:t>
      </w:r>
      <w:proofErr w:type="spellEnd"/>
      <w:r w:rsidRPr="00401C7F">
        <w:rPr>
          <w:sz w:val="28"/>
          <w:szCs w:val="28"/>
          <w:lang w:val="uk-UA"/>
        </w:rPr>
        <w:t xml:space="preserve"> викладу його змісту обов’язково потрібно подати</w:t>
      </w:r>
      <w:r>
        <w:rPr>
          <w:sz w:val="28"/>
          <w:szCs w:val="28"/>
          <w:lang w:val="uk-UA"/>
        </w:rPr>
        <w:t xml:space="preserve"> </w:t>
      </w:r>
      <w:proofErr w:type="spellStart"/>
      <w:r w:rsidRPr="00401C7F">
        <w:rPr>
          <w:sz w:val="28"/>
          <w:szCs w:val="28"/>
          <w:lang w:val="uk-UA"/>
        </w:rPr>
        <w:t>прелік</w:t>
      </w:r>
      <w:proofErr w:type="spellEnd"/>
      <w:r w:rsidRPr="00401C7F">
        <w:rPr>
          <w:sz w:val="28"/>
          <w:szCs w:val="28"/>
          <w:lang w:val="uk-UA"/>
        </w:rPr>
        <w:t xml:space="preserve"> використаної літератури, щоб уникнути плагіату. Описуючи</w:t>
      </w:r>
      <w:r>
        <w:rPr>
          <w:sz w:val="28"/>
          <w:szCs w:val="28"/>
          <w:lang w:val="uk-UA"/>
        </w:rPr>
        <w:t xml:space="preserve"> </w:t>
      </w:r>
      <w:r w:rsidRPr="00401C7F">
        <w:rPr>
          <w:sz w:val="28"/>
          <w:szCs w:val="28"/>
          <w:lang w:val="uk-UA"/>
        </w:rPr>
        <w:t>перелік використаної літератури, необхідно вказати сторінки,</w:t>
      </w:r>
      <w:r>
        <w:rPr>
          <w:sz w:val="28"/>
          <w:szCs w:val="28"/>
          <w:lang w:val="uk-UA"/>
        </w:rPr>
        <w:t xml:space="preserve"> </w:t>
      </w:r>
      <w:r w:rsidRPr="00401C7F">
        <w:rPr>
          <w:sz w:val="28"/>
          <w:szCs w:val="28"/>
          <w:lang w:val="uk-UA"/>
        </w:rPr>
        <w:t>матеріал з яких є складовою сценарію. Наприклад: Передній Г. У світі звуків і слів: цікаві завдання з фонетики,</w:t>
      </w:r>
      <w:r>
        <w:rPr>
          <w:sz w:val="28"/>
          <w:szCs w:val="28"/>
          <w:lang w:val="uk-UA"/>
        </w:rPr>
        <w:t xml:space="preserve"> </w:t>
      </w:r>
      <w:r w:rsidRPr="00401C7F">
        <w:rPr>
          <w:sz w:val="28"/>
          <w:szCs w:val="28"/>
          <w:lang w:val="uk-UA"/>
        </w:rPr>
        <w:t>лексикології і словотвору</w:t>
      </w:r>
      <w:r>
        <w:rPr>
          <w:sz w:val="28"/>
          <w:szCs w:val="28"/>
          <w:lang w:val="uk-UA"/>
        </w:rPr>
        <w:t>.</w:t>
      </w:r>
      <w:r w:rsidRPr="00401C7F">
        <w:rPr>
          <w:sz w:val="28"/>
          <w:szCs w:val="28"/>
          <w:lang w:val="uk-UA"/>
        </w:rPr>
        <w:t xml:space="preserve"> К</w:t>
      </w:r>
      <w:r>
        <w:rPr>
          <w:sz w:val="28"/>
          <w:szCs w:val="28"/>
          <w:lang w:val="uk-UA"/>
        </w:rPr>
        <w:t>иїв</w:t>
      </w:r>
      <w:r w:rsidRPr="00401C7F">
        <w:rPr>
          <w:sz w:val="28"/>
          <w:szCs w:val="28"/>
          <w:lang w:val="uk-UA"/>
        </w:rPr>
        <w:t>: Богдана,</w:t>
      </w:r>
      <w:r>
        <w:rPr>
          <w:sz w:val="28"/>
          <w:szCs w:val="28"/>
          <w:lang w:val="uk-UA"/>
        </w:rPr>
        <w:t xml:space="preserve"> </w:t>
      </w:r>
      <w:r w:rsidRPr="00401C7F">
        <w:rPr>
          <w:sz w:val="28"/>
          <w:szCs w:val="28"/>
          <w:lang w:val="uk-UA"/>
        </w:rPr>
        <w:t>2008. 399 с.</w:t>
      </w:r>
    </w:p>
    <w:p w14:paraId="4795E936" w14:textId="77777777" w:rsidR="000E0DF9" w:rsidRDefault="000E0DF9" w:rsidP="000E0DF9">
      <w:pPr>
        <w:ind w:firstLine="709"/>
        <w:contextualSpacing/>
        <w:jc w:val="both"/>
        <w:rPr>
          <w:sz w:val="28"/>
          <w:szCs w:val="28"/>
          <w:lang w:val="uk-UA"/>
        </w:rPr>
      </w:pPr>
      <w:r w:rsidRPr="00EE426F">
        <w:rPr>
          <w:sz w:val="28"/>
          <w:szCs w:val="28"/>
          <w:lang w:val="uk-UA"/>
        </w:rPr>
        <w:t xml:space="preserve">Для дієвої організації </w:t>
      </w:r>
      <w:r>
        <w:rPr>
          <w:sz w:val="28"/>
          <w:szCs w:val="28"/>
          <w:lang w:val="uk-UA"/>
        </w:rPr>
        <w:t>виховн</w:t>
      </w:r>
      <w:r w:rsidRPr="00EE426F">
        <w:rPr>
          <w:sz w:val="28"/>
          <w:szCs w:val="28"/>
          <w:lang w:val="uk-UA"/>
        </w:rPr>
        <w:t>ого процесу в умовах дистанційної роботи</w:t>
      </w:r>
      <w:r>
        <w:rPr>
          <w:sz w:val="28"/>
          <w:szCs w:val="28"/>
          <w:lang w:val="uk-UA"/>
        </w:rPr>
        <w:t xml:space="preserve"> куратору</w:t>
      </w:r>
      <w:r w:rsidRPr="00EE426F">
        <w:rPr>
          <w:sz w:val="28"/>
          <w:szCs w:val="28"/>
          <w:lang w:val="uk-UA"/>
        </w:rPr>
        <w:t xml:space="preserve"> варто використовувати свої офіційні сайти, створивши</w:t>
      </w:r>
      <w:r>
        <w:rPr>
          <w:sz w:val="28"/>
          <w:szCs w:val="28"/>
          <w:lang w:val="uk-UA"/>
        </w:rPr>
        <w:t xml:space="preserve"> </w:t>
      </w:r>
      <w:r w:rsidRPr="00EE426F">
        <w:rPr>
          <w:sz w:val="28"/>
          <w:szCs w:val="28"/>
          <w:lang w:val="uk-UA"/>
        </w:rPr>
        <w:t xml:space="preserve">окремий розділ, наприклад: «Виховуємо творчу особистість </w:t>
      </w:r>
      <w:r>
        <w:rPr>
          <w:sz w:val="28"/>
          <w:szCs w:val="28"/>
          <w:lang w:val="uk-UA"/>
        </w:rPr>
        <w:t xml:space="preserve">перекладача </w:t>
      </w:r>
      <w:r w:rsidRPr="00EE426F">
        <w:rPr>
          <w:sz w:val="28"/>
          <w:szCs w:val="28"/>
          <w:lang w:val="uk-UA"/>
        </w:rPr>
        <w:t>дистанційно»,</w:t>
      </w:r>
      <w:r>
        <w:rPr>
          <w:sz w:val="28"/>
          <w:szCs w:val="28"/>
          <w:lang w:val="uk-UA"/>
        </w:rPr>
        <w:t xml:space="preserve"> </w:t>
      </w:r>
      <w:r w:rsidRPr="00EE426F">
        <w:rPr>
          <w:sz w:val="28"/>
          <w:szCs w:val="28"/>
          <w:lang w:val="uk-UA"/>
        </w:rPr>
        <w:t xml:space="preserve">«Цікаві зустрічі в режимі </w:t>
      </w:r>
      <w:proofErr w:type="spellStart"/>
      <w:r w:rsidRPr="00EE426F">
        <w:rPr>
          <w:sz w:val="28"/>
          <w:szCs w:val="28"/>
          <w:lang w:val="uk-UA"/>
        </w:rPr>
        <w:t>OnLine</w:t>
      </w:r>
      <w:proofErr w:type="spellEnd"/>
      <w:r w:rsidRPr="00EE426F">
        <w:rPr>
          <w:sz w:val="28"/>
          <w:szCs w:val="28"/>
          <w:lang w:val="uk-UA"/>
        </w:rPr>
        <w:t xml:space="preserve">» тощо. </w:t>
      </w:r>
    </w:p>
    <w:p w14:paraId="5D209242" w14:textId="77777777" w:rsidR="000E0DF9" w:rsidRDefault="000E0DF9" w:rsidP="000E0DF9">
      <w:pPr>
        <w:ind w:firstLine="709"/>
        <w:contextualSpacing/>
        <w:jc w:val="both"/>
        <w:rPr>
          <w:sz w:val="28"/>
          <w:szCs w:val="28"/>
          <w:lang w:val="uk-UA"/>
        </w:rPr>
      </w:pPr>
      <w:r w:rsidRPr="00EE426F">
        <w:rPr>
          <w:sz w:val="28"/>
          <w:szCs w:val="28"/>
          <w:lang w:val="uk-UA"/>
        </w:rPr>
        <w:t>У випадку використання для цієї</w:t>
      </w:r>
      <w:r>
        <w:rPr>
          <w:sz w:val="28"/>
          <w:szCs w:val="28"/>
          <w:lang w:val="uk-UA"/>
        </w:rPr>
        <w:t xml:space="preserve"> </w:t>
      </w:r>
      <w:r w:rsidRPr="00EE426F">
        <w:rPr>
          <w:sz w:val="28"/>
          <w:szCs w:val="28"/>
          <w:lang w:val="uk-UA"/>
        </w:rPr>
        <w:t xml:space="preserve">мети інших, доступних для закладу </w:t>
      </w:r>
      <w:r>
        <w:rPr>
          <w:sz w:val="28"/>
          <w:szCs w:val="28"/>
          <w:lang w:val="uk-UA"/>
        </w:rPr>
        <w:t xml:space="preserve">вищої освіти </w:t>
      </w:r>
      <w:r w:rsidRPr="00EE426F">
        <w:rPr>
          <w:sz w:val="28"/>
          <w:szCs w:val="28"/>
          <w:lang w:val="uk-UA"/>
        </w:rPr>
        <w:t>ресурсів (наприклад, особистих блогів),</w:t>
      </w:r>
      <w:r>
        <w:rPr>
          <w:sz w:val="28"/>
          <w:szCs w:val="28"/>
          <w:lang w:val="uk-UA"/>
        </w:rPr>
        <w:t xml:space="preserve"> </w:t>
      </w:r>
      <w:r w:rsidRPr="00EE426F">
        <w:rPr>
          <w:sz w:val="28"/>
          <w:szCs w:val="28"/>
          <w:lang w:val="uk-UA"/>
        </w:rPr>
        <w:t>на офіційному сайті у даному розділі повинно бути розміщено пряме</w:t>
      </w:r>
      <w:r>
        <w:rPr>
          <w:sz w:val="28"/>
          <w:szCs w:val="28"/>
          <w:lang w:val="uk-UA"/>
        </w:rPr>
        <w:t xml:space="preserve"> </w:t>
      </w:r>
      <w:r w:rsidRPr="00EE426F">
        <w:rPr>
          <w:sz w:val="28"/>
          <w:szCs w:val="28"/>
          <w:lang w:val="uk-UA"/>
        </w:rPr>
        <w:t>посилання на ресурс, що використовуєт</w:t>
      </w:r>
      <w:r>
        <w:rPr>
          <w:sz w:val="28"/>
          <w:szCs w:val="28"/>
          <w:lang w:val="uk-UA"/>
        </w:rPr>
        <w:t xml:space="preserve">ься. </w:t>
      </w:r>
    </w:p>
    <w:p w14:paraId="4597DF6B" w14:textId="77777777" w:rsidR="000E0DF9" w:rsidRDefault="000E0DF9" w:rsidP="000E0DF9">
      <w:pPr>
        <w:ind w:firstLine="709"/>
        <w:contextualSpacing/>
        <w:jc w:val="both"/>
        <w:rPr>
          <w:sz w:val="28"/>
          <w:szCs w:val="28"/>
          <w:lang w:val="uk-UA"/>
        </w:rPr>
      </w:pPr>
    </w:p>
    <w:p w14:paraId="6E62E5DC" w14:textId="77777777" w:rsidR="000E0DF9" w:rsidRDefault="000E0DF9" w:rsidP="000E0DF9">
      <w:pPr>
        <w:ind w:firstLine="709"/>
        <w:contextualSpacing/>
        <w:jc w:val="both"/>
        <w:rPr>
          <w:sz w:val="28"/>
          <w:szCs w:val="28"/>
          <w:lang w:val="uk-UA"/>
        </w:rPr>
      </w:pPr>
    </w:p>
    <w:p w14:paraId="63190887" w14:textId="77777777" w:rsidR="000E0DF9" w:rsidRDefault="000E0DF9" w:rsidP="000E0DF9">
      <w:pPr>
        <w:ind w:firstLine="709"/>
        <w:contextualSpacing/>
        <w:jc w:val="both"/>
        <w:rPr>
          <w:sz w:val="28"/>
          <w:szCs w:val="28"/>
          <w:lang w:val="uk-UA"/>
        </w:rPr>
      </w:pPr>
    </w:p>
    <w:p w14:paraId="52691A8E" w14:textId="77777777" w:rsidR="000E0DF9" w:rsidRDefault="000E0DF9" w:rsidP="000E0DF9">
      <w:pPr>
        <w:ind w:firstLine="709"/>
        <w:contextualSpacing/>
        <w:jc w:val="both"/>
        <w:rPr>
          <w:sz w:val="28"/>
          <w:szCs w:val="28"/>
          <w:lang w:val="uk-UA"/>
        </w:rPr>
      </w:pPr>
    </w:p>
    <w:p w14:paraId="252C8890" w14:textId="77777777" w:rsidR="000E0DF9" w:rsidRDefault="000E0DF9" w:rsidP="000E0DF9">
      <w:pPr>
        <w:ind w:firstLine="709"/>
        <w:contextualSpacing/>
        <w:jc w:val="both"/>
        <w:rPr>
          <w:sz w:val="28"/>
          <w:szCs w:val="28"/>
          <w:lang w:val="uk-UA"/>
        </w:rPr>
      </w:pPr>
    </w:p>
    <w:p w14:paraId="387FC106" w14:textId="77777777" w:rsidR="000E0DF9" w:rsidRDefault="000E0DF9" w:rsidP="000E0DF9">
      <w:pPr>
        <w:ind w:firstLine="709"/>
        <w:contextualSpacing/>
        <w:jc w:val="both"/>
        <w:rPr>
          <w:sz w:val="28"/>
          <w:szCs w:val="28"/>
          <w:lang w:val="uk-UA"/>
        </w:rPr>
      </w:pPr>
    </w:p>
    <w:p w14:paraId="181CCC50" w14:textId="77777777" w:rsidR="000E0DF9" w:rsidRDefault="000E0DF9" w:rsidP="000E0DF9">
      <w:pPr>
        <w:ind w:firstLine="709"/>
        <w:contextualSpacing/>
        <w:jc w:val="both"/>
        <w:rPr>
          <w:sz w:val="28"/>
          <w:szCs w:val="28"/>
          <w:lang w:val="uk-UA"/>
        </w:rPr>
      </w:pPr>
    </w:p>
    <w:p w14:paraId="23D6D754" w14:textId="77777777" w:rsidR="000E0DF9" w:rsidRDefault="000E0DF9" w:rsidP="000E0DF9">
      <w:pPr>
        <w:ind w:firstLine="709"/>
        <w:contextualSpacing/>
        <w:jc w:val="both"/>
        <w:rPr>
          <w:sz w:val="28"/>
          <w:szCs w:val="28"/>
          <w:lang w:val="uk-UA"/>
        </w:rPr>
      </w:pPr>
    </w:p>
    <w:p w14:paraId="040F8930" w14:textId="77777777" w:rsidR="000E0DF9" w:rsidRDefault="000E0DF9" w:rsidP="000E0DF9">
      <w:pPr>
        <w:ind w:firstLine="709"/>
        <w:contextualSpacing/>
        <w:jc w:val="both"/>
        <w:rPr>
          <w:sz w:val="28"/>
          <w:szCs w:val="28"/>
          <w:lang w:val="uk-UA"/>
        </w:rPr>
      </w:pPr>
    </w:p>
    <w:p w14:paraId="630E977B" w14:textId="77777777" w:rsidR="000E0DF9" w:rsidRPr="00EE426F" w:rsidRDefault="00643FFA" w:rsidP="000E0DF9">
      <w:pPr>
        <w:ind w:firstLine="709"/>
        <w:contextualSpacing/>
        <w:jc w:val="both"/>
        <w:rPr>
          <w:b/>
        </w:rPr>
      </w:pPr>
      <w:r>
        <w:rPr>
          <w:b/>
          <w:sz w:val="28"/>
          <w:szCs w:val="28"/>
          <w:lang w:val="uk-UA"/>
        </w:rPr>
        <w:lastRenderedPageBreak/>
        <w:t>4</w:t>
      </w:r>
      <w:r w:rsidR="000E0DF9" w:rsidRPr="00EE426F">
        <w:rPr>
          <w:b/>
          <w:sz w:val="28"/>
          <w:szCs w:val="28"/>
          <w:lang w:val="uk-UA"/>
        </w:rPr>
        <w:t>.5. </w:t>
      </w:r>
      <w:r w:rsidR="000E0DF9" w:rsidRPr="00EE426F">
        <w:rPr>
          <w:b/>
          <w:color w:val="000000"/>
          <w:sz w:val="28"/>
          <w:szCs w:val="28"/>
          <w:lang w:val="uk-UA"/>
        </w:rPr>
        <w:t>Схема оформлення п</w:t>
      </w:r>
      <w:r w:rsidR="000E0DF9" w:rsidRPr="00EE426F">
        <w:rPr>
          <w:b/>
          <w:bCs/>
          <w:color w:val="000000"/>
          <w:sz w:val="28"/>
          <w:szCs w:val="28"/>
        </w:rPr>
        <w:t>лан</w:t>
      </w:r>
      <w:r w:rsidR="000E0DF9" w:rsidRPr="00EE426F">
        <w:rPr>
          <w:b/>
          <w:bCs/>
          <w:color w:val="000000"/>
          <w:sz w:val="28"/>
          <w:szCs w:val="28"/>
          <w:lang w:val="uk-UA"/>
        </w:rPr>
        <w:t>у</w:t>
      </w:r>
      <w:r w:rsidR="000E0DF9" w:rsidRPr="00EE426F">
        <w:rPr>
          <w:b/>
          <w:bCs/>
          <w:color w:val="000000"/>
          <w:sz w:val="28"/>
          <w:szCs w:val="28"/>
        </w:rPr>
        <w:t>-конспект</w:t>
      </w:r>
      <w:r w:rsidR="000E0DF9" w:rsidRPr="00EE426F">
        <w:rPr>
          <w:b/>
          <w:bCs/>
          <w:color w:val="000000"/>
          <w:sz w:val="28"/>
          <w:szCs w:val="28"/>
          <w:lang w:val="uk-UA"/>
        </w:rPr>
        <w:t>у</w:t>
      </w:r>
      <w:r w:rsidR="000E0DF9" w:rsidRPr="00EE426F">
        <w:rPr>
          <w:b/>
          <w:bCs/>
          <w:color w:val="000000"/>
          <w:sz w:val="28"/>
          <w:szCs w:val="28"/>
        </w:rPr>
        <w:t xml:space="preserve"> </w:t>
      </w:r>
      <w:proofErr w:type="spellStart"/>
      <w:r w:rsidR="000E0DF9" w:rsidRPr="00EE426F">
        <w:rPr>
          <w:b/>
          <w:bCs/>
          <w:color w:val="000000"/>
          <w:sz w:val="28"/>
          <w:szCs w:val="28"/>
        </w:rPr>
        <w:t>виховного</w:t>
      </w:r>
      <w:proofErr w:type="spellEnd"/>
      <w:r w:rsidR="000E0DF9" w:rsidRPr="00EE426F">
        <w:rPr>
          <w:b/>
          <w:bCs/>
          <w:color w:val="000000"/>
          <w:sz w:val="28"/>
          <w:szCs w:val="28"/>
        </w:rPr>
        <w:t xml:space="preserve"> заходу:</w:t>
      </w:r>
    </w:p>
    <w:p w14:paraId="41D6277E" w14:textId="77777777" w:rsidR="000E0DF9" w:rsidRPr="007216F2" w:rsidRDefault="000E0DF9" w:rsidP="000E0DF9">
      <w:pPr>
        <w:jc w:val="center"/>
      </w:pPr>
      <w:r w:rsidRPr="007216F2">
        <w:t> </w:t>
      </w:r>
    </w:p>
    <w:p w14:paraId="4FB5F67F" w14:textId="77777777" w:rsidR="000E0DF9" w:rsidRPr="007216F2" w:rsidRDefault="000E0DF9" w:rsidP="000E0DF9">
      <w:r w:rsidRPr="007216F2">
        <w:rPr>
          <w:color w:val="000000"/>
          <w:sz w:val="28"/>
          <w:szCs w:val="28"/>
        </w:rPr>
        <w:t xml:space="preserve">Тема </w:t>
      </w:r>
      <w:proofErr w:type="spellStart"/>
      <w:r w:rsidRPr="007216F2">
        <w:rPr>
          <w:color w:val="000000"/>
          <w:sz w:val="28"/>
          <w:szCs w:val="28"/>
        </w:rPr>
        <w:t>виховного</w:t>
      </w:r>
      <w:proofErr w:type="spellEnd"/>
      <w:r w:rsidRPr="007216F2">
        <w:rPr>
          <w:color w:val="000000"/>
          <w:sz w:val="28"/>
          <w:szCs w:val="28"/>
        </w:rPr>
        <w:t xml:space="preserve"> заходу: _____________________________________________</w:t>
      </w:r>
    </w:p>
    <w:p w14:paraId="12BE4B4B" w14:textId="77777777" w:rsidR="000E0DF9" w:rsidRPr="007216F2" w:rsidRDefault="000E0DF9" w:rsidP="000E0DF9">
      <w:r w:rsidRPr="007216F2">
        <w:rPr>
          <w:color w:val="000000"/>
          <w:sz w:val="28"/>
          <w:szCs w:val="28"/>
        </w:rPr>
        <w:t>__________________________________________________________________</w:t>
      </w:r>
    </w:p>
    <w:p w14:paraId="295B37F7" w14:textId="77777777" w:rsidR="000E0DF9" w:rsidRDefault="000E0DF9" w:rsidP="000E0DF9">
      <w:pPr>
        <w:rPr>
          <w:color w:val="000000"/>
          <w:sz w:val="28"/>
          <w:szCs w:val="28"/>
          <w:lang w:val="uk-UA"/>
        </w:rPr>
      </w:pPr>
    </w:p>
    <w:p w14:paraId="2B7ECFA8" w14:textId="77777777" w:rsidR="000E0DF9" w:rsidRPr="007216F2" w:rsidRDefault="000E0DF9" w:rsidP="000E0DF9">
      <w:r w:rsidRPr="007216F2">
        <w:rPr>
          <w:color w:val="000000"/>
          <w:sz w:val="28"/>
          <w:szCs w:val="28"/>
        </w:rPr>
        <w:t xml:space="preserve">Курс, </w:t>
      </w:r>
      <w:proofErr w:type="spellStart"/>
      <w:r w:rsidRPr="007216F2">
        <w:rPr>
          <w:color w:val="000000"/>
          <w:sz w:val="28"/>
          <w:szCs w:val="28"/>
        </w:rPr>
        <w:t>група</w:t>
      </w:r>
      <w:proofErr w:type="spellEnd"/>
      <w:r w:rsidRPr="007216F2">
        <w:rPr>
          <w:color w:val="000000"/>
          <w:sz w:val="28"/>
          <w:szCs w:val="28"/>
        </w:rPr>
        <w:t xml:space="preserve"> ________________________________________________________</w:t>
      </w:r>
    </w:p>
    <w:p w14:paraId="3AF11A1A" w14:textId="77777777" w:rsidR="000E0DF9" w:rsidRDefault="000E0DF9" w:rsidP="000E0DF9">
      <w:pPr>
        <w:rPr>
          <w:color w:val="000000"/>
          <w:sz w:val="28"/>
          <w:szCs w:val="28"/>
          <w:lang w:val="uk-UA"/>
        </w:rPr>
      </w:pPr>
    </w:p>
    <w:p w14:paraId="4E832884" w14:textId="77777777" w:rsidR="000E0DF9" w:rsidRPr="007216F2" w:rsidRDefault="000E0DF9" w:rsidP="000E0DF9">
      <w:r w:rsidRPr="007216F2">
        <w:rPr>
          <w:color w:val="000000"/>
          <w:sz w:val="28"/>
          <w:szCs w:val="28"/>
        </w:rPr>
        <w:t xml:space="preserve">Форма </w:t>
      </w:r>
      <w:proofErr w:type="spellStart"/>
      <w:r w:rsidRPr="007216F2">
        <w:rPr>
          <w:color w:val="000000"/>
          <w:sz w:val="28"/>
          <w:szCs w:val="28"/>
        </w:rPr>
        <w:t>проведення</w:t>
      </w:r>
      <w:proofErr w:type="spellEnd"/>
      <w:r w:rsidRPr="007216F2">
        <w:rPr>
          <w:color w:val="000000"/>
          <w:sz w:val="28"/>
          <w:szCs w:val="28"/>
        </w:rPr>
        <w:t xml:space="preserve"> (</w:t>
      </w:r>
      <w:proofErr w:type="spellStart"/>
      <w:r w:rsidRPr="007216F2">
        <w:rPr>
          <w:color w:val="000000"/>
          <w:sz w:val="28"/>
          <w:szCs w:val="28"/>
        </w:rPr>
        <w:t>виховна</w:t>
      </w:r>
      <w:proofErr w:type="spellEnd"/>
      <w:r w:rsidRPr="007216F2">
        <w:rPr>
          <w:color w:val="000000"/>
          <w:sz w:val="28"/>
          <w:szCs w:val="28"/>
        </w:rPr>
        <w:t xml:space="preserve"> година, </w:t>
      </w:r>
      <w:proofErr w:type="spellStart"/>
      <w:r w:rsidRPr="007216F2">
        <w:rPr>
          <w:color w:val="000000"/>
          <w:sz w:val="28"/>
          <w:szCs w:val="28"/>
        </w:rPr>
        <w:t>бесіда</w:t>
      </w:r>
      <w:proofErr w:type="spellEnd"/>
      <w:r w:rsidRPr="007216F2">
        <w:rPr>
          <w:color w:val="000000"/>
          <w:sz w:val="28"/>
          <w:szCs w:val="28"/>
        </w:rPr>
        <w:t xml:space="preserve">, </w:t>
      </w:r>
      <w:proofErr w:type="gramStart"/>
      <w:r w:rsidRPr="007216F2">
        <w:rPr>
          <w:color w:val="000000"/>
          <w:sz w:val="28"/>
          <w:szCs w:val="28"/>
        </w:rPr>
        <w:t>диспут)_</w:t>
      </w:r>
      <w:proofErr w:type="gramEnd"/>
      <w:r w:rsidRPr="007216F2">
        <w:rPr>
          <w:color w:val="000000"/>
          <w:sz w:val="28"/>
          <w:szCs w:val="28"/>
        </w:rPr>
        <w:t>_____________________</w:t>
      </w:r>
    </w:p>
    <w:p w14:paraId="18B63E53" w14:textId="77777777" w:rsidR="000E0DF9" w:rsidRDefault="000E0DF9" w:rsidP="000E0DF9">
      <w:pPr>
        <w:rPr>
          <w:color w:val="000000"/>
          <w:sz w:val="28"/>
          <w:szCs w:val="28"/>
          <w:lang w:val="uk-UA"/>
        </w:rPr>
      </w:pPr>
    </w:p>
    <w:p w14:paraId="2281BEFC" w14:textId="77777777" w:rsidR="000E0DF9" w:rsidRPr="007216F2" w:rsidRDefault="000E0DF9" w:rsidP="000E0DF9">
      <w:r w:rsidRPr="007216F2">
        <w:rPr>
          <w:color w:val="000000"/>
          <w:sz w:val="28"/>
          <w:szCs w:val="28"/>
        </w:rPr>
        <w:t>Мета: _____________________________________________________________</w:t>
      </w:r>
      <w:r w:rsidRPr="007216F2">
        <w:rPr>
          <w:color w:val="000000"/>
          <w:sz w:val="28"/>
          <w:szCs w:val="28"/>
        </w:rPr>
        <w:br/>
        <w:t> ______________________________________________________________________________________________________________________________________</w:t>
      </w:r>
    </w:p>
    <w:p w14:paraId="6688924D" w14:textId="77777777" w:rsidR="000E0DF9" w:rsidRDefault="000E0DF9" w:rsidP="000E0DF9">
      <w:pPr>
        <w:rPr>
          <w:color w:val="000000"/>
          <w:sz w:val="28"/>
          <w:szCs w:val="28"/>
          <w:lang w:val="uk-UA"/>
        </w:rPr>
      </w:pPr>
    </w:p>
    <w:p w14:paraId="20617C20" w14:textId="77777777" w:rsidR="000E0DF9" w:rsidRPr="007216F2" w:rsidRDefault="000E0DF9" w:rsidP="000E0DF9">
      <w:proofErr w:type="spellStart"/>
      <w:r w:rsidRPr="007216F2">
        <w:rPr>
          <w:color w:val="000000"/>
          <w:sz w:val="28"/>
          <w:szCs w:val="28"/>
        </w:rPr>
        <w:t>Навчально-виховні</w:t>
      </w:r>
      <w:proofErr w:type="spellEnd"/>
      <w:r w:rsidRPr="007216F2">
        <w:rPr>
          <w:color w:val="000000"/>
          <w:sz w:val="28"/>
          <w:szCs w:val="28"/>
        </w:rPr>
        <w:t xml:space="preserve"> </w:t>
      </w:r>
      <w:proofErr w:type="spellStart"/>
      <w:r w:rsidRPr="007216F2">
        <w:rPr>
          <w:color w:val="000000"/>
          <w:sz w:val="28"/>
          <w:szCs w:val="28"/>
        </w:rPr>
        <w:t>завдання</w:t>
      </w:r>
      <w:proofErr w:type="spellEnd"/>
      <w:r w:rsidRPr="007216F2">
        <w:rPr>
          <w:color w:val="000000"/>
          <w:sz w:val="28"/>
          <w:szCs w:val="28"/>
        </w:rPr>
        <w:t>: ________________________________________</w:t>
      </w:r>
    </w:p>
    <w:p w14:paraId="56E39D88" w14:textId="77777777" w:rsidR="000E0DF9" w:rsidRPr="007216F2" w:rsidRDefault="000E0DF9" w:rsidP="000E0DF9">
      <w:r w:rsidRPr="007216F2">
        <w:rPr>
          <w:color w:val="000000"/>
          <w:sz w:val="28"/>
          <w:szCs w:val="28"/>
        </w:rPr>
        <w:t>__________________________________________________________________</w:t>
      </w:r>
    </w:p>
    <w:p w14:paraId="751F564D"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3EB764" w14:textId="77777777" w:rsidR="000E0DF9" w:rsidRPr="007216F2" w:rsidRDefault="000E0DF9" w:rsidP="000E0DF9">
      <w:r w:rsidRPr="007216F2">
        <w:t> </w:t>
      </w:r>
    </w:p>
    <w:p w14:paraId="570E5510" w14:textId="77777777" w:rsidR="000E0DF9" w:rsidRPr="007216F2" w:rsidRDefault="000E0DF9" w:rsidP="000E0DF9">
      <w:proofErr w:type="spellStart"/>
      <w:r w:rsidRPr="007216F2">
        <w:rPr>
          <w:color w:val="000000"/>
          <w:sz w:val="28"/>
          <w:szCs w:val="28"/>
        </w:rPr>
        <w:t>Обгрунтування</w:t>
      </w:r>
      <w:proofErr w:type="spellEnd"/>
      <w:r w:rsidRPr="007216F2">
        <w:rPr>
          <w:color w:val="000000"/>
          <w:sz w:val="28"/>
          <w:szCs w:val="28"/>
        </w:rPr>
        <w:t xml:space="preserve"> </w:t>
      </w:r>
      <w:proofErr w:type="spellStart"/>
      <w:r w:rsidRPr="007216F2">
        <w:rPr>
          <w:color w:val="000000"/>
          <w:sz w:val="28"/>
          <w:szCs w:val="28"/>
        </w:rPr>
        <w:t>доцільності</w:t>
      </w:r>
      <w:proofErr w:type="spellEnd"/>
      <w:r w:rsidRPr="007216F2">
        <w:rPr>
          <w:color w:val="000000"/>
          <w:sz w:val="28"/>
          <w:szCs w:val="28"/>
        </w:rPr>
        <w:t xml:space="preserve"> </w:t>
      </w:r>
      <w:proofErr w:type="spellStart"/>
      <w:r w:rsidRPr="007216F2">
        <w:rPr>
          <w:color w:val="000000"/>
          <w:sz w:val="28"/>
          <w:szCs w:val="28"/>
        </w:rPr>
        <w:t>проведення</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E22991" w14:textId="77777777" w:rsidR="000E0DF9" w:rsidRPr="007216F2" w:rsidRDefault="000E0DF9" w:rsidP="000E0DF9">
      <w:r w:rsidRPr="007216F2">
        <w:t> </w:t>
      </w:r>
    </w:p>
    <w:p w14:paraId="0E6188F4" w14:textId="77777777" w:rsidR="000E0DF9" w:rsidRPr="007216F2" w:rsidRDefault="000E0DF9" w:rsidP="000E0DF9">
      <w:r w:rsidRPr="007216F2">
        <w:rPr>
          <w:color w:val="000000"/>
          <w:sz w:val="28"/>
          <w:szCs w:val="28"/>
        </w:rPr>
        <w:t xml:space="preserve">План </w:t>
      </w:r>
      <w:proofErr w:type="spellStart"/>
      <w:r w:rsidRPr="007216F2">
        <w:rPr>
          <w:color w:val="000000"/>
          <w:sz w:val="28"/>
          <w:szCs w:val="28"/>
        </w:rPr>
        <w:t>проведення</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___________________________________</w:t>
      </w:r>
    </w:p>
    <w:p w14:paraId="4ECFB3FC"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389EFF" w14:textId="77777777" w:rsidR="000E0DF9" w:rsidRPr="007216F2" w:rsidRDefault="000E0DF9" w:rsidP="000E0DF9">
      <w:r w:rsidRPr="007216F2">
        <w:t> </w:t>
      </w:r>
    </w:p>
    <w:p w14:paraId="443844F3" w14:textId="77777777" w:rsidR="000E0DF9" w:rsidRPr="007216F2" w:rsidRDefault="000E0DF9" w:rsidP="000E0DF9">
      <w:proofErr w:type="spellStart"/>
      <w:r w:rsidRPr="007216F2">
        <w:rPr>
          <w:color w:val="000000"/>
          <w:sz w:val="28"/>
          <w:szCs w:val="28"/>
        </w:rPr>
        <w:t>Сценарій</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w:t>
      </w:r>
      <w:proofErr w:type="spellStart"/>
      <w:r w:rsidRPr="007216F2">
        <w:rPr>
          <w:color w:val="000000"/>
          <w:sz w:val="28"/>
          <w:szCs w:val="28"/>
        </w:rPr>
        <w:t>розкрити</w:t>
      </w:r>
      <w:proofErr w:type="spellEnd"/>
      <w:r w:rsidRPr="007216F2">
        <w:rPr>
          <w:color w:val="000000"/>
          <w:sz w:val="28"/>
          <w:szCs w:val="28"/>
        </w:rPr>
        <w:t xml:space="preserve"> </w:t>
      </w:r>
      <w:proofErr w:type="spellStart"/>
      <w:r w:rsidRPr="007216F2">
        <w:rPr>
          <w:color w:val="000000"/>
          <w:sz w:val="28"/>
          <w:szCs w:val="28"/>
        </w:rPr>
        <w:t>зміст</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учасників</w:t>
      </w:r>
      <w:proofErr w:type="spellEnd"/>
      <w:r w:rsidRPr="007216F2">
        <w:rPr>
          <w:color w:val="000000"/>
          <w:sz w:val="28"/>
          <w:szCs w:val="28"/>
        </w:rPr>
        <w:t xml:space="preserve"> </w:t>
      </w:r>
      <w:proofErr w:type="spellStart"/>
      <w:r w:rsidRPr="007216F2">
        <w:rPr>
          <w:color w:val="000000"/>
          <w:sz w:val="28"/>
          <w:szCs w:val="28"/>
        </w:rPr>
        <w:t>відповідно</w:t>
      </w:r>
      <w:proofErr w:type="spellEnd"/>
      <w:r w:rsidRPr="007216F2">
        <w:rPr>
          <w:color w:val="000000"/>
          <w:sz w:val="28"/>
          <w:szCs w:val="28"/>
        </w:rPr>
        <w:t xml:space="preserve"> </w:t>
      </w:r>
      <w:proofErr w:type="gramStart"/>
      <w:r w:rsidRPr="007216F2">
        <w:rPr>
          <w:color w:val="000000"/>
          <w:sz w:val="28"/>
          <w:szCs w:val="28"/>
        </w:rPr>
        <w:t>до плану</w:t>
      </w:r>
      <w:proofErr w:type="gramEnd"/>
      <w:r w:rsidRPr="007216F2">
        <w:rPr>
          <w:color w:val="000000"/>
          <w:sz w:val="28"/>
          <w:szCs w:val="28"/>
        </w:rPr>
        <w:t xml:space="preserve"> </w:t>
      </w:r>
      <w:proofErr w:type="spellStart"/>
      <w:r w:rsidRPr="007216F2">
        <w:rPr>
          <w:color w:val="000000"/>
          <w:sz w:val="28"/>
          <w:szCs w:val="28"/>
        </w:rPr>
        <w:t>його</w:t>
      </w:r>
      <w:proofErr w:type="spellEnd"/>
      <w:r w:rsidRPr="007216F2">
        <w:rPr>
          <w:color w:val="000000"/>
          <w:sz w:val="28"/>
          <w:szCs w:val="28"/>
        </w:rPr>
        <w:t xml:space="preserve"> </w:t>
      </w:r>
      <w:proofErr w:type="spellStart"/>
      <w:r w:rsidRPr="007216F2">
        <w:rPr>
          <w:color w:val="000000"/>
          <w:sz w:val="28"/>
          <w:szCs w:val="28"/>
        </w:rPr>
        <w:t>проведення</w:t>
      </w:r>
      <w:proofErr w:type="spellEnd"/>
      <w:r w:rsidRPr="007216F2">
        <w:rPr>
          <w:color w:val="000000"/>
          <w:sz w:val="28"/>
          <w:szCs w:val="28"/>
        </w:rPr>
        <w:t>) _______________________________________________</w:t>
      </w:r>
    </w:p>
    <w:p w14:paraId="3DB9ED7A"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16F2">
        <w:rPr>
          <w:color w:val="000000"/>
          <w:sz w:val="28"/>
          <w:szCs w:val="28"/>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D83AF0" w14:textId="77777777" w:rsidR="000E0DF9" w:rsidRPr="007216F2" w:rsidRDefault="000E0DF9" w:rsidP="000E0DF9">
      <w:proofErr w:type="spellStart"/>
      <w:r w:rsidRPr="007216F2">
        <w:rPr>
          <w:color w:val="000000"/>
          <w:sz w:val="28"/>
          <w:szCs w:val="28"/>
        </w:rPr>
        <w:t>Оформлення</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___________________________________________________________________________________________________________________________________________________________________________________________________________</w:t>
      </w:r>
    </w:p>
    <w:p w14:paraId="2259C5F5" w14:textId="77777777" w:rsidR="000E0DF9" w:rsidRPr="007216F2" w:rsidRDefault="000E0DF9" w:rsidP="000E0DF9">
      <w:pPr>
        <w:pBdr>
          <w:bottom w:val="single" w:sz="12" w:space="0" w:color="000000"/>
        </w:pBdr>
      </w:pPr>
      <w:proofErr w:type="spellStart"/>
      <w:r w:rsidRPr="007216F2">
        <w:rPr>
          <w:color w:val="000000"/>
          <w:sz w:val="28"/>
          <w:szCs w:val="28"/>
        </w:rPr>
        <w:t>Використана</w:t>
      </w:r>
      <w:proofErr w:type="spellEnd"/>
      <w:r w:rsidRPr="007216F2">
        <w:rPr>
          <w:color w:val="000000"/>
          <w:sz w:val="28"/>
          <w:szCs w:val="28"/>
        </w:rPr>
        <w:t xml:space="preserve"> </w:t>
      </w:r>
      <w:proofErr w:type="spellStart"/>
      <w:r w:rsidRPr="007216F2">
        <w:rPr>
          <w:color w:val="000000"/>
          <w:sz w:val="28"/>
          <w:szCs w:val="28"/>
        </w:rPr>
        <w:t>наочність</w:t>
      </w:r>
      <w:proofErr w:type="spellEnd"/>
      <w:r w:rsidRPr="007216F2">
        <w:rPr>
          <w:color w:val="000000"/>
          <w:sz w:val="28"/>
          <w:szCs w:val="28"/>
        </w:rPr>
        <w:t xml:space="preserve"> та ТЗН ____________________________________________________________________________________________________________________________________________________________________________________________________________</w:t>
      </w:r>
    </w:p>
    <w:p w14:paraId="690C0764" w14:textId="77777777" w:rsidR="000E0DF9" w:rsidRPr="00D868D1" w:rsidRDefault="000E0DF9" w:rsidP="000E0DF9">
      <w:pPr>
        <w:rPr>
          <w:lang w:val="uk-UA"/>
        </w:rPr>
      </w:pPr>
      <w:r w:rsidRPr="007216F2">
        <w:rPr>
          <w:color w:val="000000"/>
          <w:sz w:val="28"/>
          <w:szCs w:val="28"/>
        </w:rPr>
        <w:t xml:space="preserve">Список </w:t>
      </w:r>
      <w:proofErr w:type="spellStart"/>
      <w:r w:rsidRPr="007216F2">
        <w:rPr>
          <w:color w:val="000000"/>
          <w:sz w:val="28"/>
          <w:szCs w:val="28"/>
        </w:rPr>
        <w:t>використан</w:t>
      </w:r>
      <w:r>
        <w:rPr>
          <w:color w:val="000000"/>
          <w:sz w:val="28"/>
          <w:szCs w:val="28"/>
          <w:lang w:val="uk-UA"/>
        </w:rPr>
        <w:t>их</w:t>
      </w:r>
      <w:proofErr w:type="spellEnd"/>
      <w:r>
        <w:rPr>
          <w:color w:val="000000"/>
          <w:sz w:val="28"/>
          <w:szCs w:val="28"/>
          <w:lang w:val="uk-UA"/>
        </w:rPr>
        <w:t xml:space="preserve"> джерел</w:t>
      </w:r>
      <w:r w:rsidRPr="007216F2">
        <w:rPr>
          <w:color w:val="000000"/>
          <w:sz w:val="28"/>
          <w:szCs w:val="28"/>
        </w:rPr>
        <w:t xml:space="preserve"> ______________________________________</w:t>
      </w:r>
      <w:r>
        <w:rPr>
          <w:color w:val="000000"/>
          <w:sz w:val="28"/>
          <w:szCs w:val="28"/>
          <w:lang w:val="uk-UA"/>
        </w:rPr>
        <w:t>____</w:t>
      </w:r>
    </w:p>
    <w:p w14:paraId="0D847ACC"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679411" w14:textId="77777777" w:rsidR="000E0DF9" w:rsidRPr="007216F2" w:rsidRDefault="000E0DF9" w:rsidP="000E0DF9">
      <w:r w:rsidRPr="007216F2">
        <w:t> </w:t>
      </w:r>
    </w:p>
    <w:p w14:paraId="56A80D3E" w14:textId="77777777" w:rsidR="000E0DF9" w:rsidRPr="007216F2" w:rsidRDefault="000E0DF9" w:rsidP="000E0DF9">
      <w:proofErr w:type="spellStart"/>
      <w:proofErr w:type="gramStart"/>
      <w:r w:rsidRPr="007216F2">
        <w:rPr>
          <w:color w:val="000000"/>
          <w:sz w:val="28"/>
          <w:szCs w:val="28"/>
        </w:rPr>
        <w:t>Узгоджено</w:t>
      </w:r>
      <w:proofErr w:type="spellEnd"/>
      <w:r w:rsidRPr="007216F2">
        <w:rPr>
          <w:color w:val="000000"/>
          <w:sz w:val="28"/>
          <w:szCs w:val="28"/>
        </w:rPr>
        <w:t>:_</w:t>
      </w:r>
      <w:proofErr w:type="gramEnd"/>
      <w:r w:rsidRPr="007216F2">
        <w:rPr>
          <w:color w:val="000000"/>
          <w:sz w:val="28"/>
          <w:szCs w:val="28"/>
        </w:rPr>
        <w:t>_________________</w:t>
      </w:r>
      <w:proofErr w:type="spellStart"/>
      <w:r w:rsidRPr="007216F2">
        <w:rPr>
          <w:color w:val="000000"/>
          <w:sz w:val="28"/>
          <w:szCs w:val="28"/>
        </w:rPr>
        <w:t>Затверджую</w:t>
      </w:r>
      <w:proofErr w:type="spellEnd"/>
      <w:r w:rsidRPr="007216F2">
        <w:rPr>
          <w:color w:val="000000"/>
          <w:sz w:val="28"/>
          <w:szCs w:val="28"/>
        </w:rPr>
        <w:t>: ___________________________</w:t>
      </w:r>
    </w:p>
    <w:p w14:paraId="0810DECA" w14:textId="77777777" w:rsidR="000E0DF9" w:rsidRPr="007216F2" w:rsidRDefault="000E0DF9" w:rsidP="000E0DF9">
      <w:r w:rsidRPr="007216F2">
        <w:rPr>
          <w:color w:val="000000"/>
          <w:sz w:val="28"/>
          <w:szCs w:val="28"/>
        </w:rPr>
        <w:t>                    (</w:t>
      </w:r>
      <w:proofErr w:type="gramStart"/>
      <w:r w:rsidRPr="007216F2">
        <w:rPr>
          <w:color w:val="000000"/>
          <w:sz w:val="28"/>
          <w:szCs w:val="28"/>
        </w:rPr>
        <w:t>куратор)   </w:t>
      </w:r>
      <w:proofErr w:type="gramEnd"/>
      <w:r w:rsidRPr="007216F2">
        <w:rPr>
          <w:color w:val="000000"/>
          <w:sz w:val="28"/>
          <w:szCs w:val="28"/>
        </w:rPr>
        <w:t>                                        </w:t>
      </w:r>
      <w:proofErr w:type="gramStart"/>
      <w:r w:rsidRPr="007216F2">
        <w:rPr>
          <w:color w:val="000000"/>
          <w:sz w:val="28"/>
          <w:szCs w:val="28"/>
        </w:rPr>
        <w:t xml:space="preserve">   (</w:t>
      </w:r>
      <w:proofErr w:type="gramEnd"/>
      <w:r>
        <w:rPr>
          <w:color w:val="000000"/>
          <w:sz w:val="28"/>
          <w:szCs w:val="28"/>
          <w:lang w:val="uk-UA"/>
        </w:rPr>
        <w:t>декан</w:t>
      </w:r>
      <w:r w:rsidRPr="007216F2">
        <w:rPr>
          <w:color w:val="000000"/>
          <w:sz w:val="28"/>
          <w:szCs w:val="28"/>
        </w:rPr>
        <w:t>)</w:t>
      </w:r>
    </w:p>
    <w:p w14:paraId="0A3FA801" w14:textId="77777777" w:rsidR="000E0DF9" w:rsidRPr="007216F2" w:rsidRDefault="000E0DF9" w:rsidP="000E0DF9">
      <w:proofErr w:type="spellStart"/>
      <w:r w:rsidRPr="007216F2">
        <w:rPr>
          <w:color w:val="000000"/>
          <w:sz w:val="28"/>
          <w:szCs w:val="28"/>
        </w:rPr>
        <w:t>Оцінка</w:t>
      </w:r>
      <w:proofErr w:type="spellEnd"/>
      <w:r w:rsidRPr="007216F2">
        <w:rPr>
          <w:color w:val="000000"/>
          <w:sz w:val="28"/>
          <w:szCs w:val="28"/>
        </w:rPr>
        <w:t>: _____________     ___________          </w:t>
      </w:r>
      <w:proofErr w:type="gramStart"/>
      <w:r w:rsidRPr="007216F2">
        <w:rPr>
          <w:color w:val="000000"/>
          <w:sz w:val="28"/>
          <w:szCs w:val="28"/>
        </w:rPr>
        <w:t>   (</w:t>
      </w:r>
      <w:proofErr w:type="gramEnd"/>
      <w:r w:rsidRPr="007216F2">
        <w:rPr>
          <w:color w:val="000000"/>
          <w:sz w:val="28"/>
          <w:szCs w:val="28"/>
        </w:rPr>
        <w:t>_________________________)</w:t>
      </w:r>
    </w:p>
    <w:p w14:paraId="471CDFD1" w14:textId="77777777" w:rsidR="000E0DF9" w:rsidRDefault="000E0DF9" w:rsidP="000E0DF9">
      <w:pPr>
        <w:rPr>
          <w:lang w:val="uk-UA"/>
        </w:rPr>
      </w:pPr>
      <w:r w:rsidRPr="007216F2">
        <w:rPr>
          <w:color w:val="000000"/>
          <w:sz w:val="28"/>
          <w:szCs w:val="28"/>
        </w:rPr>
        <w:t xml:space="preserve">                                                  </w:t>
      </w:r>
      <w:proofErr w:type="spellStart"/>
      <w:r w:rsidRPr="007216F2">
        <w:rPr>
          <w:color w:val="000000"/>
          <w:sz w:val="28"/>
          <w:szCs w:val="28"/>
        </w:rPr>
        <w:t>Підпис</w:t>
      </w:r>
      <w:proofErr w:type="spellEnd"/>
      <w:r w:rsidRPr="007216F2">
        <w:rPr>
          <w:color w:val="000000"/>
          <w:sz w:val="28"/>
          <w:szCs w:val="28"/>
        </w:rPr>
        <w:t>                                              </w:t>
      </w:r>
    </w:p>
    <w:p w14:paraId="39C32A45" w14:textId="77777777" w:rsidR="000E0DF9" w:rsidRDefault="00643FFA" w:rsidP="000E0DF9">
      <w:pPr>
        <w:ind w:firstLine="709"/>
        <w:contextualSpacing/>
        <w:jc w:val="center"/>
        <w:rPr>
          <w:b/>
          <w:sz w:val="28"/>
          <w:szCs w:val="28"/>
          <w:lang w:val="uk-UA"/>
        </w:rPr>
      </w:pPr>
      <w:r>
        <w:rPr>
          <w:b/>
          <w:sz w:val="28"/>
          <w:szCs w:val="28"/>
          <w:lang w:val="uk-UA"/>
        </w:rPr>
        <w:lastRenderedPageBreak/>
        <w:t>4</w:t>
      </w:r>
      <w:r w:rsidR="000E0DF9">
        <w:rPr>
          <w:b/>
          <w:sz w:val="28"/>
          <w:szCs w:val="28"/>
          <w:lang w:val="uk-UA"/>
        </w:rPr>
        <w:t>.6. </w:t>
      </w:r>
      <w:proofErr w:type="spellStart"/>
      <w:r w:rsidR="000E0DF9" w:rsidRPr="000809A7">
        <w:rPr>
          <w:b/>
          <w:sz w:val="28"/>
          <w:szCs w:val="28"/>
        </w:rPr>
        <w:t>Опорні</w:t>
      </w:r>
      <w:proofErr w:type="spellEnd"/>
      <w:r w:rsidR="000E0DF9" w:rsidRPr="000809A7">
        <w:rPr>
          <w:b/>
          <w:sz w:val="28"/>
          <w:szCs w:val="28"/>
        </w:rPr>
        <w:t xml:space="preserve"> </w:t>
      </w:r>
      <w:proofErr w:type="spellStart"/>
      <w:r w:rsidR="000E0DF9" w:rsidRPr="000809A7">
        <w:rPr>
          <w:b/>
          <w:sz w:val="28"/>
          <w:szCs w:val="28"/>
        </w:rPr>
        <w:t>питання</w:t>
      </w:r>
      <w:proofErr w:type="spellEnd"/>
      <w:r w:rsidR="000E0DF9" w:rsidRPr="000809A7">
        <w:rPr>
          <w:b/>
          <w:sz w:val="28"/>
          <w:szCs w:val="28"/>
        </w:rPr>
        <w:t xml:space="preserve"> для </w:t>
      </w:r>
      <w:proofErr w:type="spellStart"/>
      <w:r w:rsidR="000E0DF9" w:rsidRPr="000809A7">
        <w:rPr>
          <w:b/>
          <w:sz w:val="28"/>
          <w:szCs w:val="28"/>
        </w:rPr>
        <w:t>проведення</w:t>
      </w:r>
      <w:proofErr w:type="spellEnd"/>
      <w:r w:rsidR="000E0DF9" w:rsidRPr="000809A7">
        <w:rPr>
          <w:b/>
          <w:sz w:val="28"/>
          <w:szCs w:val="28"/>
        </w:rPr>
        <w:t xml:space="preserve"> </w:t>
      </w:r>
      <w:proofErr w:type="spellStart"/>
      <w:r w:rsidR="000E0DF9" w:rsidRPr="000809A7">
        <w:rPr>
          <w:b/>
          <w:sz w:val="28"/>
          <w:szCs w:val="28"/>
        </w:rPr>
        <w:t>аналізу</w:t>
      </w:r>
      <w:proofErr w:type="spellEnd"/>
      <w:r w:rsidR="000E0DF9" w:rsidRPr="000809A7">
        <w:rPr>
          <w:b/>
          <w:sz w:val="28"/>
          <w:szCs w:val="28"/>
        </w:rPr>
        <w:t xml:space="preserve"> і </w:t>
      </w:r>
      <w:proofErr w:type="spellStart"/>
      <w:r w:rsidR="000E0DF9" w:rsidRPr="000809A7">
        <w:rPr>
          <w:b/>
          <w:sz w:val="28"/>
          <w:szCs w:val="28"/>
        </w:rPr>
        <w:t>самоаналізу</w:t>
      </w:r>
      <w:proofErr w:type="spellEnd"/>
    </w:p>
    <w:p w14:paraId="0F396EA3" w14:textId="77777777" w:rsidR="000E0DF9" w:rsidRPr="000809A7" w:rsidRDefault="000E0DF9" w:rsidP="000E0DF9">
      <w:pPr>
        <w:ind w:firstLine="709"/>
        <w:contextualSpacing/>
        <w:jc w:val="center"/>
        <w:rPr>
          <w:b/>
          <w:sz w:val="28"/>
          <w:szCs w:val="28"/>
        </w:rPr>
      </w:pPr>
      <w:proofErr w:type="spellStart"/>
      <w:r w:rsidRPr="000809A7">
        <w:rPr>
          <w:b/>
          <w:sz w:val="28"/>
          <w:szCs w:val="28"/>
        </w:rPr>
        <w:t>виховного</w:t>
      </w:r>
      <w:proofErr w:type="spellEnd"/>
      <w:r w:rsidRPr="000809A7">
        <w:rPr>
          <w:b/>
          <w:sz w:val="28"/>
          <w:szCs w:val="28"/>
        </w:rPr>
        <w:t xml:space="preserve"> заходу</w:t>
      </w:r>
    </w:p>
    <w:p w14:paraId="29562754" w14:textId="77777777" w:rsidR="000E0DF9" w:rsidRPr="007216F2" w:rsidRDefault="000E0DF9" w:rsidP="000E0DF9">
      <w:pPr>
        <w:keepNext/>
        <w:ind w:firstLine="709"/>
        <w:contextualSpacing/>
        <w:jc w:val="both"/>
      </w:pPr>
    </w:p>
    <w:p w14:paraId="692F7943" w14:textId="77777777" w:rsidR="000E0DF9" w:rsidRPr="007216F2" w:rsidRDefault="000E0DF9" w:rsidP="000E0DF9">
      <w:pPr>
        <w:numPr>
          <w:ilvl w:val="0"/>
          <w:numId w:val="1"/>
        </w:numPr>
        <w:tabs>
          <w:tab w:val="clear" w:pos="720"/>
          <w:tab w:val="left" w:pos="0"/>
          <w:tab w:val="left" w:pos="840"/>
        </w:tabs>
        <w:ind w:left="0" w:firstLine="709"/>
        <w:contextualSpacing/>
        <w:jc w:val="both"/>
      </w:pPr>
      <w:r w:rsidRPr="007216F2">
        <w:rPr>
          <w:color w:val="000000"/>
          <w:sz w:val="28"/>
          <w:szCs w:val="28"/>
        </w:rPr>
        <w:t xml:space="preserve">ЗВО, факультет, </w:t>
      </w:r>
      <w:proofErr w:type="spellStart"/>
      <w:r w:rsidRPr="007216F2">
        <w:rPr>
          <w:color w:val="000000"/>
          <w:sz w:val="28"/>
          <w:szCs w:val="28"/>
        </w:rPr>
        <w:t>група</w:t>
      </w:r>
      <w:proofErr w:type="spellEnd"/>
      <w:r w:rsidRPr="007216F2">
        <w:rPr>
          <w:color w:val="000000"/>
          <w:sz w:val="28"/>
          <w:szCs w:val="28"/>
        </w:rPr>
        <w:t xml:space="preserve">, тема, </w:t>
      </w:r>
      <w:proofErr w:type="spellStart"/>
      <w:r w:rsidRPr="007216F2">
        <w:rPr>
          <w:color w:val="000000"/>
          <w:sz w:val="28"/>
          <w:szCs w:val="28"/>
        </w:rPr>
        <w:t>ідея</w:t>
      </w:r>
      <w:proofErr w:type="spellEnd"/>
      <w:r w:rsidRPr="007216F2">
        <w:rPr>
          <w:color w:val="000000"/>
          <w:sz w:val="28"/>
          <w:szCs w:val="28"/>
        </w:rPr>
        <w:t xml:space="preserve">, мета та </w:t>
      </w:r>
      <w:proofErr w:type="spellStart"/>
      <w:r w:rsidRPr="007216F2">
        <w:rPr>
          <w:color w:val="000000"/>
          <w:sz w:val="28"/>
          <w:szCs w:val="28"/>
        </w:rPr>
        <w:t>завдання</w:t>
      </w:r>
      <w:proofErr w:type="spellEnd"/>
      <w:r>
        <w:rPr>
          <w:color w:val="000000"/>
          <w:sz w:val="28"/>
          <w:szCs w:val="28"/>
          <w:lang w:val="uk-UA"/>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w:t>
      </w:r>
    </w:p>
    <w:p w14:paraId="5D4BDE92" w14:textId="77777777" w:rsidR="000E0DF9" w:rsidRPr="007216F2" w:rsidRDefault="000E0DF9" w:rsidP="000E0DF9">
      <w:pPr>
        <w:numPr>
          <w:ilvl w:val="0"/>
          <w:numId w:val="1"/>
        </w:numPr>
        <w:tabs>
          <w:tab w:val="clear" w:pos="720"/>
          <w:tab w:val="left" w:pos="0"/>
          <w:tab w:val="left" w:pos="840"/>
        </w:tabs>
        <w:ind w:left="0" w:firstLine="709"/>
        <w:contextualSpacing/>
        <w:jc w:val="both"/>
      </w:pPr>
      <w:proofErr w:type="spellStart"/>
      <w:r w:rsidRPr="007216F2">
        <w:rPr>
          <w:color w:val="000000"/>
          <w:sz w:val="28"/>
          <w:szCs w:val="28"/>
        </w:rPr>
        <w:t>Педагогічна</w:t>
      </w:r>
      <w:proofErr w:type="spellEnd"/>
      <w:r>
        <w:rPr>
          <w:color w:val="000000"/>
          <w:sz w:val="28"/>
          <w:szCs w:val="28"/>
          <w:lang w:val="uk-UA"/>
        </w:rPr>
        <w:t xml:space="preserve"> </w:t>
      </w:r>
      <w:proofErr w:type="spellStart"/>
      <w:r w:rsidRPr="007216F2">
        <w:rPr>
          <w:color w:val="000000"/>
          <w:sz w:val="28"/>
          <w:szCs w:val="28"/>
        </w:rPr>
        <w:t>обумовленість</w:t>
      </w:r>
      <w:proofErr w:type="spellEnd"/>
      <w:r w:rsidRPr="007216F2">
        <w:rPr>
          <w:color w:val="000000"/>
          <w:sz w:val="28"/>
          <w:szCs w:val="28"/>
        </w:rPr>
        <w:t xml:space="preserve"> теми (</w:t>
      </w:r>
      <w:proofErr w:type="spellStart"/>
      <w:r w:rsidRPr="007216F2">
        <w:rPr>
          <w:color w:val="000000"/>
          <w:sz w:val="28"/>
          <w:szCs w:val="28"/>
        </w:rPr>
        <w:t>чому</w:t>
      </w:r>
      <w:proofErr w:type="spellEnd"/>
      <w:r w:rsidRPr="007216F2">
        <w:rPr>
          <w:color w:val="000000"/>
          <w:sz w:val="28"/>
          <w:szCs w:val="28"/>
        </w:rPr>
        <w:t> </w:t>
      </w:r>
      <w:proofErr w:type="spellStart"/>
      <w:r w:rsidRPr="007216F2">
        <w:rPr>
          <w:color w:val="000000"/>
          <w:sz w:val="28"/>
          <w:szCs w:val="28"/>
        </w:rPr>
        <w:t>цей</w:t>
      </w:r>
      <w:proofErr w:type="spellEnd"/>
      <w:r w:rsidRPr="007216F2">
        <w:rPr>
          <w:color w:val="000000"/>
          <w:sz w:val="28"/>
          <w:szCs w:val="28"/>
        </w:rPr>
        <w:t> </w:t>
      </w:r>
      <w:proofErr w:type="spellStart"/>
      <w:r w:rsidRPr="007216F2">
        <w:rPr>
          <w:color w:val="000000"/>
          <w:sz w:val="28"/>
          <w:szCs w:val="28"/>
        </w:rPr>
        <w:t>виховний</w:t>
      </w:r>
      <w:proofErr w:type="spellEnd"/>
      <w:r w:rsidRPr="007216F2">
        <w:rPr>
          <w:color w:val="000000"/>
          <w:sz w:val="28"/>
          <w:szCs w:val="28"/>
        </w:rPr>
        <w:t> </w:t>
      </w:r>
      <w:proofErr w:type="spellStart"/>
      <w:r w:rsidRPr="007216F2">
        <w:rPr>
          <w:color w:val="000000"/>
          <w:sz w:val="28"/>
          <w:szCs w:val="28"/>
        </w:rPr>
        <w:t>захід</w:t>
      </w:r>
      <w:proofErr w:type="spellEnd"/>
      <w:r w:rsidRPr="007216F2">
        <w:rPr>
          <w:color w:val="000000"/>
          <w:sz w:val="28"/>
          <w:szCs w:val="28"/>
        </w:rPr>
        <w:t xml:space="preserve"> проводится в </w:t>
      </w:r>
      <w:proofErr w:type="spellStart"/>
      <w:r w:rsidRPr="007216F2">
        <w:rPr>
          <w:color w:val="000000"/>
          <w:sz w:val="28"/>
          <w:szCs w:val="28"/>
        </w:rPr>
        <w:t>цій</w:t>
      </w:r>
      <w:proofErr w:type="spellEnd"/>
      <w:r w:rsidRPr="007216F2">
        <w:rPr>
          <w:color w:val="000000"/>
          <w:sz w:val="28"/>
          <w:szCs w:val="28"/>
        </w:rPr>
        <w:t xml:space="preserve"> </w:t>
      </w:r>
      <w:proofErr w:type="spellStart"/>
      <w:r w:rsidRPr="007216F2">
        <w:rPr>
          <w:color w:val="000000"/>
          <w:sz w:val="28"/>
          <w:szCs w:val="28"/>
        </w:rPr>
        <w:t>групі</w:t>
      </w:r>
      <w:proofErr w:type="spellEnd"/>
      <w:r w:rsidRPr="007216F2">
        <w:rPr>
          <w:color w:val="000000"/>
          <w:sz w:val="28"/>
          <w:szCs w:val="28"/>
        </w:rPr>
        <w:t xml:space="preserve">, </w:t>
      </w:r>
      <w:proofErr w:type="spellStart"/>
      <w:r w:rsidRPr="007216F2">
        <w:rPr>
          <w:color w:val="000000"/>
          <w:sz w:val="28"/>
          <w:szCs w:val="28"/>
        </w:rPr>
        <w:t>його</w:t>
      </w:r>
      <w:proofErr w:type="spellEnd"/>
      <w:r w:rsidRPr="007216F2">
        <w:rPr>
          <w:color w:val="000000"/>
          <w:sz w:val="28"/>
          <w:szCs w:val="28"/>
        </w:rPr>
        <w:t> </w:t>
      </w:r>
      <w:proofErr w:type="spellStart"/>
      <w:r w:rsidRPr="007216F2">
        <w:rPr>
          <w:color w:val="000000"/>
          <w:sz w:val="28"/>
          <w:szCs w:val="28"/>
        </w:rPr>
        <w:t>відповідність</w:t>
      </w:r>
      <w:proofErr w:type="spellEnd"/>
      <w:r w:rsidRPr="007216F2">
        <w:rPr>
          <w:color w:val="000000"/>
          <w:sz w:val="28"/>
          <w:szCs w:val="28"/>
        </w:rPr>
        <w:t> </w:t>
      </w:r>
      <w:proofErr w:type="spellStart"/>
      <w:r w:rsidRPr="007216F2">
        <w:rPr>
          <w:color w:val="000000"/>
          <w:sz w:val="28"/>
          <w:szCs w:val="28"/>
        </w:rPr>
        <w:t>інтересам</w:t>
      </w:r>
      <w:proofErr w:type="spellEnd"/>
      <w:r w:rsidRPr="007216F2">
        <w:rPr>
          <w:color w:val="000000"/>
          <w:sz w:val="28"/>
          <w:szCs w:val="28"/>
        </w:rPr>
        <w:t xml:space="preserve"> і </w:t>
      </w:r>
      <w:proofErr w:type="spellStart"/>
      <w:r w:rsidRPr="007216F2">
        <w:rPr>
          <w:color w:val="000000"/>
          <w:sz w:val="28"/>
          <w:szCs w:val="28"/>
        </w:rPr>
        <w:t>віковим</w:t>
      </w:r>
      <w:proofErr w:type="spellEnd"/>
      <w:r w:rsidRPr="007216F2">
        <w:rPr>
          <w:color w:val="000000"/>
          <w:sz w:val="28"/>
          <w:szCs w:val="28"/>
        </w:rPr>
        <w:t> </w:t>
      </w:r>
      <w:proofErr w:type="spellStart"/>
      <w:r w:rsidRPr="007216F2">
        <w:rPr>
          <w:color w:val="000000"/>
          <w:sz w:val="28"/>
          <w:szCs w:val="28"/>
        </w:rPr>
        <w:t>особливостям</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w:t>
      </w:r>
    </w:p>
    <w:p w14:paraId="42A68212" w14:textId="77777777" w:rsidR="000E0DF9" w:rsidRPr="007216F2" w:rsidRDefault="000E0DF9" w:rsidP="000E0DF9">
      <w:pPr>
        <w:numPr>
          <w:ilvl w:val="0"/>
          <w:numId w:val="1"/>
        </w:numPr>
        <w:tabs>
          <w:tab w:val="clear" w:pos="720"/>
          <w:tab w:val="left" w:pos="0"/>
          <w:tab w:val="left" w:pos="840"/>
        </w:tabs>
        <w:ind w:left="0" w:firstLine="709"/>
        <w:contextualSpacing/>
        <w:jc w:val="both"/>
      </w:pPr>
      <w:proofErr w:type="spellStart"/>
      <w:r w:rsidRPr="007216F2">
        <w:rPr>
          <w:color w:val="000000"/>
          <w:sz w:val="28"/>
          <w:szCs w:val="28"/>
        </w:rPr>
        <w:t>Організація</w:t>
      </w:r>
      <w:proofErr w:type="spellEnd"/>
      <w:r>
        <w:rPr>
          <w:color w:val="000000"/>
          <w:sz w:val="28"/>
          <w:szCs w:val="28"/>
          <w:lang w:val="uk-UA"/>
        </w:rPr>
        <w:t xml:space="preserve"> </w:t>
      </w:r>
      <w:proofErr w:type="spellStart"/>
      <w:r w:rsidRPr="007216F2">
        <w:rPr>
          <w:color w:val="000000"/>
          <w:sz w:val="28"/>
          <w:szCs w:val="28"/>
        </w:rPr>
        <w:t>підготовки</w:t>
      </w:r>
      <w:proofErr w:type="spellEnd"/>
      <w:r>
        <w:rPr>
          <w:color w:val="000000"/>
          <w:sz w:val="28"/>
          <w:szCs w:val="28"/>
          <w:lang w:val="uk-UA"/>
        </w:rPr>
        <w:t xml:space="preserve"> </w:t>
      </w:r>
      <w:proofErr w:type="spellStart"/>
      <w:r w:rsidRPr="007216F2">
        <w:rPr>
          <w:color w:val="000000"/>
          <w:sz w:val="28"/>
          <w:szCs w:val="28"/>
        </w:rPr>
        <w:t>студентів</w:t>
      </w:r>
      <w:proofErr w:type="spellEnd"/>
      <w:r w:rsidRPr="007216F2">
        <w:rPr>
          <w:color w:val="000000"/>
          <w:sz w:val="28"/>
          <w:szCs w:val="28"/>
        </w:rPr>
        <w:t xml:space="preserve"> до </w:t>
      </w:r>
      <w:proofErr w:type="spellStart"/>
      <w:r w:rsidRPr="007216F2">
        <w:rPr>
          <w:color w:val="000000"/>
          <w:sz w:val="28"/>
          <w:szCs w:val="28"/>
        </w:rPr>
        <w:t>означеного</w:t>
      </w:r>
      <w:proofErr w:type="spellEnd"/>
      <w:r w:rsidRPr="007216F2">
        <w:rPr>
          <w:color w:val="000000"/>
          <w:sz w:val="28"/>
          <w:szCs w:val="28"/>
        </w:rPr>
        <w:t xml:space="preserve"> заходу (</w:t>
      </w:r>
      <w:proofErr w:type="spellStart"/>
      <w:r w:rsidRPr="007216F2">
        <w:rPr>
          <w:color w:val="000000"/>
          <w:sz w:val="28"/>
          <w:szCs w:val="28"/>
        </w:rPr>
        <w:t>ступінь</w:t>
      </w:r>
      <w:proofErr w:type="spellEnd"/>
      <w:r w:rsidRPr="007216F2">
        <w:rPr>
          <w:color w:val="000000"/>
          <w:sz w:val="28"/>
          <w:szCs w:val="28"/>
        </w:rPr>
        <w:t> </w:t>
      </w:r>
      <w:proofErr w:type="spellStart"/>
      <w:r w:rsidRPr="007216F2">
        <w:rPr>
          <w:color w:val="000000"/>
          <w:sz w:val="28"/>
          <w:szCs w:val="28"/>
        </w:rPr>
        <w:t>їхньої</w:t>
      </w:r>
      <w:proofErr w:type="spellEnd"/>
      <w:r w:rsidRPr="007216F2">
        <w:rPr>
          <w:color w:val="000000"/>
          <w:sz w:val="28"/>
          <w:szCs w:val="28"/>
        </w:rPr>
        <w:t xml:space="preserve"> </w:t>
      </w:r>
      <w:proofErr w:type="spellStart"/>
      <w:r w:rsidRPr="007216F2">
        <w:rPr>
          <w:color w:val="000000"/>
          <w:sz w:val="28"/>
          <w:szCs w:val="28"/>
        </w:rPr>
        <w:t>участі</w:t>
      </w:r>
      <w:proofErr w:type="spellEnd"/>
      <w:r w:rsidRPr="007216F2">
        <w:rPr>
          <w:color w:val="000000"/>
          <w:sz w:val="28"/>
          <w:szCs w:val="28"/>
        </w:rPr>
        <w:t xml:space="preserve">, </w:t>
      </w:r>
      <w:proofErr w:type="spellStart"/>
      <w:r w:rsidRPr="007216F2">
        <w:rPr>
          <w:color w:val="000000"/>
          <w:sz w:val="28"/>
          <w:szCs w:val="28"/>
        </w:rPr>
        <w:t>оформлення</w:t>
      </w:r>
      <w:proofErr w:type="spellEnd"/>
      <w:r>
        <w:rPr>
          <w:color w:val="000000"/>
          <w:sz w:val="28"/>
          <w:szCs w:val="28"/>
          <w:lang w:val="uk-UA"/>
        </w:rPr>
        <w:t xml:space="preserve"> </w:t>
      </w:r>
      <w:r w:rsidRPr="007216F2">
        <w:rPr>
          <w:color w:val="000000"/>
          <w:sz w:val="28"/>
          <w:szCs w:val="28"/>
        </w:rPr>
        <w:t xml:space="preserve">заходу та </w:t>
      </w:r>
      <w:proofErr w:type="spellStart"/>
      <w:r w:rsidRPr="007216F2">
        <w:rPr>
          <w:color w:val="000000"/>
          <w:sz w:val="28"/>
          <w:szCs w:val="28"/>
        </w:rPr>
        <w:t>приміщення</w:t>
      </w:r>
      <w:proofErr w:type="spellEnd"/>
      <w:r w:rsidRPr="007216F2">
        <w:rPr>
          <w:color w:val="000000"/>
          <w:sz w:val="28"/>
          <w:szCs w:val="28"/>
        </w:rPr>
        <w:t xml:space="preserve">, </w:t>
      </w:r>
      <w:proofErr w:type="spellStart"/>
      <w:r w:rsidRPr="007216F2">
        <w:rPr>
          <w:color w:val="000000"/>
          <w:sz w:val="28"/>
          <w:szCs w:val="28"/>
        </w:rPr>
        <w:t>використання</w:t>
      </w:r>
      <w:proofErr w:type="spellEnd"/>
      <w:r>
        <w:rPr>
          <w:color w:val="000000"/>
          <w:sz w:val="28"/>
          <w:szCs w:val="28"/>
          <w:lang w:val="uk-UA"/>
        </w:rPr>
        <w:t xml:space="preserve"> </w:t>
      </w:r>
      <w:proofErr w:type="spellStart"/>
      <w:r w:rsidRPr="007216F2">
        <w:rPr>
          <w:color w:val="000000"/>
          <w:sz w:val="28"/>
          <w:szCs w:val="28"/>
        </w:rPr>
        <w:t>наочних</w:t>
      </w:r>
      <w:proofErr w:type="spellEnd"/>
      <w:r w:rsidRPr="007216F2">
        <w:rPr>
          <w:color w:val="000000"/>
          <w:sz w:val="28"/>
          <w:szCs w:val="28"/>
        </w:rPr>
        <w:t xml:space="preserve"> і </w:t>
      </w:r>
      <w:proofErr w:type="spellStart"/>
      <w:r w:rsidRPr="007216F2">
        <w:rPr>
          <w:color w:val="000000"/>
          <w:sz w:val="28"/>
          <w:szCs w:val="28"/>
        </w:rPr>
        <w:t>технічних</w:t>
      </w:r>
      <w:proofErr w:type="spellEnd"/>
      <w:r w:rsidRPr="007216F2">
        <w:rPr>
          <w:color w:val="000000"/>
          <w:sz w:val="28"/>
          <w:szCs w:val="28"/>
        </w:rPr>
        <w:t> </w:t>
      </w:r>
      <w:proofErr w:type="spellStart"/>
      <w:r w:rsidRPr="007216F2">
        <w:rPr>
          <w:color w:val="000000"/>
          <w:sz w:val="28"/>
          <w:szCs w:val="28"/>
        </w:rPr>
        <w:t>засобів</w:t>
      </w:r>
      <w:proofErr w:type="spellEnd"/>
      <w:r w:rsidRPr="007216F2">
        <w:rPr>
          <w:color w:val="000000"/>
          <w:sz w:val="28"/>
          <w:szCs w:val="28"/>
        </w:rPr>
        <w:t xml:space="preserve">). </w:t>
      </w:r>
      <w:proofErr w:type="spellStart"/>
      <w:r w:rsidRPr="007216F2">
        <w:rPr>
          <w:color w:val="000000"/>
          <w:sz w:val="28"/>
          <w:szCs w:val="28"/>
        </w:rPr>
        <w:t>Вплив</w:t>
      </w:r>
      <w:proofErr w:type="spellEnd"/>
      <w:r>
        <w:rPr>
          <w:color w:val="000000"/>
          <w:sz w:val="28"/>
          <w:szCs w:val="28"/>
          <w:lang w:val="uk-UA"/>
        </w:rPr>
        <w:t xml:space="preserve"> </w:t>
      </w:r>
      <w:proofErr w:type="spellStart"/>
      <w:r w:rsidRPr="007216F2">
        <w:rPr>
          <w:color w:val="000000"/>
          <w:sz w:val="28"/>
          <w:szCs w:val="28"/>
        </w:rPr>
        <w:t>підготовки</w:t>
      </w:r>
      <w:proofErr w:type="spellEnd"/>
      <w:r w:rsidRPr="007216F2">
        <w:rPr>
          <w:color w:val="000000"/>
          <w:sz w:val="28"/>
          <w:szCs w:val="28"/>
        </w:rPr>
        <w:t xml:space="preserve"> </w:t>
      </w:r>
      <w:proofErr w:type="gramStart"/>
      <w:r w:rsidRPr="007216F2">
        <w:rPr>
          <w:color w:val="000000"/>
          <w:sz w:val="28"/>
          <w:szCs w:val="28"/>
        </w:rPr>
        <w:t xml:space="preserve">до </w:t>
      </w:r>
      <w:r>
        <w:rPr>
          <w:color w:val="000000"/>
          <w:sz w:val="28"/>
          <w:szCs w:val="28"/>
          <w:lang w:val="uk-UA"/>
        </w:rPr>
        <w:t>заходу</w:t>
      </w:r>
      <w:proofErr w:type="gramEnd"/>
      <w:r w:rsidRPr="007216F2">
        <w:rPr>
          <w:color w:val="000000"/>
          <w:sz w:val="28"/>
          <w:szCs w:val="28"/>
        </w:rPr>
        <w:t xml:space="preserve"> на </w:t>
      </w:r>
      <w:proofErr w:type="spellStart"/>
      <w:r w:rsidRPr="007216F2">
        <w:rPr>
          <w:color w:val="000000"/>
          <w:sz w:val="28"/>
          <w:szCs w:val="28"/>
        </w:rPr>
        <w:t>згуртованість</w:t>
      </w:r>
      <w:proofErr w:type="spellEnd"/>
      <w:r>
        <w:rPr>
          <w:color w:val="000000"/>
          <w:sz w:val="28"/>
          <w:szCs w:val="28"/>
          <w:lang w:val="uk-UA"/>
        </w:rPr>
        <w:t xml:space="preserve"> </w:t>
      </w:r>
      <w:proofErr w:type="spellStart"/>
      <w:r w:rsidRPr="007216F2">
        <w:rPr>
          <w:color w:val="000000"/>
          <w:sz w:val="28"/>
          <w:szCs w:val="28"/>
        </w:rPr>
        <w:t>студентів</w:t>
      </w:r>
      <w:proofErr w:type="spellEnd"/>
      <w:r w:rsidRPr="007216F2">
        <w:rPr>
          <w:color w:val="000000"/>
          <w:sz w:val="28"/>
          <w:szCs w:val="28"/>
        </w:rPr>
        <w:t>.</w:t>
      </w:r>
    </w:p>
    <w:p w14:paraId="08D8D01F" w14:textId="77777777" w:rsidR="000E0DF9" w:rsidRPr="007216F2" w:rsidRDefault="000E0DF9" w:rsidP="000E0DF9">
      <w:pPr>
        <w:numPr>
          <w:ilvl w:val="0"/>
          <w:numId w:val="1"/>
        </w:numPr>
        <w:tabs>
          <w:tab w:val="clear" w:pos="720"/>
          <w:tab w:val="left" w:pos="0"/>
          <w:tab w:val="left" w:pos="840"/>
        </w:tabs>
        <w:ind w:left="0" w:firstLine="709"/>
        <w:contextualSpacing/>
        <w:jc w:val="both"/>
      </w:pPr>
      <w:proofErr w:type="spellStart"/>
      <w:r w:rsidRPr="007216F2">
        <w:rPr>
          <w:color w:val="000000"/>
          <w:sz w:val="28"/>
          <w:szCs w:val="28"/>
        </w:rPr>
        <w:t>Зміст</w:t>
      </w:r>
      <w:proofErr w:type="spellEnd"/>
      <w:r w:rsidRPr="007216F2">
        <w:rPr>
          <w:color w:val="000000"/>
          <w:sz w:val="28"/>
          <w:szCs w:val="28"/>
        </w:rPr>
        <w:t xml:space="preserve"> та методика </w:t>
      </w:r>
      <w:proofErr w:type="spellStart"/>
      <w:r w:rsidRPr="007216F2">
        <w:rPr>
          <w:color w:val="000000"/>
          <w:sz w:val="28"/>
          <w:szCs w:val="28"/>
        </w:rPr>
        <w:t>проведення</w:t>
      </w:r>
      <w:proofErr w:type="spellEnd"/>
      <w:r>
        <w:rPr>
          <w:color w:val="000000"/>
          <w:sz w:val="28"/>
          <w:szCs w:val="28"/>
          <w:lang w:val="uk-UA"/>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w:t>
      </w:r>
    </w:p>
    <w:p w14:paraId="00B4F81A" w14:textId="77777777" w:rsidR="000E0DF9" w:rsidRPr="007216F2" w:rsidRDefault="000E0DF9" w:rsidP="000E0DF9">
      <w:pPr>
        <w:tabs>
          <w:tab w:val="left" w:pos="0"/>
          <w:tab w:val="left" w:pos="840"/>
        </w:tabs>
        <w:ind w:firstLine="709"/>
        <w:contextualSpacing/>
        <w:jc w:val="both"/>
      </w:pPr>
      <w:r w:rsidRPr="007216F2">
        <w:rPr>
          <w:color w:val="000000"/>
          <w:sz w:val="28"/>
          <w:szCs w:val="28"/>
        </w:rPr>
        <w:t>– </w:t>
      </w:r>
      <w:proofErr w:type="spellStart"/>
      <w:r w:rsidRPr="007216F2">
        <w:rPr>
          <w:color w:val="000000"/>
          <w:sz w:val="28"/>
          <w:szCs w:val="28"/>
        </w:rPr>
        <w:t>відповідність</w:t>
      </w:r>
      <w:proofErr w:type="spellEnd"/>
      <w:r w:rsidRPr="007216F2">
        <w:rPr>
          <w:color w:val="000000"/>
          <w:sz w:val="28"/>
          <w:szCs w:val="28"/>
        </w:rPr>
        <w:t> </w:t>
      </w:r>
      <w:proofErr w:type="spellStart"/>
      <w:r w:rsidRPr="007216F2">
        <w:rPr>
          <w:color w:val="000000"/>
          <w:sz w:val="28"/>
          <w:szCs w:val="28"/>
        </w:rPr>
        <w:t>змісту</w:t>
      </w:r>
      <w:proofErr w:type="spellEnd"/>
      <w:r w:rsidRPr="007216F2">
        <w:rPr>
          <w:color w:val="000000"/>
          <w:sz w:val="28"/>
          <w:szCs w:val="28"/>
        </w:rPr>
        <w:t xml:space="preserve"> заходу </w:t>
      </w:r>
      <w:proofErr w:type="spellStart"/>
      <w:r w:rsidRPr="007216F2">
        <w:rPr>
          <w:color w:val="000000"/>
          <w:sz w:val="28"/>
          <w:szCs w:val="28"/>
        </w:rPr>
        <w:t>поставленій</w:t>
      </w:r>
      <w:proofErr w:type="spellEnd"/>
      <w:r w:rsidRPr="007216F2">
        <w:rPr>
          <w:color w:val="000000"/>
          <w:sz w:val="28"/>
          <w:szCs w:val="28"/>
        </w:rPr>
        <w:t> </w:t>
      </w:r>
      <w:proofErr w:type="spellStart"/>
      <w:r w:rsidRPr="007216F2">
        <w:rPr>
          <w:color w:val="000000"/>
          <w:sz w:val="28"/>
          <w:szCs w:val="28"/>
        </w:rPr>
        <w:t>меті</w:t>
      </w:r>
      <w:proofErr w:type="spellEnd"/>
      <w:r w:rsidRPr="007216F2">
        <w:rPr>
          <w:color w:val="000000"/>
          <w:sz w:val="28"/>
          <w:szCs w:val="28"/>
        </w:rPr>
        <w:t>;</w:t>
      </w:r>
    </w:p>
    <w:p w14:paraId="399EB1D2" w14:textId="77777777" w:rsidR="000E0DF9" w:rsidRPr="007216F2" w:rsidRDefault="000E0DF9" w:rsidP="000E0DF9">
      <w:pPr>
        <w:tabs>
          <w:tab w:val="left" w:pos="0"/>
          <w:tab w:val="left" w:pos="840"/>
        </w:tabs>
        <w:ind w:firstLine="709"/>
        <w:contextualSpacing/>
        <w:jc w:val="both"/>
      </w:pPr>
      <w:r w:rsidRPr="007216F2">
        <w:rPr>
          <w:color w:val="000000"/>
          <w:sz w:val="28"/>
          <w:szCs w:val="28"/>
        </w:rPr>
        <w:t>– </w:t>
      </w:r>
      <w:proofErr w:type="spellStart"/>
      <w:r w:rsidRPr="007216F2">
        <w:rPr>
          <w:color w:val="000000"/>
          <w:sz w:val="28"/>
          <w:szCs w:val="28"/>
        </w:rPr>
        <w:t>пізнавальна</w:t>
      </w:r>
      <w:proofErr w:type="spellEnd"/>
      <w:r w:rsidRPr="007216F2">
        <w:rPr>
          <w:color w:val="000000"/>
          <w:sz w:val="28"/>
          <w:szCs w:val="28"/>
        </w:rPr>
        <w:t xml:space="preserve"> та </w:t>
      </w:r>
      <w:proofErr w:type="spellStart"/>
      <w:r w:rsidRPr="007216F2">
        <w:rPr>
          <w:color w:val="000000"/>
          <w:sz w:val="28"/>
          <w:szCs w:val="28"/>
        </w:rPr>
        <w:t>виховна</w:t>
      </w:r>
      <w:proofErr w:type="spellEnd"/>
      <w:r w:rsidRPr="007216F2">
        <w:rPr>
          <w:color w:val="000000"/>
          <w:sz w:val="28"/>
          <w:szCs w:val="28"/>
        </w:rPr>
        <w:t> </w:t>
      </w:r>
      <w:proofErr w:type="spellStart"/>
      <w:r w:rsidRPr="007216F2">
        <w:rPr>
          <w:color w:val="000000"/>
          <w:sz w:val="28"/>
          <w:szCs w:val="28"/>
        </w:rPr>
        <w:t>доцільність</w:t>
      </w:r>
      <w:proofErr w:type="spellEnd"/>
      <w:r w:rsidRPr="007216F2">
        <w:rPr>
          <w:color w:val="000000"/>
          <w:sz w:val="28"/>
          <w:szCs w:val="28"/>
        </w:rPr>
        <w:t> </w:t>
      </w:r>
      <w:proofErr w:type="spellStart"/>
      <w:r w:rsidRPr="007216F2">
        <w:rPr>
          <w:color w:val="000000"/>
          <w:sz w:val="28"/>
          <w:szCs w:val="28"/>
        </w:rPr>
        <w:t>підібраного</w:t>
      </w:r>
      <w:proofErr w:type="spellEnd"/>
      <w:r w:rsidRPr="007216F2">
        <w:rPr>
          <w:color w:val="000000"/>
          <w:sz w:val="28"/>
          <w:szCs w:val="28"/>
        </w:rPr>
        <w:t> </w:t>
      </w:r>
      <w:proofErr w:type="spellStart"/>
      <w:r w:rsidRPr="007216F2">
        <w:rPr>
          <w:color w:val="000000"/>
          <w:sz w:val="28"/>
          <w:szCs w:val="28"/>
        </w:rPr>
        <w:t>матеріалу</w:t>
      </w:r>
      <w:proofErr w:type="spellEnd"/>
      <w:r w:rsidRPr="007216F2">
        <w:rPr>
          <w:color w:val="000000"/>
          <w:sz w:val="28"/>
          <w:szCs w:val="28"/>
        </w:rPr>
        <w:t>;</w:t>
      </w:r>
    </w:p>
    <w:p w14:paraId="18189DDC" w14:textId="77777777" w:rsidR="000E0DF9" w:rsidRPr="007216F2" w:rsidRDefault="000E0DF9" w:rsidP="000E0DF9">
      <w:pPr>
        <w:tabs>
          <w:tab w:val="left" w:pos="0"/>
          <w:tab w:val="left" w:pos="840"/>
        </w:tabs>
        <w:ind w:firstLine="709"/>
        <w:contextualSpacing/>
        <w:jc w:val="both"/>
      </w:pPr>
      <w:r w:rsidRPr="007216F2">
        <w:rPr>
          <w:color w:val="000000"/>
          <w:sz w:val="28"/>
          <w:szCs w:val="28"/>
        </w:rPr>
        <w:t>– </w:t>
      </w:r>
      <w:proofErr w:type="spellStart"/>
      <w:r w:rsidRPr="007216F2">
        <w:rPr>
          <w:color w:val="000000"/>
          <w:sz w:val="28"/>
          <w:szCs w:val="28"/>
        </w:rPr>
        <w:t>емоційна</w:t>
      </w:r>
      <w:proofErr w:type="spellEnd"/>
      <w:r>
        <w:rPr>
          <w:color w:val="000000"/>
          <w:sz w:val="28"/>
          <w:szCs w:val="28"/>
          <w:lang w:val="uk-UA"/>
        </w:rPr>
        <w:t xml:space="preserve"> </w:t>
      </w:r>
      <w:proofErr w:type="spellStart"/>
      <w:r w:rsidRPr="007216F2">
        <w:rPr>
          <w:color w:val="000000"/>
          <w:sz w:val="28"/>
          <w:szCs w:val="28"/>
        </w:rPr>
        <w:t>насиченість</w:t>
      </w:r>
      <w:proofErr w:type="spellEnd"/>
      <w:r w:rsidRPr="007216F2">
        <w:rPr>
          <w:color w:val="000000"/>
          <w:sz w:val="28"/>
          <w:szCs w:val="28"/>
        </w:rPr>
        <w:t xml:space="preserve">, </w:t>
      </w:r>
      <w:proofErr w:type="spellStart"/>
      <w:r w:rsidRPr="007216F2">
        <w:rPr>
          <w:color w:val="000000"/>
          <w:sz w:val="28"/>
          <w:szCs w:val="28"/>
        </w:rPr>
        <w:t>зацікавленість</w:t>
      </w:r>
      <w:proofErr w:type="spellEnd"/>
      <w:r>
        <w:rPr>
          <w:color w:val="000000"/>
          <w:sz w:val="28"/>
          <w:szCs w:val="28"/>
          <w:lang w:val="uk-UA"/>
        </w:rPr>
        <w:t xml:space="preserve"> </w:t>
      </w:r>
      <w:proofErr w:type="spellStart"/>
      <w:r w:rsidRPr="007216F2">
        <w:rPr>
          <w:color w:val="000000"/>
          <w:sz w:val="28"/>
          <w:szCs w:val="28"/>
        </w:rPr>
        <w:t>студентів</w:t>
      </w:r>
      <w:proofErr w:type="spellEnd"/>
      <w:r w:rsidRPr="007216F2">
        <w:rPr>
          <w:color w:val="000000"/>
          <w:sz w:val="28"/>
          <w:szCs w:val="28"/>
        </w:rPr>
        <w:t xml:space="preserve"> темою та </w:t>
      </w:r>
      <w:proofErr w:type="spellStart"/>
      <w:r w:rsidRPr="007216F2">
        <w:rPr>
          <w:color w:val="000000"/>
          <w:sz w:val="28"/>
          <w:szCs w:val="28"/>
        </w:rPr>
        <w:t>участю</w:t>
      </w:r>
      <w:proofErr w:type="spellEnd"/>
      <w:r w:rsidRPr="007216F2">
        <w:rPr>
          <w:color w:val="000000"/>
          <w:sz w:val="28"/>
          <w:szCs w:val="28"/>
        </w:rPr>
        <w:t xml:space="preserve"> у </w:t>
      </w:r>
      <w:proofErr w:type="spellStart"/>
      <w:r w:rsidRPr="007216F2">
        <w:rPr>
          <w:color w:val="000000"/>
          <w:sz w:val="28"/>
          <w:szCs w:val="28"/>
        </w:rPr>
        <w:t>виховному</w:t>
      </w:r>
      <w:proofErr w:type="spellEnd"/>
      <w:r w:rsidRPr="007216F2">
        <w:rPr>
          <w:color w:val="000000"/>
          <w:sz w:val="28"/>
          <w:szCs w:val="28"/>
        </w:rPr>
        <w:t xml:space="preserve"> </w:t>
      </w:r>
      <w:proofErr w:type="spellStart"/>
      <w:r w:rsidRPr="007216F2">
        <w:rPr>
          <w:color w:val="000000"/>
          <w:sz w:val="28"/>
          <w:szCs w:val="28"/>
        </w:rPr>
        <w:t>заході</w:t>
      </w:r>
      <w:proofErr w:type="spellEnd"/>
      <w:r w:rsidRPr="007216F2">
        <w:rPr>
          <w:color w:val="000000"/>
          <w:sz w:val="28"/>
          <w:szCs w:val="28"/>
        </w:rPr>
        <w:t xml:space="preserve">, </w:t>
      </w:r>
      <w:proofErr w:type="spellStart"/>
      <w:r w:rsidRPr="007216F2">
        <w:rPr>
          <w:color w:val="000000"/>
          <w:sz w:val="28"/>
          <w:szCs w:val="28"/>
        </w:rPr>
        <w:t>їх</w:t>
      </w:r>
      <w:proofErr w:type="spellEnd"/>
      <w:r w:rsidRPr="007216F2">
        <w:rPr>
          <w:color w:val="000000"/>
          <w:sz w:val="28"/>
          <w:szCs w:val="28"/>
        </w:rPr>
        <w:t> </w:t>
      </w:r>
      <w:proofErr w:type="spellStart"/>
      <w:r w:rsidRPr="007216F2">
        <w:rPr>
          <w:color w:val="000000"/>
          <w:sz w:val="28"/>
          <w:szCs w:val="28"/>
        </w:rPr>
        <w:t>активність</w:t>
      </w:r>
      <w:proofErr w:type="spellEnd"/>
      <w:r w:rsidRPr="007216F2">
        <w:rPr>
          <w:color w:val="000000"/>
          <w:sz w:val="28"/>
          <w:szCs w:val="28"/>
        </w:rPr>
        <w:t>;</w:t>
      </w:r>
    </w:p>
    <w:p w14:paraId="036CB454" w14:textId="77777777" w:rsidR="000E0DF9" w:rsidRPr="007216F2" w:rsidRDefault="000E0DF9" w:rsidP="000E0DF9">
      <w:pPr>
        <w:tabs>
          <w:tab w:val="left" w:pos="0"/>
          <w:tab w:val="left" w:pos="840"/>
        </w:tabs>
        <w:ind w:firstLine="709"/>
        <w:contextualSpacing/>
        <w:jc w:val="both"/>
      </w:pPr>
      <w:r w:rsidRPr="007216F2">
        <w:rPr>
          <w:color w:val="000000"/>
          <w:sz w:val="28"/>
          <w:szCs w:val="28"/>
        </w:rPr>
        <w:t>– </w:t>
      </w:r>
      <w:proofErr w:type="spellStart"/>
      <w:r w:rsidRPr="007216F2">
        <w:rPr>
          <w:color w:val="000000"/>
          <w:sz w:val="28"/>
          <w:szCs w:val="28"/>
        </w:rPr>
        <w:t>прийоми</w:t>
      </w:r>
      <w:proofErr w:type="spellEnd"/>
      <w:r w:rsidRPr="007216F2">
        <w:rPr>
          <w:color w:val="000000"/>
          <w:sz w:val="28"/>
          <w:szCs w:val="28"/>
        </w:rPr>
        <w:t xml:space="preserve"> та </w:t>
      </w:r>
      <w:proofErr w:type="spellStart"/>
      <w:r w:rsidRPr="007216F2">
        <w:rPr>
          <w:color w:val="000000"/>
          <w:sz w:val="28"/>
          <w:szCs w:val="28"/>
        </w:rPr>
        <w:t>методи</w:t>
      </w:r>
      <w:proofErr w:type="spellEnd"/>
      <w:r w:rsidRPr="007216F2">
        <w:rPr>
          <w:color w:val="000000"/>
          <w:sz w:val="28"/>
          <w:szCs w:val="28"/>
        </w:rPr>
        <w:t xml:space="preserve">, </w:t>
      </w:r>
      <w:proofErr w:type="spellStart"/>
      <w:r w:rsidRPr="007216F2">
        <w:rPr>
          <w:color w:val="000000"/>
          <w:sz w:val="28"/>
          <w:szCs w:val="28"/>
        </w:rPr>
        <w:t>які</w:t>
      </w:r>
      <w:proofErr w:type="spellEnd"/>
      <w:r w:rsidRPr="007216F2">
        <w:rPr>
          <w:color w:val="000000"/>
          <w:sz w:val="28"/>
          <w:szCs w:val="28"/>
        </w:rPr>
        <w:t xml:space="preserve"> </w:t>
      </w:r>
      <w:proofErr w:type="spellStart"/>
      <w:r w:rsidRPr="007216F2">
        <w:rPr>
          <w:color w:val="000000"/>
          <w:sz w:val="28"/>
          <w:szCs w:val="28"/>
        </w:rPr>
        <w:t>використані</w:t>
      </w:r>
      <w:proofErr w:type="spellEnd"/>
      <w:r w:rsidRPr="007216F2">
        <w:rPr>
          <w:color w:val="000000"/>
          <w:sz w:val="28"/>
          <w:szCs w:val="28"/>
        </w:rPr>
        <w:t xml:space="preserve"> </w:t>
      </w:r>
      <w:proofErr w:type="spellStart"/>
      <w:r w:rsidRPr="007216F2">
        <w:rPr>
          <w:color w:val="000000"/>
          <w:sz w:val="28"/>
          <w:szCs w:val="28"/>
        </w:rPr>
        <w:t>впродовж</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w:t>
      </w:r>
      <w:proofErr w:type="spellStart"/>
      <w:r w:rsidRPr="007216F2">
        <w:rPr>
          <w:color w:val="000000"/>
          <w:sz w:val="28"/>
          <w:szCs w:val="28"/>
        </w:rPr>
        <w:t>їх</w:t>
      </w:r>
      <w:proofErr w:type="spellEnd"/>
      <w:r w:rsidRPr="007216F2">
        <w:rPr>
          <w:color w:val="000000"/>
          <w:sz w:val="28"/>
          <w:szCs w:val="28"/>
        </w:rPr>
        <w:t xml:space="preserve"> </w:t>
      </w:r>
      <w:proofErr w:type="spellStart"/>
      <w:r w:rsidRPr="007216F2">
        <w:rPr>
          <w:color w:val="000000"/>
          <w:sz w:val="28"/>
          <w:szCs w:val="28"/>
        </w:rPr>
        <w:t>відповідність</w:t>
      </w:r>
      <w:proofErr w:type="spellEnd"/>
      <w:r w:rsidRPr="007216F2">
        <w:rPr>
          <w:color w:val="000000"/>
          <w:sz w:val="28"/>
          <w:szCs w:val="28"/>
        </w:rPr>
        <w:t xml:space="preserve"> </w:t>
      </w:r>
      <w:proofErr w:type="spellStart"/>
      <w:r w:rsidRPr="007216F2">
        <w:rPr>
          <w:color w:val="000000"/>
          <w:sz w:val="28"/>
          <w:szCs w:val="28"/>
        </w:rPr>
        <w:t>віковим</w:t>
      </w:r>
      <w:proofErr w:type="spellEnd"/>
      <w:r w:rsidRPr="007216F2">
        <w:rPr>
          <w:color w:val="000000"/>
          <w:sz w:val="28"/>
          <w:szCs w:val="28"/>
        </w:rPr>
        <w:t xml:space="preserve"> </w:t>
      </w:r>
      <w:proofErr w:type="spellStart"/>
      <w:r w:rsidRPr="007216F2">
        <w:rPr>
          <w:color w:val="000000"/>
          <w:sz w:val="28"/>
          <w:szCs w:val="28"/>
        </w:rPr>
        <w:t>особливостям</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w:t>
      </w:r>
      <w:proofErr w:type="spellStart"/>
      <w:r w:rsidRPr="007216F2">
        <w:rPr>
          <w:color w:val="000000"/>
          <w:sz w:val="28"/>
          <w:szCs w:val="28"/>
        </w:rPr>
        <w:t>рівню</w:t>
      </w:r>
      <w:proofErr w:type="spellEnd"/>
      <w:r w:rsidRPr="007216F2">
        <w:rPr>
          <w:color w:val="000000"/>
          <w:sz w:val="28"/>
          <w:szCs w:val="28"/>
        </w:rPr>
        <w:t xml:space="preserve"> </w:t>
      </w:r>
      <w:proofErr w:type="spellStart"/>
      <w:r w:rsidRPr="007216F2">
        <w:rPr>
          <w:color w:val="000000"/>
          <w:sz w:val="28"/>
          <w:szCs w:val="28"/>
        </w:rPr>
        <w:t>їхнього</w:t>
      </w:r>
      <w:proofErr w:type="spellEnd"/>
      <w:r w:rsidRPr="007216F2">
        <w:rPr>
          <w:color w:val="000000"/>
          <w:sz w:val="28"/>
          <w:szCs w:val="28"/>
        </w:rPr>
        <w:t xml:space="preserve"> </w:t>
      </w:r>
      <w:proofErr w:type="spellStart"/>
      <w:r w:rsidRPr="007216F2">
        <w:rPr>
          <w:color w:val="000000"/>
          <w:sz w:val="28"/>
          <w:szCs w:val="28"/>
        </w:rPr>
        <w:t>особистісно-професійного</w:t>
      </w:r>
      <w:proofErr w:type="spellEnd"/>
      <w:r w:rsidRPr="007216F2">
        <w:rPr>
          <w:color w:val="000000"/>
          <w:sz w:val="28"/>
          <w:szCs w:val="28"/>
        </w:rPr>
        <w:t xml:space="preserve"> </w:t>
      </w:r>
      <w:proofErr w:type="spellStart"/>
      <w:r w:rsidRPr="007216F2">
        <w:rPr>
          <w:color w:val="000000"/>
          <w:sz w:val="28"/>
          <w:szCs w:val="28"/>
        </w:rPr>
        <w:t>розвитку</w:t>
      </w:r>
      <w:proofErr w:type="spellEnd"/>
      <w:r w:rsidRPr="007216F2">
        <w:rPr>
          <w:color w:val="000000"/>
          <w:sz w:val="28"/>
          <w:szCs w:val="28"/>
        </w:rPr>
        <w:t>;</w:t>
      </w:r>
    </w:p>
    <w:p w14:paraId="7C4E9EDA" w14:textId="77777777" w:rsidR="000E0DF9" w:rsidRDefault="000E0DF9" w:rsidP="000E0DF9">
      <w:pPr>
        <w:tabs>
          <w:tab w:val="left" w:pos="0"/>
          <w:tab w:val="left" w:pos="840"/>
        </w:tabs>
        <w:ind w:firstLine="709"/>
        <w:contextualSpacing/>
        <w:jc w:val="both"/>
        <w:rPr>
          <w:color w:val="000000"/>
          <w:sz w:val="28"/>
          <w:szCs w:val="28"/>
          <w:lang w:val="uk-UA"/>
        </w:rPr>
      </w:pPr>
      <w:r w:rsidRPr="007216F2">
        <w:rPr>
          <w:color w:val="000000"/>
          <w:sz w:val="28"/>
          <w:szCs w:val="28"/>
        </w:rPr>
        <w:t>– </w:t>
      </w:r>
      <w:proofErr w:type="spellStart"/>
      <w:r w:rsidRPr="007216F2">
        <w:rPr>
          <w:color w:val="000000"/>
          <w:sz w:val="28"/>
          <w:szCs w:val="28"/>
        </w:rPr>
        <w:t>зв’язок</w:t>
      </w:r>
      <w:proofErr w:type="spellEnd"/>
      <w:r>
        <w:rPr>
          <w:color w:val="000000"/>
          <w:sz w:val="28"/>
          <w:szCs w:val="28"/>
          <w:lang w:val="uk-UA"/>
        </w:rPr>
        <w:t xml:space="preserve"> </w:t>
      </w:r>
      <w:proofErr w:type="spellStart"/>
      <w:r w:rsidRPr="007216F2">
        <w:rPr>
          <w:color w:val="000000"/>
          <w:sz w:val="28"/>
          <w:szCs w:val="28"/>
        </w:rPr>
        <w:t>питань</w:t>
      </w:r>
      <w:proofErr w:type="spellEnd"/>
      <w:r w:rsidRPr="007216F2">
        <w:rPr>
          <w:color w:val="000000"/>
          <w:sz w:val="28"/>
          <w:szCs w:val="28"/>
        </w:rPr>
        <w:t xml:space="preserve">, </w:t>
      </w:r>
      <w:proofErr w:type="spellStart"/>
      <w:r w:rsidRPr="007216F2">
        <w:rPr>
          <w:color w:val="000000"/>
          <w:sz w:val="28"/>
          <w:szCs w:val="28"/>
        </w:rPr>
        <w:t>які</w:t>
      </w:r>
      <w:proofErr w:type="spellEnd"/>
      <w:r w:rsidRPr="007216F2">
        <w:rPr>
          <w:color w:val="000000"/>
          <w:sz w:val="28"/>
          <w:szCs w:val="28"/>
        </w:rPr>
        <w:t> </w:t>
      </w:r>
      <w:proofErr w:type="spellStart"/>
      <w:r w:rsidRPr="007216F2">
        <w:rPr>
          <w:color w:val="000000"/>
          <w:sz w:val="28"/>
          <w:szCs w:val="28"/>
        </w:rPr>
        <w:t>обговорюються</w:t>
      </w:r>
      <w:proofErr w:type="spellEnd"/>
      <w:r w:rsidRPr="007216F2">
        <w:rPr>
          <w:color w:val="000000"/>
          <w:sz w:val="28"/>
          <w:szCs w:val="28"/>
        </w:rPr>
        <w:t>, з проблем</w:t>
      </w:r>
      <w:proofErr w:type="spellStart"/>
      <w:r>
        <w:rPr>
          <w:color w:val="000000"/>
          <w:sz w:val="28"/>
          <w:szCs w:val="28"/>
          <w:lang w:val="uk-UA"/>
        </w:rPr>
        <w:t>ам</w:t>
      </w:r>
      <w:proofErr w:type="spellEnd"/>
      <w:r w:rsidRPr="007216F2">
        <w:rPr>
          <w:color w:val="000000"/>
          <w:sz w:val="28"/>
          <w:szCs w:val="28"/>
        </w:rPr>
        <w:t>и</w:t>
      </w:r>
      <w:r>
        <w:rPr>
          <w:color w:val="000000"/>
          <w:sz w:val="28"/>
          <w:szCs w:val="28"/>
          <w:lang w:val="uk-UA"/>
        </w:rPr>
        <w:t xml:space="preserve"> </w:t>
      </w:r>
      <w:r w:rsidRPr="007216F2">
        <w:rPr>
          <w:color w:val="000000"/>
          <w:sz w:val="28"/>
          <w:szCs w:val="28"/>
        </w:rPr>
        <w:t xml:space="preserve">групи, факультету, </w:t>
      </w:r>
      <w:proofErr w:type="spellStart"/>
      <w:r w:rsidRPr="007216F2">
        <w:rPr>
          <w:color w:val="000000"/>
          <w:sz w:val="28"/>
          <w:szCs w:val="28"/>
        </w:rPr>
        <w:t>суспільства</w:t>
      </w:r>
      <w:proofErr w:type="spellEnd"/>
      <w:r w:rsidRPr="007216F2">
        <w:rPr>
          <w:color w:val="000000"/>
          <w:sz w:val="28"/>
          <w:szCs w:val="28"/>
        </w:rPr>
        <w:t>.</w:t>
      </w:r>
    </w:p>
    <w:p w14:paraId="6F311511" w14:textId="77777777" w:rsidR="000E0DF9" w:rsidRDefault="000E0DF9" w:rsidP="000E0DF9">
      <w:pPr>
        <w:tabs>
          <w:tab w:val="left" w:pos="0"/>
          <w:tab w:val="left" w:pos="840"/>
        </w:tabs>
        <w:ind w:firstLine="709"/>
        <w:contextualSpacing/>
        <w:jc w:val="both"/>
        <w:rPr>
          <w:color w:val="000000"/>
          <w:sz w:val="28"/>
          <w:szCs w:val="28"/>
          <w:lang w:val="uk-UA"/>
        </w:rPr>
      </w:pPr>
      <w:r>
        <w:rPr>
          <w:color w:val="000000"/>
          <w:sz w:val="28"/>
          <w:szCs w:val="28"/>
          <w:lang w:val="uk-UA"/>
        </w:rPr>
        <w:t>5. </w:t>
      </w:r>
      <w:r w:rsidRPr="000809A7">
        <w:rPr>
          <w:color w:val="000000"/>
          <w:sz w:val="28"/>
          <w:szCs w:val="28"/>
          <w:lang w:val="uk-UA"/>
        </w:rPr>
        <w:t xml:space="preserve">Індивідуальні особливості </w:t>
      </w:r>
      <w:r>
        <w:rPr>
          <w:color w:val="000000"/>
          <w:sz w:val="28"/>
          <w:szCs w:val="28"/>
          <w:lang w:val="uk-UA"/>
        </w:rPr>
        <w:t>куратор</w:t>
      </w:r>
      <w:r w:rsidRPr="000809A7">
        <w:rPr>
          <w:color w:val="000000"/>
          <w:sz w:val="28"/>
          <w:szCs w:val="28"/>
          <w:lang w:val="uk-UA"/>
        </w:rPr>
        <w:t xml:space="preserve">а, який проводить виховний захід (емоційність, уміння володіти голосом, мімікою, жестами, контакт зі студентами, </w:t>
      </w:r>
      <w:proofErr w:type="spellStart"/>
      <w:r w:rsidRPr="000809A7">
        <w:rPr>
          <w:color w:val="000000"/>
          <w:sz w:val="28"/>
          <w:szCs w:val="28"/>
          <w:lang w:val="uk-UA"/>
        </w:rPr>
        <w:t>комунікативність</w:t>
      </w:r>
      <w:proofErr w:type="spellEnd"/>
      <w:r w:rsidRPr="000809A7">
        <w:rPr>
          <w:color w:val="000000"/>
          <w:sz w:val="28"/>
          <w:szCs w:val="28"/>
          <w:lang w:val="uk-UA"/>
        </w:rPr>
        <w:t>, упевненість в собі, уміння приймати правильні рішення в нестандартних ситуаціях).</w:t>
      </w:r>
    </w:p>
    <w:p w14:paraId="49022164" w14:textId="77777777" w:rsidR="000E0DF9" w:rsidRDefault="000E0DF9" w:rsidP="000E0DF9">
      <w:pPr>
        <w:tabs>
          <w:tab w:val="left" w:pos="0"/>
          <w:tab w:val="left" w:pos="840"/>
        </w:tabs>
        <w:ind w:firstLine="709"/>
        <w:contextualSpacing/>
        <w:jc w:val="both"/>
        <w:rPr>
          <w:color w:val="000000"/>
          <w:sz w:val="28"/>
          <w:szCs w:val="28"/>
          <w:lang w:val="uk-UA"/>
        </w:rPr>
      </w:pPr>
      <w:r>
        <w:rPr>
          <w:color w:val="000000"/>
          <w:sz w:val="28"/>
          <w:szCs w:val="28"/>
          <w:lang w:val="uk-UA"/>
        </w:rPr>
        <w:t>6. </w:t>
      </w:r>
      <w:r w:rsidRPr="000809A7">
        <w:rPr>
          <w:color w:val="000000"/>
          <w:sz w:val="28"/>
          <w:szCs w:val="28"/>
          <w:lang w:val="uk-UA"/>
        </w:rPr>
        <w:t xml:space="preserve">Специфіка </w:t>
      </w:r>
      <w:proofErr w:type="spellStart"/>
      <w:r w:rsidRPr="000809A7">
        <w:rPr>
          <w:color w:val="000000"/>
          <w:sz w:val="28"/>
          <w:szCs w:val="28"/>
          <w:lang w:val="uk-UA"/>
        </w:rPr>
        <w:t>професійно</w:t>
      </w:r>
      <w:proofErr w:type="spellEnd"/>
      <w:r w:rsidRPr="000809A7">
        <w:rPr>
          <w:color w:val="000000"/>
          <w:sz w:val="28"/>
          <w:szCs w:val="28"/>
          <w:lang w:val="uk-UA"/>
        </w:rPr>
        <w:t xml:space="preserve">-педагогічної самопрезентації </w:t>
      </w:r>
      <w:r>
        <w:rPr>
          <w:color w:val="000000"/>
          <w:sz w:val="28"/>
          <w:szCs w:val="28"/>
          <w:lang w:val="uk-UA"/>
        </w:rPr>
        <w:t>куратор</w:t>
      </w:r>
      <w:r w:rsidRPr="000809A7">
        <w:rPr>
          <w:color w:val="000000"/>
          <w:sz w:val="28"/>
          <w:szCs w:val="28"/>
          <w:lang w:val="uk-UA"/>
        </w:rPr>
        <w:t xml:space="preserve">а (вміння викликати симпатію, довіру, соціально-психологічні очікування студентів і </w:t>
      </w:r>
      <w:proofErr w:type="spellStart"/>
      <w:r w:rsidRPr="000809A7">
        <w:rPr>
          <w:color w:val="000000"/>
          <w:sz w:val="28"/>
          <w:szCs w:val="28"/>
          <w:lang w:val="uk-UA"/>
        </w:rPr>
        <w:t>т.ін</w:t>
      </w:r>
      <w:proofErr w:type="spellEnd"/>
      <w:r w:rsidRPr="000809A7">
        <w:rPr>
          <w:color w:val="000000"/>
          <w:sz w:val="28"/>
          <w:szCs w:val="28"/>
          <w:lang w:val="uk-UA"/>
        </w:rPr>
        <w:t>.), ступінь вияву ним складових педагогічної майстерності, артистизму і техніки.</w:t>
      </w:r>
    </w:p>
    <w:p w14:paraId="71C7C8AD" w14:textId="77777777" w:rsidR="000E0DF9" w:rsidRDefault="000E0DF9" w:rsidP="000E0DF9">
      <w:pPr>
        <w:tabs>
          <w:tab w:val="left" w:pos="0"/>
          <w:tab w:val="left" w:pos="840"/>
        </w:tabs>
        <w:ind w:firstLine="709"/>
        <w:contextualSpacing/>
        <w:jc w:val="both"/>
        <w:rPr>
          <w:color w:val="000000"/>
          <w:sz w:val="28"/>
          <w:szCs w:val="28"/>
          <w:lang w:val="uk-UA"/>
        </w:rPr>
      </w:pPr>
      <w:r>
        <w:rPr>
          <w:color w:val="000000"/>
          <w:sz w:val="28"/>
          <w:szCs w:val="28"/>
          <w:lang w:val="uk-UA"/>
        </w:rPr>
        <w:t>7. </w:t>
      </w:r>
      <w:proofErr w:type="spellStart"/>
      <w:r w:rsidRPr="007216F2">
        <w:rPr>
          <w:color w:val="000000"/>
          <w:sz w:val="28"/>
          <w:szCs w:val="28"/>
        </w:rPr>
        <w:t>Педагогічна</w:t>
      </w:r>
      <w:proofErr w:type="spellEnd"/>
      <w:r w:rsidRPr="007216F2">
        <w:rPr>
          <w:color w:val="000000"/>
          <w:sz w:val="28"/>
          <w:szCs w:val="28"/>
        </w:rPr>
        <w:t> </w:t>
      </w:r>
      <w:proofErr w:type="spellStart"/>
      <w:r w:rsidRPr="007216F2">
        <w:rPr>
          <w:color w:val="000000"/>
          <w:sz w:val="28"/>
          <w:szCs w:val="28"/>
        </w:rPr>
        <w:t>доцільність</w:t>
      </w:r>
      <w:proofErr w:type="spellEnd"/>
      <w:r w:rsidRPr="007216F2">
        <w:rPr>
          <w:color w:val="000000"/>
          <w:sz w:val="28"/>
          <w:szCs w:val="28"/>
        </w:rPr>
        <w:t> </w:t>
      </w:r>
      <w:proofErr w:type="spellStart"/>
      <w:r w:rsidRPr="007216F2">
        <w:rPr>
          <w:color w:val="000000"/>
          <w:sz w:val="28"/>
          <w:szCs w:val="28"/>
        </w:rPr>
        <w:t>виховного</w:t>
      </w:r>
      <w:proofErr w:type="spellEnd"/>
      <w:r w:rsidRPr="007216F2">
        <w:rPr>
          <w:color w:val="000000"/>
          <w:sz w:val="28"/>
          <w:szCs w:val="28"/>
        </w:rPr>
        <w:t xml:space="preserve"> заходу з </w:t>
      </w:r>
      <w:proofErr w:type="spellStart"/>
      <w:r w:rsidRPr="007216F2">
        <w:rPr>
          <w:color w:val="000000"/>
          <w:sz w:val="28"/>
          <w:szCs w:val="28"/>
        </w:rPr>
        <w:t>огляду</w:t>
      </w:r>
      <w:proofErr w:type="spellEnd"/>
      <w:r w:rsidRPr="007216F2">
        <w:rPr>
          <w:color w:val="000000"/>
          <w:sz w:val="28"/>
          <w:szCs w:val="28"/>
        </w:rPr>
        <w:t xml:space="preserve"> на </w:t>
      </w:r>
      <w:proofErr w:type="spellStart"/>
      <w:r w:rsidRPr="007216F2">
        <w:rPr>
          <w:color w:val="000000"/>
          <w:sz w:val="28"/>
          <w:szCs w:val="28"/>
        </w:rPr>
        <w:t>зав</w:t>
      </w:r>
      <w:r>
        <w:rPr>
          <w:color w:val="000000"/>
          <w:sz w:val="28"/>
          <w:szCs w:val="28"/>
        </w:rPr>
        <w:t>дання</w:t>
      </w:r>
      <w:proofErr w:type="spellEnd"/>
      <w:r>
        <w:rPr>
          <w:color w:val="000000"/>
          <w:sz w:val="28"/>
          <w:szCs w:val="28"/>
        </w:rPr>
        <w:t xml:space="preserve"> </w:t>
      </w:r>
      <w:proofErr w:type="spellStart"/>
      <w:r>
        <w:rPr>
          <w:color w:val="000000"/>
          <w:sz w:val="28"/>
          <w:szCs w:val="28"/>
        </w:rPr>
        <w:t>інноваційної</w:t>
      </w:r>
      <w:proofErr w:type="spellEnd"/>
      <w:r>
        <w:rPr>
          <w:color w:val="000000"/>
          <w:sz w:val="28"/>
          <w:szCs w:val="28"/>
        </w:rPr>
        <w:t xml:space="preserve"> </w:t>
      </w:r>
      <w:proofErr w:type="spellStart"/>
      <w:r>
        <w:rPr>
          <w:color w:val="000000"/>
          <w:sz w:val="28"/>
          <w:szCs w:val="28"/>
        </w:rPr>
        <w:t>освіти</w:t>
      </w:r>
      <w:proofErr w:type="spellEnd"/>
      <w:r>
        <w:rPr>
          <w:color w:val="000000"/>
          <w:sz w:val="28"/>
          <w:szCs w:val="28"/>
        </w:rPr>
        <w:t xml:space="preserve">, </w:t>
      </w:r>
      <w:proofErr w:type="spellStart"/>
      <w:r>
        <w:rPr>
          <w:color w:val="000000"/>
          <w:sz w:val="28"/>
          <w:szCs w:val="28"/>
        </w:rPr>
        <w:t>його</w:t>
      </w:r>
      <w:proofErr w:type="spellEnd"/>
      <w:r>
        <w:rPr>
          <w:color w:val="000000"/>
          <w:sz w:val="28"/>
          <w:szCs w:val="28"/>
          <w:lang w:val="uk-UA"/>
        </w:rPr>
        <w:t xml:space="preserve"> </w:t>
      </w:r>
      <w:proofErr w:type="spellStart"/>
      <w:r w:rsidRPr="007216F2">
        <w:rPr>
          <w:color w:val="000000"/>
          <w:sz w:val="28"/>
          <w:szCs w:val="28"/>
        </w:rPr>
        <w:t>значення</w:t>
      </w:r>
      <w:proofErr w:type="spellEnd"/>
      <w:r w:rsidRPr="007216F2">
        <w:rPr>
          <w:color w:val="000000"/>
          <w:sz w:val="28"/>
          <w:szCs w:val="28"/>
        </w:rPr>
        <w:t xml:space="preserve"> для </w:t>
      </w:r>
      <w:proofErr w:type="spellStart"/>
      <w:r w:rsidRPr="007216F2">
        <w:rPr>
          <w:color w:val="000000"/>
          <w:sz w:val="28"/>
          <w:szCs w:val="28"/>
        </w:rPr>
        <w:t>подальшого</w:t>
      </w:r>
      <w:proofErr w:type="spellEnd"/>
      <w:r>
        <w:rPr>
          <w:color w:val="000000"/>
          <w:sz w:val="28"/>
          <w:szCs w:val="28"/>
          <w:lang w:val="uk-UA"/>
        </w:rPr>
        <w:t xml:space="preserve"> </w:t>
      </w:r>
      <w:proofErr w:type="spellStart"/>
      <w:r w:rsidRPr="007216F2">
        <w:rPr>
          <w:color w:val="000000"/>
          <w:sz w:val="28"/>
          <w:szCs w:val="28"/>
        </w:rPr>
        <w:t>розвитку</w:t>
      </w:r>
      <w:proofErr w:type="spellEnd"/>
      <w:r w:rsidRPr="007216F2">
        <w:rPr>
          <w:color w:val="000000"/>
          <w:sz w:val="28"/>
          <w:szCs w:val="28"/>
        </w:rPr>
        <w:t> </w:t>
      </w:r>
      <w:proofErr w:type="spellStart"/>
      <w:r w:rsidRPr="007216F2">
        <w:rPr>
          <w:color w:val="000000"/>
          <w:sz w:val="28"/>
          <w:szCs w:val="28"/>
        </w:rPr>
        <w:t>колективу</w:t>
      </w:r>
      <w:proofErr w:type="spellEnd"/>
      <w:r w:rsidRPr="007216F2">
        <w:rPr>
          <w:color w:val="000000"/>
          <w:sz w:val="28"/>
          <w:szCs w:val="28"/>
        </w:rPr>
        <w:t xml:space="preserve"> та </w:t>
      </w:r>
      <w:proofErr w:type="spellStart"/>
      <w:r w:rsidRPr="007216F2">
        <w:rPr>
          <w:color w:val="000000"/>
          <w:sz w:val="28"/>
          <w:szCs w:val="28"/>
        </w:rPr>
        <w:t>окремих</w:t>
      </w:r>
      <w:proofErr w:type="spellEnd"/>
      <w:r w:rsidRPr="007216F2">
        <w:rPr>
          <w:color w:val="000000"/>
          <w:sz w:val="28"/>
          <w:szCs w:val="28"/>
        </w:rPr>
        <w:t> </w:t>
      </w:r>
      <w:proofErr w:type="spellStart"/>
      <w:r w:rsidRPr="007216F2">
        <w:rPr>
          <w:color w:val="000000"/>
          <w:sz w:val="28"/>
          <w:szCs w:val="28"/>
        </w:rPr>
        <w:t>студентів</w:t>
      </w:r>
      <w:proofErr w:type="spellEnd"/>
      <w:r w:rsidRPr="007216F2">
        <w:rPr>
          <w:color w:val="000000"/>
          <w:sz w:val="28"/>
          <w:szCs w:val="28"/>
        </w:rPr>
        <w:t xml:space="preserve">, для </w:t>
      </w:r>
      <w:proofErr w:type="spellStart"/>
      <w:r w:rsidRPr="007216F2">
        <w:rPr>
          <w:color w:val="000000"/>
          <w:sz w:val="28"/>
          <w:szCs w:val="28"/>
        </w:rPr>
        <w:t>вдосконалення</w:t>
      </w:r>
      <w:proofErr w:type="spellEnd"/>
      <w:r w:rsidRPr="007216F2">
        <w:rPr>
          <w:color w:val="000000"/>
          <w:sz w:val="28"/>
          <w:szCs w:val="28"/>
        </w:rPr>
        <w:t> </w:t>
      </w:r>
      <w:proofErr w:type="spellStart"/>
      <w:r w:rsidRPr="007216F2">
        <w:rPr>
          <w:color w:val="000000"/>
          <w:sz w:val="28"/>
          <w:szCs w:val="28"/>
        </w:rPr>
        <w:t>міжособистісних</w:t>
      </w:r>
      <w:proofErr w:type="spellEnd"/>
      <w:r w:rsidRPr="007216F2">
        <w:rPr>
          <w:color w:val="000000"/>
          <w:sz w:val="28"/>
          <w:szCs w:val="28"/>
        </w:rPr>
        <w:t xml:space="preserve"> </w:t>
      </w:r>
      <w:proofErr w:type="spellStart"/>
      <w:r w:rsidRPr="007216F2">
        <w:rPr>
          <w:color w:val="000000"/>
          <w:sz w:val="28"/>
          <w:szCs w:val="28"/>
        </w:rPr>
        <w:t>стосунків</w:t>
      </w:r>
      <w:proofErr w:type="spellEnd"/>
      <w:r w:rsidRPr="007216F2">
        <w:rPr>
          <w:color w:val="000000"/>
          <w:sz w:val="28"/>
          <w:szCs w:val="28"/>
        </w:rPr>
        <w:t xml:space="preserve"> у </w:t>
      </w:r>
      <w:proofErr w:type="spellStart"/>
      <w:r w:rsidRPr="007216F2">
        <w:rPr>
          <w:color w:val="000000"/>
          <w:sz w:val="28"/>
          <w:szCs w:val="28"/>
        </w:rPr>
        <w:t>колективі</w:t>
      </w:r>
      <w:proofErr w:type="spellEnd"/>
      <w:r w:rsidRPr="007216F2">
        <w:rPr>
          <w:color w:val="000000"/>
          <w:sz w:val="28"/>
          <w:szCs w:val="28"/>
        </w:rPr>
        <w:t xml:space="preserve"> групи.</w:t>
      </w:r>
    </w:p>
    <w:p w14:paraId="186A7C67" w14:textId="77777777" w:rsidR="000E0DF9" w:rsidRPr="007216F2" w:rsidRDefault="000E0DF9" w:rsidP="000E0DF9">
      <w:pPr>
        <w:tabs>
          <w:tab w:val="left" w:pos="0"/>
          <w:tab w:val="left" w:pos="840"/>
        </w:tabs>
        <w:ind w:firstLine="709"/>
        <w:contextualSpacing/>
        <w:jc w:val="both"/>
      </w:pPr>
      <w:r>
        <w:rPr>
          <w:color w:val="000000"/>
          <w:sz w:val="28"/>
          <w:szCs w:val="28"/>
          <w:lang w:val="uk-UA"/>
        </w:rPr>
        <w:t>8. </w:t>
      </w:r>
      <w:proofErr w:type="spellStart"/>
      <w:r w:rsidRPr="007216F2">
        <w:rPr>
          <w:color w:val="000000"/>
          <w:sz w:val="28"/>
          <w:szCs w:val="28"/>
        </w:rPr>
        <w:t>Зауваження</w:t>
      </w:r>
      <w:proofErr w:type="spellEnd"/>
      <w:r w:rsidRPr="007216F2">
        <w:rPr>
          <w:color w:val="000000"/>
          <w:sz w:val="28"/>
          <w:szCs w:val="28"/>
        </w:rPr>
        <w:t xml:space="preserve">, </w:t>
      </w:r>
      <w:proofErr w:type="spellStart"/>
      <w:r w:rsidRPr="007216F2">
        <w:rPr>
          <w:color w:val="000000"/>
          <w:sz w:val="28"/>
          <w:szCs w:val="28"/>
        </w:rPr>
        <w:t>пропозиції</w:t>
      </w:r>
      <w:proofErr w:type="spellEnd"/>
      <w:r w:rsidRPr="007216F2">
        <w:rPr>
          <w:color w:val="000000"/>
          <w:sz w:val="28"/>
          <w:szCs w:val="28"/>
        </w:rPr>
        <w:t>.</w:t>
      </w:r>
    </w:p>
    <w:p w14:paraId="48333018" w14:textId="77777777" w:rsidR="000E0DF9" w:rsidRPr="007216F2" w:rsidRDefault="000E0DF9" w:rsidP="000E0DF9">
      <w:pPr>
        <w:jc w:val="center"/>
      </w:pPr>
      <w:r w:rsidRPr="007216F2">
        <w:rPr>
          <w:color w:val="000000"/>
          <w:sz w:val="28"/>
          <w:szCs w:val="28"/>
        </w:rPr>
        <w:br w:type="page"/>
      </w:r>
      <w:r w:rsidR="00643FFA">
        <w:rPr>
          <w:color w:val="000000"/>
          <w:sz w:val="28"/>
          <w:szCs w:val="28"/>
          <w:lang w:val="uk-UA"/>
        </w:rPr>
        <w:lastRenderedPageBreak/>
        <w:t>4</w:t>
      </w:r>
      <w:r>
        <w:rPr>
          <w:b/>
          <w:color w:val="000000"/>
          <w:sz w:val="28"/>
          <w:szCs w:val="28"/>
          <w:lang w:val="uk-UA"/>
        </w:rPr>
        <w:t>.7</w:t>
      </w:r>
      <w:r w:rsidRPr="00C3652F">
        <w:rPr>
          <w:b/>
          <w:color w:val="000000"/>
          <w:sz w:val="28"/>
          <w:szCs w:val="28"/>
          <w:lang w:val="uk-UA"/>
        </w:rPr>
        <w:t>.</w:t>
      </w:r>
      <w:r w:rsidRPr="00C3652F">
        <w:rPr>
          <w:b/>
          <w:color w:val="000000"/>
          <w:sz w:val="28"/>
          <w:szCs w:val="28"/>
        </w:rPr>
        <w:t> </w:t>
      </w:r>
      <w:r>
        <w:rPr>
          <w:b/>
          <w:color w:val="000000"/>
          <w:sz w:val="28"/>
          <w:szCs w:val="28"/>
          <w:lang w:val="uk-UA"/>
        </w:rPr>
        <w:t xml:space="preserve">Схема </w:t>
      </w:r>
      <w:proofErr w:type="spellStart"/>
      <w:r>
        <w:rPr>
          <w:b/>
          <w:bCs/>
          <w:color w:val="000000"/>
          <w:sz w:val="28"/>
          <w:szCs w:val="28"/>
        </w:rPr>
        <w:t>аналізу</w:t>
      </w:r>
      <w:proofErr w:type="spellEnd"/>
      <w:r>
        <w:rPr>
          <w:b/>
          <w:bCs/>
          <w:color w:val="000000"/>
          <w:sz w:val="28"/>
          <w:szCs w:val="28"/>
        </w:rPr>
        <w:t xml:space="preserve"> та</w:t>
      </w:r>
      <w:r>
        <w:rPr>
          <w:b/>
          <w:bCs/>
          <w:color w:val="000000"/>
          <w:sz w:val="28"/>
          <w:szCs w:val="28"/>
          <w:lang w:val="uk-UA"/>
        </w:rPr>
        <w:t xml:space="preserve"> самоаналізу </w:t>
      </w:r>
      <w:proofErr w:type="spellStart"/>
      <w:r w:rsidRPr="007216F2">
        <w:rPr>
          <w:b/>
          <w:bCs/>
          <w:color w:val="000000"/>
          <w:sz w:val="28"/>
          <w:szCs w:val="28"/>
        </w:rPr>
        <w:t>виховного</w:t>
      </w:r>
      <w:proofErr w:type="spellEnd"/>
      <w:r w:rsidRPr="007216F2">
        <w:rPr>
          <w:b/>
          <w:bCs/>
          <w:color w:val="000000"/>
          <w:sz w:val="28"/>
          <w:szCs w:val="28"/>
        </w:rPr>
        <w:t xml:space="preserve"> заходу, </w:t>
      </w:r>
      <w:proofErr w:type="spellStart"/>
      <w:r w:rsidRPr="007216F2">
        <w:rPr>
          <w:b/>
          <w:bCs/>
          <w:color w:val="000000"/>
          <w:sz w:val="28"/>
          <w:szCs w:val="28"/>
        </w:rPr>
        <w:t>який</w:t>
      </w:r>
      <w:proofErr w:type="spellEnd"/>
      <w:r w:rsidRPr="007216F2">
        <w:rPr>
          <w:b/>
          <w:bCs/>
          <w:color w:val="000000"/>
          <w:sz w:val="28"/>
          <w:szCs w:val="28"/>
        </w:rPr>
        <w:t xml:space="preserve"> </w:t>
      </w:r>
      <w:proofErr w:type="spellStart"/>
      <w:r w:rsidRPr="007216F2">
        <w:rPr>
          <w:b/>
          <w:bCs/>
          <w:color w:val="000000"/>
          <w:sz w:val="28"/>
          <w:szCs w:val="28"/>
        </w:rPr>
        <w:t>відвідується</w:t>
      </w:r>
      <w:proofErr w:type="spellEnd"/>
    </w:p>
    <w:p w14:paraId="6EC8D6CB" w14:textId="77777777" w:rsidR="000E0DF9" w:rsidRDefault="000E0DF9" w:rsidP="000E0DF9">
      <w:pPr>
        <w:rPr>
          <w:color w:val="000000"/>
          <w:sz w:val="28"/>
          <w:szCs w:val="28"/>
          <w:lang w:val="uk-UA"/>
        </w:rPr>
      </w:pPr>
    </w:p>
    <w:p w14:paraId="29E50DED" w14:textId="77777777" w:rsidR="000E0DF9" w:rsidRPr="007216F2" w:rsidRDefault="000E0DF9" w:rsidP="000E0DF9">
      <w:r w:rsidRPr="007216F2">
        <w:rPr>
          <w:color w:val="000000"/>
          <w:sz w:val="28"/>
          <w:szCs w:val="28"/>
        </w:rPr>
        <w:t xml:space="preserve">Дата </w:t>
      </w:r>
      <w:proofErr w:type="spellStart"/>
      <w:r w:rsidRPr="007216F2">
        <w:rPr>
          <w:color w:val="000000"/>
          <w:sz w:val="28"/>
          <w:szCs w:val="28"/>
        </w:rPr>
        <w:t>проведення</w:t>
      </w:r>
      <w:proofErr w:type="spellEnd"/>
      <w:r w:rsidRPr="007216F2">
        <w:rPr>
          <w:color w:val="000000"/>
          <w:sz w:val="28"/>
          <w:szCs w:val="28"/>
        </w:rPr>
        <w:t xml:space="preserve"> ___________________________________________________</w:t>
      </w:r>
    </w:p>
    <w:p w14:paraId="53541164" w14:textId="77777777" w:rsidR="000E0DF9" w:rsidRPr="007216F2" w:rsidRDefault="000E0DF9" w:rsidP="000E0DF9">
      <w:r w:rsidRPr="007216F2">
        <w:rPr>
          <w:color w:val="000000"/>
          <w:sz w:val="28"/>
          <w:szCs w:val="28"/>
        </w:rPr>
        <w:t>Група_____________________________________________________________</w:t>
      </w:r>
    </w:p>
    <w:p w14:paraId="5B2C106E" w14:textId="77777777" w:rsidR="000E0DF9" w:rsidRPr="007216F2" w:rsidRDefault="000E0DF9" w:rsidP="000E0DF9">
      <w:r w:rsidRPr="007216F2">
        <w:rPr>
          <w:color w:val="000000"/>
          <w:sz w:val="28"/>
          <w:szCs w:val="28"/>
        </w:rPr>
        <w:t xml:space="preserve">Форма </w:t>
      </w:r>
      <w:proofErr w:type="spellStart"/>
      <w:r w:rsidRPr="007216F2">
        <w:rPr>
          <w:color w:val="000000"/>
          <w:sz w:val="28"/>
          <w:szCs w:val="28"/>
        </w:rPr>
        <w:t>проведення</w:t>
      </w:r>
      <w:proofErr w:type="spellEnd"/>
      <w:r w:rsidRPr="007216F2">
        <w:rPr>
          <w:color w:val="000000"/>
          <w:sz w:val="28"/>
          <w:szCs w:val="28"/>
        </w:rPr>
        <w:t>__________________________________________________</w:t>
      </w:r>
    </w:p>
    <w:p w14:paraId="447F2367" w14:textId="77777777" w:rsidR="000E0DF9" w:rsidRPr="007216F2" w:rsidRDefault="000E0DF9" w:rsidP="000E0DF9">
      <w:r w:rsidRPr="007216F2">
        <w:rPr>
          <w:color w:val="000000"/>
          <w:sz w:val="28"/>
          <w:szCs w:val="28"/>
        </w:rPr>
        <w:t xml:space="preserve">Тема </w:t>
      </w:r>
      <w:proofErr w:type="spellStart"/>
      <w:r w:rsidRPr="007216F2">
        <w:rPr>
          <w:color w:val="000000"/>
          <w:sz w:val="28"/>
          <w:szCs w:val="28"/>
        </w:rPr>
        <w:t>виховного</w:t>
      </w:r>
      <w:proofErr w:type="spellEnd"/>
      <w:r w:rsidRPr="007216F2">
        <w:rPr>
          <w:color w:val="000000"/>
          <w:sz w:val="28"/>
          <w:szCs w:val="28"/>
        </w:rPr>
        <w:t xml:space="preserve"> заходу ______________________________________________</w:t>
      </w:r>
    </w:p>
    <w:p w14:paraId="5C7DFF48" w14:textId="77777777" w:rsidR="000E0DF9" w:rsidRPr="007216F2" w:rsidRDefault="000E0DF9" w:rsidP="000E0DF9">
      <w:r w:rsidRPr="007216F2">
        <w:rPr>
          <w:color w:val="000000"/>
          <w:sz w:val="28"/>
          <w:szCs w:val="28"/>
        </w:rPr>
        <w:t>Мета _____________________________________________________________</w:t>
      </w:r>
      <w:r w:rsidRPr="007216F2">
        <w:rPr>
          <w:color w:val="000000"/>
          <w:sz w:val="28"/>
          <w:szCs w:val="28"/>
        </w:rPr>
        <w:br/>
        <w:t> ____________________________________________________________________________________________________________________________________</w:t>
      </w:r>
    </w:p>
    <w:p w14:paraId="68B75754" w14:textId="77777777" w:rsidR="000E0DF9" w:rsidRPr="007216F2" w:rsidRDefault="000E0DF9" w:rsidP="000E0DF9">
      <w:r w:rsidRPr="007216F2">
        <w:t> </w:t>
      </w:r>
    </w:p>
    <w:p w14:paraId="5C9E1A1D" w14:textId="77777777" w:rsidR="000E0DF9" w:rsidRPr="007216F2" w:rsidRDefault="000E0DF9" w:rsidP="000E0DF9">
      <w:pPr>
        <w:jc w:val="both"/>
      </w:pPr>
      <w:r w:rsidRPr="007216F2">
        <w:rPr>
          <w:color w:val="000000"/>
          <w:sz w:val="28"/>
          <w:szCs w:val="28"/>
        </w:rPr>
        <w:t xml:space="preserve">Як </w:t>
      </w:r>
      <w:proofErr w:type="spellStart"/>
      <w:r w:rsidRPr="007216F2">
        <w:rPr>
          <w:color w:val="000000"/>
          <w:sz w:val="28"/>
          <w:szCs w:val="28"/>
        </w:rPr>
        <w:t>співідноситься</w:t>
      </w:r>
      <w:proofErr w:type="spellEnd"/>
      <w:r w:rsidRPr="007216F2">
        <w:rPr>
          <w:color w:val="000000"/>
          <w:sz w:val="28"/>
          <w:szCs w:val="28"/>
        </w:rPr>
        <w:t xml:space="preserve"> </w:t>
      </w:r>
      <w:proofErr w:type="spellStart"/>
      <w:r w:rsidRPr="007216F2">
        <w:rPr>
          <w:color w:val="000000"/>
          <w:sz w:val="28"/>
          <w:szCs w:val="28"/>
        </w:rPr>
        <w:t>зміст</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з </w:t>
      </w:r>
      <w:proofErr w:type="spellStart"/>
      <w:r w:rsidRPr="007216F2">
        <w:rPr>
          <w:color w:val="000000"/>
          <w:sz w:val="28"/>
          <w:szCs w:val="28"/>
        </w:rPr>
        <w:t>його</w:t>
      </w:r>
      <w:proofErr w:type="spellEnd"/>
      <w:r w:rsidRPr="007216F2">
        <w:rPr>
          <w:color w:val="000000"/>
          <w:sz w:val="28"/>
          <w:szCs w:val="28"/>
        </w:rPr>
        <w:t xml:space="preserve"> метою, формою й </w:t>
      </w:r>
      <w:proofErr w:type="spellStart"/>
      <w:r w:rsidRPr="007216F2">
        <w:rPr>
          <w:color w:val="000000"/>
          <w:sz w:val="28"/>
          <w:szCs w:val="28"/>
        </w:rPr>
        <w:t>інтересами</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__________________________________________________________________</w:t>
      </w:r>
      <w:r w:rsidRPr="007216F2">
        <w:rPr>
          <w:color w:val="000000"/>
          <w:sz w:val="28"/>
          <w:szCs w:val="28"/>
        </w:rPr>
        <w:br/>
        <w:t> 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5CBA41" w14:textId="77777777" w:rsidR="000E0DF9" w:rsidRPr="007216F2" w:rsidRDefault="000E0DF9" w:rsidP="000E0DF9">
      <w:r w:rsidRPr="007216F2">
        <w:t> </w:t>
      </w:r>
    </w:p>
    <w:p w14:paraId="586222C8" w14:textId="77777777" w:rsidR="000E0DF9" w:rsidRPr="007216F2" w:rsidRDefault="000E0DF9" w:rsidP="000E0DF9">
      <w:proofErr w:type="spellStart"/>
      <w:r w:rsidRPr="007216F2">
        <w:rPr>
          <w:color w:val="000000"/>
          <w:sz w:val="28"/>
          <w:szCs w:val="28"/>
        </w:rPr>
        <w:t>Ступінь</w:t>
      </w:r>
      <w:proofErr w:type="spellEnd"/>
      <w:r w:rsidRPr="007216F2">
        <w:rPr>
          <w:color w:val="000000"/>
          <w:sz w:val="28"/>
          <w:szCs w:val="28"/>
        </w:rPr>
        <w:t xml:space="preserve"> </w:t>
      </w:r>
      <w:proofErr w:type="spellStart"/>
      <w:r w:rsidRPr="007216F2">
        <w:rPr>
          <w:color w:val="000000"/>
          <w:sz w:val="28"/>
          <w:szCs w:val="28"/>
        </w:rPr>
        <w:t>цікавості</w:t>
      </w:r>
      <w:proofErr w:type="spellEnd"/>
      <w:r w:rsidRPr="007216F2">
        <w:rPr>
          <w:color w:val="000000"/>
          <w:sz w:val="28"/>
          <w:szCs w:val="28"/>
        </w:rPr>
        <w:t xml:space="preserve">, </w:t>
      </w:r>
      <w:proofErr w:type="spellStart"/>
      <w:r w:rsidRPr="007216F2">
        <w:rPr>
          <w:color w:val="000000"/>
          <w:sz w:val="28"/>
          <w:szCs w:val="28"/>
        </w:rPr>
        <w:t>незвичайності</w:t>
      </w:r>
      <w:proofErr w:type="spellEnd"/>
      <w:r w:rsidRPr="007216F2">
        <w:rPr>
          <w:color w:val="000000"/>
          <w:sz w:val="28"/>
          <w:szCs w:val="28"/>
        </w:rPr>
        <w:t xml:space="preserve"> </w:t>
      </w:r>
      <w:proofErr w:type="spellStart"/>
      <w:r w:rsidRPr="007216F2">
        <w:rPr>
          <w:color w:val="000000"/>
          <w:sz w:val="28"/>
          <w:szCs w:val="28"/>
        </w:rPr>
        <w:t>матеріалу</w:t>
      </w:r>
      <w:proofErr w:type="spellEnd"/>
      <w:r w:rsidRPr="007216F2">
        <w:rPr>
          <w:color w:val="000000"/>
          <w:sz w:val="28"/>
          <w:szCs w:val="28"/>
        </w:rPr>
        <w:t xml:space="preserve">, </w:t>
      </w:r>
      <w:proofErr w:type="spellStart"/>
      <w:r w:rsidRPr="007216F2">
        <w:rPr>
          <w:color w:val="000000"/>
          <w:sz w:val="28"/>
          <w:szCs w:val="28"/>
        </w:rPr>
        <w:t>який</w:t>
      </w:r>
      <w:proofErr w:type="spellEnd"/>
      <w:r w:rsidRPr="007216F2">
        <w:rPr>
          <w:color w:val="000000"/>
          <w:sz w:val="28"/>
          <w:szCs w:val="28"/>
        </w:rPr>
        <w:t xml:space="preserve"> </w:t>
      </w:r>
      <w:proofErr w:type="spellStart"/>
      <w:r w:rsidRPr="007216F2">
        <w:rPr>
          <w:color w:val="000000"/>
          <w:sz w:val="28"/>
          <w:szCs w:val="28"/>
        </w:rPr>
        <w:t>використовується</w:t>
      </w:r>
      <w:proofErr w:type="spellEnd"/>
      <w:r w:rsidRPr="007216F2">
        <w:rPr>
          <w:color w:val="000000"/>
          <w:sz w:val="28"/>
          <w:szCs w:val="28"/>
        </w:rPr>
        <w:t xml:space="preserve"> </w:t>
      </w:r>
    </w:p>
    <w:p w14:paraId="47DD4453"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w:t>
      </w:r>
    </w:p>
    <w:p w14:paraId="0E92ECB0" w14:textId="77777777" w:rsidR="000E0DF9" w:rsidRPr="007216F2" w:rsidRDefault="000E0DF9" w:rsidP="000E0DF9">
      <w:r w:rsidRPr="007216F2">
        <w:t> </w:t>
      </w:r>
    </w:p>
    <w:p w14:paraId="358EC8D2" w14:textId="77777777" w:rsidR="000E0DF9" w:rsidRPr="007216F2" w:rsidRDefault="000E0DF9" w:rsidP="000E0DF9">
      <w:proofErr w:type="spellStart"/>
      <w:r w:rsidRPr="007216F2">
        <w:rPr>
          <w:color w:val="000000"/>
          <w:sz w:val="28"/>
          <w:szCs w:val="28"/>
        </w:rPr>
        <w:t>Оптимальність</w:t>
      </w:r>
      <w:proofErr w:type="spellEnd"/>
      <w:r w:rsidRPr="007216F2">
        <w:rPr>
          <w:color w:val="000000"/>
          <w:sz w:val="28"/>
          <w:szCs w:val="28"/>
        </w:rPr>
        <w:t xml:space="preserve"> </w:t>
      </w:r>
      <w:proofErr w:type="spellStart"/>
      <w:r w:rsidRPr="007216F2">
        <w:rPr>
          <w:color w:val="000000"/>
          <w:sz w:val="28"/>
          <w:szCs w:val="28"/>
        </w:rPr>
        <w:t>обсягу</w:t>
      </w:r>
      <w:proofErr w:type="spellEnd"/>
      <w:r w:rsidRPr="007216F2">
        <w:rPr>
          <w:color w:val="000000"/>
          <w:sz w:val="28"/>
          <w:szCs w:val="28"/>
        </w:rPr>
        <w:t xml:space="preserve"> </w:t>
      </w:r>
      <w:proofErr w:type="spellStart"/>
      <w:r w:rsidRPr="007216F2">
        <w:rPr>
          <w:color w:val="000000"/>
          <w:sz w:val="28"/>
          <w:szCs w:val="28"/>
        </w:rPr>
        <w:t>матеріалу</w:t>
      </w:r>
      <w:proofErr w:type="spellEnd"/>
      <w:r w:rsidRPr="007216F2">
        <w:rPr>
          <w:color w:val="000000"/>
          <w:sz w:val="28"/>
          <w:szCs w:val="28"/>
        </w:rPr>
        <w:t xml:space="preserve">, </w:t>
      </w:r>
      <w:proofErr w:type="spellStart"/>
      <w:r w:rsidRPr="007216F2">
        <w:rPr>
          <w:color w:val="000000"/>
          <w:sz w:val="28"/>
          <w:szCs w:val="28"/>
        </w:rPr>
        <w:t>його</w:t>
      </w:r>
      <w:proofErr w:type="spellEnd"/>
      <w:r w:rsidRPr="007216F2">
        <w:rPr>
          <w:color w:val="000000"/>
          <w:sz w:val="28"/>
          <w:szCs w:val="28"/>
        </w:rPr>
        <w:t xml:space="preserve"> </w:t>
      </w:r>
      <w:proofErr w:type="spellStart"/>
      <w:r w:rsidRPr="007216F2">
        <w:rPr>
          <w:color w:val="000000"/>
          <w:sz w:val="28"/>
          <w:szCs w:val="28"/>
        </w:rPr>
        <w:t>доступність</w:t>
      </w:r>
      <w:proofErr w:type="spellEnd"/>
      <w:r w:rsidRPr="007216F2">
        <w:rPr>
          <w:color w:val="000000"/>
          <w:sz w:val="28"/>
          <w:szCs w:val="28"/>
        </w:rPr>
        <w:t xml:space="preserve"> ______________________</w:t>
      </w:r>
    </w:p>
    <w:p w14:paraId="41BAF290"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F842B9" w14:textId="77777777" w:rsidR="000E0DF9" w:rsidRPr="007216F2" w:rsidRDefault="000E0DF9" w:rsidP="000E0DF9">
      <w:r w:rsidRPr="007216F2">
        <w:t> </w:t>
      </w:r>
    </w:p>
    <w:p w14:paraId="3E2486D4" w14:textId="77777777" w:rsidR="000E0DF9" w:rsidRPr="007216F2" w:rsidRDefault="000E0DF9" w:rsidP="000E0DF9">
      <w:r w:rsidRPr="007216F2">
        <w:rPr>
          <w:color w:val="000000"/>
          <w:sz w:val="28"/>
          <w:szCs w:val="28"/>
        </w:rPr>
        <w:t xml:space="preserve">Участь </w:t>
      </w:r>
      <w:proofErr w:type="spellStart"/>
      <w:r w:rsidRPr="007216F2">
        <w:rPr>
          <w:color w:val="000000"/>
          <w:sz w:val="28"/>
          <w:szCs w:val="28"/>
        </w:rPr>
        <w:t>студентів</w:t>
      </w:r>
      <w:proofErr w:type="spellEnd"/>
      <w:r w:rsidRPr="007216F2">
        <w:rPr>
          <w:color w:val="000000"/>
          <w:sz w:val="28"/>
          <w:szCs w:val="28"/>
        </w:rPr>
        <w:t xml:space="preserve"> у </w:t>
      </w:r>
      <w:proofErr w:type="spellStart"/>
      <w:r w:rsidRPr="007216F2">
        <w:rPr>
          <w:color w:val="000000"/>
          <w:sz w:val="28"/>
          <w:szCs w:val="28"/>
        </w:rPr>
        <w:t>підготовці</w:t>
      </w:r>
      <w:proofErr w:type="spellEnd"/>
      <w:r w:rsidRPr="007216F2">
        <w:rPr>
          <w:color w:val="000000"/>
          <w:sz w:val="28"/>
          <w:szCs w:val="28"/>
        </w:rPr>
        <w:t xml:space="preserve"> заходу, </w:t>
      </w:r>
      <w:proofErr w:type="spellStart"/>
      <w:r w:rsidRPr="007216F2">
        <w:rPr>
          <w:color w:val="000000"/>
          <w:sz w:val="28"/>
          <w:szCs w:val="28"/>
        </w:rPr>
        <w:t>їх</w:t>
      </w:r>
      <w:proofErr w:type="spellEnd"/>
      <w:r w:rsidRPr="007216F2">
        <w:rPr>
          <w:color w:val="000000"/>
          <w:sz w:val="28"/>
          <w:szCs w:val="28"/>
        </w:rPr>
        <w:t xml:space="preserve"> </w:t>
      </w:r>
      <w:proofErr w:type="spellStart"/>
      <w:r w:rsidRPr="007216F2">
        <w:rPr>
          <w:color w:val="000000"/>
          <w:sz w:val="28"/>
          <w:szCs w:val="28"/>
        </w:rPr>
        <w:t>активність</w:t>
      </w:r>
      <w:proofErr w:type="spellEnd"/>
      <w:r w:rsidRPr="007216F2">
        <w:rPr>
          <w:color w:val="000000"/>
          <w:sz w:val="28"/>
          <w:szCs w:val="28"/>
        </w:rPr>
        <w:t xml:space="preserve"> ______________________</w:t>
      </w:r>
    </w:p>
    <w:p w14:paraId="1A5541C5"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C8D25F" w14:textId="77777777" w:rsidR="000E0DF9" w:rsidRPr="007216F2" w:rsidRDefault="000E0DF9" w:rsidP="000E0DF9">
      <w:r w:rsidRPr="007216F2">
        <w:rPr>
          <w:color w:val="000000"/>
          <w:sz w:val="28"/>
          <w:szCs w:val="28"/>
        </w:rPr>
        <w:t>__________________________________________________________________</w:t>
      </w:r>
    </w:p>
    <w:p w14:paraId="5A3B5C01" w14:textId="77777777" w:rsidR="000E0DF9" w:rsidRPr="007216F2" w:rsidRDefault="000E0DF9" w:rsidP="000E0DF9">
      <w:r w:rsidRPr="007216F2">
        <w:t> </w:t>
      </w:r>
    </w:p>
    <w:p w14:paraId="324575DF" w14:textId="77777777" w:rsidR="000E0DF9" w:rsidRPr="007216F2" w:rsidRDefault="000E0DF9" w:rsidP="000E0DF9">
      <w:proofErr w:type="spellStart"/>
      <w:r w:rsidRPr="007216F2">
        <w:rPr>
          <w:color w:val="000000"/>
          <w:sz w:val="28"/>
          <w:szCs w:val="28"/>
        </w:rPr>
        <w:t>Використання</w:t>
      </w:r>
      <w:proofErr w:type="spellEnd"/>
      <w:r w:rsidRPr="007216F2">
        <w:rPr>
          <w:color w:val="000000"/>
          <w:sz w:val="28"/>
          <w:szCs w:val="28"/>
        </w:rPr>
        <w:t xml:space="preserve"> </w:t>
      </w:r>
      <w:proofErr w:type="spellStart"/>
      <w:r w:rsidRPr="007216F2">
        <w:rPr>
          <w:color w:val="000000"/>
          <w:sz w:val="28"/>
          <w:szCs w:val="28"/>
        </w:rPr>
        <w:t>методів</w:t>
      </w:r>
      <w:proofErr w:type="spellEnd"/>
      <w:r w:rsidRPr="007216F2">
        <w:rPr>
          <w:color w:val="000000"/>
          <w:sz w:val="28"/>
          <w:szCs w:val="28"/>
        </w:rPr>
        <w:t xml:space="preserve"> і </w:t>
      </w:r>
      <w:proofErr w:type="spellStart"/>
      <w:r w:rsidRPr="007216F2">
        <w:rPr>
          <w:color w:val="000000"/>
          <w:sz w:val="28"/>
          <w:szCs w:val="28"/>
        </w:rPr>
        <w:t>прийомів</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w:t>
      </w:r>
      <w:proofErr w:type="spellStart"/>
      <w:r w:rsidRPr="007216F2">
        <w:rPr>
          <w:color w:val="000000"/>
          <w:sz w:val="28"/>
          <w:szCs w:val="28"/>
        </w:rPr>
        <w:t>впливу</w:t>
      </w:r>
      <w:proofErr w:type="spellEnd"/>
      <w:r w:rsidRPr="007216F2">
        <w:rPr>
          <w:color w:val="000000"/>
          <w:sz w:val="28"/>
          <w:szCs w:val="28"/>
        </w:rPr>
        <w:t xml:space="preserve">, </w:t>
      </w:r>
      <w:proofErr w:type="spellStart"/>
      <w:r w:rsidRPr="007216F2">
        <w:rPr>
          <w:color w:val="000000"/>
          <w:sz w:val="28"/>
          <w:szCs w:val="28"/>
        </w:rPr>
        <w:t>їх</w:t>
      </w:r>
      <w:proofErr w:type="spellEnd"/>
      <w:r w:rsidRPr="007216F2">
        <w:rPr>
          <w:color w:val="000000"/>
          <w:sz w:val="28"/>
          <w:szCs w:val="28"/>
        </w:rPr>
        <w:t xml:space="preserve"> </w:t>
      </w:r>
      <w:proofErr w:type="spellStart"/>
      <w:r w:rsidRPr="007216F2">
        <w:rPr>
          <w:color w:val="000000"/>
          <w:sz w:val="28"/>
          <w:szCs w:val="28"/>
        </w:rPr>
        <w:t>доцільність</w:t>
      </w:r>
      <w:proofErr w:type="spellEnd"/>
      <w:r w:rsidRPr="007216F2">
        <w:rPr>
          <w:color w:val="000000"/>
          <w:sz w:val="28"/>
          <w:szCs w:val="28"/>
        </w:rPr>
        <w:t xml:space="preserve"> та </w:t>
      </w:r>
      <w:proofErr w:type="spellStart"/>
      <w:r w:rsidRPr="007216F2">
        <w:rPr>
          <w:color w:val="000000"/>
          <w:sz w:val="28"/>
          <w:szCs w:val="28"/>
        </w:rPr>
        <w:t>ефективність</w:t>
      </w:r>
      <w:proofErr w:type="spellEnd"/>
      <w:r w:rsidRPr="007216F2">
        <w:rPr>
          <w:color w:val="000000"/>
          <w:sz w:val="28"/>
          <w:szCs w:val="28"/>
        </w:rPr>
        <w:t xml:space="preserve"> ______________________________________________________</w:t>
      </w:r>
    </w:p>
    <w:p w14:paraId="2DC7A7E2"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w:t>
      </w:r>
      <w:r w:rsidRPr="007216F2">
        <w:rPr>
          <w:color w:val="000000"/>
          <w:sz w:val="28"/>
          <w:szCs w:val="28"/>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804199" w14:textId="77777777" w:rsidR="000E0DF9" w:rsidRPr="007216F2" w:rsidRDefault="000E0DF9" w:rsidP="000E0DF9">
      <w:r w:rsidRPr="007216F2">
        <w:t> </w:t>
      </w:r>
    </w:p>
    <w:p w14:paraId="566162C6" w14:textId="77777777" w:rsidR="000E0DF9" w:rsidRPr="007216F2" w:rsidRDefault="000E0DF9" w:rsidP="000E0DF9">
      <w:proofErr w:type="spellStart"/>
      <w:r w:rsidRPr="007216F2">
        <w:rPr>
          <w:color w:val="000000"/>
          <w:sz w:val="28"/>
          <w:szCs w:val="28"/>
        </w:rPr>
        <w:t>Ефективність</w:t>
      </w:r>
      <w:proofErr w:type="spellEnd"/>
      <w:r w:rsidRPr="007216F2">
        <w:rPr>
          <w:color w:val="000000"/>
          <w:sz w:val="28"/>
          <w:szCs w:val="28"/>
        </w:rPr>
        <w:t xml:space="preserve"> </w:t>
      </w:r>
      <w:proofErr w:type="spellStart"/>
      <w:r w:rsidRPr="007216F2">
        <w:rPr>
          <w:color w:val="000000"/>
          <w:sz w:val="28"/>
          <w:szCs w:val="28"/>
        </w:rPr>
        <w:t>підсумкового</w:t>
      </w:r>
      <w:proofErr w:type="spellEnd"/>
      <w:r w:rsidRPr="007216F2">
        <w:rPr>
          <w:color w:val="000000"/>
          <w:sz w:val="28"/>
          <w:szCs w:val="28"/>
        </w:rPr>
        <w:t xml:space="preserve"> </w:t>
      </w:r>
      <w:proofErr w:type="spellStart"/>
      <w:r w:rsidRPr="007216F2">
        <w:rPr>
          <w:color w:val="000000"/>
          <w:sz w:val="28"/>
          <w:szCs w:val="28"/>
        </w:rPr>
        <w:t>етапу</w:t>
      </w:r>
      <w:proofErr w:type="spellEnd"/>
      <w:r w:rsidRPr="007216F2">
        <w:rPr>
          <w:color w:val="000000"/>
          <w:sz w:val="28"/>
          <w:szCs w:val="28"/>
        </w:rPr>
        <w:t xml:space="preserve"> (</w:t>
      </w:r>
      <w:proofErr w:type="spellStart"/>
      <w:r w:rsidRPr="007216F2">
        <w:rPr>
          <w:color w:val="000000"/>
          <w:sz w:val="28"/>
          <w:szCs w:val="28"/>
        </w:rPr>
        <w:t>нагорода</w:t>
      </w:r>
      <w:proofErr w:type="spellEnd"/>
      <w:r w:rsidRPr="007216F2">
        <w:rPr>
          <w:color w:val="000000"/>
          <w:sz w:val="28"/>
          <w:szCs w:val="28"/>
        </w:rPr>
        <w:t xml:space="preserve"> </w:t>
      </w:r>
      <w:proofErr w:type="spellStart"/>
      <w:r w:rsidRPr="007216F2">
        <w:rPr>
          <w:color w:val="000000"/>
          <w:sz w:val="28"/>
          <w:szCs w:val="28"/>
        </w:rPr>
        <w:t>переможців</w:t>
      </w:r>
      <w:proofErr w:type="spellEnd"/>
      <w:r w:rsidRPr="007216F2">
        <w:rPr>
          <w:color w:val="000000"/>
          <w:sz w:val="28"/>
          <w:szCs w:val="28"/>
        </w:rPr>
        <w:t xml:space="preserve">, </w:t>
      </w:r>
      <w:proofErr w:type="spellStart"/>
      <w:r w:rsidRPr="007216F2">
        <w:rPr>
          <w:color w:val="000000"/>
          <w:sz w:val="28"/>
          <w:szCs w:val="28"/>
        </w:rPr>
        <w:t>стимулювання</w:t>
      </w:r>
      <w:proofErr w:type="spellEnd"/>
      <w:r w:rsidRPr="007216F2">
        <w:rPr>
          <w:color w:val="000000"/>
          <w:sz w:val="28"/>
          <w:szCs w:val="28"/>
        </w:rPr>
        <w:t xml:space="preserve"> </w:t>
      </w:r>
      <w:proofErr w:type="spellStart"/>
      <w:r w:rsidRPr="007216F2">
        <w:rPr>
          <w:color w:val="000000"/>
          <w:sz w:val="28"/>
          <w:szCs w:val="28"/>
        </w:rPr>
        <w:t>учасників</w:t>
      </w:r>
      <w:proofErr w:type="spellEnd"/>
      <w:r w:rsidRPr="007216F2">
        <w:rPr>
          <w:color w:val="000000"/>
          <w:sz w:val="28"/>
          <w:szCs w:val="28"/>
        </w:rPr>
        <w:t xml:space="preserve"> </w:t>
      </w:r>
      <w:proofErr w:type="spellStart"/>
      <w:proofErr w:type="gramStart"/>
      <w:r w:rsidRPr="007216F2">
        <w:rPr>
          <w:color w:val="000000"/>
          <w:sz w:val="28"/>
          <w:szCs w:val="28"/>
        </w:rPr>
        <w:t>тощо</w:t>
      </w:r>
      <w:proofErr w:type="spellEnd"/>
      <w:r w:rsidRPr="007216F2">
        <w:rPr>
          <w:color w:val="000000"/>
          <w:sz w:val="28"/>
          <w:szCs w:val="28"/>
        </w:rPr>
        <w:t>)_</w:t>
      </w:r>
      <w:proofErr w:type="gramEnd"/>
      <w:r w:rsidRPr="007216F2">
        <w:rPr>
          <w:color w:val="000000"/>
          <w:sz w:val="28"/>
          <w:szCs w:val="28"/>
        </w:rPr>
        <w:t>___________________________________________________</w:t>
      </w:r>
    </w:p>
    <w:p w14:paraId="711717C0"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F70814" w14:textId="77777777" w:rsidR="000E0DF9" w:rsidRPr="007216F2" w:rsidRDefault="000E0DF9" w:rsidP="000E0DF9">
      <w:r w:rsidRPr="007216F2">
        <w:t> </w:t>
      </w:r>
    </w:p>
    <w:p w14:paraId="28FDAD53" w14:textId="77777777" w:rsidR="000E0DF9" w:rsidRPr="007216F2" w:rsidRDefault="000E0DF9" w:rsidP="000E0DF9">
      <w:proofErr w:type="spellStart"/>
      <w:r w:rsidRPr="007216F2">
        <w:rPr>
          <w:color w:val="000000"/>
          <w:sz w:val="28"/>
          <w:szCs w:val="28"/>
        </w:rPr>
        <w:t>Оцінка</w:t>
      </w:r>
      <w:proofErr w:type="spellEnd"/>
      <w:r w:rsidRPr="007216F2">
        <w:rPr>
          <w:color w:val="000000"/>
          <w:sz w:val="28"/>
          <w:szCs w:val="28"/>
        </w:rPr>
        <w:t xml:space="preserve"> </w:t>
      </w:r>
      <w:proofErr w:type="spellStart"/>
      <w:r w:rsidRPr="007216F2">
        <w:rPr>
          <w:color w:val="000000"/>
          <w:sz w:val="28"/>
          <w:szCs w:val="28"/>
        </w:rPr>
        <w:t>оформлення</w:t>
      </w:r>
      <w:proofErr w:type="spellEnd"/>
      <w:r w:rsidRPr="007216F2">
        <w:rPr>
          <w:color w:val="000000"/>
          <w:sz w:val="28"/>
          <w:szCs w:val="28"/>
        </w:rPr>
        <w:t xml:space="preserve"> заходу, </w:t>
      </w:r>
      <w:proofErr w:type="spellStart"/>
      <w:r w:rsidRPr="007216F2">
        <w:rPr>
          <w:color w:val="000000"/>
          <w:sz w:val="28"/>
          <w:szCs w:val="28"/>
        </w:rPr>
        <w:t>використання</w:t>
      </w:r>
      <w:proofErr w:type="spellEnd"/>
      <w:r w:rsidRPr="007216F2">
        <w:rPr>
          <w:color w:val="000000"/>
          <w:sz w:val="28"/>
          <w:szCs w:val="28"/>
        </w:rPr>
        <w:t xml:space="preserve"> </w:t>
      </w:r>
      <w:proofErr w:type="spellStart"/>
      <w:r w:rsidRPr="007216F2">
        <w:rPr>
          <w:color w:val="000000"/>
          <w:sz w:val="28"/>
          <w:szCs w:val="28"/>
        </w:rPr>
        <w:t>наочності</w:t>
      </w:r>
      <w:proofErr w:type="spellEnd"/>
      <w:r w:rsidRPr="007216F2">
        <w:rPr>
          <w:color w:val="000000"/>
          <w:sz w:val="28"/>
          <w:szCs w:val="28"/>
        </w:rPr>
        <w:t xml:space="preserve"> та </w:t>
      </w:r>
      <w:proofErr w:type="spellStart"/>
      <w:r w:rsidRPr="007216F2">
        <w:rPr>
          <w:color w:val="000000"/>
          <w:sz w:val="28"/>
          <w:szCs w:val="28"/>
        </w:rPr>
        <w:t>додаткових</w:t>
      </w:r>
      <w:proofErr w:type="spellEnd"/>
      <w:r w:rsidRPr="007216F2">
        <w:rPr>
          <w:color w:val="000000"/>
          <w:sz w:val="28"/>
          <w:szCs w:val="28"/>
        </w:rPr>
        <w:t xml:space="preserve"> </w:t>
      </w:r>
      <w:proofErr w:type="spellStart"/>
      <w:r w:rsidRPr="007216F2">
        <w:rPr>
          <w:color w:val="000000"/>
          <w:sz w:val="28"/>
          <w:szCs w:val="28"/>
        </w:rPr>
        <w:t>засобів</w:t>
      </w:r>
      <w:proofErr w:type="spellEnd"/>
      <w:r w:rsidRPr="007216F2">
        <w:rPr>
          <w:color w:val="000000"/>
          <w:sz w:val="28"/>
          <w:szCs w:val="28"/>
        </w:rPr>
        <w:t xml:space="preserve"> у </w:t>
      </w:r>
      <w:proofErr w:type="spellStart"/>
      <w:r w:rsidRPr="007216F2">
        <w:rPr>
          <w:color w:val="000000"/>
          <w:sz w:val="28"/>
          <w:szCs w:val="28"/>
        </w:rPr>
        <w:t>процесі</w:t>
      </w:r>
      <w:proofErr w:type="spellEnd"/>
      <w:r w:rsidRPr="007216F2">
        <w:rPr>
          <w:color w:val="000000"/>
          <w:sz w:val="28"/>
          <w:szCs w:val="28"/>
        </w:rPr>
        <w:t xml:space="preserve"> </w:t>
      </w:r>
      <w:proofErr w:type="spellStart"/>
      <w:r w:rsidRPr="007216F2">
        <w:rPr>
          <w:color w:val="000000"/>
          <w:sz w:val="28"/>
          <w:szCs w:val="28"/>
        </w:rPr>
        <w:t>його</w:t>
      </w:r>
      <w:proofErr w:type="spellEnd"/>
      <w:r w:rsidRPr="007216F2">
        <w:rPr>
          <w:color w:val="000000"/>
          <w:sz w:val="28"/>
          <w:szCs w:val="28"/>
        </w:rPr>
        <w:t xml:space="preserve"> </w:t>
      </w:r>
      <w:proofErr w:type="spellStart"/>
      <w:r w:rsidRPr="007216F2">
        <w:rPr>
          <w:color w:val="000000"/>
          <w:sz w:val="28"/>
          <w:szCs w:val="28"/>
        </w:rPr>
        <w:t>реалізації</w:t>
      </w:r>
      <w:proofErr w:type="spellEnd"/>
      <w:r w:rsidRPr="007216F2">
        <w:rPr>
          <w:color w:val="000000"/>
          <w:sz w:val="28"/>
          <w:szCs w:val="28"/>
        </w:rPr>
        <w:t>: ______________________________________________</w:t>
      </w:r>
      <w:r w:rsidRPr="007216F2">
        <w:rPr>
          <w:color w:val="000000"/>
          <w:sz w:val="28"/>
          <w:szCs w:val="28"/>
        </w:rPr>
        <w:b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EF1CA0" w14:textId="77777777" w:rsidR="000E0DF9" w:rsidRPr="007216F2" w:rsidRDefault="000E0DF9" w:rsidP="000E0DF9">
      <w:r w:rsidRPr="007216F2">
        <w:t> </w:t>
      </w:r>
    </w:p>
    <w:p w14:paraId="3E29E6F0" w14:textId="77777777" w:rsidR="000E0DF9" w:rsidRPr="007216F2" w:rsidRDefault="000E0DF9" w:rsidP="000E0DF9">
      <w:proofErr w:type="spellStart"/>
      <w:r w:rsidRPr="007216F2">
        <w:rPr>
          <w:color w:val="000000"/>
          <w:sz w:val="28"/>
          <w:szCs w:val="28"/>
        </w:rPr>
        <w:t>Оцінка</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w:t>
      </w:r>
      <w:proofErr w:type="spellStart"/>
      <w:r w:rsidRPr="007216F2">
        <w:rPr>
          <w:color w:val="000000"/>
          <w:sz w:val="28"/>
          <w:szCs w:val="28"/>
        </w:rPr>
        <w:t>викладача</w:t>
      </w:r>
      <w:proofErr w:type="spellEnd"/>
      <w:r w:rsidRPr="007216F2">
        <w:rPr>
          <w:color w:val="000000"/>
          <w:sz w:val="28"/>
          <w:szCs w:val="28"/>
        </w:rPr>
        <w:t xml:space="preserve"> як </w:t>
      </w:r>
      <w:proofErr w:type="spellStart"/>
      <w:r w:rsidRPr="007216F2">
        <w:rPr>
          <w:color w:val="000000"/>
          <w:sz w:val="28"/>
          <w:szCs w:val="28"/>
        </w:rPr>
        <w:t>суб’єкта</w:t>
      </w:r>
      <w:proofErr w:type="spellEnd"/>
      <w:r w:rsidRPr="007216F2">
        <w:rPr>
          <w:color w:val="000000"/>
          <w:sz w:val="28"/>
          <w:szCs w:val="28"/>
        </w:rPr>
        <w:t xml:space="preserve"> </w:t>
      </w:r>
      <w:proofErr w:type="spellStart"/>
      <w:r w:rsidRPr="007216F2">
        <w:rPr>
          <w:color w:val="000000"/>
          <w:sz w:val="28"/>
          <w:szCs w:val="28"/>
        </w:rPr>
        <w:t>педагогічних</w:t>
      </w:r>
      <w:proofErr w:type="spellEnd"/>
      <w:r w:rsidRPr="007216F2">
        <w:rPr>
          <w:color w:val="000000"/>
          <w:sz w:val="28"/>
          <w:szCs w:val="28"/>
        </w:rPr>
        <w:t xml:space="preserve"> </w:t>
      </w:r>
      <w:proofErr w:type="spellStart"/>
      <w:r w:rsidRPr="007216F2">
        <w:rPr>
          <w:color w:val="000000"/>
          <w:sz w:val="28"/>
          <w:szCs w:val="28"/>
        </w:rPr>
        <w:t>інновацій</w:t>
      </w:r>
      <w:proofErr w:type="spellEnd"/>
      <w:r w:rsidRPr="007216F2">
        <w:rPr>
          <w:color w:val="000000"/>
          <w:sz w:val="28"/>
          <w:szCs w:val="28"/>
        </w:rPr>
        <w:t xml:space="preserve">, а також </w:t>
      </w:r>
      <w:proofErr w:type="spellStart"/>
      <w:r w:rsidRPr="007216F2">
        <w:rPr>
          <w:color w:val="000000"/>
          <w:sz w:val="28"/>
          <w:szCs w:val="28"/>
        </w:rPr>
        <w:t>проектувальника</w:t>
      </w:r>
      <w:proofErr w:type="spellEnd"/>
      <w:r w:rsidRPr="007216F2">
        <w:rPr>
          <w:color w:val="000000"/>
          <w:sz w:val="28"/>
          <w:szCs w:val="28"/>
        </w:rPr>
        <w:t xml:space="preserve">, </w:t>
      </w:r>
      <w:proofErr w:type="spellStart"/>
      <w:r w:rsidRPr="007216F2">
        <w:rPr>
          <w:color w:val="000000"/>
          <w:sz w:val="28"/>
          <w:szCs w:val="28"/>
        </w:rPr>
        <w:t>сценаріста</w:t>
      </w:r>
      <w:proofErr w:type="spellEnd"/>
      <w:r w:rsidRPr="007216F2">
        <w:rPr>
          <w:color w:val="000000"/>
          <w:sz w:val="28"/>
          <w:szCs w:val="28"/>
        </w:rPr>
        <w:t xml:space="preserve">, </w:t>
      </w:r>
      <w:proofErr w:type="spellStart"/>
      <w:r w:rsidRPr="007216F2">
        <w:rPr>
          <w:color w:val="000000"/>
          <w:sz w:val="28"/>
          <w:szCs w:val="28"/>
        </w:rPr>
        <w:t>організатора</w:t>
      </w:r>
      <w:proofErr w:type="spellEnd"/>
      <w:r w:rsidRPr="007216F2">
        <w:rPr>
          <w:color w:val="000000"/>
          <w:sz w:val="28"/>
          <w:szCs w:val="28"/>
        </w:rPr>
        <w:t xml:space="preserve"> й </w:t>
      </w:r>
      <w:proofErr w:type="spellStart"/>
      <w:r w:rsidRPr="007216F2">
        <w:rPr>
          <w:color w:val="000000"/>
          <w:sz w:val="28"/>
          <w:szCs w:val="28"/>
        </w:rPr>
        <w:t>учасника</w:t>
      </w:r>
      <w:proofErr w:type="spellEnd"/>
      <w:r w:rsidRPr="007216F2">
        <w:rPr>
          <w:color w:val="000000"/>
          <w:sz w:val="28"/>
          <w:szCs w:val="28"/>
        </w:rPr>
        <w:t xml:space="preserve"> </w:t>
      </w:r>
      <w:proofErr w:type="spellStart"/>
      <w:r w:rsidRPr="007216F2">
        <w:rPr>
          <w:color w:val="000000"/>
          <w:sz w:val="28"/>
          <w:szCs w:val="28"/>
        </w:rPr>
        <w:t>виховного</w:t>
      </w:r>
      <w:proofErr w:type="spellEnd"/>
      <w:r w:rsidRPr="007216F2">
        <w:rPr>
          <w:color w:val="000000"/>
          <w:sz w:val="28"/>
          <w:szCs w:val="28"/>
        </w:rPr>
        <w:t xml:space="preserve"> заходу: </w:t>
      </w:r>
    </w:p>
    <w:p w14:paraId="688D6398" w14:textId="77777777" w:rsidR="000E0DF9" w:rsidRPr="007216F2" w:rsidRDefault="000E0DF9" w:rsidP="000E0DF9">
      <w:r w:rsidRPr="007216F2">
        <w:rPr>
          <w:color w:val="000000"/>
          <w:sz w:val="28"/>
          <w:szCs w:val="28"/>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Висновки і </w:t>
      </w:r>
      <w:proofErr w:type="spellStart"/>
      <w:r w:rsidRPr="007216F2">
        <w:rPr>
          <w:color w:val="000000"/>
          <w:sz w:val="28"/>
          <w:szCs w:val="28"/>
        </w:rPr>
        <w:t>рекомендації</w:t>
      </w:r>
      <w:proofErr w:type="spellEnd"/>
      <w:r w:rsidRPr="007216F2">
        <w:rPr>
          <w:color w:val="000000"/>
          <w:sz w:val="28"/>
          <w:szCs w:val="28"/>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32B954" w14:textId="77777777" w:rsidR="000E0DF9" w:rsidRDefault="000E0DF9" w:rsidP="000E0DF9">
      <w:pPr>
        <w:jc w:val="both"/>
        <w:rPr>
          <w:color w:val="000000"/>
          <w:sz w:val="28"/>
          <w:szCs w:val="28"/>
          <w:lang w:val="uk-UA"/>
        </w:rPr>
      </w:pPr>
      <w:r w:rsidRPr="007216F2">
        <w:rPr>
          <w:color w:val="000000"/>
          <w:sz w:val="28"/>
          <w:szCs w:val="28"/>
        </w:rPr>
        <w:br w:type="page"/>
      </w:r>
    </w:p>
    <w:p w14:paraId="1BFC8FB4" w14:textId="77777777" w:rsidR="00643FFA" w:rsidRDefault="00643FFA" w:rsidP="000E0DF9">
      <w:pPr>
        <w:pStyle w:val="a6"/>
        <w:jc w:val="center"/>
        <w:rPr>
          <w:b/>
          <w:color w:val="000000"/>
          <w:sz w:val="28"/>
          <w:szCs w:val="28"/>
          <w:lang w:val="uk-UA"/>
        </w:rPr>
      </w:pPr>
      <w:r>
        <w:rPr>
          <w:b/>
          <w:color w:val="000000"/>
          <w:sz w:val="28"/>
          <w:szCs w:val="28"/>
          <w:lang w:val="uk-UA"/>
        </w:rPr>
        <w:lastRenderedPageBreak/>
        <w:t>Розділ 5</w:t>
      </w:r>
    </w:p>
    <w:p w14:paraId="4321AB1B" w14:textId="77777777" w:rsidR="000E0DF9" w:rsidRPr="00EE426F" w:rsidRDefault="000E0DF9" w:rsidP="000E0DF9">
      <w:pPr>
        <w:pStyle w:val="a6"/>
        <w:jc w:val="center"/>
        <w:rPr>
          <w:b/>
          <w:color w:val="000000"/>
          <w:sz w:val="28"/>
          <w:szCs w:val="28"/>
          <w:lang w:val="uk-UA"/>
        </w:rPr>
      </w:pPr>
      <w:r>
        <w:rPr>
          <w:b/>
          <w:color w:val="000000"/>
          <w:sz w:val="28"/>
          <w:szCs w:val="28"/>
          <w:lang w:val="uk-UA"/>
        </w:rPr>
        <w:t>РЕКОМЕНДАЦІЇ ЩОДО ОФОРМЛЕННЯ ОСНОВНИХ ДОКУМЕНТІВ З АСИСТЕНТСЬКОЇ ПРАКТИКИ</w:t>
      </w:r>
    </w:p>
    <w:p w14:paraId="7DAE05EB" w14:textId="77777777" w:rsidR="000E0DF9" w:rsidRDefault="000E0DF9" w:rsidP="000E0DF9">
      <w:pPr>
        <w:jc w:val="center"/>
        <w:rPr>
          <w:b/>
          <w:color w:val="000000"/>
          <w:sz w:val="28"/>
          <w:szCs w:val="28"/>
          <w:lang w:val="uk-UA"/>
        </w:rPr>
      </w:pPr>
    </w:p>
    <w:p w14:paraId="182603C8" w14:textId="77777777" w:rsidR="000E0DF9" w:rsidRDefault="00643FFA" w:rsidP="000E0DF9">
      <w:pPr>
        <w:jc w:val="center"/>
        <w:rPr>
          <w:b/>
          <w:bCs/>
          <w:color w:val="000000"/>
          <w:sz w:val="28"/>
          <w:szCs w:val="28"/>
          <w:lang w:val="uk-UA"/>
        </w:rPr>
      </w:pPr>
      <w:r>
        <w:rPr>
          <w:b/>
          <w:bCs/>
          <w:color w:val="000000"/>
          <w:sz w:val="28"/>
          <w:szCs w:val="28"/>
          <w:lang w:val="uk-UA"/>
        </w:rPr>
        <w:t>5</w:t>
      </w:r>
      <w:r w:rsidR="000E0DF9">
        <w:rPr>
          <w:b/>
          <w:bCs/>
          <w:color w:val="000000"/>
          <w:sz w:val="28"/>
          <w:szCs w:val="28"/>
          <w:lang w:val="uk-UA"/>
        </w:rPr>
        <w:t>.1. </w:t>
      </w:r>
      <w:r w:rsidR="000E0DF9" w:rsidRPr="005978D0">
        <w:rPr>
          <w:b/>
          <w:color w:val="000000"/>
          <w:sz w:val="28"/>
          <w:szCs w:val="28"/>
          <w:lang w:val="uk-UA"/>
        </w:rPr>
        <w:t>Орієнтовна структура</w:t>
      </w:r>
      <w:r w:rsidR="000E0DF9" w:rsidRPr="007216F2">
        <w:rPr>
          <w:b/>
          <w:bCs/>
          <w:color w:val="000000"/>
          <w:sz w:val="28"/>
          <w:szCs w:val="28"/>
        </w:rPr>
        <w:t xml:space="preserve"> </w:t>
      </w:r>
      <w:r w:rsidR="000E0DF9">
        <w:rPr>
          <w:b/>
          <w:bCs/>
          <w:color w:val="000000"/>
          <w:sz w:val="28"/>
          <w:szCs w:val="28"/>
          <w:lang w:val="uk-UA"/>
        </w:rPr>
        <w:t>с</w:t>
      </w:r>
      <w:proofErr w:type="spellStart"/>
      <w:r w:rsidR="000E0DF9" w:rsidRPr="007216F2">
        <w:rPr>
          <w:b/>
          <w:bCs/>
          <w:color w:val="000000"/>
          <w:sz w:val="28"/>
          <w:szCs w:val="28"/>
        </w:rPr>
        <w:t>амоаналіз</w:t>
      </w:r>
      <w:proofErr w:type="spellEnd"/>
      <w:r w:rsidR="000E0DF9">
        <w:rPr>
          <w:b/>
          <w:bCs/>
          <w:color w:val="000000"/>
          <w:sz w:val="28"/>
          <w:szCs w:val="28"/>
          <w:lang w:val="uk-UA"/>
        </w:rPr>
        <w:t>у</w:t>
      </w:r>
      <w:r w:rsidR="000E0DF9" w:rsidRPr="007216F2">
        <w:rPr>
          <w:b/>
          <w:bCs/>
          <w:color w:val="000000"/>
          <w:sz w:val="28"/>
          <w:szCs w:val="28"/>
        </w:rPr>
        <w:t xml:space="preserve"> </w:t>
      </w:r>
      <w:proofErr w:type="spellStart"/>
      <w:r w:rsidR="000E0DF9" w:rsidRPr="007216F2">
        <w:rPr>
          <w:b/>
          <w:bCs/>
          <w:color w:val="000000"/>
          <w:sz w:val="28"/>
          <w:szCs w:val="28"/>
        </w:rPr>
        <w:t>асистентської</w:t>
      </w:r>
      <w:proofErr w:type="spellEnd"/>
      <w:r w:rsidR="000E0DF9" w:rsidRPr="007216F2">
        <w:rPr>
          <w:b/>
          <w:bCs/>
          <w:color w:val="000000"/>
          <w:sz w:val="28"/>
          <w:szCs w:val="28"/>
        </w:rPr>
        <w:t xml:space="preserve"> практики</w:t>
      </w:r>
    </w:p>
    <w:p w14:paraId="056BC96E" w14:textId="77777777" w:rsidR="000E0DF9" w:rsidRPr="00D625E7" w:rsidRDefault="000E0DF9" w:rsidP="000E0DF9">
      <w:pPr>
        <w:jc w:val="center"/>
        <w:rPr>
          <w:lang w:val="uk-UA"/>
        </w:rPr>
      </w:pPr>
    </w:p>
    <w:p w14:paraId="131B362A" w14:textId="77777777" w:rsidR="000E0DF9" w:rsidRPr="007216F2" w:rsidRDefault="000E0DF9" w:rsidP="000E0DF9">
      <w:r w:rsidRPr="007216F2">
        <w:t> </w:t>
      </w:r>
      <w:r>
        <w:rPr>
          <w:color w:val="000000"/>
          <w:sz w:val="28"/>
          <w:szCs w:val="28"/>
          <w:lang w:val="uk-UA"/>
        </w:rPr>
        <w:t>А</w:t>
      </w:r>
      <w:proofErr w:type="spellStart"/>
      <w:r w:rsidRPr="007216F2">
        <w:rPr>
          <w:color w:val="000000"/>
          <w:sz w:val="28"/>
          <w:szCs w:val="28"/>
        </w:rPr>
        <w:t>систентська</w:t>
      </w:r>
      <w:proofErr w:type="spellEnd"/>
      <w:r w:rsidRPr="007216F2">
        <w:rPr>
          <w:color w:val="000000"/>
          <w:sz w:val="28"/>
          <w:szCs w:val="28"/>
        </w:rPr>
        <w:t xml:space="preserve"> практика стала для мене ____________________________________________________________________________________________________________________________________________________________________________________________________________</w:t>
      </w:r>
    </w:p>
    <w:p w14:paraId="15F99B63" w14:textId="77777777" w:rsidR="000E0DF9" w:rsidRPr="007216F2" w:rsidRDefault="000E0DF9" w:rsidP="000E0DF9">
      <w:r w:rsidRPr="007216F2">
        <w:t> </w:t>
      </w:r>
    </w:p>
    <w:p w14:paraId="23CAEC4C" w14:textId="77777777" w:rsidR="000E0DF9" w:rsidRPr="007216F2" w:rsidRDefault="000E0DF9" w:rsidP="000E0DF9">
      <w:proofErr w:type="spellStart"/>
      <w:r w:rsidRPr="007216F2">
        <w:rPr>
          <w:color w:val="000000"/>
          <w:sz w:val="28"/>
          <w:szCs w:val="28"/>
        </w:rPr>
        <w:t>Стосовно</w:t>
      </w:r>
      <w:proofErr w:type="spellEnd"/>
      <w:r w:rsidRPr="007216F2">
        <w:rPr>
          <w:color w:val="000000"/>
          <w:sz w:val="28"/>
          <w:szCs w:val="28"/>
        </w:rPr>
        <w:t xml:space="preserve"> </w:t>
      </w:r>
      <w:proofErr w:type="spellStart"/>
      <w:r w:rsidRPr="007216F2">
        <w:rPr>
          <w:color w:val="000000"/>
          <w:sz w:val="28"/>
          <w:szCs w:val="28"/>
        </w:rPr>
        <w:t>інноваційного</w:t>
      </w:r>
      <w:proofErr w:type="spellEnd"/>
      <w:r w:rsidRPr="007216F2">
        <w:rPr>
          <w:color w:val="000000"/>
          <w:sz w:val="28"/>
          <w:szCs w:val="28"/>
        </w:rPr>
        <w:t xml:space="preserve"> </w:t>
      </w:r>
      <w:proofErr w:type="spellStart"/>
      <w:r w:rsidRPr="007216F2">
        <w:rPr>
          <w:color w:val="000000"/>
          <w:sz w:val="28"/>
          <w:szCs w:val="28"/>
        </w:rPr>
        <w:t>розвитку</w:t>
      </w:r>
      <w:proofErr w:type="spellEnd"/>
      <w:r w:rsidRPr="007216F2">
        <w:rPr>
          <w:color w:val="000000"/>
          <w:sz w:val="28"/>
          <w:szCs w:val="28"/>
        </w:rPr>
        <w:t xml:space="preserve"> </w:t>
      </w:r>
      <w:proofErr w:type="spellStart"/>
      <w:r w:rsidRPr="007216F2">
        <w:rPr>
          <w:color w:val="000000"/>
          <w:sz w:val="28"/>
          <w:szCs w:val="28"/>
        </w:rPr>
        <w:t>університету</w:t>
      </w:r>
      <w:proofErr w:type="spellEnd"/>
      <w:r w:rsidRPr="007216F2">
        <w:rPr>
          <w:color w:val="000000"/>
          <w:sz w:val="28"/>
          <w:szCs w:val="28"/>
        </w:rPr>
        <w:t xml:space="preserve"> </w:t>
      </w:r>
      <w:proofErr w:type="gramStart"/>
      <w:r w:rsidRPr="007216F2">
        <w:rPr>
          <w:color w:val="000000"/>
          <w:sz w:val="28"/>
          <w:szCs w:val="28"/>
        </w:rPr>
        <w:t>для мене</w:t>
      </w:r>
      <w:proofErr w:type="gramEnd"/>
      <w:r w:rsidRPr="007216F2">
        <w:rPr>
          <w:color w:val="000000"/>
          <w:sz w:val="28"/>
          <w:szCs w:val="28"/>
        </w:rPr>
        <w:t xml:space="preserve"> стало </w:t>
      </w:r>
      <w:proofErr w:type="spellStart"/>
      <w:r w:rsidRPr="007216F2">
        <w:rPr>
          <w:color w:val="000000"/>
          <w:sz w:val="28"/>
          <w:szCs w:val="28"/>
        </w:rPr>
        <w:t>відкриттям</w:t>
      </w:r>
      <w:proofErr w:type="spellEnd"/>
      <w:r w:rsidRPr="007216F2">
        <w:rPr>
          <w:color w:val="000000"/>
          <w:sz w:val="28"/>
          <w:szCs w:val="28"/>
        </w:rPr>
        <w:t xml:space="preserve"> ____________________________________________________________________</w:t>
      </w:r>
    </w:p>
    <w:p w14:paraId="3AD7F674"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w:t>
      </w:r>
    </w:p>
    <w:p w14:paraId="0A1687A0" w14:textId="77777777" w:rsidR="000E0DF9" w:rsidRPr="007216F2" w:rsidRDefault="000E0DF9" w:rsidP="000E0DF9">
      <w:r w:rsidRPr="007216F2">
        <w:t> </w:t>
      </w:r>
    </w:p>
    <w:p w14:paraId="1D5DC38B" w14:textId="77777777" w:rsidR="000E0DF9" w:rsidRPr="00701476" w:rsidRDefault="000E0DF9" w:rsidP="000E0DF9">
      <w:pPr>
        <w:rPr>
          <w:lang w:val="uk-UA"/>
        </w:rPr>
      </w:pPr>
      <w:r w:rsidRPr="007216F2">
        <w:rPr>
          <w:color w:val="000000"/>
          <w:sz w:val="28"/>
          <w:szCs w:val="28"/>
        </w:rPr>
        <w:t xml:space="preserve">Моя </w:t>
      </w:r>
      <w:proofErr w:type="spellStart"/>
      <w:r w:rsidRPr="007216F2">
        <w:rPr>
          <w:color w:val="000000"/>
          <w:sz w:val="28"/>
          <w:szCs w:val="28"/>
        </w:rPr>
        <w:t>професійність</w:t>
      </w:r>
      <w:proofErr w:type="spellEnd"/>
      <w:r w:rsidRPr="007216F2">
        <w:rPr>
          <w:color w:val="000000"/>
          <w:sz w:val="28"/>
          <w:szCs w:val="28"/>
        </w:rPr>
        <w:t xml:space="preserve"> </w:t>
      </w:r>
      <w:r>
        <w:rPr>
          <w:color w:val="000000"/>
          <w:sz w:val="28"/>
          <w:szCs w:val="28"/>
          <w:lang w:val="uk-UA"/>
        </w:rPr>
        <w:t xml:space="preserve">в організації навчальної /методичної /наукової роботи зі студентами </w:t>
      </w:r>
      <w:proofErr w:type="spellStart"/>
      <w:r w:rsidRPr="007216F2">
        <w:rPr>
          <w:color w:val="000000"/>
          <w:sz w:val="28"/>
          <w:szCs w:val="28"/>
        </w:rPr>
        <w:t>виявилася</w:t>
      </w:r>
      <w:proofErr w:type="spellEnd"/>
      <w:r w:rsidRPr="007216F2">
        <w:rPr>
          <w:color w:val="000000"/>
          <w:sz w:val="28"/>
          <w:szCs w:val="28"/>
        </w:rPr>
        <w:t xml:space="preserve"> в _______________________________________</w:t>
      </w:r>
      <w:r>
        <w:rPr>
          <w:color w:val="000000"/>
          <w:sz w:val="28"/>
          <w:szCs w:val="28"/>
          <w:lang w:val="uk-UA"/>
        </w:rPr>
        <w:t>_____________________________</w:t>
      </w:r>
    </w:p>
    <w:p w14:paraId="31236ABD" w14:textId="77777777" w:rsidR="000E0DF9" w:rsidRPr="00867688" w:rsidRDefault="000E0DF9" w:rsidP="000E0DF9">
      <w:pPr>
        <w:rPr>
          <w:lang w:val="uk-UA"/>
        </w:rPr>
      </w:pPr>
      <w:r w:rsidRPr="00867688">
        <w:rPr>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C293D3" w14:textId="77777777" w:rsidR="000E0DF9" w:rsidRPr="00867688" w:rsidRDefault="000E0DF9" w:rsidP="000E0DF9">
      <w:pPr>
        <w:rPr>
          <w:lang w:val="uk-UA"/>
        </w:rPr>
      </w:pPr>
      <w:r w:rsidRPr="007216F2">
        <w:t> </w:t>
      </w:r>
    </w:p>
    <w:p w14:paraId="61ADE436" w14:textId="77777777" w:rsidR="000E0DF9" w:rsidRPr="00867688" w:rsidRDefault="000E0DF9" w:rsidP="000E0DF9">
      <w:pPr>
        <w:rPr>
          <w:lang w:val="uk-UA"/>
        </w:rPr>
      </w:pPr>
      <w:r w:rsidRPr="00867688">
        <w:rPr>
          <w:color w:val="000000"/>
          <w:sz w:val="28"/>
          <w:szCs w:val="28"/>
          <w:lang w:val="uk-UA"/>
        </w:rPr>
        <w:t xml:space="preserve">Самим цікавим в плані освоєння і впровадження </w:t>
      </w:r>
      <w:r>
        <w:rPr>
          <w:color w:val="000000"/>
          <w:sz w:val="28"/>
          <w:szCs w:val="28"/>
          <w:lang w:val="uk-UA"/>
        </w:rPr>
        <w:t>освіт</w:t>
      </w:r>
      <w:r w:rsidRPr="00867688">
        <w:rPr>
          <w:color w:val="000000"/>
          <w:sz w:val="28"/>
          <w:szCs w:val="28"/>
          <w:lang w:val="uk-UA"/>
        </w:rPr>
        <w:t>н</w:t>
      </w:r>
      <w:r>
        <w:rPr>
          <w:color w:val="000000"/>
          <w:sz w:val="28"/>
          <w:szCs w:val="28"/>
          <w:lang w:val="uk-UA"/>
        </w:rPr>
        <w:t>і</w:t>
      </w:r>
      <w:r w:rsidRPr="00867688">
        <w:rPr>
          <w:color w:val="000000"/>
          <w:sz w:val="28"/>
          <w:szCs w:val="28"/>
          <w:lang w:val="uk-UA"/>
        </w:rPr>
        <w:t>х технологій /інновацій було ___________________________________________________________________</w:t>
      </w:r>
    </w:p>
    <w:p w14:paraId="6718CE4C"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F1BEA" w14:textId="77777777" w:rsidR="000E0DF9" w:rsidRPr="007216F2" w:rsidRDefault="000E0DF9" w:rsidP="000E0DF9">
      <w:r w:rsidRPr="007216F2">
        <w:t> </w:t>
      </w:r>
    </w:p>
    <w:p w14:paraId="01CEC5D7" w14:textId="77777777" w:rsidR="000E0DF9" w:rsidRPr="007216F2" w:rsidRDefault="000E0DF9" w:rsidP="000E0DF9">
      <w:r w:rsidRPr="007216F2">
        <w:rPr>
          <w:color w:val="000000"/>
          <w:sz w:val="28"/>
          <w:szCs w:val="28"/>
        </w:rPr>
        <w:t xml:space="preserve">В </w:t>
      </w:r>
      <w:proofErr w:type="spellStart"/>
      <w:r w:rsidRPr="007216F2">
        <w:rPr>
          <w:color w:val="000000"/>
          <w:sz w:val="28"/>
          <w:szCs w:val="28"/>
        </w:rPr>
        <w:t>якості</w:t>
      </w:r>
      <w:proofErr w:type="spellEnd"/>
      <w:r w:rsidRPr="007216F2">
        <w:rPr>
          <w:color w:val="000000"/>
          <w:sz w:val="28"/>
          <w:szCs w:val="28"/>
        </w:rPr>
        <w:t xml:space="preserve"> </w:t>
      </w:r>
      <w:proofErr w:type="spellStart"/>
      <w:r w:rsidRPr="007216F2">
        <w:rPr>
          <w:color w:val="000000"/>
          <w:sz w:val="28"/>
          <w:szCs w:val="28"/>
        </w:rPr>
        <w:t>суб’єкта</w:t>
      </w:r>
      <w:proofErr w:type="spellEnd"/>
      <w:r w:rsidRPr="007216F2">
        <w:rPr>
          <w:color w:val="000000"/>
          <w:sz w:val="28"/>
          <w:szCs w:val="28"/>
        </w:rPr>
        <w:t xml:space="preserve"> </w:t>
      </w:r>
      <w:r>
        <w:rPr>
          <w:color w:val="000000"/>
          <w:sz w:val="28"/>
          <w:szCs w:val="28"/>
          <w:lang w:val="uk-UA"/>
        </w:rPr>
        <w:t>науково-</w:t>
      </w:r>
      <w:proofErr w:type="spellStart"/>
      <w:r>
        <w:rPr>
          <w:color w:val="000000"/>
          <w:sz w:val="28"/>
          <w:szCs w:val="28"/>
          <w:lang w:val="uk-UA"/>
        </w:rPr>
        <w:t>педагогічн</w:t>
      </w:r>
      <w:r w:rsidRPr="007216F2">
        <w:rPr>
          <w:color w:val="000000"/>
          <w:sz w:val="28"/>
          <w:szCs w:val="28"/>
        </w:rPr>
        <w:t>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Я </w:t>
      </w:r>
      <w:proofErr w:type="spellStart"/>
      <w:r w:rsidRPr="007216F2">
        <w:rPr>
          <w:color w:val="000000"/>
          <w:sz w:val="28"/>
          <w:szCs w:val="28"/>
        </w:rPr>
        <w:t>навчилася</w:t>
      </w:r>
      <w:proofErr w:type="spellEnd"/>
      <w:r w:rsidRPr="007216F2">
        <w:rPr>
          <w:color w:val="000000"/>
          <w:sz w:val="28"/>
          <w:szCs w:val="28"/>
        </w:rPr>
        <w:t xml:space="preserve"> (вся) </w:t>
      </w:r>
    </w:p>
    <w:p w14:paraId="748876CF" w14:textId="77777777" w:rsidR="000E0DF9" w:rsidRPr="007216F2" w:rsidRDefault="000E0DF9" w:rsidP="000E0DF9">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16F2">
        <w:t> </w:t>
      </w:r>
    </w:p>
    <w:p w14:paraId="3242DBC3" w14:textId="77777777" w:rsidR="000E0DF9" w:rsidRDefault="000E0DF9" w:rsidP="000E0DF9">
      <w:pPr>
        <w:rPr>
          <w:color w:val="000000"/>
          <w:sz w:val="28"/>
          <w:szCs w:val="28"/>
          <w:lang w:val="uk-UA"/>
        </w:rPr>
      </w:pPr>
    </w:p>
    <w:p w14:paraId="49F59C49" w14:textId="77777777" w:rsidR="000E0DF9" w:rsidRPr="007216F2" w:rsidRDefault="000E0DF9" w:rsidP="000E0DF9">
      <w:r>
        <w:rPr>
          <w:color w:val="000000"/>
          <w:sz w:val="28"/>
          <w:szCs w:val="28"/>
          <w:lang w:val="uk-UA"/>
        </w:rPr>
        <w:t>П</w:t>
      </w:r>
      <w:proofErr w:type="spellStart"/>
      <w:r w:rsidRPr="007216F2">
        <w:rPr>
          <w:color w:val="000000"/>
          <w:sz w:val="28"/>
          <w:szCs w:val="28"/>
        </w:rPr>
        <w:t>ропозиції</w:t>
      </w:r>
      <w:proofErr w:type="spellEnd"/>
      <w:r w:rsidRPr="007216F2">
        <w:rPr>
          <w:color w:val="000000"/>
          <w:sz w:val="28"/>
          <w:szCs w:val="28"/>
        </w:rPr>
        <w:t xml:space="preserve"> </w:t>
      </w:r>
      <w:proofErr w:type="spellStart"/>
      <w:r w:rsidRPr="007216F2">
        <w:rPr>
          <w:color w:val="000000"/>
          <w:sz w:val="28"/>
          <w:szCs w:val="28"/>
        </w:rPr>
        <w:t>щодо</w:t>
      </w:r>
      <w:proofErr w:type="spellEnd"/>
      <w:r w:rsidRPr="007216F2">
        <w:rPr>
          <w:color w:val="000000"/>
          <w:sz w:val="28"/>
          <w:szCs w:val="28"/>
        </w:rPr>
        <w:t xml:space="preserve"> </w:t>
      </w:r>
      <w:proofErr w:type="spellStart"/>
      <w:r w:rsidRPr="007216F2">
        <w:rPr>
          <w:color w:val="000000"/>
          <w:sz w:val="28"/>
          <w:szCs w:val="28"/>
        </w:rPr>
        <w:t>самовдосконалення</w:t>
      </w:r>
      <w:proofErr w:type="spellEnd"/>
      <w:r w:rsidRPr="007216F2">
        <w:rPr>
          <w:color w:val="000000"/>
          <w:sz w:val="28"/>
          <w:szCs w:val="28"/>
        </w:rPr>
        <w:t xml:space="preserve"> </w:t>
      </w:r>
      <w:proofErr w:type="spellStart"/>
      <w:r w:rsidRPr="007216F2">
        <w:rPr>
          <w:color w:val="000000"/>
          <w:sz w:val="28"/>
          <w:szCs w:val="28"/>
        </w:rPr>
        <w:t>своєї</w:t>
      </w:r>
      <w:proofErr w:type="spellEnd"/>
      <w:r w:rsidRPr="007216F2">
        <w:rPr>
          <w:color w:val="000000"/>
          <w:sz w:val="28"/>
          <w:szCs w:val="28"/>
        </w:rPr>
        <w:t xml:space="preserve"> </w:t>
      </w:r>
      <w:proofErr w:type="spellStart"/>
      <w:r w:rsidRPr="007216F2">
        <w:rPr>
          <w:color w:val="000000"/>
          <w:sz w:val="28"/>
          <w:szCs w:val="28"/>
        </w:rPr>
        <w:t>особистості</w:t>
      </w:r>
      <w:proofErr w:type="spellEnd"/>
      <w:r w:rsidRPr="007216F2">
        <w:rPr>
          <w:color w:val="000000"/>
          <w:sz w:val="28"/>
          <w:szCs w:val="28"/>
        </w:rPr>
        <w:t xml:space="preserve"> як </w:t>
      </w:r>
      <w:proofErr w:type="spellStart"/>
      <w:r w:rsidRPr="007216F2">
        <w:rPr>
          <w:color w:val="000000"/>
          <w:sz w:val="28"/>
          <w:szCs w:val="28"/>
        </w:rPr>
        <w:t>викладача</w:t>
      </w:r>
      <w:proofErr w:type="spellEnd"/>
      <w:r w:rsidRPr="007216F2">
        <w:rPr>
          <w:color w:val="000000"/>
          <w:sz w:val="28"/>
          <w:szCs w:val="28"/>
        </w:rPr>
        <w:t xml:space="preserve"> ВШ і куратора ___________________________________________________________</w:t>
      </w:r>
    </w:p>
    <w:p w14:paraId="6E796B31" w14:textId="77777777" w:rsidR="000E0DF9" w:rsidRPr="007216F2" w:rsidRDefault="000E0DF9" w:rsidP="000E0DF9">
      <w:r w:rsidRPr="007216F2">
        <w:rPr>
          <w:color w:val="000000"/>
          <w:sz w:val="28"/>
          <w:szCs w:val="28"/>
        </w:rPr>
        <w:t>____________________________________________________________________</w:t>
      </w:r>
    </w:p>
    <w:p w14:paraId="43122C5D" w14:textId="77777777" w:rsidR="000E0DF9" w:rsidRPr="00AD1865" w:rsidRDefault="000E0DF9" w:rsidP="000E0DF9">
      <w:pPr>
        <w:jc w:val="both"/>
        <w:rPr>
          <w:lang w:val="uk-UA"/>
        </w:rPr>
      </w:pPr>
      <w:r w:rsidRPr="007216F2">
        <w:rPr>
          <w:color w:val="000000"/>
          <w:sz w:val="28"/>
          <w:szCs w:val="28"/>
        </w:rPr>
        <w:t xml:space="preserve">                                             </w:t>
      </w:r>
      <w:proofErr w:type="spellStart"/>
      <w:r w:rsidRPr="007216F2">
        <w:rPr>
          <w:color w:val="000000"/>
        </w:rPr>
        <w:t>Підпис</w:t>
      </w:r>
      <w:proofErr w:type="spellEnd"/>
      <w:r w:rsidRPr="007216F2">
        <w:rPr>
          <w:color w:val="000000"/>
        </w:rPr>
        <w:t>                      ПІП</w:t>
      </w:r>
      <w:r>
        <w:rPr>
          <w:color w:val="000000"/>
          <w:lang w:val="uk-UA"/>
        </w:rPr>
        <w:t xml:space="preserve"> здобувача</w:t>
      </w:r>
    </w:p>
    <w:p w14:paraId="2B3CC57A" w14:textId="77777777" w:rsidR="000E0DF9" w:rsidRPr="007216F2" w:rsidRDefault="00643FFA" w:rsidP="000E0DF9">
      <w:pPr>
        <w:jc w:val="center"/>
      </w:pPr>
      <w:r>
        <w:rPr>
          <w:b/>
          <w:color w:val="000000"/>
          <w:sz w:val="28"/>
          <w:szCs w:val="28"/>
          <w:lang w:val="uk-UA"/>
        </w:rPr>
        <w:lastRenderedPageBreak/>
        <w:t>5</w:t>
      </w:r>
      <w:r w:rsidR="000E0DF9" w:rsidRPr="005978D0">
        <w:rPr>
          <w:b/>
          <w:color w:val="000000"/>
          <w:sz w:val="28"/>
          <w:szCs w:val="28"/>
          <w:lang w:val="uk-UA"/>
        </w:rPr>
        <w:t>.</w:t>
      </w:r>
      <w:r w:rsidR="000E0DF9">
        <w:rPr>
          <w:b/>
          <w:color w:val="000000"/>
          <w:sz w:val="28"/>
          <w:szCs w:val="28"/>
          <w:lang w:val="uk-UA"/>
        </w:rPr>
        <w:t>2</w:t>
      </w:r>
      <w:r w:rsidR="000E0DF9" w:rsidRPr="005978D0">
        <w:rPr>
          <w:b/>
          <w:color w:val="000000"/>
          <w:sz w:val="28"/>
          <w:szCs w:val="28"/>
          <w:lang w:val="uk-UA"/>
        </w:rPr>
        <w:t xml:space="preserve">. </w:t>
      </w:r>
      <w:r w:rsidR="000E0DF9" w:rsidRPr="007216F2">
        <w:rPr>
          <w:color w:val="000000"/>
          <w:sz w:val="28"/>
          <w:szCs w:val="28"/>
        </w:rPr>
        <w:t> </w:t>
      </w:r>
      <w:r w:rsidR="000E0DF9" w:rsidRPr="007216F2">
        <w:rPr>
          <w:b/>
          <w:bCs/>
          <w:color w:val="000000"/>
          <w:sz w:val="28"/>
          <w:szCs w:val="28"/>
        </w:rPr>
        <w:t>ХАРАКТЕРИСТИКА-ЗВІТ</w:t>
      </w:r>
    </w:p>
    <w:p w14:paraId="55709D0E" w14:textId="77777777" w:rsidR="000E0DF9" w:rsidRPr="00EF7B19" w:rsidRDefault="000E0DF9" w:rsidP="000E0DF9">
      <w:pPr>
        <w:ind w:firstLine="709"/>
        <w:contextualSpacing/>
        <w:jc w:val="center"/>
        <w:rPr>
          <w:lang w:val="uk-UA"/>
        </w:rPr>
      </w:pPr>
      <w:r>
        <w:rPr>
          <w:sz w:val="28"/>
          <w:szCs w:val="28"/>
          <w:lang w:val="uk-UA"/>
        </w:rPr>
        <w:t>з</w:t>
      </w:r>
      <w:r w:rsidRPr="00845A87">
        <w:rPr>
          <w:sz w:val="28"/>
          <w:szCs w:val="28"/>
          <w:lang w:val="uk-UA"/>
        </w:rPr>
        <w:t>добувача</w:t>
      </w:r>
      <w:r>
        <w:rPr>
          <w:sz w:val="28"/>
          <w:szCs w:val="28"/>
          <w:lang w:val="uk-UA"/>
        </w:rPr>
        <w:t xml:space="preserve"> вищої </w:t>
      </w:r>
      <w:proofErr w:type="spellStart"/>
      <w:r w:rsidRPr="00845A87">
        <w:rPr>
          <w:sz w:val="28"/>
          <w:szCs w:val="28"/>
          <w:lang w:val="uk-UA"/>
        </w:rPr>
        <w:t>освiти</w:t>
      </w:r>
      <w:proofErr w:type="spellEnd"/>
      <w:r>
        <w:rPr>
          <w:sz w:val="28"/>
          <w:szCs w:val="28"/>
          <w:lang w:val="uk-UA"/>
        </w:rPr>
        <w:t xml:space="preserve"> </w:t>
      </w:r>
      <w:r w:rsidRPr="00845A87">
        <w:rPr>
          <w:sz w:val="28"/>
          <w:szCs w:val="28"/>
          <w:lang w:val="uk-UA"/>
        </w:rPr>
        <w:t>ступеня</w:t>
      </w:r>
      <w:r>
        <w:rPr>
          <w:sz w:val="28"/>
          <w:szCs w:val="28"/>
          <w:lang w:val="uk-UA"/>
        </w:rPr>
        <w:t xml:space="preserve"> </w:t>
      </w:r>
      <w:r w:rsidR="00FB6C2E">
        <w:rPr>
          <w:sz w:val="28"/>
          <w:szCs w:val="28"/>
          <w:lang w:val="uk-UA"/>
        </w:rPr>
        <w:t>магістра</w:t>
      </w:r>
      <w:r>
        <w:rPr>
          <w:sz w:val="28"/>
          <w:szCs w:val="28"/>
          <w:lang w:val="uk-UA"/>
        </w:rPr>
        <w:t xml:space="preserve"> </w:t>
      </w:r>
      <w:r w:rsidRPr="007216F2">
        <w:rPr>
          <w:color w:val="000000"/>
          <w:sz w:val="28"/>
          <w:szCs w:val="28"/>
        </w:rPr>
        <w:t xml:space="preserve">_ року </w:t>
      </w:r>
      <w:proofErr w:type="spellStart"/>
      <w:r w:rsidRPr="007216F2">
        <w:rPr>
          <w:color w:val="000000"/>
          <w:sz w:val="28"/>
          <w:szCs w:val="28"/>
        </w:rPr>
        <w:t>навчання</w:t>
      </w:r>
      <w:proofErr w:type="spellEnd"/>
      <w:r w:rsidRPr="007216F2">
        <w:rPr>
          <w:color w:val="000000"/>
          <w:sz w:val="28"/>
          <w:szCs w:val="28"/>
        </w:rPr>
        <w:t xml:space="preserve"> </w:t>
      </w:r>
      <w:proofErr w:type="spellStart"/>
      <w:r w:rsidRPr="007216F2">
        <w:rPr>
          <w:color w:val="000000"/>
          <w:sz w:val="28"/>
          <w:szCs w:val="28"/>
        </w:rPr>
        <w:t>спеціальності</w:t>
      </w:r>
      <w:proofErr w:type="spellEnd"/>
      <w:r w:rsidRPr="007216F2">
        <w:rPr>
          <w:color w:val="000000"/>
          <w:sz w:val="28"/>
          <w:szCs w:val="28"/>
        </w:rPr>
        <w:t xml:space="preserve"> ____________________________________________________________________факультету </w:t>
      </w:r>
      <w:r w:rsidR="00FB6C2E">
        <w:rPr>
          <w:color w:val="000000"/>
          <w:sz w:val="28"/>
          <w:szCs w:val="28"/>
          <w:lang w:val="uk-UA"/>
        </w:rPr>
        <w:t>іноземних мов, медіа та психології</w:t>
      </w:r>
    </w:p>
    <w:p w14:paraId="5C4603B7" w14:textId="77777777" w:rsidR="000E0DF9" w:rsidRPr="007216F2" w:rsidRDefault="000E0DF9" w:rsidP="000E0DF9">
      <w:pPr>
        <w:pBdr>
          <w:bottom w:val="single" w:sz="12" w:space="0" w:color="000000"/>
        </w:pBdr>
        <w:jc w:val="center"/>
      </w:pPr>
      <w:r w:rsidRPr="007216F2">
        <w:t> </w:t>
      </w:r>
    </w:p>
    <w:p w14:paraId="05097753" w14:textId="77777777" w:rsidR="000E0DF9" w:rsidRPr="007216F2" w:rsidRDefault="000E0DF9" w:rsidP="000E0DF9">
      <w:pPr>
        <w:jc w:val="center"/>
      </w:pPr>
      <w:r w:rsidRPr="007216F2">
        <w:rPr>
          <w:color w:val="000000"/>
          <w:sz w:val="28"/>
          <w:szCs w:val="28"/>
        </w:rPr>
        <w:t>ПІП</w:t>
      </w:r>
    </w:p>
    <w:p w14:paraId="57335795" w14:textId="77777777" w:rsidR="000E0DF9" w:rsidRPr="007216F2" w:rsidRDefault="000E0DF9" w:rsidP="000E0DF9">
      <w:pPr>
        <w:jc w:val="center"/>
      </w:pPr>
      <w:r w:rsidRPr="007216F2">
        <w:rPr>
          <w:color w:val="000000"/>
          <w:sz w:val="28"/>
          <w:szCs w:val="28"/>
        </w:rPr>
        <w:t xml:space="preserve">як__ проходив </w:t>
      </w:r>
      <w:proofErr w:type="spellStart"/>
      <w:r w:rsidRPr="007216F2">
        <w:rPr>
          <w:color w:val="000000"/>
          <w:sz w:val="28"/>
          <w:szCs w:val="28"/>
        </w:rPr>
        <w:t>асистентську</w:t>
      </w:r>
      <w:proofErr w:type="spellEnd"/>
      <w:r w:rsidRPr="007216F2">
        <w:rPr>
          <w:color w:val="000000"/>
          <w:sz w:val="28"/>
          <w:szCs w:val="28"/>
        </w:rPr>
        <w:t xml:space="preserve"> практику з ______ по ______ 20__ року</w:t>
      </w:r>
    </w:p>
    <w:p w14:paraId="67B3E451" w14:textId="77777777" w:rsidR="000E0DF9" w:rsidRPr="007216F2" w:rsidRDefault="000E0DF9" w:rsidP="000E0DF9">
      <w:pPr>
        <w:jc w:val="center"/>
      </w:pPr>
      <w:r w:rsidRPr="007216F2">
        <w:rPr>
          <w:color w:val="000000"/>
          <w:sz w:val="28"/>
          <w:szCs w:val="28"/>
        </w:rPr>
        <w:t xml:space="preserve">по </w:t>
      </w:r>
      <w:proofErr w:type="spellStart"/>
      <w:r w:rsidRPr="007216F2">
        <w:rPr>
          <w:color w:val="000000"/>
          <w:sz w:val="28"/>
          <w:szCs w:val="28"/>
        </w:rPr>
        <w:t>кафедрі</w:t>
      </w:r>
      <w:proofErr w:type="spellEnd"/>
      <w:r w:rsidRPr="007216F2">
        <w:rPr>
          <w:color w:val="000000"/>
          <w:sz w:val="28"/>
          <w:szCs w:val="28"/>
        </w:rPr>
        <w:t xml:space="preserve"> ____________________________________________________</w:t>
      </w:r>
    </w:p>
    <w:p w14:paraId="7B4AD48F" w14:textId="77777777" w:rsidR="000E0DF9" w:rsidRDefault="000E0DF9" w:rsidP="000E0DF9">
      <w:pPr>
        <w:jc w:val="both"/>
        <w:rPr>
          <w:color w:val="000000"/>
          <w:sz w:val="28"/>
          <w:szCs w:val="28"/>
          <w:lang w:val="uk-UA"/>
        </w:rPr>
      </w:pPr>
    </w:p>
    <w:p w14:paraId="00C969B0" w14:textId="77777777" w:rsidR="000E0DF9" w:rsidRPr="007216F2" w:rsidRDefault="00FB6C2E" w:rsidP="000E0DF9">
      <w:pPr>
        <w:jc w:val="both"/>
      </w:pPr>
      <w:r>
        <w:rPr>
          <w:color w:val="000000"/>
          <w:sz w:val="28"/>
          <w:szCs w:val="28"/>
          <w:lang w:val="uk-UA"/>
        </w:rPr>
        <w:t>Практик</w:t>
      </w:r>
      <w:r w:rsidR="000E0DF9" w:rsidRPr="007216F2">
        <w:rPr>
          <w:color w:val="000000"/>
          <w:sz w:val="28"/>
          <w:szCs w:val="28"/>
        </w:rPr>
        <w:t xml:space="preserve">ант (ка) __ </w:t>
      </w:r>
      <w:proofErr w:type="spellStart"/>
      <w:r w:rsidR="000E0DF9" w:rsidRPr="007216F2">
        <w:rPr>
          <w:color w:val="000000"/>
          <w:sz w:val="28"/>
          <w:szCs w:val="28"/>
        </w:rPr>
        <w:t>бу</w:t>
      </w:r>
      <w:proofErr w:type="spellEnd"/>
      <w:r w:rsidR="000E0DF9" w:rsidRPr="007216F2">
        <w:rPr>
          <w:color w:val="000000"/>
          <w:sz w:val="28"/>
          <w:szCs w:val="28"/>
        </w:rPr>
        <w:t xml:space="preserve">__ </w:t>
      </w:r>
      <w:proofErr w:type="spellStart"/>
      <w:r w:rsidR="000E0DF9" w:rsidRPr="007216F2">
        <w:rPr>
          <w:color w:val="000000"/>
          <w:sz w:val="28"/>
          <w:szCs w:val="28"/>
        </w:rPr>
        <w:t>закріплен</w:t>
      </w:r>
      <w:proofErr w:type="spellEnd"/>
      <w:r w:rsidR="000E0DF9" w:rsidRPr="007216F2">
        <w:rPr>
          <w:color w:val="000000"/>
          <w:sz w:val="28"/>
          <w:szCs w:val="28"/>
        </w:rPr>
        <w:t xml:space="preserve">___ за _______ </w:t>
      </w:r>
      <w:proofErr w:type="spellStart"/>
      <w:r w:rsidR="000E0DF9" w:rsidRPr="007216F2">
        <w:rPr>
          <w:color w:val="000000"/>
          <w:sz w:val="28"/>
          <w:szCs w:val="28"/>
        </w:rPr>
        <w:t>групою</w:t>
      </w:r>
      <w:proofErr w:type="spellEnd"/>
      <w:r w:rsidR="000E0DF9" w:rsidRPr="007216F2">
        <w:rPr>
          <w:color w:val="000000"/>
          <w:sz w:val="28"/>
          <w:szCs w:val="28"/>
        </w:rPr>
        <w:t xml:space="preserve"> _____________ ф-ту. </w:t>
      </w:r>
    </w:p>
    <w:p w14:paraId="49E8429A" w14:textId="77777777" w:rsidR="000E0DF9" w:rsidRPr="007216F2" w:rsidRDefault="00FB6C2E" w:rsidP="000E0DF9">
      <w:pPr>
        <w:jc w:val="both"/>
      </w:pPr>
      <w:r>
        <w:rPr>
          <w:color w:val="000000"/>
          <w:sz w:val="28"/>
          <w:szCs w:val="28"/>
          <w:lang w:val="uk-UA"/>
        </w:rPr>
        <w:t>Практик</w:t>
      </w:r>
      <w:r w:rsidRPr="007216F2">
        <w:rPr>
          <w:color w:val="000000"/>
          <w:sz w:val="28"/>
          <w:szCs w:val="28"/>
        </w:rPr>
        <w:t>ант</w:t>
      </w:r>
      <w:r w:rsidR="000E0DF9" w:rsidRPr="007216F2">
        <w:rPr>
          <w:color w:val="000000"/>
          <w:sz w:val="28"/>
          <w:szCs w:val="28"/>
        </w:rPr>
        <w:t xml:space="preserve"> (ка) в </w:t>
      </w:r>
      <w:proofErr w:type="spellStart"/>
      <w:r w:rsidR="000E0DF9" w:rsidRPr="007216F2">
        <w:rPr>
          <w:color w:val="000000"/>
          <w:sz w:val="28"/>
          <w:szCs w:val="28"/>
        </w:rPr>
        <w:t>якості</w:t>
      </w:r>
      <w:proofErr w:type="spellEnd"/>
      <w:r w:rsidR="000E0DF9" w:rsidRPr="007216F2">
        <w:rPr>
          <w:color w:val="000000"/>
          <w:sz w:val="28"/>
          <w:szCs w:val="28"/>
        </w:rPr>
        <w:t xml:space="preserve"> </w:t>
      </w:r>
      <w:proofErr w:type="spellStart"/>
      <w:r w:rsidR="000E0DF9" w:rsidRPr="007216F2">
        <w:rPr>
          <w:color w:val="000000"/>
          <w:sz w:val="28"/>
          <w:szCs w:val="28"/>
        </w:rPr>
        <w:t>викладача</w:t>
      </w:r>
      <w:proofErr w:type="spellEnd"/>
      <w:r w:rsidR="000E0DF9" w:rsidRPr="007216F2">
        <w:rPr>
          <w:color w:val="000000"/>
          <w:sz w:val="28"/>
          <w:szCs w:val="28"/>
        </w:rPr>
        <w:t xml:space="preserve"> </w:t>
      </w:r>
      <w:proofErr w:type="spellStart"/>
      <w:r w:rsidR="000E0DF9" w:rsidRPr="007216F2">
        <w:rPr>
          <w:color w:val="000000"/>
          <w:sz w:val="28"/>
          <w:szCs w:val="28"/>
        </w:rPr>
        <w:t>навчальної</w:t>
      </w:r>
      <w:proofErr w:type="spellEnd"/>
      <w:r w:rsidR="000E0DF9" w:rsidRPr="007216F2">
        <w:rPr>
          <w:color w:val="000000"/>
          <w:sz w:val="28"/>
          <w:szCs w:val="28"/>
        </w:rPr>
        <w:t xml:space="preserve"> </w:t>
      </w:r>
      <w:proofErr w:type="spellStart"/>
      <w:r w:rsidR="000E0DF9" w:rsidRPr="007216F2">
        <w:rPr>
          <w:color w:val="000000"/>
          <w:sz w:val="28"/>
          <w:szCs w:val="28"/>
        </w:rPr>
        <w:t>дисципліни</w:t>
      </w:r>
      <w:proofErr w:type="spellEnd"/>
      <w:r w:rsidR="000E0DF9" w:rsidRPr="007216F2">
        <w:rPr>
          <w:color w:val="000000"/>
          <w:sz w:val="28"/>
          <w:szCs w:val="28"/>
        </w:rPr>
        <w:t xml:space="preserve"> (________________):</w:t>
      </w:r>
    </w:p>
    <w:p w14:paraId="6E4FFA97"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пров</w:t>
      </w:r>
      <w:proofErr w:type="spellEnd"/>
      <w:r w:rsidRPr="007216F2">
        <w:rPr>
          <w:color w:val="000000"/>
          <w:sz w:val="28"/>
          <w:szCs w:val="28"/>
        </w:rPr>
        <w:t xml:space="preserve">___   ________ </w:t>
      </w:r>
      <w:proofErr w:type="spellStart"/>
      <w:r w:rsidRPr="007216F2">
        <w:rPr>
          <w:color w:val="000000"/>
          <w:sz w:val="28"/>
          <w:szCs w:val="28"/>
        </w:rPr>
        <w:t>навчальних</w:t>
      </w:r>
      <w:proofErr w:type="spellEnd"/>
      <w:r w:rsidRPr="007216F2">
        <w:rPr>
          <w:color w:val="000000"/>
          <w:sz w:val="28"/>
          <w:szCs w:val="28"/>
        </w:rPr>
        <w:t xml:space="preserve"> (</w:t>
      </w:r>
      <w:proofErr w:type="spellStart"/>
      <w:r w:rsidRPr="007216F2">
        <w:rPr>
          <w:color w:val="000000"/>
          <w:sz w:val="28"/>
          <w:szCs w:val="28"/>
        </w:rPr>
        <w:t>лекційних</w:t>
      </w:r>
      <w:proofErr w:type="spellEnd"/>
      <w:r w:rsidRPr="007216F2">
        <w:rPr>
          <w:color w:val="000000"/>
          <w:sz w:val="28"/>
          <w:szCs w:val="28"/>
        </w:rPr>
        <w:t>) занять за темами:</w:t>
      </w:r>
    </w:p>
    <w:p w14:paraId="0D4D66B3" w14:textId="77777777" w:rsidR="000E0DF9" w:rsidRPr="007216F2" w:rsidRDefault="000E0DF9" w:rsidP="000E0DF9">
      <w:pPr>
        <w:jc w:val="both"/>
      </w:pPr>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698D9B"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пров</w:t>
      </w:r>
      <w:proofErr w:type="spellEnd"/>
      <w:r w:rsidRPr="007216F2">
        <w:rPr>
          <w:color w:val="000000"/>
          <w:sz w:val="28"/>
          <w:szCs w:val="28"/>
        </w:rPr>
        <w:t xml:space="preserve"> _______ </w:t>
      </w:r>
      <w:proofErr w:type="spellStart"/>
      <w:r w:rsidRPr="007216F2">
        <w:rPr>
          <w:color w:val="000000"/>
          <w:sz w:val="28"/>
          <w:szCs w:val="28"/>
        </w:rPr>
        <w:t>практичних</w:t>
      </w:r>
      <w:proofErr w:type="spellEnd"/>
      <w:r w:rsidRPr="007216F2">
        <w:rPr>
          <w:color w:val="000000"/>
          <w:sz w:val="28"/>
          <w:szCs w:val="28"/>
        </w:rPr>
        <w:t>/</w:t>
      </w:r>
      <w:proofErr w:type="spellStart"/>
      <w:r w:rsidRPr="007216F2">
        <w:rPr>
          <w:color w:val="000000"/>
          <w:sz w:val="28"/>
          <w:szCs w:val="28"/>
        </w:rPr>
        <w:t>семінарських</w:t>
      </w:r>
      <w:proofErr w:type="spellEnd"/>
      <w:r w:rsidRPr="007216F2">
        <w:rPr>
          <w:color w:val="000000"/>
          <w:sz w:val="28"/>
          <w:szCs w:val="28"/>
        </w:rPr>
        <w:t xml:space="preserve"> занять_____ за темами: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6A7670"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опанува</w:t>
      </w:r>
      <w:proofErr w:type="spellEnd"/>
      <w:r w:rsidRPr="007216F2">
        <w:rPr>
          <w:color w:val="000000"/>
          <w:sz w:val="28"/>
          <w:szCs w:val="28"/>
        </w:rPr>
        <w:t xml:space="preserve">__ </w:t>
      </w:r>
      <w:proofErr w:type="spellStart"/>
      <w:r w:rsidRPr="007216F2">
        <w:rPr>
          <w:color w:val="000000"/>
          <w:sz w:val="28"/>
          <w:szCs w:val="28"/>
        </w:rPr>
        <w:t>засобами</w:t>
      </w:r>
      <w:proofErr w:type="spellEnd"/>
      <w:r w:rsidRPr="007216F2">
        <w:rPr>
          <w:color w:val="000000"/>
          <w:sz w:val="28"/>
          <w:szCs w:val="28"/>
        </w:rPr>
        <w:t> </w:t>
      </w:r>
      <w:proofErr w:type="spellStart"/>
      <w:r w:rsidRPr="007216F2">
        <w:rPr>
          <w:color w:val="000000"/>
          <w:sz w:val="28"/>
          <w:szCs w:val="28"/>
        </w:rPr>
        <w:t>сучасних</w:t>
      </w:r>
      <w:proofErr w:type="spellEnd"/>
      <w:r w:rsidRPr="007216F2">
        <w:rPr>
          <w:color w:val="000000"/>
          <w:sz w:val="28"/>
          <w:szCs w:val="28"/>
        </w:rPr>
        <w:t xml:space="preserve"> </w:t>
      </w:r>
      <w:r>
        <w:rPr>
          <w:color w:val="000000"/>
          <w:sz w:val="28"/>
          <w:szCs w:val="28"/>
          <w:lang w:val="uk-UA"/>
        </w:rPr>
        <w:t>освітні</w:t>
      </w:r>
      <w:r w:rsidRPr="007216F2">
        <w:rPr>
          <w:color w:val="000000"/>
          <w:sz w:val="28"/>
          <w:szCs w:val="28"/>
        </w:rPr>
        <w:t xml:space="preserve">х </w:t>
      </w:r>
      <w:proofErr w:type="spellStart"/>
      <w:r w:rsidRPr="007216F2">
        <w:rPr>
          <w:color w:val="000000"/>
          <w:sz w:val="28"/>
          <w:szCs w:val="28"/>
        </w:rPr>
        <w:t>технологій</w:t>
      </w:r>
      <w:proofErr w:type="spellEnd"/>
      <w:r w:rsidRPr="007216F2">
        <w:rPr>
          <w:color w:val="000000"/>
          <w:sz w:val="28"/>
          <w:szCs w:val="28"/>
        </w:rPr>
        <w:t xml:space="preserve"> (_________________________________________________________________);</w:t>
      </w:r>
    </w:p>
    <w:p w14:paraId="604E555E"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онови</w:t>
      </w:r>
      <w:proofErr w:type="spellEnd"/>
      <w:r w:rsidRPr="007216F2">
        <w:rPr>
          <w:color w:val="000000"/>
          <w:sz w:val="28"/>
          <w:szCs w:val="28"/>
        </w:rPr>
        <w:t xml:space="preserve">___ </w:t>
      </w:r>
      <w:proofErr w:type="spellStart"/>
      <w:r w:rsidRPr="007216F2">
        <w:rPr>
          <w:color w:val="000000"/>
          <w:sz w:val="28"/>
          <w:szCs w:val="28"/>
        </w:rPr>
        <w:t>зміст</w:t>
      </w:r>
      <w:proofErr w:type="spellEnd"/>
      <w:r w:rsidRPr="007216F2">
        <w:rPr>
          <w:color w:val="000000"/>
          <w:sz w:val="28"/>
          <w:szCs w:val="28"/>
        </w:rPr>
        <w:t xml:space="preserve"> </w:t>
      </w:r>
      <w:proofErr w:type="spellStart"/>
      <w:r w:rsidRPr="007216F2">
        <w:rPr>
          <w:color w:val="000000"/>
          <w:sz w:val="28"/>
          <w:szCs w:val="28"/>
        </w:rPr>
        <w:t>навчальної</w:t>
      </w:r>
      <w:proofErr w:type="spellEnd"/>
      <w:r w:rsidRPr="007216F2">
        <w:rPr>
          <w:color w:val="000000"/>
          <w:sz w:val="28"/>
          <w:szCs w:val="28"/>
        </w:rPr>
        <w:t xml:space="preserve"> </w:t>
      </w:r>
      <w:proofErr w:type="spellStart"/>
      <w:r w:rsidRPr="007216F2">
        <w:rPr>
          <w:color w:val="000000"/>
          <w:sz w:val="28"/>
          <w:szCs w:val="28"/>
        </w:rPr>
        <w:t>інформації</w:t>
      </w:r>
      <w:proofErr w:type="spellEnd"/>
      <w:r w:rsidRPr="007216F2">
        <w:rPr>
          <w:color w:val="000000"/>
          <w:sz w:val="28"/>
          <w:szCs w:val="28"/>
        </w:rPr>
        <w:t xml:space="preserve"> з тем (________________________________________________________________);</w:t>
      </w:r>
    </w:p>
    <w:p w14:paraId="382DD735"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освої</w:t>
      </w:r>
      <w:proofErr w:type="spellEnd"/>
      <w:r w:rsidRPr="007216F2">
        <w:rPr>
          <w:color w:val="000000"/>
          <w:sz w:val="28"/>
          <w:szCs w:val="28"/>
        </w:rPr>
        <w:t xml:space="preserve">___ </w:t>
      </w:r>
      <w:proofErr w:type="spellStart"/>
      <w:r w:rsidRPr="007216F2">
        <w:rPr>
          <w:color w:val="000000"/>
          <w:sz w:val="28"/>
          <w:szCs w:val="28"/>
        </w:rPr>
        <w:t>прийоми</w:t>
      </w:r>
      <w:proofErr w:type="spellEnd"/>
      <w:r w:rsidRPr="007216F2">
        <w:rPr>
          <w:color w:val="000000"/>
          <w:sz w:val="28"/>
          <w:szCs w:val="28"/>
        </w:rPr>
        <w:t xml:space="preserve"> і </w:t>
      </w:r>
      <w:proofErr w:type="spellStart"/>
      <w:r w:rsidRPr="007216F2">
        <w:rPr>
          <w:color w:val="000000"/>
          <w:sz w:val="28"/>
          <w:szCs w:val="28"/>
        </w:rPr>
        <w:t>методи</w:t>
      </w:r>
      <w:proofErr w:type="spellEnd"/>
      <w:r w:rsidRPr="007216F2">
        <w:rPr>
          <w:color w:val="000000"/>
          <w:sz w:val="28"/>
          <w:szCs w:val="28"/>
        </w:rPr>
        <w:t xml:space="preserve"> </w:t>
      </w:r>
      <w:proofErr w:type="spellStart"/>
      <w:r w:rsidRPr="007216F2">
        <w:rPr>
          <w:color w:val="000000"/>
          <w:sz w:val="28"/>
          <w:szCs w:val="28"/>
        </w:rPr>
        <w:t>студентоцентрованого</w:t>
      </w:r>
      <w:proofErr w:type="spellEnd"/>
      <w:r w:rsidRPr="007216F2">
        <w:rPr>
          <w:color w:val="000000"/>
          <w:sz w:val="28"/>
          <w:szCs w:val="28"/>
        </w:rPr>
        <w:t xml:space="preserve"> </w:t>
      </w:r>
      <w:proofErr w:type="spellStart"/>
      <w:r w:rsidRPr="007216F2">
        <w:rPr>
          <w:color w:val="000000"/>
          <w:sz w:val="28"/>
          <w:szCs w:val="28"/>
        </w:rPr>
        <w:t>навчання</w:t>
      </w:r>
      <w:proofErr w:type="spellEnd"/>
      <w:r w:rsidRPr="007216F2">
        <w:rPr>
          <w:color w:val="000000"/>
          <w:sz w:val="28"/>
          <w:szCs w:val="28"/>
        </w:rPr>
        <w:t xml:space="preserve"> (_________________________________________________________________);</w:t>
      </w:r>
    </w:p>
    <w:p w14:paraId="51A5E0D9"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впровади</w:t>
      </w:r>
      <w:proofErr w:type="spellEnd"/>
      <w:r w:rsidRPr="007216F2">
        <w:rPr>
          <w:color w:val="000000"/>
          <w:sz w:val="28"/>
          <w:szCs w:val="28"/>
        </w:rPr>
        <w:t xml:space="preserve">___ </w:t>
      </w:r>
      <w:proofErr w:type="spellStart"/>
      <w:r w:rsidRPr="007216F2">
        <w:rPr>
          <w:color w:val="000000"/>
          <w:sz w:val="28"/>
          <w:szCs w:val="28"/>
        </w:rPr>
        <w:t>їх</w:t>
      </w:r>
      <w:proofErr w:type="spellEnd"/>
      <w:r w:rsidRPr="007216F2">
        <w:rPr>
          <w:color w:val="000000"/>
          <w:sz w:val="28"/>
          <w:szCs w:val="28"/>
        </w:rPr>
        <w:t xml:space="preserve"> в практику </w:t>
      </w:r>
      <w:proofErr w:type="spellStart"/>
      <w:r w:rsidRPr="007216F2">
        <w:rPr>
          <w:color w:val="000000"/>
          <w:sz w:val="28"/>
          <w:szCs w:val="28"/>
        </w:rPr>
        <w:t>під</w:t>
      </w:r>
      <w:proofErr w:type="spellEnd"/>
      <w:r w:rsidRPr="007216F2">
        <w:rPr>
          <w:color w:val="000000"/>
          <w:sz w:val="28"/>
          <w:szCs w:val="28"/>
        </w:rPr>
        <w:t xml:space="preserve"> час </w:t>
      </w:r>
      <w:proofErr w:type="spellStart"/>
      <w:r w:rsidRPr="007216F2">
        <w:rPr>
          <w:color w:val="000000"/>
          <w:sz w:val="28"/>
          <w:szCs w:val="28"/>
        </w:rPr>
        <w:t>викладання</w:t>
      </w:r>
      <w:proofErr w:type="spellEnd"/>
      <w:r w:rsidRPr="007216F2">
        <w:rPr>
          <w:color w:val="000000"/>
          <w:sz w:val="28"/>
          <w:szCs w:val="28"/>
        </w:rPr>
        <w:t xml:space="preserve"> курсу ___________;</w:t>
      </w:r>
    </w:p>
    <w:p w14:paraId="63AFC171"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запропонува</w:t>
      </w:r>
      <w:proofErr w:type="spellEnd"/>
      <w:r w:rsidRPr="007216F2">
        <w:rPr>
          <w:color w:val="000000"/>
          <w:sz w:val="28"/>
          <w:szCs w:val="28"/>
        </w:rPr>
        <w:t xml:space="preserve">__ </w:t>
      </w:r>
      <w:proofErr w:type="spellStart"/>
      <w:r w:rsidRPr="007216F2">
        <w:rPr>
          <w:color w:val="000000"/>
          <w:sz w:val="28"/>
          <w:szCs w:val="28"/>
        </w:rPr>
        <w:t>інноваційну</w:t>
      </w:r>
      <w:proofErr w:type="spellEnd"/>
      <w:r w:rsidRPr="007216F2">
        <w:rPr>
          <w:color w:val="000000"/>
          <w:sz w:val="28"/>
          <w:szCs w:val="28"/>
        </w:rPr>
        <w:t>(</w:t>
      </w:r>
      <w:proofErr w:type="spellStart"/>
      <w:r w:rsidRPr="007216F2">
        <w:rPr>
          <w:color w:val="000000"/>
          <w:sz w:val="28"/>
          <w:szCs w:val="28"/>
        </w:rPr>
        <w:t>ні</w:t>
      </w:r>
      <w:proofErr w:type="spellEnd"/>
      <w:r w:rsidRPr="007216F2">
        <w:rPr>
          <w:color w:val="000000"/>
          <w:sz w:val="28"/>
          <w:szCs w:val="28"/>
        </w:rPr>
        <w:t xml:space="preserve">) </w:t>
      </w:r>
      <w:proofErr w:type="spellStart"/>
      <w:r w:rsidRPr="007216F2">
        <w:rPr>
          <w:color w:val="000000"/>
          <w:sz w:val="28"/>
          <w:szCs w:val="28"/>
        </w:rPr>
        <w:t>ідеї</w:t>
      </w:r>
      <w:proofErr w:type="spellEnd"/>
      <w:r w:rsidRPr="007216F2">
        <w:rPr>
          <w:color w:val="000000"/>
          <w:sz w:val="28"/>
          <w:szCs w:val="28"/>
        </w:rPr>
        <w:t xml:space="preserve"> </w:t>
      </w:r>
      <w:proofErr w:type="spellStart"/>
      <w:r w:rsidRPr="007216F2">
        <w:rPr>
          <w:color w:val="000000"/>
          <w:sz w:val="28"/>
          <w:szCs w:val="28"/>
        </w:rPr>
        <w:t>щодо</w:t>
      </w:r>
      <w:proofErr w:type="spellEnd"/>
      <w:r w:rsidRPr="007216F2">
        <w:rPr>
          <w:color w:val="000000"/>
          <w:sz w:val="28"/>
          <w:szCs w:val="28"/>
        </w:rPr>
        <w:t xml:space="preserve"> ___________________________________________________________________;</w:t>
      </w:r>
    </w:p>
    <w:p w14:paraId="689CF95E"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розроби</w:t>
      </w:r>
      <w:proofErr w:type="spellEnd"/>
      <w:r w:rsidRPr="007216F2">
        <w:rPr>
          <w:color w:val="000000"/>
          <w:sz w:val="28"/>
          <w:szCs w:val="28"/>
        </w:rPr>
        <w:t>__ </w:t>
      </w:r>
      <w:proofErr w:type="spellStart"/>
      <w:r w:rsidRPr="007216F2">
        <w:rPr>
          <w:color w:val="000000"/>
          <w:sz w:val="28"/>
          <w:szCs w:val="28"/>
        </w:rPr>
        <w:t>завдання</w:t>
      </w:r>
      <w:proofErr w:type="spellEnd"/>
      <w:r w:rsidRPr="007216F2">
        <w:rPr>
          <w:color w:val="000000"/>
          <w:sz w:val="28"/>
          <w:szCs w:val="28"/>
        </w:rPr>
        <w:t xml:space="preserve"> </w:t>
      </w:r>
      <w:proofErr w:type="gramStart"/>
      <w:r w:rsidRPr="007216F2">
        <w:rPr>
          <w:color w:val="000000"/>
          <w:sz w:val="28"/>
          <w:szCs w:val="28"/>
        </w:rPr>
        <w:t>(  </w:t>
      </w:r>
      <w:proofErr w:type="gramEnd"/>
      <w:r w:rsidRPr="007216F2">
        <w:rPr>
          <w:color w:val="000000"/>
          <w:sz w:val="28"/>
          <w:szCs w:val="28"/>
        </w:rPr>
        <w:t>                                            </w:t>
      </w:r>
      <w:proofErr w:type="gramStart"/>
      <w:r w:rsidRPr="007216F2">
        <w:rPr>
          <w:color w:val="000000"/>
          <w:sz w:val="28"/>
          <w:szCs w:val="28"/>
        </w:rPr>
        <w:t>  )</w:t>
      </w:r>
      <w:proofErr w:type="gramEnd"/>
      <w:r w:rsidRPr="007216F2">
        <w:rPr>
          <w:color w:val="000000"/>
          <w:sz w:val="28"/>
          <w:szCs w:val="28"/>
        </w:rPr>
        <w:t xml:space="preserve"> для </w:t>
      </w:r>
      <w:proofErr w:type="spellStart"/>
      <w:r w:rsidRPr="007216F2">
        <w:rPr>
          <w:color w:val="000000"/>
          <w:sz w:val="28"/>
          <w:szCs w:val="28"/>
        </w:rPr>
        <w:t>вхідного</w:t>
      </w:r>
      <w:proofErr w:type="spellEnd"/>
      <w:r w:rsidRPr="007216F2">
        <w:rPr>
          <w:color w:val="000000"/>
          <w:sz w:val="28"/>
          <w:szCs w:val="28"/>
        </w:rPr>
        <w:t>/</w:t>
      </w:r>
      <w:proofErr w:type="spellStart"/>
      <w:r w:rsidRPr="007216F2">
        <w:rPr>
          <w:color w:val="000000"/>
          <w:sz w:val="28"/>
          <w:szCs w:val="28"/>
        </w:rPr>
        <w:t>вихідного</w:t>
      </w:r>
      <w:proofErr w:type="spellEnd"/>
      <w:r w:rsidRPr="007216F2">
        <w:rPr>
          <w:color w:val="000000"/>
          <w:sz w:val="28"/>
          <w:szCs w:val="28"/>
        </w:rPr>
        <w:t xml:space="preserve"> </w:t>
      </w:r>
      <w:proofErr w:type="spellStart"/>
      <w:r w:rsidRPr="007216F2">
        <w:rPr>
          <w:color w:val="000000"/>
          <w:sz w:val="28"/>
          <w:szCs w:val="28"/>
        </w:rPr>
        <w:t>тестування</w:t>
      </w:r>
      <w:proofErr w:type="spellEnd"/>
      <w:r w:rsidRPr="007216F2">
        <w:rPr>
          <w:color w:val="000000"/>
          <w:sz w:val="28"/>
          <w:szCs w:val="28"/>
        </w:rPr>
        <w:t>;</w:t>
      </w:r>
    </w:p>
    <w:p w14:paraId="69178BE0" w14:textId="77777777" w:rsidR="000E0DF9" w:rsidRPr="007216F2" w:rsidRDefault="000E0DF9" w:rsidP="000E0DF9">
      <w:r w:rsidRPr="007216F2">
        <w:rPr>
          <w:color w:val="000000"/>
          <w:sz w:val="28"/>
          <w:szCs w:val="28"/>
        </w:rPr>
        <w:t>                    – </w:t>
      </w:r>
      <w:proofErr w:type="spellStart"/>
      <w:r w:rsidRPr="007216F2">
        <w:rPr>
          <w:color w:val="000000"/>
          <w:sz w:val="28"/>
          <w:szCs w:val="28"/>
        </w:rPr>
        <w:t>здійсни</w:t>
      </w:r>
      <w:proofErr w:type="spellEnd"/>
      <w:r w:rsidRPr="007216F2">
        <w:rPr>
          <w:color w:val="000000"/>
          <w:sz w:val="28"/>
          <w:szCs w:val="28"/>
        </w:rPr>
        <w:t>__</w:t>
      </w:r>
      <w:proofErr w:type="spellStart"/>
      <w:r w:rsidRPr="007216F2">
        <w:rPr>
          <w:color w:val="000000"/>
          <w:sz w:val="28"/>
          <w:szCs w:val="28"/>
        </w:rPr>
        <w:t>моніторинг</w:t>
      </w:r>
      <w:proofErr w:type="spellEnd"/>
      <w:r w:rsidRPr="007216F2">
        <w:rPr>
          <w:color w:val="000000"/>
          <w:sz w:val="28"/>
          <w:szCs w:val="28"/>
        </w:rPr>
        <w:t xml:space="preserve"> ________________________________________________________________________________________________________________________________________</w:t>
      </w:r>
      <w:r>
        <w:rPr>
          <w:color w:val="000000"/>
          <w:sz w:val="28"/>
          <w:szCs w:val="28"/>
          <w:lang w:val="uk-UA"/>
        </w:rPr>
        <w:t>____________________________________________________________________________________________________________________________________________________________________________________________________________</w:t>
      </w:r>
    </w:p>
    <w:p w14:paraId="475DEC76" w14:textId="77777777" w:rsidR="000E0DF9" w:rsidRPr="007216F2" w:rsidRDefault="00FB6C2E" w:rsidP="000E0DF9">
      <w:pPr>
        <w:jc w:val="both"/>
      </w:pPr>
      <w:r>
        <w:rPr>
          <w:color w:val="000000"/>
          <w:sz w:val="28"/>
          <w:szCs w:val="28"/>
          <w:lang w:val="uk-UA"/>
        </w:rPr>
        <w:t>Практик</w:t>
      </w:r>
      <w:r w:rsidRPr="007216F2">
        <w:rPr>
          <w:color w:val="000000"/>
          <w:sz w:val="28"/>
          <w:szCs w:val="28"/>
        </w:rPr>
        <w:t>ант</w:t>
      </w:r>
      <w:r w:rsidR="000E0DF9" w:rsidRPr="007216F2">
        <w:rPr>
          <w:color w:val="000000"/>
          <w:sz w:val="28"/>
          <w:szCs w:val="28"/>
        </w:rPr>
        <w:t xml:space="preserve"> __ в </w:t>
      </w:r>
      <w:proofErr w:type="spellStart"/>
      <w:r w:rsidR="000E0DF9" w:rsidRPr="007216F2">
        <w:rPr>
          <w:color w:val="000000"/>
          <w:sz w:val="28"/>
          <w:szCs w:val="28"/>
        </w:rPr>
        <w:t>якості</w:t>
      </w:r>
      <w:proofErr w:type="spellEnd"/>
      <w:r w:rsidR="000E0DF9" w:rsidRPr="007216F2">
        <w:rPr>
          <w:color w:val="000000"/>
          <w:sz w:val="28"/>
          <w:szCs w:val="28"/>
        </w:rPr>
        <w:t xml:space="preserve"> куратора _____ групи:</w:t>
      </w:r>
    </w:p>
    <w:p w14:paraId="79454DC5"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пров</w:t>
      </w:r>
      <w:proofErr w:type="spellEnd"/>
      <w:r w:rsidRPr="007216F2">
        <w:rPr>
          <w:color w:val="000000"/>
          <w:sz w:val="28"/>
          <w:szCs w:val="28"/>
        </w:rPr>
        <w:t xml:space="preserve">___   ________ </w:t>
      </w:r>
      <w:proofErr w:type="spellStart"/>
      <w:r w:rsidRPr="007216F2">
        <w:rPr>
          <w:color w:val="000000"/>
          <w:sz w:val="28"/>
          <w:szCs w:val="28"/>
        </w:rPr>
        <w:t>виховних</w:t>
      </w:r>
      <w:proofErr w:type="spellEnd"/>
      <w:r w:rsidRPr="007216F2">
        <w:rPr>
          <w:color w:val="000000"/>
          <w:sz w:val="28"/>
          <w:szCs w:val="28"/>
        </w:rPr>
        <w:t xml:space="preserve"> </w:t>
      </w:r>
      <w:proofErr w:type="spellStart"/>
      <w:r w:rsidRPr="007216F2">
        <w:rPr>
          <w:color w:val="000000"/>
          <w:sz w:val="28"/>
          <w:szCs w:val="28"/>
        </w:rPr>
        <w:t>заходів</w:t>
      </w:r>
      <w:proofErr w:type="spellEnd"/>
      <w:r w:rsidRPr="007216F2">
        <w:rPr>
          <w:color w:val="000000"/>
          <w:sz w:val="28"/>
          <w:szCs w:val="28"/>
        </w:rPr>
        <w:t xml:space="preserve"> за темами: ________________________________________________________________________________________________________________________________________</w:t>
      </w:r>
    </w:p>
    <w:p w14:paraId="72C575C6" w14:textId="77777777" w:rsidR="000E0DF9" w:rsidRPr="007216F2" w:rsidRDefault="000E0DF9" w:rsidP="000E0DF9">
      <w:pPr>
        <w:jc w:val="both"/>
      </w:pPr>
      <w:r w:rsidRPr="007216F2">
        <w:t> </w:t>
      </w:r>
    </w:p>
    <w:p w14:paraId="1C442CD6" w14:textId="77777777" w:rsidR="000E0DF9" w:rsidRPr="007216F2" w:rsidRDefault="000E0DF9" w:rsidP="000E0DF9">
      <w:pPr>
        <w:jc w:val="both"/>
      </w:pPr>
      <w:r w:rsidRPr="007216F2">
        <w:lastRenderedPageBreak/>
        <w:t> </w:t>
      </w:r>
      <w:r w:rsidRPr="007216F2">
        <w:rPr>
          <w:color w:val="000000"/>
          <w:sz w:val="28"/>
          <w:szCs w:val="28"/>
        </w:rPr>
        <w:t>                  – </w:t>
      </w:r>
      <w:proofErr w:type="spellStart"/>
      <w:r w:rsidRPr="007216F2">
        <w:rPr>
          <w:color w:val="000000"/>
          <w:sz w:val="28"/>
          <w:szCs w:val="28"/>
        </w:rPr>
        <w:t>організув</w:t>
      </w:r>
      <w:proofErr w:type="spellEnd"/>
      <w:r w:rsidRPr="007216F2">
        <w:rPr>
          <w:color w:val="000000"/>
          <w:sz w:val="28"/>
          <w:szCs w:val="28"/>
        </w:rPr>
        <w:t xml:space="preserve">___ </w:t>
      </w:r>
      <w:proofErr w:type="spellStart"/>
      <w:r w:rsidRPr="007216F2">
        <w:rPr>
          <w:color w:val="000000"/>
          <w:sz w:val="28"/>
          <w:szCs w:val="28"/>
        </w:rPr>
        <w:t>відвідування</w:t>
      </w:r>
      <w:proofErr w:type="spellEnd"/>
      <w:r w:rsidRPr="007216F2">
        <w:rPr>
          <w:color w:val="000000"/>
          <w:sz w:val="28"/>
          <w:szCs w:val="28"/>
        </w:rPr>
        <w:t xml:space="preserve"> студентами</w:t>
      </w:r>
      <w:r>
        <w:rPr>
          <w:color w:val="000000"/>
          <w:sz w:val="28"/>
          <w:szCs w:val="28"/>
        </w:rPr>
        <w:t xml:space="preserve"> (</w:t>
      </w:r>
      <w:proofErr w:type="spellStart"/>
      <w:r>
        <w:rPr>
          <w:color w:val="000000"/>
          <w:sz w:val="28"/>
          <w:szCs w:val="28"/>
        </w:rPr>
        <w:t>театрів</w:t>
      </w:r>
      <w:proofErr w:type="spellEnd"/>
      <w:r>
        <w:rPr>
          <w:color w:val="000000"/>
          <w:sz w:val="28"/>
          <w:szCs w:val="28"/>
        </w:rPr>
        <w:t xml:space="preserve">, </w:t>
      </w:r>
      <w:proofErr w:type="spellStart"/>
      <w:r>
        <w:rPr>
          <w:color w:val="000000"/>
          <w:sz w:val="28"/>
          <w:szCs w:val="28"/>
        </w:rPr>
        <w:t>концертів</w:t>
      </w:r>
      <w:proofErr w:type="spellEnd"/>
      <w:r>
        <w:rPr>
          <w:color w:val="000000"/>
          <w:sz w:val="28"/>
          <w:szCs w:val="28"/>
        </w:rPr>
        <w:t xml:space="preserve">, </w:t>
      </w:r>
      <w:proofErr w:type="spellStart"/>
      <w:r>
        <w:rPr>
          <w:color w:val="000000"/>
          <w:sz w:val="28"/>
          <w:szCs w:val="28"/>
        </w:rPr>
        <w:t>виставок</w:t>
      </w:r>
      <w:proofErr w:type="spellEnd"/>
      <w:r w:rsidRPr="007216F2">
        <w:rPr>
          <w:color w:val="000000"/>
          <w:sz w:val="28"/>
          <w:szCs w:val="28"/>
        </w:rPr>
        <w:t>): _______________________________________________________________________________________________________________________________________</w:t>
      </w:r>
    </w:p>
    <w:p w14:paraId="7E78C39D"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прийня</w:t>
      </w:r>
      <w:proofErr w:type="spellEnd"/>
      <w:r w:rsidRPr="007216F2">
        <w:rPr>
          <w:color w:val="000000"/>
          <w:sz w:val="28"/>
          <w:szCs w:val="28"/>
        </w:rPr>
        <w:t>__ участь__________________________________________</w:t>
      </w:r>
    </w:p>
    <w:p w14:paraId="79F54EE0" w14:textId="77777777" w:rsidR="000E0DF9" w:rsidRPr="007216F2" w:rsidRDefault="000E0DF9" w:rsidP="000E0DF9">
      <w:pPr>
        <w:jc w:val="both"/>
      </w:pPr>
      <w:r w:rsidRPr="007216F2">
        <w:rPr>
          <w:color w:val="000000"/>
          <w:sz w:val="28"/>
          <w:szCs w:val="28"/>
        </w:rPr>
        <w:t>__________________________________________________________________</w:t>
      </w:r>
    </w:p>
    <w:p w14:paraId="52DFD67E"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упорядкува</w:t>
      </w:r>
      <w:proofErr w:type="spellEnd"/>
      <w:r w:rsidRPr="007216F2">
        <w:rPr>
          <w:color w:val="000000"/>
          <w:sz w:val="28"/>
          <w:szCs w:val="28"/>
        </w:rPr>
        <w:t>__ психолого-</w:t>
      </w:r>
      <w:proofErr w:type="spellStart"/>
      <w:r w:rsidRPr="007216F2">
        <w:rPr>
          <w:color w:val="000000"/>
          <w:sz w:val="28"/>
          <w:szCs w:val="28"/>
        </w:rPr>
        <w:t>педагогічну</w:t>
      </w:r>
      <w:proofErr w:type="spellEnd"/>
      <w:r w:rsidRPr="007216F2">
        <w:rPr>
          <w:color w:val="000000"/>
          <w:sz w:val="28"/>
          <w:szCs w:val="28"/>
        </w:rPr>
        <w:t xml:space="preserve"> характеристику на </w:t>
      </w:r>
      <w:proofErr w:type="spellStart"/>
      <w:r w:rsidRPr="007216F2">
        <w:rPr>
          <w:color w:val="000000"/>
          <w:sz w:val="28"/>
          <w:szCs w:val="28"/>
        </w:rPr>
        <w:t>колектив</w:t>
      </w:r>
      <w:proofErr w:type="spellEnd"/>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_______ групи;</w:t>
      </w:r>
    </w:p>
    <w:p w14:paraId="703487FF"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вивчи</w:t>
      </w:r>
      <w:proofErr w:type="spellEnd"/>
      <w:r w:rsidRPr="007216F2">
        <w:rPr>
          <w:color w:val="000000"/>
          <w:sz w:val="28"/>
          <w:szCs w:val="28"/>
        </w:rPr>
        <w:t xml:space="preserve">__ </w:t>
      </w:r>
      <w:proofErr w:type="spellStart"/>
      <w:r w:rsidRPr="007216F2">
        <w:rPr>
          <w:color w:val="000000"/>
          <w:sz w:val="28"/>
          <w:szCs w:val="28"/>
        </w:rPr>
        <w:t>досвід</w:t>
      </w:r>
      <w:proofErr w:type="spellEnd"/>
      <w:r w:rsidRPr="007216F2">
        <w:rPr>
          <w:color w:val="000000"/>
          <w:sz w:val="28"/>
          <w:szCs w:val="28"/>
        </w:rPr>
        <w:t xml:space="preserve"> </w:t>
      </w:r>
      <w:proofErr w:type="spellStart"/>
      <w:r w:rsidRPr="007216F2">
        <w:rPr>
          <w:color w:val="000000"/>
          <w:sz w:val="28"/>
          <w:szCs w:val="28"/>
        </w:rPr>
        <w:t>роботи</w:t>
      </w:r>
      <w:proofErr w:type="spellEnd"/>
      <w:r w:rsidRPr="007216F2">
        <w:rPr>
          <w:color w:val="000000"/>
          <w:sz w:val="28"/>
          <w:szCs w:val="28"/>
        </w:rPr>
        <w:t xml:space="preserve"> </w:t>
      </w:r>
      <w:proofErr w:type="spellStart"/>
      <w:r w:rsidRPr="007216F2">
        <w:rPr>
          <w:color w:val="000000"/>
          <w:sz w:val="28"/>
          <w:szCs w:val="28"/>
        </w:rPr>
        <w:t>досвідченого</w:t>
      </w:r>
      <w:proofErr w:type="spellEnd"/>
      <w:r w:rsidRPr="007216F2">
        <w:rPr>
          <w:color w:val="000000"/>
          <w:sz w:val="28"/>
          <w:szCs w:val="28"/>
        </w:rPr>
        <w:t xml:space="preserve"> </w:t>
      </w:r>
      <w:r>
        <w:rPr>
          <w:color w:val="000000"/>
          <w:sz w:val="28"/>
          <w:szCs w:val="28"/>
          <w:lang w:val="uk-UA"/>
        </w:rPr>
        <w:t>куратора</w:t>
      </w:r>
      <w:r w:rsidRPr="007216F2">
        <w:rPr>
          <w:color w:val="000000"/>
          <w:sz w:val="28"/>
          <w:szCs w:val="28"/>
        </w:rPr>
        <w:t xml:space="preserve"> (__________);</w:t>
      </w:r>
    </w:p>
    <w:p w14:paraId="2A5234E1" w14:textId="77777777" w:rsidR="000E0DF9" w:rsidRPr="007216F2" w:rsidRDefault="000E0DF9" w:rsidP="000E0DF9">
      <w:pPr>
        <w:jc w:val="both"/>
      </w:pPr>
      <w:r w:rsidRPr="007216F2">
        <w:rPr>
          <w:color w:val="000000"/>
          <w:sz w:val="28"/>
          <w:szCs w:val="28"/>
        </w:rPr>
        <w:t>                   – </w:t>
      </w:r>
      <w:proofErr w:type="spellStart"/>
      <w:r w:rsidRPr="007216F2">
        <w:rPr>
          <w:color w:val="000000"/>
          <w:sz w:val="28"/>
          <w:szCs w:val="28"/>
        </w:rPr>
        <w:t>визначи</w:t>
      </w:r>
      <w:proofErr w:type="spellEnd"/>
      <w:r w:rsidRPr="007216F2">
        <w:rPr>
          <w:color w:val="000000"/>
          <w:sz w:val="28"/>
          <w:szCs w:val="28"/>
        </w:rPr>
        <w:t>__ </w:t>
      </w:r>
      <w:proofErr w:type="spellStart"/>
      <w:r w:rsidRPr="007216F2">
        <w:rPr>
          <w:color w:val="000000"/>
          <w:sz w:val="28"/>
          <w:szCs w:val="28"/>
        </w:rPr>
        <w:t>індивідуальний</w:t>
      </w:r>
      <w:proofErr w:type="spellEnd"/>
      <w:r w:rsidRPr="007216F2">
        <w:rPr>
          <w:color w:val="000000"/>
          <w:sz w:val="28"/>
          <w:szCs w:val="28"/>
        </w:rPr>
        <w:t xml:space="preserve"> стиль </w:t>
      </w:r>
      <w:proofErr w:type="spellStart"/>
      <w:r w:rsidRPr="007216F2">
        <w:rPr>
          <w:color w:val="000000"/>
          <w:sz w:val="28"/>
          <w:szCs w:val="28"/>
        </w:rPr>
        <w:t>власної</w:t>
      </w:r>
      <w:proofErr w:type="spellEnd"/>
      <w:r w:rsidRPr="007216F2">
        <w:rPr>
          <w:color w:val="000000"/>
          <w:sz w:val="28"/>
          <w:szCs w:val="28"/>
        </w:rPr>
        <w:t xml:space="preserve"> </w:t>
      </w:r>
      <w:proofErr w:type="spellStart"/>
      <w:r w:rsidRPr="007216F2">
        <w:rPr>
          <w:color w:val="000000"/>
          <w:sz w:val="28"/>
          <w:szCs w:val="28"/>
        </w:rPr>
        <w:t>педагогічної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w:t>
      </w:r>
    </w:p>
    <w:p w14:paraId="2EC35D4D" w14:textId="77777777" w:rsidR="000E0DF9" w:rsidRDefault="000E0DF9" w:rsidP="000E0DF9">
      <w:pPr>
        <w:jc w:val="both"/>
        <w:rPr>
          <w:color w:val="000000"/>
          <w:sz w:val="28"/>
          <w:szCs w:val="28"/>
          <w:lang w:val="uk-UA"/>
        </w:rPr>
      </w:pPr>
    </w:p>
    <w:p w14:paraId="17DF2A58" w14:textId="77777777" w:rsidR="000E0DF9" w:rsidRPr="007216F2" w:rsidRDefault="000E0DF9" w:rsidP="000E0DF9">
      <w:pPr>
        <w:jc w:val="both"/>
      </w:pPr>
      <w:r w:rsidRPr="007216F2">
        <w:rPr>
          <w:color w:val="000000"/>
          <w:sz w:val="28"/>
          <w:szCs w:val="28"/>
        </w:rPr>
        <w:t xml:space="preserve">      </w:t>
      </w:r>
      <w:proofErr w:type="spellStart"/>
      <w:r w:rsidRPr="007216F2">
        <w:rPr>
          <w:color w:val="000000"/>
          <w:sz w:val="28"/>
          <w:szCs w:val="28"/>
        </w:rPr>
        <w:t>Впродовж</w:t>
      </w:r>
      <w:proofErr w:type="spellEnd"/>
      <w:r w:rsidRPr="007216F2">
        <w:rPr>
          <w:color w:val="000000"/>
          <w:sz w:val="28"/>
          <w:szCs w:val="28"/>
        </w:rPr>
        <w:t xml:space="preserve"> </w:t>
      </w:r>
      <w:proofErr w:type="spellStart"/>
      <w:r>
        <w:rPr>
          <w:color w:val="000000"/>
          <w:sz w:val="28"/>
          <w:szCs w:val="28"/>
          <w:lang w:val="uk-UA"/>
        </w:rPr>
        <w:t>асистентськ</w:t>
      </w:r>
      <w:r w:rsidRPr="007216F2">
        <w:rPr>
          <w:color w:val="000000"/>
          <w:sz w:val="28"/>
          <w:szCs w:val="28"/>
        </w:rPr>
        <w:t>ої</w:t>
      </w:r>
      <w:proofErr w:type="spellEnd"/>
      <w:r w:rsidRPr="007216F2">
        <w:rPr>
          <w:color w:val="000000"/>
          <w:sz w:val="28"/>
          <w:szCs w:val="28"/>
        </w:rPr>
        <w:t xml:space="preserve"> практики </w:t>
      </w:r>
      <w:r w:rsidR="00FB6C2E">
        <w:rPr>
          <w:color w:val="000000"/>
          <w:sz w:val="28"/>
          <w:szCs w:val="28"/>
          <w:lang w:val="uk-UA"/>
        </w:rPr>
        <w:t>практик</w:t>
      </w:r>
      <w:r w:rsidR="00FB6C2E" w:rsidRPr="007216F2">
        <w:rPr>
          <w:color w:val="000000"/>
          <w:sz w:val="28"/>
          <w:szCs w:val="28"/>
        </w:rPr>
        <w:t xml:space="preserve">ант </w:t>
      </w:r>
      <w:r w:rsidRPr="007216F2">
        <w:rPr>
          <w:color w:val="000000"/>
          <w:sz w:val="28"/>
          <w:szCs w:val="28"/>
        </w:rPr>
        <w:t xml:space="preserve">__ </w:t>
      </w:r>
      <w:proofErr w:type="spellStart"/>
      <w:r w:rsidRPr="007216F2">
        <w:rPr>
          <w:color w:val="000000"/>
          <w:sz w:val="28"/>
          <w:szCs w:val="28"/>
        </w:rPr>
        <w:t>вияв</w:t>
      </w:r>
      <w:proofErr w:type="spellEnd"/>
      <w:r w:rsidRPr="007216F2">
        <w:rPr>
          <w:color w:val="000000"/>
          <w:sz w:val="28"/>
          <w:szCs w:val="28"/>
        </w:rPr>
        <w:t>__ себе:</w:t>
      </w:r>
    </w:p>
    <w:p w14:paraId="67681D80" w14:textId="77777777" w:rsidR="000E0DF9" w:rsidRPr="007216F2" w:rsidRDefault="000E0DF9" w:rsidP="000E0DF9">
      <w:pPr>
        <w:jc w:val="both"/>
      </w:pPr>
      <w:r w:rsidRPr="007216F2">
        <w:rPr>
          <w:color w:val="000000"/>
          <w:sz w:val="28"/>
          <w:szCs w:val="28"/>
        </w:rPr>
        <w:t xml:space="preserve">       – в </w:t>
      </w:r>
      <w:proofErr w:type="spellStart"/>
      <w:r w:rsidRPr="007216F2">
        <w:rPr>
          <w:color w:val="000000"/>
          <w:sz w:val="28"/>
          <w:szCs w:val="28"/>
        </w:rPr>
        <w:t>якості</w:t>
      </w:r>
      <w:proofErr w:type="spellEnd"/>
      <w:r w:rsidRPr="007216F2">
        <w:rPr>
          <w:color w:val="000000"/>
          <w:sz w:val="28"/>
          <w:szCs w:val="28"/>
        </w:rPr>
        <w:t xml:space="preserve"> </w:t>
      </w:r>
      <w:proofErr w:type="spellStart"/>
      <w:r w:rsidRPr="007216F2">
        <w:rPr>
          <w:color w:val="000000"/>
          <w:sz w:val="28"/>
          <w:szCs w:val="28"/>
        </w:rPr>
        <w:t>викладача</w:t>
      </w:r>
      <w:proofErr w:type="spellEnd"/>
      <w:r w:rsidRPr="007216F2">
        <w:rPr>
          <w:color w:val="000000"/>
          <w:sz w:val="28"/>
          <w:szCs w:val="28"/>
        </w:rPr>
        <w:t xml:space="preserve"> </w:t>
      </w:r>
      <w:proofErr w:type="spellStart"/>
      <w:r w:rsidRPr="007216F2">
        <w:rPr>
          <w:color w:val="000000"/>
          <w:sz w:val="28"/>
          <w:szCs w:val="28"/>
        </w:rPr>
        <w:t>навчальної</w:t>
      </w:r>
      <w:proofErr w:type="spellEnd"/>
      <w:r w:rsidRPr="007216F2">
        <w:rPr>
          <w:color w:val="000000"/>
          <w:sz w:val="28"/>
          <w:szCs w:val="28"/>
        </w:rPr>
        <w:t xml:space="preserve"> </w:t>
      </w:r>
      <w:proofErr w:type="spellStart"/>
      <w:r w:rsidRPr="007216F2">
        <w:rPr>
          <w:color w:val="000000"/>
          <w:sz w:val="28"/>
          <w:szCs w:val="28"/>
        </w:rPr>
        <w:t>дисципліни</w:t>
      </w:r>
      <w:proofErr w:type="spellEnd"/>
      <w:r w:rsidRPr="007216F2">
        <w:rPr>
          <w:color w:val="000000"/>
          <w:sz w:val="28"/>
          <w:szCs w:val="28"/>
        </w:rPr>
        <w:t xml:space="preserve"> (_______________________________________) як:</w:t>
      </w:r>
    </w:p>
    <w:p w14:paraId="2040A5CC" w14:textId="77777777" w:rsidR="000E0DF9" w:rsidRPr="007216F2" w:rsidRDefault="000E0DF9" w:rsidP="000E0DF9">
      <w:pPr>
        <w:jc w:val="both"/>
      </w:pPr>
      <w:r w:rsidRPr="007216F2">
        <w:rPr>
          <w:color w:val="000000"/>
          <w:sz w:val="28"/>
          <w:szCs w:val="28"/>
        </w:rPr>
        <w:t>____________________________________________________________________________________________________________________________________________________________________________________________________________</w:t>
      </w:r>
    </w:p>
    <w:p w14:paraId="6B2544F8" w14:textId="77777777" w:rsidR="000E0DF9" w:rsidRPr="007216F2" w:rsidRDefault="000E0DF9" w:rsidP="000E0DF9">
      <w:pPr>
        <w:jc w:val="both"/>
      </w:pPr>
      <w:r w:rsidRPr="007216F2">
        <w:rPr>
          <w:color w:val="000000"/>
          <w:sz w:val="28"/>
          <w:szCs w:val="28"/>
        </w:rPr>
        <w:t xml:space="preserve">       – в </w:t>
      </w:r>
      <w:proofErr w:type="spellStart"/>
      <w:r w:rsidRPr="007216F2">
        <w:rPr>
          <w:color w:val="000000"/>
          <w:sz w:val="28"/>
          <w:szCs w:val="28"/>
        </w:rPr>
        <w:t>якості</w:t>
      </w:r>
      <w:proofErr w:type="spellEnd"/>
      <w:r w:rsidRPr="007216F2">
        <w:rPr>
          <w:color w:val="000000"/>
          <w:sz w:val="28"/>
          <w:szCs w:val="28"/>
        </w:rPr>
        <w:t xml:space="preserve"> куратора </w:t>
      </w:r>
      <w:r>
        <w:rPr>
          <w:color w:val="000000"/>
          <w:sz w:val="28"/>
          <w:szCs w:val="28"/>
          <w:lang w:val="uk-UA"/>
        </w:rPr>
        <w:t>академічної групи</w:t>
      </w:r>
      <w:r w:rsidRPr="007216F2">
        <w:rPr>
          <w:color w:val="000000"/>
          <w:sz w:val="28"/>
          <w:szCs w:val="28"/>
        </w:rPr>
        <w:t xml:space="preserve"> </w:t>
      </w:r>
      <w:proofErr w:type="spellStart"/>
      <w:r w:rsidRPr="007216F2">
        <w:rPr>
          <w:color w:val="000000"/>
          <w:sz w:val="28"/>
          <w:szCs w:val="28"/>
        </w:rPr>
        <w:t>студентів</w:t>
      </w:r>
      <w:proofErr w:type="spellEnd"/>
      <w:r w:rsidRPr="007216F2">
        <w:rPr>
          <w:color w:val="000000"/>
          <w:sz w:val="28"/>
          <w:szCs w:val="28"/>
        </w:rPr>
        <w:t xml:space="preserve"> як:</w:t>
      </w:r>
    </w:p>
    <w:p w14:paraId="0FD3D156" w14:textId="77777777" w:rsidR="000E0DF9" w:rsidRPr="007216F2" w:rsidRDefault="000E0DF9" w:rsidP="000E0DF9">
      <w:pPr>
        <w:jc w:val="both"/>
      </w:pPr>
      <w:r w:rsidRPr="007216F2">
        <w:rPr>
          <w:color w:val="000000"/>
          <w:sz w:val="28"/>
          <w:szCs w:val="28"/>
        </w:rPr>
        <w:t>__________________________________________________________________ ________________________________________________________________________________________________________________________________________</w:t>
      </w:r>
    </w:p>
    <w:p w14:paraId="4C1291CE" w14:textId="77777777" w:rsidR="000E0DF9" w:rsidRPr="007216F2" w:rsidRDefault="000E0DF9" w:rsidP="000E0DF9">
      <w:pPr>
        <w:jc w:val="both"/>
      </w:pPr>
      <w:r w:rsidRPr="007216F2">
        <w:rPr>
          <w:color w:val="000000"/>
          <w:sz w:val="28"/>
          <w:szCs w:val="28"/>
        </w:rPr>
        <w:t xml:space="preserve">       – в </w:t>
      </w:r>
      <w:proofErr w:type="spellStart"/>
      <w:r w:rsidRPr="007216F2">
        <w:rPr>
          <w:color w:val="000000"/>
          <w:sz w:val="28"/>
          <w:szCs w:val="28"/>
        </w:rPr>
        <w:t>якості</w:t>
      </w:r>
      <w:proofErr w:type="spellEnd"/>
      <w:r w:rsidRPr="007216F2">
        <w:rPr>
          <w:color w:val="000000"/>
          <w:sz w:val="28"/>
          <w:szCs w:val="28"/>
        </w:rPr>
        <w:t xml:space="preserve"> </w:t>
      </w:r>
      <w:proofErr w:type="spellStart"/>
      <w:r w:rsidRPr="007216F2">
        <w:rPr>
          <w:color w:val="000000"/>
          <w:sz w:val="28"/>
          <w:szCs w:val="28"/>
        </w:rPr>
        <w:t>суб’єкта</w:t>
      </w:r>
      <w:proofErr w:type="spellEnd"/>
      <w:r w:rsidRPr="007216F2">
        <w:rPr>
          <w:color w:val="000000"/>
          <w:sz w:val="28"/>
          <w:szCs w:val="28"/>
        </w:rPr>
        <w:t xml:space="preserve"> </w:t>
      </w:r>
      <w:proofErr w:type="spellStart"/>
      <w:r w:rsidRPr="007216F2">
        <w:rPr>
          <w:color w:val="000000"/>
          <w:sz w:val="28"/>
          <w:szCs w:val="28"/>
        </w:rPr>
        <w:t>навчально-методичної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як:</w:t>
      </w:r>
    </w:p>
    <w:p w14:paraId="7F706333" w14:textId="77777777" w:rsidR="000E0DF9" w:rsidRPr="007216F2" w:rsidRDefault="000E0DF9" w:rsidP="000E0DF9">
      <w:pPr>
        <w:jc w:val="both"/>
      </w:pPr>
      <w:r w:rsidRPr="007216F2">
        <w:rPr>
          <w:color w:val="000000"/>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9A93CA" w14:textId="77777777" w:rsidR="000E0DF9" w:rsidRPr="007216F2" w:rsidRDefault="000E0DF9" w:rsidP="000E0DF9">
      <w:pPr>
        <w:jc w:val="both"/>
      </w:pPr>
      <w:r w:rsidRPr="007216F2">
        <w:rPr>
          <w:color w:val="000000"/>
          <w:sz w:val="28"/>
          <w:szCs w:val="28"/>
        </w:rPr>
        <w:t xml:space="preserve">       – в </w:t>
      </w:r>
      <w:proofErr w:type="spellStart"/>
      <w:r w:rsidRPr="007216F2">
        <w:rPr>
          <w:color w:val="000000"/>
          <w:sz w:val="28"/>
          <w:szCs w:val="28"/>
        </w:rPr>
        <w:t>якості</w:t>
      </w:r>
      <w:proofErr w:type="spellEnd"/>
      <w:r w:rsidRPr="007216F2">
        <w:rPr>
          <w:color w:val="000000"/>
          <w:sz w:val="28"/>
          <w:szCs w:val="28"/>
        </w:rPr>
        <w:t xml:space="preserve"> </w:t>
      </w:r>
      <w:proofErr w:type="spellStart"/>
      <w:r w:rsidRPr="007216F2">
        <w:rPr>
          <w:color w:val="000000"/>
          <w:sz w:val="28"/>
          <w:szCs w:val="28"/>
        </w:rPr>
        <w:t>суб’єкта</w:t>
      </w:r>
      <w:proofErr w:type="spellEnd"/>
      <w:r w:rsidRPr="007216F2">
        <w:rPr>
          <w:color w:val="000000"/>
          <w:sz w:val="28"/>
          <w:szCs w:val="28"/>
        </w:rPr>
        <w:t xml:space="preserve"> </w:t>
      </w:r>
      <w:r>
        <w:rPr>
          <w:color w:val="000000"/>
          <w:sz w:val="28"/>
          <w:szCs w:val="28"/>
          <w:lang w:val="uk-UA"/>
        </w:rPr>
        <w:t xml:space="preserve">науково-дослідницької, у </w:t>
      </w:r>
      <w:proofErr w:type="spellStart"/>
      <w:proofErr w:type="gramStart"/>
      <w:r>
        <w:rPr>
          <w:color w:val="000000"/>
          <w:sz w:val="28"/>
          <w:szCs w:val="28"/>
          <w:lang w:val="uk-UA"/>
        </w:rPr>
        <w:t>т.ч</w:t>
      </w:r>
      <w:proofErr w:type="spellEnd"/>
      <w:r>
        <w:rPr>
          <w:color w:val="000000"/>
          <w:sz w:val="28"/>
          <w:szCs w:val="28"/>
          <w:lang w:val="uk-UA"/>
        </w:rPr>
        <w:t>.</w:t>
      </w:r>
      <w:proofErr w:type="gramEnd"/>
      <w:r>
        <w:rPr>
          <w:color w:val="000000"/>
          <w:sz w:val="28"/>
          <w:szCs w:val="28"/>
          <w:lang w:val="uk-UA"/>
        </w:rPr>
        <w:t xml:space="preserve"> </w:t>
      </w:r>
      <w:proofErr w:type="spellStart"/>
      <w:r w:rsidRPr="007216F2">
        <w:rPr>
          <w:color w:val="000000"/>
          <w:sz w:val="28"/>
          <w:szCs w:val="28"/>
        </w:rPr>
        <w:t>моніторингової</w:t>
      </w:r>
      <w:proofErr w:type="spellEnd"/>
      <w:r w:rsidRPr="007216F2">
        <w:rPr>
          <w:color w:val="000000"/>
          <w:sz w:val="28"/>
          <w:szCs w:val="28"/>
        </w:rPr>
        <w:t>/</w:t>
      </w:r>
      <w:proofErr w:type="spellStart"/>
      <w:r w:rsidRPr="007216F2">
        <w:rPr>
          <w:color w:val="000000"/>
          <w:sz w:val="28"/>
          <w:szCs w:val="28"/>
        </w:rPr>
        <w:t>інноваційної</w:t>
      </w:r>
      <w:proofErr w:type="spellEnd"/>
      <w:r w:rsidRPr="007216F2">
        <w:rPr>
          <w:color w:val="000000"/>
          <w:sz w:val="28"/>
          <w:szCs w:val="28"/>
        </w:rPr>
        <w:t xml:space="preserve"> </w:t>
      </w:r>
      <w:proofErr w:type="spellStart"/>
      <w:r w:rsidRPr="007216F2">
        <w:rPr>
          <w:color w:val="000000"/>
          <w:sz w:val="28"/>
          <w:szCs w:val="28"/>
        </w:rPr>
        <w:t>діяльності</w:t>
      </w:r>
      <w:proofErr w:type="spellEnd"/>
      <w:r w:rsidRPr="007216F2">
        <w:rPr>
          <w:color w:val="000000"/>
          <w:sz w:val="28"/>
          <w:szCs w:val="28"/>
        </w:rPr>
        <w:t xml:space="preserve"> як:</w:t>
      </w:r>
    </w:p>
    <w:p w14:paraId="66247463" w14:textId="77777777" w:rsidR="000E0DF9" w:rsidRPr="007216F2" w:rsidRDefault="000E0DF9" w:rsidP="000E0DF9">
      <w:pPr>
        <w:jc w:val="both"/>
      </w:pPr>
      <w:r w:rsidRPr="007216F2">
        <w:rPr>
          <w:color w:val="000000"/>
          <w:sz w:val="28"/>
          <w:szCs w:val="28"/>
        </w:rPr>
        <w:t>____________________________________________________________________________________________________________________________________________________________________________________________________________</w:t>
      </w:r>
    </w:p>
    <w:p w14:paraId="1F91E929" w14:textId="77777777" w:rsidR="000E0DF9" w:rsidRDefault="000E0DF9" w:rsidP="000E0DF9">
      <w:pPr>
        <w:jc w:val="both"/>
        <w:rPr>
          <w:color w:val="000000"/>
          <w:sz w:val="28"/>
          <w:szCs w:val="28"/>
          <w:lang w:val="uk-UA"/>
        </w:rPr>
      </w:pPr>
    </w:p>
    <w:p w14:paraId="3BAA92A7" w14:textId="77777777" w:rsidR="000E0DF9" w:rsidRPr="00214602" w:rsidRDefault="000E0DF9" w:rsidP="000E0DF9">
      <w:pPr>
        <w:jc w:val="both"/>
        <w:rPr>
          <w:lang w:val="uk-UA"/>
        </w:rPr>
      </w:pPr>
      <w:r>
        <w:rPr>
          <w:color w:val="000000"/>
          <w:sz w:val="28"/>
          <w:szCs w:val="28"/>
          <w:lang w:val="uk-UA"/>
        </w:rPr>
        <w:t>Самоо</w:t>
      </w:r>
      <w:r w:rsidRPr="00214602">
        <w:rPr>
          <w:color w:val="000000"/>
          <w:sz w:val="28"/>
          <w:szCs w:val="28"/>
          <w:lang w:val="uk-UA"/>
        </w:rPr>
        <w:t xml:space="preserve">цінка </w:t>
      </w:r>
      <w:r w:rsidR="00FB6C2E">
        <w:rPr>
          <w:color w:val="000000"/>
          <w:sz w:val="28"/>
          <w:szCs w:val="28"/>
          <w:lang w:val="uk-UA"/>
        </w:rPr>
        <w:t xml:space="preserve">практикантом своєї діяльності під час </w:t>
      </w:r>
      <w:proofErr w:type="spellStart"/>
      <w:r w:rsidR="00FB6C2E">
        <w:rPr>
          <w:color w:val="000000"/>
          <w:sz w:val="28"/>
          <w:szCs w:val="28"/>
          <w:lang w:val="uk-UA"/>
        </w:rPr>
        <w:t>асмсиентської</w:t>
      </w:r>
      <w:proofErr w:type="spellEnd"/>
      <w:r w:rsidR="00FB6C2E">
        <w:rPr>
          <w:color w:val="000000"/>
          <w:sz w:val="28"/>
          <w:szCs w:val="28"/>
          <w:lang w:val="uk-UA"/>
        </w:rPr>
        <w:t xml:space="preserve"> практики</w:t>
      </w:r>
      <w:r w:rsidRPr="00214602">
        <w:rPr>
          <w:color w:val="000000"/>
          <w:sz w:val="28"/>
          <w:szCs w:val="28"/>
          <w:lang w:val="uk-UA"/>
        </w:rPr>
        <w:t>: навчальн</w:t>
      </w:r>
      <w:r w:rsidR="00FB6C2E">
        <w:rPr>
          <w:color w:val="000000"/>
          <w:sz w:val="28"/>
          <w:szCs w:val="28"/>
          <w:lang w:val="uk-UA"/>
        </w:rPr>
        <w:t>а</w:t>
      </w:r>
      <w:r w:rsidRPr="00214602">
        <w:rPr>
          <w:color w:val="000000"/>
          <w:sz w:val="28"/>
          <w:szCs w:val="28"/>
          <w:lang w:val="uk-UA"/>
        </w:rPr>
        <w:t xml:space="preserve"> робот</w:t>
      </w:r>
      <w:r w:rsidR="00FB6C2E">
        <w:rPr>
          <w:color w:val="000000"/>
          <w:sz w:val="28"/>
          <w:szCs w:val="28"/>
          <w:lang w:val="uk-UA"/>
        </w:rPr>
        <w:t>а</w:t>
      </w:r>
      <w:r w:rsidRPr="00214602">
        <w:rPr>
          <w:color w:val="000000"/>
          <w:sz w:val="28"/>
          <w:szCs w:val="28"/>
          <w:lang w:val="uk-UA"/>
        </w:rPr>
        <w:t xml:space="preserve"> зі студентами _______, методичн</w:t>
      </w:r>
      <w:r w:rsidR="00FB6C2E">
        <w:rPr>
          <w:color w:val="000000"/>
          <w:sz w:val="28"/>
          <w:szCs w:val="28"/>
          <w:lang w:val="uk-UA"/>
        </w:rPr>
        <w:t>а</w:t>
      </w:r>
      <w:r w:rsidRPr="00214602">
        <w:rPr>
          <w:color w:val="000000"/>
          <w:sz w:val="28"/>
          <w:szCs w:val="28"/>
          <w:lang w:val="uk-UA"/>
        </w:rPr>
        <w:t xml:space="preserve"> діяльність ________________, </w:t>
      </w:r>
      <w:r>
        <w:rPr>
          <w:color w:val="000000"/>
          <w:sz w:val="28"/>
          <w:szCs w:val="28"/>
          <w:lang w:val="uk-UA"/>
        </w:rPr>
        <w:t>організацій</w:t>
      </w:r>
      <w:r w:rsidRPr="00214602">
        <w:rPr>
          <w:color w:val="000000"/>
          <w:sz w:val="28"/>
          <w:szCs w:val="28"/>
          <w:lang w:val="uk-UA"/>
        </w:rPr>
        <w:t>но-виховн</w:t>
      </w:r>
      <w:r w:rsidR="00FB6C2E">
        <w:rPr>
          <w:color w:val="000000"/>
          <w:sz w:val="28"/>
          <w:szCs w:val="28"/>
          <w:lang w:val="uk-UA"/>
        </w:rPr>
        <w:t>а</w:t>
      </w:r>
      <w:r w:rsidRPr="00214602">
        <w:rPr>
          <w:color w:val="000000"/>
          <w:sz w:val="28"/>
          <w:szCs w:val="28"/>
          <w:lang w:val="uk-UA"/>
        </w:rPr>
        <w:t xml:space="preserve"> робот</w:t>
      </w:r>
      <w:r w:rsidR="00FB6C2E">
        <w:rPr>
          <w:color w:val="000000"/>
          <w:sz w:val="28"/>
          <w:szCs w:val="28"/>
          <w:lang w:val="uk-UA"/>
        </w:rPr>
        <w:t>а</w:t>
      </w:r>
      <w:r w:rsidRPr="00214602">
        <w:rPr>
          <w:color w:val="000000"/>
          <w:sz w:val="28"/>
          <w:szCs w:val="28"/>
          <w:lang w:val="uk-UA"/>
        </w:rPr>
        <w:t xml:space="preserve"> зі студентами _________________,</w:t>
      </w:r>
      <w:r>
        <w:rPr>
          <w:color w:val="000000"/>
          <w:sz w:val="28"/>
          <w:szCs w:val="28"/>
        </w:rPr>
        <w:t> </w:t>
      </w:r>
      <w:r>
        <w:rPr>
          <w:color w:val="000000"/>
          <w:sz w:val="28"/>
          <w:szCs w:val="28"/>
          <w:lang w:val="uk-UA"/>
        </w:rPr>
        <w:t>науково-дослідницьк</w:t>
      </w:r>
      <w:r w:rsidR="00FB6C2E">
        <w:rPr>
          <w:color w:val="000000"/>
          <w:sz w:val="28"/>
          <w:szCs w:val="28"/>
          <w:lang w:val="uk-UA"/>
        </w:rPr>
        <w:t>а</w:t>
      </w:r>
      <w:r>
        <w:rPr>
          <w:color w:val="000000"/>
          <w:sz w:val="28"/>
          <w:szCs w:val="28"/>
          <w:lang w:val="uk-UA"/>
        </w:rPr>
        <w:t xml:space="preserve"> (у </w:t>
      </w:r>
      <w:proofErr w:type="spellStart"/>
      <w:r>
        <w:rPr>
          <w:color w:val="000000"/>
          <w:sz w:val="28"/>
          <w:szCs w:val="28"/>
          <w:lang w:val="uk-UA"/>
        </w:rPr>
        <w:t>т.ч</w:t>
      </w:r>
      <w:proofErr w:type="spellEnd"/>
      <w:r>
        <w:rPr>
          <w:color w:val="000000"/>
          <w:sz w:val="28"/>
          <w:szCs w:val="28"/>
          <w:lang w:val="uk-UA"/>
        </w:rPr>
        <w:t>. </w:t>
      </w:r>
      <w:r w:rsidRPr="00214602">
        <w:rPr>
          <w:color w:val="000000"/>
          <w:sz w:val="28"/>
          <w:szCs w:val="28"/>
          <w:lang w:val="uk-UA"/>
        </w:rPr>
        <w:t>моніторингову/діагностичн</w:t>
      </w:r>
      <w:r w:rsidR="00FB6C2E">
        <w:rPr>
          <w:color w:val="000000"/>
          <w:sz w:val="28"/>
          <w:szCs w:val="28"/>
          <w:lang w:val="uk-UA"/>
        </w:rPr>
        <w:t>а</w:t>
      </w:r>
      <w:r>
        <w:rPr>
          <w:color w:val="000000"/>
          <w:sz w:val="28"/>
          <w:szCs w:val="28"/>
          <w:lang w:val="uk-UA"/>
        </w:rPr>
        <w:t>)</w:t>
      </w:r>
      <w:r w:rsidRPr="00214602">
        <w:rPr>
          <w:color w:val="000000"/>
          <w:sz w:val="28"/>
          <w:szCs w:val="28"/>
          <w:lang w:val="uk-UA"/>
        </w:rPr>
        <w:t xml:space="preserve"> діяльність __________.</w:t>
      </w:r>
    </w:p>
    <w:p w14:paraId="19C8D275" w14:textId="77777777" w:rsidR="000E0DF9" w:rsidRDefault="000E0DF9" w:rsidP="000E0DF9">
      <w:pPr>
        <w:jc w:val="both"/>
        <w:rPr>
          <w:b/>
          <w:bCs/>
          <w:color w:val="000000"/>
          <w:sz w:val="28"/>
          <w:szCs w:val="28"/>
          <w:lang w:val="uk-UA"/>
        </w:rPr>
      </w:pPr>
    </w:p>
    <w:p w14:paraId="483E9869" w14:textId="77777777" w:rsidR="00FB6C2E" w:rsidRDefault="00FB6C2E" w:rsidP="000E0DF9">
      <w:pPr>
        <w:jc w:val="both"/>
        <w:rPr>
          <w:b/>
          <w:bCs/>
          <w:color w:val="000000"/>
          <w:sz w:val="28"/>
          <w:szCs w:val="28"/>
          <w:lang w:val="uk-UA"/>
        </w:rPr>
      </w:pPr>
    </w:p>
    <w:p w14:paraId="2469E00B" w14:textId="77777777" w:rsidR="000E0DF9" w:rsidRPr="00EF7B19" w:rsidRDefault="00FB6C2E" w:rsidP="000E0DF9">
      <w:pPr>
        <w:jc w:val="both"/>
        <w:rPr>
          <w:lang w:val="uk-UA"/>
        </w:rPr>
      </w:pPr>
      <w:r>
        <w:rPr>
          <w:b/>
          <w:bCs/>
          <w:color w:val="000000"/>
          <w:sz w:val="28"/>
          <w:szCs w:val="28"/>
          <w:lang w:val="uk-UA"/>
        </w:rPr>
        <w:t>РЕКОМЕНДОВА</w:t>
      </w:r>
      <w:r w:rsidR="000E0DF9" w:rsidRPr="007216F2">
        <w:rPr>
          <w:b/>
          <w:bCs/>
          <w:color w:val="000000"/>
          <w:sz w:val="28"/>
          <w:szCs w:val="28"/>
        </w:rPr>
        <w:t>НА ОЦІНКА</w:t>
      </w:r>
      <w:r w:rsidR="000E0DF9" w:rsidRPr="007216F2">
        <w:rPr>
          <w:color w:val="000000"/>
          <w:sz w:val="28"/>
          <w:szCs w:val="28"/>
        </w:rPr>
        <w:t>: _____________________  _</w:t>
      </w:r>
      <w:r w:rsidR="000E0DF9">
        <w:rPr>
          <w:color w:val="000000"/>
          <w:sz w:val="28"/>
          <w:szCs w:val="28"/>
          <w:lang w:val="uk-UA"/>
        </w:rPr>
        <w:t>________________</w:t>
      </w:r>
    </w:p>
    <w:p w14:paraId="0CC4CF0E" w14:textId="77777777" w:rsidR="000E0DF9" w:rsidRPr="00AD1865" w:rsidRDefault="000E0DF9" w:rsidP="000E0DF9">
      <w:pPr>
        <w:jc w:val="both"/>
        <w:rPr>
          <w:lang w:val="uk-UA"/>
        </w:rPr>
      </w:pPr>
      <w:r w:rsidRPr="007216F2">
        <w:rPr>
          <w:color w:val="000000"/>
          <w:sz w:val="28"/>
          <w:szCs w:val="28"/>
        </w:rPr>
        <w:t xml:space="preserve">                                             </w:t>
      </w:r>
      <w:proofErr w:type="spellStart"/>
      <w:r w:rsidRPr="007216F2">
        <w:rPr>
          <w:color w:val="000000"/>
        </w:rPr>
        <w:t>Підпис</w:t>
      </w:r>
      <w:proofErr w:type="spellEnd"/>
      <w:r w:rsidRPr="007216F2">
        <w:rPr>
          <w:color w:val="000000"/>
        </w:rPr>
        <w:t>                      ПІП</w:t>
      </w:r>
      <w:r>
        <w:rPr>
          <w:color w:val="000000"/>
          <w:lang w:val="uk-UA"/>
        </w:rPr>
        <w:t xml:space="preserve"> здобувача</w:t>
      </w:r>
    </w:p>
    <w:p w14:paraId="75480361" w14:textId="77777777" w:rsidR="00FB6C2E" w:rsidRDefault="00FB6C2E" w:rsidP="000E0DF9">
      <w:pPr>
        <w:ind w:firstLine="709"/>
        <w:contextualSpacing/>
        <w:jc w:val="center"/>
        <w:rPr>
          <w:b/>
          <w:sz w:val="28"/>
          <w:szCs w:val="28"/>
          <w:lang w:val="uk-UA"/>
        </w:rPr>
      </w:pPr>
    </w:p>
    <w:p w14:paraId="66B6A263" w14:textId="77777777" w:rsidR="000E0DF9" w:rsidRPr="00096D3C" w:rsidRDefault="00643FFA" w:rsidP="000E0DF9">
      <w:pPr>
        <w:ind w:firstLine="709"/>
        <w:contextualSpacing/>
        <w:jc w:val="center"/>
        <w:rPr>
          <w:b/>
          <w:sz w:val="28"/>
          <w:szCs w:val="28"/>
          <w:lang w:val="uk-UA"/>
        </w:rPr>
      </w:pPr>
      <w:r>
        <w:rPr>
          <w:b/>
          <w:sz w:val="28"/>
          <w:szCs w:val="28"/>
          <w:lang w:val="uk-UA"/>
        </w:rPr>
        <w:lastRenderedPageBreak/>
        <w:t>5</w:t>
      </w:r>
      <w:r w:rsidR="000E0DF9">
        <w:rPr>
          <w:b/>
          <w:sz w:val="28"/>
          <w:szCs w:val="28"/>
          <w:lang w:val="uk-UA"/>
        </w:rPr>
        <w:t>.3. </w:t>
      </w:r>
      <w:proofErr w:type="spellStart"/>
      <w:r w:rsidR="000E0DF9" w:rsidRPr="00096D3C">
        <w:rPr>
          <w:b/>
          <w:sz w:val="28"/>
          <w:szCs w:val="28"/>
          <w:lang w:val="uk-UA"/>
        </w:rPr>
        <w:t>Вiдгук</w:t>
      </w:r>
      <w:proofErr w:type="spellEnd"/>
      <w:r w:rsidR="000E0DF9" w:rsidRPr="00096D3C">
        <w:rPr>
          <w:b/>
          <w:sz w:val="28"/>
          <w:szCs w:val="28"/>
          <w:lang w:val="uk-UA"/>
        </w:rPr>
        <w:t xml:space="preserve">-характеристика </w:t>
      </w:r>
      <w:r w:rsidR="000E0DF9">
        <w:rPr>
          <w:b/>
          <w:sz w:val="28"/>
          <w:szCs w:val="28"/>
          <w:lang w:val="uk-UA"/>
        </w:rPr>
        <w:t>керівника</w:t>
      </w:r>
      <w:r w:rsidR="00FB6C2E">
        <w:rPr>
          <w:b/>
          <w:sz w:val="28"/>
          <w:szCs w:val="28"/>
          <w:lang w:val="uk-UA"/>
        </w:rPr>
        <w:t xml:space="preserve"> асистентської практики</w:t>
      </w:r>
    </w:p>
    <w:p w14:paraId="07809D70" w14:textId="77777777" w:rsidR="00FB6C2E" w:rsidRDefault="00FB6C2E" w:rsidP="000E0DF9">
      <w:pPr>
        <w:ind w:firstLine="709"/>
        <w:contextualSpacing/>
        <w:jc w:val="center"/>
        <w:rPr>
          <w:sz w:val="28"/>
          <w:szCs w:val="28"/>
          <w:lang w:val="uk-UA"/>
        </w:rPr>
      </w:pPr>
    </w:p>
    <w:p w14:paraId="6C24939F" w14:textId="77777777" w:rsidR="00FB6C2E" w:rsidRDefault="00FB6C2E" w:rsidP="000E0DF9">
      <w:pPr>
        <w:ind w:firstLine="709"/>
        <w:contextualSpacing/>
        <w:jc w:val="center"/>
        <w:rPr>
          <w:sz w:val="28"/>
          <w:szCs w:val="28"/>
          <w:lang w:val="uk-UA"/>
        </w:rPr>
      </w:pPr>
      <w:proofErr w:type="spellStart"/>
      <w:r w:rsidRPr="00096D3C">
        <w:rPr>
          <w:b/>
          <w:sz w:val="28"/>
          <w:szCs w:val="28"/>
          <w:lang w:val="uk-UA"/>
        </w:rPr>
        <w:t>Вiдгук</w:t>
      </w:r>
      <w:proofErr w:type="spellEnd"/>
      <w:r w:rsidRPr="00096D3C">
        <w:rPr>
          <w:b/>
          <w:sz w:val="28"/>
          <w:szCs w:val="28"/>
          <w:lang w:val="uk-UA"/>
        </w:rPr>
        <w:t xml:space="preserve">-характеристика </w:t>
      </w:r>
      <w:r>
        <w:rPr>
          <w:b/>
          <w:sz w:val="28"/>
          <w:szCs w:val="28"/>
          <w:lang w:val="uk-UA"/>
        </w:rPr>
        <w:t>керівника асистентської практики</w:t>
      </w:r>
    </w:p>
    <w:p w14:paraId="524034F8" w14:textId="77777777" w:rsidR="000E0DF9" w:rsidRDefault="00FB6C2E" w:rsidP="000E0DF9">
      <w:pPr>
        <w:ind w:firstLine="709"/>
        <w:contextualSpacing/>
        <w:jc w:val="center"/>
        <w:rPr>
          <w:color w:val="000000"/>
          <w:sz w:val="28"/>
          <w:szCs w:val="28"/>
          <w:lang w:val="uk-UA"/>
        </w:rPr>
      </w:pPr>
      <w:r>
        <w:rPr>
          <w:sz w:val="28"/>
          <w:szCs w:val="28"/>
          <w:lang w:val="uk-UA"/>
        </w:rPr>
        <w:t xml:space="preserve">на </w:t>
      </w:r>
      <w:r w:rsidR="000E0DF9">
        <w:rPr>
          <w:sz w:val="28"/>
          <w:szCs w:val="28"/>
          <w:lang w:val="uk-UA"/>
        </w:rPr>
        <w:t>з</w:t>
      </w:r>
      <w:r w:rsidR="000E0DF9" w:rsidRPr="00845A87">
        <w:rPr>
          <w:sz w:val="28"/>
          <w:szCs w:val="28"/>
          <w:lang w:val="uk-UA"/>
        </w:rPr>
        <w:t>добувача</w:t>
      </w:r>
      <w:r w:rsidR="000E0DF9">
        <w:rPr>
          <w:sz w:val="28"/>
          <w:szCs w:val="28"/>
          <w:lang w:val="uk-UA"/>
        </w:rPr>
        <w:t xml:space="preserve"> вищої </w:t>
      </w:r>
      <w:proofErr w:type="spellStart"/>
      <w:r w:rsidR="000E0DF9" w:rsidRPr="00845A87">
        <w:rPr>
          <w:sz w:val="28"/>
          <w:szCs w:val="28"/>
          <w:lang w:val="uk-UA"/>
        </w:rPr>
        <w:t>освiти</w:t>
      </w:r>
      <w:proofErr w:type="spellEnd"/>
      <w:r w:rsidR="000E0DF9">
        <w:rPr>
          <w:sz w:val="28"/>
          <w:szCs w:val="28"/>
          <w:lang w:val="uk-UA"/>
        </w:rPr>
        <w:t xml:space="preserve"> </w:t>
      </w:r>
      <w:r w:rsidR="000E0DF9" w:rsidRPr="00845A87">
        <w:rPr>
          <w:sz w:val="28"/>
          <w:szCs w:val="28"/>
          <w:lang w:val="uk-UA"/>
        </w:rPr>
        <w:t>ступеня</w:t>
      </w:r>
      <w:r w:rsidR="000E0DF9">
        <w:rPr>
          <w:sz w:val="28"/>
          <w:szCs w:val="28"/>
          <w:lang w:val="uk-UA"/>
        </w:rPr>
        <w:t xml:space="preserve"> </w:t>
      </w:r>
      <w:r>
        <w:rPr>
          <w:sz w:val="28"/>
          <w:szCs w:val="28"/>
          <w:lang w:val="uk-UA"/>
        </w:rPr>
        <w:t>магістра</w:t>
      </w:r>
      <w:r w:rsidR="000E0DF9">
        <w:rPr>
          <w:sz w:val="28"/>
          <w:szCs w:val="28"/>
          <w:lang w:val="uk-UA"/>
        </w:rPr>
        <w:t xml:space="preserve"> </w:t>
      </w:r>
      <w:r w:rsidR="000E0DF9" w:rsidRPr="007216F2">
        <w:rPr>
          <w:color w:val="000000"/>
          <w:sz w:val="28"/>
          <w:szCs w:val="28"/>
        </w:rPr>
        <w:t xml:space="preserve">_ року </w:t>
      </w:r>
      <w:proofErr w:type="spellStart"/>
      <w:r w:rsidR="000E0DF9" w:rsidRPr="007216F2">
        <w:rPr>
          <w:color w:val="000000"/>
          <w:sz w:val="28"/>
          <w:szCs w:val="28"/>
        </w:rPr>
        <w:t>навчання</w:t>
      </w:r>
      <w:proofErr w:type="spellEnd"/>
      <w:r w:rsidR="000E0DF9" w:rsidRPr="007216F2">
        <w:rPr>
          <w:color w:val="000000"/>
          <w:sz w:val="28"/>
          <w:szCs w:val="28"/>
        </w:rPr>
        <w:t xml:space="preserve"> </w:t>
      </w:r>
      <w:proofErr w:type="spellStart"/>
      <w:r w:rsidR="000E0DF9" w:rsidRPr="007216F2">
        <w:rPr>
          <w:color w:val="000000"/>
          <w:sz w:val="28"/>
          <w:szCs w:val="28"/>
        </w:rPr>
        <w:t>спеціальності</w:t>
      </w:r>
      <w:proofErr w:type="spellEnd"/>
      <w:r w:rsidR="000E0DF9" w:rsidRPr="007216F2">
        <w:rPr>
          <w:color w:val="000000"/>
          <w:sz w:val="28"/>
          <w:szCs w:val="28"/>
        </w:rPr>
        <w:t xml:space="preserve"> </w:t>
      </w:r>
      <w:r w:rsidR="000E0DF9">
        <w:rPr>
          <w:color w:val="000000"/>
          <w:sz w:val="28"/>
          <w:szCs w:val="28"/>
          <w:lang w:val="uk-UA"/>
        </w:rPr>
        <w:t>______________</w:t>
      </w:r>
    </w:p>
    <w:p w14:paraId="043CF1D4" w14:textId="77777777" w:rsidR="000E0DF9" w:rsidRPr="003E2D27" w:rsidRDefault="000E0DF9" w:rsidP="000E0DF9">
      <w:pPr>
        <w:ind w:firstLine="709"/>
        <w:contextualSpacing/>
        <w:jc w:val="center"/>
        <w:rPr>
          <w:sz w:val="28"/>
          <w:szCs w:val="28"/>
          <w:lang w:val="uk-UA"/>
        </w:rPr>
      </w:pPr>
      <w:r>
        <w:rPr>
          <w:color w:val="000000"/>
          <w:sz w:val="28"/>
          <w:szCs w:val="28"/>
          <w:lang w:val="uk-UA"/>
        </w:rPr>
        <w:t>ПІ</w:t>
      </w:r>
      <w:r w:rsidR="00FB6C2E">
        <w:rPr>
          <w:color w:val="000000"/>
          <w:sz w:val="28"/>
          <w:szCs w:val="28"/>
          <w:lang w:val="uk-UA"/>
        </w:rPr>
        <w:t>Б</w:t>
      </w:r>
    </w:p>
    <w:p w14:paraId="3115FC6D" w14:textId="77777777" w:rsidR="00FB6C2E" w:rsidRDefault="00FB6C2E" w:rsidP="000E0DF9">
      <w:pPr>
        <w:ind w:firstLine="709"/>
        <w:contextualSpacing/>
        <w:jc w:val="both"/>
        <w:rPr>
          <w:sz w:val="28"/>
          <w:szCs w:val="28"/>
          <w:lang w:val="uk-UA"/>
        </w:rPr>
      </w:pPr>
    </w:p>
    <w:p w14:paraId="3381B418" w14:textId="77777777" w:rsidR="000E0DF9" w:rsidRDefault="000E0DF9" w:rsidP="000E0DF9">
      <w:pPr>
        <w:ind w:firstLine="709"/>
        <w:contextualSpacing/>
        <w:jc w:val="both"/>
        <w:rPr>
          <w:sz w:val="28"/>
          <w:szCs w:val="28"/>
          <w:lang w:val="uk-UA"/>
        </w:rPr>
      </w:pPr>
      <w:proofErr w:type="spellStart"/>
      <w:r w:rsidRPr="00845A87">
        <w:rPr>
          <w:sz w:val="28"/>
          <w:szCs w:val="28"/>
          <w:lang w:val="uk-UA"/>
        </w:rPr>
        <w:t>Пiд</w:t>
      </w:r>
      <w:proofErr w:type="spellEnd"/>
      <w:r>
        <w:rPr>
          <w:sz w:val="28"/>
          <w:szCs w:val="28"/>
          <w:lang w:val="uk-UA"/>
        </w:rPr>
        <w:t xml:space="preserve"> </w:t>
      </w:r>
      <w:r w:rsidRPr="00845A87">
        <w:rPr>
          <w:sz w:val="28"/>
          <w:szCs w:val="28"/>
          <w:lang w:val="uk-UA"/>
        </w:rPr>
        <w:t>час</w:t>
      </w:r>
      <w:r>
        <w:rPr>
          <w:sz w:val="28"/>
          <w:szCs w:val="28"/>
          <w:lang w:val="uk-UA"/>
        </w:rPr>
        <w:t xml:space="preserve"> асистентської </w:t>
      </w:r>
      <w:r w:rsidRPr="00845A87">
        <w:rPr>
          <w:sz w:val="28"/>
          <w:szCs w:val="28"/>
          <w:lang w:val="uk-UA"/>
        </w:rPr>
        <w:t>практики</w:t>
      </w:r>
      <w:r>
        <w:rPr>
          <w:sz w:val="28"/>
          <w:szCs w:val="28"/>
          <w:lang w:val="uk-UA"/>
        </w:rPr>
        <w:t xml:space="preserve"> </w:t>
      </w:r>
      <w:r w:rsidR="00FB6C2E">
        <w:rPr>
          <w:sz w:val="28"/>
          <w:szCs w:val="28"/>
          <w:lang w:val="uk-UA"/>
        </w:rPr>
        <w:t>практикант</w:t>
      </w:r>
      <w:r>
        <w:rPr>
          <w:sz w:val="28"/>
          <w:szCs w:val="28"/>
          <w:lang w:val="uk-UA"/>
        </w:rPr>
        <w:t>:</w:t>
      </w:r>
    </w:p>
    <w:p w14:paraId="11E6D609" w14:textId="77777777" w:rsidR="000E0DF9" w:rsidRPr="00845A87" w:rsidRDefault="000E0DF9" w:rsidP="000E0DF9">
      <w:pPr>
        <w:ind w:firstLine="709"/>
        <w:contextualSpacing/>
        <w:jc w:val="both"/>
        <w:rPr>
          <w:sz w:val="28"/>
          <w:szCs w:val="28"/>
          <w:lang w:val="uk-UA"/>
        </w:rPr>
      </w:pPr>
      <w:r w:rsidRPr="00500BED">
        <w:rPr>
          <w:sz w:val="28"/>
          <w:szCs w:val="28"/>
          <w:u w:val="single"/>
          <w:lang w:val="uk-UA"/>
        </w:rPr>
        <w:t xml:space="preserve"> отримав та/або поглибив знання з</w:t>
      </w:r>
      <w:r w:rsidRPr="00845A87">
        <w:rPr>
          <w:sz w:val="28"/>
          <w:szCs w:val="28"/>
          <w:lang w:val="uk-UA"/>
        </w:rPr>
        <w:t>:</w:t>
      </w:r>
    </w:p>
    <w:p w14:paraId="5FADDE86" w14:textId="77777777" w:rsidR="000E0DF9" w:rsidRPr="00845A87" w:rsidRDefault="000E0DF9" w:rsidP="000E0DF9">
      <w:pPr>
        <w:ind w:firstLine="709"/>
        <w:contextualSpacing/>
        <w:jc w:val="both"/>
        <w:rPr>
          <w:sz w:val="28"/>
          <w:szCs w:val="28"/>
          <w:lang w:val="uk-UA"/>
        </w:rPr>
      </w:pPr>
      <w:r w:rsidRPr="00845A87">
        <w:rPr>
          <w:sz w:val="28"/>
          <w:szCs w:val="28"/>
          <w:lang w:val="uk-UA"/>
        </w:rPr>
        <w:t>-</w:t>
      </w:r>
      <w:proofErr w:type="spellStart"/>
      <w:r w:rsidRPr="00845A87">
        <w:rPr>
          <w:sz w:val="28"/>
          <w:szCs w:val="28"/>
          <w:lang w:val="uk-UA"/>
        </w:rPr>
        <w:t>освiтнього</w:t>
      </w:r>
      <w:proofErr w:type="spellEnd"/>
      <w:r>
        <w:rPr>
          <w:sz w:val="28"/>
          <w:szCs w:val="28"/>
          <w:lang w:val="uk-UA"/>
        </w:rPr>
        <w:t xml:space="preserve"> </w:t>
      </w:r>
      <w:r w:rsidRPr="00845A87">
        <w:rPr>
          <w:sz w:val="28"/>
          <w:szCs w:val="28"/>
          <w:lang w:val="uk-UA"/>
        </w:rPr>
        <w:t>законодавства,</w:t>
      </w:r>
      <w:r>
        <w:rPr>
          <w:sz w:val="28"/>
          <w:szCs w:val="28"/>
          <w:lang w:val="uk-UA"/>
        </w:rPr>
        <w:t xml:space="preserve"> </w:t>
      </w:r>
      <w:r w:rsidRPr="00845A87">
        <w:rPr>
          <w:sz w:val="28"/>
          <w:szCs w:val="28"/>
          <w:lang w:val="uk-UA"/>
        </w:rPr>
        <w:t>що</w:t>
      </w:r>
      <w:r>
        <w:rPr>
          <w:sz w:val="28"/>
          <w:szCs w:val="28"/>
          <w:lang w:val="uk-UA"/>
        </w:rPr>
        <w:t xml:space="preserve"> </w:t>
      </w:r>
      <w:r w:rsidRPr="00845A87">
        <w:rPr>
          <w:sz w:val="28"/>
          <w:szCs w:val="28"/>
          <w:lang w:val="uk-UA"/>
        </w:rPr>
        <w:t>регламенту</w:t>
      </w:r>
      <w:r>
        <w:rPr>
          <w:sz w:val="28"/>
          <w:szCs w:val="28"/>
          <w:lang w:val="uk-UA"/>
        </w:rPr>
        <w:t xml:space="preserve">є організацію освітнього </w:t>
      </w:r>
      <w:r w:rsidRPr="00845A87">
        <w:rPr>
          <w:sz w:val="28"/>
          <w:szCs w:val="28"/>
          <w:lang w:val="uk-UA"/>
        </w:rPr>
        <w:t>процесу у</w:t>
      </w:r>
      <w:r>
        <w:rPr>
          <w:sz w:val="28"/>
          <w:szCs w:val="28"/>
          <w:lang w:val="uk-UA"/>
        </w:rPr>
        <w:t xml:space="preserve"> </w:t>
      </w:r>
      <w:proofErr w:type="spellStart"/>
      <w:r w:rsidRPr="00845A87">
        <w:rPr>
          <w:sz w:val="28"/>
          <w:szCs w:val="28"/>
          <w:lang w:val="uk-UA"/>
        </w:rPr>
        <w:t>вищiй</w:t>
      </w:r>
      <w:proofErr w:type="spellEnd"/>
      <w:r>
        <w:rPr>
          <w:sz w:val="28"/>
          <w:szCs w:val="28"/>
          <w:lang w:val="uk-UA"/>
        </w:rPr>
        <w:t xml:space="preserve"> </w:t>
      </w:r>
      <w:proofErr w:type="spellStart"/>
      <w:r w:rsidRPr="00845A87">
        <w:rPr>
          <w:sz w:val="28"/>
          <w:szCs w:val="28"/>
          <w:lang w:val="uk-UA"/>
        </w:rPr>
        <w:t>школi</w:t>
      </w:r>
      <w:proofErr w:type="spellEnd"/>
      <w:r w:rsidRPr="00845A87">
        <w:rPr>
          <w:sz w:val="28"/>
          <w:szCs w:val="28"/>
          <w:lang w:val="uk-UA"/>
        </w:rPr>
        <w:t>;</w:t>
      </w:r>
    </w:p>
    <w:p w14:paraId="2C3EB0EB" w14:textId="77777777" w:rsidR="000E0DF9" w:rsidRDefault="000E0DF9" w:rsidP="000E0DF9">
      <w:pPr>
        <w:ind w:firstLine="709"/>
        <w:contextualSpacing/>
        <w:jc w:val="both"/>
        <w:rPr>
          <w:sz w:val="28"/>
          <w:szCs w:val="28"/>
          <w:lang w:val="uk-UA"/>
        </w:rPr>
      </w:pPr>
      <w:r w:rsidRPr="00845A87">
        <w:rPr>
          <w:sz w:val="28"/>
          <w:szCs w:val="28"/>
          <w:lang w:val="uk-UA"/>
        </w:rPr>
        <w:t>-</w:t>
      </w:r>
      <w:proofErr w:type="spellStart"/>
      <w:r w:rsidRPr="00845A87">
        <w:rPr>
          <w:sz w:val="28"/>
          <w:szCs w:val="28"/>
          <w:lang w:val="uk-UA"/>
        </w:rPr>
        <w:t>функцiональних</w:t>
      </w:r>
      <w:proofErr w:type="spellEnd"/>
      <w:r>
        <w:rPr>
          <w:sz w:val="28"/>
          <w:szCs w:val="28"/>
          <w:lang w:val="uk-UA"/>
        </w:rPr>
        <w:t xml:space="preserve"> </w:t>
      </w:r>
      <w:proofErr w:type="spellStart"/>
      <w:r w:rsidRPr="00845A87">
        <w:rPr>
          <w:sz w:val="28"/>
          <w:szCs w:val="28"/>
          <w:lang w:val="uk-UA"/>
        </w:rPr>
        <w:t>обов'язкiв</w:t>
      </w:r>
      <w:proofErr w:type="spellEnd"/>
      <w:r>
        <w:rPr>
          <w:sz w:val="28"/>
          <w:szCs w:val="28"/>
          <w:lang w:val="uk-UA"/>
        </w:rPr>
        <w:t xml:space="preserve"> </w:t>
      </w:r>
      <w:r w:rsidRPr="00845A87">
        <w:rPr>
          <w:sz w:val="28"/>
          <w:szCs w:val="28"/>
          <w:lang w:val="uk-UA"/>
        </w:rPr>
        <w:t>науково-</w:t>
      </w:r>
      <w:proofErr w:type="spellStart"/>
      <w:r w:rsidRPr="00845A87">
        <w:rPr>
          <w:sz w:val="28"/>
          <w:szCs w:val="28"/>
          <w:lang w:val="uk-UA"/>
        </w:rPr>
        <w:t>педагогiчного</w:t>
      </w:r>
      <w:proofErr w:type="spellEnd"/>
      <w:r>
        <w:rPr>
          <w:sz w:val="28"/>
          <w:szCs w:val="28"/>
          <w:lang w:val="uk-UA"/>
        </w:rPr>
        <w:t xml:space="preserve"> </w:t>
      </w:r>
      <w:r w:rsidRPr="00845A87">
        <w:rPr>
          <w:sz w:val="28"/>
          <w:szCs w:val="28"/>
          <w:lang w:val="uk-UA"/>
        </w:rPr>
        <w:t>персоналу</w:t>
      </w:r>
      <w:r>
        <w:rPr>
          <w:sz w:val="28"/>
          <w:szCs w:val="28"/>
          <w:lang w:val="uk-UA"/>
        </w:rPr>
        <w:t>;</w:t>
      </w:r>
    </w:p>
    <w:p w14:paraId="7C15F2F8" w14:textId="77777777" w:rsidR="000E0DF9" w:rsidRDefault="000E0DF9" w:rsidP="000E0DF9">
      <w:pPr>
        <w:ind w:firstLine="709"/>
        <w:contextualSpacing/>
        <w:jc w:val="both"/>
        <w:rPr>
          <w:sz w:val="28"/>
          <w:szCs w:val="28"/>
          <w:lang w:val="uk-UA"/>
        </w:rPr>
      </w:pPr>
      <w:r>
        <w:rPr>
          <w:sz w:val="28"/>
          <w:szCs w:val="28"/>
          <w:lang w:val="uk-UA"/>
        </w:rPr>
        <w:t>- </w:t>
      </w:r>
      <w:r w:rsidRPr="00845A87">
        <w:rPr>
          <w:sz w:val="28"/>
          <w:szCs w:val="28"/>
          <w:lang w:val="uk-UA"/>
        </w:rPr>
        <w:t>методики</w:t>
      </w:r>
      <w:r>
        <w:rPr>
          <w:sz w:val="28"/>
          <w:szCs w:val="28"/>
          <w:lang w:val="uk-UA"/>
        </w:rPr>
        <w:t xml:space="preserve"> </w:t>
      </w:r>
      <w:r w:rsidRPr="00845A87">
        <w:rPr>
          <w:sz w:val="28"/>
          <w:szCs w:val="28"/>
          <w:lang w:val="uk-UA"/>
        </w:rPr>
        <w:t>викладання</w:t>
      </w:r>
      <w:r>
        <w:rPr>
          <w:sz w:val="28"/>
          <w:szCs w:val="28"/>
          <w:lang w:val="uk-UA"/>
        </w:rPr>
        <w:t xml:space="preserve"> фахових дисциплін </w:t>
      </w:r>
      <w:r w:rsidRPr="00845A87">
        <w:rPr>
          <w:sz w:val="28"/>
          <w:szCs w:val="28"/>
          <w:lang w:val="uk-UA"/>
        </w:rPr>
        <w:t>у</w:t>
      </w:r>
      <w:r>
        <w:rPr>
          <w:sz w:val="28"/>
          <w:szCs w:val="28"/>
          <w:lang w:val="uk-UA"/>
        </w:rPr>
        <w:t xml:space="preserve"> </w:t>
      </w:r>
      <w:proofErr w:type="spellStart"/>
      <w:r w:rsidRPr="00845A87">
        <w:rPr>
          <w:sz w:val="28"/>
          <w:szCs w:val="28"/>
          <w:lang w:val="uk-UA"/>
        </w:rPr>
        <w:t>вищiй</w:t>
      </w:r>
      <w:proofErr w:type="spellEnd"/>
      <w:r>
        <w:rPr>
          <w:sz w:val="28"/>
          <w:szCs w:val="28"/>
          <w:lang w:val="uk-UA"/>
        </w:rPr>
        <w:t xml:space="preserve"> </w:t>
      </w:r>
      <w:proofErr w:type="spellStart"/>
      <w:r w:rsidRPr="00845A87">
        <w:rPr>
          <w:sz w:val="28"/>
          <w:szCs w:val="28"/>
          <w:lang w:val="uk-UA"/>
        </w:rPr>
        <w:t>школi</w:t>
      </w:r>
      <w:proofErr w:type="spellEnd"/>
      <w:r w:rsidRPr="00845A87">
        <w:rPr>
          <w:sz w:val="28"/>
          <w:szCs w:val="28"/>
          <w:lang w:val="uk-UA"/>
        </w:rPr>
        <w:t>;</w:t>
      </w:r>
    </w:p>
    <w:p w14:paraId="71171EDC" w14:textId="77777777" w:rsidR="000E0DF9" w:rsidRPr="00845A87" w:rsidRDefault="000E0DF9" w:rsidP="000E0DF9">
      <w:pPr>
        <w:ind w:firstLine="709"/>
        <w:contextualSpacing/>
        <w:jc w:val="both"/>
        <w:rPr>
          <w:sz w:val="28"/>
          <w:szCs w:val="28"/>
          <w:lang w:val="uk-UA"/>
        </w:rPr>
      </w:pPr>
      <w:r>
        <w:rPr>
          <w:sz w:val="28"/>
          <w:szCs w:val="28"/>
          <w:lang w:val="uk-UA"/>
        </w:rPr>
        <w:t>-</w:t>
      </w:r>
      <w:r w:rsidRPr="00845A87">
        <w:rPr>
          <w:sz w:val="28"/>
          <w:szCs w:val="28"/>
          <w:lang w:val="uk-UA"/>
        </w:rPr>
        <w:t>сучасних</w:t>
      </w:r>
      <w:r>
        <w:rPr>
          <w:sz w:val="28"/>
          <w:szCs w:val="28"/>
          <w:lang w:val="uk-UA"/>
        </w:rPr>
        <w:t xml:space="preserve"> освітніх технологій </w:t>
      </w:r>
      <w:r w:rsidRPr="00845A87">
        <w:rPr>
          <w:sz w:val="28"/>
          <w:szCs w:val="28"/>
          <w:lang w:val="uk-UA"/>
        </w:rPr>
        <w:t>та</w:t>
      </w:r>
      <w:r>
        <w:rPr>
          <w:sz w:val="28"/>
          <w:szCs w:val="28"/>
          <w:lang w:val="uk-UA"/>
        </w:rPr>
        <w:t xml:space="preserve"> </w:t>
      </w:r>
      <w:r w:rsidRPr="00845A87">
        <w:rPr>
          <w:sz w:val="28"/>
          <w:szCs w:val="28"/>
          <w:lang w:val="uk-UA"/>
        </w:rPr>
        <w:t>метод</w:t>
      </w:r>
      <w:r>
        <w:rPr>
          <w:sz w:val="28"/>
          <w:szCs w:val="28"/>
          <w:lang w:val="uk-UA"/>
        </w:rPr>
        <w:t>ики</w:t>
      </w:r>
      <w:r w:rsidRPr="00845A87">
        <w:rPr>
          <w:sz w:val="28"/>
          <w:szCs w:val="28"/>
          <w:lang w:val="uk-UA"/>
        </w:rPr>
        <w:t xml:space="preserve"> навчально-виховно</w:t>
      </w:r>
      <w:r>
        <w:rPr>
          <w:sz w:val="28"/>
          <w:szCs w:val="28"/>
          <w:lang w:val="uk-UA"/>
        </w:rPr>
        <w:t xml:space="preserve">ї </w:t>
      </w:r>
      <w:r w:rsidRPr="00845A87">
        <w:rPr>
          <w:sz w:val="28"/>
          <w:szCs w:val="28"/>
          <w:lang w:val="uk-UA"/>
        </w:rPr>
        <w:t>роботи</w:t>
      </w:r>
      <w:r>
        <w:rPr>
          <w:sz w:val="28"/>
          <w:szCs w:val="28"/>
          <w:lang w:val="uk-UA"/>
        </w:rPr>
        <w:t xml:space="preserve"> зі студентами;</w:t>
      </w:r>
    </w:p>
    <w:p w14:paraId="1F07C70C" w14:textId="77777777" w:rsidR="000E0DF9" w:rsidRPr="00845A87" w:rsidRDefault="000E0DF9" w:rsidP="000E0DF9">
      <w:pPr>
        <w:ind w:firstLine="709"/>
        <w:contextualSpacing/>
        <w:jc w:val="both"/>
        <w:rPr>
          <w:sz w:val="28"/>
          <w:szCs w:val="28"/>
          <w:lang w:val="uk-UA"/>
        </w:rPr>
      </w:pPr>
      <w:r w:rsidRPr="00845A87">
        <w:rPr>
          <w:sz w:val="28"/>
          <w:szCs w:val="28"/>
          <w:lang w:val="uk-UA"/>
        </w:rPr>
        <w:t>-</w:t>
      </w:r>
      <w:r>
        <w:rPr>
          <w:sz w:val="28"/>
          <w:szCs w:val="28"/>
          <w:lang w:val="uk-UA"/>
        </w:rPr>
        <w:t xml:space="preserve"> методики проведення </w:t>
      </w:r>
      <w:r w:rsidRPr="00845A87">
        <w:rPr>
          <w:sz w:val="28"/>
          <w:szCs w:val="28"/>
          <w:lang w:val="uk-UA"/>
        </w:rPr>
        <w:t>наукових</w:t>
      </w:r>
      <w:r>
        <w:rPr>
          <w:sz w:val="28"/>
          <w:szCs w:val="28"/>
          <w:lang w:val="uk-UA"/>
        </w:rPr>
        <w:t xml:space="preserve"> </w:t>
      </w:r>
      <w:proofErr w:type="spellStart"/>
      <w:r w:rsidRPr="00845A87">
        <w:rPr>
          <w:sz w:val="28"/>
          <w:szCs w:val="28"/>
          <w:lang w:val="uk-UA"/>
        </w:rPr>
        <w:t>дослiджень</w:t>
      </w:r>
      <w:proofErr w:type="spellEnd"/>
      <w:r w:rsidRPr="00845A87">
        <w:rPr>
          <w:sz w:val="28"/>
          <w:szCs w:val="28"/>
          <w:lang w:val="uk-UA"/>
        </w:rPr>
        <w:t>,</w:t>
      </w:r>
      <w:r>
        <w:rPr>
          <w:sz w:val="28"/>
          <w:szCs w:val="28"/>
          <w:lang w:val="uk-UA"/>
        </w:rPr>
        <w:t xml:space="preserve"> </w:t>
      </w:r>
      <w:r w:rsidRPr="00845A87">
        <w:rPr>
          <w:sz w:val="28"/>
          <w:szCs w:val="28"/>
          <w:lang w:val="uk-UA"/>
        </w:rPr>
        <w:t>включно</w:t>
      </w:r>
      <w:r>
        <w:rPr>
          <w:sz w:val="28"/>
          <w:szCs w:val="28"/>
          <w:lang w:val="uk-UA"/>
        </w:rPr>
        <w:t xml:space="preserve"> </w:t>
      </w:r>
      <w:r w:rsidRPr="00845A87">
        <w:rPr>
          <w:sz w:val="28"/>
          <w:szCs w:val="28"/>
          <w:lang w:val="uk-UA"/>
        </w:rPr>
        <w:t>з</w:t>
      </w:r>
      <w:r>
        <w:rPr>
          <w:sz w:val="28"/>
          <w:szCs w:val="28"/>
          <w:lang w:val="uk-UA"/>
        </w:rPr>
        <w:t xml:space="preserve"> </w:t>
      </w:r>
      <w:r w:rsidRPr="00845A87">
        <w:rPr>
          <w:sz w:val="28"/>
          <w:szCs w:val="28"/>
          <w:lang w:val="uk-UA"/>
        </w:rPr>
        <w:t>вимогами</w:t>
      </w:r>
      <w:r>
        <w:rPr>
          <w:sz w:val="28"/>
          <w:szCs w:val="28"/>
          <w:lang w:val="uk-UA"/>
        </w:rPr>
        <w:t xml:space="preserve"> академічної </w:t>
      </w:r>
      <w:proofErr w:type="spellStart"/>
      <w:r w:rsidRPr="00845A87">
        <w:rPr>
          <w:sz w:val="28"/>
          <w:szCs w:val="28"/>
          <w:lang w:val="uk-UA"/>
        </w:rPr>
        <w:t>доброчесностi</w:t>
      </w:r>
      <w:proofErr w:type="spellEnd"/>
      <w:r w:rsidRPr="00845A87">
        <w:rPr>
          <w:sz w:val="28"/>
          <w:szCs w:val="28"/>
          <w:lang w:val="uk-UA"/>
        </w:rPr>
        <w:t>;</w:t>
      </w:r>
    </w:p>
    <w:p w14:paraId="086BEB35" w14:textId="77777777" w:rsidR="000E0DF9" w:rsidRPr="00845A87" w:rsidRDefault="000E0DF9" w:rsidP="000E0DF9">
      <w:pPr>
        <w:ind w:firstLine="709"/>
        <w:contextualSpacing/>
        <w:jc w:val="both"/>
        <w:rPr>
          <w:sz w:val="28"/>
          <w:szCs w:val="28"/>
          <w:lang w:val="uk-UA"/>
        </w:rPr>
      </w:pPr>
      <w:r w:rsidRPr="00500BED">
        <w:rPr>
          <w:sz w:val="28"/>
          <w:szCs w:val="28"/>
          <w:u w:val="single"/>
          <w:lang w:val="uk-UA"/>
        </w:rPr>
        <w:t>виробив уміння</w:t>
      </w:r>
      <w:r>
        <w:rPr>
          <w:sz w:val="28"/>
          <w:szCs w:val="28"/>
          <w:u w:val="single"/>
          <w:lang w:val="uk-UA"/>
        </w:rPr>
        <w:t>, які стосуються</w:t>
      </w:r>
      <w:r w:rsidRPr="00845A87">
        <w:rPr>
          <w:sz w:val="28"/>
          <w:szCs w:val="28"/>
          <w:lang w:val="uk-UA"/>
        </w:rPr>
        <w:t>:</w:t>
      </w:r>
    </w:p>
    <w:p w14:paraId="2F2B0D8C" w14:textId="77777777" w:rsidR="000E0DF9" w:rsidRPr="00845A87" w:rsidRDefault="000E0DF9" w:rsidP="000E0DF9">
      <w:pPr>
        <w:ind w:firstLine="709"/>
        <w:contextualSpacing/>
        <w:jc w:val="both"/>
        <w:rPr>
          <w:sz w:val="28"/>
          <w:szCs w:val="28"/>
          <w:lang w:val="uk-UA"/>
        </w:rPr>
      </w:pPr>
      <w:r w:rsidRPr="00845A87">
        <w:rPr>
          <w:sz w:val="28"/>
          <w:szCs w:val="28"/>
          <w:lang w:val="uk-UA"/>
        </w:rPr>
        <w:t>-</w:t>
      </w:r>
      <w:r>
        <w:rPr>
          <w:sz w:val="28"/>
          <w:szCs w:val="28"/>
          <w:lang w:val="uk-UA"/>
        </w:rPr>
        <w:t xml:space="preserve"> підготовки і </w:t>
      </w:r>
      <w:r w:rsidRPr="00845A87">
        <w:rPr>
          <w:sz w:val="28"/>
          <w:szCs w:val="28"/>
          <w:lang w:val="uk-UA"/>
        </w:rPr>
        <w:t>проведен</w:t>
      </w:r>
      <w:r>
        <w:rPr>
          <w:sz w:val="28"/>
          <w:szCs w:val="28"/>
          <w:lang w:val="uk-UA"/>
        </w:rPr>
        <w:t>н</w:t>
      </w:r>
      <w:r w:rsidRPr="00845A87">
        <w:rPr>
          <w:sz w:val="28"/>
          <w:szCs w:val="28"/>
          <w:lang w:val="uk-UA"/>
        </w:rPr>
        <w:t>я</w:t>
      </w:r>
      <w:r>
        <w:rPr>
          <w:sz w:val="28"/>
          <w:szCs w:val="28"/>
          <w:lang w:val="uk-UA"/>
        </w:rPr>
        <w:t xml:space="preserve"> різних видів </w:t>
      </w:r>
      <w:r w:rsidRPr="00845A87">
        <w:rPr>
          <w:sz w:val="28"/>
          <w:szCs w:val="28"/>
          <w:lang w:val="uk-UA"/>
        </w:rPr>
        <w:t>занять</w:t>
      </w:r>
      <w:r>
        <w:rPr>
          <w:sz w:val="28"/>
          <w:szCs w:val="28"/>
          <w:lang w:val="uk-UA"/>
        </w:rPr>
        <w:t xml:space="preserve"> </w:t>
      </w:r>
      <w:r w:rsidRPr="00845A87">
        <w:rPr>
          <w:sz w:val="28"/>
          <w:szCs w:val="28"/>
          <w:lang w:val="uk-UA"/>
        </w:rPr>
        <w:t>з</w:t>
      </w:r>
      <w:r>
        <w:rPr>
          <w:sz w:val="28"/>
          <w:szCs w:val="28"/>
          <w:lang w:val="uk-UA"/>
        </w:rPr>
        <w:t xml:space="preserve"> </w:t>
      </w:r>
      <w:r w:rsidRPr="00845A87">
        <w:rPr>
          <w:sz w:val="28"/>
          <w:szCs w:val="28"/>
          <w:lang w:val="uk-UA"/>
        </w:rPr>
        <w:t>використанням</w:t>
      </w:r>
      <w:r>
        <w:rPr>
          <w:sz w:val="28"/>
          <w:szCs w:val="28"/>
          <w:lang w:val="uk-UA"/>
        </w:rPr>
        <w:t xml:space="preserve"> </w:t>
      </w:r>
      <w:r w:rsidRPr="00845A87">
        <w:rPr>
          <w:sz w:val="28"/>
          <w:szCs w:val="28"/>
          <w:lang w:val="uk-UA"/>
        </w:rPr>
        <w:t>сучасних</w:t>
      </w:r>
      <w:r>
        <w:rPr>
          <w:sz w:val="28"/>
          <w:szCs w:val="28"/>
          <w:lang w:val="uk-UA"/>
        </w:rPr>
        <w:t xml:space="preserve"> </w:t>
      </w:r>
      <w:proofErr w:type="spellStart"/>
      <w:r>
        <w:rPr>
          <w:sz w:val="28"/>
          <w:szCs w:val="28"/>
          <w:lang w:val="uk-UA"/>
        </w:rPr>
        <w:t>м</w:t>
      </w:r>
      <w:r w:rsidRPr="00845A87">
        <w:rPr>
          <w:sz w:val="28"/>
          <w:szCs w:val="28"/>
          <w:lang w:val="uk-UA"/>
        </w:rPr>
        <w:t>етодiв</w:t>
      </w:r>
      <w:proofErr w:type="spellEnd"/>
      <w:r>
        <w:rPr>
          <w:sz w:val="28"/>
          <w:szCs w:val="28"/>
          <w:lang w:val="uk-UA"/>
        </w:rPr>
        <w:t xml:space="preserve">, форм </w:t>
      </w:r>
      <w:r w:rsidRPr="00845A87">
        <w:rPr>
          <w:sz w:val="28"/>
          <w:szCs w:val="28"/>
          <w:lang w:val="uk-UA"/>
        </w:rPr>
        <w:t>i</w:t>
      </w:r>
      <w:r>
        <w:rPr>
          <w:sz w:val="28"/>
          <w:szCs w:val="28"/>
          <w:lang w:val="uk-UA"/>
        </w:rPr>
        <w:t xml:space="preserve"> прийомів організації </w:t>
      </w:r>
      <w:r w:rsidRPr="00845A87">
        <w:rPr>
          <w:sz w:val="28"/>
          <w:szCs w:val="28"/>
          <w:lang w:val="uk-UA"/>
        </w:rPr>
        <w:t>навчально-</w:t>
      </w:r>
      <w:proofErr w:type="spellStart"/>
      <w:r w:rsidRPr="00845A87">
        <w:rPr>
          <w:sz w:val="28"/>
          <w:szCs w:val="28"/>
          <w:lang w:val="uk-UA"/>
        </w:rPr>
        <w:t>пiзнавально</w:t>
      </w:r>
      <w:r>
        <w:rPr>
          <w:sz w:val="28"/>
          <w:szCs w:val="28"/>
          <w:lang w:val="uk-UA"/>
        </w:rPr>
        <w:t>ї</w:t>
      </w:r>
      <w:proofErr w:type="spellEnd"/>
      <w:r>
        <w:rPr>
          <w:sz w:val="28"/>
          <w:szCs w:val="28"/>
          <w:lang w:val="uk-UA"/>
        </w:rPr>
        <w:t xml:space="preserve"> діяльності студентів</w:t>
      </w:r>
      <w:r w:rsidRPr="00845A87">
        <w:rPr>
          <w:sz w:val="28"/>
          <w:szCs w:val="28"/>
          <w:lang w:val="uk-UA"/>
        </w:rPr>
        <w:t>;</w:t>
      </w:r>
    </w:p>
    <w:p w14:paraId="21B37DAA" w14:textId="77777777" w:rsidR="000E0DF9" w:rsidRPr="00845A87" w:rsidRDefault="000E0DF9" w:rsidP="000E0DF9">
      <w:pPr>
        <w:ind w:firstLine="709"/>
        <w:contextualSpacing/>
        <w:jc w:val="both"/>
        <w:rPr>
          <w:sz w:val="28"/>
          <w:szCs w:val="28"/>
          <w:lang w:val="uk-UA"/>
        </w:rPr>
      </w:pPr>
      <w:r w:rsidRPr="00845A87">
        <w:rPr>
          <w:sz w:val="28"/>
          <w:szCs w:val="28"/>
          <w:lang w:val="uk-UA"/>
        </w:rPr>
        <w:t>-</w:t>
      </w:r>
      <w:proofErr w:type="spellStart"/>
      <w:r w:rsidRPr="00845A87">
        <w:rPr>
          <w:sz w:val="28"/>
          <w:szCs w:val="28"/>
          <w:lang w:val="uk-UA"/>
        </w:rPr>
        <w:t>здiйснення</w:t>
      </w:r>
      <w:proofErr w:type="spellEnd"/>
      <w:r>
        <w:rPr>
          <w:sz w:val="28"/>
          <w:szCs w:val="28"/>
          <w:lang w:val="uk-UA"/>
        </w:rPr>
        <w:t xml:space="preserve"> </w:t>
      </w:r>
      <w:r w:rsidRPr="00845A87">
        <w:rPr>
          <w:sz w:val="28"/>
          <w:szCs w:val="28"/>
          <w:lang w:val="uk-UA"/>
        </w:rPr>
        <w:t>науково-</w:t>
      </w:r>
      <w:proofErr w:type="spellStart"/>
      <w:r w:rsidRPr="00845A87">
        <w:rPr>
          <w:sz w:val="28"/>
          <w:szCs w:val="28"/>
          <w:lang w:val="uk-UA"/>
        </w:rPr>
        <w:t>дослiдно</w:t>
      </w:r>
      <w:r>
        <w:rPr>
          <w:sz w:val="28"/>
          <w:szCs w:val="28"/>
          <w:lang w:val="uk-UA"/>
        </w:rPr>
        <w:t>ї</w:t>
      </w:r>
      <w:proofErr w:type="spellEnd"/>
      <w:r>
        <w:rPr>
          <w:sz w:val="28"/>
          <w:szCs w:val="28"/>
          <w:lang w:val="uk-UA"/>
        </w:rPr>
        <w:t xml:space="preserve"> </w:t>
      </w:r>
      <w:r w:rsidRPr="00845A87">
        <w:rPr>
          <w:sz w:val="28"/>
          <w:szCs w:val="28"/>
          <w:lang w:val="uk-UA"/>
        </w:rPr>
        <w:t>роботи</w:t>
      </w:r>
      <w:r>
        <w:rPr>
          <w:sz w:val="28"/>
          <w:szCs w:val="28"/>
          <w:lang w:val="uk-UA"/>
        </w:rPr>
        <w:t xml:space="preserve"> та використання її результатів </w:t>
      </w:r>
      <w:r w:rsidRPr="00845A87">
        <w:rPr>
          <w:sz w:val="28"/>
          <w:szCs w:val="28"/>
          <w:lang w:val="uk-UA"/>
        </w:rPr>
        <w:t xml:space="preserve">у </w:t>
      </w:r>
      <w:r>
        <w:rPr>
          <w:sz w:val="28"/>
          <w:szCs w:val="28"/>
          <w:lang w:val="uk-UA"/>
        </w:rPr>
        <w:t>процесі вдосконалення навчально-виховної діяльності зі студентами</w:t>
      </w:r>
      <w:r w:rsidRPr="00845A87">
        <w:rPr>
          <w:sz w:val="28"/>
          <w:szCs w:val="28"/>
          <w:lang w:val="uk-UA"/>
        </w:rPr>
        <w:t>;</w:t>
      </w:r>
    </w:p>
    <w:p w14:paraId="7DE8B95F" w14:textId="77777777" w:rsidR="000E0DF9" w:rsidRPr="00845A87" w:rsidRDefault="000E0DF9" w:rsidP="000E0DF9">
      <w:pPr>
        <w:ind w:firstLine="709"/>
        <w:contextualSpacing/>
        <w:jc w:val="both"/>
        <w:rPr>
          <w:sz w:val="28"/>
          <w:szCs w:val="28"/>
          <w:lang w:val="uk-UA"/>
        </w:rPr>
      </w:pPr>
      <w:r w:rsidRPr="00845A87">
        <w:rPr>
          <w:sz w:val="28"/>
          <w:szCs w:val="28"/>
          <w:lang w:val="uk-UA"/>
        </w:rPr>
        <w:t>-перетворення</w:t>
      </w:r>
      <w:r>
        <w:rPr>
          <w:sz w:val="28"/>
          <w:szCs w:val="28"/>
          <w:lang w:val="uk-UA"/>
        </w:rPr>
        <w:t xml:space="preserve"> наукової інформації </w:t>
      </w:r>
      <w:r w:rsidRPr="00845A87">
        <w:rPr>
          <w:sz w:val="28"/>
          <w:szCs w:val="28"/>
          <w:lang w:val="uk-UA"/>
        </w:rPr>
        <w:t>в</w:t>
      </w:r>
      <w:r>
        <w:rPr>
          <w:sz w:val="28"/>
          <w:szCs w:val="28"/>
          <w:lang w:val="uk-UA"/>
        </w:rPr>
        <w:t xml:space="preserve"> дидактич</w:t>
      </w:r>
      <w:r w:rsidRPr="00845A87">
        <w:rPr>
          <w:sz w:val="28"/>
          <w:szCs w:val="28"/>
          <w:lang w:val="uk-UA"/>
        </w:rPr>
        <w:t>ний</w:t>
      </w:r>
      <w:r>
        <w:rPr>
          <w:sz w:val="28"/>
          <w:szCs w:val="28"/>
          <w:lang w:val="uk-UA"/>
        </w:rPr>
        <w:t xml:space="preserve"> матеріал певної </w:t>
      </w:r>
      <w:r w:rsidRPr="00845A87">
        <w:rPr>
          <w:sz w:val="28"/>
          <w:szCs w:val="28"/>
          <w:lang w:val="uk-UA"/>
        </w:rPr>
        <w:t>навчаль</w:t>
      </w:r>
      <w:r>
        <w:rPr>
          <w:sz w:val="28"/>
          <w:szCs w:val="28"/>
          <w:lang w:val="uk-UA"/>
        </w:rPr>
        <w:t>ної дисципліни</w:t>
      </w:r>
      <w:r w:rsidRPr="00845A87">
        <w:rPr>
          <w:sz w:val="28"/>
          <w:szCs w:val="28"/>
          <w:lang w:val="uk-UA"/>
        </w:rPr>
        <w:t>;</w:t>
      </w:r>
    </w:p>
    <w:p w14:paraId="641C70D0" w14:textId="77777777" w:rsidR="000E0DF9" w:rsidRPr="00845A87" w:rsidRDefault="000E0DF9" w:rsidP="000E0DF9">
      <w:pPr>
        <w:ind w:firstLine="709"/>
        <w:contextualSpacing/>
        <w:jc w:val="both"/>
        <w:rPr>
          <w:sz w:val="28"/>
          <w:szCs w:val="28"/>
          <w:lang w:val="uk-UA"/>
        </w:rPr>
      </w:pPr>
      <w:r w:rsidRPr="00845A87">
        <w:rPr>
          <w:sz w:val="28"/>
          <w:szCs w:val="28"/>
          <w:lang w:val="uk-UA"/>
        </w:rPr>
        <w:t>-</w:t>
      </w:r>
      <w:r>
        <w:rPr>
          <w:sz w:val="28"/>
          <w:szCs w:val="28"/>
          <w:lang w:val="uk-UA"/>
        </w:rPr>
        <w:t xml:space="preserve"> обґрунтування теоретичної цінності й апробації практичної значущості результатів власного дисертаційного </w:t>
      </w:r>
      <w:proofErr w:type="spellStart"/>
      <w:r w:rsidRPr="00845A87">
        <w:rPr>
          <w:sz w:val="28"/>
          <w:szCs w:val="28"/>
          <w:lang w:val="uk-UA"/>
        </w:rPr>
        <w:t>дослiдження</w:t>
      </w:r>
      <w:proofErr w:type="spellEnd"/>
      <w:r w:rsidRPr="00845A87">
        <w:rPr>
          <w:sz w:val="28"/>
          <w:szCs w:val="28"/>
          <w:lang w:val="uk-UA"/>
        </w:rPr>
        <w:t>;</w:t>
      </w:r>
    </w:p>
    <w:p w14:paraId="3220CCC8" w14:textId="77777777" w:rsidR="000E0DF9" w:rsidRPr="00845A87" w:rsidRDefault="000E0DF9" w:rsidP="000E0DF9">
      <w:pPr>
        <w:ind w:firstLine="709"/>
        <w:contextualSpacing/>
        <w:jc w:val="both"/>
        <w:rPr>
          <w:sz w:val="28"/>
          <w:szCs w:val="28"/>
          <w:lang w:val="uk-UA"/>
        </w:rPr>
      </w:pPr>
      <w:r w:rsidRPr="00C10502">
        <w:rPr>
          <w:sz w:val="28"/>
          <w:szCs w:val="28"/>
          <w:u w:val="single"/>
          <w:lang w:val="uk-UA"/>
        </w:rPr>
        <w:t>напрацював навички</w:t>
      </w:r>
      <w:r>
        <w:rPr>
          <w:sz w:val="28"/>
          <w:szCs w:val="28"/>
          <w:u w:val="single"/>
          <w:lang w:val="uk-UA"/>
        </w:rPr>
        <w:t xml:space="preserve"> щодо</w:t>
      </w:r>
      <w:r w:rsidRPr="00845A87">
        <w:rPr>
          <w:sz w:val="28"/>
          <w:szCs w:val="28"/>
          <w:lang w:val="uk-UA"/>
        </w:rPr>
        <w:t>:</w:t>
      </w:r>
    </w:p>
    <w:p w14:paraId="2F5CD9BE" w14:textId="77777777" w:rsidR="000E0DF9" w:rsidRPr="00845A87" w:rsidRDefault="000E0DF9" w:rsidP="000E0DF9">
      <w:pPr>
        <w:ind w:firstLine="709"/>
        <w:contextualSpacing/>
        <w:jc w:val="both"/>
        <w:rPr>
          <w:sz w:val="28"/>
          <w:szCs w:val="28"/>
          <w:lang w:val="uk-UA"/>
        </w:rPr>
      </w:pPr>
      <w:r w:rsidRPr="00845A87">
        <w:rPr>
          <w:sz w:val="28"/>
          <w:szCs w:val="28"/>
          <w:lang w:val="uk-UA"/>
        </w:rPr>
        <w:t>-використання теоретичних</w:t>
      </w:r>
      <w:r>
        <w:rPr>
          <w:sz w:val="28"/>
          <w:szCs w:val="28"/>
          <w:lang w:val="uk-UA"/>
        </w:rPr>
        <w:t xml:space="preserve"> </w:t>
      </w:r>
      <w:r w:rsidRPr="00845A87">
        <w:rPr>
          <w:sz w:val="28"/>
          <w:szCs w:val="28"/>
          <w:lang w:val="uk-UA"/>
        </w:rPr>
        <w:t>знань</w:t>
      </w:r>
      <w:r>
        <w:rPr>
          <w:sz w:val="28"/>
          <w:szCs w:val="28"/>
          <w:lang w:val="uk-UA"/>
        </w:rPr>
        <w:t xml:space="preserve"> </w:t>
      </w:r>
      <w:r w:rsidRPr="00845A87">
        <w:rPr>
          <w:sz w:val="28"/>
          <w:szCs w:val="28"/>
          <w:lang w:val="uk-UA"/>
        </w:rPr>
        <w:t>з</w:t>
      </w:r>
      <w:r>
        <w:rPr>
          <w:sz w:val="28"/>
          <w:szCs w:val="28"/>
          <w:lang w:val="uk-UA"/>
        </w:rPr>
        <w:t xml:space="preserve"> </w:t>
      </w:r>
      <w:r w:rsidRPr="00845A87">
        <w:rPr>
          <w:sz w:val="28"/>
          <w:szCs w:val="28"/>
          <w:lang w:val="uk-UA"/>
        </w:rPr>
        <w:t>фахових</w:t>
      </w:r>
      <w:r>
        <w:rPr>
          <w:sz w:val="28"/>
          <w:szCs w:val="28"/>
          <w:lang w:val="uk-UA"/>
        </w:rPr>
        <w:t xml:space="preserve"> </w:t>
      </w:r>
      <w:proofErr w:type="spellStart"/>
      <w:r w:rsidRPr="00845A87">
        <w:rPr>
          <w:sz w:val="28"/>
          <w:szCs w:val="28"/>
          <w:lang w:val="uk-UA"/>
        </w:rPr>
        <w:t>дисциплiн</w:t>
      </w:r>
      <w:proofErr w:type="spellEnd"/>
      <w:r w:rsidRPr="00845A87">
        <w:rPr>
          <w:sz w:val="28"/>
          <w:szCs w:val="28"/>
          <w:lang w:val="uk-UA"/>
        </w:rPr>
        <w:t xml:space="preserve"> у</w:t>
      </w:r>
      <w:r>
        <w:rPr>
          <w:sz w:val="28"/>
          <w:szCs w:val="28"/>
          <w:lang w:val="uk-UA"/>
        </w:rPr>
        <w:t xml:space="preserve"> </w:t>
      </w:r>
      <w:proofErr w:type="spellStart"/>
      <w:r w:rsidRPr="00845A87">
        <w:rPr>
          <w:sz w:val="28"/>
          <w:szCs w:val="28"/>
          <w:lang w:val="uk-UA"/>
        </w:rPr>
        <w:t>розв'язаннi</w:t>
      </w:r>
      <w:proofErr w:type="spellEnd"/>
      <w:r>
        <w:rPr>
          <w:sz w:val="28"/>
          <w:szCs w:val="28"/>
          <w:lang w:val="uk-UA"/>
        </w:rPr>
        <w:t xml:space="preserve"> </w:t>
      </w:r>
      <w:r w:rsidRPr="00845A87">
        <w:rPr>
          <w:sz w:val="28"/>
          <w:szCs w:val="28"/>
          <w:lang w:val="uk-UA"/>
        </w:rPr>
        <w:t>конкретних</w:t>
      </w:r>
      <w:r>
        <w:rPr>
          <w:sz w:val="28"/>
          <w:szCs w:val="28"/>
          <w:lang w:val="uk-UA"/>
        </w:rPr>
        <w:t xml:space="preserve"> </w:t>
      </w:r>
      <w:r w:rsidRPr="00845A87">
        <w:rPr>
          <w:sz w:val="28"/>
          <w:szCs w:val="28"/>
          <w:lang w:val="uk-UA"/>
        </w:rPr>
        <w:t>дидактичних</w:t>
      </w:r>
      <w:r>
        <w:rPr>
          <w:sz w:val="28"/>
          <w:szCs w:val="28"/>
          <w:lang w:val="uk-UA"/>
        </w:rPr>
        <w:t xml:space="preserve"> і </w:t>
      </w:r>
      <w:r w:rsidRPr="00845A87">
        <w:rPr>
          <w:sz w:val="28"/>
          <w:szCs w:val="28"/>
          <w:lang w:val="uk-UA"/>
        </w:rPr>
        <w:t>виховних</w:t>
      </w:r>
      <w:r>
        <w:rPr>
          <w:sz w:val="28"/>
          <w:szCs w:val="28"/>
          <w:lang w:val="uk-UA"/>
        </w:rPr>
        <w:t xml:space="preserve"> </w:t>
      </w:r>
      <w:r w:rsidRPr="00845A87">
        <w:rPr>
          <w:sz w:val="28"/>
          <w:szCs w:val="28"/>
          <w:lang w:val="uk-UA"/>
        </w:rPr>
        <w:t>завдань;</w:t>
      </w:r>
    </w:p>
    <w:p w14:paraId="181A13A2" w14:textId="77777777" w:rsidR="000E0DF9" w:rsidRDefault="000E0DF9" w:rsidP="000E0DF9">
      <w:pPr>
        <w:ind w:firstLine="709"/>
        <w:contextualSpacing/>
        <w:jc w:val="both"/>
        <w:rPr>
          <w:sz w:val="28"/>
          <w:szCs w:val="28"/>
          <w:lang w:val="uk-UA"/>
        </w:rPr>
      </w:pPr>
      <w:r w:rsidRPr="00845A87">
        <w:rPr>
          <w:sz w:val="28"/>
          <w:szCs w:val="28"/>
          <w:lang w:val="uk-UA"/>
        </w:rPr>
        <w:t>-</w:t>
      </w:r>
      <w:r>
        <w:rPr>
          <w:sz w:val="28"/>
          <w:szCs w:val="28"/>
          <w:lang w:val="uk-UA"/>
        </w:rPr>
        <w:t> складання планів-конспектів та розробки навчально-методичного забезпечення лекційних, семінарських/практичних занять зі студентами;</w:t>
      </w:r>
    </w:p>
    <w:p w14:paraId="3B6FFDE0" w14:textId="77777777" w:rsidR="000E0DF9" w:rsidRDefault="000E0DF9" w:rsidP="000E0DF9">
      <w:pPr>
        <w:ind w:firstLine="709"/>
        <w:contextualSpacing/>
        <w:jc w:val="both"/>
        <w:rPr>
          <w:sz w:val="28"/>
          <w:szCs w:val="28"/>
          <w:lang w:val="uk-UA"/>
        </w:rPr>
      </w:pPr>
      <w:r>
        <w:rPr>
          <w:sz w:val="28"/>
          <w:szCs w:val="28"/>
          <w:lang w:val="uk-UA"/>
        </w:rPr>
        <w:t>- </w:t>
      </w:r>
      <w:proofErr w:type="spellStart"/>
      <w:r>
        <w:rPr>
          <w:sz w:val="28"/>
          <w:szCs w:val="28"/>
          <w:lang w:val="uk-UA"/>
        </w:rPr>
        <w:t>проектування</w:t>
      </w:r>
      <w:proofErr w:type="spellEnd"/>
      <w:r>
        <w:rPr>
          <w:sz w:val="28"/>
          <w:szCs w:val="28"/>
          <w:lang w:val="uk-UA"/>
        </w:rPr>
        <w:t xml:space="preserve"> й проведення виховних заходів зі студентами;</w:t>
      </w:r>
    </w:p>
    <w:p w14:paraId="526B53EA" w14:textId="77777777" w:rsidR="000E0DF9" w:rsidRDefault="000E0DF9" w:rsidP="000E0DF9">
      <w:pPr>
        <w:ind w:firstLine="709"/>
        <w:contextualSpacing/>
        <w:jc w:val="both"/>
        <w:rPr>
          <w:sz w:val="28"/>
          <w:szCs w:val="28"/>
          <w:lang w:val="uk-UA"/>
        </w:rPr>
      </w:pPr>
      <w:r>
        <w:rPr>
          <w:sz w:val="28"/>
          <w:szCs w:val="28"/>
          <w:lang w:val="uk-UA"/>
        </w:rPr>
        <w:t>- розробки тестових завдань для поточного й підсумкового контролю знань студентів.</w:t>
      </w:r>
    </w:p>
    <w:p w14:paraId="7A7F142B" w14:textId="77777777" w:rsidR="000E0DF9" w:rsidRPr="00845A87" w:rsidRDefault="000E0DF9" w:rsidP="000E0DF9">
      <w:pPr>
        <w:ind w:firstLine="709"/>
        <w:contextualSpacing/>
        <w:jc w:val="both"/>
        <w:rPr>
          <w:sz w:val="28"/>
          <w:szCs w:val="28"/>
          <w:lang w:val="uk-UA"/>
        </w:rPr>
      </w:pPr>
      <w:r w:rsidRPr="00845A87">
        <w:rPr>
          <w:sz w:val="28"/>
          <w:szCs w:val="28"/>
          <w:lang w:val="uk-UA"/>
        </w:rPr>
        <w:t>-</w:t>
      </w:r>
      <w:r>
        <w:rPr>
          <w:sz w:val="28"/>
          <w:szCs w:val="28"/>
          <w:lang w:val="uk-UA"/>
        </w:rPr>
        <w:t> </w:t>
      </w:r>
      <w:proofErr w:type="spellStart"/>
      <w:r w:rsidRPr="00845A87">
        <w:rPr>
          <w:sz w:val="28"/>
          <w:szCs w:val="28"/>
          <w:lang w:val="uk-UA"/>
        </w:rPr>
        <w:t>презентацi</w:t>
      </w:r>
      <w:r>
        <w:rPr>
          <w:sz w:val="28"/>
          <w:szCs w:val="28"/>
          <w:lang w:val="uk-UA"/>
        </w:rPr>
        <w:t>ї</w:t>
      </w:r>
      <w:proofErr w:type="spellEnd"/>
      <w:r>
        <w:rPr>
          <w:sz w:val="28"/>
          <w:szCs w:val="28"/>
          <w:lang w:val="uk-UA"/>
        </w:rPr>
        <w:t xml:space="preserve"> результатів власного н</w:t>
      </w:r>
      <w:r w:rsidRPr="00845A87">
        <w:rPr>
          <w:sz w:val="28"/>
          <w:szCs w:val="28"/>
          <w:lang w:val="uk-UA"/>
        </w:rPr>
        <w:t xml:space="preserve">аукового </w:t>
      </w:r>
      <w:proofErr w:type="spellStart"/>
      <w:r w:rsidRPr="00845A87">
        <w:rPr>
          <w:sz w:val="28"/>
          <w:szCs w:val="28"/>
          <w:lang w:val="uk-UA"/>
        </w:rPr>
        <w:t>дослiдження</w:t>
      </w:r>
      <w:proofErr w:type="spellEnd"/>
      <w:r w:rsidRPr="00845A87">
        <w:rPr>
          <w:sz w:val="28"/>
          <w:szCs w:val="28"/>
          <w:lang w:val="uk-UA"/>
        </w:rPr>
        <w:t>.</w:t>
      </w:r>
    </w:p>
    <w:p w14:paraId="78359F7E" w14:textId="77777777" w:rsidR="000E0DF9" w:rsidRPr="00845A87" w:rsidRDefault="000E0DF9" w:rsidP="000E0DF9">
      <w:pPr>
        <w:ind w:firstLine="709"/>
        <w:contextualSpacing/>
        <w:jc w:val="both"/>
        <w:rPr>
          <w:sz w:val="28"/>
          <w:szCs w:val="28"/>
          <w:lang w:val="uk-UA"/>
        </w:rPr>
      </w:pPr>
      <w:r w:rsidRPr="00845A87">
        <w:rPr>
          <w:sz w:val="28"/>
          <w:szCs w:val="28"/>
          <w:lang w:val="uk-UA"/>
        </w:rPr>
        <w:t>Вважаю,</w:t>
      </w:r>
      <w:r>
        <w:rPr>
          <w:sz w:val="28"/>
          <w:szCs w:val="28"/>
          <w:lang w:val="uk-UA"/>
        </w:rPr>
        <w:t xml:space="preserve"> </w:t>
      </w:r>
      <w:r w:rsidRPr="00845A87">
        <w:rPr>
          <w:sz w:val="28"/>
          <w:szCs w:val="28"/>
          <w:lang w:val="uk-UA"/>
        </w:rPr>
        <w:t>що</w:t>
      </w:r>
      <w:r>
        <w:rPr>
          <w:sz w:val="28"/>
          <w:szCs w:val="28"/>
          <w:lang w:val="uk-UA"/>
        </w:rPr>
        <w:t xml:space="preserve"> </w:t>
      </w:r>
      <w:r w:rsidR="00FB6C2E">
        <w:rPr>
          <w:sz w:val="28"/>
          <w:szCs w:val="28"/>
          <w:lang w:val="uk-UA"/>
        </w:rPr>
        <w:t>практикант</w:t>
      </w:r>
      <w:r>
        <w:rPr>
          <w:sz w:val="28"/>
          <w:szCs w:val="28"/>
          <w:lang w:val="uk-UA"/>
        </w:rPr>
        <w:t xml:space="preserve"> _____________ </w:t>
      </w:r>
      <w:r w:rsidRPr="00845A87">
        <w:rPr>
          <w:sz w:val="28"/>
          <w:szCs w:val="28"/>
          <w:lang w:val="uk-UA"/>
        </w:rPr>
        <w:t xml:space="preserve">програму </w:t>
      </w:r>
      <w:r>
        <w:rPr>
          <w:sz w:val="28"/>
          <w:szCs w:val="28"/>
          <w:lang w:val="uk-UA"/>
        </w:rPr>
        <w:t xml:space="preserve">асистентської </w:t>
      </w:r>
      <w:r w:rsidRPr="00845A87">
        <w:rPr>
          <w:sz w:val="28"/>
          <w:szCs w:val="28"/>
          <w:lang w:val="uk-UA"/>
        </w:rPr>
        <w:t>практики</w:t>
      </w:r>
      <w:r>
        <w:rPr>
          <w:sz w:val="28"/>
          <w:szCs w:val="28"/>
          <w:lang w:val="uk-UA"/>
        </w:rPr>
        <w:t xml:space="preserve"> </w:t>
      </w:r>
      <w:r w:rsidRPr="00845A87">
        <w:rPr>
          <w:sz w:val="28"/>
          <w:szCs w:val="28"/>
          <w:lang w:val="uk-UA"/>
        </w:rPr>
        <w:t>та</w:t>
      </w:r>
      <w:r w:rsidRPr="00C92E36">
        <w:rPr>
          <w:sz w:val="28"/>
          <w:szCs w:val="28"/>
          <w:lang w:val="uk-UA"/>
        </w:rPr>
        <w:t xml:space="preserve"> </w:t>
      </w:r>
      <w:r w:rsidRPr="00845A87">
        <w:rPr>
          <w:sz w:val="28"/>
          <w:szCs w:val="28"/>
          <w:lang w:val="uk-UA"/>
        </w:rPr>
        <w:t>завдання</w:t>
      </w:r>
      <w:r>
        <w:rPr>
          <w:sz w:val="28"/>
          <w:szCs w:val="28"/>
          <w:lang w:val="uk-UA"/>
        </w:rPr>
        <w:t xml:space="preserve"> індивідуального плану </w:t>
      </w:r>
      <w:r w:rsidRPr="00845A87">
        <w:rPr>
          <w:sz w:val="28"/>
          <w:szCs w:val="28"/>
          <w:lang w:val="uk-UA"/>
        </w:rPr>
        <w:t>виконав(ла)</w:t>
      </w:r>
      <w:r>
        <w:rPr>
          <w:sz w:val="28"/>
          <w:szCs w:val="28"/>
          <w:lang w:val="uk-UA"/>
        </w:rPr>
        <w:t xml:space="preserve"> </w:t>
      </w:r>
      <w:r w:rsidRPr="00845A87">
        <w:rPr>
          <w:sz w:val="28"/>
          <w:szCs w:val="28"/>
          <w:lang w:val="uk-UA"/>
        </w:rPr>
        <w:t>в</w:t>
      </w:r>
      <w:r>
        <w:rPr>
          <w:sz w:val="28"/>
          <w:szCs w:val="28"/>
          <w:lang w:val="uk-UA"/>
        </w:rPr>
        <w:t xml:space="preserve"> </w:t>
      </w:r>
      <w:r w:rsidRPr="00845A87">
        <w:rPr>
          <w:sz w:val="28"/>
          <w:szCs w:val="28"/>
          <w:lang w:val="uk-UA"/>
        </w:rPr>
        <w:t>повному</w:t>
      </w:r>
      <w:r>
        <w:rPr>
          <w:sz w:val="28"/>
          <w:szCs w:val="28"/>
          <w:lang w:val="uk-UA"/>
        </w:rPr>
        <w:t xml:space="preserve"> обсязі </w:t>
      </w:r>
      <w:r w:rsidRPr="00845A87">
        <w:rPr>
          <w:sz w:val="28"/>
          <w:szCs w:val="28"/>
          <w:lang w:val="uk-UA"/>
        </w:rPr>
        <w:t>та</w:t>
      </w:r>
      <w:r>
        <w:rPr>
          <w:sz w:val="28"/>
          <w:szCs w:val="28"/>
          <w:lang w:val="uk-UA"/>
        </w:rPr>
        <w:t xml:space="preserve"> </w:t>
      </w:r>
      <w:r w:rsidRPr="00845A87">
        <w:rPr>
          <w:sz w:val="28"/>
          <w:szCs w:val="28"/>
          <w:lang w:val="uk-UA"/>
        </w:rPr>
        <w:t>заслугову</w:t>
      </w:r>
      <w:r>
        <w:rPr>
          <w:sz w:val="28"/>
          <w:szCs w:val="28"/>
          <w:lang w:val="uk-UA"/>
        </w:rPr>
        <w:t xml:space="preserve">є </w:t>
      </w:r>
      <w:r w:rsidRPr="00845A87">
        <w:rPr>
          <w:sz w:val="28"/>
          <w:szCs w:val="28"/>
          <w:lang w:val="uk-UA"/>
        </w:rPr>
        <w:t>на</w:t>
      </w:r>
      <w:r>
        <w:rPr>
          <w:sz w:val="28"/>
          <w:szCs w:val="28"/>
          <w:lang w:val="uk-UA"/>
        </w:rPr>
        <w:t xml:space="preserve"> </w:t>
      </w:r>
      <w:proofErr w:type="spellStart"/>
      <w:r w:rsidRPr="00845A87">
        <w:rPr>
          <w:sz w:val="28"/>
          <w:szCs w:val="28"/>
          <w:lang w:val="uk-UA"/>
        </w:rPr>
        <w:t>оцiнку</w:t>
      </w:r>
      <w:proofErr w:type="spellEnd"/>
      <w:r>
        <w:rPr>
          <w:sz w:val="28"/>
          <w:szCs w:val="28"/>
          <w:lang w:val="uk-UA"/>
        </w:rPr>
        <w:t xml:space="preserve"> </w:t>
      </w:r>
      <w:r w:rsidRPr="00845A87">
        <w:rPr>
          <w:sz w:val="28"/>
          <w:szCs w:val="28"/>
          <w:lang w:val="uk-UA"/>
        </w:rPr>
        <w:t>«____________».</w:t>
      </w:r>
    </w:p>
    <w:p w14:paraId="3C3497F0" w14:textId="77777777" w:rsidR="00FB6C2E" w:rsidRDefault="00FB6C2E" w:rsidP="000E0DF9">
      <w:pPr>
        <w:ind w:firstLine="709"/>
        <w:contextualSpacing/>
        <w:jc w:val="both"/>
        <w:rPr>
          <w:sz w:val="28"/>
          <w:szCs w:val="28"/>
          <w:lang w:val="uk-UA"/>
        </w:rPr>
      </w:pPr>
    </w:p>
    <w:p w14:paraId="48B5B312" w14:textId="77777777" w:rsidR="000E0DF9" w:rsidRDefault="000E0DF9" w:rsidP="000E0DF9">
      <w:pPr>
        <w:ind w:firstLine="709"/>
        <w:contextualSpacing/>
        <w:jc w:val="both"/>
        <w:rPr>
          <w:sz w:val="28"/>
          <w:szCs w:val="28"/>
          <w:lang w:val="uk-UA"/>
        </w:rPr>
      </w:pPr>
      <w:r w:rsidRPr="00845A87">
        <w:rPr>
          <w:sz w:val="28"/>
          <w:szCs w:val="28"/>
          <w:lang w:val="uk-UA"/>
        </w:rPr>
        <w:t>Науковий</w:t>
      </w:r>
      <w:r>
        <w:rPr>
          <w:sz w:val="28"/>
          <w:szCs w:val="28"/>
          <w:lang w:val="uk-UA"/>
        </w:rPr>
        <w:t xml:space="preserve"> </w:t>
      </w:r>
      <w:proofErr w:type="spellStart"/>
      <w:r w:rsidRPr="00845A87">
        <w:rPr>
          <w:sz w:val="28"/>
          <w:szCs w:val="28"/>
          <w:lang w:val="uk-UA"/>
        </w:rPr>
        <w:t>керiвник</w:t>
      </w:r>
      <w:proofErr w:type="spellEnd"/>
      <w:r>
        <w:rPr>
          <w:sz w:val="28"/>
          <w:szCs w:val="28"/>
          <w:lang w:val="uk-UA"/>
        </w:rPr>
        <w:t xml:space="preserve">  __________________________ /ПІ</w:t>
      </w:r>
      <w:r w:rsidR="00FB6C2E">
        <w:rPr>
          <w:sz w:val="28"/>
          <w:szCs w:val="28"/>
          <w:lang w:val="uk-UA"/>
        </w:rPr>
        <w:t>Б</w:t>
      </w:r>
    </w:p>
    <w:p w14:paraId="7DA38E0E" w14:textId="77777777" w:rsidR="000E0DF9" w:rsidRDefault="000E0DF9" w:rsidP="000E0DF9">
      <w:pPr>
        <w:ind w:firstLine="709"/>
        <w:contextualSpacing/>
        <w:jc w:val="both"/>
        <w:rPr>
          <w:color w:val="000000"/>
          <w:lang w:val="uk-UA"/>
        </w:rPr>
      </w:pPr>
      <w:r w:rsidRPr="007216F2">
        <w:rPr>
          <w:color w:val="000000"/>
          <w:sz w:val="28"/>
          <w:szCs w:val="28"/>
        </w:rPr>
        <w:t> </w:t>
      </w:r>
      <w:r w:rsidRPr="00867688">
        <w:rPr>
          <w:color w:val="000000"/>
          <w:sz w:val="28"/>
          <w:szCs w:val="28"/>
          <w:lang w:val="uk-UA"/>
        </w:rPr>
        <w:t xml:space="preserve"> </w:t>
      </w:r>
      <w:r w:rsidRPr="007216F2">
        <w:rPr>
          <w:color w:val="000000"/>
          <w:sz w:val="28"/>
          <w:szCs w:val="28"/>
        </w:rPr>
        <w:t>                           </w:t>
      </w:r>
      <w:r w:rsidRPr="00867688">
        <w:rPr>
          <w:color w:val="000000"/>
          <w:sz w:val="28"/>
          <w:szCs w:val="28"/>
          <w:lang w:val="uk-UA"/>
        </w:rPr>
        <w:t xml:space="preserve"> </w:t>
      </w:r>
      <w:r w:rsidRPr="00867688">
        <w:rPr>
          <w:color w:val="000000"/>
          <w:lang w:val="uk-UA"/>
        </w:rPr>
        <w:t>Підпис</w:t>
      </w:r>
      <w:r w:rsidRPr="007216F2">
        <w:rPr>
          <w:color w:val="000000"/>
        </w:rPr>
        <w:t>   </w:t>
      </w:r>
    </w:p>
    <w:p w14:paraId="068DAB19" w14:textId="77777777" w:rsidR="00FB6C2E" w:rsidRDefault="00FB6C2E" w:rsidP="000E0DF9">
      <w:pPr>
        <w:ind w:firstLine="709"/>
        <w:contextualSpacing/>
        <w:jc w:val="both"/>
        <w:rPr>
          <w:color w:val="000000"/>
          <w:lang w:val="uk-UA"/>
        </w:rPr>
      </w:pPr>
    </w:p>
    <w:p w14:paraId="03E982E0" w14:textId="77777777" w:rsidR="00FB6C2E" w:rsidRDefault="00FB6C2E" w:rsidP="000E0DF9">
      <w:pPr>
        <w:ind w:firstLine="709"/>
        <w:contextualSpacing/>
        <w:jc w:val="both"/>
        <w:rPr>
          <w:color w:val="000000"/>
          <w:lang w:val="uk-UA"/>
        </w:rPr>
      </w:pPr>
    </w:p>
    <w:p w14:paraId="304E85F8" w14:textId="77777777" w:rsidR="00FB6C2E" w:rsidRDefault="00FB6C2E" w:rsidP="000E0DF9">
      <w:pPr>
        <w:ind w:firstLine="709"/>
        <w:contextualSpacing/>
        <w:jc w:val="both"/>
        <w:rPr>
          <w:color w:val="000000"/>
          <w:lang w:val="uk-UA"/>
        </w:rPr>
      </w:pPr>
    </w:p>
    <w:p w14:paraId="4F765695" w14:textId="77777777" w:rsidR="000E0DF9" w:rsidRDefault="00643FFA" w:rsidP="000E0DF9">
      <w:pPr>
        <w:jc w:val="center"/>
        <w:rPr>
          <w:b/>
          <w:color w:val="000000"/>
          <w:sz w:val="28"/>
          <w:szCs w:val="28"/>
          <w:lang w:val="uk-UA"/>
        </w:rPr>
      </w:pPr>
      <w:r>
        <w:rPr>
          <w:b/>
          <w:color w:val="000000"/>
          <w:sz w:val="28"/>
          <w:szCs w:val="28"/>
          <w:lang w:val="uk-UA"/>
        </w:rPr>
        <w:lastRenderedPageBreak/>
        <w:t>5</w:t>
      </w:r>
      <w:r w:rsidR="000E0DF9">
        <w:rPr>
          <w:b/>
          <w:color w:val="000000"/>
          <w:sz w:val="28"/>
          <w:szCs w:val="28"/>
          <w:lang w:val="uk-UA"/>
        </w:rPr>
        <w:t>.4. </w:t>
      </w:r>
      <w:r w:rsidR="000E0DF9" w:rsidRPr="005978D0">
        <w:rPr>
          <w:b/>
          <w:color w:val="000000"/>
          <w:sz w:val="28"/>
          <w:szCs w:val="28"/>
          <w:lang w:val="uk-UA"/>
        </w:rPr>
        <w:t xml:space="preserve">Орієнтовна структура відгуку </w:t>
      </w:r>
      <w:r w:rsidR="000E0DF9">
        <w:rPr>
          <w:b/>
          <w:color w:val="000000"/>
          <w:sz w:val="28"/>
          <w:szCs w:val="28"/>
          <w:lang w:val="uk-UA"/>
        </w:rPr>
        <w:t>керівника щодо</w:t>
      </w:r>
      <w:r w:rsidR="000E0DF9" w:rsidRPr="005978D0">
        <w:rPr>
          <w:b/>
          <w:color w:val="000000"/>
          <w:sz w:val="28"/>
          <w:szCs w:val="28"/>
          <w:lang w:val="uk-UA"/>
        </w:rPr>
        <w:t xml:space="preserve"> </w:t>
      </w:r>
      <w:r w:rsidR="000E0DF9">
        <w:rPr>
          <w:b/>
          <w:color w:val="000000"/>
          <w:sz w:val="28"/>
          <w:szCs w:val="28"/>
          <w:lang w:val="uk-UA"/>
        </w:rPr>
        <w:t xml:space="preserve">проходження </w:t>
      </w:r>
      <w:r w:rsidR="000E0DF9" w:rsidRPr="005978D0">
        <w:rPr>
          <w:b/>
          <w:color w:val="000000"/>
          <w:sz w:val="28"/>
          <w:szCs w:val="28"/>
          <w:lang w:val="uk-UA"/>
        </w:rPr>
        <w:t>асистентської практики</w:t>
      </w:r>
      <w:r w:rsidR="000E0DF9">
        <w:rPr>
          <w:b/>
          <w:color w:val="000000"/>
          <w:sz w:val="28"/>
          <w:szCs w:val="28"/>
          <w:lang w:val="uk-UA"/>
        </w:rPr>
        <w:t xml:space="preserve"> </w:t>
      </w:r>
      <w:r w:rsidR="000E0DF9" w:rsidRPr="003E5B1E">
        <w:rPr>
          <w:b/>
          <w:sz w:val="28"/>
          <w:szCs w:val="28"/>
          <w:lang w:val="uk-UA"/>
        </w:rPr>
        <w:t>здобувач</w:t>
      </w:r>
      <w:r w:rsidR="00FB6C2E">
        <w:rPr>
          <w:b/>
          <w:sz w:val="28"/>
          <w:szCs w:val="28"/>
          <w:lang w:val="uk-UA"/>
        </w:rPr>
        <w:t>ем</w:t>
      </w:r>
      <w:r w:rsidR="000E0DF9" w:rsidRPr="003E5B1E">
        <w:rPr>
          <w:b/>
          <w:sz w:val="28"/>
          <w:szCs w:val="28"/>
          <w:lang w:val="uk-UA"/>
        </w:rPr>
        <w:t xml:space="preserve"> вищої </w:t>
      </w:r>
      <w:proofErr w:type="spellStart"/>
      <w:r w:rsidR="000E0DF9" w:rsidRPr="003E5B1E">
        <w:rPr>
          <w:b/>
          <w:sz w:val="28"/>
          <w:szCs w:val="28"/>
          <w:lang w:val="uk-UA"/>
        </w:rPr>
        <w:t>освiти</w:t>
      </w:r>
      <w:proofErr w:type="spellEnd"/>
      <w:r w:rsidR="000E0DF9" w:rsidRPr="003E5B1E">
        <w:rPr>
          <w:b/>
          <w:sz w:val="28"/>
          <w:szCs w:val="28"/>
          <w:lang w:val="uk-UA"/>
        </w:rPr>
        <w:t xml:space="preserve"> ступеня </w:t>
      </w:r>
      <w:r w:rsidR="00FB6C2E">
        <w:rPr>
          <w:b/>
          <w:sz w:val="28"/>
          <w:szCs w:val="28"/>
          <w:lang w:val="uk-UA"/>
        </w:rPr>
        <w:t>магістра</w:t>
      </w:r>
    </w:p>
    <w:p w14:paraId="09E463A8" w14:textId="77777777" w:rsidR="000E0DF9" w:rsidRPr="005978D0" w:rsidRDefault="000E0DF9" w:rsidP="000E0DF9">
      <w:pPr>
        <w:ind w:firstLine="567"/>
        <w:jc w:val="center"/>
        <w:rPr>
          <w:b/>
          <w:color w:val="000000"/>
          <w:sz w:val="28"/>
          <w:szCs w:val="28"/>
          <w:lang w:val="uk-UA"/>
        </w:rPr>
      </w:pPr>
    </w:p>
    <w:p w14:paraId="19CFC920"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1. Прізвище, </w:t>
      </w:r>
      <w:r>
        <w:rPr>
          <w:color w:val="000000"/>
          <w:sz w:val="28"/>
          <w:szCs w:val="28"/>
          <w:lang w:val="uk-UA"/>
        </w:rPr>
        <w:t>ім</w:t>
      </w:r>
      <w:r w:rsidRPr="00E400BA">
        <w:rPr>
          <w:color w:val="000000"/>
          <w:sz w:val="28"/>
          <w:szCs w:val="28"/>
          <w:lang w:val="uk-UA"/>
        </w:rPr>
        <w:t xml:space="preserve">’я, по батькові </w:t>
      </w:r>
      <w:r w:rsidRPr="00847594">
        <w:rPr>
          <w:color w:val="000000"/>
          <w:sz w:val="28"/>
          <w:szCs w:val="28"/>
          <w:lang w:val="uk-UA"/>
        </w:rPr>
        <w:t>практиканта</w:t>
      </w:r>
      <w:r w:rsidRPr="00E400BA">
        <w:rPr>
          <w:color w:val="000000"/>
          <w:sz w:val="28"/>
          <w:szCs w:val="28"/>
          <w:lang w:val="uk-UA"/>
        </w:rPr>
        <w:t>.</w:t>
      </w:r>
    </w:p>
    <w:p w14:paraId="536380BA"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2. Терміни проходження </w:t>
      </w:r>
      <w:r w:rsidRPr="00847594">
        <w:rPr>
          <w:color w:val="000000"/>
          <w:sz w:val="28"/>
          <w:szCs w:val="28"/>
          <w:lang w:val="uk-UA"/>
        </w:rPr>
        <w:t xml:space="preserve">асистентської </w:t>
      </w:r>
      <w:r w:rsidRPr="00E400BA">
        <w:rPr>
          <w:color w:val="000000"/>
          <w:sz w:val="28"/>
          <w:szCs w:val="28"/>
          <w:lang w:val="uk-UA"/>
        </w:rPr>
        <w:t>практики.</w:t>
      </w:r>
    </w:p>
    <w:p w14:paraId="2B4E50F0"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3. </w:t>
      </w:r>
      <w:r>
        <w:rPr>
          <w:color w:val="000000"/>
          <w:sz w:val="28"/>
          <w:szCs w:val="28"/>
          <w:lang w:val="uk-UA"/>
        </w:rPr>
        <w:t>Теоретична підготовленість</w:t>
      </w:r>
      <w:r w:rsidRPr="00E400BA">
        <w:rPr>
          <w:color w:val="000000"/>
          <w:sz w:val="28"/>
          <w:szCs w:val="28"/>
          <w:lang w:val="uk-UA"/>
        </w:rPr>
        <w:t xml:space="preserve"> </w:t>
      </w:r>
      <w:r w:rsidRPr="003E5B1E">
        <w:rPr>
          <w:sz w:val="28"/>
          <w:szCs w:val="28"/>
          <w:lang w:val="uk-UA"/>
        </w:rPr>
        <w:t xml:space="preserve">здобувача вищої </w:t>
      </w:r>
      <w:proofErr w:type="spellStart"/>
      <w:r w:rsidRPr="003E5B1E">
        <w:rPr>
          <w:sz w:val="28"/>
          <w:szCs w:val="28"/>
          <w:lang w:val="uk-UA"/>
        </w:rPr>
        <w:t>освiти</w:t>
      </w:r>
      <w:proofErr w:type="spellEnd"/>
      <w:r w:rsidRPr="003E5B1E">
        <w:rPr>
          <w:sz w:val="28"/>
          <w:szCs w:val="28"/>
          <w:lang w:val="uk-UA"/>
        </w:rPr>
        <w:t xml:space="preserve"> ступеня доктора </w:t>
      </w:r>
      <w:proofErr w:type="spellStart"/>
      <w:r w:rsidRPr="003E5B1E">
        <w:rPr>
          <w:sz w:val="28"/>
          <w:szCs w:val="28"/>
          <w:lang w:val="uk-UA"/>
        </w:rPr>
        <w:t>фiлософiї</w:t>
      </w:r>
      <w:proofErr w:type="spellEnd"/>
      <w:r w:rsidRPr="00E400BA">
        <w:rPr>
          <w:color w:val="000000"/>
          <w:sz w:val="28"/>
          <w:szCs w:val="28"/>
          <w:lang w:val="uk-UA"/>
        </w:rPr>
        <w:t xml:space="preserve"> </w:t>
      </w:r>
      <w:r>
        <w:rPr>
          <w:color w:val="000000"/>
          <w:sz w:val="28"/>
          <w:szCs w:val="28"/>
          <w:lang w:val="uk-UA"/>
        </w:rPr>
        <w:t xml:space="preserve">до проходження </w:t>
      </w:r>
      <w:r w:rsidRPr="00847594">
        <w:rPr>
          <w:color w:val="000000"/>
          <w:sz w:val="28"/>
          <w:szCs w:val="28"/>
          <w:lang w:val="uk-UA"/>
        </w:rPr>
        <w:t>асистентської</w:t>
      </w:r>
      <w:r w:rsidRPr="00E400BA">
        <w:rPr>
          <w:color w:val="000000"/>
          <w:sz w:val="28"/>
          <w:szCs w:val="28"/>
          <w:lang w:val="uk-UA"/>
        </w:rPr>
        <w:t xml:space="preserve"> практики.</w:t>
      </w:r>
    </w:p>
    <w:p w14:paraId="7683DA34" w14:textId="77777777" w:rsidR="000E0DF9" w:rsidRPr="00E400BA" w:rsidRDefault="000E0DF9" w:rsidP="000E0DF9">
      <w:pPr>
        <w:ind w:firstLine="567"/>
        <w:jc w:val="both"/>
        <w:rPr>
          <w:color w:val="000000"/>
          <w:sz w:val="28"/>
          <w:szCs w:val="28"/>
          <w:lang w:val="uk-UA"/>
        </w:rPr>
      </w:pPr>
      <w:r>
        <w:rPr>
          <w:color w:val="000000"/>
          <w:sz w:val="28"/>
          <w:szCs w:val="28"/>
          <w:lang w:val="uk-UA"/>
        </w:rPr>
        <w:t>4. </w:t>
      </w:r>
      <w:r w:rsidRPr="00E400BA">
        <w:rPr>
          <w:color w:val="000000"/>
          <w:sz w:val="28"/>
          <w:szCs w:val="28"/>
          <w:lang w:val="uk-UA"/>
        </w:rPr>
        <w:t xml:space="preserve">Ставлення </w:t>
      </w:r>
      <w:r w:rsidRPr="003E5B1E">
        <w:rPr>
          <w:sz w:val="28"/>
          <w:szCs w:val="28"/>
          <w:lang w:val="uk-UA"/>
        </w:rPr>
        <w:t>здобувача</w:t>
      </w:r>
      <w:r w:rsidRPr="00847594">
        <w:rPr>
          <w:color w:val="000000"/>
          <w:sz w:val="28"/>
          <w:szCs w:val="28"/>
          <w:lang w:val="uk-UA"/>
        </w:rPr>
        <w:t>-практиканта</w:t>
      </w:r>
      <w:r w:rsidRPr="00E400BA">
        <w:rPr>
          <w:color w:val="000000"/>
          <w:sz w:val="28"/>
          <w:szCs w:val="28"/>
          <w:lang w:val="uk-UA"/>
        </w:rPr>
        <w:t xml:space="preserve"> до </w:t>
      </w:r>
      <w:r w:rsidRPr="00847594">
        <w:rPr>
          <w:color w:val="000000"/>
          <w:sz w:val="28"/>
          <w:szCs w:val="28"/>
          <w:lang w:val="uk-UA"/>
        </w:rPr>
        <w:t xml:space="preserve">асистентської </w:t>
      </w:r>
      <w:r w:rsidRPr="00E400BA">
        <w:rPr>
          <w:color w:val="000000"/>
          <w:sz w:val="28"/>
          <w:szCs w:val="28"/>
          <w:lang w:val="uk-UA"/>
        </w:rPr>
        <w:t>практики (інтерес до роботи, ініціатива, старанність,</w:t>
      </w:r>
      <w:r>
        <w:rPr>
          <w:color w:val="000000"/>
          <w:sz w:val="28"/>
          <w:szCs w:val="28"/>
          <w:lang w:val="uk-UA"/>
        </w:rPr>
        <w:t xml:space="preserve"> </w:t>
      </w:r>
      <w:r w:rsidRPr="00E400BA">
        <w:rPr>
          <w:color w:val="000000"/>
          <w:sz w:val="28"/>
          <w:szCs w:val="28"/>
          <w:lang w:val="uk-UA"/>
        </w:rPr>
        <w:t>якість виконуваних робіт, вміння застосовувати теоретичні знання на</w:t>
      </w:r>
      <w:r>
        <w:rPr>
          <w:color w:val="000000"/>
          <w:sz w:val="28"/>
          <w:szCs w:val="28"/>
          <w:lang w:val="uk-UA"/>
        </w:rPr>
        <w:t xml:space="preserve"> </w:t>
      </w:r>
      <w:r w:rsidRPr="00E400BA">
        <w:rPr>
          <w:color w:val="000000"/>
          <w:sz w:val="28"/>
          <w:szCs w:val="28"/>
          <w:lang w:val="uk-UA"/>
        </w:rPr>
        <w:t>практиці, рівень володіння практичними навичками, самостійність в роботі).</w:t>
      </w:r>
    </w:p>
    <w:p w14:paraId="3B5706FC"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5. Повнота</w:t>
      </w:r>
      <w:r>
        <w:rPr>
          <w:color w:val="000000"/>
          <w:sz w:val="28"/>
          <w:szCs w:val="28"/>
          <w:lang w:val="uk-UA"/>
        </w:rPr>
        <w:t>, своєчасність, автономність і ефективність</w:t>
      </w:r>
      <w:r w:rsidRPr="00E400BA">
        <w:rPr>
          <w:color w:val="000000"/>
          <w:sz w:val="28"/>
          <w:szCs w:val="28"/>
          <w:lang w:val="uk-UA"/>
        </w:rPr>
        <w:t xml:space="preserve"> виконання </w:t>
      </w:r>
      <w:r w:rsidRPr="003E5B1E">
        <w:rPr>
          <w:sz w:val="28"/>
          <w:szCs w:val="28"/>
          <w:lang w:val="uk-UA"/>
        </w:rPr>
        <w:t>здобувач</w:t>
      </w:r>
      <w:r>
        <w:rPr>
          <w:sz w:val="28"/>
          <w:szCs w:val="28"/>
          <w:lang w:val="uk-UA"/>
        </w:rPr>
        <w:t>е</w:t>
      </w:r>
      <w:r>
        <w:rPr>
          <w:color w:val="000000"/>
          <w:sz w:val="28"/>
          <w:szCs w:val="28"/>
          <w:lang w:val="uk-UA"/>
        </w:rPr>
        <w:t>м</w:t>
      </w:r>
      <w:r w:rsidRPr="00847594">
        <w:rPr>
          <w:color w:val="000000"/>
          <w:sz w:val="28"/>
          <w:szCs w:val="28"/>
          <w:lang w:val="uk-UA"/>
        </w:rPr>
        <w:t>-практикант</w:t>
      </w:r>
      <w:r w:rsidRPr="00E400BA">
        <w:rPr>
          <w:color w:val="000000"/>
          <w:sz w:val="28"/>
          <w:szCs w:val="28"/>
          <w:lang w:val="uk-UA"/>
        </w:rPr>
        <w:t xml:space="preserve">ом </w:t>
      </w:r>
      <w:r>
        <w:rPr>
          <w:color w:val="000000"/>
          <w:sz w:val="28"/>
          <w:szCs w:val="28"/>
          <w:lang w:val="uk-UA"/>
        </w:rPr>
        <w:t xml:space="preserve">професійних завдань і функцій науково-педагогічної діяльності (навчальної, методичної, наукової, організаційної), передбачених </w:t>
      </w:r>
      <w:r w:rsidRPr="00E400BA">
        <w:rPr>
          <w:color w:val="000000"/>
          <w:sz w:val="28"/>
          <w:szCs w:val="28"/>
          <w:lang w:val="uk-UA"/>
        </w:rPr>
        <w:t>програм</w:t>
      </w:r>
      <w:r>
        <w:rPr>
          <w:color w:val="000000"/>
          <w:sz w:val="28"/>
          <w:szCs w:val="28"/>
          <w:lang w:val="uk-UA"/>
        </w:rPr>
        <w:t>ою</w:t>
      </w:r>
      <w:r w:rsidRPr="00E400BA">
        <w:rPr>
          <w:color w:val="000000"/>
          <w:sz w:val="28"/>
          <w:szCs w:val="28"/>
          <w:lang w:val="uk-UA"/>
        </w:rPr>
        <w:t xml:space="preserve"> </w:t>
      </w:r>
      <w:r>
        <w:rPr>
          <w:color w:val="000000"/>
          <w:sz w:val="28"/>
          <w:szCs w:val="28"/>
          <w:lang w:val="uk-UA"/>
        </w:rPr>
        <w:t xml:space="preserve">й індивідуальним планом </w:t>
      </w:r>
      <w:r w:rsidRPr="00847594">
        <w:rPr>
          <w:color w:val="000000"/>
          <w:sz w:val="28"/>
          <w:szCs w:val="28"/>
          <w:lang w:val="uk-UA"/>
        </w:rPr>
        <w:t xml:space="preserve">асистентської </w:t>
      </w:r>
      <w:r w:rsidRPr="00E400BA">
        <w:rPr>
          <w:color w:val="000000"/>
          <w:sz w:val="28"/>
          <w:szCs w:val="28"/>
          <w:lang w:val="uk-UA"/>
        </w:rPr>
        <w:t>практики.</w:t>
      </w:r>
    </w:p>
    <w:p w14:paraId="14B3C266"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 xml:space="preserve">6. Рівень набутих </w:t>
      </w:r>
      <w:r w:rsidRPr="003E5B1E">
        <w:rPr>
          <w:sz w:val="28"/>
          <w:szCs w:val="28"/>
          <w:lang w:val="uk-UA"/>
        </w:rPr>
        <w:t>здобувач</w:t>
      </w:r>
      <w:r>
        <w:rPr>
          <w:sz w:val="28"/>
          <w:szCs w:val="28"/>
          <w:lang w:val="uk-UA"/>
        </w:rPr>
        <w:t>е</w:t>
      </w:r>
      <w:r>
        <w:rPr>
          <w:color w:val="000000"/>
          <w:sz w:val="28"/>
          <w:szCs w:val="28"/>
          <w:lang w:val="uk-UA"/>
        </w:rPr>
        <w:t>м</w:t>
      </w:r>
      <w:r w:rsidRPr="00847594">
        <w:rPr>
          <w:color w:val="000000"/>
          <w:sz w:val="28"/>
          <w:szCs w:val="28"/>
          <w:lang w:val="uk-UA"/>
        </w:rPr>
        <w:t>-практикант</w:t>
      </w:r>
      <w:r w:rsidRPr="00E400BA">
        <w:rPr>
          <w:color w:val="000000"/>
          <w:sz w:val="28"/>
          <w:szCs w:val="28"/>
          <w:lang w:val="uk-UA"/>
        </w:rPr>
        <w:t xml:space="preserve">ом </w:t>
      </w:r>
      <w:r>
        <w:rPr>
          <w:color w:val="000000"/>
          <w:sz w:val="28"/>
          <w:szCs w:val="28"/>
          <w:lang w:val="uk-UA"/>
        </w:rPr>
        <w:t xml:space="preserve">умінь і </w:t>
      </w:r>
      <w:r w:rsidRPr="00E400BA">
        <w:rPr>
          <w:color w:val="000000"/>
          <w:sz w:val="28"/>
          <w:szCs w:val="28"/>
          <w:lang w:val="uk-UA"/>
        </w:rPr>
        <w:t xml:space="preserve">навичок </w:t>
      </w:r>
      <w:r>
        <w:rPr>
          <w:color w:val="000000"/>
          <w:sz w:val="28"/>
          <w:szCs w:val="28"/>
          <w:lang w:val="uk-UA"/>
        </w:rPr>
        <w:t>із реалізації навчаль</w:t>
      </w:r>
      <w:r w:rsidRPr="00E400BA">
        <w:rPr>
          <w:color w:val="000000"/>
          <w:sz w:val="28"/>
          <w:szCs w:val="28"/>
          <w:lang w:val="uk-UA"/>
        </w:rPr>
        <w:t>ної</w:t>
      </w:r>
      <w:r>
        <w:rPr>
          <w:color w:val="000000"/>
          <w:sz w:val="28"/>
          <w:szCs w:val="28"/>
          <w:lang w:val="uk-UA"/>
        </w:rPr>
        <w:t>, методичної, виховної, наукової діяльності</w:t>
      </w:r>
      <w:r w:rsidRPr="00E400BA">
        <w:rPr>
          <w:color w:val="000000"/>
          <w:sz w:val="28"/>
          <w:szCs w:val="28"/>
          <w:lang w:val="uk-UA"/>
        </w:rPr>
        <w:t xml:space="preserve"> </w:t>
      </w:r>
      <w:r>
        <w:rPr>
          <w:color w:val="000000"/>
          <w:sz w:val="28"/>
          <w:szCs w:val="28"/>
          <w:lang w:val="uk-UA"/>
        </w:rPr>
        <w:t xml:space="preserve">викладача закладу вищої освіти </w:t>
      </w:r>
      <w:r w:rsidRPr="00F514BC">
        <w:rPr>
          <w:sz w:val="28"/>
          <w:szCs w:val="28"/>
          <w:lang w:val="uk-UA"/>
        </w:rPr>
        <w:t xml:space="preserve">ступеня доктора </w:t>
      </w:r>
      <w:proofErr w:type="spellStart"/>
      <w:r w:rsidRPr="00F514BC">
        <w:rPr>
          <w:sz w:val="28"/>
          <w:szCs w:val="28"/>
          <w:lang w:val="uk-UA"/>
        </w:rPr>
        <w:t>фiлософiї</w:t>
      </w:r>
      <w:proofErr w:type="spellEnd"/>
      <w:r w:rsidRPr="00F514BC">
        <w:rPr>
          <w:color w:val="000000"/>
          <w:sz w:val="28"/>
          <w:szCs w:val="28"/>
          <w:lang w:val="uk-UA"/>
        </w:rPr>
        <w:t>.</w:t>
      </w:r>
    </w:p>
    <w:p w14:paraId="4F357628" w14:textId="77777777" w:rsidR="000E0DF9" w:rsidRPr="00E400BA" w:rsidRDefault="000E0DF9" w:rsidP="000E0DF9">
      <w:pPr>
        <w:ind w:firstLine="567"/>
        <w:jc w:val="both"/>
        <w:rPr>
          <w:color w:val="000000"/>
          <w:sz w:val="28"/>
          <w:szCs w:val="28"/>
          <w:lang w:val="uk-UA"/>
        </w:rPr>
      </w:pPr>
      <w:r w:rsidRPr="00E400BA">
        <w:rPr>
          <w:color w:val="000000"/>
          <w:sz w:val="28"/>
          <w:szCs w:val="28"/>
          <w:lang w:val="uk-UA"/>
        </w:rPr>
        <w:t>Відгук складається в довільній формі, підписується керівником практики.</w:t>
      </w:r>
    </w:p>
    <w:p w14:paraId="5102B1B9" w14:textId="77777777" w:rsidR="000E0DF9" w:rsidRDefault="000E0DF9" w:rsidP="000E0DF9">
      <w:pPr>
        <w:jc w:val="both"/>
        <w:rPr>
          <w:color w:val="000000"/>
          <w:sz w:val="28"/>
          <w:szCs w:val="28"/>
          <w:lang w:val="uk-UA"/>
        </w:rPr>
      </w:pPr>
    </w:p>
    <w:p w14:paraId="6F68F433" w14:textId="77777777" w:rsidR="00FB6C2E" w:rsidRDefault="00FB6C2E" w:rsidP="000E0DF9">
      <w:pPr>
        <w:jc w:val="center"/>
        <w:rPr>
          <w:color w:val="000000"/>
          <w:sz w:val="28"/>
          <w:szCs w:val="28"/>
          <w:lang w:val="uk-UA"/>
        </w:rPr>
      </w:pPr>
    </w:p>
    <w:p w14:paraId="286D3B3F" w14:textId="77777777" w:rsidR="00FB6C2E" w:rsidRDefault="00FB6C2E" w:rsidP="000E0DF9">
      <w:pPr>
        <w:jc w:val="center"/>
        <w:rPr>
          <w:color w:val="000000"/>
          <w:sz w:val="28"/>
          <w:szCs w:val="28"/>
          <w:lang w:val="uk-UA"/>
        </w:rPr>
      </w:pPr>
    </w:p>
    <w:p w14:paraId="018696F7" w14:textId="77777777" w:rsidR="00FB6C2E" w:rsidRDefault="00FB6C2E" w:rsidP="000E0DF9">
      <w:pPr>
        <w:jc w:val="center"/>
        <w:rPr>
          <w:color w:val="000000"/>
          <w:sz w:val="28"/>
          <w:szCs w:val="28"/>
          <w:lang w:val="uk-UA"/>
        </w:rPr>
      </w:pPr>
    </w:p>
    <w:p w14:paraId="235A2240" w14:textId="77777777" w:rsidR="00FB6C2E" w:rsidRDefault="00FB6C2E" w:rsidP="000E0DF9">
      <w:pPr>
        <w:jc w:val="center"/>
        <w:rPr>
          <w:color w:val="000000"/>
          <w:sz w:val="28"/>
          <w:szCs w:val="28"/>
          <w:lang w:val="uk-UA"/>
        </w:rPr>
      </w:pPr>
    </w:p>
    <w:p w14:paraId="53E0C4A5" w14:textId="77777777" w:rsidR="00FB6C2E" w:rsidRDefault="00FB6C2E" w:rsidP="000E0DF9">
      <w:pPr>
        <w:jc w:val="center"/>
        <w:rPr>
          <w:color w:val="000000"/>
          <w:sz w:val="28"/>
          <w:szCs w:val="28"/>
          <w:lang w:val="uk-UA"/>
        </w:rPr>
      </w:pPr>
    </w:p>
    <w:p w14:paraId="70E4D9A6" w14:textId="77777777" w:rsidR="00FB6C2E" w:rsidRDefault="00FB6C2E" w:rsidP="000E0DF9">
      <w:pPr>
        <w:jc w:val="center"/>
        <w:rPr>
          <w:color w:val="000000"/>
          <w:sz w:val="28"/>
          <w:szCs w:val="28"/>
          <w:lang w:val="uk-UA"/>
        </w:rPr>
      </w:pPr>
    </w:p>
    <w:p w14:paraId="167EA673" w14:textId="77777777" w:rsidR="00FB6C2E" w:rsidRDefault="00FB6C2E" w:rsidP="000E0DF9">
      <w:pPr>
        <w:jc w:val="center"/>
        <w:rPr>
          <w:color w:val="000000"/>
          <w:sz w:val="28"/>
          <w:szCs w:val="28"/>
          <w:lang w:val="uk-UA"/>
        </w:rPr>
      </w:pPr>
    </w:p>
    <w:p w14:paraId="13C4480C" w14:textId="77777777" w:rsidR="00FB6C2E" w:rsidRDefault="00FB6C2E" w:rsidP="000E0DF9">
      <w:pPr>
        <w:jc w:val="center"/>
        <w:rPr>
          <w:color w:val="000000"/>
          <w:sz w:val="28"/>
          <w:szCs w:val="28"/>
          <w:lang w:val="uk-UA"/>
        </w:rPr>
      </w:pPr>
    </w:p>
    <w:p w14:paraId="6C0CA5A9" w14:textId="77777777" w:rsidR="00FB6C2E" w:rsidRDefault="00FB6C2E" w:rsidP="000E0DF9">
      <w:pPr>
        <w:jc w:val="center"/>
        <w:rPr>
          <w:color w:val="000000"/>
          <w:sz w:val="28"/>
          <w:szCs w:val="28"/>
          <w:lang w:val="uk-UA"/>
        </w:rPr>
      </w:pPr>
    </w:p>
    <w:p w14:paraId="3C3C322A" w14:textId="77777777" w:rsidR="00FB6C2E" w:rsidRDefault="00FB6C2E" w:rsidP="000E0DF9">
      <w:pPr>
        <w:jc w:val="center"/>
        <w:rPr>
          <w:color w:val="000000"/>
          <w:sz w:val="28"/>
          <w:szCs w:val="28"/>
          <w:lang w:val="uk-UA"/>
        </w:rPr>
      </w:pPr>
    </w:p>
    <w:p w14:paraId="6C5D5324" w14:textId="77777777" w:rsidR="00FB6C2E" w:rsidRDefault="00FB6C2E" w:rsidP="000E0DF9">
      <w:pPr>
        <w:jc w:val="center"/>
        <w:rPr>
          <w:color w:val="000000"/>
          <w:sz w:val="28"/>
          <w:szCs w:val="28"/>
          <w:lang w:val="uk-UA"/>
        </w:rPr>
      </w:pPr>
    </w:p>
    <w:p w14:paraId="534B7CC5" w14:textId="77777777" w:rsidR="00FB6C2E" w:rsidRDefault="00FB6C2E" w:rsidP="000E0DF9">
      <w:pPr>
        <w:jc w:val="center"/>
        <w:rPr>
          <w:color w:val="000000"/>
          <w:sz w:val="28"/>
          <w:szCs w:val="28"/>
          <w:lang w:val="uk-UA"/>
        </w:rPr>
      </w:pPr>
    </w:p>
    <w:p w14:paraId="11FE729A" w14:textId="77777777" w:rsidR="00FB6C2E" w:rsidRDefault="00FB6C2E" w:rsidP="000E0DF9">
      <w:pPr>
        <w:jc w:val="center"/>
        <w:rPr>
          <w:color w:val="000000"/>
          <w:sz w:val="28"/>
          <w:szCs w:val="28"/>
          <w:lang w:val="uk-UA"/>
        </w:rPr>
      </w:pPr>
    </w:p>
    <w:p w14:paraId="697F3A09" w14:textId="77777777" w:rsidR="00FB6C2E" w:rsidRDefault="00FB6C2E" w:rsidP="000E0DF9">
      <w:pPr>
        <w:jc w:val="center"/>
        <w:rPr>
          <w:color w:val="000000"/>
          <w:sz w:val="28"/>
          <w:szCs w:val="28"/>
          <w:lang w:val="uk-UA"/>
        </w:rPr>
      </w:pPr>
    </w:p>
    <w:p w14:paraId="50E25F08" w14:textId="77777777" w:rsidR="00FB6C2E" w:rsidRDefault="00FB6C2E" w:rsidP="000E0DF9">
      <w:pPr>
        <w:jc w:val="center"/>
        <w:rPr>
          <w:color w:val="000000"/>
          <w:sz w:val="28"/>
          <w:szCs w:val="28"/>
          <w:lang w:val="uk-UA"/>
        </w:rPr>
      </w:pPr>
    </w:p>
    <w:p w14:paraId="1764A81A" w14:textId="77777777" w:rsidR="00FB6C2E" w:rsidRDefault="00FB6C2E" w:rsidP="000E0DF9">
      <w:pPr>
        <w:jc w:val="center"/>
        <w:rPr>
          <w:color w:val="000000"/>
          <w:sz w:val="28"/>
          <w:szCs w:val="28"/>
          <w:lang w:val="uk-UA"/>
        </w:rPr>
      </w:pPr>
    </w:p>
    <w:p w14:paraId="0B919A08" w14:textId="77777777" w:rsidR="00FB6C2E" w:rsidRDefault="00FB6C2E" w:rsidP="000E0DF9">
      <w:pPr>
        <w:jc w:val="center"/>
        <w:rPr>
          <w:color w:val="000000"/>
          <w:sz w:val="28"/>
          <w:szCs w:val="28"/>
          <w:lang w:val="uk-UA"/>
        </w:rPr>
      </w:pPr>
    </w:p>
    <w:p w14:paraId="6BCEDB4D" w14:textId="77777777" w:rsidR="00FB6C2E" w:rsidRDefault="00FB6C2E" w:rsidP="000E0DF9">
      <w:pPr>
        <w:jc w:val="center"/>
        <w:rPr>
          <w:color w:val="000000"/>
          <w:sz w:val="28"/>
          <w:szCs w:val="28"/>
          <w:lang w:val="uk-UA"/>
        </w:rPr>
      </w:pPr>
    </w:p>
    <w:p w14:paraId="79C0143A" w14:textId="77777777" w:rsidR="00FB6C2E" w:rsidRDefault="00FB6C2E" w:rsidP="000E0DF9">
      <w:pPr>
        <w:jc w:val="center"/>
        <w:rPr>
          <w:color w:val="000000"/>
          <w:sz w:val="28"/>
          <w:szCs w:val="28"/>
          <w:lang w:val="uk-UA"/>
        </w:rPr>
      </w:pPr>
    </w:p>
    <w:p w14:paraId="58D4EDA1" w14:textId="77777777" w:rsidR="00FB6C2E" w:rsidRDefault="00FB6C2E" w:rsidP="000E0DF9">
      <w:pPr>
        <w:jc w:val="center"/>
        <w:rPr>
          <w:color w:val="000000"/>
          <w:sz w:val="28"/>
          <w:szCs w:val="28"/>
          <w:lang w:val="uk-UA"/>
        </w:rPr>
      </w:pPr>
    </w:p>
    <w:p w14:paraId="7BAD1D5D" w14:textId="77777777" w:rsidR="00FB6C2E" w:rsidRDefault="00FB6C2E" w:rsidP="000E0DF9">
      <w:pPr>
        <w:jc w:val="center"/>
        <w:rPr>
          <w:color w:val="000000"/>
          <w:sz w:val="28"/>
          <w:szCs w:val="28"/>
          <w:lang w:val="uk-UA"/>
        </w:rPr>
      </w:pPr>
    </w:p>
    <w:p w14:paraId="3B4C7DDC" w14:textId="77777777" w:rsidR="00FB6C2E" w:rsidRDefault="00FB6C2E" w:rsidP="000E0DF9">
      <w:pPr>
        <w:jc w:val="center"/>
        <w:rPr>
          <w:color w:val="000000"/>
          <w:sz w:val="28"/>
          <w:szCs w:val="28"/>
          <w:lang w:val="uk-UA"/>
        </w:rPr>
      </w:pPr>
    </w:p>
    <w:p w14:paraId="00852B2E" w14:textId="77777777" w:rsidR="00FB6C2E" w:rsidRDefault="00FB6C2E" w:rsidP="000E0DF9">
      <w:pPr>
        <w:jc w:val="center"/>
        <w:rPr>
          <w:color w:val="000000"/>
          <w:sz w:val="28"/>
          <w:szCs w:val="28"/>
          <w:lang w:val="uk-UA"/>
        </w:rPr>
      </w:pPr>
    </w:p>
    <w:p w14:paraId="0FD6376A" w14:textId="77777777" w:rsidR="00FB6C2E" w:rsidRDefault="00FB6C2E" w:rsidP="000E0DF9">
      <w:pPr>
        <w:jc w:val="center"/>
        <w:rPr>
          <w:color w:val="000000"/>
          <w:sz w:val="28"/>
          <w:szCs w:val="28"/>
          <w:lang w:val="uk-UA"/>
        </w:rPr>
      </w:pPr>
    </w:p>
    <w:p w14:paraId="28189DB9" w14:textId="77777777" w:rsidR="000E0DF9" w:rsidRDefault="000E0DF9" w:rsidP="000E0DF9">
      <w:pPr>
        <w:jc w:val="center"/>
        <w:rPr>
          <w:b/>
          <w:bCs/>
          <w:color w:val="000000"/>
        </w:rPr>
      </w:pPr>
    </w:p>
    <w:p w14:paraId="53679ABC" w14:textId="77777777" w:rsidR="000E0DF9" w:rsidRDefault="00643FFA" w:rsidP="004F14BE">
      <w:pPr>
        <w:keepNext/>
        <w:spacing w:line="360" w:lineRule="auto"/>
        <w:jc w:val="center"/>
        <w:rPr>
          <w:b/>
          <w:bCs/>
          <w:color w:val="000000"/>
          <w:sz w:val="28"/>
          <w:szCs w:val="28"/>
          <w:lang w:val="uk-UA"/>
        </w:rPr>
      </w:pPr>
      <w:r>
        <w:rPr>
          <w:b/>
          <w:bCs/>
          <w:color w:val="000000"/>
          <w:sz w:val="28"/>
          <w:szCs w:val="28"/>
          <w:lang w:val="uk-UA"/>
        </w:rPr>
        <w:lastRenderedPageBreak/>
        <w:t>РОЗДІЛ 6</w:t>
      </w:r>
    </w:p>
    <w:p w14:paraId="48A7FC4B" w14:textId="77777777" w:rsidR="00643FFA" w:rsidRDefault="00643FFA" w:rsidP="00643FFA">
      <w:pPr>
        <w:jc w:val="center"/>
        <w:rPr>
          <w:b/>
          <w:sz w:val="28"/>
          <w:szCs w:val="28"/>
          <w:lang w:val="uk-UA"/>
        </w:rPr>
      </w:pPr>
      <w:r>
        <w:rPr>
          <w:b/>
          <w:sz w:val="28"/>
          <w:szCs w:val="28"/>
          <w:lang w:val="uk-UA"/>
        </w:rPr>
        <w:t>МЕТОДИЧНА СКАРБНИЧКА ПРАКТИКАНТА</w:t>
      </w:r>
    </w:p>
    <w:p w14:paraId="6F86B13E" w14:textId="77777777" w:rsidR="004F14BE" w:rsidRPr="004F14BE" w:rsidRDefault="004F14BE" w:rsidP="004F14BE">
      <w:pPr>
        <w:keepNext/>
        <w:spacing w:line="360" w:lineRule="auto"/>
        <w:jc w:val="right"/>
        <w:rPr>
          <w:b/>
          <w:bCs/>
          <w:color w:val="000000"/>
          <w:sz w:val="28"/>
          <w:szCs w:val="28"/>
          <w:lang w:val="uk-UA"/>
        </w:rPr>
      </w:pPr>
      <w:r>
        <w:rPr>
          <w:b/>
          <w:bCs/>
          <w:color w:val="000000"/>
          <w:sz w:val="28"/>
          <w:szCs w:val="28"/>
          <w:lang w:val="uk-UA"/>
        </w:rPr>
        <w:t>Додаток А</w:t>
      </w:r>
    </w:p>
    <w:p w14:paraId="1D4A9C39" w14:textId="77777777" w:rsidR="005C3B75" w:rsidRDefault="005C3B75" w:rsidP="005C3B75">
      <w:pPr>
        <w:jc w:val="center"/>
        <w:rPr>
          <w:b/>
          <w:sz w:val="28"/>
          <w:szCs w:val="28"/>
          <w:lang w:val="uk-UA"/>
        </w:rPr>
      </w:pPr>
    </w:p>
    <w:p w14:paraId="5258048F" w14:textId="77777777" w:rsidR="000E0DF9" w:rsidRPr="00DB3F91" w:rsidRDefault="005C3B75" w:rsidP="000E0DF9">
      <w:pPr>
        <w:jc w:val="center"/>
        <w:rPr>
          <w:b/>
          <w:sz w:val="28"/>
          <w:szCs w:val="28"/>
          <w:lang w:val="uk-UA"/>
        </w:rPr>
      </w:pPr>
      <w:r>
        <w:rPr>
          <w:b/>
          <w:sz w:val="28"/>
          <w:szCs w:val="28"/>
          <w:lang w:val="uk-UA"/>
        </w:rPr>
        <w:t>А1. </w:t>
      </w:r>
      <w:r w:rsidRPr="00DB3F91">
        <w:rPr>
          <w:b/>
          <w:sz w:val="28"/>
          <w:szCs w:val="28"/>
          <w:lang w:val="uk-UA"/>
        </w:rPr>
        <w:t>Ефективність використання цифрових ресурсів</w:t>
      </w:r>
    </w:p>
    <w:p w14:paraId="15B3B13A" w14:textId="77777777" w:rsidR="00DB3F91" w:rsidRDefault="00DB3F91" w:rsidP="000E0DF9">
      <w:pPr>
        <w:jc w:val="center"/>
        <w:rPr>
          <w:b/>
          <w:sz w:val="28"/>
          <w:szCs w:val="28"/>
          <w:lang w:val="uk-UA"/>
        </w:rPr>
      </w:pPr>
    </w:p>
    <w:p w14:paraId="29A2B84B" w14:textId="77777777" w:rsidR="00DB3F91" w:rsidRPr="00DB3F91" w:rsidRDefault="00DB3F91" w:rsidP="000E0DF9">
      <w:pPr>
        <w:jc w:val="center"/>
        <w:rPr>
          <w:b/>
          <w:i/>
          <w:sz w:val="28"/>
          <w:szCs w:val="28"/>
          <w:lang w:val="uk-UA"/>
        </w:rPr>
      </w:pPr>
      <w:r w:rsidRPr="00DB3F91">
        <w:rPr>
          <w:b/>
          <w:i/>
          <w:sz w:val="28"/>
          <w:szCs w:val="28"/>
          <w:lang w:val="uk-UA"/>
        </w:rPr>
        <w:t>До відома практика</w:t>
      </w:r>
      <w:r>
        <w:rPr>
          <w:b/>
          <w:i/>
          <w:sz w:val="28"/>
          <w:szCs w:val="28"/>
          <w:lang w:val="uk-UA"/>
        </w:rPr>
        <w:t>нт</w:t>
      </w:r>
      <w:r w:rsidRPr="00DB3F91">
        <w:rPr>
          <w:b/>
          <w:i/>
          <w:sz w:val="28"/>
          <w:szCs w:val="28"/>
          <w:lang w:val="uk-UA"/>
        </w:rPr>
        <w:t>ів:</w:t>
      </w:r>
    </w:p>
    <w:p w14:paraId="6284CDE4" w14:textId="77777777" w:rsidR="00DB3F91" w:rsidRDefault="00DB3F91" w:rsidP="00DB3F91">
      <w:pPr>
        <w:ind w:firstLine="709"/>
        <w:jc w:val="both"/>
        <w:rPr>
          <w:i/>
          <w:color w:val="000000"/>
          <w:sz w:val="28"/>
          <w:szCs w:val="28"/>
          <w:lang w:val="uk-UA"/>
        </w:rPr>
      </w:pPr>
      <w:r>
        <w:rPr>
          <w:i/>
          <w:color w:val="000000"/>
          <w:sz w:val="28"/>
          <w:szCs w:val="28"/>
          <w:lang w:val="uk-UA"/>
        </w:rPr>
        <w:t>Д</w:t>
      </w:r>
      <w:r w:rsidRPr="00DB3F91">
        <w:rPr>
          <w:i/>
          <w:color w:val="000000"/>
          <w:sz w:val="28"/>
          <w:szCs w:val="28"/>
          <w:lang w:val="uk-UA"/>
        </w:rPr>
        <w:t xml:space="preserve">освід викладачів </w:t>
      </w:r>
      <w:r>
        <w:rPr>
          <w:i/>
          <w:color w:val="000000"/>
          <w:sz w:val="28"/>
          <w:szCs w:val="28"/>
          <w:lang w:val="uk-UA"/>
        </w:rPr>
        <w:t>європейських університетів</w:t>
      </w:r>
      <w:r w:rsidRPr="00DB3F91">
        <w:rPr>
          <w:i/>
          <w:color w:val="000000"/>
          <w:sz w:val="28"/>
          <w:szCs w:val="28"/>
          <w:lang w:val="uk-UA"/>
        </w:rPr>
        <w:t xml:space="preserve"> показав, що більшість студентів позитивно реагують на використання </w:t>
      </w:r>
      <w:r>
        <w:rPr>
          <w:i/>
          <w:color w:val="000000"/>
          <w:sz w:val="28"/>
          <w:szCs w:val="28"/>
          <w:lang w:val="uk-UA"/>
        </w:rPr>
        <w:t xml:space="preserve">новітніх цифрових </w:t>
      </w:r>
      <w:r w:rsidRPr="00DB3F91">
        <w:rPr>
          <w:i/>
          <w:color w:val="000000"/>
          <w:sz w:val="28"/>
          <w:szCs w:val="28"/>
          <w:lang w:val="uk-UA"/>
        </w:rPr>
        <w:t xml:space="preserve">освітніх інструментів, а саме навчальних платформ та додатків задля сприяння підвищення мотивації та залучення студентів під час навчального процесу [1]. </w:t>
      </w:r>
    </w:p>
    <w:p w14:paraId="1BDB89F5" w14:textId="77777777" w:rsidR="00DB3F91" w:rsidRPr="00DB3F91" w:rsidRDefault="00DB3F91" w:rsidP="00DB3F91">
      <w:pPr>
        <w:ind w:firstLine="709"/>
        <w:jc w:val="both"/>
        <w:rPr>
          <w:i/>
          <w:lang w:val="uk-UA"/>
        </w:rPr>
      </w:pPr>
    </w:p>
    <w:tbl>
      <w:tblPr>
        <w:tblW w:w="0" w:type="auto"/>
        <w:tblCellSpacing w:w="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1984"/>
        <w:gridCol w:w="5787"/>
      </w:tblGrid>
      <w:tr w:rsidR="00DB3F91" w:rsidRPr="005B18A7" w14:paraId="7FFFACD1"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50484595" w14:textId="77777777" w:rsidR="00DB3F91" w:rsidRPr="005B18A7" w:rsidRDefault="00DB3F91" w:rsidP="00DB3F91">
            <w:pPr>
              <w:spacing w:line="360" w:lineRule="auto"/>
            </w:pPr>
            <w:proofErr w:type="spellStart"/>
            <w:r w:rsidRPr="005B18A7">
              <w:rPr>
                <w:b/>
                <w:bCs/>
                <w:color w:val="000000"/>
                <w:sz w:val="28"/>
                <w:szCs w:val="28"/>
              </w:rPr>
              <w:t>Інструмент</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7FA24D33" w14:textId="77777777" w:rsidR="00DB3F91" w:rsidRPr="005B18A7" w:rsidRDefault="00DB3F91" w:rsidP="00DB3F91">
            <w:pPr>
              <w:spacing w:line="360" w:lineRule="auto"/>
            </w:pPr>
            <w:proofErr w:type="spellStart"/>
            <w:r w:rsidRPr="005B18A7">
              <w:rPr>
                <w:b/>
                <w:bCs/>
                <w:color w:val="000000"/>
                <w:sz w:val="28"/>
                <w:szCs w:val="28"/>
              </w:rPr>
              <w:t>Учасники</w:t>
            </w:r>
            <w:proofErr w:type="spellEnd"/>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1078A932" w14:textId="77777777" w:rsidR="00DB3F91" w:rsidRPr="005B18A7" w:rsidRDefault="00DB3F91" w:rsidP="005C3B75">
            <w:pPr>
              <w:spacing w:line="360" w:lineRule="auto"/>
              <w:ind w:firstLine="709"/>
              <w:jc w:val="center"/>
            </w:pPr>
            <w:r w:rsidRPr="005B18A7">
              <w:rPr>
                <w:b/>
                <w:bCs/>
                <w:color w:val="000000"/>
                <w:sz w:val="28"/>
                <w:szCs w:val="28"/>
              </w:rPr>
              <w:t>Результат</w:t>
            </w:r>
          </w:p>
        </w:tc>
      </w:tr>
      <w:tr w:rsidR="00DB3F91" w:rsidRPr="005B18A7" w14:paraId="02A01F99"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0E95BCF9" w14:textId="77777777" w:rsidR="00DB3F91" w:rsidRPr="005B18A7" w:rsidRDefault="00DB3F91" w:rsidP="00DB3F91">
            <w:pPr>
              <w:jc w:val="both"/>
            </w:pPr>
            <w:r w:rsidRPr="005B18A7">
              <w:rPr>
                <w:i/>
                <w:iCs/>
                <w:color w:val="000000"/>
                <w:sz w:val="28"/>
                <w:szCs w:val="28"/>
              </w:rPr>
              <w:t>Google</w:t>
            </w:r>
            <w:r>
              <w:rPr>
                <w:i/>
                <w:iCs/>
                <w:color w:val="000000"/>
                <w:sz w:val="28"/>
                <w:szCs w:val="28"/>
                <w:lang w:val="uk-UA"/>
              </w:rPr>
              <w:t xml:space="preserve"> </w:t>
            </w:r>
            <w:proofErr w:type="spellStart"/>
            <w:r w:rsidRPr="005B18A7">
              <w:rPr>
                <w:i/>
                <w:iCs/>
                <w:color w:val="000000"/>
                <w:sz w:val="28"/>
                <w:szCs w:val="28"/>
              </w:rPr>
              <w:t>Hangouts</w:t>
            </w:r>
            <w:proofErr w:type="spellEnd"/>
            <w:r w:rsidRPr="005B18A7">
              <w:rPr>
                <w:i/>
                <w:iCs/>
                <w:color w:val="000000"/>
                <w:sz w:val="28"/>
                <w:szCs w:val="28"/>
              </w:rPr>
              <w:t>, Instagram,</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217F576E" w14:textId="77777777" w:rsidR="00DB3F91" w:rsidRPr="00DB3F91" w:rsidRDefault="00DB3F91" w:rsidP="00DB3F91">
            <w:pPr>
              <w:jc w:val="both"/>
              <w:rPr>
                <w:lang w:val="uk-UA"/>
              </w:rPr>
            </w:pPr>
            <w:proofErr w:type="spellStart"/>
            <w:r w:rsidRPr="005B18A7">
              <w:rPr>
                <w:color w:val="000000"/>
                <w:sz w:val="28"/>
                <w:szCs w:val="28"/>
              </w:rPr>
              <w:t>Магістр</w:t>
            </w:r>
            <w:proofErr w:type="spellEnd"/>
            <w:r>
              <w:rPr>
                <w:color w:val="000000"/>
                <w:sz w:val="28"/>
                <w:szCs w:val="28"/>
                <w:lang w:val="uk-UA"/>
              </w:rPr>
              <w:t>и-</w:t>
            </w:r>
            <w:r w:rsidRPr="005B18A7">
              <w:rPr>
                <w:color w:val="000000"/>
                <w:sz w:val="28"/>
                <w:szCs w:val="28"/>
              </w:rPr>
              <w:t xml:space="preserve"> </w:t>
            </w:r>
            <w:proofErr w:type="spellStart"/>
            <w:r w:rsidRPr="005B18A7">
              <w:rPr>
                <w:color w:val="000000"/>
                <w:sz w:val="28"/>
                <w:szCs w:val="28"/>
              </w:rPr>
              <w:t>інженер</w:t>
            </w:r>
            <w:proofErr w:type="spellEnd"/>
            <w:r>
              <w:rPr>
                <w:color w:val="000000"/>
                <w:sz w:val="28"/>
                <w:szCs w:val="28"/>
                <w:lang w:val="uk-UA"/>
              </w:rPr>
              <w:t>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2D49C891" w14:textId="77777777" w:rsidR="00DB3F91" w:rsidRPr="005B18A7" w:rsidRDefault="00DB3F91" w:rsidP="00DB3F91">
            <w:pPr>
              <w:ind w:firstLine="709"/>
              <w:jc w:val="both"/>
            </w:pPr>
            <w:r w:rsidRPr="00054124">
              <w:rPr>
                <w:color w:val="000000"/>
                <w:sz w:val="28"/>
                <w:szCs w:val="28"/>
                <w:lang w:val="uk-UA"/>
              </w:rPr>
              <w:t>Підвищення рівня внутрішньої (55,4 %), а також зовнішньої мотивації, сформов</w:t>
            </w:r>
            <w:r>
              <w:rPr>
                <w:color w:val="000000"/>
                <w:sz w:val="28"/>
                <w:szCs w:val="28"/>
                <w:lang w:val="uk-UA"/>
              </w:rPr>
              <w:t>ан</w:t>
            </w:r>
            <w:r w:rsidRPr="00054124">
              <w:rPr>
                <w:color w:val="000000"/>
                <w:sz w:val="28"/>
                <w:szCs w:val="28"/>
                <w:lang w:val="uk-UA"/>
              </w:rPr>
              <w:t xml:space="preserve">ою співпрацею </w:t>
            </w:r>
            <w:r w:rsidRPr="005B18A7">
              <w:rPr>
                <w:color w:val="000000"/>
                <w:sz w:val="28"/>
                <w:szCs w:val="28"/>
              </w:rPr>
              <w:t xml:space="preserve">(16,1%). </w:t>
            </w:r>
            <w:proofErr w:type="spellStart"/>
            <w:r w:rsidRPr="005B18A7">
              <w:rPr>
                <w:color w:val="000000"/>
                <w:sz w:val="28"/>
                <w:szCs w:val="28"/>
              </w:rPr>
              <w:t>Більшість</w:t>
            </w:r>
            <w:proofErr w:type="spellEnd"/>
            <w:r w:rsidRPr="005B18A7">
              <w:rPr>
                <w:color w:val="000000"/>
                <w:sz w:val="28"/>
                <w:szCs w:val="28"/>
              </w:rPr>
              <w:t xml:space="preserve"> </w:t>
            </w:r>
            <w:proofErr w:type="spellStart"/>
            <w:r w:rsidRPr="005B18A7">
              <w:rPr>
                <w:color w:val="000000"/>
                <w:sz w:val="28"/>
                <w:szCs w:val="28"/>
              </w:rPr>
              <w:t>студентів</w:t>
            </w:r>
            <w:proofErr w:type="spellEnd"/>
            <w:r w:rsidRPr="005B18A7">
              <w:rPr>
                <w:color w:val="000000"/>
                <w:sz w:val="28"/>
                <w:szCs w:val="28"/>
              </w:rPr>
              <w:t xml:space="preserve"> позитивно </w:t>
            </w:r>
            <w:proofErr w:type="spellStart"/>
            <w:r w:rsidRPr="005B18A7">
              <w:rPr>
                <w:color w:val="000000"/>
                <w:sz w:val="28"/>
                <w:szCs w:val="28"/>
              </w:rPr>
              <w:t>ставляться</w:t>
            </w:r>
            <w:proofErr w:type="spellEnd"/>
            <w:r w:rsidRPr="005B18A7">
              <w:rPr>
                <w:color w:val="000000"/>
                <w:sz w:val="28"/>
                <w:szCs w:val="28"/>
              </w:rPr>
              <w:t xml:space="preserve"> до </w:t>
            </w:r>
            <w:proofErr w:type="spellStart"/>
            <w:r w:rsidRPr="005B18A7">
              <w:rPr>
                <w:color w:val="000000"/>
                <w:sz w:val="28"/>
                <w:szCs w:val="28"/>
              </w:rPr>
              <w:t>гейміфікації</w:t>
            </w:r>
            <w:proofErr w:type="spellEnd"/>
            <w:r w:rsidRPr="005B18A7">
              <w:rPr>
                <w:color w:val="000000"/>
                <w:sz w:val="28"/>
                <w:szCs w:val="28"/>
              </w:rPr>
              <w:t xml:space="preserve"> та </w:t>
            </w:r>
            <w:proofErr w:type="spellStart"/>
            <w:r w:rsidRPr="005B18A7">
              <w:rPr>
                <w:color w:val="000000"/>
                <w:sz w:val="28"/>
                <w:szCs w:val="28"/>
              </w:rPr>
              <w:t>використання</w:t>
            </w:r>
            <w:proofErr w:type="spellEnd"/>
            <w:r w:rsidRPr="005B18A7">
              <w:rPr>
                <w:color w:val="000000"/>
                <w:sz w:val="28"/>
                <w:szCs w:val="28"/>
              </w:rPr>
              <w:t xml:space="preserve"> </w:t>
            </w:r>
            <w:proofErr w:type="spellStart"/>
            <w:r w:rsidRPr="005B18A7">
              <w:rPr>
                <w:color w:val="000000"/>
                <w:sz w:val="28"/>
                <w:szCs w:val="28"/>
              </w:rPr>
              <w:t>соціальних</w:t>
            </w:r>
            <w:proofErr w:type="spellEnd"/>
            <w:r w:rsidRPr="005B18A7">
              <w:rPr>
                <w:color w:val="000000"/>
                <w:sz w:val="28"/>
                <w:szCs w:val="28"/>
              </w:rPr>
              <w:t xml:space="preserve"> мереж в </w:t>
            </w:r>
            <w:proofErr w:type="spellStart"/>
            <w:r w:rsidRPr="005B18A7">
              <w:rPr>
                <w:color w:val="000000"/>
                <w:sz w:val="28"/>
                <w:szCs w:val="28"/>
              </w:rPr>
              <w:t>освіті</w:t>
            </w:r>
            <w:proofErr w:type="spellEnd"/>
            <w:r w:rsidRPr="005B18A7">
              <w:rPr>
                <w:color w:val="000000"/>
                <w:sz w:val="28"/>
                <w:szCs w:val="28"/>
              </w:rPr>
              <w:t xml:space="preserve">, особливо на </w:t>
            </w:r>
            <w:proofErr w:type="spellStart"/>
            <w:r w:rsidRPr="005B18A7">
              <w:rPr>
                <w:color w:val="000000"/>
                <w:sz w:val="28"/>
                <w:szCs w:val="28"/>
              </w:rPr>
              <w:t>відкритих</w:t>
            </w:r>
            <w:proofErr w:type="spellEnd"/>
            <w:r w:rsidRPr="005B18A7">
              <w:rPr>
                <w:color w:val="000000"/>
                <w:sz w:val="28"/>
                <w:szCs w:val="28"/>
              </w:rPr>
              <w:t xml:space="preserve"> онлайн-курсах.</w:t>
            </w:r>
          </w:p>
        </w:tc>
      </w:tr>
      <w:tr w:rsidR="00DB3F91" w:rsidRPr="005B18A7" w14:paraId="74EC8E53"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53E8D78B" w14:textId="77777777" w:rsidR="00DB3F91" w:rsidRPr="00DB3F91" w:rsidRDefault="00DB3F91" w:rsidP="00DB3F91">
            <w:pPr>
              <w:jc w:val="both"/>
              <w:rPr>
                <w:spacing w:val="-20"/>
              </w:rPr>
            </w:pPr>
            <w:r w:rsidRPr="00DB3F91">
              <w:rPr>
                <w:i/>
                <w:iCs/>
                <w:color w:val="000000"/>
                <w:spacing w:val="-20"/>
                <w:sz w:val="28"/>
                <w:szCs w:val="28"/>
                <w:lang w:val="uk-UA"/>
              </w:rPr>
              <w:t>Г</w:t>
            </w:r>
            <w:proofErr w:type="spellStart"/>
            <w:r w:rsidRPr="00DB3F91">
              <w:rPr>
                <w:i/>
                <w:iCs/>
                <w:color w:val="000000"/>
                <w:spacing w:val="-20"/>
                <w:sz w:val="28"/>
                <w:szCs w:val="28"/>
              </w:rPr>
              <w:t>ейміфікаці</w:t>
            </w:r>
            <w:proofErr w:type="spellEnd"/>
            <w:r w:rsidRPr="00DB3F91">
              <w:rPr>
                <w:i/>
                <w:iCs/>
                <w:color w:val="000000"/>
                <w:spacing w:val="-20"/>
                <w:sz w:val="28"/>
                <w:szCs w:val="28"/>
                <w:lang w:val="uk-UA"/>
              </w:rPr>
              <w:t>я</w:t>
            </w:r>
            <w:r w:rsidRPr="00DB3F91">
              <w:rPr>
                <w:i/>
                <w:iCs/>
                <w:color w:val="000000"/>
                <w:spacing w:val="-20"/>
                <w:sz w:val="28"/>
                <w:szCs w:val="28"/>
              </w:rPr>
              <w:t xml:space="preserve"> з </w:t>
            </w:r>
            <w:proofErr w:type="spellStart"/>
            <w:r w:rsidRPr="00DB3F91">
              <w:rPr>
                <w:i/>
                <w:iCs/>
                <w:color w:val="000000"/>
                <w:spacing w:val="-20"/>
                <w:sz w:val="28"/>
                <w:szCs w:val="28"/>
              </w:rPr>
              <w:t>використанням</w:t>
            </w:r>
            <w:proofErr w:type="spellEnd"/>
            <w:r w:rsidRPr="00DB3F91">
              <w:rPr>
                <w:i/>
                <w:iCs/>
                <w:color w:val="000000"/>
                <w:spacing w:val="-20"/>
                <w:sz w:val="28"/>
                <w:szCs w:val="28"/>
              </w:rPr>
              <w:t xml:space="preserve"> </w:t>
            </w:r>
            <w:proofErr w:type="spellStart"/>
            <w:r w:rsidRPr="00DB3F91">
              <w:rPr>
                <w:i/>
                <w:iCs/>
                <w:color w:val="000000"/>
                <w:spacing w:val="-20"/>
                <w:sz w:val="28"/>
                <w:szCs w:val="28"/>
              </w:rPr>
              <w:t>педагогічної</w:t>
            </w:r>
            <w:proofErr w:type="spellEnd"/>
            <w:r w:rsidRPr="00DB3F91">
              <w:rPr>
                <w:i/>
                <w:iCs/>
                <w:color w:val="000000"/>
                <w:spacing w:val="-20"/>
                <w:sz w:val="28"/>
                <w:szCs w:val="28"/>
              </w:rPr>
              <w:t xml:space="preserve"> </w:t>
            </w:r>
            <w:proofErr w:type="spellStart"/>
            <w:r w:rsidRPr="00DB3F91">
              <w:rPr>
                <w:i/>
                <w:iCs/>
                <w:color w:val="000000"/>
                <w:spacing w:val="-20"/>
                <w:sz w:val="28"/>
                <w:szCs w:val="28"/>
              </w:rPr>
              <w:t>моделі</w:t>
            </w:r>
            <w:proofErr w:type="spellEnd"/>
            <w:r w:rsidRPr="00DB3F91">
              <w:rPr>
                <w:i/>
                <w:iCs/>
                <w:color w:val="000000"/>
                <w:spacing w:val="-20"/>
                <w:sz w:val="28"/>
                <w:szCs w:val="28"/>
              </w:rPr>
              <w:t xml:space="preserve"> </w:t>
            </w:r>
            <w:proofErr w:type="spellStart"/>
            <w:r w:rsidRPr="00DB3F91">
              <w:rPr>
                <w:i/>
                <w:iCs/>
                <w:color w:val="000000"/>
                <w:spacing w:val="-20"/>
                <w:sz w:val="28"/>
                <w:szCs w:val="28"/>
              </w:rPr>
              <w:t>Flipped</w:t>
            </w:r>
            <w:proofErr w:type="spellEnd"/>
            <w:r>
              <w:rPr>
                <w:i/>
                <w:iCs/>
                <w:color w:val="000000"/>
                <w:spacing w:val="-20"/>
                <w:sz w:val="28"/>
                <w:szCs w:val="28"/>
                <w:lang w:val="uk-UA"/>
              </w:rPr>
              <w:t xml:space="preserve"> </w:t>
            </w:r>
            <w:proofErr w:type="spellStart"/>
            <w:r w:rsidRPr="00DB3F91">
              <w:rPr>
                <w:i/>
                <w:iCs/>
                <w:color w:val="000000"/>
                <w:spacing w:val="-20"/>
                <w:sz w:val="28"/>
                <w:szCs w:val="28"/>
              </w:rPr>
              <w:t>learning</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26A1DAB9" w14:textId="77777777" w:rsidR="00DB3F91" w:rsidRPr="005B18A7" w:rsidRDefault="00DB3F91" w:rsidP="00DB3F91">
            <w:pPr>
              <w:jc w:val="both"/>
            </w:pPr>
            <w:r>
              <w:rPr>
                <w:color w:val="000000"/>
                <w:sz w:val="28"/>
                <w:szCs w:val="28"/>
                <w:lang w:val="uk-UA"/>
              </w:rPr>
              <w:t>Б</w:t>
            </w:r>
            <w:proofErr w:type="spellStart"/>
            <w:r w:rsidRPr="005B18A7">
              <w:rPr>
                <w:color w:val="000000"/>
                <w:sz w:val="28"/>
                <w:szCs w:val="28"/>
              </w:rPr>
              <w:t>акалавр</w:t>
            </w:r>
            <w:proofErr w:type="spellEnd"/>
            <w:r>
              <w:rPr>
                <w:color w:val="000000"/>
                <w:sz w:val="28"/>
                <w:szCs w:val="28"/>
                <w:lang w:val="uk-UA"/>
              </w:rPr>
              <w:t>и-</w:t>
            </w:r>
            <w:r w:rsidRPr="005B18A7">
              <w:rPr>
                <w:color w:val="000000"/>
                <w:sz w:val="28"/>
                <w:szCs w:val="28"/>
              </w:rPr>
              <w:t xml:space="preserve"> </w:t>
            </w:r>
            <w:proofErr w:type="spellStart"/>
            <w:r w:rsidRPr="005B18A7">
              <w:rPr>
                <w:color w:val="000000"/>
                <w:sz w:val="28"/>
                <w:szCs w:val="28"/>
              </w:rPr>
              <w:t>менедж</w:t>
            </w:r>
            <w:proofErr w:type="spellEnd"/>
            <w:r>
              <w:rPr>
                <w:color w:val="000000"/>
                <w:sz w:val="28"/>
                <w:szCs w:val="28"/>
                <w:lang w:val="uk-UA"/>
              </w:rPr>
              <w:t>ери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2A50B2EA" w14:textId="77777777" w:rsidR="00DB3F91" w:rsidRPr="005B18A7" w:rsidRDefault="00DB3F91" w:rsidP="00DB3F91">
            <w:pPr>
              <w:ind w:firstLine="709"/>
              <w:jc w:val="both"/>
            </w:pPr>
            <w:proofErr w:type="spellStart"/>
            <w:r w:rsidRPr="005B18A7">
              <w:rPr>
                <w:color w:val="000000"/>
                <w:sz w:val="28"/>
                <w:szCs w:val="28"/>
              </w:rPr>
              <w:t>Удосконалювання</w:t>
            </w:r>
            <w:proofErr w:type="spellEnd"/>
            <w:r w:rsidRPr="005B18A7">
              <w:rPr>
                <w:color w:val="000000"/>
                <w:sz w:val="28"/>
                <w:szCs w:val="28"/>
              </w:rPr>
              <w:t xml:space="preserve"> </w:t>
            </w:r>
            <w:proofErr w:type="spellStart"/>
            <w:r w:rsidRPr="005B18A7">
              <w:rPr>
                <w:color w:val="000000"/>
                <w:sz w:val="28"/>
                <w:szCs w:val="28"/>
              </w:rPr>
              <w:t>вміння</w:t>
            </w:r>
            <w:proofErr w:type="spellEnd"/>
            <w:r w:rsidRPr="005B18A7">
              <w:rPr>
                <w:color w:val="000000"/>
                <w:sz w:val="28"/>
                <w:szCs w:val="28"/>
              </w:rPr>
              <w:t xml:space="preserve"> </w:t>
            </w:r>
            <w:proofErr w:type="spellStart"/>
            <w:r w:rsidRPr="005B18A7">
              <w:rPr>
                <w:color w:val="000000"/>
                <w:sz w:val="28"/>
                <w:szCs w:val="28"/>
              </w:rPr>
              <w:t>працювати</w:t>
            </w:r>
            <w:proofErr w:type="spellEnd"/>
            <w:r w:rsidRPr="005B18A7">
              <w:rPr>
                <w:color w:val="000000"/>
                <w:sz w:val="28"/>
                <w:szCs w:val="28"/>
              </w:rPr>
              <w:t xml:space="preserve"> в </w:t>
            </w:r>
            <w:proofErr w:type="spellStart"/>
            <w:r w:rsidRPr="005B18A7">
              <w:rPr>
                <w:color w:val="000000"/>
                <w:sz w:val="28"/>
                <w:szCs w:val="28"/>
              </w:rPr>
              <w:t>команді</w:t>
            </w:r>
            <w:proofErr w:type="spellEnd"/>
            <w:r w:rsidRPr="005B18A7">
              <w:rPr>
                <w:color w:val="000000"/>
                <w:sz w:val="28"/>
                <w:szCs w:val="28"/>
              </w:rPr>
              <w:t xml:space="preserve">, </w:t>
            </w:r>
            <w:proofErr w:type="spellStart"/>
            <w:r w:rsidRPr="005B18A7">
              <w:rPr>
                <w:color w:val="000000"/>
                <w:sz w:val="28"/>
                <w:szCs w:val="28"/>
              </w:rPr>
              <w:t>прислухатися</w:t>
            </w:r>
            <w:proofErr w:type="spellEnd"/>
            <w:r w:rsidRPr="005B18A7">
              <w:rPr>
                <w:color w:val="000000"/>
                <w:sz w:val="28"/>
                <w:szCs w:val="28"/>
              </w:rPr>
              <w:t xml:space="preserve"> до думки </w:t>
            </w:r>
            <w:proofErr w:type="spellStart"/>
            <w:r w:rsidRPr="005B18A7">
              <w:rPr>
                <w:color w:val="000000"/>
                <w:sz w:val="28"/>
                <w:szCs w:val="28"/>
              </w:rPr>
              <w:t>своїх</w:t>
            </w:r>
            <w:proofErr w:type="spellEnd"/>
            <w:r w:rsidRPr="005B18A7">
              <w:rPr>
                <w:color w:val="000000"/>
                <w:sz w:val="28"/>
                <w:szCs w:val="28"/>
              </w:rPr>
              <w:t xml:space="preserve"> </w:t>
            </w:r>
            <w:proofErr w:type="spellStart"/>
            <w:r w:rsidRPr="005B18A7">
              <w:rPr>
                <w:color w:val="000000"/>
                <w:sz w:val="28"/>
                <w:szCs w:val="28"/>
              </w:rPr>
              <w:t>колег</w:t>
            </w:r>
            <w:proofErr w:type="spellEnd"/>
            <w:r w:rsidRPr="005B18A7">
              <w:rPr>
                <w:color w:val="000000"/>
                <w:sz w:val="28"/>
                <w:szCs w:val="28"/>
              </w:rPr>
              <w:t xml:space="preserve"> та </w:t>
            </w:r>
            <w:proofErr w:type="spellStart"/>
            <w:r w:rsidRPr="005B18A7">
              <w:rPr>
                <w:color w:val="000000"/>
                <w:sz w:val="28"/>
                <w:szCs w:val="28"/>
              </w:rPr>
              <w:t>застосовувати</w:t>
            </w:r>
            <w:proofErr w:type="spellEnd"/>
            <w:r w:rsidRPr="005B18A7">
              <w:rPr>
                <w:color w:val="000000"/>
                <w:sz w:val="28"/>
                <w:szCs w:val="28"/>
              </w:rPr>
              <w:t xml:space="preserve"> </w:t>
            </w:r>
            <w:proofErr w:type="spellStart"/>
            <w:r w:rsidRPr="005B18A7">
              <w:rPr>
                <w:color w:val="000000"/>
                <w:sz w:val="28"/>
                <w:szCs w:val="28"/>
              </w:rPr>
              <w:t>знання</w:t>
            </w:r>
            <w:proofErr w:type="spellEnd"/>
            <w:r w:rsidRPr="005B18A7">
              <w:rPr>
                <w:color w:val="000000"/>
                <w:sz w:val="28"/>
                <w:szCs w:val="28"/>
              </w:rPr>
              <w:t xml:space="preserve"> на </w:t>
            </w:r>
            <w:proofErr w:type="spellStart"/>
            <w:r w:rsidRPr="005B18A7">
              <w:rPr>
                <w:color w:val="000000"/>
                <w:sz w:val="28"/>
                <w:szCs w:val="28"/>
              </w:rPr>
              <w:t>практиці</w:t>
            </w:r>
            <w:proofErr w:type="spellEnd"/>
            <w:r w:rsidRPr="005B18A7">
              <w:rPr>
                <w:color w:val="000000"/>
                <w:sz w:val="28"/>
                <w:szCs w:val="28"/>
              </w:rPr>
              <w:t xml:space="preserve">. Принцип </w:t>
            </w:r>
            <w:proofErr w:type="spellStart"/>
            <w:r w:rsidRPr="005B18A7">
              <w:rPr>
                <w:color w:val="000000"/>
                <w:sz w:val="28"/>
                <w:szCs w:val="28"/>
              </w:rPr>
              <w:t>Flipped</w:t>
            </w:r>
            <w:proofErr w:type="spellEnd"/>
            <w:r>
              <w:rPr>
                <w:color w:val="000000"/>
                <w:sz w:val="28"/>
                <w:szCs w:val="28"/>
                <w:lang w:val="uk-UA"/>
              </w:rPr>
              <w:t xml:space="preserve"> </w:t>
            </w:r>
            <w:proofErr w:type="spellStart"/>
            <w:r w:rsidRPr="005B18A7">
              <w:rPr>
                <w:color w:val="000000"/>
                <w:sz w:val="28"/>
                <w:szCs w:val="28"/>
              </w:rPr>
              <w:t>learning</w:t>
            </w:r>
            <w:proofErr w:type="spellEnd"/>
            <w:r w:rsidRPr="005B18A7">
              <w:rPr>
                <w:color w:val="000000"/>
                <w:sz w:val="28"/>
                <w:szCs w:val="28"/>
              </w:rPr>
              <w:t xml:space="preserve"> разом </w:t>
            </w:r>
            <w:proofErr w:type="spellStart"/>
            <w:r w:rsidRPr="005B18A7">
              <w:rPr>
                <w:color w:val="000000"/>
                <w:sz w:val="28"/>
                <w:szCs w:val="28"/>
              </w:rPr>
              <w:t>із</w:t>
            </w:r>
            <w:proofErr w:type="spellEnd"/>
            <w:r w:rsidRPr="005B18A7">
              <w:rPr>
                <w:color w:val="000000"/>
                <w:sz w:val="28"/>
                <w:szCs w:val="28"/>
              </w:rPr>
              <w:t xml:space="preserve"> </w:t>
            </w:r>
            <w:proofErr w:type="spellStart"/>
            <w:r w:rsidRPr="005B18A7">
              <w:rPr>
                <w:color w:val="000000"/>
                <w:sz w:val="28"/>
                <w:szCs w:val="28"/>
              </w:rPr>
              <w:t>застосуванням</w:t>
            </w:r>
            <w:proofErr w:type="spellEnd"/>
            <w:r w:rsidRPr="005B18A7">
              <w:rPr>
                <w:color w:val="000000"/>
                <w:sz w:val="28"/>
                <w:szCs w:val="28"/>
              </w:rPr>
              <w:t xml:space="preserve"> </w:t>
            </w:r>
            <w:proofErr w:type="spellStart"/>
            <w:r w:rsidRPr="005B18A7">
              <w:rPr>
                <w:color w:val="000000"/>
                <w:sz w:val="28"/>
                <w:szCs w:val="28"/>
              </w:rPr>
              <w:t>гейміфикації</w:t>
            </w:r>
            <w:proofErr w:type="spellEnd"/>
            <w:r w:rsidRPr="005B18A7">
              <w:rPr>
                <w:color w:val="000000"/>
                <w:sz w:val="28"/>
                <w:szCs w:val="28"/>
              </w:rPr>
              <w:t xml:space="preserve"> </w:t>
            </w:r>
            <w:proofErr w:type="spellStart"/>
            <w:r w:rsidRPr="005B18A7">
              <w:rPr>
                <w:color w:val="000000"/>
                <w:sz w:val="28"/>
                <w:szCs w:val="28"/>
              </w:rPr>
              <w:t>сприяє</w:t>
            </w:r>
            <w:proofErr w:type="spellEnd"/>
            <w:r w:rsidRPr="005B18A7">
              <w:rPr>
                <w:color w:val="000000"/>
                <w:sz w:val="28"/>
                <w:szCs w:val="28"/>
              </w:rPr>
              <w:t xml:space="preserve"> </w:t>
            </w:r>
            <w:proofErr w:type="spellStart"/>
            <w:r w:rsidRPr="005B18A7">
              <w:rPr>
                <w:color w:val="000000"/>
                <w:sz w:val="28"/>
                <w:szCs w:val="28"/>
              </w:rPr>
              <w:t>розвитку</w:t>
            </w:r>
            <w:proofErr w:type="spellEnd"/>
            <w:r w:rsidRPr="005B18A7">
              <w:rPr>
                <w:color w:val="000000"/>
                <w:sz w:val="28"/>
                <w:szCs w:val="28"/>
              </w:rPr>
              <w:t xml:space="preserve"> </w:t>
            </w:r>
            <w:proofErr w:type="spellStart"/>
            <w:r w:rsidRPr="005B18A7">
              <w:rPr>
                <w:color w:val="000000"/>
                <w:sz w:val="28"/>
                <w:szCs w:val="28"/>
              </w:rPr>
              <w:t>навичок</w:t>
            </w:r>
            <w:proofErr w:type="spellEnd"/>
            <w:r w:rsidRPr="005B18A7">
              <w:rPr>
                <w:color w:val="000000"/>
                <w:sz w:val="28"/>
                <w:szCs w:val="28"/>
              </w:rPr>
              <w:t xml:space="preserve"> та </w:t>
            </w:r>
            <w:proofErr w:type="spellStart"/>
            <w:r w:rsidRPr="005B18A7">
              <w:rPr>
                <w:color w:val="000000"/>
                <w:sz w:val="28"/>
                <w:szCs w:val="28"/>
              </w:rPr>
              <w:t>набуттю</w:t>
            </w:r>
            <w:proofErr w:type="spellEnd"/>
            <w:r w:rsidRPr="005B18A7">
              <w:rPr>
                <w:color w:val="000000"/>
                <w:sz w:val="28"/>
                <w:szCs w:val="28"/>
              </w:rPr>
              <w:t xml:space="preserve"> </w:t>
            </w:r>
            <w:proofErr w:type="spellStart"/>
            <w:r w:rsidRPr="005B18A7">
              <w:rPr>
                <w:color w:val="000000"/>
                <w:sz w:val="28"/>
                <w:szCs w:val="28"/>
              </w:rPr>
              <w:t>практичних</w:t>
            </w:r>
            <w:proofErr w:type="spellEnd"/>
            <w:r w:rsidRPr="005B18A7">
              <w:rPr>
                <w:color w:val="000000"/>
                <w:sz w:val="28"/>
                <w:szCs w:val="28"/>
              </w:rPr>
              <w:t xml:space="preserve"> </w:t>
            </w:r>
            <w:proofErr w:type="spellStart"/>
            <w:r w:rsidRPr="005B18A7">
              <w:rPr>
                <w:color w:val="000000"/>
                <w:sz w:val="28"/>
                <w:szCs w:val="28"/>
              </w:rPr>
              <w:t>знань</w:t>
            </w:r>
            <w:proofErr w:type="spellEnd"/>
            <w:r w:rsidRPr="005B18A7">
              <w:rPr>
                <w:color w:val="000000"/>
                <w:sz w:val="28"/>
                <w:szCs w:val="28"/>
              </w:rPr>
              <w:t xml:space="preserve">. </w:t>
            </w:r>
            <w:proofErr w:type="spellStart"/>
            <w:r w:rsidRPr="005B18A7">
              <w:rPr>
                <w:color w:val="000000"/>
                <w:sz w:val="28"/>
                <w:szCs w:val="28"/>
              </w:rPr>
              <w:t>Результати</w:t>
            </w:r>
            <w:proofErr w:type="spellEnd"/>
            <w:r w:rsidRPr="005B18A7">
              <w:rPr>
                <w:color w:val="000000"/>
                <w:sz w:val="28"/>
                <w:szCs w:val="28"/>
              </w:rPr>
              <w:t xml:space="preserve"> були </w:t>
            </w:r>
            <w:proofErr w:type="spellStart"/>
            <w:r w:rsidRPr="005B18A7">
              <w:rPr>
                <w:color w:val="000000"/>
                <w:sz w:val="28"/>
                <w:szCs w:val="28"/>
              </w:rPr>
              <w:t>значно</w:t>
            </w:r>
            <w:proofErr w:type="spellEnd"/>
            <w:r w:rsidRPr="005B18A7">
              <w:rPr>
                <w:color w:val="000000"/>
                <w:sz w:val="28"/>
                <w:szCs w:val="28"/>
              </w:rPr>
              <w:t xml:space="preserve"> </w:t>
            </w:r>
            <w:proofErr w:type="spellStart"/>
            <w:r w:rsidRPr="005B18A7">
              <w:rPr>
                <w:color w:val="000000"/>
                <w:sz w:val="28"/>
                <w:szCs w:val="28"/>
              </w:rPr>
              <w:t>кращі</w:t>
            </w:r>
            <w:proofErr w:type="spellEnd"/>
            <w:r w:rsidRPr="005B18A7">
              <w:rPr>
                <w:color w:val="000000"/>
                <w:sz w:val="28"/>
                <w:szCs w:val="28"/>
              </w:rPr>
              <w:t xml:space="preserve">, </w:t>
            </w:r>
            <w:proofErr w:type="spellStart"/>
            <w:r w:rsidRPr="005B18A7">
              <w:rPr>
                <w:color w:val="000000"/>
                <w:sz w:val="28"/>
                <w:szCs w:val="28"/>
              </w:rPr>
              <w:t>ніж</w:t>
            </w:r>
            <w:proofErr w:type="spellEnd"/>
            <w:r w:rsidRPr="005B18A7">
              <w:rPr>
                <w:color w:val="000000"/>
                <w:sz w:val="28"/>
                <w:szCs w:val="28"/>
              </w:rPr>
              <w:t xml:space="preserve"> у перевернутому </w:t>
            </w:r>
            <w:proofErr w:type="spellStart"/>
            <w:r w:rsidRPr="005B18A7">
              <w:rPr>
                <w:color w:val="000000"/>
                <w:sz w:val="28"/>
                <w:szCs w:val="28"/>
              </w:rPr>
              <w:t>навчанні</w:t>
            </w:r>
            <w:proofErr w:type="spellEnd"/>
            <w:r w:rsidRPr="005B18A7">
              <w:rPr>
                <w:color w:val="000000"/>
                <w:sz w:val="28"/>
                <w:szCs w:val="28"/>
              </w:rPr>
              <w:t xml:space="preserve"> без </w:t>
            </w:r>
            <w:proofErr w:type="spellStart"/>
            <w:r w:rsidRPr="005B18A7">
              <w:rPr>
                <w:color w:val="000000"/>
                <w:sz w:val="28"/>
                <w:szCs w:val="28"/>
              </w:rPr>
              <w:t>гейміфікації</w:t>
            </w:r>
            <w:proofErr w:type="spellEnd"/>
            <w:r w:rsidRPr="005B18A7">
              <w:rPr>
                <w:color w:val="000000"/>
                <w:sz w:val="28"/>
                <w:szCs w:val="28"/>
              </w:rPr>
              <w:t>.</w:t>
            </w:r>
          </w:p>
        </w:tc>
      </w:tr>
      <w:tr w:rsidR="00DB3F91" w:rsidRPr="005B18A7" w14:paraId="529A5BA5"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321D05C2" w14:textId="77777777" w:rsidR="00DB3F91" w:rsidRPr="005B18A7" w:rsidRDefault="00DB3F91" w:rsidP="00DB3F91">
            <w:pPr>
              <w:jc w:val="both"/>
            </w:pPr>
            <w:proofErr w:type="spellStart"/>
            <w:r w:rsidRPr="005B18A7">
              <w:rPr>
                <w:i/>
                <w:iCs/>
                <w:color w:val="000000"/>
                <w:sz w:val="28"/>
                <w:szCs w:val="28"/>
              </w:rPr>
              <w:t>Kahoot</w:t>
            </w:r>
            <w:proofErr w:type="spellEnd"/>
            <w:r w:rsidRPr="005B18A7">
              <w:rPr>
                <w:i/>
                <w:iCs/>
                <w:color w:val="000000"/>
                <w:sz w:val="28"/>
                <w:szCs w:val="28"/>
              </w:rPr>
              <w:t>!</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1E72A3D8" w14:textId="77777777" w:rsidR="00DB3F91" w:rsidRPr="005B18A7" w:rsidRDefault="00DB3F91" w:rsidP="00DB3F91">
            <w:pPr>
              <w:jc w:val="both"/>
            </w:pPr>
            <w:r>
              <w:rPr>
                <w:color w:val="000000"/>
                <w:sz w:val="28"/>
                <w:szCs w:val="28"/>
                <w:lang w:val="uk-UA"/>
              </w:rPr>
              <w:t>Б</w:t>
            </w:r>
            <w:proofErr w:type="spellStart"/>
            <w:r w:rsidRPr="005B18A7">
              <w:rPr>
                <w:color w:val="000000"/>
                <w:sz w:val="28"/>
                <w:szCs w:val="28"/>
              </w:rPr>
              <w:t>акалавр</w:t>
            </w:r>
            <w:proofErr w:type="spellEnd"/>
            <w:r>
              <w:rPr>
                <w:color w:val="000000"/>
                <w:sz w:val="28"/>
                <w:szCs w:val="28"/>
                <w:lang w:val="uk-UA"/>
              </w:rPr>
              <w:t xml:space="preserve">и-філологи </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2F044A12" w14:textId="77777777" w:rsidR="00DB3F91" w:rsidRPr="005B18A7" w:rsidRDefault="00DB3F91" w:rsidP="00DB3F91">
            <w:pPr>
              <w:ind w:firstLine="709"/>
              <w:jc w:val="both"/>
            </w:pPr>
            <w:proofErr w:type="spellStart"/>
            <w:r w:rsidRPr="005B18A7">
              <w:rPr>
                <w:color w:val="000000"/>
                <w:sz w:val="28"/>
                <w:szCs w:val="28"/>
              </w:rPr>
              <w:t>Використання</w:t>
            </w:r>
            <w:proofErr w:type="spellEnd"/>
            <w:r w:rsidRPr="005B18A7">
              <w:rPr>
                <w:color w:val="000000"/>
                <w:sz w:val="28"/>
                <w:szCs w:val="28"/>
              </w:rPr>
              <w:t xml:space="preserve"> </w:t>
            </w:r>
            <w:proofErr w:type="spellStart"/>
            <w:r w:rsidRPr="005B18A7">
              <w:rPr>
                <w:color w:val="000000"/>
                <w:sz w:val="28"/>
                <w:szCs w:val="28"/>
              </w:rPr>
              <w:t>Kahoot</w:t>
            </w:r>
            <w:proofErr w:type="spellEnd"/>
            <w:r w:rsidRPr="005B18A7">
              <w:rPr>
                <w:color w:val="000000"/>
                <w:sz w:val="28"/>
                <w:szCs w:val="28"/>
              </w:rPr>
              <w:t xml:space="preserve"> </w:t>
            </w:r>
            <w:r>
              <w:rPr>
                <w:color w:val="000000"/>
                <w:sz w:val="28"/>
                <w:szCs w:val="28"/>
                <w:lang w:val="uk-UA"/>
              </w:rPr>
              <w:t>с</w:t>
            </w:r>
            <w:r w:rsidRPr="005B18A7">
              <w:rPr>
                <w:color w:val="000000"/>
                <w:sz w:val="28"/>
                <w:szCs w:val="28"/>
              </w:rPr>
              <w:t xml:space="preserve">прияло </w:t>
            </w:r>
            <w:proofErr w:type="spellStart"/>
            <w:r w:rsidRPr="005B18A7">
              <w:rPr>
                <w:color w:val="000000"/>
                <w:sz w:val="28"/>
                <w:szCs w:val="28"/>
              </w:rPr>
              <w:t>покращенню</w:t>
            </w:r>
            <w:proofErr w:type="spellEnd"/>
            <w:r w:rsidRPr="005B18A7">
              <w:rPr>
                <w:color w:val="000000"/>
                <w:sz w:val="28"/>
                <w:szCs w:val="28"/>
              </w:rPr>
              <w:t xml:space="preserve"> </w:t>
            </w:r>
            <w:proofErr w:type="spellStart"/>
            <w:r w:rsidRPr="005B18A7">
              <w:rPr>
                <w:color w:val="000000"/>
                <w:sz w:val="28"/>
                <w:szCs w:val="28"/>
              </w:rPr>
              <w:t>загальних</w:t>
            </w:r>
            <w:proofErr w:type="spellEnd"/>
            <w:r w:rsidRPr="005B18A7">
              <w:rPr>
                <w:color w:val="000000"/>
                <w:sz w:val="28"/>
                <w:szCs w:val="28"/>
              </w:rPr>
              <w:t xml:space="preserve"> </w:t>
            </w:r>
            <w:proofErr w:type="spellStart"/>
            <w:r w:rsidRPr="005B18A7">
              <w:rPr>
                <w:color w:val="000000"/>
                <w:sz w:val="28"/>
                <w:szCs w:val="28"/>
              </w:rPr>
              <w:t>оцінок</w:t>
            </w:r>
            <w:proofErr w:type="spellEnd"/>
            <w:r w:rsidRPr="005B18A7">
              <w:rPr>
                <w:color w:val="000000"/>
                <w:sz w:val="28"/>
                <w:szCs w:val="28"/>
              </w:rPr>
              <w:t xml:space="preserve"> та </w:t>
            </w:r>
            <w:proofErr w:type="spellStart"/>
            <w:r w:rsidRPr="005B18A7">
              <w:rPr>
                <w:color w:val="000000"/>
                <w:sz w:val="28"/>
                <w:szCs w:val="28"/>
              </w:rPr>
              <w:t>кількості</w:t>
            </w:r>
            <w:proofErr w:type="spellEnd"/>
            <w:r w:rsidRPr="005B18A7">
              <w:rPr>
                <w:color w:val="000000"/>
                <w:sz w:val="28"/>
                <w:szCs w:val="28"/>
              </w:rPr>
              <w:t xml:space="preserve"> </w:t>
            </w:r>
            <w:proofErr w:type="spellStart"/>
            <w:r w:rsidRPr="005B18A7">
              <w:rPr>
                <w:color w:val="000000"/>
                <w:sz w:val="28"/>
                <w:szCs w:val="28"/>
              </w:rPr>
              <w:t>студентів</w:t>
            </w:r>
            <w:proofErr w:type="spellEnd"/>
            <w:r w:rsidRPr="005B18A7">
              <w:rPr>
                <w:color w:val="000000"/>
                <w:sz w:val="28"/>
                <w:szCs w:val="28"/>
              </w:rPr>
              <w:t xml:space="preserve">, </w:t>
            </w:r>
            <w:proofErr w:type="spellStart"/>
            <w:r w:rsidRPr="005B18A7">
              <w:rPr>
                <w:color w:val="000000"/>
                <w:sz w:val="28"/>
                <w:szCs w:val="28"/>
              </w:rPr>
              <w:t>які</w:t>
            </w:r>
            <w:proofErr w:type="spellEnd"/>
            <w:r w:rsidRPr="005B18A7">
              <w:rPr>
                <w:color w:val="000000"/>
                <w:sz w:val="28"/>
                <w:szCs w:val="28"/>
              </w:rPr>
              <w:t xml:space="preserve"> </w:t>
            </w:r>
            <w:proofErr w:type="spellStart"/>
            <w:r w:rsidRPr="005B18A7">
              <w:rPr>
                <w:color w:val="000000"/>
                <w:sz w:val="28"/>
                <w:szCs w:val="28"/>
              </w:rPr>
              <w:t>пройшли</w:t>
            </w:r>
            <w:proofErr w:type="spellEnd"/>
            <w:r w:rsidRPr="005B18A7">
              <w:rPr>
                <w:color w:val="000000"/>
                <w:sz w:val="28"/>
                <w:szCs w:val="28"/>
              </w:rPr>
              <w:t xml:space="preserve"> курс. </w:t>
            </w:r>
            <w:proofErr w:type="spellStart"/>
            <w:r w:rsidRPr="005B18A7">
              <w:rPr>
                <w:color w:val="000000"/>
                <w:sz w:val="28"/>
                <w:szCs w:val="28"/>
              </w:rPr>
              <w:t>Крім</w:t>
            </w:r>
            <w:proofErr w:type="spellEnd"/>
            <w:r w:rsidRPr="005B18A7">
              <w:rPr>
                <w:color w:val="000000"/>
                <w:sz w:val="28"/>
                <w:szCs w:val="28"/>
              </w:rPr>
              <w:t xml:space="preserve"> того, </w:t>
            </w:r>
            <w:proofErr w:type="spellStart"/>
            <w:r w:rsidRPr="005B18A7">
              <w:rPr>
                <w:color w:val="000000"/>
                <w:sz w:val="28"/>
                <w:szCs w:val="28"/>
              </w:rPr>
              <w:t>спостерігалися</w:t>
            </w:r>
            <w:proofErr w:type="spellEnd"/>
            <w:r w:rsidRPr="005B18A7">
              <w:rPr>
                <w:color w:val="000000"/>
                <w:sz w:val="28"/>
                <w:szCs w:val="28"/>
              </w:rPr>
              <w:t xml:space="preserve"> </w:t>
            </w:r>
            <w:proofErr w:type="spellStart"/>
            <w:r w:rsidRPr="005B18A7">
              <w:rPr>
                <w:color w:val="000000"/>
                <w:sz w:val="28"/>
                <w:szCs w:val="28"/>
              </w:rPr>
              <w:t>деякі</w:t>
            </w:r>
            <w:proofErr w:type="spellEnd"/>
            <w:r w:rsidRPr="005B18A7">
              <w:rPr>
                <w:color w:val="000000"/>
                <w:sz w:val="28"/>
                <w:szCs w:val="28"/>
              </w:rPr>
              <w:t xml:space="preserve"> </w:t>
            </w:r>
            <w:proofErr w:type="spellStart"/>
            <w:r w:rsidRPr="005B18A7">
              <w:rPr>
                <w:color w:val="000000"/>
                <w:sz w:val="28"/>
                <w:szCs w:val="28"/>
              </w:rPr>
              <w:t>відмінності</w:t>
            </w:r>
            <w:proofErr w:type="spellEnd"/>
            <w:r w:rsidRPr="005B18A7">
              <w:rPr>
                <w:color w:val="000000"/>
                <w:sz w:val="28"/>
                <w:szCs w:val="28"/>
              </w:rPr>
              <w:t xml:space="preserve"> в </w:t>
            </w:r>
            <w:proofErr w:type="spellStart"/>
            <w:r w:rsidRPr="005B18A7">
              <w:rPr>
                <w:color w:val="000000"/>
                <w:sz w:val="28"/>
                <w:szCs w:val="28"/>
              </w:rPr>
              <w:t>успішності</w:t>
            </w:r>
            <w:proofErr w:type="spellEnd"/>
            <w:r w:rsidRPr="005B18A7">
              <w:rPr>
                <w:color w:val="000000"/>
                <w:sz w:val="28"/>
                <w:szCs w:val="28"/>
              </w:rPr>
              <w:t xml:space="preserve"> </w:t>
            </w:r>
            <w:proofErr w:type="spellStart"/>
            <w:r w:rsidRPr="005B18A7">
              <w:rPr>
                <w:color w:val="000000"/>
                <w:sz w:val="28"/>
                <w:szCs w:val="28"/>
              </w:rPr>
              <w:t>студентів</w:t>
            </w:r>
            <w:proofErr w:type="spellEnd"/>
            <w:r w:rsidRPr="005B18A7">
              <w:rPr>
                <w:color w:val="000000"/>
                <w:sz w:val="28"/>
                <w:szCs w:val="28"/>
              </w:rPr>
              <w:t xml:space="preserve"> за </w:t>
            </w:r>
            <w:proofErr w:type="spellStart"/>
            <w:r w:rsidRPr="005B18A7">
              <w:rPr>
                <w:color w:val="000000"/>
                <w:sz w:val="28"/>
                <w:szCs w:val="28"/>
              </w:rPr>
              <w:t>групами</w:t>
            </w:r>
            <w:proofErr w:type="spellEnd"/>
            <w:r w:rsidRPr="005B18A7">
              <w:rPr>
                <w:color w:val="000000"/>
                <w:sz w:val="28"/>
                <w:szCs w:val="28"/>
              </w:rPr>
              <w:t>.</w:t>
            </w:r>
          </w:p>
        </w:tc>
      </w:tr>
      <w:tr w:rsidR="00DB3F91" w:rsidRPr="005B18A7" w14:paraId="32740A32"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06BAB13F" w14:textId="77777777" w:rsidR="00DB3F91" w:rsidRDefault="00DB3F91" w:rsidP="00DB3F91">
            <w:pPr>
              <w:jc w:val="both"/>
              <w:rPr>
                <w:i/>
                <w:iCs/>
                <w:color w:val="000000"/>
                <w:sz w:val="28"/>
                <w:szCs w:val="28"/>
                <w:lang w:val="uk-UA"/>
              </w:rPr>
            </w:pPr>
            <w:proofErr w:type="spellStart"/>
            <w:r w:rsidRPr="005B18A7">
              <w:rPr>
                <w:i/>
                <w:iCs/>
                <w:color w:val="000000"/>
                <w:sz w:val="28"/>
                <w:szCs w:val="28"/>
              </w:rPr>
              <w:t>Flipped</w:t>
            </w:r>
            <w:proofErr w:type="spellEnd"/>
          </w:p>
          <w:p w14:paraId="432E6B5E" w14:textId="77777777" w:rsidR="00DB3F91" w:rsidRPr="005B18A7" w:rsidRDefault="00DB3F91" w:rsidP="00DB3F91">
            <w:pPr>
              <w:jc w:val="both"/>
            </w:pPr>
            <w:proofErr w:type="spellStart"/>
            <w:r w:rsidRPr="005B18A7">
              <w:rPr>
                <w:i/>
                <w:iCs/>
                <w:color w:val="000000"/>
                <w:sz w:val="28"/>
                <w:szCs w:val="28"/>
              </w:rPr>
              <w:t>classroom</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66D9D8CD" w14:textId="77777777" w:rsidR="00DB3F91" w:rsidRPr="00AC0EAA" w:rsidRDefault="00AC0EAA" w:rsidP="00AC0EAA">
            <w:pPr>
              <w:jc w:val="both"/>
              <w:rPr>
                <w:lang w:val="uk-UA"/>
              </w:rPr>
            </w:pPr>
            <w:r>
              <w:rPr>
                <w:color w:val="000000"/>
                <w:sz w:val="28"/>
                <w:szCs w:val="28"/>
                <w:lang w:val="uk-UA"/>
              </w:rPr>
              <w:t>Б</w:t>
            </w:r>
            <w:proofErr w:type="spellStart"/>
            <w:r w:rsidR="00DB3F91" w:rsidRPr="005B18A7">
              <w:rPr>
                <w:color w:val="000000"/>
                <w:sz w:val="28"/>
                <w:szCs w:val="28"/>
              </w:rPr>
              <w:t>акалавр</w:t>
            </w:r>
            <w:proofErr w:type="spellEnd"/>
            <w:r>
              <w:rPr>
                <w:color w:val="000000"/>
                <w:sz w:val="28"/>
                <w:szCs w:val="28"/>
                <w:lang w:val="uk-UA"/>
              </w:rPr>
              <w:t>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4E5F20A4" w14:textId="77777777" w:rsidR="00DB3F91" w:rsidRPr="005B18A7" w:rsidRDefault="00DB3F91" w:rsidP="00DB3F91">
            <w:pPr>
              <w:ind w:firstLine="709"/>
              <w:jc w:val="both"/>
            </w:pPr>
            <w:proofErr w:type="spellStart"/>
            <w:r w:rsidRPr="005B18A7">
              <w:rPr>
                <w:color w:val="000000"/>
                <w:sz w:val="28"/>
                <w:szCs w:val="28"/>
              </w:rPr>
              <w:t>Була</w:t>
            </w:r>
            <w:proofErr w:type="spellEnd"/>
            <w:r w:rsidRPr="005B18A7">
              <w:rPr>
                <w:color w:val="000000"/>
                <w:sz w:val="28"/>
                <w:szCs w:val="28"/>
              </w:rPr>
              <w:t xml:space="preserve"> </w:t>
            </w:r>
            <w:proofErr w:type="spellStart"/>
            <w:r w:rsidRPr="005B18A7">
              <w:rPr>
                <w:color w:val="000000"/>
                <w:sz w:val="28"/>
                <w:szCs w:val="28"/>
              </w:rPr>
              <w:t>дуже</w:t>
            </w:r>
            <w:proofErr w:type="spellEnd"/>
            <w:r w:rsidRPr="005B18A7">
              <w:rPr>
                <w:color w:val="000000"/>
                <w:sz w:val="28"/>
                <w:szCs w:val="28"/>
              </w:rPr>
              <w:t xml:space="preserve"> позитивна </w:t>
            </w:r>
            <w:proofErr w:type="spellStart"/>
            <w:r w:rsidRPr="005B18A7">
              <w:rPr>
                <w:color w:val="000000"/>
                <w:sz w:val="28"/>
                <w:szCs w:val="28"/>
              </w:rPr>
              <w:t>оцінка</w:t>
            </w:r>
            <w:proofErr w:type="spellEnd"/>
            <w:r w:rsidRPr="005B18A7">
              <w:rPr>
                <w:color w:val="000000"/>
                <w:sz w:val="28"/>
                <w:szCs w:val="28"/>
              </w:rPr>
              <w:t xml:space="preserve"> </w:t>
            </w:r>
            <w:proofErr w:type="spellStart"/>
            <w:r w:rsidRPr="005B18A7">
              <w:rPr>
                <w:color w:val="000000"/>
                <w:sz w:val="28"/>
                <w:szCs w:val="28"/>
              </w:rPr>
              <w:t>досягнутого</w:t>
            </w:r>
            <w:proofErr w:type="spellEnd"/>
            <w:r w:rsidRPr="005B18A7">
              <w:rPr>
                <w:color w:val="000000"/>
                <w:sz w:val="28"/>
                <w:szCs w:val="28"/>
              </w:rPr>
              <w:t xml:space="preserve"> </w:t>
            </w:r>
            <w:proofErr w:type="spellStart"/>
            <w:r w:rsidRPr="005B18A7">
              <w:rPr>
                <w:color w:val="000000"/>
                <w:sz w:val="28"/>
                <w:szCs w:val="28"/>
              </w:rPr>
              <w:t>навчання</w:t>
            </w:r>
            <w:proofErr w:type="spellEnd"/>
            <w:r w:rsidRPr="005B18A7">
              <w:rPr>
                <w:color w:val="000000"/>
                <w:sz w:val="28"/>
                <w:szCs w:val="28"/>
              </w:rPr>
              <w:t xml:space="preserve"> та </w:t>
            </w:r>
            <w:proofErr w:type="spellStart"/>
            <w:r w:rsidRPr="005B18A7">
              <w:rPr>
                <w:color w:val="000000"/>
                <w:sz w:val="28"/>
                <w:szCs w:val="28"/>
              </w:rPr>
              <w:t>стратегій</w:t>
            </w:r>
            <w:proofErr w:type="spellEnd"/>
            <w:r w:rsidRPr="005B18A7">
              <w:rPr>
                <w:color w:val="000000"/>
                <w:sz w:val="28"/>
                <w:szCs w:val="28"/>
              </w:rPr>
              <w:t xml:space="preserve">, </w:t>
            </w:r>
            <w:proofErr w:type="spellStart"/>
            <w:r w:rsidRPr="005B18A7">
              <w:rPr>
                <w:color w:val="000000"/>
                <w:sz w:val="28"/>
                <w:szCs w:val="28"/>
              </w:rPr>
              <w:t>застосованих</w:t>
            </w:r>
            <w:proofErr w:type="spellEnd"/>
            <w:r w:rsidRPr="005B18A7">
              <w:rPr>
                <w:color w:val="000000"/>
                <w:sz w:val="28"/>
                <w:szCs w:val="28"/>
              </w:rPr>
              <w:t xml:space="preserve"> у </w:t>
            </w:r>
            <w:proofErr w:type="spellStart"/>
            <w:r w:rsidRPr="005B18A7">
              <w:rPr>
                <w:color w:val="000000"/>
                <w:sz w:val="28"/>
                <w:szCs w:val="28"/>
              </w:rPr>
              <w:t>програмі</w:t>
            </w:r>
            <w:proofErr w:type="spellEnd"/>
            <w:r w:rsidRPr="005B18A7">
              <w:rPr>
                <w:color w:val="000000"/>
                <w:sz w:val="28"/>
                <w:szCs w:val="28"/>
              </w:rPr>
              <w:t xml:space="preserve"> </w:t>
            </w:r>
            <w:proofErr w:type="spellStart"/>
            <w:r w:rsidRPr="005B18A7">
              <w:rPr>
                <w:color w:val="000000"/>
                <w:sz w:val="28"/>
                <w:szCs w:val="28"/>
              </w:rPr>
              <w:t>навчання</w:t>
            </w:r>
            <w:proofErr w:type="spellEnd"/>
            <w:r w:rsidRPr="005B18A7">
              <w:rPr>
                <w:color w:val="000000"/>
                <w:sz w:val="28"/>
                <w:szCs w:val="28"/>
              </w:rPr>
              <w:t xml:space="preserve">. </w:t>
            </w:r>
            <w:proofErr w:type="spellStart"/>
            <w:r w:rsidRPr="005B18A7">
              <w:rPr>
                <w:color w:val="000000"/>
                <w:sz w:val="28"/>
                <w:szCs w:val="28"/>
              </w:rPr>
              <w:t>Результати</w:t>
            </w:r>
            <w:proofErr w:type="spellEnd"/>
            <w:r w:rsidRPr="005B18A7">
              <w:rPr>
                <w:color w:val="000000"/>
                <w:sz w:val="28"/>
                <w:szCs w:val="28"/>
              </w:rPr>
              <w:t xml:space="preserve"> </w:t>
            </w:r>
            <w:proofErr w:type="spellStart"/>
            <w:r w:rsidRPr="005B18A7">
              <w:rPr>
                <w:color w:val="000000"/>
                <w:sz w:val="28"/>
                <w:szCs w:val="28"/>
              </w:rPr>
              <w:t>навчання</w:t>
            </w:r>
            <w:proofErr w:type="spellEnd"/>
            <w:r w:rsidRPr="005B18A7">
              <w:rPr>
                <w:color w:val="000000"/>
                <w:sz w:val="28"/>
                <w:szCs w:val="28"/>
              </w:rPr>
              <w:t xml:space="preserve"> були </w:t>
            </w:r>
            <w:proofErr w:type="spellStart"/>
            <w:r w:rsidRPr="005B18A7">
              <w:rPr>
                <w:color w:val="000000"/>
                <w:sz w:val="28"/>
                <w:szCs w:val="28"/>
              </w:rPr>
              <w:t>задовільними</w:t>
            </w:r>
            <w:proofErr w:type="spellEnd"/>
            <w:r w:rsidRPr="005B18A7">
              <w:rPr>
                <w:color w:val="000000"/>
                <w:sz w:val="28"/>
                <w:szCs w:val="28"/>
              </w:rPr>
              <w:t xml:space="preserve">, </w:t>
            </w:r>
            <w:proofErr w:type="spellStart"/>
            <w:r w:rsidRPr="005B18A7">
              <w:rPr>
                <w:color w:val="000000"/>
                <w:sz w:val="28"/>
                <w:szCs w:val="28"/>
              </w:rPr>
              <w:t>хоча</w:t>
            </w:r>
            <w:proofErr w:type="spellEnd"/>
            <w:r w:rsidRPr="005B18A7">
              <w:rPr>
                <w:color w:val="000000"/>
                <w:sz w:val="28"/>
                <w:szCs w:val="28"/>
              </w:rPr>
              <w:t xml:space="preserve"> й </w:t>
            </w:r>
            <w:proofErr w:type="spellStart"/>
            <w:r w:rsidRPr="005B18A7">
              <w:rPr>
                <w:color w:val="000000"/>
                <w:sz w:val="28"/>
                <w:szCs w:val="28"/>
              </w:rPr>
              <w:t>нижчими</w:t>
            </w:r>
            <w:proofErr w:type="spellEnd"/>
            <w:r w:rsidRPr="005B18A7">
              <w:rPr>
                <w:color w:val="000000"/>
                <w:sz w:val="28"/>
                <w:szCs w:val="28"/>
              </w:rPr>
              <w:t xml:space="preserve"> за </w:t>
            </w:r>
            <w:proofErr w:type="spellStart"/>
            <w:r w:rsidRPr="005B18A7">
              <w:rPr>
                <w:color w:val="000000"/>
                <w:sz w:val="28"/>
                <w:szCs w:val="28"/>
              </w:rPr>
              <w:t>очікувані</w:t>
            </w:r>
            <w:proofErr w:type="spellEnd"/>
            <w:r w:rsidRPr="005B18A7">
              <w:rPr>
                <w:color w:val="000000"/>
                <w:sz w:val="28"/>
                <w:szCs w:val="28"/>
              </w:rPr>
              <w:t>.</w:t>
            </w:r>
          </w:p>
        </w:tc>
      </w:tr>
      <w:tr w:rsidR="00DB3F91" w:rsidRPr="005B18A7" w14:paraId="50552330"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28B7F91B" w14:textId="77777777" w:rsidR="00DB3F91" w:rsidRPr="005B18A7" w:rsidRDefault="00DB3F91" w:rsidP="00AC0EAA">
            <w:pPr>
              <w:jc w:val="both"/>
            </w:pPr>
            <w:proofErr w:type="spellStart"/>
            <w:r w:rsidRPr="005B18A7">
              <w:rPr>
                <w:i/>
                <w:iCs/>
                <w:color w:val="000000"/>
                <w:sz w:val="28"/>
                <w:szCs w:val="28"/>
              </w:rPr>
              <w:t>OpenGame</w:t>
            </w:r>
            <w:proofErr w:type="spellEnd"/>
            <w:r w:rsidRPr="005B18A7">
              <w:rPr>
                <w:i/>
                <w:iCs/>
                <w:color w:val="000000"/>
                <w:sz w:val="28"/>
                <w:szCs w:val="28"/>
              </w:rPr>
              <w:t xml:space="preserve"> *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34DC4B97" w14:textId="77777777" w:rsidR="00DB3F91" w:rsidRPr="00AC0EAA" w:rsidRDefault="00AC0EAA" w:rsidP="00AC0EAA">
            <w:pPr>
              <w:jc w:val="both"/>
              <w:rPr>
                <w:lang w:val="uk-UA"/>
              </w:rPr>
            </w:pPr>
            <w:r>
              <w:rPr>
                <w:color w:val="000000"/>
                <w:sz w:val="28"/>
                <w:szCs w:val="28"/>
                <w:lang w:val="uk-UA"/>
              </w:rPr>
              <w:t>Магістри педагогіки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024C9DFA" w14:textId="77777777" w:rsidR="00DB3F91" w:rsidRPr="005B18A7" w:rsidRDefault="00DB3F91" w:rsidP="00DB3F91">
            <w:pPr>
              <w:ind w:firstLine="709"/>
              <w:jc w:val="both"/>
            </w:pPr>
            <w:proofErr w:type="spellStart"/>
            <w:r w:rsidRPr="005B18A7">
              <w:rPr>
                <w:color w:val="000000"/>
                <w:sz w:val="28"/>
                <w:szCs w:val="28"/>
              </w:rPr>
              <w:t>Розробка</w:t>
            </w:r>
            <w:proofErr w:type="spellEnd"/>
            <w:r w:rsidRPr="005B18A7">
              <w:rPr>
                <w:color w:val="000000"/>
                <w:sz w:val="28"/>
                <w:szCs w:val="28"/>
              </w:rPr>
              <w:t xml:space="preserve"> </w:t>
            </w:r>
            <w:proofErr w:type="spellStart"/>
            <w:r w:rsidRPr="005B18A7">
              <w:rPr>
                <w:color w:val="000000"/>
                <w:sz w:val="28"/>
                <w:szCs w:val="28"/>
              </w:rPr>
              <w:t>навчальної</w:t>
            </w:r>
            <w:proofErr w:type="spellEnd"/>
            <w:r w:rsidRPr="005B18A7">
              <w:rPr>
                <w:color w:val="000000"/>
                <w:sz w:val="28"/>
                <w:szCs w:val="28"/>
              </w:rPr>
              <w:t xml:space="preserve"> </w:t>
            </w:r>
            <w:proofErr w:type="spellStart"/>
            <w:r w:rsidRPr="005B18A7">
              <w:rPr>
                <w:color w:val="000000"/>
                <w:sz w:val="28"/>
                <w:szCs w:val="28"/>
              </w:rPr>
              <w:t>програми</w:t>
            </w:r>
            <w:proofErr w:type="spellEnd"/>
            <w:r w:rsidRPr="005B18A7">
              <w:rPr>
                <w:color w:val="000000"/>
                <w:sz w:val="28"/>
                <w:szCs w:val="28"/>
              </w:rPr>
              <w:t xml:space="preserve"> на </w:t>
            </w:r>
            <w:proofErr w:type="spellStart"/>
            <w:r w:rsidRPr="005B18A7">
              <w:rPr>
                <w:color w:val="000000"/>
                <w:sz w:val="28"/>
                <w:szCs w:val="28"/>
              </w:rPr>
              <w:t>основі</w:t>
            </w:r>
            <w:proofErr w:type="spellEnd"/>
            <w:r w:rsidRPr="005B18A7">
              <w:rPr>
                <w:color w:val="000000"/>
                <w:sz w:val="28"/>
                <w:szCs w:val="28"/>
              </w:rPr>
              <w:t xml:space="preserve"> </w:t>
            </w:r>
            <w:proofErr w:type="spellStart"/>
            <w:r w:rsidRPr="005B18A7">
              <w:rPr>
                <w:color w:val="000000"/>
                <w:sz w:val="28"/>
                <w:szCs w:val="28"/>
              </w:rPr>
              <w:t>гейміфікації</w:t>
            </w:r>
            <w:proofErr w:type="spellEnd"/>
            <w:r w:rsidRPr="005B18A7">
              <w:rPr>
                <w:color w:val="000000"/>
                <w:sz w:val="28"/>
                <w:szCs w:val="28"/>
              </w:rPr>
              <w:t>, онлайн-</w:t>
            </w:r>
            <w:proofErr w:type="spellStart"/>
            <w:r w:rsidRPr="005B18A7">
              <w:rPr>
                <w:color w:val="000000"/>
                <w:sz w:val="28"/>
                <w:szCs w:val="28"/>
              </w:rPr>
              <w:t>навчання</w:t>
            </w:r>
            <w:proofErr w:type="spellEnd"/>
            <w:r w:rsidRPr="005B18A7">
              <w:rPr>
                <w:color w:val="000000"/>
                <w:sz w:val="28"/>
                <w:szCs w:val="28"/>
              </w:rPr>
              <w:t xml:space="preserve"> для </w:t>
            </w:r>
            <w:proofErr w:type="spellStart"/>
            <w:r w:rsidRPr="005B18A7">
              <w:rPr>
                <w:color w:val="000000"/>
                <w:sz w:val="28"/>
                <w:szCs w:val="28"/>
              </w:rPr>
              <w:t>підготовки</w:t>
            </w:r>
            <w:proofErr w:type="spellEnd"/>
            <w:r w:rsidRPr="005B18A7">
              <w:rPr>
                <w:color w:val="000000"/>
                <w:sz w:val="28"/>
                <w:szCs w:val="28"/>
              </w:rPr>
              <w:t xml:space="preserve"> </w:t>
            </w:r>
            <w:proofErr w:type="spellStart"/>
            <w:r w:rsidRPr="005B18A7">
              <w:rPr>
                <w:color w:val="000000"/>
                <w:sz w:val="28"/>
                <w:szCs w:val="28"/>
              </w:rPr>
              <w:t>викладачів</w:t>
            </w:r>
            <w:proofErr w:type="spellEnd"/>
            <w:r w:rsidRPr="005B18A7">
              <w:rPr>
                <w:color w:val="000000"/>
                <w:sz w:val="28"/>
                <w:szCs w:val="28"/>
              </w:rPr>
              <w:t xml:space="preserve"> ВНЗ та </w:t>
            </w:r>
            <w:proofErr w:type="spellStart"/>
            <w:r w:rsidRPr="005B18A7">
              <w:rPr>
                <w:color w:val="000000"/>
                <w:sz w:val="28"/>
                <w:szCs w:val="28"/>
              </w:rPr>
              <w:t>схеми</w:t>
            </w:r>
            <w:proofErr w:type="spellEnd"/>
            <w:r w:rsidRPr="005B18A7">
              <w:rPr>
                <w:color w:val="000000"/>
                <w:sz w:val="28"/>
                <w:szCs w:val="28"/>
              </w:rPr>
              <w:t xml:space="preserve"> </w:t>
            </w:r>
            <w:proofErr w:type="spellStart"/>
            <w:r w:rsidRPr="005B18A7">
              <w:rPr>
                <w:color w:val="000000"/>
                <w:sz w:val="28"/>
                <w:szCs w:val="28"/>
              </w:rPr>
              <w:t>акредитації</w:t>
            </w:r>
            <w:proofErr w:type="spellEnd"/>
            <w:r w:rsidRPr="005B18A7">
              <w:rPr>
                <w:color w:val="000000"/>
                <w:sz w:val="28"/>
                <w:szCs w:val="28"/>
              </w:rPr>
              <w:t>.</w:t>
            </w:r>
          </w:p>
        </w:tc>
      </w:tr>
      <w:tr w:rsidR="00DB3F91" w:rsidRPr="005B18A7" w14:paraId="5A65BFCA"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6D33B816" w14:textId="77777777" w:rsidR="00DB3F91" w:rsidRPr="005B18A7" w:rsidRDefault="00DB3F91" w:rsidP="00AC0EAA">
            <w:pPr>
              <w:jc w:val="both"/>
            </w:pPr>
            <w:r w:rsidRPr="005B18A7">
              <w:rPr>
                <w:i/>
                <w:iCs/>
                <w:color w:val="000000"/>
                <w:sz w:val="28"/>
                <w:szCs w:val="28"/>
              </w:rPr>
              <w:t xml:space="preserve">Шкала </w:t>
            </w:r>
            <w:proofErr w:type="spellStart"/>
            <w:r w:rsidRPr="005B18A7">
              <w:rPr>
                <w:i/>
                <w:iCs/>
                <w:color w:val="000000"/>
                <w:sz w:val="28"/>
                <w:szCs w:val="28"/>
              </w:rPr>
              <w:t>Likert</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742A180E" w14:textId="77777777" w:rsidR="00DB3F91" w:rsidRPr="005B18A7" w:rsidRDefault="00DB3F91" w:rsidP="00AC0EAA">
            <w:pPr>
              <w:ind w:firstLine="709"/>
              <w:jc w:val="both"/>
            </w:pPr>
            <w:r w:rsidRPr="005B18A7">
              <w:rPr>
                <w:color w:val="000000"/>
                <w:sz w:val="28"/>
                <w:szCs w:val="28"/>
              </w:rPr>
              <w:t xml:space="preserve">85 </w:t>
            </w:r>
            <w:proofErr w:type="spellStart"/>
            <w:r w:rsidRPr="005B18A7">
              <w:rPr>
                <w:color w:val="000000"/>
                <w:sz w:val="28"/>
                <w:szCs w:val="28"/>
              </w:rPr>
              <w:t>професорів</w:t>
            </w:r>
            <w:proofErr w:type="spellEnd"/>
            <w:r w:rsidRPr="005B18A7">
              <w:rPr>
                <w:color w:val="000000"/>
                <w:sz w:val="28"/>
                <w:szCs w:val="28"/>
              </w:rPr>
              <w:t xml:space="preserve"> </w:t>
            </w:r>
            <w:proofErr w:type="spellStart"/>
            <w:r w:rsidRPr="005B18A7">
              <w:rPr>
                <w:color w:val="000000"/>
                <w:sz w:val="28"/>
                <w:szCs w:val="28"/>
              </w:rPr>
              <w:lastRenderedPageBreak/>
              <w:t>університетів</w:t>
            </w:r>
            <w:proofErr w:type="spellEnd"/>
            <w:r w:rsidRPr="005B18A7">
              <w:rPr>
                <w:color w:val="000000"/>
                <w:sz w:val="28"/>
                <w:szCs w:val="28"/>
              </w:rPr>
              <w:t xml:space="preserve"> </w:t>
            </w:r>
            <w:proofErr w:type="spellStart"/>
            <w:r w:rsidRPr="005B18A7">
              <w:rPr>
                <w:color w:val="000000"/>
                <w:sz w:val="28"/>
                <w:szCs w:val="28"/>
              </w:rPr>
              <w:t>Іспанії</w:t>
            </w:r>
            <w:proofErr w:type="spellEnd"/>
            <w:r w:rsidRPr="005B18A7">
              <w:rPr>
                <w:color w:val="000000"/>
                <w:sz w:val="28"/>
                <w:szCs w:val="28"/>
              </w:rPr>
              <w:t xml:space="preserve">, 88 </w:t>
            </w:r>
            <w:proofErr w:type="gramStart"/>
            <w:r w:rsidRPr="005B18A7">
              <w:rPr>
                <w:color w:val="000000"/>
                <w:sz w:val="28"/>
                <w:szCs w:val="28"/>
              </w:rPr>
              <w:t>Мексики  і</w:t>
            </w:r>
            <w:proofErr w:type="gramEnd"/>
            <w:r w:rsidRPr="005B18A7">
              <w:rPr>
                <w:color w:val="000000"/>
                <w:sz w:val="28"/>
                <w:szCs w:val="28"/>
              </w:rPr>
              <w:t xml:space="preserve"> 87 </w:t>
            </w:r>
            <w:proofErr w:type="spellStart"/>
            <w:r w:rsidRPr="005B18A7">
              <w:rPr>
                <w:color w:val="000000"/>
                <w:sz w:val="28"/>
                <w:szCs w:val="28"/>
              </w:rPr>
              <w:t>Еквадору</w:t>
            </w:r>
            <w:proofErr w:type="spellEnd"/>
            <w:r w:rsidRPr="005B18A7">
              <w:rPr>
                <w:color w:val="000000"/>
                <w:sz w:val="28"/>
                <w:szCs w:val="28"/>
              </w:rPr>
              <w:t xml:space="preserve"> </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0DE9B8DD" w14:textId="77777777" w:rsidR="00DB3F91" w:rsidRPr="005B18A7" w:rsidRDefault="00DB3F91" w:rsidP="00DB3F91">
            <w:pPr>
              <w:ind w:firstLine="709"/>
              <w:jc w:val="both"/>
            </w:pPr>
            <w:proofErr w:type="spellStart"/>
            <w:r w:rsidRPr="005B18A7">
              <w:rPr>
                <w:color w:val="000000"/>
                <w:sz w:val="28"/>
                <w:szCs w:val="28"/>
              </w:rPr>
              <w:lastRenderedPageBreak/>
              <w:t>Використання</w:t>
            </w:r>
            <w:proofErr w:type="spellEnd"/>
            <w:r w:rsidRPr="005B18A7">
              <w:rPr>
                <w:color w:val="000000"/>
                <w:sz w:val="28"/>
                <w:szCs w:val="28"/>
              </w:rPr>
              <w:t xml:space="preserve"> </w:t>
            </w:r>
            <w:proofErr w:type="spellStart"/>
            <w:r w:rsidRPr="005B18A7">
              <w:rPr>
                <w:color w:val="000000"/>
                <w:sz w:val="28"/>
                <w:szCs w:val="28"/>
              </w:rPr>
              <w:t>закритих</w:t>
            </w:r>
            <w:proofErr w:type="spellEnd"/>
            <w:r w:rsidRPr="005B18A7">
              <w:rPr>
                <w:color w:val="000000"/>
                <w:sz w:val="28"/>
                <w:szCs w:val="28"/>
              </w:rPr>
              <w:t xml:space="preserve"> онлайн-анкет за шкалою </w:t>
            </w:r>
            <w:proofErr w:type="spellStart"/>
            <w:r w:rsidRPr="005B18A7">
              <w:rPr>
                <w:color w:val="000000"/>
                <w:sz w:val="28"/>
                <w:szCs w:val="28"/>
              </w:rPr>
              <w:t>Likert</w:t>
            </w:r>
            <w:proofErr w:type="spellEnd"/>
            <w:r w:rsidRPr="005B18A7">
              <w:rPr>
                <w:color w:val="000000"/>
                <w:sz w:val="28"/>
                <w:szCs w:val="28"/>
              </w:rPr>
              <w:t xml:space="preserve">. 87% </w:t>
            </w:r>
            <w:proofErr w:type="spellStart"/>
            <w:r w:rsidRPr="005B18A7">
              <w:rPr>
                <w:color w:val="000000"/>
                <w:sz w:val="28"/>
                <w:szCs w:val="28"/>
              </w:rPr>
              <w:t>викладачів</w:t>
            </w:r>
            <w:proofErr w:type="spellEnd"/>
            <w:r w:rsidRPr="005B18A7">
              <w:rPr>
                <w:color w:val="000000"/>
                <w:sz w:val="28"/>
                <w:szCs w:val="28"/>
              </w:rPr>
              <w:t xml:space="preserve"> в </w:t>
            </w:r>
            <w:proofErr w:type="spellStart"/>
            <w:r w:rsidRPr="005B18A7">
              <w:rPr>
                <w:color w:val="000000"/>
                <w:sz w:val="28"/>
                <w:szCs w:val="28"/>
              </w:rPr>
              <w:t>Еквадорі</w:t>
            </w:r>
            <w:proofErr w:type="spellEnd"/>
            <w:r w:rsidRPr="005B18A7">
              <w:rPr>
                <w:color w:val="000000"/>
                <w:sz w:val="28"/>
                <w:szCs w:val="28"/>
              </w:rPr>
              <w:t xml:space="preserve">, </w:t>
            </w:r>
            <w:r w:rsidRPr="005B18A7">
              <w:rPr>
                <w:color w:val="000000"/>
                <w:sz w:val="28"/>
                <w:szCs w:val="28"/>
              </w:rPr>
              <w:lastRenderedPageBreak/>
              <w:t xml:space="preserve">78% в </w:t>
            </w:r>
            <w:proofErr w:type="spellStart"/>
            <w:r w:rsidRPr="005B18A7">
              <w:rPr>
                <w:color w:val="000000"/>
                <w:sz w:val="28"/>
                <w:szCs w:val="28"/>
              </w:rPr>
              <w:t>Іспанії</w:t>
            </w:r>
            <w:proofErr w:type="spellEnd"/>
            <w:r w:rsidRPr="005B18A7">
              <w:rPr>
                <w:color w:val="000000"/>
                <w:sz w:val="28"/>
                <w:szCs w:val="28"/>
              </w:rPr>
              <w:t xml:space="preserve"> та 89% в </w:t>
            </w:r>
            <w:proofErr w:type="spellStart"/>
            <w:r w:rsidRPr="005B18A7">
              <w:rPr>
                <w:color w:val="000000"/>
                <w:sz w:val="28"/>
                <w:szCs w:val="28"/>
              </w:rPr>
              <w:t>Мексиці</w:t>
            </w:r>
            <w:proofErr w:type="spellEnd"/>
            <w:r w:rsidRPr="005B18A7">
              <w:rPr>
                <w:color w:val="000000"/>
                <w:sz w:val="28"/>
                <w:szCs w:val="28"/>
              </w:rPr>
              <w:t xml:space="preserve"> </w:t>
            </w:r>
            <w:proofErr w:type="spellStart"/>
            <w:r w:rsidRPr="005B18A7">
              <w:rPr>
                <w:color w:val="000000"/>
                <w:sz w:val="28"/>
                <w:szCs w:val="28"/>
              </w:rPr>
              <w:t>застосовували</w:t>
            </w:r>
            <w:proofErr w:type="spellEnd"/>
            <w:r w:rsidRPr="005B18A7">
              <w:rPr>
                <w:color w:val="000000"/>
                <w:sz w:val="28"/>
                <w:szCs w:val="28"/>
              </w:rPr>
              <w:t xml:space="preserve"> </w:t>
            </w:r>
            <w:proofErr w:type="spellStart"/>
            <w:r w:rsidRPr="005B18A7">
              <w:rPr>
                <w:color w:val="000000"/>
                <w:sz w:val="28"/>
                <w:szCs w:val="28"/>
              </w:rPr>
              <w:t>гейміфікацію</w:t>
            </w:r>
            <w:proofErr w:type="spellEnd"/>
            <w:r w:rsidRPr="005B18A7">
              <w:rPr>
                <w:color w:val="000000"/>
                <w:sz w:val="28"/>
                <w:szCs w:val="28"/>
              </w:rPr>
              <w:t xml:space="preserve"> в </w:t>
            </w:r>
            <w:proofErr w:type="spellStart"/>
            <w:r w:rsidRPr="005B18A7">
              <w:rPr>
                <w:color w:val="000000"/>
                <w:sz w:val="28"/>
                <w:szCs w:val="28"/>
              </w:rPr>
              <w:t>аудиторії</w:t>
            </w:r>
            <w:proofErr w:type="spellEnd"/>
            <w:r w:rsidRPr="005B18A7">
              <w:rPr>
                <w:color w:val="000000"/>
                <w:sz w:val="28"/>
                <w:szCs w:val="28"/>
              </w:rPr>
              <w:t xml:space="preserve">. 69% </w:t>
            </w:r>
            <w:proofErr w:type="spellStart"/>
            <w:r w:rsidRPr="005B18A7">
              <w:rPr>
                <w:color w:val="000000"/>
                <w:sz w:val="28"/>
                <w:szCs w:val="28"/>
              </w:rPr>
              <w:t>визнають</w:t>
            </w:r>
            <w:proofErr w:type="spellEnd"/>
            <w:r w:rsidRPr="005B18A7">
              <w:rPr>
                <w:color w:val="000000"/>
                <w:sz w:val="28"/>
                <w:szCs w:val="28"/>
              </w:rPr>
              <w:t xml:space="preserve"> </w:t>
            </w:r>
            <w:proofErr w:type="spellStart"/>
            <w:r w:rsidRPr="005B18A7">
              <w:rPr>
                <w:color w:val="000000"/>
                <w:sz w:val="28"/>
                <w:szCs w:val="28"/>
              </w:rPr>
              <w:t>різні</w:t>
            </w:r>
            <w:proofErr w:type="spellEnd"/>
            <w:r w:rsidRPr="005B18A7">
              <w:rPr>
                <w:color w:val="000000"/>
                <w:sz w:val="28"/>
                <w:szCs w:val="28"/>
              </w:rPr>
              <w:t xml:space="preserve"> </w:t>
            </w:r>
            <w:proofErr w:type="spellStart"/>
            <w:r w:rsidRPr="005B18A7">
              <w:rPr>
                <w:color w:val="000000"/>
                <w:sz w:val="28"/>
                <w:szCs w:val="28"/>
              </w:rPr>
              <w:t>навчальні</w:t>
            </w:r>
            <w:proofErr w:type="spellEnd"/>
            <w:r w:rsidRPr="005B18A7">
              <w:rPr>
                <w:color w:val="000000"/>
                <w:sz w:val="28"/>
                <w:szCs w:val="28"/>
              </w:rPr>
              <w:t xml:space="preserve"> методики для </w:t>
            </w:r>
            <w:proofErr w:type="spellStart"/>
            <w:r w:rsidRPr="005B18A7">
              <w:rPr>
                <w:color w:val="000000"/>
                <w:sz w:val="28"/>
                <w:szCs w:val="28"/>
              </w:rPr>
              <w:t>керування</w:t>
            </w:r>
            <w:proofErr w:type="spellEnd"/>
            <w:r w:rsidRPr="005B18A7">
              <w:rPr>
                <w:color w:val="000000"/>
                <w:sz w:val="28"/>
                <w:szCs w:val="28"/>
              </w:rPr>
              <w:t xml:space="preserve"> студентами, </w:t>
            </w:r>
            <w:proofErr w:type="spellStart"/>
            <w:r w:rsidRPr="005B18A7">
              <w:rPr>
                <w:color w:val="000000"/>
                <w:sz w:val="28"/>
                <w:szCs w:val="28"/>
              </w:rPr>
              <w:t>але</w:t>
            </w:r>
            <w:proofErr w:type="spellEnd"/>
            <w:r w:rsidRPr="005B18A7">
              <w:rPr>
                <w:color w:val="000000"/>
                <w:sz w:val="28"/>
                <w:szCs w:val="28"/>
              </w:rPr>
              <w:t xml:space="preserve"> </w:t>
            </w:r>
            <w:proofErr w:type="spellStart"/>
            <w:r w:rsidRPr="005B18A7">
              <w:rPr>
                <w:color w:val="000000"/>
                <w:sz w:val="28"/>
                <w:szCs w:val="28"/>
              </w:rPr>
              <w:t>лише</w:t>
            </w:r>
            <w:proofErr w:type="spellEnd"/>
            <w:r w:rsidRPr="005B18A7">
              <w:rPr>
                <w:color w:val="000000"/>
                <w:sz w:val="28"/>
                <w:szCs w:val="28"/>
              </w:rPr>
              <w:t xml:space="preserve"> 50% </w:t>
            </w:r>
            <w:proofErr w:type="spellStart"/>
            <w:r w:rsidRPr="005B18A7">
              <w:rPr>
                <w:color w:val="000000"/>
                <w:sz w:val="28"/>
                <w:szCs w:val="28"/>
              </w:rPr>
              <w:t>знають</w:t>
            </w:r>
            <w:proofErr w:type="spellEnd"/>
            <w:r w:rsidRPr="005B18A7">
              <w:rPr>
                <w:color w:val="000000"/>
                <w:sz w:val="28"/>
                <w:szCs w:val="28"/>
              </w:rPr>
              <w:t xml:space="preserve">, як </w:t>
            </w:r>
            <w:proofErr w:type="spellStart"/>
            <w:r w:rsidRPr="005B18A7">
              <w:rPr>
                <w:color w:val="000000"/>
                <w:sz w:val="28"/>
                <w:szCs w:val="28"/>
              </w:rPr>
              <w:t>резулювати</w:t>
            </w:r>
            <w:proofErr w:type="spellEnd"/>
            <w:r w:rsidRPr="005B18A7">
              <w:rPr>
                <w:color w:val="000000"/>
                <w:sz w:val="28"/>
                <w:szCs w:val="28"/>
              </w:rPr>
              <w:t xml:space="preserve"> рейтинг </w:t>
            </w:r>
            <w:proofErr w:type="spellStart"/>
            <w:r w:rsidRPr="005B18A7">
              <w:rPr>
                <w:color w:val="000000"/>
                <w:sz w:val="28"/>
                <w:szCs w:val="28"/>
              </w:rPr>
              <w:t>показників</w:t>
            </w:r>
            <w:proofErr w:type="spellEnd"/>
            <w:r w:rsidRPr="005B18A7">
              <w:rPr>
                <w:color w:val="000000"/>
                <w:sz w:val="28"/>
                <w:szCs w:val="28"/>
              </w:rPr>
              <w:t>.</w:t>
            </w:r>
          </w:p>
        </w:tc>
      </w:tr>
      <w:tr w:rsidR="00DB3F91" w:rsidRPr="005B18A7" w14:paraId="5338B288"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0C7B897E" w14:textId="77777777" w:rsidR="00DB3F91" w:rsidRPr="005B18A7" w:rsidRDefault="00DB3F91" w:rsidP="00AC0EAA">
            <w:pPr>
              <w:jc w:val="both"/>
            </w:pPr>
            <w:proofErr w:type="spellStart"/>
            <w:r w:rsidRPr="005B18A7">
              <w:rPr>
                <w:i/>
                <w:iCs/>
                <w:color w:val="000000"/>
                <w:sz w:val="28"/>
                <w:szCs w:val="28"/>
              </w:rPr>
              <w:lastRenderedPageBreak/>
              <w:t>Moodle</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7A5669D5" w14:textId="77777777" w:rsidR="00DB3F91" w:rsidRPr="00AC0EAA" w:rsidRDefault="00AC0EAA" w:rsidP="00AC0EAA">
            <w:pPr>
              <w:jc w:val="both"/>
              <w:rPr>
                <w:lang w:val="uk-UA"/>
              </w:rPr>
            </w:pPr>
            <w:r>
              <w:rPr>
                <w:color w:val="000000"/>
                <w:sz w:val="28"/>
                <w:szCs w:val="28"/>
                <w:lang w:val="uk-UA"/>
              </w:rPr>
              <w:t>Б</w:t>
            </w:r>
            <w:proofErr w:type="spellStart"/>
            <w:r w:rsidR="00DB3F91" w:rsidRPr="005B18A7">
              <w:rPr>
                <w:color w:val="000000"/>
                <w:sz w:val="28"/>
                <w:szCs w:val="28"/>
              </w:rPr>
              <w:t>акалавр</w:t>
            </w:r>
            <w:proofErr w:type="spellEnd"/>
            <w:r>
              <w:rPr>
                <w:color w:val="000000"/>
                <w:sz w:val="28"/>
                <w:szCs w:val="28"/>
                <w:lang w:val="uk-UA"/>
              </w:rPr>
              <w:t>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60270005" w14:textId="77777777" w:rsidR="00DB3F91" w:rsidRPr="005B18A7" w:rsidRDefault="00DB3F91" w:rsidP="00AC0EAA">
            <w:pPr>
              <w:ind w:firstLine="709"/>
              <w:jc w:val="both"/>
            </w:pPr>
            <w:proofErr w:type="spellStart"/>
            <w:r w:rsidRPr="005B18A7">
              <w:rPr>
                <w:color w:val="000000"/>
                <w:sz w:val="28"/>
                <w:szCs w:val="28"/>
              </w:rPr>
              <w:t>Було</w:t>
            </w:r>
            <w:proofErr w:type="spellEnd"/>
            <w:r w:rsidRPr="005B18A7">
              <w:rPr>
                <w:color w:val="000000"/>
                <w:sz w:val="28"/>
                <w:szCs w:val="28"/>
              </w:rPr>
              <w:t xml:space="preserve"> </w:t>
            </w:r>
            <w:proofErr w:type="spellStart"/>
            <w:r w:rsidRPr="005B18A7">
              <w:rPr>
                <w:color w:val="000000"/>
                <w:sz w:val="28"/>
                <w:szCs w:val="28"/>
              </w:rPr>
              <w:t>виявлено</w:t>
            </w:r>
            <w:proofErr w:type="spellEnd"/>
            <w:r w:rsidRPr="005B18A7">
              <w:rPr>
                <w:color w:val="000000"/>
                <w:sz w:val="28"/>
                <w:szCs w:val="28"/>
              </w:rPr>
              <w:t xml:space="preserve"> </w:t>
            </w:r>
            <w:proofErr w:type="spellStart"/>
            <w:r w:rsidRPr="005B18A7">
              <w:rPr>
                <w:color w:val="000000"/>
                <w:sz w:val="28"/>
                <w:szCs w:val="28"/>
              </w:rPr>
              <w:t>позитивний</w:t>
            </w:r>
            <w:proofErr w:type="spellEnd"/>
            <w:r w:rsidRPr="005B18A7">
              <w:rPr>
                <w:color w:val="000000"/>
                <w:sz w:val="28"/>
                <w:szCs w:val="28"/>
              </w:rPr>
              <w:t xml:space="preserve"> </w:t>
            </w:r>
            <w:proofErr w:type="spellStart"/>
            <w:r w:rsidRPr="005B18A7">
              <w:rPr>
                <w:color w:val="000000"/>
                <w:sz w:val="28"/>
                <w:szCs w:val="28"/>
              </w:rPr>
              <w:t>зв’язок</w:t>
            </w:r>
            <w:proofErr w:type="spellEnd"/>
            <w:r w:rsidRPr="005B18A7">
              <w:rPr>
                <w:color w:val="000000"/>
                <w:sz w:val="28"/>
                <w:szCs w:val="28"/>
              </w:rPr>
              <w:t xml:space="preserve"> </w:t>
            </w:r>
            <w:proofErr w:type="spellStart"/>
            <w:r w:rsidRPr="005B18A7">
              <w:rPr>
                <w:color w:val="000000"/>
                <w:sz w:val="28"/>
                <w:szCs w:val="28"/>
              </w:rPr>
              <w:t>між</w:t>
            </w:r>
            <w:proofErr w:type="spellEnd"/>
            <w:r w:rsidRPr="005B18A7">
              <w:rPr>
                <w:color w:val="000000"/>
                <w:sz w:val="28"/>
                <w:szCs w:val="28"/>
              </w:rPr>
              <w:t xml:space="preserve"> </w:t>
            </w:r>
            <w:proofErr w:type="spellStart"/>
            <w:r w:rsidRPr="005B18A7">
              <w:rPr>
                <w:color w:val="000000"/>
                <w:sz w:val="28"/>
                <w:szCs w:val="28"/>
              </w:rPr>
              <w:t>оцінкою</w:t>
            </w:r>
            <w:proofErr w:type="spellEnd"/>
            <w:r w:rsidRPr="005B18A7">
              <w:rPr>
                <w:color w:val="000000"/>
                <w:sz w:val="28"/>
                <w:szCs w:val="28"/>
              </w:rPr>
              <w:t xml:space="preserve"> </w:t>
            </w:r>
            <w:proofErr w:type="spellStart"/>
            <w:r w:rsidRPr="005B18A7">
              <w:rPr>
                <w:color w:val="000000"/>
                <w:sz w:val="28"/>
                <w:szCs w:val="28"/>
              </w:rPr>
              <w:t>мотивації</w:t>
            </w:r>
            <w:proofErr w:type="spellEnd"/>
            <w:r w:rsidRPr="005B18A7">
              <w:rPr>
                <w:color w:val="000000"/>
                <w:sz w:val="28"/>
                <w:szCs w:val="28"/>
              </w:rPr>
              <w:t xml:space="preserve"> </w:t>
            </w:r>
            <w:proofErr w:type="spellStart"/>
            <w:r w:rsidRPr="005B18A7">
              <w:rPr>
                <w:color w:val="000000"/>
                <w:sz w:val="28"/>
                <w:szCs w:val="28"/>
              </w:rPr>
              <w:t>студентів</w:t>
            </w:r>
            <w:proofErr w:type="spellEnd"/>
            <w:r w:rsidRPr="005B18A7">
              <w:rPr>
                <w:color w:val="000000"/>
                <w:sz w:val="28"/>
                <w:szCs w:val="28"/>
              </w:rPr>
              <w:t xml:space="preserve"> та </w:t>
            </w:r>
            <w:proofErr w:type="spellStart"/>
            <w:r w:rsidRPr="005B18A7">
              <w:rPr>
                <w:color w:val="000000"/>
                <w:sz w:val="28"/>
                <w:szCs w:val="28"/>
              </w:rPr>
              <w:t>раціональним</w:t>
            </w:r>
            <w:proofErr w:type="spellEnd"/>
            <w:r w:rsidRPr="005B18A7">
              <w:rPr>
                <w:color w:val="000000"/>
                <w:sz w:val="28"/>
                <w:szCs w:val="28"/>
              </w:rPr>
              <w:t xml:space="preserve"> </w:t>
            </w:r>
            <w:proofErr w:type="spellStart"/>
            <w:r w:rsidRPr="005B18A7">
              <w:rPr>
                <w:color w:val="000000"/>
                <w:sz w:val="28"/>
                <w:szCs w:val="28"/>
              </w:rPr>
              <w:t>підходом</w:t>
            </w:r>
            <w:proofErr w:type="spellEnd"/>
            <w:r w:rsidRPr="005B18A7">
              <w:rPr>
                <w:color w:val="000000"/>
                <w:sz w:val="28"/>
                <w:szCs w:val="28"/>
              </w:rPr>
              <w:t xml:space="preserve">. Думки </w:t>
            </w:r>
            <w:proofErr w:type="spellStart"/>
            <w:r w:rsidRPr="005B18A7">
              <w:rPr>
                <w:color w:val="000000"/>
                <w:sz w:val="28"/>
                <w:szCs w:val="28"/>
              </w:rPr>
              <w:t>студентів</w:t>
            </w:r>
            <w:proofErr w:type="spellEnd"/>
            <w:r w:rsidRPr="005B18A7">
              <w:rPr>
                <w:color w:val="000000"/>
                <w:sz w:val="28"/>
                <w:szCs w:val="28"/>
              </w:rPr>
              <w:t xml:space="preserve"> про роль </w:t>
            </w:r>
            <w:proofErr w:type="spellStart"/>
            <w:r w:rsidRPr="005B18A7">
              <w:rPr>
                <w:color w:val="000000"/>
                <w:sz w:val="28"/>
                <w:szCs w:val="28"/>
              </w:rPr>
              <w:t>їх</w:t>
            </w:r>
            <w:proofErr w:type="spellEnd"/>
            <w:r w:rsidRPr="005B18A7">
              <w:rPr>
                <w:color w:val="000000"/>
                <w:sz w:val="28"/>
                <w:szCs w:val="28"/>
              </w:rPr>
              <w:t xml:space="preserve"> </w:t>
            </w:r>
            <w:proofErr w:type="spellStart"/>
            <w:r w:rsidRPr="005B18A7">
              <w:rPr>
                <w:color w:val="000000"/>
                <w:sz w:val="28"/>
                <w:szCs w:val="28"/>
              </w:rPr>
              <w:t>навчального</w:t>
            </w:r>
            <w:proofErr w:type="spellEnd"/>
            <w:r w:rsidRPr="005B18A7">
              <w:rPr>
                <w:color w:val="000000"/>
                <w:sz w:val="28"/>
                <w:szCs w:val="28"/>
              </w:rPr>
              <w:t xml:space="preserve"> </w:t>
            </w:r>
            <w:proofErr w:type="spellStart"/>
            <w:r w:rsidRPr="005B18A7">
              <w:rPr>
                <w:color w:val="000000"/>
                <w:sz w:val="28"/>
                <w:szCs w:val="28"/>
              </w:rPr>
              <w:t>матеріалу</w:t>
            </w:r>
            <w:proofErr w:type="spellEnd"/>
            <w:r w:rsidRPr="005B18A7">
              <w:rPr>
                <w:color w:val="000000"/>
                <w:sz w:val="28"/>
                <w:szCs w:val="28"/>
              </w:rPr>
              <w:t xml:space="preserve"> для </w:t>
            </w:r>
            <w:proofErr w:type="spellStart"/>
            <w:r w:rsidRPr="005B18A7">
              <w:rPr>
                <w:color w:val="000000"/>
                <w:sz w:val="28"/>
                <w:szCs w:val="28"/>
              </w:rPr>
              <w:t>проектування</w:t>
            </w:r>
            <w:proofErr w:type="spellEnd"/>
            <w:r w:rsidRPr="005B18A7">
              <w:rPr>
                <w:color w:val="000000"/>
                <w:sz w:val="28"/>
                <w:szCs w:val="28"/>
              </w:rPr>
              <w:t xml:space="preserve"> в </w:t>
            </w:r>
            <w:proofErr w:type="spellStart"/>
            <w:r w:rsidRPr="005B18A7">
              <w:rPr>
                <w:color w:val="000000"/>
                <w:sz w:val="28"/>
                <w:szCs w:val="28"/>
              </w:rPr>
              <w:t>освіті</w:t>
            </w:r>
            <w:proofErr w:type="spellEnd"/>
            <w:r w:rsidRPr="005B18A7">
              <w:rPr>
                <w:color w:val="000000"/>
                <w:sz w:val="28"/>
                <w:szCs w:val="28"/>
              </w:rPr>
              <w:t xml:space="preserve"> </w:t>
            </w:r>
            <w:proofErr w:type="spellStart"/>
            <w:r w:rsidRPr="005B18A7">
              <w:rPr>
                <w:color w:val="000000"/>
                <w:sz w:val="28"/>
                <w:szCs w:val="28"/>
              </w:rPr>
              <w:t>вплинули</w:t>
            </w:r>
            <w:proofErr w:type="spellEnd"/>
            <w:r w:rsidRPr="005B18A7">
              <w:rPr>
                <w:color w:val="000000"/>
                <w:sz w:val="28"/>
                <w:szCs w:val="28"/>
              </w:rPr>
              <w:t xml:space="preserve"> на </w:t>
            </w:r>
            <w:proofErr w:type="spellStart"/>
            <w:r w:rsidRPr="005B18A7">
              <w:rPr>
                <w:color w:val="000000"/>
                <w:sz w:val="28"/>
                <w:szCs w:val="28"/>
              </w:rPr>
              <w:t>мотивацію</w:t>
            </w:r>
            <w:proofErr w:type="spellEnd"/>
            <w:r w:rsidRPr="005B18A7">
              <w:rPr>
                <w:color w:val="000000"/>
                <w:sz w:val="28"/>
                <w:szCs w:val="28"/>
              </w:rPr>
              <w:t xml:space="preserve"> </w:t>
            </w:r>
            <w:proofErr w:type="spellStart"/>
            <w:r w:rsidRPr="005B18A7">
              <w:rPr>
                <w:color w:val="000000"/>
                <w:sz w:val="28"/>
                <w:szCs w:val="28"/>
              </w:rPr>
              <w:t>студентів</w:t>
            </w:r>
            <w:proofErr w:type="spellEnd"/>
            <w:r w:rsidRPr="005B18A7">
              <w:rPr>
                <w:color w:val="000000"/>
                <w:sz w:val="28"/>
                <w:szCs w:val="28"/>
              </w:rPr>
              <w:t xml:space="preserve"> і </w:t>
            </w:r>
            <w:proofErr w:type="spellStart"/>
            <w:r w:rsidRPr="005B18A7">
              <w:rPr>
                <w:color w:val="000000"/>
                <w:sz w:val="28"/>
                <w:szCs w:val="28"/>
              </w:rPr>
              <w:t>стійкість</w:t>
            </w:r>
            <w:proofErr w:type="spellEnd"/>
            <w:r w:rsidRPr="005B18A7">
              <w:rPr>
                <w:color w:val="000000"/>
                <w:sz w:val="28"/>
                <w:szCs w:val="28"/>
              </w:rPr>
              <w:t xml:space="preserve"> </w:t>
            </w:r>
            <w:proofErr w:type="spellStart"/>
            <w:r w:rsidRPr="005B18A7">
              <w:rPr>
                <w:color w:val="000000"/>
                <w:sz w:val="28"/>
                <w:szCs w:val="28"/>
              </w:rPr>
              <w:t>поведінки</w:t>
            </w:r>
            <w:proofErr w:type="spellEnd"/>
            <w:r w:rsidRPr="005B18A7">
              <w:rPr>
                <w:color w:val="000000"/>
                <w:sz w:val="28"/>
                <w:szCs w:val="28"/>
              </w:rPr>
              <w:t>.</w:t>
            </w:r>
          </w:p>
        </w:tc>
      </w:tr>
      <w:tr w:rsidR="00DB3F91" w:rsidRPr="005B18A7" w14:paraId="38F3A75D"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4125E8C4" w14:textId="77777777" w:rsidR="00DB3F91" w:rsidRPr="005B18A7" w:rsidRDefault="00DB3F91" w:rsidP="00AC0EAA">
            <w:pPr>
              <w:jc w:val="both"/>
            </w:pPr>
            <w:proofErr w:type="spellStart"/>
            <w:r w:rsidRPr="005B18A7">
              <w:rPr>
                <w:i/>
                <w:iCs/>
                <w:color w:val="000000"/>
                <w:sz w:val="28"/>
                <w:szCs w:val="28"/>
              </w:rPr>
              <w:t>ClassCraft</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665F8D7A" w14:textId="77777777" w:rsidR="00DB3F91" w:rsidRPr="005B18A7" w:rsidRDefault="00AC0EAA" w:rsidP="00AC0EAA">
            <w:pPr>
              <w:jc w:val="both"/>
            </w:pPr>
            <w:r>
              <w:rPr>
                <w:color w:val="000000"/>
                <w:sz w:val="28"/>
                <w:szCs w:val="28"/>
                <w:lang w:val="uk-UA"/>
              </w:rPr>
              <w:t>Б</w:t>
            </w:r>
            <w:proofErr w:type="spellStart"/>
            <w:r w:rsidRPr="005B18A7">
              <w:rPr>
                <w:color w:val="000000"/>
                <w:sz w:val="28"/>
                <w:szCs w:val="28"/>
              </w:rPr>
              <w:t>акалавр</w:t>
            </w:r>
            <w:proofErr w:type="spellEnd"/>
            <w:r>
              <w:rPr>
                <w:color w:val="000000"/>
                <w:sz w:val="28"/>
                <w:szCs w:val="28"/>
                <w:lang w:val="uk-UA"/>
              </w:rPr>
              <w:t>и</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7AC37F32" w14:textId="77777777" w:rsidR="00DB3F91" w:rsidRPr="005B18A7" w:rsidRDefault="00DB3F91" w:rsidP="00DB3F91">
            <w:pPr>
              <w:ind w:firstLine="709"/>
              <w:jc w:val="both"/>
            </w:pPr>
            <w:proofErr w:type="spellStart"/>
            <w:r w:rsidRPr="005B18A7">
              <w:rPr>
                <w:color w:val="000000"/>
                <w:sz w:val="28"/>
                <w:szCs w:val="28"/>
              </w:rPr>
              <w:t>Припускається</w:t>
            </w:r>
            <w:proofErr w:type="spellEnd"/>
            <w:r w:rsidRPr="005B18A7">
              <w:rPr>
                <w:color w:val="000000"/>
                <w:sz w:val="28"/>
                <w:szCs w:val="28"/>
              </w:rPr>
              <w:t xml:space="preserve">, </w:t>
            </w:r>
            <w:proofErr w:type="spellStart"/>
            <w:r w:rsidRPr="005B18A7">
              <w:rPr>
                <w:color w:val="000000"/>
                <w:sz w:val="28"/>
                <w:szCs w:val="28"/>
              </w:rPr>
              <w:t>що</w:t>
            </w:r>
            <w:proofErr w:type="spellEnd"/>
            <w:r w:rsidRPr="005B18A7">
              <w:rPr>
                <w:color w:val="000000"/>
                <w:sz w:val="28"/>
                <w:szCs w:val="28"/>
              </w:rPr>
              <w:t xml:space="preserve"> </w:t>
            </w:r>
            <w:proofErr w:type="spellStart"/>
            <w:r w:rsidRPr="005B18A7">
              <w:rPr>
                <w:color w:val="000000"/>
                <w:sz w:val="28"/>
                <w:szCs w:val="28"/>
              </w:rPr>
              <w:t>гейміфікована</w:t>
            </w:r>
            <w:proofErr w:type="spellEnd"/>
            <w:r w:rsidRPr="005B18A7">
              <w:rPr>
                <w:color w:val="000000"/>
                <w:sz w:val="28"/>
                <w:szCs w:val="28"/>
              </w:rPr>
              <w:t xml:space="preserve"> </w:t>
            </w:r>
            <w:proofErr w:type="spellStart"/>
            <w:r w:rsidRPr="005B18A7">
              <w:rPr>
                <w:color w:val="000000"/>
                <w:sz w:val="28"/>
                <w:szCs w:val="28"/>
              </w:rPr>
              <w:t>реалізація</w:t>
            </w:r>
            <w:proofErr w:type="spellEnd"/>
            <w:r w:rsidRPr="005B18A7">
              <w:rPr>
                <w:color w:val="000000"/>
                <w:sz w:val="28"/>
                <w:szCs w:val="28"/>
              </w:rPr>
              <w:t xml:space="preserve"> </w:t>
            </w:r>
            <w:proofErr w:type="spellStart"/>
            <w:r w:rsidRPr="005B18A7">
              <w:rPr>
                <w:color w:val="000000"/>
                <w:sz w:val="28"/>
                <w:szCs w:val="28"/>
              </w:rPr>
              <w:t>вигідна</w:t>
            </w:r>
            <w:proofErr w:type="spellEnd"/>
            <w:r w:rsidRPr="005B18A7">
              <w:rPr>
                <w:color w:val="000000"/>
                <w:sz w:val="28"/>
                <w:szCs w:val="28"/>
              </w:rPr>
              <w:t xml:space="preserve"> для </w:t>
            </w:r>
            <w:proofErr w:type="spellStart"/>
            <w:r w:rsidRPr="005B18A7">
              <w:rPr>
                <w:color w:val="000000"/>
                <w:sz w:val="28"/>
                <w:szCs w:val="28"/>
              </w:rPr>
              <w:t>успішності</w:t>
            </w:r>
            <w:proofErr w:type="spellEnd"/>
            <w:r w:rsidRPr="005B18A7">
              <w:rPr>
                <w:color w:val="000000"/>
                <w:sz w:val="28"/>
                <w:szCs w:val="28"/>
              </w:rPr>
              <w:t xml:space="preserve"> на </w:t>
            </w:r>
            <w:proofErr w:type="spellStart"/>
            <w:r w:rsidRPr="005B18A7">
              <w:rPr>
                <w:color w:val="000000"/>
                <w:sz w:val="28"/>
                <w:szCs w:val="28"/>
              </w:rPr>
              <w:t>університетському</w:t>
            </w:r>
            <w:proofErr w:type="spellEnd"/>
            <w:r w:rsidRPr="005B18A7">
              <w:rPr>
                <w:color w:val="000000"/>
                <w:sz w:val="28"/>
                <w:szCs w:val="28"/>
              </w:rPr>
              <w:t xml:space="preserve"> </w:t>
            </w:r>
            <w:proofErr w:type="spellStart"/>
            <w:r w:rsidRPr="005B18A7">
              <w:rPr>
                <w:color w:val="000000"/>
                <w:sz w:val="28"/>
                <w:szCs w:val="28"/>
              </w:rPr>
              <w:t>етапі</w:t>
            </w:r>
            <w:proofErr w:type="spellEnd"/>
            <w:r w:rsidRPr="005B18A7">
              <w:rPr>
                <w:color w:val="000000"/>
                <w:sz w:val="28"/>
                <w:szCs w:val="28"/>
              </w:rPr>
              <w:t xml:space="preserve">, </w:t>
            </w:r>
            <w:proofErr w:type="spellStart"/>
            <w:r w:rsidRPr="005B18A7">
              <w:rPr>
                <w:color w:val="000000"/>
                <w:sz w:val="28"/>
                <w:szCs w:val="28"/>
              </w:rPr>
              <w:t>хоча</w:t>
            </w:r>
            <w:proofErr w:type="spellEnd"/>
            <w:r w:rsidRPr="005B18A7">
              <w:rPr>
                <w:color w:val="000000"/>
                <w:sz w:val="28"/>
                <w:szCs w:val="28"/>
              </w:rPr>
              <w:t xml:space="preserve"> </w:t>
            </w:r>
            <w:proofErr w:type="spellStart"/>
            <w:r w:rsidRPr="005B18A7">
              <w:rPr>
                <w:color w:val="000000"/>
                <w:sz w:val="28"/>
                <w:szCs w:val="28"/>
              </w:rPr>
              <w:t>внутрішня</w:t>
            </w:r>
            <w:proofErr w:type="spellEnd"/>
            <w:r w:rsidRPr="005B18A7">
              <w:rPr>
                <w:color w:val="000000"/>
                <w:sz w:val="28"/>
                <w:szCs w:val="28"/>
              </w:rPr>
              <w:t xml:space="preserve"> </w:t>
            </w:r>
            <w:proofErr w:type="spellStart"/>
            <w:r w:rsidRPr="005B18A7">
              <w:rPr>
                <w:color w:val="000000"/>
                <w:sz w:val="28"/>
                <w:szCs w:val="28"/>
              </w:rPr>
              <w:t>мотивація</w:t>
            </w:r>
            <w:proofErr w:type="spellEnd"/>
            <w:r w:rsidRPr="005B18A7">
              <w:rPr>
                <w:color w:val="000000"/>
                <w:sz w:val="28"/>
                <w:szCs w:val="28"/>
              </w:rPr>
              <w:t xml:space="preserve"> не </w:t>
            </w:r>
            <w:proofErr w:type="spellStart"/>
            <w:r w:rsidRPr="005B18A7">
              <w:rPr>
                <w:color w:val="000000"/>
                <w:sz w:val="28"/>
                <w:szCs w:val="28"/>
              </w:rPr>
              <w:t>змінюється</w:t>
            </w:r>
            <w:proofErr w:type="spellEnd"/>
            <w:r w:rsidRPr="005B18A7">
              <w:rPr>
                <w:color w:val="000000"/>
                <w:sz w:val="28"/>
                <w:szCs w:val="28"/>
              </w:rPr>
              <w:t xml:space="preserve">. Характер </w:t>
            </w:r>
            <w:proofErr w:type="spellStart"/>
            <w:r w:rsidRPr="005B18A7">
              <w:rPr>
                <w:color w:val="000000"/>
                <w:sz w:val="28"/>
                <w:szCs w:val="28"/>
              </w:rPr>
              <w:t>винагород</w:t>
            </w:r>
            <w:proofErr w:type="spellEnd"/>
            <w:r w:rsidRPr="005B18A7">
              <w:rPr>
                <w:color w:val="000000"/>
                <w:sz w:val="28"/>
                <w:szCs w:val="28"/>
              </w:rPr>
              <w:t xml:space="preserve"> </w:t>
            </w:r>
            <w:proofErr w:type="spellStart"/>
            <w:r w:rsidRPr="005B18A7">
              <w:rPr>
                <w:color w:val="000000"/>
                <w:sz w:val="28"/>
                <w:szCs w:val="28"/>
              </w:rPr>
              <w:t>чи</w:t>
            </w:r>
            <w:proofErr w:type="spellEnd"/>
            <w:r w:rsidRPr="005B18A7">
              <w:rPr>
                <w:color w:val="000000"/>
                <w:sz w:val="28"/>
                <w:szCs w:val="28"/>
              </w:rPr>
              <w:t xml:space="preserve"> </w:t>
            </w:r>
            <w:proofErr w:type="spellStart"/>
            <w:r w:rsidRPr="005B18A7">
              <w:rPr>
                <w:color w:val="000000"/>
                <w:sz w:val="28"/>
                <w:szCs w:val="28"/>
              </w:rPr>
              <w:t>покарань</w:t>
            </w:r>
            <w:proofErr w:type="spellEnd"/>
            <w:r w:rsidRPr="005B18A7">
              <w:rPr>
                <w:color w:val="000000"/>
                <w:sz w:val="28"/>
                <w:szCs w:val="28"/>
              </w:rPr>
              <w:t xml:space="preserve"> </w:t>
            </w:r>
            <w:proofErr w:type="spellStart"/>
            <w:r w:rsidRPr="005B18A7">
              <w:rPr>
                <w:color w:val="000000"/>
                <w:sz w:val="28"/>
                <w:szCs w:val="28"/>
              </w:rPr>
              <w:t>може</w:t>
            </w:r>
            <w:proofErr w:type="spellEnd"/>
            <w:r w:rsidRPr="005B18A7">
              <w:rPr>
                <w:color w:val="000000"/>
                <w:sz w:val="28"/>
                <w:szCs w:val="28"/>
              </w:rPr>
              <w:t xml:space="preserve"> </w:t>
            </w:r>
            <w:proofErr w:type="spellStart"/>
            <w:r w:rsidRPr="005B18A7">
              <w:rPr>
                <w:color w:val="000000"/>
                <w:sz w:val="28"/>
                <w:szCs w:val="28"/>
              </w:rPr>
              <w:t>відігравати</w:t>
            </w:r>
            <w:proofErr w:type="spellEnd"/>
            <w:r w:rsidRPr="005B18A7">
              <w:rPr>
                <w:color w:val="000000"/>
                <w:sz w:val="28"/>
                <w:szCs w:val="28"/>
              </w:rPr>
              <w:t xml:space="preserve"> </w:t>
            </w:r>
            <w:proofErr w:type="spellStart"/>
            <w:r w:rsidRPr="005B18A7">
              <w:rPr>
                <w:color w:val="000000"/>
                <w:sz w:val="28"/>
                <w:szCs w:val="28"/>
              </w:rPr>
              <w:t>важливу</w:t>
            </w:r>
            <w:proofErr w:type="spellEnd"/>
            <w:r w:rsidRPr="005B18A7">
              <w:rPr>
                <w:color w:val="000000"/>
                <w:sz w:val="28"/>
                <w:szCs w:val="28"/>
              </w:rPr>
              <w:t xml:space="preserve"> роль </w:t>
            </w:r>
            <w:proofErr w:type="gramStart"/>
            <w:r w:rsidRPr="005B18A7">
              <w:rPr>
                <w:color w:val="000000"/>
                <w:sz w:val="28"/>
                <w:szCs w:val="28"/>
              </w:rPr>
              <w:t>у результатах</w:t>
            </w:r>
            <w:proofErr w:type="gramEnd"/>
            <w:r w:rsidRPr="005B18A7">
              <w:rPr>
                <w:color w:val="000000"/>
                <w:sz w:val="28"/>
                <w:szCs w:val="28"/>
              </w:rPr>
              <w:t>.</w:t>
            </w:r>
          </w:p>
        </w:tc>
      </w:tr>
      <w:tr w:rsidR="00DB3F91" w:rsidRPr="005B18A7" w14:paraId="106FF4B2" w14:textId="77777777" w:rsidTr="00DB3F91">
        <w:trPr>
          <w:tblCellSpacing w:w="0" w:type="dxa"/>
        </w:trPr>
        <w:tc>
          <w:tcPr>
            <w:tcW w:w="1985" w:type="dxa"/>
            <w:tcBorders>
              <w:top w:val="single" w:sz="4" w:space="0" w:color="000000"/>
              <w:left w:val="single" w:sz="4" w:space="0" w:color="000000"/>
              <w:bottom w:val="single" w:sz="4" w:space="0" w:color="000000"/>
              <w:right w:val="single" w:sz="4" w:space="0" w:color="000000"/>
            </w:tcBorders>
            <w:vAlign w:val="center"/>
            <w:hideMark/>
          </w:tcPr>
          <w:p w14:paraId="76685A8C" w14:textId="77777777" w:rsidR="00AC0EAA" w:rsidRDefault="00DB3F91" w:rsidP="00AC0EAA">
            <w:pPr>
              <w:jc w:val="both"/>
              <w:rPr>
                <w:i/>
                <w:iCs/>
                <w:color w:val="000000"/>
                <w:sz w:val="28"/>
                <w:szCs w:val="28"/>
                <w:lang w:val="uk-UA"/>
              </w:rPr>
            </w:pPr>
            <w:proofErr w:type="spellStart"/>
            <w:r w:rsidRPr="005B18A7">
              <w:rPr>
                <w:i/>
                <w:iCs/>
                <w:color w:val="000000"/>
                <w:sz w:val="28"/>
                <w:szCs w:val="28"/>
              </w:rPr>
              <w:t>Programa</w:t>
            </w:r>
            <w:proofErr w:type="spellEnd"/>
          </w:p>
          <w:p w14:paraId="1C669CCE" w14:textId="77777777" w:rsidR="00DB3F91" w:rsidRPr="005B18A7" w:rsidRDefault="00DB3F91" w:rsidP="00AC0EAA">
            <w:pPr>
              <w:jc w:val="both"/>
            </w:pPr>
            <w:r w:rsidRPr="005B18A7">
              <w:rPr>
                <w:i/>
                <w:iCs/>
                <w:color w:val="000000"/>
                <w:sz w:val="28"/>
                <w:szCs w:val="28"/>
              </w:rPr>
              <w:t> </w:t>
            </w:r>
            <w:proofErr w:type="spellStart"/>
            <w:r w:rsidRPr="005B18A7">
              <w:rPr>
                <w:i/>
                <w:iCs/>
                <w:color w:val="000000"/>
                <w:sz w:val="28"/>
                <w:szCs w:val="28"/>
              </w:rPr>
              <w:t>Socrative</w:t>
            </w:r>
            <w:proofErr w:type="spellEnd"/>
            <w:r w:rsidRPr="005B18A7">
              <w:rPr>
                <w:i/>
                <w:iCs/>
                <w:color w:val="000000"/>
                <w:sz w:val="28"/>
                <w:szCs w:val="28"/>
              </w:rPr>
              <w:t>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279A4CB3" w14:textId="77777777" w:rsidR="00DB3F91" w:rsidRPr="005B18A7" w:rsidRDefault="00AC0EAA" w:rsidP="00AC0EAA">
            <w:pPr>
              <w:jc w:val="both"/>
            </w:pPr>
            <w:r>
              <w:rPr>
                <w:color w:val="000000"/>
                <w:sz w:val="28"/>
                <w:szCs w:val="28"/>
                <w:lang w:val="uk-UA"/>
              </w:rPr>
              <w:t>С</w:t>
            </w:r>
            <w:proofErr w:type="spellStart"/>
            <w:r w:rsidR="00DB3F91" w:rsidRPr="005B18A7">
              <w:rPr>
                <w:color w:val="000000"/>
                <w:sz w:val="28"/>
                <w:szCs w:val="28"/>
              </w:rPr>
              <w:t>туденти</w:t>
            </w:r>
            <w:proofErr w:type="spellEnd"/>
            <w:r w:rsidR="00DB3F91" w:rsidRPr="005B18A7">
              <w:rPr>
                <w:color w:val="000000"/>
                <w:sz w:val="28"/>
                <w:szCs w:val="28"/>
              </w:rPr>
              <w:t xml:space="preserve">-математики </w:t>
            </w:r>
          </w:p>
        </w:tc>
        <w:tc>
          <w:tcPr>
            <w:tcW w:w="5787" w:type="dxa"/>
            <w:tcBorders>
              <w:top w:val="single" w:sz="4" w:space="0" w:color="000000"/>
              <w:left w:val="single" w:sz="4" w:space="0" w:color="000000"/>
              <w:bottom w:val="single" w:sz="4" w:space="0" w:color="000000"/>
              <w:right w:val="single" w:sz="4" w:space="0" w:color="000000"/>
            </w:tcBorders>
            <w:vAlign w:val="center"/>
            <w:hideMark/>
          </w:tcPr>
          <w:p w14:paraId="657D3BE7" w14:textId="77777777" w:rsidR="00DB3F91" w:rsidRPr="005B18A7" w:rsidRDefault="00DB3F91" w:rsidP="00AC0EAA">
            <w:pPr>
              <w:ind w:firstLine="709"/>
              <w:jc w:val="both"/>
            </w:pPr>
            <w:proofErr w:type="spellStart"/>
            <w:r w:rsidRPr="005B18A7">
              <w:rPr>
                <w:color w:val="000000"/>
                <w:sz w:val="28"/>
                <w:szCs w:val="28"/>
              </w:rPr>
              <w:t>Позитивних</w:t>
            </w:r>
            <w:proofErr w:type="spellEnd"/>
            <w:r w:rsidRPr="005B18A7">
              <w:rPr>
                <w:color w:val="000000"/>
                <w:sz w:val="28"/>
                <w:szCs w:val="28"/>
              </w:rPr>
              <w:t xml:space="preserve"> </w:t>
            </w:r>
            <w:proofErr w:type="spellStart"/>
            <w:r w:rsidRPr="005B18A7">
              <w:rPr>
                <w:color w:val="000000"/>
                <w:sz w:val="28"/>
                <w:szCs w:val="28"/>
              </w:rPr>
              <w:t>або</w:t>
            </w:r>
            <w:proofErr w:type="spellEnd"/>
            <w:r w:rsidRPr="005B18A7">
              <w:rPr>
                <w:color w:val="000000"/>
                <w:sz w:val="28"/>
                <w:szCs w:val="28"/>
              </w:rPr>
              <w:t xml:space="preserve"> </w:t>
            </w:r>
            <w:proofErr w:type="spellStart"/>
            <w:r w:rsidRPr="005B18A7">
              <w:rPr>
                <w:color w:val="000000"/>
                <w:sz w:val="28"/>
                <w:szCs w:val="28"/>
              </w:rPr>
              <w:t>дуже</w:t>
            </w:r>
            <w:proofErr w:type="spellEnd"/>
            <w:r w:rsidRPr="005B18A7">
              <w:rPr>
                <w:color w:val="000000"/>
                <w:sz w:val="28"/>
                <w:szCs w:val="28"/>
              </w:rPr>
              <w:t xml:space="preserve"> </w:t>
            </w:r>
            <w:proofErr w:type="spellStart"/>
            <w:r w:rsidRPr="005B18A7">
              <w:rPr>
                <w:color w:val="000000"/>
                <w:sz w:val="28"/>
                <w:szCs w:val="28"/>
              </w:rPr>
              <w:t>позитивних</w:t>
            </w:r>
            <w:proofErr w:type="spellEnd"/>
            <w:r w:rsidRPr="005B18A7">
              <w:rPr>
                <w:color w:val="000000"/>
                <w:sz w:val="28"/>
                <w:szCs w:val="28"/>
              </w:rPr>
              <w:t xml:space="preserve"> </w:t>
            </w:r>
            <w:proofErr w:type="spellStart"/>
            <w:r w:rsidRPr="005B18A7">
              <w:rPr>
                <w:color w:val="000000"/>
                <w:sz w:val="28"/>
                <w:szCs w:val="28"/>
              </w:rPr>
              <w:t>відповідей</w:t>
            </w:r>
            <w:proofErr w:type="spellEnd"/>
            <w:r w:rsidRPr="005B18A7">
              <w:rPr>
                <w:color w:val="000000"/>
                <w:sz w:val="28"/>
                <w:szCs w:val="28"/>
              </w:rPr>
              <w:t xml:space="preserve"> – </w:t>
            </w:r>
            <w:proofErr w:type="spellStart"/>
            <w:r w:rsidRPr="005B18A7">
              <w:rPr>
                <w:color w:val="000000"/>
                <w:sz w:val="28"/>
                <w:szCs w:val="28"/>
              </w:rPr>
              <w:t>більшість</w:t>
            </w:r>
            <w:proofErr w:type="spellEnd"/>
            <w:r w:rsidRPr="005B18A7">
              <w:rPr>
                <w:color w:val="000000"/>
                <w:sz w:val="28"/>
                <w:szCs w:val="28"/>
              </w:rPr>
              <w:t xml:space="preserve">. </w:t>
            </w:r>
            <w:proofErr w:type="spellStart"/>
            <w:r w:rsidRPr="005B18A7">
              <w:rPr>
                <w:color w:val="000000"/>
                <w:sz w:val="28"/>
                <w:szCs w:val="28"/>
              </w:rPr>
              <w:t>Використовуючи</w:t>
            </w:r>
            <w:proofErr w:type="spellEnd"/>
            <w:r w:rsidRPr="005B18A7">
              <w:rPr>
                <w:color w:val="000000"/>
                <w:sz w:val="28"/>
                <w:szCs w:val="28"/>
              </w:rPr>
              <w:t xml:space="preserve"> </w:t>
            </w:r>
            <w:proofErr w:type="spellStart"/>
            <w:r w:rsidRPr="005B18A7">
              <w:rPr>
                <w:color w:val="000000"/>
                <w:sz w:val="28"/>
                <w:szCs w:val="28"/>
              </w:rPr>
              <w:t>Socrative</w:t>
            </w:r>
            <w:proofErr w:type="spellEnd"/>
            <w:r w:rsidRPr="005B18A7">
              <w:rPr>
                <w:color w:val="000000"/>
                <w:sz w:val="28"/>
                <w:szCs w:val="28"/>
              </w:rPr>
              <w:t xml:space="preserve">, </w:t>
            </w:r>
            <w:proofErr w:type="spellStart"/>
            <w:r w:rsidRPr="005B18A7">
              <w:rPr>
                <w:color w:val="000000"/>
                <w:sz w:val="28"/>
                <w:szCs w:val="28"/>
              </w:rPr>
              <w:t>студенти</w:t>
            </w:r>
            <w:proofErr w:type="spellEnd"/>
            <w:r w:rsidRPr="005B18A7">
              <w:rPr>
                <w:color w:val="000000"/>
                <w:sz w:val="28"/>
                <w:szCs w:val="28"/>
              </w:rPr>
              <w:t xml:space="preserve"> </w:t>
            </w:r>
            <w:proofErr w:type="spellStart"/>
            <w:r w:rsidRPr="005B18A7">
              <w:rPr>
                <w:color w:val="000000"/>
                <w:sz w:val="28"/>
                <w:szCs w:val="28"/>
              </w:rPr>
              <w:t>змушені</w:t>
            </w:r>
            <w:proofErr w:type="spellEnd"/>
            <w:r w:rsidRPr="005B18A7">
              <w:rPr>
                <w:color w:val="000000"/>
                <w:sz w:val="28"/>
                <w:szCs w:val="28"/>
              </w:rPr>
              <w:t xml:space="preserve"> активно </w:t>
            </w:r>
            <w:proofErr w:type="spellStart"/>
            <w:r w:rsidRPr="005B18A7">
              <w:rPr>
                <w:color w:val="000000"/>
                <w:sz w:val="28"/>
                <w:szCs w:val="28"/>
              </w:rPr>
              <w:t>реагувати</w:t>
            </w:r>
            <w:proofErr w:type="spellEnd"/>
            <w:r w:rsidRPr="005B18A7">
              <w:rPr>
                <w:color w:val="000000"/>
                <w:sz w:val="28"/>
                <w:szCs w:val="28"/>
              </w:rPr>
              <w:t xml:space="preserve"> на </w:t>
            </w:r>
            <w:proofErr w:type="spellStart"/>
            <w:r w:rsidRPr="005B18A7">
              <w:rPr>
                <w:color w:val="000000"/>
                <w:sz w:val="28"/>
                <w:szCs w:val="28"/>
              </w:rPr>
              <w:t>поставлені</w:t>
            </w:r>
            <w:proofErr w:type="spellEnd"/>
            <w:r w:rsidRPr="005B18A7">
              <w:rPr>
                <w:color w:val="000000"/>
                <w:sz w:val="28"/>
                <w:szCs w:val="28"/>
              </w:rPr>
              <w:t xml:space="preserve"> </w:t>
            </w:r>
            <w:proofErr w:type="spellStart"/>
            <w:r w:rsidRPr="005B18A7">
              <w:rPr>
                <w:color w:val="000000"/>
                <w:sz w:val="28"/>
                <w:szCs w:val="28"/>
              </w:rPr>
              <w:t>завдання</w:t>
            </w:r>
            <w:proofErr w:type="spellEnd"/>
            <w:r w:rsidRPr="005B18A7">
              <w:rPr>
                <w:color w:val="000000"/>
                <w:sz w:val="28"/>
                <w:szCs w:val="28"/>
              </w:rPr>
              <w:t xml:space="preserve">, </w:t>
            </w:r>
            <w:proofErr w:type="spellStart"/>
            <w:r w:rsidRPr="005B18A7">
              <w:rPr>
                <w:color w:val="000000"/>
                <w:sz w:val="28"/>
                <w:szCs w:val="28"/>
              </w:rPr>
              <w:t>що</w:t>
            </w:r>
            <w:proofErr w:type="spellEnd"/>
            <w:r w:rsidRPr="005B18A7">
              <w:rPr>
                <w:color w:val="000000"/>
                <w:sz w:val="28"/>
                <w:szCs w:val="28"/>
              </w:rPr>
              <w:t xml:space="preserve"> </w:t>
            </w:r>
            <w:proofErr w:type="spellStart"/>
            <w:r w:rsidRPr="005B18A7">
              <w:rPr>
                <w:color w:val="000000"/>
                <w:sz w:val="28"/>
                <w:szCs w:val="28"/>
              </w:rPr>
              <w:t>допомагає</w:t>
            </w:r>
            <w:proofErr w:type="spellEnd"/>
            <w:r w:rsidRPr="005B18A7">
              <w:rPr>
                <w:color w:val="000000"/>
                <w:sz w:val="28"/>
                <w:szCs w:val="28"/>
              </w:rPr>
              <w:t xml:space="preserve"> </w:t>
            </w:r>
            <w:proofErr w:type="spellStart"/>
            <w:r w:rsidRPr="005B18A7">
              <w:rPr>
                <w:color w:val="000000"/>
                <w:sz w:val="28"/>
                <w:szCs w:val="28"/>
              </w:rPr>
              <w:t>їм</w:t>
            </w:r>
            <w:proofErr w:type="spellEnd"/>
            <w:r w:rsidRPr="005B18A7">
              <w:rPr>
                <w:color w:val="000000"/>
                <w:sz w:val="28"/>
                <w:szCs w:val="28"/>
              </w:rPr>
              <w:t xml:space="preserve"> </w:t>
            </w:r>
            <w:proofErr w:type="spellStart"/>
            <w:r w:rsidRPr="005B18A7">
              <w:rPr>
                <w:color w:val="000000"/>
                <w:sz w:val="28"/>
                <w:szCs w:val="28"/>
              </w:rPr>
              <w:t>розвивати</w:t>
            </w:r>
            <w:proofErr w:type="spellEnd"/>
            <w:r w:rsidRPr="005B18A7">
              <w:rPr>
                <w:color w:val="000000"/>
                <w:sz w:val="28"/>
                <w:szCs w:val="28"/>
              </w:rPr>
              <w:t xml:space="preserve"> </w:t>
            </w:r>
            <w:proofErr w:type="spellStart"/>
            <w:r w:rsidRPr="005B18A7">
              <w:rPr>
                <w:color w:val="000000"/>
                <w:sz w:val="28"/>
                <w:szCs w:val="28"/>
              </w:rPr>
              <w:t>відповідні</w:t>
            </w:r>
            <w:proofErr w:type="spellEnd"/>
            <w:r w:rsidRPr="005B18A7">
              <w:rPr>
                <w:color w:val="000000"/>
                <w:sz w:val="28"/>
                <w:szCs w:val="28"/>
              </w:rPr>
              <w:t xml:space="preserve"> </w:t>
            </w:r>
            <w:proofErr w:type="spellStart"/>
            <w:r w:rsidRPr="005B18A7">
              <w:rPr>
                <w:color w:val="000000"/>
                <w:sz w:val="28"/>
                <w:szCs w:val="28"/>
              </w:rPr>
              <w:t>навички</w:t>
            </w:r>
            <w:proofErr w:type="spellEnd"/>
            <w:r w:rsidRPr="005B18A7">
              <w:rPr>
                <w:color w:val="000000"/>
                <w:sz w:val="28"/>
                <w:szCs w:val="28"/>
              </w:rPr>
              <w:t xml:space="preserve"> та </w:t>
            </w:r>
            <w:proofErr w:type="spellStart"/>
            <w:r w:rsidRPr="005B18A7">
              <w:rPr>
                <w:color w:val="000000"/>
                <w:sz w:val="28"/>
                <w:szCs w:val="28"/>
              </w:rPr>
              <w:t>компетенції</w:t>
            </w:r>
            <w:proofErr w:type="spellEnd"/>
            <w:r w:rsidRPr="005B18A7">
              <w:rPr>
                <w:color w:val="000000"/>
                <w:sz w:val="28"/>
                <w:szCs w:val="28"/>
              </w:rPr>
              <w:t>.</w:t>
            </w:r>
            <w:r w:rsidRPr="005B18A7">
              <w:t> </w:t>
            </w:r>
          </w:p>
        </w:tc>
      </w:tr>
    </w:tbl>
    <w:p w14:paraId="320B1A18" w14:textId="77777777" w:rsidR="00AC0EAA" w:rsidRDefault="00AC0EAA" w:rsidP="00DB3F91">
      <w:pPr>
        <w:spacing w:line="360" w:lineRule="auto"/>
        <w:ind w:firstLine="709"/>
        <w:jc w:val="both"/>
        <w:rPr>
          <w:color w:val="000000"/>
          <w:sz w:val="28"/>
          <w:szCs w:val="28"/>
          <w:lang w:val="uk-UA"/>
        </w:rPr>
      </w:pPr>
    </w:p>
    <w:p w14:paraId="6EF4E4DB" w14:textId="77777777" w:rsidR="00AC0EAA" w:rsidRDefault="00DB3F91" w:rsidP="005C3B75">
      <w:pPr>
        <w:ind w:firstLine="709"/>
        <w:jc w:val="both"/>
        <w:rPr>
          <w:color w:val="000000"/>
          <w:sz w:val="28"/>
          <w:szCs w:val="28"/>
          <w:lang w:val="uk-UA"/>
        </w:rPr>
      </w:pPr>
      <w:r w:rsidRPr="00AC0EAA">
        <w:rPr>
          <w:color w:val="000000"/>
          <w:sz w:val="28"/>
          <w:szCs w:val="28"/>
          <w:lang w:val="uk-UA"/>
        </w:rPr>
        <w:t xml:space="preserve">Більшість із перелічених інструментів </w:t>
      </w:r>
      <w:r w:rsidRPr="00AC0EAA">
        <w:rPr>
          <w:color w:val="000000"/>
          <w:sz w:val="28"/>
          <w:szCs w:val="28"/>
          <w:u w:val="single"/>
          <w:lang w:val="uk-UA"/>
        </w:rPr>
        <w:t>майже не використовуються під час навчання в українських університетах</w:t>
      </w:r>
      <w:r w:rsidRPr="00AC0EAA">
        <w:rPr>
          <w:color w:val="000000"/>
          <w:sz w:val="28"/>
          <w:szCs w:val="28"/>
          <w:lang w:val="uk-UA"/>
        </w:rPr>
        <w:t xml:space="preserve">, хоча притаманне вживання інших додатків, таких як </w:t>
      </w:r>
      <w:r w:rsidRPr="005B18A7">
        <w:rPr>
          <w:color w:val="000000"/>
          <w:sz w:val="28"/>
          <w:szCs w:val="28"/>
        </w:rPr>
        <w:t>Zoom</w:t>
      </w:r>
      <w:r w:rsidRPr="00AC0EAA">
        <w:rPr>
          <w:color w:val="000000"/>
          <w:sz w:val="28"/>
          <w:szCs w:val="28"/>
          <w:lang w:val="uk-UA"/>
        </w:rPr>
        <w:t xml:space="preserve">, </w:t>
      </w:r>
      <w:r w:rsidRPr="005B18A7">
        <w:rPr>
          <w:color w:val="000000"/>
          <w:sz w:val="28"/>
          <w:szCs w:val="28"/>
        </w:rPr>
        <w:t>Skype</w:t>
      </w:r>
      <w:r w:rsidRPr="00AC0EAA">
        <w:rPr>
          <w:color w:val="000000"/>
          <w:sz w:val="28"/>
          <w:szCs w:val="28"/>
          <w:lang w:val="uk-UA"/>
        </w:rPr>
        <w:t xml:space="preserve">. </w:t>
      </w:r>
    </w:p>
    <w:p w14:paraId="43FC931B" w14:textId="77777777" w:rsidR="00AC0EAA" w:rsidRDefault="00DB3F91" w:rsidP="005C3B75">
      <w:pPr>
        <w:ind w:firstLine="709"/>
        <w:jc w:val="both"/>
        <w:rPr>
          <w:color w:val="000000"/>
          <w:sz w:val="28"/>
          <w:szCs w:val="28"/>
          <w:lang w:val="uk-UA"/>
        </w:rPr>
      </w:pPr>
      <w:r w:rsidRPr="00AC0EAA">
        <w:rPr>
          <w:color w:val="000000"/>
          <w:sz w:val="28"/>
          <w:szCs w:val="28"/>
          <w:lang w:val="uk-UA"/>
        </w:rPr>
        <w:t xml:space="preserve">Варто зазначити, що додатки </w:t>
      </w:r>
      <w:r w:rsidRPr="005B18A7">
        <w:rPr>
          <w:color w:val="000000"/>
          <w:sz w:val="28"/>
          <w:szCs w:val="28"/>
        </w:rPr>
        <w:t>Google</w:t>
      </w:r>
      <w:r w:rsidRPr="00AC0EAA">
        <w:rPr>
          <w:color w:val="000000"/>
          <w:sz w:val="28"/>
          <w:szCs w:val="28"/>
          <w:lang w:val="uk-UA"/>
        </w:rPr>
        <w:t xml:space="preserve"> а також </w:t>
      </w:r>
      <w:proofErr w:type="spellStart"/>
      <w:r w:rsidRPr="005B18A7">
        <w:rPr>
          <w:color w:val="000000"/>
          <w:sz w:val="28"/>
          <w:szCs w:val="28"/>
        </w:rPr>
        <w:t>Kahoot</w:t>
      </w:r>
      <w:proofErr w:type="spellEnd"/>
      <w:r w:rsidRPr="00AC0EAA">
        <w:rPr>
          <w:color w:val="000000"/>
          <w:sz w:val="28"/>
          <w:szCs w:val="28"/>
          <w:lang w:val="uk-UA"/>
        </w:rPr>
        <w:t>! успішно</w:t>
      </w:r>
      <w:r w:rsidRPr="005B18A7">
        <w:rPr>
          <w:i/>
          <w:iCs/>
          <w:color w:val="000000"/>
          <w:sz w:val="28"/>
          <w:szCs w:val="28"/>
        </w:rPr>
        <w:t> </w:t>
      </w:r>
      <w:r w:rsidRPr="00AC0EAA">
        <w:rPr>
          <w:color w:val="000000"/>
          <w:sz w:val="28"/>
          <w:szCs w:val="28"/>
          <w:lang w:val="uk-UA"/>
        </w:rPr>
        <w:t xml:space="preserve">реалізовані під час онлайн та </w:t>
      </w:r>
      <w:proofErr w:type="spellStart"/>
      <w:r w:rsidRPr="00AC0EAA">
        <w:rPr>
          <w:color w:val="000000"/>
          <w:sz w:val="28"/>
          <w:szCs w:val="28"/>
          <w:lang w:val="uk-UA"/>
        </w:rPr>
        <w:t>оффлайн</w:t>
      </w:r>
      <w:proofErr w:type="spellEnd"/>
      <w:r w:rsidRPr="00AC0EAA">
        <w:rPr>
          <w:color w:val="000000"/>
          <w:sz w:val="28"/>
          <w:szCs w:val="28"/>
          <w:lang w:val="uk-UA"/>
        </w:rPr>
        <w:t xml:space="preserve"> навчання на бакалавраті та магістратурі. </w:t>
      </w:r>
    </w:p>
    <w:p w14:paraId="4BA43BDD" w14:textId="77777777" w:rsidR="00DB3F91" w:rsidRPr="00AC0EAA" w:rsidRDefault="00AC0EAA" w:rsidP="005C3B75">
      <w:pPr>
        <w:ind w:firstLine="709"/>
        <w:jc w:val="both"/>
        <w:rPr>
          <w:lang w:val="uk-UA"/>
        </w:rPr>
      </w:pPr>
      <w:r w:rsidRPr="00AC0EAA">
        <w:rPr>
          <w:color w:val="000000"/>
          <w:sz w:val="28"/>
          <w:szCs w:val="28"/>
          <w:u w:val="single"/>
          <w:lang w:val="uk-UA"/>
        </w:rPr>
        <w:t>Висновок:</w:t>
      </w:r>
      <w:r>
        <w:rPr>
          <w:color w:val="000000"/>
          <w:sz w:val="28"/>
          <w:szCs w:val="28"/>
          <w:lang w:val="uk-UA"/>
        </w:rPr>
        <w:t xml:space="preserve"> </w:t>
      </w:r>
      <w:r w:rsidR="00DB3F91" w:rsidRPr="00AC0EAA">
        <w:rPr>
          <w:color w:val="000000"/>
          <w:sz w:val="28"/>
          <w:szCs w:val="28"/>
          <w:lang w:val="uk-UA"/>
        </w:rPr>
        <w:t xml:space="preserve">Аналіз досвіду </w:t>
      </w:r>
      <w:r>
        <w:rPr>
          <w:color w:val="000000"/>
          <w:sz w:val="28"/>
          <w:szCs w:val="28"/>
          <w:lang w:val="uk-UA"/>
        </w:rPr>
        <w:t>зарубіжн</w:t>
      </w:r>
      <w:r w:rsidR="00DB3F91" w:rsidRPr="00AC0EAA">
        <w:rPr>
          <w:color w:val="000000"/>
          <w:sz w:val="28"/>
          <w:szCs w:val="28"/>
          <w:lang w:val="uk-UA"/>
        </w:rPr>
        <w:t xml:space="preserve">их університетів дає змогу дійти висновку, що на сьогодні в освітньому просторі існує достатня кількість цифрових інструментів та додатків для викладачів закладів вищої освіти і надзвичайно важливо їх впроваджувати в освітній процес задля досягнення успішного реформування та модернізації вищої освіти в України. </w:t>
      </w:r>
    </w:p>
    <w:p w14:paraId="76996AF1" w14:textId="77777777" w:rsidR="000E0DF9" w:rsidRPr="00AC0EAA" w:rsidRDefault="000E0DF9" w:rsidP="005C3B75">
      <w:pPr>
        <w:jc w:val="both"/>
        <w:rPr>
          <w:sz w:val="28"/>
          <w:szCs w:val="28"/>
          <w:lang w:val="uk-UA"/>
        </w:rPr>
      </w:pPr>
    </w:p>
    <w:p w14:paraId="76A8A1B3" w14:textId="77777777" w:rsidR="00680578" w:rsidRPr="005B18A7" w:rsidRDefault="00680578" w:rsidP="005C3B75">
      <w:pPr>
        <w:jc w:val="both"/>
        <w:rPr>
          <w:lang w:val="en-US"/>
        </w:rPr>
      </w:pPr>
      <w:r w:rsidRPr="00680578">
        <w:rPr>
          <w:i/>
          <w:sz w:val="28"/>
          <w:szCs w:val="28"/>
          <w:lang w:val="uk-UA"/>
        </w:rPr>
        <w:t>Джерело:</w:t>
      </w:r>
      <w:r>
        <w:rPr>
          <w:sz w:val="28"/>
          <w:szCs w:val="28"/>
          <w:lang w:val="uk-UA"/>
        </w:rPr>
        <w:t xml:space="preserve"> </w:t>
      </w:r>
      <w:proofErr w:type="spellStart"/>
      <w:r w:rsidRPr="005B18A7">
        <w:rPr>
          <w:color w:val="000000"/>
          <w:sz w:val="28"/>
          <w:szCs w:val="28"/>
          <w:lang w:val="en-US"/>
        </w:rPr>
        <w:t>Alonso-García</w:t>
      </w:r>
      <w:proofErr w:type="spellEnd"/>
      <w:r w:rsidRPr="005B18A7">
        <w:rPr>
          <w:color w:val="000000"/>
          <w:sz w:val="28"/>
          <w:szCs w:val="28"/>
          <w:lang w:val="en-US"/>
        </w:rPr>
        <w:t xml:space="preserve">, S., </w:t>
      </w:r>
      <w:proofErr w:type="spellStart"/>
      <w:r w:rsidRPr="005B18A7">
        <w:rPr>
          <w:color w:val="000000"/>
          <w:sz w:val="28"/>
          <w:szCs w:val="28"/>
          <w:lang w:val="en-US"/>
        </w:rPr>
        <w:t>Martínez-Domingo</w:t>
      </w:r>
      <w:proofErr w:type="spellEnd"/>
      <w:r w:rsidRPr="005B18A7">
        <w:rPr>
          <w:color w:val="000000"/>
          <w:sz w:val="28"/>
          <w:szCs w:val="28"/>
          <w:lang w:val="en-US"/>
        </w:rPr>
        <w:t xml:space="preserve">, J.A., </w:t>
      </w:r>
      <w:proofErr w:type="spellStart"/>
      <w:r w:rsidRPr="005B18A7">
        <w:rPr>
          <w:color w:val="000000"/>
          <w:sz w:val="28"/>
          <w:szCs w:val="28"/>
          <w:lang w:val="en-US"/>
        </w:rPr>
        <w:t>Berral</w:t>
      </w:r>
      <w:proofErr w:type="spellEnd"/>
      <w:r w:rsidRPr="005B18A7">
        <w:rPr>
          <w:color w:val="000000"/>
          <w:sz w:val="28"/>
          <w:szCs w:val="28"/>
          <w:lang w:val="en-US"/>
        </w:rPr>
        <w:t xml:space="preserve">-Ortiz, B., De la Cruz-Campos, J.C. (2021). </w:t>
      </w:r>
      <w:proofErr w:type="spellStart"/>
      <w:r w:rsidRPr="005B18A7">
        <w:rPr>
          <w:color w:val="000000"/>
          <w:sz w:val="28"/>
          <w:szCs w:val="28"/>
          <w:lang w:val="en-US"/>
        </w:rPr>
        <w:t>Gamificación</w:t>
      </w:r>
      <w:proofErr w:type="spellEnd"/>
      <w:r w:rsidRPr="005B18A7">
        <w:rPr>
          <w:color w:val="000000"/>
          <w:sz w:val="28"/>
          <w:szCs w:val="28"/>
          <w:lang w:val="en-US"/>
        </w:rPr>
        <w:t> </w:t>
      </w:r>
      <w:proofErr w:type="spellStart"/>
      <w:r w:rsidRPr="005B18A7">
        <w:rPr>
          <w:color w:val="000000"/>
          <w:sz w:val="28"/>
          <w:szCs w:val="28"/>
          <w:lang w:val="en-US"/>
        </w:rPr>
        <w:t>en</w:t>
      </w:r>
      <w:proofErr w:type="spellEnd"/>
      <w:r w:rsidRPr="005B18A7">
        <w:rPr>
          <w:color w:val="000000"/>
          <w:sz w:val="28"/>
          <w:szCs w:val="28"/>
          <w:lang w:val="en-US"/>
        </w:rPr>
        <w:t> </w:t>
      </w:r>
      <w:proofErr w:type="spellStart"/>
      <w:r w:rsidRPr="005B18A7">
        <w:rPr>
          <w:color w:val="000000"/>
          <w:sz w:val="28"/>
          <w:szCs w:val="28"/>
          <w:lang w:val="en-US"/>
        </w:rPr>
        <w:t>Educación</w:t>
      </w:r>
      <w:proofErr w:type="spellEnd"/>
      <w:r w:rsidRPr="005B18A7">
        <w:rPr>
          <w:color w:val="000000"/>
          <w:sz w:val="28"/>
          <w:szCs w:val="28"/>
          <w:lang w:val="en-US"/>
        </w:rPr>
        <w:t xml:space="preserve"> Superior. Revisión de experiencias realizadas en España en los últimos años. </w:t>
      </w:r>
      <w:proofErr w:type="spellStart"/>
      <w:r w:rsidRPr="005B18A7">
        <w:rPr>
          <w:color w:val="000000"/>
          <w:sz w:val="28"/>
          <w:szCs w:val="28"/>
          <w:lang w:val="en-US"/>
        </w:rPr>
        <w:t>Hachetetepe</w:t>
      </w:r>
      <w:proofErr w:type="spellEnd"/>
      <w:r w:rsidRPr="005B18A7">
        <w:rPr>
          <w:color w:val="000000"/>
          <w:sz w:val="28"/>
          <w:szCs w:val="28"/>
          <w:lang w:val="en-US"/>
        </w:rPr>
        <w:t>́. Revista </w:t>
      </w:r>
      <w:proofErr w:type="spellStart"/>
      <w:r w:rsidRPr="005B18A7">
        <w:rPr>
          <w:color w:val="000000"/>
          <w:sz w:val="28"/>
          <w:szCs w:val="28"/>
          <w:lang w:val="en-US"/>
        </w:rPr>
        <w:t>científica</w:t>
      </w:r>
      <w:proofErr w:type="spellEnd"/>
      <w:r w:rsidRPr="005B18A7">
        <w:rPr>
          <w:color w:val="000000"/>
          <w:sz w:val="28"/>
          <w:szCs w:val="28"/>
          <w:lang w:val="en-US"/>
        </w:rPr>
        <w:t> </w:t>
      </w:r>
      <w:proofErr w:type="spellStart"/>
      <w:r w:rsidRPr="005B18A7">
        <w:rPr>
          <w:color w:val="000000"/>
          <w:sz w:val="28"/>
          <w:szCs w:val="28"/>
          <w:lang w:val="en-US"/>
        </w:rPr>
        <w:t>en</w:t>
      </w:r>
      <w:proofErr w:type="spellEnd"/>
      <w:r w:rsidRPr="005B18A7">
        <w:rPr>
          <w:color w:val="000000"/>
          <w:sz w:val="28"/>
          <w:szCs w:val="28"/>
          <w:lang w:val="en-US"/>
        </w:rPr>
        <w:t> </w:t>
      </w:r>
      <w:proofErr w:type="spellStart"/>
      <w:r w:rsidRPr="005B18A7">
        <w:rPr>
          <w:color w:val="000000"/>
          <w:sz w:val="28"/>
          <w:szCs w:val="28"/>
          <w:lang w:val="en-US"/>
        </w:rPr>
        <w:t>Educación</w:t>
      </w:r>
      <w:proofErr w:type="spellEnd"/>
      <w:r w:rsidRPr="005B18A7">
        <w:rPr>
          <w:color w:val="000000"/>
          <w:sz w:val="28"/>
          <w:szCs w:val="28"/>
          <w:lang w:val="en-US"/>
        </w:rPr>
        <w:t xml:space="preserve"> y </w:t>
      </w:r>
      <w:proofErr w:type="spellStart"/>
      <w:r w:rsidRPr="005B18A7">
        <w:rPr>
          <w:color w:val="000000"/>
          <w:sz w:val="28"/>
          <w:szCs w:val="28"/>
          <w:lang w:val="en-US"/>
        </w:rPr>
        <w:t>Comunicación</w:t>
      </w:r>
      <w:proofErr w:type="spellEnd"/>
      <w:r w:rsidRPr="005B18A7">
        <w:rPr>
          <w:color w:val="000000"/>
          <w:sz w:val="28"/>
          <w:szCs w:val="28"/>
          <w:lang w:val="en-US"/>
        </w:rPr>
        <w:t xml:space="preserve">, (23), 1-21. </w:t>
      </w:r>
    </w:p>
    <w:p w14:paraId="3E503D7F" w14:textId="77777777" w:rsidR="000E0DF9" w:rsidRDefault="000E0DF9" w:rsidP="005C3B75">
      <w:pPr>
        <w:jc w:val="both"/>
        <w:rPr>
          <w:sz w:val="28"/>
          <w:szCs w:val="28"/>
          <w:lang w:val="uk-UA"/>
        </w:rPr>
      </w:pPr>
    </w:p>
    <w:p w14:paraId="27541983" w14:textId="77777777" w:rsidR="000E0DF9" w:rsidRDefault="000E0DF9" w:rsidP="000E0DF9">
      <w:pPr>
        <w:jc w:val="center"/>
        <w:rPr>
          <w:sz w:val="28"/>
          <w:szCs w:val="28"/>
          <w:lang w:val="uk-UA"/>
        </w:rPr>
      </w:pPr>
    </w:p>
    <w:p w14:paraId="60639167" w14:textId="77777777" w:rsidR="000E0DF9" w:rsidRDefault="000E0DF9" w:rsidP="000E0DF9">
      <w:pPr>
        <w:jc w:val="center"/>
        <w:rPr>
          <w:sz w:val="28"/>
          <w:szCs w:val="28"/>
          <w:lang w:val="uk-UA"/>
        </w:rPr>
      </w:pPr>
    </w:p>
    <w:p w14:paraId="66CDFBF3" w14:textId="77777777" w:rsidR="00AC0EAA" w:rsidRDefault="00AC0EAA" w:rsidP="000E0DF9">
      <w:pPr>
        <w:jc w:val="center"/>
        <w:rPr>
          <w:sz w:val="28"/>
          <w:szCs w:val="28"/>
          <w:lang w:val="uk-UA"/>
        </w:rPr>
      </w:pPr>
    </w:p>
    <w:p w14:paraId="074789D3" w14:textId="77777777" w:rsidR="00AC0EAA" w:rsidRDefault="00AC0EAA" w:rsidP="000E0DF9">
      <w:pPr>
        <w:jc w:val="center"/>
        <w:rPr>
          <w:sz w:val="28"/>
          <w:szCs w:val="28"/>
          <w:lang w:val="uk-UA"/>
        </w:rPr>
      </w:pPr>
    </w:p>
    <w:p w14:paraId="5E7F1062" w14:textId="77777777" w:rsidR="005C3B75" w:rsidRPr="005C3B75" w:rsidRDefault="005C3B75" w:rsidP="000E0DF9">
      <w:pPr>
        <w:jc w:val="center"/>
        <w:rPr>
          <w:b/>
          <w:sz w:val="28"/>
          <w:szCs w:val="28"/>
          <w:lang w:val="uk-UA"/>
        </w:rPr>
      </w:pPr>
      <w:r w:rsidRPr="005C3B75">
        <w:rPr>
          <w:b/>
          <w:sz w:val="28"/>
          <w:szCs w:val="28"/>
          <w:lang w:val="uk-UA"/>
        </w:rPr>
        <w:lastRenderedPageBreak/>
        <w:t xml:space="preserve">А 2. Сучасні </w:t>
      </w:r>
      <w:proofErr w:type="spellStart"/>
      <w:r w:rsidRPr="005C3B75">
        <w:rPr>
          <w:b/>
          <w:color w:val="000000"/>
          <w:sz w:val="28"/>
          <w:szCs w:val="28"/>
        </w:rPr>
        <w:t>методи</w:t>
      </w:r>
      <w:proofErr w:type="spellEnd"/>
      <w:r w:rsidRPr="00054124">
        <w:rPr>
          <w:b/>
          <w:color w:val="000000"/>
          <w:sz w:val="28"/>
          <w:szCs w:val="28"/>
          <w:lang w:val="en-US"/>
        </w:rPr>
        <w:t xml:space="preserve"> </w:t>
      </w:r>
      <w:r w:rsidRPr="005C3B75">
        <w:rPr>
          <w:b/>
          <w:color w:val="000000"/>
          <w:sz w:val="28"/>
          <w:szCs w:val="28"/>
        </w:rPr>
        <w:t>та</w:t>
      </w:r>
      <w:r w:rsidRPr="00054124">
        <w:rPr>
          <w:b/>
          <w:color w:val="000000"/>
          <w:sz w:val="28"/>
          <w:szCs w:val="28"/>
          <w:lang w:val="en-US"/>
        </w:rPr>
        <w:t xml:space="preserve"> </w:t>
      </w:r>
      <w:proofErr w:type="spellStart"/>
      <w:r w:rsidRPr="005C3B75">
        <w:rPr>
          <w:b/>
          <w:color w:val="000000"/>
          <w:sz w:val="28"/>
          <w:szCs w:val="28"/>
        </w:rPr>
        <w:t>підходи</w:t>
      </w:r>
      <w:proofErr w:type="spellEnd"/>
      <w:r w:rsidRPr="00054124">
        <w:rPr>
          <w:b/>
          <w:color w:val="000000"/>
          <w:sz w:val="28"/>
          <w:szCs w:val="28"/>
          <w:lang w:val="en-US"/>
        </w:rPr>
        <w:t xml:space="preserve"> </w:t>
      </w:r>
      <w:r w:rsidRPr="005C3B75">
        <w:rPr>
          <w:b/>
          <w:color w:val="000000"/>
          <w:sz w:val="28"/>
          <w:szCs w:val="28"/>
        </w:rPr>
        <w:t>до</w:t>
      </w:r>
      <w:r w:rsidRPr="00054124">
        <w:rPr>
          <w:b/>
          <w:color w:val="000000"/>
          <w:sz w:val="28"/>
          <w:szCs w:val="28"/>
          <w:lang w:val="en-US"/>
        </w:rPr>
        <w:t xml:space="preserve"> </w:t>
      </w:r>
      <w:proofErr w:type="spellStart"/>
      <w:r w:rsidRPr="005C3B75">
        <w:rPr>
          <w:b/>
          <w:color w:val="000000"/>
          <w:sz w:val="28"/>
          <w:szCs w:val="28"/>
        </w:rPr>
        <w:t>викладання</w:t>
      </w:r>
      <w:proofErr w:type="spellEnd"/>
      <w:r w:rsidRPr="00054124">
        <w:rPr>
          <w:b/>
          <w:color w:val="000000"/>
          <w:sz w:val="28"/>
          <w:szCs w:val="28"/>
          <w:lang w:val="en-US"/>
        </w:rPr>
        <w:t xml:space="preserve"> </w:t>
      </w:r>
      <w:r w:rsidRPr="005C3B75">
        <w:rPr>
          <w:b/>
          <w:color w:val="000000"/>
          <w:sz w:val="28"/>
          <w:szCs w:val="28"/>
        </w:rPr>
        <w:t>у</w:t>
      </w:r>
      <w:r w:rsidRPr="00054124">
        <w:rPr>
          <w:b/>
          <w:color w:val="000000"/>
          <w:sz w:val="28"/>
          <w:szCs w:val="28"/>
          <w:lang w:val="en-US"/>
        </w:rPr>
        <w:t xml:space="preserve"> </w:t>
      </w:r>
      <w:r w:rsidRPr="005C3B75">
        <w:rPr>
          <w:b/>
          <w:color w:val="000000"/>
          <w:sz w:val="28"/>
          <w:szCs w:val="28"/>
        </w:rPr>
        <w:t>закладах</w:t>
      </w:r>
      <w:r w:rsidRPr="00054124">
        <w:rPr>
          <w:b/>
          <w:color w:val="000000"/>
          <w:sz w:val="28"/>
          <w:szCs w:val="28"/>
          <w:lang w:val="en-US"/>
        </w:rPr>
        <w:t xml:space="preserve"> </w:t>
      </w:r>
      <w:r w:rsidRPr="005C3B75">
        <w:rPr>
          <w:b/>
          <w:color w:val="000000"/>
          <w:sz w:val="28"/>
          <w:szCs w:val="28"/>
          <w:lang w:val="uk-UA"/>
        </w:rPr>
        <w:t xml:space="preserve">вищої освіти </w:t>
      </w:r>
      <w:proofErr w:type="spellStart"/>
      <w:r w:rsidRPr="005C3B75">
        <w:rPr>
          <w:b/>
          <w:color w:val="000000"/>
          <w:sz w:val="28"/>
          <w:szCs w:val="28"/>
        </w:rPr>
        <w:t>Австралії</w:t>
      </w:r>
      <w:proofErr w:type="spellEnd"/>
    </w:p>
    <w:p w14:paraId="4BA46A4D" w14:textId="77777777" w:rsidR="005C3B75" w:rsidRPr="00054124" w:rsidRDefault="005C3B75" w:rsidP="005C3B75">
      <w:pPr>
        <w:spacing w:after="160"/>
        <w:ind w:firstLine="709"/>
        <w:jc w:val="both"/>
        <w:rPr>
          <w:lang w:val="en-US"/>
        </w:rPr>
      </w:pPr>
      <w:r w:rsidRPr="00054124">
        <w:rPr>
          <w:lang w:val="en-US"/>
        </w:rPr>
        <w:t> </w:t>
      </w:r>
    </w:p>
    <w:p w14:paraId="7D8ED89F" w14:textId="77777777" w:rsidR="005C3B75" w:rsidRDefault="005C3B75" w:rsidP="005C3B75">
      <w:pPr>
        <w:spacing w:after="160"/>
        <w:ind w:firstLine="709"/>
        <w:contextualSpacing/>
        <w:jc w:val="both"/>
        <w:rPr>
          <w:color w:val="000000"/>
          <w:sz w:val="28"/>
          <w:szCs w:val="28"/>
          <w:lang w:val="uk-UA"/>
        </w:rPr>
      </w:pPr>
      <w:r>
        <w:rPr>
          <w:color w:val="000000"/>
          <w:sz w:val="28"/>
          <w:szCs w:val="28"/>
          <w:lang w:val="uk-UA"/>
        </w:rPr>
        <w:t>П</w:t>
      </w:r>
      <w:proofErr w:type="spellStart"/>
      <w:r w:rsidRPr="008E216C">
        <w:rPr>
          <w:color w:val="000000"/>
          <w:sz w:val="28"/>
          <w:szCs w:val="28"/>
        </w:rPr>
        <w:t>рофесорами</w:t>
      </w:r>
      <w:proofErr w:type="spellEnd"/>
      <w:r w:rsidRPr="008E216C">
        <w:rPr>
          <w:color w:val="000000"/>
          <w:sz w:val="28"/>
          <w:szCs w:val="28"/>
        </w:rPr>
        <w:t xml:space="preserve"> </w:t>
      </w:r>
      <w:proofErr w:type="spellStart"/>
      <w:r w:rsidRPr="008E216C">
        <w:rPr>
          <w:color w:val="000000"/>
          <w:sz w:val="28"/>
          <w:szCs w:val="28"/>
        </w:rPr>
        <w:t>університету</w:t>
      </w:r>
      <w:proofErr w:type="spellEnd"/>
      <w:r w:rsidRPr="008E216C">
        <w:rPr>
          <w:color w:val="000000"/>
          <w:sz w:val="28"/>
          <w:szCs w:val="28"/>
        </w:rPr>
        <w:t xml:space="preserve"> </w:t>
      </w:r>
      <w:proofErr w:type="spellStart"/>
      <w:r w:rsidRPr="008E216C">
        <w:rPr>
          <w:color w:val="000000"/>
          <w:sz w:val="28"/>
          <w:szCs w:val="28"/>
        </w:rPr>
        <w:t>Аделаїди</w:t>
      </w:r>
      <w:proofErr w:type="spellEnd"/>
      <w:r w:rsidRPr="008E216C">
        <w:rPr>
          <w:color w:val="000000"/>
          <w:sz w:val="28"/>
          <w:szCs w:val="28"/>
        </w:rPr>
        <w:t xml:space="preserve"> </w:t>
      </w:r>
      <w:proofErr w:type="spellStart"/>
      <w:r w:rsidRPr="008E216C">
        <w:rPr>
          <w:color w:val="000000"/>
          <w:sz w:val="28"/>
          <w:szCs w:val="28"/>
        </w:rPr>
        <w:t>Кайоко</w:t>
      </w:r>
      <w:proofErr w:type="spellEnd"/>
      <w:r w:rsidRPr="008E216C">
        <w:rPr>
          <w:color w:val="000000"/>
          <w:sz w:val="28"/>
          <w:szCs w:val="28"/>
        </w:rPr>
        <w:t xml:space="preserve"> </w:t>
      </w:r>
      <w:proofErr w:type="spellStart"/>
      <w:r w:rsidRPr="008E216C">
        <w:rPr>
          <w:color w:val="000000"/>
          <w:sz w:val="28"/>
          <w:szCs w:val="28"/>
        </w:rPr>
        <w:t>Еномото</w:t>
      </w:r>
      <w:proofErr w:type="spellEnd"/>
      <w:r w:rsidRPr="008E216C">
        <w:rPr>
          <w:color w:val="000000"/>
          <w:sz w:val="28"/>
          <w:szCs w:val="28"/>
        </w:rPr>
        <w:t xml:space="preserve"> та </w:t>
      </w:r>
      <w:proofErr w:type="spellStart"/>
      <w:r w:rsidRPr="008E216C">
        <w:rPr>
          <w:color w:val="000000"/>
          <w:sz w:val="28"/>
          <w:szCs w:val="28"/>
        </w:rPr>
        <w:t>Річард</w:t>
      </w:r>
      <w:r>
        <w:rPr>
          <w:color w:val="000000"/>
          <w:sz w:val="28"/>
          <w:szCs w:val="28"/>
          <w:lang w:val="uk-UA"/>
        </w:rPr>
        <w:t>ом</w:t>
      </w:r>
      <w:proofErr w:type="spellEnd"/>
      <w:r w:rsidRPr="008E216C">
        <w:rPr>
          <w:color w:val="000000"/>
          <w:sz w:val="28"/>
          <w:szCs w:val="28"/>
        </w:rPr>
        <w:t xml:space="preserve"> Уорнер</w:t>
      </w:r>
      <w:proofErr w:type="spellStart"/>
      <w:r>
        <w:rPr>
          <w:color w:val="000000"/>
          <w:sz w:val="28"/>
          <w:szCs w:val="28"/>
          <w:lang w:val="uk-UA"/>
        </w:rPr>
        <w:t>ом</w:t>
      </w:r>
      <w:proofErr w:type="spellEnd"/>
      <w:r w:rsidRPr="008E216C">
        <w:rPr>
          <w:color w:val="000000"/>
          <w:sz w:val="28"/>
          <w:szCs w:val="28"/>
        </w:rPr>
        <w:t xml:space="preserve"> [</w:t>
      </w:r>
      <w:r>
        <w:rPr>
          <w:color w:val="000000"/>
          <w:sz w:val="28"/>
          <w:szCs w:val="28"/>
          <w:lang w:val="uk-UA"/>
        </w:rPr>
        <w:t>1</w:t>
      </w:r>
      <w:r w:rsidRPr="008E216C">
        <w:rPr>
          <w:color w:val="000000"/>
          <w:sz w:val="28"/>
          <w:szCs w:val="28"/>
        </w:rPr>
        <w:t>]</w:t>
      </w:r>
      <w:r>
        <w:rPr>
          <w:color w:val="000000"/>
          <w:sz w:val="28"/>
          <w:szCs w:val="28"/>
          <w:lang w:val="uk-UA"/>
        </w:rPr>
        <w:t xml:space="preserve"> </w:t>
      </w:r>
      <w:proofErr w:type="spellStart"/>
      <w:r w:rsidRPr="008E216C">
        <w:rPr>
          <w:color w:val="000000"/>
          <w:sz w:val="28"/>
          <w:szCs w:val="28"/>
        </w:rPr>
        <w:t>виділ</w:t>
      </w:r>
      <w:r>
        <w:rPr>
          <w:color w:val="000000"/>
          <w:sz w:val="28"/>
          <w:szCs w:val="28"/>
          <w:lang w:val="uk-UA"/>
        </w:rPr>
        <w:t>ено</w:t>
      </w:r>
      <w:proofErr w:type="spellEnd"/>
      <w:r>
        <w:rPr>
          <w:color w:val="000000"/>
          <w:sz w:val="28"/>
          <w:szCs w:val="28"/>
          <w:lang w:val="uk-UA"/>
        </w:rPr>
        <w:t xml:space="preserve"> три</w:t>
      </w:r>
      <w:r w:rsidRPr="008E216C">
        <w:rPr>
          <w:color w:val="000000"/>
          <w:sz w:val="28"/>
          <w:szCs w:val="28"/>
        </w:rPr>
        <w:t xml:space="preserve"> </w:t>
      </w:r>
      <w:proofErr w:type="spellStart"/>
      <w:r w:rsidRPr="008E216C">
        <w:rPr>
          <w:color w:val="000000"/>
          <w:sz w:val="28"/>
          <w:szCs w:val="28"/>
        </w:rPr>
        <w:t>інноваційні</w:t>
      </w:r>
      <w:proofErr w:type="spellEnd"/>
      <w:r w:rsidRPr="008E216C">
        <w:rPr>
          <w:color w:val="000000"/>
          <w:sz w:val="28"/>
          <w:szCs w:val="28"/>
        </w:rPr>
        <w:t xml:space="preserve"> </w:t>
      </w:r>
      <w:proofErr w:type="spellStart"/>
      <w:r w:rsidRPr="008E216C">
        <w:rPr>
          <w:color w:val="000000"/>
          <w:sz w:val="28"/>
          <w:szCs w:val="28"/>
        </w:rPr>
        <w:t>підходи</w:t>
      </w:r>
      <w:proofErr w:type="spellEnd"/>
      <w:r w:rsidRPr="008E216C">
        <w:rPr>
          <w:color w:val="000000"/>
          <w:sz w:val="28"/>
          <w:szCs w:val="28"/>
        </w:rPr>
        <w:t xml:space="preserve"> до </w:t>
      </w:r>
      <w:proofErr w:type="spellStart"/>
      <w:r w:rsidRPr="008E216C">
        <w:rPr>
          <w:color w:val="000000"/>
          <w:sz w:val="28"/>
          <w:szCs w:val="28"/>
        </w:rPr>
        <w:t>навчання</w:t>
      </w:r>
      <w:proofErr w:type="spellEnd"/>
      <w:r w:rsidRPr="008E216C">
        <w:rPr>
          <w:color w:val="000000"/>
          <w:sz w:val="28"/>
          <w:szCs w:val="28"/>
        </w:rPr>
        <w:t xml:space="preserve">: </w:t>
      </w:r>
    </w:p>
    <w:p w14:paraId="6C1944FE" w14:textId="77777777" w:rsidR="005C3B75" w:rsidRPr="005C3B75" w:rsidRDefault="005C3B75" w:rsidP="005C3B75">
      <w:pPr>
        <w:spacing w:after="160"/>
        <w:ind w:firstLine="709"/>
        <w:contextualSpacing/>
        <w:jc w:val="both"/>
        <w:rPr>
          <w:b/>
          <w:i/>
          <w:color w:val="000000"/>
          <w:sz w:val="28"/>
          <w:szCs w:val="28"/>
          <w:lang w:val="uk-UA"/>
        </w:rPr>
      </w:pPr>
      <w:r w:rsidRPr="005C3B75">
        <w:rPr>
          <w:b/>
          <w:i/>
          <w:color w:val="000000"/>
          <w:sz w:val="28"/>
          <w:szCs w:val="28"/>
          <w:lang w:val="uk-UA"/>
        </w:rPr>
        <w:t>-н</w:t>
      </w:r>
      <w:proofErr w:type="spellStart"/>
      <w:r w:rsidRPr="005C3B75">
        <w:rPr>
          <w:b/>
          <w:i/>
          <w:color w:val="000000"/>
          <w:sz w:val="28"/>
          <w:szCs w:val="28"/>
        </w:rPr>
        <w:t>авчання</w:t>
      </w:r>
      <w:proofErr w:type="spellEnd"/>
      <w:r w:rsidRPr="005C3B75">
        <w:rPr>
          <w:b/>
          <w:i/>
          <w:color w:val="000000"/>
          <w:sz w:val="28"/>
          <w:szCs w:val="28"/>
        </w:rPr>
        <w:t xml:space="preserve"> на </w:t>
      </w:r>
      <w:proofErr w:type="spellStart"/>
      <w:r w:rsidRPr="005C3B75">
        <w:rPr>
          <w:b/>
          <w:i/>
          <w:color w:val="000000"/>
          <w:sz w:val="28"/>
          <w:szCs w:val="28"/>
        </w:rPr>
        <w:t>основі</w:t>
      </w:r>
      <w:proofErr w:type="spellEnd"/>
      <w:r w:rsidRPr="005C3B75">
        <w:rPr>
          <w:b/>
          <w:i/>
          <w:color w:val="000000"/>
          <w:sz w:val="28"/>
          <w:szCs w:val="28"/>
        </w:rPr>
        <w:t xml:space="preserve"> </w:t>
      </w:r>
      <w:proofErr w:type="spellStart"/>
      <w:r w:rsidRPr="005C3B75">
        <w:rPr>
          <w:b/>
          <w:i/>
          <w:color w:val="000000"/>
          <w:sz w:val="28"/>
          <w:szCs w:val="28"/>
        </w:rPr>
        <w:t>технологій</w:t>
      </w:r>
      <w:proofErr w:type="spellEnd"/>
      <w:r w:rsidRPr="005C3B75">
        <w:rPr>
          <w:b/>
          <w:i/>
          <w:color w:val="000000"/>
          <w:sz w:val="28"/>
          <w:szCs w:val="28"/>
          <w:lang w:val="uk-UA"/>
        </w:rPr>
        <w:t>;</w:t>
      </w:r>
    </w:p>
    <w:p w14:paraId="2078C095" w14:textId="77777777" w:rsidR="005C3B75" w:rsidRPr="005C3B75" w:rsidRDefault="005C3B75" w:rsidP="005C3B75">
      <w:pPr>
        <w:spacing w:after="160"/>
        <w:ind w:firstLine="709"/>
        <w:contextualSpacing/>
        <w:jc w:val="both"/>
        <w:rPr>
          <w:b/>
          <w:i/>
          <w:color w:val="000000"/>
          <w:sz w:val="28"/>
          <w:szCs w:val="28"/>
          <w:lang w:val="uk-UA"/>
        </w:rPr>
      </w:pPr>
      <w:r w:rsidRPr="005C3B75">
        <w:rPr>
          <w:b/>
          <w:i/>
          <w:color w:val="000000"/>
          <w:sz w:val="28"/>
          <w:szCs w:val="28"/>
          <w:lang w:val="uk-UA"/>
        </w:rPr>
        <w:t>-н</w:t>
      </w:r>
      <w:proofErr w:type="spellStart"/>
      <w:r w:rsidRPr="005C3B75">
        <w:rPr>
          <w:b/>
          <w:i/>
          <w:color w:val="000000"/>
          <w:sz w:val="28"/>
          <w:szCs w:val="28"/>
        </w:rPr>
        <w:t>авчання</w:t>
      </w:r>
      <w:proofErr w:type="spellEnd"/>
      <w:r w:rsidRPr="005C3B75">
        <w:rPr>
          <w:b/>
          <w:i/>
          <w:color w:val="000000"/>
          <w:sz w:val="28"/>
          <w:szCs w:val="28"/>
        </w:rPr>
        <w:t xml:space="preserve"> на </w:t>
      </w:r>
      <w:proofErr w:type="spellStart"/>
      <w:r w:rsidRPr="005C3B75">
        <w:rPr>
          <w:b/>
          <w:i/>
          <w:color w:val="000000"/>
          <w:sz w:val="28"/>
          <w:szCs w:val="28"/>
        </w:rPr>
        <w:t>основі</w:t>
      </w:r>
      <w:proofErr w:type="spellEnd"/>
      <w:r w:rsidRPr="005C3B75">
        <w:rPr>
          <w:b/>
          <w:i/>
          <w:color w:val="000000"/>
          <w:sz w:val="28"/>
          <w:szCs w:val="28"/>
        </w:rPr>
        <w:t xml:space="preserve"> </w:t>
      </w:r>
      <w:proofErr w:type="spellStart"/>
      <w:r w:rsidRPr="005C3B75">
        <w:rPr>
          <w:b/>
          <w:i/>
          <w:color w:val="000000"/>
          <w:sz w:val="28"/>
          <w:szCs w:val="28"/>
        </w:rPr>
        <w:t>моделювання</w:t>
      </w:r>
      <w:proofErr w:type="spellEnd"/>
      <w:r w:rsidRPr="005C3B75">
        <w:rPr>
          <w:b/>
          <w:i/>
          <w:color w:val="000000"/>
          <w:sz w:val="28"/>
          <w:szCs w:val="28"/>
          <w:lang w:val="uk-UA"/>
        </w:rPr>
        <w:t>;</w:t>
      </w:r>
    </w:p>
    <w:p w14:paraId="5380D4CB" w14:textId="77777777" w:rsidR="005C3B75" w:rsidRDefault="005C3B75" w:rsidP="005C3B75">
      <w:pPr>
        <w:spacing w:after="160"/>
        <w:ind w:firstLine="709"/>
        <w:contextualSpacing/>
        <w:jc w:val="both"/>
        <w:rPr>
          <w:b/>
          <w:i/>
          <w:color w:val="000000"/>
          <w:sz w:val="28"/>
          <w:szCs w:val="28"/>
          <w:lang w:val="uk-UA"/>
        </w:rPr>
      </w:pPr>
      <w:r w:rsidRPr="005C3B75">
        <w:rPr>
          <w:b/>
          <w:i/>
          <w:color w:val="000000"/>
          <w:sz w:val="28"/>
          <w:szCs w:val="28"/>
          <w:lang w:val="uk-UA"/>
        </w:rPr>
        <w:t>-н</w:t>
      </w:r>
      <w:r w:rsidRPr="00054124">
        <w:rPr>
          <w:b/>
          <w:i/>
          <w:color w:val="000000"/>
          <w:sz w:val="28"/>
          <w:szCs w:val="28"/>
          <w:lang w:val="uk-UA"/>
        </w:rPr>
        <w:t>авчання на основі практики</w:t>
      </w:r>
      <w:r w:rsidRPr="005C3B75">
        <w:rPr>
          <w:b/>
          <w:i/>
          <w:color w:val="000000"/>
          <w:sz w:val="28"/>
          <w:szCs w:val="28"/>
          <w:lang w:val="uk-UA"/>
        </w:rPr>
        <w:t>.</w:t>
      </w:r>
    </w:p>
    <w:p w14:paraId="10704039" w14:textId="77777777" w:rsidR="005C3B75" w:rsidRPr="005C3B75" w:rsidRDefault="005C3B75" w:rsidP="005C3B75">
      <w:pPr>
        <w:spacing w:after="160"/>
        <w:ind w:firstLine="709"/>
        <w:contextualSpacing/>
        <w:jc w:val="both"/>
        <w:rPr>
          <w:b/>
          <w:i/>
          <w:lang w:val="uk-UA"/>
        </w:rPr>
      </w:pPr>
    </w:p>
    <w:p w14:paraId="3D5C8155" w14:textId="77777777" w:rsidR="005C3B75" w:rsidRPr="005C3B75" w:rsidRDefault="005C3B75" w:rsidP="005C3B75">
      <w:pPr>
        <w:spacing w:after="160"/>
        <w:ind w:firstLine="709"/>
        <w:contextualSpacing/>
        <w:jc w:val="both"/>
        <w:rPr>
          <w:lang w:val="uk-UA"/>
        </w:rPr>
      </w:pPr>
      <w:r w:rsidRPr="005C3B75">
        <w:rPr>
          <w:color w:val="000000"/>
          <w:sz w:val="28"/>
          <w:szCs w:val="28"/>
          <w:u w:val="single"/>
          <w:lang w:val="uk-UA"/>
        </w:rPr>
        <w:t>Навчання на основі технологій</w:t>
      </w:r>
      <w:r w:rsidRPr="005C3B75">
        <w:rPr>
          <w:color w:val="000000"/>
          <w:sz w:val="28"/>
          <w:szCs w:val="28"/>
          <w:lang w:val="uk-UA"/>
        </w:rPr>
        <w:t xml:space="preserve"> (</w:t>
      </w:r>
      <w:r w:rsidRPr="008E216C">
        <w:rPr>
          <w:color w:val="000000"/>
          <w:sz w:val="28"/>
          <w:szCs w:val="28"/>
        </w:rPr>
        <w:t>Technology</w:t>
      </w:r>
      <w:r w:rsidRPr="005C3B75">
        <w:rPr>
          <w:color w:val="000000"/>
          <w:sz w:val="28"/>
          <w:szCs w:val="28"/>
          <w:lang w:val="uk-UA"/>
        </w:rPr>
        <w:t>-</w:t>
      </w:r>
      <w:proofErr w:type="spellStart"/>
      <w:r w:rsidRPr="008E216C">
        <w:rPr>
          <w:color w:val="000000"/>
          <w:sz w:val="28"/>
          <w:szCs w:val="28"/>
        </w:rPr>
        <w:t>based</w:t>
      </w:r>
      <w:proofErr w:type="spellEnd"/>
      <w:r w:rsidRPr="005C3B75">
        <w:rPr>
          <w:color w:val="000000"/>
          <w:sz w:val="28"/>
          <w:szCs w:val="28"/>
          <w:lang w:val="uk-UA"/>
        </w:rPr>
        <w:t xml:space="preserve"> </w:t>
      </w:r>
      <w:proofErr w:type="spellStart"/>
      <w:r w:rsidRPr="008E216C">
        <w:rPr>
          <w:color w:val="000000"/>
          <w:sz w:val="28"/>
          <w:szCs w:val="28"/>
        </w:rPr>
        <w:t>teaching</w:t>
      </w:r>
      <w:proofErr w:type="spellEnd"/>
      <w:r w:rsidRPr="005C3B75">
        <w:rPr>
          <w:color w:val="000000"/>
          <w:sz w:val="28"/>
          <w:szCs w:val="28"/>
          <w:lang w:val="uk-UA"/>
        </w:rPr>
        <w:t xml:space="preserve"> </w:t>
      </w:r>
      <w:proofErr w:type="spellStart"/>
      <w:r w:rsidRPr="008E216C">
        <w:rPr>
          <w:color w:val="000000"/>
          <w:sz w:val="28"/>
          <w:szCs w:val="28"/>
        </w:rPr>
        <w:t>and</w:t>
      </w:r>
      <w:proofErr w:type="spellEnd"/>
      <w:r w:rsidRPr="005C3B75">
        <w:rPr>
          <w:color w:val="000000"/>
          <w:sz w:val="28"/>
          <w:szCs w:val="28"/>
          <w:lang w:val="uk-UA"/>
        </w:rPr>
        <w:t xml:space="preserve"> </w:t>
      </w:r>
      <w:proofErr w:type="spellStart"/>
      <w:r w:rsidRPr="008E216C">
        <w:rPr>
          <w:color w:val="000000"/>
          <w:sz w:val="28"/>
          <w:szCs w:val="28"/>
        </w:rPr>
        <w:t>learning</w:t>
      </w:r>
      <w:proofErr w:type="spellEnd"/>
      <w:r w:rsidRPr="005C3B75">
        <w:rPr>
          <w:color w:val="000000"/>
          <w:sz w:val="28"/>
          <w:szCs w:val="28"/>
          <w:lang w:val="uk-UA"/>
        </w:rPr>
        <w:t xml:space="preserve">, </w:t>
      </w:r>
      <w:r w:rsidRPr="008E216C">
        <w:rPr>
          <w:color w:val="000000"/>
          <w:sz w:val="28"/>
          <w:szCs w:val="28"/>
        </w:rPr>
        <w:t>TBL</w:t>
      </w:r>
      <w:r w:rsidRPr="005C3B75">
        <w:rPr>
          <w:color w:val="000000"/>
          <w:sz w:val="28"/>
          <w:szCs w:val="28"/>
          <w:lang w:val="uk-UA"/>
        </w:rPr>
        <w:t>)</w:t>
      </w:r>
      <w:r>
        <w:rPr>
          <w:color w:val="000000"/>
          <w:sz w:val="28"/>
          <w:szCs w:val="28"/>
          <w:lang w:val="uk-UA"/>
        </w:rPr>
        <w:t xml:space="preserve"> - </w:t>
      </w:r>
      <w:r w:rsidRPr="005C3B75">
        <w:rPr>
          <w:color w:val="000000"/>
          <w:sz w:val="28"/>
          <w:szCs w:val="28"/>
          <w:lang w:val="uk-UA"/>
        </w:rPr>
        <w:t xml:space="preserve">це вивчення вмісту за допомогою всіх електронних технологій, включаючи Інтернет, супутникове мовлення, аудіо- та відеокасети, відео- та </w:t>
      </w:r>
      <w:proofErr w:type="spellStart"/>
      <w:r w:rsidRPr="005C3B75">
        <w:rPr>
          <w:color w:val="000000"/>
          <w:sz w:val="28"/>
          <w:szCs w:val="28"/>
          <w:lang w:val="uk-UA"/>
        </w:rPr>
        <w:t>аудіоконференції</w:t>
      </w:r>
      <w:proofErr w:type="spellEnd"/>
      <w:r w:rsidRPr="005C3B75">
        <w:rPr>
          <w:color w:val="000000"/>
          <w:sz w:val="28"/>
          <w:szCs w:val="28"/>
          <w:lang w:val="uk-UA"/>
        </w:rPr>
        <w:t xml:space="preserve">, Інтернет-конференції, чати, дошки електронних оголошень, веб-трансляції, </w:t>
      </w:r>
      <w:proofErr w:type="spellStart"/>
      <w:r w:rsidRPr="005C3B75">
        <w:rPr>
          <w:color w:val="000000"/>
          <w:sz w:val="28"/>
          <w:szCs w:val="28"/>
          <w:lang w:val="uk-UA"/>
        </w:rPr>
        <w:t>компютерні</w:t>
      </w:r>
      <w:proofErr w:type="spellEnd"/>
      <w:r w:rsidRPr="005C3B75">
        <w:rPr>
          <w:color w:val="000000"/>
          <w:sz w:val="28"/>
          <w:szCs w:val="28"/>
          <w:lang w:val="uk-UA"/>
        </w:rPr>
        <w:t xml:space="preserve"> інструкції та компакт-диски [10]. </w:t>
      </w:r>
      <w:r w:rsidRPr="008E216C">
        <w:rPr>
          <w:color w:val="000000"/>
          <w:sz w:val="28"/>
          <w:szCs w:val="28"/>
        </w:rPr>
        <w:t>TBL</w:t>
      </w:r>
      <w:r w:rsidRPr="005C3B75">
        <w:rPr>
          <w:color w:val="000000"/>
          <w:sz w:val="28"/>
          <w:szCs w:val="28"/>
          <w:lang w:val="uk-UA"/>
        </w:rPr>
        <w:t xml:space="preserve"> також</w:t>
      </w:r>
      <w:r>
        <w:rPr>
          <w:color w:val="000000"/>
          <w:sz w:val="28"/>
          <w:szCs w:val="28"/>
          <w:lang w:val="uk-UA"/>
        </w:rPr>
        <w:t xml:space="preserve"> </w:t>
      </w:r>
      <w:r w:rsidRPr="005C3B75">
        <w:rPr>
          <w:color w:val="000000"/>
          <w:sz w:val="28"/>
          <w:szCs w:val="28"/>
          <w:lang w:val="uk-UA"/>
        </w:rPr>
        <w:t>охоплює споріднені терміни, такі як</w:t>
      </w:r>
      <w:r>
        <w:rPr>
          <w:color w:val="000000"/>
          <w:sz w:val="28"/>
          <w:szCs w:val="28"/>
          <w:lang w:val="uk-UA"/>
        </w:rPr>
        <w:t>:</w:t>
      </w:r>
      <w:r w:rsidRPr="005C3B75">
        <w:rPr>
          <w:color w:val="000000"/>
          <w:sz w:val="28"/>
          <w:szCs w:val="28"/>
          <w:lang w:val="uk-UA"/>
        </w:rPr>
        <w:t xml:space="preserve"> навчання в Інтернеті та веб-навчання, які включають лише</w:t>
      </w:r>
      <w:r>
        <w:rPr>
          <w:color w:val="000000"/>
          <w:sz w:val="28"/>
          <w:szCs w:val="28"/>
          <w:lang w:val="uk-UA"/>
        </w:rPr>
        <w:t xml:space="preserve"> </w:t>
      </w:r>
      <w:r w:rsidRPr="005C3B75">
        <w:rPr>
          <w:color w:val="000000"/>
          <w:sz w:val="28"/>
          <w:szCs w:val="28"/>
          <w:lang w:val="uk-UA"/>
        </w:rPr>
        <w:t>навчання, яке відбувається через Інтернет, та комп’ютерне навчання, яке обмежується навчанням</w:t>
      </w:r>
      <w:r>
        <w:rPr>
          <w:color w:val="000000"/>
          <w:sz w:val="28"/>
          <w:szCs w:val="28"/>
          <w:lang w:val="uk-UA"/>
        </w:rPr>
        <w:t xml:space="preserve"> </w:t>
      </w:r>
      <w:r w:rsidRPr="005C3B75">
        <w:rPr>
          <w:color w:val="000000"/>
          <w:sz w:val="28"/>
          <w:szCs w:val="28"/>
          <w:lang w:val="uk-UA"/>
        </w:rPr>
        <w:t xml:space="preserve">за допомогою </w:t>
      </w:r>
      <w:proofErr w:type="spellStart"/>
      <w:r w:rsidRPr="005C3B75">
        <w:rPr>
          <w:color w:val="000000"/>
          <w:sz w:val="28"/>
          <w:szCs w:val="28"/>
          <w:lang w:val="uk-UA"/>
        </w:rPr>
        <w:t>комп</w:t>
      </w:r>
      <w:r>
        <w:rPr>
          <w:color w:val="000000"/>
          <w:sz w:val="28"/>
          <w:szCs w:val="28"/>
          <w:lang w:val="uk-UA"/>
        </w:rPr>
        <w:t>ь</w:t>
      </w:r>
      <w:r w:rsidRPr="005C3B75">
        <w:rPr>
          <w:color w:val="000000"/>
          <w:sz w:val="28"/>
          <w:szCs w:val="28"/>
          <w:lang w:val="uk-UA"/>
        </w:rPr>
        <w:t>ютерів</w:t>
      </w:r>
      <w:proofErr w:type="spellEnd"/>
      <w:r w:rsidRPr="005C3B75">
        <w:rPr>
          <w:color w:val="000000"/>
          <w:sz w:val="28"/>
          <w:szCs w:val="28"/>
          <w:lang w:val="uk-UA"/>
        </w:rPr>
        <w:t xml:space="preserve">. Електронне навчання є синонімом </w:t>
      </w:r>
      <w:r w:rsidRPr="008E216C">
        <w:rPr>
          <w:color w:val="000000"/>
          <w:sz w:val="28"/>
          <w:szCs w:val="28"/>
        </w:rPr>
        <w:t>TBL</w:t>
      </w:r>
      <w:r w:rsidRPr="005C3B75">
        <w:rPr>
          <w:color w:val="000000"/>
          <w:sz w:val="28"/>
          <w:szCs w:val="28"/>
          <w:lang w:val="uk-UA"/>
        </w:rPr>
        <w:t xml:space="preserve"> </w:t>
      </w:r>
      <w:r>
        <w:rPr>
          <w:color w:val="000000"/>
          <w:sz w:val="28"/>
          <w:szCs w:val="28"/>
          <w:lang w:val="uk-UA"/>
        </w:rPr>
        <w:t xml:space="preserve">і </w:t>
      </w:r>
      <w:r w:rsidRPr="005C3B75">
        <w:rPr>
          <w:color w:val="000000"/>
          <w:sz w:val="28"/>
          <w:szCs w:val="28"/>
          <w:lang w:val="uk-UA"/>
        </w:rPr>
        <w:t>використовуються як взаємозамінні</w:t>
      </w:r>
      <w:r>
        <w:rPr>
          <w:color w:val="000000"/>
          <w:sz w:val="28"/>
          <w:szCs w:val="28"/>
          <w:lang w:val="uk-UA"/>
        </w:rPr>
        <w:t>.</w:t>
      </w:r>
    </w:p>
    <w:p w14:paraId="20DA5D51" w14:textId="77777777" w:rsidR="005C3B75" w:rsidRPr="008E216C" w:rsidRDefault="005C3B75" w:rsidP="005C3B75">
      <w:pPr>
        <w:spacing w:after="160"/>
        <w:ind w:firstLine="709"/>
        <w:jc w:val="both"/>
      </w:pPr>
      <w:r w:rsidRPr="008E216C">
        <w:rPr>
          <w:color w:val="000000"/>
          <w:sz w:val="28"/>
          <w:szCs w:val="28"/>
        </w:rPr>
        <w:t>TBL</w:t>
      </w:r>
      <w:r w:rsidRPr="005C3B75">
        <w:rPr>
          <w:color w:val="000000"/>
          <w:sz w:val="28"/>
          <w:szCs w:val="28"/>
          <w:lang w:val="uk-UA"/>
        </w:rPr>
        <w:t xml:space="preserve"> відрізняється від дистанційного навчання або технологічного навчання включенням </w:t>
      </w:r>
      <w:proofErr w:type="spellStart"/>
      <w:r w:rsidRPr="005C3B75">
        <w:rPr>
          <w:color w:val="000000"/>
          <w:sz w:val="28"/>
          <w:szCs w:val="28"/>
          <w:lang w:val="uk-UA"/>
        </w:rPr>
        <w:t>методик</w:t>
      </w:r>
      <w:proofErr w:type="spellEnd"/>
      <w:r w:rsidRPr="005C3B75">
        <w:rPr>
          <w:color w:val="000000"/>
          <w:sz w:val="28"/>
          <w:szCs w:val="28"/>
          <w:lang w:val="uk-UA"/>
        </w:rPr>
        <w:t xml:space="preserve">, де викладачі та </w:t>
      </w:r>
      <w:r>
        <w:rPr>
          <w:color w:val="000000"/>
          <w:sz w:val="28"/>
          <w:szCs w:val="28"/>
          <w:lang w:val="uk-UA"/>
        </w:rPr>
        <w:t>студенти</w:t>
      </w:r>
      <w:r w:rsidRPr="005C3B75">
        <w:rPr>
          <w:color w:val="000000"/>
          <w:sz w:val="28"/>
          <w:szCs w:val="28"/>
          <w:lang w:val="uk-UA"/>
        </w:rPr>
        <w:t xml:space="preserve"> знаходяться в одній кімнаті або навчаються через</w:t>
      </w:r>
      <w:r w:rsidRPr="008E216C">
        <w:rPr>
          <w:color w:val="000000"/>
          <w:sz w:val="28"/>
          <w:szCs w:val="28"/>
        </w:rPr>
        <w:t> </w:t>
      </w:r>
      <w:r w:rsidRPr="005C3B75">
        <w:rPr>
          <w:color w:val="000000"/>
          <w:sz w:val="28"/>
          <w:szCs w:val="28"/>
          <w:lang w:val="uk-UA"/>
        </w:rPr>
        <w:t xml:space="preserve">комп’ютер і не передбачає “відстані”. </w:t>
      </w:r>
      <w:proofErr w:type="spellStart"/>
      <w:r w:rsidRPr="008E216C">
        <w:rPr>
          <w:color w:val="000000"/>
          <w:sz w:val="28"/>
          <w:szCs w:val="28"/>
        </w:rPr>
        <w:t>Крім</w:t>
      </w:r>
      <w:proofErr w:type="spellEnd"/>
      <w:r w:rsidRPr="008E216C">
        <w:rPr>
          <w:color w:val="000000"/>
          <w:sz w:val="28"/>
          <w:szCs w:val="28"/>
        </w:rPr>
        <w:t xml:space="preserve"> того, </w:t>
      </w:r>
      <w:proofErr w:type="spellStart"/>
      <w:r w:rsidRPr="008E216C">
        <w:rPr>
          <w:color w:val="000000"/>
          <w:sz w:val="28"/>
          <w:szCs w:val="28"/>
        </w:rPr>
        <w:t>технологічне</w:t>
      </w:r>
      <w:proofErr w:type="spellEnd"/>
      <w:r w:rsidRPr="008E216C">
        <w:rPr>
          <w:color w:val="000000"/>
          <w:sz w:val="28"/>
          <w:szCs w:val="28"/>
        </w:rPr>
        <w:t xml:space="preserve"> </w:t>
      </w:r>
      <w:proofErr w:type="spellStart"/>
      <w:r w:rsidRPr="008E216C">
        <w:rPr>
          <w:color w:val="000000"/>
          <w:sz w:val="28"/>
          <w:szCs w:val="28"/>
        </w:rPr>
        <w:t>навчання</w:t>
      </w:r>
      <w:proofErr w:type="spellEnd"/>
      <w:r w:rsidRPr="008E216C">
        <w:rPr>
          <w:color w:val="000000"/>
          <w:sz w:val="28"/>
          <w:szCs w:val="28"/>
        </w:rPr>
        <w:t xml:space="preserve"> </w:t>
      </w:r>
      <w:proofErr w:type="spellStart"/>
      <w:r w:rsidRPr="008E216C">
        <w:rPr>
          <w:color w:val="000000"/>
          <w:sz w:val="28"/>
          <w:szCs w:val="28"/>
        </w:rPr>
        <w:t>описує</w:t>
      </w:r>
      <w:proofErr w:type="spellEnd"/>
      <w:r w:rsidRPr="008E216C">
        <w:rPr>
          <w:color w:val="000000"/>
          <w:sz w:val="28"/>
          <w:szCs w:val="28"/>
        </w:rPr>
        <w:t xml:space="preserve"> </w:t>
      </w:r>
      <w:proofErr w:type="spellStart"/>
      <w:r w:rsidRPr="008E216C">
        <w:rPr>
          <w:color w:val="000000"/>
          <w:sz w:val="28"/>
          <w:szCs w:val="28"/>
        </w:rPr>
        <w:t>методологію</w:t>
      </w:r>
      <w:proofErr w:type="spellEnd"/>
      <w:r w:rsidRPr="008E216C">
        <w:rPr>
          <w:color w:val="000000"/>
          <w:sz w:val="28"/>
          <w:szCs w:val="28"/>
        </w:rPr>
        <w:t xml:space="preserve">, в </w:t>
      </w:r>
      <w:proofErr w:type="spellStart"/>
      <w:r w:rsidRPr="008E216C">
        <w:rPr>
          <w:color w:val="000000"/>
          <w:sz w:val="28"/>
          <w:szCs w:val="28"/>
        </w:rPr>
        <w:t>якій</w:t>
      </w:r>
      <w:proofErr w:type="spellEnd"/>
      <w:r w:rsidRPr="008E216C">
        <w:rPr>
          <w:color w:val="000000"/>
          <w:sz w:val="28"/>
          <w:szCs w:val="28"/>
        </w:rPr>
        <w:t xml:space="preserve"> </w:t>
      </w:r>
      <w:proofErr w:type="spellStart"/>
      <w:r w:rsidRPr="008E216C">
        <w:rPr>
          <w:color w:val="000000"/>
          <w:sz w:val="28"/>
          <w:szCs w:val="28"/>
        </w:rPr>
        <w:t>технологія</w:t>
      </w:r>
      <w:proofErr w:type="spellEnd"/>
      <w:r w:rsidRPr="008E216C">
        <w:rPr>
          <w:color w:val="000000"/>
          <w:sz w:val="28"/>
          <w:szCs w:val="28"/>
        </w:rPr>
        <w:t xml:space="preserve"> </w:t>
      </w:r>
      <w:proofErr w:type="spellStart"/>
      <w:r w:rsidRPr="008E216C">
        <w:rPr>
          <w:color w:val="000000"/>
          <w:sz w:val="28"/>
          <w:szCs w:val="28"/>
        </w:rPr>
        <w:t>відіграє</w:t>
      </w:r>
      <w:proofErr w:type="spellEnd"/>
      <w:r w:rsidRPr="008E216C">
        <w:rPr>
          <w:color w:val="000000"/>
          <w:sz w:val="28"/>
          <w:szCs w:val="28"/>
        </w:rPr>
        <w:t xml:space="preserve"> </w:t>
      </w:r>
      <w:proofErr w:type="spellStart"/>
      <w:r w:rsidRPr="008E216C">
        <w:rPr>
          <w:color w:val="000000"/>
          <w:sz w:val="28"/>
          <w:szCs w:val="28"/>
        </w:rPr>
        <w:t>підпорядковану</w:t>
      </w:r>
      <w:proofErr w:type="spellEnd"/>
      <w:r w:rsidRPr="008E216C">
        <w:rPr>
          <w:color w:val="000000"/>
          <w:sz w:val="28"/>
          <w:szCs w:val="28"/>
        </w:rPr>
        <w:t xml:space="preserve"> роль і служить для </w:t>
      </w:r>
      <w:proofErr w:type="spellStart"/>
      <w:r w:rsidRPr="008E216C">
        <w:rPr>
          <w:color w:val="000000"/>
          <w:sz w:val="28"/>
          <w:szCs w:val="28"/>
        </w:rPr>
        <w:t>збагачення</w:t>
      </w:r>
      <w:proofErr w:type="spellEnd"/>
      <w:r w:rsidRPr="008E216C">
        <w:rPr>
          <w:color w:val="000000"/>
          <w:sz w:val="28"/>
          <w:szCs w:val="28"/>
        </w:rPr>
        <w:t xml:space="preserve"> </w:t>
      </w:r>
      <w:proofErr w:type="spellStart"/>
      <w:r w:rsidRPr="008E216C">
        <w:rPr>
          <w:color w:val="000000"/>
          <w:sz w:val="28"/>
          <w:szCs w:val="28"/>
        </w:rPr>
        <w:t>традиційного</w:t>
      </w:r>
      <w:proofErr w:type="spellEnd"/>
      <w:r w:rsidRPr="008E216C">
        <w:rPr>
          <w:color w:val="000000"/>
          <w:sz w:val="28"/>
          <w:szCs w:val="28"/>
        </w:rPr>
        <w:t xml:space="preserve"> </w:t>
      </w:r>
      <w:proofErr w:type="spellStart"/>
      <w:r w:rsidRPr="008E216C">
        <w:rPr>
          <w:color w:val="000000"/>
          <w:sz w:val="28"/>
          <w:szCs w:val="28"/>
        </w:rPr>
        <w:t>спілкування</w:t>
      </w:r>
      <w:proofErr w:type="spellEnd"/>
      <w:r w:rsidRPr="008E216C">
        <w:rPr>
          <w:color w:val="000000"/>
          <w:sz w:val="28"/>
          <w:szCs w:val="28"/>
        </w:rPr>
        <w:t xml:space="preserve"> у </w:t>
      </w:r>
      <w:proofErr w:type="spellStart"/>
      <w:r w:rsidRPr="008E216C">
        <w:rPr>
          <w:color w:val="000000"/>
          <w:sz w:val="28"/>
          <w:szCs w:val="28"/>
        </w:rPr>
        <w:t>класах</w:t>
      </w:r>
      <w:proofErr w:type="spellEnd"/>
      <w:r w:rsidRPr="008E216C">
        <w:rPr>
          <w:color w:val="000000"/>
          <w:sz w:val="28"/>
          <w:szCs w:val="28"/>
        </w:rPr>
        <w:t xml:space="preserve"> офлайн. TBL </w:t>
      </w:r>
      <w:proofErr w:type="spellStart"/>
      <w:r w:rsidRPr="008E216C">
        <w:rPr>
          <w:color w:val="000000"/>
          <w:sz w:val="28"/>
          <w:szCs w:val="28"/>
        </w:rPr>
        <w:t>має</w:t>
      </w:r>
      <w:proofErr w:type="spellEnd"/>
      <w:r w:rsidRPr="008E216C">
        <w:rPr>
          <w:color w:val="000000"/>
          <w:sz w:val="28"/>
          <w:szCs w:val="28"/>
        </w:rPr>
        <w:t xml:space="preserve"> </w:t>
      </w:r>
      <w:proofErr w:type="spellStart"/>
      <w:r w:rsidRPr="008E216C">
        <w:rPr>
          <w:color w:val="000000"/>
          <w:sz w:val="28"/>
          <w:szCs w:val="28"/>
        </w:rPr>
        <w:t>безліч</w:t>
      </w:r>
      <w:proofErr w:type="spellEnd"/>
      <w:r w:rsidRPr="008E216C">
        <w:rPr>
          <w:color w:val="000000"/>
          <w:sz w:val="28"/>
          <w:szCs w:val="28"/>
        </w:rPr>
        <w:t xml:space="preserve"> </w:t>
      </w:r>
      <w:proofErr w:type="spellStart"/>
      <w:r w:rsidRPr="008E216C">
        <w:rPr>
          <w:color w:val="000000"/>
          <w:sz w:val="28"/>
          <w:szCs w:val="28"/>
        </w:rPr>
        <w:t>переваг</w:t>
      </w:r>
      <w:proofErr w:type="spellEnd"/>
      <w:r w:rsidRPr="008E216C">
        <w:rPr>
          <w:color w:val="000000"/>
          <w:sz w:val="28"/>
          <w:szCs w:val="28"/>
        </w:rPr>
        <w:t xml:space="preserve"> у </w:t>
      </w:r>
      <w:proofErr w:type="spellStart"/>
      <w:r w:rsidRPr="008E216C">
        <w:rPr>
          <w:color w:val="000000"/>
          <w:sz w:val="28"/>
          <w:szCs w:val="28"/>
        </w:rPr>
        <w:t>порівнянні</w:t>
      </w:r>
      <w:proofErr w:type="spellEnd"/>
      <w:r w:rsidRPr="008E216C">
        <w:rPr>
          <w:color w:val="000000"/>
          <w:sz w:val="28"/>
          <w:szCs w:val="28"/>
        </w:rPr>
        <w:t xml:space="preserve"> з </w:t>
      </w:r>
      <w:proofErr w:type="spellStart"/>
      <w:r w:rsidRPr="008E216C">
        <w:rPr>
          <w:color w:val="000000"/>
          <w:sz w:val="28"/>
          <w:szCs w:val="28"/>
        </w:rPr>
        <w:t>навчанням</w:t>
      </w:r>
      <w:proofErr w:type="spellEnd"/>
      <w:r w:rsidRPr="008E216C">
        <w:rPr>
          <w:color w:val="000000"/>
          <w:sz w:val="28"/>
          <w:szCs w:val="28"/>
        </w:rPr>
        <w:t xml:space="preserve"> офлайн, </w:t>
      </w:r>
      <w:proofErr w:type="spellStart"/>
      <w:r w:rsidRPr="008E216C">
        <w:rPr>
          <w:color w:val="000000"/>
          <w:sz w:val="28"/>
          <w:szCs w:val="28"/>
        </w:rPr>
        <w:t>проте</w:t>
      </w:r>
      <w:proofErr w:type="spellEnd"/>
      <w:r w:rsidRPr="008E216C">
        <w:rPr>
          <w:color w:val="000000"/>
          <w:sz w:val="28"/>
          <w:szCs w:val="28"/>
        </w:rPr>
        <w:t xml:space="preserve"> не </w:t>
      </w:r>
      <w:proofErr w:type="spellStart"/>
      <w:r w:rsidRPr="008E216C">
        <w:rPr>
          <w:color w:val="000000"/>
          <w:sz w:val="28"/>
          <w:szCs w:val="28"/>
        </w:rPr>
        <w:t>позбавлене</w:t>
      </w:r>
      <w:proofErr w:type="spellEnd"/>
      <w:r w:rsidRPr="008E216C">
        <w:rPr>
          <w:color w:val="000000"/>
          <w:sz w:val="28"/>
          <w:szCs w:val="28"/>
        </w:rPr>
        <w:t xml:space="preserve"> </w:t>
      </w:r>
      <w:proofErr w:type="spellStart"/>
      <w:r w:rsidRPr="008E216C">
        <w:rPr>
          <w:color w:val="000000"/>
          <w:sz w:val="28"/>
          <w:szCs w:val="28"/>
        </w:rPr>
        <w:t>труднощів</w:t>
      </w:r>
      <w:proofErr w:type="spellEnd"/>
      <w:r>
        <w:rPr>
          <w:color w:val="000000"/>
          <w:sz w:val="28"/>
          <w:szCs w:val="28"/>
          <w:lang w:val="uk-UA"/>
        </w:rPr>
        <w:t>.</w:t>
      </w:r>
      <w:r w:rsidRPr="008E216C">
        <w:rPr>
          <w:color w:val="000000"/>
          <w:sz w:val="28"/>
          <w:szCs w:val="28"/>
        </w:rPr>
        <w:t xml:space="preserve"> </w:t>
      </w:r>
    </w:p>
    <w:p w14:paraId="743AB22E" w14:textId="77777777" w:rsidR="005C3B75" w:rsidRPr="005C3B75" w:rsidRDefault="005C3B75" w:rsidP="005C3B75">
      <w:pPr>
        <w:spacing w:after="160"/>
        <w:ind w:firstLine="709"/>
        <w:jc w:val="center"/>
        <w:rPr>
          <w:b/>
        </w:rPr>
      </w:pPr>
      <w:r>
        <w:rPr>
          <w:b/>
          <w:color w:val="000000"/>
          <w:sz w:val="28"/>
          <w:szCs w:val="28"/>
          <w:lang w:val="uk-UA"/>
        </w:rPr>
        <w:t>П</w:t>
      </w:r>
      <w:proofErr w:type="spellStart"/>
      <w:r w:rsidRPr="005C3B75">
        <w:rPr>
          <w:b/>
          <w:color w:val="000000"/>
          <w:sz w:val="28"/>
          <w:szCs w:val="28"/>
        </w:rPr>
        <w:t>ереваги</w:t>
      </w:r>
      <w:proofErr w:type="spellEnd"/>
      <w:r w:rsidRPr="005C3B75">
        <w:rPr>
          <w:b/>
          <w:color w:val="000000"/>
          <w:sz w:val="28"/>
          <w:szCs w:val="28"/>
        </w:rPr>
        <w:t xml:space="preserve"> та </w:t>
      </w:r>
      <w:proofErr w:type="spellStart"/>
      <w:r w:rsidRPr="005C3B75">
        <w:rPr>
          <w:b/>
          <w:color w:val="000000"/>
          <w:sz w:val="28"/>
          <w:szCs w:val="28"/>
        </w:rPr>
        <w:t>недоліки</w:t>
      </w:r>
      <w:proofErr w:type="spellEnd"/>
      <w:r w:rsidRPr="005C3B75">
        <w:rPr>
          <w:b/>
          <w:color w:val="000000"/>
          <w:sz w:val="28"/>
          <w:szCs w:val="28"/>
        </w:rPr>
        <w:t xml:space="preserve"> </w:t>
      </w:r>
      <w:proofErr w:type="spellStart"/>
      <w:r w:rsidRPr="005C3B75">
        <w:rPr>
          <w:b/>
          <w:color w:val="000000"/>
          <w:sz w:val="28"/>
          <w:szCs w:val="28"/>
        </w:rPr>
        <w:t>навчання</w:t>
      </w:r>
      <w:proofErr w:type="spellEnd"/>
      <w:r w:rsidRPr="005C3B75">
        <w:rPr>
          <w:b/>
          <w:color w:val="000000"/>
          <w:sz w:val="28"/>
          <w:szCs w:val="28"/>
        </w:rPr>
        <w:t xml:space="preserve"> на </w:t>
      </w:r>
      <w:proofErr w:type="spellStart"/>
      <w:r w:rsidRPr="005C3B75">
        <w:rPr>
          <w:b/>
          <w:color w:val="000000"/>
          <w:sz w:val="28"/>
          <w:szCs w:val="28"/>
        </w:rPr>
        <w:t>основі</w:t>
      </w:r>
      <w:proofErr w:type="spellEnd"/>
      <w:r w:rsidRPr="005C3B75">
        <w:rPr>
          <w:b/>
          <w:color w:val="000000"/>
          <w:sz w:val="28"/>
          <w:szCs w:val="28"/>
        </w:rPr>
        <w:t xml:space="preserve"> </w:t>
      </w:r>
      <w:proofErr w:type="spellStart"/>
      <w:r w:rsidRPr="005C3B75">
        <w:rPr>
          <w:b/>
          <w:color w:val="000000"/>
          <w:sz w:val="28"/>
          <w:szCs w:val="28"/>
        </w:rPr>
        <w:t>технологій</w:t>
      </w:r>
      <w:proofErr w:type="spellEnd"/>
      <w:r w:rsidRPr="005C3B75">
        <w:rPr>
          <w:b/>
          <w:color w:val="000000"/>
          <w:sz w:val="28"/>
          <w:szCs w:val="28"/>
        </w:rPr>
        <w:t xml:space="preserve"> </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5"/>
        <w:gridCol w:w="4785"/>
      </w:tblGrid>
      <w:tr w:rsidR="005C3B75" w:rsidRPr="008E216C" w14:paraId="2C660454"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0AD2930A" w14:textId="77777777" w:rsidR="005C3B75" w:rsidRPr="008E216C" w:rsidRDefault="005C3B75" w:rsidP="005C3B75">
            <w:pPr>
              <w:jc w:val="both"/>
            </w:pPr>
            <w:proofErr w:type="spellStart"/>
            <w:r w:rsidRPr="008E216C">
              <w:rPr>
                <w:color w:val="000000"/>
                <w:sz w:val="28"/>
                <w:szCs w:val="28"/>
              </w:rPr>
              <w:t>Переваги</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4B5F91B7" w14:textId="77777777" w:rsidR="005C3B75" w:rsidRPr="008E216C" w:rsidRDefault="005C3B75" w:rsidP="005C3B75">
            <w:pPr>
              <w:jc w:val="both"/>
            </w:pPr>
            <w:proofErr w:type="spellStart"/>
            <w:r w:rsidRPr="008E216C">
              <w:rPr>
                <w:color w:val="000000"/>
                <w:sz w:val="28"/>
                <w:szCs w:val="28"/>
              </w:rPr>
              <w:t>Недоліки</w:t>
            </w:r>
            <w:proofErr w:type="spellEnd"/>
          </w:p>
        </w:tc>
      </w:tr>
      <w:tr w:rsidR="005C3B75" w:rsidRPr="008E216C" w14:paraId="2B842A3B"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60C0E51A" w14:textId="77777777" w:rsidR="005C3B75" w:rsidRPr="008E216C" w:rsidRDefault="005C3B75" w:rsidP="005C3B75">
            <w:pPr>
              <w:jc w:val="both"/>
            </w:pPr>
            <w:proofErr w:type="spellStart"/>
            <w:r w:rsidRPr="008E216C">
              <w:rPr>
                <w:color w:val="000000"/>
                <w:sz w:val="28"/>
                <w:szCs w:val="28"/>
              </w:rPr>
              <w:t>Доступність</w:t>
            </w:r>
            <w:proofErr w:type="spellEnd"/>
            <w:r w:rsidRPr="008E216C">
              <w:rPr>
                <w:color w:val="000000"/>
                <w:sz w:val="28"/>
                <w:szCs w:val="28"/>
              </w:rPr>
              <w:t xml:space="preserve">, яка </w:t>
            </w:r>
            <w:proofErr w:type="spellStart"/>
            <w:r w:rsidRPr="008E216C">
              <w:rPr>
                <w:color w:val="000000"/>
                <w:sz w:val="28"/>
                <w:szCs w:val="28"/>
              </w:rPr>
              <w:t>пропонує</w:t>
            </w:r>
            <w:proofErr w:type="spellEnd"/>
            <w:r w:rsidRPr="008E216C">
              <w:rPr>
                <w:color w:val="000000"/>
                <w:sz w:val="28"/>
                <w:szCs w:val="28"/>
              </w:rPr>
              <w:t xml:space="preserve"> </w:t>
            </w:r>
            <w:proofErr w:type="spellStart"/>
            <w:r w:rsidRPr="008E216C">
              <w:rPr>
                <w:color w:val="000000"/>
                <w:sz w:val="28"/>
                <w:szCs w:val="28"/>
              </w:rPr>
              <w:t>навчання</w:t>
            </w:r>
            <w:proofErr w:type="spellEnd"/>
            <w:r w:rsidRPr="008E216C">
              <w:rPr>
                <w:color w:val="000000"/>
                <w:sz w:val="28"/>
                <w:szCs w:val="28"/>
              </w:rPr>
              <w:t xml:space="preserve"> </w:t>
            </w:r>
            <w:proofErr w:type="gramStart"/>
            <w:r w:rsidRPr="008E216C">
              <w:rPr>
                <w:color w:val="000000"/>
                <w:sz w:val="28"/>
                <w:szCs w:val="28"/>
              </w:rPr>
              <w:t>в будь</w:t>
            </w:r>
            <w:proofErr w:type="gramEnd"/>
            <w:r w:rsidRPr="008E216C">
              <w:rPr>
                <w:color w:val="000000"/>
                <w:sz w:val="28"/>
                <w:szCs w:val="28"/>
              </w:rPr>
              <w:t>-</w:t>
            </w:r>
            <w:proofErr w:type="spellStart"/>
            <w:r w:rsidRPr="008E216C">
              <w:rPr>
                <w:color w:val="000000"/>
                <w:sz w:val="28"/>
                <w:szCs w:val="28"/>
              </w:rPr>
              <w:t>який</w:t>
            </w:r>
            <w:proofErr w:type="spellEnd"/>
            <w:r w:rsidRPr="008E216C">
              <w:rPr>
                <w:color w:val="000000"/>
                <w:sz w:val="28"/>
                <w:szCs w:val="28"/>
              </w:rPr>
              <w:t xml:space="preserve"> час і </w:t>
            </w:r>
            <w:proofErr w:type="gramStart"/>
            <w:r w:rsidRPr="008E216C">
              <w:rPr>
                <w:color w:val="000000"/>
                <w:sz w:val="28"/>
                <w:szCs w:val="28"/>
              </w:rPr>
              <w:t>в будь</w:t>
            </w:r>
            <w:proofErr w:type="gramEnd"/>
            <w:r w:rsidRPr="008E216C">
              <w:rPr>
                <w:color w:val="000000"/>
                <w:sz w:val="28"/>
                <w:szCs w:val="28"/>
              </w:rPr>
              <w:t>-</w:t>
            </w:r>
            <w:proofErr w:type="spellStart"/>
            <w:r w:rsidRPr="008E216C">
              <w:rPr>
                <w:color w:val="000000"/>
                <w:sz w:val="28"/>
                <w:szCs w:val="28"/>
              </w:rPr>
              <w:t>якому</w:t>
            </w:r>
            <w:proofErr w:type="spellEnd"/>
            <w:r w:rsidRPr="008E216C">
              <w:rPr>
                <w:color w:val="000000"/>
                <w:sz w:val="28"/>
                <w:szCs w:val="28"/>
              </w:rPr>
              <w:t xml:space="preserve"> </w:t>
            </w:r>
            <w:proofErr w:type="spellStart"/>
            <w:r w:rsidRPr="008E216C">
              <w:rPr>
                <w:color w:val="000000"/>
                <w:sz w:val="28"/>
                <w:szCs w:val="28"/>
              </w:rPr>
              <w:t>місці</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6322076F" w14:textId="77777777" w:rsidR="005C3B75" w:rsidRPr="008E216C" w:rsidRDefault="005C3B75" w:rsidP="005C3B75">
            <w:pPr>
              <w:jc w:val="both"/>
            </w:pPr>
            <w:r w:rsidRPr="008E216C">
              <w:rPr>
                <w:color w:val="000000"/>
                <w:sz w:val="28"/>
                <w:szCs w:val="28"/>
              </w:rPr>
              <w:t>«</w:t>
            </w:r>
            <w:proofErr w:type="spellStart"/>
            <w:r w:rsidRPr="008E216C">
              <w:rPr>
                <w:color w:val="000000"/>
                <w:sz w:val="28"/>
                <w:szCs w:val="28"/>
              </w:rPr>
              <w:t>Цифровий</w:t>
            </w:r>
            <w:proofErr w:type="spellEnd"/>
            <w:r w:rsidRPr="008E216C">
              <w:rPr>
                <w:color w:val="000000"/>
                <w:sz w:val="28"/>
                <w:szCs w:val="28"/>
              </w:rPr>
              <w:t xml:space="preserve"> </w:t>
            </w:r>
            <w:proofErr w:type="spellStart"/>
            <w:r w:rsidRPr="008E216C">
              <w:rPr>
                <w:color w:val="000000"/>
                <w:sz w:val="28"/>
                <w:szCs w:val="28"/>
              </w:rPr>
              <w:t>розрив</w:t>
            </w:r>
            <w:proofErr w:type="spellEnd"/>
            <w:r w:rsidRPr="008E216C">
              <w:rPr>
                <w:color w:val="000000"/>
                <w:sz w:val="28"/>
                <w:szCs w:val="28"/>
              </w:rPr>
              <w:t xml:space="preserve">», </w:t>
            </w:r>
            <w:proofErr w:type="spellStart"/>
            <w:r w:rsidRPr="008E216C">
              <w:rPr>
                <w:color w:val="000000"/>
                <w:sz w:val="28"/>
                <w:szCs w:val="28"/>
              </w:rPr>
              <w:t>спричинений</w:t>
            </w:r>
            <w:proofErr w:type="spellEnd"/>
            <w:r w:rsidRPr="008E216C">
              <w:rPr>
                <w:color w:val="000000"/>
                <w:sz w:val="28"/>
                <w:szCs w:val="28"/>
              </w:rPr>
              <w:t xml:space="preserve"> </w:t>
            </w:r>
            <w:proofErr w:type="spellStart"/>
            <w:r w:rsidRPr="008E216C">
              <w:rPr>
                <w:color w:val="000000"/>
                <w:sz w:val="28"/>
                <w:szCs w:val="28"/>
              </w:rPr>
              <w:t>низьким</w:t>
            </w:r>
            <w:proofErr w:type="spellEnd"/>
            <w:r w:rsidRPr="008E216C">
              <w:rPr>
                <w:color w:val="000000"/>
                <w:sz w:val="28"/>
                <w:szCs w:val="28"/>
              </w:rPr>
              <w:t xml:space="preserve"> </w:t>
            </w:r>
            <w:proofErr w:type="spellStart"/>
            <w:r w:rsidRPr="008E216C">
              <w:rPr>
                <w:color w:val="000000"/>
                <w:sz w:val="28"/>
                <w:szCs w:val="28"/>
              </w:rPr>
              <w:t>рівнем</w:t>
            </w:r>
            <w:proofErr w:type="spellEnd"/>
            <w:r w:rsidRPr="008E216C">
              <w:rPr>
                <w:color w:val="000000"/>
                <w:sz w:val="28"/>
                <w:szCs w:val="28"/>
              </w:rPr>
              <w:t xml:space="preserve"> </w:t>
            </w:r>
            <w:proofErr w:type="spellStart"/>
            <w:r w:rsidRPr="008E216C">
              <w:rPr>
                <w:color w:val="000000"/>
                <w:sz w:val="28"/>
                <w:szCs w:val="28"/>
              </w:rPr>
              <w:t>комп’ютерної</w:t>
            </w:r>
            <w:proofErr w:type="spellEnd"/>
            <w:r w:rsidRPr="008E216C">
              <w:rPr>
                <w:color w:val="000000"/>
                <w:sz w:val="28"/>
                <w:szCs w:val="28"/>
              </w:rPr>
              <w:t xml:space="preserve"> </w:t>
            </w:r>
            <w:proofErr w:type="spellStart"/>
            <w:r w:rsidRPr="008E216C">
              <w:rPr>
                <w:color w:val="000000"/>
                <w:sz w:val="28"/>
                <w:szCs w:val="28"/>
              </w:rPr>
              <w:t>грамотності</w:t>
            </w:r>
            <w:proofErr w:type="spellEnd"/>
            <w:r w:rsidRPr="008E216C">
              <w:rPr>
                <w:color w:val="000000"/>
                <w:sz w:val="28"/>
                <w:szCs w:val="28"/>
              </w:rPr>
              <w:t xml:space="preserve"> та </w:t>
            </w:r>
            <w:proofErr w:type="spellStart"/>
            <w:r w:rsidRPr="008E216C">
              <w:rPr>
                <w:color w:val="000000"/>
                <w:sz w:val="28"/>
                <w:szCs w:val="28"/>
              </w:rPr>
              <w:t>відсутністю</w:t>
            </w:r>
            <w:proofErr w:type="spellEnd"/>
            <w:r w:rsidRPr="008E216C">
              <w:rPr>
                <w:color w:val="000000"/>
                <w:sz w:val="28"/>
                <w:szCs w:val="28"/>
              </w:rPr>
              <w:t xml:space="preserve"> доступу до </w:t>
            </w:r>
            <w:proofErr w:type="spellStart"/>
            <w:r w:rsidRPr="008E216C">
              <w:rPr>
                <w:color w:val="000000"/>
                <w:sz w:val="28"/>
                <w:szCs w:val="28"/>
              </w:rPr>
              <w:t>технології</w:t>
            </w:r>
            <w:proofErr w:type="spellEnd"/>
            <w:r w:rsidRPr="008E216C">
              <w:rPr>
                <w:color w:val="000000"/>
                <w:sz w:val="28"/>
                <w:szCs w:val="28"/>
              </w:rPr>
              <w:t xml:space="preserve"> </w:t>
            </w:r>
            <w:proofErr w:type="spellStart"/>
            <w:r w:rsidRPr="008E216C">
              <w:rPr>
                <w:color w:val="000000"/>
                <w:sz w:val="28"/>
                <w:szCs w:val="28"/>
              </w:rPr>
              <w:t>серед</w:t>
            </w:r>
            <w:proofErr w:type="spellEnd"/>
            <w:r w:rsidRPr="008E216C">
              <w:rPr>
                <w:color w:val="000000"/>
                <w:sz w:val="28"/>
                <w:szCs w:val="28"/>
              </w:rPr>
              <w:t xml:space="preserve"> </w:t>
            </w:r>
            <w:proofErr w:type="spellStart"/>
            <w:r w:rsidRPr="008E216C">
              <w:rPr>
                <w:color w:val="000000"/>
                <w:sz w:val="28"/>
                <w:szCs w:val="28"/>
              </w:rPr>
              <w:t>деяких</w:t>
            </w:r>
            <w:proofErr w:type="spellEnd"/>
            <w:r w:rsidRPr="008E216C">
              <w:rPr>
                <w:color w:val="000000"/>
                <w:sz w:val="28"/>
                <w:szCs w:val="28"/>
              </w:rPr>
              <w:t xml:space="preserve"> </w:t>
            </w:r>
            <w:proofErr w:type="spellStart"/>
            <w:r w:rsidRPr="008E216C">
              <w:rPr>
                <w:color w:val="000000"/>
                <w:sz w:val="28"/>
                <w:szCs w:val="28"/>
              </w:rPr>
              <w:t>груп</w:t>
            </w:r>
            <w:proofErr w:type="spellEnd"/>
            <w:r w:rsidRPr="008E216C">
              <w:rPr>
                <w:color w:val="000000"/>
                <w:sz w:val="28"/>
                <w:szCs w:val="28"/>
              </w:rPr>
              <w:t xml:space="preserve"> </w:t>
            </w:r>
            <w:proofErr w:type="spellStart"/>
            <w:r w:rsidRPr="008E216C">
              <w:rPr>
                <w:color w:val="000000"/>
                <w:sz w:val="28"/>
                <w:szCs w:val="28"/>
              </w:rPr>
              <w:t>учнів</w:t>
            </w:r>
            <w:proofErr w:type="spellEnd"/>
          </w:p>
        </w:tc>
      </w:tr>
      <w:tr w:rsidR="005C3B75" w:rsidRPr="008E216C" w14:paraId="3C7ACE51"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0854EB69" w14:textId="77777777" w:rsidR="005C3B75" w:rsidRPr="008E216C" w:rsidRDefault="005C3B75" w:rsidP="005C3B75">
            <w:pPr>
              <w:jc w:val="both"/>
            </w:pPr>
            <w:proofErr w:type="spellStart"/>
            <w:r w:rsidRPr="008E216C">
              <w:rPr>
                <w:color w:val="000000"/>
                <w:sz w:val="28"/>
                <w:szCs w:val="28"/>
              </w:rPr>
              <w:t>Навчання</w:t>
            </w:r>
            <w:proofErr w:type="spellEnd"/>
            <w:r w:rsidRPr="008E216C">
              <w:rPr>
                <w:color w:val="000000"/>
                <w:sz w:val="28"/>
                <w:szCs w:val="28"/>
              </w:rPr>
              <w:t xml:space="preserve">, </w:t>
            </w:r>
            <w:proofErr w:type="spellStart"/>
            <w:r w:rsidRPr="008E216C">
              <w:rPr>
                <w:color w:val="000000"/>
                <w:sz w:val="28"/>
                <w:szCs w:val="28"/>
              </w:rPr>
              <w:t>що</w:t>
            </w:r>
            <w:proofErr w:type="spellEnd"/>
            <w:r w:rsidRPr="008E216C">
              <w:rPr>
                <w:color w:val="000000"/>
                <w:sz w:val="28"/>
                <w:szCs w:val="28"/>
              </w:rPr>
              <w:t xml:space="preserve"> </w:t>
            </w:r>
            <w:proofErr w:type="spellStart"/>
            <w:r w:rsidRPr="008E216C">
              <w:rPr>
                <w:color w:val="000000"/>
                <w:sz w:val="28"/>
                <w:szCs w:val="28"/>
              </w:rPr>
              <w:t>має</w:t>
            </w:r>
            <w:proofErr w:type="spellEnd"/>
            <w:r w:rsidRPr="008E216C">
              <w:rPr>
                <w:color w:val="000000"/>
                <w:sz w:val="28"/>
                <w:szCs w:val="28"/>
              </w:rPr>
              <w:t xml:space="preserve"> </w:t>
            </w:r>
            <w:proofErr w:type="spellStart"/>
            <w:r w:rsidRPr="008E216C">
              <w:rPr>
                <w:color w:val="000000"/>
                <w:sz w:val="28"/>
                <w:szCs w:val="28"/>
              </w:rPr>
              <w:t>власний</w:t>
            </w:r>
            <w:proofErr w:type="spellEnd"/>
            <w:r w:rsidRPr="008E216C">
              <w:rPr>
                <w:color w:val="000000"/>
                <w:sz w:val="28"/>
                <w:szCs w:val="28"/>
              </w:rPr>
              <w:t xml:space="preserve"> темп та </w:t>
            </w:r>
            <w:proofErr w:type="spellStart"/>
            <w:r w:rsidRPr="008E216C">
              <w:rPr>
                <w:color w:val="000000"/>
                <w:sz w:val="28"/>
                <w:szCs w:val="28"/>
              </w:rPr>
              <w:t>відповідає</w:t>
            </w:r>
            <w:proofErr w:type="spellEnd"/>
            <w:r w:rsidRPr="008E216C">
              <w:rPr>
                <w:color w:val="000000"/>
                <w:sz w:val="28"/>
                <w:szCs w:val="28"/>
              </w:rPr>
              <w:t xml:space="preserve"> потребам </w:t>
            </w:r>
            <w:proofErr w:type="spellStart"/>
            <w:r w:rsidRPr="008E216C">
              <w:rPr>
                <w:color w:val="000000"/>
                <w:sz w:val="28"/>
                <w:szCs w:val="28"/>
              </w:rPr>
              <w:t>учнів</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3CD7C3AE" w14:textId="77777777" w:rsidR="005C3B75" w:rsidRPr="008E216C" w:rsidRDefault="005C3B75" w:rsidP="005C3B75">
            <w:pPr>
              <w:jc w:val="both"/>
            </w:pPr>
            <w:r w:rsidRPr="008E216C">
              <w:rPr>
                <w:color w:val="000000"/>
                <w:sz w:val="28"/>
                <w:szCs w:val="28"/>
              </w:rPr>
              <w:t>«</w:t>
            </w:r>
            <w:proofErr w:type="spellStart"/>
            <w:r w:rsidRPr="008E216C">
              <w:rPr>
                <w:color w:val="000000"/>
                <w:sz w:val="28"/>
                <w:szCs w:val="28"/>
              </w:rPr>
              <w:t>Соціальне</w:t>
            </w:r>
            <w:proofErr w:type="spellEnd"/>
            <w:r w:rsidRPr="008E216C">
              <w:rPr>
                <w:color w:val="000000"/>
                <w:sz w:val="28"/>
                <w:szCs w:val="28"/>
              </w:rPr>
              <w:t xml:space="preserve"> </w:t>
            </w:r>
            <w:proofErr w:type="spellStart"/>
            <w:r w:rsidRPr="008E216C">
              <w:rPr>
                <w:color w:val="000000"/>
                <w:sz w:val="28"/>
                <w:szCs w:val="28"/>
              </w:rPr>
              <w:t>ковзання</w:t>
            </w:r>
            <w:proofErr w:type="spellEnd"/>
            <w:r w:rsidRPr="008E216C">
              <w:rPr>
                <w:color w:val="000000"/>
                <w:sz w:val="28"/>
                <w:szCs w:val="28"/>
              </w:rPr>
              <w:t xml:space="preserve">», яке </w:t>
            </w:r>
            <w:proofErr w:type="spellStart"/>
            <w:r w:rsidRPr="008E216C">
              <w:rPr>
                <w:color w:val="000000"/>
                <w:sz w:val="28"/>
                <w:szCs w:val="28"/>
              </w:rPr>
              <w:t>виникає</w:t>
            </w:r>
            <w:proofErr w:type="spellEnd"/>
            <w:r w:rsidRPr="008E216C">
              <w:rPr>
                <w:color w:val="000000"/>
                <w:sz w:val="28"/>
                <w:szCs w:val="28"/>
              </w:rPr>
              <w:t xml:space="preserve">, коли </w:t>
            </w:r>
            <w:proofErr w:type="spellStart"/>
            <w:r w:rsidRPr="008E216C">
              <w:rPr>
                <w:color w:val="000000"/>
                <w:sz w:val="28"/>
                <w:szCs w:val="28"/>
              </w:rPr>
              <w:t>учні</w:t>
            </w:r>
            <w:proofErr w:type="spellEnd"/>
            <w:r w:rsidRPr="008E216C">
              <w:rPr>
                <w:color w:val="000000"/>
                <w:sz w:val="28"/>
                <w:szCs w:val="28"/>
              </w:rPr>
              <w:t xml:space="preserve"> </w:t>
            </w:r>
            <w:proofErr w:type="spellStart"/>
            <w:r w:rsidRPr="008E216C">
              <w:rPr>
                <w:color w:val="000000"/>
                <w:sz w:val="28"/>
                <w:szCs w:val="28"/>
              </w:rPr>
              <w:t>зменшують</w:t>
            </w:r>
            <w:proofErr w:type="spellEnd"/>
            <w:r w:rsidRPr="008E216C">
              <w:rPr>
                <w:color w:val="000000"/>
                <w:sz w:val="28"/>
                <w:szCs w:val="28"/>
              </w:rPr>
              <w:t xml:space="preserve"> </w:t>
            </w:r>
            <w:proofErr w:type="spellStart"/>
            <w:r w:rsidRPr="008E216C">
              <w:rPr>
                <w:color w:val="000000"/>
                <w:sz w:val="28"/>
                <w:szCs w:val="28"/>
              </w:rPr>
              <w:t>свої</w:t>
            </w:r>
            <w:proofErr w:type="spellEnd"/>
            <w:r w:rsidRPr="008E216C">
              <w:rPr>
                <w:color w:val="000000"/>
                <w:sz w:val="28"/>
                <w:szCs w:val="28"/>
              </w:rPr>
              <w:t xml:space="preserve"> </w:t>
            </w:r>
            <w:proofErr w:type="spellStart"/>
            <w:r w:rsidRPr="008E216C">
              <w:rPr>
                <w:color w:val="000000"/>
                <w:sz w:val="28"/>
                <w:szCs w:val="28"/>
              </w:rPr>
              <w:t>зусилля</w:t>
            </w:r>
            <w:proofErr w:type="spellEnd"/>
            <w:r w:rsidRPr="008E216C">
              <w:rPr>
                <w:color w:val="000000"/>
                <w:sz w:val="28"/>
                <w:szCs w:val="28"/>
              </w:rPr>
              <w:t xml:space="preserve"> з TBL </w:t>
            </w:r>
            <w:proofErr w:type="spellStart"/>
            <w:r w:rsidRPr="008E216C">
              <w:rPr>
                <w:color w:val="000000"/>
                <w:sz w:val="28"/>
                <w:szCs w:val="28"/>
              </w:rPr>
              <w:t>програми</w:t>
            </w:r>
            <w:proofErr w:type="spellEnd"/>
            <w:r w:rsidRPr="008E216C">
              <w:rPr>
                <w:color w:val="000000"/>
                <w:sz w:val="28"/>
                <w:szCs w:val="28"/>
              </w:rPr>
              <w:t xml:space="preserve"> </w:t>
            </w:r>
            <w:proofErr w:type="spellStart"/>
            <w:r w:rsidRPr="008E216C">
              <w:rPr>
                <w:color w:val="000000"/>
                <w:sz w:val="28"/>
                <w:szCs w:val="28"/>
              </w:rPr>
              <w:t>або</w:t>
            </w:r>
            <w:proofErr w:type="spellEnd"/>
            <w:r w:rsidRPr="008E216C">
              <w:rPr>
                <w:color w:val="000000"/>
                <w:sz w:val="28"/>
                <w:szCs w:val="28"/>
              </w:rPr>
              <w:t xml:space="preserve"> </w:t>
            </w:r>
            <w:proofErr w:type="spellStart"/>
            <w:r w:rsidRPr="008E216C">
              <w:rPr>
                <w:color w:val="000000"/>
                <w:sz w:val="28"/>
                <w:szCs w:val="28"/>
              </w:rPr>
              <w:t>розчаровані</w:t>
            </w:r>
            <w:proofErr w:type="spellEnd"/>
            <w:r w:rsidRPr="008E216C">
              <w:rPr>
                <w:color w:val="000000"/>
                <w:sz w:val="28"/>
                <w:szCs w:val="28"/>
              </w:rPr>
              <w:t xml:space="preserve"> у </w:t>
            </w:r>
            <w:proofErr w:type="spellStart"/>
            <w:r w:rsidRPr="008E216C">
              <w:rPr>
                <w:color w:val="000000"/>
                <w:sz w:val="28"/>
                <w:szCs w:val="28"/>
              </w:rPr>
              <w:t>спробах</w:t>
            </w:r>
            <w:proofErr w:type="spellEnd"/>
            <w:r w:rsidRPr="008E216C">
              <w:rPr>
                <w:color w:val="000000"/>
                <w:sz w:val="28"/>
                <w:szCs w:val="28"/>
              </w:rPr>
              <w:t xml:space="preserve"> </w:t>
            </w:r>
            <w:proofErr w:type="spellStart"/>
            <w:r w:rsidRPr="008E216C">
              <w:rPr>
                <w:color w:val="000000"/>
                <w:sz w:val="28"/>
                <w:szCs w:val="28"/>
              </w:rPr>
              <w:t>використовувати</w:t>
            </w:r>
            <w:proofErr w:type="spellEnd"/>
            <w:r w:rsidRPr="008E216C">
              <w:rPr>
                <w:color w:val="000000"/>
                <w:sz w:val="28"/>
                <w:szCs w:val="28"/>
              </w:rPr>
              <w:t xml:space="preserve"> TBL через </w:t>
            </w:r>
            <w:proofErr w:type="spellStart"/>
            <w:r w:rsidRPr="008E216C">
              <w:rPr>
                <w:color w:val="000000"/>
                <w:sz w:val="28"/>
                <w:szCs w:val="28"/>
              </w:rPr>
              <w:t>менше</w:t>
            </w:r>
            <w:proofErr w:type="spellEnd"/>
            <w:r w:rsidRPr="008E216C">
              <w:rPr>
                <w:color w:val="000000"/>
                <w:sz w:val="28"/>
                <w:szCs w:val="28"/>
              </w:rPr>
              <w:t xml:space="preserve"> </w:t>
            </w:r>
            <w:proofErr w:type="spellStart"/>
            <w:r w:rsidRPr="008E216C">
              <w:rPr>
                <w:color w:val="000000"/>
                <w:sz w:val="28"/>
                <w:szCs w:val="28"/>
              </w:rPr>
              <w:t>зосередження</w:t>
            </w:r>
            <w:proofErr w:type="spellEnd"/>
            <w:r w:rsidRPr="008E216C">
              <w:rPr>
                <w:color w:val="000000"/>
                <w:sz w:val="28"/>
                <w:szCs w:val="28"/>
              </w:rPr>
              <w:t xml:space="preserve"> на </w:t>
            </w:r>
            <w:proofErr w:type="spellStart"/>
            <w:r w:rsidRPr="008E216C">
              <w:rPr>
                <w:color w:val="000000"/>
                <w:sz w:val="28"/>
                <w:szCs w:val="28"/>
              </w:rPr>
              <w:t>особистих</w:t>
            </w:r>
            <w:proofErr w:type="spellEnd"/>
            <w:r w:rsidRPr="008E216C">
              <w:rPr>
                <w:color w:val="000000"/>
                <w:sz w:val="28"/>
                <w:szCs w:val="28"/>
              </w:rPr>
              <w:t xml:space="preserve"> </w:t>
            </w:r>
            <w:proofErr w:type="spellStart"/>
            <w:r w:rsidRPr="008E216C">
              <w:rPr>
                <w:color w:val="000000"/>
                <w:sz w:val="28"/>
                <w:szCs w:val="28"/>
              </w:rPr>
              <w:t>взаємодіях</w:t>
            </w:r>
            <w:proofErr w:type="spellEnd"/>
          </w:p>
        </w:tc>
      </w:tr>
      <w:tr w:rsidR="005C3B75" w:rsidRPr="008E216C" w14:paraId="644B23A2"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4E49C6AD" w14:textId="77777777" w:rsidR="005C3B75" w:rsidRPr="008E216C" w:rsidRDefault="005C3B75" w:rsidP="005C3B75">
            <w:pPr>
              <w:jc w:val="both"/>
            </w:pPr>
            <w:proofErr w:type="spellStart"/>
            <w:r w:rsidRPr="008E216C">
              <w:rPr>
                <w:color w:val="000000"/>
                <w:sz w:val="28"/>
                <w:szCs w:val="28"/>
              </w:rPr>
              <w:t>Дозволяє</w:t>
            </w:r>
            <w:proofErr w:type="spellEnd"/>
            <w:r w:rsidRPr="008E216C">
              <w:rPr>
                <w:color w:val="000000"/>
                <w:sz w:val="28"/>
                <w:szCs w:val="28"/>
              </w:rPr>
              <w:t xml:space="preserve"> </w:t>
            </w:r>
            <w:proofErr w:type="spellStart"/>
            <w:r w:rsidRPr="008E216C">
              <w:rPr>
                <w:color w:val="000000"/>
                <w:sz w:val="28"/>
                <w:szCs w:val="28"/>
              </w:rPr>
              <w:t>розширити</w:t>
            </w:r>
            <w:proofErr w:type="spellEnd"/>
            <w:r w:rsidRPr="008E216C">
              <w:rPr>
                <w:color w:val="000000"/>
                <w:sz w:val="28"/>
                <w:szCs w:val="28"/>
              </w:rPr>
              <w:t xml:space="preserve"> </w:t>
            </w:r>
            <w:proofErr w:type="spellStart"/>
            <w:r w:rsidRPr="008E216C">
              <w:rPr>
                <w:color w:val="000000"/>
                <w:sz w:val="28"/>
                <w:szCs w:val="28"/>
              </w:rPr>
              <w:t>аудиторію</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7F57BF19" w14:textId="77777777" w:rsidR="005C3B75" w:rsidRPr="008E216C" w:rsidRDefault="005C3B75" w:rsidP="005C3B75">
            <w:pPr>
              <w:jc w:val="both"/>
            </w:pPr>
            <w:proofErr w:type="spellStart"/>
            <w:r w:rsidRPr="008E216C">
              <w:rPr>
                <w:color w:val="000000"/>
                <w:sz w:val="28"/>
                <w:szCs w:val="28"/>
              </w:rPr>
              <w:t>Вищі</w:t>
            </w:r>
            <w:proofErr w:type="spellEnd"/>
            <w:r w:rsidRPr="008E216C">
              <w:rPr>
                <w:color w:val="000000"/>
                <w:sz w:val="28"/>
                <w:szCs w:val="28"/>
              </w:rPr>
              <w:t xml:space="preserve"> </w:t>
            </w:r>
            <w:proofErr w:type="spellStart"/>
            <w:r w:rsidRPr="008E216C">
              <w:rPr>
                <w:color w:val="000000"/>
                <w:sz w:val="28"/>
                <w:szCs w:val="28"/>
              </w:rPr>
              <w:t>показники</w:t>
            </w:r>
            <w:proofErr w:type="spellEnd"/>
            <w:r w:rsidRPr="008E216C">
              <w:rPr>
                <w:color w:val="000000"/>
                <w:sz w:val="28"/>
                <w:szCs w:val="28"/>
              </w:rPr>
              <w:t xml:space="preserve"> </w:t>
            </w:r>
            <w:proofErr w:type="spellStart"/>
            <w:r w:rsidRPr="008E216C">
              <w:rPr>
                <w:color w:val="000000"/>
                <w:sz w:val="28"/>
                <w:szCs w:val="28"/>
              </w:rPr>
              <w:t>виснаження</w:t>
            </w:r>
            <w:proofErr w:type="spellEnd"/>
          </w:p>
        </w:tc>
      </w:tr>
      <w:tr w:rsidR="005C3B75" w:rsidRPr="008E216C" w14:paraId="563CFC91"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31A2D9F1" w14:textId="77777777" w:rsidR="005C3B75" w:rsidRPr="008E216C" w:rsidRDefault="005C3B75" w:rsidP="005C3B75">
            <w:pPr>
              <w:jc w:val="both"/>
            </w:pPr>
            <w:proofErr w:type="spellStart"/>
            <w:r w:rsidRPr="008E216C">
              <w:rPr>
                <w:color w:val="000000"/>
                <w:sz w:val="28"/>
                <w:szCs w:val="28"/>
              </w:rPr>
              <w:t>Своєчасне</w:t>
            </w:r>
            <w:proofErr w:type="spellEnd"/>
            <w:r w:rsidRPr="008E216C">
              <w:rPr>
                <w:color w:val="000000"/>
                <w:sz w:val="28"/>
                <w:szCs w:val="28"/>
              </w:rPr>
              <w:t xml:space="preserve"> </w:t>
            </w:r>
            <w:proofErr w:type="spellStart"/>
            <w:r w:rsidRPr="008E216C">
              <w:rPr>
                <w:color w:val="000000"/>
                <w:sz w:val="28"/>
                <w:szCs w:val="28"/>
              </w:rPr>
              <w:t>розповсюдження</w:t>
            </w:r>
            <w:proofErr w:type="spellEnd"/>
            <w:r w:rsidRPr="008E216C">
              <w:rPr>
                <w:color w:val="000000"/>
                <w:sz w:val="28"/>
                <w:szCs w:val="28"/>
              </w:rPr>
              <w:t xml:space="preserve"> </w:t>
            </w:r>
            <w:proofErr w:type="spellStart"/>
            <w:r w:rsidRPr="008E216C">
              <w:rPr>
                <w:color w:val="000000"/>
                <w:sz w:val="28"/>
                <w:szCs w:val="28"/>
              </w:rPr>
              <w:t>актуальної</w:t>
            </w:r>
            <w:proofErr w:type="spellEnd"/>
            <w:r w:rsidRPr="008E216C">
              <w:rPr>
                <w:color w:val="000000"/>
                <w:sz w:val="28"/>
                <w:szCs w:val="28"/>
              </w:rPr>
              <w:t xml:space="preserve"> </w:t>
            </w:r>
            <w:proofErr w:type="spellStart"/>
            <w:r w:rsidRPr="008E216C">
              <w:rPr>
                <w:color w:val="000000"/>
                <w:sz w:val="28"/>
                <w:szCs w:val="28"/>
              </w:rPr>
              <w:t>інформації</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4F8FAF18" w14:textId="77777777" w:rsidR="005C3B75" w:rsidRPr="008E216C" w:rsidRDefault="005C3B75" w:rsidP="005C3B75">
            <w:pPr>
              <w:jc w:val="both"/>
            </w:pPr>
            <w:proofErr w:type="spellStart"/>
            <w:r w:rsidRPr="008E216C">
              <w:rPr>
                <w:color w:val="000000"/>
                <w:sz w:val="28"/>
                <w:szCs w:val="28"/>
              </w:rPr>
              <w:t>Несумісність</w:t>
            </w:r>
            <w:proofErr w:type="spellEnd"/>
            <w:r w:rsidRPr="008E216C">
              <w:rPr>
                <w:color w:val="000000"/>
                <w:sz w:val="28"/>
                <w:szCs w:val="28"/>
              </w:rPr>
              <w:t xml:space="preserve"> </w:t>
            </w:r>
            <w:proofErr w:type="spellStart"/>
            <w:r w:rsidRPr="008E216C">
              <w:rPr>
                <w:color w:val="000000"/>
                <w:sz w:val="28"/>
                <w:szCs w:val="28"/>
              </w:rPr>
              <w:t>технологій</w:t>
            </w:r>
            <w:proofErr w:type="spellEnd"/>
          </w:p>
        </w:tc>
      </w:tr>
      <w:tr w:rsidR="005C3B75" w:rsidRPr="008E216C" w14:paraId="6ECD7722" w14:textId="77777777" w:rsidTr="005C3B75">
        <w:trPr>
          <w:tblCellSpacing w:w="0" w:type="dxa"/>
        </w:trPr>
        <w:tc>
          <w:tcPr>
            <w:tcW w:w="4785" w:type="dxa"/>
            <w:tcBorders>
              <w:top w:val="single" w:sz="4" w:space="0" w:color="000000"/>
              <w:left w:val="single" w:sz="4" w:space="0" w:color="000000"/>
              <w:bottom w:val="single" w:sz="4" w:space="0" w:color="000000"/>
              <w:right w:val="single" w:sz="4" w:space="0" w:color="000000"/>
            </w:tcBorders>
            <w:vAlign w:val="center"/>
            <w:hideMark/>
          </w:tcPr>
          <w:p w14:paraId="7CB22023" w14:textId="77777777" w:rsidR="005C3B75" w:rsidRPr="008E216C" w:rsidRDefault="005C3B75" w:rsidP="005C3B75">
            <w:pPr>
              <w:jc w:val="both"/>
            </w:pPr>
            <w:proofErr w:type="spellStart"/>
            <w:r w:rsidRPr="008E216C">
              <w:rPr>
                <w:color w:val="000000"/>
                <w:sz w:val="28"/>
                <w:szCs w:val="28"/>
              </w:rPr>
              <w:t>Збалансоване</w:t>
            </w:r>
            <w:proofErr w:type="spellEnd"/>
            <w:r w:rsidRPr="008E216C">
              <w:rPr>
                <w:color w:val="000000"/>
                <w:sz w:val="28"/>
                <w:szCs w:val="28"/>
              </w:rPr>
              <w:t xml:space="preserve"> та </w:t>
            </w:r>
            <w:proofErr w:type="spellStart"/>
            <w:r w:rsidRPr="008E216C">
              <w:rPr>
                <w:color w:val="000000"/>
                <w:sz w:val="28"/>
                <w:szCs w:val="28"/>
              </w:rPr>
              <w:t>ефективне</w:t>
            </w:r>
            <w:proofErr w:type="spellEnd"/>
            <w:r w:rsidRPr="008E216C">
              <w:rPr>
                <w:color w:val="000000"/>
                <w:sz w:val="28"/>
                <w:szCs w:val="28"/>
              </w:rPr>
              <w:t xml:space="preserve"> </w:t>
            </w:r>
            <w:proofErr w:type="spellStart"/>
            <w:r w:rsidRPr="008E216C">
              <w:rPr>
                <w:color w:val="000000"/>
                <w:sz w:val="28"/>
                <w:szCs w:val="28"/>
              </w:rPr>
              <w:t>навчання</w:t>
            </w:r>
            <w:proofErr w:type="spellEnd"/>
          </w:p>
        </w:tc>
        <w:tc>
          <w:tcPr>
            <w:tcW w:w="4785" w:type="dxa"/>
            <w:tcBorders>
              <w:top w:val="single" w:sz="4" w:space="0" w:color="000000"/>
              <w:left w:val="single" w:sz="4" w:space="0" w:color="000000"/>
              <w:bottom w:val="single" w:sz="4" w:space="0" w:color="000000"/>
              <w:right w:val="single" w:sz="4" w:space="0" w:color="000000"/>
            </w:tcBorders>
            <w:vAlign w:val="center"/>
            <w:hideMark/>
          </w:tcPr>
          <w:p w14:paraId="5887DA45" w14:textId="77777777" w:rsidR="005C3B75" w:rsidRPr="008E216C" w:rsidRDefault="005C3B75" w:rsidP="005C3B75">
            <w:pPr>
              <w:jc w:val="both"/>
            </w:pPr>
            <w:proofErr w:type="spellStart"/>
            <w:r w:rsidRPr="008E216C">
              <w:rPr>
                <w:color w:val="000000"/>
                <w:sz w:val="28"/>
                <w:szCs w:val="28"/>
              </w:rPr>
              <w:t>Високі</w:t>
            </w:r>
            <w:proofErr w:type="spellEnd"/>
            <w:r w:rsidRPr="008E216C">
              <w:rPr>
                <w:color w:val="000000"/>
                <w:sz w:val="28"/>
                <w:szCs w:val="28"/>
              </w:rPr>
              <w:t xml:space="preserve"> </w:t>
            </w:r>
            <w:proofErr w:type="spellStart"/>
            <w:r w:rsidRPr="008E216C">
              <w:rPr>
                <w:color w:val="000000"/>
                <w:sz w:val="28"/>
                <w:szCs w:val="28"/>
              </w:rPr>
              <w:t>витрати</w:t>
            </w:r>
            <w:proofErr w:type="spellEnd"/>
            <w:r w:rsidRPr="008E216C">
              <w:rPr>
                <w:color w:val="000000"/>
                <w:sz w:val="28"/>
                <w:szCs w:val="28"/>
              </w:rPr>
              <w:t xml:space="preserve"> на </w:t>
            </w:r>
            <w:proofErr w:type="spellStart"/>
            <w:r w:rsidRPr="008E216C">
              <w:rPr>
                <w:color w:val="000000"/>
                <w:sz w:val="28"/>
                <w:szCs w:val="28"/>
              </w:rPr>
              <w:t>розробку</w:t>
            </w:r>
            <w:proofErr w:type="spellEnd"/>
          </w:p>
        </w:tc>
      </w:tr>
    </w:tbl>
    <w:p w14:paraId="5B604D09" w14:textId="77777777" w:rsidR="005C3B75" w:rsidRPr="008E216C" w:rsidRDefault="005C3B75" w:rsidP="005C3B75">
      <w:pPr>
        <w:spacing w:after="160"/>
        <w:ind w:firstLine="709"/>
        <w:jc w:val="both"/>
      </w:pPr>
      <w:r w:rsidRPr="008E216C">
        <w:t> </w:t>
      </w:r>
    </w:p>
    <w:p w14:paraId="18782B83" w14:textId="77777777" w:rsidR="005C3B75" w:rsidRPr="008E216C" w:rsidRDefault="005C3B75" w:rsidP="005C3B75">
      <w:pPr>
        <w:spacing w:after="160"/>
        <w:ind w:firstLine="709"/>
        <w:jc w:val="both"/>
      </w:pPr>
      <w:r w:rsidRPr="008E216C">
        <w:rPr>
          <w:color w:val="000000"/>
          <w:sz w:val="28"/>
          <w:szCs w:val="28"/>
        </w:rPr>
        <w:lastRenderedPageBreak/>
        <w:t xml:space="preserve">Не </w:t>
      </w:r>
      <w:proofErr w:type="spellStart"/>
      <w:r w:rsidRPr="008E216C">
        <w:rPr>
          <w:color w:val="000000"/>
          <w:sz w:val="28"/>
          <w:szCs w:val="28"/>
        </w:rPr>
        <w:t>дивлячись</w:t>
      </w:r>
      <w:proofErr w:type="spellEnd"/>
      <w:r w:rsidRPr="008E216C">
        <w:rPr>
          <w:color w:val="000000"/>
          <w:sz w:val="28"/>
          <w:szCs w:val="28"/>
        </w:rPr>
        <w:t xml:space="preserve"> на </w:t>
      </w:r>
      <w:proofErr w:type="spellStart"/>
      <w:r w:rsidRPr="008E216C">
        <w:rPr>
          <w:color w:val="000000"/>
          <w:sz w:val="28"/>
          <w:szCs w:val="28"/>
        </w:rPr>
        <w:t>недоліки</w:t>
      </w:r>
      <w:proofErr w:type="spellEnd"/>
      <w:r w:rsidRPr="008E216C">
        <w:rPr>
          <w:color w:val="000000"/>
          <w:sz w:val="28"/>
          <w:szCs w:val="28"/>
        </w:rPr>
        <w:t xml:space="preserve"> та </w:t>
      </w:r>
      <w:proofErr w:type="spellStart"/>
      <w:r w:rsidRPr="008E216C">
        <w:rPr>
          <w:color w:val="000000"/>
          <w:sz w:val="28"/>
          <w:szCs w:val="28"/>
        </w:rPr>
        <w:t>проблеми</w:t>
      </w:r>
      <w:proofErr w:type="spellEnd"/>
      <w:r w:rsidRPr="008E216C">
        <w:rPr>
          <w:color w:val="000000"/>
          <w:sz w:val="28"/>
          <w:szCs w:val="28"/>
        </w:rPr>
        <w:t xml:space="preserve">, </w:t>
      </w:r>
      <w:proofErr w:type="spellStart"/>
      <w:r w:rsidRPr="008E216C">
        <w:rPr>
          <w:color w:val="000000"/>
          <w:sz w:val="28"/>
          <w:szCs w:val="28"/>
        </w:rPr>
        <w:t>навчання</w:t>
      </w:r>
      <w:proofErr w:type="spellEnd"/>
      <w:r w:rsidRPr="008E216C">
        <w:rPr>
          <w:color w:val="000000"/>
          <w:sz w:val="28"/>
          <w:szCs w:val="28"/>
        </w:rPr>
        <w:t xml:space="preserve"> на </w:t>
      </w:r>
      <w:proofErr w:type="spellStart"/>
      <w:r w:rsidRPr="008E216C">
        <w:rPr>
          <w:color w:val="000000"/>
          <w:sz w:val="28"/>
          <w:szCs w:val="28"/>
        </w:rPr>
        <w:t>основі</w:t>
      </w:r>
      <w:proofErr w:type="spellEnd"/>
      <w:r w:rsidRPr="008E216C">
        <w:rPr>
          <w:color w:val="000000"/>
          <w:sz w:val="28"/>
          <w:szCs w:val="28"/>
        </w:rPr>
        <w:t xml:space="preserve"> </w:t>
      </w:r>
      <w:proofErr w:type="spellStart"/>
      <w:r w:rsidRPr="008E216C">
        <w:rPr>
          <w:color w:val="000000"/>
          <w:sz w:val="28"/>
          <w:szCs w:val="28"/>
        </w:rPr>
        <w:t>технологій</w:t>
      </w:r>
      <w:proofErr w:type="spellEnd"/>
      <w:r w:rsidRPr="008E216C">
        <w:rPr>
          <w:color w:val="000000"/>
          <w:sz w:val="28"/>
          <w:szCs w:val="28"/>
        </w:rPr>
        <w:t xml:space="preserve"> на даний момент </w:t>
      </w:r>
      <w:proofErr w:type="spellStart"/>
      <w:r w:rsidRPr="008E216C">
        <w:rPr>
          <w:color w:val="000000"/>
          <w:sz w:val="28"/>
          <w:szCs w:val="28"/>
        </w:rPr>
        <w:t>одне</w:t>
      </w:r>
      <w:proofErr w:type="spellEnd"/>
      <w:r w:rsidRPr="008E216C">
        <w:rPr>
          <w:color w:val="000000"/>
          <w:sz w:val="28"/>
          <w:szCs w:val="28"/>
        </w:rPr>
        <w:t xml:space="preserve"> с </w:t>
      </w:r>
      <w:proofErr w:type="spellStart"/>
      <w:r w:rsidRPr="008E216C">
        <w:rPr>
          <w:color w:val="000000"/>
          <w:sz w:val="28"/>
          <w:szCs w:val="28"/>
        </w:rPr>
        <w:t>найбільш</w:t>
      </w:r>
      <w:proofErr w:type="spellEnd"/>
      <w:r w:rsidRPr="008E216C">
        <w:rPr>
          <w:color w:val="000000"/>
          <w:sz w:val="28"/>
          <w:szCs w:val="28"/>
        </w:rPr>
        <w:t xml:space="preserve"> </w:t>
      </w:r>
      <w:proofErr w:type="spellStart"/>
      <w:r w:rsidRPr="008E216C">
        <w:rPr>
          <w:color w:val="000000"/>
          <w:sz w:val="28"/>
          <w:szCs w:val="28"/>
        </w:rPr>
        <w:t>популярних</w:t>
      </w:r>
      <w:proofErr w:type="spellEnd"/>
      <w:r w:rsidRPr="008E216C">
        <w:rPr>
          <w:color w:val="000000"/>
          <w:sz w:val="28"/>
          <w:szCs w:val="28"/>
        </w:rPr>
        <w:t xml:space="preserve">. </w:t>
      </w:r>
      <w:proofErr w:type="spellStart"/>
      <w:r w:rsidRPr="008E216C">
        <w:rPr>
          <w:color w:val="000000"/>
          <w:sz w:val="28"/>
          <w:szCs w:val="28"/>
        </w:rPr>
        <w:t>Всього</w:t>
      </w:r>
      <w:proofErr w:type="spellEnd"/>
      <w:r w:rsidRPr="008E216C">
        <w:rPr>
          <w:color w:val="000000"/>
          <w:sz w:val="28"/>
          <w:szCs w:val="28"/>
        </w:rPr>
        <w:t xml:space="preserve"> за </w:t>
      </w:r>
      <w:proofErr w:type="spellStart"/>
      <w:r w:rsidRPr="008E216C">
        <w:rPr>
          <w:color w:val="000000"/>
          <w:sz w:val="28"/>
          <w:szCs w:val="28"/>
        </w:rPr>
        <w:t>останні</w:t>
      </w:r>
      <w:proofErr w:type="spellEnd"/>
      <w:r w:rsidRPr="008E216C">
        <w:rPr>
          <w:color w:val="000000"/>
          <w:sz w:val="28"/>
          <w:szCs w:val="28"/>
        </w:rPr>
        <w:t xml:space="preserve"> 5 </w:t>
      </w:r>
      <w:proofErr w:type="spellStart"/>
      <w:r w:rsidRPr="008E216C">
        <w:rPr>
          <w:color w:val="000000"/>
          <w:sz w:val="28"/>
          <w:szCs w:val="28"/>
        </w:rPr>
        <w:t>років</w:t>
      </w:r>
      <w:proofErr w:type="spellEnd"/>
      <w:r w:rsidRPr="008E216C">
        <w:rPr>
          <w:color w:val="000000"/>
          <w:sz w:val="28"/>
          <w:szCs w:val="28"/>
        </w:rPr>
        <w:t xml:space="preserve">, </w:t>
      </w:r>
      <w:proofErr w:type="spellStart"/>
      <w:r w:rsidRPr="008E216C">
        <w:rPr>
          <w:color w:val="000000"/>
          <w:sz w:val="28"/>
          <w:szCs w:val="28"/>
        </w:rPr>
        <w:t>кількість</w:t>
      </w:r>
      <w:proofErr w:type="spellEnd"/>
      <w:r w:rsidRPr="008E216C">
        <w:rPr>
          <w:color w:val="000000"/>
          <w:sz w:val="28"/>
          <w:szCs w:val="28"/>
        </w:rPr>
        <w:t xml:space="preserve"> </w:t>
      </w:r>
      <w:proofErr w:type="spellStart"/>
      <w:r w:rsidRPr="008E216C">
        <w:rPr>
          <w:color w:val="000000"/>
          <w:sz w:val="28"/>
          <w:szCs w:val="28"/>
        </w:rPr>
        <w:t>учнів</w:t>
      </w:r>
      <w:proofErr w:type="spellEnd"/>
      <w:r w:rsidRPr="008E216C">
        <w:rPr>
          <w:color w:val="000000"/>
          <w:sz w:val="28"/>
          <w:szCs w:val="28"/>
        </w:rPr>
        <w:t xml:space="preserve">, </w:t>
      </w:r>
      <w:proofErr w:type="spellStart"/>
      <w:r w:rsidRPr="008E216C">
        <w:rPr>
          <w:color w:val="000000"/>
          <w:sz w:val="28"/>
          <w:szCs w:val="28"/>
        </w:rPr>
        <w:t>які</w:t>
      </w:r>
      <w:proofErr w:type="spellEnd"/>
      <w:r w:rsidRPr="008E216C">
        <w:rPr>
          <w:color w:val="000000"/>
          <w:sz w:val="28"/>
          <w:szCs w:val="28"/>
        </w:rPr>
        <w:t xml:space="preserve"> </w:t>
      </w:r>
      <w:proofErr w:type="spellStart"/>
      <w:r w:rsidRPr="008E216C">
        <w:rPr>
          <w:color w:val="000000"/>
          <w:sz w:val="28"/>
          <w:szCs w:val="28"/>
        </w:rPr>
        <w:t>обрали</w:t>
      </w:r>
      <w:proofErr w:type="spellEnd"/>
      <w:r w:rsidRPr="008E216C">
        <w:rPr>
          <w:color w:val="000000"/>
          <w:sz w:val="28"/>
          <w:szCs w:val="28"/>
        </w:rPr>
        <w:t xml:space="preserve"> онлайн </w:t>
      </w:r>
      <w:proofErr w:type="spellStart"/>
      <w:r w:rsidRPr="008E216C">
        <w:rPr>
          <w:color w:val="000000"/>
          <w:sz w:val="28"/>
          <w:szCs w:val="28"/>
        </w:rPr>
        <w:t>навчання</w:t>
      </w:r>
      <w:proofErr w:type="spellEnd"/>
      <w:r w:rsidRPr="008E216C">
        <w:rPr>
          <w:color w:val="000000"/>
          <w:sz w:val="28"/>
          <w:szCs w:val="28"/>
        </w:rPr>
        <w:t xml:space="preserve">, </w:t>
      </w:r>
      <w:proofErr w:type="spellStart"/>
      <w:r w:rsidRPr="008E216C">
        <w:rPr>
          <w:color w:val="000000"/>
          <w:sz w:val="28"/>
          <w:szCs w:val="28"/>
        </w:rPr>
        <w:t>зросла</w:t>
      </w:r>
      <w:proofErr w:type="spellEnd"/>
      <w:r w:rsidRPr="008E216C">
        <w:rPr>
          <w:color w:val="000000"/>
          <w:sz w:val="28"/>
          <w:szCs w:val="28"/>
        </w:rPr>
        <w:t xml:space="preserve"> у 5 </w:t>
      </w:r>
      <w:proofErr w:type="spellStart"/>
      <w:r w:rsidRPr="008E216C">
        <w:rPr>
          <w:color w:val="000000"/>
          <w:sz w:val="28"/>
          <w:szCs w:val="28"/>
        </w:rPr>
        <w:t>разів</w:t>
      </w:r>
      <w:proofErr w:type="spellEnd"/>
      <w:r w:rsidRPr="008E216C">
        <w:rPr>
          <w:color w:val="000000"/>
          <w:sz w:val="28"/>
          <w:szCs w:val="28"/>
        </w:rPr>
        <w:t xml:space="preserve">. </w:t>
      </w:r>
      <w:proofErr w:type="spellStart"/>
      <w:r w:rsidRPr="008E216C">
        <w:rPr>
          <w:color w:val="000000"/>
          <w:sz w:val="28"/>
          <w:szCs w:val="28"/>
        </w:rPr>
        <w:t>Зростання</w:t>
      </w:r>
      <w:proofErr w:type="spellEnd"/>
      <w:r w:rsidRPr="008E216C">
        <w:rPr>
          <w:color w:val="000000"/>
          <w:sz w:val="28"/>
          <w:szCs w:val="28"/>
        </w:rPr>
        <w:t xml:space="preserve"> в </w:t>
      </w:r>
      <w:proofErr w:type="spellStart"/>
      <w:r w:rsidRPr="008E216C">
        <w:rPr>
          <w:color w:val="000000"/>
          <w:sz w:val="28"/>
          <w:szCs w:val="28"/>
        </w:rPr>
        <w:t>цій</w:t>
      </w:r>
      <w:proofErr w:type="spellEnd"/>
      <w:r w:rsidRPr="008E216C">
        <w:rPr>
          <w:color w:val="000000"/>
          <w:sz w:val="28"/>
          <w:szCs w:val="28"/>
        </w:rPr>
        <w:t xml:space="preserve"> </w:t>
      </w:r>
      <w:proofErr w:type="spellStart"/>
      <w:r w:rsidRPr="008E216C">
        <w:rPr>
          <w:color w:val="000000"/>
          <w:sz w:val="28"/>
          <w:szCs w:val="28"/>
        </w:rPr>
        <w:t>області</w:t>
      </w:r>
      <w:proofErr w:type="spellEnd"/>
      <w:r w:rsidRPr="008E216C">
        <w:rPr>
          <w:color w:val="000000"/>
          <w:sz w:val="28"/>
          <w:szCs w:val="28"/>
        </w:rPr>
        <w:t xml:space="preserve"> все </w:t>
      </w:r>
      <w:proofErr w:type="spellStart"/>
      <w:r w:rsidRPr="008E216C">
        <w:rPr>
          <w:color w:val="000000"/>
          <w:sz w:val="28"/>
          <w:szCs w:val="28"/>
        </w:rPr>
        <w:t>ще</w:t>
      </w:r>
      <w:proofErr w:type="spellEnd"/>
      <w:r w:rsidRPr="008E216C">
        <w:rPr>
          <w:color w:val="000000"/>
          <w:sz w:val="28"/>
          <w:szCs w:val="28"/>
        </w:rPr>
        <w:t xml:space="preserve"> </w:t>
      </w:r>
      <w:proofErr w:type="spellStart"/>
      <w:r w:rsidRPr="008E216C">
        <w:rPr>
          <w:color w:val="000000"/>
          <w:sz w:val="28"/>
          <w:szCs w:val="28"/>
        </w:rPr>
        <w:t>прискорюється</w:t>
      </w:r>
      <w:proofErr w:type="spellEnd"/>
      <w:r w:rsidRPr="008E216C">
        <w:rPr>
          <w:color w:val="000000"/>
          <w:sz w:val="28"/>
          <w:szCs w:val="28"/>
        </w:rPr>
        <w:t>. </w:t>
      </w:r>
    </w:p>
    <w:p w14:paraId="552A00E1" w14:textId="77777777" w:rsidR="0013703B" w:rsidRDefault="005C3B75" w:rsidP="0013703B">
      <w:pPr>
        <w:spacing w:after="160"/>
        <w:ind w:firstLine="709"/>
        <w:contextualSpacing/>
        <w:jc w:val="both"/>
        <w:rPr>
          <w:color w:val="000000"/>
          <w:sz w:val="28"/>
          <w:szCs w:val="28"/>
          <w:lang w:val="uk-UA"/>
        </w:rPr>
      </w:pPr>
      <w:proofErr w:type="spellStart"/>
      <w:r w:rsidRPr="0013703B">
        <w:rPr>
          <w:color w:val="000000"/>
          <w:sz w:val="28"/>
          <w:szCs w:val="28"/>
          <w:u w:val="single"/>
        </w:rPr>
        <w:t>Навчання</w:t>
      </w:r>
      <w:proofErr w:type="spellEnd"/>
      <w:r w:rsidRPr="0013703B">
        <w:rPr>
          <w:color w:val="000000"/>
          <w:sz w:val="28"/>
          <w:szCs w:val="28"/>
          <w:u w:val="single"/>
        </w:rPr>
        <w:t xml:space="preserve"> на </w:t>
      </w:r>
      <w:proofErr w:type="spellStart"/>
      <w:r w:rsidRPr="0013703B">
        <w:rPr>
          <w:color w:val="000000"/>
          <w:sz w:val="28"/>
          <w:szCs w:val="28"/>
          <w:u w:val="single"/>
        </w:rPr>
        <w:t>основі</w:t>
      </w:r>
      <w:proofErr w:type="spellEnd"/>
      <w:r w:rsidRPr="0013703B">
        <w:rPr>
          <w:color w:val="000000"/>
          <w:sz w:val="28"/>
          <w:szCs w:val="28"/>
          <w:u w:val="single"/>
        </w:rPr>
        <w:t xml:space="preserve"> </w:t>
      </w:r>
      <w:proofErr w:type="spellStart"/>
      <w:r w:rsidRPr="0013703B">
        <w:rPr>
          <w:color w:val="000000"/>
          <w:sz w:val="28"/>
          <w:szCs w:val="28"/>
          <w:u w:val="single"/>
        </w:rPr>
        <w:t>моделювання</w:t>
      </w:r>
      <w:proofErr w:type="spellEnd"/>
      <w:r w:rsidRPr="008E216C">
        <w:rPr>
          <w:color w:val="000000"/>
          <w:sz w:val="28"/>
          <w:szCs w:val="28"/>
        </w:rPr>
        <w:t xml:space="preserve"> (</w:t>
      </w:r>
      <w:proofErr w:type="spellStart"/>
      <w:r w:rsidRPr="008E216C">
        <w:rPr>
          <w:color w:val="000000"/>
          <w:sz w:val="28"/>
          <w:szCs w:val="28"/>
        </w:rPr>
        <w:t>Simulation-based</w:t>
      </w:r>
      <w:proofErr w:type="spellEnd"/>
      <w:r w:rsidRPr="008E216C">
        <w:rPr>
          <w:color w:val="000000"/>
          <w:sz w:val="28"/>
          <w:szCs w:val="28"/>
        </w:rPr>
        <w:t xml:space="preserve"> </w:t>
      </w:r>
      <w:proofErr w:type="spellStart"/>
      <w:r w:rsidRPr="008E216C">
        <w:rPr>
          <w:color w:val="000000"/>
          <w:sz w:val="28"/>
          <w:szCs w:val="28"/>
        </w:rPr>
        <w:t>teaching</w:t>
      </w:r>
      <w:proofErr w:type="spellEnd"/>
      <w:r w:rsidRPr="008E216C">
        <w:rPr>
          <w:color w:val="000000"/>
          <w:sz w:val="28"/>
          <w:szCs w:val="28"/>
        </w:rPr>
        <w:t xml:space="preserve"> </w:t>
      </w:r>
      <w:proofErr w:type="spellStart"/>
      <w:r w:rsidRPr="008E216C">
        <w:rPr>
          <w:color w:val="000000"/>
          <w:sz w:val="28"/>
          <w:szCs w:val="28"/>
        </w:rPr>
        <w:t>and</w:t>
      </w:r>
      <w:proofErr w:type="spellEnd"/>
      <w:r w:rsidRPr="008E216C">
        <w:rPr>
          <w:color w:val="000000"/>
          <w:sz w:val="28"/>
          <w:szCs w:val="28"/>
        </w:rPr>
        <w:t xml:space="preserve"> </w:t>
      </w:r>
      <w:proofErr w:type="spellStart"/>
      <w:r w:rsidRPr="008E216C">
        <w:rPr>
          <w:color w:val="000000"/>
          <w:sz w:val="28"/>
          <w:szCs w:val="28"/>
        </w:rPr>
        <w:t>learning</w:t>
      </w:r>
      <w:proofErr w:type="spellEnd"/>
      <w:r w:rsidRPr="008E216C">
        <w:rPr>
          <w:color w:val="000000"/>
          <w:sz w:val="28"/>
          <w:szCs w:val="28"/>
        </w:rPr>
        <w:t xml:space="preserve">) – </w:t>
      </w:r>
      <w:proofErr w:type="spellStart"/>
      <w:r w:rsidRPr="008E216C">
        <w:rPr>
          <w:color w:val="000000"/>
          <w:sz w:val="28"/>
          <w:szCs w:val="28"/>
        </w:rPr>
        <w:t>це</w:t>
      </w:r>
      <w:proofErr w:type="spellEnd"/>
      <w:r w:rsidRPr="008E216C">
        <w:rPr>
          <w:color w:val="000000"/>
          <w:sz w:val="28"/>
          <w:szCs w:val="28"/>
        </w:rPr>
        <w:t xml:space="preserve"> </w:t>
      </w:r>
      <w:r w:rsidR="0013703B">
        <w:rPr>
          <w:color w:val="000000"/>
          <w:sz w:val="28"/>
          <w:szCs w:val="28"/>
          <w:lang w:val="uk-UA"/>
        </w:rPr>
        <w:t>вид</w:t>
      </w:r>
      <w:r w:rsidRPr="008E216C">
        <w:rPr>
          <w:color w:val="000000"/>
          <w:sz w:val="28"/>
          <w:szCs w:val="28"/>
        </w:rPr>
        <w:t xml:space="preserve"> </w:t>
      </w:r>
      <w:proofErr w:type="spellStart"/>
      <w:r w:rsidRPr="008E216C">
        <w:rPr>
          <w:color w:val="000000"/>
          <w:sz w:val="28"/>
          <w:szCs w:val="28"/>
        </w:rPr>
        <w:t>навчання</w:t>
      </w:r>
      <w:proofErr w:type="spellEnd"/>
      <w:r w:rsidRPr="008E216C">
        <w:rPr>
          <w:color w:val="000000"/>
          <w:sz w:val="28"/>
          <w:szCs w:val="28"/>
        </w:rPr>
        <w:t xml:space="preserve">, </w:t>
      </w:r>
      <w:proofErr w:type="spellStart"/>
      <w:r w:rsidRPr="008E216C">
        <w:rPr>
          <w:color w:val="000000"/>
          <w:sz w:val="28"/>
          <w:szCs w:val="28"/>
        </w:rPr>
        <w:t>який</w:t>
      </w:r>
      <w:proofErr w:type="spellEnd"/>
      <w:r w:rsidRPr="008E216C">
        <w:rPr>
          <w:color w:val="000000"/>
          <w:sz w:val="28"/>
          <w:szCs w:val="28"/>
        </w:rPr>
        <w:t xml:space="preserve"> </w:t>
      </w:r>
      <w:proofErr w:type="spellStart"/>
      <w:r w:rsidRPr="008E216C">
        <w:rPr>
          <w:color w:val="000000"/>
          <w:sz w:val="28"/>
          <w:szCs w:val="28"/>
        </w:rPr>
        <w:t>перевіряє</w:t>
      </w:r>
      <w:proofErr w:type="spellEnd"/>
      <w:r w:rsidRPr="008E216C">
        <w:rPr>
          <w:color w:val="000000"/>
          <w:sz w:val="28"/>
          <w:szCs w:val="28"/>
        </w:rPr>
        <w:t xml:space="preserve"> </w:t>
      </w:r>
      <w:proofErr w:type="spellStart"/>
      <w:r w:rsidRPr="008E216C">
        <w:rPr>
          <w:color w:val="000000"/>
          <w:sz w:val="28"/>
          <w:szCs w:val="28"/>
        </w:rPr>
        <w:t>знання</w:t>
      </w:r>
      <w:proofErr w:type="spellEnd"/>
      <w:r w:rsidRPr="008E216C">
        <w:rPr>
          <w:color w:val="000000"/>
          <w:sz w:val="28"/>
          <w:szCs w:val="28"/>
        </w:rPr>
        <w:t xml:space="preserve"> та </w:t>
      </w:r>
      <w:proofErr w:type="spellStart"/>
      <w:r w:rsidRPr="008E216C">
        <w:rPr>
          <w:color w:val="000000"/>
          <w:sz w:val="28"/>
          <w:szCs w:val="28"/>
        </w:rPr>
        <w:t>рівень</w:t>
      </w:r>
      <w:proofErr w:type="spellEnd"/>
      <w:r w:rsidRPr="008E216C">
        <w:rPr>
          <w:color w:val="000000"/>
          <w:sz w:val="28"/>
          <w:szCs w:val="28"/>
        </w:rPr>
        <w:t xml:space="preserve"> </w:t>
      </w:r>
      <w:proofErr w:type="spellStart"/>
      <w:r w:rsidRPr="008E216C">
        <w:rPr>
          <w:color w:val="000000"/>
          <w:sz w:val="28"/>
          <w:szCs w:val="28"/>
        </w:rPr>
        <w:t>вмінь</w:t>
      </w:r>
      <w:proofErr w:type="spellEnd"/>
      <w:r w:rsidRPr="008E216C">
        <w:rPr>
          <w:color w:val="000000"/>
          <w:sz w:val="28"/>
          <w:szCs w:val="28"/>
        </w:rPr>
        <w:t xml:space="preserve"> </w:t>
      </w:r>
      <w:r w:rsidR="0013703B">
        <w:rPr>
          <w:color w:val="000000"/>
          <w:sz w:val="28"/>
          <w:szCs w:val="28"/>
          <w:lang w:val="uk-UA"/>
        </w:rPr>
        <w:t>студент</w:t>
      </w:r>
      <w:proofErr w:type="spellStart"/>
      <w:r w:rsidRPr="008E216C">
        <w:rPr>
          <w:color w:val="000000"/>
          <w:sz w:val="28"/>
          <w:szCs w:val="28"/>
        </w:rPr>
        <w:t>ів</w:t>
      </w:r>
      <w:proofErr w:type="spellEnd"/>
      <w:r w:rsidRPr="008E216C">
        <w:rPr>
          <w:color w:val="000000"/>
          <w:sz w:val="28"/>
          <w:szCs w:val="28"/>
        </w:rPr>
        <w:t xml:space="preserve">, </w:t>
      </w:r>
      <w:proofErr w:type="spellStart"/>
      <w:r w:rsidRPr="008E216C">
        <w:rPr>
          <w:color w:val="000000"/>
          <w:sz w:val="28"/>
          <w:szCs w:val="28"/>
        </w:rPr>
        <w:t>поміщаючи</w:t>
      </w:r>
      <w:proofErr w:type="spellEnd"/>
      <w:r w:rsidRPr="008E216C">
        <w:rPr>
          <w:color w:val="000000"/>
          <w:sz w:val="28"/>
          <w:szCs w:val="28"/>
        </w:rPr>
        <w:t xml:space="preserve"> </w:t>
      </w:r>
      <w:proofErr w:type="spellStart"/>
      <w:r w:rsidRPr="008E216C">
        <w:rPr>
          <w:color w:val="000000"/>
          <w:sz w:val="28"/>
          <w:szCs w:val="28"/>
        </w:rPr>
        <w:t>їх</w:t>
      </w:r>
      <w:proofErr w:type="spellEnd"/>
      <w:r w:rsidRPr="008E216C">
        <w:rPr>
          <w:color w:val="000000"/>
          <w:sz w:val="28"/>
          <w:szCs w:val="28"/>
        </w:rPr>
        <w:t xml:space="preserve"> у </w:t>
      </w:r>
      <w:proofErr w:type="spellStart"/>
      <w:r w:rsidRPr="008E216C">
        <w:rPr>
          <w:color w:val="000000"/>
          <w:sz w:val="28"/>
          <w:szCs w:val="28"/>
        </w:rPr>
        <w:t>сценарії</w:t>
      </w:r>
      <w:proofErr w:type="spellEnd"/>
      <w:r w:rsidRPr="008E216C">
        <w:rPr>
          <w:color w:val="000000"/>
          <w:sz w:val="28"/>
          <w:szCs w:val="28"/>
        </w:rPr>
        <w:t xml:space="preserve">, де вони </w:t>
      </w:r>
      <w:proofErr w:type="spellStart"/>
      <w:r w:rsidRPr="008E216C">
        <w:rPr>
          <w:color w:val="000000"/>
          <w:sz w:val="28"/>
          <w:szCs w:val="28"/>
        </w:rPr>
        <w:t>повинні</w:t>
      </w:r>
      <w:proofErr w:type="spellEnd"/>
      <w:r w:rsidRPr="008E216C">
        <w:rPr>
          <w:color w:val="000000"/>
          <w:sz w:val="28"/>
          <w:szCs w:val="28"/>
        </w:rPr>
        <w:t xml:space="preserve"> активно </w:t>
      </w:r>
      <w:proofErr w:type="spellStart"/>
      <w:r w:rsidRPr="008E216C">
        <w:rPr>
          <w:color w:val="000000"/>
          <w:sz w:val="28"/>
          <w:szCs w:val="28"/>
        </w:rPr>
        <w:t>вирішувати</w:t>
      </w:r>
      <w:proofErr w:type="spellEnd"/>
      <w:r w:rsidRPr="008E216C">
        <w:rPr>
          <w:color w:val="000000"/>
          <w:sz w:val="28"/>
          <w:szCs w:val="28"/>
        </w:rPr>
        <w:t xml:space="preserve"> </w:t>
      </w:r>
      <w:proofErr w:type="spellStart"/>
      <w:r w:rsidRPr="008E216C">
        <w:rPr>
          <w:color w:val="000000"/>
          <w:sz w:val="28"/>
          <w:szCs w:val="28"/>
        </w:rPr>
        <w:t>проблеми</w:t>
      </w:r>
      <w:proofErr w:type="spellEnd"/>
      <w:r w:rsidRPr="008E216C">
        <w:rPr>
          <w:color w:val="000000"/>
          <w:sz w:val="28"/>
          <w:szCs w:val="28"/>
        </w:rPr>
        <w:t xml:space="preserve">. </w:t>
      </w:r>
      <w:proofErr w:type="spellStart"/>
      <w:r w:rsidRPr="008E216C">
        <w:rPr>
          <w:color w:val="000000"/>
          <w:sz w:val="28"/>
          <w:szCs w:val="28"/>
        </w:rPr>
        <w:t>Викладач</w:t>
      </w:r>
      <w:proofErr w:type="spellEnd"/>
      <w:r w:rsidRPr="008E216C">
        <w:rPr>
          <w:color w:val="000000"/>
          <w:sz w:val="28"/>
          <w:szCs w:val="28"/>
        </w:rPr>
        <w:t xml:space="preserve"> </w:t>
      </w:r>
      <w:proofErr w:type="spellStart"/>
      <w:r w:rsidRPr="008E216C">
        <w:rPr>
          <w:color w:val="000000"/>
          <w:sz w:val="28"/>
          <w:szCs w:val="28"/>
        </w:rPr>
        <w:t>визначає</w:t>
      </w:r>
      <w:proofErr w:type="spellEnd"/>
      <w:r w:rsidRPr="008E216C">
        <w:rPr>
          <w:color w:val="000000"/>
          <w:sz w:val="28"/>
          <w:szCs w:val="28"/>
        </w:rPr>
        <w:t xml:space="preserve"> </w:t>
      </w:r>
      <w:proofErr w:type="spellStart"/>
      <w:r w:rsidRPr="008E216C">
        <w:rPr>
          <w:color w:val="000000"/>
          <w:sz w:val="28"/>
          <w:szCs w:val="28"/>
        </w:rPr>
        <w:t>параметри</w:t>
      </w:r>
      <w:proofErr w:type="spellEnd"/>
      <w:r w:rsidRPr="008E216C">
        <w:rPr>
          <w:color w:val="000000"/>
          <w:sz w:val="28"/>
          <w:szCs w:val="28"/>
        </w:rPr>
        <w:t xml:space="preserve"> для </w:t>
      </w:r>
      <w:proofErr w:type="spellStart"/>
      <w:r w:rsidRPr="008E216C">
        <w:rPr>
          <w:color w:val="000000"/>
          <w:sz w:val="28"/>
          <w:szCs w:val="28"/>
        </w:rPr>
        <w:t>створення</w:t>
      </w:r>
      <w:proofErr w:type="spellEnd"/>
      <w:r w:rsidRPr="008E216C">
        <w:rPr>
          <w:color w:val="000000"/>
          <w:sz w:val="28"/>
          <w:szCs w:val="28"/>
        </w:rPr>
        <w:t xml:space="preserve"> </w:t>
      </w:r>
      <w:proofErr w:type="spellStart"/>
      <w:r w:rsidRPr="008E216C">
        <w:rPr>
          <w:color w:val="000000"/>
          <w:sz w:val="28"/>
          <w:szCs w:val="28"/>
        </w:rPr>
        <w:t>безпечного</w:t>
      </w:r>
      <w:proofErr w:type="spellEnd"/>
      <w:r w:rsidRPr="008E216C">
        <w:rPr>
          <w:color w:val="000000"/>
          <w:sz w:val="28"/>
          <w:szCs w:val="28"/>
        </w:rPr>
        <w:t xml:space="preserve"> </w:t>
      </w:r>
      <w:proofErr w:type="spellStart"/>
      <w:r w:rsidRPr="008E216C">
        <w:rPr>
          <w:color w:val="000000"/>
          <w:sz w:val="28"/>
          <w:szCs w:val="28"/>
        </w:rPr>
        <w:t>середовища</w:t>
      </w:r>
      <w:proofErr w:type="spellEnd"/>
      <w:r w:rsidRPr="008E216C">
        <w:rPr>
          <w:color w:val="000000"/>
          <w:sz w:val="28"/>
          <w:szCs w:val="28"/>
        </w:rPr>
        <w:t xml:space="preserve"> для практичного </w:t>
      </w:r>
      <w:proofErr w:type="spellStart"/>
      <w:r w:rsidRPr="008E216C">
        <w:rPr>
          <w:color w:val="000000"/>
          <w:sz w:val="28"/>
          <w:szCs w:val="28"/>
        </w:rPr>
        <w:t>навчання</w:t>
      </w:r>
      <w:proofErr w:type="spellEnd"/>
      <w:r w:rsidRPr="008E216C">
        <w:rPr>
          <w:color w:val="000000"/>
          <w:sz w:val="28"/>
          <w:szCs w:val="28"/>
        </w:rPr>
        <w:t>.</w:t>
      </w:r>
      <w:r w:rsidR="0013703B">
        <w:rPr>
          <w:color w:val="000000"/>
          <w:sz w:val="28"/>
          <w:szCs w:val="28"/>
          <w:lang w:val="uk-UA"/>
        </w:rPr>
        <w:t xml:space="preserve"> </w:t>
      </w:r>
      <w:proofErr w:type="spellStart"/>
      <w:r w:rsidRPr="008E216C">
        <w:rPr>
          <w:color w:val="000000"/>
          <w:sz w:val="28"/>
          <w:szCs w:val="28"/>
        </w:rPr>
        <w:t>Беручи</w:t>
      </w:r>
      <w:proofErr w:type="spellEnd"/>
      <w:r w:rsidRPr="008E216C">
        <w:rPr>
          <w:color w:val="000000"/>
          <w:sz w:val="28"/>
          <w:szCs w:val="28"/>
        </w:rPr>
        <w:t xml:space="preserve"> участь у </w:t>
      </w:r>
      <w:proofErr w:type="spellStart"/>
      <w:r w:rsidRPr="008E216C">
        <w:rPr>
          <w:color w:val="000000"/>
          <w:sz w:val="28"/>
          <w:szCs w:val="28"/>
        </w:rPr>
        <w:t>сценарії</w:t>
      </w:r>
      <w:proofErr w:type="spellEnd"/>
      <w:r w:rsidRPr="008E216C">
        <w:rPr>
          <w:color w:val="000000"/>
          <w:sz w:val="28"/>
          <w:szCs w:val="28"/>
        </w:rPr>
        <w:t xml:space="preserve">, </w:t>
      </w:r>
      <w:r w:rsidR="0013703B">
        <w:rPr>
          <w:color w:val="000000"/>
          <w:sz w:val="28"/>
          <w:szCs w:val="28"/>
          <w:lang w:val="uk-UA"/>
        </w:rPr>
        <w:t xml:space="preserve">студенти </w:t>
      </w:r>
      <w:proofErr w:type="spellStart"/>
      <w:r w:rsidRPr="008E216C">
        <w:rPr>
          <w:color w:val="000000"/>
          <w:sz w:val="28"/>
          <w:szCs w:val="28"/>
        </w:rPr>
        <w:t>повинні</w:t>
      </w:r>
      <w:proofErr w:type="spellEnd"/>
      <w:r w:rsidRPr="008E216C">
        <w:rPr>
          <w:color w:val="000000"/>
          <w:sz w:val="28"/>
          <w:szCs w:val="28"/>
        </w:rPr>
        <w:t xml:space="preserve"> </w:t>
      </w:r>
      <w:proofErr w:type="spellStart"/>
      <w:r w:rsidRPr="008E216C">
        <w:rPr>
          <w:color w:val="000000"/>
          <w:sz w:val="28"/>
          <w:szCs w:val="28"/>
        </w:rPr>
        <w:t>швидко</w:t>
      </w:r>
      <w:proofErr w:type="spellEnd"/>
      <w:r w:rsidRPr="008E216C">
        <w:rPr>
          <w:color w:val="000000"/>
          <w:sz w:val="28"/>
          <w:szCs w:val="28"/>
        </w:rPr>
        <w:t xml:space="preserve"> </w:t>
      </w:r>
      <w:proofErr w:type="spellStart"/>
      <w:r w:rsidRPr="008E216C">
        <w:rPr>
          <w:color w:val="000000"/>
          <w:sz w:val="28"/>
          <w:szCs w:val="28"/>
        </w:rPr>
        <w:t>оцінити</w:t>
      </w:r>
      <w:proofErr w:type="spellEnd"/>
      <w:r w:rsidRPr="008E216C">
        <w:rPr>
          <w:color w:val="000000"/>
          <w:sz w:val="28"/>
          <w:szCs w:val="28"/>
        </w:rPr>
        <w:t xml:space="preserve"> </w:t>
      </w:r>
      <w:proofErr w:type="spellStart"/>
      <w:r w:rsidRPr="008E216C">
        <w:rPr>
          <w:color w:val="000000"/>
          <w:sz w:val="28"/>
          <w:szCs w:val="28"/>
        </w:rPr>
        <w:t>ситуацію</w:t>
      </w:r>
      <w:proofErr w:type="spellEnd"/>
      <w:r w:rsidRPr="008E216C">
        <w:rPr>
          <w:color w:val="000000"/>
          <w:sz w:val="28"/>
          <w:szCs w:val="28"/>
        </w:rPr>
        <w:t xml:space="preserve">, </w:t>
      </w:r>
      <w:proofErr w:type="spellStart"/>
      <w:r w:rsidRPr="008E216C">
        <w:rPr>
          <w:color w:val="000000"/>
          <w:sz w:val="28"/>
          <w:szCs w:val="28"/>
        </w:rPr>
        <w:t>визначитися</w:t>
      </w:r>
      <w:proofErr w:type="spellEnd"/>
      <w:r w:rsidRPr="008E216C">
        <w:rPr>
          <w:color w:val="000000"/>
          <w:sz w:val="28"/>
          <w:szCs w:val="28"/>
        </w:rPr>
        <w:t xml:space="preserve"> з </w:t>
      </w:r>
      <w:proofErr w:type="spellStart"/>
      <w:r w:rsidRPr="008E216C">
        <w:rPr>
          <w:color w:val="000000"/>
          <w:sz w:val="28"/>
          <w:szCs w:val="28"/>
        </w:rPr>
        <w:t>найкращим</w:t>
      </w:r>
      <w:proofErr w:type="spellEnd"/>
      <w:r w:rsidRPr="008E216C">
        <w:rPr>
          <w:color w:val="000000"/>
          <w:sz w:val="28"/>
          <w:szCs w:val="28"/>
        </w:rPr>
        <w:t xml:space="preserve"> </w:t>
      </w:r>
      <w:proofErr w:type="spellStart"/>
      <w:r w:rsidRPr="008E216C">
        <w:rPr>
          <w:color w:val="000000"/>
          <w:sz w:val="28"/>
          <w:szCs w:val="28"/>
        </w:rPr>
        <w:t>варіантом</w:t>
      </w:r>
      <w:proofErr w:type="spellEnd"/>
      <w:r w:rsidRPr="008E216C">
        <w:rPr>
          <w:color w:val="000000"/>
          <w:sz w:val="28"/>
          <w:szCs w:val="28"/>
        </w:rPr>
        <w:t xml:space="preserve"> </w:t>
      </w:r>
      <w:proofErr w:type="spellStart"/>
      <w:r w:rsidRPr="008E216C">
        <w:rPr>
          <w:color w:val="000000"/>
          <w:sz w:val="28"/>
          <w:szCs w:val="28"/>
        </w:rPr>
        <w:t>дій</w:t>
      </w:r>
      <w:proofErr w:type="spellEnd"/>
      <w:r w:rsidRPr="008E216C">
        <w:rPr>
          <w:color w:val="000000"/>
          <w:sz w:val="28"/>
          <w:szCs w:val="28"/>
        </w:rPr>
        <w:t xml:space="preserve"> та </w:t>
      </w:r>
      <w:proofErr w:type="spellStart"/>
      <w:r w:rsidRPr="008E216C">
        <w:rPr>
          <w:color w:val="000000"/>
          <w:sz w:val="28"/>
          <w:szCs w:val="28"/>
        </w:rPr>
        <w:t>виконати</w:t>
      </w:r>
      <w:proofErr w:type="spellEnd"/>
      <w:r w:rsidRPr="008E216C">
        <w:rPr>
          <w:color w:val="000000"/>
          <w:sz w:val="28"/>
          <w:szCs w:val="28"/>
        </w:rPr>
        <w:t xml:space="preserve"> </w:t>
      </w:r>
      <w:proofErr w:type="spellStart"/>
      <w:r w:rsidRPr="008E216C">
        <w:rPr>
          <w:color w:val="000000"/>
          <w:sz w:val="28"/>
          <w:szCs w:val="28"/>
        </w:rPr>
        <w:t>правильні</w:t>
      </w:r>
      <w:proofErr w:type="spellEnd"/>
      <w:r w:rsidRPr="008E216C">
        <w:rPr>
          <w:color w:val="000000"/>
          <w:sz w:val="28"/>
          <w:szCs w:val="28"/>
        </w:rPr>
        <w:t xml:space="preserve"> </w:t>
      </w:r>
      <w:proofErr w:type="spellStart"/>
      <w:r w:rsidRPr="008E216C">
        <w:rPr>
          <w:color w:val="000000"/>
          <w:sz w:val="28"/>
          <w:szCs w:val="28"/>
        </w:rPr>
        <w:t>процедурні</w:t>
      </w:r>
      <w:proofErr w:type="spellEnd"/>
      <w:r w:rsidRPr="008E216C">
        <w:rPr>
          <w:color w:val="000000"/>
          <w:sz w:val="28"/>
          <w:szCs w:val="28"/>
        </w:rPr>
        <w:t xml:space="preserve"> кроки. </w:t>
      </w:r>
      <w:proofErr w:type="spellStart"/>
      <w:r w:rsidRPr="008E216C">
        <w:rPr>
          <w:color w:val="000000"/>
          <w:sz w:val="28"/>
          <w:szCs w:val="28"/>
        </w:rPr>
        <w:t>Потім</w:t>
      </w:r>
      <w:proofErr w:type="spellEnd"/>
      <w:r w:rsidRPr="008E216C">
        <w:rPr>
          <w:color w:val="000000"/>
          <w:sz w:val="28"/>
          <w:szCs w:val="28"/>
        </w:rPr>
        <w:t xml:space="preserve"> </w:t>
      </w:r>
      <w:proofErr w:type="spellStart"/>
      <w:r w:rsidRPr="008E216C">
        <w:rPr>
          <w:color w:val="000000"/>
          <w:sz w:val="28"/>
          <w:szCs w:val="28"/>
        </w:rPr>
        <w:t>викладачі</w:t>
      </w:r>
      <w:proofErr w:type="spellEnd"/>
      <w:r w:rsidRPr="008E216C">
        <w:rPr>
          <w:color w:val="000000"/>
          <w:sz w:val="28"/>
          <w:szCs w:val="28"/>
        </w:rPr>
        <w:t xml:space="preserve"> </w:t>
      </w:r>
      <w:proofErr w:type="spellStart"/>
      <w:r w:rsidRPr="008E216C">
        <w:rPr>
          <w:color w:val="000000"/>
          <w:sz w:val="28"/>
          <w:szCs w:val="28"/>
        </w:rPr>
        <w:t>можуть</w:t>
      </w:r>
      <w:proofErr w:type="spellEnd"/>
      <w:r w:rsidRPr="008E216C">
        <w:rPr>
          <w:color w:val="000000"/>
          <w:sz w:val="28"/>
          <w:szCs w:val="28"/>
        </w:rPr>
        <w:t xml:space="preserve"> </w:t>
      </w:r>
      <w:proofErr w:type="spellStart"/>
      <w:r w:rsidRPr="008E216C">
        <w:rPr>
          <w:color w:val="000000"/>
          <w:sz w:val="28"/>
          <w:szCs w:val="28"/>
        </w:rPr>
        <w:t>оцінити</w:t>
      </w:r>
      <w:proofErr w:type="spellEnd"/>
      <w:r w:rsidRPr="008E216C">
        <w:rPr>
          <w:color w:val="000000"/>
          <w:sz w:val="28"/>
          <w:szCs w:val="28"/>
        </w:rPr>
        <w:t xml:space="preserve">, </w:t>
      </w:r>
      <w:proofErr w:type="spellStart"/>
      <w:r w:rsidRPr="008E216C">
        <w:rPr>
          <w:color w:val="000000"/>
          <w:sz w:val="28"/>
          <w:szCs w:val="28"/>
        </w:rPr>
        <w:t>чи</w:t>
      </w:r>
      <w:proofErr w:type="spellEnd"/>
      <w:r w:rsidRPr="008E216C">
        <w:rPr>
          <w:color w:val="000000"/>
          <w:sz w:val="28"/>
          <w:szCs w:val="28"/>
        </w:rPr>
        <w:t xml:space="preserve"> </w:t>
      </w:r>
      <w:r w:rsidR="0013703B">
        <w:rPr>
          <w:color w:val="000000"/>
          <w:sz w:val="28"/>
          <w:szCs w:val="28"/>
          <w:lang w:val="uk-UA"/>
        </w:rPr>
        <w:t>студенти</w:t>
      </w:r>
      <w:r w:rsidR="0013703B" w:rsidRPr="008E216C">
        <w:rPr>
          <w:color w:val="000000"/>
          <w:sz w:val="28"/>
          <w:szCs w:val="28"/>
        </w:rPr>
        <w:t xml:space="preserve"> </w:t>
      </w:r>
      <w:proofErr w:type="spellStart"/>
      <w:r w:rsidRPr="008E216C">
        <w:rPr>
          <w:color w:val="000000"/>
          <w:sz w:val="28"/>
          <w:szCs w:val="28"/>
        </w:rPr>
        <w:t>розуміють</w:t>
      </w:r>
      <w:proofErr w:type="spellEnd"/>
      <w:r w:rsidRPr="008E216C">
        <w:rPr>
          <w:color w:val="000000"/>
          <w:sz w:val="28"/>
          <w:szCs w:val="28"/>
        </w:rPr>
        <w:t xml:space="preserve"> </w:t>
      </w:r>
      <w:proofErr w:type="spellStart"/>
      <w:r w:rsidRPr="008E216C">
        <w:rPr>
          <w:color w:val="000000"/>
          <w:sz w:val="28"/>
          <w:szCs w:val="28"/>
        </w:rPr>
        <w:t>матеріал</w:t>
      </w:r>
      <w:proofErr w:type="spellEnd"/>
      <w:r w:rsidRPr="008E216C">
        <w:rPr>
          <w:color w:val="000000"/>
          <w:sz w:val="28"/>
          <w:szCs w:val="28"/>
        </w:rPr>
        <w:t xml:space="preserve"> і </w:t>
      </w:r>
      <w:proofErr w:type="spellStart"/>
      <w:r w:rsidRPr="008E216C">
        <w:rPr>
          <w:color w:val="000000"/>
          <w:sz w:val="28"/>
          <w:szCs w:val="28"/>
        </w:rPr>
        <w:t>чи</w:t>
      </w:r>
      <w:proofErr w:type="spellEnd"/>
      <w:r w:rsidRPr="008E216C">
        <w:rPr>
          <w:color w:val="000000"/>
          <w:sz w:val="28"/>
          <w:szCs w:val="28"/>
        </w:rPr>
        <w:t xml:space="preserve"> </w:t>
      </w:r>
      <w:proofErr w:type="spellStart"/>
      <w:r w:rsidRPr="008E216C">
        <w:rPr>
          <w:color w:val="000000"/>
          <w:sz w:val="28"/>
          <w:szCs w:val="28"/>
        </w:rPr>
        <w:t>перетворюють</w:t>
      </w:r>
      <w:proofErr w:type="spellEnd"/>
      <w:r w:rsidRPr="008E216C">
        <w:rPr>
          <w:color w:val="000000"/>
          <w:sz w:val="28"/>
          <w:szCs w:val="28"/>
        </w:rPr>
        <w:t xml:space="preserve"> </w:t>
      </w:r>
      <w:proofErr w:type="spellStart"/>
      <w:r w:rsidRPr="008E216C">
        <w:rPr>
          <w:color w:val="000000"/>
          <w:sz w:val="28"/>
          <w:szCs w:val="28"/>
        </w:rPr>
        <w:t>отримані</w:t>
      </w:r>
      <w:proofErr w:type="spellEnd"/>
      <w:r w:rsidRPr="008E216C">
        <w:rPr>
          <w:color w:val="000000"/>
          <w:sz w:val="28"/>
          <w:szCs w:val="28"/>
        </w:rPr>
        <w:t xml:space="preserve"> </w:t>
      </w:r>
      <w:proofErr w:type="spellStart"/>
      <w:r w:rsidRPr="008E216C">
        <w:rPr>
          <w:color w:val="000000"/>
          <w:sz w:val="28"/>
          <w:szCs w:val="28"/>
        </w:rPr>
        <w:t>знання</w:t>
      </w:r>
      <w:proofErr w:type="spellEnd"/>
      <w:r w:rsidRPr="008E216C">
        <w:rPr>
          <w:color w:val="000000"/>
          <w:sz w:val="28"/>
          <w:szCs w:val="28"/>
        </w:rPr>
        <w:t xml:space="preserve"> на </w:t>
      </w:r>
      <w:proofErr w:type="spellStart"/>
      <w:r w:rsidRPr="008E216C">
        <w:rPr>
          <w:color w:val="000000"/>
          <w:sz w:val="28"/>
          <w:szCs w:val="28"/>
        </w:rPr>
        <w:t>навички</w:t>
      </w:r>
      <w:proofErr w:type="spellEnd"/>
      <w:r w:rsidRPr="008E216C">
        <w:rPr>
          <w:color w:val="000000"/>
          <w:sz w:val="28"/>
          <w:szCs w:val="28"/>
        </w:rPr>
        <w:t>.</w:t>
      </w:r>
    </w:p>
    <w:p w14:paraId="47708BBC" w14:textId="77777777" w:rsidR="0013703B" w:rsidRDefault="005C3B75" w:rsidP="0013703B">
      <w:pPr>
        <w:spacing w:after="160"/>
        <w:ind w:firstLine="709"/>
        <w:contextualSpacing/>
        <w:jc w:val="both"/>
        <w:rPr>
          <w:color w:val="000000"/>
          <w:sz w:val="28"/>
          <w:szCs w:val="28"/>
          <w:lang w:val="uk-UA"/>
        </w:rPr>
      </w:pPr>
      <w:proofErr w:type="spellStart"/>
      <w:r w:rsidRPr="008E216C">
        <w:rPr>
          <w:color w:val="000000"/>
          <w:sz w:val="28"/>
          <w:szCs w:val="28"/>
        </w:rPr>
        <w:t>Моделювання</w:t>
      </w:r>
      <w:proofErr w:type="spellEnd"/>
      <w:r w:rsidRPr="008E216C">
        <w:rPr>
          <w:color w:val="000000"/>
          <w:sz w:val="28"/>
          <w:szCs w:val="28"/>
        </w:rPr>
        <w:t xml:space="preserve"> – </w:t>
      </w:r>
      <w:proofErr w:type="spellStart"/>
      <w:r w:rsidRPr="008E216C">
        <w:rPr>
          <w:color w:val="000000"/>
          <w:sz w:val="28"/>
          <w:szCs w:val="28"/>
        </w:rPr>
        <w:t>це</w:t>
      </w:r>
      <w:proofErr w:type="spellEnd"/>
      <w:r w:rsidR="0013703B">
        <w:rPr>
          <w:color w:val="000000"/>
          <w:sz w:val="28"/>
          <w:szCs w:val="28"/>
          <w:lang w:val="uk-UA"/>
        </w:rPr>
        <w:t>:</w:t>
      </w:r>
    </w:p>
    <w:p w14:paraId="43AD7686" w14:textId="77777777" w:rsidR="0013703B" w:rsidRDefault="0013703B" w:rsidP="0013703B">
      <w:pPr>
        <w:spacing w:after="160"/>
        <w:ind w:firstLine="709"/>
        <w:contextualSpacing/>
        <w:jc w:val="both"/>
        <w:rPr>
          <w:color w:val="000000"/>
          <w:sz w:val="28"/>
          <w:szCs w:val="28"/>
          <w:lang w:val="uk-UA"/>
        </w:rPr>
      </w:pPr>
      <w:r>
        <w:rPr>
          <w:color w:val="000000"/>
          <w:sz w:val="28"/>
          <w:szCs w:val="28"/>
          <w:lang w:val="uk-UA"/>
        </w:rPr>
        <w:t>- </w:t>
      </w:r>
      <w:proofErr w:type="spellStart"/>
      <w:r w:rsidR="005C3B75" w:rsidRPr="008E216C">
        <w:rPr>
          <w:color w:val="000000"/>
          <w:sz w:val="28"/>
          <w:szCs w:val="28"/>
        </w:rPr>
        <w:t>навчальні</w:t>
      </w:r>
      <w:proofErr w:type="spellEnd"/>
      <w:r w:rsidR="005C3B75" w:rsidRPr="008E216C">
        <w:rPr>
          <w:color w:val="000000"/>
          <w:sz w:val="28"/>
          <w:szCs w:val="28"/>
        </w:rPr>
        <w:t xml:space="preserve"> </w:t>
      </w:r>
      <w:proofErr w:type="spellStart"/>
      <w:r w:rsidR="005C3B75" w:rsidRPr="008E216C">
        <w:rPr>
          <w:color w:val="000000"/>
          <w:sz w:val="28"/>
          <w:szCs w:val="28"/>
        </w:rPr>
        <w:t>сценарії</w:t>
      </w:r>
      <w:proofErr w:type="spellEnd"/>
      <w:r w:rsidR="005C3B75" w:rsidRPr="008E216C">
        <w:rPr>
          <w:color w:val="000000"/>
          <w:sz w:val="28"/>
          <w:szCs w:val="28"/>
        </w:rPr>
        <w:t xml:space="preserve">, коли </w:t>
      </w:r>
      <w:r>
        <w:rPr>
          <w:color w:val="000000"/>
          <w:sz w:val="28"/>
          <w:szCs w:val="28"/>
          <w:lang w:val="uk-UA"/>
        </w:rPr>
        <w:t>студент</w:t>
      </w:r>
      <w:r w:rsidRPr="008E216C">
        <w:rPr>
          <w:color w:val="000000"/>
          <w:sz w:val="28"/>
          <w:szCs w:val="28"/>
        </w:rPr>
        <w:t xml:space="preserve"> </w:t>
      </w:r>
      <w:proofErr w:type="spellStart"/>
      <w:r w:rsidR="005C3B75" w:rsidRPr="008E216C">
        <w:rPr>
          <w:color w:val="000000"/>
          <w:sz w:val="28"/>
          <w:szCs w:val="28"/>
        </w:rPr>
        <w:t>потрапляє</w:t>
      </w:r>
      <w:proofErr w:type="spellEnd"/>
      <w:r w:rsidR="005C3B75" w:rsidRPr="008E216C">
        <w:rPr>
          <w:color w:val="000000"/>
          <w:sz w:val="28"/>
          <w:szCs w:val="28"/>
        </w:rPr>
        <w:t xml:space="preserve"> у «</w:t>
      </w:r>
      <w:proofErr w:type="spellStart"/>
      <w:r w:rsidR="005C3B75" w:rsidRPr="008E216C">
        <w:rPr>
          <w:color w:val="000000"/>
          <w:sz w:val="28"/>
          <w:szCs w:val="28"/>
        </w:rPr>
        <w:t>світ</w:t>
      </w:r>
      <w:proofErr w:type="spellEnd"/>
      <w:r w:rsidR="005C3B75" w:rsidRPr="008E216C">
        <w:rPr>
          <w:color w:val="000000"/>
          <w:sz w:val="28"/>
          <w:szCs w:val="28"/>
        </w:rPr>
        <w:t xml:space="preserve">» </w:t>
      </w:r>
      <w:proofErr w:type="spellStart"/>
      <w:r w:rsidR="005C3B75" w:rsidRPr="008E216C">
        <w:rPr>
          <w:color w:val="000000"/>
          <w:sz w:val="28"/>
          <w:szCs w:val="28"/>
        </w:rPr>
        <w:t>визначений</w:t>
      </w:r>
      <w:proofErr w:type="spellEnd"/>
      <w:r w:rsidR="005C3B75" w:rsidRPr="008E216C">
        <w:rPr>
          <w:color w:val="000000"/>
          <w:sz w:val="28"/>
          <w:szCs w:val="28"/>
        </w:rPr>
        <w:t xml:space="preserve"> </w:t>
      </w:r>
      <w:r>
        <w:rPr>
          <w:color w:val="000000"/>
          <w:sz w:val="28"/>
          <w:szCs w:val="28"/>
          <w:lang w:val="uk-UA"/>
        </w:rPr>
        <w:t>викладач</w:t>
      </w:r>
      <w:r w:rsidR="005C3B75" w:rsidRPr="008E216C">
        <w:rPr>
          <w:color w:val="000000"/>
          <w:sz w:val="28"/>
          <w:szCs w:val="28"/>
        </w:rPr>
        <w:t xml:space="preserve">ем. Вони </w:t>
      </w:r>
      <w:proofErr w:type="spellStart"/>
      <w:r w:rsidR="005C3B75" w:rsidRPr="008E216C">
        <w:rPr>
          <w:color w:val="000000"/>
          <w:sz w:val="28"/>
          <w:szCs w:val="28"/>
        </w:rPr>
        <w:t>представляють</w:t>
      </w:r>
      <w:proofErr w:type="spellEnd"/>
      <w:r w:rsidR="005C3B75" w:rsidRPr="008E216C">
        <w:rPr>
          <w:color w:val="000000"/>
          <w:sz w:val="28"/>
          <w:szCs w:val="28"/>
        </w:rPr>
        <w:t xml:space="preserve"> </w:t>
      </w:r>
      <w:proofErr w:type="spellStart"/>
      <w:r w:rsidR="005C3B75" w:rsidRPr="008E216C">
        <w:rPr>
          <w:color w:val="000000"/>
          <w:sz w:val="28"/>
          <w:szCs w:val="28"/>
        </w:rPr>
        <w:t>реальність</w:t>
      </w:r>
      <w:proofErr w:type="spellEnd"/>
      <w:r w:rsidR="005C3B75" w:rsidRPr="008E216C">
        <w:rPr>
          <w:color w:val="000000"/>
          <w:sz w:val="28"/>
          <w:szCs w:val="28"/>
        </w:rPr>
        <w:t xml:space="preserve">, в </w:t>
      </w:r>
      <w:proofErr w:type="spellStart"/>
      <w:r w:rsidR="005C3B75" w:rsidRPr="008E216C">
        <w:rPr>
          <w:color w:val="000000"/>
          <w:sz w:val="28"/>
          <w:szCs w:val="28"/>
        </w:rPr>
        <w:t>якій</w:t>
      </w:r>
      <w:proofErr w:type="spellEnd"/>
      <w:r w:rsidR="005C3B75" w:rsidRPr="008E216C">
        <w:rPr>
          <w:color w:val="000000"/>
          <w:sz w:val="28"/>
          <w:szCs w:val="28"/>
        </w:rPr>
        <w:t xml:space="preserve"> </w:t>
      </w:r>
      <w:proofErr w:type="spellStart"/>
      <w:r w:rsidR="005C3B75" w:rsidRPr="008E216C">
        <w:rPr>
          <w:color w:val="000000"/>
          <w:sz w:val="28"/>
          <w:szCs w:val="28"/>
        </w:rPr>
        <w:t>студенти</w:t>
      </w:r>
      <w:proofErr w:type="spellEnd"/>
      <w:r w:rsidR="005C3B75" w:rsidRPr="008E216C">
        <w:rPr>
          <w:color w:val="000000"/>
          <w:sz w:val="28"/>
          <w:szCs w:val="28"/>
        </w:rPr>
        <w:t xml:space="preserve"> </w:t>
      </w:r>
      <w:proofErr w:type="spellStart"/>
      <w:r w:rsidR="005C3B75" w:rsidRPr="008E216C">
        <w:rPr>
          <w:color w:val="000000"/>
          <w:sz w:val="28"/>
          <w:szCs w:val="28"/>
        </w:rPr>
        <w:t>взаємодіють</w:t>
      </w:r>
      <w:proofErr w:type="spellEnd"/>
      <w:r w:rsidR="005C3B75" w:rsidRPr="008E216C">
        <w:rPr>
          <w:color w:val="000000"/>
          <w:sz w:val="28"/>
          <w:szCs w:val="28"/>
        </w:rPr>
        <w:t xml:space="preserve">. </w:t>
      </w:r>
      <w:r>
        <w:rPr>
          <w:color w:val="000000"/>
          <w:sz w:val="28"/>
          <w:szCs w:val="28"/>
          <w:lang w:val="uk-UA"/>
        </w:rPr>
        <w:t>Викладач</w:t>
      </w:r>
      <w:r w:rsidR="005C3B75" w:rsidRPr="008E216C">
        <w:rPr>
          <w:color w:val="000000"/>
          <w:sz w:val="28"/>
          <w:szCs w:val="28"/>
        </w:rPr>
        <w:t xml:space="preserve"> </w:t>
      </w:r>
      <w:proofErr w:type="spellStart"/>
      <w:r w:rsidR="005C3B75" w:rsidRPr="008E216C">
        <w:rPr>
          <w:color w:val="000000"/>
          <w:sz w:val="28"/>
          <w:szCs w:val="28"/>
        </w:rPr>
        <w:t>контролює</w:t>
      </w:r>
      <w:proofErr w:type="spellEnd"/>
      <w:r w:rsidR="005C3B75" w:rsidRPr="008E216C">
        <w:rPr>
          <w:color w:val="000000"/>
          <w:sz w:val="28"/>
          <w:szCs w:val="28"/>
        </w:rPr>
        <w:t xml:space="preserve"> </w:t>
      </w:r>
      <w:proofErr w:type="spellStart"/>
      <w:r w:rsidR="005C3B75" w:rsidRPr="008E216C">
        <w:rPr>
          <w:color w:val="000000"/>
          <w:sz w:val="28"/>
          <w:szCs w:val="28"/>
        </w:rPr>
        <w:t>параметри</w:t>
      </w:r>
      <w:proofErr w:type="spellEnd"/>
      <w:r w:rsidR="005C3B75" w:rsidRPr="008E216C">
        <w:rPr>
          <w:color w:val="000000"/>
          <w:sz w:val="28"/>
          <w:szCs w:val="28"/>
        </w:rPr>
        <w:t xml:space="preserve"> </w:t>
      </w:r>
      <w:proofErr w:type="spellStart"/>
      <w:r w:rsidR="005C3B75" w:rsidRPr="008E216C">
        <w:rPr>
          <w:color w:val="000000"/>
          <w:sz w:val="28"/>
          <w:szCs w:val="28"/>
        </w:rPr>
        <w:t>цього</w:t>
      </w:r>
      <w:proofErr w:type="spellEnd"/>
      <w:r w:rsidR="005C3B75" w:rsidRPr="008E216C">
        <w:rPr>
          <w:color w:val="000000"/>
          <w:sz w:val="28"/>
          <w:szCs w:val="28"/>
        </w:rPr>
        <w:t xml:space="preserve"> «</w:t>
      </w:r>
      <w:proofErr w:type="spellStart"/>
      <w:r w:rsidR="005C3B75" w:rsidRPr="008E216C">
        <w:rPr>
          <w:color w:val="000000"/>
          <w:sz w:val="28"/>
          <w:szCs w:val="28"/>
        </w:rPr>
        <w:t>світу</w:t>
      </w:r>
      <w:proofErr w:type="spellEnd"/>
      <w:r w:rsidR="005C3B75" w:rsidRPr="008E216C">
        <w:rPr>
          <w:color w:val="000000"/>
          <w:sz w:val="28"/>
          <w:szCs w:val="28"/>
        </w:rPr>
        <w:t xml:space="preserve">» і </w:t>
      </w:r>
      <w:proofErr w:type="spellStart"/>
      <w:r w:rsidR="005C3B75" w:rsidRPr="008E216C">
        <w:rPr>
          <w:color w:val="000000"/>
          <w:sz w:val="28"/>
          <w:szCs w:val="28"/>
        </w:rPr>
        <w:t>використовує</w:t>
      </w:r>
      <w:proofErr w:type="spellEnd"/>
      <w:r w:rsidR="005C3B75" w:rsidRPr="008E216C">
        <w:rPr>
          <w:color w:val="000000"/>
          <w:sz w:val="28"/>
          <w:szCs w:val="28"/>
        </w:rPr>
        <w:t xml:space="preserve"> </w:t>
      </w:r>
      <w:proofErr w:type="spellStart"/>
      <w:r w:rsidR="005C3B75" w:rsidRPr="008E216C">
        <w:rPr>
          <w:color w:val="000000"/>
          <w:sz w:val="28"/>
          <w:szCs w:val="28"/>
        </w:rPr>
        <w:t>його</w:t>
      </w:r>
      <w:proofErr w:type="spellEnd"/>
      <w:r w:rsidR="005C3B75" w:rsidRPr="008E216C">
        <w:rPr>
          <w:color w:val="000000"/>
          <w:sz w:val="28"/>
          <w:szCs w:val="28"/>
        </w:rPr>
        <w:t xml:space="preserve"> для </w:t>
      </w:r>
      <w:proofErr w:type="spellStart"/>
      <w:r w:rsidR="005C3B75" w:rsidRPr="008E216C">
        <w:rPr>
          <w:color w:val="000000"/>
          <w:sz w:val="28"/>
          <w:szCs w:val="28"/>
        </w:rPr>
        <w:t>досягнення</w:t>
      </w:r>
      <w:proofErr w:type="spellEnd"/>
      <w:r w:rsidR="005C3B75" w:rsidRPr="008E216C">
        <w:rPr>
          <w:color w:val="000000"/>
          <w:sz w:val="28"/>
          <w:szCs w:val="28"/>
        </w:rPr>
        <w:t xml:space="preserve"> </w:t>
      </w:r>
      <w:proofErr w:type="spellStart"/>
      <w:r w:rsidR="005C3B75" w:rsidRPr="008E216C">
        <w:rPr>
          <w:color w:val="000000"/>
          <w:sz w:val="28"/>
          <w:szCs w:val="28"/>
        </w:rPr>
        <w:t>бажаних</w:t>
      </w:r>
      <w:proofErr w:type="spellEnd"/>
      <w:r w:rsidR="005C3B75" w:rsidRPr="008E216C">
        <w:rPr>
          <w:color w:val="000000"/>
          <w:sz w:val="28"/>
          <w:szCs w:val="28"/>
        </w:rPr>
        <w:t xml:space="preserve"> </w:t>
      </w:r>
      <w:proofErr w:type="spellStart"/>
      <w:r w:rsidR="005C3B75" w:rsidRPr="008E216C">
        <w:rPr>
          <w:color w:val="000000"/>
          <w:sz w:val="28"/>
          <w:szCs w:val="28"/>
        </w:rPr>
        <w:t>результатів</w:t>
      </w:r>
      <w:proofErr w:type="spellEnd"/>
      <w:r w:rsidR="005C3B75" w:rsidRPr="008E216C">
        <w:rPr>
          <w:color w:val="000000"/>
          <w:sz w:val="28"/>
          <w:szCs w:val="28"/>
        </w:rPr>
        <w:t xml:space="preserve"> </w:t>
      </w:r>
      <w:proofErr w:type="spellStart"/>
      <w:r w:rsidR="005C3B75" w:rsidRPr="008E216C">
        <w:rPr>
          <w:color w:val="000000"/>
          <w:sz w:val="28"/>
          <w:szCs w:val="28"/>
        </w:rPr>
        <w:t>навчання</w:t>
      </w:r>
      <w:proofErr w:type="spellEnd"/>
      <w:r w:rsidR="005C3B75" w:rsidRPr="008E216C">
        <w:rPr>
          <w:color w:val="000000"/>
          <w:sz w:val="28"/>
          <w:szCs w:val="28"/>
        </w:rPr>
        <w:t xml:space="preserve">. </w:t>
      </w:r>
      <w:r>
        <w:rPr>
          <w:color w:val="000000"/>
          <w:sz w:val="28"/>
          <w:szCs w:val="28"/>
          <w:lang w:val="uk-UA"/>
        </w:rPr>
        <w:t>Студенти</w:t>
      </w:r>
      <w:r w:rsidR="005C3B75" w:rsidRPr="008E216C">
        <w:rPr>
          <w:color w:val="000000"/>
          <w:sz w:val="28"/>
          <w:szCs w:val="28"/>
        </w:rPr>
        <w:t xml:space="preserve"> </w:t>
      </w:r>
      <w:proofErr w:type="spellStart"/>
      <w:r w:rsidR="005C3B75" w:rsidRPr="008E216C">
        <w:rPr>
          <w:color w:val="000000"/>
          <w:sz w:val="28"/>
          <w:szCs w:val="28"/>
        </w:rPr>
        <w:t>відчувають</w:t>
      </w:r>
      <w:proofErr w:type="spellEnd"/>
      <w:r w:rsidR="005C3B75" w:rsidRPr="008E216C">
        <w:rPr>
          <w:color w:val="000000"/>
          <w:sz w:val="28"/>
          <w:szCs w:val="28"/>
        </w:rPr>
        <w:t xml:space="preserve"> </w:t>
      </w:r>
      <w:proofErr w:type="spellStart"/>
      <w:r w:rsidR="005C3B75" w:rsidRPr="008E216C">
        <w:rPr>
          <w:color w:val="000000"/>
          <w:sz w:val="28"/>
          <w:szCs w:val="28"/>
        </w:rPr>
        <w:t>реальність</w:t>
      </w:r>
      <w:proofErr w:type="spellEnd"/>
      <w:r w:rsidR="005C3B75" w:rsidRPr="008E216C">
        <w:rPr>
          <w:color w:val="000000"/>
          <w:sz w:val="28"/>
          <w:szCs w:val="28"/>
        </w:rPr>
        <w:t xml:space="preserve"> </w:t>
      </w:r>
      <w:proofErr w:type="spellStart"/>
      <w:r w:rsidR="005C3B75" w:rsidRPr="008E216C">
        <w:rPr>
          <w:color w:val="000000"/>
          <w:sz w:val="28"/>
          <w:szCs w:val="28"/>
        </w:rPr>
        <w:t>сценарію</w:t>
      </w:r>
      <w:proofErr w:type="spellEnd"/>
      <w:r w:rsidR="005C3B75" w:rsidRPr="008E216C">
        <w:rPr>
          <w:color w:val="000000"/>
          <w:sz w:val="28"/>
          <w:szCs w:val="28"/>
        </w:rPr>
        <w:t xml:space="preserve"> і </w:t>
      </w:r>
      <w:proofErr w:type="spellStart"/>
      <w:r w:rsidR="005C3B75" w:rsidRPr="008E216C">
        <w:rPr>
          <w:color w:val="000000"/>
          <w:sz w:val="28"/>
          <w:szCs w:val="28"/>
        </w:rPr>
        <w:t>набувають</w:t>
      </w:r>
      <w:proofErr w:type="spellEnd"/>
      <w:r w:rsidR="005C3B75" w:rsidRPr="008E216C">
        <w:rPr>
          <w:color w:val="000000"/>
          <w:sz w:val="28"/>
          <w:szCs w:val="28"/>
        </w:rPr>
        <w:t xml:space="preserve"> з </w:t>
      </w:r>
      <w:proofErr w:type="spellStart"/>
      <w:r w:rsidR="005C3B75" w:rsidRPr="008E216C">
        <w:rPr>
          <w:color w:val="000000"/>
          <w:sz w:val="28"/>
          <w:szCs w:val="28"/>
        </w:rPr>
        <w:t>цього</w:t>
      </w:r>
      <w:proofErr w:type="spellEnd"/>
      <w:r w:rsidR="005C3B75" w:rsidRPr="008E216C">
        <w:rPr>
          <w:color w:val="000000"/>
          <w:sz w:val="28"/>
          <w:szCs w:val="28"/>
        </w:rPr>
        <w:t xml:space="preserve"> </w:t>
      </w:r>
      <w:proofErr w:type="spellStart"/>
      <w:r w:rsidR="005C3B75" w:rsidRPr="008E216C">
        <w:rPr>
          <w:color w:val="000000"/>
          <w:sz w:val="28"/>
          <w:szCs w:val="28"/>
        </w:rPr>
        <w:t>сенсу</w:t>
      </w:r>
      <w:proofErr w:type="spellEnd"/>
      <w:r w:rsidR="005C3B75" w:rsidRPr="008E216C">
        <w:rPr>
          <w:color w:val="000000"/>
          <w:sz w:val="28"/>
          <w:szCs w:val="28"/>
        </w:rPr>
        <w:t xml:space="preserve">. </w:t>
      </w:r>
    </w:p>
    <w:p w14:paraId="70A8DA9A" w14:textId="77777777" w:rsidR="0013703B" w:rsidRDefault="0013703B" w:rsidP="0013703B">
      <w:pPr>
        <w:spacing w:after="160"/>
        <w:ind w:firstLine="709"/>
        <w:contextualSpacing/>
        <w:jc w:val="both"/>
        <w:rPr>
          <w:color w:val="000000"/>
          <w:sz w:val="28"/>
          <w:szCs w:val="28"/>
          <w:lang w:val="uk-UA"/>
        </w:rPr>
      </w:pPr>
      <w:r>
        <w:rPr>
          <w:color w:val="000000"/>
          <w:sz w:val="28"/>
          <w:szCs w:val="28"/>
          <w:lang w:val="uk-UA"/>
        </w:rPr>
        <w:t>- </w:t>
      </w:r>
      <w:r w:rsidR="005C3B75" w:rsidRPr="008E216C">
        <w:rPr>
          <w:color w:val="000000"/>
          <w:sz w:val="28"/>
          <w:szCs w:val="28"/>
        </w:rPr>
        <w:t xml:space="preserve">форма </w:t>
      </w:r>
      <w:proofErr w:type="spellStart"/>
      <w:r w:rsidR="005C3B75" w:rsidRPr="008E216C">
        <w:rPr>
          <w:color w:val="000000"/>
          <w:sz w:val="28"/>
          <w:szCs w:val="28"/>
        </w:rPr>
        <w:t>навчання</w:t>
      </w:r>
      <w:proofErr w:type="spellEnd"/>
      <w:r w:rsidR="005C3B75" w:rsidRPr="008E216C">
        <w:rPr>
          <w:color w:val="000000"/>
          <w:sz w:val="28"/>
          <w:szCs w:val="28"/>
        </w:rPr>
        <w:t xml:space="preserve"> на </w:t>
      </w:r>
      <w:proofErr w:type="spellStart"/>
      <w:r w:rsidR="005C3B75" w:rsidRPr="008E216C">
        <w:rPr>
          <w:color w:val="000000"/>
          <w:sz w:val="28"/>
          <w:szCs w:val="28"/>
        </w:rPr>
        <w:t>основі</w:t>
      </w:r>
      <w:proofErr w:type="spellEnd"/>
      <w:r w:rsidR="005C3B75" w:rsidRPr="008E216C">
        <w:rPr>
          <w:color w:val="000000"/>
          <w:sz w:val="28"/>
          <w:szCs w:val="28"/>
        </w:rPr>
        <w:t xml:space="preserve"> </w:t>
      </w:r>
      <w:proofErr w:type="spellStart"/>
      <w:r w:rsidR="005C3B75" w:rsidRPr="008E216C">
        <w:rPr>
          <w:color w:val="000000"/>
          <w:sz w:val="28"/>
          <w:szCs w:val="28"/>
        </w:rPr>
        <w:t>досвіду</w:t>
      </w:r>
      <w:proofErr w:type="spellEnd"/>
      <w:r>
        <w:rPr>
          <w:color w:val="000000"/>
          <w:sz w:val="28"/>
          <w:szCs w:val="28"/>
          <w:lang w:val="uk-UA"/>
        </w:rPr>
        <w:t xml:space="preserve"> або</w:t>
      </w:r>
      <w:r w:rsidR="005C3B75" w:rsidRPr="008E216C">
        <w:rPr>
          <w:color w:val="000000"/>
          <w:sz w:val="28"/>
          <w:szCs w:val="28"/>
        </w:rPr>
        <w:t xml:space="preserve"> </w:t>
      </w:r>
      <w:proofErr w:type="spellStart"/>
      <w:r w:rsidR="005C3B75" w:rsidRPr="008E216C">
        <w:rPr>
          <w:color w:val="000000"/>
          <w:sz w:val="28"/>
          <w:szCs w:val="28"/>
        </w:rPr>
        <w:t>стратегія</w:t>
      </w:r>
      <w:proofErr w:type="spellEnd"/>
      <w:r w:rsidR="005C3B75" w:rsidRPr="008E216C">
        <w:rPr>
          <w:color w:val="000000"/>
          <w:sz w:val="28"/>
          <w:szCs w:val="28"/>
        </w:rPr>
        <w:t xml:space="preserve">, яка добре </w:t>
      </w:r>
      <w:proofErr w:type="spellStart"/>
      <w:r w:rsidR="005C3B75" w:rsidRPr="008E216C">
        <w:rPr>
          <w:color w:val="000000"/>
          <w:sz w:val="28"/>
          <w:szCs w:val="28"/>
        </w:rPr>
        <w:t>відповідає</w:t>
      </w:r>
      <w:proofErr w:type="spellEnd"/>
      <w:r w:rsidR="005C3B75" w:rsidRPr="008E216C">
        <w:rPr>
          <w:color w:val="000000"/>
          <w:sz w:val="28"/>
          <w:szCs w:val="28"/>
        </w:rPr>
        <w:t xml:space="preserve"> принципам </w:t>
      </w:r>
      <w:proofErr w:type="spellStart"/>
      <w:r w:rsidR="005C3B75" w:rsidRPr="008E216C">
        <w:rPr>
          <w:color w:val="000000"/>
          <w:sz w:val="28"/>
          <w:szCs w:val="28"/>
        </w:rPr>
        <w:t>орієнтованого</w:t>
      </w:r>
      <w:proofErr w:type="spellEnd"/>
      <w:r w:rsidR="005C3B75" w:rsidRPr="008E216C">
        <w:rPr>
          <w:color w:val="000000"/>
          <w:sz w:val="28"/>
          <w:szCs w:val="28"/>
        </w:rPr>
        <w:t xml:space="preserve"> на студента та </w:t>
      </w:r>
      <w:proofErr w:type="spellStart"/>
      <w:r w:rsidR="005C3B75" w:rsidRPr="008E216C">
        <w:rPr>
          <w:color w:val="000000"/>
          <w:sz w:val="28"/>
          <w:szCs w:val="28"/>
        </w:rPr>
        <w:t>конструктивістського</w:t>
      </w:r>
      <w:proofErr w:type="spellEnd"/>
      <w:r w:rsidR="005C3B75" w:rsidRPr="008E216C">
        <w:rPr>
          <w:color w:val="000000"/>
          <w:sz w:val="28"/>
          <w:szCs w:val="28"/>
        </w:rPr>
        <w:t xml:space="preserve"> </w:t>
      </w:r>
      <w:proofErr w:type="spellStart"/>
      <w:r w:rsidR="005C3B75" w:rsidRPr="008E216C">
        <w:rPr>
          <w:color w:val="000000"/>
          <w:sz w:val="28"/>
          <w:szCs w:val="28"/>
        </w:rPr>
        <w:t>навчання</w:t>
      </w:r>
      <w:proofErr w:type="spellEnd"/>
      <w:r w:rsidR="005C3B75" w:rsidRPr="008E216C">
        <w:rPr>
          <w:color w:val="000000"/>
          <w:sz w:val="28"/>
          <w:szCs w:val="28"/>
        </w:rPr>
        <w:t xml:space="preserve"> та </w:t>
      </w:r>
      <w:proofErr w:type="spellStart"/>
      <w:r w:rsidR="005C3B75" w:rsidRPr="008E216C">
        <w:rPr>
          <w:color w:val="000000"/>
          <w:sz w:val="28"/>
          <w:szCs w:val="28"/>
        </w:rPr>
        <w:t>викладання</w:t>
      </w:r>
      <w:proofErr w:type="spellEnd"/>
      <w:r w:rsidR="005C3B75" w:rsidRPr="008E216C">
        <w:rPr>
          <w:color w:val="000000"/>
          <w:sz w:val="28"/>
          <w:szCs w:val="28"/>
        </w:rPr>
        <w:t>.</w:t>
      </w:r>
      <w:r>
        <w:rPr>
          <w:color w:val="000000"/>
          <w:sz w:val="28"/>
          <w:szCs w:val="28"/>
          <w:lang w:val="uk-UA"/>
        </w:rPr>
        <w:t xml:space="preserve"> </w:t>
      </w:r>
      <w:r w:rsidR="005C3B75" w:rsidRPr="0013703B">
        <w:rPr>
          <w:color w:val="000000"/>
          <w:sz w:val="28"/>
          <w:szCs w:val="28"/>
          <w:lang w:val="uk-UA"/>
        </w:rPr>
        <w:t>Моделювання набуває різних форм</w:t>
      </w:r>
      <w:r>
        <w:rPr>
          <w:color w:val="000000"/>
          <w:sz w:val="28"/>
          <w:szCs w:val="28"/>
          <w:lang w:val="uk-UA"/>
        </w:rPr>
        <w:t>, які</w:t>
      </w:r>
      <w:r w:rsidR="005C3B75" w:rsidRPr="0013703B">
        <w:rPr>
          <w:color w:val="000000"/>
          <w:sz w:val="28"/>
          <w:szCs w:val="28"/>
          <w:lang w:val="uk-UA"/>
        </w:rPr>
        <w:t xml:space="preserve"> можуть містити такі елементи:</w:t>
      </w:r>
      <w:r>
        <w:rPr>
          <w:color w:val="000000"/>
          <w:sz w:val="28"/>
          <w:szCs w:val="28"/>
          <w:lang w:val="uk-UA"/>
        </w:rPr>
        <w:t xml:space="preserve"> </w:t>
      </w:r>
      <w:r w:rsidR="005C3B75" w:rsidRPr="0013703B">
        <w:rPr>
          <w:color w:val="000000"/>
          <w:sz w:val="28"/>
          <w:szCs w:val="28"/>
          <w:lang w:val="uk-UA"/>
        </w:rPr>
        <w:t>гра;</w:t>
      </w:r>
      <w:r>
        <w:rPr>
          <w:color w:val="000000"/>
          <w:sz w:val="28"/>
          <w:szCs w:val="28"/>
          <w:lang w:val="uk-UA"/>
        </w:rPr>
        <w:t xml:space="preserve"> </w:t>
      </w:r>
      <w:r w:rsidR="005C3B75" w:rsidRPr="0013703B">
        <w:rPr>
          <w:color w:val="000000"/>
          <w:sz w:val="28"/>
          <w:szCs w:val="28"/>
          <w:lang w:val="uk-UA"/>
        </w:rPr>
        <w:t>рольова гра;</w:t>
      </w:r>
      <w:r>
        <w:rPr>
          <w:color w:val="000000"/>
          <w:sz w:val="28"/>
          <w:szCs w:val="28"/>
          <w:lang w:val="uk-UA"/>
        </w:rPr>
        <w:t xml:space="preserve"> </w:t>
      </w:r>
      <w:r w:rsidR="005C3B75" w:rsidRPr="0013703B">
        <w:rPr>
          <w:color w:val="000000"/>
          <w:sz w:val="28"/>
          <w:szCs w:val="28"/>
          <w:lang w:val="uk-UA"/>
        </w:rPr>
        <w:t xml:space="preserve">діяльність, яка виступає як метафора. </w:t>
      </w:r>
    </w:p>
    <w:p w14:paraId="18D743AD" w14:textId="77777777" w:rsidR="005C3B75" w:rsidRPr="008E216C" w:rsidRDefault="005C3B75" w:rsidP="0013703B">
      <w:pPr>
        <w:spacing w:after="160"/>
        <w:ind w:firstLine="709"/>
        <w:contextualSpacing/>
        <w:jc w:val="both"/>
      </w:pPr>
      <w:r w:rsidRPr="0013703B">
        <w:rPr>
          <w:color w:val="000000"/>
          <w:sz w:val="28"/>
          <w:szCs w:val="28"/>
          <w:lang w:val="uk-UA"/>
        </w:rPr>
        <w:t xml:space="preserve">Моделювання характеризуються своєю нелінійною природою і контрольованою тоді двозначністю, в межах якої учні повинні приймати рішення. </w:t>
      </w:r>
      <w:proofErr w:type="spellStart"/>
      <w:r w:rsidRPr="008E216C">
        <w:rPr>
          <w:color w:val="000000"/>
          <w:sz w:val="28"/>
          <w:szCs w:val="28"/>
        </w:rPr>
        <w:t>Винахідливість</w:t>
      </w:r>
      <w:proofErr w:type="spellEnd"/>
      <w:r w:rsidRPr="008E216C">
        <w:rPr>
          <w:color w:val="000000"/>
          <w:sz w:val="28"/>
          <w:szCs w:val="28"/>
        </w:rPr>
        <w:t xml:space="preserve"> та </w:t>
      </w:r>
      <w:proofErr w:type="spellStart"/>
      <w:r w:rsidRPr="008E216C">
        <w:rPr>
          <w:color w:val="000000"/>
          <w:sz w:val="28"/>
          <w:szCs w:val="28"/>
        </w:rPr>
        <w:t>відданість</w:t>
      </w:r>
      <w:proofErr w:type="spellEnd"/>
      <w:r w:rsidRPr="008E216C">
        <w:rPr>
          <w:color w:val="000000"/>
          <w:sz w:val="28"/>
          <w:szCs w:val="28"/>
        </w:rPr>
        <w:t xml:space="preserve"> </w:t>
      </w:r>
      <w:proofErr w:type="spellStart"/>
      <w:r w:rsidRPr="008E216C">
        <w:rPr>
          <w:color w:val="000000"/>
          <w:sz w:val="28"/>
          <w:szCs w:val="28"/>
        </w:rPr>
        <w:t>учасників</w:t>
      </w:r>
      <w:proofErr w:type="spellEnd"/>
      <w:r w:rsidRPr="008E216C">
        <w:rPr>
          <w:color w:val="000000"/>
          <w:sz w:val="28"/>
          <w:szCs w:val="28"/>
        </w:rPr>
        <w:t xml:space="preserve"> </w:t>
      </w:r>
      <w:proofErr w:type="spellStart"/>
      <w:r w:rsidRPr="008E216C">
        <w:rPr>
          <w:color w:val="000000"/>
          <w:sz w:val="28"/>
          <w:szCs w:val="28"/>
        </w:rPr>
        <w:t>зазвичай</w:t>
      </w:r>
      <w:proofErr w:type="spellEnd"/>
      <w:r w:rsidRPr="008E216C">
        <w:rPr>
          <w:color w:val="000000"/>
          <w:sz w:val="28"/>
          <w:szCs w:val="28"/>
        </w:rPr>
        <w:t xml:space="preserve"> </w:t>
      </w:r>
      <w:proofErr w:type="spellStart"/>
      <w:r w:rsidRPr="008E216C">
        <w:rPr>
          <w:color w:val="000000"/>
          <w:sz w:val="28"/>
          <w:szCs w:val="28"/>
        </w:rPr>
        <w:t>визначає</w:t>
      </w:r>
      <w:proofErr w:type="spellEnd"/>
      <w:r w:rsidRPr="008E216C">
        <w:rPr>
          <w:color w:val="000000"/>
          <w:sz w:val="28"/>
          <w:szCs w:val="28"/>
        </w:rPr>
        <w:t xml:space="preserve"> </w:t>
      </w:r>
      <w:proofErr w:type="spellStart"/>
      <w:r w:rsidRPr="008E216C">
        <w:rPr>
          <w:color w:val="000000"/>
          <w:sz w:val="28"/>
          <w:szCs w:val="28"/>
        </w:rPr>
        <w:t>успіх</w:t>
      </w:r>
      <w:proofErr w:type="spellEnd"/>
      <w:r w:rsidRPr="008E216C">
        <w:rPr>
          <w:color w:val="000000"/>
          <w:sz w:val="28"/>
          <w:szCs w:val="28"/>
        </w:rPr>
        <w:t xml:space="preserve"> </w:t>
      </w:r>
      <w:proofErr w:type="spellStart"/>
      <w:r w:rsidRPr="008E216C">
        <w:rPr>
          <w:color w:val="000000"/>
          <w:sz w:val="28"/>
          <w:szCs w:val="28"/>
        </w:rPr>
        <w:t>моделювання</w:t>
      </w:r>
      <w:proofErr w:type="spellEnd"/>
      <w:r w:rsidRPr="008E216C">
        <w:rPr>
          <w:color w:val="000000"/>
          <w:sz w:val="28"/>
          <w:szCs w:val="28"/>
        </w:rPr>
        <w:t>.</w:t>
      </w:r>
      <w:r w:rsidR="0013703B">
        <w:rPr>
          <w:color w:val="000000"/>
          <w:sz w:val="28"/>
          <w:szCs w:val="28"/>
          <w:lang w:val="uk-UA"/>
        </w:rPr>
        <w:t xml:space="preserve"> </w:t>
      </w:r>
      <w:proofErr w:type="spellStart"/>
      <w:r w:rsidRPr="008E216C">
        <w:rPr>
          <w:color w:val="000000"/>
          <w:sz w:val="28"/>
          <w:szCs w:val="28"/>
        </w:rPr>
        <w:t>Моделювання</w:t>
      </w:r>
      <w:proofErr w:type="spellEnd"/>
      <w:r w:rsidRPr="008E216C">
        <w:rPr>
          <w:color w:val="000000"/>
          <w:sz w:val="28"/>
          <w:szCs w:val="28"/>
        </w:rPr>
        <w:t xml:space="preserve"> </w:t>
      </w:r>
      <w:proofErr w:type="spellStart"/>
      <w:r w:rsidRPr="008E216C">
        <w:rPr>
          <w:color w:val="000000"/>
          <w:sz w:val="28"/>
          <w:szCs w:val="28"/>
        </w:rPr>
        <w:t>сприяє</w:t>
      </w:r>
      <w:proofErr w:type="spellEnd"/>
      <w:r w:rsidRPr="008E216C">
        <w:rPr>
          <w:color w:val="000000"/>
          <w:sz w:val="28"/>
          <w:szCs w:val="28"/>
        </w:rPr>
        <w:t xml:space="preserve"> </w:t>
      </w:r>
      <w:proofErr w:type="spellStart"/>
      <w:r w:rsidRPr="008E216C">
        <w:rPr>
          <w:color w:val="000000"/>
          <w:sz w:val="28"/>
          <w:szCs w:val="28"/>
        </w:rPr>
        <w:t>використанню</w:t>
      </w:r>
      <w:proofErr w:type="spellEnd"/>
      <w:r w:rsidRPr="008E216C">
        <w:rPr>
          <w:color w:val="000000"/>
          <w:sz w:val="28"/>
          <w:szCs w:val="28"/>
        </w:rPr>
        <w:t xml:space="preserve"> критичного та </w:t>
      </w:r>
      <w:proofErr w:type="spellStart"/>
      <w:r w:rsidRPr="008E216C">
        <w:rPr>
          <w:color w:val="000000"/>
          <w:sz w:val="28"/>
          <w:szCs w:val="28"/>
        </w:rPr>
        <w:t>оціночного</w:t>
      </w:r>
      <w:proofErr w:type="spellEnd"/>
      <w:r w:rsidRPr="008E216C">
        <w:rPr>
          <w:color w:val="000000"/>
          <w:sz w:val="28"/>
          <w:szCs w:val="28"/>
        </w:rPr>
        <w:t xml:space="preserve"> </w:t>
      </w:r>
      <w:proofErr w:type="spellStart"/>
      <w:r w:rsidRPr="008E216C">
        <w:rPr>
          <w:color w:val="000000"/>
          <w:sz w:val="28"/>
          <w:szCs w:val="28"/>
        </w:rPr>
        <w:t>мислення</w:t>
      </w:r>
      <w:proofErr w:type="spellEnd"/>
      <w:r w:rsidRPr="008E216C">
        <w:rPr>
          <w:color w:val="000000"/>
          <w:sz w:val="28"/>
          <w:szCs w:val="28"/>
        </w:rPr>
        <w:t xml:space="preserve">. </w:t>
      </w:r>
      <w:proofErr w:type="spellStart"/>
      <w:r w:rsidRPr="008E216C">
        <w:rPr>
          <w:color w:val="000000"/>
          <w:sz w:val="28"/>
          <w:szCs w:val="28"/>
        </w:rPr>
        <w:t>Оскільки</w:t>
      </w:r>
      <w:proofErr w:type="spellEnd"/>
      <w:r w:rsidRPr="008E216C">
        <w:rPr>
          <w:color w:val="000000"/>
          <w:sz w:val="28"/>
          <w:szCs w:val="28"/>
        </w:rPr>
        <w:t xml:space="preserve"> вони </w:t>
      </w:r>
      <w:proofErr w:type="spellStart"/>
      <w:r w:rsidRPr="008E216C">
        <w:rPr>
          <w:color w:val="000000"/>
          <w:sz w:val="28"/>
          <w:szCs w:val="28"/>
        </w:rPr>
        <w:t>неоднозначні</w:t>
      </w:r>
      <w:proofErr w:type="spellEnd"/>
      <w:r w:rsidRPr="008E216C">
        <w:rPr>
          <w:color w:val="000000"/>
          <w:sz w:val="28"/>
          <w:szCs w:val="28"/>
        </w:rPr>
        <w:t xml:space="preserve"> </w:t>
      </w:r>
      <w:proofErr w:type="spellStart"/>
      <w:r w:rsidRPr="008E216C">
        <w:rPr>
          <w:color w:val="000000"/>
          <w:sz w:val="28"/>
          <w:szCs w:val="28"/>
        </w:rPr>
        <w:t>або</w:t>
      </w:r>
      <w:proofErr w:type="spellEnd"/>
      <w:r w:rsidRPr="008E216C">
        <w:rPr>
          <w:color w:val="000000"/>
          <w:sz w:val="28"/>
          <w:szCs w:val="28"/>
        </w:rPr>
        <w:t xml:space="preserve"> </w:t>
      </w:r>
      <w:proofErr w:type="spellStart"/>
      <w:r w:rsidRPr="008E216C">
        <w:rPr>
          <w:color w:val="000000"/>
          <w:sz w:val="28"/>
          <w:szCs w:val="28"/>
        </w:rPr>
        <w:t>відкриті</w:t>
      </w:r>
      <w:proofErr w:type="spellEnd"/>
      <w:r w:rsidRPr="008E216C">
        <w:rPr>
          <w:color w:val="000000"/>
          <w:sz w:val="28"/>
          <w:szCs w:val="28"/>
        </w:rPr>
        <w:t xml:space="preserve">, вони </w:t>
      </w:r>
      <w:proofErr w:type="spellStart"/>
      <w:r w:rsidRPr="008E216C">
        <w:rPr>
          <w:color w:val="000000"/>
          <w:sz w:val="28"/>
          <w:szCs w:val="28"/>
        </w:rPr>
        <w:t>заохочують</w:t>
      </w:r>
      <w:proofErr w:type="spellEnd"/>
      <w:r w:rsidRPr="008E216C">
        <w:rPr>
          <w:color w:val="000000"/>
          <w:sz w:val="28"/>
          <w:szCs w:val="28"/>
        </w:rPr>
        <w:t xml:space="preserve"> </w:t>
      </w:r>
      <w:proofErr w:type="spellStart"/>
      <w:r w:rsidRPr="008E216C">
        <w:rPr>
          <w:color w:val="000000"/>
          <w:sz w:val="28"/>
          <w:szCs w:val="28"/>
        </w:rPr>
        <w:t>студентів</w:t>
      </w:r>
      <w:proofErr w:type="spellEnd"/>
      <w:r w:rsidRPr="008E216C">
        <w:rPr>
          <w:color w:val="000000"/>
          <w:sz w:val="28"/>
          <w:szCs w:val="28"/>
        </w:rPr>
        <w:t xml:space="preserve"> </w:t>
      </w:r>
      <w:proofErr w:type="spellStart"/>
      <w:r w:rsidRPr="008E216C">
        <w:rPr>
          <w:color w:val="000000"/>
          <w:sz w:val="28"/>
          <w:szCs w:val="28"/>
        </w:rPr>
        <w:t>задуматися</w:t>
      </w:r>
      <w:proofErr w:type="spellEnd"/>
      <w:r w:rsidRPr="008E216C">
        <w:rPr>
          <w:color w:val="000000"/>
          <w:sz w:val="28"/>
          <w:szCs w:val="28"/>
        </w:rPr>
        <w:t xml:space="preserve"> про </w:t>
      </w:r>
      <w:proofErr w:type="spellStart"/>
      <w:r w:rsidRPr="008E216C">
        <w:rPr>
          <w:color w:val="000000"/>
          <w:sz w:val="28"/>
          <w:szCs w:val="28"/>
        </w:rPr>
        <w:t>наслідки</w:t>
      </w:r>
      <w:proofErr w:type="spellEnd"/>
      <w:r w:rsidRPr="008E216C">
        <w:rPr>
          <w:color w:val="000000"/>
          <w:sz w:val="28"/>
          <w:szCs w:val="28"/>
        </w:rPr>
        <w:t xml:space="preserve"> </w:t>
      </w:r>
      <w:proofErr w:type="spellStart"/>
      <w:r w:rsidRPr="008E216C">
        <w:rPr>
          <w:color w:val="000000"/>
          <w:sz w:val="28"/>
          <w:szCs w:val="28"/>
        </w:rPr>
        <w:t>сценарію</w:t>
      </w:r>
      <w:proofErr w:type="spellEnd"/>
      <w:r w:rsidRPr="008E216C">
        <w:rPr>
          <w:color w:val="000000"/>
          <w:sz w:val="28"/>
          <w:szCs w:val="28"/>
        </w:rPr>
        <w:t xml:space="preserve">. </w:t>
      </w:r>
      <w:proofErr w:type="spellStart"/>
      <w:r w:rsidRPr="008E216C">
        <w:rPr>
          <w:color w:val="000000"/>
          <w:sz w:val="28"/>
          <w:szCs w:val="28"/>
        </w:rPr>
        <w:t>Ситуація</w:t>
      </w:r>
      <w:proofErr w:type="spellEnd"/>
      <w:r w:rsidRPr="008E216C">
        <w:rPr>
          <w:color w:val="000000"/>
          <w:sz w:val="28"/>
          <w:szCs w:val="28"/>
        </w:rPr>
        <w:t xml:space="preserve"> </w:t>
      </w:r>
      <w:proofErr w:type="spellStart"/>
      <w:r w:rsidRPr="008E216C">
        <w:rPr>
          <w:color w:val="000000"/>
          <w:sz w:val="28"/>
          <w:szCs w:val="28"/>
        </w:rPr>
        <w:t>виглядає</w:t>
      </w:r>
      <w:proofErr w:type="spellEnd"/>
      <w:r w:rsidRPr="008E216C">
        <w:rPr>
          <w:color w:val="000000"/>
          <w:sz w:val="28"/>
          <w:szCs w:val="28"/>
        </w:rPr>
        <w:t xml:space="preserve"> реальною та, </w:t>
      </w:r>
      <w:proofErr w:type="spellStart"/>
      <w:r w:rsidRPr="008E216C">
        <w:rPr>
          <w:color w:val="000000"/>
          <w:sz w:val="28"/>
          <w:szCs w:val="28"/>
        </w:rPr>
        <w:t>отже</w:t>
      </w:r>
      <w:proofErr w:type="spellEnd"/>
      <w:r w:rsidRPr="008E216C">
        <w:rPr>
          <w:color w:val="000000"/>
          <w:sz w:val="28"/>
          <w:szCs w:val="28"/>
        </w:rPr>
        <w:t xml:space="preserve">, </w:t>
      </w:r>
      <w:proofErr w:type="spellStart"/>
      <w:r w:rsidRPr="008E216C">
        <w:rPr>
          <w:color w:val="000000"/>
          <w:sz w:val="28"/>
          <w:szCs w:val="28"/>
        </w:rPr>
        <w:t>призводить</w:t>
      </w:r>
      <w:proofErr w:type="spellEnd"/>
      <w:r w:rsidRPr="008E216C">
        <w:rPr>
          <w:color w:val="000000"/>
          <w:sz w:val="28"/>
          <w:szCs w:val="28"/>
        </w:rPr>
        <w:t xml:space="preserve"> до </w:t>
      </w:r>
      <w:proofErr w:type="spellStart"/>
      <w:r w:rsidRPr="008E216C">
        <w:rPr>
          <w:color w:val="000000"/>
          <w:sz w:val="28"/>
          <w:szCs w:val="28"/>
        </w:rPr>
        <w:t>більш</w:t>
      </w:r>
      <w:proofErr w:type="spellEnd"/>
      <w:r w:rsidRPr="008E216C">
        <w:rPr>
          <w:color w:val="000000"/>
          <w:sz w:val="28"/>
          <w:szCs w:val="28"/>
        </w:rPr>
        <w:t xml:space="preserve"> </w:t>
      </w:r>
      <w:proofErr w:type="spellStart"/>
      <w:r w:rsidRPr="008E216C">
        <w:rPr>
          <w:color w:val="000000"/>
          <w:sz w:val="28"/>
          <w:szCs w:val="28"/>
        </w:rPr>
        <w:t>привабливої</w:t>
      </w:r>
      <w:proofErr w:type="spellEnd"/>
      <w:r w:rsidRPr="008E216C">
        <w:rPr>
          <w:color w:val="000000"/>
          <w:sz w:val="28"/>
          <w:szCs w:val="28"/>
        </w:rPr>
        <w:t xml:space="preserve"> </w:t>
      </w:r>
      <w:proofErr w:type="spellStart"/>
      <w:r w:rsidRPr="008E216C">
        <w:rPr>
          <w:color w:val="000000"/>
          <w:sz w:val="28"/>
          <w:szCs w:val="28"/>
        </w:rPr>
        <w:t>взаємодії</w:t>
      </w:r>
      <w:proofErr w:type="spellEnd"/>
      <w:r w:rsidRPr="008E216C">
        <w:rPr>
          <w:color w:val="000000"/>
          <w:sz w:val="28"/>
          <w:szCs w:val="28"/>
        </w:rPr>
        <w:t xml:space="preserve"> </w:t>
      </w:r>
      <w:proofErr w:type="spellStart"/>
      <w:r w:rsidRPr="008E216C">
        <w:rPr>
          <w:color w:val="000000"/>
          <w:sz w:val="28"/>
          <w:szCs w:val="28"/>
        </w:rPr>
        <w:t>учнів</w:t>
      </w:r>
      <w:proofErr w:type="spellEnd"/>
      <w:r w:rsidRPr="008E216C">
        <w:rPr>
          <w:color w:val="000000"/>
          <w:sz w:val="28"/>
          <w:szCs w:val="28"/>
        </w:rPr>
        <w:t>.</w:t>
      </w:r>
      <w:r w:rsidR="0013703B">
        <w:rPr>
          <w:color w:val="000000"/>
          <w:sz w:val="28"/>
          <w:szCs w:val="28"/>
          <w:lang w:val="uk-UA"/>
        </w:rPr>
        <w:t xml:space="preserve"> </w:t>
      </w:r>
      <w:proofErr w:type="spellStart"/>
      <w:r w:rsidRPr="008E216C">
        <w:rPr>
          <w:color w:val="000000"/>
          <w:sz w:val="28"/>
          <w:szCs w:val="28"/>
        </w:rPr>
        <w:t>Моделювання</w:t>
      </w:r>
      <w:proofErr w:type="spellEnd"/>
      <w:r w:rsidRPr="008E216C">
        <w:rPr>
          <w:color w:val="000000"/>
          <w:sz w:val="28"/>
          <w:szCs w:val="28"/>
        </w:rPr>
        <w:t xml:space="preserve"> </w:t>
      </w:r>
      <w:proofErr w:type="spellStart"/>
      <w:r w:rsidRPr="008E216C">
        <w:rPr>
          <w:color w:val="000000"/>
          <w:sz w:val="28"/>
          <w:szCs w:val="28"/>
        </w:rPr>
        <w:t>сприяє</w:t>
      </w:r>
      <w:proofErr w:type="spellEnd"/>
      <w:r w:rsidRPr="008E216C">
        <w:rPr>
          <w:color w:val="000000"/>
          <w:sz w:val="28"/>
          <w:szCs w:val="28"/>
        </w:rPr>
        <w:t xml:space="preserve"> </w:t>
      </w:r>
      <w:proofErr w:type="spellStart"/>
      <w:r w:rsidRPr="008E216C">
        <w:rPr>
          <w:color w:val="000000"/>
          <w:sz w:val="28"/>
          <w:szCs w:val="28"/>
        </w:rPr>
        <w:t>досягненню</w:t>
      </w:r>
      <w:proofErr w:type="spellEnd"/>
      <w:r w:rsidRPr="008E216C">
        <w:rPr>
          <w:color w:val="000000"/>
          <w:sz w:val="28"/>
          <w:szCs w:val="28"/>
        </w:rPr>
        <w:t xml:space="preserve"> </w:t>
      </w:r>
      <w:proofErr w:type="spellStart"/>
      <w:r w:rsidRPr="008E216C">
        <w:rPr>
          <w:color w:val="000000"/>
          <w:sz w:val="28"/>
          <w:szCs w:val="28"/>
        </w:rPr>
        <w:t>концепції</w:t>
      </w:r>
      <w:proofErr w:type="spellEnd"/>
      <w:r w:rsidRPr="008E216C">
        <w:rPr>
          <w:color w:val="000000"/>
          <w:sz w:val="28"/>
          <w:szCs w:val="28"/>
        </w:rPr>
        <w:t xml:space="preserve"> за </w:t>
      </w:r>
      <w:proofErr w:type="spellStart"/>
      <w:r w:rsidRPr="008E216C">
        <w:rPr>
          <w:color w:val="000000"/>
          <w:sz w:val="28"/>
          <w:szCs w:val="28"/>
        </w:rPr>
        <w:t>допомогою</w:t>
      </w:r>
      <w:proofErr w:type="spellEnd"/>
      <w:r w:rsidRPr="008E216C">
        <w:rPr>
          <w:color w:val="000000"/>
          <w:sz w:val="28"/>
          <w:szCs w:val="28"/>
        </w:rPr>
        <w:t xml:space="preserve"> практики </w:t>
      </w:r>
      <w:proofErr w:type="spellStart"/>
      <w:r w:rsidRPr="008E216C">
        <w:rPr>
          <w:color w:val="000000"/>
          <w:sz w:val="28"/>
          <w:szCs w:val="28"/>
        </w:rPr>
        <w:t>досвіду</w:t>
      </w:r>
      <w:proofErr w:type="spellEnd"/>
      <w:r w:rsidRPr="008E216C">
        <w:rPr>
          <w:color w:val="000000"/>
          <w:sz w:val="28"/>
          <w:szCs w:val="28"/>
        </w:rPr>
        <w:t xml:space="preserve">. Вони </w:t>
      </w:r>
      <w:proofErr w:type="spellStart"/>
      <w:r w:rsidRPr="008E216C">
        <w:rPr>
          <w:color w:val="000000"/>
          <w:sz w:val="28"/>
          <w:szCs w:val="28"/>
        </w:rPr>
        <w:t>допомагають</w:t>
      </w:r>
      <w:proofErr w:type="spellEnd"/>
      <w:r w:rsidRPr="008E216C">
        <w:rPr>
          <w:color w:val="000000"/>
          <w:sz w:val="28"/>
          <w:szCs w:val="28"/>
        </w:rPr>
        <w:t xml:space="preserve"> </w:t>
      </w:r>
      <w:proofErr w:type="spellStart"/>
      <w:r w:rsidRPr="008E216C">
        <w:rPr>
          <w:color w:val="000000"/>
          <w:sz w:val="28"/>
          <w:szCs w:val="28"/>
        </w:rPr>
        <w:t>учням</w:t>
      </w:r>
      <w:proofErr w:type="spellEnd"/>
      <w:r w:rsidRPr="008E216C">
        <w:rPr>
          <w:color w:val="000000"/>
          <w:sz w:val="28"/>
          <w:szCs w:val="28"/>
        </w:rPr>
        <w:t xml:space="preserve"> </w:t>
      </w:r>
      <w:proofErr w:type="spellStart"/>
      <w:r w:rsidRPr="008E216C">
        <w:rPr>
          <w:color w:val="000000"/>
          <w:sz w:val="28"/>
          <w:szCs w:val="28"/>
        </w:rPr>
        <w:t>зрозуміти</w:t>
      </w:r>
      <w:proofErr w:type="spellEnd"/>
      <w:r w:rsidRPr="008E216C">
        <w:rPr>
          <w:color w:val="000000"/>
          <w:sz w:val="28"/>
          <w:szCs w:val="28"/>
        </w:rPr>
        <w:t xml:space="preserve"> </w:t>
      </w:r>
      <w:proofErr w:type="spellStart"/>
      <w:r w:rsidRPr="008E216C">
        <w:rPr>
          <w:color w:val="000000"/>
          <w:sz w:val="28"/>
          <w:szCs w:val="28"/>
        </w:rPr>
        <w:t>нюанси</w:t>
      </w:r>
      <w:proofErr w:type="spellEnd"/>
      <w:r w:rsidRPr="008E216C">
        <w:rPr>
          <w:color w:val="000000"/>
          <w:sz w:val="28"/>
          <w:szCs w:val="28"/>
        </w:rPr>
        <w:t xml:space="preserve"> </w:t>
      </w:r>
      <w:proofErr w:type="spellStart"/>
      <w:r w:rsidRPr="008E216C">
        <w:rPr>
          <w:color w:val="000000"/>
          <w:sz w:val="28"/>
          <w:szCs w:val="28"/>
        </w:rPr>
        <w:t>концепції</w:t>
      </w:r>
      <w:proofErr w:type="spellEnd"/>
      <w:r w:rsidRPr="008E216C">
        <w:rPr>
          <w:color w:val="000000"/>
          <w:sz w:val="28"/>
          <w:szCs w:val="28"/>
        </w:rPr>
        <w:t xml:space="preserve">. </w:t>
      </w:r>
      <w:proofErr w:type="spellStart"/>
      <w:r w:rsidRPr="008E216C">
        <w:rPr>
          <w:color w:val="000000"/>
          <w:sz w:val="28"/>
          <w:szCs w:val="28"/>
        </w:rPr>
        <w:t>Учні</w:t>
      </w:r>
      <w:proofErr w:type="spellEnd"/>
      <w:r w:rsidRPr="008E216C">
        <w:rPr>
          <w:color w:val="000000"/>
          <w:sz w:val="28"/>
          <w:szCs w:val="28"/>
        </w:rPr>
        <w:t xml:space="preserve"> часто </w:t>
      </w:r>
      <w:proofErr w:type="spellStart"/>
      <w:r w:rsidRPr="008E216C">
        <w:rPr>
          <w:color w:val="000000"/>
          <w:sz w:val="28"/>
          <w:szCs w:val="28"/>
        </w:rPr>
        <w:t>вважають</w:t>
      </w:r>
      <w:proofErr w:type="spellEnd"/>
      <w:r w:rsidRPr="008E216C">
        <w:rPr>
          <w:color w:val="000000"/>
          <w:sz w:val="28"/>
          <w:szCs w:val="28"/>
        </w:rPr>
        <w:t xml:space="preserve">, </w:t>
      </w:r>
      <w:proofErr w:type="spellStart"/>
      <w:r w:rsidRPr="008E216C">
        <w:rPr>
          <w:color w:val="000000"/>
          <w:sz w:val="28"/>
          <w:szCs w:val="28"/>
        </w:rPr>
        <w:t>що</w:t>
      </w:r>
      <w:proofErr w:type="spellEnd"/>
      <w:r w:rsidRPr="008E216C">
        <w:rPr>
          <w:color w:val="000000"/>
          <w:sz w:val="28"/>
          <w:szCs w:val="28"/>
        </w:rPr>
        <w:t xml:space="preserve"> вони </w:t>
      </w:r>
      <w:proofErr w:type="spellStart"/>
      <w:r w:rsidRPr="008E216C">
        <w:rPr>
          <w:color w:val="000000"/>
          <w:sz w:val="28"/>
          <w:szCs w:val="28"/>
        </w:rPr>
        <w:t>більш</w:t>
      </w:r>
      <w:proofErr w:type="spellEnd"/>
      <w:r w:rsidRPr="008E216C">
        <w:rPr>
          <w:color w:val="000000"/>
          <w:sz w:val="28"/>
          <w:szCs w:val="28"/>
        </w:rPr>
        <w:t xml:space="preserve"> </w:t>
      </w:r>
      <w:proofErr w:type="spellStart"/>
      <w:r w:rsidRPr="008E216C">
        <w:rPr>
          <w:color w:val="000000"/>
          <w:sz w:val="28"/>
          <w:szCs w:val="28"/>
        </w:rPr>
        <w:t>глибоко</w:t>
      </w:r>
      <w:proofErr w:type="spellEnd"/>
      <w:r w:rsidRPr="008E216C">
        <w:rPr>
          <w:color w:val="000000"/>
          <w:sz w:val="28"/>
          <w:szCs w:val="28"/>
        </w:rPr>
        <w:t xml:space="preserve"> </w:t>
      </w:r>
      <w:proofErr w:type="spellStart"/>
      <w:r w:rsidRPr="008E216C">
        <w:rPr>
          <w:color w:val="000000"/>
          <w:sz w:val="28"/>
          <w:szCs w:val="28"/>
        </w:rPr>
        <w:t>привабливі</w:t>
      </w:r>
      <w:proofErr w:type="spellEnd"/>
      <w:r w:rsidRPr="008E216C">
        <w:rPr>
          <w:color w:val="000000"/>
          <w:sz w:val="28"/>
          <w:szCs w:val="28"/>
        </w:rPr>
        <w:t xml:space="preserve">, </w:t>
      </w:r>
      <w:proofErr w:type="spellStart"/>
      <w:r w:rsidRPr="008E216C">
        <w:rPr>
          <w:color w:val="000000"/>
          <w:sz w:val="28"/>
          <w:szCs w:val="28"/>
        </w:rPr>
        <w:t>ніж</w:t>
      </w:r>
      <w:proofErr w:type="spellEnd"/>
      <w:r w:rsidRPr="008E216C">
        <w:rPr>
          <w:color w:val="000000"/>
          <w:sz w:val="28"/>
          <w:szCs w:val="28"/>
        </w:rPr>
        <w:t xml:space="preserve"> </w:t>
      </w:r>
      <w:proofErr w:type="spellStart"/>
      <w:r w:rsidRPr="008E216C">
        <w:rPr>
          <w:color w:val="000000"/>
          <w:sz w:val="28"/>
          <w:szCs w:val="28"/>
        </w:rPr>
        <w:t>інші</w:t>
      </w:r>
      <w:proofErr w:type="spellEnd"/>
      <w:r w:rsidRPr="008E216C">
        <w:rPr>
          <w:color w:val="000000"/>
          <w:sz w:val="28"/>
          <w:szCs w:val="28"/>
        </w:rPr>
        <w:t xml:space="preserve"> </w:t>
      </w:r>
      <w:proofErr w:type="spellStart"/>
      <w:r w:rsidRPr="008E216C">
        <w:rPr>
          <w:color w:val="000000"/>
          <w:sz w:val="28"/>
          <w:szCs w:val="28"/>
        </w:rPr>
        <w:t>види</w:t>
      </w:r>
      <w:proofErr w:type="spellEnd"/>
      <w:r w:rsidRPr="008E216C">
        <w:rPr>
          <w:color w:val="000000"/>
          <w:sz w:val="28"/>
          <w:szCs w:val="28"/>
        </w:rPr>
        <w:t xml:space="preserve"> </w:t>
      </w:r>
      <w:proofErr w:type="spellStart"/>
      <w:r w:rsidRPr="008E216C">
        <w:rPr>
          <w:color w:val="000000"/>
          <w:sz w:val="28"/>
          <w:szCs w:val="28"/>
        </w:rPr>
        <w:t>діяльності</w:t>
      </w:r>
      <w:proofErr w:type="spellEnd"/>
      <w:r w:rsidRPr="008E216C">
        <w:rPr>
          <w:color w:val="000000"/>
          <w:sz w:val="28"/>
          <w:szCs w:val="28"/>
        </w:rPr>
        <w:t xml:space="preserve">, </w:t>
      </w:r>
      <w:proofErr w:type="spellStart"/>
      <w:r w:rsidRPr="008E216C">
        <w:rPr>
          <w:color w:val="000000"/>
          <w:sz w:val="28"/>
          <w:szCs w:val="28"/>
        </w:rPr>
        <w:t>оскільки</w:t>
      </w:r>
      <w:proofErr w:type="spellEnd"/>
      <w:r w:rsidRPr="008E216C">
        <w:rPr>
          <w:color w:val="000000"/>
          <w:sz w:val="28"/>
          <w:szCs w:val="28"/>
        </w:rPr>
        <w:t xml:space="preserve"> вони </w:t>
      </w:r>
      <w:proofErr w:type="spellStart"/>
      <w:r w:rsidRPr="008E216C">
        <w:rPr>
          <w:color w:val="000000"/>
          <w:sz w:val="28"/>
          <w:szCs w:val="28"/>
        </w:rPr>
        <w:t>відчувають</w:t>
      </w:r>
      <w:proofErr w:type="spellEnd"/>
      <w:r w:rsidRPr="008E216C">
        <w:rPr>
          <w:color w:val="000000"/>
          <w:sz w:val="28"/>
          <w:szCs w:val="28"/>
        </w:rPr>
        <w:t xml:space="preserve"> </w:t>
      </w:r>
      <w:proofErr w:type="spellStart"/>
      <w:r w:rsidRPr="008E216C">
        <w:rPr>
          <w:color w:val="000000"/>
          <w:sz w:val="28"/>
          <w:szCs w:val="28"/>
        </w:rPr>
        <w:t>діяльність</w:t>
      </w:r>
      <w:proofErr w:type="spellEnd"/>
      <w:r w:rsidRPr="008E216C">
        <w:rPr>
          <w:color w:val="000000"/>
          <w:sz w:val="28"/>
          <w:szCs w:val="28"/>
        </w:rPr>
        <w:t xml:space="preserve"> на </w:t>
      </w:r>
      <w:proofErr w:type="spellStart"/>
      <w:r w:rsidRPr="008E216C">
        <w:rPr>
          <w:color w:val="000000"/>
          <w:sz w:val="28"/>
          <w:szCs w:val="28"/>
        </w:rPr>
        <w:t>власні</w:t>
      </w:r>
      <w:proofErr w:type="spellEnd"/>
      <w:r w:rsidRPr="008E216C">
        <w:rPr>
          <w:color w:val="000000"/>
          <w:sz w:val="28"/>
          <w:szCs w:val="28"/>
        </w:rPr>
        <w:t xml:space="preserve"> </w:t>
      </w:r>
      <w:proofErr w:type="spellStart"/>
      <w:r w:rsidRPr="008E216C">
        <w:rPr>
          <w:color w:val="000000"/>
          <w:sz w:val="28"/>
          <w:szCs w:val="28"/>
        </w:rPr>
        <w:t>очі</w:t>
      </w:r>
      <w:proofErr w:type="spellEnd"/>
      <w:r w:rsidRPr="008E216C">
        <w:rPr>
          <w:color w:val="000000"/>
          <w:sz w:val="28"/>
          <w:szCs w:val="28"/>
        </w:rPr>
        <w:t xml:space="preserve">, а не </w:t>
      </w:r>
      <w:proofErr w:type="spellStart"/>
      <w:r w:rsidRPr="008E216C">
        <w:rPr>
          <w:color w:val="000000"/>
          <w:sz w:val="28"/>
          <w:szCs w:val="28"/>
        </w:rPr>
        <w:t>чують</w:t>
      </w:r>
      <w:proofErr w:type="spellEnd"/>
      <w:r w:rsidRPr="008E216C">
        <w:rPr>
          <w:color w:val="000000"/>
          <w:sz w:val="28"/>
          <w:szCs w:val="28"/>
        </w:rPr>
        <w:t xml:space="preserve"> про </w:t>
      </w:r>
      <w:proofErr w:type="spellStart"/>
      <w:r w:rsidRPr="008E216C">
        <w:rPr>
          <w:color w:val="000000"/>
          <w:sz w:val="28"/>
          <w:szCs w:val="28"/>
        </w:rPr>
        <w:t>неї</w:t>
      </w:r>
      <w:proofErr w:type="spellEnd"/>
      <w:r w:rsidRPr="008E216C">
        <w:rPr>
          <w:color w:val="000000"/>
          <w:sz w:val="28"/>
          <w:szCs w:val="28"/>
        </w:rPr>
        <w:t xml:space="preserve"> </w:t>
      </w:r>
      <w:proofErr w:type="spellStart"/>
      <w:r w:rsidRPr="008E216C">
        <w:rPr>
          <w:color w:val="000000"/>
          <w:sz w:val="28"/>
          <w:szCs w:val="28"/>
        </w:rPr>
        <w:t>чи</w:t>
      </w:r>
      <w:proofErr w:type="spellEnd"/>
      <w:r w:rsidRPr="008E216C">
        <w:rPr>
          <w:color w:val="000000"/>
          <w:sz w:val="28"/>
          <w:szCs w:val="28"/>
        </w:rPr>
        <w:t xml:space="preserve"> </w:t>
      </w:r>
      <w:proofErr w:type="spellStart"/>
      <w:r w:rsidRPr="008E216C">
        <w:rPr>
          <w:color w:val="000000"/>
          <w:sz w:val="28"/>
          <w:szCs w:val="28"/>
        </w:rPr>
        <w:t>бачать</w:t>
      </w:r>
      <w:proofErr w:type="spellEnd"/>
      <w:r w:rsidRPr="008E216C">
        <w:rPr>
          <w:color w:val="000000"/>
          <w:sz w:val="28"/>
          <w:szCs w:val="28"/>
        </w:rPr>
        <w:t xml:space="preserve"> </w:t>
      </w:r>
      <w:proofErr w:type="spellStart"/>
      <w:r w:rsidRPr="008E216C">
        <w:rPr>
          <w:color w:val="000000"/>
          <w:sz w:val="28"/>
          <w:szCs w:val="28"/>
        </w:rPr>
        <w:t>її</w:t>
      </w:r>
      <w:proofErr w:type="spellEnd"/>
      <w:r w:rsidRPr="008E216C">
        <w:rPr>
          <w:color w:val="000000"/>
          <w:sz w:val="28"/>
          <w:szCs w:val="28"/>
        </w:rPr>
        <w:t xml:space="preserve">. </w:t>
      </w:r>
      <w:proofErr w:type="spellStart"/>
      <w:r w:rsidRPr="008E216C">
        <w:rPr>
          <w:color w:val="000000"/>
          <w:sz w:val="28"/>
          <w:szCs w:val="28"/>
        </w:rPr>
        <w:t>Моделювання</w:t>
      </w:r>
      <w:proofErr w:type="spellEnd"/>
      <w:r w:rsidRPr="008E216C">
        <w:rPr>
          <w:color w:val="000000"/>
          <w:sz w:val="28"/>
          <w:szCs w:val="28"/>
        </w:rPr>
        <w:t xml:space="preserve"> </w:t>
      </w:r>
      <w:proofErr w:type="spellStart"/>
      <w:r w:rsidRPr="008E216C">
        <w:rPr>
          <w:color w:val="000000"/>
          <w:sz w:val="28"/>
          <w:szCs w:val="28"/>
        </w:rPr>
        <w:t>допомагає</w:t>
      </w:r>
      <w:proofErr w:type="spellEnd"/>
      <w:r w:rsidRPr="008E216C">
        <w:rPr>
          <w:color w:val="000000"/>
          <w:sz w:val="28"/>
          <w:szCs w:val="28"/>
        </w:rPr>
        <w:t xml:space="preserve"> </w:t>
      </w:r>
      <w:r w:rsidR="0013703B">
        <w:rPr>
          <w:color w:val="000000"/>
          <w:sz w:val="28"/>
          <w:szCs w:val="28"/>
          <w:lang w:val="uk-UA"/>
        </w:rPr>
        <w:t>студента</w:t>
      </w:r>
      <w:r w:rsidRPr="008E216C">
        <w:rPr>
          <w:color w:val="000000"/>
          <w:sz w:val="28"/>
          <w:szCs w:val="28"/>
        </w:rPr>
        <w:t xml:space="preserve">м </w:t>
      </w:r>
      <w:proofErr w:type="spellStart"/>
      <w:r w:rsidRPr="008E216C">
        <w:rPr>
          <w:color w:val="000000"/>
          <w:sz w:val="28"/>
          <w:szCs w:val="28"/>
        </w:rPr>
        <w:t>глибше</w:t>
      </w:r>
      <w:proofErr w:type="spellEnd"/>
      <w:r w:rsidRPr="008E216C">
        <w:rPr>
          <w:color w:val="000000"/>
          <w:sz w:val="28"/>
          <w:szCs w:val="28"/>
        </w:rPr>
        <w:t xml:space="preserve"> </w:t>
      </w:r>
      <w:proofErr w:type="spellStart"/>
      <w:r w:rsidRPr="008E216C">
        <w:rPr>
          <w:color w:val="000000"/>
          <w:sz w:val="28"/>
          <w:szCs w:val="28"/>
        </w:rPr>
        <w:t>оцінити</w:t>
      </w:r>
      <w:proofErr w:type="spellEnd"/>
      <w:r w:rsidRPr="008E216C">
        <w:rPr>
          <w:color w:val="000000"/>
          <w:sz w:val="28"/>
          <w:szCs w:val="28"/>
        </w:rPr>
        <w:t xml:space="preserve"> </w:t>
      </w:r>
      <w:proofErr w:type="spellStart"/>
      <w:r w:rsidRPr="008E216C">
        <w:rPr>
          <w:color w:val="000000"/>
          <w:sz w:val="28"/>
          <w:szCs w:val="28"/>
        </w:rPr>
        <w:t>управління</w:t>
      </w:r>
      <w:proofErr w:type="spellEnd"/>
      <w:r w:rsidRPr="008E216C">
        <w:rPr>
          <w:color w:val="000000"/>
          <w:sz w:val="28"/>
          <w:szCs w:val="28"/>
        </w:rPr>
        <w:t xml:space="preserve"> </w:t>
      </w:r>
      <w:proofErr w:type="spellStart"/>
      <w:r w:rsidRPr="008E216C">
        <w:rPr>
          <w:color w:val="000000"/>
          <w:sz w:val="28"/>
          <w:szCs w:val="28"/>
        </w:rPr>
        <w:t>навколишнім</w:t>
      </w:r>
      <w:proofErr w:type="spellEnd"/>
      <w:r w:rsidRPr="008E216C">
        <w:rPr>
          <w:color w:val="000000"/>
          <w:sz w:val="28"/>
          <w:szCs w:val="28"/>
        </w:rPr>
        <w:t xml:space="preserve"> </w:t>
      </w:r>
      <w:proofErr w:type="spellStart"/>
      <w:r w:rsidRPr="008E216C">
        <w:rPr>
          <w:color w:val="000000"/>
          <w:sz w:val="28"/>
          <w:szCs w:val="28"/>
        </w:rPr>
        <w:t>середовищем</w:t>
      </w:r>
      <w:proofErr w:type="spellEnd"/>
      <w:r w:rsidRPr="008E216C">
        <w:rPr>
          <w:color w:val="000000"/>
          <w:sz w:val="28"/>
          <w:szCs w:val="28"/>
        </w:rPr>
        <w:t xml:space="preserve">, </w:t>
      </w:r>
      <w:proofErr w:type="spellStart"/>
      <w:r w:rsidRPr="008E216C">
        <w:rPr>
          <w:color w:val="000000"/>
          <w:sz w:val="28"/>
          <w:szCs w:val="28"/>
        </w:rPr>
        <w:t>політикою</w:t>
      </w:r>
      <w:proofErr w:type="spellEnd"/>
      <w:r w:rsidRPr="008E216C">
        <w:rPr>
          <w:color w:val="000000"/>
          <w:sz w:val="28"/>
          <w:szCs w:val="28"/>
        </w:rPr>
        <w:t xml:space="preserve">, </w:t>
      </w:r>
      <w:proofErr w:type="spellStart"/>
      <w:r w:rsidRPr="008E216C">
        <w:rPr>
          <w:color w:val="000000"/>
          <w:sz w:val="28"/>
          <w:szCs w:val="28"/>
        </w:rPr>
        <w:t>спільнотою</w:t>
      </w:r>
      <w:proofErr w:type="spellEnd"/>
      <w:r w:rsidRPr="008E216C">
        <w:rPr>
          <w:color w:val="000000"/>
          <w:sz w:val="28"/>
          <w:szCs w:val="28"/>
        </w:rPr>
        <w:t xml:space="preserve"> та культурою. </w:t>
      </w:r>
      <w:proofErr w:type="spellStart"/>
      <w:r w:rsidRPr="008E216C">
        <w:rPr>
          <w:color w:val="000000"/>
          <w:sz w:val="28"/>
          <w:szCs w:val="28"/>
        </w:rPr>
        <w:t>Наприклад</w:t>
      </w:r>
      <w:proofErr w:type="spellEnd"/>
      <w:r w:rsidRPr="008E216C">
        <w:rPr>
          <w:color w:val="000000"/>
          <w:sz w:val="28"/>
          <w:szCs w:val="28"/>
        </w:rPr>
        <w:t xml:space="preserve">, </w:t>
      </w:r>
      <w:proofErr w:type="spellStart"/>
      <w:r w:rsidRPr="008E216C">
        <w:rPr>
          <w:color w:val="000000"/>
          <w:sz w:val="28"/>
          <w:szCs w:val="28"/>
        </w:rPr>
        <w:t>беручи</w:t>
      </w:r>
      <w:proofErr w:type="spellEnd"/>
      <w:r w:rsidRPr="008E216C">
        <w:rPr>
          <w:color w:val="000000"/>
          <w:sz w:val="28"/>
          <w:szCs w:val="28"/>
        </w:rPr>
        <w:t xml:space="preserve"> участь у </w:t>
      </w:r>
      <w:proofErr w:type="spellStart"/>
      <w:r w:rsidRPr="008E216C">
        <w:rPr>
          <w:color w:val="000000"/>
          <w:sz w:val="28"/>
          <w:szCs w:val="28"/>
        </w:rPr>
        <w:t>діяльності</w:t>
      </w:r>
      <w:proofErr w:type="spellEnd"/>
      <w:r w:rsidRPr="008E216C">
        <w:rPr>
          <w:color w:val="000000"/>
          <w:sz w:val="28"/>
          <w:szCs w:val="28"/>
        </w:rPr>
        <w:t xml:space="preserve"> з </w:t>
      </w:r>
      <w:proofErr w:type="spellStart"/>
      <w:r w:rsidRPr="008E216C">
        <w:rPr>
          <w:color w:val="000000"/>
          <w:sz w:val="28"/>
          <w:szCs w:val="28"/>
        </w:rPr>
        <w:t>розподілу</w:t>
      </w:r>
      <w:proofErr w:type="spellEnd"/>
      <w:r w:rsidRPr="008E216C">
        <w:rPr>
          <w:color w:val="000000"/>
          <w:sz w:val="28"/>
          <w:szCs w:val="28"/>
        </w:rPr>
        <w:t xml:space="preserve"> </w:t>
      </w:r>
      <w:proofErr w:type="spellStart"/>
      <w:r w:rsidRPr="008E216C">
        <w:rPr>
          <w:color w:val="000000"/>
          <w:sz w:val="28"/>
          <w:szCs w:val="28"/>
        </w:rPr>
        <w:t>ресурсів</w:t>
      </w:r>
      <w:proofErr w:type="spellEnd"/>
      <w:r w:rsidRPr="008E216C">
        <w:rPr>
          <w:color w:val="000000"/>
          <w:sz w:val="28"/>
          <w:szCs w:val="28"/>
        </w:rPr>
        <w:t xml:space="preserve">, </w:t>
      </w:r>
      <w:proofErr w:type="spellStart"/>
      <w:r w:rsidRPr="008E216C">
        <w:rPr>
          <w:color w:val="000000"/>
          <w:sz w:val="28"/>
          <w:szCs w:val="28"/>
        </w:rPr>
        <w:t>студенти</w:t>
      </w:r>
      <w:proofErr w:type="spellEnd"/>
      <w:r w:rsidRPr="008E216C">
        <w:rPr>
          <w:color w:val="000000"/>
          <w:sz w:val="28"/>
          <w:szCs w:val="28"/>
        </w:rPr>
        <w:t xml:space="preserve"> </w:t>
      </w:r>
      <w:proofErr w:type="spellStart"/>
      <w:r w:rsidRPr="008E216C">
        <w:rPr>
          <w:color w:val="000000"/>
          <w:sz w:val="28"/>
          <w:szCs w:val="28"/>
        </w:rPr>
        <w:t>можуть</w:t>
      </w:r>
      <w:proofErr w:type="spellEnd"/>
      <w:r w:rsidRPr="008E216C">
        <w:rPr>
          <w:color w:val="000000"/>
          <w:sz w:val="28"/>
          <w:szCs w:val="28"/>
        </w:rPr>
        <w:t xml:space="preserve"> </w:t>
      </w:r>
      <w:proofErr w:type="spellStart"/>
      <w:r w:rsidRPr="008E216C">
        <w:rPr>
          <w:color w:val="000000"/>
          <w:sz w:val="28"/>
          <w:szCs w:val="28"/>
        </w:rPr>
        <w:t>зрозуміти</w:t>
      </w:r>
      <w:proofErr w:type="spellEnd"/>
      <w:r w:rsidRPr="008E216C">
        <w:rPr>
          <w:color w:val="000000"/>
          <w:sz w:val="28"/>
          <w:szCs w:val="28"/>
        </w:rPr>
        <w:t xml:space="preserve"> </w:t>
      </w:r>
      <w:proofErr w:type="spellStart"/>
      <w:r w:rsidRPr="008E216C">
        <w:rPr>
          <w:color w:val="000000"/>
          <w:sz w:val="28"/>
          <w:szCs w:val="28"/>
        </w:rPr>
        <w:t>нерівність</w:t>
      </w:r>
      <w:proofErr w:type="spellEnd"/>
      <w:r w:rsidRPr="008E216C">
        <w:rPr>
          <w:color w:val="000000"/>
          <w:sz w:val="28"/>
          <w:szCs w:val="28"/>
        </w:rPr>
        <w:t xml:space="preserve"> у </w:t>
      </w:r>
      <w:proofErr w:type="spellStart"/>
      <w:r w:rsidRPr="008E216C">
        <w:rPr>
          <w:color w:val="000000"/>
          <w:sz w:val="28"/>
          <w:szCs w:val="28"/>
        </w:rPr>
        <w:t>суспільстві</w:t>
      </w:r>
      <w:proofErr w:type="spellEnd"/>
      <w:r w:rsidRPr="008E216C">
        <w:rPr>
          <w:color w:val="000000"/>
          <w:sz w:val="28"/>
          <w:szCs w:val="28"/>
        </w:rPr>
        <w:t xml:space="preserve">. </w:t>
      </w:r>
      <w:proofErr w:type="spellStart"/>
      <w:r w:rsidRPr="008E216C">
        <w:rPr>
          <w:color w:val="000000"/>
          <w:sz w:val="28"/>
          <w:szCs w:val="28"/>
        </w:rPr>
        <w:t>Моделювання</w:t>
      </w:r>
      <w:proofErr w:type="spellEnd"/>
      <w:r w:rsidRPr="008E216C">
        <w:rPr>
          <w:color w:val="000000"/>
          <w:sz w:val="28"/>
          <w:szCs w:val="28"/>
        </w:rPr>
        <w:t xml:space="preserve"> </w:t>
      </w:r>
      <w:proofErr w:type="spellStart"/>
      <w:r w:rsidRPr="008E216C">
        <w:rPr>
          <w:color w:val="000000"/>
          <w:sz w:val="28"/>
          <w:szCs w:val="28"/>
        </w:rPr>
        <w:t>може</w:t>
      </w:r>
      <w:proofErr w:type="spellEnd"/>
      <w:r w:rsidRPr="008E216C">
        <w:rPr>
          <w:color w:val="000000"/>
          <w:sz w:val="28"/>
          <w:szCs w:val="28"/>
        </w:rPr>
        <w:t xml:space="preserve"> </w:t>
      </w:r>
      <w:proofErr w:type="spellStart"/>
      <w:r w:rsidRPr="008E216C">
        <w:rPr>
          <w:color w:val="000000"/>
          <w:sz w:val="28"/>
          <w:szCs w:val="28"/>
        </w:rPr>
        <w:t>опосередковано</w:t>
      </w:r>
      <w:proofErr w:type="spellEnd"/>
      <w:r w:rsidRPr="008E216C">
        <w:rPr>
          <w:color w:val="000000"/>
          <w:sz w:val="28"/>
          <w:szCs w:val="28"/>
        </w:rPr>
        <w:t xml:space="preserve"> </w:t>
      </w:r>
      <w:proofErr w:type="spellStart"/>
      <w:r w:rsidRPr="008E216C">
        <w:rPr>
          <w:color w:val="000000"/>
          <w:sz w:val="28"/>
          <w:szCs w:val="28"/>
        </w:rPr>
        <w:t>підсилити</w:t>
      </w:r>
      <w:proofErr w:type="spellEnd"/>
      <w:r w:rsidRPr="008E216C">
        <w:rPr>
          <w:color w:val="000000"/>
          <w:sz w:val="28"/>
          <w:szCs w:val="28"/>
        </w:rPr>
        <w:t xml:space="preserve"> </w:t>
      </w:r>
      <w:proofErr w:type="spellStart"/>
      <w:r w:rsidRPr="008E216C">
        <w:rPr>
          <w:color w:val="000000"/>
          <w:sz w:val="28"/>
          <w:szCs w:val="28"/>
        </w:rPr>
        <w:t>інші</w:t>
      </w:r>
      <w:proofErr w:type="spellEnd"/>
      <w:r w:rsidRPr="008E216C">
        <w:rPr>
          <w:color w:val="000000"/>
          <w:sz w:val="28"/>
          <w:szCs w:val="28"/>
        </w:rPr>
        <w:t xml:space="preserve"> </w:t>
      </w:r>
      <w:proofErr w:type="spellStart"/>
      <w:r w:rsidRPr="008E216C">
        <w:rPr>
          <w:color w:val="000000"/>
          <w:sz w:val="28"/>
          <w:szCs w:val="28"/>
        </w:rPr>
        <w:t>навички</w:t>
      </w:r>
      <w:proofErr w:type="spellEnd"/>
      <w:r w:rsidRPr="008E216C">
        <w:rPr>
          <w:color w:val="000000"/>
          <w:sz w:val="28"/>
          <w:szCs w:val="28"/>
        </w:rPr>
        <w:t xml:space="preserve">, </w:t>
      </w:r>
      <w:proofErr w:type="spellStart"/>
      <w:r w:rsidRPr="008E216C">
        <w:rPr>
          <w:color w:val="000000"/>
          <w:sz w:val="28"/>
          <w:szCs w:val="28"/>
        </w:rPr>
        <w:t>наприклад</w:t>
      </w:r>
      <w:proofErr w:type="spellEnd"/>
      <w:r w:rsidRPr="008E216C">
        <w:rPr>
          <w:color w:val="000000"/>
          <w:sz w:val="28"/>
          <w:szCs w:val="28"/>
        </w:rPr>
        <w:t xml:space="preserve">, </w:t>
      </w:r>
      <w:proofErr w:type="spellStart"/>
      <w:r w:rsidRPr="008E216C">
        <w:rPr>
          <w:color w:val="000000"/>
          <w:sz w:val="28"/>
          <w:szCs w:val="28"/>
        </w:rPr>
        <w:t>дебати</w:t>
      </w:r>
      <w:proofErr w:type="spellEnd"/>
      <w:r w:rsidRPr="008E216C">
        <w:rPr>
          <w:color w:val="000000"/>
          <w:sz w:val="28"/>
          <w:szCs w:val="28"/>
        </w:rPr>
        <w:t xml:space="preserve">, метод, </w:t>
      </w:r>
      <w:proofErr w:type="spellStart"/>
      <w:r w:rsidRPr="008E216C">
        <w:rPr>
          <w:color w:val="000000"/>
          <w:sz w:val="28"/>
          <w:szCs w:val="28"/>
        </w:rPr>
        <w:t>пов’язаний</w:t>
      </w:r>
      <w:proofErr w:type="spellEnd"/>
      <w:r w:rsidRPr="008E216C">
        <w:rPr>
          <w:color w:val="000000"/>
          <w:sz w:val="28"/>
          <w:szCs w:val="28"/>
        </w:rPr>
        <w:t xml:space="preserve"> з </w:t>
      </w:r>
      <w:proofErr w:type="spellStart"/>
      <w:r w:rsidRPr="008E216C">
        <w:rPr>
          <w:color w:val="000000"/>
          <w:sz w:val="28"/>
          <w:szCs w:val="28"/>
        </w:rPr>
        <w:t>деякими</w:t>
      </w:r>
      <w:proofErr w:type="spellEnd"/>
      <w:r w:rsidRPr="008E216C">
        <w:rPr>
          <w:color w:val="000000"/>
          <w:sz w:val="28"/>
          <w:szCs w:val="28"/>
        </w:rPr>
        <w:t xml:space="preserve"> </w:t>
      </w:r>
      <w:proofErr w:type="spellStart"/>
      <w:r w:rsidRPr="008E216C">
        <w:rPr>
          <w:color w:val="000000"/>
          <w:sz w:val="28"/>
          <w:szCs w:val="28"/>
        </w:rPr>
        <w:t>масштабними</w:t>
      </w:r>
      <w:proofErr w:type="spellEnd"/>
      <w:r w:rsidRPr="008E216C">
        <w:rPr>
          <w:color w:val="000000"/>
          <w:sz w:val="28"/>
          <w:szCs w:val="28"/>
        </w:rPr>
        <w:t xml:space="preserve"> </w:t>
      </w:r>
      <w:proofErr w:type="spellStart"/>
      <w:r w:rsidRPr="008E216C">
        <w:rPr>
          <w:color w:val="000000"/>
          <w:sz w:val="28"/>
          <w:szCs w:val="28"/>
        </w:rPr>
        <w:t>моделюваннями</w:t>
      </w:r>
      <w:proofErr w:type="spellEnd"/>
      <w:r w:rsidRPr="008E216C">
        <w:rPr>
          <w:color w:val="000000"/>
          <w:sz w:val="28"/>
          <w:szCs w:val="28"/>
        </w:rPr>
        <w:t xml:space="preserve">, та </w:t>
      </w:r>
      <w:proofErr w:type="spellStart"/>
      <w:r w:rsidRPr="008E216C">
        <w:rPr>
          <w:color w:val="000000"/>
          <w:sz w:val="28"/>
          <w:szCs w:val="28"/>
        </w:rPr>
        <w:t>навички</w:t>
      </w:r>
      <w:proofErr w:type="spellEnd"/>
      <w:r w:rsidRPr="008E216C">
        <w:rPr>
          <w:color w:val="000000"/>
          <w:sz w:val="28"/>
          <w:szCs w:val="28"/>
        </w:rPr>
        <w:t xml:space="preserve"> </w:t>
      </w:r>
      <w:proofErr w:type="spellStart"/>
      <w:r w:rsidRPr="008E216C">
        <w:rPr>
          <w:color w:val="000000"/>
          <w:sz w:val="28"/>
          <w:szCs w:val="28"/>
        </w:rPr>
        <w:t>дослідження</w:t>
      </w:r>
      <w:proofErr w:type="spellEnd"/>
      <w:r w:rsidRPr="008E216C">
        <w:rPr>
          <w:color w:val="000000"/>
          <w:sz w:val="28"/>
          <w:szCs w:val="28"/>
        </w:rPr>
        <w:t>.</w:t>
      </w:r>
    </w:p>
    <w:p w14:paraId="154C15E6" w14:textId="77777777" w:rsidR="0013703B" w:rsidRDefault="005C3B75" w:rsidP="005C3B75">
      <w:pPr>
        <w:spacing w:after="160"/>
        <w:ind w:firstLine="709"/>
        <w:jc w:val="both"/>
        <w:rPr>
          <w:color w:val="000000"/>
          <w:sz w:val="28"/>
          <w:szCs w:val="28"/>
          <w:lang w:val="uk-UA"/>
        </w:rPr>
      </w:pPr>
      <w:proofErr w:type="spellStart"/>
      <w:r w:rsidRPr="0013703B">
        <w:rPr>
          <w:color w:val="000000"/>
          <w:sz w:val="28"/>
          <w:szCs w:val="28"/>
          <w:u w:val="single"/>
        </w:rPr>
        <w:t>Навчання</w:t>
      </w:r>
      <w:proofErr w:type="spellEnd"/>
      <w:r w:rsidRPr="0013703B">
        <w:rPr>
          <w:color w:val="000000"/>
          <w:sz w:val="28"/>
          <w:szCs w:val="28"/>
          <w:u w:val="single"/>
        </w:rPr>
        <w:t xml:space="preserve"> на </w:t>
      </w:r>
      <w:proofErr w:type="spellStart"/>
      <w:r w:rsidRPr="0013703B">
        <w:rPr>
          <w:color w:val="000000"/>
          <w:sz w:val="28"/>
          <w:szCs w:val="28"/>
          <w:u w:val="single"/>
        </w:rPr>
        <w:t>основі</w:t>
      </w:r>
      <w:proofErr w:type="spellEnd"/>
      <w:r w:rsidRPr="0013703B">
        <w:rPr>
          <w:color w:val="000000"/>
          <w:sz w:val="28"/>
          <w:szCs w:val="28"/>
          <w:u w:val="single"/>
        </w:rPr>
        <w:t xml:space="preserve"> практики</w:t>
      </w:r>
      <w:r w:rsidRPr="008E216C">
        <w:rPr>
          <w:color w:val="000000"/>
          <w:sz w:val="28"/>
          <w:szCs w:val="28"/>
        </w:rPr>
        <w:t xml:space="preserve"> (</w:t>
      </w:r>
      <w:proofErr w:type="spellStart"/>
      <w:r w:rsidRPr="008E216C">
        <w:rPr>
          <w:color w:val="000000"/>
          <w:sz w:val="28"/>
          <w:szCs w:val="28"/>
        </w:rPr>
        <w:t>Practice-based</w:t>
      </w:r>
      <w:proofErr w:type="spellEnd"/>
      <w:r w:rsidRPr="008E216C">
        <w:rPr>
          <w:color w:val="000000"/>
          <w:sz w:val="28"/>
          <w:szCs w:val="28"/>
        </w:rPr>
        <w:t xml:space="preserve"> </w:t>
      </w:r>
      <w:proofErr w:type="spellStart"/>
      <w:r w:rsidRPr="008E216C">
        <w:rPr>
          <w:color w:val="000000"/>
          <w:sz w:val="28"/>
          <w:szCs w:val="28"/>
        </w:rPr>
        <w:t>teaching</w:t>
      </w:r>
      <w:proofErr w:type="spellEnd"/>
      <w:r w:rsidRPr="008E216C">
        <w:rPr>
          <w:color w:val="000000"/>
          <w:sz w:val="28"/>
          <w:szCs w:val="28"/>
        </w:rPr>
        <w:t xml:space="preserve"> </w:t>
      </w:r>
      <w:proofErr w:type="spellStart"/>
      <w:r w:rsidRPr="008E216C">
        <w:rPr>
          <w:color w:val="000000"/>
          <w:sz w:val="28"/>
          <w:szCs w:val="28"/>
        </w:rPr>
        <w:t>and</w:t>
      </w:r>
      <w:proofErr w:type="spellEnd"/>
      <w:r w:rsidRPr="008E216C">
        <w:rPr>
          <w:color w:val="000000"/>
          <w:sz w:val="28"/>
          <w:szCs w:val="28"/>
        </w:rPr>
        <w:t xml:space="preserve"> </w:t>
      </w:r>
      <w:proofErr w:type="spellStart"/>
      <w:r w:rsidRPr="008E216C">
        <w:rPr>
          <w:color w:val="000000"/>
          <w:sz w:val="28"/>
          <w:szCs w:val="28"/>
        </w:rPr>
        <w:t>learning</w:t>
      </w:r>
      <w:proofErr w:type="spellEnd"/>
      <w:r w:rsidRPr="008E216C">
        <w:rPr>
          <w:color w:val="000000"/>
          <w:sz w:val="28"/>
          <w:szCs w:val="28"/>
        </w:rPr>
        <w:t>, PBE)</w:t>
      </w:r>
      <w:r w:rsidR="0013703B">
        <w:rPr>
          <w:color w:val="000000"/>
          <w:sz w:val="28"/>
          <w:szCs w:val="28"/>
          <w:lang w:val="uk-UA"/>
        </w:rPr>
        <w:t xml:space="preserve"> </w:t>
      </w:r>
      <w:r w:rsidR="0013703B" w:rsidRPr="008E216C">
        <w:rPr>
          <w:color w:val="000000"/>
          <w:sz w:val="28"/>
          <w:szCs w:val="28"/>
        </w:rPr>
        <w:t xml:space="preserve">– </w:t>
      </w:r>
      <w:proofErr w:type="spellStart"/>
      <w:r w:rsidR="0013703B" w:rsidRPr="008E216C">
        <w:rPr>
          <w:color w:val="000000"/>
          <w:sz w:val="28"/>
          <w:szCs w:val="28"/>
        </w:rPr>
        <w:t>це</w:t>
      </w:r>
      <w:proofErr w:type="spellEnd"/>
      <w:r w:rsidR="0013703B" w:rsidRPr="008E216C">
        <w:rPr>
          <w:color w:val="000000"/>
          <w:sz w:val="28"/>
          <w:szCs w:val="28"/>
        </w:rPr>
        <w:t xml:space="preserve"> </w:t>
      </w:r>
      <w:r w:rsidRPr="008E216C">
        <w:rPr>
          <w:color w:val="000000"/>
          <w:sz w:val="28"/>
          <w:szCs w:val="28"/>
        </w:rPr>
        <w:t xml:space="preserve">модель </w:t>
      </w:r>
      <w:proofErr w:type="spellStart"/>
      <w:r w:rsidRPr="008E216C">
        <w:rPr>
          <w:color w:val="000000"/>
          <w:sz w:val="28"/>
          <w:szCs w:val="28"/>
        </w:rPr>
        <w:t>навчального</w:t>
      </w:r>
      <w:proofErr w:type="spellEnd"/>
      <w:r w:rsidRPr="008E216C">
        <w:rPr>
          <w:color w:val="000000"/>
          <w:sz w:val="28"/>
          <w:szCs w:val="28"/>
        </w:rPr>
        <w:t xml:space="preserve"> плану, яка </w:t>
      </w:r>
      <w:proofErr w:type="spellStart"/>
      <w:r w:rsidRPr="008E216C">
        <w:rPr>
          <w:color w:val="000000"/>
          <w:sz w:val="28"/>
          <w:szCs w:val="28"/>
        </w:rPr>
        <w:t>виховує</w:t>
      </w:r>
      <w:proofErr w:type="spellEnd"/>
      <w:r w:rsidRPr="008E216C">
        <w:rPr>
          <w:color w:val="000000"/>
          <w:sz w:val="28"/>
          <w:szCs w:val="28"/>
        </w:rPr>
        <w:t xml:space="preserve"> людей для практики у </w:t>
      </w:r>
      <w:proofErr w:type="spellStart"/>
      <w:r w:rsidRPr="008E216C">
        <w:rPr>
          <w:color w:val="000000"/>
          <w:sz w:val="28"/>
          <w:szCs w:val="28"/>
        </w:rPr>
        <w:t>певній</w:t>
      </w:r>
      <w:proofErr w:type="spellEnd"/>
      <w:r w:rsidRPr="008E216C">
        <w:rPr>
          <w:color w:val="000000"/>
          <w:sz w:val="28"/>
          <w:szCs w:val="28"/>
        </w:rPr>
        <w:t xml:space="preserve"> </w:t>
      </w:r>
      <w:proofErr w:type="spellStart"/>
      <w:r w:rsidRPr="008E216C">
        <w:rPr>
          <w:color w:val="000000"/>
          <w:sz w:val="28"/>
          <w:szCs w:val="28"/>
        </w:rPr>
        <w:t>професії</w:t>
      </w:r>
      <w:proofErr w:type="spellEnd"/>
      <w:r w:rsidRPr="008E216C">
        <w:rPr>
          <w:color w:val="000000"/>
          <w:sz w:val="28"/>
          <w:szCs w:val="28"/>
        </w:rPr>
        <w:t xml:space="preserve">. </w:t>
      </w:r>
      <w:proofErr w:type="spellStart"/>
      <w:r w:rsidRPr="008E216C">
        <w:rPr>
          <w:color w:val="000000"/>
          <w:sz w:val="28"/>
          <w:szCs w:val="28"/>
        </w:rPr>
        <w:t>Це</w:t>
      </w:r>
      <w:proofErr w:type="spellEnd"/>
      <w:r w:rsidRPr="008E216C">
        <w:rPr>
          <w:color w:val="000000"/>
          <w:sz w:val="28"/>
          <w:szCs w:val="28"/>
        </w:rPr>
        <w:t xml:space="preserve"> </w:t>
      </w:r>
      <w:proofErr w:type="spellStart"/>
      <w:r w:rsidRPr="008E216C">
        <w:rPr>
          <w:color w:val="000000"/>
          <w:sz w:val="28"/>
          <w:szCs w:val="28"/>
        </w:rPr>
        <w:t>соціальна</w:t>
      </w:r>
      <w:proofErr w:type="spellEnd"/>
      <w:r w:rsidRPr="008E216C">
        <w:rPr>
          <w:color w:val="000000"/>
          <w:sz w:val="28"/>
          <w:szCs w:val="28"/>
        </w:rPr>
        <w:t xml:space="preserve"> практика </w:t>
      </w:r>
      <w:proofErr w:type="spellStart"/>
      <w:r w:rsidRPr="008E216C">
        <w:rPr>
          <w:color w:val="000000"/>
          <w:sz w:val="28"/>
          <w:szCs w:val="28"/>
        </w:rPr>
        <w:t>проектування</w:t>
      </w:r>
      <w:proofErr w:type="spellEnd"/>
      <w:r w:rsidRPr="008E216C">
        <w:rPr>
          <w:color w:val="000000"/>
          <w:sz w:val="28"/>
          <w:szCs w:val="28"/>
        </w:rPr>
        <w:t xml:space="preserve"> та </w:t>
      </w:r>
      <w:proofErr w:type="spellStart"/>
      <w:r w:rsidRPr="008E216C">
        <w:rPr>
          <w:color w:val="000000"/>
          <w:sz w:val="28"/>
          <w:szCs w:val="28"/>
        </w:rPr>
        <w:t>реалізації</w:t>
      </w:r>
      <w:proofErr w:type="spellEnd"/>
      <w:r w:rsidRPr="008E216C">
        <w:rPr>
          <w:color w:val="000000"/>
          <w:sz w:val="28"/>
          <w:szCs w:val="28"/>
        </w:rPr>
        <w:t xml:space="preserve"> </w:t>
      </w:r>
      <w:proofErr w:type="spellStart"/>
      <w:r w:rsidRPr="008E216C">
        <w:rPr>
          <w:color w:val="000000"/>
          <w:sz w:val="28"/>
          <w:szCs w:val="28"/>
        </w:rPr>
        <w:t>навчальних</w:t>
      </w:r>
      <w:proofErr w:type="spellEnd"/>
      <w:r w:rsidRPr="008E216C">
        <w:rPr>
          <w:color w:val="000000"/>
          <w:sz w:val="28"/>
          <w:szCs w:val="28"/>
        </w:rPr>
        <w:t xml:space="preserve"> </w:t>
      </w:r>
      <w:proofErr w:type="spellStart"/>
      <w:r w:rsidRPr="008E216C">
        <w:rPr>
          <w:color w:val="000000"/>
          <w:sz w:val="28"/>
          <w:szCs w:val="28"/>
        </w:rPr>
        <w:t>планів</w:t>
      </w:r>
      <w:proofErr w:type="spellEnd"/>
      <w:r w:rsidRPr="008E216C">
        <w:rPr>
          <w:color w:val="000000"/>
          <w:sz w:val="28"/>
          <w:szCs w:val="28"/>
        </w:rPr>
        <w:t xml:space="preserve"> командами </w:t>
      </w:r>
      <w:proofErr w:type="spellStart"/>
      <w:r w:rsidRPr="008E216C">
        <w:rPr>
          <w:color w:val="000000"/>
          <w:sz w:val="28"/>
          <w:szCs w:val="28"/>
        </w:rPr>
        <w:t>курсів</w:t>
      </w:r>
      <w:proofErr w:type="spellEnd"/>
      <w:r w:rsidRPr="008E216C">
        <w:rPr>
          <w:color w:val="000000"/>
          <w:sz w:val="28"/>
          <w:szCs w:val="28"/>
        </w:rPr>
        <w:t xml:space="preserve"> та </w:t>
      </w:r>
      <w:proofErr w:type="spellStart"/>
      <w:r w:rsidRPr="008E216C">
        <w:rPr>
          <w:color w:val="000000"/>
          <w:sz w:val="28"/>
          <w:szCs w:val="28"/>
        </w:rPr>
        <w:t>зацікавленими</w:t>
      </w:r>
      <w:proofErr w:type="spellEnd"/>
      <w:r w:rsidRPr="008E216C">
        <w:rPr>
          <w:color w:val="000000"/>
          <w:sz w:val="28"/>
          <w:szCs w:val="28"/>
        </w:rPr>
        <w:t xml:space="preserve"> сторонами (</w:t>
      </w:r>
      <w:proofErr w:type="spellStart"/>
      <w:r w:rsidRPr="008E216C">
        <w:rPr>
          <w:color w:val="000000"/>
          <w:sz w:val="28"/>
          <w:szCs w:val="28"/>
        </w:rPr>
        <w:t>включаючи</w:t>
      </w:r>
      <w:proofErr w:type="spellEnd"/>
      <w:r w:rsidRPr="008E216C">
        <w:rPr>
          <w:color w:val="000000"/>
          <w:sz w:val="28"/>
          <w:szCs w:val="28"/>
        </w:rPr>
        <w:t xml:space="preserve"> </w:t>
      </w:r>
      <w:proofErr w:type="spellStart"/>
      <w:r w:rsidRPr="008E216C">
        <w:rPr>
          <w:color w:val="000000"/>
          <w:sz w:val="28"/>
          <w:szCs w:val="28"/>
        </w:rPr>
        <w:t>студентів</w:t>
      </w:r>
      <w:proofErr w:type="spellEnd"/>
      <w:r w:rsidRPr="008E216C">
        <w:rPr>
          <w:color w:val="000000"/>
          <w:sz w:val="28"/>
          <w:szCs w:val="28"/>
        </w:rPr>
        <w:t xml:space="preserve">, </w:t>
      </w:r>
      <w:proofErr w:type="spellStart"/>
      <w:r w:rsidRPr="008E216C">
        <w:rPr>
          <w:color w:val="000000"/>
          <w:sz w:val="28"/>
          <w:szCs w:val="28"/>
        </w:rPr>
        <w:t>галузевих</w:t>
      </w:r>
      <w:proofErr w:type="spellEnd"/>
      <w:r w:rsidRPr="008E216C">
        <w:rPr>
          <w:color w:val="000000"/>
          <w:sz w:val="28"/>
          <w:szCs w:val="28"/>
        </w:rPr>
        <w:t xml:space="preserve"> </w:t>
      </w:r>
      <w:proofErr w:type="spellStart"/>
      <w:r w:rsidRPr="008E216C">
        <w:rPr>
          <w:color w:val="000000"/>
          <w:sz w:val="28"/>
          <w:szCs w:val="28"/>
        </w:rPr>
        <w:t>партнерів</w:t>
      </w:r>
      <w:proofErr w:type="spellEnd"/>
      <w:r w:rsidRPr="008E216C">
        <w:rPr>
          <w:color w:val="000000"/>
          <w:sz w:val="28"/>
          <w:szCs w:val="28"/>
        </w:rPr>
        <w:t xml:space="preserve">, </w:t>
      </w:r>
      <w:proofErr w:type="spellStart"/>
      <w:r w:rsidRPr="008E216C">
        <w:rPr>
          <w:color w:val="000000"/>
          <w:sz w:val="28"/>
          <w:szCs w:val="28"/>
        </w:rPr>
        <w:t>педагогів</w:t>
      </w:r>
      <w:proofErr w:type="spellEnd"/>
      <w:r w:rsidRPr="008E216C">
        <w:rPr>
          <w:color w:val="000000"/>
          <w:sz w:val="28"/>
          <w:szCs w:val="28"/>
        </w:rPr>
        <w:t xml:space="preserve">, </w:t>
      </w:r>
      <w:proofErr w:type="spellStart"/>
      <w:r w:rsidRPr="008E216C">
        <w:rPr>
          <w:color w:val="000000"/>
          <w:sz w:val="28"/>
          <w:szCs w:val="28"/>
        </w:rPr>
        <w:t>органи</w:t>
      </w:r>
      <w:proofErr w:type="spellEnd"/>
      <w:r w:rsidRPr="008E216C">
        <w:rPr>
          <w:color w:val="000000"/>
          <w:sz w:val="28"/>
          <w:szCs w:val="28"/>
        </w:rPr>
        <w:t xml:space="preserve"> </w:t>
      </w:r>
      <w:proofErr w:type="spellStart"/>
      <w:r w:rsidRPr="008E216C">
        <w:rPr>
          <w:color w:val="000000"/>
          <w:sz w:val="28"/>
          <w:szCs w:val="28"/>
        </w:rPr>
        <w:t>акредитації</w:t>
      </w:r>
      <w:proofErr w:type="spellEnd"/>
      <w:r w:rsidRPr="008E216C">
        <w:rPr>
          <w:color w:val="000000"/>
          <w:sz w:val="28"/>
          <w:szCs w:val="28"/>
        </w:rPr>
        <w:t xml:space="preserve">, </w:t>
      </w:r>
      <w:proofErr w:type="spellStart"/>
      <w:r w:rsidRPr="008E216C">
        <w:rPr>
          <w:color w:val="000000"/>
          <w:sz w:val="28"/>
          <w:szCs w:val="28"/>
        </w:rPr>
        <w:t>контролюючі</w:t>
      </w:r>
      <w:proofErr w:type="spellEnd"/>
      <w:r w:rsidRPr="008E216C">
        <w:rPr>
          <w:color w:val="000000"/>
          <w:sz w:val="28"/>
          <w:szCs w:val="28"/>
        </w:rPr>
        <w:t xml:space="preserve"> </w:t>
      </w:r>
      <w:proofErr w:type="spellStart"/>
      <w:r w:rsidRPr="008E216C">
        <w:rPr>
          <w:color w:val="000000"/>
          <w:sz w:val="28"/>
          <w:szCs w:val="28"/>
        </w:rPr>
        <w:t>органи</w:t>
      </w:r>
      <w:proofErr w:type="spellEnd"/>
      <w:r w:rsidRPr="008E216C">
        <w:rPr>
          <w:color w:val="000000"/>
          <w:sz w:val="28"/>
          <w:szCs w:val="28"/>
        </w:rPr>
        <w:t xml:space="preserve"> та </w:t>
      </w:r>
      <w:proofErr w:type="spellStart"/>
      <w:r w:rsidRPr="008E216C">
        <w:rPr>
          <w:color w:val="000000"/>
          <w:sz w:val="28"/>
          <w:szCs w:val="28"/>
        </w:rPr>
        <w:lastRenderedPageBreak/>
        <w:t>споживчі</w:t>
      </w:r>
      <w:proofErr w:type="spellEnd"/>
      <w:r w:rsidRPr="008E216C">
        <w:rPr>
          <w:color w:val="000000"/>
          <w:sz w:val="28"/>
          <w:szCs w:val="28"/>
        </w:rPr>
        <w:t xml:space="preserve"> </w:t>
      </w:r>
      <w:proofErr w:type="spellStart"/>
      <w:r w:rsidRPr="008E216C">
        <w:rPr>
          <w:color w:val="000000"/>
          <w:sz w:val="28"/>
          <w:szCs w:val="28"/>
        </w:rPr>
        <w:t>спільноти</w:t>
      </w:r>
      <w:proofErr w:type="spellEnd"/>
      <w:r w:rsidRPr="008E216C">
        <w:rPr>
          <w:color w:val="000000"/>
          <w:sz w:val="28"/>
          <w:szCs w:val="28"/>
        </w:rPr>
        <w:t xml:space="preserve">). </w:t>
      </w:r>
      <w:proofErr w:type="spellStart"/>
      <w:r w:rsidRPr="008E216C">
        <w:rPr>
          <w:color w:val="000000"/>
          <w:sz w:val="28"/>
          <w:szCs w:val="28"/>
        </w:rPr>
        <w:t>Використовуючи</w:t>
      </w:r>
      <w:proofErr w:type="spellEnd"/>
      <w:r w:rsidRPr="008E216C">
        <w:rPr>
          <w:color w:val="000000"/>
          <w:sz w:val="28"/>
          <w:szCs w:val="28"/>
        </w:rPr>
        <w:t xml:space="preserve"> </w:t>
      </w:r>
      <w:proofErr w:type="spellStart"/>
      <w:r w:rsidRPr="008E216C">
        <w:rPr>
          <w:color w:val="000000"/>
          <w:sz w:val="28"/>
          <w:szCs w:val="28"/>
        </w:rPr>
        <w:t>підхід</w:t>
      </w:r>
      <w:proofErr w:type="spellEnd"/>
      <w:r w:rsidRPr="008E216C">
        <w:rPr>
          <w:color w:val="000000"/>
          <w:sz w:val="28"/>
          <w:szCs w:val="28"/>
        </w:rPr>
        <w:t xml:space="preserve"> PBE, </w:t>
      </w:r>
      <w:proofErr w:type="spellStart"/>
      <w:r w:rsidRPr="008E216C">
        <w:rPr>
          <w:color w:val="000000"/>
          <w:sz w:val="28"/>
          <w:szCs w:val="28"/>
        </w:rPr>
        <w:t>курсові</w:t>
      </w:r>
      <w:proofErr w:type="spellEnd"/>
      <w:r w:rsidRPr="008E216C">
        <w:rPr>
          <w:color w:val="000000"/>
          <w:sz w:val="28"/>
          <w:szCs w:val="28"/>
        </w:rPr>
        <w:t xml:space="preserve"> </w:t>
      </w:r>
      <w:proofErr w:type="spellStart"/>
      <w:r w:rsidRPr="008E216C">
        <w:rPr>
          <w:color w:val="000000"/>
          <w:sz w:val="28"/>
          <w:szCs w:val="28"/>
        </w:rPr>
        <w:t>команди</w:t>
      </w:r>
      <w:proofErr w:type="spellEnd"/>
      <w:r w:rsidRPr="008E216C">
        <w:rPr>
          <w:color w:val="000000"/>
          <w:sz w:val="28"/>
          <w:szCs w:val="28"/>
        </w:rPr>
        <w:t xml:space="preserve"> </w:t>
      </w:r>
      <w:proofErr w:type="spellStart"/>
      <w:r w:rsidRPr="008E216C">
        <w:rPr>
          <w:color w:val="000000"/>
          <w:sz w:val="28"/>
          <w:szCs w:val="28"/>
        </w:rPr>
        <w:t>створюють</w:t>
      </w:r>
      <w:proofErr w:type="spellEnd"/>
      <w:r w:rsidRPr="008E216C">
        <w:rPr>
          <w:color w:val="000000"/>
          <w:sz w:val="28"/>
          <w:szCs w:val="28"/>
        </w:rPr>
        <w:t xml:space="preserve"> </w:t>
      </w:r>
      <w:proofErr w:type="spellStart"/>
      <w:r w:rsidRPr="008E216C">
        <w:rPr>
          <w:color w:val="000000"/>
          <w:sz w:val="28"/>
          <w:szCs w:val="28"/>
        </w:rPr>
        <w:t>навчальні</w:t>
      </w:r>
      <w:proofErr w:type="spellEnd"/>
      <w:r w:rsidRPr="008E216C">
        <w:rPr>
          <w:color w:val="000000"/>
          <w:sz w:val="28"/>
          <w:szCs w:val="28"/>
        </w:rPr>
        <w:t xml:space="preserve"> </w:t>
      </w:r>
      <w:proofErr w:type="spellStart"/>
      <w:r w:rsidRPr="008E216C">
        <w:rPr>
          <w:color w:val="000000"/>
          <w:sz w:val="28"/>
          <w:szCs w:val="28"/>
        </w:rPr>
        <w:t>програми</w:t>
      </w:r>
      <w:proofErr w:type="spellEnd"/>
      <w:r w:rsidRPr="008E216C">
        <w:rPr>
          <w:color w:val="000000"/>
          <w:sz w:val="28"/>
          <w:szCs w:val="28"/>
        </w:rPr>
        <w:t xml:space="preserve">, </w:t>
      </w:r>
      <w:proofErr w:type="spellStart"/>
      <w:r w:rsidRPr="008E216C">
        <w:rPr>
          <w:color w:val="000000"/>
          <w:sz w:val="28"/>
          <w:szCs w:val="28"/>
        </w:rPr>
        <w:t>перекладаючи</w:t>
      </w:r>
      <w:proofErr w:type="spellEnd"/>
      <w:r w:rsidRPr="008E216C">
        <w:rPr>
          <w:color w:val="000000"/>
          <w:sz w:val="28"/>
          <w:szCs w:val="28"/>
        </w:rPr>
        <w:t xml:space="preserve"> </w:t>
      </w:r>
      <w:proofErr w:type="spellStart"/>
      <w:r w:rsidRPr="008E216C">
        <w:rPr>
          <w:color w:val="000000"/>
          <w:sz w:val="28"/>
          <w:szCs w:val="28"/>
        </w:rPr>
        <w:t>бачення</w:t>
      </w:r>
      <w:proofErr w:type="spellEnd"/>
      <w:r w:rsidRPr="008E216C">
        <w:rPr>
          <w:color w:val="000000"/>
          <w:sz w:val="28"/>
          <w:szCs w:val="28"/>
        </w:rPr>
        <w:t xml:space="preserve"> та </w:t>
      </w:r>
      <w:proofErr w:type="spellStart"/>
      <w:r w:rsidRPr="008E216C">
        <w:rPr>
          <w:color w:val="000000"/>
          <w:sz w:val="28"/>
          <w:szCs w:val="28"/>
        </w:rPr>
        <w:t>цілі</w:t>
      </w:r>
      <w:proofErr w:type="spellEnd"/>
      <w:r w:rsidRPr="008E216C">
        <w:rPr>
          <w:color w:val="000000"/>
          <w:sz w:val="28"/>
          <w:szCs w:val="28"/>
        </w:rPr>
        <w:t xml:space="preserve"> для </w:t>
      </w:r>
      <w:proofErr w:type="spellStart"/>
      <w:r w:rsidRPr="008E216C">
        <w:rPr>
          <w:color w:val="000000"/>
          <w:sz w:val="28"/>
          <w:szCs w:val="28"/>
        </w:rPr>
        <w:t>своїх</w:t>
      </w:r>
      <w:proofErr w:type="spellEnd"/>
      <w:r w:rsidRPr="008E216C">
        <w:rPr>
          <w:color w:val="000000"/>
          <w:sz w:val="28"/>
          <w:szCs w:val="28"/>
        </w:rPr>
        <w:t xml:space="preserve"> когорт з </w:t>
      </w:r>
      <w:proofErr w:type="spellStart"/>
      <w:r w:rsidRPr="008E216C">
        <w:rPr>
          <w:color w:val="000000"/>
          <w:sz w:val="28"/>
          <w:szCs w:val="28"/>
        </w:rPr>
        <w:t>урахуванням</w:t>
      </w:r>
      <w:proofErr w:type="spellEnd"/>
      <w:r w:rsidRPr="008E216C">
        <w:rPr>
          <w:color w:val="000000"/>
          <w:sz w:val="28"/>
          <w:szCs w:val="28"/>
        </w:rPr>
        <w:t xml:space="preserve"> контексту, </w:t>
      </w:r>
      <w:proofErr w:type="spellStart"/>
      <w:r w:rsidRPr="008E216C">
        <w:rPr>
          <w:color w:val="000000"/>
          <w:sz w:val="28"/>
          <w:szCs w:val="28"/>
        </w:rPr>
        <w:t>властивих</w:t>
      </w:r>
      <w:proofErr w:type="spellEnd"/>
      <w:r w:rsidRPr="008E216C">
        <w:rPr>
          <w:color w:val="000000"/>
          <w:sz w:val="28"/>
          <w:szCs w:val="28"/>
        </w:rPr>
        <w:t xml:space="preserve"> </w:t>
      </w:r>
      <w:proofErr w:type="spellStart"/>
      <w:r w:rsidRPr="008E216C">
        <w:rPr>
          <w:color w:val="000000"/>
          <w:sz w:val="28"/>
          <w:szCs w:val="28"/>
        </w:rPr>
        <w:t>дисципліні</w:t>
      </w:r>
      <w:proofErr w:type="spellEnd"/>
      <w:r w:rsidRPr="008E216C">
        <w:rPr>
          <w:color w:val="000000"/>
          <w:sz w:val="28"/>
          <w:szCs w:val="28"/>
        </w:rPr>
        <w:t>/</w:t>
      </w:r>
      <w:proofErr w:type="spellStart"/>
      <w:r w:rsidRPr="008E216C">
        <w:rPr>
          <w:color w:val="000000"/>
          <w:sz w:val="28"/>
          <w:szCs w:val="28"/>
        </w:rPr>
        <w:t>професії</w:t>
      </w:r>
      <w:proofErr w:type="spellEnd"/>
      <w:r w:rsidRPr="008E216C">
        <w:rPr>
          <w:color w:val="000000"/>
          <w:sz w:val="28"/>
          <w:szCs w:val="28"/>
        </w:rPr>
        <w:t xml:space="preserve"> та </w:t>
      </w:r>
      <w:proofErr w:type="spellStart"/>
      <w:r w:rsidRPr="008E216C">
        <w:rPr>
          <w:color w:val="000000"/>
          <w:sz w:val="28"/>
          <w:szCs w:val="28"/>
        </w:rPr>
        <w:t>інтересів</w:t>
      </w:r>
      <w:proofErr w:type="spellEnd"/>
      <w:r w:rsidRPr="008E216C">
        <w:rPr>
          <w:color w:val="000000"/>
          <w:sz w:val="28"/>
          <w:szCs w:val="28"/>
        </w:rPr>
        <w:t xml:space="preserve"> </w:t>
      </w:r>
      <w:proofErr w:type="spellStart"/>
      <w:r w:rsidRPr="008E216C">
        <w:rPr>
          <w:color w:val="000000"/>
          <w:sz w:val="28"/>
          <w:szCs w:val="28"/>
        </w:rPr>
        <w:t>студентів</w:t>
      </w:r>
      <w:proofErr w:type="spellEnd"/>
      <w:r w:rsidRPr="008E216C">
        <w:rPr>
          <w:color w:val="000000"/>
          <w:sz w:val="28"/>
          <w:szCs w:val="28"/>
        </w:rPr>
        <w:t xml:space="preserve"> та </w:t>
      </w:r>
      <w:proofErr w:type="spellStart"/>
      <w:r w:rsidRPr="008E216C">
        <w:rPr>
          <w:color w:val="000000"/>
          <w:sz w:val="28"/>
          <w:szCs w:val="28"/>
        </w:rPr>
        <w:t>інших</w:t>
      </w:r>
      <w:proofErr w:type="spellEnd"/>
      <w:r w:rsidRPr="008E216C">
        <w:rPr>
          <w:color w:val="000000"/>
          <w:sz w:val="28"/>
          <w:szCs w:val="28"/>
        </w:rPr>
        <w:t xml:space="preserve"> </w:t>
      </w:r>
      <w:proofErr w:type="spellStart"/>
      <w:r w:rsidRPr="008E216C">
        <w:rPr>
          <w:color w:val="000000"/>
          <w:sz w:val="28"/>
          <w:szCs w:val="28"/>
        </w:rPr>
        <w:t>ключових</w:t>
      </w:r>
      <w:proofErr w:type="spellEnd"/>
      <w:r w:rsidRPr="008E216C">
        <w:rPr>
          <w:color w:val="000000"/>
          <w:sz w:val="28"/>
          <w:szCs w:val="28"/>
        </w:rPr>
        <w:t xml:space="preserve"> </w:t>
      </w:r>
      <w:proofErr w:type="spellStart"/>
      <w:r w:rsidRPr="008E216C">
        <w:rPr>
          <w:color w:val="000000"/>
          <w:sz w:val="28"/>
          <w:szCs w:val="28"/>
        </w:rPr>
        <w:t>зацікавлених</w:t>
      </w:r>
      <w:proofErr w:type="spellEnd"/>
      <w:r w:rsidRPr="008E216C">
        <w:rPr>
          <w:color w:val="000000"/>
          <w:sz w:val="28"/>
          <w:szCs w:val="28"/>
        </w:rPr>
        <w:t xml:space="preserve"> </w:t>
      </w:r>
      <w:proofErr w:type="spellStart"/>
      <w:r w:rsidRPr="008E216C">
        <w:rPr>
          <w:color w:val="000000"/>
          <w:sz w:val="28"/>
          <w:szCs w:val="28"/>
        </w:rPr>
        <w:t>сторін</w:t>
      </w:r>
      <w:proofErr w:type="spellEnd"/>
      <w:r w:rsidRPr="008E216C">
        <w:rPr>
          <w:color w:val="000000"/>
          <w:sz w:val="28"/>
          <w:szCs w:val="28"/>
        </w:rPr>
        <w:t xml:space="preserve">. </w:t>
      </w:r>
      <w:proofErr w:type="spellStart"/>
      <w:r w:rsidRPr="008E216C">
        <w:rPr>
          <w:color w:val="000000"/>
          <w:sz w:val="28"/>
          <w:szCs w:val="28"/>
        </w:rPr>
        <w:t>Педагогіка</w:t>
      </w:r>
      <w:proofErr w:type="spellEnd"/>
      <w:r w:rsidRPr="008E216C">
        <w:rPr>
          <w:color w:val="000000"/>
          <w:sz w:val="28"/>
          <w:szCs w:val="28"/>
        </w:rPr>
        <w:t xml:space="preserve"> PBE </w:t>
      </w:r>
      <w:proofErr w:type="spellStart"/>
      <w:r w:rsidRPr="008E216C">
        <w:rPr>
          <w:color w:val="000000"/>
          <w:sz w:val="28"/>
          <w:szCs w:val="28"/>
        </w:rPr>
        <w:t>або</w:t>
      </w:r>
      <w:proofErr w:type="spellEnd"/>
      <w:r w:rsidRPr="008E216C">
        <w:rPr>
          <w:color w:val="000000"/>
          <w:sz w:val="28"/>
          <w:szCs w:val="28"/>
        </w:rPr>
        <w:t xml:space="preserve"> </w:t>
      </w:r>
      <w:proofErr w:type="spellStart"/>
      <w:r w:rsidRPr="008E216C">
        <w:rPr>
          <w:color w:val="000000"/>
          <w:sz w:val="28"/>
          <w:szCs w:val="28"/>
        </w:rPr>
        <w:t>стратегії</w:t>
      </w:r>
      <w:proofErr w:type="spellEnd"/>
      <w:r w:rsidRPr="008E216C">
        <w:rPr>
          <w:color w:val="000000"/>
          <w:sz w:val="28"/>
          <w:szCs w:val="28"/>
        </w:rPr>
        <w:t xml:space="preserve"> </w:t>
      </w:r>
      <w:proofErr w:type="spellStart"/>
      <w:r w:rsidRPr="008E216C">
        <w:rPr>
          <w:color w:val="000000"/>
          <w:sz w:val="28"/>
          <w:szCs w:val="28"/>
        </w:rPr>
        <w:t>навчання</w:t>
      </w:r>
      <w:proofErr w:type="spellEnd"/>
      <w:r w:rsidRPr="008E216C">
        <w:rPr>
          <w:color w:val="000000"/>
          <w:sz w:val="28"/>
          <w:szCs w:val="28"/>
        </w:rPr>
        <w:t xml:space="preserve"> </w:t>
      </w:r>
      <w:proofErr w:type="spellStart"/>
      <w:r w:rsidRPr="008E216C">
        <w:rPr>
          <w:color w:val="000000"/>
          <w:sz w:val="28"/>
          <w:szCs w:val="28"/>
        </w:rPr>
        <w:t>охоплюють</w:t>
      </w:r>
      <w:proofErr w:type="spellEnd"/>
      <w:r w:rsidRPr="008E216C">
        <w:rPr>
          <w:color w:val="000000"/>
          <w:sz w:val="28"/>
          <w:szCs w:val="28"/>
        </w:rPr>
        <w:t xml:space="preserve"> як </w:t>
      </w:r>
      <w:proofErr w:type="spellStart"/>
      <w:r w:rsidRPr="008E216C">
        <w:rPr>
          <w:color w:val="000000"/>
          <w:sz w:val="28"/>
          <w:szCs w:val="28"/>
        </w:rPr>
        <w:t>цілі</w:t>
      </w:r>
      <w:proofErr w:type="spellEnd"/>
      <w:r w:rsidRPr="008E216C">
        <w:rPr>
          <w:color w:val="000000"/>
          <w:sz w:val="28"/>
          <w:szCs w:val="28"/>
        </w:rPr>
        <w:t xml:space="preserve">, так і </w:t>
      </w:r>
      <w:proofErr w:type="spellStart"/>
      <w:r w:rsidRPr="008E216C">
        <w:rPr>
          <w:color w:val="000000"/>
          <w:sz w:val="28"/>
          <w:szCs w:val="28"/>
        </w:rPr>
        <w:t>діяльність</w:t>
      </w:r>
      <w:proofErr w:type="spellEnd"/>
      <w:r w:rsidRPr="008E216C">
        <w:rPr>
          <w:color w:val="000000"/>
          <w:sz w:val="28"/>
          <w:szCs w:val="28"/>
        </w:rPr>
        <w:t xml:space="preserve"> </w:t>
      </w:r>
      <w:proofErr w:type="spellStart"/>
      <w:r w:rsidRPr="008E216C">
        <w:rPr>
          <w:color w:val="000000"/>
          <w:sz w:val="28"/>
          <w:szCs w:val="28"/>
        </w:rPr>
        <w:t>цих</w:t>
      </w:r>
      <w:proofErr w:type="spellEnd"/>
      <w:r w:rsidRPr="008E216C">
        <w:rPr>
          <w:color w:val="000000"/>
          <w:sz w:val="28"/>
          <w:szCs w:val="28"/>
        </w:rPr>
        <w:t xml:space="preserve"> </w:t>
      </w:r>
      <w:proofErr w:type="spellStart"/>
      <w:r w:rsidRPr="008E216C">
        <w:rPr>
          <w:color w:val="000000"/>
          <w:sz w:val="28"/>
          <w:szCs w:val="28"/>
        </w:rPr>
        <w:t>стратегій</w:t>
      </w:r>
      <w:proofErr w:type="spellEnd"/>
      <w:r w:rsidRPr="008E216C">
        <w:rPr>
          <w:color w:val="000000"/>
          <w:sz w:val="28"/>
          <w:szCs w:val="28"/>
        </w:rPr>
        <w:t xml:space="preserve">. </w:t>
      </w:r>
      <w:proofErr w:type="spellStart"/>
      <w:r w:rsidRPr="008E216C">
        <w:rPr>
          <w:color w:val="000000"/>
          <w:sz w:val="28"/>
          <w:szCs w:val="28"/>
        </w:rPr>
        <w:t>Педагогіка</w:t>
      </w:r>
      <w:proofErr w:type="spellEnd"/>
      <w:r w:rsidRPr="008E216C">
        <w:rPr>
          <w:color w:val="000000"/>
          <w:sz w:val="28"/>
          <w:szCs w:val="28"/>
        </w:rPr>
        <w:t xml:space="preserve">, </w:t>
      </w:r>
      <w:proofErr w:type="spellStart"/>
      <w:r w:rsidRPr="008E216C">
        <w:rPr>
          <w:color w:val="000000"/>
          <w:sz w:val="28"/>
          <w:szCs w:val="28"/>
        </w:rPr>
        <w:t>що</w:t>
      </w:r>
      <w:proofErr w:type="spellEnd"/>
      <w:r w:rsidRPr="008E216C">
        <w:rPr>
          <w:color w:val="000000"/>
          <w:sz w:val="28"/>
          <w:szCs w:val="28"/>
        </w:rPr>
        <w:t xml:space="preserve"> </w:t>
      </w:r>
      <w:proofErr w:type="spellStart"/>
      <w:r w:rsidRPr="008E216C">
        <w:rPr>
          <w:color w:val="000000"/>
          <w:sz w:val="28"/>
          <w:szCs w:val="28"/>
        </w:rPr>
        <w:t>використовується</w:t>
      </w:r>
      <w:proofErr w:type="spellEnd"/>
      <w:r w:rsidRPr="008E216C">
        <w:rPr>
          <w:color w:val="000000"/>
          <w:sz w:val="28"/>
          <w:szCs w:val="28"/>
        </w:rPr>
        <w:t xml:space="preserve"> у </w:t>
      </w:r>
      <w:proofErr w:type="spellStart"/>
      <w:r w:rsidRPr="008E216C">
        <w:rPr>
          <w:color w:val="000000"/>
          <w:sz w:val="28"/>
          <w:szCs w:val="28"/>
        </w:rPr>
        <w:t>навчальних</w:t>
      </w:r>
      <w:proofErr w:type="spellEnd"/>
      <w:r w:rsidRPr="008E216C">
        <w:rPr>
          <w:color w:val="000000"/>
          <w:sz w:val="28"/>
          <w:szCs w:val="28"/>
        </w:rPr>
        <w:t xml:space="preserve"> </w:t>
      </w:r>
      <w:proofErr w:type="spellStart"/>
      <w:r w:rsidRPr="008E216C">
        <w:rPr>
          <w:color w:val="000000"/>
          <w:sz w:val="28"/>
          <w:szCs w:val="28"/>
        </w:rPr>
        <w:t>програмах</w:t>
      </w:r>
      <w:proofErr w:type="spellEnd"/>
      <w:r w:rsidRPr="008E216C">
        <w:rPr>
          <w:color w:val="000000"/>
          <w:sz w:val="28"/>
          <w:szCs w:val="28"/>
        </w:rPr>
        <w:t xml:space="preserve"> PBE, </w:t>
      </w:r>
      <w:proofErr w:type="spellStart"/>
      <w:r w:rsidRPr="008E216C">
        <w:rPr>
          <w:color w:val="000000"/>
          <w:sz w:val="28"/>
          <w:szCs w:val="28"/>
        </w:rPr>
        <w:t>численна</w:t>
      </w:r>
      <w:proofErr w:type="spellEnd"/>
      <w:r w:rsidRPr="008E216C">
        <w:rPr>
          <w:color w:val="000000"/>
          <w:sz w:val="28"/>
          <w:szCs w:val="28"/>
        </w:rPr>
        <w:t xml:space="preserve"> та </w:t>
      </w:r>
      <w:proofErr w:type="spellStart"/>
      <w:r w:rsidRPr="008E216C">
        <w:rPr>
          <w:color w:val="000000"/>
          <w:sz w:val="28"/>
          <w:szCs w:val="28"/>
        </w:rPr>
        <w:t>різноманітна</w:t>
      </w:r>
      <w:proofErr w:type="spellEnd"/>
      <w:r w:rsidRPr="008E216C">
        <w:rPr>
          <w:color w:val="000000"/>
          <w:sz w:val="28"/>
          <w:szCs w:val="28"/>
        </w:rPr>
        <w:t>.</w:t>
      </w:r>
    </w:p>
    <w:p w14:paraId="22F0C810" w14:textId="77777777" w:rsidR="005C3B75" w:rsidRPr="00054124" w:rsidRDefault="005C3B75" w:rsidP="005C3B75">
      <w:pPr>
        <w:spacing w:after="160"/>
        <w:ind w:firstLine="709"/>
        <w:jc w:val="both"/>
        <w:rPr>
          <w:lang w:val="uk-UA"/>
        </w:rPr>
      </w:pPr>
      <w:r w:rsidRPr="0013703B">
        <w:rPr>
          <w:color w:val="000000"/>
          <w:sz w:val="28"/>
          <w:szCs w:val="28"/>
          <w:lang w:val="uk-UA"/>
        </w:rPr>
        <w:t xml:space="preserve">Приклади діяльності </w:t>
      </w:r>
      <w:r w:rsidRPr="008E216C">
        <w:rPr>
          <w:color w:val="000000"/>
          <w:sz w:val="28"/>
          <w:szCs w:val="28"/>
        </w:rPr>
        <w:t>PBE</w:t>
      </w:r>
      <w:r w:rsidRPr="0013703B">
        <w:rPr>
          <w:color w:val="000000"/>
          <w:sz w:val="28"/>
          <w:szCs w:val="28"/>
          <w:lang w:val="uk-UA"/>
        </w:rPr>
        <w:t xml:space="preserve"> включають: навчання в малих групах, навчання на робочому місці, онлайн-навчання, лекції, рольові ігри, тематичні дослідження, завдання, оцінювання та зворотній </w:t>
      </w:r>
      <w:r w:rsidR="0013703B">
        <w:rPr>
          <w:color w:val="000000"/>
          <w:sz w:val="28"/>
          <w:szCs w:val="28"/>
          <w:lang w:val="uk-UA"/>
        </w:rPr>
        <w:t>зв'язок</w:t>
      </w:r>
      <w:r w:rsidRPr="0013703B">
        <w:rPr>
          <w:color w:val="000000"/>
          <w:sz w:val="28"/>
          <w:szCs w:val="28"/>
          <w:lang w:val="uk-UA"/>
        </w:rPr>
        <w:t xml:space="preserve">, використання відкритих навчальних ресурсів, </w:t>
      </w:r>
      <w:r w:rsidRPr="008E216C">
        <w:rPr>
          <w:color w:val="000000"/>
          <w:sz w:val="28"/>
          <w:szCs w:val="28"/>
        </w:rPr>
        <w:t>YouTube</w:t>
      </w:r>
      <w:r w:rsidRPr="0013703B">
        <w:rPr>
          <w:color w:val="000000"/>
          <w:sz w:val="28"/>
          <w:szCs w:val="28"/>
          <w:lang w:val="uk-UA"/>
        </w:rPr>
        <w:t xml:space="preserve">, самостійне навчання, залучення спільноти, навчання однолітків, службове навчання , відвідування робочих місць, навчальних посібників, завдань, резиденцій, лабораторій, відкритих навчальних ресурсів, професійних конференцій, </w:t>
      </w:r>
      <w:proofErr w:type="spellStart"/>
      <w:r w:rsidRPr="0013703B">
        <w:rPr>
          <w:color w:val="000000"/>
          <w:sz w:val="28"/>
          <w:szCs w:val="28"/>
          <w:lang w:val="uk-UA"/>
        </w:rPr>
        <w:t>волонтерства</w:t>
      </w:r>
      <w:proofErr w:type="spellEnd"/>
      <w:r w:rsidRPr="0013703B">
        <w:rPr>
          <w:color w:val="000000"/>
          <w:sz w:val="28"/>
          <w:szCs w:val="28"/>
          <w:lang w:val="uk-UA"/>
        </w:rPr>
        <w:t xml:space="preserve">, саморефлексії, перевернутих класів, імітованих робочих місць як навчальних заходів та рамок курсів. </w:t>
      </w:r>
    </w:p>
    <w:p w14:paraId="0A37C770" w14:textId="77777777" w:rsidR="0013703B" w:rsidRPr="00054124" w:rsidRDefault="0013703B" w:rsidP="0013703B">
      <w:pPr>
        <w:spacing w:after="160" w:line="240" w:lineRule="exact"/>
        <w:ind w:firstLine="284"/>
        <w:contextualSpacing/>
        <w:jc w:val="center"/>
        <w:rPr>
          <w:b/>
          <w:lang w:val="en-US"/>
        </w:rPr>
      </w:pPr>
      <w:r w:rsidRPr="0013703B">
        <w:rPr>
          <w:b/>
        </w:rPr>
        <w:t>Список</w:t>
      </w:r>
      <w:r w:rsidRPr="00054124">
        <w:rPr>
          <w:b/>
          <w:lang w:val="en-US"/>
        </w:rPr>
        <w:t xml:space="preserve"> </w:t>
      </w:r>
      <w:proofErr w:type="spellStart"/>
      <w:r w:rsidRPr="0013703B">
        <w:rPr>
          <w:b/>
        </w:rPr>
        <w:t>джерел</w:t>
      </w:r>
      <w:proofErr w:type="spellEnd"/>
    </w:p>
    <w:p w14:paraId="18EABAF4" w14:textId="77777777" w:rsidR="0013703B" w:rsidRPr="00054124" w:rsidRDefault="0013703B" w:rsidP="0013703B">
      <w:pPr>
        <w:spacing w:after="160" w:line="240" w:lineRule="exact"/>
        <w:ind w:firstLine="284"/>
        <w:contextualSpacing/>
        <w:jc w:val="both"/>
        <w:rPr>
          <w:lang w:val="en-US"/>
        </w:rPr>
      </w:pPr>
      <w:r w:rsidRPr="00054124">
        <w:rPr>
          <w:lang w:val="en-US"/>
        </w:rPr>
        <w:t xml:space="preserve">1. </w:t>
      </w:r>
      <w:r w:rsidRPr="0013703B">
        <w:rPr>
          <w:lang w:val="en-US"/>
        </w:rPr>
        <w:t>David</w:t>
      </w:r>
      <w:r w:rsidRPr="00054124">
        <w:rPr>
          <w:lang w:val="en-US"/>
        </w:rPr>
        <w:t xml:space="preserve"> </w:t>
      </w:r>
      <w:r w:rsidRPr="0013703B">
        <w:rPr>
          <w:lang w:val="en-US"/>
        </w:rPr>
        <w:t>Gr</w:t>
      </w:r>
      <w:r w:rsidRPr="00054124">
        <w:rPr>
          <w:lang w:val="en-US"/>
        </w:rPr>
        <w:t xml:space="preserve">. </w:t>
      </w:r>
      <w:r w:rsidRPr="0013703B">
        <w:rPr>
          <w:lang w:val="en-US"/>
        </w:rPr>
        <w:t xml:space="preserve">The Future of Higher Education in Australia - Five predictions as to what the sector will look like in five </w:t>
      </w:r>
      <w:proofErr w:type="spellStart"/>
      <w:r w:rsidRPr="0013703B">
        <w:rPr>
          <w:lang w:val="en-US"/>
        </w:rPr>
        <w:t>years&amp;</w:t>
      </w:r>
      <w:proofErr w:type="gramStart"/>
      <w:r w:rsidRPr="0013703B">
        <w:rPr>
          <w:lang w:val="en-US"/>
        </w:rPr>
        <w:t>apos</w:t>
      </w:r>
      <w:proofErr w:type="spellEnd"/>
      <w:r w:rsidRPr="0013703B">
        <w:rPr>
          <w:lang w:val="en-US"/>
        </w:rPr>
        <w:t>;</w:t>
      </w:r>
      <w:proofErr w:type="gramEnd"/>
      <w:r w:rsidRPr="0013703B">
        <w:rPr>
          <w:lang w:val="en-US"/>
        </w:rPr>
        <w:t xml:space="preserve"> time. </w:t>
      </w:r>
      <w:r w:rsidRPr="00054124">
        <w:rPr>
          <w:lang w:val="en-US"/>
        </w:rPr>
        <w:t xml:space="preserve">URL: https://www.linkedin.com/pulse/future-higher-education-australia-five-predictions-what-david-goad </w:t>
      </w:r>
    </w:p>
    <w:p w14:paraId="0012DD04" w14:textId="77777777" w:rsidR="0013703B" w:rsidRPr="0013703B" w:rsidRDefault="0013703B" w:rsidP="0013703B">
      <w:pPr>
        <w:spacing w:after="160" w:line="240" w:lineRule="exact"/>
        <w:ind w:firstLine="284"/>
        <w:contextualSpacing/>
        <w:jc w:val="both"/>
        <w:rPr>
          <w:lang w:val="uk-UA"/>
        </w:rPr>
      </w:pPr>
      <w:r w:rsidRPr="0013703B">
        <w:rPr>
          <w:lang w:val="en-US"/>
        </w:rPr>
        <w:t>2. Enomoto K. Teaching and Learning Innovations in Higher Education. Faringdon, United Kingdom: libri publishing, 2021. P. 15-31</w:t>
      </w:r>
      <w:r>
        <w:rPr>
          <w:lang w:val="uk-UA"/>
        </w:rPr>
        <w:t>.</w:t>
      </w:r>
    </w:p>
    <w:p w14:paraId="6EB582AB" w14:textId="77777777" w:rsidR="0013703B" w:rsidRPr="0013703B" w:rsidRDefault="0013703B" w:rsidP="0013703B">
      <w:pPr>
        <w:spacing w:after="160" w:line="240" w:lineRule="exact"/>
        <w:ind w:firstLine="284"/>
        <w:contextualSpacing/>
        <w:jc w:val="both"/>
        <w:rPr>
          <w:lang w:val="en-US"/>
        </w:rPr>
      </w:pPr>
      <w:r>
        <w:rPr>
          <w:lang w:val="en-US"/>
        </w:rPr>
        <w:t>3.</w:t>
      </w:r>
      <w:r>
        <w:rPr>
          <w:lang w:val="uk-UA"/>
        </w:rPr>
        <w:t> </w:t>
      </w:r>
      <w:r w:rsidRPr="0013703B">
        <w:rPr>
          <w:lang w:val="en-US"/>
        </w:rPr>
        <w:t>Explore: The Australian education system. URL: https://www.futurelearn.com/info/futurelearn-international/australia-education-system</w:t>
      </w:r>
      <w:r>
        <w:rPr>
          <w:lang w:val="uk-UA"/>
        </w:rPr>
        <w:t>.</w:t>
      </w:r>
      <w:r w:rsidRPr="0013703B">
        <w:rPr>
          <w:lang w:val="en-US"/>
        </w:rPr>
        <w:t> </w:t>
      </w:r>
    </w:p>
    <w:p w14:paraId="4462DE5F" w14:textId="77777777" w:rsidR="0013703B" w:rsidRPr="0013703B" w:rsidRDefault="0013703B" w:rsidP="0013703B">
      <w:pPr>
        <w:spacing w:after="160" w:line="240" w:lineRule="exact"/>
        <w:ind w:firstLine="284"/>
        <w:contextualSpacing/>
        <w:jc w:val="both"/>
        <w:rPr>
          <w:lang w:val="en-US"/>
        </w:rPr>
      </w:pPr>
      <w:r w:rsidRPr="0013703B">
        <w:rPr>
          <w:lang w:val="en-US"/>
        </w:rPr>
        <w:t>4. Henry M. The Restructuring of higher education in Australia. 2020. 46 p.</w:t>
      </w:r>
    </w:p>
    <w:p w14:paraId="1FF9BA8E" w14:textId="77777777" w:rsidR="0013703B" w:rsidRPr="0013703B" w:rsidRDefault="0013703B" w:rsidP="0013703B">
      <w:pPr>
        <w:spacing w:after="160" w:line="240" w:lineRule="exact"/>
        <w:ind w:firstLine="284"/>
        <w:contextualSpacing/>
        <w:jc w:val="both"/>
        <w:rPr>
          <w:lang w:val="en-US"/>
        </w:rPr>
      </w:pPr>
      <w:r w:rsidRPr="0013703B">
        <w:rPr>
          <w:lang w:val="en-US"/>
        </w:rPr>
        <w:t xml:space="preserve">5. History of Higher Education in Australia. URL: </w:t>
      </w:r>
      <w:hyperlink r:id="rId35" w:history="1">
        <w:r w:rsidRPr="0013703B">
          <w:rPr>
            <w:lang w:val="en-US"/>
          </w:rPr>
          <w:t>https://www.k12academics.com/Higher%20Education%20Worldwide/Higher%20Education%20in%20Australia/history-higher-education-australia</w:t>
        </w:r>
      </w:hyperlink>
      <w:r>
        <w:rPr>
          <w:lang w:val="uk-UA"/>
        </w:rPr>
        <w:t>.</w:t>
      </w:r>
      <w:r w:rsidRPr="0013703B">
        <w:rPr>
          <w:lang w:val="en-US"/>
        </w:rPr>
        <w:t> </w:t>
      </w:r>
    </w:p>
    <w:p w14:paraId="4A769D78" w14:textId="77777777" w:rsidR="0013703B" w:rsidRPr="0013703B" w:rsidRDefault="0013703B" w:rsidP="0013703B">
      <w:pPr>
        <w:spacing w:after="160" w:line="240" w:lineRule="exact"/>
        <w:ind w:firstLine="284"/>
        <w:contextualSpacing/>
        <w:jc w:val="both"/>
        <w:rPr>
          <w:lang w:val="en-US"/>
        </w:rPr>
      </w:pPr>
      <w:r w:rsidRPr="0013703B">
        <w:rPr>
          <w:lang w:val="en-US"/>
        </w:rPr>
        <w:t>6. Hyde J. The Structure of Higher Education in Australia. 2018. 16 p.</w:t>
      </w:r>
    </w:p>
    <w:p w14:paraId="4383F429" w14:textId="77777777" w:rsidR="0013703B" w:rsidRPr="0013703B" w:rsidRDefault="0013703B" w:rsidP="0013703B">
      <w:pPr>
        <w:spacing w:after="160" w:line="240" w:lineRule="exact"/>
        <w:ind w:firstLine="284"/>
        <w:contextualSpacing/>
        <w:jc w:val="both"/>
        <w:rPr>
          <w:lang w:val="uk-UA"/>
        </w:rPr>
      </w:pPr>
      <w:r w:rsidRPr="0013703B">
        <w:rPr>
          <w:lang w:val="en-US"/>
        </w:rPr>
        <w:t>7. Issa T. Technology and Higher Education: An Australian Case Study. Sydney: The International Journal of Learning Annual Review, 2012. P. 33-36</w:t>
      </w:r>
      <w:r>
        <w:rPr>
          <w:lang w:val="uk-UA"/>
        </w:rPr>
        <w:t>.</w:t>
      </w:r>
    </w:p>
    <w:p w14:paraId="383AB47E" w14:textId="77777777" w:rsidR="0013703B" w:rsidRPr="0013703B" w:rsidRDefault="0013703B" w:rsidP="0013703B">
      <w:pPr>
        <w:spacing w:after="160" w:line="240" w:lineRule="exact"/>
        <w:ind w:firstLine="284"/>
        <w:contextualSpacing/>
        <w:jc w:val="both"/>
        <w:rPr>
          <w:lang w:val="uk-UA"/>
        </w:rPr>
      </w:pPr>
      <w:r w:rsidRPr="0013703B">
        <w:rPr>
          <w:lang w:val="en-US"/>
        </w:rPr>
        <w:t>8. Lim D. Quality Assurance in Higher Education in Australia. 2021. P.67-91</w:t>
      </w:r>
      <w:r>
        <w:rPr>
          <w:lang w:val="uk-UA"/>
        </w:rPr>
        <w:t>.</w:t>
      </w:r>
    </w:p>
    <w:p w14:paraId="3F2B1952" w14:textId="77777777" w:rsidR="0013703B" w:rsidRPr="0013703B" w:rsidRDefault="0013703B" w:rsidP="0013703B">
      <w:pPr>
        <w:spacing w:after="160" w:line="240" w:lineRule="exact"/>
        <w:ind w:firstLine="284"/>
        <w:contextualSpacing/>
        <w:jc w:val="both"/>
        <w:rPr>
          <w:lang w:val="en-US"/>
        </w:rPr>
      </w:pPr>
      <w:r w:rsidRPr="0013703B">
        <w:rPr>
          <w:lang w:val="en-US"/>
        </w:rPr>
        <w:t>9. Lin Y. Higher Education in Australia: A Study of an Asian Student. 2021. 241 p.</w:t>
      </w:r>
    </w:p>
    <w:p w14:paraId="73772691" w14:textId="77777777" w:rsidR="0013703B" w:rsidRPr="0013703B" w:rsidRDefault="0013703B" w:rsidP="0013703B">
      <w:pPr>
        <w:spacing w:after="160" w:line="240" w:lineRule="exact"/>
        <w:ind w:firstLine="284"/>
        <w:contextualSpacing/>
        <w:jc w:val="both"/>
        <w:rPr>
          <w:lang w:val="en-US"/>
        </w:rPr>
      </w:pPr>
      <w:r w:rsidRPr="0013703B">
        <w:rPr>
          <w:lang w:val="en-US"/>
        </w:rPr>
        <w:t> </w:t>
      </w:r>
    </w:p>
    <w:p w14:paraId="3D0F8954" w14:textId="77777777" w:rsidR="0013703B" w:rsidRPr="0013703B" w:rsidRDefault="0013703B" w:rsidP="0013703B">
      <w:pPr>
        <w:spacing w:after="160" w:line="240" w:lineRule="exact"/>
        <w:ind w:firstLine="284"/>
        <w:contextualSpacing/>
        <w:jc w:val="both"/>
        <w:rPr>
          <w:lang w:val="en-US"/>
        </w:rPr>
      </w:pPr>
      <w:r w:rsidRPr="0013703B">
        <w:rPr>
          <w:lang w:val="en-US"/>
        </w:rPr>
        <w:t xml:space="preserve">10. </w:t>
      </w:r>
      <w:proofErr w:type="spellStart"/>
      <w:r w:rsidRPr="0013703B">
        <w:rPr>
          <w:lang w:val="en-US"/>
        </w:rPr>
        <w:t>Mellati</w:t>
      </w:r>
      <w:proofErr w:type="spellEnd"/>
      <w:r w:rsidRPr="0013703B">
        <w:rPr>
          <w:lang w:val="en-US"/>
        </w:rPr>
        <w:t xml:space="preserve"> M. Technology-Based Education: Challenges of Blended Educational Technology. USA: IGI Global, 2018. P. 48-62</w:t>
      </w:r>
    </w:p>
    <w:p w14:paraId="181430B6" w14:textId="77777777" w:rsidR="0013703B" w:rsidRPr="0013703B" w:rsidRDefault="0013703B" w:rsidP="0013703B">
      <w:pPr>
        <w:spacing w:after="160" w:line="240" w:lineRule="exact"/>
        <w:ind w:firstLine="284"/>
        <w:contextualSpacing/>
        <w:jc w:val="both"/>
        <w:rPr>
          <w:lang w:val="en-US"/>
        </w:rPr>
      </w:pPr>
      <w:r w:rsidRPr="0013703B">
        <w:rPr>
          <w:lang w:val="en-US"/>
        </w:rPr>
        <w:t>11.Nuffic. Education system Australia. 2nd edition, May 2018. 21 p.</w:t>
      </w:r>
    </w:p>
    <w:p w14:paraId="599D7DBF" w14:textId="77777777" w:rsidR="0013703B" w:rsidRPr="0013703B" w:rsidRDefault="0013703B" w:rsidP="0013703B">
      <w:pPr>
        <w:spacing w:after="160" w:line="240" w:lineRule="exact"/>
        <w:ind w:firstLine="284"/>
        <w:contextualSpacing/>
        <w:jc w:val="both"/>
      </w:pPr>
      <w:r w:rsidRPr="0013703B">
        <w:rPr>
          <w:lang w:val="en-US"/>
        </w:rPr>
        <w:t xml:space="preserve">12. Upasana Gitanjali Singh. The transformation in Higher Education in Australia during the COVID-19 pandemic Background. </w:t>
      </w:r>
      <w:proofErr w:type="spellStart"/>
      <w:r w:rsidRPr="0013703B">
        <w:t>Sydney</w:t>
      </w:r>
      <w:proofErr w:type="spellEnd"/>
      <w:r w:rsidRPr="0013703B">
        <w:t>: CINEP, 2021. 37 p.</w:t>
      </w:r>
    </w:p>
    <w:p w14:paraId="09EDFB1B" w14:textId="77777777" w:rsidR="0013703B" w:rsidRPr="0013703B" w:rsidRDefault="0013703B" w:rsidP="0013703B">
      <w:pPr>
        <w:spacing w:line="240" w:lineRule="exact"/>
        <w:ind w:firstLine="284"/>
        <w:contextualSpacing/>
        <w:rPr>
          <w:sz w:val="28"/>
        </w:rPr>
      </w:pPr>
    </w:p>
    <w:p w14:paraId="09C6F1CF" w14:textId="77777777" w:rsidR="0013703B" w:rsidRPr="0013703B" w:rsidRDefault="0013703B" w:rsidP="0013703B">
      <w:pPr>
        <w:spacing w:line="240" w:lineRule="exact"/>
        <w:ind w:firstLine="284"/>
        <w:contextualSpacing/>
        <w:rPr>
          <w:sz w:val="28"/>
          <w:lang w:val="uk-UA"/>
        </w:rPr>
      </w:pPr>
    </w:p>
    <w:p w14:paraId="3037521D" w14:textId="77777777" w:rsidR="0013703B" w:rsidRDefault="0013703B" w:rsidP="0013703B">
      <w:pPr>
        <w:spacing w:line="360" w:lineRule="auto"/>
        <w:rPr>
          <w:sz w:val="28"/>
          <w:lang w:val="uk-UA"/>
        </w:rPr>
      </w:pPr>
    </w:p>
    <w:p w14:paraId="5555FA0D" w14:textId="77777777" w:rsidR="0013703B" w:rsidRDefault="0013703B" w:rsidP="0013703B">
      <w:pPr>
        <w:spacing w:line="360" w:lineRule="auto"/>
        <w:rPr>
          <w:sz w:val="28"/>
          <w:lang w:val="uk-UA"/>
        </w:rPr>
      </w:pPr>
    </w:p>
    <w:p w14:paraId="5E66A48E" w14:textId="77777777" w:rsidR="005C3B75" w:rsidRDefault="005C3B75" w:rsidP="005C3B75">
      <w:pPr>
        <w:jc w:val="both"/>
        <w:rPr>
          <w:sz w:val="28"/>
          <w:szCs w:val="28"/>
          <w:lang w:val="uk-UA"/>
        </w:rPr>
      </w:pPr>
    </w:p>
    <w:p w14:paraId="22C3C1A4" w14:textId="77777777" w:rsidR="00AC0EAA" w:rsidRDefault="00AC0EAA" w:rsidP="000E0DF9">
      <w:pPr>
        <w:jc w:val="center"/>
        <w:rPr>
          <w:sz w:val="28"/>
          <w:szCs w:val="28"/>
          <w:lang w:val="uk-UA"/>
        </w:rPr>
      </w:pPr>
    </w:p>
    <w:p w14:paraId="4AE87330" w14:textId="77777777" w:rsidR="00AC0EAA" w:rsidRDefault="00AC0EAA" w:rsidP="000E0DF9">
      <w:pPr>
        <w:jc w:val="center"/>
        <w:rPr>
          <w:sz w:val="28"/>
          <w:szCs w:val="28"/>
          <w:lang w:val="uk-UA"/>
        </w:rPr>
      </w:pPr>
    </w:p>
    <w:p w14:paraId="5297E4A2" w14:textId="77777777" w:rsidR="00AC0EAA" w:rsidRDefault="00AC0EAA" w:rsidP="000E0DF9">
      <w:pPr>
        <w:jc w:val="center"/>
        <w:rPr>
          <w:sz w:val="28"/>
          <w:szCs w:val="28"/>
          <w:lang w:val="uk-UA"/>
        </w:rPr>
      </w:pPr>
    </w:p>
    <w:p w14:paraId="282AFFC8" w14:textId="77777777" w:rsidR="00AC0EAA" w:rsidRDefault="00AC0EAA" w:rsidP="000E0DF9">
      <w:pPr>
        <w:jc w:val="center"/>
        <w:rPr>
          <w:sz w:val="28"/>
          <w:szCs w:val="28"/>
          <w:lang w:val="uk-UA"/>
        </w:rPr>
      </w:pPr>
    </w:p>
    <w:p w14:paraId="14A368D6" w14:textId="77777777" w:rsidR="00AC0EAA" w:rsidRDefault="00AC0EAA" w:rsidP="000E0DF9">
      <w:pPr>
        <w:jc w:val="center"/>
        <w:rPr>
          <w:sz w:val="28"/>
          <w:szCs w:val="28"/>
          <w:lang w:val="uk-UA"/>
        </w:rPr>
      </w:pPr>
    </w:p>
    <w:p w14:paraId="5BF990AA" w14:textId="77777777" w:rsidR="00AC0EAA" w:rsidRDefault="00AC0EAA" w:rsidP="000E0DF9">
      <w:pPr>
        <w:jc w:val="center"/>
        <w:rPr>
          <w:sz w:val="28"/>
          <w:szCs w:val="28"/>
          <w:lang w:val="uk-UA"/>
        </w:rPr>
      </w:pPr>
    </w:p>
    <w:p w14:paraId="102FA912" w14:textId="77777777" w:rsidR="00FE5714" w:rsidRDefault="00FE5714" w:rsidP="000E0DF9">
      <w:pPr>
        <w:jc w:val="center"/>
        <w:rPr>
          <w:sz w:val="28"/>
          <w:szCs w:val="28"/>
          <w:lang w:val="uk-UA"/>
        </w:rPr>
      </w:pPr>
    </w:p>
    <w:p w14:paraId="0F75CCD1" w14:textId="77777777" w:rsidR="00CF444B" w:rsidRDefault="00CF444B" w:rsidP="00FE5714">
      <w:pPr>
        <w:tabs>
          <w:tab w:val="left" w:pos="1830"/>
        </w:tabs>
        <w:ind w:firstLine="709"/>
        <w:contextualSpacing/>
        <w:jc w:val="center"/>
        <w:rPr>
          <w:b/>
          <w:sz w:val="28"/>
          <w:szCs w:val="28"/>
          <w:lang w:val="uk-UA"/>
        </w:rPr>
      </w:pPr>
      <w:r>
        <w:rPr>
          <w:b/>
          <w:sz w:val="28"/>
          <w:szCs w:val="28"/>
          <w:lang w:val="uk-UA"/>
        </w:rPr>
        <w:t>П</w:t>
      </w:r>
      <w:r w:rsidRPr="00FE5714">
        <w:rPr>
          <w:b/>
          <w:sz w:val="28"/>
          <w:szCs w:val="28"/>
        </w:rPr>
        <w:t>РИКЛАД</w:t>
      </w:r>
      <w:r>
        <w:rPr>
          <w:b/>
          <w:sz w:val="28"/>
          <w:szCs w:val="28"/>
          <w:lang w:val="uk-UA"/>
        </w:rPr>
        <w:t>И</w:t>
      </w:r>
      <w:r w:rsidRPr="00FE5714">
        <w:rPr>
          <w:b/>
          <w:sz w:val="28"/>
          <w:szCs w:val="28"/>
        </w:rPr>
        <w:t xml:space="preserve"> ВИКОРИСТАННЯ РОЛЬОВОЇ ГРИ НА ЗАНЯТТЯХ З АНГЛІЙСЬКОЇ МОВИ ДЛЯ СТУДЕНТІВ </w:t>
      </w:r>
      <w:r>
        <w:rPr>
          <w:b/>
          <w:sz w:val="28"/>
          <w:szCs w:val="28"/>
          <w:lang w:val="uk-UA"/>
        </w:rPr>
        <w:t xml:space="preserve">СПЕЦІАЛЬНОСТІ </w:t>
      </w:r>
    </w:p>
    <w:p w14:paraId="353F2706" w14:textId="77777777" w:rsidR="00FE5714" w:rsidRPr="00FE5714" w:rsidRDefault="00CF444B" w:rsidP="00FE5714">
      <w:pPr>
        <w:tabs>
          <w:tab w:val="left" w:pos="1830"/>
        </w:tabs>
        <w:ind w:firstLine="709"/>
        <w:contextualSpacing/>
        <w:jc w:val="center"/>
        <w:rPr>
          <w:b/>
          <w:sz w:val="28"/>
          <w:szCs w:val="28"/>
          <w:lang w:val="uk-UA"/>
        </w:rPr>
      </w:pPr>
      <w:r w:rsidRPr="00FE5714">
        <w:rPr>
          <w:b/>
          <w:sz w:val="28"/>
          <w:szCs w:val="28"/>
          <w:lang w:val="uk-UA"/>
        </w:rPr>
        <w:t>В11</w:t>
      </w:r>
      <w:r w:rsidRPr="00054124">
        <w:rPr>
          <w:b/>
          <w:sz w:val="28"/>
          <w:szCs w:val="28"/>
          <w:lang w:val="en-US"/>
        </w:rPr>
        <w:t xml:space="preserve"> </w:t>
      </w:r>
      <w:r w:rsidRPr="00FE5714">
        <w:rPr>
          <w:b/>
          <w:sz w:val="28"/>
          <w:szCs w:val="28"/>
          <w:lang w:val="uk-UA"/>
        </w:rPr>
        <w:t>ФІ</w:t>
      </w:r>
      <w:r w:rsidRPr="00FE5714">
        <w:rPr>
          <w:b/>
          <w:sz w:val="28"/>
          <w:szCs w:val="28"/>
        </w:rPr>
        <w:t>ЛОЛОГ</w:t>
      </w:r>
      <w:r w:rsidRPr="00FE5714">
        <w:rPr>
          <w:b/>
          <w:sz w:val="28"/>
          <w:szCs w:val="28"/>
          <w:lang w:val="uk-UA"/>
        </w:rPr>
        <w:t>ІЯ</w:t>
      </w:r>
    </w:p>
    <w:p w14:paraId="52C8D464" w14:textId="77777777" w:rsidR="00FE5714" w:rsidRDefault="00FE5714" w:rsidP="00FE5714">
      <w:pPr>
        <w:tabs>
          <w:tab w:val="left" w:pos="1830"/>
        </w:tabs>
        <w:ind w:firstLine="709"/>
        <w:contextualSpacing/>
        <w:jc w:val="center"/>
        <w:rPr>
          <w:sz w:val="28"/>
          <w:szCs w:val="28"/>
          <w:lang w:val="uk-UA"/>
        </w:rPr>
      </w:pPr>
    </w:p>
    <w:p w14:paraId="7D88D78B" w14:textId="77777777" w:rsidR="00FE5714" w:rsidRDefault="00FE5714" w:rsidP="00FE5714">
      <w:pPr>
        <w:tabs>
          <w:tab w:val="left" w:pos="1830"/>
        </w:tabs>
        <w:ind w:firstLine="709"/>
        <w:contextualSpacing/>
        <w:jc w:val="center"/>
        <w:rPr>
          <w:b/>
          <w:sz w:val="28"/>
          <w:szCs w:val="28"/>
          <w:lang w:val="uk-UA"/>
        </w:rPr>
      </w:pPr>
      <w:r w:rsidRPr="00FE5714">
        <w:rPr>
          <w:b/>
          <w:sz w:val="28"/>
          <w:szCs w:val="28"/>
          <w:lang w:val="uk-UA"/>
        </w:rPr>
        <w:t>Т</w:t>
      </w:r>
      <w:r w:rsidRPr="00FE5714">
        <w:rPr>
          <w:b/>
          <w:sz w:val="28"/>
          <w:szCs w:val="28"/>
        </w:rPr>
        <w:t>ем</w:t>
      </w:r>
      <w:r w:rsidRPr="00FE5714">
        <w:rPr>
          <w:b/>
          <w:sz w:val="28"/>
          <w:szCs w:val="28"/>
          <w:lang w:val="uk-UA"/>
        </w:rPr>
        <w:t>а:</w:t>
      </w:r>
      <w:r w:rsidRPr="00FE5714">
        <w:rPr>
          <w:b/>
          <w:sz w:val="28"/>
          <w:szCs w:val="28"/>
          <w:lang w:val="en-US"/>
        </w:rPr>
        <w:t xml:space="preserve"> “Scientific Program on the Issue of Greenhouse Effect”. </w:t>
      </w:r>
    </w:p>
    <w:p w14:paraId="05C1D9D3" w14:textId="77777777" w:rsidR="00FE5714" w:rsidRDefault="00FE5714" w:rsidP="00FE5714">
      <w:pPr>
        <w:tabs>
          <w:tab w:val="left" w:pos="1830"/>
        </w:tabs>
        <w:ind w:firstLine="709"/>
        <w:contextualSpacing/>
        <w:jc w:val="center"/>
        <w:rPr>
          <w:b/>
          <w:sz w:val="28"/>
          <w:szCs w:val="28"/>
          <w:lang w:val="uk-UA"/>
        </w:rPr>
      </w:pPr>
    </w:p>
    <w:p w14:paraId="78CE1D89" w14:textId="77777777" w:rsidR="00FE5714" w:rsidRDefault="00FE5714" w:rsidP="00FE5714">
      <w:pPr>
        <w:tabs>
          <w:tab w:val="left" w:pos="1830"/>
        </w:tabs>
        <w:ind w:firstLine="709"/>
        <w:contextualSpacing/>
        <w:jc w:val="both"/>
        <w:rPr>
          <w:sz w:val="28"/>
          <w:szCs w:val="28"/>
          <w:lang w:val="uk-UA"/>
        </w:rPr>
      </w:pPr>
      <w:r w:rsidRPr="00FE5714">
        <w:rPr>
          <w:i/>
          <w:sz w:val="28"/>
          <w:szCs w:val="28"/>
          <w:lang w:val="uk-UA"/>
        </w:rPr>
        <w:t>На першому занятті</w:t>
      </w:r>
      <w:r w:rsidRPr="00FE5714">
        <w:rPr>
          <w:sz w:val="28"/>
          <w:szCs w:val="28"/>
          <w:lang w:val="uk-UA"/>
        </w:rPr>
        <w:t xml:space="preserve"> викладач організовує </w:t>
      </w:r>
      <w:r w:rsidRPr="00FE5714">
        <w:rPr>
          <w:b/>
          <w:i/>
          <w:sz w:val="28"/>
          <w:szCs w:val="28"/>
          <w:lang w:val="uk-UA"/>
        </w:rPr>
        <w:t>мозковий штурм “</w:t>
      </w:r>
      <w:r w:rsidRPr="00FE5714">
        <w:rPr>
          <w:b/>
          <w:i/>
          <w:sz w:val="28"/>
          <w:szCs w:val="28"/>
          <w:lang w:val="en-US"/>
        </w:rPr>
        <w:t>Role</w:t>
      </w:r>
      <w:r w:rsidRPr="00FE5714">
        <w:rPr>
          <w:b/>
          <w:i/>
          <w:sz w:val="28"/>
          <w:szCs w:val="28"/>
          <w:lang w:val="uk-UA"/>
        </w:rPr>
        <w:t xml:space="preserve"> </w:t>
      </w:r>
      <w:r w:rsidRPr="00FE5714">
        <w:rPr>
          <w:b/>
          <w:i/>
          <w:sz w:val="28"/>
          <w:szCs w:val="28"/>
          <w:lang w:val="en-US"/>
        </w:rPr>
        <w:t>of</w:t>
      </w:r>
      <w:r w:rsidRPr="00FE5714">
        <w:rPr>
          <w:b/>
          <w:i/>
          <w:sz w:val="28"/>
          <w:szCs w:val="28"/>
          <w:lang w:val="uk-UA"/>
        </w:rPr>
        <w:t xml:space="preserve"> </w:t>
      </w:r>
      <w:r w:rsidRPr="00FE5714">
        <w:rPr>
          <w:b/>
          <w:i/>
          <w:sz w:val="28"/>
          <w:szCs w:val="28"/>
          <w:lang w:val="en-US"/>
        </w:rPr>
        <w:t>Greenhouse</w:t>
      </w:r>
      <w:r w:rsidRPr="00FE5714">
        <w:rPr>
          <w:b/>
          <w:i/>
          <w:sz w:val="28"/>
          <w:szCs w:val="28"/>
          <w:lang w:val="uk-UA"/>
        </w:rPr>
        <w:t xml:space="preserve"> </w:t>
      </w:r>
      <w:r w:rsidRPr="00FE5714">
        <w:rPr>
          <w:b/>
          <w:i/>
          <w:sz w:val="28"/>
          <w:szCs w:val="28"/>
          <w:lang w:val="en-US"/>
        </w:rPr>
        <w:t>Gases</w:t>
      </w:r>
      <w:r w:rsidRPr="00FE5714">
        <w:rPr>
          <w:b/>
          <w:i/>
          <w:sz w:val="28"/>
          <w:szCs w:val="28"/>
          <w:lang w:val="uk-UA"/>
        </w:rPr>
        <w:t xml:space="preserve"> </w:t>
      </w:r>
      <w:r w:rsidRPr="00FE5714">
        <w:rPr>
          <w:b/>
          <w:i/>
          <w:sz w:val="28"/>
          <w:szCs w:val="28"/>
          <w:lang w:val="en-US"/>
        </w:rPr>
        <w:t>in</w:t>
      </w:r>
      <w:r w:rsidRPr="00FE5714">
        <w:rPr>
          <w:b/>
          <w:i/>
          <w:sz w:val="28"/>
          <w:szCs w:val="28"/>
          <w:lang w:val="uk-UA"/>
        </w:rPr>
        <w:t xml:space="preserve"> </w:t>
      </w:r>
      <w:r w:rsidRPr="00FE5714">
        <w:rPr>
          <w:b/>
          <w:i/>
          <w:sz w:val="28"/>
          <w:szCs w:val="28"/>
          <w:lang w:val="en-US"/>
        </w:rPr>
        <w:t>Climate</w:t>
      </w:r>
      <w:r w:rsidRPr="00FE5714">
        <w:rPr>
          <w:b/>
          <w:i/>
          <w:sz w:val="28"/>
          <w:szCs w:val="28"/>
          <w:lang w:val="uk-UA"/>
        </w:rPr>
        <w:t xml:space="preserve"> </w:t>
      </w:r>
      <w:r w:rsidRPr="00FE5714">
        <w:rPr>
          <w:b/>
          <w:i/>
          <w:sz w:val="28"/>
          <w:szCs w:val="28"/>
          <w:lang w:val="en-US"/>
        </w:rPr>
        <w:t>Change</w:t>
      </w:r>
      <w:r w:rsidRPr="00FE5714">
        <w:rPr>
          <w:b/>
          <w:i/>
          <w:sz w:val="28"/>
          <w:szCs w:val="28"/>
          <w:lang w:val="uk-UA"/>
        </w:rPr>
        <w:t>”</w:t>
      </w:r>
      <w:r w:rsidRPr="00FE5714">
        <w:rPr>
          <w:sz w:val="28"/>
          <w:szCs w:val="28"/>
          <w:lang w:val="uk-UA"/>
        </w:rPr>
        <w:t xml:space="preserve"> з метою визначення знань майбутніх фахівців з окресленої теми. </w:t>
      </w:r>
      <w:proofErr w:type="spellStart"/>
      <w:r w:rsidRPr="00FE5714">
        <w:rPr>
          <w:sz w:val="28"/>
          <w:szCs w:val="28"/>
          <w:u w:val="single"/>
        </w:rPr>
        <w:t>Опорні</w:t>
      </w:r>
      <w:proofErr w:type="spellEnd"/>
      <w:r w:rsidRPr="00FE5714">
        <w:rPr>
          <w:sz w:val="28"/>
          <w:szCs w:val="28"/>
          <w:u w:val="single"/>
        </w:rPr>
        <w:t xml:space="preserve"> </w:t>
      </w:r>
      <w:proofErr w:type="spellStart"/>
      <w:r w:rsidRPr="00FE5714">
        <w:rPr>
          <w:sz w:val="28"/>
          <w:szCs w:val="28"/>
          <w:u w:val="single"/>
        </w:rPr>
        <w:t>питання</w:t>
      </w:r>
      <w:proofErr w:type="spellEnd"/>
      <w:r w:rsidRPr="00FE5714">
        <w:rPr>
          <w:sz w:val="28"/>
          <w:szCs w:val="28"/>
          <w:u w:val="single"/>
        </w:rPr>
        <w:t xml:space="preserve"> </w:t>
      </w:r>
      <w:proofErr w:type="spellStart"/>
      <w:r w:rsidRPr="00FE5714">
        <w:rPr>
          <w:sz w:val="28"/>
          <w:szCs w:val="28"/>
          <w:u w:val="single"/>
        </w:rPr>
        <w:t>можуть</w:t>
      </w:r>
      <w:proofErr w:type="spellEnd"/>
      <w:r w:rsidRPr="00FE5714">
        <w:rPr>
          <w:sz w:val="28"/>
          <w:szCs w:val="28"/>
          <w:u w:val="single"/>
        </w:rPr>
        <w:t xml:space="preserve"> бути </w:t>
      </w:r>
      <w:proofErr w:type="spellStart"/>
      <w:r w:rsidRPr="00FE5714">
        <w:rPr>
          <w:sz w:val="28"/>
          <w:szCs w:val="28"/>
          <w:u w:val="single"/>
        </w:rPr>
        <w:t>такі</w:t>
      </w:r>
      <w:proofErr w:type="spellEnd"/>
      <w:r w:rsidRPr="00DB293D">
        <w:rPr>
          <w:sz w:val="28"/>
          <w:szCs w:val="28"/>
        </w:rPr>
        <w:t xml:space="preserve">: </w:t>
      </w:r>
      <w:proofErr w:type="spellStart"/>
      <w:r w:rsidRPr="00DB293D">
        <w:rPr>
          <w:sz w:val="28"/>
          <w:szCs w:val="28"/>
        </w:rPr>
        <w:t>ознаки</w:t>
      </w:r>
      <w:proofErr w:type="spellEnd"/>
      <w:r w:rsidRPr="00DB293D">
        <w:rPr>
          <w:sz w:val="28"/>
          <w:szCs w:val="28"/>
        </w:rPr>
        <w:t xml:space="preserve"> парникового </w:t>
      </w:r>
      <w:proofErr w:type="spellStart"/>
      <w:r w:rsidRPr="00DB293D">
        <w:rPr>
          <w:sz w:val="28"/>
          <w:szCs w:val="28"/>
        </w:rPr>
        <w:t>ефекту</w:t>
      </w:r>
      <w:proofErr w:type="spellEnd"/>
      <w:r w:rsidRPr="00DB293D">
        <w:rPr>
          <w:sz w:val="28"/>
          <w:szCs w:val="28"/>
        </w:rPr>
        <w:t xml:space="preserve">, </w:t>
      </w:r>
      <w:proofErr w:type="spellStart"/>
      <w:r w:rsidRPr="00DB293D">
        <w:rPr>
          <w:sz w:val="28"/>
          <w:szCs w:val="28"/>
        </w:rPr>
        <w:t>його</w:t>
      </w:r>
      <w:proofErr w:type="spellEnd"/>
      <w:r w:rsidRPr="00DB293D">
        <w:rPr>
          <w:sz w:val="28"/>
          <w:szCs w:val="28"/>
        </w:rPr>
        <w:t xml:space="preserve"> </w:t>
      </w:r>
      <w:proofErr w:type="spellStart"/>
      <w:r w:rsidRPr="00DB293D">
        <w:rPr>
          <w:sz w:val="28"/>
          <w:szCs w:val="28"/>
        </w:rPr>
        <w:t>можливі</w:t>
      </w:r>
      <w:proofErr w:type="spellEnd"/>
      <w:r w:rsidRPr="00DB293D">
        <w:rPr>
          <w:sz w:val="28"/>
          <w:szCs w:val="28"/>
        </w:rPr>
        <w:t xml:space="preserve"> </w:t>
      </w:r>
      <w:proofErr w:type="spellStart"/>
      <w:r w:rsidRPr="00DB293D">
        <w:rPr>
          <w:sz w:val="28"/>
          <w:szCs w:val="28"/>
        </w:rPr>
        <w:t>наслідки</w:t>
      </w:r>
      <w:proofErr w:type="spellEnd"/>
      <w:r w:rsidRPr="00DB293D">
        <w:rPr>
          <w:sz w:val="28"/>
          <w:szCs w:val="28"/>
        </w:rPr>
        <w:t xml:space="preserve">, шляхи </w:t>
      </w:r>
      <w:proofErr w:type="spellStart"/>
      <w:r w:rsidRPr="00DB293D">
        <w:rPr>
          <w:sz w:val="28"/>
          <w:szCs w:val="28"/>
        </w:rPr>
        <w:t>вирішення</w:t>
      </w:r>
      <w:proofErr w:type="spellEnd"/>
      <w:r w:rsidRPr="00DB293D">
        <w:rPr>
          <w:sz w:val="28"/>
          <w:szCs w:val="28"/>
        </w:rPr>
        <w:t xml:space="preserve"> </w:t>
      </w:r>
      <w:proofErr w:type="spellStart"/>
      <w:r w:rsidRPr="00DB293D">
        <w:rPr>
          <w:sz w:val="28"/>
          <w:szCs w:val="28"/>
        </w:rPr>
        <w:t>проблеми</w:t>
      </w:r>
      <w:proofErr w:type="spellEnd"/>
      <w:r w:rsidRPr="00DB293D">
        <w:rPr>
          <w:sz w:val="28"/>
          <w:szCs w:val="28"/>
        </w:rPr>
        <w:t xml:space="preserve">. </w:t>
      </w:r>
    </w:p>
    <w:p w14:paraId="164FFF37" w14:textId="77777777" w:rsidR="00FE5714" w:rsidRDefault="00FE5714" w:rsidP="00FE5714">
      <w:pPr>
        <w:tabs>
          <w:tab w:val="left" w:pos="1830"/>
        </w:tabs>
        <w:ind w:firstLine="709"/>
        <w:contextualSpacing/>
        <w:jc w:val="both"/>
        <w:rPr>
          <w:sz w:val="28"/>
          <w:szCs w:val="28"/>
          <w:lang w:val="uk-UA"/>
        </w:rPr>
      </w:pPr>
      <w:proofErr w:type="spellStart"/>
      <w:r w:rsidRPr="00FE5714">
        <w:rPr>
          <w:sz w:val="28"/>
          <w:szCs w:val="28"/>
        </w:rPr>
        <w:t>Після</w:t>
      </w:r>
      <w:proofErr w:type="spellEnd"/>
      <w:r w:rsidRPr="00FE5714">
        <w:rPr>
          <w:sz w:val="28"/>
          <w:szCs w:val="28"/>
        </w:rPr>
        <w:t xml:space="preserve"> </w:t>
      </w:r>
      <w:proofErr w:type="spellStart"/>
      <w:r w:rsidRPr="00FE5714">
        <w:rPr>
          <w:sz w:val="28"/>
          <w:szCs w:val="28"/>
        </w:rPr>
        <w:t>мозкового</w:t>
      </w:r>
      <w:proofErr w:type="spellEnd"/>
      <w:r w:rsidRPr="00FE5714">
        <w:rPr>
          <w:sz w:val="28"/>
          <w:szCs w:val="28"/>
        </w:rPr>
        <w:t xml:space="preserve"> штурму </w:t>
      </w:r>
      <w:proofErr w:type="spellStart"/>
      <w:r w:rsidRPr="00FE5714">
        <w:rPr>
          <w:sz w:val="28"/>
          <w:szCs w:val="28"/>
        </w:rPr>
        <w:t>студенти</w:t>
      </w:r>
      <w:proofErr w:type="spellEnd"/>
      <w:r w:rsidRPr="00FE5714">
        <w:rPr>
          <w:sz w:val="28"/>
          <w:szCs w:val="28"/>
        </w:rPr>
        <w:t xml:space="preserve"> </w:t>
      </w:r>
      <w:proofErr w:type="spellStart"/>
      <w:r w:rsidRPr="00FE5714">
        <w:rPr>
          <w:sz w:val="28"/>
          <w:szCs w:val="28"/>
        </w:rPr>
        <w:t>поділяються</w:t>
      </w:r>
      <w:proofErr w:type="spellEnd"/>
      <w:r w:rsidRPr="00FE5714">
        <w:rPr>
          <w:sz w:val="28"/>
          <w:szCs w:val="28"/>
        </w:rPr>
        <w:t xml:space="preserve"> на групи. </w:t>
      </w:r>
      <w:proofErr w:type="spellStart"/>
      <w:r w:rsidRPr="00DB293D">
        <w:rPr>
          <w:sz w:val="28"/>
          <w:szCs w:val="28"/>
          <w:lang w:val="en-US"/>
        </w:rPr>
        <w:t>Кожна</w:t>
      </w:r>
      <w:proofErr w:type="spellEnd"/>
      <w:r w:rsidRPr="00DB293D">
        <w:rPr>
          <w:sz w:val="28"/>
          <w:szCs w:val="28"/>
          <w:lang w:val="en-US"/>
        </w:rPr>
        <w:t xml:space="preserve"> </w:t>
      </w:r>
      <w:proofErr w:type="spellStart"/>
      <w:r w:rsidRPr="00DB293D">
        <w:rPr>
          <w:sz w:val="28"/>
          <w:szCs w:val="28"/>
          <w:lang w:val="en-US"/>
        </w:rPr>
        <w:t>група</w:t>
      </w:r>
      <w:proofErr w:type="spellEnd"/>
      <w:r w:rsidRPr="00DB293D">
        <w:rPr>
          <w:sz w:val="28"/>
          <w:szCs w:val="28"/>
          <w:lang w:val="en-US"/>
        </w:rPr>
        <w:t xml:space="preserve"> </w:t>
      </w:r>
      <w:proofErr w:type="spellStart"/>
      <w:r w:rsidRPr="00DB293D">
        <w:rPr>
          <w:sz w:val="28"/>
          <w:szCs w:val="28"/>
          <w:lang w:val="en-US"/>
        </w:rPr>
        <w:t>отримує</w:t>
      </w:r>
      <w:proofErr w:type="spellEnd"/>
      <w:r w:rsidRPr="00DB293D">
        <w:rPr>
          <w:sz w:val="28"/>
          <w:szCs w:val="28"/>
          <w:lang w:val="en-US"/>
        </w:rPr>
        <w:t xml:space="preserve"> </w:t>
      </w:r>
      <w:proofErr w:type="spellStart"/>
      <w:r w:rsidRPr="00DB293D">
        <w:rPr>
          <w:sz w:val="28"/>
          <w:szCs w:val="28"/>
          <w:lang w:val="en-US"/>
        </w:rPr>
        <w:t>текст</w:t>
      </w:r>
      <w:proofErr w:type="spellEnd"/>
      <w:r w:rsidRPr="00DB293D">
        <w:rPr>
          <w:sz w:val="28"/>
          <w:szCs w:val="28"/>
          <w:lang w:val="en-US"/>
        </w:rPr>
        <w:t xml:space="preserve"> “Greenhouse Effect” </w:t>
      </w:r>
      <w:proofErr w:type="spellStart"/>
      <w:r w:rsidRPr="00DB293D">
        <w:rPr>
          <w:sz w:val="28"/>
          <w:szCs w:val="28"/>
          <w:lang w:val="en-US"/>
        </w:rPr>
        <w:t>та</w:t>
      </w:r>
      <w:proofErr w:type="spellEnd"/>
      <w:r w:rsidRPr="00DB293D">
        <w:rPr>
          <w:sz w:val="28"/>
          <w:szCs w:val="28"/>
          <w:lang w:val="en-US"/>
        </w:rPr>
        <w:t xml:space="preserve"> </w:t>
      </w:r>
      <w:proofErr w:type="spellStart"/>
      <w:r w:rsidRPr="00DB293D">
        <w:rPr>
          <w:sz w:val="28"/>
          <w:szCs w:val="28"/>
          <w:lang w:val="en-US"/>
        </w:rPr>
        <w:t>виконує</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read the text; find information about the following aspects of the greenhouse effect: evidence for </w:t>
      </w:r>
      <w:proofErr w:type="gramStart"/>
      <w:r w:rsidRPr="00DB293D">
        <w:rPr>
          <w:sz w:val="28"/>
          <w:szCs w:val="28"/>
          <w:lang w:val="en-US"/>
        </w:rPr>
        <w:t>and  against</w:t>
      </w:r>
      <w:proofErr w:type="gramEnd"/>
      <w:r w:rsidRPr="00DB293D">
        <w:rPr>
          <w:sz w:val="28"/>
          <w:szCs w:val="28"/>
          <w:lang w:val="en-US"/>
        </w:rPr>
        <w:t xml:space="preserve"> it, countries involved, possible effects, possible solutions; make a report using new knowledge on the topic. </w:t>
      </w:r>
    </w:p>
    <w:p w14:paraId="15FEB0EF" w14:textId="77777777" w:rsidR="00FE5714" w:rsidRPr="00DB293D" w:rsidRDefault="00FE5714" w:rsidP="00FE5714">
      <w:pPr>
        <w:tabs>
          <w:tab w:val="left" w:pos="1830"/>
        </w:tabs>
        <w:ind w:firstLine="709"/>
        <w:contextualSpacing/>
        <w:jc w:val="both"/>
        <w:rPr>
          <w:sz w:val="28"/>
          <w:szCs w:val="28"/>
        </w:rPr>
      </w:pPr>
      <w:proofErr w:type="spellStart"/>
      <w:r w:rsidRPr="00DB293D">
        <w:rPr>
          <w:sz w:val="28"/>
          <w:szCs w:val="28"/>
        </w:rPr>
        <w:t>Після</w:t>
      </w:r>
      <w:proofErr w:type="spellEnd"/>
      <w:r w:rsidRPr="00DB293D">
        <w:rPr>
          <w:sz w:val="28"/>
          <w:szCs w:val="28"/>
        </w:rPr>
        <w:t xml:space="preserve"> </w:t>
      </w:r>
      <w:proofErr w:type="spellStart"/>
      <w:r w:rsidRPr="00DB293D">
        <w:rPr>
          <w:sz w:val="28"/>
          <w:szCs w:val="28"/>
        </w:rPr>
        <w:t>виконання</w:t>
      </w:r>
      <w:proofErr w:type="spellEnd"/>
      <w:r w:rsidRPr="00DB293D">
        <w:rPr>
          <w:sz w:val="28"/>
          <w:szCs w:val="28"/>
        </w:rPr>
        <w:t xml:space="preserve"> студентами </w:t>
      </w:r>
      <w:proofErr w:type="spellStart"/>
      <w:r w:rsidRPr="00DB293D">
        <w:rPr>
          <w:sz w:val="28"/>
          <w:szCs w:val="28"/>
        </w:rPr>
        <w:t>окресленого</w:t>
      </w:r>
      <w:proofErr w:type="spellEnd"/>
      <w:r w:rsidRPr="00DB293D">
        <w:rPr>
          <w:sz w:val="28"/>
          <w:szCs w:val="28"/>
        </w:rPr>
        <w:t xml:space="preserve"> </w:t>
      </w:r>
      <w:proofErr w:type="spellStart"/>
      <w:r w:rsidRPr="00DB293D">
        <w:rPr>
          <w:sz w:val="28"/>
          <w:szCs w:val="28"/>
        </w:rPr>
        <w:t>завдання</w:t>
      </w:r>
      <w:proofErr w:type="spellEnd"/>
      <w:r w:rsidRPr="00DB293D">
        <w:rPr>
          <w:sz w:val="28"/>
          <w:szCs w:val="28"/>
        </w:rPr>
        <w:t xml:space="preserve">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організовує</w:t>
      </w:r>
      <w:proofErr w:type="spellEnd"/>
      <w:r w:rsidRPr="00DB293D">
        <w:rPr>
          <w:sz w:val="28"/>
          <w:szCs w:val="28"/>
        </w:rPr>
        <w:t xml:space="preserve"> </w:t>
      </w:r>
      <w:proofErr w:type="spellStart"/>
      <w:r w:rsidRPr="00DB293D">
        <w:rPr>
          <w:sz w:val="28"/>
          <w:szCs w:val="28"/>
        </w:rPr>
        <w:t>дискусію</w:t>
      </w:r>
      <w:proofErr w:type="spellEnd"/>
      <w:r w:rsidRPr="00DB293D">
        <w:rPr>
          <w:sz w:val="28"/>
          <w:szCs w:val="28"/>
        </w:rPr>
        <w:t xml:space="preserve">, </w:t>
      </w:r>
      <w:proofErr w:type="spellStart"/>
      <w:r w:rsidRPr="00DB293D">
        <w:rPr>
          <w:sz w:val="28"/>
          <w:szCs w:val="28"/>
        </w:rPr>
        <w:t>звертаючи</w:t>
      </w:r>
      <w:proofErr w:type="spellEnd"/>
      <w:r w:rsidRPr="00DB293D">
        <w:rPr>
          <w:sz w:val="28"/>
          <w:szCs w:val="28"/>
        </w:rPr>
        <w:t xml:space="preserve"> </w:t>
      </w:r>
      <w:proofErr w:type="spellStart"/>
      <w:r w:rsidRPr="00DB293D">
        <w:rPr>
          <w:sz w:val="28"/>
          <w:szCs w:val="28"/>
        </w:rPr>
        <w:t>увагу</w:t>
      </w:r>
      <w:proofErr w:type="spellEnd"/>
      <w:r w:rsidRPr="00DB293D">
        <w:rPr>
          <w:sz w:val="28"/>
          <w:szCs w:val="28"/>
        </w:rPr>
        <w:t xml:space="preserve"> на </w:t>
      </w:r>
      <w:proofErr w:type="spellStart"/>
      <w:r w:rsidRPr="00DB293D">
        <w:rPr>
          <w:sz w:val="28"/>
          <w:szCs w:val="28"/>
        </w:rPr>
        <w:t>зазначені</w:t>
      </w:r>
      <w:proofErr w:type="spellEnd"/>
      <w:r w:rsidRPr="00DB293D">
        <w:rPr>
          <w:sz w:val="28"/>
          <w:szCs w:val="28"/>
        </w:rPr>
        <w:t xml:space="preserve"> </w:t>
      </w:r>
      <w:proofErr w:type="spellStart"/>
      <w:r w:rsidRPr="00DB293D">
        <w:rPr>
          <w:sz w:val="28"/>
          <w:szCs w:val="28"/>
        </w:rPr>
        <w:t>аспекти</w:t>
      </w:r>
      <w:proofErr w:type="spellEnd"/>
      <w:r w:rsidRPr="00DB293D">
        <w:rPr>
          <w:sz w:val="28"/>
          <w:szCs w:val="28"/>
        </w:rPr>
        <w:t xml:space="preserve"> парникового </w:t>
      </w:r>
      <w:proofErr w:type="spellStart"/>
      <w:r w:rsidRPr="00DB293D">
        <w:rPr>
          <w:sz w:val="28"/>
          <w:szCs w:val="28"/>
        </w:rPr>
        <w:t>ефекту</w:t>
      </w:r>
      <w:proofErr w:type="spellEnd"/>
      <w:r w:rsidRPr="00DB293D">
        <w:rPr>
          <w:sz w:val="28"/>
          <w:szCs w:val="28"/>
        </w:rPr>
        <w:t>.</w:t>
      </w:r>
    </w:p>
    <w:p w14:paraId="66D66D08" w14:textId="77777777" w:rsidR="00FE5714" w:rsidRDefault="00FE5714" w:rsidP="00FE5714">
      <w:pPr>
        <w:tabs>
          <w:tab w:val="left" w:pos="1830"/>
        </w:tabs>
        <w:ind w:firstLine="709"/>
        <w:contextualSpacing/>
        <w:jc w:val="both"/>
        <w:rPr>
          <w:i/>
          <w:sz w:val="28"/>
          <w:szCs w:val="28"/>
          <w:lang w:val="uk-UA"/>
        </w:rPr>
      </w:pPr>
    </w:p>
    <w:p w14:paraId="4B21AC30" w14:textId="77777777" w:rsidR="00FE5714" w:rsidRDefault="00FE5714" w:rsidP="00FE5714">
      <w:pPr>
        <w:tabs>
          <w:tab w:val="left" w:pos="1830"/>
        </w:tabs>
        <w:ind w:firstLine="709"/>
        <w:contextualSpacing/>
        <w:jc w:val="both"/>
        <w:rPr>
          <w:sz w:val="28"/>
          <w:szCs w:val="28"/>
          <w:lang w:val="uk-UA"/>
        </w:rPr>
      </w:pPr>
      <w:r w:rsidRPr="00FE5714">
        <w:rPr>
          <w:i/>
          <w:sz w:val="28"/>
          <w:szCs w:val="28"/>
        </w:rPr>
        <w:t xml:space="preserve">На другому </w:t>
      </w:r>
      <w:proofErr w:type="spellStart"/>
      <w:r w:rsidRPr="00FE5714">
        <w:rPr>
          <w:i/>
          <w:sz w:val="28"/>
          <w:szCs w:val="28"/>
        </w:rPr>
        <w:t>занятті</w:t>
      </w:r>
      <w:proofErr w:type="spellEnd"/>
      <w:r w:rsidRPr="00DB293D">
        <w:rPr>
          <w:sz w:val="28"/>
          <w:szCs w:val="28"/>
        </w:rPr>
        <w:t xml:space="preserve"> </w:t>
      </w:r>
      <w:proofErr w:type="spellStart"/>
      <w:r w:rsidRPr="00DB293D">
        <w:rPr>
          <w:sz w:val="28"/>
          <w:szCs w:val="28"/>
        </w:rPr>
        <w:t>студенти</w:t>
      </w:r>
      <w:proofErr w:type="spellEnd"/>
      <w:r w:rsidRPr="00DB293D">
        <w:rPr>
          <w:sz w:val="28"/>
          <w:szCs w:val="28"/>
        </w:rPr>
        <w:t xml:space="preserve"> </w:t>
      </w:r>
      <w:proofErr w:type="spellStart"/>
      <w:r w:rsidRPr="00DB293D">
        <w:rPr>
          <w:sz w:val="28"/>
          <w:szCs w:val="28"/>
        </w:rPr>
        <w:t>готуються</w:t>
      </w:r>
      <w:proofErr w:type="spellEnd"/>
      <w:r w:rsidRPr="00DB293D">
        <w:rPr>
          <w:sz w:val="28"/>
          <w:szCs w:val="28"/>
        </w:rPr>
        <w:t xml:space="preserve"> до </w:t>
      </w:r>
      <w:proofErr w:type="spellStart"/>
      <w:r w:rsidRPr="00FE5714">
        <w:rPr>
          <w:b/>
          <w:i/>
          <w:sz w:val="28"/>
          <w:szCs w:val="28"/>
        </w:rPr>
        <w:t>теледебатів</w:t>
      </w:r>
      <w:proofErr w:type="spellEnd"/>
      <w:r w:rsidRPr="00FE5714">
        <w:rPr>
          <w:b/>
          <w:i/>
          <w:sz w:val="28"/>
          <w:szCs w:val="28"/>
        </w:rPr>
        <w:t xml:space="preserve"> на тему “</w:t>
      </w:r>
      <w:r w:rsidRPr="00FE5714">
        <w:rPr>
          <w:b/>
          <w:i/>
          <w:sz w:val="28"/>
          <w:szCs w:val="28"/>
          <w:lang w:val="en-US"/>
        </w:rPr>
        <w:t>Greenhouse</w:t>
      </w:r>
      <w:r w:rsidRPr="00FE5714">
        <w:rPr>
          <w:b/>
          <w:i/>
          <w:sz w:val="28"/>
          <w:szCs w:val="28"/>
        </w:rPr>
        <w:t xml:space="preserve"> </w:t>
      </w:r>
      <w:r w:rsidRPr="00FE5714">
        <w:rPr>
          <w:b/>
          <w:i/>
          <w:sz w:val="28"/>
          <w:szCs w:val="28"/>
          <w:lang w:val="en-US"/>
        </w:rPr>
        <w:t>Effect</w:t>
      </w:r>
      <w:r w:rsidRPr="00FE5714">
        <w:rPr>
          <w:b/>
          <w:i/>
          <w:sz w:val="28"/>
          <w:szCs w:val="28"/>
        </w:rPr>
        <w:t>”.</w:t>
      </w:r>
      <w:r w:rsidRPr="00DB293D">
        <w:rPr>
          <w:sz w:val="28"/>
          <w:szCs w:val="28"/>
        </w:rPr>
        <w:t xml:space="preserve"> </w:t>
      </w:r>
      <w:proofErr w:type="spellStart"/>
      <w:r w:rsidRPr="00DB293D">
        <w:rPr>
          <w:sz w:val="28"/>
          <w:szCs w:val="28"/>
        </w:rPr>
        <w:t>Учасниками</w:t>
      </w:r>
      <w:proofErr w:type="spellEnd"/>
      <w:r w:rsidRPr="00DB293D">
        <w:rPr>
          <w:sz w:val="28"/>
          <w:szCs w:val="28"/>
        </w:rPr>
        <w:t xml:space="preserve"> </w:t>
      </w:r>
      <w:proofErr w:type="spellStart"/>
      <w:r w:rsidRPr="00DB293D">
        <w:rPr>
          <w:sz w:val="28"/>
          <w:szCs w:val="28"/>
        </w:rPr>
        <w:t>теледебатів</w:t>
      </w:r>
      <w:proofErr w:type="spellEnd"/>
      <w:r w:rsidRPr="00DB293D">
        <w:rPr>
          <w:sz w:val="28"/>
          <w:szCs w:val="28"/>
        </w:rPr>
        <w:t xml:space="preserve"> </w:t>
      </w:r>
      <w:proofErr w:type="spellStart"/>
      <w:r w:rsidRPr="00DB293D">
        <w:rPr>
          <w:sz w:val="28"/>
          <w:szCs w:val="28"/>
        </w:rPr>
        <w:t>виступають</w:t>
      </w:r>
      <w:proofErr w:type="spellEnd"/>
      <w:r w:rsidRPr="00DB293D">
        <w:rPr>
          <w:sz w:val="28"/>
          <w:szCs w:val="28"/>
        </w:rPr>
        <w:t xml:space="preserve">: </w:t>
      </w:r>
      <w:proofErr w:type="spellStart"/>
      <w:r w:rsidRPr="00DB293D">
        <w:rPr>
          <w:sz w:val="28"/>
          <w:szCs w:val="28"/>
        </w:rPr>
        <w:t>представники</w:t>
      </w:r>
      <w:proofErr w:type="spellEnd"/>
      <w:r w:rsidRPr="00DB293D">
        <w:rPr>
          <w:sz w:val="28"/>
          <w:szCs w:val="28"/>
        </w:rPr>
        <w:t xml:space="preserve"> </w:t>
      </w:r>
      <w:proofErr w:type="spellStart"/>
      <w:r w:rsidRPr="00DB293D">
        <w:rPr>
          <w:sz w:val="28"/>
          <w:szCs w:val="28"/>
        </w:rPr>
        <w:t>телебачення</w:t>
      </w:r>
      <w:proofErr w:type="spellEnd"/>
      <w:r w:rsidRPr="00DB293D">
        <w:rPr>
          <w:sz w:val="28"/>
          <w:szCs w:val="28"/>
        </w:rPr>
        <w:t xml:space="preserve">, </w:t>
      </w:r>
      <w:proofErr w:type="spellStart"/>
      <w:r w:rsidRPr="00DB293D">
        <w:rPr>
          <w:sz w:val="28"/>
          <w:szCs w:val="28"/>
        </w:rPr>
        <w:t>науковці</w:t>
      </w:r>
      <w:proofErr w:type="spellEnd"/>
      <w:r w:rsidRPr="00DB293D">
        <w:rPr>
          <w:sz w:val="28"/>
          <w:szCs w:val="28"/>
        </w:rPr>
        <w:t xml:space="preserve">, </w:t>
      </w:r>
      <w:proofErr w:type="spellStart"/>
      <w:r w:rsidRPr="00DB293D">
        <w:rPr>
          <w:sz w:val="28"/>
          <w:szCs w:val="28"/>
        </w:rPr>
        <w:t>які</w:t>
      </w:r>
      <w:proofErr w:type="spellEnd"/>
      <w:r w:rsidRPr="00DB293D">
        <w:rPr>
          <w:sz w:val="28"/>
          <w:szCs w:val="28"/>
        </w:rPr>
        <w:t xml:space="preserve"> </w:t>
      </w:r>
      <w:proofErr w:type="spellStart"/>
      <w:r w:rsidRPr="00DB293D">
        <w:rPr>
          <w:sz w:val="28"/>
          <w:szCs w:val="28"/>
        </w:rPr>
        <w:t>заперечують</w:t>
      </w:r>
      <w:proofErr w:type="spellEnd"/>
      <w:r w:rsidRPr="00DB293D">
        <w:rPr>
          <w:sz w:val="28"/>
          <w:szCs w:val="28"/>
        </w:rPr>
        <w:t xml:space="preserve"> </w:t>
      </w:r>
      <w:proofErr w:type="spellStart"/>
      <w:r w:rsidRPr="00DB293D">
        <w:rPr>
          <w:sz w:val="28"/>
          <w:szCs w:val="28"/>
        </w:rPr>
        <w:t>існування</w:t>
      </w:r>
      <w:proofErr w:type="spellEnd"/>
      <w:r w:rsidRPr="00DB293D">
        <w:rPr>
          <w:sz w:val="28"/>
          <w:szCs w:val="28"/>
        </w:rPr>
        <w:t xml:space="preserve"> парникового </w:t>
      </w:r>
      <w:proofErr w:type="spellStart"/>
      <w:r w:rsidRPr="00DB293D">
        <w:rPr>
          <w:sz w:val="28"/>
          <w:szCs w:val="28"/>
        </w:rPr>
        <w:t>ефекту</w:t>
      </w:r>
      <w:proofErr w:type="spellEnd"/>
      <w:r w:rsidRPr="00DB293D">
        <w:rPr>
          <w:sz w:val="28"/>
          <w:szCs w:val="28"/>
        </w:rPr>
        <w:t xml:space="preserve">, </w:t>
      </w:r>
      <w:proofErr w:type="spellStart"/>
      <w:r w:rsidRPr="00DB293D">
        <w:rPr>
          <w:sz w:val="28"/>
          <w:szCs w:val="28"/>
        </w:rPr>
        <w:t>екологи</w:t>
      </w:r>
      <w:proofErr w:type="spellEnd"/>
      <w:r w:rsidRPr="00DB293D">
        <w:rPr>
          <w:sz w:val="28"/>
          <w:szCs w:val="28"/>
        </w:rPr>
        <w:t xml:space="preserve"> та </w:t>
      </w:r>
      <w:proofErr w:type="spellStart"/>
      <w:r w:rsidRPr="00DB293D">
        <w:rPr>
          <w:sz w:val="28"/>
          <w:szCs w:val="28"/>
        </w:rPr>
        <w:t>глядачі</w:t>
      </w:r>
      <w:proofErr w:type="spellEnd"/>
      <w:r w:rsidRPr="00DB293D">
        <w:rPr>
          <w:sz w:val="28"/>
          <w:szCs w:val="28"/>
        </w:rPr>
        <w:t xml:space="preserve">. </w:t>
      </w:r>
      <w:proofErr w:type="spellStart"/>
      <w:r w:rsidRPr="00DB293D">
        <w:rPr>
          <w:sz w:val="28"/>
          <w:szCs w:val="28"/>
        </w:rPr>
        <w:t>Студентська</w:t>
      </w:r>
      <w:proofErr w:type="spellEnd"/>
      <w:r w:rsidRPr="00DB293D">
        <w:rPr>
          <w:sz w:val="28"/>
          <w:szCs w:val="28"/>
        </w:rPr>
        <w:t xml:space="preserve"> </w:t>
      </w:r>
      <w:proofErr w:type="spellStart"/>
      <w:r w:rsidRPr="00DB293D">
        <w:rPr>
          <w:sz w:val="28"/>
          <w:szCs w:val="28"/>
        </w:rPr>
        <w:t>група</w:t>
      </w:r>
      <w:proofErr w:type="spellEnd"/>
      <w:r w:rsidRPr="00DB293D">
        <w:rPr>
          <w:sz w:val="28"/>
          <w:szCs w:val="28"/>
        </w:rPr>
        <w:t xml:space="preserve"> </w:t>
      </w:r>
      <w:proofErr w:type="spellStart"/>
      <w:r w:rsidRPr="00DB293D">
        <w:rPr>
          <w:sz w:val="28"/>
          <w:szCs w:val="28"/>
        </w:rPr>
        <w:t>поділяється</w:t>
      </w:r>
      <w:proofErr w:type="spellEnd"/>
      <w:r w:rsidRPr="00DB293D">
        <w:rPr>
          <w:sz w:val="28"/>
          <w:szCs w:val="28"/>
        </w:rPr>
        <w:t xml:space="preserve"> на </w:t>
      </w:r>
      <w:proofErr w:type="spellStart"/>
      <w:r w:rsidRPr="00DB293D">
        <w:rPr>
          <w:sz w:val="28"/>
          <w:szCs w:val="28"/>
        </w:rPr>
        <w:t>чотири</w:t>
      </w:r>
      <w:proofErr w:type="spellEnd"/>
      <w:r w:rsidRPr="00DB293D">
        <w:rPr>
          <w:sz w:val="28"/>
          <w:szCs w:val="28"/>
        </w:rPr>
        <w:t xml:space="preserve"> </w:t>
      </w:r>
      <w:proofErr w:type="spellStart"/>
      <w:r w:rsidRPr="00DB293D">
        <w:rPr>
          <w:sz w:val="28"/>
          <w:szCs w:val="28"/>
        </w:rPr>
        <w:t>підгрупи</w:t>
      </w:r>
      <w:proofErr w:type="spellEnd"/>
      <w:r w:rsidRPr="00DB293D">
        <w:rPr>
          <w:sz w:val="28"/>
          <w:szCs w:val="28"/>
        </w:rPr>
        <w:t xml:space="preserve">, </w:t>
      </w:r>
      <w:proofErr w:type="spellStart"/>
      <w:r w:rsidRPr="00DB293D">
        <w:rPr>
          <w:sz w:val="28"/>
          <w:szCs w:val="28"/>
        </w:rPr>
        <w:t>кожна</w:t>
      </w:r>
      <w:proofErr w:type="spellEnd"/>
      <w:r w:rsidRPr="00DB293D">
        <w:rPr>
          <w:sz w:val="28"/>
          <w:szCs w:val="28"/>
        </w:rPr>
        <w:t xml:space="preserve"> </w:t>
      </w:r>
      <w:proofErr w:type="spellStart"/>
      <w:r w:rsidRPr="00DB293D">
        <w:rPr>
          <w:sz w:val="28"/>
          <w:szCs w:val="28"/>
        </w:rPr>
        <w:t>готує</w:t>
      </w:r>
      <w:proofErr w:type="spellEnd"/>
      <w:r w:rsidRPr="00DB293D">
        <w:rPr>
          <w:sz w:val="28"/>
          <w:szCs w:val="28"/>
        </w:rPr>
        <w:t xml:space="preserve"> </w:t>
      </w:r>
      <w:proofErr w:type="spellStart"/>
      <w:r w:rsidRPr="00DB293D">
        <w:rPr>
          <w:sz w:val="28"/>
          <w:szCs w:val="28"/>
        </w:rPr>
        <w:t>свій</w:t>
      </w:r>
      <w:proofErr w:type="spellEnd"/>
      <w:r w:rsidRPr="00DB293D">
        <w:rPr>
          <w:sz w:val="28"/>
          <w:szCs w:val="28"/>
        </w:rPr>
        <w:t xml:space="preserve"> </w:t>
      </w:r>
      <w:proofErr w:type="spellStart"/>
      <w:r w:rsidRPr="00DB293D">
        <w:rPr>
          <w:sz w:val="28"/>
          <w:szCs w:val="28"/>
        </w:rPr>
        <w:t>виступ</w:t>
      </w:r>
      <w:proofErr w:type="spellEnd"/>
      <w:r w:rsidRPr="00DB293D">
        <w:rPr>
          <w:sz w:val="28"/>
          <w:szCs w:val="28"/>
        </w:rPr>
        <w:t xml:space="preserve">. </w:t>
      </w:r>
    </w:p>
    <w:p w14:paraId="65D796EF" w14:textId="77777777" w:rsidR="00FE5714" w:rsidRDefault="00FE5714" w:rsidP="00FE5714">
      <w:pPr>
        <w:tabs>
          <w:tab w:val="left" w:pos="1830"/>
        </w:tabs>
        <w:ind w:firstLine="709"/>
        <w:contextualSpacing/>
        <w:jc w:val="both"/>
        <w:rPr>
          <w:sz w:val="28"/>
          <w:szCs w:val="28"/>
          <w:lang w:val="uk-UA"/>
        </w:rPr>
      </w:pPr>
      <w:proofErr w:type="spellStart"/>
      <w:r w:rsidRPr="00DB293D">
        <w:rPr>
          <w:sz w:val="28"/>
          <w:szCs w:val="28"/>
          <w:lang w:val="en-US"/>
        </w:rPr>
        <w:t>Завдання</w:t>
      </w:r>
      <w:proofErr w:type="spellEnd"/>
      <w:r w:rsidRPr="00DB293D">
        <w:rPr>
          <w:sz w:val="28"/>
          <w:szCs w:val="28"/>
          <w:lang w:val="en-US"/>
        </w:rPr>
        <w:t xml:space="preserve"> </w:t>
      </w:r>
      <w:proofErr w:type="spellStart"/>
      <w:r w:rsidRPr="00DB293D">
        <w:rPr>
          <w:sz w:val="28"/>
          <w:szCs w:val="28"/>
          <w:lang w:val="en-US"/>
        </w:rPr>
        <w:t>для</w:t>
      </w:r>
      <w:proofErr w:type="spellEnd"/>
      <w:r w:rsidRPr="00DB293D">
        <w:rPr>
          <w:sz w:val="28"/>
          <w:szCs w:val="28"/>
          <w:lang w:val="en-US"/>
        </w:rPr>
        <w:t xml:space="preserve"> </w:t>
      </w:r>
      <w:proofErr w:type="spellStart"/>
      <w:r w:rsidRPr="00DB293D">
        <w:rPr>
          <w:sz w:val="28"/>
          <w:szCs w:val="28"/>
          <w:lang w:val="en-US"/>
        </w:rPr>
        <w:t>підгрупи</w:t>
      </w:r>
      <w:proofErr w:type="spellEnd"/>
      <w:r w:rsidRPr="00DB293D">
        <w:rPr>
          <w:sz w:val="28"/>
          <w:szCs w:val="28"/>
          <w:lang w:val="en-US"/>
        </w:rPr>
        <w:t xml:space="preserve"> </w:t>
      </w:r>
      <w:proofErr w:type="spellStart"/>
      <w:r w:rsidRPr="00FE5714">
        <w:rPr>
          <w:sz w:val="28"/>
          <w:szCs w:val="28"/>
          <w:u w:val="single"/>
          <w:lang w:val="en-US"/>
        </w:rPr>
        <w:t>представників</w:t>
      </w:r>
      <w:proofErr w:type="spellEnd"/>
      <w:r w:rsidRPr="00FE5714">
        <w:rPr>
          <w:sz w:val="28"/>
          <w:szCs w:val="28"/>
          <w:u w:val="single"/>
          <w:lang w:val="en-US"/>
        </w:rPr>
        <w:t xml:space="preserve"> </w:t>
      </w:r>
      <w:proofErr w:type="spellStart"/>
      <w:r w:rsidRPr="00FE5714">
        <w:rPr>
          <w:sz w:val="28"/>
          <w:szCs w:val="28"/>
          <w:u w:val="single"/>
          <w:lang w:val="en-US"/>
        </w:rPr>
        <w:t>телебачення</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formulate questions that will be discussed during the debate; determine who will be the first to speak; decide how much time will be given to each speaker; try to predict your actions in respect of those who do not fit into the time limit of speeches. </w:t>
      </w:r>
    </w:p>
    <w:p w14:paraId="1AC64570" w14:textId="77777777" w:rsidR="00FE5714" w:rsidRDefault="00FE5714" w:rsidP="00FE5714">
      <w:pPr>
        <w:tabs>
          <w:tab w:val="left" w:pos="1830"/>
        </w:tabs>
        <w:ind w:firstLine="709"/>
        <w:contextualSpacing/>
        <w:jc w:val="both"/>
        <w:rPr>
          <w:sz w:val="28"/>
          <w:szCs w:val="28"/>
          <w:lang w:val="uk-UA"/>
        </w:rPr>
      </w:pPr>
      <w:proofErr w:type="spellStart"/>
      <w:r w:rsidRPr="00FE5714">
        <w:rPr>
          <w:sz w:val="28"/>
          <w:szCs w:val="28"/>
          <w:u w:val="single"/>
          <w:lang w:val="en-US"/>
        </w:rPr>
        <w:t>Підгрупі</w:t>
      </w:r>
      <w:proofErr w:type="spellEnd"/>
      <w:r w:rsidRPr="00FE5714">
        <w:rPr>
          <w:sz w:val="28"/>
          <w:szCs w:val="28"/>
          <w:u w:val="single"/>
          <w:lang w:val="en-US"/>
        </w:rPr>
        <w:t xml:space="preserve"> </w:t>
      </w:r>
      <w:proofErr w:type="spellStart"/>
      <w:r w:rsidRPr="00FE5714">
        <w:rPr>
          <w:sz w:val="28"/>
          <w:szCs w:val="28"/>
          <w:u w:val="single"/>
          <w:lang w:val="en-US"/>
        </w:rPr>
        <w:t>науковців</w:t>
      </w:r>
      <w:proofErr w:type="spellEnd"/>
      <w:r w:rsidRPr="00FE5714">
        <w:rPr>
          <w:sz w:val="28"/>
          <w:szCs w:val="28"/>
          <w:u w:val="single"/>
          <w:lang w:val="en-US"/>
        </w:rPr>
        <w:t xml:space="preserve"> </w:t>
      </w:r>
      <w:proofErr w:type="spellStart"/>
      <w:r w:rsidRPr="00FE5714">
        <w:rPr>
          <w:sz w:val="28"/>
          <w:szCs w:val="28"/>
          <w:u w:val="single"/>
          <w:lang w:val="en-US"/>
        </w:rPr>
        <w:t>та</w:t>
      </w:r>
      <w:proofErr w:type="spellEnd"/>
      <w:r w:rsidRPr="00FE5714">
        <w:rPr>
          <w:sz w:val="28"/>
          <w:szCs w:val="28"/>
          <w:u w:val="single"/>
          <w:lang w:val="en-US"/>
        </w:rPr>
        <w:t xml:space="preserve"> </w:t>
      </w:r>
      <w:proofErr w:type="spellStart"/>
      <w:r w:rsidRPr="00FE5714">
        <w:rPr>
          <w:sz w:val="28"/>
          <w:szCs w:val="28"/>
          <w:u w:val="single"/>
          <w:lang w:val="en-US"/>
        </w:rPr>
        <w:t>екологів</w:t>
      </w:r>
      <w:proofErr w:type="spellEnd"/>
      <w:r w:rsidRPr="00DB293D">
        <w:rPr>
          <w:sz w:val="28"/>
          <w:szCs w:val="28"/>
          <w:lang w:val="en-US"/>
        </w:rPr>
        <w:t xml:space="preserve"> </w:t>
      </w:r>
      <w:proofErr w:type="spellStart"/>
      <w:r w:rsidRPr="00DB293D">
        <w:rPr>
          <w:sz w:val="28"/>
          <w:szCs w:val="28"/>
          <w:lang w:val="en-US"/>
        </w:rPr>
        <w:t>пропонуються</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develop your own scientific position on this issue; prepare the illustrative materials </w:t>
      </w:r>
      <w:proofErr w:type="gramStart"/>
      <w:r w:rsidRPr="00DB293D">
        <w:rPr>
          <w:sz w:val="28"/>
          <w:szCs w:val="28"/>
          <w:lang w:val="en-US"/>
        </w:rPr>
        <w:t>in order to</w:t>
      </w:r>
      <w:proofErr w:type="gramEnd"/>
      <w:r w:rsidRPr="00DB293D">
        <w:rPr>
          <w:sz w:val="28"/>
          <w:szCs w:val="28"/>
          <w:lang w:val="en-US"/>
        </w:rPr>
        <w:t xml:space="preserve"> demonstrate your point of view. </w:t>
      </w:r>
    </w:p>
    <w:p w14:paraId="4362A1C5" w14:textId="77777777" w:rsidR="00FE5714" w:rsidRDefault="00FE5714" w:rsidP="00FE5714">
      <w:pPr>
        <w:tabs>
          <w:tab w:val="left" w:pos="1830"/>
        </w:tabs>
        <w:ind w:firstLine="709"/>
        <w:contextualSpacing/>
        <w:jc w:val="both"/>
        <w:rPr>
          <w:sz w:val="28"/>
          <w:szCs w:val="28"/>
          <w:lang w:val="uk-UA"/>
        </w:rPr>
      </w:pPr>
      <w:r w:rsidRPr="00DB293D">
        <w:rPr>
          <w:sz w:val="28"/>
          <w:szCs w:val="28"/>
          <w:lang w:val="en-US"/>
        </w:rPr>
        <w:t xml:space="preserve">З </w:t>
      </w:r>
      <w:proofErr w:type="spellStart"/>
      <w:r w:rsidRPr="00DB293D">
        <w:rPr>
          <w:sz w:val="28"/>
          <w:szCs w:val="28"/>
          <w:lang w:val="en-US"/>
        </w:rPr>
        <w:t>метою</w:t>
      </w:r>
      <w:proofErr w:type="spellEnd"/>
      <w:r w:rsidRPr="00DB293D">
        <w:rPr>
          <w:sz w:val="28"/>
          <w:szCs w:val="28"/>
          <w:lang w:val="en-US"/>
        </w:rPr>
        <w:t xml:space="preserve"> </w:t>
      </w:r>
      <w:proofErr w:type="spellStart"/>
      <w:r w:rsidRPr="00DB293D">
        <w:rPr>
          <w:sz w:val="28"/>
          <w:szCs w:val="28"/>
          <w:lang w:val="en-US"/>
        </w:rPr>
        <w:t>підготовки</w:t>
      </w:r>
      <w:proofErr w:type="spellEnd"/>
      <w:r w:rsidRPr="00DB293D">
        <w:rPr>
          <w:sz w:val="28"/>
          <w:szCs w:val="28"/>
          <w:lang w:val="en-US"/>
        </w:rPr>
        <w:t xml:space="preserve"> </w:t>
      </w:r>
      <w:proofErr w:type="spellStart"/>
      <w:r w:rsidRPr="00DB293D">
        <w:rPr>
          <w:sz w:val="28"/>
          <w:szCs w:val="28"/>
          <w:lang w:val="en-US"/>
        </w:rPr>
        <w:t>до</w:t>
      </w:r>
      <w:proofErr w:type="spellEnd"/>
      <w:r w:rsidRPr="00DB293D">
        <w:rPr>
          <w:sz w:val="28"/>
          <w:szCs w:val="28"/>
          <w:lang w:val="en-US"/>
        </w:rPr>
        <w:t xml:space="preserve"> </w:t>
      </w:r>
      <w:proofErr w:type="spellStart"/>
      <w:r w:rsidRPr="00DB293D">
        <w:rPr>
          <w:sz w:val="28"/>
          <w:szCs w:val="28"/>
          <w:lang w:val="en-US"/>
        </w:rPr>
        <w:t>теледебатів</w:t>
      </w:r>
      <w:proofErr w:type="spellEnd"/>
      <w:r w:rsidRPr="00DB293D">
        <w:rPr>
          <w:sz w:val="28"/>
          <w:szCs w:val="28"/>
          <w:lang w:val="en-US"/>
        </w:rPr>
        <w:t xml:space="preserve"> </w:t>
      </w:r>
      <w:proofErr w:type="spellStart"/>
      <w:r w:rsidRPr="00FE5714">
        <w:rPr>
          <w:sz w:val="28"/>
          <w:szCs w:val="28"/>
          <w:u w:val="single"/>
          <w:lang w:val="en-US"/>
        </w:rPr>
        <w:t>підгрупа</w:t>
      </w:r>
      <w:proofErr w:type="spellEnd"/>
      <w:r w:rsidRPr="00FE5714">
        <w:rPr>
          <w:sz w:val="28"/>
          <w:szCs w:val="28"/>
          <w:u w:val="single"/>
          <w:lang w:val="en-US"/>
        </w:rPr>
        <w:t xml:space="preserve"> </w:t>
      </w:r>
      <w:proofErr w:type="spellStart"/>
      <w:r w:rsidRPr="00FE5714">
        <w:rPr>
          <w:sz w:val="28"/>
          <w:szCs w:val="28"/>
          <w:u w:val="single"/>
          <w:lang w:val="en-US"/>
        </w:rPr>
        <w:t>глядачів</w:t>
      </w:r>
      <w:proofErr w:type="spellEnd"/>
      <w:r w:rsidRPr="00DB293D">
        <w:rPr>
          <w:sz w:val="28"/>
          <w:szCs w:val="28"/>
          <w:lang w:val="en-US"/>
        </w:rPr>
        <w:t xml:space="preserve"> </w:t>
      </w:r>
      <w:proofErr w:type="spellStart"/>
      <w:r w:rsidRPr="00DB293D">
        <w:rPr>
          <w:sz w:val="28"/>
          <w:szCs w:val="28"/>
          <w:lang w:val="en-US"/>
        </w:rPr>
        <w:t>виконує</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decide on your individual view of greenhouse effect; prepare a couple of questions about possible solutions of greenhouse effect. </w:t>
      </w:r>
    </w:p>
    <w:p w14:paraId="39E4D25E" w14:textId="77777777" w:rsidR="00FE5714" w:rsidRPr="00FE5714" w:rsidRDefault="00FE5714" w:rsidP="00FE5714">
      <w:pPr>
        <w:tabs>
          <w:tab w:val="left" w:pos="1830"/>
        </w:tabs>
        <w:ind w:firstLine="709"/>
        <w:contextualSpacing/>
        <w:jc w:val="both"/>
        <w:rPr>
          <w:sz w:val="28"/>
          <w:szCs w:val="28"/>
          <w:lang w:val="uk-UA"/>
        </w:rPr>
      </w:pPr>
      <w:r w:rsidRPr="00FE5714">
        <w:rPr>
          <w:sz w:val="28"/>
          <w:szCs w:val="28"/>
          <w:lang w:val="uk-UA"/>
        </w:rPr>
        <w:t xml:space="preserve">З метою підготовки до </w:t>
      </w:r>
      <w:proofErr w:type="spellStart"/>
      <w:r w:rsidRPr="00FE5714">
        <w:rPr>
          <w:sz w:val="28"/>
          <w:szCs w:val="28"/>
          <w:lang w:val="uk-UA"/>
        </w:rPr>
        <w:t>теледебатів</w:t>
      </w:r>
      <w:proofErr w:type="spellEnd"/>
      <w:r w:rsidRPr="00FE5714">
        <w:rPr>
          <w:sz w:val="28"/>
          <w:szCs w:val="28"/>
          <w:lang w:val="uk-UA"/>
        </w:rPr>
        <w:t xml:space="preserve"> студенти шукають додаткову інформацію з теми, за необхідності готують таблиці або інші наочні матеріали. </w:t>
      </w:r>
    </w:p>
    <w:p w14:paraId="1A6724C9" w14:textId="77777777" w:rsidR="00FE5714" w:rsidRDefault="00FE5714" w:rsidP="00FE5714">
      <w:pPr>
        <w:tabs>
          <w:tab w:val="left" w:pos="1830"/>
        </w:tabs>
        <w:ind w:firstLine="709"/>
        <w:contextualSpacing/>
        <w:jc w:val="both"/>
        <w:rPr>
          <w:sz w:val="28"/>
          <w:szCs w:val="28"/>
          <w:lang w:val="uk-UA"/>
        </w:rPr>
      </w:pPr>
    </w:p>
    <w:p w14:paraId="01FAF52F" w14:textId="77777777" w:rsidR="00FE5714" w:rsidRPr="00DB293D" w:rsidRDefault="00FE5714" w:rsidP="00FE5714">
      <w:pPr>
        <w:tabs>
          <w:tab w:val="left" w:pos="1830"/>
        </w:tabs>
        <w:ind w:firstLine="709"/>
        <w:contextualSpacing/>
        <w:jc w:val="both"/>
        <w:rPr>
          <w:sz w:val="28"/>
          <w:szCs w:val="28"/>
        </w:rPr>
      </w:pPr>
      <w:r w:rsidRPr="00FE5714">
        <w:rPr>
          <w:i/>
          <w:sz w:val="28"/>
          <w:szCs w:val="28"/>
          <w:lang w:val="uk-UA"/>
        </w:rPr>
        <w:t>На третьому занятті</w:t>
      </w:r>
      <w:r w:rsidRPr="00FE5714">
        <w:rPr>
          <w:sz w:val="28"/>
          <w:szCs w:val="28"/>
          <w:lang w:val="uk-UA"/>
        </w:rPr>
        <w:t xml:space="preserve"> викладач організовує діяльність студентів з участі у </w:t>
      </w:r>
      <w:proofErr w:type="spellStart"/>
      <w:r w:rsidRPr="00FE5714">
        <w:rPr>
          <w:sz w:val="28"/>
          <w:szCs w:val="28"/>
          <w:lang w:val="uk-UA"/>
        </w:rPr>
        <w:t>теледебатах</w:t>
      </w:r>
      <w:proofErr w:type="spellEnd"/>
      <w:r w:rsidRPr="00FE5714">
        <w:rPr>
          <w:sz w:val="28"/>
          <w:szCs w:val="28"/>
          <w:lang w:val="uk-UA"/>
        </w:rPr>
        <w:t xml:space="preserve">: відбуваються виступи учасників, вони висловлюють власну позицію щодо аналізованої проблеми, захищають свої рішення та висновки. </w:t>
      </w:r>
      <w:proofErr w:type="spellStart"/>
      <w:r w:rsidRPr="00DB293D">
        <w:rPr>
          <w:sz w:val="28"/>
          <w:szCs w:val="28"/>
        </w:rPr>
        <w:t>Заняття</w:t>
      </w:r>
      <w:proofErr w:type="spellEnd"/>
      <w:r w:rsidRPr="00DB293D">
        <w:rPr>
          <w:sz w:val="28"/>
          <w:szCs w:val="28"/>
        </w:rPr>
        <w:t xml:space="preserve"> </w:t>
      </w:r>
      <w:proofErr w:type="spellStart"/>
      <w:r w:rsidRPr="00DB293D">
        <w:rPr>
          <w:sz w:val="28"/>
          <w:szCs w:val="28"/>
        </w:rPr>
        <w:t>завершується</w:t>
      </w:r>
      <w:proofErr w:type="spellEnd"/>
      <w:r w:rsidRPr="00DB293D">
        <w:rPr>
          <w:sz w:val="28"/>
          <w:szCs w:val="28"/>
        </w:rPr>
        <w:t xml:space="preserve"> </w:t>
      </w:r>
      <w:proofErr w:type="spellStart"/>
      <w:r w:rsidRPr="00DB293D">
        <w:rPr>
          <w:sz w:val="28"/>
          <w:szCs w:val="28"/>
        </w:rPr>
        <w:t>підведенням</w:t>
      </w:r>
      <w:proofErr w:type="spellEnd"/>
      <w:r w:rsidRPr="00DB293D">
        <w:rPr>
          <w:sz w:val="28"/>
          <w:szCs w:val="28"/>
        </w:rPr>
        <w:t xml:space="preserve"> </w:t>
      </w:r>
      <w:proofErr w:type="spellStart"/>
      <w:r w:rsidRPr="00DB293D">
        <w:rPr>
          <w:sz w:val="28"/>
          <w:szCs w:val="28"/>
        </w:rPr>
        <w:t>підсумків</w:t>
      </w:r>
      <w:proofErr w:type="spellEnd"/>
      <w:r w:rsidRPr="00DB293D">
        <w:rPr>
          <w:sz w:val="28"/>
          <w:szCs w:val="28"/>
        </w:rPr>
        <w:t xml:space="preserve">,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звертає</w:t>
      </w:r>
      <w:proofErr w:type="spellEnd"/>
      <w:r w:rsidRPr="00DB293D">
        <w:rPr>
          <w:sz w:val="28"/>
          <w:szCs w:val="28"/>
        </w:rPr>
        <w:t xml:space="preserve"> </w:t>
      </w:r>
      <w:proofErr w:type="spellStart"/>
      <w:r w:rsidRPr="00DB293D">
        <w:rPr>
          <w:sz w:val="28"/>
          <w:szCs w:val="28"/>
        </w:rPr>
        <w:t>увагу</w:t>
      </w:r>
      <w:proofErr w:type="spellEnd"/>
      <w:r w:rsidRPr="00DB293D">
        <w:rPr>
          <w:sz w:val="28"/>
          <w:szCs w:val="28"/>
        </w:rPr>
        <w:t xml:space="preserve"> на </w:t>
      </w:r>
      <w:proofErr w:type="spellStart"/>
      <w:r w:rsidRPr="00DB293D">
        <w:rPr>
          <w:sz w:val="28"/>
          <w:szCs w:val="28"/>
        </w:rPr>
        <w:t>досягнуті</w:t>
      </w:r>
      <w:proofErr w:type="spellEnd"/>
      <w:r w:rsidRPr="00DB293D">
        <w:rPr>
          <w:sz w:val="28"/>
          <w:szCs w:val="28"/>
        </w:rPr>
        <w:t xml:space="preserve"> </w:t>
      </w:r>
      <w:proofErr w:type="spellStart"/>
      <w:r w:rsidRPr="00DB293D">
        <w:rPr>
          <w:sz w:val="28"/>
          <w:szCs w:val="28"/>
        </w:rPr>
        <w:t>результати</w:t>
      </w:r>
      <w:proofErr w:type="spellEnd"/>
      <w:r w:rsidRPr="00DB293D">
        <w:rPr>
          <w:sz w:val="28"/>
          <w:szCs w:val="28"/>
        </w:rPr>
        <w:t xml:space="preserve"> та </w:t>
      </w:r>
      <w:proofErr w:type="spellStart"/>
      <w:r w:rsidRPr="00DB293D">
        <w:rPr>
          <w:sz w:val="28"/>
          <w:szCs w:val="28"/>
        </w:rPr>
        <w:t>допущені</w:t>
      </w:r>
      <w:proofErr w:type="spellEnd"/>
      <w:r w:rsidRPr="00DB293D">
        <w:rPr>
          <w:sz w:val="28"/>
          <w:szCs w:val="28"/>
        </w:rPr>
        <w:t xml:space="preserve"> </w:t>
      </w:r>
      <w:proofErr w:type="spellStart"/>
      <w:r w:rsidRPr="00DB293D">
        <w:rPr>
          <w:sz w:val="28"/>
          <w:szCs w:val="28"/>
        </w:rPr>
        <w:t>помилки</w:t>
      </w:r>
      <w:proofErr w:type="spellEnd"/>
      <w:r w:rsidRPr="00DB293D">
        <w:rPr>
          <w:sz w:val="28"/>
          <w:szCs w:val="28"/>
        </w:rPr>
        <w:t xml:space="preserve">, </w:t>
      </w:r>
      <w:proofErr w:type="spellStart"/>
      <w:r w:rsidRPr="00DB293D">
        <w:rPr>
          <w:sz w:val="28"/>
          <w:szCs w:val="28"/>
        </w:rPr>
        <w:t>підкреслює</w:t>
      </w:r>
      <w:proofErr w:type="spellEnd"/>
      <w:r w:rsidRPr="00DB293D">
        <w:rPr>
          <w:sz w:val="28"/>
          <w:szCs w:val="28"/>
        </w:rPr>
        <w:t xml:space="preserve"> </w:t>
      </w:r>
      <w:proofErr w:type="spellStart"/>
      <w:r w:rsidRPr="00DB293D">
        <w:rPr>
          <w:sz w:val="28"/>
          <w:szCs w:val="28"/>
        </w:rPr>
        <w:t>реалізованість</w:t>
      </w:r>
      <w:proofErr w:type="spellEnd"/>
      <w:r w:rsidRPr="00DB293D">
        <w:rPr>
          <w:sz w:val="28"/>
          <w:szCs w:val="28"/>
        </w:rPr>
        <w:t xml:space="preserve"> </w:t>
      </w:r>
      <w:proofErr w:type="spellStart"/>
      <w:r w:rsidRPr="00DB293D">
        <w:rPr>
          <w:sz w:val="28"/>
          <w:szCs w:val="28"/>
        </w:rPr>
        <w:t>психологічно</w:t>
      </w:r>
      <w:proofErr w:type="spellEnd"/>
      <w:r w:rsidRPr="00DB293D">
        <w:rPr>
          <w:sz w:val="28"/>
          <w:szCs w:val="28"/>
        </w:rPr>
        <w:t xml:space="preserve">-методичного </w:t>
      </w:r>
      <w:proofErr w:type="spellStart"/>
      <w:r w:rsidRPr="00DB293D">
        <w:rPr>
          <w:sz w:val="28"/>
          <w:szCs w:val="28"/>
        </w:rPr>
        <w:t>задуму</w:t>
      </w:r>
      <w:proofErr w:type="spellEnd"/>
      <w:r w:rsidRPr="00DB293D">
        <w:rPr>
          <w:sz w:val="28"/>
          <w:szCs w:val="28"/>
        </w:rPr>
        <w:t xml:space="preserve">. </w:t>
      </w:r>
    </w:p>
    <w:p w14:paraId="139CCE77" w14:textId="77777777" w:rsidR="00FE5714" w:rsidRDefault="00FE5714" w:rsidP="00FE5714">
      <w:pPr>
        <w:ind w:firstLine="709"/>
        <w:contextualSpacing/>
        <w:jc w:val="both"/>
        <w:rPr>
          <w:sz w:val="28"/>
          <w:szCs w:val="28"/>
          <w:lang w:val="uk-UA"/>
        </w:rPr>
      </w:pPr>
    </w:p>
    <w:p w14:paraId="01A95C2A" w14:textId="77777777" w:rsidR="00FE5714" w:rsidRDefault="00FE5714" w:rsidP="00FE5714">
      <w:pPr>
        <w:ind w:firstLine="709"/>
        <w:contextualSpacing/>
        <w:jc w:val="both"/>
        <w:rPr>
          <w:sz w:val="28"/>
          <w:szCs w:val="28"/>
          <w:lang w:val="uk-UA"/>
        </w:rPr>
      </w:pPr>
    </w:p>
    <w:p w14:paraId="594172D3" w14:textId="77777777" w:rsidR="00FE5714" w:rsidRPr="00FE5714" w:rsidRDefault="00FE5714" w:rsidP="00FE5714">
      <w:pPr>
        <w:ind w:firstLine="709"/>
        <w:contextualSpacing/>
        <w:jc w:val="both"/>
        <w:rPr>
          <w:b/>
          <w:sz w:val="28"/>
          <w:szCs w:val="28"/>
          <w:lang w:val="uk-UA"/>
        </w:rPr>
      </w:pPr>
      <w:r w:rsidRPr="00FE5714">
        <w:rPr>
          <w:b/>
          <w:sz w:val="28"/>
          <w:szCs w:val="28"/>
          <w:lang w:val="uk-UA"/>
        </w:rPr>
        <w:t>Тема „</w:t>
      </w:r>
      <w:r w:rsidRPr="00FE5714">
        <w:rPr>
          <w:b/>
          <w:sz w:val="28"/>
          <w:szCs w:val="28"/>
          <w:lang w:val="en-US"/>
        </w:rPr>
        <w:t>Gossip</w:t>
      </w:r>
      <w:r w:rsidRPr="00FE5714">
        <w:rPr>
          <w:b/>
          <w:sz w:val="28"/>
          <w:szCs w:val="28"/>
          <w:lang w:val="uk-UA"/>
        </w:rPr>
        <w:t xml:space="preserve"> </w:t>
      </w:r>
      <w:r w:rsidRPr="00FE5714">
        <w:rPr>
          <w:b/>
          <w:sz w:val="28"/>
          <w:szCs w:val="28"/>
          <w:lang w:val="en-US"/>
        </w:rPr>
        <w:t>about</w:t>
      </w:r>
      <w:r w:rsidRPr="00FE5714">
        <w:rPr>
          <w:b/>
          <w:sz w:val="28"/>
          <w:szCs w:val="28"/>
          <w:lang w:val="uk-UA"/>
        </w:rPr>
        <w:t xml:space="preserve"> </w:t>
      </w:r>
      <w:r w:rsidRPr="00FE5714">
        <w:rPr>
          <w:b/>
          <w:sz w:val="28"/>
          <w:szCs w:val="28"/>
          <w:lang w:val="en-US"/>
        </w:rPr>
        <w:t>Celebrities</w:t>
      </w:r>
      <w:r w:rsidRPr="00FE5714">
        <w:rPr>
          <w:b/>
          <w:sz w:val="28"/>
          <w:szCs w:val="28"/>
          <w:lang w:val="uk-UA"/>
        </w:rPr>
        <w:t>”.</w:t>
      </w:r>
    </w:p>
    <w:p w14:paraId="3EDEF201" w14:textId="77777777" w:rsidR="00FE5714" w:rsidRDefault="00FE5714" w:rsidP="00FE5714">
      <w:pPr>
        <w:ind w:firstLine="709"/>
        <w:contextualSpacing/>
        <w:jc w:val="both"/>
        <w:rPr>
          <w:sz w:val="28"/>
          <w:szCs w:val="28"/>
          <w:lang w:val="uk-UA"/>
        </w:rPr>
      </w:pPr>
      <w:proofErr w:type="spellStart"/>
      <w:r w:rsidRPr="00FE5714">
        <w:rPr>
          <w:i/>
          <w:sz w:val="28"/>
          <w:szCs w:val="28"/>
          <w:lang w:val="en-US"/>
        </w:rPr>
        <w:t>На</w:t>
      </w:r>
      <w:proofErr w:type="spellEnd"/>
      <w:r w:rsidRPr="00FE5714">
        <w:rPr>
          <w:i/>
          <w:sz w:val="28"/>
          <w:szCs w:val="28"/>
          <w:lang w:val="en-US"/>
        </w:rPr>
        <w:t xml:space="preserve"> </w:t>
      </w:r>
      <w:proofErr w:type="spellStart"/>
      <w:r w:rsidRPr="00FE5714">
        <w:rPr>
          <w:i/>
          <w:sz w:val="28"/>
          <w:szCs w:val="28"/>
          <w:lang w:val="en-US"/>
        </w:rPr>
        <w:t>першому</w:t>
      </w:r>
      <w:proofErr w:type="spellEnd"/>
      <w:r w:rsidRPr="00FE5714">
        <w:rPr>
          <w:i/>
          <w:sz w:val="28"/>
          <w:szCs w:val="28"/>
          <w:lang w:val="en-US"/>
        </w:rPr>
        <w:t xml:space="preserve"> </w:t>
      </w:r>
      <w:proofErr w:type="spellStart"/>
      <w:r w:rsidRPr="00FE5714">
        <w:rPr>
          <w:i/>
          <w:sz w:val="28"/>
          <w:szCs w:val="28"/>
          <w:lang w:val="en-US"/>
        </w:rPr>
        <w:t>занятті</w:t>
      </w:r>
      <w:proofErr w:type="spellEnd"/>
      <w:r w:rsidRPr="00DB293D">
        <w:rPr>
          <w:sz w:val="28"/>
          <w:szCs w:val="28"/>
          <w:lang w:val="en-US"/>
        </w:rPr>
        <w:t xml:space="preserve"> </w:t>
      </w:r>
      <w:r>
        <w:rPr>
          <w:sz w:val="28"/>
          <w:szCs w:val="28"/>
          <w:lang w:val="uk-UA"/>
        </w:rPr>
        <w:t>викладач</w:t>
      </w:r>
      <w:r w:rsidRPr="00DB293D">
        <w:rPr>
          <w:sz w:val="28"/>
          <w:szCs w:val="28"/>
          <w:lang w:val="en-US"/>
        </w:rPr>
        <w:t xml:space="preserve"> </w:t>
      </w:r>
      <w:proofErr w:type="spellStart"/>
      <w:r w:rsidRPr="00DB293D">
        <w:rPr>
          <w:sz w:val="28"/>
          <w:szCs w:val="28"/>
          <w:lang w:val="en-US"/>
        </w:rPr>
        <w:t>повідомляє</w:t>
      </w:r>
      <w:proofErr w:type="spellEnd"/>
      <w:r w:rsidRPr="00DB293D">
        <w:rPr>
          <w:sz w:val="28"/>
          <w:szCs w:val="28"/>
          <w:lang w:val="en-US"/>
        </w:rPr>
        <w:t xml:space="preserve"> </w:t>
      </w:r>
      <w:proofErr w:type="spellStart"/>
      <w:r w:rsidRPr="00DB293D">
        <w:rPr>
          <w:sz w:val="28"/>
          <w:szCs w:val="28"/>
          <w:lang w:val="en-US"/>
        </w:rPr>
        <w:t>студентам</w:t>
      </w:r>
      <w:proofErr w:type="spellEnd"/>
      <w:r w:rsidRPr="00DB293D">
        <w:rPr>
          <w:sz w:val="28"/>
          <w:szCs w:val="28"/>
          <w:lang w:val="en-US"/>
        </w:rPr>
        <w:t xml:space="preserve"> </w:t>
      </w:r>
      <w:proofErr w:type="spellStart"/>
      <w:r w:rsidRPr="00DB293D">
        <w:rPr>
          <w:sz w:val="28"/>
          <w:szCs w:val="28"/>
          <w:lang w:val="en-US"/>
        </w:rPr>
        <w:t>тему</w:t>
      </w:r>
      <w:proofErr w:type="spellEnd"/>
      <w:r w:rsidRPr="00DB293D">
        <w:rPr>
          <w:sz w:val="28"/>
          <w:szCs w:val="28"/>
          <w:lang w:val="en-US"/>
        </w:rPr>
        <w:t xml:space="preserve"> </w:t>
      </w:r>
      <w:proofErr w:type="spellStart"/>
      <w:r w:rsidRPr="00DB293D">
        <w:rPr>
          <w:sz w:val="28"/>
          <w:szCs w:val="28"/>
          <w:lang w:val="en-US"/>
        </w:rPr>
        <w:t>заняття</w:t>
      </w:r>
      <w:proofErr w:type="spellEnd"/>
      <w:r w:rsidRPr="00DB293D">
        <w:rPr>
          <w:sz w:val="28"/>
          <w:szCs w:val="28"/>
          <w:lang w:val="en-US"/>
        </w:rPr>
        <w:t xml:space="preserve"> </w:t>
      </w:r>
      <w:proofErr w:type="spellStart"/>
      <w:r w:rsidRPr="00DB293D">
        <w:rPr>
          <w:sz w:val="28"/>
          <w:szCs w:val="28"/>
          <w:lang w:val="en-US"/>
        </w:rPr>
        <w:t>та</w:t>
      </w:r>
      <w:proofErr w:type="spellEnd"/>
      <w:r w:rsidRPr="00DB293D">
        <w:rPr>
          <w:sz w:val="28"/>
          <w:szCs w:val="28"/>
          <w:lang w:val="en-US"/>
        </w:rPr>
        <w:t xml:space="preserve"> </w:t>
      </w:r>
      <w:proofErr w:type="spellStart"/>
      <w:r w:rsidRPr="00FE5714">
        <w:rPr>
          <w:sz w:val="28"/>
          <w:szCs w:val="28"/>
          <w:u w:val="single"/>
          <w:lang w:val="en-US"/>
        </w:rPr>
        <w:t>організовує</w:t>
      </w:r>
      <w:proofErr w:type="spellEnd"/>
      <w:r w:rsidRPr="00FE5714">
        <w:rPr>
          <w:sz w:val="28"/>
          <w:szCs w:val="28"/>
          <w:u w:val="single"/>
          <w:lang w:val="en-US"/>
        </w:rPr>
        <w:t xml:space="preserve"> </w:t>
      </w:r>
      <w:proofErr w:type="spellStart"/>
      <w:r w:rsidRPr="00FE5714">
        <w:rPr>
          <w:sz w:val="28"/>
          <w:szCs w:val="28"/>
          <w:u w:val="single"/>
          <w:lang w:val="en-US"/>
        </w:rPr>
        <w:t>дискусію</w:t>
      </w:r>
      <w:proofErr w:type="spellEnd"/>
      <w:r w:rsidRPr="00DB293D">
        <w:rPr>
          <w:sz w:val="28"/>
          <w:szCs w:val="28"/>
          <w:lang w:val="en-US"/>
        </w:rPr>
        <w:t xml:space="preserve">, </w:t>
      </w:r>
      <w:proofErr w:type="spellStart"/>
      <w:r w:rsidRPr="00DB293D">
        <w:rPr>
          <w:sz w:val="28"/>
          <w:szCs w:val="28"/>
          <w:lang w:val="en-US"/>
        </w:rPr>
        <w:t>звертаючи</w:t>
      </w:r>
      <w:proofErr w:type="spellEnd"/>
      <w:r w:rsidRPr="00DB293D">
        <w:rPr>
          <w:sz w:val="28"/>
          <w:szCs w:val="28"/>
          <w:lang w:val="en-US"/>
        </w:rPr>
        <w:t xml:space="preserve"> </w:t>
      </w:r>
      <w:proofErr w:type="spellStart"/>
      <w:r w:rsidRPr="00DB293D">
        <w:rPr>
          <w:sz w:val="28"/>
          <w:szCs w:val="28"/>
          <w:lang w:val="en-US"/>
        </w:rPr>
        <w:t>їх</w:t>
      </w:r>
      <w:proofErr w:type="spellEnd"/>
      <w:r w:rsidRPr="00DB293D">
        <w:rPr>
          <w:sz w:val="28"/>
          <w:szCs w:val="28"/>
          <w:lang w:val="en-US"/>
        </w:rPr>
        <w:t xml:space="preserve"> </w:t>
      </w:r>
      <w:proofErr w:type="spellStart"/>
      <w:r w:rsidRPr="00DB293D">
        <w:rPr>
          <w:sz w:val="28"/>
          <w:szCs w:val="28"/>
          <w:lang w:val="en-US"/>
        </w:rPr>
        <w:t>увагу</w:t>
      </w:r>
      <w:proofErr w:type="spellEnd"/>
      <w:r w:rsidRPr="00DB293D">
        <w:rPr>
          <w:sz w:val="28"/>
          <w:szCs w:val="28"/>
          <w:lang w:val="en-US"/>
        </w:rPr>
        <w:t xml:space="preserve"> </w:t>
      </w:r>
      <w:proofErr w:type="spellStart"/>
      <w:r w:rsidRPr="00DB293D">
        <w:rPr>
          <w:sz w:val="28"/>
          <w:szCs w:val="28"/>
          <w:lang w:val="en-US"/>
        </w:rPr>
        <w:t>на</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питання</w:t>
      </w:r>
      <w:proofErr w:type="spellEnd"/>
      <w:r w:rsidRPr="00DB293D">
        <w:rPr>
          <w:sz w:val="28"/>
          <w:szCs w:val="28"/>
          <w:lang w:val="en-US"/>
        </w:rPr>
        <w:t xml:space="preserve">: where do you find gossip about celebrities? </w:t>
      </w:r>
      <w:proofErr w:type="gramStart"/>
      <w:r w:rsidRPr="00DB293D">
        <w:rPr>
          <w:sz w:val="28"/>
          <w:szCs w:val="28"/>
          <w:lang w:val="en-US"/>
        </w:rPr>
        <w:t>who</w:t>
      </w:r>
      <w:proofErr w:type="gramEnd"/>
      <w:r w:rsidRPr="00DB293D">
        <w:rPr>
          <w:sz w:val="28"/>
          <w:szCs w:val="28"/>
          <w:lang w:val="en-US"/>
        </w:rPr>
        <w:t xml:space="preserve"> are the celebrities in the news </w:t>
      </w:r>
      <w:proofErr w:type="gramStart"/>
      <w:r w:rsidRPr="00DB293D">
        <w:rPr>
          <w:sz w:val="28"/>
          <w:szCs w:val="28"/>
          <w:lang w:val="en-US"/>
        </w:rPr>
        <w:t>at the moment</w:t>
      </w:r>
      <w:proofErr w:type="gramEnd"/>
      <w:r w:rsidRPr="00DB293D">
        <w:rPr>
          <w:sz w:val="28"/>
          <w:szCs w:val="28"/>
          <w:lang w:val="en-US"/>
        </w:rPr>
        <w:t xml:space="preserve">? </w:t>
      </w:r>
      <w:proofErr w:type="gramStart"/>
      <w:r w:rsidRPr="00DB293D">
        <w:rPr>
          <w:sz w:val="28"/>
          <w:szCs w:val="28"/>
          <w:lang w:val="en-US"/>
        </w:rPr>
        <w:t>what</w:t>
      </w:r>
      <w:proofErr w:type="gramEnd"/>
      <w:r w:rsidRPr="00DB293D">
        <w:rPr>
          <w:sz w:val="28"/>
          <w:szCs w:val="28"/>
          <w:lang w:val="en-US"/>
        </w:rPr>
        <w:t xml:space="preserve"> is the latest celebrity gossip? </w:t>
      </w:r>
      <w:proofErr w:type="gramStart"/>
      <w:r w:rsidRPr="00DB293D">
        <w:rPr>
          <w:sz w:val="28"/>
          <w:szCs w:val="28"/>
          <w:lang w:val="en-US"/>
        </w:rPr>
        <w:t>which</w:t>
      </w:r>
      <w:proofErr w:type="gramEnd"/>
      <w:r w:rsidRPr="00DB293D">
        <w:rPr>
          <w:sz w:val="28"/>
          <w:szCs w:val="28"/>
          <w:lang w:val="en-US"/>
        </w:rPr>
        <w:t xml:space="preserve"> celebrity couples can you name? </w:t>
      </w:r>
    </w:p>
    <w:p w14:paraId="09F6DE24" w14:textId="77777777" w:rsidR="00FE5714" w:rsidRPr="00FE5714" w:rsidRDefault="00FE5714" w:rsidP="00FE5714">
      <w:pPr>
        <w:ind w:firstLine="709"/>
        <w:contextualSpacing/>
        <w:jc w:val="both"/>
        <w:rPr>
          <w:sz w:val="28"/>
          <w:szCs w:val="28"/>
          <w:lang w:val="uk-UA"/>
        </w:rPr>
      </w:pPr>
      <w:r w:rsidRPr="00FE5714">
        <w:rPr>
          <w:sz w:val="28"/>
          <w:szCs w:val="28"/>
          <w:lang w:val="uk-UA"/>
        </w:rPr>
        <w:t xml:space="preserve">Після виконання цього завдання </w:t>
      </w:r>
      <w:r w:rsidRPr="00FE5714">
        <w:rPr>
          <w:sz w:val="28"/>
          <w:szCs w:val="28"/>
          <w:u w:val="single"/>
          <w:lang w:val="uk-UA"/>
        </w:rPr>
        <w:t>викладач інформує студентів про участь у рольовій грі</w:t>
      </w:r>
      <w:r w:rsidRPr="00FE5714">
        <w:rPr>
          <w:sz w:val="28"/>
          <w:szCs w:val="28"/>
          <w:lang w:val="uk-UA"/>
        </w:rPr>
        <w:t xml:space="preserve">, поділяє навчальну групу на три підгрупи та роздає рольові картки. </w:t>
      </w:r>
    </w:p>
    <w:p w14:paraId="5EB4D362" w14:textId="77777777" w:rsidR="00FE5714" w:rsidRPr="00DB293D" w:rsidRDefault="00FE5714" w:rsidP="00FE5714">
      <w:pPr>
        <w:ind w:firstLine="709"/>
        <w:contextualSpacing/>
        <w:jc w:val="both"/>
        <w:rPr>
          <w:sz w:val="28"/>
          <w:szCs w:val="28"/>
          <w:lang w:val="en-US"/>
        </w:rPr>
      </w:pPr>
      <w:r w:rsidRPr="00DB293D">
        <w:rPr>
          <w:b/>
          <w:bCs/>
          <w:sz w:val="28"/>
          <w:szCs w:val="28"/>
          <w:lang w:val="en-US"/>
        </w:rPr>
        <w:t>Role card 1</w:t>
      </w:r>
    </w:p>
    <w:p w14:paraId="5A1E3B4E" w14:textId="77777777" w:rsidR="00FE5714" w:rsidRPr="00DB293D" w:rsidRDefault="00FE5714" w:rsidP="00FE5714">
      <w:pPr>
        <w:ind w:firstLine="709"/>
        <w:contextualSpacing/>
        <w:jc w:val="both"/>
        <w:rPr>
          <w:sz w:val="28"/>
          <w:szCs w:val="28"/>
          <w:lang w:val="en-US"/>
        </w:rPr>
      </w:pPr>
      <w:r w:rsidRPr="00DB293D">
        <w:rPr>
          <w:sz w:val="28"/>
          <w:szCs w:val="28"/>
          <w:lang w:val="en-US"/>
        </w:rPr>
        <w:t>You are Brad Pitt, a famous American actor and celebrity. You are about to appear as a guest on a live television show. A journalist is going to ask you and your wife, Angelina Jolie, some questions. Earlier today you received a phone call from Angelina. She says she knows you are cheating on her with another woman. She is very angry and says she is leaving you.</w:t>
      </w:r>
    </w:p>
    <w:p w14:paraId="54D5FDF8" w14:textId="77777777" w:rsidR="00FE5714" w:rsidRPr="00DB293D" w:rsidRDefault="00FE5714" w:rsidP="00FE5714">
      <w:pPr>
        <w:ind w:firstLine="709"/>
        <w:contextualSpacing/>
        <w:jc w:val="both"/>
        <w:rPr>
          <w:sz w:val="28"/>
          <w:szCs w:val="28"/>
          <w:lang w:val="en-US"/>
        </w:rPr>
      </w:pPr>
      <w:r w:rsidRPr="00DB293D">
        <w:rPr>
          <w:b/>
          <w:bCs/>
          <w:sz w:val="28"/>
          <w:szCs w:val="28"/>
          <w:lang w:val="en-US"/>
        </w:rPr>
        <w:t>Role card 2</w:t>
      </w:r>
    </w:p>
    <w:p w14:paraId="307CFCBE" w14:textId="77777777" w:rsidR="00FE5714" w:rsidRPr="00DB293D" w:rsidRDefault="00FE5714" w:rsidP="00FE5714">
      <w:pPr>
        <w:ind w:firstLine="709"/>
        <w:contextualSpacing/>
        <w:jc w:val="both"/>
        <w:rPr>
          <w:sz w:val="28"/>
          <w:szCs w:val="28"/>
          <w:lang w:val="en-US"/>
        </w:rPr>
      </w:pPr>
      <w:r w:rsidRPr="00DB293D">
        <w:rPr>
          <w:sz w:val="28"/>
          <w:szCs w:val="28"/>
          <w:lang w:val="en-US"/>
        </w:rPr>
        <w:t>You are Angelina Jolie, an American actress and film director. You are married to Brad Pitt, a famous American actor and celebrity. You are about to appear as a guest on a live television show. A journalist is going to ask you and your husband some questions. You think Brad is cheating on you with another woman. You are very angry. You love David but this isn’t the first time he has cheated on you. This time you have evidence.</w:t>
      </w:r>
    </w:p>
    <w:p w14:paraId="45F8E335" w14:textId="77777777" w:rsidR="00FE5714" w:rsidRPr="00DB293D" w:rsidRDefault="00FE5714" w:rsidP="00FE5714">
      <w:pPr>
        <w:ind w:firstLine="709"/>
        <w:contextualSpacing/>
        <w:jc w:val="both"/>
        <w:rPr>
          <w:sz w:val="28"/>
          <w:szCs w:val="28"/>
          <w:lang w:val="en-US"/>
        </w:rPr>
      </w:pPr>
      <w:r w:rsidRPr="00DB293D">
        <w:rPr>
          <w:b/>
          <w:bCs/>
          <w:sz w:val="28"/>
          <w:szCs w:val="28"/>
          <w:lang w:val="en-US"/>
        </w:rPr>
        <w:t>Role card 3</w:t>
      </w:r>
    </w:p>
    <w:p w14:paraId="78314E74"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You are a television journalist. On today’s show you are going to interview two guest </w:t>
      </w:r>
      <w:proofErr w:type="gramStart"/>
      <w:r w:rsidRPr="00DB293D">
        <w:rPr>
          <w:sz w:val="28"/>
          <w:szCs w:val="28"/>
          <w:lang w:val="en-US"/>
        </w:rPr>
        <w:t>celebrities;</w:t>
      </w:r>
      <w:proofErr w:type="gramEnd"/>
      <w:r w:rsidRPr="00DB293D">
        <w:rPr>
          <w:sz w:val="28"/>
          <w:szCs w:val="28"/>
          <w:lang w:val="en-US"/>
        </w:rPr>
        <w:t xml:space="preserve"> Brad Pitt, a famous American actor, and his wife, Angelina Jolie, an American actress and film director. You have heard a </w:t>
      </w:r>
      <w:proofErr w:type="spellStart"/>
      <w:r w:rsidRPr="00DB293D">
        <w:rPr>
          <w:sz w:val="28"/>
          <w:szCs w:val="28"/>
          <w:lang w:val="en-US"/>
        </w:rPr>
        <w:t>rumour</w:t>
      </w:r>
      <w:proofErr w:type="spellEnd"/>
      <w:r w:rsidRPr="00DB293D">
        <w:rPr>
          <w:sz w:val="28"/>
          <w:szCs w:val="28"/>
          <w:lang w:val="en-US"/>
        </w:rPr>
        <w:t xml:space="preserve"> that the celebrity couple are having problems in their marriage. You think TV viewers will be very interested in this news.</w:t>
      </w:r>
    </w:p>
    <w:p w14:paraId="169BAF0E" w14:textId="77777777" w:rsidR="00FE5714" w:rsidRPr="00FE5714" w:rsidRDefault="00FE5714" w:rsidP="00FE5714">
      <w:pPr>
        <w:ind w:firstLine="709"/>
        <w:contextualSpacing/>
        <w:jc w:val="both"/>
        <w:rPr>
          <w:i/>
          <w:sz w:val="28"/>
          <w:szCs w:val="28"/>
        </w:rPr>
      </w:pPr>
      <w:r w:rsidRPr="00FE5714">
        <w:rPr>
          <w:i/>
          <w:sz w:val="28"/>
          <w:szCs w:val="28"/>
        </w:rPr>
        <w:t xml:space="preserve">З метою </w:t>
      </w:r>
      <w:proofErr w:type="spellStart"/>
      <w:r w:rsidRPr="00FE5714">
        <w:rPr>
          <w:i/>
          <w:sz w:val="28"/>
          <w:szCs w:val="28"/>
        </w:rPr>
        <w:t>підготовки</w:t>
      </w:r>
      <w:proofErr w:type="spellEnd"/>
      <w:r w:rsidRPr="00FE5714">
        <w:rPr>
          <w:i/>
          <w:sz w:val="28"/>
          <w:szCs w:val="28"/>
        </w:rPr>
        <w:t xml:space="preserve"> до </w:t>
      </w:r>
      <w:proofErr w:type="spellStart"/>
      <w:r w:rsidRPr="00FE5714">
        <w:rPr>
          <w:i/>
          <w:sz w:val="28"/>
          <w:szCs w:val="28"/>
        </w:rPr>
        <w:t>рольової</w:t>
      </w:r>
      <w:proofErr w:type="spellEnd"/>
      <w:r w:rsidRPr="00FE5714">
        <w:rPr>
          <w:i/>
          <w:sz w:val="28"/>
          <w:szCs w:val="28"/>
        </w:rPr>
        <w:t xml:space="preserve"> </w:t>
      </w:r>
      <w:proofErr w:type="spellStart"/>
      <w:r w:rsidRPr="00FE5714">
        <w:rPr>
          <w:i/>
          <w:sz w:val="28"/>
          <w:szCs w:val="28"/>
        </w:rPr>
        <w:t>гри</w:t>
      </w:r>
      <w:proofErr w:type="spellEnd"/>
      <w:r w:rsidRPr="00FE5714">
        <w:rPr>
          <w:i/>
          <w:sz w:val="28"/>
          <w:szCs w:val="28"/>
        </w:rPr>
        <w:t xml:space="preserve"> </w:t>
      </w:r>
      <w:proofErr w:type="spellStart"/>
      <w:r w:rsidRPr="00FE5714">
        <w:rPr>
          <w:i/>
          <w:sz w:val="28"/>
          <w:szCs w:val="28"/>
        </w:rPr>
        <w:t>студенти</w:t>
      </w:r>
      <w:proofErr w:type="spellEnd"/>
      <w:r w:rsidRPr="00FE5714">
        <w:rPr>
          <w:i/>
          <w:sz w:val="28"/>
          <w:szCs w:val="28"/>
        </w:rPr>
        <w:t xml:space="preserve"> </w:t>
      </w:r>
      <w:proofErr w:type="spellStart"/>
      <w:r w:rsidRPr="00FE5714">
        <w:rPr>
          <w:i/>
          <w:sz w:val="28"/>
          <w:szCs w:val="28"/>
        </w:rPr>
        <w:t>виконують</w:t>
      </w:r>
      <w:proofErr w:type="spellEnd"/>
      <w:r w:rsidRPr="00FE5714">
        <w:rPr>
          <w:i/>
          <w:sz w:val="28"/>
          <w:szCs w:val="28"/>
        </w:rPr>
        <w:t xml:space="preserve"> </w:t>
      </w:r>
      <w:proofErr w:type="spellStart"/>
      <w:r w:rsidRPr="00FE5714">
        <w:rPr>
          <w:i/>
          <w:sz w:val="28"/>
          <w:szCs w:val="28"/>
        </w:rPr>
        <w:t>завдання</w:t>
      </w:r>
      <w:proofErr w:type="spellEnd"/>
      <w:r w:rsidRPr="00FE5714">
        <w:rPr>
          <w:i/>
          <w:sz w:val="28"/>
          <w:szCs w:val="28"/>
        </w:rPr>
        <w:t xml:space="preserve">, </w:t>
      </w:r>
      <w:proofErr w:type="spellStart"/>
      <w:r w:rsidRPr="00FE5714">
        <w:rPr>
          <w:i/>
          <w:sz w:val="28"/>
          <w:szCs w:val="28"/>
        </w:rPr>
        <w:t>які</w:t>
      </w:r>
      <w:proofErr w:type="spellEnd"/>
      <w:r w:rsidRPr="00FE5714">
        <w:rPr>
          <w:i/>
          <w:sz w:val="28"/>
          <w:szCs w:val="28"/>
        </w:rPr>
        <w:t xml:space="preserve"> </w:t>
      </w:r>
      <w:proofErr w:type="spellStart"/>
      <w:r w:rsidRPr="00FE5714">
        <w:rPr>
          <w:i/>
          <w:sz w:val="28"/>
          <w:szCs w:val="28"/>
        </w:rPr>
        <w:t>додаються</w:t>
      </w:r>
      <w:proofErr w:type="spellEnd"/>
      <w:r w:rsidRPr="00FE5714">
        <w:rPr>
          <w:i/>
          <w:sz w:val="28"/>
          <w:szCs w:val="28"/>
        </w:rPr>
        <w:t xml:space="preserve"> до </w:t>
      </w:r>
      <w:proofErr w:type="spellStart"/>
      <w:r w:rsidRPr="00FE5714">
        <w:rPr>
          <w:i/>
          <w:sz w:val="28"/>
          <w:szCs w:val="28"/>
        </w:rPr>
        <w:t>кожної</w:t>
      </w:r>
      <w:proofErr w:type="spellEnd"/>
      <w:r w:rsidRPr="00FE5714">
        <w:rPr>
          <w:i/>
          <w:sz w:val="28"/>
          <w:szCs w:val="28"/>
        </w:rPr>
        <w:t xml:space="preserve"> </w:t>
      </w:r>
      <w:proofErr w:type="spellStart"/>
      <w:r w:rsidRPr="00FE5714">
        <w:rPr>
          <w:i/>
          <w:sz w:val="28"/>
          <w:szCs w:val="28"/>
        </w:rPr>
        <w:t>картки</w:t>
      </w:r>
      <w:proofErr w:type="spellEnd"/>
      <w:r w:rsidRPr="00FE5714">
        <w:rPr>
          <w:i/>
          <w:sz w:val="28"/>
          <w:szCs w:val="28"/>
        </w:rPr>
        <w:t xml:space="preserve">. </w:t>
      </w:r>
    </w:p>
    <w:p w14:paraId="6D9769C0" w14:textId="77777777" w:rsidR="00FE5714" w:rsidRPr="00DB293D" w:rsidRDefault="00FE5714" w:rsidP="00FE5714">
      <w:pPr>
        <w:ind w:firstLine="709"/>
        <w:contextualSpacing/>
        <w:jc w:val="both"/>
        <w:rPr>
          <w:sz w:val="28"/>
          <w:szCs w:val="28"/>
          <w:lang w:val="en-US"/>
        </w:rPr>
      </w:pPr>
      <w:proofErr w:type="spellStart"/>
      <w:r w:rsidRPr="00FE5714">
        <w:rPr>
          <w:sz w:val="28"/>
          <w:szCs w:val="28"/>
          <w:u w:val="single"/>
          <w:lang w:val="en-US"/>
        </w:rPr>
        <w:t>Завдання</w:t>
      </w:r>
      <w:proofErr w:type="spellEnd"/>
      <w:r w:rsidRPr="00FE5714">
        <w:rPr>
          <w:sz w:val="28"/>
          <w:szCs w:val="28"/>
          <w:u w:val="single"/>
          <w:lang w:val="en-US"/>
        </w:rPr>
        <w:t xml:space="preserve"> </w:t>
      </w:r>
      <w:proofErr w:type="spellStart"/>
      <w:r w:rsidRPr="00FE5714">
        <w:rPr>
          <w:sz w:val="28"/>
          <w:szCs w:val="28"/>
          <w:u w:val="single"/>
          <w:lang w:val="en-US"/>
        </w:rPr>
        <w:t>до</w:t>
      </w:r>
      <w:proofErr w:type="spellEnd"/>
      <w:r w:rsidRPr="00FE5714">
        <w:rPr>
          <w:sz w:val="28"/>
          <w:szCs w:val="28"/>
          <w:u w:val="single"/>
          <w:lang w:val="en-US"/>
        </w:rPr>
        <w:t xml:space="preserve"> </w:t>
      </w:r>
      <w:proofErr w:type="spellStart"/>
      <w:r w:rsidRPr="00FE5714">
        <w:rPr>
          <w:sz w:val="28"/>
          <w:szCs w:val="28"/>
          <w:u w:val="single"/>
          <w:lang w:val="en-US"/>
        </w:rPr>
        <w:t>першої</w:t>
      </w:r>
      <w:proofErr w:type="spellEnd"/>
      <w:r w:rsidRPr="00FE5714">
        <w:rPr>
          <w:sz w:val="28"/>
          <w:szCs w:val="28"/>
          <w:u w:val="single"/>
          <w:lang w:val="en-US"/>
        </w:rPr>
        <w:t xml:space="preserve"> </w:t>
      </w:r>
      <w:proofErr w:type="spellStart"/>
      <w:r w:rsidRPr="00FE5714">
        <w:rPr>
          <w:sz w:val="28"/>
          <w:szCs w:val="28"/>
          <w:u w:val="single"/>
          <w:lang w:val="en-US"/>
        </w:rPr>
        <w:t>та</w:t>
      </w:r>
      <w:proofErr w:type="spellEnd"/>
      <w:r w:rsidRPr="00FE5714">
        <w:rPr>
          <w:sz w:val="28"/>
          <w:szCs w:val="28"/>
          <w:u w:val="single"/>
          <w:lang w:val="en-US"/>
        </w:rPr>
        <w:t xml:space="preserve"> </w:t>
      </w:r>
      <w:proofErr w:type="spellStart"/>
      <w:r w:rsidRPr="00FE5714">
        <w:rPr>
          <w:sz w:val="28"/>
          <w:szCs w:val="28"/>
          <w:u w:val="single"/>
          <w:lang w:val="en-US"/>
        </w:rPr>
        <w:t>другої</w:t>
      </w:r>
      <w:proofErr w:type="spellEnd"/>
      <w:r w:rsidRPr="00FE5714">
        <w:rPr>
          <w:sz w:val="28"/>
          <w:szCs w:val="28"/>
          <w:u w:val="single"/>
          <w:lang w:val="en-US"/>
        </w:rPr>
        <w:t xml:space="preserve"> </w:t>
      </w:r>
      <w:proofErr w:type="spellStart"/>
      <w:r w:rsidRPr="00FE5714">
        <w:rPr>
          <w:sz w:val="28"/>
          <w:szCs w:val="28"/>
          <w:u w:val="single"/>
          <w:lang w:val="en-US"/>
        </w:rPr>
        <w:t>карток</w:t>
      </w:r>
      <w:proofErr w:type="spellEnd"/>
      <w:r w:rsidRPr="00DB293D">
        <w:rPr>
          <w:sz w:val="28"/>
          <w:szCs w:val="28"/>
          <w:lang w:val="en-US"/>
        </w:rPr>
        <w:t xml:space="preserve">: think of the questions the journalist is going to ask you; plan your answers; figure out what you are going to tell the journalist and what you aren’t going to tell. </w:t>
      </w:r>
      <w:proofErr w:type="spellStart"/>
      <w:r w:rsidRPr="00FE5714">
        <w:rPr>
          <w:sz w:val="28"/>
          <w:szCs w:val="28"/>
          <w:u w:val="single"/>
          <w:lang w:val="en-US"/>
        </w:rPr>
        <w:t>До</w:t>
      </w:r>
      <w:proofErr w:type="spellEnd"/>
      <w:r w:rsidRPr="00FE5714">
        <w:rPr>
          <w:sz w:val="28"/>
          <w:szCs w:val="28"/>
          <w:u w:val="single"/>
          <w:lang w:val="en-US"/>
        </w:rPr>
        <w:t xml:space="preserve"> </w:t>
      </w:r>
      <w:proofErr w:type="spellStart"/>
      <w:r w:rsidRPr="00FE5714">
        <w:rPr>
          <w:sz w:val="28"/>
          <w:szCs w:val="28"/>
          <w:u w:val="single"/>
          <w:lang w:val="en-US"/>
        </w:rPr>
        <w:t>третьої</w:t>
      </w:r>
      <w:proofErr w:type="spellEnd"/>
      <w:r w:rsidRPr="00FE5714">
        <w:rPr>
          <w:sz w:val="28"/>
          <w:szCs w:val="28"/>
          <w:u w:val="single"/>
          <w:lang w:val="en-US"/>
        </w:rPr>
        <w:t xml:space="preserve"> </w:t>
      </w:r>
      <w:proofErr w:type="spellStart"/>
      <w:r w:rsidRPr="00FE5714">
        <w:rPr>
          <w:sz w:val="28"/>
          <w:szCs w:val="28"/>
          <w:u w:val="single"/>
          <w:lang w:val="en-US"/>
        </w:rPr>
        <w:t>картки</w:t>
      </w:r>
      <w:proofErr w:type="spellEnd"/>
      <w:r w:rsidRPr="00DB293D">
        <w:rPr>
          <w:sz w:val="28"/>
          <w:szCs w:val="28"/>
          <w:lang w:val="en-US"/>
        </w:rPr>
        <w:t xml:space="preserve"> </w:t>
      </w:r>
      <w:proofErr w:type="spellStart"/>
      <w:r w:rsidRPr="00DB293D">
        <w:rPr>
          <w:sz w:val="28"/>
          <w:szCs w:val="28"/>
          <w:lang w:val="en-US"/>
        </w:rPr>
        <w:t>додаються</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prepare some questions to ask your two celebrity guests; try to make your questions original, ask them about the </w:t>
      </w:r>
      <w:proofErr w:type="spellStart"/>
      <w:r w:rsidRPr="00DB293D">
        <w:rPr>
          <w:sz w:val="28"/>
          <w:szCs w:val="28"/>
          <w:lang w:val="en-US"/>
        </w:rPr>
        <w:t>rumour</w:t>
      </w:r>
      <w:proofErr w:type="spellEnd"/>
      <w:r w:rsidRPr="00DB293D">
        <w:rPr>
          <w:sz w:val="28"/>
          <w:szCs w:val="28"/>
          <w:lang w:val="en-US"/>
        </w:rPr>
        <w:t xml:space="preserve"> you heard. </w:t>
      </w:r>
    </w:p>
    <w:p w14:paraId="64C0D765" w14:textId="77777777" w:rsidR="00FE5714" w:rsidRDefault="00FE5714" w:rsidP="00FE5714">
      <w:pPr>
        <w:ind w:firstLine="709"/>
        <w:contextualSpacing/>
        <w:jc w:val="both"/>
        <w:rPr>
          <w:sz w:val="28"/>
          <w:szCs w:val="28"/>
          <w:lang w:val="uk-UA"/>
        </w:rPr>
      </w:pPr>
      <w:proofErr w:type="spellStart"/>
      <w:r w:rsidRPr="00DB293D">
        <w:rPr>
          <w:sz w:val="28"/>
          <w:szCs w:val="28"/>
        </w:rPr>
        <w:t>Студенти</w:t>
      </w:r>
      <w:proofErr w:type="spellEnd"/>
      <w:r w:rsidRPr="00DB293D">
        <w:rPr>
          <w:sz w:val="28"/>
          <w:szCs w:val="28"/>
        </w:rPr>
        <w:t xml:space="preserve">, </w:t>
      </w:r>
      <w:proofErr w:type="spellStart"/>
      <w:r w:rsidRPr="00DB293D">
        <w:rPr>
          <w:sz w:val="28"/>
          <w:szCs w:val="28"/>
        </w:rPr>
        <w:t>отримавши</w:t>
      </w:r>
      <w:proofErr w:type="spellEnd"/>
      <w:r w:rsidRPr="00DB293D">
        <w:rPr>
          <w:sz w:val="28"/>
          <w:szCs w:val="28"/>
        </w:rPr>
        <w:t xml:space="preserve"> </w:t>
      </w:r>
      <w:proofErr w:type="spellStart"/>
      <w:r w:rsidRPr="00DB293D">
        <w:rPr>
          <w:sz w:val="28"/>
          <w:szCs w:val="28"/>
        </w:rPr>
        <w:t>картки</w:t>
      </w:r>
      <w:proofErr w:type="spellEnd"/>
      <w:r w:rsidRPr="00DB293D">
        <w:rPr>
          <w:sz w:val="28"/>
          <w:szCs w:val="28"/>
        </w:rPr>
        <w:t xml:space="preserve">, </w:t>
      </w:r>
      <w:proofErr w:type="spellStart"/>
      <w:r w:rsidRPr="00DB293D">
        <w:rPr>
          <w:sz w:val="28"/>
          <w:szCs w:val="28"/>
        </w:rPr>
        <w:t>готуються</w:t>
      </w:r>
      <w:proofErr w:type="spellEnd"/>
      <w:r w:rsidRPr="00DB293D">
        <w:rPr>
          <w:sz w:val="28"/>
          <w:szCs w:val="28"/>
        </w:rPr>
        <w:t xml:space="preserve"> до </w:t>
      </w:r>
      <w:proofErr w:type="spellStart"/>
      <w:r w:rsidRPr="00DB293D">
        <w:rPr>
          <w:sz w:val="28"/>
          <w:szCs w:val="28"/>
        </w:rPr>
        <w:t>рольової</w:t>
      </w:r>
      <w:proofErr w:type="spellEnd"/>
      <w:r w:rsidRPr="00DB293D">
        <w:rPr>
          <w:sz w:val="28"/>
          <w:szCs w:val="28"/>
        </w:rPr>
        <w:t xml:space="preserve"> </w:t>
      </w:r>
      <w:proofErr w:type="spellStart"/>
      <w:r w:rsidRPr="00DB293D">
        <w:rPr>
          <w:sz w:val="28"/>
          <w:szCs w:val="28"/>
        </w:rPr>
        <w:t>гри</w:t>
      </w:r>
      <w:proofErr w:type="spellEnd"/>
      <w:r w:rsidRPr="00DB293D">
        <w:rPr>
          <w:sz w:val="28"/>
          <w:szCs w:val="28"/>
        </w:rPr>
        <w:t xml:space="preserve"> у </w:t>
      </w:r>
      <w:proofErr w:type="spellStart"/>
      <w:r w:rsidRPr="00DB293D">
        <w:rPr>
          <w:sz w:val="28"/>
          <w:szCs w:val="28"/>
        </w:rPr>
        <w:t>своїх</w:t>
      </w:r>
      <w:proofErr w:type="spellEnd"/>
      <w:r w:rsidRPr="00DB293D">
        <w:rPr>
          <w:sz w:val="28"/>
          <w:szCs w:val="28"/>
        </w:rPr>
        <w:t xml:space="preserve"> </w:t>
      </w:r>
      <w:proofErr w:type="spellStart"/>
      <w:r w:rsidRPr="00DB293D">
        <w:rPr>
          <w:sz w:val="28"/>
          <w:szCs w:val="28"/>
        </w:rPr>
        <w:t>групах</w:t>
      </w:r>
      <w:proofErr w:type="spellEnd"/>
      <w:r w:rsidRPr="00DB293D">
        <w:rPr>
          <w:sz w:val="28"/>
          <w:szCs w:val="28"/>
        </w:rPr>
        <w:t xml:space="preserve">, </w:t>
      </w:r>
      <w:proofErr w:type="spellStart"/>
      <w:r w:rsidRPr="00DB293D">
        <w:rPr>
          <w:sz w:val="28"/>
          <w:szCs w:val="28"/>
        </w:rPr>
        <w:t>складають</w:t>
      </w:r>
      <w:proofErr w:type="spellEnd"/>
      <w:r w:rsidRPr="00DB293D">
        <w:rPr>
          <w:sz w:val="28"/>
          <w:szCs w:val="28"/>
        </w:rPr>
        <w:t xml:space="preserve"> план, </w:t>
      </w:r>
      <w:proofErr w:type="spellStart"/>
      <w:r w:rsidRPr="00DB293D">
        <w:rPr>
          <w:sz w:val="28"/>
          <w:szCs w:val="28"/>
        </w:rPr>
        <w:t>роблять</w:t>
      </w:r>
      <w:proofErr w:type="spellEnd"/>
      <w:r w:rsidRPr="00DB293D">
        <w:rPr>
          <w:sz w:val="28"/>
          <w:szCs w:val="28"/>
        </w:rPr>
        <w:t xml:space="preserve"> записи. Вони </w:t>
      </w:r>
      <w:proofErr w:type="spellStart"/>
      <w:r w:rsidRPr="00DB293D">
        <w:rPr>
          <w:sz w:val="28"/>
          <w:szCs w:val="28"/>
        </w:rPr>
        <w:t>розігрують</w:t>
      </w:r>
      <w:proofErr w:type="spellEnd"/>
      <w:r w:rsidRPr="00DB293D">
        <w:rPr>
          <w:sz w:val="28"/>
          <w:szCs w:val="28"/>
        </w:rPr>
        <w:t xml:space="preserve"> </w:t>
      </w:r>
      <w:proofErr w:type="spellStart"/>
      <w:r w:rsidRPr="00DB293D">
        <w:rPr>
          <w:sz w:val="28"/>
          <w:szCs w:val="28"/>
        </w:rPr>
        <w:t>власні</w:t>
      </w:r>
      <w:proofErr w:type="spellEnd"/>
      <w:r w:rsidRPr="00DB293D">
        <w:rPr>
          <w:sz w:val="28"/>
          <w:szCs w:val="28"/>
        </w:rPr>
        <w:t xml:space="preserve"> </w:t>
      </w:r>
      <w:proofErr w:type="spellStart"/>
      <w:r w:rsidRPr="00DB293D">
        <w:rPr>
          <w:sz w:val="28"/>
          <w:szCs w:val="28"/>
        </w:rPr>
        <w:t>ролі</w:t>
      </w:r>
      <w:proofErr w:type="spellEnd"/>
      <w:r w:rsidRPr="00DB293D">
        <w:rPr>
          <w:sz w:val="28"/>
          <w:szCs w:val="28"/>
        </w:rPr>
        <w:t xml:space="preserve">: </w:t>
      </w:r>
      <w:proofErr w:type="spellStart"/>
      <w:r w:rsidRPr="00DB293D">
        <w:rPr>
          <w:sz w:val="28"/>
          <w:szCs w:val="28"/>
        </w:rPr>
        <w:t>журналіст</w:t>
      </w:r>
      <w:proofErr w:type="spellEnd"/>
      <w:r w:rsidRPr="00DB293D">
        <w:rPr>
          <w:sz w:val="28"/>
          <w:szCs w:val="28"/>
        </w:rPr>
        <w:t xml:space="preserve"> ставить </w:t>
      </w:r>
      <w:proofErr w:type="spellStart"/>
      <w:r w:rsidRPr="00DB293D">
        <w:rPr>
          <w:sz w:val="28"/>
          <w:szCs w:val="28"/>
        </w:rPr>
        <w:t>питання</w:t>
      </w:r>
      <w:proofErr w:type="spellEnd"/>
      <w:r w:rsidRPr="00DB293D">
        <w:rPr>
          <w:sz w:val="28"/>
          <w:szCs w:val="28"/>
        </w:rPr>
        <w:t>, а „</w:t>
      </w:r>
      <w:proofErr w:type="spellStart"/>
      <w:r w:rsidRPr="00DB293D">
        <w:rPr>
          <w:sz w:val="28"/>
          <w:szCs w:val="28"/>
        </w:rPr>
        <w:t>знаменитості</w:t>
      </w:r>
      <w:proofErr w:type="spellEnd"/>
      <w:r w:rsidRPr="00DB293D">
        <w:rPr>
          <w:sz w:val="28"/>
          <w:szCs w:val="28"/>
        </w:rPr>
        <w:t xml:space="preserve">” </w:t>
      </w:r>
      <w:proofErr w:type="spellStart"/>
      <w:r w:rsidRPr="00DB293D">
        <w:rPr>
          <w:sz w:val="28"/>
          <w:szCs w:val="28"/>
        </w:rPr>
        <w:t>відповідають</w:t>
      </w:r>
      <w:proofErr w:type="spellEnd"/>
      <w:r w:rsidRPr="00DB293D">
        <w:rPr>
          <w:sz w:val="28"/>
          <w:szCs w:val="28"/>
        </w:rPr>
        <w:t xml:space="preserve"> на них. </w:t>
      </w:r>
    </w:p>
    <w:p w14:paraId="55142637" w14:textId="77777777" w:rsidR="00FE5714" w:rsidRDefault="00FE5714" w:rsidP="00FE5714">
      <w:pPr>
        <w:ind w:firstLine="709"/>
        <w:contextualSpacing/>
        <w:jc w:val="both"/>
        <w:rPr>
          <w:sz w:val="28"/>
          <w:szCs w:val="28"/>
          <w:lang w:val="uk-UA"/>
        </w:rPr>
      </w:pPr>
      <w:r>
        <w:rPr>
          <w:sz w:val="28"/>
          <w:szCs w:val="28"/>
          <w:lang w:val="uk-UA"/>
        </w:rPr>
        <w:t>В</w:t>
      </w:r>
      <w:r w:rsidRPr="00FE5714">
        <w:rPr>
          <w:sz w:val="28"/>
          <w:szCs w:val="28"/>
          <w:lang w:val="uk-UA"/>
        </w:rPr>
        <w:t xml:space="preserve">икладач </w:t>
      </w:r>
      <w:r w:rsidRPr="00FE5714">
        <w:rPr>
          <w:i/>
          <w:sz w:val="28"/>
          <w:szCs w:val="28"/>
          <w:lang w:val="uk-UA"/>
        </w:rPr>
        <w:t>не перебиває студентів в процесі рольової гри</w:t>
      </w:r>
      <w:r w:rsidRPr="00FE5714">
        <w:rPr>
          <w:sz w:val="28"/>
          <w:szCs w:val="28"/>
          <w:lang w:val="uk-UA"/>
        </w:rPr>
        <w:t xml:space="preserve">, якщо вони роблять помилки; він занотовує </w:t>
      </w:r>
      <w:proofErr w:type="spellStart"/>
      <w:r w:rsidRPr="00FE5714">
        <w:rPr>
          <w:sz w:val="28"/>
          <w:szCs w:val="28"/>
          <w:lang w:val="uk-UA"/>
        </w:rPr>
        <w:t>мовні</w:t>
      </w:r>
      <w:proofErr w:type="spellEnd"/>
      <w:r w:rsidRPr="00FE5714">
        <w:rPr>
          <w:sz w:val="28"/>
          <w:szCs w:val="28"/>
          <w:lang w:val="uk-UA"/>
        </w:rPr>
        <w:t xml:space="preserve"> недоречності, а потім аналізує їх після завершення гри. </w:t>
      </w:r>
    </w:p>
    <w:p w14:paraId="010AF4BC" w14:textId="77777777" w:rsidR="00FE5714" w:rsidRPr="00DB293D" w:rsidRDefault="00FE5714" w:rsidP="00FE5714">
      <w:pPr>
        <w:ind w:firstLine="709"/>
        <w:contextualSpacing/>
        <w:jc w:val="both"/>
        <w:rPr>
          <w:sz w:val="28"/>
          <w:szCs w:val="28"/>
          <w:lang w:val="en-US"/>
        </w:rPr>
      </w:pPr>
      <w:proofErr w:type="spellStart"/>
      <w:r w:rsidRPr="00DB293D">
        <w:rPr>
          <w:sz w:val="28"/>
          <w:szCs w:val="28"/>
          <w:lang w:val="en-US"/>
        </w:rPr>
        <w:t>Запропонований</w:t>
      </w:r>
      <w:proofErr w:type="spellEnd"/>
      <w:r w:rsidRPr="00DB293D">
        <w:rPr>
          <w:sz w:val="28"/>
          <w:szCs w:val="28"/>
          <w:lang w:val="en-US"/>
        </w:rPr>
        <w:t xml:space="preserve"> </w:t>
      </w:r>
      <w:proofErr w:type="spellStart"/>
      <w:r w:rsidRPr="00DB293D">
        <w:rPr>
          <w:sz w:val="28"/>
          <w:szCs w:val="28"/>
          <w:lang w:val="en-US"/>
        </w:rPr>
        <w:t>формат</w:t>
      </w:r>
      <w:proofErr w:type="spellEnd"/>
      <w:r w:rsidRPr="00DB293D">
        <w:rPr>
          <w:sz w:val="28"/>
          <w:szCs w:val="28"/>
          <w:lang w:val="en-US"/>
        </w:rPr>
        <w:t xml:space="preserve"> </w:t>
      </w:r>
      <w:proofErr w:type="spellStart"/>
      <w:r w:rsidRPr="00DB293D">
        <w:rPr>
          <w:sz w:val="28"/>
          <w:szCs w:val="28"/>
          <w:lang w:val="en-US"/>
        </w:rPr>
        <w:t>заняття</w:t>
      </w:r>
      <w:proofErr w:type="spellEnd"/>
      <w:r w:rsidRPr="00DB293D">
        <w:rPr>
          <w:sz w:val="28"/>
          <w:szCs w:val="28"/>
          <w:lang w:val="en-US"/>
        </w:rPr>
        <w:t xml:space="preserve"> </w:t>
      </w:r>
      <w:proofErr w:type="spellStart"/>
      <w:r w:rsidRPr="00DB293D">
        <w:rPr>
          <w:sz w:val="28"/>
          <w:szCs w:val="28"/>
          <w:lang w:val="en-US"/>
        </w:rPr>
        <w:t>можна</w:t>
      </w:r>
      <w:proofErr w:type="spellEnd"/>
      <w:r w:rsidRPr="00DB293D">
        <w:rPr>
          <w:sz w:val="28"/>
          <w:szCs w:val="28"/>
          <w:lang w:val="en-US"/>
        </w:rPr>
        <w:t xml:space="preserve"> </w:t>
      </w:r>
      <w:proofErr w:type="spellStart"/>
      <w:r w:rsidRPr="00DB293D">
        <w:rPr>
          <w:sz w:val="28"/>
          <w:szCs w:val="28"/>
          <w:lang w:val="en-US"/>
        </w:rPr>
        <w:t>завершити</w:t>
      </w:r>
      <w:proofErr w:type="spellEnd"/>
      <w:r w:rsidRPr="00DB293D">
        <w:rPr>
          <w:sz w:val="28"/>
          <w:szCs w:val="28"/>
          <w:lang w:val="en-US"/>
        </w:rPr>
        <w:t xml:space="preserve"> </w:t>
      </w:r>
      <w:proofErr w:type="spellStart"/>
      <w:r w:rsidRPr="00FE5714">
        <w:rPr>
          <w:sz w:val="28"/>
          <w:szCs w:val="28"/>
          <w:u w:val="single"/>
          <w:lang w:val="en-US"/>
        </w:rPr>
        <w:t>письмовим</w:t>
      </w:r>
      <w:proofErr w:type="spellEnd"/>
      <w:r w:rsidRPr="00FE5714">
        <w:rPr>
          <w:sz w:val="28"/>
          <w:szCs w:val="28"/>
          <w:u w:val="single"/>
          <w:lang w:val="en-US"/>
        </w:rPr>
        <w:t xml:space="preserve"> </w:t>
      </w:r>
      <w:proofErr w:type="spellStart"/>
      <w:r w:rsidRPr="00FE5714">
        <w:rPr>
          <w:sz w:val="28"/>
          <w:szCs w:val="28"/>
          <w:u w:val="single"/>
          <w:lang w:val="en-US"/>
        </w:rPr>
        <w:t>завданням</w:t>
      </w:r>
      <w:proofErr w:type="spellEnd"/>
      <w:r w:rsidRPr="00DB293D">
        <w:rPr>
          <w:sz w:val="28"/>
          <w:szCs w:val="28"/>
          <w:lang w:val="en-US"/>
        </w:rPr>
        <w:t xml:space="preserve">: note down the main ideas; plan the report paragraph by paragraph; write a draft; edit it; write the finished report.  </w:t>
      </w:r>
    </w:p>
    <w:p w14:paraId="1C5B813A" w14:textId="77777777" w:rsidR="00FE5714" w:rsidRPr="00DB293D" w:rsidRDefault="00FE5714" w:rsidP="00FE5714">
      <w:pPr>
        <w:ind w:firstLine="709"/>
        <w:contextualSpacing/>
        <w:jc w:val="both"/>
        <w:rPr>
          <w:sz w:val="28"/>
          <w:szCs w:val="28"/>
          <w:lang w:val="en-US"/>
        </w:rPr>
      </w:pPr>
      <w:r w:rsidRPr="00FE5714">
        <w:rPr>
          <w:b/>
          <w:sz w:val="28"/>
          <w:szCs w:val="28"/>
          <w:lang w:val="uk-UA"/>
        </w:rPr>
        <w:lastRenderedPageBreak/>
        <w:t>Висновок:</w:t>
      </w:r>
      <w:r w:rsidRPr="00DB293D">
        <w:rPr>
          <w:sz w:val="28"/>
          <w:szCs w:val="28"/>
          <w:lang w:val="en-US"/>
        </w:rPr>
        <w:t xml:space="preserve"> </w:t>
      </w:r>
      <w:proofErr w:type="spellStart"/>
      <w:r w:rsidRPr="00DB293D">
        <w:rPr>
          <w:sz w:val="28"/>
          <w:szCs w:val="28"/>
          <w:lang w:val="en-US"/>
        </w:rPr>
        <w:t>використання</w:t>
      </w:r>
      <w:proofErr w:type="spellEnd"/>
      <w:r w:rsidRPr="00DB293D">
        <w:rPr>
          <w:sz w:val="28"/>
          <w:szCs w:val="28"/>
          <w:lang w:val="en-US"/>
        </w:rPr>
        <w:t xml:space="preserve"> </w:t>
      </w:r>
      <w:proofErr w:type="spellStart"/>
      <w:r w:rsidRPr="00DB293D">
        <w:rPr>
          <w:sz w:val="28"/>
          <w:szCs w:val="28"/>
          <w:lang w:val="en-US"/>
        </w:rPr>
        <w:t>методу</w:t>
      </w:r>
      <w:proofErr w:type="spellEnd"/>
      <w:r w:rsidRPr="00DB293D">
        <w:rPr>
          <w:sz w:val="28"/>
          <w:szCs w:val="28"/>
          <w:lang w:val="en-US"/>
        </w:rPr>
        <w:t xml:space="preserve"> </w:t>
      </w:r>
      <w:proofErr w:type="spellStart"/>
      <w:r w:rsidRPr="00DB293D">
        <w:rPr>
          <w:sz w:val="28"/>
          <w:szCs w:val="28"/>
          <w:lang w:val="en-US"/>
        </w:rPr>
        <w:t>рольової</w:t>
      </w:r>
      <w:proofErr w:type="spellEnd"/>
      <w:r w:rsidRPr="00DB293D">
        <w:rPr>
          <w:sz w:val="28"/>
          <w:szCs w:val="28"/>
          <w:lang w:val="en-US"/>
        </w:rPr>
        <w:t xml:space="preserve"> </w:t>
      </w:r>
      <w:proofErr w:type="spellStart"/>
      <w:r w:rsidRPr="00DB293D">
        <w:rPr>
          <w:sz w:val="28"/>
          <w:szCs w:val="28"/>
          <w:lang w:val="en-US"/>
        </w:rPr>
        <w:t>гри</w:t>
      </w:r>
      <w:proofErr w:type="spellEnd"/>
      <w:r w:rsidRPr="00DB293D">
        <w:rPr>
          <w:sz w:val="28"/>
          <w:szCs w:val="28"/>
          <w:lang w:val="en-US"/>
        </w:rPr>
        <w:t xml:space="preserve"> </w:t>
      </w:r>
      <w:proofErr w:type="spellStart"/>
      <w:r w:rsidRPr="00DB293D">
        <w:rPr>
          <w:sz w:val="28"/>
          <w:szCs w:val="28"/>
          <w:lang w:val="en-US"/>
        </w:rPr>
        <w:t>на</w:t>
      </w:r>
      <w:proofErr w:type="spellEnd"/>
      <w:r w:rsidRPr="00DB293D">
        <w:rPr>
          <w:sz w:val="28"/>
          <w:szCs w:val="28"/>
          <w:lang w:val="en-US"/>
        </w:rPr>
        <w:t xml:space="preserve"> </w:t>
      </w:r>
      <w:proofErr w:type="spellStart"/>
      <w:r w:rsidRPr="00DB293D">
        <w:rPr>
          <w:sz w:val="28"/>
          <w:szCs w:val="28"/>
          <w:lang w:val="en-US"/>
        </w:rPr>
        <w:t>заняттях</w:t>
      </w:r>
      <w:proofErr w:type="spellEnd"/>
      <w:r w:rsidRPr="00DB293D">
        <w:rPr>
          <w:sz w:val="28"/>
          <w:szCs w:val="28"/>
          <w:lang w:val="en-US"/>
        </w:rPr>
        <w:t xml:space="preserve"> </w:t>
      </w:r>
      <w:proofErr w:type="spellStart"/>
      <w:r w:rsidRPr="00DB293D">
        <w:rPr>
          <w:sz w:val="28"/>
          <w:szCs w:val="28"/>
          <w:lang w:val="en-US"/>
        </w:rPr>
        <w:t>сприяє</w:t>
      </w:r>
      <w:proofErr w:type="spellEnd"/>
      <w:r w:rsidRPr="00DB293D">
        <w:rPr>
          <w:sz w:val="28"/>
          <w:szCs w:val="28"/>
          <w:lang w:val="en-US"/>
        </w:rPr>
        <w:t xml:space="preserve"> </w:t>
      </w:r>
      <w:proofErr w:type="spellStart"/>
      <w:r w:rsidRPr="00DB293D">
        <w:rPr>
          <w:sz w:val="28"/>
          <w:szCs w:val="28"/>
          <w:lang w:val="en-US"/>
        </w:rPr>
        <w:t>розвитку</w:t>
      </w:r>
      <w:proofErr w:type="spellEnd"/>
      <w:r w:rsidRPr="00DB293D">
        <w:rPr>
          <w:sz w:val="28"/>
          <w:szCs w:val="28"/>
          <w:lang w:val="en-US"/>
        </w:rPr>
        <w:t xml:space="preserve"> </w:t>
      </w:r>
      <w:proofErr w:type="spellStart"/>
      <w:r w:rsidRPr="00DB293D">
        <w:rPr>
          <w:sz w:val="28"/>
          <w:szCs w:val="28"/>
          <w:lang w:val="en-US"/>
        </w:rPr>
        <w:t>комунікативних</w:t>
      </w:r>
      <w:proofErr w:type="spellEnd"/>
      <w:r w:rsidRPr="00DB293D">
        <w:rPr>
          <w:sz w:val="28"/>
          <w:szCs w:val="28"/>
          <w:lang w:val="en-US"/>
        </w:rPr>
        <w:t xml:space="preserve"> </w:t>
      </w:r>
      <w:proofErr w:type="spellStart"/>
      <w:r w:rsidRPr="00DB293D">
        <w:rPr>
          <w:sz w:val="28"/>
          <w:szCs w:val="28"/>
          <w:lang w:val="en-US"/>
        </w:rPr>
        <w:t>умінь</w:t>
      </w:r>
      <w:proofErr w:type="spellEnd"/>
      <w:r w:rsidRPr="00DB293D">
        <w:rPr>
          <w:sz w:val="28"/>
          <w:szCs w:val="28"/>
          <w:lang w:val="en-US"/>
        </w:rPr>
        <w:t xml:space="preserve"> </w:t>
      </w:r>
      <w:proofErr w:type="spellStart"/>
      <w:r w:rsidRPr="00DB293D">
        <w:rPr>
          <w:sz w:val="28"/>
          <w:szCs w:val="28"/>
          <w:lang w:val="en-US"/>
        </w:rPr>
        <w:t>учнів</w:t>
      </w:r>
      <w:proofErr w:type="spellEnd"/>
      <w:r w:rsidRPr="00DB293D">
        <w:rPr>
          <w:sz w:val="28"/>
          <w:szCs w:val="28"/>
          <w:lang w:val="en-US"/>
        </w:rPr>
        <w:t xml:space="preserve">, </w:t>
      </w:r>
      <w:proofErr w:type="spellStart"/>
      <w:r w:rsidRPr="00DB293D">
        <w:rPr>
          <w:sz w:val="28"/>
          <w:szCs w:val="28"/>
          <w:lang w:val="en-US"/>
        </w:rPr>
        <w:t>активізує</w:t>
      </w:r>
      <w:proofErr w:type="spellEnd"/>
      <w:r w:rsidRPr="00DB293D">
        <w:rPr>
          <w:sz w:val="28"/>
          <w:szCs w:val="28"/>
          <w:lang w:val="en-US"/>
        </w:rPr>
        <w:t xml:space="preserve"> </w:t>
      </w:r>
      <w:proofErr w:type="spellStart"/>
      <w:r w:rsidRPr="00DB293D">
        <w:rPr>
          <w:sz w:val="28"/>
          <w:szCs w:val="28"/>
          <w:lang w:val="en-US"/>
        </w:rPr>
        <w:t>їх</w:t>
      </w:r>
      <w:proofErr w:type="spellEnd"/>
      <w:r w:rsidRPr="00DB293D">
        <w:rPr>
          <w:sz w:val="28"/>
          <w:szCs w:val="28"/>
          <w:lang w:val="en-US"/>
        </w:rPr>
        <w:t xml:space="preserve"> </w:t>
      </w:r>
      <w:proofErr w:type="spellStart"/>
      <w:r w:rsidRPr="00DB293D">
        <w:rPr>
          <w:sz w:val="28"/>
          <w:szCs w:val="28"/>
          <w:lang w:val="en-US"/>
        </w:rPr>
        <w:t>мисленнєву</w:t>
      </w:r>
      <w:proofErr w:type="spellEnd"/>
      <w:r w:rsidRPr="00DB293D">
        <w:rPr>
          <w:sz w:val="28"/>
          <w:szCs w:val="28"/>
          <w:lang w:val="en-US"/>
        </w:rPr>
        <w:t xml:space="preserve"> </w:t>
      </w:r>
      <w:proofErr w:type="spellStart"/>
      <w:r w:rsidRPr="00DB293D">
        <w:rPr>
          <w:sz w:val="28"/>
          <w:szCs w:val="28"/>
          <w:lang w:val="en-US"/>
        </w:rPr>
        <w:t>діяльність</w:t>
      </w:r>
      <w:proofErr w:type="spellEnd"/>
      <w:r w:rsidRPr="00DB293D">
        <w:rPr>
          <w:sz w:val="28"/>
          <w:szCs w:val="28"/>
          <w:lang w:val="en-US"/>
        </w:rPr>
        <w:t xml:space="preserve">, </w:t>
      </w:r>
      <w:proofErr w:type="spellStart"/>
      <w:r w:rsidRPr="00DB293D">
        <w:rPr>
          <w:sz w:val="28"/>
          <w:szCs w:val="28"/>
          <w:lang w:val="en-US"/>
        </w:rPr>
        <w:t>сприяє</w:t>
      </w:r>
      <w:proofErr w:type="spellEnd"/>
      <w:r w:rsidRPr="00DB293D">
        <w:rPr>
          <w:sz w:val="28"/>
          <w:szCs w:val="28"/>
          <w:lang w:val="en-US"/>
        </w:rPr>
        <w:t xml:space="preserve"> </w:t>
      </w:r>
      <w:proofErr w:type="spellStart"/>
      <w:r w:rsidRPr="00DB293D">
        <w:rPr>
          <w:sz w:val="28"/>
          <w:szCs w:val="28"/>
          <w:lang w:val="en-US"/>
        </w:rPr>
        <w:t>формуванню</w:t>
      </w:r>
      <w:proofErr w:type="spellEnd"/>
      <w:r w:rsidRPr="00DB293D">
        <w:rPr>
          <w:sz w:val="28"/>
          <w:szCs w:val="28"/>
          <w:lang w:val="en-US"/>
        </w:rPr>
        <w:t xml:space="preserve"> </w:t>
      </w:r>
      <w:proofErr w:type="spellStart"/>
      <w:r w:rsidRPr="00DB293D">
        <w:rPr>
          <w:sz w:val="28"/>
          <w:szCs w:val="28"/>
          <w:lang w:val="en-US"/>
        </w:rPr>
        <w:t>творчого</w:t>
      </w:r>
      <w:proofErr w:type="spellEnd"/>
      <w:r w:rsidRPr="00DB293D">
        <w:rPr>
          <w:sz w:val="28"/>
          <w:szCs w:val="28"/>
          <w:lang w:val="en-US"/>
        </w:rPr>
        <w:t xml:space="preserve"> </w:t>
      </w:r>
      <w:proofErr w:type="spellStart"/>
      <w:r w:rsidRPr="00DB293D">
        <w:rPr>
          <w:sz w:val="28"/>
          <w:szCs w:val="28"/>
          <w:lang w:val="en-US"/>
        </w:rPr>
        <w:t>мислення</w:t>
      </w:r>
      <w:proofErr w:type="spellEnd"/>
      <w:r w:rsidRPr="00DB293D">
        <w:rPr>
          <w:sz w:val="28"/>
          <w:szCs w:val="28"/>
          <w:lang w:val="en-US"/>
        </w:rPr>
        <w:t xml:space="preserve">, </w:t>
      </w:r>
      <w:proofErr w:type="spellStart"/>
      <w:r w:rsidRPr="00DB293D">
        <w:rPr>
          <w:sz w:val="28"/>
          <w:szCs w:val="28"/>
          <w:lang w:val="en-US"/>
        </w:rPr>
        <w:t>дослідницьких</w:t>
      </w:r>
      <w:proofErr w:type="spellEnd"/>
      <w:r w:rsidRPr="00DB293D">
        <w:rPr>
          <w:sz w:val="28"/>
          <w:szCs w:val="28"/>
          <w:lang w:val="en-US"/>
        </w:rPr>
        <w:t xml:space="preserve"> </w:t>
      </w:r>
      <w:proofErr w:type="spellStart"/>
      <w:r w:rsidRPr="00DB293D">
        <w:rPr>
          <w:sz w:val="28"/>
          <w:szCs w:val="28"/>
          <w:lang w:val="en-US"/>
        </w:rPr>
        <w:t>умінь</w:t>
      </w:r>
      <w:proofErr w:type="spellEnd"/>
      <w:r w:rsidRPr="00DB293D">
        <w:rPr>
          <w:sz w:val="28"/>
          <w:szCs w:val="28"/>
          <w:lang w:val="en-US"/>
        </w:rPr>
        <w:t xml:space="preserve">, </w:t>
      </w:r>
      <w:proofErr w:type="spellStart"/>
      <w:r w:rsidRPr="00DB293D">
        <w:rPr>
          <w:sz w:val="28"/>
          <w:szCs w:val="28"/>
          <w:lang w:val="en-US"/>
        </w:rPr>
        <w:t>уяви</w:t>
      </w:r>
      <w:proofErr w:type="spellEnd"/>
      <w:r w:rsidRPr="00DB293D">
        <w:rPr>
          <w:sz w:val="28"/>
          <w:szCs w:val="28"/>
          <w:lang w:val="en-US"/>
        </w:rPr>
        <w:t xml:space="preserve">, </w:t>
      </w:r>
      <w:proofErr w:type="spellStart"/>
      <w:r w:rsidRPr="00DB293D">
        <w:rPr>
          <w:sz w:val="28"/>
          <w:szCs w:val="28"/>
          <w:lang w:val="en-US"/>
        </w:rPr>
        <w:t>підвищує</w:t>
      </w:r>
      <w:proofErr w:type="spellEnd"/>
      <w:r w:rsidRPr="00DB293D">
        <w:rPr>
          <w:sz w:val="28"/>
          <w:szCs w:val="28"/>
          <w:lang w:val="en-US"/>
        </w:rPr>
        <w:t xml:space="preserve"> </w:t>
      </w:r>
      <w:proofErr w:type="spellStart"/>
      <w:r w:rsidRPr="00DB293D">
        <w:rPr>
          <w:sz w:val="28"/>
          <w:szCs w:val="28"/>
          <w:lang w:val="en-US"/>
        </w:rPr>
        <w:t>рівень</w:t>
      </w:r>
      <w:proofErr w:type="spellEnd"/>
      <w:r w:rsidRPr="00DB293D">
        <w:rPr>
          <w:sz w:val="28"/>
          <w:szCs w:val="28"/>
          <w:lang w:val="en-US"/>
        </w:rPr>
        <w:t xml:space="preserve"> </w:t>
      </w:r>
      <w:proofErr w:type="spellStart"/>
      <w:r w:rsidRPr="00DB293D">
        <w:rPr>
          <w:sz w:val="28"/>
          <w:szCs w:val="28"/>
          <w:lang w:val="en-US"/>
        </w:rPr>
        <w:t>мотивації</w:t>
      </w:r>
      <w:proofErr w:type="spellEnd"/>
      <w:r w:rsidRPr="00DB293D">
        <w:rPr>
          <w:sz w:val="28"/>
          <w:szCs w:val="28"/>
          <w:lang w:val="en-US"/>
        </w:rPr>
        <w:t xml:space="preserve"> </w:t>
      </w:r>
      <w:proofErr w:type="spellStart"/>
      <w:r w:rsidRPr="00DB293D">
        <w:rPr>
          <w:sz w:val="28"/>
          <w:szCs w:val="28"/>
          <w:lang w:val="en-US"/>
        </w:rPr>
        <w:t>до</w:t>
      </w:r>
      <w:proofErr w:type="spellEnd"/>
      <w:r w:rsidRPr="00DB293D">
        <w:rPr>
          <w:sz w:val="28"/>
          <w:szCs w:val="28"/>
          <w:lang w:val="en-US"/>
        </w:rPr>
        <w:t xml:space="preserve"> </w:t>
      </w:r>
      <w:proofErr w:type="spellStart"/>
      <w:r w:rsidRPr="00DB293D">
        <w:rPr>
          <w:sz w:val="28"/>
          <w:szCs w:val="28"/>
          <w:lang w:val="en-US"/>
        </w:rPr>
        <w:t>вивчення</w:t>
      </w:r>
      <w:proofErr w:type="spellEnd"/>
      <w:r w:rsidRPr="00DB293D">
        <w:rPr>
          <w:sz w:val="28"/>
          <w:szCs w:val="28"/>
          <w:lang w:val="en-US"/>
        </w:rPr>
        <w:t xml:space="preserve"> </w:t>
      </w:r>
      <w:proofErr w:type="spellStart"/>
      <w:r w:rsidRPr="00DB293D">
        <w:rPr>
          <w:sz w:val="28"/>
          <w:szCs w:val="28"/>
          <w:lang w:val="en-US"/>
        </w:rPr>
        <w:t>іноземної</w:t>
      </w:r>
      <w:proofErr w:type="spellEnd"/>
      <w:r w:rsidRPr="00DB293D">
        <w:rPr>
          <w:sz w:val="28"/>
          <w:szCs w:val="28"/>
          <w:lang w:val="en-US"/>
        </w:rPr>
        <w:t xml:space="preserve"> </w:t>
      </w:r>
      <w:proofErr w:type="spellStart"/>
      <w:r w:rsidRPr="00DB293D">
        <w:rPr>
          <w:sz w:val="28"/>
          <w:szCs w:val="28"/>
          <w:lang w:val="en-US"/>
        </w:rPr>
        <w:t>мови</w:t>
      </w:r>
      <w:proofErr w:type="spellEnd"/>
      <w:r w:rsidRPr="00DB293D">
        <w:rPr>
          <w:sz w:val="28"/>
          <w:szCs w:val="28"/>
          <w:lang w:val="en-US"/>
        </w:rPr>
        <w:t xml:space="preserve">,  </w:t>
      </w:r>
    </w:p>
    <w:p w14:paraId="7D7958FF" w14:textId="77777777" w:rsidR="00FE5714" w:rsidRDefault="00FE5714" w:rsidP="00FE5714">
      <w:pPr>
        <w:ind w:firstLine="709"/>
        <w:contextualSpacing/>
        <w:jc w:val="both"/>
        <w:rPr>
          <w:sz w:val="28"/>
          <w:szCs w:val="28"/>
          <w:lang w:val="uk-UA"/>
        </w:rPr>
      </w:pPr>
    </w:p>
    <w:p w14:paraId="33582C8E" w14:textId="77777777" w:rsidR="00FE5714" w:rsidRPr="00FE5714" w:rsidRDefault="00CF444B" w:rsidP="00FE5714">
      <w:pPr>
        <w:tabs>
          <w:tab w:val="left" w:pos="1830"/>
        </w:tabs>
        <w:ind w:firstLine="709"/>
        <w:contextualSpacing/>
        <w:jc w:val="center"/>
        <w:rPr>
          <w:b/>
          <w:sz w:val="28"/>
          <w:szCs w:val="28"/>
          <w:lang w:val="uk-UA"/>
        </w:rPr>
      </w:pPr>
      <w:r>
        <w:rPr>
          <w:b/>
          <w:sz w:val="28"/>
          <w:szCs w:val="28"/>
          <w:lang w:val="uk-UA"/>
        </w:rPr>
        <w:t>П</w:t>
      </w:r>
      <w:r w:rsidRPr="00FE5714">
        <w:rPr>
          <w:b/>
          <w:sz w:val="28"/>
          <w:szCs w:val="28"/>
        </w:rPr>
        <w:t>РИКЛАД</w:t>
      </w:r>
      <w:r>
        <w:rPr>
          <w:b/>
          <w:sz w:val="28"/>
          <w:szCs w:val="28"/>
          <w:lang w:val="uk-UA"/>
        </w:rPr>
        <w:t>И</w:t>
      </w:r>
      <w:r w:rsidRPr="00FE5714">
        <w:rPr>
          <w:b/>
          <w:sz w:val="28"/>
          <w:szCs w:val="28"/>
        </w:rPr>
        <w:t xml:space="preserve"> ВИКОРИСТАННЯ </w:t>
      </w:r>
      <w:r w:rsidRPr="00FE5714">
        <w:rPr>
          <w:b/>
          <w:sz w:val="28"/>
          <w:szCs w:val="28"/>
          <w:lang w:val="uk-UA"/>
        </w:rPr>
        <w:t>МЕТОДУ СИМУЛЯЦІЇ</w:t>
      </w:r>
      <w:r w:rsidRPr="00FE5714">
        <w:rPr>
          <w:sz w:val="28"/>
          <w:szCs w:val="28"/>
          <w:lang w:val="uk-UA"/>
        </w:rPr>
        <w:t xml:space="preserve"> </w:t>
      </w:r>
      <w:r w:rsidRPr="00FE5714">
        <w:rPr>
          <w:b/>
          <w:sz w:val="28"/>
          <w:szCs w:val="28"/>
        </w:rPr>
        <w:t xml:space="preserve">НА ЗАНЯТТЯХ З АНГЛІЙСЬКОЇ МОВИ ДЛЯ СТУДЕНТІВ </w:t>
      </w:r>
      <w:r>
        <w:rPr>
          <w:b/>
          <w:sz w:val="28"/>
          <w:szCs w:val="28"/>
          <w:lang w:val="uk-UA"/>
        </w:rPr>
        <w:t xml:space="preserve">СПЕЦІАЛЬНОСТІ </w:t>
      </w:r>
      <w:r w:rsidRPr="00FE5714">
        <w:rPr>
          <w:b/>
          <w:sz w:val="28"/>
          <w:szCs w:val="28"/>
          <w:lang w:val="uk-UA"/>
        </w:rPr>
        <w:t>В11</w:t>
      </w:r>
      <w:r w:rsidRPr="00FE5714">
        <w:rPr>
          <w:b/>
          <w:sz w:val="28"/>
          <w:szCs w:val="28"/>
        </w:rPr>
        <w:t xml:space="preserve"> </w:t>
      </w:r>
      <w:r w:rsidRPr="00FE5714">
        <w:rPr>
          <w:b/>
          <w:sz w:val="28"/>
          <w:szCs w:val="28"/>
          <w:lang w:val="uk-UA"/>
        </w:rPr>
        <w:t>ФІ</w:t>
      </w:r>
      <w:r w:rsidRPr="00FE5714">
        <w:rPr>
          <w:b/>
          <w:sz w:val="28"/>
          <w:szCs w:val="28"/>
        </w:rPr>
        <w:t>ЛОЛОГ</w:t>
      </w:r>
      <w:r w:rsidRPr="00FE5714">
        <w:rPr>
          <w:b/>
          <w:sz w:val="28"/>
          <w:szCs w:val="28"/>
          <w:lang w:val="uk-UA"/>
        </w:rPr>
        <w:t>ІЯ</w:t>
      </w:r>
    </w:p>
    <w:p w14:paraId="58B213D5" w14:textId="77777777" w:rsidR="00FE5714" w:rsidRDefault="00FE5714" w:rsidP="00FE5714">
      <w:pPr>
        <w:ind w:firstLine="709"/>
        <w:contextualSpacing/>
        <w:jc w:val="both"/>
        <w:rPr>
          <w:sz w:val="28"/>
          <w:szCs w:val="28"/>
          <w:lang w:val="uk-UA"/>
        </w:rPr>
      </w:pPr>
    </w:p>
    <w:p w14:paraId="42AFC0D3" w14:textId="77777777" w:rsidR="00DF2E34" w:rsidRDefault="00FE5714" w:rsidP="00FE5714">
      <w:pPr>
        <w:ind w:firstLine="709"/>
        <w:contextualSpacing/>
        <w:jc w:val="both"/>
        <w:rPr>
          <w:sz w:val="28"/>
          <w:szCs w:val="28"/>
          <w:lang w:val="uk-UA"/>
        </w:rPr>
      </w:pPr>
      <w:r w:rsidRPr="00FE5714">
        <w:rPr>
          <w:i/>
          <w:sz w:val="28"/>
          <w:szCs w:val="28"/>
          <w:lang w:val="uk-UA"/>
        </w:rPr>
        <w:t>Метод симуляції</w:t>
      </w:r>
      <w:r w:rsidRPr="00FE5714">
        <w:rPr>
          <w:sz w:val="28"/>
          <w:szCs w:val="28"/>
          <w:lang w:val="uk-UA"/>
        </w:rPr>
        <w:t xml:space="preserve"> передбачає моделювання </w:t>
      </w:r>
      <w:r w:rsidR="00DF2E34">
        <w:rPr>
          <w:sz w:val="28"/>
          <w:szCs w:val="28"/>
          <w:lang w:val="uk-UA"/>
        </w:rPr>
        <w:t xml:space="preserve">у форматі </w:t>
      </w:r>
      <w:r w:rsidR="00DF2E34" w:rsidRPr="00FE5714">
        <w:rPr>
          <w:sz w:val="28"/>
          <w:szCs w:val="28"/>
          <w:lang w:val="uk-UA"/>
        </w:rPr>
        <w:t>дидактичн</w:t>
      </w:r>
      <w:r w:rsidR="00DF2E34">
        <w:rPr>
          <w:sz w:val="28"/>
          <w:szCs w:val="28"/>
          <w:lang w:val="uk-UA"/>
        </w:rPr>
        <w:t>ої</w:t>
      </w:r>
      <w:r w:rsidR="00DF2E34" w:rsidRPr="00FE5714">
        <w:rPr>
          <w:sz w:val="28"/>
          <w:szCs w:val="28"/>
          <w:lang w:val="uk-UA"/>
        </w:rPr>
        <w:t xml:space="preserve"> гр</w:t>
      </w:r>
      <w:r w:rsidR="00DF2E34">
        <w:rPr>
          <w:sz w:val="28"/>
          <w:szCs w:val="28"/>
          <w:lang w:val="uk-UA"/>
        </w:rPr>
        <w:t>и</w:t>
      </w:r>
      <w:r w:rsidR="00DF2E34" w:rsidRPr="00FE5714">
        <w:rPr>
          <w:sz w:val="28"/>
          <w:szCs w:val="28"/>
          <w:lang w:val="uk-UA"/>
        </w:rPr>
        <w:t xml:space="preserve"> </w:t>
      </w:r>
      <w:r w:rsidRPr="00FE5714">
        <w:rPr>
          <w:sz w:val="28"/>
          <w:szCs w:val="28"/>
          <w:lang w:val="uk-UA"/>
        </w:rPr>
        <w:t xml:space="preserve">різних аспектів дійсності, заміщення реальних об`єктів, процесів та явищ їхніми моделями в процесі відтворення учнями цілісної професійної діяльності фахівця [3, с. 70-71]. </w:t>
      </w:r>
      <w:r w:rsidRPr="00054124">
        <w:rPr>
          <w:i/>
          <w:sz w:val="28"/>
          <w:szCs w:val="28"/>
          <w:lang w:val="uk-UA"/>
        </w:rPr>
        <w:t xml:space="preserve">Симуляція </w:t>
      </w:r>
      <w:r w:rsidRPr="00054124">
        <w:rPr>
          <w:sz w:val="28"/>
          <w:szCs w:val="28"/>
          <w:lang w:val="uk-UA"/>
        </w:rPr>
        <w:t xml:space="preserve">вимагає від студентів використовувати всі засвоєні </w:t>
      </w:r>
      <w:proofErr w:type="spellStart"/>
      <w:r w:rsidRPr="00054124">
        <w:rPr>
          <w:sz w:val="28"/>
          <w:szCs w:val="28"/>
          <w:lang w:val="uk-UA"/>
        </w:rPr>
        <w:t>мовні</w:t>
      </w:r>
      <w:proofErr w:type="spellEnd"/>
      <w:r w:rsidRPr="00054124">
        <w:rPr>
          <w:sz w:val="28"/>
          <w:szCs w:val="28"/>
          <w:lang w:val="uk-UA"/>
        </w:rPr>
        <w:t xml:space="preserve"> та мовленнєві засоби спілкування, уміння приймати швидкі та вмотивовані рішення, критично мислити, знання мовленнєвого етикету. </w:t>
      </w:r>
    </w:p>
    <w:p w14:paraId="6B852E73" w14:textId="77777777" w:rsidR="00DF2E34" w:rsidRDefault="00DF2E34" w:rsidP="00FE5714">
      <w:pPr>
        <w:ind w:firstLine="709"/>
        <w:contextualSpacing/>
        <w:jc w:val="both"/>
        <w:rPr>
          <w:sz w:val="28"/>
          <w:szCs w:val="28"/>
          <w:lang w:val="uk-UA"/>
        </w:rPr>
      </w:pPr>
      <w:r>
        <w:rPr>
          <w:sz w:val="28"/>
          <w:szCs w:val="28"/>
          <w:lang w:val="uk-UA"/>
        </w:rPr>
        <w:t>В</w:t>
      </w:r>
      <w:proofErr w:type="spellStart"/>
      <w:r w:rsidR="00FE5714" w:rsidRPr="00DB293D">
        <w:rPr>
          <w:sz w:val="28"/>
          <w:szCs w:val="28"/>
        </w:rPr>
        <w:t>изначення</w:t>
      </w:r>
      <w:proofErr w:type="spellEnd"/>
      <w:r w:rsidR="00FE5714" w:rsidRPr="00DB293D">
        <w:rPr>
          <w:sz w:val="28"/>
          <w:szCs w:val="28"/>
        </w:rPr>
        <w:t xml:space="preserve"> теми </w:t>
      </w:r>
      <w:proofErr w:type="spellStart"/>
      <w:r w:rsidR="00FE5714" w:rsidRPr="00DB293D">
        <w:rPr>
          <w:sz w:val="28"/>
          <w:szCs w:val="28"/>
        </w:rPr>
        <w:t>симуляційної</w:t>
      </w:r>
      <w:proofErr w:type="spellEnd"/>
      <w:r w:rsidR="00FE5714" w:rsidRPr="00DB293D">
        <w:rPr>
          <w:sz w:val="28"/>
          <w:szCs w:val="28"/>
        </w:rPr>
        <w:t xml:space="preserve"> </w:t>
      </w:r>
      <w:proofErr w:type="spellStart"/>
      <w:r w:rsidR="00FE5714" w:rsidRPr="00DB293D">
        <w:rPr>
          <w:sz w:val="28"/>
          <w:szCs w:val="28"/>
        </w:rPr>
        <w:t>гри</w:t>
      </w:r>
      <w:proofErr w:type="spellEnd"/>
      <w:r w:rsidR="00FE5714" w:rsidRPr="00DB293D">
        <w:rPr>
          <w:sz w:val="28"/>
          <w:szCs w:val="28"/>
        </w:rPr>
        <w:t xml:space="preserve"> </w:t>
      </w:r>
      <w:proofErr w:type="spellStart"/>
      <w:r w:rsidR="00FE5714" w:rsidRPr="00DB293D">
        <w:rPr>
          <w:sz w:val="28"/>
          <w:szCs w:val="28"/>
        </w:rPr>
        <w:t>відбувається</w:t>
      </w:r>
      <w:proofErr w:type="spellEnd"/>
      <w:r w:rsidR="00FE5714" w:rsidRPr="00DB293D">
        <w:rPr>
          <w:sz w:val="28"/>
          <w:szCs w:val="28"/>
        </w:rPr>
        <w:t xml:space="preserve"> на </w:t>
      </w:r>
      <w:proofErr w:type="spellStart"/>
      <w:r w:rsidR="00FE5714" w:rsidRPr="00DB293D">
        <w:rPr>
          <w:sz w:val="28"/>
          <w:szCs w:val="28"/>
        </w:rPr>
        <w:t>основі</w:t>
      </w:r>
      <w:proofErr w:type="spellEnd"/>
      <w:r w:rsidR="00FE5714" w:rsidRPr="00DB293D">
        <w:rPr>
          <w:sz w:val="28"/>
          <w:szCs w:val="28"/>
        </w:rPr>
        <w:t xml:space="preserve"> тематик</w:t>
      </w:r>
      <w:r>
        <w:rPr>
          <w:sz w:val="28"/>
          <w:szCs w:val="28"/>
          <w:lang w:val="uk-UA"/>
        </w:rPr>
        <w:t>и</w:t>
      </w:r>
      <w:r w:rsidR="00FE5714" w:rsidRPr="00DB293D">
        <w:rPr>
          <w:sz w:val="28"/>
          <w:szCs w:val="28"/>
        </w:rPr>
        <w:t xml:space="preserve">, </w:t>
      </w:r>
      <w:proofErr w:type="spellStart"/>
      <w:r w:rsidR="00FE5714" w:rsidRPr="00DB293D">
        <w:rPr>
          <w:sz w:val="28"/>
          <w:szCs w:val="28"/>
        </w:rPr>
        <w:t>запропонован</w:t>
      </w:r>
      <w:r>
        <w:rPr>
          <w:sz w:val="28"/>
          <w:szCs w:val="28"/>
          <w:lang w:val="uk-UA"/>
        </w:rPr>
        <w:t>ої</w:t>
      </w:r>
      <w:proofErr w:type="spellEnd"/>
      <w:r w:rsidR="00FE5714" w:rsidRPr="00DB293D">
        <w:rPr>
          <w:sz w:val="28"/>
          <w:szCs w:val="28"/>
        </w:rPr>
        <w:t xml:space="preserve"> у </w:t>
      </w:r>
      <w:proofErr w:type="spellStart"/>
      <w:r w:rsidR="00FE5714" w:rsidRPr="00DB293D">
        <w:rPr>
          <w:sz w:val="28"/>
          <w:szCs w:val="28"/>
        </w:rPr>
        <w:t>Загальноєвропейських</w:t>
      </w:r>
      <w:proofErr w:type="spellEnd"/>
      <w:r w:rsidR="00FE5714" w:rsidRPr="00DB293D">
        <w:rPr>
          <w:sz w:val="28"/>
          <w:szCs w:val="28"/>
        </w:rPr>
        <w:t xml:space="preserve"> </w:t>
      </w:r>
      <w:proofErr w:type="spellStart"/>
      <w:r w:rsidR="00FE5714" w:rsidRPr="00DB293D">
        <w:rPr>
          <w:sz w:val="28"/>
          <w:szCs w:val="28"/>
        </w:rPr>
        <w:t>Рекомендаціях</w:t>
      </w:r>
      <w:proofErr w:type="spellEnd"/>
      <w:r w:rsidR="00FE5714" w:rsidRPr="00DB293D">
        <w:rPr>
          <w:sz w:val="28"/>
          <w:szCs w:val="28"/>
        </w:rPr>
        <w:t xml:space="preserve"> з </w:t>
      </w:r>
      <w:proofErr w:type="spellStart"/>
      <w:r w:rsidR="00FE5714" w:rsidRPr="00DB293D">
        <w:rPr>
          <w:sz w:val="28"/>
          <w:szCs w:val="28"/>
        </w:rPr>
        <w:t>мовної</w:t>
      </w:r>
      <w:proofErr w:type="spellEnd"/>
      <w:r w:rsidR="00FE5714" w:rsidRPr="00DB293D">
        <w:rPr>
          <w:sz w:val="28"/>
          <w:szCs w:val="28"/>
        </w:rPr>
        <w:t xml:space="preserve"> </w:t>
      </w:r>
      <w:proofErr w:type="spellStart"/>
      <w:r w:rsidR="00FE5714" w:rsidRPr="00DB293D">
        <w:rPr>
          <w:sz w:val="28"/>
          <w:szCs w:val="28"/>
        </w:rPr>
        <w:t>освіти</w:t>
      </w:r>
      <w:proofErr w:type="spellEnd"/>
      <w:r w:rsidR="00FE5714" w:rsidRPr="00DB293D">
        <w:rPr>
          <w:sz w:val="28"/>
          <w:szCs w:val="28"/>
        </w:rPr>
        <w:t xml:space="preserve">, </w:t>
      </w:r>
      <w:r>
        <w:rPr>
          <w:sz w:val="28"/>
          <w:szCs w:val="28"/>
          <w:lang w:val="uk-UA"/>
        </w:rPr>
        <w:t>що</w:t>
      </w:r>
      <w:r w:rsidR="00FE5714" w:rsidRPr="00DB293D">
        <w:rPr>
          <w:sz w:val="28"/>
          <w:szCs w:val="28"/>
        </w:rPr>
        <w:t xml:space="preserve"> </w:t>
      </w:r>
      <w:proofErr w:type="spellStart"/>
      <w:r w:rsidR="00FE5714" w:rsidRPr="00DB293D">
        <w:rPr>
          <w:sz w:val="28"/>
          <w:szCs w:val="28"/>
        </w:rPr>
        <w:t>передбачає</w:t>
      </w:r>
      <w:proofErr w:type="spellEnd"/>
      <w:r w:rsidR="00FE5714" w:rsidRPr="00DB293D">
        <w:rPr>
          <w:sz w:val="28"/>
          <w:szCs w:val="28"/>
        </w:rPr>
        <w:t xml:space="preserve"> </w:t>
      </w:r>
      <w:proofErr w:type="spellStart"/>
      <w:r w:rsidR="00FE5714" w:rsidRPr="00DF2E34">
        <w:rPr>
          <w:sz w:val="28"/>
          <w:szCs w:val="28"/>
          <w:u w:val="single"/>
        </w:rPr>
        <w:t>використання</w:t>
      </w:r>
      <w:proofErr w:type="spellEnd"/>
      <w:r w:rsidR="00FE5714" w:rsidRPr="00DF2E34">
        <w:rPr>
          <w:sz w:val="28"/>
          <w:szCs w:val="28"/>
          <w:u w:val="single"/>
        </w:rPr>
        <w:t xml:space="preserve"> </w:t>
      </w:r>
      <w:proofErr w:type="spellStart"/>
      <w:r w:rsidR="00FE5714" w:rsidRPr="00DF2E34">
        <w:rPr>
          <w:sz w:val="28"/>
          <w:szCs w:val="28"/>
          <w:u w:val="single"/>
        </w:rPr>
        <w:t>автентичних</w:t>
      </w:r>
      <w:proofErr w:type="spellEnd"/>
      <w:r w:rsidR="00FE5714" w:rsidRPr="00DF2E34">
        <w:rPr>
          <w:sz w:val="28"/>
          <w:szCs w:val="28"/>
          <w:u w:val="single"/>
        </w:rPr>
        <w:t xml:space="preserve"> </w:t>
      </w:r>
      <w:proofErr w:type="spellStart"/>
      <w:r w:rsidR="00FE5714" w:rsidRPr="00DF2E34">
        <w:rPr>
          <w:sz w:val="28"/>
          <w:szCs w:val="28"/>
          <w:u w:val="single"/>
        </w:rPr>
        <w:t>текстів</w:t>
      </w:r>
      <w:proofErr w:type="spellEnd"/>
      <w:r w:rsidR="00FE5714" w:rsidRPr="00DB293D">
        <w:rPr>
          <w:sz w:val="28"/>
          <w:szCs w:val="28"/>
        </w:rPr>
        <w:t xml:space="preserve">. </w:t>
      </w:r>
    </w:p>
    <w:p w14:paraId="6F53DCC6" w14:textId="77777777" w:rsidR="00DF2E34" w:rsidRDefault="00DF2E34" w:rsidP="00DF2E34">
      <w:pPr>
        <w:ind w:firstLine="709"/>
        <w:contextualSpacing/>
        <w:jc w:val="center"/>
        <w:rPr>
          <w:sz w:val="28"/>
          <w:szCs w:val="28"/>
          <w:u w:val="single"/>
          <w:lang w:val="uk-UA"/>
        </w:rPr>
      </w:pPr>
    </w:p>
    <w:p w14:paraId="7F498073" w14:textId="77777777" w:rsidR="00DF2E34" w:rsidRDefault="00DF2E34" w:rsidP="00DF2E34">
      <w:pPr>
        <w:ind w:firstLine="709"/>
        <w:contextualSpacing/>
        <w:jc w:val="center"/>
        <w:rPr>
          <w:sz w:val="28"/>
          <w:szCs w:val="28"/>
          <w:lang w:val="uk-UA"/>
        </w:rPr>
      </w:pPr>
      <w:r w:rsidRPr="00DF2E34">
        <w:rPr>
          <w:sz w:val="28"/>
          <w:szCs w:val="28"/>
          <w:u w:val="single"/>
          <w:lang w:val="uk-UA"/>
        </w:rPr>
        <w:t>Е</w:t>
      </w:r>
      <w:r w:rsidR="00FE5714" w:rsidRPr="00DF2E34">
        <w:rPr>
          <w:sz w:val="28"/>
          <w:szCs w:val="28"/>
          <w:u w:val="single"/>
          <w:lang w:val="uk-UA"/>
        </w:rPr>
        <w:t xml:space="preserve">тапи організації </w:t>
      </w:r>
      <w:proofErr w:type="spellStart"/>
      <w:r w:rsidR="00FE5714" w:rsidRPr="00DF2E34">
        <w:rPr>
          <w:sz w:val="28"/>
          <w:szCs w:val="28"/>
          <w:u w:val="single"/>
          <w:lang w:val="uk-UA"/>
        </w:rPr>
        <w:t>симуляційної</w:t>
      </w:r>
      <w:proofErr w:type="spellEnd"/>
      <w:r w:rsidR="00FE5714" w:rsidRPr="00DF2E34">
        <w:rPr>
          <w:sz w:val="28"/>
          <w:szCs w:val="28"/>
          <w:u w:val="single"/>
          <w:lang w:val="uk-UA"/>
        </w:rPr>
        <w:t xml:space="preserve"> гри</w:t>
      </w:r>
      <w:r w:rsidR="00FE5714" w:rsidRPr="00DF2E34">
        <w:rPr>
          <w:sz w:val="28"/>
          <w:szCs w:val="28"/>
          <w:lang w:val="uk-UA"/>
        </w:rPr>
        <w:t>:</w:t>
      </w:r>
    </w:p>
    <w:p w14:paraId="41D1CAF7" w14:textId="77777777" w:rsidR="00DF2E34" w:rsidRDefault="00DF2E34" w:rsidP="00FE5714">
      <w:pPr>
        <w:ind w:firstLine="709"/>
        <w:contextualSpacing/>
        <w:jc w:val="both"/>
        <w:rPr>
          <w:sz w:val="28"/>
          <w:szCs w:val="28"/>
          <w:lang w:val="uk-UA"/>
        </w:rPr>
      </w:pPr>
      <w:r>
        <w:rPr>
          <w:sz w:val="28"/>
          <w:szCs w:val="28"/>
          <w:lang w:val="uk-UA"/>
        </w:rPr>
        <w:t>-</w:t>
      </w:r>
      <w:r w:rsidR="00FE5714" w:rsidRPr="00DF2E34">
        <w:rPr>
          <w:sz w:val="28"/>
          <w:szCs w:val="28"/>
          <w:lang w:val="uk-UA"/>
        </w:rPr>
        <w:t xml:space="preserve">підготовчий, на якому відбувається ознайомлення з темою, постановка завдання, розподіл ролей; </w:t>
      </w:r>
    </w:p>
    <w:p w14:paraId="28644411" w14:textId="77777777" w:rsidR="00DF2E34" w:rsidRDefault="00DF2E34" w:rsidP="00FE5714">
      <w:pPr>
        <w:ind w:firstLine="709"/>
        <w:contextualSpacing/>
        <w:jc w:val="both"/>
        <w:rPr>
          <w:sz w:val="28"/>
          <w:szCs w:val="28"/>
          <w:lang w:val="uk-UA"/>
        </w:rPr>
      </w:pPr>
      <w:r>
        <w:rPr>
          <w:sz w:val="28"/>
          <w:szCs w:val="28"/>
          <w:lang w:val="uk-UA"/>
        </w:rPr>
        <w:t>-</w:t>
      </w:r>
      <w:r w:rsidR="00FE5714" w:rsidRPr="00DF2E34">
        <w:rPr>
          <w:sz w:val="28"/>
          <w:szCs w:val="28"/>
          <w:lang w:val="uk-UA"/>
        </w:rPr>
        <w:t xml:space="preserve">основний (хід мовленнєвої взаємодії учасників гри з метою реалізувати свої комунікативні цілі в умовах конкретної ситуації); </w:t>
      </w:r>
    </w:p>
    <w:p w14:paraId="29940DF4" w14:textId="77777777" w:rsidR="00FE5714" w:rsidRPr="00DF2E34" w:rsidRDefault="00DF2E34" w:rsidP="00FE5714">
      <w:pPr>
        <w:ind w:firstLine="709"/>
        <w:contextualSpacing/>
        <w:jc w:val="both"/>
        <w:rPr>
          <w:sz w:val="28"/>
          <w:szCs w:val="28"/>
          <w:lang w:val="uk-UA"/>
        </w:rPr>
      </w:pPr>
      <w:r>
        <w:rPr>
          <w:sz w:val="28"/>
          <w:szCs w:val="28"/>
          <w:lang w:val="uk-UA"/>
        </w:rPr>
        <w:t>-</w:t>
      </w:r>
      <w:r w:rsidR="00FE5714" w:rsidRPr="00DF2E34">
        <w:rPr>
          <w:sz w:val="28"/>
          <w:szCs w:val="28"/>
          <w:lang w:val="uk-UA"/>
        </w:rPr>
        <w:t>заключний (підведення підсумків та обговорення результатів проведення гри).</w:t>
      </w:r>
    </w:p>
    <w:p w14:paraId="2FE811F3" w14:textId="77777777" w:rsidR="00DF2E34" w:rsidRDefault="00DF2E34" w:rsidP="00FE5714">
      <w:pPr>
        <w:ind w:firstLine="709"/>
        <w:contextualSpacing/>
        <w:jc w:val="both"/>
        <w:rPr>
          <w:sz w:val="28"/>
          <w:szCs w:val="28"/>
          <w:lang w:val="uk-UA"/>
        </w:rPr>
      </w:pPr>
    </w:p>
    <w:p w14:paraId="7505559D" w14:textId="77777777" w:rsidR="00DF2E34" w:rsidRDefault="00DF2E34" w:rsidP="00CF444B">
      <w:pPr>
        <w:ind w:firstLine="709"/>
        <w:contextualSpacing/>
        <w:jc w:val="center"/>
        <w:rPr>
          <w:sz w:val="28"/>
          <w:szCs w:val="28"/>
          <w:lang w:val="uk-UA"/>
        </w:rPr>
      </w:pPr>
      <w:r w:rsidRPr="00CF444B">
        <w:rPr>
          <w:b/>
          <w:sz w:val="28"/>
          <w:szCs w:val="28"/>
          <w:lang w:val="uk-UA"/>
        </w:rPr>
        <w:t>П</w:t>
      </w:r>
      <w:proofErr w:type="spellStart"/>
      <w:r w:rsidR="00FE5714" w:rsidRPr="00CF444B">
        <w:rPr>
          <w:b/>
          <w:sz w:val="28"/>
          <w:szCs w:val="28"/>
        </w:rPr>
        <w:t>риклад</w:t>
      </w:r>
      <w:proofErr w:type="spellEnd"/>
      <w:r w:rsidR="00FE5714" w:rsidRPr="00CF444B">
        <w:rPr>
          <w:b/>
          <w:sz w:val="28"/>
          <w:szCs w:val="28"/>
        </w:rPr>
        <w:t xml:space="preserve"> </w:t>
      </w:r>
      <w:proofErr w:type="spellStart"/>
      <w:r w:rsidR="00FE5714" w:rsidRPr="00CF444B">
        <w:rPr>
          <w:b/>
          <w:sz w:val="28"/>
          <w:szCs w:val="28"/>
        </w:rPr>
        <w:t>впровадження</w:t>
      </w:r>
      <w:proofErr w:type="spellEnd"/>
      <w:r w:rsidR="00FE5714" w:rsidRPr="00CF444B">
        <w:rPr>
          <w:b/>
          <w:sz w:val="28"/>
          <w:szCs w:val="28"/>
        </w:rPr>
        <w:t xml:space="preserve"> </w:t>
      </w:r>
      <w:r w:rsidR="00FE5714" w:rsidRPr="00CF444B">
        <w:rPr>
          <w:b/>
          <w:i/>
          <w:sz w:val="28"/>
          <w:szCs w:val="28"/>
        </w:rPr>
        <w:t xml:space="preserve">методу </w:t>
      </w:r>
      <w:r w:rsidRPr="00CF444B">
        <w:rPr>
          <w:b/>
          <w:i/>
          <w:sz w:val="28"/>
          <w:szCs w:val="28"/>
          <w:lang w:val="uk-UA"/>
        </w:rPr>
        <w:t>симуляції</w:t>
      </w:r>
      <w:r w:rsidRPr="00CF444B">
        <w:rPr>
          <w:b/>
          <w:sz w:val="28"/>
          <w:szCs w:val="28"/>
          <w:lang w:val="uk-UA"/>
        </w:rPr>
        <w:t xml:space="preserve"> </w:t>
      </w:r>
      <w:r w:rsidR="00FE5714" w:rsidRPr="00CF444B">
        <w:rPr>
          <w:b/>
          <w:sz w:val="28"/>
          <w:szCs w:val="28"/>
        </w:rPr>
        <w:t xml:space="preserve">на </w:t>
      </w:r>
      <w:proofErr w:type="spellStart"/>
      <w:r w:rsidR="00FE5714" w:rsidRPr="00CF444B">
        <w:rPr>
          <w:b/>
          <w:sz w:val="28"/>
          <w:szCs w:val="28"/>
        </w:rPr>
        <w:t>заняттях</w:t>
      </w:r>
      <w:proofErr w:type="spellEnd"/>
      <w:r w:rsidR="00FE5714" w:rsidRPr="00CF444B">
        <w:rPr>
          <w:b/>
          <w:sz w:val="28"/>
          <w:szCs w:val="28"/>
        </w:rPr>
        <w:t xml:space="preserve"> з </w:t>
      </w:r>
      <w:proofErr w:type="spellStart"/>
      <w:r w:rsidR="00FE5714" w:rsidRPr="00CF444B">
        <w:rPr>
          <w:b/>
          <w:sz w:val="28"/>
          <w:szCs w:val="28"/>
        </w:rPr>
        <w:t>англійської</w:t>
      </w:r>
      <w:proofErr w:type="spellEnd"/>
      <w:r w:rsidR="00FE5714" w:rsidRPr="00CF444B">
        <w:rPr>
          <w:b/>
          <w:sz w:val="28"/>
          <w:szCs w:val="28"/>
        </w:rPr>
        <w:t xml:space="preserve"> </w:t>
      </w:r>
      <w:proofErr w:type="spellStart"/>
      <w:r w:rsidR="00FE5714" w:rsidRPr="00CF444B">
        <w:rPr>
          <w:b/>
          <w:sz w:val="28"/>
          <w:szCs w:val="28"/>
        </w:rPr>
        <w:t>мови</w:t>
      </w:r>
      <w:proofErr w:type="spellEnd"/>
      <w:r w:rsidR="00FE5714" w:rsidRPr="00CF444B">
        <w:rPr>
          <w:b/>
          <w:sz w:val="28"/>
          <w:szCs w:val="28"/>
        </w:rPr>
        <w:t xml:space="preserve"> на тем</w:t>
      </w:r>
      <w:r w:rsidR="00FE5714" w:rsidRPr="00DF2E34">
        <w:rPr>
          <w:b/>
          <w:sz w:val="28"/>
          <w:szCs w:val="28"/>
        </w:rPr>
        <w:t>у „</w:t>
      </w:r>
      <w:r w:rsidR="00FE5714" w:rsidRPr="00DF2E34">
        <w:rPr>
          <w:b/>
          <w:sz w:val="28"/>
          <w:szCs w:val="28"/>
          <w:lang w:val="en-US"/>
        </w:rPr>
        <w:t>Global</w:t>
      </w:r>
      <w:r w:rsidR="00FE5714" w:rsidRPr="00DF2E34">
        <w:rPr>
          <w:b/>
          <w:sz w:val="28"/>
          <w:szCs w:val="28"/>
        </w:rPr>
        <w:t xml:space="preserve"> </w:t>
      </w:r>
      <w:r w:rsidR="00FE5714" w:rsidRPr="00DF2E34">
        <w:rPr>
          <w:b/>
          <w:sz w:val="28"/>
          <w:szCs w:val="28"/>
          <w:lang w:val="en-US"/>
        </w:rPr>
        <w:t>warming</w:t>
      </w:r>
      <w:r w:rsidR="00FE5714" w:rsidRPr="00DB293D">
        <w:rPr>
          <w:sz w:val="28"/>
          <w:szCs w:val="28"/>
        </w:rPr>
        <w:t>”.</w:t>
      </w:r>
    </w:p>
    <w:p w14:paraId="68B26D08" w14:textId="77777777" w:rsidR="00CF444B" w:rsidRDefault="00CF444B" w:rsidP="00FE5714">
      <w:pPr>
        <w:ind w:firstLine="709"/>
        <w:contextualSpacing/>
        <w:jc w:val="both"/>
        <w:rPr>
          <w:i/>
          <w:sz w:val="28"/>
          <w:szCs w:val="28"/>
          <w:lang w:val="uk-UA"/>
        </w:rPr>
      </w:pPr>
    </w:p>
    <w:p w14:paraId="200DB5A2" w14:textId="77777777" w:rsidR="00FE5714" w:rsidRPr="00DB293D" w:rsidRDefault="00FE5714" w:rsidP="00FE5714">
      <w:pPr>
        <w:ind w:firstLine="709"/>
        <w:contextualSpacing/>
        <w:jc w:val="both"/>
        <w:rPr>
          <w:sz w:val="28"/>
          <w:szCs w:val="28"/>
        </w:rPr>
      </w:pPr>
      <w:r w:rsidRPr="00DF2E34">
        <w:rPr>
          <w:i/>
          <w:sz w:val="28"/>
          <w:szCs w:val="28"/>
          <w:lang w:val="uk-UA"/>
        </w:rPr>
        <w:t>На першому занятті</w:t>
      </w:r>
      <w:r w:rsidRPr="00DF2E34">
        <w:rPr>
          <w:sz w:val="28"/>
          <w:szCs w:val="28"/>
          <w:lang w:val="uk-UA"/>
        </w:rPr>
        <w:t xml:space="preserve"> викладач пояснює студентам, що у зв’язку з глобальним потеплінням низинні частини  Шотландії можуть бути затоплені, тому лише високогірні частини безпечні для життя людей. Місцеве населення має пересуватися до острова </w:t>
      </w:r>
      <w:proofErr w:type="spellStart"/>
      <w:r w:rsidRPr="00DF2E34">
        <w:rPr>
          <w:sz w:val="28"/>
          <w:szCs w:val="28"/>
          <w:lang w:val="uk-UA"/>
        </w:rPr>
        <w:t>Мінгулай</w:t>
      </w:r>
      <w:proofErr w:type="spellEnd"/>
      <w:r w:rsidRPr="00DF2E34">
        <w:rPr>
          <w:sz w:val="28"/>
          <w:szCs w:val="28"/>
          <w:lang w:val="uk-UA"/>
        </w:rPr>
        <w:t xml:space="preserve"> (</w:t>
      </w:r>
      <w:proofErr w:type="spellStart"/>
      <w:r w:rsidRPr="00DB293D">
        <w:rPr>
          <w:sz w:val="28"/>
          <w:szCs w:val="28"/>
          <w:lang w:val="en-US"/>
        </w:rPr>
        <w:t>Mingulay</w:t>
      </w:r>
      <w:proofErr w:type="spellEnd"/>
      <w:r w:rsidRPr="00DF2E34">
        <w:rPr>
          <w:sz w:val="28"/>
          <w:szCs w:val="28"/>
          <w:lang w:val="uk-UA"/>
        </w:rPr>
        <w:t xml:space="preserve">) невеликими групами.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звертає</w:t>
      </w:r>
      <w:proofErr w:type="spellEnd"/>
      <w:r w:rsidRPr="00DB293D">
        <w:rPr>
          <w:sz w:val="28"/>
          <w:szCs w:val="28"/>
        </w:rPr>
        <w:t xml:space="preserve"> </w:t>
      </w:r>
      <w:proofErr w:type="spellStart"/>
      <w:r w:rsidRPr="00DB293D">
        <w:rPr>
          <w:sz w:val="28"/>
          <w:szCs w:val="28"/>
        </w:rPr>
        <w:t>увагу</w:t>
      </w:r>
      <w:proofErr w:type="spellEnd"/>
      <w:r w:rsidRPr="00DB293D">
        <w:rPr>
          <w:sz w:val="28"/>
          <w:szCs w:val="28"/>
        </w:rPr>
        <w:t xml:space="preserve"> на те, </w:t>
      </w:r>
      <w:proofErr w:type="spellStart"/>
      <w:r w:rsidRPr="00DB293D">
        <w:rPr>
          <w:sz w:val="28"/>
          <w:szCs w:val="28"/>
        </w:rPr>
        <w:t>що</w:t>
      </w:r>
      <w:proofErr w:type="spellEnd"/>
      <w:r w:rsidRPr="00DB293D">
        <w:rPr>
          <w:sz w:val="28"/>
          <w:szCs w:val="28"/>
        </w:rPr>
        <w:t xml:space="preserve"> </w:t>
      </w:r>
      <w:proofErr w:type="spellStart"/>
      <w:r w:rsidRPr="00DB293D">
        <w:rPr>
          <w:sz w:val="28"/>
          <w:szCs w:val="28"/>
        </w:rPr>
        <w:t>студенти</w:t>
      </w:r>
      <w:proofErr w:type="spellEnd"/>
      <w:r w:rsidRPr="00DB293D">
        <w:rPr>
          <w:sz w:val="28"/>
          <w:szCs w:val="28"/>
        </w:rPr>
        <w:t xml:space="preserve"> </w:t>
      </w:r>
      <w:proofErr w:type="spellStart"/>
      <w:r w:rsidRPr="00DB293D">
        <w:rPr>
          <w:sz w:val="28"/>
          <w:szCs w:val="28"/>
        </w:rPr>
        <w:t>повинні</w:t>
      </w:r>
      <w:proofErr w:type="spellEnd"/>
      <w:r w:rsidRPr="00DB293D">
        <w:rPr>
          <w:sz w:val="28"/>
          <w:szCs w:val="28"/>
        </w:rPr>
        <w:t xml:space="preserve"> обрати 20 людей, </w:t>
      </w:r>
      <w:proofErr w:type="spellStart"/>
      <w:r w:rsidRPr="00DB293D">
        <w:rPr>
          <w:sz w:val="28"/>
          <w:szCs w:val="28"/>
        </w:rPr>
        <w:t>які</w:t>
      </w:r>
      <w:proofErr w:type="spellEnd"/>
      <w:r w:rsidRPr="00DB293D">
        <w:rPr>
          <w:sz w:val="28"/>
          <w:szCs w:val="28"/>
        </w:rPr>
        <w:t xml:space="preserve"> </w:t>
      </w:r>
      <w:proofErr w:type="spellStart"/>
      <w:r w:rsidRPr="00DB293D">
        <w:rPr>
          <w:sz w:val="28"/>
          <w:szCs w:val="28"/>
        </w:rPr>
        <w:t>мають</w:t>
      </w:r>
      <w:proofErr w:type="spellEnd"/>
      <w:r w:rsidRPr="00DB293D">
        <w:rPr>
          <w:sz w:val="28"/>
          <w:szCs w:val="28"/>
        </w:rPr>
        <w:t xml:space="preserve"> шанс </w:t>
      </w:r>
      <w:proofErr w:type="spellStart"/>
      <w:r w:rsidRPr="00DB293D">
        <w:rPr>
          <w:sz w:val="28"/>
          <w:szCs w:val="28"/>
        </w:rPr>
        <w:t>пережити</w:t>
      </w:r>
      <w:proofErr w:type="spellEnd"/>
      <w:r w:rsidRPr="00DB293D">
        <w:rPr>
          <w:sz w:val="28"/>
          <w:szCs w:val="28"/>
        </w:rPr>
        <w:t xml:space="preserve"> </w:t>
      </w:r>
      <w:proofErr w:type="spellStart"/>
      <w:r w:rsidRPr="00DB293D">
        <w:rPr>
          <w:sz w:val="28"/>
          <w:szCs w:val="28"/>
        </w:rPr>
        <w:t>повінь</w:t>
      </w:r>
      <w:proofErr w:type="spellEnd"/>
      <w:r w:rsidRPr="00DB293D">
        <w:rPr>
          <w:sz w:val="28"/>
          <w:szCs w:val="28"/>
        </w:rPr>
        <w:t xml:space="preserve"> та </w:t>
      </w:r>
      <w:proofErr w:type="spellStart"/>
      <w:r w:rsidRPr="00DB293D">
        <w:rPr>
          <w:sz w:val="28"/>
          <w:szCs w:val="28"/>
        </w:rPr>
        <w:t>створити</w:t>
      </w:r>
      <w:proofErr w:type="spellEnd"/>
      <w:r w:rsidRPr="00DB293D">
        <w:rPr>
          <w:sz w:val="28"/>
          <w:szCs w:val="28"/>
        </w:rPr>
        <w:t xml:space="preserve"> </w:t>
      </w:r>
      <w:proofErr w:type="spellStart"/>
      <w:r w:rsidRPr="00DB293D">
        <w:rPr>
          <w:sz w:val="28"/>
          <w:szCs w:val="28"/>
        </w:rPr>
        <w:t>нове</w:t>
      </w:r>
      <w:proofErr w:type="spellEnd"/>
      <w:r w:rsidRPr="00DB293D">
        <w:rPr>
          <w:sz w:val="28"/>
          <w:szCs w:val="28"/>
        </w:rPr>
        <w:t xml:space="preserve"> </w:t>
      </w:r>
      <w:proofErr w:type="spellStart"/>
      <w:r w:rsidRPr="00DB293D">
        <w:rPr>
          <w:sz w:val="28"/>
          <w:szCs w:val="28"/>
        </w:rPr>
        <w:t>суспільство</w:t>
      </w:r>
      <w:proofErr w:type="spellEnd"/>
      <w:r w:rsidRPr="00DB293D">
        <w:rPr>
          <w:sz w:val="28"/>
          <w:szCs w:val="28"/>
        </w:rPr>
        <w:t xml:space="preserve">. </w:t>
      </w:r>
      <w:proofErr w:type="spellStart"/>
      <w:r w:rsidRPr="00DB293D">
        <w:rPr>
          <w:sz w:val="28"/>
          <w:szCs w:val="28"/>
          <w:lang w:val="en-US"/>
        </w:rPr>
        <w:t>На</w:t>
      </w:r>
      <w:proofErr w:type="spellEnd"/>
      <w:r w:rsidRPr="00DB293D">
        <w:rPr>
          <w:sz w:val="28"/>
          <w:szCs w:val="28"/>
          <w:lang w:val="en-US"/>
        </w:rPr>
        <w:t xml:space="preserve"> </w:t>
      </w:r>
      <w:proofErr w:type="spellStart"/>
      <w:r w:rsidRPr="00DB293D">
        <w:rPr>
          <w:sz w:val="28"/>
          <w:szCs w:val="28"/>
          <w:lang w:val="en-US"/>
        </w:rPr>
        <w:t>цьому</w:t>
      </w:r>
      <w:proofErr w:type="spellEnd"/>
      <w:r w:rsidRPr="00DB293D">
        <w:rPr>
          <w:sz w:val="28"/>
          <w:szCs w:val="28"/>
          <w:lang w:val="en-US"/>
        </w:rPr>
        <w:t xml:space="preserve"> </w:t>
      </w:r>
      <w:proofErr w:type="spellStart"/>
      <w:r w:rsidRPr="00DB293D">
        <w:rPr>
          <w:sz w:val="28"/>
          <w:szCs w:val="28"/>
          <w:lang w:val="en-US"/>
        </w:rPr>
        <w:t>етапі</w:t>
      </w:r>
      <w:proofErr w:type="spellEnd"/>
      <w:r w:rsidRPr="00DB293D">
        <w:rPr>
          <w:sz w:val="28"/>
          <w:szCs w:val="28"/>
          <w:lang w:val="en-US"/>
        </w:rPr>
        <w:t xml:space="preserve"> </w:t>
      </w:r>
      <w:proofErr w:type="spellStart"/>
      <w:r w:rsidRPr="00DB293D">
        <w:rPr>
          <w:sz w:val="28"/>
          <w:szCs w:val="28"/>
          <w:lang w:val="en-US"/>
        </w:rPr>
        <w:t>кожна</w:t>
      </w:r>
      <w:proofErr w:type="spellEnd"/>
      <w:r w:rsidRPr="00DB293D">
        <w:rPr>
          <w:sz w:val="28"/>
          <w:szCs w:val="28"/>
          <w:lang w:val="en-US"/>
        </w:rPr>
        <w:t xml:space="preserve"> </w:t>
      </w:r>
      <w:proofErr w:type="spellStart"/>
      <w:r w:rsidRPr="00DB293D">
        <w:rPr>
          <w:sz w:val="28"/>
          <w:szCs w:val="28"/>
          <w:lang w:val="en-US"/>
        </w:rPr>
        <w:t>група</w:t>
      </w:r>
      <w:proofErr w:type="spellEnd"/>
      <w:r w:rsidRPr="00DB293D">
        <w:rPr>
          <w:sz w:val="28"/>
          <w:szCs w:val="28"/>
          <w:lang w:val="en-US"/>
        </w:rPr>
        <w:t xml:space="preserve"> </w:t>
      </w:r>
      <w:proofErr w:type="spellStart"/>
      <w:r w:rsidRPr="00DB293D">
        <w:rPr>
          <w:sz w:val="28"/>
          <w:szCs w:val="28"/>
          <w:lang w:val="en-US"/>
        </w:rPr>
        <w:t>студентів</w:t>
      </w:r>
      <w:proofErr w:type="spellEnd"/>
      <w:r w:rsidRPr="00DB293D">
        <w:rPr>
          <w:sz w:val="28"/>
          <w:szCs w:val="28"/>
          <w:lang w:val="en-US"/>
        </w:rPr>
        <w:t xml:space="preserve"> </w:t>
      </w:r>
      <w:proofErr w:type="spellStart"/>
      <w:r w:rsidRPr="00DB293D">
        <w:rPr>
          <w:sz w:val="28"/>
          <w:szCs w:val="28"/>
          <w:lang w:val="en-US"/>
        </w:rPr>
        <w:t>виконує</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coordinate the selection of personnel; think about the selection of materials, foodstuffs, fuel, cultural artefacts, </w:t>
      </w:r>
      <w:proofErr w:type="spellStart"/>
      <w:r w:rsidRPr="00DB293D">
        <w:rPr>
          <w:sz w:val="28"/>
          <w:szCs w:val="28"/>
          <w:lang w:val="en-US"/>
        </w:rPr>
        <w:t>etc</w:t>
      </w:r>
      <w:proofErr w:type="spellEnd"/>
      <w:r w:rsidRPr="00DB293D">
        <w:rPr>
          <w:sz w:val="28"/>
          <w:szCs w:val="28"/>
          <w:lang w:val="en-US"/>
        </w:rPr>
        <w:t xml:space="preserve">; prepare for the first few weeks of settlement; set down the foundations of a viable society. </w:t>
      </w:r>
      <w:proofErr w:type="spellStart"/>
      <w:r w:rsidRPr="00DB293D">
        <w:rPr>
          <w:sz w:val="28"/>
          <w:szCs w:val="28"/>
        </w:rPr>
        <w:t>Беручи</w:t>
      </w:r>
      <w:proofErr w:type="spellEnd"/>
      <w:r w:rsidRPr="00DB293D">
        <w:rPr>
          <w:sz w:val="28"/>
          <w:szCs w:val="28"/>
        </w:rPr>
        <w:t xml:space="preserve"> до </w:t>
      </w:r>
      <w:proofErr w:type="spellStart"/>
      <w:r w:rsidRPr="00DB293D">
        <w:rPr>
          <w:sz w:val="28"/>
          <w:szCs w:val="28"/>
        </w:rPr>
        <w:t>уваги</w:t>
      </w:r>
      <w:proofErr w:type="spellEnd"/>
      <w:r w:rsidRPr="00DB293D">
        <w:rPr>
          <w:sz w:val="28"/>
          <w:szCs w:val="28"/>
        </w:rPr>
        <w:t xml:space="preserve"> </w:t>
      </w:r>
      <w:proofErr w:type="spellStart"/>
      <w:r w:rsidRPr="00DB293D">
        <w:rPr>
          <w:sz w:val="28"/>
          <w:szCs w:val="28"/>
        </w:rPr>
        <w:t>окреслені</w:t>
      </w:r>
      <w:proofErr w:type="spellEnd"/>
      <w:r w:rsidRPr="00DB293D">
        <w:rPr>
          <w:sz w:val="28"/>
          <w:szCs w:val="28"/>
        </w:rPr>
        <w:t xml:space="preserve"> </w:t>
      </w:r>
      <w:proofErr w:type="spellStart"/>
      <w:r w:rsidRPr="00DB293D">
        <w:rPr>
          <w:sz w:val="28"/>
          <w:szCs w:val="28"/>
        </w:rPr>
        <w:t>питання</w:t>
      </w:r>
      <w:proofErr w:type="spellEnd"/>
      <w:r w:rsidRPr="00DB293D">
        <w:rPr>
          <w:sz w:val="28"/>
          <w:szCs w:val="28"/>
        </w:rPr>
        <w:t xml:space="preserve">, </w:t>
      </w:r>
      <w:proofErr w:type="spellStart"/>
      <w:r w:rsidRPr="00DB293D">
        <w:rPr>
          <w:sz w:val="28"/>
          <w:szCs w:val="28"/>
        </w:rPr>
        <w:t>навчальна</w:t>
      </w:r>
      <w:proofErr w:type="spellEnd"/>
      <w:r w:rsidRPr="00DB293D">
        <w:rPr>
          <w:sz w:val="28"/>
          <w:szCs w:val="28"/>
        </w:rPr>
        <w:t xml:space="preserve"> </w:t>
      </w:r>
      <w:proofErr w:type="spellStart"/>
      <w:r w:rsidRPr="00DB293D">
        <w:rPr>
          <w:sz w:val="28"/>
          <w:szCs w:val="28"/>
        </w:rPr>
        <w:t>група</w:t>
      </w:r>
      <w:proofErr w:type="spellEnd"/>
      <w:r w:rsidRPr="00DB293D">
        <w:rPr>
          <w:sz w:val="28"/>
          <w:szCs w:val="28"/>
        </w:rPr>
        <w:t xml:space="preserve"> </w:t>
      </w:r>
      <w:proofErr w:type="spellStart"/>
      <w:r w:rsidRPr="00DB293D">
        <w:rPr>
          <w:sz w:val="28"/>
          <w:szCs w:val="28"/>
        </w:rPr>
        <w:t>поділяється</w:t>
      </w:r>
      <w:proofErr w:type="spellEnd"/>
      <w:r w:rsidRPr="00DB293D">
        <w:rPr>
          <w:sz w:val="28"/>
          <w:szCs w:val="28"/>
        </w:rPr>
        <w:t xml:space="preserve"> на </w:t>
      </w:r>
      <w:proofErr w:type="spellStart"/>
      <w:r w:rsidRPr="00DB293D">
        <w:rPr>
          <w:sz w:val="28"/>
          <w:szCs w:val="28"/>
        </w:rPr>
        <w:t>кілька</w:t>
      </w:r>
      <w:proofErr w:type="spellEnd"/>
      <w:r w:rsidRPr="00DB293D">
        <w:rPr>
          <w:sz w:val="28"/>
          <w:szCs w:val="28"/>
        </w:rPr>
        <w:t xml:space="preserve"> </w:t>
      </w:r>
      <w:proofErr w:type="spellStart"/>
      <w:r w:rsidRPr="00DB293D">
        <w:rPr>
          <w:sz w:val="28"/>
          <w:szCs w:val="28"/>
        </w:rPr>
        <w:t>підгруп</w:t>
      </w:r>
      <w:proofErr w:type="spellEnd"/>
      <w:r w:rsidRPr="00DB293D">
        <w:rPr>
          <w:sz w:val="28"/>
          <w:szCs w:val="28"/>
        </w:rPr>
        <w:t xml:space="preserve"> з </w:t>
      </w:r>
      <w:proofErr w:type="spellStart"/>
      <w:r w:rsidRPr="00DB293D">
        <w:rPr>
          <w:sz w:val="28"/>
          <w:szCs w:val="28"/>
        </w:rPr>
        <w:t>урахуванням</w:t>
      </w:r>
      <w:proofErr w:type="spellEnd"/>
      <w:r w:rsidRPr="00DB293D">
        <w:rPr>
          <w:sz w:val="28"/>
          <w:szCs w:val="28"/>
        </w:rPr>
        <w:t xml:space="preserve"> </w:t>
      </w:r>
      <w:proofErr w:type="spellStart"/>
      <w:r w:rsidRPr="00DB293D">
        <w:rPr>
          <w:sz w:val="28"/>
          <w:szCs w:val="28"/>
        </w:rPr>
        <w:t>інтересів</w:t>
      </w:r>
      <w:proofErr w:type="spellEnd"/>
      <w:r w:rsidRPr="00DB293D">
        <w:rPr>
          <w:sz w:val="28"/>
          <w:szCs w:val="28"/>
        </w:rPr>
        <w:t xml:space="preserve"> тих, </w:t>
      </w:r>
      <w:proofErr w:type="spellStart"/>
      <w:r w:rsidRPr="00DB293D">
        <w:rPr>
          <w:sz w:val="28"/>
          <w:szCs w:val="28"/>
        </w:rPr>
        <w:t>хто</w:t>
      </w:r>
      <w:proofErr w:type="spellEnd"/>
      <w:r w:rsidRPr="00DB293D">
        <w:rPr>
          <w:sz w:val="28"/>
          <w:szCs w:val="28"/>
        </w:rPr>
        <w:t xml:space="preserve"> </w:t>
      </w:r>
      <w:proofErr w:type="spellStart"/>
      <w:r w:rsidRPr="00DB293D">
        <w:rPr>
          <w:sz w:val="28"/>
          <w:szCs w:val="28"/>
        </w:rPr>
        <w:t>навчається</w:t>
      </w:r>
      <w:proofErr w:type="spellEnd"/>
      <w:r w:rsidRPr="00DB293D">
        <w:rPr>
          <w:sz w:val="28"/>
          <w:szCs w:val="28"/>
        </w:rPr>
        <w:t xml:space="preserve">. </w:t>
      </w:r>
    </w:p>
    <w:p w14:paraId="48FDC6A4" w14:textId="77777777" w:rsidR="00DF2E34" w:rsidRDefault="00FE5714" w:rsidP="00DF2E34">
      <w:pPr>
        <w:ind w:firstLine="709"/>
        <w:contextualSpacing/>
        <w:jc w:val="both"/>
        <w:rPr>
          <w:sz w:val="28"/>
          <w:szCs w:val="28"/>
          <w:lang w:val="uk-UA"/>
        </w:rPr>
      </w:pPr>
      <w:r w:rsidRPr="00054124">
        <w:rPr>
          <w:i/>
          <w:sz w:val="28"/>
          <w:szCs w:val="28"/>
        </w:rPr>
        <w:t xml:space="preserve">На другому </w:t>
      </w:r>
      <w:proofErr w:type="spellStart"/>
      <w:r w:rsidRPr="00054124">
        <w:rPr>
          <w:i/>
          <w:sz w:val="28"/>
          <w:szCs w:val="28"/>
        </w:rPr>
        <w:t>занятті</w:t>
      </w:r>
      <w:proofErr w:type="spellEnd"/>
      <w:r w:rsidRPr="00054124">
        <w:rPr>
          <w:sz w:val="28"/>
          <w:szCs w:val="28"/>
        </w:rPr>
        <w:t xml:space="preserve"> </w:t>
      </w:r>
      <w:proofErr w:type="spellStart"/>
      <w:r w:rsidRPr="00054124">
        <w:rPr>
          <w:sz w:val="28"/>
          <w:szCs w:val="28"/>
        </w:rPr>
        <w:t>кожна</w:t>
      </w:r>
      <w:proofErr w:type="spellEnd"/>
      <w:r w:rsidRPr="00054124">
        <w:rPr>
          <w:sz w:val="28"/>
          <w:szCs w:val="28"/>
        </w:rPr>
        <w:t xml:space="preserve"> </w:t>
      </w:r>
      <w:proofErr w:type="spellStart"/>
      <w:r w:rsidRPr="00054124">
        <w:rPr>
          <w:sz w:val="28"/>
          <w:szCs w:val="28"/>
        </w:rPr>
        <w:t>підгрупа</w:t>
      </w:r>
      <w:proofErr w:type="spellEnd"/>
      <w:r w:rsidRPr="00054124">
        <w:rPr>
          <w:sz w:val="28"/>
          <w:szCs w:val="28"/>
        </w:rPr>
        <w:t xml:space="preserve"> </w:t>
      </w:r>
      <w:proofErr w:type="spellStart"/>
      <w:r w:rsidRPr="00054124">
        <w:rPr>
          <w:sz w:val="28"/>
          <w:szCs w:val="28"/>
        </w:rPr>
        <w:t>студентів</w:t>
      </w:r>
      <w:proofErr w:type="spellEnd"/>
      <w:r w:rsidRPr="00054124">
        <w:rPr>
          <w:sz w:val="28"/>
          <w:szCs w:val="28"/>
        </w:rPr>
        <w:t xml:space="preserve"> </w:t>
      </w:r>
      <w:proofErr w:type="spellStart"/>
      <w:r w:rsidRPr="00054124">
        <w:rPr>
          <w:sz w:val="28"/>
          <w:szCs w:val="28"/>
        </w:rPr>
        <w:t>отримує</w:t>
      </w:r>
      <w:proofErr w:type="spellEnd"/>
      <w:r w:rsidRPr="00054124">
        <w:rPr>
          <w:sz w:val="28"/>
          <w:szCs w:val="28"/>
        </w:rPr>
        <w:t xml:space="preserve"> </w:t>
      </w:r>
      <w:proofErr w:type="spellStart"/>
      <w:r w:rsidRPr="00054124">
        <w:rPr>
          <w:sz w:val="28"/>
          <w:szCs w:val="28"/>
        </w:rPr>
        <w:t>картки</w:t>
      </w:r>
      <w:proofErr w:type="spellEnd"/>
      <w:r w:rsidRPr="00054124">
        <w:rPr>
          <w:sz w:val="28"/>
          <w:szCs w:val="28"/>
        </w:rPr>
        <w:t xml:space="preserve"> (</w:t>
      </w:r>
      <w:r w:rsidRPr="00DB293D">
        <w:rPr>
          <w:sz w:val="28"/>
          <w:szCs w:val="28"/>
          <w:lang w:val="en-US"/>
        </w:rPr>
        <w:t>Decision</w:t>
      </w:r>
      <w:r w:rsidRPr="00054124">
        <w:rPr>
          <w:sz w:val="28"/>
          <w:szCs w:val="28"/>
        </w:rPr>
        <w:t xml:space="preserve"> </w:t>
      </w:r>
      <w:r w:rsidRPr="00DB293D">
        <w:rPr>
          <w:sz w:val="28"/>
          <w:szCs w:val="28"/>
          <w:lang w:val="en-US"/>
        </w:rPr>
        <w:t>Cards</w:t>
      </w:r>
      <w:r w:rsidRPr="00054124">
        <w:rPr>
          <w:sz w:val="28"/>
          <w:szCs w:val="28"/>
        </w:rPr>
        <w:t xml:space="preserve">) та </w:t>
      </w:r>
      <w:proofErr w:type="spellStart"/>
      <w:r w:rsidRPr="00054124">
        <w:rPr>
          <w:sz w:val="28"/>
          <w:szCs w:val="28"/>
        </w:rPr>
        <w:t>виконує</w:t>
      </w:r>
      <w:proofErr w:type="spellEnd"/>
      <w:r w:rsidRPr="00054124">
        <w:rPr>
          <w:sz w:val="28"/>
          <w:szCs w:val="28"/>
        </w:rPr>
        <w:t xml:space="preserve"> </w:t>
      </w:r>
      <w:proofErr w:type="spellStart"/>
      <w:r w:rsidRPr="00054124">
        <w:rPr>
          <w:sz w:val="28"/>
          <w:szCs w:val="28"/>
        </w:rPr>
        <w:t>такі</w:t>
      </w:r>
      <w:proofErr w:type="spellEnd"/>
      <w:r w:rsidRPr="00054124">
        <w:rPr>
          <w:sz w:val="28"/>
          <w:szCs w:val="28"/>
        </w:rPr>
        <w:t xml:space="preserve"> </w:t>
      </w:r>
      <w:proofErr w:type="spellStart"/>
      <w:r w:rsidRPr="00054124">
        <w:rPr>
          <w:sz w:val="28"/>
          <w:szCs w:val="28"/>
        </w:rPr>
        <w:t>завдання</w:t>
      </w:r>
      <w:proofErr w:type="spellEnd"/>
      <w:r w:rsidRPr="00054124">
        <w:rPr>
          <w:sz w:val="28"/>
          <w:szCs w:val="28"/>
        </w:rPr>
        <w:t xml:space="preserve">: </w:t>
      </w:r>
    </w:p>
    <w:p w14:paraId="4ABA63A9" w14:textId="77777777" w:rsidR="00DF2E34" w:rsidRDefault="00DF2E34" w:rsidP="00DF2E34">
      <w:pPr>
        <w:ind w:firstLine="709"/>
        <w:contextualSpacing/>
        <w:jc w:val="both"/>
        <w:rPr>
          <w:sz w:val="28"/>
          <w:szCs w:val="28"/>
          <w:lang w:val="uk-UA"/>
        </w:rPr>
      </w:pPr>
      <w:r>
        <w:rPr>
          <w:sz w:val="28"/>
          <w:szCs w:val="28"/>
          <w:lang w:val="uk-UA"/>
        </w:rPr>
        <w:t>-</w:t>
      </w:r>
      <w:proofErr w:type="spellStart"/>
      <w:r w:rsidR="00FE5714" w:rsidRPr="00DB293D">
        <w:rPr>
          <w:sz w:val="28"/>
          <w:szCs w:val="28"/>
          <w:lang w:val="en-US"/>
        </w:rPr>
        <w:t>analyse</w:t>
      </w:r>
      <w:proofErr w:type="spellEnd"/>
      <w:r w:rsidR="00FE5714" w:rsidRPr="00DB293D">
        <w:rPr>
          <w:sz w:val="28"/>
          <w:szCs w:val="28"/>
          <w:lang w:val="en-US"/>
        </w:rPr>
        <w:t xml:space="preserve"> the contents of the received decision card; </w:t>
      </w:r>
    </w:p>
    <w:p w14:paraId="6B8E1B51" w14:textId="77777777" w:rsidR="00FE5714" w:rsidRPr="00DB293D" w:rsidRDefault="00DF2E34" w:rsidP="00DF2E34">
      <w:pPr>
        <w:ind w:firstLine="709"/>
        <w:contextualSpacing/>
        <w:jc w:val="both"/>
        <w:rPr>
          <w:sz w:val="28"/>
          <w:szCs w:val="28"/>
          <w:lang w:val="en-US"/>
        </w:rPr>
      </w:pPr>
      <w:r>
        <w:rPr>
          <w:sz w:val="28"/>
          <w:szCs w:val="28"/>
          <w:lang w:val="uk-UA"/>
        </w:rPr>
        <w:lastRenderedPageBreak/>
        <w:t>-</w:t>
      </w:r>
      <w:r w:rsidR="00FE5714" w:rsidRPr="00DB293D">
        <w:rPr>
          <w:sz w:val="28"/>
          <w:szCs w:val="28"/>
          <w:lang w:val="en-US"/>
        </w:rPr>
        <w:t xml:space="preserve">give answers to the questions; formulate your own opinion about this problem. </w:t>
      </w:r>
    </w:p>
    <w:p w14:paraId="45BAD2DC" w14:textId="77777777" w:rsidR="00DF2E34" w:rsidRDefault="00DF2E34" w:rsidP="00FE5714">
      <w:pPr>
        <w:ind w:firstLine="709"/>
        <w:contextualSpacing/>
        <w:jc w:val="center"/>
        <w:rPr>
          <w:sz w:val="28"/>
          <w:szCs w:val="28"/>
          <w:lang w:val="uk-UA"/>
        </w:rPr>
      </w:pPr>
    </w:p>
    <w:p w14:paraId="2B381312" w14:textId="77777777" w:rsidR="00FE5714" w:rsidRPr="00DF2E34" w:rsidRDefault="00FE5714" w:rsidP="00FE5714">
      <w:pPr>
        <w:ind w:firstLine="709"/>
        <w:contextualSpacing/>
        <w:jc w:val="center"/>
        <w:rPr>
          <w:b/>
          <w:sz w:val="28"/>
          <w:szCs w:val="28"/>
          <w:lang w:val="en-US"/>
        </w:rPr>
      </w:pPr>
      <w:r w:rsidRPr="00DF2E34">
        <w:rPr>
          <w:b/>
          <w:sz w:val="28"/>
          <w:szCs w:val="28"/>
          <w:lang w:val="en-US"/>
        </w:rPr>
        <w:t>Decision Cards</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37"/>
        <w:gridCol w:w="4791"/>
      </w:tblGrid>
      <w:tr w:rsidR="00FE5714" w:rsidRPr="00170FFE" w14:paraId="3F5EF696" w14:textId="77777777" w:rsidTr="0005412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406884" w14:textId="77777777" w:rsidR="00FE5714" w:rsidRPr="00DB293D" w:rsidRDefault="00FE5714" w:rsidP="00054124">
            <w:pPr>
              <w:ind w:firstLine="709"/>
              <w:contextualSpacing/>
              <w:rPr>
                <w:sz w:val="28"/>
                <w:szCs w:val="28"/>
                <w:lang w:val="en-US"/>
              </w:rPr>
            </w:pPr>
            <w:r w:rsidRPr="00DB293D">
              <w:rPr>
                <w:b/>
                <w:bCs/>
                <w:sz w:val="28"/>
                <w:szCs w:val="28"/>
                <w:lang w:val="en-US"/>
              </w:rPr>
              <w:t>Who's going with you?</w:t>
            </w:r>
          </w:p>
          <w:p w14:paraId="3EF654AA" w14:textId="77777777" w:rsidR="00FE5714" w:rsidRPr="00DB293D" w:rsidRDefault="00FE5714" w:rsidP="00054124">
            <w:pPr>
              <w:ind w:firstLine="709"/>
              <w:contextualSpacing/>
              <w:rPr>
                <w:sz w:val="28"/>
                <w:szCs w:val="28"/>
                <w:lang w:val="en-US"/>
              </w:rPr>
            </w:pPr>
            <w:r w:rsidRPr="00DB293D">
              <w:rPr>
                <w:sz w:val="28"/>
                <w:szCs w:val="28"/>
                <w:lang w:val="en-US"/>
              </w:rPr>
              <w:t>You only have room for 20 people.</w:t>
            </w:r>
          </w:p>
          <w:p w14:paraId="0B1AC6E4" w14:textId="77777777" w:rsidR="00FE5714" w:rsidRPr="00DB293D" w:rsidRDefault="00FE5714" w:rsidP="00054124">
            <w:pPr>
              <w:ind w:firstLine="709"/>
              <w:contextualSpacing/>
              <w:rPr>
                <w:sz w:val="28"/>
                <w:szCs w:val="28"/>
                <w:lang w:val="en-US"/>
              </w:rPr>
            </w:pPr>
            <w:r w:rsidRPr="00DB293D">
              <w:rPr>
                <w:sz w:val="28"/>
                <w:szCs w:val="28"/>
                <w:lang w:val="en-US"/>
              </w:rPr>
              <w:t xml:space="preserve">Who will you choose, </w:t>
            </w:r>
            <w:proofErr w:type="spellStart"/>
            <w:r w:rsidRPr="00DB293D">
              <w:rPr>
                <w:sz w:val="28"/>
                <w:szCs w:val="28"/>
                <w:lang w:val="en-US"/>
              </w:rPr>
              <w:t>eg</w:t>
            </w:r>
            <w:proofErr w:type="spellEnd"/>
            <w:r w:rsidRPr="00DB293D">
              <w:rPr>
                <w:sz w:val="28"/>
                <w:szCs w:val="28"/>
                <w:lang w:val="en-US"/>
              </w:rPr>
              <w:t>:</w:t>
            </w:r>
          </w:p>
          <w:p w14:paraId="1D4CD719" w14:textId="77777777" w:rsidR="00FE5714" w:rsidRPr="00DB293D" w:rsidRDefault="00FE5714" w:rsidP="00054124">
            <w:pPr>
              <w:ind w:firstLine="709"/>
              <w:contextualSpacing/>
              <w:rPr>
                <w:sz w:val="28"/>
                <w:szCs w:val="28"/>
                <w:lang w:val="en-US"/>
              </w:rPr>
            </w:pPr>
            <w:r w:rsidRPr="00DB293D">
              <w:rPr>
                <w:sz w:val="28"/>
                <w:szCs w:val="28"/>
                <w:lang w:val="en-US"/>
              </w:rPr>
              <w:t>imam/minister/priest/rabbi?</w:t>
            </w:r>
          </w:p>
          <w:p w14:paraId="27E48B63" w14:textId="77777777" w:rsidR="00FE5714" w:rsidRPr="00DB293D" w:rsidRDefault="00FE5714" w:rsidP="00054124">
            <w:pPr>
              <w:ind w:firstLine="709"/>
              <w:contextualSpacing/>
              <w:rPr>
                <w:sz w:val="28"/>
                <w:szCs w:val="28"/>
                <w:lang w:val="en-US"/>
              </w:rPr>
            </w:pPr>
            <w:r w:rsidRPr="00DB293D">
              <w:rPr>
                <w:sz w:val="28"/>
                <w:szCs w:val="28"/>
                <w:lang w:val="en-US"/>
              </w:rPr>
              <w:t>doctor/nurse/first aider?</w:t>
            </w:r>
          </w:p>
          <w:p w14:paraId="05C41C60" w14:textId="77777777" w:rsidR="00FE5714" w:rsidRPr="00DB293D" w:rsidRDefault="00FE5714" w:rsidP="00054124">
            <w:pPr>
              <w:ind w:firstLine="709"/>
              <w:contextualSpacing/>
              <w:rPr>
                <w:sz w:val="28"/>
                <w:szCs w:val="28"/>
                <w:lang w:val="en-US"/>
              </w:rPr>
            </w:pPr>
            <w:r w:rsidRPr="00DB293D">
              <w:rPr>
                <w:sz w:val="28"/>
                <w:szCs w:val="28"/>
                <w:lang w:val="en-US"/>
              </w:rPr>
              <w:t>grandparents?</w:t>
            </w:r>
          </w:p>
          <w:p w14:paraId="4F814652" w14:textId="77777777" w:rsidR="00FE5714" w:rsidRPr="00DB293D" w:rsidRDefault="00FE5714" w:rsidP="00054124">
            <w:pPr>
              <w:ind w:firstLine="709"/>
              <w:contextualSpacing/>
              <w:rPr>
                <w:sz w:val="28"/>
                <w:szCs w:val="28"/>
                <w:lang w:val="en-US"/>
              </w:rPr>
            </w:pPr>
            <w:proofErr w:type="spellStart"/>
            <w:r w:rsidRPr="00DB293D">
              <w:rPr>
                <w:sz w:val="28"/>
                <w:szCs w:val="28"/>
                <w:lang w:val="en-US"/>
              </w:rPr>
              <w:t>Maths</w:t>
            </w:r>
            <w:proofErr w:type="spellEnd"/>
            <w:r w:rsidRPr="00DB293D">
              <w:rPr>
                <w:sz w:val="28"/>
                <w:szCs w:val="28"/>
                <w:lang w:val="en-US"/>
              </w:rPr>
              <w:t xml:space="preserve"> teacher/Primary teacher?</w:t>
            </w:r>
          </w:p>
          <w:p w14:paraId="2D73A184" w14:textId="77777777" w:rsidR="00FE5714" w:rsidRPr="00DB293D" w:rsidRDefault="00FE5714" w:rsidP="00054124">
            <w:pPr>
              <w:ind w:firstLine="709"/>
              <w:contextualSpacing/>
              <w:rPr>
                <w:sz w:val="28"/>
                <w:szCs w:val="28"/>
                <w:lang w:val="en-US"/>
              </w:rPr>
            </w:pPr>
            <w:r w:rsidRPr="00DB293D">
              <w:rPr>
                <w:sz w:val="28"/>
                <w:szCs w:val="28"/>
                <w:lang w:val="en-US"/>
              </w:rPr>
              <w:t>computer programmer?</w:t>
            </w:r>
          </w:p>
          <w:p w14:paraId="480803BE" w14:textId="77777777" w:rsidR="00FE5714" w:rsidRPr="00DB293D" w:rsidRDefault="00FE5714" w:rsidP="00054124">
            <w:pPr>
              <w:ind w:firstLine="709"/>
              <w:contextualSpacing/>
              <w:rPr>
                <w:sz w:val="28"/>
                <w:szCs w:val="28"/>
                <w:lang w:val="en-US"/>
              </w:rPr>
            </w:pPr>
            <w:r w:rsidRPr="00DB293D">
              <w:rPr>
                <w:sz w:val="28"/>
                <w:szCs w:val="28"/>
                <w:lang w:val="en-US"/>
              </w:rPr>
              <w:t>joiner/bricklayer/painter?</w:t>
            </w:r>
          </w:p>
          <w:p w14:paraId="7684721A" w14:textId="77777777" w:rsidR="00FE5714" w:rsidRPr="00DB293D" w:rsidRDefault="00FE5714" w:rsidP="00054124">
            <w:pPr>
              <w:ind w:firstLine="709"/>
              <w:contextualSpacing/>
              <w:rPr>
                <w:sz w:val="28"/>
                <w:szCs w:val="28"/>
                <w:lang w:val="en-US"/>
              </w:rPr>
            </w:pPr>
            <w:r w:rsidRPr="00DB293D">
              <w:rPr>
                <w:sz w:val="28"/>
                <w:szCs w:val="28"/>
                <w:lang w:val="en-US"/>
              </w:rPr>
              <w:t>rap/hip hop/folk singer?</w:t>
            </w:r>
          </w:p>
          <w:p w14:paraId="521A46BB" w14:textId="77777777" w:rsidR="00FE5714" w:rsidRPr="00DB293D" w:rsidRDefault="00FE5714" w:rsidP="00054124">
            <w:pPr>
              <w:ind w:firstLine="709"/>
              <w:contextualSpacing/>
              <w:rPr>
                <w:sz w:val="28"/>
                <w:szCs w:val="28"/>
                <w:lang w:val="en-US"/>
              </w:rPr>
            </w:pPr>
            <w:r w:rsidRPr="00DB293D">
              <w:rPr>
                <w:sz w:val="28"/>
                <w:szCs w:val="28"/>
                <w:lang w:val="en-US"/>
              </w:rPr>
              <w:t>Why have you chosen those 20?</w:t>
            </w:r>
          </w:p>
          <w:p w14:paraId="5518545E" w14:textId="77777777" w:rsidR="00FE5714" w:rsidRPr="00DB293D" w:rsidRDefault="00FE5714" w:rsidP="00054124">
            <w:pPr>
              <w:ind w:firstLine="709"/>
              <w:contextualSpacing/>
              <w:rPr>
                <w:sz w:val="28"/>
                <w:szCs w:val="28"/>
                <w:lang w:val="en-US"/>
              </w:rPr>
            </w:pPr>
            <w:r w:rsidRPr="00DB293D">
              <w:rPr>
                <w:sz w:val="28"/>
                <w:szCs w:val="28"/>
                <w:lang w:val="en-US"/>
              </w:rPr>
              <w:t>Do you want to change your mind?</w:t>
            </w:r>
          </w:p>
          <w:p w14:paraId="21696B39" w14:textId="77777777" w:rsidR="00FE5714" w:rsidRPr="00DB293D" w:rsidRDefault="00FE5714" w:rsidP="00054124">
            <w:pPr>
              <w:ind w:firstLine="709"/>
              <w:contextualSpacing/>
              <w:rPr>
                <w:sz w:val="28"/>
                <w:szCs w:val="28"/>
                <w:lang w:val="en-US"/>
              </w:rPr>
            </w:pPr>
            <w:r w:rsidRPr="00DB293D">
              <w:rPr>
                <w:sz w:val="28"/>
                <w:szCs w:val="28"/>
                <w:lang w:val="en-US"/>
              </w:rPr>
              <w:t>Who was easy to choose?</w:t>
            </w:r>
          </w:p>
          <w:p w14:paraId="644331B6" w14:textId="77777777" w:rsidR="00FE5714" w:rsidRPr="00DB293D" w:rsidRDefault="00FE5714" w:rsidP="00054124">
            <w:pPr>
              <w:ind w:firstLine="709"/>
              <w:contextualSpacing/>
              <w:rPr>
                <w:sz w:val="28"/>
                <w:szCs w:val="28"/>
                <w:lang w:val="en-US"/>
              </w:rPr>
            </w:pPr>
            <w:r w:rsidRPr="00DB293D">
              <w:rPr>
                <w:sz w:val="28"/>
                <w:szCs w:val="28"/>
                <w:lang w:val="en-US"/>
              </w:rPr>
              <w:t>Who was hard to leave behind?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D70251" w14:textId="77777777" w:rsidR="00FE5714" w:rsidRPr="00DB293D" w:rsidRDefault="00FE5714" w:rsidP="00054124">
            <w:pPr>
              <w:ind w:firstLine="709"/>
              <w:contextualSpacing/>
              <w:rPr>
                <w:sz w:val="28"/>
                <w:szCs w:val="28"/>
                <w:lang w:val="en-US"/>
              </w:rPr>
            </w:pPr>
            <w:r w:rsidRPr="00DB293D">
              <w:rPr>
                <w:b/>
                <w:bCs/>
                <w:sz w:val="28"/>
                <w:szCs w:val="28"/>
                <w:lang w:val="en-US"/>
              </w:rPr>
              <w:t>What are you taking with you?</w:t>
            </w:r>
          </w:p>
          <w:p w14:paraId="53807FD1" w14:textId="77777777" w:rsidR="00FE5714" w:rsidRPr="00DB293D" w:rsidRDefault="00FE5714" w:rsidP="00054124">
            <w:pPr>
              <w:ind w:firstLine="709"/>
              <w:contextualSpacing/>
              <w:rPr>
                <w:sz w:val="28"/>
                <w:szCs w:val="28"/>
                <w:lang w:val="en-US"/>
              </w:rPr>
            </w:pPr>
            <w:r w:rsidRPr="00DB293D">
              <w:rPr>
                <w:sz w:val="28"/>
                <w:szCs w:val="28"/>
                <w:lang w:val="en-US"/>
              </w:rPr>
              <w:t xml:space="preserve">You can't bring much. </w:t>
            </w:r>
            <w:proofErr w:type="gramStart"/>
            <w:r w:rsidRPr="00DB293D">
              <w:rPr>
                <w:sz w:val="28"/>
                <w:szCs w:val="28"/>
                <w:lang w:val="en-US"/>
              </w:rPr>
              <w:t>You</w:t>
            </w:r>
            <w:proofErr w:type="gramEnd"/>
            <w:r w:rsidRPr="00DB293D">
              <w:rPr>
                <w:sz w:val="28"/>
                <w:szCs w:val="28"/>
                <w:lang w:val="en-US"/>
              </w:rPr>
              <w:t xml:space="preserve"> only</w:t>
            </w:r>
          </w:p>
          <w:p w14:paraId="03B45D15" w14:textId="77777777" w:rsidR="00FE5714" w:rsidRPr="00DB293D" w:rsidRDefault="00FE5714" w:rsidP="00054124">
            <w:pPr>
              <w:ind w:firstLine="709"/>
              <w:contextualSpacing/>
              <w:rPr>
                <w:sz w:val="28"/>
                <w:szCs w:val="28"/>
                <w:lang w:val="en-US"/>
              </w:rPr>
            </w:pPr>
            <w:r w:rsidRPr="00DB293D">
              <w:rPr>
                <w:sz w:val="28"/>
                <w:szCs w:val="28"/>
                <w:lang w:val="en-US"/>
              </w:rPr>
              <w:t>have two medium sized fishing</w:t>
            </w:r>
          </w:p>
          <w:p w14:paraId="396399A3" w14:textId="77777777" w:rsidR="00FE5714" w:rsidRPr="00DB293D" w:rsidRDefault="00FE5714" w:rsidP="00054124">
            <w:pPr>
              <w:ind w:firstLine="709"/>
              <w:contextualSpacing/>
              <w:rPr>
                <w:sz w:val="28"/>
                <w:szCs w:val="28"/>
                <w:lang w:val="en-US"/>
              </w:rPr>
            </w:pPr>
            <w:r w:rsidRPr="00DB293D">
              <w:rPr>
                <w:sz w:val="28"/>
                <w:szCs w:val="28"/>
                <w:lang w:val="en-US"/>
              </w:rPr>
              <w:t>boats for everyone and everything.</w:t>
            </w:r>
          </w:p>
          <w:p w14:paraId="3D09E618" w14:textId="77777777" w:rsidR="00FE5714" w:rsidRPr="00DB293D" w:rsidRDefault="00FE5714" w:rsidP="00054124">
            <w:pPr>
              <w:ind w:firstLine="709"/>
              <w:contextualSpacing/>
              <w:rPr>
                <w:sz w:val="28"/>
                <w:szCs w:val="28"/>
                <w:lang w:val="en-US"/>
              </w:rPr>
            </w:pPr>
            <w:r w:rsidRPr="00DB293D">
              <w:rPr>
                <w:sz w:val="28"/>
                <w:szCs w:val="28"/>
                <w:lang w:val="en-US"/>
              </w:rPr>
              <w:t>CD player/DVD/video/radio/TV?</w:t>
            </w:r>
          </w:p>
          <w:p w14:paraId="3FCD056E" w14:textId="77777777" w:rsidR="00FE5714" w:rsidRPr="00DB293D" w:rsidRDefault="00FE5714" w:rsidP="00054124">
            <w:pPr>
              <w:ind w:firstLine="709"/>
              <w:contextualSpacing/>
              <w:rPr>
                <w:sz w:val="28"/>
                <w:szCs w:val="28"/>
                <w:lang w:val="en-US"/>
              </w:rPr>
            </w:pPr>
            <w:r w:rsidRPr="00DB293D">
              <w:rPr>
                <w:sz w:val="28"/>
                <w:szCs w:val="28"/>
                <w:lang w:val="en-US"/>
              </w:rPr>
              <w:t>books? - what kind?</w:t>
            </w:r>
          </w:p>
          <w:p w14:paraId="37561737" w14:textId="77777777" w:rsidR="00FE5714" w:rsidRPr="00DB293D" w:rsidRDefault="00FE5714" w:rsidP="00054124">
            <w:pPr>
              <w:ind w:firstLine="709"/>
              <w:contextualSpacing/>
              <w:rPr>
                <w:sz w:val="28"/>
                <w:szCs w:val="28"/>
                <w:lang w:val="en-US"/>
              </w:rPr>
            </w:pPr>
            <w:r w:rsidRPr="00DB293D">
              <w:rPr>
                <w:sz w:val="28"/>
                <w:szCs w:val="28"/>
                <w:lang w:val="en-US"/>
              </w:rPr>
              <w:t>candles/light bulbs/torches?</w:t>
            </w:r>
          </w:p>
          <w:p w14:paraId="7CC5730A" w14:textId="77777777" w:rsidR="00FE5714" w:rsidRPr="00DB293D" w:rsidRDefault="00FE5714" w:rsidP="00054124">
            <w:pPr>
              <w:ind w:firstLine="709"/>
              <w:contextualSpacing/>
              <w:rPr>
                <w:sz w:val="28"/>
                <w:szCs w:val="28"/>
                <w:lang w:val="en-US"/>
              </w:rPr>
            </w:pPr>
            <w:r w:rsidRPr="00DB293D">
              <w:rPr>
                <w:sz w:val="28"/>
                <w:szCs w:val="28"/>
                <w:lang w:val="en-US"/>
              </w:rPr>
              <w:t>frozen/dried/salted food?</w:t>
            </w:r>
          </w:p>
          <w:p w14:paraId="3DDB5393" w14:textId="77777777" w:rsidR="00FE5714" w:rsidRPr="00DB293D" w:rsidRDefault="00FE5714" w:rsidP="00054124">
            <w:pPr>
              <w:ind w:firstLine="709"/>
              <w:contextualSpacing/>
              <w:rPr>
                <w:sz w:val="28"/>
                <w:szCs w:val="28"/>
                <w:lang w:val="en-US"/>
              </w:rPr>
            </w:pPr>
            <w:r w:rsidRPr="00DB293D">
              <w:rPr>
                <w:sz w:val="28"/>
                <w:szCs w:val="28"/>
                <w:lang w:val="en-US"/>
              </w:rPr>
              <w:t>building blocks?</w:t>
            </w:r>
          </w:p>
          <w:p w14:paraId="2221FB81" w14:textId="77777777" w:rsidR="00FE5714" w:rsidRPr="00DB293D" w:rsidRDefault="00FE5714" w:rsidP="00054124">
            <w:pPr>
              <w:ind w:firstLine="709"/>
              <w:contextualSpacing/>
              <w:rPr>
                <w:sz w:val="28"/>
                <w:szCs w:val="28"/>
                <w:lang w:val="en-US"/>
              </w:rPr>
            </w:pPr>
            <w:r w:rsidRPr="00DB293D">
              <w:rPr>
                <w:sz w:val="28"/>
                <w:szCs w:val="28"/>
                <w:lang w:val="en-US"/>
              </w:rPr>
              <w:t>wool/cotton/black plastic?</w:t>
            </w:r>
          </w:p>
          <w:p w14:paraId="0CBA5A2F" w14:textId="77777777" w:rsidR="00FE5714" w:rsidRPr="00DB293D" w:rsidRDefault="00FE5714" w:rsidP="00054124">
            <w:pPr>
              <w:ind w:firstLine="709"/>
              <w:contextualSpacing/>
              <w:rPr>
                <w:sz w:val="28"/>
                <w:szCs w:val="28"/>
                <w:lang w:val="en-US"/>
              </w:rPr>
            </w:pPr>
            <w:r w:rsidRPr="00DB293D">
              <w:rPr>
                <w:sz w:val="28"/>
                <w:szCs w:val="28"/>
                <w:lang w:val="en-US"/>
              </w:rPr>
              <w:t>What will you really need? Can</w:t>
            </w:r>
          </w:p>
          <w:p w14:paraId="64227A24" w14:textId="77777777" w:rsidR="00FE5714" w:rsidRPr="00DB293D" w:rsidRDefault="00FE5714" w:rsidP="00054124">
            <w:pPr>
              <w:ind w:firstLine="709"/>
              <w:contextualSpacing/>
              <w:rPr>
                <w:sz w:val="28"/>
                <w:szCs w:val="28"/>
                <w:lang w:val="en-US"/>
              </w:rPr>
            </w:pPr>
            <w:r w:rsidRPr="00DB293D">
              <w:rPr>
                <w:sz w:val="28"/>
                <w:szCs w:val="28"/>
                <w:lang w:val="en-US"/>
              </w:rPr>
              <w:t>you afford any luxuries?</w:t>
            </w:r>
          </w:p>
          <w:p w14:paraId="19B49258" w14:textId="77777777" w:rsidR="00FE5714" w:rsidRPr="00DB293D" w:rsidRDefault="00FE5714" w:rsidP="00054124">
            <w:pPr>
              <w:tabs>
                <w:tab w:val="left" w:pos="1830"/>
              </w:tabs>
              <w:ind w:firstLine="709"/>
              <w:contextualSpacing/>
              <w:rPr>
                <w:sz w:val="28"/>
                <w:szCs w:val="28"/>
                <w:lang w:val="en-US"/>
              </w:rPr>
            </w:pPr>
          </w:p>
        </w:tc>
      </w:tr>
      <w:tr w:rsidR="00FE5714" w:rsidRPr="00170FFE" w14:paraId="758A3618" w14:textId="77777777" w:rsidTr="0005412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26B04F" w14:textId="77777777" w:rsidR="00FE5714" w:rsidRPr="00DB293D" w:rsidRDefault="00FE5714" w:rsidP="00054124">
            <w:pPr>
              <w:ind w:firstLine="709"/>
              <w:contextualSpacing/>
              <w:rPr>
                <w:sz w:val="28"/>
                <w:szCs w:val="28"/>
                <w:lang w:val="en-US"/>
              </w:rPr>
            </w:pPr>
            <w:r w:rsidRPr="00DB293D">
              <w:rPr>
                <w:b/>
                <w:bCs/>
                <w:sz w:val="28"/>
                <w:szCs w:val="28"/>
                <w:lang w:val="en-US"/>
              </w:rPr>
              <w:t>The First Few Weeks</w:t>
            </w:r>
          </w:p>
          <w:p w14:paraId="1C469C0C" w14:textId="77777777" w:rsidR="00FE5714" w:rsidRPr="00DB293D" w:rsidRDefault="00FE5714" w:rsidP="00054124">
            <w:pPr>
              <w:ind w:firstLine="709"/>
              <w:contextualSpacing/>
              <w:rPr>
                <w:sz w:val="28"/>
                <w:szCs w:val="28"/>
                <w:lang w:val="en-US"/>
              </w:rPr>
            </w:pPr>
            <w:r w:rsidRPr="00DB293D">
              <w:rPr>
                <w:sz w:val="28"/>
                <w:szCs w:val="28"/>
                <w:lang w:val="en-US"/>
              </w:rPr>
              <w:t>It's late November. It's getting wet</w:t>
            </w:r>
          </w:p>
          <w:p w14:paraId="5BDD2790" w14:textId="77777777" w:rsidR="00FE5714" w:rsidRPr="00DB293D" w:rsidRDefault="00FE5714" w:rsidP="00054124">
            <w:pPr>
              <w:ind w:firstLine="709"/>
              <w:contextualSpacing/>
              <w:rPr>
                <w:sz w:val="28"/>
                <w:szCs w:val="28"/>
                <w:lang w:val="en-US"/>
              </w:rPr>
            </w:pPr>
            <w:r w:rsidRPr="00DB293D">
              <w:rPr>
                <w:sz w:val="28"/>
                <w:szCs w:val="28"/>
                <w:lang w:val="en-US"/>
              </w:rPr>
              <w:t>and cold. The winds are rising and</w:t>
            </w:r>
          </w:p>
          <w:p w14:paraId="4E43A9C9" w14:textId="77777777" w:rsidR="00FE5714" w:rsidRPr="00DB293D" w:rsidRDefault="00FE5714" w:rsidP="00054124">
            <w:pPr>
              <w:ind w:firstLine="709"/>
              <w:contextualSpacing/>
              <w:rPr>
                <w:sz w:val="28"/>
                <w:szCs w:val="28"/>
                <w:lang w:val="en-US"/>
              </w:rPr>
            </w:pPr>
            <w:proofErr w:type="gramStart"/>
            <w:r w:rsidRPr="00DB293D">
              <w:rPr>
                <w:sz w:val="28"/>
                <w:szCs w:val="28"/>
                <w:lang w:val="en-US"/>
              </w:rPr>
              <w:t>snow</w:t>
            </w:r>
            <w:proofErr w:type="gramEnd"/>
            <w:r w:rsidRPr="00DB293D">
              <w:rPr>
                <w:sz w:val="28"/>
                <w:szCs w:val="28"/>
                <w:lang w:val="en-US"/>
              </w:rPr>
              <w:t xml:space="preserve"> isn't far away.</w:t>
            </w:r>
          </w:p>
          <w:p w14:paraId="14D56222" w14:textId="77777777" w:rsidR="00FE5714" w:rsidRPr="00DB293D" w:rsidRDefault="00FE5714" w:rsidP="00054124">
            <w:pPr>
              <w:ind w:firstLine="709"/>
              <w:contextualSpacing/>
              <w:rPr>
                <w:sz w:val="28"/>
                <w:szCs w:val="28"/>
                <w:lang w:val="en-US"/>
              </w:rPr>
            </w:pPr>
            <w:r w:rsidRPr="00DB293D">
              <w:rPr>
                <w:sz w:val="28"/>
                <w:szCs w:val="28"/>
                <w:lang w:val="en-US"/>
              </w:rPr>
              <w:t>The only buildings left on the</w:t>
            </w:r>
          </w:p>
          <w:p w14:paraId="59226B39" w14:textId="77777777" w:rsidR="00FE5714" w:rsidRPr="00DB293D" w:rsidRDefault="00FE5714" w:rsidP="00054124">
            <w:pPr>
              <w:ind w:firstLine="709"/>
              <w:contextualSpacing/>
              <w:rPr>
                <w:sz w:val="28"/>
                <w:szCs w:val="28"/>
                <w:lang w:val="en-US"/>
              </w:rPr>
            </w:pPr>
            <w:proofErr w:type="gramStart"/>
            <w:r w:rsidRPr="00DB293D">
              <w:rPr>
                <w:sz w:val="28"/>
                <w:szCs w:val="28"/>
                <w:lang w:val="en-US"/>
              </w:rPr>
              <w:t>island</w:t>
            </w:r>
            <w:proofErr w:type="gramEnd"/>
            <w:r w:rsidRPr="00DB293D">
              <w:rPr>
                <w:sz w:val="28"/>
                <w:szCs w:val="28"/>
                <w:lang w:val="en-US"/>
              </w:rPr>
              <w:t xml:space="preserve"> are roofless, the glass has</w:t>
            </w:r>
          </w:p>
          <w:p w14:paraId="18783E61" w14:textId="77777777" w:rsidR="00FE5714" w:rsidRPr="00DB293D" w:rsidRDefault="00FE5714" w:rsidP="00054124">
            <w:pPr>
              <w:ind w:firstLine="709"/>
              <w:contextualSpacing/>
              <w:rPr>
                <w:sz w:val="28"/>
                <w:szCs w:val="28"/>
                <w:lang w:val="en-US"/>
              </w:rPr>
            </w:pPr>
            <w:r w:rsidRPr="00DB293D">
              <w:rPr>
                <w:sz w:val="28"/>
                <w:szCs w:val="28"/>
                <w:lang w:val="en-US"/>
              </w:rPr>
              <w:t>gone on the windows and the</w:t>
            </w:r>
          </w:p>
          <w:p w14:paraId="57FDCC74" w14:textId="77777777" w:rsidR="00FE5714" w:rsidRPr="00DB293D" w:rsidRDefault="00FE5714" w:rsidP="00054124">
            <w:pPr>
              <w:ind w:firstLine="709"/>
              <w:contextualSpacing/>
              <w:rPr>
                <w:sz w:val="28"/>
                <w:szCs w:val="28"/>
                <w:lang w:val="en-US"/>
              </w:rPr>
            </w:pPr>
            <w:r w:rsidRPr="00DB293D">
              <w:rPr>
                <w:sz w:val="28"/>
                <w:szCs w:val="28"/>
                <w:lang w:val="en-US"/>
              </w:rPr>
              <w:t>doors are off the hinges. There are</w:t>
            </w:r>
          </w:p>
          <w:p w14:paraId="3E996757" w14:textId="77777777" w:rsidR="00FE5714" w:rsidRPr="00DB293D" w:rsidRDefault="00FE5714" w:rsidP="00054124">
            <w:pPr>
              <w:ind w:firstLine="709"/>
              <w:contextualSpacing/>
              <w:rPr>
                <w:sz w:val="28"/>
                <w:szCs w:val="28"/>
                <w:lang w:val="en-US"/>
              </w:rPr>
            </w:pPr>
            <w:r w:rsidRPr="00DB293D">
              <w:rPr>
                <w:sz w:val="28"/>
                <w:szCs w:val="28"/>
                <w:lang w:val="en-US"/>
              </w:rPr>
              <w:t>wild sheep and goats in the hills.</w:t>
            </w:r>
          </w:p>
          <w:p w14:paraId="1E1E4F59" w14:textId="77777777" w:rsidR="00FE5714" w:rsidRPr="00DB293D" w:rsidRDefault="00FE5714" w:rsidP="00054124">
            <w:pPr>
              <w:ind w:firstLine="709"/>
              <w:contextualSpacing/>
              <w:rPr>
                <w:sz w:val="28"/>
                <w:szCs w:val="28"/>
                <w:lang w:val="en-US"/>
              </w:rPr>
            </w:pPr>
            <w:r w:rsidRPr="00DB293D">
              <w:rPr>
                <w:sz w:val="28"/>
                <w:szCs w:val="28"/>
                <w:lang w:val="en-US"/>
              </w:rPr>
              <w:t>Some wild barley and oats are</w:t>
            </w:r>
          </w:p>
          <w:p w14:paraId="0BD6BB8A" w14:textId="77777777" w:rsidR="00FE5714" w:rsidRPr="00DB293D" w:rsidRDefault="00FE5714" w:rsidP="00054124">
            <w:pPr>
              <w:ind w:firstLine="709"/>
              <w:contextualSpacing/>
              <w:rPr>
                <w:sz w:val="28"/>
                <w:szCs w:val="28"/>
                <w:lang w:val="en-US"/>
              </w:rPr>
            </w:pPr>
            <w:r w:rsidRPr="00DB293D">
              <w:rPr>
                <w:sz w:val="28"/>
                <w:szCs w:val="28"/>
                <w:lang w:val="en-US"/>
              </w:rPr>
              <w:t>growing nearby. The pier is OK.</w:t>
            </w:r>
          </w:p>
          <w:p w14:paraId="47E54512" w14:textId="77777777" w:rsidR="00FE5714" w:rsidRPr="00DB293D" w:rsidRDefault="00FE5714" w:rsidP="00054124">
            <w:pPr>
              <w:ind w:firstLine="709"/>
              <w:contextualSpacing/>
              <w:rPr>
                <w:sz w:val="28"/>
                <w:szCs w:val="28"/>
                <w:lang w:val="en-US"/>
              </w:rPr>
            </w:pPr>
            <w:r w:rsidRPr="00DB293D">
              <w:rPr>
                <w:sz w:val="28"/>
                <w:szCs w:val="28"/>
                <w:lang w:val="en-US"/>
              </w:rPr>
              <w:t>If you forgot some essentials,</w:t>
            </w:r>
          </w:p>
          <w:p w14:paraId="41979643" w14:textId="77777777" w:rsidR="00FE5714" w:rsidRPr="00DB293D" w:rsidRDefault="00FE5714" w:rsidP="00054124">
            <w:pPr>
              <w:ind w:firstLine="709"/>
              <w:contextualSpacing/>
              <w:rPr>
                <w:sz w:val="28"/>
                <w:szCs w:val="28"/>
                <w:lang w:val="en-US"/>
              </w:rPr>
            </w:pPr>
            <w:proofErr w:type="gramStart"/>
            <w:r w:rsidRPr="00DB293D">
              <w:rPr>
                <w:sz w:val="28"/>
                <w:szCs w:val="28"/>
                <w:lang w:val="en-US"/>
              </w:rPr>
              <w:t>what</w:t>
            </w:r>
            <w:proofErr w:type="gramEnd"/>
            <w:r w:rsidRPr="00DB293D">
              <w:rPr>
                <w:sz w:val="28"/>
                <w:szCs w:val="28"/>
                <w:lang w:val="en-US"/>
              </w:rPr>
              <w:t xml:space="preserve"> can you do to get by? Can</w:t>
            </w:r>
          </w:p>
          <w:p w14:paraId="6F6C5032" w14:textId="77777777" w:rsidR="00FE5714" w:rsidRPr="00DB293D" w:rsidRDefault="00FE5714" w:rsidP="00054124">
            <w:pPr>
              <w:ind w:firstLine="709"/>
              <w:contextualSpacing/>
              <w:rPr>
                <w:sz w:val="28"/>
                <w:szCs w:val="28"/>
                <w:lang w:val="en-US"/>
              </w:rPr>
            </w:pPr>
            <w:r w:rsidRPr="00DB293D">
              <w:rPr>
                <w:sz w:val="28"/>
                <w:szCs w:val="28"/>
                <w:lang w:val="en-US"/>
              </w:rPr>
              <w:t>you?</w:t>
            </w:r>
          </w:p>
          <w:p w14:paraId="294D6F6C" w14:textId="77777777" w:rsidR="00FE5714" w:rsidRPr="00DB293D" w:rsidRDefault="00FE5714" w:rsidP="00054124">
            <w:pPr>
              <w:tabs>
                <w:tab w:val="left" w:pos="1830"/>
              </w:tabs>
              <w:ind w:firstLine="709"/>
              <w:contextualSpacing/>
              <w:rPr>
                <w:sz w:val="28"/>
                <w:szCs w:val="28"/>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B85362" w14:textId="77777777" w:rsidR="00FE5714" w:rsidRPr="00DB293D" w:rsidRDefault="00FE5714" w:rsidP="00054124">
            <w:pPr>
              <w:ind w:firstLine="709"/>
              <w:contextualSpacing/>
              <w:rPr>
                <w:sz w:val="28"/>
                <w:szCs w:val="28"/>
                <w:lang w:val="en-US"/>
              </w:rPr>
            </w:pPr>
            <w:r w:rsidRPr="00DB293D">
              <w:rPr>
                <w:b/>
                <w:bCs/>
                <w:sz w:val="28"/>
                <w:szCs w:val="28"/>
                <w:lang w:val="en-US"/>
              </w:rPr>
              <w:t>A New Society</w:t>
            </w:r>
          </w:p>
          <w:p w14:paraId="2C63A594" w14:textId="77777777" w:rsidR="00FE5714" w:rsidRPr="00DB293D" w:rsidRDefault="00FE5714" w:rsidP="00054124">
            <w:pPr>
              <w:ind w:firstLine="709"/>
              <w:contextualSpacing/>
              <w:rPr>
                <w:sz w:val="28"/>
                <w:szCs w:val="28"/>
                <w:lang w:val="en-US"/>
              </w:rPr>
            </w:pPr>
            <w:r w:rsidRPr="00DB293D">
              <w:rPr>
                <w:sz w:val="28"/>
                <w:szCs w:val="28"/>
                <w:lang w:val="en-US"/>
              </w:rPr>
              <w:t>If you survive the winter, you need</w:t>
            </w:r>
          </w:p>
          <w:p w14:paraId="05D3E37B" w14:textId="77777777" w:rsidR="00FE5714" w:rsidRPr="00DB293D" w:rsidRDefault="00FE5714" w:rsidP="00054124">
            <w:pPr>
              <w:ind w:firstLine="709"/>
              <w:contextualSpacing/>
              <w:rPr>
                <w:sz w:val="28"/>
                <w:szCs w:val="28"/>
                <w:lang w:val="en-US"/>
              </w:rPr>
            </w:pPr>
            <w:r w:rsidRPr="00DB293D">
              <w:rPr>
                <w:sz w:val="28"/>
                <w:szCs w:val="28"/>
                <w:lang w:val="en-US"/>
              </w:rPr>
              <w:t xml:space="preserve">to </w:t>
            </w:r>
            <w:proofErr w:type="gramStart"/>
            <w:r w:rsidRPr="00DB293D">
              <w:rPr>
                <w:sz w:val="28"/>
                <w:szCs w:val="28"/>
                <w:lang w:val="en-US"/>
              </w:rPr>
              <w:t>plan ahead</w:t>
            </w:r>
            <w:proofErr w:type="gramEnd"/>
            <w:r w:rsidRPr="00DB293D">
              <w:rPr>
                <w:sz w:val="28"/>
                <w:szCs w:val="28"/>
                <w:lang w:val="en-US"/>
              </w:rPr>
              <w:t xml:space="preserve">. </w:t>
            </w:r>
            <w:proofErr w:type="gramStart"/>
            <w:r w:rsidRPr="00DB293D">
              <w:rPr>
                <w:sz w:val="28"/>
                <w:szCs w:val="28"/>
                <w:lang w:val="en-US"/>
              </w:rPr>
              <w:t>The society</w:t>
            </w:r>
            <w:proofErr w:type="gramEnd"/>
            <w:r w:rsidRPr="00DB293D">
              <w:rPr>
                <w:sz w:val="28"/>
                <w:szCs w:val="28"/>
                <w:lang w:val="en-US"/>
              </w:rPr>
              <w:t xml:space="preserve"> will</w:t>
            </w:r>
          </w:p>
          <w:p w14:paraId="2CCA8874" w14:textId="77777777" w:rsidR="00FE5714" w:rsidRPr="00DB293D" w:rsidRDefault="00FE5714" w:rsidP="00054124">
            <w:pPr>
              <w:ind w:firstLine="709"/>
              <w:contextualSpacing/>
              <w:rPr>
                <w:sz w:val="28"/>
                <w:szCs w:val="28"/>
                <w:lang w:val="en-US"/>
              </w:rPr>
            </w:pPr>
            <w:r w:rsidRPr="00DB293D">
              <w:rPr>
                <w:sz w:val="28"/>
                <w:szCs w:val="28"/>
                <w:lang w:val="en-US"/>
              </w:rPr>
              <w:t>need food, houses, infrastructure</w:t>
            </w:r>
          </w:p>
          <w:p w14:paraId="70E18867" w14:textId="77777777" w:rsidR="00FE5714" w:rsidRPr="00DB293D" w:rsidRDefault="00FE5714" w:rsidP="00054124">
            <w:pPr>
              <w:ind w:firstLine="709"/>
              <w:contextualSpacing/>
              <w:rPr>
                <w:sz w:val="28"/>
                <w:szCs w:val="28"/>
                <w:lang w:val="en-US"/>
              </w:rPr>
            </w:pPr>
            <w:r w:rsidRPr="00DB293D">
              <w:rPr>
                <w:sz w:val="28"/>
                <w:szCs w:val="28"/>
                <w:lang w:val="en-US"/>
              </w:rPr>
              <w:t>and children.</w:t>
            </w:r>
          </w:p>
          <w:p w14:paraId="173AD573" w14:textId="77777777" w:rsidR="00FE5714" w:rsidRPr="00DB293D" w:rsidRDefault="00FE5714" w:rsidP="00054124">
            <w:pPr>
              <w:ind w:firstLine="709"/>
              <w:contextualSpacing/>
              <w:rPr>
                <w:sz w:val="28"/>
                <w:szCs w:val="28"/>
                <w:lang w:val="en-US"/>
              </w:rPr>
            </w:pPr>
            <w:r w:rsidRPr="00DB293D">
              <w:rPr>
                <w:sz w:val="28"/>
                <w:szCs w:val="28"/>
                <w:lang w:val="en-US"/>
              </w:rPr>
              <w:t>Will it be enough just to survive?</w:t>
            </w:r>
          </w:p>
          <w:p w14:paraId="471B6455" w14:textId="77777777" w:rsidR="00FE5714" w:rsidRPr="00DB293D" w:rsidRDefault="00FE5714" w:rsidP="00054124">
            <w:pPr>
              <w:ind w:firstLine="709"/>
              <w:contextualSpacing/>
              <w:rPr>
                <w:sz w:val="28"/>
                <w:szCs w:val="28"/>
                <w:lang w:val="en-US"/>
              </w:rPr>
            </w:pPr>
            <w:r w:rsidRPr="00DB293D">
              <w:rPr>
                <w:sz w:val="28"/>
                <w:szCs w:val="28"/>
                <w:lang w:val="en-US"/>
              </w:rPr>
              <w:t>Is it to be survival of the fittest?</w:t>
            </w:r>
          </w:p>
          <w:p w14:paraId="00E4FCA1" w14:textId="77777777" w:rsidR="00FE5714" w:rsidRPr="00DB293D" w:rsidRDefault="00FE5714" w:rsidP="00054124">
            <w:pPr>
              <w:ind w:firstLine="709"/>
              <w:contextualSpacing/>
              <w:rPr>
                <w:sz w:val="28"/>
                <w:szCs w:val="28"/>
                <w:lang w:val="en-US"/>
              </w:rPr>
            </w:pPr>
            <w:r w:rsidRPr="00DB293D">
              <w:rPr>
                <w:sz w:val="28"/>
                <w:szCs w:val="28"/>
                <w:lang w:val="en-US"/>
              </w:rPr>
              <w:t>What kind of society do you want</w:t>
            </w:r>
          </w:p>
          <w:p w14:paraId="6BBC679B" w14:textId="77777777" w:rsidR="00FE5714" w:rsidRPr="00DB293D" w:rsidRDefault="00FE5714" w:rsidP="00054124">
            <w:pPr>
              <w:ind w:firstLine="709"/>
              <w:contextualSpacing/>
              <w:rPr>
                <w:sz w:val="28"/>
                <w:szCs w:val="28"/>
                <w:lang w:val="en-US"/>
              </w:rPr>
            </w:pPr>
            <w:r w:rsidRPr="00DB293D">
              <w:rPr>
                <w:sz w:val="28"/>
                <w:szCs w:val="28"/>
                <w:lang w:val="en-US"/>
              </w:rPr>
              <w:t>to live in? Do you want to recreate</w:t>
            </w:r>
          </w:p>
          <w:p w14:paraId="35DF8B37" w14:textId="77777777" w:rsidR="00FE5714" w:rsidRPr="00DB293D" w:rsidRDefault="00FE5714" w:rsidP="00054124">
            <w:pPr>
              <w:ind w:firstLine="709"/>
              <w:contextualSpacing/>
              <w:rPr>
                <w:sz w:val="28"/>
                <w:szCs w:val="28"/>
                <w:lang w:val="en-US"/>
              </w:rPr>
            </w:pPr>
            <w:r w:rsidRPr="00DB293D">
              <w:rPr>
                <w:sz w:val="28"/>
                <w:szCs w:val="28"/>
                <w:lang w:val="en-US"/>
              </w:rPr>
              <w:t xml:space="preserve">the society you live in </w:t>
            </w:r>
            <w:proofErr w:type="gramStart"/>
            <w:r w:rsidRPr="00DB293D">
              <w:rPr>
                <w:sz w:val="28"/>
                <w:szCs w:val="28"/>
                <w:lang w:val="en-US"/>
              </w:rPr>
              <w:t>now?</w:t>
            </w:r>
            <w:proofErr w:type="gramEnd"/>
          </w:p>
          <w:p w14:paraId="5BEC7D31" w14:textId="77777777" w:rsidR="00FE5714" w:rsidRPr="00DB293D" w:rsidRDefault="00FE5714" w:rsidP="00054124">
            <w:pPr>
              <w:ind w:firstLine="709"/>
              <w:contextualSpacing/>
              <w:rPr>
                <w:sz w:val="28"/>
                <w:szCs w:val="28"/>
                <w:lang w:val="en-US"/>
              </w:rPr>
            </w:pPr>
            <w:r w:rsidRPr="00DB293D">
              <w:rPr>
                <w:sz w:val="28"/>
                <w:szCs w:val="28"/>
                <w:lang w:val="en-US"/>
              </w:rPr>
              <w:t>How can you put the foundations</w:t>
            </w:r>
          </w:p>
          <w:p w14:paraId="1A8BB431" w14:textId="77777777" w:rsidR="00FE5714" w:rsidRPr="00DB293D" w:rsidRDefault="00FE5714" w:rsidP="00054124">
            <w:pPr>
              <w:ind w:firstLine="709"/>
              <w:contextualSpacing/>
              <w:rPr>
                <w:sz w:val="28"/>
                <w:szCs w:val="28"/>
                <w:lang w:val="en-US"/>
              </w:rPr>
            </w:pPr>
            <w:r w:rsidRPr="00DB293D">
              <w:rPr>
                <w:sz w:val="28"/>
                <w:szCs w:val="28"/>
                <w:lang w:val="en-US"/>
              </w:rPr>
              <w:t>in place to ensure that your society</w:t>
            </w:r>
          </w:p>
          <w:p w14:paraId="7C8C8B25" w14:textId="77777777" w:rsidR="00FE5714" w:rsidRPr="00DB293D" w:rsidRDefault="00FE5714" w:rsidP="00054124">
            <w:pPr>
              <w:ind w:firstLine="709"/>
              <w:contextualSpacing/>
              <w:rPr>
                <w:sz w:val="28"/>
                <w:szCs w:val="28"/>
                <w:lang w:val="en-US"/>
              </w:rPr>
            </w:pPr>
            <w:r w:rsidRPr="00DB293D">
              <w:rPr>
                <w:sz w:val="28"/>
                <w:szCs w:val="28"/>
                <w:lang w:val="en-US"/>
              </w:rPr>
              <w:t>does not degenerate into a "Lord</w:t>
            </w:r>
          </w:p>
          <w:p w14:paraId="36C3185B" w14:textId="77777777" w:rsidR="00FE5714" w:rsidRPr="00DB293D" w:rsidRDefault="00FE5714" w:rsidP="00054124">
            <w:pPr>
              <w:ind w:firstLine="709"/>
              <w:contextualSpacing/>
              <w:jc w:val="both"/>
              <w:rPr>
                <w:sz w:val="28"/>
                <w:szCs w:val="28"/>
                <w:lang w:val="en-US"/>
              </w:rPr>
            </w:pPr>
            <w:r w:rsidRPr="00DB293D">
              <w:rPr>
                <w:sz w:val="28"/>
                <w:szCs w:val="28"/>
                <w:lang w:val="en-US"/>
              </w:rPr>
              <w:t>of the Flies" type scenario?</w:t>
            </w:r>
          </w:p>
        </w:tc>
      </w:tr>
    </w:tbl>
    <w:p w14:paraId="524A2B28" w14:textId="77777777" w:rsidR="00FE5714" w:rsidRDefault="00FE5714" w:rsidP="00FE5714">
      <w:pPr>
        <w:tabs>
          <w:tab w:val="left" w:pos="1830"/>
        </w:tabs>
        <w:ind w:firstLine="709"/>
        <w:contextualSpacing/>
        <w:jc w:val="both"/>
        <w:rPr>
          <w:sz w:val="28"/>
          <w:szCs w:val="28"/>
          <w:lang w:val="uk-UA"/>
        </w:rPr>
      </w:pPr>
    </w:p>
    <w:p w14:paraId="026681DD" w14:textId="77777777" w:rsidR="00FE5714" w:rsidRPr="00DB293D" w:rsidRDefault="00FE5714" w:rsidP="00FE5714">
      <w:pPr>
        <w:tabs>
          <w:tab w:val="left" w:pos="1830"/>
        </w:tabs>
        <w:ind w:firstLine="709"/>
        <w:contextualSpacing/>
        <w:jc w:val="both"/>
        <w:rPr>
          <w:sz w:val="28"/>
          <w:szCs w:val="28"/>
        </w:rPr>
      </w:pPr>
      <w:r w:rsidRPr="00966C7A">
        <w:rPr>
          <w:sz w:val="28"/>
          <w:szCs w:val="28"/>
          <w:lang w:val="uk-UA"/>
        </w:rPr>
        <w:t xml:space="preserve">На цьому етапі кожна підгрупа обирає </w:t>
      </w:r>
      <w:r w:rsidRPr="00DF2E34">
        <w:rPr>
          <w:i/>
          <w:sz w:val="28"/>
          <w:szCs w:val="28"/>
          <w:lang w:val="uk-UA"/>
        </w:rPr>
        <w:t>голову</w:t>
      </w:r>
      <w:r w:rsidRPr="00966C7A">
        <w:rPr>
          <w:sz w:val="28"/>
          <w:szCs w:val="28"/>
          <w:lang w:val="uk-UA"/>
        </w:rPr>
        <w:t xml:space="preserve"> (</w:t>
      </w:r>
      <w:r w:rsidRPr="00DB293D">
        <w:rPr>
          <w:sz w:val="28"/>
          <w:szCs w:val="28"/>
          <w:lang w:val="en-US"/>
        </w:rPr>
        <w:t>the</w:t>
      </w:r>
      <w:r w:rsidRPr="00966C7A">
        <w:rPr>
          <w:sz w:val="28"/>
          <w:szCs w:val="28"/>
          <w:lang w:val="uk-UA"/>
        </w:rPr>
        <w:t xml:space="preserve"> </w:t>
      </w:r>
      <w:r w:rsidRPr="00DB293D">
        <w:rPr>
          <w:sz w:val="28"/>
          <w:szCs w:val="28"/>
          <w:lang w:val="en-US"/>
        </w:rPr>
        <w:t>Chairperson</w:t>
      </w:r>
      <w:r w:rsidRPr="00966C7A">
        <w:rPr>
          <w:sz w:val="28"/>
          <w:szCs w:val="28"/>
          <w:lang w:val="uk-UA"/>
        </w:rPr>
        <w:t xml:space="preserve">) та </w:t>
      </w:r>
      <w:r w:rsidRPr="00DF2E34">
        <w:rPr>
          <w:i/>
          <w:sz w:val="28"/>
          <w:szCs w:val="28"/>
          <w:lang w:val="uk-UA"/>
        </w:rPr>
        <w:t>секретаря</w:t>
      </w:r>
      <w:r w:rsidRPr="00966C7A">
        <w:rPr>
          <w:sz w:val="28"/>
          <w:szCs w:val="28"/>
          <w:lang w:val="uk-UA"/>
        </w:rPr>
        <w:t xml:space="preserve"> (</w:t>
      </w:r>
      <w:r w:rsidRPr="00DB293D">
        <w:rPr>
          <w:sz w:val="28"/>
          <w:szCs w:val="28"/>
          <w:lang w:val="en-US"/>
        </w:rPr>
        <w:t>the</w:t>
      </w:r>
      <w:r w:rsidRPr="00966C7A">
        <w:rPr>
          <w:sz w:val="28"/>
          <w:szCs w:val="28"/>
          <w:lang w:val="uk-UA"/>
        </w:rPr>
        <w:t xml:space="preserve"> </w:t>
      </w:r>
      <w:r w:rsidRPr="00DB293D">
        <w:rPr>
          <w:sz w:val="28"/>
          <w:szCs w:val="28"/>
          <w:lang w:val="en-US"/>
        </w:rPr>
        <w:t>Secretary</w:t>
      </w:r>
      <w:r w:rsidRPr="00966C7A">
        <w:rPr>
          <w:sz w:val="28"/>
          <w:szCs w:val="28"/>
          <w:lang w:val="uk-UA"/>
        </w:rPr>
        <w:t xml:space="preserve">). </w:t>
      </w:r>
      <w:r w:rsidRPr="00DB293D">
        <w:rPr>
          <w:sz w:val="28"/>
          <w:szCs w:val="28"/>
        </w:rPr>
        <w:t xml:space="preserve">Голова </w:t>
      </w:r>
      <w:proofErr w:type="spellStart"/>
      <w:r w:rsidRPr="00DB293D">
        <w:rPr>
          <w:sz w:val="28"/>
          <w:szCs w:val="28"/>
        </w:rPr>
        <w:t>підгрупи</w:t>
      </w:r>
      <w:proofErr w:type="spellEnd"/>
      <w:r w:rsidRPr="00DB293D">
        <w:rPr>
          <w:sz w:val="28"/>
          <w:szCs w:val="28"/>
        </w:rPr>
        <w:t xml:space="preserve"> </w:t>
      </w:r>
      <w:proofErr w:type="spellStart"/>
      <w:r w:rsidRPr="00DB293D">
        <w:rPr>
          <w:sz w:val="28"/>
          <w:szCs w:val="28"/>
        </w:rPr>
        <w:t>керує</w:t>
      </w:r>
      <w:proofErr w:type="spellEnd"/>
      <w:r w:rsidRPr="00DB293D">
        <w:rPr>
          <w:sz w:val="28"/>
          <w:szCs w:val="28"/>
        </w:rPr>
        <w:t xml:space="preserve"> </w:t>
      </w:r>
      <w:proofErr w:type="spellStart"/>
      <w:r w:rsidRPr="00DB293D">
        <w:rPr>
          <w:sz w:val="28"/>
          <w:szCs w:val="28"/>
        </w:rPr>
        <w:t>процесом</w:t>
      </w:r>
      <w:proofErr w:type="spellEnd"/>
      <w:r w:rsidRPr="00DB293D">
        <w:rPr>
          <w:sz w:val="28"/>
          <w:szCs w:val="28"/>
        </w:rPr>
        <w:t xml:space="preserve"> </w:t>
      </w:r>
      <w:proofErr w:type="spellStart"/>
      <w:r w:rsidRPr="00DB293D">
        <w:rPr>
          <w:sz w:val="28"/>
          <w:szCs w:val="28"/>
        </w:rPr>
        <w:t>обговорення</w:t>
      </w:r>
      <w:proofErr w:type="spellEnd"/>
      <w:r w:rsidRPr="00DB293D">
        <w:rPr>
          <w:sz w:val="28"/>
          <w:szCs w:val="28"/>
        </w:rPr>
        <w:t xml:space="preserve">, </w:t>
      </w:r>
      <w:proofErr w:type="spellStart"/>
      <w:r w:rsidRPr="00DB293D">
        <w:rPr>
          <w:sz w:val="28"/>
          <w:szCs w:val="28"/>
        </w:rPr>
        <w:t>допомагає</w:t>
      </w:r>
      <w:proofErr w:type="spellEnd"/>
      <w:r w:rsidRPr="00DB293D">
        <w:rPr>
          <w:sz w:val="28"/>
          <w:szCs w:val="28"/>
        </w:rPr>
        <w:t xml:space="preserve"> </w:t>
      </w:r>
      <w:proofErr w:type="spellStart"/>
      <w:r w:rsidRPr="00DB293D">
        <w:rPr>
          <w:sz w:val="28"/>
          <w:szCs w:val="28"/>
        </w:rPr>
        <w:t>вирішувати</w:t>
      </w:r>
      <w:proofErr w:type="spellEnd"/>
      <w:r w:rsidRPr="00DB293D">
        <w:rPr>
          <w:sz w:val="28"/>
          <w:szCs w:val="28"/>
        </w:rPr>
        <w:t xml:space="preserve"> </w:t>
      </w:r>
      <w:proofErr w:type="spellStart"/>
      <w:r w:rsidRPr="00DB293D">
        <w:rPr>
          <w:sz w:val="28"/>
          <w:szCs w:val="28"/>
        </w:rPr>
        <w:t>дискусійні</w:t>
      </w:r>
      <w:proofErr w:type="spellEnd"/>
      <w:r w:rsidRPr="00DB293D">
        <w:rPr>
          <w:sz w:val="28"/>
          <w:szCs w:val="28"/>
        </w:rPr>
        <w:t xml:space="preserve"> </w:t>
      </w:r>
      <w:proofErr w:type="spellStart"/>
      <w:r w:rsidRPr="00DB293D">
        <w:rPr>
          <w:sz w:val="28"/>
          <w:szCs w:val="28"/>
        </w:rPr>
        <w:t>питання</w:t>
      </w:r>
      <w:proofErr w:type="spellEnd"/>
      <w:r w:rsidRPr="00DB293D">
        <w:rPr>
          <w:sz w:val="28"/>
          <w:szCs w:val="28"/>
        </w:rPr>
        <w:t xml:space="preserve">, </w:t>
      </w:r>
      <w:proofErr w:type="spellStart"/>
      <w:r w:rsidRPr="00DB293D">
        <w:rPr>
          <w:sz w:val="28"/>
          <w:szCs w:val="28"/>
        </w:rPr>
        <w:t>конфлікти</w:t>
      </w:r>
      <w:proofErr w:type="spellEnd"/>
      <w:r w:rsidRPr="00DB293D">
        <w:rPr>
          <w:sz w:val="28"/>
          <w:szCs w:val="28"/>
        </w:rPr>
        <w:t xml:space="preserve">, </w:t>
      </w:r>
      <w:proofErr w:type="spellStart"/>
      <w:r w:rsidRPr="00DB293D">
        <w:rPr>
          <w:sz w:val="28"/>
          <w:szCs w:val="28"/>
        </w:rPr>
        <w:t>беручи</w:t>
      </w:r>
      <w:proofErr w:type="spellEnd"/>
      <w:r w:rsidRPr="00DB293D">
        <w:rPr>
          <w:sz w:val="28"/>
          <w:szCs w:val="28"/>
        </w:rPr>
        <w:t xml:space="preserve"> до </w:t>
      </w:r>
      <w:proofErr w:type="spellStart"/>
      <w:r w:rsidRPr="00DB293D">
        <w:rPr>
          <w:sz w:val="28"/>
          <w:szCs w:val="28"/>
        </w:rPr>
        <w:t>уваги</w:t>
      </w:r>
      <w:proofErr w:type="spellEnd"/>
      <w:r w:rsidRPr="00DB293D">
        <w:rPr>
          <w:sz w:val="28"/>
          <w:szCs w:val="28"/>
        </w:rPr>
        <w:t xml:space="preserve"> </w:t>
      </w:r>
      <w:proofErr w:type="spellStart"/>
      <w:r w:rsidRPr="00DB293D">
        <w:rPr>
          <w:sz w:val="28"/>
          <w:szCs w:val="28"/>
        </w:rPr>
        <w:t>інтереси</w:t>
      </w:r>
      <w:proofErr w:type="spellEnd"/>
      <w:r w:rsidRPr="00DB293D">
        <w:rPr>
          <w:sz w:val="28"/>
          <w:szCs w:val="28"/>
        </w:rPr>
        <w:t xml:space="preserve"> групи. </w:t>
      </w:r>
      <w:proofErr w:type="spellStart"/>
      <w:r w:rsidRPr="00DB293D">
        <w:rPr>
          <w:sz w:val="28"/>
          <w:szCs w:val="28"/>
        </w:rPr>
        <w:t>Секретар</w:t>
      </w:r>
      <w:proofErr w:type="spellEnd"/>
      <w:r w:rsidRPr="00DB293D">
        <w:rPr>
          <w:sz w:val="28"/>
          <w:szCs w:val="28"/>
        </w:rPr>
        <w:t xml:space="preserve"> робить </w:t>
      </w:r>
      <w:proofErr w:type="spellStart"/>
      <w:r w:rsidRPr="00DB293D">
        <w:rPr>
          <w:sz w:val="28"/>
          <w:szCs w:val="28"/>
        </w:rPr>
        <w:t>нотатки</w:t>
      </w:r>
      <w:proofErr w:type="spellEnd"/>
      <w:r w:rsidRPr="00DB293D">
        <w:rPr>
          <w:sz w:val="28"/>
          <w:szCs w:val="28"/>
        </w:rPr>
        <w:t xml:space="preserve"> </w:t>
      </w:r>
      <w:proofErr w:type="spellStart"/>
      <w:r w:rsidRPr="00DB293D">
        <w:rPr>
          <w:sz w:val="28"/>
          <w:szCs w:val="28"/>
        </w:rPr>
        <w:t>під</w:t>
      </w:r>
      <w:proofErr w:type="spellEnd"/>
      <w:r w:rsidRPr="00DB293D">
        <w:rPr>
          <w:sz w:val="28"/>
          <w:szCs w:val="28"/>
        </w:rPr>
        <w:t xml:space="preserve"> час </w:t>
      </w:r>
      <w:proofErr w:type="spellStart"/>
      <w:r w:rsidRPr="00DB293D">
        <w:rPr>
          <w:sz w:val="28"/>
          <w:szCs w:val="28"/>
        </w:rPr>
        <w:t>обговорення</w:t>
      </w:r>
      <w:proofErr w:type="spellEnd"/>
      <w:r w:rsidRPr="00DB293D">
        <w:rPr>
          <w:sz w:val="28"/>
          <w:szCs w:val="28"/>
        </w:rPr>
        <w:t xml:space="preserve"> </w:t>
      </w:r>
      <w:proofErr w:type="spellStart"/>
      <w:r w:rsidRPr="00DB293D">
        <w:rPr>
          <w:sz w:val="28"/>
          <w:szCs w:val="28"/>
        </w:rPr>
        <w:t>важливих</w:t>
      </w:r>
      <w:proofErr w:type="spellEnd"/>
      <w:r w:rsidRPr="00DB293D">
        <w:rPr>
          <w:sz w:val="28"/>
          <w:szCs w:val="28"/>
        </w:rPr>
        <w:t xml:space="preserve"> </w:t>
      </w:r>
      <w:proofErr w:type="spellStart"/>
      <w:r w:rsidRPr="00DB293D">
        <w:rPr>
          <w:sz w:val="28"/>
          <w:szCs w:val="28"/>
        </w:rPr>
        <w:t>питань</w:t>
      </w:r>
      <w:proofErr w:type="spellEnd"/>
      <w:r w:rsidRPr="00DB293D">
        <w:rPr>
          <w:sz w:val="28"/>
          <w:szCs w:val="28"/>
        </w:rPr>
        <w:t xml:space="preserve">. </w:t>
      </w:r>
    </w:p>
    <w:p w14:paraId="3190B714" w14:textId="77777777" w:rsidR="00DF2E34" w:rsidRDefault="00FE5714" w:rsidP="00FE5714">
      <w:pPr>
        <w:tabs>
          <w:tab w:val="left" w:pos="1830"/>
        </w:tabs>
        <w:ind w:firstLine="709"/>
        <w:contextualSpacing/>
        <w:jc w:val="both"/>
        <w:rPr>
          <w:sz w:val="28"/>
          <w:szCs w:val="28"/>
          <w:lang w:val="uk-UA"/>
        </w:rPr>
      </w:pPr>
      <w:r w:rsidRPr="00DB293D">
        <w:rPr>
          <w:sz w:val="28"/>
          <w:szCs w:val="28"/>
        </w:rPr>
        <w:t xml:space="preserve">На </w:t>
      </w:r>
      <w:proofErr w:type="spellStart"/>
      <w:r w:rsidRPr="00DB293D">
        <w:rPr>
          <w:sz w:val="28"/>
          <w:szCs w:val="28"/>
        </w:rPr>
        <w:t>останньому</w:t>
      </w:r>
      <w:proofErr w:type="spellEnd"/>
      <w:r w:rsidRPr="00DB293D">
        <w:rPr>
          <w:sz w:val="28"/>
          <w:szCs w:val="28"/>
        </w:rPr>
        <w:t xml:space="preserve">, </w:t>
      </w:r>
      <w:proofErr w:type="spellStart"/>
      <w:r w:rsidRPr="00DB293D">
        <w:rPr>
          <w:sz w:val="28"/>
          <w:szCs w:val="28"/>
        </w:rPr>
        <w:t>третьому</w:t>
      </w:r>
      <w:proofErr w:type="spellEnd"/>
      <w:r w:rsidRPr="00DB293D">
        <w:rPr>
          <w:sz w:val="28"/>
          <w:szCs w:val="28"/>
        </w:rPr>
        <w:t xml:space="preserve"> </w:t>
      </w:r>
      <w:proofErr w:type="spellStart"/>
      <w:r w:rsidRPr="00DB293D">
        <w:rPr>
          <w:sz w:val="28"/>
          <w:szCs w:val="28"/>
        </w:rPr>
        <w:t>етапі</w:t>
      </w:r>
      <w:proofErr w:type="spellEnd"/>
      <w:r w:rsidRPr="00DB293D">
        <w:rPr>
          <w:sz w:val="28"/>
          <w:szCs w:val="28"/>
        </w:rPr>
        <w:t xml:space="preserve">, </w:t>
      </w:r>
      <w:proofErr w:type="spellStart"/>
      <w:r w:rsidRPr="00DF2E34">
        <w:rPr>
          <w:i/>
          <w:sz w:val="28"/>
          <w:szCs w:val="28"/>
        </w:rPr>
        <w:t>спікер</w:t>
      </w:r>
      <w:proofErr w:type="spellEnd"/>
      <w:r w:rsidRPr="00DF2E34">
        <w:rPr>
          <w:i/>
          <w:sz w:val="28"/>
          <w:szCs w:val="28"/>
        </w:rPr>
        <w:t xml:space="preserve"> </w:t>
      </w:r>
      <w:r w:rsidRPr="00DB293D">
        <w:rPr>
          <w:sz w:val="28"/>
          <w:szCs w:val="28"/>
        </w:rPr>
        <w:t>(</w:t>
      </w:r>
      <w:r w:rsidRPr="00DB293D">
        <w:rPr>
          <w:sz w:val="28"/>
          <w:szCs w:val="28"/>
          <w:lang w:val="en-US"/>
        </w:rPr>
        <w:t>the</w:t>
      </w:r>
      <w:r w:rsidRPr="00DB293D">
        <w:rPr>
          <w:sz w:val="28"/>
          <w:szCs w:val="28"/>
        </w:rPr>
        <w:t xml:space="preserve"> </w:t>
      </w:r>
      <w:r w:rsidRPr="00DB293D">
        <w:rPr>
          <w:sz w:val="28"/>
          <w:szCs w:val="28"/>
          <w:lang w:val="en-US"/>
        </w:rPr>
        <w:t>Spokesperson</w:t>
      </w:r>
      <w:r w:rsidRPr="00DB293D">
        <w:rPr>
          <w:sz w:val="28"/>
          <w:szCs w:val="28"/>
        </w:rPr>
        <w:t xml:space="preserve">) </w:t>
      </w:r>
      <w:proofErr w:type="spellStart"/>
      <w:r w:rsidRPr="00DB293D">
        <w:rPr>
          <w:sz w:val="28"/>
          <w:szCs w:val="28"/>
        </w:rPr>
        <w:t>від</w:t>
      </w:r>
      <w:proofErr w:type="spellEnd"/>
      <w:r w:rsidRPr="00DB293D">
        <w:rPr>
          <w:sz w:val="28"/>
          <w:szCs w:val="28"/>
        </w:rPr>
        <w:t xml:space="preserve"> </w:t>
      </w:r>
      <w:proofErr w:type="spellStart"/>
      <w:r w:rsidRPr="00DB293D">
        <w:rPr>
          <w:sz w:val="28"/>
          <w:szCs w:val="28"/>
        </w:rPr>
        <w:t>кожної</w:t>
      </w:r>
      <w:proofErr w:type="spellEnd"/>
      <w:r w:rsidRPr="00DB293D">
        <w:rPr>
          <w:sz w:val="28"/>
          <w:szCs w:val="28"/>
        </w:rPr>
        <w:t xml:space="preserve"> </w:t>
      </w:r>
      <w:proofErr w:type="spellStart"/>
      <w:r w:rsidRPr="00DB293D">
        <w:rPr>
          <w:sz w:val="28"/>
          <w:szCs w:val="28"/>
        </w:rPr>
        <w:t>підгрупи</w:t>
      </w:r>
      <w:proofErr w:type="spellEnd"/>
      <w:r w:rsidRPr="00DB293D">
        <w:rPr>
          <w:sz w:val="28"/>
          <w:szCs w:val="28"/>
        </w:rPr>
        <w:t xml:space="preserve"> </w:t>
      </w:r>
      <w:proofErr w:type="spellStart"/>
      <w:r w:rsidRPr="00DB293D">
        <w:rPr>
          <w:sz w:val="28"/>
          <w:szCs w:val="28"/>
        </w:rPr>
        <w:t>представляє</w:t>
      </w:r>
      <w:proofErr w:type="spellEnd"/>
      <w:r w:rsidRPr="00DB293D">
        <w:rPr>
          <w:sz w:val="28"/>
          <w:szCs w:val="28"/>
        </w:rPr>
        <w:t xml:space="preserve"> </w:t>
      </w:r>
      <w:proofErr w:type="spellStart"/>
      <w:r w:rsidRPr="00DB293D">
        <w:rPr>
          <w:sz w:val="28"/>
          <w:szCs w:val="28"/>
        </w:rPr>
        <w:t>ідею</w:t>
      </w:r>
      <w:proofErr w:type="spellEnd"/>
      <w:r w:rsidRPr="00DB293D">
        <w:rPr>
          <w:sz w:val="28"/>
          <w:szCs w:val="28"/>
        </w:rPr>
        <w:t xml:space="preserve"> </w:t>
      </w:r>
      <w:proofErr w:type="spellStart"/>
      <w:r w:rsidRPr="00DB293D">
        <w:rPr>
          <w:sz w:val="28"/>
          <w:szCs w:val="28"/>
        </w:rPr>
        <w:t>розв’язання</w:t>
      </w:r>
      <w:proofErr w:type="spellEnd"/>
      <w:r w:rsidRPr="00DB293D">
        <w:rPr>
          <w:sz w:val="28"/>
          <w:szCs w:val="28"/>
        </w:rPr>
        <w:t xml:space="preserve"> </w:t>
      </w:r>
      <w:proofErr w:type="spellStart"/>
      <w:r w:rsidRPr="00DB293D">
        <w:rPr>
          <w:sz w:val="28"/>
          <w:szCs w:val="28"/>
        </w:rPr>
        <w:t>зазначеної</w:t>
      </w:r>
      <w:proofErr w:type="spellEnd"/>
      <w:r w:rsidRPr="00DB293D">
        <w:rPr>
          <w:sz w:val="28"/>
          <w:szCs w:val="28"/>
        </w:rPr>
        <w:t xml:space="preserve"> </w:t>
      </w:r>
      <w:proofErr w:type="spellStart"/>
      <w:r w:rsidRPr="00DB293D">
        <w:rPr>
          <w:sz w:val="28"/>
          <w:szCs w:val="28"/>
        </w:rPr>
        <w:t>проблеми</w:t>
      </w:r>
      <w:proofErr w:type="spellEnd"/>
      <w:r w:rsidRPr="00DB293D">
        <w:rPr>
          <w:sz w:val="28"/>
          <w:szCs w:val="28"/>
        </w:rPr>
        <w:t xml:space="preserve"> та </w:t>
      </w:r>
      <w:proofErr w:type="spellStart"/>
      <w:r w:rsidRPr="00DB293D">
        <w:rPr>
          <w:sz w:val="28"/>
          <w:szCs w:val="28"/>
        </w:rPr>
        <w:t>пояснює</w:t>
      </w:r>
      <w:proofErr w:type="spellEnd"/>
      <w:r w:rsidRPr="00DB293D">
        <w:rPr>
          <w:sz w:val="28"/>
          <w:szCs w:val="28"/>
        </w:rPr>
        <w:t xml:space="preserve"> </w:t>
      </w:r>
      <w:proofErr w:type="spellStart"/>
      <w:r w:rsidRPr="00DB293D">
        <w:rPr>
          <w:sz w:val="28"/>
          <w:szCs w:val="28"/>
        </w:rPr>
        <w:t>вибір</w:t>
      </w:r>
      <w:proofErr w:type="spellEnd"/>
      <w:r w:rsidRPr="00DB293D">
        <w:rPr>
          <w:sz w:val="28"/>
          <w:szCs w:val="28"/>
        </w:rPr>
        <w:t xml:space="preserve"> </w:t>
      </w:r>
      <w:proofErr w:type="spellStart"/>
      <w:r w:rsidRPr="00DB293D">
        <w:rPr>
          <w:sz w:val="28"/>
          <w:szCs w:val="28"/>
        </w:rPr>
        <w:t>обраної</w:t>
      </w:r>
      <w:proofErr w:type="spellEnd"/>
      <w:r w:rsidRPr="00DB293D">
        <w:rPr>
          <w:sz w:val="28"/>
          <w:szCs w:val="28"/>
        </w:rPr>
        <w:t xml:space="preserve"> </w:t>
      </w:r>
      <w:proofErr w:type="spellStart"/>
      <w:r w:rsidRPr="00DB293D">
        <w:rPr>
          <w:sz w:val="28"/>
          <w:szCs w:val="28"/>
        </w:rPr>
        <w:t>позиції</w:t>
      </w:r>
      <w:proofErr w:type="spellEnd"/>
      <w:r w:rsidRPr="00DB293D">
        <w:rPr>
          <w:sz w:val="28"/>
          <w:szCs w:val="28"/>
        </w:rPr>
        <w:t xml:space="preserve">. </w:t>
      </w:r>
    </w:p>
    <w:p w14:paraId="17CC5229" w14:textId="77777777" w:rsidR="00FE5714" w:rsidRPr="00DB293D" w:rsidRDefault="00FE5714" w:rsidP="00FE5714">
      <w:pPr>
        <w:tabs>
          <w:tab w:val="left" w:pos="1830"/>
        </w:tabs>
        <w:ind w:firstLine="709"/>
        <w:contextualSpacing/>
        <w:jc w:val="both"/>
        <w:rPr>
          <w:sz w:val="28"/>
          <w:szCs w:val="28"/>
        </w:rPr>
      </w:pPr>
      <w:r w:rsidRPr="00DF2E34">
        <w:rPr>
          <w:i/>
          <w:sz w:val="28"/>
          <w:szCs w:val="28"/>
        </w:rPr>
        <w:t xml:space="preserve">Члени </w:t>
      </w:r>
      <w:proofErr w:type="spellStart"/>
      <w:r w:rsidRPr="00DF2E34">
        <w:rPr>
          <w:i/>
          <w:sz w:val="28"/>
          <w:szCs w:val="28"/>
        </w:rPr>
        <w:t>підгруп</w:t>
      </w:r>
      <w:proofErr w:type="spellEnd"/>
      <w:r w:rsidRPr="00DB293D">
        <w:rPr>
          <w:sz w:val="28"/>
          <w:szCs w:val="28"/>
        </w:rPr>
        <w:t xml:space="preserve"> </w:t>
      </w:r>
      <w:proofErr w:type="spellStart"/>
      <w:r w:rsidRPr="00DB293D">
        <w:rPr>
          <w:sz w:val="28"/>
          <w:szCs w:val="28"/>
        </w:rPr>
        <w:t>задають</w:t>
      </w:r>
      <w:proofErr w:type="spellEnd"/>
      <w:r w:rsidRPr="00DB293D">
        <w:rPr>
          <w:sz w:val="28"/>
          <w:szCs w:val="28"/>
        </w:rPr>
        <w:t xml:space="preserve"> </w:t>
      </w:r>
      <w:proofErr w:type="spellStart"/>
      <w:r w:rsidRPr="00DB293D">
        <w:rPr>
          <w:sz w:val="28"/>
          <w:szCs w:val="28"/>
        </w:rPr>
        <w:t>спікеру</w:t>
      </w:r>
      <w:proofErr w:type="spellEnd"/>
      <w:r w:rsidRPr="00DB293D">
        <w:rPr>
          <w:sz w:val="28"/>
          <w:szCs w:val="28"/>
        </w:rPr>
        <w:t xml:space="preserve"> </w:t>
      </w:r>
      <w:proofErr w:type="spellStart"/>
      <w:r w:rsidRPr="00DB293D">
        <w:rPr>
          <w:sz w:val="28"/>
          <w:szCs w:val="28"/>
        </w:rPr>
        <w:t>питання</w:t>
      </w:r>
      <w:proofErr w:type="spellEnd"/>
      <w:r w:rsidRPr="00DB293D">
        <w:rPr>
          <w:sz w:val="28"/>
          <w:szCs w:val="28"/>
        </w:rPr>
        <w:t xml:space="preserve">, </w:t>
      </w:r>
      <w:proofErr w:type="spellStart"/>
      <w:r w:rsidRPr="00DF2E34">
        <w:rPr>
          <w:sz w:val="28"/>
          <w:szCs w:val="28"/>
          <w:u w:val="single"/>
        </w:rPr>
        <w:t>відбувається</w:t>
      </w:r>
      <w:proofErr w:type="spellEnd"/>
      <w:r w:rsidRPr="00DF2E34">
        <w:rPr>
          <w:sz w:val="28"/>
          <w:szCs w:val="28"/>
          <w:u w:val="single"/>
        </w:rPr>
        <w:t xml:space="preserve"> </w:t>
      </w:r>
      <w:proofErr w:type="spellStart"/>
      <w:r w:rsidRPr="00DF2E34">
        <w:rPr>
          <w:sz w:val="28"/>
          <w:szCs w:val="28"/>
          <w:u w:val="single"/>
        </w:rPr>
        <w:t>дискусія</w:t>
      </w:r>
      <w:proofErr w:type="spellEnd"/>
      <w:r w:rsidRPr="00DB293D">
        <w:rPr>
          <w:sz w:val="28"/>
          <w:szCs w:val="28"/>
        </w:rPr>
        <w:t>.</w:t>
      </w:r>
    </w:p>
    <w:p w14:paraId="1478BBD9" w14:textId="77777777" w:rsidR="00DF2E34" w:rsidRDefault="00DF2E34" w:rsidP="00FE5714">
      <w:pPr>
        <w:tabs>
          <w:tab w:val="left" w:pos="1830"/>
        </w:tabs>
        <w:ind w:firstLine="709"/>
        <w:contextualSpacing/>
        <w:jc w:val="both"/>
        <w:rPr>
          <w:sz w:val="28"/>
          <w:szCs w:val="28"/>
          <w:lang w:val="uk-UA"/>
        </w:rPr>
      </w:pPr>
    </w:p>
    <w:p w14:paraId="76CB3C36" w14:textId="77777777" w:rsidR="00DF2E34" w:rsidRDefault="00DF2E34" w:rsidP="00FE5714">
      <w:pPr>
        <w:tabs>
          <w:tab w:val="left" w:pos="1830"/>
        </w:tabs>
        <w:ind w:firstLine="709"/>
        <w:contextualSpacing/>
        <w:jc w:val="both"/>
        <w:rPr>
          <w:sz w:val="28"/>
          <w:szCs w:val="28"/>
          <w:lang w:val="uk-UA"/>
        </w:rPr>
      </w:pPr>
    </w:p>
    <w:p w14:paraId="6DD1CF49" w14:textId="77777777" w:rsidR="00DF2E34" w:rsidRDefault="00DF2E34" w:rsidP="00FE5714">
      <w:pPr>
        <w:tabs>
          <w:tab w:val="left" w:pos="1830"/>
        </w:tabs>
        <w:ind w:firstLine="709"/>
        <w:contextualSpacing/>
        <w:jc w:val="both"/>
        <w:rPr>
          <w:sz w:val="28"/>
          <w:szCs w:val="28"/>
          <w:lang w:val="uk-UA"/>
        </w:rPr>
      </w:pPr>
    </w:p>
    <w:p w14:paraId="250A2479" w14:textId="77777777" w:rsidR="00DF2E34" w:rsidRDefault="00DF2E34" w:rsidP="00FE5714">
      <w:pPr>
        <w:tabs>
          <w:tab w:val="left" w:pos="1830"/>
        </w:tabs>
        <w:ind w:firstLine="709"/>
        <w:contextualSpacing/>
        <w:jc w:val="both"/>
        <w:rPr>
          <w:sz w:val="28"/>
          <w:szCs w:val="28"/>
          <w:lang w:val="uk-UA"/>
        </w:rPr>
      </w:pPr>
    </w:p>
    <w:p w14:paraId="112600AA" w14:textId="77777777" w:rsidR="00DF2E34" w:rsidRPr="00CF444B" w:rsidRDefault="00DF2E34" w:rsidP="00CF444B">
      <w:pPr>
        <w:tabs>
          <w:tab w:val="left" w:pos="1830"/>
        </w:tabs>
        <w:ind w:firstLine="709"/>
        <w:contextualSpacing/>
        <w:jc w:val="center"/>
        <w:rPr>
          <w:b/>
          <w:sz w:val="28"/>
          <w:szCs w:val="28"/>
          <w:lang w:val="uk-UA"/>
        </w:rPr>
      </w:pPr>
      <w:r w:rsidRPr="00CF444B">
        <w:rPr>
          <w:b/>
          <w:sz w:val="28"/>
          <w:szCs w:val="28"/>
          <w:lang w:val="uk-UA"/>
        </w:rPr>
        <w:t xml:space="preserve">Приклад впровадження </w:t>
      </w:r>
      <w:r w:rsidRPr="00CF444B">
        <w:rPr>
          <w:b/>
          <w:i/>
          <w:sz w:val="28"/>
          <w:szCs w:val="28"/>
          <w:lang w:val="uk-UA"/>
        </w:rPr>
        <w:t>методу симуляції</w:t>
      </w:r>
      <w:r w:rsidRPr="00CF444B">
        <w:rPr>
          <w:b/>
          <w:sz w:val="28"/>
          <w:szCs w:val="28"/>
          <w:lang w:val="uk-UA"/>
        </w:rPr>
        <w:t xml:space="preserve"> </w:t>
      </w:r>
      <w:r w:rsidR="00FE5714" w:rsidRPr="00CF444B">
        <w:rPr>
          <w:b/>
          <w:sz w:val="28"/>
          <w:szCs w:val="28"/>
          <w:lang w:val="uk-UA"/>
        </w:rPr>
        <w:t>на заняттях з англійської мови на тему “</w:t>
      </w:r>
      <w:r w:rsidR="00FE5714" w:rsidRPr="00CF444B">
        <w:rPr>
          <w:b/>
          <w:sz w:val="28"/>
          <w:szCs w:val="28"/>
          <w:lang w:val="en-US"/>
        </w:rPr>
        <w:t>Thanksgiving</w:t>
      </w:r>
      <w:r w:rsidR="00FE5714" w:rsidRPr="00CF444B">
        <w:rPr>
          <w:b/>
          <w:sz w:val="28"/>
          <w:szCs w:val="28"/>
          <w:lang w:val="uk-UA"/>
        </w:rPr>
        <w:t xml:space="preserve"> </w:t>
      </w:r>
      <w:r w:rsidR="00FE5714" w:rsidRPr="00CF444B">
        <w:rPr>
          <w:b/>
          <w:sz w:val="28"/>
          <w:szCs w:val="28"/>
          <w:lang w:val="en-US"/>
        </w:rPr>
        <w:t>Day</w:t>
      </w:r>
      <w:r w:rsidR="00FE5714" w:rsidRPr="00CF444B">
        <w:rPr>
          <w:b/>
          <w:sz w:val="28"/>
          <w:szCs w:val="28"/>
          <w:lang w:val="uk-UA"/>
        </w:rPr>
        <w:t>”.</w:t>
      </w:r>
    </w:p>
    <w:p w14:paraId="79F430E7" w14:textId="77777777" w:rsidR="00CF444B" w:rsidRDefault="00CF444B" w:rsidP="00FE5714">
      <w:pPr>
        <w:tabs>
          <w:tab w:val="left" w:pos="1830"/>
        </w:tabs>
        <w:ind w:firstLine="709"/>
        <w:contextualSpacing/>
        <w:jc w:val="both"/>
        <w:rPr>
          <w:i/>
          <w:sz w:val="28"/>
          <w:szCs w:val="28"/>
          <w:lang w:val="uk-UA"/>
        </w:rPr>
      </w:pPr>
    </w:p>
    <w:p w14:paraId="28050222" w14:textId="77777777" w:rsidR="00FE5714" w:rsidRPr="00DB293D" w:rsidRDefault="00FE5714" w:rsidP="00FE5714">
      <w:pPr>
        <w:tabs>
          <w:tab w:val="left" w:pos="1830"/>
        </w:tabs>
        <w:ind w:firstLine="709"/>
        <w:contextualSpacing/>
        <w:jc w:val="both"/>
        <w:rPr>
          <w:sz w:val="28"/>
          <w:szCs w:val="28"/>
          <w:lang w:val="en-US"/>
        </w:rPr>
      </w:pPr>
      <w:r w:rsidRPr="00DF2E34">
        <w:rPr>
          <w:i/>
          <w:sz w:val="28"/>
          <w:szCs w:val="28"/>
        </w:rPr>
        <w:t xml:space="preserve">На </w:t>
      </w:r>
      <w:proofErr w:type="spellStart"/>
      <w:r w:rsidRPr="00DF2E34">
        <w:rPr>
          <w:i/>
          <w:sz w:val="28"/>
          <w:szCs w:val="28"/>
        </w:rPr>
        <w:t>першому</w:t>
      </w:r>
      <w:proofErr w:type="spellEnd"/>
      <w:r w:rsidRPr="00DF2E34">
        <w:rPr>
          <w:i/>
          <w:sz w:val="28"/>
          <w:szCs w:val="28"/>
        </w:rPr>
        <w:t xml:space="preserve"> </w:t>
      </w:r>
      <w:proofErr w:type="spellStart"/>
      <w:r w:rsidRPr="00DF2E34">
        <w:rPr>
          <w:i/>
          <w:sz w:val="28"/>
          <w:szCs w:val="28"/>
        </w:rPr>
        <w:t>занятті</w:t>
      </w:r>
      <w:proofErr w:type="spellEnd"/>
      <w:r w:rsidRPr="00DB293D">
        <w:rPr>
          <w:sz w:val="28"/>
          <w:szCs w:val="28"/>
        </w:rPr>
        <w:t xml:space="preserve">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повідомляє</w:t>
      </w:r>
      <w:proofErr w:type="spellEnd"/>
      <w:r w:rsidRPr="00DB293D">
        <w:rPr>
          <w:sz w:val="28"/>
          <w:szCs w:val="28"/>
        </w:rPr>
        <w:t xml:space="preserve"> студентам, </w:t>
      </w:r>
      <w:proofErr w:type="spellStart"/>
      <w:r w:rsidRPr="00DB293D">
        <w:rPr>
          <w:sz w:val="28"/>
          <w:szCs w:val="28"/>
        </w:rPr>
        <w:t>що</w:t>
      </w:r>
      <w:proofErr w:type="spellEnd"/>
      <w:r w:rsidRPr="00DB293D">
        <w:rPr>
          <w:sz w:val="28"/>
          <w:szCs w:val="28"/>
        </w:rPr>
        <w:t xml:space="preserve"> </w:t>
      </w:r>
      <w:proofErr w:type="spellStart"/>
      <w:r w:rsidRPr="00DB293D">
        <w:rPr>
          <w:sz w:val="28"/>
          <w:szCs w:val="28"/>
        </w:rPr>
        <w:t>студентська</w:t>
      </w:r>
      <w:proofErr w:type="spellEnd"/>
      <w:r w:rsidRPr="00DB293D">
        <w:rPr>
          <w:sz w:val="28"/>
          <w:szCs w:val="28"/>
        </w:rPr>
        <w:t xml:space="preserve"> </w:t>
      </w:r>
      <w:proofErr w:type="spellStart"/>
      <w:r w:rsidRPr="00DB293D">
        <w:rPr>
          <w:sz w:val="28"/>
          <w:szCs w:val="28"/>
        </w:rPr>
        <w:t>профспілка</w:t>
      </w:r>
      <w:proofErr w:type="spellEnd"/>
      <w:r w:rsidRPr="00DB293D">
        <w:rPr>
          <w:sz w:val="28"/>
          <w:szCs w:val="28"/>
        </w:rPr>
        <w:t xml:space="preserve"> </w:t>
      </w:r>
      <w:proofErr w:type="spellStart"/>
      <w:r w:rsidRPr="00DB293D">
        <w:rPr>
          <w:sz w:val="28"/>
          <w:szCs w:val="28"/>
        </w:rPr>
        <w:t>вирішила</w:t>
      </w:r>
      <w:proofErr w:type="spellEnd"/>
      <w:r w:rsidRPr="00DB293D">
        <w:rPr>
          <w:sz w:val="28"/>
          <w:szCs w:val="28"/>
        </w:rPr>
        <w:t xml:space="preserve"> </w:t>
      </w:r>
      <w:proofErr w:type="spellStart"/>
      <w:r w:rsidRPr="00DB293D">
        <w:rPr>
          <w:sz w:val="28"/>
          <w:szCs w:val="28"/>
        </w:rPr>
        <w:t>відсвяткувати</w:t>
      </w:r>
      <w:proofErr w:type="spellEnd"/>
      <w:r w:rsidRPr="00DB293D">
        <w:rPr>
          <w:sz w:val="28"/>
          <w:szCs w:val="28"/>
        </w:rPr>
        <w:t xml:space="preserve"> День </w:t>
      </w:r>
      <w:proofErr w:type="spellStart"/>
      <w:r w:rsidRPr="00DB293D">
        <w:rPr>
          <w:sz w:val="28"/>
          <w:szCs w:val="28"/>
        </w:rPr>
        <w:t>подяки</w:t>
      </w:r>
      <w:proofErr w:type="spellEnd"/>
      <w:r w:rsidRPr="00DB293D">
        <w:rPr>
          <w:sz w:val="28"/>
          <w:szCs w:val="28"/>
        </w:rPr>
        <w:t xml:space="preserve"> та </w:t>
      </w:r>
      <w:proofErr w:type="spellStart"/>
      <w:r w:rsidRPr="00DB293D">
        <w:rPr>
          <w:sz w:val="28"/>
          <w:szCs w:val="28"/>
        </w:rPr>
        <w:t>організувати</w:t>
      </w:r>
      <w:proofErr w:type="spellEnd"/>
      <w:r w:rsidRPr="00DB293D">
        <w:rPr>
          <w:sz w:val="28"/>
          <w:szCs w:val="28"/>
        </w:rPr>
        <w:t xml:space="preserve"> фуршет та концерт з </w:t>
      </w:r>
      <w:proofErr w:type="spellStart"/>
      <w:r w:rsidRPr="00DB293D">
        <w:rPr>
          <w:sz w:val="28"/>
          <w:szCs w:val="28"/>
        </w:rPr>
        <w:t>цього</w:t>
      </w:r>
      <w:proofErr w:type="spellEnd"/>
      <w:r w:rsidRPr="00DB293D">
        <w:rPr>
          <w:sz w:val="28"/>
          <w:szCs w:val="28"/>
        </w:rPr>
        <w:t xml:space="preserve"> приводу. </w:t>
      </w:r>
      <w:proofErr w:type="spellStart"/>
      <w:r w:rsidRPr="00DB293D">
        <w:rPr>
          <w:sz w:val="28"/>
          <w:szCs w:val="28"/>
          <w:lang w:val="en-US"/>
        </w:rPr>
        <w:t>Студенти</w:t>
      </w:r>
      <w:proofErr w:type="spellEnd"/>
      <w:r w:rsidRPr="00DB293D">
        <w:rPr>
          <w:sz w:val="28"/>
          <w:szCs w:val="28"/>
          <w:lang w:val="en-US"/>
        </w:rPr>
        <w:t xml:space="preserve"> </w:t>
      </w:r>
      <w:proofErr w:type="spellStart"/>
      <w:proofErr w:type="gramStart"/>
      <w:r w:rsidRPr="00DB293D">
        <w:rPr>
          <w:sz w:val="28"/>
          <w:szCs w:val="28"/>
          <w:lang w:val="en-US"/>
        </w:rPr>
        <w:t>отримують</w:t>
      </w:r>
      <w:proofErr w:type="spellEnd"/>
      <w:r w:rsidRPr="00DB293D">
        <w:rPr>
          <w:sz w:val="28"/>
          <w:szCs w:val="28"/>
          <w:lang w:val="en-US"/>
        </w:rPr>
        <w:t xml:space="preserve">  </w:t>
      </w:r>
      <w:proofErr w:type="spellStart"/>
      <w:r w:rsidRPr="00DF2E34">
        <w:rPr>
          <w:sz w:val="28"/>
          <w:szCs w:val="28"/>
          <w:u w:val="single"/>
          <w:lang w:val="en-US"/>
        </w:rPr>
        <w:t>такого</w:t>
      </w:r>
      <w:proofErr w:type="spellEnd"/>
      <w:proofErr w:type="gramEnd"/>
      <w:r w:rsidRPr="00DF2E34">
        <w:rPr>
          <w:sz w:val="28"/>
          <w:szCs w:val="28"/>
          <w:u w:val="single"/>
          <w:lang w:val="en-US"/>
        </w:rPr>
        <w:t xml:space="preserve"> </w:t>
      </w:r>
      <w:proofErr w:type="spellStart"/>
      <w:r w:rsidRPr="00DF2E34">
        <w:rPr>
          <w:sz w:val="28"/>
          <w:szCs w:val="28"/>
          <w:u w:val="single"/>
          <w:lang w:val="en-US"/>
        </w:rPr>
        <w:t>листа</w:t>
      </w:r>
      <w:proofErr w:type="spellEnd"/>
      <w:r w:rsidRPr="00DB293D">
        <w:rPr>
          <w:sz w:val="28"/>
          <w:szCs w:val="28"/>
          <w:lang w:val="en-US"/>
        </w:rPr>
        <w:t xml:space="preserve">: </w:t>
      </w:r>
    </w:p>
    <w:p w14:paraId="632FA1B3" w14:textId="77777777" w:rsidR="00FE5714" w:rsidRPr="00DF2E34" w:rsidRDefault="00FE5714" w:rsidP="00FE5714">
      <w:pPr>
        <w:ind w:firstLine="709"/>
        <w:contextualSpacing/>
        <w:jc w:val="both"/>
        <w:rPr>
          <w:i/>
          <w:sz w:val="28"/>
          <w:szCs w:val="28"/>
          <w:lang w:val="uk-UA"/>
        </w:rPr>
      </w:pPr>
      <w:r w:rsidRPr="00DF2E34">
        <w:rPr>
          <w:i/>
          <w:sz w:val="28"/>
          <w:szCs w:val="28"/>
          <w:lang w:val="en-US"/>
        </w:rPr>
        <w:t>Dear Fellow Students</w:t>
      </w:r>
      <w:r w:rsidRPr="00DF2E34">
        <w:rPr>
          <w:i/>
          <w:sz w:val="28"/>
          <w:szCs w:val="28"/>
          <w:lang w:val="uk-UA"/>
        </w:rPr>
        <w:t>!</w:t>
      </w:r>
    </w:p>
    <w:p w14:paraId="355B3794" w14:textId="77777777" w:rsidR="00FE5714" w:rsidRPr="00DF2E34" w:rsidRDefault="00FE5714" w:rsidP="00FE5714">
      <w:pPr>
        <w:ind w:firstLine="709"/>
        <w:contextualSpacing/>
        <w:jc w:val="both"/>
        <w:rPr>
          <w:i/>
          <w:sz w:val="28"/>
          <w:szCs w:val="28"/>
          <w:lang w:val="en-US"/>
        </w:rPr>
      </w:pPr>
      <w:r w:rsidRPr="00DF2E34">
        <w:rPr>
          <w:i/>
          <w:sz w:val="28"/>
          <w:szCs w:val="28"/>
          <w:lang w:val="en-US"/>
        </w:rPr>
        <w:t xml:space="preserve">As you know, the Student Association </w:t>
      </w:r>
      <w:proofErr w:type="gramStart"/>
      <w:r w:rsidRPr="00DF2E34">
        <w:rPr>
          <w:i/>
          <w:sz w:val="28"/>
          <w:szCs w:val="28"/>
          <w:lang w:val="en-US"/>
        </w:rPr>
        <w:t>are</w:t>
      </w:r>
      <w:proofErr w:type="gramEnd"/>
      <w:r w:rsidRPr="00DF2E34">
        <w:rPr>
          <w:i/>
          <w:sz w:val="28"/>
          <w:szCs w:val="28"/>
          <w:lang w:val="en-US"/>
        </w:rPr>
        <w:t xml:space="preserve"> holding a buffet dinner and concert-dance to celebrate Thanksgiving Day 29 November 2020. Your group's offer to help is welcome, and the Committee would be grateful if you could take care of matters concerning the choice of menu/drinks/transport/venue for the event. The Committee will be meeting again on 20 September at 2.30 pm to discuss progress. We look forward to hearing the decisions of your group regarding the item you are interested in. </w:t>
      </w:r>
    </w:p>
    <w:p w14:paraId="077003A8" w14:textId="77777777" w:rsidR="00DF2E34" w:rsidRDefault="00FE5714" w:rsidP="00FE5714">
      <w:pPr>
        <w:tabs>
          <w:tab w:val="left" w:pos="1830"/>
        </w:tabs>
        <w:ind w:firstLine="709"/>
        <w:contextualSpacing/>
        <w:jc w:val="both"/>
        <w:rPr>
          <w:sz w:val="28"/>
          <w:szCs w:val="28"/>
          <w:lang w:val="uk-UA"/>
        </w:rPr>
      </w:pPr>
      <w:proofErr w:type="spellStart"/>
      <w:r w:rsidRPr="00DB293D">
        <w:rPr>
          <w:sz w:val="28"/>
          <w:szCs w:val="28"/>
          <w:lang w:val="en-US"/>
        </w:rPr>
        <w:t>Після</w:t>
      </w:r>
      <w:proofErr w:type="spellEnd"/>
      <w:r w:rsidRPr="00DB293D">
        <w:rPr>
          <w:sz w:val="28"/>
          <w:szCs w:val="28"/>
          <w:lang w:val="en-US"/>
        </w:rPr>
        <w:t xml:space="preserve"> </w:t>
      </w:r>
      <w:proofErr w:type="spellStart"/>
      <w:r w:rsidRPr="00DB293D">
        <w:rPr>
          <w:sz w:val="28"/>
          <w:szCs w:val="28"/>
          <w:lang w:val="en-US"/>
        </w:rPr>
        <w:t>цього</w:t>
      </w:r>
      <w:proofErr w:type="spellEnd"/>
      <w:r w:rsidRPr="00DB293D">
        <w:rPr>
          <w:sz w:val="28"/>
          <w:szCs w:val="28"/>
          <w:lang w:val="en-US"/>
        </w:rPr>
        <w:t xml:space="preserve"> </w:t>
      </w:r>
      <w:proofErr w:type="spellStart"/>
      <w:r w:rsidRPr="00DB293D">
        <w:rPr>
          <w:sz w:val="28"/>
          <w:szCs w:val="28"/>
          <w:lang w:val="en-US"/>
        </w:rPr>
        <w:t>cneltynb</w:t>
      </w:r>
      <w:proofErr w:type="spellEnd"/>
      <w:r w:rsidRPr="00DB293D">
        <w:rPr>
          <w:sz w:val="28"/>
          <w:szCs w:val="28"/>
          <w:lang w:val="en-US"/>
        </w:rPr>
        <w:t xml:space="preserve"> </w:t>
      </w:r>
      <w:proofErr w:type="spellStart"/>
      <w:r w:rsidRPr="00DB293D">
        <w:rPr>
          <w:sz w:val="28"/>
          <w:szCs w:val="28"/>
          <w:lang w:val="en-US"/>
        </w:rPr>
        <w:t>створюють</w:t>
      </w:r>
      <w:proofErr w:type="spellEnd"/>
      <w:r w:rsidRPr="00DB293D">
        <w:rPr>
          <w:sz w:val="28"/>
          <w:szCs w:val="28"/>
          <w:lang w:val="en-US"/>
        </w:rPr>
        <w:t xml:space="preserve"> </w:t>
      </w:r>
      <w:proofErr w:type="spellStart"/>
      <w:r w:rsidRPr="00DB293D">
        <w:rPr>
          <w:sz w:val="28"/>
          <w:szCs w:val="28"/>
          <w:lang w:val="en-US"/>
        </w:rPr>
        <w:t>групи</w:t>
      </w:r>
      <w:proofErr w:type="spellEnd"/>
      <w:r w:rsidRPr="00DB293D">
        <w:rPr>
          <w:sz w:val="28"/>
          <w:szCs w:val="28"/>
          <w:lang w:val="en-US"/>
        </w:rPr>
        <w:t xml:space="preserve"> </w:t>
      </w:r>
      <w:proofErr w:type="spellStart"/>
      <w:r w:rsidRPr="00DB293D">
        <w:rPr>
          <w:sz w:val="28"/>
          <w:szCs w:val="28"/>
          <w:lang w:val="en-US"/>
        </w:rPr>
        <w:t>відповідно</w:t>
      </w:r>
      <w:proofErr w:type="spellEnd"/>
      <w:r w:rsidRPr="00DB293D">
        <w:rPr>
          <w:sz w:val="28"/>
          <w:szCs w:val="28"/>
          <w:lang w:val="en-US"/>
        </w:rPr>
        <w:t xml:space="preserve"> </w:t>
      </w:r>
      <w:proofErr w:type="spellStart"/>
      <w:r w:rsidRPr="00DB293D">
        <w:rPr>
          <w:sz w:val="28"/>
          <w:szCs w:val="28"/>
          <w:lang w:val="en-US"/>
        </w:rPr>
        <w:t>до</w:t>
      </w:r>
      <w:proofErr w:type="spellEnd"/>
      <w:r w:rsidRPr="00DB293D">
        <w:rPr>
          <w:sz w:val="28"/>
          <w:szCs w:val="28"/>
          <w:lang w:val="en-US"/>
        </w:rPr>
        <w:t xml:space="preserve"> </w:t>
      </w:r>
      <w:proofErr w:type="spellStart"/>
      <w:r w:rsidRPr="00DB293D">
        <w:rPr>
          <w:sz w:val="28"/>
          <w:szCs w:val="28"/>
          <w:lang w:val="en-US"/>
        </w:rPr>
        <w:t>інтересів</w:t>
      </w:r>
      <w:proofErr w:type="spellEnd"/>
      <w:r w:rsidRPr="00DB293D">
        <w:rPr>
          <w:sz w:val="28"/>
          <w:szCs w:val="28"/>
          <w:lang w:val="en-US"/>
        </w:rPr>
        <w:t xml:space="preserve"> </w:t>
      </w:r>
      <w:proofErr w:type="spellStart"/>
      <w:proofErr w:type="gramStart"/>
      <w:r w:rsidRPr="00DB293D">
        <w:rPr>
          <w:sz w:val="28"/>
          <w:szCs w:val="28"/>
          <w:lang w:val="en-US"/>
        </w:rPr>
        <w:t>стосовно</w:t>
      </w:r>
      <w:proofErr w:type="spellEnd"/>
      <w:r w:rsidRPr="00DB293D">
        <w:rPr>
          <w:sz w:val="28"/>
          <w:szCs w:val="28"/>
          <w:lang w:val="en-US"/>
        </w:rPr>
        <w:t xml:space="preserve">  </w:t>
      </w:r>
      <w:proofErr w:type="spellStart"/>
      <w:r w:rsidRPr="00DB293D">
        <w:rPr>
          <w:sz w:val="28"/>
          <w:szCs w:val="28"/>
          <w:lang w:val="en-US"/>
        </w:rPr>
        <w:t>різних</w:t>
      </w:r>
      <w:proofErr w:type="spellEnd"/>
      <w:proofErr w:type="gramEnd"/>
      <w:r w:rsidRPr="00DB293D">
        <w:rPr>
          <w:sz w:val="28"/>
          <w:szCs w:val="28"/>
          <w:lang w:val="en-US"/>
        </w:rPr>
        <w:t xml:space="preserve"> </w:t>
      </w:r>
      <w:proofErr w:type="spellStart"/>
      <w:r w:rsidRPr="00DB293D">
        <w:rPr>
          <w:sz w:val="28"/>
          <w:szCs w:val="28"/>
          <w:lang w:val="en-US"/>
        </w:rPr>
        <w:t>аспектів</w:t>
      </w:r>
      <w:proofErr w:type="spellEnd"/>
      <w:r w:rsidRPr="00DB293D">
        <w:rPr>
          <w:sz w:val="28"/>
          <w:szCs w:val="28"/>
          <w:lang w:val="en-US"/>
        </w:rPr>
        <w:t xml:space="preserve"> </w:t>
      </w:r>
      <w:proofErr w:type="spellStart"/>
      <w:r w:rsidRPr="00DB293D">
        <w:rPr>
          <w:sz w:val="28"/>
          <w:szCs w:val="28"/>
          <w:lang w:val="en-US"/>
        </w:rPr>
        <w:t>організації</w:t>
      </w:r>
      <w:proofErr w:type="spellEnd"/>
      <w:r w:rsidRPr="00DB293D">
        <w:rPr>
          <w:sz w:val="28"/>
          <w:szCs w:val="28"/>
          <w:lang w:val="en-US"/>
        </w:rPr>
        <w:t xml:space="preserve"> </w:t>
      </w:r>
      <w:proofErr w:type="spellStart"/>
      <w:r w:rsidRPr="00DB293D">
        <w:rPr>
          <w:sz w:val="28"/>
          <w:szCs w:val="28"/>
          <w:lang w:val="en-US"/>
        </w:rPr>
        <w:t>святкування</w:t>
      </w:r>
      <w:proofErr w:type="spellEnd"/>
      <w:r w:rsidRPr="00DB293D">
        <w:rPr>
          <w:sz w:val="28"/>
          <w:szCs w:val="28"/>
          <w:lang w:val="en-US"/>
        </w:rPr>
        <w:t xml:space="preserve"> </w:t>
      </w:r>
      <w:proofErr w:type="spellStart"/>
      <w:r w:rsidRPr="00DB293D">
        <w:rPr>
          <w:sz w:val="28"/>
          <w:szCs w:val="28"/>
          <w:lang w:val="en-US"/>
        </w:rPr>
        <w:t>та</w:t>
      </w:r>
      <w:proofErr w:type="spellEnd"/>
      <w:r w:rsidRPr="00DB293D">
        <w:rPr>
          <w:sz w:val="28"/>
          <w:szCs w:val="28"/>
          <w:lang w:val="en-US"/>
        </w:rPr>
        <w:t xml:space="preserve"> </w:t>
      </w:r>
      <w:proofErr w:type="spellStart"/>
      <w:r w:rsidRPr="00DB293D">
        <w:rPr>
          <w:sz w:val="28"/>
          <w:szCs w:val="28"/>
          <w:lang w:val="en-US"/>
        </w:rPr>
        <w:t>виконують</w:t>
      </w:r>
      <w:proofErr w:type="spellEnd"/>
      <w:r w:rsidRPr="00DB293D">
        <w:rPr>
          <w:sz w:val="28"/>
          <w:szCs w:val="28"/>
          <w:lang w:val="en-US"/>
        </w:rPr>
        <w:t xml:space="preserve"> </w:t>
      </w:r>
      <w:proofErr w:type="spellStart"/>
      <w:r w:rsidRPr="00DB293D">
        <w:rPr>
          <w:sz w:val="28"/>
          <w:szCs w:val="28"/>
          <w:lang w:val="en-US"/>
        </w:rPr>
        <w:t>такі</w:t>
      </w:r>
      <w:proofErr w:type="spellEnd"/>
      <w:r w:rsidRPr="00DB293D">
        <w:rPr>
          <w:sz w:val="28"/>
          <w:szCs w:val="28"/>
          <w:lang w:val="en-US"/>
        </w:rPr>
        <w:t xml:space="preserve"> </w:t>
      </w:r>
      <w:proofErr w:type="spellStart"/>
      <w:r w:rsidRPr="00DB293D">
        <w:rPr>
          <w:sz w:val="28"/>
          <w:szCs w:val="28"/>
          <w:lang w:val="en-US"/>
        </w:rPr>
        <w:t>завдання</w:t>
      </w:r>
      <w:proofErr w:type="spellEnd"/>
      <w:r w:rsidRPr="00DB293D">
        <w:rPr>
          <w:sz w:val="28"/>
          <w:szCs w:val="28"/>
          <w:lang w:val="en-US"/>
        </w:rPr>
        <w:t xml:space="preserve">: </w:t>
      </w:r>
    </w:p>
    <w:p w14:paraId="6F49042B" w14:textId="77777777" w:rsidR="00DF2E34" w:rsidRDefault="00DF2E34" w:rsidP="00FE5714">
      <w:pPr>
        <w:tabs>
          <w:tab w:val="left" w:pos="1830"/>
        </w:tabs>
        <w:ind w:firstLine="709"/>
        <w:contextualSpacing/>
        <w:jc w:val="both"/>
        <w:rPr>
          <w:sz w:val="28"/>
          <w:szCs w:val="28"/>
          <w:lang w:val="uk-UA"/>
        </w:rPr>
      </w:pPr>
      <w:r>
        <w:rPr>
          <w:sz w:val="28"/>
          <w:szCs w:val="28"/>
          <w:lang w:val="uk-UA"/>
        </w:rPr>
        <w:t>-</w:t>
      </w:r>
      <w:r w:rsidR="00FE5714" w:rsidRPr="00DB293D">
        <w:rPr>
          <w:sz w:val="28"/>
          <w:szCs w:val="28"/>
          <w:lang w:val="en-US"/>
        </w:rPr>
        <w:t xml:space="preserve"> suggest your decision of the matter; </w:t>
      </w:r>
    </w:p>
    <w:p w14:paraId="5F31D20A" w14:textId="77777777" w:rsidR="00DF2E34" w:rsidRDefault="00DF2E34" w:rsidP="00FE5714">
      <w:pPr>
        <w:tabs>
          <w:tab w:val="left" w:pos="1830"/>
        </w:tabs>
        <w:ind w:firstLine="709"/>
        <w:contextualSpacing/>
        <w:jc w:val="both"/>
        <w:rPr>
          <w:sz w:val="28"/>
          <w:szCs w:val="28"/>
          <w:lang w:val="uk-UA"/>
        </w:rPr>
      </w:pPr>
      <w:r>
        <w:rPr>
          <w:sz w:val="28"/>
          <w:szCs w:val="28"/>
          <w:lang w:val="uk-UA"/>
        </w:rPr>
        <w:t>-</w:t>
      </w:r>
      <w:r w:rsidR="00FE5714" w:rsidRPr="00DB293D">
        <w:rPr>
          <w:sz w:val="28"/>
          <w:szCs w:val="28"/>
          <w:lang w:val="en-US"/>
        </w:rPr>
        <w:t xml:space="preserve">prove your point of view. </w:t>
      </w:r>
    </w:p>
    <w:p w14:paraId="1553C38B" w14:textId="77777777" w:rsidR="00DF2E34" w:rsidRDefault="00DF2E34" w:rsidP="00FE5714">
      <w:pPr>
        <w:tabs>
          <w:tab w:val="left" w:pos="1830"/>
        </w:tabs>
        <w:ind w:firstLine="709"/>
        <w:contextualSpacing/>
        <w:jc w:val="both"/>
        <w:rPr>
          <w:sz w:val="28"/>
          <w:szCs w:val="28"/>
          <w:lang w:val="uk-UA"/>
        </w:rPr>
      </w:pPr>
    </w:p>
    <w:p w14:paraId="49817347" w14:textId="77777777" w:rsidR="00FE5714" w:rsidRPr="00DB293D" w:rsidRDefault="00FE5714" w:rsidP="00FE5714">
      <w:pPr>
        <w:tabs>
          <w:tab w:val="left" w:pos="1830"/>
        </w:tabs>
        <w:ind w:firstLine="709"/>
        <w:contextualSpacing/>
        <w:jc w:val="both"/>
        <w:rPr>
          <w:sz w:val="28"/>
          <w:szCs w:val="28"/>
        </w:rPr>
      </w:pPr>
      <w:proofErr w:type="spellStart"/>
      <w:r w:rsidRPr="00DB293D">
        <w:rPr>
          <w:sz w:val="28"/>
          <w:szCs w:val="28"/>
        </w:rPr>
        <w:t>Обраний</w:t>
      </w:r>
      <w:proofErr w:type="spellEnd"/>
      <w:r w:rsidRPr="00DB293D">
        <w:rPr>
          <w:sz w:val="28"/>
          <w:szCs w:val="28"/>
        </w:rPr>
        <w:t xml:space="preserve"> </w:t>
      </w:r>
      <w:r w:rsidRPr="00DF2E34">
        <w:rPr>
          <w:i/>
          <w:sz w:val="28"/>
          <w:szCs w:val="28"/>
        </w:rPr>
        <w:t>голова групи</w:t>
      </w:r>
      <w:r w:rsidRPr="00DB293D">
        <w:rPr>
          <w:sz w:val="28"/>
          <w:szCs w:val="28"/>
        </w:rPr>
        <w:t xml:space="preserve"> </w:t>
      </w:r>
      <w:proofErr w:type="spellStart"/>
      <w:r w:rsidRPr="00DB293D">
        <w:rPr>
          <w:sz w:val="28"/>
          <w:szCs w:val="28"/>
        </w:rPr>
        <w:t>керує</w:t>
      </w:r>
      <w:proofErr w:type="spellEnd"/>
      <w:r w:rsidRPr="00DB293D">
        <w:rPr>
          <w:sz w:val="28"/>
          <w:szCs w:val="28"/>
        </w:rPr>
        <w:t xml:space="preserve"> </w:t>
      </w:r>
      <w:proofErr w:type="spellStart"/>
      <w:r w:rsidRPr="00DB293D">
        <w:rPr>
          <w:sz w:val="28"/>
          <w:szCs w:val="28"/>
        </w:rPr>
        <w:t>обговоренням</w:t>
      </w:r>
      <w:proofErr w:type="spellEnd"/>
      <w:r w:rsidRPr="00DB293D">
        <w:rPr>
          <w:sz w:val="28"/>
          <w:szCs w:val="28"/>
        </w:rPr>
        <w:t xml:space="preserve">, а </w:t>
      </w:r>
      <w:proofErr w:type="spellStart"/>
      <w:r w:rsidRPr="00DF2E34">
        <w:rPr>
          <w:i/>
          <w:sz w:val="28"/>
          <w:szCs w:val="28"/>
        </w:rPr>
        <w:t>секретар</w:t>
      </w:r>
      <w:proofErr w:type="spellEnd"/>
      <w:r w:rsidRPr="00DB293D">
        <w:rPr>
          <w:sz w:val="28"/>
          <w:szCs w:val="28"/>
        </w:rPr>
        <w:t xml:space="preserve"> </w:t>
      </w:r>
      <w:proofErr w:type="spellStart"/>
      <w:r w:rsidRPr="00DB293D">
        <w:rPr>
          <w:sz w:val="28"/>
          <w:szCs w:val="28"/>
        </w:rPr>
        <w:t>занотовує</w:t>
      </w:r>
      <w:proofErr w:type="spellEnd"/>
      <w:r w:rsidRPr="00DB293D">
        <w:rPr>
          <w:sz w:val="28"/>
          <w:szCs w:val="28"/>
        </w:rPr>
        <w:t xml:space="preserve"> </w:t>
      </w:r>
      <w:proofErr w:type="spellStart"/>
      <w:r w:rsidRPr="00DB293D">
        <w:rPr>
          <w:sz w:val="28"/>
          <w:szCs w:val="28"/>
        </w:rPr>
        <w:t>важливі</w:t>
      </w:r>
      <w:proofErr w:type="spellEnd"/>
      <w:r w:rsidRPr="00DB293D">
        <w:rPr>
          <w:sz w:val="28"/>
          <w:szCs w:val="28"/>
        </w:rPr>
        <w:t xml:space="preserve"> </w:t>
      </w:r>
      <w:proofErr w:type="spellStart"/>
      <w:r w:rsidRPr="00DB293D">
        <w:rPr>
          <w:sz w:val="28"/>
          <w:szCs w:val="28"/>
        </w:rPr>
        <w:t>пропозиції</w:t>
      </w:r>
      <w:proofErr w:type="spellEnd"/>
      <w:r w:rsidRPr="00DB293D">
        <w:rPr>
          <w:sz w:val="28"/>
          <w:szCs w:val="28"/>
        </w:rPr>
        <w:t xml:space="preserve"> та </w:t>
      </w:r>
      <w:proofErr w:type="spellStart"/>
      <w:r w:rsidRPr="00DB293D">
        <w:rPr>
          <w:sz w:val="28"/>
          <w:szCs w:val="28"/>
        </w:rPr>
        <w:t>рішення</w:t>
      </w:r>
      <w:proofErr w:type="spellEnd"/>
      <w:r w:rsidRPr="00DB293D">
        <w:rPr>
          <w:sz w:val="28"/>
          <w:szCs w:val="28"/>
        </w:rPr>
        <w:t xml:space="preserve">. </w:t>
      </w:r>
    </w:p>
    <w:p w14:paraId="06304516" w14:textId="77777777" w:rsidR="00FE5714" w:rsidRPr="00DB293D" w:rsidRDefault="00FE5714" w:rsidP="00FE5714">
      <w:pPr>
        <w:tabs>
          <w:tab w:val="left" w:pos="1830"/>
        </w:tabs>
        <w:ind w:firstLine="709"/>
        <w:contextualSpacing/>
        <w:jc w:val="both"/>
        <w:rPr>
          <w:sz w:val="28"/>
          <w:szCs w:val="28"/>
        </w:rPr>
      </w:pPr>
      <w:r w:rsidRPr="00DB293D">
        <w:rPr>
          <w:sz w:val="28"/>
          <w:szCs w:val="28"/>
        </w:rPr>
        <w:t xml:space="preserve">На </w:t>
      </w:r>
      <w:proofErr w:type="spellStart"/>
      <w:r w:rsidRPr="00DB293D">
        <w:rPr>
          <w:sz w:val="28"/>
          <w:szCs w:val="28"/>
        </w:rPr>
        <w:t>заключному</w:t>
      </w:r>
      <w:proofErr w:type="spellEnd"/>
      <w:r w:rsidRPr="00DB293D">
        <w:rPr>
          <w:sz w:val="28"/>
          <w:szCs w:val="28"/>
        </w:rPr>
        <w:t xml:space="preserve"> </w:t>
      </w:r>
      <w:r w:rsidR="00DF2E34">
        <w:rPr>
          <w:sz w:val="28"/>
          <w:szCs w:val="28"/>
          <w:lang w:val="uk-UA"/>
        </w:rPr>
        <w:t xml:space="preserve">- </w:t>
      </w:r>
      <w:r w:rsidRPr="00DB293D">
        <w:rPr>
          <w:sz w:val="28"/>
          <w:szCs w:val="28"/>
        </w:rPr>
        <w:t xml:space="preserve">другому </w:t>
      </w:r>
      <w:proofErr w:type="spellStart"/>
      <w:r w:rsidRPr="00DB293D">
        <w:rPr>
          <w:sz w:val="28"/>
          <w:szCs w:val="28"/>
        </w:rPr>
        <w:t>етапі</w:t>
      </w:r>
      <w:proofErr w:type="spellEnd"/>
      <w:r w:rsidRPr="00DB293D">
        <w:rPr>
          <w:sz w:val="28"/>
          <w:szCs w:val="28"/>
        </w:rPr>
        <w:t xml:space="preserve"> </w:t>
      </w:r>
      <w:proofErr w:type="spellStart"/>
      <w:r w:rsidRPr="00DF2E34">
        <w:rPr>
          <w:i/>
          <w:sz w:val="28"/>
          <w:szCs w:val="28"/>
        </w:rPr>
        <w:t>представник</w:t>
      </w:r>
      <w:proofErr w:type="spellEnd"/>
      <w:r w:rsidRPr="00DF2E34">
        <w:rPr>
          <w:i/>
          <w:sz w:val="28"/>
          <w:szCs w:val="28"/>
        </w:rPr>
        <w:t xml:space="preserve"> </w:t>
      </w:r>
      <w:proofErr w:type="spellStart"/>
      <w:r w:rsidRPr="00DF2E34">
        <w:rPr>
          <w:i/>
          <w:sz w:val="28"/>
          <w:szCs w:val="28"/>
        </w:rPr>
        <w:t>кожної</w:t>
      </w:r>
      <w:proofErr w:type="spellEnd"/>
      <w:r w:rsidRPr="00DF2E34">
        <w:rPr>
          <w:i/>
          <w:sz w:val="28"/>
          <w:szCs w:val="28"/>
        </w:rPr>
        <w:t xml:space="preserve"> групи</w:t>
      </w:r>
      <w:r w:rsidRPr="00DB293D">
        <w:rPr>
          <w:sz w:val="28"/>
          <w:szCs w:val="28"/>
        </w:rPr>
        <w:t xml:space="preserve"> </w:t>
      </w:r>
      <w:proofErr w:type="spellStart"/>
      <w:r w:rsidRPr="00DB293D">
        <w:rPr>
          <w:sz w:val="28"/>
          <w:szCs w:val="28"/>
        </w:rPr>
        <w:t>виступає</w:t>
      </w:r>
      <w:proofErr w:type="spellEnd"/>
      <w:r w:rsidRPr="00DB293D">
        <w:rPr>
          <w:sz w:val="28"/>
          <w:szCs w:val="28"/>
        </w:rPr>
        <w:t xml:space="preserve"> з </w:t>
      </w:r>
      <w:proofErr w:type="spellStart"/>
      <w:r w:rsidRPr="00DB293D">
        <w:rPr>
          <w:sz w:val="28"/>
          <w:szCs w:val="28"/>
        </w:rPr>
        <w:t>пропозиціями</w:t>
      </w:r>
      <w:proofErr w:type="spellEnd"/>
      <w:r w:rsidRPr="00DB293D">
        <w:rPr>
          <w:sz w:val="28"/>
          <w:szCs w:val="28"/>
        </w:rPr>
        <w:t xml:space="preserve"> </w:t>
      </w:r>
      <w:proofErr w:type="spellStart"/>
      <w:r w:rsidRPr="00DB293D">
        <w:rPr>
          <w:sz w:val="28"/>
          <w:szCs w:val="28"/>
        </w:rPr>
        <w:t>стосовно</w:t>
      </w:r>
      <w:proofErr w:type="spellEnd"/>
      <w:r w:rsidRPr="00DB293D">
        <w:rPr>
          <w:sz w:val="28"/>
          <w:szCs w:val="28"/>
        </w:rPr>
        <w:t xml:space="preserve"> одного з </w:t>
      </w:r>
      <w:proofErr w:type="spellStart"/>
      <w:r w:rsidRPr="00DB293D">
        <w:rPr>
          <w:sz w:val="28"/>
          <w:szCs w:val="28"/>
        </w:rPr>
        <w:t>пунктів</w:t>
      </w:r>
      <w:proofErr w:type="spellEnd"/>
      <w:r w:rsidRPr="00DB293D">
        <w:rPr>
          <w:sz w:val="28"/>
          <w:szCs w:val="28"/>
        </w:rPr>
        <w:t xml:space="preserve"> </w:t>
      </w:r>
      <w:proofErr w:type="spellStart"/>
      <w:r w:rsidRPr="00DB293D">
        <w:rPr>
          <w:sz w:val="28"/>
          <w:szCs w:val="28"/>
        </w:rPr>
        <w:t>організації</w:t>
      </w:r>
      <w:proofErr w:type="spellEnd"/>
      <w:r w:rsidRPr="00DB293D">
        <w:rPr>
          <w:sz w:val="28"/>
          <w:szCs w:val="28"/>
        </w:rPr>
        <w:t xml:space="preserve"> свята. </w:t>
      </w:r>
      <w:proofErr w:type="spellStart"/>
      <w:r w:rsidRPr="00DF2E34">
        <w:rPr>
          <w:i/>
          <w:sz w:val="28"/>
          <w:szCs w:val="28"/>
        </w:rPr>
        <w:t>Представники</w:t>
      </w:r>
      <w:proofErr w:type="spellEnd"/>
      <w:r w:rsidRPr="00DF2E34">
        <w:rPr>
          <w:i/>
          <w:sz w:val="28"/>
          <w:szCs w:val="28"/>
        </w:rPr>
        <w:t xml:space="preserve"> </w:t>
      </w:r>
      <w:proofErr w:type="spellStart"/>
      <w:r w:rsidRPr="00DF2E34">
        <w:rPr>
          <w:i/>
          <w:sz w:val="28"/>
          <w:szCs w:val="28"/>
        </w:rPr>
        <w:t>інших</w:t>
      </w:r>
      <w:proofErr w:type="spellEnd"/>
      <w:r w:rsidRPr="00DF2E34">
        <w:rPr>
          <w:i/>
          <w:sz w:val="28"/>
          <w:szCs w:val="28"/>
        </w:rPr>
        <w:t xml:space="preserve"> </w:t>
      </w:r>
      <w:proofErr w:type="spellStart"/>
      <w:r w:rsidRPr="00DF2E34">
        <w:rPr>
          <w:i/>
          <w:sz w:val="28"/>
          <w:szCs w:val="28"/>
        </w:rPr>
        <w:t>груп</w:t>
      </w:r>
      <w:proofErr w:type="spellEnd"/>
      <w:r w:rsidRPr="00DB293D">
        <w:rPr>
          <w:sz w:val="28"/>
          <w:szCs w:val="28"/>
        </w:rPr>
        <w:t xml:space="preserve"> </w:t>
      </w:r>
      <w:proofErr w:type="spellStart"/>
      <w:r w:rsidRPr="00DB293D">
        <w:rPr>
          <w:sz w:val="28"/>
          <w:szCs w:val="28"/>
        </w:rPr>
        <w:t>ставлять</w:t>
      </w:r>
      <w:proofErr w:type="spellEnd"/>
      <w:r w:rsidRPr="00DB293D">
        <w:rPr>
          <w:sz w:val="28"/>
          <w:szCs w:val="28"/>
        </w:rPr>
        <w:t xml:space="preserve"> </w:t>
      </w:r>
      <w:proofErr w:type="spellStart"/>
      <w:r w:rsidRPr="00DB293D">
        <w:rPr>
          <w:sz w:val="28"/>
          <w:szCs w:val="28"/>
        </w:rPr>
        <w:t>питання</w:t>
      </w:r>
      <w:proofErr w:type="spellEnd"/>
      <w:r w:rsidRPr="00DB293D">
        <w:rPr>
          <w:sz w:val="28"/>
          <w:szCs w:val="28"/>
        </w:rPr>
        <w:t xml:space="preserve">, </w:t>
      </w:r>
      <w:proofErr w:type="spellStart"/>
      <w:r w:rsidRPr="00DF2E34">
        <w:rPr>
          <w:sz w:val="28"/>
          <w:szCs w:val="28"/>
          <w:u w:val="single"/>
        </w:rPr>
        <w:t>дискутують</w:t>
      </w:r>
      <w:proofErr w:type="spellEnd"/>
      <w:r w:rsidRPr="00DF2E34">
        <w:rPr>
          <w:sz w:val="28"/>
          <w:szCs w:val="28"/>
          <w:u w:val="single"/>
        </w:rPr>
        <w:t>.</w:t>
      </w:r>
      <w:r w:rsidRPr="00DB293D">
        <w:rPr>
          <w:sz w:val="28"/>
          <w:szCs w:val="28"/>
        </w:rPr>
        <w:t xml:space="preserve"> </w:t>
      </w:r>
    </w:p>
    <w:p w14:paraId="04D70BC0" w14:textId="77777777" w:rsidR="00DF2E34" w:rsidRDefault="00DF2E34" w:rsidP="00FE5714">
      <w:pPr>
        <w:tabs>
          <w:tab w:val="left" w:pos="6474"/>
        </w:tabs>
        <w:ind w:firstLine="709"/>
        <w:contextualSpacing/>
        <w:jc w:val="both"/>
        <w:rPr>
          <w:sz w:val="28"/>
          <w:szCs w:val="28"/>
          <w:lang w:val="uk-UA"/>
        </w:rPr>
      </w:pPr>
    </w:p>
    <w:p w14:paraId="48EA856A" w14:textId="77777777" w:rsidR="00DF2E34" w:rsidRDefault="00DF2E34" w:rsidP="00CF444B">
      <w:pPr>
        <w:tabs>
          <w:tab w:val="left" w:pos="6474"/>
        </w:tabs>
        <w:ind w:firstLine="709"/>
        <w:contextualSpacing/>
        <w:jc w:val="center"/>
        <w:rPr>
          <w:sz w:val="28"/>
          <w:szCs w:val="28"/>
          <w:lang w:val="uk-UA"/>
        </w:rPr>
      </w:pPr>
      <w:r w:rsidRPr="00DF2E34">
        <w:rPr>
          <w:b/>
          <w:sz w:val="28"/>
          <w:szCs w:val="28"/>
          <w:lang w:val="uk-UA"/>
        </w:rPr>
        <w:t xml:space="preserve">Приклад впровадження </w:t>
      </w:r>
      <w:r w:rsidRPr="00DF2E34">
        <w:rPr>
          <w:b/>
          <w:i/>
          <w:sz w:val="28"/>
          <w:szCs w:val="28"/>
          <w:lang w:val="uk-UA"/>
        </w:rPr>
        <w:t>методу симуляції</w:t>
      </w:r>
      <w:r w:rsidRPr="00DF2E34">
        <w:rPr>
          <w:b/>
          <w:sz w:val="28"/>
          <w:szCs w:val="28"/>
          <w:lang w:val="uk-UA"/>
        </w:rPr>
        <w:t xml:space="preserve"> на </w:t>
      </w:r>
      <w:r w:rsidR="00FE5714" w:rsidRPr="00DF2E34">
        <w:rPr>
          <w:b/>
          <w:sz w:val="28"/>
          <w:szCs w:val="28"/>
          <w:lang w:val="uk-UA"/>
        </w:rPr>
        <w:t>занятті з англійської мови на</w:t>
      </w:r>
      <w:r w:rsidR="00FE5714" w:rsidRPr="00DF2E34">
        <w:rPr>
          <w:sz w:val="28"/>
          <w:szCs w:val="28"/>
          <w:lang w:val="uk-UA"/>
        </w:rPr>
        <w:t xml:space="preserve"> </w:t>
      </w:r>
      <w:r w:rsidR="00FE5714" w:rsidRPr="00DF2E34">
        <w:rPr>
          <w:b/>
          <w:sz w:val="28"/>
          <w:szCs w:val="28"/>
          <w:lang w:val="uk-UA"/>
        </w:rPr>
        <w:t>тему “</w:t>
      </w:r>
      <w:r w:rsidR="00FE5714" w:rsidRPr="00DF2E34">
        <w:rPr>
          <w:b/>
          <w:sz w:val="28"/>
          <w:szCs w:val="28"/>
          <w:lang w:val="en-US"/>
        </w:rPr>
        <w:t>Alternative</w:t>
      </w:r>
      <w:r w:rsidR="00FE5714" w:rsidRPr="00DF2E34">
        <w:rPr>
          <w:b/>
          <w:sz w:val="28"/>
          <w:szCs w:val="28"/>
          <w:lang w:val="uk-UA"/>
        </w:rPr>
        <w:t xml:space="preserve"> </w:t>
      </w:r>
      <w:r w:rsidR="00FE5714" w:rsidRPr="00DF2E34">
        <w:rPr>
          <w:b/>
          <w:sz w:val="28"/>
          <w:szCs w:val="28"/>
          <w:lang w:val="en-US"/>
        </w:rPr>
        <w:t>energy</w:t>
      </w:r>
      <w:r w:rsidR="00FE5714" w:rsidRPr="00DF2E34">
        <w:rPr>
          <w:b/>
          <w:sz w:val="28"/>
          <w:szCs w:val="28"/>
          <w:lang w:val="uk-UA"/>
        </w:rPr>
        <w:t>”.</w:t>
      </w:r>
    </w:p>
    <w:p w14:paraId="680D03FB" w14:textId="77777777" w:rsidR="00FE5714" w:rsidRPr="00DB293D" w:rsidRDefault="00FE5714" w:rsidP="00FE5714">
      <w:pPr>
        <w:tabs>
          <w:tab w:val="left" w:pos="6474"/>
        </w:tabs>
        <w:ind w:firstLine="709"/>
        <w:contextualSpacing/>
        <w:jc w:val="both"/>
        <w:rPr>
          <w:sz w:val="28"/>
          <w:szCs w:val="28"/>
        </w:rPr>
      </w:pPr>
      <w:proofErr w:type="gramStart"/>
      <w:r w:rsidRPr="00DB293D">
        <w:rPr>
          <w:sz w:val="28"/>
          <w:szCs w:val="28"/>
        </w:rPr>
        <w:t>На початку</w:t>
      </w:r>
      <w:proofErr w:type="gramEnd"/>
      <w:r w:rsidRPr="00DB293D">
        <w:rPr>
          <w:sz w:val="28"/>
          <w:szCs w:val="28"/>
        </w:rPr>
        <w:t xml:space="preserve"> </w:t>
      </w:r>
      <w:proofErr w:type="spellStart"/>
      <w:r w:rsidRPr="00DB293D">
        <w:rPr>
          <w:sz w:val="28"/>
          <w:szCs w:val="28"/>
        </w:rPr>
        <w:t>заняття</w:t>
      </w:r>
      <w:proofErr w:type="spellEnd"/>
      <w:r w:rsidRPr="00DB293D">
        <w:rPr>
          <w:sz w:val="28"/>
          <w:szCs w:val="28"/>
        </w:rPr>
        <w:t xml:space="preserve">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повідомляє</w:t>
      </w:r>
      <w:proofErr w:type="spellEnd"/>
      <w:r w:rsidRPr="00DB293D">
        <w:rPr>
          <w:sz w:val="28"/>
          <w:szCs w:val="28"/>
        </w:rPr>
        <w:t xml:space="preserve"> тему </w:t>
      </w:r>
      <w:proofErr w:type="spellStart"/>
      <w:r w:rsidRPr="00DB293D">
        <w:rPr>
          <w:sz w:val="28"/>
          <w:szCs w:val="28"/>
        </w:rPr>
        <w:t>заняття</w:t>
      </w:r>
      <w:proofErr w:type="spellEnd"/>
      <w:r w:rsidRPr="00DB293D">
        <w:rPr>
          <w:sz w:val="28"/>
          <w:szCs w:val="28"/>
        </w:rPr>
        <w:t xml:space="preserve"> та </w:t>
      </w:r>
      <w:proofErr w:type="spellStart"/>
      <w:r w:rsidRPr="00DB293D">
        <w:rPr>
          <w:sz w:val="28"/>
          <w:szCs w:val="28"/>
        </w:rPr>
        <w:t>пропонує</w:t>
      </w:r>
      <w:proofErr w:type="spellEnd"/>
      <w:r w:rsidRPr="00DB293D">
        <w:rPr>
          <w:sz w:val="28"/>
          <w:szCs w:val="28"/>
        </w:rPr>
        <w:t xml:space="preserve"> </w:t>
      </w:r>
      <w:proofErr w:type="spellStart"/>
      <w:r w:rsidRPr="00DB293D">
        <w:rPr>
          <w:sz w:val="28"/>
          <w:szCs w:val="28"/>
        </w:rPr>
        <w:t>виконати</w:t>
      </w:r>
      <w:proofErr w:type="spellEnd"/>
      <w:r w:rsidRPr="00DB293D">
        <w:rPr>
          <w:sz w:val="28"/>
          <w:szCs w:val="28"/>
        </w:rPr>
        <w:t xml:space="preserve"> </w:t>
      </w:r>
      <w:proofErr w:type="spellStart"/>
      <w:r w:rsidRPr="00DB293D">
        <w:rPr>
          <w:sz w:val="28"/>
          <w:szCs w:val="28"/>
        </w:rPr>
        <w:t>такі</w:t>
      </w:r>
      <w:proofErr w:type="spellEnd"/>
      <w:r w:rsidRPr="00DB293D">
        <w:rPr>
          <w:sz w:val="28"/>
          <w:szCs w:val="28"/>
        </w:rPr>
        <w:t xml:space="preserve"> </w:t>
      </w:r>
      <w:proofErr w:type="spellStart"/>
      <w:r w:rsidRPr="00DF2E34">
        <w:rPr>
          <w:sz w:val="28"/>
          <w:szCs w:val="28"/>
          <w:u w:val="single"/>
        </w:rPr>
        <w:t>вправи</w:t>
      </w:r>
      <w:proofErr w:type="spellEnd"/>
      <w:r w:rsidRPr="00DB293D">
        <w:rPr>
          <w:sz w:val="28"/>
          <w:szCs w:val="28"/>
        </w:rPr>
        <w:t xml:space="preserve">: </w:t>
      </w:r>
    </w:p>
    <w:p w14:paraId="565E912B"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 match words to make new phrases: major, energy, carbon, nuclear, greenhouse, wind, reducing; farms, carbon, gas, supply, demand, choices, emissions. </w:t>
      </w:r>
    </w:p>
    <w:p w14:paraId="04F4086C" w14:textId="77777777" w:rsidR="00FE5714" w:rsidRPr="00DB293D" w:rsidRDefault="00FE5714" w:rsidP="00FE5714">
      <w:pPr>
        <w:ind w:firstLine="709"/>
        <w:contextualSpacing/>
        <w:jc w:val="both"/>
        <w:rPr>
          <w:sz w:val="28"/>
          <w:szCs w:val="28"/>
          <w:lang w:val="en-US"/>
        </w:rPr>
      </w:pPr>
      <w:r w:rsidRPr="00DB293D">
        <w:rPr>
          <w:sz w:val="28"/>
          <w:szCs w:val="28"/>
          <w:lang w:val="en-US"/>
        </w:rPr>
        <w:t>– fill in the gap and complete the text below using some of the phrases from the boxes.</w:t>
      </w:r>
    </w:p>
    <w:p w14:paraId="20F3DCFF"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The UK is committed to reducing its __________ _________ emissions by at least 80% by 2050, compared to 1990 levels. We need a transformation of the UK economy while ensuring secure, low carbon energy supplies to 2050. We face __________ __________ about how to do this: should we rely more on cutting energy demand, or on increasing and </w:t>
      </w:r>
      <w:proofErr w:type="spellStart"/>
      <w:r w:rsidRPr="00DB293D">
        <w:rPr>
          <w:sz w:val="28"/>
          <w:szCs w:val="28"/>
          <w:lang w:val="en-US"/>
        </w:rPr>
        <w:t>decarbonising</w:t>
      </w:r>
      <w:proofErr w:type="spellEnd"/>
      <w:r w:rsidRPr="00DB293D">
        <w:rPr>
          <w:sz w:val="28"/>
          <w:szCs w:val="28"/>
          <w:lang w:val="en-US"/>
        </w:rPr>
        <w:t xml:space="preserve"> _________ _________? How should we produce our electricity – should we build more _________ _________, rely on nuclear power or build up other sectors? [8].</w:t>
      </w:r>
    </w:p>
    <w:p w14:paraId="4671DA3C" w14:textId="77777777" w:rsidR="00DF2E34" w:rsidRPr="00CF444B" w:rsidRDefault="00FE5714" w:rsidP="00FE5714">
      <w:pPr>
        <w:tabs>
          <w:tab w:val="left" w:pos="6474"/>
        </w:tabs>
        <w:ind w:firstLine="709"/>
        <w:contextualSpacing/>
        <w:jc w:val="both"/>
        <w:rPr>
          <w:sz w:val="28"/>
          <w:szCs w:val="28"/>
          <w:u w:val="single"/>
          <w:lang w:val="uk-UA"/>
        </w:rPr>
      </w:pPr>
      <w:r w:rsidRPr="00DF2E34">
        <w:rPr>
          <w:sz w:val="28"/>
          <w:szCs w:val="28"/>
          <w:lang w:val="uk-UA"/>
        </w:rPr>
        <w:t>Після виконання запропонованих завдань,</w:t>
      </w:r>
      <w:r w:rsidR="00CF444B">
        <w:rPr>
          <w:sz w:val="28"/>
          <w:szCs w:val="28"/>
          <w:lang w:val="uk-UA"/>
        </w:rPr>
        <w:t xml:space="preserve"> </w:t>
      </w:r>
      <w:r w:rsidRPr="00DF2E34">
        <w:rPr>
          <w:sz w:val="28"/>
          <w:szCs w:val="28"/>
          <w:lang w:val="uk-UA"/>
        </w:rPr>
        <w:t xml:space="preserve">викладач організовує </w:t>
      </w:r>
      <w:r w:rsidRPr="00CF444B">
        <w:rPr>
          <w:sz w:val="28"/>
          <w:szCs w:val="28"/>
          <w:u w:val="single"/>
          <w:lang w:val="uk-UA"/>
        </w:rPr>
        <w:t>мозковий штурм на тему „</w:t>
      </w:r>
      <w:r w:rsidRPr="00CF444B">
        <w:rPr>
          <w:sz w:val="28"/>
          <w:szCs w:val="28"/>
          <w:u w:val="single"/>
          <w:lang w:val="en-US"/>
        </w:rPr>
        <w:t>The</w:t>
      </w:r>
      <w:r w:rsidRPr="00CF444B">
        <w:rPr>
          <w:sz w:val="28"/>
          <w:szCs w:val="28"/>
          <w:u w:val="single"/>
          <w:lang w:val="uk-UA"/>
        </w:rPr>
        <w:t xml:space="preserve"> </w:t>
      </w:r>
      <w:r w:rsidRPr="00CF444B">
        <w:rPr>
          <w:sz w:val="28"/>
          <w:szCs w:val="28"/>
          <w:u w:val="single"/>
          <w:lang w:val="en-US"/>
        </w:rPr>
        <w:t>Ways</w:t>
      </w:r>
      <w:r w:rsidRPr="00CF444B">
        <w:rPr>
          <w:sz w:val="28"/>
          <w:szCs w:val="28"/>
          <w:u w:val="single"/>
          <w:lang w:val="uk-UA"/>
        </w:rPr>
        <w:t xml:space="preserve"> </w:t>
      </w:r>
      <w:r w:rsidRPr="00CF444B">
        <w:rPr>
          <w:sz w:val="28"/>
          <w:szCs w:val="28"/>
          <w:u w:val="single"/>
          <w:lang w:val="en-US"/>
        </w:rPr>
        <w:t>of</w:t>
      </w:r>
      <w:r w:rsidRPr="00CF444B">
        <w:rPr>
          <w:sz w:val="28"/>
          <w:szCs w:val="28"/>
          <w:u w:val="single"/>
          <w:lang w:val="uk-UA"/>
        </w:rPr>
        <w:t xml:space="preserve"> </w:t>
      </w:r>
      <w:r w:rsidRPr="00CF444B">
        <w:rPr>
          <w:sz w:val="28"/>
          <w:szCs w:val="28"/>
          <w:u w:val="single"/>
          <w:lang w:val="en-US"/>
        </w:rPr>
        <w:t>Reducing</w:t>
      </w:r>
      <w:r w:rsidRPr="00CF444B">
        <w:rPr>
          <w:sz w:val="28"/>
          <w:szCs w:val="28"/>
          <w:u w:val="single"/>
          <w:lang w:val="uk-UA"/>
        </w:rPr>
        <w:t xml:space="preserve"> </w:t>
      </w:r>
      <w:r w:rsidRPr="00CF444B">
        <w:rPr>
          <w:sz w:val="28"/>
          <w:szCs w:val="28"/>
          <w:u w:val="single"/>
          <w:lang w:val="en-US"/>
        </w:rPr>
        <w:t>Gas</w:t>
      </w:r>
      <w:r w:rsidRPr="00CF444B">
        <w:rPr>
          <w:sz w:val="28"/>
          <w:szCs w:val="28"/>
          <w:u w:val="single"/>
          <w:lang w:val="uk-UA"/>
        </w:rPr>
        <w:t xml:space="preserve"> </w:t>
      </w:r>
      <w:r w:rsidRPr="00CF444B">
        <w:rPr>
          <w:sz w:val="28"/>
          <w:szCs w:val="28"/>
          <w:u w:val="single"/>
          <w:lang w:val="en-US"/>
        </w:rPr>
        <w:t>Em</w:t>
      </w:r>
      <w:r w:rsidR="00DF2E34" w:rsidRPr="00CF444B">
        <w:rPr>
          <w:sz w:val="28"/>
          <w:szCs w:val="28"/>
          <w:u w:val="single"/>
          <w:lang w:val="uk-UA"/>
        </w:rPr>
        <w:t xml:space="preserve"> </w:t>
      </w:r>
      <w:proofErr w:type="spellStart"/>
      <w:r w:rsidRPr="00CF444B">
        <w:rPr>
          <w:sz w:val="28"/>
          <w:szCs w:val="28"/>
          <w:u w:val="single"/>
          <w:lang w:val="en-US"/>
        </w:rPr>
        <w:t>issions</w:t>
      </w:r>
      <w:proofErr w:type="spellEnd"/>
      <w:r w:rsidRPr="00CF444B">
        <w:rPr>
          <w:sz w:val="28"/>
          <w:szCs w:val="28"/>
          <w:u w:val="single"/>
          <w:lang w:val="uk-UA"/>
        </w:rPr>
        <w:t xml:space="preserve">”. </w:t>
      </w:r>
    </w:p>
    <w:p w14:paraId="18CE0119" w14:textId="77777777" w:rsidR="00FE5714" w:rsidRPr="00DB293D" w:rsidRDefault="00FE5714" w:rsidP="00FE5714">
      <w:pPr>
        <w:tabs>
          <w:tab w:val="left" w:pos="6474"/>
        </w:tabs>
        <w:ind w:firstLine="709"/>
        <w:contextualSpacing/>
        <w:jc w:val="both"/>
        <w:rPr>
          <w:sz w:val="28"/>
          <w:szCs w:val="28"/>
        </w:rPr>
      </w:pPr>
      <w:proofErr w:type="spellStart"/>
      <w:r w:rsidRPr="00DB293D">
        <w:rPr>
          <w:sz w:val="28"/>
          <w:szCs w:val="28"/>
        </w:rPr>
        <w:lastRenderedPageBreak/>
        <w:t>Студенти</w:t>
      </w:r>
      <w:proofErr w:type="spellEnd"/>
      <w:r w:rsidRPr="00DB293D">
        <w:rPr>
          <w:sz w:val="28"/>
          <w:szCs w:val="28"/>
        </w:rPr>
        <w:t xml:space="preserve"> </w:t>
      </w:r>
      <w:proofErr w:type="spellStart"/>
      <w:r w:rsidRPr="00DB293D">
        <w:rPr>
          <w:sz w:val="28"/>
          <w:szCs w:val="28"/>
        </w:rPr>
        <w:t>приймають</w:t>
      </w:r>
      <w:proofErr w:type="spellEnd"/>
      <w:r w:rsidRPr="00DB293D">
        <w:rPr>
          <w:sz w:val="28"/>
          <w:szCs w:val="28"/>
        </w:rPr>
        <w:t xml:space="preserve"> </w:t>
      </w:r>
      <w:proofErr w:type="spellStart"/>
      <w:r w:rsidRPr="00DB293D">
        <w:rPr>
          <w:sz w:val="28"/>
          <w:szCs w:val="28"/>
        </w:rPr>
        <w:t>активну</w:t>
      </w:r>
      <w:proofErr w:type="spellEnd"/>
      <w:r w:rsidRPr="00DB293D">
        <w:rPr>
          <w:sz w:val="28"/>
          <w:szCs w:val="28"/>
        </w:rPr>
        <w:t xml:space="preserve"> участь </w:t>
      </w:r>
      <w:r w:rsidRPr="001C2065">
        <w:rPr>
          <w:i/>
          <w:sz w:val="28"/>
          <w:szCs w:val="28"/>
        </w:rPr>
        <w:t xml:space="preserve">в </w:t>
      </w:r>
      <w:proofErr w:type="spellStart"/>
      <w:r w:rsidRPr="001C2065">
        <w:rPr>
          <w:i/>
          <w:sz w:val="28"/>
          <w:szCs w:val="28"/>
        </w:rPr>
        <w:t>обговоренні</w:t>
      </w:r>
      <w:proofErr w:type="spellEnd"/>
      <w:r w:rsidRPr="001C2065">
        <w:rPr>
          <w:i/>
          <w:sz w:val="28"/>
          <w:szCs w:val="28"/>
        </w:rPr>
        <w:t xml:space="preserve"> </w:t>
      </w:r>
      <w:proofErr w:type="spellStart"/>
      <w:r w:rsidRPr="001C2065">
        <w:rPr>
          <w:i/>
          <w:sz w:val="28"/>
          <w:szCs w:val="28"/>
        </w:rPr>
        <w:t>окресленого</w:t>
      </w:r>
      <w:proofErr w:type="spellEnd"/>
      <w:r w:rsidRPr="001C2065">
        <w:rPr>
          <w:i/>
          <w:sz w:val="28"/>
          <w:szCs w:val="28"/>
        </w:rPr>
        <w:t xml:space="preserve"> </w:t>
      </w:r>
      <w:proofErr w:type="spellStart"/>
      <w:r w:rsidRPr="001C2065">
        <w:rPr>
          <w:i/>
          <w:sz w:val="28"/>
          <w:szCs w:val="28"/>
        </w:rPr>
        <w:t>питання</w:t>
      </w:r>
      <w:proofErr w:type="spellEnd"/>
      <w:r w:rsidRPr="00DB293D">
        <w:rPr>
          <w:sz w:val="28"/>
          <w:szCs w:val="28"/>
        </w:rPr>
        <w:t xml:space="preserve">, </w:t>
      </w:r>
      <w:proofErr w:type="spellStart"/>
      <w:r w:rsidRPr="00DB293D">
        <w:rPr>
          <w:sz w:val="28"/>
          <w:szCs w:val="28"/>
        </w:rPr>
        <w:t>виражають</w:t>
      </w:r>
      <w:proofErr w:type="spellEnd"/>
      <w:r w:rsidRPr="00DB293D">
        <w:rPr>
          <w:sz w:val="28"/>
          <w:szCs w:val="28"/>
        </w:rPr>
        <w:t xml:space="preserve"> </w:t>
      </w:r>
      <w:proofErr w:type="spellStart"/>
      <w:r w:rsidRPr="00DB293D">
        <w:rPr>
          <w:sz w:val="28"/>
          <w:szCs w:val="28"/>
        </w:rPr>
        <w:t>власні</w:t>
      </w:r>
      <w:proofErr w:type="spellEnd"/>
      <w:r w:rsidRPr="00DB293D">
        <w:rPr>
          <w:sz w:val="28"/>
          <w:szCs w:val="28"/>
        </w:rPr>
        <w:t xml:space="preserve"> думки, </w:t>
      </w:r>
      <w:proofErr w:type="spellStart"/>
      <w:r w:rsidRPr="00DB293D">
        <w:rPr>
          <w:sz w:val="28"/>
          <w:szCs w:val="28"/>
        </w:rPr>
        <w:t>пропонують</w:t>
      </w:r>
      <w:proofErr w:type="spellEnd"/>
      <w:r w:rsidRPr="00DB293D">
        <w:rPr>
          <w:sz w:val="28"/>
          <w:szCs w:val="28"/>
        </w:rPr>
        <w:t xml:space="preserve"> </w:t>
      </w:r>
      <w:proofErr w:type="spellStart"/>
      <w:r w:rsidRPr="00DB293D">
        <w:rPr>
          <w:sz w:val="28"/>
          <w:szCs w:val="28"/>
        </w:rPr>
        <w:t>засоби</w:t>
      </w:r>
      <w:proofErr w:type="spellEnd"/>
      <w:r w:rsidRPr="00DB293D">
        <w:rPr>
          <w:sz w:val="28"/>
          <w:szCs w:val="28"/>
        </w:rPr>
        <w:t xml:space="preserve"> </w:t>
      </w:r>
      <w:proofErr w:type="spellStart"/>
      <w:r w:rsidRPr="00DB293D">
        <w:rPr>
          <w:sz w:val="28"/>
          <w:szCs w:val="28"/>
        </w:rPr>
        <w:t>вирішення</w:t>
      </w:r>
      <w:proofErr w:type="spellEnd"/>
      <w:r w:rsidRPr="00DB293D">
        <w:rPr>
          <w:sz w:val="28"/>
          <w:szCs w:val="28"/>
        </w:rPr>
        <w:t xml:space="preserve"> </w:t>
      </w:r>
      <w:proofErr w:type="spellStart"/>
      <w:r w:rsidRPr="00DB293D">
        <w:rPr>
          <w:sz w:val="28"/>
          <w:szCs w:val="28"/>
        </w:rPr>
        <w:t>проблеми</w:t>
      </w:r>
      <w:proofErr w:type="spellEnd"/>
      <w:r w:rsidRPr="00DB293D">
        <w:rPr>
          <w:sz w:val="28"/>
          <w:szCs w:val="28"/>
        </w:rPr>
        <w:t xml:space="preserve">. </w:t>
      </w:r>
    </w:p>
    <w:p w14:paraId="320CD2A2" w14:textId="77777777" w:rsidR="00CF444B" w:rsidRDefault="00CF444B" w:rsidP="00FE5714">
      <w:pPr>
        <w:tabs>
          <w:tab w:val="left" w:pos="6474"/>
        </w:tabs>
        <w:ind w:firstLine="709"/>
        <w:contextualSpacing/>
        <w:jc w:val="both"/>
        <w:rPr>
          <w:i/>
          <w:sz w:val="28"/>
          <w:szCs w:val="28"/>
          <w:lang w:val="uk-UA"/>
        </w:rPr>
      </w:pPr>
    </w:p>
    <w:p w14:paraId="30F94D52" w14:textId="77777777" w:rsidR="001C2065" w:rsidRDefault="00FE5714" w:rsidP="00FE5714">
      <w:pPr>
        <w:tabs>
          <w:tab w:val="left" w:pos="6474"/>
        </w:tabs>
        <w:ind w:firstLine="709"/>
        <w:contextualSpacing/>
        <w:jc w:val="both"/>
        <w:rPr>
          <w:sz w:val="28"/>
          <w:szCs w:val="28"/>
          <w:lang w:val="uk-UA"/>
        </w:rPr>
      </w:pPr>
      <w:r w:rsidRPr="001C2065">
        <w:rPr>
          <w:i/>
          <w:sz w:val="28"/>
          <w:szCs w:val="28"/>
        </w:rPr>
        <w:t xml:space="preserve">На другому </w:t>
      </w:r>
      <w:proofErr w:type="spellStart"/>
      <w:r w:rsidRPr="001C2065">
        <w:rPr>
          <w:i/>
          <w:sz w:val="28"/>
          <w:szCs w:val="28"/>
        </w:rPr>
        <w:t>занятті</w:t>
      </w:r>
      <w:proofErr w:type="spellEnd"/>
      <w:r w:rsidRPr="00DB293D">
        <w:rPr>
          <w:sz w:val="28"/>
          <w:szCs w:val="28"/>
        </w:rPr>
        <w:t xml:space="preserve"> </w:t>
      </w:r>
      <w:proofErr w:type="spellStart"/>
      <w:r w:rsidRPr="00DB293D">
        <w:rPr>
          <w:sz w:val="28"/>
          <w:szCs w:val="28"/>
        </w:rPr>
        <w:t>викладач</w:t>
      </w:r>
      <w:proofErr w:type="spellEnd"/>
      <w:r w:rsidRPr="00DB293D">
        <w:rPr>
          <w:sz w:val="28"/>
          <w:szCs w:val="28"/>
        </w:rPr>
        <w:t xml:space="preserve"> </w:t>
      </w:r>
      <w:proofErr w:type="spellStart"/>
      <w:r w:rsidRPr="00DB293D">
        <w:rPr>
          <w:sz w:val="28"/>
          <w:szCs w:val="28"/>
        </w:rPr>
        <w:t>повідомляє</w:t>
      </w:r>
      <w:proofErr w:type="spellEnd"/>
      <w:r w:rsidRPr="00DB293D">
        <w:rPr>
          <w:sz w:val="28"/>
          <w:szCs w:val="28"/>
        </w:rPr>
        <w:t xml:space="preserve"> студентам про </w:t>
      </w:r>
      <w:proofErr w:type="spellStart"/>
      <w:r w:rsidRPr="00DB293D">
        <w:rPr>
          <w:sz w:val="28"/>
          <w:szCs w:val="28"/>
        </w:rPr>
        <w:t>такі</w:t>
      </w:r>
      <w:proofErr w:type="spellEnd"/>
      <w:r w:rsidRPr="00DB293D">
        <w:rPr>
          <w:sz w:val="28"/>
          <w:szCs w:val="28"/>
        </w:rPr>
        <w:t xml:space="preserve"> </w:t>
      </w:r>
      <w:proofErr w:type="spellStart"/>
      <w:r w:rsidRPr="00DB293D">
        <w:rPr>
          <w:sz w:val="28"/>
          <w:szCs w:val="28"/>
        </w:rPr>
        <w:t>альтернативні</w:t>
      </w:r>
      <w:proofErr w:type="spellEnd"/>
      <w:r w:rsidRPr="00DB293D">
        <w:rPr>
          <w:sz w:val="28"/>
          <w:szCs w:val="28"/>
        </w:rPr>
        <w:t xml:space="preserve"> </w:t>
      </w:r>
      <w:proofErr w:type="spellStart"/>
      <w:r w:rsidRPr="00DB293D">
        <w:rPr>
          <w:sz w:val="28"/>
          <w:szCs w:val="28"/>
        </w:rPr>
        <w:t>види</w:t>
      </w:r>
      <w:proofErr w:type="spellEnd"/>
      <w:r w:rsidRPr="00DB293D">
        <w:rPr>
          <w:sz w:val="28"/>
          <w:szCs w:val="28"/>
        </w:rPr>
        <w:t xml:space="preserve"> </w:t>
      </w:r>
      <w:proofErr w:type="spellStart"/>
      <w:r w:rsidRPr="00DB293D">
        <w:rPr>
          <w:sz w:val="28"/>
          <w:szCs w:val="28"/>
        </w:rPr>
        <w:t>енергії</w:t>
      </w:r>
      <w:proofErr w:type="spellEnd"/>
      <w:r w:rsidRPr="00DB293D">
        <w:rPr>
          <w:sz w:val="28"/>
          <w:szCs w:val="28"/>
        </w:rPr>
        <w:t xml:space="preserve">, як </w:t>
      </w:r>
      <w:proofErr w:type="spellStart"/>
      <w:r w:rsidRPr="00DB293D">
        <w:rPr>
          <w:sz w:val="28"/>
          <w:szCs w:val="28"/>
        </w:rPr>
        <w:t>ядерна</w:t>
      </w:r>
      <w:proofErr w:type="spellEnd"/>
      <w:r w:rsidRPr="00DB293D">
        <w:rPr>
          <w:sz w:val="28"/>
          <w:szCs w:val="28"/>
        </w:rPr>
        <w:t xml:space="preserve">, </w:t>
      </w:r>
      <w:proofErr w:type="spellStart"/>
      <w:r w:rsidRPr="00DB293D">
        <w:rPr>
          <w:sz w:val="28"/>
          <w:szCs w:val="28"/>
        </w:rPr>
        <w:t>енергія</w:t>
      </w:r>
      <w:proofErr w:type="spellEnd"/>
      <w:r w:rsidRPr="00DB293D">
        <w:rPr>
          <w:sz w:val="28"/>
          <w:szCs w:val="28"/>
        </w:rPr>
        <w:t xml:space="preserve"> </w:t>
      </w:r>
      <w:proofErr w:type="spellStart"/>
      <w:r w:rsidRPr="00DB293D">
        <w:rPr>
          <w:sz w:val="28"/>
          <w:szCs w:val="28"/>
        </w:rPr>
        <w:t>вітру</w:t>
      </w:r>
      <w:proofErr w:type="spellEnd"/>
      <w:r w:rsidRPr="00DB293D">
        <w:rPr>
          <w:sz w:val="28"/>
          <w:szCs w:val="28"/>
        </w:rPr>
        <w:t xml:space="preserve"> та </w:t>
      </w:r>
      <w:proofErr w:type="spellStart"/>
      <w:r w:rsidRPr="00DB293D">
        <w:rPr>
          <w:sz w:val="28"/>
          <w:szCs w:val="28"/>
        </w:rPr>
        <w:t>гідро</w:t>
      </w:r>
      <w:proofErr w:type="spellEnd"/>
      <w:r w:rsidRPr="00DB293D">
        <w:rPr>
          <w:sz w:val="28"/>
          <w:szCs w:val="28"/>
        </w:rPr>
        <w:t xml:space="preserve"> </w:t>
      </w:r>
      <w:proofErr w:type="spellStart"/>
      <w:r w:rsidRPr="00DB293D">
        <w:rPr>
          <w:sz w:val="28"/>
          <w:szCs w:val="28"/>
        </w:rPr>
        <w:t>електроенергія</w:t>
      </w:r>
      <w:proofErr w:type="spellEnd"/>
      <w:r w:rsidRPr="00DB293D">
        <w:rPr>
          <w:sz w:val="28"/>
          <w:szCs w:val="28"/>
        </w:rPr>
        <w:t xml:space="preserve">. </w:t>
      </w:r>
      <w:proofErr w:type="spellStart"/>
      <w:r w:rsidRPr="00DB293D">
        <w:rPr>
          <w:sz w:val="28"/>
          <w:szCs w:val="28"/>
        </w:rPr>
        <w:t>Студенти</w:t>
      </w:r>
      <w:proofErr w:type="spellEnd"/>
      <w:r w:rsidRPr="00DB293D">
        <w:rPr>
          <w:sz w:val="28"/>
          <w:szCs w:val="28"/>
        </w:rPr>
        <w:t xml:space="preserve"> </w:t>
      </w:r>
      <w:proofErr w:type="spellStart"/>
      <w:r w:rsidRPr="00DB293D">
        <w:rPr>
          <w:sz w:val="28"/>
          <w:szCs w:val="28"/>
        </w:rPr>
        <w:t>поділяються</w:t>
      </w:r>
      <w:proofErr w:type="spellEnd"/>
      <w:r w:rsidRPr="00DB293D">
        <w:rPr>
          <w:sz w:val="28"/>
          <w:szCs w:val="28"/>
        </w:rPr>
        <w:t xml:space="preserve"> на </w:t>
      </w:r>
      <w:proofErr w:type="spellStart"/>
      <w:r w:rsidRPr="00DB293D">
        <w:rPr>
          <w:sz w:val="28"/>
          <w:szCs w:val="28"/>
        </w:rPr>
        <w:t>підгрупи</w:t>
      </w:r>
      <w:proofErr w:type="spellEnd"/>
      <w:r w:rsidRPr="00DB293D">
        <w:rPr>
          <w:sz w:val="28"/>
          <w:szCs w:val="28"/>
        </w:rPr>
        <w:t xml:space="preserve"> в </w:t>
      </w:r>
      <w:proofErr w:type="spellStart"/>
      <w:r w:rsidRPr="00DB293D">
        <w:rPr>
          <w:sz w:val="28"/>
          <w:szCs w:val="28"/>
        </w:rPr>
        <w:t>залежності</w:t>
      </w:r>
      <w:proofErr w:type="spellEnd"/>
      <w:r w:rsidRPr="00DB293D">
        <w:rPr>
          <w:sz w:val="28"/>
          <w:szCs w:val="28"/>
        </w:rPr>
        <w:t xml:space="preserve"> </w:t>
      </w:r>
      <w:proofErr w:type="spellStart"/>
      <w:r w:rsidRPr="00DB293D">
        <w:rPr>
          <w:sz w:val="28"/>
          <w:szCs w:val="28"/>
        </w:rPr>
        <w:t>від</w:t>
      </w:r>
      <w:proofErr w:type="spellEnd"/>
      <w:r w:rsidRPr="00DB293D">
        <w:rPr>
          <w:sz w:val="28"/>
          <w:szCs w:val="28"/>
        </w:rPr>
        <w:t xml:space="preserve"> </w:t>
      </w:r>
      <w:proofErr w:type="spellStart"/>
      <w:r w:rsidRPr="00DB293D">
        <w:rPr>
          <w:sz w:val="28"/>
          <w:szCs w:val="28"/>
        </w:rPr>
        <w:t>інтересів</w:t>
      </w:r>
      <w:proofErr w:type="spellEnd"/>
      <w:r w:rsidRPr="00DB293D">
        <w:rPr>
          <w:sz w:val="28"/>
          <w:szCs w:val="28"/>
        </w:rPr>
        <w:t xml:space="preserve"> </w:t>
      </w:r>
      <w:proofErr w:type="spellStart"/>
      <w:r w:rsidRPr="00DB293D">
        <w:rPr>
          <w:sz w:val="28"/>
          <w:szCs w:val="28"/>
        </w:rPr>
        <w:t>щодо</w:t>
      </w:r>
      <w:proofErr w:type="spellEnd"/>
      <w:r w:rsidRPr="00DB293D">
        <w:rPr>
          <w:sz w:val="28"/>
          <w:szCs w:val="28"/>
        </w:rPr>
        <w:t xml:space="preserve"> </w:t>
      </w:r>
      <w:proofErr w:type="spellStart"/>
      <w:r w:rsidRPr="00DB293D">
        <w:rPr>
          <w:sz w:val="28"/>
          <w:szCs w:val="28"/>
        </w:rPr>
        <w:t>окреслених</w:t>
      </w:r>
      <w:proofErr w:type="spellEnd"/>
      <w:r w:rsidRPr="00DB293D">
        <w:rPr>
          <w:sz w:val="28"/>
          <w:szCs w:val="28"/>
        </w:rPr>
        <w:t xml:space="preserve"> </w:t>
      </w:r>
      <w:proofErr w:type="spellStart"/>
      <w:r w:rsidRPr="00DB293D">
        <w:rPr>
          <w:sz w:val="28"/>
          <w:szCs w:val="28"/>
        </w:rPr>
        <w:t>аспектів</w:t>
      </w:r>
      <w:proofErr w:type="spellEnd"/>
      <w:r w:rsidRPr="00DB293D">
        <w:rPr>
          <w:sz w:val="28"/>
          <w:szCs w:val="28"/>
        </w:rPr>
        <w:t xml:space="preserve"> теми. </w:t>
      </w:r>
      <w:proofErr w:type="spellStart"/>
      <w:r w:rsidRPr="00054124">
        <w:rPr>
          <w:sz w:val="28"/>
          <w:szCs w:val="28"/>
        </w:rPr>
        <w:t>Кожна</w:t>
      </w:r>
      <w:proofErr w:type="spellEnd"/>
      <w:r w:rsidRPr="00054124">
        <w:rPr>
          <w:sz w:val="28"/>
          <w:szCs w:val="28"/>
        </w:rPr>
        <w:t xml:space="preserve"> </w:t>
      </w:r>
      <w:proofErr w:type="spellStart"/>
      <w:r w:rsidRPr="00054124">
        <w:rPr>
          <w:sz w:val="28"/>
          <w:szCs w:val="28"/>
        </w:rPr>
        <w:t>підгрупа</w:t>
      </w:r>
      <w:proofErr w:type="spellEnd"/>
      <w:r w:rsidRPr="00054124">
        <w:rPr>
          <w:sz w:val="28"/>
          <w:szCs w:val="28"/>
        </w:rPr>
        <w:t xml:space="preserve"> </w:t>
      </w:r>
      <w:proofErr w:type="spellStart"/>
      <w:r w:rsidRPr="00054124">
        <w:rPr>
          <w:sz w:val="28"/>
          <w:szCs w:val="28"/>
        </w:rPr>
        <w:t>отримує</w:t>
      </w:r>
      <w:proofErr w:type="spellEnd"/>
      <w:r w:rsidRPr="00054124">
        <w:rPr>
          <w:sz w:val="28"/>
          <w:szCs w:val="28"/>
        </w:rPr>
        <w:t xml:space="preserve"> текст з </w:t>
      </w:r>
      <w:proofErr w:type="spellStart"/>
      <w:r w:rsidRPr="00054124">
        <w:rPr>
          <w:sz w:val="28"/>
          <w:szCs w:val="28"/>
        </w:rPr>
        <w:t>описом</w:t>
      </w:r>
      <w:proofErr w:type="spellEnd"/>
      <w:r w:rsidRPr="00054124">
        <w:rPr>
          <w:sz w:val="28"/>
          <w:szCs w:val="28"/>
        </w:rPr>
        <w:t xml:space="preserve"> одного з </w:t>
      </w:r>
      <w:proofErr w:type="spellStart"/>
      <w:r w:rsidRPr="00054124">
        <w:rPr>
          <w:sz w:val="28"/>
          <w:szCs w:val="28"/>
        </w:rPr>
        <w:t>видів</w:t>
      </w:r>
      <w:proofErr w:type="spellEnd"/>
      <w:r w:rsidRPr="00054124">
        <w:rPr>
          <w:sz w:val="28"/>
          <w:szCs w:val="28"/>
        </w:rPr>
        <w:t xml:space="preserve"> </w:t>
      </w:r>
      <w:proofErr w:type="spellStart"/>
      <w:r w:rsidRPr="00054124">
        <w:rPr>
          <w:sz w:val="28"/>
          <w:szCs w:val="28"/>
        </w:rPr>
        <w:t>альтернативної</w:t>
      </w:r>
      <w:proofErr w:type="spellEnd"/>
      <w:r w:rsidRPr="00054124">
        <w:rPr>
          <w:sz w:val="28"/>
          <w:szCs w:val="28"/>
        </w:rPr>
        <w:t xml:space="preserve"> </w:t>
      </w:r>
      <w:proofErr w:type="spellStart"/>
      <w:r w:rsidRPr="00054124">
        <w:rPr>
          <w:sz w:val="28"/>
          <w:szCs w:val="28"/>
        </w:rPr>
        <w:t>енергії</w:t>
      </w:r>
      <w:proofErr w:type="spellEnd"/>
      <w:r w:rsidRPr="00054124">
        <w:rPr>
          <w:sz w:val="28"/>
          <w:szCs w:val="28"/>
        </w:rPr>
        <w:t xml:space="preserve"> та </w:t>
      </w:r>
      <w:proofErr w:type="spellStart"/>
      <w:r w:rsidRPr="00054124">
        <w:rPr>
          <w:sz w:val="28"/>
          <w:szCs w:val="28"/>
        </w:rPr>
        <w:t>виконує</w:t>
      </w:r>
      <w:proofErr w:type="spellEnd"/>
      <w:r w:rsidRPr="00054124">
        <w:rPr>
          <w:sz w:val="28"/>
          <w:szCs w:val="28"/>
        </w:rPr>
        <w:t xml:space="preserve"> </w:t>
      </w:r>
      <w:proofErr w:type="spellStart"/>
      <w:r w:rsidRPr="00054124">
        <w:rPr>
          <w:sz w:val="28"/>
          <w:szCs w:val="28"/>
        </w:rPr>
        <w:t>такі</w:t>
      </w:r>
      <w:proofErr w:type="spellEnd"/>
      <w:r w:rsidRPr="00054124">
        <w:rPr>
          <w:sz w:val="28"/>
          <w:szCs w:val="28"/>
        </w:rPr>
        <w:t xml:space="preserve"> </w:t>
      </w:r>
      <w:proofErr w:type="spellStart"/>
      <w:r w:rsidRPr="00054124">
        <w:rPr>
          <w:sz w:val="28"/>
          <w:szCs w:val="28"/>
        </w:rPr>
        <w:t>завдання</w:t>
      </w:r>
      <w:proofErr w:type="spellEnd"/>
      <w:r w:rsidRPr="00054124">
        <w:rPr>
          <w:sz w:val="28"/>
          <w:szCs w:val="28"/>
        </w:rPr>
        <w:t xml:space="preserve">: </w:t>
      </w:r>
    </w:p>
    <w:p w14:paraId="67180CAB" w14:textId="77777777" w:rsidR="001C2065" w:rsidRDefault="001C2065" w:rsidP="00FE5714">
      <w:pPr>
        <w:tabs>
          <w:tab w:val="left" w:pos="6474"/>
        </w:tabs>
        <w:ind w:firstLine="709"/>
        <w:contextualSpacing/>
        <w:jc w:val="both"/>
        <w:rPr>
          <w:sz w:val="28"/>
          <w:szCs w:val="28"/>
          <w:lang w:val="uk-UA"/>
        </w:rPr>
      </w:pPr>
      <w:r>
        <w:rPr>
          <w:sz w:val="28"/>
          <w:szCs w:val="28"/>
          <w:lang w:val="uk-UA"/>
        </w:rPr>
        <w:t>-</w:t>
      </w:r>
      <w:r w:rsidR="00FE5714" w:rsidRPr="00DB293D">
        <w:rPr>
          <w:sz w:val="28"/>
          <w:szCs w:val="28"/>
          <w:lang w:val="en-US"/>
        </w:rPr>
        <w:t>read the text; decide on the main points of the text;</w:t>
      </w:r>
    </w:p>
    <w:p w14:paraId="20AAD9B5" w14:textId="77777777" w:rsidR="00CF444B" w:rsidRDefault="001C2065" w:rsidP="00FE5714">
      <w:pPr>
        <w:tabs>
          <w:tab w:val="left" w:pos="6474"/>
        </w:tabs>
        <w:ind w:firstLine="709"/>
        <w:contextualSpacing/>
        <w:jc w:val="both"/>
        <w:rPr>
          <w:sz w:val="28"/>
          <w:szCs w:val="28"/>
          <w:lang w:val="uk-UA"/>
        </w:rPr>
      </w:pPr>
      <w:r>
        <w:rPr>
          <w:sz w:val="28"/>
          <w:szCs w:val="28"/>
          <w:lang w:val="uk-UA"/>
        </w:rPr>
        <w:t>-</w:t>
      </w:r>
      <w:r w:rsidR="00FE5714" w:rsidRPr="00DB293D">
        <w:rPr>
          <w:sz w:val="28"/>
          <w:szCs w:val="28"/>
          <w:lang w:val="en-US"/>
        </w:rPr>
        <w:t xml:space="preserve"> think about advantages and disadvantages of  the describes alternative energy source; </w:t>
      </w:r>
    </w:p>
    <w:p w14:paraId="556EC992" w14:textId="77777777" w:rsidR="00FE5714" w:rsidRPr="00DB293D" w:rsidRDefault="00CF444B" w:rsidP="00FE5714">
      <w:pPr>
        <w:tabs>
          <w:tab w:val="left" w:pos="6474"/>
        </w:tabs>
        <w:ind w:firstLine="709"/>
        <w:contextualSpacing/>
        <w:jc w:val="both"/>
        <w:rPr>
          <w:sz w:val="28"/>
          <w:szCs w:val="28"/>
          <w:lang w:val="en-US"/>
        </w:rPr>
      </w:pPr>
      <w:r>
        <w:rPr>
          <w:sz w:val="28"/>
          <w:szCs w:val="28"/>
          <w:lang w:val="uk-UA"/>
        </w:rPr>
        <w:t>- </w:t>
      </w:r>
      <w:r w:rsidR="00FE5714" w:rsidRPr="00DB293D">
        <w:rPr>
          <w:sz w:val="28"/>
          <w:szCs w:val="28"/>
          <w:lang w:val="en-US"/>
        </w:rPr>
        <w:t>give your point of view.</w:t>
      </w:r>
    </w:p>
    <w:p w14:paraId="1637D78F" w14:textId="77777777" w:rsidR="001C2065" w:rsidRDefault="001C2065" w:rsidP="00FE5714">
      <w:pPr>
        <w:ind w:firstLine="709"/>
        <w:contextualSpacing/>
        <w:jc w:val="both"/>
        <w:rPr>
          <w:b/>
          <w:sz w:val="28"/>
          <w:szCs w:val="28"/>
          <w:lang w:val="uk-UA"/>
        </w:rPr>
      </w:pPr>
    </w:p>
    <w:p w14:paraId="7755438A" w14:textId="77777777" w:rsidR="00FE5714" w:rsidRPr="001C2065" w:rsidRDefault="00FE5714" w:rsidP="00FE5714">
      <w:pPr>
        <w:ind w:firstLine="709"/>
        <w:contextualSpacing/>
        <w:jc w:val="both"/>
        <w:rPr>
          <w:b/>
          <w:sz w:val="28"/>
          <w:szCs w:val="28"/>
          <w:lang w:val="en-US"/>
        </w:rPr>
      </w:pPr>
      <w:r w:rsidRPr="001C2065">
        <w:rPr>
          <w:b/>
          <w:sz w:val="28"/>
          <w:szCs w:val="28"/>
          <w:lang w:val="en-US"/>
        </w:rPr>
        <w:t>Nuclear power</w:t>
      </w:r>
    </w:p>
    <w:p w14:paraId="1D0D06FC"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Nuclear power is a form of alternative energy derived from controlled use of energy produced in nuclear reactions. Nuclear fuel, most often uranium or plutonium, is used in a reactor to produce these reactions. The heat this generates is used to heat water and turn it into steam, which then powers electric turbines. As they turn round, these turbines generate electricity. The first nuclear reactor was built in 1941 by Enrico Fermi, and the first nuclear power plant was established in </w:t>
      </w:r>
      <w:proofErr w:type="spellStart"/>
      <w:r w:rsidRPr="00DB293D">
        <w:rPr>
          <w:sz w:val="28"/>
          <w:szCs w:val="28"/>
          <w:lang w:val="en-US"/>
        </w:rPr>
        <w:t>Obninsk</w:t>
      </w:r>
      <w:proofErr w:type="spellEnd"/>
      <w:r w:rsidRPr="00DB293D">
        <w:rPr>
          <w:sz w:val="28"/>
          <w:szCs w:val="28"/>
          <w:lang w:val="en-US"/>
        </w:rPr>
        <w:t xml:space="preserve">, near Moscow in Russia. Although nuclear power is a form of energy that produces little greenhouse gas, nuclear reactions can be unstable. There have been </w:t>
      </w:r>
      <w:proofErr w:type="gramStart"/>
      <w:r w:rsidRPr="00DB293D">
        <w:rPr>
          <w:sz w:val="28"/>
          <w:szCs w:val="28"/>
          <w:lang w:val="en-US"/>
        </w:rPr>
        <w:t>a number of</w:t>
      </w:r>
      <w:proofErr w:type="gramEnd"/>
      <w:r w:rsidRPr="00DB293D">
        <w:rPr>
          <w:sz w:val="28"/>
          <w:szCs w:val="28"/>
          <w:lang w:val="en-US"/>
        </w:rPr>
        <w:t xml:space="preserve"> disasters involving nuclear reactors, such </w:t>
      </w:r>
      <w:proofErr w:type="gramStart"/>
      <w:r w:rsidRPr="00DB293D">
        <w:rPr>
          <w:sz w:val="28"/>
          <w:szCs w:val="28"/>
          <w:lang w:val="en-US"/>
        </w:rPr>
        <w:t>as at</w:t>
      </w:r>
      <w:proofErr w:type="gramEnd"/>
      <w:r w:rsidRPr="00DB293D">
        <w:rPr>
          <w:sz w:val="28"/>
          <w:szCs w:val="28"/>
          <w:lang w:val="en-US"/>
        </w:rPr>
        <w:t xml:space="preserve"> Chernobyl in 1986 and Fukushima in 2011. Nuclear reactions also produce radioactive waste which can harm the environment if not stored safely.</w:t>
      </w:r>
    </w:p>
    <w:p w14:paraId="17D1C326" w14:textId="77777777" w:rsidR="00FE5714" w:rsidRPr="001C2065" w:rsidRDefault="00FE5714" w:rsidP="00FE5714">
      <w:pPr>
        <w:ind w:firstLine="709"/>
        <w:contextualSpacing/>
        <w:jc w:val="both"/>
        <w:rPr>
          <w:b/>
          <w:sz w:val="28"/>
          <w:szCs w:val="28"/>
          <w:lang w:val="en-US"/>
        </w:rPr>
      </w:pPr>
      <w:r w:rsidRPr="001C2065">
        <w:rPr>
          <w:b/>
          <w:sz w:val="28"/>
          <w:szCs w:val="28"/>
          <w:lang w:val="en-US"/>
        </w:rPr>
        <w:t>Wind power</w:t>
      </w:r>
    </w:p>
    <w:p w14:paraId="653834DC"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Wind power works by converting the energy in wind into electricity. This is done using large windmills that turn when the wind blows at them. When the blades of the windmill turn, they move a turbine that turns a magnet inside a coil of wire. This generates electricity as the magnet makes electrons move in the wires. Wind power is a form of renewable energy that produces virtually no greenhouse gases. Some people who live close to wind </w:t>
      </w:r>
      <w:proofErr w:type="gramStart"/>
      <w:r w:rsidRPr="00DB293D">
        <w:rPr>
          <w:sz w:val="28"/>
          <w:szCs w:val="28"/>
          <w:lang w:val="en-US"/>
        </w:rPr>
        <w:t>farm</w:t>
      </w:r>
      <w:proofErr w:type="gramEnd"/>
      <w:r w:rsidRPr="00DB293D">
        <w:rPr>
          <w:sz w:val="28"/>
          <w:szCs w:val="28"/>
          <w:lang w:val="en-US"/>
        </w:rPr>
        <w:t xml:space="preserve"> have claimed they have experienced negative effects from the noise made by the windmills, but usually research has not supported this viewpoint.</w:t>
      </w:r>
    </w:p>
    <w:p w14:paraId="3850D4A2" w14:textId="77777777" w:rsidR="00FE5714" w:rsidRPr="001C2065" w:rsidRDefault="00FE5714" w:rsidP="00FE5714">
      <w:pPr>
        <w:ind w:firstLine="709"/>
        <w:contextualSpacing/>
        <w:jc w:val="both"/>
        <w:rPr>
          <w:b/>
          <w:sz w:val="28"/>
          <w:szCs w:val="28"/>
          <w:lang w:val="en-US"/>
        </w:rPr>
      </w:pPr>
      <w:r w:rsidRPr="001C2065">
        <w:rPr>
          <w:b/>
          <w:sz w:val="28"/>
          <w:szCs w:val="28"/>
          <w:lang w:val="en-US"/>
        </w:rPr>
        <w:t>Hydroelectric power</w:t>
      </w:r>
    </w:p>
    <w:p w14:paraId="0FFA163C" w14:textId="77777777" w:rsidR="00FE5714" w:rsidRPr="00DB293D" w:rsidRDefault="00FE5714" w:rsidP="00FE5714">
      <w:pPr>
        <w:ind w:firstLine="709"/>
        <w:contextualSpacing/>
        <w:jc w:val="both"/>
        <w:rPr>
          <w:sz w:val="28"/>
          <w:szCs w:val="28"/>
          <w:lang w:val="en-US"/>
        </w:rPr>
      </w:pPr>
      <w:r w:rsidRPr="00DB293D">
        <w:rPr>
          <w:sz w:val="28"/>
          <w:szCs w:val="28"/>
          <w:lang w:val="en-US"/>
        </w:rPr>
        <w:t xml:space="preserve">Hydroelectricity is electricity produced by the movement of water. Huge dams are built to block rivers and collect water. This water is then released and forced through shafts that lead to a turbine. As the water turns this turbine, electricity is made. Hydroelectricity is much friendlier to the environment than fossil fuels like coal or </w:t>
      </w:r>
      <w:proofErr w:type="gramStart"/>
      <w:r w:rsidRPr="00DB293D">
        <w:rPr>
          <w:sz w:val="28"/>
          <w:szCs w:val="28"/>
          <w:lang w:val="en-US"/>
        </w:rPr>
        <w:t>oil, and</w:t>
      </w:r>
      <w:proofErr w:type="gramEnd"/>
      <w:r w:rsidRPr="00DB293D">
        <w:rPr>
          <w:sz w:val="28"/>
          <w:szCs w:val="28"/>
          <w:lang w:val="en-US"/>
        </w:rPr>
        <w:t xml:space="preserve"> is very easy to produce quickly. The way the water can be ‘let go’ means that the electricity can be made in a short space of time.</w:t>
      </w:r>
    </w:p>
    <w:p w14:paraId="0833A4F0" w14:textId="77777777" w:rsidR="00FE5714" w:rsidRPr="00DB293D" w:rsidRDefault="00FE5714" w:rsidP="00FE5714">
      <w:pPr>
        <w:ind w:firstLine="709"/>
        <w:contextualSpacing/>
        <w:jc w:val="both"/>
        <w:rPr>
          <w:sz w:val="28"/>
          <w:szCs w:val="28"/>
          <w:lang w:val="en-US"/>
        </w:rPr>
      </w:pPr>
      <w:r w:rsidRPr="00DB293D">
        <w:rPr>
          <w:sz w:val="28"/>
          <w:szCs w:val="28"/>
          <w:lang w:val="en-US"/>
        </w:rPr>
        <w:t>Despite the advantages of hydroelectric power, the building of these huge dams can cause damage to the environment. Because the natural flow of water is stopped, large areas can be flooded, affecting the people and wildlife that live there.</w:t>
      </w:r>
    </w:p>
    <w:p w14:paraId="404B33F3" w14:textId="77777777" w:rsidR="001C2065" w:rsidRDefault="00FE5714" w:rsidP="00FE5714">
      <w:pPr>
        <w:ind w:firstLine="709"/>
        <w:contextualSpacing/>
        <w:jc w:val="both"/>
        <w:rPr>
          <w:sz w:val="28"/>
          <w:szCs w:val="28"/>
          <w:lang w:val="uk-UA"/>
        </w:rPr>
      </w:pPr>
      <w:r w:rsidRPr="00054124">
        <w:rPr>
          <w:i/>
          <w:sz w:val="28"/>
          <w:szCs w:val="28"/>
        </w:rPr>
        <w:lastRenderedPageBreak/>
        <w:t xml:space="preserve">По </w:t>
      </w:r>
      <w:proofErr w:type="spellStart"/>
      <w:r w:rsidRPr="00054124">
        <w:rPr>
          <w:i/>
          <w:sz w:val="28"/>
          <w:szCs w:val="28"/>
        </w:rPr>
        <w:t>завершенні</w:t>
      </w:r>
      <w:proofErr w:type="spellEnd"/>
      <w:r w:rsidRPr="00054124">
        <w:rPr>
          <w:i/>
          <w:sz w:val="28"/>
          <w:szCs w:val="28"/>
        </w:rPr>
        <w:t xml:space="preserve"> </w:t>
      </w:r>
      <w:r w:rsidRPr="00CF444B">
        <w:rPr>
          <w:i/>
          <w:sz w:val="28"/>
          <w:szCs w:val="28"/>
          <w:lang w:val="uk-UA"/>
        </w:rPr>
        <w:t>заняття</w:t>
      </w:r>
      <w:r w:rsidRPr="00054124">
        <w:rPr>
          <w:sz w:val="28"/>
          <w:szCs w:val="28"/>
        </w:rPr>
        <w:t xml:space="preserve"> </w:t>
      </w:r>
      <w:proofErr w:type="spellStart"/>
      <w:r w:rsidRPr="00054124">
        <w:rPr>
          <w:sz w:val="28"/>
          <w:szCs w:val="28"/>
        </w:rPr>
        <w:t>кожна</w:t>
      </w:r>
      <w:proofErr w:type="spellEnd"/>
      <w:r w:rsidRPr="00054124">
        <w:rPr>
          <w:sz w:val="28"/>
          <w:szCs w:val="28"/>
        </w:rPr>
        <w:t xml:space="preserve"> </w:t>
      </w:r>
      <w:proofErr w:type="spellStart"/>
      <w:r w:rsidRPr="00054124">
        <w:rPr>
          <w:sz w:val="28"/>
          <w:szCs w:val="28"/>
        </w:rPr>
        <w:t>група</w:t>
      </w:r>
      <w:proofErr w:type="spellEnd"/>
      <w:r w:rsidRPr="00054124">
        <w:rPr>
          <w:sz w:val="28"/>
          <w:szCs w:val="28"/>
        </w:rPr>
        <w:t xml:space="preserve"> </w:t>
      </w:r>
      <w:proofErr w:type="spellStart"/>
      <w:r w:rsidRPr="00054124">
        <w:rPr>
          <w:sz w:val="28"/>
          <w:szCs w:val="28"/>
        </w:rPr>
        <w:t>отримує</w:t>
      </w:r>
      <w:proofErr w:type="spellEnd"/>
      <w:r w:rsidRPr="00054124">
        <w:rPr>
          <w:sz w:val="28"/>
          <w:szCs w:val="28"/>
        </w:rPr>
        <w:t xml:space="preserve"> </w:t>
      </w:r>
      <w:proofErr w:type="spellStart"/>
      <w:r w:rsidRPr="00054124">
        <w:rPr>
          <w:sz w:val="28"/>
          <w:szCs w:val="28"/>
        </w:rPr>
        <w:t>таке</w:t>
      </w:r>
      <w:proofErr w:type="spellEnd"/>
      <w:r w:rsidRPr="00054124">
        <w:rPr>
          <w:sz w:val="28"/>
          <w:szCs w:val="28"/>
        </w:rPr>
        <w:t xml:space="preserve"> </w:t>
      </w:r>
      <w:proofErr w:type="spellStart"/>
      <w:r w:rsidRPr="00054124">
        <w:rPr>
          <w:sz w:val="28"/>
          <w:szCs w:val="28"/>
          <w:u w:val="single"/>
        </w:rPr>
        <w:t>завдання</w:t>
      </w:r>
      <w:proofErr w:type="spellEnd"/>
      <w:r w:rsidRPr="00054124">
        <w:rPr>
          <w:sz w:val="28"/>
          <w:szCs w:val="28"/>
          <w:u w:val="single"/>
        </w:rPr>
        <w:t>:</w:t>
      </w:r>
      <w:r w:rsidRPr="00054124">
        <w:rPr>
          <w:sz w:val="28"/>
          <w:szCs w:val="28"/>
        </w:rPr>
        <w:t xml:space="preserve"> </w:t>
      </w:r>
    </w:p>
    <w:p w14:paraId="2014C3ED" w14:textId="77777777" w:rsidR="001C2065" w:rsidRDefault="001C2065" w:rsidP="00FE5714">
      <w:pPr>
        <w:ind w:firstLine="709"/>
        <w:contextualSpacing/>
        <w:jc w:val="both"/>
        <w:rPr>
          <w:sz w:val="28"/>
          <w:szCs w:val="28"/>
          <w:lang w:val="uk-UA"/>
        </w:rPr>
      </w:pPr>
      <w:r>
        <w:rPr>
          <w:sz w:val="28"/>
          <w:szCs w:val="28"/>
          <w:lang w:val="uk-UA"/>
        </w:rPr>
        <w:t>-</w:t>
      </w:r>
      <w:r w:rsidR="00FE5714" w:rsidRPr="00DB293D">
        <w:rPr>
          <w:sz w:val="28"/>
          <w:szCs w:val="28"/>
          <w:lang w:val="en-US"/>
        </w:rPr>
        <w:t xml:space="preserve">write a summary about energy sources; </w:t>
      </w:r>
    </w:p>
    <w:p w14:paraId="57AD1BFC" w14:textId="77777777" w:rsidR="001C2065" w:rsidRDefault="001C2065" w:rsidP="00FE5714">
      <w:pPr>
        <w:ind w:firstLine="709"/>
        <w:contextualSpacing/>
        <w:jc w:val="both"/>
        <w:rPr>
          <w:sz w:val="28"/>
          <w:szCs w:val="28"/>
          <w:lang w:val="uk-UA"/>
        </w:rPr>
      </w:pPr>
      <w:r>
        <w:rPr>
          <w:sz w:val="28"/>
          <w:szCs w:val="28"/>
          <w:lang w:val="uk-UA"/>
        </w:rPr>
        <w:t>-</w:t>
      </w:r>
      <w:r w:rsidR="00FE5714" w:rsidRPr="00DB293D">
        <w:rPr>
          <w:sz w:val="28"/>
          <w:szCs w:val="28"/>
          <w:lang w:val="en-US"/>
        </w:rPr>
        <w:t xml:space="preserve">give your opinion about the best energy source to use; </w:t>
      </w:r>
    </w:p>
    <w:p w14:paraId="271777ED" w14:textId="77777777" w:rsidR="001C2065" w:rsidRDefault="001C2065" w:rsidP="00FE5714">
      <w:pPr>
        <w:ind w:firstLine="709"/>
        <w:contextualSpacing/>
        <w:jc w:val="both"/>
        <w:rPr>
          <w:sz w:val="28"/>
          <w:szCs w:val="28"/>
          <w:lang w:val="uk-UA"/>
        </w:rPr>
      </w:pPr>
      <w:r>
        <w:rPr>
          <w:sz w:val="28"/>
          <w:szCs w:val="28"/>
          <w:lang w:val="uk-UA"/>
        </w:rPr>
        <w:t>-</w:t>
      </w:r>
      <w:r w:rsidR="00FE5714" w:rsidRPr="00DB293D">
        <w:rPr>
          <w:sz w:val="28"/>
          <w:szCs w:val="28"/>
          <w:lang w:val="en-US"/>
        </w:rPr>
        <w:t xml:space="preserve">find information about other alternative energy sources; </w:t>
      </w:r>
    </w:p>
    <w:p w14:paraId="4A608FB8" w14:textId="77777777" w:rsidR="00FE5714" w:rsidRPr="00DB293D" w:rsidRDefault="001C2065" w:rsidP="00FE5714">
      <w:pPr>
        <w:ind w:firstLine="709"/>
        <w:contextualSpacing/>
        <w:jc w:val="both"/>
        <w:rPr>
          <w:sz w:val="28"/>
          <w:szCs w:val="28"/>
          <w:lang w:val="en-US"/>
        </w:rPr>
      </w:pPr>
      <w:r>
        <w:rPr>
          <w:sz w:val="28"/>
          <w:szCs w:val="28"/>
          <w:lang w:val="uk-UA"/>
        </w:rPr>
        <w:t>-</w:t>
      </w:r>
      <w:r w:rsidR="00FE5714" w:rsidRPr="00DB293D">
        <w:rPr>
          <w:sz w:val="28"/>
          <w:szCs w:val="28"/>
          <w:lang w:val="en-US"/>
        </w:rPr>
        <w:t xml:space="preserve">try to predict the energy future of Ukraine. </w:t>
      </w:r>
    </w:p>
    <w:p w14:paraId="757670C3" w14:textId="77777777" w:rsidR="001C2065" w:rsidRDefault="001C2065" w:rsidP="00FE5714">
      <w:pPr>
        <w:ind w:firstLine="709"/>
        <w:contextualSpacing/>
        <w:jc w:val="both"/>
        <w:rPr>
          <w:sz w:val="28"/>
          <w:szCs w:val="28"/>
          <w:lang w:val="uk-UA"/>
        </w:rPr>
      </w:pPr>
    </w:p>
    <w:p w14:paraId="5BD0F0C2" w14:textId="77777777" w:rsidR="001C2065" w:rsidRDefault="00FE5714" w:rsidP="00FE5714">
      <w:pPr>
        <w:ind w:firstLine="709"/>
        <w:contextualSpacing/>
        <w:jc w:val="both"/>
        <w:rPr>
          <w:sz w:val="28"/>
          <w:szCs w:val="28"/>
          <w:lang w:val="uk-UA"/>
        </w:rPr>
      </w:pPr>
      <w:r w:rsidRPr="00DB293D">
        <w:rPr>
          <w:sz w:val="28"/>
          <w:szCs w:val="28"/>
        </w:rPr>
        <w:t xml:space="preserve">На </w:t>
      </w:r>
      <w:proofErr w:type="spellStart"/>
      <w:r w:rsidRPr="001C2065">
        <w:rPr>
          <w:i/>
          <w:sz w:val="28"/>
          <w:szCs w:val="28"/>
        </w:rPr>
        <w:t>заключному</w:t>
      </w:r>
      <w:proofErr w:type="spellEnd"/>
      <w:r w:rsidRPr="001C2065">
        <w:rPr>
          <w:i/>
          <w:sz w:val="28"/>
          <w:szCs w:val="28"/>
        </w:rPr>
        <w:t xml:space="preserve"> </w:t>
      </w:r>
      <w:proofErr w:type="spellStart"/>
      <w:r w:rsidRPr="001C2065">
        <w:rPr>
          <w:i/>
          <w:sz w:val="28"/>
          <w:szCs w:val="28"/>
        </w:rPr>
        <w:t>етапі</w:t>
      </w:r>
      <w:proofErr w:type="spellEnd"/>
      <w:r w:rsidRPr="00DB293D">
        <w:rPr>
          <w:sz w:val="28"/>
          <w:szCs w:val="28"/>
        </w:rPr>
        <w:t xml:space="preserve"> </w:t>
      </w:r>
      <w:proofErr w:type="spellStart"/>
      <w:r w:rsidRPr="00DB293D">
        <w:rPr>
          <w:sz w:val="28"/>
          <w:szCs w:val="28"/>
        </w:rPr>
        <w:t>представник</w:t>
      </w:r>
      <w:proofErr w:type="spellEnd"/>
      <w:r w:rsidRPr="00DB293D">
        <w:rPr>
          <w:sz w:val="28"/>
          <w:szCs w:val="28"/>
        </w:rPr>
        <w:t xml:space="preserve"> </w:t>
      </w:r>
      <w:proofErr w:type="spellStart"/>
      <w:r w:rsidRPr="00DB293D">
        <w:rPr>
          <w:sz w:val="28"/>
          <w:szCs w:val="28"/>
        </w:rPr>
        <w:t>кожної</w:t>
      </w:r>
      <w:proofErr w:type="spellEnd"/>
      <w:r w:rsidRPr="00DB293D">
        <w:rPr>
          <w:sz w:val="28"/>
          <w:szCs w:val="28"/>
        </w:rPr>
        <w:t xml:space="preserve"> </w:t>
      </w:r>
      <w:proofErr w:type="spellStart"/>
      <w:r w:rsidRPr="00DB293D">
        <w:rPr>
          <w:sz w:val="28"/>
          <w:szCs w:val="28"/>
        </w:rPr>
        <w:t>підгрупи</w:t>
      </w:r>
      <w:proofErr w:type="spellEnd"/>
      <w:r w:rsidRPr="00DB293D">
        <w:rPr>
          <w:sz w:val="28"/>
          <w:szCs w:val="28"/>
        </w:rPr>
        <w:t xml:space="preserve"> </w:t>
      </w:r>
      <w:proofErr w:type="spellStart"/>
      <w:r w:rsidRPr="00DB293D">
        <w:rPr>
          <w:sz w:val="28"/>
          <w:szCs w:val="28"/>
        </w:rPr>
        <w:t>виступає</w:t>
      </w:r>
      <w:proofErr w:type="spellEnd"/>
      <w:r w:rsidRPr="00DB293D">
        <w:rPr>
          <w:sz w:val="28"/>
          <w:szCs w:val="28"/>
        </w:rPr>
        <w:t xml:space="preserve"> </w:t>
      </w:r>
      <w:r w:rsidRPr="001C2065">
        <w:rPr>
          <w:i/>
          <w:sz w:val="28"/>
          <w:szCs w:val="28"/>
        </w:rPr>
        <w:t xml:space="preserve">з </w:t>
      </w:r>
      <w:proofErr w:type="spellStart"/>
      <w:r w:rsidRPr="001C2065">
        <w:rPr>
          <w:i/>
          <w:sz w:val="28"/>
          <w:szCs w:val="28"/>
        </w:rPr>
        <w:t>доповіддю</w:t>
      </w:r>
      <w:proofErr w:type="spellEnd"/>
      <w:r w:rsidRPr="00DB293D">
        <w:rPr>
          <w:sz w:val="28"/>
          <w:szCs w:val="28"/>
        </w:rPr>
        <w:t xml:space="preserve">, </w:t>
      </w:r>
      <w:proofErr w:type="spellStart"/>
      <w:r w:rsidRPr="00DB293D">
        <w:rPr>
          <w:sz w:val="28"/>
          <w:szCs w:val="28"/>
        </w:rPr>
        <w:t>пропонує</w:t>
      </w:r>
      <w:proofErr w:type="spellEnd"/>
      <w:r w:rsidRPr="00DB293D">
        <w:rPr>
          <w:sz w:val="28"/>
          <w:szCs w:val="28"/>
        </w:rPr>
        <w:t xml:space="preserve"> </w:t>
      </w:r>
      <w:r w:rsidRPr="001C2065">
        <w:rPr>
          <w:i/>
          <w:sz w:val="28"/>
          <w:szCs w:val="28"/>
        </w:rPr>
        <w:t xml:space="preserve">шляхи </w:t>
      </w:r>
      <w:proofErr w:type="spellStart"/>
      <w:r w:rsidRPr="001C2065">
        <w:rPr>
          <w:i/>
          <w:sz w:val="28"/>
          <w:szCs w:val="28"/>
        </w:rPr>
        <w:t>вирішення</w:t>
      </w:r>
      <w:proofErr w:type="spellEnd"/>
      <w:r w:rsidRPr="001C2065">
        <w:rPr>
          <w:i/>
          <w:sz w:val="28"/>
          <w:szCs w:val="28"/>
        </w:rPr>
        <w:t xml:space="preserve"> </w:t>
      </w:r>
      <w:proofErr w:type="spellStart"/>
      <w:r w:rsidRPr="001C2065">
        <w:rPr>
          <w:i/>
          <w:sz w:val="28"/>
          <w:szCs w:val="28"/>
        </w:rPr>
        <w:t>проблеми</w:t>
      </w:r>
      <w:proofErr w:type="spellEnd"/>
      <w:r w:rsidRPr="00DB293D">
        <w:rPr>
          <w:sz w:val="28"/>
          <w:szCs w:val="28"/>
        </w:rPr>
        <w:t xml:space="preserve">, робить </w:t>
      </w:r>
      <w:proofErr w:type="spellStart"/>
      <w:r w:rsidRPr="001C2065">
        <w:rPr>
          <w:i/>
          <w:sz w:val="28"/>
          <w:szCs w:val="28"/>
        </w:rPr>
        <w:t>пропозиції</w:t>
      </w:r>
      <w:proofErr w:type="spellEnd"/>
      <w:r w:rsidRPr="001C2065">
        <w:rPr>
          <w:i/>
          <w:sz w:val="28"/>
          <w:szCs w:val="28"/>
        </w:rPr>
        <w:t xml:space="preserve"> та </w:t>
      </w:r>
      <w:proofErr w:type="spellStart"/>
      <w:r w:rsidRPr="001C2065">
        <w:rPr>
          <w:i/>
          <w:sz w:val="28"/>
          <w:szCs w:val="28"/>
        </w:rPr>
        <w:t>прогнози</w:t>
      </w:r>
      <w:proofErr w:type="spellEnd"/>
      <w:r w:rsidRPr="00DB293D">
        <w:rPr>
          <w:sz w:val="28"/>
          <w:szCs w:val="28"/>
        </w:rPr>
        <w:t xml:space="preserve">. </w:t>
      </w:r>
    </w:p>
    <w:p w14:paraId="79B12F7E" w14:textId="77777777" w:rsidR="00FE5714" w:rsidRPr="00DB293D" w:rsidRDefault="00FE5714" w:rsidP="00FE5714">
      <w:pPr>
        <w:ind w:firstLine="709"/>
        <w:contextualSpacing/>
        <w:jc w:val="both"/>
        <w:rPr>
          <w:sz w:val="28"/>
          <w:szCs w:val="28"/>
        </w:rPr>
      </w:pPr>
      <w:proofErr w:type="spellStart"/>
      <w:r w:rsidRPr="00DB293D">
        <w:rPr>
          <w:sz w:val="28"/>
          <w:szCs w:val="28"/>
        </w:rPr>
        <w:t>Студенти</w:t>
      </w:r>
      <w:proofErr w:type="spellEnd"/>
      <w:r w:rsidRPr="00DB293D">
        <w:rPr>
          <w:sz w:val="28"/>
          <w:szCs w:val="28"/>
        </w:rPr>
        <w:t xml:space="preserve"> </w:t>
      </w:r>
      <w:proofErr w:type="spellStart"/>
      <w:r w:rsidRPr="00DB293D">
        <w:rPr>
          <w:sz w:val="28"/>
          <w:szCs w:val="28"/>
        </w:rPr>
        <w:t>ставлять</w:t>
      </w:r>
      <w:proofErr w:type="spellEnd"/>
      <w:r w:rsidRPr="00DB293D">
        <w:rPr>
          <w:sz w:val="28"/>
          <w:szCs w:val="28"/>
        </w:rPr>
        <w:t xml:space="preserve"> </w:t>
      </w:r>
      <w:proofErr w:type="spellStart"/>
      <w:r w:rsidRPr="001C2065">
        <w:rPr>
          <w:sz w:val="28"/>
          <w:szCs w:val="28"/>
          <w:u w:val="single"/>
        </w:rPr>
        <w:t>питання</w:t>
      </w:r>
      <w:proofErr w:type="spellEnd"/>
      <w:r w:rsidRPr="001C2065">
        <w:rPr>
          <w:sz w:val="28"/>
          <w:szCs w:val="28"/>
          <w:u w:val="single"/>
        </w:rPr>
        <w:t xml:space="preserve">, </w:t>
      </w:r>
      <w:proofErr w:type="spellStart"/>
      <w:r w:rsidRPr="001C2065">
        <w:rPr>
          <w:sz w:val="28"/>
          <w:szCs w:val="28"/>
          <w:u w:val="single"/>
        </w:rPr>
        <w:t>відбувається</w:t>
      </w:r>
      <w:proofErr w:type="spellEnd"/>
      <w:r w:rsidRPr="001C2065">
        <w:rPr>
          <w:sz w:val="28"/>
          <w:szCs w:val="28"/>
          <w:u w:val="single"/>
        </w:rPr>
        <w:t xml:space="preserve"> </w:t>
      </w:r>
      <w:proofErr w:type="spellStart"/>
      <w:r w:rsidRPr="001C2065">
        <w:rPr>
          <w:sz w:val="28"/>
          <w:szCs w:val="28"/>
          <w:u w:val="single"/>
        </w:rPr>
        <w:t>дискусія</w:t>
      </w:r>
      <w:proofErr w:type="spellEnd"/>
      <w:r w:rsidRPr="00DB293D">
        <w:rPr>
          <w:sz w:val="28"/>
          <w:szCs w:val="28"/>
        </w:rPr>
        <w:t xml:space="preserve">. </w:t>
      </w:r>
    </w:p>
    <w:p w14:paraId="1D77FFFE" w14:textId="77777777" w:rsidR="001C2065" w:rsidRDefault="001C2065" w:rsidP="00FE5714">
      <w:pPr>
        <w:ind w:firstLine="709"/>
        <w:contextualSpacing/>
        <w:jc w:val="both"/>
        <w:rPr>
          <w:sz w:val="28"/>
          <w:szCs w:val="28"/>
          <w:lang w:val="uk-UA"/>
        </w:rPr>
      </w:pPr>
    </w:p>
    <w:p w14:paraId="1FA479A2" w14:textId="77777777" w:rsidR="00CF444B" w:rsidRDefault="001C2065" w:rsidP="00FE5714">
      <w:pPr>
        <w:ind w:firstLine="709"/>
        <w:contextualSpacing/>
        <w:jc w:val="both"/>
        <w:rPr>
          <w:sz w:val="28"/>
          <w:szCs w:val="28"/>
          <w:lang w:val="uk-UA"/>
        </w:rPr>
      </w:pPr>
      <w:r w:rsidRPr="00CF444B">
        <w:rPr>
          <w:b/>
          <w:sz w:val="28"/>
          <w:szCs w:val="28"/>
          <w:lang w:val="uk-UA"/>
        </w:rPr>
        <w:t>Висновок:</w:t>
      </w:r>
      <w:r w:rsidR="00FE5714" w:rsidRPr="001C2065">
        <w:rPr>
          <w:sz w:val="28"/>
          <w:szCs w:val="28"/>
          <w:lang w:val="uk-UA"/>
        </w:rPr>
        <w:t xml:space="preserve"> правильна методична організація занять з використанням методу симуляції сприяє</w:t>
      </w:r>
      <w:r w:rsidR="00CF444B">
        <w:rPr>
          <w:sz w:val="28"/>
          <w:szCs w:val="28"/>
          <w:lang w:val="uk-UA"/>
        </w:rPr>
        <w:t>:</w:t>
      </w:r>
    </w:p>
    <w:p w14:paraId="03DB04D6" w14:textId="77777777" w:rsidR="00CF444B" w:rsidRDefault="00CF444B" w:rsidP="00FE5714">
      <w:pPr>
        <w:ind w:firstLine="709"/>
        <w:contextualSpacing/>
        <w:jc w:val="both"/>
        <w:rPr>
          <w:sz w:val="28"/>
          <w:szCs w:val="28"/>
          <w:lang w:val="uk-UA"/>
        </w:rPr>
      </w:pPr>
      <w:r>
        <w:rPr>
          <w:sz w:val="28"/>
          <w:szCs w:val="28"/>
          <w:lang w:val="uk-UA"/>
        </w:rPr>
        <w:t>-</w:t>
      </w:r>
      <w:r w:rsidR="00FE5714" w:rsidRPr="001C2065">
        <w:rPr>
          <w:sz w:val="28"/>
          <w:szCs w:val="28"/>
          <w:lang w:val="uk-UA"/>
        </w:rPr>
        <w:t xml:space="preserve"> формуванню та розвитку іншомовної комунікативної компетенції, що передбачає здатність користуватися мовою як засобом спілкування та виступати в якості суб'єкта спілкування в іншомовному середовищі;</w:t>
      </w:r>
    </w:p>
    <w:p w14:paraId="04553613" w14:textId="77777777" w:rsidR="00CF444B" w:rsidRDefault="00CF444B" w:rsidP="00FE5714">
      <w:pPr>
        <w:ind w:firstLine="709"/>
        <w:contextualSpacing/>
        <w:jc w:val="both"/>
        <w:rPr>
          <w:sz w:val="28"/>
          <w:szCs w:val="28"/>
          <w:lang w:val="uk-UA"/>
        </w:rPr>
      </w:pPr>
      <w:r>
        <w:rPr>
          <w:sz w:val="28"/>
          <w:szCs w:val="28"/>
          <w:lang w:val="uk-UA"/>
        </w:rPr>
        <w:t>- </w:t>
      </w:r>
      <w:r w:rsidR="00FE5714" w:rsidRPr="001C2065">
        <w:rPr>
          <w:sz w:val="28"/>
          <w:szCs w:val="28"/>
          <w:lang w:val="uk-UA"/>
        </w:rPr>
        <w:t>підвищенню мотивації студентів до вивчення іноземної мови; дає їм можливість використовувати отримані знання в практичних ситуаціях</w:t>
      </w:r>
      <w:r>
        <w:rPr>
          <w:sz w:val="28"/>
          <w:szCs w:val="28"/>
          <w:lang w:val="uk-UA"/>
        </w:rPr>
        <w:t>;</w:t>
      </w:r>
    </w:p>
    <w:p w14:paraId="54083072" w14:textId="77777777" w:rsidR="00CF444B" w:rsidRDefault="00CF444B" w:rsidP="00FE5714">
      <w:pPr>
        <w:ind w:firstLine="709"/>
        <w:contextualSpacing/>
        <w:jc w:val="both"/>
        <w:rPr>
          <w:sz w:val="28"/>
          <w:szCs w:val="28"/>
          <w:lang w:val="uk-UA"/>
        </w:rPr>
      </w:pPr>
      <w:r>
        <w:rPr>
          <w:sz w:val="28"/>
          <w:szCs w:val="28"/>
          <w:lang w:val="uk-UA"/>
        </w:rPr>
        <w:t>-</w:t>
      </w:r>
      <w:r w:rsidR="00FE5714" w:rsidRPr="001C2065">
        <w:rPr>
          <w:sz w:val="28"/>
          <w:szCs w:val="28"/>
          <w:lang w:val="uk-UA"/>
        </w:rPr>
        <w:t xml:space="preserve"> створює передумови для вдосконалення й більш глибокого вивчення іноземної мови; </w:t>
      </w:r>
    </w:p>
    <w:p w14:paraId="5937726F" w14:textId="77777777" w:rsidR="00FE5714" w:rsidRDefault="00CF444B" w:rsidP="00FE5714">
      <w:pPr>
        <w:ind w:firstLine="709"/>
        <w:contextualSpacing/>
        <w:jc w:val="both"/>
        <w:rPr>
          <w:sz w:val="28"/>
          <w:szCs w:val="28"/>
          <w:lang w:val="uk-UA"/>
        </w:rPr>
      </w:pPr>
      <w:r>
        <w:rPr>
          <w:sz w:val="28"/>
          <w:szCs w:val="28"/>
          <w:lang w:val="uk-UA"/>
        </w:rPr>
        <w:t>-</w:t>
      </w:r>
      <w:r w:rsidR="00FE5714" w:rsidRPr="001C2065">
        <w:rPr>
          <w:sz w:val="28"/>
          <w:szCs w:val="28"/>
          <w:lang w:val="uk-UA"/>
        </w:rPr>
        <w:t xml:space="preserve">розширює індивідуальний лінгвістичний тезаурус студентів. </w:t>
      </w:r>
    </w:p>
    <w:p w14:paraId="3F2DF12E" w14:textId="77777777" w:rsidR="00FE5714" w:rsidRPr="00E54A76" w:rsidRDefault="00FE5714" w:rsidP="00FE5714">
      <w:pPr>
        <w:rPr>
          <w:lang w:val="uk-UA"/>
        </w:rPr>
      </w:pPr>
    </w:p>
    <w:p w14:paraId="608A37EB" w14:textId="77777777" w:rsidR="00FE5714" w:rsidRDefault="00FE5714" w:rsidP="00FE5714">
      <w:pPr>
        <w:jc w:val="both"/>
        <w:rPr>
          <w:sz w:val="28"/>
          <w:szCs w:val="28"/>
          <w:lang w:val="uk-UA"/>
        </w:rPr>
      </w:pPr>
    </w:p>
    <w:p w14:paraId="319013C7" w14:textId="77777777" w:rsidR="00FE5714" w:rsidRDefault="00FE5714" w:rsidP="000E0DF9">
      <w:pPr>
        <w:jc w:val="center"/>
        <w:rPr>
          <w:sz w:val="28"/>
          <w:szCs w:val="28"/>
          <w:lang w:val="uk-UA"/>
        </w:rPr>
      </w:pPr>
    </w:p>
    <w:p w14:paraId="7F539839" w14:textId="77777777" w:rsidR="00CF444B" w:rsidRDefault="00CF444B" w:rsidP="0030480F">
      <w:pPr>
        <w:jc w:val="right"/>
        <w:rPr>
          <w:b/>
          <w:sz w:val="28"/>
          <w:szCs w:val="28"/>
          <w:lang w:val="uk-UA"/>
        </w:rPr>
      </w:pPr>
    </w:p>
    <w:p w14:paraId="4503C83B" w14:textId="77777777" w:rsidR="00CF444B" w:rsidRDefault="00CF444B" w:rsidP="0030480F">
      <w:pPr>
        <w:jc w:val="right"/>
        <w:rPr>
          <w:b/>
          <w:sz w:val="28"/>
          <w:szCs w:val="28"/>
          <w:lang w:val="uk-UA"/>
        </w:rPr>
      </w:pPr>
    </w:p>
    <w:p w14:paraId="3D254D49" w14:textId="77777777" w:rsidR="00CF444B" w:rsidRDefault="00CF444B" w:rsidP="0030480F">
      <w:pPr>
        <w:jc w:val="right"/>
        <w:rPr>
          <w:b/>
          <w:sz w:val="28"/>
          <w:szCs w:val="28"/>
          <w:lang w:val="uk-UA"/>
        </w:rPr>
      </w:pPr>
    </w:p>
    <w:p w14:paraId="5B12B8CB" w14:textId="77777777" w:rsidR="00CF444B" w:rsidRDefault="00CF444B" w:rsidP="0030480F">
      <w:pPr>
        <w:jc w:val="right"/>
        <w:rPr>
          <w:b/>
          <w:sz w:val="28"/>
          <w:szCs w:val="28"/>
          <w:lang w:val="uk-UA"/>
        </w:rPr>
      </w:pPr>
    </w:p>
    <w:p w14:paraId="78482453" w14:textId="77777777" w:rsidR="00CF444B" w:rsidRDefault="00CF444B" w:rsidP="0030480F">
      <w:pPr>
        <w:jc w:val="right"/>
        <w:rPr>
          <w:b/>
          <w:sz w:val="28"/>
          <w:szCs w:val="28"/>
          <w:lang w:val="uk-UA"/>
        </w:rPr>
      </w:pPr>
    </w:p>
    <w:p w14:paraId="02A68987" w14:textId="77777777" w:rsidR="00CF444B" w:rsidRDefault="00CF444B" w:rsidP="0030480F">
      <w:pPr>
        <w:jc w:val="right"/>
        <w:rPr>
          <w:b/>
          <w:sz w:val="28"/>
          <w:szCs w:val="28"/>
          <w:lang w:val="uk-UA"/>
        </w:rPr>
      </w:pPr>
    </w:p>
    <w:p w14:paraId="49F6BFCF" w14:textId="77777777" w:rsidR="00CF444B" w:rsidRDefault="00CF444B" w:rsidP="0030480F">
      <w:pPr>
        <w:jc w:val="right"/>
        <w:rPr>
          <w:b/>
          <w:sz w:val="28"/>
          <w:szCs w:val="28"/>
          <w:lang w:val="uk-UA"/>
        </w:rPr>
      </w:pPr>
    </w:p>
    <w:p w14:paraId="1A2931C9" w14:textId="77777777" w:rsidR="00CF444B" w:rsidRDefault="00CF444B" w:rsidP="0030480F">
      <w:pPr>
        <w:jc w:val="right"/>
        <w:rPr>
          <w:b/>
          <w:sz w:val="28"/>
          <w:szCs w:val="28"/>
          <w:lang w:val="uk-UA"/>
        </w:rPr>
      </w:pPr>
    </w:p>
    <w:p w14:paraId="39679E5F" w14:textId="77777777" w:rsidR="00CF444B" w:rsidRDefault="00CF444B" w:rsidP="0030480F">
      <w:pPr>
        <w:jc w:val="right"/>
        <w:rPr>
          <w:b/>
          <w:sz w:val="28"/>
          <w:szCs w:val="28"/>
          <w:lang w:val="uk-UA"/>
        </w:rPr>
      </w:pPr>
    </w:p>
    <w:p w14:paraId="57337EBF" w14:textId="77777777" w:rsidR="00CF444B" w:rsidRDefault="00CF444B" w:rsidP="0030480F">
      <w:pPr>
        <w:jc w:val="right"/>
        <w:rPr>
          <w:b/>
          <w:sz w:val="28"/>
          <w:szCs w:val="28"/>
          <w:lang w:val="uk-UA"/>
        </w:rPr>
      </w:pPr>
    </w:p>
    <w:p w14:paraId="6D92563A" w14:textId="77777777" w:rsidR="00CF444B" w:rsidRDefault="00CF444B" w:rsidP="0030480F">
      <w:pPr>
        <w:jc w:val="right"/>
        <w:rPr>
          <w:b/>
          <w:sz w:val="28"/>
          <w:szCs w:val="28"/>
          <w:lang w:val="uk-UA"/>
        </w:rPr>
      </w:pPr>
    </w:p>
    <w:p w14:paraId="2202DE0B" w14:textId="77777777" w:rsidR="00CF444B" w:rsidRDefault="00CF444B" w:rsidP="0030480F">
      <w:pPr>
        <w:jc w:val="right"/>
        <w:rPr>
          <w:b/>
          <w:sz w:val="28"/>
          <w:szCs w:val="28"/>
          <w:lang w:val="uk-UA"/>
        </w:rPr>
      </w:pPr>
    </w:p>
    <w:p w14:paraId="630CFFEB" w14:textId="77777777" w:rsidR="00CF444B" w:rsidRDefault="00CF444B" w:rsidP="0030480F">
      <w:pPr>
        <w:jc w:val="right"/>
        <w:rPr>
          <w:b/>
          <w:sz w:val="28"/>
          <w:szCs w:val="28"/>
          <w:lang w:val="uk-UA"/>
        </w:rPr>
      </w:pPr>
    </w:p>
    <w:p w14:paraId="04C2D5DB" w14:textId="77777777" w:rsidR="00CF444B" w:rsidRDefault="00CF444B" w:rsidP="0030480F">
      <w:pPr>
        <w:jc w:val="right"/>
        <w:rPr>
          <w:b/>
          <w:sz w:val="28"/>
          <w:szCs w:val="28"/>
          <w:lang w:val="uk-UA"/>
        </w:rPr>
      </w:pPr>
    </w:p>
    <w:p w14:paraId="4192F339" w14:textId="77777777" w:rsidR="00CF444B" w:rsidRDefault="00CF444B" w:rsidP="0030480F">
      <w:pPr>
        <w:jc w:val="right"/>
        <w:rPr>
          <w:b/>
          <w:sz w:val="28"/>
          <w:szCs w:val="28"/>
          <w:lang w:val="uk-UA"/>
        </w:rPr>
      </w:pPr>
    </w:p>
    <w:p w14:paraId="3D89A22E" w14:textId="77777777" w:rsidR="00CF444B" w:rsidRDefault="00CF444B" w:rsidP="0030480F">
      <w:pPr>
        <w:jc w:val="right"/>
        <w:rPr>
          <w:b/>
          <w:sz w:val="28"/>
          <w:szCs w:val="28"/>
          <w:lang w:val="uk-UA"/>
        </w:rPr>
      </w:pPr>
    </w:p>
    <w:p w14:paraId="641F9BB2" w14:textId="77777777" w:rsidR="00CF444B" w:rsidRDefault="00CF444B" w:rsidP="0030480F">
      <w:pPr>
        <w:jc w:val="right"/>
        <w:rPr>
          <w:b/>
          <w:sz w:val="28"/>
          <w:szCs w:val="28"/>
          <w:lang w:val="uk-UA"/>
        </w:rPr>
      </w:pPr>
    </w:p>
    <w:p w14:paraId="2BA4E577" w14:textId="77777777" w:rsidR="00CF444B" w:rsidRDefault="00CF444B" w:rsidP="0030480F">
      <w:pPr>
        <w:jc w:val="right"/>
        <w:rPr>
          <w:b/>
          <w:sz w:val="28"/>
          <w:szCs w:val="28"/>
          <w:lang w:val="uk-UA"/>
        </w:rPr>
      </w:pPr>
    </w:p>
    <w:p w14:paraId="7003CBFC" w14:textId="77777777" w:rsidR="00CF444B" w:rsidRDefault="00CF444B" w:rsidP="0030480F">
      <w:pPr>
        <w:jc w:val="right"/>
        <w:rPr>
          <w:b/>
          <w:sz w:val="28"/>
          <w:szCs w:val="28"/>
          <w:lang w:val="uk-UA"/>
        </w:rPr>
      </w:pPr>
    </w:p>
    <w:p w14:paraId="5CB586DE" w14:textId="77777777" w:rsidR="00CF444B" w:rsidRDefault="00CF444B" w:rsidP="0030480F">
      <w:pPr>
        <w:jc w:val="right"/>
        <w:rPr>
          <w:b/>
          <w:sz w:val="28"/>
          <w:szCs w:val="28"/>
          <w:lang w:val="uk-UA"/>
        </w:rPr>
      </w:pPr>
    </w:p>
    <w:p w14:paraId="3B03EA76" w14:textId="77777777" w:rsidR="00CF444B" w:rsidRDefault="00CF444B" w:rsidP="0030480F">
      <w:pPr>
        <w:jc w:val="right"/>
        <w:rPr>
          <w:b/>
          <w:sz w:val="28"/>
          <w:szCs w:val="28"/>
          <w:lang w:val="uk-UA"/>
        </w:rPr>
      </w:pPr>
    </w:p>
    <w:p w14:paraId="2046755B" w14:textId="77777777" w:rsidR="00CF444B" w:rsidRDefault="00CF444B" w:rsidP="0030480F">
      <w:pPr>
        <w:jc w:val="right"/>
        <w:rPr>
          <w:b/>
          <w:sz w:val="28"/>
          <w:szCs w:val="28"/>
          <w:lang w:val="uk-UA"/>
        </w:rPr>
      </w:pPr>
    </w:p>
    <w:p w14:paraId="4A10D849" w14:textId="77777777" w:rsidR="0030480F" w:rsidRPr="0030480F" w:rsidRDefault="0030480F" w:rsidP="0030480F">
      <w:pPr>
        <w:jc w:val="right"/>
        <w:rPr>
          <w:b/>
          <w:sz w:val="28"/>
          <w:szCs w:val="28"/>
          <w:lang w:val="uk-UA"/>
        </w:rPr>
      </w:pPr>
      <w:r w:rsidRPr="0030480F">
        <w:rPr>
          <w:b/>
          <w:sz w:val="28"/>
          <w:szCs w:val="28"/>
          <w:lang w:val="uk-UA"/>
        </w:rPr>
        <w:lastRenderedPageBreak/>
        <w:t>Додаток Б</w:t>
      </w:r>
    </w:p>
    <w:p w14:paraId="03463327" w14:textId="77777777" w:rsidR="00AC0EAA" w:rsidRDefault="0030480F" w:rsidP="000E0DF9">
      <w:pPr>
        <w:jc w:val="center"/>
        <w:rPr>
          <w:b/>
          <w:sz w:val="28"/>
          <w:szCs w:val="28"/>
          <w:lang w:val="uk-UA"/>
        </w:rPr>
      </w:pPr>
      <w:r>
        <w:rPr>
          <w:b/>
          <w:sz w:val="28"/>
          <w:szCs w:val="28"/>
          <w:lang w:val="uk-UA"/>
        </w:rPr>
        <w:t>ПЕДАГОГІЧНА МАЙСТЕРНІСТЬ ВИКЛАДАЧА ЯК КУРАТОРА</w:t>
      </w:r>
    </w:p>
    <w:p w14:paraId="37250F59" w14:textId="77777777" w:rsidR="0030480F" w:rsidRPr="0030480F" w:rsidRDefault="0030480F" w:rsidP="000E0DF9">
      <w:pPr>
        <w:jc w:val="center"/>
        <w:rPr>
          <w:b/>
          <w:sz w:val="28"/>
          <w:szCs w:val="28"/>
          <w:lang w:val="uk-UA"/>
        </w:rPr>
      </w:pPr>
    </w:p>
    <w:p w14:paraId="23CA9B4F" w14:textId="77777777" w:rsidR="0030480F" w:rsidRPr="00E17220" w:rsidRDefault="0030480F" w:rsidP="0030480F">
      <w:pPr>
        <w:pStyle w:val="a3"/>
        <w:spacing w:before="0" w:beforeAutospacing="0" w:after="200" w:afterAutospacing="0"/>
        <w:ind w:firstLine="708"/>
        <w:contextualSpacing/>
        <w:jc w:val="center"/>
        <w:rPr>
          <w:b/>
          <w:bCs/>
          <w:color w:val="000000"/>
          <w:sz w:val="28"/>
          <w:szCs w:val="28"/>
          <w:lang w:val="uk-UA"/>
        </w:rPr>
      </w:pPr>
      <w:r>
        <w:rPr>
          <w:b/>
          <w:bCs/>
          <w:color w:val="000000"/>
          <w:sz w:val="28"/>
          <w:szCs w:val="28"/>
        </w:rPr>
        <w:t xml:space="preserve">План-конспект </w:t>
      </w:r>
      <w:proofErr w:type="spellStart"/>
      <w:r>
        <w:rPr>
          <w:b/>
          <w:bCs/>
          <w:color w:val="000000"/>
          <w:sz w:val="28"/>
          <w:szCs w:val="28"/>
        </w:rPr>
        <w:t>виховної</w:t>
      </w:r>
      <w:proofErr w:type="spellEnd"/>
      <w:r>
        <w:rPr>
          <w:b/>
          <w:bCs/>
          <w:color w:val="000000"/>
          <w:sz w:val="28"/>
          <w:szCs w:val="28"/>
        </w:rPr>
        <w:t xml:space="preserve"> </w:t>
      </w:r>
      <w:proofErr w:type="spellStart"/>
      <w:r>
        <w:rPr>
          <w:b/>
          <w:bCs/>
          <w:color w:val="000000"/>
          <w:sz w:val="28"/>
          <w:szCs w:val="28"/>
        </w:rPr>
        <w:t>години</w:t>
      </w:r>
      <w:proofErr w:type="spellEnd"/>
      <w:r>
        <w:rPr>
          <w:b/>
          <w:bCs/>
          <w:color w:val="000000"/>
          <w:sz w:val="28"/>
          <w:szCs w:val="28"/>
        </w:rPr>
        <w:t xml:space="preserve"> для </w:t>
      </w:r>
      <w:proofErr w:type="spellStart"/>
      <w:r>
        <w:rPr>
          <w:b/>
          <w:bCs/>
          <w:color w:val="000000"/>
          <w:sz w:val="28"/>
          <w:szCs w:val="28"/>
        </w:rPr>
        <w:t>студентів</w:t>
      </w:r>
      <w:proofErr w:type="spellEnd"/>
      <w:r w:rsidR="00E17220">
        <w:rPr>
          <w:b/>
          <w:bCs/>
          <w:color w:val="000000"/>
          <w:sz w:val="28"/>
          <w:szCs w:val="28"/>
          <w:lang w:val="uk-UA"/>
        </w:rPr>
        <w:t xml:space="preserve"> №1</w:t>
      </w:r>
    </w:p>
    <w:p w14:paraId="2EB4E53D" w14:textId="77777777" w:rsidR="0030480F" w:rsidRPr="0030480F" w:rsidRDefault="0030480F" w:rsidP="0030480F">
      <w:pPr>
        <w:pStyle w:val="a3"/>
        <w:spacing w:before="0" w:beforeAutospacing="0" w:after="200" w:afterAutospacing="0"/>
        <w:ind w:firstLine="708"/>
        <w:contextualSpacing/>
        <w:jc w:val="center"/>
        <w:rPr>
          <w:lang w:val="uk-UA"/>
        </w:rPr>
      </w:pPr>
    </w:p>
    <w:p w14:paraId="6CCB3032" w14:textId="77777777" w:rsidR="0030480F" w:rsidRPr="0030480F" w:rsidRDefault="0030480F" w:rsidP="0030480F">
      <w:pPr>
        <w:pStyle w:val="a3"/>
        <w:spacing w:before="0" w:beforeAutospacing="0" w:after="200" w:afterAutospacing="0"/>
        <w:contextualSpacing/>
        <w:rPr>
          <w:b/>
        </w:rPr>
      </w:pPr>
      <w:proofErr w:type="gramStart"/>
      <w:r>
        <w:rPr>
          <w:b/>
          <w:bCs/>
          <w:color w:val="000000"/>
          <w:sz w:val="28"/>
          <w:szCs w:val="28"/>
        </w:rPr>
        <w:t>Тема</w:t>
      </w:r>
      <w:r>
        <w:rPr>
          <w:color w:val="000000"/>
          <w:sz w:val="28"/>
          <w:szCs w:val="28"/>
        </w:rPr>
        <w:t>:   </w:t>
      </w:r>
      <w:proofErr w:type="gramEnd"/>
      <w:r>
        <w:rPr>
          <w:color w:val="000000"/>
          <w:sz w:val="28"/>
          <w:szCs w:val="28"/>
        </w:rPr>
        <w:t xml:space="preserve"> </w:t>
      </w:r>
      <w:r w:rsidRPr="0030480F">
        <w:rPr>
          <w:b/>
          <w:color w:val="000000"/>
          <w:sz w:val="28"/>
          <w:szCs w:val="28"/>
        </w:rPr>
        <w:t>«</w:t>
      </w:r>
      <w:proofErr w:type="spellStart"/>
      <w:r w:rsidRPr="0030480F">
        <w:rPr>
          <w:b/>
          <w:color w:val="000000"/>
          <w:sz w:val="28"/>
          <w:szCs w:val="28"/>
        </w:rPr>
        <w:t>Саморозвиток</w:t>
      </w:r>
      <w:proofErr w:type="spellEnd"/>
      <w:r w:rsidRPr="0030480F">
        <w:rPr>
          <w:b/>
          <w:color w:val="000000"/>
          <w:sz w:val="28"/>
          <w:szCs w:val="28"/>
        </w:rPr>
        <w:t xml:space="preserve"> як ключ до </w:t>
      </w:r>
      <w:proofErr w:type="spellStart"/>
      <w:r w:rsidRPr="0030480F">
        <w:rPr>
          <w:b/>
          <w:color w:val="000000"/>
          <w:sz w:val="28"/>
          <w:szCs w:val="28"/>
        </w:rPr>
        <w:t>розкриття</w:t>
      </w:r>
      <w:proofErr w:type="spellEnd"/>
      <w:r w:rsidRPr="0030480F">
        <w:rPr>
          <w:b/>
          <w:color w:val="000000"/>
          <w:sz w:val="28"/>
          <w:szCs w:val="28"/>
        </w:rPr>
        <w:t xml:space="preserve"> </w:t>
      </w:r>
      <w:proofErr w:type="spellStart"/>
      <w:r w:rsidRPr="0030480F">
        <w:rPr>
          <w:b/>
          <w:color w:val="000000"/>
          <w:sz w:val="28"/>
          <w:szCs w:val="28"/>
        </w:rPr>
        <w:t>особистості</w:t>
      </w:r>
      <w:proofErr w:type="spellEnd"/>
      <w:r w:rsidRPr="0030480F">
        <w:rPr>
          <w:b/>
          <w:color w:val="000000"/>
          <w:sz w:val="28"/>
          <w:szCs w:val="28"/>
        </w:rPr>
        <w:t>».</w:t>
      </w:r>
    </w:p>
    <w:p w14:paraId="4A04E29A" w14:textId="77777777" w:rsidR="0030480F" w:rsidRDefault="0030480F" w:rsidP="0030480F">
      <w:pPr>
        <w:pStyle w:val="a3"/>
        <w:spacing w:before="0" w:beforeAutospacing="0" w:after="200" w:afterAutospacing="0"/>
        <w:contextualSpacing/>
      </w:pPr>
      <w:r>
        <w:rPr>
          <w:b/>
          <w:bCs/>
          <w:color w:val="000000"/>
          <w:sz w:val="28"/>
          <w:szCs w:val="28"/>
        </w:rPr>
        <w:t>Мета</w:t>
      </w:r>
      <w:r>
        <w:rPr>
          <w:color w:val="000000"/>
          <w:sz w:val="28"/>
          <w:szCs w:val="28"/>
        </w:rPr>
        <w:t>:</w:t>
      </w:r>
    </w:p>
    <w:p w14:paraId="38761246" w14:textId="77777777" w:rsidR="0030480F" w:rsidRDefault="0030480F" w:rsidP="009C714F">
      <w:pPr>
        <w:pStyle w:val="a3"/>
        <w:numPr>
          <w:ilvl w:val="0"/>
          <w:numId w:val="15"/>
        </w:numPr>
        <w:spacing w:before="0" w:beforeAutospacing="0" w:after="200" w:afterAutospacing="0"/>
        <w:ind w:left="1440"/>
        <w:contextualSpacing/>
      </w:pPr>
      <w:proofErr w:type="spellStart"/>
      <w:r>
        <w:rPr>
          <w:b/>
          <w:bCs/>
          <w:color w:val="000000"/>
          <w:sz w:val="28"/>
          <w:szCs w:val="28"/>
          <w:u w:val="single"/>
        </w:rPr>
        <w:t>пізнавальна</w:t>
      </w:r>
      <w:proofErr w:type="spellEnd"/>
      <w:r>
        <w:rPr>
          <w:color w:val="000000"/>
          <w:sz w:val="28"/>
          <w:szCs w:val="28"/>
        </w:rPr>
        <w:t xml:space="preserve">: </w:t>
      </w:r>
      <w:proofErr w:type="spellStart"/>
      <w:r>
        <w:rPr>
          <w:color w:val="000000"/>
          <w:sz w:val="28"/>
          <w:szCs w:val="28"/>
        </w:rPr>
        <w:t>ознайомити</w:t>
      </w:r>
      <w:proofErr w:type="spellEnd"/>
      <w:r>
        <w:rPr>
          <w:color w:val="000000"/>
          <w:sz w:val="28"/>
          <w:szCs w:val="28"/>
        </w:rPr>
        <w:t xml:space="preserve"> </w:t>
      </w:r>
      <w:proofErr w:type="spellStart"/>
      <w:r>
        <w:rPr>
          <w:color w:val="000000"/>
          <w:sz w:val="28"/>
          <w:szCs w:val="28"/>
        </w:rPr>
        <w:t>студентів</w:t>
      </w:r>
      <w:proofErr w:type="spellEnd"/>
      <w:r>
        <w:rPr>
          <w:color w:val="000000"/>
          <w:sz w:val="28"/>
          <w:szCs w:val="28"/>
        </w:rPr>
        <w:t xml:space="preserve"> з </w:t>
      </w:r>
      <w:proofErr w:type="spellStart"/>
      <w:r>
        <w:rPr>
          <w:color w:val="000000"/>
          <w:sz w:val="28"/>
          <w:szCs w:val="28"/>
        </w:rPr>
        <w:t>різними</w:t>
      </w:r>
      <w:proofErr w:type="spellEnd"/>
      <w:r>
        <w:rPr>
          <w:color w:val="000000"/>
          <w:sz w:val="28"/>
          <w:szCs w:val="28"/>
        </w:rPr>
        <w:t xml:space="preserve"> видами </w:t>
      </w:r>
      <w:proofErr w:type="spellStart"/>
      <w:r>
        <w:rPr>
          <w:color w:val="000000"/>
          <w:sz w:val="28"/>
          <w:szCs w:val="28"/>
        </w:rPr>
        <w:t>саморозвитку</w:t>
      </w:r>
      <w:proofErr w:type="spellEnd"/>
      <w:r>
        <w:rPr>
          <w:color w:val="000000"/>
          <w:sz w:val="28"/>
          <w:szCs w:val="28"/>
        </w:rPr>
        <w:t xml:space="preserve"> та </w:t>
      </w:r>
      <w:proofErr w:type="spellStart"/>
      <w:r>
        <w:rPr>
          <w:color w:val="000000"/>
          <w:sz w:val="28"/>
          <w:szCs w:val="28"/>
        </w:rPr>
        <w:t>захоплень</w:t>
      </w:r>
      <w:proofErr w:type="spellEnd"/>
      <w:r>
        <w:rPr>
          <w:color w:val="000000"/>
          <w:sz w:val="28"/>
          <w:szCs w:val="28"/>
        </w:rPr>
        <w:t>;</w:t>
      </w:r>
    </w:p>
    <w:p w14:paraId="24A7E996" w14:textId="77777777" w:rsidR="0030480F" w:rsidRDefault="0030480F" w:rsidP="009C714F">
      <w:pPr>
        <w:pStyle w:val="a3"/>
        <w:numPr>
          <w:ilvl w:val="0"/>
          <w:numId w:val="15"/>
        </w:numPr>
        <w:spacing w:before="0" w:beforeAutospacing="0" w:after="200" w:afterAutospacing="0"/>
        <w:ind w:left="1440"/>
        <w:contextualSpacing/>
        <w:jc w:val="both"/>
      </w:pPr>
      <w:proofErr w:type="spellStart"/>
      <w:r>
        <w:rPr>
          <w:b/>
          <w:bCs/>
          <w:color w:val="000000"/>
          <w:sz w:val="28"/>
          <w:szCs w:val="28"/>
          <w:u w:val="single"/>
        </w:rPr>
        <w:t>виховна</w:t>
      </w:r>
      <w:proofErr w:type="spellEnd"/>
      <w:r>
        <w:rPr>
          <w:color w:val="000000"/>
          <w:sz w:val="28"/>
          <w:szCs w:val="28"/>
        </w:rPr>
        <w:t xml:space="preserve">: </w:t>
      </w:r>
      <w:proofErr w:type="spellStart"/>
      <w:r>
        <w:rPr>
          <w:color w:val="000000"/>
          <w:sz w:val="28"/>
          <w:szCs w:val="28"/>
        </w:rPr>
        <w:t>мотивувати</w:t>
      </w:r>
      <w:proofErr w:type="spellEnd"/>
      <w:r>
        <w:rPr>
          <w:color w:val="000000"/>
          <w:sz w:val="28"/>
          <w:szCs w:val="28"/>
        </w:rPr>
        <w:t xml:space="preserve"> </w:t>
      </w:r>
      <w:proofErr w:type="spellStart"/>
      <w:r>
        <w:rPr>
          <w:color w:val="000000"/>
          <w:sz w:val="28"/>
          <w:szCs w:val="28"/>
        </w:rPr>
        <w:t>студентів</w:t>
      </w:r>
      <w:proofErr w:type="spellEnd"/>
      <w:r>
        <w:rPr>
          <w:color w:val="000000"/>
          <w:sz w:val="28"/>
          <w:szCs w:val="28"/>
        </w:rPr>
        <w:t xml:space="preserve"> </w:t>
      </w:r>
      <w:proofErr w:type="spellStart"/>
      <w:r>
        <w:rPr>
          <w:color w:val="000000"/>
          <w:sz w:val="28"/>
          <w:szCs w:val="28"/>
        </w:rPr>
        <w:t>розвивати</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w:t>
      </w:r>
      <w:proofErr w:type="spellStart"/>
      <w:r>
        <w:rPr>
          <w:color w:val="000000"/>
          <w:sz w:val="28"/>
          <w:szCs w:val="28"/>
        </w:rPr>
        <w:t>здібності</w:t>
      </w:r>
      <w:proofErr w:type="spellEnd"/>
      <w:r>
        <w:rPr>
          <w:color w:val="000000"/>
          <w:sz w:val="28"/>
          <w:szCs w:val="28"/>
        </w:rPr>
        <w:t xml:space="preserve"> у </w:t>
      </w:r>
      <w:proofErr w:type="spellStart"/>
      <w:r>
        <w:rPr>
          <w:color w:val="000000"/>
          <w:sz w:val="28"/>
          <w:szCs w:val="28"/>
        </w:rPr>
        <w:t>різних</w:t>
      </w:r>
      <w:proofErr w:type="spellEnd"/>
      <w:r>
        <w:rPr>
          <w:color w:val="000000"/>
          <w:sz w:val="28"/>
          <w:szCs w:val="28"/>
        </w:rPr>
        <w:t xml:space="preserve"> сферах </w:t>
      </w:r>
      <w:proofErr w:type="spellStart"/>
      <w:r>
        <w:rPr>
          <w:color w:val="000000"/>
          <w:sz w:val="28"/>
          <w:szCs w:val="28"/>
        </w:rPr>
        <w:t>людської</w:t>
      </w:r>
      <w:proofErr w:type="spellEnd"/>
      <w:r>
        <w:rPr>
          <w:color w:val="000000"/>
          <w:sz w:val="28"/>
          <w:szCs w:val="28"/>
        </w:rPr>
        <w:t xml:space="preserve"> </w:t>
      </w:r>
      <w:proofErr w:type="spellStart"/>
      <w:r>
        <w:rPr>
          <w:color w:val="000000"/>
          <w:sz w:val="28"/>
          <w:szCs w:val="28"/>
        </w:rPr>
        <w:t>життєдіяльності</w:t>
      </w:r>
      <w:proofErr w:type="spellEnd"/>
      <w:r>
        <w:rPr>
          <w:color w:val="000000"/>
          <w:sz w:val="28"/>
          <w:szCs w:val="28"/>
        </w:rPr>
        <w:t xml:space="preserve">; </w:t>
      </w:r>
      <w:proofErr w:type="spellStart"/>
      <w:r>
        <w:rPr>
          <w:color w:val="000000"/>
          <w:sz w:val="28"/>
          <w:szCs w:val="28"/>
        </w:rPr>
        <w:t>заохотити</w:t>
      </w:r>
      <w:proofErr w:type="spellEnd"/>
      <w:r>
        <w:rPr>
          <w:color w:val="000000"/>
          <w:sz w:val="28"/>
          <w:szCs w:val="28"/>
        </w:rPr>
        <w:t xml:space="preserve"> до </w:t>
      </w:r>
      <w:proofErr w:type="spellStart"/>
      <w:r>
        <w:rPr>
          <w:color w:val="000000"/>
          <w:sz w:val="28"/>
          <w:szCs w:val="28"/>
        </w:rPr>
        <w:t>освоєння</w:t>
      </w:r>
      <w:proofErr w:type="spellEnd"/>
      <w:r>
        <w:rPr>
          <w:color w:val="000000"/>
          <w:sz w:val="28"/>
          <w:szCs w:val="28"/>
        </w:rPr>
        <w:t xml:space="preserve"> </w:t>
      </w:r>
      <w:proofErr w:type="spellStart"/>
      <w:r>
        <w:rPr>
          <w:color w:val="000000"/>
          <w:sz w:val="28"/>
          <w:szCs w:val="28"/>
        </w:rPr>
        <w:t>нових</w:t>
      </w:r>
      <w:proofErr w:type="spellEnd"/>
      <w:r>
        <w:rPr>
          <w:color w:val="000000"/>
          <w:sz w:val="28"/>
          <w:szCs w:val="28"/>
        </w:rPr>
        <w:t xml:space="preserve"> </w:t>
      </w:r>
      <w:proofErr w:type="spellStart"/>
      <w:r>
        <w:rPr>
          <w:color w:val="000000"/>
          <w:sz w:val="28"/>
          <w:szCs w:val="28"/>
        </w:rPr>
        <w:t>корисних</w:t>
      </w:r>
      <w:proofErr w:type="spellEnd"/>
      <w:r>
        <w:rPr>
          <w:color w:val="000000"/>
          <w:sz w:val="28"/>
          <w:szCs w:val="28"/>
        </w:rPr>
        <w:t xml:space="preserve"> </w:t>
      </w:r>
      <w:proofErr w:type="spellStart"/>
      <w:r>
        <w:rPr>
          <w:color w:val="000000"/>
          <w:sz w:val="28"/>
          <w:szCs w:val="28"/>
        </w:rPr>
        <w:t>навичок</w:t>
      </w:r>
      <w:proofErr w:type="spellEnd"/>
      <w:r>
        <w:rPr>
          <w:color w:val="000000"/>
          <w:sz w:val="28"/>
          <w:szCs w:val="28"/>
        </w:rPr>
        <w:t xml:space="preserve">; </w:t>
      </w:r>
      <w:proofErr w:type="spellStart"/>
      <w:r>
        <w:rPr>
          <w:color w:val="000000"/>
          <w:sz w:val="28"/>
          <w:szCs w:val="28"/>
        </w:rPr>
        <w:t>додати</w:t>
      </w:r>
      <w:proofErr w:type="spellEnd"/>
      <w:r>
        <w:rPr>
          <w:color w:val="000000"/>
          <w:sz w:val="28"/>
          <w:szCs w:val="28"/>
        </w:rPr>
        <w:t xml:space="preserve"> студентам </w:t>
      </w:r>
      <w:proofErr w:type="spellStart"/>
      <w:r>
        <w:rPr>
          <w:color w:val="000000"/>
          <w:sz w:val="28"/>
          <w:szCs w:val="28"/>
        </w:rPr>
        <w:t>впевненості</w:t>
      </w:r>
      <w:proofErr w:type="spellEnd"/>
      <w:r>
        <w:rPr>
          <w:color w:val="000000"/>
          <w:sz w:val="28"/>
          <w:szCs w:val="28"/>
        </w:rPr>
        <w:t xml:space="preserve"> в </w:t>
      </w:r>
      <w:proofErr w:type="spellStart"/>
      <w:r>
        <w:rPr>
          <w:color w:val="000000"/>
          <w:sz w:val="28"/>
          <w:szCs w:val="28"/>
        </w:rPr>
        <w:t>своїх</w:t>
      </w:r>
      <w:proofErr w:type="spellEnd"/>
      <w:r>
        <w:rPr>
          <w:color w:val="000000"/>
          <w:sz w:val="28"/>
          <w:szCs w:val="28"/>
        </w:rPr>
        <w:t xml:space="preserve"> силах та </w:t>
      </w:r>
      <w:proofErr w:type="spellStart"/>
      <w:r>
        <w:rPr>
          <w:color w:val="000000"/>
          <w:sz w:val="28"/>
          <w:szCs w:val="28"/>
        </w:rPr>
        <w:t>можливостях</w:t>
      </w:r>
      <w:proofErr w:type="spellEnd"/>
      <w:r>
        <w:rPr>
          <w:color w:val="000000"/>
          <w:sz w:val="28"/>
          <w:szCs w:val="28"/>
        </w:rPr>
        <w:t xml:space="preserve">; </w:t>
      </w:r>
      <w:proofErr w:type="spellStart"/>
      <w:r>
        <w:rPr>
          <w:color w:val="000000"/>
          <w:sz w:val="28"/>
          <w:szCs w:val="28"/>
        </w:rPr>
        <w:t>розвити</w:t>
      </w:r>
      <w:proofErr w:type="spellEnd"/>
      <w:r>
        <w:rPr>
          <w:color w:val="000000"/>
          <w:sz w:val="28"/>
          <w:szCs w:val="28"/>
        </w:rPr>
        <w:t xml:space="preserve"> </w:t>
      </w:r>
      <w:proofErr w:type="spellStart"/>
      <w:r>
        <w:rPr>
          <w:color w:val="000000"/>
          <w:sz w:val="28"/>
          <w:szCs w:val="28"/>
        </w:rPr>
        <w:t>бажання</w:t>
      </w:r>
      <w:proofErr w:type="spellEnd"/>
      <w:r>
        <w:rPr>
          <w:color w:val="000000"/>
          <w:sz w:val="28"/>
          <w:szCs w:val="28"/>
        </w:rPr>
        <w:t xml:space="preserve"> стати </w:t>
      </w:r>
      <w:proofErr w:type="spellStart"/>
      <w:r>
        <w:rPr>
          <w:color w:val="000000"/>
          <w:sz w:val="28"/>
          <w:szCs w:val="28"/>
        </w:rPr>
        <w:t>більш</w:t>
      </w:r>
      <w:proofErr w:type="spellEnd"/>
      <w:r>
        <w:rPr>
          <w:color w:val="000000"/>
          <w:sz w:val="28"/>
          <w:szCs w:val="28"/>
        </w:rPr>
        <w:t xml:space="preserve"> </w:t>
      </w:r>
      <w:proofErr w:type="spellStart"/>
      <w:r>
        <w:rPr>
          <w:color w:val="000000"/>
          <w:sz w:val="28"/>
          <w:szCs w:val="28"/>
        </w:rPr>
        <w:t>активним</w:t>
      </w:r>
      <w:proofErr w:type="spellEnd"/>
      <w:r>
        <w:rPr>
          <w:color w:val="000000"/>
          <w:sz w:val="28"/>
          <w:szCs w:val="28"/>
        </w:rPr>
        <w:t>.</w:t>
      </w:r>
    </w:p>
    <w:p w14:paraId="58B8F762" w14:textId="77777777" w:rsidR="0030480F" w:rsidRDefault="0030480F" w:rsidP="0030480F">
      <w:pPr>
        <w:pStyle w:val="a3"/>
        <w:spacing w:before="0" w:beforeAutospacing="0" w:after="200" w:afterAutospacing="0"/>
        <w:contextualSpacing/>
      </w:pPr>
      <w:proofErr w:type="spellStart"/>
      <w:r>
        <w:rPr>
          <w:b/>
          <w:bCs/>
          <w:color w:val="000000"/>
          <w:sz w:val="28"/>
          <w:szCs w:val="28"/>
        </w:rPr>
        <w:t>Обладнання</w:t>
      </w:r>
      <w:proofErr w:type="spellEnd"/>
      <w:r>
        <w:rPr>
          <w:color w:val="000000"/>
          <w:sz w:val="28"/>
          <w:szCs w:val="28"/>
        </w:rPr>
        <w:t xml:space="preserve">: </w:t>
      </w:r>
      <w:proofErr w:type="spellStart"/>
      <w:r>
        <w:rPr>
          <w:color w:val="000000"/>
          <w:sz w:val="28"/>
          <w:szCs w:val="28"/>
        </w:rPr>
        <w:t>комп’ютер</w:t>
      </w:r>
      <w:proofErr w:type="spellEnd"/>
      <w:r>
        <w:rPr>
          <w:color w:val="000000"/>
          <w:sz w:val="28"/>
          <w:szCs w:val="28"/>
        </w:rPr>
        <w:t xml:space="preserve">, </w:t>
      </w:r>
      <w:proofErr w:type="spellStart"/>
      <w:r>
        <w:rPr>
          <w:color w:val="000000"/>
          <w:sz w:val="28"/>
          <w:szCs w:val="28"/>
        </w:rPr>
        <w:t>презентація</w:t>
      </w:r>
      <w:proofErr w:type="spellEnd"/>
      <w:r>
        <w:rPr>
          <w:color w:val="000000"/>
          <w:sz w:val="28"/>
          <w:szCs w:val="28"/>
        </w:rPr>
        <w:t xml:space="preserve">, </w:t>
      </w:r>
      <w:proofErr w:type="spellStart"/>
      <w:r>
        <w:rPr>
          <w:color w:val="000000"/>
          <w:sz w:val="28"/>
          <w:szCs w:val="28"/>
        </w:rPr>
        <w:t>відеоролики</w:t>
      </w:r>
      <w:proofErr w:type="spellEnd"/>
      <w:r>
        <w:rPr>
          <w:color w:val="000000"/>
          <w:sz w:val="28"/>
          <w:szCs w:val="28"/>
        </w:rPr>
        <w:t>.</w:t>
      </w:r>
    </w:p>
    <w:p w14:paraId="4AF746EA" w14:textId="77777777" w:rsidR="0030480F" w:rsidRDefault="0030480F" w:rsidP="0030480F">
      <w:pPr>
        <w:pStyle w:val="a3"/>
        <w:spacing w:before="0" w:beforeAutospacing="0" w:after="200" w:afterAutospacing="0"/>
        <w:ind w:left="2124" w:firstLine="708"/>
        <w:contextualSpacing/>
        <w:rPr>
          <w:b/>
          <w:bCs/>
          <w:color w:val="000000"/>
          <w:sz w:val="28"/>
          <w:szCs w:val="28"/>
          <w:lang w:val="uk-UA"/>
        </w:rPr>
      </w:pPr>
    </w:p>
    <w:p w14:paraId="0B685075" w14:textId="77777777" w:rsidR="0030480F" w:rsidRDefault="0030480F" w:rsidP="0030480F">
      <w:pPr>
        <w:pStyle w:val="a3"/>
        <w:spacing w:before="0" w:beforeAutospacing="0" w:after="200" w:afterAutospacing="0"/>
        <w:ind w:left="2124" w:firstLine="708"/>
        <w:contextualSpacing/>
        <w:jc w:val="center"/>
      </w:pPr>
      <w:proofErr w:type="spellStart"/>
      <w:r>
        <w:rPr>
          <w:b/>
          <w:bCs/>
          <w:color w:val="000000"/>
          <w:sz w:val="28"/>
          <w:szCs w:val="28"/>
        </w:rPr>
        <w:t>Хід</w:t>
      </w:r>
      <w:proofErr w:type="spellEnd"/>
      <w:r>
        <w:rPr>
          <w:b/>
          <w:bCs/>
          <w:color w:val="000000"/>
          <w:sz w:val="28"/>
          <w:szCs w:val="28"/>
        </w:rPr>
        <w:t xml:space="preserve"> </w:t>
      </w:r>
      <w:proofErr w:type="spellStart"/>
      <w:r>
        <w:rPr>
          <w:b/>
          <w:bCs/>
          <w:color w:val="000000"/>
          <w:sz w:val="28"/>
          <w:szCs w:val="28"/>
        </w:rPr>
        <w:t>виховної</w:t>
      </w:r>
      <w:proofErr w:type="spellEnd"/>
      <w:r>
        <w:rPr>
          <w:b/>
          <w:bCs/>
          <w:color w:val="000000"/>
          <w:sz w:val="28"/>
          <w:szCs w:val="28"/>
        </w:rPr>
        <w:t xml:space="preserve"> </w:t>
      </w:r>
      <w:proofErr w:type="spellStart"/>
      <w:r>
        <w:rPr>
          <w:b/>
          <w:bCs/>
          <w:color w:val="000000"/>
          <w:sz w:val="28"/>
          <w:szCs w:val="28"/>
        </w:rPr>
        <w:t>години</w:t>
      </w:r>
      <w:proofErr w:type="spellEnd"/>
    </w:p>
    <w:p w14:paraId="3BE35CFD" w14:textId="77777777" w:rsidR="0030480F" w:rsidRDefault="0030480F" w:rsidP="009C714F">
      <w:pPr>
        <w:pStyle w:val="a3"/>
        <w:numPr>
          <w:ilvl w:val="0"/>
          <w:numId w:val="16"/>
        </w:numPr>
        <w:spacing w:before="0" w:beforeAutospacing="0" w:after="200" w:afterAutospacing="0"/>
        <w:ind w:left="1080"/>
        <w:contextualSpacing/>
      </w:pPr>
      <w:proofErr w:type="spellStart"/>
      <w:r>
        <w:rPr>
          <w:b/>
          <w:bCs/>
          <w:color w:val="000000"/>
          <w:sz w:val="28"/>
          <w:szCs w:val="28"/>
          <w:u w:val="single"/>
        </w:rPr>
        <w:t>Вивчення</w:t>
      </w:r>
      <w:proofErr w:type="spellEnd"/>
      <w:r>
        <w:rPr>
          <w:b/>
          <w:bCs/>
          <w:color w:val="000000"/>
          <w:sz w:val="28"/>
          <w:szCs w:val="28"/>
          <w:u w:val="single"/>
        </w:rPr>
        <w:t xml:space="preserve"> </w:t>
      </w:r>
      <w:proofErr w:type="spellStart"/>
      <w:r>
        <w:rPr>
          <w:b/>
          <w:bCs/>
          <w:color w:val="000000"/>
          <w:sz w:val="28"/>
          <w:szCs w:val="28"/>
          <w:u w:val="single"/>
        </w:rPr>
        <w:t>іноземних</w:t>
      </w:r>
      <w:proofErr w:type="spellEnd"/>
      <w:r>
        <w:rPr>
          <w:b/>
          <w:bCs/>
          <w:color w:val="000000"/>
          <w:sz w:val="28"/>
          <w:szCs w:val="28"/>
          <w:u w:val="single"/>
        </w:rPr>
        <w:t xml:space="preserve"> мов.</w:t>
      </w:r>
    </w:p>
    <w:p w14:paraId="1C733080" w14:textId="77777777" w:rsidR="0030480F" w:rsidRDefault="0030480F" w:rsidP="0030480F">
      <w:pPr>
        <w:pStyle w:val="a3"/>
        <w:spacing w:before="0" w:beforeAutospacing="0" w:after="200" w:afterAutospacing="0"/>
        <w:contextualSpacing/>
        <w:jc w:val="both"/>
      </w:pPr>
      <w:proofErr w:type="spellStart"/>
      <w:r>
        <w:rPr>
          <w:i/>
          <w:iCs/>
          <w:color w:val="000000"/>
          <w:sz w:val="28"/>
          <w:szCs w:val="28"/>
          <w:u w:val="single"/>
        </w:rPr>
        <w:t>Викладач</w:t>
      </w:r>
      <w:proofErr w:type="spellEnd"/>
      <w:r>
        <w:rPr>
          <w:color w:val="000000"/>
          <w:sz w:val="28"/>
          <w:szCs w:val="28"/>
        </w:rPr>
        <w:t xml:space="preserve">: В </w:t>
      </w:r>
      <w:proofErr w:type="spellStart"/>
      <w:r>
        <w:rPr>
          <w:color w:val="000000"/>
          <w:sz w:val="28"/>
          <w:szCs w:val="28"/>
        </w:rPr>
        <w:t>умовах</w:t>
      </w:r>
      <w:proofErr w:type="spellEnd"/>
      <w:r>
        <w:rPr>
          <w:color w:val="000000"/>
          <w:sz w:val="28"/>
          <w:szCs w:val="28"/>
        </w:rPr>
        <w:t xml:space="preserve"> </w:t>
      </w:r>
      <w:proofErr w:type="spellStart"/>
      <w:r>
        <w:rPr>
          <w:color w:val="000000"/>
          <w:sz w:val="28"/>
          <w:szCs w:val="28"/>
        </w:rPr>
        <w:t>сьогодення</w:t>
      </w:r>
      <w:proofErr w:type="spellEnd"/>
      <w:r>
        <w:rPr>
          <w:color w:val="000000"/>
          <w:sz w:val="28"/>
          <w:szCs w:val="28"/>
        </w:rPr>
        <w:t xml:space="preserve"> </w:t>
      </w:r>
      <w:proofErr w:type="spellStart"/>
      <w:r>
        <w:rPr>
          <w:color w:val="000000"/>
          <w:sz w:val="28"/>
          <w:szCs w:val="28"/>
        </w:rPr>
        <w:t>знання</w:t>
      </w:r>
      <w:proofErr w:type="spellEnd"/>
      <w:r>
        <w:rPr>
          <w:color w:val="000000"/>
          <w:sz w:val="28"/>
          <w:szCs w:val="28"/>
        </w:rPr>
        <w:t xml:space="preserve"> </w:t>
      </w:r>
      <w:proofErr w:type="spellStart"/>
      <w:r>
        <w:rPr>
          <w:color w:val="000000"/>
          <w:sz w:val="28"/>
          <w:szCs w:val="28"/>
        </w:rPr>
        <w:t>іноземних</w:t>
      </w:r>
      <w:proofErr w:type="spellEnd"/>
      <w:r>
        <w:rPr>
          <w:color w:val="000000"/>
          <w:sz w:val="28"/>
          <w:szCs w:val="28"/>
        </w:rPr>
        <w:t xml:space="preserve"> мов є не </w:t>
      </w:r>
      <w:proofErr w:type="spellStart"/>
      <w:r>
        <w:rPr>
          <w:color w:val="000000"/>
          <w:sz w:val="28"/>
          <w:szCs w:val="28"/>
        </w:rPr>
        <w:t>тільки</w:t>
      </w:r>
      <w:proofErr w:type="spellEnd"/>
      <w:r>
        <w:rPr>
          <w:color w:val="000000"/>
          <w:sz w:val="28"/>
          <w:szCs w:val="28"/>
        </w:rPr>
        <w:t xml:space="preserve"> </w:t>
      </w:r>
      <w:proofErr w:type="spellStart"/>
      <w:r>
        <w:rPr>
          <w:color w:val="000000"/>
          <w:sz w:val="28"/>
          <w:szCs w:val="28"/>
        </w:rPr>
        <w:t>запорукою</w:t>
      </w:r>
      <w:proofErr w:type="spellEnd"/>
      <w:r>
        <w:rPr>
          <w:color w:val="000000"/>
          <w:sz w:val="28"/>
          <w:szCs w:val="28"/>
        </w:rPr>
        <w:t xml:space="preserve"> </w:t>
      </w:r>
      <w:proofErr w:type="spellStart"/>
      <w:r>
        <w:rPr>
          <w:color w:val="000000"/>
          <w:sz w:val="28"/>
          <w:szCs w:val="28"/>
        </w:rPr>
        <w:t>успішної</w:t>
      </w:r>
      <w:proofErr w:type="spellEnd"/>
      <w:r>
        <w:rPr>
          <w:color w:val="000000"/>
          <w:sz w:val="28"/>
          <w:szCs w:val="28"/>
        </w:rPr>
        <w:t xml:space="preserve"> </w:t>
      </w:r>
      <w:proofErr w:type="spellStart"/>
      <w:r>
        <w:rPr>
          <w:color w:val="000000"/>
          <w:sz w:val="28"/>
          <w:szCs w:val="28"/>
        </w:rPr>
        <w:t>кар</w:t>
      </w:r>
      <w:r w:rsidRPr="0030480F">
        <w:rPr>
          <w:color w:val="000000"/>
          <w:sz w:val="28"/>
          <w:szCs w:val="28"/>
        </w:rPr>
        <w:t>’</w:t>
      </w:r>
      <w:r>
        <w:rPr>
          <w:color w:val="000000"/>
          <w:sz w:val="28"/>
          <w:szCs w:val="28"/>
        </w:rPr>
        <w:t>єри</w:t>
      </w:r>
      <w:proofErr w:type="spellEnd"/>
      <w:r>
        <w:rPr>
          <w:color w:val="000000"/>
          <w:sz w:val="28"/>
          <w:szCs w:val="28"/>
        </w:rPr>
        <w:t xml:space="preserve">, а й </w:t>
      </w:r>
      <w:proofErr w:type="spellStart"/>
      <w:r>
        <w:rPr>
          <w:color w:val="000000"/>
          <w:sz w:val="28"/>
          <w:szCs w:val="28"/>
        </w:rPr>
        <w:t>показником</w:t>
      </w:r>
      <w:proofErr w:type="spellEnd"/>
      <w:r>
        <w:rPr>
          <w:color w:val="000000"/>
          <w:sz w:val="28"/>
          <w:szCs w:val="28"/>
        </w:rPr>
        <w:t xml:space="preserve"> </w:t>
      </w:r>
      <w:proofErr w:type="spellStart"/>
      <w:r>
        <w:rPr>
          <w:color w:val="000000"/>
          <w:sz w:val="28"/>
          <w:szCs w:val="28"/>
        </w:rPr>
        <w:t>освіченості</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можливістю</w:t>
      </w:r>
      <w:proofErr w:type="spellEnd"/>
      <w:r>
        <w:rPr>
          <w:color w:val="000000"/>
          <w:sz w:val="28"/>
          <w:szCs w:val="28"/>
        </w:rPr>
        <w:t xml:space="preserve"> </w:t>
      </w:r>
      <w:proofErr w:type="spellStart"/>
      <w:r>
        <w:rPr>
          <w:color w:val="000000"/>
          <w:sz w:val="28"/>
          <w:szCs w:val="28"/>
        </w:rPr>
        <w:t>вільно</w:t>
      </w:r>
      <w:proofErr w:type="spellEnd"/>
      <w:r>
        <w:rPr>
          <w:color w:val="000000"/>
          <w:sz w:val="28"/>
          <w:szCs w:val="28"/>
        </w:rPr>
        <w:t xml:space="preserve"> </w:t>
      </w:r>
      <w:proofErr w:type="spellStart"/>
      <w:r>
        <w:rPr>
          <w:color w:val="000000"/>
          <w:sz w:val="28"/>
          <w:szCs w:val="28"/>
        </w:rPr>
        <w:t>спілкуватися</w:t>
      </w:r>
      <w:proofErr w:type="spellEnd"/>
      <w:r>
        <w:rPr>
          <w:color w:val="000000"/>
          <w:sz w:val="28"/>
          <w:szCs w:val="28"/>
        </w:rPr>
        <w:t xml:space="preserve"> з </w:t>
      </w:r>
      <w:proofErr w:type="spellStart"/>
      <w:r>
        <w:rPr>
          <w:color w:val="000000"/>
          <w:sz w:val="28"/>
          <w:szCs w:val="28"/>
        </w:rPr>
        <w:t>іноземцями</w:t>
      </w:r>
      <w:proofErr w:type="spellEnd"/>
      <w:r>
        <w:rPr>
          <w:color w:val="000000"/>
          <w:sz w:val="28"/>
          <w:szCs w:val="28"/>
        </w:rPr>
        <w:t xml:space="preserve"> </w:t>
      </w:r>
      <w:proofErr w:type="spellStart"/>
      <w:r>
        <w:rPr>
          <w:color w:val="000000"/>
          <w:sz w:val="28"/>
          <w:szCs w:val="28"/>
        </w:rPr>
        <w:t>під</w:t>
      </w:r>
      <w:proofErr w:type="spellEnd"/>
      <w:r>
        <w:rPr>
          <w:color w:val="000000"/>
          <w:sz w:val="28"/>
          <w:szCs w:val="28"/>
        </w:rPr>
        <w:t xml:space="preserve"> час </w:t>
      </w:r>
      <w:proofErr w:type="spellStart"/>
      <w:r>
        <w:rPr>
          <w:color w:val="000000"/>
          <w:sz w:val="28"/>
          <w:szCs w:val="28"/>
        </w:rPr>
        <w:t>подорожей</w:t>
      </w:r>
      <w:proofErr w:type="spellEnd"/>
      <w:r>
        <w:rPr>
          <w:color w:val="000000"/>
          <w:sz w:val="28"/>
          <w:szCs w:val="28"/>
        </w:rPr>
        <w:t xml:space="preserve"> та </w:t>
      </w:r>
      <w:proofErr w:type="spellStart"/>
      <w:r>
        <w:rPr>
          <w:color w:val="000000"/>
          <w:sz w:val="28"/>
          <w:szCs w:val="28"/>
        </w:rPr>
        <w:t>знаходити</w:t>
      </w:r>
      <w:proofErr w:type="spellEnd"/>
      <w:r>
        <w:rPr>
          <w:color w:val="000000"/>
          <w:sz w:val="28"/>
          <w:szCs w:val="28"/>
        </w:rPr>
        <w:t xml:space="preserve"> </w:t>
      </w:r>
      <w:proofErr w:type="spellStart"/>
      <w:r>
        <w:rPr>
          <w:color w:val="000000"/>
          <w:sz w:val="28"/>
          <w:szCs w:val="28"/>
        </w:rPr>
        <w:t>друзів</w:t>
      </w:r>
      <w:proofErr w:type="spellEnd"/>
      <w:r>
        <w:rPr>
          <w:color w:val="000000"/>
          <w:sz w:val="28"/>
          <w:szCs w:val="28"/>
        </w:rPr>
        <w:t xml:space="preserve"> з </w:t>
      </w:r>
      <w:proofErr w:type="spellStart"/>
      <w:r>
        <w:rPr>
          <w:color w:val="000000"/>
          <w:sz w:val="28"/>
          <w:szCs w:val="28"/>
        </w:rPr>
        <w:t>усіх</w:t>
      </w:r>
      <w:proofErr w:type="spellEnd"/>
      <w:r>
        <w:rPr>
          <w:color w:val="000000"/>
          <w:sz w:val="28"/>
          <w:szCs w:val="28"/>
        </w:rPr>
        <w:t xml:space="preserve"> </w:t>
      </w:r>
      <w:proofErr w:type="spellStart"/>
      <w:r>
        <w:rPr>
          <w:color w:val="000000"/>
          <w:sz w:val="28"/>
          <w:szCs w:val="28"/>
        </w:rPr>
        <w:t>куточків</w:t>
      </w:r>
      <w:proofErr w:type="spellEnd"/>
      <w:r>
        <w:rPr>
          <w:color w:val="000000"/>
          <w:sz w:val="28"/>
          <w:szCs w:val="28"/>
        </w:rPr>
        <w:t xml:space="preserve"> </w:t>
      </w:r>
      <w:proofErr w:type="spellStart"/>
      <w:r>
        <w:rPr>
          <w:color w:val="000000"/>
          <w:sz w:val="28"/>
          <w:szCs w:val="28"/>
        </w:rPr>
        <w:t>світу</w:t>
      </w:r>
      <w:proofErr w:type="spellEnd"/>
      <w:r>
        <w:rPr>
          <w:color w:val="000000"/>
          <w:sz w:val="28"/>
          <w:szCs w:val="28"/>
        </w:rPr>
        <w:t xml:space="preserve">. </w:t>
      </w:r>
      <w:proofErr w:type="spellStart"/>
      <w:r>
        <w:rPr>
          <w:color w:val="000000"/>
          <w:sz w:val="28"/>
          <w:szCs w:val="28"/>
        </w:rPr>
        <w:t>Крім</w:t>
      </w:r>
      <w:proofErr w:type="spellEnd"/>
      <w:r>
        <w:rPr>
          <w:color w:val="000000"/>
          <w:sz w:val="28"/>
          <w:szCs w:val="28"/>
        </w:rPr>
        <w:t xml:space="preserve"> того, </w:t>
      </w:r>
      <w:proofErr w:type="spellStart"/>
      <w:r>
        <w:rPr>
          <w:color w:val="000000"/>
          <w:sz w:val="28"/>
          <w:szCs w:val="28"/>
        </w:rPr>
        <w:t>людина</w:t>
      </w:r>
      <w:proofErr w:type="spellEnd"/>
      <w:r>
        <w:rPr>
          <w:color w:val="000000"/>
          <w:sz w:val="28"/>
          <w:szCs w:val="28"/>
        </w:rPr>
        <w:t xml:space="preserve"> також </w:t>
      </w:r>
      <w:proofErr w:type="spellStart"/>
      <w:r>
        <w:rPr>
          <w:color w:val="000000"/>
          <w:sz w:val="28"/>
          <w:szCs w:val="28"/>
        </w:rPr>
        <w:t>пізнає</w:t>
      </w:r>
      <w:proofErr w:type="spellEnd"/>
      <w:r>
        <w:rPr>
          <w:color w:val="000000"/>
          <w:sz w:val="28"/>
          <w:szCs w:val="28"/>
        </w:rPr>
        <w:t xml:space="preserve"> </w:t>
      </w:r>
      <w:proofErr w:type="spellStart"/>
      <w:r>
        <w:rPr>
          <w:color w:val="000000"/>
          <w:sz w:val="28"/>
          <w:szCs w:val="28"/>
        </w:rPr>
        <w:t>звичаї</w:t>
      </w:r>
      <w:proofErr w:type="spellEnd"/>
      <w:r>
        <w:rPr>
          <w:color w:val="000000"/>
          <w:sz w:val="28"/>
          <w:szCs w:val="28"/>
        </w:rPr>
        <w:t xml:space="preserve"> та </w:t>
      </w:r>
      <w:proofErr w:type="spellStart"/>
      <w:r>
        <w:rPr>
          <w:color w:val="000000"/>
          <w:sz w:val="28"/>
          <w:szCs w:val="28"/>
        </w:rPr>
        <w:t>традиції</w:t>
      </w:r>
      <w:proofErr w:type="spellEnd"/>
      <w:r>
        <w:rPr>
          <w:color w:val="000000"/>
          <w:sz w:val="28"/>
          <w:szCs w:val="28"/>
        </w:rPr>
        <w:t xml:space="preserve"> </w:t>
      </w:r>
      <w:proofErr w:type="spellStart"/>
      <w:r>
        <w:rPr>
          <w:color w:val="000000"/>
          <w:sz w:val="28"/>
          <w:szCs w:val="28"/>
        </w:rPr>
        <w:t>країни</w:t>
      </w:r>
      <w:proofErr w:type="spellEnd"/>
      <w:r>
        <w:rPr>
          <w:color w:val="000000"/>
          <w:sz w:val="28"/>
          <w:szCs w:val="28"/>
        </w:rPr>
        <w:t xml:space="preserve">, мову </w:t>
      </w:r>
      <w:proofErr w:type="spellStart"/>
      <w:r>
        <w:rPr>
          <w:color w:val="000000"/>
          <w:sz w:val="28"/>
          <w:szCs w:val="28"/>
        </w:rPr>
        <w:t>якої</w:t>
      </w:r>
      <w:proofErr w:type="spellEnd"/>
      <w:r>
        <w:rPr>
          <w:color w:val="000000"/>
          <w:sz w:val="28"/>
          <w:szCs w:val="28"/>
        </w:rPr>
        <w:t xml:space="preserve"> </w:t>
      </w:r>
      <w:proofErr w:type="spellStart"/>
      <w:r>
        <w:rPr>
          <w:color w:val="000000"/>
          <w:sz w:val="28"/>
          <w:szCs w:val="28"/>
        </w:rPr>
        <w:t>вивчає</w:t>
      </w:r>
      <w:proofErr w:type="spellEnd"/>
      <w:r>
        <w:rPr>
          <w:color w:val="000000"/>
          <w:sz w:val="28"/>
          <w:szCs w:val="28"/>
        </w:rPr>
        <w:t xml:space="preserve">, </w:t>
      </w:r>
      <w:proofErr w:type="spellStart"/>
      <w:r>
        <w:rPr>
          <w:color w:val="000000"/>
          <w:sz w:val="28"/>
          <w:szCs w:val="28"/>
        </w:rPr>
        <w:t>знайомиться</w:t>
      </w:r>
      <w:proofErr w:type="spellEnd"/>
      <w:r>
        <w:rPr>
          <w:color w:val="000000"/>
          <w:sz w:val="28"/>
          <w:szCs w:val="28"/>
        </w:rPr>
        <w:t xml:space="preserve"> з </w:t>
      </w:r>
      <w:proofErr w:type="spellStart"/>
      <w:r>
        <w:rPr>
          <w:color w:val="000000"/>
          <w:sz w:val="28"/>
          <w:szCs w:val="28"/>
        </w:rPr>
        <w:t>її</w:t>
      </w:r>
      <w:proofErr w:type="spellEnd"/>
      <w:r>
        <w:rPr>
          <w:color w:val="000000"/>
          <w:sz w:val="28"/>
          <w:szCs w:val="28"/>
        </w:rPr>
        <w:t xml:space="preserve"> </w:t>
      </w:r>
      <w:proofErr w:type="spellStart"/>
      <w:r>
        <w:rPr>
          <w:color w:val="000000"/>
          <w:sz w:val="28"/>
          <w:szCs w:val="28"/>
        </w:rPr>
        <w:t>історією</w:t>
      </w:r>
      <w:proofErr w:type="spellEnd"/>
      <w:r>
        <w:rPr>
          <w:color w:val="000000"/>
          <w:sz w:val="28"/>
          <w:szCs w:val="28"/>
        </w:rPr>
        <w:t xml:space="preserve"> та культурою.</w:t>
      </w:r>
      <w:r>
        <w:rPr>
          <w:color w:val="000000"/>
          <w:sz w:val="28"/>
          <w:szCs w:val="28"/>
          <w:lang w:val="uk-UA"/>
        </w:rPr>
        <w:t xml:space="preserve"> </w:t>
      </w:r>
      <w:proofErr w:type="spellStart"/>
      <w:r>
        <w:rPr>
          <w:color w:val="000000"/>
          <w:sz w:val="28"/>
          <w:szCs w:val="28"/>
        </w:rPr>
        <w:t>Вивчення</w:t>
      </w:r>
      <w:proofErr w:type="spellEnd"/>
      <w:r>
        <w:rPr>
          <w:color w:val="000000"/>
          <w:sz w:val="28"/>
          <w:szCs w:val="28"/>
        </w:rPr>
        <w:t xml:space="preserve"> </w:t>
      </w:r>
      <w:proofErr w:type="spellStart"/>
      <w:r>
        <w:rPr>
          <w:color w:val="000000"/>
          <w:sz w:val="28"/>
          <w:szCs w:val="28"/>
        </w:rPr>
        <w:t>іноземної</w:t>
      </w:r>
      <w:proofErr w:type="spellEnd"/>
      <w:r>
        <w:rPr>
          <w:color w:val="000000"/>
          <w:sz w:val="28"/>
          <w:szCs w:val="28"/>
        </w:rPr>
        <w:t xml:space="preserve"> </w:t>
      </w:r>
      <w:proofErr w:type="spellStart"/>
      <w:r>
        <w:rPr>
          <w:color w:val="000000"/>
          <w:sz w:val="28"/>
          <w:szCs w:val="28"/>
        </w:rPr>
        <w:t>мови</w:t>
      </w:r>
      <w:proofErr w:type="spellEnd"/>
      <w:r>
        <w:rPr>
          <w:color w:val="000000"/>
          <w:sz w:val="28"/>
          <w:szCs w:val="28"/>
        </w:rPr>
        <w:t xml:space="preserve"> </w:t>
      </w:r>
      <w:proofErr w:type="spellStart"/>
      <w:r>
        <w:rPr>
          <w:color w:val="000000"/>
          <w:sz w:val="28"/>
          <w:szCs w:val="28"/>
        </w:rPr>
        <w:t>справляє</w:t>
      </w:r>
      <w:proofErr w:type="spellEnd"/>
      <w:r>
        <w:rPr>
          <w:color w:val="000000"/>
          <w:sz w:val="28"/>
          <w:szCs w:val="28"/>
        </w:rPr>
        <w:t xml:space="preserve"> </w:t>
      </w:r>
      <w:proofErr w:type="spellStart"/>
      <w:r>
        <w:rPr>
          <w:color w:val="000000"/>
          <w:sz w:val="28"/>
          <w:szCs w:val="28"/>
        </w:rPr>
        <w:t>позитивний</w:t>
      </w:r>
      <w:proofErr w:type="spellEnd"/>
      <w:r>
        <w:rPr>
          <w:color w:val="000000"/>
          <w:sz w:val="28"/>
          <w:szCs w:val="28"/>
        </w:rPr>
        <w:t xml:space="preserve"> </w:t>
      </w:r>
      <w:proofErr w:type="spellStart"/>
      <w:r>
        <w:rPr>
          <w:color w:val="000000"/>
          <w:sz w:val="28"/>
          <w:szCs w:val="28"/>
        </w:rPr>
        <w:t>вплив</w:t>
      </w:r>
      <w:proofErr w:type="spellEnd"/>
      <w:r>
        <w:rPr>
          <w:color w:val="000000"/>
          <w:sz w:val="28"/>
          <w:szCs w:val="28"/>
        </w:rPr>
        <w:t xml:space="preserve"> на </w:t>
      </w:r>
      <w:proofErr w:type="spellStart"/>
      <w:r>
        <w:rPr>
          <w:color w:val="000000"/>
          <w:sz w:val="28"/>
          <w:szCs w:val="28"/>
        </w:rPr>
        <w:t>мозок</w:t>
      </w:r>
      <w:proofErr w:type="spellEnd"/>
      <w:r>
        <w:rPr>
          <w:color w:val="000000"/>
          <w:sz w:val="28"/>
          <w:szCs w:val="28"/>
        </w:rPr>
        <w:t>.</w:t>
      </w:r>
      <w:r>
        <w:rPr>
          <w:color w:val="000000"/>
          <w:sz w:val="28"/>
          <w:szCs w:val="28"/>
          <w:lang w:val="uk-UA"/>
        </w:rPr>
        <w:t xml:space="preserve"> </w:t>
      </w:r>
      <w:proofErr w:type="spellStart"/>
      <w:r>
        <w:rPr>
          <w:color w:val="000000"/>
          <w:sz w:val="28"/>
          <w:szCs w:val="28"/>
        </w:rPr>
        <w:t>Цікаві</w:t>
      </w:r>
      <w:proofErr w:type="spellEnd"/>
      <w:r>
        <w:rPr>
          <w:color w:val="000000"/>
          <w:sz w:val="28"/>
          <w:szCs w:val="28"/>
        </w:rPr>
        <w:t xml:space="preserve"> </w:t>
      </w:r>
      <w:proofErr w:type="spellStart"/>
      <w:r>
        <w:rPr>
          <w:color w:val="000000"/>
          <w:sz w:val="28"/>
          <w:szCs w:val="28"/>
        </w:rPr>
        <w:t>факти</w:t>
      </w:r>
      <w:proofErr w:type="spellEnd"/>
      <w:r>
        <w:rPr>
          <w:color w:val="000000"/>
          <w:sz w:val="28"/>
          <w:szCs w:val="28"/>
        </w:rPr>
        <w:t xml:space="preserve"> про </w:t>
      </w:r>
      <w:proofErr w:type="spellStart"/>
      <w:r>
        <w:rPr>
          <w:color w:val="000000"/>
          <w:sz w:val="28"/>
          <w:szCs w:val="28"/>
        </w:rPr>
        <w:t>вивчення</w:t>
      </w:r>
      <w:proofErr w:type="spellEnd"/>
      <w:r>
        <w:rPr>
          <w:color w:val="000000"/>
          <w:sz w:val="28"/>
          <w:szCs w:val="28"/>
        </w:rPr>
        <w:t xml:space="preserve"> мов: </w:t>
      </w:r>
    </w:p>
    <w:p w14:paraId="0A186922" w14:textId="77777777" w:rsidR="0030480F" w:rsidRDefault="0030480F" w:rsidP="009C714F">
      <w:pPr>
        <w:pStyle w:val="a3"/>
        <w:numPr>
          <w:ilvl w:val="0"/>
          <w:numId w:val="17"/>
        </w:numPr>
        <w:spacing w:before="0" w:beforeAutospacing="0" w:after="200" w:afterAutospacing="0"/>
        <w:ind w:left="1440"/>
        <w:contextualSpacing/>
      </w:pPr>
      <w:r>
        <w:rPr>
          <w:color w:val="000000"/>
          <w:sz w:val="28"/>
          <w:szCs w:val="28"/>
        </w:rPr>
        <w:t xml:space="preserve">У </w:t>
      </w:r>
      <w:proofErr w:type="spellStart"/>
      <w:r>
        <w:rPr>
          <w:color w:val="000000"/>
          <w:sz w:val="28"/>
          <w:szCs w:val="28"/>
        </w:rPr>
        <w:t>білінгвів</w:t>
      </w:r>
      <w:proofErr w:type="spellEnd"/>
      <w:r>
        <w:rPr>
          <w:color w:val="000000"/>
          <w:sz w:val="28"/>
          <w:szCs w:val="28"/>
        </w:rPr>
        <w:t xml:space="preserve"> </w:t>
      </w:r>
      <w:proofErr w:type="spellStart"/>
      <w:r>
        <w:rPr>
          <w:color w:val="000000"/>
          <w:sz w:val="28"/>
          <w:szCs w:val="28"/>
        </w:rPr>
        <w:t>кращі</w:t>
      </w:r>
      <w:proofErr w:type="spellEnd"/>
      <w:r>
        <w:rPr>
          <w:color w:val="000000"/>
          <w:sz w:val="28"/>
          <w:szCs w:val="28"/>
        </w:rPr>
        <w:t xml:space="preserve"> </w:t>
      </w:r>
      <w:proofErr w:type="spellStart"/>
      <w:r>
        <w:rPr>
          <w:color w:val="000000"/>
          <w:sz w:val="28"/>
          <w:szCs w:val="28"/>
        </w:rPr>
        <w:t>здібності</w:t>
      </w:r>
      <w:proofErr w:type="spellEnd"/>
      <w:r>
        <w:rPr>
          <w:color w:val="000000"/>
          <w:sz w:val="28"/>
          <w:szCs w:val="28"/>
        </w:rPr>
        <w:t xml:space="preserve"> до </w:t>
      </w:r>
      <w:proofErr w:type="spellStart"/>
      <w:r>
        <w:rPr>
          <w:color w:val="000000"/>
          <w:sz w:val="28"/>
          <w:szCs w:val="28"/>
        </w:rPr>
        <w:t>музики</w:t>
      </w:r>
      <w:proofErr w:type="spellEnd"/>
      <w:r>
        <w:rPr>
          <w:color w:val="000000"/>
          <w:sz w:val="28"/>
          <w:szCs w:val="28"/>
        </w:rPr>
        <w:t>;</w:t>
      </w:r>
    </w:p>
    <w:p w14:paraId="6585ED87" w14:textId="77777777" w:rsidR="0030480F" w:rsidRDefault="0030480F" w:rsidP="009C714F">
      <w:pPr>
        <w:pStyle w:val="a3"/>
        <w:numPr>
          <w:ilvl w:val="0"/>
          <w:numId w:val="17"/>
        </w:numPr>
        <w:spacing w:before="0" w:beforeAutospacing="0" w:after="200" w:afterAutospacing="0"/>
        <w:ind w:left="1440"/>
        <w:contextualSpacing/>
      </w:pPr>
      <w:proofErr w:type="spellStart"/>
      <w:r>
        <w:rPr>
          <w:color w:val="000000"/>
          <w:sz w:val="28"/>
          <w:szCs w:val="28"/>
        </w:rPr>
        <w:t>Знавці</w:t>
      </w:r>
      <w:proofErr w:type="spellEnd"/>
      <w:r>
        <w:rPr>
          <w:color w:val="000000"/>
          <w:sz w:val="28"/>
          <w:szCs w:val="28"/>
        </w:rPr>
        <w:t xml:space="preserve"> мов </w:t>
      </w:r>
      <w:proofErr w:type="spellStart"/>
      <w:r>
        <w:rPr>
          <w:color w:val="000000"/>
          <w:sz w:val="28"/>
          <w:szCs w:val="28"/>
        </w:rPr>
        <w:t>краще</w:t>
      </w:r>
      <w:proofErr w:type="spellEnd"/>
      <w:r>
        <w:rPr>
          <w:color w:val="000000"/>
          <w:sz w:val="28"/>
          <w:szCs w:val="28"/>
        </w:rPr>
        <w:t xml:space="preserve"> </w:t>
      </w:r>
      <w:proofErr w:type="spellStart"/>
      <w:r>
        <w:rPr>
          <w:color w:val="000000"/>
          <w:sz w:val="28"/>
          <w:szCs w:val="28"/>
        </w:rPr>
        <w:t>справляються</w:t>
      </w:r>
      <w:proofErr w:type="spellEnd"/>
      <w:r>
        <w:rPr>
          <w:color w:val="000000"/>
          <w:sz w:val="28"/>
          <w:szCs w:val="28"/>
        </w:rPr>
        <w:t xml:space="preserve"> з </w:t>
      </w:r>
      <w:proofErr w:type="spellStart"/>
      <w:r>
        <w:rPr>
          <w:color w:val="000000"/>
          <w:sz w:val="28"/>
          <w:szCs w:val="28"/>
        </w:rPr>
        <w:t>багатозадачністю</w:t>
      </w:r>
      <w:proofErr w:type="spellEnd"/>
      <w:r>
        <w:rPr>
          <w:color w:val="000000"/>
          <w:sz w:val="28"/>
          <w:szCs w:val="28"/>
        </w:rPr>
        <w:t>;</w:t>
      </w:r>
    </w:p>
    <w:p w14:paraId="5DF64C60" w14:textId="77777777" w:rsidR="0030480F" w:rsidRDefault="0030480F" w:rsidP="009C714F">
      <w:pPr>
        <w:pStyle w:val="a3"/>
        <w:numPr>
          <w:ilvl w:val="0"/>
          <w:numId w:val="17"/>
        </w:numPr>
        <w:spacing w:before="0" w:beforeAutospacing="0" w:after="200" w:afterAutospacing="0"/>
        <w:ind w:left="1440"/>
        <w:contextualSpacing/>
      </w:pPr>
      <w:proofErr w:type="spellStart"/>
      <w:r>
        <w:rPr>
          <w:color w:val="000000"/>
          <w:sz w:val="28"/>
          <w:szCs w:val="28"/>
        </w:rPr>
        <w:t>Мови</w:t>
      </w:r>
      <w:proofErr w:type="spellEnd"/>
      <w:r>
        <w:rPr>
          <w:color w:val="000000"/>
          <w:sz w:val="28"/>
          <w:szCs w:val="28"/>
        </w:rPr>
        <w:t xml:space="preserve"> </w:t>
      </w:r>
      <w:proofErr w:type="spellStart"/>
      <w:r>
        <w:rPr>
          <w:color w:val="000000"/>
          <w:sz w:val="28"/>
          <w:szCs w:val="28"/>
        </w:rPr>
        <w:t>покращують</w:t>
      </w:r>
      <w:proofErr w:type="spellEnd"/>
      <w:r>
        <w:rPr>
          <w:color w:val="000000"/>
          <w:sz w:val="28"/>
          <w:szCs w:val="28"/>
        </w:rPr>
        <w:t xml:space="preserve"> </w:t>
      </w:r>
      <w:proofErr w:type="spellStart"/>
      <w:r>
        <w:rPr>
          <w:color w:val="000000"/>
          <w:sz w:val="28"/>
          <w:szCs w:val="28"/>
        </w:rPr>
        <w:t>пам’ять</w:t>
      </w:r>
      <w:proofErr w:type="spellEnd"/>
      <w:r>
        <w:rPr>
          <w:color w:val="000000"/>
          <w:sz w:val="28"/>
          <w:szCs w:val="28"/>
        </w:rPr>
        <w:t>;</w:t>
      </w:r>
    </w:p>
    <w:p w14:paraId="4CDCF423" w14:textId="77777777" w:rsidR="0030480F" w:rsidRDefault="0030480F" w:rsidP="009C714F">
      <w:pPr>
        <w:pStyle w:val="a3"/>
        <w:numPr>
          <w:ilvl w:val="0"/>
          <w:numId w:val="17"/>
        </w:numPr>
        <w:spacing w:before="0" w:beforeAutospacing="0" w:after="200" w:afterAutospacing="0"/>
        <w:ind w:left="1440"/>
        <w:contextualSpacing/>
      </w:pPr>
      <w:proofErr w:type="spellStart"/>
      <w:r>
        <w:rPr>
          <w:color w:val="000000"/>
          <w:sz w:val="28"/>
          <w:szCs w:val="28"/>
        </w:rPr>
        <w:t>Розвивають</w:t>
      </w:r>
      <w:proofErr w:type="spellEnd"/>
      <w:r>
        <w:rPr>
          <w:color w:val="000000"/>
          <w:sz w:val="28"/>
          <w:szCs w:val="28"/>
        </w:rPr>
        <w:t xml:space="preserve"> </w:t>
      </w:r>
      <w:proofErr w:type="spellStart"/>
      <w:r>
        <w:rPr>
          <w:color w:val="000000"/>
          <w:sz w:val="28"/>
          <w:szCs w:val="28"/>
        </w:rPr>
        <w:t>здібності</w:t>
      </w:r>
      <w:proofErr w:type="spellEnd"/>
      <w:r>
        <w:rPr>
          <w:color w:val="000000"/>
          <w:sz w:val="28"/>
          <w:szCs w:val="28"/>
        </w:rPr>
        <w:t xml:space="preserve"> до </w:t>
      </w:r>
      <w:proofErr w:type="spellStart"/>
      <w:r>
        <w:rPr>
          <w:color w:val="000000"/>
          <w:sz w:val="28"/>
          <w:szCs w:val="28"/>
        </w:rPr>
        <w:t>концентрації</w:t>
      </w:r>
      <w:proofErr w:type="spellEnd"/>
      <w:r>
        <w:rPr>
          <w:color w:val="000000"/>
          <w:sz w:val="28"/>
          <w:szCs w:val="28"/>
        </w:rPr>
        <w:t>.</w:t>
      </w:r>
    </w:p>
    <w:p w14:paraId="538EC6D1" w14:textId="77777777" w:rsidR="0030480F" w:rsidRDefault="0030480F" w:rsidP="0030480F">
      <w:pPr>
        <w:pStyle w:val="a3"/>
        <w:spacing w:before="0" w:beforeAutospacing="0" w:after="200" w:afterAutospacing="0"/>
        <w:contextualSpacing/>
        <w:jc w:val="both"/>
      </w:pPr>
      <w:proofErr w:type="spellStart"/>
      <w:r>
        <w:rPr>
          <w:color w:val="000000"/>
          <w:sz w:val="28"/>
          <w:szCs w:val="28"/>
        </w:rPr>
        <w:t>Розширити</w:t>
      </w:r>
      <w:proofErr w:type="spellEnd"/>
      <w:r>
        <w:rPr>
          <w:color w:val="000000"/>
          <w:sz w:val="28"/>
          <w:szCs w:val="28"/>
        </w:rPr>
        <w:t xml:space="preserve"> </w:t>
      </w:r>
      <w:proofErr w:type="spellStart"/>
      <w:r>
        <w:rPr>
          <w:color w:val="000000"/>
          <w:sz w:val="28"/>
          <w:szCs w:val="28"/>
        </w:rPr>
        <w:t>вивчення</w:t>
      </w:r>
      <w:proofErr w:type="spellEnd"/>
      <w:r>
        <w:rPr>
          <w:color w:val="000000"/>
          <w:sz w:val="28"/>
          <w:szCs w:val="28"/>
        </w:rPr>
        <w:t xml:space="preserve"> </w:t>
      </w:r>
      <w:proofErr w:type="spellStart"/>
      <w:r>
        <w:rPr>
          <w:color w:val="000000"/>
          <w:sz w:val="28"/>
          <w:szCs w:val="28"/>
        </w:rPr>
        <w:t>іноземних</w:t>
      </w:r>
      <w:proofErr w:type="spellEnd"/>
      <w:r>
        <w:rPr>
          <w:color w:val="000000"/>
          <w:sz w:val="28"/>
          <w:szCs w:val="28"/>
        </w:rPr>
        <w:t xml:space="preserve"> мов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завдяки</w:t>
      </w:r>
      <w:proofErr w:type="spellEnd"/>
      <w:r>
        <w:rPr>
          <w:color w:val="000000"/>
          <w:sz w:val="28"/>
          <w:szCs w:val="28"/>
        </w:rPr>
        <w:t xml:space="preserve"> </w:t>
      </w:r>
      <w:proofErr w:type="spellStart"/>
      <w:r>
        <w:rPr>
          <w:color w:val="000000"/>
          <w:sz w:val="28"/>
          <w:szCs w:val="28"/>
        </w:rPr>
        <w:t>різноманітним</w:t>
      </w:r>
      <w:proofErr w:type="spellEnd"/>
      <w:r>
        <w:rPr>
          <w:color w:val="000000"/>
          <w:sz w:val="28"/>
          <w:szCs w:val="28"/>
        </w:rPr>
        <w:t xml:space="preserve"> онлайн платформам, таким як </w:t>
      </w:r>
      <w:proofErr w:type="spellStart"/>
      <w:r>
        <w:rPr>
          <w:color w:val="000000"/>
          <w:sz w:val="28"/>
          <w:szCs w:val="28"/>
        </w:rPr>
        <w:t>наприклад</w:t>
      </w:r>
      <w:proofErr w:type="spellEnd"/>
      <w:r>
        <w:rPr>
          <w:color w:val="000000"/>
          <w:sz w:val="28"/>
          <w:szCs w:val="28"/>
        </w:rPr>
        <w:t xml:space="preserve"> TED </w:t>
      </w:r>
      <w:proofErr w:type="spellStart"/>
      <w:r>
        <w:rPr>
          <w:color w:val="000000"/>
          <w:sz w:val="28"/>
          <w:szCs w:val="28"/>
        </w:rPr>
        <w:t>talks</w:t>
      </w:r>
      <w:proofErr w:type="spellEnd"/>
      <w:r>
        <w:rPr>
          <w:color w:val="000000"/>
          <w:sz w:val="28"/>
          <w:szCs w:val="28"/>
        </w:rPr>
        <w:t xml:space="preserve">, де </w:t>
      </w:r>
      <w:proofErr w:type="spellStart"/>
      <w:r>
        <w:rPr>
          <w:color w:val="000000"/>
          <w:sz w:val="28"/>
          <w:szCs w:val="28"/>
        </w:rPr>
        <w:t>іноземні</w:t>
      </w:r>
      <w:proofErr w:type="spellEnd"/>
      <w:r>
        <w:rPr>
          <w:color w:val="000000"/>
          <w:sz w:val="28"/>
          <w:szCs w:val="28"/>
        </w:rPr>
        <w:t xml:space="preserve"> </w:t>
      </w:r>
      <w:proofErr w:type="spellStart"/>
      <w:r>
        <w:rPr>
          <w:color w:val="000000"/>
          <w:sz w:val="28"/>
          <w:szCs w:val="28"/>
        </w:rPr>
        <w:t>доповідачі</w:t>
      </w:r>
      <w:proofErr w:type="spellEnd"/>
      <w:r>
        <w:rPr>
          <w:color w:val="000000"/>
          <w:sz w:val="28"/>
          <w:szCs w:val="28"/>
        </w:rPr>
        <w:t xml:space="preserve"> – часто </w:t>
      </w:r>
      <w:proofErr w:type="spellStart"/>
      <w:r>
        <w:rPr>
          <w:color w:val="000000"/>
          <w:sz w:val="28"/>
          <w:szCs w:val="28"/>
        </w:rPr>
        <w:t>викладачі</w:t>
      </w:r>
      <w:proofErr w:type="spellEnd"/>
      <w:r>
        <w:rPr>
          <w:color w:val="000000"/>
          <w:sz w:val="28"/>
          <w:szCs w:val="28"/>
        </w:rPr>
        <w:t xml:space="preserve"> </w:t>
      </w:r>
      <w:proofErr w:type="spellStart"/>
      <w:r>
        <w:rPr>
          <w:color w:val="000000"/>
          <w:sz w:val="28"/>
          <w:szCs w:val="28"/>
        </w:rPr>
        <w:t>іноземних</w:t>
      </w:r>
      <w:proofErr w:type="spellEnd"/>
      <w:r>
        <w:rPr>
          <w:color w:val="000000"/>
          <w:sz w:val="28"/>
          <w:szCs w:val="28"/>
        </w:rPr>
        <w:t xml:space="preserve"> </w:t>
      </w:r>
      <w:proofErr w:type="spellStart"/>
      <w:r>
        <w:rPr>
          <w:color w:val="000000"/>
          <w:sz w:val="28"/>
          <w:szCs w:val="28"/>
        </w:rPr>
        <w:t>університетів</w:t>
      </w:r>
      <w:proofErr w:type="spellEnd"/>
      <w:r>
        <w:rPr>
          <w:color w:val="000000"/>
          <w:sz w:val="28"/>
          <w:szCs w:val="28"/>
        </w:rPr>
        <w:t xml:space="preserve">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фахівці</w:t>
      </w:r>
      <w:proofErr w:type="spellEnd"/>
      <w:r>
        <w:rPr>
          <w:color w:val="000000"/>
          <w:sz w:val="28"/>
          <w:szCs w:val="28"/>
        </w:rPr>
        <w:t xml:space="preserve"> </w:t>
      </w:r>
      <w:proofErr w:type="spellStart"/>
      <w:r>
        <w:rPr>
          <w:color w:val="000000"/>
          <w:sz w:val="28"/>
          <w:szCs w:val="28"/>
        </w:rPr>
        <w:t>різних</w:t>
      </w:r>
      <w:proofErr w:type="spellEnd"/>
      <w:r>
        <w:rPr>
          <w:color w:val="000000"/>
          <w:sz w:val="28"/>
          <w:szCs w:val="28"/>
        </w:rPr>
        <w:t xml:space="preserve"> </w:t>
      </w:r>
      <w:proofErr w:type="spellStart"/>
      <w:r>
        <w:rPr>
          <w:color w:val="000000"/>
          <w:sz w:val="28"/>
          <w:szCs w:val="28"/>
        </w:rPr>
        <w:t>галузей</w:t>
      </w:r>
      <w:proofErr w:type="spellEnd"/>
      <w:r>
        <w:rPr>
          <w:color w:val="000000"/>
          <w:sz w:val="28"/>
          <w:szCs w:val="28"/>
        </w:rPr>
        <w:t xml:space="preserve"> </w:t>
      </w:r>
      <w:proofErr w:type="spellStart"/>
      <w:r>
        <w:rPr>
          <w:color w:val="000000"/>
          <w:sz w:val="28"/>
          <w:szCs w:val="28"/>
        </w:rPr>
        <w:t>життєдіяльності</w:t>
      </w:r>
      <w:proofErr w:type="spellEnd"/>
      <w:r>
        <w:rPr>
          <w:color w:val="000000"/>
          <w:sz w:val="28"/>
          <w:szCs w:val="28"/>
        </w:rPr>
        <w:t xml:space="preserve"> </w:t>
      </w:r>
      <w:proofErr w:type="spellStart"/>
      <w:r>
        <w:rPr>
          <w:color w:val="000000"/>
          <w:sz w:val="28"/>
          <w:szCs w:val="28"/>
        </w:rPr>
        <w:t>представляють</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теми </w:t>
      </w:r>
      <w:proofErr w:type="spellStart"/>
      <w:r>
        <w:rPr>
          <w:color w:val="000000"/>
          <w:sz w:val="28"/>
          <w:szCs w:val="28"/>
        </w:rPr>
        <w:t>англійською</w:t>
      </w:r>
      <w:proofErr w:type="spellEnd"/>
      <w:r>
        <w:rPr>
          <w:color w:val="000000"/>
          <w:sz w:val="28"/>
          <w:szCs w:val="28"/>
        </w:rPr>
        <w:t xml:space="preserve">, </w:t>
      </w:r>
      <w:proofErr w:type="spellStart"/>
      <w:r>
        <w:rPr>
          <w:color w:val="000000"/>
          <w:sz w:val="28"/>
          <w:szCs w:val="28"/>
        </w:rPr>
        <w:t>французькою</w:t>
      </w:r>
      <w:proofErr w:type="spellEnd"/>
      <w:r>
        <w:rPr>
          <w:color w:val="000000"/>
          <w:sz w:val="28"/>
          <w:szCs w:val="28"/>
        </w:rPr>
        <w:t xml:space="preserve"> </w:t>
      </w:r>
      <w:proofErr w:type="spellStart"/>
      <w:r>
        <w:rPr>
          <w:color w:val="000000"/>
          <w:sz w:val="28"/>
          <w:szCs w:val="28"/>
        </w:rPr>
        <w:t>тощо</w:t>
      </w:r>
      <w:proofErr w:type="spellEnd"/>
      <w:r>
        <w:rPr>
          <w:color w:val="000000"/>
          <w:sz w:val="28"/>
          <w:szCs w:val="28"/>
        </w:rPr>
        <w:t xml:space="preserve">. Також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читати</w:t>
      </w:r>
      <w:proofErr w:type="spellEnd"/>
      <w:r>
        <w:rPr>
          <w:color w:val="000000"/>
          <w:sz w:val="28"/>
          <w:szCs w:val="28"/>
        </w:rPr>
        <w:t xml:space="preserve"> книги </w:t>
      </w:r>
      <w:proofErr w:type="spellStart"/>
      <w:r>
        <w:rPr>
          <w:color w:val="000000"/>
          <w:sz w:val="28"/>
          <w:szCs w:val="28"/>
        </w:rPr>
        <w:t>іноземною</w:t>
      </w:r>
      <w:proofErr w:type="spellEnd"/>
      <w:r>
        <w:rPr>
          <w:color w:val="000000"/>
          <w:sz w:val="28"/>
          <w:szCs w:val="28"/>
        </w:rPr>
        <w:t xml:space="preserve"> мовою за </w:t>
      </w:r>
      <w:proofErr w:type="spellStart"/>
      <w:r>
        <w:rPr>
          <w:color w:val="000000"/>
          <w:sz w:val="28"/>
          <w:szCs w:val="28"/>
        </w:rPr>
        <w:t>допомогою</w:t>
      </w:r>
      <w:proofErr w:type="spellEnd"/>
      <w:r>
        <w:rPr>
          <w:color w:val="000000"/>
          <w:sz w:val="28"/>
          <w:szCs w:val="28"/>
        </w:rPr>
        <w:t xml:space="preserve"> </w:t>
      </w:r>
      <w:proofErr w:type="spellStart"/>
      <w:r>
        <w:rPr>
          <w:color w:val="000000"/>
          <w:sz w:val="28"/>
          <w:szCs w:val="28"/>
        </w:rPr>
        <w:t>додатка</w:t>
      </w:r>
      <w:proofErr w:type="spellEnd"/>
      <w:r>
        <w:rPr>
          <w:color w:val="000000"/>
          <w:sz w:val="28"/>
          <w:szCs w:val="28"/>
        </w:rPr>
        <w:t xml:space="preserve"> Smart Book.</w:t>
      </w:r>
    </w:p>
    <w:p w14:paraId="276E338B" w14:textId="77777777" w:rsidR="0030480F" w:rsidRPr="0030480F" w:rsidRDefault="0030480F" w:rsidP="0030480F">
      <w:pPr>
        <w:pStyle w:val="a3"/>
        <w:spacing w:before="0" w:beforeAutospacing="0" w:after="200" w:afterAutospacing="0"/>
        <w:ind w:firstLine="708"/>
        <w:contextualSpacing/>
        <w:jc w:val="both"/>
        <w:rPr>
          <w:i/>
        </w:rPr>
      </w:pPr>
      <w:proofErr w:type="spellStart"/>
      <w:r w:rsidRPr="0030480F">
        <w:rPr>
          <w:i/>
          <w:color w:val="000000"/>
          <w:sz w:val="28"/>
          <w:szCs w:val="28"/>
        </w:rPr>
        <w:t>Дорогі</w:t>
      </w:r>
      <w:proofErr w:type="spellEnd"/>
      <w:r w:rsidRPr="0030480F">
        <w:rPr>
          <w:i/>
          <w:color w:val="000000"/>
          <w:sz w:val="28"/>
          <w:szCs w:val="28"/>
        </w:rPr>
        <w:t xml:space="preserve"> </w:t>
      </w:r>
      <w:proofErr w:type="spellStart"/>
      <w:r w:rsidRPr="0030480F">
        <w:rPr>
          <w:i/>
          <w:color w:val="000000"/>
          <w:sz w:val="28"/>
          <w:szCs w:val="28"/>
        </w:rPr>
        <w:t>студенти</w:t>
      </w:r>
      <w:proofErr w:type="spellEnd"/>
      <w:r w:rsidRPr="0030480F">
        <w:rPr>
          <w:i/>
          <w:color w:val="000000"/>
          <w:sz w:val="28"/>
          <w:szCs w:val="28"/>
        </w:rPr>
        <w:t xml:space="preserve">, </w:t>
      </w:r>
      <w:proofErr w:type="spellStart"/>
      <w:r w:rsidRPr="0030480F">
        <w:rPr>
          <w:i/>
          <w:color w:val="000000"/>
          <w:sz w:val="28"/>
          <w:szCs w:val="28"/>
        </w:rPr>
        <w:t>скажіть</w:t>
      </w:r>
      <w:proofErr w:type="spellEnd"/>
      <w:r w:rsidRPr="0030480F">
        <w:rPr>
          <w:i/>
          <w:color w:val="000000"/>
          <w:sz w:val="28"/>
          <w:szCs w:val="28"/>
        </w:rPr>
        <w:t xml:space="preserve">, будь ласка, </w:t>
      </w:r>
      <w:proofErr w:type="spellStart"/>
      <w:r w:rsidRPr="0030480F">
        <w:rPr>
          <w:i/>
          <w:color w:val="000000"/>
          <w:sz w:val="28"/>
          <w:szCs w:val="28"/>
        </w:rPr>
        <w:t>чи</w:t>
      </w:r>
      <w:proofErr w:type="spellEnd"/>
      <w:r w:rsidRPr="0030480F">
        <w:rPr>
          <w:i/>
          <w:color w:val="000000"/>
          <w:sz w:val="28"/>
          <w:szCs w:val="28"/>
        </w:rPr>
        <w:t xml:space="preserve"> </w:t>
      </w:r>
      <w:proofErr w:type="spellStart"/>
      <w:r w:rsidRPr="0030480F">
        <w:rPr>
          <w:i/>
          <w:color w:val="000000"/>
          <w:sz w:val="28"/>
          <w:szCs w:val="28"/>
        </w:rPr>
        <w:t>розмірковували</w:t>
      </w:r>
      <w:proofErr w:type="spellEnd"/>
      <w:r w:rsidRPr="0030480F">
        <w:rPr>
          <w:i/>
          <w:color w:val="000000"/>
          <w:sz w:val="28"/>
          <w:szCs w:val="28"/>
        </w:rPr>
        <w:t xml:space="preserve"> </w:t>
      </w:r>
      <w:proofErr w:type="spellStart"/>
      <w:r w:rsidRPr="0030480F">
        <w:rPr>
          <w:i/>
          <w:color w:val="000000"/>
          <w:sz w:val="28"/>
          <w:szCs w:val="28"/>
        </w:rPr>
        <w:t>ви</w:t>
      </w:r>
      <w:proofErr w:type="spellEnd"/>
      <w:r w:rsidRPr="0030480F">
        <w:rPr>
          <w:i/>
          <w:color w:val="000000"/>
          <w:sz w:val="28"/>
          <w:szCs w:val="28"/>
        </w:rPr>
        <w:t xml:space="preserve"> над </w:t>
      </w:r>
      <w:proofErr w:type="spellStart"/>
      <w:r w:rsidRPr="0030480F">
        <w:rPr>
          <w:i/>
          <w:color w:val="000000"/>
          <w:sz w:val="28"/>
          <w:szCs w:val="28"/>
        </w:rPr>
        <w:t>тим</w:t>
      </w:r>
      <w:proofErr w:type="spellEnd"/>
      <w:r w:rsidRPr="0030480F">
        <w:rPr>
          <w:i/>
          <w:color w:val="000000"/>
          <w:sz w:val="28"/>
          <w:szCs w:val="28"/>
        </w:rPr>
        <w:t xml:space="preserve">, як </w:t>
      </w:r>
      <w:proofErr w:type="spellStart"/>
      <w:r w:rsidRPr="0030480F">
        <w:rPr>
          <w:i/>
          <w:color w:val="000000"/>
          <w:sz w:val="28"/>
          <w:szCs w:val="28"/>
        </w:rPr>
        <w:t>вплинуло</w:t>
      </w:r>
      <w:proofErr w:type="spellEnd"/>
      <w:r w:rsidRPr="0030480F">
        <w:rPr>
          <w:i/>
          <w:color w:val="000000"/>
          <w:sz w:val="28"/>
          <w:szCs w:val="28"/>
        </w:rPr>
        <w:t xml:space="preserve"> на вас </w:t>
      </w:r>
      <w:proofErr w:type="spellStart"/>
      <w:r w:rsidRPr="0030480F">
        <w:rPr>
          <w:i/>
          <w:color w:val="000000"/>
          <w:sz w:val="28"/>
          <w:szCs w:val="28"/>
        </w:rPr>
        <w:t>вивчення</w:t>
      </w:r>
      <w:proofErr w:type="spellEnd"/>
      <w:r w:rsidRPr="0030480F">
        <w:rPr>
          <w:i/>
          <w:color w:val="000000"/>
          <w:sz w:val="28"/>
          <w:szCs w:val="28"/>
        </w:rPr>
        <w:t xml:space="preserve"> </w:t>
      </w:r>
      <w:proofErr w:type="spellStart"/>
      <w:r w:rsidRPr="0030480F">
        <w:rPr>
          <w:i/>
          <w:color w:val="000000"/>
          <w:sz w:val="28"/>
          <w:szCs w:val="28"/>
        </w:rPr>
        <w:t>іноземних</w:t>
      </w:r>
      <w:proofErr w:type="spellEnd"/>
      <w:r w:rsidRPr="0030480F">
        <w:rPr>
          <w:i/>
          <w:color w:val="000000"/>
          <w:sz w:val="28"/>
          <w:szCs w:val="28"/>
        </w:rPr>
        <w:t xml:space="preserve"> мов? </w:t>
      </w:r>
      <w:proofErr w:type="spellStart"/>
      <w:r w:rsidRPr="0030480F">
        <w:rPr>
          <w:i/>
          <w:color w:val="000000"/>
          <w:sz w:val="28"/>
          <w:szCs w:val="28"/>
        </w:rPr>
        <w:t>Чи</w:t>
      </w:r>
      <w:proofErr w:type="spellEnd"/>
      <w:r w:rsidRPr="0030480F">
        <w:rPr>
          <w:i/>
          <w:color w:val="000000"/>
          <w:sz w:val="28"/>
          <w:szCs w:val="28"/>
        </w:rPr>
        <w:t xml:space="preserve"> </w:t>
      </w:r>
      <w:proofErr w:type="spellStart"/>
      <w:r w:rsidRPr="0030480F">
        <w:rPr>
          <w:i/>
          <w:color w:val="000000"/>
          <w:sz w:val="28"/>
          <w:szCs w:val="28"/>
        </w:rPr>
        <w:t>мали</w:t>
      </w:r>
      <w:proofErr w:type="spellEnd"/>
      <w:r w:rsidRPr="0030480F">
        <w:rPr>
          <w:i/>
          <w:color w:val="000000"/>
          <w:sz w:val="28"/>
          <w:szCs w:val="28"/>
        </w:rPr>
        <w:t xml:space="preserve"> </w:t>
      </w:r>
      <w:proofErr w:type="spellStart"/>
      <w:r w:rsidRPr="0030480F">
        <w:rPr>
          <w:i/>
          <w:color w:val="000000"/>
          <w:sz w:val="28"/>
          <w:szCs w:val="28"/>
        </w:rPr>
        <w:t>ви</w:t>
      </w:r>
      <w:proofErr w:type="spellEnd"/>
      <w:r w:rsidRPr="0030480F">
        <w:rPr>
          <w:i/>
          <w:color w:val="000000"/>
          <w:sz w:val="28"/>
          <w:szCs w:val="28"/>
        </w:rPr>
        <w:t xml:space="preserve"> </w:t>
      </w:r>
      <w:proofErr w:type="spellStart"/>
      <w:r w:rsidRPr="0030480F">
        <w:rPr>
          <w:i/>
          <w:color w:val="000000"/>
          <w:sz w:val="28"/>
          <w:szCs w:val="28"/>
        </w:rPr>
        <w:t>досвід</w:t>
      </w:r>
      <w:proofErr w:type="spellEnd"/>
      <w:r w:rsidRPr="0030480F">
        <w:rPr>
          <w:i/>
          <w:color w:val="000000"/>
          <w:sz w:val="28"/>
          <w:szCs w:val="28"/>
        </w:rPr>
        <w:t xml:space="preserve"> </w:t>
      </w:r>
      <w:proofErr w:type="spellStart"/>
      <w:r w:rsidRPr="0030480F">
        <w:rPr>
          <w:i/>
          <w:color w:val="000000"/>
          <w:sz w:val="28"/>
          <w:szCs w:val="28"/>
        </w:rPr>
        <w:t>використання</w:t>
      </w:r>
      <w:proofErr w:type="spellEnd"/>
      <w:r w:rsidRPr="0030480F">
        <w:rPr>
          <w:i/>
          <w:color w:val="000000"/>
          <w:sz w:val="28"/>
          <w:szCs w:val="28"/>
        </w:rPr>
        <w:t xml:space="preserve"> </w:t>
      </w:r>
      <w:proofErr w:type="spellStart"/>
      <w:r w:rsidRPr="0030480F">
        <w:rPr>
          <w:i/>
          <w:color w:val="000000"/>
          <w:sz w:val="28"/>
          <w:szCs w:val="28"/>
        </w:rPr>
        <w:t>подібних</w:t>
      </w:r>
      <w:proofErr w:type="spellEnd"/>
      <w:r w:rsidRPr="0030480F">
        <w:rPr>
          <w:i/>
          <w:color w:val="000000"/>
          <w:sz w:val="28"/>
          <w:szCs w:val="28"/>
        </w:rPr>
        <w:t xml:space="preserve"> платформ?</w:t>
      </w:r>
    </w:p>
    <w:p w14:paraId="49BC1963" w14:textId="77777777" w:rsidR="0030480F" w:rsidRDefault="0030480F" w:rsidP="0030480F">
      <w:pPr>
        <w:pStyle w:val="a3"/>
        <w:spacing w:before="0" w:beforeAutospacing="0" w:after="200" w:afterAutospacing="0"/>
        <w:ind w:left="1080"/>
        <w:contextualSpacing/>
      </w:pPr>
      <w:r>
        <w:rPr>
          <w:b/>
          <w:bCs/>
          <w:color w:val="000000"/>
          <w:sz w:val="28"/>
          <w:szCs w:val="28"/>
          <w:u w:val="single"/>
          <w:lang w:val="uk-UA"/>
        </w:rPr>
        <w:t>2. </w:t>
      </w:r>
      <w:proofErr w:type="spellStart"/>
      <w:r>
        <w:rPr>
          <w:b/>
          <w:bCs/>
          <w:color w:val="000000"/>
          <w:sz w:val="28"/>
          <w:szCs w:val="28"/>
          <w:u w:val="single"/>
        </w:rPr>
        <w:t>Читання</w:t>
      </w:r>
      <w:proofErr w:type="spellEnd"/>
      <w:r>
        <w:rPr>
          <w:b/>
          <w:bCs/>
          <w:color w:val="000000"/>
          <w:sz w:val="28"/>
          <w:szCs w:val="28"/>
          <w:u w:val="single"/>
        </w:rPr>
        <w:t xml:space="preserve"> </w:t>
      </w:r>
      <w:proofErr w:type="spellStart"/>
      <w:r>
        <w:rPr>
          <w:b/>
          <w:bCs/>
          <w:color w:val="000000"/>
          <w:sz w:val="28"/>
          <w:szCs w:val="28"/>
          <w:u w:val="single"/>
        </w:rPr>
        <w:t>української</w:t>
      </w:r>
      <w:proofErr w:type="spellEnd"/>
      <w:r>
        <w:rPr>
          <w:b/>
          <w:bCs/>
          <w:color w:val="000000"/>
          <w:sz w:val="28"/>
          <w:szCs w:val="28"/>
          <w:u w:val="single"/>
        </w:rPr>
        <w:t xml:space="preserve"> та </w:t>
      </w:r>
      <w:proofErr w:type="spellStart"/>
      <w:r>
        <w:rPr>
          <w:b/>
          <w:bCs/>
          <w:color w:val="000000"/>
          <w:sz w:val="28"/>
          <w:szCs w:val="28"/>
          <w:u w:val="single"/>
        </w:rPr>
        <w:t>зарубіжної</w:t>
      </w:r>
      <w:proofErr w:type="spellEnd"/>
      <w:r>
        <w:rPr>
          <w:b/>
          <w:bCs/>
          <w:color w:val="000000"/>
          <w:sz w:val="28"/>
          <w:szCs w:val="28"/>
          <w:u w:val="single"/>
        </w:rPr>
        <w:t xml:space="preserve"> </w:t>
      </w:r>
      <w:proofErr w:type="spellStart"/>
      <w:r>
        <w:rPr>
          <w:b/>
          <w:bCs/>
          <w:color w:val="000000"/>
          <w:sz w:val="28"/>
          <w:szCs w:val="28"/>
          <w:u w:val="single"/>
        </w:rPr>
        <w:t>літератури</w:t>
      </w:r>
      <w:proofErr w:type="spellEnd"/>
      <w:r>
        <w:rPr>
          <w:b/>
          <w:bCs/>
          <w:color w:val="000000"/>
          <w:sz w:val="28"/>
          <w:szCs w:val="28"/>
          <w:u w:val="single"/>
        </w:rPr>
        <w:t>.</w:t>
      </w:r>
    </w:p>
    <w:p w14:paraId="5026C627" w14:textId="77777777" w:rsidR="0030480F" w:rsidRDefault="0030480F" w:rsidP="0030480F">
      <w:pPr>
        <w:pStyle w:val="a3"/>
        <w:spacing w:before="0" w:beforeAutospacing="0" w:after="200" w:afterAutospacing="0"/>
        <w:contextualSpacing/>
        <w:jc w:val="both"/>
      </w:pPr>
      <w:proofErr w:type="spellStart"/>
      <w:r>
        <w:rPr>
          <w:i/>
          <w:iCs/>
          <w:color w:val="000000"/>
          <w:sz w:val="28"/>
          <w:szCs w:val="28"/>
          <w:u w:val="single"/>
        </w:rPr>
        <w:t>Викладач</w:t>
      </w:r>
      <w:proofErr w:type="spellEnd"/>
      <w:r>
        <w:rPr>
          <w:color w:val="000000"/>
          <w:sz w:val="28"/>
          <w:szCs w:val="28"/>
        </w:rPr>
        <w:t xml:space="preserve">: </w:t>
      </w:r>
      <w:proofErr w:type="spellStart"/>
      <w:r>
        <w:rPr>
          <w:color w:val="000000"/>
          <w:sz w:val="28"/>
          <w:szCs w:val="28"/>
        </w:rPr>
        <w:t>Художня</w:t>
      </w:r>
      <w:proofErr w:type="spellEnd"/>
      <w:r>
        <w:rPr>
          <w:color w:val="000000"/>
          <w:sz w:val="28"/>
          <w:szCs w:val="28"/>
        </w:rPr>
        <w:t xml:space="preserve"> </w:t>
      </w:r>
      <w:proofErr w:type="spellStart"/>
      <w:r>
        <w:rPr>
          <w:color w:val="000000"/>
          <w:sz w:val="28"/>
          <w:szCs w:val="28"/>
        </w:rPr>
        <w:t>література</w:t>
      </w:r>
      <w:proofErr w:type="spellEnd"/>
      <w:r>
        <w:rPr>
          <w:color w:val="000000"/>
          <w:sz w:val="28"/>
          <w:szCs w:val="28"/>
        </w:rPr>
        <w:t xml:space="preserve"> — вид </w:t>
      </w:r>
      <w:proofErr w:type="spellStart"/>
      <w:r>
        <w:rPr>
          <w:color w:val="000000"/>
          <w:sz w:val="28"/>
          <w:szCs w:val="28"/>
        </w:rPr>
        <w:t>мистецтва</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є одним </w:t>
      </w:r>
      <w:proofErr w:type="spellStart"/>
      <w:r>
        <w:rPr>
          <w:color w:val="000000"/>
          <w:sz w:val="28"/>
          <w:szCs w:val="28"/>
        </w:rPr>
        <w:t>із</w:t>
      </w:r>
      <w:proofErr w:type="spellEnd"/>
      <w:r>
        <w:rPr>
          <w:color w:val="000000"/>
          <w:sz w:val="28"/>
          <w:szCs w:val="28"/>
        </w:rPr>
        <w:t xml:space="preserve"> </w:t>
      </w:r>
      <w:proofErr w:type="spellStart"/>
      <w:r>
        <w:rPr>
          <w:color w:val="000000"/>
          <w:sz w:val="28"/>
          <w:szCs w:val="28"/>
        </w:rPr>
        <w:t>наймогутніших</w:t>
      </w:r>
      <w:proofErr w:type="spellEnd"/>
      <w:r>
        <w:rPr>
          <w:color w:val="000000"/>
          <w:sz w:val="28"/>
          <w:szCs w:val="28"/>
        </w:rPr>
        <w:t xml:space="preserve"> </w:t>
      </w:r>
      <w:proofErr w:type="spellStart"/>
      <w:r>
        <w:rPr>
          <w:color w:val="000000"/>
          <w:sz w:val="28"/>
          <w:szCs w:val="28"/>
        </w:rPr>
        <w:t>засобів</w:t>
      </w:r>
      <w:proofErr w:type="spellEnd"/>
      <w:r>
        <w:rPr>
          <w:color w:val="000000"/>
          <w:sz w:val="28"/>
          <w:szCs w:val="28"/>
        </w:rPr>
        <w:t xml:space="preserve"> </w:t>
      </w:r>
      <w:proofErr w:type="spellStart"/>
      <w:r>
        <w:rPr>
          <w:color w:val="000000"/>
          <w:sz w:val="28"/>
          <w:szCs w:val="28"/>
        </w:rPr>
        <w:t>пізнання</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інструментом</w:t>
      </w:r>
      <w:proofErr w:type="spellEnd"/>
      <w:r>
        <w:rPr>
          <w:color w:val="000000"/>
          <w:sz w:val="28"/>
          <w:szCs w:val="28"/>
        </w:rPr>
        <w:t xml:space="preserve"> </w:t>
      </w:r>
      <w:proofErr w:type="spellStart"/>
      <w:r>
        <w:rPr>
          <w:color w:val="000000"/>
          <w:sz w:val="28"/>
          <w:szCs w:val="28"/>
        </w:rPr>
        <w:t>впливу</w:t>
      </w:r>
      <w:proofErr w:type="spellEnd"/>
      <w:r>
        <w:rPr>
          <w:color w:val="000000"/>
          <w:sz w:val="28"/>
          <w:szCs w:val="28"/>
        </w:rPr>
        <w:t xml:space="preserve"> </w:t>
      </w:r>
      <w:proofErr w:type="spellStart"/>
      <w:r>
        <w:rPr>
          <w:color w:val="000000"/>
          <w:sz w:val="28"/>
          <w:szCs w:val="28"/>
        </w:rPr>
        <w:t>надійність</w:t>
      </w:r>
      <w:proofErr w:type="spellEnd"/>
      <w:r>
        <w:rPr>
          <w:color w:val="000000"/>
          <w:sz w:val="28"/>
          <w:szCs w:val="28"/>
        </w:rPr>
        <w:t xml:space="preserve">. </w:t>
      </w:r>
      <w:proofErr w:type="spellStart"/>
      <w:r>
        <w:rPr>
          <w:color w:val="000000"/>
          <w:sz w:val="28"/>
          <w:szCs w:val="28"/>
        </w:rPr>
        <w:t>Саме</w:t>
      </w:r>
      <w:proofErr w:type="spellEnd"/>
      <w:r>
        <w:rPr>
          <w:color w:val="000000"/>
          <w:sz w:val="28"/>
          <w:szCs w:val="28"/>
        </w:rPr>
        <w:t xml:space="preserve"> </w:t>
      </w:r>
      <w:proofErr w:type="spellStart"/>
      <w:r>
        <w:rPr>
          <w:color w:val="000000"/>
          <w:sz w:val="28"/>
          <w:szCs w:val="28"/>
        </w:rPr>
        <w:t>література</w:t>
      </w:r>
      <w:proofErr w:type="spellEnd"/>
      <w:r>
        <w:rPr>
          <w:color w:val="000000"/>
          <w:sz w:val="28"/>
          <w:szCs w:val="28"/>
        </w:rPr>
        <w:t xml:space="preserve"> </w:t>
      </w:r>
      <w:proofErr w:type="spellStart"/>
      <w:r>
        <w:rPr>
          <w:color w:val="000000"/>
          <w:sz w:val="28"/>
          <w:szCs w:val="28"/>
        </w:rPr>
        <w:t>розвиває</w:t>
      </w:r>
      <w:proofErr w:type="spellEnd"/>
      <w:r>
        <w:rPr>
          <w:color w:val="000000"/>
          <w:sz w:val="28"/>
          <w:szCs w:val="28"/>
        </w:rPr>
        <w:t xml:space="preserve"> </w:t>
      </w:r>
      <w:proofErr w:type="spellStart"/>
      <w:r>
        <w:rPr>
          <w:color w:val="000000"/>
          <w:sz w:val="28"/>
          <w:szCs w:val="28"/>
        </w:rPr>
        <w:t>свідомість</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її</w:t>
      </w:r>
      <w:proofErr w:type="spellEnd"/>
      <w:r>
        <w:rPr>
          <w:color w:val="000000"/>
          <w:sz w:val="28"/>
          <w:szCs w:val="28"/>
        </w:rPr>
        <w:t xml:space="preserve"> </w:t>
      </w:r>
      <w:proofErr w:type="spellStart"/>
      <w:r>
        <w:rPr>
          <w:color w:val="000000"/>
          <w:sz w:val="28"/>
          <w:szCs w:val="28"/>
        </w:rPr>
        <w:t>почуття</w:t>
      </w:r>
      <w:proofErr w:type="spellEnd"/>
      <w:r>
        <w:rPr>
          <w:color w:val="000000"/>
          <w:sz w:val="28"/>
          <w:szCs w:val="28"/>
        </w:rPr>
        <w:t xml:space="preserve">, волю, </w:t>
      </w:r>
      <w:proofErr w:type="spellStart"/>
      <w:r>
        <w:rPr>
          <w:color w:val="000000"/>
          <w:sz w:val="28"/>
          <w:szCs w:val="28"/>
        </w:rPr>
        <w:t>психіку</w:t>
      </w:r>
      <w:proofErr w:type="spellEnd"/>
      <w:r>
        <w:rPr>
          <w:color w:val="000000"/>
          <w:sz w:val="28"/>
          <w:szCs w:val="28"/>
        </w:rPr>
        <w:t xml:space="preserve">, </w:t>
      </w:r>
      <w:proofErr w:type="spellStart"/>
      <w:r>
        <w:rPr>
          <w:color w:val="000000"/>
          <w:sz w:val="28"/>
          <w:szCs w:val="28"/>
        </w:rPr>
        <w:t>формує</w:t>
      </w:r>
      <w:proofErr w:type="spellEnd"/>
      <w:r>
        <w:rPr>
          <w:color w:val="000000"/>
          <w:sz w:val="28"/>
          <w:szCs w:val="28"/>
        </w:rPr>
        <w:t xml:space="preserve"> </w:t>
      </w:r>
      <w:proofErr w:type="spellStart"/>
      <w:r>
        <w:rPr>
          <w:color w:val="000000"/>
          <w:sz w:val="28"/>
          <w:szCs w:val="28"/>
        </w:rPr>
        <w:t>людський</w:t>
      </w:r>
      <w:proofErr w:type="spellEnd"/>
      <w:r>
        <w:rPr>
          <w:color w:val="000000"/>
          <w:sz w:val="28"/>
          <w:szCs w:val="28"/>
        </w:rPr>
        <w:t xml:space="preserve"> характер — </w:t>
      </w:r>
      <w:proofErr w:type="spellStart"/>
      <w:r>
        <w:rPr>
          <w:color w:val="000000"/>
          <w:sz w:val="28"/>
          <w:szCs w:val="28"/>
        </w:rPr>
        <w:t>отже</w:t>
      </w:r>
      <w:proofErr w:type="spellEnd"/>
      <w:r>
        <w:rPr>
          <w:color w:val="000000"/>
          <w:sz w:val="28"/>
          <w:szCs w:val="28"/>
        </w:rPr>
        <w:t xml:space="preserve">, </w:t>
      </w:r>
      <w:proofErr w:type="spellStart"/>
      <w:r>
        <w:rPr>
          <w:color w:val="000000"/>
          <w:sz w:val="28"/>
          <w:szCs w:val="28"/>
        </w:rPr>
        <w:t>створює</w:t>
      </w:r>
      <w:proofErr w:type="spellEnd"/>
      <w:r>
        <w:rPr>
          <w:color w:val="000000"/>
          <w:sz w:val="28"/>
          <w:szCs w:val="28"/>
        </w:rPr>
        <w:t xml:space="preserve"> </w:t>
      </w:r>
      <w:proofErr w:type="spellStart"/>
      <w:r>
        <w:rPr>
          <w:color w:val="000000"/>
          <w:sz w:val="28"/>
          <w:szCs w:val="28"/>
        </w:rPr>
        <w:t>особистість</w:t>
      </w:r>
      <w:proofErr w:type="spellEnd"/>
      <w:r>
        <w:rPr>
          <w:color w:val="000000"/>
          <w:sz w:val="28"/>
          <w:szCs w:val="28"/>
        </w:rPr>
        <w:t>.</w:t>
      </w:r>
    </w:p>
    <w:p w14:paraId="7A8CA22D" w14:textId="77777777" w:rsidR="0030480F" w:rsidRPr="0030480F" w:rsidRDefault="0030480F" w:rsidP="0030480F">
      <w:pPr>
        <w:pStyle w:val="a3"/>
        <w:spacing w:before="0" w:beforeAutospacing="0" w:after="200" w:afterAutospacing="0"/>
        <w:contextualSpacing/>
        <w:jc w:val="center"/>
        <w:rPr>
          <w:i/>
        </w:rPr>
      </w:pPr>
      <w:proofErr w:type="spellStart"/>
      <w:r w:rsidRPr="0030480F">
        <w:rPr>
          <w:bCs/>
          <w:i/>
          <w:color w:val="000000"/>
          <w:sz w:val="28"/>
          <w:szCs w:val="28"/>
        </w:rPr>
        <w:t>Хвилинка</w:t>
      </w:r>
      <w:proofErr w:type="spellEnd"/>
      <w:r w:rsidRPr="0030480F">
        <w:rPr>
          <w:bCs/>
          <w:i/>
          <w:color w:val="000000"/>
          <w:sz w:val="28"/>
          <w:szCs w:val="28"/>
        </w:rPr>
        <w:t xml:space="preserve"> </w:t>
      </w:r>
      <w:proofErr w:type="spellStart"/>
      <w:r w:rsidRPr="0030480F">
        <w:rPr>
          <w:bCs/>
          <w:i/>
          <w:color w:val="000000"/>
          <w:sz w:val="28"/>
          <w:szCs w:val="28"/>
        </w:rPr>
        <w:t>роздумів</w:t>
      </w:r>
      <w:proofErr w:type="spellEnd"/>
      <w:r w:rsidRPr="0030480F">
        <w:rPr>
          <w:bCs/>
          <w:i/>
          <w:color w:val="000000"/>
          <w:sz w:val="28"/>
          <w:szCs w:val="28"/>
        </w:rPr>
        <w:t xml:space="preserve"> та </w:t>
      </w:r>
      <w:proofErr w:type="spellStart"/>
      <w:r w:rsidRPr="0030480F">
        <w:rPr>
          <w:bCs/>
          <w:i/>
          <w:color w:val="000000"/>
          <w:sz w:val="28"/>
          <w:szCs w:val="28"/>
        </w:rPr>
        <w:t>дискусії</w:t>
      </w:r>
      <w:proofErr w:type="spellEnd"/>
      <w:r w:rsidRPr="0030480F">
        <w:rPr>
          <w:i/>
          <w:color w:val="000000"/>
          <w:sz w:val="28"/>
          <w:szCs w:val="28"/>
        </w:rPr>
        <w:t>:</w:t>
      </w:r>
    </w:p>
    <w:p w14:paraId="00369AA7" w14:textId="77777777" w:rsidR="0030480F" w:rsidRDefault="0030480F" w:rsidP="0030480F">
      <w:pPr>
        <w:pStyle w:val="a3"/>
        <w:spacing w:before="0" w:beforeAutospacing="0" w:after="200" w:afterAutospacing="0"/>
        <w:contextualSpacing/>
      </w:pPr>
      <w:proofErr w:type="spellStart"/>
      <w:r>
        <w:rPr>
          <w:color w:val="000000"/>
          <w:sz w:val="28"/>
          <w:szCs w:val="28"/>
          <w:u w:val="single"/>
        </w:rPr>
        <w:t>Поясніть</w:t>
      </w:r>
      <w:proofErr w:type="spellEnd"/>
      <w:r>
        <w:rPr>
          <w:color w:val="000000"/>
          <w:sz w:val="28"/>
          <w:szCs w:val="28"/>
          <w:u w:val="single"/>
          <w:lang w:val="uk-UA"/>
        </w:rPr>
        <w:t>,</w:t>
      </w:r>
      <w:r>
        <w:rPr>
          <w:color w:val="000000"/>
          <w:sz w:val="28"/>
          <w:szCs w:val="28"/>
          <w:u w:val="single"/>
        </w:rPr>
        <w:t xml:space="preserve"> як </w:t>
      </w:r>
      <w:proofErr w:type="spellStart"/>
      <w:r>
        <w:rPr>
          <w:color w:val="000000"/>
          <w:sz w:val="28"/>
          <w:szCs w:val="28"/>
          <w:u w:val="single"/>
        </w:rPr>
        <w:t>ви</w:t>
      </w:r>
      <w:proofErr w:type="spellEnd"/>
      <w:r>
        <w:rPr>
          <w:color w:val="000000"/>
          <w:sz w:val="28"/>
          <w:szCs w:val="28"/>
          <w:u w:val="single"/>
        </w:rPr>
        <w:t xml:space="preserve"> </w:t>
      </w:r>
      <w:proofErr w:type="spellStart"/>
      <w:r>
        <w:rPr>
          <w:color w:val="000000"/>
          <w:sz w:val="28"/>
          <w:szCs w:val="28"/>
          <w:u w:val="single"/>
        </w:rPr>
        <w:t>розумієте</w:t>
      </w:r>
      <w:proofErr w:type="spellEnd"/>
      <w:r>
        <w:rPr>
          <w:color w:val="000000"/>
          <w:sz w:val="28"/>
          <w:szCs w:val="28"/>
          <w:u w:val="single"/>
        </w:rPr>
        <w:t xml:space="preserve"> </w:t>
      </w:r>
      <w:proofErr w:type="spellStart"/>
      <w:r>
        <w:rPr>
          <w:color w:val="000000"/>
          <w:sz w:val="28"/>
          <w:szCs w:val="28"/>
          <w:u w:val="single"/>
        </w:rPr>
        <w:t>вислови</w:t>
      </w:r>
      <w:proofErr w:type="spellEnd"/>
      <w:r>
        <w:rPr>
          <w:color w:val="000000"/>
          <w:sz w:val="28"/>
          <w:szCs w:val="28"/>
          <w:u w:val="single"/>
        </w:rPr>
        <w:t xml:space="preserve"> </w:t>
      </w:r>
      <w:proofErr w:type="spellStart"/>
      <w:r>
        <w:rPr>
          <w:color w:val="000000"/>
          <w:sz w:val="28"/>
          <w:szCs w:val="28"/>
          <w:u w:val="single"/>
        </w:rPr>
        <w:t>відомих</w:t>
      </w:r>
      <w:proofErr w:type="spellEnd"/>
      <w:r>
        <w:rPr>
          <w:color w:val="000000"/>
          <w:sz w:val="28"/>
          <w:szCs w:val="28"/>
          <w:u w:val="single"/>
        </w:rPr>
        <w:t xml:space="preserve"> </w:t>
      </w:r>
      <w:proofErr w:type="spellStart"/>
      <w:r>
        <w:rPr>
          <w:color w:val="000000"/>
          <w:sz w:val="28"/>
          <w:szCs w:val="28"/>
          <w:u w:val="single"/>
        </w:rPr>
        <w:t>письменників</w:t>
      </w:r>
      <w:proofErr w:type="spellEnd"/>
      <w:r>
        <w:rPr>
          <w:color w:val="000000"/>
          <w:sz w:val="28"/>
          <w:szCs w:val="28"/>
        </w:rPr>
        <w:t xml:space="preserve">: </w:t>
      </w:r>
    </w:p>
    <w:p w14:paraId="49D7A759"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proofErr w:type="spellStart"/>
      <w:r>
        <w:rPr>
          <w:i/>
          <w:iCs/>
          <w:color w:val="000000"/>
          <w:sz w:val="28"/>
          <w:szCs w:val="28"/>
        </w:rPr>
        <w:t>Письменник</w:t>
      </w:r>
      <w:proofErr w:type="spellEnd"/>
      <w:r>
        <w:rPr>
          <w:i/>
          <w:iCs/>
          <w:color w:val="000000"/>
          <w:sz w:val="28"/>
          <w:szCs w:val="28"/>
        </w:rPr>
        <w:t xml:space="preserve">, </w:t>
      </w:r>
      <w:proofErr w:type="spellStart"/>
      <w:r>
        <w:rPr>
          <w:i/>
          <w:iCs/>
          <w:color w:val="000000"/>
          <w:sz w:val="28"/>
          <w:szCs w:val="28"/>
        </w:rPr>
        <w:t>створюючи</w:t>
      </w:r>
      <w:proofErr w:type="spellEnd"/>
      <w:r>
        <w:rPr>
          <w:i/>
          <w:iCs/>
          <w:color w:val="000000"/>
          <w:sz w:val="28"/>
          <w:szCs w:val="28"/>
        </w:rPr>
        <w:t xml:space="preserve"> твори, </w:t>
      </w:r>
      <w:proofErr w:type="spellStart"/>
      <w:r>
        <w:rPr>
          <w:i/>
          <w:iCs/>
          <w:color w:val="000000"/>
          <w:sz w:val="28"/>
          <w:szCs w:val="28"/>
        </w:rPr>
        <w:t>виконує</w:t>
      </w:r>
      <w:proofErr w:type="spellEnd"/>
      <w:r>
        <w:rPr>
          <w:i/>
          <w:iCs/>
          <w:color w:val="000000"/>
          <w:sz w:val="28"/>
          <w:szCs w:val="28"/>
        </w:rPr>
        <w:t xml:space="preserve"> </w:t>
      </w:r>
      <w:proofErr w:type="spellStart"/>
      <w:r>
        <w:rPr>
          <w:i/>
          <w:iCs/>
          <w:color w:val="000000"/>
          <w:sz w:val="28"/>
          <w:szCs w:val="28"/>
        </w:rPr>
        <w:t>тільки</w:t>
      </w:r>
      <w:proofErr w:type="spellEnd"/>
      <w:r>
        <w:rPr>
          <w:i/>
          <w:iCs/>
          <w:color w:val="000000"/>
          <w:sz w:val="28"/>
          <w:szCs w:val="28"/>
        </w:rPr>
        <w:t xml:space="preserve"> </w:t>
      </w:r>
      <w:proofErr w:type="spellStart"/>
      <w:r>
        <w:rPr>
          <w:i/>
          <w:iCs/>
          <w:color w:val="000000"/>
          <w:sz w:val="28"/>
          <w:szCs w:val="28"/>
        </w:rPr>
        <w:t>частину</w:t>
      </w:r>
      <w:proofErr w:type="spellEnd"/>
      <w:r>
        <w:rPr>
          <w:i/>
          <w:iCs/>
          <w:color w:val="000000"/>
          <w:sz w:val="28"/>
          <w:szCs w:val="28"/>
        </w:rPr>
        <w:t xml:space="preserve"> </w:t>
      </w:r>
      <w:proofErr w:type="spellStart"/>
      <w:r>
        <w:rPr>
          <w:i/>
          <w:iCs/>
          <w:color w:val="000000"/>
          <w:sz w:val="28"/>
          <w:szCs w:val="28"/>
        </w:rPr>
        <w:t>роботи</w:t>
      </w:r>
      <w:proofErr w:type="spellEnd"/>
      <w:r>
        <w:rPr>
          <w:i/>
          <w:iCs/>
          <w:color w:val="000000"/>
          <w:sz w:val="28"/>
          <w:szCs w:val="28"/>
        </w:rPr>
        <w:t xml:space="preserve">, </w:t>
      </w:r>
      <w:proofErr w:type="spellStart"/>
      <w:r>
        <w:rPr>
          <w:i/>
          <w:iCs/>
          <w:color w:val="000000"/>
          <w:sz w:val="28"/>
          <w:szCs w:val="28"/>
        </w:rPr>
        <w:t>сподіваючись</w:t>
      </w:r>
      <w:proofErr w:type="spellEnd"/>
      <w:r>
        <w:rPr>
          <w:i/>
          <w:iCs/>
          <w:color w:val="000000"/>
          <w:sz w:val="28"/>
          <w:szCs w:val="28"/>
        </w:rPr>
        <w:t xml:space="preserve">, </w:t>
      </w:r>
      <w:proofErr w:type="spellStart"/>
      <w:r>
        <w:rPr>
          <w:i/>
          <w:iCs/>
          <w:color w:val="000000"/>
          <w:sz w:val="28"/>
          <w:szCs w:val="28"/>
        </w:rPr>
        <w:t>що</w:t>
      </w:r>
      <w:proofErr w:type="spellEnd"/>
      <w:r>
        <w:rPr>
          <w:i/>
          <w:iCs/>
          <w:color w:val="000000"/>
          <w:sz w:val="28"/>
          <w:szCs w:val="28"/>
        </w:rPr>
        <w:t xml:space="preserve"> </w:t>
      </w:r>
      <w:proofErr w:type="spellStart"/>
      <w:r>
        <w:rPr>
          <w:i/>
          <w:iCs/>
          <w:color w:val="000000"/>
          <w:sz w:val="28"/>
          <w:szCs w:val="28"/>
        </w:rPr>
        <w:t>читач</w:t>
      </w:r>
      <w:proofErr w:type="spellEnd"/>
      <w:r>
        <w:rPr>
          <w:i/>
          <w:iCs/>
          <w:color w:val="000000"/>
          <w:sz w:val="28"/>
          <w:szCs w:val="28"/>
        </w:rPr>
        <w:t xml:space="preserve"> </w:t>
      </w:r>
      <w:proofErr w:type="spellStart"/>
      <w:r>
        <w:rPr>
          <w:i/>
          <w:iCs/>
          <w:color w:val="000000"/>
          <w:sz w:val="28"/>
          <w:szCs w:val="28"/>
        </w:rPr>
        <w:t>прийме</w:t>
      </w:r>
      <w:proofErr w:type="spellEnd"/>
      <w:r>
        <w:rPr>
          <w:i/>
          <w:iCs/>
          <w:color w:val="000000"/>
          <w:sz w:val="28"/>
          <w:szCs w:val="28"/>
        </w:rPr>
        <w:t xml:space="preserve"> </w:t>
      </w:r>
      <w:proofErr w:type="spellStart"/>
      <w:r>
        <w:rPr>
          <w:i/>
          <w:iCs/>
          <w:color w:val="000000"/>
          <w:sz w:val="28"/>
          <w:szCs w:val="28"/>
        </w:rPr>
        <w:t>подальшу</w:t>
      </w:r>
      <w:proofErr w:type="spellEnd"/>
      <w:r>
        <w:rPr>
          <w:i/>
          <w:iCs/>
          <w:color w:val="000000"/>
          <w:sz w:val="28"/>
          <w:szCs w:val="28"/>
        </w:rPr>
        <w:t xml:space="preserve"> участь у </w:t>
      </w:r>
      <w:proofErr w:type="spellStart"/>
      <w:r>
        <w:rPr>
          <w:i/>
          <w:iCs/>
          <w:color w:val="000000"/>
          <w:sz w:val="28"/>
          <w:szCs w:val="28"/>
        </w:rPr>
        <w:t>його</w:t>
      </w:r>
      <w:proofErr w:type="spellEnd"/>
      <w:r>
        <w:rPr>
          <w:i/>
          <w:iCs/>
          <w:color w:val="000000"/>
          <w:sz w:val="28"/>
          <w:szCs w:val="28"/>
        </w:rPr>
        <w:t xml:space="preserve"> </w:t>
      </w:r>
      <w:proofErr w:type="spellStart"/>
      <w:r>
        <w:rPr>
          <w:i/>
          <w:iCs/>
          <w:color w:val="000000"/>
          <w:sz w:val="28"/>
          <w:szCs w:val="28"/>
        </w:rPr>
        <w:t>розумовій</w:t>
      </w:r>
      <w:proofErr w:type="spellEnd"/>
      <w:r>
        <w:rPr>
          <w:i/>
          <w:iCs/>
          <w:color w:val="000000"/>
          <w:sz w:val="28"/>
          <w:szCs w:val="28"/>
        </w:rPr>
        <w:t xml:space="preserve"> </w:t>
      </w:r>
      <w:proofErr w:type="spellStart"/>
      <w:r>
        <w:rPr>
          <w:i/>
          <w:iCs/>
          <w:color w:val="000000"/>
          <w:sz w:val="28"/>
          <w:szCs w:val="28"/>
        </w:rPr>
        <w:t>діяльності</w:t>
      </w:r>
      <w:proofErr w:type="spellEnd"/>
      <w:r>
        <w:rPr>
          <w:color w:val="000000"/>
          <w:sz w:val="28"/>
          <w:szCs w:val="28"/>
        </w:rPr>
        <w:t>». (Й. Гете).</w:t>
      </w:r>
    </w:p>
    <w:p w14:paraId="713BE164"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lastRenderedPageBreak/>
        <w:t>«</w:t>
      </w:r>
      <w:r>
        <w:rPr>
          <w:i/>
          <w:iCs/>
          <w:color w:val="000000"/>
          <w:sz w:val="28"/>
          <w:szCs w:val="28"/>
        </w:rPr>
        <w:t xml:space="preserve">Людина з гарною книгою в руках </w:t>
      </w:r>
      <w:proofErr w:type="spellStart"/>
      <w:r>
        <w:rPr>
          <w:i/>
          <w:iCs/>
          <w:color w:val="000000"/>
          <w:sz w:val="28"/>
          <w:szCs w:val="28"/>
        </w:rPr>
        <w:t>ніколи</w:t>
      </w:r>
      <w:proofErr w:type="spellEnd"/>
      <w:r>
        <w:rPr>
          <w:i/>
          <w:iCs/>
          <w:color w:val="000000"/>
          <w:sz w:val="28"/>
          <w:szCs w:val="28"/>
        </w:rPr>
        <w:t xml:space="preserve"> не </w:t>
      </w:r>
      <w:proofErr w:type="spellStart"/>
      <w:r>
        <w:rPr>
          <w:i/>
          <w:iCs/>
          <w:color w:val="000000"/>
          <w:sz w:val="28"/>
          <w:szCs w:val="28"/>
        </w:rPr>
        <w:t>може</w:t>
      </w:r>
      <w:proofErr w:type="spellEnd"/>
      <w:r>
        <w:rPr>
          <w:i/>
          <w:iCs/>
          <w:color w:val="000000"/>
          <w:sz w:val="28"/>
          <w:szCs w:val="28"/>
        </w:rPr>
        <w:t xml:space="preserve"> бути </w:t>
      </w:r>
      <w:proofErr w:type="spellStart"/>
      <w:r>
        <w:rPr>
          <w:i/>
          <w:iCs/>
          <w:color w:val="000000"/>
          <w:sz w:val="28"/>
          <w:szCs w:val="28"/>
        </w:rPr>
        <w:t>самотньою</w:t>
      </w:r>
      <w:proofErr w:type="spellEnd"/>
      <w:r>
        <w:rPr>
          <w:color w:val="000000"/>
          <w:sz w:val="28"/>
          <w:szCs w:val="28"/>
        </w:rPr>
        <w:t>» (</w:t>
      </w:r>
      <w:proofErr w:type="spellStart"/>
      <w:r>
        <w:rPr>
          <w:color w:val="000000"/>
          <w:sz w:val="28"/>
          <w:szCs w:val="28"/>
        </w:rPr>
        <w:t>Гольдоні</w:t>
      </w:r>
      <w:proofErr w:type="spellEnd"/>
      <w:r>
        <w:rPr>
          <w:color w:val="000000"/>
          <w:sz w:val="28"/>
          <w:szCs w:val="28"/>
        </w:rPr>
        <w:t>)</w:t>
      </w:r>
    </w:p>
    <w:p w14:paraId="21429C50"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r>
        <w:rPr>
          <w:i/>
          <w:iCs/>
          <w:color w:val="000000"/>
          <w:sz w:val="28"/>
          <w:szCs w:val="28"/>
        </w:rPr>
        <w:t xml:space="preserve">Хороша та книга, яку </w:t>
      </w:r>
      <w:proofErr w:type="spellStart"/>
      <w:r>
        <w:rPr>
          <w:i/>
          <w:iCs/>
          <w:color w:val="000000"/>
          <w:sz w:val="28"/>
          <w:szCs w:val="28"/>
        </w:rPr>
        <w:t>відкриваєш</w:t>
      </w:r>
      <w:proofErr w:type="spellEnd"/>
      <w:r>
        <w:rPr>
          <w:i/>
          <w:iCs/>
          <w:color w:val="000000"/>
          <w:sz w:val="28"/>
          <w:szCs w:val="28"/>
        </w:rPr>
        <w:t xml:space="preserve"> - </w:t>
      </w:r>
      <w:proofErr w:type="spellStart"/>
      <w:r>
        <w:rPr>
          <w:i/>
          <w:iCs/>
          <w:color w:val="000000"/>
          <w:sz w:val="28"/>
          <w:szCs w:val="28"/>
        </w:rPr>
        <w:t>смакуючи</w:t>
      </w:r>
      <w:proofErr w:type="spellEnd"/>
      <w:r>
        <w:rPr>
          <w:i/>
          <w:iCs/>
          <w:color w:val="000000"/>
          <w:sz w:val="28"/>
          <w:szCs w:val="28"/>
        </w:rPr>
        <w:t xml:space="preserve">, а </w:t>
      </w:r>
      <w:proofErr w:type="spellStart"/>
      <w:r>
        <w:rPr>
          <w:i/>
          <w:iCs/>
          <w:color w:val="000000"/>
          <w:sz w:val="28"/>
          <w:szCs w:val="28"/>
        </w:rPr>
        <w:t>закриваєш</w:t>
      </w:r>
      <w:proofErr w:type="spellEnd"/>
      <w:r>
        <w:rPr>
          <w:i/>
          <w:iCs/>
          <w:color w:val="000000"/>
          <w:sz w:val="28"/>
          <w:szCs w:val="28"/>
        </w:rPr>
        <w:t xml:space="preserve"> — </w:t>
      </w:r>
      <w:proofErr w:type="spellStart"/>
      <w:r>
        <w:rPr>
          <w:i/>
          <w:iCs/>
          <w:color w:val="000000"/>
          <w:sz w:val="28"/>
          <w:szCs w:val="28"/>
        </w:rPr>
        <w:t>збагатившись</w:t>
      </w:r>
      <w:proofErr w:type="spellEnd"/>
      <w:r>
        <w:rPr>
          <w:color w:val="000000"/>
          <w:sz w:val="28"/>
          <w:szCs w:val="28"/>
        </w:rPr>
        <w:t>».   (А. Олкотт)</w:t>
      </w:r>
    </w:p>
    <w:p w14:paraId="13735A98"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r>
        <w:rPr>
          <w:i/>
          <w:iCs/>
          <w:color w:val="000000"/>
          <w:sz w:val="28"/>
          <w:szCs w:val="28"/>
        </w:rPr>
        <w:t xml:space="preserve">Книга — </w:t>
      </w:r>
      <w:proofErr w:type="spellStart"/>
      <w:r>
        <w:rPr>
          <w:i/>
          <w:iCs/>
          <w:color w:val="000000"/>
          <w:sz w:val="28"/>
          <w:szCs w:val="28"/>
        </w:rPr>
        <w:t>казкова</w:t>
      </w:r>
      <w:proofErr w:type="spellEnd"/>
      <w:r>
        <w:rPr>
          <w:i/>
          <w:iCs/>
          <w:color w:val="000000"/>
          <w:sz w:val="28"/>
          <w:szCs w:val="28"/>
        </w:rPr>
        <w:t xml:space="preserve"> лампа, яка </w:t>
      </w:r>
      <w:proofErr w:type="spellStart"/>
      <w:r>
        <w:rPr>
          <w:i/>
          <w:iCs/>
          <w:color w:val="000000"/>
          <w:sz w:val="28"/>
          <w:szCs w:val="28"/>
        </w:rPr>
        <w:t>дарує</w:t>
      </w:r>
      <w:proofErr w:type="spellEnd"/>
      <w:r>
        <w:rPr>
          <w:i/>
          <w:iCs/>
          <w:color w:val="000000"/>
          <w:sz w:val="28"/>
          <w:szCs w:val="28"/>
        </w:rPr>
        <w:t xml:space="preserve"> </w:t>
      </w:r>
      <w:proofErr w:type="spellStart"/>
      <w:r>
        <w:rPr>
          <w:i/>
          <w:iCs/>
          <w:color w:val="000000"/>
          <w:sz w:val="28"/>
          <w:szCs w:val="28"/>
        </w:rPr>
        <w:t>людині</w:t>
      </w:r>
      <w:proofErr w:type="spellEnd"/>
      <w:r>
        <w:rPr>
          <w:i/>
          <w:iCs/>
          <w:color w:val="000000"/>
          <w:sz w:val="28"/>
          <w:szCs w:val="28"/>
        </w:rPr>
        <w:t xml:space="preserve"> </w:t>
      </w:r>
      <w:proofErr w:type="spellStart"/>
      <w:r>
        <w:rPr>
          <w:i/>
          <w:iCs/>
          <w:color w:val="000000"/>
          <w:sz w:val="28"/>
          <w:szCs w:val="28"/>
        </w:rPr>
        <w:t>світло</w:t>
      </w:r>
      <w:proofErr w:type="spellEnd"/>
      <w:r>
        <w:rPr>
          <w:i/>
          <w:iCs/>
          <w:color w:val="000000"/>
          <w:sz w:val="28"/>
          <w:szCs w:val="28"/>
        </w:rPr>
        <w:t xml:space="preserve"> на </w:t>
      </w:r>
      <w:proofErr w:type="spellStart"/>
      <w:r>
        <w:rPr>
          <w:i/>
          <w:iCs/>
          <w:color w:val="000000"/>
          <w:sz w:val="28"/>
          <w:szCs w:val="28"/>
        </w:rPr>
        <w:t>найвіддаленіших</w:t>
      </w:r>
      <w:proofErr w:type="spellEnd"/>
      <w:r>
        <w:rPr>
          <w:i/>
          <w:iCs/>
          <w:color w:val="000000"/>
          <w:sz w:val="28"/>
          <w:szCs w:val="28"/>
        </w:rPr>
        <w:t xml:space="preserve"> і </w:t>
      </w:r>
      <w:proofErr w:type="spellStart"/>
      <w:r>
        <w:rPr>
          <w:i/>
          <w:iCs/>
          <w:color w:val="000000"/>
          <w:sz w:val="28"/>
          <w:szCs w:val="28"/>
        </w:rPr>
        <w:t>темних</w:t>
      </w:r>
      <w:proofErr w:type="spellEnd"/>
      <w:r>
        <w:rPr>
          <w:i/>
          <w:iCs/>
          <w:color w:val="000000"/>
          <w:sz w:val="28"/>
          <w:szCs w:val="28"/>
        </w:rPr>
        <w:t xml:space="preserve"> шляхах </w:t>
      </w:r>
      <w:proofErr w:type="spellStart"/>
      <w:r>
        <w:rPr>
          <w:i/>
          <w:iCs/>
          <w:color w:val="000000"/>
          <w:sz w:val="28"/>
          <w:szCs w:val="28"/>
        </w:rPr>
        <w:t>життя</w:t>
      </w:r>
      <w:proofErr w:type="spellEnd"/>
      <w:r>
        <w:rPr>
          <w:color w:val="000000"/>
          <w:sz w:val="28"/>
          <w:szCs w:val="28"/>
        </w:rPr>
        <w:t xml:space="preserve">».  (А. М. </w:t>
      </w:r>
      <w:proofErr w:type="spellStart"/>
      <w:r>
        <w:rPr>
          <w:color w:val="000000"/>
          <w:sz w:val="28"/>
          <w:szCs w:val="28"/>
        </w:rPr>
        <w:t>Упіт</w:t>
      </w:r>
      <w:proofErr w:type="spellEnd"/>
      <w:r>
        <w:rPr>
          <w:color w:val="000000"/>
          <w:sz w:val="28"/>
          <w:szCs w:val="28"/>
        </w:rPr>
        <w:t>)</w:t>
      </w:r>
    </w:p>
    <w:p w14:paraId="4B672F2B"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proofErr w:type="spellStart"/>
      <w:r>
        <w:rPr>
          <w:i/>
          <w:iCs/>
          <w:color w:val="000000"/>
          <w:sz w:val="28"/>
          <w:szCs w:val="28"/>
        </w:rPr>
        <w:t>Випадкова</w:t>
      </w:r>
      <w:proofErr w:type="spellEnd"/>
      <w:r>
        <w:rPr>
          <w:i/>
          <w:iCs/>
          <w:color w:val="000000"/>
          <w:sz w:val="28"/>
          <w:szCs w:val="28"/>
        </w:rPr>
        <w:t xml:space="preserve"> </w:t>
      </w:r>
      <w:proofErr w:type="spellStart"/>
      <w:r>
        <w:rPr>
          <w:i/>
          <w:iCs/>
          <w:color w:val="000000"/>
          <w:sz w:val="28"/>
          <w:szCs w:val="28"/>
        </w:rPr>
        <w:t>зустріч</w:t>
      </w:r>
      <w:proofErr w:type="spellEnd"/>
      <w:r>
        <w:rPr>
          <w:i/>
          <w:iCs/>
          <w:color w:val="000000"/>
          <w:sz w:val="28"/>
          <w:szCs w:val="28"/>
        </w:rPr>
        <w:t xml:space="preserve"> з гарною книгою </w:t>
      </w:r>
      <w:proofErr w:type="spellStart"/>
      <w:r>
        <w:rPr>
          <w:i/>
          <w:iCs/>
          <w:color w:val="000000"/>
          <w:sz w:val="28"/>
          <w:szCs w:val="28"/>
        </w:rPr>
        <w:t>може</w:t>
      </w:r>
      <w:proofErr w:type="spellEnd"/>
      <w:r>
        <w:rPr>
          <w:i/>
          <w:iCs/>
          <w:color w:val="000000"/>
          <w:sz w:val="28"/>
          <w:szCs w:val="28"/>
        </w:rPr>
        <w:t xml:space="preserve"> </w:t>
      </w:r>
      <w:proofErr w:type="spellStart"/>
      <w:r>
        <w:rPr>
          <w:i/>
          <w:iCs/>
          <w:color w:val="000000"/>
          <w:sz w:val="28"/>
          <w:szCs w:val="28"/>
        </w:rPr>
        <w:t>назавжди</w:t>
      </w:r>
      <w:proofErr w:type="spellEnd"/>
      <w:r>
        <w:rPr>
          <w:i/>
          <w:iCs/>
          <w:color w:val="000000"/>
          <w:sz w:val="28"/>
          <w:szCs w:val="28"/>
        </w:rPr>
        <w:t xml:space="preserve"> </w:t>
      </w:r>
      <w:proofErr w:type="spellStart"/>
      <w:r>
        <w:rPr>
          <w:i/>
          <w:iCs/>
          <w:color w:val="000000"/>
          <w:sz w:val="28"/>
          <w:szCs w:val="28"/>
        </w:rPr>
        <w:t>змінити</w:t>
      </w:r>
      <w:proofErr w:type="spellEnd"/>
      <w:r>
        <w:rPr>
          <w:i/>
          <w:iCs/>
          <w:color w:val="000000"/>
          <w:sz w:val="28"/>
          <w:szCs w:val="28"/>
        </w:rPr>
        <w:t xml:space="preserve"> долю </w:t>
      </w:r>
      <w:proofErr w:type="spellStart"/>
      <w:r>
        <w:rPr>
          <w:i/>
          <w:iCs/>
          <w:color w:val="000000"/>
          <w:sz w:val="28"/>
          <w:szCs w:val="28"/>
        </w:rPr>
        <w:t>людини</w:t>
      </w:r>
      <w:proofErr w:type="spellEnd"/>
      <w:r>
        <w:rPr>
          <w:color w:val="000000"/>
          <w:sz w:val="28"/>
          <w:szCs w:val="28"/>
        </w:rPr>
        <w:t>». (М. Прево)</w:t>
      </w:r>
    </w:p>
    <w:p w14:paraId="50895611" w14:textId="77777777" w:rsidR="0030480F" w:rsidRDefault="0030480F" w:rsidP="009C714F">
      <w:pPr>
        <w:pStyle w:val="a3"/>
        <w:numPr>
          <w:ilvl w:val="0"/>
          <w:numId w:val="18"/>
        </w:numPr>
        <w:spacing w:before="0" w:beforeAutospacing="0" w:after="200" w:afterAutospacing="0"/>
        <w:ind w:left="1440"/>
        <w:contextualSpacing/>
      </w:pPr>
      <w:r>
        <w:rPr>
          <w:i/>
          <w:iCs/>
          <w:color w:val="000000"/>
          <w:sz w:val="28"/>
          <w:szCs w:val="28"/>
        </w:rPr>
        <w:t>«...Книга — превосходный собеседник и великолепное орудие; она — чудесное лекарство и замечательное развлечение.</w:t>
      </w:r>
      <w:r>
        <w:rPr>
          <w:color w:val="000000"/>
          <w:sz w:val="28"/>
          <w:szCs w:val="28"/>
        </w:rPr>
        <w:t>..»  (Аль-</w:t>
      </w:r>
      <w:proofErr w:type="spellStart"/>
      <w:r>
        <w:rPr>
          <w:color w:val="000000"/>
          <w:sz w:val="28"/>
          <w:szCs w:val="28"/>
        </w:rPr>
        <w:t>Джахіз</w:t>
      </w:r>
      <w:proofErr w:type="spellEnd"/>
      <w:r>
        <w:rPr>
          <w:color w:val="000000"/>
          <w:sz w:val="28"/>
          <w:szCs w:val="28"/>
        </w:rPr>
        <w:t>)</w:t>
      </w:r>
    </w:p>
    <w:p w14:paraId="3FB7B506"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r>
        <w:rPr>
          <w:i/>
          <w:iCs/>
          <w:color w:val="000000"/>
          <w:sz w:val="28"/>
          <w:szCs w:val="28"/>
        </w:rPr>
        <w:t xml:space="preserve">Книги - </w:t>
      </w:r>
      <w:proofErr w:type="spellStart"/>
      <w:r>
        <w:rPr>
          <w:i/>
          <w:iCs/>
          <w:color w:val="000000"/>
          <w:sz w:val="28"/>
          <w:szCs w:val="28"/>
        </w:rPr>
        <w:t>кораблі</w:t>
      </w:r>
      <w:proofErr w:type="spellEnd"/>
      <w:r>
        <w:rPr>
          <w:i/>
          <w:iCs/>
          <w:color w:val="000000"/>
          <w:sz w:val="28"/>
          <w:szCs w:val="28"/>
        </w:rPr>
        <w:t xml:space="preserve"> думок, </w:t>
      </w:r>
      <w:proofErr w:type="spellStart"/>
      <w:r>
        <w:rPr>
          <w:i/>
          <w:iCs/>
          <w:color w:val="000000"/>
          <w:sz w:val="28"/>
          <w:szCs w:val="28"/>
        </w:rPr>
        <w:t>що</w:t>
      </w:r>
      <w:proofErr w:type="spellEnd"/>
      <w:r>
        <w:rPr>
          <w:i/>
          <w:iCs/>
          <w:color w:val="000000"/>
          <w:sz w:val="28"/>
          <w:szCs w:val="28"/>
        </w:rPr>
        <w:t xml:space="preserve"> </w:t>
      </w:r>
      <w:proofErr w:type="spellStart"/>
      <w:r>
        <w:rPr>
          <w:i/>
          <w:iCs/>
          <w:color w:val="000000"/>
          <w:sz w:val="28"/>
          <w:szCs w:val="28"/>
        </w:rPr>
        <w:t>мандрують</w:t>
      </w:r>
      <w:proofErr w:type="spellEnd"/>
      <w:r>
        <w:rPr>
          <w:i/>
          <w:iCs/>
          <w:color w:val="000000"/>
          <w:sz w:val="28"/>
          <w:szCs w:val="28"/>
        </w:rPr>
        <w:t xml:space="preserve"> у </w:t>
      </w:r>
      <w:proofErr w:type="spellStart"/>
      <w:r>
        <w:rPr>
          <w:i/>
          <w:iCs/>
          <w:color w:val="000000"/>
          <w:sz w:val="28"/>
          <w:szCs w:val="28"/>
        </w:rPr>
        <w:t>часі</w:t>
      </w:r>
      <w:proofErr w:type="spellEnd"/>
      <w:r>
        <w:rPr>
          <w:i/>
          <w:iCs/>
          <w:color w:val="000000"/>
          <w:sz w:val="28"/>
          <w:szCs w:val="28"/>
        </w:rPr>
        <w:t xml:space="preserve"> і </w:t>
      </w:r>
      <w:proofErr w:type="spellStart"/>
      <w:r>
        <w:rPr>
          <w:i/>
          <w:iCs/>
          <w:color w:val="000000"/>
          <w:sz w:val="28"/>
          <w:szCs w:val="28"/>
        </w:rPr>
        <w:t>дбайливо</w:t>
      </w:r>
      <w:proofErr w:type="spellEnd"/>
      <w:r>
        <w:rPr>
          <w:i/>
          <w:iCs/>
          <w:color w:val="000000"/>
          <w:sz w:val="28"/>
          <w:szCs w:val="28"/>
        </w:rPr>
        <w:t xml:space="preserve"> </w:t>
      </w:r>
      <w:proofErr w:type="spellStart"/>
      <w:r>
        <w:rPr>
          <w:i/>
          <w:iCs/>
          <w:color w:val="000000"/>
          <w:sz w:val="28"/>
          <w:szCs w:val="28"/>
        </w:rPr>
        <w:t>несуть</w:t>
      </w:r>
      <w:proofErr w:type="spellEnd"/>
      <w:r>
        <w:rPr>
          <w:i/>
          <w:iCs/>
          <w:color w:val="000000"/>
          <w:sz w:val="28"/>
          <w:szCs w:val="28"/>
        </w:rPr>
        <w:t xml:space="preserve"> </w:t>
      </w:r>
      <w:proofErr w:type="spellStart"/>
      <w:r>
        <w:rPr>
          <w:i/>
          <w:iCs/>
          <w:color w:val="000000"/>
          <w:sz w:val="28"/>
          <w:szCs w:val="28"/>
        </w:rPr>
        <w:t>свій</w:t>
      </w:r>
      <w:proofErr w:type="spellEnd"/>
      <w:r>
        <w:rPr>
          <w:i/>
          <w:iCs/>
          <w:color w:val="000000"/>
          <w:sz w:val="28"/>
          <w:szCs w:val="28"/>
        </w:rPr>
        <w:t xml:space="preserve"> </w:t>
      </w:r>
      <w:proofErr w:type="spellStart"/>
      <w:r>
        <w:rPr>
          <w:i/>
          <w:iCs/>
          <w:color w:val="000000"/>
          <w:sz w:val="28"/>
          <w:szCs w:val="28"/>
        </w:rPr>
        <w:t>дорогоцінний</w:t>
      </w:r>
      <w:proofErr w:type="spellEnd"/>
      <w:r>
        <w:rPr>
          <w:i/>
          <w:iCs/>
          <w:color w:val="000000"/>
          <w:sz w:val="28"/>
          <w:szCs w:val="28"/>
        </w:rPr>
        <w:t xml:space="preserve"> </w:t>
      </w:r>
      <w:proofErr w:type="spellStart"/>
      <w:r>
        <w:rPr>
          <w:i/>
          <w:iCs/>
          <w:color w:val="000000"/>
          <w:sz w:val="28"/>
          <w:szCs w:val="28"/>
        </w:rPr>
        <w:t>вантаж</w:t>
      </w:r>
      <w:proofErr w:type="spellEnd"/>
      <w:r>
        <w:rPr>
          <w:i/>
          <w:iCs/>
          <w:color w:val="000000"/>
          <w:sz w:val="28"/>
          <w:szCs w:val="28"/>
        </w:rPr>
        <w:t xml:space="preserve"> </w:t>
      </w:r>
      <w:proofErr w:type="spellStart"/>
      <w:r>
        <w:rPr>
          <w:i/>
          <w:iCs/>
          <w:color w:val="000000"/>
          <w:sz w:val="28"/>
          <w:szCs w:val="28"/>
        </w:rPr>
        <w:t>від</w:t>
      </w:r>
      <w:proofErr w:type="spellEnd"/>
      <w:r>
        <w:rPr>
          <w:i/>
          <w:iCs/>
          <w:color w:val="000000"/>
          <w:sz w:val="28"/>
          <w:szCs w:val="28"/>
        </w:rPr>
        <w:t xml:space="preserve"> </w:t>
      </w:r>
      <w:proofErr w:type="spellStart"/>
      <w:r>
        <w:rPr>
          <w:i/>
          <w:iCs/>
          <w:color w:val="000000"/>
          <w:sz w:val="28"/>
          <w:szCs w:val="28"/>
        </w:rPr>
        <w:t>покоління</w:t>
      </w:r>
      <w:proofErr w:type="spellEnd"/>
      <w:r>
        <w:rPr>
          <w:i/>
          <w:iCs/>
          <w:color w:val="000000"/>
          <w:sz w:val="28"/>
          <w:szCs w:val="28"/>
        </w:rPr>
        <w:t xml:space="preserve"> до </w:t>
      </w:r>
      <w:proofErr w:type="spellStart"/>
      <w:r>
        <w:rPr>
          <w:i/>
          <w:iCs/>
          <w:color w:val="000000"/>
          <w:sz w:val="28"/>
          <w:szCs w:val="28"/>
        </w:rPr>
        <w:t>покоління</w:t>
      </w:r>
      <w:proofErr w:type="spellEnd"/>
      <w:r>
        <w:rPr>
          <w:color w:val="000000"/>
          <w:sz w:val="28"/>
          <w:szCs w:val="28"/>
        </w:rPr>
        <w:t>».  (Ф. Бекон)</w:t>
      </w:r>
    </w:p>
    <w:p w14:paraId="05A881C6" w14:textId="77777777" w:rsidR="0030480F" w:rsidRDefault="0030480F" w:rsidP="009C714F">
      <w:pPr>
        <w:pStyle w:val="a3"/>
        <w:numPr>
          <w:ilvl w:val="0"/>
          <w:numId w:val="18"/>
        </w:numPr>
        <w:spacing w:before="0" w:beforeAutospacing="0" w:after="200" w:afterAutospacing="0"/>
        <w:ind w:left="1440"/>
        <w:contextualSpacing/>
      </w:pPr>
      <w:r>
        <w:rPr>
          <w:color w:val="000000"/>
          <w:sz w:val="28"/>
          <w:szCs w:val="28"/>
        </w:rPr>
        <w:t>«</w:t>
      </w:r>
      <w:proofErr w:type="spellStart"/>
      <w:r>
        <w:rPr>
          <w:i/>
          <w:iCs/>
          <w:color w:val="000000"/>
          <w:sz w:val="28"/>
          <w:szCs w:val="28"/>
        </w:rPr>
        <w:t>Читаючи</w:t>
      </w:r>
      <w:proofErr w:type="spellEnd"/>
      <w:r>
        <w:rPr>
          <w:i/>
          <w:iCs/>
          <w:color w:val="000000"/>
          <w:sz w:val="28"/>
          <w:szCs w:val="28"/>
        </w:rPr>
        <w:t xml:space="preserve"> </w:t>
      </w:r>
      <w:proofErr w:type="spellStart"/>
      <w:r>
        <w:rPr>
          <w:i/>
          <w:iCs/>
          <w:color w:val="000000"/>
          <w:sz w:val="28"/>
          <w:szCs w:val="28"/>
        </w:rPr>
        <w:t>вперше</w:t>
      </w:r>
      <w:proofErr w:type="spellEnd"/>
      <w:r>
        <w:rPr>
          <w:i/>
          <w:iCs/>
          <w:color w:val="000000"/>
          <w:sz w:val="28"/>
          <w:szCs w:val="28"/>
        </w:rPr>
        <w:t xml:space="preserve"> </w:t>
      </w:r>
      <w:proofErr w:type="spellStart"/>
      <w:r>
        <w:rPr>
          <w:i/>
          <w:iCs/>
          <w:color w:val="000000"/>
          <w:sz w:val="28"/>
          <w:szCs w:val="28"/>
        </w:rPr>
        <w:t>хорошу</w:t>
      </w:r>
      <w:proofErr w:type="spellEnd"/>
      <w:r>
        <w:rPr>
          <w:i/>
          <w:iCs/>
          <w:color w:val="000000"/>
          <w:sz w:val="28"/>
          <w:szCs w:val="28"/>
        </w:rPr>
        <w:t xml:space="preserve"> книгу, ми </w:t>
      </w:r>
      <w:proofErr w:type="spellStart"/>
      <w:r>
        <w:rPr>
          <w:i/>
          <w:iCs/>
          <w:color w:val="000000"/>
          <w:sz w:val="28"/>
          <w:szCs w:val="28"/>
        </w:rPr>
        <w:t>переживаємо</w:t>
      </w:r>
      <w:proofErr w:type="spellEnd"/>
      <w:r>
        <w:rPr>
          <w:i/>
          <w:iCs/>
          <w:color w:val="000000"/>
          <w:sz w:val="28"/>
          <w:szCs w:val="28"/>
        </w:rPr>
        <w:t xml:space="preserve"> </w:t>
      </w:r>
      <w:proofErr w:type="spellStart"/>
      <w:r>
        <w:rPr>
          <w:i/>
          <w:iCs/>
          <w:color w:val="000000"/>
          <w:sz w:val="28"/>
          <w:szCs w:val="28"/>
        </w:rPr>
        <w:t>відчуття</w:t>
      </w:r>
      <w:proofErr w:type="spellEnd"/>
      <w:r>
        <w:rPr>
          <w:i/>
          <w:iCs/>
          <w:color w:val="000000"/>
          <w:sz w:val="28"/>
          <w:szCs w:val="28"/>
        </w:rPr>
        <w:t xml:space="preserve">, </w:t>
      </w:r>
      <w:proofErr w:type="spellStart"/>
      <w:r>
        <w:rPr>
          <w:i/>
          <w:iCs/>
          <w:color w:val="000000"/>
          <w:sz w:val="28"/>
          <w:szCs w:val="28"/>
        </w:rPr>
        <w:t>ніби</w:t>
      </w:r>
      <w:proofErr w:type="spellEnd"/>
      <w:r>
        <w:rPr>
          <w:i/>
          <w:iCs/>
          <w:color w:val="000000"/>
          <w:sz w:val="28"/>
          <w:szCs w:val="28"/>
        </w:rPr>
        <w:t xml:space="preserve"> </w:t>
      </w:r>
      <w:proofErr w:type="spellStart"/>
      <w:r>
        <w:rPr>
          <w:i/>
          <w:iCs/>
          <w:color w:val="000000"/>
          <w:sz w:val="28"/>
          <w:szCs w:val="28"/>
        </w:rPr>
        <w:t>знайшли</w:t>
      </w:r>
      <w:proofErr w:type="spellEnd"/>
      <w:r>
        <w:rPr>
          <w:i/>
          <w:iCs/>
          <w:color w:val="000000"/>
          <w:sz w:val="28"/>
          <w:szCs w:val="28"/>
        </w:rPr>
        <w:t xml:space="preserve"> нового друга. </w:t>
      </w:r>
      <w:proofErr w:type="spellStart"/>
      <w:r>
        <w:rPr>
          <w:i/>
          <w:iCs/>
          <w:color w:val="000000"/>
          <w:sz w:val="28"/>
          <w:szCs w:val="28"/>
        </w:rPr>
        <w:t>Перечитати</w:t>
      </w:r>
      <w:proofErr w:type="spellEnd"/>
      <w:r>
        <w:rPr>
          <w:i/>
          <w:iCs/>
          <w:color w:val="000000"/>
          <w:sz w:val="28"/>
          <w:szCs w:val="28"/>
        </w:rPr>
        <w:t xml:space="preserve"> книгу - значить </w:t>
      </w:r>
      <w:proofErr w:type="spellStart"/>
      <w:r>
        <w:rPr>
          <w:i/>
          <w:iCs/>
          <w:color w:val="000000"/>
          <w:sz w:val="28"/>
          <w:szCs w:val="28"/>
        </w:rPr>
        <w:t>знову</w:t>
      </w:r>
      <w:proofErr w:type="spellEnd"/>
      <w:r>
        <w:rPr>
          <w:i/>
          <w:iCs/>
          <w:color w:val="000000"/>
          <w:sz w:val="28"/>
          <w:szCs w:val="28"/>
        </w:rPr>
        <w:t xml:space="preserve"> </w:t>
      </w:r>
      <w:proofErr w:type="spellStart"/>
      <w:r>
        <w:rPr>
          <w:i/>
          <w:iCs/>
          <w:color w:val="000000"/>
          <w:sz w:val="28"/>
          <w:szCs w:val="28"/>
        </w:rPr>
        <w:t>побачити</w:t>
      </w:r>
      <w:proofErr w:type="spellEnd"/>
      <w:r>
        <w:rPr>
          <w:i/>
          <w:iCs/>
          <w:color w:val="000000"/>
          <w:sz w:val="28"/>
          <w:szCs w:val="28"/>
        </w:rPr>
        <w:t xml:space="preserve"> </w:t>
      </w:r>
      <w:proofErr w:type="spellStart"/>
      <w:r>
        <w:rPr>
          <w:i/>
          <w:iCs/>
          <w:color w:val="000000"/>
          <w:sz w:val="28"/>
          <w:szCs w:val="28"/>
        </w:rPr>
        <w:t>давнього</w:t>
      </w:r>
      <w:proofErr w:type="spellEnd"/>
      <w:r>
        <w:rPr>
          <w:i/>
          <w:iCs/>
          <w:color w:val="000000"/>
          <w:sz w:val="28"/>
          <w:szCs w:val="28"/>
        </w:rPr>
        <w:t xml:space="preserve"> друга</w:t>
      </w:r>
      <w:r>
        <w:rPr>
          <w:color w:val="000000"/>
          <w:sz w:val="28"/>
          <w:szCs w:val="28"/>
        </w:rPr>
        <w:t>». (Вольтер)</w:t>
      </w:r>
    </w:p>
    <w:p w14:paraId="2C872D32" w14:textId="77777777" w:rsidR="0030480F" w:rsidRDefault="0030480F" w:rsidP="0030480F">
      <w:pPr>
        <w:pStyle w:val="a3"/>
        <w:spacing w:before="0" w:beforeAutospacing="0" w:after="200" w:afterAutospacing="0"/>
        <w:ind w:left="720"/>
        <w:contextualSpacing/>
      </w:pPr>
      <w:r>
        <w:t> </w:t>
      </w:r>
    </w:p>
    <w:p w14:paraId="58DDADB4" w14:textId="77777777" w:rsidR="0030480F" w:rsidRDefault="0030480F" w:rsidP="0030480F">
      <w:pPr>
        <w:pStyle w:val="a3"/>
        <w:spacing w:before="0" w:beforeAutospacing="0" w:after="200" w:afterAutospacing="0"/>
        <w:ind w:left="1080"/>
        <w:contextualSpacing/>
      </w:pPr>
      <w:r>
        <w:rPr>
          <w:b/>
          <w:bCs/>
          <w:color w:val="000000"/>
          <w:sz w:val="28"/>
          <w:szCs w:val="28"/>
          <w:u w:val="single"/>
          <w:lang w:val="uk-UA"/>
        </w:rPr>
        <w:t>3. </w:t>
      </w:r>
      <w:proofErr w:type="spellStart"/>
      <w:r>
        <w:rPr>
          <w:b/>
          <w:bCs/>
          <w:color w:val="000000"/>
          <w:sz w:val="28"/>
          <w:szCs w:val="28"/>
          <w:u w:val="single"/>
        </w:rPr>
        <w:t>Зайняття</w:t>
      </w:r>
      <w:proofErr w:type="spellEnd"/>
      <w:r>
        <w:rPr>
          <w:b/>
          <w:bCs/>
          <w:color w:val="000000"/>
          <w:sz w:val="28"/>
          <w:szCs w:val="28"/>
          <w:u w:val="single"/>
        </w:rPr>
        <w:t xml:space="preserve"> </w:t>
      </w:r>
      <w:proofErr w:type="spellStart"/>
      <w:r>
        <w:rPr>
          <w:b/>
          <w:bCs/>
          <w:color w:val="000000"/>
          <w:sz w:val="28"/>
          <w:szCs w:val="28"/>
          <w:u w:val="single"/>
        </w:rPr>
        <w:t>музикою</w:t>
      </w:r>
      <w:proofErr w:type="spellEnd"/>
      <w:r>
        <w:rPr>
          <w:b/>
          <w:bCs/>
          <w:color w:val="000000"/>
          <w:sz w:val="28"/>
          <w:szCs w:val="28"/>
          <w:u w:val="single"/>
        </w:rPr>
        <w:t xml:space="preserve">  </w:t>
      </w:r>
    </w:p>
    <w:p w14:paraId="4B5DCABA" w14:textId="77777777" w:rsidR="0030480F" w:rsidRDefault="0030480F" w:rsidP="0030480F">
      <w:pPr>
        <w:pStyle w:val="a3"/>
        <w:spacing w:before="0" w:beforeAutospacing="0" w:after="200" w:afterAutospacing="0"/>
        <w:contextualSpacing/>
        <w:jc w:val="both"/>
        <w:rPr>
          <w:color w:val="000000"/>
          <w:sz w:val="28"/>
          <w:szCs w:val="28"/>
          <w:lang w:val="uk-UA"/>
        </w:rPr>
      </w:pPr>
      <w:proofErr w:type="spellStart"/>
      <w:r>
        <w:rPr>
          <w:i/>
          <w:iCs/>
          <w:color w:val="000000"/>
          <w:sz w:val="28"/>
          <w:szCs w:val="28"/>
          <w:u w:val="single"/>
        </w:rPr>
        <w:t>Викладач</w:t>
      </w:r>
      <w:proofErr w:type="spellEnd"/>
      <w:r>
        <w:rPr>
          <w:color w:val="000000"/>
          <w:sz w:val="28"/>
          <w:szCs w:val="28"/>
        </w:rPr>
        <w:t xml:space="preserve">: </w:t>
      </w:r>
      <w:proofErr w:type="spellStart"/>
      <w:r w:rsidRPr="0030480F">
        <w:rPr>
          <w:color w:val="000000"/>
          <w:sz w:val="28"/>
          <w:szCs w:val="28"/>
        </w:rPr>
        <w:t>Чи</w:t>
      </w:r>
      <w:proofErr w:type="spellEnd"/>
      <w:r w:rsidRPr="0030480F">
        <w:rPr>
          <w:color w:val="000000"/>
          <w:sz w:val="28"/>
          <w:szCs w:val="28"/>
        </w:rPr>
        <w:t xml:space="preserve"> знали </w:t>
      </w:r>
      <w:r>
        <w:rPr>
          <w:color w:val="000000"/>
          <w:sz w:val="28"/>
          <w:szCs w:val="28"/>
          <w:lang w:val="uk-UA"/>
        </w:rPr>
        <w:t>в</w:t>
      </w:r>
      <w:r w:rsidRPr="0030480F">
        <w:rPr>
          <w:color w:val="000000"/>
          <w:sz w:val="28"/>
          <w:szCs w:val="28"/>
        </w:rPr>
        <w:t xml:space="preserve">и, </w:t>
      </w:r>
      <w:proofErr w:type="spellStart"/>
      <w:r w:rsidRPr="0030480F">
        <w:rPr>
          <w:color w:val="000000"/>
          <w:sz w:val="28"/>
          <w:szCs w:val="28"/>
        </w:rPr>
        <w:t>що</w:t>
      </w:r>
      <w:proofErr w:type="spellEnd"/>
      <w:r w:rsidRPr="0030480F">
        <w:rPr>
          <w:color w:val="000000"/>
          <w:sz w:val="28"/>
          <w:szCs w:val="28"/>
        </w:rPr>
        <w:t xml:space="preserve"> кожного разу, як </w:t>
      </w:r>
      <w:proofErr w:type="spellStart"/>
      <w:r w:rsidRPr="0030480F">
        <w:rPr>
          <w:color w:val="000000"/>
          <w:sz w:val="28"/>
          <w:szCs w:val="28"/>
        </w:rPr>
        <w:t>музикант</w:t>
      </w:r>
      <w:proofErr w:type="spellEnd"/>
      <w:r w:rsidRPr="0030480F">
        <w:rPr>
          <w:color w:val="000000"/>
          <w:sz w:val="28"/>
          <w:szCs w:val="28"/>
        </w:rPr>
        <w:t xml:space="preserve"> </w:t>
      </w:r>
      <w:proofErr w:type="spellStart"/>
      <w:r w:rsidRPr="0030480F">
        <w:rPr>
          <w:color w:val="000000"/>
          <w:sz w:val="28"/>
          <w:szCs w:val="28"/>
        </w:rPr>
        <w:t>бере</w:t>
      </w:r>
      <w:proofErr w:type="spellEnd"/>
      <w:r w:rsidRPr="0030480F">
        <w:rPr>
          <w:color w:val="000000"/>
          <w:sz w:val="28"/>
          <w:szCs w:val="28"/>
        </w:rPr>
        <w:t xml:space="preserve"> до рук </w:t>
      </w:r>
      <w:proofErr w:type="spellStart"/>
      <w:r w:rsidRPr="0030480F">
        <w:rPr>
          <w:color w:val="000000"/>
          <w:sz w:val="28"/>
          <w:szCs w:val="28"/>
        </w:rPr>
        <w:t>свій</w:t>
      </w:r>
      <w:proofErr w:type="spellEnd"/>
      <w:r w:rsidRPr="0030480F">
        <w:rPr>
          <w:color w:val="000000"/>
          <w:sz w:val="28"/>
          <w:szCs w:val="28"/>
        </w:rPr>
        <w:t xml:space="preserve"> </w:t>
      </w:r>
      <w:proofErr w:type="spellStart"/>
      <w:r w:rsidRPr="0030480F">
        <w:rPr>
          <w:color w:val="000000"/>
          <w:sz w:val="28"/>
          <w:szCs w:val="28"/>
        </w:rPr>
        <w:t>інструмент</w:t>
      </w:r>
      <w:proofErr w:type="spellEnd"/>
      <w:r w:rsidRPr="0030480F">
        <w:rPr>
          <w:color w:val="000000"/>
          <w:sz w:val="28"/>
          <w:szCs w:val="28"/>
        </w:rPr>
        <w:t xml:space="preserve">, в </w:t>
      </w:r>
      <w:proofErr w:type="spellStart"/>
      <w:r w:rsidRPr="0030480F">
        <w:rPr>
          <w:color w:val="000000"/>
          <w:sz w:val="28"/>
          <w:szCs w:val="28"/>
        </w:rPr>
        <w:t>мозку</w:t>
      </w:r>
      <w:proofErr w:type="spellEnd"/>
      <w:r w:rsidRPr="0030480F">
        <w:rPr>
          <w:color w:val="000000"/>
          <w:sz w:val="28"/>
          <w:szCs w:val="28"/>
        </w:rPr>
        <w:t xml:space="preserve"> у </w:t>
      </w:r>
      <w:proofErr w:type="spellStart"/>
      <w:r w:rsidRPr="0030480F">
        <w:rPr>
          <w:color w:val="000000"/>
          <w:sz w:val="28"/>
          <w:szCs w:val="28"/>
        </w:rPr>
        <w:t>нього</w:t>
      </w:r>
      <w:proofErr w:type="spellEnd"/>
      <w:r w:rsidRPr="0030480F">
        <w:rPr>
          <w:color w:val="000000"/>
          <w:sz w:val="28"/>
          <w:szCs w:val="28"/>
        </w:rPr>
        <w:t xml:space="preserve"> </w:t>
      </w:r>
      <w:proofErr w:type="spellStart"/>
      <w:r w:rsidRPr="0030480F">
        <w:rPr>
          <w:color w:val="000000"/>
          <w:sz w:val="28"/>
          <w:szCs w:val="28"/>
        </w:rPr>
        <w:t>ніби</w:t>
      </w:r>
      <w:proofErr w:type="spellEnd"/>
      <w:r w:rsidRPr="0030480F">
        <w:rPr>
          <w:color w:val="000000"/>
          <w:sz w:val="28"/>
          <w:szCs w:val="28"/>
        </w:rPr>
        <w:t xml:space="preserve"> </w:t>
      </w:r>
      <w:proofErr w:type="spellStart"/>
      <w:r w:rsidRPr="0030480F">
        <w:rPr>
          <w:color w:val="000000"/>
          <w:sz w:val="28"/>
          <w:szCs w:val="28"/>
        </w:rPr>
        <w:t>починається</w:t>
      </w:r>
      <w:proofErr w:type="spellEnd"/>
      <w:r w:rsidRPr="0030480F">
        <w:rPr>
          <w:color w:val="000000"/>
          <w:sz w:val="28"/>
          <w:szCs w:val="28"/>
        </w:rPr>
        <w:t xml:space="preserve"> </w:t>
      </w:r>
      <w:proofErr w:type="spellStart"/>
      <w:r w:rsidRPr="0030480F">
        <w:rPr>
          <w:color w:val="000000"/>
          <w:sz w:val="28"/>
          <w:szCs w:val="28"/>
        </w:rPr>
        <w:t>феєрверк</w:t>
      </w:r>
      <w:proofErr w:type="spellEnd"/>
      <w:r w:rsidRPr="0030480F">
        <w:rPr>
          <w:color w:val="000000"/>
          <w:sz w:val="28"/>
          <w:szCs w:val="28"/>
        </w:rPr>
        <w:t>.</w:t>
      </w:r>
      <w:r>
        <w:rPr>
          <w:color w:val="000000"/>
          <w:sz w:val="28"/>
          <w:szCs w:val="28"/>
          <w:lang w:val="uk-UA"/>
        </w:rPr>
        <w:t xml:space="preserve"> </w:t>
      </w:r>
      <w:proofErr w:type="spellStart"/>
      <w:r w:rsidRPr="0030480F">
        <w:rPr>
          <w:color w:val="000000"/>
          <w:sz w:val="28"/>
          <w:szCs w:val="28"/>
        </w:rPr>
        <w:t>Ззовні</w:t>
      </w:r>
      <w:proofErr w:type="spellEnd"/>
      <w:r w:rsidRPr="0030480F">
        <w:rPr>
          <w:color w:val="000000"/>
          <w:sz w:val="28"/>
          <w:szCs w:val="28"/>
        </w:rPr>
        <w:t xml:space="preserve"> </w:t>
      </w:r>
      <w:proofErr w:type="spellStart"/>
      <w:r w:rsidRPr="0030480F">
        <w:rPr>
          <w:color w:val="000000"/>
          <w:sz w:val="28"/>
          <w:szCs w:val="28"/>
        </w:rPr>
        <w:t>він</w:t>
      </w:r>
      <w:proofErr w:type="spellEnd"/>
      <w:r w:rsidRPr="0030480F">
        <w:rPr>
          <w:color w:val="000000"/>
          <w:sz w:val="28"/>
          <w:szCs w:val="28"/>
        </w:rPr>
        <w:t xml:space="preserve"> </w:t>
      </w:r>
      <w:proofErr w:type="spellStart"/>
      <w:r w:rsidRPr="0030480F">
        <w:rPr>
          <w:color w:val="000000"/>
          <w:sz w:val="28"/>
          <w:szCs w:val="28"/>
        </w:rPr>
        <w:t>може</w:t>
      </w:r>
      <w:proofErr w:type="spellEnd"/>
      <w:r w:rsidRPr="0030480F">
        <w:rPr>
          <w:color w:val="000000"/>
          <w:sz w:val="28"/>
          <w:szCs w:val="28"/>
        </w:rPr>
        <w:t xml:space="preserve"> бути </w:t>
      </w:r>
      <w:proofErr w:type="spellStart"/>
      <w:r w:rsidRPr="0030480F">
        <w:rPr>
          <w:color w:val="000000"/>
          <w:sz w:val="28"/>
          <w:szCs w:val="28"/>
        </w:rPr>
        <w:t>спокійним</w:t>
      </w:r>
      <w:proofErr w:type="spellEnd"/>
      <w:r w:rsidRPr="0030480F">
        <w:rPr>
          <w:color w:val="000000"/>
          <w:sz w:val="28"/>
          <w:szCs w:val="28"/>
        </w:rPr>
        <w:t xml:space="preserve"> і </w:t>
      </w:r>
      <w:proofErr w:type="spellStart"/>
      <w:r w:rsidRPr="0030480F">
        <w:rPr>
          <w:color w:val="000000"/>
          <w:sz w:val="28"/>
          <w:szCs w:val="28"/>
        </w:rPr>
        <w:t>зосередженим</w:t>
      </w:r>
      <w:proofErr w:type="spellEnd"/>
      <w:r w:rsidRPr="0030480F">
        <w:rPr>
          <w:color w:val="000000"/>
          <w:sz w:val="28"/>
          <w:szCs w:val="28"/>
        </w:rPr>
        <w:t xml:space="preserve">, </w:t>
      </w:r>
      <w:proofErr w:type="spellStart"/>
      <w:r w:rsidRPr="0030480F">
        <w:rPr>
          <w:color w:val="000000"/>
          <w:sz w:val="28"/>
          <w:szCs w:val="28"/>
        </w:rPr>
        <w:t>читати</w:t>
      </w:r>
      <w:proofErr w:type="spellEnd"/>
      <w:r w:rsidRPr="0030480F">
        <w:rPr>
          <w:color w:val="000000"/>
          <w:sz w:val="28"/>
          <w:szCs w:val="28"/>
        </w:rPr>
        <w:t xml:space="preserve"> </w:t>
      </w:r>
      <w:proofErr w:type="spellStart"/>
      <w:r w:rsidRPr="0030480F">
        <w:rPr>
          <w:color w:val="000000"/>
          <w:sz w:val="28"/>
          <w:szCs w:val="28"/>
        </w:rPr>
        <w:t>ноти</w:t>
      </w:r>
      <w:proofErr w:type="spellEnd"/>
      <w:r w:rsidRPr="0030480F">
        <w:rPr>
          <w:color w:val="000000"/>
          <w:sz w:val="28"/>
          <w:szCs w:val="28"/>
        </w:rPr>
        <w:t xml:space="preserve">, </w:t>
      </w:r>
      <w:proofErr w:type="spellStart"/>
      <w:r w:rsidRPr="0030480F">
        <w:rPr>
          <w:color w:val="000000"/>
          <w:sz w:val="28"/>
          <w:szCs w:val="28"/>
        </w:rPr>
        <w:t>робити</w:t>
      </w:r>
      <w:proofErr w:type="spellEnd"/>
      <w:r w:rsidRPr="0030480F">
        <w:rPr>
          <w:color w:val="000000"/>
          <w:sz w:val="28"/>
          <w:szCs w:val="28"/>
        </w:rPr>
        <w:t xml:space="preserve"> </w:t>
      </w:r>
      <w:proofErr w:type="spellStart"/>
      <w:r w:rsidRPr="0030480F">
        <w:rPr>
          <w:color w:val="000000"/>
          <w:sz w:val="28"/>
          <w:szCs w:val="28"/>
        </w:rPr>
        <w:t>чіткі</w:t>
      </w:r>
      <w:proofErr w:type="spellEnd"/>
      <w:r w:rsidRPr="0030480F">
        <w:rPr>
          <w:color w:val="000000"/>
          <w:sz w:val="28"/>
          <w:szCs w:val="28"/>
        </w:rPr>
        <w:t xml:space="preserve"> </w:t>
      </w:r>
      <w:proofErr w:type="spellStart"/>
      <w:r w:rsidRPr="0030480F">
        <w:rPr>
          <w:color w:val="000000"/>
          <w:sz w:val="28"/>
          <w:szCs w:val="28"/>
        </w:rPr>
        <w:t>вмілі</w:t>
      </w:r>
      <w:proofErr w:type="spellEnd"/>
      <w:r w:rsidRPr="0030480F">
        <w:rPr>
          <w:color w:val="000000"/>
          <w:sz w:val="28"/>
          <w:szCs w:val="28"/>
        </w:rPr>
        <w:t xml:space="preserve"> рухи.</w:t>
      </w:r>
      <w:r>
        <w:rPr>
          <w:color w:val="000000"/>
          <w:sz w:val="28"/>
          <w:szCs w:val="28"/>
          <w:lang w:val="uk-UA"/>
        </w:rPr>
        <w:t xml:space="preserve"> </w:t>
      </w:r>
      <w:r w:rsidRPr="0030480F">
        <w:rPr>
          <w:color w:val="000000"/>
          <w:sz w:val="28"/>
          <w:szCs w:val="28"/>
        </w:rPr>
        <w:t xml:space="preserve">Тим часом у </w:t>
      </w:r>
      <w:proofErr w:type="spellStart"/>
      <w:r w:rsidRPr="0030480F">
        <w:rPr>
          <w:color w:val="000000"/>
          <w:sz w:val="28"/>
          <w:szCs w:val="28"/>
        </w:rPr>
        <w:t>його</w:t>
      </w:r>
      <w:proofErr w:type="spellEnd"/>
      <w:r w:rsidRPr="0030480F">
        <w:rPr>
          <w:color w:val="000000"/>
          <w:sz w:val="28"/>
          <w:szCs w:val="28"/>
        </w:rPr>
        <w:t xml:space="preserve"> </w:t>
      </w:r>
      <w:proofErr w:type="spellStart"/>
      <w:r w:rsidRPr="0030480F">
        <w:rPr>
          <w:color w:val="000000"/>
          <w:sz w:val="28"/>
          <w:szCs w:val="28"/>
        </w:rPr>
        <w:t>мозку</w:t>
      </w:r>
      <w:proofErr w:type="spellEnd"/>
      <w:r w:rsidRPr="0030480F">
        <w:rPr>
          <w:color w:val="000000"/>
          <w:sz w:val="28"/>
          <w:szCs w:val="28"/>
        </w:rPr>
        <w:t xml:space="preserve"> </w:t>
      </w:r>
      <w:proofErr w:type="spellStart"/>
      <w:r w:rsidRPr="0030480F">
        <w:rPr>
          <w:color w:val="000000"/>
          <w:sz w:val="28"/>
          <w:szCs w:val="28"/>
        </w:rPr>
        <w:t>триває</w:t>
      </w:r>
      <w:proofErr w:type="spellEnd"/>
      <w:r w:rsidRPr="0030480F">
        <w:rPr>
          <w:color w:val="000000"/>
          <w:sz w:val="28"/>
          <w:szCs w:val="28"/>
        </w:rPr>
        <w:t xml:space="preserve"> свято.</w:t>
      </w:r>
      <w:r>
        <w:rPr>
          <w:color w:val="000000"/>
          <w:sz w:val="28"/>
          <w:szCs w:val="28"/>
          <w:lang w:val="uk-UA"/>
        </w:rPr>
        <w:t xml:space="preserve"> </w:t>
      </w:r>
      <w:r w:rsidRPr="0030480F">
        <w:rPr>
          <w:color w:val="000000"/>
          <w:sz w:val="28"/>
          <w:szCs w:val="28"/>
        </w:rPr>
        <w:t xml:space="preserve">Гра на </w:t>
      </w:r>
      <w:proofErr w:type="spellStart"/>
      <w:r w:rsidRPr="0030480F">
        <w:rPr>
          <w:color w:val="000000"/>
          <w:sz w:val="28"/>
          <w:szCs w:val="28"/>
        </w:rPr>
        <w:t>музичному</w:t>
      </w:r>
      <w:proofErr w:type="spellEnd"/>
      <w:r w:rsidRPr="0030480F">
        <w:rPr>
          <w:color w:val="000000"/>
          <w:sz w:val="28"/>
          <w:szCs w:val="28"/>
        </w:rPr>
        <w:t xml:space="preserve"> </w:t>
      </w:r>
      <w:proofErr w:type="spellStart"/>
      <w:r w:rsidRPr="0030480F">
        <w:rPr>
          <w:color w:val="000000"/>
          <w:sz w:val="28"/>
          <w:szCs w:val="28"/>
        </w:rPr>
        <w:t>інструменті</w:t>
      </w:r>
      <w:proofErr w:type="spellEnd"/>
      <w:r w:rsidRPr="0030480F">
        <w:rPr>
          <w:color w:val="000000"/>
          <w:sz w:val="28"/>
          <w:szCs w:val="28"/>
        </w:rPr>
        <w:t xml:space="preserve"> </w:t>
      </w:r>
      <w:proofErr w:type="spellStart"/>
      <w:r w:rsidRPr="0030480F">
        <w:rPr>
          <w:color w:val="000000"/>
          <w:sz w:val="28"/>
          <w:szCs w:val="28"/>
        </w:rPr>
        <w:t>задіює</w:t>
      </w:r>
      <w:proofErr w:type="spellEnd"/>
      <w:r w:rsidRPr="0030480F">
        <w:rPr>
          <w:color w:val="000000"/>
          <w:sz w:val="28"/>
          <w:szCs w:val="28"/>
        </w:rPr>
        <w:t xml:space="preserve"> практично </w:t>
      </w:r>
      <w:proofErr w:type="spellStart"/>
      <w:r w:rsidRPr="0030480F">
        <w:rPr>
          <w:color w:val="000000"/>
          <w:sz w:val="28"/>
          <w:szCs w:val="28"/>
        </w:rPr>
        <w:t>всі</w:t>
      </w:r>
      <w:proofErr w:type="spellEnd"/>
      <w:r w:rsidRPr="0030480F">
        <w:rPr>
          <w:color w:val="000000"/>
          <w:sz w:val="28"/>
          <w:szCs w:val="28"/>
        </w:rPr>
        <w:t xml:space="preserve"> </w:t>
      </w:r>
      <w:proofErr w:type="spellStart"/>
      <w:r w:rsidRPr="0030480F">
        <w:rPr>
          <w:color w:val="000000"/>
          <w:sz w:val="28"/>
          <w:szCs w:val="28"/>
        </w:rPr>
        <w:t>області</w:t>
      </w:r>
      <w:proofErr w:type="spellEnd"/>
      <w:r w:rsidRPr="0030480F">
        <w:rPr>
          <w:color w:val="000000"/>
          <w:sz w:val="28"/>
          <w:szCs w:val="28"/>
        </w:rPr>
        <w:t xml:space="preserve"> головного </w:t>
      </w:r>
      <w:proofErr w:type="spellStart"/>
      <w:r w:rsidRPr="0030480F">
        <w:rPr>
          <w:color w:val="000000"/>
          <w:sz w:val="28"/>
          <w:szCs w:val="28"/>
        </w:rPr>
        <w:t>мозку</w:t>
      </w:r>
      <w:proofErr w:type="spellEnd"/>
      <w:r w:rsidRPr="0030480F">
        <w:rPr>
          <w:color w:val="000000"/>
          <w:sz w:val="28"/>
          <w:szCs w:val="28"/>
        </w:rPr>
        <w:t xml:space="preserve"> </w:t>
      </w:r>
      <w:proofErr w:type="spellStart"/>
      <w:r w:rsidRPr="0030480F">
        <w:rPr>
          <w:color w:val="000000"/>
          <w:sz w:val="28"/>
          <w:szCs w:val="28"/>
        </w:rPr>
        <w:t>одночасно</w:t>
      </w:r>
      <w:proofErr w:type="spellEnd"/>
      <w:r w:rsidRPr="0030480F">
        <w:rPr>
          <w:color w:val="000000"/>
          <w:sz w:val="28"/>
          <w:szCs w:val="28"/>
        </w:rPr>
        <w:t>.</w:t>
      </w:r>
      <w:r>
        <w:rPr>
          <w:color w:val="000000"/>
          <w:sz w:val="28"/>
          <w:szCs w:val="28"/>
          <w:lang w:val="uk-UA"/>
        </w:rPr>
        <w:t xml:space="preserve"> </w:t>
      </w:r>
      <w:r w:rsidRPr="0030480F">
        <w:rPr>
          <w:color w:val="000000"/>
          <w:sz w:val="28"/>
          <w:szCs w:val="28"/>
          <w:lang w:val="uk-UA"/>
        </w:rPr>
        <w:t>Особливо зорову, слухову і моторну зони кори.</w:t>
      </w:r>
      <w:r>
        <w:rPr>
          <w:color w:val="000000"/>
          <w:sz w:val="28"/>
          <w:szCs w:val="28"/>
          <w:lang w:val="uk-UA"/>
        </w:rPr>
        <w:t xml:space="preserve"> </w:t>
      </w:r>
      <w:r w:rsidRPr="0030480F">
        <w:rPr>
          <w:color w:val="000000"/>
          <w:sz w:val="28"/>
          <w:szCs w:val="28"/>
          <w:lang w:val="uk-UA"/>
        </w:rPr>
        <w:t>Так само як регулярні вправи зміцнюють тіло, постійні, чітко організовані заняття музикою підсилюють ці функції мозку, і ми можемо застосувати нові переваги в іншій діяльності.</w:t>
      </w:r>
      <w:r>
        <w:rPr>
          <w:color w:val="000000"/>
          <w:sz w:val="28"/>
          <w:szCs w:val="28"/>
          <w:lang w:val="uk-UA"/>
        </w:rPr>
        <w:t xml:space="preserve"> </w:t>
      </w:r>
      <w:r w:rsidRPr="0030480F">
        <w:rPr>
          <w:color w:val="000000"/>
          <w:sz w:val="28"/>
          <w:szCs w:val="28"/>
          <w:lang w:val="uk-UA"/>
        </w:rPr>
        <w:t>Найбільша відмінність між прослуховуванням і виконанням музики — це те, що гра вимагає дрібної моторики, яка контролюється обома півкулями мозку.</w:t>
      </w:r>
      <w:r>
        <w:rPr>
          <w:color w:val="000000"/>
          <w:sz w:val="28"/>
          <w:szCs w:val="28"/>
          <w:lang w:val="uk-UA"/>
        </w:rPr>
        <w:t xml:space="preserve"> </w:t>
      </w:r>
      <w:r w:rsidRPr="0030480F">
        <w:rPr>
          <w:color w:val="000000"/>
          <w:sz w:val="28"/>
          <w:szCs w:val="28"/>
          <w:lang w:val="uk-UA"/>
        </w:rPr>
        <w:t>Вона також поєднує лінгвістичну чіткість і математичну точність, властиві лівій півкулі, з винахідливістю і творчістю притаманним правій півкулі.</w:t>
      </w:r>
    </w:p>
    <w:p w14:paraId="68371078" w14:textId="77777777" w:rsidR="0030480F" w:rsidRPr="0030480F" w:rsidRDefault="0030480F" w:rsidP="0030480F">
      <w:pPr>
        <w:pStyle w:val="a3"/>
        <w:spacing w:before="0" w:beforeAutospacing="0" w:after="200" w:afterAutospacing="0"/>
        <w:ind w:firstLine="708"/>
        <w:contextualSpacing/>
        <w:jc w:val="both"/>
        <w:rPr>
          <w:sz w:val="28"/>
          <w:szCs w:val="28"/>
          <w:lang w:val="uk-UA"/>
        </w:rPr>
      </w:pPr>
      <w:r w:rsidRPr="0030480F">
        <w:rPr>
          <w:color w:val="000000"/>
          <w:sz w:val="28"/>
          <w:szCs w:val="28"/>
          <w:lang w:val="uk-UA"/>
        </w:rPr>
        <w:t>З цих причин було виявлено, що виконання музики збільшує об’єм і активність мозолистого тіла мозку — місточка між двома півкулями, дозволяючи мозковим сигналам переміщуватися швидше і більш розгалуженими шляхами.</w:t>
      </w:r>
      <w:r>
        <w:rPr>
          <w:color w:val="000000"/>
          <w:sz w:val="28"/>
          <w:szCs w:val="28"/>
          <w:lang w:val="uk-UA"/>
        </w:rPr>
        <w:t xml:space="preserve"> </w:t>
      </w:r>
      <w:r w:rsidRPr="0030480F">
        <w:rPr>
          <w:color w:val="000000"/>
          <w:sz w:val="28"/>
          <w:szCs w:val="28"/>
          <w:lang w:val="uk-UA"/>
        </w:rPr>
        <w:t>Завдяки цьому музиканти можуть розв’язувати проблеми більш ефективно і творчо в академічній, творчій і соціальній сферах.</w:t>
      </w:r>
    </w:p>
    <w:p w14:paraId="237FAFB3" w14:textId="77777777" w:rsidR="0030480F" w:rsidRPr="0030480F" w:rsidRDefault="0030480F" w:rsidP="0030480F">
      <w:pPr>
        <w:pStyle w:val="a3"/>
        <w:spacing w:before="0" w:beforeAutospacing="0" w:after="200" w:afterAutospacing="0"/>
        <w:contextualSpacing/>
        <w:jc w:val="both"/>
        <w:rPr>
          <w:sz w:val="28"/>
          <w:szCs w:val="28"/>
        </w:rPr>
      </w:pPr>
      <w:proofErr w:type="spellStart"/>
      <w:r w:rsidRPr="0030480F">
        <w:rPr>
          <w:color w:val="000000"/>
          <w:sz w:val="28"/>
          <w:szCs w:val="28"/>
        </w:rPr>
        <w:t>Оскільки</w:t>
      </w:r>
      <w:proofErr w:type="spellEnd"/>
      <w:r w:rsidRPr="0030480F">
        <w:rPr>
          <w:color w:val="000000"/>
          <w:sz w:val="28"/>
          <w:szCs w:val="28"/>
        </w:rPr>
        <w:t xml:space="preserve"> </w:t>
      </w:r>
      <w:proofErr w:type="spellStart"/>
      <w:r w:rsidRPr="0030480F">
        <w:rPr>
          <w:color w:val="000000"/>
          <w:sz w:val="28"/>
          <w:szCs w:val="28"/>
        </w:rPr>
        <w:t>під</w:t>
      </w:r>
      <w:proofErr w:type="spellEnd"/>
      <w:r w:rsidRPr="0030480F">
        <w:rPr>
          <w:color w:val="000000"/>
          <w:sz w:val="28"/>
          <w:szCs w:val="28"/>
        </w:rPr>
        <w:t xml:space="preserve"> час </w:t>
      </w:r>
      <w:proofErr w:type="spellStart"/>
      <w:r w:rsidRPr="0030480F">
        <w:rPr>
          <w:color w:val="000000"/>
          <w:sz w:val="28"/>
          <w:szCs w:val="28"/>
        </w:rPr>
        <w:t>створення</w:t>
      </w:r>
      <w:proofErr w:type="spellEnd"/>
      <w:r w:rsidRPr="0030480F">
        <w:rPr>
          <w:color w:val="000000"/>
          <w:sz w:val="28"/>
          <w:szCs w:val="28"/>
        </w:rPr>
        <w:t xml:space="preserve"> </w:t>
      </w:r>
      <w:proofErr w:type="spellStart"/>
      <w:r w:rsidRPr="0030480F">
        <w:rPr>
          <w:color w:val="000000"/>
          <w:sz w:val="28"/>
          <w:szCs w:val="28"/>
        </w:rPr>
        <w:t>музики</w:t>
      </w:r>
      <w:proofErr w:type="spellEnd"/>
      <w:r w:rsidRPr="0030480F">
        <w:rPr>
          <w:color w:val="000000"/>
          <w:sz w:val="28"/>
          <w:szCs w:val="28"/>
        </w:rPr>
        <w:t xml:space="preserve"> </w:t>
      </w:r>
      <w:proofErr w:type="spellStart"/>
      <w:r w:rsidRPr="0030480F">
        <w:rPr>
          <w:color w:val="000000"/>
          <w:sz w:val="28"/>
          <w:szCs w:val="28"/>
        </w:rPr>
        <w:t>можливо</w:t>
      </w:r>
      <w:proofErr w:type="spellEnd"/>
      <w:r w:rsidRPr="0030480F">
        <w:rPr>
          <w:color w:val="000000"/>
          <w:sz w:val="28"/>
          <w:szCs w:val="28"/>
        </w:rPr>
        <w:t xml:space="preserve"> </w:t>
      </w:r>
      <w:proofErr w:type="spellStart"/>
      <w:r w:rsidRPr="0030480F">
        <w:rPr>
          <w:color w:val="000000"/>
          <w:sz w:val="28"/>
          <w:szCs w:val="28"/>
        </w:rPr>
        <w:t>надати</w:t>
      </w:r>
      <w:proofErr w:type="spellEnd"/>
      <w:r w:rsidRPr="0030480F">
        <w:rPr>
          <w:color w:val="000000"/>
          <w:sz w:val="28"/>
          <w:szCs w:val="28"/>
        </w:rPr>
        <w:t xml:space="preserve"> </w:t>
      </w:r>
      <w:proofErr w:type="spellStart"/>
      <w:r w:rsidRPr="0030480F">
        <w:rPr>
          <w:color w:val="000000"/>
          <w:sz w:val="28"/>
          <w:szCs w:val="28"/>
        </w:rPr>
        <w:t>їй</w:t>
      </w:r>
      <w:proofErr w:type="spellEnd"/>
      <w:r w:rsidRPr="0030480F">
        <w:rPr>
          <w:color w:val="000000"/>
          <w:sz w:val="28"/>
          <w:szCs w:val="28"/>
        </w:rPr>
        <w:t xml:space="preserve"> </w:t>
      </w:r>
      <w:proofErr w:type="spellStart"/>
      <w:r w:rsidRPr="0030480F">
        <w:rPr>
          <w:color w:val="000000"/>
          <w:sz w:val="28"/>
          <w:szCs w:val="28"/>
        </w:rPr>
        <w:t>певного</w:t>
      </w:r>
      <w:proofErr w:type="spellEnd"/>
      <w:r w:rsidRPr="0030480F">
        <w:rPr>
          <w:color w:val="000000"/>
          <w:sz w:val="28"/>
          <w:szCs w:val="28"/>
        </w:rPr>
        <w:t xml:space="preserve"> </w:t>
      </w:r>
      <w:proofErr w:type="spellStart"/>
      <w:r w:rsidRPr="0030480F">
        <w:rPr>
          <w:color w:val="000000"/>
          <w:sz w:val="28"/>
          <w:szCs w:val="28"/>
        </w:rPr>
        <w:t>емоційного</w:t>
      </w:r>
      <w:proofErr w:type="spellEnd"/>
      <w:r w:rsidRPr="0030480F">
        <w:rPr>
          <w:color w:val="000000"/>
          <w:sz w:val="28"/>
          <w:szCs w:val="28"/>
        </w:rPr>
        <w:t xml:space="preserve"> </w:t>
      </w:r>
      <w:proofErr w:type="spellStart"/>
      <w:r w:rsidRPr="0030480F">
        <w:rPr>
          <w:color w:val="000000"/>
          <w:sz w:val="28"/>
          <w:szCs w:val="28"/>
        </w:rPr>
        <w:t>змісту</w:t>
      </w:r>
      <w:proofErr w:type="spellEnd"/>
      <w:r w:rsidRPr="0030480F">
        <w:rPr>
          <w:color w:val="000000"/>
          <w:sz w:val="28"/>
          <w:szCs w:val="28"/>
        </w:rPr>
        <w:t xml:space="preserve">, </w:t>
      </w:r>
      <w:proofErr w:type="spellStart"/>
      <w:r w:rsidRPr="0030480F">
        <w:rPr>
          <w:color w:val="000000"/>
          <w:sz w:val="28"/>
          <w:szCs w:val="28"/>
        </w:rPr>
        <w:t>музиканти</w:t>
      </w:r>
      <w:proofErr w:type="spellEnd"/>
      <w:r w:rsidRPr="0030480F">
        <w:rPr>
          <w:color w:val="000000"/>
          <w:sz w:val="28"/>
          <w:szCs w:val="28"/>
        </w:rPr>
        <w:t xml:space="preserve"> </w:t>
      </w:r>
      <w:proofErr w:type="spellStart"/>
      <w:r w:rsidRPr="0030480F">
        <w:rPr>
          <w:color w:val="000000"/>
          <w:sz w:val="28"/>
          <w:szCs w:val="28"/>
        </w:rPr>
        <w:t>зазвичай</w:t>
      </w:r>
      <w:proofErr w:type="spellEnd"/>
      <w:r w:rsidRPr="0030480F">
        <w:rPr>
          <w:color w:val="000000"/>
          <w:sz w:val="28"/>
          <w:szCs w:val="28"/>
        </w:rPr>
        <w:t xml:space="preserve"> </w:t>
      </w:r>
      <w:proofErr w:type="spellStart"/>
      <w:r w:rsidRPr="0030480F">
        <w:rPr>
          <w:color w:val="000000"/>
          <w:sz w:val="28"/>
          <w:szCs w:val="28"/>
        </w:rPr>
        <w:t>краще</w:t>
      </w:r>
      <w:proofErr w:type="spellEnd"/>
      <w:r w:rsidRPr="0030480F">
        <w:rPr>
          <w:color w:val="000000"/>
          <w:sz w:val="28"/>
          <w:szCs w:val="28"/>
        </w:rPr>
        <w:t xml:space="preserve"> </w:t>
      </w:r>
      <w:proofErr w:type="spellStart"/>
      <w:r w:rsidRPr="0030480F">
        <w:rPr>
          <w:color w:val="000000"/>
          <w:sz w:val="28"/>
          <w:szCs w:val="28"/>
        </w:rPr>
        <w:t>реалізують</w:t>
      </w:r>
      <w:proofErr w:type="spellEnd"/>
      <w:r w:rsidRPr="0030480F">
        <w:rPr>
          <w:color w:val="000000"/>
          <w:sz w:val="28"/>
          <w:szCs w:val="28"/>
        </w:rPr>
        <w:t xml:space="preserve"> </w:t>
      </w:r>
      <w:proofErr w:type="spellStart"/>
      <w:r w:rsidRPr="0030480F">
        <w:rPr>
          <w:color w:val="000000"/>
          <w:sz w:val="28"/>
          <w:szCs w:val="28"/>
        </w:rPr>
        <w:t>виконавчі</w:t>
      </w:r>
      <w:proofErr w:type="spellEnd"/>
      <w:r w:rsidRPr="0030480F">
        <w:rPr>
          <w:color w:val="000000"/>
          <w:sz w:val="28"/>
          <w:szCs w:val="28"/>
        </w:rPr>
        <w:t xml:space="preserve"> </w:t>
      </w:r>
      <w:proofErr w:type="spellStart"/>
      <w:r w:rsidRPr="0030480F">
        <w:rPr>
          <w:color w:val="000000"/>
          <w:sz w:val="28"/>
          <w:szCs w:val="28"/>
        </w:rPr>
        <w:t>функції</w:t>
      </w:r>
      <w:proofErr w:type="spellEnd"/>
      <w:r w:rsidRPr="0030480F">
        <w:rPr>
          <w:color w:val="000000"/>
          <w:sz w:val="28"/>
          <w:szCs w:val="28"/>
        </w:rPr>
        <w:t>.</w:t>
      </w:r>
      <w:r>
        <w:rPr>
          <w:color w:val="000000"/>
          <w:sz w:val="28"/>
          <w:szCs w:val="28"/>
          <w:lang w:val="uk-UA"/>
        </w:rPr>
        <w:t xml:space="preserve"> </w:t>
      </w:r>
      <w:proofErr w:type="spellStart"/>
      <w:r w:rsidRPr="0030480F">
        <w:rPr>
          <w:color w:val="000000"/>
          <w:sz w:val="28"/>
          <w:szCs w:val="28"/>
        </w:rPr>
        <w:t>Ця</w:t>
      </w:r>
      <w:proofErr w:type="spellEnd"/>
      <w:r w:rsidRPr="0030480F">
        <w:rPr>
          <w:color w:val="000000"/>
          <w:sz w:val="28"/>
          <w:szCs w:val="28"/>
        </w:rPr>
        <w:t xml:space="preserve"> </w:t>
      </w:r>
      <w:proofErr w:type="spellStart"/>
      <w:r w:rsidRPr="0030480F">
        <w:rPr>
          <w:color w:val="000000"/>
          <w:sz w:val="28"/>
          <w:szCs w:val="28"/>
        </w:rPr>
        <w:t>категорія</w:t>
      </w:r>
      <w:proofErr w:type="spellEnd"/>
      <w:r w:rsidRPr="0030480F">
        <w:rPr>
          <w:color w:val="000000"/>
          <w:sz w:val="28"/>
          <w:szCs w:val="28"/>
        </w:rPr>
        <w:t xml:space="preserve"> </w:t>
      </w:r>
      <w:proofErr w:type="spellStart"/>
      <w:r w:rsidRPr="0030480F">
        <w:rPr>
          <w:color w:val="000000"/>
          <w:sz w:val="28"/>
          <w:szCs w:val="28"/>
        </w:rPr>
        <w:t>взаємопов’язаних</w:t>
      </w:r>
      <w:proofErr w:type="spellEnd"/>
      <w:r w:rsidRPr="0030480F">
        <w:rPr>
          <w:color w:val="000000"/>
          <w:sz w:val="28"/>
          <w:szCs w:val="28"/>
        </w:rPr>
        <w:t xml:space="preserve"> </w:t>
      </w:r>
      <w:proofErr w:type="spellStart"/>
      <w:r w:rsidRPr="0030480F">
        <w:rPr>
          <w:color w:val="000000"/>
          <w:sz w:val="28"/>
          <w:szCs w:val="28"/>
        </w:rPr>
        <w:t>завдань</w:t>
      </w:r>
      <w:proofErr w:type="spellEnd"/>
      <w:r w:rsidRPr="0030480F">
        <w:rPr>
          <w:color w:val="000000"/>
          <w:sz w:val="28"/>
          <w:szCs w:val="28"/>
        </w:rPr>
        <w:t xml:space="preserve"> </w:t>
      </w:r>
      <w:proofErr w:type="spellStart"/>
      <w:r w:rsidRPr="0030480F">
        <w:rPr>
          <w:color w:val="000000"/>
          <w:sz w:val="28"/>
          <w:szCs w:val="28"/>
        </w:rPr>
        <w:t>включає</w:t>
      </w:r>
      <w:proofErr w:type="spellEnd"/>
      <w:r w:rsidRPr="0030480F">
        <w:rPr>
          <w:color w:val="000000"/>
          <w:sz w:val="28"/>
          <w:szCs w:val="28"/>
        </w:rPr>
        <w:t xml:space="preserve"> в себе </w:t>
      </w:r>
      <w:proofErr w:type="spellStart"/>
      <w:r w:rsidRPr="0030480F">
        <w:rPr>
          <w:color w:val="000000"/>
          <w:sz w:val="28"/>
          <w:szCs w:val="28"/>
        </w:rPr>
        <w:t>планування</w:t>
      </w:r>
      <w:proofErr w:type="spellEnd"/>
      <w:r w:rsidRPr="0030480F">
        <w:rPr>
          <w:color w:val="000000"/>
          <w:sz w:val="28"/>
          <w:szCs w:val="28"/>
        </w:rPr>
        <w:t xml:space="preserve">, </w:t>
      </w:r>
      <w:proofErr w:type="spellStart"/>
      <w:r w:rsidRPr="0030480F">
        <w:rPr>
          <w:color w:val="000000"/>
          <w:sz w:val="28"/>
          <w:szCs w:val="28"/>
        </w:rPr>
        <w:t>розробку</w:t>
      </w:r>
      <w:proofErr w:type="spellEnd"/>
      <w:r w:rsidRPr="0030480F">
        <w:rPr>
          <w:color w:val="000000"/>
          <w:sz w:val="28"/>
          <w:szCs w:val="28"/>
        </w:rPr>
        <w:t xml:space="preserve"> </w:t>
      </w:r>
      <w:proofErr w:type="spellStart"/>
      <w:r w:rsidRPr="0030480F">
        <w:rPr>
          <w:color w:val="000000"/>
          <w:sz w:val="28"/>
          <w:szCs w:val="28"/>
        </w:rPr>
        <w:t>стратегії</w:t>
      </w:r>
      <w:proofErr w:type="spellEnd"/>
      <w:r w:rsidRPr="0030480F">
        <w:rPr>
          <w:color w:val="000000"/>
          <w:sz w:val="28"/>
          <w:szCs w:val="28"/>
        </w:rPr>
        <w:t xml:space="preserve">, </w:t>
      </w:r>
      <w:proofErr w:type="spellStart"/>
      <w:r w:rsidRPr="0030480F">
        <w:rPr>
          <w:color w:val="000000"/>
          <w:sz w:val="28"/>
          <w:szCs w:val="28"/>
        </w:rPr>
        <w:t>увагу</w:t>
      </w:r>
      <w:proofErr w:type="spellEnd"/>
      <w:r w:rsidRPr="0030480F">
        <w:rPr>
          <w:color w:val="000000"/>
          <w:sz w:val="28"/>
          <w:szCs w:val="28"/>
        </w:rPr>
        <w:t xml:space="preserve"> до деталей і </w:t>
      </w:r>
      <w:proofErr w:type="spellStart"/>
      <w:r w:rsidRPr="0030480F">
        <w:rPr>
          <w:color w:val="000000"/>
          <w:sz w:val="28"/>
          <w:szCs w:val="28"/>
        </w:rPr>
        <w:t>вимагає</w:t>
      </w:r>
      <w:proofErr w:type="spellEnd"/>
      <w:r w:rsidRPr="0030480F">
        <w:rPr>
          <w:color w:val="000000"/>
          <w:sz w:val="28"/>
          <w:szCs w:val="28"/>
        </w:rPr>
        <w:t xml:space="preserve"> </w:t>
      </w:r>
      <w:proofErr w:type="spellStart"/>
      <w:r w:rsidRPr="0030480F">
        <w:rPr>
          <w:color w:val="000000"/>
          <w:sz w:val="28"/>
          <w:szCs w:val="28"/>
        </w:rPr>
        <w:t>одночасного</w:t>
      </w:r>
      <w:proofErr w:type="spellEnd"/>
      <w:r w:rsidRPr="0030480F">
        <w:rPr>
          <w:color w:val="000000"/>
          <w:sz w:val="28"/>
          <w:szCs w:val="28"/>
        </w:rPr>
        <w:t xml:space="preserve"> </w:t>
      </w:r>
      <w:proofErr w:type="spellStart"/>
      <w:r w:rsidRPr="0030480F">
        <w:rPr>
          <w:color w:val="000000"/>
          <w:sz w:val="28"/>
          <w:szCs w:val="28"/>
        </w:rPr>
        <w:t>аналізу</w:t>
      </w:r>
      <w:proofErr w:type="spellEnd"/>
      <w:r w:rsidRPr="0030480F">
        <w:rPr>
          <w:color w:val="000000"/>
          <w:sz w:val="28"/>
          <w:szCs w:val="28"/>
        </w:rPr>
        <w:t xml:space="preserve"> </w:t>
      </w:r>
      <w:proofErr w:type="spellStart"/>
      <w:r w:rsidRPr="0030480F">
        <w:rPr>
          <w:color w:val="000000"/>
          <w:sz w:val="28"/>
          <w:szCs w:val="28"/>
        </w:rPr>
        <w:t>пізнавального</w:t>
      </w:r>
      <w:proofErr w:type="spellEnd"/>
      <w:r w:rsidRPr="0030480F">
        <w:rPr>
          <w:color w:val="000000"/>
          <w:sz w:val="28"/>
          <w:szCs w:val="28"/>
        </w:rPr>
        <w:t xml:space="preserve"> й </w:t>
      </w:r>
      <w:proofErr w:type="spellStart"/>
      <w:r w:rsidRPr="0030480F">
        <w:rPr>
          <w:color w:val="000000"/>
          <w:sz w:val="28"/>
          <w:szCs w:val="28"/>
        </w:rPr>
        <w:t>емоційного</w:t>
      </w:r>
      <w:proofErr w:type="spellEnd"/>
      <w:r w:rsidRPr="0030480F">
        <w:rPr>
          <w:color w:val="000000"/>
          <w:sz w:val="28"/>
          <w:szCs w:val="28"/>
        </w:rPr>
        <w:t xml:space="preserve"> </w:t>
      </w:r>
      <w:proofErr w:type="spellStart"/>
      <w:r w:rsidRPr="0030480F">
        <w:rPr>
          <w:color w:val="000000"/>
          <w:sz w:val="28"/>
          <w:szCs w:val="28"/>
        </w:rPr>
        <w:t>аспектів</w:t>
      </w:r>
      <w:proofErr w:type="spellEnd"/>
      <w:r w:rsidRPr="0030480F">
        <w:rPr>
          <w:color w:val="000000"/>
          <w:sz w:val="28"/>
          <w:szCs w:val="28"/>
        </w:rPr>
        <w:t>.</w:t>
      </w:r>
    </w:p>
    <w:p w14:paraId="74843347" w14:textId="77777777" w:rsidR="0030480F" w:rsidRPr="0030480F" w:rsidRDefault="0030480F" w:rsidP="0030480F">
      <w:pPr>
        <w:pStyle w:val="a3"/>
        <w:spacing w:before="0" w:beforeAutospacing="0" w:after="200" w:afterAutospacing="0"/>
        <w:contextualSpacing/>
        <w:jc w:val="both"/>
        <w:rPr>
          <w:sz w:val="28"/>
          <w:szCs w:val="28"/>
        </w:rPr>
      </w:pPr>
      <w:proofErr w:type="spellStart"/>
      <w:r w:rsidRPr="0030480F">
        <w:rPr>
          <w:color w:val="000000"/>
          <w:sz w:val="28"/>
          <w:szCs w:val="28"/>
        </w:rPr>
        <w:t>Ці</w:t>
      </w:r>
      <w:proofErr w:type="spellEnd"/>
      <w:r w:rsidRPr="0030480F">
        <w:rPr>
          <w:color w:val="000000"/>
          <w:sz w:val="28"/>
          <w:szCs w:val="28"/>
        </w:rPr>
        <w:t xml:space="preserve"> </w:t>
      </w:r>
      <w:proofErr w:type="spellStart"/>
      <w:r w:rsidRPr="0030480F">
        <w:rPr>
          <w:color w:val="000000"/>
          <w:sz w:val="28"/>
          <w:szCs w:val="28"/>
        </w:rPr>
        <w:t>можливості</w:t>
      </w:r>
      <w:proofErr w:type="spellEnd"/>
      <w:r w:rsidRPr="0030480F">
        <w:rPr>
          <w:color w:val="000000"/>
          <w:sz w:val="28"/>
          <w:szCs w:val="28"/>
        </w:rPr>
        <w:t xml:space="preserve"> </w:t>
      </w:r>
      <w:proofErr w:type="spellStart"/>
      <w:r w:rsidRPr="0030480F">
        <w:rPr>
          <w:color w:val="000000"/>
          <w:sz w:val="28"/>
          <w:szCs w:val="28"/>
        </w:rPr>
        <w:t>впливають</w:t>
      </w:r>
      <w:proofErr w:type="spellEnd"/>
      <w:r w:rsidRPr="0030480F">
        <w:rPr>
          <w:color w:val="000000"/>
          <w:sz w:val="28"/>
          <w:szCs w:val="28"/>
        </w:rPr>
        <w:t xml:space="preserve"> і </w:t>
      </w:r>
      <w:proofErr w:type="gramStart"/>
      <w:r w:rsidRPr="0030480F">
        <w:rPr>
          <w:color w:val="000000"/>
          <w:sz w:val="28"/>
          <w:szCs w:val="28"/>
        </w:rPr>
        <w:t>на роботу</w:t>
      </w:r>
      <w:proofErr w:type="gramEnd"/>
      <w:r w:rsidRPr="0030480F">
        <w:rPr>
          <w:color w:val="000000"/>
          <w:sz w:val="28"/>
          <w:szCs w:val="28"/>
        </w:rPr>
        <w:t xml:space="preserve"> </w:t>
      </w:r>
      <w:proofErr w:type="spellStart"/>
      <w:r w:rsidRPr="0030480F">
        <w:rPr>
          <w:color w:val="000000"/>
          <w:sz w:val="28"/>
          <w:szCs w:val="28"/>
        </w:rPr>
        <w:t>пам’яті</w:t>
      </w:r>
      <w:proofErr w:type="spellEnd"/>
      <w:r w:rsidRPr="0030480F">
        <w:rPr>
          <w:color w:val="000000"/>
          <w:sz w:val="28"/>
          <w:szCs w:val="28"/>
        </w:rPr>
        <w:t>.</w:t>
      </w:r>
    </w:p>
    <w:p w14:paraId="0EB00F0D" w14:textId="77777777" w:rsidR="0030480F" w:rsidRPr="0030480F" w:rsidRDefault="0030480F" w:rsidP="009C714F">
      <w:pPr>
        <w:pStyle w:val="a3"/>
        <w:numPr>
          <w:ilvl w:val="0"/>
          <w:numId w:val="19"/>
        </w:numPr>
        <w:spacing w:before="0" w:beforeAutospacing="0" w:after="200" w:afterAutospacing="0"/>
        <w:ind w:left="1440"/>
        <w:contextualSpacing/>
        <w:jc w:val="both"/>
        <w:rPr>
          <w:i/>
        </w:rPr>
      </w:pPr>
      <w:proofErr w:type="spellStart"/>
      <w:r w:rsidRPr="0030480F">
        <w:rPr>
          <w:i/>
          <w:color w:val="000000"/>
          <w:sz w:val="28"/>
          <w:szCs w:val="28"/>
        </w:rPr>
        <w:t>Скажіть</w:t>
      </w:r>
      <w:proofErr w:type="spellEnd"/>
      <w:r w:rsidRPr="0030480F">
        <w:rPr>
          <w:i/>
          <w:color w:val="000000"/>
          <w:sz w:val="28"/>
          <w:szCs w:val="28"/>
        </w:rPr>
        <w:t xml:space="preserve">, будь ласка, </w:t>
      </w:r>
      <w:proofErr w:type="spellStart"/>
      <w:r w:rsidRPr="0030480F">
        <w:rPr>
          <w:i/>
          <w:color w:val="000000"/>
          <w:sz w:val="28"/>
          <w:szCs w:val="28"/>
        </w:rPr>
        <w:t>чи</w:t>
      </w:r>
      <w:proofErr w:type="spellEnd"/>
      <w:r w:rsidRPr="0030480F">
        <w:rPr>
          <w:i/>
          <w:color w:val="000000"/>
          <w:sz w:val="28"/>
          <w:szCs w:val="28"/>
        </w:rPr>
        <w:t xml:space="preserve"> </w:t>
      </w:r>
      <w:proofErr w:type="spellStart"/>
      <w:r w:rsidRPr="0030480F">
        <w:rPr>
          <w:i/>
          <w:color w:val="000000"/>
          <w:sz w:val="28"/>
          <w:szCs w:val="28"/>
        </w:rPr>
        <w:t>вчились</w:t>
      </w:r>
      <w:proofErr w:type="spellEnd"/>
      <w:r w:rsidRPr="0030480F">
        <w:rPr>
          <w:i/>
          <w:color w:val="000000"/>
          <w:sz w:val="28"/>
          <w:szCs w:val="28"/>
        </w:rPr>
        <w:t xml:space="preserve"> </w:t>
      </w:r>
      <w:proofErr w:type="spellStart"/>
      <w:r w:rsidRPr="0030480F">
        <w:rPr>
          <w:i/>
          <w:color w:val="000000"/>
          <w:sz w:val="28"/>
          <w:szCs w:val="28"/>
        </w:rPr>
        <w:t>ви</w:t>
      </w:r>
      <w:proofErr w:type="spellEnd"/>
      <w:r w:rsidRPr="0030480F">
        <w:rPr>
          <w:i/>
          <w:color w:val="000000"/>
          <w:sz w:val="28"/>
          <w:szCs w:val="28"/>
        </w:rPr>
        <w:t xml:space="preserve"> коли-</w:t>
      </w:r>
      <w:proofErr w:type="spellStart"/>
      <w:r w:rsidRPr="0030480F">
        <w:rPr>
          <w:i/>
          <w:color w:val="000000"/>
          <w:sz w:val="28"/>
          <w:szCs w:val="28"/>
        </w:rPr>
        <w:t>небудь</w:t>
      </w:r>
      <w:proofErr w:type="spellEnd"/>
      <w:r w:rsidRPr="0030480F">
        <w:rPr>
          <w:i/>
          <w:color w:val="000000"/>
          <w:sz w:val="28"/>
          <w:szCs w:val="28"/>
        </w:rPr>
        <w:t xml:space="preserve"> </w:t>
      </w:r>
      <w:proofErr w:type="spellStart"/>
      <w:r w:rsidRPr="0030480F">
        <w:rPr>
          <w:i/>
          <w:color w:val="000000"/>
          <w:sz w:val="28"/>
          <w:szCs w:val="28"/>
        </w:rPr>
        <w:t>грати</w:t>
      </w:r>
      <w:proofErr w:type="spellEnd"/>
      <w:r w:rsidRPr="0030480F">
        <w:rPr>
          <w:i/>
          <w:color w:val="000000"/>
          <w:sz w:val="28"/>
          <w:szCs w:val="28"/>
        </w:rPr>
        <w:t xml:space="preserve"> на </w:t>
      </w:r>
      <w:proofErr w:type="spellStart"/>
      <w:r w:rsidRPr="0030480F">
        <w:rPr>
          <w:i/>
          <w:color w:val="000000"/>
          <w:sz w:val="28"/>
          <w:szCs w:val="28"/>
        </w:rPr>
        <w:t>музичних</w:t>
      </w:r>
      <w:proofErr w:type="spellEnd"/>
      <w:r w:rsidRPr="0030480F">
        <w:rPr>
          <w:i/>
          <w:color w:val="000000"/>
          <w:sz w:val="28"/>
          <w:szCs w:val="28"/>
        </w:rPr>
        <w:t xml:space="preserve"> </w:t>
      </w:r>
      <w:proofErr w:type="spellStart"/>
      <w:r w:rsidRPr="0030480F">
        <w:rPr>
          <w:i/>
          <w:color w:val="000000"/>
          <w:sz w:val="28"/>
          <w:szCs w:val="28"/>
        </w:rPr>
        <w:t>інструментах</w:t>
      </w:r>
      <w:proofErr w:type="spellEnd"/>
      <w:r w:rsidRPr="0030480F">
        <w:rPr>
          <w:i/>
          <w:color w:val="000000"/>
          <w:sz w:val="28"/>
          <w:szCs w:val="28"/>
        </w:rPr>
        <w:t xml:space="preserve">? </w:t>
      </w:r>
      <w:proofErr w:type="spellStart"/>
      <w:r w:rsidRPr="0030480F">
        <w:rPr>
          <w:i/>
          <w:color w:val="000000"/>
          <w:sz w:val="28"/>
          <w:szCs w:val="28"/>
        </w:rPr>
        <w:t>Яких</w:t>
      </w:r>
      <w:proofErr w:type="spellEnd"/>
      <w:r w:rsidRPr="0030480F">
        <w:rPr>
          <w:i/>
          <w:color w:val="000000"/>
          <w:sz w:val="28"/>
          <w:szCs w:val="28"/>
        </w:rPr>
        <w:t xml:space="preserve">? </w:t>
      </w:r>
      <w:proofErr w:type="spellStart"/>
      <w:r w:rsidRPr="0030480F">
        <w:rPr>
          <w:i/>
          <w:color w:val="000000"/>
          <w:sz w:val="28"/>
          <w:szCs w:val="28"/>
        </w:rPr>
        <w:t>Що</w:t>
      </w:r>
      <w:proofErr w:type="spellEnd"/>
      <w:r w:rsidRPr="0030480F">
        <w:rPr>
          <w:i/>
          <w:color w:val="000000"/>
          <w:sz w:val="28"/>
          <w:szCs w:val="28"/>
        </w:rPr>
        <w:t xml:space="preserve"> вам </w:t>
      </w:r>
      <w:proofErr w:type="spellStart"/>
      <w:r w:rsidRPr="0030480F">
        <w:rPr>
          <w:i/>
          <w:color w:val="000000"/>
          <w:sz w:val="28"/>
          <w:szCs w:val="28"/>
        </w:rPr>
        <w:t>найбільше</w:t>
      </w:r>
      <w:proofErr w:type="spellEnd"/>
      <w:r w:rsidRPr="0030480F">
        <w:rPr>
          <w:i/>
          <w:color w:val="000000"/>
          <w:sz w:val="28"/>
          <w:szCs w:val="28"/>
        </w:rPr>
        <w:t xml:space="preserve"> </w:t>
      </w:r>
      <w:proofErr w:type="spellStart"/>
      <w:r w:rsidRPr="0030480F">
        <w:rPr>
          <w:i/>
          <w:color w:val="000000"/>
          <w:sz w:val="28"/>
          <w:szCs w:val="28"/>
        </w:rPr>
        <w:t>подобалось</w:t>
      </w:r>
      <w:proofErr w:type="spellEnd"/>
      <w:r w:rsidRPr="0030480F">
        <w:rPr>
          <w:i/>
          <w:color w:val="000000"/>
          <w:sz w:val="28"/>
          <w:szCs w:val="28"/>
        </w:rPr>
        <w:t xml:space="preserve"> у </w:t>
      </w:r>
      <w:proofErr w:type="spellStart"/>
      <w:r w:rsidRPr="0030480F">
        <w:rPr>
          <w:i/>
          <w:color w:val="000000"/>
          <w:sz w:val="28"/>
          <w:szCs w:val="28"/>
        </w:rPr>
        <w:t>процесі</w:t>
      </w:r>
      <w:proofErr w:type="spellEnd"/>
      <w:r w:rsidRPr="0030480F">
        <w:rPr>
          <w:i/>
          <w:color w:val="000000"/>
          <w:sz w:val="28"/>
          <w:szCs w:val="28"/>
        </w:rPr>
        <w:t xml:space="preserve"> </w:t>
      </w:r>
      <w:proofErr w:type="spellStart"/>
      <w:r w:rsidRPr="0030480F">
        <w:rPr>
          <w:i/>
          <w:color w:val="000000"/>
          <w:sz w:val="28"/>
          <w:szCs w:val="28"/>
        </w:rPr>
        <w:t>гри</w:t>
      </w:r>
      <w:proofErr w:type="spellEnd"/>
      <w:r w:rsidRPr="0030480F">
        <w:rPr>
          <w:i/>
          <w:color w:val="000000"/>
          <w:sz w:val="28"/>
          <w:szCs w:val="28"/>
        </w:rPr>
        <w:t xml:space="preserve"> на </w:t>
      </w:r>
      <w:proofErr w:type="spellStart"/>
      <w:r w:rsidRPr="0030480F">
        <w:rPr>
          <w:i/>
          <w:color w:val="000000"/>
          <w:sz w:val="28"/>
          <w:szCs w:val="28"/>
        </w:rPr>
        <w:t>інструменті</w:t>
      </w:r>
      <w:proofErr w:type="spellEnd"/>
      <w:r w:rsidRPr="0030480F">
        <w:rPr>
          <w:i/>
          <w:color w:val="000000"/>
          <w:sz w:val="28"/>
          <w:szCs w:val="28"/>
        </w:rPr>
        <w:t>?</w:t>
      </w:r>
    </w:p>
    <w:p w14:paraId="133E1AB3" w14:textId="77777777" w:rsidR="0030480F" w:rsidRDefault="0030480F" w:rsidP="0030480F">
      <w:pPr>
        <w:pStyle w:val="a3"/>
        <w:spacing w:before="0" w:beforeAutospacing="0" w:after="200" w:afterAutospacing="0"/>
        <w:ind w:left="1080"/>
        <w:contextualSpacing/>
      </w:pPr>
      <w:r>
        <w:rPr>
          <w:b/>
          <w:bCs/>
          <w:color w:val="000000"/>
          <w:sz w:val="28"/>
          <w:szCs w:val="28"/>
          <w:u w:val="single"/>
          <w:lang w:val="uk-UA"/>
        </w:rPr>
        <w:t>4. </w:t>
      </w:r>
      <w:proofErr w:type="spellStart"/>
      <w:r>
        <w:rPr>
          <w:b/>
          <w:bCs/>
          <w:color w:val="000000"/>
          <w:sz w:val="28"/>
          <w:szCs w:val="28"/>
          <w:u w:val="single"/>
        </w:rPr>
        <w:t>Зайняття</w:t>
      </w:r>
      <w:proofErr w:type="spellEnd"/>
      <w:r>
        <w:rPr>
          <w:b/>
          <w:bCs/>
          <w:color w:val="000000"/>
          <w:sz w:val="28"/>
          <w:szCs w:val="28"/>
          <w:u w:val="single"/>
        </w:rPr>
        <w:t xml:space="preserve"> спортом.</w:t>
      </w:r>
    </w:p>
    <w:p w14:paraId="5093089D" w14:textId="77777777" w:rsidR="0030480F" w:rsidRDefault="0030480F" w:rsidP="004F14BE">
      <w:pPr>
        <w:pStyle w:val="a3"/>
        <w:spacing w:before="0" w:beforeAutospacing="0" w:after="200" w:afterAutospacing="0"/>
        <w:ind w:firstLine="284"/>
        <w:contextualSpacing/>
        <w:jc w:val="both"/>
      </w:pPr>
      <w:proofErr w:type="spellStart"/>
      <w:r>
        <w:rPr>
          <w:i/>
          <w:iCs/>
          <w:color w:val="000000"/>
          <w:sz w:val="28"/>
          <w:szCs w:val="28"/>
          <w:u w:val="single"/>
        </w:rPr>
        <w:t>Викладач</w:t>
      </w:r>
      <w:proofErr w:type="spellEnd"/>
      <w:r>
        <w:rPr>
          <w:color w:val="000000"/>
          <w:sz w:val="28"/>
          <w:szCs w:val="28"/>
        </w:rPr>
        <w:t xml:space="preserve">: </w:t>
      </w:r>
      <w:proofErr w:type="spellStart"/>
      <w:r>
        <w:rPr>
          <w:color w:val="000000"/>
          <w:sz w:val="28"/>
          <w:szCs w:val="28"/>
        </w:rPr>
        <w:t>Кожна</w:t>
      </w:r>
      <w:proofErr w:type="spellEnd"/>
      <w:r>
        <w:rPr>
          <w:color w:val="000000"/>
          <w:sz w:val="28"/>
          <w:szCs w:val="28"/>
        </w:rPr>
        <w:t xml:space="preserve"> </w:t>
      </w:r>
      <w:proofErr w:type="spellStart"/>
      <w:r>
        <w:rPr>
          <w:color w:val="000000"/>
          <w:sz w:val="28"/>
          <w:szCs w:val="28"/>
        </w:rPr>
        <w:t>людина</w:t>
      </w:r>
      <w:proofErr w:type="spellEnd"/>
      <w:r>
        <w:rPr>
          <w:color w:val="000000"/>
          <w:sz w:val="28"/>
          <w:szCs w:val="28"/>
        </w:rPr>
        <w:t xml:space="preserve"> </w:t>
      </w:r>
      <w:proofErr w:type="spellStart"/>
      <w:r>
        <w:rPr>
          <w:color w:val="000000"/>
          <w:sz w:val="28"/>
          <w:szCs w:val="28"/>
        </w:rPr>
        <w:t>неодноразово</w:t>
      </w:r>
      <w:proofErr w:type="spellEnd"/>
      <w:r>
        <w:rPr>
          <w:color w:val="000000"/>
          <w:sz w:val="28"/>
          <w:szCs w:val="28"/>
        </w:rPr>
        <w:t xml:space="preserve"> робить </w:t>
      </w:r>
      <w:proofErr w:type="spellStart"/>
      <w:r>
        <w:rPr>
          <w:color w:val="000000"/>
          <w:sz w:val="28"/>
          <w:szCs w:val="28"/>
        </w:rPr>
        <w:t>спроби</w:t>
      </w:r>
      <w:proofErr w:type="spellEnd"/>
      <w:r>
        <w:rPr>
          <w:color w:val="000000"/>
          <w:sz w:val="28"/>
          <w:szCs w:val="28"/>
        </w:rPr>
        <w:t xml:space="preserve"> до </w:t>
      </w:r>
      <w:proofErr w:type="spellStart"/>
      <w:r>
        <w:rPr>
          <w:color w:val="000000"/>
          <w:sz w:val="28"/>
          <w:szCs w:val="28"/>
        </w:rPr>
        <w:t>фізичної</w:t>
      </w:r>
      <w:proofErr w:type="spellEnd"/>
      <w:r>
        <w:rPr>
          <w:color w:val="000000"/>
          <w:sz w:val="28"/>
          <w:szCs w:val="28"/>
        </w:rPr>
        <w:t xml:space="preserve"> </w:t>
      </w:r>
      <w:proofErr w:type="spellStart"/>
      <w:r>
        <w:rPr>
          <w:color w:val="000000"/>
          <w:sz w:val="28"/>
          <w:szCs w:val="28"/>
        </w:rPr>
        <w:t>активності</w:t>
      </w:r>
      <w:proofErr w:type="spellEnd"/>
      <w:r>
        <w:rPr>
          <w:color w:val="000000"/>
          <w:sz w:val="28"/>
          <w:szCs w:val="28"/>
        </w:rPr>
        <w:t xml:space="preserve">. </w:t>
      </w:r>
      <w:proofErr w:type="spellStart"/>
      <w:r>
        <w:rPr>
          <w:color w:val="000000"/>
          <w:sz w:val="28"/>
          <w:szCs w:val="28"/>
        </w:rPr>
        <w:t>Приступаючи</w:t>
      </w:r>
      <w:proofErr w:type="spellEnd"/>
      <w:r>
        <w:rPr>
          <w:color w:val="000000"/>
          <w:sz w:val="28"/>
          <w:szCs w:val="28"/>
        </w:rPr>
        <w:t xml:space="preserve"> до занять, </w:t>
      </w:r>
      <w:proofErr w:type="spellStart"/>
      <w:r>
        <w:rPr>
          <w:color w:val="000000"/>
          <w:sz w:val="28"/>
          <w:szCs w:val="28"/>
        </w:rPr>
        <w:t>всі</w:t>
      </w:r>
      <w:proofErr w:type="spellEnd"/>
      <w:r>
        <w:rPr>
          <w:color w:val="000000"/>
          <w:sz w:val="28"/>
          <w:szCs w:val="28"/>
        </w:rPr>
        <w:t xml:space="preserve"> </w:t>
      </w:r>
      <w:proofErr w:type="spellStart"/>
      <w:r>
        <w:rPr>
          <w:color w:val="000000"/>
          <w:sz w:val="28"/>
          <w:szCs w:val="28"/>
        </w:rPr>
        <w:t>хочуть</w:t>
      </w:r>
      <w:proofErr w:type="spellEnd"/>
      <w:r>
        <w:rPr>
          <w:color w:val="000000"/>
          <w:sz w:val="28"/>
          <w:szCs w:val="28"/>
        </w:rPr>
        <w:t xml:space="preserve"> максимально </w:t>
      </w:r>
      <w:proofErr w:type="spellStart"/>
      <w:r>
        <w:rPr>
          <w:color w:val="000000"/>
          <w:sz w:val="28"/>
          <w:szCs w:val="28"/>
        </w:rPr>
        <w:t>швидко</w:t>
      </w:r>
      <w:proofErr w:type="spellEnd"/>
      <w:r>
        <w:rPr>
          <w:color w:val="000000"/>
          <w:sz w:val="28"/>
          <w:szCs w:val="28"/>
        </w:rPr>
        <w:t xml:space="preserve"> </w:t>
      </w:r>
      <w:proofErr w:type="spellStart"/>
      <w:r>
        <w:rPr>
          <w:color w:val="000000"/>
          <w:sz w:val="28"/>
          <w:szCs w:val="28"/>
        </w:rPr>
        <w:t>отримати</w:t>
      </w:r>
      <w:proofErr w:type="spellEnd"/>
      <w:r>
        <w:rPr>
          <w:color w:val="000000"/>
          <w:sz w:val="28"/>
          <w:szCs w:val="28"/>
        </w:rPr>
        <w:t xml:space="preserve"> </w:t>
      </w:r>
      <w:r>
        <w:rPr>
          <w:color w:val="000000"/>
          <w:sz w:val="28"/>
          <w:szCs w:val="28"/>
        </w:rPr>
        <w:lastRenderedPageBreak/>
        <w:t xml:space="preserve">результат. </w:t>
      </w:r>
      <w:proofErr w:type="spellStart"/>
      <w:r>
        <w:rPr>
          <w:color w:val="000000"/>
          <w:sz w:val="28"/>
          <w:szCs w:val="28"/>
        </w:rPr>
        <w:t>Помилкове</w:t>
      </w:r>
      <w:proofErr w:type="spellEnd"/>
      <w:r>
        <w:rPr>
          <w:color w:val="000000"/>
          <w:sz w:val="28"/>
          <w:szCs w:val="28"/>
        </w:rPr>
        <w:t xml:space="preserve"> </w:t>
      </w:r>
      <w:proofErr w:type="spellStart"/>
      <w:r>
        <w:rPr>
          <w:color w:val="000000"/>
          <w:sz w:val="28"/>
          <w:szCs w:val="28"/>
        </w:rPr>
        <w:t>уявлення</w:t>
      </w:r>
      <w:proofErr w:type="spellEnd"/>
      <w:r>
        <w:rPr>
          <w:color w:val="000000"/>
          <w:sz w:val="28"/>
          <w:szCs w:val="28"/>
        </w:rPr>
        <w:t xml:space="preserve"> про спорт </w:t>
      </w:r>
      <w:proofErr w:type="spellStart"/>
      <w:r>
        <w:rPr>
          <w:color w:val="000000"/>
          <w:sz w:val="28"/>
          <w:szCs w:val="28"/>
        </w:rPr>
        <w:t>перешкоджає</w:t>
      </w:r>
      <w:proofErr w:type="spellEnd"/>
      <w:r>
        <w:rPr>
          <w:color w:val="000000"/>
          <w:sz w:val="28"/>
          <w:szCs w:val="28"/>
        </w:rPr>
        <w:t xml:space="preserve"> </w:t>
      </w:r>
      <w:proofErr w:type="spellStart"/>
      <w:r>
        <w:rPr>
          <w:color w:val="000000"/>
          <w:sz w:val="28"/>
          <w:szCs w:val="28"/>
        </w:rPr>
        <w:t>досягненню</w:t>
      </w:r>
      <w:proofErr w:type="spellEnd"/>
      <w:r>
        <w:rPr>
          <w:color w:val="000000"/>
          <w:sz w:val="28"/>
          <w:szCs w:val="28"/>
        </w:rPr>
        <w:t xml:space="preserve"> </w:t>
      </w:r>
      <w:proofErr w:type="spellStart"/>
      <w:r>
        <w:rPr>
          <w:color w:val="000000"/>
          <w:sz w:val="28"/>
          <w:szCs w:val="28"/>
        </w:rPr>
        <w:t>бажаного</w:t>
      </w:r>
      <w:proofErr w:type="spellEnd"/>
      <w:r>
        <w:rPr>
          <w:color w:val="000000"/>
          <w:sz w:val="28"/>
          <w:szCs w:val="28"/>
        </w:rPr>
        <w:t xml:space="preserve"> </w:t>
      </w:r>
      <w:proofErr w:type="spellStart"/>
      <w:r>
        <w:rPr>
          <w:color w:val="000000"/>
          <w:sz w:val="28"/>
          <w:szCs w:val="28"/>
        </w:rPr>
        <w:t>ефекту</w:t>
      </w:r>
      <w:proofErr w:type="spellEnd"/>
      <w:r>
        <w:rPr>
          <w:color w:val="000000"/>
          <w:sz w:val="28"/>
          <w:szCs w:val="28"/>
        </w:rPr>
        <w:t xml:space="preserve">. У </w:t>
      </w:r>
      <w:proofErr w:type="spellStart"/>
      <w:r>
        <w:rPr>
          <w:color w:val="000000"/>
          <w:sz w:val="28"/>
          <w:szCs w:val="28"/>
        </w:rPr>
        <w:t>спорті</w:t>
      </w:r>
      <w:proofErr w:type="spellEnd"/>
      <w:r>
        <w:rPr>
          <w:color w:val="000000"/>
          <w:sz w:val="28"/>
          <w:szCs w:val="28"/>
        </w:rPr>
        <w:t xml:space="preserve"> </w:t>
      </w:r>
      <w:proofErr w:type="spellStart"/>
      <w:r>
        <w:rPr>
          <w:color w:val="000000"/>
          <w:sz w:val="28"/>
          <w:szCs w:val="28"/>
        </w:rPr>
        <w:t>важливо</w:t>
      </w:r>
      <w:proofErr w:type="spellEnd"/>
      <w:r>
        <w:rPr>
          <w:color w:val="000000"/>
          <w:sz w:val="28"/>
          <w:szCs w:val="28"/>
        </w:rPr>
        <w:t xml:space="preserve"> не </w:t>
      </w:r>
      <w:proofErr w:type="spellStart"/>
      <w:r>
        <w:rPr>
          <w:color w:val="000000"/>
          <w:sz w:val="28"/>
          <w:szCs w:val="28"/>
        </w:rPr>
        <w:t>тільки</w:t>
      </w:r>
      <w:proofErr w:type="spellEnd"/>
      <w:r>
        <w:rPr>
          <w:color w:val="000000"/>
          <w:sz w:val="28"/>
          <w:szCs w:val="28"/>
        </w:rPr>
        <w:t xml:space="preserve"> </w:t>
      </w:r>
      <w:proofErr w:type="spellStart"/>
      <w:r>
        <w:rPr>
          <w:color w:val="000000"/>
          <w:sz w:val="28"/>
          <w:szCs w:val="28"/>
        </w:rPr>
        <w:t>бажання</w:t>
      </w:r>
      <w:proofErr w:type="spellEnd"/>
      <w:r>
        <w:rPr>
          <w:color w:val="000000"/>
          <w:sz w:val="28"/>
          <w:szCs w:val="28"/>
        </w:rPr>
        <w:t xml:space="preserve">, </w:t>
      </w:r>
      <w:proofErr w:type="spellStart"/>
      <w:r>
        <w:rPr>
          <w:color w:val="000000"/>
          <w:sz w:val="28"/>
          <w:szCs w:val="28"/>
        </w:rPr>
        <w:t>але</w:t>
      </w:r>
      <w:proofErr w:type="spellEnd"/>
      <w:r>
        <w:rPr>
          <w:color w:val="000000"/>
          <w:sz w:val="28"/>
          <w:szCs w:val="28"/>
        </w:rPr>
        <w:t xml:space="preserve"> і:</w:t>
      </w:r>
    </w:p>
    <w:p w14:paraId="33BE42BB" w14:textId="77777777" w:rsidR="0030480F" w:rsidRDefault="0030480F" w:rsidP="0030480F">
      <w:pPr>
        <w:pStyle w:val="a3"/>
        <w:spacing w:before="0" w:beforeAutospacing="0" w:after="200" w:afterAutospacing="0"/>
        <w:ind w:firstLine="284"/>
        <w:contextualSpacing/>
      </w:pPr>
      <w:r>
        <w:rPr>
          <w:color w:val="000000"/>
          <w:sz w:val="28"/>
          <w:szCs w:val="28"/>
        </w:rPr>
        <w:t xml:space="preserve">- </w:t>
      </w:r>
      <w:proofErr w:type="spellStart"/>
      <w:r>
        <w:rPr>
          <w:color w:val="000000"/>
          <w:sz w:val="28"/>
          <w:szCs w:val="28"/>
        </w:rPr>
        <w:t>самодисципліна</w:t>
      </w:r>
      <w:proofErr w:type="spellEnd"/>
      <w:r>
        <w:rPr>
          <w:color w:val="000000"/>
          <w:sz w:val="28"/>
          <w:szCs w:val="28"/>
        </w:rPr>
        <w:t xml:space="preserve">, тому не </w:t>
      </w:r>
      <w:proofErr w:type="spellStart"/>
      <w:r>
        <w:rPr>
          <w:color w:val="000000"/>
          <w:sz w:val="28"/>
          <w:szCs w:val="28"/>
        </w:rPr>
        <w:t>лінуйтеся</w:t>
      </w:r>
      <w:proofErr w:type="spellEnd"/>
      <w:r>
        <w:rPr>
          <w:color w:val="000000"/>
          <w:sz w:val="28"/>
          <w:szCs w:val="28"/>
        </w:rPr>
        <w:t>;</w:t>
      </w:r>
    </w:p>
    <w:p w14:paraId="2512D5A7" w14:textId="77777777" w:rsidR="0030480F" w:rsidRDefault="0030480F" w:rsidP="0030480F">
      <w:pPr>
        <w:pStyle w:val="a3"/>
        <w:spacing w:before="0" w:beforeAutospacing="0" w:after="200" w:afterAutospacing="0"/>
        <w:ind w:firstLine="284"/>
        <w:contextualSpacing/>
      </w:pPr>
      <w:r>
        <w:rPr>
          <w:color w:val="000000"/>
          <w:sz w:val="28"/>
          <w:szCs w:val="28"/>
        </w:rPr>
        <w:t xml:space="preserve">- </w:t>
      </w:r>
      <w:proofErr w:type="spellStart"/>
      <w:r>
        <w:rPr>
          <w:color w:val="000000"/>
          <w:sz w:val="28"/>
          <w:szCs w:val="28"/>
        </w:rPr>
        <w:t>починати</w:t>
      </w:r>
      <w:proofErr w:type="spellEnd"/>
      <w:r>
        <w:rPr>
          <w:color w:val="000000"/>
          <w:sz w:val="28"/>
          <w:szCs w:val="28"/>
        </w:rPr>
        <w:t xml:space="preserve"> </w:t>
      </w:r>
      <w:proofErr w:type="spellStart"/>
      <w:r>
        <w:rPr>
          <w:color w:val="000000"/>
          <w:sz w:val="28"/>
          <w:szCs w:val="28"/>
        </w:rPr>
        <w:t>заняття</w:t>
      </w:r>
      <w:proofErr w:type="spellEnd"/>
      <w:r>
        <w:rPr>
          <w:color w:val="000000"/>
          <w:sz w:val="28"/>
          <w:szCs w:val="28"/>
        </w:rPr>
        <w:t xml:space="preserve"> спортом </w:t>
      </w:r>
      <w:proofErr w:type="spellStart"/>
      <w:r>
        <w:rPr>
          <w:color w:val="000000"/>
          <w:sz w:val="28"/>
          <w:szCs w:val="28"/>
        </w:rPr>
        <w:t>необхідно</w:t>
      </w:r>
      <w:proofErr w:type="spellEnd"/>
      <w:r>
        <w:rPr>
          <w:color w:val="000000"/>
          <w:sz w:val="28"/>
          <w:szCs w:val="28"/>
        </w:rPr>
        <w:t xml:space="preserve"> з </w:t>
      </w:r>
      <w:proofErr w:type="spellStart"/>
      <w:r>
        <w:rPr>
          <w:color w:val="000000"/>
          <w:sz w:val="28"/>
          <w:szCs w:val="28"/>
        </w:rPr>
        <w:t>простих</w:t>
      </w:r>
      <w:proofErr w:type="spellEnd"/>
      <w:r>
        <w:rPr>
          <w:color w:val="000000"/>
          <w:sz w:val="28"/>
          <w:szCs w:val="28"/>
        </w:rPr>
        <w:t xml:space="preserve"> </w:t>
      </w:r>
      <w:proofErr w:type="spellStart"/>
      <w:r>
        <w:rPr>
          <w:color w:val="000000"/>
          <w:sz w:val="28"/>
          <w:szCs w:val="28"/>
        </w:rPr>
        <w:t>вправ</w:t>
      </w:r>
      <w:proofErr w:type="spellEnd"/>
      <w:r>
        <w:rPr>
          <w:color w:val="000000"/>
          <w:sz w:val="28"/>
          <w:szCs w:val="28"/>
        </w:rPr>
        <w:t xml:space="preserve"> без </w:t>
      </w:r>
      <w:proofErr w:type="spellStart"/>
      <w:r>
        <w:rPr>
          <w:color w:val="000000"/>
          <w:sz w:val="28"/>
          <w:szCs w:val="28"/>
        </w:rPr>
        <w:t>навантаження</w:t>
      </w:r>
      <w:proofErr w:type="spellEnd"/>
      <w:r>
        <w:rPr>
          <w:color w:val="000000"/>
          <w:sz w:val="28"/>
          <w:szCs w:val="28"/>
        </w:rPr>
        <w:t xml:space="preserve">; </w:t>
      </w:r>
    </w:p>
    <w:p w14:paraId="5E9B39B7" w14:textId="77777777" w:rsidR="0030480F" w:rsidRDefault="0030480F" w:rsidP="0030480F">
      <w:pPr>
        <w:pStyle w:val="a3"/>
        <w:spacing w:before="0" w:beforeAutospacing="0" w:after="200" w:afterAutospacing="0"/>
        <w:ind w:firstLine="284"/>
        <w:contextualSpacing/>
      </w:pPr>
      <w:r>
        <w:rPr>
          <w:color w:val="000000"/>
          <w:sz w:val="28"/>
          <w:szCs w:val="28"/>
        </w:rPr>
        <w:t xml:space="preserve">- Ви можете </w:t>
      </w:r>
      <w:proofErr w:type="spellStart"/>
      <w:r>
        <w:rPr>
          <w:color w:val="000000"/>
          <w:sz w:val="28"/>
          <w:szCs w:val="28"/>
        </w:rPr>
        <w:t>займатися</w:t>
      </w:r>
      <w:proofErr w:type="spellEnd"/>
      <w:r>
        <w:rPr>
          <w:color w:val="000000"/>
          <w:sz w:val="28"/>
          <w:szCs w:val="28"/>
        </w:rPr>
        <w:t xml:space="preserve"> йогою </w:t>
      </w:r>
      <w:proofErr w:type="spellStart"/>
      <w:r>
        <w:rPr>
          <w:color w:val="000000"/>
          <w:sz w:val="28"/>
          <w:szCs w:val="28"/>
        </w:rPr>
        <w:t>або</w:t>
      </w:r>
      <w:proofErr w:type="spellEnd"/>
      <w:r>
        <w:rPr>
          <w:color w:val="000000"/>
          <w:sz w:val="28"/>
          <w:szCs w:val="28"/>
        </w:rPr>
        <w:t xml:space="preserve"> </w:t>
      </w:r>
      <w:proofErr w:type="spellStart"/>
      <w:r>
        <w:rPr>
          <w:color w:val="000000"/>
          <w:sz w:val="28"/>
          <w:szCs w:val="28"/>
        </w:rPr>
        <w:t>здійснювати</w:t>
      </w:r>
      <w:proofErr w:type="spellEnd"/>
      <w:r>
        <w:rPr>
          <w:color w:val="000000"/>
          <w:sz w:val="28"/>
          <w:szCs w:val="28"/>
        </w:rPr>
        <w:t xml:space="preserve"> </w:t>
      </w:r>
      <w:proofErr w:type="spellStart"/>
      <w:r>
        <w:rPr>
          <w:color w:val="000000"/>
          <w:sz w:val="28"/>
          <w:szCs w:val="28"/>
        </w:rPr>
        <w:t>пробіжки</w:t>
      </w:r>
      <w:proofErr w:type="spellEnd"/>
      <w:r>
        <w:rPr>
          <w:color w:val="000000"/>
          <w:sz w:val="28"/>
          <w:szCs w:val="28"/>
        </w:rPr>
        <w:t xml:space="preserve"> по ранках, </w:t>
      </w:r>
      <w:proofErr w:type="spellStart"/>
      <w:r>
        <w:rPr>
          <w:color w:val="000000"/>
          <w:sz w:val="28"/>
          <w:szCs w:val="28"/>
        </w:rPr>
        <w:t>кататися</w:t>
      </w:r>
      <w:proofErr w:type="spellEnd"/>
      <w:r>
        <w:rPr>
          <w:color w:val="000000"/>
          <w:sz w:val="28"/>
          <w:szCs w:val="28"/>
        </w:rPr>
        <w:t xml:space="preserve"> на </w:t>
      </w:r>
      <w:proofErr w:type="spellStart"/>
      <w:r>
        <w:rPr>
          <w:color w:val="000000"/>
          <w:sz w:val="28"/>
          <w:szCs w:val="28"/>
        </w:rPr>
        <w:t>велосипеді</w:t>
      </w:r>
      <w:proofErr w:type="spellEnd"/>
      <w:r>
        <w:rPr>
          <w:color w:val="000000"/>
          <w:sz w:val="28"/>
          <w:szCs w:val="28"/>
        </w:rPr>
        <w:t xml:space="preserve"> </w:t>
      </w:r>
      <w:proofErr w:type="spellStart"/>
      <w:r>
        <w:rPr>
          <w:color w:val="000000"/>
          <w:sz w:val="28"/>
          <w:szCs w:val="28"/>
        </w:rPr>
        <w:t>або</w:t>
      </w:r>
      <w:proofErr w:type="spellEnd"/>
      <w:r>
        <w:rPr>
          <w:color w:val="000000"/>
          <w:sz w:val="28"/>
          <w:szCs w:val="28"/>
        </w:rPr>
        <w:t xml:space="preserve"> </w:t>
      </w:r>
      <w:proofErr w:type="spellStart"/>
      <w:r>
        <w:rPr>
          <w:color w:val="000000"/>
          <w:sz w:val="28"/>
          <w:szCs w:val="28"/>
        </w:rPr>
        <w:t>плавати</w:t>
      </w:r>
      <w:proofErr w:type="spellEnd"/>
      <w:r>
        <w:rPr>
          <w:color w:val="000000"/>
          <w:sz w:val="28"/>
          <w:szCs w:val="28"/>
        </w:rPr>
        <w:t xml:space="preserve"> в </w:t>
      </w:r>
      <w:proofErr w:type="spellStart"/>
      <w:r>
        <w:rPr>
          <w:color w:val="000000"/>
          <w:sz w:val="28"/>
          <w:szCs w:val="28"/>
        </w:rPr>
        <w:t>басейні</w:t>
      </w:r>
      <w:proofErr w:type="spellEnd"/>
      <w:r>
        <w:rPr>
          <w:color w:val="000000"/>
          <w:sz w:val="28"/>
          <w:szCs w:val="28"/>
        </w:rPr>
        <w:t>.</w:t>
      </w:r>
    </w:p>
    <w:p w14:paraId="0401F75A" w14:textId="77777777" w:rsidR="0030480F" w:rsidRDefault="0030480F" w:rsidP="0030480F">
      <w:pPr>
        <w:pStyle w:val="a3"/>
        <w:spacing w:before="0" w:beforeAutospacing="0" w:after="200" w:afterAutospacing="0"/>
        <w:ind w:firstLine="284"/>
        <w:contextualSpacing/>
      </w:pPr>
      <w:r>
        <w:rPr>
          <w:color w:val="000000"/>
          <w:sz w:val="28"/>
          <w:szCs w:val="28"/>
        </w:rPr>
        <w:t xml:space="preserve">- </w:t>
      </w:r>
      <w:proofErr w:type="spellStart"/>
      <w:r>
        <w:rPr>
          <w:color w:val="000000"/>
          <w:sz w:val="28"/>
          <w:szCs w:val="28"/>
        </w:rPr>
        <w:t>необхідно</w:t>
      </w:r>
      <w:proofErr w:type="spellEnd"/>
      <w:r>
        <w:rPr>
          <w:color w:val="000000"/>
          <w:sz w:val="28"/>
          <w:szCs w:val="28"/>
        </w:rPr>
        <w:t xml:space="preserve"> систематично </w:t>
      </w:r>
      <w:proofErr w:type="spellStart"/>
      <w:r>
        <w:rPr>
          <w:color w:val="000000"/>
          <w:sz w:val="28"/>
          <w:szCs w:val="28"/>
        </w:rPr>
        <w:t>займатися</w:t>
      </w:r>
      <w:proofErr w:type="spellEnd"/>
      <w:r>
        <w:rPr>
          <w:color w:val="000000"/>
          <w:sz w:val="28"/>
          <w:szCs w:val="28"/>
        </w:rPr>
        <w:t xml:space="preserve">. </w:t>
      </w:r>
      <w:proofErr w:type="spellStart"/>
      <w:r>
        <w:rPr>
          <w:color w:val="000000"/>
          <w:sz w:val="28"/>
          <w:szCs w:val="28"/>
        </w:rPr>
        <w:t>Досить</w:t>
      </w:r>
      <w:proofErr w:type="spellEnd"/>
      <w:r>
        <w:rPr>
          <w:color w:val="000000"/>
          <w:sz w:val="28"/>
          <w:szCs w:val="28"/>
        </w:rPr>
        <w:t xml:space="preserve"> одного </w:t>
      </w:r>
      <w:proofErr w:type="spellStart"/>
      <w:r>
        <w:rPr>
          <w:color w:val="000000"/>
          <w:sz w:val="28"/>
          <w:szCs w:val="28"/>
        </w:rPr>
        <w:t>тижня</w:t>
      </w:r>
      <w:proofErr w:type="spellEnd"/>
      <w:r>
        <w:rPr>
          <w:color w:val="000000"/>
          <w:sz w:val="28"/>
          <w:szCs w:val="28"/>
        </w:rPr>
        <w:t xml:space="preserve"> </w:t>
      </w:r>
      <w:proofErr w:type="gramStart"/>
      <w:r>
        <w:rPr>
          <w:color w:val="000000"/>
          <w:sz w:val="28"/>
          <w:szCs w:val="28"/>
        </w:rPr>
        <w:t>без спорту</w:t>
      </w:r>
      <w:proofErr w:type="gramEnd"/>
      <w:r>
        <w:rPr>
          <w:color w:val="000000"/>
          <w:sz w:val="28"/>
          <w:szCs w:val="28"/>
        </w:rPr>
        <w:t xml:space="preserve">, </w:t>
      </w:r>
      <w:proofErr w:type="spellStart"/>
      <w:r>
        <w:rPr>
          <w:color w:val="000000"/>
          <w:sz w:val="28"/>
          <w:szCs w:val="28"/>
        </w:rPr>
        <w:t>щоб</w:t>
      </w:r>
      <w:proofErr w:type="spellEnd"/>
      <w:r>
        <w:rPr>
          <w:color w:val="000000"/>
          <w:sz w:val="28"/>
          <w:szCs w:val="28"/>
        </w:rPr>
        <w:t xml:space="preserve"> </w:t>
      </w:r>
      <w:proofErr w:type="spellStart"/>
      <w:r>
        <w:rPr>
          <w:color w:val="000000"/>
          <w:sz w:val="28"/>
          <w:szCs w:val="28"/>
        </w:rPr>
        <w:t>втратити</w:t>
      </w:r>
      <w:proofErr w:type="spellEnd"/>
      <w:r>
        <w:rPr>
          <w:color w:val="000000"/>
          <w:sz w:val="28"/>
          <w:szCs w:val="28"/>
        </w:rPr>
        <w:t xml:space="preserve"> </w:t>
      </w:r>
      <w:proofErr w:type="spellStart"/>
      <w:r>
        <w:rPr>
          <w:color w:val="000000"/>
          <w:sz w:val="28"/>
          <w:szCs w:val="28"/>
        </w:rPr>
        <w:t>досягнутий</w:t>
      </w:r>
      <w:proofErr w:type="spellEnd"/>
      <w:r>
        <w:rPr>
          <w:color w:val="000000"/>
          <w:sz w:val="28"/>
          <w:szCs w:val="28"/>
        </w:rPr>
        <w:t xml:space="preserve"> результат. </w:t>
      </w:r>
    </w:p>
    <w:p w14:paraId="5A7AF150" w14:textId="77777777" w:rsidR="0030480F" w:rsidRDefault="0030480F" w:rsidP="0030480F">
      <w:pPr>
        <w:pStyle w:val="a3"/>
        <w:spacing w:before="0" w:beforeAutospacing="0" w:after="200" w:afterAutospacing="0"/>
        <w:ind w:firstLine="284"/>
        <w:contextualSpacing/>
      </w:pPr>
      <w:r>
        <w:rPr>
          <w:color w:val="000000"/>
          <w:sz w:val="28"/>
          <w:szCs w:val="28"/>
        </w:rPr>
        <w:t xml:space="preserve">- </w:t>
      </w:r>
      <w:proofErr w:type="spellStart"/>
      <w:r>
        <w:rPr>
          <w:color w:val="000000"/>
          <w:sz w:val="28"/>
          <w:szCs w:val="28"/>
        </w:rPr>
        <w:t>фізичні</w:t>
      </w:r>
      <w:proofErr w:type="spellEnd"/>
      <w:r>
        <w:rPr>
          <w:color w:val="000000"/>
          <w:sz w:val="28"/>
          <w:szCs w:val="28"/>
        </w:rPr>
        <w:t xml:space="preserve"> </w:t>
      </w:r>
      <w:proofErr w:type="spellStart"/>
      <w:r>
        <w:rPr>
          <w:color w:val="000000"/>
          <w:sz w:val="28"/>
          <w:szCs w:val="28"/>
        </w:rPr>
        <w:t>вправи</w:t>
      </w:r>
      <w:proofErr w:type="spellEnd"/>
      <w:r>
        <w:rPr>
          <w:color w:val="000000"/>
          <w:sz w:val="28"/>
          <w:szCs w:val="28"/>
        </w:rPr>
        <w:t xml:space="preserve"> </w:t>
      </w:r>
      <w:proofErr w:type="spellStart"/>
      <w:r>
        <w:rPr>
          <w:color w:val="000000"/>
          <w:sz w:val="28"/>
          <w:szCs w:val="28"/>
        </w:rPr>
        <w:t>допомагають</w:t>
      </w:r>
      <w:proofErr w:type="spellEnd"/>
      <w:r>
        <w:rPr>
          <w:color w:val="000000"/>
          <w:sz w:val="28"/>
          <w:szCs w:val="28"/>
        </w:rPr>
        <w:t xml:space="preserve"> </w:t>
      </w:r>
      <w:proofErr w:type="spellStart"/>
      <w:r>
        <w:rPr>
          <w:color w:val="000000"/>
          <w:sz w:val="28"/>
          <w:szCs w:val="28"/>
        </w:rPr>
        <w:t>зберегти</w:t>
      </w:r>
      <w:proofErr w:type="spellEnd"/>
      <w:r>
        <w:rPr>
          <w:color w:val="000000"/>
          <w:sz w:val="28"/>
          <w:szCs w:val="28"/>
        </w:rPr>
        <w:t xml:space="preserve"> </w:t>
      </w:r>
      <w:proofErr w:type="spellStart"/>
      <w:r>
        <w:rPr>
          <w:color w:val="000000"/>
          <w:sz w:val="28"/>
          <w:szCs w:val="28"/>
        </w:rPr>
        <w:t>енергію</w:t>
      </w:r>
      <w:proofErr w:type="spellEnd"/>
      <w:r>
        <w:rPr>
          <w:color w:val="000000"/>
          <w:sz w:val="28"/>
          <w:szCs w:val="28"/>
        </w:rPr>
        <w:t>;</w:t>
      </w:r>
    </w:p>
    <w:p w14:paraId="39887E0D" w14:textId="77777777" w:rsidR="0030480F" w:rsidRDefault="0030480F" w:rsidP="0030480F">
      <w:pPr>
        <w:pStyle w:val="a3"/>
        <w:spacing w:before="0" w:beforeAutospacing="0" w:after="200" w:afterAutospacing="0"/>
        <w:ind w:firstLine="284"/>
        <w:contextualSpacing/>
      </w:pPr>
      <w:r>
        <w:rPr>
          <w:color w:val="000000"/>
          <w:sz w:val="28"/>
          <w:szCs w:val="28"/>
        </w:rPr>
        <w:t xml:space="preserve">- для </w:t>
      </w:r>
      <w:proofErr w:type="spellStart"/>
      <w:r>
        <w:rPr>
          <w:color w:val="000000"/>
          <w:sz w:val="28"/>
          <w:szCs w:val="28"/>
        </w:rPr>
        <w:t>досягнення</w:t>
      </w:r>
      <w:proofErr w:type="spellEnd"/>
      <w:r>
        <w:rPr>
          <w:color w:val="000000"/>
          <w:sz w:val="28"/>
          <w:szCs w:val="28"/>
        </w:rPr>
        <w:t xml:space="preserve"> </w:t>
      </w:r>
      <w:proofErr w:type="spellStart"/>
      <w:r>
        <w:rPr>
          <w:color w:val="000000"/>
          <w:sz w:val="28"/>
          <w:szCs w:val="28"/>
        </w:rPr>
        <w:t>найкращого</w:t>
      </w:r>
      <w:proofErr w:type="spellEnd"/>
      <w:r>
        <w:rPr>
          <w:color w:val="000000"/>
          <w:sz w:val="28"/>
          <w:szCs w:val="28"/>
        </w:rPr>
        <w:t xml:space="preserve"> результату перед </w:t>
      </w:r>
      <w:proofErr w:type="spellStart"/>
      <w:r>
        <w:rPr>
          <w:color w:val="000000"/>
          <w:sz w:val="28"/>
          <w:szCs w:val="28"/>
        </w:rPr>
        <w:t>тим</w:t>
      </w:r>
      <w:proofErr w:type="spellEnd"/>
      <w:r>
        <w:rPr>
          <w:color w:val="000000"/>
          <w:sz w:val="28"/>
          <w:szCs w:val="28"/>
        </w:rPr>
        <w:t xml:space="preserve">, як </w:t>
      </w:r>
      <w:proofErr w:type="spellStart"/>
      <w:r>
        <w:rPr>
          <w:color w:val="000000"/>
          <w:sz w:val="28"/>
          <w:szCs w:val="28"/>
        </w:rPr>
        <w:t>приступити</w:t>
      </w:r>
      <w:proofErr w:type="spellEnd"/>
      <w:r>
        <w:rPr>
          <w:color w:val="000000"/>
          <w:sz w:val="28"/>
          <w:szCs w:val="28"/>
        </w:rPr>
        <w:t xml:space="preserve"> до </w:t>
      </w:r>
      <w:proofErr w:type="spellStart"/>
      <w:r>
        <w:rPr>
          <w:color w:val="000000"/>
          <w:sz w:val="28"/>
          <w:szCs w:val="28"/>
        </w:rPr>
        <w:t>вправ</w:t>
      </w:r>
      <w:proofErr w:type="spellEnd"/>
      <w:r>
        <w:rPr>
          <w:color w:val="000000"/>
          <w:sz w:val="28"/>
          <w:szCs w:val="28"/>
        </w:rPr>
        <w:t xml:space="preserve">, </w:t>
      </w:r>
      <w:proofErr w:type="spellStart"/>
      <w:r>
        <w:rPr>
          <w:color w:val="000000"/>
          <w:sz w:val="28"/>
          <w:szCs w:val="28"/>
        </w:rPr>
        <w:t>необхідно</w:t>
      </w:r>
      <w:proofErr w:type="spellEnd"/>
      <w:r>
        <w:rPr>
          <w:color w:val="000000"/>
          <w:sz w:val="28"/>
          <w:szCs w:val="28"/>
        </w:rPr>
        <w:t xml:space="preserve"> </w:t>
      </w:r>
      <w:proofErr w:type="spellStart"/>
      <w:r>
        <w:rPr>
          <w:color w:val="000000"/>
          <w:sz w:val="28"/>
          <w:szCs w:val="28"/>
        </w:rPr>
        <w:t>розігріти</w:t>
      </w:r>
      <w:proofErr w:type="spellEnd"/>
      <w:r>
        <w:rPr>
          <w:color w:val="000000"/>
          <w:sz w:val="28"/>
          <w:szCs w:val="28"/>
        </w:rPr>
        <w:t xml:space="preserve"> </w:t>
      </w:r>
      <w:proofErr w:type="spellStart"/>
      <w:r>
        <w:rPr>
          <w:color w:val="000000"/>
          <w:sz w:val="28"/>
          <w:szCs w:val="28"/>
        </w:rPr>
        <w:t>м</w:t>
      </w:r>
      <w:r w:rsidRPr="0030480F">
        <w:rPr>
          <w:color w:val="000000"/>
          <w:sz w:val="28"/>
          <w:szCs w:val="28"/>
        </w:rPr>
        <w:t>’</w:t>
      </w:r>
      <w:r>
        <w:rPr>
          <w:color w:val="000000"/>
          <w:sz w:val="28"/>
          <w:szCs w:val="28"/>
        </w:rPr>
        <w:t>язи</w:t>
      </w:r>
      <w:proofErr w:type="spellEnd"/>
      <w:r>
        <w:rPr>
          <w:color w:val="000000"/>
          <w:sz w:val="28"/>
          <w:szCs w:val="28"/>
        </w:rPr>
        <w:t>.</w:t>
      </w:r>
    </w:p>
    <w:p w14:paraId="44589975" w14:textId="77777777" w:rsidR="0030480F" w:rsidRPr="0030480F" w:rsidRDefault="0030480F" w:rsidP="0030480F">
      <w:pPr>
        <w:pStyle w:val="a3"/>
        <w:spacing w:before="0" w:beforeAutospacing="0" w:after="200" w:afterAutospacing="0"/>
        <w:ind w:firstLine="284"/>
        <w:contextualSpacing/>
        <w:jc w:val="both"/>
        <w:rPr>
          <w:i/>
        </w:rPr>
      </w:pPr>
      <w:proofErr w:type="spellStart"/>
      <w:r w:rsidRPr="0030480F">
        <w:rPr>
          <w:i/>
          <w:color w:val="000000"/>
          <w:sz w:val="28"/>
          <w:szCs w:val="28"/>
        </w:rPr>
        <w:t>Поради</w:t>
      </w:r>
      <w:proofErr w:type="spellEnd"/>
      <w:r w:rsidRPr="0030480F">
        <w:rPr>
          <w:i/>
          <w:color w:val="000000"/>
          <w:sz w:val="28"/>
          <w:szCs w:val="28"/>
        </w:rPr>
        <w:t xml:space="preserve">, </w:t>
      </w:r>
      <w:proofErr w:type="spellStart"/>
      <w:r w:rsidRPr="0030480F">
        <w:rPr>
          <w:i/>
          <w:color w:val="000000"/>
          <w:sz w:val="28"/>
          <w:szCs w:val="28"/>
        </w:rPr>
        <w:t>щоб</w:t>
      </w:r>
      <w:proofErr w:type="spellEnd"/>
      <w:r w:rsidRPr="0030480F">
        <w:rPr>
          <w:i/>
          <w:color w:val="000000"/>
          <w:sz w:val="28"/>
          <w:szCs w:val="28"/>
        </w:rPr>
        <w:t xml:space="preserve"> </w:t>
      </w:r>
      <w:proofErr w:type="spellStart"/>
      <w:r w:rsidRPr="0030480F">
        <w:rPr>
          <w:i/>
          <w:color w:val="000000"/>
          <w:sz w:val="28"/>
          <w:szCs w:val="28"/>
        </w:rPr>
        <w:t>почати</w:t>
      </w:r>
      <w:proofErr w:type="spellEnd"/>
      <w:r w:rsidRPr="0030480F">
        <w:rPr>
          <w:i/>
          <w:color w:val="000000"/>
          <w:sz w:val="28"/>
          <w:szCs w:val="28"/>
        </w:rPr>
        <w:t xml:space="preserve"> </w:t>
      </w:r>
      <w:proofErr w:type="spellStart"/>
      <w:r w:rsidRPr="0030480F">
        <w:rPr>
          <w:i/>
          <w:color w:val="000000"/>
          <w:sz w:val="28"/>
          <w:szCs w:val="28"/>
        </w:rPr>
        <w:t>займатись</w:t>
      </w:r>
      <w:proofErr w:type="spellEnd"/>
      <w:r w:rsidRPr="0030480F">
        <w:rPr>
          <w:i/>
          <w:color w:val="000000"/>
          <w:sz w:val="28"/>
          <w:szCs w:val="28"/>
        </w:rPr>
        <w:t xml:space="preserve"> спортом та не </w:t>
      </w:r>
      <w:proofErr w:type="spellStart"/>
      <w:r w:rsidRPr="0030480F">
        <w:rPr>
          <w:i/>
          <w:color w:val="000000"/>
          <w:sz w:val="28"/>
          <w:szCs w:val="28"/>
        </w:rPr>
        <w:t>покинути</w:t>
      </w:r>
      <w:proofErr w:type="spellEnd"/>
      <w:r w:rsidRPr="0030480F">
        <w:rPr>
          <w:i/>
          <w:color w:val="000000"/>
          <w:sz w:val="28"/>
          <w:szCs w:val="28"/>
        </w:rPr>
        <w:t>:</w:t>
      </w:r>
    </w:p>
    <w:p w14:paraId="1603E417"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Підберіть</w:t>
      </w:r>
      <w:proofErr w:type="spellEnd"/>
      <w:r>
        <w:rPr>
          <w:color w:val="000000"/>
          <w:sz w:val="28"/>
          <w:szCs w:val="28"/>
        </w:rPr>
        <w:t xml:space="preserve"> вид спорту, </w:t>
      </w:r>
      <w:proofErr w:type="spellStart"/>
      <w:r>
        <w:rPr>
          <w:color w:val="000000"/>
          <w:sz w:val="28"/>
          <w:szCs w:val="28"/>
        </w:rPr>
        <w:t>який</w:t>
      </w:r>
      <w:proofErr w:type="spellEnd"/>
      <w:r>
        <w:rPr>
          <w:color w:val="000000"/>
          <w:sz w:val="28"/>
          <w:szCs w:val="28"/>
        </w:rPr>
        <w:t xml:space="preserve"> буде вам </w:t>
      </w:r>
      <w:proofErr w:type="spellStart"/>
      <w:r>
        <w:rPr>
          <w:color w:val="000000"/>
          <w:sz w:val="28"/>
          <w:szCs w:val="28"/>
        </w:rPr>
        <w:t>подобатися</w:t>
      </w:r>
      <w:proofErr w:type="spellEnd"/>
      <w:r>
        <w:rPr>
          <w:color w:val="000000"/>
          <w:sz w:val="28"/>
          <w:szCs w:val="28"/>
        </w:rPr>
        <w:t xml:space="preserve"> і </w:t>
      </w:r>
      <w:proofErr w:type="spellStart"/>
      <w:r>
        <w:rPr>
          <w:color w:val="000000"/>
          <w:sz w:val="28"/>
          <w:szCs w:val="28"/>
        </w:rPr>
        <w:t>надихне</w:t>
      </w:r>
      <w:proofErr w:type="spellEnd"/>
      <w:r>
        <w:rPr>
          <w:color w:val="000000"/>
          <w:sz w:val="28"/>
          <w:szCs w:val="28"/>
        </w:rPr>
        <w:t xml:space="preserve"> на результат.</w:t>
      </w:r>
    </w:p>
    <w:p w14:paraId="2E51FDE1"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Позитивний</w:t>
      </w:r>
      <w:proofErr w:type="spellEnd"/>
      <w:r>
        <w:rPr>
          <w:color w:val="000000"/>
          <w:sz w:val="28"/>
          <w:szCs w:val="28"/>
        </w:rPr>
        <w:t xml:space="preserve"> </w:t>
      </w:r>
      <w:proofErr w:type="spellStart"/>
      <w:r>
        <w:rPr>
          <w:color w:val="000000"/>
          <w:sz w:val="28"/>
          <w:szCs w:val="28"/>
        </w:rPr>
        <w:t>настрій</w:t>
      </w:r>
      <w:proofErr w:type="spellEnd"/>
      <w:r>
        <w:rPr>
          <w:color w:val="000000"/>
          <w:sz w:val="28"/>
          <w:szCs w:val="28"/>
        </w:rPr>
        <w:t>.</w:t>
      </w:r>
    </w:p>
    <w:p w14:paraId="1A856B12"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Заохочуйте</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w:t>
      </w:r>
      <w:proofErr w:type="spellStart"/>
      <w:r>
        <w:rPr>
          <w:color w:val="000000"/>
          <w:sz w:val="28"/>
          <w:szCs w:val="28"/>
        </w:rPr>
        <w:t>дії</w:t>
      </w:r>
      <w:proofErr w:type="spellEnd"/>
      <w:r>
        <w:rPr>
          <w:color w:val="000000"/>
          <w:sz w:val="28"/>
          <w:szCs w:val="28"/>
        </w:rPr>
        <w:t>.</w:t>
      </w:r>
    </w:p>
    <w:p w14:paraId="0B694C36"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Знайдіть</w:t>
      </w:r>
      <w:proofErr w:type="spellEnd"/>
      <w:r>
        <w:rPr>
          <w:color w:val="000000"/>
          <w:sz w:val="28"/>
          <w:szCs w:val="28"/>
        </w:rPr>
        <w:t xml:space="preserve"> напарника по спорту.</w:t>
      </w:r>
    </w:p>
    <w:p w14:paraId="619D6FB5" w14:textId="77777777" w:rsidR="0030480F" w:rsidRDefault="0030480F" w:rsidP="009C714F">
      <w:pPr>
        <w:pStyle w:val="a3"/>
        <w:numPr>
          <w:ilvl w:val="0"/>
          <w:numId w:val="20"/>
        </w:numPr>
        <w:spacing w:before="0" w:beforeAutospacing="0" w:after="200" w:afterAutospacing="0"/>
        <w:ind w:left="0"/>
        <w:contextualSpacing/>
        <w:jc w:val="both"/>
      </w:pPr>
      <w:r>
        <w:rPr>
          <w:color w:val="000000"/>
          <w:sz w:val="28"/>
          <w:szCs w:val="28"/>
        </w:rPr>
        <w:t xml:space="preserve">Сформуйте </w:t>
      </w:r>
      <w:proofErr w:type="spellStart"/>
      <w:r>
        <w:rPr>
          <w:color w:val="000000"/>
          <w:sz w:val="28"/>
          <w:szCs w:val="28"/>
        </w:rPr>
        <w:t>свій</w:t>
      </w:r>
      <w:proofErr w:type="spellEnd"/>
      <w:r>
        <w:rPr>
          <w:color w:val="000000"/>
          <w:sz w:val="28"/>
          <w:szCs w:val="28"/>
        </w:rPr>
        <w:t xml:space="preserve"> </w:t>
      </w:r>
      <w:proofErr w:type="spellStart"/>
      <w:r>
        <w:rPr>
          <w:color w:val="000000"/>
          <w:sz w:val="28"/>
          <w:szCs w:val="28"/>
        </w:rPr>
        <w:t>ідеал</w:t>
      </w:r>
      <w:proofErr w:type="spellEnd"/>
      <w:r>
        <w:rPr>
          <w:color w:val="000000"/>
          <w:sz w:val="28"/>
          <w:szCs w:val="28"/>
        </w:rPr>
        <w:t>.</w:t>
      </w:r>
    </w:p>
    <w:p w14:paraId="6FD36684"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Поєднуйте</w:t>
      </w:r>
      <w:proofErr w:type="spellEnd"/>
      <w:r>
        <w:rPr>
          <w:color w:val="000000"/>
          <w:sz w:val="28"/>
          <w:szCs w:val="28"/>
        </w:rPr>
        <w:t xml:space="preserve"> </w:t>
      </w:r>
      <w:proofErr w:type="spellStart"/>
      <w:r>
        <w:rPr>
          <w:color w:val="000000"/>
          <w:sz w:val="28"/>
          <w:szCs w:val="28"/>
        </w:rPr>
        <w:t>приємне</w:t>
      </w:r>
      <w:proofErr w:type="spellEnd"/>
      <w:r>
        <w:rPr>
          <w:color w:val="000000"/>
          <w:sz w:val="28"/>
          <w:szCs w:val="28"/>
        </w:rPr>
        <w:t xml:space="preserve"> з </w:t>
      </w:r>
      <w:proofErr w:type="spellStart"/>
      <w:r>
        <w:rPr>
          <w:color w:val="000000"/>
          <w:sz w:val="28"/>
          <w:szCs w:val="28"/>
        </w:rPr>
        <w:t>корисним</w:t>
      </w:r>
      <w:proofErr w:type="spellEnd"/>
      <w:r>
        <w:rPr>
          <w:color w:val="000000"/>
          <w:sz w:val="28"/>
          <w:szCs w:val="28"/>
        </w:rPr>
        <w:t xml:space="preserve">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виконувати</w:t>
      </w:r>
      <w:proofErr w:type="spellEnd"/>
      <w:r>
        <w:rPr>
          <w:color w:val="000000"/>
          <w:sz w:val="28"/>
          <w:szCs w:val="28"/>
        </w:rPr>
        <w:t xml:space="preserve"> комплекс </w:t>
      </w:r>
      <w:proofErr w:type="spellStart"/>
      <w:r>
        <w:rPr>
          <w:color w:val="000000"/>
          <w:sz w:val="28"/>
          <w:szCs w:val="28"/>
        </w:rPr>
        <w:t>вправ</w:t>
      </w:r>
      <w:proofErr w:type="spellEnd"/>
      <w:r>
        <w:rPr>
          <w:color w:val="000000"/>
          <w:sz w:val="28"/>
          <w:szCs w:val="28"/>
        </w:rPr>
        <w:t xml:space="preserve">, не </w:t>
      </w:r>
      <w:proofErr w:type="spellStart"/>
      <w:r>
        <w:rPr>
          <w:color w:val="000000"/>
          <w:sz w:val="28"/>
          <w:szCs w:val="28"/>
        </w:rPr>
        <w:t>відриваючись</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перегляду </w:t>
      </w:r>
      <w:proofErr w:type="spellStart"/>
      <w:r>
        <w:rPr>
          <w:color w:val="000000"/>
          <w:sz w:val="28"/>
          <w:szCs w:val="28"/>
        </w:rPr>
        <w:t>улюбленого</w:t>
      </w:r>
      <w:proofErr w:type="spellEnd"/>
      <w:r>
        <w:rPr>
          <w:color w:val="000000"/>
          <w:sz w:val="28"/>
          <w:szCs w:val="28"/>
        </w:rPr>
        <w:t xml:space="preserve"> </w:t>
      </w:r>
      <w:proofErr w:type="spellStart"/>
      <w:r>
        <w:rPr>
          <w:color w:val="000000"/>
          <w:sz w:val="28"/>
          <w:szCs w:val="28"/>
        </w:rPr>
        <w:t>фільму</w:t>
      </w:r>
      <w:proofErr w:type="spellEnd"/>
      <w:r>
        <w:rPr>
          <w:color w:val="000000"/>
          <w:sz w:val="28"/>
          <w:szCs w:val="28"/>
        </w:rPr>
        <w:t xml:space="preserve">. </w:t>
      </w:r>
      <w:proofErr w:type="spellStart"/>
      <w:r>
        <w:rPr>
          <w:color w:val="000000"/>
          <w:sz w:val="28"/>
          <w:szCs w:val="28"/>
        </w:rPr>
        <w:t>Проїхатися</w:t>
      </w:r>
      <w:proofErr w:type="spellEnd"/>
      <w:r>
        <w:rPr>
          <w:color w:val="000000"/>
          <w:sz w:val="28"/>
          <w:szCs w:val="28"/>
        </w:rPr>
        <w:t xml:space="preserve"> на </w:t>
      </w:r>
      <w:proofErr w:type="spellStart"/>
      <w:r>
        <w:rPr>
          <w:color w:val="000000"/>
          <w:sz w:val="28"/>
          <w:szCs w:val="28"/>
        </w:rPr>
        <w:t>велосипеді</w:t>
      </w:r>
      <w:proofErr w:type="spellEnd"/>
      <w:r>
        <w:rPr>
          <w:color w:val="000000"/>
          <w:sz w:val="28"/>
          <w:szCs w:val="28"/>
        </w:rPr>
        <w:t xml:space="preserve"> з метою </w:t>
      </w:r>
      <w:proofErr w:type="spellStart"/>
      <w:r>
        <w:rPr>
          <w:color w:val="000000"/>
          <w:sz w:val="28"/>
          <w:szCs w:val="28"/>
        </w:rPr>
        <w:t>відвідати</w:t>
      </w:r>
      <w:proofErr w:type="spellEnd"/>
      <w:r>
        <w:rPr>
          <w:color w:val="000000"/>
          <w:sz w:val="28"/>
          <w:szCs w:val="28"/>
        </w:rPr>
        <w:t xml:space="preserve"> магазин. </w:t>
      </w:r>
      <w:proofErr w:type="spellStart"/>
      <w:r>
        <w:rPr>
          <w:color w:val="000000"/>
          <w:sz w:val="28"/>
          <w:szCs w:val="28"/>
        </w:rPr>
        <w:t>Поєднати</w:t>
      </w:r>
      <w:proofErr w:type="spellEnd"/>
      <w:r>
        <w:rPr>
          <w:color w:val="000000"/>
          <w:sz w:val="28"/>
          <w:szCs w:val="28"/>
        </w:rPr>
        <w:t xml:space="preserve"> </w:t>
      </w:r>
      <w:proofErr w:type="spellStart"/>
      <w:r>
        <w:rPr>
          <w:color w:val="000000"/>
          <w:sz w:val="28"/>
          <w:szCs w:val="28"/>
        </w:rPr>
        <w:t>пробіжку</w:t>
      </w:r>
      <w:proofErr w:type="spellEnd"/>
      <w:r>
        <w:rPr>
          <w:color w:val="000000"/>
          <w:sz w:val="28"/>
          <w:szCs w:val="28"/>
        </w:rPr>
        <w:t xml:space="preserve"> з </w:t>
      </w:r>
      <w:proofErr w:type="spellStart"/>
      <w:r>
        <w:rPr>
          <w:color w:val="000000"/>
          <w:sz w:val="28"/>
          <w:szCs w:val="28"/>
        </w:rPr>
        <w:t>вигулом</w:t>
      </w:r>
      <w:proofErr w:type="spellEnd"/>
      <w:r>
        <w:rPr>
          <w:color w:val="000000"/>
          <w:sz w:val="28"/>
          <w:szCs w:val="28"/>
        </w:rPr>
        <w:t xml:space="preserve"> собаки).</w:t>
      </w:r>
    </w:p>
    <w:p w14:paraId="1C10C825"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Долучите</w:t>
      </w:r>
      <w:proofErr w:type="spellEnd"/>
      <w:r>
        <w:rPr>
          <w:color w:val="000000"/>
          <w:sz w:val="28"/>
          <w:szCs w:val="28"/>
        </w:rPr>
        <w:t xml:space="preserve"> </w:t>
      </w:r>
      <w:proofErr w:type="spellStart"/>
      <w:r>
        <w:rPr>
          <w:color w:val="000000"/>
          <w:sz w:val="28"/>
          <w:szCs w:val="28"/>
        </w:rPr>
        <w:t>родичів</w:t>
      </w:r>
      <w:proofErr w:type="spellEnd"/>
      <w:r>
        <w:rPr>
          <w:color w:val="000000"/>
          <w:sz w:val="28"/>
          <w:szCs w:val="28"/>
        </w:rPr>
        <w:t xml:space="preserve">. </w:t>
      </w:r>
      <w:proofErr w:type="spellStart"/>
      <w:r>
        <w:rPr>
          <w:color w:val="000000"/>
          <w:sz w:val="28"/>
          <w:szCs w:val="28"/>
        </w:rPr>
        <w:t>Завантажте</w:t>
      </w:r>
      <w:proofErr w:type="spellEnd"/>
      <w:r>
        <w:rPr>
          <w:color w:val="000000"/>
          <w:sz w:val="28"/>
          <w:szCs w:val="28"/>
        </w:rPr>
        <w:t xml:space="preserve"> </w:t>
      </w:r>
      <w:proofErr w:type="spellStart"/>
      <w:r>
        <w:rPr>
          <w:color w:val="000000"/>
          <w:sz w:val="28"/>
          <w:szCs w:val="28"/>
        </w:rPr>
        <w:t>додаток</w:t>
      </w:r>
      <w:proofErr w:type="spellEnd"/>
      <w:r>
        <w:rPr>
          <w:color w:val="000000"/>
          <w:sz w:val="28"/>
          <w:szCs w:val="28"/>
        </w:rPr>
        <w:t xml:space="preserve"> для </w:t>
      </w:r>
      <w:proofErr w:type="spellStart"/>
      <w:r>
        <w:rPr>
          <w:color w:val="000000"/>
          <w:sz w:val="28"/>
          <w:szCs w:val="28"/>
        </w:rPr>
        <w:t>відслідковування</w:t>
      </w:r>
      <w:proofErr w:type="spellEnd"/>
      <w:r>
        <w:rPr>
          <w:color w:val="000000"/>
          <w:sz w:val="28"/>
          <w:szCs w:val="28"/>
        </w:rPr>
        <w:t xml:space="preserve"> </w:t>
      </w:r>
      <w:proofErr w:type="spellStart"/>
      <w:r>
        <w:rPr>
          <w:color w:val="000000"/>
          <w:sz w:val="28"/>
          <w:szCs w:val="28"/>
        </w:rPr>
        <w:t>прогресу</w:t>
      </w:r>
      <w:proofErr w:type="spellEnd"/>
      <w:r>
        <w:rPr>
          <w:color w:val="000000"/>
          <w:sz w:val="28"/>
          <w:szCs w:val="28"/>
        </w:rPr>
        <w:t>.</w:t>
      </w:r>
    </w:p>
    <w:p w14:paraId="4ADB0663" w14:textId="77777777" w:rsidR="0030480F" w:rsidRDefault="0030480F" w:rsidP="009C714F">
      <w:pPr>
        <w:pStyle w:val="a3"/>
        <w:numPr>
          <w:ilvl w:val="0"/>
          <w:numId w:val="20"/>
        </w:numPr>
        <w:spacing w:before="0" w:beforeAutospacing="0" w:after="200" w:afterAutospacing="0"/>
        <w:ind w:left="0"/>
        <w:contextualSpacing/>
        <w:jc w:val="both"/>
      </w:pPr>
      <w:proofErr w:type="spellStart"/>
      <w:r>
        <w:rPr>
          <w:color w:val="000000"/>
          <w:sz w:val="28"/>
          <w:szCs w:val="28"/>
        </w:rPr>
        <w:t>Перехитріть</w:t>
      </w:r>
      <w:proofErr w:type="spellEnd"/>
      <w:r>
        <w:rPr>
          <w:color w:val="000000"/>
          <w:sz w:val="28"/>
          <w:szCs w:val="28"/>
        </w:rPr>
        <w:t xml:space="preserve"> самого себе. (При </w:t>
      </w:r>
      <w:proofErr w:type="spellStart"/>
      <w:r>
        <w:rPr>
          <w:color w:val="000000"/>
          <w:sz w:val="28"/>
          <w:szCs w:val="28"/>
        </w:rPr>
        <w:t>небажанні</w:t>
      </w:r>
      <w:proofErr w:type="spellEnd"/>
      <w:r>
        <w:rPr>
          <w:color w:val="000000"/>
          <w:sz w:val="28"/>
          <w:szCs w:val="28"/>
        </w:rPr>
        <w:t xml:space="preserve"> </w:t>
      </w:r>
      <w:proofErr w:type="spellStart"/>
      <w:r>
        <w:rPr>
          <w:color w:val="000000"/>
          <w:sz w:val="28"/>
          <w:szCs w:val="28"/>
        </w:rPr>
        <w:t>займатися</w:t>
      </w:r>
      <w:proofErr w:type="spellEnd"/>
      <w:r>
        <w:rPr>
          <w:color w:val="000000"/>
          <w:sz w:val="28"/>
          <w:szCs w:val="28"/>
        </w:rPr>
        <w:t xml:space="preserve">, </w:t>
      </w:r>
      <w:proofErr w:type="spellStart"/>
      <w:r>
        <w:rPr>
          <w:color w:val="000000"/>
          <w:sz w:val="28"/>
          <w:szCs w:val="28"/>
        </w:rPr>
        <w:t>спробуйте</w:t>
      </w:r>
      <w:proofErr w:type="spellEnd"/>
      <w:r>
        <w:rPr>
          <w:color w:val="000000"/>
          <w:sz w:val="28"/>
          <w:szCs w:val="28"/>
        </w:rPr>
        <w:t xml:space="preserve"> </w:t>
      </w:r>
      <w:proofErr w:type="spellStart"/>
      <w:r>
        <w:rPr>
          <w:color w:val="000000"/>
          <w:sz w:val="28"/>
          <w:szCs w:val="28"/>
        </w:rPr>
        <w:t>обійтися</w:t>
      </w:r>
      <w:proofErr w:type="spellEnd"/>
      <w:r>
        <w:rPr>
          <w:color w:val="000000"/>
          <w:sz w:val="28"/>
          <w:szCs w:val="28"/>
        </w:rPr>
        <w:t xml:space="preserve"> невеличкою </w:t>
      </w:r>
      <w:proofErr w:type="spellStart"/>
      <w:r>
        <w:rPr>
          <w:color w:val="000000"/>
          <w:sz w:val="28"/>
          <w:szCs w:val="28"/>
        </w:rPr>
        <w:t>розминкою</w:t>
      </w:r>
      <w:proofErr w:type="spellEnd"/>
      <w:r>
        <w:rPr>
          <w:color w:val="000000"/>
          <w:sz w:val="28"/>
          <w:szCs w:val="28"/>
        </w:rPr>
        <w:t xml:space="preserve">. Приступивши до </w:t>
      </w:r>
      <w:proofErr w:type="spellStart"/>
      <w:r>
        <w:rPr>
          <w:color w:val="000000"/>
          <w:sz w:val="28"/>
          <w:szCs w:val="28"/>
        </w:rPr>
        <w:t>роботи</w:t>
      </w:r>
      <w:proofErr w:type="spellEnd"/>
      <w:r>
        <w:rPr>
          <w:color w:val="000000"/>
          <w:sz w:val="28"/>
          <w:szCs w:val="28"/>
        </w:rPr>
        <w:t xml:space="preserve">, </w:t>
      </w:r>
      <w:proofErr w:type="spellStart"/>
      <w:r>
        <w:rPr>
          <w:color w:val="000000"/>
          <w:sz w:val="28"/>
          <w:szCs w:val="28"/>
        </w:rPr>
        <w:t>запустяться</w:t>
      </w:r>
      <w:proofErr w:type="spellEnd"/>
      <w:r>
        <w:rPr>
          <w:color w:val="000000"/>
          <w:sz w:val="28"/>
          <w:szCs w:val="28"/>
        </w:rPr>
        <w:t xml:space="preserve"> </w:t>
      </w:r>
      <w:proofErr w:type="spellStart"/>
      <w:r>
        <w:rPr>
          <w:color w:val="000000"/>
          <w:sz w:val="28"/>
          <w:szCs w:val="28"/>
        </w:rPr>
        <w:t>процеси</w:t>
      </w:r>
      <w:proofErr w:type="spellEnd"/>
      <w:r>
        <w:rPr>
          <w:color w:val="000000"/>
          <w:sz w:val="28"/>
          <w:szCs w:val="28"/>
        </w:rPr>
        <w:t xml:space="preserve"> в </w:t>
      </w:r>
      <w:proofErr w:type="spellStart"/>
      <w:r>
        <w:rPr>
          <w:color w:val="000000"/>
          <w:sz w:val="28"/>
          <w:szCs w:val="28"/>
        </w:rPr>
        <w:t>організмі</w:t>
      </w:r>
      <w:proofErr w:type="spellEnd"/>
      <w:r>
        <w:rPr>
          <w:color w:val="000000"/>
          <w:sz w:val="28"/>
          <w:szCs w:val="28"/>
        </w:rPr>
        <w:t xml:space="preserve"> і </w:t>
      </w:r>
      <w:proofErr w:type="spellStart"/>
      <w:r>
        <w:rPr>
          <w:color w:val="000000"/>
          <w:sz w:val="28"/>
          <w:szCs w:val="28"/>
        </w:rPr>
        <w:t>відкриється</w:t>
      </w:r>
      <w:proofErr w:type="spellEnd"/>
      <w:r>
        <w:rPr>
          <w:color w:val="000000"/>
          <w:sz w:val="28"/>
          <w:szCs w:val="28"/>
        </w:rPr>
        <w:t xml:space="preserve"> друге </w:t>
      </w:r>
      <w:proofErr w:type="spellStart"/>
      <w:r>
        <w:rPr>
          <w:color w:val="000000"/>
          <w:sz w:val="28"/>
          <w:szCs w:val="28"/>
        </w:rPr>
        <w:t>дихання</w:t>
      </w:r>
      <w:proofErr w:type="spellEnd"/>
      <w:r>
        <w:rPr>
          <w:color w:val="000000"/>
          <w:sz w:val="28"/>
          <w:szCs w:val="28"/>
        </w:rPr>
        <w:t xml:space="preserve">. Ви </w:t>
      </w:r>
      <w:proofErr w:type="spellStart"/>
      <w:r>
        <w:rPr>
          <w:color w:val="000000"/>
          <w:sz w:val="28"/>
          <w:szCs w:val="28"/>
        </w:rPr>
        <w:t>знайдете</w:t>
      </w:r>
      <w:proofErr w:type="spellEnd"/>
      <w:r>
        <w:rPr>
          <w:color w:val="000000"/>
          <w:sz w:val="28"/>
          <w:szCs w:val="28"/>
        </w:rPr>
        <w:t xml:space="preserve"> в </w:t>
      </w:r>
      <w:proofErr w:type="spellStart"/>
      <w:r>
        <w:rPr>
          <w:color w:val="000000"/>
          <w:sz w:val="28"/>
          <w:szCs w:val="28"/>
        </w:rPr>
        <w:t>собі</w:t>
      </w:r>
      <w:proofErr w:type="spellEnd"/>
      <w:r>
        <w:rPr>
          <w:color w:val="000000"/>
          <w:sz w:val="28"/>
          <w:szCs w:val="28"/>
        </w:rPr>
        <w:t xml:space="preserve"> сили </w:t>
      </w:r>
      <w:proofErr w:type="spellStart"/>
      <w:r>
        <w:rPr>
          <w:color w:val="000000"/>
          <w:sz w:val="28"/>
          <w:szCs w:val="28"/>
        </w:rPr>
        <w:t>продовжити</w:t>
      </w:r>
      <w:proofErr w:type="spellEnd"/>
      <w:r>
        <w:rPr>
          <w:color w:val="000000"/>
          <w:sz w:val="28"/>
          <w:szCs w:val="28"/>
        </w:rPr>
        <w:t xml:space="preserve"> </w:t>
      </w:r>
      <w:proofErr w:type="spellStart"/>
      <w:r>
        <w:rPr>
          <w:color w:val="000000"/>
          <w:sz w:val="28"/>
          <w:szCs w:val="28"/>
        </w:rPr>
        <w:t>тренування</w:t>
      </w:r>
      <w:proofErr w:type="spellEnd"/>
      <w:r>
        <w:rPr>
          <w:color w:val="000000"/>
          <w:sz w:val="28"/>
          <w:szCs w:val="28"/>
        </w:rPr>
        <w:t>).</w:t>
      </w:r>
    </w:p>
    <w:p w14:paraId="4F90E0BA" w14:textId="77777777" w:rsidR="0030480F" w:rsidRDefault="0030480F" w:rsidP="0030480F">
      <w:pPr>
        <w:pStyle w:val="a3"/>
        <w:spacing w:before="0" w:beforeAutospacing="0" w:after="200" w:afterAutospacing="0"/>
        <w:contextualSpacing/>
        <w:jc w:val="both"/>
        <w:rPr>
          <w:i/>
          <w:color w:val="000000"/>
          <w:sz w:val="28"/>
          <w:szCs w:val="28"/>
          <w:lang w:val="uk-UA"/>
        </w:rPr>
      </w:pPr>
      <w:r>
        <w:rPr>
          <w:color w:val="000000"/>
          <w:sz w:val="28"/>
          <w:szCs w:val="28"/>
        </w:rPr>
        <w:t xml:space="preserve">* </w:t>
      </w:r>
      <w:r w:rsidRPr="0030480F">
        <w:rPr>
          <w:i/>
          <w:color w:val="000000"/>
          <w:sz w:val="28"/>
          <w:szCs w:val="28"/>
        </w:rPr>
        <w:t xml:space="preserve">Яка </w:t>
      </w:r>
      <w:proofErr w:type="spellStart"/>
      <w:r w:rsidRPr="0030480F">
        <w:rPr>
          <w:i/>
          <w:color w:val="000000"/>
          <w:sz w:val="28"/>
          <w:szCs w:val="28"/>
        </w:rPr>
        <w:t>порада</w:t>
      </w:r>
      <w:proofErr w:type="spellEnd"/>
      <w:r w:rsidRPr="0030480F">
        <w:rPr>
          <w:i/>
          <w:color w:val="000000"/>
          <w:sz w:val="28"/>
          <w:szCs w:val="28"/>
        </w:rPr>
        <w:t xml:space="preserve"> вам </w:t>
      </w:r>
      <w:proofErr w:type="spellStart"/>
      <w:r w:rsidRPr="0030480F">
        <w:rPr>
          <w:i/>
          <w:color w:val="000000"/>
          <w:sz w:val="28"/>
          <w:szCs w:val="28"/>
        </w:rPr>
        <w:t>сподобалась</w:t>
      </w:r>
      <w:proofErr w:type="spellEnd"/>
      <w:r w:rsidRPr="0030480F">
        <w:rPr>
          <w:i/>
          <w:color w:val="000000"/>
          <w:sz w:val="28"/>
          <w:szCs w:val="28"/>
        </w:rPr>
        <w:t xml:space="preserve"> </w:t>
      </w:r>
      <w:proofErr w:type="spellStart"/>
      <w:r w:rsidRPr="0030480F">
        <w:rPr>
          <w:i/>
          <w:color w:val="000000"/>
          <w:sz w:val="28"/>
          <w:szCs w:val="28"/>
        </w:rPr>
        <w:t>найбільше</w:t>
      </w:r>
      <w:proofErr w:type="spellEnd"/>
      <w:r w:rsidRPr="0030480F">
        <w:rPr>
          <w:i/>
          <w:color w:val="000000"/>
          <w:sz w:val="28"/>
          <w:szCs w:val="28"/>
        </w:rPr>
        <w:t xml:space="preserve">? </w:t>
      </w:r>
      <w:proofErr w:type="spellStart"/>
      <w:r w:rsidRPr="0030480F">
        <w:rPr>
          <w:i/>
          <w:color w:val="000000"/>
          <w:sz w:val="28"/>
          <w:szCs w:val="28"/>
        </w:rPr>
        <w:t>Якою</w:t>
      </w:r>
      <w:proofErr w:type="spellEnd"/>
      <w:r w:rsidRPr="0030480F">
        <w:rPr>
          <w:i/>
          <w:color w:val="000000"/>
          <w:sz w:val="28"/>
          <w:szCs w:val="28"/>
        </w:rPr>
        <w:t xml:space="preserve"> б </w:t>
      </w:r>
      <w:proofErr w:type="spellStart"/>
      <w:r w:rsidRPr="0030480F">
        <w:rPr>
          <w:i/>
          <w:color w:val="000000"/>
          <w:sz w:val="28"/>
          <w:szCs w:val="28"/>
        </w:rPr>
        <w:t>ви</w:t>
      </w:r>
      <w:proofErr w:type="spellEnd"/>
      <w:r w:rsidRPr="0030480F">
        <w:rPr>
          <w:i/>
          <w:color w:val="000000"/>
          <w:sz w:val="28"/>
          <w:szCs w:val="28"/>
        </w:rPr>
        <w:t xml:space="preserve"> </w:t>
      </w:r>
      <w:proofErr w:type="spellStart"/>
      <w:r w:rsidRPr="0030480F">
        <w:rPr>
          <w:i/>
          <w:color w:val="000000"/>
          <w:sz w:val="28"/>
          <w:szCs w:val="28"/>
        </w:rPr>
        <w:t>скористалися</w:t>
      </w:r>
      <w:proofErr w:type="spellEnd"/>
      <w:r w:rsidRPr="0030480F">
        <w:rPr>
          <w:i/>
          <w:color w:val="000000"/>
          <w:sz w:val="28"/>
          <w:szCs w:val="28"/>
        </w:rPr>
        <w:t>? *</w:t>
      </w:r>
      <w:proofErr w:type="spellStart"/>
      <w:r w:rsidRPr="0030480F">
        <w:rPr>
          <w:i/>
          <w:color w:val="000000"/>
          <w:sz w:val="28"/>
          <w:szCs w:val="28"/>
        </w:rPr>
        <w:t>Розкажіть</w:t>
      </w:r>
      <w:proofErr w:type="spellEnd"/>
      <w:r w:rsidRPr="0030480F">
        <w:rPr>
          <w:i/>
          <w:color w:val="000000"/>
          <w:sz w:val="28"/>
          <w:szCs w:val="28"/>
        </w:rPr>
        <w:t xml:space="preserve">, будь ласка, про ваш </w:t>
      </w:r>
      <w:proofErr w:type="spellStart"/>
      <w:r w:rsidRPr="0030480F">
        <w:rPr>
          <w:i/>
          <w:color w:val="000000"/>
          <w:sz w:val="28"/>
          <w:szCs w:val="28"/>
        </w:rPr>
        <w:t>досвід</w:t>
      </w:r>
      <w:proofErr w:type="spellEnd"/>
      <w:r w:rsidRPr="0030480F">
        <w:rPr>
          <w:i/>
          <w:color w:val="000000"/>
          <w:sz w:val="28"/>
          <w:szCs w:val="28"/>
        </w:rPr>
        <w:t xml:space="preserve"> </w:t>
      </w:r>
      <w:proofErr w:type="spellStart"/>
      <w:r w:rsidRPr="0030480F">
        <w:rPr>
          <w:i/>
          <w:color w:val="000000"/>
          <w:sz w:val="28"/>
          <w:szCs w:val="28"/>
        </w:rPr>
        <w:t>зайняття</w:t>
      </w:r>
      <w:proofErr w:type="spellEnd"/>
      <w:r w:rsidRPr="0030480F">
        <w:rPr>
          <w:i/>
          <w:color w:val="000000"/>
          <w:sz w:val="28"/>
          <w:szCs w:val="28"/>
        </w:rPr>
        <w:t xml:space="preserve"> спортом. </w:t>
      </w:r>
      <w:proofErr w:type="spellStart"/>
      <w:r w:rsidRPr="0030480F">
        <w:rPr>
          <w:i/>
          <w:color w:val="000000"/>
          <w:sz w:val="28"/>
          <w:szCs w:val="28"/>
        </w:rPr>
        <w:t>Що</w:t>
      </w:r>
      <w:proofErr w:type="spellEnd"/>
      <w:r w:rsidRPr="0030480F">
        <w:rPr>
          <w:i/>
          <w:color w:val="000000"/>
          <w:sz w:val="28"/>
          <w:szCs w:val="28"/>
        </w:rPr>
        <w:t xml:space="preserve"> </w:t>
      </w:r>
      <w:proofErr w:type="spellStart"/>
      <w:r w:rsidRPr="0030480F">
        <w:rPr>
          <w:i/>
          <w:color w:val="000000"/>
          <w:sz w:val="28"/>
          <w:szCs w:val="28"/>
        </w:rPr>
        <w:t>було</w:t>
      </w:r>
      <w:proofErr w:type="spellEnd"/>
      <w:r w:rsidRPr="0030480F">
        <w:rPr>
          <w:i/>
          <w:color w:val="000000"/>
          <w:sz w:val="28"/>
          <w:szCs w:val="28"/>
        </w:rPr>
        <w:t xml:space="preserve"> </w:t>
      </w:r>
      <w:proofErr w:type="spellStart"/>
      <w:r w:rsidRPr="0030480F">
        <w:rPr>
          <w:i/>
          <w:color w:val="000000"/>
          <w:sz w:val="28"/>
          <w:szCs w:val="28"/>
        </w:rPr>
        <w:t>найскладнішим</w:t>
      </w:r>
      <w:proofErr w:type="spellEnd"/>
      <w:r w:rsidRPr="0030480F">
        <w:rPr>
          <w:i/>
          <w:color w:val="000000"/>
          <w:sz w:val="28"/>
          <w:szCs w:val="28"/>
        </w:rPr>
        <w:t xml:space="preserve"> </w:t>
      </w:r>
      <w:proofErr w:type="spellStart"/>
      <w:r w:rsidRPr="0030480F">
        <w:rPr>
          <w:i/>
          <w:color w:val="000000"/>
          <w:sz w:val="28"/>
          <w:szCs w:val="28"/>
        </w:rPr>
        <w:t>чи</w:t>
      </w:r>
      <w:proofErr w:type="spellEnd"/>
      <w:r w:rsidRPr="0030480F">
        <w:rPr>
          <w:i/>
          <w:color w:val="000000"/>
          <w:sz w:val="28"/>
          <w:szCs w:val="28"/>
        </w:rPr>
        <w:t xml:space="preserve"> </w:t>
      </w:r>
      <w:proofErr w:type="spellStart"/>
      <w:r w:rsidRPr="0030480F">
        <w:rPr>
          <w:i/>
          <w:color w:val="000000"/>
          <w:sz w:val="28"/>
          <w:szCs w:val="28"/>
        </w:rPr>
        <w:t>найлегшим</w:t>
      </w:r>
      <w:proofErr w:type="spellEnd"/>
      <w:r w:rsidRPr="0030480F">
        <w:rPr>
          <w:i/>
          <w:color w:val="000000"/>
          <w:sz w:val="28"/>
          <w:szCs w:val="28"/>
        </w:rPr>
        <w:t xml:space="preserve"> </w:t>
      </w:r>
      <w:proofErr w:type="spellStart"/>
      <w:r w:rsidRPr="0030480F">
        <w:rPr>
          <w:i/>
          <w:color w:val="000000"/>
          <w:sz w:val="28"/>
          <w:szCs w:val="28"/>
        </w:rPr>
        <w:t>під</w:t>
      </w:r>
      <w:proofErr w:type="spellEnd"/>
      <w:r w:rsidRPr="0030480F">
        <w:rPr>
          <w:i/>
          <w:color w:val="000000"/>
          <w:sz w:val="28"/>
          <w:szCs w:val="28"/>
        </w:rPr>
        <w:t xml:space="preserve"> час </w:t>
      </w:r>
      <w:proofErr w:type="spellStart"/>
      <w:r w:rsidRPr="0030480F">
        <w:rPr>
          <w:i/>
          <w:color w:val="000000"/>
          <w:sz w:val="28"/>
          <w:szCs w:val="28"/>
        </w:rPr>
        <w:t>тренувань</w:t>
      </w:r>
      <w:proofErr w:type="spellEnd"/>
      <w:r w:rsidRPr="0030480F">
        <w:rPr>
          <w:i/>
          <w:color w:val="000000"/>
          <w:sz w:val="28"/>
          <w:szCs w:val="28"/>
        </w:rPr>
        <w:t>?</w:t>
      </w:r>
    </w:p>
    <w:p w14:paraId="040A1478" w14:textId="77777777" w:rsidR="004F14BE" w:rsidRPr="004F14BE" w:rsidRDefault="004F14BE" w:rsidP="0030480F">
      <w:pPr>
        <w:pStyle w:val="a3"/>
        <w:spacing w:before="0" w:beforeAutospacing="0" w:after="200" w:afterAutospacing="0"/>
        <w:contextualSpacing/>
        <w:jc w:val="both"/>
        <w:rPr>
          <w:i/>
          <w:lang w:val="uk-UA"/>
        </w:rPr>
      </w:pPr>
    </w:p>
    <w:p w14:paraId="11BFEB5B" w14:textId="77777777" w:rsidR="0030480F" w:rsidRDefault="0030480F" w:rsidP="00E17220">
      <w:pPr>
        <w:pStyle w:val="a3"/>
        <w:spacing w:before="0" w:beforeAutospacing="0" w:after="200" w:afterAutospacing="0"/>
        <w:ind w:firstLine="708"/>
        <w:contextualSpacing/>
      </w:pPr>
      <w:r>
        <w:rPr>
          <w:b/>
          <w:bCs/>
          <w:color w:val="000000"/>
          <w:sz w:val="28"/>
          <w:szCs w:val="28"/>
          <w:u w:val="single"/>
        </w:rPr>
        <w:t xml:space="preserve">5. </w:t>
      </w:r>
      <w:proofErr w:type="spellStart"/>
      <w:r>
        <w:rPr>
          <w:b/>
          <w:bCs/>
          <w:color w:val="000000"/>
          <w:sz w:val="28"/>
          <w:szCs w:val="28"/>
          <w:u w:val="single"/>
        </w:rPr>
        <w:t>Приготування</w:t>
      </w:r>
      <w:proofErr w:type="spellEnd"/>
      <w:r>
        <w:rPr>
          <w:b/>
          <w:bCs/>
          <w:color w:val="000000"/>
          <w:sz w:val="28"/>
          <w:szCs w:val="28"/>
          <w:u w:val="single"/>
        </w:rPr>
        <w:t xml:space="preserve"> </w:t>
      </w:r>
      <w:proofErr w:type="spellStart"/>
      <w:r>
        <w:rPr>
          <w:b/>
          <w:bCs/>
          <w:color w:val="000000"/>
          <w:sz w:val="28"/>
          <w:szCs w:val="28"/>
          <w:u w:val="single"/>
        </w:rPr>
        <w:t>страв</w:t>
      </w:r>
      <w:proofErr w:type="spellEnd"/>
      <w:r>
        <w:rPr>
          <w:b/>
          <w:bCs/>
          <w:color w:val="000000"/>
          <w:sz w:val="28"/>
          <w:szCs w:val="28"/>
          <w:u w:val="single"/>
        </w:rPr>
        <w:t>.</w:t>
      </w:r>
    </w:p>
    <w:p w14:paraId="0AB4B889" w14:textId="77777777" w:rsidR="0030480F" w:rsidRDefault="0030480F" w:rsidP="0030480F">
      <w:pPr>
        <w:pStyle w:val="a3"/>
        <w:spacing w:before="0" w:beforeAutospacing="0" w:after="200" w:afterAutospacing="0"/>
        <w:contextualSpacing/>
      </w:pPr>
      <w:proofErr w:type="spellStart"/>
      <w:r>
        <w:rPr>
          <w:i/>
          <w:iCs/>
          <w:color w:val="000000"/>
          <w:sz w:val="28"/>
          <w:szCs w:val="28"/>
          <w:u w:val="single"/>
        </w:rPr>
        <w:t>Викладач</w:t>
      </w:r>
      <w:proofErr w:type="spellEnd"/>
      <w:r>
        <w:rPr>
          <w:color w:val="000000"/>
          <w:sz w:val="28"/>
          <w:szCs w:val="28"/>
        </w:rPr>
        <w:t xml:space="preserve">: </w:t>
      </w:r>
      <w:proofErr w:type="spellStart"/>
      <w:r>
        <w:rPr>
          <w:color w:val="000000"/>
          <w:sz w:val="28"/>
          <w:szCs w:val="28"/>
        </w:rPr>
        <w:t>Смачненько</w:t>
      </w:r>
      <w:proofErr w:type="spellEnd"/>
      <w:r>
        <w:rPr>
          <w:color w:val="000000"/>
          <w:sz w:val="28"/>
          <w:szCs w:val="28"/>
        </w:rPr>
        <w:t xml:space="preserve"> </w:t>
      </w:r>
      <w:proofErr w:type="spellStart"/>
      <w:r>
        <w:rPr>
          <w:color w:val="000000"/>
          <w:sz w:val="28"/>
          <w:szCs w:val="28"/>
        </w:rPr>
        <w:t>поїсти</w:t>
      </w:r>
      <w:proofErr w:type="spellEnd"/>
      <w:r>
        <w:rPr>
          <w:color w:val="000000"/>
          <w:sz w:val="28"/>
          <w:szCs w:val="28"/>
        </w:rPr>
        <w:t xml:space="preserve"> любить </w:t>
      </w:r>
      <w:proofErr w:type="spellStart"/>
      <w:r>
        <w:rPr>
          <w:color w:val="000000"/>
          <w:sz w:val="28"/>
          <w:szCs w:val="28"/>
        </w:rPr>
        <w:t>кожен</w:t>
      </w:r>
      <w:proofErr w:type="spellEnd"/>
      <w:r>
        <w:rPr>
          <w:color w:val="000000"/>
          <w:sz w:val="28"/>
          <w:szCs w:val="28"/>
        </w:rPr>
        <w:t xml:space="preserve"> з нас! Але </w:t>
      </w:r>
      <w:proofErr w:type="spellStart"/>
      <w:r>
        <w:rPr>
          <w:color w:val="000000"/>
          <w:sz w:val="28"/>
          <w:szCs w:val="28"/>
        </w:rPr>
        <w:t>щоб</w:t>
      </w:r>
      <w:proofErr w:type="spellEnd"/>
      <w:r>
        <w:rPr>
          <w:color w:val="000000"/>
          <w:sz w:val="28"/>
          <w:szCs w:val="28"/>
        </w:rPr>
        <w:t xml:space="preserve"> </w:t>
      </w:r>
      <w:proofErr w:type="spellStart"/>
      <w:r>
        <w:rPr>
          <w:color w:val="000000"/>
          <w:sz w:val="28"/>
          <w:szCs w:val="28"/>
        </w:rPr>
        <w:t>здійснити</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w:t>
      </w:r>
      <w:proofErr w:type="spellStart"/>
      <w:r>
        <w:rPr>
          <w:color w:val="000000"/>
          <w:sz w:val="28"/>
          <w:szCs w:val="28"/>
        </w:rPr>
        <w:t>кулінарні</w:t>
      </w:r>
      <w:proofErr w:type="spellEnd"/>
      <w:r>
        <w:rPr>
          <w:color w:val="000000"/>
          <w:sz w:val="28"/>
          <w:szCs w:val="28"/>
        </w:rPr>
        <w:t xml:space="preserve"> </w:t>
      </w:r>
      <w:proofErr w:type="spellStart"/>
      <w:r>
        <w:rPr>
          <w:color w:val="000000"/>
          <w:sz w:val="28"/>
          <w:szCs w:val="28"/>
        </w:rPr>
        <w:t>мрії</w:t>
      </w:r>
      <w:proofErr w:type="spellEnd"/>
      <w:r>
        <w:rPr>
          <w:color w:val="000000"/>
          <w:sz w:val="28"/>
          <w:szCs w:val="28"/>
        </w:rPr>
        <w:t xml:space="preserve"> </w:t>
      </w:r>
      <w:proofErr w:type="spellStart"/>
      <w:r>
        <w:rPr>
          <w:color w:val="000000"/>
          <w:sz w:val="28"/>
          <w:szCs w:val="28"/>
        </w:rPr>
        <w:t>слід</w:t>
      </w:r>
      <w:proofErr w:type="spellEnd"/>
      <w:r>
        <w:rPr>
          <w:color w:val="000000"/>
          <w:sz w:val="28"/>
          <w:szCs w:val="28"/>
        </w:rPr>
        <w:t xml:space="preserve"> </w:t>
      </w:r>
      <w:proofErr w:type="spellStart"/>
      <w:r>
        <w:rPr>
          <w:color w:val="000000"/>
          <w:sz w:val="28"/>
          <w:szCs w:val="28"/>
        </w:rPr>
        <w:t>навчитись</w:t>
      </w:r>
      <w:proofErr w:type="spellEnd"/>
      <w:r>
        <w:rPr>
          <w:color w:val="000000"/>
          <w:sz w:val="28"/>
          <w:szCs w:val="28"/>
        </w:rPr>
        <w:t xml:space="preserve"> добре </w:t>
      </w:r>
      <w:proofErr w:type="spellStart"/>
      <w:r>
        <w:rPr>
          <w:color w:val="000000"/>
          <w:sz w:val="28"/>
          <w:szCs w:val="28"/>
        </w:rPr>
        <w:t>готувати</w:t>
      </w:r>
      <w:proofErr w:type="spellEnd"/>
      <w:r>
        <w:rPr>
          <w:color w:val="000000"/>
          <w:sz w:val="28"/>
          <w:szCs w:val="28"/>
        </w:rPr>
        <w:t xml:space="preserve">! На </w:t>
      </w:r>
      <w:proofErr w:type="spellStart"/>
      <w:r>
        <w:rPr>
          <w:color w:val="000000"/>
          <w:sz w:val="28"/>
          <w:szCs w:val="28"/>
        </w:rPr>
        <w:t>їжу</w:t>
      </w:r>
      <w:proofErr w:type="spellEnd"/>
      <w:r>
        <w:rPr>
          <w:color w:val="000000"/>
          <w:sz w:val="28"/>
          <w:szCs w:val="28"/>
        </w:rPr>
        <w:t xml:space="preserve"> </w:t>
      </w:r>
      <w:proofErr w:type="spellStart"/>
      <w:r>
        <w:rPr>
          <w:color w:val="000000"/>
          <w:sz w:val="28"/>
          <w:szCs w:val="28"/>
        </w:rPr>
        <w:t>варто</w:t>
      </w:r>
      <w:proofErr w:type="spellEnd"/>
      <w:r>
        <w:rPr>
          <w:color w:val="000000"/>
          <w:sz w:val="28"/>
          <w:szCs w:val="28"/>
        </w:rPr>
        <w:t xml:space="preserve"> </w:t>
      </w:r>
      <w:proofErr w:type="spellStart"/>
      <w:r>
        <w:rPr>
          <w:color w:val="000000"/>
          <w:sz w:val="28"/>
          <w:szCs w:val="28"/>
        </w:rPr>
        <w:t>витрачати</w:t>
      </w:r>
      <w:proofErr w:type="spellEnd"/>
      <w:r>
        <w:rPr>
          <w:color w:val="000000"/>
          <w:sz w:val="28"/>
          <w:szCs w:val="28"/>
        </w:rPr>
        <w:t xml:space="preserve"> час, </w:t>
      </w:r>
      <w:proofErr w:type="spellStart"/>
      <w:r>
        <w:rPr>
          <w:color w:val="000000"/>
          <w:sz w:val="28"/>
          <w:szCs w:val="28"/>
        </w:rPr>
        <w:t>адже</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неї</w:t>
      </w:r>
      <w:proofErr w:type="spellEnd"/>
      <w:r>
        <w:rPr>
          <w:color w:val="000000"/>
          <w:sz w:val="28"/>
          <w:szCs w:val="28"/>
        </w:rPr>
        <w:t xml:space="preserve"> </w:t>
      </w:r>
      <w:proofErr w:type="spellStart"/>
      <w:r>
        <w:rPr>
          <w:color w:val="000000"/>
          <w:sz w:val="28"/>
          <w:szCs w:val="28"/>
        </w:rPr>
        <w:t>залежить</w:t>
      </w:r>
      <w:proofErr w:type="spellEnd"/>
      <w:r>
        <w:rPr>
          <w:color w:val="000000"/>
          <w:sz w:val="28"/>
          <w:szCs w:val="28"/>
        </w:rPr>
        <w:t xml:space="preserve"> наш </w:t>
      </w:r>
      <w:proofErr w:type="spellStart"/>
      <w:r>
        <w:rPr>
          <w:color w:val="000000"/>
          <w:sz w:val="28"/>
          <w:szCs w:val="28"/>
        </w:rPr>
        <w:t>настрій</w:t>
      </w:r>
      <w:proofErr w:type="spellEnd"/>
      <w:r>
        <w:rPr>
          <w:color w:val="000000"/>
          <w:sz w:val="28"/>
          <w:szCs w:val="28"/>
        </w:rPr>
        <w:t xml:space="preserve"> і наше </w:t>
      </w:r>
      <w:proofErr w:type="spellStart"/>
      <w:r>
        <w:rPr>
          <w:color w:val="000000"/>
          <w:sz w:val="28"/>
          <w:szCs w:val="28"/>
        </w:rPr>
        <w:t>здоров</w:t>
      </w:r>
      <w:r w:rsidRPr="0030480F">
        <w:rPr>
          <w:color w:val="000000"/>
          <w:sz w:val="28"/>
          <w:szCs w:val="28"/>
        </w:rPr>
        <w:t>’</w:t>
      </w:r>
      <w:r>
        <w:rPr>
          <w:color w:val="000000"/>
          <w:sz w:val="28"/>
          <w:szCs w:val="28"/>
        </w:rPr>
        <w:t>я</w:t>
      </w:r>
      <w:proofErr w:type="spellEnd"/>
      <w:r>
        <w:rPr>
          <w:color w:val="000000"/>
          <w:sz w:val="28"/>
          <w:szCs w:val="28"/>
        </w:rPr>
        <w:t>!</w:t>
      </w:r>
    </w:p>
    <w:p w14:paraId="52181544" w14:textId="77777777" w:rsidR="0030480F" w:rsidRDefault="0030480F" w:rsidP="0030480F">
      <w:pPr>
        <w:pStyle w:val="a3"/>
        <w:spacing w:before="0" w:beforeAutospacing="0" w:after="200" w:afterAutospacing="0"/>
        <w:ind w:firstLine="708"/>
        <w:contextualSpacing/>
        <w:jc w:val="both"/>
      </w:pPr>
      <w:proofErr w:type="spellStart"/>
      <w:r>
        <w:rPr>
          <w:color w:val="000000"/>
          <w:sz w:val="28"/>
          <w:szCs w:val="28"/>
        </w:rPr>
        <w:t>Спочатку</w:t>
      </w:r>
      <w:proofErr w:type="spellEnd"/>
      <w:r>
        <w:rPr>
          <w:color w:val="000000"/>
          <w:sz w:val="28"/>
          <w:szCs w:val="28"/>
        </w:rPr>
        <w:t xml:space="preserve"> </w:t>
      </w:r>
      <w:proofErr w:type="spellStart"/>
      <w:r>
        <w:rPr>
          <w:color w:val="000000"/>
          <w:sz w:val="28"/>
          <w:szCs w:val="28"/>
        </w:rPr>
        <w:t>необхідно</w:t>
      </w:r>
      <w:proofErr w:type="spellEnd"/>
      <w:r>
        <w:rPr>
          <w:color w:val="000000"/>
          <w:sz w:val="28"/>
          <w:szCs w:val="28"/>
        </w:rPr>
        <w:t xml:space="preserve"> </w:t>
      </w:r>
      <w:proofErr w:type="spellStart"/>
      <w:r>
        <w:rPr>
          <w:color w:val="000000"/>
          <w:sz w:val="28"/>
          <w:szCs w:val="28"/>
        </w:rPr>
        <w:t>спостерігати</w:t>
      </w:r>
      <w:proofErr w:type="spellEnd"/>
      <w:r>
        <w:rPr>
          <w:color w:val="000000"/>
          <w:sz w:val="28"/>
          <w:szCs w:val="28"/>
        </w:rPr>
        <w:t xml:space="preserve">, а не </w:t>
      </w:r>
      <w:proofErr w:type="spellStart"/>
      <w:r>
        <w:rPr>
          <w:color w:val="000000"/>
          <w:sz w:val="28"/>
          <w:szCs w:val="28"/>
        </w:rPr>
        <w:t>починати</w:t>
      </w:r>
      <w:proofErr w:type="spellEnd"/>
      <w:r>
        <w:rPr>
          <w:color w:val="000000"/>
          <w:sz w:val="28"/>
          <w:szCs w:val="28"/>
        </w:rPr>
        <w:t xml:space="preserve"> з </w:t>
      </w:r>
      <w:proofErr w:type="spellStart"/>
      <w:r>
        <w:rPr>
          <w:color w:val="000000"/>
          <w:sz w:val="28"/>
          <w:szCs w:val="28"/>
        </w:rPr>
        <w:t>найскладніших</w:t>
      </w:r>
      <w:proofErr w:type="spellEnd"/>
      <w:r>
        <w:rPr>
          <w:color w:val="000000"/>
          <w:sz w:val="28"/>
          <w:szCs w:val="28"/>
        </w:rPr>
        <w:t xml:space="preserve"> </w:t>
      </w:r>
      <w:proofErr w:type="spellStart"/>
      <w:r>
        <w:rPr>
          <w:color w:val="000000"/>
          <w:sz w:val="28"/>
          <w:szCs w:val="28"/>
        </w:rPr>
        <w:t>рецептів</w:t>
      </w:r>
      <w:proofErr w:type="spellEnd"/>
      <w:r>
        <w:rPr>
          <w:color w:val="000000"/>
          <w:sz w:val="28"/>
          <w:szCs w:val="28"/>
        </w:rPr>
        <w:t xml:space="preserve">. Не </w:t>
      </w:r>
      <w:proofErr w:type="spellStart"/>
      <w:r>
        <w:rPr>
          <w:color w:val="000000"/>
          <w:sz w:val="28"/>
          <w:szCs w:val="28"/>
        </w:rPr>
        <w:t>потрібно</w:t>
      </w:r>
      <w:proofErr w:type="spellEnd"/>
      <w:r>
        <w:rPr>
          <w:color w:val="000000"/>
          <w:sz w:val="28"/>
          <w:szCs w:val="28"/>
        </w:rPr>
        <w:t xml:space="preserve"> </w:t>
      </w:r>
      <w:proofErr w:type="spellStart"/>
      <w:r>
        <w:rPr>
          <w:color w:val="000000"/>
          <w:sz w:val="28"/>
          <w:szCs w:val="28"/>
        </w:rPr>
        <w:t>сподіватися</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майстерність</w:t>
      </w:r>
      <w:proofErr w:type="spellEnd"/>
      <w:r>
        <w:rPr>
          <w:color w:val="000000"/>
          <w:sz w:val="28"/>
          <w:szCs w:val="28"/>
        </w:rPr>
        <w:t xml:space="preserve"> </w:t>
      </w:r>
      <w:proofErr w:type="spellStart"/>
      <w:r>
        <w:rPr>
          <w:color w:val="000000"/>
          <w:sz w:val="28"/>
          <w:szCs w:val="28"/>
        </w:rPr>
        <w:t>прийде</w:t>
      </w:r>
      <w:proofErr w:type="spellEnd"/>
      <w:r>
        <w:rPr>
          <w:color w:val="000000"/>
          <w:sz w:val="28"/>
          <w:szCs w:val="28"/>
        </w:rPr>
        <w:t xml:space="preserve"> </w:t>
      </w:r>
      <w:proofErr w:type="spellStart"/>
      <w:r>
        <w:rPr>
          <w:color w:val="000000"/>
          <w:sz w:val="28"/>
          <w:szCs w:val="28"/>
        </w:rPr>
        <w:t>саме</w:t>
      </w:r>
      <w:proofErr w:type="spellEnd"/>
      <w:r>
        <w:rPr>
          <w:color w:val="000000"/>
          <w:sz w:val="28"/>
          <w:szCs w:val="28"/>
        </w:rPr>
        <w:t xml:space="preserve"> по </w:t>
      </w:r>
      <w:proofErr w:type="spellStart"/>
      <w:r>
        <w:rPr>
          <w:color w:val="000000"/>
          <w:sz w:val="28"/>
          <w:szCs w:val="28"/>
        </w:rPr>
        <w:t>собі</w:t>
      </w:r>
      <w:proofErr w:type="spellEnd"/>
      <w:r>
        <w:rPr>
          <w:color w:val="000000"/>
          <w:sz w:val="28"/>
          <w:szCs w:val="28"/>
        </w:rPr>
        <w:t xml:space="preserve">. </w:t>
      </w:r>
      <w:proofErr w:type="spellStart"/>
      <w:r>
        <w:rPr>
          <w:color w:val="000000"/>
          <w:sz w:val="28"/>
          <w:szCs w:val="28"/>
        </w:rPr>
        <w:t>Спостереження</w:t>
      </w:r>
      <w:proofErr w:type="spellEnd"/>
      <w:r>
        <w:rPr>
          <w:color w:val="000000"/>
          <w:sz w:val="28"/>
          <w:szCs w:val="28"/>
        </w:rPr>
        <w:t xml:space="preserve"> - </w:t>
      </w:r>
      <w:proofErr w:type="spellStart"/>
      <w:r>
        <w:rPr>
          <w:color w:val="000000"/>
          <w:sz w:val="28"/>
          <w:szCs w:val="28"/>
        </w:rPr>
        <w:t>це</w:t>
      </w:r>
      <w:proofErr w:type="spellEnd"/>
      <w:r>
        <w:rPr>
          <w:color w:val="000000"/>
          <w:sz w:val="28"/>
          <w:szCs w:val="28"/>
        </w:rPr>
        <w:t xml:space="preserve"> перша </w:t>
      </w:r>
      <w:proofErr w:type="spellStart"/>
      <w:r>
        <w:rPr>
          <w:color w:val="000000"/>
          <w:sz w:val="28"/>
          <w:szCs w:val="28"/>
        </w:rPr>
        <w:t>частина</w:t>
      </w:r>
      <w:proofErr w:type="spellEnd"/>
      <w:r>
        <w:rPr>
          <w:color w:val="000000"/>
          <w:sz w:val="28"/>
          <w:szCs w:val="28"/>
        </w:rPr>
        <w:t xml:space="preserve"> в </w:t>
      </w:r>
      <w:proofErr w:type="spellStart"/>
      <w:r>
        <w:rPr>
          <w:color w:val="000000"/>
          <w:sz w:val="28"/>
          <w:szCs w:val="28"/>
        </w:rPr>
        <w:t>осягненні</w:t>
      </w:r>
      <w:proofErr w:type="spellEnd"/>
      <w:r>
        <w:rPr>
          <w:color w:val="000000"/>
          <w:sz w:val="28"/>
          <w:szCs w:val="28"/>
        </w:rPr>
        <w:t xml:space="preserve"> основ </w:t>
      </w:r>
      <w:proofErr w:type="spellStart"/>
      <w:r>
        <w:rPr>
          <w:color w:val="000000"/>
          <w:sz w:val="28"/>
          <w:szCs w:val="28"/>
        </w:rPr>
        <w:t>кулінарії</w:t>
      </w:r>
      <w:proofErr w:type="spellEnd"/>
      <w:r>
        <w:rPr>
          <w:color w:val="000000"/>
          <w:sz w:val="28"/>
          <w:szCs w:val="28"/>
        </w:rPr>
        <w:t xml:space="preserve">. У </w:t>
      </w:r>
      <w:proofErr w:type="spellStart"/>
      <w:r>
        <w:rPr>
          <w:color w:val="000000"/>
          <w:sz w:val="28"/>
          <w:szCs w:val="28"/>
        </w:rPr>
        <w:t>ці</w:t>
      </w:r>
      <w:proofErr w:type="spellEnd"/>
      <w:r>
        <w:rPr>
          <w:color w:val="000000"/>
          <w:sz w:val="28"/>
          <w:szCs w:val="28"/>
        </w:rPr>
        <w:t xml:space="preserve"> </w:t>
      </w:r>
      <w:proofErr w:type="spellStart"/>
      <w:r>
        <w:rPr>
          <w:color w:val="000000"/>
          <w:sz w:val="28"/>
          <w:szCs w:val="28"/>
        </w:rPr>
        <w:t>ази</w:t>
      </w:r>
      <w:proofErr w:type="spellEnd"/>
      <w:r>
        <w:rPr>
          <w:color w:val="000000"/>
          <w:sz w:val="28"/>
          <w:szCs w:val="28"/>
        </w:rPr>
        <w:t xml:space="preserve"> </w:t>
      </w:r>
      <w:proofErr w:type="spellStart"/>
      <w:r>
        <w:rPr>
          <w:color w:val="000000"/>
          <w:sz w:val="28"/>
          <w:szCs w:val="28"/>
        </w:rPr>
        <w:t>входять</w:t>
      </w:r>
      <w:proofErr w:type="spellEnd"/>
      <w:r>
        <w:rPr>
          <w:color w:val="000000"/>
          <w:sz w:val="28"/>
          <w:szCs w:val="28"/>
        </w:rPr>
        <w:t xml:space="preserve"> </w:t>
      </w:r>
      <w:proofErr w:type="spellStart"/>
      <w:r>
        <w:rPr>
          <w:color w:val="000000"/>
          <w:sz w:val="28"/>
          <w:szCs w:val="28"/>
        </w:rPr>
        <w:t>знання</w:t>
      </w:r>
      <w:proofErr w:type="spellEnd"/>
      <w:r>
        <w:rPr>
          <w:color w:val="000000"/>
          <w:sz w:val="28"/>
          <w:szCs w:val="28"/>
        </w:rPr>
        <w:t xml:space="preserve"> про те, як </w:t>
      </w:r>
      <w:proofErr w:type="spellStart"/>
      <w:r>
        <w:rPr>
          <w:color w:val="000000"/>
          <w:sz w:val="28"/>
          <w:szCs w:val="28"/>
        </w:rPr>
        <w:t>потрібно</w:t>
      </w:r>
      <w:proofErr w:type="spellEnd"/>
      <w:r>
        <w:rPr>
          <w:color w:val="000000"/>
          <w:sz w:val="28"/>
          <w:szCs w:val="28"/>
        </w:rPr>
        <w:t xml:space="preserve"> </w:t>
      </w:r>
      <w:proofErr w:type="spellStart"/>
      <w:r>
        <w:rPr>
          <w:color w:val="000000"/>
          <w:sz w:val="28"/>
          <w:szCs w:val="28"/>
        </w:rPr>
        <w:t>чистити</w:t>
      </w:r>
      <w:proofErr w:type="spellEnd"/>
      <w:r>
        <w:rPr>
          <w:color w:val="000000"/>
          <w:sz w:val="28"/>
          <w:szCs w:val="28"/>
        </w:rPr>
        <w:t xml:space="preserve"> </w:t>
      </w:r>
      <w:proofErr w:type="spellStart"/>
      <w:r>
        <w:rPr>
          <w:color w:val="000000"/>
          <w:sz w:val="28"/>
          <w:szCs w:val="28"/>
        </w:rPr>
        <w:t>овочі</w:t>
      </w:r>
      <w:proofErr w:type="spellEnd"/>
      <w:r>
        <w:rPr>
          <w:color w:val="000000"/>
          <w:sz w:val="28"/>
          <w:szCs w:val="28"/>
        </w:rPr>
        <w:t xml:space="preserve">, в </w:t>
      </w:r>
      <w:proofErr w:type="spellStart"/>
      <w:r>
        <w:rPr>
          <w:color w:val="000000"/>
          <w:sz w:val="28"/>
          <w:szCs w:val="28"/>
        </w:rPr>
        <w:t>якій</w:t>
      </w:r>
      <w:proofErr w:type="spellEnd"/>
      <w:r>
        <w:rPr>
          <w:color w:val="000000"/>
          <w:sz w:val="28"/>
          <w:szCs w:val="28"/>
        </w:rPr>
        <w:t xml:space="preserve"> </w:t>
      </w:r>
      <w:proofErr w:type="spellStart"/>
      <w:r>
        <w:rPr>
          <w:color w:val="000000"/>
          <w:sz w:val="28"/>
          <w:szCs w:val="28"/>
        </w:rPr>
        <w:t>послідовності</w:t>
      </w:r>
      <w:proofErr w:type="spellEnd"/>
      <w:r>
        <w:rPr>
          <w:color w:val="000000"/>
          <w:sz w:val="28"/>
          <w:szCs w:val="28"/>
        </w:rPr>
        <w:t xml:space="preserve"> </w:t>
      </w:r>
      <w:proofErr w:type="spellStart"/>
      <w:r>
        <w:rPr>
          <w:color w:val="000000"/>
          <w:sz w:val="28"/>
          <w:szCs w:val="28"/>
        </w:rPr>
        <w:t>варто</w:t>
      </w:r>
      <w:proofErr w:type="spellEnd"/>
      <w:r>
        <w:rPr>
          <w:color w:val="000000"/>
          <w:sz w:val="28"/>
          <w:szCs w:val="28"/>
        </w:rPr>
        <w:t xml:space="preserve"> </w:t>
      </w:r>
      <w:proofErr w:type="spellStart"/>
      <w:r>
        <w:rPr>
          <w:color w:val="000000"/>
          <w:sz w:val="28"/>
          <w:szCs w:val="28"/>
        </w:rPr>
        <w:t>їх</w:t>
      </w:r>
      <w:proofErr w:type="spellEnd"/>
      <w:r>
        <w:rPr>
          <w:color w:val="000000"/>
          <w:sz w:val="28"/>
          <w:szCs w:val="28"/>
        </w:rPr>
        <w:t xml:space="preserve"> </w:t>
      </w:r>
      <w:proofErr w:type="spellStart"/>
      <w:r>
        <w:rPr>
          <w:color w:val="000000"/>
          <w:sz w:val="28"/>
          <w:szCs w:val="28"/>
        </w:rPr>
        <w:t>відварювати</w:t>
      </w:r>
      <w:proofErr w:type="spellEnd"/>
      <w:r>
        <w:rPr>
          <w:color w:val="000000"/>
          <w:sz w:val="28"/>
          <w:szCs w:val="28"/>
        </w:rPr>
        <w:t xml:space="preserve">. У тих, </w:t>
      </w:r>
      <w:proofErr w:type="spellStart"/>
      <w:r>
        <w:rPr>
          <w:color w:val="000000"/>
          <w:sz w:val="28"/>
          <w:szCs w:val="28"/>
        </w:rPr>
        <w:t>хто</w:t>
      </w:r>
      <w:proofErr w:type="spellEnd"/>
      <w:r>
        <w:rPr>
          <w:color w:val="000000"/>
          <w:sz w:val="28"/>
          <w:szCs w:val="28"/>
        </w:rPr>
        <w:t xml:space="preserve"> не </w:t>
      </w:r>
      <w:proofErr w:type="spellStart"/>
      <w:r>
        <w:rPr>
          <w:color w:val="000000"/>
          <w:sz w:val="28"/>
          <w:szCs w:val="28"/>
        </w:rPr>
        <w:t>має</w:t>
      </w:r>
      <w:proofErr w:type="spellEnd"/>
      <w:r>
        <w:rPr>
          <w:color w:val="000000"/>
          <w:sz w:val="28"/>
          <w:szCs w:val="28"/>
        </w:rPr>
        <w:t xml:space="preserve"> </w:t>
      </w:r>
      <w:proofErr w:type="spellStart"/>
      <w:r>
        <w:rPr>
          <w:color w:val="000000"/>
          <w:sz w:val="28"/>
          <w:szCs w:val="28"/>
        </w:rPr>
        <w:t>певних</w:t>
      </w:r>
      <w:proofErr w:type="spellEnd"/>
      <w:r>
        <w:rPr>
          <w:color w:val="000000"/>
          <w:sz w:val="28"/>
          <w:szCs w:val="28"/>
        </w:rPr>
        <w:t xml:space="preserve"> </w:t>
      </w:r>
      <w:proofErr w:type="spellStart"/>
      <w:r>
        <w:rPr>
          <w:color w:val="000000"/>
          <w:sz w:val="28"/>
          <w:szCs w:val="28"/>
        </w:rPr>
        <w:t>навичок</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не </w:t>
      </w:r>
      <w:proofErr w:type="spellStart"/>
      <w:r>
        <w:rPr>
          <w:color w:val="000000"/>
          <w:sz w:val="28"/>
          <w:szCs w:val="28"/>
        </w:rPr>
        <w:t>вийти</w:t>
      </w:r>
      <w:proofErr w:type="spellEnd"/>
      <w:r>
        <w:rPr>
          <w:color w:val="000000"/>
          <w:sz w:val="28"/>
          <w:szCs w:val="28"/>
        </w:rPr>
        <w:t xml:space="preserve"> з </w:t>
      </w:r>
      <w:proofErr w:type="spellStart"/>
      <w:r>
        <w:rPr>
          <w:color w:val="000000"/>
          <w:sz w:val="28"/>
          <w:szCs w:val="28"/>
        </w:rPr>
        <w:t>першого</w:t>
      </w:r>
      <w:proofErr w:type="spellEnd"/>
      <w:r>
        <w:rPr>
          <w:color w:val="000000"/>
          <w:sz w:val="28"/>
          <w:szCs w:val="28"/>
        </w:rPr>
        <w:t xml:space="preserve"> разу. Не </w:t>
      </w:r>
      <w:proofErr w:type="spellStart"/>
      <w:r>
        <w:rPr>
          <w:color w:val="000000"/>
          <w:sz w:val="28"/>
          <w:szCs w:val="28"/>
        </w:rPr>
        <w:t>варто</w:t>
      </w:r>
      <w:proofErr w:type="spellEnd"/>
      <w:r>
        <w:rPr>
          <w:color w:val="000000"/>
          <w:sz w:val="28"/>
          <w:szCs w:val="28"/>
        </w:rPr>
        <w:t xml:space="preserve"> </w:t>
      </w:r>
      <w:proofErr w:type="spellStart"/>
      <w:r>
        <w:rPr>
          <w:color w:val="000000"/>
          <w:sz w:val="28"/>
          <w:szCs w:val="28"/>
        </w:rPr>
        <w:t>засмучуватися</w:t>
      </w:r>
      <w:proofErr w:type="spellEnd"/>
      <w:r>
        <w:rPr>
          <w:color w:val="000000"/>
          <w:sz w:val="28"/>
          <w:szCs w:val="28"/>
        </w:rPr>
        <w:t xml:space="preserve">. Все </w:t>
      </w:r>
      <w:proofErr w:type="spellStart"/>
      <w:r>
        <w:rPr>
          <w:color w:val="000000"/>
          <w:sz w:val="28"/>
          <w:szCs w:val="28"/>
        </w:rPr>
        <w:t>вийде</w:t>
      </w:r>
      <w:proofErr w:type="spellEnd"/>
      <w:r>
        <w:rPr>
          <w:color w:val="000000"/>
          <w:sz w:val="28"/>
          <w:szCs w:val="28"/>
        </w:rPr>
        <w:t xml:space="preserve">, </w:t>
      </w:r>
      <w:proofErr w:type="spellStart"/>
      <w:r>
        <w:rPr>
          <w:color w:val="000000"/>
          <w:sz w:val="28"/>
          <w:szCs w:val="28"/>
        </w:rPr>
        <w:t>але</w:t>
      </w:r>
      <w:proofErr w:type="spellEnd"/>
      <w:r>
        <w:rPr>
          <w:color w:val="000000"/>
          <w:sz w:val="28"/>
          <w:szCs w:val="28"/>
        </w:rPr>
        <w:t xml:space="preserve"> в </w:t>
      </w:r>
      <w:proofErr w:type="spellStart"/>
      <w:r>
        <w:rPr>
          <w:color w:val="000000"/>
          <w:sz w:val="28"/>
          <w:szCs w:val="28"/>
        </w:rPr>
        <w:t>усьому</w:t>
      </w:r>
      <w:proofErr w:type="spellEnd"/>
      <w:r>
        <w:rPr>
          <w:color w:val="000000"/>
          <w:sz w:val="28"/>
          <w:szCs w:val="28"/>
        </w:rPr>
        <w:t xml:space="preserve"> </w:t>
      </w:r>
      <w:proofErr w:type="spellStart"/>
      <w:r>
        <w:rPr>
          <w:color w:val="000000"/>
          <w:sz w:val="28"/>
          <w:szCs w:val="28"/>
        </w:rPr>
        <w:t>потрібен</w:t>
      </w:r>
      <w:proofErr w:type="spellEnd"/>
      <w:r>
        <w:rPr>
          <w:color w:val="000000"/>
          <w:sz w:val="28"/>
          <w:szCs w:val="28"/>
        </w:rPr>
        <w:t xml:space="preserve"> </w:t>
      </w:r>
      <w:proofErr w:type="spellStart"/>
      <w:r>
        <w:rPr>
          <w:color w:val="000000"/>
          <w:sz w:val="28"/>
          <w:szCs w:val="28"/>
        </w:rPr>
        <w:t>досвід</w:t>
      </w:r>
      <w:proofErr w:type="spellEnd"/>
      <w:r>
        <w:rPr>
          <w:color w:val="000000"/>
          <w:sz w:val="28"/>
          <w:szCs w:val="28"/>
        </w:rPr>
        <w:t>.</w:t>
      </w:r>
    </w:p>
    <w:p w14:paraId="00F4C612" w14:textId="77777777" w:rsidR="0030480F" w:rsidRDefault="0030480F" w:rsidP="0030480F">
      <w:pPr>
        <w:pStyle w:val="a3"/>
        <w:spacing w:before="0" w:beforeAutospacing="0" w:after="200" w:afterAutospacing="0"/>
        <w:ind w:firstLine="708"/>
        <w:contextualSpacing/>
        <w:jc w:val="both"/>
      </w:pPr>
      <w:proofErr w:type="spellStart"/>
      <w:r>
        <w:rPr>
          <w:color w:val="000000"/>
          <w:sz w:val="28"/>
          <w:szCs w:val="28"/>
        </w:rPr>
        <w:t>Наступний</w:t>
      </w:r>
      <w:proofErr w:type="spellEnd"/>
      <w:r>
        <w:rPr>
          <w:color w:val="000000"/>
          <w:sz w:val="28"/>
          <w:szCs w:val="28"/>
        </w:rPr>
        <w:t xml:space="preserve"> крок - </w:t>
      </w:r>
      <w:proofErr w:type="spellStart"/>
      <w:r>
        <w:rPr>
          <w:color w:val="000000"/>
          <w:sz w:val="28"/>
          <w:szCs w:val="28"/>
        </w:rPr>
        <w:t>вивчення</w:t>
      </w:r>
      <w:proofErr w:type="spellEnd"/>
      <w:r>
        <w:rPr>
          <w:color w:val="000000"/>
          <w:sz w:val="28"/>
          <w:szCs w:val="28"/>
        </w:rPr>
        <w:t xml:space="preserve"> </w:t>
      </w:r>
      <w:proofErr w:type="spellStart"/>
      <w:r>
        <w:rPr>
          <w:color w:val="000000"/>
          <w:sz w:val="28"/>
          <w:szCs w:val="28"/>
        </w:rPr>
        <w:t>джерел</w:t>
      </w:r>
      <w:proofErr w:type="spellEnd"/>
      <w:r>
        <w:rPr>
          <w:color w:val="000000"/>
          <w:sz w:val="28"/>
          <w:szCs w:val="28"/>
        </w:rPr>
        <w:t xml:space="preserve">, в </w:t>
      </w:r>
      <w:proofErr w:type="spellStart"/>
      <w:r>
        <w:rPr>
          <w:color w:val="000000"/>
          <w:sz w:val="28"/>
          <w:szCs w:val="28"/>
        </w:rPr>
        <w:t>яких</w:t>
      </w:r>
      <w:proofErr w:type="spellEnd"/>
      <w:r>
        <w:rPr>
          <w:color w:val="000000"/>
          <w:sz w:val="28"/>
          <w:szCs w:val="28"/>
        </w:rPr>
        <w:t xml:space="preserve"> </w:t>
      </w:r>
      <w:proofErr w:type="spellStart"/>
      <w:r>
        <w:rPr>
          <w:color w:val="000000"/>
          <w:sz w:val="28"/>
          <w:szCs w:val="28"/>
        </w:rPr>
        <w:t>містяться</w:t>
      </w:r>
      <w:proofErr w:type="spellEnd"/>
      <w:r>
        <w:rPr>
          <w:color w:val="000000"/>
          <w:sz w:val="28"/>
          <w:szCs w:val="28"/>
        </w:rPr>
        <w:t xml:space="preserve"> </w:t>
      </w:r>
      <w:proofErr w:type="spellStart"/>
      <w:r>
        <w:rPr>
          <w:color w:val="000000"/>
          <w:sz w:val="28"/>
          <w:szCs w:val="28"/>
        </w:rPr>
        <w:t>докладні</w:t>
      </w:r>
      <w:proofErr w:type="spellEnd"/>
      <w:r>
        <w:rPr>
          <w:color w:val="000000"/>
          <w:sz w:val="28"/>
          <w:szCs w:val="28"/>
        </w:rPr>
        <w:t xml:space="preserve"> </w:t>
      </w:r>
      <w:proofErr w:type="spellStart"/>
      <w:r>
        <w:rPr>
          <w:color w:val="000000"/>
          <w:sz w:val="28"/>
          <w:szCs w:val="28"/>
        </w:rPr>
        <w:t>рекомендації</w:t>
      </w:r>
      <w:proofErr w:type="spellEnd"/>
      <w:r>
        <w:rPr>
          <w:color w:val="000000"/>
          <w:sz w:val="28"/>
          <w:szCs w:val="28"/>
        </w:rPr>
        <w:t xml:space="preserve"> </w:t>
      </w:r>
      <w:proofErr w:type="spellStart"/>
      <w:r>
        <w:rPr>
          <w:color w:val="000000"/>
          <w:sz w:val="28"/>
          <w:szCs w:val="28"/>
        </w:rPr>
        <w:t>приготування</w:t>
      </w:r>
      <w:proofErr w:type="spellEnd"/>
      <w:r>
        <w:rPr>
          <w:color w:val="000000"/>
          <w:sz w:val="28"/>
          <w:szCs w:val="28"/>
        </w:rPr>
        <w:t xml:space="preserve"> </w:t>
      </w:r>
      <w:proofErr w:type="spellStart"/>
      <w:r>
        <w:rPr>
          <w:color w:val="000000"/>
          <w:sz w:val="28"/>
          <w:szCs w:val="28"/>
        </w:rPr>
        <w:t>різних</w:t>
      </w:r>
      <w:proofErr w:type="spellEnd"/>
      <w:r>
        <w:rPr>
          <w:color w:val="000000"/>
          <w:sz w:val="28"/>
          <w:szCs w:val="28"/>
        </w:rPr>
        <w:t xml:space="preserve"> </w:t>
      </w:r>
      <w:proofErr w:type="spellStart"/>
      <w:r>
        <w:rPr>
          <w:color w:val="000000"/>
          <w:sz w:val="28"/>
          <w:szCs w:val="28"/>
        </w:rPr>
        <w:t>страв</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простих</w:t>
      </w:r>
      <w:proofErr w:type="spellEnd"/>
      <w:r>
        <w:rPr>
          <w:color w:val="000000"/>
          <w:sz w:val="28"/>
          <w:szCs w:val="28"/>
        </w:rPr>
        <w:t xml:space="preserve"> до </w:t>
      </w:r>
      <w:proofErr w:type="spellStart"/>
      <w:r>
        <w:rPr>
          <w:color w:val="000000"/>
          <w:sz w:val="28"/>
          <w:szCs w:val="28"/>
        </w:rPr>
        <w:t>складніших</w:t>
      </w:r>
      <w:proofErr w:type="spellEnd"/>
      <w:r>
        <w:rPr>
          <w:color w:val="000000"/>
          <w:sz w:val="28"/>
          <w:szCs w:val="28"/>
        </w:rPr>
        <w:t>.</w:t>
      </w:r>
    </w:p>
    <w:p w14:paraId="495F5763" w14:textId="77777777" w:rsidR="0030480F" w:rsidRDefault="0030480F" w:rsidP="0030480F">
      <w:pPr>
        <w:pStyle w:val="a3"/>
        <w:spacing w:before="0" w:beforeAutospacing="0" w:after="200" w:afterAutospacing="0"/>
        <w:contextualSpacing/>
        <w:rPr>
          <w:color w:val="000000"/>
          <w:sz w:val="28"/>
          <w:szCs w:val="28"/>
          <w:lang w:val="uk-UA"/>
        </w:rPr>
      </w:pPr>
      <w:proofErr w:type="spellStart"/>
      <w:r>
        <w:rPr>
          <w:color w:val="000000"/>
          <w:sz w:val="28"/>
          <w:szCs w:val="28"/>
        </w:rPr>
        <w:t>Це</w:t>
      </w:r>
      <w:proofErr w:type="spellEnd"/>
      <w:r>
        <w:rPr>
          <w:color w:val="000000"/>
          <w:sz w:val="28"/>
          <w:szCs w:val="28"/>
        </w:rPr>
        <w:t xml:space="preserve"> і </w:t>
      </w:r>
      <w:proofErr w:type="spellStart"/>
      <w:r>
        <w:rPr>
          <w:color w:val="000000"/>
          <w:sz w:val="28"/>
          <w:szCs w:val="28"/>
        </w:rPr>
        <w:t>кулінарні</w:t>
      </w:r>
      <w:proofErr w:type="spellEnd"/>
      <w:r>
        <w:rPr>
          <w:color w:val="000000"/>
          <w:sz w:val="28"/>
          <w:szCs w:val="28"/>
        </w:rPr>
        <w:t xml:space="preserve"> книги, і </w:t>
      </w:r>
      <w:proofErr w:type="spellStart"/>
      <w:r>
        <w:rPr>
          <w:color w:val="000000"/>
          <w:sz w:val="28"/>
          <w:szCs w:val="28"/>
        </w:rPr>
        <w:t>енциклопедії</w:t>
      </w:r>
      <w:proofErr w:type="spellEnd"/>
      <w:r>
        <w:rPr>
          <w:color w:val="000000"/>
          <w:sz w:val="28"/>
          <w:szCs w:val="28"/>
        </w:rPr>
        <w:t xml:space="preserve">, і </w:t>
      </w:r>
      <w:proofErr w:type="spellStart"/>
      <w:r>
        <w:rPr>
          <w:color w:val="000000"/>
          <w:sz w:val="28"/>
          <w:szCs w:val="28"/>
        </w:rPr>
        <w:t>курси</w:t>
      </w:r>
      <w:proofErr w:type="spellEnd"/>
      <w:r>
        <w:rPr>
          <w:color w:val="000000"/>
          <w:sz w:val="28"/>
          <w:szCs w:val="28"/>
        </w:rPr>
        <w:t xml:space="preserve">, і </w:t>
      </w:r>
      <w:proofErr w:type="spellStart"/>
      <w:r>
        <w:rPr>
          <w:color w:val="000000"/>
          <w:sz w:val="28"/>
          <w:szCs w:val="28"/>
        </w:rPr>
        <w:t>майстер-класи</w:t>
      </w:r>
      <w:proofErr w:type="spellEnd"/>
      <w:r>
        <w:rPr>
          <w:color w:val="000000"/>
          <w:sz w:val="28"/>
          <w:szCs w:val="28"/>
        </w:rPr>
        <w:t xml:space="preserve">. </w:t>
      </w:r>
    </w:p>
    <w:p w14:paraId="69A8494E" w14:textId="77777777" w:rsidR="004F14BE" w:rsidRDefault="004F14BE" w:rsidP="0030480F">
      <w:pPr>
        <w:pStyle w:val="a3"/>
        <w:spacing w:before="0" w:beforeAutospacing="0" w:after="200" w:afterAutospacing="0"/>
        <w:contextualSpacing/>
        <w:rPr>
          <w:color w:val="000000"/>
          <w:sz w:val="28"/>
          <w:szCs w:val="28"/>
          <w:lang w:val="uk-UA"/>
        </w:rPr>
      </w:pPr>
    </w:p>
    <w:p w14:paraId="7811208E" w14:textId="77777777" w:rsidR="004F14BE" w:rsidRPr="004F14BE" w:rsidRDefault="004F14BE" w:rsidP="0030480F">
      <w:pPr>
        <w:pStyle w:val="a3"/>
        <w:spacing w:before="0" w:beforeAutospacing="0" w:after="200" w:afterAutospacing="0"/>
        <w:contextualSpacing/>
        <w:rPr>
          <w:color w:val="000000"/>
          <w:sz w:val="28"/>
          <w:szCs w:val="28"/>
          <w:lang w:val="uk-UA"/>
        </w:rPr>
      </w:pPr>
    </w:p>
    <w:p w14:paraId="441AE504" w14:textId="77777777" w:rsidR="0030480F" w:rsidRPr="0030480F" w:rsidRDefault="0030480F" w:rsidP="0030480F">
      <w:pPr>
        <w:pStyle w:val="a3"/>
        <w:spacing w:before="0" w:beforeAutospacing="0" w:after="200" w:afterAutospacing="0"/>
        <w:contextualSpacing/>
        <w:jc w:val="center"/>
        <w:rPr>
          <w:i/>
        </w:rPr>
      </w:pPr>
      <w:proofErr w:type="spellStart"/>
      <w:r w:rsidRPr="0030480F">
        <w:rPr>
          <w:i/>
          <w:color w:val="000000"/>
          <w:sz w:val="28"/>
          <w:szCs w:val="28"/>
        </w:rPr>
        <w:lastRenderedPageBreak/>
        <w:t>Після</w:t>
      </w:r>
      <w:proofErr w:type="spellEnd"/>
      <w:r w:rsidRPr="0030480F">
        <w:rPr>
          <w:i/>
          <w:color w:val="000000"/>
          <w:sz w:val="28"/>
          <w:szCs w:val="28"/>
        </w:rPr>
        <w:t xml:space="preserve"> </w:t>
      </w:r>
      <w:proofErr w:type="spellStart"/>
      <w:r w:rsidRPr="0030480F">
        <w:rPr>
          <w:i/>
          <w:color w:val="000000"/>
          <w:sz w:val="28"/>
          <w:szCs w:val="28"/>
        </w:rPr>
        <w:t>цього</w:t>
      </w:r>
      <w:proofErr w:type="spellEnd"/>
      <w:r w:rsidRPr="0030480F">
        <w:rPr>
          <w:i/>
          <w:color w:val="000000"/>
          <w:sz w:val="28"/>
          <w:szCs w:val="28"/>
        </w:rPr>
        <w:t xml:space="preserve"> </w:t>
      </w:r>
      <w:proofErr w:type="spellStart"/>
      <w:r w:rsidRPr="0030480F">
        <w:rPr>
          <w:i/>
          <w:color w:val="000000"/>
          <w:sz w:val="28"/>
          <w:szCs w:val="28"/>
        </w:rPr>
        <w:t>потрібно</w:t>
      </w:r>
      <w:proofErr w:type="spellEnd"/>
      <w:r w:rsidRPr="0030480F">
        <w:rPr>
          <w:i/>
          <w:color w:val="000000"/>
          <w:sz w:val="28"/>
          <w:szCs w:val="28"/>
        </w:rPr>
        <w:t xml:space="preserve"> </w:t>
      </w:r>
      <w:proofErr w:type="spellStart"/>
      <w:r w:rsidRPr="0030480F">
        <w:rPr>
          <w:i/>
          <w:color w:val="000000"/>
          <w:sz w:val="28"/>
          <w:szCs w:val="28"/>
        </w:rPr>
        <w:t>переходити</w:t>
      </w:r>
      <w:proofErr w:type="spellEnd"/>
      <w:r w:rsidRPr="0030480F">
        <w:rPr>
          <w:i/>
          <w:color w:val="000000"/>
          <w:sz w:val="28"/>
          <w:szCs w:val="28"/>
        </w:rPr>
        <w:t xml:space="preserve"> до практичного </w:t>
      </w:r>
      <w:proofErr w:type="spellStart"/>
      <w:r w:rsidRPr="0030480F">
        <w:rPr>
          <w:i/>
          <w:color w:val="000000"/>
          <w:sz w:val="28"/>
          <w:szCs w:val="28"/>
        </w:rPr>
        <w:t>освоєння</w:t>
      </w:r>
      <w:proofErr w:type="spellEnd"/>
      <w:r w:rsidRPr="0030480F">
        <w:rPr>
          <w:i/>
          <w:color w:val="000000"/>
          <w:sz w:val="28"/>
          <w:szCs w:val="28"/>
        </w:rPr>
        <w:t xml:space="preserve"> </w:t>
      </w:r>
      <w:proofErr w:type="spellStart"/>
      <w:r w:rsidRPr="0030480F">
        <w:rPr>
          <w:i/>
          <w:color w:val="000000"/>
          <w:sz w:val="28"/>
          <w:szCs w:val="28"/>
        </w:rPr>
        <w:t>приготування</w:t>
      </w:r>
      <w:proofErr w:type="spellEnd"/>
      <w:r w:rsidRPr="0030480F">
        <w:rPr>
          <w:i/>
          <w:color w:val="000000"/>
          <w:sz w:val="28"/>
          <w:szCs w:val="28"/>
        </w:rPr>
        <w:t xml:space="preserve"> </w:t>
      </w:r>
      <w:proofErr w:type="spellStart"/>
      <w:r w:rsidRPr="0030480F">
        <w:rPr>
          <w:i/>
          <w:color w:val="000000"/>
          <w:sz w:val="28"/>
          <w:szCs w:val="28"/>
        </w:rPr>
        <w:t>страв</w:t>
      </w:r>
      <w:proofErr w:type="spellEnd"/>
      <w:r w:rsidRPr="0030480F">
        <w:rPr>
          <w:i/>
          <w:color w:val="000000"/>
          <w:sz w:val="28"/>
          <w:szCs w:val="28"/>
        </w:rPr>
        <w:t>.</w:t>
      </w:r>
    </w:p>
    <w:p w14:paraId="56D0A6FD" w14:textId="77777777" w:rsidR="0030480F" w:rsidRDefault="0030480F" w:rsidP="0030480F">
      <w:pPr>
        <w:pStyle w:val="a3"/>
        <w:spacing w:before="0" w:beforeAutospacing="0" w:after="200" w:afterAutospacing="0"/>
        <w:contextualSpacing/>
      </w:pPr>
      <w:r>
        <w:t> </w:t>
      </w:r>
    </w:p>
    <w:p w14:paraId="1DA31E44" w14:textId="77777777" w:rsidR="0030480F" w:rsidRDefault="0030480F" w:rsidP="009C714F">
      <w:pPr>
        <w:pStyle w:val="a3"/>
        <w:numPr>
          <w:ilvl w:val="0"/>
          <w:numId w:val="21"/>
        </w:numPr>
        <w:spacing w:before="0" w:beforeAutospacing="0" w:after="200" w:afterAutospacing="0"/>
        <w:ind w:left="1440"/>
        <w:contextualSpacing/>
      </w:pPr>
      <w:r>
        <w:rPr>
          <w:color w:val="000000"/>
          <w:sz w:val="28"/>
          <w:szCs w:val="28"/>
        </w:rPr>
        <w:t xml:space="preserve">Нехай </w:t>
      </w:r>
      <w:proofErr w:type="spellStart"/>
      <w:r>
        <w:rPr>
          <w:color w:val="000000"/>
          <w:sz w:val="28"/>
          <w:szCs w:val="28"/>
        </w:rPr>
        <w:t>експерименти</w:t>
      </w:r>
      <w:proofErr w:type="spellEnd"/>
      <w:r>
        <w:rPr>
          <w:color w:val="000000"/>
          <w:sz w:val="28"/>
          <w:szCs w:val="28"/>
        </w:rPr>
        <w:t xml:space="preserve"> </w:t>
      </w:r>
      <w:proofErr w:type="spellStart"/>
      <w:r>
        <w:rPr>
          <w:color w:val="000000"/>
          <w:sz w:val="28"/>
          <w:szCs w:val="28"/>
        </w:rPr>
        <w:t>будуть</w:t>
      </w:r>
      <w:proofErr w:type="spellEnd"/>
      <w:r>
        <w:rPr>
          <w:color w:val="000000"/>
          <w:sz w:val="28"/>
          <w:szCs w:val="28"/>
        </w:rPr>
        <w:t xml:space="preserve"> не </w:t>
      </w:r>
      <w:proofErr w:type="spellStart"/>
      <w:r>
        <w:rPr>
          <w:color w:val="000000"/>
          <w:sz w:val="28"/>
          <w:szCs w:val="28"/>
        </w:rPr>
        <w:t>завжди</w:t>
      </w:r>
      <w:proofErr w:type="spellEnd"/>
      <w:r>
        <w:rPr>
          <w:color w:val="000000"/>
          <w:sz w:val="28"/>
          <w:szCs w:val="28"/>
        </w:rPr>
        <w:t xml:space="preserve"> </w:t>
      </w:r>
      <w:proofErr w:type="spellStart"/>
      <w:r>
        <w:rPr>
          <w:color w:val="000000"/>
          <w:sz w:val="28"/>
          <w:szCs w:val="28"/>
        </w:rPr>
        <w:t>вдалими</w:t>
      </w:r>
      <w:proofErr w:type="spellEnd"/>
      <w:r>
        <w:rPr>
          <w:color w:val="000000"/>
          <w:sz w:val="28"/>
          <w:szCs w:val="28"/>
        </w:rPr>
        <w:t xml:space="preserve">. </w:t>
      </w:r>
    </w:p>
    <w:p w14:paraId="15CCCED4" w14:textId="77777777" w:rsidR="0030480F" w:rsidRDefault="0030480F" w:rsidP="009C714F">
      <w:pPr>
        <w:pStyle w:val="a3"/>
        <w:numPr>
          <w:ilvl w:val="0"/>
          <w:numId w:val="21"/>
        </w:numPr>
        <w:spacing w:before="0" w:beforeAutospacing="0" w:after="200" w:afterAutospacing="0"/>
        <w:ind w:left="1440"/>
        <w:contextualSpacing/>
      </w:pPr>
      <w:proofErr w:type="spellStart"/>
      <w:r>
        <w:rPr>
          <w:color w:val="000000"/>
          <w:sz w:val="28"/>
          <w:szCs w:val="28"/>
        </w:rPr>
        <w:t>Головний</w:t>
      </w:r>
      <w:proofErr w:type="spellEnd"/>
      <w:r>
        <w:rPr>
          <w:color w:val="000000"/>
          <w:sz w:val="28"/>
          <w:szCs w:val="28"/>
        </w:rPr>
        <w:t xml:space="preserve"> принцип,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якого</w:t>
      </w:r>
      <w:proofErr w:type="spellEnd"/>
      <w:r>
        <w:rPr>
          <w:color w:val="000000"/>
          <w:sz w:val="28"/>
          <w:szCs w:val="28"/>
        </w:rPr>
        <w:t xml:space="preserve"> </w:t>
      </w:r>
      <w:proofErr w:type="spellStart"/>
      <w:r>
        <w:rPr>
          <w:color w:val="000000"/>
          <w:sz w:val="28"/>
          <w:szCs w:val="28"/>
        </w:rPr>
        <w:t>залежить</w:t>
      </w:r>
      <w:proofErr w:type="spellEnd"/>
      <w:r>
        <w:rPr>
          <w:color w:val="000000"/>
          <w:sz w:val="28"/>
          <w:szCs w:val="28"/>
        </w:rPr>
        <w:t xml:space="preserve"> смак </w:t>
      </w:r>
      <w:proofErr w:type="spellStart"/>
      <w:r>
        <w:rPr>
          <w:color w:val="000000"/>
          <w:sz w:val="28"/>
          <w:szCs w:val="28"/>
        </w:rPr>
        <w:t>їжі</w:t>
      </w:r>
      <w:proofErr w:type="spellEnd"/>
      <w:r>
        <w:rPr>
          <w:color w:val="000000"/>
          <w:sz w:val="28"/>
          <w:szCs w:val="28"/>
        </w:rPr>
        <w:t xml:space="preserve"> - все </w:t>
      </w:r>
      <w:proofErr w:type="spellStart"/>
      <w:r>
        <w:rPr>
          <w:color w:val="000000"/>
          <w:sz w:val="28"/>
          <w:szCs w:val="28"/>
        </w:rPr>
        <w:t>робити</w:t>
      </w:r>
      <w:proofErr w:type="spellEnd"/>
      <w:r>
        <w:rPr>
          <w:color w:val="000000"/>
          <w:sz w:val="28"/>
          <w:szCs w:val="28"/>
        </w:rPr>
        <w:t xml:space="preserve"> </w:t>
      </w:r>
      <w:proofErr w:type="spellStart"/>
      <w:r>
        <w:rPr>
          <w:color w:val="000000"/>
          <w:sz w:val="28"/>
          <w:szCs w:val="28"/>
        </w:rPr>
        <w:t>потрібно</w:t>
      </w:r>
      <w:proofErr w:type="spellEnd"/>
      <w:r>
        <w:rPr>
          <w:color w:val="000000"/>
          <w:sz w:val="28"/>
          <w:szCs w:val="28"/>
        </w:rPr>
        <w:t xml:space="preserve"> з добром і </w:t>
      </w:r>
      <w:proofErr w:type="spellStart"/>
      <w:r>
        <w:rPr>
          <w:color w:val="000000"/>
          <w:sz w:val="28"/>
          <w:szCs w:val="28"/>
        </w:rPr>
        <w:t>любов&amp;</w:t>
      </w:r>
      <w:proofErr w:type="gramStart"/>
      <w:r>
        <w:rPr>
          <w:color w:val="000000"/>
          <w:sz w:val="28"/>
          <w:szCs w:val="28"/>
        </w:rPr>
        <w:t>apos;ю</w:t>
      </w:r>
      <w:proofErr w:type="spellEnd"/>
      <w:r>
        <w:rPr>
          <w:color w:val="000000"/>
          <w:sz w:val="28"/>
          <w:szCs w:val="28"/>
        </w:rPr>
        <w:t>.</w:t>
      </w:r>
      <w:proofErr w:type="gramEnd"/>
      <w:r>
        <w:rPr>
          <w:color w:val="000000"/>
          <w:sz w:val="28"/>
          <w:szCs w:val="28"/>
        </w:rPr>
        <w:t xml:space="preserve"> </w:t>
      </w:r>
    </w:p>
    <w:p w14:paraId="6D27505D" w14:textId="77777777" w:rsidR="0030480F" w:rsidRDefault="0030480F" w:rsidP="009C714F">
      <w:pPr>
        <w:pStyle w:val="a3"/>
        <w:numPr>
          <w:ilvl w:val="0"/>
          <w:numId w:val="21"/>
        </w:numPr>
        <w:spacing w:before="0" w:beforeAutospacing="0" w:after="200" w:afterAutospacing="0"/>
        <w:ind w:left="1440"/>
        <w:contextualSpacing/>
      </w:pPr>
      <w:r>
        <w:rPr>
          <w:color w:val="000000"/>
          <w:sz w:val="28"/>
          <w:szCs w:val="28"/>
        </w:rPr>
        <w:t xml:space="preserve">Секрет </w:t>
      </w:r>
      <w:proofErr w:type="spellStart"/>
      <w:r>
        <w:rPr>
          <w:color w:val="000000"/>
          <w:sz w:val="28"/>
          <w:szCs w:val="28"/>
        </w:rPr>
        <w:t>кожної</w:t>
      </w:r>
      <w:proofErr w:type="spellEnd"/>
      <w:r>
        <w:rPr>
          <w:color w:val="000000"/>
          <w:sz w:val="28"/>
          <w:szCs w:val="28"/>
        </w:rPr>
        <w:t xml:space="preserve"> страви в тому,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потрібно</w:t>
      </w:r>
      <w:proofErr w:type="spellEnd"/>
      <w:r>
        <w:rPr>
          <w:color w:val="000000"/>
          <w:sz w:val="28"/>
          <w:szCs w:val="28"/>
        </w:rPr>
        <w:t xml:space="preserve"> </w:t>
      </w:r>
      <w:proofErr w:type="spellStart"/>
      <w:r>
        <w:rPr>
          <w:color w:val="000000"/>
          <w:sz w:val="28"/>
          <w:szCs w:val="28"/>
        </w:rPr>
        <w:t>готувати</w:t>
      </w:r>
      <w:proofErr w:type="spellEnd"/>
      <w:r>
        <w:rPr>
          <w:color w:val="000000"/>
          <w:sz w:val="28"/>
          <w:szCs w:val="28"/>
        </w:rPr>
        <w:t xml:space="preserve"> не </w:t>
      </w:r>
      <w:proofErr w:type="spellStart"/>
      <w:r>
        <w:rPr>
          <w:color w:val="000000"/>
          <w:sz w:val="28"/>
          <w:szCs w:val="28"/>
        </w:rPr>
        <w:t>завжди</w:t>
      </w:r>
      <w:proofErr w:type="spellEnd"/>
      <w:r>
        <w:rPr>
          <w:color w:val="000000"/>
          <w:sz w:val="28"/>
          <w:szCs w:val="28"/>
        </w:rPr>
        <w:t xml:space="preserve"> точно за рецептом. </w:t>
      </w:r>
    </w:p>
    <w:p w14:paraId="1842E637" w14:textId="77777777" w:rsidR="0030480F" w:rsidRDefault="0030480F" w:rsidP="009C714F">
      <w:pPr>
        <w:pStyle w:val="a3"/>
        <w:numPr>
          <w:ilvl w:val="0"/>
          <w:numId w:val="21"/>
        </w:numPr>
        <w:spacing w:before="0" w:beforeAutospacing="0" w:after="200" w:afterAutospacing="0"/>
        <w:ind w:left="1440"/>
        <w:contextualSpacing/>
      </w:pPr>
      <w:proofErr w:type="spellStart"/>
      <w:r>
        <w:rPr>
          <w:color w:val="000000"/>
          <w:sz w:val="28"/>
          <w:szCs w:val="28"/>
        </w:rPr>
        <w:t>Потрібно</w:t>
      </w:r>
      <w:proofErr w:type="spellEnd"/>
      <w:r>
        <w:rPr>
          <w:color w:val="000000"/>
          <w:sz w:val="28"/>
          <w:szCs w:val="28"/>
        </w:rPr>
        <w:t xml:space="preserve"> </w:t>
      </w:r>
      <w:proofErr w:type="spellStart"/>
      <w:r>
        <w:rPr>
          <w:color w:val="000000"/>
          <w:sz w:val="28"/>
          <w:szCs w:val="28"/>
        </w:rPr>
        <w:t>брати</w:t>
      </w:r>
      <w:proofErr w:type="spellEnd"/>
      <w:r>
        <w:rPr>
          <w:color w:val="000000"/>
          <w:sz w:val="28"/>
          <w:szCs w:val="28"/>
        </w:rPr>
        <w:t xml:space="preserve"> за основу </w:t>
      </w:r>
      <w:proofErr w:type="spellStart"/>
      <w:r>
        <w:rPr>
          <w:color w:val="000000"/>
          <w:sz w:val="28"/>
          <w:szCs w:val="28"/>
        </w:rPr>
        <w:t>смакові</w:t>
      </w:r>
      <w:proofErr w:type="spellEnd"/>
      <w:r>
        <w:rPr>
          <w:color w:val="000000"/>
          <w:sz w:val="28"/>
          <w:szCs w:val="28"/>
        </w:rPr>
        <w:t xml:space="preserve"> </w:t>
      </w:r>
      <w:proofErr w:type="spellStart"/>
      <w:r>
        <w:rPr>
          <w:color w:val="000000"/>
          <w:sz w:val="28"/>
          <w:szCs w:val="28"/>
        </w:rPr>
        <w:t>переваги</w:t>
      </w:r>
      <w:proofErr w:type="spellEnd"/>
      <w:r>
        <w:rPr>
          <w:color w:val="000000"/>
          <w:sz w:val="28"/>
          <w:szCs w:val="28"/>
        </w:rPr>
        <w:t xml:space="preserve"> </w:t>
      </w:r>
      <w:proofErr w:type="spellStart"/>
      <w:r>
        <w:rPr>
          <w:color w:val="000000"/>
          <w:sz w:val="28"/>
          <w:szCs w:val="28"/>
        </w:rPr>
        <w:t>своєї</w:t>
      </w:r>
      <w:proofErr w:type="spellEnd"/>
      <w:r>
        <w:rPr>
          <w:color w:val="000000"/>
          <w:sz w:val="28"/>
          <w:szCs w:val="28"/>
        </w:rPr>
        <w:t xml:space="preserve"> </w:t>
      </w:r>
      <w:proofErr w:type="spellStart"/>
      <w:r>
        <w:rPr>
          <w:color w:val="000000"/>
          <w:sz w:val="28"/>
          <w:szCs w:val="28"/>
        </w:rPr>
        <w:t>сім&amp;</w:t>
      </w:r>
      <w:proofErr w:type="gramStart"/>
      <w:r>
        <w:rPr>
          <w:color w:val="000000"/>
          <w:sz w:val="28"/>
          <w:szCs w:val="28"/>
        </w:rPr>
        <w:t>apos;ї</w:t>
      </w:r>
      <w:proofErr w:type="spellEnd"/>
      <w:r>
        <w:rPr>
          <w:color w:val="000000"/>
          <w:sz w:val="28"/>
          <w:szCs w:val="28"/>
        </w:rPr>
        <w:t>.</w:t>
      </w:r>
      <w:proofErr w:type="gramEnd"/>
    </w:p>
    <w:p w14:paraId="59868B25" w14:textId="77777777" w:rsidR="0030480F" w:rsidRDefault="0030480F" w:rsidP="009C714F">
      <w:pPr>
        <w:pStyle w:val="a3"/>
        <w:numPr>
          <w:ilvl w:val="0"/>
          <w:numId w:val="21"/>
        </w:numPr>
        <w:spacing w:before="0" w:beforeAutospacing="0" w:after="200" w:afterAutospacing="0"/>
        <w:ind w:left="1440"/>
        <w:contextualSpacing/>
      </w:pPr>
      <w:proofErr w:type="spellStart"/>
      <w:r>
        <w:rPr>
          <w:color w:val="000000"/>
          <w:sz w:val="28"/>
          <w:szCs w:val="28"/>
        </w:rPr>
        <w:t>Почати</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w:t>
      </w:r>
      <w:proofErr w:type="spellStart"/>
      <w:r>
        <w:rPr>
          <w:color w:val="000000"/>
          <w:sz w:val="28"/>
          <w:szCs w:val="28"/>
        </w:rPr>
        <w:t>кулінарні</w:t>
      </w:r>
      <w:proofErr w:type="spellEnd"/>
      <w:r>
        <w:rPr>
          <w:color w:val="000000"/>
          <w:sz w:val="28"/>
          <w:szCs w:val="28"/>
        </w:rPr>
        <w:t xml:space="preserve"> </w:t>
      </w:r>
      <w:proofErr w:type="spellStart"/>
      <w:r>
        <w:rPr>
          <w:color w:val="000000"/>
          <w:sz w:val="28"/>
          <w:szCs w:val="28"/>
        </w:rPr>
        <w:t>спроби</w:t>
      </w:r>
      <w:proofErr w:type="spellEnd"/>
      <w:r>
        <w:rPr>
          <w:color w:val="000000"/>
          <w:sz w:val="28"/>
          <w:szCs w:val="28"/>
        </w:rPr>
        <w:t xml:space="preserve"> </w:t>
      </w:r>
      <w:proofErr w:type="spellStart"/>
      <w:r>
        <w:rPr>
          <w:color w:val="000000"/>
          <w:sz w:val="28"/>
          <w:szCs w:val="28"/>
        </w:rPr>
        <w:t>можна</w:t>
      </w:r>
      <w:proofErr w:type="spellEnd"/>
      <w:r>
        <w:rPr>
          <w:color w:val="000000"/>
          <w:sz w:val="28"/>
          <w:szCs w:val="28"/>
        </w:rPr>
        <w:t xml:space="preserve"> з </w:t>
      </w:r>
      <w:proofErr w:type="spellStart"/>
      <w:r>
        <w:rPr>
          <w:color w:val="000000"/>
          <w:sz w:val="28"/>
          <w:szCs w:val="28"/>
        </w:rPr>
        <w:t>звичайних</w:t>
      </w:r>
      <w:proofErr w:type="spellEnd"/>
      <w:r>
        <w:rPr>
          <w:color w:val="000000"/>
          <w:sz w:val="28"/>
          <w:szCs w:val="28"/>
        </w:rPr>
        <w:t xml:space="preserve"> </w:t>
      </w:r>
      <w:proofErr w:type="spellStart"/>
      <w:r>
        <w:rPr>
          <w:color w:val="000000"/>
          <w:sz w:val="28"/>
          <w:szCs w:val="28"/>
        </w:rPr>
        <w:t>бутербродів</w:t>
      </w:r>
      <w:proofErr w:type="spellEnd"/>
      <w:r>
        <w:rPr>
          <w:color w:val="000000"/>
          <w:sz w:val="28"/>
          <w:szCs w:val="28"/>
        </w:rPr>
        <w:t xml:space="preserve">, </w:t>
      </w:r>
      <w:proofErr w:type="spellStart"/>
      <w:r>
        <w:rPr>
          <w:color w:val="000000"/>
          <w:sz w:val="28"/>
          <w:szCs w:val="28"/>
        </w:rPr>
        <w:t>потім</w:t>
      </w:r>
      <w:proofErr w:type="spellEnd"/>
      <w:r>
        <w:rPr>
          <w:color w:val="000000"/>
          <w:sz w:val="28"/>
          <w:szCs w:val="28"/>
        </w:rPr>
        <w:t xml:space="preserve"> перейти до </w:t>
      </w:r>
      <w:proofErr w:type="spellStart"/>
      <w:r>
        <w:rPr>
          <w:color w:val="000000"/>
          <w:sz w:val="28"/>
          <w:szCs w:val="28"/>
        </w:rPr>
        <w:t>салатів</w:t>
      </w:r>
      <w:proofErr w:type="spellEnd"/>
      <w:r>
        <w:rPr>
          <w:color w:val="000000"/>
          <w:sz w:val="28"/>
          <w:szCs w:val="28"/>
        </w:rPr>
        <w:t xml:space="preserve">, а </w:t>
      </w:r>
      <w:proofErr w:type="spellStart"/>
      <w:r>
        <w:rPr>
          <w:color w:val="000000"/>
          <w:sz w:val="28"/>
          <w:szCs w:val="28"/>
        </w:rPr>
        <w:t>після</w:t>
      </w:r>
      <w:proofErr w:type="spellEnd"/>
      <w:r>
        <w:rPr>
          <w:color w:val="000000"/>
          <w:sz w:val="28"/>
          <w:szCs w:val="28"/>
        </w:rPr>
        <w:t xml:space="preserve"> </w:t>
      </w:r>
      <w:proofErr w:type="spellStart"/>
      <w:r>
        <w:rPr>
          <w:color w:val="000000"/>
          <w:sz w:val="28"/>
          <w:szCs w:val="28"/>
        </w:rPr>
        <w:t>поступово</w:t>
      </w:r>
      <w:proofErr w:type="spellEnd"/>
      <w:r>
        <w:rPr>
          <w:color w:val="000000"/>
          <w:sz w:val="28"/>
          <w:szCs w:val="28"/>
        </w:rPr>
        <w:t xml:space="preserve"> і до </w:t>
      </w:r>
      <w:proofErr w:type="spellStart"/>
      <w:r>
        <w:rPr>
          <w:color w:val="000000"/>
          <w:sz w:val="28"/>
          <w:szCs w:val="28"/>
        </w:rPr>
        <w:t>приготування</w:t>
      </w:r>
      <w:proofErr w:type="spellEnd"/>
      <w:r>
        <w:rPr>
          <w:color w:val="000000"/>
          <w:sz w:val="28"/>
          <w:szCs w:val="28"/>
        </w:rPr>
        <w:t xml:space="preserve"> </w:t>
      </w:r>
      <w:proofErr w:type="spellStart"/>
      <w:r>
        <w:rPr>
          <w:color w:val="000000"/>
          <w:sz w:val="28"/>
          <w:szCs w:val="28"/>
        </w:rPr>
        <w:t>супів</w:t>
      </w:r>
      <w:proofErr w:type="spellEnd"/>
      <w:r>
        <w:rPr>
          <w:color w:val="000000"/>
          <w:sz w:val="28"/>
          <w:szCs w:val="28"/>
        </w:rPr>
        <w:t>.</w:t>
      </w:r>
    </w:p>
    <w:p w14:paraId="1994E901" w14:textId="77777777" w:rsidR="0030480F" w:rsidRDefault="0030480F" w:rsidP="009C714F">
      <w:pPr>
        <w:pStyle w:val="a3"/>
        <w:numPr>
          <w:ilvl w:val="0"/>
          <w:numId w:val="21"/>
        </w:numPr>
        <w:spacing w:before="0" w:beforeAutospacing="0" w:after="200" w:afterAutospacing="0"/>
        <w:ind w:left="1440"/>
        <w:contextualSpacing/>
      </w:pPr>
      <w:proofErr w:type="spellStart"/>
      <w:r>
        <w:rPr>
          <w:color w:val="000000"/>
          <w:sz w:val="28"/>
          <w:szCs w:val="28"/>
        </w:rPr>
        <w:t>Ніколи</w:t>
      </w:r>
      <w:proofErr w:type="spellEnd"/>
      <w:r>
        <w:rPr>
          <w:color w:val="000000"/>
          <w:sz w:val="28"/>
          <w:szCs w:val="28"/>
        </w:rPr>
        <w:t xml:space="preserve"> не </w:t>
      </w:r>
      <w:proofErr w:type="spellStart"/>
      <w:r>
        <w:rPr>
          <w:color w:val="000000"/>
          <w:sz w:val="28"/>
          <w:szCs w:val="28"/>
        </w:rPr>
        <w:t>припиняйте</w:t>
      </w:r>
      <w:proofErr w:type="spellEnd"/>
      <w:r>
        <w:rPr>
          <w:color w:val="000000"/>
          <w:sz w:val="28"/>
          <w:szCs w:val="28"/>
        </w:rPr>
        <w:t xml:space="preserve"> </w:t>
      </w:r>
      <w:proofErr w:type="spellStart"/>
      <w:r>
        <w:rPr>
          <w:color w:val="000000"/>
          <w:sz w:val="28"/>
          <w:szCs w:val="28"/>
        </w:rPr>
        <w:t>вчитися</w:t>
      </w:r>
      <w:proofErr w:type="spellEnd"/>
      <w:r>
        <w:rPr>
          <w:color w:val="000000"/>
          <w:sz w:val="28"/>
          <w:szCs w:val="28"/>
        </w:rPr>
        <w:t>!</w:t>
      </w:r>
    </w:p>
    <w:p w14:paraId="00BB87AF" w14:textId="77777777" w:rsidR="0030480F" w:rsidRDefault="0030480F" w:rsidP="0030480F">
      <w:pPr>
        <w:pStyle w:val="a3"/>
        <w:spacing w:before="0" w:beforeAutospacing="0" w:after="200" w:afterAutospacing="0"/>
        <w:ind w:left="720"/>
        <w:contextualSpacing/>
      </w:pPr>
      <w:r>
        <w:t> </w:t>
      </w:r>
    </w:p>
    <w:p w14:paraId="35510085" w14:textId="77777777" w:rsidR="0030480F" w:rsidRDefault="0030480F" w:rsidP="0030480F">
      <w:pPr>
        <w:pStyle w:val="a3"/>
        <w:spacing w:before="0" w:beforeAutospacing="0" w:after="200" w:afterAutospacing="0"/>
        <w:ind w:left="720"/>
        <w:contextualSpacing/>
      </w:pPr>
      <w:r>
        <w:rPr>
          <w:b/>
          <w:bCs/>
          <w:color w:val="000000"/>
          <w:sz w:val="28"/>
          <w:szCs w:val="28"/>
          <w:lang w:val="en-US"/>
        </w:rPr>
        <w:t>6</w:t>
      </w:r>
      <w:r>
        <w:rPr>
          <w:b/>
          <w:bCs/>
          <w:color w:val="000000"/>
          <w:sz w:val="28"/>
          <w:szCs w:val="28"/>
          <w:lang w:val="uk-UA"/>
        </w:rPr>
        <w:t>.</w:t>
      </w:r>
      <w:r>
        <w:rPr>
          <w:b/>
          <w:bCs/>
          <w:color w:val="000000"/>
          <w:sz w:val="28"/>
          <w:szCs w:val="28"/>
          <w:lang w:val="en-US"/>
        </w:rPr>
        <w:t> </w:t>
      </w:r>
      <w:proofErr w:type="spellStart"/>
      <w:r>
        <w:rPr>
          <w:b/>
          <w:bCs/>
          <w:color w:val="000000"/>
          <w:sz w:val="28"/>
          <w:szCs w:val="28"/>
        </w:rPr>
        <w:t>Круглий</w:t>
      </w:r>
      <w:proofErr w:type="spellEnd"/>
      <w:r>
        <w:rPr>
          <w:b/>
          <w:bCs/>
          <w:color w:val="000000"/>
          <w:sz w:val="28"/>
          <w:szCs w:val="28"/>
        </w:rPr>
        <w:t xml:space="preserve"> </w:t>
      </w:r>
      <w:proofErr w:type="spellStart"/>
      <w:r>
        <w:rPr>
          <w:b/>
          <w:bCs/>
          <w:color w:val="000000"/>
          <w:sz w:val="28"/>
          <w:szCs w:val="28"/>
        </w:rPr>
        <w:t>стіл</w:t>
      </w:r>
      <w:proofErr w:type="spellEnd"/>
      <w:r>
        <w:rPr>
          <w:b/>
          <w:bCs/>
          <w:color w:val="000000"/>
          <w:sz w:val="28"/>
          <w:szCs w:val="28"/>
          <w:lang w:val="uk-UA"/>
        </w:rPr>
        <w:t>:</w:t>
      </w:r>
      <w:r>
        <w:rPr>
          <w:b/>
          <w:bCs/>
          <w:color w:val="000000"/>
          <w:sz w:val="28"/>
          <w:szCs w:val="28"/>
        </w:rPr>
        <w:t xml:space="preserve"> </w:t>
      </w:r>
      <w:r>
        <w:rPr>
          <w:b/>
          <w:bCs/>
          <w:color w:val="000000"/>
          <w:sz w:val="28"/>
          <w:szCs w:val="28"/>
          <w:lang w:val="uk-UA"/>
        </w:rPr>
        <w:t>о</w:t>
      </w:r>
      <w:proofErr w:type="spellStart"/>
      <w:r>
        <w:rPr>
          <w:b/>
          <w:bCs/>
          <w:color w:val="000000"/>
          <w:sz w:val="28"/>
          <w:szCs w:val="28"/>
        </w:rPr>
        <w:t>бговорення</w:t>
      </w:r>
      <w:proofErr w:type="spellEnd"/>
      <w:r>
        <w:rPr>
          <w:b/>
          <w:bCs/>
          <w:color w:val="000000"/>
          <w:sz w:val="28"/>
          <w:szCs w:val="28"/>
        </w:rPr>
        <w:t xml:space="preserve"> теми</w:t>
      </w:r>
    </w:p>
    <w:p w14:paraId="7F8DADC7" w14:textId="77777777" w:rsidR="0030480F" w:rsidRPr="0030480F" w:rsidRDefault="0030480F" w:rsidP="0030480F">
      <w:pPr>
        <w:pStyle w:val="a3"/>
        <w:spacing w:before="0" w:beforeAutospacing="0" w:after="200" w:afterAutospacing="0"/>
        <w:contextualSpacing/>
        <w:jc w:val="both"/>
        <w:rPr>
          <w:i/>
        </w:rPr>
      </w:pPr>
      <w:r w:rsidRPr="0030480F">
        <w:rPr>
          <w:i/>
          <w:color w:val="000000"/>
          <w:sz w:val="28"/>
          <w:szCs w:val="28"/>
        </w:rPr>
        <w:t>*</w:t>
      </w:r>
      <w:proofErr w:type="spellStart"/>
      <w:r w:rsidRPr="0030480F">
        <w:rPr>
          <w:i/>
          <w:color w:val="000000"/>
          <w:sz w:val="28"/>
          <w:szCs w:val="28"/>
        </w:rPr>
        <w:t>Поділіться</w:t>
      </w:r>
      <w:proofErr w:type="spellEnd"/>
      <w:r w:rsidRPr="0030480F">
        <w:rPr>
          <w:i/>
          <w:color w:val="000000"/>
          <w:sz w:val="28"/>
          <w:szCs w:val="28"/>
        </w:rPr>
        <w:t xml:space="preserve"> </w:t>
      </w:r>
      <w:proofErr w:type="spellStart"/>
      <w:r w:rsidRPr="0030480F">
        <w:rPr>
          <w:i/>
          <w:color w:val="000000"/>
          <w:sz w:val="28"/>
          <w:szCs w:val="28"/>
        </w:rPr>
        <w:t>своїми</w:t>
      </w:r>
      <w:proofErr w:type="spellEnd"/>
      <w:r w:rsidRPr="0030480F">
        <w:rPr>
          <w:i/>
          <w:color w:val="000000"/>
          <w:sz w:val="28"/>
          <w:szCs w:val="28"/>
        </w:rPr>
        <w:t xml:space="preserve"> </w:t>
      </w:r>
      <w:proofErr w:type="spellStart"/>
      <w:r w:rsidRPr="0030480F">
        <w:rPr>
          <w:i/>
          <w:color w:val="000000"/>
          <w:sz w:val="28"/>
          <w:szCs w:val="28"/>
        </w:rPr>
        <w:t>кулінарними</w:t>
      </w:r>
      <w:proofErr w:type="spellEnd"/>
      <w:r w:rsidRPr="0030480F">
        <w:rPr>
          <w:i/>
          <w:color w:val="000000"/>
          <w:sz w:val="28"/>
          <w:szCs w:val="28"/>
        </w:rPr>
        <w:t xml:space="preserve"> </w:t>
      </w:r>
      <w:proofErr w:type="spellStart"/>
      <w:r w:rsidRPr="0030480F">
        <w:rPr>
          <w:i/>
          <w:color w:val="000000"/>
          <w:sz w:val="28"/>
          <w:szCs w:val="28"/>
        </w:rPr>
        <w:t>звершеннями</w:t>
      </w:r>
      <w:proofErr w:type="spellEnd"/>
      <w:r w:rsidRPr="0030480F">
        <w:rPr>
          <w:i/>
          <w:color w:val="000000"/>
          <w:sz w:val="28"/>
          <w:szCs w:val="28"/>
        </w:rPr>
        <w:t xml:space="preserve">. </w:t>
      </w:r>
      <w:proofErr w:type="spellStart"/>
      <w:r w:rsidRPr="0030480F">
        <w:rPr>
          <w:i/>
          <w:color w:val="000000"/>
          <w:sz w:val="28"/>
          <w:szCs w:val="28"/>
        </w:rPr>
        <w:t>Що</w:t>
      </w:r>
      <w:proofErr w:type="spellEnd"/>
      <w:r w:rsidRPr="0030480F">
        <w:rPr>
          <w:i/>
          <w:color w:val="000000"/>
          <w:sz w:val="28"/>
          <w:szCs w:val="28"/>
        </w:rPr>
        <w:t xml:space="preserve"> у вас </w:t>
      </w:r>
      <w:proofErr w:type="spellStart"/>
      <w:r w:rsidRPr="0030480F">
        <w:rPr>
          <w:i/>
          <w:color w:val="000000"/>
          <w:sz w:val="28"/>
          <w:szCs w:val="28"/>
        </w:rPr>
        <w:t>виходило</w:t>
      </w:r>
      <w:proofErr w:type="spellEnd"/>
      <w:r w:rsidRPr="0030480F">
        <w:rPr>
          <w:i/>
          <w:color w:val="000000"/>
          <w:sz w:val="28"/>
          <w:szCs w:val="28"/>
        </w:rPr>
        <w:t xml:space="preserve">, а </w:t>
      </w:r>
      <w:proofErr w:type="spellStart"/>
      <w:r w:rsidRPr="0030480F">
        <w:rPr>
          <w:i/>
          <w:color w:val="000000"/>
          <w:sz w:val="28"/>
          <w:szCs w:val="28"/>
        </w:rPr>
        <w:t>що</w:t>
      </w:r>
      <w:proofErr w:type="spellEnd"/>
      <w:r w:rsidRPr="0030480F">
        <w:rPr>
          <w:i/>
          <w:color w:val="000000"/>
          <w:sz w:val="28"/>
          <w:szCs w:val="28"/>
        </w:rPr>
        <w:t xml:space="preserve"> </w:t>
      </w:r>
      <w:proofErr w:type="spellStart"/>
      <w:r w:rsidRPr="0030480F">
        <w:rPr>
          <w:i/>
          <w:color w:val="000000"/>
          <w:sz w:val="28"/>
          <w:szCs w:val="28"/>
        </w:rPr>
        <w:t>недуже</w:t>
      </w:r>
      <w:proofErr w:type="spellEnd"/>
      <w:r w:rsidRPr="0030480F">
        <w:rPr>
          <w:i/>
          <w:color w:val="000000"/>
          <w:sz w:val="28"/>
          <w:szCs w:val="28"/>
        </w:rPr>
        <w:t xml:space="preserve">? </w:t>
      </w:r>
      <w:proofErr w:type="spellStart"/>
      <w:r w:rsidRPr="0030480F">
        <w:rPr>
          <w:i/>
          <w:color w:val="000000"/>
          <w:sz w:val="28"/>
          <w:szCs w:val="28"/>
        </w:rPr>
        <w:t>Чи</w:t>
      </w:r>
      <w:proofErr w:type="spellEnd"/>
      <w:r w:rsidRPr="0030480F">
        <w:rPr>
          <w:i/>
          <w:color w:val="000000"/>
          <w:sz w:val="28"/>
          <w:szCs w:val="28"/>
        </w:rPr>
        <w:t xml:space="preserve"> </w:t>
      </w:r>
      <w:proofErr w:type="spellStart"/>
      <w:r w:rsidRPr="0030480F">
        <w:rPr>
          <w:i/>
          <w:color w:val="000000"/>
          <w:sz w:val="28"/>
          <w:szCs w:val="28"/>
        </w:rPr>
        <w:t>ваші</w:t>
      </w:r>
      <w:proofErr w:type="spellEnd"/>
      <w:r w:rsidRPr="0030480F">
        <w:rPr>
          <w:i/>
          <w:color w:val="000000"/>
          <w:sz w:val="28"/>
          <w:szCs w:val="28"/>
        </w:rPr>
        <w:t xml:space="preserve"> </w:t>
      </w:r>
      <w:proofErr w:type="spellStart"/>
      <w:r w:rsidRPr="0030480F">
        <w:rPr>
          <w:i/>
          <w:color w:val="000000"/>
          <w:sz w:val="28"/>
          <w:szCs w:val="28"/>
        </w:rPr>
        <w:t>рідні</w:t>
      </w:r>
      <w:proofErr w:type="spellEnd"/>
      <w:r w:rsidRPr="0030480F">
        <w:rPr>
          <w:i/>
          <w:color w:val="000000"/>
          <w:sz w:val="28"/>
          <w:szCs w:val="28"/>
        </w:rPr>
        <w:t xml:space="preserve"> </w:t>
      </w:r>
      <w:proofErr w:type="spellStart"/>
      <w:r w:rsidRPr="0030480F">
        <w:rPr>
          <w:i/>
          <w:color w:val="000000"/>
          <w:sz w:val="28"/>
          <w:szCs w:val="28"/>
        </w:rPr>
        <w:t>ласували</w:t>
      </w:r>
      <w:proofErr w:type="spellEnd"/>
      <w:r w:rsidRPr="0030480F">
        <w:rPr>
          <w:i/>
          <w:color w:val="000000"/>
          <w:sz w:val="28"/>
          <w:szCs w:val="28"/>
        </w:rPr>
        <w:t xml:space="preserve"> вашими </w:t>
      </w:r>
      <w:proofErr w:type="spellStart"/>
      <w:r w:rsidRPr="0030480F">
        <w:rPr>
          <w:i/>
          <w:color w:val="000000"/>
          <w:sz w:val="28"/>
          <w:szCs w:val="28"/>
        </w:rPr>
        <w:t>стравами</w:t>
      </w:r>
      <w:proofErr w:type="spellEnd"/>
      <w:r w:rsidRPr="0030480F">
        <w:rPr>
          <w:i/>
          <w:color w:val="000000"/>
          <w:sz w:val="28"/>
          <w:szCs w:val="28"/>
        </w:rPr>
        <w:t xml:space="preserve">? </w:t>
      </w:r>
    </w:p>
    <w:p w14:paraId="7950B139" w14:textId="77777777" w:rsidR="0030480F" w:rsidRPr="0030480F" w:rsidRDefault="0030480F" w:rsidP="0030480F">
      <w:pPr>
        <w:pStyle w:val="a3"/>
        <w:spacing w:before="0" w:beforeAutospacing="0" w:after="200" w:afterAutospacing="0"/>
        <w:contextualSpacing/>
        <w:jc w:val="both"/>
        <w:rPr>
          <w:i/>
        </w:rPr>
      </w:pPr>
      <w:r w:rsidRPr="0030480F">
        <w:rPr>
          <w:i/>
          <w:color w:val="000000"/>
          <w:sz w:val="28"/>
          <w:szCs w:val="28"/>
        </w:rPr>
        <w:t>*</w:t>
      </w:r>
      <w:proofErr w:type="spellStart"/>
      <w:r w:rsidRPr="0030480F">
        <w:rPr>
          <w:i/>
          <w:color w:val="000000"/>
          <w:sz w:val="28"/>
          <w:szCs w:val="28"/>
        </w:rPr>
        <w:t>Поділіться</w:t>
      </w:r>
      <w:proofErr w:type="spellEnd"/>
      <w:r w:rsidRPr="0030480F">
        <w:rPr>
          <w:i/>
          <w:color w:val="000000"/>
          <w:sz w:val="28"/>
          <w:szCs w:val="28"/>
        </w:rPr>
        <w:t xml:space="preserve"> </w:t>
      </w:r>
      <w:proofErr w:type="spellStart"/>
      <w:r w:rsidRPr="0030480F">
        <w:rPr>
          <w:i/>
          <w:color w:val="000000"/>
          <w:sz w:val="28"/>
          <w:szCs w:val="28"/>
        </w:rPr>
        <w:t>улюбленими</w:t>
      </w:r>
      <w:proofErr w:type="spellEnd"/>
      <w:r w:rsidRPr="0030480F">
        <w:rPr>
          <w:i/>
          <w:color w:val="000000"/>
          <w:sz w:val="28"/>
          <w:szCs w:val="28"/>
        </w:rPr>
        <w:t xml:space="preserve"> рецептами </w:t>
      </w:r>
      <w:proofErr w:type="spellStart"/>
      <w:r w:rsidRPr="0030480F">
        <w:rPr>
          <w:i/>
          <w:color w:val="000000"/>
          <w:sz w:val="28"/>
          <w:szCs w:val="28"/>
        </w:rPr>
        <w:t>приготування</w:t>
      </w:r>
      <w:proofErr w:type="spellEnd"/>
      <w:r w:rsidRPr="0030480F">
        <w:rPr>
          <w:i/>
          <w:color w:val="000000"/>
          <w:sz w:val="28"/>
          <w:szCs w:val="28"/>
        </w:rPr>
        <w:t xml:space="preserve"> </w:t>
      </w:r>
      <w:proofErr w:type="spellStart"/>
      <w:r w:rsidRPr="0030480F">
        <w:rPr>
          <w:i/>
          <w:color w:val="000000"/>
          <w:sz w:val="28"/>
          <w:szCs w:val="28"/>
        </w:rPr>
        <w:t>простих</w:t>
      </w:r>
      <w:proofErr w:type="spellEnd"/>
      <w:r w:rsidRPr="0030480F">
        <w:rPr>
          <w:i/>
          <w:color w:val="000000"/>
          <w:sz w:val="28"/>
          <w:szCs w:val="28"/>
        </w:rPr>
        <w:t xml:space="preserve"> </w:t>
      </w:r>
      <w:proofErr w:type="spellStart"/>
      <w:r w:rsidRPr="0030480F">
        <w:rPr>
          <w:i/>
          <w:color w:val="000000"/>
          <w:sz w:val="28"/>
          <w:szCs w:val="28"/>
        </w:rPr>
        <w:t>страв</w:t>
      </w:r>
      <w:proofErr w:type="spellEnd"/>
      <w:r w:rsidRPr="0030480F">
        <w:rPr>
          <w:i/>
          <w:color w:val="000000"/>
          <w:sz w:val="28"/>
          <w:szCs w:val="28"/>
        </w:rPr>
        <w:t>.</w:t>
      </w:r>
    </w:p>
    <w:p w14:paraId="27ABDEF4" w14:textId="77777777" w:rsidR="0030480F" w:rsidRPr="0030480F" w:rsidRDefault="0030480F" w:rsidP="0030480F">
      <w:pPr>
        <w:pStyle w:val="a3"/>
        <w:spacing w:before="0" w:beforeAutospacing="0" w:after="200" w:afterAutospacing="0"/>
        <w:contextualSpacing/>
        <w:jc w:val="both"/>
        <w:rPr>
          <w:i/>
        </w:rPr>
      </w:pPr>
      <w:r w:rsidRPr="0030480F">
        <w:rPr>
          <w:i/>
          <w:color w:val="000000"/>
          <w:sz w:val="28"/>
          <w:szCs w:val="28"/>
        </w:rPr>
        <w:t xml:space="preserve">*А зараз давайте </w:t>
      </w:r>
      <w:proofErr w:type="spellStart"/>
      <w:r w:rsidRPr="0030480F">
        <w:rPr>
          <w:i/>
          <w:color w:val="000000"/>
          <w:sz w:val="28"/>
          <w:szCs w:val="28"/>
        </w:rPr>
        <w:t>переглянемо</w:t>
      </w:r>
      <w:proofErr w:type="spellEnd"/>
      <w:r w:rsidRPr="0030480F">
        <w:rPr>
          <w:i/>
          <w:color w:val="000000"/>
          <w:sz w:val="28"/>
          <w:szCs w:val="28"/>
        </w:rPr>
        <w:t xml:space="preserve"> </w:t>
      </w:r>
      <w:proofErr w:type="spellStart"/>
      <w:r w:rsidRPr="0030480F">
        <w:rPr>
          <w:i/>
          <w:color w:val="000000"/>
          <w:sz w:val="28"/>
          <w:szCs w:val="28"/>
        </w:rPr>
        <w:t>відео</w:t>
      </w:r>
      <w:proofErr w:type="spellEnd"/>
      <w:r w:rsidRPr="0030480F">
        <w:rPr>
          <w:i/>
          <w:color w:val="000000"/>
          <w:sz w:val="28"/>
          <w:szCs w:val="28"/>
        </w:rPr>
        <w:t xml:space="preserve">, в </w:t>
      </w:r>
      <w:proofErr w:type="spellStart"/>
      <w:r w:rsidRPr="0030480F">
        <w:rPr>
          <w:i/>
          <w:color w:val="000000"/>
          <w:sz w:val="28"/>
          <w:szCs w:val="28"/>
        </w:rPr>
        <w:t>якому</w:t>
      </w:r>
      <w:proofErr w:type="spellEnd"/>
      <w:r w:rsidRPr="0030480F">
        <w:rPr>
          <w:i/>
          <w:color w:val="000000"/>
          <w:sz w:val="28"/>
          <w:szCs w:val="28"/>
        </w:rPr>
        <w:t xml:space="preserve"> </w:t>
      </w:r>
      <w:proofErr w:type="spellStart"/>
      <w:r w:rsidRPr="0030480F">
        <w:rPr>
          <w:i/>
          <w:color w:val="000000"/>
          <w:sz w:val="28"/>
          <w:szCs w:val="28"/>
        </w:rPr>
        <w:t>ви</w:t>
      </w:r>
      <w:proofErr w:type="spellEnd"/>
      <w:r w:rsidRPr="0030480F">
        <w:rPr>
          <w:i/>
          <w:color w:val="000000"/>
          <w:sz w:val="28"/>
          <w:szCs w:val="28"/>
        </w:rPr>
        <w:t xml:space="preserve"> </w:t>
      </w:r>
      <w:proofErr w:type="spellStart"/>
      <w:r w:rsidRPr="0030480F">
        <w:rPr>
          <w:i/>
          <w:color w:val="000000"/>
          <w:sz w:val="28"/>
          <w:szCs w:val="28"/>
        </w:rPr>
        <w:t>побачите</w:t>
      </w:r>
      <w:proofErr w:type="spellEnd"/>
      <w:r w:rsidRPr="0030480F">
        <w:rPr>
          <w:i/>
          <w:color w:val="000000"/>
          <w:sz w:val="28"/>
          <w:szCs w:val="28"/>
        </w:rPr>
        <w:t xml:space="preserve"> як </w:t>
      </w:r>
      <w:proofErr w:type="spellStart"/>
      <w:r w:rsidRPr="0030480F">
        <w:rPr>
          <w:i/>
          <w:color w:val="000000"/>
          <w:sz w:val="28"/>
          <w:szCs w:val="28"/>
        </w:rPr>
        <w:t>готує</w:t>
      </w:r>
      <w:proofErr w:type="spellEnd"/>
      <w:r w:rsidRPr="0030480F">
        <w:rPr>
          <w:i/>
          <w:color w:val="000000"/>
          <w:sz w:val="28"/>
          <w:szCs w:val="28"/>
        </w:rPr>
        <w:t xml:space="preserve"> </w:t>
      </w:r>
      <w:proofErr w:type="spellStart"/>
      <w:r w:rsidRPr="0030480F">
        <w:rPr>
          <w:i/>
          <w:color w:val="000000"/>
          <w:sz w:val="28"/>
          <w:szCs w:val="28"/>
        </w:rPr>
        <w:t>справжній</w:t>
      </w:r>
      <w:proofErr w:type="spellEnd"/>
      <w:r w:rsidRPr="0030480F">
        <w:rPr>
          <w:i/>
          <w:color w:val="000000"/>
          <w:sz w:val="28"/>
          <w:szCs w:val="28"/>
        </w:rPr>
        <w:t xml:space="preserve"> шеф-</w:t>
      </w:r>
      <w:proofErr w:type="spellStart"/>
      <w:r w:rsidRPr="0030480F">
        <w:rPr>
          <w:i/>
          <w:color w:val="000000"/>
          <w:sz w:val="28"/>
          <w:szCs w:val="28"/>
        </w:rPr>
        <w:t>кухар</w:t>
      </w:r>
      <w:proofErr w:type="spellEnd"/>
      <w:r w:rsidRPr="0030480F">
        <w:rPr>
          <w:i/>
          <w:color w:val="000000"/>
          <w:sz w:val="28"/>
          <w:szCs w:val="28"/>
        </w:rPr>
        <w:t>.</w:t>
      </w:r>
    </w:p>
    <w:p w14:paraId="07950B3D" w14:textId="77777777" w:rsidR="0030480F" w:rsidRDefault="0030480F" w:rsidP="0030480F">
      <w:pPr>
        <w:pStyle w:val="a3"/>
        <w:spacing w:before="0" w:beforeAutospacing="0" w:after="200" w:afterAutospacing="0"/>
        <w:contextualSpacing/>
        <w:jc w:val="both"/>
        <w:rPr>
          <w:i/>
          <w:lang w:val="uk-UA"/>
        </w:rPr>
      </w:pPr>
      <w:r w:rsidRPr="0030480F">
        <w:rPr>
          <w:i/>
        </w:rPr>
        <w:t> </w:t>
      </w:r>
    </w:p>
    <w:p w14:paraId="7BDCD968" w14:textId="77777777" w:rsidR="00E17220" w:rsidRDefault="00E17220" w:rsidP="0030480F">
      <w:pPr>
        <w:pStyle w:val="a3"/>
        <w:spacing w:before="0" w:beforeAutospacing="0" w:after="200" w:afterAutospacing="0"/>
        <w:contextualSpacing/>
        <w:jc w:val="both"/>
        <w:rPr>
          <w:i/>
          <w:lang w:val="uk-UA"/>
        </w:rPr>
      </w:pPr>
    </w:p>
    <w:p w14:paraId="628D581A" w14:textId="77777777" w:rsidR="00E17220" w:rsidRDefault="00E17220" w:rsidP="0030480F">
      <w:pPr>
        <w:pStyle w:val="a3"/>
        <w:spacing w:before="0" w:beforeAutospacing="0" w:after="200" w:afterAutospacing="0"/>
        <w:contextualSpacing/>
        <w:jc w:val="both"/>
        <w:rPr>
          <w:i/>
          <w:lang w:val="uk-UA"/>
        </w:rPr>
      </w:pPr>
    </w:p>
    <w:p w14:paraId="6379B7E2" w14:textId="77777777" w:rsidR="00E17220" w:rsidRDefault="00E17220" w:rsidP="0030480F">
      <w:pPr>
        <w:pStyle w:val="a3"/>
        <w:spacing w:before="0" w:beforeAutospacing="0" w:after="200" w:afterAutospacing="0"/>
        <w:contextualSpacing/>
        <w:jc w:val="both"/>
        <w:rPr>
          <w:i/>
          <w:lang w:val="uk-UA"/>
        </w:rPr>
      </w:pPr>
    </w:p>
    <w:p w14:paraId="4F903C28" w14:textId="77777777" w:rsidR="00E17220" w:rsidRDefault="00E17220" w:rsidP="0030480F">
      <w:pPr>
        <w:pStyle w:val="a3"/>
        <w:spacing w:before="0" w:beforeAutospacing="0" w:after="200" w:afterAutospacing="0"/>
        <w:contextualSpacing/>
        <w:jc w:val="both"/>
        <w:rPr>
          <w:i/>
          <w:lang w:val="uk-UA"/>
        </w:rPr>
      </w:pPr>
    </w:p>
    <w:p w14:paraId="6B60A950" w14:textId="77777777" w:rsidR="00E17220" w:rsidRDefault="00E17220" w:rsidP="0030480F">
      <w:pPr>
        <w:pStyle w:val="a3"/>
        <w:spacing w:before="0" w:beforeAutospacing="0" w:after="200" w:afterAutospacing="0"/>
        <w:contextualSpacing/>
        <w:jc w:val="both"/>
        <w:rPr>
          <w:i/>
          <w:lang w:val="uk-UA"/>
        </w:rPr>
      </w:pPr>
    </w:p>
    <w:p w14:paraId="764C59A5" w14:textId="77777777" w:rsidR="00E17220" w:rsidRDefault="00E17220" w:rsidP="0030480F">
      <w:pPr>
        <w:pStyle w:val="a3"/>
        <w:spacing w:before="0" w:beforeAutospacing="0" w:after="200" w:afterAutospacing="0"/>
        <w:contextualSpacing/>
        <w:jc w:val="both"/>
        <w:rPr>
          <w:i/>
          <w:lang w:val="uk-UA"/>
        </w:rPr>
      </w:pPr>
    </w:p>
    <w:p w14:paraId="6A180B3F" w14:textId="77777777" w:rsidR="00E17220" w:rsidRDefault="00E17220" w:rsidP="0030480F">
      <w:pPr>
        <w:pStyle w:val="a3"/>
        <w:spacing w:before="0" w:beforeAutospacing="0" w:after="200" w:afterAutospacing="0"/>
        <w:contextualSpacing/>
        <w:jc w:val="both"/>
        <w:rPr>
          <w:i/>
          <w:lang w:val="uk-UA"/>
        </w:rPr>
      </w:pPr>
    </w:p>
    <w:p w14:paraId="377456EA" w14:textId="77777777" w:rsidR="00E17220" w:rsidRDefault="00E17220" w:rsidP="0030480F">
      <w:pPr>
        <w:pStyle w:val="a3"/>
        <w:spacing w:before="0" w:beforeAutospacing="0" w:after="200" w:afterAutospacing="0"/>
        <w:contextualSpacing/>
        <w:jc w:val="both"/>
        <w:rPr>
          <w:i/>
          <w:lang w:val="uk-UA"/>
        </w:rPr>
      </w:pPr>
    </w:p>
    <w:p w14:paraId="05371F7C" w14:textId="77777777" w:rsidR="00E17220" w:rsidRDefault="00E17220" w:rsidP="0030480F">
      <w:pPr>
        <w:pStyle w:val="a3"/>
        <w:spacing w:before="0" w:beforeAutospacing="0" w:after="200" w:afterAutospacing="0"/>
        <w:contextualSpacing/>
        <w:jc w:val="both"/>
        <w:rPr>
          <w:i/>
          <w:lang w:val="uk-UA"/>
        </w:rPr>
      </w:pPr>
    </w:p>
    <w:p w14:paraId="2EBF8EAC" w14:textId="77777777" w:rsidR="00E17220" w:rsidRDefault="00E17220" w:rsidP="0030480F">
      <w:pPr>
        <w:pStyle w:val="a3"/>
        <w:spacing w:before="0" w:beforeAutospacing="0" w:after="200" w:afterAutospacing="0"/>
        <w:contextualSpacing/>
        <w:jc w:val="both"/>
        <w:rPr>
          <w:i/>
          <w:lang w:val="uk-UA"/>
        </w:rPr>
      </w:pPr>
    </w:p>
    <w:p w14:paraId="05D11FEC" w14:textId="77777777" w:rsidR="00E17220" w:rsidRDefault="00E17220" w:rsidP="0030480F">
      <w:pPr>
        <w:pStyle w:val="a3"/>
        <w:spacing w:before="0" w:beforeAutospacing="0" w:after="200" w:afterAutospacing="0"/>
        <w:contextualSpacing/>
        <w:jc w:val="both"/>
        <w:rPr>
          <w:i/>
          <w:lang w:val="uk-UA"/>
        </w:rPr>
      </w:pPr>
    </w:p>
    <w:p w14:paraId="42C2667E" w14:textId="77777777" w:rsidR="00E17220" w:rsidRDefault="00E17220" w:rsidP="0030480F">
      <w:pPr>
        <w:pStyle w:val="a3"/>
        <w:spacing w:before="0" w:beforeAutospacing="0" w:after="200" w:afterAutospacing="0"/>
        <w:contextualSpacing/>
        <w:jc w:val="both"/>
        <w:rPr>
          <w:i/>
          <w:lang w:val="uk-UA"/>
        </w:rPr>
      </w:pPr>
    </w:p>
    <w:p w14:paraId="36E2CDBC" w14:textId="77777777" w:rsidR="00E17220" w:rsidRDefault="00E17220" w:rsidP="0030480F">
      <w:pPr>
        <w:pStyle w:val="a3"/>
        <w:spacing w:before="0" w:beforeAutospacing="0" w:after="200" w:afterAutospacing="0"/>
        <w:contextualSpacing/>
        <w:jc w:val="both"/>
        <w:rPr>
          <w:i/>
          <w:lang w:val="uk-UA"/>
        </w:rPr>
      </w:pPr>
    </w:p>
    <w:p w14:paraId="35FB7698" w14:textId="77777777" w:rsidR="00E17220" w:rsidRDefault="00E17220" w:rsidP="0030480F">
      <w:pPr>
        <w:pStyle w:val="a3"/>
        <w:spacing w:before="0" w:beforeAutospacing="0" w:after="200" w:afterAutospacing="0"/>
        <w:contextualSpacing/>
        <w:jc w:val="both"/>
        <w:rPr>
          <w:i/>
          <w:lang w:val="uk-UA"/>
        </w:rPr>
      </w:pPr>
    </w:p>
    <w:p w14:paraId="0B018222" w14:textId="77777777" w:rsidR="00E17220" w:rsidRDefault="00E17220" w:rsidP="0030480F">
      <w:pPr>
        <w:pStyle w:val="a3"/>
        <w:spacing w:before="0" w:beforeAutospacing="0" w:after="200" w:afterAutospacing="0"/>
        <w:contextualSpacing/>
        <w:jc w:val="both"/>
        <w:rPr>
          <w:i/>
          <w:lang w:val="uk-UA"/>
        </w:rPr>
      </w:pPr>
    </w:p>
    <w:p w14:paraId="53EA0ED1" w14:textId="77777777" w:rsidR="00E17220" w:rsidRDefault="00E17220" w:rsidP="0030480F">
      <w:pPr>
        <w:pStyle w:val="a3"/>
        <w:spacing w:before="0" w:beforeAutospacing="0" w:after="200" w:afterAutospacing="0"/>
        <w:contextualSpacing/>
        <w:jc w:val="both"/>
        <w:rPr>
          <w:i/>
          <w:lang w:val="uk-UA"/>
        </w:rPr>
      </w:pPr>
    </w:p>
    <w:p w14:paraId="5547582B" w14:textId="77777777" w:rsidR="00E17220" w:rsidRDefault="00E17220" w:rsidP="0030480F">
      <w:pPr>
        <w:pStyle w:val="a3"/>
        <w:spacing w:before="0" w:beforeAutospacing="0" w:after="200" w:afterAutospacing="0"/>
        <w:contextualSpacing/>
        <w:jc w:val="both"/>
        <w:rPr>
          <w:i/>
          <w:lang w:val="uk-UA"/>
        </w:rPr>
      </w:pPr>
    </w:p>
    <w:p w14:paraId="2D0E4735" w14:textId="77777777" w:rsidR="00E17220" w:rsidRDefault="00E17220" w:rsidP="0030480F">
      <w:pPr>
        <w:pStyle w:val="a3"/>
        <w:spacing w:before="0" w:beforeAutospacing="0" w:after="200" w:afterAutospacing="0"/>
        <w:contextualSpacing/>
        <w:jc w:val="both"/>
        <w:rPr>
          <w:i/>
          <w:lang w:val="uk-UA"/>
        </w:rPr>
      </w:pPr>
    </w:p>
    <w:p w14:paraId="17CE9113" w14:textId="77777777" w:rsidR="00E17220" w:rsidRDefault="00E17220" w:rsidP="0030480F">
      <w:pPr>
        <w:pStyle w:val="a3"/>
        <w:spacing w:before="0" w:beforeAutospacing="0" w:after="200" w:afterAutospacing="0"/>
        <w:contextualSpacing/>
        <w:jc w:val="both"/>
        <w:rPr>
          <w:i/>
          <w:lang w:val="uk-UA"/>
        </w:rPr>
      </w:pPr>
    </w:p>
    <w:p w14:paraId="6AA0510E" w14:textId="77777777" w:rsidR="00E17220" w:rsidRDefault="00E17220" w:rsidP="0030480F">
      <w:pPr>
        <w:pStyle w:val="a3"/>
        <w:spacing w:before="0" w:beforeAutospacing="0" w:after="200" w:afterAutospacing="0"/>
        <w:contextualSpacing/>
        <w:jc w:val="both"/>
        <w:rPr>
          <w:i/>
          <w:lang w:val="uk-UA"/>
        </w:rPr>
      </w:pPr>
    </w:p>
    <w:p w14:paraId="2352670C" w14:textId="77777777" w:rsidR="00E17220" w:rsidRDefault="00E17220" w:rsidP="0030480F">
      <w:pPr>
        <w:pStyle w:val="a3"/>
        <w:spacing w:before="0" w:beforeAutospacing="0" w:after="200" w:afterAutospacing="0"/>
        <w:contextualSpacing/>
        <w:jc w:val="both"/>
        <w:rPr>
          <w:i/>
          <w:lang w:val="uk-UA"/>
        </w:rPr>
      </w:pPr>
    </w:p>
    <w:p w14:paraId="2B47EC7C" w14:textId="77777777" w:rsidR="00E17220" w:rsidRDefault="00E17220" w:rsidP="0030480F">
      <w:pPr>
        <w:pStyle w:val="a3"/>
        <w:spacing w:before="0" w:beforeAutospacing="0" w:after="200" w:afterAutospacing="0"/>
        <w:contextualSpacing/>
        <w:jc w:val="both"/>
        <w:rPr>
          <w:i/>
          <w:lang w:val="uk-UA"/>
        </w:rPr>
      </w:pPr>
    </w:p>
    <w:p w14:paraId="01482293" w14:textId="77777777" w:rsidR="00E17220" w:rsidRDefault="00E17220" w:rsidP="0030480F">
      <w:pPr>
        <w:pStyle w:val="a3"/>
        <w:spacing w:before="0" w:beforeAutospacing="0" w:after="200" w:afterAutospacing="0"/>
        <w:contextualSpacing/>
        <w:jc w:val="both"/>
        <w:rPr>
          <w:i/>
          <w:lang w:val="uk-UA"/>
        </w:rPr>
      </w:pPr>
    </w:p>
    <w:p w14:paraId="4763067E" w14:textId="77777777" w:rsidR="00E17220" w:rsidRDefault="00E17220" w:rsidP="0030480F">
      <w:pPr>
        <w:pStyle w:val="a3"/>
        <w:spacing w:before="0" w:beforeAutospacing="0" w:after="200" w:afterAutospacing="0"/>
        <w:contextualSpacing/>
        <w:jc w:val="both"/>
        <w:rPr>
          <w:i/>
          <w:lang w:val="uk-UA"/>
        </w:rPr>
      </w:pPr>
    </w:p>
    <w:p w14:paraId="3CFCE63E" w14:textId="77777777" w:rsidR="00E17220" w:rsidRDefault="00E17220" w:rsidP="0030480F">
      <w:pPr>
        <w:pStyle w:val="a3"/>
        <w:spacing w:before="0" w:beforeAutospacing="0" w:after="200" w:afterAutospacing="0"/>
        <w:contextualSpacing/>
        <w:jc w:val="both"/>
        <w:rPr>
          <w:i/>
          <w:lang w:val="uk-UA"/>
        </w:rPr>
      </w:pPr>
    </w:p>
    <w:p w14:paraId="4D19AEFD" w14:textId="77777777" w:rsidR="00E17220" w:rsidRDefault="00E17220" w:rsidP="0030480F">
      <w:pPr>
        <w:pStyle w:val="a3"/>
        <w:spacing w:before="0" w:beforeAutospacing="0" w:after="200" w:afterAutospacing="0"/>
        <w:contextualSpacing/>
        <w:jc w:val="both"/>
        <w:rPr>
          <w:i/>
          <w:lang w:val="uk-UA"/>
        </w:rPr>
      </w:pPr>
    </w:p>
    <w:p w14:paraId="6D5B1146" w14:textId="77777777" w:rsidR="00E17220" w:rsidRDefault="00E17220" w:rsidP="0030480F">
      <w:pPr>
        <w:pStyle w:val="a3"/>
        <w:spacing w:before="0" w:beforeAutospacing="0" w:after="200" w:afterAutospacing="0"/>
        <w:contextualSpacing/>
        <w:jc w:val="both"/>
        <w:rPr>
          <w:i/>
          <w:lang w:val="uk-UA"/>
        </w:rPr>
      </w:pPr>
    </w:p>
    <w:p w14:paraId="59B2A3D0" w14:textId="77777777" w:rsidR="00E17220" w:rsidRDefault="00E17220" w:rsidP="0030480F">
      <w:pPr>
        <w:pStyle w:val="a3"/>
        <w:spacing w:before="0" w:beforeAutospacing="0" w:after="200" w:afterAutospacing="0"/>
        <w:contextualSpacing/>
        <w:jc w:val="both"/>
        <w:rPr>
          <w:i/>
          <w:lang w:val="uk-UA"/>
        </w:rPr>
      </w:pPr>
    </w:p>
    <w:p w14:paraId="3543464B" w14:textId="77777777" w:rsidR="00E17220" w:rsidRPr="00E17220" w:rsidRDefault="00E17220" w:rsidP="00E17220">
      <w:pPr>
        <w:pStyle w:val="a3"/>
        <w:spacing w:before="0" w:beforeAutospacing="0" w:after="200" w:afterAutospacing="0"/>
        <w:ind w:firstLine="708"/>
        <w:contextualSpacing/>
        <w:jc w:val="center"/>
        <w:rPr>
          <w:b/>
          <w:bCs/>
          <w:color w:val="000000"/>
          <w:sz w:val="28"/>
          <w:szCs w:val="28"/>
          <w:lang w:val="uk-UA"/>
        </w:rPr>
      </w:pPr>
      <w:r>
        <w:rPr>
          <w:b/>
          <w:bCs/>
          <w:color w:val="000000"/>
          <w:sz w:val="28"/>
          <w:szCs w:val="28"/>
        </w:rPr>
        <w:lastRenderedPageBreak/>
        <w:t xml:space="preserve">План-конспект </w:t>
      </w:r>
      <w:proofErr w:type="spellStart"/>
      <w:r>
        <w:rPr>
          <w:b/>
          <w:bCs/>
          <w:color w:val="000000"/>
          <w:sz w:val="28"/>
          <w:szCs w:val="28"/>
        </w:rPr>
        <w:t>виховної</w:t>
      </w:r>
      <w:proofErr w:type="spellEnd"/>
      <w:r>
        <w:rPr>
          <w:b/>
          <w:bCs/>
          <w:color w:val="000000"/>
          <w:sz w:val="28"/>
          <w:szCs w:val="28"/>
        </w:rPr>
        <w:t xml:space="preserve"> </w:t>
      </w:r>
      <w:proofErr w:type="spellStart"/>
      <w:r>
        <w:rPr>
          <w:b/>
          <w:bCs/>
          <w:color w:val="000000"/>
          <w:sz w:val="28"/>
          <w:szCs w:val="28"/>
        </w:rPr>
        <w:t>години</w:t>
      </w:r>
      <w:proofErr w:type="spellEnd"/>
      <w:r>
        <w:rPr>
          <w:b/>
          <w:bCs/>
          <w:color w:val="000000"/>
          <w:sz w:val="28"/>
          <w:szCs w:val="28"/>
        </w:rPr>
        <w:t xml:space="preserve"> для </w:t>
      </w:r>
      <w:proofErr w:type="spellStart"/>
      <w:r>
        <w:rPr>
          <w:b/>
          <w:bCs/>
          <w:color w:val="000000"/>
          <w:sz w:val="28"/>
          <w:szCs w:val="28"/>
        </w:rPr>
        <w:t>студентів</w:t>
      </w:r>
      <w:proofErr w:type="spellEnd"/>
      <w:r>
        <w:rPr>
          <w:b/>
          <w:bCs/>
          <w:color w:val="000000"/>
          <w:sz w:val="28"/>
          <w:szCs w:val="28"/>
          <w:lang w:val="uk-UA"/>
        </w:rPr>
        <w:t xml:space="preserve"> №2</w:t>
      </w:r>
    </w:p>
    <w:p w14:paraId="70EC7C04" w14:textId="77777777" w:rsidR="00E17220" w:rsidRDefault="00E17220" w:rsidP="0030480F">
      <w:pPr>
        <w:pStyle w:val="a3"/>
        <w:spacing w:before="0" w:beforeAutospacing="0" w:after="200" w:afterAutospacing="0"/>
        <w:contextualSpacing/>
        <w:jc w:val="both"/>
        <w:rPr>
          <w:i/>
          <w:lang w:val="uk-UA"/>
        </w:rPr>
      </w:pPr>
    </w:p>
    <w:p w14:paraId="3B5E9E50" w14:textId="77777777" w:rsidR="0030480F" w:rsidRDefault="0030480F" w:rsidP="0030480F">
      <w:pPr>
        <w:pStyle w:val="docdata"/>
        <w:spacing w:before="0" w:beforeAutospacing="0" w:after="0" w:afterAutospacing="0"/>
        <w:contextualSpacing/>
        <w:jc w:val="center"/>
      </w:pPr>
      <w:r>
        <w:t> </w:t>
      </w:r>
      <w:r>
        <w:rPr>
          <w:b/>
          <w:bCs/>
          <w:color w:val="000000"/>
          <w:sz w:val="28"/>
          <w:szCs w:val="28"/>
        </w:rPr>
        <w:t xml:space="preserve">Тема: </w:t>
      </w:r>
      <w:proofErr w:type="spellStart"/>
      <w:r>
        <w:rPr>
          <w:b/>
          <w:bCs/>
          <w:color w:val="000000"/>
          <w:sz w:val="28"/>
          <w:szCs w:val="28"/>
        </w:rPr>
        <w:t>Українська</w:t>
      </w:r>
      <w:proofErr w:type="spellEnd"/>
      <w:r>
        <w:rPr>
          <w:b/>
          <w:bCs/>
          <w:color w:val="000000"/>
          <w:sz w:val="28"/>
          <w:szCs w:val="28"/>
        </w:rPr>
        <w:t xml:space="preserve"> </w:t>
      </w:r>
      <w:proofErr w:type="spellStart"/>
      <w:r>
        <w:rPr>
          <w:b/>
          <w:bCs/>
          <w:color w:val="000000"/>
          <w:sz w:val="28"/>
          <w:szCs w:val="28"/>
        </w:rPr>
        <w:t>музика</w:t>
      </w:r>
      <w:proofErr w:type="spellEnd"/>
      <w:r>
        <w:rPr>
          <w:b/>
          <w:bCs/>
          <w:color w:val="000000"/>
          <w:sz w:val="28"/>
          <w:szCs w:val="28"/>
        </w:rPr>
        <w:t xml:space="preserve">: </w:t>
      </w:r>
      <w:proofErr w:type="spellStart"/>
      <w:r>
        <w:rPr>
          <w:b/>
          <w:bCs/>
          <w:color w:val="000000"/>
          <w:sz w:val="28"/>
          <w:szCs w:val="28"/>
        </w:rPr>
        <w:t>від</w:t>
      </w:r>
      <w:proofErr w:type="spellEnd"/>
      <w:r>
        <w:rPr>
          <w:b/>
          <w:bCs/>
          <w:color w:val="000000"/>
          <w:sz w:val="28"/>
          <w:szCs w:val="28"/>
        </w:rPr>
        <w:t xml:space="preserve"> </w:t>
      </w:r>
      <w:proofErr w:type="spellStart"/>
      <w:r>
        <w:rPr>
          <w:b/>
          <w:bCs/>
          <w:color w:val="000000"/>
          <w:sz w:val="28"/>
          <w:szCs w:val="28"/>
        </w:rPr>
        <w:t>історії</w:t>
      </w:r>
      <w:proofErr w:type="spellEnd"/>
      <w:r>
        <w:rPr>
          <w:b/>
          <w:bCs/>
          <w:color w:val="000000"/>
          <w:sz w:val="28"/>
          <w:szCs w:val="28"/>
        </w:rPr>
        <w:t xml:space="preserve"> до </w:t>
      </w:r>
      <w:proofErr w:type="spellStart"/>
      <w:r>
        <w:rPr>
          <w:b/>
          <w:bCs/>
          <w:color w:val="000000"/>
          <w:sz w:val="28"/>
          <w:szCs w:val="28"/>
        </w:rPr>
        <w:t>сьогодення</w:t>
      </w:r>
      <w:proofErr w:type="spellEnd"/>
      <w:r>
        <w:rPr>
          <w:b/>
          <w:bCs/>
          <w:color w:val="000000"/>
          <w:sz w:val="28"/>
          <w:szCs w:val="28"/>
        </w:rPr>
        <w:t xml:space="preserve"> </w:t>
      </w:r>
    </w:p>
    <w:p w14:paraId="37EC3C74" w14:textId="77777777" w:rsidR="0030480F" w:rsidRDefault="0030480F" w:rsidP="0030480F">
      <w:pPr>
        <w:pStyle w:val="a3"/>
        <w:spacing w:before="0" w:beforeAutospacing="0" w:after="0" w:afterAutospacing="0"/>
        <w:contextualSpacing/>
        <w:jc w:val="both"/>
      </w:pPr>
      <w:r>
        <w:t> </w:t>
      </w:r>
      <w:r>
        <w:rPr>
          <w:b/>
          <w:bCs/>
          <w:color w:val="000000"/>
          <w:sz w:val="28"/>
          <w:szCs w:val="28"/>
        </w:rPr>
        <w:t xml:space="preserve">Мета: </w:t>
      </w:r>
    </w:p>
    <w:p w14:paraId="7CD7FC5D" w14:textId="77777777" w:rsidR="0030480F" w:rsidRDefault="0030480F" w:rsidP="009C714F">
      <w:pPr>
        <w:pStyle w:val="a3"/>
        <w:numPr>
          <w:ilvl w:val="0"/>
          <w:numId w:val="22"/>
        </w:numPr>
        <w:spacing w:before="0" w:beforeAutospacing="0" w:after="0" w:afterAutospacing="0"/>
        <w:ind w:left="1286" w:hanging="425"/>
        <w:contextualSpacing/>
        <w:jc w:val="both"/>
      </w:pPr>
      <w:proofErr w:type="spellStart"/>
      <w:r>
        <w:rPr>
          <w:color w:val="000000"/>
          <w:sz w:val="28"/>
          <w:szCs w:val="28"/>
        </w:rPr>
        <w:t>Привернути</w:t>
      </w:r>
      <w:proofErr w:type="spellEnd"/>
      <w:r>
        <w:rPr>
          <w:color w:val="000000"/>
          <w:sz w:val="28"/>
          <w:szCs w:val="28"/>
        </w:rPr>
        <w:t xml:space="preserve"> </w:t>
      </w:r>
      <w:proofErr w:type="spellStart"/>
      <w:r>
        <w:rPr>
          <w:color w:val="000000"/>
          <w:sz w:val="28"/>
          <w:szCs w:val="28"/>
        </w:rPr>
        <w:t>увагу</w:t>
      </w:r>
      <w:proofErr w:type="spellEnd"/>
      <w:r>
        <w:rPr>
          <w:color w:val="000000"/>
          <w:sz w:val="28"/>
          <w:szCs w:val="28"/>
        </w:rPr>
        <w:t xml:space="preserve"> </w:t>
      </w:r>
      <w:proofErr w:type="spellStart"/>
      <w:r>
        <w:rPr>
          <w:color w:val="000000"/>
          <w:sz w:val="28"/>
          <w:szCs w:val="28"/>
        </w:rPr>
        <w:t>студентів</w:t>
      </w:r>
      <w:proofErr w:type="spellEnd"/>
      <w:r>
        <w:rPr>
          <w:color w:val="000000"/>
          <w:sz w:val="28"/>
          <w:szCs w:val="28"/>
        </w:rPr>
        <w:t xml:space="preserve"> до</w:t>
      </w:r>
      <w:r>
        <w:rPr>
          <w:b/>
          <w:bCs/>
          <w:color w:val="000000"/>
          <w:sz w:val="28"/>
          <w:szCs w:val="28"/>
        </w:rPr>
        <w:t> </w:t>
      </w:r>
      <w:proofErr w:type="spellStart"/>
      <w:r>
        <w:rPr>
          <w:color w:val="000000"/>
          <w:sz w:val="28"/>
          <w:szCs w:val="28"/>
        </w:rPr>
        <w:t>багатства</w:t>
      </w:r>
      <w:proofErr w:type="spellEnd"/>
      <w:r>
        <w:rPr>
          <w:color w:val="000000"/>
          <w:sz w:val="28"/>
          <w:szCs w:val="28"/>
        </w:rPr>
        <w:t xml:space="preserve"> та </w:t>
      </w:r>
      <w:proofErr w:type="spellStart"/>
      <w:r>
        <w:rPr>
          <w:color w:val="000000"/>
          <w:sz w:val="28"/>
          <w:szCs w:val="28"/>
        </w:rPr>
        <w:t>різноманітності</w:t>
      </w:r>
      <w:proofErr w:type="spellEnd"/>
      <w:r>
        <w:rPr>
          <w:color w:val="000000"/>
          <w:sz w:val="28"/>
          <w:szCs w:val="28"/>
        </w:rPr>
        <w:t xml:space="preserve"> </w:t>
      </w:r>
      <w:proofErr w:type="spellStart"/>
      <w:r>
        <w:rPr>
          <w:color w:val="000000"/>
          <w:sz w:val="28"/>
          <w:szCs w:val="28"/>
        </w:rPr>
        <w:t>сучасного</w:t>
      </w:r>
      <w:proofErr w:type="spellEnd"/>
      <w:r>
        <w:rPr>
          <w:color w:val="000000"/>
          <w:sz w:val="28"/>
          <w:szCs w:val="28"/>
        </w:rPr>
        <w:t xml:space="preserve"> </w:t>
      </w:r>
      <w:proofErr w:type="spellStart"/>
      <w:r>
        <w:rPr>
          <w:color w:val="000000"/>
          <w:sz w:val="28"/>
          <w:szCs w:val="28"/>
        </w:rPr>
        <w:t>музичного</w:t>
      </w:r>
      <w:proofErr w:type="spellEnd"/>
      <w:r>
        <w:rPr>
          <w:color w:val="000000"/>
          <w:sz w:val="28"/>
          <w:szCs w:val="28"/>
        </w:rPr>
        <w:t xml:space="preserve"> </w:t>
      </w:r>
      <w:proofErr w:type="spellStart"/>
      <w:r>
        <w:rPr>
          <w:color w:val="000000"/>
          <w:sz w:val="28"/>
          <w:szCs w:val="28"/>
        </w:rPr>
        <w:t>мистецтва</w:t>
      </w:r>
      <w:proofErr w:type="spellEnd"/>
      <w:r>
        <w:rPr>
          <w:color w:val="000000"/>
          <w:sz w:val="28"/>
          <w:szCs w:val="28"/>
        </w:rPr>
        <w:t xml:space="preserve"> в </w:t>
      </w:r>
      <w:proofErr w:type="spellStart"/>
      <w:r>
        <w:rPr>
          <w:color w:val="000000"/>
          <w:sz w:val="28"/>
          <w:szCs w:val="28"/>
        </w:rPr>
        <w:t>Україні</w:t>
      </w:r>
      <w:proofErr w:type="spellEnd"/>
      <w:r>
        <w:rPr>
          <w:color w:val="000000"/>
          <w:sz w:val="28"/>
          <w:szCs w:val="28"/>
        </w:rPr>
        <w:t>;</w:t>
      </w:r>
    </w:p>
    <w:p w14:paraId="04F96DE8" w14:textId="77777777" w:rsidR="0030480F" w:rsidRDefault="0030480F" w:rsidP="009C714F">
      <w:pPr>
        <w:pStyle w:val="a3"/>
        <w:numPr>
          <w:ilvl w:val="0"/>
          <w:numId w:val="22"/>
        </w:numPr>
        <w:spacing w:before="0" w:beforeAutospacing="0" w:after="0" w:afterAutospacing="0"/>
        <w:ind w:left="1286" w:hanging="435"/>
        <w:contextualSpacing/>
        <w:jc w:val="both"/>
      </w:pPr>
      <w:proofErr w:type="spellStart"/>
      <w:r>
        <w:rPr>
          <w:color w:val="000000"/>
          <w:sz w:val="28"/>
          <w:szCs w:val="28"/>
        </w:rPr>
        <w:t>Розширити</w:t>
      </w:r>
      <w:proofErr w:type="spellEnd"/>
      <w:r>
        <w:rPr>
          <w:color w:val="000000"/>
          <w:sz w:val="28"/>
          <w:szCs w:val="28"/>
        </w:rPr>
        <w:t xml:space="preserve"> </w:t>
      </w:r>
      <w:proofErr w:type="spellStart"/>
      <w:r>
        <w:rPr>
          <w:color w:val="000000"/>
          <w:sz w:val="28"/>
          <w:szCs w:val="28"/>
        </w:rPr>
        <w:t>знання</w:t>
      </w:r>
      <w:proofErr w:type="spellEnd"/>
      <w:r>
        <w:rPr>
          <w:color w:val="000000"/>
          <w:sz w:val="28"/>
          <w:szCs w:val="28"/>
        </w:rPr>
        <w:t xml:space="preserve"> про </w:t>
      </w:r>
      <w:proofErr w:type="spellStart"/>
      <w:r>
        <w:rPr>
          <w:color w:val="000000"/>
          <w:sz w:val="28"/>
          <w:szCs w:val="28"/>
        </w:rPr>
        <w:t>історію</w:t>
      </w:r>
      <w:proofErr w:type="spellEnd"/>
      <w:r>
        <w:rPr>
          <w:color w:val="000000"/>
          <w:sz w:val="28"/>
          <w:szCs w:val="28"/>
        </w:rPr>
        <w:t xml:space="preserve"> </w:t>
      </w:r>
      <w:proofErr w:type="spellStart"/>
      <w:r>
        <w:rPr>
          <w:color w:val="000000"/>
          <w:sz w:val="28"/>
          <w:szCs w:val="28"/>
        </w:rPr>
        <w:t>музики</w:t>
      </w:r>
      <w:proofErr w:type="spellEnd"/>
      <w:r>
        <w:rPr>
          <w:color w:val="000000"/>
          <w:sz w:val="28"/>
          <w:szCs w:val="28"/>
        </w:rPr>
        <w:t xml:space="preserve"> та </w:t>
      </w:r>
      <w:proofErr w:type="spellStart"/>
      <w:r>
        <w:rPr>
          <w:color w:val="000000"/>
          <w:sz w:val="28"/>
          <w:szCs w:val="28"/>
        </w:rPr>
        <w:t>видатних</w:t>
      </w:r>
      <w:proofErr w:type="spellEnd"/>
      <w:r>
        <w:rPr>
          <w:color w:val="000000"/>
          <w:sz w:val="28"/>
          <w:szCs w:val="28"/>
        </w:rPr>
        <w:t xml:space="preserve"> </w:t>
      </w:r>
      <w:proofErr w:type="spellStart"/>
      <w:r>
        <w:rPr>
          <w:color w:val="000000"/>
          <w:sz w:val="28"/>
          <w:szCs w:val="28"/>
        </w:rPr>
        <w:t>митців</w:t>
      </w:r>
      <w:proofErr w:type="spellEnd"/>
      <w:r>
        <w:rPr>
          <w:color w:val="000000"/>
          <w:sz w:val="28"/>
          <w:szCs w:val="28"/>
        </w:rPr>
        <w:t xml:space="preserve"> </w:t>
      </w:r>
      <w:proofErr w:type="spellStart"/>
      <w:r>
        <w:rPr>
          <w:color w:val="000000"/>
          <w:sz w:val="28"/>
          <w:szCs w:val="28"/>
        </w:rPr>
        <w:t>минулого</w:t>
      </w:r>
      <w:proofErr w:type="spellEnd"/>
      <w:r>
        <w:rPr>
          <w:color w:val="000000"/>
          <w:sz w:val="28"/>
          <w:szCs w:val="28"/>
        </w:rPr>
        <w:t xml:space="preserve"> та </w:t>
      </w:r>
      <w:proofErr w:type="spellStart"/>
      <w:r>
        <w:rPr>
          <w:color w:val="000000"/>
          <w:sz w:val="28"/>
          <w:szCs w:val="28"/>
        </w:rPr>
        <w:t>сучасності</w:t>
      </w:r>
      <w:proofErr w:type="spellEnd"/>
      <w:r>
        <w:rPr>
          <w:color w:val="000000"/>
          <w:sz w:val="28"/>
          <w:szCs w:val="28"/>
        </w:rPr>
        <w:t xml:space="preserve">; </w:t>
      </w:r>
    </w:p>
    <w:p w14:paraId="6FFA02F8" w14:textId="77777777" w:rsidR="0030480F" w:rsidRDefault="0030480F" w:rsidP="009C714F">
      <w:pPr>
        <w:pStyle w:val="a3"/>
        <w:numPr>
          <w:ilvl w:val="0"/>
          <w:numId w:val="22"/>
        </w:numPr>
        <w:spacing w:before="0" w:beforeAutospacing="0" w:after="0" w:afterAutospacing="0"/>
        <w:ind w:left="1286" w:hanging="435"/>
        <w:contextualSpacing/>
        <w:jc w:val="both"/>
      </w:pPr>
      <w:proofErr w:type="spellStart"/>
      <w:r>
        <w:rPr>
          <w:color w:val="000000"/>
          <w:sz w:val="28"/>
          <w:szCs w:val="28"/>
        </w:rPr>
        <w:t>Показати</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українські</w:t>
      </w:r>
      <w:proofErr w:type="spellEnd"/>
      <w:r>
        <w:rPr>
          <w:color w:val="000000"/>
          <w:sz w:val="28"/>
          <w:szCs w:val="28"/>
        </w:rPr>
        <w:t xml:space="preserve"> </w:t>
      </w:r>
      <w:proofErr w:type="spellStart"/>
      <w:r>
        <w:rPr>
          <w:color w:val="000000"/>
          <w:sz w:val="28"/>
          <w:szCs w:val="28"/>
        </w:rPr>
        <w:t>музиканти</w:t>
      </w:r>
      <w:proofErr w:type="spellEnd"/>
      <w:r>
        <w:rPr>
          <w:color w:val="000000"/>
          <w:sz w:val="28"/>
          <w:szCs w:val="28"/>
        </w:rPr>
        <w:t xml:space="preserve"> та </w:t>
      </w:r>
      <w:proofErr w:type="spellStart"/>
      <w:r>
        <w:rPr>
          <w:color w:val="000000"/>
          <w:sz w:val="28"/>
          <w:szCs w:val="28"/>
        </w:rPr>
        <w:t>творчість</w:t>
      </w:r>
      <w:proofErr w:type="spellEnd"/>
      <w:r>
        <w:rPr>
          <w:color w:val="000000"/>
          <w:sz w:val="28"/>
          <w:szCs w:val="28"/>
        </w:rPr>
        <w:t xml:space="preserve"> </w:t>
      </w:r>
      <w:proofErr w:type="spellStart"/>
      <w:r>
        <w:rPr>
          <w:color w:val="000000"/>
          <w:sz w:val="28"/>
          <w:szCs w:val="28"/>
        </w:rPr>
        <w:t>заслуговують</w:t>
      </w:r>
      <w:proofErr w:type="spellEnd"/>
      <w:r>
        <w:rPr>
          <w:color w:val="000000"/>
          <w:sz w:val="28"/>
          <w:szCs w:val="28"/>
        </w:rPr>
        <w:t xml:space="preserve"> </w:t>
      </w:r>
      <w:proofErr w:type="gramStart"/>
      <w:r>
        <w:rPr>
          <w:color w:val="000000"/>
          <w:sz w:val="28"/>
          <w:szCs w:val="28"/>
        </w:rPr>
        <w:t>на велику</w:t>
      </w:r>
      <w:proofErr w:type="gramEnd"/>
      <w:r>
        <w:rPr>
          <w:color w:val="000000"/>
          <w:sz w:val="28"/>
          <w:szCs w:val="28"/>
        </w:rPr>
        <w:t xml:space="preserve"> </w:t>
      </w:r>
      <w:proofErr w:type="spellStart"/>
      <w:r>
        <w:rPr>
          <w:color w:val="000000"/>
          <w:sz w:val="28"/>
          <w:szCs w:val="28"/>
        </w:rPr>
        <w:t>шану</w:t>
      </w:r>
      <w:proofErr w:type="spellEnd"/>
      <w:r>
        <w:rPr>
          <w:color w:val="000000"/>
          <w:sz w:val="28"/>
          <w:szCs w:val="28"/>
        </w:rPr>
        <w:t xml:space="preserve">; </w:t>
      </w:r>
      <w:proofErr w:type="spellStart"/>
      <w:r>
        <w:rPr>
          <w:color w:val="000000"/>
          <w:sz w:val="28"/>
          <w:szCs w:val="28"/>
        </w:rPr>
        <w:t>розвивати</w:t>
      </w:r>
      <w:proofErr w:type="spellEnd"/>
      <w:r>
        <w:rPr>
          <w:color w:val="000000"/>
          <w:sz w:val="28"/>
          <w:szCs w:val="28"/>
        </w:rPr>
        <w:t xml:space="preserve"> </w:t>
      </w:r>
      <w:proofErr w:type="spellStart"/>
      <w:r>
        <w:rPr>
          <w:color w:val="000000"/>
          <w:sz w:val="28"/>
          <w:szCs w:val="28"/>
        </w:rPr>
        <w:t>вміння</w:t>
      </w:r>
      <w:proofErr w:type="spellEnd"/>
      <w:r>
        <w:rPr>
          <w:color w:val="000000"/>
          <w:sz w:val="28"/>
          <w:szCs w:val="28"/>
        </w:rPr>
        <w:t xml:space="preserve"> </w:t>
      </w:r>
      <w:proofErr w:type="spellStart"/>
      <w:r>
        <w:rPr>
          <w:color w:val="000000"/>
          <w:sz w:val="28"/>
          <w:szCs w:val="28"/>
        </w:rPr>
        <w:t>розуміти</w:t>
      </w:r>
      <w:proofErr w:type="spellEnd"/>
      <w:r>
        <w:rPr>
          <w:color w:val="000000"/>
          <w:sz w:val="28"/>
          <w:szCs w:val="28"/>
        </w:rPr>
        <w:t xml:space="preserve"> </w:t>
      </w:r>
      <w:proofErr w:type="spellStart"/>
      <w:r>
        <w:rPr>
          <w:color w:val="000000"/>
          <w:sz w:val="28"/>
          <w:szCs w:val="28"/>
        </w:rPr>
        <w:t>її</w:t>
      </w:r>
      <w:proofErr w:type="spellEnd"/>
      <w:r>
        <w:rPr>
          <w:color w:val="000000"/>
          <w:sz w:val="28"/>
          <w:szCs w:val="28"/>
        </w:rPr>
        <w:t xml:space="preserve">; </w:t>
      </w:r>
      <w:proofErr w:type="spellStart"/>
      <w:r>
        <w:rPr>
          <w:color w:val="000000"/>
          <w:sz w:val="28"/>
          <w:szCs w:val="28"/>
        </w:rPr>
        <w:t>розповісти</w:t>
      </w:r>
      <w:proofErr w:type="spellEnd"/>
      <w:r>
        <w:rPr>
          <w:color w:val="000000"/>
          <w:sz w:val="28"/>
          <w:szCs w:val="28"/>
        </w:rPr>
        <w:t xml:space="preserve"> про </w:t>
      </w:r>
      <w:proofErr w:type="spellStart"/>
      <w:r>
        <w:rPr>
          <w:color w:val="000000"/>
          <w:sz w:val="28"/>
          <w:szCs w:val="28"/>
        </w:rPr>
        <w:t>українських</w:t>
      </w:r>
      <w:proofErr w:type="spellEnd"/>
      <w:r>
        <w:rPr>
          <w:color w:val="000000"/>
          <w:sz w:val="28"/>
          <w:szCs w:val="28"/>
        </w:rPr>
        <w:t xml:space="preserve"> </w:t>
      </w:r>
      <w:proofErr w:type="spellStart"/>
      <w:r>
        <w:rPr>
          <w:color w:val="000000"/>
          <w:sz w:val="28"/>
          <w:szCs w:val="28"/>
        </w:rPr>
        <w:t>композиторів</w:t>
      </w:r>
      <w:proofErr w:type="spellEnd"/>
      <w:r>
        <w:rPr>
          <w:color w:val="000000"/>
          <w:sz w:val="28"/>
          <w:szCs w:val="28"/>
        </w:rPr>
        <w:t xml:space="preserve">; </w:t>
      </w:r>
      <w:proofErr w:type="spellStart"/>
      <w:r>
        <w:rPr>
          <w:color w:val="000000"/>
          <w:sz w:val="28"/>
          <w:szCs w:val="28"/>
        </w:rPr>
        <w:t>заохочувати</w:t>
      </w:r>
      <w:proofErr w:type="spellEnd"/>
      <w:r>
        <w:rPr>
          <w:color w:val="000000"/>
          <w:sz w:val="28"/>
          <w:szCs w:val="28"/>
        </w:rPr>
        <w:t xml:space="preserve"> </w:t>
      </w:r>
      <w:proofErr w:type="spellStart"/>
      <w:r>
        <w:rPr>
          <w:color w:val="000000"/>
          <w:sz w:val="28"/>
          <w:szCs w:val="28"/>
        </w:rPr>
        <w:t>слухати</w:t>
      </w:r>
      <w:proofErr w:type="spellEnd"/>
      <w:r>
        <w:rPr>
          <w:color w:val="000000"/>
          <w:sz w:val="28"/>
          <w:szCs w:val="28"/>
        </w:rPr>
        <w:t xml:space="preserve"> </w:t>
      </w:r>
      <w:proofErr w:type="spellStart"/>
      <w:r>
        <w:rPr>
          <w:color w:val="000000"/>
          <w:sz w:val="28"/>
          <w:szCs w:val="28"/>
        </w:rPr>
        <w:t>українське</w:t>
      </w:r>
      <w:proofErr w:type="spellEnd"/>
      <w:r>
        <w:rPr>
          <w:color w:val="000000"/>
          <w:sz w:val="28"/>
          <w:szCs w:val="28"/>
        </w:rPr>
        <w:t xml:space="preserve">; </w:t>
      </w:r>
    </w:p>
    <w:p w14:paraId="6550CBF1" w14:textId="77777777" w:rsidR="0030480F" w:rsidRDefault="0030480F" w:rsidP="009C714F">
      <w:pPr>
        <w:pStyle w:val="a3"/>
        <w:numPr>
          <w:ilvl w:val="0"/>
          <w:numId w:val="22"/>
        </w:numPr>
        <w:spacing w:before="0" w:beforeAutospacing="0" w:after="0" w:afterAutospacing="0"/>
        <w:ind w:left="1286" w:hanging="435"/>
        <w:contextualSpacing/>
        <w:jc w:val="both"/>
      </w:pPr>
      <w:proofErr w:type="spellStart"/>
      <w:r>
        <w:rPr>
          <w:color w:val="000000"/>
          <w:sz w:val="28"/>
          <w:szCs w:val="28"/>
          <w:shd w:val="clear" w:color="auto" w:fill="FFFFFF"/>
        </w:rPr>
        <w:t>Виховувати</w:t>
      </w:r>
      <w:proofErr w:type="spellEnd"/>
      <w:r>
        <w:rPr>
          <w:color w:val="000000"/>
          <w:sz w:val="28"/>
          <w:szCs w:val="28"/>
          <w:shd w:val="clear" w:color="auto" w:fill="FFFFFF"/>
        </w:rPr>
        <w:t xml:space="preserve"> у </w:t>
      </w:r>
      <w:proofErr w:type="spellStart"/>
      <w:r>
        <w:rPr>
          <w:color w:val="000000"/>
          <w:sz w:val="28"/>
          <w:szCs w:val="28"/>
          <w:shd w:val="clear" w:color="auto" w:fill="FFFFFF"/>
        </w:rPr>
        <w:t>студентів</w:t>
      </w:r>
      <w:proofErr w:type="spellEnd"/>
      <w:r>
        <w:rPr>
          <w:color w:val="000000"/>
          <w:sz w:val="28"/>
          <w:szCs w:val="28"/>
          <w:shd w:val="clear" w:color="auto" w:fill="FFFFFF"/>
        </w:rPr>
        <w:t xml:space="preserve"> </w:t>
      </w:r>
      <w:proofErr w:type="spellStart"/>
      <w:r>
        <w:rPr>
          <w:color w:val="000000"/>
          <w:sz w:val="28"/>
          <w:szCs w:val="28"/>
          <w:shd w:val="clear" w:color="auto" w:fill="FFFFFF"/>
        </w:rPr>
        <w:t>повагу</w:t>
      </w:r>
      <w:proofErr w:type="spellEnd"/>
      <w:r>
        <w:rPr>
          <w:color w:val="000000"/>
          <w:sz w:val="28"/>
          <w:szCs w:val="28"/>
          <w:shd w:val="clear" w:color="auto" w:fill="FFFFFF"/>
        </w:rPr>
        <w:t xml:space="preserve"> до </w:t>
      </w:r>
      <w:proofErr w:type="spellStart"/>
      <w:r>
        <w:rPr>
          <w:color w:val="000000"/>
          <w:sz w:val="28"/>
          <w:szCs w:val="28"/>
          <w:shd w:val="clear" w:color="auto" w:fill="FFFFFF"/>
        </w:rPr>
        <w:t>народної</w:t>
      </w:r>
      <w:proofErr w:type="spellEnd"/>
      <w:r>
        <w:rPr>
          <w:color w:val="000000"/>
          <w:sz w:val="28"/>
          <w:szCs w:val="28"/>
          <w:shd w:val="clear" w:color="auto" w:fill="FFFFFF"/>
        </w:rPr>
        <w:t xml:space="preserve"> </w:t>
      </w:r>
      <w:proofErr w:type="spellStart"/>
      <w:r>
        <w:rPr>
          <w:color w:val="000000"/>
          <w:sz w:val="28"/>
          <w:szCs w:val="28"/>
          <w:shd w:val="clear" w:color="auto" w:fill="FFFFFF"/>
        </w:rPr>
        <w:t>творчості</w:t>
      </w:r>
      <w:proofErr w:type="spellEnd"/>
      <w:r>
        <w:rPr>
          <w:color w:val="000000"/>
          <w:sz w:val="28"/>
          <w:szCs w:val="28"/>
          <w:shd w:val="clear" w:color="auto" w:fill="FFFFFF"/>
        </w:rPr>
        <w:t xml:space="preserve">, </w:t>
      </w:r>
      <w:proofErr w:type="spellStart"/>
      <w:r>
        <w:rPr>
          <w:color w:val="000000"/>
          <w:sz w:val="28"/>
          <w:szCs w:val="28"/>
          <w:shd w:val="clear" w:color="auto" w:fill="FFFFFF"/>
        </w:rPr>
        <w:t>почуття</w:t>
      </w:r>
      <w:proofErr w:type="spellEnd"/>
      <w:r>
        <w:rPr>
          <w:color w:val="000000"/>
          <w:sz w:val="28"/>
          <w:szCs w:val="28"/>
          <w:shd w:val="clear" w:color="auto" w:fill="FFFFFF"/>
        </w:rPr>
        <w:t xml:space="preserve"> </w:t>
      </w:r>
      <w:proofErr w:type="spellStart"/>
      <w:r>
        <w:rPr>
          <w:color w:val="000000"/>
          <w:sz w:val="28"/>
          <w:szCs w:val="28"/>
          <w:shd w:val="clear" w:color="auto" w:fill="FFFFFF"/>
        </w:rPr>
        <w:t>гордості</w:t>
      </w:r>
      <w:proofErr w:type="spellEnd"/>
      <w:r>
        <w:rPr>
          <w:color w:val="000000"/>
          <w:sz w:val="28"/>
          <w:szCs w:val="28"/>
          <w:shd w:val="clear" w:color="auto" w:fill="FFFFFF"/>
        </w:rPr>
        <w:t xml:space="preserve"> за </w:t>
      </w:r>
      <w:proofErr w:type="spellStart"/>
      <w:r>
        <w:rPr>
          <w:color w:val="000000"/>
          <w:sz w:val="28"/>
          <w:szCs w:val="28"/>
          <w:shd w:val="clear" w:color="auto" w:fill="FFFFFF"/>
        </w:rPr>
        <w:t>мистецтво</w:t>
      </w:r>
      <w:proofErr w:type="spellEnd"/>
      <w:r>
        <w:rPr>
          <w:color w:val="000000"/>
          <w:sz w:val="28"/>
          <w:szCs w:val="28"/>
          <w:shd w:val="clear" w:color="auto" w:fill="FFFFFF"/>
        </w:rPr>
        <w:t xml:space="preserve"> та талант </w:t>
      </w:r>
      <w:proofErr w:type="spellStart"/>
      <w:r>
        <w:rPr>
          <w:color w:val="000000"/>
          <w:sz w:val="28"/>
          <w:szCs w:val="28"/>
          <w:shd w:val="clear" w:color="auto" w:fill="FFFFFF"/>
        </w:rPr>
        <w:t>українців</w:t>
      </w:r>
      <w:proofErr w:type="spellEnd"/>
      <w:r>
        <w:rPr>
          <w:color w:val="000000"/>
          <w:sz w:val="28"/>
          <w:szCs w:val="28"/>
          <w:shd w:val="clear" w:color="auto" w:fill="FFFFFF"/>
        </w:rPr>
        <w:t xml:space="preserve">, </w:t>
      </w:r>
      <w:proofErr w:type="spellStart"/>
      <w:r>
        <w:rPr>
          <w:color w:val="000000"/>
          <w:sz w:val="28"/>
          <w:szCs w:val="28"/>
          <w:shd w:val="clear" w:color="auto" w:fill="FFFFFF"/>
        </w:rPr>
        <w:t>любов</w:t>
      </w:r>
      <w:proofErr w:type="spellEnd"/>
      <w:r>
        <w:rPr>
          <w:color w:val="000000"/>
          <w:sz w:val="28"/>
          <w:szCs w:val="28"/>
          <w:shd w:val="clear" w:color="auto" w:fill="FFFFFF"/>
        </w:rPr>
        <w:t xml:space="preserve"> до </w:t>
      </w:r>
      <w:proofErr w:type="spellStart"/>
      <w:r>
        <w:rPr>
          <w:color w:val="000000"/>
          <w:sz w:val="28"/>
          <w:szCs w:val="28"/>
          <w:shd w:val="clear" w:color="auto" w:fill="FFFFFF"/>
        </w:rPr>
        <w:t>рідної</w:t>
      </w:r>
      <w:proofErr w:type="spellEnd"/>
      <w:r>
        <w:rPr>
          <w:color w:val="000000"/>
          <w:sz w:val="28"/>
          <w:szCs w:val="28"/>
          <w:shd w:val="clear" w:color="auto" w:fill="FFFFFF"/>
        </w:rPr>
        <w:t xml:space="preserve"> </w:t>
      </w:r>
      <w:proofErr w:type="spellStart"/>
      <w:r>
        <w:rPr>
          <w:color w:val="000000"/>
          <w:sz w:val="28"/>
          <w:szCs w:val="28"/>
          <w:shd w:val="clear" w:color="auto" w:fill="FFFFFF"/>
        </w:rPr>
        <w:t>мови</w:t>
      </w:r>
      <w:proofErr w:type="spellEnd"/>
      <w:r>
        <w:rPr>
          <w:color w:val="000000"/>
          <w:sz w:val="28"/>
          <w:szCs w:val="28"/>
          <w:shd w:val="clear" w:color="auto" w:fill="FFFFFF"/>
        </w:rPr>
        <w:t xml:space="preserve">; </w:t>
      </w:r>
      <w:proofErr w:type="spellStart"/>
      <w:r>
        <w:rPr>
          <w:color w:val="000000"/>
          <w:sz w:val="28"/>
          <w:szCs w:val="28"/>
          <w:shd w:val="clear" w:color="auto" w:fill="FFFFFF"/>
        </w:rPr>
        <w:t>сприяти</w:t>
      </w:r>
      <w:proofErr w:type="spellEnd"/>
      <w:r>
        <w:rPr>
          <w:color w:val="000000"/>
          <w:sz w:val="28"/>
          <w:szCs w:val="28"/>
          <w:shd w:val="clear" w:color="auto" w:fill="FFFFFF"/>
        </w:rPr>
        <w:t xml:space="preserve"> </w:t>
      </w:r>
      <w:proofErr w:type="spellStart"/>
      <w:r>
        <w:rPr>
          <w:color w:val="000000"/>
          <w:sz w:val="28"/>
          <w:szCs w:val="28"/>
          <w:shd w:val="clear" w:color="auto" w:fill="FFFFFF"/>
        </w:rPr>
        <w:t>формуванню</w:t>
      </w:r>
      <w:proofErr w:type="spellEnd"/>
      <w:r>
        <w:rPr>
          <w:color w:val="000000"/>
          <w:sz w:val="28"/>
          <w:szCs w:val="28"/>
          <w:shd w:val="clear" w:color="auto" w:fill="FFFFFF"/>
        </w:rPr>
        <w:t xml:space="preserve"> духовно </w:t>
      </w:r>
      <w:proofErr w:type="spellStart"/>
      <w:r>
        <w:rPr>
          <w:color w:val="000000"/>
          <w:sz w:val="28"/>
          <w:szCs w:val="28"/>
          <w:shd w:val="clear" w:color="auto" w:fill="FFFFFF"/>
        </w:rPr>
        <w:t>багатої</w:t>
      </w:r>
      <w:proofErr w:type="spellEnd"/>
      <w:r>
        <w:rPr>
          <w:color w:val="000000"/>
          <w:sz w:val="28"/>
          <w:szCs w:val="28"/>
          <w:shd w:val="clear" w:color="auto" w:fill="FFFFFF"/>
        </w:rPr>
        <w:t xml:space="preserve"> </w:t>
      </w:r>
      <w:proofErr w:type="spellStart"/>
      <w:r>
        <w:rPr>
          <w:color w:val="000000"/>
          <w:sz w:val="28"/>
          <w:szCs w:val="28"/>
          <w:shd w:val="clear" w:color="auto" w:fill="FFFFFF"/>
        </w:rPr>
        <w:t>особистості</w:t>
      </w:r>
      <w:proofErr w:type="spellEnd"/>
      <w:r>
        <w:rPr>
          <w:color w:val="000000"/>
          <w:sz w:val="28"/>
          <w:szCs w:val="28"/>
          <w:shd w:val="clear" w:color="auto" w:fill="FFFFFF"/>
        </w:rPr>
        <w:t>.</w:t>
      </w:r>
    </w:p>
    <w:p w14:paraId="67ACD376" w14:textId="77777777" w:rsidR="0030480F" w:rsidRDefault="0030480F" w:rsidP="0030480F">
      <w:pPr>
        <w:pStyle w:val="a3"/>
        <w:spacing w:before="0" w:beforeAutospacing="0" w:after="0" w:afterAutospacing="0"/>
        <w:contextualSpacing/>
        <w:jc w:val="both"/>
      </w:pPr>
      <w:r>
        <w:t> </w:t>
      </w:r>
    </w:p>
    <w:p w14:paraId="6C3939D2" w14:textId="77777777" w:rsidR="0030480F" w:rsidRDefault="0030480F" w:rsidP="0030480F">
      <w:pPr>
        <w:pStyle w:val="a3"/>
        <w:spacing w:before="0" w:beforeAutospacing="0" w:after="0" w:afterAutospacing="0"/>
        <w:contextualSpacing/>
        <w:jc w:val="both"/>
      </w:pPr>
      <w:proofErr w:type="spellStart"/>
      <w:r>
        <w:rPr>
          <w:b/>
          <w:bCs/>
          <w:color w:val="000000"/>
          <w:sz w:val="28"/>
          <w:szCs w:val="28"/>
        </w:rPr>
        <w:t>Обладнання</w:t>
      </w:r>
      <w:proofErr w:type="spellEnd"/>
      <w:r>
        <w:rPr>
          <w:b/>
          <w:bCs/>
          <w:color w:val="000000"/>
          <w:sz w:val="28"/>
          <w:szCs w:val="28"/>
        </w:rPr>
        <w:t xml:space="preserve">: </w:t>
      </w:r>
      <w:proofErr w:type="spellStart"/>
      <w:r>
        <w:rPr>
          <w:color w:val="000000"/>
          <w:sz w:val="28"/>
          <w:szCs w:val="28"/>
        </w:rPr>
        <w:t>мультимедійна</w:t>
      </w:r>
      <w:proofErr w:type="spellEnd"/>
      <w:r>
        <w:rPr>
          <w:color w:val="000000"/>
          <w:sz w:val="28"/>
          <w:szCs w:val="28"/>
        </w:rPr>
        <w:t xml:space="preserve"> </w:t>
      </w:r>
      <w:proofErr w:type="spellStart"/>
      <w:r>
        <w:rPr>
          <w:color w:val="000000"/>
          <w:sz w:val="28"/>
          <w:szCs w:val="28"/>
        </w:rPr>
        <w:t>презентація</w:t>
      </w:r>
      <w:proofErr w:type="spellEnd"/>
      <w:r>
        <w:rPr>
          <w:color w:val="000000"/>
          <w:sz w:val="28"/>
          <w:szCs w:val="28"/>
        </w:rPr>
        <w:t xml:space="preserve">, </w:t>
      </w:r>
      <w:proofErr w:type="spellStart"/>
      <w:r>
        <w:rPr>
          <w:color w:val="000000"/>
          <w:sz w:val="28"/>
          <w:szCs w:val="28"/>
        </w:rPr>
        <w:t>аудіо</w:t>
      </w:r>
      <w:proofErr w:type="spellEnd"/>
      <w:r>
        <w:rPr>
          <w:color w:val="000000"/>
          <w:sz w:val="28"/>
          <w:szCs w:val="28"/>
        </w:rPr>
        <w:t xml:space="preserve">- та </w:t>
      </w:r>
      <w:proofErr w:type="spellStart"/>
      <w:r>
        <w:rPr>
          <w:color w:val="000000"/>
          <w:sz w:val="28"/>
          <w:szCs w:val="28"/>
        </w:rPr>
        <w:t>відеофайли</w:t>
      </w:r>
      <w:proofErr w:type="spellEnd"/>
      <w:r>
        <w:rPr>
          <w:color w:val="000000"/>
          <w:sz w:val="28"/>
          <w:szCs w:val="28"/>
        </w:rPr>
        <w:t xml:space="preserve">. </w:t>
      </w:r>
    </w:p>
    <w:p w14:paraId="6A6C12F7" w14:textId="77777777" w:rsidR="0030480F" w:rsidRDefault="0030480F" w:rsidP="0030480F">
      <w:pPr>
        <w:pStyle w:val="a3"/>
        <w:spacing w:before="0" w:beforeAutospacing="0" w:after="0" w:afterAutospacing="0"/>
        <w:contextualSpacing/>
      </w:pPr>
      <w:proofErr w:type="spellStart"/>
      <w:r>
        <w:rPr>
          <w:b/>
          <w:bCs/>
          <w:color w:val="000000"/>
          <w:sz w:val="28"/>
          <w:szCs w:val="28"/>
        </w:rPr>
        <w:t>Епіграф</w:t>
      </w:r>
      <w:proofErr w:type="spellEnd"/>
      <w:r>
        <w:rPr>
          <w:b/>
          <w:bCs/>
          <w:color w:val="000000"/>
          <w:sz w:val="28"/>
          <w:szCs w:val="28"/>
        </w:rPr>
        <w:t>:</w:t>
      </w:r>
    </w:p>
    <w:p w14:paraId="4F207A4D" w14:textId="77777777" w:rsidR="0030480F" w:rsidRDefault="0030480F" w:rsidP="0030480F">
      <w:pPr>
        <w:pStyle w:val="a3"/>
        <w:spacing w:before="0" w:beforeAutospacing="0" w:after="0" w:afterAutospacing="0"/>
        <w:contextualSpacing/>
        <w:jc w:val="both"/>
      </w:pPr>
      <w:r>
        <w:t> </w:t>
      </w:r>
    </w:p>
    <w:p w14:paraId="2C00BD62" w14:textId="77777777" w:rsidR="0030480F" w:rsidRDefault="0030480F" w:rsidP="0030480F">
      <w:pPr>
        <w:pStyle w:val="a3"/>
        <w:spacing w:before="0" w:beforeAutospacing="0" w:after="0" w:afterAutospacing="0"/>
        <w:ind w:firstLine="600"/>
        <w:contextualSpacing/>
        <w:jc w:val="center"/>
      </w:pPr>
      <w:r>
        <w:rPr>
          <w:i/>
          <w:iCs/>
          <w:color w:val="000000"/>
          <w:sz w:val="28"/>
          <w:szCs w:val="28"/>
        </w:rPr>
        <w:t>"</w:t>
      </w:r>
      <w:proofErr w:type="spellStart"/>
      <w:r>
        <w:rPr>
          <w:i/>
          <w:iCs/>
          <w:color w:val="000000"/>
          <w:sz w:val="28"/>
          <w:szCs w:val="28"/>
        </w:rPr>
        <w:t>Бувають</w:t>
      </w:r>
      <w:proofErr w:type="spellEnd"/>
      <w:r>
        <w:rPr>
          <w:i/>
          <w:iCs/>
          <w:color w:val="000000"/>
          <w:sz w:val="28"/>
          <w:szCs w:val="28"/>
        </w:rPr>
        <w:t xml:space="preserve"> </w:t>
      </w:r>
      <w:proofErr w:type="spellStart"/>
      <w:r>
        <w:rPr>
          <w:i/>
          <w:iCs/>
          <w:color w:val="000000"/>
          <w:sz w:val="28"/>
          <w:szCs w:val="28"/>
        </w:rPr>
        <w:t>щасливо</w:t>
      </w:r>
      <w:proofErr w:type="spellEnd"/>
      <w:r>
        <w:rPr>
          <w:i/>
          <w:iCs/>
          <w:color w:val="000000"/>
          <w:sz w:val="28"/>
          <w:szCs w:val="28"/>
        </w:rPr>
        <w:t xml:space="preserve"> </w:t>
      </w:r>
      <w:proofErr w:type="spellStart"/>
      <w:r>
        <w:rPr>
          <w:i/>
          <w:iCs/>
          <w:color w:val="000000"/>
          <w:sz w:val="28"/>
          <w:szCs w:val="28"/>
        </w:rPr>
        <w:t>обдаровані</w:t>
      </w:r>
      <w:proofErr w:type="spellEnd"/>
      <w:r>
        <w:rPr>
          <w:i/>
          <w:iCs/>
          <w:color w:val="000000"/>
          <w:sz w:val="28"/>
          <w:szCs w:val="28"/>
        </w:rPr>
        <w:t xml:space="preserve"> </w:t>
      </w:r>
      <w:proofErr w:type="spellStart"/>
      <w:r>
        <w:rPr>
          <w:i/>
          <w:iCs/>
          <w:color w:val="000000"/>
          <w:sz w:val="28"/>
          <w:szCs w:val="28"/>
        </w:rPr>
        <w:t>натури</w:t>
      </w:r>
      <w:proofErr w:type="spellEnd"/>
      <w:r>
        <w:rPr>
          <w:i/>
          <w:iCs/>
          <w:color w:val="000000"/>
          <w:sz w:val="28"/>
          <w:szCs w:val="28"/>
        </w:rPr>
        <w:t xml:space="preserve"> і </w:t>
      </w:r>
      <w:proofErr w:type="spellStart"/>
      <w:r>
        <w:rPr>
          <w:i/>
          <w:iCs/>
          <w:color w:val="000000"/>
          <w:sz w:val="28"/>
          <w:szCs w:val="28"/>
        </w:rPr>
        <w:t>бувають</w:t>
      </w:r>
      <w:proofErr w:type="spellEnd"/>
      <w:r>
        <w:rPr>
          <w:i/>
          <w:iCs/>
          <w:color w:val="000000"/>
          <w:sz w:val="28"/>
          <w:szCs w:val="28"/>
        </w:rPr>
        <w:t xml:space="preserve"> так само </w:t>
      </w:r>
      <w:proofErr w:type="spellStart"/>
      <w:r>
        <w:rPr>
          <w:i/>
          <w:iCs/>
          <w:color w:val="000000"/>
          <w:sz w:val="28"/>
          <w:szCs w:val="28"/>
        </w:rPr>
        <w:t>щасливо</w:t>
      </w:r>
      <w:proofErr w:type="spellEnd"/>
      <w:r>
        <w:rPr>
          <w:i/>
          <w:iCs/>
          <w:color w:val="000000"/>
          <w:sz w:val="28"/>
          <w:szCs w:val="28"/>
        </w:rPr>
        <w:t xml:space="preserve"> </w:t>
      </w:r>
      <w:proofErr w:type="spellStart"/>
      <w:r>
        <w:rPr>
          <w:i/>
          <w:iCs/>
          <w:color w:val="000000"/>
          <w:sz w:val="28"/>
          <w:szCs w:val="28"/>
        </w:rPr>
        <w:t>обдаровані</w:t>
      </w:r>
      <w:proofErr w:type="spellEnd"/>
      <w:r>
        <w:rPr>
          <w:i/>
          <w:iCs/>
          <w:color w:val="000000"/>
          <w:sz w:val="28"/>
          <w:szCs w:val="28"/>
        </w:rPr>
        <w:t xml:space="preserve"> народи. Я бачив </w:t>
      </w:r>
      <w:proofErr w:type="spellStart"/>
      <w:r>
        <w:rPr>
          <w:i/>
          <w:iCs/>
          <w:color w:val="000000"/>
          <w:sz w:val="28"/>
          <w:szCs w:val="28"/>
        </w:rPr>
        <w:t>такий</w:t>
      </w:r>
      <w:proofErr w:type="spellEnd"/>
      <w:r>
        <w:rPr>
          <w:i/>
          <w:iCs/>
          <w:color w:val="000000"/>
          <w:sz w:val="28"/>
          <w:szCs w:val="28"/>
        </w:rPr>
        <w:t xml:space="preserve"> народ, народ-</w:t>
      </w:r>
      <w:proofErr w:type="spellStart"/>
      <w:r>
        <w:rPr>
          <w:i/>
          <w:iCs/>
          <w:color w:val="000000"/>
          <w:sz w:val="28"/>
          <w:szCs w:val="28"/>
        </w:rPr>
        <w:t>музикант</w:t>
      </w:r>
      <w:proofErr w:type="spellEnd"/>
      <w:r>
        <w:rPr>
          <w:i/>
          <w:iCs/>
          <w:color w:val="000000"/>
          <w:sz w:val="28"/>
          <w:szCs w:val="28"/>
        </w:rPr>
        <w:t xml:space="preserve">, — </w:t>
      </w:r>
      <w:proofErr w:type="spellStart"/>
      <w:r>
        <w:rPr>
          <w:i/>
          <w:iCs/>
          <w:color w:val="000000"/>
          <w:sz w:val="28"/>
          <w:szCs w:val="28"/>
        </w:rPr>
        <w:t>це</w:t>
      </w:r>
      <w:proofErr w:type="spellEnd"/>
      <w:r>
        <w:rPr>
          <w:i/>
          <w:iCs/>
          <w:color w:val="000000"/>
          <w:sz w:val="28"/>
          <w:szCs w:val="28"/>
        </w:rPr>
        <w:t xml:space="preserve"> </w:t>
      </w:r>
      <w:proofErr w:type="spellStart"/>
      <w:r>
        <w:rPr>
          <w:i/>
          <w:iCs/>
          <w:color w:val="000000"/>
          <w:sz w:val="28"/>
          <w:szCs w:val="28"/>
        </w:rPr>
        <w:t>українці</w:t>
      </w:r>
      <w:proofErr w:type="spellEnd"/>
      <w:r>
        <w:rPr>
          <w:i/>
          <w:iCs/>
          <w:color w:val="000000"/>
          <w:sz w:val="28"/>
          <w:szCs w:val="28"/>
        </w:rPr>
        <w:t>."</w:t>
      </w:r>
    </w:p>
    <w:p w14:paraId="336E112C" w14:textId="77777777" w:rsidR="0030480F" w:rsidRDefault="0030480F" w:rsidP="0030480F">
      <w:pPr>
        <w:pStyle w:val="a3"/>
        <w:spacing w:before="0" w:beforeAutospacing="0" w:after="0" w:afterAutospacing="0"/>
        <w:ind w:firstLine="600"/>
        <w:contextualSpacing/>
        <w:jc w:val="center"/>
      </w:pPr>
      <w:r>
        <w:rPr>
          <w:i/>
          <w:iCs/>
          <w:color w:val="000000"/>
          <w:sz w:val="28"/>
          <w:szCs w:val="28"/>
        </w:rPr>
        <w:t xml:space="preserve">                                                                                    П. І. </w:t>
      </w:r>
      <w:proofErr w:type="spellStart"/>
      <w:r>
        <w:rPr>
          <w:i/>
          <w:iCs/>
          <w:color w:val="000000"/>
          <w:sz w:val="28"/>
          <w:szCs w:val="28"/>
        </w:rPr>
        <w:t>Чайковський</w:t>
      </w:r>
      <w:proofErr w:type="spellEnd"/>
    </w:p>
    <w:p w14:paraId="2095A425" w14:textId="77777777" w:rsidR="0030480F" w:rsidRDefault="0030480F" w:rsidP="0030480F">
      <w:pPr>
        <w:pStyle w:val="a3"/>
        <w:spacing w:before="0" w:beforeAutospacing="0" w:after="0" w:afterAutospacing="0"/>
        <w:contextualSpacing/>
        <w:jc w:val="both"/>
      </w:pPr>
      <w:r>
        <w:t> </w:t>
      </w:r>
    </w:p>
    <w:p w14:paraId="27C6ED25" w14:textId="77777777" w:rsidR="0030480F" w:rsidRDefault="0030480F" w:rsidP="00E17220">
      <w:pPr>
        <w:pStyle w:val="a3"/>
        <w:spacing w:before="0" w:beforeAutospacing="0" w:after="0" w:afterAutospacing="0"/>
        <w:ind w:firstLine="567"/>
        <w:contextualSpacing/>
        <w:jc w:val="center"/>
      </w:pPr>
      <w:proofErr w:type="spellStart"/>
      <w:r>
        <w:rPr>
          <w:b/>
          <w:bCs/>
          <w:color w:val="000000"/>
          <w:sz w:val="28"/>
          <w:szCs w:val="28"/>
        </w:rPr>
        <w:t>Хід</w:t>
      </w:r>
      <w:proofErr w:type="spellEnd"/>
      <w:r>
        <w:rPr>
          <w:b/>
          <w:bCs/>
          <w:color w:val="000000"/>
          <w:sz w:val="28"/>
          <w:szCs w:val="28"/>
        </w:rPr>
        <w:t xml:space="preserve"> </w:t>
      </w:r>
      <w:proofErr w:type="spellStart"/>
      <w:r>
        <w:rPr>
          <w:b/>
          <w:bCs/>
          <w:color w:val="000000"/>
          <w:sz w:val="28"/>
          <w:szCs w:val="28"/>
        </w:rPr>
        <w:t>виховної</w:t>
      </w:r>
      <w:proofErr w:type="spellEnd"/>
      <w:r>
        <w:rPr>
          <w:b/>
          <w:bCs/>
          <w:color w:val="000000"/>
          <w:sz w:val="28"/>
          <w:szCs w:val="28"/>
        </w:rPr>
        <w:t xml:space="preserve"> </w:t>
      </w:r>
      <w:proofErr w:type="spellStart"/>
      <w:r>
        <w:rPr>
          <w:b/>
          <w:bCs/>
          <w:color w:val="000000"/>
          <w:sz w:val="28"/>
          <w:szCs w:val="28"/>
        </w:rPr>
        <w:t>години</w:t>
      </w:r>
      <w:proofErr w:type="spellEnd"/>
    </w:p>
    <w:p w14:paraId="158465C8" w14:textId="77777777" w:rsidR="0030480F" w:rsidRDefault="0030480F" w:rsidP="00E17220">
      <w:pPr>
        <w:pStyle w:val="a3"/>
        <w:spacing w:before="0" w:beforeAutospacing="0" w:after="0" w:afterAutospacing="0"/>
        <w:ind w:firstLine="567"/>
        <w:contextualSpacing/>
        <w:jc w:val="both"/>
      </w:pPr>
      <w:r>
        <w:rPr>
          <w:b/>
          <w:bCs/>
          <w:color w:val="000000"/>
          <w:sz w:val="28"/>
          <w:szCs w:val="28"/>
        </w:rPr>
        <w:t xml:space="preserve">І. </w:t>
      </w:r>
      <w:proofErr w:type="spellStart"/>
      <w:r>
        <w:rPr>
          <w:b/>
          <w:bCs/>
          <w:color w:val="000000"/>
          <w:sz w:val="28"/>
          <w:szCs w:val="28"/>
        </w:rPr>
        <w:t>Організаційна</w:t>
      </w:r>
      <w:proofErr w:type="spellEnd"/>
      <w:r>
        <w:rPr>
          <w:b/>
          <w:bCs/>
          <w:color w:val="000000"/>
          <w:sz w:val="28"/>
          <w:szCs w:val="28"/>
        </w:rPr>
        <w:t xml:space="preserve"> </w:t>
      </w:r>
      <w:proofErr w:type="spellStart"/>
      <w:r>
        <w:rPr>
          <w:b/>
          <w:bCs/>
          <w:color w:val="000000"/>
          <w:sz w:val="28"/>
          <w:szCs w:val="28"/>
        </w:rPr>
        <w:t>частина</w:t>
      </w:r>
      <w:proofErr w:type="spellEnd"/>
      <w:r>
        <w:rPr>
          <w:b/>
          <w:bCs/>
          <w:color w:val="000000"/>
          <w:sz w:val="28"/>
          <w:szCs w:val="28"/>
        </w:rPr>
        <w:t xml:space="preserve"> </w:t>
      </w:r>
      <w:r>
        <w:rPr>
          <w:color w:val="000000"/>
          <w:sz w:val="28"/>
          <w:szCs w:val="28"/>
        </w:rPr>
        <w:t>(</w:t>
      </w:r>
      <w:proofErr w:type="spellStart"/>
      <w:r>
        <w:rPr>
          <w:color w:val="000000"/>
          <w:sz w:val="28"/>
          <w:szCs w:val="28"/>
        </w:rPr>
        <w:t>привітання</w:t>
      </w:r>
      <w:proofErr w:type="spellEnd"/>
      <w:r>
        <w:rPr>
          <w:color w:val="000000"/>
          <w:sz w:val="28"/>
          <w:szCs w:val="28"/>
        </w:rPr>
        <w:t xml:space="preserve"> та тема заходу) -</w:t>
      </w:r>
      <w:r>
        <w:rPr>
          <w:b/>
          <w:bCs/>
          <w:color w:val="000000"/>
          <w:sz w:val="28"/>
          <w:szCs w:val="28"/>
        </w:rPr>
        <w:t xml:space="preserve"> (слайд 1)</w:t>
      </w:r>
    </w:p>
    <w:p w14:paraId="13416C1F" w14:textId="77777777" w:rsidR="0030480F" w:rsidRDefault="0030480F" w:rsidP="00E17220">
      <w:pPr>
        <w:pStyle w:val="a3"/>
        <w:spacing w:before="240" w:beforeAutospacing="0" w:after="240" w:afterAutospacing="0"/>
        <w:ind w:firstLine="567"/>
        <w:contextualSpacing/>
        <w:jc w:val="both"/>
      </w:pPr>
      <w:proofErr w:type="spellStart"/>
      <w:r>
        <w:rPr>
          <w:b/>
          <w:bCs/>
          <w:color w:val="000000"/>
          <w:sz w:val="28"/>
          <w:szCs w:val="28"/>
        </w:rPr>
        <w:t>Викладач</w:t>
      </w:r>
      <w:proofErr w:type="spellEnd"/>
      <w:r>
        <w:rPr>
          <w:b/>
          <w:bCs/>
          <w:color w:val="000000"/>
          <w:sz w:val="28"/>
          <w:szCs w:val="28"/>
        </w:rPr>
        <w:t xml:space="preserve"> А: </w:t>
      </w:r>
      <w:proofErr w:type="spellStart"/>
      <w:r>
        <w:rPr>
          <w:color w:val="000000"/>
          <w:sz w:val="28"/>
          <w:szCs w:val="28"/>
        </w:rPr>
        <w:t>Добрий</w:t>
      </w:r>
      <w:proofErr w:type="spellEnd"/>
      <w:r>
        <w:rPr>
          <w:color w:val="000000"/>
          <w:sz w:val="28"/>
          <w:szCs w:val="28"/>
        </w:rPr>
        <w:t xml:space="preserve"> день, </w:t>
      </w:r>
      <w:proofErr w:type="spellStart"/>
      <w:r>
        <w:rPr>
          <w:color w:val="000000"/>
          <w:sz w:val="28"/>
          <w:szCs w:val="28"/>
        </w:rPr>
        <w:t>дорогі</w:t>
      </w:r>
      <w:proofErr w:type="spellEnd"/>
      <w:r>
        <w:rPr>
          <w:color w:val="000000"/>
          <w:sz w:val="28"/>
          <w:szCs w:val="28"/>
        </w:rPr>
        <w:t xml:space="preserve"> </w:t>
      </w:r>
      <w:proofErr w:type="spellStart"/>
      <w:r>
        <w:rPr>
          <w:color w:val="000000"/>
          <w:sz w:val="28"/>
          <w:szCs w:val="28"/>
        </w:rPr>
        <w:t>студенти</w:t>
      </w:r>
      <w:proofErr w:type="spellEnd"/>
      <w:r>
        <w:rPr>
          <w:color w:val="000000"/>
          <w:sz w:val="28"/>
          <w:szCs w:val="28"/>
        </w:rPr>
        <w:t xml:space="preserve">! Ми </w:t>
      </w:r>
      <w:proofErr w:type="spellStart"/>
      <w:r>
        <w:rPr>
          <w:color w:val="000000"/>
          <w:sz w:val="28"/>
          <w:szCs w:val="28"/>
        </w:rPr>
        <w:t>дуже</w:t>
      </w:r>
      <w:proofErr w:type="spellEnd"/>
      <w:r>
        <w:rPr>
          <w:color w:val="000000"/>
          <w:sz w:val="28"/>
          <w:szCs w:val="28"/>
        </w:rPr>
        <w:t xml:space="preserve"> </w:t>
      </w:r>
      <w:proofErr w:type="spellStart"/>
      <w:r>
        <w:rPr>
          <w:color w:val="000000"/>
          <w:sz w:val="28"/>
          <w:szCs w:val="28"/>
        </w:rPr>
        <w:t>раді</w:t>
      </w:r>
      <w:proofErr w:type="spellEnd"/>
      <w:r>
        <w:rPr>
          <w:color w:val="000000"/>
          <w:sz w:val="28"/>
          <w:szCs w:val="28"/>
        </w:rPr>
        <w:t xml:space="preserve"> </w:t>
      </w:r>
      <w:proofErr w:type="spellStart"/>
      <w:r>
        <w:rPr>
          <w:color w:val="000000"/>
          <w:sz w:val="28"/>
          <w:szCs w:val="28"/>
        </w:rPr>
        <w:t>вітати</w:t>
      </w:r>
      <w:proofErr w:type="spellEnd"/>
      <w:r>
        <w:rPr>
          <w:color w:val="000000"/>
          <w:sz w:val="28"/>
          <w:szCs w:val="28"/>
        </w:rPr>
        <w:t xml:space="preserve"> вас </w:t>
      </w:r>
      <w:proofErr w:type="spellStart"/>
      <w:r>
        <w:rPr>
          <w:color w:val="000000"/>
          <w:sz w:val="28"/>
          <w:szCs w:val="28"/>
        </w:rPr>
        <w:t>сьогодні</w:t>
      </w:r>
      <w:proofErr w:type="spellEnd"/>
      <w:r>
        <w:rPr>
          <w:color w:val="000000"/>
          <w:sz w:val="28"/>
          <w:szCs w:val="28"/>
        </w:rPr>
        <w:t xml:space="preserve">. Тема </w:t>
      </w:r>
      <w:proofErr w:type="spellStart"/>
      <w:r>
        <w:rPr>
          <w:color w:val="000000"/>
          <w:sz w:val="28"/>
          <w:szCs w:val="28"/>
        </w:rPr>
        <w:t>нашої</w:t>
      </w:r>
      <w:proofErr w:type="spellEnd"/>
      <w:r>
        <w:rPr>
          <w:color w:val="000000"/>
          <w:sz w:val="28"/>
          <w:szCs w:val="28"/>
        </w:rPr>
        <w:t xml:space="preserve"> </w:t>
      </w:r>
      <w:proofErr w:type="spellStart"/>
      <w:r>
        <w:rPr>
          <w:color w:val="000000"/>
          <w:sz w:val="28"/>
          <w:szCs w:val="28"/>
        </w:rPr>
        <w:t>сьогоднішньої</w:t>
      </w:r>
      <w:proofErr w:type="spellEnd"/>
      <w:r>
        <w:rPr>
          <w:color w:val="000000"/>
          <w:sz w:val="28"/>
          <w:szCs w:val="28"/>
        </w:rPr>
        <w:t xml:space="preserve"> </w:t>
      </w:r>
      <w:proofErr w:type="spellStart"/>
      <w:r>
        <w:rPr>
          <w:color w:val="000000"/>
          <w:sz w:val="28"/>
          <w:szCs w:val="28"/>
        </w:rPr>
        <w:t>зустрічі</w:t>
      </w:r>
      <w:proofErr w:type="spellEnd"/>
      <w:r>
        <w:rPr>
          <w:color w:val="000000"/>
          <w:sz w:val="28"/>
          <w:szCs w:val="28"/>
        </w:rPr>
        <w:t xml:space="preserve"> </w:t>
      </w:r>
      <w:proofErr w:type="spellStart"/>
      <w:r>
        <w:rPr>
          <w:color w:val="000000"/>
          <w:sz w:val="28"/>
          <w:szCs w:val="28"/>
        </w:rPr>
        <w:t>присвячена</w:t>
      </w:r>
      <w:proofErr w:type="spellEnd"/>
      <w:r>
        <w:rPr>
          <w:color w:val="000000"/>
          <w:sz w:val="28"/>
          <w:szCs w:val="28"/>
        </w:rPr>
        <w:t xml:space="preserve"> скарбам </w:t>
      </w:r>
      <w:proofErr w:type="spellStart"/>
      <w:r>
        <w:rPr>
          <w:color w:val="000000"/>
          <w:sz w:val="28"/>
          <w:szCs w:val="28"/>
        </w:rPr>
        <w:t>української</w:t>
      </w:r>
      <w:proofErr w:type="spellEnd"/>
      <w:r>
        <w:rPr>
          <w:color w:val="000000"/>
          <w:sz w:val="28"/>
          <w:szCs w:val="28"/>
        </w:rPr>
        <w:t xml:space="preserve"> </w:t>
      </w:r>
      <w:proofErr w:type="spellStart"/>
      <w:r>
        <w:rPr>
          <w:color w:val="000000"/>
          <w:sz w:val="28"/>
          <w:szCs w:val="28"/>
        </w:rPr>
        <w:t>музичної</w:t>
      </w:r>
      <w:proofErr w:type="spellEnd"/>
      <w:r>
        <w:rPr>
          <w:color w:val="000000"/>
          <w:sz w:val="28"/>
          <w:szCs w:val="28"/>
        </w:rPr>
        <w:t xml:space="preserve"> </w:t>
      </w:r>
      <w:proofErr w:type="spellStart"/>
      <w:r>
        <w:rPr>
          <w:color w:val="000000"/>
          <w:sz w:val="28"/>
          <w:szCs w:val="28"/>
        </w:rPr>
        <w:t>творчості</w:t>
      </w:r>
      <w:proofErr w:type="spellEnd"/>
      <w:r>
        <w:rPr>
          <w:color w:val="000000"/>
          <w:sz w:val="28"/>
          <w:szCs w:val="28"/>
        </w:rPr>
        <w:t xml:space="preserve">. </w:t>
      </w:r>
    </w:p>
    <w:p w14:paraId="4FDD9928" w14:textId="77777777" w:rsidR="0030480F" w:rsidRDefault="0030480F" w:rsidP="00E17220">
      <w:pPr>
        <w:pStyle w:val="a3"/>
        <w:spacing w:before="240" w:beforeAutospacing="0" w:after="240" w:afterAutospacing="0"/>
        <w:ind w:firstLine="567"/>
        <w:contextualSpacing/>
        <w:jc w:val="both"/>
      </w:pPr>
      <w:r>
        <w:rPr>
          <w:color w:val="000000"/>
          <w:sz w:val="28"/>
          <w:szCs w:val="28"/>
        </w:rPr>
        <w:t xml:space="preserve">Про </w:t>
      </w:r>
      <w:proofErr w:type="spellStart"/>
      <w:r>
        <w:rPr>
          <w:color w:val="000000"/>
          <w:sz w:val="28"/>
          <w:szCs w:val="28"/>
        </w:rPr>
        <w:t>більшість</w:t>
      </w:r>
      <w:proofErr w:type="spellEnd"/>
      <w:r>
        <w:rPr>
          <w:color w:val="000000"/>
          <w:sz w:val="28"/>
          <w:szCs w:val="28"/>
        </w:rPr>
        <w:t xml:space="preserve"> з них Ви напевно </w:t>
      </w:r>
      <w:proofErr w:type="spellStart"/>
      <w:r>
        <w:rPr>
          <w:color w:val="000000"/>
          <w:sz w:val="28"/>
          <w:szCs w:val="28"/>
        </w:rPr>
        <w:t>знаєте</w:t>
      </w:r>
      <w:proofErr w:type="spellEnd"/>
      <w:r>
        <w:rPr>
          <w:color w:val="000000"/>
          <w:sz w:val="28"/>
          <w:szCs w:val="28"/>
        </w:rPr>
        <w:t xml:space="preserve"> </w:t>
      </w:r>
      <w:proofErr w:type="spellStart"/>
      <w:r>
        <w:rPr>
          <w:color w:val="000000"/>
          <w:sz w:val="28"/>
          <w:szCs w:val="28"/>
        </w:rPr>
        <w:t>ще</w:t>
      </w:r>
      <w:proofErr w:type="spellEnd"/>
      <w:r>
        <w:rPr>
          <w:color w:val="000000"/>
          <w:sz w:val="28"/>
          <w:szCs w:val="28"/>
        </w:rPr>
        <w:t xml:space="preserve"> </w:t>
      </w:r>
      <w:proofErr w:type="spellStart"/>
      <w:r>
        <w:rPr>
          <w:color w:val="000000"/>
          <w:sz w:val="28"/>
          <w:szCs w:val="28"/>
        </w:rPr>
        <w:t>зі</w:t>
      </w:r>
      <w:proofErr w:type="spellEnd"/>
      <w:r>
        <w:rPr>
          <w:color w:val="000000"/>
          <w:sz w:val="28"/>
          <w:szCs w:val="28"/>
        </w:rPr>
        <w:t xml:space="preserve"> </w:t>
      </w:r>
      <w:proofErr w:type="spellStart"/>
      <w:r>
        <w:rPr>
          <w:color w:val="000000"/>
          <w:sz w:val="28"/>
          <w:szCs w:val="28"/>
        </w:rPr>
        <w:t>школи</w:t>
      </w:r>
      <w:proofErr w:type="spellEnd"/>
      <w:r>
        <w:rPr>
          <w:color w:val="000000"/>
          <w:sz w:val="28"/>
          <w:szCs w:val="28"/>
        </w:rPr>
        <w:t xml:space="preserve">. Але </w:t>
      </w:r>
      <w:proofErr w:type="spellStart"/>
      <w:r>
        <w:rPr>
          <w:color w:val="000000"/>
          <w:sz w:val="28"/>
          <w:szCs w:val="28"/>
        </w:rPr>
        <w:t>незважаючи</w:t>
      </w:r>
      <w:proofErr w:type="spellEnd"/>
      <w:r>
        <w:rPr>
          <w:color w:val="000000"/>
          <w:sz w:val="28"/>
          <w:szCs w:val="28"/>
        </w:rPr>
        <w:t xml:space="preserve"> на </w:t>
      </w:r>
      <w:proofErr w:type="spellStart"/>
      <w:r>
        <w:rPr>
          <w:color w:val="000000"/>
          <w:sz w:val="28"/>
          <w:szCs w:val="28"/>
        </w:rPr>
        <w:t>це</w:t>
      </w:r>
      <w:proofErr w:type="spellEnd"/>
      <w:r>
        <w:rPr>
          <w:color w:val="000000"/>
          <w:sz w:val="28"/>
          <w:szCs w:val="28"/>
        </w:rPr>
        <w:t xml:space="preserve">, ми </w:t>
      </w:r>
      <w:proofErr w:type="spellStart"/>
      <w:r>
        <w:rPr>
          <w:color w:val="000000"/>
          <w:sz w:val="28"/>
          <w:szCs w:val="28"/>
        </w:rPr>
        <w:t>хотіли</w:t>
      </w:r>
      <w:proofErr w:type="spellEnd"/>
      <w:r>
        <w:rPr>
          <w:color w:val="000000"/>
          <w:sz w:val="28"/>
          <w:szCs w:val="28"/>
        </w:rPr>
        <w:t xml:space="preserve"> б </w:t>
      </w:r>
      <w:proofErr w:type="spellStart"/>
      <w:r>
        <w:rPr>
          <w:color w:val="000000"/>
          <w:sz w:val="28"/>
          <w:szCs w:val="28"/>
        </w:rPr>
        <w:t>показати</w:t>
      </w:r>
      <w:proofErr w:type="spellEnd"/>
      <w:r>
        <w:rPr>
          <w:color w:val="000000"/>
          <w:sz w:val="28"/>
          <w:szCs w:val="28"/>
        </w:rPr>
        <w:t xml:space="preserve"> </w:t>
      </w:r>
      <w:proofErr w:type="spellStart"/>
      <w:r>
        <w:rPr>
          <w:color w:val="000000"/>
          <w:sz w:val="28"/>
          <w:szCs w:val="28"/>
        </w:rPr>
        <w:t>великограність</w:t>
      </w:r>
      <w:proofErr w:type="spellEnd"/>
      <w:r>
        <w:rPr>
          <w:color w:val="000000"/>
          <w:sz w:val="28"/>
          <w:szCs w:val="28"/>
        </w:rPr>
        <w:t xml:space="preserve"> та </w:t>
      </w:r>
      <w:proofErr w:type="spellStart"/>
      <w:r>
        <w:rPr>
          <w:color w:val="000000"/>
          <w:sz w:val="28"/>
          <w:szCs w:val="28"/>
        </w:rPr>
        <w:t>філігранність</w:t>
      </w:r>
      <w:proofErr w:type="spellEnd"/>
      <w:r>
        <w:rPr>
          <w:color w:val="000000"/>
          <w:sz w:val="28"/>
          <w:szCs w:val="28"/>
        </w:rPr>
        <w:t xml:space="preserve"> </w:t>
      </w:r>
      <w:proofErr w:type="spellStart"/>
      <w:r>
        <w:rPr>
          <w:color w:val="000000"/>
          <w:sz w:val="28"/>
          <w:szCs w:val="28"/>
        </w:rPr>
        <w:t>української</w:t>
      </w:r>
      <w:proofErr w:type="spellEnd"/>
      <w:r>
        <w:rPr>
          <w:color w:val="000000"/>
          <w:sz w:val="28"/>
          <w:szCs w:val="28"/>
        </w:rPr>
        <w:t xml:space="preserve"> </w:t>
      </w:r>
      <w:proofErr w:type="spellStart"/>
      <w:r>
        <w:rPr>
          <w:color w:val="000000"/>
          <w:sz w:val="28"/>
          <w:szCs w:val="28"/>
        </w:rPr>
        <w:t>музики</w:t>
      </w:r>
      <w:proofErr w:type="spellEnd"/>
      <w:r>
        <w:rPr>
          <w:color w:val="000000"/>
          <w:sz w:val="28"/>
          <w:szCs w:val="28"/>
        </w:rPr>
        <w:t xml:space="preserve">. </w:t>
      </w:r>
    </w:p>
    <w:p w14:paraId="034980B5" w14:textId="77777777" w:rsidR="0030480F" w:rsidRDefault="0030480F" w:rsidP="00E17220">
      <w:pPr>
        <w:pStyle w:val="a3"/>
        <w:spacing w:before="240" w:beforeAutospacing="0" w:after="240" w:afterAutospacing="0"/>
        <w:ind w:firstLine="567"/>
        <w:contextualSpacing/>
        <w:jc w:val="both"/>
      </w:pPr>
      <w:r>
        <w:rPr>
          <w:b/>
          <w:bCs/>
          <w:color w:val="000000"/>
          <w:sz w:val="28"/>
          <w:szCs w:val="28"/>
        </w:rPr>
        <w:t xml:space="preserve">ІІ. </w:t>
      </w:r>
      <w:proofErr w:type="spellStart"/>
      <w:r>
        <w:rPr>
          <w:b/>
          <w:bCs/>
          <w:color w:val="000000"/>
          <w:sz w:val="28"/>
          <w:szCs w:val="28"/>
        </w:rPr>
        <w:t>Мотиваційна</w:t>
      </w:r>
      <w:proofErr w:type="spellEnd"/>
      <w:r>
        <w:rPr>
          <w:b/>
          <w:bCs/>
          <w:color w:val="000000"/>
          <w:sz w:val="28"/>
          <w:szCs w:val="28"/>
        </w:rPr>
        <w:t xml:space="preserve"> </w:t>
      </w:r>
      <w:proofErr w:type="spellStart"/>
      <w:r>
        <w:rPr>
          <w:b/>
          <w:bCs/>
          <w:color w:val="000000"/>
          <w:sz w:val="28"/>
          <w:szCs w:val="28"/>
        </w:rPr>
        <w:t>частина</w:t>
      </w:r>
      <w:proofErr w:type="spellEnd"/>
      <w:r>
        <w:rPr>
          <w:b/>
          <w:bCs/>
          <w:color w:val="000000"/>
          <w:sz w:val="28"/>
          <w:szCs w:val="28"/>
        </w:rPr>
        <w:t xml:space="preserve"> - (слайд 2)</w:t>
      </w:r>
    </w:p>
    <w:p w14:paraId="35DB45D2" w14:textId="77777777" w:rsidR="0030480F" w:rsidRDefault="0030480F" w:rsidP="00E17220">
      <w:pPr>
        <w:pStyle w:val="a3"/>
        <w:spacing w:before="240" w:beforeAutospacing="0" w:after="240" w:afterAutospacing="0"/>
        <w:ind w:firstLine="567"/>
        <w:contextualSpacing/>
        <w:jc w:val="both"/>
      </w:pPr>
      <w:proofErr w:type="gramStart"/>
      <w:r>
        <w:rPr>
          <w:color w:val="000000"/>
          <w:sz w:val="28"/>
          <w:szCs w:val="28"/>
        </w:rPr>
        <w:t>Дана  тема</w:t>
      </w:r>
      <w:proofErr w:type="gramEnd"/>
      <w:r>
        <w:rPr>
          <w:color w:val="000000"/>
          <w:sz w:val="28"/>
          <w:szCs w:val="28"/>
        </w:rPr>
        <w:t xml:space="preserve">  </w:t>
      </w:r>
      <w:proofErr w:type="spellStart"/>
      <w:r>
        <w:rPr>
          <w:color w:val="000000"/>
          <w:sz w:val="28"/>
          <w:szCs w:val="28"/>
        </w:rPr>
        <w:t>обрана</w:t>
      </w:r>
      <w:proofErr w:type="spellEnd"/>
      <w:r>
        <w:rPr>
          <w:color w:val="000000"/>
          <w:sz w:val="28"/>
          <w:szCs w:val="28"/>
        </w:rPr>
        <w:t xml:space="preserve"> не </w:t>
      </w:r>
      <w:proofErr w:type="spellStart"/>
      <w:r>
        <w:rPr>
          <w:color w:val="000000"/>
          <w:sz w:val="28"/>
          <w:szCs w:val="28"/>
        </w:rPr>
        <w:t>випадково</w:t>
      </w:r>
      <w:proofErr w:type="spellEnd"/>
      <w:r>
        <w:rPr>
          <w:color w:val="000000"/>
          <w:sz w:val="28"/>
          <w:szCs w:val="28"/>
        </w:rPr>
        <w:t xml:space="preserve">, вона є актуальною </w:t>
      </w:r>
      <w:proofErr w:type="gramStart"/>
      <w:r>
        <w:rPr>
          <w:color w:val="000000"/>
          <w:sz w:val="28"/>
          <w:szCs w:val="28"/>
        </w:rPr>
        <w:t>в будь</w:t>
      </w:r>
      <w:proofErr w:type="gramEnd"/>
      <w:r>
        <w:rPr>
          <w:color w:val="000000"/>
          <w:sz w:val="28"/>
          <w:szCs w:val="28"/>
        </w:rPr>
        <w:t xml:space="preserve"> </w:t>
      </w:r>
      <w:proofErr w:type="spellStart"/>
      <w:r>
        <w:rPr>
          <w:color w:val="000000"/>
          <w:sz w:val="28"/>
          <w:szCs w:val="28"/>
        </w:rPr>
        <w:t>який</w:t>
      </w:r>
      <w:proofErr w:type="spellEnd"/>
      <w:r>
        <w:rPr>
          <w:color w:val="000000"/>
          <w:sz w:val="28"/>
          <w:szCs w:val="28"/>
        </w:rPr>
        <w:t xml:space="preserve"> час, </w:t>
      </w:r>
      <w:proofErr w:type="spellStart"/>
      <w:r>
        <w:rPr>
          <w:color w:val="000000"/>
          <w:sz w:val="28"/>
          <w:szCs w:val="28"/>
        </w:rPr>
        <w:t>зважаючи</w:t>
      </w:r>
      <w:proofErr w:type="spellEnd"/>
      <w:r>
        <w:rPr>
          <w:color w:val="000000"/>
          <w:sz w:val="28"/>
          <w:szCs w:val="28"/>
        </w:rPr>
        <w:t xml:space="preserve"> на те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музика</w:t>
      </w:r>
      <w:proofErr w:type="spellEnd"/>
      <w:r>
        <w:rPr>
          <w:color w:val="000000"/>
          <w:sz w:val="28"/>
          <w:szCs w:val="28"/>
        </w:rPr>
        <w:t xml:space="preserve"> </w:t>
      </w:r>
      <w:proofErr w:type="spellStart"/>
      <w:r>
        <w:rPr>
          <w:color w:val="000000"/>
          <w:sz w:val="28"/>
          <w:szCs w:val="28"/>
        </w:rPr>
        <w:t>супроводжує</w:t>
      </w:r>
      <w:proofErr w:type="spellEnd"/>
      <w:r>
        <w:rPr>
          <w:color w:val="000000"/>
          <w:sz w:val="28"/>
          <w:szCs w:val="28"/>
        </w:rPr>
        <w:t xml:space="preserve"> нас </w:t>
      </w:r>
      <w:proofErr w:type="spellStart"/>
      <w:r>
        <w:rPr>
          <w:color w:val="000000"/>
          <w:sz w:val="28"/>
          <w:szCs w:val="28"/>
        </w:rPr>
        <w:t>завжди</w:t>
      </w:r>
      <w:proofErr w:type="spellEnd"/>
      <w:r>
        <w:rPr>
          <w:color w:val="000000"/>
          <w:sz w:val="28"/>
          <w:szCs w:val="28"/>
        </w:rPr>
        <w:t xml:space="preserve">, </w:t>
      </w:r>
      <w:proofErr w:type="spellStart"/>
      <w:r>
        <w:rPr>
          <w:color w:val="000000"/>
          <w:sz w:val="28"/>
          <w:szCs w:val="28"/>
        </w:rPr>
        <w:t>під</w:t>
      </w:r>
      <w:proofErr w:type="spellEnd"/>
      <w:r>
        <w:rPr>
          <w:color w:val="000000"/>
          <w:sz w:val="28"/>
          <w:szCs w:val="28"/>
        </w:rPr>
        <w:t xml:space="preserve"> час будь-</w:t>
      </w:r>
      <w:proofErr w:type="spellStart"/>
      <w:r>
        <w:rPr>
          <w:color w:val="000000"/>
          <w:sz w:val="28"/>
          <w:szCs w:val="28"/>
        </w:rPr>
        <w:t>яких</w:t>
      </w:r>
      <w:proofErr w:type="spellEnd"/>
      <w:r>
        <w:rPr>
          <w:color w:val="000000"/>
          <w:sz w:val="28"/>
          <w:szCs w:val="28"/>
        </w:rPr>
        <w:t xml:space="preserve"> </w:t>
      </w:r>
      <w:proofErr w:type="spellStart"/>
      <w:r>
        <w:rPr>
          <w:color w:val="000000"/>
          <w:sz w:val="28"/>
          <w:szCs w:val="28"/>
        </w:rPr>
        <w:t>подій</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трапляються</w:t>
      </w:r>
      <w:proofErr w:type="spellEnd"/>
      <w:r>
        <w:rPr>
          <w:color w:val="000000"/>
          <w:sz w:val="28"/>
          <w:szCs w:val="28"/>
        </w:rPr>
        <w:t xml:space="preserve"> </w:t>
      </w:r>
      <w:proofErr w:type="spellStart"/>
      <w:r>
        <w:rPr>
          <w:color w:val="000000"/>
          <w:sz w:val="28"/>
          <w:szCs w:val="28"/>
        </w:rPr>
        <w:t>взагалі</w:t>
      </w:r>
      <w:proofErr w:type="spellEnd"/>
      <w:r>
        <w:rPr>
          <w:color w:val="000000"/>
          <w:sz w:val="28"/>
          <w:szCs w:val="28"/>
        </w:rPr>
        <w:t xml:space="preserve"> та </w:t>
      </w:r>
      <w:proofErr w:type="spellStart"/>
      <w:r>
        <w:rPr>
          <w:color w:val="000000"/>
          <w:sz w:val="28"/>
          <w:szCs w:val="28"/>
        </w:rPr>
        <w:t>особисто</w:t>
      </w:r>
      <w:proofErr w:type="spellEnd"/>
      <w:r>
        <w:rPr>
          <w:color w:val="000000"/>
          <w:sz w:val="28"/>
          <w:szCs w:val="28"/>
        </w:rPr>
        <w:t xml:space="preserve"> з нами. </w:t>
      </w:r>
      <w:proofErr w:type="spellStart"/>
      <w:r>
        <w:rPr>
          <w:color w:val="000000"/>
          <w:sz w:val="28"/>
          <w:szCs w:val="28"/>
        </w:rPr>
        <w:t>Мотивація</w:t>
      </w:r>
      <w:proofErr w:type="spellEnd"/>
      <w:r>
        <w:rPr>
          <w:color w:val="000000"/>
          <w:sz w:val="28"/>
          <w:szCs w:val="28"/>
        </w:rPr>
        <w:t xml:space="preserve"> </w:t>
      </w:r>
      <w:proofErr w:type="spellStart"/>
      <w:r>
        <w:rPr>
          <w:color w:val="000000"/>
          <w:sz w:val="28"/>
          <w:szCs w:val="28"/>
        </w:rPr>
        <w:t>даного</w:t>
      </w:r>
      <w:proofErr w:type="spellEnd"/>
      <w:r>
        <w:rPr>
          <w:color w:val="000000"/>
          <w:sz w:val="28"/>
          <w:szCs w:val="28"/>
        </w:rPr>
        <w:t xml:space="preserve"> заходу </w:t>
      </w:r>
      <w:proofErr w:type="spellStart"/>
      <w:r>
        <w:rPr>
          <w:color w:val="000000"/>
          <w:sz w:val="28"/>
          <w:szCs w:val="28"/>
        </w:rPr>
        <w:t>випливає</w:t>
      </w:r>
      <w:proofErr w:type="spellEnd"/>
      <w:r>
        <w:rPr>
          <w:color w:val="000000"/>
          <w:sz w:val="28"/>
          <w:szCs w:val="28"/>
        </w:rPr>
        <w:t xml:space="preserve"> </w:t>
      </w:r>
      <w:proofErr w:type="spellStart"/>
      <w:r>
        <w:rPr>
          <w:color w:val="000000"/>
          <w:sz w:val="28"/>
          <w:szCs w:val="28"/>
        </w:rPr>
        <w:t>із</w:t>
      </w:r>
      <w:proofErr w:type="spellEnd"/>
      <w:r>
        <w:rPr>
          <w:color w:val="000000"/>
          <w:sz w:val="28"/>
          <w:szCs w:val="28"/>
        </w:rPr>
        <w:t xml:space="preserve"> </w:t>
      </w:r>
      <w:proofErr w:type="spellStart"/>
      <w:r>
        <w:rPr>
          <w:color w:val="000000"/>
          <w:sz w:val="28"/>
          <w:szCs w:val="28"/>
        </w:rPr>
        <w:t>її</w:t>
      </w:r>
      <w:proofErr w:type="spellEnd"/>
      <w:r>
        <w:rPr>
          <w:color w:val="000000"/>
          <w:sz w:val="28"/>
          <w:szCs w:val="28"/>
        </w:rPr>
        <w:t xml:space="preserve"> мети, а </w:t>
      </w:r>
      <w:proofErr w:type="spellStart"/>
      <w:r>
        <w:rPr>
          <w:color w:val="000000"/>
          <w:sz w:val="28"/>
          <w:szCs w:val="28"/>
        </w:rPr>
        <w:t>саме</w:t>
      </w:r>
      <w:proofErr w:type="spellEnd"/>
      <w:r>
        <w:rPr>
          <w:color w:val="000000"/>
          <w:sz w:val="28"/>
          <w:szCs w:val="28"/>
        </w:rPr>
        <w:t xml:space="preserve">: </w:t>
      </w:r>
      <w:proofErr w:type="spellStart"/>
      <w:r>
        <w:rPr>
          <w:color w:val="000000"/>
          <w:sz w:val="28"/>
          <w:szCs w:val="28"/>
        </w:rPr>
        <w:t>привернути</w:t>
      </w:r>
      <w:proofErr w:type="spellEnd"/>
      <w:r>
        <w:rPr>
          <w:color w:val="000000"/>
          <w:sz w:val="28"/>
          <w:szCs w:val="28"/>
        </w:rPr>
        <w:t xml:space="preserve"> </w:t>
      </w:r>
      <w:proofErr w:type="spellStart"/>
      <w:r>
        <w:rPr>
          <w:color w:val="000000"/>
          <w:sz w:val="28"/>
          <w:szCs w:val="28"/>
        </w:rPr>
        <w:t>увагу</w:t>
      </w:r>
      <w:proofErr w:type="spellEnd"/>
      <w:r>
        <w:rPr>
          <w:color w:val="000000"/>
          <w:sz w:val="28"/>
          <w:szCs w:val="28"/>
        </w:rPr>
        <w:t xml:space="preserve"> до </w:t>
      </w:r>
      <w:proofErr w:type="spellStart"/>
      <w:r>
        <w:rPr>
          <w:color w:val="000000"/>
          <w:sz w:val="28"/>
          <w:szCs w:val="28"/>
        </w:rPr>
        <w:t>різноманітності</w:t>
      </w:r>
      <w:proofErr w:type="spellEnd"/>
      <w:r>
        <w:rPr>
          <w:color w:val="000000"/>
          <w:sz w:val="28"/>
          <w:szCs w:val="28"/>
        </w:rPr>
        <w:t xml:space="preserve"> </w:t>
      </w:r>
      <w:proofErr w:type="spellStart"/>
      <w:r>
        <w:rPr>
          <w:color w:val="000000"/>
          <w:sz w:val="28"/>
          <w:szCs w:val="28"/>
        </w:rPr>
        <w:t>сучасного</w:t>
      </w:r>
      <w:proofErr w:type="spellEnd"/>
      <w:r>
        <w:rPr>
          <w:color w:val="000000"/>
          <w:sz w:val="28"/>
          <w:szCs w:val="28"/>
        </w:rPr>
        <w:t xml:space="preserve"> </w:t>
      </w:r>
      <w:proofErr w:type="spellStart"/>
      <w:r>
        <w:rPr>
          <w:color w:val="000000"/>
          <w:sz w:val="28"/>
          <w:szCs w:val="28"/>
        </w:rPr>
        <w:t>музичного</w:t>
      </w:r>
      <w:proofErr w:type="spellEnd"/>
      <w:r>
        <w:rPr>
          <w:color w:val="000000"/>
          <w:sz w:val="28"/>
          <w:szCs w:val="28"/>
        </w:rPr>
        <w:t xml:space="preserve"> </w:t>
      </w:r>
      <w:proofErr w:type="spellStart"/>
      <w:r>
        <w:rPr>
          <w:color w:val="000000"/>
          <w:sz w:val="28"/>
          <w:szCs w:val="28"/>
        </w:rPr>
        <w:t>мистецтва</w:t>
      </w:r>
      <w:proofErr w:type="spellEnd"/>
      <w:r>
        <w:rPr>
          <w:color w:val="000000"/>
          <w:sz w:val="28"/>
          <w:szCs w:val="28"/>
        </w:rPr>
        <w:t xml:space="preserve"> в </w:t>
      </w:r>
      <w:proofErr w:type="spellStart"/>
      <w:r>
        <w:rPr>
          <w:color w:val="000000"/>
          <w:sz w:val="28"/>
          <w:szCs w:val="28"/>
        </w:rPr>
        <w:t>Україні</w:t>
      </w:r>
      <w:proofErr w:type="spellEnd"/>
      <w:r>
        <w:rPr>
          <w:color w:val="000000"/>
          <w:sz w:val="28"/>
          <w:szCs w:val="28"/>
        </w:rPr>
        <w:t xml:space="preserve">, </w:t>
      </w:r>
      <w:proofErr w:type="spellStart"/>
      <w:proofErr w:type="gramStart"/>
      <w:r>
        <w:rPr>
          <w:color w:val="000000"/>
          <w:sz w:val="28"/>
          <w:szCs w:val="28"/>
        </w:rPr>
        <w:t>згадати</w:t>
      </w:r>
      <w:proofErr w:type="spellEnd"/>
      <w:r>
        <w:rPr>
          <w:color w:val="000000"/>
          <w:sz w:val="28"/>
          <w:szCs w:val="28"/>
        </w:rPr>
        <w:t xml:space="preserve">  </w:t>
      </w:r>
      <w:proofErr w:type="spellStart"/>
      <w:r>
        <w:rPr>
          <w:color w:val="000000"/>
          <w:sz w:val="28"/>
          <w:szCs w:val="28"/>
        </w:rPr>
        <w:t>історію</w:t>
      </w:r>
      <w:proofErr w:type="spellEnd"/>
      <w:proofErr w:type="gramEnd"/>
      <w:r>
        <w:rPr>
          <w:color w:val="000000"/>
          <w:sz w:val="28"/>
          <w:szCs w:val="28"/>
        </w:rPr>
        <w:t xml:space="preserve"> </w:t>
      </w:r>
      <w:proofErr w:type="spellStart"/>
      <w:r>
        <w:rPr>
          <w:color w:val="000000"/>
          <w:sz w:val="28"/>
          <w:szCs w:val="28"/>
        </w:rPr>
        <w:t>музики</w:t>
      </w:r>
      <w:proofErr w:type="spellEnd"/>
      <w:r>
        <w:rPr>
          <w:color w:val="000000"/>
          <w:sz w:val="28"/>
          <w:szCs w:val="28"/>
        </w:rPr>
        <w:t xml:space="preserve"> та </w:t>
      </w:r>
      <w:proofErr w:type="spellStart"/>
      <w:r>
        <w:rPr>
          <w:color w:val="000000"/>
          <w:sz w:val="28"/>
          <w:szCs w:val="28"/>
        </w:rPr>
        <w:t>видатних</w:t>
      </w:r>
      <w:proofErr w:type="spellEnd"/>
      <w:r>
        <w:rPr>
          <w:color w:val="000000"/>
          <w:sz w:val="28"/>
          <w:szCs w:val="28"/>
        </w:rPr>
        <w:t xml:space="preserve"> </w:t>
      </w:r>
      <w:proofErr w:type="spellStart"/>
      <w:r>
        <w:rPr>
          <w:color w:val="000000"/>
          <w:sz w:val="28"/>
          <w:szCs w:val="28"/>
        </w:rPr>
        <w:t>митців</w:t>
      </w:r>
      <w:proofErr w:type="spellEnd"/>
      <w:r>
        <w:rPr>
          <w:color w:val="000000"/>
          <w:sz w:val="28"/>
          <w:szCs w:val="28"/>
        </w:rPr>
        <w:t xml:space="preserve"> </w:t>
      </w:r>
      <w:proofErr w:type="spellStart"/>
      <w:r>
        <w:rPr>
          <w:color w:val="000000"/>
          <w:sz w:val="28"/>
          <w:szCs w:val="28"/>
        </w:rPr>
        <w:t>минулого</w:t>
      </w:r>
      <w:proofErr w:type="spellEnd"/>
      <w:r>
        <w:rPr>
          <w:color w:val="000000"/>
          <w:sz w:val="28"/>
          <w:szCs w:val="28"/>
        </w:rPr>
        <w:t xml:space="preserve"> та </w:t>
      </w:r>
      <w:proofErr w:type="spellStart"/>
      <w:r>
        <w:rPr>
          <w:color w:val="000000"/>
          <w:sz w:val="28"/>
          <w:szCs w:val="28"/>
        </w:rPr>
        <w:t>сучасності</w:t>
      </w:r>
      <w:proofErr w:type="spellEnd"/>
      <w:r>
        <w:rPr>
          <w:color w:val="000000"/>
          <w:sz w:val="28"/>
          <w:szCs w:val="28"/>
        </w:rPr>
        <w:t xml:space="preserve">. Та головною </w:t>
      </w:r>
      <w:proofErr w:type="spellStart"/>
      <w:r>
        <w:rPr>
          <w:color w:val="000000"/>
          <w:sz w:val="28"/>
          <w:szCs w:val="28"/>
        </w:rPr>
        <w:t>нашою</w:t>
      </w:r>
      <w:proofErr w:type="spellEnd"/>
      <w:r>
        <w:rPr>
          <w:color w:val="000000"/>
          <w:sz w:val="28"/>
          <w:szCs w:val="28"/>
        </w:rPr>
        <w:t xml:space="preserve"> </w:t>
      </w:r>
      <w:proofErr w:type="spellStart"/>
      <w:r>
        <w:rPr>
          <w:color w:val="000000"/>
          <w:sz w:val="28"/>
          <w:szCs w:val="28"/>
        </w:rPr>
        <w:t>мотивацією</w:t>
      </w:r>
      <w:proofErr w:type="spellEnd"/>
      <w:r>
        <w:rPr>
          <w:color w:val="000000"/>
          <w:sz w:val="28"/>
          <w:szCs w:val="28"/>
        </w:rPr>
        <w:t xml:space="preserve"> </w:t>
      </w:r>
      <w:proofErr w:type="spellStart"/>
      <w:r>
        <w:rPr>
          <w:color w:val="000000"/>
          <w:sz w:val="28"/>
          <w:szCs w:val="28"/>
        </w:rPr>
        <w:t>виступає</w:t>
      </w:r>
      <w:proofErr w:type="spellEnd"/>
      <w:r>
        <w:rPr>
          <w:color w:val="000000"/>
          <w:sz w:val="28"/>
          <w:szCs w:val="28"/>
        </w:rPr>
        <w:t xml:space="preserve"> </w:t>
      </w:r>
      <w:proofErr w:type="spellStart"/>
      <w:r>
        <w:rPr>
          <w:color w:val="000000"/>
          <w:sz w:val="28"/>
          <w:szCs w:val="28"/>
        </w:rPr>
        <w:t>бажання</w:t>
      </w:r>
      <w:proofErr w:type="spellEnd"/>
      <w:r>
        <w:rPr>
          <w:color w:val="000000"/>
          <w:sz w:val="28"/>
          <w:szCs w:val="28"/>
        </w:rPr>
        <w:t xml:space="preserve"> </w:t>
      </w:r>
      <w:proofErr w:type="spellStart"/>
      <w:r>
        <w:rPr>
          <w:color w:val="000000"/>
          <w:sz w:val="28"/>
          <w:szCs w:val="28"/>
        </w:rPr>
        <w:t>популяризувати</w:t>
      </w:r>
      <w:proofErr w:type="spellEnd"/>
      <w:r>
        <w:rPr>
          <w:color w:val="000000"/>
          <w:sz w:val="28"/>
          <w:szCs w:val="28"/>
        </w:rPr>
        <w:t xml:space="preserve"> </w:t>
      </w:r>
      <w:proofErr w:type="spellStart"/>
      <w:r>
        <w:rPr>
          <w:color w:val="000000"/>
          <w:sz w:val="28"/>
          <w:szCs w:val="28"/>
        </w:rPr>
        <w:t>українську</w:t>
      </w:r>
      <w:proofErr w:type="spellEnd"/>
      <w:r>
        <w:rPr>
          <w:color w:val="000000"/>
          <w:sz w:val="28"/>
          <w:szCs w:val="28"/>
        </w:rPr>
        <w:t xml:space="preserve"> </w:t>
      </w:r>
      <w:proofErr w:type="spellStart"/>
      <w:r>
        <w:rPr>
          <w:color w:val="000000"/>
          <w:sz w:val="28"/>
          <w:szCs w:val="28"/>
        </w:rPr>
        <w:t>музику</w:t>
      </w:r>
      <w:proofErr w:type="spellEnd"/>
      <w:r>
        <w:rPr>
          <w:color w:val="000000"/>
          <w:sz w:val="28"/>
          <w:szCs w:val="28"/>
        </w:rPr>
        <w:t xml:space="preserve"> </w:t>
      </w:r>
      <w:proofErr w:type="spellStart"/>
      <w:r>
        <w:rPr>
          <w:color w:val="000000"/>
          <w:sz w:val="28"/>
          <w:szCs w:val="28"/>
        </w:rPr>
        <w:t>серед</w:t>
      </w:r>
      <w:proofErr w:type="spellEnd"/>
      <w:r>
        <w:rPr>
          <w:color w:val="000000"/>
          <w:sz w:val="28"/>
          <w:szCs w:val="28"/>
        </w:rPr>
        <w:t xml:space="preserve"> </w:t>
      </w:r>
      <w:proofErr w:type="spellStart"/>
      <w:r>
        <w:rPr>
          <w:color w:val="000000"/>
          <w:sz w:val="28"/>
          <w:szCs w:val="28"/>
        </w:rPr>
        <w:t>молоді</w:t>
      </w:r>
      <w:proofErr w:type="spellEnd"/>
      <w:r>
        <w:rPr>
          <w:color w:val="000000"/>
          <w:sz w:val="28"/>
          <w:szCs w:val="28"/>
        </w:rPr>
        <w:t xml:space="preserve">. </w:t>
      </w:r>
    </w:p>
    <w:p w14:paraId="38124742" w14:textId="77777777" w:rsidR="0030480F" w:rsidRDefault="0030480F" w:rsidP="00E17220">
      <w:pPr>
        <w:pStyle w:val="a3"/>
        <w:spacing w:before="240" w:beforeAutospacing="0" w:after="240" w:afterAutospacing="0"/>
        <w:ind w:firstLine="567"/>
        <w:contextualSpacing/>
        <w:jc w:val="both"/>
      </w:pPr>
      <w:r>
        <w:rPr>
          <w:b/>
          <w:bCs/>
          <w:color w:val="000000"/>
          <w:sz w:val="28"/>
          <w:szCs w:val="28"/>
        </w:rPr>
        <w:t xml:space="preserve">ІІІ. </w:t>
      </w:r>
      <w:proofErr w:type="spellStart"/>
      <w:r>
        <w:rPr>
          <w:b/>
          <w:bCs/>
          <w:color w:val="000000"/>
          <w:sz w:val="28"/>
          <w:szCs w:val="28"/>
        </w:rPr>
        <w:t>Основна</w:t>
      </w:r>
      <w:proofErr w:type="spellEnd"/>
      <w:r>
        <w:rPr>
          <w:b/>
          <w:bCs/>
          <w:color w:val="000000"/>
          <w:sz w:val="28"/>
          <w:szCs w:val="28"/>
        </w:rPr>
        <w:t xml:space="preserve"> </w:t>
      </w:r>
      <w:proofErr w:type="spellStart"/>
      <w:r>
        <w:rPr>
          <w:b/>
          <w:bCs/>
          <w:color w:val="000000"/>
          <w:sz w:val="28"/>
          <w:szCs w:val="28"/>
        </w:rPr>
        <w:t>частина</w:t>
      </w:r>
      <w:proofErr w:type="spellEnd"/>
      <w:r>
        <w:rPr>
          <w:b/>
          <w:bCs/>
          <w:color w:val="000000"/>
          <w:sz w:val="28"/>
          <w:szCs w:val="28"/>
        </w:rPr>
        <w:t xml:space="preserve"> (слайд 3 - </w:t>
      </w:r>
      <w:proofErr w:type="spellStart"/>
      <w:r>
        <w:rPr>
          <w:b/>
          <w:bCs/>
          <w:color w:val="000000"/>
          <w:sz w:val="28"/>
          <w:szCs w:val="28"/>
        </w:rPr>
        <w:t>питання</w:t>
      </w:r>
      <w:proofErr w:type="spellEnd"/>
      <w:r>
        <w:rPr>
          <w:b/>
          <w:bCs/>
          <w:color w:val="000000"/>
          <w:sz w:val="28"/>
          <w:szCs w:val="28"/>
        </w:rPr>
        <w:t>)</w:t>
      </w:r>
    </w:p>
    <w:p w14:paraId="304481C6" w14:textId="77777777" w:rsidR="0030480F" w:rsidRDefault="0030480F" w:rsidP="00E17220">
      <w:pPr>
        <w:pStyle w:val="a3"/>
        <w:spacing w:before="240" w:beforeAutospacing="0" w:after="240" w:afterAutospacing="0"/>
        <w:ind w:firstLine="567"/>
        <w:contextualSpacing/>
        <w:jc w:val="both"/>
      </w:pPr>
      <w:proofErr w:type="spellStart"/>
      <w:r>
        <w:rPr>
          <w:i/>
          <w:iCs/>
          <w:color w:val="202122"/>
          <w:sz w:val="28"/>
          <w:szCs w:val="28"/>
          <w:shd w:val="clear" w:color="auto" w:fill="FFFFFF"/>
        </w:rPr>
        <w:t>Скажіть</w:t>
      </w:r>
      <w:proofErr w:type="spellEnd"/>
      <w:r>
        <w:rPr>
          <w:i/>
          <w:iCs/>
          <w:color w:val="202122"/>
          <w:sz w:val="28"/>
          <w:szCs w:val="28"/>
          <w:shd w:val="clear" w:color="auto" w:fill="FFFFFF"/>
        </w:rPr>
        <w:t xml:space="preserve">, будь ласка, </w:t>
      </w:r>
      <w:proofErr w:type="spellStart"/>
      <w:r>
        <w:rPr>
          <w:i/>
          <w:iCs/>
          <w:color w:val="202122"/>
          <w:sz w:val="28"/>
          <w:szCs w:val="28"/>
          <w:shd w:val="clear" w:color="auto" w:fill="FFFFFF"/>
        </w:rPr>
        <w:t>чи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слухаєте</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укр. </w:t>
      </w:r>
      <w:proofErr w:type="spellStart"/>
      <w:r>
        <w:rPr>
          <w:i/>
          <w:iCs/>
          <w:color w:val="202122"/>
          <w:sz w:val="28"/>
          <w:szCs w:val="28"/>
          <w:shd w:val="clear" w:color="auto" w:fill="FFFFFF"/>
        </w:rPr>
        <w:t>виконавців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Яких</w:t>
      </w:r>
      <w:proofErr w:type="spellEnd"/>
      <w:r>
        <w:rPr>
          <w:i/>
          <w:iCs/>
          <w:color w:val="202122"/>
          <w:sz w:val="28"/>
          <w:szCs w:val="28"/>
          <w:shd w:val="clear" w:color="auto" w:fill="FFFFFF"/>
        </w:rPr>
        <w:t xml:space="preserve">? Чим вони вам </w:t>
      </w:r>
      <w:proofErr w:type="spellStart"/>
      <w:r>
        <w:rPr>
          <w:i/>
          <w:iCs/>
          <w:color w:val="202122"/>
          <w:sz w:val="28"/>
          <w:szCs w:val="28"/>
          <w:shd w:val="clear" w:color="auto" w:fill="FFFFFF"/>
        </w:rPr>
        <w:t>подобаються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Можливо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сенс</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пісні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музика</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мелодійність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етнічність</w:t>
      </w:r>
      <w:proofErr w:type="spellEnd"/>
      <w:r>
        <w:rPr>
          <w:i/>
          <w:iCs/>
          <w:color w:val="202122"/>
          <w:sz w:val="28"/>
          <w:szCs w:val="28"/>
          <w:shd w:val="clear" w:color="auto" w:fill="FFFFFF"/>
        </w:rPr>
        <w:t>, …?</w:t>
      </w:r>
    </w:p>
    <w:p w14:paraId="4F3357C1"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В (слайд 4): </w:t>
      </w:r>
      <w:proofErr w:type="spellStart"/>
      <w:r>
        <w:rPr>
          <w:b/>
          <w:bCs/>
          <w:color w:val="202122"/>
          <w:sz w:val="28"/>
          <w:szCs w:val="28"/>
          <w:shd w:val="clear" w:color="auto" w:fill="FFFFFF"/>
        </w:rPr>
        <w:t>Украї́нська</w:t>
      </w:r>
      <w:proofErr w:type="spellEnd"/>
      <w:r>
        <w:rPr>
          <w:b/>
          <w:bCs/>
          <w:color w:val="202122"/>
          <w:sz w:val="28"/>
          <w:szCs w:val="28"/>
          <w:shd w:val="clear" w:color="auto" w:fill="FFFFFF"/>
        </w:rPr>
        <w:t> </w:t>
      </w:r>
      <w:proofErr w:type="spellStart"/>
      <w:r>
        <w:rPr>
          <w:b/>
          <w:bCs/>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починає</w:t>
      </w:r>
      <w:proofErr w:type="spellEnd"/>
      <w:r>
        <w:rPr>
          <w:color w:val="202122"/>
          <w:sz w:val="28"/>
          <w:szCs w:val="28"/>
          <w:shd w:val="clear" w:color="auto" w:fill="FFFFFF"/>
        </w:rPr>
        <w:t xml:space="preserve"> </w:t>
      </w:r>
      <w:proofErr w:type="spellStart"/>
      <w:r>
        <w:rPr>
          <w:color w:val="202122"/>
          <w:sz w:val="28"/>
          <w:szCs w:val="28"/>
          <w:shd w:val="clear" w:color="auto" w:fill="FFFFFF"/>
        </w:rPr>
        <w:t>власний</w:t>
      </w:r>
      <w:proofErr w:type="spellEnd"/>
      <w:r>
        <w:rPr>
          <w:color w:val="202122"/>
          <w:sz w:val="28"/>
          <w:szCs w:val="28"/>
          <w:shd w:val="clear" w:color="auto" w:fill="FFFFFF"/>
        </w:rPr>
        <w:t xml:space="preserve"> </w:t>
      </w:r>
      <w:proofErr w:type="spellStart"/>
      <w:r>
        <w:rPr>
          <w:color w:val="202122"/>
          <w:sz w:val="28"/>
          <w:szCs w:val="28"/>
          <w:shd w:val="clear" w:color="auto" w:fill="FFFFFF"/>
        </w:rPr>
        <w:t>відлік</w:t>
      </w:r>
      <w:proofErr w:type="spellEnd"/>
      <w:r>
        <w:rPr>
          <w:color w:val="202122"/>
          <w:sz w:val="28"/>
          <w:szCs w:val="28"/>
          <w:shd w:val="clear" w:color="auto" w:fill="FFFFFF"/>
        </w:rPr>
        <w:t xml:space="preserve"> </w:t>
      </w:r>
      <w:proofErr w:type="spellStart"/>
      <w:r>
        <w:rPr>
          <w:color w:val="202122"/>
          <w:sz w:val="28"/>
          <w:szCs w:val="28"/>
          <w:shd w:val="clear" w:color="auto" w:fill="FFFFFF"/>
        </w:rPr>
        <w:t>із</w:t>
      </w:r>
      <w:proofErr w:type="spellEnd"/>
      <w:r>
        <w:rPr>
          <w:color w:val="202122"/>
          <w:sz w:val="28"/>
          <w:szCs w:val="28"/>
          <w:shd w:val="clear" w:color="auto" w:fill="FFFFFF"/>
        </w:rPr>
        <w:t xml:space="preserve"> </w:t>
      </w:r>
      <w:hyperlink r:id="rId36" w:history="1">
        <w:r>
          <w:rPr>
            <w:rStyle w:val="a4"/>
            <w:color w:val="202122"/>
            <w:sz w:val="28"/>
            <w:szCs w:val="28"/>
            <w:shd w:val="clear" w:color="auto" w:fill="FFFFFF"/>
          </w:rPr>
          <w:t xml:space="preserve">IX </w:t>
        </w:r>
        <w:proofErr w:type="spellStart"/>
        <w:r>
          <w:rPr>
            <w:rStyle w:val="a4"/>
            <w:color w:val="202122"/>
            <w:sz w:val="28"/>
            <w:szCs w:val="28"/>
            <w:shd w:val="clear" w:color="auto" w:fill="FFFFFF"/>
          </w:rPr>
          <w:t>століття</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нашої</w:t>
      </w:r>
      <w:proofErr w:type="spellEnd"/>
      <w:r>
        <w:rPr>
          <w:color w:val="202122"/>
          <w:sz w:val="28"/>
          <w:szCs w:val="28"/>
          <w:shd w:val="clear" w:color="auto" w:fill="FFFFFF"/>
        </w:rPr>
        <w:t xml:space="preserve"> </w:t>
      </w:r>
      <w:proofErr w:type="spellStart"/>
      <w:r>
        <w:rPr>
          <w:color w:val="202122"/>
          <w:sz w:val="28"/>
          <w:szCs w:val="28"/>
          <w:shd w:val="clear" w:color="auto" w:fill="FFFFFF"/>
        </w:rPr>
        <w:t>ери</w:t>
      </w:r>
      <w:proofErr w:type="spellEnd"/>
      <w:r>
        <w:rPr>
          <w:color w:val="202122"/>
          <w:sz w:val="28"/>
          <w:szCs w:val="28"/>
          <w:shd w:val="clear" w:color="auto" w:fill="FFFFFF"/>
        </w:rPr>
        <w:t xml:space="preserve"> — </w:t>
      </w:r>
      <w:proofErr w:type="spellStart"/>
      <w:r>
        <w:rPr>
          <w:color w:val="202122"/>
          <w:sz w:val="28"/>
          <w:szCs w:val="28"/>
          <w:shd w:val="clear" w:color="auto" w:fill="FFFFFF"/>
        </w:rPr>
        <w:t>часів</w:t>
      </w:r>
      <w:proofErr w:type="spellEnd"/>
      <w:r>
        <w:rPr>
          <w:color w:val="202122"/>
          <w:sz w:val="28"/>
          <w:szCs w:val="28"/>
          <w:shd w:val="clear" w:color="auto" w:fill="FFFFFF"/>
        </w:rPr>
        <w:t xml:space="preserve"> </w:t>
      </w:r>
      <w:proofErr w:type="spellStart"/>
      <w:r>
        <w:rPr>
          <w:color w:val="202122"/>
          <w:sz w:val="28"/>
          <w:szCs w:val="28"/>
          <w:shd w:val="clear" w:color="auto" w:fill="FFFFFF"/>
        </w:rPr>
        <w:t>становлення</w:t>
      </w:r>
      <w:proofErr w:type="spellEnd"/>
      <w:r>
        <w:rPr>
          <w:color w:val="202122"/>
          <w:sz w:val="28"/>
          <w:szCs w:val="28"/>
          <w:shd w:val="clear" w:color="auto" w:fill="FFFFFF"/>
        </w:rPr>
        <w:t xml:space="preserve"> </w:t>
      </w:r>
      <w:hyperlink r:id="rId37" w:history="1">
        <w:proofErr w:type="spellStart"/>
        <w:r>
          <w:rPr>
            <w:rStyle w:val="a4"/>
            <w:color w:val="202122"/>
            <w:sz w:val="28"/>
            <w:szCs w:val="28"/>
            <w:shd w:val="clear" w:color="auto" w:fill="FFFFFF"/>
          </w:rPr>
          <w:t>Київської</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Русі</w:t>
        </w:r>
        <w:proofErr w:type="spellEnd"/>
      </w:hyperlink>
      <w:r>
        <w:rPr>
          <w:color w:val="202122"/>
          <w:sz w:val="28"/>
          <w:szCs w:val="28"/>
          <w:shd w:val="clear" w:color="auto" w:fill="FFFFFF"/>
        </w:rPr>
        <w:t xml:space="preserve"> і у </w:t>
      </w:r>
      <w:proofErr w:type="spellStart"/>
      <w:r>
        <w:rPr>
          <w:color w:val="202122"/>
          <w:sz w:val="28"/>
          <w:szCs w:val="28"/>
          <w:shd w:val="clear" w:color="auto" w:fill="FFFFFF"/>
        </w:rPr>
        <w:t>своєму</w:t>
      </w:r>
      <w:proofErr w:type="spellEnd"/>
      <w:r>
        <w:rPr>
          <w:color w:val="202122"/>
          <w:sz w:val="28"/>
          <w:szCs w:val="28"/>
          <w:shd w:val="clear" w:color="auto" w:fill="FFFFFF"/>
        </w:rPr>
        <w:t xml:space="preserve"> </w:t>
      </w:r>
      <w:proofErr w:type="spellStart"/>
      <w:r>
        <w:rPr>
          <w:color w:val="202122"/>
          <w:sz w:val="28"/>
          <w:szCs w:val="28"/>
          <w:shd w:val="clear" w:color="auto" w:fill="FFFFFF"/>
        </w:rPr>
        <w:t>розвитку</w:t>
      </w:r>
      <w:proofErr w:type="spellEnd"/>
      <w:r>
        <w:rPr>
          <w:color w:val="202122"/>
          <w:sz w:val="28"/>
          <w:szCs w:val="28"/>
          <w:shd w:val="clear" w:color="auto" w:fill="FFFFFF"/>
        </w:rPr>
        <w:t xml:space="preserve"> </w:t>
      </w:r>
      <w:proofErr w:type="spellStart"/>
      <w:r>
        <w:rPr>
          <w:color w:val="202122"/>
          <w:sz w:val="28"/>
          <w:szCs w:val="28"/>
          <w:shd w:val="clear" w:color="auto" w:fill="FFFFFF"/>
        </w:rPr>
        <w:t>охоплює</w:t>
      </w:r>
      <w:proofErr w:type="spellEnd"/>
      <w:r>
        <w:rPr>
          <w:color w:val="202122"/>
          <w:sz w:val="28"/>
          <w:szCs w:val="28"/>
          <w:shd w:val="clear" w:color="auto" w:fill="FFFFFF"/>
        </w:rPr>
        <w:t xml:space="preserve"> </w:t>
      </w:r>
      <w:proofErr w:type="spellStart"/>
      <w:r>
        <w:rPr>
          <w:color w:val="202122"/>
          <w:sz w:val="28"/>
          <w:szCs w:val="28"/>
          <w:shd w:val="clear" w:color="auto" w:fill="FFFFFF"/>
        </w:rPr>
        <w:t>переважно</w:t>
      </w:r>
      <w:proofErr w:type="spellEnd"/>
      <w:r>
        <w:rPr>
          <w:color w:val="202122"/>
          <w:sz w:val="28"/>
          <w:szCs w:val="28"/>
          <w:shd w:val="clear" w:color="auto" w:fill="FFFFFF"/>
        </w:rPr>
        <w:t xml:space="preserve"> </w:t>
      </w:r>
      <w:proofErr w:type="spellStart"/>
      <w:r>
        <w:rPr>
          <w:color w:val="202122"/>
          <w:sz w:val="28"/>
          <w:szCs w:val="28"/>
          <w:shd w:val="clear" w:color="auto" w:fill="FFFFFF"/>
        </w:rPr>
        <w:t>всі</w:t>
      </w:r>
      <w:proofErr w:type="spellEnd"/>
      <w:r>
        <w:rPr>
          <w:color w:val="202122"/>
          <w:sz w:val="28"/>
          <w:szCs w:val="28"/>
          <w:shd w:val="clear" w:color="auto" w:fill="FFFFFF"/>
        </w:rPr>
        <w:t xml:space="preserve"> </w:t>
      </w:r>
      <w:proofErr w:type="spellStart"/>
      <w:r>
        <w:rPr>
          <w:color w:val="202122"/>
          <w:sz w:val="28"/>
          <w:szCs w:val="28"/>
          <w:shd w:val="clear" w:color="auto" w:fill="FFFFFF"/>
        </w:rPr>
        <w:t>види</w:t>
      </w:r>
      <w:proofErr w:type="spellEnd"/>
      <w:r>
        <w:rPr>
          <w:color w:val="202122"/>
          <w:sz w:val="28"/>
          <w:szCs w:val="28"/>
          <w:shd w:val="clear" w:color="auto" w:fill="FFFFFF"/>
        </w:rPr>
        <w:t xml:space="preserve"> </w:t>
      </w:r>
      <w:hyperlink r:id="rId38" w:history="1">
        <w:proofErr w:type="spellStart"/>
        <w:r>
          <w:rPr>
            <w:rStyle w:val="a4"/>
            <w:color w:val="202122"/>
            <w:sz w:val="28"/>
            <w:szCs w:val="28"/>
            <w:shd w:val="clear" w:color="auto" w:fill="FFFFFF"/>
          </w:rPr>
          <w:t>музичного</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мистецтва</w:t>
        </w:r>
        <w:proofErr w:type="spellEnd"/>
      </w:hyperlink>
      <w:r>
        <w:rPr>
          <w:color w:val="202122"/>
          <w:sz w:val="28"/>
          <w:szCs w:val="28"/>
          <w:shd w:val="clear" w:color="auto" w:fill="FFFFFF"/>
        </w:rPr>
        <w:t xml:space="preserve"> — </w:t>
      </w:r>
      <w:hyperlink r:id="rId39" w:history="1">
        <w:proofErr w:type="spellStart"/>
        <w:r>
          <w:rPr>
            <w:rStyle w:val="a4"/>
            <w:color w:val="202122"/>
            <w:sz w:val="28"/>
            <w:szCs w:val="28"/>
            <w:shd w:val="clear" w:color="auto" w:fill="FFFFFF"/>
          </w:rPr>
          <w:t>народну</w:t>
        </w:r>
        <w:proofErr w:type="spellEnd"/>
      </w:hyperlink>
      <w:r>
        <w:rPr>
          <w:color w:val="202122"/>
          <w:sz w:val="28"/>
          <w:szCs w:val="28"/>
          <w:shd w:val="clear" w:color="auto" w:fill="FFFFFF"/>
        </w:rPr>
        <w:t xml:space="preserve"> і </w:t>
      </w:r>
      <w:proofErr w:type="spellStart"/>
      <w:r>
        <w:rPr>
          <w:color w:val="202122"/>
          <w:sz w:val="28"/>
          <w:szCs w:val="28"/>
          <w:shd w:val="clear" w:color="auto" w:fill="FFFFFF"/>
        </w:rPr>
        <w:t>професійну</w:t>
      </w:r>
      <w:proofErr w:type="spellEnd"/>
      <w:r>
        <w:rPr>
          <w:color w:val="202122"/>
          <w:sz w:val="28"/>
          <w:szCs w:val="28"/>
          <w:shd w:val="clear" w:color="auto" w:fill="FFFFFF"/>
        </w:rPr>
        <w:t xml:space="preserve">, </w:t>
      </w:r>
      <w:hyperlink r:id="rId40" w:history="1">
        <w:proofErr w:type="spellStart"/>
        <w:r>
          <w:rPr>
            <w:rStyle w:val="a4"/>
            <w:color w:val="202122"/>
            <w:sz w:val="28"/>
            <w:szCs w:val="28"/>
            <w:shd w:val="clear" w:color="auto" w:fill="FFFFFF"/>
          </w:rPr>
          <w:t>академічну</w:t>
        </w:r>
        <w:proofErr w:type="spellEnd"/>
      </w:hyperlink>
      <w:r>
        <w:rPr>
          <w:color w:val="202122"/>
          <w:sz w:val="28"/>
          <w:szCs w:val="28"/>
          <w:shd w:val="clear" w:color="auto" w:fill="FFFFFF"/>
        </w:rPr>
        <w:t xml:space="preserve"> і </w:t>
      </w:r>
      <w:hyperlink r:id="rId41" w:history="1">
        <w:proofErr w:type="spellStart"/>
        <w:r>
          <w:rPr>
            <w:rStyle w:val="a4"/>
            <w:color w:val="202122"/>
            <w:sz w:val="28"/>
            <w:szCs w:val="28"/>
            <w:shd w:val="clear" w:color="auto" w:fill="FFFFFF"/>
          </w:rPr>
          <w:t>популярну</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музику</w:t>
      </w:r>
      <w:proofErr w:type="spellEnd"/>
      <w:r>
        <w:rPr>
          <w:color w:val="202122"/>
          <w:sz w:val="28"/>
          <w:szCs w:val="28"/>
          <w:shd w:val="clear" w:color="auto" w:fill="FFFFFF"/>
        </w:rPr>
        <w:t xml:space="preserve">. </w:t>
      </w:r>
    </w:p>
    <w:p w14:paraId="7FBA643F" w14:textId="77777777" w:rsidR="0030480F" w:rsidRDefault="0030480F" w:rsidP="00E17220">
      <w:pPr>
        <w:pStyle w:val="a3"/>
        <w:shd w:val="clear" w:color="auto" w:fill="FFFFFF"/>
        <w:spacing w:beforeAutospacing="0" w:afterAutospacing="0"/>
        <w:ind w:firstLine="567"/>
        <w:contextualSpacing/>
        <w:jc w:val="both"/>
      </w:pPr>
      <w:proofErr w:type="spellStart"/>
      <w:r>
        <w:rPr>
          <w:color w:val="202122"/>
          <w:sz w:val="28"/>
          <w:szCs w:val="28"/>
          <w:shd w:val="clear" w:color="auto" w:fill="FFFFFF"/>
        </w:rPr>
        <w:lastRenderedPageBreak/>
        <w:t>Музичність</w:t>
      </w:r>
      <w:proofErr w:type="spellEnd"/>
      <w:r>
        <w:rPr>
          <w:color w:val="202122"/>
          <w:sz w:val="28"/>
          <w:szCs w:val="28"/>
          <w:shd w:val="clear" w:color="auto" w:fill="FFFFFF"/>
        </w:rPr>
        <w:t xml:space="preserve"> та </w:t>
      </w:r>
      <w:proofErr w:type="spellStart"/>
      <w:r>
        <w:rPr>
          <w:color w:val="202122"/>
          <w:sz w:val="28"/>
          <w:szCs w:val="28"/>
          <w:shd w:val="clear" w:color="auto" w:fill="FFFFFF"/>
        </w:rPr>
        <w:t>співучість</w:t>
      </w:r>
      <w:proofErr w:type="spellEnd"/>
      <w:r>
        <w:rPr>
          <w:color w:val="202122"/>
          <w:sz w:val="28"/>
          <w:szCs w:val="28"/>
          <w:shd w:val="clear" w:color="auto" w:fill="FFFFFF"/>
        </w:rPr>
        <w:t xml:space="preserve"> є одними з </w:t>
      </w:r>
      <w:proofErr w:type="spellStart"/>
      <w:r>
        <w:rPr>
          <w:color w:val="202122"/>
          <w:sz w:val="28"/>
          <w:szCs w:val="28"/>
          <w:shd w:val="clear" w:color="auto" w:fill="FFFFFF"/>
        </w:rPr>
        <w:t>характерних</w:t>
      </w:r>
      <w:proofErr w:type="spellEnd"/>
      <w:r>
        <w:rPr>
          <w:color w:val="202122"/>
          <w:sz w:val="28"/>
          <w:szCs w:val="28"/>
          <w:shd w:val="clear" w:color="auto" w:fill="FFFFFF"/>
        </w:rPr>
        <w:t xml:space="preserve"> рис </w:t>
      </w:r>
      <w:hyperlink r:id="rId42" w:history="1">
        <w:proofErr w:type="spellStart"/>
        <w:r>
          <w:rPr>
            <w:rStyle w:val="a4"/>
            <w:color w:val="202122"/>
            <w:sz w:val="28"/>
            <w:szCs w:val="28"/>
            <w:shd w:val="clear" w:color="auto" w:fill="FFFFFF"/>
          </w:rPr>
          <w:t>українців</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музичні</w:t>
      </w:r>
      <w:proofErr w:type="spellEnd"/>
      <w:r>
        <w:rPr>
          <w:color w:val="202122"/>
          <w:sz w:val="28"/>
          <w:szCs w:val="28"/>
          <w:shd w:val="clear" w:color="auto" w:fill="FFFFFF"/>
        </w:rPr>
        <w:t xml:space="preserve"> </w:t>
      </w:r>
      <w:proofErr w:type="spellStart"/>
      <w:r>
        <w:rPr>
          <w:color w:val="202122"/>
          <w:sz w:val="28"/>
          <w:szCs w:val="28"/>
          <w:shd w:val="clear" w:color="auto" w:fill="FFFFFF"/>
        </w:rPr>
        <w:t>традиції</w:t>
      </w:r>
      <w:proofErr w:type="spellEnd"/>
      <w:r>
        <w:rPr>
          <w:color w:val="202122"/>
          <w:sz w:val="28"/>
          <w:szCs w:val="28"/>
          <w:shd w:val="clear" w:color="auto" w:fill="FFFFFF"/>
        </w:rPr>
        <w:t xml:space="preserve"> на </w:t>
      </w:r>
      <w:proofErr w:type="spellStart"/>
      <w:r>
        <w:rPr>
          <w:color w:val="202122"/>
          <w:sz w:val="28"/>
          <w:szCs w:val="28"/>
          <w:shd w:val="clear" w:color="auto" w:fill="FFFFFF"/>
        </w:rPr>
        <w:t>території</w:t>
      </w:r>
      <w:proofErr w:type="spellEnd"/>
      <w:r>
        <w:rPr>
          <w:color w:val="202122"/>
          <w:sz w:val="28"/>
          <w:szCs w:val="28"/>
          <w:shd w:val="clear" w:color="auto" w:fill="FFFFFF"/>
        </w:rPr>
        <w:t xml:space="preserve"> </w:t>
      </w:r>
      <w:proofErr w:type="spellStart"/>
      <w:r>
        <w:rPr>
          <w:color w:val="202122"/>
          <w:sz w:val="28"/>
          <w:szCs w:val="28"/>
          <w:shd w:val="clear" w:color="auto" w:fill="FFFFFF"/>
        </w:rPr>
        <w:t>сучасної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України</w:t>
      </w:r>
      <w:proofErr w:type="spellEnd"/>
      <w:r>
        <w:rPr>
          <w:color w:val="202122"/>
          <w:sz w:val="28"/>
          <w:szCs w:val="28"/>
          <w:shd w:val="clear" w:color="auto" w:fill="FFFFFF"/>
        </w:rPr>
        <w:t xml:space="preserve"> </w:t>
      </w:r>
      <w:proofErr w:type="spellStart"/>
      <w:r>
        <w:rPr>
          <w:color w:val="202122"/>
          <w:sz w:val="28"/>
          <w:szCs w:val="28"/>
          <w:shd w:val="clear" w:color="auto" w:fill="FFFFFF"/>
        </w:rPr>
        <w:t>сягають</w:t>
      </w:r>
      <w:proofErr w:type="spellEnd"/>
      <w:r>
        <w:rPr>
          <w:color w:val="202122"/>
          <w:sz w:val="28"/>
          <w:szCs w:val="28"/>
          <w:shd w:val="clear" w:color="auto" w:fill="FFFFFF"/>
        </w:rPr>
        <w:t xml:space="preserve"> </w:t>
      </w:r>
      <w:proofErr w:type="spellStart"/>
      <w:r>
        <w:rPr>
          <w:color w:val="202122"/>
          <w:sz w:val="28"/>
          <w:szCs w:val="28"/>
          <w:shd w:val="clear" w:color="auto" w:fill="FFFFFF"/>
        </w:rPr>
        <w:t>прадавніх</w:t>
      </w:r>
      <w:proofErr w:type="spellEnd"/>
      <w:r>
        <w:rPr>
          <w:color w:val="202122"/>
          <w:sz w:val="28"/>
          <w:szCs w:val="28"/>
          <w:shd w:val="clear" w:color="auto" w:fill="FFFFFF"/>
        </w:rPr>
        <w:t xml:space="preserve"> </w:t>
      </w:r>
      <w:proofErr w:type="spellStart"/>
      <w:r>
        <w:rPr>
          <w:color w:val="202122"/>
          <w:sz w:val="28"/>
          <w:szCs w:val="28"/>
          <w:shd w:val="clear" w:color="auto" w:fill="FFFFFF"/>
        </w:rPr>
        <w:t>часів</w:t>
      </w:r>
      <w:proofErr w:type="spellEnd"/>
      <w:r>
        <w:rPr>
          <w:color w:val="202122"/>
          <w:sz w:val="28"/>
          <w:szCs w:val="28"/>
          <w:shd w:val="clear" w:color="auto" w:fill="FFFFFF"/>
        </w:rPr>
        <w:t xml:space="preserve">. </w:t>
      </w:r>
      <w:proofErr w:type="spellStart"/>
      <w:r>
        <w:rPr>
          <w:color w:val="202122"/>
          <w:sz w:val="28"/>
          <w:szCs w:val="28"/>
          <w:shd w:val="clear" w:color="auto" w:fill="FFFFFF"/>
        </w:rPr>
        <w:t>Знайдені</w:t>
      </w:r>
      <w:proofErr w:type="spellEnd"/>
      <w:r>
        <w:rPr>
          <w:color w:val="202122"/>
          <w:sz w:val="28"/>
          <w:szCs w:val="28"/>
          <w:shd w:val="clear" w:color="auto" w:fill="FFFFFF"/>
        </w:rPr>
        <w:t xml:space="preserve"> </w:t>
      </w:r>
      <w:proofErr w:type="spellStart"/>
      <w:r>
        <w:rPr>
          <w:color w:val="202122"/>
          <w:sz w:val="28"/>
          <w:szCs w:val="28"/>
          <w:shd w:val="clear" w:color="auto" w:fill="FFFFFF"/>
        </w:rPr>
        <w:t>київськими</w:t>
      </w:r>
      <w:proofErr w:type="spellEnd"/>
      <w:r>
        <w:rPr>
          <w:color w:val="202122"/>
          <w:sz w:val="28"/>
          <w:szCs w:val="28"/>
          <w:shd w:val="clear" w:color="auto" w:fill="FFFFFF"/>
        </w:rPr>
        <w:t xml:space="preserve"> археологами в </w:t>
      </w:r>
      <w:proofErr w:type="spellStart"/>
      <w:r>
        <w:rPr>
          <w:color w:val="202122"/>
          <w:sz w:val="28"/>
          <w:szCs w:val="28"/>
          <w:shd w:val="clear" w:color="auto" w:fill="FFFFFF"/>
        </w:rPr>
        <w:t>околицях</w:t>
      </w:r>
      <w:proofErr w:type="spellEnd"/>
      <w:r>
        <w:rPr>
          <w:color w:val="202122"/>
          <w:sz w:val="28"/>
          <w:szCs w:val="28"/>
          <w:shd w:val="clear" w:color="auto" w:fill="FFFFFF"/>
        </w:rPr>
        <w:t xml:space="preserve"> </w:t>
      </w:r>
      <w:hyperlink r:id="rId43" w:history="1">
        <w:proofErr w:type="spellStart"/>
        <w:r>
          <w:rPr>
            <w:rStyle w:val="a4"/>
            <w:color w:val="202122"/>
            <w:sz w:val="28"/>
            <w:szCs w:val="28"/>
            <w:shd w:val="clear" w:color="auto" w:fill="FFFFFF"/>
          </w:rPr>
          <w:t>Чернігова</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музичні</w:t>
      </w:r>
      <w:proofErr w:type="spellEnd"/>
      <w:r>
        <w:rPr>
          <w:color w:val="202122"/>
          <w:sz w:val="28"/>
          <w:szCs w:val="28"/>
          <w:shd w:val="clear" w:color="auto" w:fill="FFFFFF"/>
        </w:rPr>
        <w:t xml:space="preserve"> </w:t>
      </w:r>
      <w:proofErr w:type="spellStart"/>
      <w:r>
        <w:rPr>
          <w:color w:val="202122"/>
          <w:sz w:val="28"/>
          <w:szCs w:val="28"/>
          <w:shd w:val="clear" w:color="auto" w:fill="FFFFFF"/>
        </w:rPr>
        <w:t>інструменти</w:t>
      </w:r>
      <w:proofErr w:type="spellEnd"/>
      <w:r>
        <w:rPr>
          <w:color w:val="202122"/>
          <w:sz w:val="28"/>
          <w:szCs w:val="28"/>
          <w:shd w:val="clear" w:color="auto" w:fill="FFFFFF"/>
        </w:rPr>
        <w:t xml:space="preserve"> — </w:t>
      </w:r>
      <w:hyperlink r:id="rId44" w:history="1">
        <w:proofErr w:type="spellStart"/>
        <w:r>
          <w:rPr>
            <w:rStyle w:val="a4"/>
            <w:color w:val="202122"/>
            <w:sz w:val="28"/>
            <w:szCs w:val="28"/>
            <w:shd w:val="clear" w:color="auto" w:fill="FFFFFF"/>
          </w:rPr>
          <w:t>тріскачки</w:t>
        </w:r>
        <w:proofErr w:type="spellEnd"/>
      </w:hyperlink>
      <w:r>
        <w:rPr>
          <w:color w:val="202122"/>
          <w:sz w:val="28"/>
          <w:szCs w:val="28"/>
          <w:shd w:val="clear" w:color="auto" w:fill="FFFFFF"/>
        </w:rPr>
        <w:t xml:space="preserve"> з </w:t>
      </w:r>
      <w:proofErr w:type="spellStart"/>
      <w:r>
        <w:rPr>
          <w:color w:val="202122"/>
          <w:sz w:val="28"/>
          <w:szCs w:val="28"/>
          <w:shd w:val="clear" w:color="auto" w:fill="FFFFFF"/>
        </w:rPr>
        <w:t>бивнів</w:t>
      </w:r>
      <w:proofErr w:type="spellEnd"/>
      <w:r>
        <w:rPr>
          <w:color w:val="202122"/>
          <w:sz w:val="28"/>
          <w:szCs w:val="28"/>
          <w:shd w:val="clear" w:color="auto" w:fill="FFFFFF"/>
        </w:rPr>
        <w:t xml:space="preserve"> </w:t>
      </w:r>
      <w:hyperlink r:id="rId45" w:history="1">
        <w:r>
          <w:rPr>
            <w:rStyle w:val="a4"/>
            <w:color w:val="202122"/>
            <w:sz w:val="28"/>
            <w:szCs w:val="28"/>
            <w:shd w:val="clear" w:color="auto" w:fill="FFFFFF"/>
          </w:rPr>
          <w:t>мамонта</w:t>
        </w:r>
      </w:hyperlink>
      <w:r>
        <w:rPr>
          <w:color w:val="202122"/>
          <w:sz w:val="28"/>
          <w:szCs w:val="28"/>
          <w:shd w:val="clear" w:color="auto" w:fill="FFFFFF"/>
        </w:rPr>
        <w:t xml:space="preserve"> </w:t>
      </w:r>
      <w:proofErr w:type="spellStart"/>
      <w:r>
        <w:rPr>
          <w:color w:val="202122"/>
          <w:sz w:val="28"/>
          <w:szCs w:val="28"/>
          <w:shd w:val="clear" w:color="auto" w:fill="FFFFFF"/>
        </w:rPr>
        <w:t>датують</w:t>
      </w:r>
      <w:proofErr w:type="spellEnd"/>
      <w:r>
        <w:rPr>
          <w:color w:val="202122"/>
          <w:sz w:val="28"/>
          <w:szCs w:val="28"/>
          <w:shd w:val="clear" w:color="auto" w:fill="FFFFFF"/>
        </w:rPr>
        <w:t xml:space="preserve"> </w:t>
      </w:r>
      <w:proofErr w:type="spellStart"/>
      <w:r>
        <w:rPr>
          <w:color w:val="202122"/>
          <w:sz w:val="28"/>
          <w:szCs w:val="28"/>
          <w:shd w:val="clear" w:color="auto" w:fill="FFFFFF"/>
        </w:rPr>
        <w:t>віком</w:t>
      </w:r>
      <w:proofErr w:type="spellEnd"/>
      <w:r>
        <w:rPr>
          <w:color w:val="202122"/>
          <w:sz w:val="28"/>
          <w:szCs w:val="28"/>
          <w:shd w:val="clear" w:color="auto" w:fill="FFFFFF"/>
        </w:rPr>
        <w:t xml:space="preserve"> XX </w:t>
      </w:r>
      <w:proofErr w:type="spellStart"/>
      <w:r>
        <w:rPr>
          <w:color w:val="202122"/>
          <w:sz w:val="28"/>
          <w:szCs w:val="28"/>
          <w:shd w:val="clear" w:color="auto" w:fill="FFFFFF"/>
        </w:rPr>
        <w:t>тисяч</w:t>
      </w:r>
      <w:proofErr w:type="spellEnd"/>
      <w:r>
        <w:rPr>
          <w:color w:val="202122"/>
          <w:sz w:val="28"/>
          <w:szCs w:val="28"/>
          <w:shd w:val="clear" w:color="auto" w:fill="FFFFFF"/>
        </w:rPr>
        <w:t xml:space="preserve"> </w:t>
      </w:r>
      <w:proofErr w:type="spellStart"/>
      <w:r>
        <w:rPr>
          <w:color w:val="202122"/>
          <w:sz w:val="28"/>
          <w:szCs w:val="28"/>
          <w:shd w:val="clear" w:color="auto" w:fill="FFFFFF"/>
        </w:rPr>
        <w:t>років</w:t>
      </w:r>
      <w:proofErr w:type="spellEnd"/>
      <w:r>
        <w:rPr>
          <w:color w:val="202122"/>
          <w:sz w:val="28"/>
          <w:szCs w:val="28"/>
          <w:shd w:val="clear" w:color="auto" w:fill="FFFFFF"/>
        </w:rPr>
        <w:t xml:space="preserve">. До того ж </w:t>
      </w:r>
      <w:proofErr w:type="spellStart"/>
      <w:r>
        <w:rPr>
          <w:color w:val="202122"/>
          <w:sz w:val="28"/>
          <w:szCs w:val="28"/>
          <w:shd w:val="clear" w:color="auto" w:fill="FFFFFF"/>
        </w:rPr>
        <w:t>періоду</w:t>
      </w:r>
      <w:proofErr w:type="spellEnd"/>
      <w:r>
        <w:rPr>
          <w:color w:val="202122"/>
          <w:sz w:val="28"/>
          <w:szCs w:val="28"/>
          <w:shd w:val="clear" w:color="auto" w:fill="FFFFFF"/>
        </w:rPr>
        <w:t xml:space="preserve"> </w:t>
      </w:r>
      <w:proofErr w:type="spellStart"/>
      <w:r>
        <w:rPr>
          <w:color w:val="202122"/>
          <w:sz w:val="28"/>
          <w:szCs w:val="28"/>
          <w:shd w:val="clear" w:color="auto" w:fill="FFFFFF"/>
        </w:rPr>
        <w:t>відносять</w:t>
      </w:r>
      <w:proofErr w:type="spellEnd"/>
      <w:r>
        <w:rPr>
          <w:color w:val="202122"/>
          <w:sz w:val="28"/>
          <w:szCs w:val="28"/>
          <w:shd w:val="clear" w:color="auto" w:fill="FFFFFF"/>
        </w:rPr>
        <w:t xml:space="preserve"> </w:t>
      </w:r>
      <w:hyperlink r:id="rId46" w:history="1">
        <w:proofErr w:type="spellStart"/>
        <w:r>
          <w:rPr>
            <w:rStyle w:val="a4"/>
            <w:color w:val="202122"/>
            <w:sz w:val="28"/>
            <w:szCs w:val="28"/>
            <w:shd w:val="clear" w:color="auto" w:fill="FFFFFF"/>
          </w:rPr>
          <w:t>флейти</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знЧайдені</w:t>
      </w:r>
      <w:proofErr w:type="spellEnd"/>
      <w:r>
        <w:rPr>
          <w:color w:val="202122"/>
          <w:sz w:val="28"/>
          <w:szCs w:val="28"/>
          <w:shd w:val="clear" w:color="auto" w:fill="FFFFFF"/>
        </w:rPr>
        <w:t xml:space="preserve"> на </w:t>
      </w:r>
      <w:proofErr w:type="spellStart"/>
      <w:r>
        <w:rPr>
          <w:color w:val="202122"/>
          <w:sz w:val="28"/>
          <w:szCs w:val="28"/>
          <w:shd w:val="clear" w:color="auto" w:fill="FFFFFF"/>
        </w:rPr>
        <w:t>стоянці</w:t>
      </w:r>
      <w:proofErr w:type="spellEnd"/>
      <w:r>
        <w:rPr>
          <w:color w:val="202122"/>
          <w:sz w:val="28"/>
          <w:szCs w:val="28"/>
          <w:shd w:val="clear" w:color="auto" w:fill="FFFFFF"/>
        </w:rPr>
        <w:t xml:space="preserve"> </w:t>
      </w:r>
      <w:hyperlink r:id="rId47" w:history="1">
        <w:r>
          <w:rPr>
            <w:rStyle w:val="a4"/>
            <w:color w:val="202122"/>
            <w:sz w:val="28"/>
            <w:szCs w:val="28"/>
            <w:shd w:val="clear" w:color="auto" w:fill="FFFFFF"/>
          </w:rPr>
          <w:t>Молодове</w:t>
        </w:r>
      </w:hyperlink>
      <w:r>
        <w:rPr>
          <w:color w:val="202122"/>
          <w:sz w:val="28"/>
          <w:szCs w:val="28"/>
          <w:shd w:val="clear" w:color="auto" w:fill="FFFFFF"/>
        </w:rPr>
        <w:t xml:space="preserve"> (</w:t>
      </w:r>
      <w:proofErr w:type="spellStart"/>
      <w:r>
        <w:fldChar w:fldCharType="begin"/>
      </w:r>
      <w:r>
        <w:instrText>HYPERLINK "https://uk.wikipedia.org/wiki/%D0%A7%D0%B5%D1%80%D0%BD%D1%96%D0%B2%D0%B5%D1%86%D1%8C%D0%BA%D0%B0_%D0%BE%D0%B1%D0%BB%D0%B0%D1%81%D1%82%D1%8C"</w:instrText>
      </w:r>
      <w:r>
        <w:fldChar w:fldCharType="separate"/>
      </w:r>
      <w:r>
        <w:rPr>
          <w:rStyle w:val="a4"/>
          <w:color w:val="202122"/>
          <w:sz w:val="28"/>
          <w:szCs w:val="28"/>
          <w:shd w:val="clear" w:color="auto" w:fill="FFFFFF"/>
        </w:rPr>
        <w:t>Чернівецька</w:t>
      </w:r>
      <w:proofErr w:type="spellEnd"/>
      <w:r>
        <w:rPr>
          <w:rStyle w:val="a4"/>
          <w:color w:val="202122"/>
          <w:sz w:val="28"/>
          <w:szCs w:val="28"/>
          <w:shd w:val="clear" w:color="auto" w:fill="FFFFFF"/>
        </w:rPr>
        <w:t xml:space="preserve"> область</w:t>
      </w:r>
      <w:r>
        <w:fldChar w:fldCharType="end"/>
      </w:r>
      <w:r>
        <w:rPr>
          <w:color w:val="202122"/>
          <w:sz w:val="28"/>
          <w:szCs w:val="28"/>
          <w:shd w:val="clear" w:color="auto" w:fill="FFFFFF"/>
        </w:rPr>
        <w:t>).</w:t>
      </w:r>
    </w:p>
    <w:p w14:paraId="2CA4BCA0" w14:textId="77777777" w:rsidR="0030480F" w:rsidRDefault="0030480F" w:rsidP="00E17220">
      <w:pPr>
        <w:pStyle w:val="a3"/>
        <w:shd w:val="clear" w:color="auto" w:fill="FFFFFF"/>
        <w:spacing w:beforeAutospacing="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5 та 6):</w:t>
      </w:r>
      <w:r>
        <w:rPr>
          <w:color w:val="202122"/>
          <w:sz w:val="28"/>
          <w:szCs w:val="28"/>
          <w:shd w:val="clear" w:color="auto" w:fill="FFFFFF"/>
        </w:rPr>
        <w:t xml:space="preserve"> На </w:t>
      </w:r>
      <w:hyperlink r:id="rId48" w:history="1">
        <w:r>
          <w:rPr>
            <w:rStyle w:val="a4"/>
            <w:color w:val="202122"/>
            <w:sz w:val="28"/>
            <w:szCs w:val="28"/>
            <w:shd w:val="clear" w:color="auto" w:fill="FFFFFF"/>
          </w:rPr>
          <w:t>фресках</w:t>
        </w:r>
      </w:hyperlink>
      <w:r>
        <w:rPr>
          <w:color w:val="202122"/>
          <w:sz w:val="28"/>
          <w:szCs w:val="28"/>
          <w:shd w:val="clear" w:color="auto" w:fill="FFFFFF"/>
        </w:rPr>
        <w:t> </w:t>
      </w:r>
      <w:proofErr w:type="spellStart"/>
      <w:r>
        <w:fldChar w:fldCharType="begin"/>
      </w:r>
      <w:r>
        <w:instrText>HYPERLINK "https://uk.wikipedia.org/wiki/%D0%A1%D0%BE%D1%84%D1%96%D1%8F_%D0%9A%D0%B8%D1%97%D0%B2%D1%81%D1%8C%D0%BA%D0%B0"</w:instrText>
      </w:r>
      <w:r>
        <w:fldChar w:fldCharType="separate"/>
      </w:r>
      <w:r>
        <w:rPr>
          <w:rStyle w:val="a4"/>
          <w:color w:val="202122"/>
          <w:sz w:val="28"/>
          <w:szCs w:val="28"/>
          <w:shd w:val="clear" w:color="auto" w:fill="FFFFFF"/>
        </w:rPr>
        <w:t>Софії</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Київської</w:t>
      </w:r>
      <w:proofErr w:type="spellEnd"/>
      <w:r>
        <w:fldChar w:fldCharType="end"/>
      </w:r>
      <w:r>
        <w:rPr>
          <w:color w:val="202122"/>
          <w:sz w:val="28"/>
          <w:szCs w:val="28"/>
          <w:shd w:val="clear" w:color="auto" w:fill="FFFFFF"/>
        </w:rPr>
        <w:t xml:space="preserve"> (</w:t>
      </w:r>
      <w:hyperlink r:id="rId49" w:history="1">
        <w:r>
          <w:rPr>
            <w:rStyle w:val="a4"/>
            <w:color w:val="202122"/>
            <w:sz w:val="28"/>
            <w:szCs w:val="28"/>
            <w:shd w:val="clear" w:color="auto" w:fill="FFFFFF"/>
          </w:rPr>
          <w:t xml:space="preserve">XI </w:t>
        </w:r>
        <w:proofErr w:type="spellStart"/>
        <w:r>
          <w:rPr>
            <w:rStyle w:val="a4"/>
            <w:color w:val="202122"/>
            <w:sz w:val="28"/>
            <w:szCs w:val="28"/>
            <w:shd w:val="clear" w:color="auto" w:fill="FFFFFF"/>
          </w:rPr>
          <w:t>століття</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зображені</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w:t>
      </w:r>
      <w:proofErr w:type="spellStart"/>
      <w:r>
        <w:rPr>
          <w:color w:val="202122"/>
          <w:sz w:val="28"/>
          <w:szCs w:val="28"/>
          <w:shd w:val="clear" w:color="auto" w:fill="FFFFFF"/>
        </w:rPr>
        <w:t>грають</w:t>
      </w:r>
      <w:proofErr w:type="spellEnd"/>
      <w:r>
        <w:rPr>
          <w:color w:val="202122"/>
          <w:sz w:val="28"/>
          <w:szCs w:val="28"/>
          <w:shd w:val="clear" w:color="auto" w:fill="FFFFFF"/>
        </w:rPr>
        <w:t xml:space="preserve"> на </w:t>
      </w:r>
      <w:proofErr w:type="spellStart"/>
      <w:r>
        <w:rPr>
          <w:color w:val="202122"/>
          <w:sz w:val="28"/>
          <w:szCs w:val="28"/>
          <w:shd w:val="clear" w:color="auto" w:fill="FFFFFF"/>
        </w:rPr>
        <w:t>різних</w:t>
      </w:r>
      <w:proofErr w:type="spellEnd"/>
      <w:r>
        <w:rPr>
          <w:color w:val="202122"/>
          <w:sz w:val="28"/>
          <w:szCs w:val="28"/>
          <w:shd w:val="clear" w:color="auto" w:fill="FFFFFF"/>
        </w:rPr>
        <w:t xml:space="preserve"> </w:t>
      </w:r>
      <w:hyperlink r:id="rId50" w:history="1">
        <w:proofErr w:type="spellStart"/>
        <w:r>
          <w:rPr>
            <w:rStyle w:val="a4"/>
            <w:color w:val="202122"/>
            <w:sz w:val="28"/>
            <w:szCs w:val="28"/>
            <w:shd w:val="clear" w:color="auto" w:fill="FFFFFF"/>
          </w:rPr>
          <w:t>духових</w:t>
        </w:r>
        <w:proofErr w:type="spellEnd"/>
      </w:hyperlink>
      <w:r>
        <w:rPr>
          <w:color w:val="202122"/>
          <w:sz w:val="28"/>
          <w:szCs w:val="28"/>
          <w:shd w:val="clear" w:color="auto" w:fill="FFFFFF"/>
        </w:rPr>
        <w:t xml:space="preserve">, </w:t>
      </w:r>
      <w:hyperlink r:id="rId51" w:history="1">
        <w:proofErr w:type="spellStart"/>
        <w:r>
          <w:rPr>
            <w:rStyle w:val="a4"/>
            <w:color w:val="202122"/>
            <w:sz w:val="28"/>
            <w:szCs w:val="28"/>
            <w:shd w:val="clear" w:color="auto" w:fill="FFFFFF"/>
          </w:rPr>
          <w:t>ударних</w:t>
        </w:r>
        <w:proofErr w:type="spellEnd"/>
      </w:hyperlink>
      <w:r>
        <w:rPr>
          <w:color w:val="202122"/>
          <w:sz w:val="28"/>
          <w:szCs w:val="28"/>
          <w:shd w:val="clear" w:color="auto" w:fill="FFFFFF"/>
        </w:rPr>
        <w:t xml:space="preserve"> та </w:t>
      </w:r>
      <w:hyperlink r:id="rId52" w:history="1">
        <w:proofErr w:type="spellStart"/>
        <w:r>
          <w:rPr>
            <w:rStyle w:val="a4"/>
            <w:color w:val="202122"/>
            <w:sz w:val="28"/>
            <w:szCs w:val="28"/>
            <w:shd w:val="clear" w:color="auto" w:fill="FFFFFF"/>
          </w:rPr>
          <w:t>струнних</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подібних</w:t>
      </w:r>
      <w:proofErr w:type="spellEnd"/>
      <w:r>
        <w:rPr>
          <w:color w:val="202122"/>
          <w:sz w:val="28"/>
          <w:szCs w:val="28"/>
          <w:shd w:val="clear" w:color="auto" w:fill="FFFFFF"/>
        </w:rPr>
        <w:t xml:space="preserve"> до </w:t>
      </w:r>
      <w:hyperlink r:id="rId53" w:history="1">
        <w:proofErr w:type="spellStart"/>
        <w:r>
          <w:rPr>
            <w:rStyle w:val="a4"/>
            <w:color w:val="202122"/>
            <w:sz w:val="28"/>
            <w:szCs w:val="28"/>
            <w:shd w:val="clear" w:color="auto" w:fill="FFFFFF"/>
          </w:rPr>
          <w:t>арфи</w:t>
        </w:r>
        <w:proofErr w:type="spellEnd"/>
      </w:hyperlink>
      <w:r>
        <w:rPr>
          <w:color w:val="202122"/>
          <w:sz w:val="28"/>
          <w:szCs w:val="28"/>
          <w:shd w:val="clear" w:color="auto" w:fill="FFFFFF"/>
        </w:rPr>
        <w:t xml:space="preserve"> та </w:t>
      </w:r>
      <w:hyperlink r:id="rId54" w:history="1">
        <w:proofErr w:type="spellStart"/>
        <w:r>
          <w:rPr>
            <w:rStyle w:val="a4"/>
            <w:color w:val="202122"/>
            <w:sz w:val="28"/>
            <w:szCs w:val="28"/>
            <w:shd w:val="clear" w:color="auto" w:fill="FFFFFF"/>
          </w:rPr>
          <w:t>лютні</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інструментах</w:t>
      </w:r>
      <w:proofErr w:type="spellEnd"/>
      <w:r>
        <w:rPr>
          <w:color w:val="202122"/>
          <w:sz w:val="28"/>
          <w:szCs w:val="28"/>
          <w:shd w:val="clear" w:color="auto" w:fill="FFFFFF"/>
        </w:rPr>
        <w:t xml:space="preserve">, а також </w:t>
      </w:r>
      <w:hyperlink r:id="rId55" w:history="1">
        <w:r>
          <w:rPr>
            <w:rStyle w:val="a4"/>
            <w:color w:val="202122"/>
            <w:sz w:val="28"/>
            <w:szCs w:val="28"/>
            <w:shd w:val="clear" w:color="auto" w:fill="FFFFFF"/>
          </w:rPr>
          <w:t>скоморохи</w:t>
        </w:r>
      </w:hyperlink>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w:t>
      </w:r>
      <w:proofErr w:type="spellStart"/>
      <w:r>
        <w:rPr>
          <w:color w:val="202122"/>
          <w:sz w:val="28"/>
          <w:szCs w:val="28"/>
          <w:shd w:val="clear" w:color="auto" w:fill="FFFFFF"/>
        </w:rPr>
        <w:t>танцюють</w:t>
      </w:r>
      <w:proofErr w:type="spellEnd"/>
      <w:r>
        <w:rPr>
          <w:color w:val="202122"/>
          <w:sz w:val="28"/>
          <w:szCs w:val="28"/>
          <w:shd w:val="clear" w:color="auto" w:fill="FFFFFF"/>
        </w:rPr>
        <w:t xml:space="preserve">. </w:t>
      </w:r>
      <w:proofErr w:type="spellStart"/>
      <w:r>
        <w:rPr>
          <w:color w:val="202122"/>
          <w:sz w:val="28"/>
          <w:szCs w:val="28"/>
          <w:shd w:val="clear" w:color="auto" w:fill="FFFFFF"/>
        </w:rPr>
        <w:t>Ці</w:t>
      </w:r>
      <w:proofErr w:type="spellEnd"/>
      <w:r>
        <w:rPr>
          <w:color w:val="202122"/>
          <w:sz w:val="28"/>
          <w:szCs w:val="28"/>
          <w:shd w:val="clear" w:color="auto" w:fill="FFFFFF"/>
        </w:rPr>
        <w:t xml:space="preserve"> фрески </w:t>
      </w:r>
      <w:proofErr w:type="spellStart"/>
      <w:r>
        <w:rPr>
          <w:color w:val="202122"/>
          <w:sz w:val="28"/>
          <w:szCs w:val="28"/>
          <w:shd w:val="clear" w:color="auto" w:fill="FFFFFF"/>
        </w:rPr>
        <w:t>свідчать</w:t>
      </w:r>
      <w:proofErr w:type="spellEnd"/>
      <w:r>
        <w:rPr>
          <w:color w:val="202122"/>
          <w:sz w:val="28"/>
          <w:szCs w:val="28"/>
          <w:shd w:val="clear" w:color="auto" w:fill="FFFFFF"/>
        </w:rPr>
        <w:t xml:space="preserve"> про </w:t>
      </w:r>
      <w:proofErr w:type="spellStart"/>
      <w:r>
        <w:rPr>
          <w:color w:val="202122"/>
          <w:sz w:val="28"/>
          <w:szCs w:val="28"/>
          <w:shd w:val="clear" w:color="auto" w:fill="FFFFFF"/>
        </w:rPr>
        <w:t>жанрове</w:t>
      </w:r>
      <w:proofErr w:type="spellEnd"/>
      <w:r>
        <w:rPr>
          <w:color w:val="202122"/>
          <w:sz w:val="28"/>
          <w:szCs w:val="28"/>
          <w:shd w:val="clear" w:color="auto" w:fill="FFFFFF"/>
        </w:rPr>
        <w:t xml:space="preserve"> </w:t>
      </w:r>
      <w:proofErr w:type="spellStart"/>
      <w:r>
        <w:rPr>
          <w:color w:val="202122"/>
          <w:sz w:val="28"/>
          <w:szCs w:val="28"/>
          <w:shd w:val="clear" w:color="auto" w:fill="FFFFFF"/>
        </w:rPr>
        <w:t>розмаїття</w:t>
      </w:r>
      <w:proofErr w:type="spellEnd"/>
      <w:r>
        <w:rPr>
          <w:color w:val="202122"/>
          <w:sz w:val="28"/>
          <w:szCs w:val="28"/>
          <w:shd w:val="clear" w:color="auto" w:fill="FFFFFF"/>
        </w:rPr>
        <w:t xml:space="preserve"> </w:t>
      </w:r>
      <w:proofErr w:type="spellStart"/>
      <w:r>
        <w:rPr>
          <w:color w:val="202122"/>
          <w:sz w:val="28"/>
          <w:szCs w:val="28"/>
          <w:shd w:val="clear" w:color="auto" w:fill="FFFFFF"/>
        </w:rPr>
        <w:t>музичної</w:t>
      </w:r>
      <w:proofErr w:type="spellEnd"/>
      <w:r>
        <w:rPr>
          <w:color w:val="202122"/>
          <w:sz w:val="28"/>
          <w:szCs w:val="28"/>
          <w:shd w:val="clear" w:color="auto" w:fill="FFFFFF"/>
        </w:rPr>
        <w:t xml:space="preserve"> </w:t>
      </w:r>
      <w:proofErr w:type="spellStart"/>
      <w:r>
        <w:rPr>
          <w:color w:val="202122"/>
          <w:sz w:val="28"/>
          <w:szCs w:val="28"/>
          <w:shd w:val="clear" w:color="auto" w:fill="FFFFFF"/>
        </w:rPr>
        <w:t>культури</w:t>
      </w:r>
      <w:proofErr w:type="spellEnd"/>
      <w:r>
        <w:rPr>
          <w:color w:val="202122"/>
          <w:sz w:val="28"/>
          <w:szCs w:val="28"/>
          <w:shd w:val="clear" w:color="auto" w:fill="FFFFFF"/>
        </w:rPr>
        <w:t xml:space="preserve"> </w:t>
      </w:r>
      <w:hyperlink r:id="rId56" w:history="1">
        <w:proofErr w:type="spellStart"/>
        <w:r>
          <w:rPr>
            <w:rStyle w:val="a4"/>
            <w:color w:val="202122"/>
            <w:sz w:val="28"/>
            <w:szCs w:val="28"/>
            <w:shd w:val="clear" w:color="auto" w:fill="FFFFFF"/>
          </w:rPr>
          <w:t>Київської</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Русі</w:t>
        </w:r>
        <w:proofErr w:type="spellEnd"/>
      </w:hyperlink>
      <w:r>
        <w:rPr>
          <w:color w:val="202122"/>
          <w:sz w:val="28"/>
          <w:szCs w:val="28"/>
          <w:shd w:val="clear" w:color="auto" w:fill="FFFFFF"/>
        </w:rPr>
        <w:t xml:space="preserve">. </w:t>
      </w:r>
    </w:p>
    <w:p w14:paraId="46E503CA" w14:textId="77777777" w:rsidR="0030480F" w:rsidRDefault="0030480F" w:rsidP="00E17220">
      <w:pPr>
        <w:pStyle w:val="a3"/>
        <w:shd w:val="clear" w:color="auto" w:fill="FFFFFF"/>
        <w:spacing w:beforeAutospacing="0" w:afterAutospacing="0"/>
        <w:ind w:firstLine="567"/>
        <w:contextualSpacing/>
        <w:jc w:val="both"/>
      </w:pPr>
      <w:r>
        <w:rPr>
          <w:color w:val="202122"/>
          <w:sz w:val="28"/>
          <w:szCs w:val="28"/>
          <w:shd w:val="clear" w:color="auto" w:fill="FFFFFF"/>
        </w:rPr>
        <w:t xml:space="preserve">За </w:t>
      </w:r>
      <w:proofErr w:type="spellStart"/>
      <w:r>
        <w:rPr>
          <w:color w:val="202122"/>
          <w:sz w:val="28"/>
          <w:szCs w:val="28"/>
          <w:shd w:val="clear" w:color="auto" w:fill="FFFFFF"/>
        </w:rPr>
        <w:t>своїм</w:t>
      </w:r>
      <w:proofErr w:type="spellEnd"/>
      <w:r>
        <w:rPr>
          <w:color w:val="202122"/>
          <w:sz w:val="28"/>
          <w:szCs w:val="28"/>
          <w:shd w:val="clear" w:color="auto" w:fill="FFFFFF"/>
        </w:rPr>
        <w:t xml:space="preserve"> </w:t>
      </w:r>
      <w:proofErr w:type="spellStart"/>
      <w:r>
        <w:rPr>
          <w:color w:val="202122"/>
          <w:sz w:val="28"/>
          <w:szCs w:val="28"/>
          <w:shd w:val="clear" w:color="auto" w:fill="FFFFFF"/>
        </w:rPr>
        <w:t>значенням</w:t>
      </w:r>
      <w:proofErr w:type="spellEnd"/>
      <w:r>
        <w:rPr>
          <w:color w:val="202122"/>
          <w:sz w:val="28"/>
          <w:szCs w:val="28"/>
          <w:shd w:val="clear" w:color="auto" w:fill="FFFFFF"/>
        </w:rPr>
        <w:t xml:space="preserve"> у </w:t>
      </w:r>
      <w:proofErr w:type="spellStart"/>
      <w:r>
        <w:rPr>
          <w:color w:val="202122"/>
          <w:sz w:val="28"/>
          <w:szCs w:val="28"/>
          <w:shd w:val="clear" w:color="auto" w:fill="FFFFFF"/>
        </w:rPr>
        <w:t>житті</w:t>
      </w:r>
      <w:proofErr w:type="spellEnd"/>
      <w:r>
        <w:rPr>
          <w:color w:val="202122"/>
          <w:sz w:val="28"/>
          <w:szCs w:val="28"/>
          <w:shd w:val="clear" w:color="auto" w:fill="FFFFFF"/>
        </w:rPr>
        <w:t xml:space="preserve"> народу, за тематикою, сюжетом і </w:t>
      </w:r>
      <w:proofErr w:type="spellStart"/>
      <w:r>
        <w:rPr>
          <w:color w:val="202122"/>
          <w:sz w:val="28"/>
          <w:szCs w:val="28"/>
          <w:shd w:val="clear" w:color="auto" w:fill="FFFFFF"/>
        </w:rPr>
        <w:t>музичними</w:t>
      </w:r>
      <w:proofErr w:type="spellEnd"/>
      <w:r>
        <w:rPr>
          <w:color w:val="202122"/>
          <w:sz w:val="28"/>
          <w:szCs w:val="28"/>
          <w:shd w:val="clear" w:color="auto" w:fill="FFFFFF"/>
        </w:rPr>
        <w:t xml:space="preserve"> </w:t>
      </w:r>
      <w:proofErr w:type="spellStart"/>
      <w:r>
        <w:rPr>
          <w:color w:val="202122"/>
          <w:sz w:val="28"/>
          <w:szCs w:val="28"/>
          <w:shd w:val="clear" w:color="auto" w:fill="FFFFFF"/>
        </w:rPr>
        <w:t>властивостями</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українська</w:t>
      </w:r>
      <w:proofErr w:type="spellEnd"/>
      <w:r>
        <w:rPr>
          <w:color w:val="202122"/>
          <w:sz w:val="28"/>
          <w:szCs w:val="28"/>
          <w:shd w:val="clear" w:color="auto" w:fill="FFFFFF"/>
        </w:rPr>
        <w:t xml:space="preserve"> народна </w:t>
      </w:r>
      <w:proofErr w:type="spellStart"/>
      <w:r>
        <w:rPr>
          <w:color w:val="202122"/>
          <w:sz w:val="28"/>
          <w:szCs w:val="28"/>
          <w:shd w:val="clear" w:color="auto" w:fill="FFFFFF"/>
        </w:rPr>
        <w:t>пісня</w:t>
      </w:r>
      <w:proofErr w:type="spellEnd"/>
      <w:r>
        <w:rPr>
          <w:color w:val="202122"/>
          <w:sz w:val="28"/>
          <w:szCs w:val="28"/>
          <w:shd w:val="clear" w:color="auto" w:fill="FFFFFF"/>
        </w:rPr>
        <w:t xml:space="preserve"> </w:t>
      </w:r>
      <w:proofErr w:type="spellStart"/>
      <w:r>
        <w:rPr>
          <w:color w:val="202122"/>
          <w:sz w:val="28"/>
          <w:szCs w:val="28"/>
          <w:shd w:val="clear" w:color="auto" w:fill="FFFFFF"/>
        </w:rPr>
        <w:t>поділяється</w:t>
      </w:r>
      <w:proofErr w:type="spellEnd"/>
      <w:r>
        <w:rPr>
          <w:color w:val="202122"/>
          <w:sz w:val="28"/>
          <w:szCs w:val="28"/>
          <w:shd w:val="clear" w:color="auto" w:fill="FFFFFF"/>
        </w:rPr>
        <w:t xml:space="preserve"> на </w:t>
      </w:r>
      <w:proofErr w:type="spellStart"/>
      <w:r>
        <w:rPr>
          <w:color w:val="202122"/>
          <w:sz w:val="28"/>
          <w:szCs w:val="28"/>
          <w:shd w:val="clear" w:color="auto" w:fill="FFFFFF"/>
        </w:rPr>
        <w:t>безліч</w:t>
      </w:r>
      <w:proofErr w:type="spellEnd"/>
      <w:r>
        <w:rPr>
          <w:color w:val="202122"/>
          <w:sz w:val="28"/>
          <w:szCs w:val="28"/>
          <w:shd w:val="clear" w:color="auto" w:fill="FFFFFF"/>
        </w:rPr>
        <w:t xml:space="preserve"> </w:t>
      </w:r>
      <w:proofErr w:type="spellStart"/>
      <w:r>
        <w:rPr>
          <w:color w:val="202122"/>
          <w:sz w:val="28"/>
          <w:szCs w:val="28"/>
          <w:shd w:val="clear" w:color="auto" w:fill="FFFFFF"/>
        </w:rPr>
        <w:t>різноманітних</w:t>
      </w:r>
      <w:proofErr w:type="spellEnd"/>
      <w:r>
        <w:rPr>
          <w:color w:val="202122"/>
          <w:sz w:val="28"/>
          <w:szCs w:val="28"/>
          <w:shd w:val="clear" w:color="auto" w:fill="FFFFFF"/>
        </w:rPr>
        <w:t xml:space="preserve"> </w:t>
      </w:r>
      <w:proofErr w:type="spellStart"/>
      <w:r>
        <w:rPr>
          <w:color w:val="202122"/>
          <w:sz w:val="28"/>
          <w:szCs w:val="28"/>
          <w:shd w:val="clear" w:color="auto" w:fill="FFFFFF"/>
        </w:rPr>
        <w:t>жанрів</w:t>
      </w:r>
      <w:proofErr w:type="spellEnd"/>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w:t>
      </w:r>
      <w:proofErr w:type="spellStart"/>
      <w:r>
        <w:rPr>
          <w:color w:val="202122"/>
          <w:sz w:val="28"/>
          <w:szCs w:val="28"/>
          <w:shd w:val="clear" w:color="auto" w:fill="FFFFFF"/>
        </w:rPr>
        <w:t>об</w:t>
      </w:r>
      <w:r w:rsidR="00E17220" w:rsidRPr="00E17220">
        <w:rPr>
          <w:color w:val="202122"/>
          <w:sz w:val="28"/>
          <w:szCs w:val="28"/>
          <w:shd w:val="clear" w:color="auto" w:fill="FFFFFF"/>
        </w:rPr>
        <w:t>’</w:t>
      </w:r>
      <w:r>
        <w:rPr>
          <w:color w:val="202122"/>
          <w:sz w:val="28"/>
          <w:szCs w:val="28"/>
          <w:shd w:val="clear" w:color="auto" w:fill="FFFFFF"/>
        </w:rPr>
        <w:t>єднуються</w:t>
      </w:r>
      <w:proofErr w:type="spellEnd"/>
      <w:r>
        <w:rPr>
          <w:color w:val="202122"/>
          <w:sz w:val="28"/>
          <w:szCs w:val="28"/>
          <w:shd w:val="clear" w:color="auto" w:fill="FFFFFF"/>
        </w:rPr>
        <w:t xml:space="preserve"> </w:t>
      </w:r>
      <w:proofErr w:type="spellStart"/>
      <w:r>
        <w:rPr>
          <w:color w:val="202122"/>
          <w:sz w:val="28"/>
          <w:szCs w:val="28"/>
          <w:shd w:val="clear" w:color="auto" w:fill="FFFFFF"/>
        </w:rPr>
        <w:t>певною</w:t>
      </w:r>
      <w:proofErr w:type="spellEnd"/>
      <w:r>
        <w:rPr>
          <w:color w:val="202122"/>
          <w:sz w:val="28"/>
          <w:szCs w:val="28"/>
          <w:shd w:val="clear" w:color="auto" w:fill="FFFFFF"/>
        </w:rPr>
        <w:t xml:space="preserve"> системою </w:t>
      </w:r>
      <w:proofErr w:type="spellStart"/>
      <w:r>
        <w:rPr>
          <w:color w:val="202122"/>
          <w:sz w:val="28"/>
          <w:szCs w:val="28"/>
          <w:shd w:val="clear" w:color="auto" w:fill="FFFFFF"/>
        </w:rPr>
        <w:t>ознак</w:t>
      </w:r>
      <w:proofErr w:type="spellEnd"/>
      <w:r>
        <w:rPr>
          <w:color w:val="202122"/>
          <w:sz w:val="28"/>
          <w:szCs w:val="28"/>
          <w:shd w:val="clear" w:color="auto" w:fill="FFFFFF"/>
        </w:rPr>
        <w:t xml:space="preserve">. </w:t>
      </w:r>
    </w:p>
    <w:p w14:paraId="5ACF4907" w14:textId="77777777" w:rsidR="0030480F" w:rsidRDefault="0030480F" w:rsidP="00E17220">
      <w:pPr>
        <w:pStyle w:val="a3"/>
        <w:shd w:val="clear" w:color="auto" w:fill="FFFFFF"/>
        <w:spacing w:beforeAutospacing="0" w:afterAutospacing="0"/>
        <w:ind w:firstLine="567"/>
        <w:contextualSpacing/>
        <w:jc w:val="both"/>
      </w:pPr>
      <w:r>
        <w:rPr>
          <w:b/>
          <w:bCs/>
          <w:color w:val="202122"/>
          <w:sz w:val="28"/>
          <w:szCs w:val="28"/>
          <w:shd w:val="clear" w:color="auto" w:fill="FFFFFF"/>
        </w:rPr>
        <w:t>(Слайд 7</w:t>
      </w:r>
      <w:proofErr w:type="gramStart"/>
      <w:r>
        <w:rPr>
          <w:b/>
          <w:bCs/>
          <w:color w:val="202122"/>
          <w:sz w:val="28"/>
          <w:szCs w:val="28"/>
          <w:shd w:val="clear" w:color="auto" w:fill="FFFFFF"/>
        </w:rPr>
        <w:t>)</w:t>
      </w:r>
      <w:proofErr w:type="gramEnd"/>
      <w:r>
        <w:rPr>
          <w:b/>
          <w:bCs/>
          <w:i/>
          <w:iCs/>
          <w:color w:val="202122"/>
          <w:sz w:val="28"/>
          <w:szCs w:val="28"/>
          <w:shd w:val="clear" w:color="auto" w:fill="FFFFFF"/>
        </w:rPr>
        <w:t> </w:t>
      </w:r>
      <w:r>
        <w:rPr>
          <w:i/>
          <w:iCs/>
          <w:color w:val="202122"/>
          <w:sz w:val="28"/>
          <w:szCs w:val="28"/>
          <w:shd w:val="clear" w:color="auto" w:fill="FFFFFF"/>
        </w:rPr>
        <w:t xml:space="preserve">А </w:t>
      </w:r>
      <w:proofErr w:type="spellStart"/>
      <w:r>
        <w:rPr>
          <w:i/>
          <w:iCs/>
          <w:color w:val="202122"/>
          <w:sz w:val="28"/>
          <w:szCs w:val="28"/>
          <w:shd w:val="clear" w:color="auto" w:fill="FFFFFF"/>
        </w:rPr>
        <w:t>тепер</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питання</w:t>
      </w:r>
      <w:proofErr w:type="spellEnd"/>
      <w:r>
        <w:rPr>
          <w:i/>
          <w:iCs/>
          <w:color w:val="202122"/>
          <w:sz w:val="28"/>
          <w:szCs w:val="28"/>
          <w:shd w:val="clear" w:color="auto" w:fill="FFFFFF"/>
        </w:rPr>
        <w:t xml:space="preserve"> до вас, </w:t>
      </w:r>
      <w:proofErr w:type="spellStart"/>
      <w:r>
        <w:rPr>
          <w:i/>
          <w:iCs/>
          <w:color w:val="202122"/>
          <w:sz w:val="28"/>
          <w:szCs w:val="28"/>
          <w:shd w:val="clear" w:color="auto" w:fill="FFFFFF"/>
        </w:rPr>
        <w:t>які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найтиповіші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жанри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української</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пісні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знаєте</w:t>
      </w:r>
      <w:proofErr w:type="spellEnd"/>
      <w:r>
        <w:rPr>
          <w:i/>
          <w:iCs/>
          <w:color w:val="202122"/>
          <w:sz w:val="28"/>
          <w:szCs w:val="28"/>
          <w:shd w:val="clear" w:color="auto" w:fill="FFFFFF"/>
        </w:rPr>
        <w:t>?</w:t>
      </w:r>
    </w:p>
    <w:p w14:paraId="5D3179EB" w14:textId="77777777" w:rsidR="0030480F" w:rsidRDefault="0030480F" w:rsidP="00E17220">
      <w:pPr>
        <w:pStyle w:val="a3"/>
        <w:shd w:val="clear" w:color="auto" w:fill="FFFFFF"/>
        <w:spacing w:beforeAutospacing="0" w:afterAutospacing="0"/>
        <w:ind w:firstLine="567"/>
        <w:contextualSpacing/>
        <w:jc w:val="both"/>
      </w:pPr>
      <w:r>
        <w:rPr>
          <w:color w:val="202122"/>
          <w:sz w:val="28"/>
          <w:szCs w:val="28"/>
          <w:shd w:val="clear" w:color="auto" w:fill="FFFFFF"/>
        </w:rPr>
        <w:t xml:space="preserve">Так, </w:t>
      </w:r>
      <w:proofErr w:type="spellStart"/>
      <w:r>
        <w:rPr>
          <w:color w:val="202122"/>
          <w:sz w:val="28"/>
          <w:szCs w:val="28"/>
          <w:shd w:val="clear" w:color="auto" w:fill="FFFFFF"/>
        </w:rPr>
        <w:t>саме</w:t>
      </w:r>
      <w:proofErr w:type="spellEnd"/>
      <w:r>
        <w:rPr>
          <w:color w:val="202122"/>
          <w:sz w:val="28"/>
          <w:szCs w:val="28"/>
          <w:shd w:val="clear" w:color="auto" w:fill="FFFFFF"/>
        </w:rPr>
        <w:t xml:space="preserve"> так, </w:t>
      </w:r>
      <w:proofErr w:type="spellStart"/>
      <w:r>
        <w:rPr>
          <w:color w:val="202122"/>
          <w:sz w:val="28"/>
          <w:szCs w:val="28"/>
          <w:shd w:val="clear" w:color="auto" w:fill="FFFFFF"/>
        </w:rPr>
        <w:t>найтиповішими</w:t>
      </w:r>
      <w:proofErr w:type="spellEnd"/>
      <w:r>
        <w:rPr>
          <w:color w:val="202122"/>
          <w:sz w:val="28"/>
          <w:szCs w:val="28"/>
          <w:shd w:val="clear" w:color="auto" w:fill="FFFFFF"/>
        </w:rPr>
        <w:t xml:space="preserve"> жанрами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пісні</w:t>
      </w:r>
      <w:proofErr w:type="spellEnd"/>
      <w:r>
        <w:rPr>
          <w:color w:val="202122"/>
          <w:sz w:val="28"/>
          <w:szCs w:val="28"/>
          <w:shd w:val="clear" w:color="auto" w:fill="FFFFFF"/>
        </w:rPr>
        <w:t xml:space="preserve"> є </w:t>
      </w:r>
      <w:r>
        <w:rPr>
          <w:b/>
          <w:bCs/>
          <w:color w:val="202122"/>
          <w:sz w:val="28"/>
          <w:szCs w:val="28"/>
          <w:shd w:val="clear" w:color="auto" w:fill="FFFFFF"/>
        </w:rPr>
        <w:t>(слайд 8)</w:t>
      </w:r>
      <w:r>
        <w:rPr>
          <w:color w:val="202122"/>
          <w:sz w:val="28"/>
          <w:szCs w:val="28"/>
          <w:shd w:val="clear" w:color="auto" w:fill="FFFFFF"/>
        </w:rPr>
        <w:t>:</w:t>
      </w:r>
    </w:p>
    <w:p w14:paraId="4E1F072F" w14:textId="77777777" w:rsidR="0030480F" w:rsidRDefault="0030480F" w:rsidP="009C714F">
      <w:pPr>
        <w:pStyle w:val="a3"/>
        <w:numPr>
          <w:ilvl w:val="0"/>
          <w:numId w:val="23"/>
        </w:numPr>
        <w:shd w:val="clear" w:color="auto" w:fill="FFFFFF"/>
        <w:spacing w:before="120" w:beforeAutospacing="0" w:after="20" w:afterAutospacing="0"/>
        <w:ind w:left="0" w:firstLine="567"/>
        <w:contextualSpacing/>
        <w:jc w:val="both"/>
      </w:pPr>
      <w:hyperlink r:id="rId57" w:history="1">
        <w:r>
          <w:rPr>
            <w:rStyle w:val="a4"/>
            <w:bCs/>
            <w:color w:val="202122"/>
            <w:sz w:val="28"/>
            <w:szCs w:val="28"/>
            <w:shd w:val="clear" w:color="auto" w:fill="FFFFFF"/>
          </w:rPr>
          <w:t>Календарно-</w:t>
        </w:r>
        <w:proofErr w:type="spellStart"/>
        <w:r>
          <w:rPr>
            <w:rStyle w:val="a4"/>
            <w:bCs/>
            <w:color w:val="202122"/>
            <w:sz w:val="28"/>
            <w:szCs w:val="28"/>
            <w:shd w:val="clear" w:color="auto" w:fill="FFFFFF"/>
          </w:rPr>
          <w:t>обрядові</w:t>
        </w:r>
        <w:proofErr w:type="spellEnd"/>
      </w:hyperlink>
      <w:r>
        <w:rPr>
          <w:color w:val="202122"/>
          <w:sz w:val="28"/>
          <w:szCs w:val="28"/>
          <w:shd w:val="clear" w:color="auto" w:fill="FFFFFF"/>
        </w:rPr>
        <w:t xml:space="preserve"> (</w:t>
      </w:r>
      <w:proofErr w:type="spellStart"/>
      <w:r>
        <w:rPr>
          <w:i/>
          <w:iCs/>
          <w:color w:val="202122"/>
          <w:sz w:val="28"/>
          <w:szCs w:val="28"/>
          <w:shd w:val="clear" w:color="auto" w:fill="FFFFFF"/>
        </w:rPr>
        <w:t>Які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приклади</w:t>
      </w:r>
      <w:proofErr w:type="spellEnd"/>
      <w:r>
        <w:rPr>
          <w:i/>
          <w:iCs/>
          <w:color w:val="202122"/>
          <w:sz w:val="28"/>
          <w:szCs w:val="28"/>
          <w:shd w:val="clear" w:color="auto" w:fill="FFFFFF"/>
        </w:rPr>
        <w:t xml:space="preserve"> календарно-</w:t>
      </w:r>
      <w:proofErr w:type="spellStart"/>
      <w:r>
        <w:rPr>
          <w:i/>
          <w:iCs/>
          <w:color w:val="202122"/>
          <w:sz w:val="28"/>
          <w:szCs w:val="28"/>
          <w:shd w:val="clear" w:color="auto" w:fill="FFFFFF"/>
        </w:rPr>
        <w:t>обрядових</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пісень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знаєте</w:t>
      </w:r>
      <w:proofErr w:type="spellEnd"/>
      <w:r>
        <w:rPr>
          <w:i/>
          <w:iCs/>
          <w:color w:val="202122"/>
          <w:sz w:val="28"/>
          <w:szCs w:val="28"/>
          <w:shd w:val="clear" w:color="auto" w:fill="FFFFFF"/>
        </w:rPr>
        <w:t>?</w:t>
      </w:r>
      <w:r>
        <w:rPr>
          <w:color w:val="202122"/>
          <w:sz w:val="28"/>
          <w:szCs w:val="28"/>
          <w:shd w:val="clear" w:color="auto" w:fill="FFFFFF"/>
        </w:rPr>
        <w:t xml:space="preserve">) — колядки й </w:t>
      </w:r>
      <w:proofErr w:type="spellStart"/>
      <w:r>
        <w:rPr>
          <w:color w:val="202122"/>
          <w:sz w:val="28"/>
          <w:szCs w:val="28"/>
          <w:shd w:val="clear" w:color="auto" w:fill="FFFFFF"/>
        </w:rPr>
        <w:t>щедрівки</w:t>
      </w:r>
      <w:proofErr w:type="spellEnd"/>
      <w:r>
        <w:rPr>
          <w:color w:val="202122"/>
          <w:sz w:val="28"/>
          <w:szCs w:val="28"/>
          <w:shd w:val="clear" w:color="auto" w:fill="FFFFFF"/>
        </w:rPr>
        <w:t xml:space="preserve"> — </w:t>
      </w:r>
      <w:proofErr w:type="spellStart"/>
      <w:r>
        <w:rPr>
          <w:color w:val="202122"/>
          <w:sz w:val="28"/>
          <w:szCs w:val="28"/>
          <w:shd w:val="clear" w:color="auto" w:fill="FFFFFF"/>
        </w:rPr>
        <w:t>зимового</w:t>
      </w:r>
      <w:proofErr w:type="spellEnd"/>
      <w:r>
        <w:rPr>
          <w:color w:val="202122"/>
          <w:sz w:val="28"/>
          <w:szCs w:val="28"/>
          <w:shd w:val="clear" w:color="auto" w:fill="FFFFFF"/>
        </w:rPr>
        <w:t xml:space="preserve"> циклу; веснянки, </w:t>
      </w:r>
      <w:proofErr w:type="spellStart"/>
      <w:r>
        <w:rPr>
          <w:color w:val="202122"/>
          <w:sz w:val="28"/>
          <w:szCs w:val="28"/>
          <w:shd w:val="clear" w:color="auto" w:fill="FFFFFF"/>
        </w:rPr>
        <w:t>гаївки</w:t>
      </w:r>
      <w:proofErr w:type="spellEnd"/>
      <w:r>
        <w:rPr>
          <w:color w:val="202122"/>
          <w:sz w:val="28"/>
          <w:szCs w:val="28"/>
          <w:shd w:val="clear" w:color="auto" w:fill="FFFFFF"/>
        </w:rPr>
        <w:t xml:space="preserve"> — </w:t>
      </w:r>
      <w:proofErr w:type="spellStart"/>
      <w:r>
        <w:rPr>
          <w:color w:val="202122"/>
          <w:sz w:val="28"/>
          <w:szCs w:val="28"/>
          <w:shd w:val="clear" w:color="auto" w:fill="FFFFFF"/>
        </w:rPr>
        <w:t>весняного</w:t>
      </w:r>
      <w:proofErr w:type="spellEnd"/>
      <w:r>
        <w:rPr>
          <w:color w:val="202122"/>
          <w:sz w:val="28"/>
          <w:szCs w:val="28"/>
          <w:shd w:val="clear" w:color="auto" w:fill="FFFFFF"/>
        </w:rPr>
        <w:t xml:space="preserve"> циклу; </w:t>
      </w:r>
      <w:proofErr w:type="spellStart"/>
      <w:r>
        <w:rPr>
          <w:color w:val="202122"/>
          <w:sz w:val="28"/>
          <w:szCs w:val="28"/>
          <w:shd w:val="clear" w:color="auto" w:fill="FFFFFF"/>
        </w:rPr>
        <w:t>русальні</w:t>
      </w:r>
      <w:proofErr w:type="spellEnd"/>
      <w:r>
        <w:rPr>
          <w:color w:val="202122"/>
          <w:sz w:val="28"/>
          <w:szCs w:val="28"/>
          <w:shd w:val="clear" w:color="auto" w:fill="FFFFFF"/>
        </w:rPr>
        <w:t xml:space="preserve">, </w:t>
      </w:r>
      <w:proofErr w:type="spellStart"/>
      <w:r>
        <w:rPr>
          <w:color w:val="202122"/>
          <w:sz w:val="28"/>
          <w:szCs w:val="28"/>
          <w:shd w:val="clear" w:color="auto" w:fill="FFFFFF"/>
        </w:rPr>
        <w:t>купальські</w:t>
      </w:r>
      <w:proofErr w:type="spellEnd"/>
      <w:r>
        <w:rPr>
          <w:color w:val="202122"/>
          <w:sz w:val="28"/>
          <w:szCs w:val="28"/>
          <w:shd w:val="clear" w:color="auto" w:fill="FFFFFF"/>
        </w:rPr>
        <w:t xml:space="preserve">, </w:t>
      </w:r>
      <w:proofErr w:type="spellStart"/>
      <w:r>
        <w:rPr>
          <w:color w:val="202122"/>
          <w:sz w:val="28"/>
          <w:szCs w:val="28"/>
          <w:shd w:val="clear" w:color="auto" w:fill="FFFFFF"/>
        </w:rPr>
        <w:t>жниварські</w:t>
      </w:r>
      <w:proofErr w:type="spellEnd"/>
      <w:r>
        <w:rPr>
          <w:color w:val="202122"/>
          <w:sz w:val="28"/>
          <w:szCs w:val="28"/>
          <w:shd w:val="clear" w:color="auto" w:fill="FFFFFF"/>
        </w:rPr>
        <w:t xml:space="preserve"> (</w:t>
      </w:r>
      <w:proofErr w:type="spellStart"/>
      <w:r>
        <w:rPr>
          <w:color w:val="202122"/>
          <w:sz w:val="28"/>
          <w:szCs w:val="28"/>
          <w:shd w:val="clear" w:color="auto" w:fill="FFFFFF"/>
        </w:rPr>
        <w:t>зажинкові</w:t>
      </w:r>
      <w:proofErr w:type="spellEnd"/>
      <w:r>
        <w:rPr>
          <w:color w:val="202122"/>
          <w:sz w:val="28"/>
          <w:szCs w:val="28"/>
          <w:shd w:val="clear" w:color="auto" w:fill="FFFFFF"/>
        </w:rPr>
        <w:t xml:space="preserve">, </w:t>
      </w:r>
      <w:proofErr w:type="spellStart"/>
      <w:r>
        <w:rPr>
          <w:color w:val="202122"/>
          <w:sz w:val="28"/>
          <w:szCs w:val="28"/>
          <w:shd w:val="clear" w:color="auto" w:fill="FFFFFF"/>
        </w:rPr>
        <w:t>власне</w:t>
      </w:r>
      <w:proofErr w:type="spellEnd"/>
      <w:r>
        <w:rPr>
          <w:color w:val="202122"/>
          <w:sz w:val="28"/>
          <w:szCs w:val="28"/>
          <w:shd w:val="clear" w:color="auto" w:fill="FFFFFF"/>
        </w:rPr>
        <w:t xml:space="preserve"> </w:t>
      </w:r>
      <w:proofErr w:type="spellStart"/>
      <w:r>
        <w:rPr>
          <w:color w:val="202122"/>
          <w:sz w:val="28"/>
          <w:szCs w:val="28"/>
          <w:shd w:val="clear" w:color="auto" w:fill="FFFFFF"/>
        </w:rPr>
        <w:t>жнивні</w:t>
      </w:r>
      <w:proofErr w:type="spellEnd"/>
      <w:r>
        <w:rPr>
          <w:color w:val="202122"/>
          <w:sz w:val="28"/>
          <w:szCs w:val="28"/>
          <w:shd w:val="clear" w:color="auto" w:fill="FFFFFF"/>
        </w:rPr>
        <w:t xml:space="preserve">, </w:t>
      </w:r>
      <w:proofErr w:type="spellStart"/>
      <w:r>
        <w:rPr>
          <w:color w:val="202122"/>
          <w:sz w:val="28"/>
          <w:szCs w:val="28"/>
          <w:shd w:val="clear" w:color="auto" w:fill="FFFFFF"/>
        </w:rPr>
        <w:t>обжинкові</w:t>
      </w:r>
      <w:proofErr w:type="spellEnd"/>
      <w:r>
        <w:rPr>
          <w:color w:val="202122"/>
          <w:sz w:val="28"/>
          <w:szCs w:val="28"/>
          <w:shd w:val="clear" w:color="auto" w:fill="FFFFFF"/>
        </w:rPr>
        <w:t xml:space="preserve">) — </w:t>
      </w:r>
      <w:proofErr w:type="spellStart"/>
      <w:r>
        <w:rPr>
          <w:color w:val="202122"/>
          <w:sz w:val="28"/>
          <w:szCs w:val="28"/>
          <w:shd w:val="clear" w:color="auto" w:fill="FFFFFF"/>
        </w:rPr>
        <w:t>літнього</w:t>
      </w:r>
      <w:proofErr w:type="spellEnd"/>
      <w:r>
        <w:rPr>
          <w:color w:val="202122"/>
          <w:sz w:val="28"/>
          <w:szCs w:val="28"/>
          <w:shd w:val="clear" w:color="auto" w:fill="FFFFFF"/>
        </w:rPr>
        <w:t xml:space="preserve"> циклу.</w:t>
      </w:r>
    </w:p>
    <w:p w14:paraId="1763759C" w14:textId="77777777" w:rsidR="0030480F" w:rsidRDefault="0030480F" w:rsidP="00E17220">
      <w:pPr>
        <w:pStyle w:val="a3"/>
        <w:shd w:val="clear" w:color="auto" w:fill="FFFFFF"/>
        <w:spacing w:before="120" w:beforeAutospacing="0" w:after="20" w:afterAutospacing="0"/>
        <w:ind w:firstLine="567"/>
        <w:contextualSpacing/>
      </w:pPr>
      <w:r>
        <w:rPr>
          <w:color w:val="202122"/>
          <w:sz w:val="28"/>
          <w:szCs w:val="28"/>
          <w:shd w:val="clear" w:color="auto" w:fill="FFFFFF"/>
        </w:rPr>
        <w:t> </w:t>
      </w:r>
      <w:hyperlink r:id="rId58" w:history="1">
        <w:r>
          <w:rPr>
            <w:rStyle w:val="a4"/>
            <w:rFonts w:ascii="Arial" w:hAnsi="Arial" w:cs="Arial"/>
            <w:color w:val="0000EE"/>
            <w:sz w:val="22"/>
            <w:szCs w:val="22"/>
          </w:rPr>
          <w:t>Хор "</w:t>
        </w:r>
        <w:proofErr w:type="spellStart"/>
        <w:r>
          <w:rPr>
            <w:rStyle w:val="a4"/>
            <w:rFonts w:ascii="Arial" w:hAnsi="Arial" w:cs="Arial"/>
            <w:color w:val="0000EE"/>
            <w:sz w:val="22"/>
            <w:szCs w:val="22"/>
          </w:rPr>
          <w:t>Жайвір</w:t>
        </w:r>
        <w:proofErr w:type="spellEnd"/>
        <w:r>
          <w:rPr>
            <w:rStyle w:val="a4"/>
            <w:rFonts w:ascii="Arial" w:hAnsi="Arial" w:cs="Arial"/>
            <w:color w:val="0000EE"/>
            <w:sz w:val="22"/>
            <w:szCs w:val="22"/>
          </w:rPr>
          <w:t xml:space="preserve">" </w:t>
        </w:r>
        <w:proofErr w:type="spellStart"/>
        <w:r>
          <w:rPr>
            <w:rStyle w:val="a4"/>
            <w:rFonts w:ascii="Arial" w:hAnsi="Arial" w:cs="Arial"/>
            <w:color w:val="0000EE"/>
            <w:sz w:val="22"/>
            <w:szCs w:val="22"/>
          </w:rPr>
          <w:t>Іди</w:t>
        </w:r>
        <w:proofErr w:type="spellEnd"/>
        <w:r>
          <w:rPr>
            <w:rStyle w:val="a4"/>
            <w:rFonts w:ascii="Arial" w:hAnsi="Arial" w:cs="Arial"/>
            <w:color w:val="0000EE"/>
            <w:sz w:val="22"/>
            <w:szCs w:val="22"/>
          </w:rPr>
          <w:t xml:space="preserve">, </w:t>
        </w:r>
        <w:proofErr w:type="spellStart"/>
        <w:r>
          <w:rPr>
            <w:rStyle w:val="a4"/>
            <w:rFonts w:ascii="Arial" w:hAnsi="Arial" w:cs="Arial"/>
            <w:color w:val="0000EE"/>
            <w:sz w:val="22"/>
            <w:szCs w:val="22"/>
          </w:rPr>
          <w:t>іди</w:t>
        </w:r>
        <w:proofErr w:type="spellEnd"/>
        <w:r>
          <w:rPr>
            <w:rStyle w:val="a4"/>
            <w:rFonts w:ascii="Arial" w:hAnsi="Arial" w:cs="Arial"/>
            <w:color w:val="0000EE"/>
            <w:sz w:val="22"/>
            <w:szCs w:val="22"/>
          </w:rPr>
          <w:t xml:space="preserve"> </w:t>
        </w:r>
        <w:proofErr w:type="spellStart"/>
        <w:r>
          <w:rPr>
            <w:rStyle w:val="a4"/>
            <w:rFonts w:ascii="Arial" w:hAnsi="Arial" w:cs="Arial"/>
            <w:color w:val="0000EE"/>
            <w:sz w:val="22"/>
            <w:szCs w:val="22"/>
          </w:rPr>
          <w:t>дощику</w:t>
        </w:r>
        <w:proofErr w:type="spellEnd"/>
        <w:r>
          <w:rPr>
            <w:rStyle w:val="a4"/>
            <w:rFonts w:ascii="Arial" w:hAnsi="Arial" w:cs="Arial"/>
            <w:color w:val="0000EE"/>
            <w:sz w:val="22"/>
            <w:szCs w:val="22"/>
          </w:rPr>
          <w:t xml:space="preserve"> </w:t>
        </w:r>
        <w:proofErr w:type="spellStart"/>
        <w:r>
          <w:rPr>
            <w:rStyle w:val="a4"/>
            <w:rFonts w:ascii="Arial" w:hAnsi="Arial" w:cs="Arial"/>
            <w:color w:val="0000EE"/>
            <w:sz w:val="22"/>
            <w:szCs w:val="22"/>
          </w:rPr>
          <w:t>Ігор</w:t>
        </w:r>
        <w:proofErr w:type="spellEnd"/>
        <w:r>
          <w:rPr>
            <w:rStyle w:val="a4"/>
            <w:rFonts w:ascii="Arial" w:hAnsi="Arial" w:cs="Arial"/>
            <w:color w:val="0000EE"/>
            <w:sz w:val="22"/>
            <w:szCs w:val="22"/>
          </w:rPr>
          <w:t xml:space="preserve"> Гайденко</w:t>
        </w:r>
      </w:hyperlink>
    </w:p>
    <w:p w14:paraId="5DA3ABD9" w14:textId="77777777" w:rsidR="0030480F" w:rsidRDefault="0030480F" w:rsidP="009C714F">
      <w:pPr>
        <w:pStyle w:val="a3"/>
        <w:numPr>
          <w:ilvl w:val="0"/>
          <w:numId w:val="24"/>
        </w:numPr>
        <w:shd w:val="clear" w:color="auto" w:fill="FFFFFF"/>
        <w:spacing w:before="120" w:beforeAutospacing="0" w:after="0" w:afterAutospacing="0"/>
        <w:ind w:left="0" w:firstLine="567"/>
        <w:contextualSpacing/>
      </w:pPr>
      <w:proofErr w:type="spellStart"/>
      <w:r>
        <w:rPr>
          <w:b/>
          <w:bCs/>
          <w:color w:val="202122"/>
          <w:sz w:val="28"/>
          <w:szCs w:val="28"/>
          <w:shd w:val="clear" w:color="auto" w:fill="FFFFFF"/>
        </w:rPr>
        <w:t>Родинно-обрядові</w:t>
      </w:r>
      <w:proofErr w:type="spellEnd"/>
      <w:r>
        <w:rPr>
          <w:color w:val="202122"/>
          <w:sz w:val="28"/>
          <w:szCs w:val="28"/>
          <w:shd w:val="clear" w:color="auto" w:fill="FFFFFF"/>
        </w:rPr>
        <w:t xml:space="preserve">  та </w:t>
      </w:r>
      <w:proofErr w:type="spellStart"/>
      <w:r>
        <w:rPr>
          <w:b/>
          <w:bCs/>
          <w:color w:val="202122"/>
          <w:sz w:val="28"/>
          <w:szCs w:val="28"/>
          <w:shd w:val="clear" w:color="auto" w:fill="FFFFFF"/>
        </w:rPr>
        <w:t>побутові</w:t>
      </w:r>
      <w:proofErr w:type="spellEnd"/>
      <w:r>
        <w:rPr>
          <w:color w:val="202122"/>
          <w:sz w:val="28"/>
          <w:szCs w:val="28"/>
          <w:shd w:val="clear" w:color="auto" w:fill="FFFFFF"/>
        </w:rPr>
        <w:t xml:space="preserve"> — </w:t>
      </w:r>
      <w:hyperlink r:id="rId59" w:history="1">
        <w:proofErr w:type="spellStart"/>
        <w:r>
          <w:rPr>
            <w:rStyle w:val="a4"/>
            <w:color w:val="202122"/>
            <w:sz w:val="28"/>
            <w:szCs w:val="28"/>
            <w:shd w:val="clear" w:color="auto" w:fill="FFFFFF"/>
          </w:rPr>
          <w:t>весільні</w:t>
        </w:r>
        <w:proofErr w:type="spellEnd"/>
      </w:hyperlink>
      <w:r>
        <w:rPr>
          <w:color w:val="202122"/>
          <w:sz w:val="28"/>
          <w:szCs w:val="28"/>
          <w:shd w:val="clear" w:color="auto" w:fill="FFFFFF"/>
        </w:rPr>
        <w:t xml:space="preserve">, </w:t>
      </w:r>
      <w:hyperlink r:id="rId60" w:history="1">
        <w:proofErr w:type="spellStart"/>
        <w:r>
          <w:rPr>
            <w:rStyle w:val="a4"/>
            <w:color w:val="202122"/>
            <w:sz w:val="28"/>
            <w:szCs w:val="28"/>
            <w:shd w:val="clear" w:color="auto" w:fill="FFFFFF"/>
          </w:rPr>
          <w:t>жартівливі</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танцювальні</w:t>
      </w:r>
      <w:proofErr w:type="spellEnd"/>
      <w:r>
        <w:rPr>
          <w:color w:val="202122"/>
          <w:sz w:val="28"/>
          <w:szCs w:val="28"/>
          <w:shd w:val="clear" w:color="auto" w:fill="FFFFFF"/>
        </w:rPr>
        <w:t xml:space="preserve"> (в тому </w:t>
      </w:r>
      <w:proofErr w:type="spellStart"/>
      <w:r>
        <w:rPr>
          <w:color w:val="202122"/>
          <w:sz w:val="28"/>
          <w:szCs w:val="28"/>
          <w:shd w:val="clear" w:color="auto" w:fill="FFFFFF"/>
        </w:rPr>
        <w:t>числі</w:t>
      </w:r>
      <w:proofErr w:type="spellEnd"/>
      <w:r>
        <w:rPr>
          <w:color w:val="202122"/>
          <w:sz w:val="28"/>
          <w:szCs w:val="28"/>
          <w:shd w:val="clear" w:color="auto" w:fill="FFFFFF"/>
        </w:rPr>
        <w:t xml:space="preserve"> </w:t>
      </w:r>
      <w:hyperlink r:id="rId61" w:history="1">
        <w:proofErr w:type="spellStart"/>
        <w:r>
          <w:rPr>
            <w:rStyle w:val="a4"/>
            <w:color w:val="202122"/>
            <w:sz w:val="28"/>
            <w:szCs w:val="28"/>
            <w:shd w:val="clear" w:color="auto" w:fill="FFFFFF"/>
          </w:rPr>
          <w:t>коломийки</w:t>
        </w:r>
        <w:proofErr w:type="spellEnd"/>
      </w:hyperlink>
      <w:r>
        <w:rPr>
          <w:color w:val="202122"/>
          <w:sz w:val="28"/>
          <w:szCs w:val="28"/>
          <w:shd w:val="clear" w:color="auto" w:fill="FFFFFF"/>
        </w:rPr>
        <w:t xml:space="preserve">), </w:t>
      </w:r>
      <w:hyperlink r:id="rId62" w:history="1">
        <w:proofErr w:type="spellStart"/>
        <w:r>
          <w:rPr>
            <w:rStyle w:val="a4"/>
            <w:color w:val="202122"/>
            <w:sz w:val="28"/>
            <w:szCs w:val="28"/>
            <w:shd w:val="clear" w:color="auto" w:fill="FFFFFF"/>
          </w:rPr>
          <w:t>частівки</w:t>
        </w:r>
        <w:proofErr w:type="spellEnd"/>
      </w:hyperlink>
      <w:r>
        <w:rPr>
          <w:color w:val="202122"/>
          <w:sz w:val="28"/>
          <w:szCs w:val="28"/>
          <w:shd w:val="clear" w:color="auto" w:fill="FFFFFF"/>
        </w:rPr>
        <w:t xml:space="preserve">, </w:t>
      </w:r>
      <w:hyperlink r:id="rId63" w:history="1">
        <w:proofErr w:type="spellStart"/>
        <w:r>
          <w:rPr>
            <w:rStyle w:val="a4"/>
            <w:color w:val="202122"/>
            <w:sz w:val="28"/>
            <w:szCs w:val="28"/>
            <w:shd w:val="clear" w:color="auto" w:fill="FFFFFF"/>
          </w:rPr>
          <w:t>колискові</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поховальні</w:t>
      </w:r>
      <w:proofErr w:type="spellEnd"/>
      <w:r>
        <w:rPr>
          <w:color w:val="202122"/>
          <w:sz w:val="28"/>
          <w:szCs w:val="28"/>
          <w:shd w:val="clear" w:color="auto" w:fill="FFFFFF"/>
        </w:rPr>
        <w:t xml:space="preserve">, </w:t>
      </w:r>
      <w:hyperlink r:id="rId64" w:history="1">
        <w:proofErr w:type="spellStart"/>
        <w:r>
          <w:rPr>
            <w:rStyle w:val="a4"/>
            <w:color w:val="202122"/>
            <w:sz w:val="28"/>
            <w:szCs w:val="28"/>
            <w:shd w:val="clear" w:color="auto" w:fill="FFFFFF"/>
          </w:rPr>
          <w:t>голосіння</w:t>
        </w:r>
        <w:proofErr w:type="spellEnd"/>
      </w:hyperlink>
      <w:r>
        <w:rPr>
          <w:color w:val="202122"/>
          <w:sz w:val="28"/>
          <w:szCs w:val="28"/>
          <w:shd w:val="clear" w:color="auto" w:fill="FFFFFF"/>
        </w:rPr>
        <w:t xml:space="preserve"> та </w:t>
      </w:r>
      <w:proofErr w:type="spellStart"/>
      <w:r>
        <w:rPr>
          <w:color w:val="202122"/>
          <w:sz w:val="28"/>
          <w:szCs w:val="28"/>
          <w:shd w:val="clear" w:color="auto" w:fill="FFFFFF"/>
        </w:rPr>
        <w:t>інше</w:t>
      </w:r>
      <w:proofErr w:type="spellEnd"/>
      <w:r>
        <w:rPr>
          <w:color w:val="202122"/>
          <w:sz w:val="28"/>
          <w:szCs w:val="28"/>
          <w:shd w:val="clear" w:color="auto" w:fill="FFFFFF"/>
        </w:rPr>
        <w:t>.</w:t>
      </w:r>
    </w:p>
    <w:p w14:paraId="6B049D4A" w14:textId="77777777" w:rsidR="0030480F" w:rsidRDefault="0030480F" w:rsidP="009C714F">
      <w:pPr>
        <w:pStyle w:val="a3"/>
        <w:numPr>
          <w:ilvl w:val="0"/>
          <w:numId w:val="24"/>
        </w:numPr>
        <w:shd w:val="clear" w:color="auto" w:fill="FFFFFF"/>
        <w:spacing w:before="0" w:beforeAutospacing="0" w:after="20" w:afterAutospacing="0"/>
        <w:ind w:left="0" w:firstLine="567"/>
        <w:contextualSpacing/>
      </w:pPr>
      <w:proofErr w:type="spellStart"/>
      <w:r>
        <w:rPr>
          <w:b/>
          <w:bCs/>
          <w:color w:val="202122"/>
          <w:sz w:val="28"/>
          <w:szCs w:val="28"/>
          <w:shd w:val="clear" w:color="auto" w:fill="FFFFFF"/>
        </w:rPr>
        <w:t>Кріпацького</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побуту</w:t>
      </w:r>
      <w:proofErr w:type="spellEnd"/>
      <w:r>
        <w:rPr>
          <w:color w:val="202122"/>
          <w:sz w:val="28"/>
          <w:szCs w:val="28"/>
          <w:shd w:val="clear" w:color="auto" w:fill="FFFFFF"/>
        </w:rPr>
        <w:t xml:space="preserve"> — </w:t>
      </w:r>
      <w:proofErr w:type="spellStart"/>
      <w:r>
        <w:rPr>
          <w:color w:val="202122"/>
          <w:sz w:val="28"/>
          <w:szCs w:val="28"/>
          <w:shd w:val="clear" w:color="auto" w:fill="FFFFFF"/>
        </w:rPr>
        <w:t>чумацькі</w:t>
      </w:r>
      <w:proofErr w:type="spellEnd"/>
      <w:r>
        <w:rPr>
          <w:color w:val="202122"/>
          <w:sz w:val="28"/>
          <w:szCs w:val="28"/>
          <w:shd w:val="clear" w:color="auto" w:fill="FFFFFF"/>
        </w:rPr>
        <w:t xml:space="preserve">, </w:t>
      </w:r>
      <w:proofErr w:type="spellStart"/>
      <w:r>
        <w:rPr>
          <w:color w:val="202122"/>
          <w:sz w:val="28"/>
          <w:szCs w:val="28"/>
          <w:shd w:val="clear" w:color="auto" w:fill="FFFFFF"/>
        </w:rPr>
        <w:t>наймитські</w:t>
      </w:r>
      <w:proofErr w:type="spellEnd"/>
      <w:r>
        <w:rPr>
          <w:color w:val="202122"/>
          <w:sz w:val="28"/>
          <w:szCs w:val="28"/>
          <w:shd w:val="clear" w:color="auto" w:fill="FFFFFF"/>
        </w:rPr>
        <w:t xml:space="preserve">, </w:t>
      </w:r>
      <w:proofErr w:type="spellStart"/>
      <w:r>
        <w:rPr>
          <w:color w:val="202122"/>
          <w:sz w:val="28"/>
          <w:szCs w:val="28"/>
          <w:shd w:val="clear" w:color="auto" w:fill="FFFFFF"/>
        </w:rPr>
        <w:t>бурлацькі</w:t>
      </w:r>
      <w:proofErr w:type="spellEnd"/>
      <w:r>
        <w:rPr>
          <w:color w:val="202122"/>
          <w:sz w:val="28"/>
          <w:szCs w:val="28"/>
          <w:shd w:val="clear" w:color="auto" w:fill="FFFFFF"/>
        </w:rPr>
        <w:t xml:space="preserve"> </w:t>
      </w:r>
      <w:proofErr w:type="spellStart"/>
      <w:r>
        <w:rPr>
          <w:color w:val="202122"/>
          <w:sz w:val="28"/>
          <w:szCs w:val="28"/>
          <w:shd w:val="clear" w:color="auto" w:fill="FFFFFF"/>
        </w:rPr>
        <w:t>тощо</w:t>
      </w:r>
      <w:proofErr w:type="spellEnd"/>
      <w:r>
        <w:rPr>
          <w:color w:val="202122"/>
          <w:sz w:val="28"/>
          <w:szCs w:val="28"/>
          <w:shd w:val="clear" w:color="auto" w:fill="FFFFFF"/>
        </w:rPr>
        <w:t>;</w:t>
      </w:r>
    </w:p>
    <w:p w14:paraId="2B130A95" w14:textId="77777777" w:rsidR="0030480F" w:rsidRDefault="0030480F" w:rsidP="00E17220">
      <w:pPr>
        <w:pStyle w:val="a3"/>
        <w:shd w:val="clear" w:color="auto" w:fill="FFFFFF"/>
        <w:spacing w:before="120" w:beforeAutospacing="0" w:after="20" w:afterAutospacing="0"/>
        <w:ind w:firstLine="567"/>
        <w:contextualSpacing/>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В:</w:t>
      </w:r>
    </w:p>
    <w:p w14:paraId="1489C2C9" w14:textId="77777777" w:rsidR="0030480F" w:rsidRDefault="0030480F" w:rsidP="009C714F">
      <w:pPr>
        <w:pStyle w:val="a3"/>
        <w:numPr>
          <w:ilvl w:val="0"/>
          <w:numId w:val="25"/>
        </w:numPr>
        <w:shd w:val="clear" w:color="auto" w:fill="FFFFFF"/>
        <w:spacing w:before="120" w:beforeAutospacing="0" w:after="0" w:afterAutospacing="0"/>
        <w:ind w:left="0" w:firstLine="567"/>
        <w:contextualSpacing/>
      </w:pPr>
      <w:hyperlink r:id="rId65" w:history="1">
        <w:proofErr w:type="spellStart"/>
        <w:r>
          <w:rPr>
            <w:rStyle w:val="a4"/>
            <w:bCs/>
            <w:color w:val="202122"/>
            <w:sz w:val="28"/>
            <w:szCs w:val="28"/>
            <w:shd w:val="clear" w:color="auto" w:fill="FFFFFF"/>
          </w:rPr>
          <w:t>Козацькі</w:t>
        </w:r>
        <w:proofErr w:type="spellEnd"/>
        <w:r>
          <w:rPr>
            <w:rStyle w:val="a4"/>
            <w:bCs/>
            <w:color w:val="202122"/>
            <w:sz w:val="28"/>
            <w:szCs w:val="28"/>
            <w:shd w:val="clear" w:color="auto" w:fill="FFFFFF"/>
          </w:rPr>
          <w:t xml:space="preserve"> </w:t>
        </w:r>
        <w:proofErr w:type="spellStart"/>
        <w:r>
          <w:rPr>
            <w:rStyle w:val="a4"/>
            <w:bCs/>
            <w:color w:val="202122"/>
            <w:sz w:val="28"/>
            <w:szCs w:val="28"/>
            <w:shd w:val="clear" w:color="auto" w:fill="FFFFFF"/>
          </w:rPr>
          <w:t>пісні</w:t>
        </w:r>
        <w:proofErr w:type="spellEnd"/>
      </w:hyperlink>
      <w:r>
        <w:rPr>
          <w:b/>
          <w:bCs/>
          <w:color w:val="202122"/>
          <w:sz w:val="28"/>
          <w:szCs w:val="28"/>
          <w:shd w:val="clear" w:color="auto" w:fill="FFFFFF"/>
        </w:rPr>
        <w:t> </w:t>
      </w:r>
      <w:hyperlink r:id="rId66" w:history="1">
        <w:r>
          <w:rPr>
            <w:rStyle w:val="a4"/>
            <w:rFonts w:ascii="Arial" w:hAnsi="Arial" w:cs="Arial"/>
            <w:color w:val="0000EE"/>
            <w:sz w:val="22"/>
            <w:szCs w:val="22"/>
          </w:rPr>
          <w:t>Казак </w:t>
        </w:r>
        <w:proofErr w:type="spellStart"/>
        <w:r>
          <w:rPr>
            <w:rStyle w:val="a4"/>
            <w:rFonts w:ascii="Arial" w:hAnsi="Arial" w:cs="Arial"/>
            <w:color w:val="0000EE"/>
            <w:sz w:val="22"/>
            <w:szCs w:val="22"/>
          </w:rPr>
          <w:t>Сиромаха</w:t>
        </w:r>
        <w:proofErr w:type="spellEnd"/>
        <w:r>
          <w:rPr>
            <w:rStyle w:val="a4"/>
            <w:rFonts w:ascii="Arial" w:hAnsi="Arial" w:cs="Arial"/>
            <w:color w:val="0000EE"/>
            <w:sz w:val="22"/>
            <w:szCs w:val="22"/>
          </w:rPr>
          <w:t xml:space="preserve"> – "</w:t>
        </w:r>
        <w:proofErr w:type="spellStart"/>
        <w:r>
          <w:rPr>
            <w:rStyle w:val="a4"/>
            <w:rFonts w:ascii="Arial" w:hAnsi="Arial" w:cs="Arial"/>
            <w:color w:val="0000EE"/>
            <w:sz w:val="22"/>
            <w:szCs w:val="22"/>
          </w:rPr>
          <w:t>Засвіт</w:t>
        </w:r>
        <w:proofErr w:type="spellEnd"/>
        <w:r>
          <w:rPr>
            <w:rStyle w:val="a4"/>
            <w:rFonts w:ascii="Arial" w:hAnsi="Arial" w:cs="Arial"/>
            <w:color w:val="0000EE"/>
            <w:sz w:val="22"/>
            <w:szCs w:val="22"/>
          </w:rPr>
          <w:t xml:space="preserve"> встали </w:t>
        </w:r>
        <w:proofErr w:type="spellStart"/>
        <w:r>
          <w:rPr>
            <w:rStyle w:val="a4"/>
            <w:rFonts w:ascii="Arial" w:hAnsi="Arial" w:cs="Arial"/>
            <w:color w:val="0000EE"/>
            <w:sz w:val="22"/>
            <w:szCs w:val="22"/>
          </w:rPr>
          <w:t>козаченьки</w:t>
        </w:r>
        <w:proofErr w:type="spellEnd"/>
        <w:r>
          <w:rPr>
            <w:rStyle w:val="a4"/>
            <w:rFonts w:ascii="Arial" w:hAnsi="Arial" w:cs="Arial"/>
            <w:color w:val="0000EE"/>
            <w:sz w:val="22"/>
            <w:szCs w:val="22"/>
          </w:rPr>
          <w:t>" – выбор вслепую – Голос страны 8 сезон</w:t>
        </w:r>
      </w:hyperlink>
    </w:p>
    <w:p w14:paraId="04024588" w14:textId="77777777" w:rsidR="0030480F" w:rsidRDefault="0030480F" w:rsidP="009C714F">
      <w:pPr>
        <w:pStyle w:val="a3"/>
        <w:numPr>
          <w:ilvl w:val="0"/>
          <w:numId w:val="25"/>
        </w:numPr>
        <w:shd w:val="clear" w:color="auto" w:fill="FFFFFF"/>
        <w:spacing w:before="0" w:beforeAutospacing="0" w:after="0" w:afterAutospacing="0"/>
        <w:ind w:left="0" w:firstLine="567"/>
        <w:contextualSpacing/>
      </w:pPr>
      <w:hyperlink r:id="rId67" w:history="1">
        <w:proofErr w:type="spellStart"/>
        <w:r>
          <w:rPr>
            <w:rStyle w:val="a4"/>
            <w:bCs/>
            <w:color w:val="202122"/>
            <w:sz w:val="28"/>
            <w:szCs w:val="28"/>
            <w:shd w:val="clear" w:color="auto" w:fill="FFFFFF"/>
          </w:rPr>
          <w:t>Історичні</w:t>
        </w:r>
        <w:proofErr w:type="spellEnd"/>
        <w:r>
          <w:rPr>
            <w:rStyle w:val="a4"/>
            <w:bCs/>
            <w:color w:val="202122"/>
            <w:sz w:val="28"/>
            <w:szCs w:val="28"/>
            <w:shd w:val="clear" w:color="auto" w:fill="FFFFFF"/>
          </w:rPr>
          <w:t xml:space="preserve"> </w:t>
        </w:r>
        <w:proofErr w:type="spellStart"/>
        <w:r>
          <w:rPr>
            <w:rStyle w:val="a4"/>
            <w:bCs/>
            <w:color w:val="202122"/>
            <w:sz w:val="28"/>
            <w:szCs w:val="28"/>
            <w:shd w:val="clear" w:color="auto" w:fill="FFFFFF"/>
          </w:rPr>
          <w:t>пісні</w:t>
        </w:r>
        <w:proofErr w:type="spellEnd"/>
      </w:hyperlink>
      <w:r>
        <w:rPr>
          <w:color w:val="202122"/>
          <w:sz w:val="28"/>
          <w:szCs w:val="28"/>
          <w:shd w:val="clear" w:color="auto" w:fill="FFFFFF"/>
        </w:rPr>
        <w:t xml:space="preserve"> і </w:t>
      </w:r>
      <w:hyperlink r:id="rId68" w:history="1">
        <w:proofErr w:type="spellStart"/>
        <w:r>
          <w:rPr>
            <w:rStyle w:val="a4"/>
            <w:bCs/>
            <w:color w:val="202122"/>
            <w:sz w:val="28"/>
            <w:szCs w:val="28"/>
            <w:shd w:val="clear" w:color="auto" w:fill="FFFFFF"/>
          </w:rPr>
          <w:t>думи</w:t>
        </w:r>
        <w:proofErr w:type="spellEnd"/>
      </w:hyperlink>
    </w:p>
    <w:p w14:paraId="663221D5" w14:textId="77777777" w:rsidR="0030480F" w:rsidRDefault="0030480F" w:rsidP="009C714F">
      <w:pPr>
        <w:pStyle w:val="a3"/>
        <w:numPr>
          <w:ilvl w:val="0"/>
          <w:numId w:val="25"/>
        </w:numPr>
        <w:shd w:val="clear" w:color="auto" w:fill="FFFFFF"/>
        <w:spacing w:before="0" w:beforeAutospacing="0" w:after="20" w:afterAutospacing="0"/>
        <w:ind w:left="0" w:firstLine="567"/>
        <w:contextualSpacing/>
      </w:pPr>
      <w:proofErr w:type="spellStart"/>
      <w:r>
        <w:rPr>
          <w:b/>
          <w:bCs/>
          <w:color w:val="202122"/>
          <w:sz w:val="28"/>
          <w:szCs w:val="28"/>
          <w:shd w:val="clear" w:color="auto" w:fill="FFFFFF"/>
        </w:rPr>
        <w:t>Солдатського</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побуту</w:t>
      </w:r>
      <w:proofErr w:type="spellEnd"/>
      <w:r>
        <w:rPr>
          <w:color w:val="202122"/>
          <w:sz w:val="28"/>
          <w:szCs w:val="28"/>
          <w:shd w:val="clear" w:color="auto" w:fill="FFFFFF"/>
        </w:rPr>
        <w:t xml:space="preserve"> — </w:t>
      </w:r>
      <w:proofErr w:type="spellStart"/>
      <w:r>
        <w:rPr>
          <w:color w:val="202122"/>
          <w:sz w:val="28"/>
          <w:szCs w:val="28"/>
          <w:shd w:val="clear" w:color="auto" w:fill="FFFFFF"/>
        </w:rPr>
        <w:t>рекрутські</w:t>
      </w:r>
      <w:proofErr w:type="spellEnd"/>
      <w:r>
        <w:rPr>
          <w:color w:val="202122"/>
          <w:sz w:val="28"/>
          <w:szCs w:val="28"/>
          <w:shd w:val="clear" w:color="auto" w:fill="FFFFFF"/>
        </w:rPr>
        <w:t xml:space="preserve">, </w:t>
      </w:r>
      <w:proofErr w:type="spellStart"/>
      <w:r>
        <w:rPr>
          <w:color w:val="202122"/>
          <w:sz w:val="28"/>
          <w:szCs w:val="28"/>
          <w:shd w:val="clear" w:color="auto" w:fill="FFFFFF"/>
        </w:rPr>
        <w:t>солдатські</w:t>
      </w:r>
      <w:proofErr w:type="spellEnd"/>
      <w:r>
        <w:rPr>
          <w:color w:val="202122"/>
          <w:sz w:val="28"/>
          <w:szCs w:val="28"/>
          <w:shd w:val="clear" w:color="auto" w:fill="FFFFFF"/>
        </w:rPr>
        <w:t xml:space="preserve">, </w:t>
      </w:r>
      <w:hyperlink r:id="rId69" w:history="1">
        <w:proofErr w:type="spellStart"/>
        <w:r>
          <w:rPr>
            <w:rStyle w:val="a4"/>
            <w:color w:val="202122"/>
            <w:sz w:val="28"/>
            <w:szCs w:val="28"/>
            <w:shd w:val="clear" w:color="auto" w:fill="FFFFFF"/>
          </w:rPr>
          <w:t>стрілецькі</w:t>
        </w:r>
        <w:proofErr w:type="spellEnd"/>
      </w:hyperlink>
      <w:r>
        <w:rPr>
          <w:color w:val="202122"/>
          <w:sz w:val="28"/>
          <w:szCs w:val="28"/>
          <w:shd w:val="clear" w:color="auto" w:fill="FFFFFF"/>
        </w:rPr>
        <w:t>;</w:t>
      </w:r>
    </w:p>
    <w:p w14:paraId="2C48E7C2" w14:textId="77777777" w:rsidR="0030480F" w:rsidRDefault="0030480F" w:rsidP="00E17220">
      <w:pPr>
        <w:pStyle w:val="a3"/>
        <w:shd w:val="clear" w:color="auto" w:fill="FFFFFF"/>
        <w:spacing w:before="120" w:beforeAutospacing="0" w:after="20" w:afterAutospacing="0"/>
        <w:ind w:firstLine="567"/>
        <w:contextualSpacing/>
      </w:pP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відомим</w:t>
      </w:r>
      <w:proofErr w:type="spellEnd"/>
      <w:r>
        <w:rPr>
          <w:color w:val="202122"/>
          <w:sz w:val="28"/>
          <w:szCs w:val="28"/>
          <w:shd w:val="clear" w:color="auto" w:fill="FFFFFF"/>
        </w:rPr>
        <w:t xml:space="preserve"> прикладом </w:t>
      </w:r>
      <w:proofErr w:type="spellStart"/>
      <w:r>
        <w:rPr>
          <w:color w:val="202122"/>
          <w:sz w:val="28"/>
          <w:szCs w:val="28"/>
          <w:shd w:val="clear" w:color="auto" w:fill="FFFFFF"/>
        </w:rPr>
        <w:t>стрілецької</w:t>
      </w:r>
      <w:proofErr w:type="spellEnd"/>
      <w:r>
        <w:rPr>
          <w:color w:val="202122"/>
          <w:sz w:val="28"/>
          <w:szCs w:val="28"/>
          <w:shd w:val="clear" w:color="auto" w:fill="FFFFFF"/>
        </w:rPr>
        <w:t xml:space="preserve"> </w:t>
      </w:r>
      <w:proofErr w:type="spellStart"/>
      <w:r>
        <w:rPr>
          <w:color w:val="202122"/>
          <w:sz w:val="28"/>
          <w:szCs w:val="28"/>
          <w:shd w:val="clear" w:color="auto" w:fill="FFFFFF"/>
        </w:rPr>
        <w:t>пісні</w:t>
      </w:r>
      <w:proofErr w:type="spellEnd"/>
      <w:r>
        <w:rPr>
          <w:color w:val="202122"/>
          <w:sz w:val="28"/>
          <w:szCs w:val="28"/>
          <w:shd w:val="clear" w:color="auto" w:fill="FFFFFF"/>
        </w:rPr>
        <w:t xml:space="preserve"> є </w:t>
      </w:r>
      <w:hyperlink r:id="rId70" w:history="1">
        <w:r>
          <w:rPr>
            <w:rStyle w:val="a4"/>
            <w:rFonts w:ascii="Arial" w:hAnsi="Arial" w:cs="Arial"/>
            <w:color w:val="0000EE"/>
            <w:sz w:val="22"/>
            <w:szCs w:val="22"/>
          </w:rPr>
          <w:t xml:space="preserve">Бумбокс Ой у </w:t>
        </w:r>
        <w:proofErr w:type="spellStart"/>
        <w:r>
          <w:rPr>
            <w:rStyle w:val="a4"/>
            <w:rFonts w:ascii="Arial" w:hAnsi="Arial" w:cs="Arial"/>
            <w:color w:val="0000EE"/>
            <w:sz w:val="22"/>
            <w:szCs w:val="22"/>
          </w:rPr>
          <w:t>лузі</w:t>
        </w:r>
        <w:proofErr w:type="spellEnd"/>
        <w:r>
          <w:rPr>
            <w:rStyle w:val="a4"/>
            <w:rFonts w:ascii="Arial" w:hAnsi="Arial" w:cs="Arial"/>
            <w:color w:val="0000EE"/>
            <w:sz w:val="22"/>
            <w:szCs w:val="22"/>
          </w:rPr>
          <w:t xml:space="preserve"> </w:t>
        </w:r>
        <w:proofErr w:type="spellStart"/>
        <w:r>
          <w:rPr>
            <w:rStyle w:val="a4"/>
            <w:rFonts w:ascii="Arial" w:hAnsi="Arial" w:cs="Arial"/>
            <w:color w:val="0000EE"/>
            <w:sz w:val="22"/>
            <w:szCs w:val="22"/>
          </w:rPr>
          <w:t>червона</w:t>
        </w:r>
        <w:proofErr w:type="spellEnd"/>
        <w:r>
          <w:rPr>
            <w:rStyle w:val="a4"/>
            <w:rFonts w:ascii="Arial" w:hAnsi="Arial" w:cs="Arial"/>
            <w:color w:val="0000EE"/>
            <w:sz w:val="22"/>
            <w:szCs w:val="22"/>
          </w:rPr>
          <w:t xml:space="preserve"> калина</w:t>
        </w:r>
      </w:hyperlink>
      <w:r>
        <w:rPr>
          <w:color w:val="202122"/>
          <w:sz w:val="28"/>
          <w:szCs w:val="28"/>
          <w:shd w:val="clear" w:color="auto" w:fill="FFFFFF"/>
        </w:rPr>
        <w:t xml:space="preserve">- </w:t>
      </w:r>
      <w:proofErr w:type="spellStart"/>
      <w:r>
        <w:rPr>
          <w:color w:val="202122"/>
          <w:sz w:val="28"/>
          <w:szCs w:val="28"/>
          <w:shd w:val="clear" w:color="auto" w:fill="FFFFFF"/>
        </w:rPr>
        <w:t>українська</w:t>
      </w:r>
      <w:proofErr w:type="spellEnd"/>
      <w:r>
        <w:rPr>
          <w:color w:val="202122"/>
          <w:sz w:val="28"/>
          <w:szCs w:val="28"/>
          <w:shd w:val="clear" w:color="auto" w:fill="FFFFFF"/>
        </w:rPr>
        <w:t xml:space="preserve"> народна </w:t>
      </w:r>
      <w:proofErr w:type="spellStart"/>
      <w:r>
        <w:rPr>
          <w:color w:val="202122"/>
          <w:sz w:val="28"/>
          <w:szCs w:val="28"/>
          <w:shd w:val="clear" w:color="auto" w:fill="FFFFFF"/>
        </w:rPr>
        <w:t>пісня</w:t>
      </w:r>
      <w:proofErr w:type="spellEnd"/>
      <w:r>
        <w:rPr>
          <w:color w:val="202122"/>
          <w:sz w:val="28"/>
          <w:szCs w:val="28"/>
          <w:shd w:val="clear" w:color="auto" w:fill="FFFFFF"/>
        </w:rPr>
        <w:t xml:space="preserve"> </w:t>
      </w:r>
      <w:proofErr w:type="spellStart"/>
      <w:r>
        <w:rPr>
          <w:color w:val="202122"/>
          <w:sz w:val="28"/>
          <w:szCs w:val="28"/>
          <w:shd w:val="clear" w:color="auto" w:fill="FFFFFF"/>
        </w:rPr>
        <w:t>авторського</w:t>
      </w:r>
      <w:proofErr w:type="spellEnd"/>
      <w:r>
        <w:rPr>
          <w:color w:val="202122"/>
          <w:sz w:val="28"/>
          <w:szCs w:val="28"/>
          <w:shd w:val="clear" w:color="auto" w:fill="FFFFFF"/>
        </w:rPr>
        <w:t xml:space="preserve"> </w:t>
      </w:r>
      <w:proofErr w:type="spellStart"/>
      <w:r>
        <w:rPr>
          <w:color w:val="202122"/>
          <w:sz w:val="28"/>
          <w:szCs w:val="28"/>
          <w:shd w:val="clear" w:color="auto" w:fill="FFFFFF"/>
        </w:rPr>
        <w:t>походження</w:t>
      </w:r>
      <w:proofErr w:type="spellEnd"/>
      <w:r>
        <w:rPr>
          <w:color w:val="202122"/>
          <w:sz w:val="28"/>
          <w:szCs w:val="28"/>
          <w:shd w:val="clear" w:color="auto" w:fill="FFFFFF"/>
        </w:rPr>
        <w:t xml:space="preserve">, </w:t>
      </w:r>
      <w:proofErr w:type="spellStart"/>
      <w:r>
        <w:rPr>
          <w:color w:val="202122"/>
          <w:sz w:val="28"/>
          <w:szCs w:val="28"/>
          <w:shd w:val="clear" w:color="auto" w:fill="FFFFFF"/>
        </w:rPr>
        <w:t>гімн</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січових</w:t>
      </w:r>
      <w:proofErr w:type="spellEnd"/>
      <w:r>
        <w:rPr>
          <w:color w:val="202122"/>
          <w:sz w:val="28"/>
          <w:szCs w:val="28"/>
          <w:shd w:val="clear" w:color="auto" w:fill="FFFFFF"/>
        </w:rPr>
        <w:t xml:space="preserve"> </w:t>
      </w:r>
      <w:proofErr w:type="spellStart"/>
      <w:r>
        <w:rPr>
          <w:color w:val="202122"/>
          <w:sz w:val="28"/>
          <w:szCs w:val="28"/>
          <w:shd w:val="clear" w:color="auto" w:fill="FFFFFF"/>
        </w:rPr>
        <w:t>стрільців</w:t>
      </w:r>
      <w:proofErr w:type="spellEnd"/>
      <w:r>
        <w:rPr>
          <w:color w:val="202122"/>
          <w:sz w:val="28"/>
          <w:szCs w:val="28"/>
          <w:shd w:val="clear" w:color="auto" w:fill="FFFFFF"/>
        </w:rPr>
        <w:t xml:space="preserve">, </w:t>
      </w:r>
      <w:proofErr w:type="spellStart"/>
      <w:r>
        <w:rPr>
          <w:color w:val="202122"/>
          <w:sz w:val="28"/>
          <w:szCs w:val="28"/>
          <w:shd w:val="clear" w:color="auto" w:fill="FFFFFF"/>
        </w:rPr>
        <w:t>який</w:t>
      </w:r>
      <w:proofErr w:type="spellEnd"/>
      <w:r>
        <w:rPr>
          <w:color w:val="202122"/>
          <w:sz w:val="28"/>
          <w:szCs w:val="28"/>
          <w:shd w:val="clear" w:color="auto" w:fill="FFFFFF"/>
        </w:rPr>
        <w:t xml:space="preserve"> </w:t>
      </w:r>
      <w:proofErr w:type="spellStart"/>
      <w:r>
        <w:rPr>
          <w:color w:val="202122"/>
          <w:sz w:val="28"/>
          <w:szCs w:val="28"/>
          <w:shd w:val="clear" w:color="auto" w:fill="FFFFFF"/>
        </w:rPr>
        <w:t>був</w:t>
      </w:r>
      <w:proofErr w:type="spellEnd"/>
      <w:r>
        <w:rPr>
          <w:color w:val="202122"/>
          <w:sz w:val="28"/>
          <w:szCs w:val="28"/>
          <w:shd w:val="clear" w:color="auto" w:fill="FFFFFF"/>
        </w:rPr>
        <w:t xml:space="preserve"> написаний 1914 року. </w:t>
      </w:r>
      <w:proofErr w:type="spellStart"/>
      <w:r>
        <w:rPr>
          <w:color w:val="202122"/>
          <w:sz w:val="28"/>
          <w:szCs w:val="28"/>
          <w:shd w:val="clear" w:color="auto" w:fill="FFFFFF"/>
        </w:rPr>
        <w:t>Відома</w:t>
      </w:r>
      <w:proofErr w:type="spellEnd"/>
      <w:r>
        <w:rPr>
          <w:color w:val="202122"/>
          <w:sz w:val="28"/>
          <w:szCs w:val="28"/>
          <w:shd w:val="clear" w:color="auto" w:fill="FFFFFF"/>
        </w:rPr>
        <w:t xml:space="preserve"> у </w:t>
      </w:r>
      <w:proofErr w:type="spellStart"/>
      <w:r>
        <w:rPr>
          <w:color w:val="202122"/>
          <w:sz w:val="28"/>
          <w:szCs w:val="28"/>
          <w:shd w:val="clear" w:color="auto" w:fill="FFFFFF"/>
        </w:rPr>
        <w:t>декількох</w:t>
      </w:r>
      <w:proofErr w:type="spellEnd"/>
      <w:r>
        <w:rPr>
          <w:color w:val="202122"/>
          <w:sz w:val="28"/>
          <w:szCs w:val="28"/>
          <w:shd w:val="clear" w:color="auto" w:fill="FFFFFF"/>
        </w:rPr>
        <w:t xml:space="preserve"> </w:t>
      </w:r>
      <w:proofErr w:type="spellStart"/>
      <w:r>
        <w:rPr>
          <w:color w:val="202122"/>
          <w:sz w:val="28"/>
          <w:szCs w:val="28"/>
          <w:shd w:val="clear" w:color="auto" w:fill="FFFFFF"/>
        </w:rPr>
        <w:t>варіантах</w:t>
      </w:r>
      <w:proofErr w:type="spellEnd"/>
      <w:r>
        <w:rPr>
          <w:color w:val="202122"/>
          <w:sz w:val="28"/>
          <w:szCs w:val="28"/>
          <w:shd w:val="clear" w:color="auto" w:fill="FFFFFF"/>
        </w:rPr>
        <w:t xml:space="preserve">. </w:t>
      </w:r>
      <w:proofErr w:type="spellStart"/>
      <w:r>
        <w:rPr>
          <w:color w:val="202122"/>
          <w:sz w:val="28"/>
          <w:szCs w:val="28"/>
          <w:shd w:val="clear" w:color="auto" w:fill="FFFFFF"/>
        </w:rPr>
        <w:t>Співали</w:t>
      </w:r>
      <w:proofErr w:type="spellEnd"/>
      <w:r>
        <w:rPr>
          <w:color w:val="202122"/>
          <w:sz w:val="28"/>
          <w:szCs w:val="28"/>
          <w:shd w:val="clear" w:color="auto" w:fill="FFFFFF"/>
        </w:rPr>
        <w:t xml:space="preserve"> </w:t>
      </w:r>
      <w:proofErr w:type="spellStart"/>
      <w:r>
        <w:rPr>
          <w:color w:val="202122"/>
          <w:sz w:val="28"/>
          <w:szCs w:val="28"/>
          <w:shd w:val="clear" w:color="auto" w:fill="FFFFFF"/>
        </w:rPr>
        <w:t>її</w:t>
      </w:r>
      <w:proofErr w:type="spellEnd"/>
      <w:r>
        <w:rPr>
          <w:color w:val="202122"/>
          <w:sz w:val="28"/>
          <w:szCs w:val="28"/>
          <w:shd w:val="clear" w:color="auto" w:fill="FFFFFF"/>
        </w:rPr>
        <w:t xml:space="preserve"> також і в </w:t>
      </w:r>
      <w:proofErr w:type="spellStart"/>
      <w:r>
        <w:rPr>
          <w:color w:val="202122"/>
          <w:sz w:val="28"/>
          <w:szCs w:val="28"/>
          <w:shd w:val="clear" w:color="auto" w:fill="FFFFFF"/>
        </w:rPr>
        <w:t>підрозділах</w:t>
      </w:r>
      <w:proofErr w:type="spellEnd"/>
      <w:r>
        <w:rPr>
          <w:color w:val="202122"/>
          <w:sz w:val="28"/>
          <w:szCs w:val="28"/>
          <w:shd w:val="clear" w:color="auto" w:fill="FFFFFF"/>
        </w:rPr>
        <w:t xml:space="preserve"> УПА.</w:t>
      </w:r>
    </w:p>
    <w:p w14:paraId="03EFCF3A" w14:textId="77777777" w:rsidR="0030480F" w:rsidRDefault="0030480F" w:rsidP="009C714F">
      <w:pPr>
        <w:pStyle w:val="a3"/>
        <w:numPr>
          <w:ilvl w:val="0"/>
          <w:numId w:val="26"/>
        </w:numPr>
        <w:shd w:val="clear" w:color="auto" w:fill="FFFFFF"/>
        <w:spacing w:before="120" w:beforeAutospacing="0" w:after="20" w:afterAutospacing="0"/>
        <w:ind w:left="0" w:firstLine="567"/>
        <w:contextualSpacing/>
      </w:pPr>
      <w:hyperlink r:id="rId71" w:history="1">
        <w:proofErr w:type="spellStart"/>
        <w:r>
          <w:rPr>
            <w:rStyle w:val="a4"/>
            <w:bCs/>
            <w:color w:val="202122"/>
            <w:sz w:val="28"/>
            <w:szCs w:val="28"/>
            <w:shd w:val="clear" w:color="auto" w:fill="FFFFFF"/>
          </w:rPr>
          <w:t>Ліричні</w:t>
        </w:r>
        <w:proofErr w:type="spellEnd"/>
        <w:r>
          <w:rPr>
            <w:rStyle w:val="a4"/>
            <w:bCs/>
            <w:color w:val="202122"/>
            <w:sz w:val="28"/>
            <w:szCs w:val="28"/>
            <w:shd w:val="clear" w:color="auto" w:fill="FFFFFF"/>
          </w:rPr>
          <w:t xml:space="preserve"> </w:t>
        </w:r>
        <w:proofErr w:type="spellStart"/>
        <w:r>
          <w:rPr>
            <w:rStyle w:val="a4"/>
            <w:bCs/>
            <w:color w:val="202122"/>
            <w:sz w:val="28"/>
            <w:szCs w:val="28"/>
            <w:shd w:val="clear" w:color="auto" w:fill="FFFFFF"/>
          </w:rPr>
          <w:t>пісні</w:t>
        </w:r>
        <w:proofErr w:type="spellEnd"/>
        <w:r>
          <w:rPr>
            <w:rStyle w:val="a4"/>
            <w:bCs/>
            <w:color w:val="202122"/>
            <w:sz w:val="28"/>
            <w:szCs w:val="28"/>
            <w:shd w:val="clear" w:color="auto" w:fill="FFFFFF"/>
          </w:rPr>
          <w:t xml:space="preserve"> та балади</w:t>
        </w:r>
      </w:hyperlink>
      <w:r>
        <w:rPr>
          <w:color w:val="202122"/>
          <w:sz w:val="28"/>
          <w:szCs w:val="28"/>
          <w:shd w:val="clear" w:color="auto" w:fill="FFFFFF"/>
        </w:rPr>
        <w:t>.</w:t>
      </w:r>
    </w:p>
    <w:p w14:paraId="21ED9E11" w14:textId="77777777" w:rsidR="0030480F" w:rsidRDefault="0030480F" w:rsidP="00E17220">
      <w:pPr>
        <w:pStyle w:val="a3"/>
        <w:shd w:val="clear" w:color="auto" w:fill="FFFFFF"/>
        <w:spacing w:before="120" w:beforeAutospacing="0" w:after="20" w:afterAutospacing="0"/>
        <w:ind w:firstLine="567"/>
        <w:contextualSpacing/>
        <w:jc w:val="both"/>
      </w:pPr>
      <w:r>
        <w:rPr>
          <w:color w:val="202122"/>
          <w:sz w:val="28"/>
          <w:szCs w:val="28"/>
          <w:shd w:val="clear" w:color="auto" w:fill="FFFFFF"/>
        </w:rPr>
        <w:t xml:space="preserve">І Ви </w:t>
      </w:r>
      <w:proofErr w:type="spellStart"/>
      <w:r>
        <w:rPr>
          <w:color w:val="202122"/>
          <w:sz w:val="28"/>
          <w:szCs w:val="28"/>
          <w:shd w:val="clear" w:color="auto" w:fill="FFFFFF"/>
        </w:rPr>
        <w:t>це</w:t>
      </w:r>
      <w:proofErr w:type="spellEnd"/>
      <w:r>
        <w:rPr>
          <w:color w:val="202122"/>
          <w:sz w:val="28"/>
          <w:szCs w:val="28"/>
          <w:shd w:val="clear" w:color="auto" w:fill="FFFFFF"/>
        </w:rPr>
        <w:t xml:space="preserve"> напевно </w:t>
      </w:r>
      <w:proofErr w:type="spellStart"/>
      <w:r>
        <w:rPr>
          <w:color w:val="202122"/>
          <w:sz w:val="28"/>
          <w:szCs w:val="28"/>
          <w:shd w:val="clear" w:color="auto" w:fill="FFFFFF"/>
        </w:rPr>
        <w:t>пам’ятаєте</w:t>
      </w:r>
      <w:proofErr w:type="spellEnd"/>
      <w:r>
        <w:rPr>
          <w:color w:val="202122"/>
          <w:sz w:val="28"/>
          <w:szCs w:val="28"/>
          <w:shd w:val="clear" w:color="auto" w:fill="FFFFFF"/>
        </w:rPr>
        <w:t xml:space="preserve"> з </w:t>
      </w:r>
      <w:proofErr w:type="spellStart"/>
      <w:r>
        <w:rPr>
          <w:color w:val="202122"/>
          <w:sz w:val="28"/>
          <w:szCs w:val="28"/>
          <w:shd w:val="clear" w:color="auto" w:fill="FFFFFF"/>
        </w:rPr>
        <w:t>загальних</w:t>
      </w:r>
      <w:proofErr w:type="spellEnd"/>
      <w:r>
        <w:rPr>
          <w:color w:val="202122"/>
          <w:sz w:val="28"/>
          <w:szCs w:val="28"/>
          <w:shd w:val="clear" w:color="auto" w:fill="FFFFFF"/>
        </w:rPr>
        <w:t xml:space="preserve"> </w:t>
      </w:r>
      <w:proofErr w:type="spellStart"/>
      <w:r>
        <w:rPr>
          <w:color w:val="202122"/>
          <w:sz w:val="28"/>
          <w:szCs w:val="28"/>
          <w:shd w:val="clear" w:color="auto" w:fill="FFFFFF"/>
        </w:rPr>
        <w:t>шкільних</w:t>
      </w:r>
      <w:proofErr w:type="spellEnd"/>
      <w:r>
        <w:rPr>
          <w:color w:val="202122"/>
          <w:sz w:val="28"/>
          <w:szCs w:val="28"/>
          <w:shd w:val="clear" w:color="auto" w:fill="FFFFFF"/>
        </w:rPr>
        <w:t xml:space="preserve"> </w:t>
      </w:r>
      <w:proofErr w:type="spellStart"/>
      <w:r>
        <w:rPr>
          <w:color w:val="202122"/>
          <w:sz w:val="28"/>
          <w:szCs w:val="28"/>
          <w:shd w:val="clear" w:color="auto" w:fill="FFFFFF"/>
        </w:rPr>
        <w:t>знань</w:t>
      </w:r>
      <w:proofErr w:type="spellEnd"/>
      <w:r>
        <w:rPr>
          <w:color w:val="202122"/>
          <w:sz w:val="28"/>
          <w:szCs w:val="28"/>
          <w:shd w:val="clear" w:color="auto" w:fill="FFFFFF"/>
        </w:rPr>
        <w:t xml:space="preserve">. </w:t>
      </w:r>
    </w:p>
    <w:p w14:paraId="33D5BC48" w14:textId="77777777" w:rsidR="0030480F" w:rsidRDefault="0030480F" w:rsidP="00E17220">
      <w:pPr>
        <w:pStyle w:val="a3"/>
        <w:shd w:val="clear" w:color="auto" w:fill="FFFFFF"/>
        <w:spacing w:before="120" w:beforeAutospacing="0" w:after="20" w:afterAutospacing="0"/>
        <w:ind w:firstLine="567"/>
        <w:contextualSpacing/>
        <w:jc w:val="both"/>
      </w:pPr>
      <w:r>
        <w:rPr>
          <w:b/>
          <w:bCs/>
          <w:color w:val="202122"/>
          <w:sz w:val="28"/>
          <w:szCs w:val="28"/>
          <w:shd w:val="clear" w:color="auto" w:fill="FFFFFF"/>
        </w:rPr>
        <w:t xml:space="preserve">(Слайд 9) Уже в </w:t>
      </w:r>
      <w:hyperlink r:id="rId72" w:history="1">
        <w:r>
          <w:rPr>
            <w:rStyle w:val="a4"/>
            <w:bCs/>
            <w:color w:val="202122"/>
            <w:sz w:val="28"/>
            <w:szCs w:val="28"/>
            <w:shd w:val="clear" w:color="auto" w:fill="FFFFFF"/>
          </w:rPr>
          <w:t>XIV</w:t>
        </w:r>
      </w:hyperlink>
      <w:r>
        <w:rPr>
          <w:b/>
          <w:bCs/>
          <w:color w:val="202122"/>
          <w:sz w:val="28"/>
          <w:szCs w:val="28"/>
          <w:shd w:val="clear" w:color="auto" w:fill="FFFFFF"/>
        </w:rPr>
        <w:t>–</w:t>
      </w:r>
      <w:hyperlink r:id="rId73" w:history="1">
        <w:r>
          <w:rPr>
            <w:rStyle w:val="a4"/>
            <w:bCs/>
            <w:color w:val="202122"/>
            <w:sz w:val="28"/>
            <w:szCs w:val="28"/>
            <w:shd w:val="clear" w:color="auto" w:fill="FFFFFF"/>
          </w:rPr>
          <w:t>XVII</w:t>
        </w:r>
      </w:hyperlink>
      <w:r>
        <w:rPr>
          <w:b/>
          <w:bCs/>
          <w:color w:val="202122"/>
          <w:sz w:val="28"/>
          <w:szCs w:val="28"/>
          <w:shd w:val="clear" w:color="auto" w:fill="FFFFFF"/>
        </w:rPr>
        <w:t xml:space="preserve"> та </w:t>
      </w:r>
      <w:hyperlink r:id="rId74" w:history="1">
        <w:r>
          <w:rPr>
            <w:rStyle w:val="a4"/>
            <w:bCs/>
            <w:color w:val="202122"/>
            <w:sz w:val="28"/>
            <w:szCs w:val="28"/>
            <w:shd w:val="clear" w:color="auto" w:fill="FFFFFF"/>
          </w:rPr>
          <w:t>XVIII</w:t>
        </w:r>
      </w:hyperlink>
      <w:r>
        <w:rPr>
          <w:b/>
          <w:bCs/>
          <w:color w:val="202122"/>
          <w:sz w:val="28"/>
          <w:szCs w:val="28"/>
          <w:shd w:val="clear" w:color="auto" w:fill="FFFFFF"/>
        </w:rPr>
        <w:t xml:space="preserve"> ст</w:t>
      </w:r>
      <w:r>
        <w:rPr>
          <w:color w:val="202122"/>
          <w:sz w:val="28"/>
          <w:szCs w:val="28"/>
          <w:shd w:val="clear" w:color="auto" w:fill="FFFFFF"/>
        </w:rPr>
        <w:t xml:space="preserve">. </w:t>
      </w:r>
      <w:proofErr w:type="spellStart"/>
      <w:r>
        <w:rPr>
          <w:color w:val="202122"/>
          <w:sz w:val="28"/>
          <w:szCs w:val="28"/>
          <w:shd w:val="clear" w:color="auto" w:fill="FFFFFF"/>
        </w:rPr>
        <w:t>українські</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музиканти</w:t>
      </w:r>
      <w:proofErr w:type="spellEnd"/>
      <w:r>
        <w:rPr>
          <w:color w:val="202122"/>
          <w:sz w:val="28"/>
          <w:szCs w:val="28"/>
          <w:shd w:val="clear" w:color="auto" w:fill="FFFFFF"/>
        </w:rPr>
        <w:t xml:space="preserve"> </w:t>
      </w:r>
      <w:proofErr w:type="spellStart"/>
      <w:r>
        <w:rPr>
          <w:color w:val="202122"/>
          <w:sz w:val="28"/>
          <w:szCs w:val="28"/>
          <w:shd w:val="clear" w:color="auto" w:fill="FFFFFF"/>
        </w:rPr>
        <w:t>уславилися</w:t>
      </w:r>
      <w:proofErr w:type="spellEnd"/>
      <w:r>
        <w:rPr>
          <w:color w:val="202122"/>
          <w:sz w:val="28"/>
          <w:szCs w:val="28"/>
          <w:shd w:val="clear" w:color="auto" w:fill="FFFFFF"/>
        </w:rPr>
        <w:t xml:space="preserve"> за межами </w:t>
      </w:r>
      <w:proofErr w:type="spellStart"/>
      <w:r>
        <w:rPr>
          <w:color w:val="202122"/>
          <w:sz w:val="28"/>
          <w:szCs w:val="28"/>
          <w:shd w:val="clear" w:color="auto" w:fill="FFFFFF"/>
        </w:rPr>
        <w:t>України</w:t>
      </w:r>
      <w:proofErr w:type="spellEnd"/>
      <w:r>
        <w:rPr>
          <w:color w:val="202122"/>
          <w:sz w:val="28"/>
          <w:szCs w:val="28"/>
          <w:shd w:val="clear" w:color="auto" w:fill="FFFFFF"/>
        </w:rPr>
        <w:t xml:space="preserve">. </w:t>
      </w:r>
      <w:proofErr w:type="spellStart"/>
      <w:r>
        <w:rPr>
          <w:color w:val="202122"/>
          <w:sz w:val="28"/>
          <w:szCs w:val="28"/>
          <w:shd w:val="clear" w:color="auto" w:fill="FFFFFF"/>
        </w:rPr>
        <w:t>Їхні</w:t>
      </w:r>
      <w:proofErr w:type="spellEnd"/>
      <w:r>
        <w:rPr>
          <w:color w:val="202122"/>
          <w:sz w:val="28"/>
          <w:szCs w:val="28"/>
          <w:shd w:val="clear" w:color="auto" w:fill="FFFFFF"/>
        </w:rPr>
        <w:t xml:space="preserve"> </w:t>
      </w:r>
      <w:proofErr w:type="spellStart"/>
      <w:r>
        <w:rPr>
          <w:color w:val="202122"/>
          <w:sz w:val="28"/>
          <w:szCs w:val="28"/>
          <w:shd w:val="clear" w:color="auto" w:fill="FFFFFF"/>
        </w:rPr>
        <w:t>імена</w:t>
      </w:r>
      <w:proofErr w:type="spellEnd"/>
      <w:r>
        <w:rPr>
          <w:color w:val="202122"/>
          <w:sz w:val="28"/>
          <w:szCs w:val="28"/>
          <w:shd w:val="clear" w:color="auto" w:fill="FFFFFF"/>
        </w:rPr>
        <w:t xml:space="preserve"> </w:t>
      </w:r>
      <w:proofErr w:type="spellStart"/>
      <w:r>
        <w:rPr>
          <w:color w:val="202122"/>
          <w:sz w:val="28"/>
          <w:szCs w:val="28"/>
          <w:shd w:val="clear" w:color="auto" w:fill="FFFFFF"/>
        </w:rPr>
        <w:t>можна</w:t>
      </w:r>
      <w:proofErr w:type="spellEnd"/>
      <w:r>
        <w:rPr>
          <w:color w:val="202122"/>
          <w:sz w:val="28"/>
          <w:szCs w:val="28"/>
          <w:shd w:val="clear" w:color="auto" w:fill="FFFFFF"/>
        </w:rPr>
        <w:t xml:space="preserve"> </w:t>
      </w:r>
      <w:proofErr w:type="spellStart"/>
      <w:r>
        <w:rPr>
          <w:color w:val="202122"/>
          <w:sz w:val="28"/>
          <w:szCs w:val="28"/>
          <w:shd w:val="clear" w:color="auto" w:fill="FFFFFF"/>
        </w:rPr>
        <w:t>знайти</w:t>
      </w:r>
      <w:proofErr w:type="spellEnd"/>
      <w:r>
        <w:rPr>
          <w:color w:val="202122"/>
          <w:sz w:val="28"/>
          <w:szCs w:val="28"/>
          <w:shd w:val="clear" w:color="auto" w:fill="FFFFFF"/>
        </w:rPr>
        <w:t xml:space="preserve"> в </w:t>
      </w:r>
      <w:proofErr w:type="spellStart"/>
      <w:r>
        <w:rPr>
          <w:color w:val="202122"/>
          <w:sz w:val="28"/>
          <w:szCs w:val="28"/>
          <w:shd w:val="clear" w:color="auto" w:fill="FFFFFF"/>
        </w:rPr>
        <w:t>літописах</w:t>
      </w:r>
      <w:proofErr w:type="spellEnd"/>
      <w:r>
        <w:rPr>
          <w:color w:val="202122"/>
          <w:sz w:val="28"/>
          <w:szCs w:val="28"/>
          <w:shd w:val="clear" w:color="auto" w:fill="FFFFFF"/>
        </w:rPr>
        <w:t xml:space="preserve"> тих </w:t>
      </w:r>
      <w:proofErr w:type="spellStart"/>
      <w:r>
        <w:rPr>
          <w:color w:val="202122"/>
          <w:sz w:val="28"/>
          <w:szCs w:val="28"/>
          <w:shd w:val="clear" w:color="auto" w:fill="FFFFFF"/>
        </w:rPr>
        <w:t>часів</w:t>
      </w:r>
      <w:proofErr w:type="spellEnd"/>
      <w:r>
        <w:rPr>
          <w:color w:val="202122"/>
          <w:sz w:val="28"/>
          <w:szCs w:val="28"/>
          <w:shd w:val="clear" w:color="auto" w:fill="FFFFFF"/>
        </w:rPr>
        <w:t xml:space="preserve"> </w:t>
      </w:r>
      <w:proofErr w:type="spellStart"/>
      <w:r>
        <w:rPr>
          <w:color w:val="202122"/>
          <w:sz w:val="28"/>
          <w:szCs w:val="28"/>
          <w:shd w:val="clear" w:color="auto" w:fill="FFFFFF"/>
        </w:rPr>
        <w:t>серед</w:t>
      </w:r>
      <w:proofErr w:type="spellEnd"/>
      <w:r>
        <w:rPr>
          <w:color w:val="202122"/>
          <w:sz w:val="28"/>
          <w:szCs w:val="28"/>
          <w:shd w:val="clear" w:color="auto" w:fill="FFFFFF"/>
        </w:rPr>
        <w:t xml:space="preserve"> </w:t>
      </w:r>
      <w:proofErr w:type="spellStart"/>
      <w:r>
        <w:rPr>
          <w:color w:val="202122"/>
          <w:sz w:val="28"/>
          <w:szCs w:val="28"/>
          <w:shd w:val="clear" w:color="auto" w:fill="FFFFFF"/>
        </w:rPr>
        <w:t>придворних</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музикантів</w:t>
      </w:r>
      <w:proofErr w:type="spellEnd"/>
      <w:r>
        <w:rPr>
          <w:color w:val="202122"/>
          <w:sz w:val="28"/>
          <w:szCs w:val="28"/>
          <w:shd w:val="clear" w:color="auto" w:fill="FFFFFF"/>
        </w:rPr>
        <w:t xml:space="preserve">, </w:t>
      </w:r>
      <w:proofErr w:type="spellStart"/>
      <w:r>
        <w:rPr>
          <w:color w:val="202122"/>
          <w:sz w:val="28"/>
          <w:szCs w:val="28"/>
          <w:shd w:val="clear" w:color="auto" w:fill="FFFFFF"/>
        </w:rPr>
        <w:t>зокрема</w:t>
      </w:r>
      <w:proofErr w:type="spellEnd"/>
      <w:r>
        <w:rPr>
          <w:color w:val="202122"/>
          <w:sz w:val="28"/>
          <w:szCs w:val="28"/>
          <w:shd w:val="clear" w:color="auto" w:fill="FFFFFF"/>
        </w:rPr>
        <w:t xml:space="preserve"> при </w:t>
      </w:r>
      <w:proofErr w:type="spellStart"/>
      <w:r>
        <w:rPr>
          <w:color w:val="202122"/>
          <w:sz w:val="28"/>
          <w:szCs w:val="28"/>
          <w:shd w:val="clear" w:color="auto" w:fill="FFFFFF"/>
        </w:rPr>
        <w:t>дворі</w:t>
      </w:r>
      <w:proofErr w:type="spellEnd"/>
      <w:r>
        <w:rPr>
          <w:color w:val="202122"/>
          <w:sz w:val="28"/>
          <w:szCs w:val="28"/>
          <w:shd w:val="clear" w:color="auto" w:fill="FFFFFF"/>
        </w:rPr>
        <w:t xml:space="preserve"> </w:t>
      </w:r>
      <w:proofErr w:type="spellStart"/>
      <w:r>
        <w:rPr>
          <w:color w:val="202122"/>
          <w:sz w:val="28"/>
          <w:szCs w:val="28"/>
          <w:shd w:val="clear" w:color="auto" w:fill="FFFFFF"/>
        </w:rPr>
        <w:t>польських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королів</w:t>
      </w:r>
      <w:proofErr w:type="spellEnd"/>
      <w:r>
        <w:rPr>
          <w:color w:val="202122"/>
          <w:sz w:val="28"/>
          <w:szCs w:val="28"/>
          <w:shd w:val="clear" w:color="auto" w:fill="FFFFFF"/>
        </w:rPr>
        <w:t xml:space="preserve"> </w:t>
      </w:r>
      <w:proofErr w:type="spellStart"/>
      <w:r>
        <w:rPr>
          <w:color w:val="202122"/>
          <w:sz w:val="28"/>
          <w:szCs w:val="28"/>
          <w:shd w:val="clear" w:color="auto" w:fill="FFFFFF"/>
        </w:rPr>
        <w:t>чи</w:t>
      </w:r>
      <w:proofErr w:type="spellEnd"/>
      <w:r>
        <w:rPr>
          <w:color w:val="202122"/>
          <w:sz w:val="28"/>
          <w:szCs w:val="28"/>
          <w:shd w:val="clear" w:color="auto" w:fill="FFFFFF"/>
        </w:rPr>
        <w:t xml:space="preserve"> </w:t>
      </w:r>
      <w:proofErr w:type="spellStart"/>
      <w:r>
        <w:rPr>
          <w:color w:val="202122"/>
          <w:sz w:val="28"/>
          <w:szCs w:val="28"/>
          <w:shd w:val="clear" w:color="auto" w:fill="FFFFFF"/>
        </w:rPr>
        <w:t>російських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імператорів</w:t>
      </w:r>
      <w:proofErr w:type="spellEnd"/>
      <w:r>
        <w:rPr>
          <w:color w:val="202122"/>
          <w:sz w:val="28"/>
          <w:szCs w:val="28"/>
          <w:shd w:val="clear" w:color="auto" w:fill="FFFFFF"/>
        </w:rPr>
        <w:t>.</w:t>
      </w:r>
    </w:p>
    <w:p w14:paraId="29A4E249" w14:textId="77777777" w:rsidR="0030480F" w:rsidRDefault="0030480F" w:rsidP="00E17220">
      <w:pPr>
        <w:pStyle w:val="a3"/>
        <w:shd w:val="clear" w:color="auto" w:fill="FFFFFF"/>
        <w:spacing w:before="120" w:beforeAutospacing="0" w:after="2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(слайд 10): </w:t>
      </w:r>
      <w:r>
        <w:rPr>
          <w:color w:val="202122"/>
          <w:sz w:val="28"/>
          <w:szCs w:val="28"/>
          <w:shd w:val="clear" w:color="auto" w:fill="FFFFFF"/>
        </w:rPr>
        <w:t xml:space="preserve">В </w:t>
      </w:r>
      <w:hyperlink r:id="rId75" w:history="1">
        <w:proofErr w:type="spellStart"/>
        <w:r>
          <w:rPr>
            <w:rStyle w:val="a4"/>
            <w:color w:val="202122"/>
            <w:sz w:val="28"/>
            <w:szCs w:val="28"/>
            <w:shd w:val="clear" w:color="auto" w:fill="FFFFFF"/>
          </w:rPr>
          <w:t>радянській</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Україні</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протягом</w:t>
      </w:r>
      <w:proofErr w:type="spellEnd"/>
      <w:r>
        <w:rPr>
          <w:color w:val="202122"/>
          <w:sz w:val="28"/>
          <w:szCs w:val="28"/>
          <w:shd w:val="clear" w:color="auto" w:fill="FFFFFF"/>
        </w:rPr>
        <w:t xml:space="preserve"> </w:t>
      </w:r>
      <w:proofErr w:type="spellStart"/>
      <w:r>
        <w:rPr>
          <w:color w:val="202122"/>
          <w:sz w:val="28"/>
          <w:szCs w:val="28"/>
          <w:shd w:val="clear" w:color="auto" w:fill="FFFFFF"/>
        </w:rPr>
        <w:t>століття</w:t>
      </w:r>
      <w:proofErr w:type="spellEnd"/>
      <w:r>
        <w:rPr>
          <w:color w:val="202122"/>
          <w:sz w:val="28"/>
          <w:szCs w:val="28"/>
          <w:shd w:val="clear" w:color="auto" w:fill="FFFFFF"/>
        </w:rPr>
        <w:t xml:space="preserve"> </w:t>
      </w:r>
      <w:proofErr w:type="spellStart"/>
      <w:r>
        <w:rPr>
          <w:color w:val="202122"/>
          <w:sz w:val="28"/>
          <w:szCs w:val="28"/>
          <w:shd w:val="clear" w:color="auto" w:fill="FFFFFF"/>
        </w:rPr>
        <w:t>було</w:t>
      </w:r>
      <w:proofErr w:type="spellEnd"/>
      <w:r>
        <w:rPr>
          <w:color w:val="202122"/>
          <w:sz w:val="28"/>
          <w:szCs w:val="28"/>
          <w:shd w:val="clear" w:color="auto" w:fill="FFFFFF"/>
        </w:rPr>
        <w:t xml:space="preserve"> створено </w:t>
      </w:r>
      <w:proofErr w:type="spellStart"/>
      <w:r>
        <w:rPr>
          <w:color w:val="202122"/>
          <w:sz w:val="28"/>
          <w:szCs w:val="28"/>
          <w:shd w:val="clear" w:color="auto" w:fill="FFFFFF"/>
        </w:rPr>
        <w:t>чимало</w:t>
      </w:r>
      <w:proofErr w:type="spellEnd"/>
      <w:r>
        <w:rPr>
          <w:color w:val="202122"/>
          <w:sz w:val="28"/>
          <w:szCs w:val="28"/>
          <w:shd w:val="clear" w:color="auto" w:fill="FFFFFF"/>
        </w:rPr>
        <w:t xml:space="preserve"> </w:t>
      </w:r>
      <w:proofErr w:type="spellStart"/>
      <w:r>
        <w:rPr>
          <w:color w:val="202122"/>
          <w:sz w:val="28"/>
          <w:szCs w:val="28"/>
          <w:shd w:val="clear" w:color="auto" w:fill="FFFFFF"/>
        </w:rPr>
        <w:t>колективів</w:t>
      </w:r>
      <w:proofErr w:type="spellEnd"/>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w:t>
      </w:r>
      <w:proofErr w:type="spellStart"/>
      <w:r>
        <w:rPr>
          <w:color w:val="202122"/>
          <w:sz w:val="28"/>
          <w:szCs w:val="28"/>
          <w:shd w:val="clear" w:color="auto" w:fill="FFFFFF"/>
        </w:rPr>
        <w:t>спеціалізувалися</w:t>
      </w:r>
      <w:proofErr w:type="spellEnd"/>
      <w:r>
        <w:rPr>
          <w:color w:val="202122"/>
          <w:sz w:val="28"/>
          <w:szCs w:val="28"/>
          <w:shd w:val="clear" w:color="auto" w:fill="FFFFFF"/>
        </w:rPr>
        <w:t xml:space="preserve"> на </w:t>
      </w:r>
      <w:proofErr w:type="spellStart"/>
      <w:r>
        <w:rPr>
          <w:color w:val="202122"/>
          <w:sz w:val="28"/>
          <w:szCs w:val="28"/>
          <w:shd w:val="clear" w:color="auto" w:fill="FFFFFF"/>
        </w:rPr>
        <w:t>виконаннях</w:t>
      </w:r>
      <w:proofErr w:type="spellEnd"/>
      <w:r>
        <w:rPr>
          <w:color w:val="202122"/>
          <w:sz w:val="28"/>
          <w:szCs w:val="28"/>
          <w:shd w:val="clear" w:color="auto" w:fill="FFFFFF"/>
        </w:rPr>
        <w:t xml:space="preserve"> </w:t>
      </w:r>
      <w:proofErr w:type="spellStart"/>
      <w:r>
        <w:rPr>
          <w:color w:val="202122"/>
          <w:sz w:val="28"/>
          <w:szCs w:val="28"/>
          <w:shd w:val="clear" w:color="auto" w:fill="FFFFFF"/>
        </w:rPr>
        <w:t>обробок</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народних</w:t>
      </w:r>
      <w:proofErr w:type="spellEnd"/>
      <w:r>
        <w:rPr>
          <w:color w:val="202122"/>
          <w:sz w:val="28"/>
          <w:szCs w:val="28"/>
          <w:shd w:val="clear" w:color="auto" w:fill="FFFFFF"/>
        </w:rPr>
        <w:t xml:space="preserve"> </w:t>
      </w:r>
      <w:proofErr w:type="spellStart"/>
      <w:r>
        <w:rPr>
          <w:color w:val="202122"/>
          <w:sz w:val="28"/>
          <w:szCs w:val="28"/>
          <w:shd w:val="clear" w:color="auto" w:fill="FFFFFF"/>
        </w:rPr>
        <w:t>пісень</w:t>
      </w:r>
      <w:proofErr w:type="spellEnd"/>
      <w:r>
        <w:rPr>
          <w:color w:val="202122"/>
          <w:sz w:val="28"/>
          <w:szCs w:val="28"/>
          <w:shd w:val="clear" w:color="auto" w:fill="FFFFFF"/>
        </w:rPr>
        <w:t xml:space="preserve"> і </w:t>
      </w:r>
      <w:proofErr w:type="spellStart"/>
      <w:r>
        <w:rPr>
          <w:color w:val="202122"/>
          <w:sz w:val="28"/>
          <w:szCs w:val="28"/>
          <w:shd w:val="clear" w:color="auto" w:fill="FFFFFF"/>
        </w:rPr>
        <w:t>танців</w:t>
      </w:r>
      <w:proofErr w:type="spellEnd"/>
      <w:r>
        <w:rPr>
          <w:color w:val="202122"/>
          <w:sz w:val="28"/>
          <w:szCs w:val="28"/>
          <w:shd w:val="clear" w:color="auto" w:fill="FFFFFF"/>
        </w:rPr>
        <w:t xml:space="preserve">. Так, </w:t>
      </w:r>
      <w:hyperlink r:id="rId76" w:history="1">
        <w:r>
          <w:rPr>
            <w:rStyle w:val="a4"/>
            <w:color w:val="202122"/>
            <w:sz w:val="28"/>
            <w:szCs w:val="28"/>
            <w:shd w:val="clear" w:color="auto" w:fill="FFFFFF"/>
          </w:rPr>
          <w:t>1922</w:t>
        </w:r>
      </w:hyperlink>
      <w:r>
        <w:rPr>
          <w:color w:val="202122"/>
          <w:sz w:val="28"/>
          <w:szCs w:val="28"/>
          <w:shd w:val="clear" w:color="auto" w:fill="FFFFFF"/>
        </w:rPr>
        <w:t xml:space="preserve"> року </w:t>
      </w:r>
      <w:proofErr w:type="spellStart"/>
      <w:r>
        <w:rPr>
          <w:color w:val="202122"/>
          <w:sz w:val="28"/>
          <w:szCs w:val="28"/>
          <w:shd w:val="clear" w:color="auto" w:fill="FFFFFF"/>
        </w:rPr>
        <w:t>був</w:t>
      </w:r>
      <w:proofErr w:type="spellEnd"/>
      <w:r>
        <w:rPr>
          <w:color w:val="202122"/>
          <w:sz w:val="28"/>
          <w:szCs w:val="28"/>
          <w:shd w:val="clear" w:color="auto" w:fill="FFFFFF"/>
        </w:rPr>
        <w:t xml:space="preserve"> </w:t>
      </w:r>
      <w:proofErr w:type="spellStart"/>
      <w:r>
        <w:rPr>
          <w:color w:val="202122"/>
          <w:sz w:val="28"/>
          <w:szCs w:val="28"/>
          <w:shd w:val="clear" w:color="auto" w:fill="FFFFFF"/>
        </w:rPr>
        <w:t>організований</w:t>
      </w:r>
      <w:proofErr w:type="spellEnd"/>
      <w:r>
        <w:rPr>
          <w:color w:val="202122"/>
          <w:sz w:val="28"/>
          <w:szCs w:val="28"/>
          <w:shd w:val="clear" w:color="auto" w:fill="FFFFFF"/>
        </w:rPr>
        <w:t xml:space="preserve"> </w:t>
      </w:r>
      <w:hyperlink r:id="rId77" w:history="1">
        <w:r>
          <w:rPr>
            <w:rStyle w:val="a4"/>
            <w:color w:val="202122"/>
            <w:sz w:val="28"/>
            <w:szCs w:val="28"/>
            <w:shd w:val="clear" w:color="auto" w:fill="FFFFFF"/>
          </w:rPr>
          <w:t xml:space="preserve">Перший оркестр </w:t>
        </w:r>
        <w:proofErr w:type="spellStart"/>
        <w:r>
          <w:rPr>
            <w:rStyle w:val="a4"/>
            <w:color w:val="202122"/>
            <w:sz w:val="28"/>
            <w:szCs w:val="28"/>
            <w:shd w:val="clear" w:color="auto" w:fill="FFFFFF"/>
          </w:rPr>
          <w:t>українських</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народних</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інструментів</w:t>
        </w:r>
        <w:proofErr w:type="spellEnd"/>
      </w:hyperlink>
      <w:r>
        <w:rPr>
          <w:color w:val="202122"/>
          <w:sz w:val="28"/>
          <w:szCs w:val="28"/>
          <w:shd w:val="clear" w:color="auto" w:fill="FFFFFF"/>
        </w:rPr>
        <w:t xml:space="preserve">, </w:t>
      </w:r>
      <w:hyperlink r:id="rId78" w:history="1">
        <w:r>
          <w:rPr>
            <w:rStyle w:val="a4"/>
            <w:color w:val="202122"/>
            <w:sz w:val="28"/>
            <w:szCs w:val="28"/>
            <w:shd w:val="clear" w:color="auto" w:fill="FFFFFF"/>
          </w:rPr>
          <w:t>1939</w:t>
        </w:r>
      </w:hyperlink>
      <w:r>
        <w:rPr>
          <w:color w:val="202122"/>
          <w:sz w:val="28"/>
          <w:szCs w:val="28"/>
          <w:shd w:val="clear" w:color="auto" w:fill="FFFFFF"/>
        </w:rPr>
        <w:t xml:space="preserve"> — </w:t>
      </w:r>
      <w:hyperlink r:id="rId79" w:history="1">
        <w:proofErr w:type="spellStart"/>
        <w:r>
          <w:rPr>
            <w:rStyle w:val="a4"/>
            <w:color w:val="202122"/>
            <w:sz w:val="28"/>
            <w:szCs w:val="28"/>
            <w:shd w:val="clear" w:color="auto" w:fill="FFFFFF"/>
          </w:rPr>
          <w:t>Гуцульський</w:t>
        </w:r>
        <w:proofErr w:type="spellEnd"/>
        <w:r>
          <w:rPr>
            <w:rStyle w:val="a4"/>
            <w:color w:val="202122"/>
            <w:sz w:val="28"/>
            <w:szCs w:val="28"/>
            <w:shd w:val="clear" w:color="auto" w:fill="FFFFFF"/>
          </w:rPr>
          <w:t xml:space="preserve"> ансамбль </w:t>
        </w:r>
        <w:proofErr w:type="spellStart"/>
        <w:r>
          <w:rPr>
            <w:rStyle w:val="a4"/>
            <w:color w:val="202122"/>
            <w:sz w:val="28"/>
            <w:szCs w:val="28"/>
            <w:shd w:val="clear" w:color="auto" w:fill="FFFFFF"/>
          </w:rPr>
          <w:t>пісні</w:t>
        </w:r>
        <w:proofErr w:type="spellEnd"/>
        <w:r>
          <w:rPr>
            <w:rStyle w:val="a4"/>
            <w:color w:val="202122"/>
            <w:sz w:val="28"/>
            <w:szCs w:val="28"/>
            <w:shd w:val="clear" w:color="auto" w:fill="FFFFFF"/>
          </w:rPr>
          <w:t xml:space="preserve"> і </w:t>
        </w:r>
        <w:proofErr w:type="spellStart"/>
        <w:r>
          <w:rPr>
            <w:rStyle w:val="a4"/>
            <w:color w:val="202122"/>
            <w:sz w:val="28"/>
            <w:szCs w:val="28"/>
            <w:shd w:val="clear" w:color="auto" w:fill="FFFFFF"/>
          </w:rPr>
          <w:t>танцю</w:t>
        </w:r>
        <w:proofErr w:type="spellEnd"/>
      </w:hyperlink>
      <w:r>
        <w:rPr>
          <w:color w:val="202122"/>
          <w:sz w:val="28"/>
          <w:szCs w:val="28"/>
          <w:shd w:val="clear" w:color="auto" w:fill="FFFFFF"/>
        </w:rPr>
        <w:t xml:space="preserve">, </w:t>
      </w:r>
      <w:hyperlink r:id="rId80" w:history="1">
        <w:r>
          <w:rPr>
            <w:rStyle w:val="a4"/>
            <w:color w:val="202122"/>
            <w:sz w:val="28"/>
            <w:szCs w:val="28"/>
            <w:shd w:val="clear" w:color="auto" w:fill="FFFFFF"/>
          </w:rPr>
          <w:t>1943</w:t>
        </w:r>
      </w:hyperlink>
      <w:r>
        <w:rPr>
          <w:color w:val="202122"/>
          <w:sz w:val="28"/>
          <w:szCs w:val="28"/>
          <w:shd w:val="clear" w:color="auto" w:fill="FFFFFF"/>
        </w:rPr>
        <w:t xml:space="preserve"> — </w:t>
      </w:r>
      <w:hyperlink r:id="rId81" w:history="1">
        <w:proofErr w:type="spellStart"/>
        <w:r>
          <w:rPr>
            <w:rStyle w:val="a4"/>
            <w:color w:val="202122"/>
            <w:sz w:val="28"/>
            <w:szCs w:val="28"/>
            <w:shd w:val="clear" w:color="auto" w:fill="FFFFFF"/>
          </w:rPr>
          <w:t>народний</w:t>
        </w:r>
        <w:proofErr w:type="spellEnd"/>
        <w:r>
          <w:rPr>
            <w:rStyle w:val="a4"/>
            <w:color w:val="202122"/>
            <w:sz w:val="28"/>
            <w:szCs w:val="28"/>
            <w:shd w:val="clear" w:color="auto" w:fill="FFFFFF"/>
          </w:rPr>
          <w:t xml:space="preserve"> хор </w:t>
        </w:r>
        <w:proofErr w:type="spellStart"/>
        <w:r>
          <w:rPr>
            <w:rStyle w:val="a4"/>
            <w:color w:val="202122"/>
            <w:sz w:val="28"/>
            <w:szCs w:val="28"/>
            <w:shd w:val="clear" w:color="auto" w:fill="FFFFFF"/>
          </w:rPr>
          <w:t>Верьовки</w:t>
        </w:r>
        <w:proofErr w:type="spellEnd"/>
      </w:hyperlink>
      <w:r>
        <w:rPr>
          <w:color w:val="202122"/>
          <w:sz w:val="28"/>
          <w:szCs w:val="28"/>
          <w:shd w:val="clear" w:color="auto" w:fill="FFFFFF"/>
        </w:rPr>
        <w:t>.</w:t>
      </w:r>
    </w:p>
    <w:p w14:paraId="3589D2FA" w14:textId="77777777" w:rsidR="0030480F" w:rsidRDefault="0030480F" w:rsidP="00E17220">
      <w:pPr>
        <w:pStyle w:val="a3"/>
        <w:shd w:val="clear" w:color="auto" w:fill="FFFFFF"/>
        <w:spacing w:beforeAutospacing="0" w:afterAutospacing="0"/>
        <w:ind w:firstLine="567"/>
        <w:contextualSpacing/>
        <w:jc w:val="both"/>
      </w:pPr>
      <w:r>
        <w:rPr>
          <w:b/>
          <w:bCs/>
          <w:color w:val="202122"/>
          <w:sz w:val="28"/>
          <w:szCs w:val="28"/>
          <w:shd w:val="clear" w:color="auto" w:fill="FFFFFF"/>
        </w:rPr>
        <w:lastRenderedPageBreak/>
        <w:t>(Слайд 11)</w:t>
      </w:r>
      <w:r>
        <w:rPr>
          <w:color w:val="202122"/>
          <w:sz w:val="28"/>
          <w:szCs w:val="28"/>
          <w:shd w:val="clear" w:color="auto" w:fill="FFFFFF"/>
        </w:rPr>
        <w:t xml:space="preserve"> </w:t>
      </w:r>
      <w:proofErr w:type="spellStart"/>
      <w:r>
        <w:rPr>
          <w:color w:val="202122"/>
          <w:sz w:val="28"/>
          <w:szCs w:val="28"/>
          <w:shd w:val="clear" w:color="auto" w:fill="FFFFFF"/>
        </w:rPr>
        <w:t>Українська</w:t>
      </w:r>
      <w:proofErr w:type="spellEnd"/>
      <w:r>
        <w:rPr>
          <w:color w:val="202122"/>
          <w:sz w:val="28"/>
          <w:szCs w:val="28"/>
          <w:shd w:val="clear" w:color="auto" w:fill="FFFFFF"/>
        </w:rPr>
        <w:t xml:space="preserve"> народна </w:t>
      </w:r>
      <w:proofErr w:type="spellStart"/>
      <w:r>
        <w:rPr>
          <w:color w:val="202122"/>
          <w:sz w:val="28"/>
          <w:szCs w:val="28"/>
          <w:shd w:val="clear" w:color="auto" w:fill="FFFFFF"/>
        </w:rPr>
        <w:t>пісня</w:t>
      </w:r>
      <w:proofErr w:type="spellEnd"/>
      <w:r>
        <w:rPr>
          <w:color w:val="202122"/>
          <w:sz w:val="28"/>
          <w:szCs w:val="28"/>
          <w:shd w:val="clear" w:color="auto" w:fill="FFFFFF"/>
        </w:rPr>
        <w:t xml:space="preserve"> </w:t>
      </w:r>
      <w:proofErr w:type="spellStart"/>
      <w:r>
        <w:rPr>
          <w:color w:val="202122"/>
          <w:sz w:val="28"/>
          <w:szCs w:val="28"/>
          <w:shd w:val="clear" w:color="auto" w:fill="FFFFFF"/>
        </w:rPr>
        <w:t>лягла</w:t>
      </w:r>
      <w:proofErr w:type="spellEnd"/>
      <w:r>
        <w:rPr>
          <w:color w:val="202122"/>
          <w:sz w:val="28"/>
          <w:szCs w:val="28"/>
          <w:shd w:val="clear" w:color="auto" w:fill="FFFFFF"/>
        </w:rPr>
        <w:t xml:space="preserve"> в основу </w:t>
      </w:r>
      <w:proofErr w:type="spellStart"/>
      <w:r>
        <w:rPr>
          <w:color w:val="202122"/>
          <w:sz w:val="28"/>
          <w:szCs w:val="28"/>
          <w:shd w:val="clear" w:color="auto" w:fill="FFFFFF"/>
        </w:rPr>
        <w:t>творів</w:t>
      </w:r>
      <w:proofErr w:type="spellEnd"/>
      <w:r>
        <w:rPr>
          <w:color w:val="202122"/>
          <w:sz w:val="28"/>
          <w:szCs w:val="28"/>
          <w:shd w:val="clear" w:color="auto" w:fill="FFFFFF"/>
        </w:rPr>
        <w:t xml:space="preserve"> </w:t>
      </w:r>
      <w:proofErr w:type="spellStart"/>
      <w:r>
        <w:rPr>
          <w:color w:val="202122"/>
          <w:sz w:val="28"/>
          <w:szCs w:val="28"/>
          <w:shd w:val="clear" w:color="auto" w:fill="FFFFFF"/>
        </w:rPr>
        <w:t>багатьох</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композиторів</w:t>
      </w:r>
      <w:proofErr w:type="spellEnd"/>
      <w:r>
        <w:rPr>
          <w:color w:val="202122"/>
          <w:sz w:val="28"/>
          <w:szCs w:val="28"/>
          <w:shd w:val="clear" w:color="auto" w:fill="FFFFFF"/>
        </w:rPr>
        <w:t xml:space="preserve">. </w:t>
      </w:r>
      <w:proofErr w:type="spellStart"/>
      <w:r>
        <w:rPr>
          <w:color w:val="202122"/>
          <w:sz w:val="28"/>
          <w:szCs w:val="28"/>
          <w:shd w:val="clear" w:color="auto" w:fill="FFFFFF"/>
        </w:rPr>
        <w:t>Найвідоміші</w:t>
      </w:r>
      <w:proofErr w:type="spellEnd"/>
      <w:r>
        <w:rPr>
          <w:color w:val="202122"/>
          <w:sz w:val="28"/>
          <w:szCs w:val="28"/>
          <w:shd w:val="clear" w:color="auto" w:fill="FFFFFF"/>
        </w:rPr>
        <w:t xml:space="preserve"> </w:t>
      </w:r>
      <w:proofErr w:type="spellStart"/>
      <w:r>
        <w:rPr>
          <w:color w:val="202122"/>
          <w:sz w:val="28"/>
          <w:szCs w:val="28"/>
          <w:shd w:val="clear" w:color="auto" w:fill="FFFFFF"/>
        </w:rPr>
        <w:t>обробки</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пісень</w:t>
      </w:r>
      <w:proofErr w:type="spellEnd"/>
      <w:r>
        <w:rPr>
          <w:color w:val="202122"/>
          <w:sz w:val="28"/>
          <w:szCs w:val="28"/>
          <w:shd w:val="clear" w:color="auto" w:fill="FFFFFF"/>
        </w:rPr>
        <w:t xml:space="preserve"> належать </w:t>
      </w:r>
      <w:hyperlink r:id="rId82" w:history="1">
        <w:proofErr w:type="spellStart"/>
        <w:r>
          <w:rPr>
            <w:rStyle w:val="a4"/>
            <w:color w:val="202122"/>
            <w:sz w:val="28"/>
            <w:szCs w:val="28"/>
            <w:shd w:val="clear" w:color="auto" w:fill="FFFFFF"/>
          </w:rPr>
          <w:t>М.Лисенку</w:t>
        </w:r>
        <w:proofErr w:type="spellEnd"/>
      </w:hyperlink>
      <w:r>
        <w:rPr>
          <w:color w:val="202122"/>
          <w:sz w:val="28"/>
          <w:szCs w:val="28"/>
          <w:shd w:val="clear" w:color="auto" w:fill="FFFFFF"/>
        </w:rPr>
        <w:t xml:space="preserve"> та </w:t>
      </w:r>
      <w:hyperlink r:id="rId83" w:history="1">
        <w:proofErr w:type="spellStart"/>
        <w:r>
          <w:rPr>
            <w:rStyle w:val="a4"/>
            <w:color w:val="202122"/>
            <w:sz w:val="28"/>
            <w:szCs w:val="28"/>
            <w:shd w:val="clear" w:color="auto" w:fill="FFFFFF"/>
          </w:rPr>
          <w:t>М.Леонтовичу</w:t>
        </w:r>
        <w:proofErr w:type="spellEnd"/>
      </w:hyperlink>
      <w:r>
        <w:rPr>
          <w:color w:val="202122"/>
          <w:sz w:val="28"/>
          <w:szCs w:val="28"/>
          <w:shd w:val="clear" w:color="auto" w:fill="FFFFFF"/>
        </w:rPr>
        <w:t>.</w:t>
      </w:r>
    </w:p>
    <w:p w14:paraId="036F8D1A"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Давайте </w:t>
      </w:r>
      <w:proofErr w:type="spellStart"/>
      <w:r>
        <w:rPr>
          <w:color w:val="202122"/>
          <w:sz w:val="28"/>
          <w:szCs w:val="28"/>
          <w:shd w:val="clear" w:color="auto" w:fill="FFFFFF"/>
        </w:rPr>
        <w:t>зупинимося</w:t>
      </w:r>
      <w:proofErr w:type="spellEnd"/>
      <w:r>
        <w:rPr>
          <w:color w:val="202122"/>
          <w:sz w:val="28"/>
          <w:szCs w:val="28"/>
          <w:shd w:val="clear" w:color="auto" w:fill="FFFFFF"/>
        </w:rPr>
        <w:t xml:space="preserve"> на </w:t>
      </w:r>
      <w:proofErr w:type="spellStart"/>
      <w:r>
        <w:rPr>
          <w:color w:val="202122"/>
          <w:sz w:val="28"/>
          <w:szCs w:val="28"/>
          <w:shd w:val="clear" w:color="auto" w:fill="FFFFFF"/>
        </w:rPr>
        <w:t>цьому</w:t>
      </w:r>
      <w:proofErr w:type="spellEnd"/>
      <w:r>
        <w:rPr>
          <w:color w:val="202122"/>
          <w:sz w:val="28"/>
          <w:szCs w:val="28"/>
          <w:shd w:val="clear" w:color="auto" w:fill="FFFFFF"/>
        </w:rPr>
        <w:t xml:space="preserve"> великому </w:t>
      </w:r>
      <w:proofErr w:type="spellStart"/>
      <w:r>
        <w:rPr>
          <w:color w:val="202122"/>
          <w:sz w:val="28"/>
          <w:szCs w:val="28"/>
          <w:shd w:val="clear" w:color="auto" w:fill="FFFFFF"/>
        </w:rPr>
        <w:t>композиторі</w:t>
      </w:r>
      <w:proofErr w:type="spellEnd"/>
      <w:r>
        <w:rPr>
          <w:color w:val="202122"/>
          <w:sz w:val="28"/>
          <w:szCs w:val="28"/>
          <w:shd w:val="clear" w:color="auto" w:fill="FFFFFF"/>
        </w:rPr>
        <w:t xml:space="preserve"> Леонтовичу. </w:t>
      </w:r>
      <w:r>
        <w:rPr>
          <w:b/>
          <w:bCs/>
          <w:color w:val="202122"/>
          <w:sz w:val="28"/>
          <w:szCs w:val="28"/>
          <w:shd w:val="clear" w:color="auto" w:fill="FFFFFF"/>
        </w:rPr>
        <w:t>(Слайд 12)</w:t>
      </w:r>
      <w:r>
        <w:rPr>
          <w:color w:val="202122"/>
          <w:sz w:val="28"/>
          <w:szCs w:val="28"/>
          <w:shd w:val="clear" w:color="auto" w:fill="FFFFFF"/>
        </w:rPr>
        <w:t> </w:t>
      </w:r>
      <w:proofErr w:type="spellStart"/>
      <w:r>
        <w:rPr>
          <w:i/>
          <w:iCs/>
          <w:color w:val="202122"/>
          <w:sz w:val="28"/>
          <w:szCs w:val="28"/>
          <w:shd w:val="clear" w:color="auto" w:fill="FFFFFF"/>
        </w:rPr>
        <w:t>Чи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чули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раніше</w:t>
      </w:r>
      <w:proofErr w:type="spellEnd"/>
      <w:r>
        <w:rPr>
          <w:i/>
          <w:iCs/>
          <w:color w:val="202122"/>
          <w:sz w:val="28"/>
          <w:szCs w:val="28"/>
          <w:shd w:val="clear" w:color="auto" w:fill="FFFFFF"/>
        </w:rPr>
        <w:t xml:space="preserve"> про </w:t>
      </w:r>
      <w:proofErr w:type="spellStart"/>
      <w:r>
        <w:rPr>
          <w:i/>
          <w:iCs/>
          <w:color w:val="202122"/>
          <w:sz w:val="28"/>
          <w:szCs w:val="28"/>
          <w:shd w:val="clear" w:color="auto" w:fill="FFFFFF"/>
        </w:rPr>
        <w:t>нього</w:t>
      </w:r>
      <w:proofErr w:type="spellEnd"/>
      <w:r>
        <w:rPr>
          <w:i/>
          <w:iCs/>
          <w:color w:val="202122"/>
          <w:sz w:val="28"/>
          <w:szCs w:val="28"/>
          <w:shd w:val="clear" w:color="auto" w:fill="FFFFFF"/>
        </w:rPr>
        <w:t>?</w:t>
      </w:r>
    </w:p>
    <w:p w14:paraId="6984CE79"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Інтерес</w:t>
      </w:r>
      <w:proofErr w:type="spellEnd"/>
      <w:r>
        <w:rPr>
          <w:color w:val="202122"/>
          <w:sz w:val="28"/>
          <w:szCs w:val="28"/>
          <w:shd w:val="clear" w:color="auto" w:fill="FFFFFF"/>
        </w:rPr>
        <w:t xml:space="preserve"> до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тематики та фольклору проявили і </w:t>
      </w:r>
      <w:proofErr w:type="spellStart"/>
      <w:r>
        <w:rPr>
          <w:color w:val="202122"/>
          <w:sz w:val="28"/>
          <w:szCs w:val="28"/>
          <w:shd w:val="clear" w:color="auto" w:fill="FFFFFF"/>
        </w:rPr>
        <w:t>композитори</w:t>
      </w:r>
      <w:proofErr w:type="spellEnd"/>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w:t>
      </w:r>
      <w:proofErr w:type="spellStart"/>
      <w:r>
        <w:rPr>
          <w:color w:val="202122"/>
          <w:sz w:val="28"/>
          <w:szCs w:val="28"/>
          <w:shd w:val="clear" w:color="auto" w:fill="FFFFFF"/>
        </w:rPr>
        <w:t>працювали</w:t>
      </w:r>
      <w:proofErr w:type="spellEnd"/>
      <w:r>
        <w:rPr>
          <w:color w:val="202122"/>
          <w:sz w:val="28"/>
          <w:szCs w:val="28"/>
          <w:shd w:val="clear" w:color="auto" w:fill="FFFFFF"/>
        </w:rPr>
        <w:t xml:space="preserve"> за межами </w:t>
      </w:r>
      <w:proofErr w:type="spellStart"/>
      <w:r>
        <w:rPr>
          <w:color w:val="202122"/>
          <w:sz w:val="28"/>
          <w:szCs w:val="28"/>
          <w:shd w:val="clear" w:color="auto" w:fill="FFFFFF"/>
        </w:rPr>
        <w:t>України</w:t>
      </w:r>
      <w:proofErr w:type="spellEnd"/>
      <w:r>
        <w:rPr>
          <w:color w:val="202122"/>
          <w:sz w:val="28"/>
          <w:szCs w:val="28"/>
          <w:shd w:val="clear" w:color="auto" w:fill="FFFFFF"/>
        </w:rPr>
        <w:t xml:space="preserve">. Особливо </w:t>
      </w:r>
      <w:proofErr w:type="spellStart"/>
      <w:r>
        <w:rPr>
          <w:color w:val="202122"/>
          <w:sz w:val="28"/>
          <w:szCs w:val="28"/>
          <w:shd w:val="clear" w:color="auto" w:fill="FFFFFF"/>
        </w:rPr>
        <w:t>слід</w:t>
      </w:r>
      <w:proofErr w:type="spellEnd"/>
      <w:r>
        <w:rPr>
          <w:color w:val="202122"/>
          <w:sz w:val="28"/>
          <w:szCs w:val="28"/>
          <w:shd w:val="clear" w:color="auto" w:fill="FFFFFF"/>
        </w:rPr>
        <w:t xml:space="preserve"> </w:t>
      </w:r>
      <w:proofErr w:type="spellStart"/>
      <w:r>
        <w:rPr>
          <w:color w:val="202122"/>
          <w:sz w:val="28"/>
          <w:szCs w:val="28"/>
          <w:shd w:val="clear" w:color="auto" w:fill="FFFFFF"/>
        </w:rPr>
        <w:t>відзначити</w:t>
      </w:r>
      <w:proofErr w:type="spellEnd"/>
      <w:r>
        <w:rPr>
          <w:color w:val="202122"/>
          <w:sz w:val="28"/>
          <w:szCs w:val="28"/>
          <w:shd w:val="clear" w:color="auto" w:fill="FFFFFF"/>
        </w:rPr>
        <w:t xml:space="preserve"> </w:t>
      </w:r>
      <w:proofErr w:type="spellStart"/>
      <w:r>
        <w:rPr>
          <w:color w:val="202122"/>
          <w:sz w:val="28"/>
          <w:szCs w:val="28"/>
          <w:shd w:val="clear" w:color="auto" w:fill="FFFFFF"/>
        </w:rPr>
        <w:t>творчість</w:t>
      </w:r>
      <w:proofErr w:type="spellEnd"/>
      <w:r>
        <w:rPr>
          <w:color w:val="202122"/>
          <w:sz w:val="28"/>
          <w:szCs w:val="28"/>
          <w:shd w:val="clear" w:color="auto" w:fill="FFFFFF"/>
        </w:rPr>
        <w:t xml:space="preserve"> </w:t>
      </w:r>
      <w:hyperlink r:id="rId84" w:history="1">
        <w:r>
          <w:rPr>
            <w:rStyle w:val="a4"/>
            <w:color w:val="202122"/>
            <w:sz w:val="28"/>
            <w:szCs w:val="28"/>
            <w:shd w:val="clear" w:color="auto" w:fill="FFFFFF"/>
          </w:rPr>
          <w:t xml:space="preserve">Петра </w:t>
        </w:r>
        <w:proofErr w:type="spellStart"/>
        <w:r>
          <w:rPr>
            <w:rStyle w:val="a4"/>
            <w:color w:val="202122"/>
            <w:sz w:val="28"/>
            <w:szCs w:val="28"/>
            <w:shd w:val="clear" w:color="auto" w:fill="FFFFFF"/>
          </w:rPr>
          <w:t>Чайковського</w:t>
        </w:r>
        <w:proofErr w:type="spellEnd"/>
      </w:hyperlink>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походив </w:t>
      </w:r>
      <w:proofErr w:type="spellStart"/>
      <w:r>
        <w:rPr>
          <w:color w:val="202122"/>
          <w:sz w:val="28"/>
          <w:szCs w:val="28"/>
          <w:shd w:val="clear" w:color="auto" w:fill="FFFFFF"/>
        </w:rPr>
        <w:t>із</w:t>
      </w:r>
      <w:proofErr w:type="spellEnd"/>
      <w:r>
        <w:rPr>
          <w:color w:val="202122"/>
          <w:sz w:val="28"/>
          <w:szCs w:val="28"/>
          <w:shd w:val="clear" w:color="auto" w:fill="FFFFFF"/>
        </w:rPr>
        <w:t xml:space="preserve"> </w:t>
      </w:r>
      <w:proofErr w:type="spellStart"/>
      <w:r>
        <w:rPr>
          <w:color w:val="202122"/>
          <w:sz w:val="28"/>
          <w:szCs w:val="28"/>
          <w:shd w:val="clear" w:color="auto" w:fill="FFFFFF"/>
        </w:rPr>
        <w:t>відомого</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українського</w:t>
      </w:r>
      <w:proofErr w:type="spellEnd"/>
      <w:r>
        <w:rPr>
          <w:color w:val="202122"/>
          <w:sz w:val="28"/>
          <w:szCs w:val="28"/>
          <w:shd w:val="clear" w:color="auto" w:fill="FFFFFF"/>
        </w:rPr>
        <w:t xml:space="preserve"> </w:t>
      </w:r>
      <w:proofErr w:type="spellStart"/>
      <w:r>
        <w:rPr>
          <w:color w:val="202122"/>
          <w:sz w:val="28"/>
          <w:szCs w:val="28"/>
          <w:shd w:val="clear" w:color="auto" w:fill="FFFFFF"/>
        </w:rPr>
        <w:t>козацького</w:t>
      </w:r>
      <w:proofErr w:type="spellEnd"/>
      <w:r>
        <w:rPr>
          <w:color w:val="202122"/>
          <w:sz w:val="28"/>
          <w:szCs w:val="28"/>
          <w:shd w:val="clear" w:color="auto" w:fill="FFFFFF"/>
        </w:rPr>
        <w:t xml:space="preserve"> роду </w:t>
      </w:r>
      <w:hyperlink r:id="rId85" w:history="1">
        <w:r>
          <w:rPr>
            <w:rStyle w:val="a4"/>
            <w:color w:val="202122"/>
            <w:sz w:val="28"/>
            <w:szCs w:val="28"/>
            <w:shd w:val="clear" w:color="auto" w:fill="FFFFFF"/>
          </w:rPr>
          <w:t>«</w:t>
        </w:r>
        <w:proofErr w:type="spellStart"/>
        <w:r>
          <w:rPr>
            <w:rStyle w:val="a4"/>
            <w:color w:val="202122"/>
            <w:sz w:val="28"/>
            <w:szCs w:val="28"/>
            <w:shd w:val="clear" w:color="auto" w:fill="FFFFFF"/>
          </w:rPr>
          <w:t>Чайків</w:t>
        </w:r>
        <w:proofErr w:type="spellEnd"/>
        <w:r>
          <w:rPr>
            <w:rStyle w:val="a4"/>
            <w:color w:val="202122"/>
            <w:sz w:val="28"/>
            <w:szCs w:val="28"/>
            <w:shd w:val="clear" w:color="auto" w:fill="FFFFFF"/>
          </w:rPr>
          <w:t>»</w:t>
        </w:r>
      </w:hyperlink>
      <w:r>
        <w:rPr>
          <w:color w:val="202122"/>
          <w:sz w:val="28"/>
          <w:szCs w:val="28"/>
          <w:shd w:val="clear" w:color="auto" w:fill="FFFFFF"/>
        </w:rPr>
        <w:t xml:space="preserve">. </w:t>
      </w:r>
      <w:proofErr w:type="spellStart"/>
      <w:r>
        <w:rPr>
          <w:color w:val="202122"/>
          <w:sz w:val="28"/>
          <w:szCs w:val="28"/>
          <w:shd w:val="clear" w:color="auto" w:fill="FFFFFF"/>
        </w:rPr>
        <w:t>Українські</w:t>
      </w:r>
      <w:proofErr w:type="spellEnd"/>
      <w:r>
        <w:rPr>
          <w:color w:val="202122"/>
          <w:sz w:val="28"/>
          <w:szCs w:val="28"/>
          <w:shd w:val="clear" w:color="auto" w:fill="FFFFFF"/>
        </w:rPr>
        <w:t xml:space="preserve"> </w:t>
      </w:r>
      <w:proofErr w:type="spellStart"/>
      <w:r>
        <w:rPr>
          <w:color w:val="202122"/>
          <w:sz w:val="28"/>
          <w:szCs w:val="28"/>
          <w:shd w:val="clear" w:color="auto" w:fill="FFFFFF"/>
        </w:rPr>
        <w:t>мелодії</w:t>
      </w:r>
      <w:proofErr w:type="spellEnd"/>
      <w:r>
        <w:rPr>
          <w:color w:val="202122"/>
          <w:sz w:val="28"/>
          <w:szCs w:val="28"/>
          <w:shd w:val="clear" w:color="auto" w:fill="FFFFFF"/>
        </w:rPr>
        <w:t xml:space="preserve"> </w:t>
      </w:r>
      <w:proofErr w:type="spellStart"/>
      <w:r>
        <w:rPr>
          <w:color w:val="202122"/>
          <w:sz w:val="28"/>
          <w:szCs w:val="28"/>
          <w:shd w:val="clear" w:color="auto" w:fill="FFFFFF"/>
        </w:rPr>
        <w:t>використані</w:t>
      </w:r>
      <w:proofErr w:type="spellEnd"/>
      <w:r>
        <w:rPr>
          <w:color w:val="202122"/>
          <w:sz w:val="28"/>
          <w:szCs w:val="28"/>
          <w:shd w:val="clear" w:color="auto" w:fill="FFFFFF"/>
        </w:rPr>
        <w:t xml:space="preserve"> композитором у </w:t>
      </w:r>
      <w:proofErr w:type="spellStart"/>
      <w:r>
        <w:rPr>
          <w:color w:val="202122"/>
          <w:sz w:val="28"/>
          <w:szCs w:val="28"/>
          <w:shd w:val="clear" w:color="auto" w:fill="FFFFFF"/>
        </w:rPr>
        <w:t>ряді</w:t>
      </w:r>
      <w:proofErr w:type="spellEnd"/>
      <w:r>
        <w:rPr>
          <w:color w:val="202122"/>
          <w:sz w:val="28"/>
          <w:szCs w:val="28"/>
          <w:shd w:val="clear" w:color="auto" w:fill="FFFFFF"/>
        </w:rPr>
        <w:t xml:space="preserve"> </w:t>
      </w:r>
      <w:proofErr w:type="spellStart"/>
      <w:r>
        <w:rPr>
          <w:color w:val="202122"/>
          <w:sz w:val="28"/>
          <w:szCs w:val="28"/>
          <w:shd w:val="clear" w:color="auto" w:fill="FFFFFF"/>
        </w:rPr>
        <w:t>творів</w:t>
      </w:r>
      <w:proofErr w:type="spellEnd"/>
      <w:r>
        <w:rPr>
          <w:color w:val="202122"/>
          <w:sz w:val="28"/>
          <w:szCs w:val="28"/>
          <w:shd w:val="clear" w:color="auto" w:fill="FFFFFF"/>
        </w:rPr>
        <w:t xml:space="preserve">, </w:t>
      </w:r>
      <w:proofErr w:type="spellStart"/>
      <w:r>
        <w:rPr>
          <w:color w:val="202122"/>
          <w:sz w:val="28"/>
          <w:szCs w:val="28"/>
          <w:shd w:val="clear" w:color="auto" w:fill="FFFFFF"/>
        </w:rPr>
        <w:t>зокрема</w:t>
      </w:r>
      <w:proofErr w:type="spellEnd"/>
      <w:r>
        <w:rPr>
          <w:color w:val="202122"/>
          <w:sz w:val="28"/>
          <w:szCs w:val="28"/>
          <w:shd w:val="clear" w:color="auto" w:fill="FFFFFF"/>
        </w:rPr>
        <w:t xml:space="preserve"> у </w:t>
      </w:r>
      <w:hyperlink r:id="rId86" w:history="1">
        <w:proofErr w:type="spellStart"/>
        <w:r>
          <w:rPr>
            <w:rStyle w:val="a4"/>
            <w:color w:val="202122"/>
            <w:sz w:val="28"/>
            <w:szCs w:val="28"/>
            <w:shd w:val="clear" w:color="auto" w:fill="FFFFFF"/>
          </w:rPr>
          <w:t>Другій</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симфонії</w:t>
        </w:r>
        <w:proofErr w:type="spellEnd"/>
      </w:hyperlink>
      <w:r>
        <w:rPr>
          <w:color w:val="202122"/>
          <w:sz w:val="28"/>
          <w:szCs w:val="28"/>
          <w:shd w:val="clear" w:color="auto" w:fill="FFFFFF"/>
        </w:rPr>
        <w:t xml:space="preserve"> та </w:t>
      </w:r>
      <w:hyperlink r:id="rId87" w:history="1">
        <w:proofErr w:type="spellStart"/>
        <w:r>
          <w:rPr>
            <w:rStyle w:val="a4"/>
            <w:color w:val="202122"/>
            <w:sz w:val="28"/>
            <w:szCs w:val="28"/>
            <w:shd w:val="clear" w:color="auto" w:fill="FFFFFF"/>
          </w:rPr>
          <w:t>Концерті</w:t>
        </w:r>
        <w:proofErr w:type="spellEnd"/>
        <w:r>
          <w:rPr>
            <w:rStyle w:val="a4"/>
            <w:color w:val="202122"/>
            <w:sz w:val="28"/>
            <w:szCs w:val="28"/>
            <w:shd w:val="clear" w:color="auto" w:fill="FFFFFF"/>
          </w:rPr>
          <w:t xml:space="preserve"> для </w:t>
        </w:r>
        <w:proofErr w:type="spellStart"/>
        <w:r>
          <w:rPr>
            <w:rStyle w:val="a4"/>
            <w:color w:val="202122"/>
            <w:sz w:val="28"/>
            <w:szCs w:val="28"/>
            <w:shd w:val="clear" w:color="auto" w:fill="FFFFFF"/>
          </w:rPr>
          <w:t>фортепіано</w:t>
        </w:r>
        <w:proofErr w:type="spellEnd"/>
        <w:r>
          <w:rPr>
            <w:rStyle w:val="a4"/>
            <w:color w:val="202122"/>
            <w:sz w:val="28"/>
            <w:szCs w:val="28"/>
            <w:shd w:val="clear" w:color="auto" w:fill="FFFFFF"/>
          </w:rPr>
          <w:t xml:space="preserve"> з оркестром № 1</w:t>
        </w:r>
      </w:hyperlink>
      <w:r>
        <w:rPr>
          <w:color w:val="202122"/>
          <w:sz w:val="28"/>
          <w:szCs w:val="28"/>
          <w:shd w:val="clear" w:color="auto" w:fill="FFFFFF"/>
        </w:rPr>
        <w:t xml:space="preserve">, ряд </w:t>
      </w:r>
      <w:proofErr w:type="spellStart"/>
      <w:r>
        <w:rPr>
          <w:color w:val="202122"/>
          <w:sz w:val="28"/>
          <w:szCs w:val="28"/>
          <w:shd w:val="clear" w:color="auto" w:fill="FFFFFF"/>
        </w:rPr>
        <w:t>творів</w:t>
      </w:r>
      <w:proofErr w:type="spellEnd"/>
      <w:r>
        <w:rPr>
          <w:color w:val="202122"/>
          <w:sz w:val="28"/>
          <w:szCs w:val="28"/>
          <w:shd w:val="clear" w:color="auto" w:fill="FFFFFF"/>
        </w:rPr>
        <w:t xml:space="preserve"> написано на </w:t>
      </w:r>
      <w:proofErr w:type="spellStart"/>
      <w:r>
        <w:rPr>
          <w:color w:val="202122"/>
          <w:sz w:val="28"/>
          <w:szCs w:val="28"/>
          <w:shd w:val="clear" w:color="auto" w:fill="FFFFFF"/>
        </w:rPr>
        <w:t>українські</w:t>
      </w:r>
      <w:proofErr w:type="spellEnd"/>
      <w:r>
        <w:rPr>
          <w:color w:val="202122"/>
          <w:sz w:val="28"/>
          <w:szCs w:val="28"/>
          <w:shd w:val="clear" w:color="auto" w:fill="FFFFFF"/>
        </w:rPr>
        <w:t xml:space="preserve"> </w:t>
      </w:r>
      <w:proofErr w:type="spellStart"/>
      <w:r>
        <w:rPr>
          <w:color w:val="202122"/>
          <w:sz w:val="28"/>
          <w:szCs w:val="28"/>
          <w:shd w:val="clear" w:color="auto" w:fill="FFFFFF"/>
        </w:rPr>
        <w:t>сюжети</w:t>
      </w:r>
      <w:proofErr w:type="spellEnd"/>
      <w:r>
        <w:rPr>
          <w:color w:val="202122"/>
          <w:sz w:val="28"/>
          <w:szCs w:val="28"/>
          <w:shd w:val="clear" w:color="auto" w:fill="FFFFFF"/>
        </w:rPr>
        <w:t xml:space="preserve">, </w:t>
      </w:r>
      <w:proofErr w:type="spellStart"/>
      <w:r>
        <w:rPr>
          <w:color w:val="202122"/>
          <w:sz w:val="28"/>
          <w:szCs w:val="28"/>
          <w:shd w:val="clear" w:color="auto" w:fill="FFFFFF"/>
        </w:rPr>
        <w:t>зокрема</w:t>
      </w:r>
      <w:proofErr w:type="spellEnd"/>
      <w:r>
        <w:rPr>
          <w:color w:val="202122"/>
          <w:sz w:val="28"/>
          <w:szCs w:val="28"/>
          <w:shd w:val="clear" w:color="auto" w:fill="FFFFFF"/>
        </w:rPr>
        <w:t xml:space="preserve"> опери </w:t>
      </w:r>
      <w:hyperlink r:id="rId88" w:history="1">
        <w:r>
          <w:rPr>
            <w:rStyle w:val="a4"/>
            <w:color w:val="202122"/>
            <w:sz w:val="28"/>
            <w:szCs w:val="28"/>
            <w:shd w:val="clear" w:color="auto" w:fill="FFFFFF"/>
          </w:rPr>
          <w:t>«Мазепа»</w:t>
        </w:r>
      </w:hyperlink>
      <w:r>
        <w:rPr>
          <w:color w:val="202122"/>
          <w:sz w:val="28"/>
          <w:szCs w:val="28"/>
          <w:shd w:val="clear" w:color="auto" w:fill="FFFFFF"/>
        </w:rPr>
        <w:t xml:space="preserve"> і </w:t>
      </w:r>
      <w:hyperlink r:id="rId89" w:history="1">
        <w:r>
          <w:rPr>
            <w:rStyle w:val="a4"/>
            <w:color w:val="202122"/>
            <w:sz w:val="28"/>
            <w:szCs w:val="28"/>
            <w:shd w:val="clear" w:color="auto" w:fill="FFFFFF"/>
          </w:rPr>
          <w:t>«Черевички»</w:t>
        </w:r>
      </w:hyperlink>
      <w:r>
        <w:rPr>
          <w:color w:val="202122"/>
          <w:sz w:val="28"/>
          <w:szCs w:val="28"/>
          <w:shd w:val="clear" w:color="auto" w:fill="FFFFFF"/>
        </w:rPr>
        <w:t>.</w:t>
      </w:r>
    </w:p>
    <w:p w14:paraId="26F1E25B"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В (Слайд 13): 1960-ті роки. </w:t>
      </w:r>
      <w:proofErr w:type="spellStart"/>
      <w:r>
        <w:rPr>
          <w:color w:val="202122"/>
          <w:sz w:val="28"/>
          <w:szCs w:val="28"/>
          <w:shd w:val="clear" w:color="auto" w:fill="FFFFFF"/>
        </w:rPr>
        <w:t>відзначаються</w:t>
      </w:r>
      <w:proofErr w:type="spellEnd"/>
      <w:r>
        <w:rPr>
          <w:color w:val="202122"/>
          <w:sz w:val="28"/>
          <w:szCs w:val="28"/>
          <w:shd w:val="clear" w:color="auto" w:fill="FFFFFF"/>
        </w:rPr>
        <w:t xml:space="preserve"> </w:t>
      </w:r>
      <w:proofErr w:type="spellStart"/>
      <w:r>
        <w:rPr>
          <w:color w:val="202122"/>
          <w:sz w:val="28"/>
          <w:szCs w:val="28"/>
          <w:shd w:val="clear" w:color="auto" w:fill="FFFFFF"/>
        </w:rPr>
        <w:t>проривом</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композиторської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школи</w:t>
      </w:r>
      <w:proofErr w:type="spellEnd"/>
      <w:r>
        <w:rPr>
          <w:color w:val="202122"/>
          <w:sz w:val="28"/>
          <w:szCs w:val="28"/>
          <w:shd w:val="clear" w:color="auto" w:fill="FFFFFF"/>
        </w:rPr>
        <w:t xml:space="preserve"> на </w:t>
      </w:r>
      <w:proofErr w:type="spellStart"/>
      <w:r>
        <w:rPr>
          <w:color w:val="202122"/>
          <w:sz w:val="28"/>
          <w:szCs w:val="28"/>
          <w:shd w:val="clear" w:color="auto" w:fill="FFFFFF"/>
        </w:rPr>
        <w:t>світову</w:t>
      </w:r>
      <w:proofErr w:type="spellEnd"/>
      <w:r>
        <w:rPr>
          <w:color w:val="202122"/>
          <w:sz w:val="28"/>
          <w:szCs w:val="28"/>
          <w:shd w:val="clear" w:color="auto" w:fill="FFFFFF"/>
        </w:rPr>
        <w:t xml:space="preserve"> арену, </w:t>
      </w:r>
      <w:proofErr w:type="spellStart"/>
      <w:r>
        <w:rPr>
          <w:color w:val="202122"/>
          <w:sz w:val="28"/>
          <w:szCs w:val="28"/>
          <w:shd w:val="clear" w:color="auto" w:fill="FFFFFF"/>
        </w:rPr>
        <w:t>опануванням</w:t>
      </w:r>
      <w:proofErr w:type="spellEnd"/>
      <w:r>
        <w:rPr>
          <w:color w:val="202122"/>
          <w:sz w:val="28"/>
          <w:szCs w:val="28"/>
          <w:shd w:val="clear" w:color="auto" w:fill="FFFFFF"/>
        </w:rPr>
        <w:t xml:space="preserve"> </w:t>
      </w:r>
      <w:proofErr w:type="spellStart"/>
      <w:r>
        <w:rPr>
          <w:color w:val="202122"/>
          <w:sz w:val="28"/>
          <w:szCs w:val="28"/>
          <w:shd w:val="clear" w:color="auto" w:fill="FFFFFF"/>
        </w:rPr>
        <w:t>новітніх</w:t>
      </w:r>
      <w:proofErr w:type="spellEnd"/>
      <w:r>
        <w:rPr>
          <w:color w:val="202122"/>
          <w:sz w:val="28"/>
          <w:szCs w:val="28"/>
          <w:shd w:val="clear" w:color="auto" w:fill="FFFFFF"/>
        </w:rPr>
        <w:t xml:space="preserve"> </w:t>
      </w:r>
      <w:proofErr w:type="spellStart"/>
      <w:r>
        <w:rPr>
          <w:color w:val="202122"/>
          <w:sz w:val="28"/>
          <w:szCs w:val="28"/>
          <w:shd w:val="clear" w:color="auto" w:fill="FFFFFF"/>
        </w:rPr>
        <w:t>течій</w:t>
      </w:r>
      <w:proofErr w:type="spellEnd"/>
      <w:r>
        <w:rPr>
          <w:color w:val="202122"/>
          <w:sz w:val="28"/>
          <w:szCs w:val="28"/>
          <w:shd w:val="clear" w:color="auto" w:fill="FFFFFF"/>
        </w:rPr>
        <w:t xml:space="preserve"> </w:t>
      </w:r>
      <w:proofErr w:type="spellStart"/>
      <w:r>
        <w:rPr>
          <w:color w:val="202122"/>
          <w:sz w:val="28"/>
          <w:szCs w:val="28"/>
          <w:shd w:val="clear" w:color="auto" w:fill="FFFFFF"/>
        </w:rPr>
        <w:t>європейської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музичної</w:t>
      </w:r>
      <w:proofErr w:type="spellEnd"/>
      <w:r>
        <w:rPr>
          <w:color w:val="202122"/>
          <w:sz w:val="28"/>
          <w:szCs w:val="28"/>
          <w:shd w:val="clear" w:color="auto" w:fill="FFFFFF"/>
        </w:rPr>
        <w:t xml:space="preserve"> </w:t>
      </w:r>
      <w:proofErr w:type="spellStart"/>
      <w:r>
        <w:rPr>
          <w:color w:val="202122"/>
          <w:sz w:val="28"/>
          <w:szCs w:val="28"/>
          <w:shd w:val="clear" w:color="auto" w:fill="FFFFFF"/>
        </w:rPr>
        <w:t>культури</w:t>
      </w:r>
      <w:proofErr w:type="spellEnd"/>
      <w:r>
        <w:rPr>
          <w:color w:val="202122"/>
          <w:sz w:val="28"/>
          <w:szCs w:val="28"/>
          <w:shd w:val="clear" w:color="auto" w:fill="FFFFFF"/>
        </w:rPr>
        <w:t>.</w:t>
      </w:r>
    </w:p>
    <w:p w14:paraId="28859434"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Паралельно</w:t>
      </w:r>
      <w:proofErr w:type="spellEnd"/>
      <w:r>
        <w:rPr>
          <w:color w:val="202122"/>
          <w:sz w:val="28"/>
          <w:szCs w:val="28"/>
          <w:shd w:val="clear" w:color="auto" w:fill="FFFFFF"/>
        </w:rPr>
        <w:t xml:space="preserve"> </w:t>
      </w:r>
      <w:proofErr w:type="spellStart"/>
      <w:r>
        <w:rPr>
          <w:color w:val="202122"/>
          <w:sz w:val="28"/>
          <w:szCs w:val="28"/>
          <w:shd w:val="clear" w:color="auto" w:fill="FFFFFF"/>
        </w:rPr>
        <w:t>із</w:t>
      </w:r>
      <w:proofErr w:type="spellEnd"/>
      <w:r>
        <w:rPr>
          <w:color w:val="202122"/>
          <w:sz w:val="28"/>
          <w:szCs w:val="28"/>
          <w:shd w:val="clear" w:color="auto" w:fill="FFFFFF"/>
        </w:rPr>
        <w:t xml:space="preserve"> </w:t>
      </w:r>
      <w:proofErr w:type="spellStart"/>
      <w:r>
        <w:rPr>
          <w:color w:val="202122"/>
          <w:sz w:val="28"/>
          <w:szCs w:val="28"/>
          <w:shd w:val="clear" w:color="auto" w:fill="FFFFFF"/>
        </w:rPr>
        <w:t>формуванням</w:t>
      </w:r>
      <w:proofErr w:type="spellEnd"/>
      <w:r>
        <w:rPr>
          <w:color w:val="202122"/>
          <w:sz w:val="28"/>
          <w:szCs w:val="28"/>
          <w:shd w:val="clear" w:color="auto" w:fill="FFFFFF"/>
        </w:rPr>
        <w:t xml:space="preserve"> </w:t>
      </w:r>
      <w:hyperlink r:id="rId90" w:history="1">
        <w:r>
          <w:rPr>
            <w:rStyle w:val="a4"/>
            <w:color w:val="202122"/>
            <w:sz w:val="28"/>
            <w:szCs w:val="28"/>
            <w:shd w:val="clear" w:color="auto" w:fill="FFFFFF"/>
          </w:rPr>
          <w:t>поп-</w:t>
        </w:r>
        <w:proofErr w:type="spellStart"/>
        <w:r>
          <w:rPr>
            <w:rStyle w:val="a4"/>
            <w:color w:val="202122"/>
            <w:sz w:val="28"/>
            <w:szCs w:val="28"/>
            <w:shd w:val="clear" w:color="auto" w:fill="FFFFFF"/>
          </w:rPr>
          <w:t>музики</w:t>
        </w:r>
        <w:proofErr w:type="spellEnd"/>
      </w:hyperlink>
      <w:r>
        <w:rPr>
          <w:color w:val="202122"/>
          <w:sz w:val="28"/>
          <w:szCs w:val="28"/>
          <w:shd w:val="clear" w:color="auto" w:fill="FFFFFF"/>
        </w:rPr>
        <w:t xml:space="preserve"> в </w:t>
      </w:r>
      <w:proofErr w:type="spellStart"/>
      <w:r>
        <w:rPr>
          <w:color w:val="202122"/>
          <w:sz w:val="28"/>
          <w:szCs w:val="28"/>
          <w:shd w:val="clear" w:color="auto" w:fill="FFFFFF"/>
        </w:rPr>
        <w:t>Західних</w:t>
      </w:r>
      <w:proofErr w:type="spellEnd"/>
      <w:r>
        <w:rPr>
          <w:color w:val="202122"/>
          <w:sz w:val="28"/>
          <w:szCs w:val="28"/>
          <w:shd w:val="clear" w:color="auto" w:fill="FFFFFF"/>
        </w:rPr>
        <w:t xml:space="preserve"> </w:t>
      </w:r>
      <w:proofErr w:type="spellStart"/>
      <w:r>
        <w:rPr>
          <w:color w:val="202122"/>
          <w:sz w:val="28"/>
          <w:szCs w:val="28"/>
          <w:shd w:val="clear" w:color="auto" w:fill="FFFFFF"/>
        </w:rPr>
        <w:t>країнах</w:t>
      </w:r>
      <w:proofErr w:type="spellEnd"/>
      <w:r>
        <w:rPr>
          <w:color w:val="202122"/>
          <w:sz w:val="28"/>
          <w:szCs w:val="28"/>
          <w:shd w:val="clear" w:color="auto" w:fill="FFFFFF"/>
        </w:rPr>
        <w:t xml:space="preserve">, в </w:t>
      </w:r>
      <w:proofErr w:type="spellStart"/>
      <w:r>
        <w:rPr>
          <w:color w:val="202122"/>
          <w:sz w:val="28"/>
          <w:szCs w:val="28"/>
          <w:shd w:val="clear" w:color="auto" w:fill="FFFFFF"/>
        </w:rPr>
        <w:t>Україні</w:t>
      </w:r>
      <w:proofErr w:type="spellEnd"/>
      <w:r>
        <w:rPr>
          <w:color w:val="202122"/>
          <w:sz w:val="28"/>
          <w:szCs w:val="28"/>
          <w:shd w:val="clear" w:color="auto" w:fill="FFFFFF"/>
        </w:rPr>
        <w:t xml:space="preserve">, як і </w:t>
      </w:r>
      <w:proofErr w:type="spellStart"/>
      <w:r>
        <w:rPr>
          <w:color w:val="202122"/>
          <w:sz w:val="28"/>
          <w:szCs w:val="28"/>
          <w:shd w:val="clear" w:color="auto" w:fill="FFFFFF"/>
        </w:rPr>
        <w:t>інших</w:t>
      </w:r>
      <w:proofErr w:type="spellEnd"/>
      <w:r>
        <w:rPr>
          <w:color w:val="202122"/>
          <w:sz w:val="28"/>
          <w:szCs w:val="28"/>
          <w:shd w:val="clear" w:color="auto" w:fill="FFFFFF"/>
        </w:rPr>
        <w:t xml:space="preserve"> </w:t>
      </w:r>
      <w:proofErr w:type="spellStart"/>
      <w:r>
        <w:rPr>
          <w:color w:val="202122"/>
          <w:sz w:val="28"/>
          <w:szCs w:val="28"/>
          <w:shd w:val="clear" w:color="auto" w:fill="FFFFFF"/>
        </w:rPr>
        <w:t>радянських</w:t>
      </w:r>
      <w:proofErr w:type="spellEnd"/>
      <w:r>
        <w:rPr>
          <w:color w:val="202122"/>
          <w:sz w:val="28"/>
          <w:szCs w:val="28"/>
          <w:shd w:val="clear" w:color="auto" w:fill="FFFFFF"/>
        </w:rPr>
        <w:t xml:space="preserve"> </w:t>
      </w:r>
      <w:proofErr w:type="spellStart"/>
      <w:r>
        <w:rPr>
          <w:color w:val="202122"/>
          <w:sz w:val="28"/>
          <w:szCs w:val="28"/>
          <w:shd w:val="clear" w:color="auto" w:fill="FFFFFF"/>
        </w:rPr>
        <w:t>республіках</w:t>
      </w:r>
      <w:proofErr w:type="spellEnd"/>
      <w:r>
        <w:rPr>
          <w:color w:val="202122"/>
          <w:sz w:val="28"/>
          <w:szCs w:val="28"/>
          <w:shd w:val="clear" w:color="auto" w:fill="FFFFFF"/>
        </w:rPr>
        <w:t xml:space="preserve"> </w:t>
      </w:r>
      <w:proofErr w:type="spellStart"/>
      <w:r>
        <w:rPr>
          <w:color w:val="202122"/>
          <w:sz w:val="28"/>
          <w:szCs w:val="28"/>
          <w:shd w:val="clear" w:color="auto" w:fill="FFFFFF"/>
        </w:rPr>
        <w:t>досягає</w:t>
      </w:r>
      <w:proofErr w:type="spellEnd"/>
      <w:r>
        <w:rPr>
          <w:color w:val="202122"/>
          <w:sz w:val="28"/>
          <w:szCs w:val="28"/>
          <w:shd w:val="clear" w:color="auto" w:fill="FFFFFF"/>
        </w:rPr>
        <w:t xml:space="preserve"> </w:t>
      </w:r>
      <w:proofErr w:type="spellStart"/>
      <w:r>
        <w:rPr>
          <w:color w:val="202122"/>
          <w:sz w:val="28"/>
          <w:szCs w:val="28"/>
          <w:shd w:val="clear" w:color="auto" w:fill="FFFFFF"/>
        </w:rPr>
        <w:t>свого</w:t>
      </w:r>
      <w:proofErr w:type="spellEnd"/>
      <w:r>
        <w:rPr>
          <w:color w:val="202122"/>
          <w:sz w:val="28"/>
          <w:szCs w:val="28"/>
          <w:shd w:val="clear" w:color="auto" w:fill="FFFFFF"/>
        </w:rPr>
        <w:t xml:space="preserve"> </w:t>
      </w:r>
      <w:proofErr w:type="spellStart"/>
      <w:r>
        <w:rPr>
          <w:color w:val="202122"/>
          <w:sz w:val="28"/>
          <w:szCs w:val="28"/>
          <w:shd w:val="clear" w:color="auto" w:fill="FFFFFF"/>
        </w:rPr>
        <w:t>розквіту</w:t>
      </w:r>
      <w:proofErr w:type="spellEnd"/>
      <w:r>
        <w:rPr>
          <w:color w:val="202122"/>
          <w:sz w:val="28"/>
          <w:szCs w:val="28"/>
          <w:shd w:val="clear" w:color="auto" w:fill="FFFFFF"/>
        </w:rPr>
        <w:t xml:space="preserve"> </w:t>
      </w:r>
      <w:proofErr w:type="spellStart"/>
      <w:r>
        <w:rPr>
          <w:color w:val="202122"/>
          <w:sz w:val="28"/>
          <w:szCs w:val="28"/>
          <w:shd w:val="clear" w:color="auto" w:fill="FFFFFF"/>
        </w:rPr>
        <w:t>радянська</w:t>
      </w:r>
      <w:proofErr w:type="spellEnd"/>
      <w:r>
        <w:rPr>
          <w:color w:val="202122"/>
          <w:sz w:val="28"/>
          <w:szCs w:val="28"/>
          <w:shd w:val="clear" w:color="auto" w:fill="FFFFFF"/>
        </w:rPr>
        <w:t xml:space="preserve"> </w:t>
      </w:r>
      <w:proofErr w:type="spellStart"/>
      <w:r>
        <w:rPr>
          <w:color w:val="202122"/>
          <w:sz w:val="28"/>
          <w:szCs w:val="28"/>
          <w:shd w:val="clear" w:color="auto" w:fill="FFFFFF"/>
        </w:rPr>
        <w:t>естрада</w:t>
      </w:r>
      <w:proofErr w:type="spellEnd"/>
      <w:r>
        <w:rPr>
          <w:color w:val="202122"/>
          <w:sz w:val="28"/>
          <w:szCs w:val="28"/>
          <w:shd w:val="clear" w:color="auto" w:fill="FFFFFF"/>
        </w:rPr>
        <w:t xml:space="preserve">. Особливо </w:t>
      </w:r>
      <w:proofErr w:type="spellStart"/>
      <w:r>
        <w:rPr>
          <w:color w:val="202122"/>
          <w:sz w:val="28"/>
          <w:szCs w:val="28"/>
          <w:shd w:val="clear" w:color="auto" w:fill="FFFFFF"/>
        </w:rPr>
        <w:t>виділяється</w:t>
      </w:r>
      <w:proofErr w:type="spellEnd"/>
      <w:r>
        <w:rPr>
          <w:color w:val="202122"/>
          <w:sz w:val="28"/>
          <w:szCs w:val="28"/>
          <w:shd w:val="clear" w:color="auto" w:fill="FFFFFF"/>
        </w:rPr>
        <w:t xml:space="preserve"> </w:t>
      </w:r>
      <w:proofErr w:type="spellStart"/>
      <w:r>
        <w:rPr>
          <w:color w:val="202122"/>
          <w:sz w:val="28"/>
          <w:szCs w:val="28"/>
          <w:shd w:val="clear" w:color="auto" w:fill="FFFFFF"/>
        </w:rPr>
        <w:t>творчість</w:t>
      </w:r>
      <w:proofErr w:type="spellEnd"/>
      <w:r>
        <w:rPr>
          <w:color w:val="202122"/>
          <w:sz w:val="28"/>
          <w:szCs w:val="28"/>
          <w:shd w:val="clear" w:color="auto" w:fill="FFFFFF"/>
        </w:rPr>
        <w:t xml:space="preserve"> </w:t>
      </w:r>
      <w:hyperlink r:id="rId91" w:history="1">
        <w:proofErr w:type="spellStart"/>
        <w:r>
          <w:rPr>
            <w:rStyle w:val="a4"/>
            <w:color w:val="202122"/>
            <w:sz w:val="28"/>
            <w:szCs w:val="28"/>
            <w:shd w:val="clear" w:color="auto" w:fill="FFFFFF"/>
          </w:rPr>
          <w:t>Володимира</w:t>
        </w:r>
        <w:proofErr w:type="spellEnd"/>
        <w:r>
          <w:rPr>
            <w:rStyle w:val="a4"/>
            <w:color w:val="202122"/>
            <w:sz w:val="28"/>
            <w:szCs w:val="28"/>
            <w:shd w:val="clear" w:color="auto" w:fill="FFFFFF"/>
          </w:rPr>
          <w:t xml:space="preserve"> </w:t>
        </w:r>
        <w:proofErr w:type="spellStart"/>
        <w:r>
          <w:rPr>
            <w:rStyle w:val="a4"/>
            <w:color w:val="202122"/>
            <w:sz w:val="28"/>
            <w:szCs w:val="28"/>
            <w:shd w:val="clear" w:color="auto" w:fill="FFFFFF"/>
          </w:rPr>
          <w:t>Івасюка</w:t>
        </w:r>
        <w:proofErr w:type="spellEnd"/>
      </w:hyperlink>
      <w:r>
        <w:rPr>
          <w:color w:val="202122"/>
          <w:sz w:val="28"/>
          <w:szCs w:val="28"/>
          <w:shd w:val="clear" w:color="auto" w:fill="FFFFFF"/>
        </w:rPr>
        <w:t xml:space="preserve">, автора </w:t>
      </w:r>
      <w:proofErr w:type="spellStart"/>
      <w:r>
        <w:rPr>
          <w:color w:val="202122"/>
          <w:sz w:val="28"/>
          <w:szCs w:val="28"/>
          <w:shd w:val="clear" w:color="auto" w:fill="FFFFFF"/>
        </w:rPr>
        <w:t>понад</w:t>
      </w:r>
      <w:proofErr w:type="spellEnd"/>
      <w:r>
        <w:rPr>
          <w:color w:val="202122"/>
          <w:sz w:val="28"/>
          <w:szCs w:val="28"/>
          <w:shd w:val="clear" w:color="auto" w:fill="FFFFFF"/>
        </w:rPr>
        <w:t xml:space="preserve"> 100 </w:t>
      </w:r>
      <w:proofErr w:type="spellStart"/>
      <w:r>
        <w:rPr>
          <w:color w:val="202122"/>
          <w:sz w:val="28"/>
          <w:szCs w:val="28"/>
          <w:shd w:val="clear" w:color="auto" w:fill="FFFFFF"/>
        </w:rPr>
        <w:t>пісень</w:t>
      </w:r>
      <w:proofErr w:type="spellEnd"/>
      <w:r>
        <w:rPr>
          <w:color w:val="202122"/>
          <w:sz w:val="28"/>
          <w:szCs w:val="28"/>
          <w:shd w:val="clear" w:color="auto" w:fill="FFFFFF"/>
        </w:rPr>
        <w:t>.</w:t>
      </w:r>
    </w:p>
    <w:p w14:paraId="27934BE2"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Сучасність</w:t>
      </w:r>
      <w:proofErr w:type="spellEnd"/>
      <w:r>
        <w:rPr>
          <w:b/>
          <w:bCs/>
          <w:color w:val="202122"/>
          <w:sz w:val="28"/>
          <w:szCs w:val="28"/>
          <w:shd w:val="clear" w:color="auto" w:fill="FFFFFF"/>
        </w:rPr>
        <w:t xml:space="preserve"> (Слайд 14)</w:t>
      </w:r>
      <w:r>
        <w:rPr>
          <w:color w:val="202122"/>
          <w:sz w:val="28"/>
          <w:szCs w:val="28"/>
          <w:shd w:val="clear" w:color="auto" w:fill="FFFFFF"/>
        </w:rPr>
        <w:t xml:space="preserve">.  </w:t>
      </w:r>
    </w:p>
    <w:p w14:paraId="58D2F165"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Ми з вами </w:t>
      </w:r>
      <w:proofErr w:type="spellStart"/>
      <w:r>
        <w:rPr>
          <w:color w:val="202122"/>
          <w:sz w:val="28"/>
          <w:szCs w:val="28"/>
          <w:shd w:val="clear" w:color="auto" w:fill="FFFFFF"/>
        </w:rPr>
        <w:t>живемо</w:t>
      </w:r>
      <w:proofErr w:type="spellEnd"/>
      <w:r>
        <w:rPr>
          <w:color w:val="202122"/>
          <w:sz w:val="28"/>
          <w:szCs w:val="28"/>
          <w:shd w:val="clear" w:color="auto" w:fill="FFFFFF"/>
        </w:rPr>
        <w:t xml:space="preserve"> у 21 ст. </w:t>
      </w:r>
      <w:proofErr w:type="spellStart"/>
      <w:r>
        <w:rPr>
          <w:color w:val="202122"/>
          <w:sz w:val="28"/>
          <w:szCs w:val="28"/>
          <w:shd w:val="clear" w:color="auto" w:fill="FFFFFF"/>
        </w:rPr>
        <w:t>Пройшли</w:t>
      </w:r>
      <w:proofErr w:type="spellEnd"/>
      <w:r>
        <w:rPr>
          <w:color w:val="202122"/>
          <w:sz w:val="28"/>
          <w:szCs w:val="28"/>
          <w:shd w:val="clear" w:color="auto" w:fill="FFFFFF"/>
        </w:rPr>
        <w:t xml:space="preserve"> </w:t>
      </w:r>
      <w:proofErr w:type="spellStart"/>
      <w:r>
        <w:rPr>
          <w:color w:val="202122"/>
          <w:sz w:val="28"/>
          <w:szCs w:val="28"/>
          <w:shd w:val="clear" w:color="auto" w:fill="FFFFFF"/>
        </w:rPr>
        <w:t>віки</w:t>
      </w:r>
      <w:proofErr w:type="spellEnd"/>
      <w:r>
        <w:rPr>
          <w:color w:val="202122"/>
          <w:sz w:val="28"/>
          <w:szCs w:val="28"/>
          <w:shd w:val="clear" w:color="auto" w:fill="FFFFFF"/>
        </w:rPr>
        <w:t xml:space="preserve">, </w:t>
      </w:r>
      <w:proofErr w:type="spellStart"/>
      <w:r>
        <w:rPr>
          <w:color w:val="202122"/>
          <w:sz w:val="28"/>
          <w:szCs w:val="28"/>
          <w:shd w:val="clear" w:color="auto" w:fill="FFFFFF"/>
        </w:rPr>
        <w:t>змінилися</w:t>
      </w:r>
      <w:proofErr w:type="spellEnd"/>
      <w:r>
        <w:rPr>
          <w:color w:val="202122"/>
          <w:sz w:val="28"/>
          <w:szCs w:val="28"/>
          <w:shd w:val="clear" w:color="auto" w:fill="FFFFFF"/>
        </w:rPr>
        <w:t xml:space="preserve"> </w:t>
      </w:r>
      <w:proofErr w:type="spellStart"/>
      <w:r>
        <w:rPr>
          <w:color w:val="202122"/>
          <w:sz w:val="28"/>
          <w:szCs w:val="28"/>
          <w:shd w:val="clear" w:color="auto" w:fill="FFFFFF"/>
        </w:rPr>
        <w:t>епохи</w:t>
      </w:r>
      <w:proofErr w:type="spellEnd"/>
      <w:r>
        <w:rPr>
          <w:color w:val="202122"/>
          <w:sz w:val="28"/>
          <w:szCs w:val="28"/>
          <w:shd w:val="clear" w:color="auto" w:fill="FFFFFF"/>
        </w:rPr>
        <w:t xml:space="preserve">, люди, </w:t>
      </w:r>
      <w:proofErr w:type="spellStart"/>
      <w:r>
        <w:rPr>
          <w:color w:val="202122"/>
          <w:sz w:val="28"/>
          <w:szCs w:val="28"/>
          <w:shd w:val="clear" w:color="auto" w:fill="FFFFFF"/>
        </w:rPr>
        <w:t>події</w:t>
      </w:r>
      <w:proofErr w:type="spellEnd"/>
      <w:r>
        <w:rPr>
          <w:color w:val="202122"/>
          <w:sz w:val="28"/>
          <w:szCs w:val="28"/>
          <w:shd w:val="clear" w:color="auto" w:fill="FFFFFF"/>
        </w:rPr>
        <w:t xml:space="preserve">. Але народна </w:t>
      </w:r>
      <w:proofErr w:type="spellStart"/>
      <w:r>
        <w:rPr>
          <w:color w:val="202122"/>
          <w:sz w:val="28"/>
          <w:szCs w:val="28"/>
          <w:shd w:val="clear" w:color="auto" w:fill="FFFFFF"/>
        </w:rPr>
        <w:t>пісня</w:t>
      </w:r>
      <w:proofErr w:type="spellEnd"/>
      <w:r>
        <w:rPr>
          <w:color w:val="202122"/>
          <w:sz w:val="28"/>
          <w:szCs w:val="28"/>
          <w:shd w:val="clear" w:color="auto" w:fill="FFFFFF"/>
        </w:rPr>
        <w:t xml:space="preserve"> </w:t>
      </w:r>
      <w:proofErr w:type="spellStart"/>
      <w:r>
        <w:rPr>
          <w:color w:val="202122"/>
          <w:sz w:val="28"/>
          <w:szCs w:val="28"/>
          <w:shd w:val="clear" w:color="auto" w:fill="FFFFFF"/>
        </w:rPr>
        <w:t>завжди</w:t>
      </w:r>
      <w:proofErr w:type="spellEnd"/>
      <w:r>
        <w:rPr>
          <w:color w:val="202122"/>
          <w:sz w:val="28"/>
          <w:szCs w:val="28"/>
          <w:shd w:val="clear" w:color="auto" w:fill="FFFFFF"/>
        </w:rPr>
        <w:t xml:space="preserve"> </w:t>
      </w:r>
      <w:proofErr w:type="spellStart"/>
      <w:r>
        <w:rPr>
          <w:color w:val="202122"/>
          <w:sz w:val="28"/>
          <w:szCs w:val="28"/>
          <w:shd w:val="clear" w:color="auto" w:fill="FFFFFF"/>
        </w:rPr>
        <w:t>залишається</w:t>
      </w:r>
      <w:proofErr w:type="spellEnd"/>
      <w:r>
        <w:rPr>
          <w:color w:val="202122"/>
          <w:sz w:val="28"/>
          <w:szCs w:val="28"/>
          <w:shd w:val="clear" w:color="auto" w:fill="FFFFFF"/>
        </w:rPr>
        <w:t xml:space="preserve"> з нами. </w:t>
      </w:r>
      <w:proofErr w:type="spellStart"/>
      <w:r>
        <w:rPr>
          <w:color w:val="202122"/>
          <w:sz w:val="28"/>
          <w:szCs w:val="28"/>
          <w:shd w:val="clear" w:color="auto" w:fill="FFFFFF"/>
        </w:rPr>
        <w:t>Пісня</w:t>
      </w:r>
      <w:proofErr w:type="spellEnd"/>
      <w:r>
        <w:rPr>
          <w:color w:val="202122"/>
          <w:sz w:val="28"/>
          <w:szCs w:val="28"/>
          <w:shd w:val="clear" w:color="auto" w:fill="FFFFFF"/>
        </w:rPr>
        <w:t xml:space="preserve"> - </w:t>
      </w:r>
      <w:proofErr w:type="spellStart"/>
      <w:r>
        <w:rPr>
          <w:color w:val="202122"/>
          <w:sz w:val="28"/>
          <w:szCs w:val="28"/>
          <w:shd w:val="clear" w:color="auto" w:fill="FFFFFF"/>
        </w:rPr>
        <w:t>пам’ять</w:t>
      </w:r>
      <w:proofErr w:type="spellEnd"/>
      <w:r>
        <w:rPr>
          <w:color w:val="202122"/>
          <w:sz w:val="28"/>
          <w:szCs w:val="28"/>
          <w:shd w:val="clear" w:color="auto" w:fill="FFFFFF"/>
        </w:rPr>
        <w:t xml:space="preserve"> народу.  </w:t>
      </w:r>
    </w:p>
    <w:p w14:paraId="2F8396CB"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15-19</w:t>
      </w:r>
      <w:proofErr w:type="gramEnd"/>
      <w:r>
        <w:rPr>
          <w:b/>
          <w:bCs/>
          <w:color w:val="202122"/>
          <w:sz w:val="28"/>
          <w:szCs w:val="28"/>
          <w:shd w:val="clear" w:color="auto" w:fill="FFFFFF"/>
        </w:rPr>
        <w:t>):</w:t>
      </w:r>
      <w:r>
        <w:rPr>
          <w:color w:val="202122"/>
          <w:sz w:val="28"/>
          <w:szCs w:val="28"/>
          <w:shd w:val="clear" w:color="auto" w:fill="FFFFFF"/>
        </w:rPr>
        <w:t xml:space="preserve"> </w:t>
      </w:r>
      <w:proofErr w:type="spellStart"/>
      <w:r>
        <w:rPr>
          <w:color w:val="202122"/>
          <w:sz w:val="28"/>
          <w:szCs w:val="28"/>
          <w:shd w:val="clear" w:color="auto" w:fill="FFFFFF"/>
        </w:rPr>
        <w:t>Повноцінний</w:t>
      </w:r>
      <w:proofErr w:type="spellEnd"/>
      <w:r>
        <w:rPr>
          <w:color w:val="202122"/>
          <w:sz w:val="28"/>
          <w:szCs w:val="28"/>
          <w:shd w:val="clear" w:color="auto" w:fill="FFFFFF"/>
        </w:rPr>
        <w:t xml:space="preserve"> </w:t>
      </w:r>
      <w:proofErr w:type="spellStart"/>
      <w:r>
        <w:rPr>
          <w:color w:val="202122"/>
          <w:sz w:val="28"/>
          <w:szCs w:val="28"/>
          <w:shd w:val="clear" w:color="auto" w:fill="FFFFFF"/>
        </w:rPr>
        <w:t>розвиток</w:t>
      </w:r>
      <w:proofErr w:type="spellEnd"/>
      <w:r>
        <w:rPr>
          <w:color w:val="202122"/>
          <w:sz w:val="28"/>
          <w:szCs w:val="28"/>
          <w:shd w:val="clear" w:color="auto" w:fill="FFFFFF"/>
        </w:rPr>
        <w:t xml:space="preserve"> </w:t>
      </w:r>
      <w:proofErr w:type="spellStart"/>
      <w:r>
        <w:rPr>
          <w:color w:val="202122"/>
          <w:sz w:val="28"/>
          <w:szCs w:val="28"/>
          <w:shd w:val="clear" w:color="auto" w:fill="FFFFFF"/>
        </w:rPr>
        <w:t>сучасної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музичної</w:t>
      </w:r>
      <w:proofErr w:type="spellEnd"/>
      <w:r>
        <w:rPr>
          <w:color w:val="202122"/>
          <w:sz w:val="28"/>
          <w:szCs w:val="28"/>
          <w:shd w:val="clear" w:color="auto" w:fill="FFFFFF"/>
        </w:rPr>
        <w:t xml:space="preserve"> </w:t>
      </w:r>
      <w:proofErr w:type="spellStart"/>
      <w:r>
        <w:rPr>
          <w:color w:val="202122"/>
          <w:sz w:val="28"/>
          <w:szCs w:val="28"/>
          <w:shd w:val="clear" w:color="auto" w:fill="FFFFFF"/>
        </w:rPr>
        <w:t>індустрії</w:t>
      </w:r>
      <w:proofErr w:type="spellEnd"/>
      <w:r>
        <w:rPr>
          <w:color w:val="202122"/>
          <w:sz w:val="28"/>
          <w:szCs w:val="28"/>
          <w:shd w:val="clear" w:color="auto" w:fill="FFFFFF"/>
        </w:rPr>
        <w:t xml:space="preserve"> </w:t>
      </w:r>
      <w:proofErr w:type="spellStart"/>
      <w:r>
        <w:rPr>
          <w:color w:val="202122"/>
          <w:sz w:val="28"/>
          <w:szCs w:val="28"/>
          <w:shd w:val="clear" w:color="auto" w:fill="FFFFFF"/>
        </w:rPr>
        <w:t>почався</w:t>
      </w:r>
      <w:proofErr w:type="spellEnd"/>
      <w:r>
        <w:rPr>
          <w:color w:val="202122"/>
          <w:sz w:val="28"/>
          <w:szCs w:val="28"/>
          <w:shd w:val="clear" w:color="auto" w:fill="FFFFFF"/>
        </w:rPr>
        <w:t xml:space="preserve"> у </w:t>
      </w:r>
      <w:proofErr w:type="spellStart"/>
      <w:r>
        <w:rPr>
          <w:color w:val="202122"/>
          <w:sz w:val="28"/>
          <w:szCs w:val="28"/>
          <w:shd w:val="clear" w:color="auto" w:fill="FFFFFF"/>
        </w:rPr>
        <w:t>кінці</w:t>
      </w:r>
      <w:proofErr w:type="spellEnd"/>
      <w:r>
        <w:rPr>
          <w:color w:val="202122"/>
          <w:sz w:val="28"/>
          <w:szCs w:val="28"/>
          <w:shd w:val="clear" w:color="auto" w:fill="FFFFFF"/>
        </w:rPr>
        <w:t xml:space="preserve"> 1980-тих </w:t>
      </w:r>
      <w:proofErr w:type="spellStart"/>
      <w:r>
        <w:rPr>
          <w:color w:val="202122"/>
          <w:sz w:val="28"/>
          <w:szCs w:val="28"/>
          <w:shd w:val="clear" w:color="auto" w:fill="FFFFFF"/>
        </w:rPr>
        <w:t>років</w:t>
      </w:r>
      <w:proofErr w:type="spellEnd"/>
      <w:r>
        <w:rPr>
          <w:color w:val="202122"/>
          <w:sz w:val="28"/>
          <w:szCs w:val="28"/>
          <w:shd w:val="clear" w:color="auto" w:fill="FFFFFF"/>
        </w:rPr>
        <w:t xml:space="preserve">. У </w:t>
      </w:r>
      <w:proofErr w:type="spellStart"/>
      <w:r>
        <w:rPr>
          <w:color w:val="202122"/>
          <w:sz w:val="28"/>
          <w:szCs w:val="28"/>
          <w:shd w:val="clear" w:color="auto" w:fill="FFFFFF"/>
        </w:rPr>
        <w:t>цей</w:t>
      </w:r>
      <w:proofErr w:type="spellEnd"/>
      <w:r>
        <w:rPr>
          <w:color w:val="202122"/>
          <w:sz w:val="28"/>
          <w:szCs w:val="28"/>
          <w:shd w:val="clear" w:color="auto" w:fill="FFFFFF"/>
        </w:rPr>
        <w:t xml:space="preserve"> час </w:t>
      </w:r>
      <w:proofErr w:type="spellStart"/>
      <w:r>
        <w:rPr>
          <w:color w:val="202122"/>
          <w:sz w:val="28"/>
          <w:szCs w:val="28"/>
          <w:shd w:val="clear" w:color="auto" w:fill="FFFFFF"/>
        </w:rPr>
        <w:t>з’явились</w:t>
      </w:r>
      <w:proofErr w:type="spellEnd"/>
      <w:r>
        <w:rPr>
          <w:color w:val="202122"/>
          <w:sz w:val="28"/>
          <w:szCs w:val="28"/>
          <w:shd w:val="clear" w:color="auto" w:fill="FFFFFF"/>
        </w:rPr>
        <w:t xml:space="preserve"> </w:t>
      </w:r>
      <w:proofErr w:type="spellStart"/>
      <w:r>
        <w:rPr>
          <w:color w:val="202122"/>
          <w:sz w:val="28"/>
          <w:szCs w:val="28"/>
          <w:shd w:val="clear" w:color="auto" w:fill="FFFFFF"/>
        </w:rPr>
        <w:t>перші</w:t>
      </w:r>
      <w:proofErr w:type="spellEnd"/>
      <w:r>
        <w:rPr>
          <w:color w:val="202122"/>
          <w:sz w:val="28"/>
          <w:szCs w:val="28"/>
          <w:shd w:val="clear" w:color="auto" w:fill="FFFFFF"/>
        </w:rPr>
        <w:t xml:space="preserve"> </w:t>
      </w:r>
      <w:proofErr w:type="spellStart"/>
      <w:r>
        <w:rPr>
          <w:color w:val="202122"/>
          <w:sz w:val="28"/>
          <w:szCs w:val="28"/>
          <w:shd w:val="clear" w:color="auto" w:fill="FFFFFF"/>
        </w:rPr>
        <w:t>виконавці</w:t>
      </w:r>
      <w:proofErr w:type="spellEnd"/>
      <w:r>
        <w:rPr>
          <w:color w:val="202122"/>
          <w:sz w:val="28"/>
          <w:szCs w:val="28"/>
          <w:shd w:val="clear" w:color="auto" w:fill="FFFFFF"/>
        </w:rPr>
        <w:t xml:space="preserve"> – «</w:t>
      </w:r>
      <w:proofErr w:type="spellStart"/>
      <w:r>
        <w:rPr>
          <w:color w:val="202122"/>
          <w:sz w:val="28"/>
          <w:szCs w:val="28"/>
          <w:shd w:val="clear" w:color="auto" w:fill="FFFFFF"/>
        </w:rPr>
        <w:t>Брати</w:t>
      </w:r>
      <w:proofErr w:type="spellEnd"/>
      <w:r>
        <w:rPr>
          <w:color w:val="202122"/>
          <w:sz w:val="28"/>
          <w:szCs w:val="28"/>
          <w:shd w:val="clear" w:color="auto" w:fill="FFFFFF"/>
        </w:rPr>
        <w:t xml:space="preserve"> </w:t>
      </w:r>
      <w:proofErr w:type="spellStart"/>
      <w:r>
        <w:rPr>
          <w:color w:val="202122"/>
          <w:sz w:val="28"/>
          <w:szCs w:val="28"/>
          <w:shd w:val="clear" w:color="auto" w:fill="FFFFFF"/>
        </w:rPr>
        <w:t>Гадюкіни</w:t>
      </w:r>
      <w:proofErr w:type="spellEnd"/>
      <w:r>
        <w:rPr>
          <w:color w:val="202122"/>
          <w:sz w:val="28"/>
          <w:szCs w:val="28"/>
          <w:shd w:val="clear" w:color="auto" w:fill="FFFFFF"/>
        </w:rPr>
        <w:t>», «</w:t>
      </w:r>
      <w:proofErr w:type="spellStart"/>
      <w:r>
        <w:rPr>
          <w:color w:val="202122"/>
          <w:sz w:val="28"/>
          <w:szCs w:val="28"/>
          <w:shd w:val="clear" w:color="auto" w:fill="FFFFFF"/>
        </w:rPr>
        <w:t>Воплі</w:t>
      </w:r>
      <w:proofErr w:type="spellEnd"/>
      <w:r>
        <w:rPr>
          <w:color w:val="202122"/>
          <w:sz w:val="28"/>
          <w:szCs w:val="28"/>
          <w:shd w:val="clear" w:color="auto" w:fill="FFFFFF"/>
        </w:rPr>
        <w:t> </w:t>
      </w:r>
      <w:proofErr w:type="spellStart"/>
      <w:r>
        <w:rPr>
          <w:color w:val="202122"/>
          <w:sz w:val="28"/>
          <w:szCs w:val="28"/>
          <w:shd w:val="clear" w:color="auto" w:fill="FFFFFF"/>
        </w:rPr>
        <w:t>Відоплясова</w:t>
      </w:r>
      <w:proofErr w:type="spellEnd"/>
      <w:r>
        <w:rPr>
          <w:color w:val="202122"/>
          <w:sz w:val="28"/>
          <w:szCs w:val="28"/>
          <w:shd w:val="clear" w:color="auto" w:fill="FFFFFF"/>
        </w:rPr>
        <w:t>», «</w:t>
      </w:r>
      <w:proofErr w:type="spellStart"/>
      <w:r>
        <w:rPr>
          <w:color w:val="202122"/>
          <w:sz w:val="28"/>
          <w:szCs w:val="28"/>
          <w:shd w:val="clear" w:color="auto" w:fill="FFFFFF"/>
        </w:rPr>
        <w:t>Скрябін</w:t>
      </w:r>
      <w:proofErr w:type="spellEnd"/>
      <w:r>
        <w:rPr>
          <w:color w:val="202122"/>
          <w:sz w:val="28"/>
          <w:szCs w:val="28"/>
          <w:shd w:val="clear" w:color="auto" w:fill="FFFFFF"/>
        </w:rPr>
        <w:t xml:space="preserve">», «Кому Вниз». З </w:t>
      </w:r>
      <w:proofErr w:type="spellStart"/>
      <w:r>
        <w:rPr>
          <w:color w:val="202122"/>
          <w:sz w:val="28"/>
          <w:szCs w:val="28"/>
          <w:shd w:val="clear" w:color="auto" w:fill="FFFFFF"/>
        </w:rPr>
        <w:t>проголошенням</w:t>
      </w:r>
      <w:proofErr w:type="spellEnd"/>
      <w:r>
        <w:rPr>
          <w:color w:val="202122"/>
          <w:sz w:val="28"/>
          <w:szCs w:val="28"/>
          <w:shd w:val="clear" w:color="auto" w:fill="FFFFFF"/>
        </w:rPr>
        <w:t xml:space="preserve"> </w:t>
      </w:r>
      <w:proofErr w:type="spellStart"/>
      <w:r>
        <w:rPr>
          <w:color w:val="202122"/>
          <w:sz w:val="28"/>
          <w:szCs w:val="28"/>
          <w:shd w:val="clear" w:color="auto" w:fill="FFFFFF"/>
        </w:rPr>
        <w:t>незалежності</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України</w:t>
      </w:r>
      <w:proofErr w:type="spellEnd"/>
      <w:r>
        <w:rPr>
          <w:color w:val="202122"/>
          <w:sz w:val="28"/>
          <w:szCs w:val="28"/>
          <w:shd w:val="clear" w:color="auto" w:fill="FFFFFF"/>
        </w:rPr>
        <w:t xml:space="preserve"> </w:t>
      </w:r>
      <w:proofErr w:type="spellStart"/>
      <w:r>
        <w:rPr>
          <w:color w:val="202122"/>
          <w:sz w:val="28"/>
          <w:szCs w:val="28"/>
          <w:shd w:val="clear" w:color="auto" w:fill="FFFFFF"/>
        </w:rPr>
        <w:t>з’являються</w:t>
      </w:r>
      <w:proofErr w:type="spellEnd"/>
      <w:r>
        <w:rPr>
          <w:color w:val="202122"/>
          <w:sz w:val="28"/>
          <w:szCs w:val="28"/>
          <w:shd w:val="clear" w:color="auto" w:fill="FFFFFF"/>
        </w:rPr>
        <w:t xml:space="preserve"> гурти у </w:t>
      </w:r>
      <w:proofErr w:type="spellStart"/>
      <w:r>
        <w:rPr>
          <w:color w:val="202122"/>
          <w:sz w:val="28"/>
          <w:szCs w:val="28"/>
          <w:shd w:val="clear" w:color="auto" w:fill="FFFFFF"/>
        </w:rPr>
        <w:t>нових</w:t>
      </w:r>
      <w:proofErr w:type="spellEnd"/>
      <w:r>
        <w:rPr>
          <w:color w:val="202122"/>
          <w:sz w:val="28"/>
          <w:szCs w:val="28"/>
          <w:shd w:val="clear" w:color="auto" w:fill="FFFFFF"/>
        </w:rPr>
        <w:t xml:space="preserve"> </w:t>
      </w:r>
      <w:proofErr w:type="spellStart"/>
      <w:r>
        <w:rPr>
          <w:color w:val="202122"/>
          <w:sz w:val="28"/>
          <w:szCs w:val="28"/>
          <w:shd w:val="clear" w:color="auto" w:fill="FFFFFF"/>
        </w:rPr>
        <w:t>музичних</w:t>
      </w:r>
      <w:proofErr w:type="spellEnd"/>
      <w:r>
        <w:rPr>
          <w:color w:val="202122"/>
          <w:sz w:val="28"/>
          <w:szCs w:val="28"/>
          <w:shd w:val="clear" w:color="auto" w:fill="FFFFFF"/>
        </w:rPr>
        <w:t xml:space="preserve"> жанрах, </w:t>
      </w:r>
      <w:proofErr w:type="spellStart"/>
      <w:r>
        <w:rPr>
          <w:color w:val="202122"/>
          <w:sz w:val="28"/>
          <w:szCs w:val="28"/>
          <w:shd w:val="clear" w:color="auto" w:fill="FFFFFF"/>
        </w:rPr>
        <w:t>передусім</w:t>
      </w:r>
      <w:proofErr w:type="spellEnd"/>
      <w:r>
        <w:rPr>
          <w:color w:val="202122"/>
          <w:sz w:val="28"/>
          <w:szCs w:val="28"/>
          <w:shd w:val="clear" w:color="auto" w:fill="FFFFFF"/>
        </w:rPr>
        <w:t xml:space="preserve"> </w:t>
      </w:r>
      <w:proofErr w:type="spellStart"/>
      <w:r>
        <w:rPr>
          <w:color w:val="202122"/>
          <w:sz w:val="28"/>
          <w:szCs w:val="28"/>
          <w:shd w:val="clear" w:color="auto" w:fill="FFFFFF"/>
        </w:rPr>
        <w:t>хіп</w:t>
      </w:r>
      <w:proofErr w:type="spellEnd"/>
      <w:r>
        <w:rPr>
          <w:color w:val="202122"/>
          <w:sz w:val="28"/>
          <w:szCs w:val="28"/>
          <w:shd w:val="clear" w:color="auto" w:fill="FFFFFF"/>
        </w:rPr>
        <w:t xml:space="preserve">-хопу – «Танок на </w:t>
      </w:r>
      <w:proofErr w:type="spellStart"/>
      <w:r>
        <w:rPr>
          <w:color w:val="202122"/>
          <w:sz w:val="28"/>
          <w:szCs w:val="28"/>
          <w:shd w:val="clear" w:color="auto" w:fill="FFFFFF"/>
        </w:rPr>
        <w:t>майдані</w:t>
      </w:r>
      <w:proofErr w:type="spellEnd"/>
      <w:r>
        <w:rPr>
          <w:color w:val="202122"/>
          <w:sz w:val="28"/>
          <w:szCs w:val="28"/>
          <w:shd w:val="clear" w:color="auto" w:fill="FFFFFF"/>
        </w:rPr>
        <w:t xml:space="preserve"> Конго», Тартак, «</w:t>
      </w:r>
      <w:proofErr w:type="spellStart"/>
      <w:r>
        <w:rPr>
          <w:color w:val="202122"/>
          <w:sz w:val="28"/>
          <w:szCs w:val="28"/>
          <w:shd w:val="clear" w:color="auto" w:fill="FFFFFF"/>
        </w:rPr>
        <w:t>Вхід</w:t>
      </w:r>
      <w:proofErr w:type="spellEnd"/>
      <w:r>
        <w:rPr>
          <w:color w:val="202122"/>
          <w:sz w:val="28"/>
          <w:szCs w:val="28"/>
          <w:shd w:val="clear" w:color="auto" w:fill="FFFFFF"/>
        </w:rPr>
        <w:t xml:space="preserve"> у </w:t>
      </w:r>
      <w:proofErr w:type="spellStart"/>
      <w:r>
        <w:rPr>
          <w:color w:val="202122"/>
          <w:sz w:val="28"/>
          <w:szCs w:val="28"/>
          <w:shd w:val="clear" w:color="auto" w:fill="FFFFFF"/>
        </w:rPr>
        <w:t>змінному</w:t>
      </w:r>
      <w:proofErr w:type="spellEnd"/>
      <w:r>
        <w:rPr>
          <w:color w:val="202122"/>
          <w:sz w:val="28"/>
          <w:szCs w:val="28"/>
          <w:shd w:val="clear" w:color="auto" w:fill="FFFFFF"/>
        </w:rPr>
        <w:t xml:space="preserve"> </w:t>
      </w:r>
      <w:proofErr w:type="spellStart"/>
      <w:r>
        <w:rPr>
          <w:color w:val="202122"/>
          <w:sz w:val="28"/>
          <w:szCs w:val="28"/>
          <w:shd w:val="clear" w:color="auto" w:fill="FFFFFF"/>
        </w:rPr>
        <w:t>взутті</w:t>
      </w:r>
      <w:proofErr w:type="spellEnd"/>
      <w:r>
        <w:rPr>
          <w:color w:val="202122"/>
          <w:sz w:val="28"/>
          <w:szCs w:val="28"/>
          <w:shd w:val="clear" w:color="auto" w:fill="FFFFFF"/>
        </w:rPr>
        <w:t xml:space="preserve">», «The </w:t>
      </w:r>
      <w:proofErr w:type="spellStart"/>
      <w:r>
        <w:rPr>
          <w:color w:val="202122"/>
          <w:sz w:val="28"/>
          <w:szCs w:val="28"/>
          <w:shd w:val="clear" w:color="auto" w:fill="FFFFFF"/>
        </w:rPr>
        <w:t>Вйо</w:t>
      </w:r>
      <w:proofErr w:type="spellEnd"/>
      <w:r>
        <w:rPr>
          <w:color w:val="202122"/>
          <w:sz w:val="28"/>
          <w:szCs w:val="28"/>
          <w:shd w:val="clear" w:color="auto" w:fill="FFFFFF"/>
        </w:rPr>
        <w:t>». У поп-</w:t>
      </w:r>
      <w:proofErr w:type="spellStart"/>
      <w:r>
        <w:rPr>
          <w:color w:val="202122"/>
          <w:sz w:val="28"/>
          <w:szCs w:val="28"/>
          <w:shd w:val="clear" w:color="auto" w:fill="FFFFFF"/>
        </w:rPr>
        <w:t>жанрі</w:t>
      </w:r>
      <w:proofErr w:type="spellEnd"/>
      <w:r>
        <w:rPr>
          <w:color w:val="202122"/>
          <w:sz w:val="28"/>
          <w:szCs w:val="28"/>
          <w:shd w:val="clear" w:color="auto" w:fill="FFFFFF"/>
        </w:rPr>
        <w:t xml:space="preserve"> </w:t>
      </w:r>
      <w:proofErr w:type="spellStart"/>
      <w:r>
        <w:rPr>
          <w:color w:val="202122"/>
          <w:sz w:val="28"/>
          <w:szCs w:val="28"/>
          <w:shd w:val="clear" w:color="auto" w:fill="FFFFFF"/>
        </w:rPr>
        <w:t>виступали</w:t>
      </w:r>
      <w:proofErr w:type="spellEnd"/>
      <w:r>
        <w:rPr>
          <w:color w:val="202122"/>
          <w:sz w:val="28"/>
          <w:szCs w:val="28"/>
          <w:shd w:val="clear" w:color="auto" w:fill="FFFFFF"/>
        </w:rPr>
        <w:t xml:space="preserve"> Руслана Лижичко, </w:t>
      </w:r>
      <w:proofErr w:type="spellStart"/>
      <w:r>
        <w:rPr>
          <w:color w:val="202122"/>
          <w:sz w:val="28"/>
          <w:szCs w:val="28"/>
          <w:shd w:val="clear" w:color="auto" w:fill="FFFFFF"/>
        </w:rPr>
        <w:t>Ані</w:t>
      </w:r>
      <w:proofErr w:type="spellEnd"/>
      <w:r>
        <w:rPr>
          <w:color w:val="202122"/>
          <w:sz w:val="28"/>
          <w:szCs w:val="28"/>
          <w:shd w:val="clear" w:color="auto" w:fill="FFFFFF"/>
        </w:rPr>
        <w:t xml:space="preserve"> Лорак, Олександр </w:t>
      </w:r>
      <w:proofErr w:type="spellStart"/>
      <w:r>
        <w:rPr>
          <w:color w:val="202122"/>
          <w:sz w:val="28"/>
          <w:szCs w:val="28"/>
          <w:shd w:val="clear" w:color="auto" w:fill="FFFFFF"/>
        </w:rPr>
        <w:t>Пономарьов</w:t>
      </w:r>
      <w:proofErr w:type="spellEnd"/>
      <w:r>
        <w:rPr>
          <w:color w:val="202122"/>
          <w:sz w:val="28"/>
          <w:szCs w:val="28"/>
          <w:shd w:val="clear" w:color="auto" w:fill="FFFFFF"/>
        </w:rPr>
        <w:t xml:space="preserve">. </w:t>
      </w:r>
      <w:proofErr w:type="spellStart"/>
      <w:r>
        <w:rPr>
          <w:color w:val="202122"/>
          <w:sz w:val="28"/>
          <w:szCs w:val="28"/>
          <w:shd w:val="clear" w:color="auto" w:fill="FFFFFF"/>
        </w:rPr>
        <w:t>Деякі</w:t>
      </w:r>
      <w:proofErr w:type="spellEnd"/>
      <w:r>
        <w:rPr>
          <w:color w:val="202122"/>
          <w:sz w:val="28"/>
          <w:szCs w:val="28"/>
          <w:shd w:val="clear" w:color="auto" w:fill="FFFFFF"/>
        </w:rPr>
        <w:t xml:space="preserve"> рок-гурти </w:t>
      </w:r>
      <w:proofErr w:type="spellStart"/>
      <w:r>
        <w:rPr>
          <w:color w:val="202122"/>
          <w:sz w:val="28"/>
          <w:szCs w:val="28"/>
          <w:shd w:val="clear" w:color="auto" w:fill="FFFFFF"/>
        </w:rPr>
        <w:t>вже</w:t>
      </w:r>
      <w:proofErr w:type="spellEnd"/>
      <w:r>
        <w:rPr>
          <w:color w:val="202122"/>
          <w:sz w:val="28"/>
          <w:szCs w:val="28"/>
          <w:shd w:val="clear" w:color="auto" w:fill="FFFFFF"/>
        </w:rPr>
        <w:t xml:space="preserve"> в </w:t>
      </w:r>
      <w:proofErr w:type="spellStart"/>
      <w:r>
        <w:rPr>
          <w:color w:val="202122"/>
          <w:sz w:val="28"/>
          <w:szCs w:val="28"/>
          <w:shd w:val="clear" w:color="auto" w:fill="FFFFFF"/>
        </w:rPr>
        <w:t>кінці</w:t>
      </w:r>
      <w:proofErr w:type="spellEnd"/>
      <w:r>
        <w:rPr>
          <w:color w:val="202122"/>
          <w:sz w:val="28"/>
          <w:szCs w:val="28"/>
          <w:shd w:val="clear" w:color="auto" w:fill="FFFFFF"/>
        </w:rPr>
        <w:t xml:space="preserve"> 1990-х </w:t>
      </w:r>
      <w:proofErr w:type="spellStart"/>
      <w:r>
        <w:rPr>
          <w:color w:val="202122"/>
          <w:sz w:val="28"/>
          <w:szCs w:val="28"/>
          <w:shd w:val="clear" w:color="auto" w:fill="FFFFFF"/>
        </w:rPr>
        <w:t>рр</w:t>
      </w:r>
      <w:proofErr w:type="spellEnd"/>
      <w:r>
        <w:rPr>
          <w:color w:val="202122"/>
          <w:sz w:val="28"/>
          <w:szCs w:val="28"/>
          <w:shd w:val="clear" w:color="auto" w:fill="FFFFFF"/>
        </w:rPr>
        <w:t xml:space="preserve">. </w:t>
      </w:r>
      <w:proofErr w:type="spellStart"/>
      <w:r>
        <w:rPr>
          <w:color w:val="202122"/>
          <w:sz w:val="28"/>
          <w:szCs w:val="28"/>
          <w:shd w:val="clear" w:color="auto" w:fill="FFFFFF"/>
        </w:rPr>
        <w:t>вийшли</w:t>
      </w:r>
      <w:proofErr w:type="spellEnd"/>
      <w:r>
        <w:rPr>
          <w:color w:val="202122"/>
          <w:sz w:val="28"/>
          <w:szCs w:val="28"/>
          <w:shd w:val="clear" w:color="auto" w:fill="FFFFFF"/>
        </w:rPr>
        <w:t xml:space="preserve"> на </w:t>
      </w:r>
      <w:proofErr w:type="spellStart"/>
      <w:r>
        <w:rPr>
          <w:color w:val="202122"/>
          <w:sz w:val="28"/>
          <w:szCs w:val="28"/>
          <w:shd w:val="clear" w:color="auto" w:fill="FFFFFF"/>
        </w:rPr>
        <w:t>світові</w:t>
      </w:r>
      <w:proofErr w:type="spellEnd"/>
      <w:r>
        <w:rPr>
          <w:color w:val="202122"/>
          <w:sz w:val="28"/>
          <w:szCs w:val="28"/>
          <w:shd w:val="clear" w:color="auto" w:fill="FFFFFF"/>
        </w:rPr>
        <w:t xml:space="preserve"> </w:t>
      </w:r>
      <w:proofErr w:type="spellStart"/>
      <w:r>
        <w:rPr>
          <w:color w:val="202122"/>
          <w:sz w:val="28"/>
          <w:szCs w:val="28"/>
          <w:shd w:val="clear" w:color="auto" w:fill="FFFFFF"/>
        </w:rPr>
        <w:t>сцени</w:t>
      </w:r>
      <w:proofErr w:type="spellEnd"/>
      <w:r>
        <w:rPr>
          <w:color w:val="202122"/>
          <w:sz w:val="28"/>
          <w:szCs w:val="28"/>
          <w:shd w:val="clear" w:color="auto" w:fill="FFFFFF"/>
        </w:rPr>
        <w:t xml:space="preserve">. У 2004 </w:t>
      </w:r>
      <w:proofErr w:type="spellStart"/>
      <w:r>
        <w:rPr>
          <w:color w:val="202122"/>
          <w:sz w:val="28"/>
          <w:szCs w:val="28"/>
          <w:shd w:val="clear" w:color="auto" w:fill="FFFFFF"/>
        </w:rPr>
        <w:t>році</w:t>
      </w:r>
      <w:proofErr w:type="spellEnd"/>
      <w:r>
        <w:rPr>
          <w:color w:val="202122"/>
          <w:sz w:val="28"/>
          <w:szCs w:val="28"/>
          <w:shd w:val="clear" w:color="auto" w:fill="FFFFFF"/>
        </w:rPr>
        <w:t xml:space="preserve"> Руслана Лижичко перемогла на </w:t>
      </w:r>
      <w:proofErr w:type="spellStart"/>
      <w:r>
        <w:rPr>
          <w:color w:val="202122"/>
          <w:sz w:val="28"/>
          <w:szCs w:val="28"/>
          <w:shd w:val="clear" w:color="auto" w:fill="FFFFFF"/>
        </w:rPr>
        <w:t>пісенному</w:t>
      </w:r>
      <w:proofErr w:type="spellEnd"/>
      <w:r>
        <w:rPr>
          <w:color w:val="202122"/>
          <w:sz w:val="28"/>
          <w:szCs w:val="28"/>
          <w:shd w:val="clear" w:color="auto" w:fill="FFFFFF"/>
        </w:rPr>
        <w:t xml:space="preserve"> </w:t>
      </w:r>
      <w:proofErr w:type="spellStart"/>
      <w:r>
        <w:rPr>
          <w:color w:val="202122"/>
          <w:sz w:val="28"/>
          <w:szCs w:val="28"/>
          <w:shd w:val="clear" w:color="auto" w:fill="FFFFFF"/>
        </w:rPr>
        <w:t>конкурсі</w:t>
      </w:r>
      <w:proofErr w:type="spellEnd"/>
      <w:r>
        <w:rPr>
          <w:color w:val="202122"/>
          <w:sz w:val="28"/>
          <w:szCs w:val="28"/>
          <w:shd w:val="clear" w:color="auto" w:fill="FFFFFF"/>
        </w:rPr>
        <w:t xml:space="preserve"> </w:t>
      </w:r>
      <w:proofErr w:type="spellStart"/>
      <w:r>
        <w:rPr>
          <w:color w:val="202122"/>
          <w:sz w:val="28"/>
          <w:szCs w:val="28"/>
          <w:shd w:val="clear" w:color="auto" w:fill="FFFFFF"/>
        </w:rPr>
        <w:t>Євробачення</w:t>
      </w:r>
      <w:proofErr w:type="spellEnd"/>
      <w:r>
        <w:rPr>
          <w:color w:val="202122"/>
          <w:sz w:val="28"/>
          <w:szCs w:val="28"/>
          <w:shd w:val="clear" w:color="auto" w:fill="FFFFFF"/>
        </w:rPr>
        <w:t xml:space="preserve">. У 2006 </w:t>
      </w:r>
      <w:proofErr w:type="spellStart"/>
      <w:r>
        <w:rPr>
          <w:color w:val="202122"/>
          <w:sz w:val="28"/>
          <w:szCs w:val="28"/>
          <w:shd w:val="clear" w:color="auto" w:fill="FFFFFF"/>
        </w:rPr>
        <w:t>році</w:t>
      </w:r>
      <w:proofErr w:type="spellEnd"/>
      <w:r>
        <w:rPr>
          <w:color w:val="202122"/>
          <w:sz w:val="28"/>
          <w:szCs w:val="28"/>
          <w:shd w:val="clear" w:color="auto" w:fill="FFFFFF"/>
        </w:rPr>
        <w:t xml:space="preserve"> "</w:t>
      </w:r>
      <w:proofErr w:type="spellStart"/>
      <w:r>
        <w:rPr>
          <w:color w:val="202122"/>
          <w:sz w:val="28"/>
          <w:szCs w:val="28"/>
          <w:shd w:val="clear" w:color="auto" w:fill="FFFFFF"/>
        </w:rPr>
        <w:t>Дикі</w:t>
      </w:r>
      <w:proofErr w:type="spellEnd"/>
      <w:r>
        <w:rPr>
          <w:color w:val="202122"/>
          <w:sz w:val="28"/>
          <w:szCs w:val="28"/>
          <w:shd w:val="clear" w:color="auto" w:fill="FFFFFF"/>
        </w:rPr>
        <w:t xml:space="preserve"> </w:t>
      </w:r>
      <w:proofErr w:type="spellStart"/>
      <w:r>
        <w:rPr>
          <w:color w:val="202122"/>
          <w:sz w:val="28"/>
          <w:szCs w:val="28"/>
          <w:shd w:val="clear" w:color="auto" w:fill="FFFFFF"/>
        </w:rPr>
        <w:t>танці</w:t>
      </w:r>
      <w:proofErr w:type="spellEnd"/>
      <w:r>
        <w:rPr>
          <w:color w:val="202122"/>
          <w:sz w:val="28"/>
          <w:szCs w:val="28"/>
          <w:shd w:val="clear" w:color="auto" w:fill="FFFFFF"/>
        </w:rPr>
        <w:t xml:space="preserve">" і </w:t>
      </w:r>
      <w:proofErr w:type="spellStart"/>
      <w:r>
        <w:rPr>
          <w:color w:val="202122"/>
          <w:sz w:val="28"/>
          <w:szCs w:val="28"/>
          <w:shd w:val="clear" w:color="auto" w:fill="FFFFFF"/>
        </w:rPr>
        <w:t>взагалі</w:t>
      </w:r>
      <w:proofErr w:type="spellEnd"/>
      <w:r>
        <w:rPr>
          <w:color w:val="202122"/>
          <w:sz w:val="28"/>
          <w:szCs w:val="28"/>
          <w:shd w:val="clear" w:color="auto" w:fill="FFFFFF"/>
        </w:rPr>
        <w:t xml:space="preserve"> </w:t>
      </w:r>
      <w:proofErr w:type="spellStart"/>
      <w:r>
        <w:rPr>
          <w:color w:val="202122"/>
          <w:sz w:val="28"/>
          <w:szCs w:val="28"/>
          <w:shd w:val="clear" w:color="auto" w:fill="FFFFFF"/>
        </w:rPr>
        <w:t>визнали</w:t>
      </w:r>
      <w:proofErr w:type="spellEnd"/>
      <w:r>
        <w:rPr>
          <w:color w:val="202122"/>
          <w:sz w:val="28"/>
          <w:szCs w:val="28"/>
          <w:shd w:val="clear" w:color="auto" w:fill="FFFFFF"/>
        </w:rPr>
        <w:t xml:space="preserve"> </w:t>
      </w:r>
      <w:proofErr w:type="spellStart"/>
      <w:r>
        <w:rPr>
          <w:color w:val="202122"/>
          <w:sz w:val="28"/>
          <w:szCs w:val="28"/>
          <w:shd w:val="clear" w:color="auto" w:fill="FFFFFF"/>
        </w:rPr>
        <w:t>найкращою</w:t>
      </w:r>
      <w:proofErr w:type="spellEnd"/>
      <w:r>
        <w:rPr>
          <w:color w:val="202122"/>
          <w:sz w:val="28"/>
          <w:szCs w:val="28"/>
          <w:shd w:val="clear" w:color="auto" w:fill="FFFFFF"/>
        </w:rPr>
        <w:t xml:space="preserve"> </w:t>
      </w:r>
      <w:proofErr w:type="spellStart"/>
      <w:r>
        <w:rPr>
          <w:color w:val="202122"/>
          <w:sz w:val="28"/>
          <w:szCs w:val="28"/>
          <w:shd w:val="clear" w:color="auto" w:fill="FFFFFF"/>
        </w:rPr>
        <w:t>піснею</w:t>
      </w:r>
      <w:proofErr w:type="spellEnd"/>
      <w:r>
        <w:rPr>
          <w:color w:val="202122"/>
          <w:sz w:val="28"/>
          <w:szCs w:val="28"/>
          <w:shd w:val="clear" w:color="auto" w:fill="FFFFFF"/>
        </w:rPr>
        <w:t xml:space="preserve"> "</w:t>
      </w:r>
      <w:proofErr w:type="spellStart"/>
      <w:r>
        <w:rPr>
          <w:color w:val="202122"/>
          <w:sz w:val="28"/>
          <w:szCs w:val="28"/>
          <w:shd w:val="clear" w:color="auto" w:fill="FFFFFF"/>
        </w:rPr>
        <w:t>Євробачення</w:t>
      </w:r>
      <w:proofErr w:type="spellEnd"/>
      <w:r>
        <w:rPr>
          <w:color w:val="202122"/>
          <w:sz w:val="28"/>
          <w:szCs w:val="28"/>
          <w:shd w:val="clear" w:color="auto" w:fill="FFFFFF"/>
        </w:rPr>
        <w:t>".</w:t>
      </w:r>
    </w:p>
    <w:p w14:paraId="663CC12F"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Давайте </w:t>
      </w:r>
      <w:proofErr w:type="spellStart"/>
      <w:r>
        <w:rPr>
          <w:color w:val="202122"/>
          <w:sz w:val="28"/>
          <w:szCs w:val="28"/>
          <w:shd w:val="clear" w:color="auto" w:fill="FFFFFF"/>
        </w:rPr>
        <w:t>далі</w:t>
      </w:r>
      <w:proofErr w:type="spellEnd"/>
      <w:r>
        <w:rPr>
          <w:color w:val="202122"/>
          <w:sz w:val="28"/>
          <w:szCs w:val="28"/>
          <w:shd w:val="clear" w:color="auto" w:fill="FFFFFF"/>
        </w:rPr>
        <w:t xml:space="preserve"> </w:t>
      </w:r>
      <w:proofErr w:type="spellStart"/>
      <w:r>
        <w:rPr>
          <w:color w:val="202122"/>
          <w:sz w:val="28"/>
          <w:szCs w:val="28"/>
          <w:shd w:val="clear" w:color="auto" w:fill="FFFFFF"/>
        </w:rPr>
        <w:t>розглянемо</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українську</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музику</w:t>
      </w:r>
      <w:proofErr w:type="spellEnd"/>
      <w:r>
        <w:rPr>
          <w:color w:val="202122"/>
          <w:sz w:val="28"/>
          <w:szCs w:val="28"/>
          <w:shd w:val="clear" w:color="auto" w:fill="FFFFFF"/>
        </w:rPr>
        <w:t xml:space="preserve"> за </w:t>
      </w:r>
      <w:proofErr w:type="spellStart"/>
      <w:r>
        <w:rPr>
          <w:color w:val="202122"/>
          <w:sz w:val="28"/>
          <w:szCs w:val="28"/>
          <w:shd w:val="clear" w:color="auto" w:fill="FFFFFF"/>
        </w:rPr>
        <w:t>різноманіттям</w:t>
      </w:r>
      <w:proofErr w:type="spellEnd"/>
      <w:r>
        <w:rPr>
          <w:color w:val="202122"/>
          <w:sz w:val="28"/>
          <w:szCs w:val="28"/>
          <w:shd w:val="clear" w:color="auto" w:fill="FFFFFF"/>
        </w:rPr>
        <w:t xml:space="preserve"> </w:t>
      </w:r>
      <w:proofErr w:type="spellStart"/>
      <w:r>
        <w:rPr>
          <w:color w:val="202122"/>
          <w:sz w:val="28"/>
          <w:szCs w:val="28"/>
          <w:shd w:val="clear" w:color="auto" w:fill="FFFFFF"/>
        </w:rPr>
        <w:t>її</w:t>
      </w:r>
      <w:proofErr w:type="spellEnd"/>
      <w:r>
        <w:rPr>
          <w:color w:val="202122"/>
          <w:sz w:val="28"/>
          <w:szCs w:val="28"/>
          <w:shd w:val="clear" w:color="auto" w:fill="FFFFFF"/>
        </w:rPr>
        <w:t xml:space="preserve"> </w:t>
      </w:r>
      <w:proofErr w:type="spellStart"/>
      <w:r>
        <w:rPr>
          <w:color w:val="202122"/>
          <w:sz w:val="28"/>
          <w:szCs w:val="28"/>
          <w:shd w:val="clear" w:color="auto" w:fill="FFFFFF"/>
        </w:rPr>
        <w:t>жанрів</w:t>
      </w:r>
      <w:proofErr w:type="spellEnd"/>
      <w:r>
        <w:rPr>
          <w:color w:val="202122"/>
          <w:sz w:val="28"/>
          <w:szCs w:val="28"/>
          <w:shd w:val="clear" w:color="auto" w:fill="FFFFFF"/>
        </w:rPr>
        <w:t>:</w:t>
      </w:r>
    </w:p>
    <w:p w14:paraId="43CC274D" w14:textId="77777777" w:rsidR="00E17220" w:rsidRPr="00054124" w:rsidRDefault="0030480F" w:rsidP="00E17220">
      <w:pPr>
        <w:pStyle w:val="a3"/>
        <w:spacing w:before="240" w:beforeAutospacing="0" w:after="240" w:afterAutospacing="0"/>
        <w:ind w:firstLine="567"/>
        <w:contextualSpacing/>
        <w:jc w:val="both"/>
        <w:rPr>
          <w:b/>
          <w:bCs/>
          <w:i/>
          <w:iCs/>
          <w:color w:val="202122"/>
          <w:sz w:val="28"/>
          <w:szCs w:val="28"/>
          <w:shd w:val="clear" w:color="auto" w:fill="FFFFFF"/>
        </w:rPr>
      </w:pPr>
      <w:r>
        <w:rPr>
          <w:b/>
          <w:bCs/>
          <w:color w:val="202122"/>
          <w:sz w:val="28"/>
          <w:szCs w:val="28"/>
          <w:shd w:val="clear" w:color="auto" w:fill="FFFFFF"/>
        </w:rPr>
        <w:t>(Слайд 20)</w:t>
      </w:r>
      <w:r>
        <w:rPr>
          <w:b/>
          <w:bCs/>
          <w:i/>
          <w:iCs/>
          <w:color w:val="202122"/>
          <w:sz w:val="28"/>
          <w:szCs w:val="28"/>
          <w:shd w:val="clear" w:color="auto" w:fill="FFFFFF"/>
        </w:rPr>
        <w:t> </w:t>
      </w:r>
    </w:p>
    <w:p w14:paraId="0A0C9F26" w14:textId="77777777" w:rsidR="0030480F" w:rsidRDefault="0030480F" w:rsidP="00E17220">
      <w:pPr>
        <w:pStyle w:val="a3"/>
        <w:spacing w:before="240" w:beforeAutospacing="0" w:after="240" w:afterAutospacing="0"/>
        <w:ind w:firstLine="567"/>
        <w:contextualSpacing/>
        <w:jc w:val="both"/>
      </w:pPr>
      <w:proofErr w:type="spellStart"/>
      <w:r>
        <w:rPr>
          <w:i/>
          <w:iCs/>
          <w:color w:val="202122"/>
          <w:sz w:val="28"/>
          <w:szCs w:val="28"/>
          <w:shd w:val="clear" w:color="auto" w:fill="FFFFFF"/>
        </w:rPr>
        <w:t>Скажіть</w:t>
      </w:r>
      <w:proofErr w:type="spellEnd"/>
      <w:r>
        <w:rPr>
          <w:i/>
          <w:iCs/>
          <w:color w:val="202122"/>
          <w:sz w:val="28"/>
          <w:szCs w:val="28"/>
          <w:shd w:val="clear" w:color="auto" w:fill="FFFFFF"/>
        </w:rPr>
        <w:t xml:space="preserve"> будь-ласка, </w:t>
      </w:r>
      <w:proofErr w:type="spellStart"/>
      <w:r>
        <w:rPr>
          <w:i/>
          <w:iCs/>
          <w:color w:val="202122"/>
          <w:sz w:val="28"/>
          <w:szCs w:val="28"/>
          <w:shd w:val="clear" w:color="auto" w:fill="FFFFFF"/>
        </w:rPr>
        <w:t>які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жанри</w:t>
      </w:r>
      <w:proofErr w:type="spellEnd"/>
      <w:r>
        <w:rPr>
          <w:i/>
          <w:iCs/>
          <w:color w:val="202122"/>
          <w:sz w:val="28"/>
          <w:szCs w:val="28"/>
          <w:shd w:val="clear" w:color="auto" w:fill="FFFFFF"/>
        </w:rPr>
        <w:t xml:space="preserve"> в </w:t>
      </w:r>
      <w:proofErr w:type="spellStart"/>
      <w:r>
        <w:rPr>
          <w:i/>
          <w:iCs/>
          <w:color w:val="202122"/>
          <w:sz w:val="28"/>
          <w:szCs w:val="28"/>
          <w:shd w:val="clear" w:color="auto" w:fill="FFFFFF"/>
        </w:rPr>
        <w:t>музиці</w:t>
      </w:r>
      <w:proofErr w:type="spellEnd"/>
      <w:r>
        <w:rPr>
          <w:i/>
          <w:iCs/>
          <w:color w:val="202122"/>
          <w:sz w:val="28"/>
          <w:szCs w:val="28"/>
          <w:shd w:val="clear" w:color="auto" w:fill="FFFFFF"/>
        </w:rPr>
        <w:t xml:space="preserve"> є вашими </w:t>
      </w:r>
      <w:proofErr w:type="spellStart"/>
      <w:r>
        <w:rPr>
          <w:i/>
          <w:iCs/>
          <w:color w:val="202122"/>
          <w:sz w:val="28"/>
          <w:szCs w:val="28"/>
          <w:shd w:val="clear" w:color="auto" w:fill="FFFFFF"/>
        </w:rPr>
        <w:t>улюбленими</w:t>
      </w:r>
      <w:proofErr w:type="spellEnd"/>
      <w:r>
        <w:rPr>
          <w:i/>
          <w:iCs/>
          <w:color w:val="202122"/>
          <w:sz w:val="28"/>
          <w:szCs w:val="28"/>
          <w:shd w:val="clear" w:color="auto" w:fill="FFFFFF"/>
        </w:rPr>
        <w:t>?</w:t>
      </w:r>
    </w:p>
    <w:p w14:paraId="2142370B" w14:textId="77777777" w:rsidR="0030480F" w:rsidRDefault="0030480F" w:rsidP="00E17220">
      <w:pPr>
        <w:pStyle w:val="a3"/>
        <w:spacing w:before="240" w:beforeAutospacing="0" w:after="240" w:afterAutospacing="0"/>
        <w:ind w:firstLine="567"/>
        <w:contextualSpacing/>
        <w:jc w:val="center"/>
      </w:pPr>
      <w:r>
        <w:rPr>
          <w:b/>
          <w:bCs/>
          <w:color w:val="202122"/>
          <w:sz w:val="28"/>
          <w:szCs w:val="28"/>
          <w:shd w:val="clear" w:color="auto" w:fill="FFFFFF"/>
        </w:rPr>
        <w:t>__________________________</w:t>
      </w:r>
      <w:proofErr w:type="spellStart"/>
      <w:r>
        <w:rPr>
          <w:b/>
          <w:bCs/>
          <w:color w:val="202122"/>
          <w:sz w:val="28"/>
          <w:szCs w:val="28"/>
          <w:shd w:val="clear" w:color="auto" w:fill="FFFFFF"/>
        </w:rPr>
        <w:t>Сітка</w:t>
      </w:r>
      <w:proofErr w:type="spellEnd"/>
      <w:r>
        <w:rPr>
          <w:b/>
          <w:bCs/>
          <w:color w:val="202122"/>
          <w:sz w:val="28"/>
          <w:szCs w:val="28"/>
          <w:shd w:val="clear" w:color="auto" w:fill="FFFFFF"/>
        </w:rPr>
        <w:t xml:space="preserve"> думок___________________________</w:t>
      </w:r>
    </w:p>
    <w:p w14:paraId="04466A5B"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Після</w:t>
      </w:r>
      <w:proofErr w:type="spellEnd"/>
      <w:r>
        <w:rPr>
          <w:color w:val="202122"/>
          <w:sz w:val="28"/>
          <w:szCs w:val="28"/>
          <w:shd w:val="clear" w:color="auto" w:fill="FFFFFF"/>
        </w:rPr>
        <w:t xml:space="preserve"> </w:t>
      </w:r>
      <w:proofErr w:type="spellStart"/>
      <w:r>
        <w:rPr>
          <w:color w:val="202122"/>
          <w:sz w:val="28"/>
          <w:szCs w:val="28"/>
          <w:shd w:val="clear" w:color="auto" w:fill="FFFFFF"/>
        </w:rPr>
        <w:t>запитання</w:t>
      </w:r>
      <w:proofErr w:type="spellEnd"/>
      <w:r>
        <w:rPr>
          <w:color w:val="202122"/>
          <w:sz w:val="28"/>
          <w:szCs w:val="28"/>
          <w:shd w:val="clear" w:color="auto" w:fill="FFFFFF"/>
        </w:rPr>
        <w:t xml:space="preserve"> про </w:t>
      </w:r>
      <w:proofErr w:type="spellStart"/>
      <w:r>
        <w:rPr>
          <w:color w:val="202122"/>
          <w:sz w:val="28"/>
          <w:szCs w:val="28"/>
          <w:shd w:val="clear" w:color="auto" w:fill="FFFFFF"/>
        </w:rPr>
        <w:t>улюблені</w:t>
      </w:r>
      <w:proofErr w:type="spellEnd"/>
      <w:r>
        <w:rPr>
          <w:color w:val="202122"/>
          <w:sz w:val="28"/>
          <w:szCs w:val="28"/>
          <w:shd w:val="clear" w:color="auto" w:fill="FFFFFF"/>
        </w:rPr>
        <w:t xml:space="preserve"> </w:t>
      </w:r>
      <w:proofErr w:type="spellStart"/>
      <w:r>
        <w:rPr>
          <w:color w:val="202122"/>
          <w:sz w:val="28"/>
          <w:szCs w:val="28"/>
          <w:shd w:val="clear" w:color="auto" w:fill="FFFFFF"/>
        </w:rPr>
        <w:t>жанри</w:t>
      </w:r>
      <w:proofErr w:type="spellEnd"/>
      <w:r>
        <w:rPr>
          <w:color w:val="202122"/>
          <w:sz w:val="28"/>
          <w:szCs w:val="28"/>
          <w:shd w:val="clear" w:color="auto" w:fill="FFFFFF"/>
        </w:rPr>
        <w:t xml:space="preserve"> </w:t>
      </w:r>
      <w:proofErr w:type="spellStart"/>
      <w:r>
        <w:rPr>
          <w:color w:val="202122"/>
          <w:sz w:val="28"/>
          <w:szCs w:val="28"/>
          <w:shd w:val="clear" w:color="auto" w:fill="FFFFFF"/>
        </w:rPr>
        <w:t>студентів</w:t>
      </w:r>
      <w:proofErr w:type="spellEnd"/>
      <w:r>
        <w:rPr>
          <w:color w:val="202122"/>
          <w:sz w:val="28"/>
          <w:szCs w:val="28"/>
          <w:shd w:val="clear" w:color="auto" w:fill="FFFFFF"/>
        </w:rPr>
        <w:t xml:space="preserve"> ми </w:t>
      </w:r>
      <w:proofErr w:type="spellStart"/>
      <w:r>
        <w:rPr>
          <w:color w:val="202122"/>
          <w:sz w:val="28"/>
          <w:szCs w:val="28"/>
          <w:shd w:val="clear" w:color="auto" w:fill="FFFFFF"/>
        </w:rPr>
        <w:t>збираємо</w:t>
      </w:r>
      <w:proofErr w:type="spellEnd"/>
      <w:r>
        <w:rPr>
          <w:color w:val="202122"/>
          <w:sz w:val="28"/>
          <w:szCs w:val="28"/>
          <w:shd w:val="clear" w:color="auto" w:fill="FFFFFF"/>
        </w:rPr>
        <w:t xml:space="preserve"> </w:t>
      </w:r>
      <w:proofErr w:type="spellStart"/>
      <w:r>
        <w:rPr>
          <w:color w:val="202122"/>
          <w:sz w:val="28"/>
          <w:szCs w:val="28"/>
          <w:shd w:val="clear" w:color="auto" w:fill="FFFFFF"/>
        </w:rPr>
        <w:t>відповіді</w:t>
      </w:r>
      <w:proofErr w:type="spellEnd"/>
      <w:r>
        <w:rPr>
          <w:color w:val="202122"/>
          <w:sz w:val="28"/>
          <w:szCs w:val="28"/>
          <w:shd w:val="clear" w:color="auto" w:fill="FFFFFF"/>
        </w:rPr>
        <w:t xml:space="preserve"> у </w:t>
      </w:r>
      <w:proofErr w:type="spellStart"/>
      <w:r>
        <w:rPr>
          <w:color w:val="202122"/>
          <w:sz w:val="28"/>
          <w:szCs w:val="28"/>
          <w:shd w:val="clear" w:color="auto" w:fill="FFFFFF"/>
        </w:rPr>
        <w:t>вигляді</w:t>
      </w:r>
      <w:proofErr w:type="spellEnd"/>
      <w:r>
        <w:rPr>
          <w:color w:val="202122"/>
          <w:sz w:val="28"/>
          <w:szCs w:val="28"/>
          <w:shd w:val="clear" w:color="auto" w:fill="FFFFFF"/>
        </w:rPr>
        <w:t xml:space="preserve"> </w:t>
      </w:r>
      <w:proofErr w:type="spellStart"/>
      <w:r>
        <w:rPr>
          <w:color w:val="202122"/>
          <w:sz w:val="28"/>
          <w:szCs w:val="28"/>
          <w:shd w:val="clear" w:color="auto" w:fill="FFFFFF"/>
        </w:rPr>
        <w:t>сітки</w:t>
      </w:r>
      <w:proofErr w:type="spellEnd"/>
      <w:r>
        <w:rPr>
          <w:color w:val="202122"/>
          <w:sz w:val="28"/>
          <w:szCs w:val="28"/>
          <w:shd w:val="clear" w:color="auto" w:fill="FFFFFF"/>
        </w:rPr>
        <w:t xml:space="preserve"> думок на </w:t>
      </w:r>
      <w:proofErr w:type="spellStart"/>
      <w:r>
        <w:rPr>
          <w:color w:val="202122"/>
          <w:sz w:val="28"/>
          <w:szCs w:val="28"/>
          <w:shd w:val="clear" w:color="auto" w:fill="FFFFFF"/>
        </w:rPr>
        <w:t>інтерактивній</w:t>
      </w:r>
      <w:proofErr w:type="spellEnd"/>
      <w:r>
        <w:rPr>
          <w:color w:val="202122"/>
          <w:sz w:val="28"/>
          <w:szCs w:val="28"/>
          <w:shd w:val="clear" w:color="auto" w:fill="FFFFFF"/>
        </w:rPr>
        <w:t xml:space="preserve"> </w:t>
      </w:r>
      <w:proofErr w:type="spellStart"/>
      <w:r>
        <w:rPr>
          <w:color w:val="202122"/>
          <w:sz w:val="28"/>
          <w:szCs w:val="28"/>
          <w:shd w:val="clear" w:color="auto" w:fill="FFFFFF"/>
        </w:rPr>
        <w:t>дошці</w:t>
      </w:r>
      <w:proofErr w:type="spellEnd"/>
      <w:r>
        <w:rPr>
          <w:color w:val="202122"/>
          <w:sz w:val="28"/>
          <w:szCs w:val="28"/>
          <w:shd w:val="clear" w:color="auto" w:fill="FFFFFF"/>
        </w:rPr>
        <w:t xml:space="preserve"> “</w:t>
      </w:r>
      <w:proofErr w:type="spellStart"/>
      <w:r>
        <w:rPr>
          <w:color w:val="202122"/>
          <w:sz w:val="28"/>
          <w:szCs w:val="28"/>
          <w:shd w:val="clear" w:color="auto" w:fill="FFFFFF"/>
        </w:rPr>
        <w:t>Miro</w:t>
      </w:r>
      <w:proofErr w:type="spellEnd"/>
      <w:r>
        <w:rPr>
          <w:color w:val="202122"/>
          <w:sz w:val="28"/>
          <w:szCs w:val="28"/>
          <w:shd w:val="clear" w:color="auto" w:fill="FFFFFF"/>
        </w:rPr>
        <w:t xml:space="preserve">”, де </w:t>
      </w:r>
      <w:proofErr w:type="spellStart"/>
      <w:r>
        <w:rPr>
          <w:color w:val="202122"/>
          <w:sz w:val="28"/>
          <w:szCs w:val="28"/>
          <w:shd w:val="clear" w:color="auto" w:fill="FFFFFF"/>
        </w:rPr>
        <w:t>від</w:t>
      </w:r>
      <w:proofErr w:type="spellEnd"/>
      <w:r>
        <w:rPr>
          <w:color w:val="202122"/>
          <w:sz w:val="28"/>
          <w:szCs w:val="28"/>
          <w:shd w:val="clear" w:color="auto" w:fill="FFFFFF"/>
        </w:rPr>
        <w:t xml:space="preserve"> головного </w:t>
      </w:r>
      <w:proofErr w:type="spellStart"/>
      <w:r>
        <w:rPr>
          <w:color w:val="202122"/>
          <w:sz w:val="28"/>
          <w:szCs w:val="28"/>
          <w:shd w:val="clear" w:color="auto" w:fill="FFFFFF"/>
        </w:rPr>
        <w:t>об’єкту</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Українська</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виступають</w:t>
      </w:r>
      <w:proofErr w:type="spellEnd"/>
      <w:r>
        <w:rPr>
          <w:color w:val="202122"/>
          <w:sz w:val="28"/>
          <w:szCs w:val="28"/>
          <w:shd w:val="clear" w:color="auto" w:fill="FFFFFF"/>
        </w:rPr>
        <w:t xml:space="preserve"> </w:t>
      </w:r>
      <w:proofErr w:type="spellStart"/>
      <w:r>
        <w:rPr>
          <w:color w:val="202122"/>
          <w:sz w:val="28"/>
          <w:szCs w:val="28"/>
          <w:shd w:val="clear" w:color="auto" w:fill="FFFFFF"/>
        </w:rPr>
        <w:t>промені</w:t>
      </w:r>
      <w:proofErr w:type="spellEnd"/>
      <w:r>
        <w:rPr>
          <w:color w:val="202122"/>
          <w:sz w:val="28"/>
          <w:szCs w:val="28"/>
          <w:shd w:val="clear" w:color="auto" w:fill="FFFFFF"/>
        </w:rPr>
        <w:t xml:space="preserve"> </w:t>
      </w:r>
      <w:proofErr w:type="spellStart"/>
      <w:r>
        <w:rPr>
          <w:color w:val="202122"/>
          <w:sz w:val="28"/>
          <w:szCs w:val="28"/>
          <w:shd w:val="clear" w:color="auto" w:fill="FFFFFF"/>
        </w:rPr>
        <w:t>жанрів</w:t>
      </w:r>
      <w:proofErr w:type="spellEnd"/>
      <w:r>
        <w:rPr>
          <w:color w:val="202122"/>
          <w:sz w:val="28"/>
          <w:szCs w:val="28"/>
          <w:shd w:val="clear" w:color="auto" w:fill="FFFFFF"/>
        </w:rPr>
        <w:t xml:space="preserve">, а за ними </w:t>
      </w:r>
      <w:proofErr w:type="spellStart"/>
      <w:r>
        <w:rPr>
          <w:color w:val="202122"/>
          <w:sz w:val="28"/>
          <w:szCs w:val="28"/>
          <w:shd w:val="clear" w:color="auto" w:fill="FFFFFF"/>
        </w:rPr>
        <w:t>виконавці</w:t>
      </w:r>
      <w:proofErr w:type="spellEnd"/>
      <w:r>
        <w:rPr>
          <w:color w:val="202122"/>
          <w:sz w:val="28"/>
          <w:szCs w:val="28"/>
          <w:shd w:val="clear" w:color="auto" w:fill="FFFFFF"/>
        </w:rPr>
        <w:t xml:space="preserve">, </w:t>
      </w:r>
      <w:proofErr w:type="spellStart"/>
      <w:r>
        <w:rPr>
          <w:color w:val="202122"/>
          <w:sz w:val="28"/>
          <w:szCs w:val="28"/>
          <w:shd w:val="clear" w:color="auto" w:fill="FFFFFF"/>
        </w:rPr>
        <w:t>яких</w:t>
      </w:r>
      <w:proofErr w:type="spellEnd"/>
      <w:r>
        <w:rPr>
          <w:color w:val="202122"/>
          <w:sz w:val="28"/>
          <w:szCs w:val="28"/>
          <w:shd w:val="clear" w:color="auto" w:fill="FFFFFF"/>
        </w:rPr>
        <w:t xml:space="preserve"> </w:t>
      </w:r>
      <w:proofErr w:type="spellStart"/>
      <w:r>
        <w:rPr>
          <w:color w:val="202122"/>
          <w:sz w:val="28"/>
          <w:szCs w:val="28"/>
          <w:shd w:val="clear" w:color="auto" w:fill="FFFFFF"/>
        </w:rPr>
        <w:t>знають</w:t>
      </w:r>
      <w:proofErr w:type="spellEnd"/>
      <w:r>
        <w:rPr>
          <w:color w:val="202122"/>
          <w:sz w:val="28"/>
          <w:szCs w:val="28"/>
          <w:shd w:val="clear" w:color="auto" w:fill="FFFFFF"/>
        </w:rPr>
        <w:t xml:space="preserve"> та </w:t>
      </w:r>
      <w:proofErr w:type="spellStart"/>
      <w:r>
        <w:rPr>
          <w:color w:val="202122"/>
          <w:sz w:val="28"/>
          <w:szCs w:val="28"/>
          <w:shd w:val="clear" w:color="auto" w:fill="FFFFFF"/>
        </w:rPr>
        <w:t>слухають</w:t>
      </w:r>
      <w:proofErr w:type="spellEnd"/>
      <w:r>
        <w:rPr>
          <w:color w:val="202122"/>
          <w:sz w:val="28"/>
          <w:szCs w:val="28"/>
          <w:shd w:val="clear" w:color="auto" w:fill="FFFFFF"/>
        </w:rPr>
        <w:t xml:space="preserve"> </w:t>
      </w:r>
      <w:proofErr w:type="spellStart"/>
      <w:proofErr w:type="gramStart"/>
      <w:r>
        <w:rPr>
          <w:color w:val="202122"/>
          <w:sz w:val="28"/>
          <w:szCs w:val="28"/>
          <w:shd w:val="clear" w:color="auto" w:fill="FFFFFF"/>
        </w:rPr>
        <w:t>студенти</w:t>
      </w:r>
      <w:proofErr w:type="spellEnd"/>
      <w:r>
        <w:rPr>
          <w:color w:val="202122"/>
          <w:sz w:val="28"/>
          <w:szCs w:val="28"/>
          <w:shd w:val="clear" w:color="auto" w:fill="FFFFFF"/>
        </w:rPr>
        <w:t>  (</w:t>
      </w:r>
      <w:proofErr w:type="gramEnd"/>
      <w:r>
        <w:rPr>
          <w:i/>
          <w:iCs/>
          <w:color w:val="202122"/>
          <w:sz w:val="28"/>
          <w:szCs w:val="28"/>
          <w:shd w:val="clear" w:color="auto" w:fill="FFFFFF"/>
        </w:rPr>
        <w:t>див рис. 1).</w:t>
      </w:r>
    </w:p>
    <w:p w14:paraId="1C6AD1DE" w14:textId="77777777" w:rsidR="0030480F" w:rsidRDefault="0030480F" w:rsidP="00E17220">
      <w:pPr>
        <w:pStyle w:val="a3"/>
        <w:spacing w:before="240" w:beforeAutospacing="0" w:after="240" w:afterAutospacing="0"/>
        <w:ind w:firstLine="567"/>
        <w:contextualSpacing/>
        <w:jc w:val="center"/>
      </w:pPr>
      <w:r>
        <w:rPr>
          <w:i/>
          <w:iCs/>
          <w:color w:val="202122"/>
          <w:sz w:val="28"/>
          <w:szCs w:val="28"/>
          <w:shd w:val="clear" w:color="auto" w:fill="FFFFFF"/>
        </w:rPr>
        <w:t xml:space="preserve">Рисунок 1. </w:t>
      </w:r>
      <w:proofErr w:type="spellStart"/>
      <w:r>
        <w:rPr>
          <w:i/>
          <w:iCs/>
          <w:color w:val="202122"/>
          <w:sz w:val="28"/>
          <w:szCs w:val="28"/>
          <w:shd w:val="clear" w:color="auto" w:fill="FFFFFF"/>
        </w:rPr>
        <w:t>Сітка</w:t>
      </w:r>
      <w:proofErr w:type="spellEnd"/>
      <w:r>
        <w:rPr>
          <w:i/>
          <w:iCs/>
          <w:color w:val="202122"/>
          <w:sz w:val="28"/>
          <w:szCs w:val="28"/>
          <w:shd w:val="clear" w:color="auto" w:fill="FFFFFF"/>
        </w:rPr>
        <w:t xml:space="preserve"> думок</w:t>
      </w:r>
    </w:p>
    <w:p w14:paraId="4901FCF3" w14:textId="77777777" w:rsidR="0030480F" w:rsidRDefault="0030480F" w:rsidP="00E17220">
      <w:pPr>
        <w:pStyle w:val="a3"/>
        <w:spacing w:before="240" w:beforeAutospacing="0" w:after="240" w:afterAutospacing="0"/>
        <w:ind w:firstLine="567"/>
        <w:contextualSpacing/>
        <w:jc w:val="center"/>
      </w:pPr>
    </w:p>
    <w:p w14:paraId="6C51E52B" w14:textId="77777777" w:rsidR="0030480F" w:rsidRDefault="0030480F" w:rsidP="00E17220">
      <w:pPr>
        <w:pStyle w:val="a3"/>
        <w:spacing w:before="240" w:beforeAutospacing="0" w:after="240" w:afterAutospacing="0"/>
        <w:ind w:firstLine="567"/>
        <w:contextualSpacing/>
        <w:jc w:val="center"/>
      </w:pPr>
      <w:r>
        <w:rPr>
          <w:i/>
          <w:iCs/>
          <w:color w:val="202122"/>
          <w:sz w:val="28"/>
          <w:szCs w:val="28"/>
          <w:shd w:val="clear" w:color="auto" w:fill="FFFFFF"/>
        </w:rPr>
        <w:t>______________________________________________________________</w:t>
      </w:r>
    </w:p>
    <w:p w14:paraId="1CD19C3B"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В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21-26</w:t>
      </w:r>
      <w:proofErr w:type="gramEnd"/>
      <w:r>
        <w:rPr>
          <w:b/>
          <w:bCs/>
          <w:color w:val="202122"/>
          <w:sz w:val="28"/>
          <w:szCs w:val="28"/>
          <w:shd w:val="clear" w:color="auto" w:fill="FFFFFF"/>
        </w:rPr>
        <w:t xml:space="preserve">): </w:t>
      </w:r>
      <w:r>
        <w:rPr>
          <w:color w:val="202122"/>
          <w:sz w:val="28"/>
          <w:szCs w:val="28"/>
          <w:shd w:val="clear" w:color="auto" w:fill="FFFFFF"/>
        </w:rPr>
        <w:t xml:space="preserve">І </w:t>
      </w:r>
      <w:proofErr w:type="spellStart"/>
      <w:r>
        <w:rPr>
          <w:color w:val="202122"/>
          <w:sz w:val="28"/>
          <w:szCs w:val="28"/>
          <w:shd w:val="clear" w:color="auto" w:fill="FFFFFF"/>
        </w:rPr>
        <w:t>почнемо</w:t>
      </w:r>
      <w:proofErr w:type="spellEnd"/>
      <w:r>
        <w:rPr>
          <w:color w:val="202122"/>
          <w:sz w:val="28"/>
          <w:szCs w:val="28"/>
          <w:shd w:val="clear" w:color="auto" w:fill="FFFFFF"/>
        </w:rPr>
        <w:t xml:space="preserve"> ми з </w:t>
      </w:r>
      <w:proofErr w:type="spellStart"/>
      <w:r>
        <w:rPr>
          <w:b/>
          <w:bCs/>
          <w:color w:val="202122"/>
          <w:sz w:val="28"/>
          <w:szCs w:val="28"/>
          <w:shd w:val="clear" w:color="auto" w:fill="FFFFFF"/>
        </w:rPr>
        <w:t>українського</w:t>
      </w:r>
      <w:proofErr w:type="spellEnd"/>
      <w:r>
        <w:rPr>
          <w:b/>
          <w:bCs/>
          <w:color w:val="202122"/>
          <w:sz w:val="28"/>
          <w:szCs w:val="28"/>
          <w:shd w:val="clear" w:color="auto" w:fill="FFFFFF"/>
        </w:rPr>
        <w:t xml:space="preserve"> року</w:t>
      </w:r>
    </w:p>
    <w:p w14:paraId="306355C8"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Український</w:t>
      </w:r>
      <w:proofErr w:type="spellEnd"/>
      <w:r>
        <w:rPr>
          <w:color w:val="202122"/>
          <w:sz w:val="28"/>
          <w:szCs w:val="28"/>
          <w:shd w:val="clear" w:color="auto" w:fill="FFFFFF"/>
        </w:rPr>
        <w:t xml:space="preserve"> рок </w:t>
      </w:r>
      <w:proofErr w:type="spellStart"/>
      <w:r>
        <w:rPr>
          <w:color w:val="202122"/>
          <w:sz w:val="28"/>
          <w:szCs w:val="28"/>
          <w:shd w:val="clear" w:color="auto" w:fill="FFFFFF"/>
        </w:rPr>
        <w:t>багато</w:t>
      </w:r>
      <w:proofErr w:type="spellEnd"/>
      <w:r>
        <w:rPr>
          <w:color w:val="202122"/>
          <w:sz w:val="28"/>
          <w:szCs w:val="28"/>
          <w:shd w:val="clear" w:color="auto" w:fill="FFFFFF"/>
        </w:rPr>
        <w:t xml:space="preserve"> </w:t>
      </w:r>
      <w:proofErr w:type="spellStart"/>
      <w:r>
        <w:rPr>
          <w:color w:val="202122"/>
          <w:sz w:val="28"/>
          <w:szCs w:val="28"/>
          <w:shd w:val="clear" w:color="auto" w:fill="FFFFFF"/>
        </w:rPr>
        <w:t>хто</w:t>
      </w:r>
      <w:proofErr w:type="spellEnd"/>
      <w:r>
        <w:rPr>
          <w:color w:val="202122"/>
          <w:sz w:val="28"/>
          <w:szCs w:val="28"/>
          <w:shd w:val="clear" w:color="auto" w:fill="FFFFFF"/>
        </w:rPr>
        <w:t xml:space="preserve"> </w:t>
      </w:r>
      <w:proofErr w:type="spellStart"/>
      <w:r>
        <w:rPr>
          <w:color w:val="202122"/>
          <w:sz w:val="28"/>
          <w:szCs w:val="28"/>
          <w:shd w:val="clear" w:color="auto" w:fill="FFFFFF"/>
        </w:rPr>
        <w:t>вважає</w:t>
      </w:r>
      <w:proofErr w:type="spellEnd"/>
      <w:r>
        <w:rPr>
          <w:color w:val="202122"/>
          <w:sz w:val="28"/>
          <w:szCs w:val="28"/>
          <w:shd w:val="clear" w:color="auto" w:fill="FFFFFF"/>
        </w:rPr>
        <w:t xml:space="preserve"> </w:t>
      </w:r>
      <w:proofErr w:type="spellStart"/>
      <w:r>
        <w:rPr>
          <w:color w:val="202122"/>
          <w:sz w:val="28"/>
          <w:szCs w:val="28"/>
          <w:shd w:val="clear" w:color="auto" w:fill="FFFFFF"/>
        </w:rPr>
        <w:t>однією</w:t>
      </w:r>
      <w:proofErr w:type="spellEnd"/>
      <w:r>
        <w:rPr>
          <w:color w:val="202122"/>
          <w:sz w:val="28"/>
          <w:szCs w:val="28"/>
          <w:shd w:val="clear" w:color="auto" w:fill="FFFFFF"/>
        </w:rPr>
        <w:t xml:space="preserve"> з </w:t>
      </w:r>
      <w:proofErr w:type="spellStart"/>
      <w:r>
        <w:rPr>
          <w:color w:val="202122"/>
          <w:sz w:val="28"/>
          <w:szCs w:val="28"/>
          <w:shd w:val="clear" w:color="auto" w:fill="FFFFFF"/>
        </w:rPr>
        <w:t>найперспективніших</w:t>
      </w:r>
      <w:proofErr w:type="spellEnd"/>
      <w:r>
        <w:rPr>
          <w:color w:val="202122"/>
          <w:sz w:val="28"/>
          <w:szCs w:val="28"/>
          <w:shd w:val="clear" w:color="auto" w:fill="FFFFFF"/>
        </w:rPr>
        <w:t xml:space="preserve"> </w:t>
      </w:r>
      <w:proofErr w:type="spellStart"/>
      <w:r>
        <w:rPr>
          <w:color w:val="202122"/>
          <w:sz w:val="28"/>
          <w:szCs w:val="28"/>
          <w:shd w:val="clear" w:color="auto" w:fill="FFFFFF"/>
        </w:rPr>
        <w:t>течій</w:t>
      </w:r>
      <w:proofErr w:type="spellEnd"/>
      <w:r>
        <w:rPr>
          <w:color w:val="202122"/>
          <w:sz w:val="28"/>
          <w:szCs w:val="28"/>
          <w:shd w:val="clear" w:color="auto" w:fill="FFFFFF"/>
        </w:rPr>
        <w:t xml:space="preserve"> </w:t>
      </w:r>
      <w:proofErr w:type="spellStart"/>
      <w:r>
        <w:rPr>
          <w:color w:val="202122"/>
          <w:sz w:val="28"/>
          <w:szCs w:val="28"/>
          <w:shd w:val="clear" w:color="auto" w:fill="FFFFFF"/>
        </w:rPr>
        <w:t>сучасної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ба </w:t>
      </w:r>
      <w:proofErr w:type="spellStart"/>
      <w:r>
        <w:rPr>
          <w:color w:val="202122"/>
          <w:sz w:val="28"/>
          <w:szCs w:val="28"/>
          <w:shd w:val="clear" w:color="auto" w:fill="FFFFFF"/>
        </w:rPr>
        <w:t>більше</w:t>
      </w:r>
      <w:proofErr w:type="spellEnd"/>
      <w:r>
        <w:rPr>
          <w:color w:val="202122"/>
          <w:sz w:val="28"/>
          <w:szCs w:val="28"/>
          <w:shd w:val="clear" w:color="auto" w:fill="FFFFFF"/>
        </w:rPr>
        <w:t xml:space="preserve">, </w:t>
      </w:r>
      <w:proofErr w:type="spellStart"/>
      <w:r>
        <w:rPr>
          <w:color w:val="202122"/>
          <w:sz w:val="28"/>
          <w:szCs w:val="28"/>
          <w:shd w:val="clear" w:color="auto" w:fill="FFFFFF"/>
        </w:rPr>
        <w:t>однією</w:t>
      </w:r>
      <w:proofErr w:type="spellEnd"/>
      <w:r>
        <w:rPr>
          <w:color w:val="202122"/>
          <w:sz w:val="28"/>
          <w:szCs w:val="28"/>
          <w:shd w:val="clear" w:color="auto" w:fill="FFFFFF"/>
        </w:rPr>
        <w:t xml:space="preserve"> з </w:t>
      </w:r>
      <w:proofErr w:type="spellStart"/>
      <w:r>
        <w:rPr>
          <w:color w:val="202122"/>
          <w:sz w:val="28"/>
          <w:szCs w:val="28"/>
          <w:shd w:val="clear" w:color="auto" w:fill="FFFFFF"/>
        </w:rPr>
        <w:t>найбільш</w:t>
      </w:r>
      <w:proofErr w:type="spellEnd"/>
      <w:r>
        <w:rPr>
          <w:color w:val="202122"/>
          <w:sz w:val="28"/>
          <w:szCs w:val="28"/>
          <w:shd w:val="clear" w:color="auto" w:fill="FFFFFF"/>
        </w:rPr>
        <w:t xml:space="preserve"> широко </w:t>
      </w:r>
      <w:proofErr w:type="spellStart"/>
      <w:r>
        <w:rPr>
          <w:color w:val="202122"/>
          <w:sz w:val="28"/>
          <w:szCs w:val="28"/>
          <w:shd w:val="clear" w:color="auto" w:fill="FFFFFF"/>
        </w:rPr>
        <w:t>представлених</w:t>
      </w:r>
      <w:proofErr w:type="spellEnd"/>
      <w:r>
        <w:rPr>
          <w:color w:val="202122"/>
          <w:sz w:val="28"/>
          <w:szCs w:val="28"/>
          <w:shd w:val="clear" w:color="auto" w:fill="FFFFFF"/>
        </w:rPr>
        <w:t xml:space="preserve">. </w:t>
      </w:r>
      <w:proofErr w:type="spellStart"/>
      <w:r>
        <w:rPr>
          <w:color w:val="202122"/>
          <w:sz w:val="28"/>
          <w:szCs w:val="28"/>
          <w:shd w:val="clear" w:color="auto" w:fill="FFFFFF"/>
        </w:rPr>
        <w:t>Адже</w:t>
      </w:r>
      <w:proofErr w:type="spellEnd"/>
      <w:r>
        <w:rPr>
          <w:color w:val="202122"/>
          <w:sz w:val="28"/>
          <w:szCs w:val="28"/>
          <w:shd w:val="clear" w:color="auto" w:fill="FFFFFF"/>
        </w:rPr>
        <w:t xml:space="preserve"> рок </w:t>
      </w:r>
      <w:proofErr w:type="spellStart"/>
      <w:r>
        <w:rPr>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вже</w:t>
      </w:r>
      <w:proofErr w:type="spellEnd"/>
      <w:r>
        <w:rPr>
          <w:color w:val="202122"/>
          <w:sz w:val="28"/>
          <w:szCs w:val="28"/>
          <w:shd w:val="clear" w:color="auto" w:fill="FFFFFF"/>
        </w:rPr>
        <w:t xml:space="preserve"> давно </w:t>
      </w:r>
      <w:proofErr w:type="spellStart"/>
      <w:r>
        <w:rPr>
          <w:color w:val="202122"/>
          <w:sz w:val="28"/>
          <w:szCs w:val="28"/>
          <w:shd w:val="clear" w:color="auto" w:fill="FFFFFF"/>
        </w:rPr>
        <w:t>вийшла</w:t>
      </w:r>
      <w:proofErr w:type="spellEnd"/>
      <w:r>
        <w:rPr>
          <w:color w:val="202122"/>
          <w:sz w:val="28"/>
          <w:szCs w:val="28"/>
          <w:shd w:val="clear" w:color="auto" w:fill="FFFFFF"/>
        </w:rPr>
        <w:t xml:space="preserve"> за рамки </w:t>
      </w:r>
      <w:proofErr w:type="spellStart"/>
      <w:r>
        <w:rPr>
          <w:color w:val="202122"/>
          <w:sz w:val="28"/>
          <w:szCs w:val="28"/>
          <w:shd w:val="clear" w:color="auto" w:fill="FFFFFF"/>
        </w:rPr>
        <w:lastRenderedPageBreak/>
        <w:t>загальноприйнятих</w:t>
      </w:r>
      <w:proofErr w:type="spellEnd"/>
      <w:r>
        <w:rPr>
          <w:color w:val="202122"/>
          <w:sz w:val="28"/>
          <w:szCs w:val="28"/>
          <w:shd w:val="clear" w:color="auto" w:fill="FFFFFF"/>
        </w:rPr>
        <w:t xml:space="preserve"> </w:t>
      </w:r>
      <w:proofErr w:type="spellStart"/>
      <w:r>
        <w:rPr>
          <w:color w:val="202122"/>
          <w:sz w:val="28"/>
          <w:szCs w:val="28"/>
          <w:shd w:val="clear" w:color="auto" w:fill="FFFFFF"/>
        </w:rPr>
        <w:t>звичних</w:t>
      </w:r>
      <w:proofErr w:type="spellEnd"/>
      <w:r>
        <w:rPr>
          <w:color w:val="202122"/>
          <w:sz w:val="28"/>
          <w:szCs w:val="28"/>
          <w:shd w:val="clear" w:color="auto" w:fill="FFFFFF"/>
        </w:rPr>
        <w:t xml:space="preserve"> понять і </w:t>
      </w:r>
      <w:proofErr w:type="spellStart"/>
      <w:r>
        <w:rPr>
          <w:color w:val="202122"/>
          <w:sz w:val="28"/>
          <w:szCs w:val="28"/>
          <w:shd w:val="clear" w:color="auto" w:fill="FFFFFF"/>
        </w:rPr>
        <w:t>застосування</w:t>
      </w:r>
      <w:proofErr w:type="spellEnd"/>
      <w:r>
        <w:rPr>
          <w:color w:val="202122"/>
          <w:sz w:val="28"/>
          <w:szCs w:val="28"/>
          <w:shd w:val="clear" w:color="auto" w:fill="FFFFFF"/>
        </w:rPr>
        <w:t xml:space="preserve"> </w:t>
      </w:r>
      <w:proofErr w:type="spellStart"/>
      <w:r>
        <w:rPr>
          <w:color w:val="202122"/>
          <w:sz w:val="28"/>
          <w:szCs w:val="28"/>
          <w:shd w:val="clear" w:color="auto" w:fill="FFFFFF"/>
        </w:rPr>
        <w:t>її</w:t>
      </w:r>
      <w:proofErr w:type="spellEnd"/>
      <w:r>
        <w:rPr>
          <w:color w:val="202122"/>
          <w:sz w:val="28"/>
          <w:szCs w:val="28"/>
          <w:shd w:val="clear" w:color="auto" w:fill="FFFFFF"/>
        </w:rPr>
        <w:t xml:space="preserve"> </w:t>
      </w:r>
      <w:proofErr w:type="spellStart"/>
      <w:r>
        <w:rPr>
          <w:color w:val="202122"/>
          <w:sz w:val="28"/>
          <w:szCs w:val="28"/>
          <w:shd w:val="clear" w:color="auto" w:fill="FFFFFF"/>
        </w:rPr>
        <w:t>елементів</w:t>
      </w:r>
      <w:proofErr w:type="spellEnd"/>
      <w:r>
        <w:rPr>
          <w:color w:val="202122"/>
          <w:sz w:val="28"/>
          <w:szCs w:val="28"/>
          <w:shd w:val="clear" w:color="auto" w:fill="FFFFFF"/>
        </w:rPr>
        <w:t xml:space="preserve"> </w:t>
      </w:r>
      <w:proofErr w:type="spellStart"/>
      <w:r>
        <w:rPr>
          <w:color w:val="202122"/>
          <w:sz w:val="28"/>
          <w:szCs w:val="28"/>
          <w:shd w:val="clear" w:color="auto" w:fill="FFFFFF"/>
        </w:rPr>
        <w:t>можна</w:t>
      </w:r>
      <w:proofErr w:type="spellEnd"/>
      <w:r>
        <w:rPr>
          <w:color w:val="202122"/>
          <w:sz w:val="28"/>
          <w:szCs w:val="28"/>
          <w:shd w:val="clear" w:color="auto" w:fill="FFFFFF"/>
        </w:rPr>
        <w:t xml:space="preserve"> </w:t>
      </w:r>
      <w:proofErr w:type="spellStart"/>
      <w:r>
        <w:rPr>
          <w:color w:val="202122"/>
          <w:sz w:val="28"/>
          <w:szCs w:val="28"/>
          <w:shd w:val="clear" w:color="auto" w:fill="FFFFFF"/>
        </w:rPr>
        <w:t>зустріти</w:t>
      </w:r>
      <w:proofErr w:type="spellEnd"/>
      <w:r>
        <w:rPr>
          <w:color w:val="202122"/>
          <w:sz w:val="28"/>
          <w:szCs w:val="28"/>
          <w:shd w:val="clear" w:color="auto" w:fill="FFFFFF"/>
        </w:rPr>
        <w:t xml:space="preserve"> </w:t>
      </w:r>
      <w:proofErr w:type="spellStart"/>
      <w:r>
        <w:rPr>
          <w:color w:val="202122"/>
          <w:sz w:val="28"/>
          <w:szCs w:val="28"/>
          <w:shd w:val="clear" w:color="auto" w:fill="FFFFFF"/>
        </w:rPr>
        <w:t>чи</w:t>
      </w:r>
      <w:proofErr w:type="spellEnd"/>
      <w:r>
        <w:rPr>
          <w:color w:val="202122"/>
          <w:sz w:val="28"/>
          <w:szCs w:val="28"/>
          <w:shd w:val="clear" w:color="auto" w:fill="FFFFFF"/>
        </w:rPr>
        <w:t xml:space="preserve"> не в </w:t>
      </w:r>
      <w:proofErr w:type="spellStart"/>
      <w:r>
        <w:rPr>
          <w:color w:val="202122"/>
          <w:sz w:val="28"/>
          <w:szCs w:val="28"/>
          <w:shd w:val="clear" w:color="auto" w:fill="FFFFFF"/>
        </w:rPr>
        <w:t>усіх</w:t>
      </w:r>
      <w:proofErr w:type="spellEnd"/>
      <w:r>
        <w:rPr>
          <w:color w:val="202122"/>
          <w:sz w:val="28"/>
          <w:szCs w:val="28"/>
          <w:shd w:val="clear" w:color="auto" w:fill="FFFFFF"/>
        </w:rPr>
        <w:t xml:space="preserve"> жанрах </w:t>
      </w:r>
      <w:proofErr w:type="spellStart"/>
      <w:r>
        <w:rPr>
          <w:color w:val="202122"/>
          <w:sz w:val="28"/>
          <w:szCs w:val="28"/>
          <w:shd w:val="clear" w:color="auto" w:fill="FFFFFF"/>
        </w:rPr>
        <w:t>сучасної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музики</w:t>
      </w:r>
      <w:proofErr w:type="spellEnd"/>
      <w:r>
        <w:rPr>
          <w:color w:val="202122"/>
          <w:sz w:val="28"/>
          <w:szCs w:val="28"/>
          <w:shd w:val="clear" w:color="auto" w:fill="FFFFFF"/>
        </w:rPr>
        <w:t>.</w:t>
      </w:r>
    </w:p>
    <w:p w14:paraId="6DDEA508"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Український</w:t>
      </w:r>
      <w:proofErr w:type="spellEnd"/>
      <w:r>
        <w:rPr>
          <w:color w:val="202122"/>
          <w:sz w:val="28"/>
          <w:szCs w:val="28"/>
          <w:shd w:val="clear" w:color="auto" w:fill="FFFFFF"/>
        </w:rPr>
        <w:t xml:space="preserve"> рок </w:t>
      </w:r>
      <w:proofErr w:type="spellStart"/>
      <w:r>
        <w:rPr>
          <w:color w:val="202122"/>
          <w:sz w:val="28"/>
          <w:szCs w:val="28"/>
          <w:shd w:val="clear" w:color="auto" w:fill="FFFFFF"/>
        </w:rPr>
        <w:t>може</w:t>
      </w:r>
      <w:proofErr w:type="spellEnd"/>
      <w:r>
        <w:rPr>
          <w:color w:val="202122"/>
          <w:sz w:val="28"/>
          <w:szCs w:val="28"/>
          <w:shd w:val="clear" w:color="auto" w:fill="FFFFFF"/>
        </w:rPr>
        <w:t xml:space="preserve"> </w:t>
      </w:r>
      <w:proofErr w:type="spellStart"/>
      <w:r>
        <w:rPr>
          <w:color w:val="202122"/>
          <w:sz w:val="28"/>
          <w:szCs w:val="28"/>
          <w:shd w:val="clear" w:color="auto" w:fill="FFFFFF"/>
        </w:rPr>
        <w:t>включати</w:t>
      </w:r>
      <w:proofErr w:type="spellEnd"/>
      <w:r>
        <w:rPr>
          <w:color w:val="202122"/>
          <w:sz w:val="28"/>
          <w:szCs w:val="28"/>
          <w:shd w:val="clear" w:color="auto" w:fill="FFFFFF"/>
        </w:rPr>
        <w:t xml:space="preserve"> у себе </w:t>
      </w:r>
      <w:proofErr w:type="spellStart"/>
      <w:r>
        <w:rPr>
          <w:color w:val="202122"/>
          <w:sz w:val="28"/>
          <w:szCs w:val="28"/>
          <w:shd w:val="clear" w:color="auto" w:fill="FFFFFF"/>
        </w:rPr>
        <w:t>елементи</w:t>
      </w:r>
      <w:proofErr w:type="spellEnd"/>
      <w:r>
        <w:rPr>
          <w:color w:val="202122"/>
          <w:sz w:val="28"/>
          <w:szCs w:val="28"/>
          <w:shd w:val="clear" w:color="auto" w:fill="FFFFFF"/>
        </w:rPr>
        <w:t xml:space="preserve"> </w:t>
      </w:r>
      <w:proofErr w:type="spellStart"/>
      <w:r>
        <w:rPr>
          <w:color w:val="202122"/>
          <w:sz w:val="28"/>
          <w:szCs w:val="28"/>
          <w:shd w:val="clear" w:color="auto" w:fill="FFFFFF"/>
        </w:rPr>
        <w:t>хіп</w:t>
      </w:r>
      <w:proofErr w:type="spellEnd"/>
      <w:r>
        <w:rPr>
          <w:color w:val="202122"/>
          <w:sz w:val="28"/>
          <w:szCs w:val="28"/>
          <w:shd w:val="clear" w:color="auto" w:fill="FFFFFF"/>
        </w:rPr>
        <w:t xml:space="preserve">-хоп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w:t>
      </w:r>
      <w:proofErr w:type="spellStart"/>
      <w:r>
        <w:rPr>
          <w:color w:val="202122"/>
          <w:sz w:val="28"/>
          <w:szCs w:val="28"/>
          <w:shd w:val="clear" w:color="auto" w:fill="FFFFFF"/>
        </w:rPr>
        <w:t>чим</w:t>
      </w:r>
      <w:proofErr w:type="spellEnd"/>
      <w:r>
        <w:rPr>
          <w:color w:val="202122"/>
          <w:sz w:val="28"/>
          <w:szCs w:val="28"/>
          <w:shd w:val="clear" w:color="auto" w:fill="FFFFFF"/>
        </w:rPr>
        <w:t xml:space="preserve"> давно </w:t>
      </w:r>
      <w:proofErr w:type="spellStart"/>
      <w:r>
        <w:rPr>
          <w:color w:val="202122"/>
          <w:sz w:val="28"/>
          <w:szCs w:val="28"/>
          <w:shd w:val="clear" w:color="auto" w:fill="FFFFFF"/>
        </w:rPr>
        <w:t>вже</w:t>
      </w:r>
      <w:proofErr w:type="spellEnd"/>
      <w:r>
        <w:rPr>
          <w:color w:val="202122"/>
          <w:sz w:val="28"/>
          <w:szCs w:val="28"/>
          <w:shd w:val="clear" w:color="auto" w:fill="FFFFFF"/>
        </w:rPr>
        <w:t xml:space="preserve"> </w:t>
      </w:r>
      <w:proofErr w:type="spellStart"/>
      <w:r>
        <w:rPr>
          <w:color w:val="202122"/>
          <w:sz w:val="28"/>
          <w:szCs w:val="28"/>
          <w:shd w:val="clear" w:color="auto" w:fill="FFFFFF"/>
        </w:rPr>
        <w:t>нікого</w:t>
      </w:r>
      <w:proofErr w:type="spellEnd"/>
      <w:r>
        <w:rPr>
          <w:color w:val="202122"/>
          <w:sz w:val="28"/>
          <w:szCs w:val="28"/>
          <w:shd w:val="clear" w:color="auto" w:fill="FFFFFF"/>
        </w:rPr>
        <w:t xml:space="preserve"> не </w:t>
      </w:r>
      <w:proofErr w:type="spellStart"/>
      <w:r>
        <w:rPr>
          <w:color w:val="202122"/>
          <w:sz w:val="28"/>
          <w:szCs w:val="28"/>
          <w:shd w:val="clear" w:color="auto" w:fill="FFFFFF"/>
        </w:rPr>
        <w:t>здивуєш</w:t>
      </w:r>
      <w:proofErr w:type="spellEnd"/>
      <w:r>
        <w:rPr>
          <w:color w:val="202122"/>
          <w:sz w:val="28"/>
          <w:szCs w:val="28"/>
          <w:shd w:val="clear" w:color="auto" w:fill="FFFFFF"/>
        </w:rPr>
        <w:t xml:space="preserve">, </w:t>
      </w:r>
      <w:proofErr w:type="spellStart"/>
      <w:r>
        <w:rPr>
          <w:color w:val="202122"/>
          <w:sz w:val="28"/>
          <w:szCs w:val="28"/>
          <w:shd w:val="clear" w:color="auto" w:fill="FFFFFF"/>
        </w:rPr>
        <w:t>елементи</w:t>
      </w:r>
      <w:proofErr w:type="spellEnd"/>
      <w:r>
        <w:rPr>
          <w:color w:val="202122"/>
          <w:sz w:val="28"/>
          <w:szCs w:val="28"/>
          <w:shd w:val="clear" w:color="auto" w:fill="FFFFFF"/>
        </w:rPr>
        <w:t xml:space="preserve"> джазу, фольку, блюзу, та </w:t>
      </w:r>
      <w:proofErr w:type="spellStart"/>
      <w:r>
        <w:rPr>
          <w:color w:val="202122"/>
          <w:sz w:val="28"/>
          <w:szCs w:val="28"/>
          <w:shd w:val="clear" w:color="auto" w:fill="FFFFFF"/>
        </w:rPr>
        <w:t>навіть</w:t>
      </w:r>
      <w:proofErr w:type="spellEnd"/>
      <w:r>
        <w:rPr>
          <w:color w:val="202122"/>
          <w:sz w:val="28"/>
          <w:szCs w:val="28"/>
          <w:shd w:val="clear" w:color="auto" w:fill="FFFFFF"/>
        </w:rPr>
        <w:t xml:space="preserve"> </w:t>
      </w:r>
      <w:proofErr w:type="spellStart"/>
      <w:r>
        <w:rPr>
          <w:color w:val="202122"/>
          <w:sz w:val="28"/>
          <w:szCs w:val="28"/>
          <w:shd w:val="clear" w:color="auto" w:fill="FFFFFF"/>
        </w:rPr>
        <w:t>електронних</w:t>
      </w:r>
      <w:proofErr w:type="spellEnd"/>
      <w:r>
        <w:rPr>
          <w:color w:val="202122"/>
          <w:sz w:val="28"/>
          <w:szCs w:val="28"/>
          <w:shd w:val="clear" w:color="auto" w:fill="FFFFFF"/>
        </w:rPr>
        <w:t xml:space="preserve"> </w:t>
      </w:r>
      <w:proofErr w:type="spellStart"/>
      <w:r>
        <w:rPr>
          <w:color w:val="202122"/>
          <w:sz w:val="28"/>
          <w:szCs w:val="28"/>
          <w:shd w:val="clear" w:color="auto" w:fill="FFFFFF"/>
        </w:rPr>
        <w:t>жанрів</w:t>
      </w:r>
      <w:proofErr w:type="spellEnd"/>
      <w:r>
        <w:rPr>
          <w:color w:val="202122"/>
          <w:sz w:val="28"/>
          <w:szCs w:val="28"/>
          <w:shd w:val="clear" w:color="auto" w:fill="FFFFFF"/>
        </w:rPr>
        <w:t xml:space="preserve">, особливо </w:t>
      </w:r>
      <w:proofErr w:type="spellStart"/>
      <w:r>
        <w:rPr>
          <w:color w:val="202122"/>
          <w:sz w:val="28"/>
          <w:szCs w:val="28"/>
          <w:shd w:val="clear" w:color="auto" w:fill="FFFFFF"/>
        </w:rPr>
        <w:t>популярних</w:t>
      </w:r>
      <w:proofErr w:type="spellEnd"/>
      <w:r>
        <w:rPr>
          <w:color w:val="202122"/>
          <w:sz w:val="28"/>
          <w:szCs w:val="28"/>
          <w:shd w:val="clear" w:color="auto" w:fill="FFFFFF"/>
        </w:rPr>
        <w:t xml:space="preserve"> </w:t>
      </w:r>
      <w:proofErr w:type="spellStart"/>
      <w:r>
        <w:rPr>
          <w:color w:val="202122"/>
          <w:sz w:val="28"/>
          <w:szCs w:val="28"/>
          <w:shd w:val="clear" w:color="auto" w:fill="FFFFFF"/>
        </w:rPr>
        <w:t>останніми</w:t>
      </w:r>
      <w:proofErr w:type="spellEnd"/>
      <w:r>
        <w:rPr>
          <w:color w:val="202122"/>
          <w:sz w:val="28"/>
          <w:szCs w:val="28"/>
          <w:shd w:val="clear" w:color="auto" w:fill="FFFFFF"/>
        </w:rPr>
        <w:t xml:space="preserve"> роками.</w:t>
      </w:r>
    </w:p>
    <w:p w14:paraId="116E19C6"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Різноманітні</w:t>
      </w:r>
      <w:proofErr w:type="spellEnd"/>
      <w:r>
        <w:rPr>
          <w:color w:val="202122"/>
          <w:sz w:val="28"/>
          <w:szCs w:val="28"/>
          <w:shd w:val="clear" w:color="auto" w:fill="FFFFFF"/>
        </w:rPr>
        <w:t xml:space="preserve"> </w:t>
      </w:r>
      <w:proofErr w:type="spellStart"/>
      <w:r>
        <w:rPr>
          <w:color w:val="202122"/>
          <w:sz w:val="28"/>
          <w:szCs w:val="28"/>
          <w:shd w:val="clear" w:color="auto" w:fill="FFFFFF"/>
        </w:rPr>
        <w:t>фолькові</w:t>
      </w:r>
      <w:proofErr w:type="spellEnd"/>
      <w:r>
        <w:rPr>
          <w:color w:val="202122"/>
          <w:sz w:val="28"/>
          <w:szCs w:val="28"/>
          <w:shd w:val="clear" w:color="auto" w:fill="FFFFFF"/>
        </w:rPr>
        <w:t xml:space="preserve"> </w:t>
      </w:r>
      <w:proofErr w:type="spellStart"/>
      <w:r>
        <w:rPr>
          <w:color w:val="202122"/>
          <w:sz w:val="28"/>
          <w:szCs w:val="28"/>
          <w:shd w:val="clear" w:color="auto" w:fill="FFFFFF"/>
        </w:rPr>
        <w:t>елементи</w:t>
      </w:r>
      <w:proofErr w:type="spellEnd"/>
      <w:r>
        <w:rPr>
          <w:color w:val="202122"/>
          <w:sz w:val="28"/>
          <w:szCs w:val="28"/>
          <w:shd w:val="clear" w:color="auto" w:fill="FFFFFF"/>
        </w:rPr>
        <w:t xml:space="preserve"> </w:t>
      </w:r>
      <w:proofErr w:type="spellStart"/>
      <w:r>
        <w:rPr>
          <w:color w:val="202122"/>
          <w:sz w:val="28"/>
          <w:szCs w:val="28"/>
          <w:shd w:val="clear" w:color="auto" w:fill="FFFFFF"/>
        </w:rPr>
        <w:t>використовують</w:t>
      </w:r>
      <w:proofErr w:type="spellEnd"/>
      <w:r>
        <w:rPr>
          <w:color w:val="202122"/>
          <w:sz w:val="28"/>
          <w:szCs w:val="28"/>
          <w:shd w:val="clear" w:color="auto" w:fill="FFFFFF"/>
        </w:rPr>
        <w:t xml:space="preserve"> у </w:t>
      </w:r>
      <w:proofErr w:type="spellStart"/>
      <w:r>
        <w:rPr>
          <w:color w:val="202122"/>
          <w:sz w:val="28"/>
          <w:szCs w:val="28"/>
          <w:shd w:val="clear" w:color="auto" w:fill="FFFFFF"/>
        </w:rPr>
        <w:t>творчості</w:t>
      </w:r>
      <w:proofErr w:type="spellEnd"/>
      <w:r>
        <w:rPr>
          <w:color w:val="202122"/>
          <w:sz w:val="28"/>
          <w:szCs w:val="28"/>
          <w:shd w:val="clear" w:color="auto" w:fill="FFFFFF"/>
        </w:rPr>
        <w:t xml:space="preserve"> «Гайдамаки», «</w:t>
      </w:r>
      <w:proofErr w:type="spellStart"/>
      <w:r>
        <w:rPr>
          <w:color w:val="202122"/>
          <w:sz w:val="28"/>
          <w:szCs w:val="28"/>
          <w:shd w:val="clear" w:color="auto" w:fill="FFFFFF"/>
        </w:rPr>
        <w:t>Kozak</w:t>
      </w:r>
      <w:proofErr w:type="spellEnd"/>
      <w:r>
        <w:rPr>
          <w:color w:val="202122"/>
          <w:sz w:val="28"/>
          <w:szCs w:val="28"/>
          <w:shd w:val="clear" w:color="auto" w:fill="FFFFFF"/>
        </w:rPr>
        <w:t> System», «Тарута», «</w:t>
      </w:r>
      <w:proofErr w:type="spellStart"/>
      <w:r>
        <w:rPr>
          <w:color w:val="202122"/>
          <w:sz w:val="28"/>
          <w:szCs w:val="28"/>
          <w:shd w:val="clear" w:color="auto" w:fill="FFFFFF"/>
        </w:rPr>
        <w:t>Вій</w:t>
      </w:r>
      <w:proofErr w:type="spellEnd"/>
      <w:r>
        <w:rPr>
          <w:color w:val="202122"/>
          <w:sz w:val="28"/>
          <w:szCs w:val="28"/>
          <w:shd w:val="clear" w:color="auto" w:fill="FFFFFF"/>
        </w:rPr>
        <w:t xml:space="preserve">». </w:t>
      </w:r>
      <w:proofErr w:type="spellStart"/>
      <w:r>
        <w:rPr>
          <w:color w:val="202122"/>
          <w:sz w:val="28"/>
          <w:szCs w:val="28"/>
          <w:shd w:val="clear" w:color="auto" w:fill="FFFFFF"/>
        </w:rPr>
        <w:t>Самобутній</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український</w:t>
      </w:r>
      <w:proofErr w:type="spellEnd"/>
      <w:r>
        <w:rPr>
          <w:color w:val="202122"/>
          <w:sz w:val="28"/>
          <w:szCs w:val="28"/>
          <w:shd w:val="clear" w:color="auto" w:fill="FFFFFF"/>
        </w:rPr>
        <w:t xml:space="preserve"> рок-н-рол </w:t>
      </w:r>
      <w:proofErr w:type="spellStart"/>
      <w:r>
        <w:rPr>
          <w:color w:val="202122"/>
          <w:sz w:val="28"/>
          <w:szCs w:val="28"/>
          <w:shd w:val="clear" w:color="auto" w:fill="FFFFFF"/>
        </w:rPr>
        <w:t>виконує</w:t>
      </w:r>
      <w:proofErr w:type="spellEnd"/>
      <w:r>
        <w:rPr>
          <w:color w:val="202122"/>
          <w:sz w:val="28"/>
          <w:szCs w:val="28"/>
          <w:shd w:val="clear" w:color="auto" w:fill="FFFFFF"/>
        </w:rPr>
        <w:t xml:space="preserve"> «От </w:t>
      </w:r>
      <w:proofErr w:type="spellStart"/>
      <w:r>
        <w:rPr>
          <w:color w:val="202122"/>
          <w:sz w:val="28"/>
          <w:szCs w:val="28"/>
          <w:shd w:val="clear" w:color="auto" w:fill="FFFFFF"/>
        </w:rPr>
        <w:t>Вінта</w:t>
      </w:r>
      <w:proofErr w:type="spellEnd"/>
      <w:r>
        <w:rPr>
          <w:color w:val="202122"/>
          <w:sz w:val="28"/>
          <w:szCs w:val="28"/>
          <w:shd w:val="clear" w:color="auto" w:fill="FFFFFF"/>
        </w:rPr>
        <w:t xml:space="preserve">» </w:t>
      </w:r>
      <w:proofErr w:type="spellStart"/>
      <w:r>
        <w:rPr>
          <w:color w:val="202122"/>
          <w:sz w:val="28"/>
          <w:szCs w:val="28"/>
          <w:shd w:val="clear" w:color="auto" w:fill="FFFFFF"/>
        </w:rPr>
        <w:t>або</w:t>
      </w:r>
      <w:proofErr w:type="spellEnd"/>
      <w:r>
        <w:rPr>
          <w:color w:val="202122"/>
          <w:sz w:val="28"/>
          <w:szCs w:val="28"/>
          <w:shd w:val="clear" w:color="auto" w:fill="FFFFFF"/>
        </w:rPr>
        <w:t xml:space="preserve"> укра-</w:t>
      </w:r>
      <w:proofErr w:type="spellStart"/>
      <w:r>
        <w:rPr>
          <w:color w:val="202122"/>
          <w:sz w:val="28"/>
          <w:szCs w:val="28"/>
          <w:shd w:val="clear" w:color="auto" w:fill="FFFFFF"/>
        </w:rPr>
        <w:t>біллі</w:t>
      </w:r>
      <w:proofErr w:type="spellEnd"/>
      <w:r>
        <w:rPr>
          <w:color w:val="202122"/>
          <w:sz w:val="28"/>
          <w:szCs w:val="28"/>
          <w:shd w:val="clear" w:color="auto" w:fill="FFFFFF"/>
        </w:rPr>
        <w:t xml:space="preserve">, як </w:t>
      </w:r>
      <w:proofErr w:type="spellStart"/>
      <w:r>
        <w:rPr>
          <w:color w:val="202122"/>
          <w:sz w:val="28"/>
          <w:szCs w:val="28"/>
          <w:shd w:val="clear" w:color="auto" w:fill="FFFFFF"/>
        </w:rPr>
        <w:t>називають</w:t>
      </w:r>
      <w:proofErr w:type="spellEnd"/>
      <w:r>
        <w:rPr>
          <w:color w:val="202122"/>
          <w:sz w:val="28"/>
          <w:szCs w:val="28"/>
          <w:shd w:val="clear" w:color="auto" w:fill="FFFFFF"/>
        </w:rPr>
        <w:t xml:space="preserve"> </w:t>
      </w:r>
      <w:proofErr w:type="spellStart"/>
      <w:r>
        <w:rPr>
          <w:color w:val="202122"/>
          <w:sz w:val="28"/>
          <w:szCs w:val="28"/>
          <w:shd w:val="clear" w:color="auto" w:fill="FFFFFF"/>
        </w:rPr>
        <w:t>його</w:t>
      </w:r>
      <w:proofErr w:type="spellEnd"/>
      <w:r>
        <w:rPr>
          <w:color w:val="202122"/>
          <w:sz w:val="28"/>
          <w:szCs w:val="28"/>
          <w:shd w:val="clear" w:color="auto" w:fill="FFFFFF"/>
        </w:rPr>
        <w:t xml:space="preserve"> </w:t>
      </w:r>
      <w:proofErr w:type="spellStart"/>
      <w:r>
        <w:rPr>
          <w:color w:val="202122"/>
          <w:sz w:val="28"/>
          <w:szCs w:val="28"/>
          <w:shd w:val="clear" w:color="auto" w:fill="FFFFFF"/>
        </w:rPr>
        <w:t>самі</w:t>
      </w:r>
      <w:proofErr w:type="spellEnd"/>
      <w:r>
        <w:rPr>
          <w:color w:val="202122"/>
          <w:sz w:val="28"/>
          <w:szCs w:val="28"/>
          <w:shd w:val="clear" w:color="auto" w:fill="FFFFFF"/>
        </w:rPr>
        <w:t xml:space="preserve"> </w:t>
      </w:r>
      <w:proofErr w:type="spellStart"/>
      <w:r>
        <w:rPr>
          <w:color w:val="202122"/>
          <w:sz w:val="28"/>
          <w:szCs w:val="28"/>
          <w:shd w:val="clear" w:color="auto" w:fill="FFFFFF"/>
        </w:rPr>
        <w:t>учасники</w:t>
      </w:r>
      <w:proofErr w:type="spellEnd"/>
      <w:r>
        <w:rPr>
          <w:color w:val="202122"/>
          <w:sz w:val="28"/>
          <w:szCs w:val="28"/>
          <w:shd w:val="clear" w:color="auto" w:fill="FFFFFF"/>
        </w:rPr>
        <w:t xml:space="preserve"> гурту. У них </w:t>
      </w:r>
      <w:proofErr w:type="spellStart"/>
      <w:r>
        <w:rPr>
          <w:color w:val="202122"/>
          <w:sz w:val="28"/>
          <w:szCs w:val="28"/>
          <w:shd w:val="clear" w:color="auto" w:fill="FFFFFF"/>
        </w:rPr>
        <w:t>досить</w:t>
      </w:r>
      <w:proofErr w:type="spellEnd"/>
      <w:r>
        <w:rPr>
          <w:color w:val="202122"/>
          <w:sz w:val="28"/>
          <w:szCs w:val="28"/>
          <w:shd w:val="clear" w:color="auto" w:fill="FFFFFF"/>
        </w:rPr>
        <w:t xml:space="preserve"> </w:t>
      </w:r>
      <w:proofErr w:type="spellStart"/>
      <w:r>
        <w:rPr>
          <w:color w:val="202122"/>
          <w:sz w:val="28"/>
          <w:szCs w:val="28"/>
          <w:shd w:val="clear" w:color="auto" w:fill="FFFFFF"/>
        </w:rPr>
        <w:t>яскравий</w:t>
      </w:r>
      <w:proofErr w:type="spellEnd"/>
      <w:r>
        <w:rPr>
          <w:color w:val="202122"/>
          <w:sz w:val="28"/>
          <w:szCs w:val="28"/>
          <w:shd w:val="clear" w:color="auto" w:fill="FFFFFF"/>
        </w:rPr>
        <w:t xml:space="preserve"> </w:t>
      </w:r>
      <w:proofErr w:type="spellStart"/>
      <w:r>
        <w:rPr>
          <w:color w:val="202122"/>
          <w:sz w:val="28"/>
          <w:szCs w:val="28"/>
          <w:shd w:val="clear" w:color="auto" w:fill="FFFFFF"/>
        </w:rPr>
        <w:t>сценічний</w:t>
      </w:r>
      <w:proofErr w:type="spellEnd"/>
      <w:r>
        <w:rPr>
          <w:color w:val="202122"/>
          <w:sz w:val="28"/>
          <w:szCs w:val="28"/>
          <w:shd w:val="clear" w:color="auto" w:fill="FFFFFF"/>
        </w:rPr>
        <w:t xml:space="preserve"> образ та </w:t>
      </w:r>
      <w:proofErr w:type="spellStart"/>
      <w:r>
        <w:rPr>
          <w:color w:val="202122"/>
          <w:sz w:val="28"/>
          <w:szCs w:val="28"/>
          <w:shd w:val="clear" w:color="auto" w:fill="FFFFFF"/>
        </w:rPr>
        <w:t>стьобні</w:t>
      </w:r>
      <w:proofErr w:type="spellEnd"/>
      <w:r>
        <w:rPr>
          <w:color w:val="202122"/>
          <w:sz w:val="28"/>
          <w:szCs w:val="28"/>
          <w:shd w:val="clear" w:color="auto" w:fill="FFFFFF"/>
        </w:rPr>
        <w:t xml:space="preserve"> </w:t>
      </w:r>
      <w:proofErr w:type="spellStart"/>
      <w:r>
        <w:rPr>
          <w:color w:val="202122"/>
          <w:sz w:val="28"/>
          <w:szCs w:val="28"/>
          <w:shd w:val="clear" w:color="auto" w:fill="FFFFFF"/>
        </w:rPr>
        <w:t>тексти</w:t>
      </w:r>
      <w:proofErr w:type="spellEnd"/>
      <w:r>
        <w:rPr>
          <w:color w:val="202122"/>
          <w:sz w:val="28"/>
          <w:szCs w:val="28"/>
          <w:shd w:val="clear" w:color="auto" w:fill="FFFFFF"/>
        </w:rPr>
        <w:t>. «</w:t>
      </w:r>
      <w:proofErr w:type="spellStart"/>
      <w:r>
        <w:rPr>
          <w:color w:val="202122"/>
          <w:sz w:val="28"/>
          <w:szCs w:val="28"/>
          <w:shd w:val="clear" w:color="auto" w:fill="FFFFFF"/>
        </w:rPr>
        <w:t>Mad</w:t>
      </w:r>
      <w:proofErr w:type="spellEnd"/>
      <w:r>
        <w:rPr>
          <w:color w:val="202122"/>
          <w:sz w:val="28"/>
          <w:szCs w:val="28"/>
          <w:shd w:val="clear" w:color="auto" w:fill="FFFFFF"/>
        </w:rPr>
        <w:t> </w:t>
      </w:r>
      <w:proofErr w:type="spellStart"/>
      <w:r>
        <w:rPr>
          <w:color w:val="202122"/>
          <w:sz w:val="28"/>
          <w:szCs w:val="28"/>
          <w:shd w:val="clear" w:color="auto" w:fill="FFFFFF"/>
        </w:rPr>
        <w:t>Heads</w:t>
      </w:r>
      <w:proofErr w:type="spellEnd"/>
      <w:r>
        <w:rPr>
          <w:color w:val="202122"/>
          <w:sz w:val="28"/>
          <w:szCs w:val="28"/>
          <w:shd w:val="clear" w:color="auto" w:fill="FFFFFF"/>
        </w:rPr>
        <w:t xml:space="preserve"> XL» </w:t>
      </w:r>
      <w:proofErr w:type="spellStart"/>
      <w:r>
        <w:rPr>
          <w:color w:val="202122"/>
          <w:sz w:val="28"/>
          <w:szCs w:val="28"/>
          <w:shd w:val="clear" w:color="auto" w:fill="FFFFFF"/>
        </w:rPr>
        <w:t>орієнтується</w:t>
      </w:r>
      <w:proofErr w:type="spellEnd"/>
      <w:r>
        <w:rPr>
          <w:color w:val="202122"/>
          <w:sz w:val="28"/>
          <w:szCs w:val="28"/>
          <w:shd w:val="clear" w:color="auto" w:fill="FFFFFF"/>
        </w:rPr>
        <w:t xml:space="preserve"> на панк та </w:t>
      </w:r>
      <w:proofErr w:type="spellStart"/>
      <w:r>
        <w:rPr>
          <w:color w:val="202122"/>
          <w:sz w:val="28"/>
          <w:szCs w:val="28"/>
          <w:shd w:val="clear" w:color="auto" w:fill="FFFFFF"/>
        </w:rPr>
        <w:t>Ska</w:t>
      </w:r>
      <w:proofErr w:type="spellEnd"/>
      <w:r>
        <w:rPr>
          <w:color w:val="202122"/>
          <w:sz w:val="28"/>
          <w:szCs w:val="28"/>
          <w:shd w:val="clear" w:color="auto" w:fill="FFFFFF"/>
        </w:rPr>
        <w:t xml:space="preserve"> культуру. </w:t>
      </w:r>
      <w:proofErr w:type="spellStart"/>
      <w:r>
        <w:rPr>
          <w:color w:val="202122"/>
          <w:sz w:val="28"/>
          <w:szCs w:val="28"/>
          <w:shd w:val="clear" w:color="auto" w:fill="FFFFFF"/>
        </w:rPr>
        <w:t>Досить</w:t>
      </w:r>
      <w:proofErr w:type="spellEnd"/>
      <w:r>
        <w:rPr>
          <w:color w:val="202122"/>
          <w:sz w:val="28"/>
          <w:szCs w:val="28"/>
          <w:shd w:val="clear" w:color="auto" w:fill="FFFFFF"/>
        </w:rPr>
        <w:t xml:space="preserve"> </w:t>
      </w:r>
      <w:proofErr w:type="spellStart"/>
      <w:r>
        <w:rPr>
          <w:color w:val="202122"/>
          <w:sz w:val="28"/>
          <w:szCs w:val="28"/>
          <w:shd w:val="clear" w:color="auto" w:fill="FFFFFF"/>
        </w:rPr>
        <w:t>популярними</w:t>
      </w:r>
      <w:proofErr w:type="spellEnd"/>
      <w:r>
        <w:rPr>
          <w:color w:val="202122"/>
          <w:sz w:val="28"/>
          <w:szCs w:val="28"/>
          <w:shd w:val="clear" w:color="auto" w:fill="FFFFFF"/>
        </w:rPr>
        <w:t xml:space="preserve"> є гурти «</w:t>
      </w:r>
      <w:proofErr w:type="spellStart"/>
      <w:r>
        <w:rPr>
          <w:color w:val="202122"/>
          <w:sz w:val="28"/>
          <w:szCs w:val="28"/>
          <w:shd w:val="clear" w:color="auto" w:fill="FFFFFF"/>
        </w:rPr>
        <w:t>Антитіла</w:t>
      </w:r>
      <w:proofErr w:type="spellEnd"/>
      <w:r>
        <w:rPr>
          <w:color w:val="202122"/>
          <w:sz w:val="28"/>
          <w:szCs w:val="28"/>
          <w:shd w:val="clear" w:color="auto" w:fill="FFFFFF"/>
        </w:rPr>
        <w:t>» та «</w:t>
      </w:r>
      <w:proofErr w:type="spellStart"/>
      <w:r>
        <w:rPr>
          <w:color w:val="202122"/>
          <w:sz w:val="28"/>
          <w:szCs w:val="28"/>
          <w:shd w:val="clear" w:color="auto" w:fill="FFFFFF"/>
        </w:rPr>
        <w:t>Натоліч</w:t>
      </w:r>
      <w:proofErr w:type="spellEnd"/>
      <w:r>
        <w:rPr>
          <w:color w:val="202122"/>
          <w:sz w:val="28"/>
          <w:szCs w:val="28"/>
          <w:shd w:val="clear" w:color="auto" w:fill="FFFFFF"/>
        </w:rPr>
        <w:t xml:space="preserve">», </w:t>
      </w:r>
      <w:proofErr w:type="spellStart"/>
      <w:r>
        <w:rPr>
          <w:color w:val="202122"/>
          <w:sz w:val="28"/>
          <w:szCs w:val="28"/>
          <w:shd w:val="clear" w:color="auto" w:fill="FFFFFF"/>
        </w:rPr>
        <w:t>який</w:t>
      </w:r>
      <w:proofErr w:type="spellEnd"/>
      <w:r>
        <w:rPr>
          <w:color w:val="202122"/>
          <w:sz w:val="28"/>
          <w:szCs w:val="28"/>
          <w:shd w:val="clear" w:color="auto" w:fill="FFFFFF"/>
        </w:rPr>
        <w:t xml:space="preserve"> до </w:t>
      </w:r>
      <w:proofErr w:type="spellStart"/>
      <w:r>
        <w:rPr>
          <w:color w:val="202122"/>
          <w:sz w:val="28"/>
          <w:szCs w:val="28"/>
          <w:shd w:val="clear" w:color="auto" w:fill="FFFFFF"/>
        </w:rPr>
        <w:t>речі</w:t>
      </w:r>
      <w:proofErr w:type="spellEnd"/>
      <w:r>
        <w:rPr>
          <w:color w:val="202122"/>
          <w:sz w:val="28"/>
          <w:szCs w:val="28"/>
          <w:shd w:val="clear" w:color="auto" w:fill="FFFFFF"/>
        </w:rPr>
        <w:t xml:space="preserve"> походить з </w:t>
      </w:r>
      <w:proofErr w:type="spellStart"/>
      <w:r>
        <w:rPr>
          <w:color w:val="202122"/>
          <w:sz w:val="28"/>
          <w:szCs w:val="28"/>
          <w:shd w:val="clear" w:color="auto" w:fill="FFFFFF"/>
        </w:rPr>
        <w:t>міста</w:t>
      </w:r>
      <w:proofErr w:type="spellEnd"/>
      <w:r>
        <w:rPr>
          <w:color w:val="202122"/>
          <w:sz w:val="28"/>
          <w:szCs w:val="28"/>
          <w:shd w:val="clear" w:color="auto" w:fill="FFFFFF"/>
        </w:rPr>
        <w:t xml:space="preserve"> </w:t>
      </w:r>
      <w:proofErr w:type="spellStart"/>
      <w:r>
        <w:rPr>
          <w:color w:val="202122"/>
          <w:sz w:val="28"/>
          <w:szCs w:val="28"/>
          <w:shd w:val="clear" w:color="auto" w:fill="FFFFFF"/>
        </w:rPr>
        <w:t>Дніпра</w:t>
      </w:r>
      <w:proofErr w:type="spellEnd"/>
      <w:r>
        <w:rPr>
          <w:color w:val="202122"/>
          <w:sz w:val="28"/>
          <w:szCs w:val="28"/>
          <w:shd w:val="clear" w:color="auto" w:fill="FFFFFF"/>
        </w:rPr>
        <w:t xml:space="preserve">. </w:t>
      </w:r>
      <w:proofErr w:type="spellStart"/>
      <w:r>
        <w:rPr>
          <w:color w:val="202122"/>
          <w:sz w:val="28"/>
          <w:szCs w:val="28"/>
          <w:shd w:val="clear" w:color="auto" w:fill="FFFFFF"/>
        </w:rPr>
        <w:t>Сучасний</w:t>
      </w:r>
      <w:proofErr w:type="spellEnd"/>
      <w:r>
        <w:rPr>
          <w:color w:val="202122"/>
          <w:sz w:val="28"/>
          <w:szCs w:val="28"/>
          <w:shd w:val="clear" w:color="auto" w:fill="FFFFFF"/>
        </w:rPr>
        <w:t xml:space="preserve"> </w:t>
      </w:r>
      <w:proofErr w:type="spellStart"/>
      <w:r>
        <w:rPr>
          <w:color w:val="202122"/>
          <w:sz w:val="28"/>
          <w:szCs w:val="28"/>
          <w:shd w:val="clear" w:color="auto" w:fill="FFFFFF"/>
        </w:rPr>
        <w:t>знаковий</w:t>
      </w:r>
      <w:proofErr w:type="spellEnd"/>
      <w:r>
        <w:rPr>
          <w:color w:val="202122"/>
          <w:sz w:val="28"/>
          <w:szCs w:val="28"/>
          <w:shd w:val="clear" w:color="auto" w:fill="FFFFFF"/>
        </w:rPr>
        <w:t xml:space="preserve"> </w:t>
      </w:r>
      <w:proofErr w:type="spellStart"/>
      <w:r>
        <w:rPr>
          <w:color w:val="202122"/>
          <w:sz w:val="28"/>
          <w:szCs w:val="28"/>
          <w:shd w:val="clear" w:color="auto" w:fill="FFFFFF"/>
        </w:rPr>
        <w:t>письменник</w:t>
      </w:r>
      <w:proofErr w:type="spellEnd"/>
      <w:r>
        <w:rPr>
          <w:color w:val="202122"/>
          <w:sz w:val="28"/>
          <w:szCs w:val="28"/>
          <w:shd w:val="clear" w:color="auto" w:fill="FFFFFF"/>
        </w:rPr>
        <w:t xml:space="preserve"> </w:t>
      </w:r>
      <w:proofErr w:type="spellStart"/>
      <w:r>
        <w:rPr>
          <w:color w:val="202122"/>
          <w:sz w:val="28"/>
          <w:szCs w:val="28"/>
          <w:shd w:val="clear" w:color="auto" w:fill="FFFFFF"/>
        </w:rPr>
        <w:t>Сергій</w:t>
      </w:r>
      <w:proofErr w:type="spellEnd"/>
      <w:r>
        <w:rPr>
          <w:color w:val="202122"/>
          <w:sz w:val="28"/>
          <w:szCs w:val="28"/>
          <w:shd w:val="clear" w:color="auto" w:fill="FFFFFF"/>
        </w:rPr>
        <w:t xml:space="preserve"> Жадан не </w:t>
      </w:r>
      <w:proofErr w:type="spellStart"/>
      <w:r>
        <w:rPr>
          <w:color w:val="202122"/>
          <w:sz w:val="28"/>
          <w:szCs w:val="28"/>
          <w:shd w:val="clear" w:color="auto" w:fill="FFFFFF"/>
        </w:rPr>
        <w:t>тільки</w:t>
      </w:r>
      <w:proofErr w:type="spellEnd"/>
      <w:r>
        <w:rPr>
          <w:color w:val="202122"/>
          <w:sz w:val="28"/>
          <w:szCs w:val="28"/>
          <w:shd w:val="clear" w:color="auto" w:fill="FFFFFF"/>
        </w:rPr>
        <w:t xml:space="preserve"> </w:t>
      </w:r>
      <w:proofErr w:type="spellStart"/>
      <w:r>
        <w:rPr>
          <w:color w:val="202122"/>
          <w:sz w:val="28"/>
          <w:szCs w:val="28"/>
          <w:shd w:val="clear" w:color="auto" w:fill="FFFFFF"/>
        </w:rPr>
        <w:t>пише</w:t>
      </w:r>
      <w:proofErr w:type="spellEnd"/>
      <w:r>
        <w:rPr>
          <w:color w:val="202122"/>
          <w:sz w:val="28"/>
          <w:szCs w:val="28"/>
          <w:shd w:val="clear" w:color="auto" w:fill="FFFFFF"/>
        </w:rPr>
        <w:t xml:space="preserve"> </w:t>
      </w:r>
      <w:proofErr w:type="spellStart"/>
      <w:r>
        <w:rPr>
          <w:color w:val="202122"/>
          <w:sz w:val="28"/>
          <w:szCs w:val="28"/>
          <w:shd w:val="clear" w:color="auto" w:fill="FFFFFF"/>
        </w:rPr>
        <w:t>поезію</w:t>
      </w:r>
      <w:proofErr w:type="spellEnd"/>
      <w:r>
        <w:rPr>
          <w:color w:val="202122"/>
          <w:sz w:val="28"/>
          <w:szCs w:val="28"/>
          <w:shd w:val="clear" w:color="auto" w:fill="FFFFFF"/>
        </w:rPr>
        <w:t xml:space="preserve"> та прозу, </w:t>
      </w:r>
      <w:proofErr w:type="spellStart"/>
      <w:r>
        <w:rPr>
          <w:color w:val="202122"/>
          <w:sz w:val="28"/>
          <w:szCs w:val="28"/>
          <w:shd w:val="clear" w:color="auto" w:fill="FFFFFF"/>
        </w:rPr>
        <w:t>але</w:t>
      </w:r>
      <w:proofErr w:type="spellEnd"/>
      <w:r>
        <w:rPr>
          <w:color w:val="202122"/>
          <w:sz w:val="28"/>
          <w:szCs w:val="28"/>
          <w:shd w:val="clear" w:color="auto" w:fill="FFFFFF"/>
        </w:rPr>
        <w:t xml:space="preserve"> й </w:t>
      </w:r>
      <w:proofErr w:type="spellStart"/>
      <w:r>
        <w:rPr>
          <w:color w:val="202122"/>
          <w:sz w:val="28"/>
          <w:szCs w:val="28"/>
          <w:shd w:val="clear" w:color="auto" w:fill="FFFFFF"/>
        </w:rPr>
        <w:t>співає</w:t>
      </w:r>
      <w:proofErr w:type="spellEnd"/>
      <w:r>
        <w:rPr>
          <w:color w:val="202122"/>
          <w:sz w:val="28"/>
          <w:szCs w:val="28"/>
          <w:shd w:val="clear" w:color="auto" w:fill="FFFFFF"/>
        </w:rPr>
        <w:t xml:space="preserve"> </w:t>
      </w:r>
      <w:proofErr w:type="spellStart"/>
      <w:r>
        <w:rPr>
          <w:color w:val="202122"/>
          <w:sz w:val="28"/>
          <w:szCs w:val="28"/>
          <w:shd w:val="clear" w:color="auto" w:fill="FFFFFF"/>
        </w:rPr>
        <w:t>пісень</w:t>
      </w:r>
      <w:proofErr w:type="spellEnd"/>
      <w:r>
        <w:rPr>
          <w:color w:val="202122"/>
          <w:sz w:val="28"/>
          <w:szCs w:val="28"/>
          <w:shd w:val="clear" w:color="auto" w:fill="FFFFFF"/>
        </w:rPr>
        <w:t xml:space="preserve"> і </w:t>
      </w:r>
      <w:proofErr w:type="spellStart"/>
      <w:r>
        <w:rPr>
          <w:color w:val="202122"/>
          <w:sz w:val="28"/>
          <w:szCs w:val="28"/>
          <w:shd w:val="clear" w:color="auto" w:fill="FFFFFF"/>
        </w:rPr>
        <w:t>пише</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музику</w:t>
      </w:r>
      <w:proofErr w:type="spellEnd"/>
      <w:r>
        <w:rPr>
          <w:color w:val="202122"/>
          <w:sz w:val="28"/>
          <w:szCs w:val="28"/>
          <w:shd w:val="clear" w:color="auto" w:fill="FFFFFF"/>
        </w:rPr>
        <w:t xml:space="preserve"> разом з гуртами «Жадан та Собаки» і «</w:t>
      </w:r>
      <w:proofErr w:type="spellStart"/>
      <w:r>
        <w:rPr>
          <w:color w:val="202122"/>
          <w:sz w:val="28"/>
          <w:szCs w:val="28"/>
          <w:shd w:val="clear" w:color="auto" w:fill="FFFFFF"/>
        </w:rPr>
        <w:t>Лінія</w:t>
      </w:r>
      <w:proofErr w:type="spellEnd"/>
      <w:r>
        <w:rPr>
          <w:color w:val="202122"/>
          <w:sz w:val="28"/>
          <w:szCs w:val="28"/>
          <w:shd w:val="clear" w:color="auto" w:fill="FFFFFF"/>
        </w:rPr>
        <w:t xml:space="preserve"> Маннергейма».</w:t>
      </w:r>
    </w:p>
    <w:p w14:paraId="47DF69C4"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(слайд </w:t>
      </w:r>
      <w:proofErr w:type="gramStart"/>
      <w:r>
        <w:rPr>
          <w:b/>
          <w:bCs/>
          <w:color w:val="202122"/>
          <w:sz w:val="28"/>
          <w:szCs w:val="28"/>
          <w:shd w:val="clear" w:color="auto" w:fill="FFFFFF"/>
        </w:rPr>
        <w:t>27-33</w:t>
      </w:r>
      <w:proofErr w:type="gramEnd"/>
      <w:r>
        <w:rPr>
          <w:b/>
          <w:bCs/>
          <w:color w:val="202122"/>
          <w:sz w:val="28"/>
          <w:szCs w:val="28"/>
          <w:shd w:val="clear" w:color="auto" w:fill="FFFFFF"/>
        </w:rPr>
        <w:t xml:space="preserve">): </w:t>
      </w:r>
      <w:proofErr w:type="spellStart"/>
      <w:r>
        <w:rPr>
          <w:b/>
          <w:bCs/>
          <w:color w:val="202122"/>
          <w:sz w:val="28"/>
          <w:szCs w:val="28"/>
          <w:shd w:val="clear" w:color="auto" w:fill="FFFFFF"/>
        </w:rPr>
        <w:t>Український</w:t>
      </w:r>
      <w:proofErr w:type="spellEnd"/>
      <w:r>
        <w:rPr>
          <w:b/>
          <w:bCs/>
          <w:color w:val="202122"/>
          <w:sz w:val="28"/>
          <w:szCs w:val="28"/>
          <w:shd w:val="clear" w:color="auto" w:fill="FFFFFF"/>
        </w:rPr>
        <w:t xml:space="preserve"> метал</w:t>
      </w:r>
    </w:p>
    <w:p w14:paraId="60E95DD1" w14:textId="77777777" w:rsidR="0030480F" w:rsidRDefault="0030480F" w:rsidP="00E17220">
      <w:pPr>
        <w:pStyle w:val="a3"/>
        <w:spacing w:before="240" w:beforeAutospacing="0" w:after="240" w:afterAutospacing="0"/>
        <w:ind w:firstLine="567"/>
        <w:contextualSpacing/>
        <w:jc w:val="both"/>
      </w:pPr>
      <w:proofErr w:type="spellStart"/>
      <w:r>
        <w:rPr>
          <w:i/>
          <w:iCs/>
          <w:color w:val="202122"/>
          <w:sz w:val="28"/>
          <w:szCs w:val="28"/>
          <w:shd w:val="clear" w:color="auto" w:fill="FFFFFF"/>
        </w:rPr>
        <w:t>Чи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хтось</w:t>
      </w:r>
      <w:proofErr w:type="spellEnd"/>
      <w:r>
        <w:rPr>
          <w:i/>
          <w:iCs/>
          <w:color w:val="202122"/>
          <w:sz w:val="28"/>
          <w:szCs w:val="28"/>
          <w:shd w:val="clear" w:color="auto" w:fill="FFFFFF"/>
        </w:rPr>
        <w:t xml:space="preserve"> з вас </w:t>
      </w:r>
      <w:proofErr w:type="spellStart"/>
      <w:r>
        <w:rPr>
          <w:i/>
          <w:iCs/>
          <w:color w:val="202122"/>
          <w:sz w:val="28"/>
          <w:szCs w:val="28"/>
          <w:shd w:val="clear" w:color="auto" w:fill="FFFFFF"/>
        </w:rPr>
        <w:t>знайомий</w:t>
      </w:r>
      <w:proofErr w:type="spellEnd"/>
      <w:r>
        <w:rPr>
          <w:i/>
          <w:iCs/>
          <w:color w:val="202122"/>
          <w:sz w:val="28"/>
          <w:szCs w:val="28"/>
          <w:shd w:val="clear" w:color="auto" w:fill="FFFFFF"/>
        </w:rPr>
        <w:t xml:space="preserve"> з </w:t>
      </w:r>
      <w:proofErr w:type="spellStart"/>
      <w:r>
        <w:rPr>
          <w:i/>
          <w:iCs/>
          <w:color w:val="202122"/>
          <w:sz w:val="28"/>
          <w:szCs w:val="28"/>
          <w:shd w:val="clear" w:color="auto" w:fill="FFFFFF"/>
        </w:rPr>
        <w:t>українським</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металом</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Чи</w:t>
      </w:r>
      <w:proofErr w:type="spellEnd"/>
      <w:r>
        <w:rPr>
          <w:i/>
          <w:iCs/>
          <w:color w:val="202122"/>
          <w:sz w:val="28"/>
          <w:szCs w:val="28"/>
          <w:shd w:val="clear" w:color="auto" w:fill="FFFFFF"/>
        </w:rPr>
        <w:t xml:space="preserve"> можете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порадити</w:t>
      </w:r>
      <w:proofErr w:type="spellEnd"/>
      <w:r>
        <w:rPr>
          <w:i/>
          <w:iCs/>
          <w:color w:val="202122"/>
          <w:sz w:val="28"/>
          <w:szCs w:val="28"/>
          <w:shd w:val="clear" w:color="auto" w:fill="FFFFFF"/>
        </w:rPr>
        <w:t xml:space="preserve"> нам </w:t>
      </w:r>
      <w:proofErr w:type="spellStart"/>
      <w:r>
        <w:rPr>
          <w:i/>
          <w:iCs/>
          <w:color w:val="202122"/>
          <w:sz w:val="28"/>
          <w:szCs w:val="28"/>
          <w:shd w:val="clear" w:color="auto" w:fill="FFFFFF"/>
        </w:rPr>
        <w:t>виконавців</w:t>
      </w:r>
      <w:proofErr w:type="spellEnd"/>
      <w:r>
        <w:rPr>
          <w:i/>
          <w:iCs/>
          <w:color w:val="202122"/>
          <w:sz w:val="28"/>
          <w:szCs w:val="28"/>
          <w:shd w:val="clear" w:color="auto" w:fill="FFFFFF"/>
        </w:rPr>
        <w:t xml:space="preserve"> в </w:t>
      </w:r>
      <w:proofErr w:type="spellStart"/>
      <w:r>
        <w:rPr>
          <w:i/>
          <w:iCs/>
          <w:color w:val="202122"/>
          <w:sz w:val="28"/>
          <w:szCs w:val="28"/>
          <w:shd w:val="clear" w:color="auto" w:fill="FFFFFF"/>
        </w:rPr>
        <w:t>цьому</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жанрі</w:t>
      </w:r>
      <w:proofErr w:type="spellEnd"/>
      <w:r>
        <w:rPr>
          <w:i/>
          <w:iCs/>
          <w:color w:val="202122"/>
          <w:sz w:val="28"/>
          <w:szCs w:val="28"/>
          <w:shd w:val="clear" w:color="auto" w:fill="FFFFFF"/>
        </w:rPr>
        <w:t>?</w:t>
      </w:r>
    </w:p>
    <w:p w14:paraId="73C0FE0E"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Метал-сцена </w:t>
      </w:r>
      <w:proofErr w:type="spellStart"/>
      <w:r>
        <w:rPr>
          <w:color w:val="202122"/>
          <w:sz w:val="28"/>
          <w:szCs w:val="28"/>
          <w:shd w:val="clear" w:color="auto" w:fill="FFFFFF"/>
        </w:rPr>
        <w:t>України</w:t>
      </w:r>
      <w:proofErr w:type="spellEnd"/>
      <w:r>
        <w:rPr>
          <w:color w:val="202122"/>
          <w:sz w:val="28"/>
          <w:szCs w:val="28"/>
          <w:shd w:val="clear" w:color="auto" w:fill="FFFFFF"/>
        </w:rPr>
        <w:t xml:space="preserve"> також </w:t>
      </w:r>
      <w:proofErr w:type="spellStart"/>
      <w:r>
        <w:rPr>
          <w:color w:val="202122"/>
          <w:sz w:val="28"/>
          <w:szCs w:val="28"/>
          <w:shd w:val="clear" w:color="auto" w:fill="FFFFFF"/>
        </w:rPr>
        <w:t>досить</w:t>
      </w:r>
      <w:proofErr w:type="spellEnd"/>
      <w:r>
        <w:rPr>
          <w:color w:val="202122"/>
          <w:sz w:val="28"/>
          <w:szCs w:val="28"/>
          <w:shd w:val="clear" w:color="auto" w:fill="FFFFFF"/>
        </w:rPr>
        <w:t xml:space="preserve"> </w:t>
      </w:r>
      <w:proofErr w:type="spellStart"/>
      <w:r>
        <w:rPr>
          <w:color w:val="202122"/>
          <w:sz w:val="28"/>
          <w:szCs w:val="28"/>
          <w:shd w:val="clear" w:color="auto" w:fill="FFFFFF"/>
        </w:rPr>
        <w:t>різнобарвна</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Український</w:t>
      </w:r>
      <w:proofErr w:type="spellEnd"/>
      <w:r>
        <w:rPr>
          <w:color w:val="202122"/>
          <w:sz w:val="28"/>
          <w:szCs w:val="28"/>
          <w:shd w:val="clear" w:color="auto" w:fill="FFFFFF"/>
        </w:rPr>
        <w:t xml:space="preserve"> </w:t>
      </w:r>
      <w:proofErr w:type="spellStart"/>
      <w:r>
        <w:rPr>
          <w:color w:val="202122"/>
          <w:sz w:val="28"/>
          <w:szCs w:val="28"/>
          <w:shd w:val="clear" w:color="auto" w:fill="FFFFFF"/>
        </w:rPr>
        <w:t>хеві</w:t>
      </w:r>
      <w:proofErr w:type="spellEnd"/>
      <w:r>
        <w:rPr>
          <w:color w:val="202122"/>
          <w:sz w:val="28"/>
          <w:szCs w:val="28"/>
          <w:shd w:val="clear" w:color="auto" w:fill="FFFFFF"/>
        </w:rPr>
        <w:t xml:space="preserve">-метал з </w:t>
      </w:r>
      <w:proofErr w:type="spellStart"/>
      <w:r>
        <w:rPr>
          <w:color w:val="202122"/>
          <w:sz w:val="28"/>
          <w:szCs w:val="28"/>
          <w:shd w:val="clear" w:color="auto" w:fill="FFFFFF"/>
        </w:rPr>
        <w:t>фольковим</w:t>
      </w:r>
      <w:proofErr w:type="spellEnd"/>
      <w:r>
        <w:rPr>
          <w:color w:val="202122"/>
          <w:sz w:val="28"/>
          <w:szCs w:val="28"/>
          <w:shd w:val="clear" w:color="auto" w:fill="FFFFFF"/>
        </w:rPr>
        <w:t xml:space="preserve"> </w:t>
      </w:r>
      <w:proofErr w:type="spellStart"/>
      <w:r>
        <w:rPr>
          <w:color w:val="202122"/>
          <w:sz w:val="28"/>
          <w:szCs w:val="28"/>
          <w:shd w:val="clear" w:color="auto" w:fill="FFFFFF"/>
        </w:rPr>
        <w:t>відтінком</w:t>
      </w:r>
      <w:proofErr w:type="spellEnd"/>
      <w:r>
        <w:rPr>
          <w:color w:val="202122"/>
          <w:sz w:val="28"/>
          <w:szCs w:val="28"/>
          <w:shd w:val="clear" w:color="auto" w:fill="FFFFFF"/>
        </w:rPr>
        <w:t xml:space="preserve"> </w:t>
      </w:r>
      <w:proofErr w:type="spellStart"/>
      <w:r>
        <w:rPr>
          <w:color w:val="202122"/>
          <w:sz w:val="28"/>
          <w:szCs w:val="28"/>
          <w:shd w:val="clear" w:color="auto" w:fill="FFFFFF"/>
        </w:rPr>
        <w:t>грають</w:t>
      </w:r>
      <w:proofErr w:type="spellEnd"/>
      <w:r>
        <w:rPr>
          <w:color w:val="202122"/>
          <w:sz w:val="28"/>
          <w:szCs w:val="28"/>
          <w:shd w:val="clear" w:color="auto" w:fill="FFFFFF"/>
        </w:rPr>
        <w:t xml:space="preserve"> «</w:t>
      </w:r>
      <w:proofErr w:type="spellStart"/>
      <w:r>
        <w:rPr>
          <w:color w:val="202122"/>
          <w:sz w:val="28"/>
          <w:szCs w:val="28"/>
          <w:shd w:val="clear" w:color="auto" w:fill="FFFFFF"/>
        </w:rPr>
        <w:t>Тінь</w:t>
      </w:r>
      <w:proofErr w:type="spellEnd"/>
      <w:r>
        <w:rPr>
          <w:color w:val="202122"/>
          <w:sz w:val="28"/>
          <w:szCs w:val="28"/>
          <w:shd w:val="clear" w:color="auto" w:fill="FFFFFF"/>
        </w:rPr>
        <w:t xml:space="preserve"> </w:t>
      </w:r>
      <w:proofErr w:type="spellStart"/>
      <w:r>
        <w:rPr>
          <w:color w:val="202122"/>
          <w:sz w:val="28"/>
          <w:szCs w:val="28"/>
          <w:shd w:val="clear" w:color="auto" w:fill="FFFFFF"/>
        </w:rPr>
        <w:t>Сонця</w:t>
      </w:r>
      <w:proofErr w:type="spellEnd"/>
      <w:r>
        <w:rPr>
          <w:color w:val="202122"/>
          <w:sz w:val="28"/>
          <w:szCs w:val="28"/>
          <w:shd w:val="clear" w:color="auto" w:fill="FFFFFF"/>
        </w:rPr>
        <w:t>», «</w:t>
      </w:r>
      <w:proofErr w:type="spellStart"/>
      <w:r>
        <w:rPr>
          <w:color w:val="202122"/>
          <w:sz w:val="28"/>
          <w:szCs w:val="28"/>
          <w:shd w:val="clear" w:color="auto" w:fill="FFFFFF"/>
        </w:rPr>
        <w:t>Веремій</w:t>
      </w:r>
      <w:proofErr w:type="spellEnd"/>
      <w:r>
        <w:rPr>
          <w:color w:val="202122"/>
          <w:sz w:val="28"/>
          <w:szCs w:val="28"/>
          <w:shd w:val="clear" w:color="auto" w:fill="FFFFFF"/>
        </w:rPr>
        <w:t>», «</w:t>
      </w:r>
      <w:proofErr w:type="spellStart"/>
      <w:r>
        <w:rPr>
          <w:color w:val="202122"/>
          <w:sz w:val="28"/>
          <w:szCs w:val="28"/>
          <w:shd w:val="clear" w:color="auto" w:fill="FFFFFF"/>
        </w:rPr>
        <w:t>Колір</w:t>
      </w:r>
      <w:proofErr w:type="spellEnd"/>
      <w:r>
        <w:rPr>
          <w:color w:val="202122"/>
          <w:sz w:val="28"/>
          <w:szCs w:val="28"/>
          <w:shd w:val="clear" w:color="auto" w:fill="FFFFFF"/>
        </w:rPr>
        <w:t xml:space="preserve"> </w:t>
      </w:r>
      <w:proofErr w:type="spellStart"/>
      <w:r>
        <w:rPr>
          <w:color w:val="202122"/>
          <w:sz w:val="28"/>
          <w:szCs w:val="28"/>
          <w:shd w:val="clear" w:color="auto" w:fill="FFFFFF"/>
        </w:rPr>
        <w:t>Ночі</w:t>
      </w:r>
      <w:proofErr w:type="spellEnd"/>
      <w:r>
        <w:rPr>
          <w:color w:val="202122"/>
          <w:sz w:val="28"/>
          <w:szCs w:val="28"/>
          <w:shd w:val="clear" w:color="auto" w:fill="FFFFFF"/>
        </w:rPr>
        <w:t xml:space="preserve">», та </w:t>
      </w:r>
      <w:proofErr w:type="spellStart"/>
      <w:r>
        <w:rPr>
          <w:color w:val="202122"/>
          <w:sz w:val="28"/>
          <w:szCs w:val="28"/>
          <w:shd w:val="clear" w:color="auto" w:fill="FFFFFF"/>
        </w:rPr>
        <w:t>дніпровський</w:t>
      </w:r>
      <w:proofErr w:type="spellEnd"/>
      <w:r>
        <w:rPr>
          <w:color w:val="202122"/>
          <w:sz w:val="28"/>
          <w:szCs w:val="28"/>
          <w:shd w:val="clear" w:color="auto" w:fill="FFFFFF"/>
        </w:rPr>
        <w:t xml:space="preserve"> гурт «САД». Один з </w:t>
      </w:r>
      <w:proofErr w:type="spellStart"/>
      <w:r>
        <w:rPr>
          <w:color w:val="202122"/>
          <w:sz w:val="28"/>
          <w:szCs w:val="28"/>
          <w:shd w:val="clear" w:color="auto" w:fill="FFFFFF"/>
        </w:rPr>
        <w:t>проектів</w:t>
      </w:r>
      <w:proofErr w:type="spellEnd"/>
      <w:r>
        <w:rPr>
          <w:color w:val="202122"/>
          <w:sz w:val="28"/>
          <w:szCs w:val="28"/>
          <w:shd w:val="clear" w:color="auto" w:fill="FFFFFF"/>
        </w:rPr>
        <w:t xml:space="preserve"> - «The </w:t>
      </w:r>
      <w:proofErr w:type="spellStart"/>
      <w:r>
        <w:rPr>
          <w:color w:val="202122"/>
          <w:sz w:val="28"/>
          <w:szCs w:val="28"/>
          <w:shd w:val="clear" w:color="auto" w:fill="FFFFFF"/>
        </w:rPr>
        <w:t>Gitas</w:t>
      </w:r>
      <w:proofErr w:type="spellEnd"/>
      <w:r>
        <w:rPr>
          <w:color w:val="202122"/>
          <w:sz w:val="28"/>
          <w:szCs w:val="28"/>
          <w:shd w:val="clear" w:color="auto" w:fill="FFFFFF"/>
        </w:rPr>
        <w:t xml:space="preserve">» - </w:t>
      </w:r>
      <w:proofErr w:type="spellStart"/>
      <w:r>
        <w:rPr>
          <w:color w:val="202122"/>
          <w:sz w:val="28"/>
          <w:szCs w:val="28"/>
          <w:shd w:val="clear" w:color="auto" w:fill="FFFFFF"/>
        </w:rPr>
        <w:t>працює</w:t>
      </w:r>
      <w:proofErr w:type="spellEnd"/>
      <w:r>
        <w:rPr>
          <w:color w:val="202122"/>
          <w:sz w:val="28"/>
          <w:szCs w:val="28"/>
          <w:shd w:val="clear" w:color="auto" w:fill="FFFFFF"/>
        </w:rPr>
        <w:t xml:space="preserve"> в </w:t>
      </w:r>
      <w:proofErr w:type="spellStart"/>
      <w:r>
        <w:rPr>
          <w:color w:val="202122"/>
          <w:sz w:val="28"/>
          <w:szCs w:val="28"/>
          <w:shd w:val="clear" w:color="auto" w:fill="FFFFFF"/>
        </w:rPr>
        <w:t>Каліфорнії</w:t>
      </w:r>
      <w:proofErr w:type="spellEnd"/>
      <w:r>
        <w:rPr>
          <w:color w:val="202122"/>
          <w:sz w:val="28"/>
          <w:szCs w:val="28"/>
          <w:shd w:val="clear" w:color="auto" w:fill="FFFFFF"/>
        </w:rPr>
        <w:t xml:space="preserve">. </w:t>
      </w:r>
      <w:proofErr w:type="spellStart"/>
      <w:r>
        <w:rPr>
          <w:color w:val="202122"/>
          <w:sz w:val="28"/>
          <w:szCs w:val="28"/>
          <w:shd w:val="clear" w:color="auto" w:fill="FFFFFF"/>
        </w:rPr>
        <w:t>Достатньо</w:t>
      </w:r>
      <w:proofErr w:type="spellEnd"/>
      <w:r>
        <w:rPr>
          <w:color w:val="202122"/>
          <w:sz w:val="28"/>
          <w:szCs w:val="28"/>
          <w:shd w:val="clear" w:color="auto" w:fill="FFFFFF"/>
        </w:rPr>
        <w:t xml:space="preserve"> потужною є </w:t>
      </w:r>
      <w:proofErr w:type="spellStart"/>
      <w:r>
        <w:rPr>
          <w:color w:val="202122"/>
          <w:sz w:val="28"/>
          <w:szCs w:val="28"/>
          <w:shd w:val="clear" w:color="auto" w:fill="FFFFFF"/>
        </w:rPr>
        <w:t>екстремальний</w:t>
      </w:r>
      <w:proofErr w:type="spellEnd"/>
      <w:r>
        <w:rPr>
          <w:color w:val="202122"/>
          <w:sz w:val="28"/>
          <w:szCs w:val="28"/>
          <w:shd w:val="clear" w:color="auto" w:fill="FFFFFF"/>
        </w:rPr>
        <w:t xml:space="preserve"> </w:t>
      </w:r>
      <w:proofErr w:type="spellStart"/>
      <w:r>
        <w:rPr>
          <w:color w:val="202122"/>
          <w:sz w:val="28"/>
          <w:szCs w:val="28"/>
          <w:shd w:val="clear" w:color="auto" w:fill="FFFFFF"/>
        </w:rPr>
        <w:t>напрям</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 блек-дез-метал у </w:t>
      </w:r>
      <w:proofErr w:type="spellStart"/>
      <w:r>
        <w:rPr>
          <w:color w:val="202122"/>
          <w:sz w:val="28"/>
          <w:szCs w:val="28"/>
          <w:shd w:val="clear" w:color="auto" w:fill="FFFFFF"/>
        </w:rPr>
        <w:t>різних</w:t>
      </w:r>
      <w:proofErr w:type="spellEnd"/>
      <w:r>
        <w:rPr>
          <w:color w:val="202122"/>
          <w:sz w:val="28"/>
          <w:szCs w:val="28"/>
          <w:shd w:val="clear" w:color="auto" w:fill="FFFFFF"/>
        </w:rPr>
        <w:t xml:space="preserve"> </w:t>
      </w:r>
      <w:proofErr w:type="spellStart"/>
      <w:r>
        <w:rPr>
          <w:color w:val="202122"/>
          <w:sz w:val="28"/>
          <w:szCs w:val="28"/>
          <w:shd w:val="clear" w:color="auto" w:fill="FFFFFF"/>
        </w:rPr>
        <w:t>варіаціях</w:t>
      </w:r>
      <w:proofErr w:type="spellEnd"/>
      <w:r>
        <w:rPr>
          <w:color w:val="202122"/>
          <w:sz w:val="28"/>
          <w:szCs w:val="28"/>
          <w:shd w:val="clear" w:color="auto" w:fill="FFFFFF"/>
        </w:rPr>
        <w:t xml:space="preserve"> і </w:t>
      </w:r>
      <w:proofErr w:type="spellStart"/>
      <w:r>
        <w:rPr>
          <w:color w:val="202122"/>
          <w:sz w:val="28"/>
          <w:szCs w:val="28"/>
          <w:shd w:val="clear" w:color="auto" w:fill="FFFFFF"/>
        </w:rPr>
        <w:t>відтінках</w:t>
      </w:r>
      <w:proofErr w:type="spellEnd"/>
      <w:r>
        <w:rPr>
          <w:color w:val="202122"/>
          <w:sz w:val="28"/>
          <w:szCs w:val="28"/>
          <w:shd w:val="clear" w:color="auto" w:fill="FFFFFF"/>
        </w:rPr>
        <w:t xml:space="preserve"> </w:t>
      </w:r>
      <w:proofErr w:type="spellStart"/>
      <w:r>
        <w:rPr>
          <w:color w:val="202122"/>
          <w:sz w:val="28"/>
          <w:szCs w:val="28"/>
          <w:shd w:val="clear" w:color="auto" w:fill="FFFFFF"/>
        </w:rPr>
        <w:t>грають</w:t>
      </w:r>
      <w:proofErr w:type="spellEnd"/>
      <w:r>
        <w:rPr>
          <w:color w:val="202122"/>
          <w:sz w:val="28"/>
          <w:szCs w:val="28"/>
          <w:shd w:val="clear" w:color="auto" w:fill="FFFFFF"/>
        </w:rPr>
        <w:t>: «</w:t>
      </w:r>
      <w:proofErr w:type="spellStart"/>
      <w:r>
        <w:rPr>
          <w:color w:val="202122"/>
          <w:sz w:val="28"/>
          <w:szCs w:val="28"/>
          <w:shd w:val="clear" w:color="auto" w:fill="FFFFFF"/>
        </w:rPr>
        <w:t>Dub</w:t>
      </w:r>
      <w:proofErr w:type="spellEnd"/>
      <w:r>
        <w:rPr>
          <w:color w:val="202122"/>
          <w:sz w:val="28"/>
          <w:szCs w:val="28"/>
          <w:shd w:val="clear" w:color="auto" w:fill="FFFFFF"/>
        </w:rPr>
        <w:t> </w:t>
      </w:r>
      <w:proofErr w:type="spellStart"/>
      <w:r>
        <w:rPr>
          <w:color w:val="202122"/>
          <w:sz w:val="28"/>
          <w:szCs w:val="28"/>
          <w:shd w:val="clear" w:color="auto" w:fill="FFFFFF"/>
        </w:rPr>
        <w:t>Buk</w:t>
      </w:r>
      <w:proofErr w:type="spellEnd"/>
      <w:r>
        <w:rPr>
          <w:color w:val="202122"/>
          <w:sz w:val="28"/>
          <w:szCs w:val="28"/>
          <w:shd w:val="clear" w:color="auto" w:fill="FFFFFF"/>
        </w:rPr>
        <w:t>», «</w:t>
      </w:r>
      <w:proofErr w:type="spellStart"/>
      <w:r>
        <w:rPr>
          <w:color w:val="202122"/>
          <w:sz w:val="28"/>
          <w:szCs w:val="28"/>
          <w:shd w:val="clear" w:color="auto" w:fill="FFFFFF"/>
        </w:rPr>
        <w:t>Kroda</w:t>
      </w:r>
      <w:proofErr w:type="spellEnd"/>
      <w:r>
        <w:rPr>
          <w:color w:val="202122"/>
          <w:sz w:val="28"/>
          <w:szCs w:val="28"/>
          <w:shd w:val="clear" w:color="auto" w:fill="FFFFFF"/>
        </w:rPr>
        <w:t>», Карна «</w:t>
      </w:r>
      <w:proofErr w:type="spellStart"/>
      <w:r>
        <w:rPr>
          <w:color w:val="202122"/>
          <w:sz w:val="28"/>
          <w:szCs w:val="28"/>
          <w:shd w:val="clear" w:color="auto" w:fill="FFFFFF"/>
        </w:rPr>
        <w:t>Nokturnal</w:t>
      </w:r>
      <w:proofErr w:type="spellEnd"/>
      <w:r>
        <w:rPr>
          <w:color w:val="202122"/>
          <w:sz w:val="28"/>
          <w:szCs w:val="28"/>
          <w:shd w:val="clear" w:color="auto" w:fill="FFFFFF"/>
        </w:rPr>
        <w:t> </w:t>
      </w:r>
      <w:proofErr w:type="spellStart"/>
      <w:r>
        <w:rPr>
          <w:color w:val="202122"/>
          <w:sz w:val="28"/>
          <w:szCs w:val="28"/>
          <w:shd w:val="clear" w:color="auto" w:fill="FFFFFF"/>
        </w:rPr>
        <w:t>Mortum</w:t>
      </w:r>
      <w:proofErr w:type="spellEnd"/>
      <w:r>
        <w:rPr>
          <w:color w:val="202122"/>
          <w:sz w:val="28"/>
          <w:szCs w:val="28"/>
          <w:shd w:val="clear" w:color="auto" w:fill="FFFFFF"/>
        </w:rPr>
        <w:t>», «</w:t>
      </w:r>
      <w:proofErr w:type="spellStart"/>
      <w:r>
        <w:rPr>
          <w:color w:val="202122"/>
          <w:sz w:val="28"/>
          <w:szCs w:val="28"/>
          <w:shd w:val="clear" w:color="auto" w:fill="FFFFFF"/>
        </w:rPr>
        <w:t>Jinjer</w:t>
      </w:r>
      <w:proofErr w:type="spellEnd"/>
      <w:r>
        <w:rPr>
          <w:color w:val="202122"/>
          <w:sz w:val="28"/>
          <w:szCs w:val="28"/>
          <w:shd w:val="clear" w:color="auto" w:fill="FFFFFF"/>
        </w:rPr>
        <w:t xml:space="preserve">» та </w:t>
      </w:r>
      <w:proofErr w:type="spellStart"/>
      <w:r>
        <w:rPr>
          <w:color w:val="202122"/>
          <w:sz w:val="28"/>
          <w:szCs w:val="28"/>
          <w:shd w:val="clear" w:color="auto" w:fill="FFFFFF"/>
        </w:rPr>
        <w:t>інші</w:t>
      </w:r>
      <w:proofErr w:type="spellEnd"/>
      <w:r>
        <w:rPr>
          <w:color w:val="202122"/>
          <w:sz w:val="28"/>
          <w:szCs w:val="28"/>
          <w:shd w:val="clear" w:color="auto" w:fill="FFFFFF"/>
        </w:rPr>
        <w:t xml:space="preserve">. </w:t>
      </w:r>
      <w:proofErr w:type="spellStart"/>
      <w:r>
        <w:rPr>
          <w:color w:val="202122"/>
          <w:sz w:val="28"/>
          <w:szCs w:val="28"/>
          <w:shd w:val="clear" w:color="auto" w:fill="FFFFFF"/>
        </w:rPr>
        <w:t>Євген</w:t>
      </w:r>
      <w:proofErr w:type="spellEnd"/>
      <w:r>
        <w:rPr>
          <w:color w:val="202122"/>
          <w:sz w:val="28"/>
          <w:szCs w:val="28"/>
          <w:shd w:val="clear" w:color="auto" w:fill="FFFFFF"/>
        </w:rPr>
        <w:t xml:space="preserve"> Кучеров створив так званий «</w:t>
      </w:r>
      <w:proofErr w:type="spellStart"/>
      <w:r>
        <w:rPr>
          <w:color w:val="202122"/>
          <w:sz w:val="28"/>
          <w:szCs w:val="28"/>
          <w:shd w:val="clear" w:color="auto" w:fill="FFFFFF"/>
        </w:rPr>
        <w:t>one-man-band</w:t>
      </w:r>
      <w:proofErr w:type="spellEnd"/>
      <w:r>
        <w:rPr>
          <w:color w:val="202122"/>
          <w:sz w:val="28"/>
          <w:szCs w:val="28"/>
          <w:shd w:val="clear" w:color="auto" w:fill="FFFFFF"/>
        </w:rPr>
        <w:t xml:space="preserve">» </w:t>
      </w:r>
      <w:proofErr w:type="spellStart"/>
      <w:r>
        <w:rPr>
          <w:color w:val="202122"/>
          <w:sz w:val="28"/>
          <w:szCs w:val="28"/>
          <w:shd w:val="clear" w:color="auto" w:fill="FFFFFF"/>
        </w:rPr>
        <w:t>під</w:t>
      </w:r>
      <w:proofErr w:type="spellEnd"/>
      <w:r>
        <w:rPr>
          <w:color w:val="202122"/>
          <w:sz w:val="28"/>
          <w:szCs w:val="28"/>
          <w:shd w:val="clear" w:color="auto" w:fill="FFFFFF"/>
        </w:rPr>
        <w:t xml:space="preserve"> </w:t>
      </w:r>
      <w:proofErr w:type="spellStart"/>
      <w:r>
        <w:rPr>
          <w:color w:val="202122"/>
          <w:sz w:val="28"/>
          <w:szCs w:val="28"/>
          <w:shd w:val="clear" w:color="auto" w:fill="FFFFFF"/>
        </w:rPr>
        <w:t>назвою</w:t>
      </w:r>
      <w:proofErr w:type="spellEnd"/>
      <w:r>
        <w:rPr>
          <w:color w:val="202122"/>
          <w:sz w:val="28"/>
          <w:szCs w:val="28"/>
          <w:shd w:val="clear" w:color="auto" w:fill="FFFFFF"/>
        </w:rPr>
        <w:t xml:space="preserve"> «Чур» і </w:t>
      </w:r>
      <w:proofErr w:type="spellStart"/>
      <w:r>
        <w:rPr>
          <w:color w:val="202122"/>
          <w:sz w:val="28"/>
          <w:szCs w:val="28"/>
          <w:shd w:val="clear" w:color="auto" w:fill="FFFFFF"/>
        </w:rPr>
        <w:t>виконує</w:t>
      </w:r>
      <w:proofErr w:type="spellEnd"/>
      <w:r>
        <w:rPr>
          <w:color w:val="202122"/>
          <w:sz w:val="28"/>
          <w:szCs w:val="28"/>
          <w:shd w:val="clear" w:color="auto" w:fill="FFFFFF"/>
        </w:rPr>
        <w:t xml:space="preserve"> </w:t>
      </w:r>
      <w:proofErr w:type="spellStart"/>
      <w:r>
        <w:rPr>
          <w:color w:val="202122"/>
          <w:sz w:val="28"/>
          <w:szCs w:val="28"/>
          <w:shd w:val="clear" w:color="auto" w:fill="FFFFFF"/>
        </w:rPr>
        <w:t>паган</w:t>
      </w:r>
      <w:proofErr w:type="spellEnd"/>
      <w:r>
        <w:rPr>
          <w:color w:val="202122"/>
          <w:sz w:val="28"/>
          <w:szCs w:val="28"/>
          <w:shd w:val="clear" w:color="auto" w:fill="FFFFFF"/>
        </w:rPr>
        <w:t xml:space="preserve">-метал про </w:t>
      </w:r>
      <w:proofErr w:type="spellStart"/>
      <w:r>
        <w:rPr>
          <w:color w:val="202122"/>
          <w:sz w:val="28"/>
          <w:szCs w:val="28"/>
          <w:shd w:val="clear" w:color="auto" w:fill="FFFFFF"/>
        </w:rPr>
        <w:t>язичництво</w:t>
      </w:r>
      <w:proofErr w:type="spellEnd"/>
      <w:r>
        <w:rPr>
          <w:color w:val="202122"/>
          <w:sz w:val="28"/>
          <w:szCs w:val="28"/>
          <w:shd w:val="clear" w:color="auto" w:fill="FFFFFF"/>
        </w:rPr>
        <w:t xml:space="preserve">. </w:t>
      </w:r>
      <w:proofErr w:type="spellStart"/>
      <w:r>
        <w:rPr>
          <w:color w:val="202122"/>
          <w:sz w:val="28"/>
          <w:szCs w:val="28"/>
          <w:shd w:val="clear" w:color="auto" w:fill="FFFFFF"/>
        </w:rPr>
        <w:t>Успішними</w:t>
      </w:r>
      <w:proofErr w:type="spellEnd"/>
      <w:r>
        <w:rPr>
          <w:color w:val="202122"/>
          <w:sz w:val="28"/>
          <w:szCs w:val="28"/>
          <w:shd w:val="clear" w:color="auto" w:fill="FFFFFF"/>
        </w:rPr>
        <w:t xml:space="preserve"> </w:t>
      </w:r>
      <w:proofErr w:type="spellStart"/>
      <w:r>
        <w:rPr>
          <w:color w:val="202122"/>
          <w:sz w:val="28"/>
          <w:szCs w:val="28"/>
          <w:shd w:val="clear" w:color="auto" w:fill="FFFFFF"/>
        </w:rPr>
        <w:t>підкорювачами</w:t>
      </w:r>
      <w:proofErr w:type="spellEnd"/>
      <w:r>
        <w:rPr>
          <w:color w:val="202122"/>
          <w:sz w:val="28"/>
          <w:szCs w:val="28"/>
          <w:shd w:val="clear" w:color="auto" w:fill="FFFFFF"/>
        </w:rPr>
        <w:t xml:space="preserve"> </w:t>
      </w:r>
      <w:proofErr w:type="spellStart"/>
      <w:r>
        <w:rPr>
          <w:color w:val="202122"/>
          <w:sz w:val="28"/>
          <w:szCs w:val="28"/>
          <w:shd w:val="clear" w:color="auto" w:fill="FFFFFF"/>
        </w:rPr>
        <w:t>європейських</w:t>
      </w:r>
      <w:proofErr w:type="spellEnd"/>
      <w:r>
        <w:rPr>
          <w:color w:val="202122"/>
          <w:sz w:val="28"/>
          <w:szCs w:val="28"/>
          <w:shd w:val="clear" w:color="auto" w:fill="FFFFFF"/>
        </w:rPr>
        <w:t xml:space="preserve"> та </w:t>
      </w:r>
      <w:proofErr w:type="spellStart"/>
      <w:r>
        <w:rPr>
          <w:color w:val="202122"/>
          <w:sz w:val="28"/>
          <w:szCs w:val="28"/>
          <w:shd w:val="clear" w:color="auto" w:fill="FFFFFF"/>
        </w:rPr>
        <w:t>американських</w:t>
      </w:r>
      <w:proofErr w:type="spellEnd"/>
      <w:r>
        <w:rPr>
          <w:color w:val="202122"/>
          <w:sz w:val="28"/>
          <w:szCs w:val="28"/>
          <w:shd w:val="clear" w:color="auto" w:fill="FFFFFF"/>
        </w:rPr>
        <w:t xml:space="preserve"> сцен є </w:t>
      </w:r>
      <w:proofErr w:type="spellStart"/>
      <w:r>
        <w:rPr>
          <w:color w:val="202122"/>
          <w:sz w:val="28"/>
          <w:szCs w:val="28"/>
          <w:shd w:val="clear" w:color="auto" w:fill="FFFFFF"/>
        </w:rPr>
        <w:t>київські</w:t>
      </w:r>
      <w:proofErr w:type="spellEnd"/>
      <w:r>
        <w:rPr>
          <w:color w:val="202122"/>
          <w:sz w:val="28"/>
          <w:szCs w:val="28"/>
          <w:shd w:val="clear" w:color="auto" w:fill="FFFFFF"/>
        </w:rPr>
        <w:t xml:space="preserve"> «</w:t>
      </w:r>
      <w:proofErr w:type="spellStart"/>
      <w:r>
        <w:rPr>
          <w:color w:val="202122"/>
          <w:sz w:val="28"/>
          <w:szCs w:val="28"/>
          <w:shd w:val="clear" w:color="auto" w:fill="FFFFFF"/>
        </w:rPr>
        <w:t>Stoned</w:t>
      </w:r>
      <w:proofErr w:type="spellEnd"/>
      <w:r>
        <w:rPr>
          <w:color w:val="202122"/>
          <w:sz w:val="28"/>
          <w:szCs w:val="28"/>
          <w:shd w:val="clear" w:color="auto" w:fill="FFFFFF"/>
        </w:rPr>
        <w:t> </w:t>
      </w:r>
      <w:proofErr w:type="spellStart"/>
      <w:r>
        <w:rPr>
          <w:color w:val="202122"/>
          <w:sz w:val="28"/>
          <w:szCs w:val="28"/>
          <w:shd w:val="clear" w:color="auto" w:fill="FFFFFF"/>
        </w:rPr>
        <w:t>Jesus</w:t>
      </w:r>
      <w:proofErr w:type="spellEnd"/>
      <w:r>
        <w:rPr>
          <w:color w:val="202122"/>
          <w:sz w:val="28"/>
          <w:szCs w:val="28"/>
          <w:shd w:val="clear" w:color="auto" w:fill="FFFFFF"/>
        </w:rPr>
        <w:t xml:space="preserve">» та </w:t>
      </w:r>
      <w:proofErr w:type="spellStart"/>
      <w:r>
        <w:rPr>
          <w:color w:val="202122"/>
          <w:sz w:val="28"/>
          <w:szCs w:val="28"/>
          <w:shd w:val="clear" w:color="auto" w:fill="FFFFFF"/>
        </w:rPr>
        <w:t>донецькі</w:t>
      </w:r>
      <w:proofErr w:type="spellEnd"/>
      <w:r>
        <w:rPr>
          <w:color w:val="202122"/>
          <w:sz w:val="28"/>
          <w:szCs w:val="28"/>
          <w:shd w:val="clear" w:color="auto" w:fill="FFFFFF"/>
        </w:rPr>
        <w:t xml:space="preserve"> «SINOPTIK».</w:t>
      </w:r>
    </w:p>
    <w:p w14:paraId="4DDF44D7"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В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34-38</w:t>
      </w:r>
      <w:proofErr w:type="gramEnd"/>
      <w:r>
        <w:rPr>
          <w:b/>
          <w:bCs/>
          <w:color w:val="202122"/>
          <w:sz w:val="28"/>
          <w:szCs w:val="28"/>
          <w:shd w:val="clear" w:color="auto" w:fill="FFFFFF"/>
        </w:rPr>
        <w:t xml:space="preserve">): </w:t>
      </w:r>
      <w:proofErr w:type="spellStart"/>
      <w:r>
        <w:rPr>
          <w:b/>
          <w:bCs/>
          <w:color w:val="202122"/>
          <w:sz w:val="28"/>
          <w:szCs w:val="28"/>
          <w:shd w:val="clear" w:color="auto" w:fill="FFFFFF"/>
        </w:rPr>
        <w:t>Українське</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інді</w:t>
      </w:r>
      <w:proofErr w:type="spellEnd"/>
    </w:p>
    <w:p w14:paraId="0960B95C"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У 2010-х роках в </w:t>
      </w:r>
      <w:proofErr w:type="spellStart"/>
      <w:r>
        <w:rPr>
          <w:color w:val="202122"/>
          <w:sz w:val="28"/>
          <w:szCs w:val="28"/>
          <w:shd w:val="clear" w:color="auto" w:fill="FFFFFF"/>
        </w:rPr>
        <w:t>Україні</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музиканти</w:t>
      </w:r>
      <w:proofErr w:type="spellEnd"/>
      <w:r>
        <w:rPr>
          <w:color w:val="202122"/>
          <w:sz w:val="28"/>
          <w:szCs w:val="28"/>
          <w:shd w:val="clear" w:color="auto" w:fill="FFFFFF"/>
        </w:rPr>
        <w:t xml:space="preserve"> почали </w:t>
      </w:r>
      <w:proofErr w:type="spellStart"/>
      <w:r>
        <w:rPr>
          <w:color w:val="202122"/>
          <w:sz w:val="28"/>
          <w:szCs w:val="28"/>
          <w:shd w:val="clear" w:color="auto" w:fill="FFFFFF"/>
        </w:rPr>
        <w:t>серйозно</w:t>
      </w:r>
      <w:proofErr w:type="spellEnd"/>
      <w:r>
        <w:rPr>
          <w:color w:val="202122"/>
          <w:sz w:val="28"/>
          <w:szCs w:val="28"/>
          <w:shd w:val="clear" w:color="auto" w:fill="FFFFFF"/>
        </w:rPr>
        <w:t xml:space="preserve"> </w:t>
      </w:r>
      <w:proofErr w:type="spellStart"/>
      <w:r>
        <w:rPr>
          <w:color w:val="202122"/>
          <w:sz w:val="28"/>
          <w:szCs w:val="28"/>
          <w:shd w:val="clear" w:color="auto" w:fill="FFFFFF"/>
        </w:rPr>
        <w:t>освоювати</w:t>
      </w:r>
      <w:proofErr w:type="spellEnd"/>
      <w:r>
        <w:rPr>
          <w:color w:val="202122"/>
          <w:sz w:val="28"/>
          <w:szCs w:val="28"/>
          <w:shd w:val="clear" w:color="auto" w:fill="FFFFFF"/>
        </w:rPr>
        <w:t xml:space="preserve"> </w:t>
      </w:r>
      <w:proofErr w:type="spellStart"/>
      <w:r>
        <w:rPr>
          <w:color w:val="202122"/>
          <w:sz w:val="28"/>
          <w:szCs w:val="28"/>
          <w:shd w:val="clear" w:color="auto" w:fill="FFFFFF"/>
        </w:rPr>
        <w:t>новий</w:t>
      </w:r>
      <w:proofErr w:type="spellEnd"/>
      <w:r>
        <w:rPr>
          <w:color w:val="202122"/>
          <w:sz w:val="28"/>
          <w:szCs w:val="28"/>
          <w:shd w:val="clear" w:color="auto" w:fill="FFFFFF"/>
        </w:rPr>
        <w:t xml:space="preserve"> жанр – </w:t>
      </w:r>
      <w:proofErr w:type="spellStart"/>
      <w:r>
        <w:rPr>
          <w:color w:val="202122"/>
          <w:sz w:val="28"/>
          <w:szCs w:val="28"/>
          <w:shd w:val="clear" w:color="auto" w:fill="FFFFFF"/>
        </w:rPr>
        <w:t>indie</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музику</w:t>
      </w:r>
      <w:proofErr w:type="spellEnd"/>
      <w:r>
        <w:rPr>
          <w:color w:val="202122"/>
          <w:sz w:val="28"/>
          <w:szCs w:val="28"/>
          <w:shd w:val="clear" w:color="auto" w:fill="FFFFFF"/>
        </w:rPr>
        <w:t xml:space="preserve">. У </w:t>
      </w:r>
      <w:proofErr w:type="spellStart"/>
      <w:r>
        <w:rPr>
          <w:color w:val="202122"/>
          <w:sz w:val="28"/>
          <w:szCs w:val="28"/>
          <w:shd w:val="clear" w:color="auto" w:fill="FFFFFF"/>
        </w:rPr>
        <w:t>цьому</w:t>
      </w:r>
      <w:proofErr w:type="spellEnd"/>
      <w:r>
        <w:rPr>
          <w:color w:val="202122"/>
          <w:sz w:val="28"/>
          <w:szCs w:val="28"/>
          <w:shd w:val="clear" w:color="auto" w:fill="FFFFFF"/>
        </w:rPr>
        <w:t xml:space="preserve"> </w:t>
      </w:r>
      <w:proofErr w:type="spellStart"/>
      <w:r>
        <w:rPr>
          <w:color w:val="202122"/>
          <w:sz w:val="28"/>
          <w:szCs w:val="28"/>
          <w:shd w:val="clear" w:color="auto" w:fill="FFFFFF"/>
        </w:rPr>
        <w:t>стилі</w:t>
      </w:r>
      <w:proofErr w:type="spellEnd"/>
      <w:r>
        <w:rPr>
          <w:color w:val="202122"/>
          <w:sz w:val="28"/>
          <w:szCs w:val="28"/>
          <w:shd w:val="clear" w:color="auto" w:fill="FFFFFF"/>
        </w:rPr>
        <w:t xml:space="preserve"> </w:t>
      </w:r>
      <w:proofErr w:type="spellStart"/>
      <w:r>
        <w:rPr>
          <w:color w:val="202122"/>
          <w:sz w:val="28"/>
          <w:szCs w:val="28"/>
          <w:shd w:val="clear" w:color="auto" w:fill="FFFFFF"/>
        </w:rPr>
        <w:t>грає</w:t>
      </w:r>
      <w:proofErr w:type="spellEnd"/>
      <w:r>
        <w:rPr>
          <w:color w:val="202122"/>
          <w:sz w:val="28"/>
          <w:szCs w:val="28"/>
          <w:shd w:val="clear" w:color="auto" w:fill="FFFFFF"/>
        </w:rPr>
        <w:t xml:space="preserve"> «</w:t>
      </w:r>
      <w:proofErr w:type="spellStart"/>
      <w:r>
        <w:rPr>
          <w:color w:val="202122"/>
          <w:sz w:val="28"/>
          <w:szCs w:val="28"/>
          <w:shd w:val="clear" w:color="auto" w:fill="FFFFFF"/>
        </w:rPr>
        <w:t>Zapaska</w:t>
      </w:r>
      <w:proofErr w:type="spellEnd"/>
      <w:r>
        <w:rPr>
          <w:color w:val="202122"/>
          <w:sz w:val="28"/>
          <w:szCs w:val="28"/>
          <w:shd w:val="clear" w:color="auto" w:fill="FFFFFF"/>
        </w:rPr>
        <w:t>», «The </w:t>
      </w:r>
      <w:proofErr w:type="spellStart"/>
      <w:r>
        <w:rPr>
          <w:color w:val="202122"/>
          <w:sz w:val="28"/>
          <w:szCs w:val="28"/>
          <w:shd w:val="clear" w:color="auto" w:fill="FFFFFF"/>
        </w:rPr>
        <w:t>Elephants</w:t>
      </w:r>
      <w:proofErr w:type="spellEnd"/>
      <w:r>
        <w:rPr>
          <w:color w:val="202122"/>
          <w:sz w:val="28"/>
          <w:szCs w:val="28"/>
          <w:shd w:val="clear" w:color="auto" w:fill="FFFFFF"/>
        </w:rPr>
        <w:t>», «</w:t>
      </w:r>
      <w:proofErr w:type="spellStart"/>
      <w:r>
        <w:rPr>
          <w:color w:val="202122"/>
          <w:sz w:val="28"/>
          <w:szCs w:val="28"/>
          <w:shd w:val="clear" w:color="auto" w:fill="FFFFFF"/>
        </w:rPr>
        <w:t>Vivienne</w:t>
      </w:r>
      <w:proofErr w:type="spellEnd"/>
      <w:r>
        <w:rPr>
          <w:color w:val="202122"/>
          <w:sz w:val="28"/>
          <w:szCs w:val="28"/>
          <w:shd w:val="clear" w:color="auto" w:fill="FFFFFF"/>
        </w:rPr>
        <w:t> </w:t>
      </w:r>
      <w:proofErr w:type="spellStart"/>
      <w:r>
        <w:rPr>
          <w:color w:val="202122"/>
          <w:sz w:val="28"/>
          <w:szCs w:val="28"/>
          <w:shd w:val="clear" w:color="auto" w:fill="FFFFFF"/>
        </w:rPr>
        <w:t>Mort</w:t>
      </w:r>
      <w:proofErr w:type="spellEnd"/>
      <w:r>
        <w:rPr>
          <w:color w:val="202122"/>
          <w:sz w:val="28"/>
          <w:szCs w:val="28"/>
          <w:shd w:val="clear" w:color="auto" w:fill="FFFFFF"/>
        </w:rPr>
        <w:t xml:space="preserve">» </w:t>
      </w:r>
      <w:proofErr w:type="spellStart"/>
      <w:r>
        <w:rPr>
          <w:color w:val="202122"/>
          <w:sz w:val="28"/>
          <w:szCs w:val="28"/>
          <w:shd w:val="clear" w:color="auto" w:fill="FFFFFF"/>
        </w:rPr>
        <w:t>колишній</w:t>
      </w:r>
      <w:proofErr w:type="spellEnd"/>
      <w:r>
        <w:rPr>
          <w:color w:val="202122"/>
          <w:sz w:val="28"/>
          <w:szCs w:val="28"/>
          <w:shd w:val="clear" w:color="auto" w:fill="FFFFFF"/>
        </w:rPr>
        <w:t xml:space="preserve"> </w:t>
      </w:r>
      <w:proofErr w:type="spellStart"/>
      <w:r>
        <w:rPr>
          <w:color w:val="202122"/>
          <w:sz w:val="28"/>
          <w:szCs w:val="28"/>
          <w:shd w:val="clear" w:color="auto" w:fill="FFFFFF"/>
        </w:rPr>
        <w:t>клавішник</w:t>
      </w:r>
      <w:proofErr w:type="spellEnd"/>
      <w:r>
        <w:rPr>
          <w:color w:val="202122"/>
          <w:sz w:val="28"/>
          <w:szCs w:val="28"/>
          <w:shd w:val="clear" w:color="auto" w:fill="FFFFFF"/>
        </w:rPr>
        <w:t xml:space="preserve"> «Океану Ельзи» «</w:t>
      </w:r>
      <w:proofErr w:type="spellStart"/>
      <w:r>
        <w:rPr>
          <w:color w:val="202122"/>
          <w:sz w:val="28"/>
          <w:szCs w:val="28"/>
          <w:shd w:val="clear" w:color="auto" w:fill="FFFFFF"/>
        </w:rPr>
        <w:t>Pianoбой</w:t>
      </w:r>
      <w:proofErr w:type="spellEnd"/>
      <w:r>
        <w:rPr>
          <w:color w:val="202122"/>
          <w:sz w:val="28"/>
          <w:szCs w:val="28"/>
          <w:shd w:val="clear" w:color="auto" w:fill="FFFFFF"/>
        </w:rPr>
        <w:t xml:space="preserve">». </w:t>
      </w:r>
    </w:p>
    <w:p w14:paraId="5EB3BC50"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Новаторським</w:t>
      </w:r>
      <w:proofErr w:type="spellEnd"/>
      <w:r>
        <w:rPr>
          <w:color w:val="202122"/>
          <w:sz w:val="28"/>
          <w:szCs w:val="28"/>
          <w:shd w:val="clear" w:color="auto" w:fill="FFFFFF"/>
        </w:rPr>
        <w:t xml:space="preserve"> та </w:t>
      </w:r>
      <w:proofErr w:type="spellStart"/>
      <w:r>
        <w:rPr>
          <w:color w:val="202122"/>
          <w:sz w:val="28"/>
          <w:szCs w:val="28"/>
          <w:shd w:val="clear" w:color="auto" w:fill="FFFFFF"/>
        </w:rPr>
        <w:t>незвичним</w:t>
      </w:r>
      <w:proofErr w:type="spellEnd"/>
      <w:r>
        <w:rPr>
          <w:color w:val="202122"/>
          <w:sz w:val="28"/>
          <w:szCs w:val="28"/>
          <w:shd w:val="clear" w:color="auto" w:fill="FFFFFF"/>
        </w:rPr>
        <w:t xml:space="preserve"> для </w:t>
      </w:r>
      <w:proofErr w:type="spellStart"/>
      <w:r>
        <w:rPr>
          <w:color w:val="202122"/>
          <w:sz w:val="28"/>
          <w:szCs w:val="28"/>
          <w:shd w:val="clear" w:color="auto" w:fill="FFFFFF"/>
        </w:rPr>
        <w:t>звичайного</w:t>
      </w:r>
      <w:proofErr w:type="spellEnd"/>
      <w:r>
        <w:rPr>
          <w:color w:val="202122"/>
          <w:sz w:val="28"/>
          <w:szCs w:val="28"/>
          <w:shd w:val="clear" w:color="auto" w:fill="FFFFFF"/>
        </w:rPr>
        <w:t xml:space="preserve"> слухача є </w:t>
      </w:r>
      <w:proofErr w:type="spellStart"/>
      <w:r>
        <w:rPr>
          <w:color w:val="202122"/>
          <w:sz w:val="28"/>
          <w:szCs w:val="28"/>
          <w:shd w:val="clear" w:color="auto" w:fill="FFFFFF"/>
        </w:rPr>
        <w:t>музика</w:t>
      </w:r>
      <w:proofErr w:type="spellEnd"/>
      <w:r>
        <w:rPr>
          <w:color w:val="202122"/>
          <w:sz w:val="28"/>
          <w:szCs w:val="28"/>
          <w:shd w:val="clear" w:color="auto" w:fill="FFFFFF"/>
        </w:rPr>
        <w:t xml:space="preserve"> гурту «</w:t>
      </w:r>
      <w:proofErr w:type="spellStart"/>
      <w:r>
        <w:rPr>
          <w:color w:val="202122"/>
          <w:sz w:val="28"/>
          <w:szCs w:val="28"/>
          <w:shd w:val="clear" w:color="auto" w:fill="FFFFFF"/>
        </w:rPr>
        <w:t>ДахаБраха</w:t>
      </w:r>
      <w:proofErr w:type="spellEnd"/>
      <w:r>
        <w:rPr>
          <w:color w:val="202122"/>
          <w:sz w:val="28"/>
          <w:szCs w:val="28"/>
          <w:shd w:val="clear" w:color="auto" w:fill="FFFFFF"/>
        </w:rPr>
        <w:t xml:space="preserve">», </w:t>
      </w:r>
      <w:proofErr w:type="spellStart"/>
      <w:r>
        <w:rPr>
          <w:color w:val="202122"/>
          <w:sz w:val="28"/>
          <w:szCs w:val="28"/>
          <w:shd w:val="clear" w:color="auto" w:fill="FFFFFF"/>
        </w:rPr>
        <w:t>який</w:t>
      </w:r>
      <w:proofErr w:type="spellEnd"/>
      <w:r>
        <w:rPr>
          <w:color w:val="202122"/>
          <w:sz w:val="28"/>
          <w:szCs w:val="28"/>
          <w:shd w:val="clear" w:color="auto" w:fill="FFFFFF"/>
        </w:rPr>
        <w:t xml:space="preserve"> </w:t>
      </w:r>
      <w:proofErr w:type="spellStart"/>
      <w:r>
        <w:rPr>
          <w:color w:val="202122"/>
          <w:sz w:val="28"/>
          <w:szCs w:val="28"/>
          <w:shd w:val="clear" w:color="auto" w:fill="FFFFFF"/>
        </w:rPr>
        <w:t>виріс</w:t>
      </w:r>
      <w:proofErr w:type="spellEnd"/>
      <w:r>
        <w:rPr>
          <w:color w:val="202122"/>
          <w:sz w:val="28"/>
          <w:szCs w:val="28"/>
          <w:shd w:val="clear" w:color="auto" w:fill="FFFFFF"/>
        </w:rPr>
        <w:t xml:space="preserve"> на </w:t>
      </w:r>
      <w:proofErr w:type="spellStart"/>
      <w:r>
        <w:rPr>
          <w:color w:val="202122"/>
          <w:sz w:val="28"/>
          <w:szCs w:val="28"/>
          <w:shd w:val="clear" w:color="auto" w:fill="FFFFFF"/>
        </w:rPr>
        <w:t>основі</w:t>
      </w:r>
      <w:proofErr w:type="spellEnd"/>
      <w:r>
        <w:rPr>
          <w:color w:val="202122"/>
          <w:sz w:val="28"/>
          <w:szCs w:val="28"/>
          <w:shd w:val="clear" w:color="auto" w:fill="FFFFFF"/>
        </w:rPr>
        <w:t xml:space="preserve"> </w:t>
      </w:r>
      <w:proofErr w:type="spellStart"/>
      <w:r>
        <w:rPr>
          <w:color w:val="202122"/>
          <w:sz w:val="28"/>
          <w:szCs w:val="28"/>
          <w:shd w:val="clear" w:color="auto" w:fill="FFFFFF"/>
        </w:rPr>
        <w:t>київського</w:t>
      </w:r>
      <w:proofErr w:type="spellEnd"/>
      <w:r>
        <w:rPr>
          <w:color w:val="202122"/>
          <w:sz w:val="28"/>
          <w:szCs w:val="28"/>
          <w:shd w:val="clear" w:color="auto" w:fill="FFFFFF"/>
        </w:rPr>
        <w:t xml:space="preserve"> </w:t>
      </w:r>
      <w:proofErr w:type="spellStart"/>
      <w:r>
        <w:rPr>
          <w:color w:val="202122"/>
          <w:sz w:val="28"/>
          <w:szCs w:val="28"/>
          <w:shd w:val="clear" w:color="auto" w:fill="FFFFFF"/>
        </w:rPr>
        <w:t>експериментального</w:t>
      </w:r>
      <w:proofErr w:type="spellEnd"/>
      <w:r>
        <w:rPr>
          <w:color w:val="202122"/>
          <w:sz w:val="28"/>
          <w:szCs w:val="28"/>
          <w:shd w:val="clear" w:color="auto" w:fill="FFFFFF"/>
        </w:rPr>
        <w:t xml:space="preserve"> театру «</w:t>
      </w:r>
      <w:proofErr w:type="spellStart"/>
      <w:r>
        <w:rPr>
          <w:color w:val="202122"/>
          <w:sz w:val="28"/>
          <w:szCs w:val="28"/>
          <w:shd w:val="clear" w:color="auto" w:fill="FFFFFF"/>
        </w:rPr>
        <w:t>Дах</w:t>
      </w:r>
      <w:proofErr w:type="spellEnd"/>
      <w:r>
        <w:rPr>
          <w:color w:val="202122"/>
          <w:sz w:val="28"/>
          <w:szCs w:val="28"/>
          <w:shd w:val="clear" w:color="auto" w:fill="FFFFFF"/>
        </w:rPr>
        <w:t xml:space="preserve">». </w:t>
      </w:r>
      <w:proofErr w:type="spellStart"/>
      <w:r>
        <w:rPr>
          <w:color w:val="202122"/>
          <w:sz w:val="28"/>
          <w:szCs w:val="28"/>
          <w:shd w:val="clear" w:color="auto" w:fill="FFFFFF"/>
        </w:rPr>
        <w:t>Проте</w:t>
      </w:r>
      <w:proofErr w:type="spellEnd"/>
      <w:r>
        <w:rPr>
          <w:color w:val="202122"/>
          <w:sz w:val="28"/>
          <w:szCs w:val="28"/>
          <w:shd w:val="clear" w:color="auto" w:fill="FFFFFF"/>
        </w:rPr>
        <w:t xml:space="preserve"> зараз «</w:t>
      </w:r>
      <w:proofErr w:type="spellStart"/>
      <w:r>
        <w:rPr>
          <w:color w:val="202122"/>
          <w:sz w:val="28"/>
          <w:szCs w:val="28"/>
          <w:shd w:val="clear" w:color="auto" w:fill="FFFFFF"/>
        </w:rPr>
        <w:t>ДахаБраха</w:t>
      </w:r>
      <w:proofErr w:type="spellEnd"/>
      <w:r>
        <w:rPr>
          <w:color w:val="202122"/>
          <w:sz w:val="28"/>
          <w:szCs w:val="28"/>
          <w:shd w:val="clear" w:color="auto" w:fill="FFFFFF"/>
        </w:rPr>
        <w:t xml:space="preserve">» є </w:t>
      </w: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популярним</w:t>
      </w:r>
      <w:proofErr w:type="spellEnd"/>
      <w:r>
        <w:rPr>
          <w:color w:val="202122"/>
          <w:sz w:val="28"/>
          <w:szCs w:val="28"/>
          <w:shd w:val="clear" w:color="auto" w:fill="FFFFFF"/>
        </w:rPr>
        <w:t xml:space="preserve"> гуртом, особливо за кордоном. Вони </w:t>
      </w:r>
      <w:proofErr w:type="spellStart"/>
      <w:r>
        <w:rPr>
          <w:color w:val="202122"/>
          <w:sz w:val="28"/>
          <w:szCs w:val="28"/>
          <w:shd w:val="clear" w:color="auto" w:fill="FFFFFF"/>
        </w:rPr>
        <w:t>їздять</w:t>
      </w:r>
      <w:proofErr w:type="spellEnd"/>
      <w:r>
        <w:rPr>
          <w:color w:val="202122"/>
          <w:sz w:val="28"/>
          <w:szCs w:val="28"/>
          <w:shd w:val="clear" w:color="auto" w:fill="FFFFFF"/>
        </w:rPr>
        <w:t xml:space="preserve"> турами по </w:t>
      </w:r>
      <w:proofErr w:type="spellStart"/>
      <w:r>
        <w:rPr>
          <w:color w:val="202122"/>
          <w:sz w:val="28"/>
          <w:szCs w:val="28"/>
          <w:shd w:val="clear" w:color="auto" w:fill="FFFFFF"/>
        </w:rPr>
        <w:t>малим</w:t>
      </w:r>
      <w:proofErr w:type="spellEnd"/>
      <w:r>
        <w:rPr>
          <w:color w:val="202122"/>
          <w:sz w:val="28"/>
          <w:szCs w:val="28"/>
          <w:shd w:val="clear" w:color="auto" w:fill="FFFFFF"/>
        </w:rPr>
        <w:t xml:space="preserve"> </w:t>
      </w:r>
      <w:proofErr w:type="spellStart"/>
      <w:r>
        <w:rPr>
          <w:color w:val="202122"/>
          <w:sz w:val="28"/>
          <w:szCs w:val="28"/>
          <w:shd w:val="clear" w:color="auto" w:fill="FFFFFF"/>
        </w:rPr>
        <w:t>містечкам</w:t>
      </w:r>
      <w:proofErr w:type="spellEnd"/>
      <w:r>
        <w:rPr>
          <w:color w:val="202122"/>
          <w:sz w:val="28"/>
          <w:szCs w:val="28"/>
          <w:shd w:val="clear" w:color="auto" w:fill="FFFFFF"/>
        </w:rPr>
        <w:t xml:space="preserve"> </w:t>
      </w:r>
      <w:proofErr w:type="spellStart"/>
      <w:r>
        <w:rPr>
          <w:color w:val="202122"/>
          <w:sz w:val="28"/>
          <w:szCs w:val="28"/>
          <w:shd w:val="clear" w:color="auto" w:fill="FFFFFF"/>
        </w:rPr>
        <w:t>Європи</w:t>
      </w:r>
      <w:proofErr w:type="spellEnd"/>
      <w:r>
        <w:rPr>
          <w:color w:val="202122"/>
          <w:sz w:val="28"/>
          <w:szCs w:val="28"/>
          <w:shd w:val="clear" w:color="auto" w:fill="FFFFFF"/>
        </w:rPr>
        <w:t xml:space="preserve">, США та </w:t>
      </w:r>
      <w:proofErr w:type="spellStart"/>
      <w:r>
        <w:rPr>
          <w:color w:val="202122"/>
          <w:sz w:val="28"/>
          <w:szCs w:val="28"/>
          <w:shd w:val="clear" w:color="auto" w:fill="FFFFFF"/>
        </w:rPr>
        <w:t>Канади</w:t>
      </w:r>
      <w:proofErr w:type="spellEnd"/>
      <w:r>
        <w:rPr>
          <w:color w:val="202122"/>
          <w:sz w:val="28"/>
          <w:szCs w:val="28"/>
          <w:shd w:val="clear" w:color="auto" w:fill="FFFFFF"/>
        </w:rPr>
        <w:t xml:space="preserve"> – </w:t>
      </w:r>
      <w:proofErr w:type="spellStart"/>
      <w:r>
        <w:rPr>
          <w:color w:val="202122"/>
          <w:sz w:val="28"/>
          <w:szCs w:val="28"/>
          <w:shd w:val="clear" w:color="auto" w:fill="FFFFFF"/>
        </w:rPr>
        <w:t>що</w:t>
      </w:r>
      <w:proofErr w:type="spellEnd"/>
      <w:r>
        <w:rPr>
          <w:color w:val="202122"/>
          <w:sz w:val="28"/>
          <w:szCs w:val="28"/>
          <w:shd w:val="clear" w:color="auto" w:fill="FFFFFF"/>
        </w:rPr>
        <w:t xml:space="preserve"> не </w:t>
      </w:r>
      <w:proofErr w:type="spellStart"/>
      <w:r>
        <w:rPr>
          <w:color w:val="202122"/>
          <w:sz w:val="28"/>
          <w:szCs w:val="28"/>
          <w:shd w:val="clear" w:color="auto" w:fill="FFFFFF"/>
        </w:rPr>
        <w:t>завжди</w:t>
      </w:r>
      <w:proofErr w:type="spellEnd"/>
      <w:r>
        <w:rPr>
          <w:color w:val="202122"/>
          <w:sz w:val="28"/>
          <w:szCs w:val="28"/>
          <w:shd w:val="clear" w:color="auto" w:fill="FFFFFF"/>
        </w:rPr>
        <w:t xml:space="preserve"> </w:t>
      </w:r>
      <w:proofErr w:type="spellStart"/>
      <w:r>
        <w:rPr>
          <w:color w:val="202122"/>
          <w:sz w:val="28"/>
          <w:szCs w:val="28"/>
          <w:shd w:val="clear" w:color="auto" w:fill="FFFFFF"/>
        </w:rPr>
        <w:t>можуть</w:t>
      </w:r>
      <w:proofErr w:type="spellEnd"/>
      <w:r>
        <w:rPr>
          <w:color w:val="202122"/>
          <w:sz w:val="28"/>
          <w:szCs w:val="28"/>
          <w:shd w:val="clear" w:color="auto" w:fill="FFFFFF"/>
        </w:rPr>
        <w:t xml:space="preserve"> </w:t>
      </w:r>
      <w:proofErr w:type="spellStart"/>
      <w:r>
        <w:rPr>
          <w:color w:val="202122"/>
          <w:sz w:val="28"/>
          <w:szCs w:val="28"/>
          <w:shd w:val="clear" w:color="auto" w:fill="FFFFFF"/>
        </w:rPr>
        <w:t>собі</w:t>
      </w:r>
      <w:proofErr w:type="spellEnd"/>
      <w:r>
        <w:rPr>
          <w:color w:val="202122"/>
          <w:sz w:val="28"/>
          <w:szCs w:val="28"/>
          <w:shd w:val="clear" w:color="auto" w:fill="FFFFFF"/>
        </w:rPr>
        <w:t xml:space="preserve"> </w:t>
      </w:r>
      <w:proofErr w:type="spellStart"/>
      <w:r>
        <w:rPr>
          <w:color w:val="202122"/>
          <w:sz w:val="28"/>
          <w:szCs w:val="28"/>
          <w:shd w:val="clear" w:color="auto" w:fill="FFFFFF"/>
        </w:rPr>
        <w:t>дозволити</w:t>
      </w:r>
      <w:proofErr w:type="spellEnd"/>
      <w:r>
        <w:rPr>
          <w:color w:val="202122"/>
          <w:sz w:val="28"/>
          <w:szCs w:val="28"/>
          <w:shd w:val="clear" w:color="auto" w:fill="FFFFFF"/>
        </w:rPr>
        <w:t xml:space="preserve"> </w:t>
      </w:r>
      <w:proofErr w:type="spellStart"/>
      <w:r>
        <w:rPr>
          <w:color w:val="202122"/>
          <w:sz w:val="28"/>
          <w:szCs w:val="28"/>
          <w:shd w:val="clear" w:color="auto" w:fill="FFFFFF"/>
        </w:rPr>
        <w:t>розкручені</w:t>
      </w:r>
      <w:proofErr w:type="spellEnd"/>
      <w:r>
        <w:rPr>
          <w:color w:val="202122"/>
          <w:sz w:val="28"/>
          <w:szCs w:val="28"/>
          <w:shd w:val="clear" w:color="auto" w:fill="FFFFFF"/>
        </w:rPr>
        <w:t xml:space="preserve"> </w:t>
      </w:r>
      <w:proofErr w:type="spellStart"/>
      <w:r>
        <w:rPr>
          <w:color w:val="202122"/>
          <w:sz w:val="28"/>
          <w:szCs w:val="28"/>
          <w:shd w:val="clear" w:color="auto" w:fill="FFFFFF"/>
        </w:rPr>
        <w:t>західні</w:t>
      </w:r>
      <w:proofErr w:type="spellEnd"/>
      <w:r>
        <w:rPr>
          <w:color w:val="202122"/>
          <w:sz w:val="28"/>
          <w:szCs w:val="28"/>
          <w:shd w:val="clear" w:color="auto" w:fill="FFFFFF"/>
        </w:rPr>
        <w:t xml:space="preserve"> гурти. </w:t>
      </w:r>
    </w:p>
    <w:p w14:paraId="304C2440"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39-41</w:t>
      </w:r>
      <w:proofErr w:type="gramEnd"/>
      <w:r>
        <w:rPr>
          <w:b/>
          <w:bCs/>
          <w:color w:val="202122"/>
          <w:sz w:val="28"/>
          <w:szCs w:val="28"/>
          <w:shd w:val="clear" w:color="auto" w:fill="FFFFFF"/>
        </w:rPr>
        <w:t>):</w:t>
      </w:r>
      <w:r>
        <w:rPr>
          <w:color w:val="202122"/>
          <w:sz w:val="28"/>
          <w:szCs w:val="28"/>
          <w:shd w:val="clear" w:color="auto" w:fill="FFFFFF"/>
        </w:rPr>
        <w:t> </w:t>
      </w:r>
      <w:proofErr w:type="spellStart"/>
      <w:r>
        <w:rPr>
          <w:b/>
          <w:bCs/>
          <w:color w:val="202122"/>
          <w:sz w:val="28"/>
          <w:szCs w:val="28"/>
          <w:shd w:val="clear" w:color="auto" w:fill="FFFFFF"/>
        </w:rPr>
        <w:t>Українське</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кантрі</w:t>
      </w:r>
      <w:proofErr w:type="spellEnd"/>
    </w:p>
    <w:p w14:paraId="74178742"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Доволі</w:t>
      </w:r>
      <w:proofErr w:type="spellEnd"/>
      <w:r>
        <w:rPr>
          <w:color w:val="202122"/>
          <w:sz w:val="28"/>
          <w:szCs w:val="28"/>
          <w:shd w:val="clear" w:color="auto" w:fill="FFFFFF"/>
        </w:rPr>
        <w:t xml:space="preserve"> </w:t>
      </w:r>
      <w:proofErr w:type="spellStart"/>
      <w:r>
        <w:rPr>
          <w:color w:val="202122"/>
          <w:sz w:val="28"/>
          <w:szCs w:val="28"/>
          <w:shd w:val="clear" w:color="auto" w:fill="FFFFFF"/>
        </w:rPr>
        <w:t>винятковим</w:t>
      </w:r>
      <w:proofErr w:type="spellEnd"/>
      <w:r>
        <w:rPr>
          <w:color w:val="202122"/>
          <w:sz w:val="28"/>
          <w:szCs w:val="28"/>
          <w:shd w:val="clear" w:color="auto" w:fill="FFFFFF"/>
        </w:rPr>
        <w:t xml:space="preserve"> є для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сцени</w:t>
      </w:r>
      <w:proofErr w:type="spellEnd"/>
      <w:r>
        <w:rPr>
          <w:color w:val="202122"/>
          <w:sz w:val="28"/>
          <w:szCs w:val="28"/>
          <w:shd w:val="clear" w:color="auto" w:fill="FFFFFF"/>
        </w:rPr>
        <w:t xml:space="preserve"> </w:t>
      </w:r>
      <w:proofErr w:type="spellStart"/>
      <w:r>
        <w:rPr>
          <w:color w:val="202122"/>
          <w:sz w:val="28"/>
          <w:szCs w:val="28"/>
          <w:shd w:val="clear" w:color="auto" w:fill="FFFFFF"/>
        </w:rPr>
        <w:t>кантрі</w:t>
      </w:r>
      <w:proofErr w:type="spellEnd"/>
      <w:r>
        <w:rPr>
          <w:color w:val="202122"/>
          <w:sz w:val="28"/>
          <w:szCs w:val="28"/>
          <w:shd w:val="clear" w:color="auto" w:fill="FFFFFF"/>
        </w:rPr>
        <w:t xml:space="preserve">, </w:t>
      </w:r>
      <w:proofErr w:type="spellStart"/>
      <w:r>
        <w:rPr>
          <w:color w:val="202122"/>
          <w:sz w:val="28"/>
          <w:szCs w:val="28"/>
          <w:shd w:val="clear" w:color="auto" w:fill="FFFFFF"/>
        </w:rPr>
        <w:t>дарк-кантрі</w:t>
      </w:r>
      <w:proofErr w:type="spellEnd"/>
      <w:r>
        <w:rPr>
          <w:color w:val="202122"/>
          <w:sz w:val="28"/>
          <w:szCs w:val="28"/>
          <w:shd w:val="clear" w:color="auto" w:fill="FFFFFF"/>
        </w:rPr>
        <w:t xml:space="preserve">, блюз, </w:t>
      </w:r>
      <w:proofErr w:type="spellStart"/>
      <w:r>
        <w:rPr>
          <w:color w:val="202122"/>
          <w:sz w:val="28"/>
          <w:szCs w:val="28"/>
          <w:shd w:val="clear" w:color="auto" w:fill="FFFFFF"/>
        </w:rPr>
        <w:t>або</w:t>
      </w:r>
      <w:proofErr w:type="spellEnd"/>
      <w:r>
        <w:rPr>
          <w:color w:val="202122"/>
          <w:sz w:val="28"/>
          <w:szCs w:val="28"/>
          <w:shd w:val="clear" w:color="auto" w:fill="FFFFFF"/>
        </w:rPr>
        <w:t xml:space="preserve"> ж так звана «американа» - </w:t>
      </w:r>
      <w:proofErr w:type="spellStart"/>
      <w:r>
        <w:rPr>
          <w:color w:val="202122"/>
          <w:sz w:val="28"/>
          <w:szCs w:val="28"/>
          <w:shd w:val="clear" w:color="auto" w:fill="FFFFFF"/>
        </w:rPr>
        <w:t>суміш</w:t>
      </w:r>
      <w:proofErr w:type="spellEnd"/>
      <w:r>
        <w:rPr>
          <w:color w:val="202122"/>
          <w:sz w:val="28"/>
          <w:szCs w:val="28"/>
          <w:shd w:val="clear" w:color="auto" w:fill="FFFFFF"/>
        </w:rPr>
        <w:t xml:space="preserve"> </w:t>
      </w:r>
      <w:proofErr w:type="spellStart"/>
      <w:r>
        <w:rPr>
          <w:color w:val="202122"/>
          <w:sz w:val="28"/>
          <w:szCs w:val="28"/>
          <w:shd w:val="clear" w:color="auto" w:fill="FFFFFF"/>
        </w:rPr>
        <w:t>усіх</w:t>
      </w:r>
      <w:proofErr w:type="spellEnd"/>
      <w:r>
        <w:rPr>
          <w:color w:val="202122"/>
          <w:sz w:val="28"/>
          <w:szCs w:val="28"/>
          <w:shd w:val="clear" w:color="auto" w:fill="FFFFFF"/>
        </w:rPr>
        <w:t xml:space="preserve"> </w:t>
      </w:r>
      <w:proofErr w:type="spellStart"/>
      <w:r>
        <w:rPr>
          <w:color w:val="202122"/>
          <w:sz w:val="28"/>
          <w:szCs w:val="28"/>
          <w:shd w:val="clear" w:color="auto" w:fill="FFFFFF"/>
        </w:rPr>
        <w:t>цих</w:t>
      </w:r>
      <w:proofErr w:type="spellEnd"/>
      <w:r>
        <w:rPr>
          <w:color w:val="202122"/>
          <w:sz w:val="28"/>
          <w:szCs w:val="28"/>
          <w:shd w:val="clear" w:color="auto" w:fill="FFFFFF"/>
        </w:rPr>
        <w:t xml:space="preserve"> </w:t>
      </w:r>
      <w:proofErr w:type="spellStart"/>
      <w:r>
        <w:rPr>
          <w:color w:val="202122"/>
          <w:sz w:val="28"/>
          <w:szCs w:val="28"/>
          <w:shd w:val="clear" w:color="auto" w:fill="FFFFFF"/>
        </w:rPr>
        <w:t>стилів</w:t>
      </w:r>
      <w:proofErr w:type="spellEnd"/>
      <w:r>
        <w:rPr>
          <w:color w:val="202122"/>
          <w:sz w:val="28"/>
          <w:szCs w:val="28"/>
          <w:shd w:val="clear" w:color="auto" w:fill="FFFFFF"/>
        </w:rPr>
        <w:t>.</w:t>
      </w:r>
    </w:p>
    <w:p w14:paraId="45ACF147" w14:textId="77777777" w:rsidR="0030480F" w:rsidRDefault="0030480F" w:rsidP="00E17220">
      <w:pPr>
        <w:pStyle w:val="a3"/>
        <w:spacing w:before="240" w:beforeAutospacing="0" w:after="240" w:afterAutospacing="0"/>
        <w:ind w:firstLine="567"/>
        <w:contextualSpacing/>
        <w:jc w:val="both"/>
        <w:rPr>
          <w:color w:val="202122"/>
          <w:sz w:val="28"/>
          <w:szCs w:val="28"/>
          <w:shd w:val="clear" w:color="auto" w:fill="FFFFFF"/>
          <w:lang w:val="uk-UA"/>
        </w:rPr>
      </w:pPr>
      <w:proofErr w:type="spellStart"/>
      <w:r>
        <w:rPr>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Zwyntar</w:t>
      </w:r>
      <w:proofErr w:type="spellEnd"/>
      <w:r>
        <w:rPr>
          <w:color w:val="202122"/>
          <w:sz w:val="28"/>
          <w:szCs w:val="28"/>
          <w:shd w:val="clear" w:color="auto" w:fill="FFFFFF"/>
        </w:rPr>
        <w:t xml:space="preserve">» </w:t>
      </w:r>
      <w:proofErr w:type="spellStart"/>
      <w:r>
        <w:rPr>
          <w:color w:val="202122"/>
          <w:sz w:val="28"/>
          <w:szCs w:val="28"/>
          <w:shd w:val="clear" w:color="auto" w:fill="FFFFFF"/>
        </w:rPr>
        <w:t>створює</w:t>
      </w:r>
      <w:proofErr w:type="spellEnd"/>
      <w:r>
        <w:rPr>
          <w:color w:val="202122"/>
          <w:sz w:val="28"/>
          <w:szCs w:val="28"/>
          <w:shd w:val="clear" w:color="auto" w:fill="FFFFFF"/>
        </w:rPr>
        <w:t xml:space="preserve"> </w:t>
      </w:r>
      <w:proofErr w:type="spellStart"/>
      <w:r>
        <w:rPr>
          <w:color w:val="202122"/>
          <w:sz w:val="28"/>
          <w:szCs w:val="28"/>
          <w:shd w:val="clear" w:color="auto" w:fill="FFFFFF"/>
        </w:rPr>
        <w:t>особливу</w:t>
      </w:r>
      <w:proofErr w:type="spellEnd"/>
      <w:r>
        <w:rPr>
          <w:color w:val="202122"/>
          <w:sz w:val="28"/>
          <w:szCs w:val="28"/>
          <w:shd w:val="clear" w:color="auto" w:fill="FFFFFF"/>
        </w:rPr>
        <w:t xml:space="preserve"> атмосферу вестерну </w:t>
      </w:r>
      <w:proofErr w:type="spellStart"/>
      <w:r>
        <w:rPr>
          <w:color w:val="202122"/>
          <w:sz w:val="28"/>
          <w:szCs w:val="28"/>
          <w:shd w:val="clear" w:color="auto" w:fill="FFFFFF"/>
        </w:rPr>
        <w:t>поміщену</w:t>
      </w:r>
      <w:proofErr w:type="spellEnd"/>
      <w:r>
        <w:rPr>
          <w:color w:val="202122"/>
          <w:sz w:val="28"/>
          <w:szCs w:val="28"/>
          <w:shd w:val="clear" w:color="auto" w:fill="FFFFFF"/>
        </w:rPr>
        <w:t xml:space="preserve"> в </w:t>
      </w:r>
      <w:proofErr w:type="spellStart"/>
      <w:r>
        <w:rPr>
          <w:color w:val="202122"/>
          <w:sz w:val="28"/>
          <w:szCs w:val="28"/>
          <w:shd w:val="clear" w:color="auto" w:fill="FFFFFF"/>
        </w:rPr>
        <w:t>українські</w:t>
      </w:r>
      <w:proofErr w:type="spellEnd"/>
      <w:r>
        <w:rPr>
          <w:color w:val="202122"/>
          <w:sz w:val="28"/>
          <w:szCs w:val="28"/>
          <w:shd w:val="clear" w:color="auto" w:fill="FFFFFF"/>
        </w:rPr>
        <w:t xml:space="preserve"> степи, коли </w:t>
      </w:r>
      <w:proofErr w:type="spellStart"/>
      <w:r>
        <w:rPr>
          <w:color w:val="202122"/>
          <w:sz w:val="28"/>
          <w:szCs w:val="28"/>
          <w:shd w:val="clear" w:color="auto" w:fill="FFFFFF"/>
        </w:rPr>
        <w:t>ковбої</w:t>
      </w:r>
      <w:proofErr w:type="spellEnd"/>
      <w:r>
        <w:rPr>
          <w:color w:val="202122"/>
          <w:sz w:val="28"/>
          <w:szCs w:val="28"/>
          <w:shd w:val="clear" w:color="auto" w:fill="FFFFFF"/>
        </w:rPr>
        <w:t xml:space="preserve"> </w:t>
      </w:r>
      <w:proofErr w:type="spellStart"/>
      <w:r>
        <w:rPr>
          <w:color w:val="202122"/>
          <w:sz w:val="28"/>
          <w:szCs w:val="28"/>
          <w:shd w:val="clear" w:color="auto" w:fill="FFFFFF"/>
        </w:rPr>
        <w:t>заходять</w:t>
      </w:r>
      <w:proofErr w:type="spellEnd"/>
      <w:r>
        <w:rPr>
          <w:color w:val="202122"/>
          <w:sz w:val="28"/>
          <w:szCs w:val="28"/>
          <w:shd w:val="clear" w:color="auto" w:fill="FFFFFF"/>
        </w:rPr>
        <w:t xml:space="preserve"> до </w:t>
      </w:r>
      <w:proofErr w:type="spellStart"/>
      <w:r>
        <w:rPr>
          <w:color w:val="202122"/>
          <w:sz w:val="28"/>
          <w:szCs w:val="28"/>
          <w:shd w:val="clear" w:color="auto" w:fill="FFFFFF"/>
        </w:rPr>
        <w:t>хуторського</w:t>
      </w:r>
      <w:proofErr w:type="spellEnd"/>
      <w:r>
        <w:rPr>
          <w:color w:val="202122"/>
          <w:sz w:val="28"/>
          <w:szCs w:val="28"/>
          <w:shd w:val="clear" w:color="auto" w:fill="FFFFFF"/>
        </w:rPr>
        <w:t xml:space="preserve"> салуну та </w:t>
      </w:r>
      <w:proofErr w:type="spellStart"/>
      <w:r>
        <w:rPr>
          <w:color w:val="202122"/>
          <w:sz w:val="28"/>
          <w:szCs w:val="28"/>
          <w:shd w:val="clear" w:color="auto" w:fill="FFFFFF"/>
        </w:rPr>
        <w:t>розповідають</w:t>
      </w:r>
      <w:proofErr w:type="spellEnd"/>
      <w:r>
        <w:rPr>
          <w:color w:val="202122"/>
          <w:sz w:val="28"/>
          <w:szCs w:val="28"/>
          <w:shd w:val="clear" w:color="auto" w:fill="FFFFFF"/>
        </w:rPr>
        <w:t xml:space="preserve"> </w:t>
      </w:r>
      <w:proofErr w:type="spellStart"/>
      <w:r>
        <w:rPr>
          <w:color w:val="202122"/>
          <w:sz w:val="28"/>
          <w:szCs w:val="28"/>
          <w:shd w:val="clear" w:color="auto" w:fill="FFFFFF"/>
        </w:rPr>
        <w:t>містичні</w:t>
      </w:r>
      <w:proofErr w:type="spellEnd"/>
      <w:r>
        <w:rPr>
          <w:color w:val="202122"/>
          <w:sz w:val="28"/>
          <w:szCs w:val="28"/>
          <w:shd w:val="clear" w:color="auto" w:fill="FFFFFF"/>
        </w:rPr>
        <w:t xml:space="preserve"> </w:t>
      </w:r>
      <w:proofErr w:type="spellStart"/>
      <w:r>
        <w:rPr>
          <w:color w:val="202122"/>
          <w:sz w:val="28"/>
          <w:szCs w:val="28"/>
          <w:shd w:val="clear" w:color="auto" w:fill="FFFFFF"/>
        </w:rPr>
        <w:t>історії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Україно-американське</w:t>
      </w:r>
      <w:proofErr w:type="spellEnd"/>
      <w:r>
        <w:rPr>
          <w:color w:val="202122"/>
          <w:sz w:val="28"/>
          <w:szCs w:val="28"/>
          <w:shd w:val="clear" w:color="auto" w:fill="FFFFFF"/>
        </w:rPr>
        <w:t xml:space="preserve"> </w:t>
      </w:r>
      <w:proofErr w:type="spellStart"/>
      <w:r>
        <w:rPr>
          <w:color w:val="202122"/>
          <w:sz w:val="28"/>
          <w:szCs w:val="28"/>
          <w:shd w:val="clear" w:color="auto" w:fill="FFFFFF"/>
        </w:rPr>
        <w:t>акустичне</w:t>
      </w:r>
      <w:proofErr w:type="spellEnd"/>
      <w:r>
        <w:rPr>
          <w:color w:val="202122"/>
          <w:sz w:val="28"/>
          <w:szCs w:val="28"/>
          <w:shd w:val="clear" w:color="auto" w:fill="FFFFFF"/>
        </w:rPr>
        <w:t xml:space="preserve"> </w:t>
      </w:r>
      <w:proofErr w:type="spellStart"/>
      <w:r>
        <w:rPr>
          <w:color w:val="202122"/>
          <w:sz w:val="28"/>
          <w:szCs w:val="28"/>
          <w:shd w:val="clear" w:color="auto" w:fill="FFFFFF"/>
        </w:rPr>
        <w:t>кантрі</w:t>
      </w:r>
      <w:proofErr w:type="spellEnd"/>
      <w:r>
        <w:rPr>
          <w:color w:val="202122"/>
          <w:sz w:val="28"/>
          <w:szCs w:val="28"/>
          <w:shd w:val="clear" w:color="auto" w:fill="FFFFFF"/>
        </w:rPr>
        <w:t xml:space="preserve"> </w:t>
      </w:r>
      <w:proofErr w:type="spellStart"/>
      <w:r>
        <w:rPr>
          <w:color w:val="202122"/>
          <w:sz w:val="28"/>
          <w:szCs w:val="28"/>
          <w:shd w:val="clear" w:color="auto" w:fill="FFFFFF"/>
        </w:rPr>
        <w:t>грає</w:t>
      </w:r>
      <w:proofErr w:type="spellEnd"/>
      <w:r>
        <w:rPr>
          <w:color w:val="202122"/>
          <w:sz w:val="28"/>
          <w:szCs w:val="28"/>
          <w:shd w:val="clear" w:color="auto" w:fill="FFFFFF"/>
        </w:rPr>
        <w:t xml:space="preserve"> </w:t>
      </w:r>
      <w:proofErr w:type="spellStart"/>
      <w:r>
        <w:rPr>
          <w:color w:val="202122"/>
          <w:sz w:val="28"/>
          <w:szCs w:val="28"/>
          <w:shd w:val="clear" w:color="auto" w:fill="FFFFFF"/>
        </w:rPr>
        <w:t>Sasha</w:t>
      </w:r>
      <w:proofErr w:type="spellEnd"/>
      <w:r>
        <w:rPr>
          <w:color w:val="202122"/>
          <w:sz w:val="28"/>
          <w:szCs w:val="28"/>
          <w:shd w:val="clear" w:color="auto" w:fill="FFFFFF"/>
        </w:rPr>
        <w:t> </w:t>
      </w:r>
      <w:proofErr w:type="spellStart"/>
      <w:r>
        <w:rPr>
          <w:color w:val="202122"/>
          <w:sz w:val="28"/>
          <w:szCs w:val="28"/>
          <w:shd w:val="clear" w:color="auto" w:fill="FFFFFF"/>
        </w:rPr>
        <w:t>Boole</w:t>
      </w:r>
      <w:proofErr w:type="spellEnd"/>
      <w:r>
        <w:rPr>
          <w:color w:val="202122"/>
          <w:sz w:val="28"/>
          <w:szCs w:val="28"/>
          <w:shd w:val="clear" w:color="auto" w:fill="FFFFFF"/>
        </w:rPr>
        <w:t xml:space="preserve">, </w:t>
      </w:r>
      <w:proofErr w:type="spellStart"/>
      <w:r>
        <w:rPr>
          <w:color w:val="202122"/>
          <w:sz w:val="28"/>
          <w:szCs w:val="28"/>
          <w:shd w:val="clear" w:color="auto" w:fill="FFFFFF"/>
        </w:rPr>
        <w:t>який</w:t>
      </w:r>
      <w:proofErr w:type="spellEnd"/>
      <w:r>
        <w:rPr>
          <w:color w:val="202122"/>
          <w:sz w:val="28"/>
          <w:szCs w:val="28"/>
          <w:shd w:val="clear" w:color="auto" w:fill="FFFFFF"/>
        </w:rPr>
        <w:t xml:space="preserve"> також на </w:t>
      </w:r>
      <w:proofErr w:type="spellStart"/>
      <w:r>
        <w:rPr>
          <w:color w:val="202122"/>
          <w:sz w:val="28"/>
          <w:szCs w:val="28"/>
          <w:shd w:val="clear" w:color="auto" w:fill="FFFFFF"/>
        </w:rPr>
        <w:t>останніх</w:t>
      </w:r>
      <w:proofErr w:type="spellEnd"/>
      <w:r>
        <w:rPr>
          <w:color w:val="202122"/>
          <w:sz w:val="28"/>
          <w:szCs w:val="28"/>
          <w:shd w:val="clear" w:color="auto" w:fill="FFFFFF"/>
        </w:rPr>
        <w:t xml:space="preserve"> роботах </w:t>
      </w:r>
      <w:proofErr w:type="spellStart"/>
      <w:r>
        <w:rPr>
          <w:color w:val="202122"/>
          <w:sz w:val="28"/>
          <w:szCs w:val="28"/>
          <w:shd w:val="clear" w:color="auto" w:fill="FFFFFF"/>
        </w:rPr>
        <w:t>експериментує</w:t>
      </w:r>
      <w:proofErr w:type="spellEnd"/>
      <w:r>
        <w:rPr>
          <w:color w:val="202122"/>
          <w:sz w:val="28"/>
          <w:szCs w:val="28"/>
          <w:shd w:val="clear" w:color="auto" w:fill="FFFFFF"/>
        </w:rPr>
        <w:t xml:space="preserve"> з </w:t>
      </w:r>
      <w:proofErr w:type="spellStart"/>
      <w:r>
        <w:rPr>
          <w:color w:val="202122"/>
          <w:sz w:val="28"/>
          <w:szCs w:val="28"/>
          <w:shd w:val="clear" w:color="auto" w:fill="FFFFFF"/>
        </w:rPr>
        <w:t>електро</w:t>
      </w:r>
      <w:proofErr w:type="spellEnd"/>
      <w:r>
        <w:rPr>
          <w:color w:val="202122"/>
          <w:sz w:val="28"/>
          <w:szCs w:val="28"/>
          <w:shd w:val="clear" w:color="auto" w:fill="FFFFFF"/>
        </w:rPr>
        <w:t xml:space="preserve"> </w:t>
      </w:r>
      <w:proofErr w:type="spellStart"/>
      <w:r>
        <w:rPr>
          <w:color w:val="202122"/>
          <w:sz w:val="28"/>
          <w:szCs w:val="28"/>
          <w:shd w:val="clear" w:color="auto" w:fill="FFFFFF"/>
        </w:rPr>
        <w:t>звучанням</w:t>
      </w:r>
      <w:proofErr w:type="spellEnd"/>
      <w:r>
        <w:rPr>
          <w:color w:val="202122"/>
          <w:sz w:val="28"/>
          <w:szCs w:val="28"/>
          <w:shd w:val="clear" w:color="auto" w:fill="FFFFFF"/>
        </w:rPr>
        <w:t xml:space="preserve"> та </w:t>
      </w:r>
      <w:proofErr w:type="spellStart"/>
      <w:r>
        <w:rPr>
          <w:color w:val="202122"/>
          <w:sz w:val="28"/>
          <w:szCs w:val="28"/>
          <w:shd w:val="clear" w:color="auto" w:fill="FFFFFF"/>
        </w:rPr>
        <w:t>складнішим</w:t>
      </w:r>
      <w:proofErr w:type="spellEnd"/>
      <w:r>
        <w:rPr>
          <w:color w:val="202122"/>
          <w:sz w:val="28"/>
          <w:szCs w:val="28"/>
          <w:shd w:val="clear" w:color="auto" w:fill="FFFFFF"/>
        </w:rPr>
        <w:t xml:space="preserve"> </w:t>
      </w:r>
      <w:proofErr w:type="spellStart"/>
      <w:r>
        <w:rPr>
          <w:color w:val="202122"/>
          <w:sz w:val="28"/>
          <w:szCs w:val="28"/>
          <w:shd w:val="clear" w:color="auto" w:fill="FFFFFF"/>
        </w:rPr>
        <w:t>аранжуванням</w:t>
      </w:r>
      <w:proofErr w:type="spellEnd"/>
      <w:r>
        <w:rPr>
          <w:color w:val="202122"/>
          <w:sz w:val="28"/>
          <w:szCs w:val="28"/>
          <w:shd w:val="clear" w:color="auto" w:fill="FFFFFF"/>
        </w:rPr>
        <w:t>.</w:t>
      </w:r>
    </w:p>
    <w:p w14:paraId="16B105D7" w14:textId="77777777" w:rsidR="004F14BE" w:rsidRDefault="004F14BE" w:rsidP="00E17220">
      <w:pPr>
        <w:pStyle w:val="a3"/>
        <w:spacing w:before="240" w:beforeAutospacing="0" w:after="240" w:afterAutospacing="0"/>
        <w:ind w:firstLine="567"/>
        <w:contextualSpacing/>
        <w:jc w:val="both"/>
        <w:rPr>
          <w:color w:val="202122"/>
          <w:sz w:val="28"/>
          <w:szCs w:val="28"/>
          <w:shd w:val="clear" w:color="auto" w:fill="FFFFFF"/>
          <w:lang w:val="uk-UA"/>
        </w:rPr>
      </w:pPr>
    </w:p>
    <w:p w14:paraId="2039C2CD" w14:textId="77777777" w:rsidR="004F14BE" w:rsidRDefault="004F14BE" w:rsidP="00E17220">
      <w:pPr>
        <w:pStyle w:val="a3"/>
        <w:spacing w:before="240" w:beforeAutospacing="0" w:after="240" w:afterAutospacing="0"/>
        <w:ind w:firstLine="567"/>
        <w:contextualSpacing/>
        <w:jc w:val="both"/>
        <w:rPr>
          <w:color w:val="202122"/>
          <w:sz w:val="28"/>
          <w:szCs w:val="28"/>
          <w:shd w:val="clear" w:color="auto" w:fill="FFFFFF"/>
          <w:lang w:val="uk-UA"/>
        </w:rPr>
      </w:pPr>
    </w:p>
    <w:p w14:paraId="62F30711" w14:textId="77777777" w:rsidR="004F14BE" w:rsidRPr="004F14BE" w:rsidRDefault="004F14BE" w:rsidP="00E17220">
      <w:pPr>
        <w:pStyle w:val="a3"/>
        <w:spacing w:before="240" w:beforeAutospacing="0" w:after="240" w:afterAutospacing="0"/>
        <w:ind w:firstLine="567"/>
        <w:contextualSpacing/>
        <w:jc w:val="both"/>
        <w:rPr>
          <w:lang w:val="uk-UA"/>
        </w:rPr>
      </w:pPr>
    </w:p>
    <w:p w14:paraId="2062F3CA"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lastRenderedPageBreak/>
        <w:t>Викладач</w:t>
      </w:r>
      <w:proofErr w:type="spellEnd"/>
      <w:r>
        <w:rPr>
          <w:b/>
          <w:bCs/>
          <w:color w:val="202122"/>
          <w:sz w:val="28"/>
          <w:szCs w:val="28"/>
          <w:shd w:val="clear" w:color="auto" w:fill="FFFFFF"/>
        </w:rPr>
        <w:t xml:space="preserve"> В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42-45</w:t>
      </w:r>
      <w:proofErr w:type="gramEnd"/>
      <w:r>
        <w:rPr>
          <w:b/>
          <w:bCs/>
          <w:color w:val="202122"/>
          <w:sz w:val="28"/>
          <w:szCs w:val="28"/>
          <w:shd w:val="clear" w:color="auto" w:fill="FFFFFF"/>
        </w:rPr>
        <w:t xml:space="preserve">): </w:t>
      </w:r>
      <w:proofErr w:type="spellStart"/>
      <w:r>
        <w:rPr>
          <w:b/>
          <w:bCs/>
          <w:color w:val="202122"/>
          <w:sz w:val="28"/>
          <w:szCs w:val="28"/>
          <w:shd w:val="clear" w:color="auto" w:fill="FFFFFF"/>
        </w:rPr>
        <w:t>Український</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хіп</w:t>
      </w:r>
      <w:proofErr w:type="spellEnd"/>
      <w:r>
        <w:rPr>
          <w:b/>
          <w:bCs/>
          <w:color w:val="202122"/>
          <w:sz w:val="28"/>
          <w:szCs w:val="28"/>
          <w:shd w:val="clear" w:color="auto" w:fill="FFFFFF"/>
        </w:rPr>
        <w:t>-хоп</w:t>
      </w:r>
    </w:p>
    <w:p w14:paraId="0F2F5358" w14:textId="77777777" w:rsidR="0030480F" w:rsidRDefault="0030480F" w:rsidP="00E17220">
      <w:pPr>
        <w:pStyle w:val="a3"/>
        <w:spacing w:before="240" w:beforeAutospacing="0" w:after="240" w:afterAutospacing="0"/>
        <w:ind w:firstLine="567"/>
        <w:contextualSpacing/>
        <w:jc w:val="both"/>
      </w:pPr>
      <w:r>
        <w:rPr>
          <w:i/>
          <w:iCs/>
          <w:color w:val="202122"/>
          <w:sz w:val="28"/>
          <w:szCs w:val="28"/>
          <w:shd w:val="clear" w:color="auto" w:fill="FFFFFF"/>
        </w:rPr>
        <w:t xml:space="preserve">А теперь трохи </w:t>
      </w:r>
      <w:proofErr w:type="spellStart"/>
      <w:r>
        <w:rPr>
          <w:i/>
          <w:iCs/>
          <w:color w:val="202122"/>
          <w:sz w:val="28"/>
          <w:szCs w:val="28"/>
          <w:shd w:val="clear" w:color="auto" w:fill="FFFFFF"/>
        </w:rPr>
        <w:t>поговоримо</w:t>
      </w:r>
      <w:proofErr w:type="spellEnd"/>
      <w:r>
        <w:rPr>
          <w:i/>
          <w:iCs/>
          <w:color w:val="202122"/>
          <w:sz w:val="28"/>
          <w:szCs w:val="28"/>
          <w:shd w:val="clear" w:color="auto" w:fill="FFFFFF"/>
        </w:rPr>
        <w:t xml:space="preserve"> про </w:t>
      </w:r>
      <w:proofErr w:type="spellStart"/>
      <w:r>
        <w:rPr>
          <w:i/>
          <w:iCs/>
          <w:color w:val="202122"/>
          <w:sz w:val="28"/>
          <w:szCs w:val="28"/>
          <w:shd w:val="clear" w:color="auto" w:fill="FFFFFF"/>
        </w:rPr>
        <w:t>український</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хіп</w:t>
      </w:r>
      <w:proofErr w:type="spellEnd"/>
      <w:r>
        <w:rPr>
          <w:i/>
          <w:iCs/>
          <w:color w:val="202122"/>
          <w:sz w:val="28"/>
          <w:szCs w:val="28"/>
          <w:shd w:val="clear" w:color="auto" w:fill="FFFFFF"/>
        </w:rPr>
        <w:t xml:space="preserve">-хоп. </w:t>
      </w:r>
      <w:proofErr w:type="spellStart"/>
      <w:r>
        <w:rPr>
          <w:i/>
          <w:iCs/>
          <w:color w:val="202122"/>
          <w:sz w:val="28"/>
          <w:szCs w:val="28"/>
          <w:shd w:val="clear" w:color="auto" w:fill="FFFFFF"/>
        </w:rPr>
        <w:t>Розкажіть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яких</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українських</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хіп</w:t>
      </w:r>
      <w:proofErr w:type="spellEnd"/>
      <w:r>
        <w:rPr>
          <w:i/>
          <w:iCs/>
          <w:color w:val="202122"/>
          <w:sz w:val="28"/>
          <w:szCs w:val="28"/>
          <w:shd w:val="clear" w:color="auto" w:fill="FFFFFF"/>
        </w:rPr>
        <w:t xml:space="preserve">-хоп </w:t>
      </w:r>
      <w:proofErr w:type="spellStart"/>
      <w:r>
        <w:rPr>
          <w:i/>
          <w:iCs/>
          <w:color w:val="202122"/>
          <w:sz w:val="28"/>
          <w:szCs w:val="28"/>
          <w:shd w:val="clear" w:color="auto" w:fill="FFFFFF"/>
        </w:rPr>
        <w:t>виконавців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знаєте</w:t>
      </w:r>
      <w:proofErr w:type="spellEnd"/>
      <w:r>
        <w:rPr>
          <w:i/>
          <w:iCs/>
          <w:color w:val="202122"/>
          <w:sz w:val="28"/>
          <w:szCs w:val="28"/>
          <w:shd w:val="clear" w:color="auto" w:fill="FFFFFF"/>
        </w:rPr>
        <w:t>?</w:t>
      </w:r>
    </w:p>
    <w:p w14:paraId="259D0AF9"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Новим</w:t>
      </w:r>
      <w:proofErr w:type="spellEnd"/>
      <w:r>
        <w:rPr>
          <w:color w:val="202122"/>
          <w:sz w:val="28"/>
          <w:szCs w:val="28"/>
          <w:shd w:val="clear" w:color="auto" w:fill="FFFFFF"/>
        </w:rPr>
        <w:t xml:space="preserve"> </w:t>
      </w:r>
      <w:proofErr w:type="spellStart"/>
      <w:r>
        <w:rPr>
          <w:color w:val="202122"/>
          <w:sz w:val="28"/>
          <w:szCs w:val="28"/>
          <w:shd w:val="clear" w:color="auto" w:fill="FFFFFF"/>
        </w:rPr>
        <w:t>поколінням</w:t>
      </w:r>
      <w:proofErr w:type="spellEnd"/>
      <w:r>
        <w:rPr>
          <w:color w:val="202122"/>
          <w:sz w:val="28"/>
          <w:szCs w:val="28"/>
          <w:shd w:val="clear" w:color="auto" w:fill="FFFFFF"/>
        </w:rPr>
        <w:t xml:space="preserve"> </w:t>
      </w:r>
      <w:proofErr w:type="spellStart"/>
      <w:r>
        <w:rPr>
          <w:color w:val="202122"/>
          <w:sz w:val="28"/>
          <w:szCs w:val="28"/>
          <w:shd w:val="clear" w:color="auto" w:fill="FFFFFF"/>
        </w:rPr>
        <w:t>хіп</w:t>
      </w:r>
      <w:proofErr w:type="spellEnd"/>
      <w:r>
        <w:rPr>
          <w:color w:val="202122"/>
          <w:sz w:val="28"/>
          <w:szCs w:val="28"/>
          <w:shd w:val="clear" w:color="auto" w:fill="FFFFFF"/>
        </w:rPr>
        <w:t xml:space="preserve">-хопу стали </w:t>
      </w:r>
      <w:proofErr w:type="spellStart"/>
      <w:r>
        <w:rPr>
          <w:color w:val="202122"/>
          <w:sz w:val="28"/>
          <w:szCs w:val="28"/>
          <w:shd w:val="clear" w:color="auto" w:fill="FFFFFF"/>
        </w:rPr>
        <w:t>спочатку</w:t>
      </w:r>
      <w:proofErr w:type="spellEnd"/>
      <w:r>
        <w:rPr>
          <w:color w:val="202122"/>
          <w:sz w:val="28"/>
          <w:szCs w:val="28"/>
          <w:shd w:val="clear" w:color="auto" w:fill="FFFFFF"/>
        </w:rPr>
        <w:t xml:space="preserve"> «Бумбокс», а </w:t>
      </w:r>
      <w:proofErr w:type="spellStart"/>
      <w:r>
        <w:rPr>
          <w:color w:val="202122"/>
          <w:sz w:val="28"/>
          <w:szCs w:val="28"/>
          <w:shd w:val="clear" w:color="auto" w:fill="FFFFFF"/>
        </w:rPr>
        <w:t>потім</w:t>
      </w:r>
      <w:proofErr w:type="spellEnd"/>
      <w:r>
        <w:rPr>
          <w:color w:val="202122"/>
          <w:sz w:val="28"/>
          <w:szCs w:val="28"/>
          <w:shd w:val="clear" w:color="auto" w:fill="FFFFFF"/>
        </w:rPr>
        <w:t xml:space="preserve"> у 2010-ті «Бук», «Ярмак». </w:t>
      </w:r>
      <w:proofErr w:type="spellStart"/>
      <w:r>
        <w:rPr>
          <w:color w:val="202122"/>
          <w:sz w:val="28"/>
          <w:szCs w:val="28"/>
          <w:shd w:val="clear" w:color="auto" w:fill="FFFFFF"/>
        </w:rPr>
        <w:t>Дуже</w:t>
      </w:r>
      <w:proofErr w:type="spellEnd"/>
      <w:r>
        <w:rPr>
          <w:color w:val="202122"/>
          <w:sz w:val="28"/>
          <w:szCs w:val="28"/>
          <w:shd w:val="clear" w:color="auto" w:fill="FFFFFF"/>
        </w:rPr>
        <w:t xml:space="preserve"> стильною та </w:t>
      </w:r>
      <w:proofErr w:type="spellStart"/>
      <w:r>
        <w:rPr>
          <w:color w:val="202122"/>
          <w:sz w:val="28"/>
          <w:szCs w:val="28"/>
          <w:shd w:val="clear" w:color="auto" w:fill="FFFFFF"/>
        </w:rPr>
        <w:t>якісною</w:t>
      </w:r>
      <w:proofErr w:type="spellEnd"/>
      <w:r>
        <w:rPr>
          <w:color w:val="202122"/>
          <w:sz w:val="28"/>
          <w:szCs w:val="28"/>
          <w:shd w:val="clear" w:color="auto" w:fill="FFFFFF"/>
        </w:rPr>
        <w:t xml:space="preserve"> є </w:t>
      </w:r>
      <w:proofErr w:type="spellStart"/>
      <w:r>
        <w:rPr>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формації</w:t>
      </w:r>
      <w:proofErr w:type="spellEnd"/>
      <w:r>
        <w:rPr>
          <w:color w:val="202122"/>
          <w:sz w:val="28"/>
          <w:szCs w:val="28"/>
          <w:shd w:val="clear" w:color="auto" w:fill="FFFFFF"/>
        </w:rPr>
        <w:t xml:space="preserve"> «The </w:t>
      </w:r>
      <w:proofErr w:type="spellStart"/>
      <w:r>
        <w:rPr>
          <w:color w:val="202122"/>
          <w:sz w:val="28"/>
          <w:szCs w:val="28"/>
          <w:shd w:val="clear" w:color="auto" w:fill="FFFFFF"/>
        </w:rPr>
        <w:t>Cancel</w:t>
      </w:r>
      <w:proofErr w:type="spellEnd"/>
      <w:r>
        <w:rPr>
          <w:color w:val="202122"/>
          <w:sz w:val="28"/>
          <w:szCs w:val="28"/>
          <w:shd w:val="clear" w:color="auto" w:fill="FFFFFF"/>
        </w:rPr>
        <w:t> </w:t>
      </w:r>
      <w:proofErr w:type="spellStart"/>
      <w:r>
        <w:rPr>
          <w:color w:val="202122"/>
          <w:sz w:val="28"/>
          <w:szCs w:val="28"/>
          <w:shd w:val="clear" w:color="auto" w:fill="FFFFFF"/>
        </w:rPr>
        <w:t>band</w:t>
      </w:r>
      <w:proofErr w:type="spellEnd"/>
      <w:r>
        <w:rPr>
          <w:color w:val="202122"/>
          <w:sz w:val="28"/>
          <w:szCs w:val="28"/>
          <w:shd w:val="clear" w:color="auto" w:fill="FFFFFF"/>
        </w:rPr>
        <w:t xml:space="preserve">» </w:t>
      </w:r>
      <w:proofErr w:type="spellStart"/>
      <w:r>
        <w:rPr>
          <w:color w:val="202122"/>
          <w:sz w:val="28"/>
          <w:szCs w:val="28"/>
          <w:shd w:val="clear" w:color="auto" w:fill="FFFFFF"/>
        </w:rPr>
        <w:t>які</w:t>
      </w:r>
      <w:proofErr w:type="spellEnd"/>
      <w:r>
        <w:rPr>
          <w:color w:val="202122"/>
          <w:sz w:val="28"/>
          <w:szCs w:val="28"/>
          <w:shd w:val="clear" w:color="auto" w:fill="FFFFFF"/>
        </w:rPr>
        <w:t xml:space="preserve"> </w:t>
      </w:r>
      <w:proofErr w:type="spellStart"/>
      <w:r>
        <w:rPr>
          <w:color w:val="202122"/>
          <w:sz w:val="28"/>
          <w:szCs w:val="28"/>
          <w:shd w:val="clear" w:color="auto" w:fill="FFFFFF"/>
        </w:rPr>
        <w:t>змішують</w:t>
      </w:r>
      <w:proofErr w:type="spellEnd"/>
      <w:r>
        <w:rPr>
          <w:color w:val="202122"/>
          <w:sz w:val="28"/>
          <w:szCs w:val="28"/>
          <w:shd w:val="clear" w:color="auto" w:fill="FFFFFF"/>
        </w:rPr>
        <w:t xml:space="preserve"> джаз, </w:t>
      </w:r>
      <w:proofErr w:type="spellStart"/>
      <w:r>
        <w:rPr>
          <w:color w:val="202122"/>
          <w:sz w:val="28"/>
          <w:szCs w:val="28"/>
          <w:shd w:val="clear" w:color="auto" w:fill="FFFFFF"/>
        </w:rPr>
        <w:t>інструментальний</w:t>
      </w:r>
      <w:proofErr w:type="spellEnd"/>
      <w:r>
        <w:rPr>
          <w:color w:val="202122"/>
          <w:sz w:val="28"/>
          <w:szCs w:val="28"/>
          <w:shd w:val="clear" w:color="auto" w:fill="FFFFFF"/>
        </w:rPr>
        <w:t xml:space="preserve"> </w:t>
      </w:r>
      <w:proofErr w:type="spellStart"/>
      <w:r>
        <w:rPr>
          <w:color w:val="202122"/>
          <w:sz w:val="28"/>
          <w:szCs w:val="28"/>
          <w:shd w:val="clear" w:color="auto" w:fill="FFFFFF"/>
        </w:rPr>
        <w:t>хіп</w:t>
      </w:r>
      <w:proofErr w:type="spellEnd"/>
      <w:r>
        <w:rPr>
          <w:color w:val="202122"/>
          <w:sz w:val="28"/>
          <w:szCs w:val="28"/>
          <w:shd w:val="clear" w:color="auto" w:fill="FFFFFF"/>
        </w:rPr>
        <w:t xml:space="preserve">-хоп та трохи фанку. </w:t>
      </w:r>
      <w:proofErr w:type="spellStart"/>
      <w:r>
        <w:rPr>
          <w:color w:val="202122"/>
          <w:sz w:val="28"/>
          <w:szCs w:val="28"/>
          <w:shd w:val="clear" w:color="auto" w:fill="FFFFFF"/>
        </w:rPr>
        <w:t>Якщо</w:t>
      </w:r>
      <w:proofErr w:type="spellEnd"/>
      <w:r>
        <w:rPr>
          <w:color w:val="202122"/>
          <w:sz w:val="28"/>
          <w:szCs w:val="28"/>
          <w:shd w:val="clear" w:color="auto" w:fill="FFFFFF"/>
        </w:rPr>
        <w:t xml:space="preserve"> </w:t>
      </w:r>
      <w:proofErr w:type="spellStart"/>
      <w:r>
        <w:rPr>
          <w:color w:val="202122"/>
          <w:sz w:val="28"/>
          <w:szCs w:val="28"/>
          <w:shd w:val="clear" w:color="auto" w:fill="FFFFFF"/>
        </w:rPr>
        <w:t>ви</w:t>
      </w:r>
      <w:proofErr w:type="spellEnd"/>
      <w:r>
        <w:rPr>
          <w:color w:val="202122"/>
          <w:sz w:val="28"/>
          <w:szCs w:val="28"/>
          <w:shd w:val="clear" w:color="auto" w:fill="FFFFFF"/>
        </w:rPr>
        <w:t xml:space="preserve"> не </w:t>
      </w:r>
      <w:proofErr w:type="spellStart"/>
      <w:r>
        <w:rPr>
          <w:color w:val="202122"/>
          <w:sz w:val="28"/>
          <w:szCs w:val="28"/>
          <w:shd w:val="clear" w:color="auto" w:fill="FFFFFF"/>
        </w:rPr>
        <w:t>езнаєте</w:t>
      </w:r>
      <w:proofErr w:type="spellEnd"/>
      <w:r>
        <w:rPr>
          <w:color w:val="202122"/>
          <w:sz w:val="28"/>
          <w:szCs w:val="28"/>
          <w:shd w:val="clear" w:color="auto" w:fill="FFFFFF"/>
        </w:rPr>
        <w:t xml:space="preserve">, </w:t>
      </w:r>
      <w:proofErr w:type="spellStart"/>
      <w:r>
        <w:rPr>
          <w:color w:val="202122"/>
          <w:sz w:val="28"/>
          <w:szCs w:val="28"/>
          <w:shd w:val="clear" w:color="auto" w:fill="FFFFFF"/>
        </w:rPr>
        <w:t>що</w:t>
      </w:r>
      <w:proofErr w:type="spellEnd"/>
      <w:r>
        <w:rPr>
          <w:color w:val="202122"/>
          <w:sz w:val="28"/>
          <w:szCs w:val="28"/>
          <w:shd w:val="clear" w:color="auto" w:fill="FFFFFF"/>
        </w:rPr>
        <w:t xml:space="preserve"> «The </w:t>
      </w:r>
      <w:proofErr w:type="spellStart"/>
      <w:r>
        <w:rPr>
          <w:color w:val="202122"/>
          <w:sz w:val="28"/>
          <w:szCs w:val="28"/>
          <w:shd w:val="clear" w:color="auto" w:fill="FFFFFF"/>
        </w:rPr>
        <w:t>Cancel</w:t>
      </w:r>
      <w:proofErr w:type="spellEnd"/>
      <w:r>
        <w:rPr>
          <w:color w:val="202122"/>
          <w:sz w:val="28"/>
          <w:szCs w:val="28"/>
          <w:shd w:val="clear" w:color="auto" w:fill="FFFFFF"/>
        </w:rPr>
        <w:t> </w:t>
      </w:r>
      <w:proofErr w:type="spellStart"/>
      <w:r>
        <w:rPr>
          <w:color w:val="202122"/>
          <w:sz w:val="28"/>
          <w:szCs w:val="28"/>
          <w:shd w:val="clear" w:color="auto" w:fill="FFFFFF"/>
        </w:rPr>
        <w:t>band</w:t>
      </w:r>
      <w:proofErr w:type="spellEnd"/>
      <w:r>
        <w:rPr>
          <w:color w:val="202122"/>
          <w:sz w:val="28"/>
          <w:szCs w:val="28"/>
          <w:shd w:val="clear" w:color="auto" w:fill="FFFFFF"/>
        </w:rPr>
        <w:t xml:space="preserve">» </w:t>
      </w:r>
      <w:proofErr w:type="spellStart"/>
      <w:r>
        <w:rPr>
          <w:color w:val="202122"/>
          <w:sz w:val="28"/>
          <w:szCs w:val="28"/>
          <w:shd w:val="clear" w:color="auto" w:fill="FFFFFF"/>
        </w:rPr>
        <w:t>це</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українці</w:t>
      </w:r>
      <w:proofErr w:type="spellEnd"/>
      <w:r>
        <w:rPr>
          <w:color w:val="202122"/>
          <w:sz w:val="28"/>
          <w:szCs w:val="28"/>
          <w:shd w:val="clear" w:color="auto" w:fill="FFFFFF"/>
        </w:rPr>
        <w:t xml:space="preserve"> </w:t>
      </w:r>
      <w:proofErr w:type="spellStart"/>
      <w:r>
        <w:rPr>
          <w:color w:val="202122"/>
          <w:sz w:val="28"/>
          <w:szCs w:val="28"/>
          <w:shd w:val="clear" w:color="auto" w:fill="FFFFFF"/>
        </w:rPr>
        <w:t>зі</w:t>
      </w:r>
      <w:proofErr w:type="spellEnd"/>
      <w:r>
        <w:rPr>
          <w:color w:val="202122"/>
          <w:sz w:val="28"/>
          <w:szCs w:val="28"/>
          <w:shd w:val="clear" w:color="auto" w:fill="FFFFFF"/>
        </w:rPr>
        <w:t xml:space="preserve"> Львова, то </w:t>
      </w: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важко</w:t>
      </w:r>
      <w:proofErr w:type="spellEnd"/>
      <w:r>
        <w:rPr>
          <w:color w:val="202122"/>
          <w:sz w:val="28"/>
          <w:szCs w:val="28"/>
          <w:shd w:val="clear" w:color="auto" w:fill="FFFFFF"/>
        </w:rPr>
        <w:t xml:space="preserve"> </w:t>
      </w:r>
      <w:proofErr w:type="spellStart"/>
      <w:r>
        <w:rPr>
          <w:color w:val="202122"/>
          <w:sz w:val="28"/>
          <w:szCs w:val="28"/>
          <w:shd w:val="clear" w:color="auto" w:fill="FFFFFF"/>
        </w:rPr>
        <w:t>відрізнити</w:t>
      </w:r>
      <w:proofErr w:type="spellEnd"/>
      <w:r>
        <w:rPr>
          <w:color w:val="202122"/>
          <w:sz w:val="28"/>
          <w:szCs w:val="28"/>
          <w:shd w:val="clear" w:color="auto" w:fill="FFFFFF"/>
        </w:rPr>
        <w:t xml:space="preserve"> </w:t>
      </w:r>
      <w:proofErr w:type="spellStart"/>
      <w:r>
        <w:rPr>
          <w:color w:val="202122"/>
          <w:sz w:val="28"/>
          <w:szCs w:val="28"/>
          <w:shd w:val="clear" w:color="auto" w:fill="FFFFFF"/>
        </w:rPr>
        <w:t>від</w:t>
      </w:r>
      <w:proofErr w:type="spellEnd"/>
      <w:r>
        <w:rPr>
          <w:color w:val="202122"/>
          <w:sz w:val="28"/>
          <w:szCs w:val="28"/>
          <w:shd w:val="clear" w:color="auto" w:fill="FFFFFF"/>
        </w:rPr>
        <w:t xml:space="preserve"> </w:t>
      </w:r>
      <w:proofErr w:type="spellStart"/>
      <w:r>
        <w:rPr>
          <w:color w:val="202122"/>
          <w:sz w:val="28"/>
          <w:szCs w:val="28"/>
          <w:shd w:val="clear" w:color="auto" w:fill="FFFFFF"/>
        </w:rPr>
        <w:t>звучання</w:t>
      </w:r>
      <w:proofErr w:type="spellEnd"/>
      <w:r>
        <w:rPr>
          <w:color w:val="202122"/>
          <w:sz w:val="28"/>
          <w:szCs w:val="28"/>
          <w:shd w:val="clear" w:color="auto" w:fill="FFFFFF"/>
        </w:rPr>
        <w:t xml:space="preserve"> </w:t>
      </w:r>
      <w:proofErr w:type="spellStart"/>
      <w:r>
        <w:rPr>
          <w:color w:val="202122"/>
          <w:sz w:val="28"/>
          <w:szCs w:val="28"/>
          <w:shd w:val="clear" w:color="auto" w:fill="FFFFFF"/>
        </w:rPr>
        <w:t>яких</w:t>
      </w:r>
      <w:proofErr w:type="spellEnd"/>
      <w:r>
        <w:rPr>
          <w:color w:val="202122"/>
          <w:sz w:val="28"/>
          <w:szCs w:val="28"/>
          <w:shd w:val="clear" w:color="auto" w:fill="FFFFFF"/>
        </w:rPr>
        <w:t xml:space="preserve"> </w:t>
      </w:r>
      <w:proofErr w:type="spellStart"/>
      <w:r>
        <w:rPr>
          <w:color w:val="202122"/>
          <w:sz w:val="28"/>
          <w:szCs w:val="28"/>
          <w:shd w:val="clear" w:color="auto" w:fill="FFFFFF"/>
        </w:rPr>
        <w:t>небудь</w:t>
      </w:r>
      <w:proofErr w:type="spellEnd"/>
      <w:r>
        <w:rPr>
          <w:color w:val="202122"/>
          <w:sz w:val="28"/>
          <w:szCs w:val="28"/>
          <w:shd w:val="clear" w:color="auto" w:fill="FFFFFF"/>
        </w:rPr>
        <w:t xml:space="preserve"> схожих </w:t>
      </w:r>
      <w:proofErr w:type="spellStart"/>
      <w:r>
        <w:rPr>
          <w:color w:val="202122"/>
          <w:sz w:val="28"/>
          <w:szCs w:val="28"/>
          <w:shd w:val="clear" w:color="auto" w:fill="FFFFFF"/>
        </w:rPr>
        <w:t>виконавців</w:t>
      </w:r>
      <w:proofErr w:type="spellEnd"/>
      <w:r>
        <w:rPr>
          <w:color w:val="202122"/>
          <w:sz w:val="28"/>
          <w:szCs w:val="28"/>
          <w:shd w:val="clear" w:color="auto" w:fill="FFFFFF"/>
        </w:rPr>
        <w:t xml:space="preserve"> з Чикаго </w:t>
      </w:r>
      <w:proofErr w:type="spellStart"/>
      <w:r>
        <w:rPr>
          <w:color w:val="202122"/>
          <w:sz w:val="28"/>
          <w:szCs w:val="28"/>
          <w:shd w:val="clear" w:color="auto" w:fill="FFFFFF"/>
        </w:rPr>
        <w:t>чи</w:t>
      </w:r>
      <w:proofErr w:type="spellEnd"/>
      <w:r>
        <w:rPr>
          <w:color w:val="202122"/>
          <w:sz w:val="28"/>
          <w:szCs w:val="28"/>
          <w:shd w:val="clear" w:color="auto" w:fill="FFFFFF"/>
        </w:rPr>
        <w:t xml:space="preserve"> </w:t>
      </w:r>
      <w:proofErr w:type="spellStart"/>
      <w:r>
        <w:rPr>
          <w:color w:val="202122"/>
          <w:sz w:val="28"/>
          <w:szCs w:val="28"/>
          <w:shd w:val="clear" w:color="auto" w:fill="FFFFFF"/>
        </w:rPr>
        <w:t>Західного</w:t>
      </w:r>
      <w:proofErr w:type="spellEnd"/>
      <w:r>
        <w:rPr>
          <w:color w:val="202122"/>
          <w:sz w:val="28"/>
          <w:szCs w:val="28"/>
          <w:shd w:val="clear" w:color="auto" w:fill="FFFFFF"/>
        </w:rPr>
        <w:t xml:space="preserve"> </w:t>
      </w:r>
      <w:proofErr w:type="spellStart"/>
      <w:r>
        <w:rPr>
          <w:color w:val="202122"/>
          <w:sz w:val="28"/>
          <w:szCs w:val="28"/>
          <w:shd w:val="clear" w:color="auto" w:fill="FFFFFF"/>
        </w:rPr>
        <w:t>узбережжя</w:t>
      </w:r>
      <w:proofErr w:type="spellEnd"/>
      <w:r>
        <w:rPr>
          <w:color w:val="202122"/>
          <w:sz w:val="28"/>
          <w:szCs w:val="28"/>
          <w:shd w:val="clear" w:color="auto" w:fill="FFFFFF"/>
        </w:rPr>
        <w:t xml:space="preserve">. </w:t>
      </w:r>
      <w:proofErr w:type="spellStart"/>
      <w:r>
        <w:rPr>
          <w:color w:val="202122"/>
          <w:sz w:val="28"/>
          <w:szCs w:val="28"/>
          <w:shd w:val="clear" w:color="auto" w:fill="FFFFFF"/>
        </w:rPr>
        <w:t>Досить</w:t>
      </w:r>
      <w:proofErr w:type="spellEnd"/>
      <w:r>
        <w:rPr>
          <w:color w:val="202122"/>
          <w:sz w:val="28"/>
          <w:szCs w:val="28"/>
          <w:shd w:val="clear" w:color="auto" w:fill="FFFFFF"/>
        </w:rPr>
        <w:t xml:space="preserve"> </w:t>
      </w:r>
      <w:proofErr w:type="spellStart"/>
      <w:r>
        <w:rPr>
          <w:color w:val="202122"/>
          <w:sz w:val="28"/>
          <w:szCs w:val="28"/>
          <w:shd w:val="clear" w:color="auto" w:fill="FFFFFF"/>
        </w:rPr>
        <w:t>самобутньою</w:t>
      </w:r>
      <w:proofErr w:type="spellEnd"/>
      <w:r>
        <w:rPr>
          <w:color w:val="202122"/>
          <w:sz w:val="28"/>
          <w:szCs w:val="28"/>
          <w:shd w:val="clear" w:color="auto" w:fill="FFFFFF"/>
        </w:rPr>
        <w:t xml:space="preserve"> є </w:t>
      </w:r>
      <w:proofErr w:type="spellStart"/>
      <w:r>
        <w:rPr>
          <w:color w:val="202122"/>
          <w:sz w:val="28"/>
          <w:szCs w:val="28"/>
          <w:shd w:val="clear" w:color="auto" w:fill="FFFFFF"/>
        </w:rPr>
        <w:t>хіп</w:t>
      </w:r>
      <w:proofErr w:type="spellEnd"/>
      <w:r>
        <w:rPr>
          <w:color w:val="202122"/>
          <w:sz w:val="28"/>
          <w:szCs w:val="28"/>
          <w:shd w:val="clear" w:color="auto" w:fill="FFFFFF"/>
        </w:rPr>
        <w:t xml:space="preserve">-хоп </w:t>
      </w:r>
      <w:proofErr w:type="spellStart"/>
      <w:r>
        <w:rPr>
          <w:color w:val="202122"/>
          <w:sz w:val="28"/>
          <w:szCs w:val="28"/>
          <w:shd w:val="clear" w:color="auto" w:fill="FFFFFF"/>
        </w:rPr>
        <w:t>співачка</w:t>
      </w:r>
      <w:proofErr w:type="spellEnd"/>
      <w:r>
        <w:rPr>
          <w:color w:val="202122"/>
          <w:sz w:val="28"/>
          <w:szCs w:val="28"/>
          <w:shd w:val="clear" w:color="auto" w:fill="FFFFFF"/>
        </w:rPr>
        <w:t xml:space="preserve"> </w:t>
      </w:r>
      <w:proofErr w:type="spellStart"/>
      <w:r>
        <w:rPr>
          <w:color w:val="202122"/>
          <w:sz w:val="28"/>
          <w:szCs w:val="28"/>
          <w:shd w:val="clear" w:color="auto" w:fill="FFFFFF"/>
        </w:rPr>
        <w:t>Аліна</w:t>
      </w:r>
      <w:proofErr w:type="spellEnd"/>
      <w:r>
        <w:rPr>
          <w:color w:val="202122"/>
          <w:sz w:val="28"/>
          <w:szCs w:val="28"/>
          <w:shd w:val="clear" w:color="auto" w:fill="FFFFFF"/>
        </w:rPr>
        <w:t xml:space="preserve"> Паш, яка в 2022 </w:t>
      </w:r>
      <w:proofErr w:type="spellStart"/>
      <w:r>
        <w:rPr>
          <w:color w:val="202122"/>
          <w:sz w:val="28"/>
          <w:szCs w:val="28"/>
          <w:shd w:val="clear" w:color="auto" w:fill="FFFFFF"/>
        </w:rPr>
        <w:t>році</w:t>
      </w:r>
      <w:proofErr w:type="spellEnd"/>
      <w:r>
        <w:rPr>
          <w:color w:val="202122"/>
          <w:sz w:val="28"/>
          <w:szCs w:val="28"/>
          <w:shd w:val="clear" w:color="auto" w:fill="FFFFFF"/>
        </w:rPr>
        <w:t xml:space="preserve"> </w:t>
      </w:r>
      <w:proofErr w:type="spellStart"/>
      <w:r>
        <w:rPr>
          <w:color w:val="202122"/>
          <w:sz w:val="28"/>
          <w:szCs w:val="28"/>
          <w:shd w:val="clear" w:color="auto" w:fill="FFFFFF"/>
        </w:rPr>
        <w:t>виграла</w:t>
      </w:r>
      <w:proofErr w:type="spellEnd"/>
      <w:r>
        <w:rPr>
          <w:color w:val="202122"/>
          <w:sz w:val="28"/>
          <w:szCs w:val="28"/>
          <w:shd w:val="clear" w:color="auto" w:fill="FFFFFF"/>
        </w:rPr>
        <w:t xml:space="preserve"> </w:t>
      </w:r>
      <w:proofErr w:type="spellStart"/>
      <w:r>
        <w:rPr>
          <w:color w:val="202122"/>
          <w:sz w:val="28"/>
          <w:szCs w:val="28"/>
          <w:shd w:val="clear" w:color="auto" w:fill="FFFFFF"/>
        </w:rPr>
        <w:t>національний</w:t>
      </w:r>
      <w:proofErr w:type="spellEnd"/>
      <w:r>
        <w:rPr>
          <w:color w:val="202122"/>
          <w:sz w:val="28"/>
          <w:szCs w:val="28"/>
          <w:shd w:val="clear" w:color="auto" w:fill="FFFFFF"/>
        </w:rPr>
        <w:t xml:space="preserve"> </w:t>
      </w:r>
      <w:proofErr w:type="spellStart"/>
      <w:r>
        <w:rPr>
          <w:color w:val="202122"/>
          <w:sz w:val="28"/>
          <w:szCs w:val="28"/>
          <w:shd w:val="clear" w:color="auto" w:fill="FFFFFF"/>
        </w:rPr>
        <w:t>відбір</w:t>
      </w:r>
      <w:proofErr w:type="spellEnd"/>
      <w:r>
        <w:rPr>
          <w:color w:val="202122"/>
          <w:sz w:val="28"/>
          <w:szCs w:val="28"/>
          <w:shd w:val="clear" w:color="auto" w:fill="FFFFFF"/>
        </w:rPr>
        <w:t xml:space="preserve"> на </w:t>
      </w:r>
      <w:proofErr w:type="spellStart"/>
      <w:r>
        <w:rPr>
          <w:color w:val="202122"/>
          <w:sz w:val="28"/>
          <w:szCs w:val="28"/>
          <w:shd w:val="clear" w:color="auto" w:fill="FFFFFF"/>
        </w:rPr>
        <w:t>Євробачення</w:t>
      </w:r>
      <w:proofErr w:type="spellEnd"/>
      <w:r>
        <w:rPr>
          <w:color w:val="202122"/>
          <w:sz w:val="28"/>
          <w:szCs w:val="28"/>
          <w:shd w:val="clear" w:color="auto" w:fill="FFFFFF"/>
        </w:rPr>
        <w:t xml:space="preserve">, </w:t>
      </w:r>
      <w:proofErr w:type="spellStart"/>
      <w:r>
        <w:rPr>
          <w:color w:val="202122"/>
          <w:sz w:val="28"/>
          <w:szCs w:val="28"/>
          <w:shd w:val="clear" w:color="auto" w:fill="FFFFFF"/>
        </w:rPr>
        <w:t>дебютувала</w:t>
      </w:r>
      <w:proofErr w:type="spellEnd"/>
      <w:r>
        <w:rPr>
          <w:color w:val="202122"/>
          <w:sz w:val="28"/>
          <w:szCs w:val="28"/>
          <w:shd w:val="clear" w:color="auto" w:fill="FFFFFF"/>
        </w:rPr>
        <w:t xml:space="preserve"> у 2018 </w:t>
      </w:r>
      <w:proofErr w:type="spellStart"/>
      <w:r>
        <w:rPr>
          <w:color w:val="202122"/>
          <w:sz w:val="28"/>
          <w:szCs w:val="28"/>
          <w:shd w:val="clear" w:color="auto" w:fill="FFFFFF"/>
        </w:rPr>
        <w:t>році</w:t>
      </w:r>
      <w:proofErr w:type="spellEnd"/>
      <w:r>
        <w:rPr>
          <w:color w:val="202122"/>
          <w:sz w:val="28"/>
          <w:szCs w:val="28"/>
          <w:shd w:val="clear" w:color="auto" w:fill="FFFFFF"/>
        </w:rPr>
        <w:t xml:space="preserve"> з </w:t>
      </w:r>
      <w:proofErr w:type="spellStart"/>
      <w:r>
        <w:rPr>
          <w:color w:val="202122"/>
          <w:sz w:val="28"/>
          <w:szCs w:val="28"/>
          <w:shd w:val="clear" w:color="auto" w:fill="FFFFFF"/>
        </w:rPr>
        <w:t>двома</w:t>
      </w:r>
      <w:proofErr w:type="spellEnd"/>
      <w:r>
        <w:rPr>
          <w:color w:val="202122"/>
          <w:sz w:val="28"/>
          <w:szCs w:val="28"/>
          <w:shd w:val="clear" w:color="auto" w:fill="FFFFFF"/>
        </w:rPr>
        <w:t xml:space="preserve"> </w:t>
      </w: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якісними</w:t>
      </w:r>
      <w:proofErr w:type="spellEnd"/>
      <w:r>
        <w:rPr>
          <w:color w:val="202122"/>
          <w:sz w:val="28"/>
          <w:szCs w:val="28"/>
          <w:shd w:val="clear" w:color="auto" w:fill="FFFFFF"/>
        </w:rPr>
        <w:t xml:space="preserve"> </w:t>
      </w:r>
      <w:proofErr w:type="spellStart"/>
      <w:r>
        <w:rPr>
          <w:color w:val="202122"/>
          <w:sz w:val="28"/>
          <w:szCs w:val="28"/>
          <w:shd w:val="clear" w:color="auto" w:fill="FFFFFF"/>
        </w:rPr>
        <w:t>кліпами</w:t>
      </w:r>
      <w:proofErr w:type="spellEnd"/>
      <w:r>
        <w:rPr>
          <w:color w:val="202122"/>
          <w:sz w:val="28"/>
          <w:szCs w:val="28"/>
          <w:shd w:val="clear" w:color="auto" w:fill="FFFFFF"/>
        </w:rPr>
        <w:t xml:space="preserve"> до </w:t>
      </w:r>
      <w:proofErr w:type="spellStart"/>
      <w:r>
        <w:rPr>
          <w:color w:val="202122"/>
          <w:sz w:val="28"/>
          <w:szCs w:val="28"/>
          <w:shd w:val="clear" w:color="auto" w:fill="FFFFFF"/>
        </w:rPr>
        <w:t>пісень</w:t>
      </w:r>
      <w:proofErr w:type="spellEnd"/>
      <w:r>
        <w:rPr>
          <w:color w:val="202122"/>
          <w:sz w:val="28"/>
          <w:szCs w:val="28"/>
          <w:shd w:val="clear" w:color="auto" w:fill="FFFFFF"/>
        </w:rPr>
        <w:t xml:space="preserve"> «</w:t>
      </w:r>
      <w:proofErr w:type="spellStart"/>
      <w:r>
        <w:rPr>
          <w:color w:val="202122"/>
          <w:sz w:val="28"/>
          <w:szCs w:val="28"/>
          <w:shd w:val="clear" w:color="auto" w:fill="FFFFFF"/>
        </w:rPr>
        <w:t>Oinagori</w:t>
      </w:r>
      <w:proofErr w:type="spellEnd"/>
      <w:r>
        <w:rPr>
          <w:color w:val="202122"/>
          <w:sz w:val="28"/>
          <w:szCs w:val="28"/>
          <w:shd w:val="clear" w:color="auto" w:fill="FFFFFF"/>
        </w:rPr>
        <w:t>» та «</w:t>
      </w:r>
      <w:proofErr w:type="spellStart"/>
      <w:r>
        <w:rPr>
          <w:color w:val="202122"/>
          <w:sz w:val="28"/>
          <w:szCs w:val="28"/>
          <w:shd w:val="clear" w:color="auto" w:fill="FFFFFF"/>
        </w:rPr>
        <w:t>Bitanga</w:t>
      </w:r>
      <w:proofErr w:type="spellEnd"/>
      <w:r>
        <w:rPr>
          <w:color w:val="202122"/>
          <w:sz w:val="28"/>
          <w:szCs w:val="28"/>
          <w:shd w:val="clear" w:color="auto" w:fill="FFFFFF"/>
        </w:rPr>
        <w:t>».</w:t>
      </w:r>
    </w:p>
    <w:p w14:paraId="14BAA82F"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Викладач</w:t>
      </w:r>
      <w:proofErr w:type="spellEnd"/>
      <w:r>
        <w:rPr>
          <w:b/>
          <w:bCs/>
          <w:color w:val="202122"/>
          <w:sz w:val="28"/>
          <w:szCs w:val="28"/>
          <w:shd w:val="clear" w:color="auto" w:fill="FFFFFF"/>
        </w:rPr>
        <w:t xml:space="preserve"> А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46-48</w:t>
      </w:r>
      <w:proofErr w:type="gramEnd"/>
      <w:r>
        <w:rPr>
          <w:b/>
          <w:bCs/>
          <w:color w:val="202122"/>
          <w:sz w:val="28"/>
          <w:szCs w:val="28"/>
          <w:shd w:val="clear" w:color="auto" w:fill="FFFFFF"/>
        </w:rPr>
        <w:t xml:space="preserve">): </w:t>
      </w:r>
      <w:proofErr w:type="spellStart"/>
      <w:r>
        <w:rPr>
          <w:b/>
          <w:bCs/>
          <w:color w:val="202122"/>
          <w:sz w:val="28"/>
          <w:szCs w:val="28"/>
          <w:shd w:val="clear" w:color="auto" w:fill="FFFFFF"/>
        </w:rPr>
        <w:t>Українська</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електроніка</w:t>
      </w:r>
      <w:proofErr w:type="spellEnd"/>
    </w:p>
    <w:p w14:paraId="57D2CF9D"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В </w:t>
      </w:r>
      <w:proofErr w:type="spellStart"/>
      <w:r>
        <w:rPr>
          <w:color w:val="202122"/>
          <w:sz w:val="28"/>
          <w:szCs w:val="28"/>
          <w:shd w:val="clear" w:color="auto" w:fill="FFFFFF"/>
        </w:rPr>
        <w:t>жанрі</w:t>
      </w:r>
      <w:proofErr w:type="spellEnd"/>
      <w:r>
        <w:rPr>
          <w:color w:val="202122"/>
          <w:sz w:val="28"/>
          <w:szCs w:val="28"/>
          <w:shd w:val="clear" w:color="auto" w:fill="FFFFFF"/>
        </w:rPr>
        <w:t xml:space="preserve"> </w:t>
      </w:r>
      <w:proofErr w:type="spellStart"/>
      <w:r>
        <w:rPr>
          <w:color w:val="202122"/>
          <w:sz w:val="28"/>
          <w:szCs w:val="28"/>
          <w:shd w:val="clear" w:color="auto" w:fill="FFFFFF"/>
        </w:rPr>
        <w:t>електроніки</w:t>
      </w:r>
      <w:proofErr w:type="spellEnd"/>
      <w:r>
        <w:rPr>
          <w:color w:val="202122"/>
          <w:sz w:val="28"/>
          <w:szCs w:val="28"/>
          <w:shd w:val="clear" w:color="auto" w:fill="FFFFFF"/>
        </w:rPr>
        <w:t xml:space="preserve"> </w:t>
      </w:r>
      <w:proofErr w:type="spellStart"/>
      <w:r>
        <w:rPr>
          <w:color w:val="202122"/>
          <w:sz w:val="28"/>
          <w:szCs w:val="28"/>
          <w:shd w:val="clear" w:color="auto" w:fill="FFFFFF"/>
        </w:rPr>
        <w:t>працюють</w:t>
      </w:r>
      <w:proofErr w:type="spellEnd"/>
      <w:r>
        <w:rPr>
          <w:color w:val="202122"/>
          <w:sz w:val="28"/>
          <w:szCs w:val="28"/>
          <w:shd w:val="clear" w:color="auto" w:fill="FFFFFF"/>
        </w:rPr>
        <w:t xml:space="preserve"> </w:t>
      </w: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відомі</w:t>
      </w:r>
      <w:proofErr w:type="spellEnd"/>
      <w:r>
        <w:rPr>
          <w:color w:val="202122"/>
          <w:sz w:val="28"/>
          <w:szCs w:val="28"/>
          <w:shd w:val="clear" w:color="auto" w:fill="FFFFFF"/>
        </w:rPr>
        <w:t xml:space="preserve"> та </w:t>
      </w:r>
      <w:proofErr w:type="spellStart"/>
      <w:r>
        <w:rPr>
          <w:color w:val="202122"/>
          <w:sz w:val="28"/>
          <w:szCs w:val="28"/>
          <w:shd w:val="clear" w:color="auto" w:fill="FFFFFF"/>
        </w:rPr>
        <w:t>популярні</w:t>
      </w:r>
      <w:proofErr w:type="spellEnd"/>
      <w:r>
        <w:rPr>
          <w:color w:val="202122"/>
          <w:sz w:val="28"/>
          <w:szCs w:val="28"/>
          <w:shd w:val="clear" w:color="auto" w:fill="FFFFFF"/>
        </w:rPr>
        <w:t xml:space="preserve"> в </w:t>
      </w:r>
      <w:proofErr w:type="spellStart"/>
      <w:r>
        <w:rPr>
          <w:color w:val="202122"/>
          <w:sz w:val="28"/>
          <w:szCs w:val="28"/>
          <w:shd w:val="clear" w:color="auto" w:fill="FFFFFF"/>
        </w:rPr>
        <w:t>Україні</w:t>
      </w:r>
      <w:proofErr w:type="spellEnd"/>
      <w:r>
        <w:rPr>
          <w:color w:val="202122"/>
          <w:sz w:val="28"/>
          <w:szCs w:val="28"/>
          <w:shd w:val="clear" w:color="auto" w:fill="FFFFFF"/>
        </w:rPr>
        <w:t xml:space="preserve">, так і </w:t>
      </w:r>
      <w:proofErr w:type="spellStart"/>
      <w:r>
        <w:rPr>
          <w:color w:val="202122"/>
          <w:sz w:val="28"/>
          <w:szCs w:val="28"/>
          <w:shd w:val="clear" w:color="auto" w:fill="FFFFFF"/>
        </w:rPr>
        <w:t>закордоном</w:t>
      </w:r>
      <w:proofErr w:type="spellEnd"/>
      <w:r>
        <w:rPr>
          <w:color w:val="202122"/>
          <w:sz w:val="28"/>
          <w:szCs w:val="28"/>
          <w:shd w:val="clear" w:color="auto" w:fill="FFFFFF"/>
        </w:rPr>
        <w:t xml:space="preserve"> «ONUKA» та «The </w:t>
      </w:r>
      <w:proofErr w:type="spellStart"/>
      <w:r>
        <w:rPr>
          <w:color w:val="202122"/>
          <w:sz w:val="28"/>
          <w:szCs w:val="28"/>
          <w:shd w:val="clear" w:color="auto" w:fill="FFFFFF"/>
        </w:rPr>
        <w:t>Hardkiss</w:t>
      </w:r>
      <w:proofErr w:type="spellEnd"/>
      <w:r>
        <w:rPr>
          <w:color w:val="202122"/>
          <w:sz w:val="28"/>
          <w:szCs w:val="28"/>
          <w:shd w:val="clear" w:color="auto" w:fill="FFFFFF"/>
        </w:rPr>
        <w:t xml:space="preserve">». </w:t>
      </w:r>
      <w:proofErr w:type="spellStart"/>
      <w:r>
        <w:rPr>
          <w:color w:val="202122"/>
          <w:sz w:val="28"/>
          <w:szCs w:val="28"/>
          <w:shd w:val="clear" w:color="auto" w:fill="FFFFFF"/>
        </w:rPr>
        <w:t>Новим</w:t>
      </w:r>
      <w:proofErr w:type="spellEnd"/>
      <w:r>
        <w:rPr>
          <w:color w:val="202122"/>
          <w:sz w:val="28"/>
          <w:szCs w:val="28"/>
          <w:shd w:val="clear" w:color="auto" w:fill="FFFFFF"/>
        </w:rPr>
        <w:t xml:space="preserve"> </w:t>
      </w:r>
      <w:proofErr w:type="spellStart"/>
      <w:r>
        <w:rPr>
          <w:color w:val="202122"/>
          <w:sz w:val="28"/>
          <w:szCs w:val="28"/>
          <w:shd w:val="clear" w:color="auto" w:fill="FFFFFF"/>
        </w:rPr>
        <w:t>яскравим</w:t>
      </w:r>
      <w:proofErr w:type="spellEnd"/>
      <w:r>
        <w:rPr>
          <w:color w:val="202122"/>
          <w:sz w:val="28"/>
          <w:szCs w:val="28"/>
          <w:shd w:val="clear" w:color="auto" w:fill="FFFFFF"/>
        </w:rPr>
        <w:t xml:space="preserve"> </w:t>
      </w:r>
      <w:proofErr w:type="spellStart"/>
      <w:r>
        <w:rPr>
          <w:color w:val="202122"/>
          <w:sz w:val="28"/>
          <w:szCs w:val="28"/>
          <w:shd w:val="clear" w:color="auto" w:fill="FFFFFF"/>
        </w:rPr>
        <w:t>виконавцем</w:t>
      </w:r>
      <w:proofErr w:type="spellEnd"/>
      <w:r>
        <w:rPr>
          <w:color w:val="202122"/>
          <w:sz w:val="28"/>
          <w:szCs w:val="28"/>
          <w:shd w:val="clear" w:color="auto" w:fill="FFFFFF"/>
        </w:rPr>
        <w:t xml:space="preserve"> у </w:t>
      </w:r>
      <w:proofErr w:type="spellStart"/>
      <w:r>
        <w:rPr>
          <w:color w:val="202122"/>
          <w:sz w:val="28"/>
          <w:szCs w:val="28"/>
          <w:shd w:val="clear" w:color="auto" w:fill="FFFFFF"/>
        </w:rPr>
        <w:t>цьому</w:t>
      </w:r>
      <w:proofErr w:type="spellEnd"/>
      <w:r>
        <w:rPr>
          <w:color w:val="202122"/>
          <w:sz w:val="28"/>
          <w:szCs w:val="28"/>
          <w:shd w:val="clear" w:color="auto" w:fill="FFFFFF"/>
        </w:rPr>
        <w:t xml:space="preserve"> </w:t>
      </w:r>
      <w:proofErr w:type="spellStart"/>
      <w:r>
        <w:rPr>
          <w:color w:val="202122"/>
          <w:sz w:val="28"/>
          <w:szCs w:val="28"/>
          <w:shd w:val="clear" w:color="auto" w:fill="FFFFFF"/>
        </w:rPr>
        <w:t>жанрі</w:t>
      </w:r>
      <w:proofErr w:type="spellEnd"/>
      <w:r>
        <w:rPr>
          <w:color w:val="202122"/>
          <w:sz w:val="28"/>
          <w:szCs w:val="28"/>
          <w:shd w:val="clear" w:color="auto" w:fill="FFFFFF"/>
        </w:rPr>
        <w:t xml:space="preserve"> є Максим </w:t>
      </w:r>
      <w:proofErr w:type="spellStart"/>
      <w:r>
        <w:rPr>
          <w:color w:val="202122"/>
          <w:sz w:val="28"/>
          <w:szCs w:val="28"/>
          <w:shd w:val="clear" w:color="auto" w:fill="FFFFFF"/>
        </w:rPr>
        <w:t>Сікаленко</w:t>
      </w:r>
      <w:proofErr w:type="spellEnd"/>
      <w:r>
        <w:rPr>
          <w:color w:val="202122"/>
          <w:sz w:val="28"/>
          <w:szCs w:val="28"/>
          <w:shd w:val="clear" w:color="auto" w:fill="FFFFFF"/>
        </w:rPr>
        <w:t xml:space="preserve"> </w:t>
      </w:r>
      <w:proofErr w:type="spellStart"/>
      <w:r>
        <w:rPr>
          <w:color w:val="202122"/>
          <w:sz w:val="28"/>
          <w:szCs w:val="28"/>
          <w:shd w:val="clear" w:color="auto" w:fill="FFFFFF"/>
        </w:rPr>
        <w:t>або</w:t>
      </w:r>
      <w:proofErr w:type="spellEnd"/>
      <w:r>
        <w:rPr>
          <w:color w:val="202122"/>
          <w:sz w:val="28"/>
          <w:szCs w:val="28"/>
          <w:shd w:val="clear" w:color="auto" w:fill="FFFFFF"/>
        </w:rPr>
        <w:t xml:space="preserve"> «</w:t>
      </w:r>
      <w:proofErr w:type="spellStart"/>
      <w:r>
        <w:rPr>
          <w:color w:val="202122"/>
          <w:sz w:val="28"/>
          <w:szCs w:val="28"/>
          <w:shd w:val="clear" w:color="auto" w:fill="FFFFFF"/>
        </w:rPr>
        <w:t>Cape</w:t>
      </w:r>
      <w:proofErr w:type="spellEnd"/>
      <w:r>
        <w:rPr>
          <w:color w:val="202122"/>
          <w:sz w:val="28"/>
          <w:szCs w:val="28"/>
          <w:shd w:val="clear" w:color="auto" w:fill="FFFFFF"/>
        </w:rPr>
        <w:t> </w:t>
      </w:r>
      <w:proofErr w:type="spellStart"/>
      <w:r>
        <w:rPr>
          <w:color w:val="202122"/>
          <w:sz w:val="28"/>
          <w:szCs w:val="28"/>
          <w:shd w:val="clear" w:color="auto" w:fill="FFFFFF"/>
        </w:rPr>
        <w:t>Cod</w:t>
      </w:r>
      <w:proofErr w:type="spellEnd"/>
      <w:r>
        <w:rPr>
          <w:color w:val="202122"/>
          <w:sz w:val="28"/>
          <w:szCs w:val="28"/>
          <w:shd w:val="clear" w:color="auto" w:fill="FFFFFF"/>
        </w:rPr>
        <w:t>».</w:t>
      </w:r>
    </w:p>
    <w:p w14:paraId="4D73B13F" w14:textId="77777777" w:rsidR="0030480F" w:rsidRDefault="0030480F" w:rsidP="00E17220">
      <w:pPr>
        <w:pStyle w:val="a3"/>
        <w:spacing w:before="240" w:beforeAutospacing="0" w:after="240" w:afterAutospacing="0"/>
        <w:ind w:firstLine="567"/>
        <w:contextualSpacing/>
        <w:jc w:val="both"/>
      </w:pPr>
      <w:proofErr w:type="spellStart"/>
      <w:r>
        <w:rPr>
          <w:b/>
          <w:bCs/>
          <w:color w:val="202122"/>
          <w:sz w:val="28"/>
          <w:szCs w:val="28"/>
          <w:shd w:val="clear" w:color="auto" w:fill="FFFFFF"/>
        </w:rPr>
        <w:t>Українська</w:t>
      </w:r>
      <w:proofErr w:type="spellEnd"/>
      <w:r>
        <w:rPr>
          <w:b/>
          <w:bCs/>
          <w:color w:val="202122"/>
          <w:sz w:val="28"/>
          <w:szCs w:val="28"/>
          <w:shd w:val="clear" w:color="auto" w:fill="FFFFFF"/>
        </w:rPr>
        <w:t xml:space="preserve"> поп </w:t>
      </w:r>
      <w:proofErr w:type="spellStart"/>
      <w:r>
        <w:rPr>
          <w:b/>
          <w:bCs/>
          <w:color w:val="202122"/>
          <w:sz w:val="28"/>
          <w:szCs w:val="28"/>
          <w:shd w:val="clear" w:color="auto" w:fill="FFFFFF"/>
        </w:rPr>
        <w:t>музика</w:t>
      </w:r>
      <w:proofErr w:type="spellEnd"/>
      <w:r>
        <w:rPr>
          <w:b/>
          <w:bCs/>
          <w:color w:val="202122"/>
          <w:sz w:val="28"/>
          <w:szCs w:val="28"/>
          <w:shd w:val="clear" w:color="auto" w:fill="FFFFFF"/>
        </w:rPr>
        <w:t xml:space="preserve"> (</w:t>
      </w:r>
      <w:proofErr w:type="spellStart"/>
      <w:r>
        <w:rPr>
          <w:b/>
          <w:bCs/>
          <w:color w:val="202122"/>
          <w:sz w:val="28"/>
          <w:szCs w:val="28"/>
          <w:shd w:val="clear" w:color="auto" w:fill="FFFFFF"/>
        </w:rPr>
        <w:t>слайди</w:t>
      </w:r>
      <w:proofErr w:type="spellEnd"/>
      <w:r>
        <w:rPr>
          <w:b/>
          <w:bCs/>
          <w:color w:val="202122"/>
          <w:sz w:val="28"/>
          <w:szCs w:val="28"/>
          <w:shd w:val="clear" w:color="auto" w:fill="FFFFFF"/>
        </w:rPr>
        <w:t xml:space="preserve"> </w:t>
      </w:r>
      <w:proofErr w:type="gramStart"/>
      <w:r>
        <w:rPr>
          <w:b/>
          <w:bCs/>
          <w:color w:val="202122"/>
          <w:sz w:val="28"/>
          <w:szCs w:val="28"/>
          <w:shd w:val="clear" w:color="auto" w:fill="FFFFFF"/>
        </w:rPr>
        <w:t>49-60</w:t>
      </w:r>
      <w:proofErr w:type="gramEnd"/>
      <w:r>
        <w:rPr>
          <w:b/>
          <w:bCs/>
          <w:color w:val="202122"/>
          <w:sz w:val="28"/>
          <w:szCs w:val="28"/>
          <w:shd w:val="clear" w:color="auto" w:fill="FFFFFF"/>
        </w:rPr>
        <w:t>)</w:t>
      </w:r>
    </w:p>
    <w:p w14:paraId="6A639759"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З </w:t>
      </w:r>
      <w:proofErr w:type="spellStart"/>
      <w:r>
        <w:rPr>
          <w:color w:val="202122"/>
          <w:sz w:val="28"/>
          <w:szCs w:val="28"/>
          <w:shd w:val="clear" w:color="auto" w:fill="FFFFFF"/>
        </w:rPr>
        <w:t>сучасної</w:t>
      </w:r>
      <w:proofErr w:type="spellEnd"/>
      <w:r>
        <w:rPr>
          <w:color w:val="202122"/>
          <w:sz w:val="28"/>
          <w:szCs w:val="28"/>
          <w:shd w:val="clear" w:color="auto" w:fill="FFFFFF"/>
        </w:rPr>
        <w:t xml:space="preserve"> </w:t>
      </w:r>
      <w:proofErr w:type="spellStart"/>
      <w:r>
        <w:rPr>
          <w:color w:val="202122"/>
          <w:sz w:val="28"/>
          <w:szCs w:val="28"/>
          <w:shd w:val="clear" w:color="auto" w:fill="FFFFFF"/>
        </w:rPr>
        <w:t>топової</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поп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w:t>
      </w:r>
      <w:proofErr w:type="spellStart"/>
      <w:r>
        <w:rPr>
          <w:color w:val="202122"/>
          <w:sz w:val="28"/>
          <w:szCs w:val="28"/>
          <w:shd w:val="clear" w:color="auto" w:fill="FFFFFF"/>
        </w:rPr>
        <w:t>можна</w:t>
      </w:r>
      <w:proofErr w:type="spellEnd"/>
      <w:r>
        <w:rPr>
          <w:color w:val="202122"/>
          <w:sz w:val="28"/>
          <w:szCs w:val="28"/>
          <w:shd w:val="clear" w:color="auto" w:fill="FFFFFF"/>
        </w:rPr>
        <w:t xml:space="preserve"> </w:t>
      </w:r>
      <w:proofErr w:type="spellStart"/>
      <w:r>
        <w:rPr>
          <w:color w:val="202122"/>
          <w:sz w:val="28"/>
          <w:szCs w:val="28"/>
          <w:shd w:val="clear" w:color="auto" w:fill="FFFFFF"/>
        </w:rPr>
        <w:t>назвати</w:t>
      </w:r>
      <w:proofErr w:type="spellEnd"/>
      <w:r>
        <w:rPr>
          <w:color w:val="202122"/>
          <w:sz w:val="28"/>
          <w:szCs w:val="28"/>
          <w:shd w:val="clear" w:color="auto" w:fill="FFFFFF"/>
        </w:rPr>
        <w:t xml:space="preserve"> </w:t>
      </w:r>
      <w:proofErr w:type="spellStart"/>
      <w:r>
        <w:rPr>
          <w:color w:val="202122"/>
          <w:sz w:val="28"/>
          <w:szCs w:val="28"/>
          <w:shd w:val="clear" w:color="auto" w:fill="FFFFFF"/>
        </w:rPr>
        <w:t>скажено</w:t>
      </w:r>
      <w:proofErr w:type="spellEnd"/>
      <w:r>
        <w:rPr>
          <w:color w:val="202122"/>
          <w:sz w:val="28"/>
          <w:szCs w:val="28"/>
          <w:shd w:val="clear" w:color="auto" w:fill="FFFFFF"/>
        </w:rPr>
        <w:t xml:space="preserve"> </w:t>
      </w:r>
      <w:proofErr w:type="spellStart"/>
      <w:r>
        <w:rPr>
          <w:color w:val="202122"/>
          <w:sz w:val="28"/>
          <w:szCs w:val="28"/>
          <w:shd w:val="clear" w:color="auto" w:fill="FFFFFF"/>
        </w:rPr>
        <w:t>популярних</w:t>
      </w:r>
      <w:proofErr w:type="spellEnd"/>
      <w:r>
        <w:rPr>
          <w:color w:val="202122"/>
          <w:sz w:val="28"/>
          <w:szCs w:val="28"/>
          <w:shd w:val="clear" w:color="auto" w:fill="FFFFFF"/>
        </w:rPr>
        <w:t xml:space="preserve"> на YouTube «Время и стекло», «</w:t>
      </w:r>
      <w:proofErr w:type="spellStart"/>
      <w:r>
        <w:rPr>
          <w:color w:val="202122"/>
          <w:sz w:val="28"/>
          <w:szCs w:val="28"/>
          <w:shd w:val="clear" w:color="auto" w:fill="FFFFFF"/>
        </w:rPr>
        <w:t>Дзідзьо</w:t>
      </w:r>
      <w:proofErr w:type="spellEnd"/>
      <w:r>
        <w:rPr>
          <w:color w:val="202122"/>
          <w:sz w:val="28"/>
          <w:szCs w:val="28"/>
          <w:shd w:val="clear" w:color="auto" w:fill="FFFFFF"/>
        </w:rPr>
        <w:t>», «</w:t>
      </w:r>
      <w:proofErr w:type="spellStart"/>
      <w:r>
        <w:rPr>
          <w:color w:val="202122"/>
          <w:sz w:val="28"/>
          <w:szCs w:val="28"/>
          <w:shd w:val="clear" w:color="auto" w:fill="FFFFFF"/>
        </w:rPr>
        <w:t>Monatik</w:t>
      </w:r>
      <w:proofErr w:type="spellEnd"/>
      <w:r>
        <w:rPr>
          <w:color w:val="202122"/>
          <w:sz w:val="28"/>
          <w:szCs w:val="28"/>
          <w:shd w:val="clear" w:color="auto" w:fill="FFFFFF"/>
        </w:rPr>
        <w:t xml:space="preserve">» </w:t>
      </w:r>
      <w:proofErr w:type="spellStart"/>
      <w:r>
        <w:rPr>
          <w:color w:val="202122"/>
          <w:sz w:val="28"/>
          <w:szCs w:val="28"/>
          <w:shd w:val="clear" w:color="auto" w:fill="FFFFFF"/>
        </w:rPr>
        <w:t>естрадного</w:t>
      </w:r>
      <w:proofErr w:type="spellEnd"/>
      <w:r>
        <w:rPr>
          <w:color w:val="202122"/>
          <w:sz w:val="28"/>
          <w:szCs w:val="28"/>
          <w:shd w:val="clear" w:color="auto" w:fill="FFFFFF"/>
        </w:rPr>
        <w:t xml:space="preserve"> ТІК. </w:t>
      </w:r>
      <w:proofErr w:type="spellStart"/>
      <w:r>
        <w:rPr>
          <w:color w:val="202122"/>
          <w:sz w:val="28"/>
          <w:szCs w:val="28"/>
          <w:shd w:val="clear" w:color="auto" w:fill="FFFFFF"/>
        </w:rPr>
        <w:t>Окрім</w:t>
      </w:r>
      <w:proofErr w:type="spellEnd"/>
      <w:r>
        <w:rPr>
          <w:color w:val="202122"/>
          <w:sz w:val="28"/>
          <w:szCs w:val="28"/>
          <w:shd w:val="clear" w:color="auto" w:fill="FFFFFF"/>
        </w:rPr>
        <w:t xml:space="preserve"> них також </w:t>
      </w:r>
      <w:proofErr w:type="spellStart"/>
      <w:r>
        <w:rPr>
          <w:color w:val="202122"/>
          <w:sz w:val="28"/>
          <w:szCs w:val="28"/>
          <w:shd w:val="clear" w:color="auto" w:fill="FFFFFF"/>
        </w:rPr>
        <w:t>помітними</w:t>
      </w:r>
      <w:proofErr w:type="spellEnd"/>
      <w:r>
        <w:rPr>
          <w:color w:val="202122"/>
          <w:sz w:val="28"/>
          <w:szCs w:val="28"/>
          <w:shd w:val="clear" w:color="auto" w:fill="FFFFFF"/>
        </w:rPr>
        <w:t xml:space="preserve"> є: «Макс Барских» «On i </w:t>
      </w:r>
      <w:proofErr w:type="spellStart"/>
      <w:r>
        <w:rPr>
          <w:color w:val="202122"/>
          <w:sz w:val="28"/>
          <w:szCs w:val="28"/>
          <w:shd w:val="clear" w:color="auto" w:fill="FFFFFF"/>
        </w:rPr>
        <w:t>Ona</w:t>
      </w:r>
      <w:proofErr w:type="spellEnd"/>
      <w:r>
        <w:rPr>
          <w:color w:val="202122"/>
          <w:sz w:val="28"/>
          <w:szCs w:val="28"/>
          <w:shd w:val="clear" w:color="auto" w:fill="FFFFFF"/>
        </w:rPr>
        <w:t>» «</w:t>
      </w:r>
      <w:proofErr w:type="spellStart"/>
      <w:r>
        <w:rPr>
          <w:color w:val="202122"/>
          <w:sz w:val="28"/>
          <w:szCs w:val="28"/>
          <w:shd w:val="clear" w:color="auto" w:fill="FFFFFF"/>
        </w:rPr>
        <w:t>Mirami</w:t>
      </w:r>
      <w:proofErr w:type="spellEnd"/>
      <w:r>
        <w:rPr>
          <w:color w:val="202122"/>
          <w:sz w:val="28"/>
          <w:szCs w:val="28"/>
          <w:shd w:val="clear" w:color="auto" w:fill="FFFFFF"/>
        </w:rPr>
        <w:t xml:space="preserve">», Go-a, </w:t>
      </w:r>
      <w:proofErr w:type="spellStart"/>
      <w:r>
        <w:rPr>
          <w:color w:val="202122"/>
          <w:sz w:val="28"/>
          <w:szCs w:val="28"/>
          <w:shd w:val="clear" w:color="auto" w:fill="FFFFFF"/>
        </w:rPr>
        <w:t>O`torvald</w:t>
      </w:r>
      <w:proofErr w:type="spellEnd"/>
      <w:r>
        <w:rPr>
          <w:color w:val="202122"/>
          <w:sz w:val="28"/>
          <w:szCs w:val="28"/>
          <w:shd w:val="clear" w:color="auto" w:fill="FFFFFF"/>
        </w:rPr>
        <w:t xml:space="preserve">, Христина </w:t>
      </w:r>
      <w:proofErr w:type="spellStart"/>
      <w:r>
        <w:rPr>
          <w:color w:val="202122"/>
          <w:sz w:val="28"/>
          <w:szCs w:val="28"/>
          <w:shd w:val="clear" w:color="auto" w:fill="FFFFFF"/>
        </w:rPr>
        <w:t>Соловій</w:t>
      </w:r>
      <w:proofErr w:type="spellEnd"/>
      <w:r>
        <w:rPr>
          <w:color w:val="202122"/>
          <w:sz w:val="28"/>
          <w:szCs w:val="28"/>
          <w:shd w:val="clear" w:color="auto" w:fill="FFFFFF"/>
        </w:rPr>
        <w:t xml:space="preserve">, Один в каное, </w:t>
      </w:r>
      <w:proofErr w:type="spellStart"/>
      <w:r>
        <w:rPr>
          <w:color w:val="202122"/>
          <w:sz w:val="28"/>
          <w:szCs w:val="28"/>
          <w:shd w:val="clear" w:color="auto" w:fill="FFFFFF"/>
        </w:rPr>
        <w:t>Альона</w:t>
      </w:r>
      <w:proofErr w:type="spellEnd"/>
      <w:r>
        <w:rPr>
          <w:color w:val="202122"/>
          <w:sz w:val="28"/>
          <w:szCs w:val="28"/>
          <w:shd w:val="clear" w:color="auto" w:fill="FFFFFF"/>
        </w:rPr>
        <w:t xml:space="preserve"> </w:t>
      </w:r>
      <w:proofErr w:type="spellStart"/>
      <w:r>
        <w:rPr>
          <w:color w:val="202122"/>
          <w:sz w:val="28"/>
          <w:szCs w:val="28"/>
          <w:shd w:val="clear" w:color="auto" w:fill="FFFFFF"/>
        </w:rPr>
        <w:t>Альона</w:t>
      </w:r>
      <w:proofErr w:type="spellEnd"/>
      <w:r>
        <w:rPr>
          <w:color w:val="202122"/>
          <w:sz w:val="28"/>
          <w:szCs w:val="28"/>
          <w:shd w:val="clear" w:color="auto" w:fill="FFFFFF"/>
        </w:rPr>
        <w:t xml:space="preserve">, </w:t>
      </w:r>
      <w:proofErr w:type="spellStart"/>
      <w:r>
        <w:rPr>
          <w:color w:val="202122"/>
          <w:sz w:val="28"/>
          <w:szCs w:val="28"/>
          <w:shd w:val="clear" w:color="auto" w:fill="FFFFFF"/>
        </w:rPr>
        <w:t>Вєрка</w:t>
      </w:r>
      <w:proofErr w:type="spellEnd"/>
      <w:r>
        <w:rPr>
          <w:color w:val="202122"/>
          <w:sz w:val="28"/>
          <w:szCs w:val="28"/>
          <w:shd w:val="clear" w:color="auto" w:fill="FFFFFF"/>
        </w:rPr>
        <w:t xml:space="preserve"> Сердючка, </w:t>
      </w:r>
      <w:proofErr w:type="spellStart"/>
      <w:proofErr w:type="gramStart"/>
      <w:r>
        <w:rPr>
          <w:color w:val="202122"/>
          <w:sz w:val="28"/>
          <w:szCs w:val="28"/>
          <w:shd w:val="clear" w:color="auto" w:fill="FFFFFF"/>
        </w:rPr>
        <w:t>Тіна</w:t>
      </w:r>
      <w:proofErr w:type="spellEnd"/>
      <w:r>
        <w:rPr>
          <w:color w:val="202122"/>
          <w:sz w:val="28"/>
          <w:szCs w:val="28"/>
          <w:shd w:val="clear" w:color="auto" w:fill="FFFFFF"/>
        </w:rPr>
        <w:t>  Кароль,  KAZKA</w:t>
      </w:r>
      <w:proofErr w:type="gramEnd"/>
      <w:r>
        <w:rPr>
          <w:color w:val="202122"/>
          <w:sz w:val="28"/>
          <w:szCs w:val="28"/>
          <w:shd w:val="clear" w:color="auto" w:fill="FFFFFF"/>
        </w:rPr>
        <w:t>, TVORCHI.</w:t>
      </w:r>
    </w:p>
    <w:p w14:paraId="09B22CE4"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Співачка</w:t>
      </w:r>
      <w:proofErr w:type="spellEnd"/>
      <w:r>
        <w:rPr>
          <w:color w:val="202122"/>
          <w:sz w:val="28"/>
          <w:szCs w:val="28"/>
          <w:shd w:val="clear" w:color="auto" w:fill="FFFFFF"/>
        </w:rPr>
        <w:t xml:space="preserve"> Джамала, </w:t>
      </w:r>
      <w:proofErr w:type="spellStart"/>
      <w:r>
        <w:rPr>
          <w:color w:val="202122"/>
          <w:sz w:val="28"/>
          <w:szCs w:val="28"/>
          <w:shd w:val="clear" w:color="auto" w:fill="FFFFFF"/>
        </w:rPr>
        <w:t>переможниця</w:t>
      </w:r>
      <w:proofErr w:type="spellEnd"/>
      <w:r>
        <w:rPr>
          <w:color w:val="202122"/>
          <w:sz w:val="28"/>
          <w:szCs w:val="28"/>
          <w:shd w:val="clear" w:color="auto" w:fill="FFFFFF"/>
        </w:rPr>
        <w:t xml:space="preserve"> </w:t>
      </w:r>
      <w:proofErr w:type="spellStart"/>
      <w:r>
        <w:rPr>
          <w:color w:val="202122"/>
          <w:sz w:val="28"/>
          <w:szCs w:val="28"/>
          <w:shd w:val="clear" w:color="auto" w:fill="FFFFFF"/>
        </w:rPr>
        <w:t>Євробачення</w:t>
      </w:r>
      <w:proofErr w:type="spellEnd"/>
      <w:r>
        <w:rPr>
          <w:color w:val="202122"/>
          <w:sz w:val="28"/>
          <w:szCs w:val="28"/>
          <w:shd w:val="clear" w:color="auto" w:fill="FFFFFF"/>
        </w:rPr>
        <w:t xml:space="preserve"> у 2016 </w:t>
      </w:r>
      <w:proofErr w:type="spellStart"/>
      <w:r>
        <w:rPr>
          <w:color w:val="202122"/>
          <w:sz w:val="28"/>
          <w:szCs w:val="28"/>
          <w:shd w:val="clear" w:color="auto" w:fill="FFFFFF"/>
        </w:rPr>
        <w:t>році</w:t>
      </w:r>
      <w:proofErr w:type="spellEnd"/>
      <w:r>
        <w:rPr>
          <w:color w:val="202122"/>
          <w:sz w:val="28"/>
          <w:szCs w:val="28"/>
          <w:shd w:val="clear" w:color="auto" w:fill="FFFFFF"/>
        </w:rPr>
        <w:t xml:space="preserve">, </w:t>
      </w:r>
      <w:proofErr w:type="spellStart"/>
      <w:r>
        <w:rPr>
          <w:color w:val="202122"/>
          <w:sz w:val="28"/>
          <w:szCs w:val="28"/>
          <w:shd w:val="clear" w:color="auto" w:fill="FFFFFF"/>
        </w:rPr>
        <w:t>пробує</w:t>
      </w:r>
      <w:proofErr w:type="spellEnd"/>
      <w:r>
        <w:rPr>
          <w:color w:val="202122"/>
          <w:sz w:val="28"/>
          <w:szCs w:val="28"/>
          <w:shd w:val="clear" w:color="auto" w:fill="FFFFFF"/>
        </w:rPr>
        <w:t xml:space="preserve"> себе також в </w:t>
      </w:r>
      <w:proofErr w:type="spellStart"/>
      <w:r>
        <w:rPr>
          <w:color w:val="202122"/>
          <w:sz w:val="28"/>
          <w:szCs w:val="28"/>
          <w:shd w:val="clear" w:color="auto" w:fill="FFFFFF"/>
        </w:rPr>
        <w:t>різних</w:t>
      </w:r>
      <w:proofErr w:type="spellEnd"/>
      <w:r>
        <w:rPr>
          <w:color w:val="202122"/>
          <w:sz w:val="28"/>
          <w:szCs w:val="28"/>
          <w:shd w:val="clear" w:color="auto" w:fill="FFFFFF"/>
        </w:rPr>
        <w:t xml:space="preserve"> стилях – кабаре, джаз та </w:t>
      </w:r>
      <w:proofErr w:type="spellStart"/>
      <w:r>
        <w:rPr>
          <w:color w:val="202122"/>
          <w:sz w:val="28"/>
          <w:szCs w:val="28"/>
          <w:shd w:val="clear" w:color="auto" w:fill="FFFFFF"/>
        </w:rPr>
        <w:t>навіть</w:t>
      </w:r>
      <w:proofErr w:type="spellEnd"/>
      <w:r>
        <w:rPr>
          <w:color w:val="202122"/>
          <w:sz w:val="28"/>
          <w:szCs w:val="28"/>
          <w:shd w:val="clear" w:color="auto" w:fill="FFFFFF"/>
        </w:rPr>
        <w:t xml:space="preserve"> соул – </w:t>
      </w:r>
      <w:proofErr w:type="spellStart"/>
      <w:r>
        <w:rPr>
          <w:color w:val="202122"/>
          <w:sz w:val="28"/>
          <w:szCs w:val="28"/>
          <w:shd w:val="clear" w:color="auto" w:fill="FFFFFF"/>
        </w:rPr>
        <w:t>музики</w:t>
      </w:r>
      <w:proofErr w:type="spellEnd"/>
      <w:r>
        <w:rPr>
          <w:color w:val="202122"/>
          <w:sz w:val="28"/>
          <w:szCs w:val="28"/>
          <w:shd w:val="clear" w:color="auto" w:fill="FFFFFF"/>
        </w:rPr>
        <w:t xml:space="preserve"> у чистому </w:t>
      </w:r>
      <w:proofErr w:type="spellStart"/>
      <w:r>
        <w:rPr>
          <w:color w:val="202122"/>
          <w:sz w:val="28"/>
          <w:szCs w:val="28"/>
          <w:shd w:val="clear" w:color="auto" w:fill="FFFFFF"/>
        </w:rPr>
        <w:t>вигляді</w:t>
      </w:r>
      <w:proofErr w:type="spellEnd"/>
      <w:r>
        <w:rPr>
          <w:color w:val="202122"/>
          <w:sz w:val="28"/>
          <w:szCs w:val="28"/>
          <w:shd w:val="clear" w:color="auto" w:fill="FFFFFF"/>
        </w:rPr>
        <w:t xml:space="preserve"> </w:t>
      </w:r>
      <w:proofErr w:type="spellStart"/>
      <w:r>
        <w:rPr>
          <w:color w:val="202122"/>
          <w:sz w:val="28"/>
          <w:szCs w:val="28"/>
          <w:shd w:val="clear" w:color="auto" w:fill="FFFFFF"/>
        </w:rPr>
        <w:t>рідкісної</w:t>
      </w:r>
      <w:proofErr w:type="spellEnd"/>
      <w:r>
        <w:rPr>
          <w:color w:val="202122"/>
          <w:sz w:val="28"/>
          <w:szCs w:val="28"/>
          <w:shd w:val="clear" w:color="auto" w:fill="FFFFFF"/>
        </w:rPr>
        <w:t xml:space="preserve"> для </w:t>
      </w:r>
      <w:proofErr w:type="spellStart"/>
      <w:r>
        <w:rPr>
          <w:color w:val="202122"/>
          <w:sz w:val="28"/>
          <w:szCs w:val="28"/>
          <w:shd w:val="clear" w:color="auto" w:fill="FFFFFF"/>
        </w:rPr>
        <w:t>України</w:t>
      </w:r>
      <w:proofErr w:type="spellEnd"/>
      <w:r>
        <w:rPr>
          <w:color w:val="202122"/>
          <w:sz w:val="28"/>
          <w:szCs w:val="28"/>
          <w:shd w:val="clear" w:color="auto" w:fill="FFFFFF"/>
        </w:rPr>
        <w:t>.</w:t>
      </w:r>
    </w:p>
    <w:p w14:paraId="1370EE76"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Світові</w:t>
      </w:r>
      <w:proofErr w:type="spellEnd"/>
      <w:r>
        <w:rPr>
          <w:color w:val="202122"/>
          <w:sz w:val="28"/>
          <w:szCs w:val="28"/>
          <w:shd w:val="clear" w:color="auto" w:fill="FFFFFF"/>
        </w:rPr>
        <w:t xml:space="preserve"> </w:t>
      </w:r>
      <w:proofErr w:type="spellStart"/>
      <w:r>
        <w:rPr>
          <w:color w:val="202122"/>
          <w:sz w:val="28"/>
          <w:szCs w:val="28"/>
          <w:shd w:val="clear" w:color="auto" w:fill="FFFFFF"/>
        </w:rPr>
        <w:t>події</w:t>
      </w:r>
      <w:proofErr w:type="spellEnd"/>
      <w:r>
        <w:rPr>
          <w:color w:val="202122"/>
          <w:sz w:val="28"/>
          <w:szCs w:val="28"/>
          <w:shd w:val="clear" w:color="auto" w:fill="FFFFFF"/>
        </w:rPr>
        <w:t xml:space="preserve">, </w:t>
      </w:r>
      <w:proofErr w:type="spellStart"/>
      <w:r>
        <w:rPr>
          <w:color w:val="202122"/>
          <w:sz w:val="28"/>
          <w:szCs w:val="28"/>
          <w:shd w:val="clear" w:color="auto" w:fill="FFFFFF"/>
        </w:rPr>
        <w:t>особисті</w:t>
      </w:r>
      <w:proofErr w:type="spellEnd"/>
      <w:r>
        <w:rPr>
          <w:color w:val="202122"/>
          <w:sz w:val="28"/>
          <w:szCs w:val="28"/>
          <w:shd w:val="clear" w:color="auto" w:fill="FFFFFF"/>
        </w:rPr>
        <w:t xml:space="preserve"> </w:t>
      </w:r>
      <w:proofErr w:type="spellStart"/>
      <w:r>
        <w:rPr>
          <w:color w:val="202122"/>
          <w:sz w:val="28"/>
          <w:szCs w:val="28"/>
          <w:shd w:val="clear" w:color="auto" w:fill="FFFFFF"/>
        </w:rPr>
        <w:t>переживання</w:t>
      </w:r>
      <w:proofErr w:type="spellEnd"/>
      <w:r>
        <w:rPr>
          <w:color w:val="202122"/>
          <w:sz w:val="28"/>
          <w:szCs w:val="28"/>
          <w:shd w:val="clear" w:color="auto" w:fill="FFFFFF"/>
        </w:rPr>
        <w:t xml:space="preserve"> </w:t>
      </w:r>
      <w:proofErr w:type="spellStart"/>
      <w:r>
        <w:rPr>
          <w:color w:val="202122"/>
          <w:sz w:val="28"/>
          <w:szCs w:val="28"/>
          <w:shd w:val="clear" w:color="auto" w:fill="FFFFFF"/>
        </w:rPr>
        <w:t>авторів</w:t>
      </w:r>
      <w:proofErr w:type="spellEnd"/>
      <w:r>
        <w:rPr>
          <w:color w:val="202122"/>
          <w:sz w:val="28"/>
          <w:szCs w:val="28"/>
          <w:shd w:val="clear" w:color="auto" w:fill="FFFFFF"/>
        </w:rPr>
        <w:t xml:space="preserve"> </w:t>
      </w:r>
      <w:proofErr w:type="spellStart"/>
      <w:r>
        <w:rPr>
          <w:color w:val="202122"/>
          <w:sz w:val="28"/>
          <w:szCs w:val="28"/>
          <w:shd w:val="clear" w:color="auto" w:fill="FFFFFF"/>
        </w:rPr>
        <w:t>вливаються</w:t>
      </w:r>
      <w:proofErr w:type="spellEnd"/>
      <w:r>
        <w:rPr>
          <w:color w:val="202122"/>
          <w:sz w:val="28"/>
          <w:szCs w:val="28"/>
          <w:shd w:val="clear" w:color="auto" w:fill="FFFFFF"/>
        </w:rPr>
        <w:t xml:space="preserve"> у </w:t>
      </w:r>
      <w:proofErr w:type="spellStart"/>
      <w:r>
        <w:rPr>
          <w:color w:val="202122"/>
          <w:sz w:val="28"/>
          <w:szCs w:val="28"/>
          <w:shd w:val="clear" w:color="auto" w:fill="FFFFFF"/>
        </w:rPr>
        <w:t>їх</w:t>
      </w:r>
      <w:proofErr w:type="spellEnd"/>
      <w:r>
        <w:rPr>
          <w:color w:val="202122"/>
          <w:sz w:val="28"/>
          <w:szCs w:val="28"/>
          <w:shd w:val="clear" w:color="auto" w:fill="FFFFFF"/>
        </w:rPr>
        <w:t xml:space="preserve"> </w:t>
      </w:r>
      <w:proofErr w:type="spellStart"/>
      <w:r>
        <w:rPr>
          <w:color w:val="202122"/>
          <w:sz w:val="28"/>
          <w:szCs w:val="28"/>
          <w:shd w:val="clear" w:color="auto" w:fill="FFFFFF"/>
        </w:rPr>
        <w:t>творіння</w:t>
      </w:r>
      <w:proofErr w:type="spellEnd"/>
      <w:r>
        <w:rPr>
          <w:color w:val="202122"/>
          <w:sz w:val="28"/>
          <w:szCs w:val="28"/>
          <w:shd w:val="clear" w:color="auto" w:fill="FFFFFF"/>
        </w:rPr>
        <w:t xml:space="preserve">. </w:t>
      </w:r>
      <w:proofErr w:type="spellStart"/>
      <w:r>
        <w:rPr>
          <w:color w:val="202122"/>
          <w:sz w:val="28"/>
          <w:szCs w:val="28"/>
          <w:shd w:val="clear" w:color="auto" w:fill="FFFFFF"/>
        </w:rPr>
        <w:t>Творчі</w:t>
      </w:r>
      <w:proofErr w:type="spellEnd"/>
      <w:r>
        <w:rPr>
          <w:color w:val="202122"/>
          <w:sz w:val="28"/>
          <w:szCs w:val="28"/>
          <w:shd w:val="clear" w:color="auto" w:fill="FFFFFF"/>
        </w:rPr>
        <w:t xml:space="preserve"> люди </w:t>
      </w:r>
      <w:proofErr w:type="spellStart"/>
      <w:r>
        <w:rPr>
          <w:color w:val="202122"/>
          <w:sz w:val="28"/>
          <w:szCs w:val="28"/>
          <w:shd w:val="clear" w:color="auto" w:fill="FFFFFF"/>
        </w:rPr>
        <w:t>саме</w:t>
      </w:r>
      <w:proofErr w:type="spellEnd"/>
      <w:r>
        <w:rPr>
          <w:color w:val="202122"/>
          <w:sz w:val="28"/>
          <w:szCs w:val="28"/>
          <w:shd w:val="clear" w:color="auto" w:fill="FFFFFF"/>
        </w:rPr>
        <w:t xml:space="preserve"> так у </w:t>
      </w:r>
      <w:proofErr w:type="spellStart"/>
      <w:r>
        <w:rPr>
          <w:color w:val="202122"/>
          <w:sz w:val="28"/>
          <w:szCs w:val="28"/>
          <w:shd w:val="clear" w:color="auto" w:fill="FFFFFF"/>
        </w:rPr>
        <w:t>більшості</w:t>
      </w:r>
      <w:proofErr w:type="spellEnd"/>
      <w:r>
        <w:rPr>
          <w:color w:val="202122"/>
          <w:sz w:val="28"/>
          <w:szCs w:val="28"/>
          <w:shd w:val="clear" w:color="auto" w:fill="FFFFFF"/>
        </w:rPr>
        <w:t xml:space="preserve"> </w:t>
      </w:r>
      <w:proofErr w:type="spellStart"/>
      <w:r>
        <w:rPr>
          <w:color w:val="202122"/>
          <w:sz w:val="28"/>
          <w:szCs w:val="28"/>
          <w:shd w:val="clear" w:color="auto" w:fill="FFFFFF"/>
        </w:rPr>
        <w:t>випадків</w:t>
      </w:r>
      <w:proofErr w:type="spellEnd"/>
      <w:r>
        <w:rPr>
          <w:color w:val="202122"/>
          <w:sz w:val="28"/>
          <w:szCs w:val="28"/>
          <w:shd w:val="clear" w:color="auto" w:fill="FFFFFF"/>
        </w:rPr>
        <w:t xml:space="preserve"> </w:t>
      </w:r>
      <w:proofErr w:type="spellStart"/>
      <w:r>
        <w:rPr>
          <w:color w:val="202122"/>
          <w:sz w:val="28"/>
          <w:szCs w:val="28"/>
          <w:shd w:val="clear" w:color="auto" w:fill="FFFFFF"/>
        </w:rPr>
        <w:t>вміють</w:t>
      </w:r>
      <w:proofErr w:type="spellEnd"/>
      <w:r>
        <w:rPr>
          <w:color w:val="202122"/>
          <w:sz w:val="28"/>
          <w:szCs w:val="28"/>
          <w:shd w:val="clear" w:color="auto" w:fill="FFFFFF"/>
        </w:rPr>
        <w:t xml:space="preserve"> </w:t>
      </w:r>
      <w:proofErr w:type="spellStart"/>
      <w:r>
        <w:rPr>
          <w:color w:val="202122"/>
          <w:sz w:val="28"/>
          <w:szCs w:val="28"/>
          <w:shd w:val="clear" w:color="auto" w:fill="FFFFFF"/>
        </w:rPr>
        <w:t>виражати</w:t>
      </w:r>
      <w:proofErr w:type="spellEnd"/>
      <w:r>
        <w:rPr>
          <w:color w:val="202122"/>
          <w:sz w:val="28"/>
          <w:szCs w:val="28"/>
          <w:shd w:val="clear" w:color="auto" w:fill="FFFFFF"/>
        </w:rPr>
        <w:t xml:space="preserve"> </w:t>
      </w:r>
      <w:proofErr w:type="spellStart"/>
      <w:r>
        <w:rPr>
          <w:color w:val="202122"/>
          <w:sz w:val="28"/>
          <w:szCs w:val="28"/>
          <w:shd w:val="clear" w:color="auto" w:fill="FFFFFF"/>
        </w:rPr>
        <w:t>власні</w:t>
      </w:r>
      <w:proofErr w:type="spellEnd"/>
      <w:r>
        <w:rPr>
          <w:color w:val="202122"/>
          <w:sz w:val="28"/>
          <w:szCs w:val="28"/>
          <w:shd w:val="clear" w:color="auto" w:fill="FFFFFF"/>
        </w:rPr>
        <w:t xml:space="preserve"> думки, </w:t>
      </w:r>
      <w:proofErr w:type="spellStart"/>
      <w:r>
        <w:rPr>
          <w:color w:val="202122"/>
          <w:sz w:val="28"/>
          <w:szCs w:val="28"/>
          <w:shd w:val="clear" w:color="auto" w:fill="FFFFFF"/>
        </w:rPr>
        <w:t>які</w:t>
      </w:r>
      <w:proofErr w:type="spellEnd"/>
      <w:r>
        <w:rPr>
          <w:color w:val="202122"/>
          <w:sz w:val="28"/>
          <w:szCs w:val="28"/>
          <w:shd w:val="clear" w:color="auto" w:fill="FFFFFF"/>
        </w:rPr>
        <w:t xml:space="preserve"> </w:t>
      </w:r>
      <w:proofErr w:type="spellStart"/>
      <w:r>
        <w:rPr>
          <w:color w:val="202122"/>
          <w:sz w:val="28"/>
          <w:szCs w:val="28"/>
          <w:shd w:val="clear" w:color="auto" w:fill="FFFFFF"/>
        </w:rPr>
        <w:t>потім</w:t>
      </w:r>
      <w:proofErr w:type="spellEnd"/>
      <w:r>
        <w:rPr>
          <w:color w:val="202122"/>
          <w:sz w:val="28"/>
          <w:szCs w:val="28"/>
          <w:shd w:val="clear" w:color="auto" w:fill="FFFFFF"/>
        </w:rPr>
        <w:t xml:space="preserve"> </w:t>
      </w:r>
      <w:proofErr w:type="spellStart"/>
      <w:r>
        <w:rPr>
          <w:color w:val="202122"/>
          <w:sz w:val="28"/>
          <w:szCs w:val="28"/>
          <w:shd w:val="clear" w:color="auto" w:fill="FFFFFF"/>
        </w:rPr>
        <w:t>стають</w:t>
      </w:r>
      <w:proofErr w:type="spellEnd"/>
      <w:r>
        <w:rPr>
          <w:color w:val="202122"/>
          <w:sz w:val="28"/>
          <w:szCs w:val="28"/>
          <w:shd w:val="clear" w:color="auto" w:fill="FFFFFF"/>
        </w:rPr>
        <w:t xml:space="preserve"> </w:t>
      </w:r>
      <w:proofErr w:type="spellStart"/>
      <w:r>
        <w:rPr>
          <w:color w:val="202122"/>
          <w:sz w:val="28"/>
          <w:szCs w:val="28"/>
          <w:shd w:val="clear" w:color="auto" w:fill="FFFFFF"/>
        </w:rPr>
        <w:t>світовими</w:t>
      </w:r>
      <w:proofErr w:type="spellEnd"/>
      <w:r>
        <w:rPr>
          <w:color w:val="202122"/>
          <w:sz w:val="28"/>
          <w:szCs w:val="28"/>
          <w:shd w:val="clear" w:color="auto" w:fill="FFFFFF"/>
        </w:rPr>
        <w:t xml:space="preserve"> </w:t>
      </w:r>
      <w:proofErr w:type="spellStart"/>
      <w:r>
        <w:rPr>
          <w:color w:val="202122"/>
          <w:sz w:val="28"/>
          <w:szCs w:val="28"/>
          <w:shd w:val="clear" w:color="auto" w:fill="FFFFFF"/>
        </w:rPr>
        <w:t>хітами</w:t>
      </w:r>
      <w:proofErr w:type="spellEnd"/>
      <w:r>
        <w:rPr>
          <w:color w:val="202122"/>
          <w:sz w:val="28"/>
          <w:szCs w:val="28"/>
          <w:shd w:val="clear" w:color="auto" w:fill="FFFFFF"/>
        </w:rPr>
        <w:t xml:space="preserve">. </w:t>
      </w:r>
    </w:p>
    <w:p w14:paraId="6E78F137" w14:textId="77777777" w:rsidR="0030480F" w:rsidRDefault="0030480F" w:rsidP="00E17220">
      <w:pPr>
        <w:pStyle w:val="a3"/>
        <w:spacing w:before="240" w:beforeAutospacing="0" w:after="240" w:afterAutospacing="0"/>
        <w:ind w:firstLine="567"/>
        <w:contextualSpacing/>
        <w:jc w:val="both"/>
      </w:pPr>
      <w:r>
        <w:rPr>
          <w:color w:val="202122"/>
          <w:sz w:val="28"/>
          <w:szCs w:val="28"/>
          <w:shd w:val="clear" w:color="auto" w:fill="FFFFFF"/>
        </w:rPr>
        <w:t xml:space="preserve">Але не </w:t>
      </w:r>
      <w:proofErr w:type="spellStart"/>
      <w:r>
        <w:rPr>
          <w:color w:val="202122"/>
          <w:sz w:val="28"/>
          <w:szCs w:val="28"/>
          <w:shd w:val="clear" w:color="auto" w:fill="FFFFFF"/>
        </w:rPr>
        <w:t>можна</w:t>
      </w:r>
      <w:proofErr w:type="spellEnd"/>
      <w:r>
        <w:rPr>
          <w:color w:val="202122"/>
          <w:sz w:val="28"/>
          <w:szCs w:val="28"/>
          <w:shd w:val="clear" w:color="auto" w:fill="FFFFFF"/>
        </w:rPr>
        <w:t xml:space="preserve"> не </w:t>
      </w:r>
      <w:proofErr w:type="spellStart"/>
      <w:r>
        <w:rPr>
          <w:color w:val="202122"/>
          <w:sz w:val="28"/>
          <w:szCs w:val="28"/>
          <w:shd w:val="clear" w:color="auto" w:fill="FFFFFF"/>
        </w:rPr>
        <w:t>відмітити</w:t>
      </w:r>
      <w:proofErr w:type="spellEnd"/>
      <w:r>
        <w:rPr>
          <w:color w:val="202122"/>
          <w:sz w:val="28"/>
          <w:szCs w:val="28"/>
          <w:shd w:val="clear" w:color="auto" w:fill="FFFFFF"/>
        </w:rPr>
        <w:t xml:space="preserve"> і </w:t>
      </w:r>
      <w:proofErr w:type="spellStart"/>
      <w:r>
        <w:rPr>
          <w:color w:val="202122"/>
          <w:sz w:val="28"/>
          <w:szCs w:val="28"/>
          <w:shd w:val="clear" w:color="auto" w:fill="FFFFFF"/>
        </w:rPr>
        <w:t>активну</w:t>
      </w:r>
      <w:proofErr w:type="spellEnd"/>
      <w:r>
        <w:rPr>
          <w:color w:val="202122"/>
          <w:sz w:val="28"/>
          <w:szCs w:val="28"/>
          <w:shd w:val="clear" w:color="auto" w:fill="FFFFFF"/>
        </w:rPr>
        <w:t xml:space="preserve"> </w:t>
      </w:r>
      <w:proofErr w:type="spellStart"/>
      <w:r>
        <w:rPr>
          <w:color w:val="202122"/>
          <w:sz w:val="28"/>
          <w:szCs w:val="28"/>
          <w:shd w:val="clear" w:color="auto" w:fill="FFFFFF"/>
        </w:rPr>
        <w:t>громадянську</w:t>
      </w:r>
      <w:proofErr w:type="spellEnd"/>
      <w:r>
        <w:rPr>
          <w:color w:val="202122"/>
          <w:sz w:val="28"/>
          <w:szCs w:val="28"/>
          <w:shd w:val="clear" w:color="auto" w:fill="FFFFFF"/>
        </w:rPr>
        <w:t xml:space="preserve"> </w:t>
      </w:r>
      <w:proofErr w:type="spellStart"/>
      <w:r>
        <w:rPr>
          <w:color w:val="202122"/>
          <w:sz w:val="28"/>
          <w:szCs w:val="28"/>
          <w:shd w:val="clear" w:color="auto" w:fill="FFFFFF"/>
        </w:rPr>
        <w:t>позицію</w:t>
      </w:r>
      <w:proofErr w:type="spellEnd"/>
      <w:r>
        <w:rPr>
          <w:color w:val="202122"/>
          <w:sz w:val="28"/>
          <w:szCs w:val="28"/>
          <w:shd w:val="clear" w:color="auto" w:fill="FFFFFF"/>
        </w:rPr>
        <w:t xml:space="preserve">, волонтерство, та </w:t>
      </w:r>
      <w:proofErr w:type="spellStart"/>
      <w:proofErr w:type="gramStart"/>
      <w:r>
        <w:rPr>
          <w:color w:val="202122"/>
          <w:sz w:val="28"/>
          <w:szCs w:val="28"/>
          <w:shd w:val="clear" w:color="auto" w:fill="FFFFFF"/>
        </w:rPr>
        <w:t>благодійність</w:t>
      </w:r>
      <w:proofErr w:type="spellEnd"/>
      <w:r>
        <w:rPr>
          <w:color w:val="202122"/>
          <w:sz w:val="28"/>
          <w:szCs w:val="28"/>
          <w:shd w:val="clear" w:color="auto" w:fill="FFFFFF"/>
        </w:rPr>
        <w:t>  наших</w:t>
      </w:r>
      <w:proofErr w:type="gramEnd"/>
      <w:r>
        <w:rPr>
          <w:color w:val="202122"/>
          <w:sz w:val="28"/>
          <w:szCs w:val="28"/>
          <w:shd w:val="clear" w:color="auto" w:fill="FFFFFF"/>
        </w:rPr>
        <w:t xml:space="preserve"> </w:t>
      </w:r>
      <w:proofErr w:type="spellStart"/>
      <w:r>
        <w:rPr>
          <w:color w:val="202122"/>
          <w:sz w:val="28"/>
          <w:szCs w:val="28"/>
          <w:shd w:val="clear" w:color="auto" w:fill="FFFFFF"/>
        </w:rPr>
        <w:t>артистів</w:t>
      </w:r>
      <w:proofErr w:type="spellEnd"/>
      <w:r>
        <w:rPr>
          <w:color w:val="202122"/>
          <w:sz w:val="28"/>
          <w:szCs w:val="28"/>
          <w:shd w:val="clear" w:color="auto" w:fill="FFFFFF"/>
        </w:rPr>
        <w:t xml:space="preserve">, за </w:t>
      </w:r>
      <w:proofErr w:type="spellStart"/>
      <w:r>
        <w:rPr>
          <w:color w:val="202122"/>
          <w:sz w:val="28"/>
          <w:szCs w:val="28"/>
          <w:shd w:val="clear" w:color="auto" w:fill="FFFFFF"/>
        </w:rPr>
        <w:t>що</w:t>
      </w:r>
      <w:proofErr w:type="spellEnd"/>
      <w:r>
        <w:rPr>
          <w:color w:val="202122"/>
          <w:sz w:val="28"/>
          <w:szCs w:val="28"/>
          <w:shd w:val="clear" w:color="auto" w:fill="FFFFFF"/>
        </w:rPr>
        <w:t xml:space="preserve"> вони </w:t>
      </w:r>
      <w:proofErr w:type="spellStart"/>
      <w:r>
        <w:rPr>
          <w:color w:val="202122"/>
          <w:sz w:val="28"/>
          <w:szCs w:val="28"/>
          <w:shd w:val="clear" w:color="auto" w:fill="FFFFFF"/>
        </w:rPr>
        <w:t>заслуговують</w:t>
      </w:r>
      <w:proofErr w:type="spellEnd"/>
      <w:r>
        <w:rPr>
          <w:color w:val="202122"/>
          <w:sz w:val="28"/>
          <w:szCs w:val="28"/>
          <w:shd w:val="clear" w:color="auto" w:fill="FFFFFF"/>
        </w:rPr>
        <w:t xml:space="preserve"> </w:t>
      </w:r>
      <w:proofErr w:type="spellStart"/>
      <w:r>
        <w:rPr>
          <w:color w:val="202122"/>
          <w:sz w:val="28"/>
          <w:szCs w:val="28"/>
          <w:shd w:val="clear" w:color="auto" w:fill="FFFFFF"/>
        </w:rPr>
        <w:t>ще</w:t>
      </w:r>
      <w:proofErr w:type="spellEnd"/>
      <w:r>
        <w:rPr>
          <w:color w:val="202122"/>
          <w:sz w:val="28"/>
          <w:szCs w:val="28"/>
          <w:shd w:val="clear" w:color="auto" w:fill="FFFFFF"/>
        </w:rPr>
        <w:t xml:space="preserve"> </w:t>
      </w:r>
      <w:proofErr w:type="spellStart"/>
      <w:r>
        <w:rPr>
          <w:color w:val="202122"/>
          <w:sz w:val="28"/>
          <w:szCs w:val="28"/>
          <w:shd w:val="clear" w:color="auto" w:fill="FFFFFF"/>
        </w:rPr>
        <w:t>більшої</w:t>
      </w:r>
      <w:proofErr w:type="spellEnd"/>
      <w:r>
        <w:rPr>
          <w:color w:val="202122"/>
          <w:sz w:val="28"/>
          <w:szCs w:val="28"/>
          <w:shd w:val="clear" w:color="auto" w:fill="FFFFFF"/>
        </w:rPr>
        <w:t xml:space="preserve"> </w:t>
      </w:r>
      <w:proofErr w:type="spellStart"/>
      <w:r>
        <w:rPr>
          <w:color w:val="202122"/>
          <w:sz w:val="28"/>
          <w:szCs w:val="28"/>
          <w:shd w:val="clear" w:color="auto" w:fill="FFFFFF"/>
        </w:rPr>
        <w:t>шани</w:t>
      </w:r>
      <w:proofErr w:type="spellEnd"/>
      <w:r>
        <w:rPr>
          <w:color w:val="202122"/>
          <w:sz w:val="28"/>
          <w:szCs w:val="28"/>
          <w:shd w:val="clear" w:color="auto" w:fill="FFFFFF"/>
        </w:rPr>
        <w:t xml:space="preserve"> та </w:t>
      </w:r>
      <w:proofErr w:type="spellStart"/>
      <w:r>
        <w:rPr>
          <w:color w:val="202122"/>
          <w:sz w:val="28"/>
          <w:szCs w:val="28"/>
          <w:shd w:val="clear" w:color="auto" w:fill="FFFFFF"/>
        </w:rPr>
        <w:t>слави</w:t>
      </w:r>
      <w:proofErr w:type="spellEnd"/>
      <w:r>
        <w:rPr>
          <w:color w:val="202122"/>
          <w:sz w:val="28"/>
          <w:szCs w:val="28"/>
          <w:shd w:val="clear" w:color="auto" w:fill="FFFFFF"/>
        </w:rPr>
        <w:t xml:space="preserve">. В тому </w:t>
      </w:r>
      <w:proofErr w:type="spellStart"/>
      <w:r>
        <w:rPr>
          <w:color w:val="202122"/>
          <w:sz w:val="28"/>
          <w:szCs w:val="28"/>
          <w:shd w:val="clear" w:color="auto" w:fill="FFFFFF"/>
        </w:rPr>
        <w:t>числі</w:t>
      </w:r>
      <w:proofErr w:type="spellEnd"/>
      <w:r>
        <w:rPr>
          <w:color w:val="202122"/>
          <w:sz w:val="28"/>
          <w:szCs w:val="28"/>
          <w:shd w:val="clear" w:color="auto" w:fill="FFFFFF"/>
        </w:rPr>
        <w:t xml:space="preserve"> і </w:t>
      </w:r>
      <w:proofErr w:type="spellStart"/>
      <w:r>
        <w:rPr>
          <w:color w:val="202122"/>
          <w:sz w:val="28"/>
          <w:szCs w:val="28"/>
          <w:shd w:val="clear" w:color="auto" w:fill="FFFFFF"/>
        </w:rPr>
        <w:t>це</w:t>
      </w:r>
      <w:proofErr w:type="spellEnd"/>
      <w:r>
        <w:rPr>
          <w:color w:val="202122"/>
          <w:sz w:val="28"/>
          <w:szCs w:val="28"/>
          <w:shd w:val="clear" w:color="auto" w:fill="FFFFFF"/>
        </w:rPr>
        <w:t xml:space="preserve">, </w:t>
      </w:r>
      <w:proofErr w:type="spellStart"/>
      <w:r>
        <w:rPr>
          <w:color w:val="202122"/>
          <w:sz w:val="28"/>
          <w:szCs w:val="28"/>
          <w:shd w:val="clear" w:color="auto" w:fill="FFFFFF"/>
        </w:rPr>
        <w:t>ще</w:t>
      </w:r>
      <w:proofErr w:type="spellEnd"/>
      <w:r>
        <w:rPr>
          <w:color w:val="202122"/>
          <w:sz w:val="28"/>
          <w:szCs w:val="28"/>
          <w:shd w:val="clear" w:color="auto" w:fill="FFFFFF"/>
        </w:rPr>
        <w:t xml:space="preserve"> </w:t>
      </w:r>
      <w:proofErr w:type="spellStart"/>
      <w:r>
        <w:rPr>
          <w:color w:val="202122"/>
          <w:sz w:val="28"/>
          <w:szCs w:val="28"/>
          <w:shd w:val="clear" w:color="auto" w:fill="FFFFFF"/>
        </w:rPr>
        <w:t>більше</w:t>
      </w:r>
      <w:proofErr w:type="spellEnd"/>
      <w:r>
        <w:rPr>
          <w:color w:val="202122"/>
          <w:sz w:val="28"/>
          <w:szCs w:val="28"/>
          <w:shd w:val="clear" w:color="auto" w:fill="FFFFFF"/>
        </w:rPr>
        <w:t xml:space="preserve"> </w:t>
      </w:r>
      <w:proofErr w:type="spellStart"/>
      <w:r>
        <w:rPr>
          <w:color w:val="202122"/>
          <w:sz w:val="28"/>
          <w:szCs w:val="28"/>
          <w:shd w:val="clear" w:color="auto" w:fill="FFFFFF"/>
        </w:rPr>
        <w:t>привертає</w:t>
      </w:r>
      <w:proofErr w:type="spellEnd"/>
      <w:r>
        <w:rPr>
          <w:color w:val="202122"/>
          <w:sz w:val="28"/>
          <w:szCs w:val="28"/>
          <w:shd w:val="clear" w:color="auto" w:fill="FFFFFF"/>
        </w:rPr>
        <w:t xml:space="preserve"> </w:t>
      </w:r>
      <w:proofErr w:type="spellStart"/>
      <w:r>
        <w:rPr>
          <w:color w:val="202122"/>
          <w:sz w:val="28"/>
          <w:szCs w:val="28"/>
          <w:shd w:val="clear" w:color="auto" w:fill="FFFFFF"/>
        </w:rPr>
        <w:t>увагу</w:t>
      </w:r>
      <w:proofErr w:type="spellEnd"/>
      <w:r>
        <w:rPr>
          <w:color w:val="202122"/>
          <w:sz w:val="28"/>
          <w:szCs w:val="28"/>
          <w:shd w:val="clear" w:color="auto" w:fill="FFFFFF"/>
        </w:rPr>
        <w:t xml:space="preserve"> </w:t>
      </w:r>
      <w:proofErr w:type="spellStart"/>
      <w:r>
        <w:rPr>
          <w:color w:val="202122"/>
          <w:sz w:val="28"/>
          <w:szCs w:val="28"/>
          <w:shd w:val="clear" w:color="auto" w:fill="FFFFFF"/>
        </w:rPr>
        <w:t>мільйонів</w:t>
      </w:r>
      <w:proofErr w:type="spellEnd"/>
      <w:r>
        <w:rPr>
          <w:color w:val="202122"/>
          <w:sz w:val="28"/>
          <w:szCs w:val="28"/>
          <w:shd w:val="clear" w:color="auto" w:fill="FFFFFF"/>
        </w:rPr>
        <w:t xml:space="preserve"> </w:t>
      </w:r>
      <w:proofErr w:type="spellStart"/>
      <w:r>
        <w:rPr>
          <w:color w:val="202122"/>
          <w:sz w:val="28"/>
          <w:szCs w:val="28"/>
          <w:shd w:val="clear" w:color="auto" w:fill="FFFFFF"/>
        </w:rPr>
        <w:t>слухачів</w:t>
      </w:r>
      <w:proofErr w:type="spellEnd"/>
      <w:r>
        <w:rPr>
          <w:color w:val="202122"/>
          <w:sz w:val="28"/>
          <w:szCs w:val="28"/>
          <w:shd w:val="clear" w:color="auto" w:fill="FFFFFF"/>
        </w:rPr>
        <w:t xml:space="preserve"> по </w:t>
      </w:r>
      <w:proofErr w:type="spellStart"/>
      <w:r>
        <w:rPr>
          <w:color w:val="202122"/>
          <w:sz w:val="28"/>
          <w:szCs w:val="28"/>
          <w:shd w:val="clear" w:color="auto" w:fill="FFFFFF"/>
        </w:rPr>
        <w:t>всьому</w:t>
      </w:r>
      <w:proofErr w:type="spellEnd"/>
      <w:r>
        <w:rPr>
          <w:color w:val="202122"/>
          <w:sz w:val="28"/>
          <w:szCs w:val="28"/>
          <w:shd w:val="clear" w:color="auto" w:fill="FFFFFF"/>
        </w:rPr>
        <w:t xml:space="preserve"> </w:t>
      </w:r>
      <w:proofErr w:type="spellStart"/>
      <w:r>
        <w:rPr>
          <w:color w:val="202122"/>
          <w:sz w:val="28"/>
          <w:szCs w:val="28"/>
          <w:shd w:val="clear" w:color="auto" w:fill="FFFFFF"/>
        </w:rPr>
        <w:t>світу</w:t>
      </w:r>
      <w:proofErr w:type="spellEnd"/>
      <w:r>
        <w:rPr>
          <w:color w:val="202122"/>
          <w:sz w:val="28"/>
          <w:szCs w:val="28"/>
          <w:shd w:val="clear" w:color="auto" w:fill="FFFFFF"/>
        </w:rPr>
        <w:t xml:space="preserve"> до </w:t>
      </w:r>
      <w:proofErr w:type="spellStart"/>
      <w:r>
        <w:rPr>
          <w:color w:val="202122"/>
          <w:sz w:val="28"/>
          <w:szCs w:val="28"/>
          <w:shd w:val="clear" w:color="auto" w:fill="FFFFFF"/>
        </w:rPr>
        <w:t>української</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музики</w:t>
      </w:r>
      <w:proofErr w:type="spellEnd"/>
      <w:r>
        <w:rPr>
          <w:color w:val="202122"/>
          <w:sz w:val="28"/>
          <w:szCs w:val="28"/>
          <w:shd w:val="clear" w:color="auto" w:fill="FFFFFF"/>
        </w:rPr>
        <w:t>.</w:t>
      </w:r>
    </w:p>
    <w:p w14:paraId="30CACEB5" w14:textId="77777777" w:rsidR="0030480F" w:rsidRDefault="0030480F" w:rsidP="00E17220">
      <w:pPr>
        <w:pStyle w:val="a3"/>
        <w:spacing w:before="240" w:beforeAutospacing="0" w:after="240" w:afterAutospacing="0"/>
        <w:ind w:firstLine="567"/>
        <w:contextualSpacing/>
        <w:jc w:val="both"/>
      </w:pPr>
      <w:proofErr w:type="spellStart"/>
      <w:r>
        <w:rPr>
          <w:color w:val="202122"/>
          <w:sz w:val="28"/>
          <w:szCs w:val="28"/>
          <w:shd w:val="clear" w:color="auto" w:fill="FFFFFF"/>
        </w:rPr>
        <w:t>Українська</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музика</w:t>
      </w:r>
      <w:proofErr w:type="spellEnd"/>
      <w:r>
        <w:rPr>
          <w:color w:val="202122"/>
          <w:sz w:val="28"/>
          <w:szCs w:val="28"/>
          <w:shd w:val="clear" w:color="auto" w:fill="FFFFFF"/>
        </w:rPr>
        <w:t xml:space="preserve"> </w:t>
      </w:r>
      <w:proofErr w:type="spellStart"/>
      <w:r>
        <w:rPr>
          <w:color w:val="202122"/>
          <w:sz w:val="28"/>
          <w:szCs w:val="28"/>
          <w:shd w:val="clear" w:color="auto" w:fill="FFFFFF"/>
        </w:rPr>
        <w:t>дуже</w:t>
      </w:r>
      <w:proofErr w:type="spellEnd"/>
      <w:r>
        <w:rPr>
          <w:color w:val="202122"/>
          <w:sz w:val="28"/>
          <w:szCs w:val="28"/>
          <w:shd w:val="clear" w:color="auto" w:fill="FFFFFF"/>
        </w:rPr>
        <w:t xml:space="preserve"> </w:t>
      </w:r>
      <w:proofErr w:type="spellStart"/>
      <w:r>
        <w:rPr>
          <w:color w:val="202122"/>
          <w:sz w:val="28"/>
          <w:szCs w:val="28"/>
          <w:shd w:val="clear" w:color="auto" w:fill="FFFFFF"/>
        </w:rPr>
        <w:t>різнопланова</w:t>
      </w:r>
      <w:proofErr w:type="spellEnd"/>
      <w:r>
        <w:rPr>
          <w:color w:val="202122"/>
          <w:sz w:val="28"/>
          <w:szCs w:val="28"/>
          <w:shd w:val="clear" w:color="auto" w:fill="FFFFFF"/>
        </w:rPr>
        <w:t xml:space="preserve"> та </w:t>
      </w:r>
      <w:proofErr w:type="spellStart"/>
      <w:r>
        <w:rPr>
          <w:color w:val="202122"/>
          <w:sz w:val="28"/>
          <w:szCs w:val="28"/>
          <w:shd w:val="clear" w:color="auto" w:fill="FFFFFF"/>
        </w:rPr>
        <w:t>багатогранна</w:t>
      </w:r>
      <w:proofErr w:type="spellEnd"/>
      <w:r>
        <w:rPr>
          <w:color w:val="202122"/>
          <w:sz w:val="28"/>
          <w:szCs w:val="28"/>
          <w:shd w:val="clear" w:color="auto" w:fill="FFFFFF"/>
        </w:rPr>
        <w:t xml:space="preserve">, за </w:t>
      </w:r>
      <w:proofErr w:type="spellStart"/>
      <w:r>
        <w:rPr>
          <w:color w:val="202122"/>
          <w:sz w:val="28"/>
          <w:szCs w:val="28"/>
          <w:shd w:val="clear" w:color="auto" w:fill="FFFFFF"/>
        </w:rPr>
        <w:t>останні</w:t>
      </w:r>
      <w:proofErr w:type="spellEnd"/>
      <w:r>
        <w:rPr>
          <w:color w:val="202122"/>
          <w:sz w:val="28"/>
          <w:szCs w:val="28"/>
          <w:shd w:val="clear" w:color="auto" w:fill="FFFFFF"/>
        </w:rPr>
        <w:t xml:space="preserve"> </w:t>
      </w:r>
      <w:proofErr w:type="spellStart"/>
      <w:r>
        <w:rPr>
          <w:color w:val="202122"/>
          <w:sz w:val="28"/>
          <w:szCs w:val="28"/>
          <w:shd w:val="clear" w:color="auto" w:fill="FFFFFF"/>
        </w:rPr>
        <w:t>кілька</w:t>
      </w:r>
      <w:proofErr w:type="spellEnd"/>
      <w:r>
        <w:rPr>
          <w:color w:val="202122"/>
          <w:sz w:val="28"/>
          <w:szCs w:val="28"/>
          <w:shd w:val="clear" w:color="auto" w:fill="FFFFFF"/>
        </w:rPr>
        <w:t xml:space="preserve"> </w:t>
      </w:r>
      <w:proofErr w:type="spellStart"/>
      <w:r>
        <w:rPr>
          <w:color w:val="202122"/>
          <w:sz w:val="28"/>
          <w:szCs w:val="28"/>
          <w:shd w:val="clear" w:color="auto" w:fill="FFFFFF"/>
        </w:rPr>
        <w:t>років</w:t>
      </w:r>
      <w:proofErr w:type="spellEnd"/>
      <w:r>
        <w:rPr>
          <w:color w:val="202122"/>
          <w:sz w:val="28"/>
          <w:szCs w:val="28"/>
          <w:shd w:val="clear" w:color="auto" w:fill="FFFFFF"/>
        </w:rPr>
        <w:t xml:space="preserve"> </w:t>
      </w:r>
      <w:proofErr w:type="spellStart"/>
      <w:r>
        <w:rPr>
          <w:color w:val="202122"/>
          <w:sz w:val="28"/>
          <w:szCs w:val="28"/>
          <w:shd w:val="clear" w:color="auto" w:fill="FFFFFF"/>
        </w:rPr>
        <w:t>виникла</w:t>
      </w:r>
      <w:proofErr w:type="spellEnd"/>
      <w:r>
        <w:rPr>
          <w:color w:val="202122"/>
          <w:sz w:val="28"/>
          <w:szCs w:val="28"/>
          <w:shd w:val="clear" w:color="auto" w:fill="FFFFFF"/>
        </w:rPr>
        <w:t xml:space="preserve"> велика </w:t>
      </w:r>
      <w:proofErr w:type="spellStart"/>
      <w:r>
        <w:rPr>
          <w:color w:val="202122"/>
          <w:sz w:val="28"/>
          <w:szCs w:val="28"/>
          <w:shd w:val="clear" w:color="auto" w:fill="FFFFFF"/>
        </w:rPr>
        <w:t>кількість</w:t>
      </w:r>
      <w:proofErr w:type="spellEnd"/>
      <w:r>
        <w:rPr>
          <w:color w:val="202122"/>
          <w:sz w:val="28"/>
          <w:szCs w:val="28"/>
          <w:shd w:val="clear" w:color="auto" w:fill="FFFFFF"/>
        </w:rPr>
        <w:t xml:space="preserve"> </w:t>
      </w:r>
      <w:proofErr w:type="spellStart"/>
      <w:r>
        <w:rPr>
          <w:color w:val="202122"/>
          <w:sz w:val="28"/>
          <w:szCs w:val="28"/>
          <w:shd w:val="clear" w:color="auto" w:fill="FFFFFF"/>
        </w:rPr>
        <w:t>гуртів</w:t>
      </w:r>
      <w:proofErr w:type="spellEnd"/>
      <w:r>
        <w:rPr>
          <w:color w:val="202122"/>
          <w:sz w:val="28"/>
          <w:szCs w:val="28"/>
          <w:shd w:val="clear" w:color="auto" w:fill="FFFFFF"/>
        </w:rPr>
        <w:t xml:space="preserve">, про </w:t>
      </w:r>
      <w:proofErr w:type="spellStart"/>
      <w:r>
        <w:rPr>
          <w:color w:val="202122"/>
          <w:sz w:val="28"/>
          <w:szCs w:val="28"/>
          <w:shd w:val="clear" w:color="auto" w:fill="FFFFFF"/>
        </w:rPr>
        <w:t>які</w:t>
      </w:r>
      <w:proofErr w:type="spellEnd"/>
      <w:r>
        <w:rPr>
          <w:color w:val="202122"/>
          <w:sz w:val="28"/>
          <w:szCs w:val="28"/>
          <w:shd w:val="clear" w:color="auto" w:fill="FFFFFF"/>
        </w:rPr>
        <w:t xml:space="preserve"> </w:t>
      </w:r>
      <w:proofErr w:type="spellStart"/>
      <w:r>
        <w:rPr>
          <w:color w:val="202122"/>
          <w:sz w:val="28"/>
          <w:szCs w:val="28"/>
          <w:shd w:val="clear" w:color="auto" w:fill="FFFFFF"/>
        </w:rPr>
        <w:t>можна</w:t>
      </w:r>
      <w:proofErr w:type="spellEnd"/>
      <w:r>
        <w:rPr>
          <w:color w:val="202122"/>
          <w:sz w:val="28"/>
          <w:szCs w:val="28"/>
          <w:shd w:val="clear" w:color="auto" w:fill="FFFFFF"/>
        </w:rPr>
        <w:t xml:space="preserve"> </w:t>
      </w:r>
      <w:proofErr w:type="spellStart"/>
      <w:r>
        <w:rPr>
          <w:color w:val="202122"/>
          <w:sz w:val="28"/>
          <w:szCs w:val="28"/>
          <w:shd w:val="clear" w:color="auto" w:fill="FFFFFF"/>
        </w:rPr>
        <w:t>говорити</w:t>
      </w:r>
      <w:proofErr w:type="spellEnd"/>
      <w:r>
        <w:rPr>
          <w:color w:val="202122"/>
          <w:sz w:val="28"/>
          <w:szCs w:val="28"/>
          <w:shd w:val="clear" w:color="auto" w:fill="FFFFFF"/>
        </w:rPr>
        <w:t xml:space="preserve"> годинами. Для тих </w:t>
      </w:r>
      <w:proofErr w:type="spellStart"/>
      <w:r>
        <w:rPr>
          <w:color w:val="202122"/>
          <w:sz w:val="28"/>
          <w:szCs w:val="28"/>
          <w:shd w:val="clear" w:color="auto" w:fill="FFFFFF"/>
        </w:rPr>
        <w:t>хто</w:t>
      </w:r>
      <w:proofErr w:type="spellEnd"/>
      <w:r>
        <w:rPr>
          <w:color w:val="202122"/>
          <w:sz w:val="28"/>
          <w:szCs w:val="28"/>
          <w:shd w:val="clear" w:color="auto" w:fill="FFFFFF"/>
        </w:rPr>
        <w:t xml:space="preserve"> </w:t>
      </w:r>
      <w:proofErr w:type="spellStart"/>
      <w:r>
        <w:rPr>
          <w:color w:val="202122"/>
          <w:sz w:val="28"/>
          <w:szCs w:val="28"/>
          <w:shd w:val="clear" w:color="auto" w:fill="FFFFFF"/>
        </w:rPr>
        <w:t>хоче</w:t>
      </w:r>
      <w:proofErr w:type="spellEnd"/>
      <w:r>
        <w:rPr>
          <w:color w:val="202122"/>
          <w:sz w:val="28"/>
          <w:szCs w:val="28"/>
          <w:shd w:val="clear" w:color="auto" w:fill="FFFFFF"/>
        </w:rPr>
        <w:t xml:space="preserve"> </w:t>
      </w:r>
      <w:proofErr w:type="spellStart"/>
      <w:r>
        <w:rPr>
          <w:color w:val="202122"/>
          <w:sz w:val="28"/>
          <w:szCs w:val="28"/>
          <w:shd w:val="clear" w:color="auto" w:fill="FFFFFF"/>
        </w:rPr>
        <w:t>дізнатись</w:t>
      </w:r>
      <w:proofErr w:type="spellEnd"/>
      <w:r>
        <w:rPr>
          <w:color w:val="202122"/>
          <w:sz w:val="28"/>
          <w:szCs w:val="28"/>
          <w:shd w:val="clear" w:color="auto" w:fill="FFFFFF"/>
        </w:rPr>
        <w:t xml:space="preserve"> </w:t>
      </w:r>
      <w:proofErr w:type="spellStart"/>
      <w:r>
        <w:rPr>
          <w:color w:val="202122"/>
          <w:sz w:val="28"/>
          <w:szCs w:val="28"/>
          <w:shd w:val="clear" w:color="auto" w:fill="FFFFFF"/>
        </w:rPr>
        <w:t>більше</w:t>
      </w:r>
      <w:proofErr w:type="spellEnd"/>
      <w:r>
        <w:rPr>
          <w:color w:val="202122"/>
          <w:sz w:val="28"/>
          <w:szCs w:val="28"/>
          <w:shd w:val="clear" w:color="auto" w:fill="FFFFFF"/>
        </w:rPr>
        <w:t xml:space="preserve"> про </w:t>
      </w:r>
      <w:proofErr w:type="spellStart"/>
      <w:r>
        <w:rPr>
          <w:color w:val="202122"/>
          <w:sz w:val="28"/>
          <w:szCs w:val="28"/>
          <w:shd w:val="clear" w:color="auto" w:fill="FFFFFF"/>
        </w:rPr>
        <w:t>сучасні</w:t>
      </w:r>
      <w:proofErr w:type="spellEnd"/>
      <w:r>
        <w:rPr>
          <w:color w:val="202122"/>
          <w:sz w:val="28"/>
          <w:szCs w:val="28"/>
          <w:shd w:val="clear" w:color="auto" w:fill="FFFFFF"/>
        </w:rPr>
        <w:t xml:space="preserve"> </w:t>
      </w:r>
      <w:proofErr w:type="spellStart"/>
      <w:r>
        <w:rPr>
          <w:color w:val="202122"/>
          <w:sz w:val="28"/>
          <w:szCs w:val="28"/>
          <w:shd w:val="clear" w:color="auto" w:fill="FFFFFF"/>
        </w:rPr>
        <w:t>українські</w:t>
      </w:r>
      <w:proofErr w:type="spellEnd"/>
      <w:r>
        <w:rPr>
          <w:color w:val="202122"/>
          <w:sz w:val="28"/>
          <w:szCs w:val="28"/>
          <w:shd w:val="clear" w:color="auto" w:fill="FFFFFF"/>
        </w:rPr>
        <w:t xml:space="preserve"> </w:t>
      </w:r>
      <w:proofErr w:type="spellStart"/>
      <w:r>
        <w:rPr>
          <w:color w:val="202122"/>
          <w:sz w:val="28"/>
          <w:szCs w:val="28"/>
          <w:shd w:val="clear" w:color="auto" w:fill="FFFFFF"/>
        </w:rPr>
        <w:t>топові</w:t>
      </w:r>
      <w:proofErr w:type="spellEnd"/>
      <w:r>
        <w:rPr>
          <w:color w:val="202122"/>
          <w:sz w:val="28"/>
          <w:szCs w:val="28"/>
          <w:shd w:val="clear" w:color="auto" w:fill="FFFFFF"/>
        </w:rPr>
        <w:t xml:space="preserve"> та </w:t>
      </w:r>
      <w:proofErr w:type="spellStart"/>
      <w:r>
        <w:rPr>
          <w:color w:val="202122"/>
          <w:sz w:val="28"/>
          <w:szCs w:val="28"/>
          <w:shd w:val="clear" w:color="auto" w:fill="FFFFFF"/>
        </w:rPr>
        <w:t>андеграундні</w:t>
      </w:r>
      <w:proofErr w:type="spellEnd"/>
      <w:r>
        <w:rPr>
          <w:color w:val="202122"/>
          <w:sz w:val="28"/>
          <w:szCs w:val="28"/>
          <w:shd w:val="clear" w:color="auto" w:fill="FFFFFF"/>
        </w:rPr>
        <w:t xml:space="preserve"> гурти ми </w:t>
      </w:r>
      <w:proofErr w:type="spellStart"/>
      <w:r>
        <w:rPr>
          <w:color w:val="202122"/>
          <w:sz w:val="28"/>
          <w:szCs w:val="28"/>
          <w:shd w:val="clear" w:color="auto" w:fill="FFFFFF"/>
        </w:rPr>
        <w:t>можемо</w:t>
      </w:r>
      <w:proofErr w:type="spellEnd"/>
      <w:r>
        <w:rPr>
          <w:color w:val="202122"/>
          <w:sz w:val="28"/>
          <w:szCs w:val="28"/>
          <w:shd w:val="clear" w:color="auto" w:fill="FFFFFF"/>
        </w:rPr>
        <w:t xml:space="preserve"> </w:t>
      </w:r>
      <w:proofErr w:type="spellStart"/>
      <w:r>
        <w:rPr>
          <w:color w:val="202122"/>
          <w:sz w:val="28"/>
          <w:szCs w:val="28"/>
          <w:shd w:val="clear" w:color="auto" w:fill="FFFFFF"/>
        </w:rPr>
        <w:t>порадити</w:t>
      </w:r>
      <w:proofErr w:type="spellEnd"/>
      <w:r>
        <w:rPr>
          <w:color w:val="202122"/>
          <w:sz w:val="28"/>
          <w:szCs w:val="28"/>
          <w:shd w:val="clear" w:color="auto" w:fill="FFFFFF"/>
        </w:rPr>
        <w:t xml:space="preserve"> </w:t>
      </w:r>
      <w:proofErr w:type="spellStart"/>
      <w:r>
        <w:rPr>
          <w:color w:val="202122"/>
          <w:sz w:val="28"/>
          <w:szCs w:val="28"/>
          <w:shd w:val="clear" w:color="auto" w:fill="FFFFFF"/>
        </w:rPr>
        <w:t>ресурси</w:t>
      </w:r>
      <w:proofErr w:type="spellEnd"/>
      <w:r>
        <w:rPr>
          <w:color w:val="202122"/>
          <w:sz w:val="28"/>
          <w:szCs w:val="28"/>
          <w:shd w:val="clear" w:color="auto" w:fill="FFFFFF"/>
        </w:rPr>
        <w:t xml:space="preserve"> про </w:t>
      </w:r>
      <w:proofErr w:type="spellStart"/>
      <w:r>
        <w:rPr>
          <w:color w:val="202122"/>
          <w:sz w:val="28"/>
          <w:szCs w:val="28"/>
          <w:shd w:val="clear" w:color="auto" w:fill="FFFFFF"/>
        </w:rPr>
        <w:t>українську</w:t>
      </w:r>
      <w:proofErr w:type="spellEnd"/>
      <w:r>
        <w:rPr>
          <w:color w:val="202122"/>
          <w:sz w:val="28"/>
          <w:szCs w:val="28"/>
          <w:shd w:val="clear" w:color="auto" w:fill="FFFFFF"/>
        </w:rPr>
        <w:t xml:space="preserve"> </w:t>
      </w:r>
      <w:proofErr w:type="spellStart"/>
      <w:r>
        <w:rPr>
          <w:color w:val="202122"/>
          <w:sz w:val="28"/>
          <w:szCs w:val="28"/>
          <w:shd w:val="clear" w:color="auto" w:fill="FFFFFF"/>
        </w:rPr>
        <w:t>музику</w:t>
      </w:r>
      <w:proofErr w:type="spellEnd"/>
      <w:r>
        <w:rPr>
          <w:color w:val="202122"/>
          <w:sz w:val="28"/>
          <w:szCs w:val="28"/>
          <w:shd w:val="clear" w:color="auto" w:fill="FFFFFF"/>
        </w:rPr>
        <w:t xml:space="preserve"> – «Слух» та «</w:t>
      </w:r>
      <w:proofErr w:type="spellStart"/>
      <w:r>
        <w:rPr>
          <w:color w:val="202122"/>
          <w:sz w:val="28"/>
          <w:szCs w:val="28"/>
          <w:shd w:val="clear" w:color="auto" w:fill="FFFFFF"/>
        </w:rPr>
        <w:t>Музмапа</w:t>
      </w:r>
      <w:proofErr w:type="spellEnd"/>
      <w:r>
        <w:rPr>
          <w:color w:val="202122"/>
          <w:sz w:val="28"/>
          <w:szCs w:val="28"/>
          <w:shd w:val="clear" w:color="auto" w:fill="FFFFFF"/>
        </w:rPr>
        <w:t>».</w:t>
      </w:r>
    </w:p>
    <w:p w14:paraId="6F68B5D1" w14:textId="77777777" w:rsidR="00E17220" w:rsidRPr="00054124" w:rsidRDefault="0030480F" w:rsidP="00E17220">
      <w:pPr>
        <w:pStyle w:val="a3"/>
        <w:spacing w:before="240" w:beforeAutospacing="0" w:after="240" w:afterAutospacing="0"/>
        <w:ind w:firstLine="567"/>
        <w:contextualSpacing/>
        <w:jc w:val="both"/>
        <w:rPr>
          <w:color w:val="202122"/>
          <w:sz w:val="28"/>
          <w:szCs w:val="28"/>
          <w:shd w:val="clear" w:color="auto" w:fill="FFFFFF"/>
        </w:rPr>
      </w:pPr>
      <w:proofErr w:type="spellStart"/>
      <w:r>
        <w:rPr>
          <w:color w:val="202122"/>
          <w:sz w:val="28"/>
          <w:szCs w:val="28"/>
          <w:shd w:val="clear" w:color="auto" w:fill="FFFFFF"/>
        </w:rPr>
        <w:t>Питання</w:t>
      </w:r>
      <w:proofErr w:type="spellEnd"/>
      <w:r>
        <w:rPr>
          <w:color w:val="202122"/>
          <w:sz w:val="28"/>
          <w:szCs w:val="28"/>
          <w:shd w:val="clear" w:color="auto" w:fill="FFFFFF"/>
        </w:rPr>
        <w:t xml:space="preserve"> до </w:t>
      </w:r>
      <w:proofErr w:type="spellStart"/>
      <w:r>
        <w:rPr>
          <w:color w:val="202122"/>
          <w:sz w:val="28"/>
          <w:szCs w:val="28"/>
          <w:shd w:val="clear" w:color="auto" w:fill="FFFFFF"/>
        </w:rPr>
        <w:t>студентів</w:t>
      </w:r>
      <w:proofErr w:type="spellEnd"/>
      <w:r>
        <w:rPr>
          <w:color w:val="202122"/>
          <w:sz w:val="28"/>
          <w:szCs w:val="28"/>
          <w:shd w:val="clear" w:color="auto" w:fill="FFFFFF"/>
        </w:rPr>
        <w:t xml:space="preserve"> </w:t>
      </w:r>
      <w:r>
        <w:rPr>
          <w:b/>
          <w:bCs/>
          <w:color w:val="202122"/>
          <w:sz w:val="28"/>
          <w:szCs w:val="28"/>
          <w:shd w:val="clear" w:color="auto" w:fill="FFFFFF"/>
        </w:rPr>
        <w:t>(слайд 61)</w:t>
      </w:r>
      <w:r>
        <w:rPr>
          <w:color w:val="202122"/>
          <w:sz w:val="28"/>
          <w:szCs w:val="28"/>
          <w:shd w:val="clear" w:color="auto" w:fill="FFFFFF"/>
        </w:rPr>
        <w:t xml:space="preserve">: </w:t>
      </w:r>
    </w:p>
    <w:p w14:paraId="1F13F862" w14:textId="77777777" w:rsidR="00E17220" w:rsidRPr="00E17220" w:rsidRDefault="0030480F" w:rsidP="00E17220">
      <w:pPr>
        <w:pStyle w:val="a3"/>
        <w:spacing w:before="240" w:beforeAutospacing="0" w:after="240" w:afterAutospacing="0"/>
        <w:ind w:firstLine="567"/>
        <w:contextualSpacing/>
        <w:jc w:val="both"/>
        <w:rPr>
          <w:i/>
          <w:iCs/>
          <w:color w:val="202122"/>
          <w:sz w:val="28"/>
          <w:szCs w:val="28"/>
          <w:shd w:val="clear" w:color="auto" w:fill="FFFFFF"/>
        </w:rPr>
      </w:pPr>
      <w:proofErr w:type="spellStart"/>
      <w:r>
        <w:rPr>
          <w:i/>
          <w:iCs/>
          <w:color w:val="202122"/>
          <w:sz w:val="28"/>
          <w:szCs w:val="28"/>
          <w:shd w:val="clear" w:color="auto" w:fill="FFFFFF"/>
        </w:rPr>
        <w:t>Чи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багато</w:t>
      </w:r>
      <w:proofErr w:type="spellEnd"/>
      <w:r>
        <w:rPr>
          <w:i/>
          <w:iCs/>
          <w:color w:val="202122"/>
          <w:sz w:val="28"/>
          <w:szCs w:val="28"/>
          <w:shd w:val="clear" w:color="auto" w:fill="FFFFFF"/>
        </w:rPr>
        <w:t xml:space="preserve"> нового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сьогодні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дізналися</w:t>
      </w:r>
      <w:proofErr w:type="spellEnd"/>
      <w:r>
        <w:rPr>
          <w:i/>
          <w:iCs/>
          <w:color w:val="202122"/>
          <w:sz w:val="28"/>
          <w:szCs w:val="28"/>
          <w:shd w:val="clear" w:color="auto" w:fill="FFFFFF"/>
        </w:rPr>
        <w:t>?</w:t>
      </w:r>
    </w:p>
    <w:p w14:paraId="5C2C78FA" w14:textId="77777777" w:rsidR="00E17220" w:rsidRPr="00054124" w:rsidRDefault="0030480F" w:rsidP="00E17220">
      <w:pPr>
        <w:pStyle w:val="a3"/>
        <w:spacing w:before="240" w:beforeAutospacing="0" w:after="240" w:afterAutospacing="0"/>
        <w:ind w:firstLine="567"/>
        <w:contextualSpacing/>
        <w:jc w:val="both"/>
        <w:rPr>
          <w:i/>
          <w:iCs/>
          <w:color w:val="202122"/>
          <w:sz w:val="28"/>
          <w:szCs w:val="28"/>
          <w:shd w:val="clear" w:color="auto" w:fill="FFFFFF"/>
        </w:rPr>
      </w:pPr>
      <w:r>
        <w:rPr>
          <w:i/>
          <w:iCs/>
          <w:color w:val="202122"/>
          <w:sz w:val="28"/>
          <w:szCs w:val="28"/>
          <w:shd w:val="clear" w:color="auto" w:fill="FFFFFF"/>
        </w:rPr>
        <w:t xml:space="preserve"> Про </w:t>
      </w:r>
      <w:proofErr w:type="spellStart"/>
      <w:r>
        <w:rPr>
          <w:i/>
          <w:iCs/>
          <w:color w:val="202122"/>
          <w:sz w:val="28"/>
          <w:szCs w:val="28"/>
          <w:shd w:val="clear" w:color="auto" w:fill="FFFFFF"/>
        </w:rPr>
        <w:t>яких</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виконавців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почули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вперше</w:t>
      </w:r>
      <w:proofErr w:type="spellEnd"/>
      <w:r>
        <w:rPr>
          <w:i/>
          <w:iCs/>
          <w:color w:val="202122"/>
          <w:sz w:val="28"/>
          <w:szCs w:val="28"/>
          <w:shd w:val="clear" w:color="auto" w:fill="FFFFFF"/>
        </w:rPr>
        <w:t xml:space="preserve">? </w:t>
      </w:r>
    </w:p>
    <w:p w14:paraId="312A038F" w14:textId="77777777" w:rsidR="0030480F" w:rsidRDefault="0030480F" w:rsidP="00E17220">
      <w:pPr>
        <w:pStyle w:val="a3"/>
        <w:spacing w:before="240" w:beforeAutospacing="0" w:after="240" w:afterAutospacing="0"/>
        <w:ind w:firstLine="567"/>
        <w:contextualSpacing/>
        <w:jc w:val="both"/>
      </w:pPr>
      <w:r>
        <w:rPr>
          <w:i/>
          <w:iCs/>
          <w:color w:val="202122"/>
          <w:sz w:val="28"/>
          <w:szCs w:val="28"/>
          <w:shd w:val="clear" w:color="auto" w:fill="FFFFFF"/>
        </w:rPr>
        <w:t xml:space="preserve">З </w:t>
      </w:r>
      <w:proofErr w:type="spellStart"/>
      <w:r>
        <w:rPr>
          <w:i/>
          <w:iCs/>
          <w:color w:val="202122"/>
          <w:sz w:val="28"/>
          <w:szCs w:val="28"/>
          <w:shd w:val="clear" w:color="auto" w:fill="FFFFFF"/>
        </w:rPr>
        <w:t>творчістю</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яких</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виконавців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хотіли</w:t>
      </w:r>
      <w:proofErr w:type="spellEnd"/>
      <w:r>
        <w:rPr>
          <w:i/>
          <w:iCs/>
          <w:color w:val="202122"/>
          <w:sz w:val="28"/>
          <w:szCs w:val="28"/>
          <w:shd w:val="clear" w:color="auto" w:fill="FFFFFF"/>
        </w:rPr>
        <w:t xml:space="preserve"> б </w:t>
      </w:r>
      <w:proofErr w:type="spellStart"/>
      <w:r>
        <w:rPr>
          <w:i/>
          <w:iCs/>
          <w:color w:val="202122"/>
          <w:sz w:val="28"/>
          <w:szCs w:val="28"/>
          <w:shd w:val="clear" w:color="auto" w:fill="FFFFFF"/>
        </w:rPr>
        <w:t>познайомитися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ближче</w:t>
      </w:r>
      <w:proofErr w:type="spellEnd"/>
      <w:r>
        <w:rPr>
          <w:i/>
          <w:iCs/>
          <w:color w:val="202122"/>
          <w:sz w:val="28"/>
          <w:szCs w:val="28"/>
          <w:shd w:val="clear" w:color="auto" w:fill="FFFFFF"/>
        </w:rPr>
        <w:t xml:space="preserve">? </w:t>
      </w:r>
    </w:p>
    <w:p w14:paraId="33D75EA4" w14:textId="77777777" w:rsidR="0030480F" w:rsidRDefault="0030480F" w:rsidP="00E17220">
      <w:pPr>
        <w:pStyle w:val="a3"/>
        <w:spacing w:before="240" w:beforeAutospacing="0" w:after="240" w:afterAutospacing="0"/>
        <w:ind w:firstLine="567"/>
        <w:contextualSpacing/>
        <w:jc w:val="both"/>
      </w:pPr>
      <w:r>
        <w:rPr>
          <w:b/>
          <w:bCs/>
          <w:color w:val="202122"/>
          <w:sz w:val="28"/>
          <w:szCs w:val="28"/>
          <w:shd w:val="clear" w:color="auto" w:fill="FFFFFF"/>
        </w:rPr>
        <w:t xml:space="preserve">Слайд 62: </w:t>
      </w:r>
      <w:proofErr w:type="spellStart"/>
      <w:r>
        <w:rPr>
          <w:b/>
          <w:bCs/>
          <w:color w:val="202122"/>
          <w:sz w:val="28"/>
          <w:szCs w:val="28"/>
          <w:shd w:val="clear" w:color="auto" w:fill="FFFFFF"/>
        </w:rPr>
        <w:t>Дякуємо</w:t>
      </w:r>
      <w:proofErr w:type="spellEnd"/>
      <w:r>
        <w:rPr>
          <w:b/>
          <w:bCs/>
          <w:color w:val="202122"/>
          <w:sz w:val="28"/>
          <w:szCs w:val="28"/>
          <w:shd w:val="clear" w:color="auto" w:fill="FFFFFF"/>
        </w:rPr>
        <w:t xml:space="preserve"> за </w:t>
      </w:r>
      <w:proofErr w:type="spellStart"/>
      <w:r>
        <w:rPr>
          <w:b/>
          <w:bCs/>
          <w:color w:val="202122"/>
          <w:sz w:val="28"/>
          <w:szCs w:val="28"/>
          <w:shd w:val="clear" w:color="auto" w:fill="FFFFFF"/>
        </w:rPr>
        <w:t>увагу</w:t>
      </w:r>
      <w:proofErr w:type="spellEnd"/>
      <w:r>
        <w:rPr>
          <w:b/>
          <w:bCs/>
          <w:color w:val="202122"/>
          <w:sz w:val="28"/>
          <w:szCs w:val="28"/>
          <w:shd w:val="clear" w:color="auto" w:fill="FFFFFF"/>
        </w:rPr>
        <w:t>!</w:t>
      </w:r>
    </w:p>
    <w:p w14:paraId="68567D50" w14:textId="77777777" w:rsidR="00AC0EAA" w:rsidRDefault="00AC0EAA" w:rsidP="00E17220">
      <w:pPr>
        <w:ind w:firstLine="567"/>
        <w:jc w:val="both"/>
        <w:rPr>
          <w:sz w:val="28"/>
          <w:szCs w:val="28"/>
          <w:lang w:val="uk-UA"/>
        </w:rPr>
      </w:pPr>
    </w:p>
    <w:p w14:paraId="591247B1" w14:textId="77777777" w:rsidR="004F14BE" w:rsidRDefault="004F14BE" w:rsidP="00E17220">
      <w:pPr>
        <w:ind w:firstLine="567"/>
        <w:jc w:val="both"/>
        <w:rPr>
          <w:sz w:val="28"/>
          <w:szCs w:val="28"/>
          <w:lang w:val="uk-UA"/>
        </w:rPr>
      </w:pPr>
    </w:p>
    <w:p w14:paraId="2D554524" w14:textId="77777777" w:rsidR="004F14BE" w:rsidRDefault="004F14BE" w:rsidP="00E17220">
      <w:pPr>
        <w:ind w:firstLine="567"/>
        <w:jc w:val="both"/>
        <w:rPr>
          <w:sz w:val="28"/>
          <w:szCs w:val="28"/>
          <w:lang w:val="uk-UA"/>
        </w:rPr>
      </w:pPr>
    </w:p>
    <w:p w14:paraId="3B4A48E0" w14:textId="77777777" w:rsidR="00CB35FB" w:rsidRPr="00CB35FB" w:rsidRDefault="00CB35FB" w:rsidP="00E17220">
      <w:pPr>
        <w:ind w:firstLine="567"/>
        <w:jc w:val="both"/>
        <w:rPr>
          <w:sz w:val="28"/>
          <w:szCs w:val="28"/>
          <w:lang w:val="uk-UA"/>
        </w:rPr>
      </w:pPr>
    </w:p>
    <w:p w14:paraId="2BDA8833" w14:textId="77777777" w:rsidR="00CB35FB" w:rsidRPr="00CB35FB" w:rsidRDefault="00CB35FB" w:rsidP="00CB35FB">
      <w:pPr>
        <w:pStyle w:val="docdata"/>
        <w:spacing w:before="0" w:beforeAutospacing="0" w:after="160" w:afterAutospacing="0"/>
        <w:jc w:val="center"/>
        <w:rPr>
          <w:sz w:val="28"/>
          <w:szCs w:val="28"/>
          <w:lang w:val="uk-UA"/>
        </w:rPr>
      </w:pPr>
      <w:r w:rsidRPr="00CB35FB">
        <w:rPr>
          <w:b/>
          <w:bCs/>
          <w:color w:val="000000"/>
          <w:sz w:val="28"/>
          <w:szCs w:val="28"/>
        </w:rPr>
        <w:t xml:space="preserve">План-конспект </w:t>
      </w:r>
      <w:proofErr w:type="spellStart"/>
      <w:r w:rsidRPr="00CB35FB">
        <w:rPr>
          <w:b/>
          <w:bCs/>
          <w:color w:val="000000"/>
          <w:sz w:val="28"/>
          <w:szCs w:val="28"/>
        </w:rPr>
        <w:t>виховної</w:t>
      </w:r>
      <w:proofErr w:type="spellEnd"/>
      <w:r w:rsidRPr="00CB35FB">
        <w:rPr>
          <w:b/>
          <w:bCs/>
          <w:color w:val="000000"/>
          <w:sz w:val="28"/>
          <w:szCs w:val="28"/>
        </w:rPr>
        <w:t> </w:t>
      </w:r>
      <w:proofErr w:type="spellStart"/>
      <w:r w:rsidRPr="00CB35FB">
        <w:rPr>
          <w:b/>
          <w:bCs/>
          <w:color w:val="000000"/>
          <w:sz w:val="28"/>
          <w:szCs w:val="28"/>
        </w:rPr>
        <w:t>години</w:t>
      </w:r>
      <w:proofErr w:type="spellEnd"/>
      <w:r w:rsidRPr="00CB35FB">
        <w:rPr>
          <w:b/>
          <w:bCs/>
          <w:color w:val="000000"/>
          <w:sz w:val="28"/>
          <w:szCs w:val="28"/>
        </w:rPr>
        <w:t xml:space="preserve"> </w:t>
      </w:r>
      <w:r>
        <w:rPr>
          <w:b/>
          <w:bCs/>
          <w:color w:val="000000"/>
          <w:sz w:val="28"/>
          <w:szCs w:val="28"/>
          <w:lang w:val="uk-UA"/>
        </w:rPr>
        <w:t>№3</w:t>
      </w:r>
    </w:p>
    <w:p w14:paraId="79A7E9A9" w14:textId="77777777" w:rsidR="00CB35FB" w:rsidRPr="00CB35FB" w:rsidRDefault="00CB35FB" w:rsidP="00CB35FB">
      <w:pPr>
        <w:pStyle w:val="a3"/>
        <w:spacing w:before="0" w:beforeAutospacing="0" w:after="160" w:afterAutospacing="0"/>
        <w:jc w:val="both"/>
        <w:rPr>
          <w:sz w:val="28"/>
          <w:szCs w:val="28"/>
        </w:rPr>
      </w:pPr>
      <w:r w:rsidRPr="00CB35FB">
        <w:rPr>
          <w:b/>
          <w:bCs/>
          <w:color w:val="000000"/>
          <w:sz w:val="28"/>
          <w:szCs w:val="28"/>
        </w:rPr>
        <w:t>Тема: «</w:t>
      </w:r>
      <w:proofErr w:type="spellStart"/>
      <w:r w:rsidRPr="00CB35FB">
        <w:rPr>
          <w:b/>
          <w:bCs/>
          <w:color w:val="000000"/>
          <w:sz w:val="28"/>
          <w:szCs w:val="28"/>
        </w:rPr>
        <w:t>Подорожуємо</w:t>
      </w:r>
      <w:proofErr w:type="spellEnd"/>
      <w:r w:rsidRPr="00CB35FB">
        <w:rPr>
          <w:b/>
          <w:bCs/>
          <w:color w:val="000000"/>
          <w:sz w:val="28"/>
          <w:szCs w:val="28"/>
        </w:rPr>
        <w:t xml:space="preserve"> </w:t>
      </w:r>
      <w:proofErr w:type="spellStart"/>
      <w:r w:rsidRPr="00CB35FB">
        <w:rPr>
          <w:b/>
          <w:bCs/>
          <w:color w:val="000000"/>
          <w:sz w:val="28"/>
          <w:szCs w:val="28"/>
        </w:rPr>
        <w:t>вдома</w:t>
      </w:r>
      <w:proofErr w:type="spellEnd"/>
      <w:r w:rsidRPr="00CB35FB">
        <w:rPr>
          <w:b/>
          <w:bCs/>
          <w:color w:val="000000"/>
          <w:sz w:val="28"/>
          <w:szCs w:val="28"/>
        </w:rPr>
        <w:t>»</w:t>
      </w:r>
    </w:p>
    <w:p w14:paraId="39BBF021" w14:textId="77777777" w:rsidR="00CB35FB" w:rsidRPr="00CB35FB" w:rsidRDefault="00CB35FB" w:rsidP="00CB35FB">
      <w:pPr>
        <w:pStyle w:val="a3"/>
        <w:spacing w:before="0" w:beforeAutospacing="0" w:after="160" w:afterAutospacing="0"/>
        <w:jc w:val="both"/>
        <w:rPr>
          <w:sz w:val="28"/>
          <w:szCs w:val="28"/>
        </w:rPr>
      </w:pPr>
      <w:r w:rsidRPr="00CB35FB">
        <w:rPr>
          <w:b/>
          <w:bCs/>
          <w:color w:val="000000"/>
          <w:sz w:val="28"/>
          <w:szCs w:val="28"/>
        </w:rPr>
        <w:t>Мета:</w:t>
      </w:r>
    </w:p>
    <w:p w14:paraId="79F80604" w14:textId="77777777" w:rsidR="00AE322F" w:rsidRPr="00AE322F" w:rsidRDefault="00CB35FB" w:rsidP="009C714F">
      <w:pPr>
        <w:pStyle w:val="a3"/>
        <w:numPr>
          <w:ilvl w:val="0"/>
          <w:numId w:val="27"/>
        </w:numPr>
        <w:spacing w:before="0" w:beforeAutospacing="0" w:after="160" w:afterAutospacing="0"/>
        <w:ind w:left="1440"/>
        <w:jc w:val="both"/>
        <w:rPr>
          <w:b/>
          <w:sz w:val="28"/>
          <w:szCs w:val="28"/>
        </w:rPr>
      </w:pPr>
      <w:proofErr w:type="spellStart"/>
      <w:r w:rsidRPr="00CB35FB">
        <w:rPr>
          <w:color w:val="000000"/>
          <w:sz w:val="28"/>
          <w:szCs w:val="28"/>
        </w:rPr>
        <w:t>Розвивати</w:t>
      </w:r>
      <w:proofErr w:type="spellEnd"/>
      <w:r w:rsidRPr="00CB35FB">
        <w:rPr>
          <w:color w:val="000000"/>
          <w:sz w:val="28"/>
          <w:szCs w:val="28"/>
        </w:rPr>
        <w:t> </w:t>
      </w:r>
      <w:proofErr w:type="spellStart"/>
      <w:r w:rsidRPr="00CB35FB">
        <w:rPr>
          <w:color w:val="000000"/>
          <w:sz w:val="28"/>
          <w:szCs w:val="28"/>
        </w:rPr>
        <w:t>пізнавальній</w:t>
      </w:r>
      <w:proofErr w:type="spellEnd"/>
      <w:r w:rsidRPr="00CB35FB">
        <w:rPr>
          <w:color w:val="000000"/>
          <w:sz w:val="28"/>
          <w:szCs w:val="28"/>
        </w:rPr>
        <w:t> </w:t>
      </w:r>
      <w:proofErr w:type="spellStart"/>
      <w:r w:rsidRPr="00CB35FB">
        <w:rPr>
          <w:color w:val="000000"/>
          <w:sz w:val="28"/>
          <w:szCs w:val="28"/>
        </w:rPr>
        <w:t>інтерес</w:t>
      </w:r>
      <w:proofErr w:type="spellEnd"/>
      <w:r w:rsidRPr="00CB35FB">
        <w:rPr>
          <w:color w:val="000000"/>
          <w:sz w:val="28"/>
          <w:szCs w:val="28"/>
        </w:rPr>
        <w:t> </w:t>
      </w:r>
      <w:proofErr w:type="spellStart"/>
      <w:r w:rsidRPr="00CB35FB">
        <w:rPr>
          <w:color w:val="000000"/>
          <w:sz w:val="28"/>
          <w:szCs w:val="28"/>
        </w:rPr>
        <w:t>студентів</w:t>
      </w:r>
      <w:proofErr w:type="spellEnd"/>
      <w:r w:rsidRPr="00CB35FB">
        <w:rPr>
          <w:color w:val="000000"/>
          <w:sz w:val="28"/>
          <w:szCs w:val="28"/>
        </w:rPr>
        <w:t xml:space="preserve"> до </w:t>
      </w:r>
      <w:proofErr w:type="spellStart"/>
      <w:proofErr w:type="gramStart"/>
      <w:r w:rsidRPr="00CB35FB">
        <w:rPr>
          <w:color w:val="000000"/>
          <w:sz w:val="28"/>
          <w:szCs w:val="28"/>
        </w:rPr>
        <w:t>мальовничих</w:t>
      </w:r>
      <w:proofErr w:type="spellEnd"/>
      <w:r w:rsidRPr="00CB35FB">
        <w:rPr>
          <w:color w:val="000000"/>
          <w:sz w:val="28"/>
          <w:szCs w:val="28"/>
        </w:rPr>
        <w:t>  та</w:t>
      </w:r>
      <w:proofErr w:type="gramEnd"/>
      <w:r w:rsidRPr="00CB35FB">
        <w:rPr>
          <w:color w:val="000000"/>
          <w:sz w:val="28"/>
          <w:szCs w:val="28"/>
        </w:rPr>
        <w:t xml:space="preserve"> </w:t>
      </w:r>
      <w:proofErr w:type="spellStart"/>
      <w:r w:rsidRPr="00CB35FB">
        <w:rPr>
          <w:color w:val="000000"/>
          <w:sz w:val="28"/>
          <w:szCs w:val="28"/>
        </w:rPr>
        <w:t>незвичайних</w:t>
      </w:r>
      <w:proofErr w:type="spellEnd"/>
      <w:r w:rsidRPr="00CB35FB">
        <w:rPr>
          <w:color w:val="000000"/>
          <w:sz w:val="28"/>
          <w:szCs w:val="28"/>
        </w:rPr>
        <w:t xml:space="preserve"> </w:t>
      </w:r>
      <w:proofErr w:type="spellStart"/>
      <w:r w:rsidRPr="00CB35FB">
        <w:rPr>
          <w:color w:val="000000"/>
          <w:sz w:val="28"/>
          <w:szCs w:val="28"/>
        </w:rPr>
        <w:t>місць</w:t>
      </w:r>
      <w:proofErr w:type="spellEnd"/>
      <w:r w:rsidRPr="00CB35FB">
        <w:rPr>
          <w:color w:val="000000"/>
          <w:sz w:val="28"/>
          <w:szCs w:val="28"/>
        </w:rPr>
        <w:t xml:space="preserve"> </w:t>
      </w:r>
      <w:proofErr w:type="spellStart"/>
      <w:r w:rsidRPr="00CB35FB">
        <w:rPr>
          <w:color w:val="000000"/>
          <w:sz w:val="28"/>
          <w:szCs w:val="28"/>
        </w:rPr>
        <w:t>свого</w:t>
      </w:r>
      <w:proofErr w:type="spellEnd"/>
      <w:r w:rsidRPr="00CB35FB">
        <w:rPr>
          <w:color w:val="000000"/>
          <w:sz w:val="28"/>
          <w:szCs w:val="28"/>
        </w:rPr>
        <w:t xml:space="preserve"> краю; </w:t>
      </w:r>
      <w:proofErr w:type="spellStart"/>
      <w:r w:rsidRPr="00CB35FB">
        <w:rPr>
          <w:color w:val="000000"/>
          <w:sz w:val="28"/>
          <w:szCs w:val="28"/>
        </w:rPr>
        <w:t>поглибити</w:t>
      </w:r>
      <w:proofErr w:type="spellEnd"/>
      <w:r w:rsidRPr="00CB35FB">
        <w:rPr>
          <w:color w:val="000000"/>
          <w:sz w:val="28"/>
          <w:szCs w:val="28"/>
        </w:rPr>
        <w:t xml:space="preserve"> </w:t>
      </w:r>
      <w:proofErr w:type="spellStart"/>
      <w:r w:rsidRPr="00CB35FB">
        <w:rPr>
          <w:color w:val="000000"/>
          <w:sz w:val="28"/>
          <w:szCs w:val="28"/>
        </w:rPr>
        <w:t>знання</w:t>
      </w:r>
      <w:proofErr w:type="spellEnd"/>
      <w:r w:rsidRPr="00CB35FB">
        <w:rPr>
          <w:color w:val="000000"/>
          <w:sz w:val="28"/>
          <w:szCs w:val="28"/>
        </w:rPr>
        <w:t xml:space="preserve"> про </w:t>
      </w:r>
      <w:proofErr w:type="spellStart"/>
      <w:r w:rsidRPr="00CB35FB">
        <w:rPr>
          <w:color w:val="000000"/>
          <w:sz w:val="28"/>
          <w:szCs w:val="28"/>
        </w:rPr>
        <w:t>Україну</w:t>
      </w:r>
      <w:proofErr w:type="spellEnd"/>
      <w:r w:rsidRPr="00CB35FB">
        <w:rPr>
          <w:color w:val="000000"/>
          <w:sz w:val="28"/>
          <w:szCs w:val="28"/>
        </w:rPr>
        <w:t xml:space="preserve">; </w:t>
      </w:r>
      <w:proofErr w:type="spellStart"/>
      <w:r w:rsidRPr="00CB35FB">
        <w:rPr>
          <w:color w:val="000000"/>
          <w:sz w:val="28"/>
          <w:szCs w:val="28"/>
        </w:rPr>
        <w:t>прищеплювати</w:t>
      </w:r>
      <w:proofErr w:type="spellEnd"/>
      <w:r w:rsidRPr="00CB35FB">
        <w:rPr>
          <w:color w:val="000000"/>
          <w:sz w:val="28"/>
          <w:szCs w:val="28"/>
        </w:rPr>
        <w:t xml:space="preserve"> </w:t>
      </w:r>
      <w:proofErr w:type="spellStart"/>
      <w:r w:rsidRPr="00CB35FB">
        <w:rPr>
          <w:color w:val="000000"/>
          <w:sz w:val="28"/>
          <w:szCs w:val="28"/>
        </w:rPr>
        <w:t>любов</w:t>
      </w:r>
      <w:proofErr w:type="spellEnd"/>
      <w:r w:rsidRPr="00CB35FB">
        <w:rPr>
          <w:color w:val="000000"/>
          <w:sz w:val="28"/>
          <w:szCs w:val="28"/>
        </w:rPr>
        <w:t xml:space="preserve"> та </w:t>
      </w:r>
      <w:proofErr w:type="spellStart"/>
      <w:r w:rsidRPr="00CB35FB">
        <w:rPr>
          <w:color w:val="000000"/>
          <w:sz w:val="28"/>
          <w:szCs w:val="28"/>
        </w:rPr>
        <w:t>повагу</w:t>
      </w:r>
      <w:proofErr w:type="spellEnd"/>
      <w:r w:rsidRPr="00CB35FB">
        <w:rPr>
          <w:color w:val="000000"/>
          <w:sz w:val="28"/>
          <w:szCs w:val="28"/>
        </w:rPr>
        <w:t xml:space="preserve"> до </w:t>
      </w:r>
      <w:proofErr w:type="spellStart"/>
      <w:r w:rsidRPr="00CB35FB">
        <w:rPr>
          <w:color w:val="000000"/>
          <w:sz w:val="28"/>
          <w:szCs w:val="28"/>
        </w:rPr>
        <w:t>рідної</w:t>
      </w:r>
      <w:proofErr w:type="spellEnd"/>
      <w:r w:rsidRPr="00CB35FB">
        <w:rPr>
          <w:color w:val="000000"/>
          <w:sz w:val="28"/>
          <w:szCs w:val="28"/>
        </w:rPr>
        <w:t xml:space="preserve"> </w:t>
      </w:r>
      <w:proofErr w:type="spellStart"/>
      <w:proofErr w:type="gramStart"/>
      <w:r w:rsidRPr="00CB35FB">
        <w:rPr>
          <w:color w:val="000000"/>
          <w:sz w:val="28"/>
          <w:szCs w:val="28"/>
        </w:rPr>
        <w:t>Батьківщини</w:t>
      </w:r>
      <w:proofErr w:type="spellEnd"/>
      <w:r w:rsidRPr="00CB35FB">
        <w:rPr>
          <w:color w:val="000000"/>
          <w:sz w:val="28"/>
          <w:szCs w:val="28"/>
        </w:rPr>
        <w:t xml:space="preserve"> ;</w:t>
      </w:r>
      <w:proofErr w:type="gramEnd"/>
      <w:r w:rsidRPr="00CB35FB">
        <w:rPr>
          <w:color w:val="000000"/>
          <w:sz w:val="28"/>
          <w:szCs w:val="28"/>
        </w:rPr>
        <w:t xml:space="preserve"> </w:t>
      </w:r>
      <w:proofErr w:type="spellStart"/>
      <w:r w:rsidRPr="00CB35FB">
        <w:rPr>
          <w:color w:val="000000"/>
          <w:sz w:val="28"/>
          <w:szCs w:val="28"/>
        </w:rPr>
        <w:t>розширення</w:t>
      </w:r>
      <w:proofErr w:type="spellEnd"/>
      <w:r w:rsidRPr="00CB35FB">
        <w:rPr>
          <w:color w:val="000000"/>
          <w:sz w:val="28"/>
          <w:szCs w:val="28"/>
        </w:rPr>
        <w:t xml:space="preserve"> кругозору </w:t>
      </w:r>
      <w:proofErr w:type="spellStart"/>
      <w:r w:rsidRPr="00CB35FB">
        <w:rPr>
          <w:color w:val="000000"/>
          <w:sz w:val="28"/>
          <w:szCs w:val="28"/>
        </w:rPr>
        <w:t>студентів</w:t>
      </w:r>
      <w:proofErr w:type="spellEnd"/>
      <w:r w:rsidRPr="00CB35FB">
        <w:rPr>
          <w:color w:val="000000"/>
          <w:sz w:val="28"/>
          <w:szCs w:val="28"/>
        </w:rPr>
        <w:t xml:space="preserve"> </w:t>
      </w:r>
    </w:p>
    <w:p w14:paraId="3B0BB41A" w14:textId="77777777" w:rsidR="00AE322F" w:rsidRPr="00CB35FB" w:rsidRDefault="00CB35FB" w:rsidP="00AE322F">
      <w:pPr>
        <w:pStyle w:val="a3"/>
        <w:spacing w:before="0" w:beforeAutospacing="0" w:after="160" w:afterAutospacing="0"/>
        <w:jc w:val="both"/>
        <w:rPr>
          <w:sz w:val="28"/>
          <w:szCs w:val="28"/>
        </w:rPr>
      </w:pPr>
      <w:r w:rsidRPr="00CB35FB">
        <w:rPr>
          <w:b/>
          <w:color w:val="000000"/>
          <w:sz w:val="28"/>
          <w:szCs w:val="28"/>
        </w:rPr>
        <w:t>За</w:t>
      </w:r>
      <w:r w:rsidR="00AE322F">
        <w:rPr>
          <w:b/>
          <w:color w:val="000000"/>
          <w:sz w:val="28"/>
          <w:szCs w:val="28"/>
          <w:lang w:val="uk-UA"/>
        </w:rPr>
        <w:t>в</w:t>
      </w:r>
      <w:r w:rsidRPr="00CB35FB">
        <w:rPr>
          <w:b/>
          <w:color w:val="000000"/>
          <w:sz w:val="28"/>
          <w:szCs w:val="28"/>
        </w:rPr>
        <w:t>да</w:t>
      </w:r>
      <w:proofErr w:type="spellStart"/>
      <w:r w:rsidR="00AE322F">
        <w:rPr>
          <w:b/>
          <w:color w:val="000000"/>
          <w:sz w:val="28"/>
          <w:szCs w:val="28"/>
          <w:lang w:val="uk-UA"/>
        </w:rPr>
        <w:t>ння</w:t>
      </w:r>
      <w:proofErr w:type="spellEnd"/>
      <w:r w:rsidRPr="00CB35FB">
        <w:rPr>
          <w:b/>
          <w:color w:val="000000"/>
          <w:sz w:val="28"/>
          <w:szCs w:val="28"/>
        </w:rPr>
        <w:t xml:space="preserve">: </w:t>
      </w:r>
      <w:r w:rsidRPr="00CB35FB">
        <w:rPr>
          <w:b/>
          <w:color w:val="000000"/>
          <w:sz w:val="28"/>
          <w:szCs w:val="28"/>
        </w:rPr>
        <w:tab/>
      </w:r>
    </w:p>
    <w:p w14:paraId="4B090B9B" w14:textId="77777777" w:rsidR="00AE322F" w:rsidRPr="00CB35FB" w:rsidRDefault="00AE322F" w:rsidP="009C714F">
      <w:pPr>
        <w:pStyle w:val="a3"/>
        <w:numPr>
          <w:ilvl w:val="0"/>
          <w:numId w:val="27"/>
        </w:numPr>
        <w:spacing w:before="0" w:beforeAutospacing="0" w:after="160" w:afterAutospacing="0"/>
        <w:ind w:left="1440"/>
        <w:jc w:val="both"/>
        <w:rPr>
          <w:sz w:val="28"/>
          <w:szCs w:val="28"/>
        </w:rPr>
      </w:pPr>
      <w:proofErr w:type="spellStart"/>
      <w:r w:rsidRPr="00CB35FB">
        <w:rPr>
          <w:color w:val="000000"/>
          <w:sz w:val="28"/>
          <w:szCs w:val="28"/>
        </w:rPr>
        <w:t>Виховувати</w:t>
      </w:r>
      <w:proofErr w:type="spellEnd"/>
      <w:r w:rsidRPr="00CB35FB">
        <w:rPr>
          <w:color w:val="000000"/>
          <w:sz w:val="28"/>
          <w:szCs w:val="28"/>
        </w:rPr>
        <w:t xml:space="preserve"> </w:t>
      </w:r>
      <w:proofErr w:type="spellStart"/>
      <w:r w:rsidRPr="00CB35FB">
        <w:rPr>
          <w:color w:val="000000"/>
          <w:sz w:val="28"/>
          <w:szCs w:val="28"/>
        </w:rPr>
        <w:t>справжнього</w:t>
      </w:r>
      <w:proofErr w:type="spellEnd"/>
      <w:r w:rsidRPr="00CB35FB">
        <w:rPr>
          <w:color w:val="000000"/>
          <w:sz w:val="28"/>
          <w:szCs w:val="28"/>
        </w:rPr>
        <w:t xml:space="preserve"> </w:t>
      </w:r>
      <w:proofErr w:type="spellStart"/>
      <w:r w:rsidRPr="00CB35FB">
        <w:rPr>
          <w:color w:val="000000"/>
          <w:sz w:val="28"/>
          <w:szCs w:val="28"/>
        </w:rPr>
        <w:t>патріота</w:t>
      </w:r>
      <w:proofErr w:type="spellEnd"/>
      <w:r w:rsidRPr="00CB35FB">
        <w:rPr>
          <w:color w:val="000000"/>
          <w:sz w:val="28"/>
          <w:szCs w:val="28"/>
        </w:rPr>
        <w:t xml:space="preserve"> </w:t>
      </w:r>
      <w:proofErr w:type="spellStart"/>
      <w:r w:rsidRPr="00CB35FB">
        <w:rPr>
          <w:color w:val="000000"/>
          <w:sz w:val="28"/>
          <w:szCs w:val="28"/>
        </w:rPr>
        <w:t>своєї</w:t>
      </w:r>
      <w:proofErr w:type="spellEnd"/>
      <w:r w:rsidRPr="00CB35FB">
        <w:rPr>
          <w:color w:val="000000"/>
          <w:sz w:val="28"/>
          <w:szCs w:val="28"/>
        </w:rPr>
        <w:t xml:space="preserve"> </w:t>
      </w:r>
      <w:proofErr w:type="spellStart"/>
      <w:r w:rsidRPr="00CB35FB">
        <w:rPr>
          <w:color w:val="000000"/>
          <w:sz w:val="28"/>
          <w:szCs w:val="28"/>
        </w:rPr>
        <w:t>країни</w:t>
      </w:r>
      <w:proofErr w:type="spellEnd"/>
      <w:r w:rsidRPr="00CB35FB">
        <w:rPr>
          <w:color w:val="000000"/>
          <w:sz w:val="28"/>
          <w:szCs w:val="28"/>
        </w:rPr>
        <w:t xml:space="preserve"> </w:t>
      </w:r>
    </w:p>
    <w:p w14:paraId="350F220F" w14:textId="77777777" w:rsidR="00CB35FB" w:rsidRPr="00CB35FB" w:rsidRDefault="00CB35FB" w:rsidP="009C714F">
      <w:pPr>
        <w:pStyle w:val="a3"/>
        <w:numPr>
          <w:ilvl w:val="0"/>
          <w:numId w:val="28"/>
        </w:numPr>
        <w:spacing w:beforeAutospacing="0" w:afterAutospacing="0" w:line="271" w:lineRule="auto"/>
        <w:ind w:left="1440"/>
        <w:jc w:val="both"/>
        <w:rPr>
          <w:sz w:val="28"/>
          <w:szCs w:val="28"/>
        </w:rPr>
      </w:pPr>
      <w:proofErr w:type="spellStart"/>
      <w:r w:rsidRPr="00CB35FB">
        <w:rPr>
          <w:color w:val="000000"/>
          <w:sz w:val="28"/>
          <w:szCs w:val="28"/>
        </w:rPr>
        <w:t>Створити</w:t>
      </w:r>
      <w:proofErr w:type="spellEnd"/>
      <w:r w:rsidRPr="00CB35FB">
        <w:rPr>
          <w:color w:val="000000"/>
          <w:sz w:val="28"/>
          <w:szCs w:val="28"/>
        </w:rPr>
        <w:t> </w:t>
      </w:r>
      <w:proofErr w:type="spellStart"/>
      <w:r w:rsidRPr="00CB35FB">
        <w:rPr>
          <w:color w:val="000000"/>
          <w:sz w:val="28"/>
          <w:szCs w:val="28"/>
        </w:rPr>
        <w:t>сприятливі</w:t>
      </w:r>
      <w:proofErr w:type="spellEnd"/>
      <w:r w:rsidRPr="00CB35FB">
        <w:rPr>
          <w:color w:val="000000"/>
          <w:sz w:val="28"/>
          <w:szCs w:val="28"/>
        </w:rPr>
        <w:t> </w:t>
      </w:r>
      <w:proofErr w:type="spellStart"/>
      <w:r w:rsidRPr="00CB35FB">
        <w:rPr>
          <w:color w:val="000000"/>
          <w:sz w:val="28"/>
          <w:szCs w:val="28"/>
        </w:rPr>
        <w:t>умови</w:t>
      </w:r>
      <w:proofErr w:type="spellEnd"/>
      <w:r w:rsidRPr="00CB35FB">
        <w:rPr>
          <w:color w:val="000000"/>
          <w:sz w:val="28"/>
          <w:szCs w:val="28"/>
        </w:rPr>
        <w:t xml:space="preserve"> для </w:t>
      </w:r>
      <w:r w:rsidR="00AE322F">
        <w:rPr>
          <w:color w:val="000000"/>
          <w:sz w:val="28"/>
          <w:szCs w:val="28"/>
          <w:lang w:val="uk-UA"/>
        </w:rPr>
        <w:t xml:space="preserve">вільної дискусії </w:t>
      </w:r>
      <w:proofErr w:type="spellStart"/>
      <w:r w:rsidRPr="00CB35FB">
        <w:rPr>
          <w:color w:val="000000"/>
          <w:sz w:val="28"/>
          <w:szCs w:val="28"/>
        </w:rPr>
        <w:t>студентів</w:t>
      </w:r>
      <w:proofErr w:type="spellEnd"/>
      <w:r w:rsidRPr="00CB35FB">
        <w:rPr>
          <w:color w:val="000000"/>
          <w:sz w:val="28"/>
          <w:szCs w:val="28"/>
        </w:rPr>
        <w:t xml:space="preserve">, </w:t>
      </w:r>
      <w:proofErr w:type="spellStart"/>
      <w:r w:rsidRPr="00CB35FB">
        <w:rPr>
          <w:color w:val="000000"/>
          <w:sz w:val="28"/>
          <w:szCs w:val="28"/>
        </w:rPr>
        <w:t>щоб</w:t>
      </w:r>
      <w:proofErr w:type="spellEnd"/>
      <w:r w:rsidRPr="00CB35FB">
        <w:rPr>
          <w:color w:val="000000"/>
          <w:sz w:val="28"/>
          <w:szCs w:val="28"/>
        </w:rPr>
        <w:t xml:space="preserve"> вони </w:t>
      </w:r>
      <w:r w:rsidR="00AE322F">
        <w:rPr>
          <w:color w:val="000000"/>
          <w:sz w:val="28"/>
          <w:szCs w:val="28"/>
          <w:lang w:val="uk-UA"/>
        </w:rPr>
        <w:t xml:space="preserve">відверто </w:t>
      </w:r>
      <w:proofErr w:type="spellStart"/>
      <w:r w:rsidRPr="00CB35FB">
        <w:rPr>
          <w:color w:val="000000"/>
          <w:sz w:val="28"/>
          <w:szCs w:val="28"/>
        </w:rPr>
        <w:t>висловлювали</w:t>
      </w:r>
      <w:proofErr w:type="spellEnd"/>
      <w:r w:rsidRPr="00CB35FB">
        <w:rPr>
          <w:color w:val="000000"/>
          <w:sz w:val="28"/>
          <w:szCs w:val="28"/>
        </w:rPr>
        <w:t> </w:t>
      </w:r>
      <w:proofErr w:type="spellStart"/>
      <w:r w:rsidRPr="00CB35FB">
        <w:rPr>
          <w:color w:val="000000"/>
          <w:sz w:val="28"/>
          <w:szCs w:val="28"/>
        </w:rPr>
        <w:t>свої</w:t>
      </w:r>
      <w:proofErr w:type="spellEnd"/>
      <w:r w:rsidRPr="00CB35FB">
        <w:rPr>
          <w:color w:val="000000"/>
          <w:sz w:val="28"/>
          <w:szCs w:val="28"/>
        </w:rPr>
        <w:t xml:space="preserve"> думки</w:t>
      </w:r>
      <w:r w:rsidR="00AE322F">
        <w:rPr>
          <w:color w:val="000000"/>
          <w:sz w:val="28"/>
          <w:szCs w:val="28"/>
          <w:lang w:val="uk-UA"/>
        </w:rPr>
        <w:t>.</w:t>
      </w:r>
      <w:r w:rsidRPr="00CB35FB">
        <w:rPr>
          <w:color w:val="000000"/>
          <w:sz w:val="28"/>
          <w:szCs w:val="28"/>
        </w:rPr>
        <w:t xml:space="preserve"> </w:t>
      </w:r>
    </w:p>
    <w:p w14:paraId="209A70BE" w14:textId="77777777" w:rsidR="00CB35FB" w:rsidRPr="00CB35FB" w:rsidRDefault="00CB35FB" w:rsidP="00CB35FB">
      <w:pPr>
        <w:pStyle w:val="a3"/>
        <w:spacing w:beforeAutospacing="0" w:afterAutospacing="0" w:line="271" w:lineRule="auto"/>
        <w:jc w:val="both"/>
        <w:rPr>
          <w:sz w:val="28"/>
          <w:szCs w:val="28"/>
        </w:rPr>
      </w:pPr>
      <w:proofErr w:type="spellStart"/>
      <w:r w:rsidRPr="00CB35FB">
        <w:rPr>
          <w:b/>
          <w:bCs/>
          <w:color w:val="000000"/>
          <w:sz w:val="28"/>
          <w:szCs w:val="28"/>
        </w:rPr>
        <w:t>Обладнання</w:t>
      </w:r>
      <w:proofErr w:type="spellEnd"/>
      <w:r w:rsidRPr="00CB35FB">
        <w:rPr>
          <w:color w:val="000000"/>
          <w:sz w:val="28"/>
          <w:szCs w:val="28"/>
        </w:rPr>
        <w:t xml:space="preserve">: </w:t>
      </w:r>
      <w:proofErr w:type="spellStart"/>
      <w:proofErr w:type="gramStart"/>
      <w:r w:rsidRPr="00CB35FB">
        <w:rPr>
          <w:color w:val="000000"/>
          <w:sz w:val="28"/>
          <w:szCs w:val="28"/>
        </w:rPr>
        <w:t>zoom</w:t>
      </w:r>
      <w:proofErr w:type="spellEnd"/>
      <w:r w:rsidRPr="00CB35FB">
        <w:rPr>
          <w:color w:val="000000"/>
          <w:sz w:val="28"/>
          <w:szCs w:val="28"/>
        </w:rPr>
        <w:t xml:space="preserve">,  </w:t>
      </w:r>
      <w:proofErr w:type="spellStart"/>
      <w:r w:rsidRPr="00CB35FB">
        <w:rPr>
          <w:color w:val="000000"/>
          <w:sz w:val="28"/>
          <w:szCs w:val="28"/>
        </w:rPr>
        <w:t>online</w:t>
      </w:r>
      <w:proofErr w:type="spellEnd"/>
      <w:proofErr w:type="gramEnd"/>
      <w:r w:rsidRPr="00CB35FB">
        <w:rPr>
          <w:color w:val="000000"/>
          <w:sz w:val="28"/>
          <w:szCs w:val="28"/>
        </w:rPr>
        <w:t> </w:t>
      </w:r>
      <w:proofErr w:type="spellStart"/>
      <w:r w:rsidRPr="00CB35FB">
        <w:rPr>
          <w:color w:val="000000"/>
          <w:sz w:val="28"/>
          <w:szCs w:val="28"/>
        </w:rPr>
        <w:t>дошка</w:t>
      </w:r>
      <w:proofErr w:type="spellEnd"/>
      <w:r w:rsidRPr="00CB35FB">
        <w:rPr>
          <w:color w:val="000000"/>
          <w:sz w:val="28"/>
          <w:szCs w:val="28"/>
        </w:rPr>
        <w:t xml:space="preserve"> </w:t>
      </w:r>
      <w:proofErr w:type="spellStart"/>
      <w:r w:rsidRPr="00CB35FB">
        <w:rPr>
          <w:color w:val="000000"/>
          <w:sz w:val="28"/>
          <w:szCs w:val="28"/>
        </w:rPr>
        <w:t>Miro</w:t>
      </w:r>
      <w:proofErr w:type="spellEnd"/>
      <w:r w:rsidRPr="00CB35FB">
        <w:rPr>
          <w:color w:val="000000"/>
          <w:sz w:val="28"/>
          <w:szCs w:val="28"/>
        </w:rPr>
        <w:t xml:space="preserve">, </w:t>
      </w:r>
      <w:proofErr w:type="spellStart"/>
      <w:r w:rsidRPr="00CB35FB">
        <w:rPr>
          <w:color w:val="000000"/>
          <w:sz w:val="28"/>
          <w:szCs w:val="28"/>
        </w:rPr>
        <w:t>презентація</w:t>
      </w:r>
      <w:proofErr w:type="spellEnd"/>
      <w:r w:rsidRPr="00CB35FB">
        <w:rPr>
          <w:color w:val="000000"/>
          <w:sz w:val="28"/>
          <w:szCs w:val="28"/>
        </w:rPr>
        <w:t xml:space="preserve"> </w:t>
      </w:r>
    </w:p>
    <w:p w14:paraId="5FE3F3F3" w14:textId="77777777" w:rsidR="00CB35FB" w:rsidRPr="00AE322F" w:rsidRDefault="00CB35FB" w:rsidP="00CB35FB">
      <w:pPr>
        <w:pStyle w:val="a3"/>
        <w:spacing w:beforeAutospacing="0" w:afterAutospacing="0" w:line="271" w:lineRule="auto"/>
        <w:jc w:val="both"/>
        <w:rPr>
          <w:sz w:val="28"/>
          <w:szCs w:val="28"/>
        </w:rPr>
      </w:pPr>
      <w:r w:rsidRPr="00CB35FB">
        <w:rPr>
          <w:sz w:val="28"/>
          <w:szCs w:val="28"/>
        </w:rPr>
        <w:t> </w:t>
      </w:r>
      <w:proofErr w:type="spellStart"/>
      <w:r w:rsidRPr="00AE322F">
        <w:rPr>
          <w:color w:val="000000"/>
          <w:sz w:val="28"/>
          <w:szCs w:val="28"/>
          <w:u w:val="single"/>
        </w:rPr>
        <w:t>Матеріали-допомічники</w:t>
      </w:r>
      <w:proofErr w:type="spellEnd"/>
      <w:r w:rsidRPr="00CB35FB">
        <w:rPr>
          <w:color w:val="000000"/>
          <w:sz w:val="28"/>
          <w:szCs w:val="28"/>
        </w:rPr>
        <w:t>:</w:t>
      </w:r>
    </w:p>
    <w:p w14:paraId="4712A3B1" w14:textId="77777777" w:rsidR="00CB35FB" w:rsidRPr="00AE322F" w:rsidRDefault="00CB35FB" w:rsidP="00CB35FB">
      <w:pPr>
        <w:pStyle w:val="a3"/>
        <w:spacing w:beforeAutospacing="0" w:afterAutospacing="0" w:line="271" w:lineRule="auto"/>
        <w:jc w:val="both"/>
        <w:rPr>
          <w:sz w:val="28"/>
          <w:szCs w:val="28"/>
        </w:rPr>
      </w:pPr>
      <w:hyperlink r:id="rId92" w:history="1">
        <w:r w:rsidRPr="00AE322F">
          <w:rPr>
            <w:rStyle w:val="a4"/>
            <w:color w:val="auto"/>
            <w:sz w:val="28"/>
            <w:szCs w:val="28"/>
            <w:u w:val="none"/>
          </w:rPr>
          <w:t>https://www.youtube.com/channel/UCiA3h25tP1NJ_UBlKqwKmpQ</w:t>
        </w:r>
      </w:hyperlink>
    </w:p>
    <w:p w14:paraId="311EA527" w14:textId="77777777" w:rsidR="00CB35FB" w:rsidRPr="00AE322F" w:rsidRDefault="00CB35FB" w:rsidP="00CB35FB">
      <w:pPr>
        <w:pStyle w:val="a3"/>
        <w:spacing w:beforeAutospacing="0" w:afterAutospacing="0" w:line="271" w:lineRule="auto"/>
        <w:jc w:val="both"/>
        <w:rPr>
          <w:sz w:val="28"/>
          <w:szCs w:val="28"/>
        </w:rPr>
      </w:pPr>
      <w:hyperlink r:id="rId93" w:history="1">
        <w:r w:rsidRPr="00AE322F">
          <w:rPr>
            <w:rStyle w:val="a4"/>
            <w:color w:val="auto"/>
            <w:sz w:val="28"/>
            <w:szCs w:val="28"/>
            <w:u w:val="none"/>
          </w:rPr>
          <w:t>https://www.youtube.com/watch?v=SunlIgSUlAw</w:t>
        </w:r>
      </w:hyperlink>
    </w:p>
    <w:p w14:paraId="7FB29990" w14:textId="77777777" w:rsidR="00CB35FB" w:rsidRPr="00AE322F" w:rsidRDefault="00CB35FB" w:rsidP="00CB35FB">
      <w:pPr>
        <w:pStyle w:val="a3"/>
        <w:spacing w:beforeAutospacing="0" w:afterAutospacing="0" w:line="271" w:lineRule="auto"/>
        <w:jc w:val="both"/>
        <w:rPr>
          <w:sz w:val="28"/>
          <w:szCs w:val="28"/>
        </w:rPr>
      </w:pPr>
      <w:hyperlink r:id="rId94" w:history="1">
        <w:r w:rsidRPr="00AE322F">
          <w:rPr>
            <w:rStyle w:val="a4"/>
            <w:color w:val="auto"/>
            <w:sz w:val="28"/>
            <w:szCs w:val="28"/>
            <w:u w:val="none"/>
          </w:rPr>
          <w:t>https://www.youtube.com/c/LesiaNikituk</w:t>
        </w:r>
      </w:hyperlink>
      <w:r w:rsidRPr="00AE322F">
        <w:rPr>
          <w:sz w:val="28"/>
          <w:szCs w:val="28"/>
        </w:rPr>
        <w:t> </w:t>
      </w:r>
    </w:p>
    <w:p w14:paraId="01BA25B3" w14:textId="77777777" w:rsidR="00CB35FB" w:rsidRPr="00CB35FB" w:rsidRDefault="00CB35FB" w:rsidP="00CB35FB">
      <w:pPr>
        <w:pStyle w:val="a3"/>
        <w:spacing w:beforeAutospacing="0" w:afterAutospacing="0" w:line="271" w:lineRule="auto"/>
        <w:jc w:val="center"/>
        <w:rPr>
          <w:sz w:val="28"/>
          <w:szCs w:val="28"/>
        </w:rPr>
      </w:pPr>
      <w:r w:rsidRPr="00CB35FB">
        <w:rPr>
          <w:sz w:val="28"/>
          <w:szCs w:val="28"/>
        </w:rPr>
        <w:t> </w:t>
      </w:r>
    </w:p>
    <w:p w14:paraId="5D44E538" w14:textId="77777777" w:rsidR="00CB35FB" w:rsidRPr="00CB35FB" w:rsidRDefault="00CB35FB" w:rsidP="00AE322F">
      <w:pPr>
        <w:pStyle w:val="a3"/>
        <w:spacing w:before="0" w:beforeAutospacing="0" w:after="160" w:afterAutospacing="0"/>
        <w:ind w:firstLine="708"/>
        <w:jc w:val="both"/>
        <w:rPr>
          <w:sz w:val="28"/>
          <w:szCs w:val="28"/>
        </w:rPr>
      </w:pPr>
      <w:proofErr w:type="spellStart"/>
      <w:r w:rsidRPr="00CB35FB">
        <w:rPr>
          <w:b/>
          <w:bCs/>
          <w:color w:val="000000"/>
          <w:sz w:val="28"/>
          <w:szCs w:val="28"/>
        </w:rPr>
        <w:t>Викладач</w:t>
      </w:r>
      <w:proofErr w:type="spellEnd"/>
      <w:r w:rsidRPr="00CB35FB">
        <w:rPr>
          <w:b/>
          <w:bCs/>
          <w:color w:val="000000"/>
          <w:sz w:val="28"/>
          <w:szCs w:val="28"/>
        </w:rPr>
        <w:t>: </w:t>
      </w:r>
      <w:proofErr w:type="spellStart"/>
      <w:r w:rsidRPr="00CB35FB">
        <w:rPr>
          <w:color w:val="000000"/>
          <w:sz w:val="28"/>
          <w:szCs w:val="28"/>
        </w:rPr>
        <w:t>Всі</w:t>
      </w:r>
      <w:proofErr w:type="spellEnd"/>
      <w:r w:rsidRPr="00CB35FB">
        <w:rPr>
          <w:color w:val="000000"/>
          <w:sz w:val="28"/>
          <w:szCs w:val="28"/>
        </w:rPr>
        <w:t xml:space="preserve"> люди </w:t>
      </w:r>
      <w:proofErr w:type="spellStart"/>
      <w:r w:rsidRPr="00CB35FB">
        <w:rPr>
          <w:color w:val="000000"/>
          <w:sz w:val="28"/>
          <w:szCs w:val="28"/>
        </w:rPr>
        <w:t>люблять</w:t>
      </w:r>
      <w:proofErr w:type="spellEnd"/>
      <w:r w:rsidRPr="00CB35FB">
        <w:rPr>
          <w:color w:val="000000"/>
          <w:sz w:val="28"/>
          <w:szCs w:val="28"/>
        </w:rPr>
        <w:t xml:space="preserve"> </w:t>
      </w:r>
      <w:proofErr w:type="spellStart"/>
      <w:r w:rsidRPr="00CB35FB">
        <w:rPr>
          <w:color w:val="000000"/>
          <w:sz w:val="28"/>
          <w:szCs w:val="28"/>
        </w:rPr>
        <w:t>подорожувати</w:t>
      </w:r>
      <w:proofErr w:type="spellEnd"/>
      <w:r w:rsidRPr="00CB35FB">
        <w:rPr>
          <w:color w:val="000000"/>
          <w:sz w:val="28"/>
          <w:szCs w:val="28"/>
        </w:rPr>
        <w:t xml:space="preserve">. Напевно, </w:t>
      </w:r>
      <w:proofErr w:type="spellStart"/>
      <w:r w:rsidRPr="00CB35FB">
        <w:rPr>
          <w:color w:val="000000"/>
          <w:sz w:val="28"/>
          <w:szCs w:val="28"/>
        </w:rPr>
        <w:t>кожен</w:t>
      </w:r>
      <w:proofErr w:type="spellEnd"/>
      <w:r w:rsidRPr="00CB35FB">
        <w:rPr>
          <w:color w:val="000000"/>
          <w:sz w:val="28"/>
          <w:szCs w:val="28"/>
        </w:rPr>
        <w:t xml:space="preserve"> з вас </w:t>
      </w:r>
      <w:proofErr w:type="spellStart"/>
      <w:r w:rsidRPr="00CB35FB">
        <w:rPr>
          <w:color w:val="000000"/>
          <w:sz w:val="28"/>
          <w:szCs w:val="28"/>
        </w:rPr>
        <w:t>хотів</w:t>
      </w:r>
      <w:proofErr w:type="spellEnd"/>
      <w:r w:rsidRPr="00CB35FB">
        <w:rPr>
          <w:color w:val="000000"/>
          <w:sz w:val="28"/>
          <w:szCs w:val="28"/>
        </w:rPr>
        <w:t xml:space="preserve"> би </w:t>
      </w:r>
      <w:proofErr w:type="spellStart"/>
      <w:r w:rsidRPr="00CB35FB">
        <w:rPr>
          <w:color w:val="000000"/>
          <w:sz w:val="28"/>
          <w:szCs w:val="28"/>
        </w:rPr>
        <w:t>побувати</w:t>
      </w:r>
      <w:proofErr w:type="spellEnd"/>
      <w:r w:rsidRPr="00CB35FB">
        <w:rPr>
          <w:color w:val="000000"/>
          <w:sz w:val="28"/>
          <w:szCs w:val="28"/>
        </w:rPr>
        <w:t xml:space="preserve"> в </w:t>
      </w:r>
      <w:proofErr w:type="spellStart"/>
      <w:r w:rsidRPr="00CB35FB">
        <w:rPr>
          <w:color w:val="000000"/>
          <w:sz w:val="28"/>
          <w:szCs w:val="28"/>
        </w:rPr>
        <w:t>якомусь</w:t>
      </w:r>
      <w:proofErr w:type="spellEnd"/>
      <w:r w:rsidRPr="00CB35FB">
        <w:rPr>
          <w:color w:val="000000"/>
          <w:sz w:val="28"/>
          <w:szCs w:val="28"/>
        </w:rPr>
        <w:t xml:space="preserve"> новому </w:t>
      </w:r>
      <w:proofErr w:type="spellStart"/>
      <w:r w:rsidRPr="00CB35FB">
        <w:rPr>
          <w:color w:val="000000"/>
          <w:sz w:val="28"/>
          <w:szCs w:val="28"/>
        </w:rPr>
        <w:t>місці</w:t>
      </w:r>
      <w:proofErr w:type="spellEnd"/>
      <w:r w:rsidRPr="00CB35FB">
        <w:rPr>
          <w:color w:val="000000"/>
          <w:sz w:val="28"/>
          <w:szCs w:val="28"/>
        </w:rPr>
        <w:t xml:space="preserve"> для того, </w:t>
      </w:r>
      <w:proofErr w:type="spellStart"/>
      <w:r w:rsidRPr="00CB35FB">
        <w:rPr>
          <w:color w:val="000000"/>
          <w:sz w:val="28"/>
          <w:szCs w:val="28"/>
        </w:rPr>
        <w:t>щоб</w:t>
      </w:r>
      <w:proofErr w:type="spellEnd"/>
      <w:r w:rsidRPr="00CB35FB">
        <w:rPr>
          <w:color w:val="000000"/>
          <w:sz w:val="28"/>
          <w:szCs w:val="28"/>
        </w:rPr>
        <w:t xml:space="preserve"> </w:t>
      </w:r>
      <w:proofErr w:type="spellStart"/>
      <w:r w:rsidRPr="00CB35FB">
        <w:rPr>
          <w:color w:val="000000"/>
          <w:sz w:val="28"/>
          <w:szCs w:val="28"/>
        </w:rPr>
        <w:t>побачити</w:t>
      </w:r>
      <w:proofErr w:type="spellEnd"/>
      <w:r w:rsidRPr="00CB35FB">
        <w:rPr>
          <w:color w:val="000000"/>
          <w:sz w:val="28"/>
          <w:szCs w:val="28"/>
        </w:rPr>
        <w:t xml:space="preserve"> </w:t>
      </w:r>
      <w:proofErr w:type="spellStart"/>
      <w:r w:rsidRPr="00CB35FB">
        <w:rPr>
          <w:color w:val="000000"/>
          <w:sz w:val="28"/>
          <w:szCs w:val="28"/>
        </w:rPr>
        <w:t>щось</w:t>
      </w:r>
      <w:proofErr w:type="spellEnd"/>
      <w:r w:rsidRPr="00CB35FB">
        <w:rPr>
          <w:color w:val="000000"/>
          <w:sz w:val="28"/>
          <w:szCs w:val="28"/>
        </w:rPr>
        <w:t xml:space="preserve"> </w:t>
      </w:r>
      <w:proofErr w:type="spellStart"/>
      <w:r w:rsidRPr="00CB35FB">
        <w:rPr>
          <w:color w:val="000000"/>
          <w:sz w:val="28"/>
          <w:szCs w:val="28"/>
        </w:rPr>
        <w:t>нове</w:t>
      </w:r>
      <w:proofErr w:type="spellEnd"/>
      <w:r w:rsidRPr="00CB35FB">
        <w:rPr>
          <w:color w:val="000000"/>
          <w:sz w:val="28"/>
          <w:szCs w:val="28"/>
        </w:rPr>
        <w:t xml:space="preserve">, </w:t>
      </w:r>
      <w:proofErr w:type="spellStart"/>
      <w:r w:rsidRPr="00CB35FB">
        <w:rPr>
          <w:color w:val="000000"/>
          <w:sz w:val="28"/>
          <w:szCs w:val="28"/>
        </w:rPr>
        <w:t>наповнитись</w:t>
      </w:r>
      <w:proofErr w:type="spellEnd"/>
      <w:r w:rsidRPr="00CB35FB">
        <w:rPr>
          <w:color w:val="000000"/>
          <w:sz w:val="28"/>
          <w:szCs w:val="28"/>
        </w:rPr>
        <w:t xml:space="preserve"> </w:t>
      </w:r>
      <w:proofErr w:type="spellStart"/>
      <w:r w:rsidRPr="00CB35FB">
        <w:rPr>
          <w:color w:val="000000"/>
          <w:sz w:val="28"/>
          <w:szCs w:val="28"/>
        </w:rPr>
        <w:t>яскравими</w:t>
      </w:r>
      <w:proofErr w:type="spellEnd"/>
      <w:r w:rsidRPr="00CB35FB">
        <w:rPr>
          <w:color w:val="000000"/>
          <w:sz w:val="28"/>
          <w:szCs w:val="28"/>
        </w:rPr>
        <w:t xml:space="preserve"> </w:t>
      </w:r>
      <w:proofErr w:type="spellStart"/>
      <w:r w:rsidRPr="00CB35FB">
        <w:rPr>
          <w:color w:val="000000"/>
          <w:sz w:val="28"/>
          <w:szCs w:val="28"/>
        </w:rPr>
        <w:t>враженнями</w:t>
      </w:r>
      <w:proofErr w:type="spellEnd"/>
      <w:r w:rsidRPr="00CB35FB">
        <w:rPr>
          <w:color w:val="000000"/>
          <w:sz w:val="28"/>
          <w:szCs w:val="28"/>
        </w:rPr>
        <w:t xml:space="preserve"> та </w:t>
      </w:r>
      <w:proofErr w:type="spellStart"/>
      <w:r w:rsidRPr="00CB35FB">
        <w:rPr>
          <w:color w:val="000000"/>
          <w:sz w:val="28"/>
          <w:szCs w:val="28"/>
        </w:rPr>
        <w:t>емоціями</w:t>
      </w:r>
      <w:proofErr w:type="spellEnd"/>
      <w:r w:rsidRPr="00CB35FB">
        <w:rPr>
          <w:color w:val="000000"/>
          <w:sz w:val="28"/>
          <w:szCs w:val="28"/>
        </w:rPr>
        <w:t xml:space="preserve">. І </w:t>
      </w:r>
      <w:proofErr w:type="spellStart"/>
      <w:r w:rsidRPr="00CB35FB">
        <w:rPr>
          <w:color w:val="000000"/>
          <w:sz w:val="28"/>
          <w:szCs w:val="28"/>
        </w:rPr>
        <w:t>це</w:t>
      </w:r>
      <w:proofErr w:type="spellEnd"/>
      <w:r w:rsidRPr="00CB35FB">
        <w:rPr>
          <w:color w:val="000000"/>
          <w:sz w:val="28"/>
          <w:szCs w:val="28"/>
        </w:rPr>
        <w:t xml:space="preserve"> </w:t>
      </w:r>
      <w:proofErr w:type="spellStart"/>
      <w:r w:rsidRPr="00CB35FB">
        <w:rPr>
          <w:color w:val="000000"/>
          <w:sz w:val="28"/>
          <w:szCs w:val="28"/>
        </w:rPr>
        <w:t>чудово</w:t>
      </w:r>
      <w:proofErr w:type="spellEnd"/>
      <w:r w:rsidRPr="00CB35FB">
        <w:rPr>
          <w:color w:val="000000"/>
          <w:sz w:val="28"/>
          <w:szCs w:val="28"/>
        </w:rPr>
        <w:t xml:space="preserve">, </w:t>
      </w:r>
      <w:proofErr w:type="spellStart"/>
      <w:r w:rsidRPr="00CB35FB">
        <w:rPr>
          <w:color w:val="000000"/>
          <w:sz w:val="28"/>
          <w:szCs w:val="28"/>
        </w:rPr>
        <w:t>адже</w:t>
      </w:r>
      <w:proofErr w:type="spellEnd"/>
      <w:r w:rsidRPr="00CB35FB">
        <w:rPr>
          <w:color w:val="000000"/>
          <w:sz w:val="28"/>
          <w:szCs w:val="28"/>
        </w:rPr>
        <w:t xml:space="preserve"> люди </w:t>
      </w:r>
      <w:proofErr w:type="spellStart"/>
      <w:r w:rsidRPr="00CB35FB">
        <w:rPr>
          <w:color w:val="000000"/>
          <w:sz w:val="28"/>
          <w:szCs w:val="28"/>
        </w:rPr>
        <w:t>які</w:t>
      </w:r>
      <w:proofErr w:type="spellEnd"/>
      <w:r w:rsidRPr="00CB35FB">
        <w:rPr>
          <w:color w:val="000000"/>
          <w:sz w:val="28"/>
          <w:szCs w:val="28"/>
        </w:rPr>
        <w:t xml:space="preserve"> </w:t>
      </w:r>
      <w:proofErr w:type="spellStart"/>
      <w:r w:rsidRPr="00CB35FB">
        <w:rPr>
          <w:color w:val="000000"/>
          <w:sz w:val="28"/>
          <w:szCs w:val="28"/>
        </w:rPr>
        <w:t>багато</w:t>
      </w:r>
      <w:proofErr w:type="spellEnd"/>
      <w:r w:rsidRPr="00CB35FB">
        <w:rPr>
          <w:color w:val="000000"/>
          <w:sz w:val="28"/>
          <w:szCs w:val="28"/>
        </w:rPr>
        <w:t xml:space="preserve"> </w:t>
      </w:r>
      <w:proofErr w:type="spellStart"/>
      <w:r w:rsidRPr="00CB35FB">
        <w:rPr>
          <w:color w:val="000000"/>
          <w:sz w:val="28"/>
          <w:szCs w:val="28"/>
        </w:rPr>
        <w:t>подорожують</w:t>
      </w:r>
      <w:proofErr w:type="spellEnd"/>
      <w:r w:rsidRPr="00CB35FB">
        <w:rPr>
          <w:color w:val="000000"/>
          <w:sz w:val="28"/>
          <w:szCs w:val="28"/>
        </w:rPr>
        <w:t xml:space="preserve">, </w:t>
      </w:r>
      <w:proofErr w:type="spellStart"/>
      <w:r w:rsidRPr="00CB35FB">
        <w:rPr>
          <w:color w:val="000000"/>
          <w:sz w:val="28"/>
          <w:szCs w:val="28"/>
        </w:rPr>
        <w:t>зазвичай</w:t>
      </w:r>
      <w:proofErr w:type="spellEnd"/>
      <w:r w:rsidRPr="00CB35FB">
        <w:rPr>
          <w:color w:val="000000"/>
          <w:sz w:val="28"/>
          <w:szCs w:val="28"/>
        </w:rPr>
        <w:t xml:space="preserve"> </w:t>
      </w:r>
      <w:proofErr w:type="spellStart"/>
      <w:r w:rsidRPr="00CB35FB">
        <w:rPr>
          <w:color w:val="000000"/>
          <w:sz w:val="28"/>
          <w:szCs w:val="28"/>
        </w:rPr>
        <w:t>легкі</w:t>
      </w:r>
      <w:proofErr w:type="spellEnd"/>
      <w:r w:rsidRPr="00CB35FB">
        <w:rPr>
          <w:color w:val="000000"/>
          <w:sz w:val="28"/>
          <w:szCs w:val="28"/>
        </w:rPr>
        <w:t xml:space="preserve"> на </w:t>
      </w:r>
      <w:proofErr w:type="spellStart"/>
      <w:r w:rsidRPr="00CB35FB">
        <w:rPr>
          <w:color w:val="000000"/>
          <w:sz w:val="28"/>
          <w:szCs w:val="28"/>
        </w:rPr>
        <w:t>підйом</w:t>
      </w:r>
      <w:proofErr w:type="spellEnd"/>
      <w:r w:rsidRPr="00CB35FB">
        <w:rPr>
          <w:color w:val="000000"/>
          <w:sz w:val="28"/>
          <w:szCs w:val="28"/>
        </w:rPr>
        <w:t xml:space="preserve">, </w:t>
      </w:r>
      <w:proofErr w:type="spellStart"/>
      <w:r w:rsidRPr="00CB35FB">
        <w:rPr>
          <w:color w:val="000000"/>
          <w:sz w:val="28"/>
          <w:szCs w:val="28"/>
        </w:rPr>
        <w:t>креативні</w:t>
      </w:r>
      <w:proofErr w:type="spellEnd"/>
      <w:r w:rsidRPr="00CB35FB">
        <w:rPr>
          <w:color w:val="000000"/>
          <w:sz w:val="28"/>
          <w:szCs w:val="28"/>
        </w:rPr>
        <w:t xml:space="preserve"> та і </w:t>
      </w:r>
      <w:proofErr w:type="spellStart"/>
      <w:r w:rsidRPr="00CB35FB">
        <w:rPr>
          <w:color w:val="000000"/>
          <w:sz w:val="28"/>
          <w:szCs w:val="28"/>
        </w:rPr>
        <w:t>цікаві</w:t>
      </w:r>
      <w:proofErr w:type="spellEnd"/>
      <w:r w:rsidRPr="00CB35FB">
        <w:rPr>
          <w:color w:val="000000"/>
          <w:sz w:val="28"/>
          <w:szCs w:val="28"/>
        </w:rPr>
        <w:t xml:space="preserve"> </w:t>
      </w:r>
      <w:proofErr w:type="spellStart"/>
      <w:r w:rsidRPr="00CB35FB">
        <w:rPr>
          <w:color w:val="000000"/>
          <w:sz w:val="28"/>
          <w:szCs w:val="28"/>
        </w:rPr>
        <w:t>співрозмовники</w:t>
      </w:r>
      <w:proofErr w:type="spellEnd"/>
      <w:r w:rsidRPr="00CB35FB">
        <w:rPr>
          <w:color w:val="000000"/>
          <w:sz w:val="28"/>
          <w:szCs w:val="28"/>
        </w:rPr>
        <w:t xml:space="preserve">. Але нам </w:t>
      </w:r>
      <w:proofErr w:type="spellStart"/>
      <w:r w:rsidRPr="00CB35FB">
        <w:rPr>
          <w:color w:val="000000"/>
          <w:sz w:val="28"/>
          <w:szCs w:val="28"/>
        </w:rPr>
        <w:t>завжди</w:t>
      </w:r>
      <w:proofErr w:type="spellEnd"/>
      <w:r w:rsidRPr="00CB35FB">
        <w:rPr>
          <w:color w:val="000000"/>
          <w:sz w:val="28"/>
          <w:szCs w:val="28"/>
        </w:rPr>
        <w:t xml:space="preserve"> </w:t>
      </w:r>
      <w:proofErr w:type="spellStart"/>
      <w:r w:rsidRPr="00CB35FB">
        <w:rPr>
          <w:color w:val="000000"/>
          <w:sz w:val="28"/>
          <w:szCs w:val="28"/>
        </w:rPr>
        <w:t>чогось</w:t>
      </w:r>
      <w:proofErr w:type="spellEnd"/>
      <w:r w:rsidRPr="00CB35FB">
        <w:rPr>
          <w:color w:val="000000"/>
          <w:sz w:val="28"/>
          <w:szCs w:val="28"/>
        </w:rPr>
        <w:t xml:space="preserve"> не </w:t>
      </w:r>
      <w:proofErr w:type="spellStart"/>
      <w:r w:rsidRPr="00CB35FB">
        <w:rPr>
          <w:color w:val="000000"/>
          <w:sz w:val="28"/>
          <w:szCs w:val="28"/>
        </w:rPr>
        <w:t>вистачає</w:t>
      </w:r>
      <w:proofErr w:type="spellEnd"/>
      <w:r w:rsidRPr="00CB35FB">
        <w:rPr>
          <w:color w:val="000000"/>
          <w:sz w:val="28"/>
          <w:szCs w:val="28"/>
        </w:rPr>
        <w:t xml:space="preserve">: </w:t>
      </w:r>
      <w:proofErr w:type="spellStart"/>
      <w:r w:rsidRPr="00CB35FB">
        <w:rPr>
          <w:color w:val="000000"/>
          <w:sz w:val="28"/>
          <w:szCs w:val="28"/>
        </w:rPr>
        <w:t>або</w:t>
      </w:r>
      <w:proofErr w:type="spellEnd"/>
      <w:r w:rsidRPr="00CB35FB">
        <w:rPr>
          <w:color w:val="000000"/>
          <w:sz w:val="28"/>
          <w:szCs w:val="28"/>
        </w:rPr>
        <w:t xml:space="preserve"> часу, </w:t>
      </w:r>
      <w:proofErr w:type="spellStart"/>
      <w:r w:rsidRPr="00CB35FB">
        <w:rPr>
          <w:color w:val="000000"/>
          <w:sz w:val="28"/>
          <w:szCs w:val="28"/>
        </w:rPr>
        <w:t>або</w:t>
      </w:r>
      <w:proofErr w:type="spellEnd"/>
      <w:r w:rsidRPr="00CB35FB">
        <w:rPr>
          <w:color w:val="000000"/>
          <w:sz w:val="28"/>
          <w:szCs w:val="28"/>
        </w:rPr>
        <w:t xml:space="preserve"> грошей (</w:t>
      </w:r>
      <w:proofErr w:type="spellStart"/>
      <w:r w:rsidRPr="00CB35FB">
        <w:rPr>
          <w:color w:val="000000"/>
          <w:sz w:val="28"/>
          <w:szCs w:val="28"/>
        </w:rPr>
        <w:t>найчастіше</w:t>
      </w:r>
      <w:proofErr w:type="spellEnd"/>
      <w:r w:rsidRPr="00CB35FB">
        <w:rPr>
          <w:color w:val="000000"/>
          <w:sz w:val="28"/>
          <w:szCs w:val="28"/>
        </w:rPr>
        <w:t xml:space="preserve"> </w:t>
      </w:r>
      <w:proofErr w:type="spellStart"/>
      <w:r w:rsidRPr="00CB35FB">
        <w:rPr>
          <w:color w:val="000000"/>
          <w:sz w:val="28"/>
          <w:szCs w:val="28"/>
        </w:rPr>
        <w:t>це</w:t>
      </w:r>
      <w:proofErr w:type="spellEnd"/>
      <w:r w:rsidRPr="00CB35FB">
        <w:rPr>
          <w:color w:val="000000"/>
          <w:sz w:val="28"/>
          <w:szCs w:val="28"/>
        </w:rPr>
        <w:t xml:space="preserve"> </w:t>
      </w:r>
      <w:proofErr w:type="spellStart"/>
      <w:r w:rsidRPr="00CB35FB">
        <w:rPr>
          <w:color w:val="000000"/>
          <w:sz w:val="28"/>
          <w:szCs w:val="28"/>
        </w:rPr>
        <w:t>трапляється</w:t>
      </w:r>
      <w:proofErr w:type="spellEnd"/>
      <w:r w:rsidRPr="00CB35FB">
        <w:rPr>
          <w:color w:val="000000"/>
          <w:sz w:val="28"/>
          <w:szCs w:val="28"/>
        </w:rPr>
        <w:t xml:space="preserve"> коли ми </w:t>
      </w:r>
      <w:proofErr w:type="spellStart"/>
      <w:r w:rsidRPr="00CB35FB">
        <w:rPr>
          <w:color w:val="000000"/>
          <w:sz w:val="28"/>
          <w:szCs w:val="28"/>
        </w:rPr>
        <w:t>хочемо</w:t>
      </w:r>
      <w:proofErr w:type="spellEnd"/>
      <w:r w:rsidRPr="00CB35FB">
        <w:rPr>
          <w:color w:val="000000"/>
          <w:sz w:val="28"/>
          <w:szCs w:val="28"/>
        </w:rPr>
        <w:t xml:space="preserve"> </w:t>
      </w:r>
      <w:proofErr w:type="spellStart"/>
      <w:r w:rsidRPr="00CB35FB">
        <w:rPr>
          <w:color w:val="000000"/>
          <w:sz w:val="28"/>
          <w:szCs w:val="28"/>
        </w:rPr>
        <w:t>побувати</w:t>
      </w:r>
      <w:proofErr w:type="spellEnd"/>
      <w:r w:rsidRPr="00CB35FB">
        <w:rPr>
          <w:color w:val="000000"/>
          <w:sz w:val="28"/>
          <w:szCs w:val="28"/>
        </w:rPr>
        <w:t xml:space="preserve"> за кордоном).  </w:t>
      </w:r>
      <w:proofErr w:type="spellStart"/>
      <w:r w:rsidRPr="00CB35FB">
        <w:rPr>
          <w:color w:val="000000"/>
          <w:sz w:val="28"/>
          <w:szCs w:val="28"/>
        </w:rPr>
        <w:t>Проте</w:t>
      </w:r>
      <w:proofErr w:type="spellEnd"/>
      <w:r w:rsidRPr="00CB35FB">
        <w:rPr>
          <w:color w:val="000000"/>
          <w:sz w:val="28"/>
          <w:szCs w:val="28"/>
        </w:rPr>
        <w:t xml:space="preserve">, ми </w:t>
      </w:r>
      <w:proofErr w:type="spellStart"/>
      <w:r w:rsidRPr="00CB35FB">
        <w:rPr>
          <w:color w:val="000000"/>
          <w:sz w:val="28"/>
          <w:szCs w:val="28"/>
        </w:rPr>
        <w:t>впевнені</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і в </w:t>
      </w:r>
      <w:proofErr w:type="spellStart"/>
      <w:r w:rsidRPr="00CB35FB">
        <w:rPr>
          <w:color w:val="000000"/>
          <w:sz w:val="28"/>
          <w:szCs w:val="28"/>
        </w:rPr>
        <w:t>нашій</w:t>
      </w:r>
      <w:proofErr w:type="spellEnd"/>
      <w:r w:rsidRPr="00CB35FB">
        <w:rPr>
          <w:color w:val="000000"/>
          <w:sz w:val="28"/>
          <w:szCs w:val="28"/>
        </w:rPr>
        <w:t xml:space="preserve"> </w:t>
      </w:r>
      <w:proofErr w:type="spellStart"/>
      <w:r w:rsidRPr="00CB35FB">
        <w:rPr>
          <w:color w:val="000000"/>
          <w:sz w:val="28"/>
          <w:szCs w:val="28"/>
        </w:rPr>
        <w:t>країні</w:t>
      </w:r>
      <w:proofErr w:type="spellEnd"/>
      <w:r w:rsidRPr="00CB35FB">
        <w:rPr>
          <w:color w:val="000000"/>
          <w:sz w:val="28"/>
          <w:szCs w:val="28"/>
        </w:rPr>
        <w:t xml:space="preserve"> </w:t>
      </w:r>
      <w:proofErr w:type="gramStart"/>
      <w:r w:rsidRPr="00CB35FB">
        <w:rPr>
          <w:color w:val="000000"/>
          <w:sz w:val="28"/>
          <w:szCs w:val="28"/>
        </w:rPr>
        <w:t xml:space="preserve">є  </w:t>
      </w:r>
      <w:proofErr w:type="spellStart"/>
      <w:r w:rsidRPr="00CB35FB">
        <w:rPr>
          <w:color w:val="000000"/>
          <w:sz w:val="28"/>
          <w:szCs w:val="28"/>
        </w:rPr>
        <w:t>чимало</w:t>
      </w:r>
      <w:proofErr w:type="spellEnd"/>
      <w:proofErr w:type="gramEnd"/>
      <w:r w:rsidRPr="00CB35FB">
        <w:rPr>
          <w:color w:val="000000"/>
          <w:sz w:val="28"/>
          <w:szCs w:val="28"/>
        </w:rPr>
        <w:t xml:space="preserve"> </w:t>
      </w:r>
      <w:proofErr w:type="spellStart"/>
      <w:r w:rsidRPr="00CB35FB">
        <w:rPr>
          <w:color w:val="000000"/>
          <w:sz w:val="28"/>
          <w:szCs w:val="28"/>
        </w:rPr>
        <w:t>цікавих</w:t>
      </w:r>
      <w:proofErr w:type="spellEnd"/>
      <w:r w:rsidRPr="00CB35FB">
        <w:rPr>
          <w:color w:val="000000"/>
          <w:sz w:val="28"/>
          <w:szCs w:val="28"/>
        </w:rPr>
        <w:t xml:space="preserve"> і </w:t>
      </w:r>
      <w:proofErr w:type="spellStart"/>
      <w:r w:rsidRPr="00CB35FB">
        <w:rPr>
          <w:color w:val="000000"/>
          <w:sz w:val="28"/>
          <w:szCs w:val="28"/>
        </w:rPr>
        <w:t>гарних</w:t>
      </w:r>
      <w:proofErr w:type="spellEnd"/>
      <w:r w:rsidRPr="00CB35FB">
        <w:rPr>
          <w:color w:val="000000"/>
          <w:sz w:val="28"/>
          <w:szCs w:val="28"/>
        </w:rPr>
        <w:t xml:space="preserve"> </w:t>
      </w:r>
      <w:proofErr w:type="spellStart"/>
      <w:r w:rsidRPr="00CB35FB">
        <w:rPr>
          <w:color w:val="000000"/>
          <w:sz w:val="28"/>
          <w:szCs w:val="28"/>
        </w:rPr>
        <w:t>місць</w:t>
      </w:r>
      <w:proofErr w:type="spellEnd"/>
      <w:r w:rsidRPr="00CB35FB">
        <w:rPr>
          <w:color w:val="000000"/>
          <w:sz w:val="28"/>
          <w:szCs w:val="28"/>
        </w:rPr>
        <w:t xml:space="preserve">, в </w:t>
      </w:r>
      <w:proofErr w:type="spellStart"/>
      <w:r w:rsidRPr="00CB35FB">
        <w:rPr>
          <w:color w:val="000000"/>
          <w:sz w:val="28"/>
          <w:szCs w:val="28"/>
        </w:rPr>
        <w:t>яких</w:t>
      </w:r>
      <w:proofErr w:type="spellEnd"/>
      <w:r w:rsidRPr="00CB35FB">
        <w:rPr>
          <w:color w:val="000000"/>
          <w:sz w:val="28"/>
          <w:szCs w:val="28"/>
        </w:rPr>
        <w:t xml:space="preserve"> </w:t>
      </w:r>
      <w:proofErr w:type="spellStart"/>
      <w:r w:rsidRPr="00CB35FB">
        <w:rPr>
          <w:color w:val="000000"/>
          <w:sz w:val="28"/>
          <w:szCs w:val="28"/>
        </w:rPr>
        <w:t>ви</w:t>
      </w:r>
      <w:proofErr w:type="spellEnd"/>
      <w:r w:rsidRPr="00CB35FB">
        <w:rPr>
          <w:color w:val="000000"/>
          <w:sz w:val="28"/>
          <w:szCs w:val="28"/>
        </w:rPr>
        <w:t xml:space="preserve"> </w:t>
      </w:r>
      <w:proofErr w:type="spellStart"/>
      <w:r w:rsidRPr="00CB35FB">
        <w:rPr>
          <w:color w:val="000000"/>
          <w:sz w:val="28"/>
          <w:szCs w:val="28"/>
        </w:rPr>
        <w:t>ще</w:t>
      </w:r>
      <w:proofErr w:type="spellEnd"/>
      <w:r w:rsidRPr="00CB35FB">
        <w:rPr>
          <w:color w:val="000000"/>
          <w:sz w:val="28"/>
          <w:szCs w:val="28"/>
        </w:rPr>
        <w:t xml:space="preserve"> не були. </w:t>
      </w:r>
      <w:proofErr w:type="spellStart"/>
      <w:r w:rsidRPr="00CB35FB">
        <w:rPr>
          <w:color w:val="000000"/>
          <w:sz w:val="28"/>
          <w:szCs w:val="28"/>
        </w:rPr>
        <w:t>Незважаючи</w:t>
      </w:r>
      <w:proofErr w:type="spellEnd"/>
      <w:r w:rsidRPr="00CB35FB">
        <w:rPr>
          <w:color w:val="000000"/>
          <w:sz w:val="28"/>
          <w:szCs w:val="28"/>
        </w:rPr>
        <w:t xml:space="preserve"> на те,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вже</w:t>
      </w:r>
      <w:proofErr w:type="spellEnd"/>
      <w:r w:rsidRPr="00CB35FB">
        <w:rPr>
          <w:color w:val="000000"/>
          <w:sz w:val="28"/>
          <w:szCs w:val="28"/>
        </w:rPr>
        <w:t xml:space="preserve"> весь </w:t>
      </w:r>
      <w:proofErr w:type="spellStart"/>
      <w:r w:rsidRPr="00CB35FB">
        <w:rPr>
          <w:color w:val="000000"/>
          <w:sz w:val="28"/>
          <w:szCs w:val="28"/>
        </w:rPr>
        <w:t>світ</w:t>
      </w:r>
      <w:proofErr w:type="spellEnd"/>
      <w:r w:rsidRPr="00CB35FB">
        <w:rPr>
          <w:color w:val="000000"/>
          <w:sz w:val="28"/>
          <w:szCs w:val="28"/>
        </w:rPr>
        <w:t xml:space="preserve"> </w:t>
      </w:r>
      <w:proofErr w:type="spellStart"/>
      <w:r w:rsidRPr="00CB35FB">
        <w:rPr>
          <w:color w:val="000000"/>
          <w:sz w:val="28"/>
          <w:szCs w:val="28"/>
        </w:rPr>
        <w:t>визнав</w:t>
      </w:r>
      <w:proofErr w:type="spellEnd"/>
      <w:r w:rsidRPr="00CB35FB">
        <w:rPr>
          <w:color w:val="000000"/>
          <w:sz w:val="28"/>
          <w:szCs w:val="28"/>
        </w:rPr>
        <w:t xml:space="preserve"> </w:t>
      </w:r>
      <w:proofErr w:type="spellStart"/>
      <w:r w:rsidRPr="00CB35FB">
        <w:rPr>
          <w:color w:val="000000"/>
          <w:sz w:val="28"/>
          <w:szCs w:val="28"/>
        </w:rPr>
        <w:t>їх</w:t>
      </w:r>
      <w:proofErr w:type="spellEnd"/>
      <w:r w:rsidRPr="00CB35FB">
        <w:rPr>
          <w:color w:val="000000"/>
          <w:sz w:val="28"/>
          <w:szCs w:val="28"/>
        </w:rPr>
        <w:t xml:space="preserve"> красу і </w:t>
      </w:r>
      <w:proofErr w:type="spellStart"/>
      <w:r w:rsidRPr="00CB35FB">
        <w:rPr>
          <w:color w:val="000000"/>
          <w:sz w:val="28"/>
          <w:szCs w:val="28"/>
        </w:rPr>
        <w:t>неповторність</w:t>
      </w:r>
      <w:proofErr w:type="spellEnd"/>
      <w:r w:rsidRPr="00CB35FB">
        <w:rPr>
          <w:color w:val="000000"/>
          <w:sz w:val="28"/>
          <w:szCs w:val="28"/>
        </w:rPr>
        <w:t xml:space="preserve">, а </w:t>
      </w:r>
      <w:proofErr w:type="spellStart"/>
      <w:r w:rsidRPr="00CB35FB">
        <w:rPr>
          <w:color w:val="000000"/>
          <w:sz w:val="28"/>
          <w:szCs w:val="28"/>
        </w:rPr>
        <w:t>туристи</w:t>
      </w:r>
      <w:proofErr w:type="spellEnd"/>
      <w:r w:rsidRPr="00CB35FB">
        <w:rPr>
          <w:color w:val="000000"/>
          <w:sz w:val="28"/>
          <w:szCs w:val="28"/>
        </w:rPr>
        <w:t xml:space="preserve"> </w:t>
      </w:r>
      <w:proofErr w:type="spellStart"/>
      <w:r w:rsidRPr="00CB35FB">
        <w:rPr>
          <w:color w:val="000000"/>
          <w:sz w:val="28"/>
          <w:szCs w:val="28"/>
        </w:rPr>
        <w:t>приїжджають</w:t>
      </w:r>
      <w:proofErr w:type="spellEnd"/>
      <w:r w:rsidRPr="00CB35FB">
        <w:rPr>
          <w:color w:val="000000"/>
          <w:sz w:val="28"/>
          <w:szCs w:val="28"/>
        </w:rPr>
        <w:t xml:space="preserve"> з </w:t>
      </w:r>
      <w:proofErr w:type="spellStart"/>
      <w:r w:rsidRPr="00CB35FB">
        <w:rPr>
          <w:color w:val="000000"/>
          <w:sz w:val="28"/>
          <w:szCs w:val="28"/>
        </w:rPr>
        <w:t>усіх</w:t>
      </w:r>
      <w:proofErr w:type="spellEnd"/>
      <w:r w:rsidRPr="00CB35FB">
        <w:rPr>
          <w:color w:val="000000"/>
          <w:sz w:val="28"/>
          <w:szCs w:val="28"/>
        </w:rPr>
        <w:t xml:space="preserve"> </w:t>
      </w:r>
      <w:proofErr w:type="spellStart"/>
      <w:r w:rsidRPr="00CB35FB">
        <w:rPr>
          <w:color w:val="000000"/>
          <w:sz w:val="28"/>
          <w:szCs w:val="28"/>
        </w:rPr>
        <w:t>куточків</w:t>
      </w:r>
      <w:proofErr w:type="spellEnd"/>
      <w:r w:rsidRPr="00CB35FB">
        <w:rPr>
          <w:color w:val="000000"/>
          <w:sz w:val="28"/>
          <w:szCs w:val="28"/>
        </w:rPr>
        <w:t xml:space="preserve"> </w:t>
      </w:r>
      <w:proofErr w:type="spellStart"/>
      <w:r w:rsidRPr="00CB35FB">
        <w:rPr>
          <w:color w:val="000000"/>
          <w:sz w:val="28"/>
          <w:szCs w:val="28"/>
        </w:rPr>
        <w:t>планети</w:t>
      </w:r>
      <w:proofErr w:type="spellEnd"/>
      <w:r w:rsidRPr="00CB35FB">
        <w:rPr>
          <w:color w:val="000000"/>
          <w:sz w:val="28"/>
          <w:szCs w:val="28"/>
        </w:rPr>
        <w:t xml:space="preserve">, </w:t>
      </w:r>
      <w:proofErr w:type="spellStart"/>
      <w:r w:rsidRPr="00CB35FB">
        <w:rPr>
          <w:color w:val="000000"/>
          <w:sz w:val="28"/>
          <w:szCs w:val="28"/>
        </w:rPr>
        <w:t>щоб</w:t>
      </w:r>
      <w:proofErr w:type="spellEnd"/>
      <w:r w:rsidRPr="00CB35FB">
        <w:rPr>
          <w:color w:val="000000"/>
          <w:sz w:val="28"/>
          <w:szCs w:val="28"/>
        </w:rPr>
        <w:t xml:space="preserve"> </w:t>
      </w:r>
      <w:proofErr w:type="spellStart"/>
      <w:r w:rsidRPr="00CB35FB">
        <w:rPr>
          <w:color w:val="000000"/>
          <w:sz w:val="28"/>
          <w:szCs w:val="28"/>
        </w:rPr>
        <w:t>побачити</w:t>
      </w:r>
      <w:proofErr w:type="spellEnd"/>
      <w:r w:rsidRPr="00CB35FB">
        <w:rPr>
          <w:color w:val="000000"/>
          <w:sz w:val="28"/>
          <w:szCs w:val="28"/>
        </w:rPr>
        <w:t xml:space="preserve"> </w:t>
      </w:r>
      <w:proofErr w:type="spellStart"/>
      <w:r w:rsidRPr="00CB35FB">
        <w:rPr>
          <w:color w:val="000000"/>
          <w:sz w:val="28"/>
          <w:szCs w:val="28"/>
        </w:rPr>
        <w:t>їх</w:t>
      </w:r>
      <w:proofErr w:type="spellEnd"/>
      <w:r w:rsidRPr="00CB35FB">
        <w:rPr>
          <w:color w:val="000000"/>
          <w:sz w:val="28"/>
          <w:szCs w:val="28"/>
        </w:rPr>
        <w:t xml:space="preserve">, </w:t>
      </w:r>
      <w:proofErr w:type="spellStart"/>
      <w:r w:rsidRPr="00CB35FB">
        <w:rPr>
          <w:color w:val="000000"/>
          <w:sz w:val="28"/>
          <w:szCs w:val="28"/>
        </w:rPr>
        <w:t>багато</w:t>
      </w:r>
      <w:proofErr w:type="spellEnd"/>
      <w:r w:rsidRPr="00CB35FB">
        <w:rPr>
          <w:color w:val="000000"/>
          <w:sz w:val="28"/>
          <w:szCs w:val="28"/>
        </w:rPr>
        <w:t xml:space="preserve"> </w:t>
      </w:r>
      <w:proofErr w:type="spellStart"/>
      <w:r w:rsidRPr="00CB35FB">
        <w:rPr>
          <w:color w:val="000000"/>
          <w:sz w:val="28"/>
          <w:szCs w:val="28"/>
        </w:rPr>
        <w:t>українці</w:t>
      </w:r>
      <w:proofErr w:type="spellEnd"/>
      <w:r w:rsidRPr="00CB35FB">
        <w:rPr>
          <w:color w:val="000000"/>
          <w:sz w:val="28"/>
          <w:szCs w:val="28"/>
        </w:rPr>
        <w:t xml:space="preserve"> про них не </w:t>
      </w:r>
      <w:proofErr w:type="spellStart"/>
      <w:r w:rsidRPr="00CB35FB">
        <w:rPr>
          <w:color w:val="000000"/>
          <w:sz w:val="28"/>
          <w:szCs w:val="28"/>
        </w:rPr>
        <w:t>знають</w:t>
      </w:r>
      <w:proofErr w:type="spellEnd"/>
      <w:r w:rsidRPr="00CB35FB">
        <w:rPr>
          <w:color w:val="000000"/>
          <w:sz w:val="28"/>
          <w:szCs w:val="28"/>
        </w:rPr>
        <w:t>... </w:t>
      </w:r>
      <w:proofErr w:type="spellStart"/>
      <w:r w:rsidRPr="00CB35FB">
        <w:rPr>
          <w:color w:val="000000"/>
          <w:sz w:val="28"/>
          <w:szCs w:val="28"/>
        </w:rPr>
        <w:t>Щоб</w:t>
      </w:r>
      <w:proofErr w:type="spellEnd"/>
      <w:r w:rsidRPr="00CB35FB">
        <w:rPr>
          <w:color w:val="000000"/>
          <w:sz w:val="28"/>
          <w:szCs w:val="28"/>
        </w:rPr>
        <w:t xml:space="preserve"> не бути </w:t>
      </w:r>
      <w:proofErr w:type="spellStart"/>
      <w:r w:rsidRPr="00CB35FB">
        <w:rPr>
          <w:color w:val="000000"/>
          <w:sz w:val="28"/>
          <w:szCs w:val="28"/>
        </w:rPr>
        <w:t>голослівними</w:t>
      </w:r>
      <w:proofErr w:type="spellEnd"/>
      <w:r w:rsidRPr="00CB35FB">
        <w:rPr>
          <w:color w:val="000000"/>
          <w:sz w:val="28"/>
          <w:szCs w:val="28"/>
        </w:rPr>
        <w:t xml:space="preserve">, </w:t>
      </w:r>
      <w:proofErr w:type="spellStart"/>
      <w:r w:rsidRPr="00CB35FB">
        <w:rPr>
          <w:color w:val="000000"/>
          <w:sz w:val="28"/>
          <w:szCs w:val="28"/>
        </w:rPr>
        <w:t>розповімо</w:t>
      </w:r>
      <w:proofErr w:type="spellEnd"/>
      <w:r w:rsidRPr="00CB35FB">
        <w:rPr>
          <w:color w:val="000000"/>
          <w:sz w:val="28"/>
          <w:szCs w:val="28"/>
        </w:rPr>
        <w:t xml:space="preserve"> вам про </w:t>
      </w:r>
      <w:proofErr w:type="spellStart"/>
      <w:r w:rsidRPr="00CB35FB">
        <w:rPr>
          <w:color w:val="000000"/>
          <w:sz w:val="28"/>
          <w:szCs w:val="28"/>
        </w:rPr>
        <w:t>декілька</w:t>
      </w:r>
      <w:proofErr w:type="spellEnd"/>
      <w:r w:rsidRPr="00CB35FB">
        <w:rPr>
          <w:color w:val="000000"/>
          <w:sz w:val="28"/>
          <w:szCs w:val="28"/>
        </w:rPr>
        <w:t xml:space="preserve"> </w:t>
      </w:r>
      <w:proofErr w:type="spellStart"/>
      <w:r w:rsidRPr="00CB35FB">
        <w:rPr>
          <w:color w:val="000000"/>
          <w:sz w:val="28"/>
          <w:szCs w:val="28"/>
        </w:rPr>
        <w:t>унікальних</w:t>
      </w:r>
      <w:proofErr w:type="spellEnd"/>
      <w:r w:rsidRPr="00CB35FB">
        <w:rPr>
          <w:color w:val="000000"/>
          <w:sz w:val="28"/>
          <w:szCs w:val="28"/>
        </w:rPr>
        <w:t xml:space="preserve"> </w:t>
      </w:r>
      <w:proofErr w:type="spellStart"/>
      <w:r w:rsidRPr="00CB35FB">
        <w:rPr>
          <w:color w:val="000000"/>
          <w:sz w:val="28"/>
          <w:szCs w:val="28"/>
        </w:rPr>
        <w:t>місць</w:t>
      </w:r>
      <w:proofErr w:type="spellEnd"/>
      <w:r w:rsidRPr="00CB35FB">
        <w:rPr>
          <w:color w:val="000000"/>
          <w:sz w:val="28"/>
          <w:szCs w:val="28"/>
        </w:rPr>
        <w:t> </w:t>
      </w:r>
    </w:p>
    <w:p w14:paraId="371A8118" w14:textId="77777777" w:rsidR="00CB35FB" w:rsidRPr="00CB35FB" w:rsidRDefault="00CB35FB" w:rsidP="00AE322F">
      <w:pPr>
        <w:pStyle w:val="a3"/>
        <w:spacing w:before="0" w:beforeAutospacing="0" w:after="160" w:afterAutospacing="0"/>
        <w:ind w:firstLine="708"/>
        <w:jc w:val="both"/>
        <w:rPr>
          <w:sz w:val="28"/>
          <w:szCs w:val="28"/>
        </w:rPr>
      </w:pPr>
      <w:proofErr w:type="spellStart"/>
      <w:r w:rsidRPr="00CB35FB">
        <w:rPr>
          <w:b/>
          <w:bCs/>
          <w:color w:val="000000"/>
          <w:sz w:val="28"/>
          <w:szCs w:val="28"/>
        </w:rPr>
        <w:t>Викладач</w:t>
      </w:r>
      <w:proofErr w:type="spellEnd"/>
      <w:r w:rsidRPr="00CB35FB">
        <w:rPr>
          <w:color w:val="000000"/>
          <w:sz w:val="28"/>
          <w:szCs w:val="28"/>
        </w:rPr>
        <w:t xml:space="preserve">: Але </w:t>
      </w:r>
      <w:proofErr w:type="gramStart"/>
      <w:r w:rsidRPr="00CB35FB">
        <w:rPr>
          <w:color w:val="000000"/>
          <w:sz w:val="28"/>
          <w:szCs w:val="28"/>
        </w:rPr>
        <w:t>для початку</w:t>
      </w:r>
      <w:proofErr w:type="gramEnd"/>
      <w:r w:rsidRPr="00CB35FB">
        <w:rPr>
          <w:color w:val="000000"/>
          <w:sz w:val="28"/>
          <w:szCs w:val="28"/>
        </w:rPr>
        <w:t xml:space="preserve"> </w:t>
      </w:r>
      <w:proofErr w:type="spellStart"/>
      <w:r w:rsidRPr="00CB35FB">
        <w:rPr>
          <w:color w:val="000000"/>
          <w:sz w:val="28"/>
          <w:szCs w:val="28"/>
        </w:rPr>
        <w:t>хочемо</w:t>
      </w:r>
      <w:proofErr w:type="spellEnd"/>
      <w:r w:rsidRPr="00CB35FB">
        <w:rPr>
          <w:color w:val="000000"/>
          <w:sz w:val="28"/>
          <w:szCs w:val="28"/>
        </w:rPr>
        <w:t xml:space="preserve"> вам </w:t>
      </w:r>
      <w:proofErr w:type="spellStart"/>
      <w:r w:rsidRPr="00CB35FB">
        <w:rPr>
          <w:color w:val="000000"/>
          <w:sz w:val="28"/>
          <w:szCs w:val="28"/>
        </w:rPr>
        <w:t>запропонувати</w:t>
      </w:r>
      <w:proofErr w:type="spellEnd"/>
      <w:r w:rsidRPr="00CB35FB">
        <w:rPr>
          <w:color w:val="000000"/>
          <w:sz w:val="28"/>
          <w:szCs w:val="28"/>
        </w:rPr>
        <w:t xml:space="preserve"> пройти невеликий тест, </w:t>
      </w:r>
      <w:proofErr w:type="spellStart"/>
      <w:r w:rsidRPr="00CB35FB">
        <w:rPr>
          <w:color w:val="000000"/>
          <w:sz w:val="28"/>
          <w:szCs w:val="28"/>
        </w:rPr>
        <w:t>чи</w:t>
      </w:r>
      <w:proofErr w:type="spellEnd"/>
      <w:r w:rsidRPr="00CB35FB">
        <w:rPr>
          <w:color w:val="000000"/>
          <w:sz w:val="28"/>
          <w:szCs w:val="28"/>
        </w:rPr>
        <w:t xml:space="preserve"> </w:t>
      </w:r>
      <w:proofErr w:type="spellStart"/>
      <w:r w:rsidRPr="00CB35FB">
        <w:rPr>
          <w:color w:val="000000"/>
          <w:sz w:val="28"/>
          <w:szCs w:val="28"/>
        </w:rPr>
        <w:t>зможете</w:t>
      </w:r>
      <w:proofErr w:type="spellEnd"/>
      <w:r w:rsidRPr="00CB35FB">
        <w:rPr>
          <w:color w:val="000000"/>
          <w:sz w:val="28"/>
          <w:szCs w:val="28"/>
        </w:rPr>
        <w:t xml:space="preserve"> </w:t>
      </w:r>
      <w:proofErr w:type="spellStart"/>
      <w:r w:rsidRPr="00CB35FB">
        <w:rPr>
          <w:color w:val="000000"/>
          <w:sz w:val="28"/>
          <w:szCs w:val="28"/>
        </w:rPr>
        <w:t>ви</w:t>
      </w:r>
      <w:proofErr w:type="spellEnd"/>
      <w:r w:rsidRPr="00CB35FB">
        <w:rPr>
          <w:color w:val="000000"/>
          <w:sz w:val="28"/>
          <w:szCs w:val="28"/>
        </w:rPr>
        <w:t xml:space="preserve"> </w:t>
      </w:r>
      <w:proofErr w:type="spellStart"/>
      <w:proofErr w:type="gramStart"/>
      <w:r w:rsidRPr="00CB35FB">
        <w:rPr>
          <w:color w:val="000000"/>
          <w:sz w:val="28"/>
          <w:szCs w:val="28"/>
        </w:rPr>
        <w:t>відрізнити</w:t>
      </w:r>
      <w:proofErr w:type="spellEnd"/>
      <w:r w:rsidRPr="00CB35FB">
        <w:rPr>
          <w:color w:val="000000"/>
          <w:sz w:val="28"/>
          <w:szCs w:val="28"/>
        </w:rPr>
        <w:t xml:space="preserve">  </w:t>
      </w:r>
      <w:proofErr w:type="spellStart"/>
      <w:r w:rsidRPr="00CB35FB">
        <w:rPr>
          <w:color w:val="000000"/>
          <w:sz w:val="28"/>
          <w:szCs w:val="28"/>
        </w:rPr>
        <w:t>Україну</w:t>
      </w:r>
      <w:proofErr w:type="spellEnd"/>
      <w:proofErr w:type="gramEnd"/>
      <w:r w:rsidRPr="00CB35FB">
        <w:rPr>
          <w:color w:val="000000"/>
          <w:sz w:val="28"/>
          <w:szCs w:val="28"/>
        </w:rPr>
        <w:t xml:space="preserve">  </w:t>
      </w:r>
      <w:proofErr w:type="spellStart"/>
      <w:r w:rsidRPr="00CB35FB">
        <w:rPr>
          <w:color w:val="000000"/>
          <w:sz w:val="28"/>
          <w:szCs w:val="28"/>
        </w:rPr>
        <w:t>від</w:t>
      </w:r>
      <w:proofErr w:type="spellEnd"/>
      <w:r w:rsidRPr="00CB35FB">
        <w:rPr>
          <w:color w:val="000000"/>
          <w:sz w:val="28"/>
          <w:szCs w:val="28"/>
        </w:rPr>
        <w:t xml:space="preserve"> </w:t>
      </w:r>
      <w:proofErr w:type="spellStart"/>
      <w:r w:rsidRPr="00CB35FB">
        <w:rPr>
          <w:color w:val="000000"/>
          <w:sz w:val="28"/>
          <w:szCs w:val="28"/>
        </w:rPr>
        <w:t>закордону</w:t>
      </w:r>
      <w:proofErr w:type="spellEnd"/>
      <w:r w:rsidRPr="00CB35FB">
        <w:rPr>
          <w:color w:val="000000"/>
          <w:sz w:val="28"/>
          <w:szCs w:val="28"/>
        </w:rPr>
        <w:t>? (</w:t>
      </w:r>
      <w:proofErr w:type="spellStart"/>
      <w:r w:rsidRPr="00AE322F">
        <w:rPr>
          <w:i/>
          <w:color w:val="000000"/>
          <w:sz w:val="28"/>
          <w:szCs w:val="28"/>
        </w:rPr>
        <w:t>презентація</w:t>
      </w:r>
      <w:proofErr w:type="spellEnd"/>
      <w:r w:rsidRPr="00CB35FB">
        <w:rPr>
          <w:color w:val="000000"/>
          <w:sz w:val="28"/>
          <w:szCs w:val="28"/>
        </w:rPr>
        <w:t>)</w:t>
      </w:r>
    </w:p>
    <w:p w14:paraId="0ED747D8" w14:textId="77777777" w:rsidR="00CB35FB" w:rsidRPr="00CB35FB" w:rsidRDefault="00CB35FB" w:rsidP="009C714F">
      <w:pPr>
        <w:pStyle w:val="a3"/>
        <w:numPr>
          <w:ilvl w:val="0"/>
          <w:numId w:val="29"/>
        </w:numPr>
        <w:spacing w:before="0" w:beforeAutospacing="0" w:after="160" w:afterAutospacing="0"/>
        <w:ind w:left="1440" w:hanging="720"/>
        <w:jc w:val="both"/>
        <w:rPr>
          <w:sz w:val="28"/>
          <w:szCs w:val="28"/>
        </w:rPr>
      </w:pPr>
      <w:proofErr w:type="spellStart"/>
      <w:r w:rsidRPr="00CB35FB">
        <w:rPr>
          <w:b/>
          <w:bCs/>
          <w:color w:val="000000"/>
          <w:sz w:val="28"/>
          <w:szCs w:val="28"/>
        </w:rPr>
        <w:t>Лемурійське</w:t>
      </w:r>
      <w:proofErr w:type="spellEnd"/>
      <w:r w:rsidRPr="00CB35FB">
        <w:rPr>
          <w:b/>
          <w:bCs/>
          <w:color w:val="000000"/>
          <w:sz w:val="28"/>
          <w:szCs w:val="28"/>
        </w:rPr>
        <w:t xml:space="preserve"> озеро </w:t>
      </w:r>
    </w:p>
    <w:p w14:paraId="73EBDFF0" w14:textId="77777777" w:rsidR="00CB35FB" w:rsidRPr="00CB35FB" w:rsidRDefault="00CB35FB" w:rsidP="00CB35FB">
      <w:pPr>
        <w:pStyle w:val="a3"/>
        <w:spacing w:before="0" w:beforeAutospacing="0" w:after="160" w:afterAutospacing="0"/>
        <w:ind w:firstLine="708"/>
        <w:jc w:val="both"/>
        <w:rPr>
          <w:sz w:val="28"/>
          <w:szCs w:val="28"/>
        </w:rPr>
      </w:pPr>
      <w:proofErr w:type="spellStart"/>
      <w:r w:rsidRPr="00CB35FB">
        <w:rPr>
          <w:color w:val="000000"/>
          <w:sz w:val="28"/>
          <w:szCs w:val="28"/>
        </w:rPr>
        <w:t>Одне</w:t>
      </w:r>
      <w:proofErr w:type="spellEnd"/>
      <w:r w:rsidRPr="00CB35FB">
        <w:rPr>
          <w:color w:val="000000"/>
          <w:sz w:val="28"/>
          <w:szCs w:val="28"/>
        </w:rPr>
        <w:t xml:space="preserve"> з </w:t>
      </w:r>
      <w:proofErr w:type="spellStart"/>
      <w:r w:rsidRPr="00CB35FB">
        <w:rPr>
          <w:color w:val="000000"/>
          <w:sz w:val="28"/>
          <w:szCs w:val="28"/>
        </w:rPr>
        <w:t>найгарніших</w:t>
      </w:r>
      <w:proofErr w:type="spellEnd"/>
      <w:r w:rsidRPr="00CB35FB">
        <w:rPr>
          <w:color w:val="000000"/>
          <w:sz w:val="28"/>
          <w:szCs w:val="28"/>
        </w:rPr>
        <w:t xml:space="preserve"> і </w:t>
      </w:r>
      <w:proofErr w:type="spellStart"/>
      <w:r w:rsidRPr="00CB35FB">
        <w:rPr>
          <w:color w:val="000000"/>
          <w:sz w:val="28"/>
          <w:szCs w:val="28"/>
        </w:rPr>
        <w:t>незвичайних</w:t>
      </w:r>
      <w:proofErr w:type="spellEnd"/>
      <w:r w:rsidRPr="00CB35FB">
        <w:rPr>
          <w:color w:val="000000"/>
          <w:sz w:val="28"/>
          <w:szCs w:val="28"/>
        </w:rPr>
        <w:t xml:space="preserve"> </w:t>
      </w:r>
      <w:proofErr w:type="spellStart"/>
      <w:r w:rsidRPr="00CB35FB">
        <w:rPr>
          <w:color w:val="000000"/>
          <w:sz w:val="28"/>
          <w:szCs w:val="28"/>
        </w:rPr>
        <w:t>місць</w:t>
      </w:r>
      <w:proofErr w:type="spellEnd"/>
      <w:r w:rsidRPr="00CB35FB">
        <w:rPr>
          <w:color w:val="000000"/>
          <w:sz w:val="28"/>
          <w:szCs w:val="28"/>
        </w:rPr>
        <w:t xml:space="preserve"> </w:t>
      </w:r>
      <w:proofErr w:type="spellStart"/>
      <w:r w:rsidRPr="00CB35FB">
        <w:rPr>
          <w:color w:val="000000"/>
          <w:sz w:val="28"/>
          <w:szCs w:val="28"/>
        </w:rPr>
        <w:t>України</w:t>
      </w:r>
      <w:proofErr w:type="spellEnd"/>
      <w:r w:rsidRPr="00CB35FB">
        <w:rPr>
          <w:color w:val="000000"/>
          <w:sz w:val="28"/>
          <w:szCs w:val="28"/>
        </w:rPr>
        <w:t xml:space="preserve"> – </w:t>
      </w:r>
      <w:proofErr w:type="spellStart"/>
      <w:r>
        <w:fldChar w:fldCharType="begin"/>
      </w:r>
      <w:r>
        <w:instrText>HYPERLINK "https://veterdoit.com/top-7-rozhevykh-ozer-ukrainy/"</w:instrText>
      </w:r>
      <w:r>
        <w:fldChar w:fldCharType="separate"/>
      </w:r>
      <w:r w:rsidRPr="00CB35FB">
        <w:rPr>
          <w:rStyle w:val="a4"/>
          <w:color w:val="0563C1"/>
          <w:sz w:val="28"/>
          <w:szCs w:val="28"/>
        </w:rPr>
        <w:t>рожеве</w:t>
      </w:r>
      <w:proofErr w:type="spellEnd"/>
      <w:r w:rsidRPr="00CB35FB">
        <w:rPr>
          <w:rStyle w:val="a4"/>
          <w:color w:val="0563C1"/>
          <w:sz w:val="28"/>
          <w:szCs w:val="28"/>
        </w:rPr>
        <w:t xml:space="preserve"> озеро</w:t>
      </w:r>
      <w:r>
        <w:fldChar w:fldCharType="end"/>
      </w:r>
      <w:r w:rsidRPr="00CB35FB">
        <w:rPr>
          <w:color w:val="000000"/>
          <w:sz w:val="28"/>
          <w:szCs w:val="28"/>
        </w:rPr>
        <w:t xml:space="preserve">. </w:t>
      </w:r>
      <w:proofErr w:type="spellStart"/>
      <w:r w:rsidRPr="00CB35FB">
        <w:rPr>
          <w:color w:val="000000"/>
          <w:sz w:val="28"/>
          <w:szCs w:val="28"/>
        </w:rPr>
        <w:t>Лемурійське</w:t>
      </w:r>
      <w:proofErr w:type="spellEnd"/>
      <w:r w:rsidRPr="00CB35FB">
        <w:rPr>
          <w:color w:val="000000"/>
          <w:sz w:val="28"/>
          <w:szCs w:val="28"/>
        </w:rPr>
        <w:t xml:space="preserve"> озеро на </w:t>
      </w:r>
      <w:proofErr w:type="spellStart"/>
      <w:r w:rsidRPr="00CB35FB">
        <w:rPr>
          <w:color w:val="000000"/>
          <w:sz w:val="28"/>
          <w:szCs w:val="28"/>
        </w:rPr>
        <w:t>Херсонщині</w:t>
      </w:r>
      <w:proofErr w:type="spellEnd"/>
      <w:r w:rsidRPr="00CB35FB">
        <w:rPr>
          <w:color w:val="000000"/>
          <w:sz w:val="28"/>
          <w:szCs w:val="28"/>
        </w:rPr>
        <w:t> </w:t>
      </w:r>
      <w:proofErr w:type="spellStart"/>
      <w:r w:rsidRPr="00CB35FB">
        <w:rPr>
          <w:color w:val="000000"/>
          <w:sz w:val="28"/>
          <w:szCs w:val="28"/>
        </w:rPr>
        <w:t>називають</w:t>
      </w:r>
      <w:proofErr w:type="spellEnd"/>
      <w:r w:rsidRPr="00CB35FB">
        <w:rPr>
          <w:color w:val="000000"/>
          <w:sz w:val="28"/>
          <w:szCs w:val="28"/>
        </w:rPr>
        <w:t> </w:t>
      </w:r>
      <w:proofErr w:type="spellStart"/>
      <w:proofErr w:type="gramStart"/>
      <w:r w:rsidRPr="00CB35FB">
        <w:rPr>
          <w:color w:val="000000"/>
          <w:sz w:val="28"/>
          <w:szCs w:val="28"/>
        </w:rPr>
        <w:t>українським</w:t>
      </w:r>
      <w:proofErr w:type="spellEnd"/>
      <w:proofErr w:type="gramEnd"/>
      <w:r w:rsidRPr="00CB35FB">
        <w:rPr>
          <w:color w:val="000000"/>
          <w:sz w:val="28"/>
          <w:szCs w:val="28"/>
        </w:rPr>
        <w:t xml:space="preserve"> Мертвим морем: </w:t>
      </w:r>
      <w:proofErr w:type="spellStart"/>
      <w:r w:rsidRPr="00CB35FB">
        <w:rPr>
          <w:color w:val="000000"/>
          <w:sz w:val="28"/>
          <w:szCs w:val="28"/>
        </w:rPr>
        <w:t>солоність</w:t>
      </w:r>
      <w:proofErr w:type="spellEnd"/>
      <w:r w:rsidRPr="00CB35FB">
        <w:rPr>
          <w:color w:val="000000"/>
          <w:sz w:val="28"/>
          <w:szCs w:val="28"/>
        </w:rPr>
        <w:t xml:space="preserve"> озера </w:t>
      </w:r>
      <w:proofErr w:type="spellStart"/>
      <w:r w:rsidRPr="00CB35FB">
        <w:rPr>
          <w:color w:val="000000"/>
          <w:sz w:val="28"/>
          <w:szCs w:val="28"/>
        </w:rPr>
        <w:t>сягає</w:t>
      </w:r>
      <w:proofErr w:type="spellEnd"/>
      <w:r w:rsidRPr="00CB35FB">
        <w:rPr>
          <w:color w:val="000000"/>
          <w:sz w:val="28"/>
          <w:szCs w:val="28"/>
        </w:rPr>
        <w:t> </w:t>
      </w:r>
      <w:proofErr w:type="spellStart"/>
      <w:r w:rsidRPr="00CB35FB">
        <w:rPr>
          <w:color w:val="000000"/>
          <w:sz w:val="28"/>
          <w:szCs w:val="28"/>
        </w:rPr>
        <w:t>позначки</w:t>
      </w:r>
      <w:proofErr w:type="spellEnd"/>
      <w:r w:rsidRPr="00CB35FB">
        <w:rPr>
          <w:color w:val="000000"/>
          <w:sz w:val="28"/>
          <w:szCs w:val="28"/>
        </w:rPr>
        <w:t xml:space="preserve"> 300 </w:t>
      </w:r>
      <w:proofErr w:type="spellStart"/>
      <w:r w:rsidRPr="00CB35FB">
        <w:rPr>
          <w:color w:val="000000"/>
          <w:sz w:val="28"/>
          <w:szCs w:val="28"/>
        </w:rPr>
        <w:t>грамів</w:t>
      </w:r>
      <w:proofErr w:type="spellEnd"/>
      <w:r w:rsidRPr="00CB35FB">
        <w:rPr>
          <w:color w:val="000000"/>
          <w:sz w:val="28"/>
          <w:szCs w:val="28"/>
        </w:rPr>
        <w:t> </w:t>
      </w:r>
      <w:proofErr w:type="spellStart"/>
      <w:r w:rsidRPr="00CB35FB">
        <w:rPr>
          <w:color w:val="000000"/>
          <w:sz w:val="28"/>
          <w:szCs w:val="28"/>
        </w:rPr>
        <w:t>солі</w:t>
      </w:r>
      <w:proofErr w:type="spellEnd"/>
      <w:r w:rsidRPr="00CB35FB">
        <w:rPr>
          <w:color w:val="000000"/>
          <w:sz w:val="28"/>
          <w:szCs w:val="28"/>
        </w:rPr>
        <w:t xml:space="preserve"> на </w:t>
      </w:r>
      <w:proofErr w:type="spellStart"/>
      <w:r w:rsidRPr="00CB35FB">
        <w:rPr>
          <w:color w:val="000000"/>
          <w:sz w:val="28"/>
          <w:szCs w:val="28"/>
        </w:rPr>
        <w:t>літр</w:t>
      </w:r>
      <w:proofErr w:type="spellEnd"/>
      <w:r w:rsidRPr="00CB35FB">
        <w:rPr>
          <w:color w:val="000000"/>
          <w:sz w:val="28"/>
          <w:szCs w:val="28"/>
        </w:rPr>
        <w:t xml:space="preserve"> води, </w:t>
      </w:r>
      <w:proofErr w:type="spellStart"/>
      <w:r w:rsidRPr="00CB35FB">
        <w:rPr>
          <w:color w:val="000000"/>
          <w:sz w:val="28"/>
          <w:szCs w:val="28"/>
        </w:rPr>
        <w:t>що</w:t>
      </w:r>
      <w:proofErr w:type="spellEnd"/>
      <w:r w:rsidRPr="00CB35FB">
        <w:rPr>
          <w:color w:val="000000"/>
          <w:sz w:val="28"/>
          <w:szCs w:val="28"/>
        </w:rPr>
        <w:t xml:space="preserve"> на 50 </w:t>
      </w:r>
      <w:proofErr w:type="spellStart"/>
      <w:r w:rsidRPr="00CB35FB">
        <w:rPr>
          <w:color w:val="000000"/>
          <w:sz w:val="28"/>
          <w:szCs w:val="28"/>
        </w:rPr>
        <w:t>грамів</w:t>
      </w:r>
      <w:proofErr w:type="spellEnd"/>
      <w:r w:rsidRPr="00CB35FB">
        <w:rPr>
          <w:color w:val="000000"/>
          <w:sz w:val="28"/>
          <w:szCs w:val="28"/>
        </w:rPr>
        <w:t> </w:t>
      </w:r>
      <w:proofErr w:type="spellStart"/>
      <w:r w:rsidRPr="00CB35FB">
        <w:rPr>
          <w:color w:val="000000"/>
          <w:sz w:val="28"/>
          <w:szCs w:val="28"/>
        </w:rPr>
        <w:t>більше</w:t>
      </w:r>
      <w:proofErr w:type="spellEnd"/>
      <w:r w:rsidRPr="00CB35FB">
        <w:rPr>
          <w:color w:val="000000"/>
          <w:sz w:val="28"/>
          <w:szCs w:val="28"/>
        </w:rPr>
        <w:t xml:space="preserve">, </w:t>
      </w:r>
      <w:proofErr w:type="spellStart"/>
      <w:r w:rsidRPr="00CB35FB">
        <w:rPr>
          <w:color w:val="000000"/>
          <w:sz w:val="28"/>
          <w:szCs w:val="28"/>
        </w:rPr>
        <w:t>ніж</w:t>
      </w:r>
      <w:proofErr w:type="spellEnd"/>
      <w:r w:rsidRPr="00CB35FB">
        <w:rPr>
          <w:color w:val="000000"/>
          <w:sz w:val="28"/>
          <w:szCs w:val="28"/>
        </w:rPr>
        <w:t xml:space="preserve"> у Мертвому. </w:t>
      </w:r>
      <w:proofErr w:type="spellStart"/>
      <w:r w:rsidRPr="00CB35FB">
        <w:rPr>
          <w:color w:val="000000"/>
          <w:sz w:val="28"/>
          <w:szCs w:val="28"/>
        </w:rPr>
        <w:t>Рожевий</w:t>
      </w:r>
      <w:proofErr w:type="spellEnd"/>
      <w:r w:rsidRPr="00CB35FB">
        <w:rPr>
          <w:color w:val="000000"/>
          <w:sz w:val="28"/>
          <w:szCs w:val="28"/>
        </w:rPr>
        <w:t> </w:t>
      </w:r>
      <w:proofErr w:type="spellStart"/>
      <w:r w:rsidRPr="00CB35FB">
        <w:rPr>
          <w:color w:val="000000"/>
          <w:sz w:val="28"/>
          <w:szCs w:val="28"/>
        </w:rPr>
        <w:t>колір</w:t>
      </w:r>
      <w:proofErr w:type="spellEnd"/>
      <w:r w:rsidR="00AE322F">
        <w:rPr>
          <w:color w:val="000000"/>
          <w:sz w:val="28"/>
          <w:szCs w:val="28"/>
          <w:lang w:val="uk-UA"/>
        </w:rPr>
        <w:t xml:space="preserve"> </w:t>
      </w:r>
      <w:proofErr w:type="spellStart"/>
      <w:r w:rsidRPr="00CB35FB">
        <w:rPr>
          <w:color w:val="000000"/>
          <w:sz w:val="28"/>
          <w:szCs w:val="28"/>
        </w:rPr>
        <w:t>з’являється</w:t>
      </w:r>
      <w:proofErr w:type="spellEnd"/>
      <w:r w:rsidR="00AE322F">
        <w:rPr>
          <w:color w:val="000000"/>
          <w:sz w:val="28"/>
          <w:szCs w:val="28"/>
          <w:lang w:val="uk-UA"/>
        </w:rPr>
        <w:t xml:space="preserve"> </w:t>
      </w:r>
      <w:proofErr w:type="spellStart"/>
      <w:r w:rsidRPr="00CB35FB">
        <w:rPr>
          <w:color w:val="000000"/>
          <w:sz w:val="28"/>
          <w:szCs w:val="28"/>
        </w:rPr>
        <w:t>завдяки</w:t>
      </w:r>
      <w:proofErr w:type="spellEnd"/>
      <w:r w:rsidRPr="00CB35FB">
        <w:rPr>
          <w:color w:val="000000"/>
          <w:sz w:val="28"/>
          <w:szCs w:val="28"/>
        </w:rPr>
        <w:t> </w:t>
      </w:r>
      <w:proofErr w:type="spellStart"/>
      <w:r w:rsidRPr="00CB35FB">
        <w:rPr>
          <w:color w:val="000000"/>
          <w:sz w:val="28"/>
          <w:szCs w:val="28"/>
        </w:rPr>
        <w:t>водоростям</w:t>
      </w:r>
      <w:proofErr w:type="spellEnd"/>
      <w:r w:rsidRPr="00CB35FB">
        <w:rPr>
          <w:color w:val="000000"/>
          <w:sz w:val="28"/>
          <w:szCs w:val="28"/>
        </w:rPr>
        <w:t> </w:t>
      </w:r>
      <w:proofErr w:type="spellStart"/>
      <w:r w:rsidRPr="00CB35FB">
        <w:rPr>
          <w:color w:val="000000"/>
          <w:sz w:val="28"/>
          <w:szCs w:val="28"/>
        </w:rPr>
        <w:t>Дуналіелла</w:t>
      </w:r>
      <w:proofErr w:type="spellEnd"/>
      <w:r w:rsidRPr="00CB35FB">
        <w:rPr>
          <w:color w:val="000000"/>
          <w:sz w:val="28"/>
          <w:szCs w:val="28"/>
        </w:rPr>
        <w:t xml:space="preserve">, </w:t>
      </w:r>
      <w:proofErr w:type="spellStart"/>
      <w:r w:rsidRPr="00CB35FB">
        <w:rPr>
          <w:color w:val="000000"/>
          <w:sz w:val="28"/>
          <w:szCs w:val="28"/>
        </w:rPr>
        <w:t>які</w:t>
      </w:r>
      <w:proofErr w:type="spellEnd"/>
      <w:r w:rsidRPr="00CB35FB">
        <w:rPr>
          <w:color w:val="000000"/>
          <w:sz w:val="28"/>
          <w:szCs w:val="28"/>
        </w:rPr>
        <w:t> </w:t>
      </w:r>
      <w:proofErr w:type="spellStart"/>
      <w:r w:rsidRPr="00CB35FB">
        <w:rPr>
          <w:color w:val="000000"/>
          <w:sz w:val="28"/>
          <w:szCs w:val="28"/>
        </w:rPr>
        <w:t>під</w:t>
      </w:r>
      <w:proofErr w:type="spellEnd"/>
      <w:r w:rsidRPr="00CB35FB">
        <w:rPr>
          <w:color w:val="000000"/>
          <w:sz w:val="28"/>
          <w:szCs w:val="28"/>
        </w:rPr>
        <w:t> </w:t>
      </w:r>
      <w:proofErr w:type="spellStart"/>
      <w:r w:rsidRPr="00CB35FB">
        <w:rPr>
          <w:color w:val="000000"/>
          <w:sz w:val="28"/>
          <w:szCs w:val="28"/>
        </w:rPr>
        <w:t>дією</w:t>
      </w:r>
      <w:proofErr w:type="spellEnd"/>
      <w:r w:rsidRPr="00CB35FB">
        <w:rPr>
          <w:color w:val="000000"/>
          <w:sz w:val="28"/>
          <w:szCs w:val="28"/>
        </w:rPr>
        <w:t> </w:t>
      </w:r>
      <w:proofErr w:type="spellStart"/>
      <w:r w:rsidRPr="00CB35FB">
        <w:rPr>
          <w:color w:val="000000"/>
          <w:sz w:val="28"/>
          <w:szCs w:val="28"/>
        </w:rPr>
        <w:t>сонця</w:t>
      </w:r>
      <w:proofErr w:type="spellEnd"/>
      <w:r w:rsidRPr="00CB35FB">
        <w:rPr>
          <w:color w:val="000000"/>
          <w:sz w:val="28"/>
          <w:szCs w:val="28"/>
        </w:rPr>
        <w:t> </w:t>
      </w:r>
      <w:proofErr w:type="spellStart"/>
      <w:r w:rsidRPr="00CB35FB">
        <w:rPr>
          <w:color w:val="000000"/>
          <w:sz w:val="28"/>
          <w:szCs w:val="28"/>
        </w:rPr>
        <w:t>виробляють</w:t>
      </w:r>
      <w:proofErr w:type="spellEnd"/>
      <w:r w:rsidRPr="00CB35FB">
        <w:rPr>
          <w:color w:val="000000"/>
          <w:sz w:val="28"/>
          <w:szCs w:val="28"/>
        </w:rPr>
        <w:t> </w:t>
      </w:r>
      <w:proofErr w:type="spellStart"/>
      <w:r w:rsidRPr="00CB35FB">
        <w:rPr>
          <w:color w:val="000000"/>
          <w:sz w:val="28"/>
          <w:szCs w:val="28"/>
        </w:rPr>
        <w:t>речовину</w:t>
      </w:r>
      <w:proofErr w:type="spellEnd"/>
      <w:r w:rsidRPr="00CB35FB">
        <w:rPr>
          <w:color w:val="000000"/>
          <w:sz w:val="28"/>
          <w:szCs w:val="28"/>
        </w:rPr>
        <w:t xml:space="preserve">, яка </w:t>
      </w:r>
      <w:proofErr w:type="spellStart"/>
      <w:r w:rsidRPr="00CB35FB">
        <w:rPr>
          <w:color w:val="000000"/>
          <w:sz w:val="28"/>
          <w:szCs w:val="28"/>
        </w:rPr>
        <w:lastRenderedPageBreak/>
        <w:t>фарбує</w:t>
      </w:r>
      <w:proofErr w:type="spellEnd"/>
      <w:r w:rsidRPr="00CB35FB">
        <w:rPr>
          <w:color w:val="000000"/>
          <w:sz w:val="28"/>
          <w:szCs w:val="28"/>
        </w:rPr>
        <w:t xml:space="preserve"> воду: </w:t>
      </w:r>
      <w:proofErr w:type="spellStart"/>
      <w:r w:rsidRPr="00CB35FB">
        <w:rPr>
          <w:color w:val="000000"/>
          <w:sz w:val="28"/>
          <w:szCs w:val="28"/>
        </w:rPr>
        <w:t>чим</w:t>
      </w:r>
      <w:proofErr w:type="spellEnd"/>
      <w:r w:rsidRPr="00CB35FB">
        <w:rPr>
          <w:color w:val="000000"/>
          <w:sz w:val="28"/>
          <w:szCs w:val="28"/>
        </w:rPr>
        <w:t> </w:t>
      </w:r>
      <w:proofErr w:type="spellStart"/>
      <w:r w:rsidRPr="00CB35FB">
        <w:rPr>
          <w:color w:val="000000"/>
          <w:sz w:val="28"/>
          <w:szCs w:val="28"/>
        </w:rPr>
        <w:t>спекотніше</w:t>
      </w:r>
      <w:proofErr w:type="spellEnd"/>
      <w:r w:rsidRPr="00CB35FB">
        <w:rPr>
          <w:color w:val="000000"/>
          <w:sz w:val="28"/>
          <w:szCs w:val="28"/>
        </w:rPr>
        <w:t> </w:t>
      </w:r>
      <w:proofErr w:type="spellStart"/>
      <w:r w:rsidRPr="00CB35FB">
        <w:rPr>
          <w:color w:val="000000"/>
          <w:sz w:val="28"/>
          <w:szCs w:val="28"/>
        </w:rPr>
        <w:t>літо</w:t>
      </w:r>
      <w:proofErr w:type="spellEnd"/>
      <w:r w:rsidRPr="00CB35FB">
        <w:rPr>
          <w:color w:val="000000"/>
          <w:sz w:val="28"/>
          <w:szCs w:val="28"/>
        </w:rPr>
        <w:t xml:space="preserve">, </w:t>
      </w:r>
      <w:proofErr w:type="spellStart"/>
      <w:r w:rsidRPr="00CB35FB">
        <w:rPr>
          <w:color w:val="000000"/>
          <w:sz w:val="28"/>
          <w:szCs w:val="28"/>
        </w:rPr>
        <w:t>тим</w:t>
      </w:r>
      <w:proofErr w:type="spellEnd"/>
      <w:r w:rsidRPr="00CB35FB">
        <w:rPr>
          <w:color w:val="000000"/>
          <w:sz w:val="28"/>
          <w:szCs w:val="28"/>
        </w:rPr>
        <w:t> </w:t>
      </w:r>
      <w:proofErr w:type="spellStart"/>
      <w:r w:rsidRPr="00CB35FB">
        <w:rPr>
          <w:color w:val="000000"/>
          <w:sz w:val="28"/>
          <w:szCs w:val="28"/>
        </w:rPr>
        <w:t>більш</w:t>
      </w:r>
      <w:proofErr w:type="spellEnd"/>
      <w:r w:rsidRPr="00CB35FB">
        <w:rPr>
          <w:color w:val="000000"/>
          <w:sz w:val="28"/>
          <w:szCs w:val="28"/>
        </w:rPr>
        <w:t> </w:t>
      </w:r>
      <w:proofErr w:type="spellStart"/>
      <w:r w:rsidRPr="00CB35FB">
        <w:rPr>
          <w:color w:val="000000"/>
          <w:sz w:val="28"/>
          <w:szCs w:val="28"/>
        </w:rPr>
        <w:t>насичений</w:t>
      </w:r>
      <w:proofErr w:type="spellEnd"/>
      <w:r w:rsidRPr="00CB35FB">
        <w:rPr>
          <w:color w:val="000000"/>
          <w:sz w:val="28"/>
          <w:szCs w:val="28"/>
        </w:rPr>
        <w:t> </w:t>
      </w:r>
      <w:proofErr w:type="spellStart"/>
      <w:r w:rsidRPr="00CB35FB">
        <w:rPr>
          <w:color w:val="000000"/>
          <w:sz w:val="28"/>
          <w:szCs w:val="28"/>
        </w:rPr>
        <w:t>рожевий</w:t>
      </w:r>
      <w:proofErr w:type="spellEnd"/>
      <w:r w:rsidRPr="00CB35FB">
        <w:rPr>
          <w:color w:val="000000"/>
          <w:sz w:val="28"/>
          <w:szCs w:val="28"/>
        </w:rPr>
        <w:t> </w:t>
      </w:r>
      <w:proofErr w:type="spellStart"/>
      <w:r w:rsidRPr="00CB35FB">
        <w:rPr>
          <w:color w:val="000000"/>
          <w:sz w:val="28"/>
          <w:szCs w:val="28"/>
        </w:rPr>
        <w:t>колір</w:t>
      </w:r>
      <w:proofErr w:type="spellEnd"/>
      <w:r w:rsidRPr="00CB35FB">
        <w:rPr>
          <w:color w:val="000000"/>
          <w:sz w:val="28"/>
          <w:szCs w:val="28"/>
        </w:rPr>
        <w:t> </w:t>
      </w:r>
      <w:proofErr w:type="spellStart"/>
      <w:r w:rsidRPr="00CB35FB">
        <w:rPr>
          <w:color w:val="000000"/>
          <w:sz w:val="28"/>
          <w:szCs w:val="28"/>
        </w:rPr>
        <w:t>має</w:t>
      </w:r>
      <w:proofErr w:type="spellEnd"/>
      <w:r w:rsidRPr="00CB35FB">
        <w:rPr>
          <w:color w:val="000000"/>
          <w:sz w:val="28"/>
          <w:szCs w:val="28"/>
        </w:rPr>
        <w:t xml:space="preserve"> вода.</w:t>
      </w:r>
      <w:r w:rsidR="00AE322F">
        <w:rPr>
          <w:color w:val="000000"/>
          <w:sz w:val="28"/>
          <w:szCs w:val="28"/>
          <w:lang w:val="uk-UA"/>
        </w:rPr>
        <w:t xml:space="preserve"> </w:t>
      </w:r>
      <w:r w:rsidRPr="00AE322F">
        <w:rPr>
          <w:color w:val="000000"/>
          <w:sz w:val="28"/>
          <w:szCs w:val="28"/>
          <w:lang w:val="uk-UA"/>
        </w:rPr>
        <w:t>У озера цікава</w:t>
      </w:r>
      <w:r w:rsidRPr="00CB35FB">
        <w:rPr>
          <w:color w:val="000000"/>
          <w:sz w:val="28"/>
          <w:szCs w:val="28"/>
        </w:rPr>
        <w:t> </w:t>
      </w:r>
      <w:r w:rsidRPr="00AE322F">
        <w:rPr>
          <w:color w:val="000000"/>
          <w:sz w:val="28"/>
          <w:szCs w:val="28"/>
          <w:lang w:val="uk-UA"/>
        </w:rPr>
        <w:t>історія: у 1969 році в озеро Сиваш впав радянський</w:t>
      </w:r>
      <w:r w:rsidRPr="00CB35FB">
        <w:rPr>
          <w:color w:val="000000"/>
          <w:sz w:val="28"/>
          <w:szCs w:val="28"/>
        </w:rPr>
        <w:t> </w:t>
      </w:r>
      <w:r w:rsidRPr="00AE322F">
        <w:rPr>
          <w:color w:val="000000"/>
          <w:sz w:val="28"/>
          <w:szCs w:val="28"/>
          <w:lang w:val="uk-UA"/>
        </w:rPr>
        <w:t>літак і утворив</w:t>
      </w:r>
      <w:r w:rsidRPr="00CB35FB">
        <w:rPr>
          <w:color w:val="000000"/>
          <w:sz w:val="28"/>
          <w:szCs w:val="28"/>
        </w:rPr>
        <w:t> </w:t>
      </w:r>
      <w:r w:rsidRPr="00AE322F">
        <w:rPr>
          <w:color w:val="000000"/>
          <w:sz w:val="28"/>
          <w:szCs w:val="28"/>
          <w:lang w:val="uk-UA"/>
        </w:rPr>
        <w:t>дуже</w:t>
      </w:r>
      <w:r w:rsidRPr="00CB35FB">
        <w:rPr>
          <w:color w:val="000000"/>
          <w:sz w:val="28"/>
          <w:szCs w:val="28"/>
        </w:rPr>
        <w:t> </w:t>
      </w:r>
      <w:r w:rsidRPr="00AE322F">
        <w:rPr>
          <w:color w:val="000000"/>
          <w:sz w:val="28"/>
          <w:szCs w:val="28"/>
          <w:lang w:val="uk-UA"/>
        </w:rPr>
        <w:t>глибоку яму, яка почала наповнюватись водою набагато</w:t>
      </w:r>
      <w:r w:rsidRPr="00CB35FB">
        <w:rPr>
          <w:color w:val="000000"/>
          <w:sz w:val="28"/>
          <w:szCs w:val="28"/>
        </w:rPr>
        <w:t> </w:t>
      </w:r>
      <w:r w:rsidRPr="00AE322F">
        <w:rPr>
          <w:color w:val="000000"/>
          <w:sz w:val="28"/>
          <w:szCs w:val="28"/>
          <w:lang w:val="uk-UA"/>
        </w:rPr>
        <w:t xml:space="preserve">солонішою, ніж у Сиваші. </w:t>
      </w:r>
      <w:r w:rsidRPr="00CB35FB">
        <w:rPr>
          <w:color w:val="000000"/>
          <w:sz w:val="28"/>
          <w:szCs w:val="28"/>
        </w:rPr>
        <w:t xml:space="preserve">А </w:t>
      </w:r>
      <w:proofErr w:type="spellStart"/>
      <w:r w:rsidRPr="00CB35FB">
        <w:rPr>
          <w:color w:val="000000"/>
          <w:sz w:val="28"/>
          <w:szCs w:val="28"/>
        </w:rPr>
        <w:t>назву</w:t>
      </w:r>
      <w:proofErr w:type="spellEnd"/>
      <w:r w:rsidRPr="00CB35FB">
        <w:rPr>
          <w:color w:val="000000"/>
          <w:sz w:val="28"/>
          <w:szCs w:val="28"/>
        </w:rPr>
        <w:t xml:space="preserve"> озеро </w:t>
      </w:r>
      <w:proofErr w:type="spellStart"/>
      <w:r w:rsidRPr="00CB35FB">
        <w:rPr>
          <w:color w:val="000000"/>
          <w:sz w:val="28"/>
          <w:szCs w:val="28"/>
        </w:rPr>
        <w:t>отримало</w:t>
      </w:r>
      <w:proofErr w:type="spellEnd"/>
      <w:r w:rsidRPr="00CB35FB">
        <w:rPr>
          <w:color w:val="000000"/>
          <w:sz w:val="28"/>
          <w:szCs w:val="28"/>
        </w:rPr>
        <w:t xml:space="preserve"> на честь </w:t>
      </w:r>
      <w:proofErr w:type="spellStart"/>
      <w:r w:rsidRPr="00CB35FB">
        <w:rPr>
          <w:color w:val="000000"/>
          <w:sz w:val="28"/>
          <w:szCs w:val="28"/>
        </w:rPr>
        <w:t>міфічного</w:t>
      </w:r>
      <w:proofErr w:type="spellEnd"/>
      <w:r w:rsidRPr="00CB35FB">
        <w:rPr>
          <w:color w:val="000000"/>
          <w:sz w:val="28"/>
          <w:szCs w:val="28"/>
        </w:rPr>
        <w:t xml:space="preserve"> континенту </w:t>
      </w:r>
      <w:proofErr w:type="spellStart"/>
      <w:r w:rsidRPr="00CB35FB">
        <w:rPr>
          <w:color w:val="000000"/>
          <w:sz w:val="28"/>
          <w:szCs w:val="28"/>
        </w:rPr>
        <w:t>Лемурія</w:t>
      </w:r>
      <w:proofErr w:type="spellEnd"/>
      <w:r w:rsidRPr="00CB35FB">
        <w:rPr>
          <w:color w:val="000000"/>
          <w:sz w:val="28"/>
          <w:szCs w:val="28"/>
        </w:rPr>
        <w:t xml:space="preserve">, </w:t>
      </w:r>
      <w:proofErr w:type="spellStart"/>
      <w:r w:rsidRPr="00CB35FB">
        <w:rPr>
          <w:color w:val="000000"/>
          <w:sz w:val="28"/>
          <w:szCs w:val="28"/>
        </w:rPr>
        <w:t>який</w:t>
      </w:r>
      <w:proofErr w:type="spellEnd"/>
      <w:r w:rsidRPr="00CB35FB">
        <w:rPr>
          <w:color w:val="000000"/>
          <w:sz w:val="28"/>
          <w:szCs w:val="28"/>
        </w:rPr>
        <w:t> </w:t>
      </w:r>
      <w:proofErr w:type="spellStart"/>
      <w:r w:rsidRPr="00CB35FB">
        <w:rPr>
          <w:color w:val="000000"/>
          <w:sz w:val="28"/>
          <w:szCs w:val="28"/>
        </w:rPr>
        <w:t>начебто</w:t>
      </w:r>
      <w:proofErr w:type="spellEnd"/>
      <w:r w:rsidRPr="00CB35FB">
        <w:rPr>
          <w:color w:val="000000"/>
          <w:sz w:val="28"/>
          <w:szCs w:val="28"/>
        </w:rPr>
        <w:t> </w:t>
      </w:r>
      <w:proofErr w:type="gramStart"/>
      <w:r w:rsidRPr="00CB35FB">
        <w:rPr>
          <w:color w:val="000000"/>
          <w:sz w:val="28"/>
          <w:szCs w:val="28"/>
        </w:rPr>
        <w:t>колись</w:t>
      </w:r>
      <w:proofErr w:type="gramEnd"/>
      <w:r w:rsidRPr="00CB35FB">
        <w:rPr>
          <w:color w:val="000000"/>
          <w:sz w:val="28"/>
          <w:szCs w:val="28"/>
        </w:rPr>
        <w:t xml:space="preserve"> затонув в </w:t>
      </w:r>
      <w:proofErr w:type="spellStart"/>
      <w:r w:rsidRPr="00CB35FB">
        <w:rPr>
          <w:color w:val="000000"/>
          <w:sz w:val="28"/>
          <w:szCs w:val="28"/>
        </w:rPr>
        <w:t>Індійському</w:t>
      </w:r>
      <w:proofErr w:type="spellEnd"/>
      <w:r w:rsidRPr="00CB35FB">
        <w:rPr>
          <w:color w:val="000000"/>
          <w:sz w:val="28"/>
          <w:szCs w:val="28"/>
        </w:rPr>
        <w:t> </w:t>
      </w:r>
      <w:proofErr w:type="spellStart"/>
      <w:r w:rsidRPr="00CB35FB">
        <w:rPr>
          <w:color w:val="000000"/>
          <w:sz w:val="28"/>
          <w:szCs w:val="28"/>
        </w:rPr>
        <w:t>океані</w:t>
      </w:r>
      <w:proofErr w:type="spellEnd"/>
      <w:r w:rsidRPr="00CB35FB">
        <w:rPr>
          <w:color w:val="000000"/>
          <w:sz w:val="28"/>
          <w:szCs w:val="28"/>
        </w:rPr>
        <w:t xml:space="preserve">. </w:t>
      </w:r>
      <w:proofErr w:type="spellStart"/>
      <w:r w:rsidRPr="00CB35FB">
        <w:rPr>
          <w:color w:val="000000"/>
          <w:sz w:val="28"/>
          <w:szCs w:val="28"/>
        </w:rPr>
        <w:t>Лемурійське</w:t>
      </w:r>
      <w:proofErr w:type="spellEnd"/>
      <w:r w:rsidRPr="00CB35FB">
        <w:rPr>
          <w:color w:val="000000"/>
          <w:sz w:val="28"/>
          <w:szCs w:val="28"/>
        </w:rPr>
        <w:t xml:space="preserve"> озеро </w:t>
      </w:r>
      <w:proofErr w:type="spellStart"/>
      <w:r w:rsidRPr="00CB35FB">
        <w:rPr>
          <w:color w:val="000000"/>
          <w:sz w:val="28"/>
          <w:szCs w:val="28"/>
        </w:rPr>
        <w:t>приваблює</w:t>
      </w:r>
      <w:proofErr w:type="spellEnd"/>
      <w:r w:rsidR="00AE322F">
        <w:rPr>
          <w:color w:val="000000"/>
          <w:sz w:val="28"/>
          <w:szCs w:val="28"/>
          <w:lang w:val="uk-UA"/>
        </w:rPr>
        <w:t xml:space="preserve"> </w:t>
      </w:r>
      <w:proofErr w:type="spellStart"/>
      <w:r w:rsidRPr="00CB35FB">
        <w:rPr>
          <w:color w:val="000000"/>
          <w:sz w:val="28"/>
          <w:szCs w:val="28"/>
        </w:rPr>
        <w:t>багато</w:t>
      </w:r>
      <w:proofErr w:type="spellEnd"/>
      <w:r w:rsidRPr="00CB35FB">
        <w:rPr>
          <w:color w:val="000000"/>
          <w:sz w:val="28"/>
          <w:szCs w:val="28"/>
        </w:rPr>
        <w:t> </w:t>
      </w:r>
      <w:proofErr w:type="spellStart"/>
      <w:r w:rsidRPr="00CB35FB">
        <w:rPr>
          <w:color w:val="000000"/>
          <w:sz w:val="28"/>
          <w:szCs w:val="28"/>
        </w:rPr>
        <w:t>туристів</w:t>
      </w:r>
      <w:proofErr w:type="spellEnd"/>
      <w:r w:rsidR="00AE322F">
        <w:rPr>
          <w:color w:val="000000"/>
          <w:sz w:val="28"/>
          <w:szCs w:val="28"/>
          <w:lang w:val="uk-UA"/>
        </w:rPr>
        <w:t xml:space="preserve"> </w:t>
      </w:r>
      <w:proofErr w:type="spellStart"/>
      <w:r w:rsidRPr="00CB35FB">
        <w:rPr>
          <w:color w:val="000000"/>
          <w:sz w:val="28"/>
          <w:szCs w:val="28"/>
        </w:rPr>
        <w:t>завдяки</w:t>
      </w:r>
      <w:proofErr w:type="spellEnd"/>
      <w:r w:rsidRPr="00CB35FB">
        <w:rPr>
          <w:color w:val="000000"/>
          <w:sz w:val="28"/>
          <w:szCs w:val="28"/>
        </w:rPr>
        <w:t> </w:t>
      </w:r>
      <w:proofErr w:type="spellStart"/>
      <w:r w:rsidRPr="00CB35FB">
        <w:rPr>
          <w:color w:val="000000"/>
          <w:sz w:val="28"/>
          <w:szCs w:val="28"/>
        </w:rPr>
        <w:t>своєму</w:t>
      </w:r>
      <w:proofErr w:type="spellEnd"/>
      <w:r w:rsidR="00AE322F">
        <w:rPr>
          <w:color w:val="000000"/>
          <w:sz w:val="28"/>
          <w:szCs w:val="28"/>
          <w:lang w:val="uk-UA"/>
        </w:rPr>
        <w:t xml:space="preserve"> </w:t>
      </w:r>
      <w:proofErr w:type="spellStart"/>
      <w:r w:rsidRPr="00CB35FB">
        <w:rPr>
          <w:color w:val="000000"/>
          <w:sz w:val="28"/>
          <w:szCs w:val="28"/>
        </w:rPr>
        <w:t>незвичайному</w:t>
      </w:r>
      <w:proofErr w:type="spellEnd"/>
      <w:r w:rsidRPr="00CB35FB">
        <w:rPr>
          <w:color w:val="000000"/>
          <w:sz w:val="28"/>
          <w:szCs w:val="28"/>
        </w:rPr>
        <w:t> </w:t>
      </w:r>
      <w:proofErr w:type="spellStart"/>
      <w:r w:rsidRPr="00CB35FB">
        <w:rPr>
          <w:color w:val="000000"/>
          <w:sz w:val="28"/>
          <w:szCs w:val="28"/>
        </w:rPr>
        <w:t>вигляду</w:t>
      </w:r>
      <w:proofErr w:type="spellEnd"/>
      <w:r w:rsidRPr="00CB35FB">
        <w:rPr>
          <w:color w:val="000000"/>
          <w:sz w:val="28"/>
          <w:szCs w:val="28"/>
        </w:rPr>
        <w:t xml:space="preserve"> та </w:t>
      </w:r>
      <w:proofErr w:type="spellStart"/>
      <w:r w:rsidRPr="00CB35FB">
        <w:rPr>
          <w:color w:val="000000"/>
          <w:sz w:val="28"/>
          <w:szCs w:val="28"/>
        </w:rPr>
        <w:t>лікувальній</w:t>
      </w:r>
      <w:proofErr w:type="spellEnd"/>
      <w:r w:rsidRPr="00CB35FB">
        <w:rPr>
          <w:color w:val="000000"/>
          <w:sz w:val="28"/>
          <w:szCs w:val="28"/>
        </w:rPr>
        <w:t> </w:t>
      </w:r>
      <w:proofErr w:type="spellStart"/>
      <w:r w:rsidRPr="00CB35FB">
        <w:rPr>
          <w:color w:val="000000"/>
          <w:sz w:val="28"/>
          <w:szCs w:val="28"/>
        </w:rPr>
        <w:t>воді</w:t>
      </w:r>
      <w:proofErr w:type="spellEnd"/>
      <w:r w:rsidRPr="00CB35FB">
        <w:rPr>
          <w:color w:val="000000"/>
          <w:sz w:val="28"/>
          <w:szCs w:val="28"/>
        </w:rPr>
        <w:t>. </w:t>
      </w:r>
    </w:p>
    <w:p w14:paraId="3AFAFC6A" w14:textId="77777777" w:rsidR="00CB35FB" w:rsidRPr="00CB35FB" w:rsidRDefault="00AE322F" w:rsidP="00AE322F">
      <w:pPr>
        <w:pStyle w:val="a3"/>
        <w:spacing w:before="0" w:beforeAutospacing="0" w:after="160" w:afterAutospacing="0"/>
        <w:ind w:left="1440"/>
        <w:jc w:val="both"/>
        <w:rPr>
          <w:sz w:val="28"/>
          <w:szCs w:val="28"/>
        </w:rPr>
      </w:pPr>
      <w:r>
        <w:rPr>
          <w:b/>
          <w:bCs/>
          <w:color w:val="000000"/>
          <w:sz w:val="28"/>
          <w:szCs w:val="28"/>
          <w:lang w:val="uk-UA"/>
        </w:rPr>
        <w:t>2. </w:t>
      </w:r>
      <w:proofErr w:type="spellStart"/>
      <w:r w:rsidR="00CB35FB" w:rsidRPr="00CB35FB">
        <w:rPr>
          <w:b/>
          <w:bCs/>
          <w:color w:val="000000"/>
          <w:sz w:val="28"/>
          <w:szCs w:val="28"/>
        </w:rPr>
        <w:t>Оптимістична</w:t>
      </w:r>
      <w:proofErr w:type="spellEnd"/>
      <w:r w:rsidR="00CB35FB" w:rsidRPr="00CB35FB">
        <w:rPr>
          <w:b/>
          <w:bCs/>
          <w:color w:val="000000"/>
          <w:sz w:val="28"/>
          <w:szCs w:val="28"/>
        </w:rPr>
        <w:t xml:space="preserve"> </w:t>
      </w:r>
      <w:proofErr w:type="spellStart"/>
      <w:r w:rsidR="00CB35FB" w:rsidRPr="00CB35FB">
        <w:rPr>
          <w:b/>
          <w:bCs/>
          <w:color w:val="000000"/>
          <w:sz w:val="28"/>
          <w:szCs w:val="28"/>
        </w:rPr>
        <w:t>печера</w:t>
      </w:r>
      <w:proofErr w:type="spellEnd"/>
      <w:r w:rsidR="00CB35FB" w:rsidRPr="00CB35FB">
        <w:rPr>
          <w:color w:val="000000"/>
          <w:sz w:val="28"/>
          <w:szCs w:val="28"/>
        </w:rPr>
        <w:t xml:space="preserve"> -</w:t>
      </w:r>
      <w:proofErr w:type="spellStart"/>
      <w:r w:rsidR="00CB35FB" w:rsidRPr="00AE322F">
        <w:rPr>
          <w:i/>
          <w:color w:val="000000"/>
          <w:sz w:val="28"/>
          <w:szCs w:val="28"/>
        </w:rPr>
        <w:t>Тернопільська</w:t>
      </w:r>
      <w:proofErr w:type="spellEnd"/>
      <w:r w:rsidR="00CB35FB" w:rsidRPr="00AE322F">
        <w:rPr>
          <w:i/>
          <w:color w:val="000000"/>
          <w:sz w:val="28"/>
          <w:szCs w:val="28"/>
        </w:rPr>
        <w:t xml:space="preserve"> область</w:t>
      </w:r>
    </w:p>
    <w:p w14:paraId="49B23CA8" w14:textId="77777777" w:rsidR="00CB35FB" w:rsidRPr="00CB35FB" w:rsidRDefault="00CB35FB" w:rsidP="00CB35FB">
      <w:pPr>
        <w:pStyle w:val="a3"/>
        <w:spacing w:before="0" w:beforeAutospacing="0" w:after="160" w:afterAutospacing="0"/>
        <w:ind w:firstLine="708"/>
        <w:jc w:val="both"/>
        <w:rPr>
          <w:sz w:val="28"/>
          <w:szCs w:val="28"/>
        </w:rPr>
      </w:pPr>
      <w:proofErr w:type="spellStart"/>
      <w:r w:rsidRPr="00CB35FB">
        <w:rPr>
          <w:color w:val="000000"/>
          <w:sz w:val="28"/>
          <w:szCs w:val="28"/>
        </w:rPr>
        <w:t>Оптимістичну</w:t>
      </w:r>
      <w:proofErr w:type="spellEnd"/>
      <w:r w:rsidRPr="00CB35FB">
        <w:rPr>
          <w:color w:val="000000"/>
          <w:sz w:val="28"/>
          <w:szCs w:val="28"/>
        </w:rPr>
        <w:t xml:space="preserve"> </w:t>
      </w:r>
      <w:proofErr w:type="spellStart"/>
      <w:r w:rsidRPr="00CB35FB">
        <w:rPr>
          <w:color w:val="000000"/>
          <w:sz w:val="28"/>
          <w:szCs w:val="28"/>
        </w:rPr>
        <w:t>печеру</w:t>
      </w:r>
      <w:proofErr w:type="spellEnd"/>
      <w:r w:rsidRPr="00CB35FB">
        <w:rPr>
          <w:color w:val="000000"/>
          <w:sz w:val="28"/>
          <w:szCs w:val="28"/>
        </w:rPr>
        <w:t xml:space="preserve"> </w:t>
      </w:r>
      <w:proofErr w:type="spellStart"/>
      <w:r w:rsidRPr="00CB35FB">
        <w:rPr>
          <w:color w:val="000000"/>
          <w:sz w:val="28"/>
          <w:szCs w:val="28"/>
        </w:rPr>
        <w:t>відкрили</w:t>
      </w:r>
      <w:proofErr w:type="spellEnd"/>
      <w:r w:rsidRPr="00CB35FB">
        <w:rPr>
          <w:color w:val="000000"/>
          <w:sz w:val="28"/>
          <w:szCs w:val="28"/>
        </w:rPr>
        <w:t xml:space="preserve"> у 1966 </w:t>
      </w:r>
      <w:proofErr w:type="spellStart"/>
      <w:r w:rsidRPr="00CB35FB">
        <w:rPr>
          <w:color w:val="000000"/>
          <w:sz w:val="28"/>
          <w:szCs w:val="28"/>
        </w:rPr>
        <w:t>році</w:t>
      </w:r>
      <w:proofErr w:type="spellEnd"/>
      <w:r w:rsidRPr="00CB35FB">
        <w:rPr>
          <w:color w:val="000000"/>
          <w:sz w:val="28"/>
          <w:szCs w:val="28"/>
        </w:rPr>
        <w:t xml:space="preserve">, </w:t>
      </w:r>
      <w:proofErr w:type="spellStart"/>
      <w:r w:rsidRPr="00CB35FB">
        <w:rPr>
          <w:color w:val="000000"/>
          <w:sz w:val="28"/>
          <w:szCs w:val="28"/>
        </w:rPr>
        <w:t>знаходиться</w:t>
      </w:r>
      <w:proofErr w:type="spellEnd"/>
      <w:r w:rsidRPr="00CB35FB">
        <w:rPr>
          <w:color w:val="000000"/>
          <w:sz w:val="28"/>
          <w:szCs w:val="28"/>
        </w:rPr>
        <w:t xml:space="preserve"> вона у </w:t>
      </w:r>
      <w:proofErr w:type="spellStart"/>
      <w:r w:rsidRPr="00CB35FB">
        <w:rPr>
          <w:color w:val="000000"/>
          <w:sz w:val="28"/>
          <w:szCs w:val="28"/>
        </w:rPr>
        <w:t>Борщівському</w:t>
      </w:r>
      <w:proofErr w:type="spellEnd"/>
      <w:r w:rsidRPr="00CB35FB">
        <w:rPr>
          <w:color w:val="000000"/>
          <w:sz w:val="28"/>
          <w:szCs w:val="28"/>
        </w:rPr>
        <w:t xml:space="preserve"> </w:t>
      </w:r>
      <w:proofErr w:type="spellStart"/>
      <w:r w:rsidRPr="00CB35FB">
        <w:rPr>
          <w:color w:val="000000"/>
          <w:sz w:val="28"/>
          <w:szCs w:val="28"/>
        </w:rPr>
        <w:t>районі</w:t>
      </w:r>
      <w:proofErr w:type="spellEnd"/>
      <w:r w:rsidRPr="00CB35FB">
        <w:rPr>
          <w:color w:val="000000"/>
          <w:sz w:val="28"/>
          <w:szCs w:val="28"/>
        </w:rPr>
        <w:t xml:space="preserve"> </w:t>
      </w:r>
      <w:proofErr w:type="spellStart"/>
      <w:r w:rsidRPr="00CB35FB">
        <w:rPr>
          <w:color w:val="000000"/>
          <w:sz w:val="28"/>
          <w:szCs w:val="28"/>
        </w:rPr>
        <w:t>Тернопільської</w:t>
      </w:r>
      <w:proofErr w:type="spellEnd"/>
      <w:r w:rsidRPr="00CB35FB">
        <w:rPr>
          <w:color w:val="000000"/>
          <w:sz w:val="28"/>
          <w:szCs w:val="28"/>
        </w:rPr>
        <w:t xml:space="preserve"> </w:t>
      </w:r>
      <w:proofErr w:type="spellStart"/>
      <w:r w:rsidRPr="00CB35FB">
        <w:rPr>
          <w:color w:val="000000"/>
          <w:sz w:val="28"/>
          <w:szCs w:val="28"/>
        </w:rPr>
        <w:t>області</w:t>
      </w:r>
      <w:proofErr w:type="spellEnd"/>
      <w:r w:rsidRPr="00CB35FB">
        <w:rPr>
          <w:color w:val="000000"/>
          <w:sz w:val="28"/>
          <w:szCs w:val="28"/>
        </w:rPr>
        <w:t xml:space="preserve"> </w:t>
      </w:r>
      <w:proofErr w:type="spellStart"/>
      <w:r w:rsidRPr="00CB35FB">
        <w:rPr>
          <w:color w:val="000000"/>
          <w:sz w:val="28"/>
          <w:szCs w:val="28"/>
        </w:rPr>
        <w:t>неподалік</w:t>
      </w:r>
      <w:proofErr w:type="spellEnd"/>
      <w:r w:rsidRPr="00CB35FB">
        <w:rPr>
          <w:color w:val="000000"/>
          <w:sz w:val="28"/>
          <w:szCs w:val="28"/>
        </w:rPr>
        <w:t xml:space="preserve"> села </w:t>
      </w:r>
      <w:proofErr w:type="spellStart"/>
      <w:r w:rsidRPr="00CB35FB">
        <w:rPr>
          <w:color w:val="000000"/>
          <w:sz w:val="28"/>
          <w:szCs w:val="28"/>
        </w:rPr>
        <w:t>Королівка</w:t>
      </w:r>
      <w:proofErr w:type="spellEnd"/>
      <w:r w:rsidRPr="00CB35FB">
        <w:rPr>
          <w:color w:val="000000"/>
          <w:sz w:val="28"/>
          <w:szCs w:val="28"/>
        </w:rPr>
        <w:t xml:space="preserve">. </w:t>
      </w:r>
      <w:proofErr w:type="spellStart"/>
      <w:r w:rsidRPr="00CB35FB">
        <w:rPr>
          <w:color w:val="000000"/>
          <w:sz w:val="28"/>
          <w:szCs w:val="28"/>
        </w:rPr>
        <w:t>Це</w:t>
      </w:r>
      <w:proofErr w:type="spellEnd"/>
      <w:r w:rsidRPr="00CB35FB">
        <w:rPr>
          <w:color w:val="000000"/>
          <w:sz w:val="28"/>
          <w:szCs w:val="28"/>
        </w:rPr>
        <w:t xml:space="preserve"> </w:t>
      </w:r>
      <w:proofErr w:type="spellStart"/>
      <w:r w:rsidRPr="00CB35FB">
        <w:rPr>
          <w:color w:val="000000"/>
          <w:sz w:val="28"/>
          <w:szCs w:val="28"/>
        </w:rPr>
        <w:t>найдовша</w:t>
      </w:r>
      <w:proofErr w:type="spellEnd"/>
      <w:r w:rsidRPr="00CB35FB">
        <w:rPr>
          <w:color w:val="000000"/>
          <w:sz w:val="28"/>
          <w:szCs w:val="28"/>
        </w:rPr>
        <w:t xml:space="preserve"> </w:t>
      </w:r>
      <w:proofErr w:type="spellStart"/>
      <w:r w:rsidRPr="00CB35FB">
        <w:rPr>
          <w:color w:val="000000"/>
          <w:sz w:val="28"/>
          <w:szCs w:val="28"/>
        </w:rPr>
        <w:t>гіпсова</w:t>
      </w:r>
      <w:proofErr w:type="spellEnd"/>
      <w:r w:rsidRPr="00CB35FB">
        <w:rPr>
          <w:color w:val="000000"/>
          <w:sz w:val="28"/>
          <w:szCs w:val="28"/>
        </w:rPr>
        <w:t xml:space="preserve"> </w:t>
      </w:r>
      <w:proofErr w:type="spellStart"/>
      <w:r w:rsidRPr="00CB35FB">
        <w:rPr>
          <w:color w:val="000000"/>
          <w:sz w:val="28"/>
          <w:szCs w:val="28"/>
        </w:rPr>
        <w:t>печера</w:t>
      </w:r>
      <w:proofErr w:type="spellEnd"/>
      <w:r w:rsidRPr="00CB35FB">
        <w:rPr>
          <w:color w:val="000000"/>
          <w:sz w:val="28"/>
          <w:szCs w:val="28"/>
        </w:rPr>
        <w:t xml:space="preserve"> у </w:t>
      </w:r>
      <w:proofErr w:type="spellStart"/>
      <w:r w:rsidRPr="00CB35FB">
        <w:rPr>
          <w:color w:val="000000"/>
          <w:sz w:val="28"/>
          <w:szCs w:val="28"/>
        </w:rPr>
        <w:t>світі</w:t>
      </w:r>
      <w:proofErr w:type="spellEnd"/>
      <w:r w:rsidRPr="00CB35FB">
        <w:rPr>
          <w:color w:val="000000"/>
          <w:sz w:val="28"/>
          <w:szCs w:val="28"/>
        </w:rPr>
        <w:t xml:space="preserve">: </w:t>
      </w:r>
      <w:proofErr w:type="spellStart"/>
      <w:r w:rsidRPr="00CB35FB">
        <w:rPr>
          <w:color w:val="000000"/>
          <w:sz w:val="28"/>
          <w:szCs w:val="28"/>
        </w:rPr>
        <w:t>довжина</w:t>
      </w:r>
      <w:proofErr w:type="spellEnd"/>
      <w:r w:rsidRPr="00CB35FB">
        <w:rPr>
          <w:color w:val="000000"/>
          <w:sz w:val="28"/>
          <w:szCs w:val="28"/>
        </w:rPr>
        <w:t xml:space="preserve"> — </w:t>
      </w:r>
      <w:proofErr w:type="spellStart"/>
      <w:r w:rsidRPr="00CB35FB">
        <w:rPr>
          <w:color w:val="000000"/>
          <w:sz w:val="28"/>
          <w:szCs w:val="28"/>
        </w:rPr>
        <w:t>близько</w:t>
      </w:r>
      <w:proofErr w:type="spellEnd"/>
      <w:r w:rsidRPr="00CB35FB">
        <w:rPr>
          <w:color w:val="000000"/>
          <w:sz w:val="28"/>
          <w:szCs w:val="28"/>
        </w:rPr>
        <w:t xml:space="preserve"> 260 км. Вона </w:t>
      </w:r>
      <w:proofErr w:type="spellStart"/>
      <w:r w:rsidRPr="00CB35FB">
        <w:rPr>
          <w:color w:val="000000"/>
          <w:sz w:val="28"/>
          <w:szCs w:val="28"/>
        </w:rPr>
        <w:t>досі</w:t>
      </w:r>
      <w:proofErr w:type="spellEnd"/>
      <w:r w:rsidRPr="00CB35FB">
        <w:rPr>
          <w:color w:val="000000"/>
          <w:sz w:val="28"/>
          <w:szCs w:val="28"/>
        </w:rPr>
        <w:t xml:space="preserve"> </w:t>
      </w:r>
      <w:proofErr w:type="spellStart"/>
      <w:r w:rsidRPr="00CB35FB">
        <w:rPr>
          <w:color w:val="000000"/>
          <w:sz w:val="28"/>
          <w:szCs w:val="28"/>
        </w:rPr>
        <w:t>повністю</w:t>
      </w:r>
      <w:proofErr w:type="spellEnd"/>
      <w:r w:rsidRPr="00CB35FB">
        <w:rPr>
          <w:color w:val="000000"/>
          <w:sz w:val="28"/>
          <w:szCs w:val="28"/>
        </w:rPr>
        <w:t xml:space="preserve"> не </w:t>
      </w:r>
      <w:proofErr w:type="spellStart"/>
      <w:r w:rsidRPr="00CB35FB">
        <w:rPr>
          <w:color w:val="000000"/>
          <w:sz w:val="28"/>
          <w:szCs w:val="28"/>
        </w:rPr>
        <w:t>досліджена</w:t>
      </w:r>
      <w:proofErr w:type="spellEnd"/>
      <w:r w:rsidRPr="00CB35FB">
        <w:rPr>
          <w:color w:val="000000"/>
          <w:sz w:val="28"/>
          <w:szCs w:val="28"/>
        </w:rPr>
        <w:t xml:space="preserve">, в </w:t>
      </w:r>
      <w:proofErr w:type="spellStart"/>
      <w:r w:rsidRPr="00CB35FB">
        <w:rPr>
          <w:color w:val="000000"/>
          <w:sz w:val="28"/>
          <w:szCs w:val="28"/>
        </w:rPr>
        <w:t>експедиції</w:t>
      </w:r>
      <w:proofErr w:type="spellEnd"/>
      <w:r w:rsidRPr="00CB35FB">
        <w:rPr>
          <w:color w:val="000000"/>
          <w:sz w:val="28"/>
          <w:szCs w:val="28"/>
        </w:rPr>
        <w:t xml:space="preserve"> </w:t>
      </w:r>
      <w:proofErr w:type="spellStart"/>
      <w:r w:rsidRPr="00CB35FB">
        <w:rPr>
          <w:color w:val="000000"/>
          <w:sz w:val="28"/>
          <w:szCs w:val="28"/>
        </w:rPr>
        <w:t>сюди</w:t>
      </w:r>
      <w:proofErr w:type="spellEnd"/>
      <w:r w:rsidRPr="00CB35FB">
        <w:rPr>
          <w:color w:val="000000"/>
          <w:sz w:val="28"/>
          <w:szCs w:val="28"/>
        </w:rPr>
        <w:t xml:space="preserve"> </w:t>
      </w:r>
      <w:proofErr w:type="spellStart"/>
      <w:r w:rsidRPr="00CB35FB">
        <w:rPr>
          <w:color w:val="000000"/>
          <w:sz w:val="28"/>
          <w:szCs w:val="28"/>
        </w:rPr>
        <w:t>приїжджають</w:t>
      </w:r>
      <w:proofErr w:type="spellEnd"/>
      <w:r w:rsidRPr="00CB35FB">
        <w:rPr>
          <w:color w:val="000000"/>
          <w:sz w:val="28"/>
          <w:szCs w:val="28"/>
        </w:rPr>
        <w:t xml:space="preserve"> спелеологи з </w:t>
      </w:r>
      <w:proofErr w:type="spellStart"/>
      <w:r w:rsidRPr="00CB35FB">
        <w:rPr>
          <w:color w:val="000000"/>
          <w:sz w:val="28"/>
          <w:szCs w:val="28"/>
        </w:rPr>
        <w:t>усього</w:t>
      </w:r>
      <w:proofErr w:type="spellEnd"/>
      <w:r w:rsidRPr="00CB35FB">
        <w:rPr>
          <w:color w:val="000000"/>
          <w:sz w:val="28"/>
          <w:szCs w:val="28"/>
        </w:rPr>
        <w:t xml:space="preserve"> </w:t>
      </w:r>
      <w:proofErr w:type="spellStart"/>
      <w:r w:rsidRPr="00CB35FB">
        <w:rPr>
          <w:color w:val="000000"/>
          <w:sz w:val="28"/>
          <w:szCs w:val="28"/>
        </w:rPr>
        <w:t>світу</w:t>
      </w:r>
      <w:proofErr w:type="spellEnd"/>
      <w:r w:rsidRPr="00CB35FB">
        <w:rPr>
          <w:color w:val="000000"/>
          <w:sz w:val="28"/>
          <w:szCs w:val="28"/>
        </w:rPr>
        <w:t xml:space="preserve">. </w:t>
      </w:r>
      <w:proofErr w:type="spellStart"/>
      <w:r w:rsidRPr="00CB35FB">
        <w:rPr>
          <w:color w:val="000000"/>
          <w:sz w:val="28"/>
          <w:szCs w:val="28"/>
        </w:rPr>
        <w:t>Всередині</w:t>
      </w:r>
      <w:proofErr w:type="spellEnd"/>
      <w:r w:rsidRPr="00CB35FB">
        <w:rPr>
          <w:color w:val="000000"/>
          <w:sz w:val="28"/>
          <w:szCs w:val="28"/>
        </w:rPr>
        <w:t xml:space="preserve"> </w:t>
      </w:r>
      <w:proofErr w:type="spellStart"/>
      <w:r w:rsidRPr="00CB35FB">
        <w:rPr>
          <w:color w:val="000000"/>
          <w:sz w:val="28"/>
          <w:szCs w:val="28"/>
        </w:rPr>
        <w:t>печери</w:t>
      </w:r>
      <w:proofErr w:type="spellEnd"/>
      <w:r w:rsidRPr="00CB35FB">
        <w:rPr>
          <w:color w:val="000000"/>
          <w:sz w:val="28"/>
          <w:szCs w:val="28"/>
        </w:rPr>
        <w:t xml:space="preserve"> </w:t>
      </w:r>
      <w:proofErr w:type="spellStart"/>
      <w:r w:rsidRPr="00CB35FB">
        <w:rPr>
          <w:color w:val="000000"/>
          <w:sz w:val="28"/>
          <w:szCs w:val="28"/>
        </w:rPr>
        <w:t>лабіринти</w:t>
      </w:r>
      <w:proofErr w:type="spellEnd"/>
      <w:r w:rsidRPr="00CB35FB">
        <w:rPr>
          <w:color w:val="000000"/>
          <w:sz w:val="28"/>
          <w:szCs w:val="28"/>
        </w:rPr>
        <w:t xml:space="preserve">, </w:t>
      </w:r>
      <w:proofErr w:type="spellStart"/>
      <w:r w:rsidRPr="00CB35FB">
        <w:rPr>
          <w:color w:val="000000"/>
          <w:sz w:val="28"/>
          <w:szCs w:val="28"/>
        </w:rPr>
        <w:t>багато</w:t>
      </w:r>
      <w:proofErr w:type="spellEnd"/>
      <w:r w:rsidRPr="00CB35FB">
        <w:rPr>
          <w:color w:val="000000"/>
          <w:sz w:val="28"/>
          <w:szCs w:val="28"/>
        </w:rPr>
        <w:t xml:space="preserve"> </w:t>
      </w:r>
      <w:proofErr w:type="spellStart"/>
      <w:r w:rsidRPr="00CB35FB">
        <w:rPr>
          <w:color w:val="000000"/>
          <w:sz w:val="28"/>
          <w:szCs w:val="28"/>
        </w:rPr>
        <w:t>мінеральних</w:t>
      </w:r>
      <w:proofErr w:type="spellEnd"/>
      <w:r w:rsidRPr="00CB35FB">
        <w:rPr>
          <w:color w:val="000000"/>
          <w:sz w:val="28"/>
          <w:szCs w:val="28"/>
        </w:rPr>
        <w:t xml:space="preserve"> </w:t>
      </w:r>
      <w:proofErr w:type="spellStart"/>
      <w:r w:rsidRPr="00CB35FB">
        <w:rPr>
          <w:color w:val="000000"/>
          <w:sz w:val="28"/>
          <w:szCs w:val="28"/>
        </w:rPr>
        <w:t>утворень</w:t>
      </w:r>
      <w:proofErr w:type="spellEnd"/>
      <w:r w:rsidRPr="00CB35FB">
        <w:rPr>
          <w:color w:val="000000"/>
          <w:sz w:val="28"/>
          <w:szCs w:val="28"/>
        </w:rPr>
        <w:t xml:space="preserve"> (</w:t>
      </w:r>
      <w:proofErr w:type="spellStart"/>
      <w:r w:rsidRPr="00CB35FB">
        <w:rPr>
          <w:color w:val="000000"/>
          <w:sz w:val="28"/>
          <w:szCs w:val="28"/>
        </w:rPr>
        <w:t>кристалів</w:t>
      </w:r>
      <w:proofErr w:type="spellEnd"/>
      <w:r w:rsidRPr="00CB35FB">
        <w:rPr>
          <w:color w:val="000000"/>
          <w:sz w:val="28"/>
          <w:szCs w:val="28"/>
        </w:rPr>
        <w:t xml:space="preserve">, </w:t>
      </w:r>
      <w:proofErr w:type="spellStart"/>
      <w:r w:rsidRPr="00CB35FB">
        <w:rPr>
          <w:color w:val="000000"/>
          <w:sz w:val="28"/>
          <w:szCs w:val="28"/>
        </w:rPr>
        <w:t>сталактитів</w:t>
      </w:r>
      <w:proofErr w:type="spellEnd"/>
      <w:r w:rsidRPr="00CB35FB">
        <w:rPr>
          <w:color w:val="000000"/>
          <w:sz w:val="28"/>
          <w:szCs w:val="28"/>
        </w:rPr>
        <w:t xml:space="preserve">, </w:t>
      </w:r>
      <w:proofErr w:type="spellStart"/>
      <w:r w:rsidRPr="00CB35FB">
        <w:rPr>
          <w:color w:val="000000"/>
          <w:sz w:val="28"/>
          <w:szCs w:val="28"/>
        </w:rPr>
        <w:t>геліктитів</w:t>
      </w:r>
      <w:proofErr w:type="spellEnd"/>
      <w:r w:rsidRPr="00CB35FB">
        <w:rPr>
          <w:color w:val="000000"/>
          <w:sz w:val="28"/>
          <w:szCs w:val="28"/>
        </w:rPr>
        <w:t xml:space="preserve">) та </w:t>
      </w:r>
      <w:proofErr w:type="spellStart"/>
      <w:r w:rsidRPr="00CB35FB">
        <w:rPr>
          <w:color w:val="000000"/>
          <w:sz w:val="28"/>
          <w:szCs w:val="28"/>
        </w:rPr>
        <w:t>навіть</w:t>
      </w:r>
      <w:proofErr w:type="spellEnd"/>
      <w:r w:rsidRPr="00CB35FB">
        <w:rPr>
          <w:color w:val="000000"/>
          <w:sz w:val="28"/>
          <w:szCs w:val="28"/>
        </w:rPr>
        <w:t xml:space="preserve"> </w:t>
      </w:r>
      <w:proofErr w:type="spellStart"/>
      <w:r w:rsidRPr="00CB35FB">
        <w:rPr>
          <w:color w:val="000000"/>
          <w:sz w:val="28"/>
          <w:szCs w:val="28"/>
        </w:rPr>
        <w:t>підземні</w:t>
      </w:r>
      <w:proofErr w:type="spellEnd"/>
      <w:r w:rsidRPr="00CB35FB">
        <w:rPr>
          <w:color w:val="000000"/>
          <w:sz w:val="28"/>
          <w:szCs w:val="28"/>
        </w:rPr>
        <w:t xml:space="preserve"> озера. </w:t>
      </w:r>
      <w:proofErr w:type="spellStart"/>
      <w:r w:rsidRPr="00CB35FB">
        <w:rPr>
          <w:color w:val="000000"/>
          <w:sz w:val="28"/>
          <w:szCs w:val="28"/>
        </w:rPr>
        <w:t>Подивитись</w:t>
      </w:r>
      <w:proofErr w:type="spellEnd"/>
      <w:r w:rsidRPr="00CB35FB">
        <w:rPr>
          <w:color w:val="000000"/>
          <w:sz w:val="28"/>
          <w:szCs w:val="28"/>
        </w:rPr>
        <w:t xml:space="preserve"> є на </w:t>
      </w:r>
      <w:proofErr w:type="spellStart"/>
      <w:r w:rsidRPr="00CB35FB">
        <w:rPr>
          <w:color w:val="000000"/>
          <w:sz w:val="28"/>
          <w:szCs w:val="28"/>
        </w:rPr>
        <w:t>що</w:t>
      </w:r>
      <w:proofErr w:type="spellEnd"/>
      <w:r w:rsidRPr="00CB35FB">
        <w:rPr>
          <w:color w:val="000000"/>
          <w:sz w:val="28"/>
          <w:szCs w:val="28"/>
        </w:rPr>
        <w:t>.</w:t>
      </w:r>
    </w:p>
    <w:p w14:paraId="55CDE42D" w14:textId="77777777" w:rsidR="00CB35FB" w:rsidRPr="00CB35FB" w:rsidRDefault="00CB35FB" w:rsidP="00CB35FB">
      <w:pPr>
        <w:pStyle w:val="a3"/>
        <w:spacing w:before="0" w:beforeAutospacing="0" w:after="160" w:afterAutospacing="0"/>
        <w:ind w:firstLine="708"/>
        <w:jc w:val="both"/>
        <w:rPr>
          <w:sz w:val="28"/>
          <w:szCs w:val="28"/>
        </w:rPr>
      </w:pPr>
      <w:r w:rsidRPr="00CB35FB">
        <w:rPr>
          <w:color w:val="000000"/>
          <w:sz w:val="28"/>
          <w:szCs w:val="28"/>
        </w:rPr>
        <w:t xml:space="preserve">Свою </w:t>
      </w:r>
      <w:proofErr w:type="spellStart"/>
      <w:r w:rsidRPr="00CB35FB">
        <w:rPr>
          <w:color w:val="000000"/>
          <w:sz w:val="28"/>
          <w:szCs w:val="28"/>
        </w:rPr>
        <w:t>назву</w:t>
      </w:r>
      <w:proofErr w:type="spellEnd"/>
      <w:r w:rsidRPr="00CB35FB">
        <w:rPr>
          <w:color w:val="000000"/>
          <w:sz w:val="28"/>
          <w:szCs w:val="28"/>
        </w:rPr>
        <w:t xml:space="preserve"> </w:t>
      </w:r>
      <w:proofErr w:type="spellStart"/>
      <w:r w:rsidRPr="00CB35FB">
        <w:rPr>
          <w:color w:val="000000"/>
          <w:sz w:val="28"/>
          <w:szCs w:val="28"/>
        </w:rPr>
        <w:t>печера</w:t>
      </w:r>
      <w:proofErr w:type="spellEnd"/>
      <w:r w:rsidRPr="00CB35FB">
        <w:rPr>
          <w:color w:val="000000"/>
          <w:sz w:val="28"/>
          <w:szCs w:val="28"/>
        </w:rPr>
        <w:t xml:space="preserve"> </w:t>
      </w:r>
      <w:proofErr w:type="spellStart"/>
      <w:r w:rsidRPr="00CB35FB">
        <w:rPr>
          <w:color w:val="000000"/>
          <w:sz w:val="28"/>
          <w:szCs w:val="28"/>
        </w:rPr>
        <w:t>Оптимістична</w:t>
      </w:r>
      <w:proofErr w:type="spellEnd"/>
      <w:r w:rsidRPr="00CB35FB">
        <w:rPr>
          <w:color w:val="000000"/>
          <w:sz w:val="28"/>
          <w:szCs w:val="28"/>
        </w:rPr>
        <w:t xml:space="preserve"> </w:t>
      </w:r>
      <w:proofErr w:type="spellStart"/>
      <w:r w:rsidRPr="00CB35FB">
        <w:rPr>
          <w:color w:val="000000"/>
          <w:sz w:val="28"/>
          <w:szCs w:val="28"/>
        </w:rPr>
        <w:t>отримала</w:t>
      </w:r>
      <w:proofErr w:type="spellEnd"/>
      <w:r w:rsidRPr="00CB35FB">
        <w:rPr>
          <w:color w:val="000000"/>
          <w:sz w:val="28"/>
          <w:szCs w:val="28"/>
        </w:rPr>
        <w:t xml:space="preserve"> через те, </w:t>
      </w:r>
      <w:proofErr w:type="spellStart"/>
      <w:r w:rsidRPr="00CB35FB">
        <w:rPr>
          <w:color w:val="000000"/>
          <w:sz w:val="28"/>
          <w:szCs w:val="28"/>
        </w:rPr>
        <w:t>що</w:t>
      </w:r>
      <w:proofErr w:type="spellEnd"/>
      <w:r w:rsidRPr="00CB35FB">
        <w:rPr>
          <w:color w:val="000000"/>
          <w:sz w:val="28"/>
          <w:szCs w:val="28"/>
        </w:rPr>
        <w:t xml:space="preserve"> палеонтологи скептично </w:t>
      </w:r>
      <w:proofErr w:type="spellStart"/>
      <w:r w:rsidRPr="00CB35FB">
        <w:rPr>
          <w:color w:val="000000"/>
          <w:sz w:val="28"/>
          <w:szCs w:val="28"/>
        </w:rPr>
        <w:t>відносилися</w:t>
      </w:r>
      <w:proofErr w:type="spellEnd"/>
      <w:r w:rsidRPr="00CB35FB">
        <w:rPr>
          <w:color w:val="000000"/>
          <w:sz w:val="28"/>
          <w:szCs w:val="28"/>
        </w:rPr>
        <w:t xml:space="preserve"> до </w:t>
      </w:r>
      <w:proofErr w:type="spellStart"/>
      <w:r w:rsidRPr="00CB35FB">
        <w:rPr>
          <w:color w:val="000000"/>
          <w:sz w:val="28"/>
          <w:szCs w:val="28"/>
        </w:rPr>
        <w:t>її</w:t>
      </w:r>
      <w:proofErr w:type="spellEnd"/>
      <w:r w:rsidRPr="00CB35FB">
        <w:rPr>
          <w:color w:val="000000"/>
          <w:sz w:val="28"/>
          <w:szCs w:val="28"/>
        </w:rPr>
        <w:t xml:space="preserve"> </w:t>
      </w:r>
      <w:proofErr w:type="spellStart"/>
      <w:r w:rsidRPr="00CB35FB">
        <w:rPr>
          <w:color w:val="000000"/>
          <w:sz w:val="28"/>
          <w:szCs w:val="28"/>
        </w:rPr>
        <w:t>існування</w:t>
      </w:r>
      <w:proofErr w:type="spellEnd"/>
      <w:r w:rsidRPr="00CB35FB">
        <w:rPr>
          <w:color w:val="000000"/>
          <w:sz w:val="28"/>
          <w:szCs w:val="28"/>
        </w:rPr>
        <w:t xml:space="preserve"> і </w:t>
      </w:r>
      <w:proofErr w:type="spellStart"/>
      <w:r w:rsidRPr="00CB35FB">
        <w:rPr>
          <w:color w:val="000000"/>
          <w:sz w:val="28"/>
          <w:szCs w:val="28"/>
        </w:rPr>
        <w:t>довго</w:t>
      </w:r>
      <w:proofErr w:type="spellEnd"/>
      <w:r w:rsidRPr="00CB35FB">
        <w:rPr>
          <w:color w:val="000000"/>
          <w:sz w:val="28"/>
          <w:szCs w:val="28"/>
        </w:rPr>
        <w:t xml:space="preserve"> не могли повторно </w:t>
      </w:r>
      <w:proofErr w:type="spellStart"/>
      <w:r w:rsidRPr="00CB35FB">
        <w:rPr>
          <w:color w:val="000000"/>
          <w:sz w:val="28"/>
          <w:szCs w:val="28"/>
        </w:rPr>
        <w:t>знайти</w:t>
      </w:r>
      <w:proofErr w:type="spellEnd"/>
      <w:r w:rsidRPr="00CB35FB">
        <w:rPr>
          <w:color w:val="000000"/>
          <w:sz w:val="28"/>
          <w:szCs w:val="28"/>
        </w:rPr>
        <w:t xml:space="preserve"> </w:t>
      </w:r>
      <w:proofErr w:type="spellStart"/>
      <w:r w:rsidRPr="00CB35FB">
        <w:rPr>
          <w:color w:val="000000"/>
          <w:sz w:val="28"/>
          <w:szCs w:val="28"/>
        </w:rPr>
        <w:t>її</w:t>
      </w:r>
      <w:proofErr w:type="spellEnd"/>
      <w:r w:rsidRPr="00CB35FB">
        <w:rPr>
          <w:color w:val="000000"/>
          <w:sz w:val="28"/>
          <w:szCs w:val="28"/>
        </w:rPr>
        <w:t xml:space="preserve"> </w:t>
      </w:r>
      <w:proofErr w:type="spellStart"/>
      <w:r w:rsidRPr="00CB35FB">
        <w:rPr>
          <w:color w:val="000000"/>
          <w:sz w:val="28"/>
          <w:szCs w:val="28"/>
        </w:rPr>
        <w:t>розташування</w:t>
      </w:r>
      <w:proofErr w:type="spellEnd"/>
      <w:r w:rsidRPr="00CB35FB">
        <w:rPr>
          <w:color w:val="000000"/>
          <w:sz w:val="28"/>
          <w:szCs w:val="28"/>
        </w:rPr>
        <w:t>.</w:t>
      </w:r>
    </w:p>
    <w:p w14:paraId="56B788CF" w14:textId="77777777" w:rsidR="00CB35FB" w:rsidRPr="00CB35FB" w:rsidRDefault="00CB35FB" w:rsidP="00CB35FB">
      <w:pPr>
        <w:pStyle w:val="a3"/>
        <w:spacing w:before="0" w:beforeAutospacing="0" w:after="160" w:afterAutospacing="0"/>
        <w:jc w:val="both"/>
        <w:rPr>
          <w:sz w:val="28"/>
          <w:szCs w:val="28"/>
        </w:rPr>
      </w:pPr>
      <w:r w:rsidRPr="00CB35FB">
        <w:rPr>
          <w:color w:val="000000"/>
          <w:sz w:val="28"/>
          <w:szCs w:val="28"/>
        </w:rPr>
        <w:t> </w:t>
      </w:r>
    </w:p>
    <w:p w14:paraId="5A084DB5" w14:textId="77777777" w:rsidR="00CB35FB" w:rsidRPr="00CB35FB" w:rsidRDefault="00AE322F" w:rsidP="00AE322F">
      <w:pPr>
        <w:pStyle w:val="a3"/>
        <w:spacing w:before="0" w:beforeAutospacing="0" w:after="160" w:afterAutospacing="0"/>
        <w:ind w:left="1440"/>
        <w:jc w:val="center"/>
        <w:rPr>
          <w:sz w:val="28"/>
          <w:szCs w:val="28"/>
        </w:rPr>
      </w:pPr>
      <w:r>
        <w:rPr>
          <w:b/>
          <w:bCs/>
          <w:color w:val="000000"/>
          <w:sz w:val="28"/>
          <w:szCs w:val="28"/>
          <w:lang w:val="uk-UA"/>
        </w:rPr>
        <w:t>3. </w:t>
      </w:r>
      <w:r w:rsidR="00CB35FB" w:rsidRPr="00CB35FB">
        <w:rPr>
          <w:b/>
          <w:bCs/>
          <w:color w:val="000000"/>
          <w:sz w:val="28"/>
          <w:szCs w:val="28"/>
        </w:rPr>
        <w:t>Вилкове — УКРАЇНСЬКА ВЕНЕЦІЯ В ОДЕСЬКІЙ ОБЛАСТІ</w:t>
      </w:r>
    </w:p>
    <w:p w14:paraId="0B99F0CC" w14:textId="77777777" w:rsidR="00CB35FB" w:rsidRPr="00CB35FB" w:rsidRDefault="00CB35FB" w:rsidP="00CB35FB">
      <w:pPr>
        <w:pStyle w:val="a3"/>
        <w:spacing w:before="0" w:beforeAutospacing="0" w:after="160" w:afterAutospacing="0"/>
        <w:ind w:firstLine="709"/>
        <w:jc w:val="both"/>
        <w:rPr>
          <w:sz w:val="28"/>
          <w:szCs w:val="28"/>
        </w:rPr>
      </w:pPr>
      <w:proofErr w:type="spellStart"/>
      <w:r w:rsidRPr="00CB35FB">
        <w:rPr>
          <w:color w:val="000000"/>
          <w:sz w:val="28"/>
          <w:szCs w:val="28"/>
        </w:rPr>
        <w:t>Місто</w:t>
      </w:r>
      <w:proofErr w:type="spellEnd"/>
      <w:r w:rsidRPr="00CB35FB">
        <w:rPr>
          <w:color w:val="000000"/>
          <w:sz w:val="28"/>
          <w:szCs w:val="28"/>
        </w:rPr>
        <w:t xml:space="preserve"> Вилкове в </w:t>
      </w:r>
      <w:proofErr w:type="spellStart"/>
      <w:r w:rsidRPr="00CB35FB">
        <w:rPr>
          <w:color w:val="000000"/>
          <w:sz w:val="28"/>
          <w:szCs w:val="28"/>
        </w:rPr>
        <w:t>Одеській</w:t>
      </w:r>
      <w:proofErr w:type="spellEnd"/>
      <w:r w:rsidRPr="00CB35FB">
        <w:rPr>
          <w:color w:val="000000"/>
          <w:sz w:val="28"/>
          <w:szCs w:val="28"/>
        </w:rPr>
        <w:t xml:space="preserve"> </w:t>
      </w:r>
      <w:proofErr w:type="spellStart"/>
      <w:r w:rsidRPr="00CB35FB">
        <w:rPr>
          <w:color w:val="000000"/>
          <w:sz w:val="28"/>
          <w:szCs w:val="28"/>
        </w:rPr>
        <w:t>області</w:t>
      </w:r>
      <w:proofErr w:type="spellEnd"/>
      <w:r w:rsidRPr="00CB35FB">
        <w:rPr>
          <w:color w:val="000000"/>
          <w:sz w:val="28"/>
          <w:szCs w:val="28"/>
        </w:rPr>
        <w:t xml:space="preserve">, також </w:t>
      </w:r>
      <w:proofErr w:type="spellStart"/>
      <w:r w:rsidRPr="00CB35FB">
        <w:rPr>
          <w:color w:val="000000"/>
          <w:sz w:val="28"/>
          <w:szCs w:val="28"/>
        </w:rPr>
        <w:t>відоме</w:t>
      </w:r>
      <w:proofErr w:type="spellEnd"/>
      <w:r w:rsidRPr="00CB35FB">
        <w:rPr>
          <w:color w:val="000000"/>
          <w:sz w:val="28"/>
          <w:szCs w:val="28"/>
        </w:rPr>
        <w:t xml:space="preserve"> </w:t>
      </w:r>
      <w:proofErr w:type="spellStart"/>
      <w:r w:rsidRPr="00CB35FB">
        <w:rPr>
          <w:color w:val="000000"/>
          <w:sz w:val="28"/>
          <w:szCs w:val="28"/>
        </w:rPr>
        <w:t>під</w:t>
      </w:r>
      <w:proofErr w:type="spellEnd"/>
      <w:r w:rsidRPr="00CB35FB">
        <w:rPr>
          <w:color w:val="000000"/>
          <w:sz w:val="28"/>
          <w:szCs w:val="28"/>
        </w:rPr>
        <w:t xml:space="preserve"> </w:t>
      </w:r>
      <w:proofErr w:type="spellStart"/>
      <w:r w:rsidRPr="00CB35FB">
        <w:rPr>
          <w:color w:val="000000"/>
          <w:sz w:val="28"/>
          <w:szCs w:val="28"/>
        </w:rPr>
        <w:t>назвою</w:t>
      </w:r>
      <w:proofErr w:type="spellEnd"/>
      <w:r w:rsidRPr="00CB35FB">
        <w:rPr>
          <w:color w:val="000000"/>
          <w:sz w:val="28"/>
          <w:szCs w:val="28"/>
        </w:rPr>
        <w:t xml:space="preserve"> «</w:t>
      </w:r>
      <w:proofErr w:type="spellStart"/>
      <w:r w:rsidRPr="00CB35FB">
        <w:rPr>
          <w:color w:val="000000"/>
          <w:sz w:val="28"/>
          <w:szCs w:val="28"/>
        </w:rPr>
        <w:t>Українська</w:t>
      </w:r>
      <w:proofErr w:type="spellEnd"/>
      <w:r w:rsidRPr="00CB35FB">
        <w:rPr>
          <w:color w:val="000000"/>
          <w:sz w:val="28"/>
          <w:szCs w:val="28"/>
        </w:rPr>
        <w:t xml:space="preserve"> </w:t>
      </w:r>
      <w:proofErr w:type="spellStart"/>
      <w:r w:rsidRPr="00CB35FB">
        <w:rPr>
          <w:color w:val="000000"/>
          <w:sz w:val="28"/>
          <w:szCs w:val="28"/>
        </w:rPr>
        <w:t>Венеція</w:t>
      </w:r>
      <w:proofErr w:type="spellEnd"/>
      <w:r w:rsidRPr="00CB35FB">
        <w:rPr>
          <w:color w:val="000000"/>
          <w:sz w:val="28"/>
          <w:szCs w:val="28"/>
        </w:rPr>
        <w:t xml:space="preserve">», </w:t>
      </w:r>
      <w:proofErr w:type="spellStart"/>
      <w:r w:rsidRPr="00CB35FB">
        <w:rPr>
          <w:color w:val="000000"/>
          <w:sz w:val="28"/>
          <w:szCs w:val="28"/>
        </w:rPr>
        <w:t>було</w:t>
      </w:r>
      <w:proofErr w:type="spellEnd"/>
      <w:r w:rsidRPr="00CB35FB">
        <w:rPr>
          <w:color w:val="000000"/>
          <w:sz w:val="28"/>
          <w:szCs w:val="28"/>
        </w:rPr>
        <w:t xml:space="preserve"> </w:t>
      </w:r>
      <w:proofErr w:type="spellStart"/>
      <w:r w:rsidRPr="00CB35FB">
        <w:rPr>
          <w:color w:val="000000"/>
          <w:sz w:val="28"/>
          <w:szCs w:val="28"/>
        </w:rPr>
        <w:t>засноване</w:t>
      </w:r>
      <w:proofErr w:type="spellEnd"/>
      <w:r w:rsidRPr="00CB35FB">
        <w:rPr>
          <w:color w:val="000000"/>
          <w:sz w:val="28"/>
          <w:szCs w:val="28"/>
        </w:rPr>
        <w:t xml:space="preserve"> в </w:t>
      </w:r>
      <w:proofErr w:type="spellStart"/>
      <w:r w:rsidRPr="00CB35FB">
        <w:rPr>
          <w:color w:val="000000"/>
          <w:sz w:val="28"/>
          <w:szCs w:val="28"/>
        </w:rPr>
        <w:t>першій</w:t>
      </w:r>
      <w:proofErr w:type="spellEnd"/>
      <w:r w:rsidRPr="00CB35FB">
        <w:rPr>
          <w:color w:val="000000"/>
          <w:sz w:val="28"/>
          <w:szCs w:val="28"/>
        </w:rPr>
        <w:t xml:space="preserve"> </w:t>
      </w:r>
      <w:proofErr w:type="spellStart"/>
      <w:r w:rsidRPr="00CB35FB">
        <w:rPr>
          <w:color w:val="000000"/>
          <w:sz w:val="28"/>
          <w:szCs w:val="28"/>
        </w:rPr>
        <w:t>половині</w:t>
      </w:r>
      <w:proofErr w:type="spellEnd"/>
      <w:r w:rsidRPr="00CB35FB">
        <w:rPr>
          <w:color w:val="000000"/>
          <w:sz w:val="28"/>
          <w:szCs w:val="28"/>
        </w:rPr>
        <w:t xml:space="preserve"> XVIII </w:t>
      </w:r>
      <w:proofErr w:type="spellStart"/>
      <w:r w:rsidRPr="00CB35FB">
        <w:rPr>
          <w:color w:val="000000"/>
          <w:sz w:val="28"/>
          <w:szCs w:val="28"/>
        </w:rPr>
        <w:t>століття</w:t>
      </w:r>
      <w:proofErr w:type="spellEnd"/>
      <w:r w:rsidRPr="00CB35FB">
        <w:rPr>
          <w:color w:val="000000"/>
          <w:sz w:val="28"/>
          <w:szCs w:val="28"/>
        </w:rPr>
        <w:t xml:space="preserve"> </w:t>
      </w:r>
      <w:proofErr w:type="spellStart"/>
      <w:r w:rsidRPr="00CB35FB">
        <w:rPr>
          <w:color w:val="000000"/>
          <w:sz w:val="28"/>
          <w:szCs w:val="28"/>
        </w:rPr>
        <w:t>старовірами</w:t>
      </w:r>
      <w:proofErr w:type="spellEnd"/>
      <w:r w:rsidRPr="00CB35FB">
        <w:rPr>
          <w:color w:val="000000"/>
          <w:sz w:val="28"/>
          <w:szCs w:val="28"/>
        </w:rPr>
        <w:t xml:space="preserve">, </w:t>
      </w:r>
      <w:proofErr w:type="spellStart"/>
      <w:r w:rsidRPr="00CB35FB">
        <w:rPr>
          <w:color w:val="000000"/>
          <w:sz w:val="28"/>
          <w:szCs w:val="28"/>
        </w:rPr>
        <w:t>які</w:t>
      </w:r>
      <w:proofErr w:type="spellEnd"/>
      <w:r w:rsidRPr="00CB35FB">
        <w:rPr>
          <w:color w:val="000000"/>
          <w:sz w:val="28"/>
          <w:szCs w:val="28"/>
        </w:rPr>
        <w:t xml:space="preserve"> </w:t>
      </w:r>
      <w:proofErr w:type="spellStart"/>
      <w:r w:rsidRPr="00CB35FB">
        <w:rPr>
          <w:color w:val="000000"/>
          <w:sz w:val="28"/>
          <w:szCs w:val="28"/>
        </w:rPr>
        <w:t>бігли</w:t>
      </w:r>
      <w:proofErr w:type="spellEnd"/>
      <w:r w:rsidRPr="00CB35FB">
        <w:rPr>
          <w:color w:val="000000"/>
          <w:sz w:val="28"/>
          <w:szCs w:val="28"/>
        </w:rPr>
        <w:t xml:space="preserve"> </w:t>
      </w:r>
      <w:proofErr w:type="spellStart"/>
      <w:r w:rsidRPr="00CB35FB">
        <w:rPr>
          <w:color w:val="000000"/>
          <w:sz w:val="28"/>
          <w:szCs w:val="28"/>
        </w:rPr>
        <w:t>від</w:t>
      </w:r>
      <w:proofErr w:type="spellEnd"/>
      <w:r w:rsidRPr="00CB35FB">
        <w:rPr>
          <w:color w:val="000000"/>
          <w:sz w:val="28"/>
          <w:szCs w:val="28"/>
        </w:rPr>
        <w:t xml:space="preserve"> </w:t>
      </w:r>
      <w:proofErr w:type="spellStart"/>
      <w:r w:rsidRPr="00CB35FB">
        <w:rPr>
          <w:color w:val="000000"/>
          <w:sz w:val="28"/>
          <w:szCs w:val="28"/>
        </w:rPr>
        <w:t>релігійних</w:t>
      </w:r>
      <w:proofErr w:type="spellEnd"/>
      <w:r w:rsidRPr="00CB35FB">
        <w:rPr>
          <w:color w:val="000000"/>
          <w:sz w:val="28"/>
          <w:szCs w:val="28"/>
        </w:rPr>
        <w:t xml:space="preserve"> </w:t>
      </w:r>
      <w:proofErr w:type="spellStart"/>
      <w:r w:rsidRPr="00CB35FB">
        <w:rPr>
          <w:color w:val="000000"/>
          <w:sz w:val="28"/>
          <w:szCs w:val="28"/>
        </w:rPr>
        <w:t>переслідувань</w:t>
      </w:r>
      <w:proofErr w:type="spellEnd"/>
      <w:r w:rsidRPr="00CB35FB">
        <w:rPr>
          <w:color w:val="000000"/>
          <w:sz w:val="28"/>
          <w:szCs w:val="28"/>
        </w:rPr>
        <w:t xml:space="preserve"> </w:t>
      </w:r>
      <w:proofErr w:type="spellStart"/>
      <w:r w:rsidRPr="00CB35FB">
        <w:rPr>
          <w:color w:val="000000"/>
          <w:sz w:val="28"/>
          <w:szCs w:val="28"/>
        </w:rPr>
        <w:t>після</w:t>
      </w:r>
      <w:proofErr w:type="spellEnd"/>
      <w:r w:rsidRPr="00CB35FB">
        <w:rPr>
          <w:color w:val="000000"/>
          <w:sz w:val="28"/>
          <w:szCs w:val="28"/>
        </w:rPr>
        <w:t xml:space="preserve"> </w:t>
      </w:r>
      <w:proofErr w:type="spellStart"/>
      <w:r w:rsidRPr="00CB35FB">
        <w:rPr>
          <w:color w:val="000000"/>
          <w:sz w:val="28"/>
          <w:szCs w:val="28"/>
        </w:rPr>
        <w:t>розколу</w:t>
      </w:r>
      <w:proofErr w:type="spellEnd"/>
      <w:r w:rsidRPr="00CB35FB">
        <w:rPr>
          <w:color w:val="000000"/>
          <w:sz w:val="28"/>
          <w:szCs w:val="28"/>
        </w:rPr>
        <w:t xml:space="preserve"> </w:t>
      </w:r>
      <w:proofErr w:type="spellStart"/>
      <w:r w:rsidRPr="00CB35FB">
        <w:rPr>
          <w:color w:val="000000"/>
          <w:sz w:val="28"/>
          <w:szCs w:val="28"/>
        </w:rPr>
        <w:t>російської</w:t>
      </w:r>
      <w:proofErr w:type="spellEnd"/>
      <w:r w:rsidRPr="00CB35FB">
        <w:rPr>
          <w:color w:val="000000"/>
          <w:sz w:val="28"/>
          <w:szCs w:val="28"/>
        </w:rPr>
        <w:t xml:space="preserve"> </w:t>
      </w:r>
      <w:proofErr w:type="spellStart"/>
      <w:r w:rsidRPr="00CB35FB">
        <w:rPr>
          <w:color w:val="000000"/>
          <w:sz w:val="28"/>
          <w:szCs w:val="28"/>
        </w:rPr>
        <w:t>ортодоксальної</w:t>
      </w:r>
      <w:proofErr w:type="spellEnd"/>
      <w:r w:rsidRPr="00CB35FB">
        <w:rPr>
          <w:color w:val="000000"/>
          <w:sz w:val="28"/>
          <w:szCs w:val="28"/>
        </w:rPr>
        <w:t xml:space="preserve"> церкви. </w:t>
      </w:r>
      <w:proofErr w:type="spellStart"/>
      <w:r w:rsidRPr="00CB35FB">
        <w:rPr>
          <w:color w:val="000000"/>
          <w:sz w:val="28"/>
          <w:szCs w:val="28"/>
        </w:rPr>
        <w:t>Перші</w:t>
      </w:r>
      <w:proofErr w:type="spellEnd"/>
      <w:r w:rsidRPr="00CB35FB">
        <w:rPr>
          <w:color w:val="000000"/>
          <w:sz w:val="28"/>
          <w:szCs w:val="28"/>
        </w:rPr>
        <w:t xml:space="preserve"> </w:t>
      </w:r>
      <w:proofErr w:type="spellStart"/>
      <w:r w:rsidRPr="00CB35FB">
        <w:rPr>
          <w:color w:val="000000"/>
          <w:sz w:val="28"/>
          <w:szCs w:val="28"/>
        </w:rPr>
        <w:t>жителі</w:t>
      </w:r>
      <w:proofErr w:type="spellEnd"/>
      <w:r w:rsidRPr="00CB35FB">
        <w:rPr>
          <w:color w:val="000000"/>
          <w:sz w:val="28"/>
          <w:szCs w:val="28"/>
        </w:rPr>
        <w:t xml:space="preserve"> Вилкового почали </w:t>
      </w:r>
      <w:proofErr w:type="spellStart"/>
      <w:r w:rsidRPr="00CB35FB">
        <w:rPr>
          <w:color w:val="000000"/>
          <w:sz w:val="28"/>
          <w:szCs w:val="28"/>
        </w:rPr>
        <w:t>освоювати</w:t>
      </w:r>
      <w:proofErr w:type="spellEnd"/>
      <w:r w:rsidRPr="00CB35FB">
        <w:rPr>
          <w:color w:val="000000"/>
          <w:sz w:val="28"/>
          <w:szCs w:val="28"/>
        </w:rPr>
        <w:t xml:space="preserve"> </w:t>
      </w:r>
      <w:proofErr w:type="spellStart"/>
      <w:r w:rsidRPr="00CB35FB">
        <w:rPr>
          <w:color w:val="000000"/>
          <w:sz w:val="28"/>
          <w:szCs w:val="28"/>
        </w:rPr>
        <w:t>плавні</w:t>
      </w:r>
      <w:proofErr w:type="spellEnd"/>
      <w:r w:rsidRPr="00CB35FB">
        <w:rPr>
          <w:color w:val="000000"/>
          <w:sz w:val="28"/>
          <w:szCs w:val="28"/>
        </w:rPr>
        <w:t xml:space="preserve">, </w:t>
      </w:r>
      <w:proofErr w:type="spellStart"/>
      <w:r w:rsidRPr="00CB35FB">
        <w:rPr>
          <w:color w:val="000000"/>
          <w:sz w:val="28"/>
          <w:szCs w:val="28"/>
        </w:rPr>
        <w:t>але</w:t>
      </w:r>
      <w:proofErr w:type="spellEnd"/>
      <w:r w:rsidRPr="00CB35FB">
        <w:rPr>
          <w:color w:val="000000"/>
          <w:sz w:val="28"/>
          <w:szCs w:val="28"/>
        </w:rPr>
        <w:t xml:space="preserve"> для того </w:t>
      </w:r>
      <w:proofErr w:type="spellStart"/>
      <w:r w:rsidRPr="00CB35FB">
        <w:rPr>
          <w:color w:val="000000"/>
          <w:sz w:val="28"/>
          <w:szCs w:val="28"/>
        </w:rPr>
        <w:t>щоб</w:t>
      </w:r>
      <w:proofErr w:type="spellEnd"/>
      <w:r w:rsidRPr="00CB35FB">
        <w:rPr>
          <w:color w:val="000000"/>
          <w:sz w:val="28"/>
          <w:szCs w:val="28"/>
        </w:rPr>
        <w:t xml:space="preserve"> </w:t>
      </w:r>
      <w:proofErr w:type="spellStart"/>
      <w:r w:rsidRPr="00CB35FB">
        <w:rPr>
          <w:color w:val="000000"/>
          <w:sz w:val="28"/>
          <w:szCs w:val="28"/>
        </w:rPr>
        <w:t>побудувати</w:t>
      </w:r>
      <w:proofErr w:type="spellEnd"/>
      <w:r w:rsidRPr="00CB35FB">
        <w:rPr>
          <w:color w:val="000000"/>
          <w:sz w:val="28"/>
          <w:szCs w:val="28"/>
        </w:rPr>
        <w:t xml:space="preserve"> </w:t>
      </w:r>
      <w:proofErr w:type="spellStart"/>
      <w:r w:rsidRPr="00CB35FB">
        <w:rPr>
          <w:color w:val="000000"/>
          <w:sz w:val="28"/>
          <w:szCs w:val="28"/>
        </w:rPr>
        <w:t>будинок</w:t>
      </w:r>
      <w:proofErr w:type="spellEnd"/>
      <w:r w:rsidRPr="00CB35FB">
        <w:rPr>
          <w:color w:val="000000"/>
          <w:sz w:val="28"/>
          <w:szCs w:val="28"/>
        </w:rPr>
        <w:t xml:space="preserve"> і розбити сад і город, </w:t>
      </w:r>
      <w:proofErr w:type="spellStart"/>
      <w:r w:rsidRPr="00CB35FB">
        <w:rPr>
          <w:color w:val="000000"/>
          <w:sz w:val="28"/>
          <w:szCs w:val="28"/>
        </w:rPr>
        <w:t>спочатку</w:t>
      </w:r>
      <w:proofErr w:type="spellEnd"/>
      <w:r w:rsidRPr="00CB35FB">
        <w:rPr>
          <w:color w:val="000000"/>
          <w:sz w:val="28"/>
          <w:szCs w:val="28"/>
        </w:rPr>
        <w:t xml:space="preserve"> </w:t>
      </w:r>
      <w:proofErr w:type="spellStart"/>
      <w:r w:rsidRPr="00CB35FB">
        <w:rPr>
          <w:color w:val="000000"/>
          <w:sz w:val="28"/>
          <w:szCs w:val="28"/>
        </w:rPr>
        <w:t>потрібно</w:t>
      </w:r>
      <w:proofErr w:type="spellEnd"/>
      <w:r w:rsidRPr="00CB35FB">
        <w:rPr>
          <w:color w:val="000000"/>
          <w:sz w:val="28"/>
          <w:szCs w:val="28"/>
        </w:rPr>
        <w:t xml:space="preserve"> </w:t>
      </w:r>
      <w:proofErr w:type="spellStart"/>
      <w:r w:rsidRPr="00CB35FB">
        <w:rPr>
          <w:color w:val="000000"/>
          <w:sz w:val="28"/>
          <w:szCs w:val="28"/>
        </w:rPr>
        <w:t>було</w:t>
      </w:r>
      <w:proofErr w:type="spellEnd"/>
      <w:r w:rsidRPr="00CB35FB">
        <w:rPr>
          <w:color w:val="000000"/>
          <w:sz w:val="28"/>
          <w:szCs w:val="28"/>
        </w:rPr>
        <w:t xml:space="preserve"> </w:t>
      </w:r>
      <w:proofErr w:type="spellStart"/>
      <w:r w:rsidRPr="00CB35FB">
        <w:rPr>
          <w:color w:val="000000"/>
          <w:sz w:val="28"/>
          <w:szCs w:val="28"/>
        </w:rPr>
        <w:t>побудувати</w:t>
      </w:r>
      <w:proofErr w:type="spellEnd"/>
      <w:r w:rsidRPr="00CB35FB">
        <w:rPr>
          <w:color w:val="000000"/>
          <w:sz w:val="28"/>
          <w:szCs w:val="28"/>
        </w:rPr>
        <w:t xml:space="preserve"> </w:t>
      </w:r>
      <w:proofErr w:type="spellStart"/>
      <w:r w:rsidRPr="00CB35FB">
        <w:rPr>
          <w:color w:val="000000"/>
          <w:sz w:val="28"/>
          <w:szCs w:val="28"/>
        </w:rPr>
        <w:t>штучний</w:t>
      </w:r>
      <w:proofErr w:type="spellEnd"/>
      <w:r w:rsidRPr="00CB35FB">
        <w:rPr>
          <w:color w:val="000000"/>
          <w:sz w:val="28"/>
          <w:szCs w:val="28"/>
        </w:rPr>
        <w:t xml:space="preserve"> </w:t>
      </w:r>
      <w:proofErr w:type="spellStart"/>
      <w:r w:rsidRPr="00CB35FB">
        <w:rPr>
          <w:color w:val="000000"/>
          <w:sz w:val="28"/>
          <w:szCs w:val="28"/>
        </w:rPr>
        <w:t>острівець</w:t>
      </w:r>
      <w:proofErr w:type="spellEnd"/>
      <w:r w:rsidRPr="00CB35FB">
        <w:rPr>
          <w:color w:val="000000"/>
          <w:sz w:val="28"/>
          <w:szCs w:val="28"/>
        </w:rPr>
        <w:t xml:space="preserve">. </w:t>
      </w:r>
      <w:proofErr w:type="spellStart"/>
      <w:r w:rsidRPr="00CB35FB">
        <w:rPr>
          <w:color w:val="000000"/>
          <w:sz w:val="28"/>
          <w:szCs w:val="28"/>
        </w:rPr>
        <w:t>Будівельний</w:t>
      </w:r>
      <w:proofErr w:type="spellEnd"/>
      <w:r w:rsidRPr="00CB35FB">
        <w:rPr>
          <w:color w:val="000000"/>
          <w:sz w:val="28"/>
          <w:szCs w:val="28"/>
        </w:rPr>
        <w:t xml:space="preserve"> </w:t>
      </w:r>
      <w:proofErr w:type="spellStart"/>
      <w:r w:rsidRPr="00CB35FB">
        <w:rPr>
          <w:color w:val="000000"/>
          <w:sz w:val="28"/>
          <w:szCs w:val="28"/>
        </w:rPr>
        <w:t>матеріал</w:t>
      </w:r>
      <w:proofErr w:type="spellEnd"/>
      <w:r w:rsidRPr="00CB35FB">
        <w:rPr>
          <w:color w:val="000000"/>
          <w:sz w:val="28"/>
          <w:szCs w:val="28"/>
        </w:rPr>
        <w:t xml:space="preserve"> брали тут же, </w:t>
      </w:r>
      <w:proofErr w:type="spellStart"/>
      <w:r w:rsidRPr="00CB35FB">
        <w:rPr>
          <w:color w:val="000000"/>
          <w:sz w:val="28"/>
          <w:szCs w:val="28"/>
        </w:rPr>
        <w:t>викопуючи</w:t>
      </w:r>
      <w:proofErr w:type="spellEnd"/>
      <w:r w:rsidRPr="00CB35FB">
        <w:rPr>
          <w:color w:val="000000"/>
          <w:sz w:val="28"/>
          <w:szCs w:val="28"/>
        </w:rPr>
        <w:t xml:space="preserve"> </w:t>
      </w:r>
      <w:proofErr w:type="spellStart"/>
      <w:r w:rsidRPr="00CB35FB">
        <w:rPr>
          <w:color w:val="000000"/>
          <w:sz w:val="28"/>
          <w:szCs w:val="28"/>
        </w:rPr>
        <w:t>навколо</w:t>
      </w:r>
      <w:proofErr w:type="spellEnd"/>
      <w:r w:rsidRPr="00CB35FB">
        <w:rPr>
          <w:color w:val="000000"/>
          <w:sz w:val="28"/>
          <w:szCs w:val="28"/>
        </w:rPr>
        <w:t xml:space="preserve"> </w:t>
      </w:r>
      <w:proofErr w:type="spellStart"/>
      <w:r w:rsidRPr="00CB35FB">
        <w:rPr>
          <w:color w:val="000000"/>
          <w:sz w:val="28"/>
          <w:szCs w:val="28"/>
        </w:rPr>
        <w:t>острівця</w:t>
      </w:r>
      <w:proofErr w:type="spellEnd"/>
      <w:r w:rsidRPr="00CB35FB">
        <w:rPr>
          <w:color w:val="000000"/>
          <w:sz w:val="28"/>
          <w:szCs w:val="28"/>
        </w:rPr>
        <w:t xml:space="preserve"> канал.</w:t>
      </w:r>
    </w:p>
    <w:p w14:paraId="2BB785FF" w14:textId="77777777" w:rsidR="00CB35FB" w:rsidRPr="00CB35FB" w:rsidRDefault="00CB35FB" w:rsidP="00CB35FB">
      <w:pPr>
        <w:pStyle w:val="a3"/>
        <w:spacing w:before="0" w:beforeAutospacing="0" w:after="160" w:afterAutospacing="0"/>
        <w:ind w:firstLine="709"/>
        <w:jc w:val="both"/>
        <w:rPr>
          <w:sz w:val="28"/>
          <w:szCs w:val="28"/>
        </w:rPr>
      </w:pPr>
      <w:r w:rsidRPr="00CB35FB">
        <w:rPr>
          <w:color w:val="000000"/>
          <w:sz w:val="28"/>
          <w:szCs w:val="28"/>
        </w:rPr>
        <w:t xml:space="preserve">І </w:t>
      </w:r>
      <w:proofErr w:type="spellStart"/>
      <w:r w:rsidRPr="00CB35FB">
        <w:rPr>
          <w:color w:val="000000"/>
          <w:sz w:val="28"/>
          <w:szCs w:val="28"/>
        </w:rPr>
        <w:t>сьогодні</w:t>
      </w:r>
      <w:proofErr w:type="spellEnd"/>
      <w:r w:rsidRPr="00CB35FB">
        <w:rPr>
          <w:color w:val="000000"/>
          <w:sz w:val="28"/>
          <w:szCs w:val="28"/>
        </w:rPr>
        <w:t xml:space="preserve"> </w:t>
      </w:r>
      <w:proofErr w:type="spellStart"/>
      <w:r w:rsidRPr="00CB35FB">
        <w:rPr>
          <w:color w:val="000000"/>
          <w:sz w:val="28"/>
          <w:szCs w:val="28"/>
        </w:rPr>
        <w:t>населення</w:t>
      </w:r>
      <w:proofErr w:type="spellEnd"/>
      <w:r w:rsidRPr="00CB35FB">
        <w:rPr>
          <w:color w:val="000000"/>
          <w:sz w:val="28"/>
          <w:szCs w:val="28"/>
        </w:rPr>
        <w:t xml:space="preserve"> старого </w:t>
      </w:r>
      <w:proofErr w:type="spellStart"/>
      <w:r w:rsidRPr="00CB35FB">
        <w:rPr>
          <w:color w:val="000000"/>
          <w:sz w:val="28"/>
          <w:szCs w:val="28"/>
        </w:rPr>
        <w:t>міста</w:t>
      </w:r>
      <w:proofErr w:type="spellEnd"/>
      <w:r w:rsidRPr="00CB35FB">
        <w:rPr>
          <w:color w:val="000000"/>
          <w:sz w:val="28"/>
          <w:szCs w:val="28"/>
        </w:rPr>
        <w:t xml:space="preserve"> </w:t>
      </w:r>
      <w:proofErr w:type="spellStart"/>
      <w:r w:rsidRPr="00CB35FB">
        <w:rPr>
          <w:color w:val="000000"/>
          <w:sz w:val="28"/>
          <w:szCs w:val="28"/>
        </w:rPr>
        <w:t>продовжує</w:t>
      </w:r>
      <w:proofErr w:type="spellEnd"/>
      <w:r w:rsidRPr="00CB35FB">
        <w:rPr>
          <w:color w:val="000000"/>
          <w:sz w:val="28"/>
          <w:szCs w:val="28"/>
        </w:rPr>
        <w:t xml:space="preserve"> </w:t>
      </w:r>
      <w:proofErr w:type="spellStart"/>
      <w:r w:rsidRPr="00CB35FB">
        <w:rPr>
          <w:color w:val="000000"/>
          <w:sz w:val="28"/>
          <w:szCs w:val="28"/>
        </w:rPr>
        <w:t>жити</w:t>
      </w:r>
      <w:proofErr w:type="spellEnd"/>
      <w:r w:rsidRPr="00CB35FB">
        <w:rPr>
          <w:color w:val="000000"/>
          <w:sz w:val="28"/>
          <w:szCs w:val="28"/>
        </w:rPr>
        <w:t xml:space="preserve"> на </w:t>
      </w:r>
      <w:proofErr w:type="spellStart"/>
      <w:r w:rsidRPr="00CB35FB">
        <w:rPr>
          <w:color w:val="000000"/>
          <w:sz w:val="28"/>
          <w:szCs w:val="28"/>
        </w:rPr>
        <w:t>цих</w:t>
      </w:r>
      <w:proofErr w:type="spellEnd"/>
      <w:r w:rsidRPr="00CB35FB">
        <w:rPr>
          <w:color w:val="000000"/>
          <w:sz w:val="28"/>
          <w:szCs w:val="28"/>
        </w:rPr>
        <w:t xml:space="preserve"> же островах. Дороги </w:t>
      </w:r>
      <w:proofErr w:type="spellStart"/>
      <w:r w:rsidRPr="00CB35FB">
        <w:rPr>
          <w:color w:val="000000"/>
          <w:sz w:val="28"/>
          <w:szCs w:val="28"/>
        </w:rPr>
        <w:t>від</w:t>
      </w:r>
      <w:proofErr w:type="spellEnd"/>
      <w:r w:rsidRPr="00CB35FB">
        <w:rPr>
          <w:color w:val="000000"/>
          <w:sz w:val="28"/>
          <w:szCs w:val="28"/>
        </w:rPr>
        <w:t xml:space="preserve"> </w:t>
      </w:r>
      <w:proofErr w:type="spellStart"/>
      <w:r w:rsidRPr="00CB35FB">
        <w:rPr>
          <w:color w:val="000000"/>
          <w:sz w:val="28"/>
          <w:szCs w:val="28"/>
        </w:rPr>
        <w:t>хати</w:t>
      </w:r>
      <w:proofErr w:type="spellEnd"/>
      <w:r w:rsidRPr="00CB35FB">
        <w:rPr>
          <w:color w:val="000000"/>
          <w:sz w:val="28"/>
          <w:szCs w:val="28"/>
        </w:rPr>
        <w:t xml:space="preserve"> до </w:t>
      </w:r>
      <w:proofErr w:type="spellStart"/>
      <w:r w:rsidRPr="00CB35FB">
        <w:rPr>
          <w:color w:val="000000"/>
          <w:sz w:val="28"/>
          <w:szCs w:val="28"/>
        </w:rPr>
        <w:t>хати</w:t>
      </w:r>
      <w:proofErr w:type="spellEnd"/>
      <w:r w:rsidRPr="00CB35FB">
        <w:rPr>
          <w:color w:val="000000"/>
          <w:sz w:val="28"/>
          <w:szCs w:val="28"/>
        </w:rPr>
        <w:t xml:space="preserve"> </w:t>
      </w:r>
      <w:proofErr w:type="spellStart"/>
      <w:r w:rsidRPr="00CB35FB">
        <w:rPr>
          <w:color w:val="000000"/>
          <w:sz w:val="28"/>
          <w:szCs w:val="28"/>
        </w:rPr>
        <w:t>прокладені</w:t>
      </w:r>
      <w:proofErr w:type="spellEnd"/>
      <w:r w:rsidRPr="00CB35FB">
        <w:rPr>
          <w:color w:val="000000"/>
          <w:sz w:val="28"/>
          <w:szCs w:val="28"/>
        </w:rPr>
        <w:t xml:space="preserve"> </w:t>
      </w:r>
      <w:proofErr w:type="gramStart"/>
      <w:r w:rsidRPr="00CB35FB">
        <w:rPr>
          <w:color w:val="000000"/>
          <w:sz w:val="28"/>
          <w:szCs w:val="28"/>
        </w:rPr>
        <w:t>по кладками</w:t>
      </w:r>
      <w:proofErr w:type="gramEnd"/>
      <w:r w:rsidRPr="00CB35FB">
        <w:rPr>
          <w:color w:val="000000"/>
          <w:sz w:val="28"/>
          <w:szCs w:val="28"/>
        </w:rPr>
        <w:t xml:space="preserve"> і </w:t>
      </w:r>
      <w:proofErr w:type="spellStart"/>
      <w:r w:rsidRPr="00CB35FB">
        <w:rPr>
          <w:color w:val="000000"/>
          <w:sz w:val="28"/>
          <w:szCs w:val="28"/>
        </w:rPr>
        <w:t>містках</w:t>
      </w:r>
      <w:proofErr w:type="spellEnd"/>
      <w:r w:rsidRPr="00CB35FB">
        <w:rPr>
          <w:color w:val="000000"/>
          <w:sz w:val="28"/>
          <w:szCs w:val="28"/>
        </w:rPr>
        <w:t>.</w:t>
      </w:r>
      <w:r w:rsidR="00AE322F">
        <w:rPr>
          <w:color w:val="000000"/>
          <w:sz w:val="28"/>
          <w:szCs w:val="28"/>
          <w:lang w:val="uk-UA"/>
        </w:rPr>
        <w:t xml:space="preserve"> </w:t>
      </w:r>
      <w:r w:rsidRPr="00CB35FB">
        <w:rPr>
          <w:color w:val="000000"/>
          <w:sz w:val="28"/>
          <w:szCs w:val="28"/>
        </w:rPr>
        <w:t xml:space="preserve">У </w:t>
      </w:r>
      <w:proofErr w:type="spellStart"/>
      <w:r w:rsidRPr="00CB35FB">
        <w:rPr>
          <w:color w:val="000000"/>
          <w:sz w:val="28"/>
          <w:szCs w:val="28"/>
        </w:rPr>
        <w:t>кожної</w:t>
      </w:r>
      <w:proofErr w:type="spellEnd"/>
      <w:r w:rsidRPr="00CB35FB">
        <w:rPr>
          <w:color w:val="000000"/>
          <w:sz w:val="28"/>
          <w:szCs w:val="28"/>
        </w:rPr>
        <w:t xml:space="preserve"> </w:t>
      </w:r>
      <w:proofErr w:type="spellStart"/>
      <w:r w:rsidRPr="00CB35FB">
        <w:rPr>
          <w:color w:val="000000"/>
          <w:sz w:val="28"/>
          <w:szCs w:val="28"/>
        </w:rPr>
        <w:t>сім’ї</w:t>
      </w:r>
      <w:proofErr w:type="spellEnd"/>
      <w:r w:rsidRPr="00CB35FB">
        <w:rPr>
          <w:color w:val="000000"/>
          <w:sz w:val="28"/>
          <w:szCs w:val="28"/>
        </w:rPr>
        <w:t xml:space="preserve"> є </w:t>
      </w:r>
      <w:proofErr w:type="spellStart"/>
      <w:r w:rsidRPr="00CB35FB">
        <w:rPr>
          <w:color w:val="000000"/>
          <w:sz w:val="28"/>
          <w:szCs w:val="28"/>
        </w:rPr>
        <w:t>свій</w:t>
      </w:r>
      <w:proofErr w:type="spellEnd"/>
      <w:r w:rsidRPr="00CB35FB">
        <w:rPr>
          <w:color w:val="000000"/>
          <w:sz w:val="28"/>
          <w:szCs w:val="28"/>
        </w:rPr>
        <w:t xml:space="preserve"> </w:t>
      </w:r>
      <w:proofErr w:type="spellStart"/>
      <w:r w:rsidRPr="00CB35FB">
        <w:rPr>
          <w:color w:val="000000"/>
          <w:sz w:val="28"/>
          <w:szCs w:val="28"/>
        </w:rPr>
        <w:t>човен</w:t>
      </w:r>
      <w:proofErr w:type="spellEnd"/>
      <w:r w:rsidRPr="00CB35FB">
        <w:rPr>
          <w:color w:val="000000"/>
          <w:sz w:val="28"/>
          <w:szCs w:val="28"/>
        </w:rPr>
        <w:t xml:space="preserve"> – </w:t>
      </w:r>
      <w:proofErr w:type="spellStart"/>
      <w:r w:rsidRPr="00CB35FB">
        <w:rPr>
          <w:color w:val="000000"/>
          <w:sz w:val="28"/>
          <w:szCs w:val="28"/>
        </w:rPr>
        <w:t>основний</w:t>
      </w:r>
      <w:proofErr w:type="spellEnd"/>
      <w:r w:rsidRPr="00CB35FB">
        <w:rPr>
          <w:color w:val="000000"/>
          <w:sz w:val="28"/>
          <w:szCs w:val="28"/>
        </w:rPr>
        <w:t xml:space="preserve"> </w:t>
      </w:r>
      <w:proofErr w:type="spellStart"/>
      <w:r w:rsidRPr="00CB35FB">
        <w:rPr>
          <w:color w:val="000000"/>
          <w:sz w:val="28"/>
          <w:szCs w:val="28"/>
        </w:rPr>
        <w:t>транспортний</w:t>
      </w:r>
      <w:proofErr w:type="spellEnd"/>
      <w:r w:rsidRPr="00CB35FB">
        <w:rPr>
          <w:color w:val="000000"/>
          <w:sz w:val="28"/>
          <w:szCs w:val="28"/>
        </w:rPr>
        <w:t xml:space="preserve"> </w:t>
      </w:r>
      <w:proofErr w:type="spellStart"/>
      <w:r w:rsidRPr="00CB35FB">
        <w:rPr>
          <w:color w:val="000000"/>
          <w:sz w:val="28"/>
          <w:szCs w:val="28"/>
        </w:rPr>
        <w:t>засіб</w:t>
      </w:r>
      <w:proofErr w:type="spellEnd"/>
      <w:r w:rsidRPr="00CB35FB">
        <w:rPr>
          <w:color w:val="000000"/>
          <w:sz w:val="28"/>
          <w:szCs w:val="28"/>
        </w:rPr>
        <w:t xml:space="preserve"> </w:t>
      </w:r>
      <w:proofErr w:type="spellStart"/>
      <w:r w:rsidRPr="00CB35FB">
        <w:rPr>
          <w:color w:val="000000"/>
          <w:sz w:val="28"/>
          <w:szCs w:val="28"/>
        </w:rPr>
        <w:t>вилковчан</w:t>
      </w:r>
      <w:proofErr w:type="spellEnd"/>
      <w:r w:rsidRPr="00CB35FB">
        <w:rPr>
          <w:color w:val="000000"/>
          <w:sz w:val="28"/>
          <w:szCs w:val="28"/>
        </w:rPr>
        <w:t>.</w:t>
      </w:r>
      <w:r w:rsidR="00AE322F">
        <w:rPr>
          <w:color w:val="000000"/>
          <w:sz w:val="28"/>
          <w:szCs w:val="28"/>
          <w:lang w:val="uk-UA"/>
        </w:rPr>
        <w:t xml:space="preserve"> </w:t>
      </w:r>
      <w:proofErr w:type="spellStart"/>
      <w:r w:rsidRPr="00CB35FB">
        <w:rPr>
          <w:color w:val="000000"/>
          <w:sz w:val="28"/>
          <w:szCs w:val="28"/>
        </w:rPr>
        <w:t>Крім</w:t>
      </w:r>
      <w:proofErr w:type="spellEnd"/>
      <w:r w:rsidRPr="00CB35FB">
        <w:rPr>
          <w:color w:val="000000"/>
          <w:sz w:val="28"/>
          <w:szCs w:val="28"/>
        </w:rPr>
        <w:t xml:space="preserve"> того,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приїхавши</w:t>
      </w:r>
      <w:proofErr w:type="spellEnd"/>
      <w:r w:rsidRPr="00CB35FB">
        <w:rPr>
          <w:color w:val="000000"/>
          <w:sz w:val="28"/>
          <w:szCs w:val="28"/>
        </w:rPr>
        <w:t xml:space="preserve"> в «</w:t>
      </w:r>
      <w:proofErr w:type="spellStart"/>
      <w:r w:rsidRPr="00CB35FB">
        <w:rPr>
          <w:color w:val="000000"/>
          <w:sz w:val="28"/>
          <w:szCs w:val="28"/>
        </w:rPr>
        <w:t>українську</w:t>
      </w:r>
      <w:proofErr w:type="spellEnd"/>
      <w:r w:rsidRPr="00CB35FB">
        <w:rPr>
          <w:color w:val="000000"/>
          <w:sz w:val="28"/>
          <w:szCs w:val="28"/>
        </w:rPr>
        <w:t xml:space="preserve"> </w:t>
      </w:r>
      <w:proofErr w:type="spellStart"/>
      <w:r w:rsidRPr="00CB35FB">
        <w:rPr>
          <w:color w:val="000000"/>
          <w:sz w:val="28"/>
          <w:szCs w:val="28"/>
        </w:rPr>
        <w:t>Венецію</w:t>
      </w:r>
      <w:proofErr w:type="spellEnd"/>
      <w:r w:rsidRPr="00CB35FB">
        <w:rPr>
          <w:color w:val="000000"/>
          <w:sz w:val="28"/>
          <w:szCs w:val="28"/>
        </w:rPr>
        <w:t xml:space="preserve">» </w:t>
      </w:r>
      <w:proofErr w:type="spellStart"/>
      <w:r w:rsidRPr="00CB35FB">
        <w:rPr>
          <w:color w:val="000000"/>
          <w:sz w:val="28"/>
          <w:szCs w:val="28"/>
        </w:rPr>
        <w:t>потрібно</w:t>
      </w:r>
      <w:proofErr w:type="spellEnd"/>
      <w:r w:rsidRPr="00CB35FB">
        <w:rPr>
          <w:color w:val="000000"/>
          <w:sz w:val="28"/>
          <w:szCs w:val="28"/>
        </w:rPr>
        <w:t xml:space="preserve"> </w:t>
      </w:r>
      <w:proofErr w:type="spellStart"/>
      <w:r w:rsidRPr="00CB35FB">
        <w:rPr>
          <w:color w:val="000000"/>
          <w:sz w:val="28"/>
          <w:szCs w:val="28"/>
        </w:rPr>
        <w:t>покататися</w:t>
      </w:r>
      <w:proofErr w:type="spellEnd"/>
      <w:r w:rsidRPr="00CB35FB">
        <w:rPr>
          <w:color w:val="000000"/>
          <w:sz w:val="28"/>
          <w:szCs w:val="28"/>
        </w:rPr>
        <w:t xml:space="preserve"> на </w:t>
      </w:r>
      <w:proofErr w:type="spellStart"/>
      <w:r w:rsidRPr="00CB35FB">
        <w:rPr>
          <w:color w:val="000000"/>
          <w:sz w:val="28"/>
          <w:szCs w:val="28"/>
        </w:rPr>
        <w:t>човні</w:t>
      </w:r>
      <w:proofErr w:type="spellEnd"/>
      <w:r w:rsidRPr="00CB35FB">
        <w:rPr>
          <w:color w:val="000000"/>
          <w:sz w:val="28"/>
          <w:szCs w:val="28"/>
        </w:rPr>
        <w:t xml:space="preserve"> по каналах, зайти в </w:t>
      </w:r>
      <w:proofErr w:type="spellStart"/>
      <w:r w:rsidRPr="00CB35FB">
        <w:rPr>
          <w:color w:val="000000"/>
          <w:sz w:val="28"/>
          <w:szCs w:val="28"/>
        </w:rPr>
        <w:t>гості</w:t>
      </w:r>
      <w:proofErr w:type="spellEnd"/>
      <w:r w:rsidRPr="00CB35FB">
        <w:rPr>
          <w:color w:val="000000"/>
          <w:sz w:val="28"/>
          <w:szCs w:val="28"/>
        </w:rPr>
        <w:t xml:space="preserve"> до </w:t>
      </w:r>
      <w:proofErr w:type="spellStart"/>
      <w:r w:rsidRPr="00CB35FB">
        <w:rPr>
          <w:color w:val="000000"/>
          <w:sz w:val="28"/>
          <w:szCs w:val="28"/>
        </w:rPr>
        <w:t>старовірів</w:t>
      </w:r>
      <w:proofErr w:type="spellEnd"/>
      <w:r w:rsidRPr="00CB35FB">
        <w:rPr>
          <w:color w:val="000000"/>
          <w:sz w:val="28"/>
          <w:szCs w:val="28"/>
        </w:rPr>
        <w:t xml:space="preserve">, </w:t>
      </w:r>
      <w:proofErr w:type="spellStart"/>
      <w:r w:rsidRPr="00CB35FB">
        <w:rPr>
          <w:color w:val="000000"/>
          <w:sz w:val="28"/>
          <w:szCs w:val="28"/>
        </w:rPr>
        <w:t>звичайно</w:t>
      </w:r>
      <w:proofErr w:type="spellEnd"/>
      <w:r w:rsidRPr="00CB35FB">
        <w:rPr>
          <w:color w:val="000000"/>
          <w:sz w:val="28"/>
          <w:szCs w:val="28"/>
        </w:rPr>
        <w:t xml:space="preserve"> ж не з </w:t>
      </w:r>
      <w:proofErr w:type="spellStart"/>
      <w:r w:rsidRPr="00CB35FB">
        <w:rPr>
          <w:color w:val="000000"/>
          <w:sz w:val="28"/>
          <w:szCs w:val="28"/>
        </w:rPr>
        <w:t>порожніми</w:t>
      </w:r>
      <w:proofErr w:type="spellEnd"/>
      <w:r w:rsidRPr="00CB35FB">
        <w:rPr>
          <w:color w:val="000000"/>
          <w:sz w:val="28"/>
          <w:szCs w:val="28"/>
        </w:rPr>
        <w:t xml:space="preserve"> руками, </w:t>
      </w:r>
      <w:proofErr w:type="spellStart"/>
      <w:r w:rsidRPr="00CB35FB">
        <w:rPr>
          <w:color w:val="000000"/>
          <w:sz w:val="28"/>
          <w:szCs w:val="28"/>
        </w:rPr>
        <w:t>потрібно</w:t>
      </w:r>
      <w:proofErr w:type="spellEnd"/>
      <w:r w:rsidRPr="00CB35FB">
        <w:rPr>
          <w:color w:val="000000"/>
          <w:sz w:val="28"/>
          <w:szCs w:val="28"/>
        </w:rPr>
        <w:t xml:space="preserve"> </w:t>
      </w:r>
      <w:proofErr w:type="spellStart"/>
      <w:r w:rsidRPr="00CB35FB">
        <w:rPr>
          <w:color w:val="000000"/>
          <w:sz w:val="28"/>
          <w:szCs w:val="28"/>
        </w:rPr>
        <w:t>ще</w:t>
      </w:r>
      <w:proofErr w:type="spellEnd"/>
      <w:r w:rsidRPr="00CB35FB">
        <w:rPr>
          <w:color w:val="000000"/>
          <w:sz w:val="28"/>
          <w:szCs w:val="28"/>
        </w:rPr>
        <w:t xml:space="preserve"> </w:t>
      </w:r>
      <w:proofErr w:type="spellStart"/>
      <w:r w:rsidRPr="00CB35FB">
        <w:rPr>
          <w:color w:val="000000"/>
          <w:sz w:val="28"/>
          <w:szCs w:val="28"/>
        </w:rPr>
        <w:t>відправитися</w:t>
      </w:r>
      <w:proofErr w:type="spellEnd"/>
      <w:r w:rsidRPr="00CB35FB">
        <w:rPr>
          <w:color w:val="000000"/>
          <w:sz w:val="28"/>
          <w:szCs w:val="28"/>
        </w:rPr>
        <w:t xml:space="preserve"> на </w:t>
      </w:r>
      <w:proofErr w:type="spellStart"/>
      <w:r w:rsidRPr="00CB35FB">
        <w:rPr>
          <w:color w:val="000000"/>
          <w:sz w:val="28"/>
          <w:szCs w:val="28"/>
        </w:rPr>
        <w:t>катері</w:t>
      </w:r>
      <w:proofErr w:type="spellEnd"/>
      <w:r w:rsidRPr="00CB35FB">
        <w:rPr>
          <w:color w:val="000000"/>
          <w:sz w:val="28"/>
          <w:szCs w:val="28"/>
        </w:rPr>
        <w:t xml:space="preserve"> до «0» </w:t>
      </w:r>
      <w:proofErr w:type="spellStart"/>
      <w:r w:rsidRPr="00CB35FB">
        <w:rPr>
          <w:color w:val="000000"/>
          <w:sz w:val="28"/>
          <w:szCs w:val="28"/>
        </w:rPr>
        <w:t>кілометру</w:t>
      </w:r>
      <w:proofErr w:type="spellEnd"/>
      <w:r w:rsidRPr="00CB35FB">
        <w:rPr>
          <w:color w:val="000000"/>
          <w:sz w:val="28"/>
          <w:szCs w:val="28"/>
        </w:rPr>
        <w:t>.</w:t>
      </w:r>
      <w:r w:rsidR="00AE322F">
        <w:rPr>
          <w:color w:val="000000"/>
          <w:sz w:val="28"/>
          <w:szCs w:val="28"/>
          <w:lang w:val="uk-UA"/>
        </w:rPr>
        <w:t xml:space="preserve"> </w:t>
      </w:r>
      <w:r w:rsidRPr="00CB35FB">
        <w:rPr>
          <w:color w:val="000000"/>
          <w:sz w:val="28"/>
          <w:szCs w:val="28"/>
        </w:rPr>
        <w:t xml:space="preserve">Дунай – </w:t>
      </w:r>
      <w:proofErr w:type="spellStart"/>
      <w:r w:rsidRPr="00CB35FB">
        <w:rPr>
          <w:color w:val="000000"/>
          <w:sz w:val="28"/>
          <w:szCs w:val="28"/>
        </w:rPr>
        <w:t>єдина</w:t>
      </w:r>
      <w:proofErr w:type="spellEnd"/>
      <w:r w:rsidRPr="00CB35FB">
        <w:rPr>
          <w:color w:val="000000"/>
          <w:sz w:val="28"/>
          <w:szCs w:val="28"/>
        </w:rPr>
        <w:t xml:space="preserve"> </w:t>
      </w:r>
      <w:proofErr w:type="spellStart"/>
      <w:r w:rsidRPr="00CB35FB">
        <w:rPr>
          <w:color w:val="000000"/>
          <w:sz w:val="28"/>
          <w:szCs w:val="28"/>
        </w:rPr>
        <w:t>річка</w:t>
      </w:r>
      <w:proofErr w:type="spellEnd"/>
      <w:r w:rsidRPr="00CB35FB">
        <w:rPr>
          <w:color w:val="000000"/>
          <w:sz w:val="28"/>
          <w:szCs w:val="28"/>
        </w:rPr>
        <w:t xml:space="preserve"> </w:t>
      </w:r>
      <w:proofErr w:type="spellStart"/>
      <w:r w:rsidRPr="00CB35FB">
        <w:rPr>
          <w:color w:val="000000"/>
          <w:sz w:val="28"/>
          <w:szCs w:val="28"/>
        </w:rPr>
        <w:t>Європи</w:t>
      </w:r>
      <w:proofErr w:type="spellEnd"/>
      <w:r w:rsidRPr="00CB35FB">
        <w:rPr>
          <w:color w:val="000000"/>
          <w:sz w:val="28"/>
          <w:szCs w:val="28"/>
        </w:rPr>
        <w:t xml:space="preserve">, </w:t>
      </w:r>
      <w:proofErr w:type="spellStart"/>
      <w:r w:rsidRPr="00CB35FB">
        <w:rPr>
          <w:color w:val="000000"/>
          <w:sz w:val="28"/>
          <w:szCs w:val="28"/>
        </w:rPr>
        <w:t>вимір</w:t>
      </w:r>
      <w:proofErr w:type="spellEnd"/>
      <w:r w:rsidRPr="00CB35FB">
        <w:rPr>
          <w:color w:val="000000"/>
          <w:sz w:val="28"/>
          <w:szCs w:val="28"/>
        </w:rPr>
        <w:t xml:space="preserve"> </w:t>
      </w:r>
      <w:proofErr w:type="spellStart"/>
      <w:r w:rsidRPr="00CB35FB">
        <w:rPr>
          <w:color w:val="000000"/>
          <w:sz w:val="28"/>
          <w:szCs w:val="28"/>
        </w:rPr>
        <w:t>якої</w:t>
      </w:r>
      <w:proofErr w:type="spellEnd"/>
      <w:r w:rsidRPr="00CB35FB">
        <w:rPr>
          <w:color w:val="000000"/>
          <w:sz w:val="28"/>
          <w:szCs w:val="28"/>
        </w:rPr>
        <w:t xml:space="preserve"> </w:t>
      </w:r>
      <w:proofErr w:type="spellStart"/>
      <w:r w:rsidRPr="00CB35FB">
        <w:rPr>
          <w:color w:val="000000"/>
          <w:sz w:val="28"/>
          <w:szCs w:val="28"/>
        </w:rPr>
        <w:t>ведеться</w:t>
      </w:r>
      <w:proofErr w:type="spellEnd"/>
      <w:r w:rsidRPr="00CB35FB">
        <w:rPr>
          <w:color w:val="000000"/>
          <w:sz w:val="28"/>
          <w:szCs w:val="28"/>
        </w:rPr>
        <w:t xml:space="preserve"> в </w:t>
      </w:r>
      <w:proofErr w:type="spellStart"/>
      <w:r w:rsidRPr="00CB35FB">
        <w:rPr>
          <w:color w:val="000000"/>
          <w:sz w:val="28"/>
          <w:szCs w:val="28"/>
        </w:rPr>
        <w:t>зворотному</w:t>
      </w:r>
      <w:proofErr w:type="spellEnd"/>
      <w:r w:rsidRPr="00CB35FB">
        <w:rPr>
          <w:color w:val="000000"/>
          <w:sz w:val="28"/>
          <w:szCs w:val="28"/>
        </w:rPr>
        <w:t xml:space="preserve"> </w:t>
      </w:r>
      <w:proofErr w:type="spellStart"/>
      <w:r w:rsidRPr="00CB35FB">
        <w:rPr>
          <w:color w:val="000000"/>
          <w:sz w:val="28"/>
          <w:szCs w:val="28"/>
        </w:rPr>
        <w:t>напрямку</w:t>
      </w:r>
      <w:proofErr w:type="spellEnd"/>
      <w:r w:rsidRPr="00CB35FB">
        <w:rPr>
          <w:color w:val="000000"/>
          <w:sz w:val="28"/>
          <w:szCs w:val="28"/>
        </w:rPr>
        <w:t xml:space="preserve">: не за </w:t>
      </w:r>
      <w:proofErr w:type="spellStart"/>
      <w:r w:rsidRPr="00CB35FB">
        <w:rPr>
          <w:color w:val="000000"/>
          <w:sz w:val="28"/>
          <w:szCs w:val="28"/>
        </w:rPr>
        <w:t>течією</w:t>
      </w:r>
      <w:proofErr w:type="spellEnd"/>
      <w:r w:rsidRPr="00CB35FB">
        <w:rPr>
          <w:color w:val="000000"/>
          <w:sz w:val="28"/>
          <w:szCs w:val="28"/>
        </w:rPr>
        <w:t xml:space="preserve">, а </w:t>
      </w:r>
      <w:proofErr w:type="spellStart"/>
      <w:r w:rsidRPr="00CB35FB">
        <w:rPr>
          <w:color w:val="000000"/>
          <w:sz w:val="28"/>
          <w:szCs w:val="28"/>
        </w:rPr>
        <w:t>проти</w:t>
      </w:r>
      <w:proofErr w:type="spellEnd"/>
      <w:r w:rsidRPr="00CB35FB">
        <w:rPr>
          <w:color w:val="000000"/>
          <w:sz w:val="28"/>
          <w:szCs w:val="28"/>
        </w:rPr>
        <w:t xml:space="preserve"> </w:t>
      </w:r>
      <w:proofErr w:type="spellStart"/>
      <w:r w:rsidRPr="00CB35FB">
        <w:rPr>
          <w:color w:val="000000"/>
          <w:sz w:val="28"/>
          <w:szCs w:val="28"/>
        </w:rPr>
        <w:t>нього</w:t>
      </w:r>
      <w:proofErr w:type="spellEnd"/>
      <w:r w:rsidRPr="00CB35FB">
        <w:rPr>
          <w:color w:val="000000"/>
          <w:sz w:val="28"/>
          <w:szCs w:val="28"/>
        </w:rPr>
        <w:t>.</w:t>
      </w:r>
    </w:p>
    <w:p w14:paraId="3A9C50D8" w14:textId="77777777" w:rsidR="00CB35FB" w:rsidRPr="00AE322F" w:rsidRDefault="00AE322F" w:rsidP="00AE322F">
      <w:pPr>
        <w:pStyle w:val="a3"/>
        <w:spacing w:before="0" w:beforeAutospacing="0" w:after="160" w:afterAutospacing="0"/>
        <w:ind w:firstLine="709"/>
        <w:jc w:val="both"/>
        <w:rPr>
          <w:i/>
          <w:sz w:val="28"/>
          <w:szCs w:val="28"/>
        </w:rPr>
      </w:pPr>
      <w:r>
        <w:rPr>
          <w:sz w:val="28"/>
          <w:szCs w:val="28"/>
          <w:lang w:val="uk-UA"/>
        </w:rPr>
        <w:t>4. </w:t>
      </w:r>
      <w:proofErr w:type="spellStart"/>
      <w:r w:rsidR="00CB35FB" w:rsidRPr="00CB35FB">
        <w:rPr>
          <w:b/>
          <w:bCs/>
          <w:color w:val="000000"/>
          <w:sz w:val="28"/>
          <w:szCs w:val="28"/>
        </w:rPr>
        <w:t>Актівський</w:t>
      </w:r>
      <w:proofErr w:type="spellEnd"/>
      <w:r w:rsidR="00CB35FB" w:rsidRPr="00CB35FB">
        <w:rPr>
          <w:b/>
          <w:bCs/>
          <w:color w:val="000000"/>
          <w:sz w:val="28"/>
          <w:szCs w:val="28"/>
        </w:rPr>
        <w:t xml:space="preserve"> </w:t>
      </w:r>
      <w:proofErr w:type="spellStart"/>
      <w:r w:rsidR="00CB35FB" w:rsidRPr="00CB35FB">
        <w:rPr>
          <w:b/>
          <w:bCs/>
          <w:color w:val="000000"/>
          <w:sz w:val="28"/>
          <w:szCs w:val="28"/>
        </w:rPr>
        <w:t>каньйон</w:t>
      </w:r>
      <w:proofErr w:type="spellEnd"/>
      <w:r w:rsidR="00CB35FB" w:rsidRPr="00CB35FB">
        <w:rPr>
          <w:b/>
          <w:bCs/>
          <w:color w:val="000000"/>
          <w:sz w:val="28"/>
          <w:szCs w:val="28"/>
        </w:rPr>
        <w:t xml:space="preserve"> - </w:t>
      </w:r>
      <w:proofErr w:type="spellStart"/>
      <w:r w:rsidR="00CB35FB" w:rsidRPr="00AE322F">
        <w:rPr>
          <w:i/>
          <w:color w:val="000000"/>
          <w:sz w:val="28"/>
          <w:szCs w:val="28"/>
        </w:rPr>
        <w:t>Миколаївська</w:t>
      </w:r>
      <w:proofErr w:type="spellEnd"/>
      <w:r w:rsidR="00CB35FB" w:rsidRPr="00AE322F">
        <w:rPr>
          <w:i/>
          <w:color w:val="000000"/>
          <w:sz w:val="28"/>
          <w:szCs w:val="28"/>
        </w:rPr>
        <w:t xml:space="preserve"> область</w:t>
      </w:r>
    </w:p>
    <w:p w14:paraId="19D633B5" w14:textId="77777777" w:rsidR="00CB35FB" w:rsidRPr="00CB35FB" w:rsidRDefault="00CB35FB" w:rsidP="00CB35FB">
      <w:pPr>
        <w:pStyle w:val="a3"/>
        <w:spacing w:before="0" w:beforeAutospacing="0" w:after="160" w:afterAutospacing="0"/>
        <w:ind w:firstLine="709"/>
        <w:jc w:val="both"/>
        <w:rPr>
          <w:sz w:val="28"/>
          <w:szCs w:val="28"/>
        </w:rPr>
      </w:pPr>
      <w:proofErr w:type="spellStart"/>
      <w:r w:rsidRPr="00CB35FB">
        <w:rPr>
          <w:color w:val="000000"/>
          <w:sz w:val="28"/>
          <w:szCs w:val="28"/>
        </w:rPr>
        <w:t>Актівський</w:t>
      </w:r>
      <w:proofErr w:type="spellEnd"/>
      <w:r w:rsidRPr="00CB35FB">
        <w:rPr>
          <w:color w:val="000000"/>
          <w:sz w:val="28"/>
          <w:szCs w:val="28"/>
        </w:rPr>
        <w:t xml:space="preserve"> </w:t>
      </w:r>
      <w:proofErr w:type="spellStart"/>
      <w:r w:rsidRPr="00CB35FB">
        <w:rPr>
          <w:color w:val="000000"/>
          <w:sz w:val="28"/>
          <w:szCs w:val="28"/>
        </w:rPr>
        <w:t>каньйон</w:t>
      </w:r>
      <w:proofErr w:type="spellEnd"/>
      <w:r w:rsidRPr="00CB35FB">
        <w:rPr>
          <w:color w:val="000000"/>
          <w:sz w:val="28"/>
          <w:szCs w:val="28"/>
        </w:rPr>
        <w:t xml:space="preserve"> — </w:t>
      </w:r>
      <w:proofErr w:type="spellStart"/>
      <w:r w:rsidRPr="00CB35FB">
        <w:rPr>
          <w:color w:val="000000"/>
          <w:sz w:val="28"/>
          <w:szCs w:val="28"/>
        </w:rPr>
        <w:t>природний</w:t>
      </w:r>
      <w:proofErr w:type="spellEnd"/>
      <w:r w:rsidRPr="00CB35FB">
        <w:rPr>
          <w:color w:val="000000"/>
          <w:sz w:val="28"/>
          <w:szCs w:val="28"/>
        </w:rPr>
        <w:t xml:space="preserve"> комплекс з </w:t>
      </w:r>
      <w:proofErr w:type="spellStart"/>
      <w:r w:rsidRPr="00CB35FB">
        <w:rPr>
          <w:color w:val="000000"/>
          <w:sz w:val="28"/>
          <w:szCs w:val="28"/>
        </w:rPr>
        <w:t>гранітних</w:t>
      </w:r>
      <w:proofErr w:type="spellEnd"/>
      <w:r w:rsidRPr="00CB35FB">
        <w:rPr>
          <w:color w:val="000000"/>
          <w:sz w:val="28"/>
          <w:szCs w:val="28"/>
        </w:rPr>
        <w:t xml:space="preserve"> </w:t>
      </w:r>
      <w:proofErr w:type="spellStart"/>
      <w:r w:rsidRPr="00CB35FB">
        <w:rPr>
          <w:color w:val="000000"/>
          <w:sz w:val="28"/>
          <w:szCs w:val="28"/>
        </w:rPr>
        <w:t>скель</w:t>
      </w:r>
      <w:proofErr w:type="spellEnd"/>
      <w:r w:rsidRPr="00CB35FB">
        <w:rPr>
          <w:color w:val="000000"/>
          <w:sz w:val="28"/>
          <w:szCs w:val="28"/>
        </w:rPr>
        <w:t xml:space="preserve"> та </w:t>
      </w:r>
      <w:proofErr w:type="spellStart"/>
      <w:r w:rsidRPr="00CB35FB">
        <w:rPr>
          <w:color w:val="000000"/>
          <w:sz w:val="28"/>
          <w:szCs w:val="28"/>
        </w:rPr>
        <w:t>валунів</w:t>
      </w:r>
      <w:proofErr w:type="spellEnd"/>
      <w:r w:rsidRPr="00CB35FB">
        <w:rPr>
          <w:color w:val="000000"/>
          <w:sz w:val="28"/>
          <w:szCs w:val="28"/>
        </w:rPr>
        <w:t xml:space="preserve"> </w:t>
      </w:r>
      <w:proofErr w:type="spellStart"/>
      <w:r w:rsidRPr="00CB35FB">
        <w:rPr>
          <w:color w:val="000000"/>
          <w:sz w:val="28"/>
          <w:szCs w:val="28"/>
        </w:rPr>
        <w:t>площею</w:t>
      </w:r>
      <w:proofErr w:type="spellEnd"/>
      <w:r w:rsidRPr="00CB35FB">
        <w:rPr>
          <w:color w:val="000000"/>
          <w:sz w:val="28"/>
          <w:szCs w:val="28"/>
        </w:rPr>
        <w:t xml:space="preserve"> 250 </w:t>
      </w:r>
      <w:proofErr w:type="spellStart"/>
      <w:r w:rsidRPr="00CB35FB">
        <w:rPr>
          <w:color w:val="000000"/>
          <w:sz w:val="28"/>
          <w:szCs w:val="28"/>
        </w:rPr>
        <w:t>гектарів</w:t>
      </w:r>
      <w:proofErr w:type="spellEnd"/>
      <w:r w:rsidRPr="00CB35FB">
        <w:rPr>
          <w:color w:val="000000"/>
          <w:sz w:val="28"/>
          <w:szCs w:val="28"/>
        </w:rPr>
        <w:t xml:space="preserve">, </w:t>
      </w:r>
      <w:proofErr w:type="spellStart"/>
      <w:r w:rsidRPr="00CB35FB">
        <w:rPr>
          <w:color w:val="000000"/>
          <w:sz w:val="28"/>
          <w:szCs w:val="28"/>
        </w:rPr>
        <w:t>частина</w:t>
      </w:r>
      <w:proofErr w:type="spellEnd"/>
      <w:r w:rsidRPr="00CB35FB">
        <w:rPr>
          <w:color w:val="000000"/>
          <w:sz w:val="28"/>
          <w:szCs w:val="28"/>
        </w:rPr>
        <w:t xml:space="preserve"> </w:t>
      </w:r>
      <w:proofErr w:type="spellStart"/>
      <w:r w:rsidRPr="00CB35FB">
        <w:rPr>
          <w:color w:val="000000"/>
          <w:sz w:val="28"/>
          <w:szCs w:val="28"/>
        </w:rPr>
        <w:t>національного</w:t>
      </w:r>
      <w:proofErr w:type="spellEnd"/>
      <w:r w:rsidRPr="00CB35FB">
        <w:rPr>
          <w:color w:val="000000"/>
          <w:sz w:val="28"/>
          <w:szCs w:val="28"/>
        </w:rPr>
        <w:t xml:space="preserve"> парку «</w:t>
      </w:r>
      <w:proofErr w:type="spellStart"/>
      <w:r w:rsidRPr="00CB35FB">
        <w:rPr>
          <w:color w:val="000000"/>
          <w:sz w:val="28"/>
          <w:szCs w:val="28"/>
        </w:rPr>
        <w:t>Бузький</w:t>
      </w:r>
      <w:proofErr w:type="spellEnd"/>
      <w:r w:rsidRPr="00CB35FB">
        <w:rPr>
          <w:color w:val="000000"/>
          <w:sz w:val="28"/>
          <w:szCs w:val="28"/>
        </w:rPr>
        <w:t xml:space="preserve"> Гард» та </w:t>
      </w:r>
      <w:proofErr w:type="spellStart"/>
      <w:r w:rsidRPr="00CB35FB">
        <w:rPr>
          <w:color w:val="000000"/>
          <w:sz w:val="28"/>
          <w:szCs w:val="28"/>
        </w:rPr>
        <w:t>зовсім</w:t>
      </w:r>
      <w:proofErr w:type="spellEnd"/>
      <w:r w:rsidRPr="00CB35FB">
        <w:rPr>
          <w:color w:val="000000"/>
          <w:sz w:val="28"/>
          <w:szCs w:val="28"/>
        </w:rPr>
        <w:t xml:space="preserve"> </w:t>
      </w:r>
      <w:proofErr w:type="spellStart"/>
      <w:r w:rsidRPr="00CB35FB">
        <w:rPr>
          <w:color w:val="000000"/>
          <w:sz w:val="28"/>
          <w:szCs w:val="28"/>
        </w:rPr>
        <w:t>нетипова</w:t>
      </w:r>
      <w:proofErr w:type="spellEnd"/>
      <w:r w:rsidRPr="00CB35FB">
        <w:rPr>
          <w:color w:val="000000"/>
          <w:sz w:val="28"/>
          <w:szCs w:val="28"/>
        </w:rPr>
        <w:t xml:space="preserve"> </w:t>
      </w:r>
      <w:proofErr w:type="spellStart"/>
      <w:r w:rsidRPr="00CB35FB">
        <w:rPr>
          <w:color w:val="000000"/>
          <w:sz w:val="28"/>
          <w:szCs w:val="28"/>
        </w:rPr>
        <w:t>природна</w:t>
      </w:r>
      <w:proofErr w:type="spellEnd"/>
      <w:r w:rsidRPr="00CB35FB">
        <w:rPr>
          <w:color w:val="000000"/>
          <w:sz w:val="28"/>
          <w:szCs w:val="28"/>
        </w:rPr>
        <w:t xml:space="preserve"> зона для </w:t>
      </w:r>
      <w:proofErr w:type="spellStart"/>
      <w:r w:rsidRPr="00CB35FB">
        <w:rPr>
          <w:color w:val="000000"/>
          <w:sz w:val="28"/>
          <w:szCs w:val="28"/>
        </w:rPr>
        <w:t>українського</w:t>
      </w:r>
      <w:proofErr w:type="spellEnd"/>
      <w:r w:rsidRPr="00CB35FB">
        <w:rPr>
          <w:color w:val="000000"/>
          <w:sz w:val="28"/>
          <w:szCs w:val="28"/>
        </w:rPr>
        <w:t xml:space="preserve"> степу. </w:t>
      </w:r>
      <w:proofErr w:type="spellStart"/>
      <w:r w:rsidRPr="00CB35FB">
        <w:rPr>
          <w:color w:val="000000"/>
          <w:sz w:val="28"/>
          <w:szCs w:val="28"/>
        </w:rPr>
        <w:t>Це</w:t>
      </w:r>
      <w:proofErr w:type="spellEnd"/>
      <w:r w:rsidRPr="00CB35FB">
        <w:rPr>
          <w:color w:val="000000"/>
          <w:sz w:val="28"/>
          <w:szCs w:val="28"/>
        </w:rPr>
        <w:t xml:space="preserve"> </w:t>
      </w:r>
      <w:proofErr w:type="spellStart"/>
      <w:r w:rsidRPr="00CB35FB">
        <w:rPr>
          <w:color w:val="000000"/>
          <w:sz w:val="28"/>
          <w:szCs w:val="28"/>
        </w:rPr>
        <w:t>місце</w:t>
      </w:r>
      <w:proofErr w:type="spellEnd"/>
      <w:r w:rsidRPr="00CB35FB">
        <w:rPr>
          <w:color w:val="000000"/>
          <w:sz w:val="28"/>
          <w:szCs w:val="28"/>
        </w:rPr>
        <w:t xml:space="preserve"> </w:t>
      </w:r>
      <w:proofErr w:type="spellStart"/>
      <w:r w:rsidRPr="00CB35FB">
        <w:rPr>
          <w:color w:val="000000"/>
          <w:sz w:val="28"/>
          <w:szCs w:val="28"/>
        </w:rPr>
        <w:t>називають</w:t>
      </w:r>
      <w:proofErr w:type="spellEnd"/>
      <w:r w:rsidRPr="00CB35FB">
        <w:rPr>
          <w:color w:val="000000"/>
          <w:sz w:val="28"/>
          <w:szCs w:val="28"/>
        </w:rPr>
        <w:t xml:space="preserve"> </w:t>
      </w:r>
      <w:proofErr w:type="spellStart"/>
      <w:r w:rsidRPr="00CB35FB">
        <w:rPr>
          <w:color w:val="000000"/>
          <w:sz w:val="28"/>
          <w:szCs w:val="28"/>
        </w:rPr>
        <w:t>українським</w:t>
      </w:r>
      <w:proofErr w:type="spellEnd"/>
      <w:r w:rsidRPr="00CB35FB">
        <w:rPr>
          <w:color w:val="000000"/>
          <w:sz w:val="28"/>
          <w:szCs w:val="28"/>
        </w:rPr>
        <w:t xml:space="preserve"> Гранд-</w:t>
      </w:r>
      <w:proofErr w:type="spellStart"/>
      <w:r w:rsidRPr="00CB35FB">
        <w:rPr>
          <w:color w:val="000000"/>
          <w:sz w:val="28"/>
          <w:szCs w:val="28"/>
        </w:rPr>
        <w:t>Каньйоном</w:t>
      </w:r>
      <w:proofErr w:type="spellEnd"/>
      <w:r w:rsidRPr="00CB35FB">
        <w:rPr>
          <w:color w:val="000000"/>
          <w:sz w:val="28"/>
          <w:szCs w:val="28"/>
        </w:rPr>
        <w:t xml:space="preserve">, </w:t>
      </w:r>
      <w:proofErr w:type="spellStart"/>
      <w:r w:rsidRPr="00CB35FB">
        <w:rPr>
          <w:color w:val="000000"/>
          <w:sz w:val="28"/>
          <w:szCs w:val="28"/>
        </w:rPr>
        <w:t>пейзажі</w:t>
      </w:r>
      <w:proofErr w:type="spellEnd"/>
      <w:r w:rsidRPr="00CB35FB">
        <w:rPr>
          <w:color w:val="000000"/>
          <w:sz w:val="28"/>
          <w:szCs w:val="28"/>
        </w:rPr>
        <w:t xml:space="preserve"> тут </w:t>
      </w:r>
      <w:proofErr w:type="spellStart"/>
      <w:r w:rsidRPr="00CB35FB">
        <w:rPr>
          <w:color w:val="000000"/>
          <w:sz w:val="28"/>
          <w:szCs w:val="28"/>
        </w:rPr>
        <w:t>гарні</w:t>
      </w:r>
      <w:proofErr w:type="spellEnd"/>
      <w:r w:rsidRPr="00CB35FB">
        <w:rPr>
          <w:color w:val="000000"/>
          <w:sz w:val="28"/>
          <w:szCs w:val="28"/>
        </w:rPr>
        <w:t xml:space="preserve"> і </w:t>
      </w:r>
      <w:proofErr w:type="spellStart"/>
      <w:r w:rsidRPr="00CB35FB">
        <w:rPr>
          <w:color w:val="000000"/>
          <w:sz w:val="28"/>
          <w:szCs w:val="28"/>
        </w:rPr>
        <w:t>незвичайні</w:t>
      </w:r>
      <w:proofErr w:type="spellEnd"/>
      <w:r w:rsidRPr="00CB35FB">
        <w:rPr>
          <w:color w:val="000000"/>
          <w:sz w:val="28"/>
          <w:szCs w:val="28"/>
        </w:rPr>
        <w:t xml:space="preserve">: </w:t>
      </w:r>
      <w:proofErr w:type="spellStart"/>
      <w:r w:rsidRPr="00CB35FB">
        <w:rPr>
          <w:color w:val="000000"/>
          <w:sz w:val="28"/>
          <w:szCs w:val="28"/>
        </w:rPr>
        <w:t>річка</w:t>
      </w:r>
      <w:proofErr w:type="spellEnd"/>
      <w:r w:rsidRPr="00CB35FB">
        <w:rPr>
          <w:color w:val="000000"/>
          <w:sz w:val="28"/>
          <w:szCs w:val="28"/>
        </w:rPr>
        <w:t xml:space="preserve"> з </w:t>
      </w:r>
      <w:proofErr w:type="spellStart"/>
      <w:r w:rsidRPr="00CB35FB">
        <w:rPr>
          <w:color w:val="000000"/>
          <w:sz w:val="28"/>
          <w:szCs w:val="28"/>
        </w:rPr>
        <w:lastRenderedPageBreak/>
        <w:t>містичною</w:t>
      </w:r>
      <w:proofErr w:type="spellEnd"/>
      <w:r w:rsidRPr="00CB35FB">
        <w:rPr>
          <w:color w:val="000000"/>
          <w:sz w:val="28"/>
          <w:szCs w:val="28"/>
        </w:rPr>
        <w:t xml:space="preserve"> </w:t>
      </w:r>
      <w:proofErr w:type="spellStart"/>
      <w:r w:rsidRPr="00CB35FB">
        <w:rPr>
          <w:color w:val="000000"/>
          <w:sz w:val="28"/>
          <w:szCs w:val="28"/>
        </w:rPr>
        <w:t>назвою</w:t>
      </w:r>
      <w:proofErr w:type="spellEnd"/>
      <w:r w:rsidRPr="00CB35FB">
        <w:rPr>
          <w:color w:val="000000"/>
          <w:sz w:val="28"/>
          <w:szCs w:val="28"/>
        </w:rPr>
        <w:t xml:space="preserve"> </w:t>
      </w:r>
      <w:proofErr w:type="spellStart"/>
      <w:r w:rsidRPr="00CB35FB">
        <w:rPr>
          <w:color w:val="000000"/>
          <w:sz w:val="28"/>
          <w:szCs w:val="28"/>
        </w:rPr>
        <w:t>Мертвовод</w:t>
      </w:r>
      <w:proofErr w:type="spellEnd"/>
      <w:r w:rsidRPr="00CB35FB">
        <w:rPr>
          <w:color w:val="000000"/>
          <w:sz w:val="28"/>
          <w:szCs w:val="28"/>
        </w:rPr>
        <w:t xml:space="preserve"> </w:t>
      </w:r>
      <w:proofErr w:type="spellStart"/>
      <w:r w:rsidRPr="00CB35FB">
        <w:rPr>
          <w:color w:val="000000"/>
          <w:sz w:val="28"/>
          <w:szCs w:val="28"/>
        </w:rPr>
        <w:t>протікає</w:t>
      </w:r>
      <w:proofErr w:type="spellEnd"/>
      <w:r w:rsidRPr="00CB35FB">
        <w:rPr>
          <w:color w:val="000000"/>
          <w:sz w:val="28"/>
          <w:szCs w:val="28"/>
        </w:rPr>
        <w:t xml:space="preserve"> </w:t>
      </w:r>
      <w:proofErr w:type="spellStart"/>
      <w:r w:rsidRPr="00CB35FB">
        <w:rPr>
          <w:color w:val="000000"/>
          <w:sz w:val="28"/>
          <w:szCs w:val="28"/>
        </w:rPr>
        <w:t>серед</w:t>
      </w:r>
      <w:proofErr w:type="spellEnd"/>
      <w:r w:rsidRPr="00CB35FB">
        <w:rPr>
          <w:color w:val="000000"/>
          <w:sz w:val="28"/>
          <w:szCs w:val="28"/>
        </w:rPr>
        <w:t xml:space="preserve"> </w:t>
      </w:r>
      <w:proofErr w:type="spellStart"/>
      <w:r w:rsidRPr="00CB35FB">
        <w:rPr>
          <w:color w:val="000000"/>
          <w:sz w:val="28"/>
          <w:szCs w:val="28"/>
        </w:rPr>
        <w:t>вузьких</w:t>
      </w:r>
      <w:proofErr w:type="spellEnd"/>
      <w:r w:rsidRPr="00CB35FB">
        <w:rPr>
          <w:color w:val="000000"/>
          <w:sz w:val="28"/>
          <w:szCs w:val="28"/>
        </w:rPr>
        <w:t xml:space="preserve"> </w:t>
      </w:r>
      <w:proofErr w:type="spellStart"/>
      <w:r w:rsidRPr="00CB35FB">
        <w:rPr>
          <w:color w:val="000000"/>
          <w:sz w:val="28"/>
          <w:szCs w:val="28"/>
        </w:rPr>
        <w:t>ущелин</w:t>
      </w:r>
      <w:proofErr w:type="spellEnd"/>
      <w:r w:rsidRPr="00CB35FB">
        <w:rPr>
          <w:color w:val="000000"/>
          <w:sz w:val="28"/>
          <w:szCs w:val="28"/>
        </w:rPr>
        <w:t xml:space="preserve"> та </w:t>
      </w:r>
      <w:proofErr w:type="spellStart"/>
      <w:r w:rsidRPr="00CB35FB">
        <w:rPr>
          <w:color w:val="000000"/>
          <w:sz w:val="28"/>
          <w:szCs w:val="28"/>
        </w:rPr>
        <w:t>скель</w:t>
      </w:r>
      <w:proofErr w:type="spellEnd"/>
      <w:r w:rsidRPr="00CB35FB">
        <w:rPr>
          <w:color w:val="000000"/>
          <w:sz w:val="28"/>
          <w:szCs w:val="28"/>
        </w:rPr>
        <w:t xml:space="preserve">, </w:t>
      </w:r>
      <w:proofErr w:type="spellStart"/>
      <w:r w:rsidRPr="00CB35FB">
        <w:rPr>
          <w:color w:val="000000"/>
          <w:sz w:val="28"/>
          <w:szCs w:val="28"/>
        </w:rPr>
        <w:t>висота</w:t>
      </w:r>
      <w:proofErr w:type="spellEnd"/>
      <w:r w:rsidRPr="00CB35FB">
        <w:rPr>
          <w:color w:val="000000"/>
          <w:sz w:val="28"/>
          <w:szCs w:val="28"/>
        </w:rPr>
        <w:t xml:space="preserve"> </w:t>
      </w:r>
      <w:proofErr w:type="spellStart"/>
      <w:r w:rsidRPr="00CB35FB">
        <w:rPr>
          <w:color w:val="000000"/>
          <w:sz w:val="28"/>
          <w:szCs w:val="28"/>
        </w:rPr>
        <w:t>яких</w:t>
      </w:r>
      <w:proofErr w:type="spellEnd"/>
      <w:r w:rsidRPr="00CB35FB">
        <w:rPr>
          <w:color w:val="000000"/>
          <w:sz w:val="28"/>
          <w:szCs w:val="28"/>
        </w:rPr>
        <w:t xml:space="preserve"> </w:t>
      </w:r>
      <w:proofErr w:type="spellStart"/>
      <w:r w:rsidRPr="00CB35FB">
        <w:rPr>
          <w:color w:val="000000"/>
          <w:sz w:val="28"/>
          <w:szCs w:val="28"/>
        </w:rPr>
        <w:t>місцями</w:t>
      </w:r>
      <w:proofErr w:type="spellEnd"/>
      <w:r w:rsidRPr="00CB35FB">
        <w:rPr>
          <w:color w:val="000000"/>
          <w:sz w:val="28"/>
          <w:szCs w:val="28"/>
        </w:rPr>
        <w:t xml:space="preserve"> </w:t>
      </w:r>
      <w:proofErr w:type="spellStart"/>
      <w:r w:rsidRPr="00CB35FB">
        <w:rPr>
          <w:color w:val="000000"/>
          <w:sz w:val="28"/>
          <w:szCs w:val="28"/>
        </w:rPr>
        <w:t>досягає</w:t>
      </w:r>
      <w:proofErr w:type="spellEnd"/>
      <w:r w:rsidRPr="00CB35FB">
        <w:rPr>
          <w:color w:val="000000"/>
          <w:sz w:val="28"/>
          <w:szCs w:val="28"/>
        </w:rPr>
        <w:t xml:space="preserve"> 50 </w:t>
      </w:r>
      <w:proofErr w:type="spellStart"/>
      <w:r w:rsidRPr="00CB35FB">
        <w:rPr>
          <w:color w:val="000000"/>
          <w:sz w:val="28"/>
          <w:szCs w:val="28"/>
        </w:rPr>
        <w:t>метрів</w:t>
      </w:r>
      <w:proofErr w:type="spellEnd"/>
      <w:r w:rsidRPr="00CB35FB">
        <w:rPr>
          <w:color w:val="000000"/>
          <w:sz w:val="28"/>
          <w:szCs w:val="28"/>
        </w:rPr>
        <w:t xml:space="preserve"> (як </w:t>
      </w:r>
      <w:proofErr w:type="spellStart"/>
      <w:r w:rsidRPr="00CB35FB">
        <w:rPr>
          <w:color w:val="000000"/>
          <w:sz w:val="28"/>
          <w:szCs w:val="28"/>
        </w:rPr>
        <w:t>двадцятиповерховий</w:t>
      </w:r>
      <w:proofErr w:type="spellEnd"/>
      <w:r w:rsidRPr="00CB35FB">
        <w:rPr>
          <w:color w:val="000000"/>
          <w:sz w:val="28"/>
          <w:szCs w:val="28"/>
        </w:rPr>
        <w:t xml:space="preserve"> </w:t>
      </w:r>
      <w:proofErr w:type="spellStart"/>
      <w:r w:rsidRPr="00CB35FB">
        <w:rPr>
          <w:color w:val="000000"/>
          <w:sz w:val="28"/>
          <w:szCs w:val="28"/>
        </w:rPr>
        <w:t>будинок</w:t>
      </w:r>
      <w:proofErr w:type="spellEnd"/>
      <w:r w:rsidRPr="00CB35FB">
        <w:rPr>
          <w:color w:val="000000"/>
          <w:sz w:val="28"/>
          <w:szCs w:val="28"/>
        </w:rPr>
        <w:t>).</w:t>
      </w:r>
    </w:p>
    <w:p w14:paraId="498A53EF" w14:textId="77777777" w:rsidR="00CB35FB" w:rsidRPr="00CB35FB" w:rsidRDefault="00CB35FB" w:rsidP="00CB35FB">
      <w:pPr>
        <w:pStyle w:val="a3"/>
        <w:spacing w:before="0" w:beforeAutospacing="0" w:after="160" w:afterAutospacing="0"/>
        <w:ind w:firstLine="709"/>
        <w:jc w:val="both"/>
        <w:rPr>
          <w:sz w:val="28"/>
          <w:szCs w:val="28"/>
        </w:rPr>
      </w:pPr>
      <w:proofErr w:type="spellStart"/>
      <w:r w:rsidRPr="00CB35FB">
        <w:rPr>
          <w:color w:val="000000"/>
          <w:sz w:val="28"/>
          <w:szCs w:val="28"/>
        </w:rPr>
        <w:t>Історія</w:t>
      </w:r>
      <w:proofErr w:type="spellEnd"/>
      <w:r w:rsidRPr="00CB35FB">
        <w:rPr>
          <w:color w:val="000000"/>
          <w:sz w:val="28"/>
          <w:szCs w:val="28"/>
        </w:rPr>
        <w:t xml:space="preserve"> </w:t>
      </w:r>
      <w:proofErr w:type="spellStart"/>
      <w:r w:rsidRPr="00CB35FB">
        <w:rPr>
          <w:color w:val="000000"/>
          <w:sz w:val="28"/>
          <w:szCs w:val="28"/>
        </w:rPr>
        <w:t>каньйону</w:t>
      </w:r>
      <w:proofErr w:type="spellEnd"/>
      <w:r w:rsidRPr="00CB35FB">
        <w:rPr>
          <w:color w:val="000000"/>
          <w:sz w:val="28"/>
          <w:szCs w:val="28"/>
        </w:rPr>
        <w:t xml:space="preserve"> </w:t>
      </w:r>
      <w:proofErr w:type="spellStart"/>
      <w:r w:rsidRPr="00CB35FB">
        <w:rPr>
          <w:color w:val="000000"/>
          <w:sz w:val="28"/>
          <w:szCs w:val="28"/>
        </w:rPr>
        <w:t>овіяна</w:t>
      </w:r>
      <w:proofErr w:type="spellEnd"/>
      <w:r w:rsidRPr="00CB35FB">
        <w:rPr>
          <w:color w:val="000000"/>
          <w:sz w:val="28"/>
          <w:szCs w:val="28"/>
        </w:rPr>
        <w:t xml:space="preserve"> легендами: </w:t>
      </w:r>
      <w:proofErr w:type="spellStart"/>
      <w:r w:rsidRPr="00CB35FB">
        <w:rPr>
          <w:color w:val="000000"/>
          <w:sz w:val="28"/>
          <w:szCs w:val="28"/>
        </w:rPr>
        <w:t>начебто</w:t>
      </w:r>
      <w:proofErr w:type="spellEnd"/>
      <w:r w:rsidRPr="00CB35FB">
        <w:rPr>
          <w:color w:val="000000"/>
          <w:sz w:val="28"/>
          <w:szCs w:val="28"/>
        </w:rPr>
        <w:t xml:space="preserve"> колись </w:t>
      </w:r>
      <w:proofErr w:type="spellStart"/>
      <w:r w:rsidRPr="00CB35FB">
        <w:rPr>
          <w:color w:val="000000"/>
          <w:sz w:val="28"/>
          <w:szCs w:val="28"/>
        </w:rPr>
        <w:t>скіфи</w:t>
      </w:r>
      <w:proofErr w:type="spellEnd"/>
      <w:r w:rsidRPr="00CB35FB">
        <w:rPr>
          <w:color w:val="000000"/>
          <w:sz w:val="28"/>
          <w:szCs w:val="28"/>
        </w:rPr>
        <w:t xml:space="preserve"> проводили тут </w:t>
      </w:r>
      <w:proofErr w:type="spellStart"/>
      <w:r w:rsidRPr="00CB35FB">
        <w:rPr>
          <w:color w:val="000000"/>
          <w:sz w:val="28"/>
          <w:szCs w:val="28"/>
        </w:rPr>
        <w:t>свої</w:t>
      </w:r>
      <w:proofErr w:type="spellEnd"/>
      <w:r w:rsidRPr="00CB35FB">
        <w:rPr>
          <w:color w:val="000000"/>
          <w:sz w:val="28"/>
          <w:szCs w:val="28"/>
        </w:rPr>
        <w:t xml:space="preserve"> </w:t>
      </w:r>
      <w:proofErr w:type="spellStart"/>
      <w:r w:rsidRPr="00CB35FB">
        <w:rPr>
          <w:color w:val="000000"/>
          <w:sz w:val="28"/>
          <w:szCs w:val="28"/>
        </w:rPr>
        <w:t>містичні</w:t>
      </w:r>
      <w:proofErr w:type="spellEnd"/>
      <w:r w:rsidRPr="00CB35FB">
        <w:rPr>
          <w:color w:val="000000"/>
          <w:sz w:val="28"/>
          <w:szCs w:val="28"/>
        </w:rPr>
        <w:t xml:space="preserve"> </w:t>
      </w:r>
      <w:proofErr w:type="spellStart"/>
      <w:r w:rsidRPr="00CB35FB">
        <w:rPr>
          <w:color w:val="000000"/>
          <w:sz w:val="28"/>
          <w:szCs w:val="28"/>
        </w:rPr>
        <w:t>ритуали</w:t>
      </w:r>
      <w:proofErr w:type="spellEnd"/>
      <w:r w:rsidRPr="00CB35FB">
        <w:rPr>
          <w:color w:val="000000"/>
          <w:sz w:val="28"/>
          <w:szCs w:val="28"/>
        </w:rPr>
        <w:t xml:space="preserve">, тому </w:t>
      </w:r>
      <w:proofErr w:type="spellStart"/>
      <w:r w:rsidRPr="00CB35FB">
        <w:rPr>
          <w:color w:val="000000"/>
          <w:sz w:val="28"/>
          <w:szCs w:val="28"/>
        </w:rPr>
        <w:t>місцевість</w:t>
      </w:r>
      <w:proofErr w:type="spellEnd"/>
      <w:r w:rsidRPr="00CB35FB">
        <w:rPr>
          <w:color w:val="000000"/>
          <w:sz w:val="28"/>
          <w:szCs w:val="28"/>
        </w:rPr>
        <w:t xml:space="preserve"> </w:t>
      </w:r>
      <w:proofErr w:type="spellStart"/>
      <w:r w:rsidRPr="00CB35FB">
        <w:rPr>
          <w:color w:val="000000"/>
          <w:sz w:val="28"/>
          <w:szCs w:val="28"/>
        </w:rPr>
        <w:t>ніби</w:t>
      </w:r>
      <w:proofErr w:type="spellEnd"/>
      <w:r w:rsidRPr="00CB35FB">
        <w:rPr>
          <w:color w:val="000000"/>
          <w:sz w:val="28"/>
          <w:szCs w:val="28"/>
        </w:rPr>
        <w:t xml:space="preserve"> то </w:t>
      </w:r>
      <w:proofErr w:type="spellStart"/>
      <w:r w:rsidRPr="00CB35FB">
        <w:rPr>
          <w:color w:val="000000"/>
          <w:sz w:val="28"/>
          <w:szCs w:val="28"/>
        </w:rPr>
        <w:t>має</w:t>
      </w:r>
      <w:proofErr w:type="spellEnd"/>
      <w:r w:rsidRPr="00CB35FB">
        <w:rPr>
          <w:color w:val="000000"/>
          <w:sz w:val="28"/>
          <w:szCs w:val="28"/>
        </w:rPr>
        <w:t xml:space="preserve"> </w:t>
      </w:r>
      <w:proofErr w:type="spellStart"/>
      <w:r w:rsidRPr="00CB35FB">
        <w:rPr>
          <w:color w:val="000000"/>
          <w:sz w:val="28"/>
          <w:szCs w:val="28"/>
        </w:rPr>
        <w:t>особливу</w:t>
      </w:r>
      <w:proofErr w:type="spellEnd"/>
      <w:r w:rsidRPr="00CB35FB">
        <w:rPr>
          <w:color w:val="000000"/>
          <w:sz w:val="28"/>
          <w:szCs w:val="28"/>
        </w:rPr>
        <w:t xml:space="preserve"> </w:t>
      </w:r>
      <w:proofErr w:type="spellStart"/>
      <w:r w:rsidRPr="00CB35FB">
        <w:rPr>
          <w:color w:val="000000"/>
          <w:sz w:val="28"/>
          <w:szCs w:val="28"/>
        </w:rPr>
        <w:t>енергетику</w:t>
      </w:r>
      <w:proofErr w:type="spellEnd"/>
      <w:r w:rsidRPr="00CB35FB">
        <w:rPr>
          <w:color w:val="000000"/>
          <w:sz w:val="28"/>
          <w:szCs w:val="28"/>
        </w:rPr>
        <w:t xml:space="preserve">. Зараз </w:t>
      </w:r>
      <w:proofErr w:type="spellStart"/>
      <w:r w:rsidRPr="00CB35FB">
        <w:rPr>
          <w:color w:val="000000"/>
          <w:sz w:val="28"/>
          <w:szCs w:val="28"/>
        </w:rPr>
        <w:t>каньйон</w:t>
      </w:r>
      <w:proofErr w:type="spellEnd"/>
      <w:r w:rsidRPr="00CB35FB">
        <w:rPr>
          <w:color w:val="000000"/>
          <w:sz w:val="28"/>
          <w:szCs w:val="28"/>
        </w:rPr>
        <w:t xml:space="preserve"> популярна </w:t>
      </w:r>
      <w:proofErr w:type="spellStart"/>
      <w:r w:rsidRPr="00CB35FB">
        <w:rPr>
          <w:color w:val="000000"/>
          <w:sz w:val="28"/>
          <w:szCs w:val="28"/>
        </w:rPr>
        <w:t>туристична</w:t>
      </w:r>
      <w:proofErr w:type="spellEnd"/>
      <w:r w:rsidRPr="00CB35FB">
        <w:rPr>
          <w:color w:val="000000"/>
          <w:sz w:val="28"/>
          <w:szCs w:val="28"/>
        </w:rPr>
        <w:t xml:space="preserve"> </w:t>
      </w:r>
      <w:proofErr w:type="spellStart"/>
      <w:r w:rsidRPr="00CB35FB">
        <w:rPr>
          <w:color w:val="000000"/>
          <w:sz w:val="28"/>
          <w:szCs w:val="28"/>
        </w:rPr>
        <w:t>локація</w:t>
      </w:r>
      <w:proofErr w:type="spellEnd"/>
      <w:r w:rsidRPr="00CB35FB">
        <w:rPr>
          <w:color w:val="000000"/>
          <w:sz w:val="28"/>
          <w:szCs w:val="28"/>
        </w:rPr>
        <w:t xml:space="preserve">, з </w:t>
      </w:r>
      <w:proofErr w:type="spellStart"/>
      <w:r w:rsidRPr="00CB35FB">
        <w:rPr>
          <w:color w:val="000000"/>
          <w:sz w:val="28"/>
          <w:szCs w:val="28"/>
        </w:rPr>
        <w:t>найближчих</w:t>
      </w:r>
      <w:proofErr w:type="spellEnd"/>
      <w:r w:rsidRPr="00CB35FB">
        <w:rPr>
          <w:color w:val="000000"/>
          <w:sz w:val="28"/>
          <w:szCs w:val="28"/>
        </w:rPr>
        <w:t xml:space="preserve"> великих </w:t>
      </w:r>
      <w:proofErr w:type="spellStart"/>
      <w:r w:rsidRPr="00CB35FB">
        <w:rPr>
          <w:color w:val="000000"/>
          <w:sz w:val="28"/>
          <w:szCs w:val="28"/>
        </w:rPr>
        <w:t>міст</w:t>
      </w:r>
      <w:proofErr w:type="spellEnd"/>
      <w:r w:rsidRPr="00CB35FB">
        <w:rPr>
          <w:color w:val="000000"/>
          <w:sz w:val="28"/>
          <w:szCs w:val="28"/>
        </w:rPr>
        <w:t xml:space="preserve"> — </w:t>
      </w:r>
      <w:proofErr w:type="spellStart"/>
      <w:r w:rsidRPr="00CB35FB">
        <w:rPr>
          <w:color w:val="000000"/>
          <w:sz w:val="28"/>
          <w:szCs w:val="28"/>
        </w:rPr>
        <w:t>Одеси</w:t>
      </w:r>
      <w:proofErr w:type="spellEnd"/>
      <w:r w:rsidRPr="00CB35FB">
        <w:rPr>
          <w:color w:val="000000"/>
          <w:sz w:val="28"/>
          <w:szCs w:val="28"/>
        </w:rPr>
        <w:t xml:space="preserve">, Херсон, </w:t>
      </w:r>
      <w:proofErr w:type="spellStart"/>
      <w:r w:rsidRPr="00CB35FB">
        <w:rPr>
          <w:color w:val="000000"/>
          <w:sz w:val="28"/>
          <w:szCs w:val="28"/>
        </w:rPr>
        <w:t>Миколаїв</w:t>
      </w:r>
      <w:proofErr w:type="spellEnd"/>
      <w:r w:rsidRPr="00CB35FB">
        <w:rPr>
          <w:color w:val="000000"/>
          <w:sz w:val="28"/>
          <w:szCs w:val="28"/>
        </w:rPr>
        <w:t xml:space="preserve"> — </w:t>
      </w:r>
      <w:proofErr w:type="spellStart"/>
      <w:r w:rsidRPr="00CB35FB">
        <w:rPr>
          <w:color w:val="000000"/>
          <w:sz w:val="28"/>
          <w:szCs w:val="28"/>
        </w:rPr>
        <w:t>сюди</w:t>
      </w:r>
      <w:proofErr w:type="spellEnd"/>
      <w:r w:rsidRPr="00CB35FB">
        <w:rPr>
          <w:color w:val="000000"/>
          <w:sz w:val="28"/>
          <w:szCs w:val="28"/>
        </w:rPr>
        <w:t xml:space="preserve"> </w:t>
      </w:r>
      <w:proofErr w:type="spellStart"/>
      <w:r w:rsidRPr="00CB35FB">
        <w:rPr>
          <w:color w:val="000000"/>
          <w:sz w:val="28"/>
          <w:szCs w:val="28"/>
        </w:rPr>
        <w:t>постійно</w:t>
      </w:r>
      <w:proofErr w:type="spellEnd"/>
      <w:r w:rsidRPr="00CB35FB">
        <w:rPr>
          <w:color w:val="000000"/>
          <w:sz w:val="28"/>
          <w:szCs w:val="28"/>
        </w:rPr>
        <w:t xml:space="preserve"> </w:t>
      </w:r>
      <w:proofErr w:type="spellStart"/>
      <w:r w:rsidRPr="00CB35FB">
        <w:rPr>
          <w:color w:val="000000"/>
          <w:sz w:val="28"/>
          <w:szCs w:val="28"/>
        </w:rPr>
        <w:t>возять</w:t>
      </w:r>
      <w:proofErr w:type="spellEnd"/>
      <w:r w:rsidRPr="00CB35FB">
        <w:rPr>
          <w:color w:val="000000"/>
          <w:sz w:val="28"/>
          <w:szCs w:val="28"/>
        </w:rPr>
        <w:t xml:space="preserve"> групи на </w:t>
      </w:r>
      <w:proofErr w:type="spellStart"/>
      <w:r w:rsidRPr="00CB35FB">
        <w:rPr>
          <w:color w:val="000000"/>
          <w:sz w:val="28"/>
          <w:szCs w:val="28"/>
        </w:rPr>
        <w:t>екскурсії</w:t>
      </w:r>
      <w:proofErr w:type="spellEnd"/>
      <w:r w:rsidRPr="00CB35FB">
        <w:rPr>
          <w:color w:val="000000"/>
          <w:sz w:val="28"/>
          <w:szCs w:val="28"/>
        </w:rPr>
        <w:t xml:space="preserve">. Часто у маршрут таких </w:t>
      </w:r>
      <w:proofErr w:type="spellStart"/>
      <w:r w:rsidRPr="00CB35FB">
        <w:rPr>
          <w:color w:val="000000"/>
          <w:sz w:val="28"/>
          <w:szCs w:val="28"/>
        </w:rPr>
        <w:t>екскурсій</w:t>
      </w:r>
      <w:proofErr w:type="spellEnd"/>
      <w:r w:rsidRPr="00CB35FB">
        <w:rPr>
          <w:color w:val="000000"/>
          <w:sz w:val="28"/>
          <w:szCs w:val="28"/>
        </w:rPr>
        <w:t xml:space="preserve"> також входить </w:t>
      </w:r>
      <w:proofErr w:type="spellStart"/>
      <w:r w:rsidRPr="00CB35FB">
        <w:rPr>
          <w:color w:val="000000"/>
          <w:sz w:val="28"/>
          <w:szCs w:val="28"/>
        </w:rPr>
        <w:t>відвідування</w:t>
      </w:r>
      <w:proofErr w:type="spellEnd"/>
      <w:r w:rsidRPr="00CB35FB">
        <w:rPr>
          <w:color w:val="000000"/>
          <w:sz w:val="28"/>
          <w:szCs w:val="28"/>
        </w:rPr>
        <w:t xml:space="preserve"> </w:t>
      </w:r>
      <w:proofErr w:type="spellStart"/>
      <w:r w:rsidRPr="00CB35FB">
        <w:rPr>
          <w:color w:val="000000"/>
          <w:sz w:val="28"/>
          <w:szCs w:val="28"/>
        </w:rPr>
        <w:t>Арбузинського</w:t>
      </w:r>
      <w:proofErr w:type="spellEnd"/>
      <w:r w:rsidRPr="00CB35FB">
        <w:rPr>
          <w:color w:val="000000"/>
          <w:sz w:val="28"/>
          <w:szCs w:val="28"/>
        </w:rPr>
        <w:t xml:space="preserve"> </w:t>
      </w:r>
      <w:proofErr w:type="spellStart"/>
      <w:r w:rsidRPr="00CB35FB">
        <w:rPr>
          <w:color w:val="000000"/>
          <w:sz w:val="28"/>
          <w:szCs w:val="28"/>
        </w:rPr>
        <w:t>каньйону</w:t>
      </w:r>
      <w:proofErr w:type="spellEnd"/>
      <w:r w:rsidRPr="00CB35FB">
        <w:rPr>
          <w:color w:val="000000"/>
          <w:sz w:val="28"/>
          <w:szCs w:val="28"/>
        </w:rPr>
        <w:t xml:space="preserve"> та </w:t>
      </w:r>
      <w:proofErr w:type="spellStart"/>
      <w:r w:rsidRPr="00CB35FB">
        <w:rPr>
          <w:color w:val="000000"/>
          <w:sz w:val="28"/>
          <w:szCs w:val="28"/>
        </w:rPr>
        <w:t>Трикратського</w:t>
      </w:r>
      <w:proofErr w:type="spellEnd"/>
      <w:r w:rsidRPr="00CB35FB">
        <w:rPr>
          <w:color w:val="000000"/>
          <w:sz w:val="28"/>
          <w:szCs w:val="28"/>
        </w:rPr>
        <w:t xml:space="preserve"> </w:t>
      </w:r>
      <w:proofErr w:type="spellStart"/>
      <w:r w:rsidRPr="00CB35FB">
        <w:rPr>
          <w:color w:val="000000"/>
          <w:sz w:val="28"/>
          <w:szCs w:val="28"/>
        </w:rPr>
        <w:t>лісу</w:t>
      </w:r>
      <w:proofErr w:type="spellEnd"/>
      <w:r w:rsidRPr="00CB35FB">
        <w:rPr>
          <w:color w:val="000000"/>
          <w:sz w:val="28"/>
          <w:szCs w:val="28"/>
        </w:rPr>
        <w:t xml:space="preserve">. </w:t>
      </w:r>
      <w:proofErr w:type="spellStart"/>
      <w:r w:rsidRPr="00CB35FB">
        <w:rPr>
          <w:color w:val="000000"/>
          <w:sz w:val="28"/>
          <w:szCs w:val="28"/>
        </w:rPr>
        <w:t>Всі</w:t>
      </w:r>
      <w:proofErr w:type="spellEnd"/>
      <w:r w:rsidRPr="00CB35FB">
        <w:rPr>
          <w:color w:val="000000"/>
          <w:sz w:val="28"/>
          <w:szCs w:val="28"/>
        </w:rPr>
        <w:t xml:space="preserve"> </w:t>
      </w:r>
      <w:proofErr w:type="spellStart"/>
      <w:r w:rsidRPr="00CB35FB">
        <w:rPr>
          <w:color w:val="000000"/>
          <w:sz w:val="28"/>
          <w:szCs w:val="28"/>
        </w:rPr>
        <w:t>ці</w:t>
      </w:r>
      <w:proofErr w:type="spellEnd"/>
      <w:r w:rsidRPr="00CB35FB">
        <w:rPr>
          <w:color w:val="000000"/>
          <w:sz w:val="28"/>
          <w:szCs w:val="28"/>
        </w:rPr>
        <w:t xml:space="preserve"> </w:t>
      </w:r>
      <w:proofErr w:type="spellStart"/>
      <w:r w:rsidRPr="00CB35FB">
        <w:rPr>
          <w:color w:val="000000"/>
          <w:sz w:val="28"/>
          <w:szCs w:val="28"/>
        </w:rPr>
        <w:t>місця</w:t>
      </w:r>
      <w:proofErr w:type="spellEnd"/>
      <w:r w:rsidRPr="00CB35FB">
        <w:rPr>
          <w:color w:val="000000"/>
          <w:sz w:val="28"/>
          <w:szCs w:val="28"/>
        </w:rPr>
        <w:t xml:space="preserve"> </w:t>
      </w:r>
      <w:proofErr w:type="spellStart"/>
      <w:r w:rsidRPr="00CB35FB">
        <w:rPr>
          <w:color w:val="000000"/>
          <w:sz w:val="28"/>
          <w:szCs w:val="28"/>
        </w:rPr>
        <w:t>можна</w:t>
      </w:r>
      <w:proofErr w:type="spellEnd"/>
      <w:r w:rsidRPr="00CB35FB">
        <w:rPr>
          <w:color w:val="000000"/>
          <w:sz w:val="28"/>
          <w:szCs w:val="28"/>
        </w:rPr>
        <w:t xml:space="preserve"> </w:t>
      </w:r>
      <w:proofErr w:type="spellStart"/>
      <w:r w:rsidRPr="00CB35FB">
        <w:rPr>
          <w:color w:val="000000"/>
          <w:sz w:val="28"/>
          <w:szCs w:val="28"/>
        </w:rPr>
        <w:t>відвідати</w:t>
      </w:r>
      <w:proofErr w:type="spellEnd"/>
      <w:r w:rsidRPr="00CB35FB">
        <w:rPr>
          <w:color w:val="000000"/>
          <w:sz w:val="28"/>
          <w:szCs w:val="28"/>
        </w:rPr>
        <w:t xml:space="preserve"> </w:t>
      </w:r>
      <w:proofErr w:type="spellStart"/>
      <w:r w:rsidRPr="00CB35FB">
        <w:rPr>
          <w:color w:val="000000"/>
          <w:sz w:val="28"/>
          <w:szCs w:val="28"/>
        </w:rPr>
        <w:t>самостійно</w:t>
      </w:r>
      <w:proofErr w:type="spellEnd"/>
      <w:r w:rsidRPr="00CB35FB">
        <w:rPr>
          <w:color w:val="000000"/>
          <w:sz w:val="28"/>
          <w:szCs w:val="28"/>
        </w:rPr>
        <w:t xml:space="preserve"> – ось тут ми описали </w:t>
      </w:r>
      <w:proofErr w:type="spellStart"/>
      <w:r w:rsidRPr="00CB35FB">
        <w:rPr>
          <w:color w:val="000000"/>
          <w:sz w:val="28"/>
          <w:szCs w:val="28"/>
        </w:rPr>
        <w:t>готовий</w:t>
      </w:r>
      <w:proofErr w:type="spellEnd"/>
      <w:r w:rsidRPr="00CB35FB">
        <w:rPr>
          <w:color w:val="000000"/>
          <w:sz w:val="28"/>
          <w:szCs w:val="28"/>
        </w:rPr>
        <w:t xml:space="preserve"> маршрут </w:t>
      </w:r>
      <w:proofErr w:type="spellStart"/>
      <w:r w:rsidRPr="00CB35FB">
        <w:rPr>
          <w:color w:val="000000"/>
          <w:sz w:val="28"/>
          <w:szCs w:val="28"/>
        </w:rPr>
        <w:t>каньйонами</w:t>
      </w:r>
      <w:proofErr w:type="spellEnd"/>
      <w:r w:rsidRPr="00CB35FB">
        <w:rPr>
          <w:color w:val="000000"/>
          <w:sz w:val="28"/>
          <w:szCs w:val="28"/>
        </w:rPr>
        <w:t xml:space="preserve"> </w:t>
      </w:r>
      <w:proofErr w:type="spellStart"/>
      <w:r w:rsidRPr="00CB35FB">
        <w:rPr>
          <w:color w:val="000000"/>
          <w:sz w:val="28"/>
          <w:szCs w:val="28"/>
        </w:rPr>
        <w:t>Миколаївщини</w:t>
      </w:r>
      <w:proofErr w:type="spellEnd"/>
      <w:r w:rsidRPr="00CB35FB">
        <w:rPr>
          <w:color w:val="000000"/>
          <w:sz w:val="28"/>
          <w:szCs w:val="28"/>
        </w:rPr>
        <w:t>.</w:t>
      </w:r>
    </w:p>
    <w:p w14:paraId="5AC2E5F8" w14:textId="77777777" w:rsidR="00CB35FB" w:rsidRPr="00CB35FB" w:rsidRDefault="00AE322F" w:rsidP="00AE322F">
      <w:pPr>
        <w:pStyle w:val="a3"/>
        <w:spacing w:before="0" w:beforeAutospacing="0" w:after="160" w:afterAutospacing="0"/>
        <w:ind w:left="1440"/>
        <w:jc w:val="both"/>
        <w:rPr>
          <w:sz w:val="28"/>
          <w:szCs w:val="28"/>
        </w:rPr>
      </w:pPr>
      <w:r>
        <w:rPr>
          <w:b/>
          <w:bCs/>
          <w:color w:val="000000"/>
          <w:sz w:val="28"/>
          <w:szCs w:val="28"/>
          <w:lang w:val="uk-UA"/>
        </w:rPr>
        <w:t>5. </w:t>
      </w:r>
      <w:proofErr w:type="spellStart"/>
      <w:r w:rsidR="00CB35FB" w:rsidRPr="00CB35FB">
        <w:rPr>
          <w:b/>
          <w:bCs/>
          <w:color w:val="000000"/>
          <w:sz w:val="28"/>
          <w:szCs w:val="28"/>
        </w:rPr>
        <w:t>Водоспад</w:t>
      </w:r>
      <w:proofErr w:type="spellEnd"/>
      <w:r w:rsidR="00CB35FB" w:rsidRPr="00CB35FB">
        <w:rPr>
          <w:b/>
          <w:bCs/>
          <w:color w:val="000000"/>
          <w:sz w:val="28"/>
          <w:szCs w:val="28"/>
        </w:rPr>
        <w:t xml:space="preserve"> Гук </w:t>
      </w:r>
      <w:proofErr w:type="spellStart"/>
      <w:r w:rsidR="00CB35FB" w:rsidRPr="00CB35FB">
        <w:rPr>
          <w:b/>
          <w:bCs/>
          <w:color w:val="000000"/>
          <w:sz w:val="28"/>
          <w:szCs w:val="28"/>
        </w:rPr>
        <w:t>Женецький</w:t>
      </w:r>
      <w:proofErr w:type="spellEnd"/>
    </w:p>
    <w:p w14:paraId="01FD3563" w14:textId="77777777" w:rsidR="00CB35FB" w:rsidRPr="00CB35FB" w:rsidRDefault="00CB35FB" w:rsidP="00CB35FB">
      <w:pPr>
        <w:pStyle w:val="a3"/>
        <w:spacing w:before="0" w:beforeAutospacing="0" w:after="160" w:afterAutospacing="0"/>
        <w:ind w:firstLine="708"/>
        <w:jc w:val="both"/>
        <w:rPr>
          <w:sz w:val="28"/>
          <w:szCs w:val="28"/>
        </w:rPr>
      </w:pPr>
      <w:proofErr w:type="spellStart"/>
      <w:r w:rsidRPr="00CB35FB">
        <w:rPr>
          <w:color w:val="000000"/>
          <w:sz w:val="28"/>
          <w:szCs w:val="28"/>
        </w:rPr>
        <w:t>Жене́цький</w:t>
      </w:r>
      <w:proofErr w:type="spellEnd"/>
      <w:r w:rsidRPr="00CB35FB">
        <w:rPr>
          <w:color w:val="000000"/>
          <w:sz w:val="28"/>
          <w:szCs w:val="28"/>
        </w:rPr>
        <w:t xml:space="preserve"> Гук — </w:t>
      </w:r>
      <w:proofErr w:type="spellStart"/>
      <w:r w:rsidRPr="00CB35FB">
        <w:rPr>
          <w:color w:val="000000"/>
          <w:sz w:val="28"/>
          <w:szCs w:val="28"/>
        </w:rPr>
        <w:t>водоспад</w:t>
      </w:r>
      <w:proofErr w:type="spellEnd"/>
      <w:r w:rsidRPr="00CB35FB">
        <w:rPr>
          <w:color w:val="000000"/>
          <w:sz w:val="28"/>
          <w:szCs w:val="28"/>
        </w:rPr>
        <w:t xml:space="preserve"> в </w:t>
      </w:r>
      <w:proofErr w:type="spellStart"/>
      <w:r w:rsidRPr="00CB35FB">
        <w:rPr>
          <w:color w:val="000000"/>
          <w:sz w:val="28"/>
          <w:szCs w:val="28"/>
        </w:rPr>
        <w:t>Українських</w:t>
      </w:r>
      <w:proofErr w:type="spellEnd"/>
      <w:r w:rsidRPr="00CB35FB">
        <w:rPr>
          <w:color w:val="000000"/>
          <w:sz w:val="28"/>
          <w:szCs w:val="28"/>
        </w:rPr>
        <w:t xml:space="preserve"> Карпатах, на </w:t>
      </w:r>
      <w:proofErr w:type="spellStart"/>
      <w:r w:rsidRPr="00CB35FB">
        <w:rPr>
          <w:color w:val="000000"/>
          <w:sz w:val="28"/>
          <w:szCs w:val="28"/>
        </w:rPr>
        <w:t>потоці</w:t>
      </w:r>
      <w:proofErr w:type="spellEnd"/>
      <w:r w:rsidRPr="00CB35FB">
        <w:rPr>
          <w:color w:val="000000"/>
          <w:sz w:val="28"/>
          <w:szCs w:val="28"/>
        </w:rPr>
        <w:t xml:space="preserve"> </w:t>
      </w:r>
      <w:proofErr w:type="spellStart"/>
      <w:r w:rsidRPr="00CB35FB">
        <w:rPr>
          <w:color w:val="000000"/>
          <w:sz w:val="28"/>
          <w:szCs w:val="28"/>
        </w:rPr>
        <w:t>Женець</w:t>
      </w:r>
      <w:proofErr w:type="spellEnd"/>
      <w:r w:rsidRPr="00CB35FB">
        <w:rPr>
          <w:color w:val="000000"/>
          <w:sz w:val="28"/>
          <w:szCs w:val="28"/>
        </w:rPr>
        <w:t xml:space="preserve"> (</w:t>
      </w:r>
      <w:proofErr w:type="spellStart"/>
      <w:r w:rsidRPr="00CB35FB">
        <w:rPr>
          <w:color w:val="000000"/>
          <w:sz w:val="28"/>
          <w:szCs w:val="28"/>
        </w:rPr>
        <w:t>ліва</w:t>
      </w:r>
      <w:proofErr w:type="spellEnd"/>
      <w:r w:rsidRPr="00CB35FB">
        <w:rPr>
          <w:color w:val="000000"/>
          <w:sz w:val="28"/>
          <w:szCs w:val="28"/>
        </w:rPr>
        <w:t xml:space="preserve"> притока Пруту), </w:t>
      </w:r>
      <w:proofErr w:type="spellStart"/>
      <w:r w:rsidRPr="00CB35FB">
        <w:rPr>
          <w:color w:val="000000"/>
          <w:sz w:val="28"/>
          <w:szCs w:val="28"/>
        </w:rPr>
        <w:t>біля</w:t>
      </w:r>
      <w:proofErr w:type="spellEnd"/>
      <w:r w:rsidRPr="00CB35FB">
        <w:rPr>
          <w:color w:val="000000"/>
          <w:sz w:val="28"/>
          <w:szCs w:val="28"/>
        </w:rPr>
        <w:t xml:space="preserve"> </w:t>
      </w:r>
      <w:proofErr w:type="spellStart"/>
      <w:r w:rsidRPr="00CB35FB">
        <w:rPr>
          <w:color w:val="000000"/>
          <w:sz w:val="28"/>
          <w:szCs w:val="28"/>
        </w:rPr>
        <w:t>сіл</w:t>
      </w:r>
      <w:proofErr w:type="spellEnd"/>
      <w:r w:rsidRPr="00CB35FB">
        <w:rPr>
          <w:color w:val="000000"/>
          <w:sz w:val="28"/>
          <w:szCs w:val="28"/>
        </w:rPr>
        <w:t xml:space="preserve"> </w:t>
      </w:r>
      <w:proofErr w:type="spellStart"/>
      <w:r w:rsidRPr="00CB35FB">
        <w:rPr>
          <w:color w:val="000000"/>
          <w:sz w:val="28"/>
          <w:szCs w:val="28"/>
        </w:rPr>
        <w:t>Микуличин</w:t>
      </w:r>
      <w:proofErr w:type="spellEnd"/>
      <w:r w:rsidRPr="00CB35FB">
        <w:rPr>
          <w:color w:val="000000"/>
          <w:sz w:val="28"/>
          <w:szCs w:val="28"/>
        </w:rPr>
        <w:t xml:space="preserve"> і </w:t>
      </w:r>
      <w:proofErr w:type="spellStart"/>
      <w:r w:rsidRPr="00CB35FB">
        <w:rPr>
          <w:color w:val="000000"/>
          <w:sz w:val="28"/>
          <w:szCs w:val="28"/>
        </w:rPr>
        <w:t>Татарів</w:t>
      </w:r>
      <w:proofErr w:type="spellEnd"/>
      <w:r w:rsidRPr="00CB35FB">
        <w:rPr>
          <w:color w:val="000000"/>
          <w:sz w:val="28"/>
          <w:szCs w:val="28"/>
        </w:rPr>
        <w:t xml:space="preserve"> (</w:t>
      </w:r>
      <w:proofErr w:type="spellStart"/>
      <w:r w:rsidRPr="00CB35FB">
        <w:rPr>
          <w:color w:val="000000"/>
          <w:sz w:val="28"/>
          <w:szCs w:val="28"/>
        </w:rPr>
        <w:t>Івано-Франківська</w:t>
      </w:r>
      <w:proofErr w:type="spellEnd"/>
      <w:r w:rsidRPr="00CB35FB">
        <w:rPr>
          <w:color w:val="000000"/>
          <w:sz w:val="28"/>
          <w:szCs w:val="28"/>
        </w:rPr>
        <w:t xml:space="preserve"> область). </w:t>
      </w:r>
      <w:proofErr w:type="spellStart"/>
      <w:r w:rsidRPr="00CB35FB">
        <w:rPr>
          <w:color w:val="000000"/>
          <w:sz w:val="28"/>
          <w:szCs w:val="28"/>
        </w:rPr>
        <w:t>Розташований</w:t>
      </w:r>
      <w:proofErr w:type="spellEnd"/>
      <w:r w:rsidRPr="00CB35FB">
        <w:rPr>
          <w:color w:val="000000"/>
          <w:sz w:val="28"/>
          <w:szCs w:val="28"/>
        </w:rPr>
        <w:t xml:space="preserve"> на </w:t>
      </w:r>
      <w:proofErr w:type="spellStart"/>
      <w:r w:rsidRPr="00CB35FB">
        <w:rPr>
          <w:color w:val="000000"/>
          <w:sz w:val="28"/>
          <w:szCs w:val="28"/>
        </w:rPr>
        <w:t>висоті</w:t>
      </w:r>
      <w:proofErr w:type="spellEnd"/>
      <w:r w:rsidRPr="00CB35FB">
        <w:rPr>
          <w:color w:val="000000"/>
          <w:sz w:val="28"/>
          <w:szCs w:val="28"/>
        </w:rPr>
        <w:t xml:space="preserve"> 900 м над </w:t>
      </w:r>
      <w:proofErr w:type="spellStart"/>
      <w:r w:rsidRPr="00CB35FB">
        <w:rPr>
          <w:color w:val="000000"/>
          <w:sz w:val="28"/>
          <w:szCs w:val="28"/>
        </w:rPr>
        <w:t>рівнем</w:t>
      </w:r>
      <w:proofErr w:type="spellEnd"/>
      <w:r w:rsidRPr="00CB35FB">
        <w:rPr>
          <w:color w:val="000000"/>
          <w:sz w:val="28"/>
          <w:szCs w:val="28"/>
        </w:rPr>
        <w:t xml:space="preserve"> моря. </w:t>
      </w:r>
      <w:proofErr w:type="spellStart"/>
      <w:r w:rsidRPr="00CB35FB">
        <w:rPr>
          <w:color w:val="000000"/>
          <w:sz w:val="28"/>
          <w:szCs w:val="28"/>
        </w:rPr>
        <w:t>Утворився</w:t>
      </w:r>
      <w:proofErr w:type="spellEnd"/>
      <w:r w:rsidRPr="00CB35FB">
        <w:rPr>
          <w:color w:val="000000"/>
          <w:sz w:val="28"/>
          <w:szCs w:val="28"/>
        </w:rPr>
        <w:t xml:space="preserve"> у </w:t>
      </w:r>
      <w:proofErr w:type="spellStart"/>
      <w:r w:rsidRPr="00CB35FB">
        <w:rPr>
          <w:color w:val="000000"/>
          <w:sz w:val="28"/>
          <w:szCs w:val="28"/>
        </w:rPr>
        <w:t>післявоєнні</w:t>
      </w:r>
      <w:proofErr w:type="spellEnd"/>
      <w:r w:rsidRPr="00CB35FB">
        <w:rPr>
          <w:color w:val="000000"/>
          <w:sz w:val="28"/>
          <w:szCs w:val="28"/>
        </w:rPr>
        <w:t xml:space="preserve"> роки в </w:t>
      </w:r>
      <w:proofErr w:type="spellStart"/>
      <w:r w:rsidRPr="00CB35FB">
        <w:rPr>
          <w:color w:val="000000"/>
          <w:sz w:val="28"/>
          <w:szCs w:val="28"/>
        </w:rPr>
        <w:t>результаті</w:t>
      </w:r>
      <w:proofErr w:type="spellEnd"/>
      <w:r w:rsidRPr="00CB35FB">
        <w:rPr>
          <w:color w:val="000000"/>
          <w:sz w:val="28"/>
          <w:szCs w:val="28"/>
        </w:rPr>
        <w:t xml:space="preserve"> </w:t>
      </w:r>
      <w:proofErr w:type="spellStart"/>
      <w:r w:rsidRPr="00CB35FB">
        <w:rPr>
          <w:color w:val="000000"/>
          <w:sz w:val="28"/>
          <w:szCs w:val="28"/>
        </w:rPr>
        <w:t>повені</w:t>
      </w:r>
      <w:proofErr w:type="spellEnd"/>
      <w:r w:rsidRPr="00CB35FB">
        <w:rPr>
          <w:color w:val="000000"/>
          <w:sz w:val="28"/>
          <w:szCs w:val="28"/>
        </w:rPr>
        <w:t xml:space="preserve">. Вода </w:t>
      </w:r>
      <w:proofErr w:type="spellStart"/>
      <w:r w:rsidRPr="00CB35FB">
        <w:rPr>
          <w:color w:val="000000"/>
          <w:sz w:val="28"/>
          <w:szCs w:val="28"/>
        </w:rPr>
        <w:t>вільно</w:t>
      </w:r>
      <w:proofErr w:type="spellEnd"/>
      <w:r w:rsidRPr="00CB35FB">
        <w:rPr>
          <w:color w:val="000000"/>
          <w:sz w:val="28"/>
          <w:szCs w:val="28"/>
        </w:rPr>
        <w:t xml:space="preserve"> </w:t>
      </w:r>
      <w:proofErr w:type="spellStart"/>
      <w:r w:rsidRPr="00CB35FB">
        <w:rPr>
          <w:color w:val="000000"/>
          <w:sz w:val="28"/>
          <w:szCs w:val="28"/>
        </w:rPr>
        <w:t>падає</w:t>
      </w:r>
      <w:proofErr w:type="spellEnd"/>
      <w:r w:rsidRPr="00CB35FB">
        <w:rPr>
          <w:color w:val="000000"/>
          <w:sz w:val="28"/>
          <w:szCs w:val="28"/>
        </w:rPr>
        <w:t xml:space="preserve"> з </w:t>
      </w:r>
      <w:proofErr w:type="spellStart"/>
      <w:r w:rsidRPr="00CB35FB">
        <w:rPr>
          <w:color w:val="000000"/>
          <w:sz w:val="28"/>
          <w:szCs w:val="28"/>
        </w:rPr>
        <w:t>висоти</w:t>
      </w:r>
      <w:proofErr w:type="spellEnd"/>
      <w:r w:rsidRPr="00CB35FB">
        <w:rPr>
          <w:color w:val="000000"/>
          <w:sz w:val="28"/>
          <w:szCs w:val="28"/>
        </w:rPr>
        <w:t xml:space="preserve"> 15 м.  </w:t>
      </w:r>
      <w:proofErr w:type="spellStart"/>
      <w:r w:rsidRPr="00CB35FB">
        <w:rPr>
          <w:color w:val="000000"/>
          <w:sz w:val="28"/>
          <w:szCs w:val="28"/>
        </w:rPr>
        <w:t>Місцеві</w:t>
      </w:r>
      <w:proofErr w:type="spellEnd"/>
      <w:r w:rsidRPr="00CB35FB">
        <w:rPr>
          <w:color w:val="000000"/>
          <w:sz w:val="28"/>
          <w:szCs w:val="28"/>
        </w:rPr>
        <w:t xml:space="preserve"> </w:t>
      </w:r>
      <w:proofErr w:type="spellStart"/>
      <w:r w:rsidRPr="00CB35FB">
        <w:rPr>
          <w:color w:val="000000"/>
          <w:sz w:val="28"/>
          <w:szCs w:val="28"/>
        </w:rPr>
        <w:t>жителі</w:t>
      </w:r>
      <w:proofErr w:type="spellEnd"/>
      <w:r w:rsidRPr="00CB35FB">
        <w:rPr>
          <w:color w:val="000000"/>
          <w:sz w:val="28"/>
          <w:szCs w:val="28"/>
        </w:rPr>
        <w:t xml:space="preserve"> назвали </w:t>
      </w:r>
      <w:proofErr w:type="spellStart"/>
      <w:r w:rsidRPr="00CB35FB">
        <w:rPr>
          <w:color w:val="000000"/>
          <w:sz w:val="28"/>
          <w:szCs w:val="28"/>
        </w:rPr>
        <w:t>водоспад</w:t>
      </w:r>
      <w:proofErr w:type="spellEnd"/>
      <w:r w:rsidRPr="00CB35FB">
        <w:rPr>
          <w:color w:val="000000"/>
          <w:sz w:val="28"/>
          <w:szCs w:val="28"/>
        </w:rPr>
        <w:t xml:space="preserve"> Гук через шум, гул, </w:t>
      </w:r>
      <w:proofErr w:type="spellStart"/>
      <w:r w:rsidRPr="00CB35FB">
        <w:rPr>
          <w:color w:val="000000"/>
          <w:sz w:val="28"/>
          <w:szCs w:val="28"/>
        </w:rPr>
        <w:t>що</w:t>
      </w:r>
      <w:proofErr w:type="spellEnd"/>
      <w:r w:rsidRPr="00CB35FB">
        <w:rPr>
          <w:color w:val="000000"/>
          <w:sz w:val="28"/>
          <w:szCs w:val="28"/>
        </w:rPr>
        <w:t xml:space="preserve"> доноситься </w:t>
      </w:r>
      <w:proofErr w:type="spellStart"/>
      <w:r w:rsidRPr="00CB35FB">
        <w:rPr>
          <w:color w:val="000000"/>
          <w:sz w:val="28"/>
          <w:szCs w:val="28"/>
        </w:rPr>
        <w:t>від</w:t>
      </w:r>
      <w:proofErr w:type="spellEnd"/>
      <w:r w:rsidRPr="00CB35FB">
        <w:rPr>
          <w:color w:val="000000"/>
          <w:sz w:val="28"/>
          <w:szCs w:val="28"/>
        </w:rPr>
        <w:t xml:space="preserve"> </w:t>
      </w:r>
      <w:proofErr w:type="spellStart"/>
      <w:r w:rsidRPr="00CB35FB">
        <w:rPr>
          <w:color w:val="000000"/>
          <w:sz w:val="28"/>
          <w:szCs w:val="28"/>
        </w:rPr>
        <w:t>нього</w:t>
      </w:r>
      <w:proofErr w:type="spellEnd"/>
      <w:r w:rsidRPr="00CB35FB">
        <w:rPr>
          <w:color w:val="000000"/>
          <w:sz w:val="28"/>
          <w:szCs w:val="28"/>
        </w:rPr>
        <w:t>.</w:t>
      </w:r>
    </w:p>
    <w:p w14:paraId="69F5C5B8" w14:textId="77777777" w:rsidR="00CB35FB" w:rsidRPr="00CB35FB" w:rsidRDefault="00AE322F" w:rsidP="00AE322F">
      <w:pPr>
        <w:pStyle w:val="a3"/>
        <w:spacing w:before="0" w:beforeAutospacing="0" w:after="160" w:afterAutospacing="0"/>
        <w:ind w:left="1440"/>
        <w:jc w:val="both"/>
        <w:rPr>
          <w:sz w:val="28"/>
          <w:szCs w:val="28"/>
        </w:rPr>
      </w:pPr>
      <w:r>
        <w:rPr>
          <w:b/>
          <w:bCs/>
          <w:color w:val="000000"/>
          <w:sz w:val="28"/>
          <w:szCs w:val="28"/>
          <w:lang w:val="uk-UA"/>
        </w:rPr>
        <w:t>6. </w:t>
      </w:r>
      <w:proofErr w:type="spellStart"/>
      <w:r w:rsidR="00CB35FB" w:rsidRPr="00CB35FB">
        <w:rPr>
          <w:b/>
          <w:bCs/>
          <w:color w:val="000000"/>
          <w:sz w:val="28"/>
          <w:szCs w:val="28"/>
        </w:rPr>
        <w:t>Тунель</w:t>
      </w:r>
      <w:proofErr w:type="spellEnd"/>
      <w:r w:rsidR="00CB35FB" w:rsidRPr="00CB35FB">
        <w:rPr>
          <w:b/>
          <w:bCs/>
          <w:color w:val="000000"/>
          <w:sz w:val="28"/>
          <w:szCs w:val="28"/>
        </w:rPr>
        <w:t xml:space="preserve"> </w:t>
      </w:r>
      <w:proofErr w:type="spellStart"/>
      <w:r w:rsidR="00CB35FB" w:rsidRPr="00CB35FB">
        <w:rPr>
          <w:b/>
          <w:bCs/>
          <w:color w:val="000000"/>
          <w:sz w:val="28"/>
          <w:szCs w:val="28"/>
        </w:rPr>
        <w:t>кохання</w:t>
      </w:r>
      <w:proofErr w:type="spellEnd"/>
      <w:r w:rsidR="00CB35FB" w:rsidRPr="00CB35FB">
        <w:rPr>
          <w:b/>
          <w:bCs/>
          <w:color w:val="000000"/>
          <w:sz w:val="28"/>
          <w:szCs w:val="28"/>
        </w:rPr>
        <w:t xml:space="preserve"> </w:t>
      </w:r>
    </w:p>
    <w:p w14:paraId="14AF0AE0" w14:textId="77777777" w:rsidR="00CB35FB" w:rsidRPr="00CB35FB" w:rsidRDefault="00CB35FB" w:rsidP="00AE322F">
      <w:pPr>
        <w:pStyle w:val="a3"/>
        <w:spacing w:before="0" w:beforeAutospacing="0" w:after="160" w:afterAutospacing="0"/>
        <w:ind w:firstLine="284"/>
        <w:jc w:val="both"/>
        <w:rPr>
          <w:sz w:val="28"/>
          <w:szCs w:val="28"/>
        </w:rPr>
      </w:pPr>
      <w:proofErr w:type="spellStart"/>
      <w:r w:rsidRPr="00CB35FB">
        <w:rPr>
          <w:color w:val="000000"/>
          <w:sz w:val="28"/>
          <w:szCs w:val="28"/>
        </w:rPr>
        <w:t>Тунель</w:t>
      </w:r>
      <w:proofErr w:type="spellEnd"/>
      <w:r w:rsidRPr="00CB35FB">
        <w:rPr>
          <w:color w:val="000000"/>
          <w:sz w:val="28"/>
          <w:szCs w:val="28"/>
        </w:rPr>
        <w:t xml:space="preserve"> </w:t>
      </w:r>
      <w:proofErr w:type="spellStart"/>
      <w:r w:rsidRPr="00CB35FB">
        <w:rPr>
          <w:color w:val="000000"/>
          <w:sz w:val="28"/>
          <w:szCs w:val="28"/>
        </w:rPr>
        <w:t>кохання</w:t>
      </w:r>
      <w:proofErr w:type="spellEnd"/>
      <w:r w:rsidRPr="00CB35FB">
        <w:rPr>
          <w:color w:val="000000"/>
          <w:sz w:val="28"/>
          <w:szCs w:val="28"/>
        </w:rPr>
        <w:t xml:space="preserve"> – так </w:t>
      </w:r>
      <w:proofErr w:type="spellStart"/>
      <w:r w:rsidRPr="00CB35FB">
        <w:rPr>
          <w:color w:val="000000"/>
          <w:sz w:val="28"/>
          <w:szCs w:val="28"/>
        </w:rPr>
        <w:t>називається</w:t>
      </w:r>
      <w:proofErr w:type="spellEnd"/>
      <w:r w:rsidRPr="00CB35FB">
        <w:rPr>
          <w:color w:val="000000"/>
          <w:sz w:val="28"/>
          <w:szCs w:val="28"/>
        </w:rPr>
        <w:t xml:space="preserve"> </w:t>
      </w:r>
      <w:proofErr w:type="spellStart"/>
      <w:r w:rsidRPr="00CB35FB">
        <w:rPr>
          <w:color w:val="000000"/>
          <w:sz w:val="28"/>
          <w:szCs w:val="28"/>
        </w:rPr>
        <w:t>чарівна</w:t>
      </w:r>
      <w:proofErr w:type="spellEnd"/>
      <w:r w:rsidRPr="00CB35FB">
        <w:rPr>
          <w:color w:val="000000"/>
          <w:sz w:val="28"/>
          <w:szCs w:val="28"/>
        </w:rPr>
        <w:t xml:space="preserve"> </w:t>
      </w:r>
      <w:proofErr w:type="spellStart"/>
      <w:r w:rsidRPr="00CB35FB">
        <w:rPr>
          <w:color w:val="000000"/>
          <w:sz w:val="28"/>
          <w:szCs w:val="28"/>
        </w:rPr>
        <w:t>місцина</w:t>
      </w:r>
      <w:proofErr w:type="spellEnd"/>
      <w:r w:rsidRPr="00CB35FB">
        <w:rPr>
          <w:color w:val="000000"/>
          <w:sz w:val="28"/>
          <w:szCs w:val="28"/>
        </w:rPr>
        <w:t xml:space="preserve"> на </w:t>
      </w:r>
      <w:proofErr w:type="spellStart"/>
      <w:r w:rsidRPr="00CB35FB">
        <w:rPr>
          <w:color w:val="000000"/>
          <w:sz w:val="28"/>
          <w:szCs w:val="28"/>
        </w:rPr>
        <w:t>Рівненщині</w:t>
      </w:r>
      <w:proofErr w:type="spellEnd"/>
      <w:r w:rsidRPr="00CB35FB">
        <w:rPr>
          <w:color w:val="000000"/>
          <w:sz w:val="28"/>
          <w:szCs w:val="28"/>
        </w:rPr>
        <w:t xml:space="preserve">, </w:t>
      </w:r>
      <w:proofErr w:type="spellStart"/>
      <w:r w:rsidRPr="00CB35FB">
        <w:rPr>
          <w:color w:val="000000"/>
          <w:sz w:val="28"/>
          <w:szCs w:val="28"/>
        </w:rPr>
        <w:t>неподалік</w:t>
      </w:r>
      <w:proofErr w:type="spellEnd"/>
      <w:r w:rsidRPr="00CB35FB">
        <w:rPr>
          <w:color w:val="000000"/>
          <w:sz w:val="28"/>
          <w:szCs w:val="28"/>
        </w:rPr>
        <w:t xml:space="preserve"> </w:t>
      </w:r>
      <w:proofErr w:type="spellStart"/>
      <w:r w:rsidRPr="00CB35FB">
        <w:rPr>
          <w:color w:val="000000"/>
          <w:sz w:val="28"/>
          <w:szCs w:val="28"/>
        </w:rPr>
        <w:t>містечка</w:t>
      </w:r>
      <w:proofErr w:type="spellEnd"/>
      <w:r w:rsidRPr="00CB35FB">
        <w:rPr>
          <w:color w:val="000000"/>
          <w:sz w:val="28"/>
          <w:szCs w:val="28"/>
        </w:rPr>
        <w:t xml:space="preserve"> Клевань.  </w:t>
      </w:r>
      <w:proofErr w:type="spellStart"/>
      <w:r w:rsidRPr="00CB35FB">
        <w:rPr>
          <w:color w:val="000000"/>
          <w:sz w:val="28"/>
          <w:szCs w:val="28"/>
        </w:rPr>
        <w:t>Тунель</w:t>
      </w:r>
      <w:proofErr w:type="spellEnd"/>
      <w:r w:rsidRPr="00CB35FB">
        <w:rPr>
          <w:color w:val="000000"/>
          <w:sz w:val="28"/>
          <w:szCs w:val="28"/>
        </w:rPr>
        <w:t xml:space="preserve"> </w:t>
      </w:r>
      <w:proofErr w:type="spellStart"/>
      <w:r w:rsidRPr="00CB35FB">
        <w:rPr>
          <w:color w:val="000000"/>
          <w:sz w:val="28"/>
          <w:szCs w:val="28"/>
        </w:rPr>
        <w:t>можна</w:t>
      </w:r>
      <w:proofErr w:type="spellEnd"/>
      <w:r w:rsidRPr="00CB35FB">
        <w:rPr>
          <w:color w:val="000000"/>
          <w:sz w:val="28"/>
          <w:szCs w:val="28"/>
        </w:rPr>
        <w:t xml:space="preserve"> </w:t>
      </w:r>
      <w:proofErr w:type="spellStart"/>
      <w:r w:rsidRPr="00CB35FB">
        <w:rPr>
          <w:color w:val="000000"/>
          <w:sz w:val="28"/>
          <w:szCs w:val="28"/>
        </w:rPr>
        <w:t>вважати</w:t>
      </w:r>
      <w:proofErr w:type="spellEnd"/>
      <w:r w:rsidRPr="00CB35FB">
        <w:rPr>
          <w:color w:val="000000"/>
          <w:sz w:val="28"/>
          <w:szCs w:val="28"/>
        </w:rPr>
        <w:t xml:space="preserve"> </w:t>
      </w:r>
      <w:proofErr w:type="spellStart"/>
      <w:r w:rsidRPr="00CB35FB">
        <w:rPr>
          <w:color w:val="000000"/>
          <w:sz w:val="28"/>
          <w:szCs w:val="28"/>
        </w:rPr>
        <w:t>справжнім</w:t>
      </w:r>
      <w:proofErr w:type="spellEnd"/>
      <w:r w:rsidRPr="00CB35FB">
        <w:rPr>
          <w:color w:val="000000"/>
          <w:sz w:val="28"/>
          <w:szCs w:val="28"/>
        </w:rPr>
        <w:t xml:space="preserve"> </w:t>
      </w:r>
      <w:proofErr w:type="spellStart"/>
      <w:r w:rsidRPr="00CB35FB">
        <w:rPr>
          <w:color w:val="000000"/>
          <w:sz w:val="28"/>
          <w:szCs w:val="28"/>
        </w:rPr>
        <w:t>ботанічним</w:t>
      </w:r>
      <w:proofErr w:type="spellEnd"/>
      <w:r w:rsidRPr="00CB35FB">
        <w:rPr>
          <w:color w:val="000000"/>
          <w:sz w:val="28"/>
          <w:szCs w:val="28"/>
        </w:rPr>
        <w:t xml:space="preserve"> феноменом – </w:t>
      </w:r>
      <w:proofErr w:type="spellStart"/>
      <w:r w:rsidRPr="00CB35FB">
        <w:rPr>
          <w:color w:val="000000"/>
          <w:sz w:val="28"/>
          <w:szCs w:val="28"/>
        </w:rPr>
        <w:t>створений</w:t>
      </w:r>
      <w:proofErr w:type="spellEnd"/>
      <w:r w:rsidRPr="00CB35FB">
        <w:rPr>
          <w:color w:val="000000"/>
          <w:sz w:val="28"/>
          <w:szCs w:val="28"/>
        </w:rPr>
        <w:t xml:space="preserve"> </w:t>
      </w:r>
      <w:proofErr w:type="spellStart"/>
      <w:r w:rsidRPr="00CB35FB">
        <w:rPr>
          <w:color w:val="000000"/>
          <w:sz w:val="28"/>
          <w:szCs w:val="28"/>
        </w:rPr>
        <w:t>переплетеними</w:t>
      </w:r>
      <w:proofErr w:type="spellEnd"/>
      <w:r w:rsidRPr="00CB35FB">
        <w:rPr>
          <w:color w:val="000000"/>
          <w:sz w:val="28"/>
          <w:szCs w:val="28"/>
        </w:rPr>
        <w:t xml:space="preserve"> </w:t>
      </w:r>
      <w:proofErr w:type="spellStart"/>
      <w:r w:rsidRPr="00CB35FB">
        <w:rPr>
          <w:color w:val="000000"/>
          <w:sz w:val="28"/>
          <w:szCs w:val="28"/>
        </w:rPr>
        <w:t>гілками</w:t>
      </w:r>
      <w:proofErr w:type="spellEnd"/>
      <w:r w:rsidRPr="00CB35FB">
        <w:rPr>
          <w:color w:val="000000"/>
          <w:sz w:val="28"/>
          <w:szCs w:val="28"/>
        </w:rPr>
        <w:t xml:space="preserve"> і пагонами </w:t>
      </w:r>
      <w:proofErr w:type="spellStart"/>
      <w:r w:rsidRPr="00CB35FB">
        <w:rPr>
          <w:color w:val="000000"/>
          <w:sz w:val="28"/>
          <w:szCs w:val="28"/>
        </w:rPr>
        <w:t>кущів</w:t>
      </w:r>
      <w:proofErr w:type="spellEnd"/>
      <w:r w:rsidRPr="00CB35FB">
        <w:rPr>
          <w:color w:val="000000"/>
          <w:sz w:val="28"/>
          <w:szCs w:val="28"/>
        </w:rPr>
        <w:t xml:space="preserve">, </w:t>
      </w:r>
      <w:proofErr w:type="spellStart"/>
      <w:r w:rsidRPr="00CB35FB">
        <w:rPr>
          <w:color w:val="000000"/>
          <w:sz w:val="28"/>
          <w:szCs w:val="28"/>
        </w:rPr>
        <w:t>він</w:t>
      </w:r>
      <w:proofErr w:type="spellEnd"/>
      <w:r w:rsidRPr="00CB35FB">
        <w:rPr>
          <w:color w:val="000000"/>
          <w:sz w:val="28"/>
          <w:szCs w:val="28"/>
        </w:rPr>
        <w:t xml:space="preserve"> </w:t>
      </w:r>
      <w:proofErr w:type="spellStart"/>
      <w:r w:rsidRPr="00CB35FB">
        <w:rPr>
          <w:color w:val="000000"/>
          <w:sz w:val="28"/>
          <w:szCs w:val="28"/>
        </w:rPr>
        <w:t>нависає</w:t>
      </w:r>
      <w:proofErr w:type="spellEnd"/>
      <w:r w:rsidRPr="00CB35FB">
        <w:rPr>
          <w:color w:val="000000"/>
          <w:sz w:val="28"/>
          <w:szCs w:val="28"/>
        </w:rPr>
        <w:t xml:space="preserve"> прямо над </w:t>
      </w:r>
      <w:proofErr w:type="spellStart"/>
      <w:r w:rsidRPr="00CB35FB">
        <w:rPr>
          <w:color w:val="000000"/>
          <w:sz w:val="28"/>
          <w:szCs w:val="28"/>
        </w:rPr>
        <w:t>залізничним</w:t>
      </w:r>
      <w:proofErr w:type="spellEnd"/>
      <w:r w:rsidRPr="00CB35FB">
        <w:rPr>
          <w:color w:val="000000"/>
          <w:sz w:val="28"/>
          <w:szCs w:val="28"/>
        </w:rPr>
        <w:t xml:space="preserve"> полотном, </w:t>
      </w:r>
      <w:proofErr w:type="spellStart"/>
      <w:r w:rsidRPr="00CB35FB">
        <w:rPr>
          <w:color w:val="000000"/>
          <w:sz w:val="28"/>
          <w:szCs w:val="28"/>
        </w:rPr>
        <w:t>чаруючи</w:t>
      </w:r>
      <w:proofErr w:type="spellEnd"/>
      <w:r w:rsidRPr="00CB35FB">
        <w:rPr>
          <w:color w:val="000000"/>
          <w:sz w:val="28"/>
          <w:szCs w:val="28"/>
        </w:rPr>
        <w:t xml:space="preserve"> і </w:t>
      </w:r>
      <w:proofErr w:type="spellStart"/>
      <w:r w:rsidRPr="00CB35FB">
        <w:rPr>
          <w:color w:val="000000"/>
          <w:sz w:val="28"/>
          <w:szCs w:val="28"/>
        </w:rPr>
        <w:t>заманюючи</w:t>
      </w:r>
      <w:proofErr w:type="spellEnd"/>
      <w:r w:rsidRPr="00CB35FB">
        <w:rPr>
          <w:color w:val="000000"/>
          <w:sz w:val="28"/>
          <w:szCs w:val="28"/>
        </w:rPr>
        <w:t xml:space="preserve"> вас </w:t>
      </w:r>
      <w:proofErr w:type="spellStart"/>
      <w:r w:rsidRPr="00CB35FB">
        <w:rPr>
          <w:color w:val="000000"/>
          <w:sz w:val="28"/>
          <w:szCs w:val="28"/>
        </w:rPr>
        <w:t>вдалечінь</w:t>
      </w:r>
      <w:proofErr w:type="spellEnd"/>
      <w:r w:rsidRPr="00CB35FB">
        <w:rPr>
          <w:color w:val="000000"/>
          <w:sz w:val="28"/>
          <w:szCs w:val="28"/>
        </w:rPr>
        <w:t>.</w:t>
      </w:r>
      <w:r w:rsidR="00AE322F">
        <w:rPr>
          <w:color w:val="000000"/>
          <w:sz w:val="28"/>
          <w:szCs w:val="28"/>
          <w:lang w:val="uk-UA"/>
        </w:rPr>
        <w:t xml:space="preserve"> </w:t>
      </w:r>
      <w:r w:rsidRPr="00CB35FB">
        <w:rPr>
          <w:color w:val="000000"/>
          <w:sz w:val="28"/>
          <w:szCs w:val="28"/>
        </w:rPr>
        <w:t xml:space="preserve">А </w:t>
      </w:r>
      <w:proofErr w:type="spellStart"/>
      <w:r w:rsidRPr="00CB35FB">
        <w:rPr>
          <w:color w:val="000000"/>
          <w:sz w:val="28"/>
          <w:szCs w:val="28"/>
        </w:rPr>
        <w:t>утворився</w:t>
      </w:r>
      <w:proofErr w:type="spellEnd"/>
      <w:r w:rsidRPr="00CB35FB">
        <w:rPr>
          <w:color w:val="000000"/>
          <w:sz w:val="28"/>
          <w:szCs w:val="28"/>
        </w:rPr>
        <w:t xml:space="preserve"> </w:t>
      </w:r>
      <w:proofErr w:type="spellStart"/>
      <w:r w:rsidRPr="00CB35FB">
        <w:rPr>
          <w:color w:val="000000"/>
          <w:sz w:val="28"/>
          <w:szCs w:val="28"/>
        </w:rPr>
        <w:t>він</w:t>
      </w:r>
      <w:proofErr w:type="spellEnd"/>
      <w:r w:rsidRPr="00CB35FB">
        <w:rPr>
          <w:color w:val="000000"/>
          <w:sz w:val="28"/>
          <w:szCs w:val="28"/>
        </w:rPr>
        <w:t xml:space="preserve"> </w:t>
      </w:r>
      <w:proofErr w:type="spellStart"/>
      <w:r w:rsidRPr="00CB35FB">
        <w:rPr>
          <w:color w:val="000000"/>
          <w:sz w:val="28"/>
          <w:szCs w:val="28"/>
        </w:rPr>
        <w:t>майже</w:t>
      </w:r>
      <w:proofErr w:type="spellEnd"/>
      <w:r w:rsidRPr="00CB35FB">
        <w:rPr>
          <w:color w:val="000000"/>
          <w:sz w:val="28"/>
          <w:szCs w:val="28"/>
        </w:rPr>
        <w:t xml:space="preserve"> </w:t>
      </w:r>
      <w:proofErr w:type="spellStart"/>
      <w:r w:rsidRPr="00CB35FB">
        <w:rPr>
          <w:color w:val="000000"/>
          <w:sz w:val="28"/>
          <w:szCs w:val="28"/>
        </w:rPr>
        <w:t>випадково</w:t>
      </w:r>
      <w:proofErr w:type="spellEnd"/>
      <w:r w:rsidRPr="00CB35FB">
        <w:rPr>
          <w:color w:val="000000"/>
          <w:sz w:val="28"/>
          <w:szCs w:val="28"/>
        </w:rPr>
        <w:t xml:space="preserve">. </w:t>
      </w:r>
      <w:proofErr w:type="spellStart"/>
      <w:r w:rsidRPr="00CB35FB">
        <w:rPr>
          <w:color w:val="000000"/>
          <w:sz w:val="28"/>
          <w:szCs w:val="28"/>
        </w:rPr>
        <w:t>Ще</w:t>
      </w:r>
      <w:proofErr w:type="spellEnd"/>
      <w:r w:rsidRPr="00CB35FB">
        <w:rPr>
          <w:color w:val="000000"/>
          <w:sz w:val="28"/>
          <w:szCs w:val="28"/>
        </w:rPr>
        <w:t xml:space="preserve"> за </w:t>
      </w:r>
      <w:proofErr w:type="spellStart"/>
      <w:r w:rsidRPr="00CB35FB">
        <w:rPr>
          <w:color w:val="000000"/>
          <w:sz w:val="28"/>
          <w:szCs w:val="28"/>
        </w:rPr>
        <w:t>часів</w:t>
      </w:r>
      <w:proofErr w:type="spellEnd"/>
      <w:r w:rsidRPr="00CB35FB">
        <w:rPr>
          <w:color w:val="000000"/>
          <w:sz w:val="28"/>
          <w:szCs w:val="28"/>
        </w:rPr>
        <w:t xml:space="preserve"> </w:t>
      </w:r>
      <w:proofErr w:type="spellStart"/>
      <w:r w:rsidRPr="00CB35FB">
        <w:rPr>
          <w:color w:val="000000"/>
          <w:sz w:val="28"/>
          <w:szCs w:val="28"/>
        </w:rPr>
        <w:t>радянської</w:t>
      </w:r>
      <w:proofErr w:type="spellEnd"/>
      <w:r w:rsidRPr="00CB35FB">
        <w:rPr>
          <w:color w:val="000000"/>
          <w:sz w:val="28"/>
          <w:szCs w:val="28"/>
        </w:rPr>
        <w:t xml:space="preserve"> </w:t>
      </w:r>
      <w:proofErr w:type="spellStart"/>
      <w:r w:rsidRPr="00CB35FB">
        <w:rPr>
          <w:color w:val="000000"/>
          <w:sz w:val="28"/>
          <w:szCs w:val="28"/>
        </w:rPr>
        <w:t>влади</w:t>
      </w:r>
      <w:proofErr w:type="spellEnd"/>
      <w:r w:rsidRPr="00CB35FB">
        <w:rPr>
          <w:color w:val="000000"/>
          <w:sz w:val="28"/>
          <w:szCs w:val="28"/>
        </w:rPr>
        <w:t xml:space="preserve"> </w:t>
      </w:r>
      <w:proofErr w:type="spellStart"/>
      <w:r w:rsidRPr="00CB35FB">
        <w:rPr>
          <w:color w:val="000000"/>
          <w:sz w:val="28"/>
          <w:szCs w:val="28"/>
        </w:rPr>
        <w:t>ця</w:t>
      </w:r>
      <w:proofErr w:type="spellEnd"/>
      <w:r w:rsidRPr="00CB35FB">
        <w:rPr>
          <w:color w:val="000000"/>
          <w:sz w:val="28"/>
          <w:szCs w:val="28"/>
        </w:rPr>
        <w:t xml:space="preserve"> </w:t>
      </w:r>
      <w:proofErr w:type="spellStart"/>
      <w:r w:rsidRPr="00CB35FB">
        <w:rPr>
          <w:color w:val="000000"/>
          <w:sz w:val="28"/>
          <w:szCs w:val="28"/>
        </w:rPr>
        <w:t>частина</w:t>
      </w:r>
      <w:proofErr w:type="spellEnd"/>
      <w:r w:rsidRPr="00CB35FB">
        <w:rPr>
          <w:color w:val="000000"/>
          <w:sz w:val="28"/>
          <w:szCs w:val="28"/>
        </w:rPr>
        <w:t xml:space="preserve"> </w:t>
      </w:r>
      <w:proofErr w:type="spellStart"/>
      <w:r w:rsidRPr="00CB35FB">
        <w:rPr>
          <w:color w:val="000000"/>
          <w:sz w:val="28"/>
          <w:szCs w:val="28"/>
        </w:rPr>
        <w:t>залізниці</w:t>
      </w:r>
      <w:proofErr w:type="spellEnd"/>
      <w:r w:rsidRPr="00CB35FB">
        <w:rPr>
          <w:color w:val="000000"/>
          <w:sz w:val="28"/>
          <w:szCs w:val="28"/>
        </w:rPr>
        <w:t xml:space="preserve"> </w:t>
      </w:r>
      <w:proofErr w:type="spellStart"/>
      <w:r w:rsidRPr="00CB35FB">
        <w:rPr>
          <w:color w:val="000000"/>
          <w:sz w:val="28"/>
          <w:szCs w:val="28"/>
        </w:rPr>
        <w:t>була</w:t>
      </w:r>
      <w:proofErr w:type="spellEnd"/>
      <w:r w:rsidRPr="00CB35FB">
        <w:rPr>
          <w:color w:val="000000"/>
          <w:sz w:val="28"/>
          <w:szCs w:val="28"/>
        </w:rPr>
        <w:t xml:space="preserve"> </w:t>
      </w:r>
      <w:proofErr w:type="spellStart"/>
      <w:r w:rsidRPr="00CB35FB">
        <w:rPr>
          <w:color w:val="000000"/>
          <w:sz w:val="28"/>
          <w:szCs w:val="28"/>
        </w:rPr>
        <w:t>спрямована</w:t>
      </w:r>
      <w:proofErr w:type="spellEnd"/>
      <w:r w:rsidRPr="00CB35FB">
        <w:rPr>
          <w:color w:val="000000"/>
          <w:sz w:val="28"/>
          <w:szCs w:val="28"/>
        </w:rPr>
        <w:t xml:space="preserve"> до </w:t>
      </w:r>
      <w:proofErr w:type="spellStart"/>
      <w:r w:rsidRPr="00CB35FB">
        <w:rPr>
          <w:color w:val="000000"/>
          <w:sz w:val="28"/>
          <w:szCs w:val="28"/>
        </w:rPr>
        <w:t>військової</w:t>
      </w:r>
      <w:proofErr w:type="spellEnd"/>
      <w:r w:rsidRPr="00CB35FB">
        <w:rPr>
          <w:color w:val="000000"/>
          <w:sz w:val="28"/>
          <w:szCs w:val="28"/>
        </w:rPr>
        <w:t xml:space="preserve"> </w:t>
      </w:r>
      <w:proofErr w:type="spellStart"/>
      <w:r w:rsidRPr="00CB35FB">
        <w:rPr>
          <w:color w:val="000000"/>
          <w:sz w:val="28"/>
          <w:szCs w:val="28"/>
        </w:rPr>
        <w:t>бази</w:t>
      </w:r>
      <w:proofErr w:type="spellEnd"/>
      <w:r w:rsidRPr="00CB35FB">
        <w:rPr>
          <w:color w:val="000000"/>
          <w:sz w:val="28"/>
          <w:szCs w:val="28"/>
        </w:rPr>
        <w:t xml:space="preserve">. </w:t>
      </w:r>
      <w:proofErr w:type="spellStart"/>
      <w:r w:rsidRPr="00CB35FB">
        <w:rPr>
          <w:color w:val="000000"/>
          <w:sz w:val="28"/>
          <w:szCs w:val="28"/>
        </w:rPr>
        <w:t>Щоб</w:t>
      </w:r>
      <w:proofErr w:type="spellEnd"/>
      <w:r w:rsidRPr="00CB35FB">
        <w:rPr>
          <w:color w:val="000000"/>
          <w:sz w:val="28"/>
          <w:szCs w:val="28"/>
        </w:rPr>
        <w:t xml:space="preserve"> максимально </w:t>
      </w:r>
      <w:proofErr w:type="spellStart"/>
      <w:r w:rsidRPr="00CB35FB">
        <w:rPr>
          <w:color w:val="000000"/>
          <w:sz w:val="28"/>
          <w:szCs w:val="28"/>
        </w:rPr>
        <w:t>замаскувати</w:t>
      </w:r>
      <w:proofErr w:type="spellEnd"/>
      <w:r w:rsidRPr="00CB35FB">
        <w:rPr>
          <w:color w:val="000000"/>
          <w:sz w:val="28"/>
          <w:szCs w:val="28"/>
        </w:rPr>
        <w:t xml:space="preserve"> рух </w:t>
      </w:r>
      <w:proofErr w:type="spellStart"/>
      <w:r w:rsidRPr="00CB35FB">
        <w:rPr>
          <w:color w:val="000000"/>
          <w:sz w:val="28"/>
          <w:szCs w:val="28"/>
        </w:rPr>
        <w:t>потягів</w:t>
      </w:r>
      <w:proofErr w:type="spellEnd"/>
      <w:r w:rsidRPr="00CB35FB">
        <w:rPr>
          <w:color w:val="000000"/>
          <w:sz w:val="28"/>
          <w:szCs w:val="28"/>
        </w:rPr>
        <w:t xml:space="preserve">, </w:t>
      </w:r>
      <w:proofErr w:type="spellStart"/>
      <w:r w:rsidRPr="00CB35FB">
        <w:rPr>
          <w:color w:val="000000"/>
          <w:sz w:val="28"/>
          <w:szCs w:val="28"/>
        </w:rPr>
        <w:t>було</w:t>
      </w:r>
      <w:proofErr w:type="spellEnd"/>
      <w:r w:rsidRPr="00CB35FB">
        <w:rPr>
          <w:color w:val="000000"/>
          <w:sz w:val="28"/>
          <w:szCs w:val="28"/>
        </w:rPr>
        <w:t xml:space="preserve"> </w:t>
      </w:r>
      <w:proofErr w:type="spellStart"/>
      <w:r w:rsidRPr="00CB35FB">
        <w:rPr>
          <w:color w:val="000000"/>
          <w:sz w:val="28"/>
          <w:szCs w:val="28"/>
        </w:rPr>
        <w:t>вирішено</w:t>
      </w:r>
      <w:proofErr w:type="spellEnd"/>
      <w:r w:rsidRPr="00CB35FB">
        <w:rPr>
          <w:color w:val="000000"/>
          <w:sz w:val="28"/>
          <w:szCs w:val="28"/>
        </w:rPr>
        <w:t xml:space="preserve"> </w:t>
      </w:r>
      <w:proofErr w:type="spellStart"/>
      <w:r w:rsidRPr="00CB35FB">
        <w:rPr>
          <w:color w:val="000000"/>
          <w:sz w:val="28"/>
          <w:szCs w:val="28"/>
        </w:rPr>
        <w:t>обсадити</w:t>
      </w:r>
      <w:proofErr w:type="spellEnd"/>
      <w:r w:rsidRPr="00CB35FB">
        <w:rPr>
          <w:color w:val="000000"/>
          <w:sz w:val="28"/>
          <w:szCs w:val="28"/>
        </w:rPr>
        <w:t xml:space="preserve"> </w:t>
      </w:r>
      <w:proofErr w:type="spellStart"/>
      <w:r w:rsidRPr="00CB35FB">
        <w:rPr>
          <w:color w:val="000000"/>
          <w:sz w:val="28"/>
          <w:szCs w:val="28"/>
        </w:rPr>
        <w:t>колію</w:t>
      </w:r>
      <w:proofErr w:type="spellEnd"/>
      <w:r w:rsidRPr="00CB35FB">
        <w:rPr>
          <w:color w:val="000000"/>
          <w:sz w:val="28"/>
          <w:szCs w:val="28"/>
        </w:rPr>
        <w:t xml:space="preserve"> з </w:t>
      </w:r>
      <w:proofErr w:type="spellStart"/>
      <w:r w:rsidRPr="00CB35FB">
        <w:rPr>
          <w:color w:val="000000"/>
          <w:sz w:val="28"/>
          <w:szCs w:val="28"/>
        </w:rPr>
        <w:t>обох</w:t>
      </w:r>
      <w:proofErr w:type="spellEnd"/>
      <w:r w:rsidRPr="00CB35FB">
        <w:rPr>
          <w:color w:val="000000"/>
          <w:sz w:val="28"/>
          <w:szCs w:val="28"/>
        </w:rPr>
        <w:t xml:space="preserve"> </w:t>
      </w:r>
      <w:proofErr w:type="spellStart"/>
      <w:r w:rsidRPr="00CB35FB">
        <w:rPr>
          <w:color w:val="000000"/>
          <w:sz w:val="28"/>
          <w:szCs w:val="28"/>
        </w:rPr>
        <w:t>боків</w:t>
      </w:r>
      <w:proofErr w:type="spellEnd"/>
      <w:r w:rsidRPr="00CB35FB">
        <w:rPr>
          <w:color w:val="000000"/>
          <w:sz w:val="28"/>
          <w:szCs w:val="28"/>
        </w:rPr>
        <w:t xml:space="preserve"> деревами. Коли через </w:t>
      </w:r>
      <w:proofErr w:type="spellStart"/>
      <w:r w:rsidRPr="00CB35FB">
        <w:rPr>
          <w:color w:val="000000"/>
          <w:sz w:val="28"/>
          <w:szCs w:val="28"/>
        </w:rPr>
        <w:t>певний</w:t>
      </w:r>
      <w:proofErr w:type="spellEnd"/>
      <w:r w:rsidRPr="00CB35FB">
        <w:rPr>
          <w:color w:val="000000"/>
          <w:sz w:val="28"/>
          <w:szCs w:val="28"/>
        </w:rPr>
        <w:t xml:space="preserve"> час потреба в </w:t>
      </w:r>
      <w:proofErr w:type="spellStart"/>
      <w:r w:rsidRPr="00CB35FB">
        <w:rPr>
          <w:color w:val="000000"/>
          <w:sz w:val="28"/>
          <w:szCs w:val="28"/>
        </w:rPr>
        <w:t>залізниці</w:t>
      </w:r>
      <w:proofErr w:type="spellEnd"/>
      <w:r w:rsidRPr="00CB35FB">
        <w:rPr>
          <w:color w:val="000000"/>
          <w:sz w:val="28"/>
          <w:szCs w:val="28"/>
        </w:rPr>
        <w:t xml:space="preserve"> </w:t>
      </w:r>
      <w:proofErr w:type="spellStart"/>
      <w:r w:rsidRPr="00CB35FB">
        <w:rPr>
          <w:color w:val="000000"/>
          <w:sz w:val="28"/>
          <w:szCs w:val="28"/>
        </w:rPr>
        <w:t>відпала</w:t>
      </w:r>
      <w:proofErr w:type="spellEnd"/>
      <w:r w:rsidRPr="00CB35FB">
        <w:rPr>
          <w:color w:val="000000"/>
          <w:sz w:val="28"/>
          <w:szCs w:val="28"/>
        </w:rPr>
        <w:t xml:space="preserve">, </w:t>
      </w:r>
      <w:proofErr w:type="spellStart"/>
      <w:r w:rsidRPr="00CB35FB">
        <w:rPr>
          <w:color w:val="000000"/>
          <w:sz w:val="28"/>
          <w:szCs w:val="28"/>
        </w:rPr>
        <w:t>рослинність</w:t>
      </w:r>
      <w:proofErr w:type="spellEnd"/>
      <w:r w:rsidRPr="00CB35FB">
        <w:rPr>
          <w:color w:val="000000"/>
          <w:sz w:val="28"/>
          <w:szCs w:val="28"/>
        </w:rPr>
        <w:t xml:space="preserve"> перестали </w:t>
      </w:r>
      <w:proofErr w:type="spellStart"/>
      <w:r w:rsidRPr="00CB35FB">
        <w:rPr>
          <w:color w:val="000000"/>
          <w:sz w:val="28"/>
          <w:szCs w:val="28"/>
        </w:rPr>
        <w:t>обрізати</w:t>
      </w:r>
      <w:proofErr w:type="spellEnd"/>
      <w:r w:rsidRPr="00CB35FB">
        <w:rPr>
          <w:color w:val="000000"/>
          <w:sz w:val="28"/>
          <w:szCs w:val="28"/>
        </w:rPr>
        <w:t xml:space="preserve">, і вона </w:t>
      </w:r>
      <w:proofErr w:type="spellStart"/>
      <w:r w:rsidRPr="00CB35FB">
        <w:rPr>
          <w:color w:val="000000"/>
          <w:sz w:val="28"/>
          <w:szCs w:val="28"/>
        </w:rPr>
        <w:t>поступово</w:t>
      </w:r>
      <w:proofErr w:type="spellEnd"/>
      <w:r w:rsidRPr="00CB35FB">
        <w:rPr>
          <w:color w:val="000000"/>
          <w:sz w:val="28"/>
          <w:szCs w:val="28"/>
        </w:rPr>
        <w:t xml:space="preserve"> заполонила собою весь </w:t>
      </w:r>
      <w:proofErr w:type="spellStart"/>
      <w:r w:rsidRPr="00CB35FB">
        <w:rPr>
          <w:color w:val="000000"/>
          <w:sz w:val="28"/>
          <w:szCs w:val="28"/>
        </w:rPr>
        <w:t>можливий</w:t>
      </w:r>
      <w:proofErr w:type="spellEnd"/>
      <w:r w:rsidRPr="00CB35FB">
        <w:rPr>
          <w:color w:val="000000"/>
          <w:sz w:val="28"/>
          <w:szCs w:val="28"/>
        </w:rPr>
        <w:t xml:space="preserve"> </w:t>
      </w:r>
      <w:proofErr w:type="spellStart"/>
      <w:r w:rsidRPr="00CB35FB">
        <w:rPr>
          <w:color w:val="000000"/>
          <w:sz w:val="28"/>
          <w:szCs w:val="28"/>
        </w:rPr>
        <w:t>простір</w:t>
      </w:r>
      <w:proofErr w:type="spellEnd"/>
      <w:r w:rsidRPr="00CB35FB">
        <w:rPr>
          <w:color w:val="000000"/>
          <w:sz w:val="28"/>
          <w:szCs w:val="28"/>
        </w:rPr>
        <w:t xml:space="preserve"> </w:t>
      </w:r>
      <w:proofErr w:type="spellStart"/>
      <w:r w:rsidRPr="00CB35FB">
        <w:rPr>
          <w:color w:val="000000"/>
          <w:sz w:val="28"/>
          <w:szCs w:val="28"/>
        </w:rPr>
        <w:t>химерним</w:t>
      </w:r>
      <w:proofErr w:type="spellEnd"/>
      <w:r w:rsidRPr="00CB35FB">
        <w:rPr>
          <w:color w:val="000000"/>
          <w:sz w:val="28"/>
          <w:szCs w:val="28"/>
        </w:rPr>
        <w:t xml:space="preserve"> </w:t>
      </w:r>
      <w:proofErr w:type="spellStart"/>
      <w:r w:rsidRPr="00CB35FB">
        <w:rPr>
          <w:color w:val="000000"/>
          <w:sz w:val="28"/>
          <w:szCs w:val="28"/>
        </w:rPr>
        <w:t>переплетінням</w:t>
      </w:r>
      <w:proofErr w:type="spellEnd"/>
      <w:r w:rsidRPr="00CB35FB">
        <w:rPr>
          <w:color w:val="000000"/>
          <w:sz w:val="28"/>
          <w:szCs w:val="28"/>
        </w:rPr>
        <w:t xml:space="preserve"> </w:t>
      </w:r>
      <w:proofErr w:type="spellStart"/>
      <w:r w:rsidRPr="00CB35FB">
        <w:rPr>
          <w:color w:val="000000"/>
          <w:sz w:val="28"/>
          <w:szCs w:val="28"/>
        </w:rPr>
        <w:t>гілок</w:t>
      </w:r>
      <w:proofErr w:type="spellEnd"/>
      <w:r w:rsidRPr="00CB35FB">
        <w:rPr>
          <w:color w:val="000000"/>
          <w:sz w:val="28"/>
          <w:szCs w:val="28"/>
        </w:rPr>
        <w:t xml:space="preserve"> і </w:t>
      </w:r>
      <w:proofErr w:type="spellStart"/>
      <w:r w:rsidRPr="00CB35FB">
        <w:rPr>
          <w:color w:val="000000"/>
          <w:sz w:val="28"/>
          <w:szCs w:val="28"/>
        </w:rPr>
        <w:t>листя</w:t>
      </w:r>
      <w:proofErr w:type="spellEnd"/>
      <w:r w:rsidRPr="00CB35FB">
        <w:rPr>
          <w:color w:val="000000"/>
          <w:sz w:val="28"/>
          <w:szCs w:val="28"/>
        </w:rPr>
        <w:t>.</w:t>
      </w:r>
      <w:r w:rsidR="00AE322F">
        <w:rPr>
          <w:color w:val="000000"/>
          <w:sz w:val="28"/>
          <w:szCs w:val="28"/>
          <w:lang w:val="uk-UA"/>
        </w:rPr>
        <w:t xml:space="preserve"> </w:t>
      </w:r>
      <w:proofErr w:type="spellStart"/>
      <w:r w:rsidRPr="00CB35FB">
        <w:rPr>
          <w:color w:val="000000"/>
          <w:sz w:val="28"/>
          <w:szCs w:val="28"/>
        </w:rPr>
        <w:t>Місцеві</w:t>
      </w:r>
      <w:proofErr w:type="spellEnd"/>
      <w:r w:rsidRPr="00CB35FB">
        <w:rPr>
          <w:color w:val="000000"/>
          <w:sz w:val="28"/>
          <w:szCs w:val="28"/>
        </w:rPr>
        <w:t xml:space="preserve"> </w:t>
      </w:r>
      <w:proofErr w:type="spellStart"/>
      <w:r w:rsidRPr="00CB35FB">
        <w:rPr>
          <w:color w:val="000000"/>
          <w:sz w:val="28"/>
          <w:szCs w:val="28"/>
        </w:rPr>
        <w:t>кажуть</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тут </w:t>
      </w:r>
      <w:proofErr w:type="spellStart"/>
      <w:r w:rsidRPr="00CB35FB">
        <w:rPr>
          <w:color w:val="000000"/>
          <w:sz w:val="28"/>
          <w:szCs w:val="28"/>
        </w:rPr>
        <w:t>бродять</w:t>
      </w:r>
      <w:proofErr w:type="spellEnd"/>
      <w:r w:rsidRPr="00CB35FB">
        <w:rPr>
          <w:color w:val="000000"/>
          <w:sz w:val="28"/>
          <w:szCs w:val="28"/>
        </w:rPr>
        <w:t xml:space="preserve"> </w:t>
      </w:r>
      <w:proofErr w:type="spellStart"/>
      <w:r w:rsidRPr="00CB35FB">
        <w:rPr>
          <w:color w:val="000000"/>
          <w:sz w:val="28"/>
          <w:szCs w:val="28"/>
        </w:rPr>
        <w:t>душі</w:t>
      </w:r>
      <w:proofErr w:type="spellEnd"/>
      <w:r w:rsidRPr="00CB35FB">
        <w:rPr>
          <w:color w:val="000000"/>
          <w:sz w:val="28"/>
          <w:szCs w:val="28"/>
        </w:rPr>
        <w:t xml:space="preserve"> </w:t>
      </w:r>
      <w:proofErr w:type="spellStart"/>
      <w:r w:rsidRPr="00CB35FB">
        <w:rPr>
          <w:color w:val="000000"/>
          <w:sz w:val="28"/>
          <w:szCs w:val="28"/>
        </w:rPr>
        <w:t>закоханої</w:t>
      </w:r>
      <w:proofErr w:type="spellEnd"/>
      <w:r w:rsidRPr="00CB35FB">
        <w:rPr>
          <w:color w:val="000000"/>
          <w:sz w:val="28"/>
          <w:szCs w:val="28"/>
        </w:rPr>
        <w:t xml:space="preserve"> пари, </w:t>
      </w:r>
      <w:proofErr w:type="spellStart"/>
      <w:r w:rsidRPr="00CB35FB">
        <w:rPr>
          <w:color w:val="000000"/>
          <w:sz w:val="28"/>
          <w:szCs w:val="28"/>
        </w:rPr>
        <w:t>якій</w:t>
      </w:r>
      <w:proofErr w:type="spellEnd"/>
      <w:r w:rsidRPr="00CB35FB">
        <w:rPr>
          <w:color w:val="000000"/>
          <w:sz w:val="28"/>
          <w:szCs w:val="28"/>
        </w:rPr>
        <w:t xml:space="preserve"> колись батьки заборонили </w:t>
      </w:r>
      <w:proofErr w:type="spellStart"/>
      <w:r w:rsidRPr="00CB35FB">
        <w:rPr>
          <w:color w:val="000000"/>
          <w:sz w:val="28"/>
          <w:szCs w:val="28"/>
        </w:rPr>
        <w:t>одружуватися</w:t>
      </w:r>
      <w:proofErr w:type="spellEnd"/>
      <w:r w:rsidRPr="00CB35FB">
        <w:rPr>
          <w:color w:val="000000"/>
          <w:sz w:val="28"/>
          <w:szCs w:val="28"/>
        </w:rPr>
        <w:t xml:space="preserve">. </w:t>
      </w:r>
      <w:proofErr w:type="spellStart"/>
      <w:r w:rsidRPr="00CB35FB">
        <w:rPr>
          <w:color w:val="000000"/>
          <w:sz w:val="28"/>
          <w:szCs w:val="28"/>
        </w:rPr>
        <w:t>Від</w:t>
      </w:r>
      <w:proofErr w:type="spellEnd"/>
      <w:r w:rsidRPr="00CB35FB">
        <w:rPr>
          <w:color w:val="000000"/>
          <w:sz w:val="28"/>
          <w:szCs w:val="28"/>
        </w:rPr>
        <w:t xml:space="preserve"> горя </w:t>
      </w:r>
      <w:proofErr w:type="spellStart"/>
      <w:r w:rsidRPr="00CB35FB">
        <w:rPr>
          <w:color w:val="000000"/>
          <w:sz w:val="28"/>
          <w:szCs w:val="28"/>
        </w:rPr>
        <w:t>дівчина</w:t>
      </w:r>
      <w:proofErr w:type="spellEnd"/>
      <w:r w:rsidRPr="00CB35FB">
        <w:rPr>
          <w:color w:val="000000"/>
          <w:sz w:val="28"/>
          <w:szCs w:val="28"/>
        </w:rPr>
        <w:t xml:space="preserve"> </w:t>
      </w:r>
      <w:proofErr w:type="spellStart"/>
      <w:r w:rsidRPr="00CB35FB">
        <w:rPr>
          <w:color w:val="000000"/>
          <w:sz w:val="28"/>
          <w:szCs w:val="28"/>
        </w:rPr>
        <w:t>кинулася</w:t>
      </w:r>
      <w:proofErr w:type="spellEnd"/>
      <w:r w:rsidRPr="00CB35FB">
        <w:rPr>
          <w:color w:val="000000"/>
          <w:sz w:val="28"/>
          <w:szCs w:val="28"/>
        </w:rPr>
        <w:t xml:space="preserve"> в болото </w:t>
      </w:r>
      <w:proofErr w:type="spellStart"/>
      <w:r w:rsidRPr="00CB35FB">
        <w:rPr>
          <w:color w:val="000000"/>
          <w:sz w:val="28"/>
          <w:szCs w:val="28"/>
        </w:rPr>
        <w:t>неподалік</w:t>
      </w:r>
      <w:proofErr w:type="spellEnd"/>
      <w:r w:rsidRPr="00CB35FB">
        <w:rPr>
          <w:color w:val="000000"/>
          <w:sz w:val="28"/>
          <w:szCs w:val="28"/>
        </w:rPr>
        <w:t xml:space="preserve"> </w:t>
      </w:r>
      <w:proofErr w:type="spellStart"/>
      <w:r w:rsidRPr="00CB35FB">
        <w:rPr>
          <w:color w:val="000000"/>
          <w:sz w:val="28"/>
          <w:szCs w:val="28"/>
        </w:rPr>
        <w:t>колії</w:t>
      </w:r>
      <w:proofErr w:type="spellEnd"/>
      <w:r w:rsidRPr="00CB35FB">
        <w:rPr>
          <w:color w:val="000000"/>
          <w:sz w:val="28"/>
          <w:szCs w:val="28"/>
        </w:rPr>
        <w:t xml:space="preserve">, а </w:t>
      </w:r>
      <w:proofErr w:type="spellStart"/>
      <w:r w:rsidRPr="00CB35FB">
        <w:rPr>
          <w:color w:val="000000"/>
          <w:sz w:val="28"/>
          <w:szCs w:val="28"/>
        </w:rPr>
        <w:t>її</w:t>
      </w:r>
      <w:proofErr w:type="spellEnd"/>
      <w:r w:rsidRPr="00CB35FB">
        <w:rPr>
          <w:color w:val="000000"/>
          <w:sz w:val="28"/>
          <w:szCs w:val="28"/>
        </w:rPr>
        <w:t xml:space="preserve"> </w:t>
      </w:r>
      <w:proofErr w:type="spellStart"/>
      <w:r w:rsidRPr="00CB35FB">
        <w:rPr>
          <w:color w:val="000000"/>
          <w:sz w:val="28"/>
          <w:szCs w:val="28"/>
        </w:rPr>
        <w:t>хлопець</w:t>
      </w:r>
      <w:proofErr w:type="spellEnd"/>
      <w:r w:rsidRPr="00CB35FB">
        <w:rPr>
          <w:color w:val="000000"/>
          <w:sz w:val="28"/>
          <w:szCs w:val="28"/>
        </w:rPr>
        <w:t xml:space="preserve"> </w:t>
      </w:r>
      <w:proofErr w:type="spellStart"/>
      <w:r w:rsidRPr="00CB35FB">
        <w:rPr>
          <w:color w:val="000000"/>
          <w:sz w:val="28"/>
          <w:szCs w:val="28"/>
        </w:rPr>
        <w:t>довго</w:t>
      </w:r>
      <w:proofErr w:type="spellEnd"/>
      <w:r w:rsidRPr="00CB35FB">
        <w:rPr>
          <w:color w:val="000000"/>
          <w:sz w:val="28"/>
          <w:szCs w:val="28"/>
        </w:rPr>
        <w:t xml:space="preserve"> </w:t>
      </w:r>
      <w:proofErr w:type="spellStart"/>
      <w:r w:rsidRPr="00CB35FB">
        <w:rPr>
          <w:color w:val="000000"/>
          <w:sz w:val="28"/>
          <w:szCs w:val="28"/>
        </w:rPr>
        <w:t>шукав</w:t>
      </w:r>
      <w:proofErr w:type="spellEnd"/>
      <w:r w:rsidRPr="00CB35FB">
        <w:rPr>
          <w:color w:val="000000"/>
          <w:sz w:val="28"/>
          <w:szCs w:val="28"/>
        </w:rPr>
        <w:t xml:space="preserve"> </w:t>
      </w:r>
      <w:proofErr w:type="spellStart"/>
      <w:r w:rsidRPr="00CB35FB">
        <w:rPr>
          <w:color w:val="000000"/>
          <w:sz w:val="28"/>
          <w:szCs w:val="28"/>
        </w:rPr>
        <w:t>кохану</w:t>
      </w:r>
      <w:proofErr w:type="spellEnd"/>
      <w:r w:rsidRPr="00CB35FB">
        <w:rPr>
          <w:color w:val="000000"/>
          <w:sz w:val="28"/>
          <w:szCs w:val="28"/>
        </w:rPr>
        <w:t xml:space="preserve">, та й так сам </w:t>
      </w:r>
      <w:proofErr w:type="spellStart"/>
      <w:r w:rsidRPr="00CB35FB">
        <w:rPr>
          <w:color w:val="000000"/>
          <w:sz w:val="28"/>
          <w:szCs w:val="28"/>
        </w:rPr>
        <w:t>зник</w:t>
      </w:r>
      <w:proofErr w:type="spellEnd"/>
      <w:r w:rsidRPr="00CB35FB">
        <w:rPr>
          <w:color w:val="000000"/>
          <w:sz w:val="28"/>
          <w:szCs w:val="28"/>
        </w:rPr>
        <w:t xml:space="preserve"> </w:t>
      </w:r>
      <w:proofErr w:type="spellStart"/>
      <w:r w:rsidRPr="00CB35FB">
        <w:rPr>
          <w:color w:val="000000"/>
          <w:sz w:val="28"/>
          <w:szCs w:val="28"/>
        </w:rPr>
        <w:t>безвісти</w:t>
      </w:r>
      <w:proofErr w:type="spellEnd"/>
      <w:r w:rsidRPr="00CB35FB">
        <w:rPr>
          <w:color w:val="000000"/>
          <w:sz w:val="28"/>
          <w:szCs w:val="28"/>
        </w:rPr>
        <w:t xml:space="preserve">. </w:t>
      </w:r>
      <w:proofErr w:type="spellStart"/>
      <w:r w:rsidRPr="00CB35FB">
        <w:rPr>
          <w:color w:val="000000"/>
          <w:sz w:val="28"/>
          <w:szCs w:val="28"/>
        </w:rPr>
        <w:t>Тепер</w:t>
      </w:r>
      <w:proofErr w:type="spellEnd"/>
      <w:r w:rsidRPr="00CB35FB">
        <w:rPr>
          <w:color w:val="000000"/>
          <w:sz w:val="28"/>
          <w:szCs w:val="28"/>
        </w:rPr>
        <w:t xml:space="preserve"> </w:t>
      </w:r>
      <w:proofErr w:type="spellStart"/>
      <w:r w:rsidRPr="00CB35FB">
        <w:rPr>
          <w:color w:val="000000"/>
          <w:sz w:val="28"/>
          <w:szCs w:val="28"/>
        </w:rPr>
        <w:t>їх</w:t>
      </w:r>
      <w:proofErr w:type="spellEnd"/>
      <w:r w:rsidRPr="00CB35FB">
        <w:rPr>
          <w:color w:val="000000"/>
          <w:sz w:val="28"/>
          <w:szCs w:val="28"/>
        </w:rPr>
        <w:t xml:space="preserve"> </w:t>
      </w:r>
      <w:proofErr w:type="spellStart"/>
      <w:r w:rsidRPr="00CB35FB">
        <w:rPr>
          <w:color w:val="000000"/>
          <w:sz w:val="28"/>
          <w:szCs w:val="28"/>
        </w:rPr>
        <w:t>чисті</w:t>
      </w:r>
      <w:proofErr w:type="spellEnd"/>
      <w:r w:rsidRPr="00CB35FB">
        <w:rPr>
          <w:color w:val="000000"/>
          <w:sz w:val="28"/>
          <w:szCs w:val="28"/>
        </w:rPr>
        <w:t xml:space="preserve"> </w:t>
      </w:r>
      <w:proofErr w:type="spellStart"/>
      <w:r w:rsidRPr="00CB35FB">
        <w:rPr>
          <w:color w:val="000000"/>
          <w:sz w:val="28"/>
          <w:szCs w:val="28"/>
        </w:rPr>
        <w:t>душі</w:t>
      </w:r>
      <w:proofErr w:type="spellEnd"/>
      <w:r w:rsidRPr="00CB35FB">
        <w:rPr>
          <w:color w:val="000000"/>
          <w:sz w:val="28"/>
          <w:szCs w:val="28"/>
        </w:rPr>
        <w:t xml:space="preserve"> </w:t>
      </w:r>
      <w:proofErr w:type="spellStart"/>
      <w:r w:rsidRPr="00CB35FB">
        <w:rPr>
          <w:color w:val="000000"/>
          <w:sz w:val="28"/>
          <w:szCs w:val="28"/>
        </w:rPr>
        <w:t>допомагають</w:t>
      </w:r>
      <w:proofErr w:type="spellEnd"/>
      <w:r w:rsidRPr="00CB35FB">
        <w:rPr>
          <w:color w:val="000000"/>
          <w:sz w:val="28"/>
          <w:szCs w:val="28"/>
        </w:rPr>
        <w:t xml:space="preserve"> </w:t>
      </w:r>
      <w:proofErr w:type="spellStart"/>
      <w:r w:rsidRPr="00CB35FB">
        <w:rPr>
          <w:color w:val="000000"/>
          <w:sz w:val="28"/>
          <w:szCs w:val="28"/>
        </w:rPr>
        <w:t>іншим</w:t>
      </w:r>
      <w:proofErr w:type="spellEnd"/>
      <w:r w:rsidRPr="00CB35FB">
        <w:rPr>
          <w:color w:val="000000"/>
          <w:sz w:val="28"/>
          <w:szCs w:val="28"/>
        </w:rPr>
        <w:t xml:space="preserve"> </w:t>
      </w:r>
      <w:proofErr w:type="spellStart"/>
      <w:r w:rsidRPr="00CB35FB">
        <w:rPr>
          <w:color w:val="000000"/>
          <w:sz w:val="28"/>
          <w:szCs w:val="28"/>
        </w:rPr>
        <w:t>закоханим</w:t>
      </w:r>
      <w:proofErr w:type="spellEnd"/>
      <w:r w:rsidRPr="00CB35FB">
        <w:rPr>
          <w:color w:val="000000"/>
          <w:sz w:val="28"/>
          <w:szCs w:val="28"/>
        </w:rPr>
        <w:t xml:space="preserve">, і тому </w:t>
      </w:r>
      <w:proofErr w:type="spellStart"/>
      <w:r w:rsidRPr="00CB35FB">
        <w:rPr>
          <w:color w:val="000000"/>
          <w:sz w:val="28"/>
          <w:szCs w:val="28"/>
        </w:rPr>
        <w:t>всі</w:t>
      </w:r>
      <w:proofErr w:type="spellEnd"/>
      <w:r w:rsidRPr="00CB35FB">
        <w:rPr>
          <w:color w:val="000000"/>
          <w:sz w:val="28"/>
          <w:szCs w:val="28"/>
        </w:rPr>
        <w:t xml:space="preserve">, </w:t>
      </w:r>
      <w:proofErr w:type="spellStart"/>
      <w:r w:rsidRPr="00CB35FB">
        <w:rPr>
          <w:color w:val="000000"/>
          <w:sz w:val="28"/>
          <w:szCs w:val="28"/>
        </w:rPr>
        <w:t>хто</w:t>
      </w:r>
      <w:proofErr w:type="spellEnd"/>
      <w:r w:rsidRPr="00CB35FB">
        <w:rPr>
          <w:color w:val="000000"/>
          <w:sz w:val="28"/>
          <w:szCs w:val="28"/>
        </w:rPr>
        <w:t xml:space="preserve"> </w:t>
      </w:r>
      <w:proofErr w:type="spellStart"/>
      <w:r w:rsidRPr="00CB35FB">
        <w:rPr>
          <w:color w:val="000000"/>
          <w:sz w:val="28"/>
          <w:szCs w:val="28"/>
        </w:rPr>
        <w:t>приїздить</w:t>
      </w:r>
      <w:proofErr w:type="spellEnd"/>
      <w:r w:rsidRPr="00CB35FB">
        <w:rPr>
          <w:color w:val="000000"/>
          <w:sz w:val="28"/>
          <w:szCs w:val="28"/>
        </w:rPr>
        <w:t xml:space="preserve"> </w:t>
      </w:r>
      <w:proofErr w:type="spellStart"/>
      <w:r w:rsidRPr="00CB35FB">
        <w:rPr>
          <w:color w:val="000000"/>
          <w:sz w:val="28"/>
          <w:szCs w:val="28"/>
        </w:rPr>
        <w:t>сюди</w:t>
      </w:r>
      <w:proofErr w:type="spellEnd"/>
      <w:r w:rsidRPr="00CB35FB">
        <w:rPr>
          <w:color w:val="000000"/>
          <w:sz w:val="28"/>
          <w:szCs w:val="28"/>
        </w:rPr>
        <w:t xml:space="preserve">, </w:t>
      </w:r>
      <w:proofErr w:type="spellStart"/>
      <w:r w:rsidRPr="00CB35FB">
        <w:rPr>
          <w:color w:val="000000"/>
          <w:sz w:val="28"/>
          <w:szCs w:val="28"/>
        </w:rPr>
        <w:t>вірять</w:t>
      </w:r>
      <w:proofErr w:type="spellEnd"/>
      <w:r w:rsidRPr="00CB35FB">
        <w:rPr>
          <w:color w:val="000000"/>
          <w:sz w:val="28"/>
          <w:szCs w:val="28"/>
        </w:rPr>
        <w:t xml:space="preserve"> в те, </w:t>
      </w:r>
      <w:proofErr w:type="spellStart"/>
      <w:r w:rsidRPr="00CB35FB">
        <w:rPr>
          <w:color w:val="000000"/>
          <w:sz w:val="28"/>
          <w:szCs w:val="28"/>
        </w:rPr>
        <w:t>що</w:t>
      </w:r>
      <w:proofErr w:type="spellEnd"/>
      <w:r w:rsidRPr="00CB35FB">
        <w:rPr>
          <w:color w:val="000000"/>
          <w:sz w:val="28"/>
          <w:szCs w:val="28"/>
        </w:rPr>
        <w:t>:</w:t>
      </w:r>
    </w:p>
    <w:p w14:paraId="1A40F47E" w14:textId="77777777" w:rsidR="00CB35FB" w:rsidRPr="00CB35FB" w:rsidRDefault="00CB35FB" w:rsidP="00AE322F">
      <w:pPr>
        <w:pStyle w:val="a3"/>
        <w:spacing w:before="0" w:beforeAutospacing="0" w:after="160" w:afterAutospacing="0"/>
        <w:ind w:firstLine="284"/>
        <w:jc w:val="both"/>
        <w:rPr>
          <w:sz w:val="28"/>
          <w:szCs w:val="28"/>
        </w:rPr>
      </w:pPr>
      <w:r w:rsidRPr="00CB35FB">
        <w:rPr>
          <w:color w:val="000000"/>
          <w:sz w:val="28"/>
          <w:szCs w:val="28"/>
        </w:rPr>
        <w:t xml:space="preserve">• </w:t>
      </w:r>
      <w:proofErr w:type="spellStart"/>
      <w:r w:rsidRPr="00CB35FB">
        <w:rPr>
          <w:color w:val="000000"/>
          <w:sz w:val="28"/>
          <w:szCs w:val="28"/>
        </w:rPr>
        <w:t>прогулянки</w:t>
      </w:r>
      <w:proofErr w:type="spellEnd"/>
      <w:r w:rsidRPr="00CB35FB">
        <w:rPr>
          <w:color w:val="000000"/>
          <w:sz w:val="28"/>
          <w:szCs w:val="28"/>
        </w:rPr>
        <w:t xml:space="preserve"> в </w:t>
      </w:r>
      <w:proofErr w:type="spellStart"/>
      <w:r w:rsidRPr="00CB35FB">
        <w:rPr>
          <w:color w:val="000000"/>
          <w:sz w:val="28"/>
          <w:szCs w:val="28"/>
        </w:rPr>
        <w:t>цій</w:t>
      </w:r>
      <w:proofErr w:type="spellEnd"/>
      <w:r w:rsidRPr="00CB35FB">
        <w:rPr>
          <w:color w:val="000000"/>
          <w:sz w:val="28"/>
          <w:szCs w:val="28"/>
        </w:rPr>
        <w:t xml:space="preserve"> </w:t>
      </w:r>
      <w:proofErr w:type="spellStart"/>
      <w:r w:rsidRPr="00CB35FB">
        <w:rPr>
          <w:color w:val="000000"/>
          <w:sz w:val="28"/>
          <w:szCs w:val="28"/>
        </w:rPr>
        <w:t>місцевості</w:t>
      </w:r>
      <w:proofErr w:type="spellEnd"/>
      <w:r w:rsidRPr="00CB35FB">
        <w:rPr>
          <w:color w:val="000000"/>
          <w:sz w:val="28"/>
          <w:szCs w:val="28"/>
        </w:rPr>
        <w:t xml:space="preserve"> </w:t>
      </w:r>
      <w:proofErr w:type="spellStart"/>
      <w:r w:rsidRPr="00CB35FB">
        <w:rPr>
          <w:color w:val="000000"/>
          <w:sz w:val="28"/>
          <w:szCs w:val="28"/>
        </w:rPr>
        <w:t>під</w:t>
      </w:r>
      <w:proofErr w:type="spellEnd"/>
      <w:r w:rsidRPr="00CB35FB">
        <w:rPr>
          <w:color w:val="000000"/>
          <w:sz w:val="28"/>
          <w:szCs w:val="28"/>
        </w:rPr>
        <w:t xml:space="preserve"> час </w:t>
      </w:r>
      <w:proofErr w:type="spellStart"/>
      <w:r w:rsidRPr="00CB35FB">
        <w:rPr>
          <w:color w:val="000000"/>
          <w:sz w:val="28"/>
          <w:szCs w:val="28"/>
        </w:rPr>
        <w:t>весілля</w:t>
      </w:r>
      <w:proofErr w:type="spellEnd"/>
      <w:r w:rsidRPr="00CB35FB">
        <w:rPr>
          <w:color w:val="000000"/>
          <w:sz w:val="28"/>
          <w:szCs w:val="28"/>
        </w:rPr>
        <w:t xml:space="preserve"> </w:t>
      </w:r>
      <w:proofErr w:type="spellStart"/>
      <w:r w:rsidRPr="00CB35FB">
        <w:rPr>
          <w:color w:val="000000"/>
          <w:sz w:val="28"/>
          <w:szCs w:val="28"/>
        </w:rPr>
        <w:t>сприятимуть</w:t>
      </w:r>
      <w:proofErr w:type="spellEnd"/>
      <w:r w:rsidRPr="00CB35FB">
        <w:rPr>
          <w:color w:val="000000"/>
          <w:sz w:val="28"/>
          <w:szCs w:val="28"/>
        </w:rPr>
        <w:t xml:space="preserve"> </w:t>
      </w:r>
      <w:proofErr w:type="spellStart"/>
      <w:r w:rsidRPr="00CB35FB">
        <w:rPr>
          <w:color w:val="000000"/>
          <w:sz w:val="28"/>
          <w:szCs w:val="28"/>
        </w:rPr>
        <w:t>щасливому</w:t>
      </w:r>
      <w:proofErr w:type="spellEnd"/>
      <w:r w:rsidRPr="00CB35FB">
        <w:rPr>
          <w:color w:val="000000"/>
          <w:sz w:val="28"/>
          <w:szCs w:val="28"/>
        </w:rPr>
        <w:t xml:space="preserve"> </w:t>
      </w:r>
      <w:proofErr w:type="spellStart"/>
      <w:r w:rsidRPr="00CB35FB">
        <w:rPr>
          <w:color w:val="000000"/>
          <w:sz w:val="28"/>
          <w:szCs w:val="28"/>
        </w:rPr>
        <w:t>сімейному</w:t>
      </w:r>
      <w:proofErr w:type="spellEnd"/>
      <w:r w:rsidRPr="00CB35FB">
        <w:rPr>
          <w:color w:val="000000"/>
          <w:sz w:val="28"/>
          <w:szCs w:val="28"/>
        </w:rPr>
        <w:t xml:space="preserve"> </w:t>
      </w:r>
      <w:proofErr w:type="spellStart"/>
      <w:r w:rsidRPr="00CB35FB">
        <w:rPr>
          <w:color w:val="000000"/>
          <w:sz w:val="28"/>
          <w:szCs w:val="28"/>
        </w:rPr>
        <w:t>життю</w:t>
      </w:r>
      <w:proofErr w:type="spellEnd"/>
      <w:r w:rsidRPr="00CB35FB">
        <w:rPr>
          <w:color w:val="000000"/>
          <w:sz w:val="28"/>
          <w:szCs w:val="28"/>
        </w:rPr>
        <w:t xml:space="preserve"> в </w:t>
      </w:r>
      <w:proofErr w:type="spellStart"/>
      <w:r w:rsidRPr="00CB35FB">
        <w:rPr>
          <w:color w:val="000000"/>
          <w:sz w:val="28"/>
          <w:szCs w:val="28"/>
        </w:rPr>
        <w:t>майбутньому</w:t>
      </w:r>
      <w:proofErr w:type="spellEnd"/>
      <w:r w:rsidRPr="00CB35FB">
        <w:rPr>
          <w:color w:val="000000"/>
          <w:sz w:val="28"/>
          <w:szCs w:val="28"/>
        </w:rPr>
        <w:t>;</w:t>
      </w:r>
    </w:p>
    <w:p w14:paraId="48F03354" w14:textId="77777777" w:rsidR="00CB35FB" w:rsidRPr="00CB35FB" w:rsidRDefault="00CB35FB" w:rsidP="00AE322F">
      <w:pPr>
        <w:pStyle w:val="a3"/>
        <w:spacing w:before="0" w:beforeAutospacing="0" w:after="160" w:afterAutospacing="0"/>
        <w:ind w:firstLine="284"/>
        <w:jc w:val="both"/>
        <w:rPr>
          <w:sz w:val="28"/>
          <w:szCs w:val="28"/>
        </w:rPr>
      </w:pPr>
      <w:r w:rsidRPr="00CB35FB">
        <w:rPr>
          <w:color w:val="000000"/>
          <w:sz w:val="28"/>
          <w:szCs w:val="28"/>
        </w:rPr>
        <w:t xml:space="preserve">• </w:t>
      </w:r>
      <w:proofErr w:type="spellStart"/>
      <w:r w:rsidRPr="00CB35FB">
        <w:rPr>
          <w:color w:val="000000"/>
          <w:sz w:val="28"/>
          <w:szCs w:val="28"/>
        </w:rPr>
        <w:t>якщо</w:t>
      </w:r>
      <w:proofErr w:type="spellEnd"/>
      <w:r w:rsidRPr="00CB35FB">
        <w:rPr>
          <w:color w:val="000000"/>
          <w:sz w:val="28"/>
          <w:szCs w:val="28"/>
        </w:rPr>
        <w:t xml:space="preserve"> </w:t>
      </w:r>
      <w:proofErr w:type="spellStart"/>
      <w:r w:rsidRPr="00CB35FB">
        <w:rPr>
          <w:color w:val="000000"/>
          <w:sz w:val="28"/>
          <w:szCs w:val="28"/>
        </w:rPr>
        <w:t>під</w:t>
      </w:r>
      <w:proofErr w:type="spellEnd"/>
      <w:r w:rsidRPr="00CB35FB">
        <w:rPr>
          <w:color w:val="000000"/>
          <w:sz w:val="28"/>
          <w:szCs w:val="28"/>
        </w:rPr>
        <w:t xml:space="preserve"> аркою в </w:t>
      </w:r>
      <w:proofErr w:type="spellStart"/>
      <w:r w:rsidRPr="00CB35FB">
        <w:rPr>
          <w:color w:val="000000"/>
          <w:sz w:val="28"/>
          <w:szCs w:val="28"/>
        </w:rPr>
        <w:t>парі</w:t>
      </w:r>
      <w:proofErr w:type="spellEnd"/>
      <w:r w:rsidRPr="00CB35FB">
        <w:rPr>
          <w:color w:val="000000"/>
          <w:sz w:val="28"/>
          <w:szCs w:val="28"/>
        </w:rPr>
        <w:t xml:space="preserve"> </w:t>
      </w:r>
      <w:proofErr w:type="spellStart"/>
      <w:r w:rsidRPr="00CB35FB">
        <w:rPr>
          <w:color w:val="000000"/>
          <w:sz w:val="28"/>
          <w:szCs w:val="28"/>
        </w:rPr>
        <w:t>загадати</w:t>
      </w:r>
      <w:proofErr w:type="spellEnd"/>
      <w:r w:rsidRPr="00CB35FB">
        <w:rPr>
          <w:color w:val="000000"/>
          <w:sz w:val="28"/>
          <w:szCs w:val="28"/>
        </w:rPr>
        <w:t xml:space="preserve"> </w:t>
      </w:r>
      <w:proofErr w:type="spellStart"/>
      <w:r w:rsidRPr="00CB35FB">
        <w:rPr>
          <w:color w:val="000000"/>
          <w:sz w:val="28"/>
          <w:szCs w:val="28"/>
        </w:rPr>
        <w:t>спільне</w:t>
      </w:r>
      <w:proofErr w:type="spellEnd"/>
      <w:r w:rsidRPr="00CB35FB">
        <w:rPr>
          <w:color w:val="000000"/>
          <w:sz w:val="28"/>
          <w:szCs w:val="28"/>
        </w:rPr>
        <w:t xml:space="preserve"> </w:t>
      </w:r>
      <w:proofErr w:type="spellStart"/>
      <w:r w:rsidRPr="00CB35FB">
        <w:rPr>
          <w:color w:val="000000"/>
          <w:sz w:val="28"/>
          <w:szCs w:val="28"/>
        </w:rPr>
        <w:t>бажання</w:t>
      </w:r>
      <w:proofErr w:type="spellEnd"/>
      <w:r w:rsidRPr="00CB35FB">
        <w:rPr>
          <w:color w:val="000000"/>
          <w:sz w:val="28"/>
          <w:szCs w:val="28"/>
        </w:rPr>
        <w:t xml:space="preserve">, то </w:t>
      </w:r>
      <w:proofErr w:type="spellStart"/>
      <w:r w:rsidRPr="00CB35FB">
        <w:rPr>
          <w:color w:val="000000"/>
          <w:sz w:val="28"/>
          <w:szCs w:val="28"/>
        </w:rPr>
        <w:t>воно</w:t>
      </w:r>
      <w:proofErr w:type="spellEnd"/>
      <w:r w:rsidRPr="00CB35FB">
        <w:rPr>
          <w:color w:val="000000"/>
          <w:sz w:val="28"/>
          <w:szCs w:val="28"/>
        </w:rPr>
        <w:t xml:space="preserve"> </w:t>
      </w:r>
      <w:proofErr w:type="spellStart"/>
      <w:r w:rsidRPr="00CB35FB">
        <w:rPr>
          <w:color w:val="000000"/>
          <w:sz w:val="28"/>
          <w:szCs w:val="28"/>
        </w:rPr>
        <w:t>обов’язково</w:t>
      </w:r>
      <w:proofErr w:type="spellEnd"/>
      <w:r w:rsidRPr="00CB35FB">
        <w:rPr>
          <w:color w:val="000000"/>
          <w:sz w:val="28"/>
          <w:szCs w:val="28"/>
        </w:rPr>
        <w:t xml:space="preserve"> </w:t>
      </w:r>
      <w:proofErr w:type="spellStart"/>
      <w:r w:rsidRPr="00CB35FB">
        <w:rPr>
          <w:color w:val="000000"/>
          <w:sz w:val="28"/>
          <w:szCs w:val="28"/>
        </w:rPr>
        <w:t>здійсниться</w:t>
      </w:r>
      <w:proofErr w:type="spellEnd"/>
      <w:r w:rsidRPr="00CB35FB">
        <w:rPr>
          <w:color w:val="000000"/>
          <w:sz w:val="28"/>
          <w:szCs w:val="28"/>
        </w:rPr>
        <w:t>;</w:t>
      </w:r>
    </w:p>
    <w:p w14:paraId="41EE0824" w14:textId="77777777" w:rsidR="00CB35FB" w:rsidRPr="00CB35FB" w:rsidRDefault="00CB35FB" w:rsidP="00AE322F">
      <w:pPr>
        <w:pStyle w:val="a3"/>
        <w:spacing w:before="0" w:beforeAutospacing="0" w:after="160" w:afterAutospacing="0"/>
        <w:ind w:firstLine="284"/>
        <w:jc w:val="both"/>
        <w:rPr>
          <w:sz w:val="28"/>
          <w:szCs w:val="28"/>
        </w:rPr>
      </w:pPr>
      <w:r w:rsidRPr="00CB35FB">
        <w:rPr>
          <w:color w:val="000000"/>
          <w:sz w:val="28"/>
          <w:szCs w:val="28"/>
        </w:rPr>
        <w:t xml:space="preserve">• </w:t>
      </w:r>
      <w:proofErr w:type="spellStart"/>
      <w:r w:rsidRPr="00CB35FB">
        <w:rPr>
          <w:color w:val="000000"/>
          <w:sz w:val="28"/>
          <w:szCs w:val="28"/>
        </w:rPr>
        <w:t>відвідування</w:t>
      </w:r>
      <w:proofErr w:type="spellEnd"/>
      <w:r w:rsidRPr="00CB35FB">
        <w:rPr>
          <w:color w:val="000000"/>
          <w:sz w:val="28"/>
          <w:szCs w:val="28"/>
        </w:rPr>
        <w:t xml:space="preserve"> </w:t>
      </w:r>
      <w:proofErr w:type="spellStart"/>
      <w:r w:rsidRPr="00CB35FB">
        <w:rPr>
          <w:color w:val="000000"/>
          <w:sz w:val="28"/>
          <w:szCs w:val="28"/>
        </w:rPr>
        <w:t>тунелю</w:t>
      </w:r>
      <w:proofErr w:type="spellEnd"/>
      <w:r w:rsidRPr="00CB35FB">
        <w:rPr>
          <w:color w:val="000000"/>
          <w:sz w:val="28"/>
          <w:szCs w:val="28"/>
        </w:rPr>
        <w:t xml:space="preserve"> - </w:t>
      </w:r>
      <w:proofErr w:type="spellStart"/>
      <w:r w:rsidRPr="00CB35FB">
        <w:rPr>
          <w:color w:val="000000"/>
          <w:sz w:val="28"/>
          <w:szCs w:val="28"/>
        </w:rPr>
        <w:t>романтичний</w:t>
      </w:r>
      <w:proofErr w:type="spellEnd"/>
      <w:r w:rsidRPr="00CB35FB">
        <w:rPr>
          <w:color w:val="000000"/>
          <w:sz w:val="28"/>
          <w:szCs w:val="28"/>
        </w:rPr>
        <w:t xml:space="preserve"> </w:t>
      </w:r>
      <w:proofErr w:type="spellStart"/>
      <w:r w:rsidRPr="00CB35FB">
        <w:rPr>
          <w:color w:val="000000"/>
          <w:sz w:val="28"/>
          <w:szCs w:val="28"/>
        </w:rPr>
        <w:t>засіб</w:t>
      </w:r>
      <w:proofErr w:type="spellEnd"/>
      <w:r w:rsidRPr="00CB35FB">
        <w:rPr>
          <w:color w:val="000000"/>
          <w:sz w:val="28"/>
          <w:szCs w:val="28"/>
        </w:rPr>
        <w:t xml:space="preserve"> </w:t>
      </w:r>
      <w:proofErr w:type="spellStart"/>
      <w:r w:rsidRPr="00CB35FB">
        <w:rPr>
          <w:color w:val="000000"/>
          <w:sz w:val="28"/>
          <w:szCs w:val="28"/>
        </w:rPr>
        <w:t>налагодження</w:t>
      </w:r>
      <w:proofErr w:type="spellEnd"/>
      <w:r w:rsidRPr="00CB35FB">
        <w:rPr>
          <w:color w:val="000000"/>
          <w:sz w:val="28"/>
          <w:szCs w:val="28"/>
        </w:rPr>
        <w:t xml:space="preserve"> </w:t>
      </w:r>
      <w:proofErr w:type="spellStart"/>
      <w:r w:rsidRPr="00CB35FB">
        <w:rPr>
          <w:color w:val="000000"/>
          <w:sz w:val="28"/>
          <w:szCs w:val="28"/>
        </w:rPr>
        <w:t>подружніх</w:t>
      </w:r>
      <w:proofErr w:type="spellEnd"/>
      <w:r w:rsidRPr="00CB35FB">
        <w:rPr>
          <w:color w:val="000000"/>
          <w:sz w:val="28"/>
          <w:szCs w:val="28"/>
        </w:rPr>
        <w:t xml:space="preserve"> </w:t>
      </w:r>
      <w:proofErr w:type="spellStart"/>
      <w:r w:rsidRPr="00CB35FB">
        <w:rPr>
          <w:color w:val="000000"/>
          <w:sz w:val="28"/>
          <w:szCs w:val="28"/>
        </w:rPr>
        <w:t>стосунків</w:t>
      </w:r>
      <w:proofErr w:type="spellEnd"/>
      <w:r w:rsidRPr="00CB35FB">
        <w:rPr>
          <w:color w:val="000000"/>
          <w:sz w:val="28"/>
          <w:szCs w:val="28"/>
        </w:rPr>
        <w:t>.</w:t>
      </w:r>
    </w:p>
    <w:p w14:paraId="63BB12C2" w14:textId="77777777" w:rsidR="00CB35FB" w:rsidRPr="00CB35FB" w:rsidRDefault="00AE322F" w:rsidP="00AE322F">
      <w:pPr>
        <w:pStyle w:val="a3"/>
        <w:spacing w:before="0" w:beforeAutospacing="0" w:after="160" w:afterAutospacing="0"/>
        <w:ind w:left="1440"/>
        <w:jc w:val="both"/>
        <w:rPr>
          <w:sz w:val="28"/>
          <w:szCs w:val="28"/>
        </w:rPr>
      </w:pPr>
      <w:r>
        <w:rPr>
          <w:b/>
          <w:bCs/>
          <w:color w:val="000000"/>
          <w:sz w:val="28"/>
          <w:szCs w:val="28"/>
          <w:lang w:val="uk-UA"/>
        </w:rPr>
        <w:t>7.</w:t>
      </w:r>
      <w:r w:rsidR="00CB35FB" w:rsidRPr="00CB35FB">
        <w:rPr>
          <w:b/>
          <w:bCs/>
          <w:color w:val="000000"/>
          <w:sz w:val="28"/>
          <w:szCs w:val="28"/>
        </w:rPr>
        <w:t xml:space="preserve">Палац </w:t>
      </w:r>
      <w:proofErr w:type="spellStart"/>
      <w:r w:rsidR="00CB35FB" w:rsidRPr="00CB35FB">
        <w:rPr>
          <w:b/>
          <w:bCs/>
          <w:color w:val="000000"/>
          <w:sz w:val="28"/>
          <w:szCs w:val="28"/>
        </w:rPr>
        <w:t>графів</w:t>
      </w:r>
      <w:proofErr w:type="spellEnd"/>
      <w:r w:rsidR="00CB35FB" w:rsidRPr="00CB35FB">
        <w:rPr>
          <w:b/>
          <w:bCs/>
          <w:color w:val="000000"/>
          <w:sz w:val="28"/>
          <w:szCs w:val="28"/>
        </w:rPr>
        <w:t xml:space="preserve"> </w:t>
      </w:r>
      <w:proofErr w:type="spellStart"/>
      <w:r w:rsidR="00CB35FB" w:rsidRPr="00CB35FB">
        <w:rPr>
          <w:b/>
          <w:bCs/>
          <w:color w:val="000000"/>
          <w:sz w:val="28"/>
          <w:szCs w:val="28"/>
        </w:rPr>
        <w:t>Шенборнів</w:t>
      </w:r>
      <w:proofErr w:type="spellEnd"/>
    </w:p>
    <w:p w14:paraId="1ACB99D6" w14:textId="77777777" w:rsidR="00CB35FB" w:rsidRPr="00CB35FB" w:rsidRDefault="00CB35FB" w:rsidP="00CB35FB">
      <w:pPr>
        <w:pStyle w:val="a3"/>
        <w:spacing w:before="0" w:beforeAutospacing="0" w:after="160" w:afterAutospacing="0"/>
        <w:ind w:firstLine="708"/>
        <w:jc w:val="both"/>
        <w:rPr>
          <w:sz w:val="28"/>
          <w:szCs w:val="28"/>
        </w:rPr>
      </w:pPr>
      <w:r w:rsidRPr="00CB35FB">
        <w:rPr>
          <w:color w:val="000000"/>
          <w:sz w:val="28"/>
          <w:szCs w:val="28"/>
        </w:rPr>
        <w:t xml:space="preserve">Замок </w:t>
      </w:r>
      <w:proofErr w:type="spellStart"/>
      <w:r w:rsidRPr="00CB35FB">
        <w:rPr>
          <w:color w:val="000000"/>
          <w:sz w:val="28"/>
          <w:szCs w:val="28"/>
        </w:rPr>
        <w:t>Берегвар</w:t>
      </w:r>
      <w:proofErr w:type="spellEnd"/>
      <w:r w:rsidRPr="00CB35FB">
        <w:rPr>
          <w:color w:val="000000"/>
          <w:sz w:val="28"/>
          <w:szCs w:val="28"/>
        </w:rPr>
        <w:t xml:space="preserve">, </w:t>
      </w:r>
      <w:proofErr w:type="spellStart"/>
      <w:r w:rsidRPr="00CB35FB">
        <w:rPr>
          <w:color w:val="000000"/>
          <w:sz w:val="28"/>
          <w:szCs w:val="28"/>
        </w:rPr>
        <w:t>або</w:t>
      </w:r>
      <w:proofErr w:type="spellEnd"/>
      <w:r w:rsidRPr="00CB35FB">
        <w:rPr>
          <w:color w:val="000000"/>
          <w:sz w:val="28"/>
          <w:szCs w:val="28"/>
        </w:rPr>
        <w:t xml:space="preserve"> </w:t>
      </w:r>
      <w:proofErr w:type="spellStart"/>
      <w:r w:rsidRPr="00CB35FB">
        <w:rPr>
          <w:color w:val="000000"/>
          <w:sz w:val="28"/>
          <w:szCs w:val="28"/>
        </w:rPr>
        <w:t>резиденція</w:t>
      </w:r>
      <w:proofErr w:type="spellEnd"/>
      <w:r w:rsidRPr="00CB35FB">
        <w:rPr>
          <w:color w:val="000000"/>
          <w:sz w:val="28"/>
          <w:szCs w:val="28"/>
        </w:rPr>
        <w:t xml:space="preserve"> та </w:t>
      </w:r>
      <w:proofErr w:type="spellStart"/>
      <w:r w:rsidRPr="00CB35FB">
        <w:rPr>
          <w:color w:val="000000"/>
          <w:sz w:val="28"/>
          <w:szCs w:val="28"/>
        </w:rPr>
        <w:t>мисливське</w:t>
      </w:r>
      <w:proofErr w:type="spellEnd"/>
      <w:r w:rsidRPr="00CB35FB">
        <w:rPr>
          <w:color w:val="000000"/>
          <w:sz w:val="28"/>
          <w:szCs w:val="28"/>
        </w:rPr>
        <w:t xml:space="preserve"> </w:t>
      </w:r>
      <w:proofErr w:type="spellStart"/>
      <w:r w:rsidRPr="00CB35FB">
        <w:rPr>
          <w:color w:val="000000"/>
          <w:sz w:val="28"/>
          <w:szCs w:val="28"/>
        </w:rPr>
        <w:t>угіддя</w:t>
      </w:r>
      <w:proofErr w:type="spellEnd"/>
      <w:r w:rsidRPr="00CB35FB">
        <w:rPr>
          <w:color w:val="000000"/>
          <w:sz w:val="28"/>
          <w:szCs w:val="28"/>
        </w:rPr>
        <w:t xml:space="preserve"> </w:t>
      </w:r>
      <w:proofErr w:type="spellStart"/>
      <w:r w:rsidRPr="00CB35FB">
        <w:rPr>
          <w:color w:val="000000"/>
          <w:sz w:val="28"/>
          <w:szCs w:val="28"/>
        </w:rPr>
        <w:t>графів</w:t>
      </w:r>
      <w:proofErr w:type="spellEnd"/>
      <w:r w:rsidRPr="00CB35FB">
        <w:rPr>
          <w:color w:val="000000"/>
          <w:sz w:val="28"/>
          <w:szCs w:val="28"/>
        </w:rPr>
        <w:t xml:space="preserve"> </w:t>
      </w:r>
      <w:proofErr w:type="spellStart"/>
      <w:r w:rsidRPr="00CB35FB">
        <w:rPr>
          <w:color w:val="000000"/>
          <w:sz w:val="28"/>
          <w:szCs w:val="28"/>
        </w:rPr>
        <w:t>Шенборнів</w:t>
      </w:r>
      <w:proofErr w:type="spellEnd"/>
      <w:r w:rsidRPr="00CB35FB">
        <w:rPr>
          <w:color w:val="000000"/>
          <w:sz w:val="28"/>
          <w:szCs w:val="28"/>
        </w:rPr>
        <w:t xml:space="preserve"> – </w:t>
      </w:r>
      <w:proofErr w:type="spellStart"/>
      <w:r w:rsidRPr="00CB35FB">
        <w:rPr>
          <w:color w:val="000000"/>
          <w:sz w:val="28"/>
          <w:szCs w:val="28"/>
        </w:rPr>
        <w:t>родинне</w:t>
      </w:r>
      <w:proofErr w:type="spellEnd"/>
      <w:r w:rsidRPr="00CB35FB">
        <w:rPr>
          <w:color w:val="000000"/>
          <w:sz w:val="28"/>
          <w:szCs w:val="28"/>
        </w:rPr>
        <w:t xml:space="preserve"> </w:t>
      </w:r>
      <w:proofErr w:type="spellStart"/>
      <w:r w:rsidRPr="00CB35FB">
        <w:rPr>
          <w:color w:val="000000"/>
          <w:sz w:val="28"/>
          <w:szCs w:val="28"/>
        </w:rPr>
        <w:t>гніздечко</w:t>
      </w:r>
      <w:proofErr w:type="spellEnd"/>
      <w:r w:rsidRPr="00CB35FB">
        <w:rPr>
          <w:color w:val="000000"/>
          <w:sz w:val="28"/>
          <w:szCs w:val="28"/>
        </w:rPr>
        <w:t xml:space="preserve">, в </w:t>
      </w:r>
      <w:proofErr w:type="spellStart"/>
      <w:r w:rsidRPr="00CB35FB">
        <w:rPr>
          <w:color w:val="000000"/>
          <w:sz w:val="28"/>
          <w:szCs w:val="28"/>
        </w:rPr>
        <w:t>якому</w:t>
      </w:r>
      <w:proofErr w:type="spellEnd"/>
      <w:r w:rsidRPr="00CB35FB">
        <w:rPr>
          <w:color w:val="000000"/>
          <w:sz w:val="28"/>
          <w:szCs w:val="28"/>
        </w:rPr>
        <w:t xml:space="preserve"> в </w:t>
      </w:r>
      <w:proofErr w:type="spellStart"/>
      <w:r w:rsidRPr="00CB35FB">
        <w:rPr>
          <w:color w:val="000000"/>
          <w:sz w:val="28"/>
          <w:szCs w:val="28"/>
        </w:rPr>
        <w:t>любові</w:t>
      </w:r>
      <w:proofErr w:type="spellEnd"/>
      <w:r w:rsidRPr="00CB35FB">
        <w:rPr>
          <w:color w:val="000000"/>
          <w:sz w:val="28"/>
          <w:szCs w:val="28"/>
        </w:rPr>
        <w:t xml:space="preserve"> та </w:t>
      </w:r>
      <w:proofErr w:type="spellStart"/>
      <w:r w:rsidRPr="00CB35FB">
        <w:rPr>
          <w:color w:val="000000"/>
          <w:sz w:val="28"/>
          <w:szCs w:val="28"/>
        </w:rPr>
        <w:t>злагоді</w:t>
      </w:r>
      <w:proofErr w:type="spellEnd"/>
      <w:r w:rsidRPr="00CB35FB">
        <w:rPr>
          <w:color w:val="000000"/>
          <w:sz w:val="28"/>
          <w:szCs w:val="28"/>
        </w:rPr>
        <w:t xml:space="preserve"> </w:t>
      </w:r>
      <w:proofErr w:type="spellStart"/>
      <w:r w:rsidRPr="00CB35FB">
        <w:rPr>
          <w:color w:val="000000"/>
          <w:sz w:val="28"/>
          <w:szCs w:val="28"/>
        </w:rPr>
        <w:t>виросло</w:t>
      </w:r>
      <w:proofErr w:type="spellEnd"/>
      <w:r w:rsidRPr="00CB35FB">
        <w:rPr>
          <w:color w:val="000000"/>
          <w:sz w:val="28"/>
          <w:szCs w:val="28"/>
        </w:rPr>
        <w:t xml:space="preserve"> не </w:t>
      </w:r>
      <w:proofErr w:type="spellStart"/>
      <w:r w:rsidRPr="00CB35FB">
        <w:rPr>
          <w:color w:val="000000"/>
          <w:sz w:val="28"/>
          <w:szCs w:val="28"/>
        </w:rPr>
        <w:t>одне</w:t>
      </w:r>
      <w:proofErr w:type="spellEnd"/>
      <w:r w:rsidRPr="00CB35FB">
        <w:rPr>
          <w:color w:val="000000"/>
          <w:sz w:val="28"/>
          <w:szCs w:val="28"/>
        </w:rPr>
        <w:t xml:space="preserve"> </w:t>
      </w:r>
      <w:proofErr w:type="spellStart"/>
      <w:r w:rsidRPr="00CB35FB">
        <w:rPr>
          <w:color w:val="000000"/>
          <w:sz w:val="28"/>
          <w:szCs w:val="28"/>
        </w:rPr>
        <w:t>покоління</w:t>
      </w:r>
      <w:proofErr w:type="spellEnd"/>
      <w:r w:rsidRPr="00CB35FB">
        <w:rPr>
          <w:color w:val="000000"/>
          <w:sz w:val="28"/>
          <w:szCs w:val="28"/>
        </w:rPr>
        <w:t xml:space="preserve"> знатного роду. З </w:t>
      </w:r>
      <w:proofErr w:type="spellStart"/>
      <w:r w:rsidRPr="00CB35FB">
        <w:rPr>
          <w:color w:val="000000"/>
          <w:sz w:val="28"/>
          <w:szCs w:val="28"/>
        </w:rPr>
        <w:t>архітектурної</w:t>
      </w:r>
      <w:proofErr w:type="spellEnd"/>
      <w:r w:rsidRPr="00CB35FB">
        <w:rPr>
          <w:color w:val="000000"/>
          <w:sz w:val="28"/>
          <w:szCs w:val="28"/>
        </w:rPr>
        <w:t xml:space="preserve"> точки </w:t>
      </w:r>
      <w:proofErr w:type="spellStart"/>
      <w:r w:rsidRPr="00CB35FB">
        <w:rPr>
          <w:color w:val="000000"/>
          <w:sz w:val="28"/>
          <w:szCs w:val="28"/>
        </w:rPr>
        <w:t>зору</w:t>
      </w:r>
      <w:proofErr w:type="spellEnd"/>
      <w:r w:rsidRPr="00CB35FB">
        <w:rPr>
          <w:color w:val="000000"/>
          <w:sz w:val="28"/>
          <w:szCs w:val="28"/>
        </w:rPr>
        <w:t xml:space="preserve"> замок </w:t>
      </w:r>
      <w:proofErr w:type="spellStart"/>
      <w:r w:rsidRPr="00CB35FB">
        <w:rPr>
          <w:color w:val="000000"/>
          <w:sz w:val="28"/>
          <w:szCs w:val="28"/>
        </w:rPr>
        <w:t>Шенборнів</w:t>
      </w:r>
      <w:proofErr w:type="spellEnd"/>
      <w:r w:rsidRPr="00CB35FB">
        <w:rPr>
          <w:color w:val="000000"/>
          <w:sz w:val="28"/>
          <w:szCs w:val="28"/>
        </w:rPr>
        <w:t xml:space="preserve"> – </w:t>
      </w:r>
      <w:proofErr w:type="spellStart"/>
      <w:r w:rsidRPr="00CB35FB">
        <w:rPr>
          <w:color w:val="000000"/>
          <w:sz w:val="28"/>
          <w:szCs w:val="28"/>
        </w:rPr>
        <w:t>справжня</w:t>
      </w:r>
      <w:proofErr w:type="spellEnd"/>
      <w:r w:rsidRPr="00CB35FB">
        <w:rPr>
          <w:color w:val="000000"/>
          <w:sz w:val="28"/>
          <w:szCs w:val="28"/>
        </w:rPr>
        <w:t xml:space="preserve"> </w:t>
      </w:r>
      <w:proofErr w:type="spellStart"/>
      <w:r w:rsidRPr="00CB35FB">
        <w:rPr>
          <w:color w:val="000000"/>
          <w:sz w:val="28"/>
          <w:szCs w:val="28"/>
        </w:rPr>
        <w:lastRenderedPageBreak/>
        <w:t>перлина</w:t>
      </w:r>
      <w:proofErr w:type="spellEnd"/>
      <w:r w:rsidRPr="00CB35FB">
        <w:rPr>
          <w:color w:val="000000"/>
          <w:sz w:val="28"/>
          <w:szCs w:val="28"/>
        </w:rPr>
        <w:t xml:space="preserve"> </w:t>
      </w:r>
      <w:proofErr w:type="spellStart"/>
      <w:r w:rsidRPr="00CB35FB">
        <w:rPr>
          <w:color w:val="000000"/>
          <w:sz w:val="28"/>
          <w:szCs w:val="28"/>
        </w:rPr>
        <w:t>Закарпаття</w:t>
      </w:r>
      <w:proofErr w:type="spellEnd"/>
      <w:r w:rsidRPr="00CB35FB">
        <w:rPr>
          <w:color w:val="000000"/>
          <w:sz w:val="28"/>
          <w:szCs w:val="28"/>
        </w:rPr>
        <w:t xml:space="preserve">. </w:t>
      </w:r>
      <w:proofErr w:type="spellStart"/>
      <w:r w:rsidRPr="00CB35FB">
        <w:rPr>
          <w:color w:val="000000"/>
          <w:sz w:val="28"/>
          <w:szCs w:val="28"/>
        </w:rPr>
        <w:t>Унікальна</w:t>
      </w:r>
      <w:proofErr w:type="spellEnd"/>
      <w:r w:rsidRPr="00CB35FB">
        <w:rPr>
          <w:color w:val="000000"/>
          <w:sz w:val="28"/>
          <w:szCs w:val="28"/>
        </w:rPr>
        <w:t xml:space="preserve"> </w:t>
      </w:r>
      <w:proofErr w:type="spellStart"/>
      <w:r w:rsidRPr="00CB35FB">
        <w:rPr>
          <w:color w:val="000000"/>
          <w:sz w:val="28"/>
          <w:szCs w:val="28"/>
        </w:rPr>
        <w:t>будівля</w:t>
      </w:r>
      <w:proofErr w:type="spellEnd"/>
      <w:r w:rsidRPr="00CB35FB">
        <w:rPr>
          <w:color w:val="000000"/>
          <w:sz w:val="28"/>
          <w:szCs w:val="28"/>
        </w:rPr>
        <w:t xml:space="preserve"> </w:t>
      </w:r>
      <w:proofErr w:type="spellStart"/>
      <w:r w:rsidRPr="00CB35FB">
        <w:rPr>
          <w:color w:val="000000"/>
          <w:sz w:val="28"/>
          <w:szCs w:val="28"/>
        </w:rPr>
        <w:t>тим</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досі</w:t>
      </w:r>
      <w:proofErr w:type="spellEnd"/>
      <w:r w:rsidRPr="00CB35FB">
        <w:rPr>
          <w:color w:val="000000"/>
          <w:sz w:val="28"/>
          <w:szCs w:val="28"/>
        </w:rPr>
        <w:t xml:space="preserve"> </w:t>
      </w:r>
      <w:proofErr w:type="spellStart"/>
      <w:r w:rsidRPr="00CB35FB">
        <w:rPr>
          <w:color w:val="000000"/>
          <w:sz w:val="28"/>
          <w:szCs w:val="28"/>
        </w:rPr>
        <w:t>знаходиться</w:t>
      </w:r>
      <w:proofErr w:type="spellEnd"/>
      <w:r w:rsidRPr="00CB35FB">
        <w:rPr>
          <w:color w:val="000000"/>
          <w:sz w:val="28"/>
          <w:szCs w:val="28"/>
        </w:rPr>
        <w:t xml:space="preserve"> </w:t>
      </w:r>
      <w:proofErr w:type="spellStart"/>
      <w:r w:rsidRPr="00CB35FB">
        <w:rPr>
          <w:color w:val="000000"/>
          <w:sz w:val="28"/>
          <w:szCs w:val="28"/>
        </w:rPr>
        <w:t>майже</w:t>
      </w:r>
      <w:proofErr w:type="spellEnd"/>
      <w:r w:rsidRPr="00CB35FB">
        <w:rPr>
          <w:color w:val="000000"/>
          <w:sz w:val="28"/>
          <w:szCs w:val="28"/>
        </w:rPr>
        <w:t xml:space="preserve"> в </w:t>
      </w:r>
      <w:proofErr w:type="spellStart"/>
      <w:r w:rsidRPr="00CB35FB">
        <w:rPr>
          <w:color w:val="000000"/>
          <w:sz w:val="28"/>
          <w:szCs w:val="28"/>
        </w:rPr>
        <w:t>первісному</w:t>
      </w:r>
      <w:proofErr w:type="spellEnd"/>
      <w:r w:rsidRPr="00CB35FB">
        <w:rPr>
          <w:color w:val="000000"/>
          <w:sz w:val="28"/>
          <w:szCs w:val="28"/>
        </w:rPr>
        <w:t xml:space="preserve"> </w:t>
      </w:r>
      <w:proofErr w:type="spellStart"/>
      <w:r w:rsidRPr="00CB35FB">
        <w:rPr>
          <w:color w:val="000000"/>
          <w:sz w:val="28"/>
          <w:szCs w:val="28"/>
        </w:rPr>
        <w:t>вигляді</w:t>
      </w:r>
      <w:proofErr w:type="spellEnd"/>
      <w:r w:rsidRPr="00CB35FB">
        <w:rPr>
          <w:color w:val="000000"/>
          <w:sz w:val="28"/>
          <w:szCs w:val="28"/>
        </w:rPr>
        <w:t xml:space="preserve">. І </w:t>
      </w:r>
      <w:proofErr w:type="spellStart"/>
      <w:r w:rsidRPr="00CB35FB">
        <w:rPr>
          <w:color w:val="000000"/>
          <w:sz w:val="28"/>
          <w:szCs w:val="28"/>
        </w:rPr>
        <w:t>найголовніше</w:t>
      </w:r>
      <w:proofErr w:type="spellEnd"/>
      <w:r w:rsidRPr="00CB35FB">
        <w:rPr>
          <w:color w:val="000000"/>
          <w:sz w:val="28"/>
          <w:szCs w:val="28"/>
        </w:rPr>
        <w:t xml:space="preserve"> – замок не </w:t>
      </w:r>
      <w:proofErr w:type="spellStart"/>
      <w:r w:rsidRPr="00CB35FB">
        <w:rPr>
          <w:color w:val="000000"/>
          <w:sz w:val="28"/>
          <w:szCs w:val="28"/>
        </w:rPr>
        <w:t>стоїть</w:t>
      </w:r>
      <w:proofErr w:type="spellEnd"/>
      <w:r w:rsidRPr="00CB35FB">
        <w:rPr>
          <w:color w:val="000000"/>
          <w:sz w:val="28"/>
          <w:szCs w:val="28"/>
        </w:rPr>
        <w:t xml:space="preserve"> </w:t>
      </w:r>
      <w:proofErr w:type="spellStart"/>
      <w:r w:rsidRPr="00CB35FB">
        <w:rPr>
          <w:color w:val="000000"/>
          <w:sz w:val="28"/>
          <w:szCs w:val="28"/>
        </w:rPr>
        <w:t>пусткою</w:t>
      </w:r>
      <w:proofErr w:type="spellEnd"/>
      <w:r w:rsidRPr="00CB35FB">
        <w:rPr>
          <w:color w:val="000000"/>
          <w:sz w:val="28"/>
          <w:szCs w:val="28"/>
        </w:rPr>
        <w:t xml:space="preserve">, як </w:t>
      </w:r>
      <w:proofErr w:type="spellStart"/>
      <w:r w:rsidRPr="00CB35FB">
        <w:rPr>
          <w:color w:val="000000"/>
          <w:sz w:val="28"/>
          <w:szCs w:val="28"/>
        </w:rPr>
        <w:t>багато</w:t>
      </w:r>
      <w:proofErr w:type="spellEnd"/>
      <w:r w:rsidRPr="00CB35FB">
        <w:rPr>
          <w:color w:val="000000"/>
          <w:sz w:val="28"/>
          <w:szCs w:val="28"/>
        </w:rPr>
        <w:t xml:space="preserve"> </w:t>
      </w:r>
      <w:proofErr w:type="spellStart"/>
      <w:r w:rsidRPr="00CB35FB">
        <w:rPr>
          <w:color w:val="000000"/>
          <w:sz w:val="28"/>
          <w:szCs w:val="28"/>
        </w:rPr>
        <w:t>його</w:t>
      </w:r>
      <w:proofErr w:type="spellEnd"/>
      <w:r w:rsidRPr="00CB35FB">
        <w:rPr>
          <w:color w:val="000000"/>
          <w:sz w:val="28"/>
          <w:szCs w:val="28"/>
        </w:rPr>
        <w:t xml:space="preserve"> </w:t>
      </w:r>
      <w:proofErr w:type="spellStart"/>
      <w:r w:rsidRPr="00CB35FB">
        <w:rPr>
          <w:color w:val="000000"/>
          <w:sz w:val="28"/>
          <w:szCs w:val="28"/>
        </w:rPr>
        <w:t>побратимів</w:t>
      </w:r>
      <w:proofErr w:type="spellEnd"/>
      <w:r w:rsidRPr="00CB35FB">
        <w:rPr>
          <w:color w:val="000000"/>
          <w:sz w:val="28"/>
          <w:szCs w:val="28"/>
        </w:rPr>
        <w:t xml:space="preserve"> в </w:t>
      </w:r>
      <w:proofErr w:type="spellStart"/>
      <w:r w:rsidRPr="00CB35FB">
        <w:rPr>
          <w:color w:val="000000"/>
          <w:sz w:val="28"/>
          <w:szCs w:val="28"/>
        </w:rPr>
        <w:t>Україні</w:t>
      </w:r>
      <w:proofErr w:type="spellEnd"/>
      <w:r w:rsidRPr="00CB35FB">
        <w:rPr>
          <w:color w:val="000000"/>
          <w:sz w:val="28"/>
          <w:szCs w:val="28"/>
        </w:rPr>
        <w:t xml:space="preserve">. В </w:t>
      </w:r>
      <w:proofErr w:type="spellStart"/>
      <w:r w:rsidRPr="00CB35FB">
        <w:rPr>
          <w:color w:val="000000"/>
          <w:sz w:val="28"/>
          <w:szCs w:val="28"/>
        </w:rPr>
        <w:t>будівлі</w:t>
      </w:r>
      <w:proofErr w:type="spellEnd"/>
      <w:r w:rsidRPr="00CB35FB">
        <w:rPr>
          <w:color w:val="000000"/>
          <w:sz w:val="28"/>
          <w:szCs w:val="28"/>
        </w:rPr>
        <w:t xml:space="preserve"> палацу </w:t>
      </w:r>
      <w:proofErr w:type="spellStart"/>
      <w:r w:rsidRPr="00CB35FB">
        <w:rPr>
          <w:color w:val="000000"/>
          <w:sz w:val="28"/>
          <w:szCs w:val="28"/>
        </w:rPr>
        <w:t>розмістився</w:t>
      </w:r>
      <w:proofErr w:type="spellEnd"/>
      <w:r w:rsidRPr="00CB35FB">
        <w:rPr>
          <w:color w:val="000000"/>
          <w:sz w:val="28"/>
          <w:szCs w:val="28"/>
        </w:rPr>
        <w:t xml:space="preserve"> </w:t>
      </w:r>
      <w:proofErr w:type="spellStart"/>
      <w:r w:rsidRPr="00CB35FB">
        <w:rPr>
          <w:color w:val="000000"/>
          <w:sz w:val="28"/>
          <w:szCs w:val="28"/>
        </w:rPr>
        <w:t>знаменитий</w:t>
      </w:r>
      <w:proofErr w:type="spellEnd"/>
      <w:r w:rsidRPr="00CB35FB">
        <w:rPr>
          <w:color w:val="000000"/>
          <w:sz w:val="28"/>
          <w:szCs w:val="28"/>
        </w:rPr>
        <w:t xml:space="preserve"> </w:t>
      </w:r>
      <w:proofErr w:type="spellStart"/>
      <w:r w:rsidRPr="00CB35FB">
        <w:rPr>
          <w:color w:val="000000"/>
          <w:sz w:val="28"/>
          <w:szCs w:val="28"/>
        </w:rPr>
        <w:t>санаторій</w:t>
      </w:r>
      <w:proofErr w:type="spellEnd"/>
      <w:r w:rsidRPr="00CB35FB">
        <w:rPr>
          <w:color w:val="000000"/>
          <w:sz w:val="28"/>
          <w:szCs w:val="28"/>
        </w:rPr>
        <w:t xml:space="preserve"> «</w:t>
      </w:r>
      <w:proofErr w:type="spellStart"/>
      <w:r w:rsidRPr="00CB35FB">
        <w:rPr>
          <w:color w:val="000000"/>
          <w:sz w:val="28"/>
          <w:szCs w:val="28"/>
        </w:rPr>
        <w:t>Карпати</w:t>
      </w:r>
      <w:proofErr w:type="spellEnd"/>
      <w:r w:rsidRPr="00CB35FB">
        <w:rPr>
          <w:color w:val="000000"/>
          <w:sz w:val="28"/>
          <w:szCs w:val="28"/>
        </w:rPr>
        <w:t xml:space="preserve">». </w:t>
      </w:r>
      <w:proofErr w:type="spellStart"/>
      <w:r w:rsidRPr="00CB35FB">
        <w:rPr>
          <w:color w:val="000000"/>
          <w:sz w:val="28"/>
          <w:szCs w:val="28"/>
        </w:rPr>
        <w:t>Найперше</w:t>
      </w:r>
      <w:proofErr w:type="spellEnd"/>
      <w:r w:rsidRPr="00CB35FB">
        <w:rPr>
          <w:color w:val="000000"/>
          <w:sz w:val="28"/>
          <w:szCs w:val="28"/>
        </w:rPr>
        <w:t xml:space="preserve"> </w:t>
      </w:r>
      <w:proofErr w:type="gramStart"/>
      <w:r w:rsidRPr="00CB35FB">
        <w:rPr>
          <w:color w:val="000000"/>
          <w:sz w:val="28"/>
          <w:szCs w:val="28"/>
        </w:rPr>
        <w:t>у замку</w:t>
      </w:r>
      <w:proofErr w:type="gramEnd"/>
      <w:r w:rsidRPr="00CB35FB">
        <w:rPr>
          <w:color w:val="000000"/>
          <w:sz w:val="28"/>
          <w:szCs w:val="28"/>
        </w:rPr>
        <w:t xml:space="preserve"> 365 </w:t>
      </w:r>
      <w:proofErr w:type="spellStart"/>
      <w:r w:rsidRPr="00CB35FB">
        <w:rPr>
          <w:color w:val="000000"/>
          <w:sz w:val="28"/>
          <w:szCs w:val="28"/>
        </w:rPr>
        <w:t>вікон</w:t>
      </w:r>
      <w:proofErr w:type="spellEnd"/>
      <w:r w:rsidRPr="00CB35FB">
        <w:rPr>
          <w:color w:val="000000"/>
          <w:sz w:val="28"/>
          <w:szCs w:val="28"/>
        </w:rPr>
        <w:t xml:space="preserve">, як </w:t>
      </w:r>
      <w:proofErr w:type="spellStart"/>
      <w:r w:rsidRPr="00CB35FB">
        <w:rPr>
          <w:color w:val="000000"/>
          <w:sz w:val="28"/>
          <w:szCs w:val="28"/>
        </w:rPr>
        <w:t>днів</w:t>
      </w:r>
      <w:proofErr w:type="spellEnd"/>
      <w:r w:rsidRPr="00CB35FB">
        <w:rPr>
          <w:color w:val="000000"/>
          <w:sz w:val="28"/>
          <w:szCs w:val="28"/>
        </w:rPr>
        <w:t xml:space="preserve"> у </w:t>
      </w:r>
      <w:proofErr w:type="spellStart"/>
      <w:r w:rsidRPr="00CB35FB">
        <w:rPr>
          <w:color w:val="000000"/>
          <w:sz w:val="28"/>
          <w:szCs w:val="28"/>
        </w:rPr>
        <w:t>році</w:t>
      </w:r>
      <w:proofErr w:type="spellEnd"/>
      <w:r w:rsidRPr="00CB35FB">
        <w:rPr>
          <w:color w:val="000000"/>
          <w:sz w:val="28"/>
          <w:szCs w:val="28"/>
        </w:rPr>
        <w:t xml:space="preserve">. І </w:t>
      </w:r>
      <w:proofErr w:type="spellStart"/>
      <w:r w:rsidRPr="00CB35FB">
        <w:rPr>
          <w:color w:val="000000"/>
          <w:sz w:val="28"/>
          <w:szCs w:val="28"/>
        </w:rPr>
        <w:t>одне</w:t>
      </w:r>
      <w:proofErr w:type="spellEnd"/>
      <w:r w:rsidRPr="00CB35FB">
        <w:rPr>
          <w:color w:val="000000"/>
          <w:sz w:val="28"/>
          <w:szCs w:val="28"/>
        </w:rPr>
        <w:t xml:space="preserve"> </w:t>
      </w:r>
      <w:proofErr w:type="spellStart"/>
      <w:r w:rsidRPr="00CB35FB">
        <w:rPr>
          <w:color w:val="000000"/>
          <w:sz w:val="28"/>
          <w:szCs w:val="28"/>
        </w:rPr>
        <w:t>замуроване</w:t>
      </w:r>
      <w:proofErr w:type="spellEnd"/>
      <w:r w:rsidRPr="00CB35FB">
        <w:rPr>
          <w:color w:val="000000"/>
          <w:sz w:val="28"/>
          <w:szCs w:val="28"/>
        </w:rPr>
        <w:t xml:space="preserve"> </w:t>
      </w:r>
      <w:proofErr w:type="spellStart"/>
      <w:r w:rsidRPr="00CB35FB">
        <w:rPr>
          <w:color w:val="000000"/>
          <w:sz w:val="28"/>
          <w:szCs w:val="28"/>
        </w:rPr>
        <w:t>віконце</w:t>
      </w:r>
      <w:proofErr w:type="spellEnd"/>
      <w:r w:rsidRPr="00CB35FB">
        <w:rPr>
          <w:color w:val="000000"/>
          <w:sz w:val="28"/>
          <w:szCs w:val="28"/>
        </w:rPr>
        <w:t xml:space="preserve"> в </w:t>
      </w:r>
      <w:proofErr w:type="spellStart"/>
      <w:r w:rsidRPr="00CB35FB">
        <w:rPr>
          <w:color w:val="000000"/>
          <w:sz w:val="28"/>
          <w:szCs w:val="28"/>
        </w:rPr>
        <w:t>якості</w:t>
      </w:r>
      <w:proofErr w:type="spellEnd"/>
      <w:r w:rsidRPr="00CB35FB">
        <w:rPr>
          <w:color w:val="000000"/>
          <w:sz w:val="28"/>
          <w:szCs w:val="28"/>
        </w:rPr>
        <w:t xml:space="preserve"> </w:t>
      </w:r>
      <w:proofErr w:type="spellStart"/>
      <w:r w:rsidRPr="00CB35FB">
        <w:rPr>
          <w:color w:val="000000"/>
          <w:sz w:val="28"/>
          <w:szCs w:val="28"/>
        </w:rPr>
        <w:t>додаткового</w:t>
      </w:r>
      <w:proofErr w:type="spellEnd"/>
      <w:r w:rsidRPr="00CB35FB">
        <w:rPr>
          <w:color w:val="000000"/>
          <w:sz w:val="28"/>
          <w:szCs w:val="28"/>
        </w:rPr>
        <w:t xml:space="preserve"> дня у високосному </w:t>
      </w:r>
      <w:proofErr w:type="spellStart"/>
      <w:r w:rsidRPr="00CB35FB">
        <w:rPr>
          <w:color w:val="000000"/>
          <w:sz w:val="28"/>
          <w:szCs w:val="28"/>
        </w:rPr>
        <w:t>році</w:t>
      </w:r>
      <w:proofErr w:type="spellEnd"/>
      <w:r w:rsidRPr="00CB35FB">
        <w:rPr>
          <w:color w:val="000000"/>
          <w:sz w:val="28"/>
          <w:szCs w:val="28"/>
        </w:rPr>
        <w:t xml:space="preserve">; 52 </w:t>
      </w:r>
      <w:proofErr w:type="spellStart"/>
      <w:r w:rsidRPr="00CB35FB">
        <w:rPr>
          <w:color w:val="000000"/>
          <w:sz w:val="28"/>
          <w:szCs w:val="28"/>
        </w:rPr>
        <w:t>кімнати</w:t>
      </w:r>
      <w:proofErr w:type="spellEnd"/>
      <w:r w:rsidRPr="00CB35FB">
        <w:rPr>
          <w:color w:val="000000"/>
          <w:sz w:val="28"/>
          <w:szCs w:val="28"/>
        </w:rPr>
        <w:t xml:space="preserve"> – </w:t>
      </w:r>
      <w:proofErr w:type="spellStart"/>
      <w:r w:rsidRPr="00CB35FB">
        <w:rPr>
          <w:color w:val="000000"/>
          <w:sz w:val="28"/>
          <w:szCs w:val="28"/>
        </w:rPr>
        <w:t>саме</w:t>
      </w:r>
      <w:proofErr w:type="spellEnd"/>
      <w:r w:rsidRPr="00CB35FB">
        <w:rPr>
          <w:color w:val="000000"/>
          <w:sz w:val="28"/>
          <w:szCs w:val="28"/>
        </w:rPr>
        <w:t xml:space="preserve"> </w:t>
      </w:r>
      <w:proofErr w:type="spellStart"/>
      <w:r w:rsidRPr="00CB35FB">
        <w:rPr>
          <w:color w:val="000000"/>
          <w:sz w:val="28"/>
          <w:szCs w:val="28"/>
        </w:rPr>
        <w:t>така</w:t>
      </w:r>
      <w:proofErr w:type="spellEnd"/>
      <w:r w:rsidRPr="00CB35FB">
        <w:rPr>
          <w:color w:val="000000"/>
          <w:sz w:val="28"/>
          <w:szCs w:val="28"/>
        </w:rPr>
        <w:t xml:space="preserve"> </w:t>
      </w:r>
      <w:proofErr w:type="spellStart"/>
      <w:r w:rsidRPr="00CB35FB">
        <w:rPr>
          <w:color w:val="000000"/>
          <w:sz w:val="28"/>
          <w:szCs w:val="28"/>
        </w:rPr>
        <w:t>кількість</w:t>
      </w:r>
      <w:proofErr w:type="spellEnd"/>
      <w:r w:rsidRPr="00CB35FB">
        <w:rPr>
          <w:color w:val="000000"/>
          <w:sz w:val="28"/>
          <w:szCs w:val="28"/>
        </w:rPr>
        <w:t xml:space="preserve"> </w:t>
      </w:r>
      <w:proofErr w:type="spellStart"/>
      <w:r w:rsidRPr="00CB35FB">
        <w:rPr>
          <w:color w:val="000000"/>
          <w:sz w:val="28"/>
          <w:szCs w:val="28"/>
        </w:rPr>
        <w:t>тижнів</w:t>
      </w:r>
      <w:proofErr w:type="spellEnd"/>
      <w:r w:rsidRPr="00CB35FB">
        <w:rPr>
          <w:color w:val="000000"/>
          <w:sz w:val="28"/>
          <w:szCs w:val="28"/>
        </w:rPr>
        <w:t xml:space="preserve"> у </w:t>
      </w:r>
      <w:proofErr w:type="spellStart"/>
      <w:r w:rsidRPr="00CB35FB">
        <w:rPr>
          <w:color w:val="000000"/>
          <w:sz w:val="28"/>
          <w:szCs w:val="28"/>
        </w:rPr>
        <w:t>році</w:t>
      </w:r>
      <w:proofErr w:type="spellEnd"/>
      <w:r w:rsidRPr="00CB35FB">
        <w:rPr>
          <w:color w:val="000000"/>
          <w:sz w:val="28"/>
          <w:szCs w:val="28"/>
        </w:rPr>
        <w:t xml:space="preserve">; 12 </w:t>
      </w:r>
      <w:proofErr w:type="spellStart"/>
      <w:r w:rsidRPr="00CB35FB">
        <w:rPr>
          <w:color w:val="000000"/>
          <w:sz w:val="28"/>
          <w:szCs w:val="28"/>
        </w:rPr>
        <w:t>вхідних</w:t>
      </w:r>
      <w:proofErr w:type="spellEnd"/>
      <w:r w:rsidRPr="00CB35FB">
        <w:rPr>
          <w:color w:val="000000"/>
          <w:sz w:val="28"/>
          <w:szCs w:val="28"/>
        </w:rPr>
        <w:t xml:space="preserve"> дверей, </w:t>
      </w:r>
      <w:proofErr w:type="spellStart"/>
      <w:r w:rsidRPr="00CB35FB">
        <w:rPr>
          <w:color w:val="000000"/>
          <w:sz w:val="28"/>
          <w:szCs w:val="28"/>
        </w:rPr>
        <w:t>відповідно</w:t>
      </w:r>
      <w:proofErr w:type="spellEnd"/>
      <w:r w:rsidRPr="00CB35FB">
        <w:rPr>
          <w:color w:val="000000"/>
          <w:sz w:val="28"/>
          <w:szCs w:val="28"/>
        </w:rPr>
        <w:t xml:space="preserve"> до </w:t>
      </w:r>
      <w:proofErr w:type="spellStart"/>
      <w:r w:rsidRPr="00CB35FB">
        <w:rPr>
          <w:color w:val="000000"/>
          <w:sz w:val="28"/>
          <w:szCs w:val="28"/>
        </w:rPr>
        <w:t>місяців</w:t>
      </w:r>
      <w:proofErr w:type="spellEnd"/>
      <w:r w:rsidRPr="00CB35FB">
        <w:rPr>
          <w:color w:val="000000"/>
          <w:sz w:val="28"/>
          <w:szCs w:val="28"/>
        </w:rPr>
        <w:t xml:space="preserve">. </w:t>
      </w:r>
      <w:proofErr w:type="gramStart"/>
      <w:r w:rsidRPr="00CB35FB">
        <w:rPr>
          <w:color w:val="000000"/>
          <w:sz w:val="28"/>
          <w:szCs w:val="28"/>
        </w:rPr>
        <w:t>У замку</w:t>
      </w:r>
      <w:proofErr w:type="gramEnd"/>
      <w:r w:rsidRPr="00CB35FB">
        <w:rPr>
          <w:color w:val="000000"/>
          <w:sz w:val="28"/>
          <w:szCs w:val="28"/>
        </w:rPr>
        <w:t xml:space="preserve"> 4 </w:t>
      </w:r>
      <w:proofErr w:type="spellStart"/>
      <w:r w:rsidRPr="00CB35FB">
        <w:rPr>
          <w:color w:val="000000"/>
          <w:sz w:val="28"/>
          <w:szCs w:val="28"/>
        </w:rPr>
        <w:t>вежі</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відповідає</w:t>
      </w:r>
      <w:proofErr w:type="spellEnd"/>
      <w:r w:rsidRPr="00CB35FB">
        <w:rPr>
          <w:color w:val="000000"/>
          <w:sz w:val="28"/>
          <w:szCs w:val="28"/>
        </w:rPr>
        <w:t xml:space="preserve"> </w:t>
      </w:r>
      <w:proofErr w:type="gramStart"/>
      <w:r w:rsidRPr="00CB35FB">
        <w:rPr>
          <w:color w:val="000000"/>
          <w:sz w:val="28"/>
          <w:szCs w:val="28"/>
        </w:rPr>
        <w:t>4-ом</w:t>
      </w:r>
      <w:proofErr w:type="gramEnd"/>
      <w:r w:rsidRPr="00CB35FB">
        <w:rPr>
          <w:color w:val="000000"/>
          <w:sz w:val="28"/>
          <w:szCs w:val="28"/>
        </w:rPr>
        <w:t xml:space="preserve"> порам року. Одна </w:t>
      </w:r>
      <w:proofErr w:type="spellStart"/>
      <w:r w:rsidRPr="00CB35FB">
        <w:rPr>
          <w:color w:val="000000"/>
          <w:sz w:val="28"/>
          <w:szCs w:val="28"/>
        </w:rPr>
        <w:t>із</w:t>
      </w:r>
      <w:proofErr w:type="spellEnd"/>
      <w:r w:rsidRPr="00CB35FB">
        <w:rPr>
          <w:color w:val="000000"/>
          <w:sz w:val="28"/>
          <w:szCs w:val="28"/>
        </w:rPr>
        <w:t xml:space="preserve"> веж </w:t>
      </w:r>
      <w:proofErr w:type="spellStart"/>
      <w:r w:rsidRPr="00CB35FB">
        <w:rPr>
          <w:color w:val="000000"/>
          <w:sz w:val="28"/>
          <w:szCs w:val="28"/>
        </w:rPr>
        <w:t>сповіщає</w:t>
      </w:r>
      <w:proofErr w:type="spellEnd"/>
      <w:r w:rsidRPr="00CB35FB">
        <w:rPr>
          <w:color w:val="000000"/>
          <w:sz w:val="28"/>
          <w:szCs w:val="28"/>
        </w:rPr>
        <w:t xml:space="preserve"> про </w:t>
      </w:r>
      <w:proofErr w:type="spellStart"/>
      <w:r w:rsidRPr="00CB35FB">
        <w:rPr>
          <w:color w:val="000000"/>
          <w:sz w:val="28"/>
          <w:szCs w:val="28"/>
        </w:rPr>
        <w:t>кожну</w:t>
      </w:r>
      <w:proofErr w:type="spellEnd"/>
      <w:r w:rsidRPr="00CB35FB">
        <w:rPr>
          <w:color w:val="000000"/>
          <w:sz w:val="28"/>
          <w:szCs w:val="28"/>
        </w:rPr>
        <w:t xml:space="preserve"> </w:t>
      </w:r>
      <w:proofErr w:type="spellStart"/>
      <w:r w:rsidRPr="00CB35FB">
        <w:rPr>
          <w:color w:val="000000"/>
          <w:sz w:val="28"/>
          <w:szCs w:val="28"/>
        </w:rPr>
        <w:t>пройдену</w:t>
      </w:r>
      <w:proofErr w:type="spellEnd"/>
      <w:r w:rsidRPr="00CB35FB">
        <w:rPr>
          <w:color w:val="000000"/>
          <w:sz w:val="28"/>
          <w:szCs w:val="28"/>
        </w:rPr>
        <w:t xml:space="preserve"> годину за </w:t>
      </w:r>
      <w:proofErr w:type="spellStart"/>
      <w:r w:rsidRPr="00CB35FB">
        <w:rPr>
          <w:color w:val="000000"/>
          <w:sz w:val="28"/>
          <w:szCs w:val="28"/>
        </w:rPr>
        <w:t>допомогою</w:t>
      </w:r>
      <w:proofErr w:type="spellEnd"/>
      <w:r w:rsidRPr="00CB35FB">
        <w:rPr>
          <w:color w:val="000000"/>
          <w:sz w:val="28"/>
          <w:szCs w:val="28"/>
        </w:rPr>
        <w:t xml:space="preserve"> </w:t>
      </w:r>
      <w:proofErr w:type="spellStart"/>
      <w:r w:rsidRPr="00CB35FB">
        <w:rPr>
          <w:color w:val="000000"/>
          <w:sz w:val="28"/>
          <w:szCs w:val="28"/>
        </w:rPr>
        <w:t>дзвону</w:t>
      </w:r>
      <w:proofErr w:type="spellEnd"/>
      <w:r w:rsidRPr="00CB35FB">
        <w:rPr>
          <w:color w:val="000000"/>
          <w:sz w:val="28"/>
          <w:szCs w:val="28"/>
        </w:rPr>
        <w:t xml:space="preserve">. Замок </w:t>
      </w:r>
      <w:proofErr w:type="spellStart"/>
      <w:r w:rsidRPr="00CB35FB">
        <w:rPr>
          <w:color w:val="000000"/>
          <w:sz w:val="28"/>
          <w:szCs w:val="28"/>
        </w:rPr>
        <w:t>розташований</w:t>
      </w:r>
      <w:proofErr w:type="spellEnd"/>
      <w:r w:rsidRPr="00CB35FB">
        <w:rPr>
          <w:color w:val="000000"/>
          <w:sz w:val="28"/>
          <w:szCs w:val="28"/>
        </w:rPr>
        <w:t xml:space="preserve"> в </w:t>
      </w:r>
      <w:proofErr w:type="spellStart"/>
      <w:r w:rsidRPr="00CB35FB">
        <w:rPr>
          <w:color w:val="000000"/>
          <w:sz w:val="28"/>
          <w:szCs w:val="28"/>
        </w:rPr>
        <w:t>селі</w:t>
      </w:r>
      <w:proofErr w:type="spellEnd"/>
      <w:r w:rsidRPr="00CB35FB">
        <w:rPr>
          <w:color w:val="000000"/>
          <w:sz w:val="28"/>
          <w:szCs w:val="28"/>
        </w:rPr>
        <w:t xml:space="preserve"> </w:t>
      </w:r>
      <w:proofErr w:type="spellStart"/>
      <w:r w:rsidRPr="00CB35FB">
        <w:rPr>
          <w:color w:val="000000"/>
          <w:sz w:val="28"/>
          <w:szCs w:val="28"/>
        </w:rPr>
        <w:t>Карпати</w:t>
      </w:r>
      <w:proofErr w:type="spellEnd"/>
      <w:r w:rsidRPr="00CB35FB">
        <w:rPr>
          <w:color w:val="000000"/>
          <w:sz w:val="28"/>
          <w:szCs w:val="28"/>
        </w:rPr>
        <w:t xml:space="preserve">. </w:t>
      </w:r>
      <w:proofErr w:type="spellStart"/>
      <w:r w:rsidRPr="00CB35FB">
        <w:rPr>
          <w:color w:val="000000"/>
          <w:sz w:val="28"/>
          <w:szCs w:val="28"/>
        </w:rPr>
        <w:t>Це</w:t>
      </w:r>
      <w:proofErr w:type="spellEnd"/>
      <w:r w:rsidRPr="00CB35FB">
        <w:rPr>
          <w:color w:val="000000"/>
          <w:sz w:val="28"/>
          <w:szCs w:val="28"/>
        </w:rPr>
        <w:t xml:space="preserve"> практично </w:t>
      </w:r>
      <w:proofErr w:type="spellStart"/>
      <w:r w:rsidRPr="00CB35FB">
        <w:rPr>
          <w:color w:val="000000"/>
          <w:sz w:val="28"/>
          <w:szCs w:val="28"/>
        </w:rPr>
        <w:t>хутір</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підпорядковується</w:t>
      </w:r>
      <w:proofErr w:type="spellEnd"/>
      <w:r w:rsidRPr="00CB35FB">
        <w:rPr>
          <w:color w:val="000000"/>
          <w:sz w:val="28"/>
          <w:szCs w:val="28"/>
        </w:rPr>
        <w:t xml:space="preserve"> </w:t>
      </w:r>
      <w:proofErr w:type="spellStart"/>
      <w:r w:rsidRPr="00CB35FB">
        <w:rPr>
          <w:color w:val="000000"/>
          <w:sz w:val="28"/>
          <w:szCs w:val="28"/>
        </w:rPr>
        <w:t>Чинадіївській</w:t>
      </w:r>
      <w:proofErr w:type="spellEnd"/>
      <w:r w:rsidRPr="00CB35FB">
        <w:rPr>
          <w:color w:val="000000"/>
          <w:sz w:val="28"/>
          <w:szCs w:val="28"/>
        </w:rPr>
        <w:t xml:space="preserve"> </w:t>
      </w:r>
      <w:proofErr w:type="spellStart"/>
      <w:r w:rsidRPr="00CB35FB">
        <w:rPr>
          <w:color w:val="000000"/>
          <w:sz w:val="28"/>
          <w:szCs w:val="28"/>
        </w:rPr>
        <w:t>сільській</w:t>
      </w:r>
      <w:proofErr w:type="spellEnd"/>
      <w:r w:rsidRPr="00CB35FB">
        <w:rPr>
          <w:color w:val="000000"/>
          <w:sz w:val="28"/>
          <w:szCs w:val="28"/>
        </w:rPr>
        <w:t xml:space="preserve"> </w:t>
      </w:r>
      <w:proofErr w:type="spellStart"/>
      <w:r w:rsidRPr="00CB35FB">
        <w:rPr>
          <w:color w:val="000000"/>
          <w:sz w:val="28"/>
          <w:szCs w:val="28"/>
        </w:rPr>
        <w:t>раді</w:t>
      </w:r>
      <w:proofErr w:type="spellEnd"/>
      <w:r w:rsidRPr="00CB35FB">
        <w:rPr>
          <w:color w:val="000000"/>
          <w:sz w:val="28"/>
          <w:szCs w:val="28"/>
        </w:rPr>
        <w:t xml:space="preserve">. </w:t>
      </w:r>
    </w:p>
    <w:p w14:paraId="0FD955CD" w14:textId="77777777" w:rsidR="00CB35FB" w:rsidRPr="00AE322F" w:rsidRDefault="00CB35FB" w:rsidP="00AE322F">
      <w:pPr>
        <w:pStyle w:val="a3"/>
        <w:spacing w:before="0" w:beforeAutospacing="0" w:after="160" w:afterAutospacing="0"/>
        <w:ind w:firstLine="284"/>
        <w:contextualSpacing/>
        <w:jc w:val="center"/>
        <w:rPr>
          <w:i/>
          <w:sz w:val="28"/>
          <w:szCs w:val="28"/>
        </w:rPr>
      </w:pPr>
      <w:proofErr w:type="spellStart"/>
      <w:r w:rsidRPr="00CB35FB">
        <w:rPr>
          <w:b/>
          <w:bCs/>
          <w:color w:val="000000"/>
          <w:sz w:val="28"/>
          <w:szCs w:val="28"/>
        </w:rPr>
        <w:t>Вправа</w:t>
      </w:r>
      <w:proofErr w:type="spellEnd"/>
      <w:r w:rsidRPr="00CB35FB">
        <w:rPr>
          <w:b/>
          <w:bCs/>
          <w:color w:val="000000"/>
          <w:sz w:val="28"/>
          <w:szCs w:val="28"/>
        </w:rPr>
        <w:t xml:space="preserve"> «Брей-</w:t>
      </w:r>
      <w:proofErr w:type="spellStart"/>
      <w:r w:rsidRPr="00CB35FB">
        <w:rPr>
          <w:b/>
          <w:bCs/>
          <w:color w:val="000000"/>
          <w:sz w:val="28"/>
          <w:szCs w:val="28"/>
        </w:rPr>
        <w:t>рінг</w:t>
      </w:r>
      <w:proofErr w:type="spellEnd"/>
      <w:r w:rsidRPr="00CB35FB">
        <w:rPr>
          <w:b/>
          <w:bCs/>
          <w:color w:val="000000"/>
          <w:sz w:val="28"/>
          <w:szCs w:val="28"/>
        </w:rPr>
        <w:t>»</w:t>
      </w:r>
    </w:p>
    <w:p w14:paraId="1FBD4FA6"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1. </w:t>
      </w:r>
      <w:proofErr w:type="spellStart"/>
      <w:r w:rsidRPr="00AE322F">
        <w:rPr>
          <w:i/>
          <w:color w:val="000000"/>
          <w:sz w:val="28"/>
          <w:szCs w:val="28"/>
        </w:rPr>
        <w:t>Завдяки</w:t>
      </w:r>
      <w:proofErr w:type="spellEnd"/>
      <w:r w:rsidRPr="00AE322F">
        <w:rPr>
          <w:i/>
          <w:color w:val="000000"/>
          <w:sz w:val="28"/>
          <w:szCs w:val="28"/>
        </w:rPr>
        <w:t xml:space="preserve"> </w:t>
      </w:r>
      <w:proofErr w:type="spellStart"/>
      <w:r w:rsidRPr="00AE322F">
        <w:rPr>
          <w:i/>
          <w:color w:val="000000"/>
          <w:sz w:val="28"/>
          <w:szCs w:val="28"/>
        </w:rPr>
        <w:t>чому</w:t>
      </w:r>
      <w:proofErr w:type="spellEnd"/>
      <w:r w:rsidRPr="00AE322F">
        <w:rPr>
          <w:i/>
          <w:color w:val="000000"/>
          <w:sz w:val="28"/>
          <w:szCs w:val="28"/>
        </w:rPr>
        <w:t xml:space="preserve"> у мертвого озера </w:t>
      </w:r>
      <w:proofErr w:type="spellStart"/>
      <w:r w:rsidRPr="00AE322F">
        <w:rPr>
          <w:i/>
          <w:color w:val="000000"/>
          <w:sz w:val="28"/>
          <w:szCs w:val="28"/>
        </w:rPr>
        <w:t>такий</w:t>
      </w:r>
      <w:proofErr w:type="spellEnd"/>
      <w:r w:rsidRPr="00AE322F">
        <w:rPr>
          <w:i/>
          <w:color w:val="000000"/>
          <w:sz w:val="28"/>
          <w:szCs w:val="28"/>
        </w:rPr>
        <w:t xml:space="preserve"> </w:t>
      </w:r>
      <w:proofErr w:type="spellStart"/>
      <w:r w:rsidRPr="00AE322F">
        <w:rPr>
          <w:i/>
          <w:color w:val="000000"/>
          <w:sz w:val="28"/>
          <w:szCs w:val="28"/>
        </w:rPr>
        <w:t>колір</w:t>
      </w:r>
      <w:proofErr w:type="spellEnd"/>
      <w:r w:rsidRPr="00AE322F">
        <w:rPr>
          <w:i/>
          <w:color w:val="000000"/>
          <w:sz w:val="28"/>
          <w:szCs w:val="28"/>
        </w:rPr>
        <w:t>?</w:t>
      </w:r>
    </w:p>
    <w:p w14:paraId="3CA5534B"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2. </w:t>
      </w:r>
      <w:proofErr w:type="spellStart"/>
      <w:r w:rsidRPr="00AE322F">
        <w:rPr>
          <w:i/>
          <w:color w:val="000000"/>
          <w:sz w:val="28"/>
          <w:szCs w:val="28"/>
        </w:rPr>
        <w:t>Чому</w:t>
      </w:r>
      <w:proofErr w:type="spellEnd"/>
      <w:r w:rsidRPr="00AE322F">
        <w:rPr>
          <w:i/>
          <w:color w:val="000000"/>
          <w:sz w:val="28"/>
          <w:szCs w:val="28"/>
        </w:rPr>
        <w:t xml:space="preserve"> у </w:t>
      </w:r>
      <w:proofErr w:type="spellStart"/>
      <w:r w:rsidRPr="00AE322F">
        <w:rPr>
          <w:i/>
          <w:color w:val="000000"/>
          <w:sz w:val="28"/>
          <w:szCs w:val="28"/>
        </w:rPr>
        <w:t>Оптимістичної</w:t>
      </w:r>
      <w:proofErr w:type="spellEnd"/>
      <w:r w:rsidRPr="00AE322F">
        <w:rPr>
          <w:i/>
          <w:color w:val="000000"/>
          <w:sz w:val="28"/>
          <w:szCs w:val="28"/>
        </w:rPr>
        <w:t xml:space="preserve"> </w:t>
      </w:r>
      <w:proofErr w:type="spellStart"/>
      <w:r w:rsidRPr="00AE322F">
        <w:rPr>
          <w:i/>
          <w:color w:val="000000"/>
          <w:sz w:val="28"/>
          <w:szCs w:val="28"/>
        </w:rPr>
        <w:t>печери</w:t>
      </w:r>
      <w:proofErr w:type="spellEnd"/>
      <w:r w:rsidRPr="00AE322F">
        <w:rPr>
          <w:i/>
          <w:color w:val="000000"/>
          <w:sz w:val="28"/>
          <w:szCs w:val="28"/>
        </w:rPr>
        <w:t xml:space="preserve"> </w:t>
      </w:r>
      <w:proofErr w:type="spellStart"/>
      <w:r w:rsidRPr="00AE322F">
        <w:rPr>
          <w:i/>
          <w:color w:val="000000"/>
          <w:sz w:val="28"/>
          <w:szCs w:val="28"/>
        </w:rPr>
        <w:t>така</w:t>
      </w:r>
      <w:proofErr w:type="spellEnd"/>
      <w:r w:rsidRPr="00AE322F">
        <w:rPr>
          <w:i/>
          <w:color w:val="000000"/>
          <w:sz w:val="28"/>
          <w:szCs w:val="28"/>
        </w:rPr>
        <w:t xml:space="preserve"> </w:t>
      </w:r>
      <w:proofErr w:type="spellStart"/>
      <w:r w:rsidRPr="00AE322F">
        <w:rPr>
          <w:i/>
          <w:color w:val="000000"/>
          <w:sz w:val="28"/>
          <w:szCs w:val="28"/>
        </w:rPr>
        <w:t>назва</w:t>
      </w:r>
      <w:proofErr w:type="spellEnd"/>
      <w:r w:rsidRPr="00AE322F">
        <w:rPr>
          <w:i/>
          <w:color w:val="000000"/>
          <w:sz w:val="28"/>
          <w:szCs w:val="28"/>
        </w:rPr>
        <w:t>?</w:t>
      </w:r>
    </w:p>
    <w:p w14:paraId="2D7942BB"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3. Як </w:t>
      </w:r>
      <w:proofErr w:type="spellStart"/>
      <w:r w:rsidRPr="00AE322F">
        <w:rPr>
          <w:i/>
          <w:color w:val="000000"/>
          <w:sz w:val="28"/>
          <w:szCs w:val="28"/>
        </w:rPr>
        <w:t>саме</w:t>
      </w:r>
      <w:proofErr w:type="spellEnd"/>
      <w:r w:rsidRPr="00AE322F">
        <w:rPr>
          <w:i/>
          <w:color w:val="000000"/>
          <w:sz w:val="28"/>
          <w:szCs w:val="28"/>
        </w:rPr>
        <w:t xml:space="preserve"> </w:t>
      </w:r>
      <w:proofErr w:type="spellStart"/>
      <w:r w:rsidRPr="00AE322F">
        <w:rPr>
          <w:i/>
          <w:color w:val="000000"/>
          <w:sz w:val="28"/>
          <w:szCs w:val="28"/>
        </w:rPr>
        <w:t>засновники</w:t>
      </w:r>
      <w:proofErr w:type="spellEnd"/>
      <w:r w:rsidRPr="00AE322F">
        <w:rPr>
          <w:i/>
          <w:color w:val="000000"/>
          <w:sz w:val="28"/>
          <w:szCs w:val="28"/>
        </w:rPr>
        <w:t xml:space="preserve"> </w:t>
      </w:r>
      <w:proofErr w:type="spellStart"/>
      <w:r w:rsidRPr="00AE322F">
        <w:rPr>
          <w:i/>
          <w:color w:val="000000"/>
          <w:sz w:val="28"/>
          <w:szCs w:val="28"/>
        </w:rPr>
        <w:t>Вілкова</w:t>
      </w:r>
      <w:proofErr w:type="spellEnd"/>
      <w:r w:rsidRPr="00AE322F">
        <w:rPr>
          <w:i/>
          <w:color w:val="000000"/>
          <w:sz w:val="28"/>
          <w:szCs w:val="28"/>
        </w:rPr>
        <w:t xml:space="preserve"> </w:t>
      </w:r>
      <w:proofErr w:type="spellStart"/>
      <w:r w:rsidRPr="00AE322F">
        <w:rPr>
          <w:i/>
          <w:color w:val="000000"/>
          <w:sz w:val="28"/>
          <w:szCs w:val="28"/>
        </w:rPr>
        <w:t>опинилися</w:t>
      </w:r>
      <w:proofErr w:type="spellEnd"/>
      <w:r w:rsidRPr="00AE322F">
        <w:rPr>
          <w:i/>
          <w:color w:val="000000"/>
          <w:sz w:val="28"/>
          <w:szCs w:val="28"/>
        </w:rPr>
        <w:t xml:space="preserve"> на </w:t>
      </w:r>
      <w:proofErr w:type="spellStart"/>
      <w:r w:rsidRPr="00AE322F">
        <w:rPr>
          <w:i/>
          <w:color w:val="000000"/>
          <w:sz w:val="28"/>
          <w:szCs w:val="28"/>
        </w:rPr>
        <w:t>цих</w:t>
      </w:r>
      <w:proofErr w:type="spellEnd"/>
      <w:r w:rsidRPr="00AE322F">
        <w:rPr>
          <w:i/>
          <w:color w:val="000000"/>
          <w:sz w:val="28"/>
          <w:szCs w:val="28"/>
        </w:rPr>
        <w:t xml:space="preserve"> землях?</w:t>
      </w:r>
    </w:p>
    <w:p w14:paraId="2001DBA6"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4. Яке </w:t>
      </w:r>
      <w:proofErr w:type="spellStart"/>
      <w:r w:rsidRPr="00AE322F">
        <w:rPr>
          <w:i/>
          <w:color w:val="000000"/>
          <w:sz w:val="28"/>
          <w:szCs w:val="28"/>
        </w:rPr>
        <w:t>місце</w:t>
      </w:r>
      <w:proofErr w:type="spellEnd"/>
      <w:r w:rsidRPr="00AE322F">
        <w:rPr>
          <w:i/>
          <w:color w:val="000000"/>
          <w:sz w:val="28"/>
          <w:szCs w:val="28"/>
        </w:rPr>
        <w:t xml:space="preserve"> </w:t>
      </w:r>
      <w:proofErr w:type="spellStart"/>
      <w:r w:rsidRPr="00AE322F">
        <w:rPr>
          <w:i/>
          <w:color w:val="000000"/>
          <w:sz w:val="28"/>
          <w:szCs w:val="28"/>
        </w:rPr>
        <w:t>називають</w:t>
      </w:r>
      <w:proofErr w:type="spellEnd"/>
      <w:r w:rsidRPr="00AE322F">
        <w:rPr>
          <w:i/>
          <w:color w:val="000000"/>
          <w:sz w:val="28"/>
          <w:szCs w:val="28"/>
        </w:rPr>
        <w:t xml:space="preserve"> </w:t>
      </w:r>
      <w:proofErr w:type="spellStart"/>
      <w:r w:rsidRPr="00AE322F">
        <w:rPr>
          <w:i/>
          <w:color w:val="000000"/>
          <w:sz w:val="28"/>
          <w:szCs w:val="28"/>
        </w:rPr>
        <w:t>українським</w:t>
      </w:r>
      <w:proofErr w:type="spellEnd"/>
      <w:r w:rsidRPr="00AE322F">
        <w:rPr>
          <w:i/>
          <w:color w:val="000000"/>
          <w:sz w:val="28"/>
          <w:szCs w:val="28"/>
        </w:rPr>
        <w:t xml:space="preserve"> Гранд-</w:t>
      </w:r>
      <w:proofErr w:type="spellStart"/>
      <w:r w:rsidRPr="00AE322F">
        <w:rPr>
          <w:i/>
          <w:color w:val="000000"/>
          <w:sz w:val="28"/>
          <w:szCs w:val="28"/>
        </w:rPr>
        <w:t>Каньйоном</w:t>
      </w:r>
      <w:proofErr w:type="spellEnd"/>
      <w:r w:rsidRPr="00AE322F">
        <w:rPr>
          <w:i/>
          <w:color w:val="000000"/>
          <w:sz w:val="28"/>
          <w:szCs w:val="28"/>
        </w:rPr>
        <w:t xml:space="preserve"> і яка легенда </w:t>
      </w:r>
      <w:proofErr w:type="spellStart"/>
      <w:r w:rsidRPr="00AE322F">
        <w:rPr>
          <w:i/>
          <w:color w:val="000000"/>
          <w:sz w:val="28"/>
          <w:szCs w:val="28"/>
        </w:rPr>
        <w:t>пов&amp;</w:t>
      </w:r>
      <w:proofErr w:type="gramStart"/>
      <w:r w:rsidRPr="00AE322F">
        <w:rPr>
          <w:i/>
          <w:color w:val="000000"/>
          <w:sz w:val="28"/>
          <w:szCs w:val="28"/>
        </w:rPr>
        <w:t>apos;язана</w:t>
      </w:r>
      <w:proofErr w:type="spellEnd"/>
      <w:proofErr w:type="gramEnd"/>
      <w:r w:rsidRPr="00AE322F">
        <w:rPr>
          <w:i/>
          <w:color w:val="000000"/>
          <w:sz w:val="28"/>
          <w:szCs w:val="28"/>
        </w:rPr>
        <w:t xml:space="preserve"> з </w:t>
      </w:r>
      <w:proofErr w:type="spellStart"/>
      <w:r w:rsidRPr="00AE322F">
        <w:rPr>
          <w:i/>
          <w:color w:val="000000"/>
          <w:sz w:val="28"/>
          <w:szCs w:val="28"/>
        </w:rPr>
        <w:t>цим</w:t>
      </w:r>
      <w:proofErr w:type="spellEnd"/>
      <w:r w:rsidRPr="00AE322F">
        <w:rPr>
          <w:i/>
          <w:color w:val="000000"/>
          <w:sz w:val="28"/>
          <w:szCs w:val="28"/>
        </w:rPr>
        <w:t xml:space="preserve"> </w:t>
      </w:r>
      <w:proofErr w:type="spellStart"/>
      <w:r w:rsidRPr="00AE322F">
        <w:rPr>
          <w:i/>
          <w:color w:val="000000"/>
          <w:sz w:val="28"/>
          <w:szCs w:val="28"/>
        </w:rPr>
        <w:t>місцем</w:t>
      </w:r>
      <w:proofErr w:type="spellEnd"/>
      <w:r w:rsidRPr="00AE322F">
        <w:rPr>
          <w:i/>
          <w:color w:val="000000"/>
          <w:sz w:val="28"/>
          <w:szCs w:val="28"/>
        </w:rPr>
        <w:t>?</w:t>
      </w:r>
    </w:p>
    <w:p w14:paraId="02542F5F"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5.  На </w:t>
      </w:r>
      <w:proofErr w:type="spellStart"/>
      <w:r w:rsidRPr="00AE322F">
        <w:rPr>
          <w:i/>
          <w:color w:val="000000"/>
          <w:sz w:val="28"/>
          <w:szCs w:val="28"/>
        </w:rPr>
        <w:t>якій</w:t>
      </w:r>
      <w:proofErr w:type="spellEnd"/>
      <w:r w:rsidRPr="00AE322F">
        <w:rPr>
          <w:i/>
          <w:color w:val="000000"/>
          <w:sz w:val="28"/>
          <w:szCs w:val="28"/>
        </w:rPr>
        <w:t xml:space="preserve"> </w:t>
      </w:r>
      <w:proofErr w:type="spellStart"/>
      <w:r w:rsidRPr="00AE322F">
        <w:rPr>
          <w:i/>
          <w:color w:val="000000"/>
          <w:sz w:val="28"/>
          <w:szCs w:val="28"/>
        </w:rPr>
        <w:t>висоті</w:t>
      </w:r>
      <w:proofErr w:type="spellEnd"/>
      <w:r w:rsidRPr="00AE322F">
        <w:rPr>
          <w:i/>
          <w:color w:val="000000"/>
          <w:sz w:val="28"/>
          <w:szCs w:val="28"/>
        </w:rPr>
        <w:t xml:space="preserve"> </w:t>
      </w:r>
      <w:proofErr w:type="spellStart"/>
      <w:r w:rsidRPr="00AE322F">
        <w:rPr>
          <w:i/>
          <w:color w:val="000000"/>
          <w:sz w:val="28"/>
          <w:szCs w:val="28"/>
        </w:rPr>
        <w:t>розташований</w:t>
      </w:r>
      <w:proofErr w:type="spellEnd"/>
      <w:r w:rsidRPr="00AE322F">
        <w:rPr>
          <w:i/>
          <w:color w:val="000000"/>
          <w:sz w:val="28"/>
          <w:szCs w:val="28"/>
        </w:rPr>
        <w:t xml:space="preserve"> </w:t>
      </w:r>
      <w:proofErr w:type="spellStart"/>
      <w:r w:rsidRPr="00AE322F">
        <w:rPr>
          <w:i/>
          <w:color w:val="000000"/>
          <w:sz w:val="28"/>
          <w:szCs w:val="28"/>
        </w:rPr>
        <w:t>водоспад</w:t>
      </w:r>
      <w:proofErr w:type="spellEnd"/>
      <w:r w:rsidRPr="00AE322F">
        <w:rPr>
          <w:i/>
          <w:color w:val="000000"/>
          <w:sz w:val="28"/>
          <w:szCs w:val="28"/>
        </w:rPr>
        <w:t xml:space="preserve"> Гук?</w:t>
      </w:r>
    </w:p>
    <w:p w14:paraId="72AA0E99" w14:textId="77777777" w:rsidR="00CB35FB" w:rsidRPr="00AE322F" w:rsidRDefault="00CB35FB" w:rsidP="00AE322F">
      <w:pPr>
        <w:pStyle w:val="a3"/>
        <w:spacing w:before="0" w:beforeAutospacing="0" w:after="160" w:afterAutospacing="0"/>
        <w:ind w:firstLine="284"/>
        <w:contextualSpacing/>
        <w:jc w:val="both"/>
        <w:rPr>
          <w:i/>
          <w:sz w:val="28"/>
          <w:szCs w:val="28"/>
        </w:rPr>
      </w:pPr>
      <w:proofErr w:type="gramStart"/>
      <w:r w:rsidRPr="00AE322F">
        <w:rPr>
          <w:i/>
          <w:color w:val="000000"/>
          <w:sz w:val="28"/>
          <w:szCs w:val="28"/>
        </w:rPr>
        <w:t>6 .</w:t>
      </w:r>
      <w:proofErr w:type="gramEnd"/>
      <w:r w:rsidRPr="00AE322F">
        <w:rPr>
          <w:i/>
          <w:color w:val="000000"/>
          <w:sz w:val="28"/>
          <w:szCs w:val="28"/>
        </w:rPr>
        <w:t xml:space="preserve"> Як </w:t>
      </w:r>
      <w:proofErr w:type="spellStart"/>
      <w:r w:rsidRPr="00AE322F">
        <w:rPr>
          <w:i/>
          <w:color w:val="000000"/>
          <w:sz w:val="28"/>
          <w:szCs w:val="28"/>
        </w:rPr>
        <w:t>утворився</w:t>
      </w:r>
      <w:proofErr w:type="spellEnd"/>
      <w:r w:rsidRPr="00AE322F">
        <w:rPr>
          <w:i/>
          <w:color w:val="000000"/>
          <w:sz w:val="28"/>
          <w:szCs w:val="28"/>
        </w:rPr>
        <w:t xml:space="preserve"> </w:t>
      </w:r>
      <w:proofErr w:type="spellStart"/>
      <w:r w:rsidRPr="00AE322F">
        <w:rPr>
          <w:i/>
          <w:color w:val="000000"/>
          <w:sz w:val="28"/>
          <w:szCs w:val="28"/>
        </w:rPr>
        <w:t>тунель</w:t>
      </w:r>
      <w:proofErr w:type="spellEnd"/>
      <w:r w:rsidRPr="00AE322F">
        <w:rPr>
          <w:i/>
          <w:color w:val="000000"/>
          <w:sz w:val="28"/>
          <w:szCs w:val="28"/>
        </w:rPr>
        <w:t xml:space="preserve"> </w:t>
      </w:r>
      <w:proofErr w:type="spellStart"/>
      <w:r w:rsidRPr="00AE322F">
        <w:rPr>
          <w:i/>
          <w:color w:val="000000"/>
          <w:sz w:val="28"/>
          <w:szCs w:val="28"/>
        </w:rPr>
        <w:t>кохання</w:t>
      </w:r>
      <w:proofErr w:type="spellEnd"/>
      <w:r w:rsidRPr="00AE322F">
        <w:rPr>
          <w:i/>
          <w:color w:val="000000"/>
          <w:sz w:val="28"/>
          <w:szCs w:val="28"/>
        </w:rPr>
        <w:t>?</w:t>
      </w:r>
    </w:p>
    <w:p w14:paraId="00FF018B" w14:textId="77777777" w:rsidR="00CB35FB" w:rsidRPr="00AE322F" w:rsidRDefault="00CB35FB" w:rsidP="00AE322F">
      <w:pPr>
        <w:pStyle w:val="a3"/>
        <w:spacing w:before="0" w:beforeAutospacing="0" w:after="160" w:afterAutospacing="0"/>
        <w:ind w:firstLine="284"/>
        <w:contextualSpacing/>
        <w:jc w:val="both"/>
        <w:rPr>
          <w:i/>
          <w:sz w:val="28"/>
          <w:szCs w:val="28"/>
        </w:rPr>
      </w:pPr>
      <w:r w:rsidRPr="00AE322F">
        <w:rPr>
          <w:i/>
          <w:color w:val="000000"/>
          <w:sz w:val="28"/>
          <w:szCs w:val="28"/>
        </w:rPr>
        <w:t xml:space="preserve">7. </w:t>
      </w:r>
      <w:proofErr w:type="spellStart"/>
      <w:r w:rsidRPr="00AE322F">
        <w:rPr>
          <w:i/>
          <w:color w:val="000000"/>
          <w:sz w:val="28"/>
          <w:szCs w:val="28"/>
        </w:rPr>
        <w:t>Який</w:t>
      </w:r>
      <w:proofErr w:type="spellEnd"/>
      <w:r w:rsidRPr="00AE322F">
        <w:rPr>
          <w:i/>
          <w:color w:val="000000"/>
          <w:sz w:val="28"/>
          <w:szCs w:val="28"/>
        </w:rPr>
        <w:t xml:space="preserve"> </w:t>
      </w:r>
      <w:proofErr w:type="spellStart"/>
      <w:r w:rsidRPr="00AE322F">
        <w:rPr>
          <w:i/>
          <w:color w:val="000000"/>
          <w:sz w:val="28"/>
          <w:szCs w:val="28"/>
        </w:rPr>
        <w:t>символізм</w:t>
      </w:r>
      <w:proofErr w:type="spellEnd"/>
      <w:r w:rsidRPr="00AE322F">
        <w:rPr>
          <w:i/>
          <w:color w:val="000000"/>
          <w:sz w:val="28"/>
          <w:szCs w:val="28"/>
        </w:rPr>
        <w:t xml:space="preserve"> </w:t>
      </w:r>
      <w:proofErr w:type="spellStart"/>
      <w:r w:rsidRPr="00AE322F">
        <w:rPr>
          <w:i/>
          <w:color w:val="000000"/>
          <w:sz w:val="28"/>
          <w:szCs w:val="28"/>
        </w:rPr>
        <w:t>наявний</w:t>
      </w:r>
      <w:proofErr w:type="spellEnd"/>
      <w:r w:rsidRPr="00AE322F">
        <w:rPr>
          <w:i/>
          <w:color w:val="000000"/>
          <w:sz w:val="28"/>
          <w:szCs w:val="28"/>
        </w:rPr>
        <w:t xml:space="preserve"> в </w:t>
      </w:r>
      <w:proofErr w:type="spellStart"/>
      <w:r w:rsidRPr="00AE322F">
        <w:rPr>
          <w:i/>
          <w:color w:val="000000"/>
          <w:sz w:val="28"/>
          <w:szCs w:val="28"/>
        </w:rPr>
        <w:t>стінах</w:t>
      </w:r>
      <w:proofErr w:type="spellEnd"/>
      <w:r w:rsidRPr="00AE322F">
        <w:rPr>
          <w:i/>
          <w:color w:val="000000"/>
          <w:sz w:val="28"/>
          <w:szCs w:val="28"/>
        </w:rPr>
        <w:t xml:space="preserve"> Палацу </w:t>
      </w:r>
      <w:proofErr w:type="spellStart"/>
      <w:r w:rsidRPr="00AE322F">
        <w:rPr>
          <w:i/>
          <w:color w:val="000000"/>
          <w:sz w:val="28"/>
          <w:szCs w:val="28"/>
        </w:rPr>
        <w:t>графів</w:t>
      </w:r>
      <w:proofErr w:type="spellEnd"/>
      <w:r w:rsidRPr="00AE322F">
        <w:rPr>
          <w:i/>
          <w:color w:val="000000"/>
          <w:sz w:val="28"/>
          <w:szCs w:val="28"/>
        </w:rPr>
        <w:t xml:space="preserve"> </w:t>
      </w:r>
      <w:proofErr w:type="spellStart"/>
      <w:r w:rsidRPr="00AE322F">
        <w:rPr>
          <w:i/>
          <w:color w:val="000000"/>
          <w:sz w:val="28"/>
          <w:szCs w:val="28"/>
        </w:rPr>
        <w:t>Шенборнів</w:t>
      </w:r>
      <w:proofErr w:type="spellEnd"/>
      <w:r w:rsidRPr="00AE322F">
        <w:rPr>
          <w:i/>
          <w:color w:val="000000"/>
          <w:sz w:val="28"/>
          <w:szCs w:val="28"/>
        </w:rPr>
        <w:t>?</w:t>
      </w:r>
    </w:p>
    <w:p w14:paraId="51EAE293" w14:textId="77777777" w:rsidR="00CB35FB" w:rsidRPr="00AE322F" w:rsidRDefault="00CB35FB" w:rsidP="00AE322F">
      <w:pPr>
        <w:pStyle w:val="a3"/>
        <w:spacing w:before="0" w:beforeAutospacing="0" w:after="160" w:afterAutospacing="0"/>
        <w:ind w:firstLine="284"/>
        <w:jc w:val="both"/>
        <w:rPr>
          <w:sz w:val="28"/>
          <w:szCs w:val="28"/>
          <w:lang w:val="uk-UA"/>
        </w:rPr>
      </w:pPr>
      <w:proofErr w:type="spellStart"/>
      <w:r w:rsidRPr="00CB35FB">
        <w:rPr>
          <w:b/>
          <w:bCs/>
          <w:color w:val="000000"/>
          <w:sz w:val="28"/>
          <w:szCs w:val="28"/>
        </w:rPr>
        <w:t>Викладач</w:t>
      </w:r>
      <w:proofErr w:type="spellEnd"/>
      <w:r w:rsidRPr="00CB35FB">
        <w:rPr>
          <w:b/>
          <w:bCs/>
          <w:color w:val="000000"/>
          <w:sz w:val="28"/>
          <w:szCs w:val="28"/>
        </w:rPr>
        <w:t>:</w:t>
      </w:r>
      <w:r w:rsidRPr="00CB35FB">
        <w:rPr>
          <w:color w:val="000000"/>
          <w:sz w:val="28"/>
          <w:szCs w:val="28"/>
        </w:rPr>
        <w:t xml:space="preserve"> </w:t>
      </w:r>
      <w:proofErr w:type="spellStart"/>
      <w:proofErr w:type="gramStart"/>
      <w:r w:rsidRPr="00CB35FB">
        <w:rPr>
          <w:color w:val="000000"/>
          <w:sz w:val="28"/>
          <w:szCs w:val="28"/>
        </w:rPr>
        <w:t>Складіть</w:t>
      </w:r>
      <w:proofErr w:type="spellEnd"/>
      <w:r w:rsidRPr="00CB35FB">
        <w:rPr>
          <w:color w:val="000000"/>
          <w:sz w:val="28"/>
          <w:szCs w:val="28"/>
        </w:rPr>
        <w:t xml:space="preserve">  </w:t>
      </w:r>
      <w:proofErr w:type="spellStart"/>
      <w:r w:rsidRPr="00CB35FB">
        <w:rPr>
          <w:color w:val="000000"/>
          <w:sz w:val="28"/>
          <w:szCs w:val="28"/>
        </w:rPr>
        <w:t>свій</w:t>
      </w:r>
      <w:proofErr w:type="spellEnd"/>
      <w:proofErr w:type="gramEnd"/>
      <w:r w:rsidRPr="00CB35FB">
        <w:rPr>
          <w:color w:val="000000"/>
          <w:sz w:val="28"/>
          <w:szCs w:val="28"/>
        </w:rPr>
        <w:t xml:space="preserve"> топ 3 з </w:t>
      </w:r>
      <w:proofErr w:type="spellStart"/>
      <w:r w:rsidRPr="00CB35FB">
        <w:rPr>
          <w:color w:val="000000"/>
          <w:sz w:val="28"/>
          <w:szCs w:val="28"/>
        </w:rPr>
        <w:t>вище</w:t>
      </w:r>
      <w:proofErr w:type="spellEnd"/>
      <w:r w:rsidRPr="00CB35FB">
        <w:rPr>
          <w:color w:val="000000"/>
          <w:sz w:val="28"/>
          <w:szCs w:val="28"/>
        </w:rPr>
        <w:t xml:space="preserve"> </w:t>
      </w:r>
      <w:proofErr w:type="spellStart"/>
      <w:proofErr w:type="gramStart"/>
      <w:r w:rsidRPr="00CB35FB">
        <w:rPr>
          <w:color w:val="000000"/>
          <w:sz w:val="28"/>
          <w:szCs w:val="28"/>
        </w:rPr>
        <w:t>згаданих</w:t>
      </w:r>
      <w:proofErr w:type="spellEnd"/>
      <w:r w:rsidRPr="00CB35FB">
        <w:rPr>
          <w:color w:val="000000"/>
          <w:sz w:val="28"/>
          <w:szCs w:val="28"/>
        </w:rPr>
        <w:t xml:space="preserve">  </w:t>
      </w:r>
      <w:proofErr w:type="spellStart"/>
      <w:r w:rsidRPr="00CB35FB">
        <w:rPr>
          <w:color w:val="000000"/>
          <w:sz w:val="28"/>
          <w:szCs w:val="28"/>
        </w:rPr>
        <w:t>мальовничих</w:t>
      </w:r>
      <w:proofErr w:type="spellEnd"/>
      <w:proofErr w:type="gramEnd"/>
      <w:r w:rsidRPr="00CB35FB">
        <w:rPr>
          <w:color w:val="000000"/>
          <w:sz w:val="28"/>
          <w:szCs w:val="28"/>
        </w:rPr>
        <w:t xml:space="preserve"> </w:t>
      </w:r>
      <w:proofErr w:type="spellStart"/>
      <w:r w:rsidRPr="00CB35FB">
        <w:rPr>
          <w:color w:val="000000"/>
          <w:sz w:val="28"/>
          <w:szCs w:val="28"/>
        </w:rPr>
        <w:t>місць</w:t>
      </w:r>
      <w:proofErr w:type="spellEnd"/>
      <w:r w:rsidRPr="00CB35FB">
        <w:rPr>
          <w:color w:val="000000"/>
          <w:sz w:val="28"/>
          <w:szCs w:val="28"/>
        </w:rPr>
        <w:t xml:space="preserve"> </w:t>
      </w:r>
      <w:proofErr w:type="spellStart"/>
      <w:r w:rsidRPr="00CB35FB">
        <w:rPr>
          <w:color w:val="000000"/>
          <w:sz w:val="28"/>
          <w:szCs w:val="28"/>
        </w:rPr>
        <w:t>України</w:t>
      </w:r>
      <w:proofErr w:type="spellEnd"/>
      <w:r w:rsidRPr="00CB35FB">
        <w:rPr>
          <w:color w:val="000000"/>
          <w:sz w:val="28"/>
          <w:szCs w:val="28"/>
        </w:rPr>
        <w:t xml:space="preserve">, </w:t>
      </w:r>
      <w:proofErr w:type="spellStart"/>
      <w:r w:rsidRPr="00CB35FB">
        <w:rPr>
          <w:color w:val="000000"/>
          <w:sz w:val="28"/>
          <w:szCs w:val="28"/>
        </w:rPr>
        <w:t>які</w:t>
      </w:r>
      <w:proofErr w:type="spellEnd"/>
      <w:r w:rsidRPr="00CB35FB">
        <w:rPr>
          <w:color w:val="000000"/>
          <w:sz w:val="28"/>
          <w:szCs w:val="28"/>
        </w:rPr>
        <w:t xml:space="preserve"> </w:t>
      </w:r>
      <w:proofErr w:type="spellStart"/>
      <w:r w:rsidRPr="00CB35FB">
        <w:rPr>
          <w:color w:val="000000"/>
          <w:sz w:val="28"/>
          <w:szCs w:val="28"/>
        </w:rPr>
        <w:t>ви</w:t>
      </w:r>
      <w:proofErr w:type="spellEnd"/>
      <w:r w:rsidRPr="00CB35FB">
        <w:rPr>
          <w:color w:val="000000"/>
          <w:sz w:val="28"/>
          <w:szCs w:val="28"/>
        </w:rPr>
        <w:t xml:space="preserve"> </w:t>
      </w:r>
      <w:proofErr w:type="spellStart"/>
      <w:r w:rsidRPr="00CB35FB">
        <w:rPr>
          <w:color w:val="000000"/>
          <w:sz w:val="28"/>
          <w:szCs w:val="28"/>
        </w:rPr>
        <w:t>хотіли</w:t>
      </w:r>
      <w:proofErr w:type="spellEnd"/>
      <w:r w:rsidRPr="00CB35FB">
        <w:rPr>
          <w:color w:val="000000"/>
          <w:sz w:val="28"/>
          <w:szCs w:val="28"/>
        </w:rPr>
        <w:t xml:space="preserve"> би </w:t>
      </w:r>
      <w:proofErr w:type="spellStart"/>
      <w:r w:rsidRPr="00CB35FB">
        <w:rPr>
          <w:color w:val="000000"/>
          <w:sz w:val="28"/>
          <w:szCs w:val="28"/>
        </w:rPr>
        <w:t>відвідати</w:t>
      </w:r>
      <w:proofErr w:type="spellEnd"/>
      <w:r w:rsidR="00AE322F">
        <w:rPr>
          <w:color w:val="000000"/>
          <w:sz w:val="28"/>
          <w:szCs w:val="28"/>
          <w:lang w:val="uk-UA"/>
        </w:rPr>
        <w:t>.</w:t>
      </w:r>
    </w:p>
    <w:p w14:paraId="3B02FA45" w14:textId="77777777" w:rsidR="00CB35FB" w:rsidRPr="00054124" w:rsidRDefault="00CB35FB" w:rsidP="00CB35FB">
      <w:pPr>
        <w:pStyle w:val="a3"/>
        <w:spacing w:beforeAutospacing="0" w:afterAutospacing="0" w:line="271" w:lineRule="auto"/>
        <w:jc w:val="both"/>
        <w:rPr>
          <w:sz w:val="28"/>
          <w:szCs w:val="28"/>
          <w:lang w:val="uk-UA"/>
        </w:rPr>
      </w:pPr>
      <w:r w:rsidRPr="00054124">
        <w:rPr>
          <w:i/>
          <w:iCs/>
          <w:color w:val="000000"/>
          <w:sz w:val="28"/>
          <w:szCs w:val="28"/>
          <w:lang w:val="uk-UA"/>
        </w:rPr>
        <w:t>Студенти заздалегідь підготували міні-</w:t>
      </w:r>
      <w:proofErr w:type="spellStart"/>
      <w:r w:rsidRPr="00054124">
        <w:rPr>
          <w:i/>
          <w:iCs/>
          <w:color w:val="000000"/>
          <w:sz w:val="28"/>
          <w:szCs w:val="28"/>
          <w:lang w:val="uk-UA"/>
        </w:rPr>
        <w:t>проекти</w:t>
      </w:r>
      <w:proofErr w:type="spellEnd"/>
      <w:r w:rsidRPr="00054124">
        <w:rPr>
          <w:i/>
          <w:iCs/>
          <w:color w:val="000000"/>
          <w:sz w:val="28"/>
          <w:szCs w:val="28"/>
          <w:lang w:val="uk-UA"/>
        </w:rPr>
        <w:t xml:space="preserve"> та фотографії</w:t>
      </w:r>
      <w:r w:rsidRPr="00CB35FB">
        <w:rPr>
          <w:i/>
          <w:iCs/>
          <w:color w:val="000000"/>
          <w:sz w:val="28"/>
          <w:szCs w:val="28"/>
        </w:rPr>
        <w:t> </w:t>
      </w:r>
      <w:r w:rsidRPr="00054124">
        <w:rPr>
          <w:i/>
          <w:iCs/>
          <w:color w:val="000000"/>
          <w:sz w:val="28"/>
          <w:szCs w:val="28"/>
          <w:lang w:val="uk-UA"/>
        </w:rPr>
        <w:t xml:space="preserve"> про</w:t>
      </w:r>
      <w:r w:rsidRPr="00CB35FB">
        <w:rPr>
          <w:i/>
          <w:iCs/>
          <w:color w:val="000000"/>
          <w:sz w:val="28"/>
          <w:szCs w:val="28"/>
        </w:rPr>
        <w:t> </w:t>
      </w:r>
      <w:r w:rsidRPr="00054124">
        <w:rPr>
          <w:i/>
          <w:iCs/>
          <w:color w:val="000000"/>
          <w:sz w:val="28"/>
          <w:szCs w:val="28"/>
          <w:lang w:val="uk-UA"/>
        </w:rPr>
        <w:t xml:space="preserve"> найдивовижніші і мальовничі місця України які вони відвідували . Вони розповідають та прикріплюють</w:t>
      </w:r>
      <w:r w:rsidRPr="00CB35FB">
        <w:rPr>
          <w:i/>
          <w:iCs/>
          <w:color w:val="000000"/>
          <w:sz w:val="28"/>
          <w:szCs w:val="28"/>
        </w:rPr>
        <w:t> </w:t>
      </w:r>
      <w:r w:rsidRPr="00054124">
        <w:rPr>
          <w:i/>
          <w:iCs/>
          <w:color w:val="000000"/>
          <w:sz w:val="28"/>
          <w:szCs w:val="28"/>
          <w:lang w:val="uk-UA"/>
        </w:rPr>
        <w:t xml:space="preserve"> свої фотографії на дошці. Після кожної доповіді ми підкріплюємо фотографії на віртуальній мапі України (на дошці </w:t>
      </w:r>
      <w:proofErr w:type="spellStart"/>
      <w:r w:rsidRPr="00CB35FB">
        <w:rPr>
          <w:i/>
          <w:iCs/>
          <w:color w:val="000000"/>
          <w:sz w:val="28"/>
          <w:szCs w:val="28"/>
        </w:rPr>
        <w:t>Miro</w:t>
      </w:r>
      <w:proofErr w:type="spellEnd"/>
      <w:r w:rsidRPr="00054124">
        <w:rPr>
          <w:i/>
          <w:iCs/>
          <w:color w:val="000000"/>
          <w:sz w:val="28"/>
          <w:szCs w:val="28"/>
          <w:lang w:val="uk-UA"/>
        </w:rPr>
        <w:t>)</w:t>
      </w:r>
      <w:r w:rsidRPr="00CB35FB">
        <w:rPr>
          <w:i/>
          <w:iCs/>
          <w:color w:val="000000"/>
          <w:sz w:val="28"/>
          <w:szCs w:val="28"/>
        </w:rPr>
        <w:t> </w:t>
      </w:r>
      <w:r w:rsidRPr="00054124">
        <w:rPr>
          <w:i/>
          <w:iCs/>
          <w:color w:val="000000"/>
          <w:sz w:val="28"/>
          <w:szCs w:val="28"/>
          <w:lang w:val="uk-UA"/>
        </w:rPr>
        <w:t xml:space="preserve"> </w:t>
      </w:r>
    </w:p>
    <w:p w14:paraId="7C47F856" w14:textId="77777777" w:rsidR="00AE322F" w:rsidRDefault="00CB35FB" w:rsidP="00AE322F">
      <w:pPr>
        <w:pStyle w:val="a3"/>
        <w:spacing w:beforeAutospacing="0" w:afterAutospacing="0" w:line="273" w:lineRule="auto"/>
        <w:ind w:firstLine="708"/>
        <w:jc w:val="both"/>
        <w:rPr>
          <w:color w:val="000000"/>
          <w:sz w:val="28"/>
          <w:szCs w:val="28"/>
          <w:lang w:val="uk-UA"/>
        </w:rPr>
      </w:pPr>
      <w:proofErr w:type="spellStart"/>
      <w:r w:rsidRPr="00CB35FB">
        <w:rPr>
          <w:b/>
          <w:bCs/>
          <w:color w:val="000000"/>
          <w:sz w:val="28"/>
          <w:szCs w:val="28"/>
        </w:rPr>
        <w:t>Викладач</w:t>
      </w:r>
      <w:proofErr w:type="spellEnd"/>
      <w:r w:rsidRPr="00CB35FB">
        <w:rPr>
          <w:b/>
          <w:bCs/>
          <w:color w:val="000000"/>
          <w:sz w:val="28"/>
          <w:szCs w:val="28"/>
        </w:rPr>
        <w:t>:</w:t>
      </w:r>
      <w:r w:rsidRPr="00CB35FB">
        <w:rPr>
          <w:color w:val="000000"/>
          <w:sz w:val="28"/>
          <w:szCs w:val="28"/>
        </w:rPr>
        <w:t> </w:t>
      </w:r>
      <w:proofErr w:type="spellStart"/>
      <w:r w:rsidRPr="00CB35FB">
        <w:rPr>
          <w:color w:val="000000"/>
          <w:sz w:val="28"/>
          <w:szCs w:val="28"/>
        </w:rPr>
        <w:t>Якщо</w:t>
      </w:r>
      <w:proofErr w:type="spellEnd"/>
      <w:r w:rsidRPr="00CB35FB">
        <w:rPr>
          <w:color w:val="000000"/>
          <w:sz w:val="28"/>
          <w:szCs w:val="28"/>
        </w:rPr>
        <w:t xml:space="preserve"> </w:t>
      </w:r>
      <w:proofErr w:type="spellStart"/>
      <w:r w:rsidRPr="00CB35FB">
        <w:rPr>
          <w:color w:val="000000"/>
          <w:sz w:val="28"/>
          <w:szCs w:val="28"/>
        </w:rPr>
        <w:t>ви</w:t>
      </w:r>
      <w:proofErr w:type="spellEnd"/>
      <w:r w:rsidRPr="00CB35FB">
        <w:rPr>
          <w:color w:val="000000"/>
          <w:sz w:val="28"/>
          <w:szCs w:val="28"/>
        </w:rPr>
        <w:t xml:space="preserve"> </w:t>
      </w:r>
      <w:proofErr w:type="spellStart"/>
      <w:r w:rsidRPr="00CB35FB">
        <w:rPr>
          <w:color w:val="000000"/>
          <w:sz w:val="28"/>
          <w:szCs w:val="28"/>
        </w:rPr>
        <w:t>збираєтесь</w:t>
      </w:r>
      <w:proofErr w:type="spellEnd"/>
      <w:r w:rsidRPr="00CB35FB">
        <w:rPr>
          <w:color w:val="000000"/>
          <w:sz w:val="28"/>
          <w:szCs w:val="28"/>
        </w:rPr>
        <w:t xml:space="preserve"> у </w:t>
      </w:r>
      <w:proofErr w:type="spellStart"/>
      <w:r w:rsidRPr="00CB35FB">
        <w:rPr>
          <w:color w:val="000000"/>
          <w:sz w:val="28"/>
          <w:szCs w:val="28"/>
        </w:rPr>
        <w:t>майбутньому</w:t>
      </w:r>
      <w:proofErr w:type="spellEnd"/>
      <w:r w:rsidRPr="00CB35FB">
        <w:rPr>
          <w:color w:val="000000"/>
          <w:sz w:val="28"/>
          <w:szCs w:val="28"/>
        </w:rPr>
        <w:t xml:space="preserve"> </w:t>
      </w:r>
      <w:proofErr w:type="spellStart"/>
      <w:r w:rsidRPr="00CB35FB">
        <w:rPr>
          <w:color w:val="000000"/>
          <w:sz w:val="28"/>
          <w:szCs w:val="28"/>
        </w:rPr>
        <w:t>мандрувати</w:t>
      </w:r>
      <w:proofErr w:type="spellEnd"/>
      <w:r w:rsidRPr="00CB35FB">
        <w:rPr>
          <w:color w:val="000000"/>
          <w:sz w:val="28"/>
          <w:szCs w:val="28"/>
        </w:rPr>
        <w:t xml:space="preserve"> </w:t>
      </w:r>
      <w:proofErr w:type="spellStart"/>
      <w:r w:rsidRPr="00CB35FB">
        <w:rPr>
          <w:color w:val="000000"/>
          <w:sz w:val="28"/>
          <w:szCs w:val="28"/>
        </w:rPr>
        <w:t>Україною</w:t>
      </w:r>
      <w:proofErr w:type="spellEnd"/>
      <w:r w:rsidRPr="00CB35FB">
        <w:rPr>
          <w:color w:val="000000"/>
          <w:sz w:val="28"/>
          <w:szCs w:val="28"/>
        </w:rPr>
        <w:t xml:space="preserve">, </w:t>
      </w:r>
      <w:proofErr w:type="spellStart"/>
      <w:r w:rsidRPr="00CB35FB">
        <w:rPr>
          <w:color w:val="000000"/>
          <w:sz w:val="28"/>
          <w:szCs w:val="28"/>
        </w:rPr>
        <w:t>хочемо</w:t>
      </w:r>
      <w:proofErr w:type="spellEnd"/>
      <w:r w:rsidRPr="00CB35FB">
        <w:rPr>
          <w:color w:val="000000"/>
          <w:sz w:val="28"/>
          <w:szCs w:val="28"/>
        </w:rPr>
        <w:t xml:space="preserve"> вам </w:t>
      </w:r>
      <w:proofErr w:type="spellStart"/>
      <w:r w:rsidRPr="00CB35FB">
        <w:rPr>
          <w:color w:val="000000"/>
          <w:sz w:val="28"/>
          <w:szCs w:val="28"/>
        </w:rPr>
        <w:t>порекомендувати</w:t>
      </w:r>
      <w:proofErr w:type="spellEnd"/>
      <w:r w:rsidR="00AE322F">
        <w:rPr>
          <w:color w:val="000000"/>
          <w:sz w:val="28"/>
          <w:szCs w:val="28"/>
          <w:lang w:val="uk-UA"/>
        </w:rPr>
        <w:t xml:space="preserve"> </w:t>
      </w:r>
      <w:r w:rsidRPr="00CB35FB">
        <w:rPr>
          <w:color w:val="000000"/>
          <w:sz w:val="28"/>
          <w:szCs w:val="28"/>
        </w:rPr>
        <w:t>2 </w:t>
      </w:r>
      <w:proofErr w:type="spellStart"/>
      <w:r w:rsidRPr="00CB35FB">
        <w:rPr>
          <w:color w:val="000000"/>
          <w:sz w:val="28"/>
          <w:szCs w:val="28"/>
        </w:rPr>
        <w:t>travel</w:t>
      </w:r>
      <w:proofErr w:type="spellEnd"/>
      <w:r w:rsidRPr="00CB35FB">
        <w:rPr>
          <w:color w:val="000000"/>
          <w:sz w:val="28"/>
          <w:szCs w:val="28"/>
        </w:rPr>
        <w:t xml:space="preserve"> шоу (</w:t>
      </w:r>
      <w:proofErr w:type="spellStart"/>
      <w:r w:rsidRPr="00CB35FB">
        <w:rPr>
          <w:color w:val="000000"/>
          <w:sz w:val="28"/>
          <w:szCs w:val="28"/>
        </w:rPr>
        <w:t>Подорожуємо</w:t>
      </w:r>
      <w:proofErr w:type="spellEnd"/>
      <w:r w:rsidRPr="00CB35FB">
        <w:rPr>
          <w:color w:val="000000"/>
          <w:sz w:val="28"/>
          <w:szCs w:val="28"/>
        </w:rPr>
        <w:t xml:space="preserve"> </w:t>
      </w:r>
      <w:proofErr w:type="spellStart"/>
      <w:r w:rsidRPr="00CB35FB">
        <w:rPr>
          <w:color w:val="000000"/>
          <w:sz w:val="28"/>
          <w:szCs w:val="28"/>
        </w:rPr>
        <w:t>вдома</w:t>
      </w:r>
      <w:proofErr w:type="spellEnd"/>
      <w:r w:rsidRPr="00CB35FB">
        <w:rPr>
          <w:color w:val="000000"/>
          <w:sz w:val="28"/>
          <w:szCs w:val="28"/>
        </w:rPr>
        <w:t xml:space="preserve"> </w:t>
      </w:r>
      <w:hyperlink r:id="rId95" w:history="1">
        <w:r w:rsidRPr="00CB35FB">
          <w:rPr>
            <w:rStyle w:val="a4"/>
            <w:color w:val="0563C1"/>
            <w:sz w:val="28"/>
            <w:szCs w:val="28"/>
          </w:rPr>
          <w:t>https://www.youtube.com/channel/UCiA3h25tP1NJ_UBlKqwKmpQ</w:t>
        </w:r>
      </w:hyperlink>
      <w:r w:rsidRPr="00CB35FB">
        <w:rPr>
          <w:color w:val="000000"/>
          <w:sz w:val="28"/>
          <w:szCs w:val="28"/>
        </w:rPr>
        <w:t xml:space="preserve">, </w:t>
      </w:r>
      <w:hyperlink r:id="rId96" w:history="1">
        <w:r w:rsidRPr="00CB35FB">
          <w:rPr>
            <w:rStyle w:val="a4"/>
            <w:color w:val="0563C1"/>
            <w:sz w:val="28"/>
            <w:szCs w:val="28"/>
          </w:rPr>
          <w:t>https://www.youtube.com/c/LesiaNikituk</w:t>
        </w:r>
      </w:hyperlink>
      <w:r w:rsidRPr="00CB35FB">
        <w:rPr>
          <w:color w:val="000000"/>
          <w:sz w:val="28"/>
          <w:szCs w:val="28"/>
        </w:rPr>
        <w:t xml:space="preserve"> ) як гайд для </w:t>
      </w:r>
      <w:proofErr w:type="spellStart"/>
      <w:r w:rsidRPr="00CB35FB">
        <w:rPr>
          <w:color w:val="000000"/>
          <w:sz w:val="28"/>
          <w:szCs w:val="28"/>
        </w:rPr>
        <w:t>мандрівників</w:t>
      </w:r>
      <w:proofErr w:type="spellEnd"/>
      <w:r w:rsidRPr="00CB35FB">
        <w:rPr>
          <w:color w:val="000000"/>
          <w:sz w:val="28"/>
          <w:szCs w:val="28"/>
        </w:rPr>
        <w:t xml:space="preserve"> </w:t>
      </w:r>
      <w:proofErr w:type="spellStart"/>
      <w:r w:rsidRPr="00CB35FB">
        <w:rPr>
          <w:color w:val="000000"/>
          <w:sz w:val="28"/>
          <w:szCs w:val="28"/>
        </w:rPr>
        <w:t>Україною</w:t>
      </w:r>
      <w:proofErr w:type="spellEnd"/>
      <w:r w:rsidRPr="00CB35FB">
        <w:rPr>
          <w:color w:val="000000"/>
          <w:sz w:val="28"/>
          <w:szCs w:val="28"/>
        </w:rPr>
        <w:t xml:space="preserve">. </w:t>
      </w:r>
    </w:p>
    <w:p w14:paraId="700F022F" w14:textId="77777777" w:rsidR="00CB35FB" w:rsidRPr="00CB35FB" w:rsidRDefault="00CB35FB" w:rsidP="00AE322F">
      <w:pPr>
        <w:pStyle w:val="a3"/>
        <w:spacing w:beforeAutospacing="0" w:afterAutospacing="0" w:line="273" w:lineRule="auto"/>
        <w:ind w:firstLine="708"/>
        <w:jc w:val="both"/>
        <w:rPr>
          <w:sz w:val="28"/>
          <w:szCs w:val="28"/>
        </w:rPr>
      </w:pPr>
      <w:r w:rsidRPr="00CB35FB">
        <w:rPr>
          <w:color w:val="000000"/>
          <w:sz w:val="28"/>
          <w:szCs w:val="28"/>
        </w:rPr>
        <w:t xml:space="preserve">А зараз давайте </w:t>
      </w:r>
      <w:proofErr w:type="spellStart"/>
      <w:r w:rsidRPr="00CB35FB">
        <w:rPr>
          <w:color w:val="000000"/>
          <w:sz w:val="28"/>
          <w:szCs w:val="28"/>
        </w:rPr>
        <w:t>подивимось</w:t>
      </w:r>
      <w:proofErr w:type="spellEnd"/>
      <w:r w:rsidRPr="00CB35FB">
        <w:rPr>
          <w:color w:val="000000"/>
          <w:sz w:val="28"/>
          <w:szCs w:val="28"/>
        </w:rPr>
        <w:t xml:space="preserve"> фрагмент одного с таких </w:t>
      </w:r>
      <w:proofErr w:type="spellStart"/>
      <w:r w:rsidRPr="00CB35FB">
        <w:rPr>
          <w:color w:val="000000"/>
          <w:sz w:val="28"/>
          <w:szCs w:val="28"/>
        </w:rPr>
        <w:t>відео</w:t>
      </w:r>
      <w:proofErr w:type="spellEnd"/>
      <w:r w:rsidRPr="00CB35FB">
        <w:rPr>
          <w:color w:val="000000"/>
          <w:sz w:val="28"/>
          <w:szCs w:val="28"/>
        </w:rPr>
        <w:t xml:space="preserve">. </w:t>
      </w:r>
      <w:hyperlink r:id="rId97" w:history="1">
        <w:r w:rsidRPr="00CB35FB">
          <w:rPr>
            <w:rStyle w:val="a4"/>
            <w:color w:val="0563C1"/>
            <w:sz w:val="28"/>
            <w:szCs w:val="28"/>
          </w:rPr>
          <w:t>https://www.youtube.com/watch?v=SunlIgSUlAw</w:t>
        </w:r>
      </w:hyperlink>
      <w:r w:rsidRPr="00CB35FB">
        <w:rPr>
          <w:color w:val="000000"/>
          <w:sz w:val="28"/>
          <w:szCs w:val="28"/>
        </w:rPr>
        <w:t> </w:t>
      </w:r>
    </w:p>
    <w:p w14:paraId="0AD3CA86" w14:textId="77777777" w:rsidR="00CB35FB" w:rsidRPr="00CB35FB" w:rsidRDefault="00CB35FB" w:rsidP="00AE322F">
      <w:pPr>
        <w:pStyle w:val="a3"/>
        <w:spacing w:before="0" w:beforeAutospacing="0" w:after="160" w:afterAutospacing="0"/>
        <w:ind w:firstLine="567"/>
        <w:jc w:val="both"/>
        <w:rPr>
          <w:sz w:val="28"/>
          <w:szCs w:val="28"/>
        </w:rPr>
      </w:pPr>
      <w:proofErr w:type="spellStart"/>
      <w:r w:rsidRPr="00CB35FB">
        <w:rPr>
          <w:b/>
          <w:bCs/>
          <w:color w:val="000000"/>
          <w:sz w:val="28"/>
          <w:szCs w:val="28"/>
        </w:rPr>
        <w:t>Викладач</w:t>
      </w:r>
      <w:proofErr w:type="spellEnd"/>
      <w:r w:rsidRPr="00CB35FB">
        <w:rPr>
          <w:b/>
          <w:bCs/>
          <w:color w:val="000000"/>
          <w:sz w:val="28"/>
          <w:szCs w:val="28"/>
        </w:rPr>
        <w:t>:</w:t>
      </w:r>
      <w:r w:rsidRPr="00CB35FB">
        <w:rPr>
          <w:color w:val="000000"/>
          <w:sz w:val="28"/>
          <w:szCs w:val="28"/>
        </w:rPr>
        <w:t xml:space="preserve"> </w:t>
      </w:r>
      <w:proofErr w:type="spellStart"/>
      <w:r w:rsidRPr="00CB35FB">
        <w:rPr>
          <w:color w:val="000000"/>
          <w:sz w:val="28"/>
          <w:szCs w:val="28"/>
        </w:rPr>
        <w:t>Дякуємо</w:t>
      </w:r>
      <w:proofErr w:type="spellEnd"/>
      <w:r w:rsidRPr="00CB35FB">
        <w:rPr>
          <w:color w:val="000000"/>
          <w:sz w:val="28"/>
          <w:szCs w:val="28"/>
        </w:rPr>
        <w:t xml:space="preserve"> </w:t>
      </w:r>
      <w:proofErr w:type="spellStart"/>
      <w:r w:rsidRPr="00CB35FB">
        <w:rPr>
          <w:color w:val="000000"/>
          <w:sz w:val="28"/>
          <w:szCs w:val="28"/>
        </w:rPr>
        <w:t>всім</w:t>
      </w:r>
      <w:proofErr w:type="spellEnd"/>
      <w:r w:rsidRPr="00CB35FB">
        <w:rPr>
          <w:color w:val="000000"/>
          <w:sz w:val="28"/>
          <w:szCs w:val="28"/>
        </w:rPr>
        <w:t xml:space="preserve"> </w:t>
      </w:r>
      <w:proofErr w:type="spellStart"/>
      <w:r w:rsidRPr="00CB35FB">
        <w:rPr>
          <w:color w:val="000000"/>
          <w:sz w:val="28"/>
          <w:szCs w:val="28"/>
        </w:rPr>
        <w:t>учасникам</w:t>
      </w:r>
      <w:proofErr w:type="spellEnd"/>
      <w:r w:rsidRPr="00CB35FB">
        <w:rPr>
          <w:color w:val="000000"/>
          <w:sz w:val="28"/>
          <w:szCs w:val="28"/>
        </w:rPr>
        <w:t xml:space="preserve"> </w:t>
      </w:r>
      <w:proofErr w:type="spellStart"/>
      <w:r w:rsidRPr="00CB35FB">
        <w:rPr>
          <w:color w:val="000000"/>
          <w:sz w:val="28"/>
          <w:szCs w:val="28"/>
        </w:rPr>
        <w:t>нашої</w:t>
      </w:r>
      <w:proofErr w:type="spellEnd"/>
      <w:r w:rsidRPr="00CB35FB">
        <w:rPr>
          <w:color w:val="000000"/>
          <w:sz w:val="28"/>
          <w:szCs w:val="28"/>
        </w:rPr>
        <w:t xml:space="preserve"> </w:t>
      </w:r>
      <w:proofErr w:type="spellStart"/>
      <w:r w:rsidRPr="00CB35FB">
        <w:rPr>
          <w:color w:val="000000"/>
          <w:sz w:val="28"/>
          <w:szCs w:val="28"/>
        </w:rPr>
        <w:t>сьогоднішньої</w:t>
      </w:r>
      <w:proofErr w:type="spellEnd"/>
      <w:r w:rsidRPr="00CB35FB">
        <w:rPr>
          <w:color w:val="000000"/>
          <w:sz w:val="28"/>
          <w:szCs w:val="28"/>
        </w:rPr>
        <w:t xml:space="preserve"> </w:t>
      </w:r>
      <w:proofErr w:type="spellStart"/>
      <w:r w:rsidRPr="00CB35FB">
        <w:rPr>
          <w:color w:val="000000"/>
          <w:sz w:val="28"/>
          <w:szCs w:val="28"/>
        </w:rPr>
        <w:t>подорожі</w:t>
      </w:r>
      <w:proofErr w:type="spellEnd"/>
      <w:r w:rsidRPr="00CB35FB">
        <w:rPr>
          <w:color w:val="000000"/>
          <w:sz w:val="28"/>
          <w:szCs w:val="28"/>
        </w:rPr>
        <w:t xml:space="preserve"> </w:t>
      </w:r>
      <w:proofErr w:type="spellStart"/>
      <w:r w:rsidRPr="00CB35FB">
        <w:rPr>
          <w:color w:val="000000"/>
          <w:sz w:val="28"/>
          <w:szCs w:val="28"/>
        </w:rPr>
        <w:t>Україною</w:t>
      </w:r>
      <w:proofErr w:type="spellEnd"/>
      <w:r w:rsidRPr="00CB35FB">
        <w:rPr>
          <w:color w:val="000000"/>
          <w:sz w:val="28"/>
          <w:szCs w:val="28"/>
        </w:rPr>
        <w:t xml:space="preserve">. Ми </w:t>
      </w:r>
      <w:proofErr w:type="spellStart"/>
      <w:r w:rsidRPr="00CB35FB">
        <w:rPr>
          <w:color w:val="000000"/>
          <w:sz w:val="28"/>
          <w:szCs w:val="28"/>
        </w:rPr>
        <w:t>дуже</w:t>
      </w:r>
      <w:proofErr w:type="spellEnd"/>
      <w:r w:rsidRPr="00CB35FB">
        <w:rPr>
          <w:color w:val="000000"/>
          <w:sz w:val="28"/>
          <w:szCs w:val="28"/>
        </w:rPr>
        <w:t xml:space="preserve"> </w:t>
      </w:r>
      <w:proofErr w:type="spellStart"/>
      <w:r w:rsidRPr="00CB35FB">
        <w:rPr>
          <w:color w:val="000000"/>
          <w:sz w:val="28"/>
          <w:szCs w:val="28"/>
        </w:rPr>
        <w:t>сподіваємося</w:t>
      </w:r>
      <w:proofErr w:type="spellEnd"/>
      <w:r w:rsidRPr="00CB35FB">
        <w:rPr>
          <w:color w:val="000000"/>
          <w:sz w:val="28"/>
          <w:szCs w:val="28"/>
        </w:rPr>
        <w:t xml:space="preserve">, </w:t>
      </w:r>
      <w:proofErr w:type="spellStart"/>
      <w:proofErr w:type="gram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ви</w:t>
      </w:r>
      <w:proofErr w:type="spellEnd"/>
      <w:proofErr w:type="gramEnd"/>
      <w:r w:rsidRPr="00CB35FB">
        <w:rPr>
          <w:color w:val="000000"/>
          <w:sz w:val="28"/>
          <w:szCs w:val="28"/>
        </w:rPr>
        <w:t xml:space="preserve">  </w:t>
      </w:r>
      <w:proofErr w:type="spellStart"/>
      <w:r w:rsidRPr="00CB35FB">
        <w:rPr>
          <w:color w:val="000000"/>
          <w:sz w:val="28"/>
          <w:szCs w:val="28"/>
        </w:rPr>
        <w:t>сьогодні</w:t>
      </w:r>
      <w:proofErr w:type="spellEnd"/>
      <w:r w:rsidRPr="00CB35FB">
        <w:rPr>
          <w:color w:val="000000"/>
          <w:sz w:val="28"/>
          <w:szCs w:val="28"/>
        </w:rPr>
        <w:t xml:space="preserve"> </w:t>
      </w:r>
      <w:proofErr w:type="spellStart"/>
      <w:proofErr w:type="gramStart"/>
      <w:r w:rsidRPr="00CB35FB">
        <w:rPr>
          <w:color w:val="000000"/>
          <w:sz w:val="28"/>
          <w:szCs w:val="28"/>
        </w:rPr>
        <w:t>дізналися</w:t>
      </w:r>
      <w:proofErr w:type="spellEnd"/>
      <w:r w:rsidRPr="00CB35FB">
        <w:rPr>
          <w:color w:val="000000"/>
          <w:sz w:val="28"/>
          <w:szCs w:val="28"/>
        </w:rPr>
        <w:t xml:space="preserve">  </w:t>
      </w:r>
      <w:proofErr w:type="spellStart"/>
      <w:r w:rsidRPr="00CB35FB">
        <w:rPr>
          <w:color w:val="000000"/>
          <w:sz w:val="28"/>
          <w:szCs w:val="28"/>
        </w:rPr>
        <w:t>багато</w:t>
      </w:r>
      <w:proofErr w:type="spellEnd"/>
      <w:proofErr w:type="gramEnd"/>
      <w:r w:rsidRPr="00CB35FB">
        <w:rPr>
          <w:color w:val="000000"/>
          <w:sz w:val="28"/>
          <w:szCs w:val="28"/>
        </w:rPr>
        <w:t xml:space="preserve"> </w:t>
      </w:r>
      <w:proofErr w:type="spellStart"/>
      <w:r w:rsidRPr="00CB35FB">
        <w:rPr>
          <w:color w:val="000000"/>
          <w:sz w:val="28"/>
          <w:szCs w:val="28"/>
        </w:rPr>
        <w:t>цікавих</w:t>
      </w:r>
      <w:proofErr w:type="spellEnd"/>
      <w:r w:rsidRPr="00CB35FB">
        <w:rPr>
          <w:color w:val="000000"/>
          <w:sz w:val="28"/>
          <w:szCs w:val="28"/>
        </w:rPr>
        <w:t xml:space="preserve"> речей про нашу </w:t>
      </w:r>
      <w:proofErr w:type="spellStart"/>
      <w:r w:rsidRPr="00CB35FB">
        <w:rPr>
          <w:color w:val="000000"/>
          <w:sz w:val="28"/>
          <w:szCs w:val="28"/>
        </w:rPr>
        <w:t>країну</w:t>
      </w:r>
      <w:proofErr w:type="spellEnd"/>
      <w:r w:rsidRPr="00CB35FB">
        <w:rPr>
          <w:color w:val="000000"/>
          <w:sz w:val="28"/>
          <w:szCs w:val="28"/>
        </w:rPr>
        <w:t xml:space="preserve">, </w:t>
      </w:r>
      <w:proofErr w:type="spellStart"/>
      <w:r w:rsidRPr="00CB35FB">
        <w:rPr>
          <w:color w:val="000000"/>
          <w:sz w:val="28"/>
          <w:szCs w:val="28"/>
        </w:rPr>
        <w:t>зрозуміли</w:t>
      </w:r>
      <w:proofErr w:type="spellEnd"/>
      <w:r w:rsidRPr="00CB35FB">
        <w:rPr>
          <w:color w:val="000000"/>
          <w:sz w:val="28"/>
          <w:szCs w:val="28"/>
        </w:rPr>
        <w:t xml:space="preserve"> </w:t>
      </w:r>
      <w:proofErr w:type="spellStart"/>
      <w:r w:rsidRPr="00CB35FB">
        <w:rPr>
          <w:color w:val="000000"/>
          <w:sz w:val="28"/>
          <w:szCs w:val="28"/>
        </w:rPr>
        <w:t>наскільки</w:t>
      </w:r>
      <w:proofErr w:type="spellEnd"/>
      <w:r w:rsidRPr="00CB35FB">
        <w:rPr>
          <w:color w:val="000000"/>
          <w:sz w:val="28"/>
          <w:szCs w:val="28"/>
        </w:rPr>
        <w:t xml:space="preserve"> </w:t>
      </w:r>
      <w:proofErr w:type="spellStart"/>
      <w:r w:rsidRPr="00CB35FB">
        <w:rPr>
          <w:color w:val="000000"/>
          <w:sz w:val="28"/>
          <w:szCs w:val="28"/>
        </w:rPr>
        <w:t>безмежні</w:t>
      </w:r>
      <w:proofErr w:type="spellEnd"/>
      <w:r w:rsidRPr="00CB35FB">
        <w:rPr>
          <w:color w:val="000000"/>
          <w:sz w:val="28"/>
          <w:szCs w:val="28"/>
        </w:rPr>
        <w:t xml:space="preserve"> </w:t>
      </w:r>
      <w:proofErr w:type="spellStart"/>
      <w:r w:rsidRPr="00CB35FB">
        <w:rPr>
          <w:color w:val="000000"/>
          <w:sz w:val="28"/>
          <w:szCs w:val="28"/>
        </w:rPr>
        <w:t>її</w:t>
      </w:r>
      <w:proofErr w:type="spellEnd"/>
      <w:r w:rsidRPr="00CB35FB">
        <w:rPr>
          <w:color w:val="000000"/>
          <w:sz w:val="28"/>
          <w:szCs w:val="28"/>
        </w:rPr>
        <w:t xml:space="preserve"> </w:t>
      </w:r>
      <w:proofErr w:type="spellStart"/>
      <w:r w:rsidRPr="00CB35FB">
        <w:rPr>
          <w:color w:val="000000"/>
          <w:sz w:val="28"/>
          <w:szCs w:val="28"/>
        </w:rPr>
        <w:t>красоти</w:t>
      </w:r>
      <w:proofErr w:type="spellEnd"/>
      <w:r w:rsidRPr="00CB35FB">
        <w:rPr>
          <w:color w:val="000000"/>
          <w:sz w:val="28"/>
          <w:szCs w:val="28"/>
        </w:rPr>
        <w:t xml:space="preserve">. Ми </w:t>
      </w:r>
      <w:proofErr w:type="spellStart"/>
      <w:r w:rsidRPr="00CB35FB">
        <w:rPr>
          <w:color w:val="000000"/>
          <w:sz w:val="28"/>
          <w:szCs w:val="28"/>
        </w:rPr>
        <w:t>віримо</w:t>
      </w:r>
      <w:proofErr w:type="spellEnd"/>
      <w:r w:rsidRPr="00CB35FB">
        <w:rPr>
          <w:color w:val="000000"/>
          <w:sz w:val="28"/>
          <w:szCs w:val="28"/>
        </w:rPr>
        <w:t xml:space="preserve">, </w:t>
      </w:r>
      <w:proofErr w:type="spellStart"/>
      <w:r w:rsidRPr="00CB35FB">
        <w:rPr>
          <w:color w:val="000000"/>
          <w:sz w:val="28"/>
          <w:szCs w:val="28"/>
        </w:rPr>
        <w:t>що</w:t>
      </w:r>
      <w:proofErr w:type="spellEnd"/>
      <w:r w:rsidRPr="00CB35FB">
        <w:rPr>
          <w:color w:val="000000"/>
          <w:sz w:val="28"/>
          <w:szCs w:val="28"/>
        </w:rPr>
        <w:t xml:space="preserve"> </w:t>
      </w:r>
      <w:proofErr w:type="spellStart"/>
      <w:r w:rsidRPr="00CB35FB">
        <w:rPr>
          <w:color w:val="000000"/>
          <w:sz w:val="28"/>
          <w:szCs w:val="28"/>
        </w:rPr>
        <w:t>найближчим</w:t>
      </w:r>
      <w:proofErr w:type="spellEnd"/>
      <w:r w:rsidRPr="00CB35FB">
        <w:rPr>
          <w:color w:val="000000"/>
          <w:sz w:val="28"/>
          <w:szCs w:val="28"/>
        </w:rPr>
        <w:t xml:space="preserve"> часом у нас буде </w:t>
      </w:r>
      <w:proofErr w:type="spellStart"/>
      <w:r w:rsidRPr="00CB35FB">
        <w:rPr>
          <w:color w:val="000000"/>
          <w:sz w:val="28"/>
          <w:szCs w:val="28"/>
        </w:rPr>
        <w:t>можливість</w:t>
      </w:r>
      <w:proofErr w:type="spellEnd"/>
      <w:r w:rsidRPr="00CB35FB">
        <w:rPr>
          <w:color w:val="000000"/>
          <w:sz w:val="28"/>
          <w:szCs w:val="28"/>
        </w:rPr>
        <w:t xml:space="preserve"> </w:t>
      </w:r>
      <w:proofErr w:type="spellStart"/>
      <w:r w:rsidRPr="00CB35FB">
        <w:rPr>
          <w:color w:val="000000"/>
          <w:sz w:val="28"/>
          <w:szCs w:val="28"/>
        </w:rPr>
        <w:t>подорожувати</w:t>
      </w:r>
      <w:proofErr w:type="spellEnd"/>
      <w:r w:rsidRPr="00CB35FB">
        <w:rPr>
          <w:color w:val="000000"/>
          <w:sz w:val="28"/>
          <w:szCs w:val="28"/>
        </w:rPr>
        <w:t xml:space="preserve"> </w:t>
      </w:r>
      <w:proofErr w:type="spellStart"/>
      <w:r w:rsidRPr="00CB35FB">
        <w:rPr>
          <w:color w:val="000000"/>
          <w:sz w:val="28"/>
          <w:szCs w:val="28"/>
        </w:rPr>
        <w:t>вдома</w:t>
      </w:r>
      <w:proofErr w:type="spellEnd"/>
      <w:r w:rsidRPr="00CB35FB">
        <w:rPr>
          <w:color w:val="000000"/>
          <w:sz w:val="28"/>
          <w:szCs w:val="28"/>
        </w:rPr>
        <w:t xml:space="preserve"> </w:t>
      </w:r>
      <w:proofErr w:type="spellStart"/>
      <w:r w:rsidRPr="00CB35FB">
        <w:rPr>
          <w:color w:val="000000"/>
          <w:sz w:val="28"/>
          <w:szCs w:val="28"/>
        </w:rPr>
        <w:t>під</w:t>
      </w:r>
      <w:proofErr w:type="spellEnd"/>
      <w:r w:rsidRPr="00CB35FB">
        <w:rPr>
          <w:color w:val="000000"/>
          <w:sz w:val="28"/>
          <w:szCs w:val="28"/>
        </w:rPr>
        <w:t xml:space="preserve"> </w:t>
      </w:r>
      <w:proofErr w:type="spellStart"/>
      <w:r w:rsidRPr="00CB35FB">
        <w:rPr>
          <w:color w:val="000000"/>
          <w:sz w:val="28"/>
          <w:szCs w:val="28"/>
        </w:rPr>
        <w:t>мирним</w:t>
      </w:r>
      <w:proofErr w:type="spellEnd"/>
      <w:r w:rsidRPr="00CB35FB">
        <w:rPr>
          <w:color w:val="000000"/>
          <w:sz w:val="28"/>
          <w:szCs w:val="28"/>
        </w:rPr>
        <w:t xml:space="preserve"> небом. </w:t>
      </w:r>
    </w:p>
    <w:p w14:paraId="7A0D3D7C" w14:textId="77777777" w:rsidR="00CB35FB" w:rsidRPr="00CB35FB" w:rsidRDefault="00CB35FB" w:rsidP="00E17220">
      <w:pPr>
        <w:ind w:firstLine="567"/>
        <w:jc w:val="both"/>
        <w:rPr>
          <w:sz w:val="28"/>
          <w:szCs w:val="28"/>
        </w:rPr>
      </w:pPr>
    </w:p>
    <w:p w14:paraId="68FCB0D6" w14:textId="77777777" w:rsidR="00CB35FB" w:rsidRDefault="00CB35FB" w:rsidP="00E17220">
      <w:pPr>
        <w:ind w:firstLine="567"/>
        <w:jc w:val="both"/>
        <w:rPr>
          <w:sz w:val="28"/>
          <w:szCs w:val="28"/>
          <w:lang w:val="uk-UA"/>
        </w:rPr>
      </w:pPr>
    </w:p>
    <w:p w14:paraId="4118E612" w14:textId="77777777" w:rsidR="00AE322F" w:rsidRDefault="00AE322F" w:rsidP="00E17220">
      <w:pPr>
        <w:ind w:firstLine="567"/>
        <w:jc w:val="both"/>
        <w:rPr>
          <w:sz w:val="28"/>
          <w:szCs w:val="28"/>
          <w:lang w:val="uk-UA"/>
        </w:rPr>
      </w:pPr>
    </w:p>
    <w:p w14:paraId="733F22B1" w14:textId="77777777" w:rsidR="00AE322F" w:rsidRDefault="00AE322F" w:rsidP="00E17220">
      <w:pPr>
        <w:ind w:firstLine="567"/>
        <w:jc w:val="both"/>
        <w:rPr>
          <w:sz w:val="28"/>
          <w:szCs w:val="28"/>
          <w:lang w:val="uk-UA"/>
        </w:rPr>
      </w:pPr>
    </w:p>
    <w:p w14:paraId="5822DE8E" w14:textId="77777777" w:rsidR="00000FAD" w:rsidRPr="00000FAD" w:rsidRDefault="00000FAD" w:rsidP="00000FAD">
      <w:pPr>
        <w:pStyle w:val="a3"/>
        <w:spacing w:before="0" w:beforeAutospacing="0" w:after="0" w:afterAutospacing="0"/>
        <w:contextualSpacing/>
        <w:jc w:val="center"/>
        <w:rPr>
          <w:lang w:val="uk-UA"/>
        </w:rPr>
      </w:pPr>
      <w:r>
        <w:rPr>
          <w:b/>
          <w:bCs/>
          <w:color w:val="000000"/>
          <w:sz w:val="28"/>
          <w:szCs w:val="28"/>
        </w:rPr>
        <w:lastRenderedPageBreak/>
        <w:t xml:space="preserve">План </w:t>
      </w:r>
      <w:proofErr w:type="spellStart"/>
      <w:r>
        <w:rPr>
          <w:b/>
          <w:bCs/>
          <w:color w:val="000000"/>
          <w:sz w:val="28"/>
          <w:szCs w:val="28"/>
        </w:rPr>
        <w:t>виховного</w:t>
      </w:r>
      <w:proofErr w:type="spellEnd"/>
      <w:r>
        <w:rPr>
          <w:b/>
          <w:bCs/>
          <w:color w:val="000000"/>
          <w:sz w:val="28"/>
          <w:szCs w:val="28"/>
        </w:rPr>
        <w:t xml:space="preserve"> заходу</w:t>
      </w:r>
      <w:r>
        <w:rPr>
          <w:b/>
          <w:bCs/>
          <w:color w:val="000000"/>
          <w:sz w:val="28"/>
          <w:szCs w:val="28"/>
          <w:lang w:val="uk-UA"/>
        </w:rPr>
        <w:t xml:space="preserve"> №4</w:t>
      </w:r>
    </w:p>
    <w:p w14:paraId="4CC0C9F9" w14:textId="77777777" w:rsidR="00000FAD" w:rsidRDefault="00000FAD" w:rsidP="00000FAD">
      <w:pPr>
        <w:pStyle w:val="a3"/>
        <w:spacing w:before="0" w:beforeAutospacing="0" w:after="0" w:afterAutospacing="0"/>
        <w:contextualSpacing/>
        <w:jc w:val="center"/>
      </w:pPr>
      <w:r>
        <w:t> </w:t>
      </w:r>
    </w:p>
    <w:p w14:paraId="1B112DE0" w14:textId="77777777" w:rsidR="00000FAD" w:rsidRDefault="00000FAD" w:rsidP="00000FAD">
      <w:pPr>
        <w:pStyle w:val="a3"/>
        <w:spacing w:before="0" w:beforeAutospacing="0" w:after="0" w:afterAutospacing="0"/>
        <w:contextualSpacing/>
        <w:jc w:val="both"/>
      </w:pPr>
      <w:r>
        <w:rPr>
          <w:b/>
          <w:bCs/>
          <w:color w:val="000000"/>
          <w:sz w:val="28"/>
          <w:szCs w:val="28"/>
          <w:lang w:val="uk-UA"/>
        </w:rPr>
        <w:t xml:space="preserve">Тема: </w:t>
      </w:r>
      <w:r>
        <w:rPr>
          <w:b/>
          <w:bCs/>
          <w:color w:val="000000"/>
          <w:sz w:val="28"/>
          <w:szCs w:val="28"/>
        </w:rPr>
        <w:t>«</w:t>
      </w:r>
      <w:proofErr w:type="spellStart"/>
      <w:r>
        <w:rPr>
          <w:b/>
          <w:bCs/>
          <w:color w:val="000000"/>
          <w:sz w:val="28"/>
          <w:szCs w:val="28"/>
        </w:rPr>
        <w:t>Життєві</w:t>
      </w:r>
      <w:proofErr w:type="spellEnd"/>
      <w:r>
        <w:rPr>
          <w:b/>
          <w:bCs/>
          <w:color w:val="000000"/>
          <w:sz w:val="28"/>
          <w:szCs w:val="28"/>
        </w:rPr>
        <w:t xml:space="preserve"> </w:t>
      </w:r>
      <w:proofErr w:type="spellStart"/>
      <w:r>
        <w:rPr>
          <w:b/>
          <w:bCs/>
          <w:color w:val="000000"/>
          <w:sz w:val="28"/>
          <w:szCs w:val="28"/>
        </w:rPr>
        <w:t>цінності</w:t>
      </w:r>
      <w:proofErr w:type="spellEnd"/>
      <w:r>
        <w:rPr>
          <w:b/>
          <w:bCs/>
          <w:color w:val="000000"/>
          <w:sz w:val="28"/>
          <w:szCs w:val="28"/>
          <w:lang w:val="uk-UA"/>
        </w:rPr>
        <w:t>:</w:t>
      </w:r>
      <w:r>
        <w:rPr>
          <w:b/>
          <w:bCs/>
          <w:color w:val="000000"/>
          <w:sz w:val="28"/>
          <w:szCs w:val="28"/>
        </w:rPr>
        <w:t xml:space="preserve"> </w:t>
      </w:r>
      <w:proofErr w:type="spellStart"/>
      <w:r>
        <w:rPr>
          <w:b/>
          <w:bCs/>
          <w:color w:val="000000"/>
          <w:sz w:val="28"/>
          <w:szCs w:val="28"/>
        </w:rPr>
        <w:t>що</w:t>
      </w:r>
      <w:proofErr w:type="spellEnd"/>
      <w:r>
        <w:rPr>
          <w:b/>
          <w:bCs/>
          <w:color w:val="000000"/>
          <w:sz w:val="28"/>
          <w:szCs w:val="28"/>
        </w:rPr>
        <w:t xml:space="preserve"> </w:t>
      </w:r>
      <w:proofErr w:type="spellStart"/>
      <w:r>
        <w:rPr>
          <w:b/>
          <w:bCs/>
          <w:color w:val="000000"/>
          <w:sz w:val="28"/>
          <w:szCs w:val="28"/>
        </w:rPr>
        <w:t>це</w:t>
      </w:r>
      <w:proofErr w:type="spellEnd"/>
      <w:r>
        <w:rPr>
          <w:b/>
          <w:bCs/>
          <w:color w:val="000000"/>
          <w:sz w:val="28"/>
          <w:szCs w:val="28"/>
        </w:rPr>
        <w:t xml:space="preserve"> </w:t>
      </w:r>
      <w:proofErr w:type="spellStart"/>
      <w:r>
        <w:rPr>
          <w:b/>
          <w:bCs/>
          <w:color w:val="000000"/>
          <w:sz w:val="28"/>
          <w:szCs w:val="28"/>
        </w:rPr>
        <w:t>таке</w:t>
      </w:r>
      <w:proofErr w:type="spellEnd"/>
      <w:r>
        <w:rPr>
          <w:b/>
          <w:bCs/>
          <w:color w:val="000000"/>
          <w:sz w:val="28"/>
          <w:szCs w:val="28"/>
        </w:rPr>
        <w:t>?»</w:t>
      </w:r>
    </w:p>
    <w:p w14:paraId="7D19AABC" w14:textId="77777777" w:rsidR="00000FAD" w:rsidRDefault="00000FAD" w:rsidP="00000FAD">
      <w:pPr>
        <w:pStyle w:val="a3"/>
        <w:spacing w:before="0" w:beforeAutospacing="0" w:after="0" w:afterAutospacing="0"/>
        <w:contextualSpacing/>
        <w:jc w:val="center"/>
      </w:pPr>
      <w:r>
        <w:t> </w:t>
      </w:r>
    </w:p>
    <w:p w14:paraId="5CB7EF9F" w14:textId="77777777" w:rsidR="00000FAD" w:rsidRDefault="00000FAD" w:rsidP="00000FAD">
      <w:pPr>
        <w:pStyle w:val="a3"/>
        <w:spacing w:before="0" w:beforeAutospacing="0" w:after="0" w:afterAutospacing="0"/>
        <w:contextualSpacing/>
        <w:jc w:val="both"/>
      </w:pPr>
      <w:r>
        <w:rPr>
          <w:b/>
          <w:bCs/>
          <w:color w:val="000000"/>
          <w:sz w:val="28"/>
          <w:szCs w:val="28"/>
        </w:rPr>
        <w:t xml:space="preserve">Мета </w:t>
      </w:r>
      <w:proofErr w:type="spellStart"/>
      <w:r>
        <w:rPr>
          <w:b/>
          <w:bCs/>
          <w:color w:val="000000"/>
          <w:sz w:val="28"/>
          <w:szCs w:val="28"/>
        </w:rPr>
        <w:t>виховного</w:t>
      </w:r>
      <w:proofErr w:type="spellEnd"/>
      <w:r>
        <w:rPr>
          <w:b/>
          <w:bCs/>
          <w:color w:val="000000"/>
          <w:sz w:val="28"/>
          <w:szCs w:val="28"/>
        </w:rPr>
        <w:t xml:space="preserve"> заходу: </w:t>
      </w:r>
    </w:p>
    <w:p w14:paraId="17709462" w14:textId="77777777" w:rsidR="00000FAD" w:rsidRDefault="00000FAD" w:rsidP="00000FAD">
      <w:pPr>
        <w:pStyle w:val="a3"/>
        <w:spacing w:before="0" w:beforeAutospacing="0" w:after="0" w:afterAutospacing="0"/>
        <w:ind w:firstLine="567"/>
        <w:contextualSpacing/>
        <w:jc w:val="both"/>
      </w:pPr>
      <w:r>
        <w:rPr>
          <w:b/>
          <w:bCs/>
          <w:color w:val="000000"/>
          <w:sz w:val="28"/>
          <w:szCs w:val="28"/>
        </w:rPr>
        <w:t>НАВЧИТИ</w:t>
      </w:r>
      <w:r>
        <w:rPr>
          <w:color w:val="000000"/>
          <w:sz w:val="28"/>
          <w:szCs w:val="28"/>
        </w:rPr>
        <w:t> </w:t>
      </w:r>
      <w:proofErr w:type="spellStart"/>
      <w:r>
        <w:rPr>
          <w:color w:val="000000"/>
          <w:sz w:val="28"/>
          <w:szCs w:val="28"/>
        </w:rPr>
        <w:t>студентів</w:t>
      </w:r>
      <w:proofErr w:type="spellEnd"/>
      <w:r>
        <w:rPr>
          <w:color w:val="000000"/>
          <w:sz w:val="28"/>
          <w:szCs w:val="28"/>
        </w:rPr>
        <w:t> </w:t>
      </w:r>
      <w:proofErr w:type="spellStart"/>
      <w:r>
        <w:rPr>
          <w:color w:val="000000"/>
          <w:sz w:val="28"/>
          <w:szCs w:val="28"/>
        </w:rPr>
        <w:t>формувати</w:t>
      </w:r>
      <w:proofErr w:type="spellEnd"/>
      <w:r>
        <w:rPr>
          <w:color w:val="000000"/>
          <w:sz w:val="28"/>
          <w:szCs w:val="28"/>
        </w:rPr>
        <w:t xml:space="preserve"> </w:t>
      </w:r>
      <w:proofErr w:type="spellStart"/>
      <w:r>
        <w:rPr>
          <w:color w:val="000000"/>
          <w:sz w:val="28"/>
          <w:szCs w:val="28"/>
        </w:rPr>
        <w:t>особистісну</w:t>
      </w:r>
      <w:proofErr w:type="spellEnd"/>
      <w:r>
        <w:rPr>
          <w:color w:val="000000"/>
          <w:sz w:val="28"/>
          <w:szCs w:val="28"/>
        </w:rPr>
        <w:t xml:space="preserve"> систему </w:t>
      </w:r>
      <w:proofErr w:type="spellStart"/>
      <w:r>
        <w:rPr>
          <w:color w:val="000000"/>
          <w:sz w:val="28"/>
          <w:szCs w:val="28"/>
        </w:rPr>
        <w:t>цінностей</w:t>
      </w:r>
      <w:proofErr w:type="spellEnd"/>
      <w:r>
        <w:rPr>
          <w:color w:val="000000"/>
          <w:sz w:val="28"/>
          <w:szCs w:val="28"/>
        </w:rPr>
        <w:t xml:space="preserve"> на </w:t>
      </w:r>
      <w:proofErr w:type="spellStart"/>
      <w:r>
        <w:rPr>
          <w:color w:val="000000"/>
          <w:sz w:val="28"/>
          <w:szCs w:val="28"/>
        </w:rPr>
        <w:t>різних</w:t>
      </w:r>
      <w:proofErr w:type="spellEnd"/>
      <w:r>
        <w:rPr>
          <w:color w:val="000000"/>
          <w:sz w:val="28"/>
          <w:szCs w:val="28"/>
        </w:rPr>
        <w:t xml:space="preserve"> </w:t>
      </w:r>
      <w:proofErr w:type="spellStart"/>
      <w:r>
        <w:rPr>
          <w:color w:val="000000"/>
          <w:sz w:val="28"/>
          <w:szCs w:val="28"/>
        </w:rPr>
        <w:t>життєвих</w:t>
      </w:r>
      <w:proofErr w:type="spellEnd"/>
      <w:r>
        <w:rPr>
          <w:color w:val="000000"/>
          <w:sz w:val="28"/>
          <w:szCs w:val="28"/>
        </w:rPr>
        <w:t xml:space="preserve"> </w:t>
      </w:r>
      <w:proofErr w:type="spellStart"/>
      <w:r>
        <w:rPr>
          <w:color w:val="000000"/>
          <w:sz w:val="28"/>
          <w:szCs w:val="28"/>
        </w:rPr>
        <w:t>етапах</w:t>
      </w:r>
      <w:proofErr w:type="spellEnd"/>
      <w:r>
        <w:rPr>
          <w:color w:val="000000"/>
          <w:sz w:val="28"/>
          <w:szCs w:val="28"/>
        </w:rPr>
        <w:t xml:space="preserve">, </w:t>
      </w:r>
      <w:proofErr w:type="spellStart"/>
      <w:r>
        <w:rPr>
          <w:color w:val="000000"/>
          <w:sz w:val="28"/>
          <w:szCs w:val="28"/>
        </w:rPr>
        <w:t>визначати</w:t>
      </w:r>
      <w:proofErr w:type="spellEnd"/>
      <w:r>
        <w:rPr>
          <w:color w:val="000000"/>
          <w:sz w:val="28"/>
          <w:szCs w:val="28"/>
        </w:rPr>
        <w:t xml:space="preserve"> </w:t>
      </w:r>
      <w:proofErr w:type="spellStart"/>
      <w:r>
        <w:rPr>
          <w:color w:val="000000"/>
          <w:sz w:val="28"/>
          <w:szCs w:val="28"/>
        </w:rPr>
        <w:t>відмінності</w:t>
      </w:r>
      <w:proofErr w:type="spellEnd"/>
      <w:r>
        <w:rPr>
          <w:color w:val="000000"/>
          <w:sz w:val="28"/>
          <w:szCs w:val="28"/>
        </w:rPr>
        <w:t xml:space="preserve"> </w:t>
      </w:r>
      <w:proofErr w:type="spellStart"/>
      <w:r>
        <w:rPr>
          <w:color w:val="000000"/>
          <w:sz w:val="28"/>
          <w:szCs w:val="28"/>
        </w:rPr>
        <w:t>між</w:t>
      </w:r>
      <w:proofErr w:type="spellEnd"/>
      <w:r>
        <w:rPr>
          <w:color w:val="000000"/>
          <w:sz w:val="28"/>
          <w:szCs w:val="28"/>
        </w:rPr>
        <w:t xml:space="preserve"> </w:t>
      </w:r>
      <w:proofErr w:type="spellStart"/>
      <w:r>
        <w:rPr>
          <w:color w:val="000000"/>
          <w:sz w:val="28"/>
          <w:szCs w:val="28"/>
        </w:rPr>
        <w:t>матеріальними</w:t>
      </w:r>
      <w:proofErr w:type="spellEnd"/>
      <w:r>
        <w:rPr>
          <w:color w:val="000000"/>
          <w:sz w:val="28"/>
          <w:szCs w:val="28"/>
        </w:rPr>
        <w:t xml:space="preserve"> та </w:t>
      </w:r>
      <w:proofErr w:type="spellStart"/>
      <w:r>
        <w:rPr>
          <w:color w:val="000000"/>
          <w:sz w:val="28"/>
          <w:szCs w:val="28"/>
        </w:rPr>
        <w:t>духовними</w:t>
      </w:r>
      <w:proofErr w:type="spellEnd"/>
      <w:r>
        <w:rPr>
          <w:color w:val="000000"/>
          <w:sz w:val="28"/>
          <w:szCs w:val="28"/>
        </w:rPr>
        <w:t xml:space="preserve"> </w:t>
      </w:r>
      <w:proofErr w:type="spellStart"/>
      <w:r>
        <w:rPr>
          <w:color w:val="000000"/>
          <w:sz w:val="28"/>
          <w:szCs w:val="28"/>
        </w:rPr>
        <w:t>цінностями</w:t>
      </w:r>
      <w:proofErr w:type="spellEnd"/>
      <w:r>
        <w:rPr>
          <w:color w:val="000000"/>
          <w:sz w:val="28"/>
          <w:szCs w:val="28"/>
        </w:rPr>
        <w:t>;</w:t>
      </w:r>
    </w:p>
    <w:p w14:paraId="54F94379" w14:textId="77777777" w:rsidR="00000FAD" w:rsidRDefault="00000FAD" w:rsidP="00000FAD">
      <w:pPr>
        <w:pStyle w:val="a3"/>
        <w:spacing w:before="0" w:beforeAutospacing="0" w:after="0" w:afterAutospacing="0"/>
        <w:ind w:firstLine="567"/>
        <w:contextualSpacing/>
        <w:jc w:val="both"/>
      </w:pPr>
      <w:r>
        <w:rPr>
          <w:b/>
          <w:bCs/>
          <w:color w:val="000000"/>
          <w:sz w:val="28"/>
          <w:szCs w:val="28"/>
        </w:rPr>
        <w:t>РОЗВИВАТИ</w:t>
      </w:r>
      <w:r>
        <w:rPr>
          <w:color w:val="000000"/>
          <w:sz w:val="28"/>
          <w:szCs w:val="28"/>
        </w:rPr>
        <w:t xml:space="preserve"> </w:t>
      </w:r>
      <w:proofErr w:type="spellStart"/>
      <w:r>
        <w:rPr>
          <w:color w:val="000000"/>
          <w:sz w:val="28"/>
          <w:szCs w:val="28"/>
        </w:rPr>
        <w:t>вміння</w:t>
      </w:r>
      <w:proofErr w:type="spellEnd"/>
      <w:r>
        <w:rPr>
          <w:color w:val="000000"/>
          <w:sz w:val="28"/>
          <w:szCs w:val="28"/>
        </w:rPr>
        <w:t xml:space="preserve"> </w:t>
      </w:r>
      <w:proofErr w:type="spellStart"/>
      <w:r>
        <w:rPr>
          <w:color w:val="000000"/>
          <w:sz w:val="28"/>
          <w:szCs w:val="28"/>
        </w:rPr>
        <w:t>чітко</w:t>
      </w:r>
      <w:proofErr w:type="spellEnd"/>
      <w:r>
        <w:rPr>
          <w:color w:val="000000"/>
          <w:sz w:val="28"/>
          <w:szCs w:val="28"/>
        </w:rPr>
        <w:t xml:space="preserve"> </w:t>
      </w:r>
      <w:proofErr w:type="spellStart"/>
      <w:r>
        <w:rPr>
          <w:color w:val="000000"/>
          <w:sz w:val="28"/>
          <w:szCs w:val="28"/>
        </w:rPr>
        <w:t>визначати</w:t>
      </w:r>
      <w:proofErr w:type="spellEnd"/>
      <w:r>
        <w:rPr>
          <w:color w:val="000000"/>
          <w:sz w:val="28"/>
          <w:szCs w:val="28"/>
        </w:rPr>
        <w:t xml:space="preserve"> </w:t>
      </w:r>
      <w:proofErr w:type="spellStart"/>
      <w:r>
        <w:rPr>
          <w:color w:val="000000"/>
          <w:sz w:val="28"/>
          <w:szCs w:val="28"/>
        </w:rPr>
        <w:t>пріоритети</w:t>
      </w:r>
      <w:proofErr w:type="spellEnd"/>
      <w:r>
        <w:rPr>
          <w:color w:val="000000"/>
          <w:sz w:val="28"/>
          <w:szCs w:val="28"/>
        </w:rPr>
        <w:t xml:space="preserve"> в кожному, </w:t>
      </w:r>
      <w:proofErr w:type="spellStart"/>
      <w:r>
        <w:rPr>
          <w:color w:val="000000"/>
          <w:sz w:val="28"/>
          <w:szCs w:val="28"/>
        </w:rPr>
        <w:t>зокрема</w:t>
      </w:r>
      <w:proofErr w:type="spellEnd"/>
      <w:r>
        <w:rPr>
          <w:color w:val="000000"/>
          <w:sz w:val="28"/>
          <w:szCs w:val="28"/>
        </w:rPr>
        <w:t xml:space="preserve"> взятому </w:t>
      </w:r>
      <w:proofErr w:type="spellStart"/>
      <w:r>
        <w:rPr>
          <w:color w:val="000000"/>
          <w:sz w:val="28"/>
          <w:szCs w:val="28"/>
        </w:rPr>
        <w:t>аспекті</w:t>
      </w:r>
      <w:proofErr w:type="spellEnd"/>
      <w:r>
        <w:rPr>
          <w:color w:val="000000"/>
          <w:sz w:val="28"/>
          <w:szCs w:val="28"/>
        </w:rPr>
        <w:t xml:space="preserve"> </w:t>
      </w:r>
      <w:proofErr w:type="spellStart"/>
      <w:r>
        <w:rPr>
          <w:color w:val="000000"/>
          <w:sz w:val="28"/>
          <w:szCs w:val="28"/>
        </w:rPr>
        <w:t>життя</w:t>
      </w:r>
      <w:proofErr w:type="spellEnd"/>
      <w:r>
        <w:rPr>
          <w:color w:val="000000"/>
          <w:sz w:val="28"/>
          <w:szCs w:val="28"/>
        </w:rPr>
        <w:t xml:space="preserve">, </w:t>
      </w:r>
      <w:proofErr w:type="spellStart"/>
      <w:r>
        <w:rPr>
          <w:color w:val="000000"/>
          <w:sz w:val="28"/>
          <w:szCs w:val="28"/>
        </w:rPr>
        <w:t>усвідомлювати</w:t>
      </w:r>
      <w:proofErr w:type="spellEnd"/>
      <w:r>
        <w:rPr>
          <w:color w:val="000000"/>
          <w:sz w:val="28"/>
          <w:szCs w:val="28"/>
        </w:rPr>
        <w:t xml:space="preserve"> </w:t>
      </w:r>
      <w:proofErr w:type="spellStart"/>
      <w:r>
        <w:rPr>
          <w:color w:val="000000"/>
          <w:sz w:val="28"/>
          <w:szCs w:val="28"/>
        </w:rPr>
        <w:t>пріоритет</w:t>
      </w:r>
      <w:proofErr w:type="spellEnd"/>
      <w:r>
        <w:rPr>
          <w:color w:val="000000"/>
          <w:sz w:val="28"/>
          <w:szCs w:val="28"/>
        </w:rPr>
        <w:t xml:space="preserve"> </w:t>
      </w:r>
      <w:proofErr w:type="spellStart"/>
      <w:r>
        <w:rPr>
          <w:color w:val="000000"/>
          <w:sz w:val="28"/>
          <w:szCs w:val="28"/>
        </w:rPr>
        <w:t>духовних</w:t>
      </w:r>
      <w:proofErr w:type="spellEnd"/>
      <w:r>
        <w:rPr>
          <w:color w:val="000000"/>
          <w:sz w:val="28"/>
          <w:szCs w:val="28"/>
        </w:rPr>
        <w:t xml:space="preserve"> </w:t>
      </w:r>
      <w:proofErr w:type="spellStart"/>
      <w:r>
        <w:rPr>
          <w:color w:val="000000"/>
          <w:sz w:val="28"/>
          <w:szCs w:val="28"/>
        </w:rPr>
        <w:t>цінностей</w:t>
      </w:r>
      <w:proofErr w:type="spellEnd"/>
      <w:r>
        <w:rPr>
          <w:color w:val="000000"/>
          <w:sz w:val="28"/>
          <w:szCs w:val="28"/>
        </w:rPr>
        <w:t xml:space="preserve">, </w:t>
      </w:r>
      <w:proofErr w:type="spellStart"/>
      <w:r>
        <w:rPr>
          <w:color w:val="000000"/>
          <w:sz w:val="28"/>
          <w:szCs w:val="28"/>
        </w:rPr>
        <w:t>визначення</w:t>
      </w:r>
      <w:proofErr w:type="spellEnd"/>
      <w:r>
        <w:rPr>
          <w:color w:val="000000"/>
          <w:sz w:val="28"/>
          <w:szCs w:val="28"/>
        </w:rPr>
        <w:t xml:space="preserve"> </w:t>
      </w:r>
      <w:proofErr w:type="spellStart"/>
      <w:r>
        <w:rPr>
          <w:color w:val="000000"/>
          <w:sz w:val="28"/>
          <w:szCs w:val="28"/>
        </w:rPr>
        <w:t>життєвої</w:t>
      </w:r>
      <w:proofErr w:type="spellEnd"/>
      <w:r>
        <w:rPr>
          <w:color w:val="000000"/>
          <w:sz w:val="28"/>
          <w:szCs w:val="28"/>
        </w:rPr>
        <w:t xml:space="preserve"> мети; </w:t>
      </w:r>
      <w:proofErr w:type="spellStart"/>
      <w:r>
        <w:rPr>
          <w:color w:val="000000"/>
          <w:sz w:val="28"/>
          <w:szCs w:val="28"/>
        </w:rPr>
        <w:t>зв’язно</w:t>
      </w:r>
      <w:proofErr w:type="spellEnd"/>
      <w:r>
        <w:rPr>
          <w:color w:val="000000"/>
          <w:sz w:val="28"/>
          <w:szCs w:val="28"/>
        </w:rPr>
        <w:t xml:space="preserve"> </w:t>
      </w:r>
      <w:proofErr w:type="spellStart"/>
      <w:r>
        <w:rPr>
          <w:color w:val="000000"/>
          <w:sz w:val="28"/>
          <w:szCs w:val="28"/>
        </w:rPr>
        <w:t>висловлювати</w:t>
      </w:r>
      <w:proofErr w:type="spellEnd"/>
      <w:r>
        <w:rPr>
          <w:color w:val="000000"/>
          <w:sz w:val="28"/>
          <w:szCs w:val="28"/>
        </w:rPr>
        <w:t xml:space="preserve"> </w:t>
      </w:r>
      <w:proofErr w:type="spellStart"/>
      <w:r>
        <w:rPr>
          <w:color w:val="000000"/>
          <w:sz w:val="28"/>
          <w:szCs w:val="28"/>
        </w:rPr>
        <w:t>свої</w:t>
      </w:r>
      <w:proofErr w:type="spellEnd"/>
      <w:r>
        <w:rPr>
          <w:color w:val="000000"/>
          <w:sz w:val="28"/>
          <w:szCs w:val="28"/>
        </w:rPr>
        <w:t xml:space="preserve"> думки; </w:t>
      </w:r>
    </w:p>
    <w:p w14:paraId="799E6AEB" w14:textId="77777777" w:rsidR="00000FAD" w:rsidRDefault="00000FAD" w:rsidP="00000FAD">
      <w:pPr>
        <w:pStyle w:val="a3"/>
        <w:spacing w:before="0" w:beforeAutospacing="0" w:after="0" w:afterAutospacing="0"/>
        <w:ind w:firstLine="567"/>
        <w:contextualSpacing/>
        <w:jc w:val="both"/>
      </w:pPr>
      <w:r>
        <w:rPr>
          <w:b/>
          <w:bCs/>
          <w:color w:val="000000"/>
          <w:sz w:val="28"/>
          <w:szCs w:val="28"/>
        </w:rPr>
        <w:t>ВИХОВУВАТИ </w:t>
      </w:r>
      <w:proofErr w:type="spellStart"/>
      <w:r>
        <w:rPr>
          <w:color w:val="000000"/>
          <w:sz w:val="28"/>
          <w:szCs w:val="28"/>
        </w:rPr>
        <w:t>позитивні</w:t>
      </w:r>
      <w:proofErr w:type="spellEnd"/>
      <w:r>
        <w:rPr>
          <w:color w:val="000000"/>
          <w:sz w:val="28"/>
          <w:szCs w:val="28"/>
        </w:rPr>
        <w:t xml:space="preserve"> </w:t>
      </w:r>
      <w:proofErr w:type="spellStart"/>
      <w:r>
        <w:rPr>
          <w:color w:val="000000"/>
          <w:sz w:val="28"/>
          <w:szCs w:val="28"/>
        </w:rPr>
        <w:t>риси</w:t>
      </w:r>
      <w:proofErr w:type="spellEnd"/>
      <w:r>
        <w:rPr>
          <w:color w:val="000000"/>
          <w:sz w:val="28"/>
          <w:szCs w:val="28"/>
        </w:rPr>
        <w:t xml:space="preserve"> характеру, </w:t>
      </w:r>
      <w:proofErr w:type="spellStart"/>
      <w:r>
        <w:rPr>
          <w:color w:val="000000"/>
          <w:sz w:val="28"/>
          <w:szCs w:val="28"/>
        </w:rPr>
        <w:t>почуття</w:t>
      </w:r>
      <w:proofErr w:type="spellEnd"/>
      <w:r>
        <w:rPr>
          <w:color w:val="000000"/>
          <w:sz w:val="28"/>
          <w:szCs w:val="28"/>
        </w:rPr>
        <w:t xml:space="preserve"> </w:t>
      </w:r>
      <w:proofErr w:type="spellStart"/>
      <w:r>
        <w:rPr>
          <w:color w:val="000000"/>
          <w:sz w:val="28"/>
          <w:szCs w:val="28"/>
        </w:rPr>
        <w:t>толерантності</w:t>
      </w:r>
      <w:proofErr w:type="spellEnd"/>
      <w:r>
        <w:rPr>
          <w:color w:val="000000"/>
          <w:sz w:val="28"/>
          <w:szCs w:val="28"/>
        </w:rPr>
        <w:t xml:space="preserve">, </w:t>
      </w:r>
      <w:proofErr w:type="spellStart"/>
      <w:r>
        <w:rPr>
          <w:color w:val="000000"/>
          <w:sz w:val="28"/>
          <w:szCs w:val="28"/>
        </w:rPr>
        <w:t>загальноприйнятної</w:t>
      </w:r>
      <w:proofErr w:type="spellEnd"/>
      <w:r>
        <w:rPr>
          <w:color w:val="000000"/>
          <w:sz w:val="28"/>
          <w:szCs w:val="28"/>
        </w:rPr>
        <w:t xml:space="preserve"> </w:t>
      </w:r>
      <w:proofErr w:type="spellStart"/>
      <w:r>
        <w:rPr>
          <w:color w:val="000000"/>
          <w:sz w:val="28"/>
          <w:szCs w:val="28"/>
        </w:rPr>
        <w:t>моралі</w:t>
      </w:r>
      <w:proofErr w:type="spellEnd"/>
      <w:r>
        <w:rPr>
          <w:color w:val="000000"/>
          <w:sz w:val="28"/>
          <w:szCs w:val="28"/>
        </w:rPr>
        <w:t xml:space="preserve">, </w:t>
      </w:r>
      <w:proofErr w:type="spellStart"/>
      <w:r>
        <w:rPr>
          <w:color w:val="000000"/>
          <w:sz w:val="28"/>
          <w:szCs w:val="28"/>
        </w:rPr>
        <w:t>вміння</w:t>
      </w:r>
      <w:proofErr w:type="spellEnd"/>
      <w:r>
        <w:rPr>
          <w:color w:val="000000"/>
          <w:sz w:val="28"/>
          <w:szCs w:val="28"/>
        </w:rPr>
        <w:t xml:space="preserve"> адекватно </w:t>
      </w:r>
      <w:proofErr w:type="spellStart"/>
      <w:r>
        <w:rPr>
          <w:color w:val="000000"/>
          <w:sz w:val="28"/>
          <w:szCs w:val="28"/>
        </w:rPr>
        <w:t>реагувати</w:t>
      </w:r>
      <w:proofErr w:type="spellEnd"/>
      <w:r>
        <w:rPr>
          <w:color w:val="000000"/>
          <w:sz w:val="28"/>
          <w:szCs w:val="28"/>
        </w:rPr>
        <w:t xml:space="preserve"> на </w:t>
      </w:r>
      <w:proofErr w:type="spellStart"/>
      <w:r>
        <w:rPr>
          <w:color w:val="000000"/>
          <w:sz w:val="28"/>
          <w:szCs w:val="28"/>
        </w:rPr>
        <w:t>життєві</w:t>
      </w:r>
      <w:proofErr w:type="spellEnd"/>
      <w:r>
        <w:rPr>
          <w:color w:val="000000"/>
          <w:sz w:val="28"/>
          <w:szCs w:val="28"/>
        </w:rPr>
        <w:t xml:space="preserve"> </w:t>
      </w:r>
      <w:proofErr w:type="spellStart"/>
      <w:r>
        <w:rPr>
          <w:color w:val="000000"/>
          <w:sz w:val="28"/>
          <w:szCs w:val="28"/>
        </w:rPr>
        <w:t>випробування</w:t>
      </w:r>
      <w:proofErr w:type="spellEnd"/>
      <w:r>
        <w:rPr>
          <w:color w:val="000000"/>
          <w:sz w:val="28"/>
          <w:szCs w:val="28"/>
        </w:rPr>
        <w:t xml:space="preserve">, критично </w:t>
      </w:r>
      <w:proofErr w:type="spellStart"/>
      <w:r>
        <w:rPr>
          <w:color w:val="000000"/>
          <w:sz w:val="28"/>
          <w:szCs w:val="28"/>
        </w:rPr>
        <w:t>мислити</w:t>
      </w:r>
      <w:proofErr w:type="spellEnd"/>
      <w:r>
        <w:rPr>
          <w:color w:val="000000"/>
          <w:sz w:val="28"/>
          <w:szCs w:val="28"/>
        </w:rPr>
        <w:t xml:space="preserve"> та </w:t>
      </w:r>
      <w:proofErr w:type="spellStart"/>
      <w:r>
        <w:rPr>
          <w:color w:val="000000"/>
          <w:sz w:val="28"/>
          <w:szCs w:val="28"/>
        </w:rPr>
        <w:t>чітко</w:t>
      </w:r>
      <w:proofErr w:type="spellEnd"/>
      <w:r>
        <w:rPr>
          <w:color w:val="000000"/>
          <w:sz w:val="28"/>
          <w:szCs w:val="28"/>
        </w:rPr>
        <w:t xml:space="preserve"> </w:t>
      </w:r>
      <w:proofErr w:type="spellStart"/>
      <w:r>
        <w:rPr>
          <w:color w:val="000000"/>
          <w:sz w:val="28"/>
          <w:szCs w:val="28"/>
        </w:rPr>
        <w:t>висловлювати</w:t>
      </w:r>
      <w:proofErr w:type="spellEnd"/>
      <w:r>
        <w:rPr>
          <w:color w:val="000000"/>
          <w:sz w:val="28"/>
          <w:szCs w:val="28"/>
        </w:rPr>
        <w:t xml:space="preserve"> </w:t>
      </w:r>
      <w:proofErr w:type="spellStart"/>
      <w:r>
        <w:rPr>
          <w:color w:val="000000"/>
          <w:sz w:val="28"/>
          <w:szCs w:val="28"/>
        </w:rPr>
        <w:t>власну</w:t>
      </w:r>
      <w:proofErr w:type="spellEnd"/>
      <w:r>
        <w:rPr>
          <w:color w:val="000000"/>
          <w:sz w:val="28"/>
          <w:szCs w:val="28"/>
        </w:rPr>
        <w:t xml:space="preserve"> думку. </w:t>
      </w:r>
    </w:p>
    <w:p w14:paraId="4D78C423" w14:textId="77777777" w:rsidR="00000FAD" w:rsidRDefault="00000FAD" w:rsidP="00000FAD">
      <w:pPr>
        <w:pStyle w:val="a3"/>
        <w:spacing w:before="0" w:beforeAutospacing="0" w:after="0" w:afterAutospacing="0"/>
        <w:ind w:firstLine="567"/>
        <w:contextualSpacing/>
        <w:jc w:val="both"/>
      </w:pPr>
      <w:proofErr w:type="spellStart"/>
      <w:r>
        <w:rPr>
          <w:b/>
          <w:bCs/>
          <w:color w:val="000000"/>
          <w:sz w:val="28"/>
          <w:szCs w:val="28"/>
        </w:rPr>
        <w:t>Обладнання</w:t>
      </w:r>
      <w:proofErr w:type="spellEnd"/>
      <w:r>
        <w:rPr>
          <w:b/>
          <w:bCs/>
          <w:color w:val="000000"/>
          <w:sz w:val="28"/>
          <w:szCs w:val="28"/>
        </w:rPr>
        <w:t xml:space="preserve">: </w:t>
      </w:r>
      <w:proofErr w:type="spellStart"/>
      <w:r>
        <w:rPr>
          <w:color w:val="000000"/>
          <w:sz w:val="28"/>
          <w:szCs w:val="28"/>
        </w:rPr>
        <w:t>комп’ютер</w:t>
      </w:r>
      <w:proofErr w:type="spellEnd"/>
      <w:r>
        <w:rPr>
          <w:color w:val="000000"/>
          <w:sz w:val="28"/>
          <w:szCs w:val="28"/>
        </w:rPr>
        <w:t xml:space="preserve">, </w:t>
      </w:r>
      <w:proofErr w:type="spellStart"/>
      <w:r>
        <w:rPr>
          <w:color w:val="000000"/>
          <w:sz w:val="28"/>
          <w:szCs w:val="28"/>
        </w:rPr>
        <w:t>програма</w:t>
      </w:r>
      <w:proofErr w:type="spellEnd"/>
      <w:r>
        <w:rPr>
          <w:color w:val="000000"/>
          <w:sz w:val="28"/>
          <w:szCs w:val="28"/>
        </w:rPr>
        <w:t xml:space="preserve"> Zoom для </w:t>
      </w:r>
      <w:proofErr w:type="spellStart"/>
      <w:r>
        <w:rPr>
          <w:color w:val="000000"/>
          <w:sz w:val="28"/>
          <w:szCs w:val="28"/>
        </w:rPr>
        <w:t>проведення</w:t>
      </w:r>
      <w:proofErr w:type="spellEnd"/>
      <w:r>
        <w:rPr>
          <w:color w:val="000000"/>
          <w:sz w:val="28"/>
          <w:szCs w:val="28"/>
        </w:rPr>
        <w:t xml:space="preserve"> онлайн-</w:t>
      </w:r>
      <w:proofErr w:type="spellStart"/>
      <w:r>
        <w:rPr>
          <w:color w:val="000000"/>
          <w:sz w:val="28"/>
          <w:szCs w:val="28"/>
        </w:rPr>
        <w:t>конференцій</w:t>
      </w:r>
      <w:proofErr w:type="spellEnd"/>
      <w:r>
        <w:rPr>
          <w:color w:val="000000"/>
          <w:sz w:val="28"/>
          <w:szCs w:val="28"/>
        </w:rPr>
        <w:t xml:space="preserve">, </w:t>
      </w:r>
      <w:proofErr w:type="spellStart"/>
      <w:r>
        <w:rPr>
          <w:color w:val="000000"/>
          <w:sz w:val="28"/>
          <w:szCs w:val="28"/>
        </w:rPr>
        <w:t>вислови</w:t>
      </w:r>
      <w:proofErr w:type="spellEnd"/>
      <w:r>
        <w:rPr>
          <w:color w:val="000000"/>
          <w:sz w:val="28"/>
          <w:szCs w:val="28"/>
        </w:rPr>
        <w:t xml:space="preserve"> </w:t>
      </w:r>
      <w:proofErr w:type="spellStart"/>
      <w:r>
        <w:rPr>
          <w:color w:val="000000"/>
          <w:sz w:val="28"/>
          <w:szCs w:val="28"/>
        </w:rPr>
        <w:t>відомих</w:t>
      </w:r>
      <w:proofErr w:type="spellEnd"/>
      <w:r>
        <w:rPr>
          <w:color w:val="000000"/>
          <w:sz w:val="28"/>
          <w:szCs w:val="28"/>
        </w:rPr>
        <w:t xml:space="preserve"> </w:t>
      </w:r>
      <w:proofErr w:type="gramStart"/>
      <w:r>
        <w:rPr>
          <w:color w:val="000000"/>
          <w:sz w:val="28"/>
          <w:szCs w:val="28"/>
        </w:rPr>
        <w:t>людей,.</w:t>
      </w:r>
      <w:proofErr w:type="gramEnd"/>
    </w:p>
    <w:p w14:paraId="2D095BD7" w14:textId="77777777" w:rsidR="00000FAD" w:rsidRPr="00000FAD" w:rsidRDefault="00000FAD" w:rsidP="00000FAD">
      <w:pPr>
        <w:pStyle w:val="a3"/>
        <w:spacing w:before="0" w:beforeAutospacing="0" w:after="0" w:afterAutospacing="0"/>
        <w:ind w:firstLine="567"/>
        <w:contextualSpacing/>
        <w:jc w:val="center"/>
        <w:rPr>
          <w:i/>
        </w:rPr>
      </w:pPr>
      <w:proofErr w:type="spellStart"/>
      <w:r w:rsidRPr="00000FAD">
        <w:rPr>
          <w:i/>
          <w:color w:val="000000"/>
          <w:sz w:val="28"/>
          <w:szCs w:val="28"/>
        </w:rPr>
        <w:t>Вислови</w:t>
      </w:r>
      <w:proofErr w:type="spellEnd"/>
      <w:r w:rsidRPr="00000FAD">
        <w:rPr>
          <w:i/>
          <w:color w:val="000000"/>
          <w:sz w:val="28"/>
          <w:szCs w:val="28"/>
        </w:rPr>
        <w:t xml:space="preserve"> </w:t>
      </w:r>
      <w:proofErr w:type="spellStart"/>
      <w:r w:rsidRPr="00000FAD">
        <w:rPr>
          <w:i/>
          <w:color w:val="000000"/>
          <w:sz w:val="28"/>
          <w:szCs w:val="28"/>
        </w:rPr>
        <w:t>відомих</w:t>
      </w:r>
      <w:proofErr w:type="spellEnd"/>
      <w:r w:rsidRPr="00000FAD">
        <w:rPr>
          <w:i/>
          <w:color w:val="000000"/>
          <w:sz w:val="28"/>
          <w:szCs w:val="28"/>
        </w:rPr>
        <w:t xml:space="preserve"> людей:</w:t>
      </w:r>
    </w:p>
    <w:p w14:paraId="5B151AE0" w14:textId="77777777" w:rsidR="00000FAD" w:rsidRDefault="00000FAD" w:rsidP="009C714F">
      <w:pPr>
        <w:pStyle w:val="a3"/>
        <w:numPr>
          <w:ilvl w:val="0"/>
          <w:numId w:val="30"/>
        </w:numPr>
        <w:spacing w:before="0" w:beforeAutospacing="0" w:after="0" w:afterAutospacing="0"/>
        <w:ind w:left="1440"/>
        <w:contextualSpacing/>
        <w:jc w:val="both"/>
      </w:pPr>
      <w:r>
        <w:rPr>
          <w:color w:val="000000"/>
          <w:sz w:val="28"/>
          <w:szCs w:val="28"/>
        </w:rPr>
        <w:t xml:space="preserve">«Зла </w:t>
      </w:r>
      <w:proofErr w:type="spellStart"/>
      <w:r>
        <w:rPr>
          <w:color w:val="000000"/>
          <w:sz w:val="28"/>
          <w:szCs w:val="28"/>
        </w:rPr>
        <w:t>людина</w:t>
      </w:r>
      <w:proofErr w:type="spellEnd"/>
      <w:r>
        <w:rPr>
          <w:color w:val="000000"/>
          <w:sz w:val="28"/>
          <w:szCs w:val="28"/>
        </w:rPr>
        <w:t xml:space="preserve"> шкодить сама </w:t>
      </w:r>
      <w:proofErr w:type="spellStart"/>
      <w:r>
        <w:rPr>
          <w:color w:val="000000"/>
          <w:sz w:val="28"/>
          <w:szCs w:val="28"/>
        </w:rPr>
        <w:t>собі</w:t>
      </w:r>
      <w:proofErr w:type="spellEnd"/>
      <w:r>
        <w:rPr>
          <w:color w:val="000000"/>
          <w:sz w:val="28"/>
          <w:szCs w:val="28"/>
        </w:rPr>
        <w:t xml:space="preserve"> </w:t>
      </w:r>
      <w:proofErr w:type="spellStart"/>
      <w:r>
        <w:rPr>
          <w:color w:val="000000"/>
          <w:sz w:val="28"/>
          <w:szCs w:val="28"/>
        </w:rPr>
        <w:t>раніш</w:t>
      </w:r>
      <w:proofErr w:type="spellEnd"/>
      <w:r>
        <w:rPr>
          <w:color w:val="000000"/>
          <w:sz w:val="28"/>
          <w:szCs w:val="28"/>
        </w:rPr>
        <w:t xml:space="preserve">, </w:t>
      </w:r>
      <w:proofErr w:type="spellStart"/>
      <w:r>
        <w:rPr>
          <w:color w:val="000000"/>
          <w:sz w:val="28"/>
          <w:szCs w:val="28"/>
        </w:rPr>
        <w:t>ніж</w:t>
      </w:r>
      <w:proofErr w:type="spellEnd"/>
      <w:r>
        <w:rPr>
          <w:color w:val="000000"/>
          <w:sz w:val="28"/>
          <w:szCs w:val="28"/>
        </w:rPr>
        <w:t xml:space="preserve"> </w:t>
      </w:r>
      <w:proofErr w:type="spellStart"/>
      <w:r>
        <w:rPr>
          <w:color w:val="000000"/>
          <w:sz w:val="28"/>
          <w:szCs w:val="28"/>
        </w:rPr>
        <w:t>пошкодить</w:t>
      </w:r>
      <w:proofErr w:type="spellEnd"/>
      <w:r>
        <w:rPr>
          <w:color w:val="000000"/>
          <w:sz w:val="28"/>
          <w:szCs w:val="28"/>
        </w:rPr>
        <w:t xml:space="preserve"> </w:t>
      </w:r>
      <w:proofErr w:type="spellStart"/>
      <w:r>
        <w:rPr>
          <w:color w:val="000000"/>
          <w:sz w:val="28"/>
          <w:szCs w:val="28"/>
        </w:rPr>
        <w:t>іншому</w:t>
      </w:r>
      <w:proofErr w:type="spellEnd"/>
      <w:r>
        <w:rPr>
          <w:color w:val="000000"/>
          <w:sz w:val="28"/>
          <w:szCs w:val="28"/>
        </w:rPr>
        <w:t>»</w:t>
      </w:r>
    </w:p>
    <w:p w14:paraId="53B4E00F" w14:textId="77777777" w:rsidR="00000FAD" w:rsidRDefault="00000FAD" w:rsidP="009C714F">
      <w:pPr>
        <w:pStyle w:val="a3"/>
        <w:numPr>
          <w:ilvl w:val="0"/>
          <w:numId w:val="30"/>
        </w:numPr>
        <w:spacing w:before="0" w:beforeAutospacing="0" w:after="0" w:afterAutospacing="0"/>
        <w:ind w:left="1440"/>
        <w:contextualSpacing/>
        <w:jc w:val="both"/>
      </w:pPr>
      <w:r>
        <w:rPr>
          <w:color w:val="000000"/>
          <w:sz w:val="28"/>
          <w:szCs w:val="28"/>
        </w:rPr>
        <w:t>(</w:t>
      </w:r>
      <w:proofErr w:type="spellStart"/>
      <w:proofErr w:type="gramStart"/>
      <w:r>
        <w:rPr>
          <w:color w:val="000000"/>
          <w:sz w:val="28"/>
          <w:szCs w:val="28"/>
        </w:rPr>
        <w:t>А.Августин</w:t>
      </w:r>
      <w:proofErr w:type="spellEnd"/>
      <w:r>
        <w:rPr>
          <w:color w:val="000000"/>
          <w:sz w:val="28"/>
          <w:szCs w:val="28"/>
        </w:rPr>
        <w:t>)«</w:t>
      </w:r>
      <w:proofErr w:type="gramEnd"/>
      <w:r>
        <w:rPr>
          <w:color w:val="000000"/>
          <w:sz w:val="28"/>
          <w:szCs w:val="28"/>
        </w:rPr>
        <w:t xml:space="preserve">Доброта – </w:t>
      </w:r>
      <w:proofErr w:type="spellStart"/>
      <w:r>
        <w:rPr>
          <w:color w:val="000000"/>
          <w:sz w:val="28"/>
          <w:szCs w:val="28"/>
        </w:rPr>
        <w:t>це</w:t>
      </w:r>
      <w:proofErr w:type="spellEnd"/>
      <w:r>
        <w:rPr>
          <w:color w:val="000000"/>
          <w:sz w:val="28"/>
          <w:szCs w:val="28"/>
        </w:rPr>
        <w:t xml:space="preserve"> те,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почути</w:t>
      </w:r>
      <w:proofErr w:type="spellEnd"/>
      <w:r>
        <w:rPr>
          <w:color w:val="000000"/>
          <w:sz w:val="28"/>
          <w:szCs w:val="28"/>
        </w:rPr>
        <w:t xml:space="preserve"> </w:t>
      </w:r>
      <w:proofErr w:type="spellStart"/>
      <w:r>
        <w:rPr>
          <w:color w:val="000000"/>
          <w:sz w:val="28"/>
          <w:szCs w:val="28"/>
        </w:rPr>
        <w:t>глухий</w:t>
      </w:r>
      <w:proofErr w:type="spellEnd"/>
      <w:r>
        <w:rPr>
          <w:color w:val="000000"/>
          <w:sz w:val="28"/>
          <w:szCs w:val="28"/>
        </w:rPr>
        <w:t xml:space="preserve"> і </w:t>
      </w:r>
      <w:proofErr w:type="spellStart"/>
      <w:r>
        <w:rPr>
          <w:color w:val="000000"/>
          <w:sz w:val="28"/>
          <w:szCs w:val="28"/>
        </w:rPr>
        <w:t>побачити</w:t>
      </w:r>
      <w:proofErr w:type="spellEnd"/>
      <w:r>
        <w:rPr>
          <w:color w:val="000000"/>
          <w:sz w:val="28"/>
          <w:szCs w:val="28"/>
        </w:rPr>
        <w:t xml:space="preserve"> </w:t>
      </w:r>
      <w:proofErr w:type="spellStart"/>
      <w:r>
        <w:rPr>
          <w:color w:val="000000"/>
          <w:sz w:val="28"/>
          <w:szCs w:val="28"/>
        </w:rPr>
        <w:t>сліпий</w:t>
      </w:r>
      <w:proofErr w:type="spellEnd"/>
      <w:r>
        <w:rPr>
          <w:color w:val="000000"/>
          <w:sz w:val="28"/>
          <w:szCs w:val="28"/>
        </w:rPr>
        <w:t>» (</w:t>
      </w:r>
      <w:proofErr w:type="spellStart"/>
      <w:r>
        <w:rPr>
          <w:color w:val="000000"/>
          <w:sz w:val="28"/>
          <w:szCs w:val="28"/>
        </w:rPr>
        <w:t>М.Твен</w:t>
      </w:r>
      <w:proofErr w:type="spellEnd"/>
      <w:r>
        <w:rPr>
          <w:color w:val="000000"/>
          <w:sz w:val="28"/>
          <w:szCs w:val="28"/>
        </w:rPr>
        <w:t>)</w:t>
      </w:r>
    </w:p>
    <w:p w14:paraId="5D0493BD" w14:textId="77777777" w:rsidR="00000FAD" w:rsidRDefault="00000FAD" w:rsidP="009C714F">
      <w:pPr>
        <w:pStyle w:val="a3"/>
        <w:numPr>
          <w:ilvl w:val="0"/>
          <w:numId w:val="30"/>
        </w:numPr>
        <w:spacing w:before="0" w:beforeAutospacing="0" w:after="0" w:afterAutospacing="0"/>
        <w:ind w:left="1440"/>
        <w:contextualSpacing/>
        <w:jc w:val="both"/>
      </w:pPr>
      <w:r>
        <w:rPr>
          <w:color w:val="000000"/>
          <w:sz w:val="28"/>
          <w:szCs w:val="28"/>
        </w:rPr>
        <w:t>«</w:t>
      </w:r>
      <w:proofErr w:type="spellStart"/>
      <w:r>
        <w:rPr>
          <w:color w:val="000000"/>
          <w:sz w:val="28"/>
          <w:szCs w:val="28"/>
        </w:rPr>
        <w:t>Якщо</w:t>
      </w:r>
      <w:proofErr w:type="spellEnd"/>
      <w:r>
        <w:rPr>
          <w:color w:val="000000"/>
          <w:sz w:val="28"/>
          <w:szCs w:val="28"/>
        </w:rPr>
        <w:t xml:space="preserve"> б </w:t>
      </w:r>
      <w:proofErr w:type="spellStart"/>
      <w:r>
        <w:rPr>
          <w:color w:val="000000"/>
          <w:sz w:val="28"/>
          <w:szCs w:val="28"/>
        </w:rPr>
        <w:t>гостре</w:t>
      </w:r>
      <w:proofErr w:type="spellEnd"/>
      <w:r>
        <w:rPr>
          <w:color w:val="000000"/>
          <w:sz w:val="28"/>
          <w:szCs w:val="28"/>
        </w:rPr>
        <w:t xml:space="preserve"> слово </w:t>
      </w:r>
      <w:proofErr w:type="spellStart"/>
      <w:r>
        <w:rPr>
          <w:color w:val="000000"/>
          <w:sz w:val="28"/>
          <w:szCs w:val="28"/>
        </w:rPr>
        <w:t>залишало</w:t>
      </w:r>
      <w:proofErr w:type="spellEnd"/>
      <w:r>
        <w:rPr>
          <w:color w:val="000000"/>
          <w:sz w:val="28"/>
          <w:szCs w:val="28"/>
        </w:rPr>
        <w:t xml:space="preserve"> </w:t>
      </w:r>
      <w:proofErr w:type="spellStart"/>
      <w:r>
        <w:rPr>
          <w:color w:val="000000"/>
          <w:sz w:val="28"/>
          <w:szCs w:val="28"/>
        </w:rPr>
        <w:t>сліди</w:t>
      </w:r>
      <w:proofErr w:type="spellEnd"/>
      <w:r>
        <w:rPr>
          <w:color w:val="000000"/>
          <w:sz w:val="28"/>
          <w:szCs w:val="28"/>
        </w:rPr>
        <w:t xml:space="preserve">, ми б </w:t>
      </w:r>
      <w:proofErr w:type="spellStart"/>
      <w:r>
        <w:rPr>
          <w:color w:val="000000"/>
          <w:sz w:val="28"/>
          <w:szCs w:val="28"/>
        </w:rPr>
        <w:t>усі</w:t>
      </w:r>
      <w:proofErr w:type="spellEnd"/>
      <w:r>
        <w:rPr>
          <w:color w:val="000000"/>
          <w:sz w:val="28"/>
          <w:szCs w:val="28"/>
        </w:rPr>
        <w:t xml:space="preserve"> ходили </w:t>
      </w:r>
      <w:proofErr w:type="spellStart"/>
      <w:r>
        <w:rPr>
          <w:color w:val="000000"/>
          <w:sz w:val="28"/>
          <w:szCs w:val="28"/>
        </w:rPr>
        <w:t>забруднені</w:t>
      </w:r>
      <w:proofErr w:type="spellEnd"/>
      <w:r>
        <w:rPr>
          <w:color w:val="000000"/>
          <w:sz w:val="28"/>
          <w:szCs w:val="28"/>
        </w:rPr>
        <w:t>» (</w:t>
      </w:r>
      <w:proofErr w:type="spellStart"/>
      <w:r>
        <w:rPr>
          <w:color w:val="000000"/>
          <w:sz w:val="28"/>
          <w:szCs w:val="28"/>
        </w:rPr>
        <w:t>В.Шекспір</w:t>
      </w:r>
      <w:proofErr w:type="spellEnd"/>
      <w:r>
        <w:rPr>
          <w:color w:val="000000"/>
          <w:sz w:val="28"/>
          <w:szCs w:val="28"/>
        </w:rPr>
        <w:t>)</w:t>
      </w:r>
    </w:p>
    <w:p w14:paraId="13A48FE8" w14:textId="77777777" w:rsidR="00000FAD" w:rsidRDefault="00000FAD" w:rsidP="009C714F">
      <w:pPr>
        <w:pStyle w:val="a3"/>
        <w:numPr>
          <w:ilvl w:val="0"/>
          <w:numId w:val="30"/>
        </w:numPr>
        <w:spacing w:before="0" w:beforeAutospacing="0" w:after="0" w:afterAutospacing="0"/>
        <w:ind w:left="1440"/>
        <w:contextualSpacing/>
        <w:jc w:val="both"/>
      </w:pPr>
      <w:r>
        <w:rPr>
          <w:color w:val="000000"/>
          <w:sz w:val="28"/>
          <w:szCs w:val="28"/>
        </w:rPr>
        <w:t>«</w:t>
      </w:r>
      <w:proofErr w:type="spellStart"/>
      <w:r>
        <w:rPr>
          <w:color w:val="000000"/>
          <w:sz w:val="28"/>
          <w:szCs w:val="28"/>
        </w:rPr>
        <w:t>Уміння</w:t>
      </w:r>
      <w:proofErr w:type="spellEnd"/>
      <w:r>
        <w:rPr>
          <w:color w:val="000000"/>
          <w:sz w:val="28"/>
          <w:szCs w:val="28"/>
        </w:rPr>
        <w:t xml:space="preserve"> </w:t>
      </w:r>
      <w:proofErr w:type="spellStart"/>
      <w:r>
        <w:rPr>
          <w:color w:val="000000"/>
          <w:sz w:val="28"/>
          <w:szCs w:val="28"/>
        </w:rPr>
        <w:t>прощати</w:t>
      </w:r>
      <w:proofErr w:type="spellEnd"/>
      <w:r>
        <w:rPr>
          <w:color w:val="000000"/>
          <w:sz w:val="28"/>
          <w:szCs w:val="28"/>
        </w:rPr>
        <w:t xml:space="preserve"> – </w:t>
      </w:r>
      <w:proofErr w:type="spellStart"/>
      <w:r>
        <w:rPr>
          <w:color w:val="000000"/>
          <w:sz w:val="28"/>
          <w:szCs w:val="28"/>
        </w:rPr>
        <w:t>властивість</w:t>
      </w:r>
      <w:proofErr w:type="spellEnd"/>
      <w:r>
        <w:rPr>
          <w:color w:val="000000"/>
          <w:sz w:val="28"/>
          <w:szCs w:val="28"/>
        </w:rPr>
        <w:t xml:space="preserve"> </w:t>
      </w:r>
      <w:proofErr w:type="spellStart"/>
      <w:r>
        <w:rPr>
          <w:color w:val="000000"/>
          <w:sz w:val="28"/>
          <w:szCs w:val="28"/>
        </w:rPr>
        <w:t>сильних</w:t>
      </w:r>
      <w:proofErr w:type="spellEnd"/>
      <w:r>
        <w:rPr>
          <w:color w:val="000000"/>
          <w:sz w:val="28"/>
          <w:szCs w:val="28"/>
        </w:rPr>
        <w:t xml:space="preserve">. </w:t>
      </w:r>
      <w:proofErr w:type="spellStart"/>
      <w:r>
        <w:rPr>
          <w:color w:val="000000"/>
          <w:sz w:val="28"/>
          <w:szCs w:val="28"/>
        </w:rPr>
        <w:t>Слабкі</w:t>
      </w:r>
      <w:proofErr w:type="spellEnd"/>
      <w:r>
        <w:rPr>
          <w:color w:val="000000"/>
          <w:sz w:val="28"/>
          <w:szCs w:val="28"/>
        </w:rPr>
        <w:t xml:space="preserve"> </w:t>
      </w:r>
      <w:proofErr w:type="spellStart"/>
      <w:r>
        <w:rPr>
          <w:color w:val="000000"/>
          <w:sz w:val="28"/>
          <w:szCs w:val="28"/>
        </w:rPr>
        <w:t>ніколи</w:t>
      </w:r>
      <w:proofErr w:type="spellEnd"/>
      <w:r>
        <w:rPr>
          <w:color w:val="000000"/>
          <w:sz w:val="28"/>
          <w:szCs w:val="28"/>
        </w:rPr>
        <w:t xml:space="preserve"> не </w:t>
      </w:r>
      <w:proofErr w:type="spellStart"/>
      <w:r>
        <w:rPr>
          <w:color w:val="000000"/>
          <w:sz w:val="28"/>
          <w:szCs w:val="28"/>
        </w:rPr>
        <w:t>прощають</w:t>
      </w:r>
      <w:proofErr w:type="spellEnd"/>
      <w:r>
        <w:rPr>
          <w:color w:val="000000"/>
          <w:sz w:val="28"/>
          <w:szCs w:val="28"/>
        </w:rPr>
        <w:t xml:space="preserve">» (Махатма </w:t>
      </w:r>
      <w:proofErr w:type="spellStart"/>
      <w:r>
        <w:rPr>
          <w:color w:val="000000"/>
          <w:sz w:val="28"/>
          <w:szCs w:val="28"/>
        </w:rPr>
        <w:t>Ганді</w:t>
      </w:r>
      <w:proofErr w:type="spellEnd"/>
      <w:r>
        <w:rPr>
          <w:color w:val="000000"/>
          <w:sz w:val="28"/>
          <w:szCs w:val="28"/>
        </w:rPr>
        <w:t>)</w:t>
      </w:r>
    </w:p>
    <w:p w14:paraId="2B316D62" w14:textId="77777777" w:rsidR="00000FAD" w:rsidRDefault="00000FAD" w:rsidP="009C714F">
      <w:pPr>
        <w:pStyle w:val="a3"/>
        <w:numPr>
          <w:ilvl w:val="0"/>
          <w:numId w:val="30"/>
        </w:numPr>
        <w:spacing w:before="0" w:beforeAutospacing="0" w:after="0" w:afterAutospacing="0"/>
        <w:ind w:left="1440"/>
        <w:contextualSpacing/>
        <w:jc w:val="both"/>
      </w:pPr>
      <w:r>
        <w:rPr>
          <w:color w:val="000000"/>
          <w:sz w:val="28"/>
          <w:szCs w:val="28"/>
        </w:rPr>
        <w:t>«</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вибрати</w:t>
      </w:r>
      <w:proofErr w:type="spellEnd"/>
      <w:r>
        <w:rPr>
          <w:color w:val="000000"/>
          <w:sz w:val="28"/>
          <w:szCs w:val="28"/>
        </w:rPr>
        <w:t xml:space="preserve"> друга і по духу брата, та не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матір</w:t>
      </w:r>
      <w:proofErr w:type="spellEnd"/>
      <w:r>
        <w:rPr>
          <w:color w:val="000000"/>
          <w:sz w:val="28"/>
          <w:szCs w:val="28"/>
        </w:rPr>
        <w:t xml:space="preserve"> </w:t>
      </w:r>
      <w:proofErr w:type="spellStart"/>
      <w:r>
        <w:rPr>
          <w:color w:val="000000"/>
          <w:sz w:val="28"/>
          <w:szCs w:val="28"/>
        </w:rPr>
        <w:t>рідну</w:t>
      </w:r>
      <w:proofErr w:type="spellEnd"/>
      <w:r>
        <w:rPr>
          <w:color w:val="000000"/>
          <w:sz w:val="28"/>
          <w:szCs w:val="28"/>
        </w:rPr>
        <w:t> </w:t>
      </w:r>
      <w:proofErr w:type="spellStart"/>
      <w:r>
        <w:rPr>
          <w:color w:val="000000"/>
          <w:sz w:val="28"/>
          <w:szCs w:val="28"/>
        </w:rPr>
        <w:t>вибирати</w:t>
      </w:r>
      <w:proofErr w:type="spellEnd"/>
      <w:r>
        <w:rPr>
          <w:color w:val="000000"/>
          <w:sz w:val="28"/>
          <w:szCs w:val="28"/>
        </w:rPr>
        <w:t>» (</w:t>
      </w:r>
      <w:proofErr w:type="spellStart"/>
      <w:r>
        <w:rPr>
          <w:color w:val="000000"/>
          <w:sz w:val="28"/>
          <w:szCs w:val="28"/>
        </w:rPr>
        <w:t>В.Симоненко</w:t>
      </w:r>
      <w:proofErr w:type="spellEnd"/>
      <w:r>
        <w:rPr>
          <w:color w:val="000000"/>
          <w:sz w:val="28"/>
          <w:szCs w:val="28"/>
        </w:rPr>
        <w:t>)</w:t>
      </w:r>
    </w:p>
    <w:p w14:paraId="223E01A0" w14:textId="77777777" w:rsidR="00000FAD" w:rsidRDefault="00000FAD" w:rsidP="00000FAD">
      <w:pPr>
        <w:pStyle w:val="a3"/>
        <w:spacing w:before="0" w:beforeAutospacing="0" w:after="0" w:afterAutospacing="0"/>
        <w:contextualSpacing/>
        <w:jc w:val="center"/>
      </w:pPr>
      <w:r>
        <w:rPr>
          <w:b/>
          <w:bCs/>
          <w:color w:val="000000"/>
          <w:sz w:val="28"/>
          <w:szCs w:val="28"/>
        </w:rPr>
        <w:t>План:</w:t>
      </w:r>
    </w:p>
    <w:p w14:paraId="3FD1135E"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Привітання</w:t>
      </w:r>
      <w:proofErr w:type="spellEnd"/>
      <w:r>
        <w:rPr>
          <w:color w:val="000000"/>
          <w:sz w:val="28"/>
          <w:szCs w:val="28"/>
        </w:rPr>
        <w:t>.</w:t>
      </w:r>
    </w:p>
    <w:p w14:paraId="52E0D87C"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Вступ</w:t>
      </w:r>
      <w:proofErr w:type="spellEnd"/>
    </w:p>
    <w:p w14:paraId="16DDF700"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Вільна</w:t>
      </w:r>
      <w:proofErr w:type="spellEnd"/>
      <w:r>
        <w:rPr>
          <w:color w:val="000000"/>
          <w:sz w:val="28"/>
          <w:szCs w:val="28"/>
        </w:rPr>
        <w:t xml:space="preserve"> </w:t>
      </w:r>
      <w:proofErr w:type="spellStart"/>
      <w:r>
        <w:rPr>
          <w:color w:val="000000"/>
          <w:sz w:val="28"/>
          <w:szCs w:val="28"/>
        </w:rPr>
        <w:t>розмова</w:t>
      </w:r>
      <w:proofErr w:type="spellEnd"/>
    </w:p>
    <w:p w14:paraId="5C596855"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Основна</w:t>
      </w:r>
      <w:proofErr w:type="spellEnd"/>
      <w:r>
        <w:rPr>
          <w:color w:val="000000"/>
          <w:sz w:val="28"/>
          <w:szCs w:val="28"/>
        </w:rPr>
        <w:t xml:space="preserve"> </w:t>
      </w:r>
      <w:proofErr w:type="spellStart"/>
      <w:r>
        <w:rPr>
          <w:color w:val="000000"/>
          <w:sz w:val="28"/>
          <w:szCs w:val="28"/>
        </w:rPr>
        <w:t>частина</w:t>
      </w:r>
      <w:proofErr w:type="spellEnd"/>
      <w:r>
        <w:rPr>
          <w:color w:val="000000"/>
          <w:sz w:val="28"/>
          <w:szCs w:val="28"/>
        </w:rPr>
        <w:t xml:space="preserve"> заходу</w:t>
      </w:r>
    </w:p>
    <w:p w14:paraId="6D045A98"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Підсумкове</w:t>
      </w:r>
      <w:proofErr w:type="spellEnd"/>
      <w:r>
        <w:rPr>
          <w:color w:val="000000"/>
          <w:sz w:val="28"/>
          <w:szCs w:val="28"/>
        </w:rPr>
        <w:t xml:space="preserve"> </w:t>
      </w:r>
      <w:proofErr w:type="spellStart"/>
      <w:r>
        <w:rPr>
          <w:color w:val="000000"/>
          <w:sz w:val="28"/>
          <w:szCs w:val="28"/>
        </w:rPr>
        <w:t>завдання</w:t>
      </w:r>
      <w:proofErr w:type="spellEnd"/>
      <w:r>
        <w:rPr>
          <w:color w:val="000000"/>
          <w:sz w:val="28"/>
          <w:szCs w:val="28"/>
        </w:rPr>
        <w:t xml:space="preserve"> для </w:t>
      </w:r>
      <w:proofErr w:type="spellStart"/>
      <w:r>
        <w:rPr>
          <w:color w:val="000000"/>
          <w:sz w:val="28"/>
          <w:szCs w:val="28"/>
        </w:rPr>
        <w:t>аудиторії</w:t>
      </w:r>
      <w:proofErr w:type="spellEnd"/>
    </w:p>
    <w:p w14:paraId="5B1471A1" w14:textId="77777777" w:rsidR="00000FAD" w:rsidRDefault="00000FAD" w:rsidP="009C714F">
      <w:pPr>
        <w:pStyle w:val="a3"/>
        <w:numPr>
          <w:ilvl w:val="0"/>
          <w:numId w:val="31"/>
        </w:numPr>
        <w:spacing w:before="0" w:beforeAutospacing="0" w:after="0" w:afterAutospacing="0"/>
        <w:contextualSpacing/>
        <w:jc w:val="both"/>
      </w:pPr>
      <w:proofErr w:type="spellStart"/>
      <w:r>
        <w:rPr>
          <w:color w:val="000000"/>
          <w:sz w:val="28"/>
          <w:szCs w:val="28"/>
        </w:rPr>
        <w:t>Підбиття</w:t>
      </w:r>
      <w:proofErr w:type="spellEnd"/>
      <w:r>
        <w:rPr>
          <w:color w:val="000000"/>
          <w:sz w:val="28"/>
          <w:szCs w:val="28"/>
        </w:rPr>
        <w:t xml:space="preserve"> </w:t>
      </w:r>
      <w:proofErr w:type="spellStart"/>
      <w:r>
        <w:rPr>
          <w:color w:val="000000"/>
          <w:sz w:val="28"/>
          <w:szCs w:val="28"/>
        </w:rPr>
        <w:t>підсумків</w:t>
      </w:r>
      <w:proofErr w:type="spellEnd"/>
    </w:p>
    <w:p w14:paraId="3A58036F" w14:textId="77777777" w:rsidR="00000FAD" w:rsidRDefault="00000FAD" w:rsidP="00000FAD">
      <w:pPr>
        <w:pStyle w:val="a3"/>
        <w:spacing w:before="0" w:beforeAutospacing="0" w:after="0" w:afterAutospacing="0"/>
        <w:contextualSpacing/>
        <w:jc w:val="both"/>
      </w:pPr>
      <w:r>
        <w:t> </w:t>
      </w:r>
    </w:p>
    <w:p w14:paraId="5D8879E9" w14:textId="77777777" w:rsidR="00000FAD" w:rsidRDefault="00000FAD" w:rsidP="00000FAD">
      <w:pPr>
        <w:pStyle w:val="a3"/>
        <w:spacing w:before="0" w:beforeAutospacing="0" w:after="0" w:afterAutospacing="0"/>
        <w:ind w:firstLine="567"/>
        <w:contextualSpacing/>
        <w:jc w:val="center"/>
      </w:pPr>
      <w:proofErr w:type="spellStart"/>
      <w:r>
        <w:rPr>
          <w:b/>
          <w:bCs/>
          <w:color w:val="000000"/>
          <w:sz w:val="28"/>
          <w:szCs w:val="28"/>
        </w:rPr>
        <w:t>Хід</w:t>
      </w:r>
      <w:proofErr w:type="spellEnd"/>
      <w:r>
        <w:rPr>
          <w:b/>
          <w:bCs/>
          <w:color w:val="000000"/>
          <w:sz w:val="28"/>
          <w:szCs w:val="28"/>
        </w:rPr>
        <w:t xml:space="preserve"> </w:t>
      </w:r>
      <w:proofErr w:type="spellStart"/>
      <w:r>
        <w:rPr>
          <w:b/>
          <w:bCs/>
          <w:color w:val="000000"/>
          <w:sz w:val="28"/>
          <w:szCs w:val="28"/>
        </w:rPr>
        <w:t>виховного</w:t>
      </w:r>
      <w:proofErr w:type="spellEnd"/>
      <w:r>
        <w:rPr>
          <w:b/>
          <w:bCs/>
          <w:color w:val="000000"/>
          <w:sz w:val="28"/>
          <w:szCs w:val="28"/>
        </w:rPr>
        <w:t xml:space="preserve"> заходу</w:t>
      </w:r>
    </w:p>
    <w:p w14:paraId="57B9CF83" w14:textId="77777777" w:rsidR="00000FAD" w:rsidRDefault="00000FAD" w:rsidP="00000FAD">
      <w:pPr>
        <w:pStyle w:val="a3"/>
        <w:spacing w:before="0" w:beforeAutospacing="0" w:after="0" w:afterAutospacing="0"/>
        <w:ind w:firstLine="567"/>
        <w:contextualSpacing/>
        <w:jc w:val="both"/>
      </w:pPr>
      <w:r>
        <w:rPr>
          <w:b/>
          <w:bCs/>
          <w:color w:val="000000"/>
          <w:sz w:val="28"/>
          <w:szCs w:val="28"/>
        </w:rPr>
        <w:t xml:space="preserve">1. </w:t>
      </w:r>
      <w:proofErr w:type="spellStart"/>
      <w:r>
        <w:rPr>
          <w:b/>
          <w:bCs/>
          <w:color w:val="000000"/>
          <w:sz w:val="28"/>
          <w:szCs w:val="28"/>
        </w:rPr>
        <w:t>Привітання</w:t>
      </w:r>
      <w:proofErr w:type="spellEnd"/>
    </w:p>
    <w:p w14:paraId="0E5AB5B3" w14:textId="77777777" w:rsidR="00000FAD" w:rsidRDefault="00000FAD" w:rsidP="00000FAD">
      <w:pPr>
        <w:pStyle w:val="a3"/>
        <w:spacing w:before="0" w:beforeAutospacing="0" w:after="0" w:afterAutospacing="0"/>
        <w:ind w:firstLine="567"/>
        <w:contextualSpacing/>
        <w:jc w:val="both"/>
      </w:pPr>
      <w:r>
        <w:rPr>
          <w:b/>
          <w:bCs/>
          <w:color w:val="000000"/>
          <w:sz w:val="28"/>
          <w:szCs w:val="28"/>
        </w:rPr>
        <w:t xml:space="preserve">2. </w:t>
      </w:r>
      <w:proofErr w:type="spellStart"/>
      <w:r>
        <w:rPr>
          <w:b/>
          <w:bCs/>
          <w:color w:val="000000"/>
          <w:sz w:val="28"/>
          <w:szCs w:val="28"/>
        </w:rPr>
        <w:t>Вступ</w:t>
      </w:r>
      <w:proofErr w:type="spellEnd"/>
    </w:p>
    <w:p w14:paraId="48F95717" w14:textId="77777777" w:rsidR="00000FAD" w:rsidRDefault="00000FAD" w:rsidP="00000FAD">
      <w:pPr>
        <w:pStyle w:val="a3"/>
        <w:spacing w:before="0" w:beforeAutospacing="0" w:after="0" w:afterAutospacing="0"/>
        <w:ind w:firstLine="567"/>
        <w:contextualSpacing/>
        <w:jc w:val="both"/>
      </w:pPr>
      <w:proofErr w:type="spellStart"/>
      <w:r>
        <w:rPr>
          <w:color w:val="000000"/>
          <w:sz w:val="28"/>
          <w:szCs w:val="28"/>
        </w:rPr>
        <w:t>Оголошення</w:t>
      </w:r>
      <w:proofErr w:type="spellEnd"/>
      <w:r>
        <w:rPr>
          <w:color w:val="000000"/>
          <w:sz w:val="28"/>
          <w:szCs w:val="28"/>
        </w:rPr>
        <w:t xml:space="preserve"> теми, мети та </w:t>
      </w:r>
      <w:proofErr w:type="spellStart"/>
      <w:r>
        <w:rPr>
          <w:color w:val="000000"/>
          <w:sz w:val="28"/>
          <w:szCs w:val="28"/>
        </w:rPr>
        <w:t>завдань</w:t>
      </w:r>
      <w:proofErr w:type="spellEnd"/>
      <w:r>
        <w:rPr>
          <w:color w:val="000000"/>
          <w:sz w:val="28"/>
          <w:szCs w:val="28"/>
        </w:rPr>
        <w:t xml:space="preserve"> заходу.</w:t>
      </w:r>
    </w:p>
    <w:p w14:paraId="208ED6A3" w14:textId="77777777" w:rsidR="00000FAD" w:rsidRDefault="00000FAD" w:rsidP="00000FAD">
      <w:pPr>
        <w:pStyle w:val="a3"/>
        <w:spacing w:before="0" w:beforeAutospacing="0" w:after="0" w:afterAutospacing="0"/>
        <w:ind w:firstLine="567"/>
        <w:contextualSpacing/>
        <w:jc w:val="both"/>
      </w:pPr>
      <w:r>
        <w:rPr>
          <w:b/>
          <w:bCs/>
          <w:color w:val="000000"/>
          <w:sz w:val="28"/>
          <w:szCs w:val="28"/>
        </w:rPr>
        <w:t xml:space="preserve">3. </w:t>
      </w:r>
      <w:proofErr w:type="spellStart"/>
      <w:r>
        <w:rPr>
          <w:b/>
          <w:bCs/>
          <w:color w:val="000000"/>
          <w:sz w:val="28"/>
          <w:szCs w:val="28"/>
        </w:rPr>
        <w:t>Вільна</w:t>
      </w:r>
      <w:proofErr w:type="spellEnd"/>
      <w:r>
        <w:rPr>
          <w:b/>
          <w:bCs/>
          <w:color w:val="000000"/>
          <w:sz w:val="28"/>
          <w:szCs w:val="28"/>
        </w:rPr>
        <w:t xml:space="preserve"> </w:t>
      </w:r>
      <w:proofErr w:type="spellStart"/>
      <w:r>
        <w:rPr>
          <w:b/>
          <w:bCs/>
          <w:color w:val="000000"/>
          <w:sz w:val="28"/>
          <w:szCs w:val="28"/>
        </w:rPr>
        <w:t>розмова</w:t>
      </w:r>
      <w:proofErr w:type="spellEnd"/>
    </w:p>
    <w:p w14:paraId="22CCF76B" w14:textId="77777777" w:rsidR="00000FAD" w:rsidRDefault="00000FAD" w:rsidP="00000FAD">
      <w:pPr>
        <w:pStyle w:val="a3"/>
        <w:spacing w:before="0" w:beforeAutospacing="0" w:after="0" w:afterAutospacing="0"/>
        <w:ind w:firstLine="567"/>
        <w:contextualSpacing/>
        <w:jc w:val="both"/>
      </w:pPr>
      <w:proofErr w:type="spellStart"/>
      <w:r>
        <w:rPr>
          <w:color w:val="000000"/>
          <w:sz w:val="28"/>
          <w:szCs w:val="28"/>
        </w:rPr>
        <w:t>Зрозуміти</w:t>
      </w:r>
      <w:proofErr w:type="spellEnd"/>
      <w:r>
        <w:rPr>
          <w:color w:val="000000"/>
          <w:sz w:val="28"/>
          <w:szCs w:val="28"/>
        </w:rPr>
        <w:t xml:space="preserve"> всю </w:t>
      </w:r>
      <w:proofErr w:type="spellStart"/>
      <w:r>
        <w:rPr>
          <w:color w:val="000000"/>
          <w:sz w:val="28"/>
          <w:szCs w:val="28"/>
        </w:rPr>
        <w:t>глибину</w:t>
      </w:r>
      <w:proofErr w:type="spellEnd"/>
      <w:r>
        <w:rPr>
          <w:color w:val="000000"/>
          <w:sz w:val="28"/>
          <w:szCs w:val="28"/>
        </w:rPr>
        <w:t>, силу, простоту і </w:t>
      </w:r>
      <w:proofErr w:type="spellStart"/>
      <w:r>
        <w:rPr>
          <w:color w:val="000000"/>
          <w:sz w:val="28"/>
          <w:szCs w:val="28"/>
        </w:rPr>
        <w:t>актуальність</w:t>
      </w:r>
      <w:proofErr w:type="spellEnd"/>
      <w:r>
        <w:rPr>
          <w:color w:val="000000"/>
          <w:sz w:val="28"/>
          <w:szCs w:val="28"/>
        </w:rPr>
        <w:t xml:space="preserve"> </w:t>
      </w:r>
      <w:proofErr w:type="spellStart"/>
      <w:r>
        <w:rPr>
          <w:color w:val="000000"/>
          <w:sz w:val="28"/>
          <w:szCs w:val="28"/>
        </w:rPr>
        <w:t>цих</w:t>
      </w:r>
      <w:proofErr w:type="spellEnd"/>
      <w:r>
        <w:rPr>
          <w:color w:val="000000"/>
          <w:sz w:val="28"/>
          <w:szCs w:val="28"/>
        </w:rPr>
        <w:t xml:space="preserve"> </w:t>
      </w:r>
      <w:proofErr w:type="spellStart"/>
      <w:r>
        <w:rPr>
          <w:color w:val="000000"/>
          <w:sz w:val="28"/>
          <w:szCs w:val="28"/>
        </w:rPr>
        <w:t>слів</w:t>
      </w:r>
      <w:proofErr w:type="spellEnd"/>
      <w:r>
        <w:rPr>
          <w:color w:val="000000"/>
          <w:sz w:val="28"/>
          <w:szCs w:val="28"/>
        </w:rPr>
        <w:t xml:space="preserve">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лише</w:t>
      </w:r>
      <w:proofErr w:type="spellEnd"/>
      <w:r>
        <w:rPr>
          <w:color w:val="000000"/>
          <w:sz w:val="28"/>
          <w:szCs w:val="28"/>
        </w:rPr>
        <w:t xml:space="preserve"> з </w:t>
      </w:r>
      <w:proofErr w:type="spellStart"/>
      <w:r>
        <w:rPr>
          <w:color w:val="000000"/>
          <w:sz w:val="28"/>
          <w:szCs w:val="28"/>
        </w:rPr>
        <w:t>плином</w:t>
      </w:r>
      <w:proofErr w:type="spellEnd"/>
      <w:r>
        <w:rPr>
          <w:color w:val="000000"/>
          <w:sz w:val="28"/>
          <w:szCs w:val="28"/>
        </w:rPr>
        <w:t xml:space="preserve"> часу та </w:t>
      </w:r>
      <w:proofErr w:type="spellStart"/>
      <w:r>
        <w:rPr>
          <w:color w:val="000000"/>
          <w:sz w:val="28"/>
          <w:szCs w:val="28"/>
        </w:rPr>
        <w:t>життя</w:t>
      </w:r>
      <w:proofErr w:type="spellEnd"/>
      <w:r>
        <w:rPr>
          <w:color w:val="000000"/>
          <w:sz w:val="28"/>
          <w:szCs w:val="28"/>
        </w:rPr>
        <w:t>. </w:t>
      </w:r>
      <w:proofErr w:type="spellStart"/>
      <w:r>
        <w:rPr>
          <w:color w:val="000000"/>
          <w:sz w:val="28"/>
          <w:szCs w:val="28"/>
        </w:rPr>
        <w:t>Специфіка</w:t>
      </w:r>
      <w:proofErr w:type="spellEnd"/>
      <w:r>
        <w:rPr>
          <w:color w:val="000000"/>
          <w:sz w:val="28"/>
          <w:szCs w:val="28"/>
        </w:rPr>
        <w:t xml:space="preserve"> </w:t>
      </w:r>
      <w:proofErr w:type="spellStart"/>
      <w:r>
        <w:rPr>
          <w:color w:val="000000"/>
          <w:sz w:val="28"/>
          <w:szCs w:val="28"/>
        </w:rPr>
        <w:t>нашої</w:t>
      </w:r>
      <w:proofErr w:type="spellEnd"/>
      <w:r>
        <w:rPr>
          <w:color w:val="000000"/>
          <w:sz w:val="28"/>
          <w:szCs w:val="28"/>
        </w:rPr>
        <w:t xml:space="preserve"> </w:t>
      </w:r>
      <w:proofErr w:type="spellStart"/>
      <w:r>
        <w:rPr>
          <w:color w:val="000000"/>
          <w:sz w:val="28"/>
          <w:szCs w:val="28"/>
        </w:rPr>
        <w:t>праці</w:t>
      </w:r>
      <w:proofErr w:type="spellEnd"/>
      <w:r>
        <w:rPr>
          <w:color w:val="000000"/>
          <w:sz w:val="28"/>
          <w:szCs w:val="28"/>
        </w:rPr>
        <w:t xml:space="preserve"> </w:t>
      </w:r>
      <w:proofErr w:type="spellStart"/>
      <w:r>
        <w:rPr>
          <w:color w:val="000000"/>
          <w:sz w:val="28"/>
          <w:szCs w:val="28"/>
        </w:rPr>
        <w:t>допомагає</w:t>
      </w:r>
      <w:proofErr w:type="spellEnd"/>
      <w:r>
        <w:rPr>
          <w:color w:val="000000"/>
          <w:sz w:val="28"/>
          <w:szCs w:val="28"/>
        </w:rPr>
        <w:t xml:space="preserve"> нам </w:t>
      </w:r>
      <w:proofErr w:type="spellStart"/>
      <w:r>
        <w:rPr>
          <w:color w:val="000000"/>
          <w:sz w:val="28"/>
          <w:szCs w:val="28"/>
        </w:rPr>
        <w:t>тримати</w:t>
      </w:r>
      <w:proofErr w:type="spellEnd"/>
      <w:r>
        <w:rPr>
          <w:color w:val="000000"/>
          <w:sz w:val="28"/>
          <w:szCs w:val="28"/>
        </w:rPr>
        <w:t xml:space="preserve"> руку на </w:t>
      </w:r>
      <w:proofErr w:type="spellStart"/>
      <w:r>
        <w:rPr>
          <w:color w:val="000000"/>
          <w:sz w:val="28"/>
          <w:szCs w:val="28"/>
        </w:rPr>
        <w:t>пульсі</w:t>
      </w:r>
      <w:proofErr w:type="spellEnd"/>
      <w:r>
        <w:rPr>
          <w:color w:val="000000"/>
          <w:sz w:val="28"/>
          <w:szCs w:val="28"/>
        </w:rPr>
        <w:t xml:space="preserve"> </w:t>
      </w:r>
      <w:proofErr w:type="spellStart"/>
      <w:r>
        <w:rPr>
          <w:color w:val="000000"/>
          <w:sz w:val="28"/>
          <w:szCs w:val="28"/>
        </w:rPr>
        <w:t>життя</w:t>
      </w:r>
      <w:proofErr w:type="spellEnd"/>
      <w:r>
        <w:rPr>
          <w:color w:val="000000"/>
          <w:sz w:val="28"/>
          <w:szCs w:val="28"/>
        </w:rPr>
        <w:t>, і не </w:t>
      </w:r>
      <w:proofErr w:type="spellStart"/>
      <w:r>
        <w:rPr>
          <w:color w:val="000000"/>
          <w:sz w:val="28"/>
          <w:szCs w:val="28"/>
        </w:rPr>
        <w:t>тільки</w:t>
      </w:r>
      <w:proofErr w:type="spellEnd"/>
      <w:r>
        <w:rPr>
          <w:color w:val="000000"/>
          <w:sz w:val="28"/>
          <w:szCs w:val="28"/>
        </w:rPr>
        <w:t xml:space="preserve"> </w:t>
      </w:r>
      <w:proofErr w:type="spellStart"/>
      <w:r>
        <w:rPr>
          <w:color w:val="000000"/>
          <w:sz w:val="28"/>
          <w:szCs w:val="28"/>
        </w:rPr>
        <w:t>допомагає</w:t>
      </w:r>
      <w:proofErr w:type="spellEnd"/>
      <w:r>
        <w:rPr>
          <w:color w:val="000000"/>
          <w:sz w:val="28"/>
          <w:szCs w:val="28"/>
        </w:rPr>
        <w:t xml:space="preserve">, а </w:t>
      </w:r>
      <w:proofErr w:type="spellStart"/>
      <w:r>
        <w:rPr>
          <w:color w:val="000000"/>
          <w:sz w:val="28"/>
          <w:szCs w:val="28"/>
        </w:rPr>
        <w:t>скоріш</w:t>
      </w:r>
      <w:proofErr w:type="spellEnd"/>
      <w:r>
        <w:rPr>
          <w:color w:val="000000"/>
          <w:sz w:val="28"/>
          <w:szCs w:val="28"/>
        </w:rPr>
        <w:t xml:space="preserve"> – </w:t>
      </w:r>
      <w:proofErr w:type="spellStart"/>
      <w:r>
        <w:rPr>
          <w:color w:val="000000"/>
          <w:sz w:val="28"/>
          <w:szCs w:val="28"/>
        </w:rPr>
        <w:t>вимагає</w:t>
      </w:r>
      <w:proofErr w:type="spellEnd"/>
      <w:r>
        <w:rPr>
          <w:color w:val="000000"/>
          <w:sz w:val="28"/>
          <w:szCs w:val="28"/>
        </w:rPr>
        <w:t xml:space="preserve">. А </w:t>
      </w:r>
      <w:proofErr w:type="spellStart"/>
      <w:r>
        <w:rPr>
          <w:color w:val="000000"/>
          <w:sz w:val="28"/>
          <w:szCs w:val="28"/>
        </w:rPr>
        <w:t>це</w:t>
      </w:r>
      <w:proofErr w:type="spellEnd"/>
      <w:r>
        <w:rPr>
          <w:color w:val="000000"/>
          <w:sz w:val="28"/>
          <w:szCs w:val="28"/>
        </w:rPr>
        <w:t xml:space="preserve">, в свою </w:t>
      </w:r>
      <w:proofErr w:type="spellStart"/>
      <w:r>
        <w:rPr>
          <w:color w:val="000000"/>
          <w:sz w:val="28"/>
          <w:szCs w:val="28"/>
        </w:rPr>
        <w:t>чергу</w:t>
      </w:r>
      <w:proofErr w:type="spellEnd"/>
      <w:r>
        <w:rPr>
          <w:color w:val="000000"/>
          <w:sz w:val="28"/>
          <w:szCs w:val="28"/>
        </w:rPr>
        <w:t xml:space="preserve">, </w:t>
      </w:r>
      <w:proofErr w:type="spellStart"/>
      <w:r>
        <w:rPr>
          <w:color w:val="000000"/>
          <w:sz w:val="28"/>
          <w:szCs w:val="28"/>
        </w:rPr>
        <w:t>призводить</w:t>
      </w:r>
      <w:proofErr w:type="spellEnd"/>
      <w:r>
        <w:rPr>
          <w:color w:val="000000"/>
          <w:sz w:val="28"/>
          <w:szCs w:val="28"/>
        </w:rPr>
        <w:t xml:space="preserve"> до </w:t>
      </w:r>
      <w:proofErr w:type="spellStart"/>
      <w:r>
        <w:rPr>
          <w:color w:val="000000"/>
          <w:sz w:val="28"/>
          <w:szCs w:val="28"/>
        </w:rPr>
        <w:t>постійного</w:t>
      </w:r>
      <w:proofErr w:type="spellEnd"/>
      <w:r>
        <w:rPr>
          <w:color w:val="000000"/>
          <w:sz w:val="28"/>
          <w:szCs w:val="28"/>
        </w:rPr>
        <w:t xml:space="preserve"> перегляду, </w:t>
      </w:r>
      <w:proofErr w:type="spellStart"/>
      <w:r>
        <w:rPr>
          <w:color w:val="000000"/>
          <w:sz w:val="28"/>
          <w:szCs w:val="28"/>
        </w:rPr>
        <w:t>переоцінки</w:t>
      </w:r>
      <w:proofErr w:type="spellEnd"/>
      <w:r>
        <w:rPr>
          <w:color w:val="000000"/>
          <w:sz w:val="28"/>
          <w:szCs w:val="28"/>
        </w:rPr>
        <w:t xml:space="preserve"> </w:t>
      </w:r>
      <w:proofErr w:type="spellStart"/>
      <w:r>
        <w:rPr>
          <w:color w:val="000000"/>
          <w:sz w:val="28"/>
          <w:szCs w:val="28"/>
        </w:rPr>
        <w:t>своїх</w:t>
      </w:r>
      <w:proofErr w:type="spellEnd"/>
      <w:r>
        <w:rPr>
          <w:color w:val="000000"/>
          <w:sz w:val="28"/>
          <w:szCs w:val="28"/>
        </w:rPr>
        <w:t xml:space="preserve"> </w:t>
      </w:r>
      <w:proofErr w:type="spellStart"/>
      <w:r>
        <w:rPr>
          <w:color w:val="000000"/>
          <w:sz w:val="28"/>
          <w:szCs w:val="28"/>
        </w:rPr>
        <w:t>поглядів</w:t>
      </w:r>
      <w:proofErr w:type="spellEnd"/>
      <w:r>
        <w:rPr>
          <w:color w:val="000000"/>
          <w:sz w:val="28"/>
          <w:szCs w:val="28"/>
        </w:rPr>
        <w:t xml:space="preserve"> на </w:t>
      </w:r>
      <w:proofErr w:type="spellStart"/>
      <w:r>
        <w:rPr>
          <w:color w:val="000000"/>
          <w:sz w:val="28"/>
          <w:szCs w:val="28"/>
        </w:rPr>
        <w:t>оточуючий</w:t>
      </w:r>
      <w:proofErr w:type="spellEnd"/>
      <w:r>
        <w:rPr>
          <w:color w:val="000000"/>
          <w:sz w:val="28"/>
          <w:szCs w:val="28"/>
        </w:rPr>
        <w:t xml:space="preserve"> </w:t>
      </w:r>
      <w:proofErr w:type="spellStart"/>
      <w:r>
        <w:rPr>
          <w:color w:val="000000"/>
          <w:sz w:val="28"/>
          <w:szCs w:val="28"/>
        </w:rPr>
        <w:t>світ</w:t>
      </w:r>
      <w:proofErr w:type="spellEnd"/>
      <w:r>
        <w:rPr>
          <w:color w:val="000000"/>
          <w:sz w:val="28"/>
          <w:szCs w:val="28"/>
        </w:rPr>
        <w:t xml:space="preserve">. Людина в </w:t>
      </w:r>
      <w:proofErr w:type="spellStart"/>
      <w:r>
        <w:rPr>
          <w:color w:val="000000"/>
          <w:sz w:val="28"/>
          <w:szCs w:val="28"/>
        </w:rPr>
        <w:t>своєму</w:t>
      </w:r>
      <w:proofErr w:type="spellEnd"/>
      <w:r>
        <w:rPr>
          <w:color w:val="000000"/>
          <w:sz w:val="28"/>
          <w:szCs w:val="28"/>
        </w:rPr>
        <w:t xml:space="preserve"> духовному </w:t>
      </w:r>
      <w:proofErr w:type="spellStart"/>
      <w:r>
        <w:rPr>
          <w:color w:val="000000"/>
          <w:sz w:val="28"/>
          <w:szCs w:val="28"/>
        </w:rPr>
        <w:t>розвитку</w:t>
      </w:r>
      <w:proofErr w:type="spellEnd"/>
      <w:r>
        <w:rPr>
          <w:color w:val="000000"/>
          <w:sz w:val="28"/>
          <w:szCs w:val="28"/>
        </w:rPr>
        <w:t xml:space="preserve"> </w:t>
      </w:r>
      <w:proofErr w:type="spellStart"/>
      <w:r>
        <w:rPr>
          <w:color w:val="000000"/>
          <w:sz w:val="28"/>
          <w:szCs w:val="28"/>
        </w:rPr>
        <w:t>пройшла</w:t>
      </w:r>
      <w:proofErr w:type="spellEnd"/>
      <w:r>
        <w:rPr>
          <w:color w:val="000000"/>
          <w:sz w:val="28"/>
          <w:szCs w:val="28"/>
        </w:rPr>
        <w:t xml:space="preserve"> </w:t>
      </w:r>
      <w:proofErr w:type="spellStart"/>
      <w:r>
        <w:rPr>
          <w:color w:val="000000"/>
          <w:sz w:val="28"/>
          <w:szCs w:val="28"/>
        </w:rPr>
        <w:t>довгий</w:t>
      </w:r>
      <w:proofErr w:type="spellEnd"/>
      <w:r>
        <w:rPr>
          <w:color w:val="000000"/>
          <w:sz w:val="28"/>
          <w:szCs w:val="28"/>
        </w:rPr>
        <w:t xml:space="preserve"> і </w:t>
      </w:r>
      <w:proofErr w:type="spellStart"/>
      <w:r>
        <w:rPr>
          <w:color w:val="000000"/>
          <w:sz w:val="28"/>
          <w:szCs w:val="28"/>
        </w:rPr>
        <w:t>надзвичайно</w:t>
      </w:r>
      <w:proofErr w:type="spellEnd"/>
      <w:r>
        <w:rPr>
          <w:color w:val="000000"/>
          <w:sz w:val="28"/>
          <w:szCs w:val="28"/>
          <w:lang w:val="uk-UA"/>
        </w:rPr>
        <w:t xml:space="preserve"> </w:t>
      </w:r>
      <w:proofErr w:type="spellStart"/>
      <w:r>
        <w:rPr>
          <w:color w:val="000000"/>
          <w:sz w:val="28"/>
          <w:szCs w:val="28"/>
        </w:rPr>
        <w:t>складний</w:t>
      </w:r>
      <w:proofErr w:type="spellEnd"/>
      <w:r>
        <w:rPr>
          <w:color w:val="000000"/>
          <w:sz w:val="28"/>
          <w:szCs w:val="28"/>
        </w:rPr>
        <w:t xml:space="preserve"> шлях. </w:t>
      </w:r>
      <w:proofErr w:type="spellStart"/>
      <w:r>
        <w:rPr>
          <w:color w:val="000000"/>
          <w:sz w:val="28"/>
          <w:szCs w:val="28"/>
        </w:rPr>
        <w:t>Проте</w:t>
      </w:r>
      <w:proofErr w:type="spellEnd"/>
      <w:r>
        <w:rPr>
          <w:color w:val="000000"/>
          <w:sz w:val="28"/>
          <w:szCs w:val="28"/>
        </w:rPr>
        <w:t xml:space="preserve">, </w:t>
      </w:r>
      <w:proofErr w:type="spellStart"/>
      <w:r>
        <w:rPr>
          <w:color w:val="000000"/>
          <w:sz w:val="28"/>
          <w:szCs w:val="28"/>
        </w:rPr>
        <w:t>найвищим</w:t>
      </w:r>
      <w:proofErr w:type="spellEnd"/>
      <w:r>
        <w:rPr>
          <w:color w:val="000000"/>
          <w:sz w:val="28"/>
          <w:szCs w:val="28"/>
        </w:rPr>
        <w:t xml:space="preserve"> </w:t>
      </w:r>
      <w:proofErr w:type="spellStart"/>
      <w:r>
        <w:rPr>
          <w:color w:val="000000"/>
          <w:sz w:val="28"/>
          <w:szCs w:val="28"/>
        </w:rPr>
        <w:t>вираженням</w:t>
      </w:r>
      <w:proofErr w:type="spellEnd"/>
      <w:r>
        <w:rPr>
          <w:color w:val="000000"/>
          <w:sz w:val="28"/>
          <w:szCs w:val="28"/>
        </w:rPr>
        <w:t xml:space="preserve"> </w:t>
      </w:r>
      <w:proofErr w:type="spellStart"/>
      <w:r>
        <w:rPr>
          <w:color w:val="000000"/>
          <w:sz w:val="28"/>
          <w:szCs w:val="28"/>
        </w:rPr>
        <w:t>розвитку</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завжди</w:t>
      </w:r>
      <w:proofErr w:type="spellEnd"/>
      <w:r>
        <w:rPr>
          <w:color w:val="000000"/>
          <w:sz w:val="28"/>
          <w:szCs w:val="28"/>
        </w:rPr>
        <w:t xml:space="preserve"> булла</w:t>
      </w:r>
      <w:r>
        <w:rPr>
          <w:color w:val="000000"/>
          <w:sz w:val="28"/>
          <w:szCs w:val="28"/>
          <w:lang w:val="uk-UA"/>
        </w:rPr>
        <w:t xml:space="preserve"> </w:t>
      </w:r>
      <w:proofErr w:type="spellStart"/>
      <w:r>
        <w:rPr>
          <w:color w:val="000000"/>
          <w:sz w:val="28"/>
          <w:szCs w:val="28"/>
        </w:rPr>
        <w:lastRenderedPageBreak/>
        <w:t>насамперед</w:t>
      </w:r>
      <w:proofErr w:type="spellEnd"/>
      <w:r>
        <w:rPr>
          <w:color w:val="000000"/>
          <w:sz w:val="28"/>
          <w:szCs w:val="28"/>
        </w:rPr>
        <w:t xml:space="preserve"> моральна </w:t>
      </w:r>
      <w:proofErr w:type="spellStart"/>
      <w:r>
        <w:rPr>
          <w:color w:val="000000"/>
          <w:sz w:val="28"/>
          <w:szCs w:val="28"/>
        </w:rPr>
        <w:t>свідомість</w:t>
      </w:r>
      <w:proofErr w:type="spellEnd"/>
      <w:r>
        <w:rPr>
          <w:color w:val="000000"/>
          <w:sz w:val="28"/>
          <w:szCs w:val="28"/>
        </w:rPr>
        <w:t xml:space="preserve"> у </w:t>
      </w:r>
      <w:proofErr w:type="spellStart"/>
      <w:r>
        <w:rPr>
          <w:color w:val="000000"/>
          <w:sz w:val="28"/>
          <w:szCs w:val="28"/>
        </w:rPr>
        <w:t>всіх</w:t>
      </w:r>
      <w:proofErr w:type="spellEnd"/>
      <w:r>
        <w:rPr>
          <w:color w:val="000000"/>
          <w:sz w:val="28"/>
          <w:szCs w:val="28"/>
        </w:rPr>
        <w:t xml:space="preserve"> </w:t>
      </w:r>
      <w:proofErr w:type="spellStart"/>
      <w:r>
        <w:rPr>
          <w:color w:val="000000"/>
          <w:sz w:val="28"/>
          <w:szCs w:val="28"/>
        </w:rPr>
        <w:t>її</w:t>
      </w:r>
      <w:proofErr w:type="spellEnd"/>
      <w:r>
        <w:rPr>
          <w:color w:val="000000"/>
          <w:sz w:val="28"/>
          <w:szCs w:val="28"/>
        </w:rPr>
        <w:t xml:space="preserve"> </w:t>
      </w:r>
      <w:proofErr w:type="spellStart"/>
      <w:r>
        <w:rPr>
          <w:color w:val="000000"/>
          <w:sz w:val="28"/>
          <w:szCs w:val="28"/>
        </w:rPr>
        <w:t>проявах</w:t>
      </w:r>
      <w:proofErr w:type="spellEnd"/>
      <w:r>
        <w:rPr>
          <w:color w:val="000000"/>
          <w:sz w:val="28"/>
          <w:szCs w:val="28"/>
        </w:rPr>
        <w:t>. </w:t>
      </w:r>
      <w:proofErr w:type="spellStart"/>
      <w:r>
        <w:rPr>
          <w:color w:val="000000"/>
          <w:sz w:val="28"/>
          <w:szCs w:val="28"/>
        </w:rPr>
        <w:t>Розвиток</w:t>
      </w:r>
      <w:proofErr w:type="spellEnd"/>
      <w:r>
        <w:rPr>
          <w:color w:val="000000"/>
          <w:sz w:val="28"/>
          <w:szCs w:val="28"/>
        </w:rPr>
        <w:t xml:space="preserve"> </w:t>
      </w:r>
      <w:proofErr w:type="spellStart"/>
      <w:r>
        <w:rPr>
          <w:color w:val="000000"/>
          <w:sz w:val="28"/>
          <w:szCs w:val="28"/>
        </w:rPr>
        <w:t>людства</w:t>
      </w:r>
      <w:proofErr w:type="spellEnd"/>
      <w:r>
        <w:rPr>
          <w:color w:val="000000"/>
          <w:sz w:val="28"/>
          <w:szCs w:val="28"/>
        </w:rPr>
        <w:t xml:space="preserve"> не є рухом по колу, </w:t>
      </w:r>
      <w:proofErr w:type="spellStart"/>
      <w:r>
        <w:rPr>
          <w:color w:val="000000"/>
          <w:sz w:val="28"/>
          <w:szCs w:val="28"/>
        </w:rPr>
        <w:t>це</w:t>
      </w:r>
      <w:proofErr w:type="spellEnd"/>
      <w:r>
        <w:rPr>
          <w:color w:val="000000"/>
          <w:sz w:val="28"/>
          <w:szCs w:val="28"/>
        </w:rPr>
        <w:t xml:space="preserve"> – рух по </w:t>
      </w:r>
      <w:proofErr w:type="spellStart"/>
      <w:r>
        <w:rPr>
          <w:color w:val="000000"/>
          <w:sz w:val="28"/>
          <w:szCs w:val="28"/>
        </w:rPr>
        <w:t>спіралі</w:t>
      </w:r>
      <w:proofErr w:type="spellEnd"/>
      <w:r>
        <w:rPr>
          <w:color w:val="000000"/>
          <w:sz w:val="28"/>
          <w:szCs w:val="28"/>
        </w:rPr>
        <w:t xml:space="preserve">. І </w:t>
      </w:r>
      <w:proofErr w:type="spellStart"/>
      <w:r>
        <w:rPr>
          <w:color w:val="000000"/>
          <w:sz w:val="28"/>
          <w:szCs w:val="28"/>
        </w:rPr>
        <w:t>кожен</w:t>
      </w:r>
      <w:proofErr w:type="spellEnd"/>
      <w:r>
        <w:rPr>
          <w:color w:val="000000"/>
          <w:sz w:val="28"/>
          <w:szCs w:val="28"/>
        </w:rPr>
        <w:t xml:space="preserve"> з нас </w:t>
      </w:r>
      <w:proofErr w:type="spellStart"/>
      <w:r>
        <w:rPr>
          <w:color w:val="000000"/>
          <w:sz w:val="28"/>
          <w:szCs w:val="28"/>
        </w:rPr>
        <w:t>був</w:t>
      </w:r>
      <w:proofErr w:type="spellEnd"/>
      <w:r>
        <w:rPr>
          <w:color w:val="000000"/>
          <w:sz w:val="28"/>
          <w:szCs w:val="28"/>
        </w:rPr>
        <w:t xml:space="preserve"> </w:t>
      </w:r>
      <w:proofErr w:type="spellStart"/>
      <w:r>
        <w:rPr>
          <w:color w:val="000000"/>
          <w:sz w:val="28"/>
          <w:szCs w:val="28"/>
        </w:rPr>
        <w:t>дитиною</w:t>
      </w:r>
      <w:proofErr w:type="spellEnd"/>
      <w:r>
        <w:rPr>
          <w:color w:val="000000"/>
          <w:sz w:val="28"/>
          <w:szCs w:val="28"/>
        </w:rPr>
        <w:t xml:space="preserve">, юною особою, яку </w:t>
      </w:r>
      <w:proofErr w:type="spellStart"/>
      <w:r>
        <w:rPr>
          <w:color w:val="000000"/>
          <w:sz w:val="28"/>
          <w:szCs w:val="28"/>
        </w:rPr>
        <w:t>опікали</w:t>
      </w:r>
      <w:proofErr w:type="spellEnd"/>
      <w:r>
        <w:rPr>
          <w:color w:val="000000"/>
          <w:sz w:val="28"/>
          <w:szCs w:val="28"/>
        </w:rPr>
        <w:t xml:space="preserve">, </w:t>
      </w:r>
      <w:proofErr w:type="spellStart"/>
      <w:r>
        <w:rPr>
          <w:color w:val="000000"/>
          <w:sz w:val="28"/>
          <w:szCs w:val="28"/>
        </w:rPr>
        <w:t>намагались</w:t>
      </w:r>
      <w:proofErr w:type="spellEnd"/>
      <w:r>
        <w:rPr>
          <w:color w:val="000000"/>
          <w:sz w:val="28"/>
          <w:szCs w:val="28"/>
        </w:rPr>
        <w:t xml:space="preserve"> </w:t>
      </w:r>
      <w:proofErr w:type="spellStart"/>
      <w:r>
        <w:rPr>
          <w:color w:val="000000"/>
          <w:sz w:val="28"/>
          <w:szCs w:val="28"/>
        </w:rPr>
        <w:t>вберегти</w:t>
      </w:r>
      <w:proofErr w:type="spellEnd"/>
      <w:r>
        <w:rPr>
          <w:color w:val="000000"/>
          <w:sz w:val="28"/>
          <w:szCs w:val="28"/>
        </w:rPr>
        <w:t xml:space="preserve">, </w:t>
      </w:r>
      <w:proofErr w:type="spellStart"/>
      <w:r>
        <w:rPr>
          <w:color w:val="000000"/>
          <w:sz w:val="28"/>
          <w:szCs w:val="28"/>
        </w:rPr>
        <w:t>застерегти</w:t>
      </w:r>
      <w:proofErr w:type="spellEnd"/>
      <w:r>
        <w:rPr>
          <w:color w:val="000000"/>
          <w:sz w:val="28"/>
          <w:szCs w:val="28"/>
        </w:rPr>
        <w:t xml:space="preserve">. А ми </w:t>
      </w:r>
      <w:proofErr w:type="spellStart"/>
      <w:r>
        <w:rPr>
          <w:color w:val="000000"/>
          <w:sz w:val="28"/>
          <w:szCs w:val="28"/>
        </w:rPr>
        <w:t>всі</w:t>
      </w:r>
      <w:proofErr w:type="spellEnd"/>
      <w:r>
        <w:rPr>
          <w:color w:val="000000"/>
          <w:sz w:val="28"/>
          <w:szCs w:val="28"/>
        </w:rPr>
        <w:t xml:space="preserve"> </w:t>
      </w:r>
      <w:proofErr w:type="spellStart"/>
      <w:r>
        <w:rPr>
          <w:color w:val="000000"/>
          <w:sz w:val="28"/>
          <w:szCs w:val="28"/>
        </w:rPr>
        <w:t>відчайдушно</w:t>
      </w:r>
      <w:proofErr w:type="spellEnd"/>
      <w:r>
        <w:rPr>
          <w:color w:val="000000"/>
          <w:sz w:val="28"/>
          <w:szCs w:val="28"/>
        </w:rPr>
        <w:t xml:space="preserve"> </w:t>
      </w:r>
      <w:proofErr w:type="spellStart"/>
      <w:r>
        <w:rPr>
          <w:color w:val="000000"/>
          <w:sz w:val="28"/>
          <w:szCs w:val="28"/>
        </w:rPr>
        <w:t>хотіли</w:t>
      </w:r>
      <w:proofErr w:type="spellEnd"/>
      <w:r>
        <w:rPr>
          <w:color w:val="000000"/>
          <w:sz w:val="28"/>
          <w:szCs w:val="28"/>
        </w:rPr>
        <w:t xml:space="preserve"> </w:t>
      </w:r>
      <w:proofErr w:type="spellStart"/>
      <w:r>
        <w:rPr>
          <w:color w:val="000000"/>
          <w:sz w:val="28"/>
          <w:szCs w:val="28"/>
        </w:rPr>
        <w:t>вирости</w:t>
      </w:r>
      <w:proofErr w:type="spellEnd"/>
      <w:r>
        <w:rPr>
          <w:color w:val="000000"/>
          <w:sz w:val="28"/>
          <w:szCs w:val="28"/>
        </w:rPr>
        <w:t xml:space="preserve"> і </w:t>
      </w:r>
      <w:proofErr w:type="spellStart"/>
      <w:r>
        <w:rPr>
          <w:color w:val="000000"/>
          <w:sz w:val="28"/>
          <w:szCs w:val="28"/>
        </w:rPr>
        <w:t>позбутись</w:t>
      </w:r>
      <w:proofErr w:type="spellEnd"/>
      <w:r>
        <w:rPr>
          <w:color w:val="000000"/>
          <w:sz w:val="28"/>
          <w:szCs w:val="28"/>
        </w:rPr>
        <w:t xml:space="preserve"> </w:t>
      </w:r>
      <w:proofErr w:type="spellStart"/>
      <w:r>
        <w:rPr>
          <w:color w:val="000000"/>
          <w:sz w:val="28"/>
          <w:szCs w:val="28"/>
        </w:rPr>
        <w:t>тієї</w:t>
      </w:r>
      <w:proofErr w:type="spellEnd"/>
      <w:r>
        <w:rPr>
          <w:color w:val="000000"/>
          <w:sz w:val="28"/>
          <w:szCs w:val="28"/>
        </w:rPr>
        <w:t xml:space="preserve"> «</w:t>
      </w:r>
      <w:proofErr w:type="spellStart"/>
      <w:r>
        <w:rPr>
          <w:color w:val="000000"/>
          <w:sz w:val="28"/>
          <w:szCs w:val="28"/>
        </w:rPr>
        <w:t>зайвої</w:t>
      </w:r>
      <w:proofErr w:type="spellEnd"/>
      <w:r>
        <w:rPr>
          <w:color w:val="000000"/>
          <w:sz w:val="28"/>
          <w:szCs w:val="28"/>
        </w:rPr>
        <w:t xml:space="preserve">» для нас </w:t>
      </w:r>
      <w:proofErr w:type="spellStart"/>
      <w:r>
        <w:rPr>
          <w:color w:val="000000"/>
          <w:sz w:val="28"/>
          <w:szCs w:val="28"/>
        </w:rPr>
        <w:t>опіки</w:t>
      </w:r>
      <w:proofErr w:type="spellEnd"/>
      <w:r>
        <w:rPr>
          <w:color w:val="000000"/>
          <w:sz w:val="28"/>
          <w:szCs w:val="28"/>
        </w:rPr>
        <w:t>. І </w:t>
      </w:r>
      <w:proofErr w:type="spellStart"/>
      <w:r>
        <w:rPr>
          <w:color w:val="000000"/>
          <w:sz w:val="28"/>
          <w:szCs w:val="28"/>
        </w:rPr>
        <w:t>тільки</w:t>
      </w:r>
      <w:proofErr w:type="spellEnd"/>
      <w:r>
        <w:rPr>
          <w:color w:val="000000"/>
          <w:sz w:val="28"/>
          <w:szCs w:val="28"/>
        </w:rPr>
        <w:t xml:space="preserve"> ставши батьками, </w:t>
      </w:r>
      <w:proofErr w:type="spellStart"/>
      <w:r>
        <w:rPr>
          <w:color w:val="000000"/>
          <w:sz w:val="28"/>
          <w:szCs w:val="28"/>
        </w:rPr>
        <w:t>розуміємо</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шлях до </w:t>
      </w:r>
      <w:proofErr w:type="spellStart"/>
      <w:r>
        <w:rPr>
          <w:color w:val="000000"/>
          <w:sz w:val="28"/>
          <w:szCs w:val="28"/>
        </w:rPr>
        <w:t>істини</w:t>
      </w:r>
      <w:proofErr w:type="spellEnd"/>
      <w:r>
        <w:rPr>
          <w:color w:val="000000"/>
          <w:sz w:val="28"/>
          <w:szCs w:val="28"/>
        </w:rPr>
        <w:t xml:space="preserve"> </w:t>
      </w:r>
      <w:proofErr w:type="spellStart"/>
      <w:r>
        <w:rPr>
          <w:color w:val="000000"/>
          <w:sz w:val="28"/>
          <w:szCs w:val="28"/>
        </w:rPr>
        <w:t>саме</w:t>
      </w:r>
      <w:proofErr w:type="spellEnd"/>
      <w:r>
        <w:rPr>
          <w:color w:val="000000"/>
          <w:sz w:val="28"/>
          <w:szCs w:val="28"/>
        </w:rPr>
        <w:t xml:space="preserve"> </w:t>
      </w:r>
      <w:proofErr w:type="spellStart"/>
      <w:r>
        <w:rPr>
          <w:color w:val="000000"/>
          <w:sz w:val="28"/>
          <w:szCs w:val="28"/>
        </w:rPr>
        <w:t>такий</w:t>
      </w:r>
      <w:proofErr w:type="spellEnd"/>
      <w:r>
        <w:rPr>
          <w:color w:val="000000"/>
          <w:sz w:val="28"/>
          <w:szCs w:val="28"/>
        </w:rPr>
        <w:t xml:space="preserve">, як і </w:t>
      </w:r>
      <w:proofErr w:type="spellStart"/>
      <w:r>
        <w:rPr>
          <w:color w:val="000000"/>
          <w:sz w:val="28"/>
          <w:szCs w:val="28"/>
        </w:rPr>
        <w:t>від</w:t>
      </w:r>
      <w:proofErr w:type="spellEnd"/>
      <w:r>
        <w:rPr>
          <w:color w:val="000000"/>
          <w:sz w:val="28"/>
          <w:szCs w:val="28"/>
        </w:rPr>
        <w:t> </w:t>
      </w:r>
      <w:proofErr w:type="spellStart"/>
      <w:r>
        <w:rPr>
          <w:color w:val="000000"/>
          <w:sz w:val="28"/>
          <w:szCs w:val="28"/>
        </w:rPr>
        <w:t>істини</w:t>
      </w:r>
      <w:proofErr w:type="spellEnd"/>
      <w:r>
        <w:rPr>
          <w:color w:val="000000"/>
          <w:sz w:val="28"/>
          <w:szCs w:val="28"/>
        </w:rPr>
        <w:t xml:space="preserve"> шлях. «</w:t>
      </w:r>
      <w:proofErr w:type="spellStart"/>
      <w:r>
        <w:rPr>
          <w:color w:val="000000"/>
          <w:sz w:val="28"/>
          <w:szCs w:val="28"/>
        </w:rPr>
        <w:t>Світ</w:t>
      </w:r>
      <w:proofErr w:type="spellEnd"/>
      <w:r>
        <w:rPr>
          <w:color w:val="000000"/>
          <w:sz w:val="28"/>
          <w:szCs w:val="28"/>
        </w:rPr>
        <w:t xml:space="preserve"> </w:t>
      </w:r>
      <w:proofErr w:type="spellStart"/>
      <w:r>
        <w:rPr>
          <w:color w:val="000000"/>
          <w:sz w:val="28"/>
          <w:szCs w:val="28"/>
        </w:rPr>
        <w:t>вступає</w:t>
      </w:r>
      <w:proofErr w:type="spellEnd"/>
      <w:r>
        <w:rPr>
          <w:color w:val="000000"/>
          <w:sz w:val="28"/>
          <w:szCs w:val="28"/>
        </w:rPr>
        <w:t xml:space="preserve"> в </w:t>
      </w:r>
      <w:proofErr w:type="spellStart"/>
      <w:r>
        <w:rPr>
          <w:color w:val="000000"/>
          <w:sz w:val="28"/>
          <w:szCs w:val="28"/>
        </w:rPr>
        <w:t>епоху</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 ось </w:t>
      </w:r>
      <w:proofErr w:type="spellStart"/>
      <w:r>
        <w:rPr>
          <w:color w:val="000000"/>
          <w:sz w:val="28"/>
          <w:szCs w:val="28"/>
        </w:rPr>
        <w:t>що</w:t>
      </w:r>
      <w:proofErr w:type="spellEnd"/>
      <w:r>
        <w:rPr>
          <w:color w:val="000000"/>
          <w:sz w:val="28"/>
          <w:szCs w:val="28"/>
        </w:rPr>
        <w:t xml:space="preserve"> головне, – </w:t>
      </w:r>
      <w:proofErr w:type="spellStart"/>
      <w:r>
        <w:rPr>
          <w:color w:val="000000"/>
          <w:sz w:val="28"/>
          <w:szCs w:val="28"/>
        </w:rPr>
        <w:t>чуємо</w:t>
      </w:r>
      <w:proofErr w:type="spellEnd"/>
      <w:r>
        <w:rPr>
          <w:color w:val="000000"/>
          <w:sz w:val="28"/>
          <w:szCs w:val="28"/>
        </w:rPr>
        <w:t xml:space="preserve"> ми. – І </w:t>
      </w:r>
      <w:proofErr w:type="spellStart"/>
      <w:r>
        <w:rPr>
          <w:color w:val="000000"/>
          <w:sz w:val="28"/>
          <w:szCs w:val="28"/>
        </w:rPr>
        <w:t>від</w:t>
      </w:r>
      <w:proofErr w:type="spellEnd"/>
      <w:r>
        <w:rPr>
          <w:color w:val="000000"/>
          <w:sz w:val="28"/>
          <w:szCs w:val="28"/>
        </w:rPr>
        <w:t xml:space="preserve"> того, </w:t>
      </w:r>
      <w:proofErr w:type="spellStart"/>
      <w:r>
        <w:rPr>
          <w:color w:val="000000"/>
          <w:sz w:val="28"/>
          <w:szCs w:val="28"/>
        </w:rPr>
        <w:t>якою</w:t>
      </w:r>
      <w:proofErr w:type="spellEnd"/>
      <w:r>
        <w:rPr>
          <w:color w:val="000000"/>
          <w:sz w:val="28"/>
          <w:szCs w:val="28"/>
        </w:rPr>
        <w:t xml:space="preserve"> </w:t>
      </w:r>
      <w:proofErr w:type="spellStart"/>
      <w:r>
        <w:rPr>
          <w:color w:val="000000"/>
          <w:sz w:val="28"/>
          <w:szCs w:val="28"/>
        </w:rPr>
        <w:t>ця</w:t>
      </w:r>
      <w:proofErr w:type="spellEnd"/>
      <w:r>
        <w:rPr>
          <w:color w:val="000000"/>
          <w:sz w:val="28"/>
          <w:szCs w:val="28"/>
        </w:rPr>
        <w:t xml:space="preserve"> </w:t>
      </w:r>
      <w:proofErr w:type="spellStart"/>
      <w:r>
        <w:rPr>
          <w:color w:val="000000"/>
          <w:sz w:val="28"/>
          <w:szCs w:val="28"/>
        </w:rPr>
        <w:t>людина</w:t>
      </w:r>
      <w:proofErr w:type="spellEnd"/>
      <w:r>
        <w:rPr>
          <w:color w:val="000000"/>
          <w:sz w:val="28"/>
          <w:szCs w:val="28"/>
        </w:rPr>
        <w:t xml:space="preserve"> </w:t>
      </w:r>
      <w:proofErr w:type="spellStart"/>
      <w:r>
        <w:rPr>
          <w:color w:val="000000"/>
          <w:sz w:val="28"/>
          <w:szCs w:val="28"/>
        </w:rPr>
        <w:t>хоче</w:t>
      </w:r>
      <w:proofErr w:type="spellEnd"/>
      <w:r>
        <w:rPr>
          <w:color w:val="000000"/>
          <w:sz w:val="28"/>
          <w:szCs w:val="28"/>
        </w:rPr>
        <w:t xml:space="preserve"> бути, </w:t>
      </w:r>
      <w:proofErr w:type="spellStart"/>
      <w:r>
        <w:rPr>
          <w:color w:val="000000"/>
          <w:sz w:val="28"/>
          <w:szCs w:val="28"/>
        </w:rPr>
        <w:t>якою</w:t>
      </w:r>
      <w:proofErr w:type="spellEnd"/>
      <w:r>
        <w:rPr>
          <w:color w:val="000000"/>
          <w:sz w:val="28"/>
          <w:szCs w:val="28"/>
        </w:rPr>
        <w:t xml:space="preserve"> є система </w:t>
      </w:r>
      <w:proofErr w:type="spellStart"/>
      <w:r>
        <w:rPr>
          <w:color w:val="000000"/>
          <w:sz w:val="28"/>
          <w:szCs w:val="28"/>
        </w:rPr>
        <w:t>її</w:t>
      </w:r>
      <w:proofErr w:type="spellEnd"/>
      <w:r>
        <w:rPr>
          <w:color w:val="000000"/>
          <w:sz w:val="28"/>
          <w:szCs w:val="28"/>
        </w:rPr>
        <w:t xml:space="preserve"> </w:t>
      </w:r>
      <w:proofErr w:type="spellStart"/>
      <w:r>
        <w:rPr>
          <w:color w:val="000000"/>
          <w:sz w:val="28"/>
          <w:szCs w:val="28"/>
        </w:rPr>
        <w:t>моральних</w:t>
      </w:r>
      <w:proofErr w:type="spellEnd"/>
      <w:r>
        <w:rPr>
          <w:color w:val="000000"/>
          <w:sz w:val="28"/>
          <w:szCs w:val="28"/>
        </w:rPr>
        <w:t xml:space="preserve"> </w:t>
      </w:r>
      <w:proofErr w:type="spellStart"/>
      <w:r>
        <w:rPr>
          <w:color w:val="000000"/>
          <w:sz w:val="28"/>
          <w:szCs w:val="28"/>
        </w:rPr>
        <w:t>цінностей</w:t>
      </w:r>
      <w:proofErr w:type="spellEnd"/>
      <w:r>
        <w:rPr>
          <w:color w:val="000000"/>
          <w:sz w:val="28"/>
          <w:szCs w:val="28"/>
        </w:rPr>
        <w:t>, </w:t>
      </w:r>
      <w:proofErr w:type="spellStart"/>
      <w:r>
        <w:rPr>
          <w:color w:val="000000"/>
          <w:sz w:val="28"/>
          <w:szCs w:val="28"/>
        </w:rPr>
        <w:t>сьогодні</w:t>
      </w:r>
      <w:proofErr w:type="spellEnd"/>
      <w:r>
        <w:rPr>
          <w:color w:val="000000"/>
          <w:sz w:val="28"/>
          <w:szCs w:val="28"/>
        </w:rPr>
        <w:t xml:space="preserve"> </w:t>
      </w:r>
      <w:proofErr w:type="spellStart"/>
      <w:r>
        <w:rPr>
          <w:color w:val="000000"/>
          <w:sz w:val="28"/>
          <w:szCs w:val="28"/>
        </w:rPr>
        <w:t>залежить</w:t>
      </w:r>
      <w:proofErr w:type="spellEnd"/>
      <w:r>
        <w:rPr>
          <w:color w:val="000000"/>
          <w:sz w:val="28"/>
          <w:szCs w:val="28"/>
        </w:rPr>
        <w:t xml:space="preserve"> не </w:t>
      </w:r>
      <w:proofErr w:type="spellStart"/>
      <w:r>
        <w:rPr>
          <w:color w:val="000000"/>
          <w:sz w:val="28"/>
          <w:szCs w:val="28"/>
        </w:rPr>
        <w:t>лише</w:t>
      </w:r>
      <w:proofErr w:type="spellEnd"/>
      <w:r>
        <w:rPr>
          <w:color w:val="000000"/>
          <w:sz w:val="28"/>
          <w:szCs w:val="28"/>
        </w:rPr>
        <w:t xml:space="preserve"> </w:t>
      </w:r>
      <w:proofErr w:type="spellStart"/>
      <w:r>
        <w:rPr>
          <w:color w:val="000000"/>
          <w:sz w:val="28"/>
          <w:szCs w:val="28"/>
        </w:rPr>
        <w:t>її</w:t>
      </w:r>
      <w:proofErr w:type="spellEnd"/>
      <w:r>
        <w:rPr>
          <w:color w:val="000000"/>
          <w:sz w:val="28"/>
          <w:szCs w:val="28"/>
        </w:rPr>
        <w:t xml:space="preserve"> особиста доля і </w:t>
      </w:r>
      <w:proofErr w:type="spellStart"/>
      <w:r>
        <w:rPr>
          <w:color w:val="000000"/>
          <w:sz w:val="28"/>
          <w:szCs w:val="28"/>
        </w:rPr>
        <w:t>розуміння</w:t>
      </w:r>
      <w:proofErr w:type="spellEnd"/>
      <w:r>
        <w:rPr>
          <w:color w:val="000000"/>
          <w:sz w:val="28"/>
          <w:szCs w:val="28"/>
        </w:rPr>
        <w:t xml:space="preserve"> того, </w:t>
      </w:r>
      <w:proofErr w:type="spellStart"/>
      <w:r>
        <w:rPr>
          <w:color w:val="000000"/>
          <w:sz w:val="28"/>
          <w:szCs w:val="28"/>
        </w:rPr>
        <w:t>чи</w:t>
      </w:r>
      <w:proofErr w:type="spellEnd"/>
      <w:r>
        <w:rPr>
          <w:color w:val="000000"/>
          <w:sz w:val="28"/>
          <w:szCs w:val="28"/>
        </w:rPr>
        <w:t xml:space="preserve"> стане вона </w:t>
      </w:r>
      <w:proofErr w:type="spellStart"/>
      <w:r>
        <w:rPr>
          <w:color w:val="000000"/>
          <w:sz w:val="28"/>
          <w:szCs w:val="28"/>
        </w:rPr>
        <w:t>особистістю</w:t>
      </w:r>
      <w:proofErr w:type="spellEnd"/>
      <w:r>
        <w:rPr>
          <w:color w:val="000000"/>
          <w:sz w:val="28"/>
          <w:szCs w:val="28"/>
        </w:rPr>
        <w:t xml:space="preserve">, а й </w:t>
      </w:r>
      <w:proofErr w:type="spellStart"/>
      <w:r>
        <w:rPr>
          <w:color w:val="000000"/>
          <w:sz w:val="28"/>
          <w:szCs w:val="28"/>
        </w:rPr>
        <w:t>майбутнє</w:t>
      </w:r>
      <w:proofErr w:type="spellEnd"/>
      <w:r>
        <w:rPr>
          <w:color w:val="000000"/>
          <w:sz w:val="28"/>
          <w:szCs w:val="28"/>
        </w:rPr>
        <w:t xml:space="preserve"> </w:t>
      </w:r>
      <w:proofErr w:type="spellStart"/>
      <w:r>
        <w:rPr>
          <w:color w:val="000000"/>
          <w:sz w:val="28"/>
          <w:szCs w:val="28"/>
        </w:rPr>
        <w:t>всього</w:t>
      </w:r>
      <w:proofErr w:type="spellEnd"/>
      <w:r>
        <w:rPr>
          <w:color w:val="000000"/>
          <w:sz w:val="28"/>
          <w:szCs w:val="28"/>
        </w:rPr>
        <w:t xml:space="preserve"> </w:t>
      </w:r>
      <w:proofErr w:type="spellStart"/>
      <w:r>
        <w:rPr>
          <w:color w:val="000000"/>
          <w:sz w:val="28"/>
          <w:szCs w:val="28"/>
        </w:rPr>
        <w:t>світу</w:t>
      </w:r>
      <w:proofErr w:type="spellEnd"/>
      <w:r>
        <w:rPr>
          <w:color w:val="000000"/>
          <w:sz w:val="28"/>
          <w:szCs w:val="28"/>
        </w:rPr>
        <w:t>.»</w:t>
      </w:r>
    </w:p>
    <w:p w14:paraId="2C3C934C" w14:textId="77777777" w:rsidR="00000FAD" w:rsidRDefault="00000FAD" w:rsidP="00000FAD">
      <w:pPr>
        <w:pStyle w:val="a3"/>
        <w:spacing w:before="0" w:beforeAutospacing="0" w:after="0" w:afterAutospacing="0"/>
        <w:ind w:firstLine="567"/>
        <w:contextualSpacing/>
        <w:jc w:val="center"/>
      </w:pPr>
      <w:r>
        <w:rPr>
          <w:b/>
          <w:bCs/>
          <w:color w:val="000000"/>
          <w:sz w:val="28"/>
          <w:szCs w:val="28"/>
        </w:rPr>
        <w:t xml:space="preserve">4. </w:t>
      </w:r>
      <w:proofErr w:type="spellStart"/>
      <w:r>
        <w:rPr>
          <w:b/>
          <w:bCs/>
          <w:color w:val="000000"/>
          <w:sz w:val="28"/>
          <w:szCs w:val="28"/>
        </w:rPr>
        <w:t>Основна</w:t>
      </w:r>
      <w:proofErr w:type="spellEnd"/>
      <w:r>
        <w:rPr>
          <w:b/>
          <w:bCs/>
          <w:color w:val="000000"/>
          <w:sz w:val="28"/>
          <w:szCs w:val="28"/>
        </w:rPr>
        <w:t xml:space="preserve"> </w:t>
      </w:r>
      <w:proofErr w:type="spellStart"/>
      <w:r>
        <w:rPr>
          <w:b/>
          <w:bCs/>
          <w:color w:val="000000"/>
          <w:sz w:val="28"/>
          <w:szCs w:val="28"/>
        </w:rPr>
        <w:t>частина</w:t>
      </w:r>
      <w:proofErr w:type="spellEnd"/>
      <w:r>
        <w:rPr>
          <w:b/>
          <w:bCs/>
          <w:color w:val="000000"/>
          <w:sz w:val="28"/>
          <w:szCs w:val="28"/>
        </w:rPr>
        <w:t xml:space="preserve"> заходу.</w:t>
      </w:r>
    </w:p>
    <w:p w14:paraId="2AEB92C4" w14:textId="77777777" w:rsidR="00000FAD" w:rsidRDefault="00000FAD" w:rsidP="00000FAD">
      <w:pPr>
        <w:pStyle w:val="a3"/>
        <w:spacing w:before="0" w:beforeAutospacing="0" w:after="0" w:afterAutospacing="0"/>
        <w:ind w:firstLine="567"/>
        <w:contextualSpacing/>
        <w:jc w:val="both"/>
      </w:pPr>
      <w:proofErr w:type="spellStart"/>
      <w:r>
        <w:rPr>
          <w:color w:val="000000"/>
          <w:sz w:val="28"/>
          <w:szCs w:val="28"/>
        </w:rPr>
        <w:t>Навчання</w:t>
      </w:r>
      <w:proofErr w:type="spellEnd"/>
      <w:r>
        <w:rPr>
          <w:color w:val="000000"/>
          <w:sz w:val="28"/>
          <w:szCs w:val="28"/>
        </w:rPr>
        <w:t xml:space="preserve">, участь у </w:t>
      </w:r>
      <w:proofErr w:type="spellStart"/>
      <w:r>
        <w:rPr>
          <w:color w:val="000000"/>
          <w:sz w:val="28"/>
          <w:szCs w:val="28"/>
        </w:rPr>
        <w:t>змаганнях</w:t>
      </w:r>
      <w:proofErr w:type="spellEnd"/>
      <w:r>
        <w:rPr>
          <w:color w:val="000000"/>
          <w:sz w:val="28"/>
          <w:szCs w:val="28"/>
        </w:rPr>
        <w:t xml:space="preserve">, </w:t>
      </w:r>
      <w:proofErr w:type="spellStart"/>
      <w:r>
        <w:rPr>
          <w:color w:val="000000"/>
          <w:sz w:val="28"/>
          <w:szCs w:val="28"/>
        </w:rPr>
        <w:t>олімпіадах</w:t>
      </w:r>
      <w:proofErr w:type="spellEnd"/>
      <w:r>
        <w:rPr>
          <w:color w:val="000000"/>
          <w:sz w:val="28"/>
          <w:szCs w:val="28"/>
        </w:rPr>
        <w:t xml:space="preserve">, конкурсах, </w:t>
      </w:r>
      <w:proofErr w:type="spellStart"/>
      <w:r>
        <w:rPr>
          <w:color w:val="000000"/>
          <w:sz w:val="28"/>
          <w:szCs w:val="28"/>
        </w:rPr>
        <w:t>здача</w:t>
      </w:r>
      <w:proofErr w:type="spellEnd"/>
      <w:r>
        <w:rPr>
          <w:color w:val="000000"/>
          <w:sz w:val="28"/>
          <w:szCs w:val="28"/>
        </w:rPr>
        <w:t xml:space="preserve"> </w:t>
      </w:r>
      <w:proofErr w:type="spellStart"/>
      <w:r>
        <w:rPr>
          <w:color w:val="000000"/>
          <w:sz w:val="28"/>
          <w:szCs w:val="28"/>
        </w:rPr>
        <w:t>екзаменів</w:t>
      </w:r>
      <w:proofErr w:type="spellEnd"/>
      <w:r>
        <w:rPr>
          <w:color w:val="000000"/>
          <w:sz w:val="28"/>
          <w:szCs w:val="28"/>
        </w:rPr>
        <w:t>, </w:t>
      </w:r>
      <w:proofErr w:type="spellStart"/>
      <w:r>
        <w:rPr>
          <w:color w:val="000000"/>
          <w:sz w:val="28"/>
          <w:szCs w:val="28"/>
        </w:rPr>
        <w:t>спілкування</w:t>
      </w:r>
      <w:proofErr w:type="spellEnd"/>
      <w:r>
        <w:rPr>
          <w:color w:val="000000"/>
          <w:sz w:val="28"/>
          <w:szCs w:val="28"/>
        </w:rPr>
        <w:t xml:space="preserve"> </w:t>
      </w:r>
      <w:proofErr w:type="spellStart"/>
      <w:r>
        <w:rPr>
          <w:color w:val="000000"/>
          <w:sz w:val="28"/>
          <w:szCs w:val="28"/>
        </w:rPr>
        <w:t>із</w:t>
      </w:r>
      <w:proofErr w:type="spellEnd"/>
      <w:r>
        <w:rPr>
          <w:color w:val="000000"/>
          <w:sz w:val="28"/>
          <w:szCs w:val="28"/>
        </w:rPr>
        <w:t xml:space="preserve"> </w:t>
      </w:r>
      <w:proofErr w:type="spellStart"/>
      <w:r>
        <w:rPr>
          <w:color w:val="000000"/>
          <w:sz w:val="28"/>
          <w:szCs w:val="28"/>
        </w:rPr>
        <w:t>знайомими</w:t>
      </w:r>
      <w:proofErr w:type="spellEnd"/>
      <w:r>
        <w:rPr>
          <w:color w:val="000000"/>
          <w:sz w:val="28"/>
          <w:szCs w:val="28"/>
        </w:rPr>
        <w:t xml:space="preserve"> та </w:t>
      </w:r>
      <w:proofErr w:type="spellStart"/>
      <w:r>
        <w:rPr>
          <w:color w:val="000000"/>
          <w:sz w:val="28"/>
          <w:szCs w:val="28"/>
        </w:rPr>
        <w:t>незнайомими</w:t>
      </w:r>
      <w:proofErr w:type="spellEnd"/>
      <w:r>
        <w:rPr>
          <w:color w:val="000000"/>
          <w:sz w:val="28"/>
          <w:szCs w:val="28"/>
        </w:rPr>
        <w:t xml:space="preserve"> людьми є </w:t>
      </w:r>
      <w:proofErr w:type="spellStart"/>
      <w:r>
        <w:rPr>
          <w:color w:val="000000"/>
          <w:sz w:val="28"/>
          <w:szCs w:val="28"/>
        </w:rPr>
        <w:t>складовою</w:t>
      </w:r>
      <w:proofErr w:type="spellEnd"/>
      <w:r>
        <w:rPr>
          <w:color w:val="000000"/>
          <w:sz w:val="28"/>
          <w:szCs w:val="28"/>
        </w:rPr>
        <w:t xml:space="preserve"> </w:t>
      </w:r>
      <w:proofErr w:type="spellStart"/>
      <w:r>
        <w:rPr>
          <w:color w:val="000000"/>
          <w:sz w:val="28"/>
          <w:szCs w:val="28"/>
        </w:rPr>
        <w:t>частиною</w:t>
      </w:r>
      <w:proofErr w:type="spellEnd"/>
      <w:r>
        <w:rPr>
          <w:color w:val="000000"/>
          <w:sz w:val="28"/>
          <w:szCs w:val="28"/>
        </w:rPr>
        <w:t> </w:t>
      </w:r>
      <w:proofErr w:type="spellStart"/>
      <w:r>
        <w:rPr>
          <w:color w:val="000000"/>
          <w:sz w:val="28"/>
          <w:szCs w:val="28"/>
        </w:rPr>
        <w:t>нашого</w:t>
      </w:r>
      <w:proofErr w:type="spellEnd"/>
      <w:r>
        <w:rPr>
          <w:color w:val="000000"/>
          <w:sz w:val="28"/>
          <w:szCs w:val="28"/>
        </w:rPr>
        <w:t xml:space="preserve"> </w:t>
      </w:r>
      <w:proofErr w:type="spellStart"/>
      <w:r>
        <w:rPr>
          <w:color w:val="000000"/>
          <w:sz w:val="28"/>
          <w:szCs w:val="28"/>
        </w:rPr>
        <w:t>життя</w:t>
      </w:r>
      <w:proofErr w:type="spellEnd"/>
      <w:r>
        <w:rPr>
          <w:color w:val="000000"/>
          <w:sz w:val="28"/>
          <w:szCs w:val="28"/>
        </w:rPr>
        <w:t xml:space="preserve">. Та </w:t>
      </w:r>
      <w:proofErr w:type="spellStart"/>
      <w:r>
        <w:rPr>
          <w:color w:val="000000"/>
          <w:sz w:val="28"/>
          <w:szCs w:val="28"/>
        </w:rPr>
        <w:t>іноді</w:t>
      </w:r>
      <w:proofErr w:type="spellEnd"/>
      <w:r>
        <w:rPr>
          <w:color w:val="000000"/>
          <w:sz w:val="28"/>
          <w:szCs w:val="28"/>
        </w:rPr>
        <w:t xml:space="preserve"> вони </w:t>
      </w:r>
      <w:proofErr w:type="spellStart"/>
      <w:r>
        <w:rPr>
          <w:color w:val="000000"/>
          <w:sz w:val="28"/>
          <w:szCs w:val="28"/>
        </w:rPr>
        <w:t>порушують</w:t>
      </w:r>
      <w:proofErr w:type="spellEnd"/>
      <w:r>
        <w:rPr>
          <w:color w:val="000000"/>
          <w:sz w:val="28"/>
          <w:szCs w:val="28"/>
        </w:rPr>
        <w:t xml:space="preserve"> </w:t>
      </w:r>
      <w:proofErr w:type="spellStart"/>
      <w:r>
        <w:rPr>
          <w:color w:val="000000"/>
          <w:sz w:val="28"/>
          <w:szCs w:val="28"/>
        </w:rPr>
        <w:t>психологічну</w:t>
      </w:r>
      <w:proofErr w:type="spellEnd"/>
      <w:r>
        <w:rPr>
          <w:color w:val="000000"/>
          <w:sz w:val="28"/>
          <w:szCs w:val="28"/>
        </w:rPr>
        <w:t xml:space="preserve"> </w:t>
      </w:r>
      <w:proofErr w:type="spellStart"/>
      <w:r>
        <w:rPr>
          <w:color w:val="000000"/>
          <w:sz w:val="28"/>
          <w:szCs w:val="28"/>
        </w:rPr>
        <w:t>рівновагу</w:t>
      </w:r>
      <w:proofErr w:type="spellEnd"/>
      <w:r>
        <w:rPr>
          <w:color w:val="000000"/>
          <w:sz w:val="28"/>
          <w:szCs w:val="28"/>
        </w:rPr>
        <w:t xml:space="preserve"> як і </w:t>
      </w:r>
      <w:proofErr w:type="spellStart"/>
      <w:r>
        <w:rPr>
          <w:color w:val="000000"/>
          <w:sz w:val="28"/>
          <w:szCs w:val="28"/>
        </w:rPr>
        <w:t>дитини</w:t>
      </w:r>
      <w:proofErr w:type="spellEnd"/>
      <w:r>
        <w:rPr>
          <w:color w:val="000000"/>
          <w:sz w:val="28"/>
          <w:szCs w:val="28"/>
        </w:rPr>
        <w:t>,</w:t>
      </w:r>
      <w:r>
        <w:rPr>
          <w:color w:val="000000"/>
          <w:sz w:val="28"/>
          <w:szCs w:val="28"/>
          <w:lang w:val="uk-UA"/>
        </w:rPr>
        <w:t xml:space="preserve"> </w:t>
      </w:r>
      <w:r>
        <w:rPr>
          <w:color w:val="000000"/>
          <w:sz w:val="28"/>
          <w:szCs w:val="28"/>
        </w:rPr>
        <w:t xml:space="preserve">так і </w:t>
      </w:r>
      <w:proofErr w:type="spellStart"/>
      <w:r>
        <w:rPr>
          <w:color w:val="000000"/>
          <w:sz w:val="28"/>
          <w:szCs w:val="28"/>
        </w:rPr>
        <w:t>дорослого</w:t>
      </w:r>
      <w:proofErr w:type="spellEnd"/>
      <w:r>
        <w:rPr>
          <w:color w:val="000000"/>
          <w:sz w:val="28"/>
          <w:szCs w:val="28"/>
        </w:rPr>
        <w:t xml:space="preserve">. </w:t>
      </w:r>
      <w:proofErr w:type="spellStart"/>
      <w:r>
        <w:rPr>
          <w:color w:val="000000"/>
          <w:sz w:val="28"/>
          <w:szCs w:val="28"/>
        </w:rPr>
        <w:t>Незбігання</w:t>
      </w:r>
      <w:proofErr w:type="spellEnd"/>
      <w:r>
        <w:rPr>
          <w:color w:val="000000"/>
          <w:sz w:val="28"/>
          <w:szCs w:val="28"/>
        </w:rPr>
        <w:t xml:space="preserve"> </w:t>
      </w:r>
      <w:proofErr w:type="spellStart"/>
      <w:r>
        <w:rPr>
          <w:color w:val="000000"/>
          <w:sz w:val="28"/>
          <w:szCs w:val="28"/>
        </w:rPr>
        <w:t>цінностей</w:t>
      </w:r>
      <w:proofErr w:type="spellEnd"/>
      <w:r>
        <w:rPr>
          <w:color w:val="000000"/>
          <w:sz w:val="28"/>
          <w:szCs w:val="28"/>
        </w:rPr>
        <w:t xml:space="preserve">, </w:t>
      </w:r>
      <w:proofErr w:type="spellStart"/>
      <w:r>
        <w:rPr>
          <w:color w:val="000000"/>
          <w:sz w:val="28"/>
          <w:szCs w:val="28"/>
        </w:rPr>
        <w:t>смаків</w:t>
      </w:r>
      <w:proofErr w:type="spellEnd"/>
      <w:r>
        <w:rPr>
          <w:color w:val="000000"/>
          <w:sz w:val="28"/>
          <w:szCs w:val="28"/>
        </w:rPr>
        <w:t xml:space="preserve">, </w:t>
      </w:r>
      <w:proofErr w:type="spellStart"/>
      <w:r>
        <w:rPr>
          <w:color w:val="000000"/>
          <w:sz w:val="28"/>
          <w:szCs w:val="28"/>
        </w:rPr>
        <w:t>уподобань</w:t>
      </w:r>
      <w:proofErr w:type="spellEnd"/>
      <w:r>
        <w:rPr>
          <w:color w:val="000000"/>
          <w:sz w:val="28"/>
          <w:szCs w:val="28"/>
        </w:rPr>
        <w:t xml:space="preserve"> </w:t>
      </w:r>
      <w:proofErr w:type="spellStart"/>
      <w:r>
        <w:rPr>
          <w:color w:val="000000"/>
          <w:sz w:val="28"/>
          <w:szCs w:val="28"/>
        </w:rPr>
        <w:t>спричиняє</w:t>
      </w:r>
      <w:proofErr w:type="spellEnd"/>
      <w:r>
        <w:rPr>
          <w:color w:val="000000"/>
          <w:sz w:val="28"/>
          <w:szCs w:val="28"/>
        </w:rPr>
        <w:t xml:space="preserve"> </w:t>
      </w:r>
      <w:proofErr w:type="spellStart"/>
      <w:r>
        <w:rPr>
          <w:color w:val="000000"/>
          <w:sz w:val="28"/>
          <w:szCs w:val="28"/>
        </w:rPr>
        <w:t>конфлікти</w:t>
      </w:r>
      <w:proofErr w:type="spellEnd"/>
      <w:r>
        <w:rPr>
          <w:color w:val="000000"/>
          <w:sz w:val="28"/>
          <w:szCs w:val="28"/>
          <w:lang w:val="uk-UA"/>
        </w:rPr>
        <w:t xml:space="preserve"> </w:t>
      </w:r>
      <w:proofErr w:type="spellStart"/>
      <w:r>
        <w:rPr>
          <w:color w:val="000000"/>
          <w:sz w:val="28"/>
          <w:szCs w:val="28"/>
        </w:rPr>
        <w:t>поглядів</w:t>
      </w:r>
      <w:proofErr w:type="spellEnd"/>
      <w:r>
        <w:rPr>
          <w:color w:val="000000"/>
          <w:sz w:val="28"/>
          <w:szCs w:val="28"/>
        </w:rPr>
        <w:t>.</w:t>
      </w:r>
    </w:p>
    <w:p w14:paraId="2A6A3FF9" w14:textId="77777777" w:rsidR="00000FAD" w:rsidRDefault="00000FAD" w:rsidP="00000FAD">
      <w:pPr>
        <w:pStyle w:val="a3"/>
        <w:spacing w:before="0" w:beforeAutospacing="0" w:after="0" w:afterAutospacing="0"/>
        <w:ind w:firstLine="567"/>
        <w:contextualSpacing/>
        <w:jc w:val="both"/>
      </w:pPr>
      <w:proofErr w:type="spellStart"/>
      <w:r w:rsidRPr="00000FAD">
        <w:rPr>
          <w:i/>
          <w:color w:val="000000"/>
          <w:sz w:val="28"/>
          <w:szCs w:val="28"/>
        </w:rPr>
        <w:t>Конфліктні</w:t>
      </w:r>
      <w:proofErr w:type="spellEnd"/>
      <w:r w:rsidRPr="00000FAD">
        <w:rPr>
          <w:i/>
          <w:color w:val="000000"/>
          <w:sz w:val="28"/>
          <w:szCs w:val="28"/>
        </w:rPr>
        <w:t xml:space="preserve"> </w:t>
      </w:r>
      <w:proofErr w:type="spellStart"/>
      <w:r w:rsidRPr="00000FAD">
        <w:rPr>
          <w:i/>
          <w:color w:val="000000"/>
          <w:sz w:val="28"/>
          <w:szCs w:val="28"/>
        </w:rPr>
        <w:t>ситуації</w:t>
      </w:r>
      <w:proofErr w:type="spellEnd"/>
      <w:r>
        <w:rPr>
          <w:color w:val="000000"/>
          <w:sz w:val="28"/>
          <w:szCs w:val="28"/>
        </w:rPr>
        <w:t xml:space="preserve"> – </w:t>
      </w:r>
      <w:proofErr w:type="spellStart"/>
      <w:r>
        <w:rPr>
          <w:color w:val="000000"/>
          <w:sz w:val="28"/>
          <w:szCs w:val="28"/>
        </w:rPr>
        <w:t>невід’ємна</w:t>
      </w:r>
      <w:proofErr w:type="spellEnd"/>
      <w:r>
        <w:rPr>
          <w:color w:val="000000"/>
          <w:sz w:val="28"/>
          <w:szCs w:val="28"/>
        </w:rPr>
        <w:t xml:space="preserve"> </w:t>
      </w:r>
      <w:proofErr w:type="spellStart"/>
      <w:r>
        <w:rPr>
          <w:color w:val="000000"/>
          <w:sz w:val="28"/>
          <w:szCs w:val="28"/>
        </w:rPr>
        <w:t>частина</w:t>
      </w:r>
      <w:proofErr w:type="spellEnd"/>
      <w:r>
        <w:rPr>
          <w:color w:val="000000"/>
          <w:sz w:val="28"/>
          <w:szCs w:val="28"/>
        </w:rPr>
        <w:t xml:space="preserve"> </w:t>
      </w:r>
      <w:proofErr w:type="spellStart"/>
      <w:r>
        <w:rPr>
          <w:color w:val="000000"/>
          <w:sz w:val="28"/>
          <w:szCs w:val="28"/>
        </w:rPr>
        <w:t>людських</w:t>
      </w:r>
      <w:proofErr w:type="spellEnd"/>
      <w:r>
        <w:rPr>
          <w:color w:val="000000"/>
          <w:sz w:val="28"/>
          <w:szCs w:val="28"/>
        </w:rPr>
        <w:t xml:space="preserve"> </w:t>
      </w:r>
      <w:proofErr w:type="spellStart"/>
      <w:r>
        <w:rPr>
          <w:color w:val="000000"/>
          <w:sz w:val="28"/>
          <w:szCs w:val="28"/>
        </w:rPr>
        <w:t>стосунків</w:t>
      </w:r>
      <w:proofErr w:type="spellEnd"/>
      <w:r>
        <w:rPr>
          <w:color w:val="000000"/>
          <w:sz w:val="28"/>
          <w:szCs w:val="28"/>
        </w:rPr>
        <w:t xml:space="preserve">. Вони </w:t>
      </w:r>
      <w:proofErr w:type="spellStart"/>
      <w:r>
        <w:rPr>
          <w:color w:val="000000"/>
          <w:sz w:val="28"/>
          <w:szCs w:val="28"/>
        </w:rPr>
        <w:t>виникають</w:t>
      </w:r>
      <w:proofErr w:type="spellEnd"/>
      <w:r>
        <w:rPr>
          <w:color w:val="000000"/>
          <w:sz w:val="28"/>
          <w:szCs w:val="28"/>
        </w:rPr>
        <w:t xml:space="preserve"> через те,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кожна</w:t>
      </w:r>
      <w:proofErr w:type="spellEnd"/>
      <w:r>
        <w:rPr>
          <w:color w:val="000000"/>
          <w:sz w:val="28"/>
          <w:szCs w:val="28"/>
        </w:rPr>
        <w:t xml:space="preserve"> </w:t>
      </w:r>
      <w:proofErr w:type="spellStart"/>
      <w:r>
        <w:rPr>
          <w:color w:val="000000"/>
          <w:sz w:val="28"/>
          <w:szCs w:val="28"/>
        </w:rPr>
        <w:t>людина</w:t>
      </w:r>
      <w:proofErr w:type="spellEnd"/>
      <w:r>
        <w:rPr>
          <w:color w:val="000000"/>
          <w:sz w:val="28"/>
          <w:szCs w:val="28"/>
        </w:rPr>
        <w:t xml:space="preserve"> є </w:t>
      </w:r>
      <w:proofErr w:type="spellStart"/>
      <w:r>
        <w:rPr>
          <w:color w:val="000000"/>
          <w:sz w:val="28"/>
          <w:szCs w:val="28"/>
        </w:rPr>
        <w:t>неповторною</w:t>
      </w:r>
      <w:proofErr w:type="spellEnd"/>
      <w:r>
        <w:rPr>
          <w:color w:val="000000"/>
          <w:sz w:val="28"/>
          <w:szCs w:val="28"/>
        </w:rPr>
        <w:t xml:space="preserve"> </w:t>
      </w:r>
      <w:proofErr w:type="spellStart"/>
      <w:r>
        <w:rPr>
          <w:color w:val="000000"/>
          <w:sz w:val="28"/>
          <w:szCs w:val="28"/>
        </w:rPr>
        <w:t>особистістю</w:t>
      </w:r>
      <w:proofErr w:type="spellEnd"/>
      <w:r>
        <w:rPr>
          <w:color w:val="000000"/>
          <w:sz w:val="28"/>
          <w:szCs w:val="28"/>
        </w:rPr>
        <w:t xml:space="preserve">. </w:t>
      </w:r>
    </w:p>
    <w:p w14:paraId="4924F3F8" w14:textId="77777777" w:rsidR="00000FAD" w:rsidRDefault="00000FAD" w:rsidP="00000FAD">
      <w:pPr>
        <w:pStyle w:val="a3"/>
        <w:spacing w:before="0" w:beforeAutospacing="0" w:after="0" w:afterAutospacing="0"/>
        <w:ind w:firstLine="567"/>
        <w:contextualSpacing/>
        <w:jc w:val="center"/>
      </w:pPr>
      <w:proofErr w:type="spellStart"/>
      <w:r>
        <w:rPr>
          <w:b/>
          <w:bCs/>
          <w:color w:val="000000"/>
          <w:sz w:val="28"/>
          <w:szCs w:val="28"/>
          <w:u w:val="single"/>
        </w:rPr>
        <w:t>Завдання</w:t>
      </w:r>
      <w:proofErr w:type="spellEnd"/>
      <w:r>
        <w:rPr>
          <w:b/>
          <w:bCs/>
          <w:color w:val="000000"/>
          <w:sz w:val="28"/>
          <w:szCs w:val="28"/>
          <w:u w:val="single"/>
        </w:rPr>
        <w:t xml:space="preserve"> «</w:t>
      </w:r>
      <w:proofErr w:type="spellStart"/>
      <w:r>
        <w:rPr>
          <w:b/>
          <w:bCs/>
          <w:color w:val="000000"/>
          <w:sz w:val="28"/>
          <w:szCs w:val="28"/>
          <w:u w:val="single"/>
        </w:rPr>
        <w:t>Відкрий</w:t>
      </w:r>
      <w:proofErr w:type="spellEnd"/>
      <w:r>
        <w:rPr>
          <w:b/>
          <w:bCs/>
          <w:color w:val="000000"/>
          <w:sz w:val="28"/>
          <w:szCs w:val="28"/>
          <w:u w:val="single"/>
        </w:rPr>
        <w:t xml:space="preserve"> </w:t>
      </w:r>
      <w:proofErr w:type="spellStart"/>
      <w:r>
        <w:rPr>
          <w:b/>
          <w:bCs/>
          <w:color w:val="000000"/>
          <w:sz w:val="28"/>
          <w:szCs w:val="28"/>
          <w:u w:val="single"/>
        </w:rPr>
        <w:t>серце</w:t>
      </w:r>
      <w:proofErr w:type="spellEnd"/>
      <w:r>
        <w:rPr>
          <w:b/>
          <w:bCs/>
          <w:color w:val="000000"/>
          <w:sz w:val="28"/>
          <w:szCs w:val="28"/>
          <w:u w:val="single"/>
        </w:rPr>
        <w:t>»</w:t>
      </w:r>
    </w:p>
    <w:p w14:paraId="29B059FF" w14:textId="77777777" w:rsidR="00000FAD" w:rsidRDefault="00000FAD" w:rsidP="00000FAD">
      <w:pPr>
        <w:pStyle w:val="a3"/>
        <w:spacing w:before="0" w:beforeAutospacing="0" w:after="0" w:afterAutospacing="0"/>
        <w:ind w:firstLine="567"/>
        <w:contextualSpacing/>
        <w:jc w:val="both"/>
      </w:pPr>
      <w:proofErr w:type="spellStart"/>
      <w:r w:rsidRPr="003C0E47">
        <w:rPr>
          <w:i/>
          <w:color w:val="000000"/>
          <w:sz w:val="28"/>
          <w:szCs w:val="28"/>
        </w:rPr>
        <w:t>Всім</w:t>
      </w:r>
      <w:proofErr w:type="spellEnd"/>
      <w:r w:rsidRPr="003C0E47">
        <w:rPr>
          <w:i/>
          <w:color w:val="000000"/>
          <w:sz w:val="28"/>
          <w:szCs w:val="28"/>
        </w:rPr>
        <w:t xml:space="preserve"> </w:t>
      </w:r>
      <w:proofErr w:type="spellStart"/>
      <w:r w:rsidRPr="003C0E47">
        <w:rPr>
          <w:i/>
          <w:color w:val="000000"/>
          <w:sz w:val="28"/>
          <w:szCs w:val="28"/>
        </w:rPr>
        <w:t>присутнім</w:t>
      </w:r>
      <w:proofErr w:type="spellEnd"/>
      <w:r w:rsidRPr="003C0E47">
        <w:rPr>
          <w:i/>
          <w:color w:val="000000"/>
          <w:sz w:val="28"/>
          <w:szCs w:val="28"/>
        </w:rPr>
        <w:t xml:space="preserve"> </w:t>
      </w:r>
      <w:proofErr w:type="spellStart"/>
      <w:r w:rsidRPr="003C0E47">
        <w:rPr>
          <w:i/>
          <w:color w:val="000000"/>
          <w:sz w:val="28"/>
          <w:szCs w:val="28"/>
        </w:rPr>
        <w:t>пропонується</w:t>
      </w:r>
      <w:proofErr w:type="spellEnd"/>
      <w:r w:rsidRPr="003C0E47">
        <w:rPr>
          <w:i/>
          <w:color w:val="000000"/>
          <w:sz w:val="28"/>
          <w:szCs w:val="28"/>
        </w:rPr>
        <w:t xml:space="preserve"> </w:t>
      </w:r>
      <w:proofErr w:type="spellStart"/>
      <w:r w:rsidRPr="003C0E47">
        <w:rPr>
          <w:i/>
          <w:color w:val="000000"/>
          <w:sz w:val="28"/>
          <w:szCs w:val="28"/>
        </w:rPr>
        <w:t>взяти</w:t>
      </w:r>
      <w:proofErr w:type="spellEnd"/>
      <w:r w:rsidRPr="003C0E47">
        <w:rPr>
          <w:i/>
          <w:color w:val="000000"/>
          <w:sz w:val="28"/>
          <w:szCs w:val="28"/>
        </w:rPr>
        <w:t xml:space="preserve"> в руку кульку і </w:t>
      </w:r>
      <w:proofErr w:type="spellStart"/>
      <w:r w:rsidRPr="003C0E47">
        <w:rPr>
          <w:i/>
          <w:color w:val="000000"/>
          <w:sz w:val="28"/>
          <w:szCs w:val="28"/>
        </w:rPr>
        <w:t>розповісти</w:t>
      </w:r>
      <w:proofErr w:type="spellEnd"/>
      <w:r w:rsidRPr="003C0E47">
        <w:rPr>
          <w:i/>
          <w:color w:val="000000"/>
          <w:sz w:val="28"/>
          <w:szCs w:val="28"/>
        </w:rPr>
        <w:t xml:space="preserve"> про </w:t>
      </w:r>
      <w:proofErr w:type="spellStart"/>
      <w:r w:rsidRPr="003C0E47">
        <w:rPr>
          <w:i/>
          <w:color w:val="000000"/>
          <w:sz w:val="28"/>
          <w:szCs w:val="28"/>
        </w:rPr>
        <w:t>ситуації</w:t>
      </w:r>
      <w:proofErr w:type="spellEnd"/>
      <w:r w:rsidRPr="003C0E47">
        <w:rPr>
          <w:i/>
          <w:color w:val="000000"/>
          <w:sz w:val="28"/>
          <w:szCs w:val="28"/>
        </w:rPr>
        <w:t xml:space="preserve">, </w:t>
      </w:r>
      <w:proofErr w:type="spellStart"/>
      <w:r w:rsidRPr="003C0E47">
        <w:rPr>
          <w:i/>
          <w:color w:val="000000"/>
          <w:sz w:val="28"/>
          <w:szCs w:val="28"/>
        </w:rPr>
        <w:t>які</w:t>
      </w:r>
      <w:proofErr w:type="spellEnd"/>
      <w:r w:rsidRPr="003C0E47">
        <w:rPr>
          <w:i/>
          <w:color w:val="000000"/>
          <w:sz w:val="28"/>
          <w:szCs w:val="28"/>
        </w:rPr>
        <w:t xml:space="preserve"> </w:t>
      </w:r>
      <w:proofErr w:type="spellStart"/>
      <w:r w:rsidRPr="003C0E47">
        <w:rPr>
          <w:i/>
          <w:color w:val="000000"/>
          <w:sz w:val="28"/>
          <w:szCs w:val="28"/>
        </w:rPr>
        <w:t>виводять</w:t>
      </w:r>
      <w:proofErr w:type="spellEnd"/>
      <w:r w:rsidRPr="003C0E47">
        <w:rPr>
          <w:i/>
          <w:color w:val="000000"/>
          <w:sz w:val="28"/>
          <w:szCs w:val="28"/>
        </w:rPr>
        <w:t xml:space="preserve"> </w:t>
      </w:r>
      <w:proofErr w:type="spellStart"/>
      <w:r w:rsidRPr="003C0E47">
        <w:rPr>
          <w:i/>
          <w:color w:val="000000"/>
          <w:sz w:val="28"/>
          <w:szCs w:val="28"/>
        </w:rPr>
        <w:t>людину</w:t>
      </w:r>
      <w:proofErr w:type="spellEnd"/>
      <w:r w:rsidRPr="003C0E47">
        <w:rPr>
          <w:i/>
          <w:color w:val="000000"/>
          <w:sz w:val="28"/>
          <w:szCs w:val="28"/>
        </w:rPr>
        <w:t xml:space="preserve"> з </w:t>
      </w:r>
      <w:proofErr w:type="spellStart"/>
      <w:r w:rsidRPr="003C0E47">
        <w:rPr>
          <w:i/>
          <w:color w:val="000000"/>
          <w:sz w:val="28"/>
          <w:szCs w:val="28"/>
        </w:rPr>
        <w:t>рівноваги</w:t>
      </w:r>
      <w:proofErr w:type="spellEnd"/>
      <w:r w:rsidRPr="003C0E47">
        <w:rPr>
          <w:i/>
          <w:color w:val="000000"/>
          <w:sz w:val="28"/>
          <w:szCs w:val="28"/>
        </w:rPr>
        <w:t xml:space="preserve"> і про те, </w:t>
      </w:r>
      <w:proofErr w:type="spellStart"/>
      <w:r w:rsidRPr="003C0E47">
        <w:rPr>
          <w:i/>
          <w:color w:val="000000"/>
          <w:sz w:val="28"/>
          <w:szCs w:val="28"/>
        </w:rPr>
        <w:t>що</w:t>
      </w:r>
      <w:proofErr w:type="spellEnd"/>
      <w:r w:rsidRPr="003C0E47">
        <w:rPr>
          <w:i/>
          <w:color w:val="000000"/>
          <w:sz w:val="28"/>
          <w:szCs w:val="28"/>
        </w:rPr>
        <w:t xml:space="preserve"> </w:t>
      </w:r>
      <w:proofErr w:type="spellStart"/>
      <w:r w:rsidRPr="003C0E47">
        <w:rPr>
          <w:i/>
          <w:color w:val="000000"/>
          <w:sz w:val="28"/>
          <w:szCs w:val="28"/>
        </w:rPr>
        <w:t>допомагає</w:t>
      </w:r>
      <w:proofErr w:type="spellEnd"/>
      <w:r w:rsidRPr="003C0E47">
        <w:rPr>
          <w:i/>
          <w:color w:val="000000"/>
          <w:sz w:val="28"/>
          <w:szCs w:val="28"/>
        </w:rPr>
        <w:t xml:space="preserve"> в </w:t>
      </w:r>
      <w:proofErr w:type="spellStart"/>
      <w:r w:rsidRPr="003C0E47">
        <w:rPr>
          <w:i/>
          <w:color w:val="000000"/>
          <w:sz w:val="28"/>
          <w:szCs w:val="28"/>
        </w:rPr>
        <w:t>такій</w:t>
      </w:r>
      <w:proofErr w:type="spellEnd"/>
      <w:r w:rsidRPr="003C0E47">
        <w:rPr>
          <w:i/>
          <w:color w:val="000000"/>
          <w:sz w:val="28"/>
          <w:szCs w:val="28"/>
        </w:rPr>
        <w:t> </w:t>
      </w:r>
      <w:proofErr w:type="spellStart"/>
      <w:r w:rsidRPr="003C0E47">
        <w:rPr>
          <w:i/>
          <w:color w:val="000000"/>
          <w:sz w:val="28"/>
          <w:szCs w:val="28"/>
        </w:rPr>
        <w:t>ситуації</w:t>
      </w:r>
      <w:proofErr w:type="spellEnd"/>
      <w:r w:rsidRPr="003C0E47">
        <w:rPr>
          <w:i/>
          <w:color w:val="000000"/>
          <w:sz w:val="28"/>
          <w:szCs w:val="28"/>
        </w:rPr>
        <w:t xml:space="preserve"> </w:t>
      </w:r>
      <w:proofErr w:type="spellStart"/>
      <w:r w:rsidRPr="003C0E47">
        <w:rPr>
          <w:i/>
          <w:color w:val="000000"/>
          <w:sz w:val="28"/>
          <w:szCs w:val="28"/>
        </w:rPr>
        <w:t>заспокоїтись</w:t>
      </w:r>
      <w:proofErr w:type="spellEnd"/>
      <w:r w:rsidRPr="003C0E47">
        <w:rPr>
          <w:i/>
          <w:color w:val="000000"/>
          <w:sz w:val="28"/>
          <w:szCs w:val="28"/>
        </w:rPr>
        <w:t xml:space="preserve">. Кулька </w:t>
      </w:r>
      <w:proofErr w:type="spellStart"/>
      <w:r w:rsidRPr="003C0E47">
        <w:rPr>
          <w:i/>
          <w:color w:val="000000"/>
          <w:sz w:val="28"/>
          <w:szCs w:val="28"/>
        </w:rPr>
        <w:t>передається</w:t>
      </w:r>
      <w:proofErr w:type="spellEnd"/>
      <w:r w:rsidRPr="003C0E47">
        <w:rPr>
          <w:i/>
          <w:color w:val="000000"/>
          <w:sz w:val="28"/>
          <w:szCs w:val="28"/>
        </w:rPr>
        <w:t xml:space="preserve"> один одному по колу</w:t>
      </w:r>
      <w:r>
        <w:rPr>
          <w:color w:val="000000"/>
          <w:sz w:val="28"/>
          <w:szCs w:val="28"/>
        </w:rPr>
        <w:t>.</w:t>
      </w:r>
    </w:p>
    <w:p w14:paraId="6D794A80"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Коли мене </w:t>
      </w:r>
      <w:proofErr w:type="spellStart"/>
      <w:r>
        <w:rPr>
          <w:color w:val="000000"/>
          <w:sz w:val="28"/>
          <w:szCs w:val="28"/>
        </w:rPr>
        <w:t>ображають</w:t>
      </w:r>
      <w:proofErr w:type="spellEnd"/>
      <w:r>
        <w:rPr>
          <w:color w:val="000000"/>
          <w:sz w:val="28"/>
          <w:szCs w:val="28"/>
        </w:rPr>
        <w:t xml:space="preserve"> …</w:t>
      </w:r>
    </w:p>
    <w:p w14:paraId="612BF98C"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Коли мене </w:t>
      </w:r>
      <w:proofErr w:type="spellStart"/>
      <w:r>
        <w:rPr>
          <w:color w:val="000000"/>
          <w:sz w:val="28"/>
          <w:szCs w:val="28"/>
        </w:rPr>
        <w:t>принижують</w:t>
      </w:r>
      <w:proofErr w:type="spellEnd"/>
      <w:r>
        <w:rPr>
          <w:color w:val="000000"/>
          <w:sz w:val="28"/>
          <w:szCs w:val="28"/>
        </w:rPr>
        <w:t xml:space="preserve"> …</w:t>
      </w:r>
    </w:p>
    <w:p w14:paraId="6F11632C"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Коли з мене </w:t>
      </w:r>
      <w:proofErr w:type="spellStart"/>
      <w:r>
        <w:rPr>
          <w:color w:val="000000"/>
          <w:sz w:val="28"/>
          <w:szCs w:val="28"/>
        </w:rPr>
        <w:t>насміхаються</w:t>
      </w:r>
      <w:proofErr w:type="spellEnd"/>
      <w:r>
        <w:rPr>
          <w:color w:val="000000"/>
          <w:sz w:val="28"/>
          <w:szCs w:val="28"/>
        </w:rPr>
        <w:t xml:space="preserve"> …</w:t>
      </w:r>
    </w:p>
    <w:p w14:paraId="09167DBB"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Коли </w:t>
      </w:r>
      <w:proofErr w:type="spellStart"/>
      <w:r>
        <w:rPr>
          <w:color w:val="000000"/>
          <w:sz w:val="28"/>
          <w:szCs w:val="28"/>
        </w:rPr>
        <w:t>мені</w:t>
      </w:r>
      <w:proofErr w:type="spellEnd"/>
      <w:r>
        <w:rPr>
          <w:color w:val="000000"/>
          <w:sz w:val="28"/>
          <w:szCs w:val="28"/>
        </w:rPr>
        <w:t xml:space="preserve"> </w:t>
      </w:r>
      <w:proofErr w:type="spellStart"/>
      <w:r>
        <w:rPr>
          <w:color w:val="000000"/>
          <w:sz w:val="28"/>
          <w:szCs w:val="28"/>
        </w:rPr>
        <w:t>грублять</w:t>
      </w:r>
      <w:proofErr w:type="spellEnd"/>
      <w:r>
        <w:rPr>
          <w:color w:val="000000"/>
          <w:sz w:val="28"/>
          <w:szCs w:val="28"/>
        </w:rPr>
        <w:t xml:space="preserve"> …</w:t>
      </w:r>
    </w:p>
    <w:p w14:paraId="3EE23464" w14:textId="77777777" w:rsidR="00000FAD" w:rsidRDefault="00000FAD" w:rsidP="00000FAD">
      <w:pPr>
        <w:pStyle w:val="a3"/>
        <w:spacing w:before="0" w:beforeAutospacing="0" w:after="0" w:afterAutospacing="0"/>
        <w:ind w:firstLine="567"/>
        <w:contextualSpacing/>
        <w:jc w:val="both"/>
      </w:pPr>
      <w:r>
        <w:t> </w:t>
      </w:r>
    </w:p>
    <w:p w14:paraId="0700C8C8" w14:textId="77777777" w:rsidR="00000FAD" w:rsidRDefault="00000FAD" w:rsidP="003C0E47">
      <w:pPr>
        <w:pStyle w:val="a3"/>
        <w:spacing w:before="0" w:beforeAutospacing="0" w:after="0" w:afterAutospacing="0"/>
        <w:ind w:firstLine="567"/>
        <w:contextualSpacing/>
        <w:jc w:val="center"/>
      </w:pPr>
      <w:proofErr w:type="spellStart"/>
      <w:r>
        <w:rPr>
          <w:b/>
          <w:bCs/>
          <w:color w:val="000000"/>
          <w:sz w:val="28"/>
          <w:szCs w:val="28"/>
          <w:u w:val="single"/>
        </w:rPr>
        <w:t>Східна</w:t>
      </w:r>
      <w:proofErr w:type="spellEnd"/>
      <w:r>
        <w:rPr>
          <w:b/>
          <w:bCs/>
          <w:color w:val="000000"/>
          <w:sz w:val="28"/>
          <w:szCs w:val="28"/>
          <w:u w:val="single"/>
        </w:rPr>
        <w:t xml:space="preserve"> притча «</w:t>
      </w:r>
      <w:proofErr w:type="spellStart"/>
      <w:r>
        <w:rPr>
          <w:b/>
          <w:bCs/>
          <w:color w:val="000000"/>
          <w:sz w:val="28"/>
          <w:szCs w:val="28"/>
          <w:u w:val="single"/>
        </w:rPr>
        <w:t>Віслюк</w:t>
      </w:r>
      <w:proofErr w:type="spellEnd"/>
      <w:r>
        <w:rPr>
          <w:b/>
          <w:bCs/>
          <w:color w:val="000000"/>
          <w:sz w:val="28"/>
          <w:szCs w:val="28"/>
          <w:u w:val="single"/>
        </w:rPr>
        <w:t>»</w:t>
      </w:r>
    </w:p>
    <w:p w14:paraId="44235C13"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Якось</w:t>
      </w:r>
      <w:proofErr w:type="spellEnd"/>
      <w:r w:rsidRPr="003C0E47">
        <w:rPr>
          <w:i/>
          <w:color w:val="000000"/>
          <w:sz w:val="28"/>
          <w:szCs w:val="28"/>
        </w:rPr>
        <w:t xml:space="preserve"> </w:t>
      </w:r>
      <w:proofErr w:type="spellStart"/>
      <w:r w:rsidRPr="003C0E47">
        <w:rPr>
          <w:i/>
          <w:color w:val="000000"/>
          <w:sz w:val="28"/>
          <w:szCs w:val="28"/>
        </w:rPr>
        <w:t>батько</w:t>
      </w:r>
      <w:proofErr w:type="spellEnd"/>
      <w:r w:rsidRPr="003C0E47">
        <w:rPr>
          <w:i/>
          <w:color w:val="000000"/>
          <w:sz w:val="28"/>
          <w:szCs w:val="28"/>
        </w:rPr>
        <w:t xml:space="preserve"> з </w:t>
      </w:r>
      <w:proofErr w:type="spellStart"/>
      <w:r w:rsidRPr="003C0E47">
        <w:rPr>
          <w:i/>
          <w:color w:val="000000"/>
          <w:sz w:val="28"/>
          <w:szCs w:val="28"/>
        </w:rPr>
        <w:t>сином</w:t>
      </w:r>
      <w:proofErr w:type="spellEnd"/>
      <w:r w:rsidRPr="003C0E47">
        <w:rPr>
          <w:i/>
          <w:color w:val="000000"/>
          <w:sz w:val="28"/>
          <w:szCs w:val="28"/>
        </w:rPr>
        <w:t xml:space="preserve"> </w:t>
      </w:r>
      <w:proofErr w:type="spellStart"/>
      <w:r w:rsidRPr="003C0E47">
        <w:rPr>
          <w:i/>
          <w:color w:val="000000"/>
          <w:sz w:val="28"/>
          <w:szCs w:val="28"/>
        </w:rPr>
        <w:t>мандрували</w:t>
      </w:r>
      <w:proofErr w:type="spellEnd"/>
      <w:r w:rsidRPr="003C0E47">
        <w:rPr>
          <w:i/>
          <w:color w:val="000000"/>
          <w:sz w:val="28"/>
          <w:szCs w:val="28"/>
        </w:rPr>
        <w:t xml:space="preserve">. </w:t>
      </w:r>
      <w:proofErr w:type="spellStart"/>
      <w:r w:rsidRPr="003C0E47">
        <w:rPr>
          <w:i/>
          <w:color w:val="000000"/>
          <w:sz w:val="28"/>
          <w:szCs w:val="28"/>
        </w:rPr>
        <w:t>Батько</w:t>
      </w:r>
      <w:proofErr w:type="spellEnd"/>
      <w:r w:rsidRPr="003C0E47">
        <w:rPr>
          <w:i/>
          <w:color w:val="000000"/>
          <w:sz w:val="28"/>
          <w:szCs w:val="28"/>
        </w:rPr>
        <w:t xml:space="preserve"> </w:t>
      </w:r>
      <w:proofErr w:type="spellStart"/>
      <w:r w:rsidRPr="003C0E47">
        <w:rPr>
          <w:i/>
          <w:color w:val="000000"/>
          <w:sz w:val="28"/>
          <w:szCs w:val="28"/>
        </w:rPr>
        <w:t>сидів</w:t>
      </w:r>
      <w:proofErr w:type="spellEnd"/>
      <w:r w:rsidRPr="003C0E47">
        <w:rPr>
          <w:i/>
          <w:color w:val="000000"/>
          <w:sz w:val="28"/>
          <w:szCs w:val="28"/>
        </w:rPr>
        <w:t xml:space="preserve"> на </w:t>
      </w:r>
      <w:proofErr w:type="spellStart"/>
      <w:r w:rsidRPr="003C0E47">
        <w:rPr>
          <w:i/>
          <w:color w:val="000000"/>
          <w:sz w:val="28"/>
          <w:szCs w:val="28"/>
        </w:rPr>
        <w:t>віслюку</w:t>
      </w:r>
      <w:proofErr w:type="spellEnd"/>
      <w:r w:rsidRPr="003C0E47">
        <w:rPr>
          <w:i/>
          <w:color w:val="000000"/>
          <w:sz w:val="28"/>
          <w:szCs w:val="28"/>
        </w:rPr>
        <w:t xml:space="preserve">, а </w:t>
      </w:r>
      <w:proofErr w:type="spellStart"/>
      <w:r w:rsidRPr="003C0E47">
        <w:rPr>
          <w:i/>
          <w:color w:val="000000"/>
          <w:sz w:val="28"/>
          <w:szCs w:val="28"/>
        </w:rPr>
        <w:t>син</w:t>
      </w:r>
      <w:proofErr w:type="spellEnd"/>
      <w:r w:rsidRPr="003C0E47">
        <w:rPr>
          <w:i/>
          <w:color w:val="000000"/>
          <w:sz w:val="28"/>
          <w:szCs w:val="28"/>
        </w:rPr>
        <w:t xml:space="preserve"> </w:t>
      </w:r>
      <w:proofErr w:type="spellStart"/>
      <w:r w:rsidRPr="003C0E47">
        <w:rPr>
          <w:i/>
          <w:color w:val="000000"/>
          <w:sz w:val="28"/>
          <w:szCs w:val="28"/>
        </w:rPr>
        <w:t>вів</w:t>
      </w:r>
      <w:proofErr w:type="spellEnd"/>
      <w:r w:rsidRPr="003C0E47">
        <w:rPr>
          <w:i/>
          <w:color w:val="000000"/>
          <w:sz w:val="28"/>
          <w:szCs w:val="28"/>
        </w:rPr>
        <w:t> </w:t>
      </w:r>
      <w:proofErr w:type="spellStart"/>
      <w:r w:rsidRPr="003C0E47">
        <w:rPr>
          <w:i/>
          <w:color w:val="000000"/>
          <w:sz w:val="28"/>
          <w:szCs w:val="28"/>
        </w:rPr>
        <w:t>віслюка</w:t>
      </w:r>
      <w:proofErr w:type="spellEnd"/>
      <w:r w:rsidRPr="003C0E47">
        <w:rPr>
          <w:i/>
          <w:color w:val="000000"/>
          <w:sz w:val="28"/>
          <w:szCs w:val="28"/>
        </w:rPr>
        <w:t xml:space="preserve"> за </w:t>
      </w:r>
      <w:proofErr w:type="spellStart"/>
      <w:r w:rsidRPr="003C0E47">
        <w:rPr>
          <w:i/>
          <w:color w:val="000000"/>
          <w:sz w:val="28"/>
          <w:szCs w:val="28"/>
        </w:rPr>
        <w:t>вуздечку</w:t>
      </w:r>
      <w:proofErr w:type="spellEnd"/>
      <w:r w:rsidRPr="003C0E47">
        <w:rPr>
          <w:i/>
          <w:color w:val="000000"/>
          <w:sz w:val="28"/>
          <w:szCs w:val="28"/>
        </w:rPr>
        <w:t xml:space="preserve">. </w:t>
      </w:r>
      <w:proofErr w:type="spellStart"/>
      <w:r w:rsidRPr="003C0E47">
        <w:rPr>
          <w:i/>
          <w:color w:val="000000"/>
          <w:sz w:val="28"/>
          <w:szCs w:val="28"/>
        </w:rPr>
        <w:t>Раптом</w:t>
      </w:r>
      <w:proofErr w:type="spellEnd"/>
      <w:r w:rsidRPr="003C0E47">
        <w:rPr>
          <w:i/>
          <w:color w:val="000000"/>
          <w:sz w:val="28"/>
          <w:szCs w:val="28"/>
        </w:rPr>
        <w:t xml:space="preserve"> вони </w:t>
      </w:r>
      <w:proofErr w:type="spellStart"/>
      <w:r w:rsidRPr="003C0E47">
        <w:rPr>
          <w:i/>
          <w:color w:val="000000"/>
          <w:sz w:val="28"/>
          <w:szCs w:val="28"/>
        </w:rPr>
        <w:t>почули</w:t>
      </w:r>
      <w:proofErr w:type="spellEnd"/>
      <w:r w:rsidRPr="003C0E47">
        <w:rPr>
          <w:i/>
          <w:color w:val="000000"/>
          <w:sz w:val="28"/>
          <w:szCs w:val="28"/>
        </w:rPr>
        <w:t xml:space="preserve">, як один перехожий </w:t>
      </w:r>
      <w:proofErr w:type="spellStart"/>
      <w:r w:rsidRPr="003C0E47">
        <w:rPr>
          <w:i/>
          <w:color w:val="000000"/>
          <w:sz w:val="28"/>
          <w:szCs w:val="28"/>
        </w:rPr>
        <w:t>каже</w:t>
      </w:r>
      <w:proofErr w:type="spellEnd"/>
      <w:r w:rsidRPr="003C0E47">
        <w:rPr>
          <w:i/>
          <w:color w:val="000000"/>
          <w:sz w:val="28"/>
          <w:szCs w:val="28"/>
        </w:rPr>
        <w:t xml:space="preserve"> </w:t>
      </w:r>
      <w:proofErr w:type="spellStart"/>
      <w:r w:rsidRPr="003C0E47">
        <w:rPr>
          <w:i/>
          <w:color w:val="000000"/>
          <w:sz w:val="28"/>
          <w:szCs w:val="28"/>
        </w:rPr>
        <w:t>іншому</w:t>
      </w:r>
      <w:proofErr w:type="spellEnd"/>
      <w:r w:rsidRPr="003C0E47">
        <w:rPr>
          <w:i/>
          <w:color w:val="000000"/>
          <w:sz w:val="28"/>
          <w:szCs w:val="28"/>
        </w:rPr>
        <w:t>:</w:t>
      </w:r>
    </w:p>
    <w:p w14:paraId="1B90205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Поглянь</w:t>
      </w:r>
      <w:proofErr w:type="spellEnd"/>
      <w:r w:rsidRPr="003C0E47">
        <w:rPr>
          <w:i/>
          <w:color w:val="000000"/>
          <w:sz w:val="28"/>
          <w:szCs w:val="28"/>
        </w:rPr>
        <w:t xml:space="preserve"> на </w:t>
      </w:r>
      <w:proofErr w:type="spellStart"/>
      <w:r w:rsidRPr="003C0E47">
        <w:rPr>
          <w:i/>
          <w:color w:val="000000"/>
          <w:sz w:val="28"/>
          <w:szCs w:val="28"/>
        </w:rPr>
        <w:t>цього</w:t>
      </w:r>
      <w:proofErr w:type="spellEnd"/>
      <w:r w:rsidRPr="003C0E47">
        <w:rPr>
          <w:i/>
          <w:color w:val="000000"/>
          <w:sz w:val="28"/>
          <w:szCs w:val="28"/>
        </w:rPr>
        <w:t xml:space="preserve"> </w:t>
      </w:r>
      <w:proofErr w:type="spellStart"/>
      <w:r w:rsidRPr="003C0E47">
        <w:rPr>
          <w:i/>
          <w:color w:val="000000"/>
          <w:sz w:val="28"/>
          <w:szCs w:val="28"/>
        </w:rPr>
        <w:t>бідного</w:t>
      </w:r>
      <w:proofErr w:type="spellEnd"/>
      <w:r w:rsidRPr="003C0E47">
        <w:rPr>
          <w:i/>
          <w:color w:val="000000"/>
          <w:sz w:val="28"/>
          <w:szCs w:val="28"/>
        </w:rPr>
        <w:t xml:space="preserve"> хлопчика. </w:t>
      </w:r>
      <w:proofErr w:type="spellStart"/>
      <w:r w:rsidRPr="003C0E47">
        <w:rPr>
          <w:i/>
          <w:color w:val="000000"/>
          <w:sz w:val="28"/>
          <w:szCs w:val="28"/>
        </w:rPr>
        <w:t>Його</w:t>
      </w:r>
      <w:proofErr w:type="spellEnd"/>
      <w:r w:rsidRPr="003C0E47">
        <w:rPr>
          <w:i/>
          <w:color w:val="000000"/>
          <w:sz w:val="28"/>
          <w:szCs w:val="28"/>
        </w:rPr>
        <w:t xml:space="preserve"> </w:t>
      </w:r>
      <w:proofErr w:type="spellStart"/>
      <w:r w:rsidRPr="003C0E47">
        <w:rPr>
          <w:i/>
          <w:color w:val="000000"/>
          <w:sz w:val="28"/>
          <w:szCs w:val="28"/>
        </w:rPr>
        <w:t>маленькі</w:t>
      </w:r>
      <w:proofErr w:type="spellEnd"/>
      <w:r w:rsidRPr="003C0E47">
        <w:rPr>
          <w:i/>
          <w:color w:val="000000"/>
          <w:sz w:val="28"/>
          <w:szCs w:val="28"/>
        </w:rPr>
        <w:t xml:space="preserve"> </w:t>
      </w:r>
      <w:proofErr w:type="spellStart"/>
      <w:r w:rsidRPr="003C0E47">
        <w:rPr>
          <w:i/>
          <w:color w:val="000000"/>
          <w:sz w:val="28"/>
          <w:szCs w:val="28"/>
        </w:rPr>
        <w:t>ніжки</w:t>
      </w:r>
      <w:proofErr w:type="spellEnd"/>
      <w:r w:rsidRPr="003C0E47">
        <w:rPr>
          <w:i/>
          <w:color w:val="000000"/>
          <w:sz w:val="28"/>
          <w:szCs w:val="28"/>
        </w:rPr>
        <w:t xml:space="preserve"> </w:t>
      </w:r>
      <w:proofErr w:type="spellStart"/>
      <w:r w:rsidRPr="003C0E47">
        <w:rPr>
          <w:i/>
          <w:color w:val="000000"/>
          <w:sz w:val="28"/>
          <w:szCs w:val="28"/>
        </w:rPr>
        <w:t>ледь</w:t>
      </w:r>
      <w:proofErr w:type="spellEnd"/>
      <w:r w:rsidRPr="003C0E47">
        <w:rPr>
          <w:i/>
          <w:color w:val="000000"/>
          <w:sz w:val="28"/>
          <w:szCs w:val="28"/>
        </w:rPr>
        <w:t> </w:t>
      </w:r>
      <w:proofErr w:type="spellStart"/>
      <w:r w:rsidRPr="003C0E47">
        <w:rPr>
          <w:i/>
          <w:color w:val="000000"/>
          <w:sz w:val="28"/>
          <w:szCs w:val="28"/>
        </w:rPr>
        <w:t>встигають</w:t>
      </w:r>
      <w:proofErr w:type="spellEnd"/>
      <w:r w:rsidRPr="003C0E47">
        <w:rPr>
          <w:i/>
          <w:color w:val="000000"/>
          <w:sz w:val="28"/>
          <w:szCs w:val="28"/>
        </w:rPr>
        <w:t xml:space="preserve"> за </w:t>
      </w:r>
      <w:proofErr w:type="spellStart"/>
      <w:r w:rsidRPr="003C0E47">
        <w:rPr>
          <w:i/>
          <w:color w:val="000000"/>
          <w:sz w:val="28"/>
          <w:szCs w:val="28"/>
        </w:rPr>
        <w:t>віслюком</w:t>
      </w:r>
      <w:proofErr w:type="spellEnd"/>
      <w:r w:rsidRPr="003C0E47">
        <w:rPr>
          <w:i/>
          <w:color w:val="000000"/>
          <w:sz w:val="28"/>
          <w:szCs w:val="28"/>
        </w:rPr>
        <w:t xml:space="preserve">. А </w:t>
      </w:r>
      <w:proofErr w:type="spellStart"/>
      <w:r w:rsidRPr="003C0E47">
        <w:rPr>
          <w:i/>
          <w:color w:val="000000"/>
          <w:sz w:val="28"/>
          <w:szCs w:val="28"/>
        </w:rPr>
        <w:t>жорстокий</w:t>
      </w:r>
      <w:proofErr w:type="spellEnd"/>
      <w:r w:rsidRPr="003C0E47">
        <w:rPr>
          <w:i/>
          <w:color w:val="000000"/>
          <w:sz w:val="28"/>
          <w:szCs w:val="28"/>
        </w:rPr>
        <w:t xml:space="preserve"> </w:t>
      </w:r>
      <w:proofErr w:type="spellStart"/>
      <w:r w:rsidRPr="003C0E47">
        <w:rPr>
          <w:i/>
          <w:color w:val="000000"/>
          <w:sz w:val="28"/>
          <w:szCs w:val="28"/>
        </w:rPr>
        <w:t>батько</w:t>
      </w:r>
      <w:proofErr w:type="spellEnd"/>
      <w:r w:rsidRPr="003C0E47">
        <w:rPr>
          <w:i/>
          <w:color w:val="000000"/>
          <w:sz w:val="28"/>
          <w:szCs w:val="28"/>
        </w:rPr>
        <w:t xml:space="preserve"> не </w:t>
      </w:r>
      <w:proofErr w:type="spellStart"/>
      <w:r w:rsidRPr="003C0E47">
        <w:rPr>
          <w:i/>
          <w:color w:val="000000"/>
          <w:sz w:val="28"/>
          <w:szCs w:val="28"/>
        </w:rPr>
        <w:t>знає</w:t>
      </w:r>
      <w:proofErr w:type="spellEnd"/>
      <w:r w:rsidRPr="003C0E47">
        <w:rPr>
          <w:i/>
          <w:color w:val="000000"/>
          <w:sz w:val="28"/>
          <w:szCs w:val="28"/>
        </w:rPr>
        <w:t xml:space="preserve"> жалю. </w:t>
      </w:r>
    </w:p>
    <w:p w14:paraId="03348DFC"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Чоловік</w:t>
      </w:r>
      <w:proofErr w:type="spellEnd"/>
      <w:r w:rsidRPr="003C0E47">
        <w:rPr>
          <w:i/>
          <w:color w:val="000000"/>
          <w:sz w:val="28"/>
          <w:szCs w:val="28"/>
        </w:rPr>
        <w:t xml:space="preserve"> </w:t>
      </w:r>
      <w:proofErr w:type="spellStart"/>
      <w:r w:rsidRPr="003C0E47">
        <w:rPr>
          <w:i/>
          <w:color w:val="000000"/>
          <w:sz w:val="28"/>
          <w:szCs w:val="28"/>
        </w:rPr>
        <w:t>узяв</w:t>
      </w:r>
      <w:proofErr w:type="spellEnd"/>
      <w:r w:rsidRPr="003C0E47">
        <w:rPr>
          <w:i/>
          <w:color w:val="000000"/>
          <w:sz w:val="28"/>
          <w:szCs w:val="28"/>
        </w:rPr>
        <w:t xml:space="preserve"> </w:t>
      </w:r>
      <w:proofErr w:type="spellStart"/>
      <w:r w:rsidRPr="003C0E47">
        <w:rPr>
          <w:i/>
          <w:color w:val="000000"/>
          <w:sz w:val="28"/>
          <w:szCs w:val="28"/>
        </w:rPr>
        <w:t>ці</w:t>
      </w:r>
      <w:proofErr w:type="spellEnd"/>
      <w:r w:rsidRPr="003C0E47">
        <w:rPr>
          <w:i/>
          <w:color w:val="000000"/>
          <w:sz w:val="28"/>
          <w:szCs w:val="28"/>
        </w:rPr>
        <w:t xml:space="preserve"> слова </w:t>
      </w:r>
      <w:proofErr w:type="spellStart"/>
      <w:r w:rsidRPr="003C0E47">
        <w:rPr>
          <w:i/>
          <w:color w:val="000000"/>
          <w:sz w:val="28"/>
          <w:szCs w:val="28"/>
        </w:rPr>
        <w:t>близько</w:t>
      </w:r>
      <w:proofErr w:type="spellEnd"/>
      <w:r w:rsidRPr="003C0E47">
        <w:rPr>
          <w:i/>
          <w:color w:val="000000"/>
          <w:sz w:val="28"/>
          <w:szCs w:val="28"/>
        </w:rPr>
        <w:t xml:space="preserve"> до </w:t>
      </w:r>
      <w:proofErr w:type="spellStart"/>
      <w:r w:rsidRPr="003C0E47">
        <w:rPr>
          <w:i/>
          <w:color w:val="000000"/>
          <w:sz w:val="28"/>
          <w:szCs w:val="28"/>
        </w:rPr>
        <w:t>серця</w:t>
      </w:r>
      <w:proofErr w:type="spellEnd"/>
      <w:r w:rsidRPr="003C0E47">
        <w:rPr>
          <w:i/>
          <w:color w:val="000000"/>
          <w:sz w:val="28"/>
          <w:szCs w:val="28"/>
        </w:rPr>
        <w:t xml:space="preserve">. </w:t>
      </w:r>
      <w:proofErr w:type="spellStart"/>
      <w:r w:rsidRPr="003C0E47">
        <w:rPr>
          <w:i/>
          <w:color w:val="000000"/>
          <w:sz w:val="28"/>
          <w:szCs w:val="28"/>
        </w:rPr>
        <w:t>Він</w:t>
      </w:r>
      <w:proofErr w:type="spellEnd"/>
      <w:r w:rsidRPr="003C0E47">
        <w:rPr>
          <w:i/>
          <w:color w:val="000000"/>
          <w:sz w:val="28"/>
          <w:szCs w:val="28"/>
        </w:rPr>
        <w:t xml:space="preserve"> </w:t>
      </w:r>
      <w:proofErr w:type="spellStart"/>
      <w:r w:rsidRPr="003C0E47">
        <w:rPr>
          <w:i/>
          <w:color w:val="000000"/>
          <w:sz w:val="28"/>
          <w:szCs w:val="28"/>
        </w:rPr>
        <w:t>зліз</w:t>
      </w:r>
      <w:proofErr w:type="spellEnd"/>
      <w:r w:rsidRPr="003C0E47">
        <w:rPr>
          <w:i/>
          <w:color w:val="000000"/>
          <w:sz w:val="28"/>
          <w:szCs w:val="28"/>
        </w:rPr>
        <w:t xml:space="preserve"> з </w:t>
      </w:r>
      <w:proofErr w:type="spellStart"/>
      <w:r w:rsidRPr="003C0E47">
        <w:rPr>
          <w:i/>
          <w:color w:val="000000"/>
          <w:sz w:val="28"/>
          <w:szCs w:val="28"/>
        </w:rPr>
        <w:t>віслюка</w:t>
      </w:r>
      <w:proofErr w:type="spellEnd"/>
      <w:r w:rsidRPr="003C0E47">
        <w:rPr>
          <w:i/>
          <w:color w:val="000000"/>
          <w:sz w:val="28"/>
          <w:szCs w:val="28"/>
        </w:rPr>
        <w:t xml:space="preserve"> і </w:t>
      </w:r>
      <w:proofErr w:type="spellStart"/>
      <w:r w:rsidRPr="003C0E47">
        <w:rPr>
          <w:i/>
          <w:color w:val="000000"/>
          <w:sz w:val="28"/>
          <w:szCs w:val="28"/>
        </w:rPr>
        <w:t>звелів</w:t>
      </w:r>
      <w:proofErr w:type="spellEnd"/>
      <w:r w:rsidRPr="003C0E47">
        <w:rPr>
          <w:i/>
          <w:color w:val="000000"/>
          <w:sz w:val="28"/>
          <w:szCs w:val="28"/>
        </w:rPr>
        <w:t xml:space="preserve"> </w:t>
      </w:r>
      <w:proofErr w:type="spellStart"/>
      <w:r w:rsidRPr="003C0E47">
        <w:rPr>
          <w:i/>
          <w:color w:val="000000"/>
          <w:sz w:val="28"/>
          <w:szCs w:val="28"/>
        </w:rPr>
        <w:t>сину</w:t>
      </w:r>
      <w:proofErr w:type="spellEnd"/>
      <w:r w:rsidRPr="003C0E47">
        <w:rPr>
          <w:i/>
          <w:color w:val="000000"/>
          <w:sz w:val="28"/>
          <w:szCs w:val="28"/>
        </w:rPr>
        <w:t> </w:t>
      </w:r>
      <w:proofErr w:type="spellStart"/>
      <w:r w:rsidRPr="003C0E47">
        <w:rPr>
          <w:i/>
          <w:color w:val="000000"/>
          <w:sz w:val="28"/>
          <w:szCs w:val="28"/>
        </w:rPr>
        <w:t>їхати</w:t>
      </w:r>
      <w:proofErr w:type="spellEnd"/>
      <w:r w:rsidRPr="003C0E47">
        <w:rPr>
          <w:i/>
          <w:color w:val="000000"/>
          <w:sz w:val="28"/>
          <w:szCs w:val="28"/>
        </w:rPr>
        <w:t xml:space="preserve"> верхи. Не минуло й </w:t>
      </w:r>
      <w:proofErr w:type="spellStart"/>
      <w:r w:rsidRPr="003C0E47">
        <w:rPr>
          <w:i/>
          <w:color w:val="000000"/>
          <w:sz w:val="28"/>
          <w:szCs w:val="28"/>
        </w:rPr>
        <w:t>кількох</w:t>
      </w:r>
      <w:proofErr w:type="spellEnd"/>
      <w:r w:rsidRPr="003C0E47">
        <w:rPr>
          <w:i/>
          <w:color w:val="000000"/>
          <w:sz w:val="28"/>
          <w:szCs w:val="28"/>
        </w:rPr>
        <w:t xml:space="preserve"> </w:t>
      </w:r>
      <w:proofErr w:type="spellStart"/>
      <w:r w:rsidRPr="003C0E47">
        <w:rPr>
          <w:i/>
          <w:color w:val="000000"/>
          <w:sz w:val="28"/>
          <w:szCs w:val="28"/>
        </w:rPr>
        <w:t>хвилин</w:t>
      </w:r>
      <w:proofErr w:type="spellEnd"/>
      <w:r w:rsidRPr="003C0E47">
        <w:rPr>
          <w:i/>
          <w:color w:val="000000"/>
          <w:sz w:val="28"/>
          <w:szCs w:val="28"/>
        </w:rPr>
        <w:t xml:space="preserve">, як вони </w:t>
      </w:r>
      <w:proofErr w:type="spellStart"/>
      <w:r w:rsidRPr="003C0E47">
        <w:rPr>
          <w:i/>
          <w:color w:val="000000"/>
          <w:sz w:val="28"/>
          <w:szCs w:val="28"/>
        </w:rPr>
        <w:t>зустріли</w:t>
      </w:r>
      <w:proofErr w:type="spellEnd"/>
      <w:r w:rsidRPr="003C0E47">
        <w:rPr>
          <w:i/>
          <w:color w:val="000000"/>
          <w:sz w:val="28"/>
          <w:szCs w:val="28"/>
        </w:rPr>
        <w:t xml:space="preserve"> </w:t>
      </w:r>
      <w:proofErr w:type="spellStart"/>
      <w:r w:rsidRPr="003C0E47">
        <w:rPr>
          <w:i/>
          <w:color w:val="000000"/>
          <w:sz w:val="28"/>
          <w:szCs w:val="28"/>
        </w:rPr>
        <w:t>інших</w:t>
      </w:r>
      <w:proofErr w:type="spellEnd"/>
      <w:r w:rsidRPr="003C0E47">
        <w:rPr>
          <w:i/>
          <w:color w:val="000000"/>
          <w:sz w:val="28"/>
          <w:szCs w:val="28"/>
        </w:rPr>
        <w:t xml:space="preserve"> перехожих, </w:t>
      </w:r>
      <w:proofErr w:type="spellStart"/>
      <w:r w:rsidRPr="003C0E47">
        <w:rPr>
          <w:i/>
          <w:color w:val="000000"/>
          <w:sz w:val="28"/>
          <w:szCs w:val="28"/>
        </w:rPr>
        <w:t>які</w:t>
      </w:r>
      <w:proofErr w:type="spellEnd"/>
      <w:r w:rsidRPr="003C0E47">
        <w:rPr>
          <w:i/>
          <w:color w:val="000000"/>
          <w:sz w:val="28"/>
          <w:szCs w:val="28"/>
        </w:rPr>
        <w:t xml:space="preserve"> почали </w:t>
      </w:r>
      <w:proofErr w:type="spellStart"/>
      <w:r w:rsidRPr="003C0E47">
        <w:rPr>
          <w:i/>
          <w:color w:val="000000"/>
          <w:sz w:val="28"/>
          <w:szCs w:val="28"/>
        </w:rPr>
        <w:t>показувати</w:t>
      </w:r>
      <w:proofErr w:type="spellEnd"/>
      <w:r w:rsidRPr="003C0E47">
        <w:rPr>
          <w:i/>
          <w:color w:val="000000"/>
          <w:sz w:val="28"/>
          <w:szCs w:val="28"/>
        </w:rPr>
        <w:t xml:space="preserve"> на них </w:t>
      </w:r>
      <w:proofErr w:type="spellStart"/>
      <w:r w:rsidRPr="003C0E47">
        <w:rPr>
          <w:i/>
          <w:color w:val="000000"/>
          <w:sz w:val="28"/>
          <w:szCs w:val="28"/>
        </w:rPr>
        <w:t>пальцями</w:t>
      </w:r>
      <w:proofErr w:type="spellEnd"/>
      <w:r w:rsidRPr="003C0E47">
        <w:rPr>
          <w:i/>
          <w:color w:val="000000"/>
          <w:sz w:val="28"/>
          <w:szCs w:val="28"/>
        </w:rPr>
        <w:t xml:space="preserve"> і </w:t>
      </w:r>
      <w:proofErr w:type="spellStart"/>
      <w:r w:rsidRPr="003C0E47">
        <w:rPr>
          <w:i/>
          <w:color w:val="000000"/>
          <w:sz w:val="28"/>
          <w:szCs w:val="28"/>
        </w:rPr>
        <w:t>хитати</w:t>
      </w:r>
      <w:proofErr w:type="spellEnd"/>
      <w:r w:rsidRPr="003C0E47">
        <w:rPr>
          <w:i/>
          <w:color w:val="000000"/>
          <w:sz w:val="28"/>
          <w:szCs w:val="28"/>
        </w:rPr>
        <w:t xml:space="preserve"> головами:</w:t>
      </w:r>
    </w:p>
    <w:p w14:paraId="1237A5C3"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Яка ганьба! </w:t>
      </w:r>
      <w:proofErr w:type="spellStart"/>
      <w:r w:rsidRPr="003C0E47">
        <w:rPr>
          <w:i/>
          <w:color w:val="000000"/>
          <w:sz w:val="28"/>
          <w:szCs w:val="28"/>
        </w:rPr>
        <w:t>Малий</w:t>
      </w:r>
      <w:proofErr w:type="spellEnd"/>
      <w:r w:rsidRPr="003C0E47">
        <w:rPr>
          <w:i/>
          <w:color w:val="000000"/>
          <w:sz w:val="28"/>
          <w:szCs w:val="28"/>
        </w:rPr>
        <w:t xml:space="preserve"> </w:t>
      </w:r>
      <w:proofErr w:type="spellStart"/>
      <w:r w:rsidRPr="003C0E47">
        <w:rPr>
          <w:i/>
          <w:color w:val="000000"/>
          <w:sz w:val="28"/>
          <w:szCs w:val="28"/>
        </w:rPr>
        <w:t>їде</w:t>
      </w:r>
      <w:proofErr w:type="spellEnd"/>
      <w:r w:rsidRPr="003C0E47">
        <w:rPr>
          <w:i/>
          <w:color w:val="000000"/>
          <w:sz w:val="28"/>
          <w:szCs w:val="28"/>
        </w:rPr>
        <w:t xml:space="preserve"> верхи, як султан, а </w:t>
      </w:r>
      <w:proofErr w:type="spellStart"/>
      <w:r w:rsidRPr="003C0E47">
        <w:rPr>
          <w:i/>
          <w:color w:val="000000"/>
          <w:sz w:val="28"/>
          <w:szCs w:val="28"/>
        </w:rPr>
        <w:t>його</w:t>
      </w:r>
      <w:proofErr w:type="spellEnd"/>
      <w:r w:rsidRPr="003C0E47">
        <w:rPr>
          <w:i/>
          <w:color w:val="000000"/>
          <w:sz w:val="28"/>
          <w:szCs w:val="28"/>
        </w:rPr>
        <w:t xml:space="preserve"> </w:t>
      </w:r>
      <w:proofErr w:type="spellStart"/>
      <w:r w:rsidRPr="003C0E47">
        <w:rPr>
          <w:i/>
          <w:color w:val="000000"/>
          <w:sz w:val="28"/>
          <w:szCs w:val="28"/>
        </w:rPr>
        <w:t>бідолашний</w:t>
      </w:r>
      <w:proofErr w:type="spellEnd"/>
      <w:r w:rsidRPr="003C0E47">
        <w:rPr>
          <w:i/>
          <w:color w:val="000000"/>
          <w:sz w:val="28"/>
          <w:szCs w:val="28"/>
        </w:rPr>
        <w:t xml:space="preserve"> </w:t>
      </w:r>
      <w:proofErr w:type="spellStart"/>
      <w:r w:rsidRPr="003C0E47">
        <w:rPr>
          <w:i/>
          <w:color w:val="000000"/>
          <w:sz w:val="28"/>
          <w:szCs w:val="28"/>
        </w:rPr>
        <w:t>батько</w:t>
      </w:r>
      <w:proofErr w:type="spellEnd"/>
      <w:r w:rsidRPr="003C0E47">
        <w:rPr>
          <w:i/>
          <w:color w:val="000000"/>
          <w:sz w:val="28"/>
          <w:szCs w:val="28"/>
        </w:rPr>
        <w:t> </w:t>
      </w:r>
      <w:proofErr w:type="spellStart"/>
      <w:r w:rsidRPr="003C0E47">
        <w:rPr>
          <w:i/>
          <w:color w:val="000000"/>
          <w:sz w:val="28"/>
          <w:szCs w:val="28"/>
        </w:rPr>
        <w:t>біжить</w:t>
      </w:r>
      <w:proofErr w:type="spellEnd"/>
      <w:r w:rsidRPr="003C0E47">
        <w:rPr>
          <w:i/>
          <w:color w:val="000000"/>
          <w:sz w:val="28"/>
          <w:szCs w:val="28"/>
        </w:rPr>
        <w:t xml:space="preserve"> </w:t>
      </w:r>
      <w:proofErr w:type="spellStart"/>
      <w:r w:rsidRPr="003C0E47">
        <w:rPr>
          <w:i/>
          <w:color w:val="000000"/>
          <w:sz w:val="28"/>
          <w:szCs w:val="28"/>
        </w:rPr>
        <w:t>слідом</w:t>
      </w:r>
      <w:proofErr w:type="spellEnd"/>
      <w:r w:rsidRPr="003C0E47">
        <w:rPr>
          <w:i/>
          <w:color w:val="000000"/>
          <w:sz w:val="28"/>
          <w:szCs w:val="28"/>
        </w:rPr>
        <w:t>.</w:t>
      </w:r>
    </w:p>
    <w:p w14:paraId="7BDED99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Хлопчик </w:t>
      </w:r>
      <w:proofErr w:type="spellStart"/>
      <w:r w:rsidRPr="003C0E47">
        <w:rPr>
          <w:i/>
          <w:color w:val="000000"/>
          <w:sz w:val="28"/>
          <w:szCs w:val="28"/>
        </w:rPr>
        <w:t>страшенно</w:t>
      </w:r>
      <w:proofErr w:type="spellEnd"/>
      <w:r w:rsidRPr="003C0E47">
        <w:rPr>
          <w:i/>
          <w:color w:val="000000"/>
          <w:sz w:val="28"/>
          <w:szCs w:val="28"/>
        </w:rPr>
        <w:t xml:space="preserve"> </w:t>
      </w:r>
      <w:proofErr w:type="spellStart"/>
      <w:r w:rsidRPr="003C0E47">
        <w:rPr>
          <w:i/>
          <w:color w:val="000000"/>
          <w:sz w:val="28"/>
          <w:szCs w:val="28"/>
        </w:rPr>
        <w:t>зніяковів</w:t>
      </w:r>
      <w:proofErr w:type="spellEnd"/>
      <w:r w:rsidRPr="003C0E47">
        <w:rPr>
          <w:i/>
          <w:color w:val="000000"/>
          <w:sz w:val="28"/>
          <w:szCs w:val="28"/>
        </w:rPr>
        <w:t xml:space="preserve"> і попросив батька </w:t>
      </w:r>
      <w:proofErr w:type="spellStart"/>
      <w:r w:rsidRPr="003C0E47">
        <w:rPr>
          <w:i/>
          <w:color w:val="000000"/>
          <w:sz w:val="28"/>
          <w:szCs w:val="28"/>
        </w:rPr>
        <w:t>сісти</w:t>
      </w:r>
      <w:proofErr w:type="spellEnd"/>
      <w:r w:rsidRPr="003C0E47">
        <w:rPr>
          <w:i/>
          <w:color w:val="000000"/>
          <w:sz w:val="28"/>
          <w:szCs w:val="28"/>
        </w:rPr>
        <w:t xml:space="preserve"> </w:t>
      </w:r>
      <w:proofErr w:type="spellStart"/>
      <w:r w:rsidRPr="003C0E47">
        <w:rPr>
          <w:i/>
          <w:color w:val="000000"/>
          <w:sz w:val="28"/>
          <w:szCs w:val="28"/>
        </w:rPr>
        <w:t>позаду</w:t>
      </w:r>
      <w:proofErr w:type="spellEnd"/>
      <w:r w:rsidRPr="003C0E47">
        <w:rPr>
          <w:i/>
          <w:color w:val="000000"/>
          <w:sz w:val="28"/>
          <w:szCs w:val="28"/>
        </w:rPr>
        <w:t xml:space="preserve"> </w:t>
      </w:r>
      <w:proofErr w:type="spellStart"/>
      <w:r w:rsidRPr="003C0E47">
        <w:rPr>
          <w:i/>
          <w:color w:val="000000"/>
          <w:sz w:val="28"/>
          <w:szCs w:val="28"/>
        </w:rPr>
        <w:t>нього</w:t>
      </w:r>
      <w:proofErr w:type="spellEnd"/>
      <w:r w:rsidRPr="003C0E47">
        <w:rPr>
          <w:i/>
          <w:color w:val="000000"/>
          <w:sz w:val="28"/>
          <w:szCs w:val="28"/>
        </w:rPr>
        <w:t>.</w:t>
      </w:r>
    </w:p>
    <w:p w14:paraId="2F4D9B9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Люди </w:t>
      </w:r>
      <w:proofErr w:type="spellStart"/>
      <w:r w:rsidRPr="003C0E47">
        <w:rPr>
          <w:i/>
          <w:color w:val="000000"/>
          <w:sz w:val="28"/>
          <w:szCs w:val="28"/>
        </w:rPr>
        <w:t>добрі</w:t>
      </w:r>
      <w:proofErr w:type="spellEnd"/>
      <w:r w:rsidRPr="003C0E47">
        <w:rPr>
          <w:i/>
          <w:color w:val="000000"/>
          <w:sz w:val="28"/>
          <w:szCs w:val="28"/>
        </w:rPr>
        <w:t xml:space="preserve">, </w:t>
      </w:r>
      <w:proofErr w:type="spellStart"/>
      <w:r w:rsidRPr="003C0E47">
        <w:rPr>
          <w:i/>
          <w:color w:val="000000"/>
          <w:sz w:val="28"/>
          <w:szCs w:val="28"/>
        </w:rPr>
        <w:t>подивіться</w:t>
      </w:r>
      <w:proofErr w:type="spellEnd"/>
      <w:r w:rsidRPr="003C0E47">
        <w:rPr>
          <w:i/>
          <w:color w:val="000000"/>
          <w:sz w:val="28"/>
          <w:szCs w:val="28"/>
        </w:rPr>
        <w:t xml:space="preserve"> на </w:t>
      </w:r>
      <w:proofErr w:type="spellStart"/>
      <w:r w:rsidRPr="003C0E47">
        <w:rPr>
          <w:i/>
          <w:color w:val="000000"/>
          <w:sz w:val="28"/>
          <w:szCs w:val="28"/>
        </w:rPr>
        <w:t>це</w:t>
      </w:r>
      <w:proofErr w:type="spellEnd"/>
      <w:r w:rsidRPr="003C0E47">
        <w:rPr>
          <w:i/>
          <w:color w:val="000000"/>
          <w:sz w:val="28"/>
          <w:szCs w:val="28"/>
        </w:rPr>
        <w:t xml:space="preserve">, – заголосила </w:t>
      </w:r>
      <w:proofErr w:type="spellStart"/>
      <w:r w:rsidRPr="003C0E47">
        <w:rPr>
          <w:i/>
          <w:color w:val="000000"/>
          <w:sz w:val="28"/>
          <w:szCs w:val="28"/>
        </w:rPr>
        <w:t>жінка</w:t>
      </w:r>
      <w:proofErr w:type="spellEnd"/>
      <w:r w:rsidRPr="003C0E47">
        <w:rPr>
          <w:i/>
          <w:color w:val="000000"/>
          <w:sz w:val="28"/>
          <w:szCs w:val="28"/>
        </w:rPr>
        <w:t xml:space="preserve"> </w:t>
      </w:r>
      <w:proofErr w:type="spellStart"/>
      <w:r w:rsidRPr="003C0E47">
        <w:rPr>
          <w:i/>
          <w:color w:val="000000"/>
          <w:sz w:val="28"/>
          <w:szCs w:val="28"/>
        </w:rPr>
        <w:t>під</w:t>
      </w:r>
      <w:proofErr w:type="spellEnd"/>
      <w:r w:rsidRPr="003C0E47">
        <w:rPr>
          <w:i/>
          <w:color w:val="000000"/>
          <w:sz w:val="28"/>
          <w:szCs w:val="28"/>
        </w:rPr>
        <w:t xml:space="preserve"> чадрою. – Як вони мучать </w:t>
      </w:r>
      <w:proofErr w:type="spellStart"/>
      <w:r w:rsidRPr="003C0E47">
        <w:rPr>
          <w:i/>
          <w:color w:val="000000"/>
          <w:sz w:val="28"/>
          <w:szCs w:val="28"/>
        </w:rPr>
        <w:t>нещасну</w:t>
      </w:r>
      <w:proofErr w:type="spellEnd"/>
      <w:r w:rsidRPr="003C0E47">
        <w:rPr>
          <w:i/>
          <w:color w:val="000000"/>
          <w:sz w:val="28"/>
          <w:szCs w:val="28"/>
        </w:rPr>
        <w:t xml:space="preserve"> тварину! У </w:t>
      </w:r>
      <w:proofErr w:type="spellStart"/>
      <w:r w:rsidRPr="003C0E47">
        <w:rPr>
          <w:i/>
          <w:color w:val="000000"/>
          <w:sz w:val="28"/>
          <w:szCs w:val="28"/>
        </w:rPr>
        <w:t>неї</w:t>
      </w:r>
      <w:proofErr w:type="spellEnd"/>
      <w:r w:rsidRPr="003C0E47">
        <w:rPr>
          <w:i/>
          <w:color w:val="000000"/>
          <w:sz w:val="28"/>
          <w:szCs w:val="28"/>
        </w:rPr>
        <w:t xml:space="preserve"> </w:t>
      </w:r>
      <w:proofErr w:type="spellStart"/>
      <w:r w:rsidRPr="003C0E47">
        <w:rPr>
          <w:i/>
          <w:color w:val="000000"/>
          <w:sz w:val="28"/>
          <w:szCs w:val="28"/>
        </w:rPr>
        <w:t>вже</w:t>
      </w:r>
      <w:proofErr w:type="spellEnd"/>
      <w:r w:rsidRPr="003C0E47">
        <w:rPr>
          <w:i/>
          <w:color w:val="000000"/>
          <w:sz w:val="28"/>
          <w:szCs w:val="28"/>
        </w:rPr>
        <w:t xml:space="preserve"> хребет провис, а </w:t>
      </w:r>
      <w:proofErr w:type="spellStart"/>
      <w:r w:rsidRPr="003C0E47">
        <w:rPr>
          <w:i/>
          <w:color w:val="000000"/>
          <w:sz w:val="28"/>
          <w:szCs w:val="28"/>
        </w:rPr>
        <w:t>старий</w:t>
      </w:r>
      <w:proofErr w:type="spellEnd"/>
      <w:r w:rsidRPr="003C0E47">
        <w:rPr>
          <w:i/>
          <w:color w:val="000000"/>
          <w:sz w:val="28"/>
          <w:szCs w:val="28"/>
        </w:rPr>
        <w:t xml:space="preserve"> і </w:t>
      </w:r>
      <w:proofErr w:type="spellStart"/>
      <w:r w:rsidRPr="003C0E47">
        <w:rPr>
          <w:i/>
          <w:color w:val="000000"/>
          <w:sz w:val="28"/>
          <w:szCs w:val="28"/>
        </w:rPr>
        <w:t>малий</w:t>
      </w:r>
      <w:proofErr w:type="spellEnd"/>
      <w:r w:rsidRPr="003C0E47">
        <w:rPr>
          <w:i/>
          <w:color w:val="000000"/>
          <w:sz w:val="28"/>
          <w:szCs w:val="28"/>
        </w:rPr>
        <w:t> </w:t>
      </w:r>
      <w:proofErr w:type="spellStart"/>
      <w:r w:rsidRPr="003C0E47">
        <w:rPr>
          <w:i/>
          <w:color w:val="000000"/>
          <w:sz w:val="28"/>
          <w:szCs w:val="28"/>
        </w:rPr>
        <w:t>нероби</w:t>
      </w:r>
      <w:proofErr w:type="spellEnd"/>
      <w:r w:rsidRPr="003C0E47">
        <w:rPr>
          <w:i/>
          <w:color w:val="000000"/>
          <w:sz w:val="28"/>
          <w:szCs w:val="28"/>
        </w:rPr>
        <w:t xml:space="preserve"> </w:t>
      </w:r>
      <w:proofErr w:type="spellStart"/>
      <w:r w:rsidRPr="003C0E47">
        <w:rPr>
          <w:i/>
          <w:color w:val="000000"/>
          <w:sz w:val="28"/>
          <w:szCs w:val="28"/>
        </w:rPr>
        <w:t>сидять</w:t>
      </w:r>
      <w:proofErr w:type="spellEnd"/>
      <w:r w:rsidRPr="003C0E47">
        <w:rPr>
          <w:i/>
          <w:color w:val="000000"/>
          <w:sz w:val="28"/>
          <w:szCs w:val="28"/>
        </w:rPr>
        <w:t xml:space="preserve"> на </w:t>
      </w:r>
      <w:proofErr w:type="spellStart"/>
      <w:r w:rsidRPr="003C0E47">
        <w:rPr>
          <w:i/>
          <w:color w:val="000000"/>
          <w:sz w:val="28"/>
          <w:szCs w:val="28"/>
        </w:rPr>
        <w:t>ньому</w:t>
      </w:r>
      <w:proofErr w:type="spellEnd"/>
      <w:r w:rsidRPr="003C0E47">
        <w:rPr>
          <w:i/>
          <w:color w:val="000000"/>
          <w:sz w:val="28"/>
          <w:szCs w:val="28"/>
        </w:rPr>
        <w:t xml:space="preserve">, як на </w:t>
      </w:r>
      <w:proofErr w:type="spellStart"/>
      <w:r w:rsidRPr="003C0E47">
        <w:rPr>
          <w:i/>
          <w:color w:val="000000"/>
          <w:sz w:val="28"/>
          <w:szCs w:val="28"/>
        </w:rPr>
        <w:t>канапі</w:t>
      </w:r>
      <w:proofErr w:type="spellEnd"/>
      <w:r w:rsidRPr="003C0E47">
        <w:rPr>
          <w:i/>
          <w:color w:val="000000"/>
          <w:sz w:val="28"/>
          <w:szCs w:val="28"/>
        </w:rPr>
        <w:t>.</w:t>
      </w:r>
    </w:p>
    <w:p w14:paraId="4F55E84F"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Батько</w:t>
      </w:r>
      <w:proofErr w:type="spellEnd"/>
      <w:r w:rsidRPr="003C0E47">
        <w:rPr>
          <w:i/>
          <w:color w:val="000000"/>
          <w:sz w:val="28"/>
          <w:szCs w:val="28"/>
        </w:rPr>
        <w:t xml:space="preserve"> з </w:t>
      </w:r>
      <w:proofErr w:type="spellStart"/>
      <w:r w:rsidRPr="003C0E47">
        <w:rPr>
          <w:i/>
          <w:color w:val="000000"/>
          <w:sz w:val="28"/>
          <w:szCs w:val="28"/>
        </w:rPr>
        <w:t>сином</w:t>
      </w:r>
      <w:proofErr w:type="spellEnd"/>
      <w:r w:rsidRPr="003C0E47">
        <w:rPr>
          <w:i/>
          <w:color w:val="000000"/>
          <w:sz w:val="28"/>
          <w:szCs w:val="28"/>
        </w:rPr>
        <w:t xml:space="preserve"> </w:t>
      </w:r>
      <w:proofErr w:type="spellStart"/>
      <w:r w:rsidRPr="003C0E47">
        <w:rPr>
          <w:i/>
          <w:color w:val="000000"/>
          <w:sz w:val="28"/>
          <w:szCs w:val="28"/>
        </w:rPr>
        <w:t>мовчки</w:t>
      </w:r>
      <w:proofErr w:type="spellEnd"/>
      <w:r w:rsidRPr="003C0E47">
        <w:rPr>
          <w:i/>
          <w:color w:val="000000"/>
          <w:sz w:val="28"/>
          <w:szCs w:val="28"/>
        </w:rPr>
        <w:t xml:space="preserve"> </w:t>
      </w:r>
      <w:proofErr w:type="spellStart"/>
      <w:r w:rsidRPr="003C0E47">
        <w:rPr>
          <w:i/>
          <w:color w:val="000000"/>
          <w:sz w:val="28"/>
          <w:szCs w:val="28"/>
        </w:rPr>
        <w:t>злізли</w:t>
      </w:r>
      <w:proofErr w:type="spellEnd"/>
      <w:r w:rsidRPr="003C0E47">
        <w:rPr>
          <w:i/>
          <w:color w:val="000000"/>
          <w:sz w:val="28"/>
          <w:szCs w:val="28"/>
        </w:rPr>
        <w:t xml:space="preserve"> з </w:t>
      </w:r>
      <w:proofErr w:type="spellStart"/>
      <w:r w:rsidRPr="003C0E47">
        <w:rPr>
          <w:i/>
          <w:color w:val="000000"/>
          <w:sz w:val="28"/>
          <w:szCs w:val="28"/>
        </w:rPr>
        <w:t>віслюка</w:t>
      </w:r>
      <w:proofErr w:type="spellEnd"/>
      <w:r w:rsidRPr="003C0E47">
        <w:rPr>
          <w:i/>
          <w:color w:val="000000"/>
          <w:sz w:val="28"/>
          <w:szCs w:val="28"/>
        </w:rPr>
        <w:t xml:space="preserve"> і, понуривши </w:t>
      </w:r>
      <w:proofErr w:type="spellStart"/>
      <w:r w:rsidRPr="003C0E47">
        <w:rPr>
          <w:i/>
          <w:color w:val="000000"/>
          <w:sz w:val="28"/>
          <w:szCs w:val="28"/>
        </w:rPr>
        <w:t>голови</w:t>
      </w:r>
      <w:proofErr w:type="spellEnd"/>
      <w:r w:rsidRPr="003C0E47">
        <w:rPr>
          <w:i/>
          <w:color w:val="000000"/>
          <w:sz w:val="28"/>
          <w:szCs w:val="28"/>
        </w:rPr>
        <w:t>, побрели </w:t>
      </w:r>
      <w:proofErr w:type="spellStart"/>
      <w:r w:rsidRPr="003C0E47">
        <w:rPr>
          <w:i/>
          <w:color w:val="000000"/>
          <w:sz w:val="28"/>
          <w:szCs w:val="28"/>
        </w:rPr>
        <w:t>далі</w:t>
      </w:r>
      <w:proofErr w:type="spellEnd"/>
      <w:r w:rsidRPr="003C0E47">
        <w:rPr>
          <w:i/>
          <w:color w:val="000000"/>
          <w:sz w:val="28"/>
          <w:szCs w:val="28"/>
        </w:rPr>
        <w:t xml:space="preserve">. За рогом вони </w:t>
      </w:r>
      <w:proofErr w:type="spellStart"/>
      <w:r w:rsidRPr="003C0E47">
        <w:rPr>
          <w:i/>
          <w:color w:val="000000"/>
          <w:sz w:val="28"/>
          <w:szCs w:val="28"/>
        </w:rPr>
        <w:t>зустріли</w:t>
      </w:r>
      <w:proofErr w:type="spellEnd"/>
      <w:r w:rsidRPr="003C0E47">
        <w:rPr>
          <w:i/>
          <w:color w:val="000000"/>
          <w:sz w:val="28"/>
          <w:szCs w:val="28"/>
        </w:rPr>
        <w:t xml:space="preserve"> </w:t>
      </w:r>
      <w:proofErr w:type="spellStart"/>
      <w:r w:rsidRPr="003C0E47">
        <w:rPr>
          <w:i/>
          <w:color w:val="000000"/>
          <w:sz w:val="28"/>
          <w:szCs w:val="28"/>
        </w:rPr>
        <w:t>інших</w:t>
      </w:r>
      <w:proofErr w:type="spellEnd"/>
      <w:r w:rsidRPr="003C0E47">
        <w:rPr>
          <w:i/>
          <w:color w:val="000000"/>
          <w:sz w:val="28"/>
          <w:szCs w:val="28"/>
        </w:rPr>
        <w:t xml:space="preserve"> перехожих, почали </w:t>
      </w:r>
      <w:proofErr w:type="spellStart"/>
      <w:r w:rsidRPr="003C0E47">
        <w:rPr>
          <w:i/>
          <w:color w:val="000000"/>
          <w:sz w:val="28"/>
          <w:szCs w:val="28"/>
        </w:rPr>
        <w:t>насміхатися</w:t>
      </w:r>
      <w:proofErr w:type="spellEnd"/>
      <w:r w:rsidRPr="003C0E47">
        <w:rPr>
          <w:i/>
          <w:color w:val="000000"/>
          <w:sz w:val="28"/>
          <w:szCs w:val="28"/>
        </w:rPr>
        <w:t xml:space="preserve"> з них:</w:t>
      </w:r>
    </w:p>
    <w:p w14:paraId="2DBE0859"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Чого</w:t>
      </w:r>
      <w:proofErr w:type="spellEnd"/>
      <w:r w:rsidRPr="003C0E47">
        <w:rPr>
          <w:i/>
          <w:color w:val="000000"/>
          <w:sz w:val="28"/>
          <w:szCs w:val="28"/>
        </w:rPr>
        <w:t xml:space="preserve"> </w:t>
      </w:r>
      <w:proofErr w:type="spellStart"/>
      <w:r w:rsidRPr="003C0E47">
        <w:rPr>
          <w:i/>
          <w:color w:val="000000"/>
          <w:sz w:val="28"/>
          <w:szCs w:val="28"/>
        </w:rPr>
        <w:t>це</w:t>
      </w:r>
      <w:proofErr w:type="spellEnd"/>
      <w:r w:rsidRPr="003C0E47">
        <w:rPr>
          <w:i/>
          <w:color w:val="000000"/>
          <w:sz w:val="28"/>
          <w:szCs w:val="28"/>
        </w:rPr>
        <w:t xml:space="preserve"> ваш </w:t>
      </w:r>
      <w:proofErr w:type="spellStart"/>
      <w:r w:rsidRPr="003C0E47">
        <w:rPr>
          <w:i/>
          <w:color w:val="000000"/>
          <w:sz w:val="28"/>
          <w:szCs w:val="28"/>
        </w:rPr>
        <w:t>віслюк</w:t>
      </w:r>
      <w:proofErr w:type="spellEnd"/>
      <w:r w:rsidRPr="003C0E47">
        <w:rPr>
          <w:i/>
          <w:color w:val="000000"/>
          <w:sz w:val="28"/>
          <w:szCs w:val="28"/>
        </w:rPr>
        <w:t xml:space="preserve"> </w:t>
      </w:r>
      <w:proofErr w:type="spellStart"/>
      <w:r w:rsidRPr="003C0E47">
        <w:rPr>
          <w:i/>
          <w:color w:val="000000"/>
          <w:sz w:val="28"/>
          <w:szCs w:val="28"/>
        </w:rPr>
        <w:t>нічого</w:t>
      </w:r>
      <w:proofErr w:type="spellEnd"/>
      <w:r w:rsidRPr="003C0E47">
        <w:rPr>
          <w:i/>
          <w:color w:val="000000"/>
          <w:sz w:val="28"/>
          <w:szCs w:val="28"/>
        </w:rPr>
        <w:t xml:space="preserve"> не робить, не приносить </w:t>
      </w:r>
      <w:proofErr w:type="spellStart"/>
      <w:r w:rsidRPr="003C0E47">
        <w:rPr>
          <w:i/>
          <w:color w:val="000000"/>
          <w:sz w:val="28"/>
          <w:szCs w:val="28"/>
        </w:rPr>
        <w:t>жодної</w:t>
      </w:r>
      <w:proofErr w:type="spellEnd"/>
      <w:r w:rsidRPr="003C0E47">
        <w:rPr>
          <w:i/>
          <w:color w:val="000000"/>
          <w:sz w:val="28"/>
          <w:szCs w:val="28"/>
        </w:rPr>
        <w:t xml:space="preserve"> </w:t>
      </w:r>
      <w:proofErr w:type="spellStart"/>
      <w:r w:rsidRPr="003C0E47">
        <w:rPr>
          <w:i/>
          <w:color w:val="000000"/>
          <w:sz w:val="28"/>
          <w:szCs w:val="28"/>
        </w:rPr>
        <w:t>користі</w:t>
      </w:r>
      <w:proofErr w:type="spellEnd"/>
      <w:r w:rsidRPr="003C0E47">
        <w:rPr>
          <w:i/>
          <w:color w:val="000000"/>
          <w:sz w:val="28"/>
          <w:szCs w:val="28"/>
        </w:rPr>
        <w:t>, </w:t>
      </w:r>
      <w:proofErr w:type="spellStart"/>
      <w:r w:rsidRPr="003C0E47">
        <w:rPr>
          <w:i/>
          <w:color w:val="000000"/>
          <w:sz w:val="28"/>
          <w:szCs w:val="28"/>
        </w:rPr>
        <w:t>навіть</w:t>
      </w:r>
      <w:proofErr w:type="spellEnd"/>
      <w:r w:rsidRPr="003C0E47">
        <w:rPr>
          <w:i/>
          <w:color w:val="000000"/>
          <w:sz w:val="28"/>
          <w:szCs w:val="28"/>
        </w:rPr>
        <w:t xml:space="preserve"> не </w:t>
      </w:r>
      <w:proofErr w:type="spellStart"/>
      <w:r w:rsidRPr="003C0E47">
        <w:rPr>
          <w:i/>
          <w:color w:val="000000"/>
          <w:sz w:val="28"/>
          <w:szCs w:val="28"/>
        </w:rPr>
        <w:t>везе</w:t>
      </w:r>
      <w:proofErr w:type="spellEnd"/>
      <w:r w:rsidRPr="003C0E47">
        <w:rPr>
          <w:i/>
          <w:color w:val="000000"/>
          <w:sz w:val="28"/>
          <w:szCs w:val="28"/>
        </w:rPr>
        <w:t xml:space="preserve"> </w:t>
      </w:r>
      <w:proofErr w:type="spellStart"/>
      <w:r w:rsidRPr="003C0E47">
        <w:rPr>
          <w:i/>
          <w:color w:val="000000"/>
          <w:sz w:val="28"/>
          <w:szCs w:val="28"/>
        </w:rPr>
        <w:t>когось</w:t>
      </w:r>
      <w:proofErr w:type="spellEnd"/>
      <w:r w:rsidRPr="003C0E47">
        <w:rPr>
          <w:i/>
          <w:color w:val="000000"/>
          <w:sz w:val="28"/>
          <w:szCs w:val="28"/>
        </w:rPr>
        <w:t xml:space="preserve"> </w:t>
      </w:r>
      <w:proofErr w:type="spellStart"/>
      <w:r w:rsidRPr="003C0E47">
        <w:rPr>
          <w:i/>
          <w:color w:val="000000"/>
          <w:sz w:val="28"/>
          <w:szCs w:val="28"/>
        </w:rPr>
        <w:t>із</w:t>
      </w:r>
      <w:proofErr w:type="spellEnd"/>
      <w:r w:rsidRPr="003C0E47">
        <w:rPr>
          <w:i/>
          <w:color w:val="000000"/>
          <w:sz w:val="28"/>
          <w:szCs w:val="28"/>
        </w:rPr>
        <w:t xml:space="preserve"> вас на </w:t>
      </w:r>
      <w:proofErr w:type="spellStart"/>
      <w:r w:rsidRPr="003C0E47">
        <w:rPr>
          <w:i/>
          <w:color w:val="000000"/>
          <w:sz w:val="28"/>
          <w:szCs w:val="28"/>
        </w:rPr>
        <w:t>собі</w:t>
      </w:r>
      <w:proofErr w:type="spellEnd"/>
      <w:r w:rsidRPr="003C0E47">
        <w:rPr>
          <w:i/>
          <w:color w:val="000000"/>
          <w:sz w:val="28"/>
          <w:szCs w:val="28"/>
        </w:rPr>
        <w:t>?</w:t>
      </w:r>
    </w:p>
    <w:p w14:paraId="6E531C84"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Батько</w:t>
      </w:r>
      <w:proofErr w:type="spellEnd"/>
      <w:r w:rsidRPr="003C0E47">
        <w:rPr>
          <w:i/>
          <w:color w:val="000000"/>
          <w:sz w:val="28"/>
          <w:szCs w:val="28"/>
        </w:rPr>
        <w:t xml:space="preserve"> </w:t>
      </w:r>
      <w:proofErr w:type="spellStart"/>
      <w:r w:rsidRPr="003C0E47">
        <w:rPr>
          <w:i/>
          <w:color w:val="000000"/>
          <w:sz w:val="28"/>
          <w:szCs w:val="28"/>
        </w:rPr>
        <w:t>зітхнув</w:t>
      </w:r>
      <w:proofErr w:type="spellEnd"/>
      <w:r w:rsidRPr="003C0E47">
        <w:rPr>
          <w:i/>
          <w:color w:val="000000"/>
          <w:sz w:val="28"/>
          <w:szCs w:val="28"/>
        </w:rPr>
        <w:t xml:space="preserve">, </w:t>
      </w:r>
      <w:proofErr w:type="spellStart"/>
      <w:r w:rsidRPr="003C0E47">
        <w:rPr>
          <w:i/>
          <w:color w:val="000000"/>
          <w:sz w:val="28"/>
          <w:szCs w:val="28"/>
        </w:rPr>
        <w:t>пригостив</w:t>
      </w:r>
      <w:proofErr w:type="spellEnd"/>
      <w:r w:rsidRPr="003C0E47">
        <w:rPr>
          <w:i/>
          <w:color w:val="000000"/>
          <w:sz w:val="28"/>
          <w:szCs w:val="28"/>
        </w:rPr>
        <w:t xml:space="preserve"> </w:t>
      </w:r>
      <w:proofErr w:type="spellStart"/>
      <w:r w:rsidRPr="003C0E47">
        <w:rPr>
          <w:i/>
          <w:color w:val="000000"/>
          <w:sz w:val="28"/>
          <w:szCs w:val="28"/>
        </w:rPr>
        <w:t>віслюка</w:t>
      </w:r>
      <w:proofErr w:type="spellEnd"/>
      <w:r w:rsidRPr="003C0E47">
        <w:rPr>
          <w:i/>
          <w:color w:val="000000"/>
          <w:sz w:val="28"/>
          <w:szCs w:val="28"/>
        </w:rPr>
        <w:t xml:space="preserve"> соломою і сказав </w:t>
      </w:r>
      <w:proofErr w:type="spellStart"/>
      <w:r w:rsidRPr="003C0E47">
        <w:rPr>
          <w:i/>
          <w:color w:val="000000"/>
          <w:sz w:val="28"/>
          <w:szCs w:val="28"/>
        </w:rPr>
        <w:t>синові</w:t>
      </w:r>
      <w:proofErr w:type="spellEnd"/>
      <w:r w:rsidRPr="003C0E47">
        <w:rPr>
          <w:i/>
          <w:color w:val="000000"/>
          <w:sz w:val="28"/>
          <w:szCs w:val="28"/>
        </w:rPr>
        <w:t>: </w:t>
      </w:r>
    </w:p>
    <w:p w14:paraId="0579DA29"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lastRenderedPageBreak/>
        <w:t xml:space="preserve">– </w:t>
      </w:r>
      <w:proofErr w:type="spellStart"/>
      <w:r w:rsidRPr="003C0E47">
        <w:rPr>
          <w:i/>
          <w:color w:val="000000"/>
          <w:sz w:val="28"/>
          <w:szCs w:val="28"/>
        </w:rPr>
        <w:t>Хоч</w:t>
      </w:r>
      <w:proofErr w:type="spellEnd"/>
      <w:r w:rsidRPr="003C0E47">
        <w:rPr>
          <w:i/>
          <w:color w:val="000000"/>
          <w:sz w:val="28"/>
          <w:szCs w:val="28"/>
        </w:rPr>
        <w:t xml:space="preserve"> би </w:t>
      </w:r>
      <w:proofErr w:type="spellStart"/>
      <w:r w:rsidRPr="003C0E47">
        <w:rPr>
          <w:i/>
          <w:color w:val="000000"/>
          <w:sz w:val="28"/>
          <w:szCs w:val="28"/>
        </w:rPr>
        <w:t>що</w:t>
      </w:r>
      <w:proofErr w:type="spellEnd"/>
      <w:r w:rsidRPr="003C0E47">
        <w:rPr>
          <w:i/>
          <w:color w:val="000000"/>
          <w:sz w:val="28"/>
          <w:szCs w:val="28"/>
        </w:rPr>
        <w:t xml:space="preserve"> ми робили, </w:t>
      </w:r>
      <w:proofErr w:type="spellStart"/>
      <w:r w:rsidRPr="003C0E47">
        <w:rPr>
          <w:i/>
          <w:color w:val="000000"/>
          <w:sz w:val="28"/>
          <w:szCs w:val="28"/>
        </w:rPr>
        <w:t>хлопче</w:t>
      </w:r>
      <w:proofErr w:type="spellEnd"/>
      <w:r w:rsidRPr="003C0E47">
        <w:rPr>
          <w:i/>
          <w:color w:val="000000"/>
          <w:sz w:val="28"/>
          <w:szCs w:val="28"/>
        </w:rPr>
        <w:t xml:space="preserve">, </w:t>
      </w:r>
      <w:proofErr w:type="spellStart"/>
      <w:r w:rsidRPr="003C0E47">
        <w:rPr>
          <w:i/>
          <w:color w:val="000000"/>
          <w:sz w:val="28"/>
          <w:szCs w:val="28"/>
        </w:rPr>
        <w:t>обов&amp;</w:t>
      </w:r>
      <w:proofErr w:type="gramStart"/>
      <w:r w:rsidRPr="003C0E47">
        <w:rPr>
          <w:i/>
          <w:color w:val="000000"/>
          <w:sz w:val="28"/>
          <w:szCs w:val="28"/>
        </w:rPr>
        <w:t>apos;язково</w:t>
      </w:r>
      <w:proofErr w:type="spellEnd"/>
      <w:proofErr w:type="gramEnd"/>
      <w:r w:rsidRPr="003C0E47">
        <w:rPr>
          <w:i/>
          <w:color w:val="000000"/>
          <w:sz w:val="28"/>
          <w:szCs w:val="28"/>
        </w:rPr>
        <w:t xml:space="preserve"> </w:t>
      </w:r>
      <w:proofErr w:type="spellStart"/>
      <w:r w:rsidRPr="003C0E47">
        <w:rPr>
          <w:i/>
          <w:color w:val="000000"/>
          <w:sz w:val="28"/>
          <w:szCs w:val="28"/>
        </w:rPr>
        <w:t>знайдеться</w:t>
      </w:r>
      <w:proofErr w:type="spellEnd"/>
      <w:r w:rsidRPr="003C0E47">
        <w:rPr>
          <w:i/>
          <w:color w:val="000000"/>
          <w:sz w:val="28"/>
          <w:szCs w:val="28"/>
        </w:rPr>
        <w:t xml:space="preserve"> той, </w:t>
      </w:r>
      <w:proofErr w:type="spellStart"/>
      <w:r w:rsidRPr="003C0E47">
        <w:rPr>
          <w:i/>
          <w:color w:val="000000"/>
          <w:sz w:val="28"/>
          <w:szCs w:val="28"/>
        </w:rPr>
        <w:t>хто</w:t>
      </w:r>
      <w:proofErr w:type="spellEnd"/>
      <w:r w:rsidRPr="003C0E47">
        <w:rPr>
          <w:i/>
          <w:color w:val="000000"/>
          <w:sz w:val="28"/>
          <w:szCs w:val="28"/>
        </w:rPr>
        <w:t xml:space="preserve"> з нами не </w:t>
      </w:r>
      <w:proofErr w:type="spellStart"/>
      <w:r w:rsidRPr="003C0E47">
        <w:rPr>
          <w:i/>
          <w:color w:val="000000"/>
          <w:sz w:val="28"/>
          <w:szCs w:val="28"/>
        </w:rPr>
        <w:t>погодиться</w:t>
      </w:r>
      <w:proofErr w:type="spellEnd"/>
      <w:r w:rsidRPr="003C0E47">
        <w:rPr>
          <w:i/>
          <w:color w:val="000000"/>
          <w:sz w:val="28"/>
          <w:szCs w:val="28"/>
        </w:rPr>
        <w:t xml:space="preserve">. Гадаю, ми </w:t>
      </w:r>
      <w:proofErr w:type="spellStart"/>
      <w:r w:rsidRPr="003C0E47">
        <w:rPr>
          <w:i/>
          <w:color w:val="000000"/>
          <w:sz w:val="28"/>
          <w:szCs w:val="28"/>
        </w:rPr>
        <w:t>самі</w:t>
      </w:r>
      <w:proofErr w:type="spellEnd"/>
      <w:r w:rsidRPr="003C0E47">
        <w:rPr>
          <w:i/>
          <w:color w:val="000000"/>
          <w:sz w:val="28"/>
          <w:szCs w:val="28"/>
        </w:rPr>
        <w:t xml:space="preserve"> </w:t>
      </w:r>
      <w:proofErr w:type="spellStart"/>
      <w:r w:rsidRPr="003C0E47">
        <w:rPr>
          <w:i/>
          <w:color w:val="000000"/>
          <w:sz w:val="28"/>
          <w:szCs w:val="28"/>
        </w:rPr>
        <w:t>маємо</w:t>
      </w:r>
      <w:proofErr w:type="spellEnd"/>
      <w:r w:rsidRPr="003C0E47">
        <w:rPr>
          <w:i/>
          <w:color w:val="000000"/>
          <w:sz w:val="28"/>
          <w:szCs w:val="28"/>
        </w:rPr>
        <w:t xml:space="preserve"> </w:t>
      </w:r>
      <w:proofErr w:type="spellStart"/>
      <w:r w:rsidRPr="003C0E47">
        <w:rPr>
          <w:i/>
          <w:color w:val="000000"/>
          <w:sz w:val="28"/>
          <w:szCs w:val="28"/>
        </w:rPr>
        <w:t>вирішувати</w:t>
      </w:r>
      <w:proofErr w:type="spellEnd"/>
      <w:r w:rsidRPr="003C0E47">
        <w:rPr>
          <w:i/>
          <w:color w:val="000000"/>
          <w:sz w:val="28"/>
          <w:szCs w:val="28"/>
        </w:rPr>
        <w:t xml:space="preserve">, як нам </w:t>
      </w:r>
      <w:proofErr w:type="spellStart"/>
      <w:r w:rsidRPr="003C0E47">
        <w:rPr>
          <w:i/>
          <w:color w:val="000000"/>
          <w:sz w:val="28"/>
          <w:szCs w:val="28"/>
        </w:rPr>
        <w:t>мандрувати</w:t>
      </w:r>
      <w:proofErr w:type="spellEnd"/>
      <w:r w:rsidRPr="003C0E47">
        <w:rPr>
          <w:i/>
          <w:color w:val="000000"/>
          <w:sz w:val="28"/>
          <w:szCs w:val="28"/>
        </w:rPr>
        <w:t>.</w:t>
      </w:r>
    </w:p>
    <w:p w14:paraId="2EB30115" w14:textId="77777777" w:rsidR="003C0E47" w:rsidRDefault="003C0E47" w:rsidP="003C0E47">
      <w:pPr>
        <w:pStyle w:val="a3"/>
        <w:spacing w:before="0" w:beforeAutospacing="0" w:after="0" w:afterAutospacing="0"/>
        <w:ind w:firstLine="567"/>
        <w:contextualSpacing/>
        <w:jc w:val="center"/>
        <w:rPr>
          <w:b/>
          <w:i/>
          <w:iCs/>
          <w:color w:val="000000"/>
          <w:sz w:val="28"/>
          <w:szCs w:val="28"/>
          <w:u w:val="single"/>
          <w:lang w:val="uk-UA"/>
        </w:rPr>
      </w:pPr>
    </w:p>
    <w:p w14:paraId="243D4039" w14:textId="77777777" w:rsidR="00000FAD" w:rsidRPr="003C0E47" w:rsidRDefault="00000FAD" w:rsidP="003C0E47">
      <w:pPr>
        <w:pStyle w:val="a3"/>
        <w:spacing w:before="0" w:beforeAutospacing="0" w:after="0" w:afterAutospacing="0"/>
        <w:ind w:firstLine="567"/>
        <w:contextualSpacing/>
        <w:jc w:val="center"/>
        <w:rPr>
          <w:b/>
        </w:rPr>
      </w:pPr>
      <w:proofErr w:type="spellStart"/>
      <w:r w:rsidRPr="003C0E47">
        <w:rPr>
          <w:b/>
          <w:i/>
          <w:iCs/>
          <w:color w:val="000000"/>
          <w:sz w:val="28"/>
          <w:szCs w:val="28"/>
          <w:u w:val="single"/>
        </w:rPr>
        <w:t>Запитання</w:t>
      </w:r>
      <w:proofErr w:type="spellEnd"/>
      <w:r w:rsidRPr="003C0E47">
        <w:rPr>
          <w:b/>
          <w:i/>
          <w:iCs/>
          <w:color w:val="000000"/>
          <w:sz w:val="28"/>
          <w:szCs w:val="28"/>
          <w:u w:val="single"/>
        </w:rPr>
        <w:t xml:space="preserve"> для </w:t>
      </w:r>
      <w:proofErr w:type="spellStart"/>
      <w:r w:rsidRPr="003C0E47">
        <w:rPr>
          <w:b/>
          <w:i/>
          <w:iCs/>
          <w:color w:val="000000"/>
          <w:sz w:val="28"/>
          <w:szCs w:val="28"/>
          <w:u w:val="single"/>
        </w:rPr>
        <w:t>обговорення</w:t>
      </w:r>
      <w:proofErr w:type="spellEnd"/>
    </w:p>
    <w:p w14:paraId="5CD58A05"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1. В </w:t>
      </w:r>
      <w:proofErr w:type="spellStart"/>
      <w:r>
        <w:rPr>
          <w:color w:val="000000"/>
          <w:sz w:val="28"/>
          <w:szCs w:val="28"/>
        </w:rPr>
        <w:t>чому</w:t>
      </w:r>
      <w:proofErr w:type="spellEnd"/>
      <w:r>
        <w:rPr>
          <w:color w:val="000000"/>
          <w:sz w:val="28"/>
          <w:szCs w:val="28"/>
        </w:rPr>
        <w:t xml:space="preserve"> суть </w:t>
      </w:r>
      <w:proofErr w:type="spellStart"/>
      <w:r>
        <w:rPr>
          <w:color w:val="000000"/>
          <w:sz w:val="28"/>
          <w:szCs w:val="28"/>
        </w:rPr>
        <w:t>цієї</w:t>
      </w:r>
      <w:proofErr w:type="spellEnd"/>
      <w:r>
        <w:rPr>
          <w:color w:val="000000"/>
          <w:sz w:val="28"/>
          <w:szCs w:val="28"/>
        </w:rPr>
        <w:t xml:space="preserve"> </w:t>
      </w:r>
      <w:proofErr w:type="spellStart"/>
      <w:r>
        <w:rPr>
          <w:color w:val="000000"/>
          <w:sz w:val="28"/>
          <w:szCs w:val="28"/>
        </w:rPr>
        <w:t>притчі</w:t>
      </w:r>
      <w:proofErr w:type="spellEnd"/>
      <w:r>
        <w:rPr>
          <w:color w:val="000000"/>
          <w:sz w:val="28"/>
          <w:szCs w:val="28"/>
        </w:rPr>
        <w:t>?</w:t>
      </w:r>
    </w:p>
    <w:p w14:paraId="071CCE51"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2.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завжди</w:t>
      </w:r>
      <w:proofErr w:type="spellEnd"/>
      <w:r>
        <w:rPr>
          <w:color w:val="000000"/>
          <w:sz w:val="28"/>
          <w:szCs w:val="28"/>
        </w:rPr>
        <w:t xml:space="preserve"> </w:t>
      </w:r>
      <w:proofErr w:type="spellStart"/>
      <w:r>
        <w:rPr>
          <w:color w:val="000000"/>
          <w:sz w:val="28"/>
          <w:szCs w:val="28"/>
        </w:rPr>
        <w:t>іншим</w:t>
      </w:r>
      <w:proofErr w:type="spellEnd"/>
      <w:r>
        <w:rPr>
          <w:color w:val="000000"/>
          <w:sz w:val="28"/>
          <w:szCs w:val="28"/>
        </w:rPr>
        <w:t xml:space="preserve"> </w:t>
      </w:r>
      <w:proofErr w:type="spellStart"/>
      <w:r>
        <w:rPr>
          <w:color w:val="000000"/>
          <w:sz w:val="28"/>
          <w:szCs w:val="28"/>
        </w:rPr>
        <w:t>подобається</w:t>
      </w:r>
      <w:proofErr w:type="spellEnd"/>
      <w:r>
        <w:rPr>
          <w:color w:val="000000"/>
          <w:sz w:val="28"/>
          <w:szCs w:val="28"/>
        </w:rPr>
        <w:t xml:space="preserve"> те, </w:t>
      </w:r>
      <w:proofErr w:type="spellStart"/>
      <w:r>
        <w:rPr>
          <w:color w:val="000000"/>
          <w:sz w:val="28"/>
          <w:szCs w:val="28"/>
        </w:rPr>
        <w:t>що</w:t>
      </w:r>
      <w:proofErr w:type="spellEnd"/>
      <w:r>
        <w:rPr>
          <w:color w:val="000000"/>
          <w:sz w:val="28"/>
          <w:szCs w:val="28"/>
        </w:rPr>
        <w:t xml:space="preserve"> ми робимо?</w:t>
      </w:r>
    </w:p>
    <w:p w14:paraId="7723AD7F"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3.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таке</w:t>
      </w:r>
      <w:proofErr w:type="spellEnd"/>
      <w:r>
        <w:rPr>
          <w:color w:val="000000"/>
          <w:sz w:val="28"/>
          <w:szCs w:val="28"/>
        </w:rPr>
        <w:t xml:space="preserve"> </w:t>
      </w:r>
      <w:proofErr w:type="spellStart"/>
      <w:r>
        <w:rPr>
          <w:color w:val="000000"/>
          <w:sz w:val="28"/>
          <w:szCs w:val="28"/>
        </w:rPr>
        <w:t>власна</w:t>
      </w:r>
      <w:proofErr w:type="spellEnd"/>
      <w:r>
        <w:rPr>
          <w:color w:val="000000"/>
          <w:sz w:val="28"/>
          <w:szCs w:val="28"/>
        </w:rPr>
        <w:t xml:space="preserve"> думка?</w:t>
      </w:r>
    </w:p>
    <w:p w14:paraId="2EC3EA8E"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4.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цінності</w:t>
      </w:r>
      <w:proofErr w:type="spellEnd"/>
      <w:r>
        <w:rPr>
          <w:color w:val="000000"/>
          <w:sz w:val="28"/>
          <w:szCs w:val="28"/>
        </w:rPr>
        <w:t xml:space="preserve"> у кожного </w:t>
      </w:r>
      <w:proofErr w:type="spellStart"/>
      <w:r>
        <w:rPr>
          <w:color w:val="000000"/>
          <w:sz w:val="28"/>
          <w:szCs w:val="28"/>
        </w:rPr>
        <w:t>героїв</w:t>
      </w:r>
      <w:proofErr w:type="spellEnd"/>
      <w:r>
        <w:rPr>
          <w:color w:val="000000"/>
          <w:sz w:val="28"/>
          <w:szCs w:val="28"/>
        </w:rPr>
        <w:t xml:space="preserve"> </w:t>
      </w:r>
      <w:proofErr w:type="spellStart"/>
      <w:r>
        <w:rPr>
          <w:color w:val="000000"/>
          <w:sz w:val="28"/>
          <w:szCs w:val="28"/>
        </w:rPr>
        <w:t>притчі</w:t>
      </w:r>
      <w:proofErr w:type="spellEnd"/>
      <w:r>
        <w:rPr>
          <w:color w:val="000000"/>
          <w:sz w:val="28"/>
          <w:szCs w:val="28"/>
        </w:rPr>
        <w:t xml:space="preserve"> </w:t>
      </w:r>
      <w:proofErr w:type="spellStart"/>
      <w:r>
        <w:rPr>
          <w:color w:val="000000"/>
          <w:sz w:val="28"/>
          <w:szCs w:val="28"/>
        </w:rPr>
        <w:t>важливіші</w:t>
      </w:r>
      <w:proofErr w:type="spellEnd"/>
      <w:r>
        <w:rPr>
          <w:color w:val="000000"/>
          <w:sz w:val="28"/>
          <w:szCs w:val="28"/>
        </w:rPr>
        <w:t xml:space="preserve">? Як Ви </w:t>
      </w:r>
      <w:proofErr w:type="spellStart"/>
      <w:r>
        <w:rPr>
          <w:color w:val="000000"/>
          <w:sz w:val="28"/>
          <w:szCs w:val="28"/>
        </w:rPr>
        <w:t>думаєте</w:t>
      </w:r>
      <w:proofErr w:type="spellEnd"/>
      <w:r>
        <w:rPr>
          <w:color w:val="000000"/>
          <w:sz w:val="28"/>
          <w:szCs w:val="28"/>
        </w:rPr>
        <w:t>?</w:t>
      </w:r>
    </w:p>
    <w:p w14:paraId="2D0A2886" w14:textId="77777777" w:rsidR="00000FAD" w:rsidRDefault="00000FAD" w:rsidP="00000FAD">
      <w:pPr>
        <w:pStyle w:val="a3"/>
        <w:spacing w:before="0" w:beforeAutospacing="0" w:after="0" w:afterAutospacing="0"/>
        <w:ind w:firstLine="567"/>
        <w:contextualSpacing/>
        <w:jc w:val="both"/>
      </w:pPr>
      <w:r>
        <w:t> </w:t>
      </w:r>
    </w:p>
    <w:p w14:paraId="79C15579" w14:textId="77777777" w:rsidR="00000FAD" w:rsidRDefault="00000FAD" w:rsidP="00000FAD">
      <w:pPr>
        <w:pStyle w:val="a3"/>
        <w:spacing w:before="0" w:beforeAutospacing="0" w:after="0" w:afterAutospacing="0"/>
        <w:ind w:firstLine="567"/>
        <w:contextualSpacing/>
        <w:jc w:val="both"/>
      </w:pPr>
      <w:proofErr w:type="spellStart"/>
      <w:r>
        <w:rPr>
          <w:b/>
          <w:bCs/>
          <w:color w:val="000000"/>
          <w:sz w:val="28"/>
          <w:szCs w:val="28"/>
          <w:u w:val="single"/>
        </w:rPr>
        <w:t>Пропоную</w:t>
      </w:r>
      <w:proofErr w:type="spellEnd"/>
      <w:r>
        <w:rPr>
          <w:b/>
          <w:bCs/>
          <w:color w:val="000000"/>
          <w:sz w:val="28"/>
          <w:szCs w:val="28"/>
          <w:u w:val="single"/>
        </w:rPr>
        <w:t xml:space="preserve"> </w:t>
      </w:r>
      <w:proofErr w:type="spellStart"/>
      <w:r>
        <w:rPr>
          <w:b/>
          <w:bCs/>
          <w:color w:val="000000"/>
          <w:sz w:val="28"/>
          <w:szCs w:val="28"/>
          <w:u w:val="single"/>
        </w:rPr>
        <w:t>послухати</w:t>
      </w:r>
      <w:proofErr w:type="spellEnd"/>
      <w:r>
        <w:rPr>
          <w:b/>
          <w:bCs/>
          <w:color w:val="000000"/>
          <w:sz w:val="28"/>
          <w:szCs w:val="28"/>
          <w:u w:val="single"/>
        </w:rPr>
        <w:t xml:space="preserve"> </w:t>
      </w:r>
      <w:proofErr w:type="spellStart"/>
      <w:r>
        <w:rPr>
          <w:b/>
          <w:bCs/>
          <w:color w:val="000000"/>
          <w:sz w:val="28"/>
          <w:szCs w:val="28"/>
          <w:u w:val="single"/>
        </w:rPr>
        <w:t>ще</w:t>
      </w:r>
      <w:proofErr w:type="spellEnd"/>
      <w:r>
        <w:rPr>
          <w:b/>
          <w:bCs/>
          <w:color w:val="000000"/>
          <w:sz w:val="28"/>
          <w:szCs w:val="28"/>
          <w:u w:val="single"/>
        </w:rPr>
        <w:t xml:space="preserve"> одну притчу «</w:t>
      </w:r>
      <w:proofErr w:type="spellStart"/>
      <w:r>
        <w:rPr>
          <w:b/>
          <w:bCs/>
          <w:color w:val="000000"/>
          <w:sz w:val="28"/>
          <w:szCs w:val="28"/>
          <w:u w:val="single"/>
        </w:rPr>
        <w:t>Найважливіші</w:t>
      </w:r>
      <w:proofErr w:type="spellEnd"/>
      <w:r>
        <w:rPr>
          <w:b/>
          <w:bCs/>
          <w:color w:val="000000"/>
          <w:sz w:val="28"/>
          <w:szCs w:val="28"/>
          <w:u w:val="single"/>
        </w:rPr>
        <w:t xml:space="preserve"> </w:t>
      </w:r>
      <w:proofErr w:type="spellStart"/>
      <w:r>
        <w:rPr>
          <w:b/>
          <w:bCs/>
          <w:color w:val="000000"/>
          <w:sz w:val="28"/>
          <w:szCs w:val="28"/>
          <w:u w:val="single"/>
        </w:rPr>
        <w:t>речі</w:t>
      </w:r>
      <w:proofErr w:type="spellEnd"/>
      <w:r>
        <w:rPr>
          <w:b/>
          <w:bCs/>
          <w:color w:val="000000"/>
          <w:sz w:val="28"/>
          <w:szCs w:val="28"/>
          <w:u w:val="single"/>
        </w:rPr>
        <w:t>»</w:t>
      </w:r>
    </w:p>
    <w:p w14:paraId="08F8F706"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Один юнак </w:t>
      </w:r>
      <w:proofErr w:type="spellStart"/>
      <w:r w:rsidRPr="003C0E47">
        <w:rPr>
          <w:i/>
          <w:color w:val="000000"/>
          <w:sz w:val="28"/>
          <w:szCs w:val="28"/>
        </w:rPr>
        <w:t>постійно</w:t>
      </w:r>
      <w:proofErr w:type="spellEnd"/>
      <w:r w:rsidRPr="003C0E47">
        <w:rPr>
          <w:i/>
          <w:color w:val="000000"/>
          <w:sz w:val="28"/>
          <w:szCs w:val="28"/>
        </w:rPr>
        <w:t xml:space="preserve"> </w:t>
      </w:r>
      <w:proofErr w:type="spellStart"/>
      <w:r w:rsidRPr="003C0E47">
        <w:rPr>
          <w:i/>
          <w:color w:val="000000"/>
          <w:sz w:val="28"/>
          <w:szCs w:val="28"/>
        </w:rPr>
        <w:t>непокоївся</w:t>
      </w:r>
      <w:proofErr w:type="spellEnd"/>
      <w:r w:rsidRPr="003C0E47">
        <w:rPr>
          <w:i/>
          <w:color w:val="000000"/>
          <w:sz w:val="28"/>
          <w:szCs w:val="28"/>
        </w:rPr>
        <w:t xml:space="preserve"> з приводу </w:t>
      </w:r>
      <w:proofErr w:type="spellStart"/>
      <w:r w:rsidRPr="003C0E47">
        <w:rPr>
          <w:i/>
          <w:color w:val="000000"/>
          <w:sz w:val="28"/>
          <w:szCs w:val="28"/>
        </w:rPr>
        <w:t>свого</w:t>
      </w:r>
      <w:proofErr w:type="spellEnd"/>
      <w:r w:rsidRPr="003C0E47">
        <w:rPr>
          <w:i/>
          <w:color w:val="000000"/>
          <w:sz w:val="28"/>
          <w:szCs w:val="28"/>
        </w:rPr>
        <w:t xml:space="preserve"> </w:t>
      </w:r>
      <w:proofErr w:type="spellStart"/>
      <w:r w:rsidRPr="003C0E47">
        <w:rPr>
          <w:i/>
          <w:color w:val="000000"/>
          <w:sz w:val="28"/>
          <w:szCs w:val="28"/>
        </w:rPr>
        <w:t>життя</w:t>
      </w:r>
      <w:proofErr w:type="spellEnd"/>
      <w:r w:rsidRPr="003C0E47">
        <w:rPr>
          <w:i/>
          <w:color w:val="000000"/>
          <w:sz w:val="28"/>
          <w:szCs w:val="28"/>
        </w:rPr>
        <w:t xml:space="preserve"> і </w:t>
      </w:r>
      <w:proofErr w:type="spellStart"/>
      <w:r w:rsidRPr="003C0E47">
        <w:rPr>
          <w:i/>
          <w:color w:val="000000"/>
          <w:sz w:val="28"/>
          <w:szCs w:val="28"/>
        </w:rPr>
        <w:t>майбутнього</w:t>
      </w:r>
      <w:proofErr w:type="spellEnd"/>
      <w:r w:rsidRPr="003C0E47">
        <w:rPr>
          <w:i/>
          <w:color w:val="000000"/>
          <w:sz w:val="28"/>
          <w:szCs w:val="28"/>
        </w:rPr>
        <w:t>.</w:t>
      </w:r>
    </w:p>
    <w:p w14:paraId="52296297"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Якось</w:t>
      </w:r>
      <w:proofErr w:type="spellEnd"/>
      <w:r w:rsidRPr="003C0E47">
        <w:rPr>
          <w:i/>
          <w:color w:val="000000"/>
          <w:sz w:val="28"/>
          <w:szCs w:val="28"/>
        </w:rPr>
        <w:t xml:space="preserve">, </w:t>
      </w:r>
      <w:proofErr w:type="spellStart"/>
      <w:r w:rsidRPr="003C0E47">
        <w:rPr>
          <w:i/>
          <w:color w:val="000000"/>
          <w:sz w:val="28"/>
          <w:szCs w:val="28"/>
        </w:rPr>
        <w:t>гуляючи</w:t>
      </w:r>
      <w:proofErr w:type="spellEnd"/>
      <w:r w:rsidRPr="003C0E47">
        <w:rPr>
          <w:i/>
          <w:color w:val="000000"/>
          <w:sz w:val="28"/>
          <w:szCs w:val="28"/>
        </w:rPr>
        <w:t xml:space="preserve"> берегом моря, </w:t>
      </w:r>
      <w:proofErr w:type="spellStart"/>
      <w:r w:rsidRPr="003C0E47">
        <w:rPr>
          <w:i/>
          <w:color w:val="000000"/>
          <w:sz w:val="28"/>
          <w:szCs w:val="28"/>
        </w:rPr>
        <w:t>зустрів</w:t>
      </w:r>
      <w:proofErr w:type="spellEnd"/>
      <w:r w:rsidRPr="003C0E47">
        <w:rPr>
          <w:i/>
          <w:color w:val="000000"/>
          <w:sz w:val="28"/>
          <w:szCs w:val="28"/>
        </w:rPr>
        <w:t xml:space="preserve"> </w:t>
      </w:r>
      <w:proofErr w:type="spellStart"/>
      <w:r w:rsidRPr="003C0E47">
        <w:rPr>
          <w:i/>
          <w:color w:val="000000"/>
          <w:sz w:val="28"/>
          <w:szCs w:val="28"/>
        </w:rPr>
        <w:t>він</w:t>
      </w:r>
      <w:proofErr w:type="spellEnd"/>
      <w:r w:rsidRPr="003C0E47">
        <w:rPr>
          <w:i/>
          <w:color w:val="000000"/>
          <w:sz w:val="28"/>
          <w:szCs w:val="28"/>
        </w:rPr>
        <w:t xml:space="preserve"> мудрого </w:t>
      </w:r>
      <w:proofErr w:type="spellStart"/>
      <w:r w:rsidRPr="003C0E47">
        <w:rPr>
          <w:i/>
          <w:color w:val="000000"/>
          <w:sz w:val="28"/>
          <w:szCs w:val="28"/>
        </w:rPr>
        <w:t>старця</w:t>
      </w:r>
      <w:proofErr w:type="spellEnd"/>
      <w:r w:rsidRPr="003C0E47">
        <w:rPr>
          <w:i/>
          <w:color w:val="000000"/>
          <w:sz w:val="28"/>
          <w:szCs w:val="28"/>
        </w:rPr>
        <w:t>.</w:t>
      </w:r>
    </w:p>
    <w:p w14:paraId="18B82AA7"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Що</w:t>
      </w:r>
      <w:proofErr w:type="spellEnd"/>
      <w:r w:rsidRPr="003C0E47">
        <w:rPr>
          <w:i/>
          <w:color w:val="000000"/>
          <w:sz w:val="28"/>
          <w:szCs w:val="28"/>
        </w:rPr>
        <w:t xml:space="preserve"> тебе </w:t>
      </w:r>
      <w:proofErr w:type="spellStart"/>
      <w:r w:rsidRPr="003C0E47">
        <w:rPr>
          <w:i/>
          <w:color w:val="000000"/>
          <w:sz w:val="28"/>
          <w:szCs w:val="28"/>
        </w:rPr>
        <w:t>тривожить</w:t>
      </w:r>
      <w:proofErr w:type="spellEnd"/>
      <w:r w:rsidRPr="003C0E47">
        <w:rPr>
          <w:i/>
          <w:color w:val="000000"/>
          <w:sz w:val="28"/>
          <w:szCs w:val="28"/>
        </w:rPr>
        <w:t xml:space="preserve">, </w:t>
      </w:r>
      <w:proofErr w:type="spellStart"/>
      <w:r w:rsidRPr="003C0E47">
        <w:rPr>
          <w:i/>
          <w:color w:val="000000"/>
          <w:sz w:val="28"/>
          <w:szCs w:val="28"/>
        </w:rPr>
        <w:t>юначе</w:t>
      </w:r>
      <w:proofErr w:type="spellEnd"/>
      <w:r w:rsidRPr="003C0E47">
        <w:rPr>
          <w:i/>
          <w:color w:val="000000"/>
          <w:sz w:val="28"/>
          <w:szCs w:val="28"/>
        </w:rPr>
        <w:t xml:space="preserve">? – запитав </w:t>
      </w:r>
      <w:proofErr w:type="spellStart"/>
      <w:r w:rsidRPr="003C0E47">
        <w:rPr>
          <w:i/>
          <w:color w:val="000000"/>
          <w:sz w:val="28"/>
          <w:szCs w:val="28"/>
        </w:rPr>
        <w:t>старець</w:t>
      </w:r>
      <w:proofErr w:type="spellEnd"/>
      <w:r w:rsidRPr="003C0E47">
        <w:rPr>
          <w:i/>
          <w:color w:val="000000"/>
          <w:sz w:val="28"/>
          <w:szCs w:val="28"/>
        </w:rPr>
        <w:t>.</w:t>
      </w:r>
    </w:p>
    <w:p w14:paraId="6C48FC7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Здається</w:t>
      </w:r>
      <w:proofErr w:type="spellEnd"/>
      <w:r w:rsidRPr="003C0E47">
        <w:rPr>
          <w:i/>
          <w:color w:val="000000"/>
          <w:sz w:val="28"/>
          <w:szCs w:val="28"/>
        </w:rPr>
        <w:t xml:space="preserve">, я не </w:t>
      </w:r>
      <w:proofErr w:type="spellStart"/>
      <w:r w:rsidRPr="003C0E47">
        <w:rPr>
          <w:i/>
          <w:color w:val="000000"/>
          <w:sz w:val="28"/>
          <w:szCs w:val="28"/>
        </w:rPr>
        <w:t>можу</w:t>
      </w:r>
      <w:proofErr w:type="spellEnd"/>
      <w:r w:rsidRPr="003C0E47">
        <w:rPr>
          <w:i/>
          <w:color w:val="000000"/>
          <w:sz w:val="28"/>
          <w:szCs w:val="28"/>
        </w:rPr>
        <w:t xml:space="preserve"> </w:t>
      </w:r>
      <w:proofErr w:type="spellStart"/>
      <w:r w:rsidRPr="003C0E47">
        <w:rPr>
          <w:i/>
          <w:color w:val="000000"/>
          <w:sz w:val="28"/>
          <w:szCs w:val="28"/>
        </w:rPr>
        <w:t>збагнути</w:t>
      </w:r>
      <w:proofErr w:type="spellEnd"/>
      <w:r w:rsidRPr="003C0E47">
        <w:rPr>
          <w:i/>
          <w:color w:val="000000"/>
          <w:sz w:val="28"/>
          <w:szCs w:val="28"/>
        </w:rPr>
        <w:t xml:space="preserve">, </w:t>
      </w:r>
      <w:proofErr w:type="spellStart"/>
      <w:r w:rsidRPr="003C0E47">
        <w:rPr>
          <w:i/>
          <w:color w:val="000000"/>
          <w:sz w:val="28"/>
          <w:szCs w:val="28"/>
        </w:rPr>
        <w:t>що</w:t>
      </w:r>
      <w:proofErr w:type="spellEnd"/>
      <w:r w:rsidRPr="003C0E47">
        <w:rPr>
          <w:i/>
          <w:color w:val="000000"/>
          <w:sz w:val="28"/>
          <w:szCs w:val="28"/>
        </w:rPr>
        <w:t xml:space="preserve"> в </w:t>
      </w:r>
      <w:proofErr w:type="spellStart"/>
      <w:r w:rsidRPr="003C0E47">
        <w:rPr>
          <w:i/>
          <w:color w:val="000000"/>
          <w:sz w:val="28"/>
          <w:szCs w:val="28"/>
        </w:rPr>
        <w:t>житті</w:t>
      </w:r>
      <w:proofErr w:type="spellEnd"/>
      <w:r w:rsidRPr="003C0E47">
        <w:rPr>
          <w:i/>
          <w:color w:val="000000"/>
          <w:sz w:val="28"/>
          <w:szCs w:val="28"/>
        </w:rPr>
        <w:t xml:space="preserve"> </w:t>
      </w:r>
      <w:proofErr w:type="gramStart"/>
      <w:r w:rsidRPr="003C0E47">
        <w:rPr>
          <w:i/>
          <w:color w:val="000000"/>
          <w:sz w:val="28"/>
          <w:szCs w:val="28"/>
        </w:rPr>
        <w:t>для мене</w:t>
      </w:r>
      <w:proofErr w:type="gramEnd"/>
      <w:r w:rsidRPr="003C0E47">
        <w:rPr>
          <w:i/>
          <w:color w:val="000000"/>
          <w:sz w:val="28"/>
          <w:szCs w:val="28"/>
        </w:rPr>
        <w:t xml:space="preserve"> </w:t>
      </w:r>
      <w:proofErr w:type="spellStart"/>
      <w:r w:rsidRPr="003C0E47">
        <w:rPr>
          <w:i/>
          <w:color w:val="000000"/>
          <w:sz w:val="28"/>
          <w:szCs w:val="28"/>
        </w:rPr>
        <w:t>найважливіше</w:t>
      </w:r>
      <w:proofErr w:type="spellEnd"/>
      <w:r w:rsidRPr="003C0E47">
        <w:rPr>
          <w:i/>
          <w:color w:val="000000"/>
          <w:sz w:val="28"/>
          <w:szCs w:val="28"/>
        </w:rPr>
        <w:t>, – </w:t>
      </w:r>
      <w:proofErr w:type="spellStart"/>
      <w:r w:rsidRPr="003C0E47">
        <w:rPr>
          <w:i/>
          <w:color w:val="000000"/>
          <w:sz w:val="28"/>
          <w:szCs w:val="28"/>
        </w:rPr>
        <w:t>відповів</w:t>
      </w:r>
      <w:proofErr w:type="spellEnd"/>
      <w:r w:rsidRPr="003C0E47">
        <w:rPr>
          <w:i/>
          <w:color w:val="000000"/>
          <w:sz w:val="28"/>
          <w:szCs w:val="28"/>
        </w:rPr>
        <w:t xml:space="preserve"> юнак.</w:t>
      </w:r>
    </w:p>
    <w:p w14:paraId="47096899"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Це</w:t>
      </w:r>
      <w:proofErr w:type="spellEnd"/>
      <w:r w:rsidRPr="003C0E47">
        <w:rPr>
          <w:i/>
          <w:color w:val="000000"/>
          <w:sz w:val="28"/>
          <w:szCs w:val="28"/>
        </w:rPr>
        <w:t xml:space="preserve"> </w:t>
      </w:r>
      <w:proofErr w:type="spellStart"/>
      <w:r w:rsidRPr="003C0E47">
        <w:rPr>
          <w:i/>
          <w:color w:val="000000"/>
          <w:sz w:val="28"/>
          <w:szCs w:val="28"/>
        </w:rPr>
        <w:t>дуже</w:t>
      </w:r>
      <w:proofErr w:type="spellEnd"/>
      <w:r w:rsidRPr="003C0E47">
        <w:rPr>
          <w:i/>
          <w:color w:val="000000"/>
          <w:sz w:val="28"/>
          <w:szCs w:val="28"/>
        </w:rPr>
        <w:t xml:space="preserve"> просто, – сказав </w:t>
      </w:r>
      <w:proofErr w:type="spellStart"/>
      <w:r w:rsidRPr="003C0E47">
        <w:rPr>
          <w:i/>
          <w:color w:val="000000"/>
          <w:sz w:val="28"/>
          <w:szCs w:val="28"/>
        </w:rPr>
        <w:t>старець</w:t>
      </w:r>
      <w:proofErr w:type="spellEnd"/>
      <w:r w:rsidRPr="003C0E47">
        <w:rPr>
          <w:i/>
          <w:color w:val="000000"/>
          <w:sz w:val="28"/>
          <w:szCs w:val="28"/>
        </w:rPr>
        <w:t xml:space="preserve">. </w:t>
      </w:r>
      <w:proofErr w:type="spellStart"/>
      <w:r w:rsidRPr="003C0E47">
        <w:rPr>
          <w:i/>
          <w:color w:val="000000"/>
          <w:sz w:val="28"/>
          <w:szCs w:val="28"/>
        </w:rPr>
        <w:t>Він</w:t>
      </w:r>
      <w:proofErr w:type="spellEnd"/>
      <w:r w:rsidRPr="003C0E47">
        <w:rPr>
          <w:i/>
          <w:color w:val="000000"/>
          <w:sz w:val="28"/>
          <w:szCs w:val="28"/>
        </w:rPr>
        <w:t xml:space="preserve"> </w:t>
      </w:r>
      <w:proofErr w:type="spellStart"/>
      <w:r w:rsidRPr="003C0E47">
        <w:rPr>
          <w:i/>
          <w:color w:val="000000"/>
          <w:sz w:val="28"/>
          <w:szCs w:val="28"/>
        </w:rPr>
        <w:t>підняв</w:t>
      </w:r>
      <w:proofErr w:type="spellEnd"/>
      <w:r w:rsidRPr="003C0E47">
        <w:rPr>
          <w:i/>
          <w:color w:val="000000"/>
          <w:sz w:val="28"/>
          <w:szCs w:val="28"/>
        </w:rPr>
        <w:t xml:space="preserve"> </w:t>
      </w:r>
      <w:proofErr w:type="spellStart"/>
      <w:r w:rsidRPr="003C0E47">
        <w:rPr>
          <w:i/>
          <w:color w:val="000000"/>
          <w:sz w:val="28"/>
          <w:szCs w:val="28"/>
        </w:rPr>
        <w:t>із</w:t>
      </w:r>
      <w:proofErr w:type="spellEnd"/>
      <w:r w:rsidRPr="003C0E47">
        <w:rPr>
          <w:i/>
          <w:color w:val="000000"/>
          <w:sz w:val="28"/>
          <w:szCs w:val="28"/>
        </w:rPr>
        <w:t xml:space="preserve"> </w:t>
      </w:r>
      <w:proofErr w:type="spellStart"/>
      <w:r w:rsidRPr="003C0E47">
        <w:rPr>
          <w:i/>
          <w:color w:val="000000"/>
          <w:sz w:val="28"/>
          <w:szCs w:val="28"/>
        </w:rPr>
        <w:t>землі</w:t>
      </w:r>
      <w:proofErr w:type="spellEnd"/>
      <w:r w:rsidRPr="003C0E47">
        <w:rPr>
          <w:i/>
          <w:color w:val="000000"/>
          <w:sz w:val="28"/>
          <w:szCs w:val="28"/>
        </w:rPr>
        <w:t xml:space="preserve"> </w:t>
      </w:r>
      <w:proofErr w:type="spellStart"/>
      <w:r w:rsidRPr="003C0E47">
        <w:rPr>
          <w:i/>
          <w:color w:val="000000"/>
          <w:sz w:val="28"/>
          <w:szCs w:val="28"/>
        </w:rPr>
        <w:t>порожнього</w:t>
      </w:r>
      <w:proofErr w:type="spellEnd"/>
      <w:r w:rsidRPr="003C0E47">
        <w:rPr>
          <w:i/>
          <w:color w:val="000000"/>
          <w:sz w:val="28"/>
          <w:szCs w:val="28"/>
        </w:rPr>
        <w:t> </w:t>
      </w:r>
      <w:proofErr w:type="spellStart"/>
      <w:r w:rsidRPr="003C0E47">
        <w:rPr>
          <w:i/>
          <w:color w:val="000000"/>
          <w:sz w:val="28"/>
          <w:szCs w:val="28"/>
        </w:rPr>
        <w:t>глечика</w:t>
      </w:r>
      <w:proofErr w:type="spellEnd"/>
      <w:r w:rsidRPr="003C0E47">
        <w:rPr>
          <w:i/>
          <w:color w:val="000000"/>
          <w:sz w:val="28"/>
          <w:szCs w:val="28"/>
        </w:rPr>
        <w:t xml:space="preserve"> і почав </w:t>
      </w:r>
      <w:proofErr w:type="spellStart"/>
      <w:r w:rsidRPr="003C0E47">
        <w:rPr>
          <w:i/>
          <w:color w:val="000000"/>
          <w:sz w:val="28"/>
          <w:szCs w:val="28"/>
        </w:rPr>
        <w:t>заповнювати</w:t>
      </w:r>
      <w:proofErr w:type="spellEnd"/>
      <w:r w:rsidRPr="003C0E47">
        <w:rPr>
          <w:i/>
          <w:color w:val="000000"/>
          <w:sz w:val="28"/>
          <w:szCs w:val="28"/>
        </w:rPr>
        <w:t xml:space="preserve"> </w:t>
      </w:r>
      <w:proofErr w:type="spellStart"/>
      <w:r w:rsidRPr="003C0E47">
        <w:rPr>
          <w:i/>
          <w:color w:val="000000"/>
          <w:sz w:val="28"/>
          <w:szCs w:val="28"/>
        </w:rPr>
        <w:t>його</w:t>
      </w:r>
      <w:proofErr w:type="spellEnd"/>
      <w:r w:rsidRPr="003C0E47">
        <w:rPr>
          <w:i/>
          <w:color w:val="000000"/>
          <w:sz w:val="28"/>
          <w:szCs w:val="28"/>
        </w:rPr>
        <w:t xml:space="preserve"> </w:t>
      </w:r>
      <w:proofErr w:type="spellStart"/>
      <w:r w:rsidRPr="003C0E47">
        <w:rPr>
          <w:i/>
          <w:color w:val="000000"/>
          <w:sz w:val="28"/>
          <w:szCs w:val="28"/>
        </w:rPr>
        <w:t>камінням</w:t>
      </w:r>
      <w:proofErr w:type="spellEnd"/>
      <w:r w:rsidRPr="003C0E47">
        <w:rPr>
          <w:i/>
          <w:color w:val="000000"/>
          <w:sz w:val="28"/>
          <w:szCs w:val="28"/>
        </w:rPr>
        <w:t xml:space="preserve"> </w:t>
      </w:r>
      <w:proofErr w:type="spellStart"/>
      <w:r w:rsidRPr="003C0E47">
        <w:rPr>
          <w:i/>
          <w:color w:val="000000"/>
          <w:sz w:val="28"/>
          <w:szCs w:val="28"/>
        </w:rPr>
        <w:t>завбільшки</w:t>
      </w:r>
      <w:proofErr w:type="spellEnd"/>
      <w:r w:rsidRPr="003C0E47">
        <w:rPr>
          <w:i/>
          <w:color w:val="000000"/>
          <w:sz w:val="28"/>
          <w:szCs w:val="28"/>
        </w:rPr>
        <w:t xml:space="preserve"> з кулак.</w:t>
      </w:r>
    </w:p>
    <w:p w14:paraId="4EFE7EA3"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Заповнивши</w:t>
      </w:r>
      <w:proofErr w:type="spellEnd"/>
      <w:r w:rsidRPr="003C0E47">
        <w:rPr>
          <w:i/>
          <w:color w:val="000000"/>
          <w:sz w:val="28"/>
          <w:szCs w:val="28"/>
        </w:rPr>
        <w:t xml:space="preserve"> </w:t>
      </w:r>
      <w:proofErr w:type="spellStart"/>
      <w:r w:rsidRPr="003C0E47">
        <w:rPr>
          <w:i/>
          <w:color w:val="000000"/>
          <w:sz w:val="28"/>
          <w:szCs w:val="28"/>
        </w:rPr>
        <w:t>глечик</w:t>
      </w:r>
      <w:proofErr w:type="spellEnd"/>
      <w:r w:rsidRPr="003C0E47">
        <w:rPr>
          <w:i/>
          <w:color w:val="000000"/>
          <w:sz w:val="28"/>
          <w:szCs w:val="28"/>
        </w:rPr>
        <w:t xml:space="preserve"> по </w:t>
      </w:r>
      <w:proofErr w:type="spellStart"/>
      <w:r w:rsidRPr="003C0E47">
        <w:rPr>
          <w:i/>
          <w:color w:val="000000"/>
          <w:sz w:val="28"/>
          <w:szCs w:val="28"/>
        </w:rPr>
        <w:t>вінця</w:t>
      </w:r>
      <w:proofErr w:type="spellEnd"/>
      <w:r w:rsidRPr="003C0E47">
        <w:rPr>
          <w:i/>
          <w:color w:val="000000"/>
          <w:sz w:val="28"/>
          <w:szCs w:val="28"/>
        </w:rPr>
        <w:t>, запитав:</w:t>
      </w:r>
    </w:p>
    <w:p w14:paraId="144D10E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Цей</w:t>
      </w:r>
      <w:proofErr w:type="spellEnd"/>
      <w:r w:rsidRPr="003C0E47">
        <w:rPr>
          <w:i/>
          <w:color w:val="000000"/>
          <w:sz w:val="28"/>
          <w:szCs w:val="28"/>
        </w:rPr>
        <w:t xml:space="preserve"> </w:t>
      </w:r>
      <w:proofErr w:type="spellStart"/>
      <w:r w:rsidRPr="003C0E47">
        <w:rPr>
          <w:i/>
          <w:color w:val="000000"/>
          <w:sz w:val="28"/>
          <w:szCs w:val="28"/>
        </w:rPr>
        <w:t>глечик</w:t>
      </w:r>
      <w:proofErr w:type="spellEnd"/>
      <w:r w:rsidRPr="003C0E47">
        <w:rPr>
          <w:i/>
          <w:color w:val="000000"/>
          <w:sz w:val="28"/>
          <w:szCs w:val="28"/>
        </w:rPr>
        <w:t xml:space="preserve"> </w:t>
      </w:r>
      <w:proofErr w:type="spellStart"/>
      <w:r w:rsidRPr="003C0E47">
        <w:rPr>
          <w:i/>
          <w:color w:val="000000"/>
          <w:sz w:val="28"/>
          <w:szCs w:val="28"/>
        </w:rPr>
        <w:t>повний</w:t>
      </w:r>
      <w:proofErr w:type="spellEnd"/>
      <w:r w:rsidRPr="003C0E47">
        <w:rPr>
          <w:i/>
          <w:color w:val="000000"/>
          <w:sz w:val="28"/>
          <w:szCs w:val="28"/>
        </w:rPr>
        <w:t xml:space="preserve">, </w:t>
      </w:r>
      <w:proofErr w:type="spellStart"/>
      <w:r w:rsidRPr="003C0E47">
        <w:rPr>
          <w:i/>
          <w:color w:val="000000"/>
          <w:sz w:val="28"/>
          <w:szCs w:val="28"/>
        </w:rPr>
        <w:t>чи</w:t>
      </w:r>
      <w:proofErr w:type="spellEnd"/>
      <w:r w:rsidRPr="003C0E47">
        <w:rPr>
          <w:i/>
          <w:color w:val="000000"/>
          <w:sz w:val="28"/>
          <w:szCs w:val="28"/>
        </w:rPr>
        <w:t xml:space="preserve"> не так?</w:t>
      </w:r>
    </w:p>
    <w:p w14:paraId="6B8D3D29"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Так, – </w:t>
      </w:r>
      <w:proofErr w:type="spellStart"/>
      <w:r w:rsidRPr="003C0E47">
        <w:rPr>
          <w:i/>
          <w:color w:val="000000"/>
          <w:sz w:val="28"/>
          <w:szCs w:val="28"/>
        </w:rPr>
        <w:t>погодився</w:t>
      </w:r>
      <w:proofErr w:type="spellEnd"/>
      <w:r w:rsidRPr="003C0E47">
        <w:rPr>
          <w:i/>
          <w:color w:val="000000"/>
          <w:sz w:val="28"/>
          <w:szCs w:val="28"/>
        </w:rPr>
        <w:t xml:space="preserve"> юнак.</w:t>
      </w:r>
    </w:p>
    <w:p w14:paraId="24703B4B"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Старець</w:t>
      </w:r>
      <w:proofErr w:type="spellEnd"/>
      <w:r w:rsidRPr="003C0E47">
        <w:rPr>
          <w:i/>
          <w:color w:val="000000"/>
          <w:sz w:val="28"/>
          <w:szCs w:val="28"/>
        </w:rPr>
        <w:t xml:space="preserve"> </w:t>
      </w:r>
      <w:proofErr w:type="spellStart"/>
      <w:r w:rsidRPr="003C0E47">
        <w:rPr>
          <w:i/>
          <w:color w:val="000000"/>
          <w:sz w:val="28"/>
          <w:szCs w:val="28"/>
        </w:rPr>
        <w:t>мовчки</w:t>
      </w:r>
      <w:proofErr w:type="spellEnd"/>
      <w:r w:rsidRPr="003C0E47">
        <w:rPr>
          <w:i/>
          <w:color w:val="000000"/>
          <w:sz w:val="28"/>
          <w:szCs w:val="28"/>
        </w:rPr>
        <w:t xml:space="preserve"> кивнув, </w:t>
      </w:r>
      <w:proofErr w:type="spellStart"/>
      <w:r w:rsidRPr="003C0E47">
        <w:rPr>
          <w:i/>
          <w:color w:val="000000"/>
          <w:sz w:val="28"/>
          <w:szCs w:val="28"/>
        </w:rPr>
        <w:t>узяв</w:t>
      </w:r>
      <w:proofErr w:type="spellEnd"/>
      <w:r w:rsidRPr="003C0E47">
        <w:rPr>
          <w:i/>
          <w:color w:val="000000"/>
          <w:sz w:val="28"/>
          <w:szCs w:val="28"/>
        </w:rPr>
        <w:t xml:space="preserve"> жменю </w:t>
      </w:r>
      <w:proofErr w:type="spellStart"/>
      <w:r w:rsidRPr="003C0E47">
        <w:rPr>
          <w:i/>
          <w:color w:val="000000"/>
          <w:sz w:val="28"/>
          <w:szCs w:val="28"/>
        </w:rPr>
        <w:t>дрібних</w:t>
      </w:r>
      <w:proofErr w:type="spellEnd"/>
      <w:r w:rsidRPr="003C0E47">
        <w:rPr>
          <w:i/>
          <w:color w:val="000000"/>
          <w:sz w:val="28"/>
          <w:szCs w:val="28"/>
        </w:rPr>
        <w:t xml:space="preserve"> </w:t>
      </w:r>
      <w:proofErr w:type="spellStart"/>
      <w:r w:rsidRPr="003C0E47">
        <w:rPr>
          <w:i/>
          <w:color w:val="000000"/>
          <w:sz w:val="28"/>
          <w:szCs w:val="28"/>
        </w:rPr>
        <w:t>камінців</w:t>
      </w:r>
      <w:proofErr w:type="spellEnd"/>
      <w:r w:rsidRPr="003C0E47">
        <w:rPr>
          <w:i/>
          <w:color w:val="000000"/>
          <w:sz w:val="28"/>
          <w:szCs w:val="28"/>
        </w:rPr>
        <w:t xml:space="preserve">, кинув </w:t>
      </w:r>
      <w:proofErr w:type="spellStart"/>
      <w:r w:rsidRPr="003C0E47">
        <w:rPr>
          <w:i/>
          <w:color w:val="000000"/>
          <w:sz w:val="28"/>
          <w:szCs w:val="28"/>
        </w:rPr>
        <w:t>їх</w:t>
      </w:r>
      <w:proofErr w:type="spellEnd"/>
      <w:r w:rsidRPr="003C0E47">
        <w:rPr>
          <w:i/>
          <w:color w:val="000000"/>
          <w:sz w:val="28"/>
          <w:szCs w:val="28"/>
        </w:rPr>
        <w:t xml:space="preserve"> у </w:t>
      </w:r>
      <w:proofErr w:type="spellStart"/>
      <w:r w:rsidRPr="003C0E47">
        <w:rPr>
          <w:i/>
          <w:color w:val="000000"/>
          <w:sz w:val="28"/>
          <w:szCs w:val="28"/>
        </w:rPr>
        <w:t>глечик</w:t>
      </w:r>
      <w:proofErr w:type="spellEnd"/>
      <w:r w:rsidRPr="003C0E47">
        <w:rPr>
          <w:i/>
          <w:color w:val="000000"/>
          <w:sz w:val="28"/>
          <w:szCs w:val="28"/>
        </w:rPr>
        <w:t xml:space="preserve"> і </w:t>
      </w:r>
      <w:proofErr w:type="spellStart"/>
      <w:r w:rsidRPr="003C0E47">
        <w:rPr>
          <w:i/>
          <w:color w:val="000000"/>
          <w:sz w:val="28"/>
          <w:szCs w:val="28"/>
        </w:rPr>
        <w:t>злегка</w:t>
      </w:r>
      <w:proofErr w:type="spellEnd"/>
      <w:r w:rsidRPr="003C0E47">
        <w:rPr>
          <w:i/>
          <w:color w:val="000000"/>
          <w:sz w:val="28"/>
          <w:szCs w:val="28"/>
        </w:rPr>
        <w:t xml:space="preserve"> потрусив. </w:t>
      </w:r>
      <w:proofErr w:type="spellStart"/>
      <w:r w:rsidRPr="003C0E47">
        <w:rPr>
          <w:i/>
          <w:color w:val="000000"/>
          <w:sz w:val="28"/>
          <w:szCs w:val="28"/>
        </w:rPr>
        <w:t>Камінці</w:t>
      </w:r>
      <w:proofErr w:type="spellEnd"/>
      <w:r w:rsidRPr="003C0E47">
        <w:rPr>
          <w:i/>
          <w:color w:val="000000"/>
          <w:sz w:val="28"/>
          <w:szCs w:val="28"/>
        </w:rPr>
        <w:t xml:space="preserve"> </w:t>
      </w:r>
      <w:proofErr w:type="spellStart"/>
      <w:r w:rsidRPr="003C0E47">
        <w:rPr>
          <w:i/>
          <w:color w:val="000000"/>
          <w:sz w:val="28"/>
          <w:szCs w:val="28"/>
        </w:rPr>
        <w:t>заповнили</w:t>
      </w:r>
      <w:proofErr w:type="spellEnd"/>
      <w:r w:rsidRPr="003C0E47">
        <w:rPr>
          <w:i/>
          <w:color w:val="000000"/>
          <w:sz w:val="28"/>
          <w:szCs w:val="28"/>
        </w:rPr>
        <w:t xml:space="preserve"> </w:t>
      </w:r>
      <w:proofErr w:type="spellStart"/>
      <w:r w:rsidRPr="003C0E47">
        <w:rPr>
          <w:i/>
          <w:color w:val="000000"/>
          <w:sz w:val="28"/>
          <w:szCs w:val="28"/>
        </w:rPr>
        <w:t>пустоти</w:t>
      </w:r>
      <w:proofErr w:type="spellEnd"/>
      <w:r w:rsidRPr="003C0E47">
        <w:rPr>
          <w:i/>
          <w:color w:val="000000"/>
          <w:sz w:val="28"/>
          <w:szCs w:val="28"/>
        </w:rPr>
        <w:t xml:space="preserve"> </w:t>
      </w:r>
      <w:proofErr w:type="spellStart"/>
      <w:r w:rsidRPr="003C0E47">
        <w:rPr>
          <w:i/>
          <w:color w:val="000000"/>
          <w:sz w:val="28"/>
          <w:szCs w:val="28"/>
        </w:rPr>
        <w:t>між</w:t>
      </w:r>
      <w:proofErr w:type="spellEnd"/>
      <w:r w:rsidRPr="003C0E47">
        <w:rPr>
          <w:i/>
          <w:color w:val="000000"/>
          <w:sz w:val="28"/>
          <w:szCs w:val="28"/>
        </w:rPr>
        <w:t xml:space="preserve"> великим </w:t>
      </w:r>
      <w:proofErr w:type="spellStart"/>
      <w:r w:rsidRPr="003C0E47">
        <w:rPr>
          <w:i/>
          <w:color w:val="000000"/>
          <w:sz w:val="28"/>
          <w:szCs w:val="28"/>
        </w:rPr>
        <w:t>камінням</w:t>
      </w:r>
      <w:proofErr w:type="spellEnd"/>
      <w:r w:rsidRPr="003C0E47">
        <w:rPr>
          <w:i/>
          <w:color w:val="000000"/>
          <w:sz w:val="28"/>
          <w:szCs w:val="28"/>
        </w:rPr>
        <w:t xml:space="preserve">. </w:t>
      </w:r>
      <w:proofErr w:type="spellStart"/>
      <w:r w:rsidRPr="003C0E47">
        <w:rPr>
          <w:i/>
          <w:color w:val="000000"/>
          <w:sz w:val="28"/>
          <w:szCs w:val="28"/>
        </w:rPr>
        <w:t>Він</w:t>
      </w:r>
      <w:proofErr w:type="spellEnd"/>
      <w:r w:rsidRPr="003C0E47">
        <w:rPr>
          <w:i/>
          <w:color w:val="000000"/>
          <w:sz w:val="28"/>
          <w:szCs w:val="28"/>
        </w:rPr>
        <w:t> </w:t>
      </w:r>
      <w:proofErr w:type="spellStart"/>
      <w:r w:rsidRPr="003C0E47">
        <w:rPr>
          <w:i/>
          <w:color w:val="000000"/>
          <w:sz w:val="28"/>
          <w:szCs w:val="28"/>
        </w:rPr>
        <w:t>усміхнувся</w:t>
      </w:r>
      <w:proofErr w:type="spellEnd"/>
      <w:r w:rsidRPr="003C0E47">
        <w:rPr>
          <w:i/>
          <w:color w:val="000000"/>
          <w:sz w:val="28"/>
          <w:szCs w:val="28"/>
        </w:rPr>
        <w:t xml:space="preserve"> і запитав:</w:t>
      </w:r>
    </w:p>
    <w:p w14:paraId="009F6738"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А </w:t>
      </w:r>
      <w:proofErr w:type="spellStart"/>
      <w:r w:rsidRPr="003C0E47">
        <w:rPr>
          <w:i/>
          <w:color w:val="000000"/>
          <w:sz w:val="28"/>
          <w:szCs w:val="28"/>
        </w:rPr>
        <w:t>тепер</w:t>
      </w:r>
      <w:proofErr w:type="spellEnd"/>
      <w:r w:rsidRPr="003C0E47">
        <w:rPr>
          <w:i/>
          <w:color w:val="000000"/>
          <w:sz w:val="28"/>
          <w:szCs w:val="28"/>
        </w:rPr>
        <w:t xml:space="preserve"> </w:t>
      </w:r>
      <w:proofErr w:type="spellStart"/>
      <w:r w:rsidRPr="003C0E47">
        <w:rPr>
          <w:i/>
          <w:color w:val="000000"/>
          <w:sz w:val="28"/>
          <w:szCs w:val="28"/>
        </w:rPr>
        <w:t>глечик</w:t>
      </w:r>
      <w:proofErr w:type="spellEnd"/>
      <w:r w:rsidRPr="003C0E47">
        <w:rPr>
          <w:i/>
          <w:color w:val="000000"/>
          <w:sz w:val="28"/>
          <w:szCs w:val="28"/>
        </w:rPr>
        <w:t xml:space="preserve"> </w:t>
      </w:r>
      <w:proofErr w:type="spellStart"/>
      <w:r w:rsidRPr="003C0E47">
        <w:rPr>
          <w:i/>
          <w:color w:val="000000"/>
          <w:sz w:val="28"/>
          <w:szCs w:val="28"/>
        </w:rPr>
        <w:t>повний</w:t>
      </w:r>
      <w:proofErr w:type="spellEnd"/>
      <w:r w:rsidRPr="003C0E47">
        <w:rPr>
          <w:i/>
          <w:color w:val="000000"/>
          <w:sz w:val="28"/>
          <w:szCs w:val="28"/>
        </w:rPr>
        <w:t>?</w:t>
      </w:r>
    </w:p>
    <w:p w14:paraId="7E4780F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Юнак </w:t>
      </w:r>
      <w:proofErr w:type="spellStart"/>
      <w:r w:rsidRPr="003C0E47">
        <w:rPr>
          <w:i/>
          <w:color w:val="000000"/>
          <w:sz w:val="28"/>
          <w:szCs w:val="28"/>
        </w:rPr>
        <w:t>ствердно</w:t>
      </w:r>
      <w:proofErr w:type="spellEnd"/>
      <w:r w:rsidRPr="003C0E47">
        <w:rPr>
          <w:i/>
          <w:color w:val="000000"/>
          <w:sz w:val="28"/>
          <w:szCs w:val="28"/>
        </w:rPr>
        <w:t xml:space="preserve"> кивнув.</w:t>
      </w:r>
    </w:p>
    <w:p w14:paraId="182AA733"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Тоді</w:t>
      </w:r>
      <w:proofErr w:type="spellEnd"/>
      <w:r w:rsidRPr="003C0E47">
        <w:rPr>
          <w:i/>
          <w:color w:val="000000"/>
          <w:sz w:val="28"/>
          <w:szCs w:val="28"/>
        </w:rPr>
        <w:t xml:space="preserve"> </w:t>
      </w:r>
      <w:proofErr w:type="spellStart"/>
      <w:r w:rsidRPr="003C0E47">
        <w:rPr>
          <w:i/>
          <w:color w:val="000000"/>
          <w:sz w:val="28"/>
          <w:szCs w:val="28"/>
        </w:rPr>
        <w:t>старець</w:t>
      </w:r>
      <w:proofErr w:type="spellEnd"/>
      <w:r w:rsidRPr="003C0E47">
        <w:rPr>
          <w:i/>
          <w:color w:val="000000"/>
          <w:sz w:val="28"/>
          <w:szCs w:val="28"/>
        </w:rPr>
        <w:t xml:space="preserve"> </w:t>
      </w:r>
      <w:proofErr w:type="spellStart"/>
      <w:r w:rsidRPr="003C0E47">
        <w:rPr>
          <w:i/>
          <w:color w:val="000000"/>
          <w:sz w:val="28"/>
          <w:szCs w:val="28"/>
        </w:rPr>
        <w:t>узяв</w:t>
      </w:r>
      <w:proofErr w:type="spellEnd"/>
      <w:r w:rsidRPr="003C0E47">
        <w:rPr>
          <w:i/>
          <w:color w:val="000000"/>
          <w:sz w:val="28"/>
          <w:szCs w:val="28"/>
        </w:rPr>
        <w:t xml:space="preserve"> </w:t>
      </w:r>
      <w:proofErr w:type="spellStart"/>
      <w:r w:rsidRPr="003C0E47">
        <w:rPr>
          <w:i/>
          <w:color w:val="000000"/>
          <w:sz w:val="28"/>
          <w:szCs w:val="28"/>
        </w:rPr>
        <w:t>пригорщу</w:t>
      </w:r>
      <w:proofErr w:type="spellEnd"/>
      <w:r w:rsidRPr="003C0E47">
        <w:rPr>
          <w:i/>
          <w:color w:val="000000"/>
          <w:sz w:val="28"/>
          <w:szCs w:val="28"/>
        </w:rPr>
        <w:t xml:space="preserve"> </w:t>
      </w:r>
      <w:proofErr w:type="spellStart"/>
      <w:r w:rsidRPr="003C0E47">
        <w:rPr>
          <w:i/>
          <w:color w:val="000000"/>
          <w:sz w:val="28"/>
          <w:szCs w:val="28"/>
        </w:rPr>
        <w:t>піску</w:t>
      </w:r>
      <w:proofErr w:type="spellEnd"/>
      <w:r w:rsidRPr="003C0E47">
        <w:rPr>
          <w:i/>
          <w:color w:val="000000"/>
          <w:sz w:val="28"/>
          <w:szCs w:val="28"/>
        </w:rPr>
        <w:t xml:space="preserve"> і </w:t>
      </w:r>
      <w:proofErr w:type="spellStart"/>
      <w:r w:rsidRPr="003C0E47">
        <w:rPr>
          <w:i/>
          <w:color w:val="000000"/>
          <w:sz w:val="28"/>
          <w:szCs w:val="28"/>
        </w:rPr>
        <w:t>висипав</w:t>
      </w:r>
      <w:proofErr w:type="spellEnd"/>
      <w:r w:rsidRPr="003C0E47">
        <w:rPr>
          <w:i/>
          <w:color w:val="000000"/>
          <w:sz w:val="28"/>
          <w:szCs w:val="28"/>
        </w:rPr>
        <w:t xml:space="preserve"> </w:t>
      </w:r>
      <w:proofErr w:type="spellStart"/>
      <w:r w:rsidRPr="003C0E47">
        <w:rPr>
          <w:i/>
          <w:color w:val="000000"/>
          <w:sz w:val="28"/>
          <w:szCs w:val="28"/>
        </w:rPr>
        <w:t>його</w:t>
      </w:r>
      <w:proofErr w:type="spellEnd"/>
      <w:r w:rsidRPr="003C0E47">
        <w:rPr>
          <w:i/>
          <w:color w:val="000000"/>
          <w:sz w:val="28"/>
          <w:szCs w:val="28"/>
        </w:rPr>
        <w:t xml:space="preserve"> у </w:t>
      </w:r>
      <w:proofErr w:type="spellStart"/>
      <w:r w:rsidRPr="003C0E47">
        <w:rPr>
          <w:i/>
          <w:color w:val="000000"/>
          <w:sz w:val="28"/>
          <w:szCs w:val="28"/>
        </w:rPr>
        <w:t>глечик</w:t>
      </w:r>
      <w:proofErr w:type="spellEnd"/>
      <w:r w:rsidRPr="003C0E47">
        <w:rPr>
          <w:i/>
          <w:color w:val="000000"/>
          <w:sz w:val="28"/>
          <w:szCs w:val="28"/>
        </w:rPr>
        <w:t xml:space="preserve">. </w:t>
      </w:r>
      <w:proofErr w:type="spellStart"/>
      <w:r w:rsidRPr="003C0E47">
        <w:rPr>
          <w:i/>
          <w:color w:val="000000"/>
          <w:sz w:val="28"/>
          <w:szCs w:val="28"/>
        </w:rPr>
        <w:t>Пісок</w:t>
      </w:r>
      <w:proofErr w:type="spellEnd"/>
      <w:r w:rsidRPr="003C0E47">
        <w:rPr>
          <w:i/>
          <w:color w:val="000000"/>
          <w:sz w:val="28"/>
          <w:szCs w:val="28"/>
        </w:rPr>
        <w:t xml:space="preserve"> </w:t>
      </w:r>
      <w:proofErr w:type="spellStart"/>
      <w:r w:rsidRPr="003C0E47">
        <w:rPr>
          <w:i/>
          <w:color w:val="000000"/>
          <w:sz w:val="28"/>
          <w:szCs w:val="28"/>
        </w:rPr>
        <w:t>заповнив</w:t>
      </w:r>
      <w:proofErr w:type="spellEnd"/>
    </w:p>
    <w:p w14:paraId="375D021B"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пустоти</w:t>
      </w:r>
      <w:proofErr w:type="spellEnd"/>
      <w:r w:rsidRPr="003C0E47">
        <w:rPr>
          <w:i/>
          <w:color w:val="000000"/>
          <w:sz w:val="28"/>
          <w:szCs w:val="28"/>
        </w:rPr>
        <w:t xml:space="preserve">, </w:t>
      </w:r>
      <w:proofErr w:type="spellStart"/>
      <w:r w:rsidRPr="003C0E47">
        <w:rPr>
          <w:i/>
          <w:color w:val="000000"/>
          <w:sz w:val="28"/>
          <w:szCs w:val="28"/>
        </w:rPr>
        <w:t>що</w:t>
      </w:r>
      <w:proofErr w:type="spellEnd"/>
      <w:r w:rsidRPr="003C0E47">
        <w:rPr>
          <w:i/>
          <w:color w:val="000000"/>
          <w:sz w:val="28"/>
          <w:szCs w:val="28"/>
        </w:rPr>
        <w:t xml:space="preserve"> </w:t>
      </w:r>
      <w:proofErr w:type="spellStart"/>
      <w:r w:rsidRPr="003C0E47">
        <w:rPr>
          <w:i/>
          <w:color w:val="000000"/>
          <w:sz w:val="28"/>
          <w:szCs w:val="28"/>
        </w:rPr>
        <w:t>залишилися</w:t>
      </w:r>
      <w:proofErr w:type="spellEnd"/>
      <w:r w:rsidRPr="003C0E47">
        <w:rPr>
          <w:i/>
          <w:color w:val="000000"/>
          <w:sz w:val="28"/>
          <w:szCs w:val="28"/>
        </w:rPr>
        <w:t>.</w:t>
      </w:r>
    </w:p>
    <w:p w14:paraId="06269097"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Ось </w:t>
      </w:r>
      <w:proofErr w:type="spellStart"/>
      <w:r w:rsidRPr="003C0E47">
        <w:rPr>
          <w:i/>
          <w:color w:val="000000"/>
          <w:sz w:val="28"/>
          <w:szCs w:val="28"/>
        </w:rPr>
        <w:t>відповідь</w:t>
      </w:r>
      <w:proofErr w:type="spellEnd"/>
      <w:r w:rsidRPr="003C0E47">
        <w:rPr>
          <w:i/>
          <w:color w:val="000000"/>
          <w:sz w:val="28"/>
          <w:szCs w:val="28"/>
        </w:rPr>
        <w:t xml:space="preserve"> на </w:t>
      </w:r>
      <w:proofErr w:type="spellStart"/>
      <w:r w:rsidRPr="003C0E47">
        <w:rPr>
          <w:i/>
          <w:color w:val="000000"/>
          <w:sz w:val="28"/>
          <w:szCs w:val="28"/>
        </w:rPr>
        <w:t>твоє</w:t>
      </w:r>
      <w:proofErr w:type="spellEnd"/>
      <w:r w:rsidRPr="003C0E47">
        <w:rPr>
          <w:i/>
          <w:color w:val="000000"/>
          <w:sz w:val="28"/>
          <w:szCs w:val="28"/>
        </w:rPr>
        <w:t xml:space="preserve"> </w:t>
      </w:r>
      <w:proofErr w:type="spellStart"/>
      <w:r w:rsidRPr="003C0E47">
        <w:rPr>
          <w:i/>
          <w:color w:val="000000"/>
          <w:sz w:val="28"/>
          <w:szCs w:val="28"/>
        </w:rPr>
        <w:t>запитання</w:t>
      </w:r>
      <w:proofErr w:type="spellEnd"/>
      <w:r w:rsidRPr="003C0E47">
        <w:rPr>
          <w:i/>
          <w:color w:val="000000"/>
          <w:sz w:val="28"/>
          <w:szCs w:val="28"/>
        </w:rPr>
        <w:t xml:space="preserve">, сказав </w:t>
      </w:r>
      <w:proofErr w:type="spellStart"/>
      <w:r w:rsidRPr="003C0E47">
        <w:rPr>
          <w:i/>
          <w:color w:val="000000"/>
          <w:sz w:val="28"/>
          <w:szCs w:val="28"/>
        </w:rPr>
        <w:t>старець</w:t>
      </w:r>
      <w:proofErr w:type="spellEnd"/>
      <w:r w:rsidRPr="003C0E47">
        <w:rPr>
          <w:i/>
          <w:color w:val="000000"/>
          <w:sz w:val="28"/>
          <w:szCs w:val="28"/>
        </w:rPr>
        <w:t xml:space="preserve">. Велике </w:t>
      </w:r>
      <w:proofErr w:type="spellStart"/>
      <w:r w:rsidRPr="003C0E47">
        <w:rPr>
          <w:i/>
          <w:color w:val="000000"/>
          <w:sz w:val="28"/>
          <w:szCs w:val="28"/>
        </w:rPr>
        <w:t>каміння</w:t>
      </w:r>
      <w:proofErr w:type="spellEnd"/>
      <w:r w:rsidRPr="003C0E47">
        <w:rPr>
          <w:i/>
          <w:color w:val="000000"/>
          <w:sz w:val="28"/>
          <w:szCs w:val="28"/>
        </w:rPr>
        <w:t xml:space="preserve"> –</w:t>
      </w:r>
    </w:p>
    <w:p w14:paraId="1085AEF9"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це</w:t>
      </w:r>
      <w:proofErr w:type="spellEnd"/>
      <w:r w:rsidRPr="003C0E47">
        <w:rPr>
          <w:i/>
          <w:color w:val="000000"/>
          <w:sz w:val="28"/>
          <w:szCs w:val="28"/>
        </w:rPr>
        <w:t xml:space="preserve"> </w:t>
      </w:r>
      <w:proofErr w:type="spellStart"/>
      <w:r w:rsidRPr="003C0E47">
        <w:rPr>
          <w:i/>
          <w:color w:val="000000"/>
          <w:sz w:val="28"/>
          <w:szCs w:val="28"/>
        </w:rPr>
        <w:t>найважливіші</w:t>
      </w:r>
      <w:proofErr w:type="spellEnd"/>
      <w:r w:rsidRPr="003C0E47">
        <w:rPr>
          <w:i/>
          <w:color w:val="000000"/>
          <w:sz w:val="28"/>
          <w:szCs w:val="28"/>
        </w:rPr>
        <w:t xml:space="preserve"> </w:t>
      </w:r>
      <w:proofErr w:type="spellStart"/>
      <w:r w:rsidRPr="003C0E47">
        <w:rPr>
          <w:i/>
          <w:color w:val="000000"/>
          <w:sz w:val="28"/>
          <w:szCs w:val="28"/>
        </w:rPr>
        <w:t>речі</w:t>
      </w:r>
      <w:proofErr w:type="spellEnd"/>
      <w:r w:rsidRPr="003C0E47">
        <w:rPr>
          <w:i/>
          <w:color w:val="000000"/>
          <w:sz w:val="28"/>
          <w:szCs w:val="28"/>
        </w:rPr>
        <w:t xml:space="preserve"> в </w:t>
      </w:r>
      <w:proofErr w:type="spellStart"/>
      <w:r w:rsidRPr="003C0E47">
        <w:rPr>
          <w:i/>
          <w:color w:val="000000"/>
          <w:sz w:val="28"/>
          <w:szCs w:val="28"/>
        </w:rPr>
        <w:t>житті</w:t>
      </w:r>
      <w:proofErr w:type="spellEnd"/>
      <w:r w:rsidRPr="003C0E47">
        <w:rPr>
          <w:i/>
          <w:color w:val="000000"/>
          <w:sz w:val="28"/>
          <w:szCs w:val="28"/>
        </w:rPr>
        <w:t xml:space="preserve">: родина, </w:t>
      </w:r>
      <w:proofErr w:type="spellStart"/>
      <w:r w:rsidRPr="003C0E47">
        <w:rPr>
          <w:i/>
          <w:color w:val="000000"/>
          <w:sz w:val="28"/>
          <w:szCs w:val="28"/>
        </w:rPr>
        <w:t>кохана</w:t>
      </w:r>
      <w:proofErr w:type="spellEnd"/>
      <w:r w:rsidRPr="003C0E47">
        <w:rPr>
          <w:i/>
          <w:color w:val="000000"/>
          <w:sz w:val="28"/>
          <w:szCs w:val="28"/>
        </w:rPr>
        <w:t xml:space="preserve"> </w:t>
      </w:r>
      <w:proofErr w:type="spellStart"/>
      <w:r w:rsidRPr="003C0E47">
        <w:rPr>
          <w:i/>
          <w:color w:val="000000"/>
          <w:sz w:val="28"/>
          <w:szCs w:val="28"/>
        </w:rPr>
        <w:t>людина</w:t>
      </w:r>
      <w:proofErr w:type="spellEnd"/>
      <w:r w:rsidRPr="003C0E47">
        <w:rPr>
          <w:i/>
          <w:color w:val="000000"/>
          <w:sz w:val="28"/>
          <w:szCs w:val="28"/>
        </w:rPr>
        <w:t xml:space="preserve">, </w:t>
      </w:r>
      <w:proofErr w:type="spellStart"/>
      <w:r w:rsidRPr="003C0E47">
        <w:rPr>
          <w:i/>
          <w:color w:val="000000"/>
          <w:sz w:val="28"/>
          <w:szCs w:val="28"/>
        </w:rPr>
        <w:t>твій</w:t>
      </w:r>
      <w:proofErr w:type="spellEnd"/>
      <w:r w:rsidRPr="003C0E47">
        <w:rPr>
          <w:i/>
          <w:color w:val="000000"/>
          <w:sz w:val="28"/>
          <w:szCs w:val="28"/>
        </w:rPr>
        <w:t xml:space="preserve"> </w:t>
      </w:r>
      <w:proofErr w:type="spellStart"/>
      <w:r w:rsidRPr="003C0E47">
        <w:rPr>
          <w:i/>
          <w:color w:val="000000"/>
          <w:sz w:val="28"/>
          <w:szCs w:val="28"/>
        </w:rPr>
        <w:t>духовний</w:t>
      </w:r>
      <w:proofErr w:type="spellEnd"/>
      <w:r w:rsidRPr="003C0E47">
        <w:rPr>
          <w:i/>
          <w:color w:val="000000"/>
          <w:sz w:val="28"/>
          <w:szCs w:val="28"/>
        </w:rPr>
        <w:t xml:space="preserve"> </w:t>
      </w:r>
      <w:proofErr w:type="spellStart"/>
      <w:r w:rsidRPr="003C0E47">
        <w:rPr>
          <w:i/>
          <w:color w:val="000000"/>
          <w:sz w:val="28"/>
          <w:szCs w:val="28"/>
        </w:rPr>
        <w:t>розвиток</w:t>
      </w:r>
      <w:proofErr w:type="spellEnd"/>
      <w:r w:rsidRPr="003C0E47">
        <w:rPr>
          <w:i/>
          <w:color w:val="000000"/>
          <w:sz w:val="28"/>
          <w:szCs w:val="28"/>
        </w:rPr>
        <w:t>,</w:t>
      </w:r>
    </w:p>
    <w:p w14:paraId="7396502F"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мудрість</w:t>
      </w:r>
      <w:proofErr w:type="spellEnd"/>
      <w:r w:rsidRPr="003C0E47">
        <w:rPr>
          <w:i/>
          <w:color w:val="000000"/>
          <w:sz w:val="28"/>
          <w:szCs w:val="28"/>
        </w:rPr>
        <w:t xml:space="preserve">. </w:t>
      </w:r>
      <w:proofErr w:type="spellStart"/>
      <w:r w:rsidRPr="003C0E47">
        <w:rPr>
          <w:i/>
          <w:color w:val="000000"/>
          <w:sz w:val="28"/>
          <w:szCs w:val="28"/>
        </w:rPr>
        <w:t>Якщо</w:t>
      </w:r>
      <w:proofErr w:type="spellEnd"/>
      <w:r w:rsidRPr="003C0E47">
        <w:rPr>
          <w:i/>
          <w:color w:val="000000"/>
          <w:sz w:val="28"/>
          <w:szCs w:val="28"/>
        </w:rPr>
        <w:t xml:space="preserve"> </w:t>
      </w:r>
      <w:proofErr w:type="spellStart"/>
      <w:r w:rsidRPr="003C0E47">
        <w:rPr>
          <w:i/>
          <w:color w:val="000000"/>
          <w:sz w:val="28"/>
          <w:szCs w:val="28"/>
        </w:rPr>
        <w:t>втратиш</w:t>
      </w:r>
      <w:proofErr w:type="spellEnd"/>
      <w:r w:rsidRPr="003C0E47">
        <w:rPr>
          <w:i/>
          <w:color w:val="000000"/>
          <w:sz w:val="28"/>
          <w:szCs w:val="28"/>
        </w:rPr>
        <w:t xml:space="preserve"> усе, </w:t>
      </w:r>
      <w:proofErr w:type="spellStart"/>
      <w:r w:rsidRPr="003C0E47">
        <w:rPr>
          <w:i/>
          <w:color w:val="000000"/>
          <w:sz w:val="28"/>
          <w:szCs w:val="28"/>
        </w:rPr>
        <w:t>крім</w:t>
      </w:r>
      <w:proofErr w:type="spellEnd"/>
      <w:r w:rsidRPr="003C0E47">
        <w:rPr>
          <w:i/>
          <w:color w:val="000000"/>
          <w:sz w:val="28"/>
          <w:szCs w:val="28"/>
        </w:rPr>
        <w:t xml:space="preserve"> </w:t>
      </w:r>
      <w:proofErr w:type="spellStart"/>
      <w:r w:rsidRPr="003C0E47">
        <w:rPr>
          <w:i/>
          <w:color w:val="000000"/>
          <w:sz w:val="28"/>
          <w:szCs w:val="28"/>
        </w:rPr>
        <w:t>цього</w:t>
      </w:r>
      <w:proofErr w:type="spellEnd"/>
      <w:r w:rsidRPr="003C0E47">
        <w:rPr>
          <w:i/>
          <w:color w:val="000000"/>
          <w:sz w:val="28"/>
          <w:szCs w:val="28"/>
        </w:rPr>
        <w:t xml:space="preserve">, </w:t>
      </w:r>
      <w:proofErr w:type="spellStart"/>
      <w:r w:rsidRPr="003C0E47">
        <w:rPr>
          <w:i/>
          <w:color w:val="000000"/>
          <w:sz w:val="28"/>
          <w:szCs w:val="28"/>
        </w:rPr>
        <w:t>твоє</w:t>
      </w:r>
      <w:proofErr w:type="spellEnd"/>
      <w:r w:rsidRPr="003C0E47">
        <w:rPr>
          <w:i/>
          <w:color w:val="000000"/>
          <w:sz w:val="28"/>
          <w:szCs w:val="28"/>
        </w:rPr>
        <w:t xml:space="preserve"> </w:t>
      </w:r>
      <w:proofErr w:type="spellStart"/>
      <w:r w:rsidRPr="003C0E47">
        <w:rPr>
          <w:i/>
          <w:color w:val="000000"/>
          <w:sz w:val="28"/>
          <w:szCs w:val="28"/>
        </w:rPr>
        <w:t>життя</w:t>
      </w:r>
      <w:proofErr w:type="spellEnd"/>
      <w:r w:rsidRPr="003C0E47">
        <w:rPr>
          <w:i/>
          <w:color w:val="000000"/>
          <w:sz w:val="28"/>
          <w:szCs w:val="28"/>
        </w:rPr>
        <w:t xml:space="preserve"> все одно буде </w:t>
      </w:r>
      <w:proofErr w:type="spellStart"/>
      <w:r w:rsidRPr="003C0E47">
        <w:rPr>
          <w:i/>
          <w:color w:val="000000"/>
          <w:sz w:val="28"/>
          <w:szCs w:val="28"/>
        </w:rPr>
        <w:t>повним</w:t>
      </w:r>
      <w:proofErr w:type="spellEnd"/>
      <w:r w:rsidRPr="003C0E47">
        <w:rPr>
          <w:i/>
          <w:color w:val="000000"/>
          <w:sz w:val="28"/>
          <w:szCs w:val="28"/>
        </w:rPr>
        <w:t>.</w:t>
      </w:r>
    </w:p>
    <w:p w14:paraId="688F1116"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Він</w:t>
      </w:r>
      <w:proofErr w:type="spellEnd"/>
      <w:r w:rsidRPr="003C0E47">
        <w:rPr>
          <w:i/>
          <w:color w:val="000000"/>
          <w:sz w:val="28"/>
          <w:szCs w:val="28"/>
        </w:rPr>
        <w:t xml:space="preserve"> </w:t>
      </w:r>
      <w:proofErr w:type="spellStart"/>
      <w:r w:rsidRPr="003C0E47">
        <w:rPr>
          <w:i/>
          <w:color w:val="000000"/>
          <w:sz w:val="28"/>
          <w:szCs w:val="28"/>
        </w:rPr>
        <w:t>хвильку</w:t>
      </w:r>
      <w:proofErr w:type="spellEnd"/>
      <w:r w:rsidRPr="003C0E47">
        <w:rPr>
          <w:i/>
          <w:color w:val="000000"/>
          <w:sz w:val="28"/>
          <w:szCs w:val="28"/>
        </w:rPr>
        <w:t xml:space="preserve"> </w:t>
      </w:r>
      <w:proofErr w:type="spellStart"/>
      <w:r w:rsidRPr="003C0E47">
        <w:rPr>
          <w:i/>
          <w:color w:val="000000"/>
          <w:sz w:val="28"/>
          <w:szCs w:val="28"/>
        </w:rPr>
        <w:t>помовчав</w:t>
      </w:r>
      <w:proofErr w:type="spellEnd"/>
      <w:r w:rsidRPr="003C0E47">
        <w:rPr>
          <w:i/>
          <w:color w:val="000000"/>
          <w:sz w:val="28"/>
          <w:szCs w:val="28"/>
        </w:rPr>
        <w:t xml:space="preserve">, а </w:t>
      </w:r>
      <w:proofErr w:type="spellStart"/>
      <w:r w:rsidRPr="003C0E47">
        <w:rPr>
          <w:i/>
          <w:color w:val="000000"/>
          <w:sz w:val="28"/>
          <w:szCs w:val="28"/>
        </w:rPr>
        <w:t>відтак</w:t>
      </w:r>
      <w:proofErr w:type="spellEnd"/>
      <w:r w:rsidRPr="003C0E47">
        <w:rPr>
          <w:i/>
          <w:color w:val="000000"/>
          <w:sz w:val="28"/>
          <w:szCs w:val="28"/>
        </w:rPr>
        <w:t xml:space="preserve"> </w:t>
      </w:r>
      <w:proofErr w:type="spellStart"/>
      <w:r w:rsidRPr="003C0E47">
        <w:rPr>
          <w:i/>
          <w:color w:val="000000"/>
          <w:sz w:val="28"/>
          <w:szCs w:val="28"/>
        </w:rPr>
        <w:t>мовив</w:t>
      </w:r>
      <w:proofErr w:type="spellEnd"/>
      <w:r w:rsidRPr="003C0E47">
        <w:rPr>
          <w:i/>
          <w:color w:val="000000"/>
          <w:sz w:val="28"/>
          <w:szCs w:val="28"/>
        </w:rPr>
        <w:t>:</w:t>
      </w:r>
    </w:p>
    <w:p w14:paraId="538F5621"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Дрібні</w:t>
      </w:r>
      <w:proofErr w:type="spellEnd"/>
      <w:r w:rsidRPr="003C0E47">
        <w:rPr>
          <w:i/>
          <w:color w:val="000000"/>
          <w:sz w:val="28"/>
          <w:szCs w:val="28"/>
        </w:rPr>
        <w:t xml:space="preserve"> </w:t>
      </w:r>
      <w:proofErr w:type="spellStart"/>
      <w:r w:rsidRPr="003C0E47">
        <w:rPr>
          <w:i/>
          <w:color w:val="000000"/>
          <w:sz w:val="28"/>
          <w:szCs w:val="28"/>
        </w:rPr>
        <w:t>камінці</w:t>
      </w:r>
      <w:proofErr w:type="spellEnd"/>
      <w:r w:rsidRPr="003C0E47">
        <w:rPr>
          <w:i/>
          <w:color w:val="000000"/>
          <w:sz w:val="28"/>
          <w:szCs w:val="28"/>
        </w:rPr>
        <w:t xml:space="preserve"> – </w:t>
      </w:r>
      <w:proofErr w:type="spellStart"/>
      <w:r w:rsidRPr="003C0E47">
        <w:rPr>
          <w:i/>
          <w:color w:val="000000"/>
          <w:sz w:val="28"/>
          <w:szCs w:val="28"/>
        </w:rPr>
        <w:t>це</w:t>
      </w:r>
      <w:proofErr w:type="spellEnd"/>
      <w:r w:rsidRPr="003C0E47">
        <w:rPr>
          <w:i/>
          <w:color w:val="000000"/>
          <w:sz w:val="28"/>
          <w:szCs w:val="28"/>
        </w:rPr>
        <w:t xml:space="preserve"> також </w:t>
      </w:r>
      <w:proofErr w:type="spellStart"/>
      <w:r w:rsidRPr="003C0E47">
        <w:rPr>
          <w:i/>
          <w:color w:val="000000"/>
          <w:sz w:val="28"/>
          <w:szCs w:val="28"/>
        </w:rPr>
        <w:t>важливі</w:t>
      </w:r>
      <w:proofErr w:type="spellEnd"/>
      <w:r w:rsidRPr="003C0E47">
        <w:rPr>
          <w:i/>
          <w:color w:val="000000"/>
          <w:sz w:val="28"/>
          <w:szCs w:val="28"/>
        </w:rPr>
        <w:t xml:space="preserve"> для тебе </w:t>
      </w:r>
      <w:proofErr w:type="spellStart"/>
      <w:r w:rsidRPr="003C0E47">
        <w:rPr>
          <w:i/>
          <w:color w:val="000000"/>
          <w:sz w:val="28"/>
          <w:szCs w:val="28"/>
        </w:rPr>
        <w:t>речі</w:t>
      </w:r>
      <w:proofErr w:type="spellEnd"/>
      <w:r w:rsidRPr="003C0E47">
        <w:rPr>
          <w:i/>
          <w:color w:val="000000"/>
          <w:sz w:val="28"/>
          <w:szCs w:val="28"/>
        </w:rPr>
        <w:t xml:space="preserve">: робота, </w:t>
      </w:r>
      <w:proofErr w:type="spellStart"/>
      <w:r w:rsidRPr="003C0E47">
        <w:rPr>
          <w:i/>
          <w:color w:val="000000"/>
          <w:sz w:val="28"/>
          <w:szCs w:val="28"/>
        </w:rPr>
        <w:t>дім</w:t>
      </w:r>
      <w:proofErr w:type="spellEnd"/>
      <w:r w:rsidRPr="003C0E47">
        <w:rPr>
          <w:i/>
          <w:color w:val="000000"/>
          <w:sz w:val="28"/>
          <w:szCs w:val="28"/>
        </w:rPr>
        <w:t>, </w:t>
      </w:r>
      <w:proofErr w:type="spellStart"/>
      <w:r w:rsidRPr="003C0E47">
        <w:rPr>
          <w:i/>
          <w:color w:val="000000"/>
          <w:sz w:val="28"/>
          <w:szCs w:val="28"/>
        </w:rPr>
        <w:t>матеріальний</w:t>
      </w:r>
      <w:proofErr w:type="spellEnd"/>
      <w:r w:rsidRPr="003C0E47">
        <w:rPr>
          <w:i/>
          <w:color w:val="000000"/>
          <w:sz w:val="28"/>
          <w:szCs w:val="28"/>
        </w:rPr>
        <w:t xml:space="preserve"> </w:t>
      </w:r>
      <w:proofErr w:type="spellStart"/>
      <w:r w:rsidRPr="003C0E47">
        <w:rPr>
          <w:i/>
          <w:color w:val="000000"/>
          <w:sz w:val="28"/>
          <w:szCs w:val="28"/>
        </w:rPr>
        <w:t>добробут</w:t>
      </w:r>
      <w:proofErr w:type="spellEnd"/>
      <w:r w:rsidRPr="003C0E47">
        <w:rPr>
          <w:i/>
          <w:color w:val="000000"/>
          <w:sz w:val="28"/>
          <w:szCs w:val="28"/>
        </w:rPr>
        <w:t xml:space="preserve">. А </w:t>
      </w:r>
      <w:proofErr w:type="spellStart"/>
      <w:r w:rsidRPr="003C0E47">
        <w:rPr>
          <w:i/>
          <w:color w:val="000000"/>
          <w:sz w:val="28"/>
          <w:szCs w:val="28"/>
        </w:rPr>
        <w:t>пісок</w:t>
      </w:r>
      <w:proofErr w:type="spellEnd"/>
      <w:r w:rsidRPr="003C0E47">
        <w:rPr>
          <w:i/>
          <w:color w:val="000000"/>
          <w:sz w:val="28"/>
          <w:szCs w:val="28"/>
        </w:rPr>
        <w:t xml:space="preserve"> – </w:t>
      </w:r>
      <w:proofErr w:type="spellStart"/>
      <w:r w:rsidRPr="003C0E47">
        <w:rPr>
          <w:i/>
          <w:color w:val="000000"/>
          <w:sz w:val="28"/>
          <w:szCs w:val="28"/>
        </w:rPr>
        <w:t>дрібниці</w:t>
      </w:r>
      <w:proofErr w:type="spellEnd"/>
      <w:r w:rsidRPr="003C0E47">
        <w:rPr>
          <w:i/>
          <w:color w:val="000000"/>
          <w:sz w:val="28"/>
          <w:szCs w:val="28"/>
        </w:rPr>
        <w:t xml:space="preserve">, </w:t>
      </w:r>
      <w:proofErr w:type="spellStart"/>
      <w:r w:rsidRPr="003C0E47">
        <w:rPr>
          <w:i/>
          <w:color w:val="000000"/>
          <w:sz w:val="28"/>
          <w:szCs w:val="28"/>
        </w:rPr>
        <w:t>які</w:t>
      </w:r>
      <w:proofErr w:type="spellEnd"/>
      <w:r w:rsidRPr="003C0E47">
        <w:rPr>
          <w:i/>
          <w:color w:val="000000"/>
          <w:sz w:val="28"/>
          <w:szCs w:val="28"/>
        </w:rPr>
        <w:t xml:space="preserve"> </w:t>
      </w:r>
      <w:proofErr w:type="spellStart"/>
      <w:r w:rsidRPr="003C0E47">
        <w:rPr>
          <w:i/>
          <w:color w:val="000000"/>
          <w:sz w:val="28"/>
          <w:szCs w:val="28"/>
        </w:rPr>
        <w:t>насправді</w:t>
      </w:r>
      <w:proofErr w:type="spellEnd"/>
      <w:r w:rsidRPr="003C0E47">
        <w:rPr>
          <w:i/>
          <w:color w:val="000000"/>
          <w:sz w:val="28"/>
          <w:szCs w:val="28"/>
        </w:rPr>
        <w:t xml:space="preserve"> не </w:t>
      </w:r>
      <w:proofErr w:type="spellStart"/>
      <w:r w:rsidRPr="003C0E47">
        <w:rPr>
          <w:i/>
          <w:color w:val="000000"/>
          <w:sz w:val="28"/>
          <w:szCs w:val="28"/>
        </w:rPr>
        <w:t>мають</w:t>
      </w:r>
      <w:proofErr w:type="spellEnd"/>
      <w:r w:rsidRPr="003C0E47">
        <w:rPr>
          <w:i/>
          <w:color w:val="000000"/>
          <w:sz w:val="28"/>
          <w:szCs w:val="28"/>
        </w:rPr>
        <w:t xml:space="preserve"> </w:t>
      </w:r>
      <w:proofErr w:type="spellStart"/>
      <w:proofErr w:type="gramStart"/>
      <w:r w:rsidRPr="003C0E47">
        <w:rPr>
          <w:i/>
          <w:color w:val="000000"/>
          <w:sz w:val="28"/>
          <w:szCs w:val="28"/>
        </w:rPr>
        <w:t>жодного</w:t>
      </w:r>
      <w:proofErr w:type="spellEnd"/>
      <w:r w:rsidRPr="003C0E47">
        <w:rPr>
          <w:i/>
          <w:color w:val="000000"/>
          <w:sz w:val="28"/>
          <w:szCs w:val="28"/>
        </w:rPr>
        <w:t xml:space="preserve">  </w:t>
      </w:r>
      <w:proofErr w:type="spellStart"/>
      <w:r w:rsidRPr="003C0E47">
        <w:rPr>
          <w:i/>
          <w:color w:val="000000"/>
          <w:sz w:val="28"/>
          <w:szCs w:val="28"/>
        </w:rPr>
        <w:t>значення</w:t>
      </w:r>
      <w:proofErr w:type="spellEnd"/>
      <w:proofErr w:type="gramEnd"/>
      <w:r w:rsidRPr="003C0E47">
        <w:rPr>
          <w:i/>
          <w:color w:val="000000"/>
          <w:sz w:val="28"/>
          <w:szCs w:val="28"/>
        </w:rPr>
        <w:t>.</w:t>
      </w:r>
    </w:p>
    <w:p w14:paraId="3CE8015C"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Юнак </w:t>
      </w:r>
      <w:proofErr w:type="spellStart"/>
      <w:r w:rsidRPr="003C0E47">
        <w:rPr>
          <w:i/>
          <w:color w:val="000000"/>
          <w:sz w:val="28"/>
          <w:szCs w:val="28"/>
        </w:rPr>
        <w:t>слухав</w:t>
      </w:r>
      <w:proofErr w:type="spellEnd"/>
      <w:r w:rsidRPr="003C0E47">
        <w:rPr>
          <w:i/>
          <w:color w:val="000000"/>
          <w:sz w:val="28"/>
          <w:szCs w:val="28"/>
        </w:rPr>
        <w:t xml:space="preserve"> </w:t>
      </w:r>
      <w:proofErr w:type="spellStart"/>
      <w:r w:rsidRPr="003C0E47">
        <w:rPr>
          <w:i/>
          <w:color w:val="000000"/>
          <w:sz w:val="28"/>
          <w:szCs w:val="28"/>
        </w:rPr>
        <w:t>дуже</w:t>
      </w:r>
      <w:proofErr w:type="spellEnd"/>
      <w:r w:rsidRPr="003C0E47">
        <w:rPr>
          <w:i/>
          <w:color w:val="000000"/>
          <w:sz w:val="28"/>
          <w:szCs w:val="28"/>
        </w:rPr>
        <w:t xml:space="preserve"> </w:t>
      </w:r>
      <w:proofErr w:type="spellStart"/>
      <w:r w:rsidRPr="003C0E47">
        <w:rPr>
          <w:i/>
          <w:color w:val="000000"/>
          <w:sz w:val="28"/>
          <w:szCs w:val="28"/>
        </w:rPr>
        <w:t>уважно</w:t>
      </w:r>
      <w:proofErr w:type="spellEnd"/>
      <w:r w:rsidRPr="003C0E47">
        <w:rPr>
          <w:i/>
          <w:color w:val="000000"/>
          <w:sz w:val="28"/>
          <w:szCs w:val="28"/>
        </w:rPr>
        <w:t xml:space="preserve">, і </w:t>
      </w:r>
      <w:proofErr w:type="spellStart"/>
      <w:r w:rsidRPr="003C0E47">
        <w:rPr>
          <w:i/>
          <w:color w:val="000000"/>
          <w:sz w:val="28"/>
          <w:szCs w:val="28"/>
        </w:rPr>
        <w:t>старець</w:t>
      </w:r>
      <w:proofErr w:type="spellEnd"/>
      <w:r w:rsidRPr="003C0E47">
        <w:rPr>
          <w:i/>
          <w:color w:val="000000"/>
          <w:sz w:val="28"/>
          <w:szCs w:val="28"/>
        </w:rPr>
        <w:t xml:space="preserve"> </w:t>
      </w:r>
      <w:proofErr w:type="spellStart"/>
      <w:r w:rsidRPr="003C0E47">
        <w:rPr>
          <w:i/>
          <w:color w:val="000000"/>
          <w:sz w:val="28"/>
          <w:szCs w:val="28"/>
        </w:rPr>
        <w:t>продовжив</w:t>
      </w:r>
      <w:proofErr w:type="spellEnd"/>
      <w:r w:rsidRPr="003C0E47">
        <w:rPr>
          <w:i/>
          <w:color w:val="000000"/>
          <w:sz w:val="28"/>
          <w:szCs w:val="28"/>
        </w:rPr>
        <w:t>:</w:t>
      </w:r>
    </w:p>
    <w:p w14:paraId="2B890A4E"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 </w:t>
      </w:r>
      <w:proofErr w:type="spellStart"/>
      <w:r w:rsidRPr="003C0E47">
        <w:rPr>
          <w:i/>
          <w:color w:val="000000"/>
          <w:sz w:val="28"/>
          <w:szCs w:val="28"/>
        </w:rPr>
        <w:t>Деякі</w:t>
      </w:r>
      <w:proofErr w:type="spellEnd"/>
      <w:r w:rsidRPr="003C0E47">
        <w:rPr>
          <w:i/>
          <w:color w:val="000000"/>
          <w:sz w:val="28"/>
          <w:szCs w:val="28"/>
        </w:rPr>
        <w:t xml:space="preserve"> люди </w:t>
      </w:r>
      <w:proofErr w:type="spellStart"/>
      <w:r w:rsidRPr="003C0E47">
        <w:rPr>
          <w:i/>
          <w:color w:val="000000"/>
          <w:sz w:val="28"/>
          <w:szCs w:val="28"/>
        </w:rPr>
        <w:t>роблять</w:t>
      </w:r>
      <w:proofErr w:type="spellEnd"/>
      <w:r w:rsidRPr="003C0E47">
        <w:rPr>
          <w:i/>
          <w:color w:val="000000"/>
          <w:sz w:val="28"/>
          <w:szCs w:val="28"/>
        </w:rPr>
        <w:t xml:space="preserve"> </w:t>
      </w:r>
      <w:proofErr w:type="spellStart"/>
      <w:r w:rsidRPr="003C0E47">
        <w:rPr>
          <w:i/>
          <w:color w:val="000000"/>
          <w:sz w:val="28"/>
          <w:szCs w:val="28"/>
        </w:rPr>
        <w:t>помилку</w:t>
      </w:r>
      <w:proofErr w:type="spellEnd"/>
      <w:r w:rsidRPr="003C0E47">
        <w:rPr>
          <w:i/>
          <w:color w:val="000000"/>
          <w:sz w:val="28"/>
          <w:szCs w:val="28"/>
        </w:rPr>
        <w:t xml:space="preserve">. Вони </w:t>
      </w:r>
      <w:proofErr w:type="spellStart"/>
      <w:r w:rsidRPr="003C0E47">
        <w:rPr>
          <w:i/>
          <w:color w:val="000000"/>
          <w:sz w:val="28"/>
          <w:szCs w:val="28"/>
        </w:rPr>
        <w:t>спочатку</w:t>
      </w:r>
      <w:proofErr w:type="spellEnd"/>
      <w:r w:rsidRPr="003C0E47">
        <w:rPr>
          <w:i/>
          <w:color w:val="000000"/>
          <w:sz w:val="28"/>
          <w:szCs w:val="28"/>
        </w:rPr>
        <w:t xml:space="preserve"> </w:t>
      </w:r>
      <w:proofErr w:type="spellStart"/>
      <w:r w:rsidRPr="003C0E47">
        <w:rPr>
          <w:i/>
          <w:color w:val="000000"/>
          <w:sz w:val="28"/>
          <w:szCs w:val="28"/>
        </w:rPr>
        <w:t>засипають</w:t>
      </w:r>
      <w:proofErr w:type="spellEnd"/>
      <w:r w:rsidRPr="003C0E47">
        <w:rPr>
          <w:i/>
          <w:color w:val="000000"/>
          <w:sz w:val="28"/>
          <w:szCs w:val="28"/>
        </w:rPr>
        <w:t xml:space="preserve"> у </w:t>
      </w:r>
      <w:proofErr w:type="spellStart"/>
      <w:r w:rsidRPr="003C0E47">
        <w:rPr>
          <w:i/>
          <w:color w:val="000000"/>
          <w:sz w:val="28"/>
          <w:szCs w:val="28"/>
        </w:rPr>
        <w:t>глечик</w:t>
      </w:r>
      <w:proofErr w:type="spellEnd"/>
      <w:r w:rsidRPr="003C0E47">
        <w:rPr>
          <w:i/>
          <w:color w:val="000000"/>
          <w:sz w:val="28"/>
          <w:szCs w:val="28"/>
        </w:rPr>
        <w:t> </w:t>
      </w:r>
      <w:proofErr w:type="spellStart"/>
      <w:r w:rsidRPr="003C0E47">
        <w:rPr>
          <w:i/>
          <w:color w:val="000000"/>
          <w:sz w:val="28"/>
          <w:szCs w:val="28"/>
        </w:rPr>
        <w:t>пісок</w:t>
      </w:r>
      <w:proofErr w:type="spellEnd"/>
      <w:r w:rsidRPr="003C0E47">
        <w:rPr>
          <w:i/>
          <w:color w:val="000000"/>
          <w:sz w:val="28"/>
          <w:szCs w:val="28"/>
        </w:rPr>
        <w:t xml:space="preserve">, і в </w:t>
      </w:r>
      <w:proofErr w:type="spellStart"/>
      <w:r w:rsidRPr="003C0E47">
        <w:rPr>
          <w:i/>
          <w:color w:val="000000"/>
          <w:sz w:val="28"/>
          <w:szCs w:val="28"/>
        </w:rPr>
        <w:t>ньому</w:t>
      </w:r>
      <w:proofErr w:type="spellEnd"/>
      <w:r w:rsidRPr="003C0E47">
        <w:rPr>
          <w:i/>
          <w:color w:val="000000"/>
          <w:sz w:val="28"/>
          <w:szCs w:val="28"/>
        </w:rPr>
        <w:t xml:space="preserve"> не </w:t>
      </w:r>
      <w:proofErr w:type="spellStart"/>
      <w:r w:rsidRPr="003C0E47">
        <w:rPr>
          <w:i/>
          <w:color w:val="000000"/>
          <w:sz w:val="28"/>
          <w:szCs w:val="28"/>
        </w:rPr>
        <w:t>лишається</w:t>
      </w:r>
      <w:proofErr w:type="spellEnd"/>
      <w:r w:rsidRPr="003C0E47">
        <w:rPr>
          <w:i/>
          <w:color w:val="000000"/>
          <w:sz w:val="28"/>
          <w:szCs w:val="28"/>
        </w:rPr>
        <w:t xml:space="preserve"> </w:t>
      </w:r>
      <w:proofErr w:type="spellStart"/>
      <w:r w:rsidRPr="003C0E47">
        <w:rPr>
          <w:i/>
          <w:color w:val="000000"/>
          <w:sz w:val="28"/>
          <w:szCs w:val="28"/>
        </w:rPr>
        <w:t>місця</w:t>
      </w:r>
      <w:proofErr w:type="spellEnd"/>
      <w:r w:rsidRPr="003C0E47">
        <w:rPr>
          <w:i/>
          <w:color w:val="000000"/>
          <w:sz w:val="28"/>
          <w:szCs w:val="28"/>
        </w:rPr>
        <w:t xml:space="preserve"> для </w:t>
      </w:r>
      <w:proofErr w:type="spellStart"/>
      <w:r w:rsidRPr="003C0E47">
        <w:rPr>
          <w:i/>
          <w:color w:val="000000"/>
          <w:sz w:val="28"/>
          <w:szCs w:val="28"/>
        </w:rPr>
        <w:t>каміння</w:t>
      </w:r>
      <w:proofErr w:type="spellEnd"/>
      <w:r w:rsidRPr="003C0E47">
        <w:rPr>
          <w:i/>
          <w:color w:val="000000"/>
          <w:sz w:val="28"/>
          <w:szCs w:val="28"/>
        </w:rPr>
        <w:t xml:space="preserve">. Так і в </w:t>
      </w:r>
      <w:proofErr w:type="spellStart"/>
      <w:r w:rsidRPr="003C0E47">
        <w:rPr>
          <w:i/>
          <w:color w:val="000000"/>
          <w:sz w:val="28"/>
          <w:szCs w:val="28"/>
        </w:rPr>
        <w:t>житті</w:t>
      </w:r>
      <w:proofErr w:type="spellEnd"/>
      <w:r w:rsidRPr="003C0E47">
        <w:rPr>
          <w:i/>
          <w:color w:val="000000"/>
          <w:sz w:val="28"/>
          <w:szCs w:val="28"/>
        </w:rPr>
        <w:t xml:space="preserve">. </w:t>
      </w:r>
      <w:proofErr w:type="spellStart"/>
      <w:r w:rsidRPr="003C0E47">
        <w:rPr>
          <w:i/>
          <w:color w:val="000000"/>
          <w:sz w:val="28"/>
          <w:szCs w:val="28"/>
        </w:rPr>
        <w:t>Якщо</w:t>
      </w:r>
      <w:proofErr w:type="spellEnd"/>
      <w:r w:rsidRPr="003C0E47">
        <w:rPr>
          <w:i/>
          <w:color w:val="000000"/>
          <w:sz w:val="28"/>
          <w:szCs w:val="28"/>
        </w:rPr>
        <w:t xml:space="preserve"> </w:t>
      </w:r>
      <w:proofErr w:type="spellStart"/>
      <w:r w:rsidRPr="003C0E47">
        <w:rPr>
          <w:i/>
          <w:color w:val="000000"/>
          <w:sz w:val="28"/>
          <w:szCs w:val="28"/>
        </w:rPr>
        <w:t>витрачати</w:t>
      </w:r>
      <w:proofErr w:type="spellEnd"/>
      <w:r w:rsidRPr="003C0E47">
        <w:rPr>
          <w:i/>
          <w:color w:val="000000"/>
          <w:sz w:val="28"/>
          <w:szCs w:val="28"/>
        </w:rPr>
        <w:t xml:space="preserve"> сили на </w:t>
      </w:r>
      <w:proofErr w:type="spellStart"/>
      <w:r w:rsidRPr="003C0E47">
        <w:rPr>
          <w:i/>
          <w:color w:val="000000"/>
          <w:sz w:val="28"/>
          <w:szCs w:val="28"/>
        </w:rPr>
        <w:t>дрібні</w:t>
      </w:r>
      <w:proofErr w:type="spellEnd"/>
      <w:r w:rsidRPr="003C0E47">
        <w:rPr>
          <w:i/>
          <w:color w:val="000000"/>
          <w:sz w:val="28"/>
          <w:szCs w:val="28"/>
        </w:rPr>
        <w:t xml:space="preserve"> й </w:t>
      </w:r>
      <w:proofErr w:type="spellStart"/>
      <w:r w:rsidRPr="003C0E47">
        <w:rPr>
          <w:i/>
          <w:color w:val="000000"/>
          <w:sz w:val="28"/>
          <w:szCs w:val="28"/>
        </w:rPr>
        <w:t>незначущі</w:t>
      </w:r>
      <w:proofErr w:type="spellEnd"/>
      <w:r w:rsidRPr="003C0E47">
        <w:rPr>
          <w:i/>
          <w:color w:val="000000"/>
          <w:sz w:val="28"/>
          <w:szCs w:val="28"/>
        </w:rPr>
        <w:t xml:space="preserve"> </w:t>
      </w:r>
      <w:proofErr w:type="spellStart"/>
      <w:r w:rsidRPr="003C0E47">
        <w:rPr>
          <w:i/>
          <w:color w:val="000000"/>
          <w:sz w:val="28"/>
          <w:szCs w:val="28"/>
        </w:rPr>
        <w:t>речі</w:t>
      </w:r>
      <w:proofErr w:type="spellEnd"/>
      <w:r w:rsidRPr="003C0E47">
        <w:rPr>
          <w:i/>
          <w:color w:val="000000"/>
          <w:sz w:val="28"/>
          <w:szCs w:val="28"/>
        </w:rPr>
        <w:t xml:space="preserve">, у </w:t>
      </w:r>
      <w:proofErr w:type="spellStart"/>
      <w:r w:rsidRPr="003C0E47">
        <w:rPr>
          <w:i/>
          <w:color w:val="000000"/>
          <w:sz w:val="28"/>
          <w:szCs w:val="28"/>
        </w:rPr>
        <w:t>ньому</w:t>
      </w:r>
      <w:proofErr w:type="spellEnd"/>
      <w:r w:rsidRPr="003C0E47">
        <w:rPr>
          <w:i/>
          <w:color w:val="000000"/>
          <w:sz w:val="28"/>
          <w:szCs w:val="28"/>
        </w:rPr>
        <w:t xml:space="preserve"> не буде </w:t>
      </w:r>
      <w:proofErr w:type="spellStart"/>
      <w:r w:rsidRPr="003C0E47">
        <w:rPr>
          <w:i/>
          <w:color w:val="000000"/>
          <w:sz w:val="28"/>
          <w:szCs w:val="28"/>
        </w:rPr>
        <w:t>місця</w:t>
      </w:r>
      <w:proofErr w:type="spellEnd"/>
      <w:r w:rsidRPr="003C0E47">
        <w:rPr>
          <w:i/>
          <w:color w:val="000000"/>
          <w:sz w:val="28"/>
          <w:szCs w:val="28"/>
        </w:rPr>
        <w:t xml:space="preserve"> для </w:t>
      </w:r>
      <w:proofErr w:type="spellStart"/>
      <w:r w:rsidRPr="003C0E47">
        <w:rPr>
          <w:i/>
          <w:color w:val="000000"/>
          <w:sz w:val="28"/>
          <w:szCs w:val="28"/>
        </w:rPr>
        <w:t>найважливіших</w:t>
      </w:r>
      <w:proofErr w:type="spellEnd"/>
      <w:r w:rsidRPr="003C0E47">
        <w:rPr>
          <w:i/>
          <w:color w:val="000000"/>
          <w:sz w:val="28"/>
          <w:szCs w:val="28"/>
        </w:rPr>
        <w:t> </w:t>
      </w:r>
      <w:proofErr w:type="spellStart"/>
      <w:r w:rsidRPr="003C0E47">
        <w:rPr>
          <w:i/>
          <w:color w:val="000000"/>
          <w:sz w:val="28"/>
          <w:szCs w:val="28"/>
        </w:rPr>
        <w:t>цінностей</w:t>
      </w:r>
      <w:proofErr w:type="spellEnd"/>
      <w:r w:rsidRPr="003C0E47">
        <w:rPr>
          <w:i/>
          <w:color w:val="000000"/>
          <w:sz w:val="28"/>
          <w:szCs w:val="28"/>
        </w:rPr>
        <w:t xml:space="preserve">. Тому </w:t>
      </w:r>
      <w:proofErr w:type="spellStart"/>
      <w:r w:rsidRPr="003C0E47">
        <w:rPr>
          <w:i/>
          <w:color w:val="000000"/>
          <w:sz w:val="28"/>
          <w:szCs w:val="28"/>
        </w:rPr>
        <w:t>передусім</w:t>
      </w:r>
      <w:proofErr w:type="spellEnd"/>
      <w:r w:rsidRPr="003C0E47">
        <w:rPr>
          <w:i/>
          <w:color w:val="000000"/>
          <w:sz w:val="28"/>
          <w:szCs w:val="28"/>
        </w:rPr>
        <w:t xml:space="preserve"> </w:t>
      </w:r>
      <w:proofErr w:type="spellStart"/>
      <w:r w:rsidRPr="003C0E47">
        <w:rPr>
          <w:i/>
          <w:color w:val="000000"/>
          <w:sz w:val="28"/>
          <w:szCs w:val="28"/>
        </w:rPr>
        <w:t>подбай</w:t>
      </w:r>
      <w:proofErr w:type="spellEnd"/>
      <w:r w:rsidRPr="003C0E47">
        <w:rPr>
          <w:i/>
          <w:color w:val="000000"/>
          <w:sz w:val="28"/>
          <w:szCs w:val="28"/>
        </w:rPr>
        <w:t xml:space="preserve"> </w:t>
      </w:r>
      <w:proofErr w:type="gramStart"/>
      <w:r w:rsidRPr="003C0E47">
        <w:rPr>
          <w:i/>
          <w:color w:val="000000"/>
          <w:sz w:val="28"/>
          <w:szCs w:val="28"/>
        </w:rPr>
        <w:t>про велике</w:t>
      </w:r>
      <w:proofErr w:type="gramEnd"/>
      <w:r w:rsidRPr="003C0E47">
        <w:rPr>
          <w:i/>
          <w:color w:val="000000"/>
          <w:sz w:val="28"/>
          <w:szCs w:val="28"/>
        </w:rPr>
        <w:t xml:space="preserve"> </w:t>
      </w:r>
      <w:proofErr w:type="spellStart"/>
      <w:r w:rsidRPr="003C0E47">
        <w:rPr>
          <w:i/>
          <w:color w:val="000000"/>
          <w:sz w:val="28"/>
          <w:szCs w:val="28"/>
        </w:rPr>
        <w:t>каміння</w:t>
      </w:r>
      <w:proofErr w:type="spellEnd"/>
      <w:r w:rsidRPr="003C0E47">
        <w:rPr>
          <w:i/>
          <w:color w:val="000000"/>
          <w:sz w:val="28"/>
          <w:szCs w:val="28"/>
        </w:rPr>
        <w:t xml:space="preserve">, не </w:t>
      </w:r>
      <w:proofErr w:type="spellStart"/>
      <w:r w:rsidRPr="003C0E47">
        <w:rPr>
          <w:i/>
          <w:color w:val="000000"/>
          <w:sz w:val="28"/>
          <w:szCs w:val="28"/>
        </w:rPr>
        <w:t>забувай</w:t>
      </w:r>
      <w:proofErr w:type="spellEnd"/>
      <w:r w:rsidRPr="003C0E47">
        <w:rPr>
          <w:i/>
          <w:color w:val="000000"/>
          <w:sz w:val="28"/>
          <w:szCs w:val="28"/>
        </w:rPr>
        <w:t xml:space="preserve"> і про </w:t>
      </w:r>
      <w:proofErr w:type="spellStart"/>
      <w:r w:rsidRPr="003C0E47">
        <w:rPr>
          <w:i/>
          <w:color w:val="000000"/>
          <w:sz w:val="28"/>
          <w:szCs w:val="28"/>
        </w:rPr>
        <w:t>дрібне</w:t>
      </w:r>
      <w:proofErr w:type="spellEnd"/>
      <w:r w:rsidRPr="003C0E47">
        <w:rPr>
          <w:i/>
          <w:color w:val="000000"/>
          <w:sz w:val="28"/>
          <w:szCs w:val="28"/>
        </w:rPr>
        <w:t>.</w:t>
      </w:r>
    </w:p>
    <w:p w14:paraId="435D0AAF" w14:textId="77777777" w:rsidR="00000FAD" w:rsidRPr="003C0E47" w:rsidRDefault="00000FAD" w:rsidP="00000FAD">
      <w:pPr>
        <w:pStyle w:val="a3"/>
        <w:spacing w:before="0" w:beforeAutospacing="0" w:after="0" w:afterAutospacing="0"/>
        <w:ind w:firstLine="567"/>
        <w:contextualSpacing/>
        <w:jc w:val="both"/>
        <w:rPr>
          <w:i/>
        </w:rPr>
      </w:pPr>
      <w:r w:rsidRPr="003C0E47">
        <w:rPr>
          <w:i/>
          <w:color w:val="000000"/>
          <w:sz w:val="28"/>
          <w:szCs w:val="28"/>
        </w:rPr>
        <w:t xml:space="preserve">А </w:t>
      </w:r>
      <w:proofErr w:type="spellStart"/>
      <w:r w:rsidRPr="003C0E47">
        <w:rPr>
          <w:i/>
          <w:color w:val="000000"/>
          <w:sz w:val="28"/>
          <w:szCs w:val="28"/>
        </w:rPr>
        <w:t>пісок</w:t>
      </w:r>
      <w:proofErr w:type="spellEnd"/>
      <w:r w:rsidRPr="003C0E47">
        <w:rPr>
          <w:i/>
          <w:color w:val="000000"/>
          <w:sz w:val="28"/>
          <w:szCs w:val="28"/>
        </w:rPr>
        <w:t xml:space="preserve"> </w:t>
      </w:r>
      <w:proofErr w:type="spellStart"/>
      <w:r w:rsidRPr="003C0E47">
        <w:rPr>
          <w:i/>
          <w:color w:val="000000"/>
          <w:sz w:val="28"/>
          <w:szCs w:val="28"/>
        </w:rPr>
        <w:t>хвилі</w:t>
      </w:r>
      <w:proofErr w:type="spellEnd"/>
      <w:r w:rsidRPr="003C0E47">
        <w:rPr>
          <w:i/>
          <w:color w:val="000000"/>
          <w:sz w:val="28"/>
          <w:szCs w:val="28"/>
        </w:rPr>
        <w:t xml:space="preserve"> </w:t>
      </w:r>
      <w:proofErr w:type="spellStart"/>
      <w:r w:rsidRPr="003C0E47">
        <w:rPr>
          <w:i/>
          <w:color w:val="000000"/>
          <w:sz w:val="28"/>
          <w:szCs w:val="28"/>
        </w:rPr>
        <w:t>життя</w:t>
      </w:r>
      <w:proofErr w:type="spellEnd"/>
      <w:r w:rsidRPr="003C0E47">
        <w:rPr>
          <w:i/>
          <w:color w:val="000000"/>
          <w:sz w:val="28"/>
          <w:szCs w:val="28"/>
        </w:rPr>
        <w:t xml:space="preserve"> </w:t>
      </w:r>
      <w:proofErr w:type="spellStart"/>
      <w:r w:rsidRPr="003C0E47">
        <w:rPr>
          <w:i/>
          <w:color w:val="000000"/>
          <w:sz w:val="28"/>
          <w:szCs w:val="28"/>
        </w:rPr>
        <w:t>самі</w:t>
      </w:r>
      <w:proofErr w:type="spellEnd"/>
      <w:r w:rsidRPr="003C0E47">
        <w:rPr>
          <w:i/>
          <w:color w:val="000000"/>
          <w:sz w:val="28"/>
          <w:szCs w:val="28"/>
        </w:rPr>
        <w:t xml:space="preserve"> </w:t>
      </w:r>
      <w:proofErr w:type="spellStart"/>
      <w:r w:rsidRPr="003C0E47">
        <w:rPr>
          <w:i/>
          <w:color w:val="000000"/>
          <w:sz w:val="28"/>
          <w:szCs w:val="28"/>
        </w:rPr>
        <w:t>наб&amp;</w:t>
      </w:r>
      <w:proofErr w:type="gramStart"/>
      <w:r w:rsidRPr="003C0E47">
        <w:rPr>
          <w:i/>
          <w:color w:val="000000"/>
          <w:sz w:val="28"/>
          <w:szCs w:val="28"/>
        </w:rPr>
        <w:t>apos;ють</w:t>
      </w:r>
      <w:proofErr w:type="spellEnd"/>
      <w:proofErr w:type="gramEnd"/>
      <w:r w:rsidRPr="003C0E47">
        <w:rPr>
          <w:i/>
          <w:color w:val="000000"/>
          <w:sz w:val="28"/>
          <w:szCs w:val="28"/>
        </w:rPr>
        <w:t xml:space="preserve"> у </w:t>
      </w:r>
      <w:proofErr w:type="spellStart"/>
      <w:r w:rsidRPr="003C0E47">
        <w:rPr>
          <w:i/>
          <w:color w:val="000000"/>
          <w:sz w:val="28"/>
          <w:szCs w:val="28"/>
        </w:rPr>
        <w:t>проміжки</w:t>
      </w:r>
      <w:proofErr w:type="spellEnd"/>
      <w:r w:rsidRPr="003C0E47">
        <w:rPr>
          <w:i/>
          <w:color w:val="000000"/>
          <w:sz w:val="28"/>
          <w:szCs w:val="28"/>
        </w:rPr>
        <w:t xml:space="preserve"> </w:t>
      </w:r>
      <w:proofErr w:type="spellStart"/>
      <w:r w:rsidRPr="003C0E47">
        <w:rPr>
          <w:i/>
          <w:color w:val="000000"/>
          <w:sz w:val="28"/>
          <w:szCs w:val="28"/>
        </w:rPr>
        <w:t>між</w:t>
      </w:r>
      <w:proofErr w:type="spellEnd"/>
      <w:r w:rsidRPr="003C0E47">
        <w:rPr>
          <w:i/>
          <w:color w:val="000000"/>
          <w:sz w:val="28"/>
          <w:szCs w:val="28"/>
        </w:rPr>
        <w:t xml:space="preserve"> ними.</w:t>
      </w:r>
    </w:p>
    <w:p w14:paraId="636FA5D4" w14:textId="77777777" w:rsidR="003C0E47" w:rsidRDefault="003C0E47" w:rsidP="00000FAD">
      <w:pPr>
        <w:pStyle w:val="a3"/>
        <w:spacing w:before="0" w:beforeAutospacing="0" w:after="0" w:afterAutospacing="0"/>
        <w:ind w:firstLine="567"/>
        <w:contextualSpacing/>
        <w:jc w:val="both"/>
        <w:rPr>
          <w:i/>
          <w:iCs/>
          <w:color w:val="000000"/>
          <w:sz w:val="28"/>
          <w:szCs w:val="28"/>
          <w:u w:val="single"/>
          <w:lang w:val="uk-UA"/>
        </w:rPr>
      </w:pPr>
    </w:p>
    <w:p w14:paraId="4D399014" w14:textId="77777777" w:rsidR="003C0E47" w:rsidRDefault="003C0E47" w:rsidP="00000FAD">
      <w:pPr>
        <w:pStyle w:val="a3"/>
        <w:spacing w:before="0" w:beforeAutospacing="0" w:after="0" w:afterAutospacing="0"/>
        <w:ind w:firstLine="567"/>
        <w:contextualSpacing/>
        <w:jc w:val="both"/>
        <w:rPr>
          <w:i/>
          <w:iCs/>
          <w:color w:val="000000"/>
          <w:sz w:val="28"/>
          <w:szCs w:val="28"/>
          <w:u w:val="single"/>
          <w:lang w:val="uk-UA"/>
        </w:rPr>
      </w:pPr>
    </w:p>
    <w:p w14:paraId="345935D8" w14:textId="77777777" w:rsidR="003C0E47" w:rsidRDefault="003C0E47" w:rsidP="00000FAD">
      <w:pPr>
        <w:pStyle w:val="a3"/>
        <w:spacing w:before="0" w:beforeAutospacing="0" w:after="0" w:afterAutospacing="0"/>
        <w:ind w:firstLine="567"/>
        <w:contextualSpacing/>
        <w:jc w:val="both"/>
        <w:rPr>
          <w:i/>
          <w:iCs/>
          <w:color w:val="000000"/>
          <w:sz w:val="28"/>
          <w:szCs w:val="28"/>
          <w:u w:val="single"/>
          <w:lang w:val="uk-UA"/>
        </w:rPr>
      </w:pPr>
    </w:p>
    <w:p w14:paraId="5D736C7E" w14:textId="77777777" w:rsidR="00000FAD" w:rsidRPr="003C0E47" w:rsidRDefault="00000FAD" w:rsidP="003C0E47">
      <w:pPr>
        <w:pStyle w:val="a3"/>
        <w:spacing w:before="0" w:beforeAutospacing="0" w:after="0" w:afterAutospacing="0"/>
        <w:ind w:firstLine="567"/>
        <w:contextualSpacing/>
        <w:jc w:val="center"/>
        <w:rPr>
          <w:b/>
        </w:rPr>
      </w:pPr>
      <w:proofErr w:type="spellStart"/>
      <w:r w:rsidRPr="003C0E47">
        <w:rPr>
          <w:b/>
          <w:i/>
          <w:iCs/>
          <w:color w:val="000000"/>
          <w:sz w:val="28"/>
          <w:szCs w:val="28"/>
          <w:u w:val="single"/>
        </w:rPr>
        <w:lastRenderedPageBreak/>
        <w:t>Міркування</w:t>
      </w:r>
      <w:proofErr w:type="spellEnd"/>
      <w:r w:rsidRPr="003C0E47">
        <w:rPr>
          <w:b/>
          <w:i/>
          <w:iCs/>
          <w:color w:val="000000"/>
          <w:sz w:val="28"/>
          <w:szCs w:val="28"/>
          <w:u w:val="single"/>
        </w:rPr>
        <w:t xml:space="preserve"> до </w:t>
      </w:r>
      <w:proofErr w:type="spellStart"/>
      <w:r w:rsidRPr="003C0E47">
        <w:rPr>
          <w:b/>
          <w:i/>
          <w:iCs/>
          <w:color w:val="000000"/>
          <w:sz w:val="28"/>
          <w:szCs w:val="28"/>
          <w:u w:val="single"/>
        </w:rPr>
        <w:t>обговорення</w:t>
      </w:r>
      <w:proofErr w:type="spellEnd"/>
      <w:r w:rsidRPr="003C0E47">
        <w:rPr>
          <w:b/>
          <w:i/>
          <w:iCs/>
          <w:color w:val="000000"/>
          <w:sz w:val="28"/>
          <w:szCs w:val="28"/>
          <w:u w:val="single"/>
        </w:rPr>
        <w:t xml:space="preserve"> </w:t>
      </w:r>
      <w:proofErr w:type="spellStart"/>
      <w:r w:rsidRPr="003C0E47">
        <w:rPr>
          <w:b/>
          <w:i/>
          <w:iCs/>
          <w:color w:val="000000"/>
          <w:sz w:val="28"/>
          <w:szCs w:val="28"/>
          <w:u w:val="single"/>
        </w:rPr>
        <w:t>притчі</w:t>
      </w:r>
      <w:proofErr w:type="spellEnd"/>
      <w:r w:rsidRPr="003C0E47">
        <w:rPr>
          <w:b/>
          <w:i/>
          <w:iCs/>
          <w:color w:val="000000"/>
          <w:sz w:val="28"/>
          <w:szCs w:val="28"/>
          <w:u w:val="single"/>
        </w:rPr>
        <w:t xml:space="preserve"> «</w:t>
      </w:r>
      <w:proofErr w:type="spellStart"/>
      <w:r w:rsidRPr="003C0E47">
        <w:rPr>
          <w:b/>
          <w:i/>
          <w:iCs/>
          <w:color w:val="000000"/>
          <w:sz w:val="28"/>
          <w:szCs w:val="28"/>
          <w:u w:val="single"/>
        </w:rPr>
        <w:t>Найважливіші</w:t>
      </w:r>
      <w:proofErr w:type="spellEnd"/>
      <w:r w:rsidRPr="003C0E47">
        <w:rPr>
          <w:b/>
          <w:i/>
          <w:iCs/>
          <w:color w:val="000000"/>
          <w:sz w:val="28"/>
          <w:szCs w:val="28"/>
          <w:u w:val="single"/>
        </w:rPr>
        <w:t xml:space="preserve"> </w:t>
      </w:r>
      <w:proofErr w:type="spellStart"/>
      <w:r w:rsidRPr="003C0E47">
        <w:rPr>
          <w:b/>
          <w:i/>
          <w:iCs/>
          <w:color w:val="000000"/>
          <w:sz w:val="28"/>
          <w:szCs w:val="28"/>
          <w:u w:val="single"/>
        </w:rPr>
        <w:t>речі</w:t>
      </w:r>
      <w:proofErr w:type="spellEnd"/>
      <w:r w:rsidRPr="003C0E47">
        <w:rPr>
          <w:b/>
          <w:i/>
          <w:iCs/>
          <w:color w:val="000000"/>
          <w:sz w:val="28"/>
          <w:szCs w:val="28"/>
          <w:u w:val="single"/>
        </w:rPr>
        <w:t>»</w:t>
      </w:r>
    </w:p>
    <w:p w14:paraId="3016137D"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життєві</w:t>
      </w:r>
      <w:proofErr w:type="spellEnd"/>
      <w:r>
        <w:rPr>
          <w:color w:val="000000"/>
          <w:sz w:val="28"/>
          <w:szCs w:val="28"/>
        </w:rPr>
        <w:t xml:space="preserve"> </w:t>
      </w:r>
      <w:proofErr w:type="spellStart"/>
      <w:r>
        <w:rPr>
          <w:color w:val="000000"/>
          <w:sz w:val="28"/>
          <w:szCs w:val="28"/>
        </w:rPr>
        <w:t>цінності</w:t>
      </w:r>
      <w:proofErr w:type="spellEnd"/>
      <w:r>
        <w:rPr>
          <w:color w:val="000000"/>
          <w:sz w:val="28"/>
          <w:szCs w:val="28"/>
        </w:rPr>
        <w:t xml:space="preserve"> </w:t>
      </w:r>
      <w:proofErr w:type="spellStart"/>
      <w:r>
        <w:rPr>
          <w:color w:val="000000"/>
          <w:sz w:val="28"/>
          <w:szCs w:val="28"/>
        </w:rPr>
        <w:t>схожі</w:t>
      </w:r>
      <w:proofErr w:type="spellEnd"/>
      <w:r>
        <w:rPr>
          <w:color w:val="000000"/>
          <w:sz w:val="28"/>
          <w:szCs w:val="28"/>
        </w:rPr>
        <w:t xml:space="preserve"> на велике </w:t>
      </w:r>
      <w:proofErr w:type="spellStart"/>
      <w:r>
        <w:rPr>
          <w:color w:val="000000"/>
          <w:sz w:val="28"/>
          <w:szCs w:val="28"/>
        </w:rPr>
        <w:t>каміння</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 на </w:t>
      </w:r>
      <w:proofErr w:type="spellStart"/>
      <w:r>
        <w:rPr>
          <w:color w:val="000000"/>
          <w:sz w:val="28"/>
          <w:szCs w:val="28"/>
        </w:rPr>
        <w:t>мале</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 на</w:t>
      </w:r>
    </w:p>
    <w:p w14:paraId="59F66399" w14:textId="77777777" w:rsidR="00000FAD" w:rsidRDefault="00000FAD" w:rsidP="00000FAD">
      <w:pPr>
        <w:pStyle w:val="a3"/>
        <w:spacing w:before="0" w:beforeAutospacing="0" w:after="0" w:afterAutospacing="0"/>
        <w:ind w:firstLine="567"/>
        <w:contextualSpacing/>
        <w:jc w:val="both"/>
      </w:pPr>
      <w:proofErr w:type="spellStart"/>
      <w:r>
        <w:rPr>
          <w:color w:val="000000"/>
          <w:sz w:val="28"/>
          <w:szCs w:val="28"/>
        </w:rPr>
        <w:t>пісок</w:t>
      </w:r>
      <w:proofErr w:type="spellEnd"/>
      <w:r>
        <w:rPr>
          <w:color w:val="000000"/>
          <w:sz w:val="28"/>
          <w:szCs w:val="28"/>
        </w:rPr>
        <w:t>?</w:t>
      </w:r>
    </w:p>
    <w:p w14:paraId="5C57BF78"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Як </w:t>
      </w:r>
      <w:proofErr w:type="spellStart"/>
      <w:r>
        <w:rPr>
          <w:color w:val="000000"/>
          <w:sz w:val="28"/>
          <w:szCs w:val="28"/>
        </w:rPr>
        <w:t>ви</w:t>
      </w:r>
      <w:proofErr w:type="spellEnd"/>
      <w:r>
        <w:rPr>
          <w:color w:val="000000"/>
          <w:sz w:val="28"/>
          <w:szCs w:val="28"/>
        </w:rPr>
        <w:t xml:space="preserve"> </w:t>
      </w:r>
      <w:proofErr w:type="spellStart"/>
      <w:r>
        <w:rPr>
          <w:color w:val="000000"/>
          <w:sz w:val="28"/>
          <w:szCs w:val="28"/>
        </w:rPr>
        <w:t>їх</w:t>
      </w:r>
      <w:proofErr w:type="spellEnd"/>
      <w:r>
        <w:rPr>
          <w:color w:val="000000"/>
          <w:sz w:val="28"/>
          <w:szCs w:val="28"/>
        </w:rPr>
        <w:t xml:space="preserve"> </w:t>
      </w:r>
      <w:proofErr w:type="spellStart"/>
      <w:r>
        <w:rPr>
          <w:color w:val="000000"/>
          <w:sz w:val="28"/>
          <w:szCs w:val="28"/>
        </w:rPr>
        <w:t>розрізняєте</w:t>
      </w:r>
      <w:proofErr w:type="spellEnd"/>
      <w:r>
        <w:rPr>
          <w:color w:val="000000"/>
          <w:sz w:val="28"/>
          <w:szCs w:val="28"/>
        </w:rPr>
        <w:t>?</w:t>
      </w:r>
    </w:p>
    <w:p w14:paraId="2D594519"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У </w:t>
      </w:r>
      <w:proofErr w:type="spellStart"/>
      <w:r>
        <w:rPr>
          <w:color w:val="000000"/>
          <w:sz w:val="28"/>
          <w:szCs w:val="28"/>
        </w:rPr>
        <w:t>якому</w:t>
      </w:r>
      <w:proofErr w:type="spellEnd"/>
      <w:r>
        <w:rPr>
          <w:color w:val="000000"/>
          <w:sz w:val="28"/>
          <w:szCs w:val="28"/>
        </w:rPr>
        <w:t xml:space="preserve"> порядку </w:t>
      </w:r>
      <w:proofErr w:type="spellStart"/>
      <w:r>
        <w:rPr>
          <w:color w:val="000000"/>
          <w:sz w:val="28"/>
          <w:szCs w:val="28"/>
        </w:rPr>
        <w:t>ви</w:t>
      </w:r>
      <w:proofErr w:type="spellEnd"/>
      <w:r>
        <w:rPr>
          <w:color w:val="000000"/>
          <w:sz w:val="28"/>
          <w:szCs w:val="28"/>
        </w:rPr>
        <w:t xml:space="preserve"> «</w:t>
      </w:r>
      <w:proofErr w:type="spellStart"/>
      <w:r>
        <w:rPr>
          <w:color w:val="000000"/>
          <w:sz w:val="28"/>
          <w:szCs w:val="28"/>
        </w:rPr>
        <w:t>наповнюєте</w:t>
      </w:r>
      <w:proofErr w:type="spellEnd"/>
      <w:r>
        <w:rPr>
          <w:color w:val="000000"/>
          <w:sz w:val="28"/>
          <w:szCs w:val="28"/>
        </w:rPr>
        <w:t xml:space="preserve"> </w:t>
      </w:r>
      <w:proofErr w:type="spellStart"/>
      <w:r>
        <w:rPr>
          <w:color w:val="000000"/>
          <w:sz w:val="28"/>
          <w:szCs w:val="28"/>
        </w:rPr>
        <w:t>глечик</w:t>
      </w:r>
      <w:proofErr w:type="spellEnd"/>
      <w:r>
        <w:rPr>
          <w:color w:val="000000"/>
          <w:sz w:val="28"/>
          <w:szCs w:val="28"/>
        </w:rPr>
        <w:t xml:space="preserve">» на </w:t>
      </w:r>
      <w:proofErr w:type="spellStart"/>
      <w:r>
        <w:rPr>
          <w:color w:val="000000"/>
          <w:sz w:val="28"/>
          <w:szCs w:val="28"/>
        </w:rPr>
        <w:t>цьому</w:t>
      </w:r>
      <w:proofErr w:type="spellEnd"/>
      <w:r>
        <w:rPr>
          <w:color w:val="000000"/>
          <w:sz w:val="28"/>
          <w:szCs w:val="28"/>
        </w:rPr>
        <w:t xml:space="preserve"> </w:t>
      </w:r>
      <w:proofErr w:type="spellStart"/>
      <w:r>
        <w:rPr>
          <w:color w:val="000000"/>
          <w:sz w:val="28"/>
          <w:szCs w:val="28"/>
        </w:rPr>
        <w:t>етапі</w:t>
      </w:r>
      <w:proofErr w:type="spellEnd"/>
      <w:r>
        <w:rPr>
          <w:color w:val="000000"/>
          <w:sz w:val="28"/>
          <w:szCs w:val="28"/>
        </w:rPr>
        <w:t xml:space="preserve"> </w:t>
      </w:r>
      <w:proofErr w:type="spellStart"/>
      <w:r>
        <w:rPr>
          <w:color w:val="000000"/>
          <w:sz w:val="28"/>
          <w:szCs w:val="28"/>
        </w:rPr>
        <w:t>свого</w:t>
      </w:r>
      <w:proofErr w:type="spellEnd"/>
      <w:r>
        <w:rPr>
          <w:color w:val="000000"/>
          <w:sz w:val="28"/>
          <w:szCs w:val="28"/>
        </w:rPr>
        <w:t xml:space="preserve"> </w:t>
      </w:r>
      <w:proofErr w:type="spellStart"/>
      <w:r>
        <w:rPr>
          <w:color w:val="000000"/>
          <w:sz w:val="28"/>
          <w:szCs w:val="28"/>
        </w:rPr>
        <w:t>життя</w:t>
      </w:r>
      <w:proofErr w:type="spellEnd"/>
      <w:r>
        <w:rPr>
          <w:color w:val="000000"/>
          <w:sz w:val="28"/>
          <w:szCs w:val="28"/>
        </w:rPr>
        <w:t>?</w:t>
      </w:r>
    </w:p>
    <w:p w14:paraId="54BC9624"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Як </w:t>
      </w:r>
      <w:proofErr w:type="spellStart"/>
      <w:r>
        <w:rPr>
          <w:color w:val="000000"/>
          <w:sz w:val="28"/>
          <w:szCs w:val="28"/>
        </w:rPr>
        <w:t>можна</w:t>
      </w:r>
      <w:proofErr w:type="spellEnd"/>
      <w:r>
        <w:rPr>
          <w:color w:val="000000"/>
          <w:sz w:val="28"/>
          <w:szCs w:val="28"/>
        </w:rPr>
        <w:t xml:space="preserve"> </w:t>
      </w:r>
      <w:proofErr w:type="spellStart"/>
      <w:r>
        <w:rPr>
          <w:color w:val="000000"/>
          <w:sz w:val="28"/>
          <w:szCs w:val="28"/>
        </w:rPr>
        <w:t>більше</w:t>
      </w:r>
      <w:proofErr w:type="spellEnd"/>
      <w:r>
        <w:rPr>
          <w:color w:val="000000"/>
          <w:sz w:val="28"/>
          <w:szCs w:val="28"/>
        </w:rPr>
        <w:t xml:space="preserve"> </w:t>
      </w:r>
      <w:proofErr w:type="spellStart"/>
      <w:r>
        <w:rPr>
          <w:color w:val="000000"/>
          <w:sz w:val="28"/>
          <w:szCs w:val="28"/>
        </w:rPr>
        <w:t>дбати</w:t>
      </w:r>
      <w:proofErr w:type="spellEnd"/>
      <w:r>
        <w:rPr>
          <w:color w:val="000000"/>
          <w:sz w:val="28"/>
          <w:szCs w:val="28"/>
        </w:rPr>
        <w:t xml:space="preserve"> </w:t>
      </w:r>
      <w:proofErr w:type="gramStart"/>
      <w:r>
        <w:rPr>
          <w:color w:val="000000"/>
          <w:sz w:val="28"/>
          <w:szCs w:val="28"/>
        </w:rPr>
        <w:t>про велике</w:t>
      </w:r>
      <w:proofErr w:type="gramEnd"/>
      <w:r>
        <w:rPr>
          <w:color w:val="000000"/>
          <w:sz w:val="28"/>
          <w:szCs w:val="28"/>
        </w:rPr>
        <w:t xml:space="preserve"> </w:t>
      </w:r>
      <w:proofErr w:type="spellStart"/>
      <w:r>
        <w:rPr>
          <w:color w:val="000000"/>
          <w:sz w:val="28"/>
          <w:szCs w:val="28"/>
        </w:rPr>
        <w:t>каміння</w:t>
      </w:r>
      <w:proofErr w:type="spellEnd"/>
      <w:r>
        <w:rPr>
          <w:color w:val="000000"/>
          <w:sz w:val="28"/>
          <w:szCs w:val="28"/>
        </w:rPr>
        <w:t>?</w:t>
      </w:r>
    </w:p>
    <w:p w14:paraId="61D8B68C"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51E00009" w14:textId="77777777" w:rsidR="00000FAD" w:rsidRDefault="00000FAD" w:rsidP="00000FAD">
      <w:pPr>
        <w:pStyle w:val="a3"/>
        <w:spacing w:before="0" w:beforeAutospacing="0" w:after="0" w:afterAutospacing="0"/>
        <w:ind w:firstLine="567"/>
        <w:contextualSpacing/>
        <w:jc w:val="both"/>
      </w:pPr>
      <w:r w:rsidRPr="003C0E47">
        <w:rPr>
          <w:b/>
          <w:color w:val="000000"/>
          <w:sz w:val="28"/>
          <w:szCs w:val="28"/>
          <w:u w:val="single"/>
        </w:rPr>
        <w:t xml:space="preserve">Слово </w:t>
      </w:r>
      <w:proofErr w:type="spellStart"/>
      <w:r w:rsidRPr="003C0E47">
        <w:rPr>
          <w:b/>
          <w:color w:val="000000"/>
          <w:sz w:val="28"/>
          <w:szCs w:val="28"/>
          <w:u w:val="single"/>
        </w:rPr>
        <w:t>викладача</w:t>
      </w:r>
      <w:proofErr w:type="spellEnd"/>
      <w:r>
        <w:rPr>
          <w:color w:val="000000"/>
          <w:sz w:val="28"/>
          <w:szCs w:val="28"/>
        </w:rPr>
        <w:t>.</w:t>
      </w:r>
    </w:p>
    <w:p w14:paraId="196E37AF" w14:textId="77777777" w:rsidR="00000FAD" w:rsidRDefault="00000FAD" w:rsidP="00000FAD">
      <w:pPr>
        <w:pStyle w:val="a3"/>
        <w:spacing w:before="0" w:beforeAutospacing="0" w:after="0" w:afterAutospacing="0"/>
        <w:ind w:firstLine="567"/>
        <w:contextualSpacing/>
        <w:jc w:val="both"/>
      </w:pPr>
      <w:proofErr w:type="spellStart"/>
      <w:r>
        <w:rPr>
          <w:color w:val="000000"/>
          <w:sz w:val="28"/>
          <w:szCs w:val="28"/>
        </w:rPr>
        <w:t>Життя</w:t>
      </w:r>
      <w:proofErr w:type="spellEnd"/>
      <w:r>
        <w:rPr>
          <w:color w:val="000000"/>
          <w:sz w:val="28"/>
          <w:szCs w:val="28"/>
        </w:rPr>
        <w:t xml:space="preserve"> </w:t>
      </w:r>
      <w:proofErr w:type="gramStart"/>
      <w:r>
        <w:rPr>
          <w:color w:val="000000"/>
          <w:sz w:val="28"/>
          <w:szCs w:val="28"/>
        </w:rPr>
        <w:t>в будь</w:t>
      </w:r>
      <w:proofErr w:type="gramEnd"/>
      <w:r>
        <w:rPr>
          <w:color w:val="000000"/>
          <w:sz w:val="28"/>
          <w:szCs w:val="28"/>
        </w:rPr>
        <w:t xml:space="preserve"> </w:t>
      </w:r>
      <w:proofErr w:type="spellStart"/>
      <w:r>
        <w:rPr>
          <w:color w:val="000000"/>
          <w:sz w:val="28"/>
          <w:szCs w:val="28"/>
        </w:rPr>
        <w:t>якому</w:t>
      </w:r>
      <w:proofErr w:type="spellEnd"/>
      <w:r>
        <w:rPr>
          <w:color w:val="000000"/>
          <w:sz w:val="28"/>
          <w:szCs w:val="28"/>
        </w:rPr>
        <w:t xml:space="preserve"> </w:t>
      </w:r>
      <w:proofErr w:type="spellStart"/>
      <w:r>
        <w:rPr>
          <w:color w:val="000000"/>
          <w:sz w:val="28"/>
          <w:szCs w:val="28"/>
        </w:rPr>
        <w:t>віці</w:t>
      </w:r>
      <w:proofErr w:type="spellEnd"/>
      <w:r>
        <w:rPr>
          <w:color w:val="000000"/>
          <w:sz w:val="28"/>
          <w:szCs w:val="28"/>
        </w:rPr>
        <w:t xml:space="preserve"> – </w:t>
      </w:r>
      <w:proofErr w:type="spellStart"/>
      <w:r>
        <w:rPr>
          <w:color w:val="000000"/>
          <w:sz w:val="28"/>
          <w:szCs w:val="28"/>
        </w:rPr>
        <w:t>доволі</w:t>
      </w:r>
      <w:proofErr w:type="spellEnd"/>
      <w:r>
        <w:rPr>
          <w:color w:val="000000"/>
          <w:sz w:val="28"/>
          <w:szCs w:val="28"/>
        </w:rPr>
        <w:t xml:space="preserve"> </w:t>
      </w:r>
      <w:proofErr w:type="spellStart"/>
      <w:r>
        <w:rPr>
          <w:color w:val="000000"/>
          <w:sz w:val="28"/>
          <w:szCs w:val="28"/>
        </w:rPr>
        <w:t>стресове</w:t>
      </w:r>
      <w:proofErr w:type="spellEnd"/>
      <w:r>
        <w:rPr>
          <w:color w:val="000000"/>
          <w:sz w:val="28"/>
          <w:szCs w:val="28"/>
        </w:rPr>
        <w:t xml:space="preserve">. </w:t>
      </w:r>
      <w:proofErr w:type="spellStart"/>
      <w:r>
        <w:rPr>
          <w:color w:val="000000"/>
          <w:sz w:val="28"/>
          <w:szCs w:val="28"/>
        </w:rPr>
        <w:t>Навчальний</w:t>
      </w:r>
      <w:proofErr w:type="spellEnd"/>
      <w:r>
        <w:rPr>
          <w:color w:val="000000"/>
          <w:sz w:val="28"/>
          <w:szCs w:val="28"/>
        </w:rPr>
        <w:t xml:space="preserve"> заклад, </w:t>
      </w:r>
      <w:proofErr w:type="spellStart"/>
      <w:r>
        <w:rPr>
          <w:color w:val="000000"/>
          <w:sz w:val="28"/>
          <w:szCs w:val="28"/>
        </w:rPr>
        <w:t>заняття</w:t>
      </w:r>
      <w:proofErr w:type="spellEnd"/>
      <w:r>
        <w:rPr>
          <w:color w:val="000000"/>
          <w:sz w:val="28"/>
          <w:szCs w:val="28"/>
        </w:rPr>
        <w:t xml:space="preserve">, </w:t>
      </w:r>
      <w:proofErr w:type="spellStart"/>
      <w:r>
        <w:rPr>
          <w:color w:val="000000"/>
          <w:sz w:val="28"/>
          <w:szCs w:val="28"/>
        </w:rPr>
        <w:t>додаткові</w:t>
      </w:r>
      <w:proofErr w:type="spellEnd"/>
      <w:r>
        <w:rPr>
          <w:color w:val="000000"/>
          <w:sz w:val="28"/>
          <w:szCs w:val="28"/>
        </w:rPr>
        <w:t> </w:t>
      </w:r>
      <w:proofErr w:type="spellStart"/>
      <w:r>
        <w:rPr>
          <w:color w:val="000000"/>
          <w:sz w:val="28"/>
          <w:szCs w:val="28"/>
        </w:rPr>
        <w:t>заняття</w:t>
      </w:r>
      <w:proofErr w:type="spellEnd"/>
      <w:r>
        <w:rPr>
          <w:color w:val="000000"/>
          <w:sz w:val="28"/>
          <w:szCs w:val="28"/>
        </w:rPr>
        <w:t xml:space="preserve">, </w:t>
      </w:r>
      <w:proofErr w:type="spellStart"/>
      <w:r>
        <w:rPr>
          <w:color w:val="000000"/>
          <w:sz w:val="28"/>
          <w:szCs w:val="28"/>
        </w:rPr>
        <w:t>непрості</w:t>
      </w:r>
      <w:proofErr w:type="spellEnd"/>
      <w:r>
        <w:rPr>
          <w:color w:val="000000"/>
          <w:sz w:val="28"/>
          <w:szCs w:val="28"/>
        </w:rPr>
        <w:t xml:space="preserve"> </w:t>
      </w:r>
      <w:proofErr w:type="spellStart"/>
      <w:r>
        <w:rPr>
          <w:color w:val="000000"/>
          <w:sz w:val="28"/>
          <w:szCs w:val="28"/>
        </w:rPr>
        <w:t>стосунки</w:t>
      </w:r>
      <w:proofErr w:type="spellEnd"/>
      <w:r>
        <w:rPr>
          <w:color w:val="000000"/>
          <w:sz w:val="28"/>
          <w:szCs w:val="28"/>
        </w:rPr>
        <w:t xml:space="preserve"> з батьками, </w:t>
      </w:r>
      <w:proofErr w:type="spellStart"/>
      <w:r>
        <w:rPr>
          <w:color w:val="000000"/>
          <w:sz w:val="28"/>
          <w:szCs w:val="28"/>
        </w:rPr>
        <w:t>викладачами</w:t>
      </w:r>
      <w:proofErr w:type="spellEnd"/>
      <w:r>
        <w:rPr>
          <w:color w:val="000000"/>
          <w:sz w:val="28"/>
          <w:szCs w:val="28"/>
        </w:rPr>
        <w:t xml:space="preserve">, </w:t>
      </w:r>
      <w:proofErr w:type="spellStart"/>
      <w:r>
        <w:rPr>
          <w:color w:val="000000"/>
          <w:sz w:val="28"/>
          <w:szCs w:val="28"/>
        </w:rPr>
        <w:t>друзями</w:t>
      </w:r>
      <w:proofErr w:type="spellEnd"/>
      <w:r>
        <w:rPr>
          <w:color w:val="000000"/>
          <w:sz w:val="28"/>
          <w:szCs w:val="28"/>
        </w:rPr>
        <w:t xml:space="preserve">, </w:t>
      </w:r>
      <w:proofErr w:type="spellStart"/>
      <w:r>
        <w:rPr>
          <w:color w:val="000000"/>
          <w:sz w:val="28"/>
          <w:szCs w:val="28"/>
        </w:rPr>
        <w:t>переживання</w:t>
      </w:r>
      <w:proofErr w:type="spellEnd"/>
      <w:r>
        <w:rPr>
          <w:color w:val="000000"/>
          <w:sz w:val="28"/>
          <w:szCs w:val="28"/>
        </w:rPr>
        <w:t xml:space="preserve"> через критику, </w:t>
      </w:r>
      <w:proofErr w:type="spellStart"/>
      <w:r>
        <w:rPr>
          <w:color w:val="000000"/>
          <w:sz w:val="28"/>
          <w:szCs w:val="28"/>
        </w:rPr>
        <w:t>реальні</w:t>
      </w:r>
      <w:proofErr w:type="spellEnd"/>
      <w:r>
        <w:rPr>
          <w:color w:val="000000"/>
          <w:sz w:val="28"/>
          <w:szCs w:val="28"/>
        </w:rPr>
        <w:t xml:space="preserve">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уявні</w:t>
      </w:r>
      <w:proofErr w:type="spellEnd"/>
      <w:r>
        <w:rPr>
          <w:color w:val="000000"/>
          <w:sz w:val="28"/>
          <w:szCs w:val="28"/>
        </w:rPr>
        <w:t xml:space="preserve"> </w:t>
      </w:r>
      <w:proofErr w:type="spellStart"/>
      <w:r>
        <w:rPr>
          <w:color w:val="000000"/>
          <w:sz w:val="28"/>
          <w:szCs w:val="28"/>
        </w:rPr>
        <w:t>проблеми</w:t>
      </w:r>
      <w:proofErr w:type="spellEnd"/>
      <w:r>
        <w:rPr>
          <w:color w:val="000000"/>
          <w:sz w:val="28"/>
          <w:szCs w:val="28"/>
        </w:rPr>
        <w:t xml:space="preserve"> – усе </w:t>
      </w:r>
      <w:proofErr w:type="spellStart"/>
      <w:r>
        <w:rPr>
          <w:color w:val="000000"/>
          <w:sz w:val="28"/>
          <w:szCs w:val="28"/>
        </w:rPr>
        <w:t>це</w:t>
      </w:r>
      <w:proofErr w:type="spellEnd"/>
      <w:r>
        <w:rPr>
          <w:color w:val="000000"/>
          <w:sz w:val="28"/>
          <w:szCs w:val="28"/>
        </w:rPr>
        <w:t xml:space="preserve"> </w:t>
      </w:r>
      <w:proofErr w:type="spellStart"/>
      <w:r>
        <w:rPr>
          <w:color w:val="000000"/>
          <w:sz w:val="28"/>
          <w:szCs w:val="28"/>
        </w:rPr>
        <w:t>призводить</w:t>
      </w:r>
      <w:proofErr w:type="spellEnd"/>
      <w:r>
        <w:rPr>
          <w:color w:val="000000"/>
          <w:sz w:val="28"/>
          <w:szCs w:val="28"/>
        </w:rPr>
        <w:t xml:space="preserve"> до </w:t>
      </w:r>
      <w:proofErr w:type="spellStart"/>
      <w:r>
        <w:rPr>
          <w:color w:val="000000"/>
          <w:sz w:val="28"/>
          <w:szCs w:val="28"/>
        </w:rPr>
        <w:t>перевтоми</w:t>
      </w:r>
      <w:proofErr w:type="spellEnd"/>
      <w:r>
        <w:rPr>
          <w:color w:val="000000"/>
          <w:sz w:val="28"/>
          <w:szCs w:val="28"/>
        </w:rPr>
        <w:t xml:space="preserve"> і </w:t>
      </w:r>
      <w:proofErr w:type="spellStart"/>
      <w:r>
        <w:rPr>
          <w:color w:val="000000"/>
          <w:sz w:val="28"/>
          <w:szCs w:val="28"/>
        </w:rPr>
        <w:t>погіршення</w:t>
      </w:r>
      <w:proofErr w:type="spellEnd"/>
      <w:r>
        <w:rPr>
          <w:color w:val="000000"/>
          <w:sz w:val="28"/>
          <w:szCs w:val="28"/>
        </w:rPr>
        <w:t xml:space="preserve"> </w:t>
      </w:r>
      <w:proofErr w:type="spellStart"/>
      <w:r>
        <w:rPr>
          <w:color w:val="000000"/>
          <w:sz w:val="28"/>
          <w:szCs w:val="28"/>
        </w:rPr>
        <w:t>самопочуття</w:t>
      </w:r>
      <w:proofErr w:type="spellEnd"/>
      <w:r>
        <w:rPr>
          <w:color w:val="000000"/>
          <w:sz w:val="28"/>
          <w:szCs w:val="28"/>
        </w:rPr>
        <w:t>.</w:t>
      </w:r>
    </w:p>
    <w:p w14:paraId="345AE2F5"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Ким Ви </w:t>
      </w:r>
      <w:proofErr w:type="spellStart"/>
      <w:r>
        <w:rPr>
          <w:color w:val="000000"/>
          <w:sz w:val="28"/>
          <w:szCs w:val="28"/>
        </w:rPr>
        <w:t>хочете</w:t>
      </w:r>
      <w:proofErr w:type="spellEnd"/>
      <w:r>
        <w:rPr>
          <w:color w:val="000000"/>
          <w:sz w:val="28"/>
          <w:szCs w:val="28"/>
        </w:rPr>
        <w:t xml:space="preserve"> стати в </w:t>
      </w:r>
      <w:proofErr w:type="spellStart"/>
      <w:r>
        <w:rPr>
          <w:color w:val="000000"/>
          <w:sz w:val="28"/>
          <w:szCs w:val="28"/>
        </w:rPr>
        <w:t>житті</w:t>
      </w:r>
      <w:proofErr w:type="spellEnd"/>
      <w:r>
        <w:rPr>
          <w:color w:val="000000"/>
          <w:sz w:val="28"/>
          <w:szCs w:val="28"/>
        </w:rPr>
        <w:t>?</w:t>
      </w:r>
    </w:p>
    <w:p w14:paraId="1DC19531"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Яких</w:t>
      </w:r>
      <w:proofErr w:type="spellEnd"/>
      <w:r>
        <w:rPr>
          <w:color w:val="000000"/>
          <w:sz w:val="28"/>
          <w:szCs w:val="28"/>
        </w:rPr>
        <w:t xml:space="preserve"> </w:t>
      </w:r>
      <w:proofErr w:type="spellStart"/>
      <w:r>
        <w:rPr>
          <w:color w:val="000000"/>
          <w:sz w:val="28"/>
          <w:szCs w:val="28"/>
        </w:rPr>
        <w:t>друзів</w:t>
      </w:r>
      <w:proofErr w:type="spellEnd"/>
      <w:r>
        <w:rPr>
          <w:color w:val="000000"/>
          <w:sz w:val="28"/>
          <w:szCs w:val="28"/>
        </w:rPr>
        <w:t xml:space="preserve"> </w:t>
      </w:r>
      <w:proofErr w:type="spellStart"/>
      <w:r>
        <w:rPr>
          <w:color w:val="000000"/>
          <w:sz w:val="28"/>
          <w:szCs w:val="28"/>
        </w:rPr>
        <w:t>хочете</w:t>
      </w:r>
      <w:proofErr w:type="spellEnd"/>
      <w:r>
        <w:rPr>
          <w:color w:val="000000"/>
          <w:sz w:val="28"/>
          <w:szCs w:val="28"/>
        </w:rPr>
        <w:t xml:space="preserve"> </w:t>
      </w:r>
      <w:proofErr w:type="spellStart"/>
      <w:r>
        <w:rPr>
          <w:color w:val="000000"/>
          <w:sz w:val="28"/>
          <w:szCs w:val="28"/>
        </w:rPr>
        <w:t>мати</w:t>
      </w:r>
      <w:proofErr w:type="spellEnd"/>
      <w:r>
        <w:rPr>
          <w:color w:val="000000"/>
          <w:sz w:val="28"/>
          <w:szCs w:val="28"/>
        </w:rPr>
        <w:t>?</w:t>
      </w:r>
    </w:p>
    <w:p w14:paraId="26853785"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До </w:t>
      </w:r>
      <w:proofErr w:type="spellStart"/>
      <w:r>
        <w:rPr>
          <w:color w:val="000000"/>
          <w:sz w:val="28"/>
          <w:szCs w:val="28"/>
        </w:rPr>
        <w:t>якої</w:t>
      </w:r>
      <w:proofErr w:type="spellEnd"/>
      <w:r>
        <w:rPr>
          <w:color w:val="000000"/>
          <w:sz w:val="28"/>
          <w:szCs w:val="28"/>
        </w:rPr>
        <w:t xml:space="preserve"> </w:t>
      </w:r>
      <w:proofErr w:type="spellStart"/>
      <w:r>
        <w:rPr>
          <w:color w:val="000000"/>
          <w:sz w:val="28"/>
          <w:szCs w:val="28"/>
        </w:rPr>
        <w:t>компанії</w:t>
      </w:r>
      <w:proofErr w:type="spellEnd"/>
      <w:r>
        <w:rPr>
          <w:color w:val="000000"/>
          <w:sz w:val="28"/>
          <w:szCs w:val="28"/>
        </w:rPr>
        <w:t xml:space="preserve"> </w:t>
      </w:r>
      <w:proofErr w:type="spellStart"/>
      <w:r>
        <w:rPr>
          <w:color w:val="000000"/>
          <w:sz w:val="28"/>
          <w:szCs w:val="28"/>
        </w:rPr>
        <w:t>належати</w:t>
      </w:r>
      <w:proofErr w:type="spellEnd"/>
      <w:r>
        <w:rPr>
          <w:color w:val="000000"/>
          <w:sz w:val="28"/>
          <w:szCs w:val="28"/>
        </w:rPr>
        <w:t>?</w:t>
      </w:r>
    </w:p>
    <w:p w14:paraId="5FAF9E10"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За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ти</w:t>
      </w:r>
      <w:proofErr w:type="spellEnd"/>
      <w:r>
        <w:rPr>
          <w:color w:val="000000"/>
          <w:sz w:val="28"/>
          <w:szCs w:val="28"/>
        </w:rPr>
        <w:t xml:space="preserve"> </w:t>
      </w:r>
      <w:proofErr w:type="spellStart"/>
      <w:r>
        <w:rPr>
          <w:color w:val="000000"/>
          <w:sz w:val="28"/>
          <w:szCs w:val="28"/>
        </w:rPr>
        <w:t>готові</w:t>
      </w:r>
      <w:proofErr w:type="spellEnd"/>
      <w:r>
        <w:rPr>
          <w:color w:val="000000"/>
          <w:sz w:val="28"/>
          <w:szCs w:val="28"/>
        </w:rPr>
        <w:t xml:space="preserve"> </w:t>
      </w:r>
      <w:proofErr w:type="spellStart"/>
      <w:r>
        <w:rPr>
          <w:color w:val="000000"/>
          <w:sz w:val="28"/>
          <w:szCs w:val="28"/>
        </w:rPr>
        <w:t>боротися</w:t>
      </w:r>
      <w:proofErr w:type="spellEnd"/>
      <w:r>
        <w:rPr>
          <w:color w:val="000000"/>
          <w:sz w:val="28"/>
          <w:szCs w:val="28"/>
        </w:rPr>
        <w:t>?</w:t>
      </w:r>
    </w:p>
    <w:p w14:paraId="6F4FC738"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Чого</w:t>
      </w:r>
      <w:proofErr w:type="spellEnd"/>
      <w:r>
        <w:rPr>
          <w:color w:val="000000"/>
          <w:sz w:val="28"/>
          <w:szCs w:val="28"/>
        </w:rPr>
        <w:t xml:space="preserve"> </w:t>
      </w:r>
      <w:proofErr w:type="spellStart"/>
      <w:r>
        <w:rPr>
          <w:color w:val="000000"/>
          <w:sz w:val="28"/>
          <w:szCs w:val="28"/>
        </w:rPr>
        <w:t>прагнете</w:t>
      </w:r>
      <w:proofErr w:type="spellEnd"/>
      <w:r>
        <w:rPr>
          <w:color w:val="000000"/>
          <w:sz w:val="28"/>
          <w:szCs w:val="28"/>
        </w:rPr>
        <w:t xml:space="preserve"> </w:t>
      </w:r>
      <w:proofErr w:type="spellStart"/>
      <w:r>
        <w:rPr>
          <w:color w:val="000000"/>
          <w:sz w:val="28"/>
          <w:szCs w:val="28"/>
        </w:rPr>
        <w:t>досягти</w:t>
      </w:r>
      <w:proofErr w:type="spellEnd"/>
      <w:r>
        <w:rPr>
          <w:color w:val="000000"/>
          <w:sz w:val="28"/>
          <w:szCs w:val="28"/>
        </w:rPr>
        <w:t xml:space="preserve"> в </w:t>
      </w:r>
      <w:proofErr w:type="spellStart"/>
      <w:r>
        <w:rPr>
          <w:color w:val="000000"/>
          <w:sz w:val="28"/>
          <w:szCs w:val="28"/>
        </w:rPr>
        <w:t>житті</w:t>
      </w:r>
      <w:proofErr w:type="spellEnd"/>
      <w:r>
        <w:rPr>
          <w:color w:val="000000"/>
          <w:sz w:val="28"/>
          <w:szCs w:val="28"/>
        </w:rPr>
        <w:t>?</w:t>
      </w:r>
    </w:p>
    <w:p w14:paraId="629A8F66"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ситуації</w:t>
      </w:r>
      <w:proofErr w:type="spellEnd"/>
      <w:r>
        <w:rPr>
          <w:color w:val="000000"/>
          <w:sz w:val="28"/>
          <w:szCs w:val="28"/>
        </w:rPr>
        <w:t xml:space="preserve"> Вас </w:t>
      </w:r>
      <w:proofErr w:type="spellStart"/>
      <w:r>
        <w:rPr>
          <w:color w:val="000000"/>
          <w:sz w:val="28"/>
          <w:szCs w:val="28"/>
        </w:rPr>
        <w:t>загартовують</w:t>
      </w:r>
      <w:proofErr w:type="spellEnd"/>
      <w:r>
        <w:rPr>
          <w:color w:val="000000"/>
          <w:sz w:val="28"/>
          <w:szCs w:val="28"/>
        </w:rPr>
        <w:t>?</w:t>
      </w:r>
    </w:p>
    <w:p w14:paraId="5E7C3729" w14:textId="77777777" w:rsidR="00000FAD" w:rsidRDefault="00000FAD" w:rsidP="00000FAD">
      <w:pPr>
        <w:pStyle w:val="a3"/>
        <w:spacing w:before="0" w:beforeAutospacing="0" w:after="0" w:afterAutospacing="0"/>
        <w:ind w:firstLine="567"/>
        <w:contextualSpacing/>
        <w:jc w:val="both"/>
      </w:pPr>
      <w:r>
        <w:t> </w:t>
      </w:r>
    </w:p>
    <w:p w14:paraId="5E5D0A71" w14:textId="77777777" w:rsidR="00000FAD" w:rsidRDefault="00000FAD" w:rsidP="003C0E47">
      <w:pPr>
        <w:pStyle w:val="a3"/>
        <w:spacing w:before="0" w:beforeAutospacing="0" w:after="0" w:afterAutospacing="0"/>
        <w:ind w:firstLine="567"/>
        <w:contextualSpacing/>
        <w:jc w:val="center"/>
      </w:pPr>
      <w:r>
        <w:rPr>
          <w:b/>
          <w:bCs/>
          <w:color w:val="000000"/>
          <w:sz w:val="28"/>
          <w:szCs w:val="28"/>
        </w:rPr>
        <w:t xml:space="preserve">5. </w:t>
      </w:r>
      <w:proofErr w:type="spellStart"/>
      <w:r>
        <w:rPr>
          <w:b/>
          <w:bCs/>
          <w:color w:val="000000"/>
          <w:sz w:val="28"/>
          <w:szCs w:val="28"/>
        </w:rPr>
        <w:t>Підсумкове</w:t>
      </w:r>
      <w:proofErr w:type="spellEnd"/>
      <w:r>
        <w:rPr>
          <w:b/>
          <w:bCs/>
          <w:color w:val="000000"/>
          <w:sz w:val="28"/>
          <w:szCs w:val="28"/>
        </w:rPr>
        <w:t xml:space="preserve"> </w:t>
      </w:r>
      <w:proofErr w:type="spellStart"/>
      <w:r>
        <w:rPr>
          <w:b/>
          <w:bCs/>
          <w:color w:val="000000"/>
          <w:sz w:val="28"/>
          <w:szCs w:val="28"/>
        </w:rPr>
        <w:t>завдання</w:t>
      </w:r>
      <w:proofErr w:type="spellEnd"/>
      <w:r>
        <w:rPr>
          <w:b/>
          <w:bCs/>
          <w:color w:val="000000"/>
          <w:sz w:val="28"/>
          <w:szCs w:val="28"/>
        </w:rPr>
        <w:t xml:space="preserve"> для </w:t>
      </w:r>
      <w:proofErr w:type="spellStart"/>
      <w:r>
        <w:rPr>
          <w:b/>
          <w:bCs/>
          <w:color w:val="000000"/>
          <w:sz w:val="28"/>
          <w:szCs w:val="28"/>
        </w:rPr>
        <w:t>аудиторії</w:t>
      </w:r>
      <w:proofErr w:type="spellEnd"/>
      <w:r>
        <w:rPr>
          <w:b/>
          <w:bCs/>
          <w:color w:val="000000"/>
          <w:sz w:val="28"/>
          <w:szCs w:val="28"/>
        </w:rPr>
        <w:t>.</w:t>
      </w:r>
    </w:p>
    <w:p w14:paraId="32667621" w14:textId="77777777" w:rsidR="00000FAD" w:rsidRPr="003C0E47" w:rsidRDefault="00000FAD" w:rsidP="00000FAD">
      <w:pPr>
        <w:pStyle w:val="a3"/>
        <w:spacing w:before="0" w:beforeAutospacing="0" w:after="0" w:afterAutospacing="0"/>
        <w:ind w:firstLine="567"/>
        <w:contextualSpacing/>
        <w:jc w:val="both"/>
        <w:rPr>
          <w:i/>
        </w:rPr>
      </w:pPr>
      <w:proofErr w:type="spellStart"/>
      <w:r w:rsidRPr="003C0E47">
        <w:rPr>
          <w:i/>
          <w:color w:val="000000"/>
          <w:sz w:val="28"/>
          <w:szCs w:val="28"/>
        </w:rPr>
        <w:t>Пропозиція</w:t>
      </w:r>
      <w:proofErr w:type="spellEnd"/>
      <w:r w:rsidRPr="003C0E47">
        <w:rPr>
          <w:i/>
          <w:color w:val="000000"/>
          <w:sz w:val="28"/>
          <w:szCs w:val="28"/>
        </w:rPr>
        <w:t xml:space="preserve"> для кожного з </w:t>
      </w:r>
      <w:proofErr w:type="spellStart"/>
      <w:r w:rsidRPr="003C0E47">
        <w:rPr>
          <w:i/>
          <w:color w:val="000000"/>
          <w:sz w:val="28"/>
          <w:szCs w:val="28"/>
        </w:rPr>
        <w:t>присутніх</w:t>
      </w:r>
      <w:proofErr w:type="spellEnd"/>
      <w:r w:rsidRPr="003C0E47">
        <w:rPr>
          <w:i/>
          <w:color w:val="000000"/>
          <w:sz w:val="28"/>
          <w:szCs w:val="28"/>
        </w:rPr>
        <w:t xml:space="preserve"> </w:t>
      </w:r>
      <w:proofErr w:type="spellStart"/>
      <w:r w:rsidRPr="003C0E47">
        <w:rPr>
          <w:i/>
          <w:color w:val="000000"/>
          <w:sz w:val="28"/>
          <w:szCs w:val="28"/>
        </w:rPr>
        <w:t>визначити</w:t>
      </w:r>
      <w:proofErr w:type="spellEnd"/>
      <w:r w:rsidRPr="003C0E47">
        <w:rPr>
          <w:i/>
          <w:color w:val="000000"/>
          <w:sz w:val="28"/>
          <w:szCs w:val="28"/>
        </w:rPr>
        <w:t xml:space="preserve"> для себе:</w:t>
      </w:r>
    </w:p>
    <w:p w14:paraId="1FCEAB1A"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власне</w:t>
      </w:r>
      <w:proofErr w:type="spellEnd"/>
      <w:r>
        <w:rPr>
          <w:color w:val="000000"/>
          <w:sz w:val="28"/>
          <w:szCs w:val="28"/>
        </w:rPr>
        <w:t xml:space="preserve"> </w:t>
      </w:r>
      <w:proofErr w:type="spellStart"/>
      <w:r>
        <w:rPr>
          <w:color w:val="000000"/>
          <w:sz w:val="28"/>
          <w:szCs w:val="28"/>
        </w:rPr>
        <w:t>розуміння</w:t>
      </w:r>
      <w:proofErr w:type="spellEnd"/>
      <w:r>
        <w:rPr>
          <w:color w:val="000000"/>
          <w:sz w:val="28"/>
          <w:szCs w:val="28"/>
        </w:rPr>
        <w:t xml:space="preserve"> </w:t>
      </w:r>
      <w:proofErr w:type="spellStart"/>
      <w:r>
        <w:rPr>
          <w:color w:val="000000"/>
          <w:sz w:val="28"/>
          <w:szCs w:val="28"/>
        </w:rPr>
        <w:t>висловів</w:t>
      </w:r>
      <w:proofErr w:type="spellEnd"/>
      <w:r>
        <w:rPr>
          <w:color w:val="000000"/>
          <w:sz w:val="28"/>
          <w:szCs w:val="28"/>
        </w:rPr>
        <w:t xml:space="preserve"> </w:t>
      </w:r>
      <w:proofErr w:type="spellStart"/>
      <w:r>
        <w:rPr>
          <w:color w:val="000000"/>
          <w:sz w:val="28"/>
          <w:szCs w:val="28"/>
        </w:rPr>
        <w:t>відомих</w:t>
      </w:r>
      <w:proofErr w:type="spellEnd"/>
      <w:r>
        <w:rPr>
          <w:color w:val="000000"/>
          <w:sz w:val="28"/>
          <w:szCs w:val="28"/>
        </w:rPr>
        <w:t xml:space="preserve"> людей;</w:t>
      </w:r>
    </w:p>
    <w:p w14:paraId="5686D97D"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матеріальні</w:t>
      </w:r>
      <w:proofErr w:type="spellEnd"/>
      <w:r>
        <w:rPr>
          <w:color w:val="000000"/>
          <w:sz w:val="28"/>
          <w:szCs w:val="28"/>
        </w:rPr>
        <w:t xml:space="preserve"> та </w:t>
      </w:r>
      <w:proofErr w:type="spellStart"/>
      <w:r>
        <w:rPr>
          <w:color w:val="000000"/>
          <w:sz w:val="28"/>
          <w:szCs w:val="28"/>
        </w:rPr>
        <w:t>духовні</w:t>
      </w:r>
      <w:proofErr w:type="spellEnd"/>
      <w:r>
        <w:rPr>
          <w:color w:val="000000"/>
          <w:sz w:val="28"/>
          <w:szCs w:val="28"/>
        </w:rPr>
        <w:t xml:space="preserve"> </w:t>
      </w:r>
      <w:proofErr w:type="spellStart"/>
      <w:r>
        <w:rPr>
          <w:color w:val="000000"/>
          <w:sz w:val="28"/>
          <w:szCs w:val="28"/>
        </w:rPr>
        <w:t>цінності</w:t>
      </w:r>
      <w:proofErr w:type="spellEnd"/>
      <w:r>
        <w:rPr>
          <w:color w:val="000000"/>
          <w:sz w:val="28"/>
          <w:szCs w:val="28"/>
        </w:rPr>
        <w:t xml:space="preserve"> для кожного </w:t>
      </w:r>
      <w:proofErr w:type="spellStart"/>
      <w:r>
        <w:rPr>
          <w:color w:val="000000"/>
          <w:sz w:val="28"/>
          <w:szCs w:val="28"/>
        </w:rPr>
        <w:t>зокрема</w:t>
      </w:r>
      <w:proofErr w:type="spellEnd"/>
      <w:r>
        <w:rPr>
          <w:color w:val="000000"/>
          <w:sz w:val="28"/>
          <w:szCs w:val="28"/>
        </w:rPr>
        <w:t>;</w:t>
      </w:r>
    </w:p>
    <w:p w14:paraId="0E527079"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в </w:t>
      </w:r>
      <w:proofErr w:type="spellStart"/>
      <w:r>
        <w:rPr>
          <w:color w:val="000000"/>
          <w:sz w:val="28"/>
          <w:szCs w:val="28"/>
        </w:rPr>
        <w:t>чому</w:t>
      </w:r>
      <w:proofErr w:type="spellEnd"/>
      <w:r>
        <w:rPr>
          <w:color w:val="000000"/>
          <w:sz w:val="28"/>
          <w:szCs w:val="28"/>
        </w:rPr>
        <w:t xml:space="preserve"> </w:t>
      </w:r>
      <w:proofErr w:type="spellStart"/>
      <w:r>
        <w:rPr>
          <w:color w:val="000000"/>
          <w:sz w:val="28"/>
          <w:szCs w:val="28"/>
        </w:rPr>
        <w:t>полягає</w:t>
      </w:r>
      <w:proofErr w:type="spellEnd"/>
      <w:r>
        <w:rPr>
          <w:color w:val="000000"/>
          <w:sz w:val="28"/>
          <w:szCs w:val="28"/>
        </w:rPr>
        <w:t xml:space="preserve"> </w:t>
      </w:r>
      <w:proofErr w:type="spellStart"/>
      <w:r>
        <w:rPr>
          <w:color w:val="000000"/>
          <w:sz w:val="28"/>
          <w:szCs w:val="28"/>
        </w:rPr>
        <w:t>різниця</w:t>
      </w:r>
      <w:proofErr w:type="spellEnd"/>
      <w:r>
        <w:rPr>
          <w:color w:val="000000"/>
          <w:sz w:val="28"/>
          <w:szCs w:val="28"/>
        </w:rPr>
        <w:t xml:space="preserve"> </w:t>
      </w:r>
      <w:proofErr w:type="spellStart"/>
      <w:r>
        <w:rPr>
          <w:color w:val="000000"/>
          <w:sz w:val="28"/>
          <w:szCs w:val="28"/>
        </w:rPr>
        <w:t>між</w:t>
      </w:r>
      <w:proofErr w:type="spellEnd"/>
      <w:r>
        <w:rPr>
          <w:color w:val="000000"/>
          <w:sz w:val="28"/>
          <w:szCs w:val="28"/>
        </w:rPr>
        <w:t xml:space="preserve"> ними;</w:t>
      </w:r>
    </w:p>
    <w:p w14:paraId="0BB18031"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поділ</w:t>
      </w:r>
      <w:proofErr w:type="spellEnd"/>
      <w:r>
        <w:rPr>
          <w:color w:val="000000"/>
          <w:sz w:val="28"/>
          <w:szCs w:val="28"/>
        </w:rPr>
        <w:t xml:space="preserve"> </w:t>
      </w:r>
      <w:proofErr w:type="spellStart"/>
      <w:r>
        <w:rPr>
          <w:color w:val="000000"/>
          <w:sz w:val="28"/>
          <w:szCs w:val="28"/>
        </w:rPr>
        <w:t>аудиторії</w:t>
      </w:r>
      <w:proofErr w:type="spellEnd"/>
      <w:r>
        <w:rPr>
          <w:color w:val="000000"/>
          <w:sz w:val="28"/>
          <w:szCs w:val="28"/>
        </w:rPr>
        <w:t xml:space="preserve"> на </w:t>
      </w:r>
      <w:proofErr w:type="spellStart"/>
      <w:r>
        <w:rPr>
          <w:color w:val="000000"/>
          <w:sz w:val="28"/>
          <w:szCs w:val="28"/>
        </w:rPr>
        <w:t>дві</w:t>
      </w:r>
      <w:proofErr w:type="spellEnd"/>
      <w:r>
        <w:rPr>
          <w:color w:val="000000"/>
          <w:sz w:val="28"/>
          <w:szCs w:val="28"/>
        </w:rPr>
        <w:t xml:space="preserve"> групи: </w:t>
      </w:r>
      <w:proofErr w:type="spellStart"/>
      <w:r>
        <w:rPr>
          <w:color w:val="000000"/>
          <w:sz w:val="28"/>
          <w:szCs w:val="28"/>
        </w:rPr>
        <w:t>яким</w:t>
      </w:r>
      <w:proofErr w:type="spellEnd"/>
      <w:r>
        <w:rPr>
          <w:color w:val="000000"/>
          <w:sz w:val="28"/>
          <w:szCs w:val="28"/>
        </w:rPr>
        <w:t xml:space="preserve"> </w:t>
      </w:r>
      <w:proofErr w:type="spellStart"/>
      <w:r>
        <w:rPr>
          <w:color w:val="000000"/>
          <w:sz w:val="28"/>
          <w:szCs w:val="28"/>
        </w:rPr>
        <w:t>важливіші</w:t>
      </w:r>
      <w:proofErr w:type="spellEnd"/>
      <w:r>
        <w:rPr>
          <w:color w:val="000000"/>
          <w:sz w:val="28"/>
          <w:szCs w:val="28"/>
        </w:rPr>
        <w:t xml:space="preserve"> </w:t>
      </w:r>
      <w:proofErr w:type="spellStart"/>
      <w:r>
        <w:rPr>
          <w:color w:val="000000"/>
          <w:sz w:val="28"/>
          <w:szCs w:val="28"/>
        </w:rPr>
        <w:t>матеріальні</w:t>
      </w:r>
      <w:proofErr w:type="spellEnd"/>
      <w:r>
        <w:rPr>
          <w:color w:val="000000"/>
          <w:sz w:val="28"/>
          <w:szCs w:val="28"/>
        </w:rPr>
        <w:t xml:space="preserve">, а </w:t>
      </w:r>
      <w:proofErr w:type="spellStart"/>
      <w:r>
        <w:rPr>
          <w:color w:val="000000"/>
          <w:sz w:val="28"/>
          <w:szCs w:val="28"/>
        </w:rPr>
        <w:t>яким</w:t>
      </w:r>
      <w:proofErr w:type="spellEnd"/>
      <w:r>
        <w:rPr>
          <w:color w:val="000000"/>
          <w:sz w:val="28"/>
          <w:szCs w:val="28"/>
        </w:rPr>
        <w:t xml:space="preserve"> </w:t>
      </w:r>
      <w:proofErr w:type="spellStart"/>
      <w:r>
        <w:rPr>
          <w:color w:val="000000"/>
          <w:sz w:val="28"/>
          <w:szCs w:val="28"/>
        </w:rPr>
        <w:t>духовні</w:t>
      </w:r>
      <w:proofErr w:type="spellEnd"/>
      <w:r>
        <w:rPr>
          <w:color w:val="000000"/>
          <w:sz w:val="28"/>
          <w:szCs w:val="28"/>
        </w:rPr>
        <w:t xml:space="preserve"> </w:t>
      </w:r>
      <w:proofErr w:type="spellStart"/>
      <w:r>
        <w:rPr>
          <w:color w:val="000000"/>
          <w:sz w:val="28"/>
          <w:szCs w:val="28"/>
        </w:rPr>
        <w:t>цінності</w:t>
      </w:r>
      <w:proofErr w:type="spellEnd"/>
      <w:r>
        <w:rPr>
          <w:color w:val="000000"/>
          <w:sz w:val="28"/>
          <w:szCs w:val="28"/>
        </w:rPr>
        <w:t>.</w:t>
      </w:r>
    </w:p>
    <w:p w14:paraId="338F8E0D" w14:textId="77777777" w:rsidR="00000FAD" w:rsidRDefault="00000FAD" w:rsidP="00000FAD">
      <w:pPr>
        <w:pStyle w:val="a3"/>
        <w:spacing w:before="0" w:beforeAutospacing="0" w:after="0" w:afterAutospacing="0"/>
        <w:ind w:firstLine="567"/>
        <w:contextualSpacing/>
        <w:jc w:val="both"/>
      </w:pPr>
      <w:r>
        <w:rPr>
          <w:color w:val="000000"/>
          <w:sz w:val="28"/>
          <w:szCs w:val="28"/>
        </w:rPr>
        <w:t xml:space="preserve">- </w:t>
      </w:r>
      <w:proofErr w:type="spellStart"/>
      <w:r>
        <w:rPr>
          <w:color w:val="000000"/>
          <w:sz w:val="28"/>
          <w:szCs w:val="28"/>
        </w:rPr>
        <w:t>дискусія</w:t>
      </w:r>
      <w:proofErr w:type="spellEnd"/>
      <w:r>
        <w:rPr>
          <w:color w:val="000000"/>
          <w:sz w:val="28"/>
          <w:szCs w:val="28"/>
        </w:rPr>
        <w:t xml:space="preserve"> </w:t>
      </w:r>
      <w:proofErr w:type="spellStart"/>
      <w:r>
        <w:rPr>
          <w:color w:val="000000"/>
          <w:sz w:val="28"/>
          <w:szCs w:val="28"/>
        </w:rPr>
        <w:t>між</w:t>
      </w:r>
      <w:proofErr w:type="spellEnd"/>
      <w:r>
        <w:rPr>
          <w:color w:val="000000"/>
          <w:sz w:val="28"/>
          <w:szCs w:val="28"/>
        </w:rPr>
        <w:t xml:space="preserve"> </w:t>
      </w:r>
      <w:proofErr w:type="spellStart"/>
      <w:r>
        <w:rPr>
          <w:color w:val="000000"/>
          <w:sz w:val="28"/>
          <w:szCs w:val="28"/>
        </w:rPr>
        <w:t>групами</w:t>
      </w:r>
      <w:proofErr w:type="spellEnd"/>
      <w:r>
        <w:rPr>
          <w:color w:val="000000"/>
          <w:sz w:val="28"/>
          <w:szCs w:val="28"/>
        </w:rPr>
        <w:t xml:space="preserve">, на тему, </w:t>
      </w:r>
      <w:proofErr w:type="spellStart"/>
      <w:r>
        <w:rPr>
          <w:color w:val="000000"/>
          <w:sz w:val="28"/>
          <w:szCs w:val="28"/>
        </w:rPr>
        <w:t>чому</w:t>
      </w:r>
      <w:proofErr w:type="spellEnd"/>
      <w:r>
        <w:rPr>
          <w:color w:val="000000"/>
          <w:sz w:val="28"/>
          <w:szCs w:val="28"/>
        </w:rPr>
        <w:t xml:space="preserve"> </w:t>
      </w:r>
      <w:proofErr w:type="spellStart"/>
      <w:r>
        <w:rPr>
          <w:color w:val="000000"/>
          <w:sz w:val="28"/>
          <w:szCs w:val="28"/>
        </w:rPr>
        <w:t>надають</w:t>
      </w:r>
      <w:proofErr w:type="spellEnd"/>
      <w:r>
        <w:rPr>
          <w:color w:val="000000"/>
          <w:sz w:val="28"/>
          <w:szCs w:val="28"/>
        </w:rPr>
        <w:t xml:space="preserve"> </w:t>
      </w:r>
      <w:proofErr w:type="spellStart"/>
      <w:r>
        <w:rPr>
          <w:color w:val="000000"/>
          <w:sz w:val="28"/>
          <w:szCs w:val="28"/>
        </w:rPr>
        <w:t>перевагу</w:t>
      </w:r>
      <w:proofErr w:type="spellEnd"/>
      <w:r>
        <w:rPr>
          <w:color w:val="000000"/>
          <w:sz w:val="28"/>
          <w:szCs w:val="28"/>
        </w:rPr>
        <w:t xml:space="preserve"> </w:t>
      </w:r>
      <w:proofErr w:type="spellStart"/>
      <w:r>
        <w:rPr>
          <w:color w:val="000000"/>
          <w:sz w:val="28"/>
          <w:szCs w:val="28"/>
        </w:rPr>
        <w:t>саме</w:t>
      </w:r>
      <w:proofErr w:type="spellEnd"/>
      <w:r>
        <w:rPr>
          <w:color w:val="000000"/>
          <w:sz w:val="28"/>
          <w:szCs w:val="28"/>
        </w:rPr>
        <w:t xml:space="preserve"> таким </w:t>
      </w:r>
      <w:proofErr w:type="spellStart"/>
      <w:r>
        <w:rPr>
          <w:color w:val="000000"/>
          <w:sz w:val="28"/>
          <w:szCs w:val="28"/>
        </w:rPr>
        <w:t>цінностям</w:t>
      </w:r>
      <w:proofErr w:type="spellEnd"/>
      <w:r>
        <w:rPr>
          <w:color w:val="000000"/>
          <w:sz w:val="28"/>
          <w:szCs w:val="28"/>
        </w:rPr>
        <w:t xml:space="preserve"> і в </w:t>
      </w:r>
      <w:proofErr w:type="spellStart"/>
      <w:r>
        <w:rPr>
          <w:color w:val="000000"/>
          <w:sz w:val="28"/>
          <w:szCs w:val="28"/>
        </w:rPr>
        <w:t>чому</w:t>
      </w:r>
      <w:proofErr w:type="spellEnd"/>
      <w:r>
        <w:rPr>
          <w:color w:val="000000"/>
          <w:sz w:val="28"/>
          <w:szCs w:val="28"/>
        </w:rPr>
        <w:t xml:space="preserve"> для них вони </w:t>
      </w:r>
      <w:proofErr w:type="spellStart"/>
      <w:r>
        <w:rPr>
          <w:color w:val="000000"/>
          <w:sz w:val="28"/>
          <w:szCs w:val="28"/>
        </w:rPr>
        <w:t>полягають</w:t>
      </w:r>
      <w:proofErr w:type="spellEnd"/>
      <w:r>
        <w:rPr>
          <w:color w:val="000000"/>
          <w:sz w:val="28"/>
          <w:szCs w:val="28"/>
        </w:rPr>
        <w:t>.</w:t>
      </w:r>
    </w:p>
    <w:p w14:paraId="25494FAF" w14:textId="77777777" w:rsidR="00000FAD" w:rsidRDefault="00000FAD" w:rsidP="00000FAD">
      <w:pPr>
        <w:pStyle w:val="a3"/>
        <w:spacing w:before="0" w:beforeAutospacing="0" w:after="0" w:afterAutospacing="0"/>
        <w:ind w:firstLine="567"/>
        <w:contextualSpacing/>
        <w:jc w:val="both"/>
      </w:pPr>
      <w:r>
        <w:t> </w:t>
      </w:r>
    </w:p>
    <w:p w14:paraId="0882A094" w14:textId="77777777" w:rsidR="00000FAD" w:rsidRDefault="00000FAD" w:rsidP="003C0E47">
      <w:pPr>
        <w:pStyle w:val="a3"/>
        <w:spacing w:before="0" w:beforeAutospacing="0" w:after="0" w:afterAutospacing="0"/>
        <w:ind w:firstLine="567"/>
        <w:contextualSpacing/>
        <w:jc w:val="center"/>
      </w:pPr>
      <w:r>
        <w:rPr>
          <w:b/>
          <w:bCs/>
          <w:color w:val="000000"/>
          <w:sz w:val="28"/>
          <w:szCs w:val="28"/>
        </w:rPr>
        <w:t xml:space="preserve">6. </w:t>
      </w:r>
      <w:proofErr w:type="spellStart"/>
      <w:r>
        <w:rPr>
          <w:b/>
          <w:bCs/>
          <w:color w:val="000000"/>
          <w:sz w:val="28"/>
          <w:szCs w:val="28"/>
        </w:rPr>
        <w:t>Підбиття</w:t>
      </w:r>
      <w:proofErr w:type="spellEnd"/>
      <w:r>
        <w:rPr>
          <w:b/>
          <w:bCs/>
          <w:color w:val="000000"/>
          <w:sz w:val="28"/>
          <w:szCs w:val="28"/>
        </w:rPr>
        <w:t xml:space="preserve"> </w:t>
      </w:r>
      <w:proofErr w:type="spellStart"/>
      <w:r>
        <w:rPr>
          <w:b/>
          <w:bCs/>
          <w:color w:val="000000"/>
          <w:sz w:val="28"/>
          <w:szCs w:val="28"/>
        </w:rPr>
        <w:t>підсумків</w:t>
      </w:r>
      <w:proofErr w:type="spellEnd"/>
      <w:r>
        <w:rPr>
          <w:b/>
          <w:bCs/>
          <w:color w:val="000000"/>
          <w:sz w:val="28"/>
          <w:szCs w:val="28"/>
        </w:rPr>
        <w:t>.</w:t>
      </w:r>
    </w:p>
    <w:p w14:paraId="1657037E" w14:textId="77777777" w:rsidR="00000FAD" w:rsidRDefault="00000FAD" w:rsidP="00000FAD">
      <w:pPr>
        <w:pStyle w:val="a3"/>
        <w:spacing w:before="0" w:beforeAutospacing="0" w:after="0" w:afterAutospacing="0"/>
        <w:ind w:firstLine="567"/>
        <w:contextualSpacing/>
        <w:jc w:val="both"/>
        <w:rPr>
          <w:color w:val="000000"/>
          <w:sz w:val="28"/>
          <w:szCs w:val="28"/>
          <w:lang w:val="uk-UA"/>
        </w:rPr>
      </w:pPr>
      <w:proofErr w:type="spellStart"/>
      <w:r>
        <w:rPr>
          <w:color w:val="000000"/>
          <w:sz w:val="28"/>
          <w:szCs w:val="28"/>
        </w:rPr>
        <w:t>Підбиття</w:t>
      </w:r>
      <w:proofErr w:type="spellEnd"/>
      <w:r>
        <w:rPr>
          <w:color w:val="000000"/>
          <w:sz w:val="28"/>
          <w:szCs w:val="28"/>
        </w:rPr>
        <w:t xml:space="preserve"> </w:t>
      </w:r>
      <w:proofErr w:type="spellStart"/>
      <w:r>
        <w:rPr>
          <w:color w:val="000000"/>
          <w:sz w:val="28"/>
          <w:szCs w:val="28"/>
        </w:rPr>
        <w:t>підсумків</w:t>
      </w:r>
      <w:proofErr w:type="spellEnd"/>
      <w:r>
        <w:rPr>
          <w:color w:val="000000"/>
          <w:sz w:val="28"/>
          <w:szCs w:val="28"/>
        </w:rPr>
        <w:t xml:space="preserve"> </w:t>
      </w:r>
      <w:proofErr w:type="spellStart"/>
      <w:r>
        <w:rPr>
          <w:color w:val="000000"/>
          <w:sz w:val="28"/>
          <w:szCs w:val="28"/>
        </w:rPr>
        <w:t>заняття</w:t>
      </w:r>
      <w:proofErr w:type="spellEnd"/>
      <w:r>
        <w:rPr>
          <w:color w:val="000000"/>
          <w:sz w:val="28"/>
          <w:szCs w:val="28"/>
        </w:rPr>
        <w:t xml:space="preserve"> та </w:t>
      </w:r>
      <w:proofErr w:type="spellStart"/>
      <w:r>
        <w:rPr>
          <w:color w:val="000000"/>
          <w:sz w:val="28"/>
          <w:szCs w:val="28"/>
        </w:rPr>
        <w:t>відповіді</w:t>
      </w:r>
      <w:proofErr w:type="spellEnd"/>
      <w:r>
        <w:rPr>
          <w:color w:val="000000"/>
          <w:sz w:val="28"/>
          <w:szCs w:val="28"/>
        </w:rPr>
        <w:t xml:space="preserve"> на </w:t>
      </w:r>
      <w:proofErr w:type="spellStart"/>
      <w:r>
        <w:rPr>
          <w:color w:val="000000"/>
          <w:sz w:val="28"/>
          <w:szCs w:val="28"/>
        </w:rPr>
        <w:t>запитання</w:t>
      </w:r>
      <w:proofErr w:type="spellEnd"/>
      <w:r>
        <w:rPr>
          <w:color w:val="000000"/>
          <w:sz w:val="28"/>
          <w:szCs w:val="28"/>
        </w:rPr>
        <w:t xml:space="preserve"> </w:t>
      </w:r>
      <w:proofErr w:type="spellStart"/>
      <w:r>
        <w:rPr>
          <w:color w:val="000000"/>
          <w:sz w:val="28"/>
          <w:szCs w:val="28"/>
        </w:rPr>
        <w:t>студентів</w:t>
      </w:r>
      <w:proofErr w:type="spellEnd"/>
      <w:r>
        <w:rPr>
          <w:color w:val="000000"/>
          <w:sz w:val="28"/>
          <w:szCs w:val="28"/>
        </w:rPr>
        <w:t xml:space="preserve">, </w:t>
      </w:r>
      <w:proofErr w:type="spellStart"/>
      <w:r>
        <w:rPr>
          <w:color w:val="000000"/>
          <w:sz w:val="28"/>
          <w:szCs w:val="28"/>
        </w:rPr>
        <w:t>якщо</w:t>
      </w:r>
      <w:proofErr w:type="spellEnd"/>
      <w:r>
        <w:rPr>
          <w:color w:val="000000"/>
          <w:sz w:val="28"/>
          <w:szCs w:val="28"/>
        </w:rPr>
        <w:t xml:space="preserve"> </w:t>
      </w:r>
      <w:proofErr w:type="spellStart"/>
      <w:r>
        <w:rPr>
          <w:color w:val="000000"/>
          <w:sz w:val="28"/>
          <w:szCs w:val="28"/>
        </w:rPr>
        <w:t>такі</w:t>
      </w:r>
      <w:proofErr w:type="spellEnd"/>
      <w:r>
        <w:rPr>
          <w:color w:val="000000"/>
          <w:sz w:val="28"/>
          <w:szCs w:val="28"/>
        </w:rPr>
        <w:t xml:space="preserve"> </w:t>
      </w:r>
      <w:proofErr w:type="spellStart"/>
      <w:r>
        <w:rPr>
          <w:color w:val="000000"/>
          <w:sz w:val="28"/>
          <w:szCs w:val="28"/>
        </w:rPr>
        <w:t>виникають</w:t>
      </w:r>
      <w:proofErr w:type="spellEnd"/>
      <w:r>
        <w:rPr>
          <w:color w:val="000000"/>
          <w:sz w:val="28"/>
          <w:szCs w:val="28"/>
        </w:rPr>
        <w:t>.</w:t>
      </w:r>
    </w:p>
    <w:p w14:paraId="232DB551"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2B91B546"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0FE417E6"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3C758163"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02F17A9A"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04F90BF0"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614BAD2F"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2F3FE159"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40B4D27F"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73FC30B2"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2CE4FF59" w14:textId="77777777" w:rsidR="003C0E47" w:rsidRDefault="003C0E47" w:rsidP="00000FAD">
      <w:pPr>
        <w:pStyle w:val="a3"/>
        <w:spacing w:before="0" w:beforeAutospacing="0" w:after="0" w:afterAutospacing="0"/>
        <w:ind w:firstLine="567"/>
        <w:contextualSpacing/>
        <w:jc w:val="both"/>
        <w:rPr>
          <w:color w:val="000000"/>
          <w:sz w:val="28"/>
          <w:szCs w:val="28"/>
          <w:lang w:val="uk-UA"/>
        </w:rPr>
      </w:pPr>
    </w:p>
    <w:p w14:paraId="6824B559" w14:textId="77777777" w:rsidR="00BB500C" w:rsidRDefault="00BB500C" w:rsidP="00000FAD">
      <w:pPr>
        <w:pStyle w:val="a3"/>
        <w:spacing w:before="0" w:beforeAutospacing="0" w:after="0" w:afterAutospacing="0"/>
        <w:ind w:firstLine="567"/>
        <w:contextualSpacing/>
        <w:jc w:val="both"/>
        <w:rPr>
          <w:color w:val="000000"/>
          <w:sz w:val="28"/>
          <w:szCs w:val="28"/>
          <w:lang w:val="uk-UA"/>
        </w:rPr>
      </w:pPr>
    </w:p>
    <w:p w14:paraId="634E0420" w14:textId="77777777" w:rsidR="00BB500C" w:rsidRDefault="00BB500C" w:rsidP="00000FAD">
      <w:pPr>
        <w:pStyle w:val="a3"/>
        <w:spacing w:before="0" w:beforeAutospacing="0" w:after="0" w:afterAutospacing="0"/>
        <w:ind w:firstLine="567"/>
        <w:contextualSpacing/>
        <w:jc w:val="both"/>
        <w:rPr>
          <w:color w:val="000000"/>
          <w:sz w:val="28"/>
          <w:szCs w:val="28"/>
          <w:lang w:val="uk-UA"/>
        </w:rPr>
      </w:pPr>
    </w:p>
    <w:p w14:paraId="430135F0" w14:textId="77777777" w:rsidR="00BB500C" w:rsidRPr="00BB500C" w:rsidRDefault="00BB500C" w:rsidP="00BB500C">
      <w:pPr>
        <w:pStyle w:val="a3"/>
        <w:spacing w:before="0" w:beforeAutospacing="0" w:after="0" w:afterAutospacing="0"/>
        <w:contextualSpacing/>
        <w:jc w:val="center"/>
        <w:rPr>
          <w:b/>
          <w:lang w:val="uk-UA"/>
        </w:rPr>
      </w:pPr>
      <w:r w:rsidRPr="00BB500C">
        <w:rPr>
          <w:b/>
          <w:color w:val="000000"/>
          <w:sz w:val="28"/>
          <w:szCs w:val="28"/>
        </w:rPr>
        <w:lastRenderedPageBreak/>
        <w:t xml:space="preserve">План-конспект </w:t>
      </w:r>
      <w:proofErr w:type="spellStart"/>
      <w:r w:rsidRPr="00BB500C">
        <w:rPr>
          <w:b/>
          <w:color w:val="000000"/>
          <w:sz w:val="28"/>
          <w:szCs w:val="28"/>
        </w:rPr>
        <w:t>виховного</w:t>
      </w:r>
      <w:proofErr w:type="spellEnd"/>
      <w:r w:rsidRPr="00BB500C">
        <w:rPr>
          <w:b/>
          <w:color w:val="000000"/>
          <w:sz w:val="28"/>
          <w:szCs w:val="28"/>
        </w:rPr>
        <w:t xml:space="preserve"> заходу</w:t>
      </w:r>
      <w:r>
        <w:rPr>
          <w:b/>
          <w:color w:val="000000"/>
          <w:sz w:val="28"/>
          <w:szCs w:val="28"/>
          <w:lang w:val="uk-UA"/>
        </w:rPr>
        <w:t xml:space="preserve"> №5</w:t>
      </w:r>
    </w:p>
    <w:p w14:paraId="207F0AC3" w14:textId="77777777" w:rsidR="00BB500C" w:rsidRDefault="00BB500C" w:rsidP="00BB500C">
      <w:pPr>
        <w:pStyle w:val="a3"/>
        <w:spacing w:before="0" w:beforeAutospacing="0" w:after="0" w:afterAutospacing="0"/>
        <w:contextualSpacing/>
        <w:jc w:val="center"/>
        <w:rPr>
          <w:b/>
          <w:bCs/>
          <w:color w:val="000000"/>
          <w:sz w:val="28"/>
          <w:szCs w:val="28"/>
          <w:lang w:val="uk-UA"/>
        </w:rPr>
      </w:pPr>
    </w:p>
    <w:p w14:paraId="44CC94C2" w14:textId="77777777" w:rsidR="00BB500C" w:rsidRDefault="00BB500C" w:rsidP="00BB500C">
      <w:pPr>
        <w:pStyle w:val="a3"/>
        <w:spacing w:before="0" w:beforeAutospacing="0" w:after="0" w:afterAutospacing="0"/>
        <w:contextualSpacing/>
        <w:jc w:val="center"/>
      </w:pPr>
      <w:r>
        <w:rPr>
          <w:b/>
          <w:bCs/>
          <w:color w:val="000000"/>
          <w:sz w:val="28"/>
          <w:szCs w:val="28"/>
          <w:lang w:val="uk-UA"/>
        </w:rPr>
        <w:t xml:space="preserve">Тема: </w:t>
      </w:r>
      <w:r>
        <w:rPr>
          <w:b/>
          <w:bCs/>
          <w:color w:val="000000"/>
          <w:sz w:val="28"/>
          <w:szCs w:val="28"/>
        </w:rPr>
        <w:t>«</w:t>
      </w:r>
      <w:r>
        <w:rPr>
          <w:b/>
          <w:bCs/>
          <w:color w:val="000000"/>
          <w:sz w:val="28"/>
          <w:szCs w:val="28"/>
          <w:lang w:val="uk-UA"/>
        </w:rPr>
        <w:t xml:space="preserve">Академічна мобільність </w:t>
      </w:r>
      <w:proofErr w:type="spellStart"/>
      <w:r>
        <w:rPr>
          <w:b/>
          <w:bCs/>
          <w:color w:val="000000"/>
          <w:sz w:val="28"/>
          <w:szCs w:val="28"/>
        </w:rPr>
        <w:t>студентів</w:t>
      </w:r>
      <w:proofErr w:type="spellEnd"/>
      <w:r>
        <w:rPr>
          <w:b/>
          <w:bCs/>
          <w:color w:val="000000"/>
          <w:sz w:val="28"/>
          <w:szCs w:val="28"/>
          <w:lang w:val="uk-UA"/>
        </w:rPr>
        <w:t>: п</w:t>
      </w:r>
      <w:proofErr w:type="spellStart"/>
      <w:r>
        <w:rPr>
          <w:b/>
          <w:bCs/>
          <w:color w:val="000000"/>
          <w:sz w:val="28"/>
          <w:szCs w:val="28"/>
        </w:rPr>
        <w:t>рограми</w:t>
      </w:r>
      <w:proofErr w:type="spellEnd"/>
      <w:r>
        <w:rPr>
          <w:b/>
          <w:bCs/>
          <w:color w:val="000000"/>
          <w:sz w:val="28"/>
          <w:szCs w:val="28"/>
        </w:rPr>
        <w:t xml:space="preserve"> </w:t>
      </w:r>
      <w:proofErr w:type="spellStart"/>
      <w:r>
        <w:rPr>
          <w:b/>
          <w:bCs/>
          <w:color w:val="000000"/>
          <w:sz w:val="28"/>
          <w:szCs w:val="28"/>
        </w:rPr>
        <w:t>обміну</w:t>
      </w:r>
      <w:proofErr w:type="spellEnd"/>
      <w:r>
        <w:rPr>
          <w:b/>
          <w:bCs/>
          <w:color w:val="000000"/>
          <w:sz w:val="28"/>
          <w:szCs w:val="28"/>
        </w:rPr>
        <w:t xml:space="preserve"> </w:t>
      </w:r>
    </w:p>
    <w:p w14:paraId="7773BFF9" w14:textId="77777777" w:rsidR="00BB500C" w:rsidRDefault="00BB500C" w:rsidP="00BB500C">
      <w:pPr>
        <w:pStyle w:val="a3"/>
        <w:spacing w:before="0" w:beforeAutospacing="0" w:after="0" w:afterAutospacing="0"/>
        <w:contextualSpacing/>
        <w:jc w:val="center"/>
      </w:pPr>
      <w:r>
        <w:t> </w:t>
      </w:r>
    </w:p>
    <w:p w14:paraId="2E98AA12" w14:textId="77777777" w:rsidR="00BB500C" w:rsidRPr="00BB500C" w:rsidRDefault="00BB500C" w:rsidP="00BB500C">
      <w:pPr>
        <w:pStyle w:val="a3"/>
        <w:spacing w:before="0" w:beforeAutospacing="0" w:after="0" w:afterAutospacing="0"/>
        <w:contextualSpacing/>
        <w:jc w:val="both"/>
        <w:rPr>
          <w:bCs/>
          <w:color w:val="000000"/>
          <w:sz w:val="28"/>
          <w:szCs w:val="28"/>
          <w:lang w:val="uk-UA"/>
        </w:rPr>
      </w:pPr>
      <w:r>
        <w:t> </w:t>
      </w:r>
      <w:r>
        <w:rPr>
          <w:b/>
          <w:bCs/>
          <w:color w:val="000000"/>
          <w:sz w:val="28"/>
          <w:szCs w:val="28"/>
        </w:rPr>
        <w:t xml:space="preserve">Мета: </w:t>
      </w:r>
      <w:r w:rsidRPr="00BB500C">
        <w:rPr>
          <w:bCs/>
          <w:color w:val="000000"/>
          <w:sz w:val="28"/>
          <w:szCs w:val="28"/>
          <w:lang w:val="uk-UA"/>
        </w:rPr>
        <w:t xml:space="preserve">розкриття сутності академічної мобільності </w:t>
      </w:r>
      <w:r>
        <w:rPr>
          <w:bCs/>
          <w:color w:val="000000"/>
          <w:sz w:val="28"/>
          <w:szCs w:val="28"/>
          <w:lang w:val="uk-UA"/>
        </w:rPr>
        <w:t>с</w:t>
      </w:r>
      <w:r w:rsidRPr="00BB500C">
        <w:rPr>
          <w:bCs/>
          <w:color w:val="000000"/>
          <w:sz w:val="28"/>
          <w:szCs w:val="28"/>
          <w:lang w:val="uk-UA"/>
        </w:rPr>
        <w:t>тудентів</w:t>
      </w:r>
    </w:p>
    <w:p w14:paraId="31C13CB2" w14:textId="77777777" w:rsidR="00BB500C" w:rsidRDefault="00BB500C" w:rsidP="00BB500C">
      <w:pPr>
        <w:pStyle w:val="a3"/>
        <w:spacing w:before="0" w:beforeAutospacing="0" w:after="0" w:afterAutospacing="0"/>
        <w:contextualSpacing/>
        <w:jc w:val="both"/>
      </w:pPr>
      <w:r>
        <w:rPr>
          <w:b/>
          <w:bCs/>
          <w:i/>
          <w:iCs/>
          <w:color w:val="000000"/>
          <w:sz w:val="28"/>
          <w:szCs w:val="28"/>
          <w:lang w:val="uk-UA"/>
        </w:rPr>
        <w:t>З</w:t>
      </w:r>
      <w:proofErr w:type="spellStart"/>
      <w:r>
        <w:rPr>
          <w:b/>
          <w:bCs/>
          <w:i/>
          <w:iCs/>
          <w:color w:val="000000"/>
          <w:sz w:val="28"/>
          <w:szCs w:val="28"/>
        </w:rPr>
        <w:t>авдання</w:t>
      </w:r>
      <w:proofErr w:type="spellEnd"/>
      <w:r>
        <w:rPr>
          <w:b/>
          <w:bCs/>
          <w:i/>
          <w:iCs/>
          <w:color w:val="000000"/>
          <w:sz w:val="28"/>
          <w:szCs w:val="28"/>
        </w:rPr>
        <w:t>:</w:t>
      </w:r>
    </w:p>
    <w:p w14:paraId="5D424F6E" w14:textId="77777777" w:rsidR="00BB500C" w:rsidRPr="00BB500C" w:rsidRDefault="00BB500C" w:rsidP="00BB500C">
      <w:pPr>
        <w:pStyle w:val="a3"/>
        <w:spacing w:before="0" w:beforeAutospacing="0" w:after="0" w:afterAutospacing="0"/>
        <w:contextualSpacing/>
        <w:jc w:val="both"/>
        <w:rPr>
          <w:lang w:val="uk-UA"/>
        </w:rPr>
      </w:pPr>
      <w:r>
        <w:rPr>
          <w:bCs/>
          <w:color w:val="000000"/>
          <w:sz w:val="28"/>
          <w:szCs w:val="28"/>
          <w:lang w:val="uk-UA"/>
        </w:rPr>
        <w:t>- </w:t>
      </w:r>
      <w:r w:rsidRPr="00BB500C">
        <w:rPr>
          <w:bCs/>
          <w:color w:val="000000"/>
          <w:sz w:val="28"/>
          <w:szCs w:val="28"/>
          <w:lang w:val="uk-UA"/>
        </w:rPr>
        <w:t xml:space="preserve">розширення </w:t>
      </w:r>
      <w:r>
        <w:rPr>
          <w:bCs/>
          <w:color w:val="000000"/>
          <w:sz w:val="28"/>
          <w:szCs w:val="28"/>
          <w:lang w:val="uk-UA"/>
        </w:rPr>
        <w:t xml:space="preserve">уявлень </w:t>
      </w:r>
      <w:r w:rsidRPr="00BB500C">
        <w:rPr>
          <w:bCs/>
          <w:color w:val="000000"/>
          <w:sz w:val="28"/>
          <w:szCs w:val="28"/>
          <w:lang w:val="uk-UA"/>
        </w:rPr>
        <w:t>студентів</w:t>
      </w:r>
      <w:r>
        <w:rPr>
          <w:b/>
          <w:bCs/>
          <w:color w:val="000000"/>
          <w:sz w:val="28"/>
          <w:szCs w:val="28"/>
          <w:lang w:val="uk-UA"/>
        </w:rPr>
        <w:t xml:space="preserve"> </w:t>
      </w:r>
      <w:r>
        <w:rPr>
          <w:color w:val="000000"/>
          <w:sz w:val="28"/>
          <w:szCs w:val="28"/>
        </w:rPr>
        <w:t xml:space="preserve">про </w:t>
      </w:r>
      <w:proofErr w:type="spellStart"/>
      <w:r>
        <w:rPr>
          <w:color w:val="000000"/>
          <w:sz w:val="28"/>
          <w:szCs w:val="28"/>
        </w:rPr>
        <w:t>програми</w:t>
      </w:r>
      <w:proofErr w:type="spellEnd"/>
      <w:r>
        <w:rPr>
          <w:color w:val="000000"/>
          <w:sz w:val="28"/>
          <w:szCs w:val="28"/>
        </w:rPr>
        <w:t xml:space="preserve"> </w:t>
      </w:r>
      <w:proofErr w:type="spellStart"/>
      <w:r>
        <w:rPr>
          <w:color w:val="000000"/>
          <w:sz w:val="28"/>
          <w:szCs w:val="28"/>
        </w:rPr>
        <w:t>обміну</w:t>
      </w:r>
      <w:proofErr w:type="spellEnd"/>
      <w:r>
        <w:rPr>
          <w:color w:val="000000"/>
          <w:sz w:val="28"/>
          <w:szCs w:val="28"/>
          <w:lang w:val="uk-UA"/>
        </w:rPr>
        <w:t>;</w:t>
      </w:r>
    </w:p>
    <w:p w14:paraId="53EE15D6" w14:textId="77777777" w:rsidR="00BB500C" w:rsidRDefault="00BB500C" w:rsidP="00BB500C">
      <w:pPr>
        <w:pStyle w:val="a3"/>
        <w:spacing w:before="0" w:beforeAutospacing="0" w:after="0" w:afterAutospacing="0"/>
        <w:contextualSpacing/>
        <w:jc w:val="both"/>
      </w:pPr>
      <w:r>
        <w:rPr>
          <w:i/>
          <w:iCs/>
          <w:color w:val="000000"/>
          <w:sz w:val="28"/>
          <w:szCs w:val="28"/>
          <w:lang w:val="uk-UA"/>
        </w:rPr>
        <w:t>-</w:t>
      </w:r>
      <w:r>
        <w:rPr>
          <w:color w:val="000000"/>
          <w:sz w:val="28"/>
          <w:szCs w:val="28"/>
        </w:rPr>
        <w:t xml:space="preserve"> </w:t>
      </w:r>
      <w:r>
        <w:rPr>
          <w:color w:val="000000"/>
          <w:sz w:val="28"/>
          <w:szCs w:val="28"/>
          <w:lang w:val="uk-UA"/>
        </w:rPr>
        <w:t xml:space="preserve">розвиток </w:t>
      </w:r>
      <w:proofErr w:type="spellStart"/>
      <w:r>
        <w:rPr>
          <w:color w:val="000000"/>
          <w:sz w:val="28"/>
          <w:szCs w:val="28"/>
          <w:lang w:val="uk-UA"/>
        </w:rPr>
        <w:t>студентоцентрованої</w:t>
      </w:r>
      <w:proofErr w:type="spellEnd"/>
      <w:r>
        <w:rPr>
          <w:color w:val="000000"/>
          <w:sz w:val="28"/>
          <w:szCs w:val="28"/>
          <w:lang w:val="uk-UA"/>
        </w:rPr>
        <w:t xml:space="preserve"> </w:t>
      </w:r>
      <w:r>
        <w:rPr>
          <w:color w:val="000000"/>
          <w:sz w:val="28"/>
          <w:szCs w:val="28"/>
        </w:rPr>
        <w:t xml:space="preserve"> </w:t>
      </w:r>
      <w:r>
        <w:rPr>
          <w:color w:val="000000"/>
          <w:sz w:val="28"/>
          <w:szCs w:val="28"/>
          <w:lang w:val="uk-UA"/>
        </w:rPr>
        <w:t>свідомості</w:t>
      </w:r>
      <w:r>
        <w:rPr>
          <w:color w:val="000000"/>
          <w:sz w:val="28"/>
          <w:szCs w:val="28"/>
        </w:rPr>
        <w:t xml:space="preserve"> </w:t>
      </w:r>
      <w:proofErr w:type="spellStart"/>
      <w:r>
        <w:rPr>
          <w:color w:val="000000"/>
          <w:sz w:val="28"/>
          <w:szCs w:val="28"/>
        </w:rPr>
        <w:t>студентів</w:t>
      </w:r>
      <w:proofErr w:type="spellEnd"/>
      <w:r>
        <w:rPr>
          <w:color w:val="000000"/>
          <w:sz w:val="28"/>
          <w:szCs w:val="28"/>
          <w:lang w:val="uk-UA"/>
        </w:rPr>
        <w:t>;</w:t>
      </w:r>
      <w:r>
        <w:rPr>
          <w:color w:val="000000"/>
          <w:sz w:val="28"/>
          <w:szCs w:val="28"/>
        </w:rPr>
        <w:t xml:space="preserve"> </w:t>
      </w:r>
    </w:p>
    <w:p w14:paraId="6FC89BA4" w14:textId="77777777" w:rsidR="00BB500C" w:rsidRPr="00BB500C" w:rsidRDefault="00BB500C" w:rsidP="00BB500C">
      <w:pPr>
        <w:pStyle w:val="a3"/>
        <w:spacing w:before="0" w:beforeAutospacing="0" w:after="0" w:afterAutospacing="0"/>
        <w:contextualSpacing/>
        <w:jc w:val="both"/>
        <w:rPr>
          <w:lang w:val="uk-UA"/>
        </w:rPr>
      </w:pPr>
      <w:r w:rsidRPr="00BB500C">
        <w:rPr>
          <w:iCs/>
          <w:color w:val="000000"/>
          <w:sz w:val="28"/>
          <w:szCs w:val="28"/>
          <w:lang w:val="uk-UA"/>
        </w:rPr>
        <w:t xml:space="preserve">- вдосконалення навичок ведення </w:t>
      </w:r>
      <w:r>
        <w:rPr>
          <w:iCs/>
          <w:color w:val="000000"/>
          <w:sz w:val="28"/>
          <w:szCs w:val="28"/>
          <w:lang w:val="uk-UA"/>
        </w:rPr>
        <w:t>дискусії;</w:t>
      </w:r>
    </w:p>
    <w:p w14:paraId="7E07C7CE" w14:textId="77777777" w:rsidR="00BB500C" w:rsidRDefault="00BB500C" w:rsidP="00BB500C">
      <w:pPr>
        <w:pStyle w:val="a3"/>
        <w:spacing w:before="0" w:beforeAutospacing="0" w:after="0" w:afterAutospacing="0"/>
        <w:contextualSpacing/>
        <w:jc w:val="both"/>
      </w:pPr>
      <w:r>
        <w:rPr>
          <w:lang w:val="uk-UA"/>
        </w:rPr>
        <w:t>-</w:t>
      </w:r>
      <w:r>
        <w:rPr>
          <w:b/>
          <w:bCs/>
          <w:color w:val="000000"/>
          <w:sz w:val="28"/>
          <w:szCs w:val="28"/>
        </w:rPr>
        <w:t xml:space="preserve"> </w:t>
      </w:r>
      <w:r w:rsidR="009C714F" w:rsidRPr="009C714F">
        <w:rPr>
          <w:bCs/>
          <w:color w:val="000000"/>
          <w:sz w:val="28"/>
          <w:szCs w:val="28"/>
          <w:lang w:val="uk-UA"/>
        </w:rPr>
        <w:t>формування ціннісних орієнтацій</w:t>
      </w:r>
      <w:r w:rsidR="009C714F">
        <w:rPr>
          <w:b/>
          <w:bCs/>
          <w:color w:val="000000"/>
          <w:sz w:val="28"/>
          <w:szCs w:val="28"/>
          <w:lang w:val="uk-UA"/>
        </w:rPr>
        <w:t xml:space="preserve"> і </w:t>
      </w:r>
      <w:proofErr w:type="spellStart"/>
      <w:r>
        <w:rPr>
          <w:color w:val="000000"/>
          <w:sz w:val="28"/>
          <w:szCs w:val="28"/>
        </w:rPr>
        <w:t>моральн</w:t>
      </w:r>
      <w:r w:rsidR="009C714F">
        <w:rPr>
          <w:color w:val="000000"/>
          <w:sz w:val="28"/>
          <w:szCs w:val="28"/>
          <w:lang w:val="uk-UA"/>
        </w:rPr>
        <w:t>их</w:t>
      </w:r>
      <w:proofErr w:type="spellEnd"/>
      <w:r w:rsidR="009C714F">
        <w:rPr>
          <w:color w:val="000000"/>
          <w:sz w:val="28"/>
          <w:szCs w:val="28"/>
          <w:lang w:val="uk-UA"/>
        </w:rPr>
        <w:t xml:space="preserve"> настанов</w:t>
      </w:r>
      <w:r>
        <w:rPr>
          <w:color w:val="000000"/>
          <w:sz w:val="28"/>
          <w:szCs w:val="28"/>
        </w:rPr>
        <w:t>.</w:t>
      </w:r>
    </w:p>
    <w:p w14:paraId="0B8912F7" w14:textId="77777777" w:rsidR="00BB500C" w:rsidRDefault="00BB500C" w:rsidP="00BB500C">
      <w:pPr>
        <w:pStyle w:val="a3"/>
        <w:spacing w:before="0" w:beforeAutospacing="0" w:after="0" w:afterAutospacing="0"/>
        <w:contextualSpacing/>
        <w:jc w:val="both"/>
      </w:pPr>
      <w:proofErr w:type="spellStart"/>
      <w:r>
        <w:rPr>
          <w:b/>
          <w:bCs/>
          <w:color w:val="000000"/>
          <w:sz w:val="28"/>
          <w:szCs w:val="28"/>
        </w:rPr>
        <w:t>Методи</w:t>
      </w:r>
      <w:proofErr w:type="spellEnd"/>
      <w:r>
        <w:rPr>
          <w:b/>
          <w:bCs/>
          <w:color w:val="000000"/>
          <w:sz w:val="28"/>
          <w:szCs w:val="28"/>
        </w:rPr>
        <w:t xml:space="preserve"> </w:t>
      </w:r>
      <w:proofErr w:type="spellStart"/>
      <w:r>
        <w:rPr>
          <w:b/>
          <w:bCs/>
          <w:color w:val="000000"/>
          <w:sz w:val="28"/>
          <w:szCs w:val="28"/>
        </w:rPr>
        <w:t>виховання</w:t>
      </w:r>
      <w:proofErr w:type="spellEnd"/>
      <w:r>
        <w:rPr>
          <w:b/>
          <w:bCs/>
          <w:color w:val="000000"/>
          <w:sz w:val="28"/>
          <w:szCs w:val="28"/>
        </w:rPr>
        <w:t xml:space="preserve">: </w:t>
      </w:r>
      <w:proofErr w:type="spellStart"/>
      <w:r>
        <w:rPr>
          <w:color w:val="000000"/>
          <w:sz w:val="28"/>
          <w:szCs w:val="28"/>
        </w:rPr>
        <w:t>методи</w:t>
      </w:r>
      <w:proofErr w:type="spellEnd"/>
      <w:r>
        <w:rPr>
          <w:color w:val="000000"/>
          <w:sz w:val="28"/>
          <w:szCs w:val="28"/>
        </w:rPr>
        <w:t xml:space="preserve"> </w:t>
      </w:r>
      <w:proofErr w:type="spellStart"/>
      <w:r>
        <w:rPr>
          <w:color w:val="000000"/>
          <w:sz w:val="28"/>
          <w:szCs w:val="28"/>
        </w:rPr>
        <w:t>виховання</w:t>
      </w:r>
      <w:proofErr w:type="spellEnd"/>
      <w:r>
        <w:rPr>
          <w:color w:val="000000"/>
          <w:sz w:val="28"/>
          <w:szCs w:val="28"/>
        </w:rPr>
        <w:t xml:space="preserve"> </w:t>
      </w:r>
      <w:proofErr w:type="spellStart"/>
      <w:r>
        <w:rPr>
          <w:color w:val="000000"/>
          <w:sz w:val="28"/>
          <w:szCs w:val="28"/>
        </w:rPr>
        <w:t>свідомості</w:t>
      </w:r>
      <w:proofErr w:type="spellEnd"/>
      <w:r>
        <w:rPr>
          <w:color w:val="000000"/>
          <w:sz w:val="28"/>
          <w:szCs w:val="28"/>
        </w:rPr>
        <w:t xml:space="preserve"> (</w:t>
      </w:r>
      <w:proofErr w:type="spellStart"/>
      <w:r>
        <w:rPr>
          <w:color w:val="000000"/>
          <w:sz w:val="28"/>
          <w:szCs w:val="28"/>
        </w:rPr>
        <w:t>бесіда</w:t>
      </w:r>
      <w:proofErr w:type="spellEnd"/>
      <w:r>
        <w:rPr>
          <w:color w:val="000000"/>
          <w:sz w:val="28"/>
          <w:szCs w:val="28"/>
        </w:rPr>
        <w:t xml:space="preserve">, </w:t>
      </w:r>
      <w:proofErr w:type="spellStart"/>
      <w:r>
        <w:rPr>
          <w:color w:val="000000"/>
          <w:sz w:val="28"/>
          <w:szCs w:val="28"/>
        </w:rPr>
        <w:t>лекція</w:t>
      </w:r>
      <w:proofErr w:type="spellEnd"/>
      <w:r>
        <w:rPr>
          <w:color w:val="000000"/>
          <w:sz w:val="28"/>
          <w:szCs w:val="28"/>
        </w:rPr>
        <w:t>)</w:t>
      </w:r>
    </w:p>
    <w:p w14:paraId="24A93B37" w14:textId="77777777" w:rsidR="00BB500C" w:rsidRDefault="00BB500C" w:rsidP="00BB500C">
      <w:pPr>
        <w:pStyle w:val="a3"/>
        <w:spacing w:before="0" w:beforeAutospacing="0" w:after="0" w:afterAutospacing="0"/>
        <w:contextualSpacing/>
        <w:jc w:val="both"/>
      </w:pPr>
      <w:proofErr w:type="spellStart"/>
      <w:r>
        <w:rPr>
          <w:b/>
          <w:bCs/>
          <w:color w:val="000000"/>
          <w:sz w:val="28"/>
          <w:szCs w:val="28"/>
        </w:rPr>
        <w:t>Обладнання</w:t>
      </w:r>
      <w:proofErr w:type="spellEnd"/>
      <w:r>
        <w:rPr>
          <w:b/>
          <w:bCs/>
          <w:color w:val="000000"/>
          <w:sz w:val="28"/>
          <w:szCs w:val="28"/>
        </w:rPr>
        <w:t xml:space="preserve">: </w:t>
      </w:r>
      <w:proofErr w:type="spellStart"/>
      <w:r>
        <w:rPr>
          <w:color w:val="000000"/>
          <w:sz w:val="28"/>
          <w:szCs w:val="28"/>
        </w:rPr>
        <w:t>комп’ютер</w:t>
      </w:r>
      <w:proofErr w:type="spellEnd"/>
      <w:r>
        <w:rPr>
          <w:color w:val="000000"/>
          <w:sz w:val="28"/>
          <w:szCs w:val="28"/>
        </w:rPr>
        <w:t xml:space="preserve">, </w:t>
      </w:r>
      <w:proofErr w:type="spellStart"/>
      <w:r>
        <w:rPr>
          <w:color w:val="000000"/>
          <w:sz w:val="28"/>
          <w:szCs w:val="28"/>
        </w:rPr>
        <w:t>програма</w:t>
      </w:r>
      <w:proofErr w:type="spellEnd"/>
      <w:r>
        <w:rPr>
          <w:color w:val="000000"/>
          <w:sz w:val="28"/>
          <w:szCs w:val="28"/>
        </w:rPr>
        <w:t xml:space="preserve"> Zoom для </w:t>
      </w:r>
      <w:proofErr w:type="spellStart"/>
      <w:r>
        <w:rPr>
          <w:color w:val="000000"/>
          <w:sz w:val="28"/>
          <w:szCs w:val="28"/>
        </w:rPr>
        <w:t>проведення</w:t>
      </w:r>
      <w:proofErr w:type="spellEnd"/>
      <w:r>
        <w:rPr>
          <w:color w:val="000000"/>
          <w:sz w:val="28"/>
          <w:szCs w:val="28"/>
        </w:rPr>
        <w:t xml:space="preserve"> онлайн-</w:t>
      </w:r>
      <w:proofErr w:type="spellStart"/>
      <w:r>
        <w:rPr>
          <w:color w:val="000000"/>
          <w:sz w:val="28"/>
          <w:szCs w:val="28"/>
        </w:rPr>
        <w:t>конференцій</w:t>
      </w:r>
      <w:proofErr w:type="spellEnd"/>
      <w:r>
        <w:rPr>
          <w:color w:val="000000"/>
          <w:sz w:val="28"/>
          <w:szCs w:val="28"/>
        </w:rPr>
        <w:t xml:space="preserve">, </w:t>
      </w:r>
      <w:proofErr w:type="spellStart"/>
      <w:r>
        <w:rPr>
          <w:color w:val="000000"/>
          <w:sz w:val="28"/>
          <w:szCs w:val="28"/>
        </w:rPr>
        <w:t>програма</w:t>
      </w:r>
      <w:proofErr w:type="spellEnd"/>
      <w:r>
        <w:rPr>
          <w:color w:val="000000"/>
          <w:sz w:val="28"/>
          <w:szCs w:val="28"/>
        </w:rPr>
        <w:t xml:space="preserve"> PowerPoint </w:t>
      </w:r>
      <w:proofErr w:type="spellStart"/>
      <w:r>
        <w:rPr>
          <w:color w:val="000000"/>
          <w:sz w:val="28"/>
          <w:szCs w:val="28"/>
        </w:rPr>
        <w:t>демонстрації</w:t>
      </w:r>
      <w:proofErr w:type="spellEnd"/>
      <w:r>
        <w:rPr>
          <w:color w:val="000000"/>
          <w:sz w:val="28"/>
          <w:szCs w:val="28"/>
        </w:rPr>
        <w:t xml:space="preserve"> </w:t>
      </w:r>
      <w:proofErr w:type="spellStart"/>
      <w:r>
        <w:rPr>
          <w:color w:val="000000"/>
          <w:sz w:val="28"/>
          <w:szCs w:val="28"/>
        </w:rPr>
        <w:t>мультимедійної</w:t>
      </w:r>
      <w:proofErr w:type="spellEnd"/>
      <w:r>
        <w:rPr>
          <w:color w:val="000000"/>
          <w:sz w:val="28"/>
          <w:szCs w:val="28"/>
        </w:rPr>
        <w:t xml:space="preserve"> </w:t>
      </w:r>
      <w:proofErr w:type="spellStart"/>
      <w:r>
        <w:rPr>
          <w:color w:val="000000"/>
          <w:sz w:val="28"/>
          <w:szCs w:val="28"/>
        </w:rPr>
        <w:t>презентації</w:t>
      </w:r>
      <w:proofErr w:type="spellEnd"/>
      <w:r>
        <w:rPr>
          <w:color w:val="000000"/>
          <w:sz w:val="28"/>
          <w:szCs w:val="28"/>
        </w:rPr>
        <w:t>.</w:t>
      </w:r>
    </w:p>
    <w:p w14:paraId="0B516A46" w14:textId="77777777" w:rsidR="00BB500C" w:rsidRDefault="00BB500C" w:rsidP="00BB500C">
      <w:pPr>
        <w:pStyle w:val="a3"/>
        <w:spacing w:before="0" w:beforeAutospacing="0" w:after="0" w:afterAutospacing="0"/>
        <w:contextualSpacing/>
        <w:jc w:val="both"/>
      </w:pPr>
      <w:r>
        <w:rPr>
          <w:b/>
          <w:bCs/>
          <w:color w:val="000000"/>
          <w:sz w:val="28"/>
          <w:szCs w:val="28"/>
        </w:rPr>
        <w:t>Час:</w:t>
      </w:r>
      <w:r>
        <w:rPr>
          <w:color w:val="000000"/>
          <w:sz w:val="28"/>
          <w:szCs w:val="28"/>
        </w:rPr>
        <w:t xml:space="preserve"> 40 </w:t>
      </w:r>
      <w:proofErr w:type="spellStart"/>
      <w:r>
        <w:rPr>
          <w:color w:val="000000"/>
          <w:sz w:val="28"/>
          <w:szCs w:val="28"/>
        </w:rPr>
        <w:t>хв</w:t>
      </w:r>
      <w:proofErr w:type="spellEnd"/>
      <w:r>
        <w:rPr>
          <w:color w:val="000000"/>
          <w:sz w:val="28"/>
          <w:szCs w:val="28"/>
        </w:rPr>
        <w:t>.</w:t>
      </w:r>
    </w:p>
    <w:p w14:paraId="4D66C93C" w14:textId="77777777" w:rsidR="00BB500C" w:rsidRDefault="00BB500C" w:rsidP="009C714F">
      <w:pPr>
        <w:pStyle w:val="a3"/>
        <w:spacing w:before="0" w:beforeAutospacing="0" w:after="0" w:afterAutospacing="0"/>
        <w:contextualSpacing/>
        <w:jc w:val="center"/>
      </w:pPr>
      <w:r>
        <w:rPr>
          <w:b/>
          <w:bCs/>
          <w:color w:val="000000"/>
          <w:sz w:val="28"/>
          <w:szCs w:val="28"/>
        </w:rPr>
        <w:t>План:</w:t>
      </w:r>
    </w:p>
    <w:p w14:paraId="7B42D969" w14:textId="77777777" w:rsidR="00BB500C" w:rsidRDefault="00BB500C" w:rsidP="009C714F">
      <w:pPr>
        <w:pStyle w:val="a3"/>
        <w:numPr>
          <w:ilvl w:val="0"/>
          <w:numId w:val="32"/>
        </w:numPr>
        <w:spacing w:before="0" w:beforeAutospacing="0" w:after="0" w:afterAutospacing="0"/>
        <w:contextualSpacing/>
        <w:jc w:val="both"/>
      </w:pPr>
      <w:proofErr w:type="spellStart"/>
      <w:r>
        <w:rPr>
          <w:color w:val="000000"/>
          <w:sz w:val="28"/>
          <w:szCs w:val="28"/>
        </w:rPr>
        <w:t>Привітання</w:t>
      </w:r>
      <w:proofErr w:type="spellEnd"/>
      <w:r>
        <w:rPr>
          <w:color w:val="000000"/>
          <w:sz w:val="28"/>
          <w:szCs w:val="28"/>
        </w:rPr>
        <w:t xml:space="preserve"> (1 </w:t>
      </w:r>
      <w:proofErr w:type="spellStart"/>
      <w:r>
        <w:rPr>
          <w:color w:val="000000"/>
          <w:sz w:val="28"/>
          <w:szCs w:val="28"/>
        </w:rPr>
        <w:t>хв</w:t>
      </w:r>
      <w:proofErr w:type="spellEnd"/>
      <w:r>
        <w:rPr>
          <w:color w:val="000000"/>
          <w:sz w:val="28"/>
          <w:szCs w:val="28"/>
        </w:rPr>
        <w:t>.).</w:t>
      </w:r>
    </w:p>
    <w:p w14:paraId="4E9B9072" w14:textId="77777777" w:rsidR="00BB500C" w:rsidRDefault="00BB500C" w:rsidP="009C714F">
      <w:pPr>
        <w:pStyle w:val="a3"/>
        <w:numPr>
          <w:ilvl w:val="0"/>
          <w:numId w:val="32"/>
        </w:numPr>
        <w:spacing w:before="0" w:beforeAutospacing="0" w:after="0" w:afterAutospacing="0"/>
        <w:contextualSpacing/>
        <w:jc w:val="both"/>
      </w:pPr>
      <w:proofErr w:type="spellStart"/>
      <w:r>
        <w:rPr>
          <w:color w:val="000000"/>
          <w:sz w:val="28"/>
          <w:szCs w:val="28"/>
        </w:rPr>
        <w:t>Вступ</w:t>
      </w:r>
      <w:proofErr w:type="spellEnd"/>
      <w:r>
        <w:rPr>
          <w:color w:val="000000"/>
          <w:sz w:val="28"/>
          <w:szCs w:val="28"/>
        </w:rPr>
        <w:t xml:space="preserve"> (2 </w:t>
      </w:r>
      <w:proofErr w:type="spellStart"/>
      <w:r>
        <w:rPr>
          <w:color w:val="000000"/>
          <w:sz w:val="28"/>
          <w:szCs w:val="28"/>
        </w:rPr>
        <w:t>хв</w:t>
      </w:r>
      <w:proofErr w:type="spellEnd"/>
      <w:r>
        <w:rPr>
          <w:color w:val="000000"/>
          <w:sz w:val="28"/>
          <w:szCs w:val="28"/>
        </w:rPr>
        <w:t>.).</w:t>
      </w:r>
    </w:p>
    <w:p w14:paraId="410156A2" w14:textId="77777777" w:rsidR="00BB500C" w:rsidRDefault="00BB500C" w:rsidP="009C714F">
      <w:pPr>
        <w:pStyle w:val="a3"/>
        <w:numPr>
          <w:ilvl w:val="0"/>
          <w:numId w:val="32"/>
        </w:numPr>
        <w:spacing w:before="0" w:beforeAutospacing="0" w:after="0" w:afterAutospacing="0"/>
        <w:contextualSpacing/>
        <w:jc w:val="both"/>
      </w:pPr>
      <w:proofErr w:type="spellStart"/>
      <w:r>
        <w:rPr>
          <w:color w:val="000000"/>
          <w:sz w:val="28"/>
          <w:szCs w:val="28"/>
        </w:rPr>
        <w:t>Опитування</w:t>
      </w:r>
      <w:proofErr w:type="spellEnd"/>
      <w:r>
        <w:rPr>
          <w:color w:val="000000"/>
          <w:sz w:val="28"/>
          <w:szCs w:val="28"/>
        </w:rPr>
        <w:t xml:space="preserve"> (10 </w:t>
      </w:r>
      <w:proofErr w:type="spellStart"/>
      <w:r>
        <w:rPr>
          <w:color w:val="000000"/>
          <w:sz w:val="28"/>
          <w:szCs w:val="28"/>
        </w:rPr>
        <w:t>хв</w:t>
      </w:r>
      <w:proofErr w:type="spellEnd"/>
      <w:r>
        <w:rPr>
          <w:color w:val="000000"/>
          <w:sz w:val="28"/>
          <w:szCs w:val="28"/>
        </w:rPr>
        <w:t>.).</w:t>
      </w:r>
    </w:p>
    <w:p w14:paraId="6B6549EF" w14:textId="77777777" w:rsidR="00BB500C" w:rsidRDefault="009C714F" w:rsidP="009C714F">
      <w:pPr>
        <w:pStyle w:val="a3"/>
        <w:numPr>
          <w:ilvl w:val="0"/>
          <w:numId w:val="32"/>
        </w:numPr>
        <w:spacing w:before="0" w:beforeAutospacing="0" w:after="0" w:afterAutospacing="0"/>
        <w:contextualSpacing/>
        <w:jc w:val="both"/>
      </w:pPr>
      <w:r>
        <w:rPr>
          <w:color w:val="000000"/>
          <w:sz w:val="28"/>
          <w:szCs w:val="28"/>
          <w:lang w:val="uk-UA"/>
        </w:rPr>
        <w:t>Міні-л</w:t>
      </w:r>
      <w:proofErr w:type="spellStart"/>
      <w:r w:rsidR="00BB500C">
        <w:rPr>
          <w:color w:val="000000"/>
          <w:sz w:val="28"/>
          <w:szCs w:val="28"/>
        </w:rPr>
        <w:t>екція</w:t>
      </w:r>
      <w:proofErr w:type="spellEnd"/>
      <w:r w:rsidR="00BB500C">
        <w:rPr>
          <w:color w:val="000000"/>
          <w:sz w:val="28"/>
          <w:szCs w:val="28"/>
        </w:rPr>
        <w:t xml:space="preserve"> з </w:t>
      </w:r>
      <w:proofErr w:type="spellStart"/>
      <w:r w:rsidR="00BB500C">
        <w:rPr>
          <w:color w:val="000000"/>
          <w:sz w:val="28"/>
          <w:szCs w:val="28"/>
        </w:rPr>
        <w:t>використанням</w:t>
      </w:r>
      <w:proofErr w:type="spellEnd"/>
      <w:r w:rsidR="00BB500C">
        <w:rPr>
          <w:color w:val="000000"/>
          <w:sz w:val="28"/>
          <w:szCs w:val="28"/>
        </w:rPr>
        <w:t xml:space="preserve"> </w:t>
      </w:r>
      <w:proofErr w:type="spellStart"/>
      <w:r w:rsidR="00BB500C">
        <w:rPr>
          <w:color w:val="000000"/>
          <w:sz w:val="28"/>
          <w:szCs w:val="28"/>
        </w:rPr>
        <w:t>мультимедійної</w:t>
      </w:r>
      <w:proofErr w:type="spellEnd"/>
      <w:r w:rsidR="00BB500C">
        <w:rPr>
          <w:color w:val="000000"/>
          <w:sz w:val="28"/>
          <w:szCs w:val="28"/>
        </w:rPr>
        <w:t xml:space="preserve"> </w:t>
      </w:r>
      <w:proofErr w:type="spellStart"/>
      <w:r w:rsidR="00BB500C">
        <w:rPr>
          <w:color w:val="000000"/>
          <w:sz w:val="28"/>
          <w:szCs w:val="28"/>
        </w:rPr>
        <w:t>презентації</w:t>
      </w:r>
      <w:proofErr w:type="spellEnd"/>
      <w:r w:rsidR="00BB500C">
        <w:rPr>
          <w:color w:val="000000"/>
          <w:sz w:val="28"/>
          <w:szCs w:val="28"/>
        </w:rPr>
        <w:t xml:space="preserve"> (12 </w:t>
      </w:r>
      <w:proofErr w:type="spellStart"/>
      <w:r w:rsidR="00BB500C">
        <w:rPr>
          <w:color w:val="000000"/>
          <w:sz w:val="28"/>
          <w:szCs w:val="28"/>
        </w:rPr>
        <w:t>хв</w:t>
      </w:r>
      <w:proofErr w:type="spellEnd"/>
      <w:r w:rsidR="00BB500C">
        <w:rPr>
          <w:color w:val="000000"/>
          <w:sz w:val="28"/>
          <w:szCs w:val="28"/>
        </w:rPr>
        <w:t>).</w:t>
      </w:r>
    </w:p>
    <w:p w14:paraId="27D241CC" w14:textId="77777777" w:rsidR="00BB500C" w:rsidRDefault="00BB500C" w:rsidP="009C714F">
      <w:pPr>
        <w:pStyle w:val="a3"/>
        <w:numPr>
          <w:ilvl w:val="0"/>
          <w:numId w:val="32"/>
        </w:numPr>
        <w:spacing w:before="0" w:beforeAutospacing="0" w:after="0" w:afterAutospacing="0"/>
        <w:contextualSpacing/>
        <w:jc w:val="both"/>
      </w:pPr>
      <w:r>
        <w:rPr>
          <w:color w:val="000000"/>
          <w:sz w:val="28"/>
          <w:szCs w:val="28"/>
        </w:rPr>
        <w:t xml:space="preserve">Коло </w:t>
      </w:r>
      <w:proofErr w:type="spellStart"/>
      <w:r>
        <w:rPr>
          <w:color w:val="000000"/>
          <w:sz w:val="28"/>
          <w:szCs w:val="28"/>
        </w:rPr>
        <w:t>ідей</w:t>
      </w:r>
      <w:proofErr w:type="spellEnd"/>
      <w:r>
        <w:rPr>
          <w:color w:val="000000"/>
          <w:sz w:val="28"/>
          <w:szCs w:val="28"/>
        </w:rPr>
        <w:t xml:space="preserve"> (5 </w:t>
      </w:r>
      <w:proofErr w:type="spellStart"/>
      <w:r>
        <w:rPr>
          <w:color w:val="000000"/>
          <w:sz w:val="28"/>
          <w:szCs w:val="28"/>
        </w:rPr>
        <w:t>хв</w:t>
      </w:r>
      <w:proofErr w:type="spellEnd"/>
      <w:r>
        <w:rPr>
          <w:color w:val="000000"/>
          <w:sz w:val="28"/>
          <w:szCs w:val="28"/>
        </w:rPr>
        <w:t>.)</w:t>
      </w:r>
    </w:p>
    <w:p w14:paraId="4832FF35" w14:textId="77777777" w:rsidR="00BB500C" w:rsidRDefault="00BB500C" w:rsidP="009C714F">
      <w:pPr>
        <w:pStyle w:val="a3"/>
        <w:numPr>
          <w:ilvl w:val="0"/>
          <w:numId w:val="32"/>
        </w:numPr>
        <w:spacing w:before="0" w:beforeAutospacing="0" w:after="0" w:afterAutospacing="0"/>
        <w:contextualSpacing/>
        <w:jc w:val="both"/>
      </w:pPr>
      <w:proofErr w:type="spellStart"/>
      <w:r>
        <w:rPr>
          <w:color w:val="000000"/>
          <w:sz w:val="28"/>
          <w:szCs w:val="28"/>
        </w:rPr>
        <w:t>Мікрофон</w:t>
      </w:r>
      <w:proofErr w:type="spellEnd"/>
      <w:r>
        <w:rPr>
          <w:color w:val="000000"/>
          <w:sz w:val="28"/>
          <w:szCs w:val="28"/>
        </w:rPr>
        <w:t xml:space="preserve"> (8 </w:t>
      </w:r>
      <w:proofErr w:type="spellStart"/>
      <w:r>
        <w:rPr>
          <w:color w:val="000000"/>
          <w:sz w:val="28"/>
          <w:szCs w:val="28"/>
        </w:rPr>
        <w:t>хв</w:t>
      </w:r>
      <w:proofErr w:type="spellEnd"/>
      <w:r>
        <w:rPr>
          <w:color w:val="000000"/>
          <w:sz w:val="28"/>
          <w:szCs w:val="28"/>
        </w:rPr>
        <w:t>.)</w:t>
      </w:r>
    </w:p>
    <w:p w14:paraId="677574C2" w14:textId="77777777" w:rsidR="00BB500C" w:rsidRDefault="00BB500C" w:rsidP="009C714F">
      <w:pPr>
        <w:pStyle w:val="a3"/>
        <w:numPr>
          <w:ilvl w:val="0"/>
          <w:numId w:val="32"/>
        </w:numPr>
        <w:spacing w:before="0" w:beforeAutospacing="0" w:after="0" w:afterAutospacing="0"/>
        <w:contextualSpacing/>
        <w:jc w:val="both"/>
      </w:pPr>
      <w:proofErr w:type="spellStart"/>
      <w:r>
        <w:rPr>
          <w:color w:val="000000"/>
          <w:sz w:val="28"/>
          <w:szCs w:val="28"/>
        </w:rPr>
        <w:t>Підбиття</w:t>
      </w:r>
      <w:proofErr w:type="spellEnd"/>
      <w:r>
        <w:rPr>
          <w:color w:val="000000"/>
          <w:sz w:val="28"/>
          <w:szCs w:val="28"/>
        </w:rPr>
        <w:t xml:space="preserve"> </w:t>
      </w:r>
      <w:proofErr w:type="spellStart"/>
      <w:r>
        <w:rPr>
          <w:color w:val="000000"/>
          <w:sz w:val="28"/>
          <w:szCs w:val="28"/>
        </w:rPr>
        <w:t>підсумків</w:t>
      </w:r>
      <w:proofErr w:type="spellEnd"/>
      <w:r>
        <w:rPr>
          <w:color w:val="000000"/>
          <w:sz w:val="28"/>
          <w:szCs w:val="28"/>
        </w:rPr>
        <w:t xml:space="preserve"> (2 </w:t>
      </w:r>
      <w:proofErr w:type="spellStart"/>
      <w:r>
        <w:rPr>
          <w:color w:val="000000"/>
          <w:sz w:val="28"/>
          <w:szCs w:val="28"/>
        </w:rPr>
        <w:t>хв</w:t>
      </w:r>
      <w:proofErr w:type="spellEnd"/>
      <w:r>
        <w:rPr>
          <w:color w:val="000000"/>
          <w:sz w:val="28"/>
          <w:szCs w:val="28"/>
        </w:rPr>
        <w:t>.).</w:t>
      </w:r>
    </w:p>
    <w:p w14:paraId="200D34E2" w14:textId="77777777" w:rsidR="00BB500C" w:rsidRDefault="00BB500C" w:rsidP="00BB500C">
      <w:pPr>
        <w:pStyle w:val="a3"/>
        <w:spacing w:before="0" w:beforeAutospacing="0" w:after="0" w:afterAutospacing="0"/>
        <w:contextualSpacing/>
        <w:jc w:val="both"/>
      </w:pPr>
      <w:r>
        <w:t> </w:t>
      </w:r>
    </w:p>
    <w:p w14:paraId="35B285FD" w14:textId="77777777" w:rsidR="00BB500C" w:rsidRDefault="00BB500C" w:rsidP="00BB500C">
      <w:pPr>
        <w:pStyle w:val="a3"/>
        <w:spacing w:before="0" w:beforeAutospacing="0" w:after="0" w:afterAutospacing="0"/>
        <w:contextualSpacing/>
        <w:jc w:val="center"/>
      </w:pPr>
      <w:proofErr w:type="spellStart"/>
      <w:r>
        <w:rPr>
          <w:b/>
          <w:bCs/>
          <w:color w:val="000000"/>
          <w:sz w:val="28"/>
          <w:szCs w:val="28"/>
        </w:rPr>
        <w:t>Хід</w:t>
      </w:r>
      <w:proofErr w:type="spellEnd"/>
      <w:r>
        <w:rPr>
          <w:b/>
          <w:bCs/>
          <w:color w:val="000000"/>
          <w:sz w:val="28"/>
          <w:szCs w:val="28"/>
        </w:rPr>
        <w:t xml:space="preserve"> </w:t>
      </w:r>
      <w:proofErr w:type="spellStart"/>
      <w:r>
        <w:rPr>
          <w:b/>
          <w:bCs/>
          <w:color w:val="000000"/>
          <w:sz w:val="28"/>
          <w:szCs w:val="28"/>
        </w:rPr>
        <w:t>виховного</w:t>
      </w:r>
      <w:proofErr w:type="spellEnd"/>
      <w:r>
        <w:rPr>
          <w:b/>
          <w:bCs/>
          <w:color w:val="000000"/>
          <w:sz w:val="28"/>
          <w:szCs w:val="28"/>
        </w:rPr>
        <w:t xml:space="preserve"> заходу</w:t>
      </w:r>
    </w:p>
    <w:p w14:paraId="1CCB041E" w14:textId="77777777" w:rsidR="00BB500C" w:rsidRDefault="00BB500C" w:rsidP="00BB500C">
      <w:pPr>
        <w:pStyle w:val="a3"/>
        <w:spacing w:before="0" w:beforeAutospacing="0" w:after="0" w:afterAutospacing="0"/>
        <w:contextualSpacing/>
        <w:jc w:val="both"/>
      </w:pPr>
      <w:r>
        <w:rPr>
          <w:b/>
          <w:bCs/>
          <w:color w:val="000000"/>
          <w:sz w:val="28"/>
          <w:szCs w:val="28"/>
        </w:rPr>
        <w:t xml:space="preserve">1. </w:t>
      </w:r>
      <w:proofErr w:type="spellStart"/>
      <w:r>
        <w:rPr>
          <w:b/>
          <w:bCs/>
          <w:color w:val="000000"/>
          <w:sz w:val="28"/>
          <w:szCs w:val="28"/>
        </w:rPr>
        <w:t>Привітання</w:t>
      </w:r>
      <w:proofErr w:type="spellEnd"/>
    </w:p>
    <w:p w14:paraId="3369B822" w14:textId="77777777" w:rsidR="00BB500C" w:rsidRDefault="00BB500C" w:rsidP="00BB500C">
      <w:pPr>
        <w:pStyle w:val="a3"/>
        <w:spacing w:before="0" w:beforeAutospacing="0" w:after="0" w:afterAutospacing="0"/>
        <w:contextualSpacing/>
        <w:jc w:val="both"/>
      </w:pPr>
      <w:r>
        <w:rPr>
          <w:i/>
          <w:iCs/>
          <w:color w:val="000000"/>
          <w:sz w:val="28"/>
          <w:szCs w:val="28"/>
        </w:rPr>
        <w:t xml:space="preserve">Доброго дня, </w:t>
      </w:r>
      <w:proofErr w:type="spellStart"/>
      <w:r>
        <w:rPr>
          <w:i/>
          <w:iCs/>
          <w:color w:val="000000"/>
          <w:sz w:val="28"/>
          <w:szCs w:val="28"/>
        </w:rPr>
        <w:t>любі</w:t>
      </w:r>
      <w:proofErr w:type="spellEnd"/>
      <w:r>
        <w:rPr>
          <w:i/>
          <w:iCs/>
          <w:color w:val="000000"/>
          <w:sz w:val="28"/>
          <w:szCs w:val="28"/>
        </w:rPr>
        <w:t xml:space="preserve"> </w:t>
      </w:r>
      <w:proofErr w:type="spellStart"/>
      <w:r>
        <w:rPr>
          <w:i/>
          <w:iCs/>
          <w:color w:val="000000"/>
          <w:sz w:val="28"/>
          <w:szCs w:val="28"/>
        </w:rPr>
        <w:t>студенти</w:t>
      </w:r>
      <w:proofErr w:type="spellEnd"/>
      <w:r>
        <w:rPr>
          <w:i/>
          <w:iCs/>
          <w:color w:val="000000"/>
          <w:sz w:val="28"/>
          <w:szCs w:val="28"/>
        </w:rPr>
        <w:t xml:space="preserve">! </w:t>
      </w:r>
      <w:proofErr w:type="spellStart"/>
      <w:r>
        <w:rPr>
          <w:i/>
          <w:iCs/>
          <w:color w:val="000000"/>
          <w:sz w:val="28"/>
          <w:szCs w:val="28"/>
        </w:rPr>
        <w:t>Дуже</w:t>
      </w:r>
      <w:proofErr w:type="spellEnd"/>
      <w:r>
        <w:rPr>
          <w:i/>
          <w:iCs/>
          <w:color w:val="000000"/>
          <w:sz w:val="28"/>
          <w:szCs w:val="28"/>
        </w:rPr>
        <w:t xml:space="preserve"> </w:t>
      </w:r>
      <w:proofErr w:type="spellStart"/>
      <w:r>
        <w:rPr>
          <w:i/>
          <w:iCs/>
          <w:color w:val="000000"/>
          <w:sz w:val="28"/>
          <w:szCs w:val="28"/>
        </w:rPr>
        <w:t>раді</w:t>
      </w:r>
      <w:proofErr w:type="spellEnd"/>
      <w:r>
        <w:rPr>
          <w:i/>
          <w:iCs/>
          <w:color w:val="000000"/>
          <w:sz w:val="28"/>
          <w:szCs w:val="28"/>
        </w:rPr>
        <w:t xml:space="preserve"> вас </w:t>
      </w:r>
      <w:proofErr w:type="spellStart"/>
      <w:r>
        <w:rPr>
          <w:i/>
          <w:iCs/>
          <w:color w:val="000000"/>
          <w:sz w:val="28"/>
          <w:szCs w:val="28"/>
        </w:rPr>
        <w:t>всіх</w:t>
      </w:r>
      <w:proofErr w:type="spellEnd"/>
      <w:r>
        <w:rPr>
          <w:i/>
          <w:iCs/>
          <w:color w:val="000000"/>
          <w:sz w:val="28"/>
          <w:szCs w:val="28"/>
        </w:rPr>
        <w:t xml:space="preserve"> </w:t>
      </w:r>
      <w:proofErr w:type="spellStart"/>
      <w:r>
        <w:rPr>
          <w:i/>
          <w:iCs/>
          <w:color w:val="000000"/>
          <w:sz w:val="28"/>
          <w:szCs w:val="28"/>
        </w:rPr>
        <w:t>бачити</w:t>
      </w:r>
      <w:proofErr w:type="spellEnd"/>
      <w:r>
        <w:rPr>
          <w:i/>
          <w:iCs/>
          <w:color w:val="000000"/>
          <w:sz w:val="28"/>
          <w:szCs w:val="28"/>
        </w:rPr>
        <w:t>!</w:t>
      </w:r>
    </w:p>
    <w:p w14:paraId="79C9C3E5" w14:textId="77777777" w:rsidR="00BB500C" w:rsidRDefault="00BB500C" w:rsidP="00BB500C">
      <w:pPr>
        <w:pStyle w:val="a3"/>
        <w:spacing w:before="0" w:beforeAutospacing="0" w:after="0" w:afterAutospacing="0"/>
        <w:contextualSpacing/>
        <w:jc w:val="both"/>
      </w:pPr>
      <w:r>
        <w:t> </w:t>
      </w:r>
    </w:p>
    <w:p w14:paraId="4C6D1656" w14:textId="77777777" w:rsidR="00BB500C" w:rsidRDefault="00BB500C" w:rsidP="00BB500C">
      <w:pPr>
        <w:pStyle w:val="a3"/>
        <w:spacing w:before="0" w:beforeAutospacing="0" w:after="0" w:afterAutospacing="0"/>
        <w:contextualSpacing/>
        <w:jc w:val="both"/>
      </w:pPr>
      <w:r>
        <w:rPr>
          <w:b/>
          <w:bCs/>
          <w:color w:val="000000"/>
          <w:sz w:val="28"/>
          <w:szCs w:val="28"/>
        </w:rPr>
        <w:t xml:space="preserve">2. </w:t>
      </w:r>
      <w:proofErr w:type="spellStart"/>
      <w:r>
        <w:rPr>
          <w:b/>
          <w:bCs/>
          <w:color w:val="000000"/>
          <w:sz w:val="28"/>
          <w:szCs w:val="28"/>
        </w:rPr>
        <w:t>Вступ</w:t>
      </w:r>
      <w:proofErr w:type="spellEnd"/>
    </w:p>
    <w:p w14:paraId="0FFEBBAF" w14:textId="77777777" w:rsidR="00BB500C" w:rsidRDefault="009C714F" w:rsidP="00BB500C">
      <w:pPr>
        <w:pStyle w:val="a3"/>
        <w:spacing w:before="0" w:beforeAutospacing="0" w:after="0" w:afterAutospacing="0"/>
        <w:contextualSpacing/>
        <w:jc w:val="both"/>
      </w:pPr>
      <w:r>
        <w:rPr>
          <w:color w:val="000000"/>
          <w:sz w:val="28"/>
          <w:szCs w:val="28"/>
          <w:lang w:val="uk-UA"/>
        </w:rPr>
        <w:t>О</w:t>
      </w:r>
      <w:proofErr w:type="spellStart"/>
      <w:r w:rsidR="00BB500C">
        <w:rPr>
          <w:color w:val="000000"/>
          <w:sz w:val="28"/>
          <w:szCs w:val="28"/>
        </w:rPr>
        <w:t>голош</w:t>
      </w:r>
      <w:r>
        <w:rPr>
          <w:color w:val="000000"/>
          <w:sz w:val="28"/>
          <w:szCs w:val="28"/>
          <w:lang w:val="uk-UA"/>
        </w:rPr>
        <w:t>ення</w:t>
      </w:r>
      <w:proofErr w:type="spellEnd"/>
      <w:r w:rsidR="00BB500C">
        <w:rPr>
          <w:color w:val="000000"/>
          <w:sz w:val="28"/>
          <w:szCs w:val="28"/>
        </w:rPr>
        <w:t xml:space="preserve"> тем</w:t>
      </w:r>
      <w:r>
        <w:rPr>
          <w:color w:val="000000"/>
          <w:sz w:val="28"/>
          <w:szCs w:val="28"/>
          <w:lang w:val="uk-UA"/>
        </w:rPr>
        <w:t>и</w:t>
      </w:r>
      <w:r w:rsidR="00BB500C">
        <w:rPr>
          <w:color w:val="000000"/>
          <w:sz w:val="28"/>
          <w:szCs w:val="28"/>
        </w:rPr>
        <w:t>, мет</w:t>
      </w:r>
      <w:r>
        <w:rPr>
          <w:color w:val="000000"/>
          <w:sz w:val="28"/>
          <w:szCs w:val="28"/>
          <w:lang w:val="uk-UA"/>
        </w:rPr>
        <w:t>и</w:t>
      </w:r>
      <w:r>
        <w:rPr>
          <w:color w:val="000000"/>
          <w:sz w:val="28"/>
          <w:szCs w:val="28"/>
        </w:rPr>
        <w:t xml:space="preserve"> </w:t>
      </w:r>
      <w:r>
        <w:rPr>
          <w:color w:val="000000"/>
          <w:sz w:val="28"/>
          <w:szCs w:val="28"/>
          <w:lang w:val="uk-UA"/>
        </w:rPr>
        <w:t>і</w:t>
      </w:r>
      <w:r w:rsidR="00BB500C">
        <w:rPr>
          <w:color w:val="000000"/>
          <w:sz w:val="28"/>
          <w:szCs w:val="28"/>
        </w:rPr>
        <w:t xml:space="preserve"> </w:t>
      </w:r>
      <w:proofErr w:type="spellStart"/>
      <w:r w:rsidR="00BB500C">
        <w:rPr>
          <w:color w:val="000000"/>
          <w:sz w:val="28"/>
          <w:szCs w:val="28"/>
        </w:rPr>
        <w:t>завдан</w:t>
      </w:r>
      <w:proofErr w:type="spellEnd"/>
      <w:r>
        <w:rPr>
          <w:color w:val="000000"/>
          <w:sz w:val="28"/>
          <w:szCs w:val="28"/>
          <w:lang w:val="uk-UA"/>
        </w:rPr>
        <w:t>ь</w:t>
      </w:r>
      <w:r w:rsidR="00BB500C">
        <w:rPr>
          <w:color w:val="000000"/>
          <w:sz w:val="28"/>
          <w:szCs w:val="28"/>
        </w:rPr>
        <w:t xml:space="preserve"> заходу.</w:t>
      </w:r>
    </w:p>
    <w:p w14:paraId="3A72E544" w14:textId="77777777" w:rsidR="00BB500C" w:rsidRDefault="00BB500C" w:rsidP="00BB500C">
      <w:pPr>
        <w:pStyle w:val="a3"/>
        <w:spacing w:before="0" w:beforeAutospacing="0" w:after="0" w:afterAutospacing="0"/>
        <w:contextualSpacing/>
        <w:jc w:val="both"/>
      </w:pPr>
      <w:r>
        <w:t> </w:t>
      </w:r>
    </w:p>
    <w:p w14:paraId="64D2407C" w14:textId="77777777" w:rsidR="00BB500C" w:rsidRDefault="00BB500C" w:rsidP="00BB500C">
      <w:pPr>
        <w:pStyle w:val="a3"/>
        <w:spacing w:before="0" w:beforeAutospacing="0" w:after="0" w:afterAutospacing="0"/>
        <w:contextualSpacing/>
        <w:jc w:val="both"/>
      </w:pPr>
      <w:r>
        <w:rPr>
          <w:b/>
          <w:bCs/>
          <w:color w:val="000000"/>
          <w:sz w:val="28"/>
          <w:szCs w:val="28"/>
        </w:rPr>
        <w:t xml:space="preserve">3. </w:t>
      </w:r>
      <w:proofErr w:type="spellStart"/>
      <w:r>
        <w:rPr>
          <w:b/>
          <w:bCs/>
          <w:color w:val="000000"/>
          <w:sz w:val="28"/>
          <w:szCs w:val="28"/>
        </w:rPr>
        <w:t>Опитування</w:t>
      </w:r>
      <w:proofErr w:type="spellEnd"/>
    </w:p>
    <w:p w14:paraId="7100CCA1" w14:textId="77777777" w:rsidR="00BB500C" w:rsidRDefault="00BB500C" w:rsidP="00BB500C">
      <w:pPr>
        <w:pStyle w:val="a3"/>
        <w:spacing w:before="0" w:beforeAutospacing="0" w:after="0" w:afterAutospacing="0"/>
        <w:contextualSpacing/>
        <w:jc w:val="both"/>
      </w:pPr>
      <w:proofErr w:type="spellStart"/>
      <w:r>
        <w:rPr>
          <w:color w:val="000000"/>
          <w:sz w:val="28"/>
          <w:szCs w:val="28"/>
        </w:rPr>
        <w:t>Викладач</w:t>
      </w:r>
      <w:proofErr w:type="spellEnd"/>
      <w:r>
        <w:rPr>
          <w:color w:val="000000"/>
          <w:sz w:val="28"/>
          <w:szCs w:val="28"/>
        </w:rPr>
        <w:t xml:space="preserve"> </w:t>
      </w:r>
      <w:proofErr w:type="spellStart"/>
      <w:r>
        <w:rPr>
          <w:color w:val="000000"/>
          <w:sz w:val="28"/>
          <w:szCs w:val="28"/>
        </w:rPr>
        <w:t>пропону</w:t>
      </w:r>
      <w:proofErr w:type="spellEnd"/>
      <w:r w:rsidR="009C714F">
        <w:rPr>
          <w:color w:val="000000"/>
          <w:sz w:val="28"/>
          <w:szCs w:val="28"/>
          <w:lang w:val="uk-UA"/>
        </w:rPr>
        <w:t>є</w:t>
      </w:r>
      <w:r>
        <w:rPr>
          <w:color w:val="000000"/>
          <w:sz w:val="28"/>
          <w:szCs w:val="28"/>
        </w:rPr>
        <w:t xml:space="preserve"> студентам </w:t>
      </w:r>
      <w:proofErr w:type="spellStart"/>
      <w:r>
        <w:rPr>
          <w:color w:val="000000"/>
          <w:sz w:val="28"/>
          <w:szCs w:val="28"/>
        </w:rPr>
        <w:t>розповісти</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вони </w:t>
      </w:r>
      <w:proofErr w:type="spellStart"/>
      <w:r>
        <w:rPr>
          <w:color w:val="000000"/>
          <w:sz w:val="28"/>
          <w:szCs w:val="28"/>
        </w:rPr>
        <w:t>знають</w:t>
      </w:r>
      <w:proofErr w:type="spellEnd"/>
      <w:r>
        <w:rPr>
          <w:color w:val="000000"/>
          <w:sz w:val="28"/>
          <w:szCs w:val="28"/>
        </w:rPr>
        <w:t xml:space="preserve"> </w:t>
      </w:r>
      <w:proofErr w:type="spellStart"/>
      <w:r>
        <w:rPr>
          <w:color w:val="000000"/>
          <w:sz w:val="28"/>
          <w:szCs w:val="28"/>
        </w:rPr>
        <w:t>програми</w:t>
      </w:r>
      <w:proofErr w:type="spellEnd"/>
      <w:r>
        <w:rPr>
          <w:color w:val="000000"/>
          <w:sz w:val="28"/>
          <w:szCs w:val="28"/>
        </w:rPr>
        <w:t xml:space="preserve"> </w:t>
      </w:r>
      <w:proofErr w:type="spellStart"/>
      <w:r>
        <w:rPr>
          <w:color w:val="000000"/>
          <w:sz w:val="28"/>
          <w:szCs w:val="28"/>
        </w:rPr>
        <w:t>обміну</w:t>
      </w:r>
      <w:proofErr w:type="spellEnd"/>
      <w:r>
        <w:rPr>
          <w:color w:val="000000"/>
          <w:sz w:val="28"/>
          <w:szCs w:val="28"/>
        </w:rPr>
        <w:t xml:space="preserve"> та </w:t>
      </w:r>
      <w:r w:rsidR="009C714F">
        <w:rPr>
          <w:color w:val="000000"/>
          <w:sz w:val="28"/>
          <w:szCs w:val="28"/>
          <w:lang w:val="uk-UA"/>
        </w:rPr>
        <w:t xml:space="preserve">і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мали</w:t>
      </w:r>
      <w:proofErr w:type="spellEnd"/>
      <w:r>
        <w:rPr>
          <w:color w:val="000000"/>
          <w:sz w:val="28"/>
          <w:szCs w:val="28"/>
        </w:rPr>
        <w:t xml:space="preserve"> вони </w:t>
      </w:r>
      <w:proofErr w:type="spellStart"/>
      <w:r>
        <w:rPr>
          <w:color w:val="000000"/>
          <w:sz w:val="28"/>
          <w:szCs w:val="28"/>
        </w:rPr>
        <w:t>досвід</w:t>
      </w:r>
      <w:proofErr w:type="spellEnd"/>
      <w:r>
        <w:rPr>
          <w:color w:val="000000"/>
          <w:sz w:val="28"/>
          <w:szCs w:val="28"/>
        </w:rPr>
        <w:t xml:space="preserve"> </w:t>
      </w:r>
      <w:proofErr w:type="spellStart"/>
      <w:r>
        <w:rPr>
          <w:color w:val="000000"/>
          <w:sz w:val="28"/>
          <w:szCs w:val="28"/>
        </w:rPr>
        <w:t>навчання</w:t>
      </w:r>
      <w:proofErr w:type="spellEnd"/>
      <w:r>
        <w:rPr>
          <w:color w:val="000000"/>
          <w:sz w:val="28"/>
          <w:szCs w:val="28"/>
        </w:rPr>
        <w:t xml:space="preserve"> у </w:t>
      </w:r>
      <w:proofErr w:type="spellStart"/>
      <w:r>
        <w:rPr>
          <w:color w:val="000000"/>
          <w:sz w:val="28"/>
          <w:szCs w:val="28"/>
        </w:rPr>
        <w:t>іншій</w:t>
      </w:r>
      <w:proofErr w:type="spellEnd"/>
      <w:r>
        <w:rPr>
          <w:color w:val="000000"/>
          <w:sz w:val="28"/>
          <w:szCs w:val="28"/>
        </w:rPr>
        <w:t xml:space="preserve"> </w:t>
      </w:r>
      <w:proofErr w:type="spellStart"/>
      <w:r>
        <w:rPr>
          <w:color w:val="000000"/>
          <w:sz w:val="28"/>
          <w:szCs w:val="28"/>
        </w:rPr>
        <w:t>країні</w:t>
      </w:r>
      <w:proofErr w:type="spellEnd"/>
      <w:r>
        <w:rPr>
          <w:color w:val="000000"/>
          <w:sz w:val="28"/>
          <w:szCs w:val="28"/>
        </w:rPr>
        <w:t>.</w:t>
      </w:r>
    </w:p>
    <w:p w14:paraId="46B738CB" w14:textId="77777777" w:rsidR="00BB500C" w:rsidRDefault="00BB500C" w:rsidP="00BB500C">
      <w:pPr>
        <w:pStyle w:val="a3"/>
        <w:spacing w:before="0" w:beforeAutospacing="0" w:after="0" w:afterAutospacing="0"/>
        <w:contextualSpacing/>
        <w:jc w:val="both"/>
      </w:pPr>
      <w:proofErr w:type="spellStart"/>
      <w:r>
        <w:rPr>
          <w:i/>
          <w:iCs/>
          <w:color w:val="000000"/>
          <w:sz w:val="28"/>
          <w:szCs w:val="28"/>
        </w:rPr>
        <w:t>Можливо</w:t>
      </w:r>
      <w:proofErr w:type="spellEnd"/>
      <w:r>
        <w:rPr>
          <w:i/>
          <w:iCs/>
          <w:color w:val="000000"/>
          <w:sz w:val="28"/>
          <w:szCs w:val="28"/>
        </w:rPr>
        <w:t xml:space="preserve">, </w:t>
      </w:r>
      <w:proofErr w:type="spellStart"/>
      <w:r>
        <w:rPr>
          <w:i/>
          <w:iCs/>
          <w:color w:val="000000"/>
          <w:sz w:val="28"/>
          <w:szCs w:val="28"/>
        </w:rPr>
        <w:t>хтось</w:t>
      </w:r>
      <w:proofErr w:type="spellEnd"/>
      <w:r>
        <w:rPr>
          <w:i/>
          <w:iCs/>
          <w:color w:val="000000"/>
          <w:sz w:val="28"/>
          <w:szCs w:val="28"/>
        </w:rPr>
        <w:t xml:space="preserve"> </w:t>
      </w:r>
      <w:proofErr w:type="spellStart"/>
      <w:r>
        <w:rPr>
          <w:i/>
          <w:iCs/>
          <w:color w:val="000000"/>
          <w:sz w:val="28"/>
          <w:szCs w:val="28"/>
        </w:rPr>
        <w:t>із</w:t>
      </w:r>
      <w:proofErr w:type="spellEnd"/>
      <w:r>
        <w:rPr>
          <w:i/>
          <w:iCs/>
          <w:color w:val="000000"/>
          <w:sz w:val="28"/>
          <w:szCs w:val="28"/>
        </w:rPr>
        <w:t xml:space="preserve"> вас </w:t>
      </w:r>
      <w:proofErr w:type="spellStart"/>
      <w:r>
        <w:rPr>
          <w:i/>
          <w:iCs/>
          <w:color w:val="000000"/>
          <w:sz w:val="28"/>
          <w:szCs w:val="28"/>
        </w:rPr>
        <w:t>має</w:t>
      </w:r>
      <w:proofErr w:type="spellEnd"/>
      <w:r>
        <w:rPr>
          <w:i/>
          <w:iCs/>
          <w:color w:val="000000"/>
          <w:sz w:val="28"/>
          <w:szCs w:val="28"/>
        </w:rPr>
        <w:t xml:space="preserve"> </w:t>
      </w:r>
      <w:proofErr w:type="spellStart"/>
      <w:r>
        <w:rPr>
          <w:i/>
          <w:iCs/>
          <w:color w:val="000000"/>
          <w:sz w:val="28"/>
          <w:szCs w:val="28"/>
        </w:rPr>
        <w:t>досвід</w:t>
      </w:r>
      <w:proofErr w:type="spellEnd"/>
      <w:r>
        <w:rPr>
          <w:i/>
          <w:iCs/>
          <w:color w:val="000000"/>
          <w:sz w:val="28"/>
          <w:szCs w:val="28"/>
        </w:rPr>
        <w:t xml:space="preserve"> </w:t>
      </w:r>
      <w:proofErr w:type="spellStart"/>
      <w:r>
        <w:rPr>
          <w:i/>
          <w:iCs/>
          <w:color w:val="000000"/>
          <w:sz w:val="28"/>
          <w:szCs w:val="28"/>
        </w:rPr>
        <w:t>стажування</w:t>
      </w:r>
      <w:proofErr w:type="spellEnd"/>
      <w:r>
        <w:rPr>
          <w:i/>
          <w:iCs/>
          <w:color w:val="000000"/>
          <w:sz w:val="28"/>
          <w:szCs w:val="28"/>
        </w:rPr>
        <w:t xml:space="preserve"> </w:t>
      </w:r>
      <w:proofErr w:type="spellStart"/>
      <w:r>
        <w:rPr>
          <w:i/>
          <w:iCs/>
          <w:color w:val="000000"/>
          <w:sz w:val="28"/>
          <w:szCs w:val="28"/>
        </w:rPr>
        <w:t>закордоном</w:t>
      </w:r>
      <w:proofErr w:type="spellEnd"/>
      <w:r>
        <w:rPr>
          <w:i/>
          <w:iCs/>
          <w:color w:val="000000"/>
          <w:sz w:val="28"/>
          <w:szCs w:val="28"/>
        </w:rPr>
        <w:t xml:space="preserve">, </w:t>
      </w:r>
      <w:proofErr w:type="spellStart"/>
      <w:r>
        <w:rPr>
          <w:i/>
          <w:iCs/>
          <w:color w:val="000000"/>
          <w:sz w:val="28"/>
          <w:szCs w:val="28"/>
        </w:rPr>
        <w:t>чи</w:t>
      </w:r>
      <w:proofErr w:type="spellEnd"/>
      <w:r>
        <w:rPr>
          <w:i/>
          <w:iCs/>
          <w:color w:val="000000"/>
          <w:sz w:val="28"/>
          <w:szCs w:val="28"/>
        </w:rPr>
        <w:t xml:space="preserve"> </w:t>
      </w:r>
      <w:proofErr w:type="spellStart"/>
      <w:r>
        <w:rPr>
          <w:i/>
          <w:iCs/>
          <w:color w:val="000000"/>
          <w:sz w:val="28"/>
          <w:szCs w:val="28"/>
        </w:rPr>
        <w:t>волонтерський</w:t>
      </w:r>
      <w:proofErr w:type="spellEnd"/>
      <w:r>
        <w:rPr>
          <w:i/>
          <w:iCs/>
          <w:color w:val="000000"/>
          <w:sz w:val="28"/>
          <w:szCs w:val="28"/>
        </w:rPr>
        <w:t xml:space="preserve"> </w:t>
      </w:r>
      <w:proofErr w:type="spellStart"/>
      <w:r>
        <w:rPr>
          <w:i/>
          <w:iCs/>
          <w:color w:val="000000"/>
          <w:sz w:val="28"/>
          <w:szCs w:val="28"/>
        </w:rPr>
        <w:t>досвід</w:t>
      </w:r>
      <w:proofErr w:type="spellEnd"/>
      <w:r>
        <w:rPr>
          <w:i/>
          <w:iCs/>
          <w:color w:val="000000"/>
          <w:sz w:val="28"/>
          <w:szCs w:val="28"/>
        </w:rPr>
        <w:t>?</w:t>
      </w:r>
    </w:p>
    <w:p w14:paraId="7E0AAAC5" w14:textId="77777777" w:rsidR="00BB500C" w:rsidRDefault="00BB500C" w:rsidP="00BB500C">
      <w:pPr>
        <w:pStyle w:val="a3"/>
        <w:spacing w:before="0" w:beforeAutospacing="0" w:after="0" w:afterAutospacing="0"/>
        <w:contextualSpacing/>
        <w:jc w:val="both"/>
      </w:pPr>
      <w:r>
        <w:rPr>
          <w:b/>
          <w:bCs/>
          <w:color w:val="000000"/>
          <w:sz w:val="28"/>
          <w:szCs w:val="28"/>
        </w:rPr>
        <w:t xml:space="preserve">4. </w:t>
      </w:r>
      <w:r w:rsidR="009C714F" w:rsidRPr="009C714F">
        <w:rPr>
          <w:b/>
          <w:color w:val="000000"/>
          <w:sz w:val="28"/>
          <w:szCs w:val="28"/>
          <w:lang w:val="uk-UA"/>
        </w:rPr>
        <w:t>Міні-л</w:t>
      </w:r>
      <w:proofErr w:type="spellStart"/>
      <w:r w:rsidR="009C714F" w:rsidRPr="009C714F">
        <w:rPr>
          <w:b/>
          <w:color w:val="000000"/>
          <w:sz w:val="28"/>
          <w:szCs w:val="28"/>
        </w:rPr>
        <w:t>екція</w:t>
      </w:r>
      <w:proofErr w:type="spellEnd"/>
      <w:r w:rsidR="009C714F">
        <w:rPr>
          <w:color w:val="000000"/>
          <w:sz w:val="28"/>
          <w:szCs w:val="28"/>
        </w:rPr>
        <w:t xml:space="preserve"> </w:t>
      </w:r>
      <w:r>
        <w:rPr>
          <w:b/>
          <w:bCs/>
          <w:color w:val="000000"/>
          <w:sz w:val="28"/>
          <w:szCs w:val="28"/>
        </w:rPr>
        <w:t xml:space="preserve">з </w:t>
      </w:r>
      <w:proofErr w:type="spellStart"/>
      <w:r>
        <w:rPr>
          <w:b/>
          <w:bCs/>
          <w:color w:val="000000"/>
          <w:sz w:val="28"/>
          <w:szCs w:val="28"/>
        </w:rPr>
        <w:t>використанням</w:t>
      </w:r>
      <w:proofErr w:type="spellEnd"/>
      <w:r>
        <w:rPr>
          <w:b/>
          <w:bCs/>
          <w:color w:val="000000"/>
          <w:sz w:val="28"/>
          <w:szCs w:val="28"/>
        </w:rPr>
        <w:t xml:space="preserve"> </w:t>
      </w:r>
      <w:proofErr w:type="spellStart"/>
      <w:r>
        <w:rPr>
          <w:b/>
          <w:bCs/>
          <w:color w:val="000000"/>
          <w:sz w:val="28"/>
          <w:szCs w:val="28"/>
        </w:rPr>
        <w:t>мультимедійної</w:t>
      </w:r>
      <w:proofErr w:type="spellEnd"/>
      <w:r>
        <w:rPr>
          <w:b/>
          <w:bCs/>
          <w:color w:val="000000"/>
          <w:sz w:val="28"/>
          <w:szCs w:val="28"/>
        </w:rPr>
        <w:t xml:space="preserve"> </w:t>
      </w:r>
      <w:proofErr w:type="spellStart"/>
      <w:r>
        <w:rPr>
          <w:b/>
          <w:bCs/>
          <w:color w:val="000000"/>
          <w:sz w:val="28"/>
          <w:szCs w:val="28"/>
        </w:rPr>
        <w:t>презентації</w:t>
      </w:r>
      <w:proofErr w:type="spellEnd"/>
    </w:p>
    <w:p w14:paraId="7A463E66" w14:textId="77777777" w:rsidR="00BB500C" w:rsidRDefault="00BB500C" w:rsidP="00BB500C">
      <w:pPr>
        <w:pStyle w:val="a3"/>
        <w:spacing w:before="0" w:beforeAutospacing="0" w:after="0" w:afterAutospacing="0"/>
        <w:contextualSpacing/>
        <w:jc w:val="both"/>
      </w:pPr>
      <w:proofErr w:type="spellStart"/>
      <w:r>
        <w:rPr>
          <w:color w:val="000000"/>
          <w:sz w:val="28"/>
          <w:szCs w:val="28"/>
        </w:rPr>
        <w:t>Викладач</w:t>
      </w:r>
      <w:proofErr w:type="spellEnd"/>
      <w:r>
        <w:rPr>
          <w:color w:val="000000"/>
          <w:sz w:val="28"/>
          <w:szCs w:val="28"/>
        </w:rPr>
        <w:t xml:space="preserve"> </w:t>
      </w:r>
      <w:proofErr w:type="spellStart"/>
      <w:r>
        <w:rPr>
          <w:color w:val="000000"/>
          <w:sz w:val="28"/>
          <w:szCs w:val="28"/>
        </w:rPr>
        <w:t>демонструє</w:t>
      </w:r>
      <w:proofErr w:type="spellEnd"/>
      <w:r>
        <w:rPr>
          <w:color w:val="000000"/>
          <w:sz w:val="28"/>
          <w:szCs w:val="28"/>
        </w:rPr>
        <w:t xml:space="preserve"> на </w:t>
      </w:r>
      <w:proofErr w:type="spellStart"/>
      <w:r>
        <w:rPr>
          <w:color w:val="000000"/>
          <w:sz w:val="28"/>
          <w:szCs w:val="28"/>
        </w:rPr>
        <w:t>екрані</w:t>
      </w:r>
      <w:proofErr w:type="spellEnd"/>
      <w:r>
        <w:rPr>
          <w:color w:val="000000"/>
          <w:sz w:val="28"/>
          <w:szCs w:val="28"/>
        </w:rPr>
        <w:t xml:space="preserve"> </w:t>
      </w:r>
      <w:proofErr w:type="spellStart"/>
      <w:r>
        <w:rPr>
          <w:color w:val="000000"/>
          <w:sz w:val="28"/>
          <w:szCs w:val="28"/>
        </w:rPr>
        <w:t>презентацію</w:t>
      </w:r>
      <w:proofErr w:type="spellEnd"/>
      <w:r>
        <w:rPr>
          <w:color w:val="000000"/>
          <w:sz w:val="28"/>
          <w:szCs w:val="28"/>
        </w:rPr>
        <w:t xml:space="preserve">, в </w:t>
      </w:r>
      <w:proofErr w:type="spellStart"/>
      <w:r>
        <w:rPr>
          <w:color w:val="000000"/>
          <w:sz w:val="28"/>
          <w:szCs w:val="28"/>
        </w:rPr>
        <w:t>якій</w:t>
      </w:r>
      <w:proofErr w:type="spellEnd"/>
      <w:r>
        <w:rPr>
          <w:color w:val="000000"/>
          <w:sz w:val="28"/>
          <w:szCs w:val="28"/>
        </w:rPr>
        <w:t xml:space="preserve"> </w:t>
      </w:r>
      <w:proofErr w:type="spellStart"/>
      <w:r>
        <w:rPr>
          <w:color w:val="000000"/>
          <w:sz w:val="28"/>
          <w:szCs w:val="28"/>
        </w:rPr>
        <w:t>розповідає</w:t>
      </w:r>
      <w:proofErr w:type="spellEnd"/>
      <w:r>
        <w:rPr>
          <w:color w:val="000000"/>
          <w:sz w:val="28"/>
          <w:szCs w:val="28"/>
        </w:rPr>
        <w:t xml:space="preserve"> про </w:t>
      </w:r>
      <w:proofErr w:type="spellStart"/>
      <w:r>
        <w:rPr>
          <w:color w:val="000000"/>
          <w:sz w:val="28"/>
          <w:szCs w:val="28"/>
        </w:rPr>
        <w:t>відомі</w:t>
      </w:r>
      <w:proofErr w:type="spellEnd"/>
      <w:r>
        <w:rPr>
          <w:color w:val="000000"/>
          <w:sz w:val="28"/>
          <w:szCs w:val="28"/>
        </w:rPr>
        <w:t xml:space="preserve"> </w:t>
      </w:r>
      <w:proofErr w:type="spellStart"/>
      <w:r>
        <w:rPr>
          <w:color w:val="000000"/>
          <w:sz w:val="28"/>
          <w:szCs w:val="28"/>
        </w:rPr>
        <w:t>програми</w:t>
      </w:r>
      <w:proofErr w:type="spellEnd"/>
      <w:r>
        <w:rPr>
          <w:color w:val="000000"/>
          <w:sz w:val="28"/>
          <w:szCs w:val="28"/>
        </w:rPr>
        <w:t xml:space="preserve"> </w:t>
      </w:r>
      <w:proofErr w:type="spellStart"/>
      <w:r>
        <w:rPr>
          <w:color w:val="000000"/>
          <w:sz w:val="28"/>
          <w:szCs w:val="28"/>
        </w:rPr>
        <w:t>обміну</w:t>
      </w:r>
      <w:proofErr w:type="spellEnd"/>
      <w:r>
        <w:rPr>
          <w:color w:val="000000"/>
          <w:sz w:val="28"/>
          <w:szCs w:val="28"/>
        </w:rPr>
        <w:t xml:space="preserve"> студентами. </w:t>
      </w:r>
      <w:proofErr w:type="spellStart"/>
      <w:r>
        <w:rPr>
          <w:color w:val="000000"/>
          <w:sz w:val="28"/>
          <w:szCs w:val="28"/>
        </w:rPr>
        <w:t>Після</w:t>
      </w:r>
      <w:proofErr w:type="spellEnd"/>
      <w:r>
        <w:rPr>
          <w:color w:val="000000"/>
          <w:sz w:val="28"/>
          <w:szCs w:val="28"/>
        </w:rPr>
        <w:t xml:space="preserve"> </w:t>
      </w:r>
      <w:proofErr w:type="spellStart"/>
      <w:r>
        <w:rPr>
          <w:color w:val="000000"/>
          <w:sz w:val="28"/>
          <w:szCs w:val="28"/>
        </w:rPr>
        <w:t>цього</w:t>
      </w:r>
      <w:proofErr w:type="spellEnd"/>
      <w:r>
        <w:rPr>
          <w:color w:val="000000"/>
          <w:sz w:val="28"/>
          <w:szCs w:val="28"/>
        </w:rPr>
        <w:t xml:space="preserve"> </w:t>
      </w:r>
      <w:proofErr w:type="spellStart"/>
      <w:r>
        <w:rPr>
          <w:color w:val="000000"/>
          <w:sz w:val="28"/>
          <w:szCs w:val="28"/>
        </w:rPr>
        <w:t>студенти</w:t>
      </w:r>
      <w:proofErr w:type="spellEnd"/>
      <w:r>
        <w:rPr>
          <w:color w:val="000000"/>
          <w:sz w:val="28"/>
          <w:szCs w:val="28"/>
        </w:rPr>
        <w:t xml:space="preserve"> </w:t>
      </w:r>
      <w:proofErr w:type="spellStart"/>
      <w:r>
        <w:rPr>
          <w:color w:val="000000"/>
          <w:sz w:val="28"/>
          <w:szCs w:val="28"/>
        </w:rPr>
        <w:t>переглядають</w:t>
      </w:r>
      <w:proofErr w:type="spellEnd"/>
      <w:r>
        <w:rPr>
          <w:color w:val="000000"/>
          <w:sz w:val="28"/>
          <w:szCs w:val="28"/>
        </w:rPr>
        <w:t xml:space="preserve"> </w:t>
      </w:r>
      <w:proofErr w:type="spellStart"/>
      <w:r>
        <w:rPr>
          <w:color w:val="000000"/>
          <w:sz w:val="28"/>
          <w:szCs w:val="28"/>
        </w:rPr>
        <w:t>відео</w:t>
      </w:r>
      <w:proofErr w:type="spellEnd"/>
      <w:r>
        <w:rPr>
          <w:color w:val="000000"/>
          <w:sz w:val="28"/>
          <w:szCs w:val="28"/>
        </w:rPr>
        <w:t xml:space="preserve"> </w:t>
      </w:r>
      <w:proofErr w:type="spellStart"/>
      <w:r>
        <w:rPr>
          <w:color w:val="000000"/>
          <w:sz w:val="28"/>
          <w:szCs w:val="28"/>
        </w:rPr>
        <w:t>із</w:t>
      </w:r>
      <w:proofErr w:type="spellEnd"/>
      <w:r>
        <w:rPr>
          <w:color w:val="000000"/>
          <w:sz w:val="28"/>
          <w:szCs w:val="28"/>
        </w:rPr>
        <w:t xml:space="preserve"> </w:t>
      </w:r>
      <w:proofErr w:type="spellStart"/>
      <w:r>
        <w:rPr>
          <w:color w:val="000000"/>
          <w:sz w:val="28"/>
          <w:szCs w:val="28"/>
        </w:rPr>
        <w:t>корисними</w:t>
      </w:r>
      <w:proofErr w:type="spellEnd"/>
      <w:r>
        <w:rPr>
          <w:color w:val="000000"/>
          <w:sz w:val="28"/>
          <w:szCs w:val="28"/>
        </w:rPr>
        <w:t xml:space="preserve"> </w:t>
      </w:r>
      <w:proofErr w:type="spellStart"/>
      <w:r>
        <w:rPr>
          <w:color w:val="000000"/>
          <w:sz w:val="28"/>
          <w:szCs w:val="28"/>
        </w:rPr>
        <w:t>порадами</w:t>
      </w:r>
      <w:proofErr w:type="spellEnd"/>
      <w:r>
        <w:rPr>
          <w:color w:val="000000"/>
          <w:sz w:val="28"/>
          <w:szCs w:val="28"/>
        </w:rPr>
        <w:t xml:space="preserve"> </w:t>
      </w:r>
      <w:proofErr w:type="spellStart"/>
      <w:r>
        <w:rPr>
          <w:color w:val="000000"/>
          <w:sz w:val="28"/>
          <w:szCs w:val="28"/>
        </w:rPr>
        <w:t>щодо</w:t>
      </w:r>
      <w:proofErr w:type="spellEnd"/>
      <w:r>
        <w:rPr>
          <w:color w:val="000000"/>
          <w:sz w:val="28"/>
          <w:szCs w:val="28"/>
        </w:rPr>
        <w:t xml:space="preserve"> </w:t>
      </w:r>
      <w:proofErr w:type="spellStart"/>
      <w:r>
        <w:rPr>
          <w:color w:val="000000"/>
          <w:sz w:val="28"/>
          <w:szCs w:val="28"/>
        </w:rPr>
        <w:t>написання</w:t>
      </w:r>
      <w:proofErr w:type="spellEnd"/>
      <w:r>
        <w:rPr>
          <w:color w:val="000000"/>
          <w:sz w:val="28"/>
          <w:szCs w:val="28"/>
        </w:rPr>
        <w:t xml:space="preserve"> </w:t>
      </w:r>
      <w:proofErr w:type="spellStart"/>
      <w:r>
        <w:rPr>
          <w:color w:val="000000"/>
          <w:sz w:val="28"/>
          <w:szCs w:val="28"/>
        </w:rPr>
        <w:t>мотиваційного</w:t>
      </w:r>
      <w:proofErr w:type="spellEnd"/>
      <w:r>
        <w:rPr>
          <w:color w:val="000000"/>
          <w:sz w:val="28"/>
          <w:szCs w:val="28"/>
        </w:rPr>
        <w:t xml:space="preserve"> листа.</w:t>
      </w:r>
    </w:p>
    <w:p w14:paraId="73D4D28D" w14:textId="77777777" w:rsidR="009C714F" w:rsidRDefault="009C714F" w:rsidP="00BB500C">
      <w:pPr>
        <w:pStyle w:val="a3"/>
        <w:spacing w:before="0" w:beforeAutospacing="0" w:after="0" w:afterAutospacing="0"/>
        <w:contextualSpacing/>
        <w:jc w:val="both"/>
        <w:rPr>
          <w:b/>
          <w:bCs/>
          <w:i/>
          <w:iCs/>
          <w:color w:val="000000"/>
          <w:sz w:val="28"/>
          <w:szCs w:val="28"/>
          <w:lang w:val="uk-UA"/>
        </w:rPr>
      </w:pPr>
    </w:p>
    <w:p w14:paraId="469E6308" w14:textId="77777777" w:rsidR="00BB500C" w:rsidRPr="009C714F" w:rsidRDefault="00BB500C" w:rsidP="00BB500C">
      <w:pPr>
        <w:pStyle w:val="a3"/>
        <w:spacing w:before="0" w:beforeAutospacing="0" w:after="0" w:afterAutospacing="0"/>
        <w:contextualSpacing/>
        <w:jc w:val="both"/>
        <w:rPr>
          <w:lang w:val="uk-UA"/>
        </w:rPr>
      </w:pPr>
      <w:r w:rsidRPr="009C714F">
        <w:rPr>
          <w:b/>
          <w:bCs/>
          <w:i/>
          <w:iCs/>
          <w:color w:val="000000"/>
          <w:sz w:val="28"/>
          <w:szCs w:val="28"/>
          <w:lang w:val="uk-UA"/>
        </w:rPr>
        <w:t>Програма обміну для студентів</w:t>
      </w:r>
      <w:r>
        <w:rPr>
          <w:b/>
          <w:bCs/>
          <w:i/>
          <w:iCs/>
          <w:color w:val="000000"/>
          <w:sz w:val="28"/>
          <w:szCs w:val="28"/>
        </w:rPr>
        <w:t> </w:t>
      </w:r>
      <w:r w:rsidRPr="009C714F">
        <w:rPr>
          <w:b/>
          <w:bCs/>
          <w:i/>
          <w:iCs/>
          <w:color w:val="000000"/>
          <w:sz w:val="28"/>
          <w:szCs w:val="28"/>
          <w:lang w:val="uk-UA"/>
        </w:rPr>
        <w:t>вищих навчальних закладів (</w:t>
      </w:r>
      <w:r>
        <w:rPr>
          <w:b/>
          <w:bCs/>
          <w:i/>
          <w:iCs/>
          <w:color w:val="000000"/>
          <w:sz w:val="28"/>
          <w:szCs w:val="28"/>
        </w:rPr>
        <w:t>Global</w:t>
      </w:r>
      <w:r>
        <w:rPr>
          <w:i/>
          <w:iCs/>
          <w:color w:val="000000"/>
          <w:sz w:val="28"/>
          <w:szCs w:val="28"/>
        </w:rPr>
        <w:t> </w:t>
      </w:r>
      <w:r>
        <w:rPr>
          <w:b/>
          <w:bCs/>
          <w:i/>
          <w:iCs/>
          <w:color w:val="000000"/>
          <w:sz w:val="28"/>
          <w:szCs w:val="28"/>
        </w:rPr>
        <w:t>UGRAD</w:t>
      </w:r>
      <w:r w:rsidRPr="009C714F">
        <w:rPr>
          <w:b/>
          <w:bCs/>
          <w:i/>
          <w:iCs/>
          <w:color w:val="000000"/>
          <w:sz w:val="28"/>
          <w:szCs w:val="28"/>
          <w:lang w:val="uk-UA"/>
        </w:rPr>
        <w:t>) з додатковим компонентом «</w:t>
      </w:r>
      <w:r>
        <w:rPr>
          <w:b/>
          <w:bCs/>
          <w:i/>
          <w:iCs/>
          <w:color w:val="000000"/>
          <w:sz w:val="28"/>
          <w:szCs w:val="28"/>
        </w:rPr>
        <w:t>STEM </w:t>
      </w:r>
      <w:r w:rsidRPr="009C714F">
        <w:rPr>
          <w:b/>
          <w:bCs/>
          <w:i/>
          <w:iCs/>
          <w:color w:val="000000"/>
          <w:sz w:val="28"/>
          <w:szCs w:val="28"/>
          <w:lang w:val="uk-UA"/>
        </w:rPr>
        <w:t>та підприємництво» (</w:t>
      </w:r>
      <w:r>
        <w:rPr>
          <w:b/>
          <w:bCs/>
          <w:i/>
          <w:iCs/>
          <w:color w:val="000000"/>
          <w:sz w:val="28"/>
          <w:szCs w:val="28"/>
        </w:rPr>
        <w:t>UUAESE</w:t>
      </w:r>
      <w:r w:rsidRPr="009C714F">
        <w:rPr>
          <w:b/>
          <w:bCs/>
          <w:i/>
          <w:iCs/>
          <w:color w:val="000000"/>
          <w:sz w:val="28"/>
          <w:szCs w:val="28"/>
          <w:lang w:val="uk-UA"/>
        </w:rPr>
        <w:t>)</w:t>
      </w:r>
    </w:p>
    <w:p w14:paraId="454A14D4" w14:textId="77777777" w:rsidR="00BB500C" w:rsidRDefault="00BB500C" w:rsidP="00BB500C">
      <w:pPr>
        <w:pStyle w:val="a3"/>
        <w:spacing w:before="0" w:beforeAutospacing="0" w:after="0" w:afterAutospacing="0"/>
        <w:contextualSpacing/>
        <w:jc w:val="both"/>
      </w:pPr>
      <w:proofErr w:type="spellStart"/>
      <w:r>
        <w:rPr>
          <w:i/>
          <w:iCs/>
          <w:color w:val="000000"/>
          <w:sz w:val="28"/>
          <w:szCs w:val="28"/>
        </w:rPr>
        <w:t>Це</w:t>
      </w:r>
      <w:proofErr w:type="spellEnd"/>
      <w:r>
        <w:rPr>
          <w:i/>
          <w:iCs/>
          <w:color w:val="000000"/>
          <w:sz w:val="28"/>
          <w:szCs w:val="28"/>
        </w:rPr>
        <w:t xml:space="preserve"> </w:t>
      </w:r>
      <w:proofErr w:type="spellStart"/>
      <w:r>
        <w:rPr>
          <w:i/>
          <w:iCs/>
          <w:color w:val="000000"/>
          <w:sz w:val="28"/>
          <w:szCs w:val="28"/>
        </w:rPr>
        <w:t>програма</w:t>
      </w:r>
      <w:proofErr w:type="spellEnd"/>
      <w:r>
        <w:rPr>
          <w:i/>
          <w:iCs/>
          <w:color w:val="000000"/>
          <w:sz w:val="28"/>
          <w:szCs w:val="28"/>
        </w:rPr>
        <w:t xml:space="preserve"> культурного </w:t>
      </w:r>
      <w:proofErr w:type="spellStart"/>
      <w:r>
        <w:rPr>
          <w:i/>
          <w:iCs/>
          <w:color w:val="000000"/>
          <w:sz w:val="28"/>
          <w:szCs w:val="28"/>
        </w:rPr>
        <w:t>обміну</w:t>
      </w:r>
      <w:proofErr w:type="spellEnd"/>
      <w:r>
        <w:rPr>
          <w:i/>
          <w:iCs/>
          <w:color w:val="000000"/>
          <w:sz w:val="28"/>
          <w:szCs w:val="28"/>
        </w:rPr>
        <w:t xml:space="preserve">, яка </w:t>
      </w:r>
      <w:proofErr w:type="spellStart"/>
      <w:r>
        <w:rPr>
          <w:i/>
          <w:iCs/>
          <w:color w:val="000000"/>
          <w:sz w:val="28"/>
          <w:szCs w:val="28"/>
        </w:rPr>
        <w:t>здійснюється</w:t>
      </w:r>
      <w:proofErr w:type="spellEnd"/>
      <w:r>
        <w:rPr>
          <w:i/>
          <w:iCs/>
          <w:color w:val="000000"/>
          <w:sz w:val="28"/>
          <w:szCs w:val="28"/>
        </w:rPr>
        <w:t xml:space="preserve"> Бюро </w:t>
      </w:r>
      <w:proofErr w:type="gramStart"/>
      <w:r>
        <w:rPr>
          <w:i/>
          <w:iCs/>
          <w:color w:val="000000"/>
          <w:sz w:val="28"/>
          <w:szCs w:val="28"/>
        </w:rPr>
        <w:t>у справах</w:t>
      </w:r>
      <w:proofErr w:type="gramEnd"/>
      <w:r>
        <w:rPr>
          <w:i/>
          <w:iCs/>
          <w:color w:val="000000"/>
          <w:sz w:val="28"/>
          <w:szCs w:val="28"/>
        </w:rPr>
        <w:t xml:space="preserve"> </w:t>
      </w:r>
      <w:proofErr w:type="spellStart"/>
      <w:r>
        <w:rPr>
          <w:i/>
          <w:iCs/>
          <w:color w:val="000000"/>
          <w:sz w:val="28"/>
          <w:szCs w:val="28"/>
        </w:rPr>
        <w:t>освіти</w:t>
      </w:r>
      <w:proofErr w:type="spellEnd"/>
      <w:r>
        <w:rPr>
          <w:i/>
          <w:iCs/>
          <w:color w:val="000000"/>
          <w:sz w:val="28"/>
          <w:szCs w:val="28"/>
        </w:rPr>
        <w:t xml:space="preserve"> та </w:t>
      </w:r>
      <w:proofErr w:type="spellStart"/>
      <w:r>
        <w:rPr>
          <w:i/>
          <w:iCs/>
          <w:color w:val="000000"/>
          <w:sz w:val="28"/>
          <w:szCs w:val="28"/>
        </w:rPr>
        <w:t>культури</w:t>
      </w:r>
      <w:proofErr w:type="spellEnd"/>
      <w:r>
        <w:rPr>
          <w:i/>
          <w:iCs/>
          <w:color w:val="000000"/>
          <w:sz w:val="28"/>
          <w:szCs w:val="28"/>
        </w:rPr>
        <w:t xml:space="preserve"> Державного департаменту США.</w:t>
      </w:r>
    </w:p>
    <w:p w14:paraId="460DEA92" w14:textId="77777777" w:rsidR="00BB500C" w:rsidRDefault="00BB500C" w:rsidP="00BB500C">
      <w:pPr>
        <w:pStyle w:val="a3"/>
        <w:spacing w:before="0" w:beforeAutospacing="0" w:after="0" w:afterAutospacing="0"/>
        <w:contextualSpacing/>
        <w:jc w:val="both"/>
      </w:pPr>
      <w:proofErr w:type="spellStart"/>
      <w:r>
        <w:rPr>
          <w:i/>
          <w:iCs/>
          <w:color w:val="000000"/>
          <w:sz w:val="28"/>
          <w:szCs w:val="28"/>
        </w:rPr>
        <w:lastRenderedPageBreak/>
        <w:t>Ця</w:t>
      </w:r>
      <w:proofErr w:type="spellEnd"/>
      <w:r>
        <w:rPr>
          <w:i/>
          <w:iCs/>
          <w:color w:val="000000"/>
          <w:sz w:val="28"/>
          <w:szCs w:val="28"/>
        </w:rPr>
        <w:t xml:space="preserve"> </w:t>
      </w:r>
      <w:proofErr w:type="spellStart"/>
      <w:r>
        <w:rPr>
          <w:i/>
          <w:iCs/>
          <w:color w:val="000000"/>
          <w:sz w:val="28"/>
          <w:szCs w:val="28"/>
        </w:rPr>
        <w:t>міжнародна</w:t>
      </w:r>
      <w:proofErr w:type="spellEnd"/>
      <w:r>
        <w:rPr>
          <w:i/>
          <w:iCs/>
          <w:color w:val="000000"/>
          <w:sz w:val="28"/>
          <w:szCs w:val="28"/>
        </w:rPr>
        <w:t xml:space="preserve"> </w:t>
      </w:r>
      <w:proofErr w:type="spellStart"/>
      <w:r>
        <w:rPr>
          <w:i/>
          <w:iCs/>
          <w:color w:val="000000"/>
          <w:sz w:val="28"/>
          <w:szCs w:val="28"/>
        </w:rPr>
        <w:t>програма</w:t>
      </w:r>
      <w:proofErr w:type="spellEnd"/>
      <w:r>
        <w:rPr>
          <w:i/>
          <w:iCs/>
          <w:color w:val="000000"/>
          <w:sz w:val="28"/>
          <w:szCs w:val="28"/>
        </w:rPr>
        <w:t xml:space="preserve"> </w:t>
      </w:r>
      <w:proofErr w:type="spellStart"/>
      <w:r>
        <w:rPr>
          <w:i/>
          <w:iCs/>
          <w:color w:val="000000"/>
          <w:sz w:val="28"/>
          <w:szCs w:val="28"/>
        </w:rPr>
        <w:t>підтримує</w:t>
      </w:r>
      <w:proofErr w:type="spellEnd"/>
      <w:r>
        <w:rPr>
          <w:i/>
          <w:iCs/>
          <w:color w:val="000000"/>
          <w:sz w:val="28"/>
          <w:szCs w:val="28"/>
        </w:rPr>
        <w:t xml:space="preserve"> </w:t>
      </w:r>
      <w:proofErr w:type="spellStart"/>
      <w:r>
        <w:rPr>
          <w:i/>
          <w:iCs/>
          <w:color w:val="000000"/>
          <w:sz w:val="28"/>
          <w:szCs w:val="28"/>
        </w:rPr>
        <w:t>талановитих</w:t>
      </w:r>
      <w:proofErr w:type="spellEnd"/>
      <w:r>
        <w:rPr>
          <w:i/>
          <w:iCs/>
          <w:color w:val="000000"/>
          <w:sz w:val="28"/>
          <w:szCs w:val="28"/>
        </w:rPr>
        <w:t xml:space="preserve"> </w:t>
      </w:r>
      <w:proofErr w:type="spellStart"/>
      <w:r>
        <w:rPr>
          <w:i/>
          <w:iCs/>
          <w:color w:val="000000"/>
          <w:sz w:val="28"/>
          <w:szCs w:val="28"/>
        </w:rPr>
        <w:t>іноземних</w:t>
      </w:r>
      <w:proofErr w:type="spellEnd"/>
      <w:r>
        <w:rPr>
          <w:i/>
          <w:iCs/>
          <w:color w:val="000000"/>
          <w:sz w:val="28"/>
          <w:szCs w:val="28"/>
        </w:rPr>
        <w:t xml:space="preserve"> </w:t>
      </w:r>
      <w:proofErr w:type="spellStart"/>
      <w:r>
        <w:rPr>
          <w:i/>
          <w:iCs/>
          <w:color w:val="000000"/>
          <w:sz w:val="28"/>
          <w:szCs w:val="28"/>
        </w:rPr>
        <w:t>студентів</w:t>
      </w:r>
      <w:proofErr w:type="spellEnd"/>
      <w:r>
        <w:rPr>
          <w:i/>
          <w:iCs/>
          <w:color w:val="000000"/>
          <w:sz w:val="28"/>
          <w:szCs w:val="28"/>
        </w:rPr>
        <w:t xml:space="preserve"> і </w:t>
      </w:r>
      <w:proofErr w:type="spellStart"/>
      <w:r>
        <w:rPr>
          <w:i/>
          <w:iCs/>
          <w:color w:val="000000"/>
          <w:sz w:val="28"/>
          <w:szCs w:val="28"/>
        </w:rPr>
        <w:t>надає</w:t>
      </w:r>
      <w:proofErr w:type="spellEnd"/>
      <w:r>
        <w:rPr>
          <w:i/>
          <w:iCs/>
          <w:color w:val="000000"/>
          <w:sz w:val="28"/>
          <w:szCs w:val="28"/>
        </w:rPr>
        <w:t xml:space="preserve"> </w:t>
      </w:r>
      <w:proofErr w:type="spellStart"/>
      <w:r>
        <w:rPr>
          <w:i/>
          <w:iCs/>
          <w:color w:val="000000"/>
          <w:sz w:val="28"/>
          <w:szCs w:val="28"/>
        </w:rPr>
        <w:t>можливість</w:t>
      </w:r>
      <w:proofErr w:type="spellEnd"/>
      <w:r>
        <w:rPr>
          <w:i/>
          <w:iCs/>
          <w:color w:val="000000"/>
          <w:sz w:val="28"/>
          <w:szCs w:val="28"/>
        </w:rPr>
        <w:t xml:space="preserve"> </w:t>
      </w:r>
      <w:proofErr w:type="spellStart"/>
      <w:r>
        <w:rPr>
          <w:i/>
          <w:iCs/>
          <w:color w:val="000000"/>
          <w:sz w:val="28"/>
          <w:szCs w:val="28"/>
        </w:rPr>
        <w:t>майбутнім</w:t>
      </w:r>
      <w:proofErr w:type="spellEnd"/>
      <w:r>
        <w:rPr>
          <w:i/>
          <w:iCs/>
          <w:color w:val="000000"/>
          <w:sz w:val="28"/>
          <w:szCs w:val="28"/>
        </w:rPr>
        <w:t xml:space="preserve"> </w:t>
      </w:r>
      <w:proofErr w:type="spellStart"/>
      <w:r>
        <w:rPr>
          <w:i/>
          <w:iCs/>
          <w:color w:val="000000"/>
          <w:sz w:val="28"/>
          <w:szCs w:val="28"/>
        </w:rPr>
        <w:t>лідерам</w:t>
      </w:r>
      <w:proofErr w:type="spellEnd"/>
      <w:r>
        <w:rPr>
          <w:i/>
          <w:iCs/>
          <w:color w:val="000000"/>
          <w:sz w:val="28"/>
          <w:szCs w:val="28"/>
        </w:rPr>
        <w:t xml:space="preserve"> </w:t>
      </w:r>
      <w:proofErr w:type="spellStart"/>
      <w:r>
        <w:rPr>
          <w:i/>
          <w:iCs/>
          <w:color w:val="000000"/>
          <w:sz w:val="28"/>
          <w:szCs w:val="28"/>
        </w:rPr>
        <w:t>навчатися</w:t>
      </w:r>
      <w:proofErr w:type="spellEnd"/>
      <w:r>
        <w:rPr>
          <w:i/>
          <w:iCs/>
          <w:color w:val="000000"/>
          <w:sz w:val="28"/>
          <w:szCs w:val="28"/>
        </w:rPr>
        <w:t xml:space="preserve"> у США з метою </w:t>
      </w:r>
      <w:proofErr w:type="spellStart"/>
      <w:r>
        <w:rPr>
          <w:i/>
          <w:iCs/>
          <w:color w:val="000000"/>
          <w:sz w:val="28"/>
          <w:szCs w:val="28"/>
        </w:rPr>
        <w:t>поглиблення</w:t>
      </w:r>
      <w:proofErr w:type="spellEnd"/>
      <w:r>
        <w:rPr>
          <w:i/>
          <w:iCs/>
          <w:color w:val="000000"/>
          <w:sz w:val="28"/>
          <w:szCs w:val="28"/>
        </w:rPr>
        <w:t xml:space="preserve"> </w:t>
      </w:r>
      <w:proofErr w:type="spellStart"/>
      <w:r>
        <w:rPr>
          <w:i/>
          <w:iCs/>
          <w:color w:val="000000"/>
          <w:sz w:val="28"/>
          <w:szCs w:val="28"/>
        </w:rPr>
        <w:t>знань</w:t>
      </w:r>
      <w:proofErr w:type="spellEnd"/>
      <w:r>
        <w:rPr>
          <w:i/>
          <w:iCs/>
          <w:color w:val="000000"/>
          <w:sz w:val="28"/>
          <w:szCs w:val="28"/>
        </w:rPr>
        <w:t xml:space="preserve"> та </w:t>
      </w:r>
      <w:proofErr w:type="spellStart"/>
      <w:r>
        <w:rPr>
          <w:i/>
          <w:iCs/>
          <w:color w:val="000000"/>
          <w:sz w:val="28"/>
          <w:szCs w:val="28"/>
        </w:rPr>
        <w:t>вивчення</w:t>
      </w:r>
      <w:proofErr w:type="spellEnd"/>
      <w:r>
        <w:rPr>
          <w:i/>
          <w:iCs/>
          <w:color w:val="000000"/>
          <w:sz w:val="28"/>
          <w:szCs w:val="28"/>
        </w:rPr>
        <w:t xml:space="preserve"> </w:t>
      </w:r>
      <w:proofErr w:type="spellStart"/>
      <w:r>
        <w:rPr>
          <w:i/>
          <w:iCs/>
          <w:color w:val="000000"/>
          <w:sz w:val="28"/>
          <w:szCs w:val="28"/>
        </w:rPr>
        <w:t>культури</w:t>
      </w:r>
      <w:proofErr w:type="spellEnd"/>
      <w:r>
        <w:rPr>
          <w:i/>
          <w:iCs/>
          <w:color w:val="000000"/>
          <w:sz w:val="28"/>
          <w:szCs w:val="28"/>
        </w:rPr>
        <w:t xml:space="preserve"> і </w:t>
      </w:r>
      <w:proofErr w:type="spellStart"/>
      <w:r>
        <w:rPr>
          <w:i/>
          <w:iCs/>
          <w:color w:val="000000"/>
          <w:sz w:val="28"/>
          <w:szCs w:val="28"/>
        </w:rPr>
        <w:t>традицій</w:t>
      </w:r>
      <w:proofErr w:type="spellEnd"/>
      <w:r>
        <w:rPr>
          <w:i/>
          <w:iCs/>
          <w:color w:val="000000"/>
          <w:sz w:val="28"/>
          <w:szCs w:val="28"/>
        </w:rPr>
        <w:t xml:space="preserve"> </w:t>
      </w:r>
      <w:proofErr w:type="spellStart"/>
      <w:r>
        <w:rPr>
          <w:i/>
          <w:iCs/>
          <w:color w:val="000000"/>
          <w:sz w:val="28"/>
          <w:szCs w:val="28"/>
        </w:rPr>
        <w:t>країни</w:t>
      </w:r>
      <w:proofErr w:type="spellEnd"/>
      <w:r>
        <w:rPr>
          <w:i/>
          <w:iCs/>
          <w:color w:val="000000"/>
          <w:sz w:val="28"/>
          <w:szCs w:val="28"/>
        </w:rPr>
        <w:t xml:space="preserve">. В </w:t>
      </w:r>
      <w:proofErr w:type="spellStart"/>
      <w:r>
        <w:rPr>
          <w:i/>
          <w:iCs/>
          <w:color w:val="000000"/>
          <w:sz w:val="28"/>
          <w:szCs w:val="28"/>
        </w:rPr>
        <w:t>Україні</w:t>
      </w:r>
      <w:proofErr w:type="spellEnd"/>
      <w:r>
        <w:rPr>
          <w:i/>
          <w:iCs/>
          <w:color w:val="000000"/>
          <w:sz w:val="28"/>
          <w:szCs w:val="28"/>
        </w:rPr>
        <w:t xml:space="preserve"> </w:t>
      </w:r>
      <w:proofErr w:type="spellStart"/>
      <w:r>
        <w:rPr>
          <w:i/>
          <w:iCs/>
          <w:color w:val="000000"/>
          <w:sz w:val="28"/>
          <w:szCs w:val="28"/>
        </w:rPr>
        <w:t>програма</w:t>
      </w:r>
      <w:proofErr w:type="spellEnd"/>
      <w:r>
        <w:rPr>
          <w:i/>
          <w:iCs/>
          <w:color w:val="000000"/>
          <w:sz w:val="28"/>
          <w:szCs w:val="28"/>
        </w:rPr>
        <w:t xml:space="preserve"> </w:t>
      </w:r>
      <w:proofErr w:type="spellStart"/>
      <w:r>
        <w:rPr>
          <w:i/>
          <w:iCs/>
          <w:color w:val="000000"/>
          <w:sz w:val="28"/>
          <w:szCs w:val="28"/>
        </w:rPr>
        <w:t>спільно</w:t>
      </w:r>
      <w:proofErr w:type="spellEnd"/>
      <w:r>
        <w:rPr>
          <w:i/>
          <w:iCs/>
          <w:color w:val="000000"/>
          <w:sz w:val="28"/>
          <w:szCs w:val="28"/>
        </w:rPr>
        <w:t xml:space="preserve"> </w:t>
      </w:r>
      <w:proofErr w:type="spellStart"/>
      <w:r>
        <w:rPr>
          <w:i/>
          <w:iCs/>
          <w:color w:val="000000"/>
          <w:sz w:val="28"/>
          <w:szCs w:val="28"/>
        </w:rPr>
        <w:t>здійснюється</w:t>
      </w:r>
      <w:proofErr w:type="spellEnd"/>
      <w:r>
        <w:rPr>
          <w:i/>
          <w:iCs/>
          <w:color w:val="000000"/>
          <w:sz w:val="28"/>
          <w:szCs w:val="28"/>
        </w:rPr>
        <w:t xml:space="preserve"> Бюро </w:t>
      </w:r>
      <w:proofErr w:type="gramStart"/>
      <w:r>
        <w:rPr>
          <w:i/>
          <w:iCs/>
          <w:color w:val="000000"/>
          <w:sz w:val="28"/>
          <w:szCs w:val="28"/>
        </w:rPr>
        <w:t>у справах</w:t>
      </w:r>
      <w:proofErr w:type="gramEnd"/>
      <w:r>
        <w:rPr>
          <w:i/>
          <w:iCs/>
          <w:color w:val="000000"/>
          <w:sz w:val="28"/>
          <w:szCs w:val="28"/>
        </w:rPr>
        <w:t xml:space="preserve"> </w:t>
      </w:r>
      <w:proofErr w:type="spellStart"/>
      <w:r>
        <w:rPr>
          <w:i/>
          <w:iCs/>
          <w:color w:val="000000"/>
          <w:sz w:val="28"/>
          <w:szCs w:val="28"/>
        </w:rPr>
        <w:t>освіти</w:t>
      </w:r>
      <w:proofErr w:type="spellEnd"/>
      <w:r>
        <w:rPr>
          <w:i/>
          <w:iCs/>
          <w:color w:val="000000"/>
          <w:sz w:val="28"/>
          <w:szCs w:val="28"/>
        </w:rPr>
        <w:t xml:space="preserve"> та </w:t>
      </w:r>
      <w:proofErr w:type="spellStart"/>
      <w:r>
        <w:rPr>
          <w:i/>
          <w:iCs/>
          <w:color w:val="000000"/>
          <w:sz w:val="28"/>
          <w:szCs w:val="28"/>
        </w:rPr>
        <w:t>культури</w:t>
      </w:r>
      <w:proofErr w:type="spellEnd"/>
      <w:r>
        <w:rPr>
          <w:i/>
          <w:iCs/>
          <w:color w:val="000000"/>
          <w:sz w:val="28"/>
          <w:szCs w:val="28"/>
        </w:rPr>
        <w:t xml:space="preserve"> Державного департаменту США, Посольством США в </w:t>
      </w:r>
      <w:proofErr w:type="spellStart"/>
      <w:r>
        <w:rPr>
          <w:i/>
          <w:iCs/>
          <w:color w:val="000000"/>
          <w:sz w:val="28"/>
          <w:szCs w:val="28"/>
        </w:rPr>
        <w:t>Україні</w:t>
      </w:r>
      <w:proofErr w:type="spellEnd"/>
      <w:r>
        <w:rPr>
          <w:i/>
          <w:iCs/>
          <w:color w:val="000000"/>
          <w:sz w:val="28"/>
          <w:szCs w:val="28"/>
        </w:rPr>
        <w:t xml:space="preserve"> та </w:t>
      </w:r>
      <w:proofErr w:type="spellStart"/>
      <w:r>
        <w:rPr>
          <w:i/>
          <w:iCs/>
          <w:color w:val="000000"/>
          <w:sz w:val="28"/>
          <w:szCs w:val="28"/>
        </w:rPr>
        <w:t>організацією</w:t>
      </w:r>
      <w:proofErr w:type="spellEnd"/>
      <w:r>
        <w:rPr>
          <w:i/>
          <w:iCs/>
          <w:color w:val="000000"/>
          <w:sz w:val="28"/>
          <w:szCs w:val="28"/>
        </w:rPr>
        <w:t> World Learning.</w:t>
      </w:r>
      <w:r w:rsidR="009C714F">
        <w:rPr>
          <w:i/>
          <w:iCs/>
          <w:color w:val="000000"/>
          <w:sz w:val="28"/>
          <w:szCs w:val="28"/>
          <w:lang w:val="uk-UA"/>
        </w:rPr>
        <w:t xml:space="preserve"> </w:t>
      </w:r>
      <w:proofErr w:type="spellStart"/>
      <w:r>
        <w:rPr>
          <w:i/>
          <w:iCs/>
          <w:color w:val="000000"/>
          <w:sz w:val="28"/>
          <w:szCs w:val="28"/>
        </w:rPr>
        <w:t>Наразі</w:t>
      </w:r>
      <w:proofErr w:type="spellEnd"/>
      <w:r>
        <w:rPr>
          <w:i/>
          <w:iCs/>
          <w:color w:val="000000"/>
          <w:sz w:val="28"/>
          <w:szCs w:val="28"/>
        </w:rPr>
        <w:t xml:space="preserve"> Global UGRAD є </w:t>
      </w:r>
      <w:proofErr w:type="spellStart"/>
      <w:r>
        <w:rPr>
          <w:i/>
          <w:iCs/>
          <w:color w:val="000000"/>
          <w:sz w:val="28"/>
          <w:szCs w:val="28"/>
        </w:rPr>
        <w:t>однією</w:t>
      </w:r>
      <w:proofErr w:type="spellEnd"/>
      <w:r>
        <w:rPr>
          <w:i/>
          <w:iCs/>
          <w:color w:val="000000"/>
          <w:sz w:val="28"/>
          <w:szCs w:val="28"/>
        </w:rPr>
        <w:t xml:space="preserve"> </w:t>
      </w:r>
      <w:proofErr w:type="spellStart"/>
      <w:r>
        <w:rPr>
          <w:i/>
          <w:iCs/>
          <w:color w:val="000000"/>
          <w:sz w:val="28"/>
          <w:szCs w:val="28"/>
        </w:rPr>
        <w:t>із</w:t>
      </w:r>
      <w:proofErr w:type="spellEnd"/>
      <w:r>
        <w:rPr>
          <w:i/>
          <w:iCs/>
          <w:color w:val="000000"/>
          <w:sz w:val="28"/>
          <w:szCs w:val="28"/>
        </w:rPr>
        <w:t xml:space="preserve"> </w:t>
      </w:r>
      <w:proofErr w:type="spellStart"/>
      <w:r>
        <w:rPr>
          <w:i/>
          <w:iCs/>
          <w:color w:val="000000"/>
          <w:sz w:val="28"/>
          <w:szCs w:val="28"/>
        </w:rPr>
        <w:t>найпопулярніших</w:t>
      </w:r>
      <w:proofErr w:type="spellEnd"/>
      <w:r>
        <w:rPr>
          <w:i/>
          <w:iCs/>
          <w:color w:val="000000"/>
          <w:sz w:val="28"/>
          <w:szCs w:val="28"/>
        </w:rPr>
        <w:t xml:space="preserve"> </w:t>
      </w:r>
      <w:proofErr w:type="spellStart"/>
      <w:r>
        <w:rPr>
          <w:i/>
          <w:iCs/>
          <w:color w:val="000000"/>
          <w:sz w:val="28"/>
          <w:szCs w:val="28"/>
        </w:rPr>
        <w:t>програм</w:t>
      </w:r>
      <w:proofErr w:type="spellEnd"/>
      <w:r>
        <w:rPr>
          <w:i/>
          <w:iCs/>
          <w:color w:val="000000"/>
          <w:sz w:val="28"/>
          <w:szCs w:val="28"/>
        </w:rPr>
        <w:t xml:space="preserve"> </w:t>
      </w:r>
      <w:proofErr w:type="spellStart"/>
      <w:r>
        <w:rPr>
          <w:i/>
          <w:iCs/>
          <w:color w:val="000000"/>
          <w:sz w:val="28"/>
          <w:szCs w:val="28"/>
        </w:rPr>
        <w:t>академічного</w:t>
      </w:r>
      <w:proofErr w:type="spellEnd"/>
      <w:r>
        <w:rPr>
          <w:i/>
          <w:iCs/>
          <w:color w:val="000000"/>
          <w:sz w:val="28"/>
          <w:szCs w:val="28"/>
        </w:rPr>
        <w:t xml:space="preserve"> </w:t>
      </w:r>
      <w:proofErr w:type="spellStart"/>
      <w:r>
        <w:rPr>
          <w:i/>
          <w:iCs/>
          <w:color w:val="000000"/>
          <w:sz w:val="28"/>
          <w:szCs w:val="28"/>
        </w:rPr>
        <w:t>обміну</w:t>
      </w:r>
      <w:proofErr w:type="spellEnd"/>
      <w:r>
        <w:rPr>
          <w:i/>
          <w:iCs/>
          <w:color w:val="000000"/>
          <w:sz w:val="28"/>
          <w:szCs w:val="28"/>
        </w:rPr>
        <w:t xml:space="preserve"> у </w:t>
      </w:r>
      <w:proofErr w:type="spellStart"/>
      <w:r>
        <w:rPr>
          <w:i/>
          <w:iCs/>
          <w:color w:val="000000"/>
          <w:sz w:val="28"/>
          <w:szCs w:val="28"/>
        </w:rPr>
        <w:t>світі</w:t>
      </w:r>
      <w:proofErr w:type="spellEnd"/>
      <w:r>
        <w:rPr>
          <w:i/>
          <w:iCs/>
          <w:color w:val="000000"/>
          <w:sz w:val="28"/>
          <w:szCs w:val="28"/>
        </w:rPr>
        <w:t xml:space="preserve">, </w:t>
      </w:r>
      <w:proofErr w:type="spellStart"/>
      <w:r>
        <w:rPr>
          <w:i/>
          <w:iCs/>
          <w:color w:val="000000"/>
          <w:sz w:val="28"/>
          <w:szCs w:val="28"/>
        </w:rPr>
        <w:t>адже</w:t>
      </w:r>
      <w:proofErr w:type="spellEnd"/>
      <w:r>
        <w:rPr>
          <w:i/>
          <w:iCs/>
          <w:color w:val="000000"/>
          <w:sz w:val="28"/>
          <w:szCs w:val="28"/>
        </w:rPr>
        <w:t xml:space="preserve"> </w:t>
      </w:r>
      <w:proofErr w:type="spellStart"/>
      <w:r>
        <w:rPr>
          <w:i/>
          <w:iCs/>
          <w:color w:val="000000"/>
          <w:sz w:val="28"/>
          <w:szCs w:val="28"/>
        </w:rPr>
        <w:t>надає</w:t>
      </w:r>
      <w:proofErr w:type="spellEnd"/>
      <w:r>
        <w:rPr>
          <w:i/>
          <w:iCs/>
          <w:color w:val="000000"/>
          <w:sz w:val="28"/>
          <w:szCs w:val="28"/>
        </w:rPr>
        <w:t xml:space="preserve"> </w:t>
      </w:r>
      <w:proofErr w:type="spellStart"/>
      <w:r>
        <w:rPr>
          <w:i/>
          <w:iCs/>
          <w:color w:val="000000"/>
          <w:sz w:val="28"/>
          <w:szCs w:val="28"/>
        </w:rPr>
        <w:t>можливість</w:t>
      </w:r>
      <w:proofErr w:type="spellEnd"/>
      <w:r>
        <w:rPr>
          <w:i/>
          <w:iCs/>
          <w:color w:val="000000"/>
          <w:sz w:val="28"/>
          <w:szCs w:val="28"/>
        </w:rPr>
        <w:t xml:space="preserve"> студентам </w:t>
      </w:r>
      <w:proofErr w:type="gramStart"/>
      <w:r>
        <w:rPr>
          <w:i/>
          <w:iCs/>
          <w:color w:val="000000"/>
          <w:sz w:val="28"/>
          <w:szCs w:val="28"/>
        </w:rPr>
        <w:t>1-3</w:t>
      </w:r>
      <w:proofErr w:type="gramEnd"/>
      <w:r>
        <w:rPr>
          <w:i/>
          <w:iCs/>
          <w:color w:val="000000"/>
          <w:sz w:val="28"/>
          <w:szCs w:val="28"/>
        </w:rPr>
        <w:t xml:space="preserve"> </w:t>
      </w:r>
      <w:proofErr w:type="spellStart"/>
      <w:r>
        <w:rPr>
          <w:i/>
          <w:iCs/>
          <w:color w:val="000000"/>
          <w:sz w:val="28"/>
          <w:szCs w:val="28"/>
        </w:rPr>
        <w:t>курсів</w:t>
      </w:r>
      <w:proofErr w:type="spellEnd"/>
      <w:r>
        <w:rPr>
          <w:i/>
          <w:iCs/>
          <w:color w:val="000000"/>
          <w:sz w:val="28"/>
          <w:szCs w:val="28"/>
        </w:rPr>
        <w:t xml:space="preserve"> </w:t>
      </w:r>
      <w:proofErr w:type="spellStart"/>
      <w:r>
        <w:rPr>
          <w:i/>
          <w:iCs/>
          <w:color w:val="000000"/>
          <w:sz w:val="28"/>
          <w:szCs w:val="28"/>
        </w:rPr>
        <w:t>бакалаврських</w:t>
      </w:r>
      <w:proofErr w:type="spellEnd"/>
      <w:r>
        <w:rPr>
          <w:i/>
          <w:iCs/>
          <w:color w:val="000000"/>
          <w:sz w:val="28"/>
          <w:szCs w:val="28"/>
        </w:rPr>
        <w:t xml:space="preserve"> </w:t>
      </w:r>
      <w:proofErr w:type="spellStart"/>
      <w:r>
        <w:rPr>
          <w:i/>
          <w:iCs/>
          <w:color w:val="000000"/>
          <w:sz w:val="28"/>
          <w:szCs w:val="28"/>
        </w:rPr>
        <w:t>програм</w:t>
      </w:r>
      <w:proofErr w:type="spellEnd"/>
      <w:r>
        <w:rPr>
          <w:i/>
          <w:iCs/>
          <w:color w:val="000000"/>
          <w:sz w:val="28"/>
          <w:szCs w:val="28"/>
        </w:rPr>
        <w:t xml:space="preserve"> будь-</w:t>
      </w:r>
      <w:proofErr w:type="spellStart"/>
      <w:r>
        <w:rPr>
          <w:i/>
          <w:iCs/>
          <w:color w:val="000000"/>
          <w:sz w:val="28"/>
          <w:szCs w:val="28"/>
        </w:rPr>
        <w:t>яких</w:t>
      </w:r>
      <w:proofErr w:type="spellEnd"/>
      <w:r>
        <w:rPr>
          <w:i/>
          <w:iCs/>
          <w:color w:val="000000"/>
          <w:sz w:val="28"/>
          <w:szCs w:val="28"/>
        </w:rPr>
        <w:t xml:space="preserve"> </w:t>
      </w:r>
      <w:proofErr w:type="spellStart"/>
      <w:r>
        <w:rPr>
          <w:i/>
          <w:iCs/>
          <w:color w:val="000000"/>
          <w:sz w:val="28"/>
          <w:szCs w:val="28"/>
        </w:rPr>
        <w:t>спеціальностей</w:t>
      </w:r>
      <w:proofErr w:type="spellEnd"/>
      <w:r>
        <w:rPr>
          <w:i/>
          <w:iCs/>
          <w:color w:val="000000"/>
          <w:sz w:val="28"/>
          <w:szCs w:val="28"/>
        </w:rPr>
        <w:t xml:space="preserve"> </w:t>
      </w:r>
      <w:proofErr w:type="spellStart"/>
      <w:r>
        <w:rPr>
          <w:i/>
          <w:iCs/>
          <w:color w:val="000000"/>
          <w:sz w:val="28"/>
          <w:szCs w:val="28"/>
        </w:rPr>
        <w:t>безкоштовно</w:t>
      </w:r>
      <w:proofErr w:type="spellEnd"/>
      <w:r>
        <w:rPr>
          <w:i/>
          <w:iCs/>
          <w:color w:val="000000"/>
          <w:sz w:val="28"/>
          <w:szCs w:val="28"/>
        </w:rPr>
        <w:t xml:space="preserve"> </w:t>
      </w:r>
      <w:proofErr w:type="spellStart"/>
      <w:r>
        <w:rPr>
          <w:i/>
          <w:iCs/>
          <w:color w:val="000000"/>
          <w:sz w:val="28"/>
          <w:szCs w:val="28"/>
        </w:rPr>
        <w:t>навчатися</w:t>
      </w:r>
      <w:proofErr w:type="spellEnd"/>
      <w:r>
        <w:rPr>
          <w:i/>
          <w:iCs/>
          <w:color w:val="000000"/>
          <w:sz w:val="28"/>
          <w:szCs w:val="28"/>
        </w:rPr>
        <w:t xml:space="preserve"> </w:t>
      </w:r>
      <w:proofErr w:type="spellStart"/>
      <w:r>
        <w:rPr>
          <w:i/>
          <w:iCs/>
          <w:color w:val="000000"/>
          <w:sz w:val="28"/>
          <w:szCs w:val="28"/>
        </w:rPr>
        <w:t>протягом</w:t>
      </w:r>
      <w:proofErr w:type="spellEnd"/>
      <w:r>
        <w:rPr>
          <w:i/>
          <w:iCs/>
          <w:color w:val="000000"/>
          <w:sz w:val="28"/>
          <w:szCs w:val="28"/>
        </w:rPr>
        <w:t xml:space="preserve"> одного </w:t>
      </w:r>
      <w:proofErr w:type="spellStart"/>
      <w:r>
        <w:rPr>
          <w:i/>
          <w:iCs/>
          <w:color w:val="000000"/>
          <w:sz w:val="28"/>
          <w:szCs w:val="28"/>
        </w:rPr>
        <w:t>академічного</w:t>
      </w:r>
      <w:proofErr w:type="spellEnd"/>
      <w:r>
        <w:rPr>
          <w:i/>
          <w:iCs/>
          <w:color w:val="000000"/>
          <w:sz w:val="28"/>
          <w:szCs w:val="28"/>
        </w:rPr>
        <w:t xml:space="preserve"> семестру в 72 </w:t>
      </w:r>
      <w:proofErr w:type="spellStart"/>
      <w:r>
        <w:rPr>
          <w:i/>
          <w:iCs/>
          <w:color w:val="000000"/>
          <w:sz w:val="28"/>
          <w:szCs w:val="28"/>
        </w:rPr>
        <w:t>університетах</w:t>
      </w:r>
      <w:proofErr w:type="spellEnd"/>
      <w:r>
        <w:rPr>
          <w:i/>
          <w:iCs/>
          <w:color w:val="000000"/>
          <w:sz w:val="28"/>
          <w:szCs w:val="28"/>
        </w:rPr>
        <w:t xml:space="preserve"> 42 </w:t>
      </w:r>
      <w:proofErr w:type="spellStart"/>
      <w:r>
        <w:rPr>
          <w:i/>
          <w:iCs/>
          <w:color w:val="000000"/>
          <w:sz w:val="28"/>
          <w:szCs w:val="28"/>
        </w:rPr>
        <w:t>штатів</w:t>
      </w:r>
      <w:proofErr w:type="spellEnd"/>
      <w:r>
        <w:rPr>
          <w:i/>
          <w:iCs/>
          <w:color w:val="000000"/>
          <w:sz w:val="28"/>
          <w:szCs w:val="28"/>
        </w:rPr>
        <w:t xml:space="preserve"> Америки.</w:t>
      </w:r>
    </w:p>
    <w:p w14:paraId="1EECCFEA" w14:textId="77777777" w:rsidR="009C714F" w:rsidRDefault="00BB500C" w:rsidP="009C714F">
      <w:pPr>
        <w:pStyle w:val="a3"/>
        <w:spacing w:before="0" w:beforeAutospacing="0" w:after="0" w:afterAutospacing="0"/>
        <w:contextualSpacing/>
        <w:jc w:val="center"/>
        <w:rPr>
          <w:i/>
          <w:iCs/>
          <w:color w:val="000000"/>
          <w:sz w:val="28"/>
          <w:szCs w:val="28"/>
          <w:lang w:val="uk-UA"/>
        </w:rPr>
      </w:pPr>
      <w:proofErr w:type="spellStart"/>
      <w:r w:rsidRPr="009C714F">
        <w:rPr>
          <w:i/>
          <w:iCs/>
          <w:color w:val="000000"/>
          <w:sz w:val="28"/>
          <w:szCs w:val="28"/>
          <w:u w:val="single"/>
        </w:rPr>
        <w:t>Учасників</w:t>
      </w:r>
      <w:proofErr w:type="spellEnd"/>
      <w:r w:rsidRPr="009C714F">
        <w:rPr>
          <w:i/>
          <w:iCs/>
          <w:color w:val="000000"/>
          <w:sz w:val="28"/>
          <w:szCs w:val="28"/>
          <w:u w:val="single"/>
        </w:rPr>
        <w:t xml:space="preserve"> </w:t>
      </w:r>
      <w:proofErr w:type="spellStart"/>
      <w:r w:rsidRPr="009C714F">
        <w:rPr>
          <w:i/>
          <w:iCs/>
          <w:color w:val="000000"/>
          <w:sz w:val="28"/>
          <w:szCs w:val="28"/>
          <w:u w:val="single"/>
        </w:rPr>
        <w:t>програми</w:t>
      </w:r>
      <w:proofErr w:type="spellEnd"/>
      <w:r w:rsidRPr="009C714F">
        <w:rPr>
          <w:i/>
          <w:iCs/>
          <w:color w:val="000000"/>
          <w:sz w:val="28"/>
          <w:szCs w:val="28"/>
          <w:u w:val="single"/>
        </w:rPr>
        <w:t xml:space="preserve"> </w:t>
      </w:r>
      <w:proofErr w:type="spellStart"/>
      <w:r w:rsidRPr="009C714F">
        <w:rPr>
          <w:i/>
          <w:iCs/>
          <w:color w:val="000000"/>
          <w:sz w:val="28"/>
          <w:szCs w:val="28"/>
          <w:u w:val="single"/>
        </w:rPr>
        <w:t>відбиратимуть</w:t>
      </w:r>
      <w:proofErr w:type="spellEnd"/>
      <w:r w:rsidRPr="009C714F">
        <w:rPr>
          <w:i/>
          <w:iCs/>
          <w:color w:val="000000"/>
          <w:sz w:val="28"/>
          <w:szCs w:val="28"/>
          <w:u w:val="single"/>
        </w:rPr>
        <w:t xml:space="preserve"> за такими </w:t>
      </w:r>
      <w:proofErr w:type="spellStart"/>
      <w:r w:rsidRPr="009C714F">
        <w:rPr>
          <w:i/>
          <w:iCs/>
          <w:color w:val="000000"/>
          <w:sz w:val="28"/>
          <w:szCs w:val="28"/>
          <w:u w:val="single"/>
        </w:rPr>
        <w:t>критеріями</w:t>
      </w:r>
      <w:proofErr w:type="spellEnd"/>
      <w:r>
        <w:rPr>
          <w:i/>
          <w:iCs/>
          <w:color w:val="000000"/>
          <w:sz w:val="28"/>
          <w:szCs w:val="28"/>
        </w:rPr>
        <w:t xml:space="preserve">: </w:t>
      </w:r>
    </w:p>
    <w:p w14:paraId="7DF0F48F" w14:textId="77777777" w:rsidR="00BB500C" w:rsidRDefault="00BB500C" w:rsidP="009C714F">
      <w:pPr>
        <w:pStyle w:val="a3"/>
        <w:spacing w:before="0" w:beforeAutospacing="0" w:after="0" w:afterAutospacing="0"/>
        <w:contextualSpacing/>
        <w:jc w:val="center"/>
      </w:pPr>
      <w:proofErr w:type="spellStart"/>
      <w:r>
        <w:rPr>
          <w:i/>
          <w:iCs/>
          <w:color w:val="000000"/>
          <w:sz w:val="28"/>
          <w:szCs w:val="28"/>
        </w:rPr>
        <w:t>академічна</w:t>
      </w:r>
      <w:proofErr w:type="spellEnd"/>
      <w:r>
        <w:rPr>
          <w:i/>
          <w:iCs/>
          <w:color w:val="000000"/>
          <w:sz w:val="28"/>
          <w:szCs w:val="28"/>
        </w:rPr>
        <w:t xml:space="preserve"> </w:t>
      </w:r>
      <w:proofErr w:type="spellStart"/>
      <w:r>
        <w:rPr>
          <w:i/>
          <w:iCs/>
          <w:color w:val="000000"/>
          <w:sz w:val="28"/>
          <w:szCs w:val="28"/>
        </w:rPr>
        <w:t>успішність</w:t>
      </w:r>
      <w:proofErr w:type="spellEnd"/>
      <w:r>
        <w:rPr>
          <w:i/>
          <w:iCs/>
          <w:color w:val="000000"/>
          <w:sz w:val="28"/>
          <w:szCs w:val="28"/>
        </w:rPr>
        <w:t xml:space="preserve">, </w:t>
      </w:r>
      <w:proofErr w:type="spellStart"/>
      <w:r>
        <w:rPr>
          <w:i/>
          <w:iCs/>
          <w:color w:val="000000"/>
          <w:sz w:val="28"/>
          <w:szCs w:val="28"/>
        </w:rPr>
        <w:t>лідерський</w:t>
      </w:r>
      <w:proofErr w:type="spellEnd"/>
      <w:r>
        <w:rPr>
          <w:i/>
          <w:iCs/>
          <w:color w:val="000000"/>
          <w:sz w:val="28"/>
          <w:szCs w:val="28"/>
        </w:rPr>
        <w:t xml:space="preserve"> </w:t>
      </w:r>
      <w:proofErr w:type="spellStart"/>
      <w:r>
        <w:rPr>
          <w:i/>
          <w:iCs/>
          <w:color w:val="000000"/>
          <w:sz w:val="28"/>
          <w:szCs w:val="28"/>
        </w:rPr>
        <w:t>потенціал</w:t>
      </w:r>
      <w:proofErr w:type="spellEnd"/>
      <w:r>
        <w:rPr>
          <w:i/>
          <w:iCs/>
          <w:color w:val="000000"/>
          <w:sz w:val="28"/>
          <w:szCs w:val="28"/>
        </w:rPr>
        <w:t xml:space="preserve">, </w:t>
      </w:r>
      <w:proofErr w:type="spellStart"/>
      <w:r>
        <w:rPr>
          <w:i/>
          <w:iCs/>
          <w:color w:val="000000"/>
          <w:sz w:val="28"/>
          <w:szCs w:val="28"/>
        </w:rPr>
        <w:t>активність</w:t>
      </w:r>
      <w:proofErr w:type="spellEnd"/>
      <w:r>
        <w:rPr>
          <w:i/>
          <w:iCs/>
          <w:color w:val="000000"/>
          <w:sz w:val="28"/>
          <w:szCs w:val="28"/>
        </w:rPr>
        <w:t xml:space="preserve"> у </w:t>
      </w:r>
      <w:proofErr w:type="spellStart"/>
      <w:r>
        <w:rPr>
          <w:i/>
          <w:iCs/>
          <w:color w:val="000000"/>
          <w:sz w:val="28"/>
          <w:szCs w:val="28"/>
        </w:rPr>
        <w:t>громадському</w:t>
      </w:r>
      <w:proofErr w:type="spellEnd"/>
      <w:r>
        <w:rPr>
          <w:i/>
          <w:iCs/>
          <w:color w:val="000000"/>
          <w:sz w:val="28"/>
          <w:szCs w:val="28"/>
        </w:rPr>
        <w:t xml:space="preserve"> </w:t>
      </w:r>
      <w:proofErr w:type="spellStart"/>
      <w:r>
        <w:rPr>
          <w:i/>
          <w:iCs/>
          <w:color w:val="000000"/>
          <w:sz w:val="28"/>
          <w:szCs w:val="28"/>
        </w:rPr>
        <w:t>житті</w:t>
      </w:r>
      <w:proofErr w:type="spellEnd"/>
      <w:r>
        <w:rPr>
          <w:i/>
          <w:iCs/>
          <w:color w:val="000000"/>
          <w:sz w:val="28"/>
          <w:szCs w:val="28"/>
        </w:rPr>
        <w:t xml:space="preserve">, </w:t>
      </w:r>
      <w:proofErr w:type="spellStart"/>
      <w:r>
        <w:rPr>
          <w:i/>
          <w:iCs/>
          <w:color w:val="000000"/>
          <w:sz w:val="28"/>
          <w:szCs w:val="28"/>
        </w:rPr>
        <w:t>володіння</w:t>
      </w:r>
      <w:proofErr w:type="spellEnd"/>
      <w:r>
        <w:rPr>
          <w:i/>
          <w:iCs/>
          <w:color w:val="000000"/>
          <w:sz w:val="28"/>
          <w:szCs w:val="28"/>
        </w:rPr>
        <w:t xml:space="preserve"> </w:t>
      </w:r>
      <w:proofErr w:type="spellStart"/>
      <w:r>
        <w:rPr>
          <w:i/>
          <w:iCs/>
          <w:color w:val="000000"/>
          <w:sz w:val="28"/>
          <w:szCs w:val="28"/>
        </w:rPr>
        <w:t>письмовою</w:t>
      </w:r>
      <w:proofErr w:type="spellEnd"/>
      <w:r>
        <w:rPr>
          <w:i/>
          <w:iCs/>
          <w:color w:val="000000"/>
          <w:sz w:val="28"/>
          <w:szCs w:val="28"/>
        </w:rPr>
        <w:t xml:space="preserve"> та </w:t>
      </w:r>
      <w:proofErr w:type="spellStart"/>
      <w:r>
        <w:rPr>
          <w:i/>
          <w:iCs/>
          <w:color w:val="000000"/>
          <w:sz w:val="28"/>
          <w:szCs w:val="28"/>
        </w:rPr>
        <w:t>розмовною</w:t>
      </w:r>
      <w:proofErr w:type="spellEnd"/>
      <w:r>
        <w:rPr>
          <w:i/>
          <w:iCs/>
          <w:color w:val="000000"/>
          <w:sz w:val="28"/>
          <w:szCs w:val="28"/>
        </w:rPr>
        <w:t xml:space="preserve"> </w:t>
      </w:r>
      <w:proofErr w:type="spellStart"/>
      <w:r>
        <w:rPr>
          <w:i/>
          <w:iCs/>
          <w:color w:val="000000"/>
          <w:sz w:val="28"/>
          <w:szCs w:val="28"/>
        </w:rPr>
        <w:t>англійською</w:t>
      </w:r>
      <w:proofErr w:type="spellEnd"/>
      <w:r>
        <w:rPr>
          <w:i/>
          <w:iCs/>
          <w:color w:val="000000"/>
          <w:sz w:val="28"/>
          <w:szCs w:val="28"/>
        </w:rPr>
        <w:t xml:space="preserve"> мовою, </w:t>
      </w:r>
      <w:proofErr w:type="spellStart"/>
      <w:r>
        <w:rPr>
          <w:i/>
          <w:iCs/>
          <w:color w:val="000000"/>
          <w:sz w:val="28"/>
          <w:szCs w:val="28"/>
        </w:rPr>
        <w:t>мотивація</w:t>
      </w:r>
      <w:proofErr w:type="spellEnd"/>
      <w:r>
        <w:rPr>
          <w:i/>
          <w:iCs/>
          <w:color w:val="000000"/>
          <w:sz w:val="28"/>
          <w:szCs w:val="28"/>
        </w:rPr>
        <w:t xml:space="preserve"> та </w:t>
      </w:r>
      <w:proofErr w:type="spellStart"/>
      <w:r>
        <w:rPr>
          <w:i/>
          <w:iCs/>
          <w:color w:val="000000"/>
          <w:sz w:val="28"/>
          <w:szCs w:val="28"/>
        </w:rPr>
        <w:t>готовність</w:t>
      </w:r>
      <w:proofErr w:type="spellEnd"/>
      <w:r>
        <w:rPr>
          <w:i/>
          <w:iCs/>
          <w:color w:val="000000"/>
          <w:sz w:val="28"/>
          <w:szCs w:val="28"/>
        </w:rPr>
        <w:t xml:space="preserve"> стати </w:t>
      </w:r>
      <w:proofErr w:type="spellStart"/>
      <w:r>
        <w:rPr>
          <w:i/>
          <w:iCs/>
          <w:color w:val="000000"/>
          <w:sz w:val="28"/>
          <w:szCs w:val="28"/>
        </w:rPr>
        <w:t>учасником</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xml:space="preserve"> </w:t>
      </w:r>
      <w:proofErr w:type="spellStart"/>
      <w:r>
        <w:rPr>
          <w:i/>
          <w:iCs/>
          <w:color w:val="000000"/>
          <w:sz w:val="28"/>
          <w:szCs w:val="28"/>
        </w:rPr>
        <w:t>обміну</w:t>
      </w:r>
      <w:proofErr w:type="spellEnd"/>
      <w:r>
        <w:rPr>
          <w:i/>
          <w:iCs/>
          <w:color w:val="000000"/>
          <w:sz w:val="28"/>
          <w:szCs w:val="28"/>
        </w:rPr>
        <w:t>.</w:t>
      </w:r>
    </w:p>
    <w:p w14:paraId="1FE306C4"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Фіналісти</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xml:space="preserve"> Global UGRAD </w:t>
      </w:r>
      <w:proofErr w:type="spellStart"/>
      <w:r>
        <w:rPr>
          <w:i/>
          <w:iCs/>
          <w:color w:val="000000"/>
          <w:sz w:val="28"/>
          <w:szCs w:val="28"/>
        </w:rPr>
        <w:t>будуть</w:t>
      </w:r>
      <w:proofErr w:type="spellEnd"/>
      <w:r>
        <w:rPr>
          <w:i/>
          <w:iCs/>
          <w:color w:val="000000"/>
          <w:sz w:val="28"/>
          <w:szCs w:val="28"/>
        </w:rPr>
        <w:t xml:space="preserve"> </w:t>
      </w:r>
      <w:proofErr w:type="spellStart"/>
      <w:r>
        <w:rPr>
          <w:i/>
          <w:iCs/>
          <w:color w:val="000000"/>
          <w:sz w:val="28"/>
          <w:szCs w:val="28"/>
        </w:rPr>
        <w:t>навчатися</w:t>
      </w:r>
      <w:proofErr w:type="spellEnd"/>
      <w:r>
        <w:rPr>
          <w:i/>
          <w:iCs/>
          <w:color w:val="000000"/>
          <w:sz w:val="28"/>
          <w:szCs w:val="28"/>
        </w:rPr>
        <w:t xml:space="preserve"> </w:t>
      </w:r>
      <w:proofErr w:type="spellStart"/>
      <w:r>
        <w:rPr>
          <w:i/>
          <w:iCs/>
          <w:color w:val="000000"/>
          <w:sz w:val="28"/>
          <w:szCs w:val="28"/>
        </w:rPr>
        <w:t>протягом</w:t>
      </w:r>
      <w:proofErr w:type="spellEnd"/>
      <w:r>
        <w:rPr>
          <w:i/>
          <w:iCs/>
          <w:color w:val="000000"/>
          <w:sz w:val="28"/>
          <w:szCs w:val="28"/>
        </w:rPr>
        <w:t xml:space="preserve"> одного семестру без </w:t>
      </w:r>
      <w:proofErr w:type="spellStart"/>
      <w:r>
        <w:rPr>
          <w:i/>
          <w:iCs/>
          <w:color w:val="000000"/>
          <w:sz w:val="28"/>
          <w:szCs w:val="28"/>
        </w:rPr>
        <w:t>отримання</w:t>
      </w:r>
      <w:proofErr w:type="spellEnd"/>
      <w:r>
        <w:rPr>
          <w:i/>
          <w:iCs/>
          <w:color w:val="000000"/>
          <w:sz w:val="28"/>
          <w:szCs w:val="28"/>
        </w:rPr>
        <w:t xml:space="preserve"> </w:t>
      </w:r>
      <w:proofErr w:type="spellStart"/>
      <w:r>
        <w:rPr>
          <w:i/>
          <w:iCs/>
          <w:color w:val="000000"/>
          <w:sz w:val="28"/>
          <w:szCs w:val="28"/>
        </w:rPr>
        <w:t>ступеня</w:t>
      </w:r>
      <w:proofErr w:type="spellEnd"/>
      <w:r>
        <w:rPr>
          <w:i/>
          <w:iCs/>
          <w:color w:val="000000"/>
          <w:sz w:val="28"/>
          <w:szCs w:val="28"/>
        </w:rPr>
        <w:t xml:space="preserve"> в </w:t>
      </w:r>
      <w:proofErr w:type="spellStart"/>
      <w:r>
        <w:rPr>
          <w:i/>
          <w:iCs/>
          <w:color w:val="000000"/>
          <w:sz w:val="28"/>
          <w:szCs w:val="28"/>
        </w:rPr>
        <w:t>університетах</w:t>
      </w:r>
      <w:proofErr w:type="spellEnd"/>
      <w:r>
        <w:rPr>
          <w:i/>
          <w:iCs/>
          <w:color w:val="000000"/>
          <w:sz w:val="28"/>
          <w:szCs w:val="28"/>
        </w:rPr>
        <w:t xml:space="preserve"> </w:t>
      </w:r>
      <w:proofErr w:type="spellStart"/>
      <w:r>
        <w:rPr>
          <w:i/>
          <w:iCs/>
          <w:color w:val="000000"/>
          <w:sz w:val="28"/>
          <w:szCs w:val="28"/>
        </w:rPr>
        <w:t>Сполучених</w:t>
      </w:r>
      <w:proofErr w:type="spellEnd"/>
      <w:r>
        <w:rPr>
          <w:i/>
          <w:iCs/>
          <w:color w:val="000000"/>
          <w:sz w:val="28"/>
          <w:szCs w:val="28"/>
        </w:rPr>
        <w:t xml:space="preserve"> Штатах Америки за будь-</w:t>
      </w:r>
      <w:proofErr w:type="spellStart"/>
      <w:r>
        <w:rPr>
          <w:i/>
          <w:iCs/>
          <w:color w:val="000000"/>
          <w:sz w:val="28"/>
          <w:szCs w:val="28"/>
        </w:rPr>
        <w:t>якими</w:t>
      </w:r>
      <w:proofErr w:type="spellEnd"/>
      <w:r>
        <w:rPr>
          <w:i/>
          <w:iCs/>
          <w:color w:val="000000"/>
          <w:sz w:val="28"/>
          <w:szCs w:val="28"/>
        </w:rPr>
        <w:t xml:space="preserve"> </w:t>
      </w:r>
      <w:proofErr w:type="spellStart"/>
      <w:r>
        <w:rPr>
          <w:i/>
          <w:iCs/>
          <w:color w:val="000000"/>
          <w:sz w:val="28"/>
          <w:szCs w:val="28"/>
        </w:rPr>
        <w:t>спеціальностями</w:t>
      </w:r>
      <w:proofErr w:type="spellEnd"/>
      <w:r>
        <w:rPr>
          <w:i/>
          <w:iCs/>
          <w:color w:val="000000"/>
          <w:sz w:val="28"/>
          <w:szCs w:val="28"/>
        </w:rPr>
        <w:t>. </w:t>
      </w:r>
      <w:proofErr w:type="spellStart"/>
      <w:r>
        <w:rPr>
          <w:i/>
          <w:iCs/>
          <w:color w:val="000000"/>
          <w:sz w:val="28"/>
          <w:szCs w:val="28"/>
        </w:rPr>
        <w:t>Після</w:t>
      </w:r>
      <w:proofErr w:type="spellEnd"/>
      <w:r>
        <w:rPr>
          <w:i/>
          <w:iCs/>
          <w:color w:val="000000"/>
          <w:sz w:val="28"/>
          <w:szCs w:val="28"/>
        </w:rPr>
        <w:t xml:space="preserve"> </w:t>
      </w:r>
      <w:proofErr w:type="spellStart"/>
      <w:r>
        <w:rPr>
          <w:i/>
          <w:iCs/>
          <w:color w:val="000000"/>
          <w:sz w:val="28"/>
          <w:szCs w:val="28"/>
        </w:rPr>
        <w:t>закінчення</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xml:space="preserve"> вам </w:t>
      </w:r>
      <w:proofErr w:type="spellStart"/>
      <w:r>
        <w:rPr>
          <w:i/>
          <w:iCs/>
          <w:color w:val="000000"/>
          <w:sz w:val="28"/>
          <w:szCs w:val="28"/>
        </w:rPr>
        <w:t>нададуть</w:t>
      </w:r>
      <w:proofErr w:type="spellEnd"/>
      <w:r>
        <w:rPr>
          <w:i/>
          <w:iCs/>
          <w:color w:val="000000"/>
          <w:sz w:val="28"/>
          <w:szCs w:val="28"/>
        </w:rPr>
        <w:t xml:space="preserve"> </w:t>
      </w:r>
      <w:proofErr w:type="spellStart"/>
      <w:r>
        <w:rPr>
          <w:i/>
          <w:iCs/>
          <w:color w:val="000000"/>
          <w:sz w:val="28"/>
          <w:szCs w:val="28"/>
        </w:rPr>
        <w:t>офіційний</w:t>
      </w:r>
      <w:proofErr w:type="spellEnd"/>
      <w:r>
        <w:rPr>
          <w:i/>
          <w:iCs/>
          <w:color w:val="000000"/>
          <w:sz w:val="28"/>
          <w:szCs w:val="28"/>
        </w:rPr>
        <w:t xml:space="preserve"> </w:t>
      </w:r>
      <w:proofErr w:type="spellStart"/>
      <w:r>
        <w:rPr>
          <w:i/>
          <w:iCs/>
          <w:color w:val="000000"/>
          <w:sz w:val="28"/>
          <w:szCs w:val="28"/>
        </w:rPr>
        <w:t>сертифікат</w:t>
      </w:r>
      <w:proofErr w:type="spellEnd"/>
      <w:r>
        <w:rPr>
          <w:i/>
          <w:iCs/>
          <w:color w:val="000000"/>
          <w:sz w:val="28"/>
          <w:szCs w:val="28"/>
        </w:rPr>
        <w:t>.</w:t>
      </w:r>
    </w:p>
    <w:p w14:paraId="63874792"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Програма</w:t>
      </w:r>
      <w:proofErr w:type="spellEnd"/>
      <w:r>
        <w:rPr>
          <w:i/>
          <w:iCs/>
          <w:color w:val="000000"/>
          <w:sz w:val="28"/>
          <w:szCs w:val="28"/>
        </w:rPr>
        <w:t xml:space="preserve"> </w:t>
      </w:r>
      <w:proofErr w:type="spellStart"/>
      <w:r>
        <w:rPr>
          <w:i/>
          <w:iCs/>
          <w:color w:val="000000"/>
          <w:sz w:val="28"/>
          <w:szCs w:val="28"/>
        </w:rPr>
        <w:t>обміну</w:t>
      </w:r>
      <w:proofErr w:type="spellEnd"/>
      <w:r>
        <w:rPr>
          <w:i/>
          <w:iCs/>
          <w:color w:val="000000"/>
          <w:sz w:val="28"/>
          <w:szCs w:val="28"/>
        </w:rPr>
        <w:t xml:space="preserve"> </w:t>
      </w:r>
      <w:proofErr w:type="spellStart"/>
      <w:r>
        <w:rPr>
          <w:i/>
          <w:iCs/>
          <w:color w:val="000000"/>
          <w:sz w:val="28"/>
          <w:szCs w:val="28"/>
        </w:rPr>
        <w:t>студентів</w:t>
      </w:r>
      <w:proofErr w:type="spellEnd"/>
      <w:r>
        <w:rPr>
          <w:i/>
          <w:iCs/>
          <w:color w:val="000000"/>
          <w:sz w:val="28"/>
          <w:szCs w:val="28"/>
        </w:rPr>
        <w:t xml:space="preserve"> </w:t>
      </w:r>
      <w:proofErr w:type="spellStart"/>
      <w:r>
        <w:rPr>
          <w:i/>
          <w:iCs/>
          <w:color w:val="000000"/>
          <w:sz w:val="28"/>
          <w:szCs w:val="28"/>
        </w:rPr>
        <w:t>вищих</w:t>
      </w:r>
      <w:proofErr w:type="spellEnd"/>
      <w:r>
        <w:rPr>
          <w:i/>
          <w:iCs/>
          <w:color w:val="000000"/>
          <w:sz w:val="28"/>
          <w:szCs w:val="28"/>
        </w:rPr>
        <w:t xml:space="preserve"> </w:t>
      </w:r>
      <w:proofErr w:type="spellStart"/>
      <w:r>
        <w:rPr>
          <w:i/>
          <w:iCs/>
          <w:color w:val="000000"/>
          <w:sz w:val="28"/>
          <w:szCs w:val="28"/>
        </w:rPr>
        <w:t>навчальних</w:t>
      </w:r>
      <w:proofErr w:type="spellEnd"/>
      <w:r>
        <w:rPr>
          <w:i/>
          <w:iCs/>
          <w:color w:val="000000"/>
          <w:sz w:val="28"/>
          <w:szCs w:val="28"/>
        </w:rPr>
        <w:t xml:space="preserve"> </w:t>
      </w:r>
      <w:proofErr w:type="spellStart"/>
      <w:r>
        <w:rPr>
          <w:i/>
          <w:iCs/>
          <w:color w:val="000000"/>
          <w:sz w:val="28"/>
          <w:szCs w:val="28"/>
        </w:rPr>
        <w:t>закладів</w:t>
      </w:r>
      <w:proofErr w:type="spellEnd"/>
      <w:r>
        <w:rPr>
          <w:i/>
          <w:iCs/>
          <w:color w:val="000000"/>
          <w:sz w:val="28"/>
          <w:szCs w:val="28"/>
        </w:rPr>
        <w:t xml:space="preserve"> Global UGRAD з компонентом UUAESE </w:t>
      </w:r>
      <w:proofErr w:type="spellStart"/>
      <w:r>
        <w:rPr>
          <w:i/>
          <w:iCs/>
          <w:color w:val="000000"/>
          <w:sz w:val="28"/>
          <w:szCs w:val="28"/>
        </w:rPr>
        <w:t>передбачає</w:t>
      </w:r>
      <w:proofErr w:type="spellEnd"/>
      <w:r>
        <w:rPr>
          <w:i/>
          <w:iCs/>
          <w:color w:val="000000"/>
          <w:sz w:val="28"/>
          <w:szCs w:val="28"/>
        </w:rPr>
        <w:t xml:space="preserve"> </w:t>
      </w:r>
      <w:proofErr w:type="spellStart"/>
      <w:r>
        <w:rPr>
          <w:i/>
          <w:iCs/>
          <w:color w:val="000000"/>
          <w:sz w:val="28"/>
          <w:szCs w:val="28"/>
        </w:rPr>
        <w:t>наступне</w:t>
      </w:r>
      <w:proofErr w:type="spellEnd"/>
      <w:r>
        <w:rPr>
          <w:i/>
          <w:iCs/>
          <w:color w:val="000000"/>
          <w:sz w:val="28"/>
          <w:szCs w:val="28"/>
        </w:rPr>
        <w:t xml:space="preserve"> </w:t>
      </w:r>
      <w:proofErr w:type="spellStart"/>
      <w:r>
        <w:rPr>
          <w:i/>
          <w:iCs/>
          <w:color w:val="000000"/>
          <w:sz w:val="28"/>
          <w:szCs w:val="28"/>
        </w:rPr>
        <w:t>фінансове</w:t>
      </w:r>
      <w:proofErr w:type="spellEnd"/>
      <w:r>
        <w:rPr>
          <w:i/>
          <w:iCs/>
          <w:color w:val="000000"/>
          <w:sz w:val="28"/>
          <w:szCs w:val="28"/>
        </w:rPr>
        <w:t xml:space="preserve"> </w:t>
      </w:r>
      <w:proofErr w:type="spellStart"/>
      <w:r>
        <w:rPr>
          <w:i/>
          <w:iCs/>
          <w:color w:val="000000"/>
          <w:sz w:val="28"/>
          <w:szCs w:val="28"/>
        </w:rPr>
        <w:t>забезпечення</w:t>
      </w:r>
      <w:proofErr w:type="spellEnd"/>
      <w:r>
        <w:rPr>
          <w:i/>
          <w:iCs/>
          <w:color w:val="000000"/>
          <w:sz w:val="28"/>
          <w:szCs w:val="28"/>
        </w:rPr>
        <w:t xml:space="preserve">: оплату </w:t>
      </w:r>
      <w:proofErr w:type="spellStart"/>
      <w:r>
        <w:rPr>
          <w:i/>
          <w:iCs/>
          <w:color w:val="000000"/>
          <w:sz w:val="28"/>
          <w:szCs w:val="28"/>
        </w:rPr>
        <w:t>проїзду</w:t>
      </w:r>
      <w:proofErr w:type="spellEnd"/>
      <w:r>
        <w:rPr>
          <w:i/>
          <w:iCs/>
          <w:color w:val="000000"/>
          <w:sz w:val="28"/>
          <w:szCs w:val="28"/>
        </w:rPr>
        <w:t xml:space="preserve"> </w:t>
      </w:r>
      <w:proofErr w:type="spellStart"/>
      <w:r>
        <w:rPr>
          <w:i/>
          <w:iCs/>
          <w:color w:val="000000"/>
          <w:sz w:val="28"/>
          <w:szCs w:val="28"/>
        </w:rPr>
        <w:t>учасників</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xml:space="preserve"> до/</w:t>
      </w:r>
      <w:proofErr w:type="spellStart"/>
      <w:r>
        <w:rPr>
          <w:i/>
          <w:iCs/>
          <w:color w:val="000000"/>
          <w:sz w:val="28"/>
          <w:szCs w:val="28"/>
        </w:rPr>
        <w:t>із</w:t>
      </w:r>
      <w:proofErr w:type="spellEnd"/>
      <w:r>
        <w:rPr>
          <w:i/>
          <w:iCs/>
          <w:color w:val="000000"/>
          <w:sz w:val="28"/>
          <w:szCs w:val="28"/>
        </w:rPr>
        <w:t xml:space="preserve"> США, оплату </w:t>
      </w:r>
      <w:proofErr w:type="spellStart"/>
      <w:r>
        <w:rPr>
          <w:i/>
          <w:iCs/>
          <w:color w:val="000000"/>
          <w:sz w:val="28"/>
          <w:szCs w:val="28"/>
        </w:rPr>
        <w:t>вартості</w:t>
      </w:r>
      <w:proofErr w:type="spellEnd"/>
      <w:r>
        <w:rPr>
          <w:i/>
          <w:iCs/>
          <w:color w:val="000000"/>
          <w:sz w:val="28"/>
          <w:szCs w:val="28"/>
        </w:rPr>
        <w:t xml:space="preserve"> </w:t>
      </w:r>
      <w:proofErr w:type="spellStart"/>
      <w:r>
        <w:rPr>
          <w:i/>
          <w:iCs/>
          <w:color w:val="000000"/>
          <w:sz w:val="28"/>
          <w:szCs w:val="28"/>
        </w:rPr>
        <w:t>навчання</w:t>
      </w:r>
      <w:proofErr w:type="spellEnd"/>
      <w:r>
        <w:rPr>
          <w:i/>
          <w:iCs/>
          <w:color w:val="000000"/>
          <w:sz w:val="28"/>
          <w:szCs w:val="28"/>
        </w:rPr>
        <w:t xml:space="preserve"> в </w:t>
      </w:r>
      <w:proofErr w:type="spellStart"/>
      <w:r>
        <w:rPr>
          <w:i/>
          <w:iCs/>
          <w:color w:val="000000"/>
          <w:sz w:val="28"/>
          <w:szCs w:val="28"/>
        </w:rPr>
        <w:t>американському</w:t>
      </w:r>
      <w:proofErr w:type="spellEnd"/>
      <w:r>
        <w:rPr>
          <w:i/>
          <w:iCs/>
          <w:color w:val="000000"/>
          <w:sz w:val="28"/>
          <w:szCs w:val="28"/>
        </w:rPr>
        <w:t xml:space="preserve"> </w:t>
      </w:r>
      <w:proofErr w:type="spellStart"/>
      <w:r>
        <w:rPr>
          <w:i/>
          <w:iCs/>
          <w:color w:val="000000"/>
          <w:sz w:val="28"/>
          <w:szCs w:val="28"/>
        </w:rPr>
        <w:t>університеті</w:t>
      </w:r>
      <w:proofErr w:type="spellEnd"/>
      <w:r>
        <w:rPr>
          <w:i/>
          <w:iCs/>
          <w:color w:val="000000"/>
          <w:sz w:val="28"/>
          <w:szCs w:val="28"/>
        </w:rPr>
        <w:t xml:space="preserve">, </w:t>
      </w:r>
      <w:proofErr w:type="spellStart"/>
      <w:r>
        <w:rPr>
          <w:i/>
          <w:iCs/>
          <w:color w:val="000000"/>
          <w:sz w:val="28"/>
          <w:szCs w:val="28"/>
        </w:rPr>
        <w:t>проживання</w:t>
      </w:r>
      <w:proofErr w:type="spellEnd"/>
      <w:r>
        <w:rPr>
          <w:i/>
          <w:iCs/>
          <w:color w:val="000000"/>
          <w:sz w:val="28"/>
          <w:szCs w:val="28"/>
        </w:rPr>
        <w:t xml:space="preserve"> та </w:t>
      </w:r>
      <w:proofErr w:type="spellStart"/>
      <w:r>
        <w:rPr>
          <w:i/>
          <w:iCs/>
          <w:color w:val="000000"/>
          <w:sz w:val="28"/>
          <w:szCs w:val="28"/>
        </w:rPr>
        <w:t>харчування</w:t>
      </w:r>
      <w:proofErr w:type="spellEnd"/>
      <w:r>
        <w:rPr>
          <w:i/>
          <w:iCs/>
          <w:color w:val="000000"/>
          <w:sz w:val="28"/>
          <w:szCs w:val="28"/>
        </w:rPr>
        <w:t xml:space="preserve">, </w:t>
      </w:r>
      <w:proofErr w:type="spellStart"/>
      <w:r>
        <w:rPr>
          <w:i/>
          <w:iCs/>
          <w:color w:val="000000"/>
          <w:sz w:val="28"/>
          <w:szCs w:val="28"/>
        </w:rPr>
        <w:t>медичне</w:t>
      </w:r>
      <w:proofErr w:type="spellEnd"/>
      <w:r>
        <w:rPr>
          <w:i/>
          <w:iCs/>
          <w:color w:val="000000"/>
          <w:sz w:val="28"/>
          <w:szCs w:val="28"/>
        </w:rPr>
        <w:t xml:space="preserve"> </w:t>
      </w:r>
      <w:proofErr w:type="spellStart"/>
      <w:r>
        <w:rPr>
          <w:i/>
          <w:iCs/>
          <w:color w:val="000000"/>
          <w:sz w:val="28"/>
          <w:szCs w:val="28"/>
        </w:rPr>
        <w:t>страхування</w:t>
      </w:r>
      <w:proofErr w:type="spellEnd"/>
      <w:r>
        <w:rPr>
          <w:i/>
          <w:iCs/>
          <w:color w:val="000000"/>
          <w:sz w:val="28"/>
          <w:szCs w:val="28"/>
        </w:rPr>
        <w:t xml:space="preserve">, </w:t>
      </w:r>
      <w:proofErr w:type="spellStart"/>
      <w:r>
        <w:rPr>
          <w:i/>
          <w:iCs/>
          <w:color w:val="000000"/>
          <w:sz w:val="28"/>
          <w:szCs w:val="28"/>
        </w:rPr>
        <w:t>необхідні</w:t>
      </w:r>
      <w:proofErr w:type="spellEnd"/>
      <w:r>
        <w:rPr>
          <w:i/>
          <w:iCs/>
          <w:color w:val="000000"/>
          <w:sz w:val="28"/>
          <w:szCs w:val="28"/>
        </w:rPr>
        <w:t xml:space="preserve"> </w:t>
      </w:r>
      <w:proofErr w:type="spellStart"/>
      <w:r>
        <w:rPr>
          <w:i/>
          <w:iCs/>
          <w:color w:val="000000"/>
          <w:sz w:val="28"/>
          <w:szCs w:val="28"/>
        </w:rPr>
        <w:t>підручники</w:t>
      </w:r>
      <w:proofErr w:type="spellEnd"/>
      <w:r>
        <w:rPr>
          <w:i/>
          <w:iCs/>
          <w:color w:val="000000"/>
          <w:sz w:val="28"/>
          <w:szCs w:val="28"/>
        </w:rPr>
        <w:t xml:space="preserve"> та </w:t>
      </w:r>
      <w:proofErr w:type="spellStart"/>
      <w:r>
        <w:rPr>
          <w:i/>
          <w:iCs/>
          <w:color w:val="000000"/>
          <w:sz w:val="28"/>
          <w:szCs w:val="28"/>
        </w:rPr>
        <w:t>щомісячну</w:t>
      </w:r>
      <w:proofErr w:type="spellEnd"/>
      <w:r>
        <w:rPr>
          <w:i/>
          <w:iCs/>
          <w:color w:val="000000"/>
          <w:sz w:val="28"/>
          <w:szCs w:val="28"/>
        </w:rPr>
        <w:t xml:space="preserve"> </w:t>
      </w:r>
      <w:proofErr w:type="spellStart"/>
      <w:r>
        <w:rPr>
          <w:i/>
          <w:iCs/>
          <w:color w:val="000000"/>
          <w:sz w:val="28"/>
          <w:szCs w:val="28"/>
        </w:rPr>
        <w:t>стипендію</w:t>
      </w:r>
      <w:proofErr w:type="spellEnd"/>
      <w:r>
        <w:rPr>
          <w:i/>
          <w:iCs/>
          <w:color w:val="000000"/>
          <w:sz w:val="28"/>
          <w:szCs w:val="28"/>
        </w:rPr>
        <w:t>.</w:t>
      </w:r>
    </w:p>
    <w:p w14:paraId="57D198FC" w14:textId="77777777" w:rsidR="00BB500C" w:rsidRDefault="00BB500C" w:rsidP="009C714F">
      <w:pPr>
        <w:pStyle w:val="a3"/>
        <w:spacing w:before="0" w:beforeAutospacing="0" w:after="0" w:afterAutospacing="0"/>
        <w:ind w:firstLine="284"/>
        <w:contextualSpacing/>
        <w:jc w:val="both"/>
      </w:pPr>
      <w:proofErr w:type="spellStart"/>
      <w:proofErr w:type="gramStart"/>
      <w:r>
        <w:rPr>
          <w:i/>
          <w:iCs/>
          <w:color w:val="000000"/>
          <w:sz w:val="28"/>
          <w:szCs w:val="28"/>
        </w:rPr>
        <w:t>Процес</w:t>
      </w:r>
      <w:proofErr w:type="spellEnd"/>
      <w:r>
        <w:rPr>
          <w:i/>
          <w:iCs/>
          <w:color w:val="000000"/>
          <w:sz w:val="28"/>
          <w:szCs w:val="28"/>
        </w:rPr>
        <w:t xml:space="preserve">  </w:t>
      </w:r>
      <w:proofErr w:type="spellStart"/>
      <w:r>
        <w:rPr>
          <w:i/>
          <w:iCs/>
          <w:color w:val="000000"/>
          <w:sz w:val="28"/>
          <w:szCs w:val="28"/>
        </w:rPr>
        <w:t>відбору</w:t>
      </w:r>
      <w:proofErr w:type="spellEnd"/>
      <w:proofErr w:type="gramEnd"/>
      <w:r>
        <w:rPr>
          <w:i/>
          <w:iCs/>
          <w:color w:val="000000"/>
          <w:sz w:val="28"/>
          <w:szCs w:val="28"/>
        </w:rPr>
        <w:t xml:space="preserve"> включав у себе </w:t>
      </w:r>
      <w:proofErr w:type="spellStart"/>
      <w:r>
        <w:rPr>
          <w:i/>
          <w:iCs/>
          <w:color w:val="000000"/>
          <w:sz w:val="28"/>
          <w:szCs w:val="28"/>
        </w:rPr>
        <w:t>заповнення</w:t>
      </w:r>
      <w:proofErr w:type="spellEnd"/>
      <w:r>
        <w:rPr>
          <w:i/>
          <w:iCs/>
          <w:color w:val="000000"/>
          <w:sz w:val="28"/>
          <w:szCs w:val="28"/>
        </w:rPr>
        <w:t xml:space="preserve"> </w:t>
      </w:r>
      <w:proofErr w:type="spellStart"/>
      <w:r>
        <w:rPr>
          <w:i/>
          <w:iCs/>
          <w:color w:val="000000"/>
          <w:sz w:val="28"/>
          <w:szCs w:val="28"/>
        </w:rPr>
        <w:t>анкети</w:t>
      </w:r>
      <w:proofErr w:type="spellEnd"/>
      <w:r>
        <w:rPr>
          <w:i/>
          <w:iCs/>
          <w:color w:val="000000"/>
          <w:sz w:val="28"/>
          <w:szCs w:val="28"/>
        </w:rPr>
        <w:t xml:space="preserve">, </w:t>
      </w:r>
      <w:proofErr w:type="spellStart"/>
      <w:r>
        <w:rPr>
          <w:i/>
          <w:iCs/>
          <w:color w:val="000000"/>
          <w:sz w:val="28"/>
          <w:szCs w:val="28"/>
        </w:rPr>
        <w:t>написання</w:t>
      </w:r>
      <w:proofErr w:type="spellEnd"/>
      <w:r>
        <w:rPr>
          <w:i/>
          <w:iCs/>
          <w:color w:val="000000"/>
          <w:sz w:val="28"/>
          <w:szCs w:val="28"/>
        </w:rPr>
        <w:t xml:space="preserve"> </w:t>
      </w:r>
      <w:proofErr w:type="spellStart"/>
      <w:r>
        <w:rPr>
          <w:i/>
          <w:iCs/>
          <w:color w:val="000000"/>
          <w:sz w:val="28"/>
          <w:szCs w:val="28"/>
        </w:rPr>
        <w:t>ессе</w:t>
      </w:r>
      <w:proofErr w:type="spellEnd"/>
      <w:r>
        <w:rPr>
          <w:i/>
          <w:iCs/>
          <w:color w:val="000000"/>
          <w:sz w:val="28"/>
          <w:szCs w:val="28"/>
        </w:rPr>
        <w:t xml:space="preserve">, </w:t>
      </w:r>
      <w:proofErr w:type="spellStart"/>
      <w:r>
        <w:rPr>
          <w:i/>
          <w:iCs/>
          <w:color w:val="000000"/>
          <w:sz w:val="28"/>
          <w:szCs w:val="28"/>
        </w:rPr>
        <w:t>проходження</w:t>
      </w:r>
      <w:proofErr w:type="spellEnd"/>
      <w:r>
        <w:rPr>
          <w:i/>
          <w:iCs/>
          <w:color w:val="000000"/>
          <w:sz w:val="28"/>
          <w:szCs w:val="28"/>
        </w:rPr>
        <w:t xml:space="preserve"> </w:t>
      </w:r>
      <w:proofErr w:type="spellStart"/>
      <w:r>
        <w:rPr>
          <w:i/>
          <w:iCs/>
          <w:color w:val="000000"/>
          <w:sz w:val="28"/>
          <w:szCs w:val="28"/>
        </w:rPr>
        <w:t>співбесіди</w:t>
      </w:r>
      <w:proofErr w:type="spellEnd"/>
      <w:r>
        <w:rPr>
          <w:i/>
          <w:iCs/>
          <w:color w:val="000000"/>
          <w:sz w:val="28"/>
          <w:szCs w:val="28"/>
        </w:rPr>
        <w:t xml:space="preserve"> та </w:t>
      </w:r>
      <w:proofErr w:type="spellStart"/>
      <w:r>
        <w:rPr>
          <w:i/>
          <w:iCs/>
          <w:color w:val="000000"/>
          <w:sz w:val="28"/>
          <w:szCs w:val="28"/>
        </w:rPr>
        <w:t>складання</w:t>
      </w:r>
      <w:proofErr w:type="spellEnd"/>
      <w:r>
        <w:rPr>
          <w:i/>
          <w:iCs/>
          <w:color w:val="000000"/>
          <w:sz w:val="28"/>
          <w:szCs w:val="28"/>
        </w:rPr>
        <w:t xml:space="preserve"> </w:t>
      </w:r>
      <w:proofErr w:type="spellStart"/>
      <w:r>
        <w:rPr>
          <w:i/>
          <w:iCs/>
          <w:color w:val="000000"/>
          <w:sz w:val="28"/>
          <w:szCs w:val="28"/>
        </w:rPr>
        <w:t>стандартизованого</w:t>
      </w:r>
      <w:proofErr w:type="spellEnd"/>
      <w:r>
        <w:rPr>
          <w:i/>
          <w:iCs/>
          <w:color w:val="000000"/>
          <w:sz w:val="28"/>
          <w:szCs w:val="28"/>
        </w:rPr>
        <w:t xml:space="preserve"> тесту TOEFL. </w:t>
      </w:r>
    </w:p>
    <w:p w14:paraId="1EE6D96F" w14:textId="77777777" w:rsidR="00BB500C" w:rsidRDefault="00BB500C" w:rsidP="009C714F">
      <w:pPr>
        <w:pStyle w:val="a3"/>
        <w:spacing w:before="0" w:beforeAutospacing="0" w:after="0" w:afterAutospacing="0"/>
        <w:ind w:firstLine="284"/>
        <w:contextualSpacing/>
        <w:jc w:val="both"/>
      </w:pPr>
      <w:r>
        <w:rPr>
          <w:i/>
          <w:iCs/>
          <w:color w:val="000000"/>
          <w:sz w:val="28"/>
          <w:szCs w:val="28"/>
        </w:rPr>
        <w:t xml:space="preserve">Одним з </w:t>
      </w:r>
      <w:proofErr w:type="spellStart"/>
      <w:r>
        <w:rPr>
          <w:i/>
          <w:iCs/>
          <w:color w:val="000000"/>
          <w:sz w:val="28"/>
          <w:szCs w:val="28"/>
        </w:rPr>
        <w:t>найважчих</w:t>
      </w:r>
      <w:proofErr w:type="spellEnd"/>
      <w:r>
        <w:rPr>
          <w:i/>
          <w:iCs/>
          <w:color w:val="000000"/>
          <w:sz w:val="28"/>
          <w:szCs w:val="28"/>
        </w:rPr>
        <w:t xml:space="preserve"> </w:t>
      </w:r>
      <w:proofErr w:type="spellStart"/>
      <w:r>
        <w:rPr>
          <w:i/>
          <w:iCs/>
          <w:color w:val="000000"/>
          <w:sz w:val="28"/>
          <w:szCs w:val="28"/>
        </w:rPr>
        <w:t>моментів</w:t>
      </w:r>
      <w:proofErr w:type="spellEnd"/>
      <w:r>
        <w:rPr>
          <w:i/>
          <w:iCs/>
          <w:color w:val="000000"/>
          <w:sz w:val="28"/>
          <w:szCs w:val="28"/>
        </w:rPr>
        <w:t xml:space="preserve"> є </w:t>
      </w:r>
      <w:proofErr w:type="spellStart"/>
      <w:r>
        <w:rPr>
          <w:i/>
          <w:iCs/>
          <w:color w:val="000000"/>
          <w:sz w:val="28"/>
          <w:szCs w:val="28"/>
        </w:rPr>
        <w:t>написання</w:t>
      </w:r>
      <w:proofErr w:type="spellEnd"/>
      <w:r>
        <w:rPr>
          <w:i/>
          <w:iCs/>
          <w:color w:val="000000"/>
          <w:sz w:val="28"/>
          <w:szCs w:val="28"/>
        </w:rPr>
        <w:t xml:space="preserve"> </w:t>
      </w:r>
      <w:proofErr w:type="spellStart"/>
      <w:r>
        <w:rPr>
          <w:i/>
          <w:iCs/>
          <w:color w:val="000000"/>
          <w:sz w:val="28"/>
          <w:szCs w:val="28"/>
        </w:rPr>
        <w:t>мотиваційного</w:t>
      </w:r>
      <w:proofErr w:type="spellEnd"/>
      <w:r>
        <w:rPr>
          <w:i/>
          <w:iCs/>
          <w:color w:val="000000"/>
          <w:sz w:val="28"/>
          <w:szCs w:val="28"/>
        </w:rPr>
        <w:t xml:space="preserve"> листа тому </w:t>
      </w:r>
      <w:proofErr w:type="spellStart"/>
      <w:r>
        <w:rPr>
          <w:i/>
          <w:iCs/>
          <w:color w:val="000000"/>
          <w:sz w:val="28"/>
          <w:szCs w:val="28"/>
        </w:rPr>
        <w:t>що</w:t>
      </w:r>
      <w:proofErr w:type="spellEnd"/>
      <w:r>
        <w:rPr>
          <w:i/>
          <w:iCs/>
          <w:color w:val="000000"/>
          <w:sz w:val="28"/>
          <w:szCs w:val="28"/>
        </w:rPr>
        <w:t xml:space="preserve"> </w:t>
      </w:r>
      <w:proofErr w:type="spellStart"/>
      <w:r>
        <w:rPr>
          <w:i/>
          <w:iCs/>
          <w:color w:val="000000"/>
          <w:sz w:val="28"/>
          <w:szCs w:val="28"/>
        </w:rPr>
        <w:t>саме</w:t>
      </w:r>
      <w:proofErr w:type="spellEnd"/>
      <w:r>
        <w:rPr>
          <w:i/>
          <w:iCs/>
          <w:color w:val="000000"/>
          <w:sz w:val="28"/>
          <w:szCs w:val="28"/>
        </w:rPr>
        <w:t xml:space="preserve"> у </w:t>
      </w:r>
      <w:proofErr w:type="spellStart"/>
      <w:r>
        <w:rPr>
          <w:i/>
          <w:iCs/>
          <w:color w:val="000000"/>
          <w:sz w:val="28"/>
          <w:szCs w:val="28"/>
        </w:rPr>
        <w:t>цьому</w:t>
      </w:r>
      <w:proofErr w:type="spellEnd"/>
      <w:r>
        <w:rPr>
          <w:i/>
          <w:iCs/>
          <w:color w:val="000000"/>
          <w:sz w:val="28"/>
          <w:szCs w:val="28"/>
        </w:rPr>
        <w:t xml:space="preserve"> </w:t>
      </w:r>
      <w:proofErr w:type="spellStart"/>
      <w:r>
        <w:rPr>
          <w:i/>
          <w:iCs/>
          <w:color w:val="000000"/>
          <w:sz w:val="28"/>
          <w:szCs w:val="28"/>
        </w:rPr>
        <w:t>листі</w:t>
      </w:r>
      <w:proofErr w:type="spellEnd"/>
      <w:r>
        <w:rPr>
          <w:i/>
          <w:iCs/>
          <w:color w:val="000000"/>
          <w:sz w:val="28"/>
          <w:szCs w:val="28"/>
        </w:rPr>
        <w:t xml:space="preserve"> </w:t>
      </w:r>
      <w:proofErr w:type="spellStart"/>
      <w:r>
        <w:rPr>
          <w:i/>
          <w:iCs/>
          <w:color w:val="000000"/>
          <w:sz w:val="28"/>
          <w:szCs w:val="28"/>
        </w:rPr>
        <w:t>або</w:t>
      </w:r>
      <w:proofErr w:type="spellEnd"/>
      <w:r>
        <w:rPr>
          <w:i/>
          <w:iCs/>
          <w:color w:val="000000"/>
          <w:sz w:val="28"/>
          <w:szCs w:val="28"/>
        </w:rPr>
        <w:t xml:space="preserve">, так званому, </w:t>
      </w:r>
      <w:proofErr w:type="spellStart"/>
      <w:r>
        <w:rPr>
          <w:i/>
          <w:iCs/>
          <w:color w:val="000000"/>
          <w:sz w:val="28"/>
          <w:szCs w:val="28"/>
        </w:rPr>
        <w:t>ессе</w:t>
      </w:r>
      <w:proofErr w:type="spellEnd"/>
      <w:r>
        <w:rPr>
          <w:i/>
          <w:iCs/>
          <w:color w:val="000000"/>
          <w:sz w:val="28"/>
          <w:szCs w:val="28"/>
        </w:rPr>
        <w:t xml:space="preserve"> </w:t>
      </w:r>
      <w:proofErr w:type="spellStart"/>
      <w:r>
        <w:rPr>
          <w:i/>
          <w:iCs/>
          <w:color w:val="000000"/>
          <w:sz w:val="28"/>
          <w:szCs w:val="28"/>
        </w:rPr>
        <w:t>ви</w:t>
      </w:r>
      <w:proofErr w:type="spellEnd"/>
      <w:r>
        <w:rPr>
          <w:i/>
          <w:iCs/>
          <w:color w:val="000000"/>
          <w:sz w:val="28"/>
          <w:szCs w:val="28"/>
        </w:rPr>
        <w:t xml:space="preserve"> </w:t>
      </w:r>
      <w:proofErr w:type="spellStart"/>
      <w:r>
        <w:rPr>
          <w:i/>
          <w:iCs/>
          <w:color w:val="000000"/>
          <w:sz w:val="28"/>
          <w:szCs w:val="28"/>
        </w:rPr>
        <w:t>маєте</w:t>
      </w:r>
      <w:proofErr w:type="spellEnd"/>
      <w:r>
        <w:rPr>
          <w:i/>
          <w:iCs/>
          <w:color w:val="000000"/>
          <w:sz w:val="28"/>
          <w:szCs w:val="28"/>
        </w:rPr>
        <w:t xml:space="preserve"> </w:t>
      </w:r>
      <w:proofErr w:type="spellStart"/>
      <w:r>
        <w:rPr>
          <w:i/>
          <w:iCs/>
          <w:color w:val="000000"/>
          <w:sz w:val="28"/>
          <w:szCs w:val="28"/>
        </w:rPr>
        <w:t>переконати</w:t>
      </w:r>
      <w:proofErr w:type="spellEnd"/>
      <w:r>
        <w:rPr>
          <w:i/>
          <w:iCs/>
          <w:color w:val="000000"/>
          <w:sz w:val="28"/>
          <w:szCs w:val="28"/>
        </w:rPr>
        <w:t xml:space="preserve"> </w:t>
      </w:r>
      <w:proofErr w:type="spellStart"/>
      <w:r>
        <w:rPr>
          <w:i/>
          <w:iCs/>
          <w:color w:val="000000"/>
          <w:sz w:val="28"/>
          <w:szCs w:val="28"/>
        </w:rPr>
        <w:t>комісію</w:t>
      </w:r>
      <w:proofErr w:type="spellEnd"/>
      <w:r>
        <w:rPr>
          <w:i/>
          <w:iCs/>
          <w:color w:val="000000"/>
          <w:sz w:val="28"/>
          <w:szCs w:val="28"/>
        </w:rPr>
        <w:t xml:space="preserve">, </w:t>
      </w:r>
      <w:proofErr w:type="spellStart"/>
      <w:r>
        <w:rPr>
          <w:i/>
          <w:iCs/>
          <w:color w:val="000000"/>
          <w:sz w:val="28"/>
          <w:szCs w:val="28"/>
        </w:rPr>
        <w:t>що</w:t>
      </w:r>
      <w:proofErr w:type="spellEnd"/>
      <w:r>
        <w:rPr>
          <w:i/>
          <w:iCs/>
          <w:color w:val="000000"/>
          <w:sz w:val="28"/>
          <w:szCs w:val="28"/>
        </w:rPr>
        <w:t xml:space="preserve"> вам </w:t>
      </w:r>
      <w:proofErr w:type="spellStart"/>
      <w:r>
        <w:rPr>
          <w:i/>
          <w:iCs/>
          <w:color w:val="000000"/>
          <w:sz w:val="28"/>
          <w:szCs w:val="28"/>
        </w:rPr>
        <w:t>дійсно</w:t>
      </w:r>
      <w:proofErr w:type="spellEnd"/>
      <w:r>
        <w:rPr>
          <w:i/>
          <w:iCs/>
          <w:color w:val="000000"/>
          <w:sz w:val="28"/>
          <w:szCs w:val="28"/>
        </w:rPr>
        <w:t xml:space="preserve"> </w:t>
      </w:r>
      <w:proofErr w:type="spellStart"/>
      <w:r>
        <w:rPr>
          <w:i/>
          <w:iCs/>
          <w:color w:val="000000"/>
          <w:sz w:val="28"/>
          <w:szCs w:val="28"/>
        </w:rPr>
        <w:t>потрібен</w:t>
      </w:r>
      <w:proofErr w:type="spellEnd"/>
      <w:r>
        <w:rPr>
          <w:i/>
          <w:iCs/>
          <w:color w:val="000000"/>
          <w:sz w:val="28"/>
          <w:szCs w:val="28"/>
        </w:rPr>
        <w:t xml:space="preserve"> </w:t>
      </w:r>
      <w:proofErr w:type="spellStart"/>
      <w:r>
        <w:rPr>
          <w:i/>
          <w:iCs/>
          <w:color w:val="000000"/>
          <w:sz w:val="28"/>
          <w:szCs w:val="28"/>
        </w:rPr>
        <w:t>цей</w:t>
      </w:r>
      <w:proofErr w:type="spellEnd"/>
      <w:r>
        <w:rPr>
          <w:i/>
          <w:iCs/>
          <w:color w:val="000000"/>
          <w:sz w:val="28"/>
          <w:szCs w:val="28"/>
        </w:rPr>
        <w:t xml:space="preserve"> шанс. </w:t>
      </w:r>
    </w:p>
    <w:p w14:paraId="193041A8" w14:textId="77777777" w:rsidR="00BB500C" w:rsidRDefault="00BB500C" w:rsidP="009C714F">
      <w:pPr>
        <w:pStyle w:val="a3"/>
        <w:spacing w:before="0" w:beforeAutospacing="0" w:after="0" w:afterAutospacing="0"/>
        <w:ind w:firstLine="284"/>
        <w:contextualSpacing/>
        <w:jc w:val="both"/>
      </w:pPr>
      <w:r>
        <w:rPr>
          <w:i/>
          <w:iCs/>
          <w:color w:val="000000"/>
          <w:sz w:val="28"/>
          <w:szCs w:val="28"/>
        </w:rPr>
        <w:t xml:space="preserve">За </w:t>
      </w:r>
      <w:proofErr w:type="spellStart"/>
      <w:r>
        <w:rPr>
          <w:i/>
          <w:iCs/>
          <w:color w:val="000000"/>
          <w:sz w:val="28"/>
          <w:szCs w:val="28"/>
        </w:rPr>
        <w:t>програмою</w:t>
      </w:r>
      <w:proofErr w:type="spellEnd"/>
      <w:r>
        <w:rPr>
          <w:i/>
          <w:iCs/>
          <w:color w:val="000000"/>
          <w:sz w:val="28"/>
          <w:szCs w:val="28"/>
        </w:rPr>
        <w:t xml:space="preserve"> </w:t>
      </w:r>
      <w:proofErr w:type="spellStart"/>
      <w:r>
        <w:rPr>
          <w:i/>
          <w:iCs/>
          <w:color w:val="000000"/>
          <w:sz w:val="28"/>
          <w:szCs w:val="28"/>
        </w:rPr>
        <w:t>ви</w:t>
      </w:r>
      <w:proofErr w:type="spellEnd"/>
      <w:r>
        <w:rPr>
          <w:i/>
          <w:iCs/>
          <w:color w:val="000000"/>
          <w:sz w:val="28"/>
          <w:szCs w:val="28"/>
        </w:rPr>
        <w:t xml:space="preserve"> </w:t>
      </w:r>
      <w:proofErr w:type="spellStart"/>
      <w:r>
        <w:rPr>
          <w:i/>
          <w:iCs/>
          <w:color w:val="000000"/>
          <w:sz w:val="28"/>
          <w:szCs w:val="28"/>
        </w:rPr>
        <w:t>вивчаєте</w:t>
      </w:r>
      <w:proofErr w:type="spellEnd"/>
      <w:r>
        <w:rPr>
          <w:i/>
          <w:iCs/>
          <w:color w:val="000000"/>
          <w:sz w:val="28"/>
          <w:szCs w:val="28"/>
        </w:rPr>
        <w:t xml:space="preserve"> </w:t>
      </w:r>
      <w:proofErr w:type="spellStart"/>
      <w:r>
        <w:rPr>
          <w:i/>
          <w:iCs/>
          <w:color w:val="000000"/>
          <w:sz w:val="28"/>
          <w:szCs w:val="28"/>
        </w:rPr>
        <w:t>чотири</w:t>
      </w:r>
      <w:proofErr w:type="spellEnd"/>
      <w:r>
        <w:rPr>
          <w:i/>
          <w:iCs/>
          <w:color w:val="000000"/>
          <w:sz w:val="28"/>
          <w:szCs w:val="28"/>
        </w:rPr>
        <w:t xml:space="preserve"> предмета: два </w:t>
      </w:r>
      <w:proofErr w:type="spellStart"/>
      <w:r>
        <w:rPr>
          <w:i/>
          <w:iCs/>
          <w:color w:val="000000"/>
          <w:sz w:val="28"/>
          <w:szCs w:val="28"/>
        </w:rPr>
        <w:t>зі</w:t>
      </w:r>
      <w:proofErr w:type="spellEnd"/>
      <w:r>
        <w:rPr>
          <w:i/>
          <w:iCs/>
          <w:color w:val="000000"/>
          <w:sz w:val="28"/>
          <w:szCs w:val="28"/>
        </w:rPr>
        <w:t xml:space="preserve"> </w:t>
      </w:r>
      <w:proofErr w:type="spellStart"/>
      <w:r>
        <w:rPr>
          <w:i/>
          <w:iCs/>
          <w:color w:val="000000"/>
          <w:sz w:val="28"/>
          <w:szCs w:val="28"/>
        </w:rPr>
        <w:t>своєї</w:t>
      </w:r>
      <w:proofErr w:type="spellEnd"/>
      <w:r>
        <w:rPr>
          <w:i/>
          <w:iCs/>
          <w:color w:val="000000"/>
          <w:sz w:val="28"/>
          <w:szCs w:val="28"/>
        </w:rPr>
        <w:t xml:space="preserve"> </w:t>
      </w:r>
      <w:proofErr w:type="spellStart"/>
      <w:r>
        <w:rPr>
          <w:i/>
          <w:iCs/>
          <w:color w:val="000000"/>
          <w:sz w:val="28"/>
          <w:szCs w:val="28"/>
        </w:rPr>
        <w:t>спеціальності</w:t>
      </w:r>
      <w:proofErr w:type="spellEnd"/>
      <w:r>
        <w:rPr>
          <w:i/>
          <w:iCs/>
          <w:color w:val="000000"/>
          <w:sz w:val="28"/>
          <w:szCs w:val="28"/>
        </w:rPr>
        <w:t xml:space="preserve">, один предмет </w:t>
      </w:r>
      <w:proofErr w:type="spellStart"/>
      <w:proofErr w:type="gramStart"/>
      <w:r>
        <w:rPr>
          <w:i/>
          <w:iCs/>
          <w:color w:val="000000"/>
          <w:sz w:val="28"/>
          <w:szCs w:val="28"/>
        </w:rPr>
        <w:t>пов’язаний</w:t>
      </w:r>
      <w:proofErr w:type="spellEnd"/>
      <w:r>
        <w:rPr>
          <w:i/>
          <w:iCs/>
          <w:color w:val="000000"/>
          <w:sz w:val="28"/>
          <w:szCs w:val="28"/>
        </w:rPr>
        <w:t>  з</w:t>
      </w:r>
      <w:proofErr w:type="gramEnd"/>
      <w:r>
        <w:rPr>
          <w:i/>
          <w:iCs/>
          <w:color w:val="000000"/>
          <w:sz w:val="28"/>
          <w:szCs w:val="28"/>
        </w:rPr>
        <w:t xml:space="preserve"> </w:t>
      </w:r>
      <w:proofErr w:type="spellStart"/>
      <w:r>
        <w:rPr>
          <w:i/>
          <w:iCs/>
          <w:color w:val="000000"/>
          <w:sz w:val="28"/>
          <w:szCs w:val="28"/>
        </w:rPr>
        <w:t>Америкою</w:t>
      </w:r>
      <w:proofErr w:type="spellEnd"/>
      <w:r>
        <w:rPr>
          <w:i/>
          <w:iCs/>
          <w:color w:val="000000"/>
          <w:sz w:val="28"/>
          <w:szCs w:val="28"/>
        </w:rPr>
        <w:t xml:space="preserve"> та один предмет </w:t>
      </w:r>
      <w:proofErr w:type="spellStart"/>
      <w:r>
        <w:rPr>
          <w:i/>
          <w:iCs/>
          <w:color w:val="000000"/>
          <w:sz w:val="28"/>
          <w:szCs w:val="28"/>
        </w:rPr>
        <w:t>зі</w:t>
      </w:r>
      <w:proofErr w:type="spellEnd"/>
      <w:r>
        <w:rPr>
          <w:i/>
          <w:iCs/>
          <w:color w:val="000000"/>
          <w:sz w:val="28"/>
          <w:szCs w:val="28"/>
        </w:rPr>
        <w:t xml:space="preserve"> </w:t>
      </w:r>
      <w:proofErr w:type="spellStart"/>
      <w:r>
        <w:rPr>
          <w:i/>
          <w:iCs/>
          <w:color w:val="000000"/>
          <w:sz w:val="28"/>
          <w:szCs w:val="28"/>
        </w:rPr>
        <w:t>сфери</w:t>
      </w:r>
      <w:proofErr w:type="spellEnd"/>
      <w:r>
        <w:rPr>
          <w:i/>
          <w:iCs/>
          <w:color w:val="000000"/>
          <w:sz w:val="28"/>
          <w:szCs w:val="28"/>
        </w:rPr>
        <w:t xml:space="preserve"> ваших </w:t>
      </w:r>
      <w:proofErr w:type="spellStart"/>
      <w:r>
        <w:rPr>
          <w:i/>
          <w:iCs/>
          <w:color w:val="000000"/>
          <w:sz w:val="28"/>
          <w:szCs w:val="28"/>
        </w:rPr>
        <w:t>інтересів</w:t>
      </w:r>
      <w:proofErr w:type="spellEnd"/>
      <w:r>
        <w:rPr>
          <w:i/>
          <w:iCs/>
          <w:color w:val="000000"/>
          <w:sz w:val="28"/>
          <w:szCs w:val="28"/>
        </w:rPr>
        <w:t>. </w:t>
      </w:r>
    </w:p>
    <w:p w14:paraId="6B5384B3"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Учасник</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xml:space="preserve"> Global UGRAD також </w:t>
      </w:r>
      <w:proofErr w:type="spellStart"/>
      <w:r>
        <w:rPr>
          <w:i/>
          <w:iCs/>
          <w:color w:val="000000"/>
          <w:sz w:val="28"/>
          <w:szCs w:val="28"/>
        </w:rPr>
        <w:t>має</w:t>
      </w:r>
      <w:proofErr w:type="spellEnd"/>
      <w:r>
        <w:rPr>
          <w:i/>
          <w:iCs/>
          <w:color w:val="000000"/>
          <w:sz w:val="28"/>
          <w:szCs w:val="28"/>
        </w:rPr>
        <w:t xml:space="preserve"> </w:t>
      </w:r>
      <w:proofErr w:type="spellStart"/>
      <w:r>
        <w:rPr>
          <w:i/>
          <w:iCs/>
          <w:color w:val="000000"/>
          <w:sz w:val="28"/>
          <w:szCs w:val="28"/>
        </w:rPr>
        <w:t>присвятити</w:t>
      </w:r>
      <w:proofErr w:type="spellEnd"/>
      <w:r>
        <w:rPr>
          <w:i/>
          <w:iCs/>
          <w:color w:val="000000"/>
          <w:sz w:val="28"/>
          <w:szCs w:val="28"/>
        </w:rPr>
        <w:t xml:space="preserve"> не </w:t>
      </w:r>
      <w:proofErr w:type="spellStart"/>
      <w:r>
        <w:rPr>
          <w:i/>
          <w:iCs/>
          <w:color w:val="000000"/>
          <w:sz w:val="28"/>
          <w:szCs w:val="28"/>
        </w:rPr>
        <w:t>менш</w:t>
      </w:r>
      <w:proofErr w:type="spellEnd"/>
      <w:r>
        <w:rPr>
          <w:i/>
          <w:iCs/>
          <w:color w:val="000000"/>
          <w:sz w:val="28"/>
          <w:szCs w:val="28"/>
        </w:rPr>
        <w:t xml:space="preserve"> </w:t>
      </w:r>
      <w:proofErr w:type="spellStart"/>
      <w:r>
        <w:rPr>
          <w:i/>
          <w:iCs/>
          <w:color w:val="000000"/>
          <w:sz w:val="28"/>
          <w:szCs w:val="28"/>
        </w:rPr>
        <w:t>ніж</w:t>
      </w:r>
      <w:proofErr w:type="spellEnd"/>
      <w:r>
        <w:rPr>
          <w:i/>
          <w:iCs/>
          <w:color w:val="000000"/>
          <w:sz w:val="28"/>
          <w:szCs w:val="28"/>
        </w:rPr>
        <w:t xml:space="preserve"> 20 годин </w:t>
      </w:r>
      <w:proofErr w:type="spellStart"/>
      <w:r>
        <w:rPr>
          <w:i/>
          <w:iCs/>
          <w:color w:val="000000"/>
          <w:sz w:val="28"/>
          <w:szCs w:val="28"/>
        </w:rPr>
        <w:t>волонтерській</w:t>
      </w:r>
      <w:proofErr w:type="spellEnd"/>
      <w:r>
        <w:rPr>
          <w:i/>
          <w:iCs/>
          <w:color w:val="000000"/>
          <w:sz w:val="28"/>
          <w:szCs w:val="28"/>
        </w:rPr>
        <w:t xml:space="preserve"> </w:t>
      </w:r>
      <w:proofErr w:type="spellStart"/>
      <w:r>
        <w:rPr>
          <w:i/>
          <w:iCs/>
          <w:color w:val="000000"/>
          <w:sz w:val="28"/>
          <w:szCs w:val="28"/>
        </w:rPr>
        <w:t>діяльності</w:t>
      </w:r>
      <w:proofErr w:type="spellEnd"/>
      <w:r>
        <w:rPr>
          <w:i/>
          <w:iCs/>
          <w:color w:val="000000"/>
          <w:sz w:val="28"/>
          <w:szCs w:val="28"/>
        </w:rPr>
        <w:t xml:space="preserve">. Студент сам </w:t>
      </w:r>
      <w:proofErr w:type="spellStart"/>
      <w:r>
        <w:rPr>
          <w:i/>
          <w:iCs/>
          <w:color w:val="000000"/>
          <w:sz w:val="28"/>
          <w:szCs w:val="28"/>
        </w:rPr>
        <w:t>обирає</w:t>
      </w:r>
      <w:proofErr w:type="spellEnd"/>
      <w:r>
        <w:rPr>
          <w:i/>
          <w:iCs/>
          <w:color w:val="000000"/>
          <w:sz w:val="28"/>
          <w:szCs w:val="28"/>
        </w:rPr>
        <w:t xml:space="preserve"> </w:t>
      </w:r>
      <w:proofErr w:type="spellStart"/>
      <w:r>
        <w:rPr>
          <w:i/>
          <w:iCs/>
          <w:color w:val="000000"/>
          <w:sz w:val="28"/>
          <w:szCs w:val="28"/>
        </w:rPr>
        <w:t>місце</w:t>
      </w:r>
      <w:proofErr w:type="spellEnd"/>
      <w:r>
        <w:rPr>
          <w:i/>
          <w:iCs/>
          <w:color w:val="000000"/>
          <w:sz w:val="28"/>
          <w:szCs w:val="28"/>
        </w:rPr>
        <w:t xml:space="preserve"> та форму волонтерства.</w:t>
      </w:r>
    </w:p>
    <w:p w14:paraId="7E16A97B" w14:textId="77777777" w:rsidR="00BB500C" w:rsidRDefault="00BB500C" w:rsidP="009C714F">
      <w:pPr>
        <w:pStyle w:val="a3"/>
        <w:spacing w:before="0" w:beforeAutospacing="0" w:after="0" w:afterAutospacing="0"/>
        <w:ind w:firstLine="284"/>
        <w:contextualSpacing/>
        <w:jc w:val="both"/>
      </w:pPr>
      <w:r>
        <w:rPr>
          <w:i/>
          <w:iCs/>
          <w:color w:val="000000"/>
          <w:sz w:val="28"/>
          <w:szCs w:val="28"/>
        </w:rPr>
        <w:t xml:space="preserve">Global UGRAD Summit у </w:t>
      </w:r>
      <w:proofErr w:type="spellStart"/>
      <w:r>
        <w:rPr>
          <w:i/>
          <w:iCs/>
          <w:color w:val="000000"/>
          <w:sz w:val="28"/>
          <w:szCs w:val="28"/>
        </w:rPr>
        <w:t>Вашингтоні</w:t>
      </w:r>
      <w:proofErr w:type="spellEnd"/>
      <w:r>
        <w:rPr>
          <w:i/>
          <w:iCs/>
          <w:color w:val="000000"/>
          <w:sz w:val="28"/>
          <w:szCs w:val="28"/>
        </w:rPr>
        <w:t xml:space="preserve">, </w:t>
      </w:r>
      <w:proofErr w:type="spellStart"/>
      <w:r>
        <w:rPr>
          <w:i/>
          <w:iCs/>
          <w:color w:val="000000"/>
          <w:sz w:val="28"/>
          <w:szCs w:val="28"/>
        </w:rPr>
        <w:t>столиці</w:t>
      </w:r>
      <w:proofErr w:type="spellEnd"/>
      <w:r>
        <w:rPr>
          <w:i/>
          <w:iCs/>
          <w:color w:val="000000"/>
          <w:sz w:val="28"/>
          <w:szCs w:val="28"/>
        </w:rPr>
        <w:t xml:space="preserve"> США. </w:t>
      </w:r>
      <w:proofErr w:type="spellStart"/>
      <w:r>
        <w:rPr>
          <w:i/>
          <w:iCs/>
          <w:color w:val="000000"/>
          <w:sz w:val="28"/>
          <w:szCs w:val="28"/>
        </w:rPr>
        <w:t>Протягом</w:t>
      </w:r>
      <w:proofErr w:type="spellEnd"/>
      <w:r>
        <w:rPr>
          <w:i/>
          <w:iCs/>
          <w:color w:val="000000"/>
          <w:sz w:val="28"/>
          <w:szCs w:val="28"/>
        </w:rPr>
        <w:t xml:space="preserve"> 5 </w:t>
      </w:r>
      <w:proofErr w:type="spellStart"/>
      <w:r>
        <w:rPr>
          <w:i/>
          <w:iCs/>
          <w:color w:val="000000"/>
          <w:sz w:val="28"/>
          <w:szCs w:val="28"/>
        </w:rPr>
        <w:t>днів</w:t>
      </w:r>
      <w:proofErr w:type="spellEnd"/>
      <w:r>
        <w:rPr>
          <w:i/>
          <w:iCs/>
          <w:color w:val="000000"/>
          <w:sz w:val="28"/>
          <w:szCs w:val="28"/>
        </w:rPr>
        <w:t xml:space="preserve"> </w:t>
      </w:r>
      <w:proofErr w:type="spellStart"/>
      <w:r>
        <w:rPr>
          <w:i/>
          <w:iCs/>
          <w:color w:val="000000"/>
          <w:sz w:val="28"/>
          <w:szCs w:val="28"/>
        </w:rPr>
        <w:t>студенти</w:t>
      </w:r>
      <w:proofErr w:type="spellEnd"/>
      <w:r>
        <w:rPr>
          <w:i/>
          <w:iCs/>
          <w:color w:val="000000"/>
          <w:sz w:val="28"/>
          <w:szCs w:val="28"/>
        </w:rPr>
        <w:t xml:space="preserve"> Global UGRAD з </w:t>
      </w:r>
      <w:proofErr w:type="spellStart"/>
      <w:proofErr w:type="gramStart"/>
      <w:r>
        <w:rPr>
          <w:i/>
          <w:iCs/>
          <w:color w:val="000000"/>
          <w:sz w:val="28"/>
          <w:szCs w:val="28"/>
        </w:rPr>
        <w:t>усіх</w:t>
      </w:r>
      <w:proofErr w:type="spellEnd"/>
      <w:r>
        <w:rPr>
          <w:i/>
          <w:iCs/>
          <w:color w:val="000000"/>
          <w:sz w:val="28"/>
          <w:szCs w:val="28"/>
        </w:rPr>
        <w:t xml:space="preserve">  </w:t>
      </w:r>
      <w:proofErr w:type="spellStart"/>
      <w:r>
        <w:rPr>
          <w:i/>
          <w:iCs/>
          <w:color w:val="000000"/>
          <w:sz w:val="28"/>
          <w:szCs w:val="28"/>
        </w:rPr>
        <w:t>куточків</w:t>
      </w:r>
      <w:proofErr w:type="spellEnd"/>
      <w:proofErr w:type="gramEnd"/>
      <w:r>
        <w:rPr>
          <w:i/>
          <w:iCs/>
          <w:color w:val="000000"/>
          <w:sz w:val="28"/>
          <w:szCs w:val="28"/>
        </w:rPr>
        <w:t xml:space="preserve"> </w:t>
      </w:r>
      <w:proofErr w:type="spellStart"/>
      <w:r>
        <w:rPr>
          <w:i/>
          <w:iCs/>
          <w:color w:val="000000"/>
          <w:sz w:val="28"/>
          <w:szCs w:val="28"/>
        </w:rPr>
        <w:t>світу</w:t>
      </w:r>
      <w:proofErr w:type="spellEnd"/>
      <w:r>
        <w:rPr>
          <w:i/>
          <w:iCs/>
          <w:color w:val="000000"/>
          <w:sz w:val="28"/>
          <w:szCs w:val="28"/>
        </w:rPr>
        <w:t xml:space="preserve"> </w:t>
      </w:r>
      <w:proofErr w:type="spellStart"/>
      <w:r>
        <w:rPr>
          <w:i/>
          <w:iCs/>
          <w:color w:val="000000"/>
          <w:sz w:val="28"/>
          <w:szCs w:val="28"/>
        </w:rPr>
        <w:t>мають</w:t>
      </w:r>
      <w:proofErr w:type="spellEnd"/>
      <w:r>
        <w:rPr>
          <w:i/>
          <w:iCs/>
          <w:color w:val="000000"/>
          <w:sz w:val="28"/>
          <w:szCs w:val="28"/>
        </w:rPr>
        <w:t xml:space="preserve"> </w:t>
      </w:r>
      <w:proofErr w:type="spellStart"/>
      <w:r>
        <w:rPr>
          <w:i/>
          <w:iCs/>
          <w:color w:val="000000"/>
          <w:sz w:val="28"/>
          <w:szCs w:val="28"/>
        </w:rPr>
        <w:t>можливість</w:t>
      </w:r>
      <w:proofErr w:type="spellEnd"/>
      <w:r>
        <w:rPr>
          <w:i/>
          <w:iCs/>
          <w:color w:val="000000"/>
          <w:sz w:val="28"/>
          <w:szCs w:val="28"/>
        </w:rPr>
        <w:t xml:space="preserve"> </w:t>
      </w:r>
      <w:proofErr w:type="spellStart"/>
      <w:r>
        <w:rPr>
          <w:i/>
          <w:iCs/>
          <w:color w:val="000000"/>
          <w:sz w:val="28"/>
          <w:szCs w:val="28"/>
        </w:rPr>
        <w:t>поспілкуватися</w:t>
      </w:r>
      <w:proofErr w:type="spellEnd"/>
      <w:r>
        <w:rPr>
          <w:i/>
          <w:iCs/>
          <w:color w:val="000000"/>
          <w:sz w:val="28"/>
          <w:szCs w:val="28"/>
        </w:rPr>
        <w:t xml:space="preserve"> одним з одним, </w:t>
      </w:r>
      <w:proofErr w:type="spellStart"/>
      <w:r>
        <w:rPr>
          <w:i/>
          <w:iCs/>
          <w:color w:val="000000"/>
          <w:sz w:val="28"/>
          <w:szCs w:val="28"/>
        </w:rPr>
        <w:t>відвідати</w:t>
      </w:r>
      <w:proofErr w:type="spellEnd"/>
      <w:r>
        <w:rPr>
          <w:i/>
          <w:iCs/>
          <w:color w:val="000000"/>
          <w:sz w:val="28"/>
          <w:szCs w:val="28"/>
        </w:rPr>
        <w:t xml:space="preserve"> </w:t>
      </w:r>
      <w:proofErr w:type="spellStart"/>
      <w:r>
        <w:rPr>
          <w:i/>
          <w:iCs/>
          <w:color w:val="000000"/>
          <w:sz w:val="28"/>
          <w:szCs w:val="28"/>
        </w:rPr>
        <w:t>цікаві</w:t>
      </w:r>
      <w:proofErr w:type="spellEnd"/>
      <w:r>
        <w:rPr>
          <w:i/>
          <w:iCs/>
          <w:color w:val="000000"/>
          <w:sz w:val="28"/>
          <w:szCs w:val="28"/>
        </w:rPr>
        <w:t xml:space="preserve"> </w:t>
      </w:r>
      <w:proofErr w:type="spellStart"/>
      <w:r>
        <w:rPr>
          <w:i/>
          <w:iCs/>
          <w:color w:val="000000"/>
          <w:sz w:val="28"/>
          <w:szCs w:val="28"/>
        </w:rPr>
        <w:t>лекції</w:t>
      </w:r>
      <w:proofErr w:type="spellEnd"/>
      <w:r>
        <w:rPr>
          <w:i/>
          <w:iCs/>
          <w:color w:val="000000"/>
          <w:sz w:val="28"/>
          <w:szCs w:val="28"/>
        </w:rPr>
        <w:t xml:space="preserve"> по </w:t>
      </w:r>
      <w:proofErr w:type="spellStart"/>
      <w:r>
        <w:rPr>
          <w:i/>
          <w:iCs/>
          <w:color w:val="000000"/>
          <w:sz w:val="28"/>
          <w:szCs w:val="28"/>
        </w:rPr>
        <w:t>тімбілдінгу</w:t>
      </w:r>
      <w:proofErr w:type="spellEnd"/>
      <w:r>
        <w:rPr>
          <w:i/>
          <w:iCs/>
          <w:color w:val="000000"/>
          <w:sz w:val="28"/>
          <w:szCs w:val="28"/>
        </w:rPr>
        <w:t xml:space="preserve">, </w:t>
      </w:r>
      <w:proofErr w:type="spellStart"/>
      <w:r>
        <w:rPr>
          <w:i/>
          <w:iCs/>
          <w:color w:val="000000"/>
          <w:sz w:val="28"/>
          <w:szCs w:val="28"/>
        </w:rPr>
        <w:t>мандрувати</w:t>
      </w:r>
      <w:proofErr w:type="spellEnd"/>
      <w:r>
        <w:rPr>
          <w:i/>
          <w:iCs/>
          <w:color w:val="000000"/>
          <w:sz w:val="28"/>
          <w:szCs w:val="28"/>
        </w:rPr>
        <w:t xml:space="preserve"> по Вашингтону та </w:t>
      </w:r>
      <w:proofErr w:type="spellStart"/>
      <w:r>
        <w:rPr>
          <w:i/>
          <w:iCs/>
          <w:color w:val="000000"/>
          <w:sz w:val="28"/>
          <w:szCs w:val="28"/>
        </w:rPr>
        <w:t>представляти</w:t>
      </w:r>
      <w:proofErr w:type="spellEnd"/>
      <w:r>
        <w:rPr>
          <w:i/>
          <w:iCs/>
          <w:color w:val="000000"/>
          <w:sz w:val="28"/>
          <w:szCs w:val="28"/>
        </w:rPr>
        <w:t xml:space="preserve"> свою </w:t>
      </w:r>
      <w:proofErr w:type="spellStart"/>
      <w:r>
        <w:rPr>
          <w:i/>
          <w:iCs/>
          <w:color w:val="000000"/>
          <w:sz w:val="28"/>
          <w:szCs w:val="28"/>
        </w:rPr>
        <w:t>країну</w:t>
      </w:r>
      <w:proofErr w:type="spellEnd"/>
      <w:r>
        <w:rPr>
          <w:i/>
          <w:iCs/>
          <w:color w:val="000000"/>
          <w:sz w:val="28"/>
          <w:szCs w:val="28"/>
        </w:rPr>
        <w:t>.</w:t>
      </w:r>
    </w:p>
    <w:p w14:paraId="4670C799" w14:textId="77777777" w:rsidR="00BB500C" w:rsidRDefault="00BB500C" w:rsidP="009C714F">
      <w:pPr>
        <w:pStyle w:val="a3"/>
        <w:spacing w:before="0" w:beforeAutospacing="0" w:after="0" w:afterAutospacing="0"/>
        <w:ind w:firstLine="284"/>
        <w:contextualSpacing/>
        <w:jc w:val="both"/>
      </w:pPr>
      <w:proofErr w:type="spellStart"/>
      <w:r>
        <w:rPr>
          <w:b/>
          <w:bCs/>
          <w:i/>
          <w:iCs/>
          <w:color w:val="000000"/>
          <w:sz w:val="28"/>
          <w:szCs w:val="28"/>
        </w:rPr>
        <w:t>Erasmus</w:t>
      </w:r>
      <w:proofErr w:type="spellEnd"/>
      <w:r>
        <w:rPr>
          <w:b/>
          <w:bCs/>
          <w:i/>
          <w:iCs/>
          <w:color w:val="000000"/>
          <w:sz w:val="28"/>
          <w:szCs w:val="28"/>
        </w:rPr>
        <w:t>+</w:t>
      </w:r>
    </w:p>
    <w:p w14:paraId="6FA6126B" w14:textId="77777777" w:rsidR="00BB500C" w:rsidRDefault="00BB500C" w:rsidP="009C714F">
      <w:pPr>
        <w:pStyle w:val="a3"/>
        <w:spacing w:before="0" w:beforeAutospacing="0" w:after="0" w:afterAutospacing="0"/>
        <w:ind w:firstLine="284"/>
        <w:contextualSpacing/>
        <w:jc w:val="both"/>
      </w:pPr>
      <w:r>
        <w:rPr>
          <w:i/>
          <w:iCs/>
          <w:color w:val="000000"/>
          <w:sz w:val="28"/>
          <w:szCs w:val="28"/>
        </w:rPr>
        <w:t>ПРОГРАМИ ОБМІНУ (</w:t>
      </w:r>
      <w:proofErr w:type="spellStart"/>
      <w:r>
        <w:rPr>
          <w:i/>
          <w:iCs/>
          <w:color w:val="000000"/>
          <w:sz w:val="28"/>
          <w:szCs w:val="28"/>
        </w:rPr>
        <w:t>Міжнародна</w:t>
      </w:r>
      <w:proofErr w:type="spellEnd"/>
      <w:r>
        <w:rPr>
          <w:i/>
          <w:iCs/>
          <w:color w:val="000000"/>
          <w:sz w:val="28"/>
          <w:szCs w:val="28"/>
        </w:rPr>
        <w:t xml:space="preserve"> </w:t>
      </w:r>
      <w:proofErr w:type="spellStart"/>
      <w:r>
        <w:rPr>
          <w:i/>
          <w:iCs/>
          <w:color w:val="000000"/>
          <w:sz w:val="28"/>
          <w:szCs w:val="28"/>
        </w:rPr>
        <w:t>мобільність</w:t>
      </w:r>
      <w:proofErr w:type="spellEnd"/>
      <w:r>
        <w:rPr>
          <w:i/>
          <w:iCs/>
          <w:color w:val="000000"/>
          <w:sz w:val="28"/>
          <w:szCs w:val="28"/>
        </w:rPr>
        <w:t xml:space="preserve">). Наш </w:t>
      </w:r>
      <w:proofErr w:type="spellStart"/>
      <w:r>
        <w:rPr>
          <w:i/>
          <w:iCs/>
          <w:color w:val="000000"/>
          <w:sz w:val="28"/>
          <w:szCs w:val="28"/>
        </w:rPr>
        <w:t>університет</w:t>
      </w:r>
      <w:proofErr w:type="spellEnd"/>
      <w:r>
        <w:rPr>
          <w:i/>
          <w:iCs/>
          <w:color w:val="000000"/>
          <w:sz w:val="28"/>
          <w:szCs w:val="28"/>
        </w:rPr>
        <w:t xml:space="preserve"> </w:t>
      </w:r>
      <w:proofErr w:type="spellStart"/>
      <w:r>
        <w:rPr>
          <w:i/>
          <w:iCs/>
          <w:color w:val="000000"/>
          <w:sz w:val="28"/>
          <w:szCs w:val="28"/>
        </w:rPr>
        <w:t>приймає</w:t>
      </w:r>
      <w:proofErr w:type="spellEnd"/>
      <w:r>
        <w:rPr>
          <w:i/>
          <w:iCs/>
          <w:color w:val="000000"/>
          <w:sz w:val="28"/>
          <w:szCs w:val="28"/>
        </w:rPr>
        <w:t xml:space="preserve"> участь у </w:t>
      </w:r>
      <w:proofErr w:type="spellStart"/>
      <w:r>
        <w:rPr>
          <w:i/>
          <w:iCs/>
          <w:color w:val="000000"/>
          <w:sz w:val="28"/>
          <w:szCs w:val="28"/>
        </w:rPr>
        <w:t>цій</w:t>
      </w:r>
      <w:proofErr w:type="spellEnd"/>
      <w:r>
        <w:rPr>
          <w:i/>
          <w:iCs/>
          <w:color w:val="000000"/>
          <w:sz w:val="28"/>
          <w:szCs w:val="28"/>
        </w:rPr>
        <w:t xml:space="preserve"> </w:t>
      </w:r>
      <w:proofErr w:type="spellStart"/>
      <w:r>
        <w:rPr>
          <w:i/>
          <w:iCs/>
          <w:color w:val="000000"/>
          <w:sz w:val="28"/>
          <w:szCs w:val="28"/>
        </w:rPr>
        <w:t>програмі</w:t>
      </w:r>
      <w:proofErr w:type="spellEnd"/>
      <w:r>
        <w:rPr>
          <w:i/>
          <w:iCs/>
          <w:color w:val="000000"/>
          <w:sz w:val="28"/>
          <w:szCs w:val="28"/>
        </w:rPr>
        <w:t xml:space="preserve">. </w:t>
      </w:r>
      <w:proofErr w:type="spellStart"/>
      <w:r>
        <w:rPr>
          <w:i/>
          <w:iCs/>
          <w:color w:val="000000"/>
          <w:sz w:val="28"/>
          <w:szCs w:val="28"/>
        </w:rPr>
        <w:t>Цього</w:t>
      </w:r>
      <w:proofErr w:type="spellEnd"/>
      <w:r>
        <w:rPr>
          <w:i/>
          <w:iCs/>
          <w:color w:val="000000"/>
          <w:sz w:val="28"/>
          <w:szCs w:val="28"/>
        </w:rPr>
        <w:t xml:space="preserve"> року, на жаль, заявки </w:t>
      </w:r>
      <w:proofErr w:type="spellStart"/>
      <w:r>
        <w:rPr>
          <w:i/>
          <w:iCs/>
          <w:color w:val="000000"/>
          <w:sz w:val="28"/>
          <w:szCs w:val="28"/>
        </w:rPr>
        <w:t>приймалися</w:t>
      </w:r>
      <w:proofErr w:type="spellEnd"/>
      <w:r>
        <w:rPr>
          <w:i/>
          <w:iCs/>
          <w:color w:val="000000"/>
          <w:sz w:val="28"/>
          <w:szCs w:val="28"/>
        </w:rPr>
        <w:t xml:space="preserve"> до 25 березня. </w:t>
      </w:r>
      <w:proofErr w:type="spellStart"/>
      <w:r>
        <w:rPr>
          <w:i/>
          <w:iCs/>
          <w:color w:val="000000"/>
          <w:sz w:val="28"/>
          <w:szCs w:val="28"/>
        </w:rPr>
        <w:t>Проте</w:t>
      </w:r>
      <w:proofErr w:type="spellEnd"/>
      <w:r>
        <w:rPr>
          <w:i/>
          <w:iCs/>
          <w:color w:val="000000"/>
          <w:sz w:val="28"/>
          <w:szCs w:val="28"/>
        </w:rPr>
        <w:t xml:space="preserve"> у вас є </w:t>
      </w:r>
      <w:proofErr w:type="spellStart"/>
      <w:r>
        <w:rPr>
          <w:i/>
          <w:iCs/>
          <w:color w:val="000000"/>
          <w:sz w:val="28"/>
          <w:szCs w:val="28"/>
        </w:rPr>
        <w:t>можливість</w:t>
      </w:r>
      <w:proofErr w:type="spellEnd"/>
      <w:r>
        <w:rPr>
          <w:i/>
          <w:iCs/>
          <w:color w:val="000000"/>
          <w:sz w:val="28"/>
          <w:szCs w:val="28"/>
        </w:rPr>
        <w:t xml:space="preserve"> </w:t>
      </w:r>
      <w:proofErr w:type="spellStart"/>
      <w:r>
        <w:rPr>
          <w:i/>
          <w:iCs/>
          <w:color w:val="000000"/>
          <w:sz w:val="28"/>
          <w:szCs w:val="28"/>
        </w:rPr>
        <w:t>спробувати</w:t>
      </w:r>
      <w:proofErr w:type="spellEnd"/>
      <w:r>
        <w:rPr>
          <w:i/>
          <w:iCs/>
          <w:color w:val="000000"/>
          <w:sz w:val="28"/>
          <w:szCs w:val="28"/>
        </w:rPr>
        <w:t xml:space="preserve"> себе у </w:t>
      </w:r>
      <w:proofErr w:type="spellStart"/>
      <w:r>
        <w:rPr>
          <w:i/>
          <w:iCs/>
          <w:color w:val="000000"/>
          <w:sz w:val="28"/>
          <w:szCs w:val="28"/>
        </w:rPr>
        <w:t>наступному</w:t>
      </w:r>
      <w:proofErr w:type="spellEnd"/>
      <w:r>
        <w:rPr>
          <w:i/>
          <w:iCs/>
          <w:color w:val="000000"/>
          <w:sz w:val="28"/>
          <w:szCs w:val="28"/>
        </w:rPr>
        <w:t>.</w:t>
      </w:r>
    </w:p>
    <w:p w14:paraId="511D8AE8" w14:textId="77777777" w:rsidR="00BB500C" w:rsidRDefault="00BB500C" w:rsidP="009C714F">
      <w:pPr>
        <w:pStyle w:val="a3"/>
        <w:spacing w:before="0" w:beforeAutospacing="0" w:after="0" w:afterAutospacing="0"/>
        <w:ind w:firstLine="284"/>
        <w:contextualSpacing/>
        <w:jc w:val="both"/>
      </w:pPr>
      <w:proofErr w:type="spellStart"/>
      <w:r>
        <w:rPr>
          <w:b/>
          <w:bCs/>
          <w:i/>
          <w:iCs/>
          <w:color w:val="000000"/>
          <w:sz w:val="28"/>
          <w:szCs w:val="28"/>
        </w:rPr>
        <w:t>Еразмус</w:t>
      </w:r>
      <w:proofErr w:type="spellEnd"/>
      <w:r>
        <w:rPr>
          <w:b/>
          <w:bCs/>
          <w:i/>
          <w:iCs/>
          <w:color w:val="000000"/>
          <w:sz w:val="28"/>
          <w:szCs w:val="28"/>
        </w:rPr>
        <w:t xml:space="preserve">+ є </w:t>
      </w:r>
      <w:proofErr w:type="spellStart"/>
      <w:r>
        <w:rPr>
          <w:b/>
          <w:bCs/>
          <w:i/>
          <w:iCs/>
          <w:color w:val="000000"/>
          <w:sz w:val="28"/>
          <w:szCs w:val="28"/>
        </w:rPr>
        <w:t>Програмою</w:t>
      </w:r>
      <w:proofErr w:type="spellEnd"/>
      <w:r>
        <w:rPr>
          <w:b/>
          <w:bCs/>
          <w:i/>
          <w:iCs/>
          <w:color w:val="000000"/>
          <w:sz w:val="28"/>
          <w:szCs w:val="28"/>
        </w:rPr>
        <w:t xml:space="preserve"> </w:t>
      </w:r>
      <w:proofErr w:type="spellStart"/>
      <w:r>
        <w:rPr>
          <w:b/>
          <w:bCs/>
          <w:i/>
          <w:iCs/>
          <w:color w:val="000000"/>
          <w:sz w:val="28"/>
          <w:szCs w:val="28"/>
        </w:rPr>
        <w:t>міжнародної</w:t>
      </w:r>
      <w:proofErr w:type="spellEnd"/>
      <w:r>
        <w:rPr>
          <w:b/>
          <w:bCs/>
          <w:i/>
          <w:iCs/>
          <w:color w:val="000000"/>
          <w:sz w:val="28"/>
          <w:szCs w:val="28"/>
        </w:rPr>
        <w:t xml:space="preserve"> </w:t>
      </w:r>
      <w:proofErr w:type="spellStart"/>
      <w:r>
        <w:rPr>
          <w:b/>
          <w:bCs/>
          <w:i/>
          <w:iCs/>
          <w:color w:val="000000"/>
          <w:sz w:val="28"/>
          <w:szCs w:val="28"/>
        </w:rPr>
        <w:t>співпраці</w:t>
      </w:r>
      <w:proofErr w:type="spellEnd"/>
      <w:r>
        <w:rPr>
          <w:b/>
          <w:bCs/>
          <w:i/>
          <w:iCs/>
          <w:color w:val="000000"/>
          <w:sz w:val="28"/>
          <w:szCs w:val="28"/>
        </w:rPr>
        <w:t xml:space="preserve"> </w:t>
      </w:r>
      <w:proofErr w:type="spellStart"/>
      <w:r>
        <w:rPr>
          <w:b/>
          <w:bCs/>
          <w:i/>
          <w:iCs/>
          <w:color w:val="000000"/>
          <w:sz w:val="28"/>
          <w:szCs w:val="28"/>
        </w:rPr>
        <w:t>Європейського</w:t>
      </w:r>
      <w:proofErr w:type="spellEnd"/>
      <w:r>
        <w:rPr>
          <w:b/>
          <w:bCs/>
          <w:i/>
          <w:iCs/>
          <w:color w:val="000000"/>
          <w:sz w:val="28"/>
          <w:szCs w:val="28"/>
        </w:rPr>
        <w:t xml:space="preserve"> Союзу</w:t>
      </w:r>
      <w:r>
        <w:rPr>
          <w:i/>
          <w:iCs/>
          <w:color w:val="000000"/>
          <w:sz w:val="28"/>
          <w:szCs w:val="28"/>
        </w:rPr>
        <w:t xml:space="preserve"> з </w:t>
      </w:r>
      <w:proofErr w:type="spellStart"/>
      <w:r>
        <w:rPr>
          <w:i/>
          <w:iCs/>
          <w:color w:val="000000"/>
          <w:sz w:val="28"/>
          <w:szCs w:val="28"/>
        </w:rPr>
        <w:t>іншими</w:t>
      </w:r>
      <w:proofErr w:type="spellEnd"/>
      <w:r>
        <w:rPr>
          <w:i/>
          <w:iCs/>
          <w:color w:val="000000"/>
          <w:sz w:val="28"/>
          <w:szCs w:val="28"/>
        </w:rPr>
        <w:t xml:space="preserve"> </w:t>
      </w:r>
      <w:proofErr w:type="spellStart"/>
      <w:r>
        <w:rPr>
          <w:i/>
          <w:iCs/>
          <w:color w:val="000000"/>
          <w:sz w:val="28"/>
          <w:szCs w:val="28"/>
        </w:rPr>
        <w:t>країнами</w:t>
      </w:r>
      <w:proofErr w:type="spellEnd"/>
      <w:r>
        <w:rPr>
          <w:i/>
          <w:iCs/>
          <w:color w:val="000000"/>
          <w:sz w:val="28"/>
          <w:szCs w:val="28"/>
        </w:rPr>
        <w:t xml:space="preserve"> </w:t>
      </w:r>
      <w:proofErr w:type="spellStart"/>
      <w:r>
        <w:rPr>
          <w:i/>
          <w:iCs/>
          <w:color w:val="000000"/>
          <w:sz w:val="28"/>
          <w:szCs w:val="28"/>
        </w:rPr>
        <w:t>світу</w:t>
      </w:r>
      <w:proofErr w:type="spellEnd"/>
      <w:r>
        <w:rPr>
          <w:i/>
          <w:iCs/>
          <w:color w:val="000000"/>
          <w:sz w:val="28"/>
          <w:szCs w:val="28"/>
        </w:rPr>
        <w:t xml:space="preserve"> у </w:t>
      </w:r>
      <w:proofErr w:type="spellStart"/>
      <w:r>
        <w:rPr>
          <w:i/>
          <w:iCs/>
          <w:color w:val="000000"/>
          <w:sz w:val="28"/>
          <w:szCs w:val="28"/>
        </w:rPr>
        <w:t>сфері</w:t>
      </w:r>
      <w:proofErr w:type="spellEnd"/>
      <w:r>
        <w:rPr>
          <w:i/>
          <w:iCs/>
          <w:color w:val="000000"/>
          <w:sz w:val="28"/>
          <w:szCs w:val="28"/>
        </w:rPr>
        <w:t xml:space="preserve"> </w:t>
      </w:r>
      <w:proofErr w:type="spellStart"/>
      <w:r>
        <w:rPr>
          <w:i/>
          <w:iCs/>
          <w:color w:val="000000"/>
          <w:sz w:val="28"/>
          <w:szCs w:val="28"/>
        </w:rPr>
        <w:t>освіти</w:t>
      </w:r>
      <w:proofErr w:type="spellEnd"/>
      <w:r>
        <w:rPr>
          <w:i/>
          <w:iCs/>
          <w:color w:val="000000"/>
          <w:sz w:val="28"/>
          <w:szCs w:val="28"/>
        </w:rPr>
        <w:t xml:space="preserve">, </w:t>
      </w:r>
      <w:proofErr w:type="spellStart"/>
      <w:r>
        <w:rPr>
          <w:i/>
          <w:iCs/>
          <w:color w:val="000000"/>
          <w:sz w:val="28"/>
          <w:szCs w:val="28"/>
        </w:rPr>
        <w:t>молоді</w:t>
      </w:r>
      <w:proofErr w:type="spellEnd"/>
      <w:r>
        <w:rPr>
          <w:i/>
          <w:iCs/>
          <w:color w:val="000000"/>
          <w:sz w:val="28"/>
          <w:szCs w:val="28"/>
        </w:rPr>
        <w:t xml:space="preserve"> та спорту, </w:t>
      </w:r>
      <w:proofErr w:type="spellStart"/>
      <w:r>
        <w:rPr>
          <w:i/>
          <w:iCs/>
          <w:color w:val="000000"/>
          <w:sz w:val="28"/>
          <w:szCs w:val="28"/>
        </w:rPr>
        <w:t>що</w:t>
      </w:r>
      <w:proofErr w:type="spellEnd"/>
      <w:r>
        <w:rPr>
          <w:i/>
          <w:iCs/>
          <w:color w:val="000000"/>
          <w:sz w:val="28"/>
          <w:szCs w:val="28"/>
        </w:rPr>
        <w:t xml:space="preserve"> </w:t>
      </w:r>
      <w:proofErr w:type="spellStart"/>
      <w:r>
        <w:rPr>
          <w:i/>
          <w:iCs/>
          <w:color w:val="000000"/>
          <w:sz w:val="28"/>
          <w:szCs w:val="28"/>
        </w:rPr>
        <w:t>має</w:t>
      </w:r>
      <w:proofErr w:type="spellEnd"/>
      <w:r>
        <w:rPr>
          <w:i/>
          <w:iCs/>
          <w:color w:val="000000"/>
          <w:sz w:val="28"/>
          <w:szCs w:val="28"/>
        </w:rPr>
        <w:t xml:space="preserve"> на </w:t>
      </w:r>
      <w:proofErr w:type="spellStart"/>
      <w:r>
        <w:rPr>
          <w:i/>
          <w:iCs/>
          <w:color w:val="000000"/>
          <w:sz w:val="28"/>
          <w:szCs w:val="28"/>
        </w:rPr>
        <w:t>меті</w:t>
      </w:r>
      <w:proofErr w:type="spellEnd"/>
      <w:r>
        <w:rPr>
          <w:i/>
          <w:iCs/>
          <w:color w:val="000000"/>
          <w:sz w:val="28"/>
          <w:szCs w:val="28"/>
        </w:rPr>
        <w:t xml:space="preserve"> </w:t>
      </w:r>
      <w:proofErr w:type="spellStart"/>
      <w:r>
        <w:rPr>
          <w:i/>
          <w:iCs/>
          <w:color w:val="000000"/>
          <w:sz w:val="28"/>
          <w:szCs w:val="28"/>
        </w:rPr>
        <w:t>підтримку</w:t>
      </w:r>
      <w:proofErr w:type="spellEnd"/>
      <w:r>
        <w:rPr>
          <w:i/>
          <w:iCs/>
          <w:color w:val="000000"/>
          <w:sz w:val="28"/>
          <w:szCs w:val="28"/>
        </w:rPr>
        <w:t xml:space="preserve"> </w:t>
      </w:r>
      <w:proofErr w:type="spellStart"/>
      <w:r>
        <w:rPr>
          <w:i/>
          <w:iCs/>
          <w:color w:val="000000"/>
          <w:sz w:val="28"/>
          <w:szCs w:val="28"/>
        </w:rPr>
        <w:t>освітнього</w:t>
      </w:r>
      <w:proofErr w:type="spellEnd"/>
      <w:r>
        <w:rPr>
          <w:i/>
          <w:iCs/>
          <w:color w:val="000000"/>
          <w:sz w:val="28"/>
          <w:szCs w:val="28"/>
        </w:rPr>
        <w:t xml:space="preserve">, </w:t>
      </w:r>
      <w:proofErr w:type="spellStart"/>
      <w:r>
        <w:rPr>
          <w:i/>
          <w:iCs/>
          <w:color w:val="000000"/>
          <w:sz w:val="28"/>
          <w:szCs w:val="28"/>
        </w:rPr>
        <w:t>професійного</w:t>
      </w:r>
      <w:proofErr w:type="spellEnd"/>
      <w:r>
        <w:rPr>
          <w:i/>
          <w:iCs/>
          <w:color w:val="000000"/>
          <w:sz w:val="28"/>
          <w:szCs w:val="28"/>
        </w:rPr>
        <w:t xml:space="preserve"> та </w:t>
      </w:r>
      <w:proofErr w:type="spellStart"/>
      <w:r>
        <w:rPr>
          <w:i/>
          <w:iCs/>
          <w:color w:val="000000"/>
          <w:sz w:val="28"/>
          <w:szCs w:val="28"/>
        </w:rPr>
        <w:t>особистісного</w:t>
      </w:r>
      <w:proofErr w:type="spellEnd"/>
      <w:r>
        <w:rPr>
          <w:i/>
          <w:iCs/>
          <w:color w:val="000000"/>
          <w:sz w:val="28"/>
          <w:szCs w:val="28"/>
        </w:rPr>
        <w:t xml:space="preserve"> </w:t>
      </w:r>
      <w:proofErr w:type="spellStart"/>
      <w:r>
        <w:rPr>
          <w:i/>
          <w:iCs/>
          <w:color w:val="000000"/>
          <w:sz w:val="28"/>
          <w:szCs w:val="28"/>
        </w:rPr>
        <w:t>розвитку</w:t>
      </w:r>
      <w:proofErr w:type="spellEnd"/>
      <w:r>
        <w:rPr>
          <w:i/>
          <w:iCs/>
          <w:color w:val="000000"/>
          <w:sz w:val="28"/>
          <w:szCs w:val="28"/>
        </w:rPr>
        <w:t xml:space="preserve"> </w:t>
      </w:r>
      <w:proofErr w:type="spellStart"/>
      <w:r>
        <w:rPr>
          <w:i/>
          <w:iCs/>
          <w:color w:val="000000"/>
          <w:sz w:val="28"/>
          <w:szCs w:val="28"/>
        </w:rPr>
        <w:t>громадян</w:t>
      </w:r>
      <w:proofErr w:type="spellEnd"/>
      <w:r>
        <w:rPr>
          <w:i/>
          <w:iCs/>
          <w:color w:val="000000"/>
          <w:sz w:val="28"/>
          <w:szCs w:val="28"/>
        </w:rPr>
        <w:t xml:space="preserve"> ЄС і поза </w:t>
      </w:r>
      <w:proofErr w:type="spellStart"/>
      <w:r>
        <w:rPr>
          <w:i/>
          <w:iCs/>
          <w:color w:val="000000"/>
          <w:sz w:val="28"/>
          <w:szCs w:val="28"/>
        </w:rPr>
        <w:t>його</w:t>
      </w:r>
      <w:proofErr w:type="spellEnd"/>
      <w:r>
        <w:rPr>
          <w:i/>
          <w:iCs/>
          <w:color w:val="000000"/>
          <w:sz w:val="28"/>
          <w:szCs w:val="28"/>
        </w:rPr>
        <w:t xml:space="preserve"> межами </w:t>
      </w:r>
      <w:proofErr w:type="spellStart"/>
      <w:r>
        <w:rPr>
          <w:i/>
          <w:iCs/>
          <w:color w:val="000000"/>
          <w:sz w:val="28"/>
          <w:szCs w:val="28"/>
        </w:rPr>
        <w:t>задля</w:t>
      </w:r>
      <w:proofErr w:type="spellEnd"/>
      <w:r>
        <w:rPr>
          <w:i/>
          <w:iCs/>
          <w:color w:val="000000"/>
          <w:sz w:val="28"/>
          <w:szCs w:val="28"/>
        </w:rPr>
        <w:t xml:space="preserve"> </w:t>
      </w:r>
      <w:proofErr w:type="spellStart"/>
      <w:r>
        <w:rPr>
          <w:i/>
          <w:iCs/>
          <w:color w:val="000000"/>
          <w:sz w:val="28"/>
          <w:szCs w:val="28"/>
        </w:rPr>
        <w:t>внеску</w:t>
      </w:r>
      <w:proofErr w:type="spellEnd"/>
      <w:r>
        <w:rPr>
          <w:i/>
          <w:iCs/>
          <w:color w:val="000000"/>
          <w:sz w:val="28"/>
          <w:szCs w:val="28"/>
        </w:rPr>
        <w:t xml:space="preserve"> до </w:t>
      </w:r>
      <w:proofErr w:type="spellStart"/>
      <w:r>
        <w:rPr>
          <w:i/>
          <w:iCs/>
          <w:color w:val="000000"/>
          <w:sz w:val="28"/>
          <w:szCs w:val="28"/>
        </w:rPr>
        <w:t>стійкого</w:t>
      </w:r>
      <w:proofErr w:type="spellEnd"/>
      <w:r>
        <w:rPr>
          <w:i/>
          <w:iCs/>
          <w:color w:val="000000"/>
          <w:sz w:val="28"/>
          <w:szCs w:val="28"/>
        </w:rPr>
        <w:t xml:space="preserve"> </w:t>
      </w:r>
      <w:proofErr w:type="spellStart"/>
      <w:r>
        <w:rPr>
          <w:i/>
          <w:iCs/>
          <w:color w:val="000000"/>
          <w:sz w:val="28"/>
          <w:szCs w:val="28"/>
        </w:rPr>
        <w:t>зростання</w:t>
      </w:r>
      <w:proofErr w:type="spellEnd"/>
      <w:r>
        <w:rPr>
          <w:i/>
          <w:iCs/>
          <w:color w:val="000000"/>
          <w:sz w:val="28"/>
          <w:szCs w:val="28"/>
        </w:rPr>
        <w:t xml:space="preserve">, </w:t>
      </w:r>
      <w:proofErr w:type="spellStart"/>
      <w:r>
        <w:rPr>
          <w:i/>
          <w:iCs/>
          <w:color w:val="000000"/>
          <w:sz w:val="28"/>
          <w:szCs w:val="28"/>
        </w:rPr>
        <w:t>якості</w:t>
      </w:r>
      <w:proofErr w:type="spellEnd"/>
      <w:r>
        <w:rPr>
          <w:i/>
          <w:iCs/>
          <w:color w:val="000000"/>
          <w:sz w:val="28"/>
          <w:szCs w:val="28"/>
        </w:rPr>
        <w:t xml:space="preserve"> </w:t>
      </w:r>
      <w:proofErr w:type="spellStart"/>
      <w:r>
        <w:rPr>
          <w:i/>
          <w:iCs/>
          <w:color w:val="000000"/>
          <w:sz w:val="28"/>
          <w:szCs w:val="28"/>
        </w:rPr>
        <w:t>робочих</w:t>
      </w:r>
      <w:proofErr w:type="spellEnd"/>
      <w:r>
        <w:rPr>
          <w:i/>
          <w:iCs/>
          <w:color w:val="000000"/>
          <w:sz w:val="28"/>
          <w:szCs w:val="28"/>
        </w:rPr>
        <w:t xml:space="preserve"> </w:t>
      </w:r>
      <w:proofErr w:type="spellStart"/>
      <w:r>
        <w:rPr>
          <w:i/>
          <w:iCs/>
          <w:color w:val="000000"/>
          <w:sz w:val="28"/>
          <w:szCs w:val="28"/>
        </w:rPr>
        <w:t>місць</w:t>
      </w:r>
      <w:proofErr w:type="spellEnd"/>
      <w:r>
        <w:rPr>
          <w:i/>
          <w:iCs/>
          <w:color w:val="000000"/>
          <w:sz w:val="28"/>
          <w:szCs w:val="28"/>
        </w:rPr>
        <w:t xml:space="preserve"> і </w:t>
      </w:r>
      <w:proofErr w:type="spellStart"/>
      <w:r>
        <w:rPr>
          <w:i/>
          <w:iCs/>
          <w:color w:val="000000"/>
          <w:sz w:val="28"/>
          <w:szCs w:val="28"/>
        </w:rPr>
        <w:lastRenderedPageBreak/>
        <w:t>соціального</w:t>
      </w:r>
      <w:proofErr w:type="spellEnd"/>
      <w:r>
        <w:rPr>
          <w:i/>
          <w:iCs/>
          <w:color w:val="000000"/>
          <w:sz w:val="28"/>
          <w:szCs w:val="28"/>
        </w:rPr>
        <w:t xml:space="preserve"> </w:t>
      </w:r>
      <w:proofErr w:type="spellStart"/>
      <w:r>
        <w:rPr>
          <w:i/>
          <w:iCs/>
          <w:color w:val="000000"/>
          <w:sz w:val="28"/>
          <w:szCs w:val="28"/>
        </w:rPr>
        <w:t>згуртування</w:t>
      </w:r>
      <w:proofErr w:type="spellEnd"/>
      <w:r>
        <w:rPr>
          <w:i/>
          <w:iCs/>
          <w:color w:val="000000"/>
          <w:sz w:val="28"/>
          <w:szCs w:val="28"/>
        </w:rPr>
        <w:t xml:space="preserve">, для </w:t>
      </w:r>
      <w:proofErr w:type="spellStart"/>
      <w:r>
        <w:rPr>
          <w:i/>
          <w:iCs/>
          <w:color w:val="000000"/>
          <w:sz w:val="28"/>
          <w:szCs w:val="28"/>
        </w:rPr>
        <w:t>розвитку</w:t>
      </w:r>
      <w:proofErr w:type="spellEnd"/>
      <w:r>
        <w:rPr>
          <w:i/>
          <w:iCs/>
          <w:color w:val="000000"/>
          <w:sz w:val="28"/>
          <w:szCs w:val="28"/>
        </w:rPr>
        <w:t xml:space="preserve"> </w:t>
      </w:r>
      <w:proofErr w:type="spellStart"/>
      <w:r>
        <w:rPr>
          <w:i/>
          <w:iCs/>
          <w:color w:val="000000"/>
          <w:sz w:val="28"/>
          <w:szCs w:val="28"/>
        </w:rPr>
        <w:t>інновацій</w:t>
      </w:r>
      <w:proofErr w:type="spellEnd"/>
      <w:r>
        <w:rPr>
          <w:i/>
          <w:iCs/>
          <w:color w:val="000000"/>
          <w:sz w:val="28"/>
          <w:szCs w:val="28"/>
        </w:rPr>
        <w:t xml:space="preserve"> та </w:t>
      </w:r>
      <w:proofErr w:type="spellStart"/>
      <w:r>
        <w:rPr>
          <w:i/>
          <w:iCs/>
          <w:color w:val="000000"/>
          <w:sz w:val="28"/>
          <w:szCs w:val="28"/>
        </w:rPr>
        <w:t>посилення</w:t>
      </w:r>
      <w:proofErr w:type="spellEnd"/>
      <w:r>
        <w:rPr>
          <w:i/>
          <w:iCs/>
          <w:color w:val="000000"/>
          <w:sz w:val="28"/>
          <w:szCs w:val="28"/>
        </w:rPr>
        <w:t xml:space="preserve"> </w:t>
      </w:r>
      <w:proofErr w:type="spellStart"/>
      <w:r>
        <w:rPr>
          <w:i/>
          <w:iCs/>
          <w:color w:val="000000"/>
          <w:sz w:val="28"/>
          <w:szCs w:val="28"/>
        </w:rPr>
        <w:t>європейської</w:t>
      </w:r>
      <w:proofErr w:type="spellEnd"/>
      <w:r>
        <w:rPr>
          <w:i/>
          <w:iCs/>
          <w:color w:val="000000"/>
          <w:sz w:val="28"/>
          <w:szCs w:val="28"/>
        </w:rPr>
        <w:t xml:space="preserve"> </w:t>
      </w:r>
      <w:proofErr w:type="spellStart"/>
      <w:r>
        <w:rPr>
          <w:i/>
          <w:iCs/>
          <w:color w:val="000000"/>
          <w:sz w:val="28"/>
          <w:szCs w:val="28"/>
        </w:rPr>
        <w:t>ідентичності</w:t>
      </w:r>
      <w:proofErr w:type="spellEnd"/>
      <w:r>
        <w:rPr>
          <w:i/>
          <w:iCs/>
          <w:color w:val="000000"/>
          <w:sz w:val="28"/>
          <w:szCs w:val="28"/>
        </w:rPr>
        <w:t xml:space="preserve"> і активного </w:t>
      </w:r>
      <w:proofErr w:type="spellStart"/>
      <w:r>
        <w:rPr>
          <w:i/>
          <w:iCs/>
          <w:color w:val="000000"/>
          <w:sz w:val="28"/>
          <w:szCs w:val="28"/>
        </w:rPr>
        <w:t>громадянства</w:t>
      </w:r>
      <w:proofErr w:type="spellEnd"/>
      <w:r>
        <w:rPr>
          <w:i/>
          <w:iCs/>
          <w:color w:val="000000"/>
          <w:sz w:val="28"/>
          <w:szCs w:val="28"/>
        </w:rPr>
        <w:t xml:space="preserve">. </w:t>
      </w:r>
      <w:proofErr w:type="spellStart"/>
      <w:r>
        <w:rPr>
          <w:i/>
          <w:iCs/>
          <w:color w:val="000000"/>
          <w:sz w:val="28"/>
          <w:szCs w:val="28"/>
        </w:rPr>
        <w:t>Програма</w:t>
      </w:r>
      <w:proofErr w:type="spellEnd"/>
      <w:r>
        <w:rPr>
          <w:i/>
          <w:iCs/>
          <w:color w:val="000000"/>
          <w:sz w:val="28"/>
          <w:szCs w:val="28"/>
        </w:rPr>
        <w:t xml:space="preserve"> </w:t>
      </w:r>
      <w:proofErr w:type="spellStart"/>
      <w:r>
        <w:rPr>
          <w:i/>
          <w:iCs/>
          <w:color w:val="000000"/>
          <w:sz w:val="28"/>
          <w:szCs w:val="28"/>
        </w:rPr>
        <w:t>підтримує</w:t>
      </w:r>
      <w:proofErr w:type="spellEnd"/>
      <w:r>
        <w:rPr>
          <w:i/>
          <w:iCs/>
          <w:color w:val="000000"/>
          <w:sz w:val="28"/>
          <w:szCs w:val="28"/>
        </w:rPr>
        <w:t xml:space="preserve"> </w:t>
      </w:r>
      <w:proofErr w:type="spellStart"/>
      <w:r>
        <w:rPr>
          <w:i/>
          <w:iCs/>
          <w:color w:val="000000"/>
          <w:sz w:val="28"/>
          <w:szCs w:val="28"/>
        </w:rPr>
        <w:t>можливості</w:t>
      </w:r>
      <w:proofErr w:type="spellEnd"/>
      <w:r>
        <w:rPr>
          <w:i/>
          <w:iCs/>
          <w:color w:val="000000"/>
          <w:sz w:val="28"/>
          <w:szCs w:val="28"/>
        </w:rPr>
        <w:t xml:space="preserve"> </w:t>
      </w:r>
      <w:proofErr w:type="spellStart"/>
      <w:r>
        <w:rPr>
          <w:i/>
          <w:iCs/>
          <w:color w:val="000000"/>
          <w:sz w:val="28"/>
          <w:szCs w:val="28"/>
        </w:rPr>
        <w:t>навчальної</w:t>
      </w:r>
      <w:proofErr w:type="spellEnd"/>
      <w:r>
        <w:rPr>
          <w:i/>
          <w:iCs/>
          <w:color w:val="000000"/>
          <w:sz w:val="28"/>
          <w:szCs w:val="28"/>
        </w:rPr>
        <w:t xml:space="preserve"> та </w:t>
      </w:r>
      <w:proofErr w:type="spellStart"/>
      <w:r>
        <w:rPr>
          <w:i/>
          <w:iCs/>
          <w:color w:val="000000"/>
          <w:sz w:val="28"/>
          <w:szCs w:val="28"/>
        </w:rPr>
        <w:t>академічної</w:t>
      </w:r>
      <w:proofErr w:type="spellEnd"/>
      <w:r>
        <w:rPr>
          <w:i/>
          <w:iCs/>
          <w:color w:val="000000"/>
          <w:sz w:val="28"/>
          <w:szCs w:val="28"/>
        </w:rPr>
        <w:t xml:space="preserve"> </w:t>
      </w:r>
      <w:proofErr w:type="spellStart"/>
      <w:r>
        <w:rPr>
          <w:i/>
          <w:iCs/>
          <w:color w:val="000000"/>
          <w:sz w:val="28"/>
          <w:szCs w:val="28"/>
        </w:rPr>
        <w:t>мобільності</w:t>
      </w:r>
      <w:proofErr w:type="spellEnd"/>
      <w:r>
        <w:rPr>
          <w:i/>
          <w:iCs/>
          <w:color w:val="000000"/>
          <w:sz w:val="28"/>
          <w:szCs w:val="28"/>
        </w:rPr>
        <w:t xml:space="preserve"> в </w:t>
      </w:r>
      <w:proofErr w:type="spellStart"/>
      <w:r>
        <w:rPr>
          <w:i/>
          <w:iCs/>
          <w:color w:val="000000"/>
          <w:sz w:val="28"/>
          <w:szCs w:val="28"/>
        </w:rPr>
        <w:t>освіті</w:t>
      </w:r>
      <w:proofErr w:type="spellEnd"/>
      <w:r>
        <w:rPr>
          <w:i/>
          <w:iCs/>
          <w:color w:val="000000"/>
          <w:sz w:val="28"/>
          <w:szCs w:val="28"/>
        </w:rPr>
        <w:t xml:space="preserve"> та для </w:t>
      </w:r>
      <w:proofErr w:type="spellStart"/>
      <w:r>
        <w:rPr>
          <w:i/>
          <w:iCs/>
          <w:color w:val="000000"/>
          <w:sz w:val="28"/>
          <w:szCs w:val="28"/>
        </w:rPr>
        <w:t>молоді</w:t>
      </w:r>
      <w:proofErr w:type="spellEnd"/>
      <w:r>
        <w:rPr>
          <w:i/>
          <w:iCs/>
          <w:color w:val="000000"/>
          <w:sz w:val="28"/>
          <w:szCs w:val="28"/>
        </w:rPr>
        <w:t xml:space="preserve">, </w:t>
      </w:r>
      <w:proofErr w:type="spellStart"/>
      <w:r>
        <w:rPr>
          <w:i/>
          <w:iCs/>
          <w:color w:val="000000"/>
          <w:sz w:val="28"/>
          <w:szCs w:val="28"/>
        </w:rPr>
        <w:t>проєкти</w:t>
      </w:r>
      <w:proofErr w:type="spellEnd"/>
      <w:r>
        <w:rPr>
          <w:i/>
          <w:iCs/>
          <w:color w:val="000000"/>
          <w:sz w:val="28"/>
          <w:szCs w:val="28"/>
        </w:rPr>
        <w:t xml:space="preserve"> та партнерства і </w:t>
      </w:r>
      <w:proofErr w:type="spellStart"/>
      <w:r>
        <w:rPr>
          <w:i/>
          <w:iCs/>
          <w:color w:val="000000"/>
          <w:sz w:val="28"/>
          <w:szCs w:val="28"/>
        </w:rPr>
        <w:t>розвиток</w:t>
      </w:r>
      <w:proofErr w:type="spellEnd"/>
      <w:r>
        <w:rPr>
          <w:i/>
          <w:iCs/>
          <w:color w:val="000000"/>
          <w:sz w:val="28"/>
          <w:szCs w:val="28"/>
        </w:rPr>
        <w:t xml:space="preserve"> </w:t>
      </w:r>
      <w:proofErr w:type="spellStart"/>
      <w:r>
        <w:rPr>
          <w:i/>
          <w:iCs/>
          <w:color w:val="000000"/>
          <w:sz w:val="28"/>
          <w:szCs w:val="28"/>
        </w:rPr>
        <w:t>стратегій</w:t>
      </w:r>
      <w:proofErr w:type="spellEnd"/>
      <w:r>
        <w:rPr>
          <w:i/>
          <w:iCs/>
          <w:color w:val="000000"/>
          <w:sz w:val="28"/>
          <w:szCs w:val="28"/>
        </w:rPr>
        <w:t xml:space="preserve"> та </w:t>
      </w:r>
      <w:proofErr w:type="spellStart"/>
      <w:r>
        <w:rPr>
          <w:i/>
          <w:iCs/>
          <w:color w:val="000000"/>
          <w:sz w:val="28"/>
          <w:szCs w:val="28"/>
        </w:rPr>
        <w:t>співпраці</w:t>
      </w:r>
      <w:proofErr w:type="spellEnd"/>
      <w:r>
        <w:rPr>
          <w:i/>
          <w:iCs/>
          <w:color w:val="000000"/>
          <w:sz w:val="28"/>
          <w:szCs w:val="28"/>
        </w:rPr>
        <w:t>.</w:t>
      </w:r>
    </w:p>
    <w:p w14:paraId="7566BFD1"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Загалом</w:t>
      </w:r>
      <w:proofErr w:type="spellEnd"/>
      <w:r>
        <w:rPr>
          <w:i/>
          <w:iCs/>
          <w:color w:val="000000"/>
          <w:sz w:val="28"/>
          <w:szCs w:val="28"/>
        </w:rPr>
        <w:t xml:space="preserve"> </w:t>
      </w:r>
      <w:proofErr w:type="spellStart"/>
      <w:r>
        <w:rPr>
          <w:i/>
          <w:iCs/>
          <w:color w:val="000000"/>
          <w:sz w:val="28"/>
          <w:szCs w:val="28"/>
        </w:rPr>
        <w:t>існує</w:t>
      </w:r>
      <w:proofErr w:type="spellEnd"/>
      <w:r>
        <w:rPr>
          <w:i/>
          <w:iCs/>
          <w:color w:val="000000"/>
          <w:sz w:val="28"/>
          <w:szCs w:val="28"/>
        </w:rPr>
        <w:t xml:space="preserve"> два </w:t>
      </w:r>
      <w:proofErr w:type="spellStart"/>
      <w:r>
        <w:rPr>
          <w:i/>
          <w:iCs/>
          <w:color w:val="000000"/>
          <w:sz w:val="28"/>
          <w:szCs w:val="28"/>
        </w:rPr>
        <w:t>напрями</w:t>
      </w:r>
      <w:proofErr w:type="spellEnd"/>
      <w:r>
        <w:rPr>
          <w:i/>
          <w:iCs/>
          <w:color w:val="000000"/>
          <w:sz w:val="28"/>
          <w:szCs w:val="28"/>
        </w:rPr>
        <w:t xml:space="preserve"> </w:t>
      </w:r>
      <w:proofErr w:type="spellStart"/>
      <w:r>
        <w:rPr>
          <w:i/>
          <w:iCs/>
          <w:color w:val="000000"/>
          <w:sz w:val="28"/>
          <w:szCs w:val="28"/>
        </w:rPr>
        <w:t>фінансування</w:t>
      </w:r>
      <w:proofErr w:type="spellEnd"/>
      <w:r>
        <w:rPr>
          <w:i/>
          <w:iCs/>
          <w:color w:val="000000"/>
          <w:sz w:val="28"/>
          <w:szCs w:val="28"/>
        </w:rPr>
        <w:t xml:space="preserve"> </w:t>
      </w:r>
      <w:proofErr w:type="spellStart"/>
      <w:r>
        <w:rPr>
          <w:i/>
          <w:iCs/>
          <w:color w:val="000000"/>
          <w:sz w:val="28"/>
          <w:szCs w:val="28"/>
        </w:rPr>
        <w:t>навчання</w:t>
      </w:r>
      <w:proofErr w:type="spellEnd"/>
      <w:r>
        <w:rPr>
          <w:i/>
          <w:iCs/>
          <w:color w:val="000000"/>
          <w:sz w:val="28"/>
          <w:szCs w:val="28"/>
        </w:rPr>
        <w:t xml:space="preserve"> </w:t>
      </w:r>
      <w:proofErr w:type="spellStart"/>
      <w:r>
        <w:rPr>
          <w:i/>
          <w:iCs/>
          <w:color w:val="000000"/>
          <w:sz w:val="28"/>
          <w:szCs w:val="28"/>
        </w:rPr>
        <w:t>студенів</w:t>
      </w:r>
      <w:proofErr w:type="spellEnd"/>
      <w:r>
        <w:rPr>
          <w:i/>
          <w:iCs/>
          <w:color w:val="000000"/>
          <w:sz w:val="28"/>
          <w:szCs w:val="28"/>
        </w:rPr>
        <w:t>.</w:t>
      </w:r>
    </w:p>
    <w:p w14:paraId="01D9B774" w14:textId="77777777" w:rsidR="00BB500C" w:rsidRDefault="00BB500C" w:rsidP="009C714F">
      <w:pPr>
        <w:pStyle w:val="a3"/>
        <w:spacing w:before="0" w:beforeAutospacing="0" w:after="0" w:afterAutospacing="0"/>
        <w:ind w:firstLine="284"/>
        <w:contextualSpacing/>
        <w:jc w:val="both"/>
      </w:pPr>
      <w:r>
        <w:rPr>
          <w:i/>
          <w:iCs/>
          <w:color w:val="000000"/>
          <w:sz w:val="28"/>
          <w:szCs w:val="28"/>
        </w:rPr>
        <w:t xml:space="preserve">За </w:t>
      </w:r>
      <w:proofErr w:type="spellStart"/>
      <w:r>
        <w:rPr>
          <w:i/>
          <w:iCs/>
          <w:color w:val="000000"/>
          <w:sz w:val="28"/>
          <w:szCs w:val="28"/>
        </w:rPr>
        <w:t>напрямом</w:t>
      </w:r>
      <w:proofErr w:type="spellEnd"/>
      <w:r>
        <w:rPr>
          <w:i/>
          <w:iCs/>
          <w:color w:val="000000"/>
          <w:sz w:val="28"/>
          <w:szCs w:val="28"/>
        </w:rPr>
        <w:t> «</w:t>
      </w:r>
      <w:proofErr w:type="spellStart"/>
      <w:r>
        <w:rPr>
          <w:i/>
          <w:iCs/>
          <w:color w:val="000000"/>
          <w:sz w:val="28"/>
          <w:szCs w:val="28"/>
        </w:rPr>
        <w:t>Міжнародна</w:t>
      </w:r>
      <w:proofErr w:type="spellEnd"/>
      <w:r>
        <w:rPr>
          <w:i/>
          <w:iCs/>
          <w:color w:val="000000"/>
          <w:sz w:val="28"/>
          <w:szCs w:val="28"/>
        </w:rPr>
        <w:t xml:space="preserve"> </w:t>
      </w:r>
      <w:proofErr w:type="spellStart"/>
      <w:r>
        <w:rPr>
          <w:i/>
          <w:iCs/>
          <w:color w:val="000000"/>
          <w:sz w:val="28"/>
          <w:szCs w:val="28"/>
        </w:rPr>
        <w:t>академічна</w:t>
      </w:r>
      <w:proofErr w:type="spellEnd"/>
      <w:r>
        <w:rPr>
          <w:i/>
          <w:iCs/>
          <w:color w:val="000000"/>
          <w:sz w:val="28"/>
          <w:szCs w:val="28"/>
        </w:rPr>
        <w:t xml:space="preserve"> </w:t>
      </w:r>
      <w:proofErr w:type="spellStart"/>
      <w:r>
        <w:rPr>
          <w:i/>
          <w:iCs/>
          <w:color w:val="000000"/>
          <w:sz w:val="28"/>
          <w:szCs w:val="28"/>
        </w:rPr>
        <w:t>мобільність</w:t>
      </w:r>
      <w:proofErr w:type="spellEnd"/>
      <w:r>
        <w:rPr>
          <w:i/>
          <w:iCs/>
          <w:color w:val="000000"/>
          <w:sz w:val="28"/>
          <w:szCs w:val="28"/>
        </w:rPr>
        <w:t>» </w:t>
      </w:r>
      <w:proofErr w:type="spellStart"/>
      <w:r>
        <w:rPr>
          <w:i/>
          <w:iCs/>
          <w:color w:val="000000"/>
          <w:sz w:val="28"/>
          <w:szCs w:val="28"/>
        </w:rPr>
        <w:t>можливі</w:t>
      </w:r>
      <w:proofErr w:type="spellEnd"/>
      <w:r>
        <w:rPr>
          <w:i/>
          <w:iCs/>
          <w:color w:val="000000"/>
          <w:sz w:val="28"/>
          <w:szCs w:val="28"/>
        </w:rPr>
        <w:t xml:space="preserve"> </w:t>
      </w:r>
      <w:proofErr w:type="spellStart"/>
      <w:r>
        <w:rPr>
          <w:i/>
          <w:iCs/>
          <w:color w:val="000000"/>
          <w:sz w:val="28"/>
          <w:szCs w:val="28"/>
        </w:rPr>
        <w:t>короткострокові</w:t>
      </w:r>
      <w:proofErr w:type="spellEnd"/>
      <w:r>
        <w:rPr>
          <w:i/>
          <w:iCs/>
          <w:color w:val="000000"/>
          <w:sz w:val="28"/>
          <w:szCs w:val="28"/>
        </w:rPr>
        <w:t xml:space="preserve"> </w:t>
      </w:r>
      <w:proofErr w:type="spellStart"/>
      <w:r>
        <w:rPr>
          <w:i/>
          <w:iCs/>
          <w:color w:val="000000"/>
          <w:sz w:val="28"/>
          <w:szCs w:val="28"/>
        </w:rPr>
        <w:t>обміни</w:t>
      </w:r>
      <w:proofErr w:type="spellEnd"/>
      <w:r>
        <w:rPr>
          <w:i/>
          <w:iCs/>
          <w:color w:val="000000"/>
          <w:sz w:val="28"/>
          <w:szCs w:val="28"/>
        </w:rPr>
        <w:t xml:space="preserve"> для </w:t>
      </w:r>
      <w:proofErr w:type="spellStart"/>
      <w:r>
        <w:rPr>
          <w:i/>
          <w:iCs/>
          <w:color w:val="000000"/>
          <w:sz w:val="28"/>
          <w:szCs w:val="28"/>
        </w:rPr>
        <w:t>молодших</w:t>
      </w:r>
      <w:proofErr w:type="spellEnd"/>
      <w:r>
        <w:rPr>
          <w:i/>
          <w:iCs/>
          <w:color w:val="000000"/>
          <w:sz w:val="28"/>
          <w:szCs w:val="28"/>
        </w:rPr>
        <w:t xml:space="preserve"> </w:t>
      </w:r>
      <w:proofErr w:type="spellStart"/>
      <w:r>
        <w:rPr>
          <w:i/>
          <w:iCs/>
          <w:color w:val="000000"/>
          <w:sz w:val="28"/>
          <w:szCs w:val="28"/>
        </w:rPr>
        <w:t>бакалаврів</w:t>
      </w:r>
      <w:proofErr w:type="spellEnd"/>
      <w:r>
        <w:rPr>
          <w:i/>
          <w:iCs/>
          <w:color w:val="000000"/>
          <w:sz w:val="28"/>
          <w:szCs w:val="28"/>
        </w:rPr>
        <w:t xml:space="preserve">, </w:t>
      </w:r>
      <w:proofErr w:type="spellStart"/>
      <w:r>
        <w:rPr>
          <w:i/>
          <w:iCs/>
          <w:color w:val="000000"/>
          <w:sz w:val="28"/>
          <w:szCs w:val="28"/>
        </w:rPr>
        <w:t>магістрів</w:t>
      </w:r>
      <w:proofErr w:type="spellEnd"/>
      <w:r>
        <w:rPr>
          <w:i/>
          <w:iCs/>
          <w:color w:val="000000"/>
          <w:sz w:val="28"/>
          <w:szCs w:val="28"/>
        </w:rPr>
        <w:t xml:space="preserve">, </w:t>
      </w:r>
      <w:proofErr w:type="spellStart"/>
      <w:r>
        <w:rPr>
          <w:i/>
          <w:iCs/>
          <w:color w:val="000000"/>
          <w:sz w:val="28"/>
          <w:szCs w:val="28"/>
        </w:rPr>
        <w:t>аспірантів</w:t>
      </w:r>
      <w:proofErr w:type="spellEnd"/>
      <w:r>
        <w:rPr>
          <w:i/>
          <w:iCs/>
          <w:color w:val="000000"/>
          <w:sz w:val="28"/>
          <w:szCs w:val="28"/>
        </w:rPr>
        <w:t xml:space="preserve"> та </w:t>
      </w:r>
      <w:proofErr w:type="spellStart"/>
      <w:r>
        <w:rPr>
          <w:i/>
          <w:iCs/>
          <w:color w:val="000000"/>
          <w:sz w:val="28"/>
          <w:szCs w:val="28"/>
        </w:rPr>
        <w:t>докторантів</w:t>
      </w:r>
      <w:proofErr w:type="spellEnd"/>
      <w:r>
        <w:rPr>
          <w:i/>
          <w:iCs/>
          <w:color w:val="000000"/>
          <w:sz w:val="28"/>
          <w:szCs w:val="28"/>
        </w:rPr>
        <w:t xml:space="preserve"> на </w:t>
      </w:r>
      <w:proofErr w:type="spellStart"/>
      <w:r>
        <w:rPr>
          <w:i/>
          <w:iCs/>
          <w:color w:val="000000"/>
          <w:sz w:val="28"/>
          <w:szCs w:val="28"/>
        </w:rPr>
        <w:t>навчання</w:t>
      </w:r>
      <w:proofErr w:type="spellEnd"/>
      <w:r>
        <w:rPr>
          <w:i/>
          <w:iCs/>
          <w:color w:val="000000"/>
          <w:sz w:val="28"/>
          <w:szCs w:val="28"/>
        </w:rPr>
        <w:t xml:space="preserve"> </w:t>
      </w:r>
      <w:proofErr w:type="spellStart"/>
      <w:r>
        <w:rPr>
          <w:i/>
          <w:iCs/>
          <w:color w:val="000000"/>
          <w:sz w:val="28"/>
          <w:szCs w:val="28"/>
        </w:rPr>
        <w:t>від</w:t>
      </w:r>
      <w:proofErr w:type="spellEnd"/>
      <w:r>
        <w:rPr>
          <w:i/>
          <w:iCs/>
          <w:color w:val="000000"/>
          <w:sz w:val="28"/>
          <w:szCs w:val="28"/>
        </w:rPr>
        <w:t xml:space="preserve"> 3 до 12 </w:t>
      </w:r>
      <w:proofErr w:type="spellStart"/>
      <w:r>
        <w:rPr>
          <w:i/>
          <w:iCs/>
          <w:color w:val="000000"/>
          <w:sz w:val="28"/>
          <w:szCs w:val="28"/>
        </w:rPr>
        <w:t>міс</w:t>
      </w:r>
      <w:proofErr w:type="spellEnd"/>
      <w:r>
        <w:rPr>
          <w:i/>
          <w:iCs/>
          <w:color w:val="000000"/>
          <w:sz w:val="28"/>
          <w:szCs w:val="28"/>
        </w:rPr>
        <w:t xml:space="preserve">. та на практику – </w:t>
      </w:r>
      <w:proofErr w:type="gramStart"/>
      <w:r>
        <w:rPr>
          <w:i/>
          <w:iCs/>
          <w:color w:val="000000"/>
          <w:sz w:val="28"/>
          <w:szCs w:val="28"/>
        </w:rPr>
        <w:t>2-12</w:t>
      </w:r>
      <w:proofErr w:type="gramEnd"/>
      <w:r>
        <w:rPr>
          <w:i/>
          <w:iCs/>
          <w:color w:val="000000"/>
          <w:sz w:val="28"/>
          <w:szCs w:val="28"/>
        </w:rPr>
        <w:t xml:space="preserve"> </w:t>
      </w:r>
      <w:proofErr w:type="spellStart"/>
      <w:r>
        <w:rPr>
          <w:i/>
          <w:iCs/>
          <w:color w:val="000000"/>
          <w:sz w:val="28"/>
          <w:szCs w:val="28"/>
        </w:rPr>
        <w:t>міс</w:t>
      </w:r>
      <w:proofErr w:type="spellEnd"/>
      <w:r>
        <w:rPr>
          <w:i/>
          <w:iCs/>
          <w:color w:val="000000"/>
          <w:sz w:val="28"/>
          <w:szCs w:val="28"/>
        </w:rPr>
        <w:t>.</w:t>
      </w:r>
    </w:p>
    <w:p w14:paraId="185FA0CE"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Напрямок</w:t>
      </w:r>
      <w:proofErr w:type="spellEnd"/>
      <w:r>
        <w:rPr>
          <w:i/>
          <w:iCs/>
          <w:color w:val="000000"/>
          <w:sz w:val="28"/>
          <w:szCs w:val="28"/>
        </w:rPr>
        <w:t> «</w:t>
      </w:r>
      <w:proofErr w:type="spellStart"/>
      <w:r>
        <w:rPr>
          <w:i/>
          <w:iCs/>
          <w:color w:val="000000"/>
          <w:sz w:val="28"/>
          <w:szCs w:val="28"/>
        </w:rPr>
        <w:t>Спільні</w:t>
      </w:r>
      <w:proofErr w:type="spellEnd"/>
      <w:r>
        <w:rPr>
          <w:i/>
          <w:iCs/>
          <w:color w:val="000000"/>
          <w:sz w:val="28"/>
          <w:szCs w:val="28"/>
        </w:rPr>
        <w:t xml:space="preserve"> </w:t>
      </w:r>
      <w:proofErr w:type="spellStart"/>
      <w:r>
        <w:rPr>
          <w:i/>
          <w:iCs/>
          <w:color w:val="000000"/>
          <w:sz w:val="28"/>
          <w:szCs w:val="28"/>
        </w:rPr>
        <w:t>магістерські</w:t>
      </w:r>
      <w:proofErr w:type="spellEnd"/>
      <w:r>
        <w:rPr>
          <w:i/>
          <w:iCs/>
          <w:color w:val="000000"/>
          <w:sz w:val="28"/>
          <w:szCs w:val="28"/>
        </w:rPr>
        <w:t xml:space="preserve"> </w:t>
      </w:r>
      <w:proofErr w:type="spellStart"/>
      <w:r>
        <w:rPr>
          <w:i/>
          <w:iCs/>
          <w:color w:val="000000"/>
          <w:sz w:val="28"/>
          <w:szCs w:val="28"/>
        </w:rPr>
        <w:t>програми</w:t>
      </w:r>
      <w:proofErr w:type="spellEnd"/>
      <w:r>
        <w:rPr>
          <w:i/>
          <w:iCs/>
          <w:color w:val="000000"/>
          <w:sz w:val="28"/>
          <w:szCs w:val="28"/>
        </w:rPr>
        <w:t>» </w:t>
      </w:r>
      <w:proofErr w:type="spellStart"/>
      <w:r>
        <w:rPr>
          <w:i/>
          <w:iCs/>
          <w:color w:val="000000"/>
          <w:sz w:val="28"/>
          <w:szCs w:val="28"/>
        </w:rPr>
        <w:t>передбачає</w:t>
      </w:r>
      <w:proofErr w:type="spellEnd"/>
      <w:r>
        <w:rPr>
          <w:i/>
          <w:iCs/>
          <w:color w:val="000000"/>
          <w:sz w:val="28"/>
          <w:szCs w:val="28"/>
        </w:rPr>
        <w:t xml:space="preserve"> </w:t>
      </w:r>
      <w:proofErr w:type="spellStart"/>
      <w:r>
        <w:rPr>
          <w:i/>
          <w:iCs/>
          <w:color w:val="000000"/>
          <w:sz w:val="28"/>
          <w:szCs w:val="28"/>
        </w:rPr>
        <w:t>повний</w:t>
      </w:r>
      <w:proofErr w:type="spellEnd"/>
      <w:r>
        <w:rPr>
          <w:i/>
          <w:iCs/>
          <w:color w:val="000000"/>
          <w:sz w:val="28"/>
          <w:szCs w:val="28"/>
        </w:rPr>
        <w:t xml:space="preserve"> курс </w:t>
      </w:r>
      <w:proofErr w:type="spellStart"/>
      <w:r>
        <w:rPr>
          <w:i/>
          <w:iCs/>
          <w:color w:val="000000"/>
          <w:sz w:val="28"/>
          <w:szCs w:val="28"/>
        </w:rPr>
        <w:t>навчання</w:t>
      </w:r>
      <w:proofErr w:type="spellEnd"/>
      <w:r>
        <w:rPr>
          <w:i/>
          <w:iCs/>
          <w:color w:val="000000"/>
          <w:sz w:val="28"/>
          <w:szCs w:val="28"/>
        </w:rPr>
        <w:t xml:space="preserve"> на </w:t>
      </w:r>
      <w:proofErr w:type="spellStart"/>
      <w:r>
        <w:rPr>
          <w:i/>
          <w:iCs/>
          <w:color w:val="000000"/>
          <w:sz w:val="28"/>
          <w:szCs w:val="28"/>
        </w:rPr>
        <w:t>спільних</w:t>
      </w:r>
      <w:proofErr w:type="spellEnd"/>
      <w:r>
        <w:rPr>
          <w:i/>
          <w:iCs/>
          <w:color w:val="000000"/>
          <w:sz w:val="28"/>
          <w:szCs w:val="28"/>
        </w:rPr>
        <w:t xml:space="preserve"> </w:t>
      </w:r>
      <w:proofErr w:type="spellStart"/>
      <w:r>
        <w:rPr>
          <w:i/>
          <w:iCs/>
          <w:color w:val="000000"/>
          <w:sz w:val="28"/>
          <w:szCs w:val="28"/>
        </w:rPr>
        <w:t>освітніх</w:t>
      </w:r>
      <w:proofErr w:type="spellEnd"/>
      <w:r>
        <w:rPr>
          <w:i/>
          <w:iCs/>
          <w:color w:val="000000"/>
          <w:sz w:val="28"/>
          <w:szCs w:val="28"/>
        </w:rPr>
        <w:t xml:space="preserve"> </w:t>
      </w:r>
      <w:proofErr w:type="spellStart"/>
      <w:r>
        <w:rPr>
          <w:i/>
          <w:iCs/>
          <w:color w:val="000000"/>
          <w:sz w:val="28"/>
          <w:szCs w:val="28"/>
        </w:rPr>
        <w:t>програмах</w:t>
      </w:r>
      <w:proofErr w:type="spellEnd"/>
      <w:r>
        <w:rPr>
          <w:i/>
          <w:iCs/>
          <w:color w:val="000000"/>
          <w:sz w:val="28"/>
          <w:szCs w:val="28"/>
        </w:rPr>
        <w:t xml:space="preserve"> </w:t>
      </w:r>
      <w:proofErr w:type="spellStart"/>
      <w:r>
        <w:rPr>
          <w:i/>
          <w:iCs/>
          <w:color w:val="000000"/>
          <w:sz w:val="28"/>
          <w:szCs w:val="28"/>
        </w:rPr>
        <w:t>Еразмус</w:t>
      </w:r>
      <w:proofErr w:type="spellEnd"/>
      <w:r>
        <w:rPr>
          <w:i/>
          <w:iCs/>
          <w:color w:val="000000"/>
          <w:sz w:val="28"/>
          <w:szCs w:val="28"/>
        </w:rPr>
        <w:t xml:space="preserve"> </w:t>
      </w:r>
      <w:proofErr w:type="spellStart"/>
      <w:r>
        <w:rPr>
          <w:i/>
          <w:iCs/>
          <w:color w:val="000000"/>
          <w:sz w:val="28"/>
          <w:szCs w:val="28"/>
        </w:rPr>
        <w:t>Мундус</w:t>
      </w:r>
      <w:proofErr w:type="spellEnd"/>
      <w:r>
        <w:rPr>
          <w:i/>
          <w:iCs/>
          <w:color w:val="000000"/>
          <w:sz w:val="28"/>
          <w:szCs w:val="28"/>
        </w:rPr>
        <w:t xml:space="preserve"> з </w:t>
      </w:r>
      <w:proofErr w:type="spellStart"/>
      <w:r>
        <w:rPr>
          <w:i/>
          <w:iCs/>
          <w:color w:val="000000"/>
          <w:sz w:val="28"/>
          <w:szCs w:val="28"/>
        </w:rPr>
        <w:t>отриманням</w:t>
      </w:r>
      <w:proofErr w:type="spellEnd"/>
      <w:r>
        <w:rPr>
          <w:i/>
          <w:iCs/>
          <w:color w:val="000000"/>
          <w:sz w:val="28"/>
          <w:szCs w:val="28"/>
        </w:rPr>
        <w:t xml:space="preserve"> </w:t>
      </w:r>
      <w:proofErr w:type="spellStart"/>
      <w:r>
        <w:rPr>
          <w:i/>
          <w:iCs/>
          <w:color w:val="000000"/>
          <w:sz w:val="28"/>
          <w:szCs w:val="28"/>
        </w:rPr>
        <w:t>повної</w:t>
      </w:r>
      <w:proofErr w:type="spellEnd"/>
      <w:r>
        <w:rPr>
          <w:i/>
          <w:iCs/>
          <w:color w:val="000000"/>
          <w:sz w:val="28"/>
          <w:szCs w:val="28"/>
        </w:rPr>
        <w:t xml:space="preserve"> </w:t>
      </w:r>
      <w:proofErr w:type="spellStart"/>
      <w:r>
        <w:rPr>
          <w:i/>
          <w:iCs/>
          <w:color w:val="000000"/>
          <w:sz w:val="28"/>
          <w:szCs w:val="28"/>
        </w:rPr>
        <w:t>вищої</w:t>
      </w:r>
      <w:proofErr w:type="spellEnd"/>
      <w:r>
        <w:rPr>
          <w:i/>
          <w:iCs/>
          <w:color w:val="000000"/>
          <w:sz w:val="28"/>
          <w:szCs w:val="28"/>
        </w:rPr>
        <w:t xml:space="preserve"> </w:t>
      </w:r>
      <w:proofErr w:type="spellStart"/>
      <w:r>
        <w:rPr>
          <w:i/>
          <w:iCs/>
          <w:color w:val="000000"/>
          <w:sz w:val="28"/>
          <w:szCs w:val="28"/>
        </w:rPr>
        <w:t>освіти</w:t>
      </w:r>
      <w:proofErr w:type="spellEnd"/>
      <w:r>
        <w:rPr>
          <w:i/>
          <w:iCs/>
          <w:color w:val="000000"/>
          <w:sz w:val="28"/>
          <w:szCs w:val="28"/>
        </w:rPr>
        <w:t xml:space="preserve"> в </w:t>
      </w:r>
      <w:proofErr w:type="spellStart"/>
      <w:r>
        <w:rPr>
          <w:i/>
          <w:iCs/>
          <w:color w:val="000000"/>
          <w:sz w:val="28"/>
          <w:szCs w:val="28"/>
        </w:rPr>
        <w:t>Європі</w:t>
      </w:r>
      <w:proofErr w:type="spellEnd"/>
      <w:r>
        <w:rPr>
          <w:i/>
          <w:iCs/>
          <w:color w:val="000000"/>
          <w:sz w:val="28"/>
          <w:szCs w:val="28"/>
        </w:rPr>
        <w:t xml:space="preserve"> на </w:t>
      </w:r>
      <w:proofErr w:type="spellStart"/>
      <w:r>
        <w:rPr>
          <w:i/>
          <w:iCs/>
          <w:color w:val="000000"/>
          <w:sz w:val="28"/>
          <w:szCs w:val="28"/>
        </w:rPr>
        <w:t>рівні</w:t>
      </w:r>
      <w:proofErr w:type="spellEnd"/>
      <w:r>
        <w:rPr>
          <w:i/>
          <w:iCs/>
          <w:color w:val="000000"/>
          <w:sz w:val="28"/>
          <w:szCs w:val="28"/>
        </w:rPr>
        <w:t xml:space="preserve"> </w:t>
      </w:r>
      <w:proofErr w:type="spellStart"/>
      <w:r>
        <w:rPr>
          <w:i/>
          <w:iCs/>
          <w:color w:val="000000"/>
          <w:sz w:val="28"/>
          <w:szCs w:val="28"/>
        </w:rPr>
        <w:t>магістра</w:t>
      </w:r>
      <w:proofErr w:type="spellEnd"/>
      <w:r>
        <w:rPr>
          <w:i/>
          <w:iCs/>
          <w:color w:val="000000"/>
          <w:sz w:val="28"/>
          <w:szCs w:val="28"/>
        </w:rPr>
        <w:t>.</w:t>
      </w:r>
    </w:p>
    <w:p w14:paraId="27A8B324" w14:textId="77777777" w:rsidR="00BB500C" w:rsidRPr="009C714F" w:rsidRDefault="00BB500C" w:rsidP="009C714F">
      <w:pPr>
        <w:pStyle w:val="a3"/>
        <w:spacing w:before="0" w:beforeAutospacing="0" w:after="0" w:afterAutospacing="0"/>
        <w:ind w:firstLine="284"/>
        <w:contextualSpacing/>
        <w:jc w:val="both"/>
      </w:pPr>
      <w:proofErr w:type="spellStart"/>
      <w:r w:rsidRPr="009C714F">
        <w:rPr>
          <w:bCs/>
          <w:i/>
          <w:iCs/>
          <w:color w:val="000000"/>
          <w:sz w:val="28"/>
          <w:szCs w:val="28"/>
        </w:rPr>
        <w:t>Студенти</w:t>
      </w:r>
      <w:proofErr w:type="spellEnd"/>
      <w:r w:rsidRPr="009C714F">
        <w:rPr>
          <w:i/>
          <w:iCs/>
          <w:color w:val="000000"/>
          <w:sz w:val="28"/>
          <w:szCs w:val="28"/>
        </w:rPr>
        <w:t> </w:t>
      </w:r>
      <w:proofErr w:type="spellStart"/>
      <w:r w:rsidRPr="009C714F">
        <w:rPr>
          <w:i/>
          <w:iCs/>
          <w:color w:val="000000"/>
          <w:sz w:val="28"/>
          <w:szCs w:val="28"/>
        </w:rPr>
        <w:t>програм</w:t>
      </w:r>
      <w:proofErr w:type="spellEnd"/>
      <w:r w:rsidRPr="009C714F">
        <w:rPr>
          <w:i/>
          <w:iCs/>
          <w:color w:val="000000"/>
          <w:sz w:val="28"/>
          <w:szCs w:val="28"/>
        </w:rPr>
        <w:t xml:space="preserve"> </w:t>
      </w:r>
      <w:proofErr w:type="spellStart"/>
      <w:r w:rsidRPr="009C714F">
        <w:rPr>
          <w:i/>
          <w:iCs/>
          <w:color w:val="000000"/>
          <w:sz w:val="28"/>
          <w:szCs w:val="28"/>
        </w:rPr>
        <w:t>обміну</w:t>
      </w:r>
      <w:proofErr w:type="spellEnd"/>
      <w:r w:rsidRPr="009C714F">
        <w:rPr>
          <w:i/>
          <w:iCs/>
          <w:color w:val="000000"/>
          <w:sz w:val="28"/>
          <w:szCs w:val="28"/>
        </w:rPr>
        <w:t xml:space="preserve"> </w:t>
      </w:r>
      <w:proofErr w:type="spellStart"/>
      <w:r w:rsidRPr="009C714F">
        <w:rPr>
          <w:i/>
          <w:iCs/>
          <w:color w:val="000000"/>
          <w:sz w:val="28"/>
          <w:szCs w:val="28"/>
        </w:rPr>
        <w:t>отримують</w:t>
      </w:r>
      <w:proofErr w:type="spellEnd"/>
      <w:r w:rsidRPr="009C714F">
        <w:rPr>
          <w:i/>
          <w:iCs/>
          <w:color w:val="000000"/>
          <w:sz w:val="28"/>
          <w:szCs w:val="28"/>
        </w:rPr>
        <w:t> </w:t>
      </w:r>
      <w:proofErr w:type="spellStart"/>
      <w:r w:rsidRPr="009C714F">
        <w:rPr>
          <w:i/>
          <w:iCs/>
          <w:color w:val="000000"/>
          <w:sz w:val="28"/>
          <w:szCs w:val="28"/>
        </w:rPr>
        <w:t>кошти</w:t>
      </w:r>
      <w:proofErr w:type="spellEnd"/>
      <w:r w:rsidRPr="009C714F">
        <w:rPr>
          <w:i/>
          <w:iCs/>
          <w:color w:val="000000"/>
          <w:sz w:val="28"/>
          <w:szCs w:val="28"/>
        </w:rPr>
        <w:t xml:space="preserve"> на </w:t>
      </w:r>
      <w:proofErr w:type="spellStart"/>
      <w:r w:rsidRPr="009C714F">
        <w:rPr>
          <w:i/>
          <w:iCs/>
          <w:color w:val="000000"/>
          <w:sz w:val="28"/>
          <w:szCs w:val="28"/>
        </w:rPr>
        <w:t>перебування</w:t>
      </w:r>
      <w:proofErr w:type="spellEnd"/>
      <w:r w:rsidRPr="009C714F">
        <w:rPr>
          <w:i/>
          <w:iCs/>
          <w:color w:val="000000"/>
          <w:sz w:val="28"/>
          <w:szCs w:val="28"/>
        </w:rPr>
        <w:t> (</w:t>
      </w:r>
      <w:proofErr w:type="spellStart"/>
      <w:r w:rsidRPr="009C714F">
        <w:rPr>
          <w:i/>
          <w:iCs/>
          <w:color w:val="000000"/>
          <w:sz w:val="28"/>
          <w:szCs w:val="28"/>
        </w:rPr>
        <w:t>проживання</w:t>
      </w:r>
      <w:proofErr w:type="spellEnd"/>
      <w:r w:rsidRPr="009C714F">
        <w:rPr>
          <w:i/>
          <w:iCs/>
          <w:color w:val="000000"/>
          <w:sz w:val="28"/>
          <w:szCs w:val="28"/>
        </w:rPr>
        <w:t xml:space="preserve">, </w:t>
      </w:r>
      <w:proofErr w:type="spellStart"/>
      <w:r w:rsidRPr="009C714F">
        <w:rPr>
          <w:i/>
          <w:iCs/>
          <w:color w:val="000000"/>
          <w:sz w:val="28"/>
          <w:szCs w:val="28"/>
        </w:rPr>
        <w:t>харчування</w:t>
      </w:r>
      <w:proofErr w:type="spellEnd"/>
      <w:r w:rsidRPr="009C714F">
        <w:rPr>
          <w:i/>
          <w:iCs/>
          <w:color w:val="000000"/>
          <w:sz w:val="28"/>
          <w:szCs w:val="28"/>
        </w:rPr>
        <w:t xml:space="preserve">, </w:t>
      </w:r>
      <w:proofErr w:type="spellStart"/>
      <w:r w:rsidRPr="009C714F">
        <w:rPr>
          <w:i/>
          <w:iCs/>
          <w:color w:val="000000"/>
          <w:sz w:val="28"/>
          <w:szCs w:val="28"/>
        </w:rPr>
        <w:t>місцевий</w:t>
      </w:r>
      <w:proofErr w:type="spellEnd"/>
      <w:r w:rsidRPr="009C714F">
        <w:rPr>
          <w:i/>
          <w:iCs/>
          <w:color w:val="000000"/>
          <w:sz w:val="28"/>
          <w:szCs w:val="28"/>
        </w:rPr>
        <w:t xml:space="preserve"> транспорт) в </w:t>
      </w:r>
      <w:proofErr w:type="spellStart"/>
      <w:r w:rsidRPr="009C714F">
        <w:rPr>
          <w:i/>
          <w:iCs/>
          <w:color w:val="000000"/>
          <w:sz w:val="28"/>
          <w:szCs w:val="28"/>
        </w:rPr>
        <w:t>розмірі</w:t>
      </w:r>
      <w:proofErr w:type="spellEnd"/>
      <w:r w:rsidRPr="009C714F">
        <w:rPr>
          <w:i/>
          <w:iCs/>
          <w:color w:val="000000"/>
          <w:sz w:val="28"/>
          <w:szCs w:val="28"/>
        </w:rPr>
        <w:t> </w:t>
      </w:r>
      <w:r w:rsidRPr="009C714F">
        <w:rPr>
          <w:bCs/>
          <w:i/>
          <w:iCs/>
          <w:color w:val="000000"/>
          <w:sz w:val="28"/>
          <w:szCs w:val="28"/>
        </w:rPr>
        <w:t xml:space="preserve">800-850-900 </w:t>
      </w:r>
      <w:proofErr w:type="spellStart"/>
      <w:r w:rsidRPr="009C714F">
        <w:rPr>
          <w:bCs/>
          <w:i/>
          <w:iCs/>
          <w:color w:val="000000"/>
          <w:sz w:val="28"/>
          <w:szCs w:val="28"/>
        </w:rPr>
        <w:t>євро</w:t>
      </w:r>
      <w:proofErr w:type="spellEnd"/>
      <w:r w:rsidRPr="009C714F">
        <w:rPr>
          <w:bCs/>
          <w:i/>
          <w:iCs/>
          <w:color w:val="000000"/>
          <w:sz w:val="28"/>
          <w:szCs w:val="28"/>
        </w:rPr>
        <w:t xml:space="preserve"> на </w:t>
      </w:r>
      <w:proofErr w:type="spellStart"/>
      <w:r w:rsidRPr="009C714F">
        <w:rPr>
          <w:bCs/>
          <w:i/>
          <w:iCs/>
          <w:color w:val="000000"/>
          <w:sz w:val="28"/>
          <w:szCs w:val="28"/>
        </w:rPr>
        <w:t>місяць</w:t>
      </w:r>
      <w:proofErr w:type="spellEnd"/>
      <w:r w:rsidRPr="009C714F">
        <w:rPr>
          <w:bCs/>
          <w:i/>
          <w:iCs/>
          <w:color w:val="000000"/>
          <w:sz w:val="28"/>
          <w:szCs w:val="28"/>
        </w:rPr>
        <w:t xml:space="preserve">. </w:t>
      </w:r>
      <w:proofErr w:type="spellStart"/>
      <w:r w:rsidRPr="009C714F">
        <w:rPr>
          <w:bCs/>
          <w:i/>
          <w:iCs/>
          <w:color w:val="000000"/>
          <w:sz w:val="28"/>
          <w:szCs w:val="28"/>
        </w:rPr>
        <w:t>Кошти</w:t>
      </w:r>
      <w:proofErr w:type="spellEnd"/>
      <w:r w:rsidRPr="009C714F">
        <w:rPr>
          <w:bCs/>
          <w:i/>
          <w:iCs/>
          <w:color w:val="000000"/>
          <w:sz w:val="28"/>
          <w:szCs w:val="28"/>
        </w:rPr>
        <w:t xml:space="preserve"> для </w:t>
      </w:r>
      <w:proofErr w:type="spellStart"/>
      <w:r w:rsidRPr="009C714F">
        <w:rPr>
          <w:bCs/>
          <w:i/>
          <w:iCs/>
          <w:color w:val="000000"/>
          <w:sz w:val="28"/>
          <w:szCs w:val="28"/>
        </w:rPr>
        <w:t>витрат</w:t>
      </w:r>
      <w:proofErr w:type="spellEnd"/>
      <w:r w:rsidRPr="009C714F">
        <w:rPr>
          <w:bCs/>
          <w:i/>
          <w:iCs/>
          <w:color w:val="000000"/>
          <w:sz w:val="28"/>
          <w:szCs w:val="28"/>
        </w:rPr>
        <w:t xml:space="preserve"> на </w:t>
      </w:r>
      <w:proofErr w:type="spellStart"/>
      <w:r w:rsidRPr="009C714F">
        <w:rPr>
          <w:bCs/>
          <w:i/>
          <w:iCs/>
          <w:color w:val="000000"/>
          <w:sz w:val="28"/>
          <w:szCs w:val="28"/>
        </w:rPr>
        <w:t>проїзд</w:t>
      </w:r>
      <w:proofErr w:type="spellEnd"/>
      <w:r w:rsidRPr="009C714F">
        <w:rPr>
          <w:bCs/>
          <w:i/>
          <w:iCs/>
          <w:color w:val="000000"/>
          <w:sz w:val="28"/>
          <w:szCs w:val="28"/>
        </w:rPr>
        <w:t xml:space="preserve">, </w:t>
      </w:r>
      <w:proofErr w:type="spellStart"/>
      <w:r w:rsidRPr="009C714F">
        <w:rPr>
          <w:bCs/>
          <w:i/>
          <w:iCs/>
          <w:color w:val="000000"/>
          <w:sz w:val="28"/>
          <w:szCs w:val="28"/>
        </w:rPr>
        <w:t>страхування</w:t>
      </w:r>
      <w:proofErr w:type="spellEnd"/>
      <w:r w:rsidRPr="009C714F">
        <w:rPr>
          <w:bCs/>
          <w:i/>
          <w:iCs/>
          <w:color w:val="000000"/>
          <w:sz w:val="28"/>
          <w:szCs w:val="28"/>
        </w:rPr>
        <w:t xml:space="preserve">, </w:t>
      </w:r>
      <w:proofErr w:type="spellStart"/>
      <w:r w:rsidRPr="009C714F">
        <w:rPr>
          <w:bCs/>
          <w:i/>
          <w:iCs/>
          <w:color w:val="000000"/>
          <w:sz w:val="28"/>
          <w:szCs w:val="28"/>
        </w:rPr>
        <w:t>віза</w:t>
      </w:r>
      <w:proofErr w:type="spellEnd"/>
      <w:r w:rsidRPr="009C714F">
        <w:rPr>
          <w:bCs/>
          <w:i/>
          <w:iCs/>
          <w:color w:val="000000"/>
          <w:sz w:val="28"/>
          <w:szCs w:val="28"/>
        </w:rPr>
        <w:t xml:space="preserve"> </w:t>
      </w:r>
      <w:proofErr w:type="spellStart"/>
      <w:r w:rsidRPr="009C714F">
        <w:rPr>
          <w:bCs/>
          <w:i/>
          <w:iCs/>
          <w:color w:val="000000"/>
          <w:sz w:val="28"/>
          <w:szCs w:val="28"/>
        </w:rPr>
        <w:t>тощо</w:t>
      </w:r>
      <w:proofErr w:type="spellEnd"/>
      <w:r w:rsidRPr="009C714F">
        <w:rPr>
          <w:bCs/>
          <w:i/>
          <w:iCs/>
          <w:color w:val="000000"/>
          <w:sz w:val="28"/>
          <w:szCs w:val="28"/>
        </w:rPr>
        <w:t xml:space="preserve"> - </w:t>
      </w:r>
      <w:proofErr w:type="spellStart"/>
      <w:r w:rsidRPr="009C714F">
        <w:rPr>
          <w:bCs/>
          <w:i/>
          <w:iCs/>
          <w:color w:val="000000"/>
          <w:sz w:val="28"/>
          <w:szCs w:val="28"/>
        </w:rPr>
        <w:t>покриваються</w:t>
      </w:r>
      <w:proofErr w:type="spellEnd"/>
      <w:r w:rsidRPr="009C714F">
        <w:rPr>
          <w:bCs/>
          <w:i/>
          <w:iCs/>
          <w:color w:val="000000"/>
          <w:sz w:val="28"/>
          <w:szCs w:val="28"/>
        </w:rPr>
        <w:t xml:space="preserve"> </w:t>
      </w:r>
      <w:proofErr w:type="spellStart"/>
      <w:r w:rsidRPr="009C714F">
        <w:rPr>
          <w:bCs/>
          <w:i/>
          <w:iCs/>
          <w:color w:val="000000"/>
          <w:sz w:val="28"/>
          <w:szCs w:val="28"/>
        </w:rPr>
        <w:t>окремо</w:t>
      </w:r>
      <w:proofErr w:type="spellEnd"/>
      <w:r w:rsidRPr="009C714F">
        <w:rPr>
          <w:bCs/>
          <w:i/>
          <w:iCs/>
          <w:color w:val="000000"/>
          <w:sz w:val="28"/>
          <w:szCs w:val="28"/>
        </w:rPr>
        <w:t>. </w:t>
      </w:r>
      <w:r w:rsidRPr="009C714F">
        <w:rPr>
          <w:i/>
          <w:iCs/>
          <w:color w:val="000000"/>
          <w:sz w:val="28"/>
          <w:szCs w:val="28"/>
        </w:rPr>
        <w:t> </w:t>
      </w:r>
    </w:p>
    <w:p w14:paraId="0DED2E51"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Розмір</w:t>
      </w:r>
      <w:proofErr w:type="spellEnd"/>
      <w:r>
        <w:rPr>
          <w:i/>
          <w:iCs/>
          <w:color w:val="000000"/>
          <w:sz w:val="28"/>
          <w:szCs w:val="28"/>
        </w:rPr>
        <w:t xml:space="preserve"> гранту на </w:t>
      </w:r>
      <w:proofErr w:type="spellStart"/>
      <w:r>
        <w:rPr>
          <w:i/>
          <w:iCs/>
          <w:color w:val="000000"/>
          <w:sz w:val="28"/>
          <w:szCs w:val="28"/>
        </w:rPr>
        <w:t>мобільність</w:t>
      </w:r>
      <w:proofErr w:type="spellEnd"/>
      <w:r>
        <w:rPr>
          <w:i/>
          <w:iCs/>
          <w:color w:val="000000"/>
          <w:sz w:val="28"/>
          <w:szCs w:val="28"/>
        </w:rPr>
        <w:t xml:space="preserve"> </w:t>
      </w:r>
      <w:proofErr w:type="spellStart"/>
      <w:r>
        <w:rPr>
          <w:i/>
          <w:iCs/>
          <w:color w:val="000000"/>
          <w:sz w:val="28"/>
          <w:szCs w:val="28"/>
        </w:rPr>
        <w:t>вказується</w:t>
      </w:r>
      <w:proofErr w:type="spellEnd"/>
      <w:r>
        <w:rPr>
          <w:i/>
          <w:iCs/>
          <w:color w:val="000000"/>
          <w:sz w:val="28"/>
          <w:szCs w:val="28"/>
        </w:rPr>
        <w:t xml:space="preserve"> в </w:t>
      </w:r>
      <w:proofErr w:type="spellStart"/>
      <w:r>
        <w:rPr>
          <w:i/>
          <w:iCs/>
          <w:color w:val="000000"/>
          <w:sz w:val="28"/>
          <w:szCs w:val="28"/>
        </w:rPr>
        <w:t>умовах</w:t>
      </w:r>
      <w:proofErr w:type="spellEnd"/>
      <w:r>
        <w:rPr>
          <w:i/>
          <w:iCs/>
          <w:color w:val="000000"/>
          <w:sz w:val="28"/>
          <w:szCs w:val="28"/>
        </w:rPr>
        <w:t xml:space="preserve"> конкурсу, в </w:t>
      </w:r>
      <w:proofErr w:type="spellStart"/>
      <w:r>
        <w:rPr>
          <w:i/>
          <w:iCs/>
          <w:color w:val="000000"/>
          <w:sz w:val="28"/>
          <w:szCs w:val="28"/>
        </w:rPr>
        <w:t>листі</w:t>
      </w:r>
      <w:proofErr w:type="spellEnd"/>
      <w:r>
        <w:rPr>
          <w:i/>
          <w:iCs/>
          <w:color w:val="000000"/>
          <w:sz w:val="28"/>
          <w:szCs w:val="28"/>
        </w:rPr>
        <w:t xml:space="preserve"> </w:t>
      </w:r>
      <w:proofErr w:type="spellStart"/>
      <w:r>
        <w:rPr>
          <w:i/>
          <w:iCs/>
          <w:color w:val="000000"/>
          <w:sz w:val="28"/>
          <w:szCs w:val="28"/>
        </w:rPr>
        <w:t>запрошення</w:t>
      </w:r>
      <w:proofErr w:type="spellEnd"/>
      <w:r>
        <w:rPr>
          <w:i/>
          <w:iCs/>
          <w:color w:val="000000"/>
          <w:sz w:val="28"/>
          <w:szCs w:val="28"/>
        </w:rPr>
        <w:t xml:space="preserve">, в </w:t>
      </w:r>
      <w:proofErr w:type="spellStart"/>
      <w:r>
        <w:rPr>
          <w:i/>
          <w:iCs/>
          <w:color w:val="000000"/>
          <w:sz w:val="28"/>
          <w:szCs w:val="28"/>
        </w:rPr>
        <w:t>угоді</w:t>
      </w:r>
      <w:proofErr w:type="spellEnd"/>
      <w:r>
        <w:rPr>
          <w:i/>
          <w:iCs/>
          <w:color w:val="000000"/>
          <w:sz w:val="28"/>
          <w:szCs w:val="28"/>
        </w:rPr>
        <w:t xml:space="preserve"> на </w:t>
      </w:r>
      <w:proofErr w:type="spellStart"/>
      <w:r>
        <w:rPr>
          <w:i/>
          <w:iCs/>
          <w:color w:val="000000"/>
          <w:sz w:val="28"/>
          <w:szCs w:val="28"/>
        </w:rPr>
        <w:t>навчання</w:t>
      </w:r>
      <w:proofErr w:type="spellEnd"/>
      <w:r>
        <w:rPr>
          <w:i/>
          <w:iCs/>
          <w:color w:val="000000"/>
          <w:sz w:val="28"/>
          <w:szCs w:val="28"/>
        </w:rPr>
        <w:t xml:space="preserve"> </w:t>
      </w:r>
      <w:proofErr w:type="spellStart"/>
      <w:r>
        <w:rPr>
          <w:i/>
          <w:iCs/>
          <w:color w:val="000000"/>
          <w:sz w:val="28"/>
          <w:szCs w:val="28"/>
        </w:rPr>
        <w:t>чи</w:t>
      </w:r>
      <w:proofErr w:type="spellEnd"/>
      <w:r>
        <w:rPr>
          <w:i/>
          <w:iCs/>
          <w:color w:val="000000"/>
          <w:sz w:val="28"/>
          <w:szCs w:val="28"/>
        </w:rPr>
        <w:t xml:space="preserve"> </w:t>
      </w:r>
      <w:proofErr w:type="spellStart"/>
      <w:r>
        <w:rPr>
          <w:i/>
          <w:iCs/>
          <w:color w:val="000000"/>
          <w:sz w:val="28"/>
          <w:szCs w:val="28"/>
        </w:rPr>
        <w:t>мобільність</w:t>
      </w:r>
      <w:proofErr w:type="spellEnd"/>
      <w:r>
        <w:rPr>
          <w:i/>
          <w:iCs/>
          <w:color w:val="000000"/>
          <w:sz w:val="28"/>
          <w:szCs w:val="28"/>
        </w:rPr>
        <w:t xml:space="preserve">. </w:t>
      </w:r>
      <w:proofErr w:type="spellStart"/>
      <w:r>
        <w:rPr>
          <w:i/>
          <w:iCs/>
          <w:color w:val="000000"/>
          <w:sz w:val="28"/>
          <w:szCs w:val="28"/>
        </w:rPr>
        <w:t>Важливо</w:t>
      </w:r>
      <w:proofErr w:type="spellEnd"/>
      <w:r>
        <w:rPr>
          <w:i/>
          <w:iCs/>
          <w:color w:val="000000"/>
          <w:sz w:val="28"/>
          <w:szCs w:val="28"/>
        </w:rPr>
        <w:t xml:space="preserve"> </w:t>
      </w:r>
      <w:proofErr w:type="spellStart"/>
      <w:r>
        <w:rPr>
          <w:i/>
          <w:iCs/>
          <w:color w:val="000000"/>
          <w:sz w:val="28"/>
          <w:szCs w:val="28"/>
        </w:rPr>
        <w:t>звернути</w:t>
      </w:r>
      <w:proofErr w:type="spellEnd"/>
      <w:r>
        <w:rPr>
          <w:i/>
          <w:iCs/>
          <w:color w:val="000000"/>
          <w:sz w:val="28"/>
          <w:szCs w:val="28"/>
        </w:rPr>
        <w:t xml:space="preserve"> </w:t>
      </w:r>
      <w:proofErr w:type="spellStart"/>
      <w:r>
        <w:rPr>
          <w:i/>
          <w:iCs/>
          <w:color w:val="000000"/>
          <w:sz w:val="28"/>
          <w:szCs w:val="28"/>
        </w:rPr>
        <w:t>увагу</w:t>
      </w:r>
      <w:proofErr w:type="spellEnd"/>
      <w:r>
        <w:rPr>
          <w:i/>
          <w:iCs/>
          <w:color w:val="000000"/>
          <w:sz w:val="28"/>
          <w:szCs w:val="28"/>
        </w:rPr>
        <w:t xml:space="preserve">, </w:t>
      </w:r>
      <w:proofErr w:type="spellStart"/>
      <w:r>
        <w:rPr>
          <w:i/>
          <w:iCs/>
          <w:color w:val="000000"/>
          <w:sz w:val="28"/>
          <w:szCs w:val="28"/>
        </w:rPr>
        <w:t>що</w:t>
      </w:r>
      <w:proofErr w:type="spellEnd"/>
      <w:r>
        <w:rPr>
          <w:i/>
          <w:iCs/>
          <w:color w:val="000000"/>
          <w:sz w:val="28"/>
          <w:szCs w:val="28"/>
        </w:rPr>
        <w:t xml:space="preserve"> є один з </w:t>
      </w:r>
      <w:proofErr w:type="spellStart"/>
      <w:r>
        <w:rPr>
          <w:i/>
          <w:iCs/>
          <w:color w:val="000000"/>
          <w:sz w:val="28"/>
          <w:szCs w:val="28"/>
        </w:rPr>
        <w:t>типів</w:t>
      </w:r>
      <w:proofErr w:type="spellEnd"/>
      <w:r>
        <w:rPr>
          <w:i/>
          <w:iCs/>
          <w:color w:val="000000"/>
          <w:sz w:val="28"/>
          <w:szCs w:val="28"/>
        </w:rPr>
        <w:t xml:space="preserve"> гранту, </w:t>
      </w:r>
      <w:proofErr w:type="spellStart"/>
      <w:r>
        <w:rPr>
          <w:i/>
          <w:iCs/>
          <w:color w:val="000000"/>
          <w:sz w:val="28"/>
          <w:szCs w:val="28"/>
        </w:rPr>
        <w:t>який</w:t>
      </w:r>
      <w:proofErr w:type="spellEnd"/>
      <w:r>
        <w:rPr>
          <w:i/>
          <w:iCs/>
          <w:color w:val="000000"/>
          <w:sz w:val="28"/>
          <w:szCs w:val="28"/>
        </w:rPr>
        <w:t xml:space="preserve"> </w:t>
      </w:r>
      <w:proofErr w:type="spellStart"/>
      <w:r>
        <w:rPr>
          <w:i/>
          <w:iCs/>
          <w:color w:val="000000"/>
          <w:sz w:val="28"/>
          <w:szCs w:val="28"/>
        </w:rPr>
        <w:t>називається</w:t>
      </w:r>
      <w:proofErr w:type="spellEnd"/>
      <w:r>
        <w:rPr>
          <w:i/>
          <w:iCs/>
          <w:color w:val="000000"/>
          <w:sz w:val="28"/>
          <w:szCs w:val="28"/>
        </w:rPr>
        <w:t xml:space="preserve"> - </w:t>
      </w:r>
      <w:proofErr w:type="spellStart"/>
      <w:r>
        <w:rPr>
          <w:i/>
          <w:iCs/>
          <w:color w:val="000000"/>
          <w:sz w:val="28"/>
          <w:szCs w:val="28"/>
        </w:rPr>
        <w:t>zero</w:t>
      </w:r>
      <w:proofErr w:type="spellEnd"/>
      <w:r>
        <w:rPr>
          <w:i/>
          <w:iCs/>
          <w:color w:val="000000"/>
          <w:sz w:val="28"/>
          <w:szCs w:val="28"/>
        </w:rPr>
        <w:t xml:space="preserve"> </w:t>
      </w:r>
      <w:proofErr w:type="spellStart"/>
      <w:r>
        <w:rPr>
          <w:i/>
          <w:iCs/>
          <w:color w:val="000000"/>
          <w:sz w:val="28"/>
          <w:szCs w:val="28"/>
        </w:rPr>
        <w:t>grant</w:t>
      </w:r>
      <w:proofErr w:type="spellEnd"/>
      <w:r>
        <w:rPr>
          <w:i/>
          <w:iCs/>
          <w:color w:val="000000"/>
          <w:sz w:val="28"/>
          <w:szCs w:val="28"/>
        </w:rPr>
        <w:t xml:space="preserve"> (0 </w:t>
      </w:r>
      <w:proofErr w:type="spellStart"/>
      <w:r>
        <w:rPr>
          <w:i/>
          <w:iCs/>
          <w:color w:val="000000"/>
          <w:sz w:val="28"/>
          <w:szCs w:val="28"/>
        </w:rPr>
        <w:t>євро</w:t>
      </w:r>
      <w:proofErr w:type="spellEnd"/>
      <w:r>
        <w:rPr>
          <w:i/>
          <w:iCs/>
          <w:color w:val="000000"/>
          <w:sz w:val="28"/>
          <w:szCs w:val="28"/>
        </w:rPr>
        <w:t xml:space="preserve">), </w:t>
      </w:r>
      <w:proofErr w:type="spellStart"/>
      <w:r>
        <w:rPr>
          <w:i/>
          <w:iCs/>
          <w:color w:val="000000"/>
          <w:sz w:val="28"/>
          <w:szCs w:val="28"/>
        </w:rPr>
        <w:t>потенційний</w:t>
      </w:r>
      <w:proofErr w:type="spellEnd"/>
      <w:r>
        <w:rPr>
          <w:i/>
          <w:iCs/>
          <w:color w:val="000000"/>
          <w:sz w:val="28"/>
          <w:szCs w:val="28"/>
        </w:rPr>
        <w:t xml:space="preserve"> </w:t>
      </w:r>
      <w:proofErr w:type="spellStart"/>
      <w:r>
        <w:rPr>
          <w:i/>
          <w:iCs/>
          <w:color w:val="000000"/>
          <w:sz w:val="28"/>
          <w:szCs w:val="28"/>
        </w:rPr>
        <w:t>учасник</w:t>
      </w:r>
      <w:proofErr w:type="spellEnd"/>
      <w:r>
        <w:rPr>
          <w:i/>
          <w:iCs/>
          <w:color w:val="000000"/>
          <w:sz w:val="28"/>
          <w:szCs w:val="28"/>
        </w:rPr>
        <w:t xml:space="preserve"> повинен про </w:t>
      </w:r>
      <w:proofErr w:type="spellStart"/>
      <w:r>
        <w:rPr>
          <w:i/>
          <w:iCs/>
          <w:color w:val="000000"/>
          <w:sz w:val="28"/>
          <w:szCs w:val="28"/>
        </w:rPr>
        <w:t>це</w:t>
      </w:r>
      <w:proofErr w:type="spellEnd"/>
      <w:r>
        <w:rPr>
          <w:i/>
          <w:iCs/>
          <w:color w:val="000000"/>
          <w:sz w:val="28"/>
          <w:szCs w:val="28"/>
        </w:rPr>
        <w:t xml:space="preserve"> знати і </w:t>
      </w:r>
      <w:proofErr w:type="spellStart"/>
      <w:r>
        <w:rPr>
          <w:i/>
          <w:iCs/>
          <w:color w:val="000000"/>
          <w:sz w:val="28"/>
          <w:szCs w:val="28"/>
        </w:rPr>
        <w:t>мати</w:t>
      </w:r>
      <w:proofErr w:type="spellEnd"/>
      <w:r>
        <w:rPr>
          <w:i/>
          <w:iCs/>
          <w:color w:val="000000"/>
          <w:sz w:val="28"/>
          <w:szCs w:val="28"/>
        </w:rPr>
        <w:t xml:space="preserve"> </w:t>
      </w:r>
      <w:proofErr w:type="spellStart"/>
      <w:r>
        <w:rPr>
          <w:i/>
          <w:iCs/>
          <w:color w:val="000000"/>
          <w:sz w:val="28"/>
          <w:szCs w:val="28"/>
        </w:rPr>
        <w:t>можливість</w:t>
      </w:r>
      <w:proofErr w:type="spellEnd"/>
      <w:r>
        <w:rPr>
          <w:i/>
          <w:iCs/>
          <w:color w:val="000000"/>
          <w:sz w:val="28"/>
          <w:szCs w:val="28"/>
        </w:rPr>
        <w:t xml:space="preserve"> </w:t>
      </w:r>
      <w:proofErr w:type="spellStart"/>
      <w:r>
        <w:rPr>
          <w:i/>
          <w:iCs/>
          <w:color w:val="000000"/>
          <w:sz w:val="28"/>
          <w:szCs w:val="28"/>
        </w:rPr>
        <w:t>покрити</w:t>
      </w:r>
      <w:proofErr w:type="spellEnd"/>
      <w:r>
        <w:rPr>
          <w:i/>
          <w:iCs/>
          <w:color w:val="000000"/>
          <w:sz w:val="28"/>
          <w:szCs w:val="28"/>
        </w:rPr>
        <w:t xml:space="preserve"> </w:t>
      </w:r>
      <w:proofErr w:type="spellStart"/>
      <w:r>
        <w:rPr>
          <w:i/>
          <w:iCs/>
          <w:color w:val="000000"/>
          <w:sz w:val="28"/>
          <w:szCs w:val="28"/>
        </w:rPr>
        <w:t>всі</w:t>
      </w:r>
      <w:proofErr w:type="spellEnd"/>
      <w:r>
        <w:rPr>
          <w:i/>
          <w:iCs/>
          <w:color w:val="000000"/>
          <w:sz w:val="28"/>
          <w:szCs w:val="28"/>
        </w:rPr>
        <w:t xml:space="preserve"> </w:t>
      </w:r>
      <w:proofErr w:type="spellStart"/>
      <w:r>
        <w:rPr>
          <w:i/>
          <w:iCs/>
          <w:color w:val="000000"/>
          <w:sz w:val="28"/>
          <w:szCs w:val="28"/>
        </w:rPr>
        <w:t>витрати</w:t>
      </w:r>
      <w:proofErr w:type="spellEnd"/>
      <w:r>
        <w:rPr>
          <w:i/>
          <w:iCs/>
          <w:color w:val="000000"/>
          <w:sz w:val="28"/>
          <w:szCs w:val="28"/>
        </w:rPr>
        <w:t xml:space="preserve"> </w:t>
      </w:r>
      <w:proofErr w:type="spellStart"/>
      <w:r>
        <w:rPr>
          <w:i/>
          <w:iCs/>
          <w:color w:val="000000"/>
          <w:sz w:val="28"/>
          <w:szCs w:val="28"/>
        </w:rPr>
        <w:t>самостійно</w:t>
      </w:r>
      <w:proofErr w:type="spellEnd"/>
      <w:r>
        <w:rPr>
          <w:i/>
          <w:iCs/>
          <w:color w:val="000000"/>
          <w:sz w:val="28"/>
          <w:szCs w:val="28"/>
        </w:rPr>
        <w:t xml:space="preserve"> (в такому </w:t>
      </w:r>
      <w:proofErr w:type="spellStart"/>
      <w:r>
        <w:rPr>
          <w:i/>
          <w:iCs/>
          <w:color w:val="000000"/>
          <w:sz w:val="28"/>
          <w:szCs w:val="28"/>
        </w:rPr>
        <w:t>випадку</w:t>
      </w:r>
      <w:proofErr w:type="spellEnd"/>
      <w:r>
        <w:rPr>
          <w:i/>
          <w:iCs/>
          <w:color w:val="000000"/>
          <w:sz w:val="28"/>
          <w:szCs w:val="28"/>
        </w:rPr>
        <w:t xml:space="preserve"> </w:t>
      </w:r>
      <w:proofErr w:type="spellStart"/>
      <w:r>
        <w:rPr>
          <w:i/>
          <w:iCs/>
          <w:color w:val="000000"/>
          <w:sz w:val="28"/>
          <w:szCs w:val="28"/>
        </w:rPr>
        <w:t>навчання</w:t>
      </w:r>
      <w:proofErr w:type="spellEnd"/>
      <w:r>
        <w:rPr>
          <w:i/>
          <w:iCs/>
          <w:color w:val="000000"/>
          <w:sz w:val="28"/>
          <w:szCs w:val="28"/>
        </w:rPr>
        <w:t xml:space="preserve"> </w:t>
      </w:r>
      <w:proofErr w:type="spellStart"/>
      <w:r>
        <w:rPr>
          <w:i/>
          <w:iCs/>
          <w:color w:val="000000"/>
          <w:sz w:val="28"/>
          <w:szCs w:val="28"/>
        </w:rPr>
        <w:t>безкоштовне</w:t>
      </w:r>
      <w:proofErr w:type="spellEnd"/>
      <w:r>
        <w:rPr>
          <w:i/>
          <w:iCs/>
          <w:color w:val="000000"/>
          <w:sz w:val="28"/>
          <w:szCs w:val="28"/>
        </w:rPr>
        <w:t xml:space="preserve">, </w:t>
      </w:r>
      <w:proofErr w:type="spellStart"/>
      <w:r>
        <w:rPr>
          <w:i/>
          <w:iCs/>
          <w:color w:val="000000"/>
          <w:sz w:val="28"/>
          <w:szCs w:val="28"/>
        </w:rPr>
        <w:t>але</w:t>
      </w:r>
      <w:proofErr w:type="spellEnd"/>
      <w:r>
        <w:rPr>
          <w:i/>
          <w:iCs/>
          <w:color w:val="000000"/>
          <w:sz w:val="28"/>
          <w:szCs w:val="28"/>
        </w:rPr>
        <w:t xml:space="preserve"> </w:t>
      </w:r>
      <w:proofErr w:type="spellStart"/>
      <w:r>
        <w:rPr>
          <w:i/>
          <w:iCs/>
          <w:color w:val="000000"/>
          <w:sz w:val="28"/>
          <w:szCs w:val="28"/>
        </w:rPr>
        <w:t>витрати</w:t>
      </w:r>
      <w:proofErr w:type="spellEnd"/>
      <w:r>
        <w:rPr>
          <w:i/>
          <w:iCs/>
          <w:color w:val="000000"/>
          <w:sz w:val="28"/>
          <w:szCs w:val="28"/>
        </w:rPr>
        <w:t xml:space="preserve"> на </w:t>
      </w:r>
      <w:proofErr w:type="spellStart"/>
      <w:r>
        <w:rPr>
          <w:i/>
          <w:iCs/>
          <w:color w:val="000000"/>
          <w:sz w:val="28"/>
          <w:szCs w:val="28"/>
        </w:rPr>
        <w:t>проїзд</w:t>
      </w:r>
      <w:proofErr w:type="spellEnd"/>
      <w:r>
        <w:rPr>
          <w:i/>
          <w:iCs/>
          <w:color w:val="000000"/>
          <w:sz w:val="28"/>
          <w:szCs w:val="28"/>
        </w:rPr>
        <w:t xml:space="preserve"> і </w:t>
      </w:r>
      <w:proofErr w:type="spellStart"/>
      <w:r>
        <w:rPr>
          <w:i/>
          <w:iCs/>
          <w:color w:val="000000"/>
          <w:sz w:val="28"/>
          <w:szCs w:val="28"/>
        </w:rPr>
        <w:t>перебування</w:t>
      </w:r>
      <w:proofErr w:type="spellEnd"/>
      <w:r>
        <w:rPr>
          <w:i/>
          <w:iCs/>
          <w:color w:val="000000"/>
          <w:sz w:val="28"/>
          <w:szCs w:val="28"/>
        </w:rPr>
        <w:t xml:space="preserve"> не </w:t>
      </w:r>
      <w:proofErr w:type="spellStart"/>
      <w:r>
        <w:rPr>
          <w:i/>
          <w:iCs/>
          <w:color w:val="000000"/>
          <w:sz w:val="28"/>
          <w:szCs w:val="28"/>
        </w:rPr>
        <w:t>покриваються</w:t>
      </w:r>
      <w:proofErr w:type="spellEnd"/>
      <w:r>
        <w:rPr>
          <w:i/>
          <w:iCs/>
          <w:color w:val="000000"/>
          <w:sz w:val="28"/>
          <w:szCs w:val="28"/>
        </w:rPr>
        <w:t xml:space="preserve">). </w:t>
      </w:r>
      <w:proofErr w:type="spellStart"/>
      <w:r>
        <w:rPr>
          <w:i/>
          <w:iCs/>
          <w:color w:val="000000"/>
          <w:sz w:val="28"/>
          <w:szCs w:val="28"/>
        </w:rPr>
        <w:t>Уточнюйте</w:t>
      </w:r>
      <w:proofErr w:type="spellEnd"/>
      <w:r>
        <w:rPr>
          <w:i/>
          <w:iCs/>
          <w:color w:val="000000"/>
          <w:sz w:val="28"/>
          <w:szCs w:val="28"/>
        </w:rPr>
        <w:t xml:space="preserve"> </w:t>
      </w:r>
      <w:proofErr w:type="spellStart"/>
      <w:r>
        <w:rPr>
          <w:i/>
          <w:iCs/>
          <w:color w:val="000000"/>
          <w:sz w:val="28"/>
          <w:szCs w:val="28"/>
        </w:rPr>
        <w:t>розмір</w:t>
      </w:r>
      <w:proofErr w:type="spellEnd"/>
      <w:r>
        <w:rPr>
          <w:i/>
          <w:iCs/>
          <w:color w:val="000000"/>
          <w:sz w:val="28"/>
          <w:szCs w:val="28"/>
        </w:rPr>
        <w:t xml:space="preserve"> гранту </w:t>
      </w:r>
      <w:proofErr w:type="gramStart"/>
      <w:r>
        <w:rPr>
          <w:i/>
          <w:iCs/>
          <w:color w:val="000000"/>
          <w:sz w:val="28"/>
          <w:szCs w:val="28"/>
        </w:rPr>
        <w:t>на початку</w:t>
      </w:r>
      <w:proofErr w:type="gramEnd"/>
      <w:r>
        <w:rPr>
          <w:i/>
          <w:iCs/>
          <w:color w:val="000000"/>
          <w:sz w:val="28"/>
          <w:szCs w:val="28"/>
        </w:rPr>
        <w:t xml:space="preserve"> </w:t>
      </w:r>
      <w:proofErr w:type="spellStart"/>
      <w:r>
        <w:rPr>
          <w:i/>
          <w:iCs/>
          <w:color w:val="000000"/>
          <w:sz w:val="28"/>
          <w:szCs w:val="28"/>
        </w:rPr>
        <w:t>процесу</w:t>
      </w:r>
      <w:proofErr w:type="spellEnd"/>
      <w:r>
        <w:rPr>
          <w:i/>
          <w:iCs/>
          <w:color w:val="000000"/>
          <w:sz w:val="28"/>
          <w:szCs w:val="28"/>
        </w:rPr>
        <w:t xml:space="preserve"> </w:t>
      </w:r>
      <w:proofErr w:type="spellStart"/>
      <w:r>
        <w:rPr>
          <w:i/>
          <w:iCs/>
          <w:color w:val="000000"/>
          <w:sz w:val="28"/>
          <w:szCs w:val="28"/>
        </w:rPr>
        <w:t>участі</w:t>
      </w:r>
      <w:proofErr w:type="spellEnd"/>
      <w:r>
        <w:rPr>
          <w:i/>
          <w:iCs/>
          <w:color w:val="000000"/>
          <w:sz w:val="28"/>
          <w:szCs w:val="28"/>
        </w:rPr>
        <w:t xml:space="preserve"> в </w:t>
      </w:r>
      <w:proofErr w:type="spellStart"/>
      <w:r>
        <w:rPr>
          <w:i/>
          <w:iCs/>
          <w:color w:val="000000"/>
          <w:sz w:val="28"/>
          <w:szCs w:val="28"/>
        </w:rPr>
        <w:t>конкурсі</w:t>
      </w:r>
      <w:proofErr w:type="spellEnd"/>
      <w:r>
        <w:rPr>
          <w:i/>
          <w:iCs/>
          <w:color w:val="000000"/>
          <w:sz w:val="28"/>
          <w:szCs w:val="28"/>
        </w:rPr>
        <w:t>.</w:t>
      </w:r>
    </w:p>
    <w:p w14:paraId="5F16A2C7" w14:textId="77777777" w:rsidR="00BB500C" w:rsidRDefault="00BB500C" w:rsidP="009C714F">
      <w:pPr>
        <w:pStyle w:val="a3"/>
        <w:spacing w:before="0" w:beforeAutospacing="0" w:after="0" w:afterAutospacing="0"/>
        <w:ind w:firstLine="284"/>
        <w:contextualSpacing/>
        <w:jc w:val="both"/>
      </w:pPr>
      <w:proofErr w:type="spellStart"/>
      <w:r>
        <w:rPr>
          <w:i/>
          <w:iCs/>
          <w:color w:val="000000"/>
          <w:sz w:val="28"/>
          <w:szCs w:val="28"/>
        </w:rPr>
        <w:t>Кожна</w:t>
      </w:r>
      <w:proofErr w:type="spellEnd"/>
      <w:r>
        <w:rPr>
          <w:i/>
          <w:iCs/>
          <w:color w:val="000000"/>
          <w:sz w:val="28"/>
          <w:szCs w:val="28"/>
        </w:rPr>
        <w:t xml:space="preserve"> </w:t>
      </w:r>
      <w:proofErr w:type="spellStart"/>
      <w:r>
        <w:rPr>
          <w:i/>
          <w:iCs/>
          <w:color w:val="000000"/>
          <w:sz w:val="28"/>
          <w:szCs w:val="28"/>
        </w:rPr>
        <w:t>програма</w:t>
      </w:r>
      <w:proofErr w:type="spellEnd"/>
      <w:r>
        <w:rPr>
          <w:i/>
          <w:iCs/>
          <w:color w:val="000000"/>
          <w:sz w:val="28"/>
          <w:szCs w:val="28"/>
        </w:rPr>
        <w:t xml:space="preserve"> </w:t>
      </w:r>
      <w:proofErr w:type="spellStart"/>
      <w:r>
        <w:rPr>
          <w:i/>
          <w:iCs/>
          <w:color w:val="000000"/>
          <w:sz w:val="28"/>
          <w:szCs w:val="28"/>
        </w:rPr>
        <w:t>має</w:t>
      </w:r>
      <w:proofErr w:type="spellEnd"/>
      <w:r>
        <w:rPr>
          <w:i/>
          <w:iCs/>
          <w:color w:val="000000"/>
          <w:sz w:val="28"/>
          <w:szCs w:val="28"/>
        </w:rPr>
        <w:t xml:space="preserve"> </w:t>
      </w:r>
      <w:proofErr w:type="spellStart"/>
      <w:r>
        <w:rPr>
          <w:i/>
          <w:iCs/>
          <w:color w:val="000000"/>
          <w:sz w:val="28"/>
          <w:szCs w:val="28"/>
        </w:rPr>
        <w:t>свої</w:t>
      </w:r>
      <w:proofErr w:type="spellEnd"/>
      <w:r>
        <w:rPr>
          <w:i/>
          <w:iCs/>
          <w:color w:val="000000"/>
          <w:sz w:val="28"/>
          <w:szCs w:val="28"/>
        </w:rPr>
        <w:t xml:space="preserve"> </w:t>
      </w:r>
      <w:proofErr w:type="spellStart"/>
      <w:r>
        <w:rPr>
          <w:i/>
          <w:iCs/>
          <w:color w:val="000000"/>
          <w:sz w:val="28"/>
          <w:szCs w:val="28"/>
        </w:rPr>
        <w:t>нюанси</w:t>
      </w:r>
      <w:proofErr w:type="spellEnd"/>
      <w:r>
        <w:rPr>
          <w:i/>
          <w:iCs/>
          <w:color w:val="000000"/>
          <w:sz w:val="28"/>
          <w:szCs w:val="28"/>
        </w:rPr>
        <w:t xml:space="preserve"> й </w:t>
      </w:r>
      <w:proofErr w:type="spellStart"/>
      <w:r>
        <w:rPr>
          <w:i/>
          <w:iCs/>
          <w:color w:val="000000"/>
          <w:sz w:val="28"/>
          <w:szCs w:val="28"/>
        </w:rPr>
        <w:t>іноземні</w:t>
      </w:r>
      <w:proofErr w:type="spellEnd"/>
      <w:r>
        <w:rPr>
          <w:i/>
          <w:iCs/>
          <w:color w:val="000000"/>
          <w:sz w:val="28"/>
          <w:szCs w:val="28"/>
        </w:rPr>
        <w:t xml:space="preserve"> </w:t>
      </w:r>
      <w:proofErr w:type="spellStart"/>
      <w:r>
        <w:rPr>
          <w:i/>
          <w:iCs/>
          <w:color w:val="000000"/>
          <w:sz w:val="28"/>
          <w:szCs w:val="28"/>
        </w:rPr>
        <w:t>університети</w:t>
      </w:r>
      <w:proofErr w:type="spellEnd"/>
      <w:r>
        <w:rPr>
          <w:i/>
          <w:iCs/>
          <w:color w:val="000000"/>
          <w:sz w:val="28"/>
          <w:szCs w:val="28"/>
        </w:rPr>
        <w:t xml:space="preserve"> </w:t>
      </w:r>
      <w:proofErr w:type="spellStart"/>
      <w:r>
        <w:rPr>
          <w:i/>
          <w:iCs/>
          <w:color w:val="000000"/>
          <w:sz w:val="28"/>
          <w:szCs w:val="28"/>
        </w:rPr>
        <w:t>мають</w:t>
      </w:r>
      <w:proofErr w:type="spellEnd"/>
      <w:r>
        <w:rPr>
          <w:i/>
          <w:iCs/>
          <w:color w:val="000000"/>
          <w:sz w:val="28"/>
          <w:szCs w:val="28"/>
        </w:rPr>
        <w:t xml:space="preserve"> право </w:t>
      </w:r>
      <w:proofErr w:type="spellStart"/>
      <w:r>
        <w:rPr>
          <w:i/>
          <w:iCs/>
          <w:color w:val="000000"/>
          <w:sz w:val="28"/>
          <w:szCs w:val="28"/>
        </w:rPr>
        <w:t>подавати</w:t>
      </w:r>
      <w:proofErr w:type="spellEnd"/>
      <w:r>
        <w:rPr>
          <w:i/>
          <w:iCs/>
          <w:color w:val="000000"/>
          <w:sz w:val="28"/>
          <w:szCs w:val="28"/>
        </w:rPr>
        <w:t xml:space="preserve"> </w:t>
      </w:r>
      <w:proofErr w:type="spellStart"/>
      <w:r>
        <w:rPr>
          <w:i/>
          <w:iCs/>
          <w:color w:val="000000"/>
          <w:sz w:val="28"/>
          <w:szCs w:val="28"/>
        </w:rPr>
        <w:t>свій</w:t>
      </w:r>
      <w:proofErr w:type="spellEnd"/>
      <w:r>
        <w:rPr>
          <w:i/>
          <w:iCs/>
          <w:color w:val="000000"/>
          <w:sz w:val="28"/>
          <w:szCs w:val="28"/>
        </w:rPr>
        <w:t xml:space="preserve"> </w:t>
      </w:r>
      <w:proofErr w:type="spellStart"/>
      <w:r>
        <w:rPr>
          <w:i/>
          <w:iCs/>
          <w:color w:val="000000"/>
          <w:sz w:val="28"/>
          <w:szCs w:val="28"/>
        </w:rPr>
        <w:t>перелік</w:t>
      </w:r>
      <w:proofErr w:type="spellEnd"/>
      <w:r>
        <w:rPr>
          <w:i/>
          <w:iCs/>
          <w:color w:val="000000"/>
          <w:sz w:val="28"/>
          <w:szCs w:val="28"/>
        </w:rPr>
        <w:t xml:space="preserve"> </w:t>
      </w:r>
      <w:proofErr w:type="spellStart"/>
      <w:r>
        <w:rPr>
          <w:i/>
          <w:iCs/>
          <w:color w:val="000000"/>
          <w:sz w:val="28"/>
          <w:szCs w:val="28"/>
        </w:rPr>
        <w:t>вимог</w:t>
      </w:r>
      <w:proofErr w:type="spellEnd"/>
      <w:r>
        <w:rPr>
          <w:i/>
          <w:iCs/>
          <w:color w:val="000000"/>
          <w:sz w:val="28"/>
          <w:szCs w:val="28"/>
        </w:rPr>
        <w:t xml:space="preserve">, </w:t>
      </w:r>
      <w:proofErr w:type="spellStart"/>
      <w:r>
        <w:rPr>
          <w:i/>
          <w:iCs/>
          <w:color w:val="000000"/>
          <w:sz w:val="28"/>
          <w:szCs w:val="28"/>
        </w:rPr>
        <w:t>однак</w:t>
      </w:r>
      <w:proofErr w:type="spellEnd"/>
      <w:r>
        <w:rPr>
          <w:i/>
          <w:iCs/>
          <w:color w:val="000000"/>
          <w:sz w:val="28"/>
          <w:szCs w:val="28"/>
        </w:rPr>
        <w:t xml:space="preserve"> </w:t>
      </w:r>
      <w:proofErr w:type="spellStart"/>
      <w:r>
        <w:rPr>
          <w:i/>
          <w:iCs/>
          <w:color w:val="000000"/>
          <w:sz w:val="28"/>
          <w:szCs w:val="28"/>
        </w:rPr>
        <w:t>аплікаційний</w:t>
      </w:r>
      <w:proofErr w:type="spellEnd"/>
      <w:r>
        <w:rPr>
          <w:i/>
          <w:iCs/>
          <w:color w:val="000000"/>
          <w:sz w:val="28"/>
          <w:szCs w:val="28"/>
        </w:rPr>
        <w:t xml:space="preserve"> пакет все одно є </w:t>
      </w:r>
      <w:proofErr w:type="spellStart"/>
      <w:r>
        <w:rPr>
          <w:i/>
          <w:iCs/>
          <w:color w:val="000000"/>
          <w:sz w:val="28"/>
          <w:szCs w:val="28"/>
        </w:rPr>
        <w:t>більш-менш</w:t>
      </w:r>
      <w:proofErr w:type="spellEnd"/>
      <w:r>
        <w:rPr>
          <w:i/>
          <w:iCs/>
          <w:color w:val="000000"/>
          <w:sz w:val="28"/>
          <w:szCs w:val="28"/>
        </w:rPr>
        <w:t xml:space="preserve"> </w:t>
      </w:r>
      <w:proofErr w:type="spellStart"/>
      <w:r>
        <w:rPr>
          <w:i/>
          <w:iCs/>
          <w:color w:val="000000"/>
          <w:sz w:val="28"/>
          <w:szCs w:val="28"/>
        </w:rPr>
        <w:t>загальним</w:t>
      </w:r>
      <w:proofErr w:type="spellEnd"/>
      <w:r>
        <w:rPr>
          <w:i/>
          <w:iCs/>
          <w:color w:val="000000"/>
          <w:sz w:val="28"/>
          <w:szCs w:val="28"/>
        </w:rPr>
        <w:t xml:space="preserve">. Як правило, </w:t>
      </w:r>
      <w:proofErr w:type="spellStart"/>
      <w:r>
        <w:rPr>
          <w:i/>
          <w:iCs/>
          <w:color w:val="000000"/>
          <w:sz w:val="28"/>
          <w:szCs w:val="28"/>
        </w:rPr>
        <w:t>загальними</w:t>
      </w:r>
      <w:proofErr w:type="spellEnd"/>
      <w:r>
        <w:rPr>
          <w:i/>
          <w:iCs/>
          <w:color w:val="000000"/>
          <w:sz w:val="28"/>
          <w:szCs w:val="28"/>
        </w:rPr>
        <w:t xml:space="preserve"> для </w:t>
      </w:r>
      <w:proofErr w:type="spellStart"/>
      <w:r>
        <w:rPr>
          <w:i/>
          <w:iCs/>
          <w:color w:val="000000"/>
          <w:sz w:val="28"/>
          <w:szCs w:val="28"/>
        </w:rPr>
        <w:t>всіх</w:t>
      </w:r>
      <w:proofErr w:type="spellEnd"/>
      <w:r>
        <w:rPr>
          <w:i/>
          <w:iCs/>
          <w:color w:val="000000"/>
          <w:sz w:val="28"/>
          <w:szCs w:val="28"/>
        </w:rPr>
        <w:t xml:space="preserve"> є: </w:t>
      </w:r>
      <w:proofErr w:type="spellStart"/>
      <w:r>
        <w:rPr>
          <w:i/>
          <w:iCs/>
          <w:color w:val="000000"/>
          <w:sz w:val="28"/>
          <w:szCs w:val="28"/>
        </w:rPr>
        <w:t>мотиваційний</w:t>
      </w:r>
      <w:proofErr w:type="spellEnd"/>
      <w:r>
        <w:rPr>
          <w:i/>
          <w:iCs/>
          <w:color w:val="000000"/>
          <w:sz w:val="28"/>
          <w:szCs w:val="28"/>
        </w:rPr>
        <w:t xml:space="preserve"> лист, резюме (</w:t>
      </w:r>
      <w:proofErr w:type="spellStart"/>
      <w:r>
        <w:rPr>
          <w:i/>
          <w:iCs/>
          <w:color w:val="000000"/>
          <w:sz w:val="28"/>
          <w:szCs w:val="28"/>
        </w:rPr>
        <w:t>Europass</w:t>
      </w:r>
      <w:proofErr w:type="spellEnd"/>
      <w:r>
        <w:rPr>
          <w:i/>
          <w:iCs/>
          <w:color w:val="000000"/>
          <w:sz w:val="28"/>
          <w:szCs w:val="28"/>
        </w:rPr>
        <w:t xml:space="preserve">), </w:t>
      </w:r>
      <w:proofErr w:type="spellStart"/>
      <w:r>
        <w:rPr>
          <w:i/>
          <w:iCs/>
          <w:color w:val="000000"/>
          <w:sz w:val="28"/>
          <w:szCs w:val="28"/>
        </w:rPr>
        <w:t>рекомендаційні</w:t>
      </w:r>
      <w:proofErr w:type="spellEnd"/>
      <w:r>
        <w:rPr>
          <w:i/>
          <w:iCs/>
          <w:color w:val="000000"/>
          <w:sz w:val="28"/>
          <w:szCs w:val="28"/>
        </w:rPr>
        <w:t xml:space="preserve"> </w:t>
      </w:r>
      <w:proofErr w:type="spellStart"/>
      <w:r>
        <w:rPr>
          <w:i/>
          <w:iCs/>
          <w:color w:val="000000"/>
          <w:sz w:val="28"/>
          <w:szCs w:val="28"/>
        </w:rPr>
        <w:t>листи</w:t>
      </w:r>
      <w:proofErr w:type="spellEnd"/>
      <w:r>
        <w:rPr>
          <w:i/>
          <w:iCs/>
          <w:color w:val="000000"/>
          <w:sz w:val="28"/>
          <w:szCs w:val="28"/>
        </w:rPr>
        <w:t xml:space="preserve"> (</w:t>
      </w:r>
      <w:proofErr w:type="spellStart"/>
      <w:r>
        <w:rPr>
          <w:i/>
          <w:iCs/>
          <w:color w:val="000000"/>
          <w:sz w:val="28"/>
          <w:szCs w:val="28"/>
        </w:rPr>
        <w:t>мінімум</w:t>
      </w:r>
      <w:proofErr w:type="spellEnd"/>
      <w:r>
        <w:rPr>
          <w:i/>
          <w:iCs/>
          <w:color w:val="000000"/>
          <w:sz w:val="28"/>
          <w:szCs w:val="28"/>
        </w:rPr>
        <w:t xml:space="preserve"> 2), диплом та </w:t>
      </w:r>
      <w:proofErr w:type="spellStart"/>
      <w:r>
        <w:rPr>
          <w:i/>
          <w:iCs/>
          <w:color w:val="000000"/>
          <w:sz w:val="28"/>
          <w:szCs w:val="28"/>
        </w:rPr>
        <w:t>додатки</w:t>
      </w:r>
      <w:proofErr w:type="spellEnd"/>
      <w:r>
        <w:rPr>
          <w:i/>
          <w:iCs/>
          <w:color w:val="000000"/>
          <w:sz w:val="28"/>
          <w:szCs w:val="28"/>
        </w:rPr>
        <w:t xml:space="preserve">, </w:t>
      </w:r>
      <w:proofErr w:type="spellStart"/>
      <w:r>
        <w:rPr>
          <w:i/>
          <w:iCs/>
          <w:color w:val="000000"/>
          <w:sz w:val="28"/>
          <w:szCs w:val="28"/>
        </w:rPr>
        <w:t>виписка</w:t>
      </w:r>
      <w:proofErr w:type="spellEnd"/>
      <w:r>
        <w:rPr>
          <w:i/>
          <w:iCs/>
          <w:color w:val="000000"/>
          <w:sz w:val="28"/>
          <w:szCs w:val="28"/>
        </w:rPr>
        <w:t xml:space="preserve"> </w:t>
      </w:r>
      <w:proofErr w:type="spellStart"/>
      <w:r>
        <w:rPr>
          <w:i/>
          <w:iCs/>
          <w:color w:val="000000"/>
          <w:sz w:val="28"/>
          <w:szCs w:val="28"/>
        </w:rPr>
        <w:t>із</w:t>
      </w:r>
      <w:proofErr w:type="spellEnd"/>
      <w:r>
        <w:rPr>
          <w:i/>
          <w:iCs/>
          <w:color w:val="000000"/>
          <w:sz w:val="28"/>
          <w:szCs w:val="28"/>
        </w:rPr>
        <w:t xml:space="preserve"> </w:t>
      </w:r>
      <w:proofErr w:type="spellStart"/>
      <w:r>
        <w:rPr>
          <w:i/>
          <w:iCs/>
          <w:color w:val="000000"/>
          <w:sz w:val="28"/>
          <w:szCs w:val="28"/>
        </w:rPr>
        <w:t>залікової</w:t>
      </w:r>
      <w:proofErr w:type="spellEnd"/>
      <w:r>
        <w:rPr>
          <w:i/>
          <w:iCs/>
          <w:color w:val="000000"/>
          <w:sz w:val="28"/>
          <w:szCs w:val="28"/>
        </w:rPr>
        <w:t xml:space="preserve"> </w:t>
      </w:r>
      <w:proofErr w:type="gramStart"/>
      <w:r>
        <w:rPr>
          <w:i/>
          <w:iCs/>
          <w:color w:val="000000"/>
          <w:sz w:val="28"/>
          <w:szCs w:val="28"/>
        </w:rPr>
        <w:t>книжки</w:t>
      </w:r>
      <w:proofErr w:type="gramEnd"/>
      <w:r>
        <w:rPr>
          <w:i/>
          <w:iCs/>
          <w:color w:val="000000"/>
          <w:sz w:val="28"/>
          <w:szCs w:val="28"/>
        </w:rPr>
        <w:t xml:space="preserve"> (</w:t>
      </w:r>
      <w:proofErr w:type="spellStart"/>
      <w:r>
        <w:rPr>
          <w:i/>
          <w:iCs/>
          <w:color w:val="000000"/>
          <w:sz w:val="28"/>
          <w:szCs w:val="28"/>
        </w:rPr>
        <w:t>якщо</w:t>
      </w:r>
      <w:proofErr w:type="spellEnd"/>
      <w:r>
        <w:rPr>
          <w:i/>
          <w:iCs/>
          <w:color w:val="000000"/>
          <w:sz w:val="28"/>
          <w:szCs w:val="28"/>
        </w:rPr>
        <w:t xml:space="preserve"> студент 4 курсу), </w:t>
      </w:r>
      <w:proofErr w:type="spellStart"/>
      <w:r>
        <w:rPr>
          <w:i/>
          <w:iCs/>
          <w:color w:val="000000"/>
          <w:sz w:val="28"/>
          <w:szCs w:val="28"/>
        </w:rPr>
        <w:t>сертифікат</w:t>
      </w:r>
      <w:proofErr w:type="spellEnd"/>
      <w:r>
        <w:rPr>
          <w:i/>
          <w:iCs/>
          <w:color w:val="000000"/>
          <w:sz w:val="28"/>
          <w:szCs w:val="28"/>
        </w:rPr>
        <w:t xml:space="preserve"> </w:t>
      </w:r>
      <w:proofErr w:type="spellStart"/>
      <w:r>
        <w:rPr>
          <w:i/>
          <w:iCs/>
          <w:color w:val="000000"/>
          <w:sz w:val="28"/>
          <w:szCs w:val="28"/>
        </w:rPr>
        <w:t>щодо</w:t>
      </w:r>
      <w:proofErr w:type="spellEnd"/>
      <w:r>
        <w:rPr>
          <w:i/>
          <w:iCs/>
          <w:color w:val="000000"/>
          <w:sz w:val="28"/>
          <w:szCs w:val="28"/>
        </w:rPr>
        <w:t xml:space="preserve"> </w:t>
      </w:r>
      <w:proofErr w:type="spellStart"/>
      <w:r>
        <w:rPr>
          <w:i/>
          <w:iCs/>
          <w:color w:val="000000"/>
          <w:sz w:val="28"/>
          <w:szCs w:val="28"/>
        </w:rPr>
        <w:t>рівня</w:t>
      </w:r>
      <w:proofErr w:type="spellEnd"/>
      <w:r>
        <w:rPr>
          <w:i/>
          <w:iCs/>
          <w:color w:val="000000"/>
          <w:sz w:val="28"/>
          <w:szCs w:val="28"/>
        </w:rPr>
        <w:t xml:space="preserve"> </w:t>
      </w:r>
      <w:proofErr w:type="spellStart"/>
      <w:r>
        <w:rPr>
          <w:i/>
          <w:iCs/>
          <w:color w:val="000000"/>
          <w:sz w:val="28"/>
          <w:szCs w:val="28"/>
        </w:rPr>
        <w:t>володіння</w:t>
      </w:r>
      <w:proofErr w:type="spellEnd"/>
      <w:r>
        <w:rPr>
          <w:i/>
          <w:iCs/>
          <w:color w:val="000000"/>
          <w:sz w:val="28"/>
          <w:szCs w:val="28"/>
        </w:rPr>
        <w:t xml:space="preserve"> мовою, </w:t>
      </w:r>
      <w:proofErr w:type="spellStart"/>
      <w:r>
        <w:rPr>
          <w:i/>
          <w:iCs/>
          <w:color w:val="000000"/>
          <w:sz w:val="28"/>
          <w:szCs w:val="28"/>
        </w:rPr>
        <w:t>копія</w:t>
      </w:r>
      <w:proofErr w:type="spellEnd"/>
      <w:r>
        <w:rPr>
          <w:i/>
          <w:iCs/>
          <w:color w:val="000000"/>
          <w:sz w:val="28"/>
          <w:szCs w:val="28"/>
        </w:rPr>
        <w:t xml:space="preserve"> </w:t>
      </w:r>
      <w:proofErr w:type="spellStart"/>
      <w:r>
        <w:rPr>
          <w:i/>
          <w:iCs/>
          <w:color w:val="000000"/>
          <w:sz w:val="28"/>
          <w:szCs w:val="28"/>
        </w:rPr>
        <w:t>переліку</w:t>
      </w:r>
      <w:proofErr w:type="spellEnd"/>
      <w:r>
        <w:rPr>
          <w:i/>
          <w:iCs/>
          <w:color w:val="000000"/>
          <w:sz w:val="28"/>
          <w:szCs w:val="28"/>
        </w:rPr>
        <w:t xml:space="preserve"> </w:t>
      </w:r>
      <w:proofErr w:type="spellStart"/>
      <w:r>
        <w:rPr>
          <w:i/>
          <w:iCs/>
          <w:color w:val="000000"/>
          <w:sz w:val="28"/>
          <w:szCs w:val="28"/>
        </w:rPr>
        <w:t>навчальних</w:t>
      </w:r>
      <w:proofErr w:type="spellEnd"/>
      <w:r>
        <w:rPr>
          <w:i/>
          <w:iCs/>
          <w:color w:val="000000"/>
          <w:sz w:val="28"/>
          <w:szCs w:val="28"/>
        </w:rPr>
        <w:t xml:space="preserve"> </w:t>
      </w:r>
      <w:proofErr w:type="spellStart"/>
      <w:r>
        <w:rPr>
          <w:i/>
          <w:iCs/>
          <w:color w:val="000000"/>
          <w:sz w:val="28"/>
          <w:szCs w:val="28"/>
        </w:rPr>
        <w:t>дисциплін</w:t>
      </w:r>
      <w:proofErr w:type="spellEnd"/>
      <w:r>
        <w:rPr>
          <w:i/>
          <w:iCs/>
          <w:color w:val="000000"/>
          <w:sz w:val="28"/>
          <w:szCs w:val="28"/>
        </w:rPr>
        <w:t xml:space="preserve"> з </w:t>
      </w:r>
      <w:proofErr w:type="spellStart"/>
      <w:r>
        <w:rPr>
          <w:i/>
          <w:iCs/>
          <w:color w:val="000000"/>
          <w:sz w:val="28"/>
          <w:szCs w:val="28"/>
        </w:rPr>
        <w:t>оцінками</w:t>
      </w:r>
      <w:proofErr w:type="spellEnd"/>
      <w:r>
        <w:rPr>
          <w:i/>
          <w:iCs/>
          <w:color w:val="000000"/>
          <w:sz w:val="28"/>
          <w:szCs w:val="28"/>
        </w:rPr>
        <w:t xml:space="preserve">, </w:t>
      </w:r>
      <w:proofErr w:type="spellStart"/>
      <w:r>
        <w:rPr>
          <w:i/>
          <w:iCs/>
          <w:color w:val="000000"/>
          <w:sz w:val="28"/>
          <w:szCs w:val="28"/>
        </w:rPr>
        <w:t>копія</w:t>
      </w:r>
      <w:proofErr w:type="spellEnd"/>
      <w:r>
        <w:rPr>
          <w:i/>
          <w:iCs/>
          <w:color w:val="000000"/>
          <w:sz w:val="28"/>
          <w:szCs w:val="28"/>
        </w:rPr>
        <w:t xml:space="preserve"> закордонного паспорту, фото.</w:t>
      </w:r>
    </w:p>
    <w:p w14:paraId="026FA5D5" w14:textId="77777777" w:rsidR="00BB500C" w:rsidRDefault="00BB500C" w:rsidP="009C714F">
      <w:pPr>
        <w:pStyle w:val="a3"/>
        <w:spacing w:before="0" w:beforeAutospacing="0" w:after="0" w:afterAutospacing="0"/>
        <w:ind w:firstLine="284"/>
        <w:contextualSpacing/>
        <w:jc w:val="both"/>
      </w:pPr>
      <w:r>
        <w:t> </w:t>
      </w:r>
    </w:p>
    <w:p w14:paraId="10398152" w14:textId="77777777" w:rsidR="00BB500C" w:rsidRDefault="00BB500C" w:rsidP="009C714F">
      <w:pPr>
        <w:pStyle w:val="a3"/>
        <w:spacing w:before="0" w:beforeAutospacing="0" w:after="0" w:afterAutospacing="0"/>
        <w:ind w:firstLine="284"/>
        <w:contextualSpacing/>
        <w:jc w:val="both"/>
      </w:pPr>
      <w:r>
        <w:t> </w:t>
      </w:r>
      <w:r>
        <w:rPr>
          <w:b/>
          <w:bCs/>
          <w:color w:val="000000"/>
          <w:sz w:val="28"/>
          <w:szCs w:val="28"/>
        </w:rPr>
        <w:t xml:space="preserve">5. Коло </w:t>
      </w:r>
      <w:proofErr w:type="spellStart"/>
      <w:r>
        <w:rPr>
          <w:b/>
          <w:bCs/>
          <w:color w:val="000000"/>
          <w:sz w:val="28"/>
          <w:szCs w:val="28"/>
        </w:rPr>
        <w:t>ідей</w:t>
      </w:r>
      <w:proofErr w:type="spellEnd"/>
      <w:r>
        <w:rPr>
          <w:b/>
          <w:bCs/>
          <w:color w:val="000000"/>
          <w:sz w:val="28"/>
          <w:szCs w:val="28"/>
        </w:rPr>
        <w:t>.</w:t>
      </w:r>
    </w:p>
    <w:p w14:paraId="0922EF53" w14:textId="77777777" w:rsidR="00BB500C" w:rsidRDefault="00BB500C" w:rsidP="009C714F">
      <w:pPr>
        <w:pStyle w:val="a3"/>
        <w:spacing w:before="0" w:beforeAutospacing="0" w:after="0" w:afterAutospacing="0"/>
        <w:ind w:firstLine="284"/>
        <w:contextualSpacing/>
        <w:jc w:val="both"/>
      </w:pPr>
      <w:proofErr w:type="spellStart"/>
      <w:r>
        <w:rPr>
          <w:color w:val="000000"/>
          <w:sz w:val="28"/>
          <w:szCs w:val="28"/>
        </w:rPr>
        <w:t>Після</w:t>
      </w:r>
      <w:proofErr w:type="spellEnd"/>
      <w:r>
        <w:rPr>
          <w:color w:val="000000"/>
          <w:sz w:val="28"/>
          <w:szCs w:val="28"/>
        </w:rPr>
        <w:t xml:space="preserve"> перегляду </w:t>
      </w:r>
      <w:proofErr w:type="spellStart"/>
      <w:r w:rsidR="009C714F">
        <w:rPr>
          <w:color w:val="000000"/>
          <w:sz w:val="28"/>
          <w:szCs w:val="28"/>
        </w:rPr>
        <w:t>відео</w:t>
      </w:r>
      <w:proofErr w:type="spellEnd"/>
      <w:r w:rsidR="009C714F">
        <w:rPr>
          <w:color w:val="000000"/>
          <w:sz w:val="28"/>
          <w:szCs w:val="28"/>
        </w:rPr>
        <w:t xml:space="preserve"> </w:t>
      </w:r>
      <w:proofErr w:type="spellStart"/>
      <w:r>
        <w:rPr>
          <w:color w:val="000000"/>
          <w:sz w:val="28"/>
          <w:szCs w:val="28"/>
        </w:rPr>
        <w:t>викладач</w:t>
      </w:r>
      <w:proofErr w:type="spellEnd"/>
      <w:r>
        <w:rPr>
          <w:color w:val="000000"/>
          <w:sz w:val="28"/>
          <w:szCs w:val="28"/>
        </w:rPr>
        <w:t xml:space="preserve"> </w:t>
      </w:r>
      <w:proofErr w:type="spellStart"/>
      <w:r>
        <w:rPr>
          <w:color w:val="000000"/>
          <w:sz w:val="28"/>
          <w:szCs w:val="28"/>
        </w:rPr>
        <w:t>пропону</w:t>
      </w:r>
      <w:proofErr w:type="spellEnd"/>
      <w:r w:rsidR="009C714F">
        <w:rPr>
          <w:color w:val="000000"/>
          <w:sz w:val="28"/>
          <w:szCs w:val="28"/>
          <w:lang w:val="uk-UA"/>
        </w:rPr>
        <w:t>є</w:t>
      </w:r>
      <w:r>
        <w:rPr>
          <w:color w:val="000000"/>
          <w:sz w:val="28"/>
          <w:szCs w:val="28"/>
        </w:rPr>
        <w:t xml:space="preserve"> студентам </w:t>
      </w:r>
      <w:proofErr w:type="spellStart"/>
      <w:r>
        <w:rPr>
          <w:color w:val="000000"/>
          <w:sz w:val="28"/>
          <w:szCs w:val="28"/>
        </w:rPr>
        <w:t>уявити</w:t>
      </w:r>
      <w:proofErr w:type="spellEnd"/>
      <w:r>
        <w:rPr>
          <w:color w:val="000000"/>
          <w:sz w:val="28"/>
          <w:szCs w:val="28"/>
        </w:rPr>
        <w:t xml:space="preserve">, до </w:t>
      </w:r>
      <w:proofErr w:type="spellStart"/>
      <w:r>
        <w:rPr>
          <w:color w:val="000000"/>
          <w:sz w:val="28"/>
          <w:szCs w:val="28"/>
        </w:rPr>
        <w:t>якого</w:t>
      </w:r>
      <w:proofErr w:type="spellEnd"/>
      <w:r>
        <w:rPr>
          <w:color w:val="000000"/>
          <w:sz w:val="28"/>
          <w:szCs w:val="28"/>
        </w:rPr>
        <w:t xml:space="preserve"> </w:t>
      </w:r>
      <w:proofErr w:type="spellStart"/>
      <w:r>
        <w:rPr>
          <w:color w:val="000000"/>
          <w:sz w:val="28"/>
          <w:szCs w:val="28"/>
        </w:rPr>
        <w:t>університету</w:t>
      </w:r>
      <w:proofErr w:type="spellEnd"/>
      <w:r>
        <w:rPr>
          <w:color w:val="000000"/>
          <w:sz w:val="28"/>
          <w:szCs w:val="28"/>
        </w:rPr>
        <w:t xml:space="preserve"> вони б </w:t>
      </w:r>
      <w:proofErr w:type="spellStart"/>
      <w:r>
        <w:rPr>
          <w:color w:val="000000"/>
          <w:sz w:val="28"/>
          <w:szCs w:val="28"/>
        </w:rPr>
        <w:t>хотіли</w:t>
      </w:r>
      <w:proofErr w:type="spellEnd"/>
      <w:r>
        <w:rPr>
          <w:color w:val="000000"/>
          <w:sz w:val="28"/>
          <w:szCs w:val="28"/>
        </w:rPr>
        <w:t xml:space="preserve"> </w:t>
      </w:r>
      <w:proofErr w:type="spellStart"/>
      <w:r>
        <w:rPr>
          <w:color w:val="000000"/>
          <w:sz w:val="28"/>
          <w:szCs w:val="28"/>
        </w:rPr>
        <w:t>поїхати</w:t>
      </w:r>
      <w:proofErr w:type="spellEnd"/>
      <w:r>
        <w:rPr>
          <w:color w:val="000000"/>
          <w:sz w:val="28"/>
          <w:szCs w:val="28"/>
        </w:rPr>
        <w:t xml:space="preserve"> </w:t>
      </w:r>
      <w:proofErr w:type="spellStart"/>
      <w:r>
        <w:rPr>
          <w:color w:val="000000"/>
          <w:sz w:val="28"/>
          <w:szCs w:val="28"/>
        </w:rPr>
        <w:t>навчатися</w:t>
      </w:r>
      <w:proofErr w:type="spellEnd"/>
      <w:r>
        <w:rPr>
          <w:color w:val="000000"/>
          <w:sz w:val="28"/>
          <w:szCs w:val="28"/>
        </w:rPr>
        <w:t xml:space="preserve"> та </w:t>
      </w:r>
      <w:proofErr w:type="spellStart"/>
      <w:r>
        <w:rPr>
          <w:color w:val="000000"/>
          <w:sz w:val="28"/>
          <w:szCs w:val="28"/>
        </w:rPr>
        <w:t>що</w:t>
      </w:r>
      <w:proofErr w:type="spellEnd"/>
      <w:r>
        <w:rPr>
          <w:color w:val="000000"/>
          <w:sz w:val="28"/>
          <w:szCs w:val="28"/>
        </w:rPr>
        <w:t xml:space="preserve"> б вони написали у </w:t>
      </w:r>
      <w:proofErr w:type="spellStart"/>
      <w:r>
        <w:rPr>
          <w:color w:val="000000"/>
          <w:sz w:val="28"/>
          <w:szCs w:val="28"/>
        </w:rPr>
        <w:t>своєму</w:t>
      </w:r>
      <w:proofErr w:type="spellEnd"/>
      <w:r>
        <w:rPr>
          <w:color w:val="000000"/>
          <w:sz w:val="28"/>
          <w:szCs w:val="28"/>
        </w:rPr>
        <w:t xml:space="preserve"> </w:t>
      </w:r>
      <w:proofErr w:type="spellStart"/>
      <w:r>
        <w:rPr>
          <w:color w:val="000000"/>
          <w:sz w:val="28"/>
          <w:szCs w:val="28"/>
        </w:rPr>
        <w:t>мотиваційному</w:t>
      </w:r>
      <w:proofErr w:type="spellEnd"/>
      <w:r>
        <w:rPr>
          <w:color w:val="000000"/>
          <w:sz w:val="28"/>
          <w:szCs w:val="28"/>
        </w:rPr>
        <w:t xml:space="preserve"> </w:t>
      </w:r>
      <w:proofErr w:type="spellStart"/>
      <w:r>
        <w:rPr>
          <w:color w:val="000000"/>
          <w:sz w:val="28"/>
          <w:szCs w:val="28"/>
        </w:rPr>
        <w:t>листі</w:t>
      </w:r>
      <w:proofErr w:type="spellEnd"/>
      <w:r>
        <w:rPr>
          <w:color w:val="000000"/>
          <w:sz w:val="28"/>
          <w:szCs w:val="28"/>
        </w:rPr>
        <w:t xml:space="preserve">. </w:t>
      </w:r>
    </w:p>
    <w:p w14:paraId="1C44070A" w14:textId="77777777" w:rsidR="00BB500C" w:rsidRDefault="00BB500C" w:rsidP="009C714F">
      <w:pPr>
        <w:pStyle w:val="a3"/>
        <w:spacing w:before="0" w:beforeAutospacing="0" w:after="0" w:afterAutospacing="0"/>
        <w:ind w:firstLine="284"/>
        <w:contextualSpacing/>
        <w:jc w:val="both"/>
      </w:pPr>
      <w:r>
        <w:t> </w:t>
      </w:r>
    </w:p>
    <w:p w14:paraId="78CED3D6" w14:textId="77777777" w:rsidR="00BB500C" w:rsidRDefault="00BB500C" w:rsidP="009C714F">
      <w:pPr>
        <w:pStyle w:val="a3"/>
        <w:spacing w:before="0" w:beforeAutospacing="0" w:after="160" w:afterAutospacing="0"/>
        <w:ind w:firstLine="284"/>
        <w:contextualSpacing/>
        <w:jc w:val="both"/>
      </w:pPr>
      <w:r>
        <w:rPr>
          <w:b/>
          <w:bCs/>
          <w:i/>
          <w:iCs/>
          <w:color w:val="000000"/>
          <w:sz w:val="28"/>
          <w:szCs w:val="28"/>
        </w:rPr>
        <w:t>AIESEC</w:t>
      </w:r>
    </w:p>
    <w:p w14:paraId="31A1A457" w14:textId="77777777" w:rsidR="00BB500C" w:rsidRDefault="00BB500C" w:rsidP="009C714F">
      <w:pPr>
        <w:pStyle w:val="a3"/>
        <w:spacing w:before="0" w:beforeAutospacing="0" w:after="160" w:afterAutospacing="0"/>
        <w:ind w:firstLine="284"/>
        <w:contextualSpacing/>
        <w:jc w:val="both"/>
      </w:pPr>
      <w:proofErr w:type="spellStart"/>
      <w:r>
        <w:rPr>
          <w:i/>
          <w:iCs/>
          <w:color w:val="272727"/>
          <w:sz w:val="28"/>
          <w:szCs w:val="28"/>
        </w:rPr>
        <w:t>Це</w:t>
      </w:r>
      <w:proofErr w:type="spellEnd"/>
      <w:r>
        <w:rPr>
          <w:i/>
          <w:iCs/>
          <w:color w:val="272727"/>
          <w:sz w:val="28"/>
          <w:szCs w:val="28"/>
        </w:rPr>
        <w:t xml:space="preserve"> </w:t>
      </w:r>
      <w:proofErr w:type="spellStart"/>
      <w:r>
        <w:rPr>
          <w:i/>
          <w:iCs/>
          <w:color w:val="272727"/>
          <w:sz w:val="28"/>
          <w:szCs w:val="28"/>
        </w:rPr>
        <w:t>найбільша</w:t>
      </w:r>
      <w:proofErr w:type="spellEnd"/>
      <w:r>
        <w:rPr>
          <w:i/>
          <w:iCs/>
          <w:color w:val="272727"/>
          <w:sz w:val="28"/>
          <w:szCs w:val="28"/>
        </w:rPr>
        <w:t xml:space="preserve"> у </w:t>
      </w:r>
      <w:proofErr w:type="spellStart"/>
      <w:r>
        <w:rPr>
          <w:i/>
          <w:iCs/>
          <w:color w:val="272727"/>
          <w:sz w:val="28"/>
          <w:szCs w:val="28"/>
        </w:rPr>
        <w:t>світі</w:t>
      </w:r>
      <w:proofErr w:type="spellEnd"/>
      <w:r>
        <w:rPr>
          <w:i/>
          <w:iCs/>
          <w:color w:val="272727"/>
          <w:sz w:val="28"/>
          <w:szCs w:val="28"/>
        </w:rPr>
        <w:t xml:space="preserve"> </w:t>
      </w:r>
      <w:proofErr w:type="spellStart"/>
      <w:r>
        <w:rPr>
          <w:i/>
          <w:iCs/>
          <w:color w:val="272727"/>
          <w:sz w:val="28"/>
          <w:szCs w:val="28"/>
        </w:rPr>
        <w:t>молодіжна</w:t>
      </w:r>
      <w:proofErr w:type="spellEnd"/>
      <w:r>
        <w:rPr>
          <w:i/>
          <w:iCs/>
          <w:color w:val="272727"/>
          <w:sz w:val="28"/>
          <w:szCs w:val="28"/>
        </w:rPr>
        <w:t xml:space="preserve"> </w:t>
      </w:r>
      <w:proofErr w:type="spellStart"/>
      <w:r>
        <w:rPr>
          <w:i/>
          <w:iCs/>
          <w:color w:val="272727"/>
          <w:sz w:val="28"/>
          <w:szCs w:val="28"/>
        </w:rPr>
        <w:t>організація</w:t>
      </w:r>
      <w:proofErr w:type="spellEnd"/>
      <w:r>
        <w:rPr>
          <w:i/>
          <w:iCs/>
          <w:color w:val="272727"/>
          <w:sz w:val="28"/>
          <w:szCs w:val="28"/>
        </w:rPr>
        <w:t xml:space="preserve">, </w:t>
      </w:r>
      <w:proofErr w:type="spellStart"/>
      <w:r>
        <w:rPr>
          <w:i/>
          <w:iCs/>
          <w:color w:val="272727"/>
          <w:sz w:val="28"/>
          <w:szCs w:val="28"/>
        </w:rPr>
        <w:t>що</w:t>
      </w:r>
      <w:proofErr w:type="spellEnd"/>
      <w:r>
        <w:rPr>
          <w:i/>
          <w:iCs/>
          <w:color w:val="272727"/>
          <w:sz w:val="28"/>
          <w:szCs w:val="28"/>
        </w:rPr>
        <w:t xml:space="preserve"> </w:t>
      </w:r>
      <w:proofErr w:type="spellStart"/>
      <w:r>
        <w:rPr>
          <w:i/>
          <w:iCs/>
          <w:color w:val="272727"/>
          <w:sz w:val="28"/>
          <w:szCs w:val="28"/>
        </w:rPr>
        <w:t>розвиває</w:t>
      </w:r>
      <w:proofErr w:type="spellEnd"/>
      <w:r>
        <w:rPr>
          <w:i/>
          <w:iCs/>
          <w:color w:val="272727"/>
          <w:sz w:val="28"/>
          <w:szCs w:val="28"/>
        </w:rPr>
        <w:t xml:space="preserve"> </w:t>
      </w:r>
      <w:proofErr w:type="spellStart"/>
      <w:r>
        <w:rPr>
          <w:i/>
          <w:iCs/>
          <w:color w:val="272727"/>
          <w:sz w:val="28"/>
          <w:szCs w:val="28"/>
        </w:rPr>
        <w:t>лідерство</w:t>
      </w:r>
      <w:proofErr w:type="spellEnd"/>
      <w:r>
        <w:rPr>
          <w:i/>
          <w:iCs/>
          <w:color w:val="272727"/>
          <w:sz w:val="28"/>
          <w:szCs w:val="28"/>
        </w:rPr>
        <w:t xml:space="preserve"> </w:t>
      </w:r>
      <w:proofErr w:type="spellStart"/>
      <w:r>
        <w:rPr>
          <w:i/>
          <w:iCs/>
          <w:color w:val="272727"/>
          <w:sz w:val="28"/>
          <w:szCs w:val="28"/>
        </w:rPr>
        <w:t>серед</w:t>
      </w:r>
      <w:proofErr w:type="spellEnd"/>
      <w:r>
        <w:rPr>
          <w:i/>
          <w:iCs/>
          <w:color w:val="272727"/>
          <w:sz w:val="28"/>
          <w:szCs w:val="28"/>
        </w:rPr>
        <w:t xml:space="preserve"> </w:t>
      </w:r>
      <w:proofErr w:type="spellStart"/>
      <w:r>
        <w:rPr>
          <w:i/>
          <w:iCs/>
          <w:color w:val="272727"/>
          <w:sz w:val="28"/>
          <w:szCs w:val="28"/>
        </w:rPr>
        <w:t>молоді</w:t>
      </w:r>
      <w:proofErr w:type="spellEnd"/>
      <w:r>
        <w:rPr>
          <w:i/>
          <w:iCs/>
          <w:color w:val="272727"/>
          <w:sz w:val="28"/>
          <w:szCs w:val="28"/>
        </w:rPr>
        <w:t xml:space="preserve">. </w:t>
      </w:r>
      <w:proofErr w:type="spellStart"/>
      <w:r>
        <w:rPr>
          <w:i/>
          <w:iCs/>
          <w:color w:val="272727"/>
          <w:sz w:val="28"/>
          <w:szCs w:val="28"/>
        </w:rPr>
        <w:t>Їхній</w:t>
      </w:r>
      <w:proofErr w:type="spellEnd"/>
      <w:r>
        <w:rPr>
          <w:i/>
          <w:iCs/>
          <w:color w:val="272727"/>
          <w:sz w:val="28"/>
          <w:szCs w:val="28"/>
        </w:rPr>
        <w:t xml:space="preserve"> </w:t>
      </w:r>
      <w:proofErr w:type="spellStart"/>
      <w:r>
        <w:rPr>
          <w:i/>
          <w:iCs/>
          <w:color w:val="272727"/>
          <w:sz w:val="28"/>
          <w:szCs w:val="28"/>
        </w:rPr>
        <w:t>офіс</w:t>
      </w:r>
      <w:proofErr w:type="spellEnd"/>
      <w:r>
        <w:rPr>
          <w:i/>
          <w:iCs/>
          <w:color w:val="272727"/>
          <w:sz w:val="28"/>
          <w:szCs w:val="28"/>
        </w:rPr>
        <w:t xml:space="preserve"> також є в </w:t>
      </w:r>
      <w:proofErr w:type="spellStart"/>
      <w:r>
        <w:rPr>
          <w:i/>
          <w:iCs/>
          <w:color w:val="272727"/>
          <w:sz w:val="28"/>
          <w:szCs w:val="28"/>
        </w:rPr>
        <w:t>Одесі</w:t>
      </w:r>
      <w:proofErr w:type="spellEnd"/>
      <w:r>
        <w:rPr>
          <w:i/>
          <w:iCs/>
          <w:color w:val="272727"/>
          <w:sz w:val="28"/>
          <w:szCs w:val="28"/>
        </w:rPr>
        <w:t xml:space="preserve">. </w:t>
      </w:r>
      <w:proofErr w:type="spellStart"/>
      <w:r>
        <w:rPr>
          <w:i/>
          <w:iCs/>
          <w:color w:val="272727"/>
          <w:sz w:val="28"/>
          <w:szCs w:val="28"/>
        </w:rPr>
        <w:t>Організація</w:t>
      </w:r>
      <w:proofErr w:type="spellEnd"/>
      <w:r>
        <w:rPr>
          <w:i/>
          <w:iCs/>
          <w:color w:val="272727"/>
          <w:sz w:val="28"/>
          <w:szCs w:val="28"/>
        </w:rPr>
        <w:t xml:space="preserve"> </w:t>
      </w:r>
      <w:proofErr w:type="spellStart"/>
      <w:r>
        <w:rPr>
          <w:i/>
          <w:iCs/>
          <w:color w:val="272727"/>
          <w:sz w:val="28"/>
          <w:szCs w:val="28"/>
        </w:rPr>
        <w:t>надає</w:t>
      </w:r>
      <w:proofErr w:type="spellEnd"/>
      <w:r>
        <w:rPr>
          <w:i/>
          <w:iCs/>
          <w:color w:val="272727"/>
          <w:sz w:val="28"/>
          <w:szCs w:val="28"/>
        </w:rPr>
        <w:t xml:space="preserve"> </w:t>
      </w:r>
      <w:proofErr w:type="spellStart"/>
      <w:r>
        <w:rPr>
          <w:i/>
          <w:iCs/>
          <w:color w:val="272727"/>
          <w:sz w:val="28"/>
          <w:szCs w:val="28"/>
        </w:rPr>
        <w:t>стажування</w:t>
      </w:r>
      <w:proofErr w:type="spellEnd"/>
      <w:r>
        <w:rPr>
          <w:i/>
          <w:iCs/>
          <w:color w:val="272727"/>
          <w:sz w:val="28"/>
          <w:szCs w:val="28"/>
        </w:rPr>
        <w:t xml:space="preserve"> для </w:t>
      </w:r>
      <w:proofErr w:type="spellStart"/>
      <w:r>
        <w:rPr>
          <w:i/>
          <w:iCs/>
          <w:color w:val="272727"/>
          <w:sz w:val="28"/>
          <w:szCs w:val="28"/>
        </w:rPr>
        <w:t>викладачів</w:t>
      </w:r>
      <w:proofErr w:type="spellEnd"/>
      <w:r>
        <w:rPr>
          <w:i/>
          <w:iCs/>
          <w:color w:val="272727"/>
          <w:sz w:val="28"/>
          <w:szCs w:val="28"/>
        </w:rPr>
        <w:t xml:space="preserve">, </w:t>
      </w:r>
      <w:proofErr w:type="spellStart"/>
      <w:r>
        <w:rPr>
          <w:i/>
          <w:iCs/>
          <w:color w:val="272727"/>
          <w:sz w:val="28"/>
          <w:szCs w:val="28"/>
        </w:rPr>
        <w:t>професійні</w:t>
      </w:r>
      <w:proofErr w:type="spellEnd"/>
      <w:r>
        <w:rPr>
          <w:i/>
          <w:iCs/>
          <w:color w:val="272727"/>
          <w:sz w:val="28"/>
          <w:szCs w:val="28"/>
        </w:rPr>
        <w:t xml:space="preserve"> </w:t>
      </w:r>
      <w:proofErr w:type="spellStart"/>
      <w:r>
        <w:rPr>
          <w:i/>
          <w:iCs/>
          <w:color w:val="272727"/>
          <w:sz w:val="28"/>
          <w:szCs w:val="28"/>
        </w:rPr>
        <w:t>стажування</w:t>
      </w:r>
      <w:proofErr w:type="spellEnd"/>
      <w:r>
        <w:rPr>
          <w:i/>
          <w:iCs/>
          <w:color w:val="272727"/>
          <w:sz w:val="28"/>
          <w:szCs w:val="28"/>
        </w:rPr>
        <w:t xml:space="preserve"> </w:t>
      </w:r>
      <w:proofErr w:type="gramStart"/>
      <w:r>
        <w:rPr>
          <w:i/>
          <w:iCs/>
          <w:color w:val="272727"/>
          <w:sz w:val="28"/>
          <w:szCs w:val="28"/>
        </w:rPr>
        <w:t>у сферах</w:t>
      </w:r>
      <w:proofErr w:type="gramEnd"/>
      <w:r>
        <w:rPr>
          <w:i/>
          <w:iCs/>
          <w:color w:val="272727"/>
          <w:sz w:val="28"/>
          <w:szCs w:val="28"/>
        </w:rPr>
        <w:t xml:space="preserve"> маркетингу та </w:t>
      </w:r>
      <w:proofErr w:type="spellStart"/>
      <w:r>
        <w:rPr>
          <w:i/>
          <w:iCs/>
          <w:color w:val="272727"/>
          <w:sz w:val="28"/>
          <w:szCs w:val="28"/>
        </w:rPr>
        <w:t>управління</w:t>
      </w:r>
      <w:proofErr w:type="spellEnd"/>
      <w:r>
        <w:rPr>
          <w:i/>
          <w:iCs/>
          <w:color w:val="272727"/>
          <w:sz w:val="28"/>
          <w:szCs w:val="28"/>
        </w:rPr>
        <w:t xml:space="preserve"> </w:t>
      </w:r>
      <w:proofErr w:type="spellStart"/>
      <w:r>
        <w:rPr>
          <w:i/>
          <w:iCs/>
          <w:color w:val="272727"/>
          <w:sz w:val="28"/>
          <w:szCs w:val="28"/>
        </w:rPr>
        <w:t>бізнесом</w:t>
      </w:r>
      <w:proofErr w:type="spellEnd"/>
      <w:r>
        <w:rPr>
          <w:i/>
          <w:iCs/>
          <w:color w:val="272727"/>
          <w:sz w:val="28"/>
          <w:szCs w:val="28"/>
        </w:rPr>
        <w:t xml:space="preserve">, ІТ, HR, дизайн, </w:t>
      </w:r>
      <w:proofErr w:type="spellStart"/>
      <w:r>
        <w:rPr>
          <w:i/>
          <w:iCs/>
          <w:color w:val="272727"/>
          <w:sz w:val="28"/>
          <w:szCs w:val="28"/>
        </w:rPr>
        <w:t>фінансів</w:t>
      </w:r>
      <w:proofErr w:type="spellEnd"/>
      <w:r>
        <w:rPr>
          <w:i/>
          <w:iCs/>
          <w:color w:val="272727"/>
          <w:sz w:val="28"/>
          <w:szCs w:val="28"/>
        </w:rPr>
        <w:t xml:space="preserve">, для </w:t>
      </w:r>
      <w:proofErr w:type="spellStart"/>
      <w:r>
        <w:rPr>
          <w:i/>
          <w:iCs/>
          <w:color w:val="272727"/>
          <w:sz w:val="28"/>
          <w:szCs w:val="28"/>
        </w:rPr>
        <w:t>студентів</w:t>
      </w:r>
      <w:proofErr w:type="spellEnd"/>
      <w:r>
        <w:rPr>
          <w:i/>
          <w:iCs/>
          <w:color w:val="272727"/>
          <w:sz w:val="28"/>
          <w:szCs w:val="28"/>
        </w:rPr>
        <w:t xml:space="preserve"> </w:t>
      </w:r>
      <w:proofErr w:type="spellStart"/>
      <w:r>
        <w:rPr>
          <w:i/>
          <w:iCs/>
          <w:color w:val="272727"/>
          <w:sz w:val="28"/>
          <w:szCs w:val="28"/>
        </w:rPr>
        <w:t>цікавою</w:t>
      </w:r>
      <w:proofErr w:type="spellEnd"/>
      <w:r>
        <w:rPr>
          <w:i/>
          <w:iCs/>
          <w:color w:val="272727"/>
          <w:sz w:val="28"/>
          <w:szCs w:val="28"/>
        </w:rPr>
        <w:t xml:space="preserve"> є </w:t>
      </w:r>
      <w:proofErr w:type="spellStart"/>
      <w:r>
        <w:rPr>
          <w:i/>
          <w:iCs/>
          <w:color w:val="272727"/>
          <w:sz w:val="28"/>
          <w:szCs w:val="28"/>
        </w:rPr>
        <w:t>програма</w:t>
      </w:r>
      <w:proofErr w:type="spellEnd"/>
      <w:r>
        <w:rPr>
          <w:i/>
          <w:iCs/>
          <w:color w:val="272727"/>
          <w:sz w:val="28"/>
          <w:szCs w:val="28"/>
        </w:rPr>
        <w:t xml:space="preserve"> Global </w:t>
      </w:r>
      <w:proofErr w:type="spellStart"/>
      <w:r>
        <w:rPr>
          <w:i/>
          <w:iCs/>
          <w:color w:val="272727"/>
          <w:sz w:val="28"/>
          <w:szCs w:val="28"/>
        </w:rPr>
        <w:t>Volunteer</w:t>
      </w:r>
      <w:proofErr w:type="spellEnd"/>
      <w:r>
        <w:rPr>
          <w:i/>
          <w:iCs/>
          <w:color w:val="272727"/>
          <w:sz w:val="28"/>
          <w:szCs w:val="28"/>
        </w:rPr>
        <w:t>.  </w:t>
      </w:r>
      <w:proofErr w:type="spellStart"/>
      <w:r>
        <w:rPr>
          <w:i/>
          <w:iCs/>
          <w:color w:val="272727"/>
          <w:sz w:val="28"/>
          <w:szCs w:val="28"/>
        </w:rPr>
        <w:t>Це</w:t>
      </w:r>
      <w:proofErr w:type="spellEnd"/>
      <w:r>
        <w:rPr>
          <w:i/>
          <w:iCs/>
          <w:color w:val="272727"/>
          <w:sz w:val="28"/>
          <w:szCs w:val="28"/>
        </w:rPr>
        <w:t xml:space="preserve"> </w:t>
      </w:r>
      <w:proofErr w:type="spellStart"/>
      <w:r>
        <w:rPr>
          <w:i/>
          <w:iCs/>
          <w:color w:val="272727"/>
          <w:sz w:val="28"/>
          <w:szCs w:val="28"/>
        </w:rPr>
        <w:t>волонтерські</w:t>
      </w:r>
      <w:proofErr w:type="spellEnd"/>
      <w:r>
        <w:rPr>
          <w:i/>
          <w:iCs/>
          <w:color w:val="272727"/>
          <w:sz w:val="28"/>
          <w:szCs w:val="28"/>
        </w:rPr>
        <w:t xml:space="preserve"> </w:t>
      </w:r>
      <w:proofErr w:type="spellStart"/>
      <w:r>
        <w:rPr>
          <w:i/>
          <w:iCs/>
          <w:color w:val="272727"/>
          <w:sz w:val="28"/>
          <w:szCs w:val="28"/>
        </w:rPr>
        <w:t>стажування</w:t>
      </w:r>
      <w:proofErr w:type="spellEnd"/>
      <w:r>
        <w:rPr>
          <w:i/>
          <w:iCs/>
          <w:color w:val="272727"/>
          <w:sz w:val="28"/>
          <w:szCs w:val="28"/>
        </w:rPr>
        <w:t xml:space="preserve"> за кордоном, </w:t>
      </w:r>
      <w:proofErr w:type="spellStart"/>
      <w:r>
        <w:rPr>
          <w:i/>
          <w:iCs/>
          <w:color w:val="272727"/>
          <w:sz w:val="28"/>
          <w:szCs w:val="28"/>
        </w:rPr>
        <w:t>направлені</w:t>
      </w:r>
      <w:proofErr w:type="spellEnd"/>
      <w:r>
        <w:rPr>
          <w:i/>
          <w:iCs/>
          <w:color w:val="272727"/>
          <w:sz w:val="28"/>
          <w:szCs w:val="28"/>
        </w:rPr>
        <w:t xml:space="preserve"> на </w:t>
      </w:r>
      <w:proofErr w:type="spellStart"/>
      <w:r>
        <w:rPr>
          <w:i/>
          <w:iCs/>
          <w:color w:val="272727"/>
          <w:sz w:val="28"/>
          <w:szCs w:val="28"/>
        </w:rPr>
        <w:t>вирішення</w:t>
      </w:r>
      <w:proofErr w:type="spellEnd"/>
      <w:r>
        <w:rPr>
          <w:i/>
          <w:iCs/>
          <w:color w:val="272727"/>
          <w:sz w:val="28"/>
          <w:szCs w:val="28"/>
        </w:rPr>
        <w:t xml:space="preserve"> </w:t>
      </w:r>
      <w:proofErr w:type="spellStart"/>
      <w:r>
        <w:rPr>
          <w:i/>
          <w:iCs/>
          <w:color w:val="272727"/>
          <w:sz w:val="28"/>
          <w:szCs w:val="28"/>
        </w:rPr>
        <w:t>соціальних</w:t>
      </w:r>
      <w:proofErr w:type="spellEnd"/>
      <w:r>
        <w:rPr>
          <w:i/>
          <w:iCs/>
          <w:color w:val="272727"/>
          <w:sz w:val="28"/>
          <w:szCs w:val="28"/>
        </w:rPr>
        <w:t xml:space="preserve"> проблем. </w:t>
      </w:r>
      <w:proofErr w:type="spellStart"/>
      <w:r>
        <w:rPr>
          <w:i/>
          <w:iCs/>
          <w:color w:val="202122"/>
          <w:sz w:val="28"/>
          <w:szCs w:val="28"/>
          <w:shd w:val="clear" w:color="auto" w:fill="FFFFFF"/>
        </w:rPr>
        <w:t>Тривалість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волонтерського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стажування</w:t>
      </w:r>
      <w:proofErr w:type="spellEnd"/>
      <w:r>
        <w:rPr>
          <w:i/>
          <w:iCs/>
          <w:color w:val="202122"/>
          <w:sz w:val="28"/>
          <w:szCs w:val="28"/>
          <w:shd w:val="clear" w:color="auto" w:fill="FFFFFF"/>
        </w:rPr>
        <w:t xml:space="preserve"> - 6 </w:t>
      </w:r>
      <w:proofErr w:type="spellStart"/>
      <w:r>
        <w:rPr>
          <w:i/>
          <w:iCs/>
          <w:color w:val="202122"/>
          <w:sz w:val="28"/>
          <w:szCs w:val="28"/>
          <w:shd w:val="clear" w:color="auto" w:fill="FFFFFF"/>
        </w:rPr>
        <w:t>тижнів</w:t>
      </w:r>
      <w:proofErr w:type="spellEnd"/>
      <w:r>
        <w:rPr>
          <w:i/>
          <w:iCs/>
          <w:color w:val="202122"/>
          <w:sz w:val="28"/>
          <w:szCs w:val="28"/>
          <w:shd w:val="clear" w:color="auto" w:fill="FFFFFF"/>
        </w:rPr>
        <w:t xml:space="preserve">. За </w:t>
      </w:r>
      <w:proofErr w:type="spellStart"/>
      <w:r>
        <w:rPr>
          <w:i/>
          <w:iCs/>
          <w:color w:val="202122"/>
          <w:sz w:val="28"/>
          <w:szCs w:val="28"/>
          <w:shd w:val="clear" w:color="auto" w:fill="FFFFFF"/>
        </w:rPr>
        <w:t>допомогою</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програми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вирішуються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глобальні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цілі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сталого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розвитку</w:t>
      </w:r>
      <w:proofErr w:type="spellEnd"/>
      <w:r>
        <w:rPr>
          <w:i/>
          <w:iCs/>
          <w:color w:val="202122"/>
          <w:sz w:val="28"/>
          <w:szCs w:val="28"/>
          <w:shd w:val="clear" w:color="auto" w:fill="FFFFFF"/>
        </w:rPr>
        <w:t xml:space="preserve"> ООН. </w:t>
      </w:r>
      <w:proofErr w:type="spellStart"/>
      <w:r>
        <w:rPr>
          <w:i/>
          <w:iCs/>
          <w:color w:val="202122"/>
          <w:sz w:val="28"/>
          <w:szCs w:val="28"/>
          <w:shd w:val="clear" w:color="auto" w:fill="FFFFFF"/>
        </w:rPr>
        <w:t>Наразі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основними</w:t>
      </w:r>
      <w:proofErr w:type="spellEnd"/>
      <w:r>
        <w:rPr>
          <w:i/>
          <w:iCs/>
          <w:color w:val="202122"/>
          <w:sz w:val="28"/>
          <w:szCs w:val="28"/>
          <w:shd w:val="clear" w:color="auto" w:fill="FFFFFF"/>
        </w:rPr>
        <w:t xml:space="preserve"> проектами є 4. </w:t>
      </w:r>
      <w:proofErr w:type="spellStart"/>
      <w:r>
        <w:rPr>
          <w:i/>
          <w:iCs/>
          <w:color w:val="202122"/>
          <w:sz w:val="28"/>
          <w:szCs w:val="28"/>
          <w:shd w:val="clear" w:color="auto" w:fill="FFFFFF"/>
        </w:rPr>
        <w:t>Якісна</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освіта</w:t>
      </w:r>
      <w:proofErr w:type="spellEnd"/>
      <w:r>
        <w:rPr>
          <w:i/>
          <w:iCs/>
          <w:color w:val="202122"/>
          <w:sz w:val="28"/>
          <w:szCs w:val="28"/>
          <w:shd w:val="clear" w:color="auto" w:fill="FFFFFF"/>
        </w:rPr>
        <w:t xml:space="preserve">, 10. </w:t>
      </w:r>
      <w:proofErr w:type="spellStart"/>
      <w:r>
        <w:rPr>
          <w:i/>
          <w:iCs/>
          <w:color w:val="202122"/>
          <w:sz w:val="28"/>
          <w:szCs w:val="28"/>
          <w:shd w:val="clear" w:color="auto" w:fill="FFFFFF"/>
        </w:rPr>
        <w:t>Зменшення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нерівності</w:t>
      </w:r>
      <w:proofErr w:type="spellEnd"/>
      <w:r>
        <w:rPr>
          <w:i/>
          <w:iCs/>
          <w:color w:val="202122"/>
          <w:sz w:val="28"/>
          <w:szCs w:val="28"/>
          <w:shd w:val="clear" w:color="auto" w:fill="FFFFFF"/>
        </w:rPr>
        <w:t xml:space="preserve">, 13. </w:t>
      </w:r>
      <w:proofErr w:type="spellStart"/>
      <w:r>
        <w:rPr>
          <w:i/>
          <w:iCs/>
          <w:color w:val="202122"/>
          <w:sz w:val="28"/>
          <w:szCs w:val="28"/>
          <w:shd w:val="clear" w:color="auto" w:fill="FFFFFF"/>
        </w:rPr>
        <w:t>Боротьба</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зміною</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клімату</w:t>
      </w:r>
      <w:proofErr w:type="spellEnd"/>
      <w:r>
        <w:rPr>
          <w:i/>
          <w:iCs/>
          <w:color w:val="202122"/>
          <w:sz w:val="28"/>
          <w:szCs w:val="28"/>
          <w:shd w:val="clear" w:color="auto" w:fill="FFFFFF"/>
        </w:rPr>
        <w:t xml:space="preserve"> та 17. Партнерство </w:t>
      </w:r>
      <w:proofErr w:type="spellStart"/>
      <w:r>
        <w:rPr>
          <w:i/>
          <w:iCs/>
          <w:color w:val="202122"/>
          <w:sz w:val="28"/>
          <w:szCs w:val="28"/>
          <w:shd w:val="clear" w:color="auto" w:fill="FFFFFF"/>
        </w:rPr>
        <w:t>заради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стійкого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розвитку</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діяльність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спрямована</w:t>
      </w:r>
      <w:proofErr w:type="spellEnd"/>
      <w:r>
        <w:rPr>
          <w:i/>
          <w:iCs/>
          <w:color w:val="202122"/>
          <w:sz w:val="28"/>
          <w:szCs w:val="28"/>
          <w:shd w:val="clear" w:color="auto" w:fill="FFFFFF"/>
        </w:rPr>
        <w:t xml:space="preserve"> на </w:t>
      </w:r>
      <w:proofErr w:type="spellStart"/>
      <w:r>
        <w:rPr>
          <w:i/>
          <w:iCs/>
          <w:color w:val="202122"/>
          <w:sz w:val="28"/>
          <w:szCs w:val="28"/>
          <w:shd w:val="clear" w:color="auto" w:fill="FFFFFF"/>
        </w:rPr>
        <w:t>сприяння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розвиткові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lastRenderedPageBreak/>
        <w:t>міжнародної</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торгівлі</w:t>
      </w:r>
      <w:proofErr w:type="spellEnd"/>
      <w:r>
        <w:rPr>
          <w:i/>
          <w:iCs/>
          <w:color w:val="202122"/>
          <w:sz w:val="28"/>
          <w:szCs w:val="28"/>
          <w:shd w:val="clear" w:color="auto" w:fill="FFFFFF"/>
        </w:rPr>
        <w:t xml:space="preserve">, а також </w:t>
      </w:r>
      <w:proofErr w:type="spellStart"/>
      <w:r>
        <w:rPr>
          <w:i/>
          <w:iCs/>
          <w:color w:val="202122"/>
          <w:sz w:val="28"/>
          <w:szCs w:val="28"/>
          <w:shd w:val="clear" w:color="auto" w:fill="FFFFFF"/>
        </w:rPr>
        <w:t>надання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допомоги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країнам</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які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розвиваються</w:t>
      </w:r>
      <w:proofErr w:type="spellEnd"/>
      <w:r>
        <w:rPr>
          <w:i/>
          <w:iCs/>
          <w:color w:val="202122"/>
          <w:sz w:val="28"/>
          <w:szCs w:val="28"/>
          <w:shd w:val="clear" w:color="auto" w:fill="FFFFFF"/>
        </w:rPr>
        <w:t xml:space="preserve">, у </w:t>
      </w:r>
      <w:proofErr w:type="spellStart"/>
      <w:r>
        <w:rPr>
          <w:i/>
          <w:iCs/>
          <w:color w:val="202122"/>
          <w:sz w:val="28"/>
          <w:szCs w:val="28"/>
          <w:shd w:val="clear" w:color="auto" w:fill="FFFFFF"/>
        </w:rPr>
        <w:t>збільшенні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обсягів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експорту</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Країни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проектів</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Туреччина</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Італія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Греція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Румунія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Німеччина</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Індія</w:t>
      </w:r>
      <w:proofErr w:type="spellEnd"/>
      <w:r>
        <w:rPr>
          <w:i/>
          <w:iCs/>
          <w:color w:val="202122"/>
          <w:sz w:val="28"/>
          <w:szCs w:val="28"/>
          <w:shd w:val="clear" w:color="auto" w:fill="FFFFFF"/>
        </w:rPr>
        <w:t xml:space="preserve"> та </w:t>
      </w:r>
      <w:proofErr w:type="spellStart"/>
      <w:r>
        <w:rPr>
          <w:i/>
          <w:iCs/>
          <w:color w:val="202122"/>
          <w:sz w:val="28"/>
          <w:szCs w:val="28"/>
          <w:shd w:val="clear" w:color="auto" w:fill="FFFFFF"/>
        </w:rPr>
        <w:t>ін</w:t>
      </w:r>
      <w:proofErr w:type="spellEnd"/>
      <w:r>
        <w:rPr>
          <w:i/>
          <w:iCs/>
          <w:color w:val="202122"/>
          <w:sz w:val="28"/>
          <w:szCs w:val="28"/>
          <w:shd w:val="clear" w:color="auto" w:fill="FFFFFF"/>
        </w:rPr>
        <w:t xml:space="preserve">. Ви можете обрати </w:t>
      </w:r>
      <w:proofErr w:type="spellStart"/>
      <w:r>
        <w:rPr>
          <w:i/>
          <w:iCs/>
          <w:color w:val="202122"/>
          <w:sz w:val="28"/>
          <w:szCs w:val="28"/>
          <w:shd w:val="clear" w:color="auto" w:fill="FFFFFF"/>
        </w:rPr>
        <w:t>країну</w:t>
      </w:r>
      <w:proofErr w:type="spellEnd"/>
      <w:r>
        <w:rPr>
          <w:i/>
          <w:iCs/>
          <w:color w:val="202122"/>
          <w:sz w:val="28"/>
          <w:szCs w:val="28"/>
          <w:shd w:val="clear" w:color="auto" w:fill="FFFFFF"/>
        </w:rPr>
        <w:t xml:space="preserve">, до </w:t>
      </w:r>
      <w:proofErr w:type="spellStart"/>
      <w:r>
        <w:rPr>
          <w:i/>
          <w:iCs/>
          <w:color w:val="202122"/>
          <w:sz w:val="28"/>
          <w:szCs w:val="28"/>
          <w:shd w:val="clear" w:color="auto" w:fill="FFFFFF"/>
        </w:rPr>
        <w:t>якої</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хочете</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поїхати</w:t>
      </w:r>
      <w:proofErr w:type="spellEnd"/>
      <w:r>
        <w:rPr>
          <w:i/>
          <w:iCs/>
          <w:color w:val="202122"/>
          <w:sz w:val="28"/>
          <w:szCs w:val="28"/>
          <w:shd w:val="clear" w:color="auto" w:fill="FFFFFF"/>
        </w:rPr>
        <w:t xml:space="preserve">, та проект, у </w:t>
      </w:r>
      <w:proofErr w:type="spellStart"/>
      <w:r>
        <w:rPr>
          <w:i/>
          <w:iCs/>
          <w:color w:val="202122"/>
          <w:sz w:val="28"/>
          <w:szCs w:val="28"/>
          <w:shd w:val="clear" w:color="auto" w:fill="FFFFFF"/>
        </w:rPr>
        <w:t>розробці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якого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хочете</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приймати</w:t>
      </w:r>
      <w:proofErr w:type="spellEnd"/>
      <w:r>
        <w:rPr>
          <w:i/>
          <w:iCs/>
          <w:color w:val="202122"/>
          <w:sz w:val="28"/>
          <w:szCs w:val="28"/>
          <w:shd w:val="clear" w:color="auto" w:fill="FFFFFF"/>
        </w:rPr>
        <w:t xml:space="preserve"> участь. </w:t>
      </w:r>
      <w:proofErr w:type="spellStart"/>
      <w:r>
        <w:rPr>
          <w:i/>
          <w:iCs/>
          <w:color w:val="202122"/>
          <w:sz w:val="28"/>
          <w:szCs w:val="28"/>
          <w:shd w:val="clear" w:color="auto" w:fill="FFFFFF"/>
        </w:rPr>
        <w:t>Після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цього</w:t>
      </w:r>
      <w:proofErr w:type="spellEnd"/>
      <w:r>
        <w:rPr>
          <w:i/>
          <w:iCs/>
          <w:color w:val="202122"/>
          <w:sz w:val="28"/>
          <w:szCs w:val="28"/>
          <w:shd w:val="clear" w:color="auto" w:fill="FFFFFF"/>
        </w:rPr>
        <w:t xml:space="preserve"> проходите </w:t>
      </w:r>
      <w:proofErr w:type="spellStart"/>
      <w:r>
        <w:rPr>
          <w:i/>
          <w:iCs/>
          <w:color w:val="202122"/>
          <w:sz w:val="28"/>
          <w:szCs w:val="28"/>
          <w:shd w:val="clear" w:color="auto" w:fill="FFFFFF"/>
        </w:rPr>
        <w:t>співбесіду</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із</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представниками</w:t>
      </w:r>
      <w:proofErr w:type="spellEnd"/>
      <w:r>
        <w:rPr>
          <w:i/>
          <w:iCs/>
          <w:color w:val="202122"/>
          <w:sz w:val="28"/>
          <w:szCs w:val="28"/>
          <w:shd w:val="clear" w:color="auto" w:fill="FFFFFF"/>
        </w:rPr>
        <w:t xml:space="preserve"> AIESEC онлайн. </w:t>
      </w:r>
      <w:proofErr w:type="spellStart"/>
      <w:r>
        <w:rPr>
          <w:i/>
          <w:iCs/>
          <w:color w:val="202122"/>
          <w:sz w:val="28"/>
          <w:szCs w:val="28"/>
          <w:shd w:val="clear" w:color="auto" w:fill="FFFFFF"/>
        </w:rPr>
        <w:t>Після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вдалого</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проходження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співбесіди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готуєте</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необхідні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документи</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Проживання</w:t>
      </w:r>
      <w:proofErr w:type="spellEnd"/>
      <w:r>
        <w:rPr>
          <w:i/>
          <w:iCs/>
          <w:color w:val="202122"/>
          <w:sz w:val="28"/>
          <w:szCs w:val="28"/>
          <w:shd w:val="clear" w:color="auto" w:fill="FFFFFF"/>
        </w:rPr>
        <w:t xml:space="preserve"> у </w:t>
      </w:r>
      <w:proofErr w:type="spellStart"/>
      <w:r>
        <w:rPr>
          <w:i/>
          <w:iCs/>
          <w:color w:val="202122"/>
          <w:sz w:val="28"/>
          <w:szCs w:val="28"/>
          <w:shd w:val="clear" w:color="auto" w:fill="FFFFFF"/>
        </w:rPr>
        <w:t>країні</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зазвичай</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безкоштовне</w:t>
      </w:r>
      <w:proofErr w:type="spellEnd"/>
      <w:r>
        <w:rPr>
          <w:i/>
          <w:iCs/>
          <w:color w:val="202122"/>
          <w:sz w:val="28"/>
          <w:szCs w:val="28"/>
          <w:shd w:val="clear" w:color="auto" w:fill="FFFFFF"/>
        </w:rPr>
        <w:t xml:space="preserve">, оплата </w:t>
      </w:r>
      <w:proofErr w:type="spellStart"/>
      <w:r>
        <w:rPr>
          <w:i/>
          <w:iCs/>
          <w:color w:val="202122"/>
          <w:sz w:val="28"/>
          <w:szCs w:val="28"/>
          <w:shd w:val="clear" w:color="auto" w:fill="FFFFFF"/>
        </w:rPr>
        <w:t>харчування</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проїзду</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залежить</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від</w:t>
      </w:r>
      <w:proofErr w:type="spellEnd"/>
      <w:r>
        <w:rPr>
          <w:i/>
          <w:iCs/>
          <w:color w:val="202122"/>
          <w:sz w:val="28"/>
          <w:szCs w:val="28"/>
          <w:shd w:val="clear" w:color="auto" w:fill="FFFFFF"/>
        </w:rPr>
        <w:t xml:space="preserve"> </w:t>
      </w:r>
      <w:proofErr w:type="spellStart"/>
      <w:r>
        <w:rPr>
          <w:i/>
          <w:iCs/>
          <w:color w:val="202122"/>
          <w:sz w:val="28"/>
          <w:szCs w:val="28"/>
          <w:shd w:val="clear" w:color="auto" w:fill="FFFFFF"/>
        </w:rPr>
        <w:t>країни</w:t>
      </w:r>
      <w:proofErr w:type="spellEnd"/>
      <w:r>
        <w:rPr>
          <w:i/>
          <w:iCs/>
          <w:color w:val="202122"/>
          <w:sz w:val="28"/>
          <w:szCs w:val="28"/>
          <w:shd w:val="clear" w:color="auto" w:fill="FFFFFF"/>
        </w:rPr>
        <w:t xml:space="preserve">-партнера. </w:t>
      </w:r>
    </w:p>
    <w:p w14:paraId="212A7127" w14:textId="77777777" w:rsidR="00BB500C" w:rsidRDefault="00BB500C" w:rsidP="009C714F">
      <w:pPr>
        <w:pStyle w:val="a3"/>
        <w:spacing w:before="0" w:beforeAutospacing="0" w:after="0" w:afterAutospacing="0"/>
        <w:ind w:firstLine="284"/>
        <w:contextualSpacing/>
        <w:jc w:val="both"/>
      </w:pPr>
      <w:r>
        <w:t> </w:t>
      </w:r>
    </w:p>
    <w:p w14:paraId="7443ACF2" w14:textId="77777777" w:rsidR="00BB500C" w:rsidRDefault="00BB500C" w:rsidP="009C714F">
      <w:pPr>
        <w:pStyle w:val="a3"/>
        <w:spacing w:before="0" w:beforeAutospacing="0" w:after="0" w:afterAutospacing="0"/>
        <w:ind w:firstLine="284"/>
        <w:contextualSpacing/>
        <w:jc w:val="both"/>
      </w:pPr>
      <w:r>
        <w:rPr>
          <w:b/>
          <w:bCs/>
          <w:color w:val="000000"/>
          <w:sz w:val="28"/>
          <w:szCs w:val="28"/>
        </w:rPr>
        <w:t xml:space="preserve">6. </w:t>
      </w:r>
      <w:proofErr w:type="spellStart"/>
      <w:r>
        <w:rPr>
          <w:b/>
          <w:bCs/>
          <w:color w:val="000000"/>
          <w:sz w:val="28"/>
          <w:szCs w:val="28"/>
        </w:rPr>
        <w:t>Мікрофон</w:t>
      </w:r>
      <w:proofErr w:type="spellEnd"/>
    </w:p>
    <w:p w14:paraId="634EC090" w14:textId="77777777" w:rsidR="00BB500C" w:rsidRDefault="00BB500C" w:rsidP="009C714F">
      <w:pPr>
        <w:pStyle w:val="a3"/>
        <w:spacing w:before="0" w:beforeAutospacing="0" w:after="0" w:afterAutospacing="0"/>
        <w:ind w:firstLine="284"/>
        <w:contextualSpacing/>
        <w:jc w:val="both"/>
      </w:pPr>
      <w:proofErr w:type="spellStart"/>
      <w:r>
        <w:rPr>
          <w:color w:val="000000"/>
          <w:sz w:val="28"/>
          <w:szCs w:val="28"/>
        </w:rPr>
        <w:t>Кожен</w:t>
      </w:r>
      <w:proofErr w:type="spellEnd"/>
      <w:r>
        <w:rPr>
          <w:color w:val="000000"/>
          <w:sz w:val="28"/>
          <w:szCs w:val="28"/>
        </w:rPr>
        <w:t xml:space="preserve"> </w:t>
      </w:r>
      <w:proofErr w:type="spellStart"/>
      <w:r>
        <w:rPr>
          <w:color w:val="000000"/>
          <w:sz w:val="28"/>
          <w:szCs w:val="28"/>
        </w:rPr>
        <w:t>зі</w:t>
      </w:r>
      <w:proofErr w:type="spellEnd"/>
      <w:r>
        <w:rPr>
          <w:color w:val="000000"/>
          <w:sz w:val="28"/>
          <w:szCs w:val="28"/>
        </w:rPr>
        <w:t xml:space="preserve"> </w:t>
      </w:r>
      <w:proofErr w:type="spellStart"/>
      <w:r>
        <w:rPr>
          <w:color w:val="000000"/>
          <w:sz w:val="28"/>
          <w:szCs w:val="28"/>
        </w:rPr>
        <w:t>студентів</w:t>
      </w:r>
      <w:proofErr w:type="spellEnd"/>
      <w:r>
        <w:rPr>
          <w:color w:val="000000"/>
          <w:sz w:val="28"/>
          <w:szCs w:val="28"/>
        </w:rPr>
        <w:t xml:space="preserve"> </w:t>
      </w:r>
      <w:proofErr w:type="spellStart"/>
      <w:r>
        <w:rPr>
          <w:color w:val="000000"/>
          <w:sz w:val="28"/>
          <w:szCs w:val="28"/>
        </w:rPr>
        <w:t>висловлює</w:t>
      </w:r>
      <w:proofErr w:type="spellEnd"/>
      <w:r>
        <w:rPr>
          <w:color w:val="000000"/>
          <w:sz w:val="28"/>
          <w:szCs w:val="28"/>
        </w:rPr>
        <w:t xml:space="preserve"> свою думку з приводу </w:t>
      </w:r>
      <w:proofErr w:type="spellStart"/>
      <w:r>
        <w:rPr>
          <w:color w:val="000000"/>
          <w:sz w:val="28"/>
          <w:szCs w:val="28"/>
        </w:rPr>
        <w:t>цінності</w:t>
      </w:r>
      <w:proofErr w:type="spellEnd"/>
      <w:r>
        <w:rPr>
          <w:color w:val="000000"/>
          <w:sz w:val="28"/>
          <w:szCs w:val="28"/>
        </w:rPr>
        <w:t xml:space="preserve"> таких </w:t>
      </w:r>
      <w:proofErr w:type="spellStart"/>
      <w:r>
        <w:rPr>
          <w:color w:val="000000"/>
          <w:sz w:val="28"/>
          <w:szCs w:val="28"/>
        </w:rPr>
        <w:t>волонтерських</w:t>
      </w:r>
      <w:proofErr w:type="spellEnd"/>
      <w:r>
        <w:rPr>
          <w:color w:val="000000"/>
          <w:sz w:val="28"/>
          <w:szCs w:val="28"/>
        </w:rPr>
        <w:t xml:space="preserve"> </w:t>
      </w:r>
      <w:proofErr w:type="spellStart"/>
      <w:r>
        <w:rPr>
          <w:color w:val="000000"/>
          <w:sz w:val="28"/>
          <w:szCs w:val="28"/>
        </w:rPr>
        <w:t>програм</w:t>
      </w:r>
      <w:proofErr w:type="spellEnd"/>
      <w:r>
        <w:rPr>
          <w:color w:val="000000"/>
          <w:sz w:val="28"/>
          <w:szCs w:val="28"/>
        </w:rPr>
        <w:t xml:space="preserve"> та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можуть</w:t>
      </w:r>
      <w:proofErr w:type="spellEnd"/>
      <w:r>
        <w:rPr>
          <w:color w:val="000000"/>
          <w:sz w:val="28"/>
          <w:szCs w:val="28"/>
        </w:rPr>
        <w:t xml:space="preserve"> вони </w:t>
      </w:r>
      <w:proofErr w:type="spellStart"/>
      <w:r>
        <w:rPr>
          <w:color w:val="000000"/>
          <w:sz w:val="28"/>
          <w:szCs w:val="28"/>
        </w:rPr>
        <w:t>допомогти</w:t>
      </w:r>
      <w:proofErr w:type="spellEnd"/>
      <w:r>
        <w:rPr>
          <w:color w:val="000000"/>
          <w:sz w:val="28"/>
          <w:szCs w:val="28"/>
        </w:rPr>
        <w:t xml:space="preserve"> у </w:t>
      </w:r>
      <w:proofErr w:type="spellStart"/>
      <w:r>
        <w:rPr>
          <w:color w:val="000000"/>
          <w:sz w:val="28"/>
          <w:szCs w:val="28"/>
        </w:rPr>
        <w:t>вирішенні</w:t>
      </w:r>
      <w:proofErr w:type="spellEnd"/>
      <w:r>
        <w:rPr>
          <w:color w:val="000000"/>
          <w:sz w:val="28"/>
          <w:szCs w:val="28"/>
        </w:rPr>
        <w:t xml:space="preserve"> </w:t>
      </w:r>
      <w:proofErr w:type="spellStart"/>
      <w:r>
        <w:rPr>
          <w:color w:val="000000"/>
          <w:sz w:val="28"/>
          <w:szCs w:val="28"/>
        </w:rPr>
        <w:t>глобальних</w:t>
      </w:r>
      <w:proofErr w:type="spellEnd"/>
      <w:r>
        <w:rPr>
          <w:color w:val="000000"/>
          <w:sz w:val="28"/>
          <w:szCs w:val="28"/>
        </w:rPr>
        <w:t xml:space="preserve"> проблем.</w:t>
      </w:r>
    </w:p>
    <w:p w14:paraId="5F3E4FDE" w14:textId="77777777" w:rsidR="009C714F" w:rsidRDefault="009C714F" w:rsidP="009C714F">
      <w:pPr>
        <w:pStyle w:val="a3"/>
        <w:spacing w:before="0" w:beforeAutospacing="0" w:after="0" w:afterAutospacing="0"/>
        <w:ind w:firstLine="284"/>
        <w:contextualSpacing/>
        <w:jc w:val="both"/>
        <w:rPr>
          <w:i/>
          <w:iCs/>
          <w:color w:val="000000"/>
          <w:sz w:val="28"/>
          <w:szCs w:val="28"/>
          <w:lang w:val="uk-UA"/>
        </w:rPr>
      </w:pPr>
      <w:r>
        <w:rPr>
          <w:i/>
          <w:iCs/>
          <w:color w:val="000000"/>
          <w:sz w:val="28"/>
          <w:szCs w:val="28"/>
          <w:lang w:val="uk-UA"/>
        </w:rPr>
        <w:t>Питання:</w:t>
      </w:r>
    </w:p>
    <w:p w14:paraId="748AE5A4" w14:textId="77777777" w:rsidR="009C714F" w:rsidRDefault="009C714F" w:rsidP="009C714F">
      <w:pPr>
        <w:pStyle w:val="a3"/>
        <w:spacing w:before="0" w:beforeAutospacing="0" w:after="0" w:afterAutospacing="0"/>
        <w:ind w:firstLine="284"/>
        <w:contextualSpacing/>
        <w:jc w:val="both"/>
        <w:rPr>
          <w:i/>
          <w:iCs/>
          <w:color w:val="000000"/>
          <w:sz w:val="28"/>
          <w:szCs w:val="28"/>
          <w:lang w:val="uk-UA"/>
        </w:rPr>
      </w:pPr>
      <w:r>
        <w:rPr>
          <w:i/>
          <w:iCs/>
          <w:color w:val="000000"/>
          <w:sz w:val="28"/>
          <w:szCs w:val="28"/>
          <w:lang w:val="uk-UA"/>
        </w:rPr>
        <w:t>-</w:t>
      </w:r>
      <w:r w:rsidR="00BB500C">
        <w:rPr>
          <w:i/>
          <w:iCs/>
          <w:color w:val="000000"/>
          <w:sz w:val="28"/>
          <w:szCs w:val="28"/>
        </w:rPr>
        <w:t xml:space="preserve"> </w:t>
      </w:r>
      <w:proofErr w:type="spellStart"/>
      <w:r>
        <w:rPr>
          <w:i/>
          <w:iCs/>
          <w:color w:val="000000"/>
          <w:sz w:val="28"/>
          <w:szCs w:val="28"/>
        </w:rPr>
        <w:t>Ч</w:t>
      </w:r>
      <w:r w:rsidR="00BB500C">
        <w:rPr>
          <w:i/>
          <w:iCs/>
          <w:color w:val="000000"/>
          <w:sz w:val="28"/>
          <w:szCs w:val="28"/>
        </w:rPr>
        <w:t>и</w:t>
      </w:r>
      <w:proofErr w:type="spellEnd"/>
      <w:r w:rsidR="00BB500C">
        <w:rPr>
          <w:i/>
          <w:iCs/>
          <w:color w:val="000000"/>
          <w:sz w:val="28"/>
          <w:szCs w:val="28"/>
        </w:rPr>
        <w:t xml:space="preserve"> </w:t>
      </w:r>
      <w:proofErr w:type="spellStart"/>
      <w:r w:rsidR="00BB500C">
        <w:rPr>
          <w:i/>
          <w:iCs/>
          <w:color w:val="000000"/>
          <w:sz w:val="28"/>
          <w:szCs w:val="28"/>
        </w:rPr>
        <w:t>вважаєте</w:t>
      </w:r>
      <w:proofErr w:type="spellEnd"/>
      <w:r w:rsidR="00BB500C">
        <w:rPr>
          <w:i/>
          <w:iCs/>
          <w:color w:val="000000"/>
          <w:sz w:val="28"/>
          <w:szCs w:val="28"/>
        </w:rPr>
        <w:t xml:space="preserve"> </w:t>
      </w:r>
      <w:proofErr w:type="spellStart"/>
      <w:r w:rsidR="00BB500C">
        <w:rPr>
          <w:i/>
          <w:iCs/>
          <w:color w:val="000000"/>
          <w:sz w:val="28"/>
          <w:szCs w:val="28"/>
        </w:rPr>
        <w:t>ви</w:t>
      </w:r>
      <w:proofErr w:type="spellEnd"/>
      <w:r w:rsidR="00BB500C">
        <w:rPr>
          <w:i/>
          <w:iCs/>
          <w:color w:val="000000"/>
          <w:sz w:val="28"/>
          <w:szCs w:val="28"/>
        </w:rPr>
        <w:t xml:space="preserve"> </w:t>
      </w:r>
      <w:proofErr w:type="spellStart"/>
      <w:r w:rsidR="00BB500C">
        <w:rPr>
          <w:i/>
          <w:iCs/>
          <w:color w:val="000000"/>
          <w:sz w:val="28"/>
          <w:szCs w:val="28"/>
        </w:rPr>
        <w:t>такі</w:t>
      </w:r>
      <w:proofErr w:type="spellEnd"/>
      <w:r w:rsidR="00BB500C">
        <w:rPr>
          <w:i/>
          <w:iCs/>
          <w:color w:val="000000"/>
          <w:sz w:val="28"/>
          <w:szCs w:val="28"/>
        </w:rPr>
        <w:t xml:space="preserve"> </w:t>
      </w:r>
      <w:proofErr w:type="spellStart"/>
      <w:r w:rsidR="00BB500C">
        <w:rPr>
          <w:i/>
          <w:iCs/>
          <w:color w:val="000000"/>
          <w:sz w:val="28"/>
          <w:szCs w:val="28"/>
        </w:rPr>
        <w:t>програми</w:t>
      </w:r>
      <w:proofErr w:type="spellEnd"/>
      <w:r w:rsidR="00BB500C">
        <w:rPr>
          <w:i/>
          <w:iCs/>
          <w:color w:val="000000"/>
          <w:sz w:val="28"/>
          <w:szCs w:val="28"/>
        </w:rPr>
        <w:t xml:space="preserve"> </w:t>
      </w:r>
      <w:proofErr w:type="spellStart"/>
      <w:r w:rsidR="00BB500C">
        <w:rPr>
          <w:i/>
          <w:iCs/>
          <w:color w:val="000000"/>
          <w:sz w:val="28"/>
          <w:szCs w:val="28"/>
        </w:rPr>
        <w:t>корисними</w:t>
      </w:r>
      <w:proofErr w:type="spellEnd"/>
      <w:r w:rsidR="00BB500C">
        <w:rPr>
          <w:i/>
          <w:iCs/>
          <w:color w:val="000000"/>
          <w:sz w:val="28"/>
          <w:szCs w:val="28"/>
        </w:rPr>
        <w:t xml:space="preserve"> для </w:t>
      </w:r>
      <w:proofErr w:type="spellStart"/>
      <w:r w:rsidR="00BB500C">
        <w:rPr>
          <w:i/>
          <w:iCs/>
          <w:color w:val="000000"/>
          <w:sz w:val="28"/>
          <w:szCs w:val="28"/>
        </w:rPr>
        <w:t>сучасної</w:t>
      </w:r>
      <w:proofErr w:type="spellEnd"/>
      <w:r w:rsidR="00BB500C">
        <w:rPr>
          <w:i/>
          <w:iCs/>
          <w:color w:val="000000"/>
          <w:sz w:val="28"/>
          <w:szCs w:val="28"/>
        </w:rPr>
        <w:t xml:space="preserve"> </w:t>
      </w:r>
      <w:proofErr w:type="spellStart"/>
      <w:r w:rsidR="00BB500C">
        <w:rPr>
          <w:i/>
          <w:iCs/>
          <w:color w:val="000000"/>
          <w:sz w:val="28"/>
          <w:szCs w:val="28"/>
        </w:rPr>
        <w:t>молоді</w:t>
      </w:r>
      <w:proofErr w:type="spellEnd"/>
      <w:r w:rsidR="00BB500C">
        <w:rPr>
          <w:i/>
          <w:iCs/>
          <w:color w:val="000000"/>
          <w:sz w:val="28"/>
          <w:szCs w:val="28"/>
        </w:rPr>
        <w:t xml:space="preserve">? </w:t>
      </w:r>
    </w:p>
    <w:p w14:paraId="0F98B74C" w14:textId="77777777" w:rsidR="009C714F" w:rsidRDefault="009C714F" w:rsidP="009C714F">
      <w:pPr>
        <w:pStyle w:val="a3"/>
        <w:spacing w:before="0" w:beforeAutospacing="0" w:after="0" w:afterAutospacing="0"/>
        <w:ind w:firstLine="284"/>
        <w:contextualSpacing/>
        <w:jc w:val="both"/>
        <w:rPr>
          <w:i/>
          <w:iCs/>
          <w:color w:val="000000"/>
          <w:sz w:val="28"/>
          <w:szCs w:val="28"/>
          <w:lang w:val="uk-UA"/>
        </w:rPr>
      </w:pPr>
      <w:r>
        <w:rPr>
          <w:i/>
          <w:iCs/>
          <w:color w:val="000000"/>
          <w:sz w:val="28"/>
          <w:szCs w:val="28"/>
          <w:lang w:val="uk-UA"/>
        </w:rPr>
        <w:t>-</w:t>
      </w:r>
      <w:proofErr w:type="spellStart"/>
      <w:r w:rsidR="00BB500C">
        <w:rPr>
          <w:i/>
          <w:iCs/>
          <w:color w:val="000000"/>
          <w:sz w:val="28"/>
          <w:szCs w:val="28"/>
        </w:rPr>
        <w:t>Чи</w:t>
      </w:r>
      <w:proofErr w:type="spellEnd"/>
      <w:r w:rsidR="00BB500C">
        <w:rPr>
          <w:i/>
          <w:iCs/>
          <w:color w:val="000000"/>
          <w:sz w:val="28"/>
          <w:szCs w:val="28"/>
        </w:rPr>
        <w:t xml:space="preserve"> </w:t>
      </w:r>
      <w:proofErr w:type="spellStart"/>
      <w:r w:rsidR="00BB500C">
        <w:rPr>
          <w:i/>
          <w:iCs/>
          <w:color w:val="000000"/>
          <w:sz w:val="28"/>
          <w:szCs w:val="28"/>
        </w:rPr>
        <w:t>хотіли</w:t>
      </w:r>
      <w:proofErr w:type="spellEnd"/>
      <w:r w:rsidR="00BB500C">
        <w:rPr>
          <w:i/>
          <w:iCs/>
          <w:color w:val="000000"/>
          <w:sz w:val="28"/>
          <w:szCs w:val="28"/>
        </w:rPr>
        <w:t xml:space="preserve"> б </w:t>
      </w:r>
      <w:proofErr w:type="spellStart"/>
      <w:r w:rsidR="00BB500C">
        <w:rPr>
          <w:i/>
          <w:iCs/>
          <w:color w:val="000000"/>
          <w:sz w:val="28"/>
          <w:szCs w:val="28"/>
        </w:rPr>
        <w:t>ви</w:t>
      </w:r>
      <w:proofErr w:type="spellEnd"/>
      <w:r w:rsidR="00BB500C">
        <w:rPr>
          <w:i/>
          <w:iCs/>
          <w:color w:val="000000"/>
          <w:sz w:val="28"/>
          <w:szCs w:val="28"/>
        </w:rPr>
        <w:t xml:space="preserve"> </w:t>
      </w:r>
      <w:proofErr w:type="spellStart"/>
      <w:r w:rsidR="00BB500C">
        <w:rPr>
          <w:i/>
          <w:iCs/>
          <w:color w:val="000000"/>
          <w:sz w:val="28"/>
          <w:szCs w:val="28"/>
        </w:rPr>
        <w:t>взяти</w:t>
      </w:r>
      <w:proofErr w:type="spellEnd"/>
      <w:r w:rsidR="00BB500C">
        <w:rPr>
          <w:i/>
          <w:iCs/>
          <w:color w:val="000000"/>
          <w:sz w:val="28"/>
          <w:szCs w:val="28"/>
        </w:rPr>
        <w:t xml:space="preserve"> участь у </w:t>
      </w:r>
      <w:proofErr w:type="spellStart"/>
      <w:r w:rsidR="00BB500C">
        <w:rPr>
          <w:i/>
          <w:iCs/>
          <w:color w:val="000000"/>
          <w:sz w:val="28"/>
          <w:szCs w:val="28"/>
        </w:rPr>
        <w:t>міжнародному</w:t>
      </w:r>
      <w:proofErr w:type="spellEnd"/>
      <w:r w:rsidR="00BB500C">
        <w:rPr>
          <w:i/>
          <w:iCs/>
          <w:color w:val="000000"/>
          <w:sz w:val="28"/>
          <w:szCs w:val="28"/>
        </w:rPr>
        <w:t xml:space="preserve"> </w:t>
      </w:r>
      <w:proofErr w:type="spellStart"/>
      <w:r w:rsidR="00BB500C">
        <w:rPr>
          <w:i/>
          <w:iCs/>
          <w:color w:val="000000"/>
          <w:sz w:val="28"/>
          <w:szCs w:val="28"/>
        </w:rPr>
        <w:t>обміні</w:t>
      </w:r>
      <w:proofErr w:type="spellEnd"/>
      <w:r w:rsidR="00BB500C">
        <w:rPr>
          <w:i/>
          <w:iCs/>
          <w:color w:val="000000"/>
          <w:sz w:val="28"/>
          <w:szCs w:val="28"/>
        </w:rPr>
        <w:t xml:space="preserve"> студентами? </w:t>
      </w:r>
    </w:p>
    <w:p w14:paraId="70BC95AE" w14:textId="77777777" w:rsidR="00BB500C" w:rsidRDefault="009C714F" w:rsidP="009C714F">
      <w:pPr>
        <w:pStyle w:val="a3"/>
        <w:spacing w:before="0" w:beforeAutospacing="0" w:after="0" w:afterAutospacing="0"/>
        <w:ind w:firstLine="284"/>
        <w:contextualSpacing/>
        <w:jc w:val="both"/>
      </w:pPr>
      <w:r>
        <w:rPr>
          <w:i/>
          <w:iCs/>
          <w:color w:val="000000"/>
          <w:sz w:val="28"/>
          <w:szCs w:val="28"/>
          <w:lang w:val="uk-UA"/>
        </w:rPr>
        <w:t>-</w:t>
      </w:r>
      <w:proofErr w:type="spellStart"/>
      <w:r w:rsidR="00BB500C">
        <w:rPr>
          <w:i/>
          <w:iCs/>
          <w:color w:val="000000"/>
          <w:sz w:val="28"/>
          <w:szCs w:val="28"/>
        </w:rPr>
        <w:t>Чи</w:t>
      </w:r>
      <w:proofErr w:type="spellEnd"/>
      <w:r w:rsidR="00BB500C">
        <w:rPr>
          <w:i/>
          <w:iCs/>
          <w:color w:val="000000"/>
          <w:sz w:val="28"/>
          <w:szCs w:val="28"/>
        </w:rPr>
        <w:t xml:space="preserve"> </w:t>
      </w:r>
      <w:proofErr w:type="spellStart"/>
      <w:r w:rsidR="00BB500C">
        <w:rPr>
          <w:i/>
          <w:iCs/>
          <w:color w:val="000000"/>
          <w:sz w:val="28"/>
          <w:szCs w:val="28"/>
        </w:rPr>
        <w:t>маєте</w:t>
      </w:r>
      <w:proofErr w:type="spellEnd"/>
      <w:r w:rsidR="00BB500C">
        <w:rPr>
          <w:i/>
          <w:iCs/>
          <w:color w:val="000000"/>
          <w:sz w:val="28"/>
          <w:szCs w:val="28"/>
        </w:rPr>
        <w:t xml:space="preserve"> </w:t>
      </w:r>
      <w:proofErr w:type="spellStart"/>
      <w:r w:rsidR="00BB500C">
        <w:rPr>
          <w:i/>
          <w:iCs/>
          <w:color w:val="000000"/>
          <w:sz w:val="28"/>
          <w:szCs w:val="28"/>
        </w:rPr>
        <w:t>ви</w:t>
      </w:r>
      <w:proofErr w:type="spellEnd"/>
      <w:r w:rsidR="00BB500C">
        <w:rPr>
          <w:i/>
          <w:iCs/>
          <w:color w:val="000000"/>
          <w:sz w:val="28"/>
          <w:szCs w:val="28"/>
        </w:rPr>
        <w:t xml:space="preserve"> </w:t>
      </w:r>
      <w:proofErr w:type="spellStart"/>
      <w:r w:rsidR="00BB500C">
        <w:rPr>
          <w:i/>
          <w:iCs/>
          <w:color w:val="000000"/>
          <w:sz w:val="28"/>
          <w:szCs w:val="28"/>
        </w:rPr>
        <w:t>бажання</w:t>
      </w:r>
      <w:proofErr w:type="spellEnd"/>
      <w:r w:rsidR="00BB500C">
        <w:rPr>
          <w:i/>
          <w:iCs/>
          <w:color w:val="000000"/>
          <w:sz w:val="28"/>
          <w:szCs w:val="28"/>
        </w:rPr>
        <w:t xml:space="preserve"> бути волонтером і </w:t>
      </w:r>
      <w:proofErr w:type="spellStart"/>
      <w:r w:rsidR="00BB500C">
        <w:rPr>
          <w:i/>
          <w:iCs/>
          <w:color w:val="000000"/>
          <w:sz w:val="28"/>
          <w:szCs w:val="28"/>
        </w:rPr>
        <w:t>приносити</w:t>
      </w:r>
      <w:proofErr w:type="spellEnd"/>
      <w:r w:rsidR="00BB500C">
        <w:rPr>
          <w:i/>
          <w:iCs/>
          <w:color w:val="000000"/>
          <w:sz w:val="28"/>
          <w:szCs w:val="28"/>
        </w:rPr>
        <w:t xml:space="preserve"> </w:t>
      </w:r>
      <w:proofErr w:type="spellStart"/>
      <w:r w:rsidR="00BB500C">
        <w:rPr>
          <w:i/>
          <w:iCs/>
          <w:color w:val="000000"/>
          <w:sz w:val="28"/>
          <w:szCs w:val="28"/>
        </w:rPr>
        <w:t>користь</w:t>
      </w:r>
      <w:proofErr w:type="spellEnd"/>
      <w:r w:rsidR="00BB500C">
        <w:rPr>
          <w:i/>
          <w:iCs/>
          <w:color w:val="000000"/>
          <w:sz w:val="28"/>
          <w:szCs w:val="28"/>
        </w:rPr>
        <w:t xml:space="preserve"> </w:t>
      </w:r>
      <w:proofErr w:type="spellStart"/>
      <w:r w:rsidR="00BB500C">
        <w:rPr>
          <w:i/>
          <w:iCs/>
          <w:color w:val="000000"/>
          <w:sz w:val="28"/>
          <w:szCs w:val="28"/>
        </w:rPr>
        <w:t>нашому</w:t>
      </w:r>
      <w:proofErr w:type="spellEnd"/>
      <w:r w:rsidR="00BB500C">
        <w:rPr>
          <w:i/>
          <w:iCs/>
          <w:color w:val="000000"/>
          <w:sz w:val="28"/>
          <w:szCs w:val="28"/>
        </w:rPr>
        <w:t xml:space="preserve"> </w:t>
      </w:r>
      <w:proofErr w:type="spellStart"/>
      <w:r w:rsidR="00BB500C">
        <w:rPr>
          <w:i/>
          <w:iCs/>
          <w:color w:val="000000"/>
          <w:sz w:val="28"/>
          <w:szCs w:val="28"/>
        </w:rPr>
        <w:t>світові</w:t>
      </w:r>
      <w:proofErr w:type="spellEnd"/>
      <w:r w:rsidR="00BB500C">
        <w:rPr>
          <w:i/>
          <w:iCs/>
          <w:color w:val="000000"/>
          <w:sz w:val="28"/>
          <w:szCs w:val="28"/>
        </w:rPr>
        <w:t>?</w:t>
      </w:r>
    </w:p>
    <w:p w14:paraId="0DC72176" w14:textId="77777777" w:rsidR="00BB500C" w:rsidRDefault="00BB500C" w:rsidP="009C714F">
      <w:pPr>
        <w:pStyle w:val="a3"/>
        <w:spacing w:before="0" w:beforeAutospacing="0" w:after="0" w:afterAutospacing="0"/>
        <w:ind w:firstLine="284"/>
        <w:contextualSpacing/>
        <w:jc w:val="both"/>
      </w:pPr>
      <w:r>
        <w:t> </w:t>
      </w:r>
    </w:p>
    <w:p w14:paraId="2B5B590D" w14:textId="77777777" w:rsidR="00BB500C" w:rsidRDefault="00BB500C" w:rsidP="009C714F">
      <w:pPr>
        <w:pStyle w:val="a3"/>
        <w:spacing w:before="0" w:beforeAutospacing="0" w:after="0" w:afterAutospacing="0"/>
        <w:ind w:firstLine="284"/>
        <w:contextualSpacing/>
        <w:jc w:val="both"/>
      </w:pPr>
      <w:r>
        <w:rPr>
          <w:b/>
          <w:bCs/>
          <w:color w:val="000000"/>
          <w:sz w:val="28"/>
          <w:szCs w:val="28"/>
        </w:rPr>
        <w:t xml:space="preserve">7. </w:t>
      </w:r>
      <w:proofErr w:type="spellStart"/>
      <w:r>
        <w:rPr>
          <w:b/>
          <w:bCs/>
          <w:color w:val="000000"/>
          <w:sz w:val="28"/>
          <w:szCs w:val="28"/>
        </w:rPr>
        <w:t>Підбиття</w:t>
      </w:r>
      <w:proofErr w:type="spellEnd"/>
      <w:r>
        <w:rPr>
          <w:b/>
          <w:bCs/>
          <w:color w:val="000000"/>
          <w:sz w:val="28"/>
          <w:szCs w:val="28"/>
        </w:rPr>
        <w:t xml:space="preserve"> </w:t>
      </w:r>
      <w:proofErr w:type="spellStart"/>
      <w:r>
        <w:rPr>
          <w:b/>
          <w:bCs/>
          <w:color w:val="000000"/>
          <w:sz w:val="28"/>
          <w:szCs w:val="28"/>
        </w:rPr>
        <w:t>підсумків</w:t>
      </w:r>
      <w:proofErr w:type="spellEnd"/>
      <w:r>
        <w:rPr>
          <w:b/>
          <w:bCs/>
          <w:color w:val="000000"/>
          <w:sz w:val="28"/>
          <w:szCs w:val="28"/>
        </w:rPr>
        <w:t>.</w:t>
      </w:r>
    </w:p>
    <w:p w14:paraId="6A740F80" w14:textId="77777777" w:rsidR="00BB500C" w:rsidRDefault="00BB500C" w:rsidP="009C714F">
      <w:pPr>
        <w:pStyle w:val="a3"/>
        <w:spacing w:before="0" w:beforeAutospacing="0" w:after="0" w:afterAutospacing="0"/>
        <w:ind w:firstLine="284"/>
        <w:contextualSpacing/>
        <w:jc w:val="both"/>
      </w:pPr>
      <w:proofErr w:type="spellStart"/>
      <w:r>
        <w:rPr>
          <w:color w:val="000000"/>
          <w:sz w:val="28"/>
          <w:szCs w:val="28"/>
        </w:rPr>
        <w:t>Викладач</w:t>
      </w:r>
      <w:proofErr w:type="spellEnd"/>
      <w:r>
        <w:rPr>
          <w:color w:val="000000"/>
          <w:sz w:val="28"/>
          <w:szCs w:val="28"/>
        </w:rPr>
        <w:t xml:space="preserve"> </w:t>
      </w:r>
      <w:proofErr w:type="spellStart"/>
      <w:r>
        <w:rPr>
          <w:color w:val="000000"/>
          <w:sz w:val="28"/>
          <w:szCs w:val="28"/>
        </w:rPr>
        <w:t>підбиває</w:t>
      </w:r>
      <w:proofErr w:type="spellEnd"/>
      <w:r>
        <w:rPr>
          <w:color w:val="000000"/>
          <w:sz w:val="28"/>
          <w:szCs w:val="28"/>
        </w:rPr>
        <w:t xml:space="preserve"> </w:t>
      </w:r>
      <w:proofErr w:type="spellStart"/>
      <w:r>
        <w:rPr>
          <w:color w:val="000000"/>
          <w:sz w:val="28"/>
          <w:szCs w:val="28"/>
        </w:rPr>
        <w:t>підсумки</w:t>
      </w:r>
      <w:proofErr w:type="spellEnd"/>
      <w:r>
        <w:rPr>
          <w:color w:val="000000"/>
          <w:sz w:val="28"/>
          <w:szCs w:val="28"/>
        </w:rPr>
        <w:t xml:space="preserve"> </w:t>
      </w:r>
      <w:proofErr w:type="spellStart"/>
      <w:r>
        <w:rPr>
          <w:color w:val="000000"/>
          <w:sz w:val="28"/>
          <w:szCs w:val="28"/>
        </w:rPr>
        <w:t>виховного</w:t>
      </w:r>
      <w:proofErr w:type="spellEnd"/>
      <w:r>
        <w:rPr>
          <w:color w:val="000000"/>
          <w:sz w:val="28"/>
          <w:szCs w:val="28"/>
        </w:rPr>
        <w:t xml:space="preserve"> заходу, </w:t>
      </w:r>
      <w:proofErr w:type="spellStart"/>
      <w:r>
        <w:rPr>
          <w:color w:val="000000"/>
          <w:sz w:val="28"/>
          <w:szCs w:val="28"/>
        </w:rPr>
        <w:t>відповідає</w:t>
      </w:r>
      <w:proofErr w:type="spellEnd"/>
      <w:r>
        <w:rPr>
          <w:color w:val="000000"/>
          <w:sz w:val="28"/>
          <w:szCs w:val="28"/>
        </w:rPr>
        <w:t xml:space="preserve"> на </w:t>
      </w:r>
      <w:proofErr w:type="spellStart"/>
      <w:r>
        <w:rPr>
          <w:color w:val="000000"/>
          <w:sz w:val="28"/>
          <w:szCs w:val="28"/>
        </w:rPr>
        <w:t>запитання</w:t>
      </w:r>
      <w:proofErr w:type="spellEnd"/>
      <w:r>
        <w:rPr>
          <w:color w:val="000000"/>
          <w:sz w:val="28"/>
          <w:szCs w:val="28"/>
        </w:rPr>
        <w:t xml:space="preserve">, </w:t>
      </w:r>
      <w:proofErr w:type="spellStart"/>
      <w:r>
        <w:rPr>
          <w:color w:val="000000"/>
          <w:sz w:val="28"/>
          <w:szCs w:val="28"/>
        </w:rPr>
        <w:t>запитує</w:t>
      </w:r>
      <w:proofErr w:type="spellEnd"/>
      <w:r>
        <w:rPr>
          <w:color w:val="000000"/>
          <w:sz w:val="28"/>
          <w:szCs w:val="28"/>
        </w:rPr>
        <w:t xml:space="preserve"> про </w:t>
      </w:r>
      <w:proofErr w:type="spellStart"/>
      <w:r>
        <w:rPr>
          <w:color w:val="000000"/>
          <w:sz w:val="28"/>
          <w:szCs w:val="28"/>
        </w:rPr>
        <w:t>враження</w:t>
      </w:r>
      <w:proofErr w:type="spellEnd"/>
      <w:r>
        <w:rPr>
          <w:color w:val="000000"/>
          <w:sz w:val="28"/>
          <w:szCs w:val="28"/>
        </w:rPr>
        <w:t xml:space="preserve"> у </w:t>
      </w:r>
      <w:proofErr w:type="spellStart"/>
      <w:r>
        <w:rPr>
          <w:color w:val="000000"/>
          <w:sz w:val="28"/>
          <w:szCs w:val="28"/>
        </w:rPr>
        <w:t>студентів</w:t>
      </w:r>
      <w:proofErr w:type="spellEnd"/>
      <w:r>
        <w:rPr>
          <w:color w:val="000000"/>
          <w:sz w:val="28"/>
          <w:szCs w:val="28"/>
        </w:rPr>
        <w:t xml:space="preserve">, </w:t>
      </w:r>
      <w:proofErr w:type="spellStart"/>
      <w:r>
        <w:rPr>
          <w:color w:val="000000"/>
          <w:sz w:val="28"/>
          <w:szCs w:val="28"/>
        </w:rPr>
        <w:t>чи</w:t>
      </w:r>
      <w:proofErr w:type="spellEnd"/>
      <w:r>
        <w:rPr>
          <w:color w:val="000000"/>
          <w:sz w:val="28"/>
          <w:szCs w:val="28"/>
        </w:rPr>
        <w:t xml:space="preserve"> </w:t>
      </w:r>
      <w:proofErr w:type="spellStart"/>
      <w:r>
        <w:rPr>
          <w:color w:val="000000"/>
          <w:sz w:val="28"/>
          <w:szCs w:val="28"/>
        </w:rPr>
        <w:t>захотіли</w:t>
      </w:r>
      <w:proofErr w:type="spellEnd"/>
      <w:r>
        <w:rPr>
          <w:color w:val="000000"/>
          <w:sz w:val="28"/>
          <w:szCs w:val="28"/>
        </w:rPr>
        <w:t xml:space="preserve"> вони </w:t>
      </w:r>
      <w:proofErr w:type="spellStart"/>
      <w:r>
        <w:rPr>
          <w:color w:val="000000"/>
          <w:sz w:val="28"/>
          <w:szCs w:val="28"/>
        </w:rPr>
        <w:t>спробувати</w:t>
      </w:r>
      <w:proofErr w:type="spellEnd"/>
      <w:r>
        <w:rPr>
          <w:color w:val="000000"/>
          <w:sz w:val="28"/>
          <w:szCs w:val="28"/>
        </w:rPr>
        <w:t xml:space="preserve"> себе у </w:t>
      </w:r>
      <w:proofErr w:type="spellStart"/>
      <w:r>
        <w:rPr>
          <w:color w:val="000000"/>
          <w:sz w:val="28"/>
          <w:szCs w:val="28"/>
        </w:rPr>
        <w:t>міжнародній</w:t>
      </w:r>
      <w:proofErr w:type="spellEnd"/>
      <w:r>
        <w:rPr>
          <w:color w:val="000000"/>
          <w:sz w:val="28"/>
          <w:szCs w:val="28"/>
        </w:rPr>
        <w:t xml:space="preserve"> </w:t>
      </w:r>
      <w:proofErr w:type="spellStart"/>
      <w:r>
        <w:rPr>
          <w:color w:val="000000"/>
          <w:sz w:val="28"/>
          <w:szCs w:val="28"/>
        </w:rPr>
        <w:t>програмі</w:t>
      </w:r>
      <w:proofErr w:type="spellEnd"/>
      <w:r>
        <w:rPr>
          <w:color w:val="000000"/>
          <w:sz w:val="28"/>
          <w:szCs w:val="28"/>
        </w:rPr>
        <w:t>.</w:t>
      </w:r>
    </w:p>
    <w:p w14:paraId="0183A228" w14:textId="77777777" w:rsidR="009C714F" w:rsidRDefault="00BB500C" w:rsidP="009C714F">
      <w:pPr>
        <w:pStyle w:val="a3"/>
        <w:spacing w:before="0" w:beforeAutospacing="0" w:after="160" w:afterAutospacing="0"/>
        <w:ind w:firstLine="284"/>
        <w:contextualSpacing/>
        <w:rPr>
          <w:i/>
          <w:iCs/>
          <w:color w:val="000000"/>
          <w:sz w:val="28"/>
          <w:szCs w:val="28"/>
          <w:lang w:val="uk-UA"/>
        </w:rPr>
      </w:pPr>
      <w:proofErr w:type="spellStart"/>
      <w:r>
        <w:rPr>
          <w:i/>
          <w:iCs/>
          <w:color w:val="000000"/>
          <w:sz w:val="28"/>
          <w:szCs w:val="28"/>
        </w:rPr>
        <w:t>Можливо</w:t>
      </w:r>
      <w:proofErr w:type="spellEnd"/>
      <w:r>
        <w:rPr>
          <w:i/>
          <w:iCs/>
          <w:color w:val="000000"/>
          <w:sz w:val="28"/>
          <w:szCs w:val="28"/>
        </w:rPr>
        <w:t xml:space="preserve">, є </w:t>
      </w:r>
      <w:proofErr w:type="spellStart"/>
      <w:r>
        <w:rPr>
          <w:i/>
          <w:iCs/>
          <w:color w:val="000000"/>
          <w:sz w:val="28"/>
          <w:szCs w:val="28"/>
        </w:rPr>
        <w:t>якісь</w:t>
      </w:r>
      <w:proofErr w:type="spellEnd"/>
      <w:r>
        <w:rPr>
          <w:i/>
          <w:iCs/>
          <w:color w:val="000000"/>
          <w:sz w:val="28"/>
          <w:szCs w:val="28"/>
        </w:rPr>
        <w:t xml:space="preserve"> </w:t>
      </w:r>
      <w:proofErr w:type="spellStart"/>
      <w:r>
        <w:rPr>
          <w:i/>
          <w:iCs/>
          <w:color w:val="000000"/>
          <w:sz w:val="28"/>
          <w:szCs w:val="28"/>
        </w:rPr>
        <w:t>запитання</w:t>
      </w:r>
      <w:proofErr w:type="spellEnd"/>
      <w:r>
        <w:rPr>
          <w:i/>
          <w:iCs/>
          <w:color w:val="000000"/>
          <w:sz w:val="28"/>
          <w:szCs w:val="28"/>
        </w:rPr>
        <w:t xml:space="preserve">? </w:t>
      </w:r>
    </w:p>
    <w:p w14:paraId="31F0874A" w14:textId="77777777" w:rsidR="009C714F" w:rsidRDefault="00BB500C" w:rsidP="009C714F">
      <w:pPr>
        <w:pStyle w:val="a3"/>
        <w:spacing w:before="0" w:beforeAutospacing="0" w:after="160" w:afterAutospacing="0"/>
        <w:ind w:firstLine="284"/>
        <w:contextualSpacing/>
        <w:rPr>
          <w:i/>
          <w:iCs/>
          <w:color w:val="000000"/>
          <w:sz w:val="28"/>
          <w:szCs w:val="28"/>
          <w:lang w:val="uk-UA"/>
        </w:rPr>
      </w:pPr>
      <w:proofErr w:type="spellStart"/>
      <w:r>
        <w:rPr>
          <w:i/>
          <w:iCs/>
          <w:color w:val="000000"/>
          <w:sz w:val="28"/>
          <w:szCs w:val="28"/>
        </w:rPr>
        <w:t>Було</w:t>
      </w:r>
      <w:proofErr w:type="spellEnd"/>
      <w:r>
        <w:rPr>
          <w:i/>
          <w:iCs/>
          <w:color w:val="000000"/>
          <w:sz w:val="28"/>
          <w:szCs w:val="28"/>
        </w:rPr>
        <w:t xml:space="preserve"> </w:t>
      </w:r>
      <w:proofErr w:type="spellStart"/>
      <w:r>
        <w:rPr>
          <w:i/>
          <w:iCs/>
          <w:color w:val="000000"/>
          <w:sz w:val="28"/>
          <w:szCs w:val="28"/>
        </w:rPr>
        <w:t>дуже</w:t>
      </w:r>
      <w:proofErr w:type="spellEnd"/>
      <w:r>
        <w:rPr>
          <w:i/>
          <w:iCs/>
          <w:color w:val="000000"/>
          <w:sz w:val="28"/>
          <w:szCs w:val="28"/>
        </w:rPr>
        <w:t xml:space="preserve"> </w:t>
      </w:r>
      <w:proofErr w:type="spellStart"/>
      <w:r>
        <w:rPr>
          <w:i/>
          <w:iCs/>
          <w:color w:val="000000"/>
          <w:sz w:val="28"/>
          <w:szCs w:val="28"/>
        </w:rPr>
        <w:t>приємно</w:t>
      </w:r>
      <w:proofErr w:type="spellEnd"/>
      <w:r>
        <w:rPr>
          <w:i/>
          <w:iCs/>
          <w:color w:val="000000"/>
          <w:sz w:val="28"/>
          <w:szCs w:val="28"/>
        </w:rPr>
        <w:t xml:space="preserve"> з вами </w:t>
      </w:r>
      <w:proofErr w:type="spellStart"/>
      <w:r>
        <w:rPr>
          <w:i/>
          <w:iCs/>
          <w:color w:val="000000"/>
          <w:sz w:val="28"/>
          <w:szCs w:val="28"/>
        </w:rPr>
        <w:t>спілкуватися</w:t>
      </w:r>
      <w:proofErr w:type="spellEnd"/>
      <w:r>
        <w:rPr>
          <w:i/>
          <w:iCs/>
          <w:color w:val="000000"/>
          <w:sz w:val="28"/>
          <w:szCs w:val="28"/>
        </w:rPr>
        <w:t xml:space="preserve">. Ми </w:t>
      </w:r>
      <w:proofErr w:type="spellStart"/>
      <w:r>
        <w:rPr>
          <w:i/>
          <w:iCs/>
          <w:color w:val="000000"/>
          <w:sz w:val="28"/>
          <w:szCs w:val="28"/>
        </w:rPr>
        <w:t>впевнені</w:t>
      </w:r>
      <w:proofErr w:type="spellEnd"/>
      <w:r>
        <w:rPr>
          <w:i/>
          <w:iCs/>
          <w:color w:val="000000"/>
          <w:sz w:val="28"/>
          <w:szCs w:val="28"/>
        </w:rPr>
        <w:t xml:space="preserve">, </w:t>
      </w:r>
      <w:proofErr w:type="spellStart"/>
      <w:r>
        <w:rPr>
          <w:i/>
          <w:iCs/>
          <w:color w:val="000000"/>
          <w:sz w:val="28"/>
          <w:szCs w:val="28"/>
        </w:rPr>
        <w:t>що</w:t>
      </w:r>
      <w:proofErr w:type="spellEnd"/>
      <w:r>
        <w:rPr>
          <w:i/>
          <w:iCs/>
          <w:color w:val="000000"/>
          <w:sz w:val="28"/>
          <w:szCs w:val="28"/>
        </w:rPr>
        <w:t xml:space="preserve"> у </w:t>
      </w:r>
      <w:proofErr w:type="spellStart"/>
      <w:r>
        <w:rPr>
          <w:i/>
          <w:iCs/>
          <w:color w:val="000000"/>
          <w:sz w:val="28"/>
          <w:szCs w:val="28"/>
        </w:rPr>
        <w:t>нашої</w:t>
      </w:r>
      <w:proofErr w:type="spellEnd"/>
      <w:r>
        <w:rPr>
          <w:i/>
          <w:iCs/>
          <w:color w:val="000000"/>
          <w:sz w:val="28"/>
          <w:szCs w:val="28"/>
        </w:rPr>
        <w:t xml:space="preserve"> </w:t>
      </w:r>
      <w:proofErr w:type="spellStart"/>
      <w:r>
        <w:rPr>
          <w:i/>
          <w:iCs/>
          <w:color w:val="000000"/>
          <w:sz w:val="28"/>
          <w:szCs w:val="28"/>
        </w:rPr>
        <w:t>країни</w:t>
      </w:r>
      <w:proofErr w:type="spellEnd"/>
      <w:r>
        <w:rPr>
          <w:i/>
          <w:iCs/>
          <w:color w:val="000000"/>
          <w:sz w:val="28"/>
          <w:szCs w:val="28"/>
        </w:rPr>
        <w:t xml:space="preserve"> </w:t>
      </w:r>
      <w:proofErr w:type="spellStart"/>
      <w:r>
        <w:rPr>
          <w:i/>
          <w:iCs/>
          <w:color w:val="000000"/>
          <w:sz w:val="28"/>
          <w:szCs w:val="28"/>
        </w:rPr>
        <w:t>світле</w:t>
      </w:r>
      <w:proofErr w:type="spellEnd"/>
      <w:r>
        <w:rPr>
          <w:i/>
          <w:iCs/>
          <w:color w:val="000000"/>
          <w:sz w:val="28"/>
          <w:szCs w:val="28"/>
        </w:rPr>
        <w:t xml:space="preserve"> і </w:t>
      </w:r>
      <w:proofErr w:type="spellStart"/>
      <w:r>
        <w:rPr>
          <w:i/>
          <w:iCs/>
          <w:color w:val="000000"/>
          <w:sz w:val="28"/>
          <w:szCs w:val="28"/>
        </w:rPr>
        <w:t>чудове</w:t>
      </w:r>
      <w:proofErr w:type="spellEnd"/>
      <w:r>
        <w:rPr>
          <w:i/>
          <w:iCs/>
          <w:color w:val="000000"/>
          <w:sz w:val="28"/>
          <w:szCs w:val="28"/>
        </w:rPr>
        <w:t xml:space="preserve"> </w:t>
      </w:r>
      <w:proofErr w:type="spellStart"/>
      <w:r>
        <w:rPr>
          <w:i/>
          <w:iCs/>
          <w:color w:val="000000"/>
          <w:sz w:val="28"/>
          <w:szCs w:val="28"/>
        </w:rPr>
        <w:t>майбутнє</w:t>
      </w:r>
      <w:proofErr w:type="spellEnd"/>
      <w:r>
        <w:rPr>
          <w:i/>
          <w:iCs/>
          <w:color w:val="000000"/>
          <w:sz w:val="28"/>
          <w:szCs w:val="28"/>
        </w:rPr>
        <w:t xml:space="preserve">, </w:t>
      </w:r>
      <w:proofErr w:type="spellStart"/>
      <w:r>
        <w:rPr>
          <w:i/>
          <w:iCs/>
          <w:color w:val="000000"/>
          <w:sz w:val="28"/>
          <w:szCs w:val="28"/>
        </w:rPr>
        <w:t>адже</w:t>
      </w:r>
      <w:proofErr w:type="spellEnd"/>
      <w:r>
        <w:rPr>
          <w:i/>
          <w:iCs/>
          <w:color w:val="000000"/>
          <w:sz w:val="28"/>
          <w:szCs w:val="28"/>
        </w:rPr>
        <w:t xml:space="preserve"> в </w:t>
      </w:r>
      <w:proofErr w:type="spellStart"/>
      <w:r>
        <w:rPr>
          <w:i/>
          <w:iCs/>
          <w:color w:val="000000"/>
          <w:sz w:val="28"/>
          <w:szCs w:val="28"/>
        </w:rPr>
        <w:t>неї</w:t>
      </w:r>
      <w:proofErr w:type="spellEnd"/>
      <w:r>
        <w:rPr>
          <w:i/>
          <w:iCs/>
          <w:color w:val="000000"/>
          <w:sz w:val="28"/>
          <w:szCs w:val="28"/>
        </w:rPr>
        <w:t xml:space="preserve"> </w:t>
      </w:r>
      <w:proofErr w:type="spellStart"/>
      <w:r>
        <w:rPr>
          <w:i/>
          <w:iCs/>
          <w:color w:val="000000"/>
          <w:sz w:val="28"/>
          <w:szCs w:val="28"/>
        </w:rPr>
        <w:t>найкращі</w:t>
      </w:r>
      <w:proofErr w:type="spellEnd"/>
      <w:r>
        <w:rPr>
          <w:i/>
          <w:iCs/>
          <w:color w:val="000000"/>
          <w:sz w:val="28"/>
          <w:szCs w:val="28"/>
        </w:rPr>
        <w:t xml:space="preserve"> </w:t>
      </w:r>
      <w:proofErr w:type="spellStart"/>
      <w:r>
        <w:rPr>
          <w:i/>
          <w:iCs/>
          <w:color w:val="000000"/>
          <w:sz w:val="28"/>
          <w:szCs w:val="28"/>
        </w:rPr>
        <w:t>студенти</w:t>
      </w:r>
      <w:proofErr w:type="spellEnd"/>
      <w:r>
        <w:rPr>
          <w:i/>
          <w:iCs/>
          <w:color w:val="000000"/>
          <w:sz w:val="28"/>
          <w:szCs w:val="28"/>
        </w:rPr>
        <w:t xml:space="preserve">! </w:t>
      </w:r>
    </w:p>
    <w:p w14:paraId="7382E28B" w14:textId="77777777" w:rsidR="00BB500C" w:rsidRDefault="00BB500C" w:rsidP="009C714F">
      <w:pPr>
        <w:pStyle w:val="a3"/>
        <w:spacing w:before="0" w:beforeAutospacing="0" w:after="160" w:afterAutospacing="0"/>
        <w:ind w:firstLine="284"/>
        <w:contextualSpacing/>
        <w:rPr>
          <w:i/>
          <w:iCs/>
          <w:color w:val="000000"/>
          <w:sz w:val="28"/>
          <w:szCs w:val="28"/>
          <w:lang w:val="uk-UA"/>
        </w:rPr>
      </w:pPr>
      <w:proofErr w:type="spellStart"/>
      <w:r>
        <w:rPr>
          <w:i/>
          <w:iCs/>
          <w:color w:val="000000"/>
          <w:sz w:val="28"/>
          <w:szCs w:val="28"/>
        </w:rPr>
        <w:t>Дякуємо</w:t>
      </w:r>
      <w:proofErr w:type="spellEnd"/>
      <w:r>
        <w:rPr>
          <w:i/>
          <w:iCs/>
          <w:color w:val="000000"/>
          <w:sz w:val="28"/>
          <w:szCs w:val="28"/>
        </w:rPr>
        <w:t xml:space="preserve"> за вашу </w:t>
      </w:r>
      <w:proofErr w:type="spellStart"/>
      <w:r>
        <w:rPr>
          <w:i/>
          <w:iCs/>
          <w:color w:val="000000"/>
          <w:sz w:val="28"/>
          <w:szCs w:val="28"/>
        </w:rPr>
        <w:t>увагу</w:t>
      </w:r>
      <w:proofErr w:type="spellEnd"/>
      <w:r>
        <w:rPr>
          <w:i/>
          <w:iCs/>
          <w:color w:val="000000"/>
          <w:sz w:val="28"/>
          <w:szCs w:val="28"/>
        </w:rPr>
        <w:t xml:space="preserve">! </w:t>
      </w:r>
    </w:p>
    <w:p w14:paraId="7F39F0D5"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6CD9070C"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5CF0584F"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0B78BFC5"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32619FB7"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6638FD54"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335B7527"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56AA39C0"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5B7659C2"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665E4D9A"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4AD3FCE3"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4199788A"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37B22B70"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49393157"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3226C5A6"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1479527D"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0D5E4F71"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761A6735" w14:textId="77777777" w:rsidR="009C714F" w:rsidRDefault="009C714F" w:rsidP="009C714F">
      <w:pPr>
        <w:pStyle w:val="a3"/>
        <w:spacing w:before="0" w:beforeAutospacing="0" w:after="160" w:afterAutospacing="0"/>
        <w:ind w:firstLine="284"/>
        <w:contextualSpacing/>
        <w:rPr>
          <w:i/>
          <w:iCs/>
          <w:color w:val="000000"/>
          <w:sz w:val="28"/>
          <w:szCs w:val="28"/>
          <w:lang w:val="uk-UA"/>
        </w:rPr>
      </w:pPr>
    </w:p>
    <w:p w14:paraId="6DF64F31" w14:textId="77777777" w:rsidR="00AC0EAA" w:rsidRPr="004F14BE" w:rsidRDefault="004F14BE" w:rsidP="004F14BE">
      <w:pPr>
        <w:ind w:firstLine="567"/>
        <w:jc w:val="right"/>
        <w:rPr>
          <w:b/>
          <w:sz w:val="28"/>
          <w:szCs w:val="28"/>
          <w:lang w:val="uk-UA"/>
        </w:rPr>
      </w:pPr>
      <w:r w:rsidRPr="004F14BE">
        <w:rPr>
          <w:b/>
          <w:sz w:val="28"/>
          <w:szCs w:val="28"/>
          <w:lang w:val="uk-UA"/>
        </w:rPr>
        <w:lastRenderedPageBreak/>
        <w:t>Додаток В</w:t>
      </w:r>
    </w:p>
    <w:p w14:paraId="1D48FD38" w14:textId="77777777" w:rsidR="004F14BE" w:rsidRPr="00C27716" w:rsidRDefault="00C27716" w:rsidP="004F14BE">
      <w:pPr>
        <w:jc w:val="center"/>
        <w:rPr>
          <w:b/>
          <w:i/>
          <w:sz w:val="28"/>
          <w:szCs w:val="28"/>
          <w:lang w:val="uk-UA"/>
        </w:rPr>
      </w:pPr>
      <w:r w:rsidRPr="00C27716">
        <w:rPr>
          <w:b/>
          <w:i/>
          <w:sz w:val="28"/>
          <w:szCs w:val="28"/>
          <w:lang w:val="uk-UA"/>
        </w:rPr>
        <w:t>НА ДОПОМОГУ МАЙБУТНЬОМУ КУРАТОРУ АКАДЕМІЧНОЇ ГРУПИ</w:t>
      </w:r>
    </w:p>
    <w:p w14:paraId="14270EE9" w14:textId="77777777" w:rsidR="00C27716" w:rsidRPr="00C27716" w:rsidRDefault="00C27716" w:rsidP="004F14BE">
      <w:pPr>
        <w:spacing w:line="360" w:lineRule="auto"/>
        <w:ind w:left="360"/>
        <w:jc w:val="center"/>
        <w:rPr>
          <w:b/>
          <w:bCs/>
          <w:i/>
          <w:color w:val="000000"/>
          <w:sz w:val="28"/>
          <w:szCs w:val="28"/>
          <w:lang w:val="uk-UA"/>
        </w:rPr>
      </w:pPr>
    </w:p>
    <w:p w14:paraId="3973B1A6" w14:textId="77777777" w:rsidR="004F14BE" w:rsidRPr="00054124" w:rsidRDefault="00C27716" w:rsidP="004F14BE">
      <w:pPr>
        <w:spacing w:line="360" w:lineRule="auto"/>
        <w:ind w:left="360"/>
        <w:jc w:val="center"/>
        <w:rPr>
          <w:sz w:val="28"/>
          <w:szCs w:val="28"/>
          <w:lang w:val="uk-UA"/>
        </w:rPr>
      </w:pPr>
      <w:r w:rsidRPr="00054124">
        <w:rPr>
          <w:b/>
          <w:bCs/>
          <w:color w:val="000000"/>
          <w:sz w:val="28"/>
          <w:szCs w:val="28"/>
          <w:lang w:val="uk-UA"/>
        </w:rPr>
        <w:t>Методика визначення атмосфери в групі</w:t>
      </w:r>
    </w:p>
    <w:p w14:paraId="2672FF34" w14:textId="77777777" w:rsidR="004F14BE" w:rsidRDefault="004F14BE" w:rsidP="004F14BE">
      <w:pPr>
        <w:spacing w:line="360" w:lineRule="auto"/>
        <w:ind w:left="360"/>
        <w:jc w:val="both"/>
        <w:rPr>
          <w:color w:val="000000"/>
          <w:sz w:val="28"/>
          <w:szCs w:val="28"/>
          <w:lang w:val="uk-UA"/>
        </w:rPr>
      </w:pPr>
      <w:r w:rsidRPr="00CE6BCA">
        <w:rPr>
          <w:sz w:val="28"/>
          <w:szCs w:val="28"/>
        </w:rPr>
        <w:t> </w:t>
      </w:r>
      <w:r w:rsidRPr="00CE6BCA">
        <w:rPr>
          <w:b/>
          <w:color w:val="000000"/>
          <w:sz w:val="28"/>
          <w:szCs w:val="28"/>
          <w:lang w:val="uk-UA"/>
        </w:rPr>
        <w:t>Інструкція:</w:t>
      </w:r>
      <w:r w:rsidRPr="00054124">
        <w:rPr>
          <w:color w:val="000000"/>
          <w:sz w:val="28"/>
          <w:szCs w:val="28"/>
          <w:lang w:val="uk-UA"/>
        </w:rPr>
        <w:t xml:space="preserve"> Досліджуваний повинен поставити хрестик під рисочкою між кожною з пар, причому рисочки, які задають “дистанцію” між парами, кодуються за дев’ятибальною шкалою зліва направо за схемою</w:t>
      </w:r>
      <w:r>
        <w:rPr>
          <w:color w:val="000000"/>
          <w:sz w:val="28"/>
          <w:szCs w:val="28"/>
          <w:lang w:val="uk-UA"/>
        </w:rPr>
        <w:t>:</w:t>
      </w:r>
    </w:p>
    <w:p w14:paraId="24B535D3" w14:textId="77777777" w:rsidR="004F14BE" w:rsidRDefault="004F14BE" w:rsidP="004F14BE">
      <w:pPr>
        <w:spacing w:line="360" w:lineRule="auto"/>
        <w:jc w:val="both"/>
        <w:rPr>
          <w:color w:val="000000"/>
          <w:sz w:val="28"/>
          <w:szCs w:val="28"/>
          <w:u w:val="single"/>
          <w:lang w:val="uk-UA"/>
        </w:rPr>
      </w:pP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Pr>
          <w:color w:val="000000"/>
          <w:sz w:val="28"/>
          <w:szCs w:val="28"/>
          <w:u w:val="single"/>
          <w:lang w:val="uk-UA"/>
        </w:rPr>
        <w:t>.</w:t>
      </w:r>
    </w:p>
    <w:p w14:paraId="56DEA183" w14:textId="77777777" w:rsidR="004F14BE" w:rsidRPr="00CE6BCA" w:rsidRDefault="004F14BE" w:rsidP="004F14BE">
      <w:pPr>
        <w:spacing w:line="360" w:lineRule="auto"/>
        <w:jc w:val="both"/>
        <w:rPr>
          <w:sz w:val="28"/>
          <w:szCs w:val="28"/>
          <w:lang w:val="uk-UA"/>
        </w:rPr>
      </w:pPr>
    </w:p>
    <w:p w14:paraId="35E711D5" w14:textId="77777777" w:rsidR="004F14BE" w:rsidRPr="00CE6BCA" w:rsidRDefault="004F14BE" w:rsidP="004F14BE">
      <w:pPr>
        <w:spacing w:line="360" w:lineRule="auto"/>
        <w:jc w:val="both"/>
        <w:rPr>
          <w:sz w:val="28"/>
          <w:szCs w:val="28"/>
        </w:rPr>
      </w:pPr>
      <w:proofErr w:type="spellStart"/>
      <w:r w:rsidRPr="00CE6BCA">
        <w:rPr>
          <w:color w:val="000000"/>
          <w:sz w:val="28"/>
          <w:szCs w:val="28"/>
        </w:rPr>
        <w:t>Дружелюбність</w:t>
      </w:r>
      <w:proofErr w:type="spellEnd"/>
      <w:r w:rsidRPr="00CE6BCA">
        <w:rPr>
          <w:color w:val="000000"/>
          <w:sz w:val="28"/>
          <w:szCs w:val="28"/>
        </w:rPr>
        <w:tab/>
      </w:r>
      <w:r w:rsidRPr="00CE6BCA">
        <w:rPr>
          <w:color w:val="000000"/>
          <w:sz w:val="28"/>
          <w:szCs w:val="28"/>
        </w:rPr>
        <w:tab/>
        <w:t xml:space="preserve"> </w:t>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Ворожість</w:t>
      </w:r>
      <w:proofErr w:type="spellEnd"/>
    </w:p>
    <w:p w14:paraId="7CA3D9CA" w14:textId="77777777" w:rsidR="004F14BE" w:rsidRPr="00CE6BCA" w:rsidRDefault="004F14BE" w:rsidP="004F14BE">
      <w:pPr>
        <w:spacing w:line="360" w:lineRule="auto"/>
        <w:jc w:val="both"/>
        <w:rPr>
          <w:sz w:val="28"/>
          <w:szCs w:val="28"/>
        </w:rPr>
      </w:pPr>
      <w:r w:rsidRPr="00CE6BCA">
        <w:rPr>
          <w:color w:val="000000"/>
          <w:sz w:val="28"/>
          <w:szCs w:val="28"/>
        </w:rPr>
        <w:t>Згода</w:t>
      </w:r>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Незгода</w:t>
      </w:r>
      <w:proofErr w:type="spellEnd"/>
    </w:p>
    <w:p w14:paraId="34E70A2D" w14:textId="77777777" w:rsidR="004F14BE" w:rsidRPr="00CE6BCA" w:rsidRDefault="004F14BE" w:rsidP="004F14BE">
      <w:pPr>
        <w:spacing w:line="360" w:lineRule="auto"/>
        <w:jc w:val="both"/>
        <w:rPr>
          <w:sz w:val="28"/>
          <w:szCs w:val="28"/>
        </w:rPr>
      </w:pPr>
      <w:proofErr w:type="spellStart"/>
      <w:r w:rsidRPr="00CE6BCA">
        <w:rPr>
          <w:color w:val="000000"/>
          <w:sz w:val="28"/>
          <w:szCs w:val="28"/>
        </w:rPr>
        <w:t>Задоволеність</w:t>
      </w:r>
      <w:proofErr w:type="spellEnd"/>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Незадоволеність</w:t>
      </w:r>
      <w:proofErr w:type="spellEnd"/>
    </w:p>
    <w:p w14:paraId="1E7E3A7D" w14:textId="77777777" w:rsidR="004F14BE" w:rsidRPr="00CE6BCA" w:rsidRDefault="004F14BE" w:rsidP="004F14BE">
      <w:pPr>
        <w:spacing w:line="360" w:lineRule="auto"/>
        <w:jc w:val="both"/>
        <w:rPr>
          <w:sz w:val="28"/>
          <w:szCs w:val="28"/>
        </w:rPr>
      </w:pPr>
      <w:proofErr w:type="spellStart"/>
      <w:r w:rsidRPr="00CE6BCA">
        <w:rPr>
          <w:color w:val="000000"/>
          <w:sz w:val="28"/>
          <w:szCs w:val="28"/>
        </w:rPr>
        <w:t>Захопленість</w:t>
      </w:r>
      <w:proofErr w:type="spellEnd"/>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Байдужість</w:t>
      </w:r>
      <w:proofErr w:type="spellEnd"/>
    </w:p>
    <w:p w14:paraId="6B969497" w14:textId="77777777" w:rsidR="004F14BE" w:rsidRPr="00CE6BCA" w:rsidRDefault="004F14BE" w:rsidP="004F14BE">
      <w:pPr>
        <w:spacing w:line="360" w:lineRule="auto"/>
        <w:jc w:val="both"/>
        <w:rPr>
          <w:sz w:val="28"/>
          <w:szCs w:val="28"/>
        </w:rPr>
      </w:pPr>
      <w:proofErr w:type="spellStart"/>
      <w:r w:rsidRPr="00CE6BCA">
        <w:rPr>
          <w:color w:val="000000"/>
          <w:sz w:val="28"/>
          <w:szCs w:val="28"/>
        </w:rPr>
        <w:t>Продуктивність</w:t>
      </w:r>
      <w:proofErr w:type="spellEnd"/>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Непродуктивність</w:t>
      </w:r>
      <w:proofErr w:type="spellEnd"/>
    </w:p>
    <w:p w14:paraId="0ACF5421" w14:textId="77777777" w:rsidR="004F14BE" w:rsidRPr="00CE6BCA" w:rsidRDefault="004F14BE" w:rsidP="004F14BE">
      <w:pPr>
        <w:spacing w:line="360" w:lineRule="auto"/>
        <w:jc w:val="both"/>
        <w:rPr>
          <w:sz w:val="28"/>
          <w:szCs w:val="28"/>
        </w:rPr>
      </w:pPr>
      <w:r w:rsidRPr="00CE6BCA">
        <w:rPr>
          <w:color w:val="000000"/>
          <w:sz w:val="28"/>
          <w:szCs w:val="28"/>
        </w:rPr>
        <w:t>Теплота</w:t>
      </w:r>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Холодність</w:t>
      </w:r>
      <w:proofErr w:type="spellEnd"/>
      <w:r w:rsidRPr="00CE6BCA">
        <w:rPr>
          <w:color w:val="000000"/>
          <w:sz w:val="28"/>
          <w:szCs w:val="28"/>
          <w:u w:val="single"/>
        </w:rPr>
        <w:t xml:space="preserve">  </w:t>
      </w:r>
    </w:p>
    <w:p w14:paraId="4EDB1F6C" w14:textId="77777777" w:rsidR="004F14BE" w:rsidRPr="00CE6BCA" w:rsidRDefault="004F14BE" w:rsidP="004F14BE">
      <w:pPr>
        <w:spacing w:line="360" w:lineRule="auto"/>
        <w:jc w:val="both"/>
        <w:rPr>
          <w:sz w:val="28"/>
          <w:szCs w:val="28"/>
        </w:rPr>
      </w:pPr>
      <w:proofErr w:type="spellStart"/>
      <w:r w:rsidRPr="00CE6BCA">
        <w:rPr>
          <w:color w:val="000000"/>
          <w:sz w:val="28"/>
          <w:szCs w:val="28"/>
        </w:rPr>
        <w:t>Співпраця</w:t>
      </w:r>
      <w:proofErr w:type="spellEnd"/>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Відсутність</w:t>
      </w:r>
      <w:proofErr w:type="spellEnd"/>
      <w:r w:rsidRPr="00CE6BCA">
        <w:rPr>
          <w:color w:val="000000"/>
          <w:sz w:val="28"/>
          <w:szCs w:val="28"/>
        </w:rPr>
        <w:t xml:space="preserve"> </w:t>
      </w:r>
      <w:proofErr w:type="spellStart"/>
      <w:r w:rsidRPr="00CE6BCA">
        <w:rPr>
          <w:color w:val="000000"/>
          <w:sz w:val="28"/>
          <w:szCs w:val="28"/>
        </w:rPr>
        <w:t>співпраці</w:t>
      </w:r>
      <w:proofErr w:type="spellEnd"/>
    </w:p>
    <w:p w14:paraId="47515D3B" w14:textId="77777777" w:rsidR="004F14BE" w:rsidRPr="00CE6BCA" w:rsidRDefault="004F14BE" w:rsidP="004F14BE">
      <w:pPr>
        <w:spacing w:line="360" w:lineRule="auto"/>
        <w:jc w:val="both"/>
        <w:rPr>
          <w:sz w:val="28"/>
          <w:szCs w:val="28"/>
        </w:rPr>
      </w:pPr>
      <w:proofErr w:type="spellStart"/>
      <w:r w:rsidRPr="00CE6BCA">
        <w:rPr>
          <w:color w:val="000000"/>
          <w:sz w:val="28"/>
          <w:szCs w:val="28"/>
        </w:rPr>
        <w:t>Взаємна</w:t>
      </w:r>
      <w:proofErr w:type="spellEnd"/>
      <w:r w:rsidRPr="00CE6BCA">
        <w:rPr>
          <w:color w:val="000000"/>
          <w:sz w:val="28"/>
          <w:szCs w:val="28"/>
        </w:rPr>
        <w:t xml:space="preserve"> </w:t>
      </w:r>
      <w:proofErr w:type="spellStart"/>
      <w:r w:rsidRPr="00CE6BCA">
        <w:rPr>
          <w:color w:val="000000"/>
          <w:sz w:val="28"/>
          <w:szCs w:val="28"/>
        </w:rPr>
        <w:t>підтримка</w:t>
      </w:r>
      <w:proofErr w:type="spellEnd"/>
      <w:r w:rsidRPr="00CE6BCA">
        <w:rPr>
          <w:color w:val="000000"/>
          <w:sz w:val="28"/>
          <w:szCs w:val="28"/>
        </w:rPr>
        <w:t xml:space="preserve"> </w:t>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Недоброзичливість</w:t>
      </w:r>
      <w:proofErr w:type="spellEnd"/>
    </w:p>
    <w:p w14:paraId="177288F6" w14:textId="77777777" w:rsidR="004F14BE" w:rsidRPr="00CE6BCA" w:rsidRDefault="004F14BE" w:rsidP="004F14BE">
      <w:pPr>
        <w:spacing w:line="360" w:lineRule="auto"/>
        <w:jc w:val="both"/>
        <w:rPr>
          <w:sz w:val="28"/>
          <w:szCs w:val="28"/>
        </w:rPr>
      </w:pPr>
      <w:proofErr w:type="spellStart"/>
      <w:r w:rsidRPr="00CE6BCA">
        <w:rPr>
          <w:color w:val="000000"/>
          <w:sz w:val="28"/>
          <w:szCs w:val="28"/>
        </w:rPr>
        <w:t>Інтерес</w:t>
      </w:r>
      <w:proofErr w:type="spellEnd"/>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Нудьга</w:t>
      </w:r>
    </w:p>
    <w:p w14:paraId="1FFD07C2" w14:textId="77777777" w:rsidR="004F14BE" w:rsidRDefault="004F14BE" w:rsidP="004F14BE">
      <w:pPr>
        <w:spacing w:line="360" w:lineRule="auto"/>
        <w:jc w:val="both"/>
        <w:rPr>
          <w:color w:val="000000"/>
          <w:sz w:val="28"/>
          <w:szCs w:val="28"/>
          <w:lang w:val="uk-UA"/>
        </w:rPr>
      </w:pPr>
      <w:proofErr w:type="spellStart"/>
      <w:r w:rsidRPr="00CE6BCA">
        <w:rPr>
          <w:color w:val="000000"/>
          <w:sz w:val="28"/>
          <w:szCs w:val="28"/>
        </w:rPr>
        <w:t>Успішність</w:t>
      </w:r>
      <w:proofErr w:type="spellEnd"/>
      <w:r w:rsidRPr="00CE6BCA">
        <w:rPr>
          <w:color w:val="000000"/>
          <w:sz w:val="28"/>
          <w:szCs w:val="28"/>
        </w:rPr>
        <w:tab/>
      </w:r>
      <w:r w:rsidRPr="00CE6BCA">
        <w:rPr>
          <w:color w:val="000000"/>
          <w:sz w:val="28"/>
          <w:szCs w:val="28"/>
        </w:rPr>
        <w:tab/>
      </w:r>
      <w:r w:rsidRPr="00CE6BCA">
        <w:rPr>
          <w:color w:val="000000"/>
          <w:sz w:val="28"/>
          <w:szCs w:val="28"/>
        </w:rPr>
        <w:tab/>
      </w:r>
      <w:r w:rsidRPr="00CE6BCA">
        <w:rPr>
          <w:color w:val="000000"/>
          <w:sz w:val="28"/>
          <w:szCs w:val="28"/>
          <w:u w:val="single"/>
        </w:rPr>
        <w:t>9</w:t>
      </w:r>
      <w:r w:rsidRPr="00CE6BCA">
        <w:rPr>
          <w:color w:val="000000"/>
          <w:sz w:val="28"/>
          <w:szCs w:val="28"/>
        </w:rPr>
        <w:t xml:space="preserve">   </w:t>
      </w:r>
      <w:r w:rsidRPr="00CE6BCA">
        <w:rPr>
          <w:color w:val="000000"/>
          <w:sz w:val="28"/>
          <w:szCs w:val="28"/>
          <w:u w:val="single"/>
        </w:rPr>
        <w:t>8</w:t>
      </w:r>
      <w:r w:rsidRPr="00CE6BCA">
        <w:rPr>
          <w:color w:val="000000"/>
          <w:sz w:val="28"/>
          <w:szCs w:val="28"/>
        </w:rPr>
        <w:t xml:space="preserve">   </w:t>
      </w:r>
      <w:r w:rsidRPr="00CE6BCA">
        <w:rPr>
          <w:color w:val="000000"/>
          <w:sz w:val="28"/>
          <w:szCs w:val="28"/>
          <w:u w:val="single"/>
        </w:rPr>
        <w:t>7</w:t>
      </w:r>
      <w:r w:rsidRPr="00CE6BCA">
        <w:rPr>
          <w:color w:val="000000"/>
          <w:sz w:val="28"/>
          <w:szCs w:val="28"/>
        </w:rPr>
        <w:t xml:space="preserve">   </w:t>
      </w:r>
      <w:r w:rsidRPr="00CE6BCA">
        <w:rPr>
          <w:color w:val="000000"/>
          <w:sz w:val="28"/>
          <w:szCs w:val="28"/>
          <w:u w:val="single"/>
        </w:rPr>
        <w:t>6</w:t>
      </w:r>
      <w:r w:rsidRPr="00CE6BCA">
        <w:rPr>
          <w:color w:val="000000"/>
          <w:sz w:val="28"/>
          <w:szCs w:val="28"/>
        </w:rPr>
        <w:t xml:space="preserve">   </w:t>
      </w:r>
      <w:r w:rsidRPr="00CE6BCA">
        <w:rPr>
          <w:color w:val="000000"/>
          <w:sz w:val="28"/>
          <w:szCs w:val="28"/>
          <w:u w:val="single"/>
        </w:rPr>
        <w:t>5</w:t>
      </w:r>
      <w:r w:rsidRPr="00CE6BCA">
        <w:rPr>
          <w:color w:val="000000"/>
          <w:sz w:val="28"/>
          <w:szCs w:val="28"/>
        </w:rPr>
        <w:t xml:space="preserve">   </w:t>
      </w:r>
      <w:r w:rsidRPr="00CE6BCA">
        <w:rPr>
          <w:color w:val="000000"/>
          <w:sz w:val="28"/>
          <w:szCs w:val="28"/>
          <w:u w:val="single"/>
        </w:rPr>
        <w:t>4</w:t>
      </w:r>
      <w:r w:rsidRPr="00CE6BCA">
        <w:rPr>
          <w:color w:val="000000"/>
          <w:sz w:val="28"/>
          <w:szCs w:val="28"/>
        </w:rPr>
        <w:t xml:space="preserve">   </w:t>
      </w:r>
      <w:r w:rsidRPr="00CE6BCA">
        <w:rPr>
          <w:color w:val="000000"/>
          <w:sz w:val="28"/>
          <w:szCs w:val="28"/>
          <w:u w:val="single"/>
        </w:rPr>
        <w:t>3</w:t>
      </w:r>
      <w:r w:rsidRPr="00CE6BCA">
        <w:rPr>
          <w:color w:val="000000"/>
          <w:sz w:val="28"/>
          <w:szCs w:val="28"/>
        </w:rPr>
        <w:t xml:space="preserve">   </w:t>
      </w:r>
      <w:r w:rsidRPr="00CE6BCA">
        <w:rPr>
          <w:color w:val="000000"/>
          <w:sz w:val="28"/>
          <w:szCs w:val="28"/>
          <w:u w:val="single"/>
        </w:rPr>
        <w:t>2</w:t>
      </w:r>
      <w:r w:rsidRPr="00CE6BCA">
        <w:rPr>
          <w:color w:val="000000"/>
          <w:sz w:val="28"/>
          <w:szCs w:val="28"/>
        </w:rPr>
        <w:t xml:space="preserve">   </w:t>
      </w:r>
      <w:r w:rsidRPr="00CE6BCA">
        <w:rPr>
          <w:color w:val="000000"/>
          <w:sz w:val="28"/>
          <w:szCs w:val="28"/>
          <w:u w:val="single"/>
        </w:rPr>
        <w:t>1</w:t>
      </w:r>
      <w:r w:rsidRPr="00CE6BCA">
        <w:rPr>
          <w:color w:val="000000"/>
          <w:sz w:val="28"/>
          <w:szCs w:val="28"/>
        </w:rPr>
        <w:t xml:space="preserve">        </w:t>
      </w:r>
      <w:proofErr w:type="spellStart"/>
      <w:r w:rsidRPr="00CE6BCA">
        <w:rPr>
          <w:color w:val="000000"/>
          <w:sz w:val="28"/>
          <w:szCs w:val="28"/>
        </w:rPr>
        <w:t>Неуспішність</w:t>
      </w:r>
      <w:proofErr w:type="spellEnd"/>
    </w:p>
    <w:p w14:paraId="491F4E68" w14:textId="77777777" w:rsidR="004F14BE" w:rsidRPr="00CE6BCA" w:rsidRDefault="004F14BE" w:rsidP="004F14BE">
      <w:pPr>
        <w:spacing w:line="360" w:lineRule="auto"/>
        <w:jc w:val="both"/>
        <w:rPr>
          <w:sz w:val="28"/>
          <w:szCs w:val="28"/>
          <w:lang w:val="uk-UA"/>
        </w:rPr>
      </w:pPr>
    </w:p>
    <w:p w14:paraId="510FB6B5" w14:textId="77777777" w:rsidR="004F14BE" w:rsidRPr="00CE6BCA" w:rsidRDefault="004F14BE" w:rsidP="004F14BE">
      <w:pPr>
        <w:spacing w:line="360" w:lineRule="auto"/>
        <w:jc w:val="both"/>
        <w:rPr>
          <w:i/>
          <w:sz w:val="28"/>
          <w:szCs w:val="28"/>
        </w:rPr>
      </w:pPr>
      <w:r w:rsidRPr="00CE6BCA">
        <w:rPr>
          <w:i/>
          <w:sz w:val="28"/>
          <w:szCs w:val="28"/>
          <w:lang w:val="uk-UA"/>
        </w:rPr>
        <w:t>* </w:t>
      </w:r>
      <w:r w:rsidRPr="00CE6BCA">
        <w:rPr>
          <w:i/>
          <w:sz w:val="28"/>
          <w:szCs w:val="28"/>
        </w:rPr>
        <w:t> </w:t>
      </w:r>
      <w:r w:rsidRPr="00CE6BCA">
        <w:rPr>
          <w:i/>
          <w:color w:val="000000"/>
          <w:sz w:val="28"/>
          <w:szCs w:val="28"/>
        </w:rPr>
        <w:t xml:space="preserve">Чим </w:t>
      </w:r>
      <w:proofErr w:type="spellStart"/>
      <w:r w:rsidRPr="00CE6BCA">
        <w:rPr>
          <w:i/>
          <w:color w:val="000000"/>
          <w:sz w:val="28"/>
          <w:szCs w:val="28"/>
        </w:rPr>
        <w:t>вищий</w:t>
      </w:r>
      <w:proofErr w:type="spellEnd"/>
      <w:r w:rsidRPr="00CE6BCA">
        <w:rPr>
          <w:i/>
          <w:color w:val="000000"/>
          <w:sz w:val="28"/>
          <w:szCs w:val="28"/>
        </w:rPr>
        <w:t xml:space="preserve"> </w:t>
      </w:r>
      <w:proofErr w:type="spellStart"/>
      <w:r w:rsidRPr="00CE6BCA">
        <w:rPr>
          <w:i/>
          <w:color w:val="000000"/>
          <w:sz w:val="28"/>
          <w:szCs w:val="28"/>
        </w:rPr>
        <w:t>сумарний</w:t>
      </w:r>
      <w:proofErr w:type="spellEnd"/>
      <w:r w:rsidRPr="00CE6BCA">
        <w:rPr>
          <w:i/>
          <w:color w:val="000000"/>
          <w:sz w:val="28"/>
          <w:szCs w:val="28"/>
        </w:rPr>
        <w:t xml:space="preserve"> бал, </w:t>
      </w:r>
      <w:proofErr w:type="spellStart"/>
      <w:r w:rsidRPr="00CE6BCA">
        <w:rPr>
          <w:i/>
          <w:color w:val="000000"/>
          <w:sz w:val="28"/>
          <w:szCs w:val="28"/>
        </w:rPr>
        <w:t>тим</w:t>
      </w:r>
      <w:proofErr w:type="spellEnd"/>
      <w:r w:rsidRPr="00CE6BCA">
        <w:rPr>
          <w:i/>
          <w:color w:val="000000"/>
          <w:sz w:val="28"/>
          <w:szCs w:val="28"/>
        </w:rPr>
        <w:t xml:space="preserve"> </w:t>
      </w:r>
      <w:proofErr w:type="spellStart"/>
      <w:r w:rsidRPr="00CE6BCA">
        <w:rPr>
          <w:i/>
          <w:color w:val="000000"/>
          <w:sz w:val="28"/>
          <w:szCs w:val="28"/>
        </w:rPr>
        <w:t>краща</w:t>
      </w:r>
      <w:proofErr w:type="spellEnd"/>
      <w:r w:rsidRPr="00CE6BCA">
        <w:rPr>
          <w:i/>
          <w:color w:val="000000"/>
          <w:sz w:val="28"/>
          <w:szCs w:val="28"/>
        </w:rPr>
        <w:t xml:space="preserve"> атмосфера в </w:t>
      </w:r>
      <w:proofErr w:type="spellStart"/>
      <w:r w:rsidRPr="00CE6BCA">
        <w:rPr>
          <w:i/>
          <w:color w:val="000000"/>
          <w:sz w:val="28"/>
          <w:szCs w:val="28"/>
        </w:rPr>
        <w:t>групі</w:t>
      </w:r>
      <w:proofErr w:type="spellEnd"/>
      <w:r w:rsidRPr="00CE6BCA">
        <w:rPr>
          <w:i/>
          <w:color w:val="000000"/>
          <w:sz w:val="28"/>
          <w:szCs w:val="28"/>
        </w:rPr>
        <w:t xml:space="preserve"> (</w:t>
      </w:r>
      <w:proofErr w:type="spellStart"/>
      <w:r w:rsidRPr="00CE6BCA">
        <w:rPr>
          <w:i/>
          <w:color w:val="000000"/>
          <w:sz w:val="28"/>
          <w:szCs w:val="28"/>
        </w:rPr>
        <w:t>її</w:t>
      </w:r>
      <w:proofErr w:type="spellEnd"/>
      <w:r w:rsidRPr="00CE6BCA">
        <w:rPr>
          <w:i/>
          <w:color w:val="000000"/>
          <w:sz w:val="28"/>
          <w:szCs w:val="28"/>
        </w:rPr>
        <w:t xml:space="preserve"> </w:t>
      </w:r>
      <w:proofErr w:type="spellStart"/>
      <w:r w:rsidRPr="00CE6BCA">
        <w:rPr>
          <w:i/>
          <w:color w:val="000000"/>
          <w:sz w:val="28"/>
          <w:szCs w:val="28"/>
        </w:rPr>
        <w:t>можна</w:t>
      </w:r>
      <w:proofErr w:type="spellEnd"/>
      <w:r w:rsidRPr="00CE6BCA">
        <w:rPr>
          <w:i/>
          <w:color w:val="000000"/>
          <w:sz w:val="28"/>
          <w:szCs w:val="28"/>
        </w:rPr>
        <w:t xml:space="preserve"> </w:t>
      </w:r>
      <w:proofErr w:type="spellStart"/>
      <w:r w:rsidRPr="00CE6BCA">
        <w:rPr>
          <w:i/>
          <w:color w:val="000000"/>
          <w:sz w:val="28"/>
          <w:szCs w:val="28"/>
        </w:rPr>
        <w:t>оцінювати</w:t>
      </w:r>
      <w:proofErr w:type="spellEnd"/>
      <w:r w:rsidRPr="00CE6BCA">
        <w:rPr>
          <w:i/>
          <w:color w:val="000000"/>
          <w:sz w:val="28"/>
          <w:szCs w:val="28"/>
        </w:rPr>
        <w:t xml:space="preserve"> й за </w:t>
      </w:r>
      <w:proofErr w:type="spellStart"/>
      <w:r w:rsidRPr="00CE6BCA">
        <w:rPr>
          <w:i/>
          <w:color w:val="000000"/>
          <w:sz w:val="28"/>
          <w:szCs w:val="28"/>
        </w:rPr>
        <w:t>складовими</w:t>
      </w:r>
      <w:proofErr w:type="spellEnd"/>
      <w:r w:rsidRPr="00CE6BCA">
        <w:rPr>
          <w:i/>
          <w:color w:val="000000"/>
          <w:sz w:val="28"/>
          <w:szCs w:val="28"/>
        </w:rPr>
        <w:t>)</w:t>
      </w:r>
    </w:p>
    <w:p w14:paraId="62E1302B" w14:textId="77777777" w:rsidR="004F14BE" w:rsidRPr="00CE6BCA" w:rsidRDefault="004F14BE" w:rsidP="004F14BE">
      <w:pPr>
        <w:spacing w:line="360" w:lineRule="auto"/>
        <w:ind w:left="360"/>
        <w:jc w:val="right"/>
        <w:rPr>
          <w:sz w:val="28"/>
          <w:szCs w:val="28"/>
        </w:rPr>
      </w:pPr>
    </w:p>
    <w:p w14:paraId="7401C978" w14:textId="77777777" w:rsidR="004F14BE" w:rsidRDefault="004F14BE" w:rsidP="004F14BE">
      <w:pPr>
        <w:spacing w:line="360" w:lineRule="auto"/>
        <w:ind w:left="360"/>
        <w:jc w:val="right"/>
        <w:rPr>
          <w:lang w:val="uk-UA"/>
        </w:rPr>
      </w:pPr>
    </w:p>
    <w:p w14:paraId="039AF75C" w14:textId="77777777" w:rsidR="004F14BE" w:rsidRDefault="004F14BE" w:rsidP="004F14BE">
      <w:pPr>
        <w:spacing w:line="360" w:lineRule="auto"/>
        <w:ind w:left="360"/>
        <w:jc w:val="right"/>
        <w:rPr>
          <w:lang w:val="uk-UA"/>
        </w:rPr>
      </w:pPr>
    </w:p>
    <w:p w14:paraId="6B103426" w14:textId="77777777" w:rsidR="004F14BE" w:rsidRDefault="004F14BE" w:rsidP="004F14BE">
      <w:pPr>
        <w:spacing w:line="360" w:lineRule="auto"/>
        <w:ind w:left="360"/>
        <w:jc w:val="right"/>
        <w:rPr>
          <w:lang w:val="uk-UA"/>
        </w:rPr>
      </w:pPr>
    </w:p>
    <w:p w14:paraId="67AD8AB1" w14:textId="77777777" w:rsidR="004F14BE" w:rsidRDefault="004F14BE" w:rsidP="004F14BE">
      <w:pPr>
        <w:spacing w:line="360" w:lineRule="auto"/>
        <w:ind w:left="360"/>
        <w:jc w:val="right"/>
        <w:rPr>
          <w:lang w:val="uk-UA"/>
        </w:rPr>
      </w:pPr>
    </w:p>
    <w:p w14:paraId="07AE8FEE" w14:textId="77777777" w:rsidR="004F14BE" w:rsidRDefault="004F14BE" w:rsidP="004F14BE">
      <w:pPr>
        <w:spacing w:line="360" w:lineRule="auto"/>
        <w:ind w:left="360"/>
        <w:jc w:val="right"/>
        <w:rPr>
          <w:lang w:val="uk-UA"/>
        </w:rPr>
      </w:pPr>
    </w:p>
    <w:p w14:paraId="4ED458F4" w14:textId="77777777" w:rsidR="004F14BE" w:rsidRDefault="004F14BE" w:rsidP="004F14BE">
      <w:pPr>
        <w:spacing w:line="360" w:lineRule="auto"/>
        <w:ind w:left="360"/>
        <w:jc w:val="right"/>
        <w:rPr>
          <w:lang w:val="uk-UA"/>
        </w:rPr>
      </w:pPr>
    </w:p>
    <w:p w14:paraId="43656B06" w14:textId="77777777" w:rsidR="004F14BE" w:rsidRDefault="004F14BE" w:rsidP="004F14BE">
      <w:pPr>
        <w:spacing w:line="360" w:lineRule="auto"/>
        <w:ind w:left="360"/>
        <w:jc w:val="right"/>
        <w:rPr>
          <w:lang w:val="uk-UA"/>
        </w:rPr>
      </w:pPr>
    </w:p>
    <w:p w14:paraId="24C78B9D" w14:textId="77777777" w:rsidR="004F14BE" w:rsidRDefault="004F14BE" w:rsidP="004F14BE">
      <w:pPr>
        <w:spacing w:line="360" w:lineRule="auto"/>
        <w:ind w:left="360"/>
        <w:jc w:val="right"/>
        <w:rPr>
          <w:lang w:val="uk-UA"/>
        </w:rPr>
      </w:pPr>
    </w:p>
    <w:p w14:paraId="1643D5FD" w14:textId="77777777" w:rsidR="004F14BE" w:rsidRDefault="004F14BE" w:rsidP="004F14BE">
      <w:pPr>
        <w:spacing w:line="360" w:lineRule="auto"/>
        <w:ind w:left="360"/>
        <w:jc w:val="right"/>
        <w:rPr>
          <w:lang w:val="uk-UA"/>
        </w:rPr>
      </w:pPr>
    </w:p>
    <w:p w14:paraId="4374F71E" w14:textId="77777777" w:rsidR="004F14BE" w:rsidRPr="004F14BE" w:rsidRDefault="004F14BE" w:rsidP="00C27716">
      <w:pPr>
        <w:spacing w:line="360" w:lineRule="auto"/>
        <w:ind w:left="360"/>
        <w:jc w:val="right"/>
        <w:rPr>
          <w:lang w:val="uk-UA"/>
        </w:rPr>
      </w:pPr>
      <w:r w:rsidRPr="007216F2">
        <w:lastRenderedPageBreak/>
        <w:t> </w:t>
      </w:r>
      <w:r w:rsidRPr="004F14BE">
        <w:rPr>
          <w:b/>
          <w:bCs/>
          <w:color w:val="000000"/>
          <w:lang w:val="uk-UA"/>
        </w:rPr>
        <w:t>МЕТОДИКА ВИЗНАЧЕННЯ ПСИХОЛОГІЧНОГО КЛІМАТУ ГРУПИ</w:t>
      </w:r>
    </w:p>
    <w:p w14:paraId="79391A2E" w14:textId="77777777" w:rsidR="004F14BE" w:rsidRPr="007216F2" w:rsidRDefault="004F14BE" w:rsidP="004F14BE">
      <w:pPr>
        <w:spacing w:line="360" w:lineRule="auto"/>
        <w:ind w:left="360"/>
        <w:jc w:val="both"/>
      </w:pPr>
      <w:r w:rsidRPr="00CE6BCA">
        <w:rPr>
          <w:b/>
          <w:u w:val="single"/>
        </w:rPr>
        <w:t> </w:t>
      </w:r>
      <w:r w:rsidRPr="00CE6BCA">
        <w:rPr>
          <w:b/>
          <w:u w:val="single"/>
          <w:lang w:val="uk-UA"/>
        </w:rPr>
        <w:t>Інструкція:</w:t>
      </w:r>
      <w:r>
        <w:rPr>
          <w:b/>
          <w:u w:val="single"/>
          <w:lang w:val="uk-UA"/>
        </w:rPr>
        <w:t xml:space="preserve"> </w:t>
      </w:r>
      <w:r w:rsidRPr="00CE6BCA">
        <w:rPr>
          <w:lang w:val="uk-UA"/>
        </w:rPr>
        <w:t xml:space="preserve">Оцініть </w:t>
      </w:r>
      <w:r>
        <w:rPr>
          <w:lang w:val="uk-UA"/>
        </w:rPr>
        <w:t xml:space="preserve">психологічний клімат групи, в якій навчаєтесь, враховуючи позитивні та негативні аспекти. </w:t>
      </w:r>
      <w:proofErr w:type="spellStart"/>
      <w:r w:rsidRPr="007216F2">
        <w:rPr>
          <w:color w:val="000000"/>
        </w:rPr>
        <w:t>Оцінки</w:t>
      </w:r>
      <w:proofErr w:type="spellEnd"/>
      <w:r w:rsidRPr="007216F2">
        <w:rPr>
          <w:color w:val="000000"/>
        </w:rPr>
        <w:t xml:space="preserve"> </w:t>
      </w:r>
      <w:proofErr w:type="spellStart"/>
      <w:r w:rsidRPr="007216F2">
        <w:rPr>
          <w:color w:val="000000"/>
        </w:rPr>
        <w:t>означають</w:t>
      </w:r>
      <w:proofErr w:type="spellEnd"/>
      <w:r w:rsidRPr="007216F2">
        <w:rPr>
          <w:color w:val="000000"/>
        </w:rPr>
        <w:t>:</w:t>
      </w:r>
    </w:p>
    <w:p w14:paraId="1EAE4036" w14:textId="77777777" w:rsidR="004F14BE" w:rsidRPr="007216F2" w:rsidRDefault="004F14BE" w:rsidP="004F14BE">
      <w:pPr>
        <w:ind w:left="357"/>
        <w:jc w:val="both"/>
      </w:pPr>
      <w:r w:rsidRPr="007216F2">
        <w:rPr>
          <w:color w:val="000000"/>
        </w:rPr>
        <w:t xml:space="preserve">+3 </w:t>
      </w:r>
      <w:proofErr w:type="gramStart"/>
      <w:r w:rsidRPr="007216F2">
        <w:rPr>
          <w:color w:val="000000"/>
        </w:rPr>
        <w:t xml:space="preserve">–  </w:t>
      </w:r>
      <w:proofErr w:type="spellStart"/>
      <w:r w:rsidRPr="007216F2">
        <w:rPr>
          <w:color w:val="000000"/>
        </w:rPr>
        <w:t>властивість</w:t>
      </w:r>
      <w:proofErr w:type="spellEnd"/>
      <w:proofErr w:type="gramEnd"/>
      <w:r w:rsidRPr="007216F2">
        <w:rPr>
          <w:color w:val="000000"/>
        </w:rPr>
        <w:t xml:space="preserve">, яка </w:t>
      </w:r>
      <w:proofErr w:type="spellStart"/>
      <w:r w:rsidRPr="007216F2">
        <w:rPr>
          <w:color w:val="000000"/>
        </w:rPr>
        <w:t>вказана</w:t>
      </w:r>
      <w:proofErr w:type="spellEnd"/>
      <w:r w:rsidRPr="007216F2">
        <w:rPr>
          <w:color w:val="000000"/>
        </w:rPr>
        <w:t xml:space="preserve"> </w:t>
      </w:r>
      <w:proofErr w:type="spellStart"/>
      <w:r w:rsidRPr="007216F2">
        <w:rPr>
          <w:color w:val="000000"/>
        </w:rPr>
        <w:t>зліва</w:t>
      </w:r>
      <w:proofErr w:type="spellEnd"/>
      <w:r w:rsidRPr="007216F2">
        <w:rPr>
          <w:color w:val="000000"/>
        </w:rPr>
        <w:t xml:space="preserve">, </w:t>
      </w:r>
      <w:proofErr w:type="spellStart"/>
      <w:r w:rsidRPr="007216F2">
        <w:rPr>
          <w:color w:val="000000"/>
        </w:rPr>
        <w:t>проявляється</w:t>
      </w:r>
      <w:proofErr w:type="spellEnd"/>
      <w:r w:rsidRPr="007216F2">
        <w:rPr>
          <w:color w:val="000000"/>
        </w:rPr>
        <w:t xml:space="preserve"> в </w:t>
      </w:r>
      <w:proofErr w:type="spellStart"/>
      <w:r w:rsidRPr="007216F2">
        <w:rPr>
          <w:color w:val="000000"/>
        </w:rPr>
        <w:t>цьому</w:t>
      </w:r>
      <w:proofErr w:type="spellEnd"/>
      <w:r w:rsidRPr="007216F2">
        <w:rPr>
          <w:color w:val="000000"/>
        </w:rPr>
        <w:t xml:space="preserve"> </w:t>
      </w:r>
      <w:proofErr w:type="spellStart"/>
      <w:proofErr w:type="gramStart"/>
      <w:r w:rsidRPr="007216F2">
        <w:rPr>
          <w:color w:val="000000"/>
        </w:rPr>
        <w:t>колективі</w:t>
      </w:r>
      <w:proofErr w:type="spellEnd"/>
      <w:r w:rsidRPr="007216F2">
        <w:rPr>
          <w:color w:val="000000"/>
        </w:rPr>
        <w:t xml:space="preserve">  </w:t>
      </w:r>
      <w:proofErr w:type="spellStart"/>
      <w:r w:rsidRPr="007216F2">
        <w:rPr>
          <w:color w:val="000000"/>
        </w:rPr>
        <w:t>завжди</w:t>
      </w:r>
      <w:proofErr w:type="spellEnd"/>
      <w:proofErr w:type="gramEnd"/>
      <w:r w:rsidRPr="007216F2">
        <w:rPr>
          <w:color w:val="000000"/>
        </w:rPr>
        <w:t>;</w:t>
      </w:r>
    </w:p>
    <w:p w14:paraId="1DE227DE" w14:textId="77777777" w:rsidR="004F14BE" w:rsidRPr="007216F2" w:rsidRDefault="004F14BE" w:rsidP="004F14BE">
      <w:pPr>
        <w:ind w:left="357"/>
        <w:jc w:val="both"/>
      </w:pPr>
      <w:r w:rsidRPr="007216F2">
        <w:rPr>
          <w:color w:val="000000"/>
        </w:rPr>
        <w:t xml:space="preserve">+2 </w:t>
      </w:r>
      <w:proofErr w:type="gramStart"/>
      <w:r w:rsidRPr="007216F2">
        <w:rPr>
          <w:color w:val="000000"/>
        </w:rPr>
        <w:t xml:space="preserve">–  </w:t>
      </w:r>
      <w:proofErr w:type="spellStart"/>
      <w:r w:rsidRPr="007216F2">
        <w:rPr>
          <w:color w:val="000000"/>
        </w:rPr>
        <w:t>властивість</w:t>
      </w:r>
      <w:proofErr w:type="spellEnd"/>
      <w:proofErr w:type="gramEnd"/>
      <w:r w:rsidRPr="007216F2">
        <w:rPr>
          <w:color w:val="000000"/>
        </w:rPr>
        <w:t xml:space="preserve"> </w:t>
      </w:r>
      <w:proofErr w:type="spellStart"/>
      <w:r w:rsidRPr="007216F2">
        <w:rPr>
          <w:color w:val="000000"/>
        </w:rPr>
        <w:t>проявляється</w:t>
      </w:r>
      <w:proofErr w:type="spellEnd"/>
      <w:r w:rsidRPr="007216F2">
        <w:rPr>
          <w:color w:val="000000"/>
        </w:rPr>
        <w:t xml:space="preserve"> в </w:t>
      </w:r>
      <w:proofErr w:type="spellStart"/>
      <w:r w:rsidRPr="007216F2">
        <w:rPr>
          <w:color w:val="000000"/>
        </w:rPr>
        <w:t>більшості</w:t>
      </w:r>
      <w:proofErr w:type="spellEnd"/>
      <w:r w:rsidRPr="007216F2">
        <w:rPr>
          <w:color w:val="000000"/>
        </w:rPr>
        <w:t xml:space="preserve"> </w:t>
      </w:r>
      <w:proofErr w:type="spellStart"/>
      <w:r w:rsidRPr="007216F2">
        <w:rPr>
          <w:color w:val="000000"/>
        </w:rPr>
        <w:t>випадків</w:t>
      </w:r>
      <w:proofErr w:type="spellEnd"/>
      <w:r w:rsidRPr="007216F2">
        <w:rPr>
          <w:color w:val="000000"/>
        </w:rPr>
        <w:t>;</w:t>
      </w:r>
    </w:p>
    <w:p w14:paraId="082037BC" w14:textId="77777777" w:rsidR="004F14BE" w:rsidRPr="007216F2" w:rsidRDefault="004F14BE" w:rsidP="004F14BE">
      <w:pPr>
        <w:ind w:left="357"/>
        <w:jc w:val="both"/>
      </w:pPr>
      <w:r w:rsidRPr="007216F2">
        <w:rPr>
          <w:color w:val="000000"/>
        </w:rPr>
        <w:t xml:space="preserve">+1 </w:t>
      </w:r>
      <w:proofErr w:type="gramStart"/>
      <w:r w:rsidRPr="007216F2">
        <w:rPr>
          <w:color w:val="000000"/>
        </w:rPr>
        <w:t xml:space="preserve">-  </w:t>
      </w:r>
      <w:proofErr w:type="spellStart"/>
      <w:r w:rsidRPr="007216F2">
        <w:rPr>
          <w:color w:val="000000"/>
        </w:rPr>
        <w:t>властивість</w:t>
      </w:r>
      <w:proofErr w:type="spellEnd"/>
      <w:proofErr w:type="gramEnd"/>
      <w:r w:rsidRPr="007216F2">
        <w:rPr>
          <w:color w:val="000000"/>
        </w:rPr>
        <w:t xml:space="preserve"> </w:t>
      </w:r>
      <w:proofErr w:type="spellStart"/>
      <w:r w:rsidRPr="007216F2">
        <w:rPr>
          <w:color w:val="000000"/>
        </w:rPr>
        <w:t>проявляється</w:t>
      </w:r>
      <w:proofErr w:type="spellEnd"/>
      <w:r w:rsidRPr="007216F2">
        <w:rPr>
          <w:color w:val="000000"/>
        </w:rPr>
        <w:t xml:space="preserve"> </w:t>
      </w:r>
      <w:proofErr w:type="spellStart"/>
      <w:r w:rsidRPr="007216F2">
        <w:rPr>
          <w:color w:val="000000"/>
        </w:rPr>
        <w:t>досить</w:t>
      </w:r>
      <w:proofErr w:type="spellEnd"/>
      <w:r w:rsidRPr="007216F2">
        <w:rPr>
          <w:color w:val="000000"/>
        </w:rPr>
        <w:t xml:space="preserve"> часто;</w:t>
      </w:r>
    </w:p>
    <w:p w14:paraId="5706D0BB" w14:textId="77777777" w:rsidR="004F14BE" w:rsidRPr="007216F2" w:rsidRDefault="004F14BE" w:rsidP="004F14BE">
      <w:pPr>
        <w:ind w:left="357"/>
        <w:jc w:val="both"/>
      </w:pPr>
      <w:r w:rsidRPr="007216F2">
        <w:rPr>
          <w:color w:val="000000"/>
        </w:rPr>
        <w:t xml:space="preserve">0 – </w:t>
      </w:r>
      <w:proofErr w:type="spellStart"/>
      <w:r w:rsidRPr="007216F2">
        <w:rPr>
          <w:color w:val="000000"/>
        </w:rPr>
        <w:t>ні</w:t>
      </w:r>
      <w:proofErr w:type="spellEnd"/>
      <w:r w:rsidRPr="007216F2">
        <w:rPr>
          <w:color w:val="000000"/>
        </w:rPr>
        <w:t xml:space="preserve"> </w:t>
      </w:r>
      <w:proofErr w:type="spellStart"/>
      <w:r w:rsidRPr="007216F2">
        <w:rPr>
          <w:color w:val="000000"/>
        </w:rPr>
        <w:t>ця</w:t>
      </w:r>
      <w:proofErr w:type="spellEnd"/>
      <w:r w:rsidRPr="007216F2">
        <w:rPr>
          <w:color w:val="000000"/>
        </w:rPr>
        <w:t xml:space="preserve">, </w:t>
      </w:r>
      <w:proofErr w:type="spellStart"/>
      <w:r w:rsidRPr="007216F2">
        <w:rPr>
          <w:color w:val="000000"/>
        </w:rPr>
        <w:t>ні</w:t>
      </w:r>
      <w:proofErr w:type="spellEnd"/>
      <w:r w:rsidRPr="007216F2">
        <w:rPr>
          <w:color w:val="000000"/>
        </w:rPr>
        <w:t xml:space="preserve"> </w:t>
      </w:r>
      <w:proofErr w:type="spellStart"/>
      <w:r w:rsidRPr="007216F2">
        <w:rPr>
          <w:color w:val="000000"/>
        </w:rPr>
        <w:t>протилежна</w:t>
      </w:r>
      <w:proofErr w:type="spellEnd"/>
      <w:r w:rsidRPr="007216F2">
        <w:rPr>
          <w:color w:val="000000"/>
        </w:rPr>
        <w:t xml:space="preserve"> (</w:t>
      </w:r>
      <w:proofErr w:type="spellStart"/>
      <w:r w:rsidRPr="007216F2">
        <w:rPr>
          <w:color w:val="000000"/>
        </w:rPr>
        <w:t>вказана</w:t>
      </w:r>
      <w:proofErr w:type="spellEnd"/>
      <w:r w:rsidRPr="007216F2">
        <w:rPr>
          <w:color w:val="000000"/>
        </w:rPr>
        <w:t xml:space="preserve"> справа) </w:t>
      </w:r>
      <w:proofErr w:type="spellStart"/>
      <w:r w:rsidRPr="007216F2">
        <w:rPr>
          <w:color w:val="000000"/>
        </w:rPr>
        <w:t>властивість</w:t>
      </w:r>
      <w:proofErr w:type="spellEnd"/>
      <w:r w:rsidRPr="007216F2">
        <w:rPr>
          <w:color w:val="000000"/>
        </w:rPr>
        <w:t xml:space="preserve"> не </w:t>
      </w:r>
      <w:proofErr w:type="spellStart"/>
      <w:r w:rsidRPr="007216F2">
        <w:rPr>
          <w:color w:val="000000"/>
        </w:rPr>
        <w:t>проявляються</w:t>
      </w:r>
      <w:proofErr w:type="spellEnd"/>
      <w:r w:rsidRPr="007216F2">
        <w:rPr>
          <w:color w:val="000000"/>
        </w:rPr>
        <w:t xml:space="preserve"> </w:t>
      </w:r>
    </w:p>
    <w:p w14:paraId="3B8280EF" w14:textId="77777777" w:rsidR="004F14BE" w:rsidRPr="007216F2" w:rsidRDefault="004F14BE" w:rsidP="004F14BE">
      <w:pPr>
        <w:ind w:left="357"/>
        <w:jc w:val="both"/>
      </w:pPr>
      <w:r w:rsidRPr="007216F2">
        <w:rPr>
          <w:color w:val="000000"/>
        </w:rPr>
        <w:t xml:space="preserve">     </w:t>
      </w:r>
      <w:proofErr w:type="spellStart"/>
      <w:r w:rsidRPr="007216F2">
        <w:rPr>
          <w:color w:val="000000"/>
        </w:rPr>
        <w:t>досить</w:t>
      </w:r>
      <w:proofErr w:type="spellEnd"/>
      <w:r w:rsidRPr="007216F2">
        <w:rPr>
          <w:color w:val="000000"/>
        </w:rPr>
        <w:t xml:space="preserve"> </w:t>
      </w:r>
      <w:proofErr w:type="spellStart"/>
      <w:r w:rsidRPr="007216F2">
        <w:rPr>
          <w:color w:val="000000"/>
        </w:rPr>
        <w:t>чітко</w:t>
      </w:r>
      <w:proofErr w:type="spellEnd"/>
      <w:r w:rsidRPr="007216F2">
        <w:rPr>
          <w:color w:val="000000"/>
        </w:rPr>
        <w:t xml:space="preserve">, </w:t>
      </w:r>
      <w:proofErr w:type="spellStart"/>
      <w:r w:rsidRPr="007216F2">
        <w:rPr>
          <w:color w:val="000000"/>
        </w:rPr>
        <w:t>або</w:t>
      </w:r>
      <w:proofErr w:type="spellEnd"/>
      <w:r w:rsidRPr="007216F2">
        <w:rPr>
          <w:color w:val="000000"/>
        </w:rPr>
        <w:t xml:space="preserve"> та й </w:t>
      </w:r>
      <w:proofErr w:type="spellStart"/>
      <w:r w:rsidRPr="007216F2">
        <w:rPr>
          <w:color w:val="000000"/>
        </w:rPr>
        <w:t>інша</w:t>
      </w:r>
      <w:proofErr w:type="spellEnd"/>
      <w:r w:rsidRPr="007216F2">
        <w:rPr>
          <w:color w:val="000000"/>
        </w:rPr>
        <w:t xml:space="preserve"> </w:t>
      </w:r>
      <w:proofErr w:type="spellStart"/>
      <w:r w:rsidRPr="007216F2">
        <w:rPr>
          <w:color w:val="000000"/>
        </w:rPr>
        <w:t>проявляються</w:t>
      </w:r>
      <w:proofErr w:type="spellEnd"/>
      <w:r w:rsidRPr="007216F2">
        <w:rPr>
          <w:color w:val="000000"/>
        </w:rPr>
        <w:t xml:space="preserve"> в </w:t>
      </w:r>
      <w:proofErr w:type="spellStart"/>
      <w:r w:rsidRPr="007216F2">
        <w:rPr>
          <w:color w:val="000000"/>
        </w:rPr>
        <w:t>однаковій</w:t>
      </w:r>
      <w:proofErr w:type="spellEnd"/>
      <w:r w:rsidRPr="007216F2">
        <w:rPr>
          <w:color w:val="000000"/>
        </w:rPr>
        <w:t xml:space="preserve"> </w:t>
      </w:r>
      <w:proofErr w:type="spellStart"/>
      <w:r w:rsidRPr="007216F2">
        <w:rPr>
          <w:color w:val="000000"/>
        </w:rPr>
        <w:t>мірі</w:t>
      </w:r>
      <w:proofErr w:type="spellEnd"/>
      <w:r w:rsidRPr="007216F2">
        <w:rPr>
          <w:color w:val="000000"/>
        </w:rPr>
        <w:t>;</w:t>
      </w:r>
    </w:p>
    <w:p w14:paraId="189912FD" w14:textId="77777777" w:rsidR="004F14BE" w:rsidRPr="007216F2" w:rsidRDefault="004F14BE" w:rsidP="004F14BE">
      <w:pPr>
        <w:ind w:left="357"/>
        <w:jc w:val="both"/>
      </w:pPr>
      <w:r w:rsidRPr="007216F2">
        <w:rPr>
          <w:color w:val="000000"/>
        </w:rPr>
        <w:t xml:space="preserve">-1 – </w:t>
      </w:r>
      <w:proofErr w:type="spellStart"/>
      <w:r w:rsidRPr="007216F2">
        <w:rPr>
          <w:color w:val="000000"/>
        </w:rPr>
        <w:t>досить</w:t>
      </w:r>
      <w:proofErr w:type="spellEnd"/>
      <w:r w:rsidRPr="007216F2">
        <w:rPr>
          <w:color w:val="000000"/>
        </w:rPr>
        <w:t xml:space="preserve"> часто </w:t>
      </w:r>
      <w:proofErr w:type="spellStart"/>
      <w:r w:rsidRPr="007216F2">
        <w:rPr>
          <w:color w:val="000000"/>
        </w:rPr>
        <w:t>проявляється</w:t>
      </w:r>
      <w:proofErr w:type="spellEnd"/>
      <w:r w:rsidRPr="007216F2">
        <w:rPr>
          <w:color w:val="000000"/>
        </w:rPr>
        <w:t xml:space="preserve"> </w:t>
      </w:r>
      <w:proofErr w:type="spellStart"/>
      <w:r w:rsidRPr="007216F2">
        <w:rPr>
          <w:color w:val="000000"/>
        </w:rPr>
        <w:t>протилежна</w:t>
      </w:r>
      <w:proofErr w:type="spellEnd"/>
      <w:r w:rsidRPr="007216F2">
        <w:rPr>
          <w:color w:val="000000"/>
        </w:rPr>
        <w:t xml:space="preserve"> </w:t>
      </w:r>
      <w:proofErr w:type="spellStart"/>
      <w:r w:rsidRPr="007216F2">
        <w:rPr>
          <w:color w:val="000000"/>
        </w:rPr>
        <w:t>особливість</w:t>
      </w:r>
      <w:proofErr w:type="spellEnd"/>
      <w:r w:rsidRPr="007216F2">
        <w:rPr>
          <w:color w:val="000000"/>
        </w:rPr>
        <w:t xml:space="preserve"> (</w:t>
      </w:r>
      <w:proofErr w:type="spellStart"/>
      <w:r w:rsidRPr="007216F2">
        <w:rPr>
          <w:color w:val="000000"/>
        </w:rPr>
        <w:t>вказана</w:t>
      </w:r>
      <w:proofErr w:type="spellEnd"/>
      <w:r w:rsidRPr="007216F2">
        <w:rPr>
          <w:color w:val="000000"/>
        </w:rPr>
        <w:t xml:space="preserve"> </w:t>
      </w:r>
    </w:p>
    <w:p w14:paraId="437A364C" w14:textId="77777777" w:rsidR="004F14BE" w:rsidRPr="007216F2" w:rsidRDefault="004F14BE" w:rsidP="004F14BE">
      <w:pPr>
        <w:ind w:left="357"/>
        <w:jc w:val="both"/>
      </w:pPr>
      <w:r w:rsidRPr="007216F2">
        <w:rPr>
          <w:color w:val="000000"/>
        </w:rPr>
        <w:t>      справа);</w:t>
      </w:r>
    </w:p>
    <w:p w14:paraId="4281D8E7" w14:textId="77777777" w:rsidR="004F14BE" w:rsidRPr="007216F2" w:rsidRDefault="004F14BE" w:rsidP="004F14BE">
      <w:pPr>
        <w:ind w:left="357"/>
        <w:jc w:val="both"/>
      </w:pPr>
      <w:r w:rsidRPr="007216F2">
        <w:rPr>
          <w:color w:val="000000"/>
        </w:rPr>
        <w:t xml:space="preserve">-2 – </w:t>
      </w:r>
      <w:proofErr w:type="spellStart"/>
      <w:r w:rsidRPr="007216F2">
        <w:rPr>
          <w:color w:val="000000"/>
        </w:rPr>
        <w:t>властивість</w:t>
      </w:r>
      <w:proofErr w:type="spellEnd"/>
      <w:r w:rsidRPr="007216F2">
        <w:rPr>
          <w:color w:val="000000"/>
        </w:rPr>
        <w:t xml:space="preserve"> </w:t>
      </w:r>
      <w:proofErr w:type="spellStart"/>
      <w:r w:rsidRPr="007216F2">
        <w:rPr>
          <w:color w:val="000000"/>
        </w:rPr>
        <w:t>проявляється</w:t>
      </w:r>
      <w:proofErr w:type="spellEnd"/>
      <w:r w:rsidRPr="007216F2">
        <w:rPr>
          <w:color w:val="000000"/>
        </w:rPr>
        <w:t xml:space="preserve"> в </w:t>
      </w:r>
      <w:proofErr w:type="spellStart"/>
      <w:r w:rsidRPr="007216F2">
        <w:rPr>
          <w:color w:val="000000"/>
        </w:rPr>
        <w:t>більшості</w:t>
      </w:r>
      <w:proofErr w:type="spellEnd"/>
      <w:r w:rsidRPr="007216F2">
        <w:rPr>
          <w:color w:val="000000"/>
        </w:rPr>
        <w:t xml:space="preserve"> </w:t>
      </w:r>
      <w:proofErr w:type="spellStart"/>
      <w:r w:rsidRPr="007216F2">
        <w:rPr>
          <w:color w:val="000000"/>
        </w:rPr>
        <w:t>випадків</w:t>
      </w:r>
      <w:proofErr w:type="spellEnd"/>
      <w:r w:rsidRPr="007216F2">
        <w:rPr>
          <w:color w:val="000000"/>
        </w:rPr>
        <w:t>;</w:t>
      </w:r>
    </w:p>
    <w:p w14:paraId="0A6AE0DA" w14:textId="77777777" w:rsidR="004F14BE" w:rsidRDefault="004F14BE" w:rsidP="004F14BE">
      <w:pPr>
        <w:ind w:left="357"/>
        <w:jc w:val="both"/>
        <w:rPr>
          <w:color w:val="000000"/>
          <w:lang w:val="uk-UA"/>
        </w:rPr>
      </w:pPr>
      <w:r w:rsidRPr="007216F2">
        <w:rPr>
          <w:color w:val="000000"/>
        </w:rPr>
        <w:t>-</w:t>
      </w:r>
      <w:proofErr w:type="gramStart"/>
      <w:r w:rsidRPr="007216F2">
        <w:rPr>
          <w:color w:val="000000"/>
        </w:rPr>
        <w:t>3  -</w:t>
      </w:r>
      <w:proofErr w:type="gramEnd"/>
      <w:r w:rsidRPr="007216F2">
        <w:rPr>
          <w:color w:val="000000"/>
        </w:rPr>
        <w:t xml:space="preserve"> </w:t>
      </w:r>
      <w:proofErr w:type="spellStart"/>
      <w:r w:rsidRPr="007216F2">
        <w:rPr>
          <w:color w:val="000000"/>
        </w:rPr>
        <w:t>властивість</w:t>
      </w:r>
      <w:proofErr w:type="spellEnd"/>
      <w:r w:rsidRPr="007216F2">
        <w:rPr>
          <w:color w:val="000000"/>
        </w:rPr>
        <w:t xml:space="preserve"> </w:t>
      </w:r>
      <w:proofErr w:type="spellStart"/>
      <w:r w:rsidRPr="007216F2">
        <w:rPr>
          <w:color w:val="000000"/>
        </w:rPr>
        <w:t>проявляється</w:t>
      </w:r>
      <w:proofErr w:type="spellEnd"/>
      <w:r w:rsidRPr="007216F2">
        <w:rPr>
          <w:color w:val="000000"/>
        </w:rPr>
        <w:t xml:space="preserve"> </w:t>
      </w:r>
      <w:proofErr w:type="spellStart"/>
      <w:r w:rsidRPr="007216F2">
        <w:rPr>
          <w:color w:val="000000"/>
        </w:rPr>
        <w:t>завжди</w:t>
      </w:r>
      <w:proofErr w:type="spellEnd"/>
      <w:r w:rsidRPr="007216F2">
        <w:rPr>
          <w:color w:val="000000"/>
        </w:rPr>
        <w:t>.</w:t>
      </w:r>
    </w:p>
    <w:p w14:paraId="4140B0E2" w14:textId="77777777" w:rsidR="004F14BE" w:rsidRPr="00CE6BCA" w:rsidRDefault="004F14BE" w:rsidP="004F14BE">
      <w:pPr>
        <w:ind w:left="357"/>
        <w:jc w:val="both"/>
        <w:rPr>
          <w:lang w:val="uk-UA"/>
        </w:rPr>
      </w:pP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5"/>
        <w:gridCol w:w="493"/>
        <w:gridCol w:w="493"/>
        <w:gridCol w:w="493"/>
        <w:gridCol w:w="425"/>
        <w:gridCol w:w="425"/>
        <w:gridCol w:w="426"/>
        <w:gridCol w:w="425"/>
        <w:gridCol w:w="2992"/>
      </w:tblGrid>
      <w:tr w:rsidR="004F14BE" w:rsidRPr="007216F2" w14:paraId="1D3679A6"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69CEB5F3" w14:textId="77777777" w:rsidR="004F14BE" w:rsidRPr="007216F2" w:rsidRDefault="004F14BE" w:rsidP="00000FAD">
            <w:pPr>
              <w:spacing w:line="360" w:lineRule="auto"/>
            </w:pPr>
            <w:proofErr w:type="spellStart"/>
            <w:r w:rsidRPr="007216F2">
              <w:rPr>
                <w:b/>
                <w:bCs/>
                <w:color w:val="000000"/>
              </w:rPr>
              <w:t>Позитивні</w:t>
            </w:r>
            <w:proofErr w:type="spellEnd"/>
            <w:r w:rsidRPr="007216F2">
              <w:rPr>
                <w:b/>
                <w:bCs/>
                <w:color w:val="000000"/>
              </w:rPr>
              <w:t xml:space="preserve"> </w:t>
            </w:r>
            <w:proofErr w:type="spellStart"/>
            <w:r w:rsidRPr="007216F2">
              <w:rPr>
                <w:b/>
                <w:bCs/>
                <w:color w:val="000000"/>
              </w:rPr>
              <w:t>особливості</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A27220A" w14:textId="77777777" w:rsidR="004F14BE" w:rsidRPr="007216F2" w:rsidRDefault="004F14BE" w:rsidP="00000FAD">
            <w:pPr>
              <w:spacing w:line="360" w:lineRule="auto"/>
            </w:pPr>
            <w:r w:rsidRPr="007216F2">
              <w:rPr>
                <w:b/>
                <w:bCs/>
                <w:color w:val="000000"/>
              </w:rPr>
              <w:t>+3</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0A51AFA7" w14:textId="77777777" w:rsidR="004F14BE" w:rsidRPr="007216F2" w:rsidRDefault="004F14BE" w:rsidP="00000FAD">
            <w:pPr>
              <w:spacing w:line="360" w:lineRule="auto"/>
            </w:pPr>
            <w:r w:rsidRPr="007216F2">
              <w:rPr>
                <w:b/>
                <w:bCs/>
                <w:color w:val="000000"/>
              </w:rPr>
              <w:t>+2</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ACC6139" w14:textId="77777777" w:rsidR="004F14BE" w:rsidRPr="007216F2" w:rsidRDefault="004F14BE" w:rsidP="00000FAD">
            <w:pPr>
              <w:spacing w:line="360" w:lineRule="auto"/>
            </w:pPr>
            <w:r w:rsidRPr="007216F2">
              <w:rPr>
                <w:b/>
                <w:bCs/>
                <w:color w:val="000000"/>
              </w:rPr>
              <w:t>+1</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DBAB375" w14:textId="77777777" w:rsidR="004F14BE" w:rsidRPr="007216F2" w:rsidRDefault="004F14BE" w:rsidP="00000FAD">
            <w:pPr>
              <w:spacing w:line="360" w:lineRule="auto"/>
            </w:pPr>
            <w:r w:rsidRPr="007216F2">
              <w:t> </w:t>
            </w:r>
          </w:p>
          <w:p w14:paraId="4E834AC6" w14:textId="77777777" w:rsidR="004F14BE" w:rsidRPr="007216F2" w:rsidRDefault="004F14BE" w:rsidP="00000FAD">
            <w:pPr>
              <w:spacing w:line="360" w:lineRule="auto"/>
            </w:pPr>
            <w:r w:rsidRPr="007216F2">
              <w:rPr>
                <w:b/>
                <w:bCs/>
                <w:color w:val="000000"/>
              </w:rPr>
              <w:t>0</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DD85B68" w14:textId="77777777" w:rsidR="004F14BE" w:rsidRPr="007216F2" w:rsidRDefault="004F14BE" w:rsidP="00000FAD">
            <w:pPr>
              <w:spacing w:line="360" w:lineRule="auto"/>
            </w:pPr>
            <w:r w:rsidRPr="007216F2">
              <w:rPr>
                <w:b/>
                <w:bCs/>
                <w:color w:val="000000"/>
              </w:rPr>
              <w:t>-1</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10377795" w14:textId="77777777" w:rsidR="004F14BE" w:rsidRPr="007216F2" w:rsidRDefault="004F14BE" w:rsidP="00000FAD">
            <w:pPr>
              <w:spacing w:line="360" w:lineRule="auto"/>
            </w:pPr>
            <w:r w:rsidRPr="007216F2">
              <w:rPr>
                <w:b/>
                <w:bCs/>
                <w:color w:val="000000"/>
              </w:rPr>
              <w:t>-2</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AF33797" w14:textId="77777777" w:rsidR="004F14BE" w:rsidRPr="007216F2" w:rsidRDefault="004F14BE" w:rsidP="00000FAD">
            <w:pPr>
              <w:spacing w:line="360" w:lineRule="auto"/>
            </w:pPr>
            <w:r w:rsidRPr="007216F2">
              <w:rPr>
                <w:b/>
                <w:bCs/>
                <w:color w:val="000000"/>
              </w:rPr>
              <w:t>-3</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1FA878FE" w14:textId="77777777" w:rsidR="004F14BE" w:rsidRPr="007216F2" w:rsidRDefault="004F14BE" w:rsidP="00000FAD">
            <w:pPr>
              <w:spacing w:line="360" w:lineRule="auto"/>
            </w:pPr>
            <w:proofErr w:type="spellStart"/>
            <w:r w:rsidRPr="007216F2">
              <w:rPr>
                <w:b/>
                <w:bCs/>
                <w:color w:val="000000"/>
              </w:rPr>
              <w:t>Негативні</w:t>
            </w:r>
            <w:proofErr w:type="spellEnd"/>
            <w:r w:rsidRPr="007216F2">
              <w:rPr>
                <w:b/>
                <w:bCs/>
                <w:color w:val="000000"/>
              </w:rPr>
              <w:t xml:space="preserve"> </w:t>
            </w:r>
            <w:proofErr w:type="spellStart"/>
            <w:r w:rsidRPr="007216F2">
              <w:rPr>
                <w:b/>
                <w:bCs/>
                <w:color w:val="000000"/>
              </w:rPr>
              <w:t>особливості</w:t>
            </w:r>
            <w:proofErr w:type="spellEnd"/>
          </w:p>
        </w:tc>
      </w:tr>
      <w:tr w:rsidR="004F14BE" w:rsidRPr="007216F2" w14:paraId="3F22A631"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4DE592D2" w14:textId="77777777" w:rsidR="004F14BE" w:rsidRPr="007216F2" w:rsidRDefault="004F14BE" w:rsidP="00000FAD">
            <w:pPr>
              <w:spacing w:line="360" w:lineRule="auto"/>
            </w:pPr>
            <w:proofErr w:type="spellStart"/>
            <w:r w:rsidRPr="007216F2">
              <w:rPr>
                <w:color w:val="000000"/>
              </w:rPr>
              <w:t>Переважає</w:t>
            </w:r>
            <w:proofErr w:type="spellEnd"/>
            <w:r w:rsidRPr="007216F2">
              <w:rPr>
                <w:color w:val="000000"/>
              </w:rPr>
              <w:t xml:space="preserve"> </w:t>
            </w:r>
            <w:proofErr w:type="spellStart"/>
            <w:r w:rsidRPr="007216F2">
              <w:rPr>
                <w:color w:val="000000"/>
              </w:rPr>
              <w:t>бадьорий</w:t>
            </w:r>
            <w:proofErr w:type="spellEnd"/>
            <w:r w:rsidRPr="007216F2">
              <w:rPr>
                <w:color w:val="000000"/>
              </w:rPr>
              <w:t xml:space="preserve"> </w:t>
            </w:r>
            <w:proofErr w:type="spellStart"/>
            <w:r w:rsidRPr="007216F2">
              <w:rPr>
                <w:color w:val="000000"/>
              </w:rPr>
              <w:t>життєрадісний</w:t>
            </w:r>
            <w:proofErr w:type="spellEnd"/>
            <w:r w:rsidRPr="007216F2">
              <w:rPr>
                <w:color w:val="000000"/>
              </w:rPr>
              <w:t xml:space="preserve"> </w:t>
            </w:r>
            <w:proofErr w:type="spellStart"/>
            <w:r w:rsidRPr="007216F2">
              <w:rPr>
                <w:color w:val="000000"/>
              </w:rPr>
              <w:t>настрій</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B3E60FF"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231C074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54F22C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7F50D4C"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F0BE584"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2670C8AE"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FCF78E0"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655D1605" w14:textId="77777777" w:rsidR="004F14BE" w:rsidRPr="007216F2" w:rsidRDefault="004F14BE" w:rsidP="00000FAD">
            <w:pPr>
              <w:spacing w:line="360" w:lineRule="auto"/>
            </w:pPr>
            <w:proofErr w:type="spellStart"/>
            <w:r w:rsidRPr="007216F2">
              <w:rPr>
                <w:color w:val="000000"/>
              </w:rPr>
              <w:t>Переважає</w:t>
            </w:r>
            <w:proofErr w:type="spellEnd"/>
            <w:r w:rsidRPr="007216F2">
              <w:rPr>
                <w:color w:val="000000"/>
              </w:rPr>
              <w:t xml:space="preserve"> </w:t>
            </w:r>
            <w:proofErr w:type="spellStart"/>
            <w:r w:rsidRPr="007216F2">
              <w:rPr>
                <w:color w:val="000000"/>
              </w:rPr>
              <w:t>пригнічений</w:t>
            </w:r>
            <w:proofErr w:type="spellEnd"/>
            <w:r w:rsidRPr="007216F2">
              <w:rPr>
                <w:color w:val="000000"/>
              </w:rPr>
              <w:t xml:space="preserve"> </w:t>
            </w:r>
            <w:proofErr w:type="spellStart"/>
            <w:r w:rsidRPr="007216F2">
              <w:rPr>
                <w:color w:val="000000"/>
              </w:rPr>
              <w:t>настрій</w:t>
            </w:r>
            <w:proofErr w:type="spellEnd"/>
            <w:r w:rsidRPr="007216F2">
              <w:rPr>
                <w:color w:val="000000"/>
              </w:rPr>
              <w:t xml:space="preserve">, </w:t>
            </w:r>
            <w:proofErr w:type="spellStart"/>
            <w:r w:rsidRPr="007216F2">
              <w:rPr>
                <w:color w:val="000000"/>
              </w:rPr>
              <w:t>песимістичний</w:t>
            </w:r>
            <w:proofErr w:type="spellEnd"/>
            <w:r w:rsidRPr="007216F2">
              <w:rPr>
                <w:color w:val="000000"/>
              </w:rPr>
              <w:t xml:space="preserve"> тон</w:t>
            </w:r>
          </w:p>
        </w:tc>
      </w:tr>
      <w:tr w:rsidR="004F14BE" w:rsidRPr="007216F2" w14:paraId="2F012D3A"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2F4E809D" w14:textId="77777777" w:rsidR="004F14BE" w:rsidRPr="007216F2" w:rsidRDefault="004F14BE" w:rsidP="00000FAD">
            <w:pPr>
              <w:spacing w:line="360" w:lineRule="auto"/>
            </w:pPr>
            <w:proofErr w:type="spellStart"/>
            <w:r w:rsidRPr="007216F2">
              <w:rPr>
                <w:color w:val="000000"/>
              </w:rPr>
              <w:t>Переважають</w:t>
            </w:r>
            <w:proofErr w:type="spellEnd"/>
            <w:r w:rsidRPr="007216F2">
              <w:rPr>
                <w:color w:val="000000"/>
              </w:rPr>
              <w:t xml:space="preserve"> </w:t>
            </w:r>
            <w:proofErr w:type="spellStart"/>
            <w:r w:rsidRPr="007216F2">
              <w:rPr>
                <w:color w:val="000000"/>
              </w:rPr>
              <w:t>доброзичливість</w:t>
            </w:r>
            <w:proofErr w:type="spellEnd"/>
            <w:r w:rsidRPr="007216F2">
              <w:rPr>
                <w:color w:val="000000"/>
              </w:rPr>
              <w:t xml:space="preserve"> у </w:t>
            </w:r>
            <w:proofErr w:type="spellStart"/>
            <w:r w:rsidRPr="007216F2">
              <w:rPr>
                <w:color w:val="000000"/>
              </w:rPr>
              <w:t>взаємовідносинах</w:t>
            </w:r>
            <w:proofErr w:type="spellEnd"/>
            <w:r w:rsidRPr="007216F2">
              <w:rPr>
                <w:color w:val="000000"/>
              </w:rPr>
              <w:t xml:space="preserve">, </w:t>
            </w:r>
            <w:proofErr w:type="spellStart"/>
            <w:r w:rsidRPr="007216F2">
              <w:rPr>
                <w:color w:val="000000"/>
              </w:rPr>
              <w:t>взаємні</w:t>
            </w:r>
            <w:proofErr w:type="spellEnd"/>
            <w:r w:rsidRPr="007216F2">
              <w:rPr>
                <w:color w:val="000000"/>
              </w:rPr>
              <w:t xml:space="preserve"> </w:t>
            </w:r>
            <w:proofErr w:type="spellStart"/>
            <w:r w:rsidRPr="007216F2">
              <w:rPr>
                <w:color w:val="000000"/>
              </w:rPr>
              <w:t>симпатії</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1A8E691"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77A23937"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579EC97"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1762F33"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DFDA945"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47538B91"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B1E08CC"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7A44731E" w14:textId="77777777" w:rsidR="004F14BE" w:rsidRPr="007216F2" w:rsidRDefault="004F14BE" w:rsidP="00000FAD">
            <w:pPr>
              <w:spacing w:line="360" w:lineRule="auto"/>
            </w:pPr>
            <w:proofErr w:type="spellStart"/>
            <w:r w:rsidRPr="007216F2">
              <w:rPr>
                <w:color w:val="000000"/>
              </w:rPr>
              <w:t>Переважають</w:t>
            </w:r>
            <w:proofErr w:type="spellEnd"/>
            <w:r w:rsidRPr="007216F2">
              <w:rPr>
                <w:color w:val="000000"/>
              </w:rPr>
              <w:t xml:space="preserve"> </w:t>
            </w:r>
            <w:proofErr w:type="spellStart"/>
            <w:r w:rsidRPr="007216F2">
              <w:rPr>
                <w:color w:val="000000"/>
              </w:rPr>
              <w:t>конфліктність</w:t>
            </w:r>
            <w:proofErr w:type="spellEnd"/>
            <w:r w:rsidRPr="007216F2">
              <w:rPr>
                <w:color w:val="000000"/>
              </w:rPr>
              <w:t xml:space="preserve"> у </w:t>
            </w:r>
            <w:proofErr w:type="spellStart"/>
            <w:r w:rsidRPr="007216F2">
              <w:rPr>
                <w:color w:val="000000"/>
              </w:rPr>
              <w:t>відносинах</w:t>
            </w:r>
            <w:proofErr w:type="spellEnd"/>
            <w:r w:rsidRPr="007216F2">
              <w:rPr>
                <w:color w:val="000000"/>
              </w:rPr>
              <w:t xml:space="preserve">, </w:t>
            </w:r>
            <w:proofErr w:type="spellStart"/>
            <w:r w:rsidRPr="007216F2">
              <w:rPr>
                <w:color w:val="000000"/>
              </w:rPr>
              <w:t>агресивність</w:t>
            </w:r>
            <w:proofErr w:type="spellEnd"/>
            <w:r w:rsidRPr="007216F2">
              <w:rPr>
                <w:color w:val="000000"/>
              </w:rPr>
              <w:t xml:space="preserve">, </w:t>
            </w:r>
            <w:proofErr w:type="spellStart"/>
            <w:r w:rsidRPr="007216F2">
              <w:rPr>
                <w:color w:val="000000"/>
              </w:rPr>
              <w:t>антипатії</w:t>
            </w:r>
            <w:proofErr w:type="spellEnd"/>
          </w:p>
        </w:tc>
      </w:tr>
      <w:tr w:rsidR="004F14BE" w:rsidRPr="007216F2" w14:paraId="577FB7F6"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5B30D020"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відносинах</w:t>
            </w:r>
            <w:proofErr w:type="spellEnd"/>
            <w:r w:rsidRPr="007216F2">
              <w:rPr>
                <w:color w:val="000000"/>
              </w:rPr>
              <w:t xml:space="preserve"> </w:t>
            </w:r>
            <w:proofErr w:type="spellStart"/>
            <w:r w:rsidRPr="007216F2">
              <w:rPr>
                <w:color w:val="000000"/>
              </w:rPr>
              <w:t>між</w:t>
            </w:r>
            <w:proofErr w:type="spellEnd"/>
            <w:r w:rsidRPr="007216F2">
              <w:rPr>
                <w:color w:val="000000"/>
              </w:rPr>
              <w:t xml:space="preserve"> </w:t>
            </w:r>
            <w:proofErr w:type="spellStart"/>
            <w:r w:rsidRPr="007216F2">
              <w:rPr>
                <w:color w:val="000000"/>
              </w:rPr>
              <w:t>групуваннями</w:t>
            </w:r>
            <w:proofErr w:type="spellEnd"/>
            <w:r w:rsidRPr="007216F2">
              <w:rPr>
                <w:color w:val="000000"/>
              </w:rPr>
              <w:t xml:space="preserve"> </w:t>
            </w:r>
            <w:proofErr w:type="spellStart"/>
            <w:r w:rsidRPr="007216F2">
              <w:rPr>
                <w:color w:val="000000"/>
              </w:rPr>
              <w:t>всередині</w:t>
            </w:r>
            <w:proofErr w:type="spellEnd"/>
            <w:r w:rsidRPr="007216F2">
              <w:rPr>
                <w:color w:val="000000"/>
              </w:rPr>
              <w:t xml:space="preserve">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існують</w:t>
            </w:r>
            <w:proofErr w:type="spellEnd"/>
            <w:r w:rsidRPr="007216F2">
              <w:rPr>
                <w:color w:val="000000"/>
              </w:rPr>
              <w:t xml:space="preserve"> </w:t>
            </w:r>
            <w:proofErr w:type="spellStart"/>
            <w:r w:rsidRPr="007216F2">
              <w:rPr>
                <w:color w:val="000000"/>
              </w:rPr>
              <w:t>взаємні</w:t>
            </w:r>
            <w:proofErr w:type="spellEnd"/>
            <w:r w:rsidRPr="007216F2">
              <w:rPr>
                <w:color w:val="000000"/>
              </w:rPr>
              <w:t xml:space="preserve"> </w:t>
            </w:r>
            <w:proofErr w:type="spellStart"/>
            <w:r w:rsidRPr="007216F2">
              <w:rPr>
                <w:color w:val="000000"/>
              </w:rPr>
              <w:t>прихильність</w:t>
            </w:r>
            <w:proofErr w:type="spellEnd"/>
            <w:r w:rsidRPr="007216F2">
              <w:rPr>
                <w:color w:val="000000"/>
              </w:rPr>
              <w:t xml:space="preserve"> і </w:t>
            </w:r>
            <w:proofErr w:type="spellStart"/>
            <w:r w:rsidRPr="007216F2">
              <w:rPr>
                <w:color w:val="000000"/>
              </w:rPr>
              <w:t>розуміння</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AAD5575"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6B450AE"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E8801B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2B5E561"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72D7A4E"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76B9C16C"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F3E4A30"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23B0FA51" w14:textId="77777777" w:rsidR="004F14BE" w:rsidRPr="007216F2" w:rsidRDefault="004F14BE" w:rsidP="00000FAD">
            <w:pPr>
              <w:spacing w:line="360" w:lineRule="auto"/>
            </w:pPr>
            <w:proofErr w:type="spellStart"/>
            <w:r w:rsidRPr="007216F2">
              <w:rPr>
                <w:color w:val="000000"/>
              </w:rPr>
              <w:t>Групування</w:t>
            </w:r>
            <w:proofErr w:type="spellEnd"/>
            <w:r w:rsidRPr="007216F2">
              <w:rPr>
                <w:color w:val="000000"/>
              </w:rPr>
              <w:t xml:space="preserve"> </w:t>
            </w:r>
            <w:proofErr w:type="spellStart"/>
            <w:r w:rsidRPr="007216F2">
              <w:rPr>
                <w:color w:val="000000"/>
              </w:rPr>
              <w:t>конфліктують</w:t>
            </w:r>
            <w:proofErr w:type="spellEnd"/>
            <w:r w:rsidRPr="007216F2">
              <w:rPr>
                <w:color w:val="000000"/>
              </w:rPr>
              <w:t xml:space="preserve"> </w:t>
            </w:r>
            <w:proofErr w:type="spellStart"/>
            <w:r w:rsidRPr="007216F2">
              <w:rPr>
                <w:color w:val="000000"/>
              </w:rPr>
              <w:t>між</w:t>
            </w:r>
            <w:proofErr w:type="spellEnd"/>
            <w:r w:rsidRPr="007216F2">
              <w:rPr>
                <w:color w:val="000000"/>
              </w:rPr>
              <w:t xml:space="preserve"> собою.</w:t>
            </w:r>
          </w:p>
        </w:tc>
      </w:tr>
      <w:tr w:rsidR="004F14BE" w:rsidRPr="007216F2" w14:paraId="2564594D"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59C13D98" w14:textId="77777777" w:rsidR="004F14BE" w:rsidRPr="007216F2" w:rsidRDefault="004F14BE" w:rsidP="00000FAD">
            <w:pPr>
              <w:spacing w:line="360" w:lineRule="auto"/>
            </w:pPr>
            <w:r w:rsidRPr="007216F2">
              <w:rPr>
                <w:color w:val="000000"/>
              </w:rPr>
              <w:t xml:space="preserve">Членам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подобається</w:t>
            </w:r>
            <w:proofErr w:type="spellEnd"/>
            <w:r w:rsidRPr="007216F2">
              <w:rPr>
                <w:color w:val="000000"/>
              </w:rPr>
              <w:t xml:space="preserve"> бути разом, </w:t>
            </w:r>
            <w:proofErr w:type="spellStart"/>
            <w:r w:rsidRPr="007216F2">
              <w:rPr>
                <w:color w:val="000000"/>
              </w:rPr>
              <w:t>брати</w:t>
            </w:r>
            <w:proofErr w:type="spellEnd"/>
            <w:r w:rsidRPr="007216F2">
              <w:rPr>
                <w:color w:val="000000"/>
              </w:rPr>
              <w:t xml:space="preserve"> участь у </w:t>
            </w:r>
            <w:proofErr w:type="spellStart"/>
            <w:r w:rsidRPr="007216F2">
              <w:rPr>
                <w:color w:val="000000"/>
              </w:rPr>
              <w:t>спільних</w:t>
            </w:r>
            <w:proofErr w:type="spellEnd"/>
            <w:r w:rsidRPr="007216F2">
              <w:rPr>
                <w:color w:val="000000"/>
              </w:rPr>
              <w:t xml:space="preserve"> справах, разом </w:t>
            </w:r>
            <w:proofErr w:type="spellStart"/>
            <w:r w:rsidRPr="007216F2">
              <w:rPr>
                <w:color w:val="000000"/>
              </w:rPr>
              <w:t>проводити</w:t>
            </w:r>
            <w:proofErr w:type="spellEnd"/>
            <w:r w:rsidRPr="007216F2">
              <w:rPr>
                <w:color w:val="000000"/>
              </w:rPr>
              <w:t xml:space="preserve"> </w:t>
            </w:r>
            <w:proofErr w:type="spellStart"/>
            <w:r w:rsidRPr="007216F2">
              <w:rPr>
                <w:color w:val="000000"/>
              </w:rPr>
              <w:t>вільний</w:t>
            </w:r>
            <w:proofErr w:type="spellEnd"/>
            <w:r w:rsidRPr="007216F2">
              <w:rPr>
                <w:color w:val="000000"/>
              </w:rPr>
              <w:t xml:space="preserve"> час</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564D944"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8EFF8DE"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92B3D7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AE17F0D"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7D415D9"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4E57170C"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E1C12CE"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160A54CF" w14:textId="77777777" w:rsidR="004F14BE" w:rsidRPr="007216F2" w:rsidRDefault="004F14BE" w:rsidP="00000FAD">
            <w:pPr>
              <w:spacing w:line="360" w:lineRule="auto"/>
            </w:pPr>
            <w:r w:rsidRPr="007216F2">
              <w:rPr>
                <w:color w:val="000000"/>
              </w:rPr>
              <w:t xml:space="preserve">Члени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проявляють</w:t>
            </w:r>
            <w:proofErr w:type="spellEnd"/>
            <w:r w:rsidRPr="007216F2">
              <w:rPr>
                <w:color w:val="000000"/>
              </w:rPr>
              <w:t xml:space="preserve"> </w:t>
            </w:r>
            <w:proofErr w:type="spellStart"/>
            <w:r w:rsidRPr="007216F2">
              <w:rPr>
                <w:color w:val="000000"/>
              </w:rPr>
              <w:t>байдужість</w:t>
            </w:r>
            <w:proofErr w:type="spellEnd"/>
            <w:r w:rsidRPr="007216F2">
              <w:rPr>
                <w:color w:val="000000"/>
              </w:rPr>
              <w:t xml:space="preserve"> до </w:t>
            </w:r>
            <w:proofErr w:type="spellStart"/>
            <w:r w:rsidRPr="007216F2">
              <w:rPr>
                <w:color w:val="000000"/>
              </w:rPr>
              <w:t>більш</w:t>
            </w:r>
            <w:proofErr w:type="spellEnd"/>
            <w:r w:rsidRPr="007216F2">
              <w:rPr>
                <w:color w:val="000000"/>
              </w:rPr>
              <w:t xml:space="preserve"> </w:t>
            </w:r>
            <w:proofErr w:type="spellStart"/>
            <w:r w:rsidRPr="007216F2">
              <w:rPr>
                <w:color w:val="000000"/>
              </w:rPr>
              <w:t>тісного</w:t>
            </w:r>
            <w:proofErr w:type="spellEnd"/>
            <w:r w:rsidRPr="007216F2">
              <w:rPr>
                <w:color w:val="000000"/>
              </w:rPr>
              <w:t xml:space="preserve"> </w:t>
            </w:r>
            <w:proofErr w:type="spellStart"/>
            <w:r w:rsidRPr="007216F2">
              <w:rPr>
                <w:color w:val="000000"/>
              </w:rPr>
              <w:t>спілкування</w:t>
            </w:r>
            <w:proofErr w:type="spellEnd"/>
            <w:r w:rsidRPr="007216F2">
              <w:rPr>
                <w:color w:val="000000"/>
              </w:rPr>
              <w:t xml:space="preserve">, </w:t>
            </w:r>
            <w:proofErr w:type="spellStart"/>
            <w:r w:rsidRPr="007216F2">
              <w:rPr>
                <w:color w:val="000000"/>
              </w:rPr>
              <w:t>виражають</w:t>
            </w:r>
            <w:proofErr w:type="spellEnd"/>
            <w:r w:rsidRPr="007216F2">
              <w:rPr>
                <w:color w:val="000000"/>
              </w:rPr>
              <w:t xml:space="preserve"> </w:t>
            </w:r>
            <w:proofErr w:type="spellStart"/>
            <w:r w:rsidRPr="007216F2">
              <w:rPr>
                <w:color w:val="000000"/>
              </w:rPr>
              <w:t>негативне</w:t>
            </w:r>
            <w:proofErr w:type="spellEnd"/>
            <w:r w:rsidRPr="007216F2">
              <w:rPr>
                <w:color w:val="000000"/>
              </w:rPr>
              <w:t xml:space="preserve"> </w:t>
            </w:r>
            <w:proofErr w:type="spellStart"/>
            <w:r w:rsidRPr="007216F2">
              <w:rPr>
                <w:color w:val="000000"/>
              </w:rPr>
              <w:t>ставлення</w:t>
            </w:r>
            <w:proofErr w:type="spellEnd"/>
            <w:r w:rsidRPr="007216F2">
              <w:rPr>
                <w:color w:val="000000"/>
              </w:rPr>
              <w:t xml:space="preserve"> </w:t>
            </w:r>
            <w:proofErr w:type="gramStart"/>
            <w:r w:rsidRPr="007216F2">
              <w:rPr>
                <w:color w:val="000000"/>
              </w:rPr>
              <w:t xml:space="preserve">до  </w:t>
            </w:r>
            <w:proofErr w:type="spellStart"/>
            <w:r w:rsidRPr="007216F2">
              <w:rPr>
                <w:color w:val="000000"/>
              </w:rPr>
              <w:t>спільної</w:t>
            </w:r>
            <w:proofErr w:type="spellEnd"/>
            <w:proofErr w:type="gramEnd"/>
            <w:r w:rsidRPr="007216F2">
              <w:rPr>
                <w:color w:val="000000"/>
              </w:rPr>
              <w:t xml:space="preserve"> </w:t>
            </w:r>
            <w:proofErr w:type="spellStart"/>
            <w:r w:rsidRPr="007216F2">
              <w:rPr>
                <w:color w:val="000000"/>
              </w:rPr>
              <w:t>діяльності</w:t>
            </w:r>
            <w:proofErr w:type="spellEnd"/>
          </w:p>
        </w:tc>
      </w:tr>
      <w:tr w:rsidR="004F14BE" w:rsidRPr="007216F2" w14:paraId="3FAE1694"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15C2991F" w14:textId="77777777" w:rsidR="004F14BE" w:rsidRPr="007216F2" w:rsidRDefault="004F14BE" w:rsidP="00000FAD">
            <w:pPr>
              <w:spacing w:line="360" w:lineRule="auto"/>
            </w:pPr>
            <w:proofErr w:type="spellStart"/>
            <w:r w:rsidRPr="007216F2">
              <w:rPr>
                <w:color w:val="000000"/>
              </w:rPr>
              <w:t>Переважають</w:t>
            </w:r>
            <w:proofErr w:type="spellEnd"/>
            <w:r w:rsidRPr="007216F2">
              <w:rPr>
                <w:color w:val="000000"/>
              </w:rPr>
              <w:t xml:space="preserve"> </w:t>
            </w:r>
            <w:proofErr w:type="spellStart"/>
            <w:r w:rsidRPr="007216F2">
              <w:rPr>
                <w:color w:val="000000"/>
              </w:rPr>
              <w:t>схвалення</w:t>
            </w:r>
            <w:proofErr w:type="spellEnd"/>
            <w:r w:rsidRPr="007216F2">
              <w:rPr>
                <w:color w:val="000000"/>
              </w:rPr>
              <w:t xml:space="preserve"> і </w:t>
            </w:r>
            <w:proofErr w:type="spellStart"/>
            <w:r w:rsidRPr="007216F2">
              <w:rPr>
                <w:color w:val="000000"/>
              </w:rPr>
              <w:t>підтримка</w:t>
            </w:r>
            <w:proofErr w:type="spellEnd"/>
            <w:r w:rsidRPr="007216F2">
              <w:rPr>
                <w:color w:val="000000"/>
              </w:rPr>
              <w:t xml:space="preserve">, </w:t>
            </w:r>
            <w:proofErr w:type="spellStart"/>
            <w:r w:rsidRPr="007216F2">
              <w:rPr>
                <w:color w:val="000000"/>
              </w:rPr>
              <w:t>докори</w:t>
            </w:r>
            <w:proofErr w:type="spellEnd"/>
            <w:r w:rsidRPr="007216F2">
              <w:rPr>
                <w:color w:val="000000"/>
              </w:rPr>
              <w:t xml:space="preserve"> і критика </w:t>
            </w:r>
            <w:proofErr w:type="spellStart"/>
            <w:r w:rsidRPr="007216F2">
              <w:rPr>
                <w:color w:val="000000"/>
              </w:rPr>
              <w:t>висловлюються</w:t>
            </w:r>
            <w:proofErr w:type="spellEnd"/>
            <w:r w:rsidRPr="007216F2">
              <w:rPr>
                <w:color w:val="000000"/>
              </w:rPr>
              <w:t xml:space="preserve"> з </w:t>
            </w:r>
            <w:proofErr w:type="spellStart"/>
            <w:r w:rsidRPr="007216F2">
              <w:rPr>
                <w:color w:val="000000"/>
              </w:rPr>
              <w:t>добрими</w:t>
            </w:r>
            <w:proofErr w:type="spellEnd"/>
            <w:r w:rsidRPr="007216F2">
              <w:rPr>
                <w:color w:val="000000"/>
              </w:rPr>
              <w:t xml:space="preserve"> </w:t>
            </w:r>
            <w:proofErr w:type="spellStart"/>
            <w:r w:rsidRPr="007216F2">
              <w:rPr>
                <w:color w:val="000000"/>
              </w:rPr>
              <w:t>спонуканнями</w:t>
            </w:r>
            <w:proofErr w:type="spellEnd"/>
          </w:p>
          <w:p w14:paraId="6578EBF0"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B00406F"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03B4D1E5"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AE50380"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EC42003"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50CFD1D"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E571C3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EE1A220"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5115781F" w14:textId="77777777" w:rsidR="004F14BE" w:rsidRPr="007216F2" w:rsidRDefault="004F14BE" w:rsidP="00000FAD">
            <w:pPr>
              <w:spacing w:line="360" w:lineRule="auto"/>
            </w:pPr>
            <w:proofErr w:type="spellStart"/>
            <w:r w:rsidRPr="007216F2">
              <w:rPr>
                <w:color w:val="000000"/>
              </w:rPr>
              <w:t>Критичні</w:t>
            </w:r>
            <w:proofErr w:type="spellEnd"/>
            <w:r w:rsidRPr="007216F2">
              <w:rPr>
                <w:color w:val="000000"/>
              </w:rPr>
              <w:t xml:space="preserve"> </w:t>
            </w:r>
            <w:proofErr w:type="spellStart"/>
            <w:r w:rsidRPr="007216F2">
              <w:rPr>
                <w:color w:val="000000"/>
              </w:rPr>
              <w:t>зауваження</w:t>
            </w:r>
            <w:proofErr w:type="spellEnd"/>
            <w:r w:rsidRPr="007216F2">
              <w:rPr>
                <w:color w:val="000000"/>
              </w:rPr>
              <w:t xml:space="preserve"> </w:t>
            </w:r>
            <w:proofErr w:type="spellStart"/>
            <w:r w:rsidRPr="007216F2">
              <w:rPr>
                <w:color w:val="000000"/>
              </w:rPr>
              <w:t>носять</w:t>
            </w:r>
            <w:proofErr w:type="spellEnd"/>
            <w:r w:rsidRPr="007216F2">
              <w:rPr>
                <w:color w:val="000000"/>
              </w:rPr>
              <w:t xml:space="preserve"> характер </w:t>
            </w:r>
            <w:proofErr w:type="spellStart"/>
            <w:r w:rsidRPr="007216F2">
              <w:rPr>
                <w:color w:val="000000"/>
              </w:rPr>
              <w:t>явних</w:t>
            </w:r>
            <w:proofErr w:type="spellEnd"/>
            <w:r w:rsidRPr="007216F2">
              <w:rPr>
                <w:color w:val="000000"/>
              </w:rPr>
              <w:t xml:space="preserve"> і </w:t>
            </w:r>
            <w:proofErr w:type="spellStart"/>
            <w:r w:rsidRPr="007216F2">
              <w:rPr>
                <w:color w:val="000000"/>
              </w:rPr>
              <w:t>прихованих</w:t>
            </w:r>
            <w:proofErr w:type="spellEnd"/>
            <w:r w:rsidRPr="007216F2">
              <w:rPr>
                <w:color w:val="000000"/>
              </w:rPr>
              <w:t xml:space="preserve"> </w:t>
            </w:r>
            <w:proofErr w:type="spellStart"/>
            <w:r w:rsidRPr="007216F2">
              <w:rPr>
                <w:color w:val="000000"/>
              </w:rPr>
              <w:t>випадків</w:t>
            </w:r>
            <w:proofErr w:type="spellEnd"/>
          </w:p>
        </w:tc>
      </w:tr>
      <w:tr w:rsidR="004F14BE" w:rsidRPr="007216F2" w14:paraId="7C9F639A"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14A4F307" w14:textId="77777777" w:rsidR="004F14BE" w:rsidRPr="007216F2" w:rsidRDefault="004F14BE" w:rsidP="00000FAD">
            <w:pPr>
              <w:spacing w:line="360" w:lineRule="auto"/>
            </w:pPr>
            <w:r w:rsidRPr="007216F2">
              <w:rPr>
                <w:color w:val="000000"/>
              </w:rPr>
              <w:lastRenderedPageBreak/>
              <w:t xml:space="preserve">Члени </w:t>
            </w:r>
            <w:proofErr w:type="spellStart"/>
            <w:r w:rsidRPr="007216F2">
              <w:rPr>
                <w:color w:val="000000"/>
              </w:rPr>
              <w:t>колективу</w:t>
            </w:r>
            <w:proofErr w:type="spellEnd"/>
            <w:r w:rsidRPr="007216F2">
              <w:rPr>
                <w:color w:val="000000"/>
              </w:rPr>
              <w:t xml:space="preserve"> з </w:t>
            </w:r>
            <w:proofErr w:type="spellStart"/>
            <w:r w:rsidRPr="007216F2">
              <w:rPr>
                <w:color w:val="000000"/>
              </w:rPr>
              <w:t>повагою</w:t>
            </w:r>
            <w:proofErr w:type="spellEnd"/>
            <w:r w:rsidRPr="007216F2">
              <w:rPr>
                <w:color w:val="000000"/>
              </w:rPr>
              <w:t xml:space="preserve"> </w:t>
            </w:r>
            <w:proofErr w:type="spellStart"/>
            <w:r w:rsidRPr="007216F2">
              <w:rPr>
                <w:color w:val="000000"/>
              </w:rPr>
              <w:t>ставляться</w:t>
            </w:r>
            <w:proofErr w:type="spellEnd"/>
            <w:r w:rsidRPr="007216F2">
              <w:rPr>
                <w:color w:val="000000"/>
              </w:rPr>
              <w:t xml:space="preserve"> до думки один одного</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70BFD0E"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41F7CDB0"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A9ABD57"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D5E9BBA"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18928B4"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75EB5E39"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18AB2EE"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20FF48FA"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колективі</w:t>
            </w:r>
            <w:proofErr w:type="spellEnd"/>
            <w:r w:rsidRPr="007216F2">
              <w:rPr>
                <w:color w:val="000000"/>
              </w:rPr>
              <w:t xml:space="preserve"> </w:t>
            </w:r>
            <w:proofErr w:type="spellStart"/>
            <w:r w:rsidRPr="007216F2">
              <w:rPr>
                <w:color w:val="000000"/>
              </w:rPr>
              <w:t>кожний</w:t>
            </w:r>
            <w:proofErr w:type="spellEnd"/>
            <w:r w:rsidRPr="007216F2">
              <w:rPr>
                <w:color w:val="000000"/>
              </w:rPr>
              <w:t xml:space="preserve"> </w:t>
            </w:r>
            <w:proofErr w:type="spellStart"/>
            <w:r w:rsidRPr="007216F2">
              <w:rPr>
                <w:color w:val="000000"/>
              </w:rPr>
              <w:t>вважає</w:t>
            </w:r>
            <w:proofErr w:type="spellEnd"/>
            <w:r w:rsidRPr="007216F2">
              <w:rPr>
                <w:color w:val="000000"/>
              </w:rPr>
              <w:t xml:space="preserve"> свою думку головною і </w:t>
            </w:r>
            <w:proofErr w:type="spellStart"/>
            <w:r w:rsidRPr="007216F2">
              <w:rPr>
                <w:color w:val="000000"/>
              </w:rPr>
              <w:t>нетерпимий</w:t>
            </w:r>
            <w:proofErr w:type="spellEnd"/>
            <w:r w:rsidRPr="007216F2">
              <w:rPr>
                <w:color w:val="000000"/>
              </w:rPr>
              <w:t xml:space="preserve"> до думки </w:t>
            </w:r>
            <w:proofErr w:type="spellStart"/>
            <w:r w:rsidRPr="007216F2">
              <w:rPr>
                <w:color w:val="000000"/>
              </w:rPr>
              <w:t>товаришів</w:t>
            </w:r>
            <w:proofErr w:type="spellEnd"/>
          </w:p>
        </w:tc>
      </w:tr>
      <w:tr w:rsidR="004F14BE" w:rsidRPr="007216F2" w14:paraId="6B2E14F6"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09BD0169"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складні</w:t>
            </w:r>
            <w:proofErr w:type="spellEnd"/>
            <w:r w:rsidRPr="007216F2">
              <w:rPr>
                <w:color w:val="000000"/>
              </w:rPr>
              <w:t xml:space="preserve"> для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хвилини</w:t>
            </w:r>
            <w:proofErr w:type="spellEnd"/>
            <w:r w:rsidRPr="007216F2">
              <w:rPr>
                <w:color w:val="000000"/>
              </w:rPr>
              <w:t xml:space="preserve"> </w:t>
            </w:r>
            <w:proofErr w:type="spellStart"/>
            <w:r w:rsidRPr="007216F2">
              <w:rPr>
                <w:color w:val="000000"/>
              </w:rPr>
              <w:t>відбувається</w:t>
            </w:r>
            <w:proofErr w:type="spellEnd"/>
            <w:r w:rsidRPr="007216F2">
              <w:rPr>
                <w:color w:val="000000"/>
              </w:rPr>
              <w:t xml:space="preserve"> </w:t>
            </w:r>
            <w:proofErr w:type="spellStart"/>
            <w:r w:rsidRPr="007216F2">
              <w:rPr>
                <w:color w:val="000000"/>
              </w:rPr>
              <w:t>емоційна</w:t>
            </w:r>
            <w:proofErr w:type="spellEnd"/>
            <w:r w:rsidRPr="007216F2">
              <w:rPr>
                <w:color w:val="000000"/>
              </w:rPr>
              <w:t xml:space="preserve"> </w:t>
            </w:r>
            <w:proofErr w:type="spellStart"/>
            <w:r w:rsidRPr="007216F2">
              <w:rPr>
                <w:color w:val="000000"/>
              </w:rPr>
              <w:t>поєднання</w:t>
            </w:r>
            <w:proofErr w:type="spellEnd"/>
            <w:r w:rsidRPr="007216F2">
              <w:rPr>
                <w:color w:val="000000"/>
              </w:rPr>
              <w:t xml:space="preserve"> за принципом «один за </w:t>
            </w:r>
            <w:proofErr w:type="spellStart"/>
            <w:r w:rsidRPr="007216F2">
              <w:rPr>
                <w:color w:val="000000"/>
              </w:rPr>
              <w:t>всіх</w:t>
            </w:r>
            <w:proofErr w:type="spellEnd"/>
            <w:r w:rsidRPr="007216F2">
              <w:rPr>
                <w:color w:val="000000"/>
              </w:rPr>
              <w:t xml:space="preserve">, </w:t>
            </w:r>
            <w:proofErr w:type="spellStart"/>
            <w:r w:rsidRPr="007216F2">
              <w:rPr>
                <w:color w:val="000000"/>
              </w:rPr>
              <w:t>усі</w:t>
            </w:r>
            <w:proofErr w:type="spellEnd"/>
            <w:r w:rsidRPr="007216F2">
              <w:rPr>
                <w:color w:val="000000"/>
              </w:rPr>
              <w:t xml:space="preserve"> за одного»</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2EBD35D"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1C1875CC"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16BD2DF"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085A4F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2160CDE"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12F86D87"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F8E9574"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7C0872EE"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складних</w:t>
            </w:r>
            <w:proofErr w:type="spellEnd"/>
            <w:r w:rsidRPr="007216F2">
              <w:rPr>
                <w:color w:val="000000"/>
              </w:rPr>
              <w:t xml:space="preserve"> </w:t>
            </w:r>
            <w:proofErr w:type="spellStart"/>
            <w:r w:rsidRPr="007216F2">
              <w:rPr>
                <w:color w:val="000000"/>
              </w:rPr>
              <w:t>випадках</w:t>
            </w:r>
            <w:proofErr w:type="spellEnd"/>
            <w:r w:rsidRPr="007216F2">
              <w:rPr>
                <w:color w:val="000000"/>
              </w:rPr>
              <w:t xml:space="preserve"> </w:t>
            </w:r>
            <w:proofErr w:type="spellStart"/>
            <w:r w:rsidRPr="007216F2">
              <w:rPr>
                <w:color w:val="000000"/>
              </w:rPr>
              <w:t>колектив</w:t>
            </w:r>
            <w:proofErr w:type="spellEnd"/>
            <w:r w:rsidRPr="007216F2">
              <w:rPr>
                <w:color w:val="000000"/>
              </w:rPr>
              <w:t xml:space="preserve"> «</w:t>
            </w:r>
            <w:proofErr w:type="spellStart"/>
            <w:r w:rsidRPr="007216F2">
              <w:rPr>
                <w:color w:val="000000"/>
              </w:rPr>
              <w:t>розкисає</w:t>
            </w:r>
            <w:proofErr w:type="spellEnd"/>
            <w:r w:rsidRPr="007216F2">
              <w:rPr>
                <w:color w:val="000000"/>
              </w:rPr>
              <w:t xml:space="preserve">», </w:t>
            </w:r>
            <w:proofErr w:type="spellStart"/>
            <w:r w:rsidRPr="007216F2">
              <w:rPr>
                <w:color w:val="000000"/>
              </w:rPr>
              <w:t>з’являється</w:t>
            </w:r>
            <w:proofErr w:type="spellEnd"/>
            <w:r w:rsidRPr="007216F2">
              <w:rPr>
                <w:color w:val="000000"/>
              </w:rPr>
              <w:t xml:space="preserve"> </w:t>
            </w:r>
            <w:proofErr w:type="spellStart"/>
            <w:r w:rsidRPr="007216F2">
              <w:rPr>
                <w:color w:val="000000"/>
              </w:rPr>
              <w:t>розгубленість</w:t>
            </w:r>
            <w:proofErr w:type="spellEnd"/>
            <w:r w:rsidRPr="007216F2">
              <w:rPr>
                <w:color w:val="000000"/>
              </w:rPr>
              <w:t xml:space="preserve">, </w:t>
            </w:r>
            <w:proofErr w:type="spellStart"/>
            <w:r w:rsidRPr="007216F2">
              <w:rPr>
                <w:color w:val="000000"/>
              </w:rPr>
              <w:t>виникають</w:t>
            </w:r>
            <w:proofErr w:type="spellEnd"/>
            <w:r w:rsidRPr="007216F2">
              <w:rPr>
                <w:color w:val="000000"/>
              </w:rPr>
              <w:t xml:space="preserve"> </w:t>
            </w:r>
            <w:proofErr w:type="spellStart"/>
            <w:r w:rsidRPr="007216F2">
              <w:rPr>
                <w:color w:val="000000"/>
              </w:rPr>
              <w:t>чвари</w:t>
            </w:r>
            <w:proofErr w:type="spellEnd"/>
            <w:r w:rsidRPr="007216F2">
              <w:rPr>
                <w:color w:val="000000"/>
              </w:rPr>
              <w:t xml:space="preserve">, </w:t>
            </w:r>
            <w:proofErr w:type="spellStart"/>
            <w:r w:rsidRPr="007216F2">
              <w:rPr>
                <w:color w:val="000000"/>
              </w:rPr>
              <w:t>взаємні</w:t>
            </w:r>
            <w:proofErr w:type="spellEnd"/>
            <w:r w:rsidRPr="007216F2">
              <w:rPr>
                <w:color w:val="000000"/>
              </w:rPr>
              <w:t xml:space="preserve"> </w:t>
            </w:r>
            <w:proofErr w:type="spellStart"/>
            <w:r w:rsidRPr="007216F2">
              <w:rPr>
                <w:color w:val="000000"/>
              </w:rPr>
              <w:t>звинувачення</w:t>
            </w:r>
            <w:proofErr w:type="spellEnd"/>
          </w:p>
        </w:tc>
      </w:tr>
      <w:tr w:rsidR="004F14BE" w:rsidRPr="007216F2" w14:paraId="2A46B92C"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61E70EFC" w14:textId="77777777" w:rsidR="004F14BE" w:rsidRPr="007216F2" w:rsidRDefault="004F14BE" w:rsidP="00000FAD">
            <w:pPr>
              <w:spacing w:line="360" w:lineRule="auto"/>
            </w:pPr>
            <w:proofErr w:type="spellStart"/>
            <w:r w:rsidRPr="007216F2">
              <w:rPr>
                <w:color w:val="000000"/>
              </w:rPr>
              <w:t>Досягнення</w:t>
            </w:r>
            <w:proofErr w:type="spellEnd"/>
            <w:r w:rsidRPr="007216F2">
              <w:rPr>
                <w:color w:val="000000"/>
              </w:rPr>
              <w:t xml:space="preserve"> </w:t>
            </w:r>
            <w:proofErr w:type="spellStart"/>
            <w:r w:rsidRPr="007216F2">
              <w:rPr>
                <w:color w:val="000000"/>
              </w:rPr>
              <w:t>або</w:t>
            </w:r>
            <w:proofErr w:type="spellEnd"/>
            <w:r w:rsidRPr="007216F2">
              <w:rPr>
                <w:color w:val="000000"/>
              </w:rPr>
              <w:t xml:space="preserve"> </w:t>
            </w:r>
            <w:proofErr w:type="spellStart"/>
            <w:r w:rsidRPr="007216F2">
              <w:rPr>
                <w:color w:val="000000"/>
              </w:rPr>
              <w:t>невдачі</w:t>
            </w:r>
            <w:proofErr w:type="spellEnd"/>
            <w:r w:rsidRPr="007216F2">
              <w:rPr>
                <w:color w:val="000000"/>
              </w:rPr>
              <w:t xml:space="preserve">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переживають</w:t>
            </w:r>
            <w:proofErr w:type="spellEnd"/>
            <w:r w:rsidRPr="007216F2">
              <w:rPr>
                <w:color w:val="000000"/>
              </w:rPr>
              <w:t xml:space="preserve"> </w:t>
            </w:r>
            <w:proofErr w:type="spellStart"/>
            <w:r w:rsidRPr="007216F2">
              <w:rPr>
                <w:color w:val="000000"/>
              </w:rPr>
              <w:t>всіма</w:t>
            </w:r>
            <w:proofErr w:type="spellEnd"/>
            <w:r w:rsidRPr="007216F2">
              <w:rPr>
                <w:color w:val="000000"/>
              </w:rPr>
              <w:t xml:space="preserve"> як </w:t>
            </w:r>
            <w:proofErr w:type="spellStart"/>
            <w:r w:rsidRPr="007216F2">
              <w:rPr>
                <w:color w:val="000000"/>
              </w:rPr>
              <w:t>свої</w:t>
            </w:r>
            <w:proofErr w:type="spellEnd"/>
            <w:r w:rsidRPr="007216F2">
              <w:rPr>
                <w:color w:val="000000"/>
              </w:rPr>
              <w:t xml:space="preserve"> </w:t>
            </w:r>
            <w:proofErr w:type="spellStart"/>
            <w:r w:rsidRPr="007216F2">
              <w:rPr>
                <w:color w:val="000000"/>
              </w:rPr>
              <w:t>власні</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7836CFDB"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9D0FD7E"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199AB36"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F49E153"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60561B85"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26AAC8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168E659"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2059A61F" w14:textId="77777777" w:rsidR="004F14BE" w:rsidRPr="007216F2" w:rsidRDefault="004F14BE" w:rsidP="00000FAD">
            <w:pPr>
              <w:spacing w:line="360" w:lineRule="auto"/>
            </w:pPr>
            <w:proofErr w:type="spellStart"/>
            <w:r w:rsidRPr="007216F2">
              <w:rPr>
                <w:color w:val="000000"/>
              </w:rPr>
              <w:t>Досягнення</w:t>
            </w:r>
            <w:proofErr w:type="spellEnd"/>
            <w:r w:rsidRPr="007216F2">
              <w:rPr>
                <w:color w:val="000000"/>
              </w:rPr>
              <w:t xml:space="preserve"> </w:t>
            </w:r>
            <w:proofErr w:type="spellStart"/>
            <w:r w:rsidRPr="007216F2">
              <w:rPr>
                <w:color w:val="000000"/>
              </w:rPr>
              <w:t>або</w:t>
            </w:r>
            <w:proofErr w:type="spellEnd"/>
            <w:r w:rsidRPr="007216F2">
              <w:rPr>
                <w:color w:val="000000"/>
              </w:rPr>
              <w:t xml:space="preserve"> </w:t>
            </w:r>
            <w:proofErr w:type="spellStart"/>
            <w:r w:rsidRPr="007216F2">
              <w:rPr>
                <w:color w:val="000000"/>
              </w:rPr>
              <w:t>невдачі</w:t>
            </w:r>
            <w:proofErr w:type="spellEnd"/>
            <w:r w:rsidRPr="007216F2">
              <w:rPr>
                <w:color w:val="000000"/>
              </w:rPr>
              <w:t xml:space="preserve"> </w:t>
            </w:r>
            <w:proofErr w:type="spellStart"/>
            <w:r w:rsidRPr="007216F2">
              <w:rPr>
                <w:color w:val="000000"/>
              </w:rPr>
              <w:t>колективу</w:t>
            </w:r>
            <w:proofErr w:type="spellEnd"/>
            <w:r w:rsidRPr="007216F2">
              <w:rPr>
                <w:color w:val="000000"/>
              </w:rPr>
              <w:t xml:space="preserve"> не </w:t>
            </w:r>
            <w:proofErr w:type="spellStart"/>
            <w:r w:rsidRPr="007216F2">
              <w:rPr>
                <w:color w:val="000000"/>
              </w:rPr>
              <w:t>знаходять</w:t>
            </w:r>
            <w:proofErr w:type="spellEnd"/>
            <w:r w:rsidRPr="007216F2">
              <w:rPr>
                <w:color w:val="000000"/>
              </w:rPr>
              <w:t xml:space="preserve"> </w:t>
            </w:r>
            <w:proofErr w:type="spellStart"/>
            <w:r w:rsidRPr="007216F2">
              <w:rPr>
                <w:color w:val="000000"/>
              </w:rPr>
              <w:t>відгуку</w:t>
            </w:r>
            <w:proofErr w:type="spellEnd"/>
            <w:r w:rsidRPr="007216F2">
              <w:rPr>
                <w:color w:val="000000"/>
              </w:rPr>
              <w:t xml:space="preserve"> в </w:t>
            </w:r>
            <w:proofErr w:type="spellStart"/>
            <w:r w:rsidRPr="007216F2">
              <w:rPr>
                <w:color w:val="000000"/>
              </w:rPr>
              <w:t>його</w:t>
            </w:r>
            <w:proofErr w:type="spellEnd"/>
            <w:r w:rsidRPr="007216F2">
              <w:rPr>
                <w:color w:val="000000"/>
              </w:rPr>
              <w:t xml:space="preserve"> </w:t>
            </w:r>
            <w:proofErr w:type="spellStart"/>
            <w:r w:rsidRPr="007216F2">
              <w:rPr>
                <w:color w:val="000000"/>
              </w:rPr>
              <w:t>окремих</w:t>
            </w:r>
            <w:proofErr w:type="spellEnd"/>
            <w:r w:rsidRPr="007216F2">
              <w:rPr>
                <w:color w:val="000000"/>
              </w:rPr>
              <w:t xml:space="preserve"> </w:t>
            </w:r>
            <w:proofErr w:type="spellStart"/>
            <w:r w:rsidRPr="007216F2">
              <w:rPr>
                <w:color w:val="000000"/>
              </w:rPr>
              <w:t>представників</w:t>
            </w:r>
            <w:proofErr w:type="spellEnd"/>
          </w:p>
        </w:tc>
      </w:tr>
      <w:tr w:rsidR="004F14BE" w:rsidRPr="007216F2" w14:paraId="558249CA"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763A9284"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з </w:t>
            </w:r>
            <w:proofErr w:type="spellStart"/>
            <w:r w:rsidRPr="007216F2">
              <w:rPr>
                <w:color w:val="000000"/>
              </w:rPr>
              <w:t>участю</w:t>
            </w:r>
            <w:proofErr w:type="spellEnd"/>
            <w:r w:rsidRPr="007216F2">
              <w:rPr>
                <w:color w:val="000000"/>
              </w:rPr>
              <w:t xml:space="preserve"> і </w:t>
            </w:r>
            <w:proofErr w:type="spellStart"/>
            <w:r w:rsidRPr="007216F2">
              <w:rPr>
                <w:color w:val="000000"/>
              </w:rPr>
              <w:t>доброзичливо</w:t>
            </w:r>
            <w:proofErr w:type="spellEnd"/>
            <w:r w:rsidRPr="007216F2">
              <w:rPr>
                <w:color w:val="000000"/>
              </w:rPr>
              <w:t xml:space="preserve"> ставиться до </w:t>
            </w:r>
            <w:proofErr w:type="spellStart"/>
            <w:r w:rsidRPr="007216F2">
              <w:rPr>
                <w:color w:val="000000"/>
              </w:rPr>
              <w:t>нових</w:t>
            </w:r>
            <w:proofErr w:type="spellEnd"/>
            <w:r w:rsidRPr="007216F2">
              <w:rPr>
                <w:color w:val="000000"/>
              </w:rPr>
              <w:t xml:space="preserve"> </w:t>
            </w:r>
            <w:proofErr w:type="spellStart"/>
            <w:r w:rsidRPr="007216F2">
              <w:rPr>
                <w:color w:val="000000"/>
              </w:rPr>
              <w:t>членів</w:t>
            </w:r>
            <w:proofErr w:type="spellEnd"/>
            <w:r w:rsidRPr="007216F2">
              <w:rPr>
                <w:color w:val="000000"/>
              </w:rPr>
              <w:t xml:space="preserve">, </w:t>
            </w:r>
            <w:proofErr w:type="spellStart"/>
            <w:r w:rsidRPr="007216F2">
              <w:rPr>
                <w:color w:val="000000"/>
              </w:rPr>
              <w:t>прагне</w:t>
            </w:r>
            <w:proofErr w:type="spellEnd"/>
            <w:r w:rsidRPr="007216F2">
              <w:rPr>
                <w:color w:val="000000"/>
              </w:rPr>
              <w:t xml:space="preserve"> </w:t>
            </w:r>
            <w:proofErr w:type="spellStart"/>
            <w:r w:rsidRPr="007216F2">
              <w:rPr>
                <w:color w:val="000000"/>
              </w:rPr>
              <w:t>допомогти</w:t>
            </w:r>
            <w:proofErr w:type="spellEnd"/>
            <w:r w:rsidRPr="007216F2">
              <w:rPr>
                <w:color w:val="000000"/>
              </w:rPr>
              <w:t xml:space="preserve"> </w:t>
            </w:r>
            <w:proofErr w:type="spellStart"/>
            <w:r w:rsidRPr="007216F2">
              <w:rPr>
                <w:color w:val="000000"/>
              </w:rPr>
              <w:t>їм</w:t>
            </w:r>
            <w:proofErr w:type="spellEnd"/>
            <w:r w:rsidRPr="007216F2">
              <w:rPr>
                <w:color w:val="000000"/>
              </w:rPr>
              <w:t xml:space="preserve"> </w:t>
            </w:r>
            <w:proofErr w:type="spellStart"/>
            <w:r w:rsidRPr="007216F2">
              <w:rPr>
                <w:color w:val="000000"/>
              </w:rPr>
              <w:t>освоїтися</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013C15F"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50EE373F"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DCA4EA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537D2DA"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9A0D6E7"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A61305C"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D892E76"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02C83412" w14:textId="77777777" w:rsidR="004F14BE" w:rsidRPr="007216F2" w:rsidRDefault="004F14BE" w:rsidP="00000FAD">
            <w:pPr>
              <w:spacing w:line="360" w:lineRule="auto"/>
            </w:pPr>
            <w:proofErr w:type="spellStart"/>
            <w:r w:rsidRPr="007216F2">
              <w:rPr>
                <w:color w:val="000000"/>
              </w:rPr>
              <w:t>Новачки</w:t>
            </w:r>
            <w:proofErr w:type="spellEnd"/>
            <w:r w:rsidRPr="007216F2">
              <w:rPr>
                <w:color w:val="000000"/>
              </w:rPr>
              <w:t xml:space="preserve"> </w:t>
            </w:r>
            <w:proofErr w:type="spellStart"/>
            <w:r w:rsidRPr="007216F2">
              <w:rPr>
                <w:color w:val="000000"/>
              </w:rPr>
              <w:t>відчувають</w:t>
            </w:r>
            <w:proofErr w:type="spellEnd"/>
            <w:r w:rsidRPr="007216F2">
              <w:rPr>
                <w:color w:val="000000"/>
              </w:rPr>
              <w:t xml:space="preserve"> себе </w:t>
            </w:r>
            <w:proofErr w:type="spellStart"/>
            <w:r w:rsidRPr="007216F2">
              <w:rPr>
                <w:color w:val="000000"/>
              </w:rPr>
              <w:t>зайвими</w:t>
            </w:r>
            <w:proofErr w:type="spellEnd"/>
            <w:r w:rsidRPr="007216F2">
              <w:rPr>
                <w:color w:val="000000"/>
              </w:rPr>
              <w:t xml:space="preserve">, чужими, до них </w:t>
            </w:r>
            <w:proofErr w:type="spellStart"/>
            <w:r w:rsidRPr="007216F2">
              <w:rPr>
                <w:color w:val="000000"/>
              </w:rPr>
              <w:t>нерідко</w:t>
            </w:r>
            <w:proofErr w:type="spellEnd"/>
            <w:r w:rsidRPr="007216F2">
              <w:rPr>
                <w:color w:val="000000"/>
              </w:rPr>
              <w:t xml:space="preserve"> </w:t>
            </w:r>
            <w:proofErr w:type="spellStart"/>
            <w:r w:rsidRPr="007216F2">
              <w:rPr>
                <w:color w:val="000000"/>
              </w:rPr>
              <w:t>проявляється</w:t>
            </w:r>
            <w:proofErr w:type="spellEnd"/>
            <w:r w:rsidRPr="007216F2">
              <w:rPr>
                <w:color w:val="000000"/>
              </w:rPr>
              <w:t xml:space="preserve"> </w:t>
            </w:r>
            <w:proofErr w:type="spellStart"/>
            <w:r w:rsidRPr="007216F2">
              <w:rPr>
                <w:color w:val="000000"/>
              </w:rPr>
              <w:t>ворожість</w:t>
            </w:r>
            <w:proofErr w:type="spellEnd"/>
          </w:p>
        </w:tc>
      </w:tr>
      <w:tr w:rsidR="004F14BE" w:rsidRPr="007216F2" w14:paraId="5631F09F"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0255AD85"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w:t>
            </w:r>
            <w:proofErr w:type="spellStart"/>
            <w:r w:rsidRPr="007216F2">
              <w:rPr>
                <w:color w:val="000000"/>
              </w:rPr>
              <w:t>активний</w:t>
            </w:r>
            <w:proofErr w:type="spellEnd"/>
            <w:r w:rsidRPr="007216F2">
              <w:rPr>
                <w:color w:val="000000"/>
              </w:rPr>
              <w:t xml:space="preserve">, </w:t>
            </w:r>
            <w:proofErr w:type="spellStart"/>
            <w:r w:rsidRPr="007216F2">
              <w:rPr>
                <w:color w:val="000000"/>
              </w:rPr>
              <w:t>повний</w:t>
            </w:r>
            <w:proofErr w:type="spellEnd"/>
            <w:r w:rsidRPr="007216F2">
              <w:rPr>
                <w:color w:val="000000"/>
              </w:rPr>
              <w:t xml:space="preserve"> </w:t>
            </w:r>
            <w:proofErr w:type="spellStart"/>
            <w:r w:rsidRPr="007216F2">
              <w:rPr>
                <w:color w:val="000000"/>
              </w:rPr>
              <w:t>енергії</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BEE7759"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7665555E"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888E54B"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6D148B0"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5DE44A1"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7AFBB345"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51955A7"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57F7BD9C"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w:t>
            </w:r>
            <w:proofErr w:type="spellStart"/>
            <w:r w:rsidRPr="007216F2">
              <w:rPr>
                <w:color w:val="000000"/>
              </w:rPr>
              <w:t>пасивний</w:t>
            </w:r>
            <w:proofErr w:type="spellEnd"/>
            <w:r w:rsidRPr="007216F2">
              <w:rPr>
                <w:color w:val="000000"/>
              </w:rPr>
              <w:t xml:space="preserve">, </w:t>
            </w:r>
            <w:proofErr w:type="spellStart"/>
            <w:r w:rsidRPr="007216F2">
              <w:rPr>
                <w:color w:val="000000"/>
              </w:rPr>
              <w:t>інертний</w:t>
            </w:r>
            <w:proofErr w:type="spellEnd"/>
          </w:p>
        </w:tc>
      </w:tr>
      <w:tr w:rsidR="004F14BE" w:rsidRPr="007216F2" w14:paraId="18F0CCA5"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54E8F3A1"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w:t>
            </w:r>
            <w:proofErr w:type="spellStart"/>
            <w:r w:rsidRPr="007216F2">
              <w:rPr>
                <w:color w:val="000000"/>
              </w:rPr>
              <w:t>швидко</w:t>
            </w:r>
            <w:proofErr w:type="spellEnd"/>
            <w:r w:rsidRPr="007216F2">
              <w:rPr>
                <w:color w:val="000000"/>
              </w:rPr>
              <w:t xml:space="preserve"> </w:t>
            </w:r>
            <w:proofErr w:type="spellStart"/>
            <w:r w:rsidRPr="007216F2">
              <w:rPr>
                <w:color w:val="000000"/>
              </w:rPr>
              <w:t>відкликається</w:t>
            </w:r>
            <w:proofErr w:type="spellEnd"/>
            <w:r w:rsidRPr="007216F2">
              <w:rPr>
                <w:color w:val="000000"/>
              </w:rPr>
              <w:t xml:space="preserve">, </w:t>
            </w:r>
            <w:proofErr w:type="spellStart"/>
            <w:r w:rsidRPr="007216F2">
              <w:rPr>
                <w:color w:val="000000"/>
              </w:rPr>
              <w:t>якщо</w:t>
            </w:r>
            <w:proofErr w:type="spellEnd"/>
            <w:r w:rsidRPr="007216F2">
              <w:rPr>
                <w:color w:val="000000"/>
              </w:rPr>
              <w:t xml:space="preserve"> </w:t>
            </w:r>
            <w:proofErr w:type="spellStart"/>
            <w:r w:rsidRPr="007216F2">
              <w:rPr>
                <w:color w:val="000000"/>
              </w:rPr>
              <w:t>потрібно</w:t>
            </w:r>
            <w:proofErr w:type="spellEnd"/>
            <w:r w:rsidRPr="007216F2">
              <w:rPr>
                <w:color w:val="000000"/>
              </w:rPr>
              <w:t xml:space="preserve"> </w:t>
            </w:r>
            <w:proofErr w:type="spellStart"/>
            <w:r w:rsidRPr="007216F2">
              <w:rPr>
                <w:color w:val="000000"/>
              </w:rPr>
              <w:t>зробити</w:t>
            </w:r>
            <w:proofErr w:type="spellEnd"/>
            <w:r w:rsidRPr="007216F2">
              <w:rPr>
                <w:color w:val="000000"/>
              </w:rPr>
              <w:t xml:space="preserve"> </w:t>
            </w:r>
            <w:proofErr w:type="spellStart"/>
            <w:r w:rsidRPr="007216F2">
              <w:rPr>
                <w:color w:val="000000"/>
              </w:rPr>
              <w:t>корисну</w:t>
            </w:r>
            <w:proofErr w:type="spellEnd"/>
            <w:r w:rsidRPr="007216F2">
              <w:rPr>
                <w:color w:val="000000"/>
              </w:rPr>
              <w:t xml:space="preserve"> справу</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7D74899"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6908D8A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36BFB39"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309185E9"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9CB0B11"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5D7479B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86D786E"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7AB1FAD6"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w:t>
            </w:r>
            <w:proofErr w:type="spellStart"/>
            <w:r w:rsidRPr="007216F2">
              <w:rPr>
                <w:color w:val="000000"/>
              </w:rPr>
              <w:t>неможливо</w:t>
            </w:r>
            <w:proofErr w:type="spellEnd"/>
            <w:r w:rsidRPr="007216F2">
              <w:rPr>
                <w:color w:val="000000"/>
              </w:rPr>
              <w:t xml:space="preserve"> </w:t>
            </w:r>
            <w:proofErr w:type="spellStart"/>
            <w:r w:rsidRPr="007216F2">
              <w:rPr>
                <w:color w:val="000000"/>
              </w:rPr>
              <w:t>підняти</w:t>
            </w:r>
            <w:proofErr w:type="spellEnd"/>
            <w:r w:rsidRPr="007216F2">
              <w:rPr>
                <w:color w:val="000000"/>
              </w:rPr>
              <w:t xml:space="preserve"> на </w:t>
            </w:r>
            <w:proofErr w:type="spellStart"/>
            <w:r w:rsidRPr="007216F2">
              <w:rPr>
                <w:color w:val="000000"/>
              </w:rPr>
              <w:t>спільну</w:t>
            </w:r>
            <w:proofErr w:type="spellEnd"/>
            <w:r w:rsidRPr="007216F2">
              <w:rPr>
                <w:color w:val="000000"/>
              </w:rPr>
              <w:t xml:space="preserve"> справу, </w:t>
            </w:r>
            <w:proofErr w:type="spellStart"/>
            <w:r w:rsidRPr="007216F2">
              <w:rPr>
                <w:color w:val="000000"/>
              </w:rPr>
              <w:t>кожний</w:t>
            </w:r>
            <w:proofErr w:type="spellEnd"/>
            <w:r w:rsidRPr="007216F2">
              <w:rPr>
                <w:color w:val="000000"/>
              </w:rPr>
              <w:t xml:space="preserve"> </w:t>
            </w:r>
            <w:proofErr w:type="spellStart"/>
            <w:r w:rsidRPr="007216F2">
              <w:rPr>
                <w:color w:val="000000"/>
              </w:rPr>
              <w:t>думає</w:t>
            </w:r>
            <w:proofErr w:type="spellEnd"/>
            <w:r w:rsidRPr="007216F2">
              <w:rPr>
                <w:color w:val="000000"/>
              </w:rPr>
              <w:t xml:space="preserve"> </w:t>
            </w:r>
            <w:proofErr w:type="spellStart"/>
            <w:r w:rsidRPr="007216F2">
              <w:rPr>
                <w:color w:val="000000"/>
              </w:rPr>
              <w:t>тільки</w:t>
            </w:r>
            <w:proofErr w:type="spellEnd"/>
            <w:r w:rsidRPr="007216F2">
              <w:rPr>
                <w:color w:val="000000"/>
              </w:rPr>
              <w:t xml:space="preserve"> про </w:t>
            </w:r>
            <w:proofErr w:type="spellStart"/>
            <w:r w:rsidRPr="007216F2">
              <w:rPr>
                <w:color w:val="000000"/>
              </w:rPr>
              <w:t>власні</w:t>
            </w:r>
            <w:proofErr w:type="spellEnd"/>
            <w:r w:rsidRPr="007216F2">
              <w:rPr>
                <w:color w:val="000000"/>
              </w:rPr>
              <w:t xml:space="preserve"> </w:t>
            </w:r>
            <w:proofErr w:type="spellStart"/>
            <w:r w:rsidRPr="007216F2">
              <w:rPr>
                <w:color w:val="000000"/>
              </w:rPr>
              <w:t>інтереси</w:t>
            </w:r>
            <w:proofErr w:type="spellEnd"/>
          </w:p>
        </w:tc>
      </w:tr>
      <w:tr w:rsidR="004F14BE" w:rsidRPr="007216F2" w14:paraId="6AA28C6E"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68E794CE"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колективі</w:t>
            </w:r>
            <w:proofErr w:type="spellEnd"/>
            <w:r w:rsidRPr="007216F2">
              <w:rPr>
                <w:color w:val="000000"/>
              </w:rPr>
              <w:t xml:space="preserve"> </w:t>
            </w:r>
            <w:proofErr w:type="spellStart"/>
            <w:r w:rsidRPr="007216F2">
              <w:rPr>
                <w:color w:val="000000"/>
              </w:rPr>
              <w:t>існує</w:t>
            </w:r>
            <w:proofErr w:type="spellEnd"/>
            <w:r w:rsidRPr="007216F2">
              <w:rPr>
                <w:color w:val="000000"/>
              </w:rPr>
              <w:t xml:space="preserve"> </w:t>
            </w:r>
            <w:proofErr w:type="spellStart"/>
            <w:r w:rsidRPr="007216F2">
              <w:rPr>
                <w:color w:val="000000"/>
              </w:rPr>
              <w:t>справедливе</w:t>
            </w:r>
            <w:proofErr w:type="spellEnd"/>
            <w:r w:rsidRPr="007216F2">
              <w:rPr>
                <w:color w:val="000000"/>
              </w:rPr>
              <w:t xml:space="preserve"> </w:t>
            </w:r>
            <w:proofErr w:type="spellStart"/>
            <w:r w:rsidRPr="007216F2">
              <w:rPr>
                <w:color w:val="000000"/>
              </w:rPr>
              <w:t>ставлення</w:t>
            </w:r>
            <w:proofErr w:type="spellEnd"/>
            <w:r w:rsidRPr="007216F2">
              <w:rPr>
                <w:color w:val="000000"/>
              </w:rPr>
              <w:t xml:space="preserve"> до </w:t>
            </w:r>
            <w:proofErr w:type="spellStart"/>
            <w:r w:rsidRPr="007216F2">
              <w:rPr>
                <w:color w:val="000000"/>
              </w:rPr>
              <w:t>всіх</w:t>
            </w:r>
            <w:proofErr w:type="spellEnd"/>
            <w:r w:rsidRPr="007216F2">
              <w:rPr>
                <w:color w:val="000000"/>
              </w:rPr>
              <w:t xml:space="preserve"> </w:t>
            </w:r>
            <w:proofErr w:type="spellStart"/>
            <w:r w:rsidRPr="007216F2">
              <w:rPr>
                <w:color w:val="000000"/>
              </w:rPr>
              <w:t>членів</w:t>
            </w:r>
            <w:proofErr w:type="spellEnd"/>
            <w:r w:rsidRPr="007216F2">
              <w:rPr>
                <w:color w:val="000000"/>
              </w:rPr>
              <w:t xml:space="preserve">, тут </w:t>
            </w:r>
            <w:proofErr w:type="spellStart"/>
            <w:r w:rsidRPr="007216F2">
              <w:rPr>
                <w:color w:val="000000"/>
              </w:rPr>
              <w:t>підтримують</w:t>
            </w:r>
            <w:proofErr w:type="spellEnd"/>
            <w:r w:rsidRPr="007216F2">
              <w:rPr>
                <w:color w:val="000000"/>
              </w:rPr>
              <w:t xml:space="preserve"> </w:t>
            </w:r>
            <w:proofErr w:type="spellStart"/>
            <w:r w:rsidRPr="007216F2">
              <w:rPr>
                <w:color w:val="000000"/>
              </w:rPr>
              <w:t>слабких</w:t>
            </w:r>
            <w:proofErr w:type="spellEnd"/>
            <w:r w:rsidRPr="007216F2">
              <w:rPr>
                <w:color w:val="000000"/>
              </w:rPr>
              <w:t xml:space="preserve">, </w:t>
            </w:r>
            <w:proofErr w:type="spellStart"/>
            <w:r w:rsidRPr="007216F2">
              <w:rPr>
                <w:color w:val="000000"/>
              </w:rPr>
              <w:t>виступають</w:t>
            </w:r>
            <w:proofErr w:type="spellEnd"/>
            <w:r w:rsidRPr="007216F2">
              <w:rPr>
                <w:color w:val="000000"/>
              </w:rPr>
              <w:t xml:space="preserve"> на </w:t>
            </w:r>
            <w:proofErr w:type="spellStart"/>
            <w:r w:rsidRPr="007216F2">
              <w:rPr>
                <w:color w:val="000000"/>
              </w:rPr>
              <w:t>їх</w:t>
            </w:r>
            <w:proofErr w:type="spellEnd"/>
            <w:r w:rsidRPr="007216F2">
              <w:rPr>
                <w:color w:val="000000"/>
              </w:rPr>
              <w:t xml:space="preserve"> </w:t>
            </w:r>
            <w:proofErr w:type="spellStart"/>
            <w:r w:rsidRPr="007216F2">
              <w:rPr>
                <w:color w:val="000000"/>
              </w:rPr>
              <w:t>захист</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7448BE3"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3BB7504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28F218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8056C24"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13127AD9"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46FF922D"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55979CCA"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3466E66C" w14:textId="77777777" w:rsidR="004F14BE" w:rsidRPr="007216F2" w:rsidRDefault="004F14BE" w:rsidP="00000FAD">
            <w:pPr>
              <w:spacing w:line="360" w:lineRule="auto"/>
            </w:pPr>
            <w:proofErr w:type="spellStart"/>
            <w:r w:rsidRPr="007216F2">
              <w:rPr>
                <w:color w:val="000000"/>
              </w:rPr>
              <w:t>Колектив</w:t>
            </w:r>
            <w:proofErr w:type="spellEnd"/>
            <w:r w:rsidRPr="007216F2">
              <w:rPr>
                <w:color w:val="000000"/>
              </w:rPr>
              <w:t xml:space="preserve"> </w:t>
            </w:r>
            <w:proofErr w:type="spellStart"/>
            <w:r w:rsidRPr="007216F2">
              <w:rPr>
                <w:color w:val="000000"/>
              </w:rPr>
              <w:t>розділяється</w:t>
            </w:r>
            <w:proofErr w:type="spellEnd"/>
            <w:r w:rsidRPr="007216F2">
              <w:rPr>
                <w:color w:val="000000"/>
              </w:rPr>
              <w:t xml:space="preserve"> на «</w:t>
            </w:r>
            <w:proofErr w:type="spellStart"/>
            <w:r w:rsidRPr="007216F2">
              <w:rPr>
                <w:color w:val="000000"/>
              </w:rPr>
              <w:t>привілейованих</w:t>
            </w:r>
            <w:proofErr w:type="spellEnd"/>
            <w:r w:rsidRPr="007216F2">
              <w:rPr>
                <w:color w:val="000000"/>
              </w:rPr>
              <w:t>» і «</w:t>
            </w:r>
            <w:proofErr w:type="spellStart"/>
            <w:r w:rsidRPr="007216F2">
              <w:rPr>
                <w:color w:val="000000"/>
              </w:rPr>
              <w:t>зневажених</w:t>
            </w:r>
            <w:proofErr w:type="spellEnd"/>
            <w:r w:rsidRPr="007216F2">
              <w:rPr>
                <w:color w:val="000000"/>
              </w:rPr>
              <w:t xml:space="preserve">», тут </w:t>
            </w:r>
            <w:proofErr w:type="spellStart"/>
            <w:r w:rsidRPr="007216F2">
              <w:rPr>
                <w:color w:val="000000"/>
              </w:rPr>
              <w:t>презирливо</w:t>
            </w:r>
            <w:proofErr w:type="spellEnd"/>
            <w:r w:rsidRPr="007216F2">
              <w:rPr>
                <w:color w:val="000000"/>
              </w:rPr>
              <w:t xml:space="preserve"> </w:t>
            </w:r>
            <w:proofErr w:type="spellStart"/>
            <w:r w:rsidRPr="007216F2">
              <w:rPr>
                <w:color w:val="000000"/>
              </w:rPr>
              <w:t>ставляться</w:t>
            </w:r>
            <w:proofErr w:type="spellEnd"/>
            <w:r w:rsidRPr="007216F2">
              <w:rPr>
                <w:color w:val="000000"/>
              </w:rPr>
              <w:t xml:space="preserve"> до </w:t>
            </w:r>
            <w:proofErr w:type="spellStart"/>
            <w:r w:rsidRPr="007216F2">
              <w:rPr>
                <w:color w:val="000000"/>
              </w:rPr>
              <w:t>слабих</w:t>
            </w:r>
            <w:proofErr w:type="spellEnd"/>
            <w:r w:rsidRPr="007216F2">
              <w:rPr>
                <w:color w:val="000000"/>
              </w:rPr>
              <w:t xml:space="preserve">, </w:t>
            </w:r>
            <w:proofErr w:type="spellStart"/>
            <w:r w:rsidRPr="007216F2">
              <w:rPr>
                <w:color w:val="000000"/>
              </w:rPr>
              <w:t>осміюють</w:t>
            </w:r>
            <w:proofErr w:type="spellEnd"/>
            <w:r w:rsidRPr="007216F2">
              <w:rPr>
                <w:color w:val="000000"/>
              </w:rPr>
              <w:t xml:space="preserve"> </w:t>
            </w:r>
            <w:proofErr w:type="spellStart"/>
            <w:r w:rsidRPr="007216F2">
              <w:rPr>
                <w:color w:val="000000"/>
              </w:rPr>
              <w:t>їх</w:t>
            </w:r>
            <w:proofErr w:type="spellEnd"/>
          </w:p>
        </w:tc>
      </w:tr>
      <w:tr w:rsidR="004F14BE" w:rsidRPr="007216F2" w14:paraId="439698AE" w14:textId="77777777" w:rsidTr="00000FAD">
        <w:trPr>
          <w:tblCellSpacing w:w="0" w:type="dxa"/>
        </w:trPr>
        <w:tc>
          <w:tcPr>
            <w:tcW w:w="3085" w:type="dxa"/>
            <w:tcBorders>
              <w:top w:val="single" w:sz="4" w:space="0" w:color="000000"/>
              <w:left w:val="single" w:sz="4" w:space="0" w:color="000000"/>
              <w:bottom w:val="single" w:sz="4" w:space="0" w:color="000000"/>
              <w:right w:val="single" w:sz="4" w:space="0" w:color="000000"/>
            </w:tcBorders>
            <w:vAlign w:val="center"/>
            <w:hideMark/>
          </w:tcPr>
          <w:p w14:paraId="78F257EF" w14:textId="77777777" w:rsidR="004F14BE" w:rsidRPr="007216F2" w:rsidRDefault="004F14BE" w:rsidP="00000FAD">
            <w:pPr>
              <w:spacing w:line="360" w:lineRule="auto"/>
            </w:pPr>
            <w:r w:rsidRPr="007216F2">
              <w:rPr>
                <w:color w:val="000000"/>
              </w:rPr>
              <w:t xml:space="preserve">У </w:t>
            </w:r>
            <w:proofErr w:type="spellStart"/>
            <w:r w:rsidRPr="007216F2">
              <w:rPr>
                <w:color w:val="000000"/>
              </w:rPr>
              <w:t>членів</w:t>
            </w:r>
            <w:proofErr w:type="spellEnd"/>
            <w:r w:rsidRPr="007216F2">
              <w:rPr>
                <w:color w:val="000000"/>
              </w:rPr>
              <w:t xml:space="preserve"> </w:t>
            </w:r>
            <w:proofErr w:type="spellStart"/>
            <w:r w:rsidRPr="007216F2">
              <w:rPr>
                <w:color w:val="000000"/>
              </w:rPr>
              <w:t>колективу</w:t>
            </w:r>
            <w:proofErr w:type="spellEnd"/>
            <w:r w:rsidRPr="007216F2">
              <w:rPr>
                <w:color w:val="000000"/>
              </w:rPr>
              <w:t xml:space="preserve"> </w:t>
            </w:r>
            <w:proofErr w:type="spellStart"/>
            <w:r w:rsidRPr="007216F2">
              <w:rPr>
                <w:color w:val="000000"/>
              </w:rPr>
              <w:t>проявляється</w:t>
            </w:r>
            <w:proofErr w:type="spellEnd"/>
            <w:r w:rsidRPr="007216F2">
              <w:rPr>
                <w:color w:val="000000"/>
              </w:rPr>
              <w:t xml:space="preserve"> </w:t>
            </w:r>
            <w:proofErr w:type="spellStart"/>
            <w:r w:rsidRPr="007216F2">
              <w:rPr>
                <w:color w:val="000000"/>
              </w:rPr>
              <w:t>почуття</w:t>
            </w:r>
            <w:proofErr w:type="spellEnd"/>
            <w:r w:rsidRPr="007216F2">
              <w:rPr>
                <w:color w:val="000000"/>
              </w:rPr>
              <w:t xml:space="preserve"> </w:t>
            </w:r>
            <w:proofErr w:type="spellStart"/>
            <w:r w:rsidRPr="007216F2">
              <w:rPr>
                <w:color w:val="000000"/>
              </w:rPr>
              <w:t>гордості</w:t>
            </w:r>
            <w:proofErr w:type="spellEnd"/>
            <w:r w:rsidRPr="007216F2">
              <w:rPr>
                <w:color w:val="000000"/>
              </w:rPr>
              <w:t xml:space="preserve"> за </w:t>
            </w:r>
            <w:proofErr w:type="spellStart"/>
            <w:r w:rsidRPr="007216F2">
              <w:rPr>
                <w:color w:val="000000"/>
              </w:rPr>
              <w:t>свій</w:t>
            </w:r>
            <w:proofErr w:type="spellEnd"/>
            <w:r w:rsidRPr="007216F2">
              <w:rPr>
                <w:color w:val="000000"/>
              </w:rPr>
              <w:t xml:space="preserve"> </w:t>
            </w:r>
            <w:proofErr w:type="spellStart"/>
            <w:r w:rsidRPr="007216F2">
              <w:rPr>
                <w:color w:val="000000"/>
              </w:rPr>
              <w:t>колектив</w:t>
            </w:r>
            <w:proofErr w:type="spellEnd"/>
            <w:r w:rsidRPr="007216F2">
              <w:rPr>
                <w:color w:val="000000"/>
              </w:rPr>
              <w:t xml:space="preserve">, </w:t>
            </w:r>
            <w:proofErr w:type="spellStart"/>
            <w:r w:rsidRPr="007216F2">
              <w:rPr>
                <w:color w:val="000000"/>
              </w:rPr>
              <w:t>якщо</w:t>
            </w:r>
            <w:proofErr w:type="spellEnd"/>
            <w:r w:rsidRPr="007216F2">
              <w:rPr>
                <w:color w:val="000000"/>
              </w:rPr>
              <w:t xml:space="preserve"> </w:t>
            </w:r>
            <w:proofErr w:type="spellStart"/>
            <w:r w:rsidRPr="007216F2">
              <w:rPr>
                <w:color w:val="000000"/>
              </w:rPr>
              <w:t>його</w:t>
            </w:r>
            <w:proofErr w:type="spellEnd"/>
            <w:r w:rsidRPr="007216F2">
              <w:rPr>
                <w:color w:val="000000"/>
              </w:rPr>
              <w:t xml:space="preserve"> </w:t>
            </w:r>
            <w:proofErr w:type="spellStart"/>
            <w:r w:rsidRPr="007216F2">
              <w:rPr>
                <w:color w:val="000000"/>
              </w:rPr>
              <w:t>відзначають</w:t>
            </w:r>
            <w:proofErr w:type="spellEnd"/>
            <w:r w:rsidRPr="007216F2">
              <w:rPr>
                <w:color w:val="000000"/>
              </w:rPr>
              <w:t xml:space="preserve"> </w:t>
            </w:r>
            <w:proofErr w:type="spellStart"/>
            <w:r w:rsidRPr="007216F2">
              <w:rPr>
                <w:color w:val="000000"/>
              </w:rPr>
              <w:t>керівники</w:t>
            </w:r>
            <w:proofErr w:type="spellEnd"/>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4247552"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05B58A42"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2085B3AF"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44B12C5"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0F1BF360" w14:textId="77777777" w:rsidR="004F14BE" w:rsidRPr="007216F2" w:rsidRDefault="004F14BE" w:rsidP="00000FAD">
            <w:pPr>
              <w:spacing w:line="360" w:lineRule="auto"/>
            </w:pPr>
            <w:r w:rsidRPr="007216F2">
              <w:t> </w:t>
            </w:r>
          </w:p>
        </w:tc>
        <w:tc>
          <w:tcPr>
            <w:tcW w:w="426" w:type="dxa"/>
            <w:tcBorders>
              <w:top w:val="single" w:sz="4" w:space="0" w:color="000000"/>
              <w:left w:val="single" w:sz="4" w:space="0" w:color="000000"/>
              <w:bottom w:val="single" w:sz="4" w:space="0" w:color="000000"/>
              <w:right w:val="single" w:sz="4" w:space="0" w:color="000000"/>
            </w:tcBorders>
            <w:vAlign w:val="center"/>
            <w:hideMark/>
          </w:tcPr>
          <w:p w14:paraId="3E545B41" w14:textId="77777777" w:rsidR="004F14BE" w:rsidRPr="007216F2" w:rsidRDefault="004F14BE" w:rsidP="00000FAD">
            <w:pPr>
              <w:spacing w:line="360" w:lineRule="auto"/>
            </w:pPr>
            <w:r w:rsidRPr="007216F2">
              <w:t> </w:t>
            </w:r>
          </w:p>
        </w:tc>
        <w:tc>
          <w:tcPr>
            <w:tcW w:w="425" w:type="dxa"/>
            <w:tcBorders>
              <w:top w:val="single" w:sz="4" w:space="0" w:color="000000"/>
              <w:left w:val="single" w:sz="4" w:space="0" w:color="000000"/>
              <w:bottom w:val="single" w:sz="4" w:space="0" w:color="000000"/>
              <w:right w:val="single" w:sz="4" w:space="0" w:color="000000"/>
            </w:tcBorders>
            <w:vAlign w:val="center"/>
            <w:hideMark/>
          </w:tcPr>
          <w:p w14:paraId="453D9AFD" w14:textId="77777777" w:rsidR="004F14BE" w:rsidRPr="007216F2" w:rsidRDefault="004F14BE" w:rsidP="00000FAD">
            <w:pPr>
              <w:spacing w:line="360" w:lineRule="auto"/>
            </w:pPr>
            <w:r w:rsidRPr="007216F2">
              <w:t> </w:t>
            </w:r>
          </w:p>
        </w:tc>
        <w:tc>
          <w:tcPr>
            <w:tcW w:w="2992" w:type="dxa"/>
            <w:tcBorders>
              <w:top w:val="single" w:sz="4" w:space="0" w:color="000000"/>
              <w:left w:val="single" w:sz="4" w:space="0" w:color="000000"/>
              <w:bottom w:val="single" w:sz="4" w:space="0" w:color="000000"/>
              <w:right w:val="single" w:sz="4" w:space="0" w:color="000000"/>
            </w:tcBorders>
            <w:vAlign w:val="center"/>
            <w:hideMark/>
          </w:tcPr>
          <w:p w14:paraId="676FB599" w14:textId="77777777" w:rsidR="004F14BE" w:rsidRPr="007216F2" w:rsidRDefault="004F14BE" w:rsidP="00000FAD">
            <w:pPr>
              <w:spacing w:line="360" w:lineRule="auto"/>
            </w:pPr>
            <w:r w:rsidRPr="007216F2">
              <w:rPr>
                <w:color w:val="000000"/>
              </w:rPr>
              <w:t xml:space="preserve">До похвал і </w:t>
            </w:r>
            <w:proofErr w:type="spellStart"/>
            <w:r w:rsidRPr="007216F2">
              <w:rPr>
                <w:color w:val="000000"/>
              </w:rPr>
              <w:t>заохочень</w:t>
            </w:r>
            <w:proofErr w:type="spellEnd"/>
            <w:r w:rsidRPr="007216F2">
              <w:rPr>
                <w:color w:val="000000"/>
              </w:rPr>
              <w:t xml:space="preserve"> </w:t>
            </w:r>
            <w:proofErr w:type="spellStart"/>
            <w:r w:rsidRPr="007216F2">
              <w:rPr>
                <w:color w:val="000000"/>
              </w:rPr>
              <w:t>колективу</w:t>
            </w:r>
            <w:proofErr w:type="spellEnd"/>
            <w:r w:rsidRPr="007216F2">
              <w:rPr>
                <w:color w:val="000000"/>
              </w:rPr>
              <w:t xml:space="preserve"> тут </w:t>
            </w:r>
            <w:proofErr w:type="spellStart"/>
            <w:r w:rsidRPr="007216F2">
              <w:rPr>
                <w:color w:val="000000"/>
              </w:rPr>
              <w:t>ставляться</w:t>
            </w:r>
            <w:proofErr w:type="spellEnd"/>
            <w:r w:rsidRPr="007216F2">
              <w:rPr>
                <w:color w:val="000000"/>
              </w:rPr>
              <w:t xml:space="preserve"> </w:t>
            </w:r>
            <w:proofErr w:type="spellStart"/>
            <w:r w:rsidRPr="007216F2">
              <w:rPr>
                <w:color w:val="000000"/>
              </w:rPr>
              <w:t>байдуже</w:t>
            </w:r>
            <w:proofErr w:type="spellEnd"/>
          </w:p>
        </w:tc>
      </w:tr>
    </w:tbl>
    <w:p w14:paraId="036C2CD9" w14:textId="77777777" w:rsidR="004F14BE" w:rsidRDefault="004F14BE" w:rsidP="004F14BE">
      <w:pPr>
        <w:jc w:val="both"/>
        <w:rPr>
          <w:lang w:val="uk-UA"/>
        </w:rPr>
      </w:pPr>
    </w:p>
    <w:p w14:paraId="680127F1" w14:textId="77777777" w:rsidR="004F14BE" w:rsidRPr="00CE6BCA" w:rsidRDefault="004F14BE" w:rsidP="004F14BE">
      <w:pPr>
        <w:jc w:val="both"/>
        <w:rPr>
          <w:i/>
        </w:rPr>
      </w:pPr>
      <w:r w:rsidRPr="00CE6BCA">
        <w:t> </w:t>
      </w:r>
      <w:r w:rsidRPr="00CE6BCA">
        <w:rPr>
          <w:i/>
          <w:lang w:val="uk-UA"/>
        </w:rPr>
        <w:t>* </w:t>
      </w:r>
      <w:r w:rsidRPr="00CE6BCA">
        <w:rPr>
          <w:i/>
        </w:rPr>
        <w:t> </w:t>
      </w:r>
      <w:r w:rsidRPr="00CE6BCA">
        <w:rPr>
          <w:i/>
          <w:color w:val="000000"/>
        </w:rPr>
        <w:t xml:space="preserve">Чим </w:t>
      </w:r>
      <w:proofErr w:type="spellStart"/>
      <w:r w:rsidRPr="00CE6BCA">
        <w:rPr>
          <w:i/>
          <w:color w:val="000000"/>
        </w:rPr>
        <w:t>вищий</w:t>
      </w:r>
      <w:proofErr w:type="spellEnd"/>
      <w:r w:rsidRPr="00CE6BCA">
        <w:rPr>
          <w:i/>
          <w:color w:val="000000"/>
        </w:rPr>
        <w:t xml:space="preserve"> </w:t>
      </w:r>
      <w:proofErr w:type="spellStart"/>
      <w:r w:rsidRPr="00CE6BCA">
        <w:rPr>
          <w:i/>
          <w:color w:val="000000"/>
        </w:rPr>
        <w:t>сумарний</w:t>
      </w:r>
      <w:proofErr w:type="spellEnd"/>
      <w:r w:rsidRPr="00CE6BCA">
        <w:rPr>
          <w:i/>
          <w:color w:val="000000"/>
        </w:rPr>
        <w:t xml:space="preserve"> бал, </w:t>
      </w:r>
      <w:proofErr w:type="spellStart"/>
      <w:r w:rsidRPr="00CE6BCA">
        <w:rPr>
          <w:i/>
          <w:color w:val="000000"/>
        </w:rPr>
        <w:t>тим</w:t>
      </w:r>
      <w:proofErr w:type="spellEnd"/>
      <w:r w:rsidRPr="00CE6BCA">
        <w:rPr>
          <w:i/>
          <w:color w:val="000000"/>
        </w:rPr>
        <w:t xml:space="preserve"> </w:t>
      </w:r>
      <w:proofErr w:type="spellStart"/>
      <w:r w:rsidRPr="00CE6BCA">
        <w:rPr>
          <w:i/>
          <w:color w:val="000000"/>
        </w:rPr>
        <w:t>краща</w:t>
      </w:r>
      <w:proofErr w:type="spellEnd"/>
      <w:r w:rsidRPr="00CE6BCA">
        <w:rPr>
          <w:i/>
          <w:color w:val="000000"/>
        </w:rPr>
        <w:t xml:space="preserve"> атмосфера в </w:t>
      </w:r>
      <w:proofErr w:type="spellStart"/>
      <w:r w:rsidRPr="00CE6BCA">
        <w:rPr>
          <w:i/>
          <w:color w:val="000000"/>
        </w:rPr>
        <w:t>групі</w:t>
      </w:r>
      <w:proofErr w:type="spellEnd"/>
      <w:r w:rsidRPr="00CE6BCA">
        <w:rPr>
          <w:i/>
          <w:color w:val="000000"/>
        </w:rPr>
        <w:t xml:space="preserve"> </w:t>
      </w:r>
    </w:p>
    <w:p w14:paraId="0F6641B7" w14:textId="77777777" w:rsidR="004F14BE" w:rsidRPr="00CE6BCA" w:rsidRDefault="00643FFA" w:rsidP="004F14BE">
      <w:pPr>
        <w:spacing w:line="360" w:lineRule="auto"/>
        <w:jc w:val="center"/>
        <w:rPr>
          <w:sz w:val="28"/>
          <w:szCs w:val="28"/>
        </w:rPr>
      </w:pPr>
      <w:r w:rsidRPr="00CE6BCA">
        <w:rPr>
          <w:b/>
          <w:bCs/>
          <w:color w:val="000000"/>
          <w:sz w:val="28"/>
          <w:szCs w:val="28"/>
        </w:rPr>
        <w:lastRenderedPageBreak/>
        <w:t xml:space="preserve">Методика </w:t>
      </w:r>
      <w:proofErr w:type="spellStart"/>
      <w:r w:rsidRPr="00CE6BCA">
        <w:rPr>
          <w:b/>
          <w:bCs/>
          <w:color w:val="000000"/>
          <w:sz w:val="28"/>
          <w:szCs w:val="28"/>
        </w:rPr>
        <w:t>визначення</w:t>
      </w:r>
      <w:proofErr w:type="spellEnd"/>
      <w:r w:rsidRPr="00CE6BCA">
        <w:rPr>
          <w:b/>
          <w:bCs/>
          <w:color w:val="000000"/>
          <w:sz w:val="28"/>
          <w:szCs w:val="28"/>
        </w:rPr>
        <w:t xml:space="preserve"> </w:t>
      </w:r>
      <w:proofErr w:type="spellStart"/>
      <w:r w:rsidRPr="00CE6BCA">
        <w:rPr>
          <w:b/>
          <w:bCs/>
          <w:color w:val="000000"/>
          <w:sz w:val="28"/>
          <w:szCs w:val="28"/>
        </w:rPr>
        <w:t>індексу</w:t>
      </w:r>
      <w:proofErr w:type="spellEnd"/>
      <w:r w:rsidRPr="00CE6BCA">
        <w:rPr>
          <w:b/>
          <w:bCs/>
          <w:color w:val="000000"/>
          <w:sz w:val="28"/>
          <w:szCs w:val="28"/>
        </w:rPr>
        <w:t xml:space="preserve"> </w:t>
      </w:r>
      <w:proofErr w:type="spellStart"/>
      <w:r w:rsidRPr="00CE6BCA">
        <w:rPr>
          <w:b/>
          <w:bCs/>
          <w:color w:val="000000"/>
          <w:sz w:val="28"/>
          <w:szCs w:val="28"/>
        </w:rPr>
        <w:t>групової</w:t>
      </w:r>
      <w:proofErr w:type="spellEnd"/>
      <w:r w:rsidRPr="00CE6BCA">
        <w:rPr>
          <w:b/>
          <w:bCs/>
          <w:color w:val="000000"/>
          <w:sz w:val="28"/>
          <w:szCs w:val="28"/>
        </w:rPr>
        <w:t xml:space="preserve"> </w:t>
      </w:r>
      <w:proofErr w:type="spellStart"/>
      <w:r w:rsidRPr="00CE6BCA">
        <w:rPr>
          <w:b/>
          <w:bCs/>
          <w:color w:val="000000"/>
          <w:sz w:val="28"/>
          <w:szCs w:val="28"/>
        </w:rPr>
        <w:t>згуртованості</w:t>
      </w:r>
      <w:proofErr w:type="spellEnd"/>
      <w:r w:rsidRPr="00CE6BCA">
        <w:rPr>
          <w:b/>
          <w:bCs/>
          <w:color w:val="000000"/>
          <w:sz w:val="28"/>
          <w:szCs w:val="28"/>
        </w:rPr>
        <w:t xml:space="preserve"> </w:t>
      </w:r>
      <w:r>
        <w:rPr>
          <w:b/>
          <w:bCs/>
          <w:color w:val="000000"/>
          <w:sz w:val="28"/>
          <w:szCs w:val="28"/>
          <w:lang w:val="uk-UA"/>
        </w:rPr>
        <w:t>С</w:t>
      </w:r>
      <w:proofErr w:type="spellStart"/>
      <w:r w:rsidRPr="00CE6BCA">
        <w:rPr>
          <w:b/>
          <w:bCs/>
          <w:color w:val="000000"/>
          <w:sz w:val="28"/>
          <w:szCs w:val="28"/>
        </w:rPr>
        <w:t>ішора</w:t>
      </w:r>
      <w:proofErr w:type="spellEnd"/>
    </w:p>
    <w:p w14:paraId="60F3B1F1" w14:textId="77777777" w:rsidR="004F14BE" w:rsidRPr="00CE6BCA" w:rsidRDefault="004F14BE" w:rsidP="004F14BE">
      <w:pPr>
        <w:ind w:firstLine="357"/>
        <w:jc w:val="both"/>
        <w:rPr>
          <w:sz w:val="28"/>
          <w:szCs w:val="28"/>
          <w:lang w:val="uk-UA"/>
        </w:rPr>
      </w:pPr>
      <w:r w:rsidRPr="00CE6BCA">
        <w:rPr>
          <w:b/>
          <w:sz w:val="28"/>
          <w:szCs w:val="28"/>
          <w:u w:val="single"/>
          <w:lang w:val="uk-UA"/>
        </w:rPr>
        <w:t xml:space="preserve">Інструкція: </w:t>
      </w:r>
      <w:r w:rsidRPr="00CE6BCA">
        <w:rPr>
          <w:sz w:val="28"/>
          <w:szCs w:val="28"/>
          <w:lang w:val="uk-UA"/>
        </w:rPr>
        <w:t>Оберіть одну із відповідей на кожне запитання.</w:t>
      </w:r>
    </w:p>
    <w:p w14:paraId="7FFE47AF" w14:textId="77777777" w:rsidR="004F14BE" w:rsidRPr="007216F2" w:rsidRDefault="004F14BE" w:rsidP="004F14BE">
      <w:pPr>
        <w:spacing w:line="360" w:lineRule="auto"/>
        <w:jc w:val="both"/>
      </w:pPr>
      <w:r w:rsidRPr="007216F2">
        <w:t> </w:t>
      </w:r>
    </w:p>
    <w:p w14:paraId="5910FC4F" w14:textId="77777777" w:rsidR="004F14BE" w:rsidRPr="00CE6BCA" w:rsidRDefault="004F14BE" w:rsidP="009C714F">
      <w:pPr>
        <w:numPr>
          <w:ilvl w:val="0"/>
          <w:numId w:val="2"/>
        </w:numPr>
        <w:tabs>
          <w:tab w:val="left" w:pos="360"/>
        </w:tabs>
        <w:ind w:left="1080"/>
        <w:contextualSpacing/>
        <w:jc w:val="both"/>
        <w:rPr>
          <w:sz w:val="28"/>
          <w:szCs w:val="28"/>
        </w:rPr>
      </w:pPr>
      <w:r w:rsidRPr="00CE6BCA">
        <w:rPr>
          <w:b/>
          <w:bCs/>
          <w:i/>
          <w:iCs/>
          <w:color w:val="000000"/>
          <w:sz w:val="28"/>
          <w:szCs w:val="28"/>
        </w:rPr>
        <w:t xml:space="preserve">Як Ви </w:t>
      </w:r>
      <w:proofErr w:type="spellStart"/>
      <w:r w:rsidRPr="00CE6BCA">
        <w:rPr>
          <w:b/>
          <w:bCs/>
          <w:i/>
          <w:iCs/>
          <w:color w:val="000000"/>
          <w:sz w:val="28"/>
          <w:szCs w:val="28"/>
        </w:rPr>
        <w:t>оцінили</w:t>
      </w:r>
      <w:proofErr w:type="spellEnd"/>
      <w:r w:rsidRPr="00CE6BCA">
        <w:rPr>
          <w:b/>
          <w:bCs/>
          <w:i/>
          <w:iCs/>
          <w:color w:val="000000"/>
          <w:sz w:val="28"/>
          <w:szCs w:val="28"/>
        </w:rPr>
        <w:t xml:space="preserve"> б свою </w:t>
      </w:r>
      <w:proofErr w:type="spellStart"/>
      <w:r w:rsidRPr="00CE6BCA">
        <w:rPr>
          <w:b/>
          <w:bCs/>
          <w:i/>
          <w:iCs/>
          <w:color w:val="000000"/>
          <w:sz w:val="28"/>
          <w:szCs w:val="28"/>
        </w:rPr>
        <w:t>приналежність</w:t>
      </w:r>
      <w:proofErr w:type="spellEnd"/>
      <w:r w:rsidRPr="00CE6BCA">
        <w:rPr>
          <w:b/>
          <w:bCs/>
          <w:i/>
          <w:iCs/>
          <w:color w:val="000000"/>
          <w:sz w:val="28"/>
          <w:szCs w:val="28"/>
        </w:rPr>
        <w:t xml:space="preserve"> до групи?</w:t>
      </w:r>
    </w:p>
    <w:p w14:paraId="7BAC46BA" w14:textId="77777777" w:rsidR="004F14BE" w:rsidRPr="00CE6BCA" w:rsidRDefault="004F14BE" w:rsidP="004F14BE">
      <w:pPr>
        <w:ind w:left="360"/>
        <w:contextualSpacing/>
        <w:jc w:val="both"/>
        <w:rPr>
          <w:sz w:val="28"/>
          <w:szCs w:val="28"/>
        </w:rPr>
      </w:pPr>
      <w:r w:rsidRPr="00CE6BCA">
        <w:rPr>
          <w:color w:val="000000"/>
          <w:sz w:val="28"/>
          <w:szCs w:val="28"/>
        </w:rPr>
        <w:t xml:space="preserve">1.  </w:t>
      </w:r>
      <w:proofErr w:type="spellStart"/>
      <w:r w:rsidRPr="00CE6BCA">
        <w:rPr>
          <w:color w:val="000000"/>
          <w:sz w:val="28"/>
          <w:szCs w:val="28"/>
        </w:rPr>
        <w:t>Відчуваю</w:t>
      </w:r>
      <w:proofErr w:type="spellEnd"/>
      <w:r w:rsidRPr="00CE6BCA">
        <w:rPr>
          <w:color w:val="000000"/>
          <w:sz w:val="28"/>
          <w:szCs w:val="28"/>
        </w:rPr>
        <w:t xml:space="preserve"> себе </w:t>
      </w:r>
      <w:proofErr w:type="spellStart"/>
      <w:r w:rsidRPr="00CE6BCA">
        <w:rPr>
          <w:color w:val="000000"/>
          <w:sz w:val="28"/>
          <w:szCs w:val="28"/>
        </w:rPr>
        <w:t>її</w:t>
      </w:r>
      <w:proofErr w:type="spellEnd"/>
      <w:r w:rsidRPr="00CE6BCA">
        <w:rPr>
          <w:color w:val="000000"/>
          <w:sz w:val="28"/>
          <w:szCs w:val="28"/>
        </w:rPr>
        <w:t xml:space="preserve"> членом, </w:t>
      </w:r>
      <w:proofErr w:type="spellStart"/>
      <w:r w:rsidRPr="00CE6BCA">
        <w:rPr>
          <w:color w:val="000000"/>
          <w:sz w:val="28"/>
          <w:szCs w:val="28"/>
        </w:rPr>
        <w:t>частиною</w:t>
      </w:r>
      <w:proofErr w:type="spellEnd"/>
      <w:r w:rsidRPr="00CE6BCA">
        <w:rPr>
          <w:color w:val="000000"/>
          <w:sz w:val="28"/>
          <w:szCs w:val="28"/>
        </w:rPr>
        <w:t xml:space="preserve"> </w:t>
      </w:r>
      <w:proofErr w:type="spellStart"/>
      <w:r w:rsidRPr="00CE6BCA">
        <w:rPr>
          <w:color w:val="000000"/>
          <w:sz w:val="28"/>
          <w:szCs w:val="28"/>
        </w:rPr>
        <w:t>колективу</w:t>
      </w:r>
      <w:proofErr w:type="spellEnd"/>
      <w:r w:rsidRPr="00CE6BCA">
        <w:rPr>
          <w:color w:val="000000"/>
          <w:sz w:val="28"/>
          <w:szCs w:val="28"/>
        </w:rPr>
        <w:t xml:space="preserve"> (5).</w:t>
      </w:r>
    </w:p>
    <w:p w14:paraId="1B223A38" w14:textId="77777777" w:rsidR="004F14BE" w:rsidRPr="00CE6BCA" w:rsidRDefault="004F14BE" w:rsidP="004F14BE">
      <w:pPr>
        <w:ind w:left="360"/>
        <w:contextualSpacing/>
        <w:jc w:val="both"/>
        <w:rPr>
          <w:sz w:val="28"/>
          <w:szCs w:val="28"/>
        </w:rPr>
      </w:pPr>
      <w:r w:rsidRPr="00CE6BCA">
        <w:rPr>
          <w:color w:val="000000"/>
          <w:sz w:val="28"/>
          <w:szCs w:val="28"/>
        </w:rPr>
        <w:t xml:space="preserve">2.  Беру участь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видів</w:t>
      </w:r>
      <w:proofErr w:type="spellEnd"/>
      <w:r w:rsidRPr="00CE6BCA">
        <w:rPr>
          <w:color w:val="000000"/>
          <w:sz w:val="28"/>
          <w:szCs w:val="28"/>
        </w:rPr>
        <w:t xml:space="preserve"> </w:t>
      </w:r>
      <w:proofErr w:type="spellStart"/>
      <w:r w:rsidRPr="00CE6BCA">
        <w:rPr>
          <w:color w:val="000000"/>
          <w:sz w:val="28"/>
          <w:szCs w:val="28"/>
        </w:rPr>
        <w:t>діяльності</w:t>
      </w:r>
      <w:proofErr w:type="spellEnd"/>
      <w:r w:rsidRPr="00CE6BCA">
        <w:rPr>
          <w:color w:val="000000"/>
          <w:sz w:val="28"/>
          <w:szCs w:val="28"/>
        </w:rPr>
        <w:t xml:space="preserve"> (4).</w:t>
      </w:r>
    </w:p>
    <w:p w14:paraId="0B203882" w14:textId="77777777" w:rsidR="004F14BE" w:rsidRPr="00CE6BCA" w:rsidRDefault="004F14BE" w:rsidP="004F14BE">
      <w:pPr>
        <w:ind w:left="360"/>
        <w:contextualSpacing/>
        <w:jc w:val="both"/>
        <w:rPr>
          <w:sz w:val="28"/>
          <w:szCs w:val="28"/>
        </w:rPr>
      </w:pPr>
      <w:r w:rsidRPr="00CE6BCA">
        <w:rPr>
          <w:color w:val="000000"/>
          <w:sz w:val="28"/>
          <w:szCs w:val="28"/>
        </w:rPr>
        <w:t xml:space="preserve">3.  Беру участь в одних видах </w:t>
      </w:r>
      <w:proofErr w:type="spellStart"/>
      <w:r w:rsidRPr="00CE6BCA">
        <w:rPr>
          <w:color w:val="000000"/>
          <w:sz w:val="28"/>
          <w:szCs w:val="28"/>
        </w:rPr>
        <w:t>діяльності</w:t>
      </w:r>
      <w:proofErr w:type="spellEnd"/>
      <w:r w:rsidRPr="00CE6BCA">
        <w:rPr>
          <w:color w:val="000000"/>
          <w:sz w:val="28"/>
          <w:szCs w:val="28"/>
        </w:rPr>
        <w:t xml:space="preserve"> і не беру </w:t>
      </w:r>
      <w:proofErr w:type="spellStart"/>
      <w:r w:rsidRPr="00CE6BCA">
        <w:rPr>
          <w:color w:val="000000"/>
          <w:sz w:val="28"/>
          <w:szCs w:val="28"/>
        </w:rPr>
        <w:t>участі</w:t>
      </w:r>
      <w:proofErr w:type="spellEnd"/>
      <w:r w:rsidRPr="00CE6BCA">
        <w:rPr>
          <w:color w:val="000000"/>
          <w:sz w:val="28"/>
          <w:szCs w:val="28"/>
        </w:rPr>
        <w:t xml:space="preserve"> в </w:t>
      </w:r>
      <w:proofErr w:type="spellStart"/>
      <w:r w:rsidRPr="00CE6BCA">
        <w:rPr>
          <w:color w:val="000000"/>
          <w:sz w:val="28"/>
          <w:szCs w:val="28"/>
        </w:rPr>
        <w:t>інших</w:t>
      </w:r>
      <w:proofErr w:type="spellEnd"/>
      <w:r w:rsidRPr="00CE6BCA">
        <w:rPr>
          <w:color w:val="000000"/>
          <w:sz w:val="28"/>
          <w:szCs w:val="28"/>
        </w:rPr>
        <w:t xml:space="preserve"> (3).</w:t>
      </w:r>
    </w:p>
    <w:p w14:paraId="6E24959C" w14:textId="77777777" w:rsidR="004F14BE" w:rsidRPr="00CE6BCA" w:rsidRDefault="004F14BE" w:rsidP="004F14BE">
      <w:pPr>
        <w:ind w:left="360"/>
        <w:contextualSpacing/>
        <w:jc w:val="both"/>
        <w:rPr>
          <w:sz w:val="28"/>
          <w:szCs w:val="28"/>
        </w:rPr>
      </w:pPr>
      <w:r w:rsidRPr="00CE6BCA">
        <w:rPr>
          <w:color w:val="000000"/>
          <w:sz w:val="28"/>
          <w:szCs w:val="28"/>
        </w:rPr>
        <w:t xml:space="preserve">4.  Не </w:t>
      </w:r>
      <w:proofErr w:type="spellStart"/>
      <w:r w:rsidRPr="00CE6BCA">
        <w:rPr>
          <w:color w:val="000000"/>
          <w:sz w:val="28"/>
          <w:szCs w:val="28"/>
        </w:rPr>
        <w:t>відчуваю</w:t>
      </w:r>
      <w:proofErr w:type="spellEnd"/>
      <w:r w:rsidRPr="00CE6BCA">
        <w:rPr>
          <w:color w:val="000000"/>
          <w:sz w:val="28"/>
          <w:szCs w:val="28"/>
        </w:rPr>
        <w:t xml:space="preserve">, </w:t>
      </w:r>
      <w:proofErr w:type="spellStart"/>
      <w:r w:rsidRPr="00CE6BCA">
        <w:rPr>
          <w:color w:val="000000"/>
          <w:sz w:val="28"/>
          <w:szCs w:val="28"/>
        </w:rPr>
        <w:t>що</w:t>
      </w:r>
      <w:proofErr w:type="spellEnd"/>
      <w:r w:rsidRPr="00CE6BCA">
        <w:rPr>
          <w:color w:val="000000"/>
          <w:sz w:val="28"/>
          <w:szCs w:val="28"/>
        </w:rPr>
        <w:t xml:space="preserve"> є членом групи (2).</w:t>
      </w:r>
    </w:p>
    <w:p w14:paraId="0C8C7F55" w14:textId="77777777" w:rsidR="004F14BE" w:rsidRPr="00CE6BCA" w:rsidRDefault="004F14BE" w:rsidP="009C714F">
      <w:pPr>
        <w:numPr>
          <w:ilvl w:val="0"/>
          <w:numId w:val="3"/>
        </w:numPr>
        <w:tabs>
          <w:tab w:val="left" w:pos="360"/>
        </w:tabs>
        <w:ind w:left="1080"/>
        <w:contextualSpacing/>
        <w:jc w:val="both"/>
        <w:rPr>
          <w:sz w:val="28"/>
          <w:szCs w:val="28"/>
        </w:rPr>
      </w:pPr>
      <w:r w:rsidRPr="00CE6BCA">
        <w:rPr>
          <w:color w:val="000000"/>
          <w:sz w:val="28"/>
          <w:szCs w:val="28"/>
        </w:rPr>
        <w:t xml:space="preserve">5.  Живу й </w:t>
      </w:r>
      <w:proofErr w:type="spellStart"/>
      <w:r w:rsidRPr="00CE6BCA">
        <w:rPr>
          <w:color w:val="000000"/>
          <w:sz w:val="28"/>
          <w:szCs w:val="28"/>
        </w:rPr>
        <w:t>існую</w:t>
      </w:r>
      <w:proofErr w:type="spellEnd"/>
      <w:r w:rsidRPr="00CE6BCA">
        <w:rPr>
          <w:color w:val="000000"/>
          <w:sz w:val="28"/>
          <w:szCs w:val="28"/>
        </w:rPr>
        <w:t xml:space="preserve"> </w:t>
      </w:r>
      <w:proofErr w:type="spellStart"/>
      <w:r w:rsidRPr="00CE6BCA">
        <w:rPr>
          <w:color w:val="000000"/>
          <w:sz w:val="28"/>
          <w:szCs w:val="28"/>
        </w:rPr>
        <w:t>окремо</w:t>
      </w:r>
      <w:proofErr w:type="spellEnd"/>
      <w:r w:rsidRPr="00CE6BCA">
        <w:rPr>
          <w:color w:val="000000"/>
          <w:sz w:val="28"/>
          <w:szCs w:val="28"/>
        </w:rPr>
        <w:t xml:space="preserve"> </w:t>
      </w:r>
      <w:proofErr w:type="spellStart"/>
      <w:r w:rsidRPr="00CE6BCA">
        <w:rPr>
          <w:color w:val="000000"/>
          <w:sz w:val="28"/>
          <w:szCs w:val="28"/>
        </w:rPr>
        <w:t>від</w:t>
      </w:r>
      <w:proofErr w:type="spellEnd"/>
      <w:r w:rsidRPr="00CE6BCA">
        <w:rPr>
          <w:color w:val="000000"/>
          <w:sz w:val="28"/>
          <w:szCs w:val="28"/>
        </w:rPr>
        <w:t xml:space="preserve"> </w:t>
      </w:r>
      <w:proofErr w:type="spellStart"/>
      <w:r w:rsidRPr="00CE6BCA">
        <w:rPr>
          <w:color w:val="000000"/>
          <w:sz w:val="28"/>
          <w:szCs w:val="28"/>
        </w:rPr>
        <w:t>неї</w:t>
      </w:r>
      <w:proofErr w:type="spellEnd"/>
      <w:r w:rsidRPr="00CE6BCA">
        <w:rPr>
          <w:color w:val="000000"/>
          <w:sz w:val="28"/>
          <w:szCs w:val="28"/>
        </w:rPr>
        <w:t xml:space="preserve"> (1).</w:t>
      </w:r>
    </w:p>
    <w:p w14:paraId="04FD8486" w14:textId="77777777" w:rsidR="004F14BE" w:rsidRPr="00CE6BCA" w:rsidRDefault="004F14BE" w:rsidP="004F14BE">
      <w:pPr>
        <w:ind w:firstLine="360"/>
        <w:contextualSpacing/>
        <w:jc w:val="both"/>
        <w:rPr>
          <w:sz w:val="28"/>
          <w:szCs w:val="28"/>
        </w:rPr>
      </w:pPr>
      <w:r w:rsidRPr="00CE6BCA">
        <w:rPr>
          <w:color w:val="000000"/>
          <w:sz w:val="28"/>
          <w:szCs w:val="28"/>
        </w:rPr>
        <w:t>6.  Не знаю (1).</w:t>
      </w:r>
    </w:p>
    <w:p w14:paraId="0CD1B557" w14:textId="77777777" w:rsidR="004F14BE" w:rsidRPr="00CE6BCA" w:rsidRDefault="004F14BE" w:rsidP="004F14BE">
      <w:pPr>
        <w:contextualSpacing/>
        <w:jc w:val="both"/>
        <w:rPr>
          <w:sz w:val="28"/>
          <w:szCs w:val="28"/>
        </w:rPr>
      </w:pPr>
      <w:r w:rsidRPr="00CE6BCA">
        <w:rPr>
          <w:b/>
          <w:bCs/>
          <w:i/>
          <w:iCs/>
          <w:color w:val="000000"/>
          <w:sz w:val="28"/>
          <w:szCs w:val="28"/>
        </w:rPr>
        <w:t xml:space="preserve">ІІ. </w:t>
      </w:r>
      <w:proofErr w:type="spellStart"/>
      <w:r w:rsidRPr="00CE6BCA">
        <w:rPr>
          <w:b/>
          <w:bCs/>
          <w:i/>
          <w:iCs/>
          <w:color w:val="000000"/>
          <w:sz w:val="28"/>
          <w:szCs w:val="28"/>
        </w:rPr>
        <w:t>Перейшли</w:t>
      </w:r>
      <w:proofErr w:type="spellEnd"/>
      <w:r w:rsidRPr="00CE6BCA">
        <w:rPr>
          <w:b/>
          <w:bCs/>
          <w:i/>
          <w:iCs/>
          <w:color w:val="000000"/>
          <w:sz w:val="28"/>
          <w:szCs w:val="28"/>
        </w:rPr>
        <w:t xml:space="preserve"> б Ви в </w:t>
      </w:r>
      <w:proofErr w:type="spellStart"/>
      <w:r w:rsidRPr="00CE6BCA">
        <w:rPr>
          <w:b/>
          <w:bCs/>
          <w:i/>
          <w:iCs/>
          <w:color w:val="000000"/>
          <w:sz w:val="28"/>
          <w:szCs w:val="28"/>
        </w:rPr>
        <w:t>іншу</w:t>
      </w:r>
      <w:proofErr w:type="spellEnd"/>
      <w:r w:rsidRPr="00CE6BCA">
        <w:rPr>
          <w:b/>
          <w:bCs/>
          <w:i/>
          <w:iCs/>
          <w:color w:val="000000"/>
          <w:sz w:val="28"/>
          <w:szCs w:val="28"/>
        </w:rPr>
        <w:t xml:space="preserve"> </w:t>
      </w:r>
      <w:proofErr w:type="spellStart"/>
      <w:r w:rsidRPr="00CE6BCA">
        <w:rPr>
          <w:b/>
          <w:bCs/>
          <w:i/>
          <w:iCs/>
          <w:color w:val="000000"/>
          <w:sz w:val="28"/>
          <w:szCs w:val="28"/>
        </w:rPr>
        <w:t>групу</w:t>
      </w:r>
      <w:proofErr w:type="spellEnd"/>
      <w:r w:rsidRPr="00CE6BCA">
        <w:rPr>
          <w:b/>
          <w:bCs/>
          <w:i/>
          <w:iCs/>
          <w:color w:val="000000"/>
          <w:sz w:val="28"/>
          <w:szCs w:val="28"/>
        </w:rPr>
        <w:t xml:space="preserve">, </w:t>
      </w:r>
      <w:proofErr w:type="spellStart"/>
      <w:r w:rsidRPr="00CE6BCA">
        <w:rPr>
          <w:b/>
          <w:bCs/>
          <w:i/>
          <w:iCs/>
          <w:color w:val="000000"/>
          <w:sz w:val="28"/>
          <w:szCs w:val="28"/>
        </w:rPr>
        <w:t>якщо</w:t>
      </w:r>
      <w:proofErr w:type="spellEnd"/>
      <w:r w:rsidRPr="00CE6BCA">
        <w:rPr>
          <w:b/>
          <w:bCs/>
          <w:i/>
          <w:iCs/>
          <w:color w:val="000000"/>
          <w:sz w:val="28"/>
          <w:szCs w:val="28"/>
        </w:rPr>
        <w:t xml:space="preserve"> </w:t>
      </w:r>
      <w:proofErr w:type="spellStart"/>
      <w:r w:rsidRPr="00CE6BCA">
        <w:rPr>
          <w:b/>
          <w:bCs/>
          <w:i/>
          <w:iCs/>
          <w:color w:val="000000"/>
          <w:sz w:val="28"/>
          <w:szCs w:val="28"/>
        </w:rPr>
        <w:t>була</w:t>
      </w:r>
      <w:proofErr w:type="spellEnd"/>
      <w:r w:rsidRPr="00CE6BCA">
        <w:rPr>
          <w:b/>
          <w:bCs/>
          <w:i/>
          <w:iCs/>
          <w:color w:val="000000"/>
          <w:sz w:val="28"/>
          <w:szCs w:val="28"/>
        </w:rPr>
        <w:t xml:space="preserve"> б </w:t>
      </w:r>
      <w:proofErr w:type="spellStart"/>
      <w:r w:rsidRPr="00CE6BCA">
        <w:rPr>
          <w:b/>
          <w:bCs/>
          <w:i/>
          <w:iCs/>
          <w:color w:val="000000"/>
          <w:sz w:val="28"/>
          <w:szCs w:val="28"/>
        </w:rPr>
        <w:t>така</w:t>
      </w:r>
      <w:proofErr w:type="spellEnd"/>
      <w:r w:rsidRPr="00CE6BCA">
        <w:rPr>
          <w:b/>
          <w:bCs/>
          <w:i/>
          <w:iCs/>
          <w:color w:val="000000"/>
          <w:sz w:val="28"/>
          <w:szCs w:val="28"/>
        </w:rPr>
        <w:t xml:space="preserve"> </w:t>
      </w:r>
      <w:proofErr w:type="spellStart"/>
      <w:r w:rsidRPr="00CE6BCA">
        <w:rPr>
          <w:b/>
          <w:bCs/>
          <w:i/>
          <w:iCs/>
          <w:color w:val="000000"/>
          <w:sz w:val="28"/>
          <w:szCs w:val="28"/>
        </w:rPr>
        <w:t>можливість</w:t>
      </w:r>
      <w:proofErr w:type="spellEnd"/>
      <w:r w:rsidRPr="00CE6BCA">
        <w:rPr>
          <w:b/>
          <w:bCs/>
          <w:i/>
          <w:iCs/>
          <w:color w:val="000000"/>
          <w:sz w:val="28"/>
          <w:szCs w:val="28"/>
        </w:rPr>
        <w:t xml:space="preserve"> (без  </w:t>
      </w:r>
    </w:p>
    <w:p w14:paraId="642687F8" w14:textId="77777777" w:rsidR="004F14BE" w:rsidRPr="00CE6BCA" w:rsidRDefault="004F14BE" w:rsidP="004F14BE">
      <w:pPr>
        <w:contextualSpacing/>
        <w:jc w:val="both"/>
        <w:rPr>
          <w:sz w:val="28"/>
          <w:szCs w:val="28"/>
        </w:rPr>
      </w:pPr>
      <w:r w:rsidRPr="00CE6BCA">
        <w:rPr>
          <w:b/>
          <w:bCs/>
          <w:i/>
          <w:iCs/>
          <w:color w:val="000000"/>
          <w:sz w:val="28"/>
          <w:szCs w:val="28"/>
        </w:rPr>
        <w:t xml:space="preserve">   </w:t>
      </w:r>
      <w:proofErr w:type="spellStart"/>
      <w:proofErr w:type="gramStart"/>
      <w:r w:rsidRPr="00CE6BCA">
        <w:rPr>
          <w:b/>
          <w:bCs/>
          <w:i/>
          <w:iCs/>
          <w:color w:val="000000"/>
          <w:sz w:val="28"/>
          <w:szCs w:val="28"/>
        </w:rPr>
        <w:t>зміни</w:t>
      </w:r>
      <w:proofErr w:type="spellEnd"/>
      <w:r w:rsidRPr="00CE6BCA">
        <w:rPr>
          <w:b/>
          <w:bCs/>
          <w:i/>
          <w:iCs/>
          <w:color w:val="000000"/>
          <w:sz w:val="28"/>
          <w:szCs w:val="28"/>
        </w:rPr>
        <w:t xml:space="preserve">  </w:t>
      </w:r>
      <w:proofErr w:type="spellStart"/>
      <w:r w:rsidRPr="00CE6BCA">
        <w:rPr>
          <w:b/>
          <w:bCs/>
          <w:i/>
          <w:iCs/>
          <w:color w:val="000000"/>
          <w:sz w:val="28"/>
          <w:szCs w:val="28"/>
        </w:rPr>
        <w:t>інших</w:t>
      </w:r>
      <w:proofErr w:type="spellEnd"/>
      <w:proofErr w:type="gramEnd"/>
      <w:r w:rsidRPr="00CE6BCA">
        <w:rPr>
          <w:b/>
          <w:bCs/>
          <w:i/>
          <w:iCs/>
          <w:color w:val="000000"/>
          <w:sz w:val="28"/>
          <w:szCs w:val="28"/>
        </w:rPr>
        <w:t xml:space="preserve"> умов)?</w:t>
      </w:r>
    </w:p>
    <w:p w14:paraId="353B2C3B" w14:textId="77777777" w:rsidR="004F14BE" w:rsidRPr="00CE6BCA" w:rsidRDefault="004F14BE" w:rsidP="009C714F">
      <w:pPr>
        <w:numPr>
          <w:ilvl w:val="0"/>
          <w:numId w:val="4"/>
        </w:numPr>
        <w:tabs>
          <w:tab w:val="left" w:pos="720"/>
        </w:tabs>
        <w:ind w:left="1440"/>
        <w:contextualSpacing/>
        <w:jc w:val="both"/>
        <w:rPr>
          <w:sz w:val="28"/>
          <w:szCs w:val="28"/>
        </w:rPr>
      </w:pPr>
      <w:r w:rsidRPr="00CE6BCA">
        <w:rPr>
          <w:color w:val="000000"/>
          <w:sz w:val="28"/>
          <w:szCs w:val="28"/>
        </w:rPr>
        <w:t xml:space="preserve">Так, </w:t>
      </w:r>
      <w:proofErr w:type="spellStart"/>
      <w:r w:rsidRPr="00CE6BCA">
        <w:rPr>
          <w:color w:val="000000"/>
          <w:sz w:val="28"/>
          <w:szCs w:val="28"/>
        </w:rPr>
        <w:t>дуже</w:t>
      </w:r>
      <w:proofErr w:type="spellEnd"/>
      <w:r w:rsidRPr="00CE6BCA">
        <w:rPr>
          <w:color w:val="000000"/>
          <w:sz w:val="28"/>
          <w:szCs w:val="28"/>
        </w:rPr>
        <w:t xml:space="preserve"> </w:t>
      </w:r>
      <w:proofErr w:type="spellStart"/>
      <w:r w:rsidRPr="00CE6BCA">
        <w:rPr>
          <w:color w:val="000000"/>
          <w:sz w:val="28"/>
          <w:szCs w:val="28"/>
        </w:rPr>
        <w:t>хотів</w:t>
      </w:r>
      <w:proofErr w:type="spellEnd"/>
      <w:r w:rsidRPr="00CE6BCA">
        <w:rPr>
          <w:color w:val="000000"/>
          <w:sz w:val="28"/>
          <w:szCs w:val="28"/>
        </w:rPr>
        <w:t xml:space="preserve"> би перейти (1).</w:t>
      </w:r>
    </w:p>
    <w:p w14:paraId="3A1CA5EE" w14:textId="77777777" w:rsidR="004F14BE" w:rsidRPr="00CE6BCA" w:rsidRDefault="004F14BE" w:rsidP="009C714F">
      <w:pPr>
        <w:numPr>
          <w:ilvl w:val="0"/>
          <w:numId w:val="4"/>
        </w:numPr>
        <w:tabs>
          <w:tab w:val="left" w:pos="720"/>
        </w:tabs>
        <w:ind w:left="1440"/>
        <w:contextualSpacing/>
        <w:jc w:val="both"/>
        <w:rPr>
          <w:sz w:val="28"/>
          <w:szCs w:val="28"/>
        </w:rPr>
      </w:pPr>
      <w:proofErr w:type="spellStart"/>
      <w:r w:rsidRPr="00CE6BCA">
        <w:rPr>
          <w:color w:val="000000"/>
          <w:sz w:val="28"/>
          <w:szCs w:val="28"/>
        </w:rPr>
        <w:t>Скоріше</w:t>
      </w:r>
      <w:proofErr w:type="spellEnd"/>
      <w:r w:rsidRPr="00CE6BCA">
        <w:rPr>
          <w:color w:val="000000"/>
          <w:sz w:val="28"/>
          <w:szCs w:val="28"/>
        </w:rPr>
        <w:t xml:space="preserve">, </w:t>
      </w:r>
      <w:proofErr w:type="spellStart"/>
      <w:r w:rsidRPr="00CE6BCA">
        <w:rPr>
          <w:color w:val="000000"/>
          <w:sz w:val="28"/>
          <w:szCs w:val="28"/>
        </w:rPr>
        <w:t>перейшов</w:t>
      </w:r>
      <w:proofErr w:type="spellEnd"/>
      <w:r w:rsidRPr="00CE6BCA">
        <w:rPr>
          <w:color w:val="000000"/>
          <w:sz w:val="28"/>
          <w:szCs w:val="28"/>
        </w:rPr>
        <w:t xml:space="preserve"> би, </w:t>
      </w:r>
      <w:proofErr w:type="spellStart"/>
      <w:r w:rsidRPr="00CE6BCA">
        <w:rPr>
          <w:color w:val="000000"/>
          <w:sz w:val="28"/>
          <w:szCs w:val="28"/>
        </w:rPr>
        <w:t>ніж</w:t>
      </w:r>
      <w:proofErr w:type="spellEnd"/>
      <w:r w:rsidRPr="00CE6BCA">
        <w:rPr>
          <w:color w:val="000000"/>
          <w:sz w:val="28"/>
          <w:szCs w:val="28"/>
        </w:rPr>
        <w:t xml:space="preserve"> </w:t>
      </w:r>
      <w:proofErr w:type="spellStart"/>
      <w:r w:rsidRPr="00CE6BCA">
        <w:rPr>
          <w:color w:val="000000"/>
          <w:sz w:val="28"/>
          <w:szCs w:val="28"/>
        </w:rPr>
        <w:t>залишився</w:t>
      </w:r>
      <w:proofErr w:type="spellEnd"/>
      <w:r w:rsidRPr="00CE6BCA">
        <w:rPr>
          <w:color w:val="000000"/>
          <w:sz w:val="28"/>
          <w:szCs w:val="28"/>
        </w:rPr>
        <w:t xml:space="preserve"> (2).</w:t>
      </w:r>
    </w:p>
    <w:p w14:paraId="781674C6" w14:textId="77777777" w:rsidR="004F14BE" w:rsidRPr="00CE6BCA" w:rsidRDefault="004F14BE" w:rsidP="009C714F">
      <w:pPr>
        <w:numPr>
          <w:ilvl w:val="0"/>
          <w:numId w:val="4"/>
        </w:numPr>
        <w:tabs>
          <w:tab w:val="left" w:pos="720"/>
        </w:tabs>
        <w:ind w:left="1440"/>
        <w:contextualSpacing/>
        <w:jc w:val="both"/>
        <w:rPr>
          <w:sz w:val="28"/>
          <w:szCs w:val="28"/>
        </w:rPr>
      </w:pPr>
      <w:r w:rsidRPr="00CE6BCA">
        <w:rPr>
          <w:color w:val="000000"/>
          <w:sz w:val="28"/>
          <w:szCs w:val="28"/>
        </w:rPr>
        <w:t xml:space="preserve">Не бачу </w:t>
      </w:r>
      <w:proofErr w:type="spellStart"/>
      <w:r w:rsidRPr="00CE6BCA">
        <w:rPr>
          <w:color w:val="000000"/>
          <w:sz w:val="28"/>
          <w:szCs w:val="28"/>
        </w:rPr>
        <w:t>ніякої</w:t>
      </w:r>
      <w:proofErr w:type="spellEnd"/>
      <w:r w:rsidRPr="00CE6BCA">
        <w:rPr>
          <w:color w:val="000000"/>
          <w:sz w:val="28"/>
          <w:szCs w:val="28"/>
        </w:rPr>
        <w:t xml:space="preserve"> </w:t>
      </w:r>
      <w:proofErr w:type="spellStart"/>
      <w:r w:rsidRPr="00CE6BCA">
        <w:rPr>
          <w:color w:val="000000"/>
          <w:sz w:val="28"/>
          <w:szCs w:val="28"/>
        </w:rPr>
        <w:t>різниці</w:t>
      </w:r>
      <w:proofErr w:type="spellEnd"/>
      <w:r w:rsidRPr="00CE6BCA">
        <w:rPr>
          <w:color w:val="000000"/>
          <w:sz w:val="28"/>
          <w:szCs w:val="28"/>
        </w:rPr>
        <w:t xml:space="preserve"> (3).</w:t>
      </w:r>
    </w:p>
    <w:p w14:paraId="108ABD8E" w14:textId="77777777" w:rsidR="004F14BE" w:rsidRPr="00CE6BCA" w:rsidRDefault="004F14BE" w:rsidP="009C714F">
      <w:pPr>
        <w:numPr>
          <w:ilvl w:val="0"/>
          <w:numId w:val="4"/>
        </w:numPr>
        <w:tabs>
          <w:tab w:val="left" w:pos="720"/>
        </w:tabs>
        <w:ind w:left="1440"/>
        <w:contextualSpacing/>
        <w:jc w:val="both"/>
        <w:rPr>
          <w:sz w:val="28"/>
          <w:szCs w:val="28"/>
        </w:rPr>
      </w:pPr>
      <w:proofErr w:type="spellStart"/>
      <w:r w:rsidRPr="00CE6BCA">
        <w:rPr>
          <w:color w:val="000000"/>
          <w:sz w:val="28"/>
          <w:szCs w:val="28"/>
        </w:rPr>
        <w:t>Скоріше</w:t>
      </w:r>
      <w:proofErr w:type="spellEnd"/>
      <w:r w:rsidRPr="00CE6BCA">
        <w:rPr>
          <w:color w:val="000000"/>
          <w:sz w:val="28"/>
          <w:szCs w:val="28"/>
        </w:rPr>
        <w:t xml:space="preserve"> за все, </w:t>
      </w:r>
      <w:proofErr w:type="spellStart"/>
      <w:r w:rsidRPr="00CE6BCA">
        <w:rPr>
          <w:color w:val="000000"/>
          <w:sz w:val="28"/>
          <w:szCs w:val="28"/>
        </w:rPr>
        <w:t>залишився</w:t>
      </w:r>
      <w:proofErr w:type="spellEnd"/>
      <w:r w:rsidRPr="00CE6BCA">
        <w:rPr>
          <w:color w:val="000000"/>
          <w:sz w:val="28"/>
          <w:szCs w:val="28"/>
        </w:rPr>
        <w:t xml:space="preserve"> б у </w:t>
      </w:r>
      <w:proofErr w:type="spellStart"/>
      <w:r w:rsidRPr="00CE6BCA">
        <w:rPr>
          <w:color w:val="000000"/>
          <w:sz w:val="28"/>
          <w:szCs w:val="28"/>
        </w:rPr>
        <w:t>своїй</w:t>
      </w:r>
      <w:proofErr w:type="spellEnd"/>
      <w:r w:rsidRPr="00CE6BCA">
        <w:rPr>
          <w:color w:val="000000"/>
          <w:sz w:val="28"/>
          <w:szCs w:val="28"/>
        </w:rPr>
        <w:t xml:space="preserve"> </w:t>
      </w:r>
      <w:proofErr w:type="spellStart"/>
      <w:r w:rsidRPr="00CE6BCA">
        <w:rPr>
          <w:color w:val="000000"/>
          <w:sz w:val="28"/>
          <w:szCs w:val="28"/>
        </w:rPr>
        <w:t>групі</w:t>
      </w:r>
      <w:proofErr w:type="spellEnd"/>
      <w:r w:rsidRPr="00CE6BCA">
        <w:rPr>
          <w:color w:val="000000"/>
          <w:sz w:val="28"/>
          <w:szCs w:val="28"/>
        </w:rPr>
        <w:t xml:space="preserve"> (4)</w:t>
      </w:r>
    </w:p>
    <w:p w14:paraId="35969A2C" w14:textId="77777777" w:rsidR="004F14BE" w:rsidRPr="00CE6BCA" w:rsidRDefault="004F14BE" w:rsidP="009C714F">
      <w:pPr>
        <w:numPr>
          <w:ilvl w:val="0"/>
          <w:numId w:val="4"/>
        </w:numPr>
        <w:tabs>
          <w:tab w:val="left" w:pos="720"/>
        </w:tabs>
        <w:ind w:left="1440"/>
        <w:contextualSpacing/>
        <w:jc w:val="both"/>
        <w:rPr>
          <w:sz w:val="28"/>
          <w:szCs w:val="28"/>
        </w:rPr>
      </w:pPr>
      <w:proofErr w:type="spellStart"/>
      <w:r w:rsidRPr="00CE6BCA">
        <w:rPr>
          <w:color w:val="000000"/>
          <w:sz w:val="28"/>
          <w:szCs w:val="28"/>
        </w:rPr>
        <w:t>Дуже</w:t>
      </w:r>
      <w:proofErr w:type="spellEnd"/>
      <w:r w:rsidRPr="00CE6BCA">
        <w:rPr>
          <w:color w:val="000000"/>
          <w:sz w:val="28"/>
          <w:szCs w:val="28"/>
        </w:rPr>
        <w:t xml:space="preserve"> </w:t>
      </w:r>
      <w:proofErr w:type="spellStart"/>
      <w:r w:rsidRPr="00CE6BCA">
        <w:rPr>
          <w:color w:val="000000"/>
          <w:sz w:val="28"/>
          <w:szCs w:val="28"/>
        </w:rPr>
        <w:t>хотів</w:t>
      </w:r>
      <w:proofErr w:type="spellEnd"/>
      <w:r w:rsidRPr="00CE6BCA">
        <w:rPr>
          <w:color w:val="000000"/>
          <w:sz w:val="28"/>
          <w:szCs w:val="28"/>
        </w:rPr>
        <w:t xml:space="preserve"> би </w:t>
      </w:r>
      <w:proofErr w:type="spellStart"/>
      <w:r w:rsidRPr="00CE6BCA">
        <w:rPr>
          <w:color w:val="000000"/>
          <w:sz w:val="28"/>
          <w:szCs w:val="28"/>
        </w:rPr>
        <w:t>залишитись</w:t>
      </w:r>
      <w:proofErr w:type="spellEnd"/>
      <w:r w:rsidRPr="00CE6BCA">
        <w:rPr>
          <w:color w:val="000000"/>
          <w:sz w:val="28"/>
          <w:szCs w:val="28"/>
        </w:rPr>
        <w:t xml:space="preserve"> у </w:t>
      </w:r>
      <w:proofErr w:type="spellStart"/>
      <w:r w:rsidRPr="00CE6BCA">
        <w:rPr>
          <w:color w:val="000000"/>
          <w:sz w:val="28"/>
          <w:szCs w:val="28"/>
        </w:rPr>
        <w:t>своїй</w:t>
      </w:r>
      <w:proofErr w:type="spellEnd"/>
      <w:r w:rsidRPr="00CE6BCA">
        <w:rPr>
          <w:color w:val="000000"/>
          <w:sz w:val="28"/>
          <w:szCs w:val="28"/>
        </w:rPr>
        <w:t xml:space="preserve"> </w:t>
      </w:r>
      <w:proofErr w:type="spellStart"/>
      <w:r w:rsidRPr="00CE6BCA">
        <w:rPr>
          <w:color w:val="000000"/>
          <w:sz w:val="28"/>
          <w:szCs w:val="28"/>
        </w:rPr>
        <w:t>групі</w:t>
      </w:r>
      <w:proofErr w:type="spellEnd"/>
      <w:r w:rsidRPr="00CE6BCA">
        <w:rPr>
          <w:color w:val="000000"/>
          <w:sz w:val="28"/>
          <w:szCs w:val="28"/>
        </w:rPr>
        <w:t xml:space="preserve"> (5)</w:t>
      </w:r>
    </w:p>
    <w:p w14:paraId="6DA55C8E" w14:textId="77777777" w:rsidR="004F14BE" w:rsidRPr="00CE6BCA" w:rsidRDefault="004F14BE" w:rsidP="009C714F">
      <w:pPr>
        <w:numPr>
          <w:ilvl w:val="0"/>
          <w:numId w:val="4"/>
        </w:numPr>
        <w:tabs>
          <w:tab w:val="left" w:pos="720"/>
        </w:tabs>
        <w:ind w:left="1440"/>
        <w:contextualSpacing/>
        <w:jc w:val="both"/>
        <w:rPr>
          <w:sz w:val="28"/>
          <w:szCs w:val="28"/>
        </w:rPr>
      </w:pPr>
      <w:r w:rsidRPr="00CE6BCA">
        <w:rPr>
          <w:color w:val="000000"/>
          <w:sz w:val="28"/>
          <w:szCs w:val="28"/>
        </w:rPr>
        <w:t>Не знаю. (1)</w:t>
      </w:r>
    </w:p>
    <w:p w14:paraId="7BDC93DE" w14:textId="77777777" w:rsidR="004F14BE" w:rsidRPr="00CE6BCA" w:rsidRDefault="004F14BE" w:rsidP="004F14BE">
      <w:pPr>
        <w:contextualSpacing/>
        <w:jc w:val="both"/>
        <w:rPr>
          <w:sz w:val="28"/>
          <w:szCs w:val="28"/>
        </w:rPr>
      </w:pPr>
      <w:r w:rsidRPr="00CE6BCA">
        <w:rPr>
          <w:b/>
          <w:bCs/>
          <w:i/>
          <w:iCs/>
          <w:color w:val="000000"/>
          <w:sz w:val="28"/>
          <w:szCs w:val="28"/>
        </w:rPr>
        <w:t xml:space="preserve">ІІІ. </w:t>
      </w:r>
      <w:proofErr w:type="spellStart"/>
      <w:r w:rsidRPr="00CE6BCA">
        <w:rPr>
          <w:b/>
          <w:bCs/>
          <w:i/>
          <w:iCs/>
          <w:color w:val="000000"/>
          <w:sz w:val="28"/>
          <w:szCs w:val="28"/>
        </w:rPr>
        <w:t>Які</w:t>
      </w:r>
      <w:proofErr w:type="spellEnd"/>
      <w:r w:rsidRPr="00CE6BCA">
        <w:rPr>
          <w:b/>
          <w:bCs/>
          <w:i/>
          <w:iCs/>
          <w:color w:val="000000"/>
          <w:sz w:val="28"/>
          <w:szCs w:val="28"/>
        </w:rPr>
        <w:t xml:space="preserve"> </w:t>
      </w:r>
      <w:proofErr w:type="spellStart"/>
      <w:r w:rsidRPr="00CE6BCA">
        <w:rPr>
          <w:b/>
          <w:bCs/>
          <w:i/>
          <w:iCs/>
          <w:color w:val="000000"/>
          <w:sz w:val="28"/>
          <w:szCs w:val="28"/>
        </w:rPr>
        <w:t>взаємовідносини</w:t>
      </w:r>
      <w:proofErr w:type="spellEnd"/>
      <w:r w:rsidRPr="00CE6BCA">
        <w:rPr>
          <w:b/>
          <w:bCs/>
          <w:i/>
          <w:iCs/>
          <w:color w:val="000000"/>
          <w:sz w:val="28"/>
          <w:szCs w:val="28"/>
        </w:rPr>
        <w:t xml:space="preserve"> </w:t>
      </w:r>
      <w:proofErr w:type="spellStart"/>
      <w:r w:rsidRPr="00CE6BCA">
        <w:rPr>
          <w:b/>
          <w:bCs/>
          <w:i/>
          <w:iCs/>
          <w:color w:val="000000"/>
          <w:sz w:val="28"/>
          <w:szCs w:val="28"/>
        </w:rPr>
        <w:t>між</w:t>
      </w:r>
      <w:proofErr w:type="spellEnd"/>
      <w:r w:rsidRPr="00CE6BCA">
        <w:rPr>
          <w:b/>
          <w:bCs/>
          <w:i/>
          <w:iCs/>
          <w:color w:val="000000"/>
          <w:sz w:val="28"/>
          <w:szCs w:val="28"/>
        </w:rPr>
        <w:t xml:space="preserve"> членами </w:t>
      </w:r>
      <w:proofErr w:type="spellStart"/>
      <w:r w:rsidRPr="00CE6BCA">
        <w:rPr>
          <w:b/>
          <w:bCs/>
          <w:i/>
          <w:iCs/>
          <w:color w:val="000000"/>
          <w:sz w:val="28"/>
          <w:szCs w:val="28"/>
        </w:rPr>
        <w:t>Вашої</w:t>
      </w:r>
      <w:proofErr w:type="spellEnd"/>
      <w:r w:rsidRPr="00CE6BCA">
        <w:rPr>
          <w:b/>
          <w:bCs/>
          <w:i/>
          <w:iCs/>
          <w:color w:val="000000"/>
          <w:sz w:val="28"/>
          <w:szCs w:val="28"/>
        </w:rPr>
        <w:t xml:space="preserve"> </w:t>
      </w:r>
      <w:proofErr w:type="gramStart"/>
      <w:r w:rsidRPr="00CE6BCA">
        <w:rPr>
          <w:b/>
          <w:bCs/>
          <w:i/>
          <w:iCs/>
          <w:color w:val="000000"/>
          <w:sz w:val="28"/>
          <w:szCs w:val="28"/>
        </w:rPr>
        <w:t>групи ?</w:t>
      </w:r>
      <w:proofErr w:type="gramEnd"/>
      <w:r w:rsidRPr="00CE6BCA">
        <w:rPr>
          <w:b/>
          <w:bCs/>
          <w:i/>
          <w:iCs/>
          <w:color w:val="000000"/>
          <w:sz w:val="28"/>
          <w:szCs w:val="28"/>
        </w:rPr>
        <w:t xml:space="preserve">    </w:t>
      </w:r>
    </w:p>
    <w:p w14:paraId="58219539" w14:textId="77777777" w:rsidR="004F14BE" w:rsidRPr="00CE6BCA" w:rsidRDefault="004F14BE" w:rsidP="009C714F">
      <w:pPr>
        <w:numPr>
          <w:ilvl w:val="0"/>
          <w:numId w:val="5"/>
        </w:numPr>
        <w:tabs>
          <w:tab w:val="left" w:pos="720"/>
        </w:tabs>
        <w:ind w:left="1440"/>
        <w:contextualSpacing/>
        <w:jc w:val="both"/>
        <w:rPr>
          <w:sz w:val="28"/>
          <w:szCs w:val="28"/>
        </w:rPr>
      </w:pPr>
      <w:proofErr w:type="spellStart"/>
      <w:r w:rsidRPr="00CE6BCA">
        <w:rPr>
          <w:color w:val="000000"/>
          <w:sz w:val="28"/>
          <w:szCs w:val="28"/>
        </w:rPr>
        <w:t>Кращі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(3).</w:t>
      </w:r>
    </w:p>
    <w:p w14:paraId="1B668300" w14:textId="77777777" w:rsidR="004F14BE" w:rsidRPr="00CE6BCA" w:rsidRDefault="004F14BE" w:rsidP="009C714F">
      <w:pPr>
        <w:numPr>
          <w:ilvl w:val="0"/>
          <w:numId w:val="5"/>
        </w:numPr>
        <w:tabs>
          <w:tab w:val="left" w:pos="720"/>
        </w:tabs>
        <w:ind w:left="1440"/>
        <w:contextualSpacing/>
        <w:jc w:val="both"/>
        <w:rPr>
          <w:sz w:val="28"/>
          <w:szCs w:val="28"/>
        </w:rPr>
      </w:pPr>
      <w:proofErr w:type="spellStart"/>
      <w:r w:rsidRPr="00CE6BCA">
        <w:rPr>
          <w:color w:val="000000"/>
          <w:sz w:val="28"/>
          <w:szCs w:val="28"/>
        </w:rPr>
        <w:t>Приблизно</w:t>
      </w:r>
      <w:proofErr w:type="spellEnd"/>
      <w:r w:rsidRPr="00CE6BCA">
        <w:rPr>
          <w:color w:val="000000"/>
          <w:sz w:val="28"/>
          <w:szCs w:val="28"/>
        </w:rPr>
        <w:t xml:space="preserve"> </w:t>
      </w:r>
      <w:proofErr w:type="spellStart"/>
      <w:r w:rsidRPr="00CE6BCA">
        <w:rPr>
          <w:color w:val="000000"/>
          <w:sz w:val="28"/>
          <w:szCs w:val="28"/>
        </w:rPr>
        <w:t>такі</w:t>
      </w:r>
      <w:proofErr w:type="spellEnd"/>
      <w:r w:rsidRPr="00CE6BCA">
        <w:rPr>
          <w:color w:val="000000"/>
          <w:sz w:val="28"/>
          <w:szCs w:val="28"/>
        </w:rPr>
        <w:t xml:space="preserve"> ж, як і в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(2).</w:t>
      </w:r>
    </w:p>
    <w:p w14:paraId="46BC61EE" w14:textId="77777777" w:rsidR="004F14BE" w:rsidRPr="00CE6BCA" w:rsidRDefault="004F14BE" w:rsidP="009C714F">
      <w:pPr>
        <w:numPr>
          <w:ilvl w:val="0"/>
          <w:numId w:val="5"/>
        </w:numPr>
        <w:tabs>
          <w:tab w:val="left" w:pos="720"/>
        </w:tabs>
        <w:ind w:left="1440"/>
        <w:contextualSpacing/>
        <w:jc w:val="both"/>
        <w:rPr>
          <w:sz w:val="28"/>
          <w:szCs w:val="28"/>
        </w:rPr>
      </w:pPr>
      <w:proofErr w:type="spellStart"/>
      <w:r w:rsidRPr="00CE6BCA">
        <w:rPr>
          <w:color w:val="000000"/>
          <w:sz w:val="28"/>
          <w:szCs w:val="28"/>
        </w:rPr>
        <w:t>Гірші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(1).</w:t>
      </w:r>
    </w:p>
    <w:p w14:paraId="4405B383" w14:textId="77777777" w:rsidR="004F14BE" w:rsidRPr="00CE6BCA" w:rsidRDefault="004F14BE" w:rsidP="009C714F">
      <w:pPr>
        <w:numPr>
          <w:ilvl w:val="0"/>
          <w:numId w:val="5"/>
        </w:numPr>
        <w:tabs>
          <w:tab w:val="left" w:pos="720"/>
        </w:tabs>
        <w:ind w:left="1440"/>
        <w:contextualSpacing/>
        <w:jc w:val="both"/>
        <w:rPr>
          <w:sz w:val="28"/>
          <w:szCs w:val="28"/>
        </w:rPr>
      </w:pPr>
      <w:r w:rsidRPr="00CE6BCA">
        <w:rPr>
          <w:color w:val="000000"/>
          <w:sz w:val="28"/>
          <w:szCs w:val="28"/>
        </w:rPr>
        <w:t>Не знаю (1).</w:t>
      </w:r>
    </w:p>
    <w:p w14:paraId="29C49071" w14:textId="77777777" w:rsidR="004F14BE" w:rsidRPr="00CE6BCA" w:rsidRDefault="004F14BE" w:rsidP="004F14BE">
      <w:pPr>
        <w:contextualSpacing/>
        <w:jc w:val="both"/>
        <w:rPr>
          <w:sz w:val="28"/>
          <w:szCs w:val="28"/>
        </w:rPr>
      </w:pPr>
      <w:r w:rsidRPr="00CE6BCA">
        <w:rPr>
          <w:b/>
          <w:bCs/>
          <w:i/>
          <w:iCs/>
          <w:color w:val="000000"/>
          <w:sz w:val="28"/>
          <w:szCs w:val="28"/>
        </w:rPr>
        <w:t xml:space="preserve">ІУ. </w:t>
      </w:r>
      <w:proofErr w:type="spellStart"/>
      <w:r w:rsidRPr="00CE6BCA">
        <w:rPr>
          <w:b/>
          <w:bCs/>
          <w:i/>
          <w:iCs/>
          <w:color w:val="000000"/>
          <w:sz w:val="28"/>
          <w:szCs w:val="28"/>
        </w:rPr>
        <w:t>Які</w:t>
      </w:r>
      <w:proofErr w:type="spellEnd"/>
      <w:r w:rsidRPr="00CE6BCA">
        <w:rPr>
          <w:b/>
          <w:bCs/>
          <w:i/>
          <w:iCs/>
          <w:color w:val="000000"/>
          <w:sz w:val="28"/>
          <w:szCs w:val="28"/>
        </w:rPr>
        <w:t xml:space="preserve"> у Вас </w:t>
      </w:r>
      <w:proofErr w:type="spellStart"/>
      <w:r w:rsidRPr="00CE6BCA">
        <w:rPr>
          <w:b/>
          <w:bCs/>
          <w:i/>
          <w:iCs/>
          <w:color w:val="000000"/>
          <w:sz w:val="28"/>
          <w:szCs w:val="28"/>
        </w:rPr>
        <w:t>взаємовідносини</w:t>
      </w:r>
      <w:proofErr w:type="spellEnd"/>
      <w:r w:rsidRPr="00CE6BCA">
        <w:rPr>
          <w:b/>
          <w:bCs/>
          <w:i/>
          <w:iCs/>
          <w:color w:val="000000"/>
          <w:sz w:val="28"/>
          <w:szCs w:val="28"/>
        </w:rPr>
        <w:t xml:space="preserve"> з </w:t>
      </w:r>
      <w:proofErr w:type="spellStart"/>
      <w:proofErr w:type="gramStart"/>
      <w:r w:rsidRPr="00CE6BCA">
        <w:rPr>
          <w:b/>
          <w:bCs/>
          <w:i/>
          <w:iCs/>
          <w:color w:val="000000"/>
          <w:sz w:val="28"/>
          <w:szCs w:val="28"/>
        </w:rPr>
        <w:t>керівництвом</w:t>
      </w:r>
      <w:proofErr w:type="spellEnd"/>
      <w:r w:rsidRPr="00CE6BCA">
        <w:rPr>
          <w:b/>
          <w:bCs/>
          <w:i/>
          <w:iCs/>
          <w:color w:val="000000"/>
          <w:sz w:val="28"/>
          <w:szCs w:val="28"/>
        </w:rPr>
        <w:t xml:space="preserve"> ?</w:t>
      </w:r>
      <w:proofErr w:type="gramEnd"/>
    </w:p>
    <w:p w14:paraId="74E60F72" w14:textId="77777777" w:rsidR="004F14BE" w:rsidRPr="00CE6BCA" w:rsidRDefault="004F14BE" w:rsidP="009C714F">
      <w:pPr>
        <w:numPr>
          <w:ilvl w:val="0"/>
          <w:numId w:val="6"/>
        </w:numPr>
        <w:tabs>
          <w:tab w:val="left" w:pos="720"/>
        </w:tabs>
        <w:ind w:left="1440"/>
        <w:contextualSpacing/>
        <w:jc w:val="both"/>
        <w:rPr>
          <w:sz w:val="28"/>
          <w:szCs w:val="28"/>
        </w:rPr>
      </w:pPr>
      <w:proofErr w:type="spellStart"/>
      <w:r w:rsidRPr="00CE6BCA">
        <w:rPr>
          <w:color w:val="000000"/>
          <w:sz w:val="28"/>
          <w:szCs w:val="28"/>
        </w:rPr>
        <w:t>Кращі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(3).</w:t>
      </w:r>
    </w:p>
    <w:p w14:paraId="38EB84CC" w14:textId="77777777" w:rsidR="004F14BE" w:rsidRPr="00CE6BCA" w:rsidRDefault="004F14BE" w:rsidP="009C714F">
      <w:pPr>
        <w:numPr>
          <w:ilvl w:val="0"/>
          <w:numId w:val="6"/>
        </w:numPr>
        <w:tabs>
          <w:tab w:val="left" w:pos="720"/>
        </w:tabs>
        <w:ind w:left="1440"/>
        <w:contextualSpacing/>
        <w:jc w:val="both"/>
        <w:rPr>
          <w:sz w:val="28"/>
          <w:szCs w:val="28"/>
        </w:rPr>
      </w:pPr>
      <w:proofErr w:type="spellStart"/>
      <w:r w:rsidRPr="00CE6BCA">
        <w:rPr>
          <w:color w:val="000000"/>
          <w:sz w:val="28"/>
          <w:szCs w:val="28"/>
        </w:rPr>
        <w:t>Приблизно</w:t>
      </w:r>
      <w:proofErr w:type="spellEnd"/>
      <w:r w:rsidRPr="00CE6BCA">
        <w:rPr>
          <w:color w:val="000000"/>
          <w:sz w:val="28"/>
          <w:szCs w:val="28"/>
        </w:rPr>
        <w:t xml:space="preserve"> </w:t>
      </w:r>
      <w:proofErr w:type="spellStart"/>
      <w:r w:rsidRPr="00CE6BCA">
        <w:rPr>
          <w:color w:val="000000"/>
          <w:sz w:val="28"/>
          <w:szCs w:val="28"/>
        </w:rPr>
        <w:t>такі</w:t>
      </w:r>
      <w:proofErr w:type="spellEnd"/>
      <w:r w:rsidRPr="00CE6BCA">
        <w:rPr>
          <w:color w:val="000000"/>
          <w:sz w:val="28"/>
          <w:szCs w:val="28"/>
        </w:rPr>
        <w:t xml:space="preserve"> ж, як і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(2).</w:t>
      </w:r>
    </w:p>
    <w:p w14:paraId="3E524DAB" w14:textId="77777777" w:rsidR="004F14BE" w:rsidRPr="00CE6BCA" w:rsidRDefault="004F14BE" w:rsidP="009C714F">
      <w:pPr>
        <w:numPr>
          <w:ilvl w:val="0"/>
          <w:numId w:val="6"/>
        </w:numPr>
        <w:tabs>
          <w:tab w:val="left" w:pos="720"/>
        </w:tabs>
        <w:ind w:left="1440"/>
        <w:contextualSpacing/>
        <w:jc w:val="both"/>
        <w:rPr>
          <w:sz w:val="28"/>
          <w:szCs w:val="28"/>
        </w:rPr>
      </w:pPr>
      <w:proofErr w:type="spellStart"/>
      <w:r w:rsidRPr="00CE6BCA">
        <w:rPr>
          <w:color w:val="000000"/>
          <w:sz w:val="28"/>
          <w:szCs w:val="28"/>
        </w:rPr>
        <w:t>Гірші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(1).</w:t>
      </w:r>
    </w:p>
    <w:p w14:paraId="767A5E80" w14:textId="77777777" w:rsidR="004F14BE" w:rsidRPr="00CE6BCA" w:rsidRDefault="004F14BE" w:rsidP="009C714F">
      <w:pPr>
        <w:numPr>
          <w:ilvl w:val="0"/>
          <w:numId w:val="6"/>
        </w:numPr>
        <w:tabs>
          <w:tab w:val="left" w:pos="720"/>
        </w:tabs>
        <w:ind w:left="1440"/>
        <w:contextualSpacing/>
        <w:jc w:val="both"/>
        <w:rPr>
          <w:sz w:val="28"/>
          <w:szCs w:val="28"/>
        </w:rPr>
      </w:pPr>
      <w:r w:rsidRPr="00CE6BCA">
        <w:rPr>
          <w:color w:val="000000"/>
          <w:sz w:val="28"/>
          <w:szCs w:val="28"/>
        </w:rPr>
        <w:t>Не знаю (1).</w:t>
      </w:r>
    </w:p>
    <w:p w14:paraId="4F885C58" w14:textId="77777777" w:rsidR="004F14BE" w:rsidRPr="00CE6BCA" w:rsidRDefault="004F14BE" w:rsidP="004F14BE">
      <w:pPr>
        <w:contextualSpacing/>
        <w:jc w:val="both"/>
        <w:rPr>
          <w:sz w:val="28"/>
          <w:szCs w:val="28"/>
        </w:rPr>
      </w:pPr>
      <w:r w:rsidRPr="00CE6BCA">
        <w:rPr>
          <w:b/>
          <w:bCs/>
          <w:i/>
          <w:iCs/>
          <w:color w:val="000000"/>
          <w:sz w:val="28"/>
          <w:szCs w:val="28"/>
        </w:rPr>
        <w:t xml:space="preserve">У. Яке </w:t>
      </w:r>
      <w:proofErr w:type="spellStart"/>
      <w:r w:rsidRPr="00CE6BCA">
        <w:rPr>
          <w:b/>
          <w:bCs/>
          <w:i/>
          <w:iCs/>
          <w:color w:val="000000"/>
          <w:sz w:val="28"/>
          <w:szCs w:val="28"/>
        </w:rPr>
        <w:t>ставлення</w:t>
      </w:r>
      <w:proofErr w:type="spellEnd"/>
      <w:r w:rsidRPr="00CE6BCA">
        <w:rPr>
          <w:b/>
          <w:bCs/>
          <w:i/>
          <w:iCs/>
          <w:color w:val="000000"/>
          <w:sz w:val="28"/>
          <w:szCs w:val="28"/>
        </w:rPr>
        <w:t xml:space="preserve"> до </w:t>
      </w:r>
      <w:proofErr w:type="spellStart"/>
      <w:r w:rsidRPr="00CE6BCA">
        <w:rPr>
          <w:b/>
          <w:bCs/>
          <w:i/>
          <w:iCs/>
          <w:color w:val="000000"/>
          <w:sz w:val="28"/>
          <w:szCs w:val="28"/>
        </w:rPr>
        <w:t>справи</w:t>
      </w:r>
      <w:proofErr w:type="spellEnd"/>
      <w:r w:rsidRPr="00CE6BCA">
        <w:rPr>
          <w:b/>
          <w:bCs/>
          <w:i/>
          <w:iCs/>
          <w:color w:val="000000"/>
          <w:sz w:val="28"/>
          <w:szCs w:val="28"/>
        </w:rPr>
        <w:t xml:space="preserve"> (</w:t>
      </w:r>
      <w:proofErr w:type="spellStart"/>
      <w:r w:rsidRPr="00CE6BCA">
        <w:rPr>
          <w:b/>
          <w:bCs/>
          <w:i/>
          <w:iCs/>
          <w:color w:val="000000"/>
          <w:sz w:val="28"/>
          <w:szCs w:val="28"/>
        </w:rPr>
        <w:t>навчання</w:t>
      </w:r>
      <w:proofErr w:type="spellEnd"/>
      <w:r w:rsidRPr="00CE6BCA">
        <w:rPr>
          <w:b/>
          <w:bCs/>
          <w:i/>
          <w:iCs/>
          <w:color w:val="000000"/>
          <w:sz w:val="28"/>
          <w:szCs w:val="28"/>
        </w:rPr>
        <w:t xml:space="preserve"> </w:t>
      </w:r>
      <w:proofErr w:type="spellStart"/>
      <w:r w:rsidRPr="00CE6BCA">
        <w:rPr>
          <w:b/>
          <w:bCs/>
          <w:i/>
          <w:iCs/>
          <w:color w:val="000000"/>
          <w:sz w:val="28"/>
          <w:szCs w:val="28"/>
        </w:rPr>
        <w:t>тощо</w:t>
      </w:r>
      <w:proofErr w:type="spellEnd"/>
      <w:r w:rsidRPr="00CE6BCA">
        <w:rPr>
          <w:b/>
          <w:bCs/>
          <w:i/>
          <w:iCs/>
          <w:color w:val="000000"/>
          <w:sz w:val="28"/>
          <w:szCs w:val="28"/>
        </w:rPr>
        <w:t xml:space="preserve">) у </w:t>
      </w:r>
      <w:proofErr w:type="spellStart"/>
      <w:r w:rsidRPr="00CE6BCA">
        <w:rPr>
          <w:b/>
          <w:bCs/>
          <w:i/>
          <w:iCs/>
          <w:color w:val="000000"/>
          <w:sz w:val="28"/>
          <w:szCs w:val="28"/>
        </w:rPr>
        <w:t>Вашому</w:t>
      </w:r>
      <w:proofErr w:type="spellEnd"/>
      <w:r w:rsidRPr="00CE6BCA">
        <w:rPr>
          <w:b/>
          <w:bCs/>
          <w:i/>
          <w:iCs/>
          <w:color w:val="000000"/>
          <w:sz w:val="28"/>
          <w:szCs w:val="28"/>
        </w:rPr>
        <w:t xml:space="preserve"> </w:t>
      </w:r>
      <w:proofErr w:type="spellStart"/>
      <w:r w:rsidRPr="00CE6BCA">
        <w:rPr>
          <w:b/>
          <w:bCs/>
          <w:i/>
          <w:iCs/>
          <w:color w:val="000000"/>
          <w:sz w:val="28"/>
          <w:szCs w:val="28"/>
        </w:rPr>
        <w:t>колективі</w:t>
      </w:r>
      <w:proofErr w:type="spellEnd"/>
      <w:r w:rsidRPr="00CE6BCA">
        <w:rPr>
          <w:b/>
          <w:bCs/>
          <w:i/>
          <w:iCs/>
          <w:color w:val="000000"/>
          <w:sz w:val="28"/>
          <w:szCs w:val="28"/>
        </w:rPr>
        <w:t>?</w:t>
      </w:r>
    </w:p>
    <w:p w14:paraId="3D4B81F2" w14:textId="77777777" w:rsidR="004F14BE" w:rsidRPr="00CE6BCA" w:rsidRDefault="004F14BE" w:rsidP="009C714F">
      <w:pPr>
        <w:numPr>
          <w:ilvl w:val="0"/>
          <w:numId w:val="7"/>
        </w:numPr>
        <w:tabs>
          <w:tab w:val="left" w:pos="720"/>
        </w:tabs>
        <w:ind w:left="1440"/>
        <w:contextualSpacing/>
        <w:jc w:val="both"/>
        <w:rPr>
          <w:sz w:val="28"/>
          <w:szCs w:val="28"/>
        </w:rPr>
      </w:pPr>
      <w:proofErr w:type="spellStart"/>
      <w:r w:rsidRPr="00CE6BCA">
        <w:rPr>
          <w:color w:val="000000"/>
          <w:sz w:val="28"/>
          <w:szCs w:val="28"/>
        </w:rPr>
        <w:t>Кращі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(3).</w:t>
      </w:r>
    </w:p>
    <w:p w14:paraId="14C502EC" w14:textId="77777777" w:rsidR="004F14BE" w:rsidRPr="00CE6BCA" w:rsidRDefault="004F14BE" w:rsidP="009C714F">
      <w:pPr>
        <w:numPr>
          <w:ilvl w:val="0"/>
          <w:numId w:val="7"/>
        </w:numPr>
        <w:tabs>
          <w:tab w:val="left" w:pos="720"/>
        </w:tabs>
        <w:ind w:left="1440"/>
        <w:contextualSpacing/>
        <w:jc w:val="both"/>
        <w:rPr>
          <w:sz w:val="28"/>
          <w:szCs w:val="28"/>
        </w:rPr>
      </w:pPr>
      <w:proofErr w:type="spellStart"/>
      <w:r w:rsidRPr="00CE6BCA">
        <w:rPr>
          <w:color w:val="000000"/>
          <w:sz w:val="28"/>
          <w:szCs w:val="28"/>
        </w:rPr>
        <w:t>Приблизно</w:t>
      </w:r>
      <w:proofErr w:type="spellEnd"/>
      <w:r w:rsidRPr="00CE6BCA">
        <w:rPr>
          <w:color w:val="000000"/>
          <w:sz w:val="28"/>
          <w:szCs w:val="28"/>
        </w:rPr>
        <w:t xml:space="preserve"> </w:t>
      </w:r>
      <w:proofErr w:type="spellStart"/>
      <w:r w:rsidRPr="00CE6BCA">
        <w:rPr>
          <w:color w:val="000000"/>
          <w:sz w:val="28"/>
          <w:szCs w:val="28"/>
        </w:rPr>
        <w:t>такі</w:t>
      </w:r>
      <w:proofErr w:type="spellEnd"/>
      <w:r w:rsidRPr="00CE6BCA">
        <w:rPr>
          <w:color w:val="000000"/>
          <w:sz w:val="28"/>
          <w:szCs w:val="28"/>
        </w:rPr>
        <w:t xml:space="preserve"> ж, як і в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(2).</w:t>
      </w:r>
    </w:p>
    <w:p w14:paraId="650DE1B0" w14:textId="77777777" w:rsidR="004F14BE" w:rsidRPr="00CE6BCA" w:rsidRDefault="004F14BE" w:rsidP="009C714F">
      <w:pPr>
        <w:numPr>
          <w:ilvl w:val="0"/>
          <w:numId w:val="7"/>
        </w:numPr>
        <w:tabs>
          <w:tab w:val="left" w:pos="720"/>
        </w:tabs>
        <w:ind w:left="1440"/>
        <w:contextualSpacing/>
        <w:jc w:val="both"/>
        <w:rPr>
          <w:sz w:val="28"/>
          <w:szCs w:val="28"/>
        </w:rPr>
      </w:pPr>
      <w:proofErr w:type="spellStart"/>
      <w:r w:rsidRPr="00CE6BCA">
        <w:rPr>
          <w:color w:val="000000"/>
          <w:sz w:val="28"/>
          <w:szCs w:val="28"/>
        </w:rPr>
        <w:t>Гірші</w:t>
      </w:r>
      <w:proofErr w:type="spellEnd"/>
      <w:r w:rsidRPr="00CE6BCA">
        <w:rPr>
          <w:color w:val="000000"/>
          <w:sz w:val="28"/>
          <w:szCs w:val="28"/>
        </w:rPr>
        <w:t xml:space="preserve">, </w:t>
      </w:r>
      <w:proofErr w:type="spellStart"/>
      <w:r w:rsidRPr="00CE6BCA">
        <w:rPr>
          <w:color w:val="000000"/>
          <w:sz w:val="28"/>
          <w:szCs w:val="28"/>
        </w:rPr>
        <w:t>ніж</w:t>
      </w:r>
      <w:proofErr w:type="spellEnd"/>
      <w:r w:rsidRPr="00CE6BCA">
        <w:rPr>
          <w:color w:val="000000"/>
          <w:sz w:val="28"/>
          <w:szCs w:val="28"/>
        </w:rPr>
        <w:t xml:space="preserve"> у </w:t>
      </w:r>
      <w:proofErr w:type="spellStart"/>
      <w:r w:rsidRPr="00CE6BCA">
        <w:rPr>
          <w:color w:val="000000"/>
          <w:sz w:val="28"/>
          <w:szCs w:val="28"/>
        </w:rPr>
        <w:t>більшості</w:t>
      </w:r>
      <w:proofErr w:type="spellEnd"/>
      <w:r w:rsidRPr="00CE6BCA">
        <w:rPr>
          <w:color w:val="000000"/>
          <w:sz w:val="28"/>
          <w:szCs w:val="28"/>
        </w:rPr>
        <w:t xml:space="preserve"> </w:t>
      </w:r>
      <w:proofErr w:type="spellStart"/>
      <w:r w:rsidRPr="00CE6BCA">
        <w:rPr>
          <w:color w:val="000000"/>
          <w:sz w:val="28"/>
          <w:szCs w:val="28"/>
        </w:rPr>
        <w:t>колективів</w:t>
      </w:r>
      <w:proofErr w:type="spellEnd"/>
      <w:r w:rsidRPr="00CE6BCA">
        <w:rPr>
          <w:color w:val="000000"/>
          <w:sz w:val="28"/>
          <w:szCs w:val="28"/>
        </w:rPr>
        <w:t xml:space="preserve"> (1).</w:t>
      </w:r>
    </w:p>
    <w:p w14:paraId="6098017D" w14:textId="77777777" w:rsidR="004F14BE" w:rsidRPr="00CE6BCA" w:rsidRDefault="004F14BE" w:rsidP="009C714F">
      <w:pPr>
        <w:numPr>
          <w:ilvl w:val="0"/>
          <w:numId w:val="7"/>
        </w:numPr>
        <w:tabs>
          <w:tab w:val="left" w:pos="720"/>
        </w:tabs>
        <w:ind w:left="1440"/>
        <w:contextualSpacing/>
        <w:jc w:val="both"/>
        <w:rPr>
          <w:sz w:val="28"/>
          <w:szCs w:val="28"/>
        </w:rPr>
      </w:pPr>
      <w:r w:rsidRPr="00CE6BCA">
        <w:rPr>
          <w:color w:val="000000"/>
          <w:sz w:val="28"/>
          <w:szCs w:val="28"/>
        </w:rPr>
        <w:t>Не знаю (1).</w:t>
      </w:r>
    </w:p>
    <w:p w14:paraId="427E0F79" w14:textId="77777777" w:rsidR="004F14BE" w:rsidRPr="007216F2" w:rsidRDefault="004F14BE" w:rsidP="004F14BE">
      <w:pPr>
        <w:jc w:val="both"/>
      </w:pPr>
      <w:r w:rsidRPr="007216F2">
        <w:t> </w:t>
      </w:r>
    </w:p>
    <w:p w14:paraId="7924607B" w14:textId="77777777" w:rsidR="004F14BE" w:rsidRPr="00CE6BCA" w:rsidRDefault="004F14BE" w:rsidP="004F14BE">
      <w:pPr>
        <w:ind w:firstLine="357"/>
        <w:jc w:val="both"/>
        <w:rPr>
          <w:i/>
        </w:rPr>
      </w:pPr>
      <w:r>
        <w:rPr>
          <w:color w:val="000000"/>
          <w:lang w:val="uk-UA"/>
        </w:rPr>
        <w:t>*</w:t>
      </w:r>
      <w:r w:rsidRPr="00CE6BCA">
        <w:rPr>
          <w:i/>
          <w:color w:val="000000"/>
          <w:lang w:val="uk-UA"/>
        </w:rPr>
        <w:t xml:space="preserve">Групова згуртованість – надзвичайно важливий параметр, що показує ступінь інтеграції групи, її згуртованості в одне ціле, - його можна визначити за допомогою методики, яка складається з 5 запитань та декількома варіантами відповідей на кожне з них. </w:t>
      </w:r>
      <w:proofErr w:type="spellStart"/>
      <w:r w:rsidRPr="00CE6BCA">
        <w:rPr>
          <w:i/>
          <w:color w:val="000000"/>
        </w:rPr>
        <w:t>Відповіді</w:t>
      </w:r>
      <w:proofErr w:type="spellEnd"/>
      <w:r w:rsidRPr="00CE6BCA">
        <w:rPr>
          <w:i/>
          <w:color w:val="000000"/>
        </w:rPr>
        <w:t xml:space="preserve"> </w:t>
      </w:r>
      <w:proofErr w:type="spellStart"/>
      <w:r w:rsidRPr="00CE6BCA">
        <w:rPr>
          <w:i/>
          <w:color w:val="000000"/>
        </w:rPr>
        <w:t>кодуються</w:t>
      </w:r>
      <w:proofErr w:type="spellEnd"/>
      <w:r w:rsidRPr="00CE6BCA">
        <w:rPr>
          <w:i/>
          <w:color w:val="000000"/>
        </w:rPr>
        <w:t xml:space="preserve"> в балах </w:t>
      </w:r>
      <w:proofErr w:type="spellStart"/>
      <w:r w:rsidRPr="00CE6BCA">
        <w:rPr>
          <w:i/>
          <w:color w:val="000000"/>
        </w:rPr>
        <w:t>згідно</w:t>
      </w:r>
      <w:proofErr w:type="spellEnd"/>
      <w:r w:rsidRPr="00CE6BCA">
        <w:rPr>
          <w:i/>
          <w:color w:val="000000"/>
        </w:rPr>
        <w:t xml:space="preserve"> з </w:t>
      </w:r>
      <w:proofErr w:type="spellStart"/>
      <w:r w:rsidRPr="00CE6BCA">
        <w:rPr>
          <w:i/>
          <w:color w:val="000000"/>
        </w:rPr>
        <w:t>приведеними</w:t>
      </w:r>
      <w:proofErr w:type="spellEnd"/>
      <w:r w:rsidRPr="00CE6BCA">
        <w:rPr>
          <w:i/>
          <w:color w:val="000000"/>
        </w:rPr>
        <w:t xml:space="preserve"> </w:t>
      </w:r>
      <w:proofErr w:type="gramStart"/>
      <w:r w:rsidRPr="00CE6BCA">
        <w:rPr>
          <w:i/>
          <w:color w:val="000000"/>
        </w:rPr>
        <w:t>у дужках</w:t>
      </w:r>
      <w:proofErr w:type="gramEnd"/>
      <w:r w:rsidRPr="00CE6BCA">
        <w:rPr>
          <w:i/>
          <w:color w:val="000000"/>
        </w:rPr>
        <w:t xml:space="preserve"> </w:t>
      </w:r>
      <w:proofErr w:type="spellStart"/>
      <w:r w:rsidRPr="00CE6BCA">
        <w:rPr>
          <w:i/>
          <w:color w:val="000000"/>
        </w:rPr>
        <w:t>значеннями</w:t>
      </w:r>
      <w:proofErr w:type="spellEnd"/>
      <w:r w:rsidRPr="00CE6BCA">
        <w:rPr>
          <w:i/>
          <w:color w:val="000000"/>
        </w:rPr>
        <w:t xml:space="preserve"> (максимальна сума </w:t>
      </w:r>
      <w:proofErr w:type="spellStart"/>
      <w:r w:rsidRPr="00CE6BCA">
        <w:rPr>
          <w:i/>
          <w:color w:val="000000"/>
        </w:rPr>
        <w:t>балів</w:t>
      </w:r>
      <w:proofErr w:type="spellEnd"/>
      <w:r w:rsidRPr="00CE6BCA">
        <w:rPr>
          <w:i/>
          <w:color w:val="000000"/>
        </w:rPr>
        <w:t xml:space="preserve"> – 19, </w:t>
      </w:r>
      <w:proofErr w:type="spellStart"/>
      <w:r w:rsidRPr="00CE6BCA">
        <w:rPr>
          <w:i/>
          <w:color w:val="000000"/>
        </w:rPr>
        <w:t>мінімальна</w:t>
      </w:r>
      <w:proofErr w:type="spellEnd"/>
      <w:r w:rsidRPr="00CE6BCA">
        <w:rPr>
          <w:i/>
          <w:color w:val="000000"/>
        </w:rPr>
        <w:t xml:space="preserve"> - 5).</w:t>
      </w:r>
    </w:p>
    <w:p w14:paraId="0396527D" w14:textId="77777777" w:rsidR="004F14BE" w:rsidRPr="00CE6BCA" w:rsidRDefault="004F14BE" w:rsidP="004F14BE">
      <w:pPr>
        <w:jc w:val="both"/>
        <w:rPr>
          <w:i/>
          <w:sz w:val="28"/>
          <w:szCs w:val="28"/>
        </w:rPr>
      </w:pPr>
    </w:p>
    <w:p w14:paraId="38E72601" w14:textId="77777777" w:rsidR="004F14BE" w:rsidRDefault="004F14BE" w:rsidP="004F14BE">
      <w:pPr>
        <w:jc w:val="center"/>
        <w:rPr>
          <w:sz w:val="28"/>
          <w:szCs w:val="28"/>
          <w:lang w:val="uk-UA"/>
        </w:rPr>
      </w:pPr>
    </w:p>
    <w:p w14:paraId="16A9CEBB" w14:textId="77777777" w:rsidR="004F14BE" w:rsidRDefault="004F14BE" w:rsidP="004F14BE">
      <w:pPr>
        <w:jc w:val="center"/>
        <w:rPr>
          <w:sz w:val="28"/>
          <w:szCs w:val="28"/>
          <w:lang w:val="uk-UA"/>
        </w:rPr>
      </w:pPr>
    </w:p>
    <w:p w14:paraId="0B6C91A9" w14:textId="77777777" w:rsidR="004F14BE" w:rsidRDefault="004F14BE" w:rsidP="004F14BE">
      <w:pPr>
        <w:jc w:val="center"/>
        <w:rPr>
          <w:sz w:val="28"/>
          <w:szCs w:val="28"/>
          <w:lang w:val="uk-UA"/>
        </w:rPr>
      </w:pPr>
    </w:p>
    <w:p w14:paraId="5F1CBCEF" w14:textId="77777777" w:rsidR="00BA1479" w:rsidRDefault="00BA1479" w:rsidP="004F14BE">
      <w:pPr>
        <w:jc w:val="center"/>
        <w:rPr>
          <w:sz w:val="28"/>
          <w:szCs w:val="28"/>
          <w:lang w:val="uk-UA"/>
        </w:rPr>
      </w:pPr>
    </w:p>
    <w:p w14:paraId="6C891408" w14:textId="77777777" w:rsidR="00BA1479" w:rsidRPr="00BA1479" w:rsidRDefault="00BA1479" w:rsidP="00BA1479">
      <w:pPr>
        <w:jc w:val="right"/>
        <w:rPr>
          <w:b/>
          <w:sz w:val="28"/>
          <w:szCs w:val="28"/>
          <w:lang w:val="uk-UA"/>
        </w:rPr>
      </w:pPr>
      <w:r w:rsidRPr="00BA1479">
        <w:rPr>
          <w:b/>
          <w:sz w:val="28"/>
          <w:szCs w:val="28"/>
          <w:lang w:val="uk-UA"/>
        </w:rPr>
        <w:lastRenderedPageBreak/>
        <w:t>Додаток Г</w:t>
      </w:r>
    </w:p>
    <w:p w14:paraId="61D276BB" w14:textId="77777777" w:rsidR="00BA1479" w:rsidRPr="00BA1479" w:rsidRDefault="00BA1479" w:rsidP="004F14BE">
      <w:pPr>
        <w:jc w:val="center"/>
        <w:rPr>
          <w:b/>
          <w:sz w:val="28"/>
          <w:szCs w:val="28"/>
          <w:lang w:val="uk-UA"/>
        </w:rPr>
      </w:pPr>
      <w:r w:rsidRPr="00BA1479">
        <w:rPr>
          <w:b/>
          <w:sz w:val="28"/>
          <w:szCs w:val="28"/>
          <w:lang w:val="uk-UA"/>
        </w:rPr>
        <w:t>НА ДОПОМОКУ МАЙБУТНЬОМУ ВИКЛАДАЧУ АНГЛІЙСЬКОЇ МОВИ</w:t>
      </w:r>
    </w:p>
    <w:p w14:paraId="6221DFA3" w14:textId="77777777" w:rsidR="00BA1479" w:rsidRPr="00D02545" w:rsidRDefault="00BA1479" w:rsidP="00BA1479">
      <w:pPr>
        <w:rPr>
          <w:b/>
          <w:sz w:val="28"/>
          <w:szCs w:val="28"/>
          <w:lang w:val="uk-UA"/>
        </w:rPr>
      </w:pPr>
    </w:p>
    <w:p w14:paraId="488D6C25" w14:textId="77777777" w:rsidR="00BA1479" w:rsidRPr="00D02545" w:rsidRDefault="00BA1479" w:rsidP="00BA1479">
      <w:pPr>
        <w:spacing w:before="100" w:beforeAutospacing="1"/>
        <w:jc w:val="center"/>
        <w:rPr>
          <w:b/>
          <w:bCs/>
          <w:sz w:val="28"/>
          <w:szCs w:val="28"/>
        </w:rPr>
      </w:pPr>
      <w:r w:rsidRPr="00D02545">
        <w:rPr>
          <w:b/>
          <w:bCs/>
          <w:sz w:val="28"/>
          <w:szCs w:val="28"/>
        </w:rPr>
        <w:t xml:space="preserve">ПЛАН ЗАНЯТТЯ </w:t>
      </w:r>
    </w:p>
    <w:p w14:paraId="747AB1E9" w14:textId="77777777" w:rsidR="00BA1479" w:rsidRPr="00D02545" w:rsidRDefault="00BA1479" w:rsidP="00BA1479">
      <w:pPr>
        <w:jc w:val="center"/>
        <w:rPr>
          <w:b/>
          <w:bCs/>
          <w:sz w:val="28"/>
          <w:szCs w:val="28"/>
        </w:rPr>
      </w:pPr>
      <w:r w:rsidRPr="00D02545">
        <w:rPr>
          <w:b/>
          <w:bCs/>
          <w:sz w:val="28"/>
          <w:szCs w:val="28"/>
        </w:rPr>
        <w:t xml:space="preserve">З ПРАКТИЧНОГО КУРСУ ОСНОВНОЇ ІНОЗЕМНОЇ МОВИ (АНГЛІЙСЬКА) </w:t>
      </w:r>
    </w:p>
    <w:p w14:paraId="22083C1F" w14:textId="77777777" w:rsidR="00BA1479" w:rsidRPr="00D02545" w:rsidRDefault="00BA1479" w:rsidP="00BA1479">
      <w:pPr>
        <w:jc w:val="center"/>
        <w:rPr>
          <w:sz w:val="28"/>
          <w:szCs w:val="28"/>
        </w:rPr>
      </w:pPr>
      <w:r w:rsidRPr="00D02545">
        <w:rPr>
          <w:sz w:val="28"/>
          <w:szCs w:val="28"/>
        </w:rPr>
        <w:t xml:space="preserve">для </w:t>
      </w:r>
      <w:proofErr w:type="spellStart"/>
      <w:r w:rsidRPr="00D02545">
        <w:rPr>
          <w:sz w:val="28"/>
          <w:szCs w:val="28"/>
        </w:rPr>
        <w:t>здобувачів</w:t>
      </w:r>
      <w:proofErr w:type="spellEnd"/>
      <w:r w:rsidRPr="00D02545">
        <w:rPr>
          <w:sz w:val="28"/>
          <w:szCs w:val="28"/>
        </w:rPr>
        <w:t xml:space="preserve"> 2 курсу </w:t>
      </w:r>
    </w:p>
    <w:p w14:paraId="30F72A22" w14:textId="77777777" w:rsidR="00BA1479" w:rsidRPr="00D02545" w:rsidRDefault="00BA1479" w:rsidP="00BA1479">
      <w:pPr>
        <w:jc w:val="center"/>
        <w:rPr>
          <w:sz w:val="28"/>
          <w:szCs w:val="28"/>
        </w:rPr>
      </w:pPr>
      <w:proofErr w:type="spellStart"/>
      <w:r w:rsidRPr="00D02545">
        <w:rPr>
          <w:sz w:val="28"/>
          <w:szCs w:val="28"/>
        </w:rPr>
        <w:t>першого</w:t>
      </w:r>
      <w:proofErr w:type="spellEnd"/>
      <w:r w:rsidRPr="00D02545">
        <w:rPr>
          <w:sz w:val="28"/>
          <w:szCs w:val="28"/>
        </w:rPr>
        <w:t xml:space="preserve"> (</w:t>
      </w:r>
      <w:proofErr w:type="spellStart"/>
      <w:r w:rsidRPr="00D02545">
        <w:rPr>
          <w:sz w:val="28"/>
          <w:szCs w:val="28"/>
        </w:rPr>
        <w:t>бакалаврського</w:t>
      </w:r>
      <w:proofErr w:type="spellEnd"/>
      <w:r w:rsidRPr="00D02545">
        <w:rPr>
          <w:sz w:val="28"/>
          <w:szCs w:val="28"/>
        </w:rPr>
        <w:t xml:space="preserve">) </w:t>
      </w:r>
      <w:proofErr w:type="spellStart"/>
      <w:r w:rsidRPr="00D02545">
        <w:rPr>
          <w:sz w:val="28"/>
          <w:szCs w:val="28"/>
        </w:rPr>
        <w:t>рівня</w:t>
      </w:r>
      <w:proofErr w:type="spellEnd"/>
      <w:r w:rsidRPr="00D02545">
        <w:rPr>
          <w:sz w:val="28"/>
          <w:szCs w:val="28"/>
        </w:rPr>
        <w:t xml:space="preserve"> </w:t>
      </w:r>
      <w:r w:rsidRPr="00D02545">
        <w:rPr>
          <w:sz w:val="28"/>
          <w:szCs w:val="28"/>
        </w:rPr>
        <w:br/>
      </w:r>
      <w:proofErr w:type="spellStart"/>
      <w:r w:rsidRPr="00D02545">
        <w:rPr>
          <w:sz w:val="28"/>
          <w:szCs w:val="28"/>
        </w:rPr>
        <w:t>спеціальності</w:t>
      </w:r>
      <w:proofErr w:type="spellEnd"/>
      <w:r w:rsidRPr="00D02545">
        <w:rPr>
          <w:sz w:val="28"/>
          <w:szCs w:val="28"/>
        </w:rPr>
        <w:t xml:space="preserve"> 035 </w:t>
      </w:r>
      <w:proofErr w:type="spellStart"/>
      <w:r w:rsidRPr="00D02545">
        <w:rPr>
          <w:sz w:val="28"/>
          <w:szCs w:val="28"/>
        </w:rPr>
        <w:t>Філологія</w:t>
      </w:r>
      <w:proofErr w:type="spellEnd"/>
      <w:r w:rsidRPr="00D02545">
        <w:rPr>
          <w:sz w:val="28"/>
          <w:szCs w:val="28"/>
        </w:rPr>
        <w:br/>
        <w:t xml:space="preserve">факультету </w:t>
      </w:r>
      <w:proofErr w:type="spellStart"/>
      <w:r w:rsidRPr="00D02545">
        <w:rPr>
          <w:sz w:val="28"/>
          <w:szCs w:val="28"/>
        </w:rPr>
        <w:t>Лінгвістики</w:t>
      </w:r>
      <w:proofErr w:type="spellEnd"/>
      <w:r w:rsidRPr="00D02545">
        <w:rPr>
          <w:sz w:val="28"/>
          <w:szCs w:val="28"/>
        </w:rPr>
        <w:t xml:space="preserve"> і Перекладу</w:t>
      </w:r>
    </w:p>
    <w:p w14:paraId="15182F06" w14:textId="77777777" w:rsidR="00BA1479" w:rsidRPr="00D02545" w:rsidRDefault="00BA1479" w:rsidP="00BA1479">
      <w:pPr>
        <w:jc w:val="center"/>
        <w:rPr>
          <w:b/>
          <w:sz w:val="28"/>
          <w:szCs w:val="28"/>
        </w:rPr>
      </w:pPr>
    </w:p>
    <w:p w14:paraId="5BD0B665" w14:textId="77777777" w:rsidR="00BA1479" w:rsidRPr="008A4506" w:rsidRDefault="00BA1479" w:rsidP="00BA1479">
      <w:pPr>
        <w:jc w:val="center"/>
        <w:rPr>
          <w:sz w:val="28"/>
          <w:szCs w:val="28"/>
        </w:rPr>
      </w:pPr>
      <w:r w:rsidRPr="00D02545">
        <w:rPr>
          <w:b/>
          <w:sz w:val="28"/>
          <w:szCs w:val="28"/>
        </w:rPr>
        <w:t>Тема</w:t>
      </w:r>
    </w:p>
    <w:p w14:paraId="70F229E3" w14:textId="77777777" w:rsidR="00BA1479" w:rsidRPr="008A4506" w:rsidRDefault="00BA1479" w:rsidP="00BA1479">
      <w:pPr>
        <w:jc w:val="center"/>
        <w:rPr>
          <w:sz w:val="28"/>
          <w:szCs w:val="28"/>
        </w:rPr>
      </w:pPr>
      <w:r w:rsidRPr="008A4506">
        <w:rPr>
          <w:sz w:val="28"/>
          <w:szCs w:val="28"/>
        </w:rPr>
        <w:t xml:space="preserve"> "</w:t>
      </w:r>
      <w:r w:rsidRPr="00D02545">
        <w:rPr>
          <w:sz w:val="28"/>
          <w:szCs w:val="28"/>
          <w:lang w:val="en-US"/>
        </w:rPr>
        <w:t>Australia</w:t>
      </w:r>
      <w:r w:rsidRPr="008A4506">
        <w:rPr>
          <w:sz w:val="28"/>
          <w:szCs w:val="28"/>
        </w:rPr>
        <w:t>"</w:t>
      </w:r>
    </w:p>
    <w:p w14:paraId="153DEA92" w14:textId="77777777" w:rsidR="00BA1479" w:rsidRPr="00D02545" w:rsidRDefault="00BA1479" w:rsidP="00BA1479">
      <w:pPr>
        <w:rPr>
          <w:sz w:val="28"/>
          <w:szCs w:val="28"/>
          <w:lang w:val="uk-UA"/>
        </w:rPr>
      </w:pPr>
    </w:p>
    <w:p w14:paraId="035C9552" w14:textId="77777777" w:rsidR="00BA1479" w:rsidRPr="00D02545" w:rsidRDefault="00BA1479" w:rsidP="00BA1479">
      <w:pPr>
        <w:jc w:val="center"/>
        <w:rPr>
          <w:b/>
          <w:sz w:val="28"/>
          <w:szCs w:val="28"/>
          <w:lang w:val="uk-UA"/>
        </w:rPr>
      </w:pPr>
      <w:r w:rsidRPr="00D02545">
        <w:rPr>
          <w:b/>
          <w:sz w:val="28"/>
          <w:szCs w:val="28"/>
          <w:lang w:val="uk-UA"/>
        </w:rPr>
        <w:t>Мета</w:t>
      </w:r>
    </w:p>
    <w:p w14:paraId="11D919B3" w14:textId="77777777" w:rsidR="00BA1479" w:rsidRPr="00D02545" w:rsidRDefault="00BA1479" w:rsidP="00BA1479">
      <w:pPr>
        <w:rPr>
          <w:b/>
          <w:sz w:val="28"/>
          <w:szCs w:val="28"/>
          <w:lang w:val="uk-UA"/>
        </w:rPr>
      </w:pPr>
      <w:r w:rsidRPr="00D02545">
        <w:rPr>
          <w:rStyle w:val="fadeinm1hgl8"/>
          <w:b/>
          <w:bCs/>
          <w:sz w:val="28"/>
          <w:szCs w:val="28"/>
          <w:lang w:val="uk-UA"/>
        </w:rPr>
        <w:t>Мета:</w:t>
      </w:r>
      <w:r w:rsidRPr="00D02545">
        <w:rPr>
          <w:rStyle w:val="fadeinm1hgl8"/>
          <w:sz w:val="28"/>
          <w:szCs w:val="28"/>
          <w:lang w:val="uk-UA"/>
        </w:rPr>
        <w:t xml:space="preserve"> формувати та вдосконалювати в студентів уміння монологічного й діалогічного мовлення, розвивати навички аудіювання для адекватного сприйняття й відтворення почутого; активізувати та систематизувати знання з розмовної теми </w:t>
      </w:r>
      <w:r w:rsidRPr="00D02545">
        <w:rPr>
          <w:rStyle w:val="fadeinm1hgl8"/>
          <w:b/>
          <w:bCs/>
          <w:sz w:val="28"/>
          <w:szCs w:val="28"/>
          <w:lang w:val="uk-UA"/>
        </w:rPr>
        <w:t>«</w:t>
      </w:r>
      <w:r w:rsidRPr="00D02545">
        <w:rPr>
          <w:rStyle w:val="fadeinm1hgl8"/>
          <w:b/>
          <w:bCs/>
          <w:sz w:val="28"/>
          <w:szCs w:val="28"/>
          <w:lang w:val="en-US"/>
        </w:rPr>
        <w:t>Australia</w:t>
      </w:r>
      <w:r w:rsidRPr="00D02545">
        <w:rPr>
          <w:rStyle w:val="fadeinm1hgl8"/>
          <w:b/>
          <w:bCs/>
          <w:sz w:val="28"/>
          <w:szCs w:val="28"/>
          <w:lang w:val="uk-UA"/>
        </w:rPr>
        <w:t>»</w:t>
      </w:r>
      <w:r w:rsidRPr="00D02545">
        <w:rPr>
          <w:rStyle w:val="fadeinm1hgl8"/>
          <w:sz w:val="28"/>
          <w:szCs w:val="28"/>
          <w:lang w:val="uk-UA"/>
        </w:rPr>
        <w:t xml:space="preserve"> на основі засвоєного лексичного матеріалу; поглиблювати знання з граматики шляхом практичного застосування </w:t>
      </w:r>
      <w:r w:rsidRPr="00D02545">
        <w:rPr>
          <w:rStyle w:val="fadeinm1hgl8"/>
          <w:b/>
          <w:bCs/>
          <w:sz w:val="28"/>
          <w:szCs w:val="28"/>
          <w:lang w:val="en-US"/>
        </w:rPr>
        <w:t>Past</w:t>
      </w:r>
      <w:r w:rsidRPr="00D02545">
        <w:rPr>
          <w:rStyle w:val="fadeinm1hgl8"/>
          <w:b/>
          <w:bCs/>
          <w:sz w:val="28"/>
          <w:szCs w:val="28"/>
          <w:lang w:val="uk-UA"/>
        </w:rPr>
        <w:t xml:space="preserve"> </w:t>
      </w:r>
      <w:r w:rsidRPr="00D02545">
        <w:rPr>
          <w:rStyle w:val="fadeinm1hgl8"/>
          <w:b/>
          <w:bCs/>
          <w:sz w:val="28"/>
          <w:szCs w:val="28"/>
          <w:lang w:val="en-US"/>
        </w:rPr>
        <w:t>Perfect</w:t>
      </w:r>
      <w:r w:rsidRPr="00D02545">
        <w:rPr>
          <w:rStyle w:val="fadeinm1hgl8"/>
          <w:b/>
          <w:bCs/>
          <w:sz w:val="28"/>
          <w:szCs w:val="28"/>
          <w:lang w:val="uk-UA"/>
        </w:rPr>
        <w:t xml:space="preserve"> </w:t>
      </w:r>
      <w:r w:rsidRPr="00D02545">
        <w:rPr>
          <w:rStyle w:val="fadeinm1hgl8"/>
          <w:bCs/>
          <w:sz w:val="28"/>
          <w:szCs w:val="28"/>
          <w:lang w:val="uk-UA"/>
        </w:rPr>
        <w:t xml:space="preserve">та </w:t>
      </w:r>
      <w:r w:rsidRPr="00D02545">
        <w:rPr>
          <w:rStyle w:val="fadeinm1hgl8"/>
          <w:b/>
          <w:bCs/>
          <w:sz w:val="28"/>
          <w:szCs w:val="28"/>
          <w:lang w:val="en-US"/>
        </w:rPr>
        <w:t>Present</w:t>
      </w:r>
      <w:r w:rsidRPr="00D02545">
        <w:rPr>
          <w:rStyle w:val="fadeinm1hgl8"/>
          <w:b/>
          <w:bCs/>
          <w:sz w:val="28"/>
          <w:szCs w:val="28"/>
          <w:lang w:val="uk-UA"/>
        </w:rPr>
        <w:t xml:space="preserve"> </w:t>
      </w:r>
      <w:r w:rsidRPr="00D02545">
        <w:rPr>
          <w:rStyle w:val="fadeinm1hgl8"/>
          <w:b/>
          <w:bCs/>
          <w:sz w:val="28"/>
          <w:szCs w:val="28"/>
          <w:lang w:val="en-US"/>
        </w:rPr>
        <w:t>Continuous</w:t>
      </w:r>
      <w:r w:rsidRPr="00D02545">
        <w:rPr>
          <w:rStyle w:val="fadeinm1hgl8"/>
          <w:b/>
          <w:bCs/>
          <w:sz w:val="28"/>
          <w:szCs w:val="28"/>
          <w:lang w:val="uk-UA"/>
        </w:rPr>
        <w:t>.</w:t>
      </w:r>
    </w:p>
    <w:p w14:paraId="50BB9043" w14:textId="77777777" w:rsidR="00BA1479" w:rsidRPr="00D02545" w:rsidRDefault="00BA1479" w:rsidP="00BA1479">
      <w:pPr>
        <w:jc w:val="center"/>
        <w:rPr>
          <w:b/>
          <w:sz w:val="28"/>
          <w:szCs w:val="28"/>
          <w:lang w:val="uk-UA"/>
        </w:rPr>
      </w:pPr>
      <w:r w:rsidRPr="00D02545">
        <w:rPr>
          <w:b/>
          <w:sz w:val="28"/>
          <w:szCs w:val="28"/>
          <w:lang w:val="uk-UA"/>
        </w:rPr>
        <w:t>Хід заняття</w:t>
      </w:r>
    </w:p>
    <w:p w14:paraId="469A48EF" w14:textId="77777777" w:rsidR="00BA1479" w:rsidRPr="00D02545" w:rsidRDefault="00BA1479" w:rsidP="00BA1479">
      <w:pPr>
        <w:rPr>
          <w:b/>
          <w:sz w:val="28"/>
          <w:szCs w:val="28"/>
          <w:lang w:val="uk-UA"/>
        </w:rPr>
      </w:pPr>
      <w:r w:rsidRPr="00D02545">
        <w:rPr>
          <w:b/>
          <w:sz w:val="28"/>
          <w:szCs w:val="28"/>
          <w:lang w:val="uk-UA"/>
        </w:rPr>
        <w:t>1. Вітання зі студентами, організаційний момент</w:t>
      </w:r>
    </w:p>
    <w:p w14:paraId="27ECD690" w14:textId="77777777" w:rsidR="00BA1479" w:rsidRPr="00D02545" w:rsidRDefault="00BA1479" w:rsidP="00BA1479">
      <w:pPr>
        <w:spacing w:before="100" w:beforeAutospacing="1" w:after="100" w:afterAutospacing="1"/>
        <w:rPr>
          <w:sz w:val="28"/>
          <w:szCs w:val="28"/>
          <w:lang w:val="en-US" w:eastAsia="uk-UA"/>
        </w:rPr>
      </w:pPr>
      <w:r w:rsidRPr="00D02545">
        <w:rPr>
          <w:b/>
          <w:sz w:val="28"/>
          <w:szCs w:val="28"/>
          <w:lang w:val="en-US"/>
        </w:rPr>
        <w:t>Lecturer</w:t>
      </w:r>
      <w:r w:rsidRPr="00D02545">
        <w:rPr>
          <w:b/>
          <w:sz w:val="28"/>
          <w:szCs w:val="28"/>
          <w:lang w:val="uk-UA"/>
        </w:rPr>
        <w:t>:</w:t>
      </w:r>
      <w:r w:rsidRPr="00D02545">
        <w:rPr>
          <w:sz w:val="28"/>
          <w:szCs w:val="28"/>
          <w:lang w:val="uk-UA"/>
        </w:rPr>
        <w:t xml:space="preserve"> </w:t>
      </w:r>
      <w:r w:rsidRPr="00D02545">
        <w:rPr>
          <w:sz w:val="28"/>
          <w:szCs w:val="28"/>
          <w:lang w:val="en-US" w:eastAsia="uk-UA"/>
        </w:rPr>
        <w:t>Good morning, everyone! It’s nice to see you all today. How are you feeling? Are you ready to start the lesson?</w:t>
      </w:r>
      <w:r w:rsidRPr="00D02545">
        <w:rPr>
          <w:sz w:val="28"/>
          <w:szCs w:val="28"/>
          <w:lang w:val="en-US" w:eastAsia="uk-UA"/>
        </w:rPr>
        <w:br/>
        <w:t>Can anyone tell me the date today? Is anyone missing?</w:t>
      </w:r>
      <w:r w:rsidRPr="00D02545">
        <w:rPr>
          <w:sz w:val="28"/>
          <w:szCs w:val="28"/>
          <w:lang w:val="en-US" w:eastAsia="uk-UA"/>
        </w:rPr>
        <w:br/>
        <w:t>Let’s get started — I believe today’s lesson will be interesting for all of us.</w:t>
      </w:r>
      <w:r w:rsidRPr="00D02545">
        <w:rPr>
          <w:sz w:val="28"/>
          <w:szCs w:val="28"/>
          <w:lang w:val="en-US" w:eastAsia="uk-UA"/>
        </w:rPr>
        <w:br/>
        <w:t>But first, let’s have a short chat — who would like to describe the weather outside today?</w:t>
      </w:r>
    </w:p>
    <w:p w14:paraId="43F00EB4" w14:textId="77777777" w:rsidR="00BA1479" w:rsidRPr="00D02545" w:rsidRDefault="00BA1479" w:rsidP="00BA1479">
      <w:pPr>
        <w:spacing w:before="100" w:after="100" w:line="360" w:lineRule="auto"/>
        <w:rPr>
          <w:b/>
          <w:color w:val="000000" w:themeColor="text1"/>
          <w:sz w:val="28"/>
          <w:szCs w:val="28"/>
          <w:lang w:val="uk-UA"/>
        </w:rPr>
      </w:pPr>
      <w:r w:rsidRPr="00D02545">
        <w:rPr>
          <w:b/>
          <w:color w:val="000000" w:themeColor="text1"/>
          <w:sz w:val="28"/>
          <w:szCs w:val="28"/>
        </w:rPr>
        <w:t xml:space="preserve">2. </w:t>
      </w:r>
      <w:r w:rsidRPr="00D02545">
        <w:rPr>
          <w:b/>
          <w:color w:val="000000" w:themeColor="text1"/>
          <w:sz w:val="28"/>
          <w:szCs w:val="28"/>
          <w:lang w:val="uk-UA"/>
        </w:rPr>
        <w:t xml:space="preserve">Введення </w:t>
      </w:r>
      <w:proofErr w:type="gramStart"/>
      <w:r w:rsidRPr="00D02545">
        <w:rPr>
          <w:b/>
          <w:color w:val="000000" w:themeColor="text1"/>
          <w:sz w:val="28"/>
          <w:szCs w:val="28"/>
          <w:lang w:val="uk-UA"/>
        </w:rPr>
        <w:t>у курс</w:t>
      </w:r>
      <w:proofErr w:type="gramEnd"/>
      <w:r w:rsidRPr="00D02545">
        <w:rPr>
          <w:b/>
          <w:color w:val="000000" w:themeColor="text1"/>
          <w:sz w:val="28"/>
          <w:szCs w:val="28"/>
          <w:lang w:val="uk-UA"/>
        </w:rPr>
        <w:t xml:space="preserve"> теми та ознайомлення</w:t>
      </w:r>
    </w:p>
    <w:p w14:paraId="6B70F8AA" w14:textId="77777777" w:rsidR="00BA1479" w:rsidRPr="00D02545" w:rsidRDefault="00BA1479" w:rsidP="00BA1479">
      <w:pPr>
        <w:spacing w:before="100" w:after="100"/>
        <w:rPr>
          <w:color w:val="000000" w:themeColor="text1"/>
          <w:sz w:val="28"/>
          <w:szCs w:val="28"/>
          <w:lang w:val="en-US"/>
        </w:rPr>
      </w:pPr>
      <w:r w:rsidRPr="00D02545">
        <w:rPr>
          <w:b/>
          <w:sz w:val="28"/>
          <w:szCs w:val="28"/>
          <w:lang w:val="en-US"/>
        </w:rPr>
        <w:t>Lecturer:</w:t>
      </w:r>
      <w:r w:rsidRPr="00D02545">
        <w:rPr>
          <w:sz w:val="28"/>
          <w:szCs w:val="28"/>
          <w:lang w:val="en-US"/>
        </w:rPr>
        <w:t xml:space="preserve"> </w:t>
      </w:r>
      <w:r w:rsidRPr="00D02545">
        <w:rPr>
          <w:color w:val="000000" w:themeColor="text1"/>
          <w:sz w:val="28"/>
          <w:szCs w:val="28"/>
          <w:lang w:val="en-US"/>
        </w:rPr>
        <w:t xml:space="preserve">Today’s topic is Australia. We’ve made a lot of effort on grammatical exercises, now I want you to dive deep into Australia’s environment to consolidate your knowledge about grammar and to improve it. Therefore, we will start </w:t>
      </w:r>
      <w:proofErr w:type="gramStart"/>
      <w:r w:rsidRPr="00D02545">
        <w:rPr>
          <w:color w:val="000000" w:themeColor="text1"/>
          <w:sz w:val="28"/>
          <w:szCs w:val="28"/>
          <w:lang w:val="en-US"/>
        </w:rPr>
        <w:t>from</w:t>
      </w:r>
      <w:proofErr w:type="gramEnd"/>
      <w:r w:rsidRPr="00D02545">
        <w:rPr>
          <w:color w:val="000000" w:themeColor="text1"/>
          <w:sz w:val="28"/>
          <w:szCs w:val="28"/>
          <w:lang w:val="en-US"/>
        </w:rPr>
        <w:t xml:space="preserve"> discussion and will be smoothly coming to the exercises that </w:t>
      </w:r>
      <w:proofErr w:type="gramStart"/>
      <w:r w:rsidRPr="00D02545">
        <w:rPr>
          <w:color w:val="000000" w:themeColor="text1"/>
          <w:sz w:val="28"/>
          <w:szCs w:val="28"/>
          <w:lang w:val="en-US"/>
        </w:rPr>
        <w:t>uses</w:t>
      </w:r>
      <w:proofErr w:type="gramEnd"/>
      <w:r w:rsidRPr="00D02545">
        <w:rPr>
          <w:color w:val="000000" w:themeColor="text1"/>
          <w:sz w:val="28"/>
          <w:szCs w:val="28"/>
          <w:lang w:val="en-US"/>
        </w:rPr>
        <w:t xml:space="preserve"> such tenses </w:t>
      </w:r>
      <w:proofErr w:type="gramStart"/>
      <w:r w:rsidRPr="00D02545">
        <w:rPr>
          <w:color w:val="000000" w:themeColor="text1"/>
          <w:sz w:val="28"/>
          <w:szCs w:val="28"/>
          <w:lang w:val="en-US"/>
        </w:rPr>
        <w:t>like</w:t>
      </w:r>
      <w:proofErr w:type="gramEnd"/>
      <w:r w:rsidRPr="00D02545">
        <w:rPr>
          <w:color w:val="000000" w:themeColor="text1"/>
          <w:sz w:val="28"/>
          <w:szCs w:val="28"/>
          <w:lang w:val="en-US"/>
        </w:rPr>
        <w:t xml:space="preserve"> Past Perfect and Present Continuous.</w:t>
      </w:r>
    </w:p>
    <w:p w14:paraId="68007376" w14:textId="77777777" w:rsidR="00BA1479" w:rsidRPr="00D02545" w:rsidRDefault="00BA1479" w:rsidP="00BA1479">
      <w:pPr>
        <w:spacing w:before="100" w:after="100"/>
        <w:rPr>
          <w:b/>
          <w:color w:val="000000" w:themeColor="text1"/>
          <w:sz w:val="28"/>
          <w:szCs w:val="28"/>
          <w:lang w:val="uk-UA"/>
        </w:rPr>
      </w:pPr>
      <w:r w:rsidRPr="00D02545">
        <w:rPr>
          <w:b/>
          <w:color w:val="000000" w:themeColor="text1"/>
          <w:sz w:val="28"/>
          <w:szCs w:val="28"/>
          <w:lang w:val="en-US"/>
        </w:rPr>
        <w:t xml:space="preserve">3. </w:t>
      </w:r>
      <w:r w:rsidRPr="00D02545">
        <w:rPr>
          <w:b/>
          <w:color w:val="000000" w:themeColor="text1"/>
          <w:sz w:val="28"/>
          <w:szCs w:val="28"/>
          <w:lang w:val="uk-UA"/>
        </w:rPr>
        <w:t>Початок теми</w:t>
      </w:r>
    </w:p>
    <w:p w14:paraId="745A70AC" w14:textId="77777777" w:rsidR="00BA1479" w:rsidRPr="00D02545" w:rsidRDefault="00BA1479" w:rsidP="00BA1479">
      <w:pPr>
        <w:spacing w:before="100" w:after="100"/>
        <w:rPr>
          <w:color w:val="000000" w:themeColor="text1"/>
          <w:sz w:val="28"/>
          <w:szCs w:val="28"/>
          <w:lang w:val="en-US"/>
        </w:rPr>
      </w:pPr>
      <w:r w:rsidRPr="00D02545">
        <w:rPr>
          <w:b/>
          <w:sz w:val="28"/>
          <w:szCs w:val="28"/>
          <w:lang w:val="en-US"/>
        </w:rPr>
        <w:t>Lecturer:</w:t>
      </w:r>
      <w:r w:rsidRPr="00D02545">
        <w:rPr>
          <w:sz w:val="28"/>
          <w:szCs w:val="28"/>
          <w:lang w:val="en-US"/>
        </w:rPr>
        <w:t xml:space="preserve"> </w:t>
      </w:r>
      <w:r w:rsidRPr="00D02545">
        <w:rPr>
          <w:color w:val="000000" w:themeColor="text1"/>
          <w:sz w:val="28"/>
          <w:szCs w:val="28"/>
          <w:lang w:val="en-US"/>
        </w:rPr>
        <w:t>Let us begin. Here are some questions and I’d like you to hear your opinion on them.</w:t>
      </w:r>
    </w:p>
    <w:p w14:paraId="4CA16B86" w14:textId="77777777" w:rsidR="00BA1479" w:rsidRPr="00D02545" w:rsidRDefault="00BA1479" w:rsidP="008509C3">
      <w:pPr>
        <w:pStyle w:val="a6"/>
        <w:numPr>
          <w:ilvl w:val="0"/>
          <w:numId w:val="34"/>
        </w:numPr>
        <w:spacing w:before="100" w:beforeAutospacing="1" w:after="100" w:afterAutospacing="1" w:line="360" w:lineRule="auto"/>
        <w:rPr>
          <w:sz w:val="28"/>
          <w:szCs w:val="28"/>
          <w:lang w:val="uk-UA" w:eastAsia="uk-UA"/>
        </w:rPr>
      </w:pPr>
      <w:proofErr w:type="spellStart"/>
      <w:r w:rsidRPr="00D02545">
        <w:rPr>
          <w:b/>
          <w:bCs/>
          <w:sz w:val="28"/>
          <w:szCs w:val="28"/>
          <w:lang w:val="uk-UA" w:eastAsia="uk-UA"/>
        </w:rPr>
        <w:t>What</w:t>
      </w:r>
      <w:proofErr w:type="spellEnd"/>
      <w:r w:rsidRPr="00D02545">
        <w:rPr>
          <w:b/>
          <w:bCs/>
          <w:sz w:val="28"/>
          <w:szCs w:val="28"/>
          <w:lang w:val="uk-UA" w:eastAsia="uk-UA"/>
        </w:rPr>
        <w:t xml:space="preserve"> </w:t>
      </w:r>
      <w:proofErr w:type="spellStart"/>
      <w:r w:rsidRPr="00D02545">
        <w:rPr>
          <w:b/>
          <w:bCs/>
          <w:sz w:val="28"/>
          <w:szCs w:val="28"/>
          <w:lang w:val="uk-UA" w:eastAsia="uk-UA"/>
        </w:rPr>
        <w:t>comes</w:t>
      </w:r>
      <w:proofErr w:type="spellEnd"/>
      <w:r w:rsidRPr="00D02545">
        <w:rPr>
          <w:b/>
          <w:bCs/>
          <w:sz w:val="28"/>
          <w:szCs w:val="28"/>
          <w:lang w:val="uk-UA" w:eastAsia="uk-UA"/>
        </w:rPr>
        <w:t xml:space="preserve"> </w:t>
      </w:r>
      <w:proofErr w:type="spellStart"/>
      <w:r w:rsidRPr="00D02545">
        <w:rPr>
          <w:b/>
          <w:bCs/>
          <w:sz w:val="28"/>
          <w:szCs w:val="28"/>
          <w:lang w:val="uk-UA" w:eastAsia="uk-UA"/>
        </w:rPr>
        <w:t>to</w:t>
      </w:r>
      <w:proofErr w:type="spellEnd"/>
      <w:r w:rsidRPr="00D02545">
        <w:rPr>
          <w:b/>
          <w:bCs/>
          <w:sz w:val="28"/>
          <w:szCs w:val="28"/>
          <w:lang w:val="uk-UA" w:eastAsia="uk-UA"/>
        </w:rPr>
        <w:t xml:space="preserve"> </w:t>
      </w:r>
      <w:proofErr w:type="spellStart"/>
      <w:r w:rsidRPr="00D02545">
        <w:rPr>
          <w:b/>
          <w:bCs/>
          <w:sz w:val="28"/>
          <w:szCs w:val="28"/>
          <w:lang w:val="uk-UA" w:eastAsia="uk-UA"/>
        </w:rPr>
        <w:t>your</w:t>
      </w:r>
      <w:proofErr w:type="spellEnd"/>
      <w:r w:rsidRPr="00D02545">
        <w:rPr>
          <w:b/>
          <w:bCs/>
          <w:sz w:val="28"/>
          <w:szCs w:val="28"/>
          <w:lang w:val="uk-UA" w:eastAsia="uk-UA"/>
        </w:rPr>
        <w:t xml:space="preserve"> </w:t>
      </w:r>
      <w:proofErr w:type="spellStart"/>
      <w:r w:rsidRPr="00D02545">
        <w:rPr>
          <w:b/>
          <w:bCs/>
          <w:sz w:val="28"/>
          <w:szCs w:val="28"/>
          <w:lang w:val="uk-UA" w:eastAsia="uk-UA"/>
        </w:rPr>
        <w:t>mind</w:t>
      </w:r>
      <w:proofErr w:type="spellEnd"/>
      <w:r w:rsidRPr="00D02545">
        <w:rPr>
          <w:b/>
          <w:bCs/>
          <w:sz w:val="28"/>
          <w:szCs w:val="28"/>
          <w:lang w:val="uk-UA" w:eastAsia="uk-UA"/>
        </w:rPr>
        <w:t xml:space="preserve"> </w:t>
      </w:r>
      <w:proofErr w:type="spellStart"/>
      <w:r w:rsidRPr="00D02545">
        <w:rPr>
          <w:b/>
          <w:bCs/>
          <w:sz w:val="28"/>
          <w:szCs w:val="28"/>
          <w:lang w:val="uk-UA" w:eastAsia="uk-UA"/>
        </w:rPr>
        <w:t>when</w:t>
      </w:r>
      <w:proofErr w:type="spellEnd"/>
      <w:r w:rsidRPr="00D02545">
        <w:rPr>
          <w:b/>
          <w:bCs/>
          <w:sz w:val="28"/>
          <w:szCs w:val="28"/>
          <w:lang w:val="uk-UA" w:eastAsia="uk-UA"/>
        </w:rPr>
        <w:t xml:space="preserve"> </w:t>
      </w:r>
      <w:proofErr w:type="spellStart"/>
      <w:r w:rsidRPr="00D02545">
        <w:rPr>
          <w:b/>
          <w:bCs/>
          <w:sz w:val="28"/>
          <w:szCs w:val="28"/>
          <w:lang w:val="uk-UA" w:eastAsia="uk-UA"/>
        </w:rPr>
        <w:t>you</w:t>
      </w:r>
      <w:proofErr w:type="spellEnd"/>
      <w:r w:rsidRPr="00D02545">
        <w:rPr>
          <w:b/>
          <w:bCs/>
          <w:sz w:val="28"/>
          <w:szCs w:val="28"/>
          <w:lang w:val="uk-UA" w:eastAsia="uk-UA"/>
        </w:rPr>
        <w:t xml:space="preserve"> </w:t>
      </w:r>
      <w:proofErr w:type="spellStart"/>
      <w:r w:rsidRPr="00D02545">
        <w:rPr>
          <w:b/>
          <w:bCs/>
          <w:sz w:val="28"/>
          <w:szCs w:val="28"/>
          <w:lang w:val="uk-UA" w:eastAsia="uk-UA"/>
        </w:rPr>
        <w:t>hear</w:t>
      </w:r>
      <w:proofErr w:type="spellEnd"/>
      <w:r w:rsidRPr="00D02545">
        <w:rPr>
          <w:b/>
          <w:bCs/>
          <w:sz w:val="28"/>
          <w:szCs w:val="28"/>
          <w:lang w:val="uk-UA" w:eastAsia="uk-UA"/>
        </w:rPr>
        <w:t xml:space="preserve"> </w:t>
      </w:r>
      <w:proofErr w:type="spellStart"/>
      <w:r w:rsidRPr="00D02545">
        <w:rPr>
          <w:b/>
          <w:bCs/>
          <w:sz w:val="28"/>
          <w:szCs w:val="28"/>
          <w:lang w:val="uk-UA" w:eastAsia="uk-UA"/>
        </w:rPr>
        <w:t>the</w:t>
      </w:r>
      <w:proofErr w:type="spellEnd"/>
      <w:r w:rsidRPr="00D02545">
        <w:rPr>
          <w:b/>
          <w:bCs/>
          <w:sz w:val="28"/>
          <w:szCs w:val="28"/>
          <w:lang w:val="uk-UA" w:eastAsia="uk-UA"/>
        </w:rPr>
        <w:t xml:space="preserve"> </w:t>
      </w:r>
      <w:proofErr w:type="spellStart"/>
      <w:r w:rsidRPr="00D02545">
        <w:rPr>
          <w:b/>
          <w:bCs/>
          <w:sz w:val="28"/>
          <w:szCs w:val="28"/>
          <w:lang w:val="uk-UA" w:eastAsia="uk-UA"/>
        </w:rPr>
        <w:t>word</w:t>
      </w:r>
      <w:proofErr w:type="spellEnd"/>
      <w:r w:rsidRPr="00D02545">
        <w:rPr>
          <w:b/>
          <w:bCs/>
          <w:sz w:val="28"/>
          <w:szCs w:val="28"/>
          <w:lang w:val="uk-UA" w:eastAsia="uk-UA"/>
        </w:rPr>
        <w:t xml:space="preserve"> </w:t>
      </w:r>
      <w:proofErr w:type="spellStart"/>
      <w:r w:rsidRPr="00D02545">
        <w:rPr>
          <w:b/>
          <w:bCs/>
          <w:i/>
          <w:iCs/>
          <w:sz w:val="28"/>
          <w:szCs w:val="28"/>
          <w:lang w:val="uk-UA" w:eastAsia="uk-UA"/>
        </w:rPr>
        <w:t>Australia</w:t>
      </w:r>
      <w:proofErr w:type="spellEnd"/>
      <w:r w:rsidRPr="00D02545">
        <w:rPr>
          <w:b/>
          <w:bCs/>
          <w:sz w:val="28"/>
          <w:szCs w:val="28"/>
          <w:lang w:val="uk-UA" w:eastAsia="uk-UA"/>
        </w:rPr>
        <w:t xml:space="preserve">? </w:t>
      </w:r>
      <w:proofErr w:type="spellStart"/>
      <w:r w:rsidRPr="00D02545">
        <w:rPr>
          <w:b/>
          <w:bCs/>
          <w:sz w:val="28"/>
          <w:szCs w:val="28"/>
          <w:lang w:val="uk-UA" w:eastAsia="uk-UA"/>
        </w:rPr>
        <w:t>Why</w:t>
      </w:r>
      <w:proofErr w:type="spellEnd"/>
      <w:r w:rsidRPr="00D02545">
        <w:rPr>
          <w:b/>
          <w:bCs/>
          <w:sz w:val="28"/>
          <w:szCs w:val="28"/>
          <w:lang w:val="uk-UA" w:eastAsia="uk-UA"/>
        </w:rPr>
        <w:t>?</w:t>
      </w:r>
    </w:p>
    <w:p w14:paraId="67A6C307" w14:textId="77777777" w:rsidR="00BA1479" w:rsidRPr="00D02545" w:rsidRDefault="00BA1479" w:rsidP="008509C3">
      <w:pPr>
        <w:pStyle w:val="a6"/>
        <w:numPr>
          <w:ilvl w:val="0"/>
          <w:numId w:val="34"/>
        </w:numPr>
        <w:spacing w:before="100" w:beforeAutospacing="1" w:after="100" w:afterAutospacing="1" w:line="360" w:lineRule="auto"/>
        <w:rPr>
          <w:sz w:val="28"/>
          <w:szCs w:val="28"/>
          <w:lang w:val="uk-UA" w:eastAsia="uk-UA"/>
        </w:rPr>
      </w:pPr>
      <w:proofErr w:type="spellStart"/>
      <w:r w:rsidRPr="00D02545">
        <w:rPr>
          <w:b/>
          <w:bCs/>
          <w:sz w:val="28"/>
          <w:szCs w:val="28"/>
          <w:lang w:val="uk-UA" w:eastAsia="uk-UA"/>
        </w:rPr>
        <w:lastRenderedPageBreak/>
        <w:t>Why</w:t>
      </w:r>
      <w:proofErr w:type="spellEnd"/>
      <w:r w:rsidRPr="00D02545">
        <w:rPr>
          <w:b/>
          <w:bCs/>
          <w:sz w:val="28"/>
          <w:szCs w:val="28"/>
          <w:lang w:val="uk-UA" w:eastAsia="uk-UA"/>
        </w:rPr>
        <w:t xml:space="preserve"> </w:t>
      </w:r>
      <w:proofErr w:type="spellStart"/>
      <w:r w:rsidRPr="00D02545">
        <w:rPr>
          <w:b/>
          <w:bCs/>
          <w:sz w:val="28"/>
          <w:szCs w:val="28"/>
          <w:lang w:val="uk-UA" w:eastAsia="uk-UA"/>
        </w:rPr>
        <w:t>do</w:t>
      </w:r>
      <w:proofErr w:type="spellEnd"/>
      <w:r w:rsidRPr="00D02545">
        <w:rPr>
          <w:b/>
          <w:bCs/>
          <w:sz w:val="28"/>
          <w:szCs w:val="28"/>
          <w:lang w:val="uk-UA" w:eastAsia="uk-UA"/>
        </w:rPr>
        <w:t xml:space="preserve"> </w:t>
      </w:r>
      <w:proofErr w:type="spellStart"/>
      <w:r w:rsidRPr="00D02545">
        <w:rPr>
          <w:b/>
          <w:bCs/>
          <w:sz w:val="28"/>
          <w:szCs w:val="28"/>
          <w:lang w:val="uk-UA" w:eastAsia="uk-UA"/>
        </w:rPr>
        <w:t>you</w:t>
      </w:r>
      <w:proofErr w:type="spellEnd"/>
      <w:r w:rsidRPr="00D02545">
        <w:rPr>
          <w:b/>
          <w:bCs/>
          <w:sz w:val="28"/>
          <w:szCs w:val="28"/>
          <w:lang w:val="uk-UA" w:eastAsia="uk-UA"/>
        </w:rPr>
        <w:t xml:space="preserve"> </w:t>
      </w:r>
      <w:proofErr w:type="spellStart"/>
      <w:r w:rsidRPr="00D02545">
        <w:rPr>
          <w:b/>
          <w:bCs/>
          <w:sz w:val="28"/>
          <w:szCs w:val="28"/>
          <w:lang w:val="uk-UA" w:eastAsia="uk-UA"/>
        </w:rPr>
        <w:t>think</w:t>
      </w:r>
      <w:proofErr w:type="spellEnd"/>
      <w:r w:rsidRPr="00D02545">
        <w:rPr>
          <w:b/>
          <w:bCs/>
          <w:sz w:val="28"/>
          <w:szCs w:val="28"/>
          <w:lang w:val="uk-UA" w:eastAsia="uk-UA"/>
        </w:rPr>
        <w:t xml:space="preserve"> </w:t>
      </w:r>
      <w:proofErr w:type="spellStart"/>
      <w:r w:rsidRPr="00D02545">
        <w:rPr>
          <w:b/>
          <w:bCs/>
          <w:sz w:val="28"/>
          <w:szCs w:val="28"/>
          <w:lang w:val="uk-UA" w:eastAsia="uk-UA"/>
        </w:rPr>
        <w:t>Australia</w:t>
      </w:r>
      <w:proofErr w:type="spellEnd"/>
      <w:r w:rsidRPr="00D02545">
        <w:rPr>
          <w:b/>
          <w:bCs/>
          <w:sz w:val="28"/>
          <w:szCs w:val="28"/>
          <w:lang w:val="uk-UA" w:eastAsia="uk-UA"/>
        </w:rPr>
        <w:t xml:space="preserve"> </w:t>
      </w:r>
      <w:proofErr w:type="spellStart"/>
      <w:r w:rsidRPr="00D02545">
        <w:rPr>
          <w:b/>
          <w:bCs/>
          <w:sz w:val="28"/>
          <w:szCs w:val="28"/>
          <w:lang w:val="uk-UA" w:eastAsia="uk-UA"/>
        </w:rPr>
        <w:t>is</w:t>
      </w:r>
      <w:proofErr w:type="spellEnd"/>
      <w:r w:rsidRPr="00D02545">
        <w:rPr>
          <w:b/>
          <w:bCs/>
          <w:sz w:val="28"/>
          <w:szCs w:val="28"/>
          <w:lang w:val="uk-UA" w:eastAsia="uk-UA"/>
        </w:rPr>
        <w:t xml:space="preserve"> </w:t>
      </w:r>
      <w:proofErr w:type="spellStart"/>
      <w:r w:rsidRPr="00D02545">
        <w:rPr>
          <w:b/>
          <w:bCs/>
          <w:sz w:val="28"/>
          <w:szCs w:val="28"/>
          <w:lang w:val="uk-UA" w:eastAsia="uk-UA"/>
        </w:rPr>
        <w:t>called</w:t>
      </w:r>
      <w:proofErr w:type="spellEnd"/>
      <w:r w:rsidRPr="00D02545">
        <w:rPr>
          <w:b/>
          <w:bCs/>
          <w:sz w:val="28"/>
          <w:szCs w:val="28"/>
          <w:lang w:val="uk-UA" w:eastAsia="uk-UA"/>
        </w:rPr>
        <w:t xml:space="preserve"> "</w:t>
      </w:r>
      <w:proofErr w:type="spellStart"/>
      <w:r w:rsidRPr="00D02545">
        <w:rPr>
          <w:b/>
          <w:bCs/>
          <w:sz w:val="28"/>
          <w:szCs w:val="28"/>
          <w:lang w:val="uk-UA" w:eastAsia="uk-UA"/>
        </w:rPr>
        <w:t>The</w:t>
      </w:r>
      <w:proofErr w:type="spellEnd"/>
      <w:r w:rsidRPr="00D02545">
        <w:rPr>
          <w:b/>
          <w:bCs/>
          <w:sz w:val="28"/>
          <w:szCs w:val="28"/>
          <w:lang w:val="uk-UA" w:eastAsia="uk-UA"/>
        </w:rPr>
        <w:t xml:space="preserve"> </w:t>
      </w:r>
      <w:proofErr w:type="spellStart"/>
      <w:r w:rsidRPr="00D02545">
        <w:rPr>
          <w:b/>
          <w:bCs/>
          <w:sz w:val="28"/>
          <w:szCs w:val="28"/>
          <w:lang w:val="uk-UA" w:eastAsia="uk-UA"/>
        </w:rPr>
        <w:t>Land</w:t>
      </w:r>
      <w:proofErr w:type="spellEnd"/>
      <w:r w:rsidRPr="00D02545">
        <w:rPr>
          <w:b/>
          <w:bCs/>
          <w:sz w:val="28"/>
          <w:szCs w:val="28"/>
          <w:lang w:val="uk-UA" w:eastAsia="uk-UA"/>
        </w:rPr>
        <w:t xml:space="preserve"> </w:t>
      </w:r>
      <w:proofErr w:type="spellStart"/>
      <w:r w:rsidRPr="00D02545">
        <w:rPr>
          <w:b/>
          <w:bCs/>
          <w:sz w:val="28"/>
          <w:szCs w:val="28"/>
          <w:lang w:val="uk-UA" w:eastAsia="uk-UA"/>
        </w:rPr>
        <w:t>Down</w:t>
      </w:r>
      <w:proofErr w:type="spellEnd"/>
      <w:r w:rsidRPr="00D02545">
        <w:rPr>
          <w:b/>
          <w:bCs/>
          <w:sz w:val="28"/>
          <w:szCs w:val="28"/>
          <w:lang w:val="uk-UA" w:eastAsia="uk-UA"/>
        </w:rPr>
        <w:t xml:space="preserve"> </w:t>
      </w:r>
      <w:proofErr w:type="spellStart"/>
      <w:r w:rsidRPr="00D02545">
        <w:rPr>
          <w:b/>
          <w:bCs/>
          <w:sz w:val="28"/>
          <w:szCs w:val="28"/>
          <w:lang w:val="uk-UA" w:eastAsia="uk-UA"/>
        </w:rPr>
        <w:t>Under</w:t>
      </w:r>
      <w:proofErr w:type="spellEnd"/>
      <w:r w:rsidRPr="00D02545">
        <w:rPr>
          <w:b/>
          <w:bCs/>
          <w:sz w:val="28"/>
          <w:szCs w:val="28"/>
          <w:lang w:val="uk-UA" w:eastAsia="uk-UA"/>
        </w:rPr>
        <w:t>"?</w:t>
      </w:r>
    </w:p>
    <w:p w14:paraId="0394CB19" w14:textId="77777777" w:rsidR="00BA1479" w:rsidRPr="00D02545" w:rsidRDefault="00BA1479" w:rsidP="008509C3">
      <w:pPr>
        <w:pStyle w:val="a6"/>
        <w:numPr>
          <w:ilvl w:val="0"/>
          <w:numId w:val="34"/>
        </w:numPr>
        <w:spacing w:before="100" w:beforeAutospacing="1" w:after="100" w:afterAutospacing="1" w:line="360" w:lineRule="auto"/>
        <w:rPr>
          <w:sz w:val="28"/>
          <w:szCs w:val="28"/>
          <w:lang w:val="uk-UA" w:eastAsia="uk-UA"/>
        </w:rPr>
      </w:pPr>
      <w:proofErr w:type="spellStart"/>
      <w:r w:rsidRPr="00D02545">
        <w:rPr>
          <w:b/>
          <w:bCs/>
          <w:sz w:val="28"/>
          <w:szCs w:val="28"/>
          <w:lang w:val="uk-UA" w:eastAsia="uk-UA"/>
        </w:rPr>
        <w:t>Australia</w:t>
      </w:r>
      <w:proofErr w:type="spellEnd"/>
      <w:r w:rsidRPr="00D02545">
        <w:rPr>
          <w:b/>
          <w:bCs/>
          <w:sz w:val="28"/>
          <w:szCs w:val="28"/>
          <w:lang w:val="uk-UA" w:eastAsia="uk-UA"/>
        </w:rPr>
        <w:t xml:space="preserve"> </w:t>
      </w:r>
      <w:proofErr w:type="spellStart"/>
      <w:r w:rsidRPr="00D02545">
        <w:rPr>
          <w:b/>
          <w:bCs/>
          <w:sz w:val="28"/>
          <w:szCs w:val="28"/>
          <w:lang w:val="uk-UA" w:eastAsia="uk-UA"/>
        </w:rPr>
        <w:t>has</w:t>
      </w:r>
      <w:proofErr w:type="spellEnd"/>
      <w:r w:rsidRPr="00D02545">
        <w:rPr>
          <w:b/>
          <w:bCs/>
          <w:sz w:val="28"/>
          <w:szCs w:val="28"/>
          <w:lang w:val="uk-UA" w:eastAsia="uk-UA"/>
        </w:rPr>
        <w:t xml:space="preserve"> </w:t>
      </w:r>
      <w:proofErr w:type="spellStart"/>
      <w:r w:rsidRPr="00D02545">
        <w:rPr>
          <w:b/>
          <w:bCs/>
          <w:sz w:val="28"/>
          <w:szCs w:val="28"/>
          <w:lang w:val="uk-UA" w:eastAsia="uk-UA"/>
        </w:rPr>
        <w:t>more</w:t>
      </w:r>
      <w:proofErr w:type="spellEnd"/>
      <w:r w:rsidRPr="00D02545">
        <w:rPr>
          <w:b/>
          <w:bCs/>
          <w:sz w:val="28"/>
          <w:szCs w:val="28"/>
          <w:lang w:val="uk-UA" w:eastAsia="uk-UA"/>
        </w:rPr>
        <w:t xml:space="preserve"> </w:t>
      </w:r>
      <w:proofErr w:type="spellStart"/>
      <w:r w:rsidRPr="00D02545">
        <w:rPr>
          <w:b/>
          <w:bCs/>
          <w:sz w:val="28"/>
          <w:szCs w:val="28"/>
          <w:lang w:val="uk-UA" w:eastAsia="uk-UA"/>
        </w:rPr>
        <w:t>kangaroos</w:t>
      </w:r>
      <w:proofErr w:type="spellEnd"/>
      <w:r w:rsidRPr="00D02545">
        <w:rPr>
          <w:b/>
          <w:bCs/>
          <w:sz w:val="28"/>
          <w:szCs w:val="28"/>
          <w:lang w:val="uk-UA" w:eastAsia="uk-UA"/>
        </w:rPr>
        <w:t xml:space="preserve"> </w:t>
      </w:r>
      <w:proofErr w:type="spellStart"/>
      <w:r w:rsidRPr="00D02545">
        <w:rPr>
          <w:b/>
          <w:bCs/>
          <w:sz w:val="28"/>
          <w:szCs w:val="28"/>
          <w:lang w:val="uk-UA" w:eastAsia="uk-UA"/>
        </w:rPr>
        <w:t>than</w:t>
      </w:r>
      <w:proofErr w:type="spellEnd"/>
      <w:r w:rsidRPr="00D02545">
        <w:rPr>
          <w:b/>
          <w:bCs/>
          <w:sz w:val="28"/>
          <w:szCs w:val="28"/>
          <w:lang w:val="uk-UA" w:eastAsia="uk-UA"/>
        </w:rPr>
        <w:t xml:space="preserve"> </w:t>
      </w:r>
      <w:proofErr w:type="spellStart"/>
      <w:r w:rsidRPr="00D02545">
        <w:rPr>
          <w:b/>
          <w:bCs/>
          <w:sz w:val="28"/>
          <w:szCs w:val="28"/>
          <w:lang w:val="uk-UA" w:eastAsia="uk-UA"/>
        </w:rPr>
        <w:t>people</w:t>
      </w:r>
      <w:proofErr w:type="spellEnd"/>
      <w:r w:rsidRPr="00D02545">
        <w:rPr>
          <w:b/>
          <w:bCs/>
          <w:sz w:val="28"/>
          <w:szCs w:val="28"/>
          <w:lang w:val="uk-UA" w:eastAsia="uk-UA"/>
        </w:rPr>
        <w:t xml:space="preserve">. </w:t>
      </w:r>
      <w:proofErr w:type="spellStart"/>
      <w:r w:rsidRPr="00D02545">
        <w:rPr>
          <w:b/>
          <w:bCs/>
          <w:sz w:val="28"/>
          <w:szCs w:val="28"/>
          <w:lang w:val="uk-UA" w:eastAsia="uk-UA"/>
        </w:rPr>
        <w:t>What</w:t>
      </w:r>
      <w:proofErr w:type="spellEnd"/>
      <w:r w:rsidRPr="00D02545">
        <w:rPr>
          <w:b/>
          <w:bCs/>
          <w:sz w:val="28"/>
          <w:szCs w:val="28"/>
          <w:lang w:val="uk-UA" w:eastAsia="uk-UA"/>
        </w:rPr>
        <w:t xml:space="preserve"> </w:t>
      </w:r>
      <w:proofErr w:type="spellStart"/>
      <w:r w:rsidRPr="00D02545">
        <w:rPr>
          <w:b/>
          <w:bCs/>
          <w:sz w:val="28"/>
          <w:szCs w:val="28"/>
          <w:lang w:val="uk-UA" w:eastAsia="uk-UA"/>
        </w:rPr>
        <w:t>other</w:t>
      </w:r>
      <w:proofErr w:type="spellEnd"/>
      <w:r w:rsidRPr="00D02545">
        <w:rPr>
          <w:b/>
          <w:bCs/>
          <w:sz w:val="28"/>
          <w:szCs w:val="28"/>
          <w:lang w:val="uk-UA" w:eastAsia="uk-UA"/>
        </w:rPr>
        <w:t xml:space="preserve"> </w:t>
      </w:r>
      <w:proofErr w:type="spellStart"/>
      <w:r w:rsidRPr="00D02545">
        <w:rPr>
          <w:b/>
          <w:bCs/>
          <w:sz w:val="28"/>
          <w:szCs w:val="28"/>
          <w:lang w:val="uk-UA" w:eastAsia="uk-UA"/>
        </w:rPr>
        <w:t>animals</w:t>
      </w:r>
      <w:proofErr w:type="spellEnd"/>
      <w:r w:rsidRPr="00D02545">
        <w:rPr>
          <w:b/>
          <w:bCs/>
          <w:sz w:val="28"/>
          <w:szCs w:val="28"/>
          <w:lang w:val="uk-UA" w:eastAsia="uk-UA"/>
        </w:rPr>
        <w:t xml:space="preserve"> </w:t>
      </w:r>
      <w:proofErr w:type="spellStart"/>
      <w:r w:rsidRPr="00D02545">
        <w:rPr>
          <w:b/>
          <w:bCs/>
          <w:sz w:val="28"/>
          <w:szCs w:val="28"/>
          <w:lang w:val="uk-UA" w:eastAsia="uk-UA"/>
        </w:rPr>
        <w:t>do</w:t>
      </w:r>
      <w:proofErr w:type="spellEnd"/>
      <w:r w:rsidRPr="00D02545">
        <w:rPr>
          <w:b/>
          <w:bCs/>
          <w:sz w:val="28"/>
          <w:szCs w:val="28"/>
          <w:lang w:val="uk-UA" w:eastAsia="uk-UA"/>
        </w:rPr>
        <w:t xml:space="preserve"> </w:t>
      </w:r>
      <w:proofErr w:type="spellStart"/>
      <w:r w:rsidRPr="00D02545">
        <w:rPr>
          <w:b/>
          <w:bCs/>
          <w:sz w:val="28"/>
          <w:szCs w:val="28"/>
          <w:lang w:val="uk-UA" w:eastAsia="uk-UA"/>
        </w:rPr>
        <w:t>you</w:t>
      </w:r>
      <w:proofErr w:type="spellEnd"/>
      <w:r w:rsidRPr="00D02545">
        <w:rPr>
          <w:b/>
          <w:bCs/>
          <w:sz w:val="28"/>
          <w:szCs w:val="28"/>
          <w:lang w:val="uk-UA" w:eastAsia="uk-UA"/>
        </w:rPr>
        <w:t xml:space="preserve"> </w:t>
      </w:r>
      <w:proofErr w:type="spellStart"/>
      <w:r w:rsidRPr="00D02545">
        <w:rPr>
          <w:b/>
          <w:bCs/>
          <w:sz w:val="28"/>
          <w:szCs w:val="28"/>
          <w:lang w:val="uk-UA" w:eastAsia="uk-UA"/>
        </w:rPr>
        <w:t>think</w:t>
      </w:r>
      <w:proofErr w:type="spellEnd"/>
      <w:r w:rsidRPr="00D02545">
        <w:rPr>
          <w:b/>
          <w:bCs/>
          <w:sz w:val="28"/>
          <w:szCs w:val="28"/>
          <w:lang w:val="uk-UA" w:eastAsia="uk-UA"/>
        </w:rPr>
        <w:t xml:space="preserve"> </w:t>
      </w:r>
      <w:proofErr w:type="spellStart"/>
      <w:r w:rsidRPr="00D02545">
        <w:rPr>
          <w:b/>
          <w:bCs/>
          <w:sz w:val="28"/>
          <w:szCs w:val="28"/>
          <w:lang w:val="uk-UA" w:eastAsia="uk-UA"/>
        </w:rPr>
        <w:t>are</w:t>
      </w:r>
      <w:proofErr w:type="spellEnd"/>
      <w:r w:rsidRPr="00D02545">
        <w:rPr>
          <w:b/>
          <w:bCs/>
          <w:sz w:val="28"/>
          <w:szCs w:val="28"/>
          <w:lang w:val="uk-UA" w:eastAsia="uk-UA"/>
        </w:rPr>
        <w:t xml:space="preserve"> </w:t>
      </w:r>
      <w:proofErr w:type="spellStart"/>
      <w:r w:rsidRPr="00D02545">
        <w:rPr>
          <w:b/>
          <w:bCs/>
          <w:sz w:val="28"/>
          <w:szCs w:val="28"/>
          <w:lang w:val="uk-UA" w:eastAsia="uk-UA"/>
        </w:rPr>
        <w:t>unique</w:t>
      </w:r>
      <w:proofErr w:type="spellEnd"/>
      <w:r w:rsidRPr="00D02545">
        <w:rPr>
          <w:b/>
          <w:bCs/>
          <w:sz w:val="28"/>
          <w:szCs w:val="28"/>
          <w:lang w:val="uk-UA" w:eastAsia="uk-UA"/>
        </w:rPr>
        <w:t xml:space="preserve"> </w:t>
      </w:r>
      <w:proofErr w:type="spellStart"/>
      <w:r w:rsidRPr="00D02545">
        <w:rPr>
          <w:b/>
          <w:bCs/>
          <w:sz w:val="28"/>
          <w:szCs w:val="28"/>
          <w:lang w:val="uk-UA" w:eastAsia="uk-UA"/>
        </w:rPr>
        <w:t>to</w:t>
      </w:r>
      <w:proofErr w:type="spellEnd"/>
      <w:r w:rsidRPr="00D02545">
        <w:rPr>
          <w:b/>
          <w:bCs/>
          <w:sz w:val="28"/>
          <w:szCs w:val="28"/>
          <w:lang w:val="uk-UA" w:eastAsia="uk-UA"/>
        </w:rPr>
        <w:t xml:space="preserve"> </w:t>
      </w:r>
      <w:proofErr w:type="spellStart"/>
      <w:r w:rsidRPr="00D02545">
        <w:rPr>
          <w:b/>
          <w:bCs/>
          <w:sz w:val="28"/>
          <w:szCs w:val="28"/>
          <w:lang w:val="uk-UA" w:eastAsia="uk-UA"/>
        </w:rPr>
        <w:t>Australia</w:t>
      </w:r>
      <w:proofErr w:type="spellEnd"/>
      <w:r w:rsidRPr="00D02545">
        <w:rPr>
          <w:b/>
          <w:bCs/>
          <w:sz w:val="28"/>
          <w:szCs w:val="28"/>
          <w:lang w:val="uk-UA" w:eastAsia="uk-UA"/>
        </w:rPr>
        <w:t>?</w:t>
      </w:r>
    </w:p>
    <w:p w14:paraId="7E40329A" w14:textId="77777777" w:rsidR="00BA1479" w:rsidRPr="00D02545" w:rsidRDefault="00BA1479" w:rsidP="008509C3">
      <w:pPr>
        <w:pStyle w:val="a6"/>
        <w:numPr>
          <w:ilvl w:val="0"/>
          <w:numId w:val="34"/>
        </w:numPr>
        <w:spacing w:before="100" w:after="100" w:line="360" w:lineRule="auto"/>
        <w:rPr>
          <w:rStyle w:val="fadeinm1hgl8"/>
          <w:b/>
          <w:color w:val="000000" w:themeColor="text1"/>
          <w:sz w:val="28"/>
          <w:szCs w:val="28"/>
          <w:lang w:val="en-US"/>
        </w:rPr>
      </w:pPr>
      <w:r w:rsidRPr="00D02545">
        <w:rPr>
          <w:rStyle w:val="fadeinm1hgl8"/>
          <w:b/>
          <w:sz w:val="28"/>
          <w:szCs w:val="28"/>
          <w:lang w:val="en-US"/>
        </w:rPr>
        <w:t>Why do you think many people confuse Sydney with the capital of Australia?</w:t>
      </w:r>
    </w:p>
    <w:p w14:paraId="7FE24ACF" w14:textId="77777777" w:rsidR="00BA1479" w:rsidRPr="00D02545" w:rsidRDefault="00BA1479" w:rsidP="00BA1479">
      <w:pPr>
        <w:spacing w:before="100" w:after="100" w:line="360" w:lineRule="auto"/>
        <w:rPr>
          <w:rStyle w:val="fadeinm1hgl8"/>
          <w:color w:val="000000" w:themeColor="text1"/>
          <w:sz w:val="28"/>
          <w:szCs w:val="28"/>
          <w:lang w:val="en-US"/>
        </w:rPr>
      </w:pPr>
      <w:r w:rsidRPr="00D02545">
        <w:rPr>
          <w:b/>
          <w:sz w:val="28"/>
          <w:szCs w:val="28"/>
          <w:lang w:val="en-US"/>
        </w:rPr>
        <w:t>Lecturer:</w:t>
      </w:r>
      <w:r w:rsidRPr="00D02545">
        <w:rPr>
          <w:sz w:val="28"/>
          <w:szCs w:val="28"/>
          <w:lang w:val="en-US"/>
        </w:rPr>
        <w:t xml:space="preserve"> </w:t>
      </w:r>
      <w:r w:rsidRPr="00D02545">
        <w:rPr>
          <w:rStyle w:val="fadeinm1hgl8"/>
          <w:color w:val="000000" w:themeColor="text1"/>
          <w:sz w:val="28"/>
          <w:szCs w:val="28"/>
          <w:lang w:val="en-US"/>
        </w:rPr>
        <w:t xml:space="preserve">Now we finished with discussion, let us read about Australia in a nutshell to know what </w:t>
      </w:r>
      <w:proofErr w:type="gramStart"/>
      <w:r w:rsidRPr="00D02545">
        <w:rPr>
          <w:rStyle w:val="fadeinm1hgl8"/>
          <w:color w:val="000000" w:themeColor="text1"/>
          <w:sz w:val="28"/>
          <w:szCs w:val="28"/>
          <w:lang w:val="en-US"/>
        </w:rPr>
        <w:t>are we</w:t>
      </w:r>
      <w:proofErr w:type="gramEnd"/>
      <w:r w:rsidRPr="00D02545">
        <w:rPr>
          <w:rStyle w:val="fadeinm1hgl8"/>
          <w:color w:val="000000" w:themeColor="text1"/>
          <w:sz w:val="28"/>
          <w:szCs w:val="28"/>
          <w:lang w:val="en-US"/>
        </w:rPr>
        <w:t xml:space="preserve"> learning about.</w:t>
      </w:r>
    </w:p>
    <w:p w14:paraId="275CD39F" w14:textId="77777777" w:rsidR="00BA1479" w:rsidRPr="00D02545" w:rsidRDefault="00BA1479" w:rsidP="00BA1479">
      <w:pPr>
        <w:pStyle w:val="a3"/>
        <w:rPr>
          <w:sz w:val="28"/>
          <w:szCs w:val="28"/>
          <w:lang w:val="en-US"/>
        </w:rPr>
      </w:pPr>
      <w:r w:rsidRPr="00D02545">
        <w:rPr>
          <w:rStyle w:val="fadeinm1hgl8"/>
          <w:bCs/>
          <w:sz w:val="28"/>
          <w:szCs w:val="28"/>
          <w:lang w:val="en-US"/>
        </w:rPr>
        <w:t>Australia</w:t>
      </w:r>
      <w:r w:rsidRPr="00D02545">
        <w:rPr>
          <w:rStyle w:val="fadeinm1hgl8"/>
          <w:sz w:val="28"/>
          <w:szCs w:val="28"/>
          <w:lang w:val="en-US"/>
        </w:rPr>
        <w:t xml:space="preserve"> is a large and unique country in the southern hemisphere. Its capital is </w:t>
      </w:r>
      <w:r w:rsidRPr="00D02545">
        <w:rPr>
          <w:rStyle w:val="fadeinm1hgl8"/>
          <w:bCs/>
          <w:sz w:val="28"/>
          <w:szCs w:val="28"/>
          <w:lang w:val="en-US"/>
        </w:rPr>
        <w:t>Canberra</w:t>
      </w:r>
      <w:r w:rsidRPr="00D02545">
        <w:rPr>
          <w:rStyle w:val="fadeinm1hgl8"/>
          <w:sz w:val="28"/>
          <w:szCs w:val="28"/>
          <w:lang w:val="en-US"/>
        </w:rPr>
        <w:t xml:space="preserve">, but cities like </w:t>
      </w:r>
      <w:r w:rsidRPr="00D02545">
        <w:rPr>
          <w:rStyle w:val="fadeinm1hgl8"/>
          <w:bCs/>
          <w:sz w:val="28"/>
          <w:szCs w:val="28"/>
          <w:lang w:val="en-US"/>
        </w:rPr>
        <w:t>Sydney</w:t>
      </w:r>
      <w:r w:rsidRPr="00D02545">
        <w:rPr>
          <w:rStyle w:val="fadeinm1hgl8"/>
          <w:sz w:val="28"/>
          <w:szCs w:val="28"/>
          <w:lang w:val="en-US"/>
        </w:rPr>
        <w:t xml:space="preserve">, </w:t>
      </w:r>
      <w:r w:rsidRPr="00D02545">
        <w:rPr>
          <w:rStyle w:val="fadeinm1hgl8"/>
          <w:bCs/>
          <w:sz w:val="28"/>
          <w:szCs w:val="28"/>
          <w:lang w:val="en-US"/>
        </w:rPr>
        <w:t>Melbourne</w:t>
      </w:r>
      <w:r w:rsidRPr="00D02545">
        <w:rPr>
          <w:rStyle w:val="fadeinm1hgl8"/>
          <w:sz w:val="28"/>
          <w:szCs w:val="28"/>
          <w:lang w:val="en-US"/>
        </w:rPr>
        <w:t xml:space="preserve">, </w:t>
      </w:r>
      <w:r w:rsidRPr="00D02545">
        <w:rPr>
          <w:rStyle w:val="fadeinm1hgl8"/>
          <w:bCs/>
          <w:sz w:val="28"/>
          <w:szCs w:val="28"/>
          <w:lang w:val="en-US"/>
        </w:rPr>
        <w:t>Brisbane</w:t>
      </w:r>
      <w:r w:rsidRPr="00D02545">
        <w:rPr>
          <w:rStyle w:val="fadeinm1hgl8"/>
          <w:sz w:val="28"/>
          <w:szCs w:val="28"/>
          <w:lang w:val="en-US"/>
        </w:rPr>
        <w:t xml:space="preserve">, and </w:t>
      </w:r>
      <w:r w:rsidRPr="00D02545">
        <w:rPr>
          <w:rStyle w:val="fadeinm1hgl8"/>
          <w:bCs/>
          <w:sz w:val="28"/>
          <w:szCs w:val="28"/>
          <w:lang w:val="en-US"/>
        </w:rPr>
        <w:t>Perth</w:t>
      </w:r>
      <w:r w:rsidRPr="00D02545">
        <w:rPr>
          <w:rStyle w:val="fadeinm1hgl8"/>
          <w:sz w:val="28"/>
          <w:szCs w:val="28"/>
          <w:lang w:val="en-US"/>
        </w:rPr>
        <w:t xml:space="preserve"> are more well-known around the world. The country is famous for its amazing nature and wildlife. You can find animals like the </w:t>
      </w:r>
      <w:r w:rsidRPr="00D02545">
        <w:rPr>
          <w:rStyle w:val="fadeinm1hgl8"/>
          <w:bCs/>
          <w:sz w:val="28"/>
          <w:szCs w:val="28"/>
          <w:lang w:val="en-US"/>
        </w:rPr>
        <w:t>kangaroo</w:t>
      </w:r>
      <w:r w:rsidRPr="00D02545">
        <w:rPr>
          <w:rStyle w:val="fadeinm1hgl8"/>
          <w:sz w:val="28"/>
          <w:szCs w:val="28"/>
          <w:lang w:val="en-US"/>
        </w:rPr>
        <w:t xml:space="preserve">, </w:t>
      </w:r>
      <w:r w:rsidRPr="00D02545">
        <w:rPr>
          <w:rStyle w:val="fadeinm1hgl8"/>
          <w:bCs/>
          <w:sz w:val="28"/>
          <w:szCs w:val="28"/>
          <w:lang w:val="en-US"/>
        </w:rPr>
        <w:t>koala</w:t>
      </w:r>
      <w:r w:rsidRPr="00D02545">
        <w:rPr>
          <w:rStyle w:val="fadeinm1hgl8"/>
          <w:sz w:val="28"/>
          <w:szCs w:val="28"/>
          <w:lang w:val="en-US"/>
        </w:rPr>
        <w:t xml:space="preserve">, and </w:t>
      </w:r>
      <w:r w:rsidRPr="00D02545">
        <w:rPr>
          <w:rStyle w:val="fadeinm1hgl8"/>
          <w:bCs/>
          <w:sz w:val="28"/>
          <w:szCs w:val="28"/>
          <w:lang w:val="en-US"/>
        </w:rPr>
        <w:t>wombat</w:t>
      </w:r>
      <w:r w:rsidRPr="00D02545">
        <w:rPr>
          <w:rStyle w:val="fadeinm1hgl8"/>
          <w:sz w:val="28"/>
          <w:szCs w:val="28"/>
          <w:lang w:val="en-US"/>
        </w:rPr>
        <w:t xml:space="preserve"> living among the </w:t>
      </w:r>
      <w:r w:rsidRPr="00D02545">
        <w:rPr>
          <w:rStyle w:val="fadeinm1hgl8"/>
          <w:bCs/>
          <w:sz w:val="28"/>
          <w:szCs w:val="28"/>
          <w:lang w:val="en-US"/>
        </w:rPr>
        <w:t>eucalyptus</w:t>
      </w:r>
      <w:r w:rsidRPr="00D02545">
        <w:rPr>
          <w:rStyle w:val="fadeinm1hgl8"/>
          <w:sz w:val="28"/>
          <w:szCs w:val="28"/>
          <w:lang w:val="en-US"/>
        </w:rPr>
        <w:t xml:space="preserve"> trees.</w:t>
      </w:r>
    </w:p>
    <w:p w14:paraId="2F2F4E4F" w14:textId="77777777" w:rsidR="00BA1479" w:rsidRPr="00D02545" w:rsidRDefault="00BA1479" w:rsidP="00BA1479">
      <w:pPr>
        <w:pStyle w:val="a3"/>
        <w:rPr>
          <w:sz w:val="28"/>
          <w:szCs w:val="28"/>
          <w:lang w:val="en-US"/>
        </w:rPr>
      </w:pPr>
      <w:r w:rsidRPr="00D02545">
        <w:rPr>
          <w:rStyle w:val="fadeinm1hgl8"/>
          <w:sz w:val="28"/>
          <w:szCs w:val="28"/>
          <w:lang w:val="en-US"/>
        </w:rPr>
        <w:t xml:space="preserve">Australia is also home to the </w:t>
      </w:r>
      <w:r w:rsidRPr="00D02545">
        <w:rPr>
          <w:rStyle w:val="fadeinm1hgl8"/>
          <w:bCs/>
          <w:sz w:val="28"/>
          <w:szCs w:val="28"/>
          <w:lang w:val="en-US"/>
        </w:rPr>
        <w:t>Aboriginal</w:t>
      </w:r>
      <w:r w:rsidRPr="00D02545">
        <w:rPr>
          <w:rStyle w:val="fadeinm1hgl8"/>
          <w:sz w:val="28"/>
          <w:szCs w:val="28"/>
          <w:lang w:val="en-US"/>
        </w:rPr>
        <w:t xml:space="preserve"> people—the first inhabitants of the land. They have a rich culture, including traditional music played with instruments like the </w:t>
      </w:r>
      <w:r w:rsidRPr="00D02545">
        <w:rPr>
          <w:rStyle w:val="fadeinm1hgl8"/>
          <w:bCs/>
          <w:sz w:val="28"/>
          <w:szCs w:val="28"/>
          <w:lang w:val="en-US"/>
        </w:rPr>
        <w:t>didgeridoo</w:t>
      </w:r>
      <w:r w:rsidRPr="00D02545">
        <w:rPr>
          <w:rStyle w:val="fadeinm1hgl8"/>
          <w:sz w:val="28"/>
          <w:szCs w:val="28"/>
          <w:lang w:val="en-US"/>
        </w:rPr>
        <w:t xml:space="preserve"> and tools like the </w:t>
      </w:r>
      <w:r w:rsidRPr="00D02545">
        <w:rPr>
          <w:rStyle w:val="fadeinm1hgl8"/>
          <w:bCs/>
          <w:sz w:val="28"/>
          <w:szCs w:val="28"/>
          <w:lang w:val="en-US"/>
        </w:rPr>
        <w:t>boomerang</w:t>
      </w:r>
      <w:r w:rsidRPr="00D02545">
        <w:rPr>
          <w:rStyle w:val="fadeinm1hgl8"/>
          <w:sz w:val="28"/>
          <w:szCs w:val="28"/>
          <w:lang w:val="en-US"/>
        </w:rPr>
        <w:t xml:space="preserve">. A very important Aboriginal site is </w:t>
      </w:r>
      <w:r w:rsidRPr="00D02545">
        <w:rPr>
          <w:rStyle w:val="fadeinm1hgl8"/>
          <w:bCs/>
          <w:sz w:val="28"/>
          <w:szCs w:val="28"/>
          <w:lang w:val="en-US"/>
        </w:rPr>
        <w:t>Uluru</w:t>
      </w:r>
      <w:r w:rsidRPr="00D02545">
        <w:rPr>
          <w:rStyle w:val="fadeinm1hgl8"/>
          <w:sz w:val="28"/>
          <w:szCs w:val="28"/>
          <w:lang w:val="en-US"/>
        </w:rPr>
        <w:t xml:space="preserve">, a giant red rock in the </w:t>
      </w:r>
      <w:r w:rsidRPr="00D02545">
        <w:rPr>
          <w:rStyle w:val="fadeinm1hgl8"/>
          <w:bCs/>
          <w:sz w:val="28"/>
          <w:szCs w:val="28"/>
          <w:lang w:val="en-US"/>
        </w:rPr>
        <w:t>Outback</w:t>
      </w:r>
      <w:r w:rsidRPr="00D02545">
        <w:rPr>
          <w:rStyle w:val="fadeinm1hgl8"/>
          <w:sz w:val="28"/>
          <w:szCs w:val="28"/>
          <w:lang w:val="en-US"/>
        </w:rPr>
        <w:t>, the dry and remote part of the country.</w:t>
      </w:r>
    </w:p>
    <w:p w14:paraId="44DBF47B" w14:textId="77777777" w:rsidR="00BA1479" w:rsidRPr="00D02545" w:rsidRDefault="00BA1479" w:rsidP="00BA1479">
      <w:pPr>
        <w:pStyle w:val="a3"/>
        <w:rPr>
          <w:sz w:val="28"/>
          <w:szCs w:val="28"/>
          <w:lang w:val="en-US"/>
        </w:rPr>
      </w:pPr>
      <w:r w:rsidRPr="00D02545">
        <w:rPr>
          <w:rStyle w:val="fadeinm1hgl8"/>
          <w:sz w:val="28"/>
          <w:szCs w:val="28"/>
          <w:lang w:val="en-US"/>
        </w:rPr>
        <w:t xml:space="preserve">Many </w:t>
      </w:r>
      <w:r w:rsidRPr="00D02545">
        <w:rPr>
          <w:rStyle w:val="fadeinm1hgl8"/>
          <w:bCs/>
          <w:sz w:val="28"/>
          <w:szCs w:val="28"/>
          <w:lang w:val="en-US"/>
        </w:rPr>
        <w:t>Aussies</w:t>
      </w:r>
      <w:r w:rsidRPr="00D02545">
        <w:rPr>
          <w:rStyle w:val="fadeinm1hgl8"/>
          <w:sz w:val="28"/>
          <w:szCs w:val="28"/>
          <w:lang w:val="en-US"/>
        </w:rPr>
        <w:t xml:space="preserve"> love outdoor life, including visiting the beach or exploring the </w:t>
      </w:r>
      <w:r w:rsidRPr="00D02545">
        <w:rPr>
          <w:rStyle w:val="fadeinm1hgl8"/>
          <w:bCs/>
          <w:sz w:val="28"/>
          <w:szCs w:val="28"/>
          <w:lang w:val="en-US"/>
        </w:rPr>
        <w:t>Great Barrier Reef</w:t>
      </w:r>
      <w:r w:rsidRPr="00D02545">
        <w:rPr>
          <w:rStyle w:val="fadeinm1hgl8"/>
          <w:sz w:val="28"/>
          <w:szCs w:val="28"/>
          <w:lang w:val="en-US"/>
        </w:rPr>
        <w:t xml:space="preserve">, the world’s largest coral reef system. Australian food can also be surprising—one popular local snack is </w:t>
      </w:r>
      <w:proofErr w:type="gramStart"/>
      <w:r w:rsidRPr="00D02545">
        <w:rPr>
          <w:rStyle w:val="fadeinm1hgl8"/>
          <w:bCs/>
          <w:sz w:val="28"/>
          <w:szCs w:val="28"/>
          <w:lang w:val="en-US"/>
        </w:rPr>
        <w:t>Vegemite</w:t>
      </w:r>
      <w:r w:rsidRPr="00D02545">
        <w:rPr>
          <w:rStyle w:val="fadeinm1hgl8"/>
          <w:sz w:val="28"/>
          <w:szCs w:val="28"/>
          <w:lang w:val="en-US"/>
        </w:rPr>
        <w:t>,</w:t>
      </w:r>
      <w:proofErr w:type="gramEnd"/>
      <w:r w:rsidRPr="00D02545">
        <w:rPr>
          <w:rStyle w:val="fadeinm1hgl8"/>
          <w:sz w:val="28"/>
          <w:szCs w:val="28"/>
          <w:lang w:val="en-US"/>
        </w:rPr>
        <w:t xml:space="preserve"> a salty spread made from yeast. But be careful when </w:t>
      </w:r>
      <w:proofErr w:type="gramStart"/>
      <w:r w:rsidRPr="00D02545">
        <w:rPr>
          <w:rStyle w:val="fadeinm1hgl8"/>
          <w:sz w:val="28"/>
          <w:szCs w:val="28"/>
          <w:lang w:val="en-US"/>
        </w:rPr>
        <w:t>visiting:</w:t>
      </w:r>
      <w:proofErr w:type="gramEnd"/>
      <w:r w:rsidRPr="00D02545">
        <w:rPr>
          <w:rStyle w:val="fadeinm1hgl8"/>
          <w:sz w:val="28"/>
          <w:szCs w:val="28"/>
          <w:lang w:val="en-US"/>
        </w:rPr>
        <w:t xml:space="preserve"> Australia is also known for some scary animals, like the large </w:t>
      </w:r>
      <w:r w:rsidRPr="00D02545">
        <w:rPr>
          <w:rStyle w:val="fadeinm1hgl8"/>
          <w:bCs/>
          <w:sz w:val="28"/>
          <w:szCs w:val="28"/>
          <w:lang w:val="en-US"/>
        </w:rPr>
        <w:t>Huntsman Spider</w:t>
      </w:r>
      <w:r w:rsidRPr="00D02545">
        <w:rPr>
          <w:rStyle w:val="fadeinm1hgl8"/>
          <w:sz w:val="28"/>
          <w:szCs w:val="28"/>
          <w:lang w:val="en-US"/>
        </w:rPr>
        <w:t>!</w:t>
      </w:r>
    </w:p>
    <w:p w14:paraId="453EECF9" w14:textId="77777777" w:rsidR="00BA1479" w:rsidRPr="00D02545" w:rsidRDefault="00BA1479" w:rsidP="00BA1479">
      <w:pPr>
        <w:spacing w:before="100" w:after="100" w:line="360" w:lineRule="auto"/>
        <w:rPr>
          <w:rStyle w:val="fadeinm1hgl8"/>
          <w:b/>
          <w:color w:val="000000" w:themeColor="text1"/>
          <w:sz w:val="28"/>
          <w:szCs w:val="28"/>
          <w:lang w:val="en-US"/>
        </w:rPr>
      </w:pPr>
      <w:r w:rsidRPr="00D02545">
        <w:rPr>
          <w:rStyle w:val="fadeinm1hgl8"/>
          <w:b/>
          <w:color w:val="000000" w:themeColor="text1"/>
          <w:sz w:val="28"/>
          <w:szCs w:val="28"/>
          <w:lang w:val="en-US"/>
        </w:rPr>
        <w:t>Words that are used:</w:t>
      </w:r>
    </w:p>
    <w:p w14:paraId="1A15E194" w14:textId="77777777" w:rsidR="00BA1479" w:rsidRPr="00D02545" w:rsidRDefault="00BA1479" w:rsidP="00BA1479">
      <w:pPr>
        <w:rPr>
          <w:sz w:val="28"/>
          <w:szCs w:val="28"/>
          <w:lang w:val="uk-UA"/>
        </w:rPr>
      </w:pPr>
      <w:r w:rsidRPr="00D02545">
        <w:rPr>
          <w:sz w:val="28"/>
          <w:szCs w:val="28"/>
          <w:lang w:val="en-US"/>
        </w:rPr>
        <w:t>Australia – [</w:t>
      </w:r>
      <w:proofErr w:type="spellStart"/>
      <w:r w:rsidRPr="00D02545">
        <w:rPr>
          <w:sz w:val="28"/>
          <w:szCs w:val="28"/>
          <w:lang w:val="en-US"/>
        </w:rPr>
        <w:t>ɒˈstreɪliə</w:t>
      </w:r>
      <w:proofErr w:type="spellEnd"/>
      <w:r w:rsidRPr="00D02545">
        <w:rPr>
          <w:sz w:val="28"/>
          <w:szCs w:val="28"/>
          <w:lang w:val="en-US"/>
        </w:rPr>
        <w:t xml:space="preserve">] - </w:t>
      </w:r>
      <w:r w:rsidRPr="00D02545">
        <w:rPr>
          <w:sz w:val="28"/>
          <w:szCs w:val="28"/>
          <w:lang w:val="uk-UA"/>
        </w:rPr>
        <w:t>Австралія</w:t>
      </w:r>
    </w:p>
    <w:p w14:paraId="547BAB6E" w14:textId="77777777" w:rsidR="00BA1479" w:rsidRPr="00D02545" w:rsidRDefault="00BA1479" w:rsidP="00BA1479">
      <w:pPr>
        <w:rPr>
          <w:sz w:val="28"/>
          <w:szCs w:val="28"/>
          <w:lang w:val="uk-UA"/>
        </w:rPr>
      </w:pPr>
      <w:r w:rsidRPr="00D02545">
        <w:rPr>
          <w:sz w:val="28"/>
          <w:szCs w:val="28"/>
          <w:lang w:val="en-US"/>
        </w:rPr>
        <w:t>Sydney</w:t>
      </w:r>
      <w:r w:rsidRPr="00D02545">
        <w:rPr>
          <w:sz w:val="28"/>
          <w:szCs w:val="28"/>
          <w:lang w:val="uk-UA"/>
        </w:rPr>
        <w:t xml:space="preserve"> – [ˈ</w:t>
      </w:r>
      <w:r w:rsidRPr="00D02545">
        <w:rPr>
          <w:sz w:val="28"/>
          <w:szCs w:val="28"/>
          <w:lang w:val="en-US"/>
        </w:rPr>
        <w:t>s</w:t>
      </w:r>
      <w:r w:rsidRPr="00D02545">
        <w:rPr>
          <w:sz w:val="28"/>
          <w:szCs w:val="28"/>
          <w:lang w:val="uk-UA"/>
        </w:rPr>
        <w:t>ɪ</w:t>
      </w:r>
      <w:proofErr w:type="spellStart"/>
      <w:r w:rsidRPr="00D02545">
        <w:rPr>
          <w:sz w:val="28"/>
          <w:szCs w:val="28"/>
          <w:lang w:val="en-US"/>
        </w:rPr>
        <w:t>dni</w:t>
      </w:r>
      <w:proofErr w:type="spellEnd"/>
      <w:r w:rsidRPr="00D02545">
        <w:rPr>
          <w:sz w:val="28"/>
          <w:szCs w:val="28"/>
          <w:lang w:val="uk-UA"/>
        </w:rPr>
        <w:t>] - Сідней</w:t>
      </w:r>
    </w:p>
    <w:p w14:paraId="276C6B70" w14:textId="77777777" w:rsidR="00BA1479" w:rsidRPr="00D02545" w:rsidRDefault="00BA1479" w:rsidP="00BA1479">
      <w:pPr>
        <w:rPr>
          <w:sz w:val="28"/>
          <w:szCs w:val="28"/>
          <w:lang w:val="uk-UA"/>
        </w:rPr>
      </w:pPr>
      <w:r w:rsidRPr="00D02545">
        <w:rPr>
          <w:sz w:val="28"/>
          <w:szCs w:val="28"/>
          <w:lang w:val="en-US"/>
        </w:rPr>
        <w:t>Melbourne</w:t>
      </w:r>
      <w:r w:rsidRPr="00D02545">
        <w:rPr>
          <w:sz w:val="28"/>
          <w:szCs w:val="28"/>
          <w:lang w:val="uk-UA"/>
        </w:rPr>
        <w:t xml:space="preserve"> – [ˈ</w:t>
      </w:r>
      <w:r w:rsidRPr="00D02545">
        <w:rPr>
          <w:sz w:val="28"/>
          <w:szCs w:val="28"/>
        </w:rPr>
        <w:t>m</w:t>
      </w:r>
      <w:r w:rsidRPr="00D02545">
        <w:rPr>
          <w:sz w:val="28"/>
          <w:szCs w:val="28"/>
          <w:lang w:val="uk-UA"/>
        </w:rPr>
        <w:t>ɛ</w:t>
      </w:r>
      <w:proofErr w:type="spellStart"/>
      <w:r w:rsidRPr="00D02545">
        <w:rPr>
          <w:sz w:val="28"/>
          <w:szCs w:val="28"/>
        </w:rPr>
        <w:t>lb</w:t>
      </w:r>
      <w:proofErr w:type="spellEnd"/>
      <w:r w:rsidRPr="00D02545">
        <w:rPr>
          <w:sz w:val="28"/>
          <w:szCs w:val="28"/>
          <w:lang w:val="uk-UA"/>
        </w:rPr>
        <w:t>ə</w:t>
      </w:r>
      <w:proofErr w:type="spellStart"/>
      <w:r w:rsidRPr="00D02545">
        <w:rPr>
          <w:sz w:val="28"/>
          <w:szCs w:val="28"/>
        </w:rPr>
        <w:t>rn</w:t>
      </w:r>
      <w:proofErr w:type="spellEnd"/>
      <w:r w:rsidRPr="00D02545">
        <w:rPr>
          <w:sz w:val="28"/>
          <w:szCs w:val="28"/>
          <w:lang w:val="uk-UA"/>
        </w:rPr>
        <w:t>] – Мельбурн</w:t>
      </w:r>
    </w:p>
    <w:p w14:paraId="05625E50" w14:textId="77777777" w:rsidR="00BA1479" w:rsidRPr="00D02545" w:rsidRDefault="00BA1479" w:rsidP="00BA1479">
      <w:pPr>
        <w:rPr>
          <w:sz w:val="28"/>
          <w:szCs w:val="28"/>
          <w:lang w:val="uk-UA"/>
        </w:rPr>
      </w:pPr>
      <w:r w:rsidRPr="00D02545">
        <w:rPr>
          <w:sz w:val="28"/>
          <w:szCs w:val="28"/>
          <w:lang w:val="en-US"/>
        </w:rPr>
        <w:t>Brisbane</w:t>
      </w:r>
      <w:r w:rsidRPr="00D02545">
        <w:rPr>
          <w:sz w:val="28"/>
          <w:szCs w:val="28"/>
          <w:lang w:val="uk-UA"/>
        </w:rPr>
        <w:t xml:space="preserve"> – [ˈ</w:t>
      </w:r>
      <w:proofErr w:type="spellStart"/>
      <w:r w:rsidRPr="00D02545">
        <w:rPr>
          <w:sz w:val="28"/>
          <w:szCs w:val="28"/>
        </w:rPr>
        <w:t>br</w:t>
      </w:r>
      <w:proofErr w:type="spellEnd"/>
      <w:r w:rsidRPr="00D02545">
        <w:rPr>
          <w:sz w:val="28"/>
          <w:szCs w:val="28"/>
          <w:lang w:val="uk-UA"/>
        </w:rPr>
        <w:t>ɪ</w:t>
      </w:r>
      <w:proofErr w:type="spellStart"/>
      <w:r w:rsidRPr="00D02545">
        <w:rPr>
          <w:sz w:val="28"/>
          <w:szCs w:val="28"/>
        </w:rPr>
        <w:t>zb</w:t>
      </w:r>
      <w:proofErr w:type="spellEnd"/>
      <w:r w:rsidRPr="00D02545">
        <w:rPr>
          <w:sz w:val="28"/>
          <w:szCs w:val="28"/>
          <w:lang w:val="uk-UA"/>
        </w:rPr>
        <w:t>ə</w:t>
      </w:r>
      <w:r w:rsidRPr="00D02545">
        <w:rPr>
          <w:sz w:val="28"/>
          <w:szCs w:val="28"/>
        </w:rPr>
        <w:t>n</w:t>
      </w:r>
      <w:r w:rsidRPr="00D02545">
        <w:rPr>
          <w:sz w:val="28"/>
          <w:szCs w:val="28"/>
          <w:lang w:val="uk-UA"/>
        </w:rPr>
        <w:t>] – Брісбен</w:t>
      </w:r>
    </w:p>
    <w:p w14:paraId="29C8E680" w14:textId="77777777" w:rsidR="00BA1479" w:rsidRPr="00D02545" w:rsidRDefault="00BA1479" w:rsidP="00BA1479">
      <w:pPr>
        <w:rPr>
          <w:sz w:val="28"/>
          <w:szCs w:val="28"/>
          <w:lang w:val="uk-UA"/>
        </w:rPr>
      </w:pPr>
      <w:r w:rsidRPr="00D02545">
        <w:rPr>
          <w:sz w:val="28"/>
          <w:szCs w:val="28"/>
          <w:lang w:val="en-US"/>
        </w:rPr>
        <w:t>Perth</w:t>
      </w:r>
      <w:r w:rsidRPr="00D02545">
        <w:rPr>
          <w:sz w:val="28"/>
          <w:szCs w:val="28"/>
          <w:lang w:val="uk-UA"/>
        </w:rPr>
        <w:t xml:space="preserve"> – [</w:t>
      </w:r>
      <w:r w:rsidRPr="00D02545">
        <w:rPr>
          <w:sz w:val="28"/>
          <w:szCs w:val="28"/>
        </w:rPr>
        <w:t>p</w:t>
      </w:r>
      <w:r w:rsidRPr="00D02545">
        <w:rPr>
          <w:sz w:val="28"/>
          <w:szCs w:val="28"/>
          <w:lang w:val="uk-UA"/>
        </w:rPr>
        <w:t>ɜː</w:t>
      </w:r>
      <w:r w:rsidRPr="00D02545">
        <w:rPr>
          <w:sz w:val="28"/>
          <w:szCs w:val="28"/>
        </w:rPr>
        <w:t>θ</w:t>
      </w:r>
      <w:r w:rsidRPr="00D02545">
        <w:rPr>
          <w:sz w:val="28"/>
          <w:szCs w:val="28"/>
          <w:lang w:val="uk-UA"/>
        </w:rPr>
        <w:t>] – Перт</w:t>
      </w:r>
    </w:p>
    <w:p w14:paraId="1B3F8243" w14:textId="77777777" w:rsidR="00BA1479" w:rsidRPr="00D02545" w:rsidRDefault="00BA1479" w:rsidP="00BA1479">
      <w:pPr>
        <w:rPr>
          <w:sz w:val="28"/>
          <w:szCs w:val="28"/>
          <w:lang w:val="uk-UA"/>
        </w:rPr>
      </w:pPr>
      <w:r w:rsidRPr="00D02545">
        <w:rPr>
          <w:sz w:val="28"/>
          <w:szCs w:val="28"/>
          <w:lang w:val="en-US"/>
        </w:rPr>
        <w:t>Canberra</w:t>
      </w:r>
      <w:r w:rsidRPr="00D02545">
        <w:rPr>
          <w:sz w:val="28"/>
          <w:szCs w:val="28"/>
          <w:lang w:val="uk-UA"/>
        </w:rPr>
        <w:t xml:space="preserve"> – [</w:t>
      </w:r>
      <w:r w:rsidRPr="00D02545">
        <w:rPr>
          <w:sz w:val="28"/>
          <w:szCs w:val="28"/>
        </w:rPr>
        <w:t>k</w:t>
      </w:r>
      <w:r w:rsidRPr="00D02545">
        <w:rPr>
          <w:sz w:val="28"/>
          <w:szCs w:val="28"/>
          <w:lang w:val="uk-UA"/>
        </w:rPr>
        <w:t>æ</w:t>
      </w:r>
      <w:r w:rsidRPr="00D02545">
        <w:rPr>
          <w:sz w:val="28"/>
          <w:szCs w:val="28"/>
        </w:rPr>
        <w:t>n</w:t>
      </w:r>
      <w:r w:rsidRPr="00D02545">
        <w:rPr>
          <w:sz w:val="28"/>
          <w:szCs w:val="28"/>
          <w:lang w:val="uk-UA"/>
        </w:rPr>
        <w:t>ˈ</w:t>
      </w:r>
      <w:proofErr w:type="spellStart"/>
      <w:r w:rsidRPr="00D02545">
        <w:rPr>
          <w:sz w:val="28"/>
          <w:szCs w:val="28"/>
        </w:rPr>
        <w:t>ber</w:t>
      </w:r>
      <w:proofErr w:type="spellEnd"/>
      <w:r w:rsidRPr="00D02545">
        <w:rPr>
          <w:sz w:val="28"/>
          <w:szCs w:val="28"/>
          <w:lang w:val="uk-UA"/>
        </w:rPr>
        <w:t>ə] – Канберра</w:t>
      </w:r>
    </w:p>
    <w:p w14:paraId="6E74FBEF" w14:textId="77777777" w:rsidR="00BA1479" w:rsidRPr="00D02545" w:rsidRDefault="00BA1479" w:rsidP="00BA1479">
      <w:pPr>
        <w:rPr>
          <w:sz w:val="28"/>
          <w:szCs w:val="28"/>
          <w:lang w:val="uk-UA"/>
        </w:rPr>
      </w:pPr>
      <w:r w:rsidRPr="00D02545">
        <w:rPr>
          <w:sz w:val="28"/>
          <w:szCs w:val="28"/>
          <w:lang w:val="en-US"/>
        </w:rPr>
        <w:t>Aboriginal</w:t>
      </w:r>
      <w:r w:rsidRPr="00D02545">
        <w:rPr>
          <w:sz w:val="28"/>
          <w:szCs w:val="28"/>
          <w:lang w:val="uk-UA"/>
        </w:rPr>
        <w:t xml:space="preserve"> – [ˌæ</w:t>
      </w:r>
      <w:r w:rsidRPr="00D02545">
        <w:rPr>
          <w:sz w:val="28"/>
          <w:szCs w:val="28"/>
        </w:rPr>
        <w:t>b</w:t>
      </w:r>
      <w:r w:rsidRPr="00D02545">
        <w:rPr>
          <w:sz w:val="28"/>
          <w:szCs w:val="28"/>
          <w:lang w:val="uk-UA"/>
        </w:rPr>
        <w:t>əˈ</w:t>
      </w:r>
      <w:r w:rsidRPr="00D02545">
        <w:rPr>
          <w:sz w:val="28"/>
          <w:szCs w:val="28"/>
        </w:rPr>
        <w:t>r</w:t>
      </w:r>
      <w:r w:rsidRPr="00D02545">
        <w:rPr>
          <w:sz w:val="28"/>
          <w:szCs w:val="28"/>
          <w:lang w:val="uk-UA"/>
        </w:rPr>
        <w:t>ɪ</w:t>
      </w:r>
      <w:r w:rsidRPr="00D02545">
        <w:rPr>
          <w:sz w:val="28"/>
          <w:szCs w:val="28"/>
        </w:rPr>
        <w:t>d</w:t>
      </w:r>
      <w:proofErr w:type="spellStart"/>
      <w:r w:rsidRPr="00D02545">
        <w:rPr>
          <w:sz w:val="28"/>
          <w:szCs w:val="28"/>
          <w:lang w:val="uk-UA"/>
        </w:rPr>
        <w:t>ʒɪ</w:t>
      </w:r>
      <w:r w:rsidRPr="00D02545">
        <w:rPr>
          <w:sz w:val="28"/>
          <w:szCs w:val="28"/>
        </w:rPr>
        <w:t>nl</w:t>
      </w:r>
      <w:proofErr w:type="spellEnd"/>
      <w:r w:rsidRPr="00D02545">
        <w:rPr>
          <w:sz w:val="28"/>
          <w:szCs w:val="28"/>
          <w:lang w:val="uk-UA"/>
        </w:rPr>
        <w:t xml:space="preserve">] – Абориген </w:t>
      </w:r>
    </w:p>
    <w:p w14:paraId="18F1F77D" w14:textId="77777777" w:rsidR="00BA1479" w:rsidRPr="00D02545" w:rsidRDefault="00BA1479" w:rsidP="00BA1479">
      <w:pPr>
        <w:rPr>
          <w:sz w:val="28"/>
          <w:szCs w:val="28"/>
          <w:lang w:val="uk-UA"/>
        </w:rPr>
      </w:pPr>
      <w:r w:rsidRPr="00D02545">
        <w:rPr>
          <w:sz w:val="28"/>
          <w:szCs w:val="28"/>
          <w:lang w:val="en-US"/>
        </w:rPr>
        <w:t>Kangaroo</w:t>
      </w:r>
      <w:r w:rsidRPr="00D02545">
        <w:rPr>
          <w:sz w:val="28"/>
          <w:szCs w:val="28"/>
          <w:lang w:val="uk-UA"/>
        </w:rPr>
        <w:t xml:space="preserve"> – [ˌ</w:t>
      </w:r>
      <w:r w:rsidRPr="00D02545">
        <w:rPr>
          <w:sz w:val="28"/>
          <w:szCs w:val="28"/>
        </w:rPr>
        <w:t>k</w:t>
      </w:r>
      <w:proofErr w:type="spellStart"/>
      <w:r w:rsidRPr="00D02545">
        <w:rPr>
          <w:sz w:val="28"/>
          <w:szCs w:val="28"/>
          <w:lang w:val="uk-UA"/>
        </w:rPr>
        <w:t>æŋɡə</w:t>
      </w:r>
      <w:proofErr w:type="spellEnd"/>
      <w:r w:rsidRPr="00D02545">
        <w:rPr>
          <w:sz w:val="28"/>
          <w:szCs w:val="28"/>
          <w:lang w:val="uk-UA"/>
        </w:rPr>
        <w:t>ˈ</w:t>
      </w:r>
      <w:proofErr w:type="spellStart"/>
      <w:r w:rsidRPr="00D02545">
        <w:rPr>
          <w:sz w:val="28"/>
          <w:szCs w:val="28"/>
        </w:rPr>
        <w:t>ru</w:t>
      </w:r>
      <w:proofErr w:type="spellEnd"/>
      <w:r w:rsidRPr="00D02545">
        <w:rPr>
          <w:sz w:val="28"/>
          <w:szCs w:val="28"/>
          <w:lang w:val="uk-UA"/>
        </w:rPr>
        <w:t>ː] – Кенгуру</w:t>
      </w:r>
    </w:p>
    <w:p w14:paraId="15B02D09" w14:textId="77777777" w:rsidR="00BA1479" w:rsidRPr="00D02545" w:rsidRDefault="00BA1479" w:rsidP="00BA1479">
      <w:pPr>
        <w:rPr>
          <w:sz w:val="28"/>
          <w:szCs w:val="28"/>
          <w:lang w:val="uk-UA"/>
        </w:rPr>
      </w:pPr>
      <w:r w:rsidRPr="00D02545">
        <w:rPr>
          <w:sz w:val="28"/>
          <w:szCs w:val="28"/>
          <w:lang w:val="en-US"/>
        </w:rPr>
        <w:t>Koala</w:t>
      </w:r>
      <w:r w:rsidRPr="00D02545">
        <w:rPr>
          <w:sz w:val="28"/>
          <w:szCs w:val="28"/>
          <w:lang w:val="uk-UA"/>
        </w:rPr>
        <w:t xml:space="preserve"> – [ˈ</w:t>
      </w:r>
      <w:proofErr w:type="spellStart"/>
      <w:r w:rsidRPr="00D02545">
        <w:rPr>
          <w:sz w:val="28"/>
          <w:szCs w:val="28"/>
        </w:rPr>
        <w:t>ko</w:t>
      </w:r>
      <w:r w:rsidRPr="00D02545">
        <w:rPr>
          <w:sz w:val="28"/>
          <w:szCs w:val="28"/>
          <w:lang w:val="uk-UA"/>
        </w:rPr>
        <w:t>ʊə</w:t>
      </w:r>
      <w:proofErr w:type="spellEnd"/>
      <w:r w:rsidRPr="00D02545">
        <w:rPr>
          <w:sz w:val="28"/>
          <w:szCs w:val="28"/>
        </w:rPr>
        <w:t>l</w:t>
      </w:r>
      <w:r w:rsidRPr="00D02545">
        <w:rPr>
          <w:sz w:val="28"/>
          <w:szCs w:val="28"/>
          <w:lang w:val="uk-UA"/>
        </w:rPr>
        <w:t xml:space="preserve">ə] – </w:t>
      </w:r>
      <w:proofErr w:type="spellStart"/>
      <w:r w:rsidRPr="00D02545">
        <w:rPr>
          <w:sz w:val="28"/>
          <w:szCs w:val="28"/>
          <w:lang w:val="uk-UA"/>
        </w:rPr>
        <w:t>Коала</w:t>
      </w:r>
      <w:proofErr w:type="spellEnd"/>
      <w:r w:rsidRPr="00D02545">
        <w:rPr>
          <w:sz w:val="28"/>
          <w:szCs w:val="28"/>
          <w:lang w:val="uk-UA"/>
        </w:rPr>
        <w:t xml:space="preserve"> </w:t>
      </w:r>
    </w:p>
    <w:p w14:paraId="22BC75B5" w14:textId="77777777" w:rsidR="00BA1479" w:rsidRPr="00D02545" w:rsidRDefault="00BA1479" w:rsidP="00BA1479">
      <w:pPr>
        <w:rPr>
          <w:sz w:val="28"/>
          <w:szCs w:val="28"/>
          <w:lang w:val="uk-UA"/>
        </w:rPr>
      </w:pPr>
      <w:r w:rsidRPr="00D02545">
        <w:rPr>
          <w:sz w:val="28"/>
          <w:szCs w:val="28"/>
          <w:lang w:val="en-US"/>
        </w:rPr>
        <w:t>Didgeridoo</w:t>
      </w:r>
      <w:r w:rsidRPr="00D02545">
        <w:rPr>
          <w:sz w:val="28"/>
          <w:szCs w:val="28"/>
          <w:lang w:val="uk-UA"/>
        </w:rPr>
        <w:t xml:space="preserve"> – [ˌ</w:t>
      </w:r>
      <w:r w:rsidRPr="00D02545">
        <w:rPr>
          <w:sz w:val="28"/>
          <w:szCs w:val="28"/>
        </w:rPr>
        <w:t>d</w:t>
      </w:r>
      <w:r w:rsidRPr="00D02545">
        <w:rPr>
          <w:sz w:val="28"/>
          <w:szCs w:val="28"/>
          <w:lang w:val="uk-UA"/>
        </w:rPr>
        <w:t>ɪ</w:t>
      </w:r>
      <w:r w:rsidRPr="00D02545">
        <w:rPr>
          <w:sz w:val="28"/>
          <w:szCs w:val="28"/>
        </w:rPr>
        <w:t>d</w:t>
      </w:r>
      <w:proofErr w:type="spellStart"/>
      <w:r w:rsidRPr="00D02545">
        <w:rPr>
          <w:sz w:val="28"/>
          <w:szCs w:val="28"/>
          <w:lang w:val="uk-UA"/>
        </w:rPr>
        <w:t>ʒə</w:t>
      </w:r>
      <w:proofErr w:type="spellEnd"/>
      <w:r w:rsidRPr="00D02545">
        <w:rPr>
          <w:sz w:val="28"/>
          <w:szCs w:val="28"/>
        </w:rPr>
        <w:t>r</w:t>
      </w:r>
      <w:r w:rsidRPr="00D02545">
        <w:rPr>
          <w:sz w:val="28"/>
          <w:szCs w:val="28"/>
          <w:lang w:val="uk-UA"/>
        </w:rPr>
        <w:t>ɪˈ</w:t>
      </w:r>
      <w:proofErr w:type="spellStart"/>
      <w:r w:rsidRPr="00D02545">
        <w:rPr>
          <w:sz w:val="28"/>
          <w:szCs w:val="28"/>
        </w:rPr>
        <w:t>du</w:t>
      </w:r>
      <w:proofErr w:type="spellEnd"/>
      <w:r w:rsidRPr="00D02545">
        <w:rPr>
          <w:sz w:val="28"/>
          <w:szCs w:val="28"/>
          <w:lang w:val="uk-UA"/>
        </w:rPr>
        <w:t xml:space="preserve">ː] – </w:t>
      </w:r>
      <w:proofErr w:type="spellStart"/>
      <w:r w:rsidRPr="00D02545">
        <w:rPr>
          <w:sz w:val="28"/>
          <w:szCs w:val="28"/>
          <w:lang w:val="uk-UA"/>
        </w:rPr>
        <w:t>Діджеріду</w:t>
      </w:r>
      <w:proofErr w:type="spellEnd"/>
    </w:p>
    <w:p w14:paraId="32FC6683" w14:textId="77777777" w:rsidR="00BA1479" w:rsidRPr="00D02545" w:rsidRDefault="00BA1479" w:rsidP="00BA1479">
      <w:pPr>
        <w:rPr>
          <w:sz w:val="28"/>
          <w:szCs w:val="28"/>
          <w:lang w:val="uk-UA"/>
        </w:rPr>
      </w:pPr>
      <w:r w:rsidRPr="00D02545">
        <w:rPr>
          <w:sz w:val="28"/>
          <w:szCs w:val="28"/>
          <w:lang w:val="en-US"/>
        </w:rPr>
        <w:t>Uluru</w:t>
      </w:r>
      <w:r w:rsidRPr="00D02545">
        <w:rPr>
          <w:sz w:val="28"/>
          <w:szCs w:val="28"/>
          <w:lang w:val="uk-UA"/>
        </w:rPr>
        <w:t xml:space="preserve"> – [ˌ</w:t>
      </w:r>
      <w:r w:rsidRPr="00D02545">
        <w:rPr>
          <w:sz w:val="28"/>
          <w:szCs w:val="28"/>
        </w:rPr>
        <w:t>u</w:t>
      </w:r>
      <w:r w:rsidRPr="00D02545">
        <w:rPr>
          <w:sz w:val="28"/>
          <w:szCs w:val="28"/>
          <w:lang w:val="uk-UA"/>
        </w:rPr>
        <w:t>ː</w:t>
      </w:r>
      <w:r w:rsidRPr="00D02545">
        <w:rPr>
          <w:sz w:val="28"/>
          <w:szCs w:val="28"/>
        </w:rPr>
        <w:t>l</w:t>
      </w:r>
      <w:r w:rsidRPr="00D02545">
        <w:rPr>
          <w:sz w:val="28"/>
          <w:szCs w:val="28"/>
          <w:lang w:val="uk-UA"/>
        </w:rPr>
        <w:t>əˈ</w:t>
      </w:r>
      <w:proofErr w:type="spellStart"/>
      <w:r w:rsidRPr="00D02545">
        <w:rPr>
          <w:sz w:val="28"/>
          <w:szCs w:val="28"/>
        </w:rPr>
        <w:t>ru</w:t>
      </w:r>
      <w:proofErr w:type="spellEnd"/>
      <w:r w:rsidRPr="00D02545">
        <w:rPr>
          <w:sz w:val="28"/>
          <w:szCs w:val="28"/>
          <w:lang w:val="uk-UA"/>
        </w:rPr>
        <w:t xml:space="preserve">ː] – </w:t>
      </w:r>
      <w:proofErr w:type="spellStart"/>
      <w:r w:rsidRPr="00D02545">
        <w:rPr>
          <w:sz w:val="28"/>
          <w:szCs w:val="28"/>
          <w:lang w:val="uk-UA"/>
        </w:rPr>
        <w:t>Улуру</w:t>
      </w:r>
      <w:proofErr w:type="spellEnd"/>
    </w:p>
    <w:p w14:paraId="17F58D8D" w14:textId="77777777" w:rsidR="00BA1479" w:rsidRPr="00D02545" w:rsidRDefault="00BA1479" w:rsidP="00BA1479">
      <w:pPr>
        <w:rPr>
          <w:sz w:val="28"/>
          <w:szCs w:val="28"/>
          <w:lang w:val="uk-UA"/>
        </w:rPr>
      </w:pPr>
      <w:r w:rsidRPr="00D02545">
        <w:rPr>
          <w:sz w:val="28"/>
          <w:szCs w:val="28"/>
          <w:lang w:val="en-US"/>
        </w:rPr>
        <w:t>Great</w:t>
      </w:r>
      <w:r w:rsidRPr="00D02545">
        <w:rPr>
          <w:sz w:val="28"/>
          <w:szCs w:val="28"/>
          <w:lang w:val="uk-UA"/>
        </w:rPr>
        <w:t xml:space="preserve"> </w:t>
      </w:r>
      <w:r w:rsidRPr="00D02545">
        <w:rPr>
          <w:sz w:val="28"/>
          <w:szCs w:val="28"/>
          <w:lang w:val="en-US"/>
        </w:rPr>
        <w:t>Barrier</w:t>
      </w:r>
      <w:r w:rsidRPr="00D02545">
        <w:rPr>
          <w:sz w:val="28"/>
          <w:szCs w:val="28"/>
          <w:lang w:val="uk-UA"/>
        </w:rPr>
        <w:t xml:space="preserve"> </w:t>
      </w:r>
      <w:r w:rsidRPr="00D02545">
        <w:rPr>
          <w:sz w:val="28"/>
          <w:szCs w:val="28"/>
          <w:lang w:val="en-US"/>
        </w:rPr>
        <w:t>Reef</w:t>
      </w:r>
      <w:r w:rsidRPr="00D02545">
        <w:rPr>
          <w:sz w:val="28"/>
          <w:szCs w:val="28"/>
          <w:lang w:val="uk-UA"/>
        </w:rPr>
        <w:t xml:space="preserve"> – [ɡ</w:t>
      </w:r>
      <w:r w:rsidRPr="00D02545">
        <w:rPr>
          <w:sz w:val="28"/>
          <w:szCs w:val="28"/>
          <w:lang w:val="en-US"/>
        </w:rPr>
        <w:t>re</w:t>
      </w:r>
      <w:r w:rsidRPr="00D02545">
        <w:rPr>
          <w:sz w:val="28"/>
          <w:szCs w:val="28"/>
          <w:lang w:val="uk-UA"/>
        </w:rPr>
        <w:t>ɪ</w:t>
      </w:r>
      <w:r w:rsidRPr="00D02545">
        <w:rPr>
          <w:sz w:val="28"/>
          <w:szCs w:val="28"/>
          <w:lang w:val="en-US"/>
        </w:rPr>
        <w:t>t</w:t>
      </w:r>
      <w:r w:rsidRPr="00D02545">
        <w:rPr>
          <w:sz w:val="28"/>
          <w:szCs w:val="28"/>
          <w:lang w:val="uk-UA"/>
        </w:rPr>
        <w:t xml:space="preserve"> ˈ</w:t>
      </w:r>
      <w:r w:rsidRPr="00D02545">
        <w:rPr>
          <w:sz w:val="28"/>
          <w:szCs w:val="28"/>
          <w:lang w:val="en-US"/>
        </w:rPr>
        <w:t>b</w:t>
      </w:r>
      <w:r w:rsidRPr="00D02545">
        <w:rPr>
          <w:sz w:val="28"/>
          <w:szCs w:val="28"/>
          <w:lang w:val="uk-UA"/>
        </w:rPr>
        <w:t>æ</w:t>
      </w:r>
      <w:proofErr w:type="spellStart"/>
      <w:r w:rsidRPr="00D02545">
        <w:rPr>
          <w:sz w:val="28"/>
          <w:szCs w:val="28"/>
          <w:lang w:val="en-US"/>
        </w:rPr>
        <w:t>ri</w:t>
      </w:r>
      <w:proofErr w:type="spellEnd"/>
      <w:r w:rsidRPr="00D02545">
        <w:rPr>
          <w:sz w:val="28"/>
          <w:szCs w:val="28"/>
          <w:lang w:val="uk-UA"/>
        </w:rPr>
        <w:t>ə</w:t>
      </w:r>
      <w:r w:rsidRPr="00D02545">
        <w:rPr>
          <w:sz w:val="28"/>
          <w:szCs w:val="28"/>
          <w:lang w:val="en-US"/>
        </w:rPr>
        <w:t>r</w:t>
      </w:r>
      <w:r w:rsidRPr="00D02545">
        <w:rPr>
          <w:sz w:val="28"/>
          <w:szCs w:val="28"/>
          <w:lang w:val="uk-UA"/>
        </w:rPr>
        <w:t xml:space="preserve"> </w:t>
      </w:r>
      <w:proofErr w:type="spellStart"/>
      <w:r w:rsidRPr="00D02545">
        <w:rPr>
          <w:sz w:val="28"/>
          <w:szCs w:val="28"/>
          <w:lang w:val="en-US"/>
        </w:rPr>
        <w:t>rif</w:t>
      </w:r>
      <w:proofErr w:type="spellEnd"/>
      <w:r w:rsidRPr="00D02545">
        <w:rPr>
          <w:sz w:val="28"/>
          <w:szCs w:val="28"/>
          <w:lang w:val="uk-UA"/>
        </w:rPr>
        <w:t>] – Великий Бар’єрний Риф</w:t>
      </w:r>
    </w:p>
    <w:p w14:paraId="42442B85" w14:textId="77777777" w:rsidR="00BA1479" w:rsidRPr="00D02545" w:rsidRDefault="00BA1479" w:rsidP="00BA1479">
      <w:pPr>
        <w:rPr>
          <w:sz w:val="28"/>
          <w:szCs w:val="28"/>
          <w:lang w:val="uk-UA"/>
        </w:rPr>
      </w:pPr>
      <w:r w:rsidRPr="00D02545">
        <w:rPr>
          <w:sz w:val="28"/>
          <w:szCs w:val="28"/>
          <w:lang w:val="en-US"/>
        </w:rPr>
        <w:t>Outback</w:t>
      </w:r>
      <w:r w:rsidRPr="00D02545">
        <w:rPr>
          <w:sz w:val="28"/>
          <w:szCs w:val="28"/>
          <w:lang w:val="uk-UA"/>
        </w:rPr>
        <w:t xml:space="preserve"> – [ˈ</w:t>
      </w:r>
      <w:r w:rsidRPr="00D02545">
        <w:rPr>
          <w:sz w:val="28"/>
          <w:szCs w:val="28"/>
        </w:rPr>
        <w:t>a</w:t>
      </w:r>
      <w:r w:rsidRPr="00D02545">
        <w:rPr>
          <w:sz w:val="28"/>
          <w:szCs w:val="28"/>
          <w:lang w:val="uk-UA"/>
        </w:rPr>
        <w:t>ʊ</w:t>
      </w:r>
      <w:proofErr w:type="spellStart"/>
      <w:r w:rsidRPr="00D02545">
        <w:rPr>
          <w:sz w:val="28"/>
          <w:szCs w:val="28"/>
        </w:rPr>
        <w:t>tb</w:t>
      </w:r>
      <w:proofErr w:type="spellEnd"/>
      <w:r w:rsidRPr="00D02545">
        <w:rPr>
          <w:sz w:val="28"/>
          <w:szCs w:val="28"/>
          <w:lang w:val="uk-UA"/>
        </w:rPr>
        <w:t>æ</w:t>
      </w:r>
      <w:r w:rsidRPr="00D02545">
        <w:rPr>
          <w:sz w:val="28"/>
          <w:szCs w:val="28"/>
        </w:rPr>
        <w:t>k</w:t>
      </w:r>
      <w:r w:rsidRPr="00D02545">
        <w:rPr>
          <w:sz w:val="28"/>
          <w:szCs w:val="28"/>
          <w:lang w:val="uk-UA"/>
        </w:rPr>
        <w:t xml:space="preserve">] – </w:t>
      </w:r>
      <w:proofErr w:type="spellStart"/>
      <w:r w:rsidRPr="00D02545">
        <w:rPr>
          <w:sz w:val="28"/>
          <w:szCs w:val="28"/>
          <w:lang w:val="uk-UA"/>
        </w:rPr>
        <w:t>Глубинка</w:t>
      </w:r>
      <w:proofErr w:type="spellEnd"/>
      <w:r w:rsidRPr="00D02545">
        <w:rPr>
          <w:sz w:val="28"/>
          <w:szCs w:val="28"/>
          <w:lang w:val="uk-UA"/>
        </w:rPr>
        <w:t xml:space="preserve"> </w:t>
      </w:r>
    </w:p>
    <w:p w14:paraId="4C466A3A" w14:textId="77777777" w:rsidR="00BA1479" w:rsidRPr="00D02545" w:rsidRDefault="00BA1479" w:rsidP="00BA1479">
      <w:pPr>
        <w:rPr>
          <w:sz w:val="28"/>
          <w:szCs w:val="28"/>
          <w:lang w:val="uk-UA"/>
        </w:rPr>
      </w:pPr>
      <w:r w:rsidRPr="00D02545">
        <w:rPr>
          <w:sz w:val="28"/>
          <w:szCs w:val="28"/>
          <w:lang w:val="en-US"/>
        </w:rPr>
        <w:t>Wombat</w:t>
      </w:r>
      <w:r w:rsidRPr="00D02545">
        <w:rPr>
          <w:sz w:val="28"/>
          <w:szCs w:val="28"/>
          <w:lang w:val="uk-UA"/>
        </w:rPr>
        <w:t xml:space="preserve"> – [ˈ</w:t>
      </w:r>
      <w:r w:rsidRPr="00D02545">
        <w:rPr>
          <w:sz w:val="28"/>
          <w:szCs w:val="28"/>
        </w:rPr>
        <w:t>w</w:t>
      </w:r>
      <w:r w:rsidRPr="00D02545">
        <w:rPr>
          <w:sz w:val="28"/>
          <w:szCs w:val="28"/>
          <w:lang w:val="uk-UA"/>
        </w:rPr>
        <w:t>ɒ</w:t>
      </w:r>
      <w:proofErr w:type="spellStart"/>
      <w:r w:rsidRPr="00D02545">
        <w:rPr>
          <w:sz w:val="28"/>
          <w:szCs w:val="28"/>
        </w:rPr>
        <w:t>mb</w:t>
      </w:r>
      <w:proofErr w:type="spellEnd"/>
      <w:r w:rsidRPr="00D02545">
        <w:rPr>
          <w:sz w:val="28"/>
          <w:szCs w:val="28"/>
          <w:lang w:val="uk-UA"/>
        </w:rPr>
        <w:t>æ</w:t>
      </w:r>
      <w:r w:rsidRPr="00D02545">
        <w:rPr>
          <w:sz w:val="28"/>
          <w:szCs w:val="28"/>
        </w:rPr>
        <w:t>t</w:t>
      </w:r>
      <w:r w:rsidRPr="00D02545">
        <w:rPr>
          <w:sz w:val="28"/>
          <w:szCs w:val="28"/>
          <w:lang w:val="uk-UA"/>
        </w:rPr>
        <w:t xml:space="preserve">] – </w:t>
      </w:r>
      <w:proofErr w:type="spellStart"/>
      <w:r w:rsidRPr="00D02545">
        <w:rPr>
          <w:sz w:val="28"/>
          <w:szCs w:val="28"/>
          <w:lang w:val="uk-UA"/>
        </w:rPr>
        <w:t>Вомбат</w:t>
      </w:r>
      <w:proofErr w:type="spellEnd"/>
    </w:p>
    <w:p w14:paraId="446615E7" w14:textId="77777777" w:rsidR="00BA1479" w:rsidRPr="00D02545" w:rsidRDefault="00BA1479" w:rsidP="00BA1479">
      <w:pPr>
        <w:rPr>
          <w:sz w:val="28"/>
          <w:szCs w:val="28"/>
          <w:lang w:val="uk-UA"/>
        </w:rPr>
      </w:pPr>
      <w:r w:rsidRPr="00D02545">
        <w:rPr>
          <w:sz w:val="28"/>
          <w:szCs w:val="28"/>
          <w:lang w:val="en-US"/>
        </w:rPr>
        <w:lastRenderedPageBreak/>
        <w:t>Boomerang</w:t>
      </w:r>
      <w:r w:rsidRPr="00D02545">
        <w:rPr>
          <w:sz w:val="28"/>
          <w:szCs w:val="28"/>
          <w:lang w:val="uk-UA"/>
        </w:rPr>
        <w:t xml:space="preserve"> – [ˈ</w:t>
      </w:r>
      <w:proofErr w:type="spellStart"/>
      <w:r w:rsidRPr="00D02545">
        <w:rPr>
          <w:sz w:val="28"/>
          <w:szCs w:val="28"/>
        </w:rPr>
        <w:t>bu</w:t>
      </w:r>
      <w:proofErr w:type="spellEnd"/>
      <w:r w:rsidRPr="00D02545">
        <w:rPr>
          <w:sz w:val="28"/>
          <w:szCs w:val="28"/>
          <w:lang w:val="uk-UA"/>
        </w:rPr>
        <w:t>ː</w:t>
      </w:r>
      <w:r w:rsidRPr="00D02545">
        <w:rPr>
          <w:sz w:val="28"/>
          <w:szCs w:val="28"/>
        </w:rPr>
        <w:t>m</w:t>
      </w:r>
      <w:r w:rsidRPr="00D02545">
        <w:rPr>
          <w:sz w:val="28"/>
          <w:szCs w:val="28"/>
          <w:lang w:val="uk-UA"/>
        </w:rPr>
        <w:t>ə</w:t>
      </w:r>
      <w:r w:rsidRPr="00D02545">
        <w:rPr>
          <w:sz w:val="28"/>
          <w:szCs w:val="28"/>
        </w:rPr>
        <w:t>r</w:t>
      </w:r>
      <w:proofErr w:type="spellStart"/>
      <w:r w:rsidRPr="00D02545">
        <w:rPr>
          <w:sz w:val="28"/>
          <w:szCs w:val="28"/>
          <w:lang w:val="uk-UA"/>
        </w:rPr>
        <w:t>æŋ</w:t>
      </w:r>
      <w:proofErr w:type="spellEnd"/>
      <w:r w:rsidRPr="00D02545">
        <w:rPr>
          <w:sz w:val="28"/>
          <w:szCs w:val="28"/>
          <w:lang w:val="uk-UA"/>
        </w:rPr>
        <w:t>] – Бумеранг</w:t>
      </w:r>
    </w:p>
    <w:p w14:paraId="1B6308CD" w14:textId="77777777" w:rsidR="00BA1479" w:rsidRPr="00D02545" w:rsidRDefault="00BA1479" w:rsidP="00BA1479">
      <w:pPr>
        <w:rPr>
          <w:sz w:val="28"/>
          <w:szCs w:val="28"/>
          <w:lang w:val="uk-UA"/>
        </w:rPr>
      </w:pPr>
      <w:r w:rsidRPr="00D02545">
        <w:rPr>
          <w:sz w:val="28"/>
          <w:szCs w:val="28"/>
          <w:lang w:val="en-US"/>
        </w:rPr>
        <w:t>Vegemite</w:t>
      </w:r>
      <w:r w:rsidRPr="00D02545">
        <w:rPr>
          <w:sz w:val="28"/>
          <w:szCs w:val="28"/>
          <w:lang w:val="uk-UA"/>
        </w:rPr>
        <w:t xml:space="preserve"> – [ˈ</w:t>
      </w:r>
      <w:r w:rsidRPr="00D02545">
        <w:rPr>
          <w:sz w:val="28"/>
          <w:szCs w:val="28"/>
          <w:lang w:val="en-US"/>
        </w:rPr>
        <w:t>v</w:t>
      </w:r>
      <w:r w:rsidRPr="00D02545">
        <w:rPr>
          <w:sz w:val="28"/>
          <w:szCs w:val="28"/>
          <w:lang w:val="uk-UA"/>
        </w:rPr>
        <w:t>ɛ</w:t>
      </w:r>
      <w:r w:rsidRPr="00D02545">
        <w:rPr>
          <w:sz w:val="28"/>
          <w:szCs w:val="28"/>
          <w:lang w:val="en-US"/>
        </w:rPr>
        <w:t>d</w:t>
      </w:r>
      <w:proofErr w:type="spellStart"/>
      <w:r w:rsidRPr="00D02545">
        <w:rPr>
          <w:sz w:val="28"/>
          <w:szCs w:val="28"/>
          <w:lang w:val="uk-UA"/>
        </w:rPr>
        <w:t>ʒɪ</w:t>
      </w:r>
      <w:proofErr w:type="spellEnd"/>
      <w:r w:rsidRPr="00D02545">
        <w:rPr>
          <w:sz w:val="28"/>
          <w:szCs w:val="28"/>
          <w:lang w:val="en-US"/>
        </w:rPr>
        <w:t>ma</w:t>
      </w:r>
      <w:r w:rsidRPr="00D02545">
        <w:rPr>
          <w:sz w:val="28"/>
          <w:szCs w:val="28"/>
          <w:lang w:val="uk-UA"/>
        </w:rPr>
        <w:t>ɪ</w:t>
      </w:r>
      <w:r w:rsidRPr="00D02545">
        <w:rPr>
          <w:sz w:val="28"/>
          <w:szCs w:val="28"/>
          <w:lang w:val="en-US"/>
        </w:rPr>
        <w:t>t</w:t>
      </w:r>
      <w:r w:rsidRPr="00D02545">
        <w:rPr>
          <w:sz w:val="28"/>
          <w:szCs w:val="28"/>
          <w:lang w:val="uk-UA"/>
        </w:rPr>
        <w:t xml:space="preserve">] – </w:t>
      </w:r>
      <w:proofErr w:type="spellStart"/>
      <w:r w:rsidRPr="00D02545">
        <w:rPr>
          <w:sz w:val="28"/>
          <w:szCs w:val="28"/>
          <w:lang w:val="uk-UA"/>
        </w:rPr>
        <w:t>Веджимайт</w:t>
      </w:r>
      <w:proofErr w:type="spellEnd"/>
    </w:p>
    <w:p w14:paraId="415557B2" w14:textId="77777777" w:rsidR="00BA1479" w:rsidRPr="00D02545" w:rsidRDefault="00BA1479" w:rsidP="00BA1479">
      <w:pPr>
        <w:rPr>
          <w:sz w:val="28"/>
          <w:szCs w:val="28"/>
          <w:lang w:val="uk-UA"/>
        </w:rPr>
      </w:pPr>
      <w:r w:rsidRPr="00D02545">
        <w:rPr>
          <w:sz w:val="28"/>
          <w:szCs w:val="28"/>
          <w:lang w:val="en-US"/>
        </w:rPr>
        <w:t>Aussie</w:t>
      </w:r>
      <w:r w:rsidRPr="00D02545">
        <w:rPr>
          <w:sz w:val="28"/>
          <w:szCs w:val="28"/>
          <w:lang w:val="uk-UA"/>
        </w:rPr>
        <w:t xml:space="preserve"> (</w:t>
      </w:r>
      <w:r w:rsidRPr="00D02545">
        <w:rPr>
          <w:sz w:val="28"/>
          <w:szCs w:val="28"/>
          <w:lang w:val="en-US"/>
        </w:rPr>
        <w:t>informal</w:t>
      </w:r>
      <w:r w:rsidRPr="00D02545">
        <w:rPr>
          <w:sz w:val="28"/>
          <w:szCs w:val="28"/>
          <w:lang w:val="uk-UA"/>
        </w:rPr>
        <w:t xml:space="preserve"> </w:t>
      </w:r>
      <w:r w:rsidRPr="00D02545">
        <w:rPr>
          <w:sz w:val="28"/>
          <w:szCs w:val="28"/>
          <w:lang w:val="en-US"/>
        </w:rPr>
        <w:t>term</w:t>
      </w:r>
      <w:r w:rsidRPr="00D02545">
        <w:rPr>
          <w:sz w:val="28"/>
          <w:szCs w:val="28"/>
          <w:lang w:val="uk-UA"/>
        </w:rPr>
        <w:t xml:space="preserve"> </w:t>
      </w:r>
      <w:r w:rsidRPr="00D02545">
        <w:rPr>
          <w:sz w:val="28"/>
          <w:szCs w:val="28"/>
          <w:lang w:val="en-US"/>
        </w:rPr>
        <w:t>for</w:t>
      </w:r>
      <w:r w:rsidRPr="00D02545">
        <w:rPr>
          <w:sz w:val="28"/>
          <w:szCs w:val="28"/>
          <w:lang w:val="uk-UA"/>
        </w:rPr>
        <w:t xml:space="preserve"> </w:t>
      </w:r>
      <w:r w:rsidRPr="00D02545">
        <w:rPr>
          <w:sz w:val="28"/>
          <w:szCs w:val="28"/>
          <w:lang w:val="en-US"/>
        </w:rPr>
        <w:t>Australian</w:t>
      </w:r>
      <w:r w:rsidRPr="00D02545">
        <w:rPr>
          <w:sz w:val="28"/>
          <w:szCs w:val="28"/>
          <w:lang w:val="uk-UA"/>
        </w:rPr>
        <w:t>) – [ˈɒ</w:t>
      </w:r>
      <w:r w:rsidRPr="00D02545">
        <w:rPr>
          <w:sz w:val="28"/>
          <w:szCs w:val="28"/>
          <w:lang w:val="en-US"/>
        </w:rPr>
        <w:t>zi</w:t>
      </w:r>
      <w:r w:rsidRPr="00D02545">
        <w:rPr>
          <w:sz w:val="28"/>
          <w:szCs w:val="28"/>
          <w:lang w:val="uk-UA"/>
        </w:rPr>
        <w:t>] – Австралієць</w:t>
      </w:r>
    </w:p>
    <w:p w14:paraId="02121C7D" w14:textId="77777777" w:rsidR="00BA1479" w:rsidRPr="00BA1479" w:rsidRDefault="00BA1479" w:rsidP="00BA1479">
      <w:pPr>
        <w:rPr>
          <w:sz w:val="28"/>
          <w:szCs w:val="28"/>
          <w:lang w:val="uk-UA"/>
        </w:rPr>
      </w:pPr>
      <w:r w:rsidRPr="00D02545">
        <w:rPr>
          <w:sz w:val="28"/>
          <w:szCs w:val="28"/>
          <w:lang w:val="en-US"/>
        </w:rPr>
        <w:t>Eucalyptus</w:t>
      </w:r>
      <w:r w:rsidRPr="00D02545">
        <w:rPr>
          <w:sz w:val="28"/>
          <w:szCs w:val="28"/>
          <w:lang w:val="uk-UA"/>
        </w:rPr>
        <w:t xml:space="preserve"> – [ˌ</w:t>
      </w:r>
      <w:proofErr w:type="spellStart"/>
      <w:r w:rsidRPr="00D02545">
        <w:rPr>
          <w:sz w:val="28"/>
          <w:szCs w:val="28"/>
        </w:rPr>
        <w:t>ju</w:t>
      </w:r>
      <w:proofErr w:type="spellEnd"/>
      <w:r w:rsidRPr="00D02545">
        <w:rPr>
          <w:sz w:val="28"/>
          <w:szCs w:val="28"/>
          <w:lang w:val="uk-UA"/>
        </w:rPr>
        <w:t>ː</w:t>
      </w:r>
      <w:r w:rsidRPr="00D02545">
        <w:rPr>
          <w:sz w:val="28"/>
          <w:szCs w:val="28"/>
        </w:rPr>
        <w:t>k</w:t>
      </w:r>
      <w:r w:rsidRPr="00D02545">
        <w:rPr>
          <w:sz w:val="28"/>
          <w:szCs w:val="28"/>
          <w:lang w:val="uk-UA"/>
        </w:rPr>
        <w:t>əˈ</w:t>
      </w:r>
      <w:r w:rsidRPr="00D02545">
        <w:rPr>
          <w:sz w:val="28"/>
          <w:szCs w:val="28"/>
        </w:rPr>
        <w:t>l</w:t>
      </w:r>
      <w:r w:rsidRPr="00D02545">
        <w:rPr>
          <w:sz w:val="28"/>
          <w:szCs w:val="28"/>
          <w:lang w:val="uk-UA"/>
        </w:rPr>
        <w:t>ɪ</w:t>
      </w:r>
      <w:proofErr w:type="spellStart"/>
      <w:r w:rsidRPr="00D02545">
        <w:rPr>
          <w:sz w:val="28"/>
          <w:szCs w:val="28"/>
        </w:rPr>
        <w:t>pt</w:t>
      </w:r>
      <w:proofErr w:type="spellEnd"/>
      <w:r w:rsidRPr="00D02545">
        <w:rPr>
          <w:sz w:val="28"/>
          <w:szCs w:val="28"/>
          <w:lang w:val="uk-UA"/>
        </w:rPr>
        <w:t>ə</w:t>
      </w:r>
      <w:r w:rsidRPr="00D02545">
        <w:rPr>
          <w:sz w:val="28"/>
          <w:szCs w:val="28"/>
        </w:rPr>
        <w:t>s</w:t>
      </w:r>
      <w:r w:rsidRPr="00D02545">
        <w:rPr>
          <w:sz w:val="28"/>
          <w:szCs w:val="28"/>
          <w:lang w:val="uk-UA"/>
        </w:rPr>
        <w:t>] – Евкаліпт</w:t>
      </w:r>
    </w:p>
    <w:p w14:paraId="0BDB8C34" w14:textId="77777777" w:rsidR="00BA1479" w:rsidRPr="00D02545" w:rsidRDefault="00BA1479" w:rsidP="00BA1479">
      <w:pPr>
        <w:rPr>
          <w:sz w:val="28"/>
          <w:szCs w:val="28"/>
          <w:lang w:val="uk-UA"/>
        </w:rPr>
      </w:pPr>
      <w:r w:rsidRPr="00D02545">
        <w:rPr>
          <w:sz w:val="28"/>
          <w:szCs w:val="28"/>
          <w:lang w:val="en-US"/>
        </w:rPr>
        <w:t>Huntsman</w:t>
      </w:r>
      <w:r w:rsidRPr="00BA1479">
        <w:rPr>
          <w:sz w:val="28"/>
          <w:szCs w:val="28"/>
          <w:lang w:val="uk-UA"/>
        </w:rPr>
        <w:t xml:space="preserve"> </w:t>
      </w:r>
      <w:r w:rsidRPr="00D02545">
        <w:rPr>
          <w:sz w:val="28"/>
          <w:szCs w:val="28"/>
          <w:lang w:val="en-US"/>
        </w:rPr>
        <w:t>Spider</w:t>
      </w:r>
      <w:r w:rsidRPr="00BA1479">
        <w:rPr>
          <w:sz w:val="28"/>
          <w:szCs w:val="28"/>
          <w:lang w:val="uk-UA"/>
        </w:rPr>
        <w:t xml:space="preserve"> – [</w:t>
      </w:r>
      <w:proofErr w:type="gramStart"/>
      <w:r w:rsidRPr="00BA1479">
        <w:rPr>
          <w:sz w:val="28"/>
          <w:szCs w:val="28"/>
          <w:lang w:val="uk-UA"/>
        </w:rPr>
        <w:t>ˈ</w:t>
      </w:r>
      <w:r w:rsidRPr="00D02545">
        <w:rPr>
          <w:sz w:val="28"/>
          <w:szCs w:val="28"/>
          <w:lang w:val="en-US"/>
        </w:rPr>
        <w:t>h</w:t>
      </w:r>
      <w:r w:rsidRPr="00BA1479">
        <w:rPr>
          <w:sz w:val="28"/>
          <w:szCs w:val="28"/>
          <w:lang w:val="uk-UA"/>
        </w:rPr>
        <w:t>ʌ</w:t>
      </w:r>
      <w:proofErr w:type="spellStart"/>
      <w:r w:rsidRPr="00D02545">
        <w:rPr>
          <w:sz w:val="28"/>
          <w:szCs w:val="28"/>
          <w:lang w:val="en-US"/>
        </w:rPr>
        <w:t>nts</w:t>
      </w:r>
      <w:proofErr w:type="spellEnd"/>
      <w:r w:rsidRPr="00BA1479">
        <w:rPr>
          <w:sz w:val="28"/>
          <w:szCs w:val="28"/>
          <w:lang w:val="uk-UA"/>
        </w:rPr>
        <w:t>.</w:t>
      </w:r>
      <w:r w:rsidRPr="00D02545">
        <w:rPr>
          <w:sz w:val="28"/>
          <w:szCs w:val="28"/>
          <w:lang w:val="en-US"/>
        </w:rPr>
        <w:t>m</w:t>
      </w:r>
      <w:r w:rsidRPr="00BA1479">
        <w:rPr>
          <w:sz w:val="28"/>
          <w:szCs w:val="28"/>
          <w:lang w:val="uk-UA"/>
        </w:rPr>
        <w:t>ə</w:t>
      </w:r>
      <w:r w:rsidRPr="00D02545">
        <w:rPr>
          <w:sz w:val="28"/>
          <w:szCs w:val="28"/>
          <w:lang w:val="en-US"/>
        </w:rPr>
        <w:t>n</w:t>
      </w:r>
      <w:proofErr w:type="gramEnd"/>
      <w:r w:rsidRPr="00BA1479">
        <w:rPr>
          <w:sz w:val="28"/>
          <w:szCs w:val="28"/>
          <w:lang w:val="uk-UA"/>
        </w:rPr>
        <w:t xml:space="preserve"> ˈ</w:t>
      </w:r>
      <w:r w:rsidRPr="00D02545">
        <w:rPr>
          <w:sz w:val="28"/>
          <w:szCs w:val="28"/>
          <w:lang w:val="en-US"/>
        </w:rPr>
        <w:t>spa</w:t>
      </w:r>
      <w:r w:rsidRPr="00BA1479">
        <w:rPr>
          <w:sz w:val="28"/>
          <w:szCs w:val="28"/>
          <w:lang w:val="uk-UA"/>
        </w:rPr>
        <w:t>ɪ</w:t>
      </w:r>
      <w:r w:rsidRPr="00D02545">
        <w:rPr>
          <w:sz w:val="28"/>
          <w:szCs w:val="28"/>
          <w:lang w:val="en-US"/>
        </w:rPr>
        <w:t>d</w:t>
      </w:r>
      <w:r w:rsidRPr="00BA1479">
        <w:rPr>
          <w:sz w:val="28"/>
          <w:szCs w:val="28"/>
          <w:lang w:val="uk-UA"/>
        </w:rPr>
        <w:t>ə</w:t>
      </w:r>
      <w:r w:rsidRPr="00D02545">
        <w:rPr>
          <w:sz w:val="28"/>
          <w:szCs w:val="28"/>
          <w:lang w:val="en-US"/>
        </w:rPr>
        <w:t>r</w:t>
      </w:r>
      <w:r w:rsidRPr="00BA1479">
        <w:rPr>
          <w:sz w:val="28"/>
          <w:szCs w:val="28"/>
          <w:lang w:val="uk-UA"/>
        </w:rPr>
        <w:t xml:space="preserve">] – </w:t>
      </w:r>
      <w:r w:rsidRPr="00D02545">
        <w:rPr>
          <w:sz w:val="28"/>
          <w:szCs w:val="28"/>
          <w:lang w:val="uk-UA"/>
        </w:rPr>
        <w:t>Павук-мисливець</w:t>
      </w:r>
    </w:p>
    <w:p w14:paraId="009E617E" w14:textId="77777777" w:rsidR="00BA1479" w:rsidRPr="00D02545" w:rsidRDefault="00BA1479" w:rsidP="00BA1479">
      <w:pPr>
        <w:rPr>
          <w:sz w:val="28"/>
          <w:szCs w:val="28"/>
          <w:lang w:val="en-US"/>
        </w:rPr>
      </w:pPr>
      <w:r w:rsidRPr="00D02545">
        <w:rPr>
          <w:b/>
          <w:sz w:val="28"/>
          <w:szCs w:val="28"/>
          <w:lang w:val="en-US"/>
        </w:rPr>
        <w:t>Lecturer:</w:t>
      </w:r>
      <w:r w:rsidRPr="00D02545">
        <w:rPr>
          <w:sz w:val="28"/>
          <w:szCs w:val="28"/>
          <w:lang w:val="en-US"/>
        </w:rPr>
        <w:t xml:space="preserve"> Now we will a short video about Australia and with that we will </w:t>
      </w:r>
      <w:proofErr w:type="gramStart"/>
      <w:r w:rsidRPr="00D02545">
        <w:rPr>
          <w:sz w:val="28"/>
          <w:szCs w:val="28"/>
          <w:lang w:val="en-US"/>
        </w:rPr>
        <w:t>look into</w:t>
      </w:r>
      <w:proofErr w:type="gramEnd"/>
      <w:r w:rsidRPr="00D02545">
        <w:rPr>
          <w:sz w:val="28"/>
          <w:szCs w:val="28"/>
          <w:lang w:val="en-US"/>
        </w:rPr>
        <w:t xml:space="preserve"> some questions to answer and will try to retell the content. We’re going to know something more about Australia and its geographical status after watching the all fav National Geographics, so listen attentively: </w:t>
      </w:r>
      <w:hyperlink r:id="rId98" w:history="1">
        <w:r w:rsidRPr="00D02545">
          <w:rPr>
            <w:rStyle w:val="a4"/>
            <w:sz w:val="28"/>
            <w:szCs w:val="28"/>
            <w:lang w:val="en-US"/>
          </w:rPr>
          <w:t>https://www.youtube.com/watch?v=f0PvMmTAUAQ</w:t>
        </w:r>
      </w:hyperlink>
    </w:p>
    <w:p w14:paraId="570EC487" w14:textId="77777777" w:rsidR="00BA1479" w:rsidRPr="00D02545" w:rsidRDefault="00BA1479" w:rsidP="00BA1479">
      <w:pPr>
        <w:rPr>
          <w:sz w:val="28"/>
          <w:szCs w:val="28"/>
          <w:lang w:val="en-US"/>
        </w:rPr>
      </w:pPr>
      <w:r w:rsidRPr="00D02545">
        <w:rPr>
          <w:noProof/>
          <w:sz w:val="28"/>
          <w:szCs w:val="28"/>
        </w:rPr>
        <w:drawing>
          <wp:inline distT="0" distB="0" distL="0" distR="0" wp14:anchorId="2C49589B" wp14:editId="14D90183">
            <wp:extent cx="5940425" cy="3341370"/>
            <wp:effectExtent l="0" t="0" r="317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5940425" cy="3341370"/>
                    </a:xfrm>
                    <a:prstGeom prst="rect">
                      <a:avLst/>
                    </a:prstGeom>
                  </pic:spPr>
                </pic:pic>
              </a:graphicData>
            </a:graphic>
          </wp:inline>
        </w:drawing>
      </w:r>
      <w:r w:rsidRPr="00D02545">
        <w:rPr>
          <w:sz w:val="28"/>
          <w:szCs w:val="28"/>
          <w:lang w:val="en-US"/>
        </w:rPr>
        <w:br/>
      </w:r>
    </w:p>
    <w:p w14:paraId="6C964E9A" w14:textId="77777777" w:rsidR="00BA1479" w:rsidRPr="00D02545" w:rsidRDefault="00BA1479" w:rsidP="00BA1479">
      <w:pPr>
        <w:rPr>
          <w:sz w:val="28"/>
          <w:szCs w:val="28"/>
          <w:lang w:val="en-US"/>
        </w:rPr>
      </w:pPr>
      <w:r w:rsidRPr="00D02545">
        <w:rPr>
          <w:b/>
          <w:sz w:val="28"/>
          <w:szCs w:val="28"/>
          <w:lang w:val="en-US"/>
        </w:rPr>
        <w:t>Lecturer:</w:t>
      </w:r>
      <w:r w:rsidRPr="00D02545">
        <w:rPr>
          <w:sz w:val="28"/>
          <w:szCs w:val="28"/>
          <w:lang w:val="en-US"/>
        </w:rPr>
        <w:t xml:space="preserve"> So, what have you heard? Let’s answer some questions and see what we have discovered together during </w:t>
      </w:r>
      <w:proofErr w:type="gramStart"/>
      <w:r w:rsidRPr="00D02545">
        <w:rPr>
          <w:sz w:val="28"/>
          <w:szCs w:val="28"/>
          <w:lang w:val="en-US"/>
        </w:rPr>
        <w:t>the listening</w:t>
      </w:r>
      <w:proofErr w:type="gramEnd"/>
      <w:r w:rsidRPr="00D02545">
        <w:rPr>
          <w:sz w:val="28"/>
          <w:szCs w:val="28"/>
          <w:lang w:val="en-US"/>
        </w:rPr>
        <w:t xml:space="preserve"> to this video. Rise the hand if you get the answer and let’s roll:</w:t>
      </w:r>
    </w:p>
    <w:p w14:paraId="5D526D5E"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 xml:space="preserve">Australia is the smallest continent out of seven </w:t>
      </w:r>
      <w:proofErr w:type="gramStart"/>
      <w:r w:rsidRPr="00D02545">
        <w:rPr>
          <w:sz w:val="28"/>
          <w:szCs w:val="28"/>
          <w:lang w:val="en-US"/>
        </w:rPr>
        <w:t>continents?</w:t>
      </w:r>
      <w:proofErr w:type="gramEnd"/>
      <w:r w:rsidRPr="00D02545">
        <w:rPr>
          <w:sz w:val="28"/>
          <w:szCs w:val="28"/>
          <w:lang w:val="en-US"/>
        </w:rPr>
        <w:t xml:space="preserve"> (Y\N)</w:t>
      </w:r>
    </w:p>
    <w:p w14:paraId="3E3AA011"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Australia is located at the Northern Hemisphere? (Y\N)</w:t>
      </w:r>
    </w:p>
    <w:p w14:paraId="6A1B7BBF"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What’s Australia’s nickname? (Land down-under)</w:t>
      </w:r>
    </w:p>
    <w:p w14:paraId="3B674AD8"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 xml:space="preserve">Does the </w:t>
      </w:r>
      <w:proofErr w:type="gramStart"/>
      <w:r w:rsidRPr="00D02545">
        <w:rPr>
          <w:sz w:val="28"/>
          <w:szCs w:val="28"/>
          <w:lang w:val="en-US"/>
        </w:rPr>
        <w:t>stars</w:t>
      </w:r>
      <w:proofErr w:type="gramEnd"/>
      <w:r w:rsidRPr="00D02545">
        <w:rPr>
          <w:sz w:val="28"/>
          <w:szCs w:val="28"/>
          <w:lang w:val="en-US"/>
        </w:rPr>
        <w:t xml:space="preserve"> in Australia appears normal like in other parts of Earth? (Y\N)</w:t>
      </w:r>
    </w:p>
    <w:p w14:paraId="04AF0EFF"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 xml:space="preserve">The seasons in Australia </w:t>
      </w:r>
      <w:proofErr w:type="gramStart"/>
      <w:r w:rsidRPr="00D02545">
        <w:rPr>
          <w:sz w:val="28"/>
          <w:szCs w:val="28"/>
          <w:lang w:val="en-US"/>
        </w:rPr>
        <w:t>reversed?</w:t>
      </w:r>
      <w:proofErr w:type="gramEnd"/>
      <w:r w:rsidRPr="00D02545">
        <w:rPr>
          <w:sz w:val="28"/>
          <w:szCs w:val="28"/>
          <w:lang w:val="en-US"/>
        </w:rPr>
        <w:t xml:space="preserve"> (Y\N)</w:t>
      </w:r>
    </w:p>
    <w:p w14:paraId="4ADF0DE6"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How much fish-species can you find at the beaches of Australia? (1500)</w:t>
      </w:r>
    </w:p>
    <w:p w14:paraId="6A251269"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Does Australia have almost 1000 reptile species? (Y\N)</w:t>
      </w:r>
    </w:p>
    <w:p w14:paraId="2B402887" w14:textId="77777777" w:rsidR="00BA1479" w:rsidRPr="00D02545" w:rsidRDefault="00BA1479" w:rsidP="008509C3">
      <w:pPr>
        <w:pStyle w:val="a6"/>
        <w:numPr>
          <w:ilvl w:val="1"/>
          <w:numId w:val="33"/>
        </w:numPr>
        <w:spacing w:after="200" w:line="276" w:lineRule="auto"/>
        <w:rPr>
          <w:sz w:val="28"/>
          <w:szCs w:val="28"/>
          <w:lang w:val="en-US"/>
        </w:rPr>
      </w:pPr>
      <w:r w:rsidRPr="00D02545">
        <w:rPr>
          <w:sz w:val="28"/>
          <w:szCs w:val="28"/>
          <w:lang w:val="en-US"/>
        </w:rPr>
        <w:t>How many people lives in Australia (24kk)</w:t>
      </w:r>
    </w:p>
    <w:p w14:paraId="575F8979" w14:textId="77777777" w:rsidR="00BA1479" w:rsidRPr="00D02545" w:rsidRDefault="00BA1479" w:rsidP="00BA1479">
      <w:pPr>
        <w:rPr>
          <w:sz w:val="28"/>
          <w:szCs w:val="28"/>
          <w:lang w:val="en-US"/>
        </w:rPr>
      </w:pPr>
      <w:r w:rsidRPr="00D02545">
        <w:rPr>
          <w:b/>
          <w:sz w:val="28"/>
          <w:szCs w:val="28"/>
          <w:lang w:val="en-US"/>
        </w:rPr>
        <w:t>Lecturer:</w:t>
      </w:r>
      <w:r w:rsidRPr="00D02545">
        <w:rPr>
          <w:sz w:val="28"/>
          <w:szCs w:val="28"/>
          <w:lang w:val="en-US"/>
        </w:rPr>
        <w:t xml:space="preserve"> Now, let’s have a little warm-up. We have some facts about </w:t>
      </w:r>
      <w:proofErr w:type="gramStart"/>
      <w:r w:rsidRPr="00D02545">
        <w:rPr>
          <w:sz w:val="28"/>
          <w:szCs w:val="28"/>
          <w:lang w:val="en-US"/>
        </w:rPr>
        <w:t>Australia</w:t>
      </w:r>
      <w:proofErr w:type="gramEnd"/>
      <w:r w:rsidRPr="00D02545">
        <w:rPr>
          <w:sz w:val="28"/>
          <w:szCs w:val="28"/>
          <w:lang w:val="en-US"/>
        </w:rPr>
        <w:t xml:space="preserve"> and I want you to insert the right answers in the gaps.</w:t>
      </w:r>
    </w:p>
    <w:p w14:paraId="0729DD46" w14:textId="77777777" w:rsidR="00BA1479" w:rsidRPr="00D02545" w:rsidRDefault="00BA1479" w:rsidP="00BA1479">
      <w:pPr>
        <w:rPr>
          <w:sz w:val="28"/>
          <w:szCs w:val="28"/>
          <w:lang w:val="en-US"/>
        </w:rPr>
      </w:pPr>
      <w:r w:rsidRPr="00D02545">
        <w:rPr>
          <w:sz w:val="28"/>
          <w:szCs w:val="28"/>
          <w:lang w:val="en-US"/>
        </w:rPr>
        <w:lastRenderedPageBreak/>
        <w:t>cultures, landmark, animals, landscapes, Australian, nature, settlers, largest, activity, Aboriginal</w:t>
      </w:r>
    </w:p>
    <w:p w14:paraId="6C1A72A3" w14:textId="77777777" w:rsidR="00BA1479" w:rsidRPr="00D02545" w:rsidRDefault="00BA1479" w:rsidP="00BA1479">
      <w:pPr>
        <w:rPr>
          <w:sz w:val="28"/>
          <w:szCs w:val="28"/>
          <w:lang w:val="en-US"/>
        </w:rPr>
      </w:pPr>
      <w:r w:rsidRPr="00D02545">
        <w:rPr>
          <w:sz w:val="28"/>
          <w:szCs w:val="28"/>
          <w:lang w:val="en-US"/>
        </w:rPr>
        <w:t>Australia is known for its stunning ____________, including the Great Barrier Reef.</w:t>
      </w:r>
    </w:p>
    <w:p w14:paraId="4DACB77F" w14:textId="77777777" w:rsidR="00BA1479" w:rsidRPr="00D02545" w:rsidRDefault="00BA1479" w:rsidP="00BA1479">
      <w:pPr>
        <w:rPr>
          <w:sz w:val="28"/>
          <w:szCs w:val="28"/>
          <w:lang w:val="en-US"/>
        </w:rPr>
      </w:pPr>
    </w:p>
    <w:p w14:paraId="76086CB5" w14:textId="77777777" w:rsidR="00BA1479" w:rsidRPr="00D02545" w:rsidRDefault="00BA1479" w:rsidP="00BA1479">
      <w:pPr>
        <w:rPr>
          <w:sz w:val="28"/>
          <w:szCs w:val="28"/>
          <w:lang w:val="en-US"/>
        </w:rPr>
      </w:pPr>
      <w:r w:rsidRPr="00D02545">
        <w:rPr>
          <w:sz w:val="28"/>
          <w:szCs w:val="28"/>
          <w:lang w:val="en-US"/>
        </w:rPr>
        <w:t>The Sydney Opera House is an iconic ____________ located in the heart of Sydney.</w:t>
      </w:r>
    </w:p>
    <w:p w14:paraId="3C3F5956" w14:textId="77777777" w:rsidR="00BA1479" w:rsidRPr="00D02545" w:rsidRDefault="00BA1479" w:rsidP="00BA1479">
      <w:pPr>
        <w:rPr>
          <w:sz w:val="28"/>
          <w:szCs w:val="28"/>
          <w:lang w:val="en-US"/>
        </w:rPr>
      </w:pPr>
    </w:p>
    <w:p w14:paraId="6552FC33" w14:textId="77777777" w:rsidR="00BA1479" w:rsidRPr="00D02545" w:rsidRDefault="00BA1479" w:rsidP="00BA1479">
      <w:pPr>
        <w:rPr>
          <w:sz w:val="28"/>
          <w:szCs w:val="28"/>
          <w:lang w:val="en-US"/>
        </w:rPr>
      </w:pPr>
      <w:r w:rsidRPr="00D02545">
        <w:rPr>
          <w:sz w:val="28"/>
          <w:szCs w:val="28"/>
          <w:lang w:val="en-US"/>
        </w:rPr>
        <w:t>Aboriginal ____________ have a deep connection to the land and its spiritual significance.</w:t>
      </w:r>
    </w:p>
    <w:p w14:paraId="3BA22711" w14:textId="77777777" w:rsidR="00BA1479" w:rsidRPr="00D02545" w:rsidRDefault="00BA1479" w:rsidP="00BA1479">
      <w:pPr>
        <w:rPr>
          <w:sz w:val="28"/>
          <w:szCs w:val="28"/>
          <w:lang w:val="en-US"/>
        </w:rPr>
      </w:pPr>
    </w:p>
    <w:p w14:paraId="56C1784A" w14:textId="77777777" w:rsidR="00BA1479" w:rsidRPr="00D02545" w:rsidRDefault="00BA1479" w:rsidP="00BA1479">
      <w:pPr>
        <w:rPr>
          <w:sz w:val="28"/>
          <w:szCs w:val="28"/>
          <w:lang w:val="en-US"/>
        </w:rPr>
      </w:pPr>
      <w:r w:rsidRPr="00D02545">
        <w:rPr>
          <w:sz w:val="28"/>
          <w:szCs w:val="28"/>
          <w:lang w:val="en-US"/>
        </w:rPr>
        <w:t>Kangaroos and koalas are two of the most famous ____________ found in Australia.</w:t>
      </w:r>
    </w:p>
    <w:p w14:paraId="573082CD" w14:textId="77777777" w:rsidR="00BA1479" w:rsidRPr="00D02545" w:rsidRDefault="00BA1479" w:rsidP="00BA1479">
      <w:pPr>
        <w:rPr>
          <w:sz w:val="28"/>
          <w:szCs w:val="28"/>
          <w:lang w:val="en-US"/>
        </w:rPr>
      </w:pPr>
    </w:p>
    <w:p w14:paraId="7B16DD18" w14:textId="77777777" w:rsidR="00BA1479" w:rsidRPr="00D02545" w:rsidRDefault="00BA1479" w:rsidP="00BA1479">
      <w:pPr>
        <w:rPr>
          <w:sz w:val="28"/>
          <w:szCs w:val="28"/>
          <w:lang w:val="en-US"/>
        </w:rPr>
      </w:pPr>
      <w:r w:rsidRPr="00D02545">
        <w:rPr>
          <w:sz w:val="28"/>
          <w:szCs w:val="28"/>
          <w:lang w:val="en-US"/>
        </w:rPr>
        <w:t>The Outback is a vast, arid region that covers much of the ____________ continent.</w:t>
      </w:r>
    </w:p>
    <w:p w14:paraId="372CCDC4" w14:textId="77777777" w:rsidR="00BA1479" w:rsidRPr="00D02545" w:rsidRDefault="00BA1479" w:rsidP="00BA1479">
      <w:pPr>
        <w:rPr>
          <w:sz w:val="28"/>
          <w:szCs w:val="28"/>
          <w:lang w:val="en-US"/>
        </w:rPr>
      </w:pPr>
    </w:p>
    <w:p w14:paraId="4CDEAF58" w14:textId="77777777" w:rsidR="00BA1479" w:rsidRPr="00D02545" w:rsidRDefault="00BA1479" w:rsidP="00BA1479">
      <w:pPr>
        <w:rPr>
          <w:sz w:val="28"/>
          <w:szCs w:val="28"/>
          <w:lang w:val="en-US"/>
        </w:rPr>
      </w:pPr>
      <w:r w:rsidRPr="00D02545">
        <w:rPr>
          <w:sz w:val="28"/>
          <w:szCs w:val="28"/>
          <w:lang w:val="en-US"/>
        </w:rPr>
        <w:t>Did you know that Australia is the world's ____________ island?</w:t>
      </w:r>
    </w:p>
    <w:p w14:paraId="15F9A654" w14:textId="77777777" w:rsidR="00BA1479" w:rsidRPr="00D02545" w:rsidRDefault="00BA1479" w:rsidP="00BA1479">
      <w:pPr>
        <w:rPr>
          <w:sz w:val="28"/>
          <w:szCs w:val="28"/>
          <w:lang w:val="en-US"/>
        </w:rPr>
      </w:pPr>
    </w:p>
    <w:p w14:paraId="256E9273" w14:textId="77777777" w:rsidR="00BA1479" w:rsidRPr="00D02545" w:rsidRDefault="00BA1479" w:rsidP="00BA1479">
      <w:pPr>
        <w:rPr>
          <w:sz w:val="28"/>
          <w:szCs w:val="28"/>
          <w:lang w:val="en-US"/>
        </w:rPr>
      </w:pPr>
      <w:r w:rsidRPr="00D02545">
        <w:rPr>
          <w:sz w:val="28"/>
          <w:szCs w:val="28"/>
          <w:lang w:val="en-US"/>
        </w:rPr>
        <w:t>Australians are known for their friendly ____________ and laid-back attitude.</w:t>
      </w:r>
    </w:p>
    <w:p w14:paraId="1DF50685" w14:textId="77777777" w:rsidR="00BA1479" w:rsidRPr="00D02545" w:rsidRDefault="00BA1479" w:rsidP="00BA1479">
      <w:pPr>
        <w:rPr>
          <w:sz w:val="28"/>
          <w:szCs w:val="28"/>
          <w:lang w:val="en-US"/>
        </w:rPr>
      </w:pPr>
    </w:p>
    <w:p w14:paraId="5C07CD65" w14:textId="77777777" w:rsidR="00BA1479" w:rsidRPr="00D02545" w:rsidRDefault="00BA1479" w:rsidP="00BA1479">
      <w:pPr>
        <w:rPr>
          <w:sz w:val="28"/>
          <w:szCs w:val="28"/>
          <w:lang w:val="en-US"/>
        </w:rPr>
      </w:pPr>
      <w:r w:rsidRPr="00D02545">
        <w:rPr>
          <w:sz w:val="28"/>
          <w:szCs w:val="28"/>
          <w:lang w:val="en-US"/>
        </w:rPr>
        <w:t>The annual celebration of Australia Day commemorates the arrival of the first ____________ in 1788.</w:t>
      </w:r>
    </w:p>
    <w:p w14:paraId="325F748F" w14:textId="77777777" w:rsidR="00BA1479" w:rsidRPr="00D02545" w:rsidRDefault="00BA1479" w:rsidP="00BA1479">
      <w:pPr>
        <w:rPr>
          <w:sz w:val="28"/>
          <w:szCs w:val="28"/>
          <w:lang w:val="en-US"/>
        </w:rPr>
      </w:pPr>
    </w:p>
    <w:p w14:paraId="130755C3" w14:textId="77777777" w:rsidR="00BA1479" w:rsidRPr="00D02545" w:rsidRDefault="00BA1479" w:rsidP="00BA1479">
      <w:pPr>
        <w:rPr>
          <w:sz w:val="28"/>
          <w:szCs w:val="28"/>
          <w:lang w:val="en-US"/>
        </w:rPr>
      </w:pPr>
      <w:r w:rsidRPr="00D02545">
        <w:rPr>
          <w:sz w:val="28"/>
          <w:szCs w:val="28"/>
          <w:lang w:val="en-US"/>
        </w:rPr>
        <w:t>The famous rock formation, Uluru, is a sacred site for the ____________ people.</w:t>
      </w:r>
    </w:p>
    <w:p w14:paraId="1B71DC14" w14:textId="77777777" w:rsidR="00BA1479" w:rsidRPr="00D02545" w:rsidRDefault="00BA1479" w:rsidP="00BA1479">
      <w:pPr>
        <w:rPr>
          <w:sz w:val="28"/>
          <w:szCs w:val="28"/>
          <w:lang w:val="en-US"/>
        </w:rPr>
      </w:pPr>
    </w:p>
    <w:p w14:paraId="7A14B49E" w14:textId="77777777" w:rsidR="00BA1479" w:rsidRPr="00D02545" w:rsidRDefault="00BA1479" w:rsidP="00BA1479">
      <w:pPr>
        <w:rPr>
          <w:sz w:val="28"/>
          <w:szCs w:val="28"/>
          <w:lang w:val="en-US"/>
        </w:rPr>
      </w:pPr>
      <w:r w:rsidRPr="00D02545">
        <w:rPr>
          <w:sz w:val="28"/>
          <w:szCs w:val="28"/>
          <w:lang w:val="en-US"/>
        </w:rPr>
        <w:t>Surfing is a popular ____________ in Australia, thanks to its beautiful beaches and great waves.</w:t>
      </w:r>
    </w:p>
    <w:p w14:paraId="07620AF0" w14:textId="77777777" w:rsidR="00BA1479" w:rsidRPr="00D02545" w:rsidRDefault="00BA1479" w:rsidP="00BA1479">
      <w:pPr>
        <w:rPr>
          <w:sz w:val="28"/>
          <w:szCs w:val="28"/>
          <w:lang w:val="en-US"/>
        </w:rPr>
      </w:pPr>
      <w:r w:rsidRPr="00D02545">
        <w:rPr>
          <w:b/>
          <w:sz w:val="28"/>
          <w:szCs w:val="28"/>
          <w:lang w:val="en-US"/>
        </w:rPr>
        <w:t xml:space="preserve">Lecturer: </w:t>
      </w:r>
      <w:r w:rsidRPr="00D02545">
        <w:rPr>
          <w:sz w:val="28"/>
          <w:szCs w:val="28"/>
          <w:lang w:val="en-US"/>
        </w:rPr>
        <w:t>Now, let’s read a few texts about Australia’s history. I want you to read them carefully and translate into Ukrainian or English respectively.</w:t>
      </w:r>
    </w:p>
    <w:p w14:paraId="574A3E47" w14:textId="77777777" w:rsidR="00BA1479" w:rsidRPr="00D02545" w:rsidRDefault="00BA1479" w:rsidP="00BA1479">
      <w:pPr>
        <w:rPr>
          <w:sz w:val="28"/>
          <w:szCs w:val="28"/>
          <w:lang w:val="en-US"/>
        </w:rPr>
      </w:pPr>
      <w:r w:rsidRPr="00D02545">
        <w:rPr>
          <w:sz w:val="28"/>
          <w:szCs w:val="28"/>
          <w:lang w:val="en-US"/>
        </w:rPr>
        <w:t>“Cliffs of Gallipoli”</w:t>
      </w:r>
    </w:p>
    <w:p w14:paraId="56440042" w14:textId="77777777" w:rsidR="00BA1479" w:rsidRPr="00D02545" w:rsidRDefault="00BA1479" w:rsidP="00BA1479">
      <w:pPr>
        <w:ind w:firstLine="708"/>
        <w:rPr>
          <w:sz w:val="28"/>
          <w:szCs w:val="28"/>
          <w:lang w:val="en-US"/>
        </w:rPr>
      </w:pPr>
      <w:r w:rsidRPr="00D02545">
        <w:rPr>
          <w:sz w:val="28"/>
          <w:szCs w:val="28"/>
          <w:lang w:val="en-US"/>
        </w:rPr>
        <w:t xml:space="preserve">During the Battle of Gallipoli - The ANZAC campaign took place during World War I from April 1915 to January 1916. The Entente, including ANZAC troops, attempted to capture the Gallipoli Peninsula to open a new front against the Ottoman Empire. The campaign turned into a trench warfare stalemate with harsh conditions, and despite the overall failure, it gave rise to the ANZAC legend, symbolizing courage and </w:t>
      </w:r>
      <w:proofErr w:type="spellStart"/>
      <w:r w:rsidRPr="00D02545">
        <w:rPr>
          <w:sz w:val="28"/>
          <w:szCs w:val="28"/>
          <w:lang w:val="en-US"/>
        </w:rPr>
        <w:t>mateship</w:t>
      </w:r>
      <w:proofErr w:type="spellEnd"/>
      <w:r w:rsidRPr="00D02545">
        <w:rPr>
          <w:sz w:val="28"/>
          <w:szCs w:val="28"/>
          <w:lang w:val="en-US"/>
        </w:rPr>
        <w:t>. The landing on April 25, 1915, is commemorated as ANZAC Day, and the campaign had a lasting impact on the national identity of Australia and New Zealand.</w:t>
      </w:r>
    </w:p>
    <w:p w14:paraId="09CAD559" w14:textId="77777777" w:rsidR="00BA1479" w:rsidRPr="00D02545" w:rsidRDefault="00BA1479" w:rsidP="00BA1479">
      <w:pPr>
        <w:rPr>
          <w:sz w:val="28"/>
          <w:szCs w:val="28"/>
        </w:rPr>
      </w:pPr>
      <w:r w:rsidRPr="00D02545">
        <w:rPr>
          <w:noProof/>
          <w:sz w:val="28"/>
          <w:szCs w:val="28"/>
        </w:rPr>
        <w:lastRenderedPageBreak/>
        <w:drawing>
          <wp:inline distT="0" distB="0" distL="0" distR="0" wp14:anchorId="641BB1D7" wp14:editId="1582683D">
            <wp:extent cx="5940425" cy="3451574"/>
            <wp:effectExtent l="0" t="0" r="3175" b="0"/>
            <wp:docPr id="6" name="Рисунок 2" descr="Landing at Cape Helles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nding at Cape Helles - Wikipedia"/>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940425" cy="3451574"/>
                    </a:xfrm>
                    <a:prstGeom prst="rect">
                      <a:avLst/>
                    </a:prstGeom>
                    <a:noFill/>
                    <a:ln>
                      <a:noFill/>
                    </a:ln>
                  </pic:spPr>
                </pic:pic>
              </a:graphicData>
            </a:graphic>
          </wp:inline>
        </w:drawing>
      </w:r>
      <w:r w:rsidRPr="00D02545">
        <w:rPr>
          <w:sz w:val="28"/>
          <w:szCs w:val="28"/>
        </w:rPr>
        <w:t xml:space="preserve"> </w:t>
      </w:r>
    </w:p>
    <w:p w14:paraId="456763FD" w14:textId="77777777" w:rsidR="00BA1479" w:rsidRPr="00D02545" w:rsidRDefault="00BA1479" w:rsidP="00BA1479">
      <w:pPr>
        <w:rPr>
          <w:sz w:val="28"/>
          <w:szCs w:val="28"/>
        </w:rPr>
      </w:pPr>
    </w:p>
    <w:p w14:paraId="2A73C4A4" w14:textId="77777777" w:rsidR="00BA1479" w:rsidRPr="00D02545" w:rsidRDefault="00BA1479" w:rsidP="00BA1479">
      <w:pPr>
        <w:rPr>
          <w:sz w:val="28"/>
          <w:szCs w:val="28"/>
        </w:rPr>
      </w:pPr>
      <w:r w:rsidRPr="00D02545">
        <w:rPr>
          <w:sz w:val="28"/>
          <w:szCs w:val="28"/>
          <w:lang w:val="en-US"/>
        </w:rPr>
        <w:t>The</w:t>
      </w:r>
      <w:r w:rsidRPr="00D02545">
        <w:rPr>
          <w:sz w:val="28"/>
          <w:szCs w:val="28"/>
        </w:rPr>
        <w:t xml:space="preserve"> </w:t>
      </w:r>
      <w:r w:rsidRPr="008A4506">
        <w:rPr>
          <w:sz w:val="28"/>
          <w:szCs w:val="28"/>
        </w:rPr>
        <w:t>“</w:t>
      </w:r>
      <w:r w:rsidRPr="00D02545">
        <w:rPr>
          <w:sz w:val="28"/>
          <w:szCs w:val="28"/>
          <w:lang w:val="en-US"/>
        </w:rPr>
        <w:t>Great</w:t>
      </w:r>
      <w:r w:rsidRPr="008A4506">
        <w:rPr>
          <w:sz w:val="28"/>
          <w:szCs w:val="28"/>
        </w:rPr>
        <w:t>”</w:t>
      </w:r>
      <w:r w:rsidRPr="00D02545">
        <w:rPr>
          <w:sz w:val="28"/>
          <w:szCs w:val="28"/>
        </w:rPr>
        <w:t xml:space="preserve"> </w:t>
      </w:r>
      <w:r w:rsidRPr="00D02545">
        <w:rPr>
          <w:sz w:val="28"/>
          <w:szCs w:val="28"/>
          <w:lang w:val="en-US"/>
        </w:rPr>
        <w:t>Emu</w:t>
      </w:r>
      <w:r w:rsidRPr="00D02545">
        <w:rPr>
          <w:sz w:val="28"/>
          <w:szCs w:val="28"/>
        </w:rPr>
        <w:t xml:space="preserve"> </w:t>
      </w:r>
      <w:r w:rsidRPr="00D02545">
        <w:rPr>
          <w:sz w:val="28"/>
          <w:szCs w:val="28"/>
          <w:lang w:val="en-US"/>
        </w:rPr>
        <w:t>War</w:t>
      </w:r>
    </w:p>
    <w:p w14:paraId="364B985A" w14:textId="77777777" w:rsidR="00BA1479" w:rsidRPr="00D02545" w:rsidRDefault="00BA1479" w:rsidP="00BA1479">
      <w:pPr>
        <w:pStyle w:val="a3"/>
        <w:ind w:firstLine="708"/>
        <w:jc w:val="both"/>
        <w:rPr>
          <w:sz w:val="28"/>
          <w:szCs w:val="28"/>
          <w:lang w:val="uk-UA"/>
        </w:rPr>
      </w:pPr>
      <w:r w:rsidRPr="00D02545">
        <w:rPr>
          <w:rStyle w:val="fadeinm1hgl8"/>
          <w:bCs/>
          <w:sz w:val="28"/>
          <w:szCs w:val="28"/>
          <w:lang w:val="uk-UA"/>
        </w:rPr>
        <w:t>Війна з Ему</w:t>
      </w:r>
      <w:r w:rsidRPr="00D02545">
        <w:rPr>
          <w:rStyle w:val="fadeinm1hgl8"/>
          <w:sz w:val="28"/>
          <w:szCs w:val="28"/>
          <w:lang w:val="uk-UA"/>
        </w:rPr>
        <w:t xml:space="preserve"> — це реальна, але дещо комічна подія, що сталася в Австралії у 1932 році. Після Першої світової війни багато австралійських солдатів отримали землю для фермерства в Західній Австралії. Проте через посуху та економічну кризу фермери зіткнулися з великими труднощами.</w:t>
      </w:r>
      <w:r w:rsidRPr="00D02545">
        <w:rPr>
          <w:sz w:val="28"/>
          <w:szCs w:val="28"/>
        </w:rPr>
        <w:t xml:space="preserve"> </w:t>
      </w:r>
      <w:r w:rsidRPr="00D02545">
        <w:rPr>
          <w:rStyle w:val="fadeinm1hgl8"/>
          <w:sz w:val="28"/>
          <w:szCs w:val="28"/>
          <w:lang w:val="uk-UA"/>
        </w:rPr>
        <w:t xml:space="preserve">У цей час понад </w:t>
      </w:r>
      <w:r w:rsidRPr="00D02545">
        <w:rPr>
          <w:rStyle w:val="fadeinm1hgl8"/>
          <w:bCs/>
          <w:sz w:val="28"/>
          <w:szCs w:val="28"/>
          <w:lang w:val="uk-UA"/>
        </w:rPr>
        <w:t>20 000 Ему</w:t>
      </w:r>
      <w:r w:rsidRPr="00D02545">
        <w:rPr>
          <w:rStyle w:val="fadeinm1hgl8"/>
          <w:sz w:val="28"/>
          <w:szCs w:val="28"/>
          <w:lang w:val="uk-UA"/>
        </w:rPr>
        <w:t xml:space="preserve"> — великих нелітаючих птахів, які є родичами страуса, — мігрували через сільськогосподарські поля в пошуках води та їжі. Вони руйнували огорожі, витоптували врожаї та створювали великі проблеми для фермерів.</w:t>
      </w:r>
      <w:r w:rsidRPr="00D02545">
        <w:rPr>
          <w:sz w:val="28"/>
          <w:szCs w:val="28"/>
        </w:rPr>
        <w:t xml:space="preserve"> </w:t>
      </w:r>
      <w:r w:rsidRPr="00D02545">
        <w:rPr>
          <w:rStyle w:val="fadeinm1hgl8"/>
          <w:sz w:val="28"/>
          <w:szCs w:val="28"/>
          <w:lang w:val="uk-UA"/>
        </w:rPr>
        <w:t xml:space="preserve">Щоб вирішити цю проблему, уряд відправив військових з </w:t>
      </w:r>
      <w:r w:rsidRPr="00D02545">
        <w:rPr>
          <w:rStyle w:val="fadeinm1hgl8"/>
          <w:bCs/>
          <w:sz w:val="28"/>
          <w:szCs w:val="28"/>
          <w:lang w:val="uk-UA"/>
        </w:rPr>
        <w:t>кулеметами</w:t>
      </w:r>
      <w:r w:rsidRPr="00D02545">
        <w:rPr>
          <w:rStyle w:val="fadeinm1hgl8"/>
          <w:sz w:val="28"/>
          <w:szCs w:val="28"/>
          <w:lang w:val="uk-UA"/>
        </w:rPr>
        <w:t xml:space="preserve">, сподіваючись знищити велику кількість Ему. Операція отримала неофіційну назву «Війна з Ему». Але птахи виявилися дуже швидкими й розумними. Незважаючи на використання сучасної зброї, солдати змогли влучити лише в малу частину птахів, і кампанія виявилася </w:t>
      </w:r>
      <w:r w:rsidRPr="00D02545">
        <w:rPr>
          <w:rStyle w:val="fadeinm1hgl8"/>
          <w:bCs/>
          <w:sz w:val="28"/>
          <w:szCs w:val="28"/>
          <w:lang w:val="uk-UA"/>
        </w:rPr>
        <w:t>невдалою</w:t>
      </w:r>
      <w:r w:rsidRPr="00D02545">
        <w:rPr>
          <w:rStyle w:val="fadeinm1hgl8"/>
          <w:sz w:val="28"/>
          <w:szCs w:val="28"/>
          <w:lang w:val="uk-UA"/>
        </w:rPr>
        <w:t>.</w:t>
      </w:r>
      <w:r w:rsidRPr="00D02545">
        <w:rPr>
          <w:sz w:val="28"/>
          <w:szCs w:val="28"/>
        </w:rPr>
        <w:t xml:space="preserve"> </w:t>
      </w:r>
    </w:p>
    <w:p w14:paraId="0D208732" w14:textId="77777777" w:rsidR="00BA1479" w:rsidRPr="00D02545" w:rsidRDefault="00BA1479" w:rsidP="00BA1479">
      <w:pPr>
        <w:pStyle w:val="a3"/>
        <w:ind w:firstLine="708"/>
        <w:rPr>
          <w:sz w:val="28"/>
          <w:szCs w:val="28"/>
          <w:lang w:val="uk-UA"/>
        </w:rPr>
      </w:pPr>
      <w:r w:rsidRPr="00D02545">
        <w:rPr>
          <w:rStyle w:val="fadeinm1hgl8"/>
          <w:sz w:val="28"/>
          <w:szCs w:val="28"/>
          <w:lang w:val="uk-UA"/>
        </w:rPr>
        <w:t xml:space="preserve">У результаті армію відкликали, а фермери змушені були будувати кращі огорожі та шукати інші методи захисту врожаю. Сьогодні ця подія згадується як курйоз, але вона також є прикладом того, як </w:t>
      </w:r>
      <w:r w:rsidRPr="00D02545">
        <w:rPr>
          <w:rStyle w:val="fadeinm1hgl8"/>
          <w:bCs/>
          <w:sz w:val="28"/>
          <w:szCs w:val="28"/>
          <w:lang w:val="uk-UA"/>
        </w:rPr>
        <w:t>природа може дати відсіч навіть озброєній людині</w:t>
      </w:r>
      <w:r w:rsidRPr="00D02545">
        <w:rPr>
          <w:rStyle w:val="fadeinm1hgl8"/>
          <w:sz w:val="28"/>
          <w:szCs w:val="28"/>
          <w:lang w:val="uk-UA"/>
        </w:rPr>
        <w:t>.</w:t>
      </w:r>
    </w:p>
    <w:p w14:paraId="33EF3C1E" w14:textId="77777777" w:rsidR="00BA1479" w:rsidRPr="00D02545" w:rsidRDefault="00BA1479" w:rsidP="00BA1479">
      <w:pPr>
        <w:rPr>
          <w:noProof/>
          <w:sz w:val="28"/>
          <w:szCs w:val="28"/>
          <w:lang w:val="en-US"/>
        </w:rPr>
      </w:pPr>
      <w:r w:rsidRPr="00D02545">
        <w:rPr>
          <w:b/>
          <w:noProof/>
          <w:sz w:val="28"/>
          <w:szCs w:val="28"/>
          <w:lang w:val="en-US"/>
        </w:rPr>
        <w:t>Lecturer:</w:t>
      </w:r>
      <w:r w:rsidRPr="00D02545">
        <w:rPr>
          <w:noProof/>
          <w:sz w:val="28"/>
          <w:szCs w:val="28"/>
          <w:lang w:val="en-US"/>
        </w:rPr>
        <w:t xml:space="preserve"> Well, that was a fun story, isn’t it? I have a question for you - have australians lost “The Great Emu War”?</w:t>
      </w:r>
    </w:p>
    <w:p w14:paraId="7BE21227" w14:textId="77777777" w:rsidR="00BA1479" w:rsidRPr="00D02545" w:rsidRDefault="00BA1479" w:rsidP="00BA1479">
      <w:pPr>
        <w:rPr>
          <w:noProof/>
          <w:sz w:val="28"/>
          <w:szCs w:val="28"/>
          <w:lang w:val="en-US"/>
        </w:rPr>
      </w:pPr>
    </w:p>
    <w:p w14:paraId="2ADF5868" w14:textId="77777777" w:rsidR="00BA1479" w:rsidRPr="00D02545" w:rsidRDefault="00BA1479" w:rsidP="00BA1479">
      <w:pPr>
        <w:rPr>
          <w:noProof/>
          <w:sz w:val="28"/>
          <w:szCs w:val="28"/>
          <w:lang w:val="en-US"/>
        </w:rPr>
      </w:pPr>
      <w:r w:rsidRPr="00D02545">
        <w:rPr>
          <w:noProof/>
          <w:sz w:val="28"/>
          <w:szCs w:val="28"/>
          <w:lang w:val="en-US"/>
        </w:rPr>
        <w:t>Siege of Tobruk</w:t>
      </w:r>
    </w:p>
    <w:p w14:paraId="554F5988" w14:textId="77777777" w:rsidR="00BA1479" w:rsidRPr="00D02545" w:rsidRDefault="00BA1479" w:rsidP="00BA1479">
      <w:pPr>
        <w:pStyle w:val="a3"/>
        <w:jc w:val="both"/>
        <w:rPr>
          <w:sz w:val="28"/>
          <w:szCs w:val="28"/>
          <w:lang w:val="en-US"/>
        </w:rPr>
      </w:pPr>
      <w:r w:rsidRPr="00D02545">
        <w:rPr>
          <w:rStyle w:val="fadeinm1hgl8"/>
          <w:sz w:val="28"/>
          <w:szCs w:val="28"/>
          <w:lang w:val="en-US"/>
        </w:rPr>
        <w:t xml:space="preserve">The </w:t>
      </w:r>
      <w:r w:rsidRPr="00D02545">
        <w:rPr>
          <w:rStyle w:val="fadeinm1hgl8"/>
          <w:bCs/>
          <w:sz w:val="28"/>
          <w:szCs w:val="28"/>
          <w:lang w:val="en-US"/>
        </w:rPr>
        <w:t>Siege of Tobruk</w:t>
      </w:r>
      <w:r w:rsidRPr="00D02545">
        <w:rPr>
          <w:rStyle w:val="fadeinm1hgl8"/>
          <w:sz w:val="28"/>
          <w:szCs w:val="28"/>
          <w:lang w:val="en-US"/>
        </w:rPr>
        <w:t xml:space="preserve"> was an important battle during </w:t>
      </w:r>
      <w:r w:rsidRPr="00D02545">
        <w:rPr>
          <w:rStyle w:val="fadeinm1hgl8"/>
          <w:bCs/>
          <w:sz w:val="28"/>
          <w:szCs w:val="28"/>
          <w:lang w:val="en-US"/>
        </w:rPr>
        <w:t>World War II</w:t>
      </w:r>
      <w:r w:rsidRPr="00D02545">
        <w:rPr>
          <w:rStyle w:val="fadeinm1hgl8"/>
          <w:sz w:val="28"/>
          <w:szCs w:val="28"/>
          <w:lang w:val="en-US"/>
        </w:rPr>
        <w:t xml:space="preserve">, which took place in North Africa. The city of </w:t>
      </w:r>
      <w:r w:rsidRPr="00D02545">
        <w:rPr>
          <w:rStyle w:val="fadeinm1hgl8"/>
          <w:bCs/>
          <w:sz w:val="28"/>
          <w:szCs w:val="28"/>
          <w:lang w:val="en-US"/>
        </w:rPr>
        <w:t>Tobruk</w:t>
      </w:r>
      <w:r w:rsidRPr="00D02545">
        <w:rPr>
          <w:rStyle w:val="fadeinm1hgl8"/>
          <w:sz w:val="28"/>
          <w:szCs w:val="28"/>
          <w:lang w:val="en-US"/>
        </w:rPr>
        <w:t xml:space="preserve"> </w:t>
      </w:r>
      <w:proofErr w:type="gramStart"/>
      <w:r w:rsidRPr="00D02545">
        <w:rPr>
          <w:rStyle w:val="fadeinm1hgl8"/>
          <w:sz w:val="28"/>
          <w:szCs w:val="28"/>
          <w:lang w:val="en-US"/>
        </w:rPr>
        <w:t>is located in</w:t>
      </w:r>
      <w:proofErr w:type="gramEnd"/>
      <w:r w:rsidRPr="00D02545">
        <w:rPr>
          <w:rStyle w:val="fadeinm1hgl8"/>
          <w:sz w:val="28"/>
          <w:szCs w:val="28"/>
          <w:lang w:val="en-US"/>
        </w:rPr>
        <w:t xml:space="preserve"> eastern </w:t>
      </w:r>
      <w:r w:rsidRPr="00D02545">
        <w:rPr>
          <w:rStyle w:val="fadeinm1hgl8"/>
          <w:bCs/>
          <w:sz w:val="28"/>
          <w:szCs w:val="28"/>
          <w:lang w:val="en-US"/>
        </w:rPr>
        <w:t>Libya</w:t>
      </w:r>
      <w:r w:rsidRPr="00D02545">
        <w:rPr>
          <w:rStyle w:val="fadeinm1hgl8"/>
          <w:sz w:val="28"/>
          <w:szCs w:val="28"/>
          <w:lang w:val="en-US"/>
        </w:rPr>
        <w:t xml:space="preserve">, on the Mediterranean </w:t>
      </w:r>
      <w:r w:rsidRPr="00D02545">
        <w:rPr>
          <w:rStyle w:val="fadeinm1hgl8"/>
          <w:sz w:val="28"/>
          <w:szCs w:val="28"/>
          <w:lang w:val="en-US"/>
        </w:rPr>
        <w:lastRenderedPageBreak/>
        <w:t>coast. It had a valuable port that was important for supplying Allied troops in the region.</w:t>
      </w:r>
      <w:r w:rsidRPr="00D02545">
        <w:rPr>
          <w:sz w:val="28"/>
          <w:szCs w:val="28"/>
          <w:lang w:val="en-US"/>
        </w:rPr>
        <w:t xml:space="preserve"> </w:t>
      </w:r>
      <w:r w:rsidRPr="00D02545">
        <w:rPr>
          <w:rStyle w:val="fadeinm1hgl8"/>
          <w:sz w:val="28"/>
          <w:szCs w:val="28"/>
          <w:lang w:val="en-US"/>
        </w:rPr>
        <w:t xml:space="preserve">The siege began in </w:t>
      </w:r>
      <w:r w:rsidRPr="00D02545">
        <w:rPr>
          <w:rStyle w:val="fadeinm1hgl8"/>
          <w:bCs/>
          <w:sz w:val="28"/>
          <w:szCs w:val="28"/>
          <w:lang w:val="en-US"/>
        </w:rPr>
        <w:t>April 1941</w:t>
      </w:r>
      <w:r w:rsidRPr="00D02545">
        <w:rPr>
          <w:rStyle w:val="fadeinm1hgl8"/>
          <w:sz w:val="28"/>
          <w:szCs w:val="28"/>
          <w:lang w:val="en-US"/>
        </w:rPr>
        <w:t xml:space="preserve">, when German and Italian forces, led by </w:t>
      </w:r>
      <w:r w:rsidRPr="00D02545">
        <w:rPr>
          <w:rStyle w:val="fadeinm1hgl8"/>
          <w:bCs/>
          <w:sz w:val="28"/>
          <w:szCs w:val="28"/>
          <w:lang w:val="en-US"/>
        </w:rPr>
        <w:t>General Erwin Rommel</w:t>
      </w:r>
      <w:r w:rsidRPr="00D02545">
        <w:rPr>
          <w:rStyle w:val="fadeinm1hgl8"/>
          <w:sz w:val="28"/>
          <w:szCs w:val="28"/>
          <w:lang w:val="en-US"/>
        </w:rPr>
        <w:t xml:space="preserve">, attacked the city. The defenders of Tobruk were mostly </w:t>
      </w:r>
      <w:r w:rsidRPr="00D02545">
        <w:rPr>
          <w:rStyle w:val="fadeinm1hgl8"/>
          <w:bCs/>
          <w:sz w:val="28"/>
          <w:szCs w:val="28"/>
          <w:lang w:val="en-US"/>
        </w:rPr>
        <w:t>Australian soldiers</w:t>
      </w:r>
      <w:r w:rsidRPr="00D02545">
        <w:rPr>
          <w:rStyle w:val="fadeinm1hgl8"/>
          <w:sz w:val="28"/>
          <w:szCs w:val="28"/>
          <w:lang w:val="en-US"/>
        </w:rPr>
        <w:t xml:space="preserve">, along with British and other Allied troops. These soldiers were known as the </w:t>
      </w:r>
      <w:r w:rsidRPr="00D02545">
        <w:rPr>
          <w:rStyle w:val="fadeinm1hgl8"/>
          <w:bCs/>
          <w:sz w:val="28"/>
          <w:szCs w:val="28"/>
          <w:lang w:val="en-US"/>
        </w:rPr>
        <w:t>"Rats of Tobruk"</w:t>
      </w:r>
      <w:r w:rsidRPr="00D02545">
        <w:rPr>
          <w:rStyle w:val="fadeinm1hgl8"/>
          <w:sz w:val="28"/>
          <w:szCs w:val="28"/>
          <w:lang w:val="en-US"/>
        </w:rPr>
        <w:t xml:space="preserve"> because they lived in trenches and tunnels, refusing to surrender.</w:t>
      </w:r>
      <w:r w:rsidRPr="00D02545">
        <w:rPr>
          <w:sz w:val="28"/>
          <w:szCs w:val="28"/>
          <w:lang w:val="en-US"/>
        </w:rPr>
        <w:t xml:space="preserve"> </w:t>
      </w:r>
      <w:r w:rsidRPr="00D02545">
        <w:rPr>
          <w:rStyle w:val="fadeinm1hgl8"/>
          <w:sz w:val="28"/>
          <w:szCs w:val="28"/>
          <w:lang w:val="en-US"/>
        </w:rPr>
        <w:t xml:space="preserve">For </w:t>
      </w:r>
      <w:r w:rsidRPr="00D02545">
        <w:rPr>
          <w:rStyle w:val="fadeinm1hgl8"/>
          <w:bCs/>
          <w:sz w:val="28"/>
          <w:szCs w:val="28"/>
          <w:lang w:val="en-US"/>
        </w:rPr>
        <w:t>eight long months</w:t>
      </w:r>
      <w:r w:rsidRPr="00D02545">
        <w:rPr>
          <w:rStyle w:val="fadeinm1hgl8"/>
          <w:sz w:val="28"/>
          <w:szCs w:val="28"/>
          <w:lang w:val="en-US"/>
        </w:rPr>
        <w:t xml:space="preserve">, the defenders held the city against constant attacks, sandstorms, and shortages of supplies. They used clever tactics and strong defenses to stop the enemy forces. The siege finally ended in </w:t>
      </w:r>
      <w:r w:rsidRPr="00D02545">
        <w:rPr>
          <w:rStyle w:val="fadeinm1hgl8"/>
          <w:bCs/>
          <w:sz w:val="28"/>
          <w:szCs w:val="28"/>
          <w:lang w:val="en-US"/>
        </w:rPr>
        <w:t>November 1941</w:t>
      </w:r>
      <w:r w:rsidRPr="00D02545">
        <w:rPr>
          <w:rStyle w:val="fadeinm1hgl8"/>
          <w:sz w:val="28"/>
          <w:szCs w:val="28"/>
          <w:lang w:val="en-US"/>
        </w:rPr>
        <w:t>, when Allied troops launched an operation to break through and push the Axis forces back.</w:t>
      </w:r>
      <w:r w:rsidRPr="00D02545">
        <w:rPr>
          <w:sz w:val="28"/>
          <w:szCs w:val="28"/>
          <w:lang w:val="en-US"/>
        </w:rPr>
        <w:t xml:space="preserve"> </w:t>
      </w:r>
      <w:r w:rsidRPr="00D02545">
        <w:rPr>
          <w:rStyle w:val="fadeinm1hgl8"/>
          <w:sz w:val="28"/>
          <w:szCs w:val="28"/>
          <w:lang w:val="en-US"/>
        </w:rPr>
        <w:t xml:space="preserve">The bravery shown at Tobruk became a symbol of resistance and courage. It is especially remembered in </w:t>
      </w:r>
      <w:r w:rsidRPr="00D02545">
        <w:rPr>
          <w:rStyle w:val="fadeinm1hgl8"/>
          <w:bCs/>
          <w:sz w:val="28"/>
          <w:szCs w:val="28"/>
          <w:lang w:val="en-US"/>
        </w:rPr>
        <w:t>Australia</w:t>
      </w:r>
      <w:r w:rsidRPr="00D02545">
        <w:rPr>
          <w:rStyle w:val="fadeinm1hgl8"/>
          <w:sz w:val="28"/>
          <w:szCs w:val="28"/>
          <w:lang w:val="en-US"/>
        </w:rPr>
        <w:t>, where the actions of their soldiers are a source of national pride.</w:t>
      </w:r>
    </w:p>
    <w:p w14:paraId="602AA8BF" w14:textId="77777777" w:rsidR="00BA1479" w:rsidRPr="00D02545" w:rsidRDefault="00BA1479" w:rsidP="00BA1479">
      <w:pPr>
        <w:rPr>
          <w:i/>
          <w:color w:val="374151"/>
          <w:sz w:val="28"/>
          <w:szCs w:val="28"/>
          <w:shd w:val="clear" w:color="auto" w:fill="F7F7F8"/>
          <w:lang w:val="en-US"/>
        </w:rPr>
      </w:pPr>
      <w:r w:rsidRPr="00D02545">
        <w:rPr>
          <w:i/>
          <w:color w:val="374151"/>
          <w:sz w:val="28"/>
          <w:szCs w:val="28"/>
          <w:shd w:val="clear" w:color="auto" w:fill="F7F7F8"/>
          <w:lang w:val="en-US"/>
        </w:rPr>
        <w:t xml:space="preserve"> </w:t>
      </w:r>
      <w:r>
        <w:rPr>
          <w:i/>
          <w:noProof/>
          <w:color w:val="374151"/>
          <w:sz w:val="28"/>
          <w:szCs w:val="28"/>
          <w:shd w:val="clear" w:color="auto" w:fill="F7F7F8"/>
        </w:rPr>
        <w:drawing>
          <wp:inline distT="0" distB="0" distL="0" distR="0" wp14:anchorId="46E5AB8D" wp14:editId="73F30D52">
            <wp:extent cx="6334125" cy="3028950"/>
            <wp:effectExtent l="95250" t="76200" r="9525" b="0"/>
            <wp:docPr id="7" name="Рисунок 6" descr="208162_an-epic-battle-the-rats-of-tobruk-free-adela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08162_an-epic-battle-the-rats-of-tobruk-free-adelaide-"/>
                    <pic:cNvPicPr>
                      <a:picLocks noChangeAspect="1" noChangeArrowheads="1"/>
                    </pic:cNvPicPr>
                  </pic:nvPicPr>
                  <pic:blipFill>
                    <a:blip r:embed="rId101" cstate="print"/>
                    <a:srcRect/>
                    <a:stretch>
                      <a:fillRect/>
                    </a:stretch>
                  </pic:blipFill>
                  <pic:spPr bwMode="auto">
                    <a:xfrm>
                      <a:off x="0" y="0"/>
                      <a:ext cx="6334125" cy="3028950"/>
                    </a:xfrm>
                    <a:prstGeom prst="rect">
                      <a:avLst/>
                    </a:prstGeom>
                    <a:noFill/>
                    <a:ln w="9525">
                      <a:noFill/>
                      <a:miter lim="800000"/>
                      <a:headEnd/>
                      <a:tailEnd/>
                    </a:ln>
                    <a:effectLst>
                      <a:prstShdw prst="shdw13" dist="53882" dir="13500000">
                        <a:srgbClr val="808080">
                          <a:alpha val="50000"/>
                        </a:srgbClr>
                      </a:prstShdw>
                    </a:effectLst>
                  </pic:spPr>
                </pic:pic>
              </a:graphicData>
            </a:graphic>
          </wp:inline>
        </w:drawing>
      </w:r>
    </w:p>
    <w:p w14:paraId="5F988844" w14:textId="77777777" w:rsidR="00BA1479" w:rsidRDefault="00BA1479" w:rsidP="00BA1479">
      <w:pPr>
        <w:rPr>
          <w:b/>
          <w:color w:val="374151"/>
          <w:sz w:val="28"/>
          <w:szCs w:val="28"/>
          <w:shd w:val="clear" w:color="auto" w:fill="F7F7F8"/>
          <w:lang w:val="uk-UA"/>
        </w:rPr>
      </w:pPr>
    </w:p>
    <w:p w14:paraId="79B09395" w14:textId="77777777" w:rsidR="00BA1479" w:rsidRPr="00D02545" w:rsidRDefault="00BA1479" w:rsidP="00BA1479">
      <w:pPr>
        <w:rPr>
          <w:b/>
          <w:color w:val="374151"/>
          <w:sz w:val="28"/>
          <w:szCs w:val="28"/>
          <w:shd w:val="clear" w:color="auto" w:fill="F7F7F8"/>
          <w:lang w:val="uk-UA"/>
        </w:rPr>
      </w:pPr>
      <w:r w:rsidRPr="00D02545">
        <w:rPr>
          <w:b/>
          <w:color w:val="374151"/>
          <w:sz w:val="28"/>
          <w:szCs w:val="28"/>
          <w:shd w:val="clear" w:color="auto" w:fill="F7F7F8"/>
          <w:lang w:val="uk-UA"/>
        </w:rPr>
        <w:t>4. Граматична частина</w:t>
      </w:r>
    </w:p>
    <w:p w14:paraId="061AB724" w14:textId="77777777" w:rsidR="00BA1479" w:rsidRPr="00D02545" w:rsidRDefault="00BA1479" w:rsidP="00BA1479">
      <w:pPr>
        <w:rPr>
          <w:color w:val="374151"/>
          <w:sz w:val="28"/>
          <w:szCs w:val="28"/>
          <w:shd w:val="clear" w:color="auto" w:fill="F7F7F8"/>
          <w:lang w:val="en-US"/>
        </w:rPr>
      </w:pPr>
      <w:r w:rsidRPr="00D02545">
        <w:rPr>
          <w:b/>
          <w:color w:val="374151"/>
          <w:sz w:val="28"/>
          <w:szCs w:val="28"/>
          <w:shd w:val="clear" w:color="auto" w:fill="F7F7F8"/>
          <w:lang w:val="en-US"/>
        </w:rPr>
        <w:t xml:space="preserve">Lecturer: </w:t>
      </w:r>
      <w:r w:rsidRPr="00D02545">
        <w:rPr>
          <w:color w:val="374151"/>
          <w:sz w:val="28"/>
          <w:szCs w:val="28"/>
          <w:shd w:val="clear" w:color="auto" w:fill="F7F7F8"/>
          <w:lang w:val="en-US"/>
        </w:rPr>
        <w:t xml:space="preserve">Now, for finale we will </w:t>
      </w:r>
      <w:proofErr w:type="gramStart"/>
      <w:r w:rsidRPr="00D02545">
        <w:rPr>
          <w:color w:val="374151"/>
          <w:sz w:val="28"/>
          <w:szCs w:val="28"/>
          <w:shd w:val="clear" w:color="auto" w:fill="F7F7F8"/>
          <w:lang w:val="en-US"/>
        </w:rPr>
        <w:t>make</w:t>
      </w:r>
      <w:proofErr w:type="gramEnd"/>
      <w:r w:rsidRPr="00D02545">
        <w:rPr>
          <w:color w:val="374151"/>
          <w:sz w:val="28"/>
          <w:szCs w:val="28"/>
          <w:shd w:val="clear" w:color="auto" w:fill="F7F7F8"/>
          <w:lang w:val="en-US"/>
        </w:rPr>
        <w:t xml:space="preserve"> some grammar exercises. </w:t>
      </w:r>
      <w:r>
        <w:rPr>
          <w:color w:val="374151"/>
          <w:sz w:val="28"/>
          <w:szCs w:val="28"/>
          <w:shd w:val="clear" w:color="auto" w:fill="F7F7F8"/>
          <w:lang w:val="en-US"/>
        </w:rPr>
        <w:t>And here comes the first task -</w:t>
      </w:r>
      <w:r w:rsidRPr="00D02545">
        <w:rPr>
          <w:color w:val="374151"/>
          <w:sz w:val="28"/>
          <w:szCs w:val="28"/>
          <w:shd w:val="clear" w:color="auto" w:fill="F7F7F8"/>
          <w:lang w:val="en-US"/>
        </w:rPr>
        <w:t xml:space="preserve"> </w:t>
      </w:r>
      <w:proofErr w:type="gramStart"/>
      <w:r w:rsidRPr="00D02545">
        <w:rPr>
          <w:sz w:val="28"/>
          <w:szCs w:val="28"/>
          <w:lang w:val="en-US" w:eastAsia="uk-UA"/>
        </w:rPr>
        <w:t>complete</w:t>
      </w:r>
      <w:proofErr w:type="gramEnd"/>
      <w:r w:rsidRPr="00D02545">
        <w:rPr>
          <w:sz w:val="28"/>
          <w:szCs w:val="28"/>
          <w:lang w:val="en-US" w:eastAsia="uk-UA"/>
        </w:rPr>
        <w:t xml:space="preserve"> the sentences with the </w:t>
      </w:r>
      <w:r w:rsidRPr="00D02545">
        <w:rPr>
          <w:b/>
          <w:bCs/>
          <w:sz w:val="28"/>
          <w:szCs w:val="28"/>
          <w:lang w:val="en-US" w:eastAsia="uk-UA"/>
        </w:rPr>
        <w:t>Past Perfect</w:t>
      </w:r>
      <w:r w:rsidRPr="00D02545">
        <w:rPr>
          <w:sz w:val="28"/>
          <w:szCs w:val="28"/>
          <w:lang w:val="en-US" w:eastAsia="uk-UA"/>
        </w:rPr>
        <w:t xml:space="preserve"> form of the verb in brackets.</w:t>
      </w:r>
    </w:p>
    <w:p w14:paraId="49F084DE" w14:textId="77777777" w:rsidR="00BA1479" w:rsidRPr="00D02545" w:rsidRDefault="00BA1479" w:rsidP="008509C3">
      <w:pPr>
        <w:numPr>
          <w:ilvl w:val="0"/>
          <w:numId w:val="35"/>
        </w:numPr>
        <w:spacing w:before="100" w:beforeAutospacing="1" w:after="100" w:afterAutospacing="1"/>
        <w:rPr>
          <w:sz w:val="28"/>
          <w:szCs w:val="28"/>
          <w:lang w:val="en-US" w:eastAsia="uk-UA"/>
        </w:rPr>
      </w:pPr>
      <w:r w:rsidRPr="00D02545">
        <w:rPr>
          <w:sz w:val="28"/>
          <w:szCs w:val="28"/>
          <w:lang w:val="en-US" w:eastAsia="uk-UA"/>
        </w:rPr>
        <w:t xml:space="preserve">By the time the tourists arrived at </w:t>
      </w:r>
      <w:r w:rsidRPr="00D02545">
        <w:rPr>
          <w:bCs/>
          <w:sz w:val="28"/>
          <w:szCs w:val="28"/>
          <w:lang w:val="en-US" w:eastAsia="uk-UA"/>
        </w:rPr>
        <w:t>Uluru</w:t>
      </w:r>
      <w:r w:rsidRPr="00D02545">
        <w:rPr>
          <w:sz w:val="28"/>
          <w:szCs w:val="28"/>
          <w:lang w:val="en-US" w:eastAsia="uk-UA"/>
        </w:rPr>
        <w:t xml:space="preserve">, the </w:t>
      </w:r>
      <w:proofErr w:type="gramStart"/>
      <w:r w:rsidRPr="00D02545">
        <w:rPr>
          <w:sz w:val="28"/>
          <w:szCs w:val="28"/>
          <w:lang w:val="en-US" w:eastAsia="uk-UA"/>
        </w:rPr>
        <w:t>sun __</w:t>
      </w:r>
      <w:proofErr w:type="gramEnd"/>
      <w:r w:rsidRPr="00D02545">
        <w:rPr>
          <w:sz w:val="28"/>
          <w:szCs w:val="28"/>
          <w:lang w:val="en-US" w:eastAsia="uk-UA"/>
        </w:rPr>
        <w:t>______ (already / rise).</w:t>
      </w:r>
    </w:p>
    <w:p w14:paraId="2B26199B" w14:textId="77777777" w:rsidR="00BA1479" w:rsidRPr="00D02545" w:rsidRDefault="00BA1479" w:rsidP="008509C3">
      <w:pPr>
        <w:numPr>
          <w:ilvl w:val="0"/>
          <w:numId w:val="35"/>
        </w:numPr>
        <w:spacing w:before="100" w:beforeAutospacing="1" w:after="100" w:afterAutospacing="1"/>
        <w:rPr>
          <w:sz w:val="28"/>
          <w:szCs w:val="28"/>
          <w:lang w:val="en-US" w:eastAsia="uk-UA"/>
        </w:rPr>
      </w:pPr>
      <w:r w:rsidRPr="00D02545">
        <w:rPr>
          <w:sz w:val="28"/>
          <w:szCs w:val="28"/>
          <w:lang w:val="en-US" w:eastAsia="uk-UA"/>
        </w:rPr>
        <w:t xml:space="preserve">She ________ (never / see) a </w:t>
      </w:r>
      <w:r w:rsidRPr="00D02545">
        <w:rPr>
          <w:bCs/>
          <w:sz w:val="28"/>
          <w:szCs w:val="28"/>
          <w:lang w:val="en-US" w:eastAsia="uk-UA"/>
        </w:rPr>
        <w:t>kangaroo</w:t>
      </w:r>
      <w:r w:rsidRPr="00D02545">
        <w:rPr>
          <w:sz w:val="28"/>
          <w:szCs w:val="28"/>
          <w:lang w:val="en-US" w:eastAsia="uk-UA"/>
        </w:rPr>
        <w:t xml:space="preserve"> before she visited </w:t>
      </w:r>
      <w:r w:rsidRPr="00D02545">
        <w:rPr>
          <w:bCs/>
          <w:sz w:val="28"/>
          <w:szCs w:val="28"/>
          <w:lang w:val="en-US" w:eastAsia="uk-UA"/>
        </w:rPr>
        <w:t>Australia</w:t>
      </w:r>
      <w:r w:rsidRPr="00D02545">
        <w:rPr>
          <w:sz w:val="28"/>
          <w:szCs w:val="28"/>
          <w:lang w:val="en-US" w:eastAsia="uk-UA"/>
        </w:rPr>
        <w:t>.</w:t>
      </w:r>
    </w:p>
    <w:p w14:paraId="6FB12ACB" w14:textId="77777777" w:rsidR="00BA1479" w:rsidRPr="00D02545" w:rsidRDefault="00BA1479" w:rsidP="008509C3">
      <w:pPr>
        <w:numPr>
          <w:ilvl w:val="0"/>
          <w:numId w:val="35"/>
        </w:numPr>
        <w:spacing w:before="100" w:beforeAutospacing="1" w:after="100" w:afterAutospacing="1"/>
        <w:rPr>
          <w:sz w:val="28"/>
          <w:szCs w:val="28"/>
          <w:lang w:val="en-US" w:eastAsia="uk-UA"/>
        </w:rPr>
      </w:pPr>
      <w:r w:rsidRPr="00D02545">
        <w:rPr>
          <w:sz w:val="28"/>
          <w:szCs w:val="28"/>
          <w:lang w:val="en-US" w:eastAsia="uk-UA"/>
        </w:rPr>
        <w:t>The guide explained that the Aboriginal people ________ (live) in the area for thousands of years.</w:t>
      </w:r>
    </w:p>
    <w:p w14:paraId="7AC3A5A1" w14:textId="77777777" w:rsidR="00BA1479" w:rsidRPr="00D02545" w:rsidRDefault="00BA1479" w:rsidP="008509C3">
      <w:pPr>
        <w:numPr>
          <w:ilvl w:val="0"/>
          <w:numId w:val="35"/>
        </w:numPr>
        <w:spacing w:before="100" w:beforeAutospacing="1" w:after="100" w:afterAutospacing="1"/>
        <w:rPr>
          <w:sz w:val="28"/>
          <w:szCs w:val="28"/>
          <w:lang w:val="en-US" w:eastAsia="uk-UA"/>
        </w:rPr>
      </w:pPr>
      <w:r w:rsidRPr="00D02545">
        <w:rPr>
          <w:sz w:val="28"/>
          <w:szCs w:val="28"/>
          <w:lang w:val="en-US" w:eastAsia="uk-UA"/>
        </w:rPr>
        <w:t xml:space="preserve">We ________ (plan) to visit the </w:t>
      </w:r>
      <w:r w:rsidRPr="00D02545">
        <w:rPr>
          <w:bCs/>
          <w:sz w:val="28"/>
          <w:szCs w:val="28"/>
          <w:lang w:val="en-US" w:eastAsia="uk-UA"/>
        </w:rPr>
        <w:t>Great Barrier Reef</w:t>
      </w:r>
      <w:r w:rsidRPr="00D02545">
        <w:rPr>
          <w:sz w:val="28"/>
          <w:szCs w:val="28"/>
          <w:lang w:val="en-US" w:eastAsia="uk-UA"/>
        </w:rPr>
        <w:t>, but the weather was too stormy.</w:t>
      </w:r>
    </w:p>
    <w:p w14:paraId="3EB6034E" w14:textId="77777777" w:rsidR="00BA1479" w:rsidRPr="00D02545" w:rsidRDefault="00BA1479" w:rsidP="008509C3">
      <w:pPr>
        <w:numPr>
          <w:ilvl w:val="0"/>
          <w:numId w:val="35"/>
        </w:numPr>
        <w:spacing w:before="100" w:beforeAutospacing="1" w:after="100" w:afterAutospacing="1"/>
        <w:rPr>
          <w:sz w:val="28"/>
          <w:szCs w:val="28"/>
          <w:lang w:val="en-US" w:eastAsia="uk-UA"/>
        </w:rPr>
      </w:pPr>
      <w:proofErr w:type="gramStart"/>
      <w:r w:rsidRPr="00D02545">
        <w:rPr>
          <w:sz w:val="28"/>
          <w:szCs w:val="28"/>
          <w:lang w:val="en-US" w:eastAsia="uk-UA"/>
        </w:rPr>
        <w:t>He __</w:t>
      </w:r>
      <w:proofErr w:type="gramEnd"/>
      <w:r w:rsidRPr="00D02545">
        <w:rPr>
          <w:sz w:val="28"/>
          <w:szCs w:val="28"/>
          <w:lang w:val="en-US" w:eastAsia="uk-UA"/>
        </w:rPr>
        <w:t xml:space="preserve">______ (not / </w:t>
      </w:r>
      <w:proofErr w:type="gramStart"/>
      <w:r w:rsidRPr="00D02545">
        <w:rPr>
          <w:sz w:val="28"/>
          <w:szCs w:val="28"/>
          <w:lang w:val="en-US" w:eastAsia="uk-UA"/>
        </w:rPr>
        <w:t>hear</w:t>
      </w:r>
      <w:proofErr w:type="gramEnd"/>
      <w:r w:rsidRPr="00D02545">
        <w:rPr>
          <w:sz w:val="28"/>
          <w:szCs w:val="28"/>
          <w:lang w:val="en-US" w:eastAsia="uk-UA"/>
        </w:rPr>
        <w:t xml:space="preserve">) about </w:t>
      </w:r>
      <w:r w:rsidRPr="00D02545">
        <w:rPr>
          <w:bCs/>
          <w:sz w:val="28"/>
          <w:szCs w:val="28"/>
          <w:lang w:val="en-US" w:eastAsia="uk-UA"/>
        </w:rPr>
        <w:t>Vegemite</w:t>
      </w:r>
      <w:r w:rsidRPr="00D02545">
        <w:rPr>
          <w:sz w:val="28"/>
          <w:szCs w:val="28"/>
          <w:lang w:val="en-US" w:eastAsia="uk-UA"/>
        </w:rPr>
        <w:t xml:space="preserve"> until he came to </w:t>
      </w:r>
      <w:r w:rsidRPr="00D02545">
        <w:rPr>
          <w:bCs/>
          <w:sz w:val="28"/>
          <w:szCs w:val="28"/>
          <w:lang w:val="en-US" w:eastAsia="uk-UA"/>
        </w:rPr>
        <w:t>Sydney</w:t>
      </w:r>
      <w:r w:rsidRPr="00D02545">
        <w:rPr>
          <w:sz w:val="28"/>
          <w:szCs w:val="28"/>
          <w:lang w:val="en-US" w:eastAsia="uk-UA"/>
        </w:rPr>
        <w:t>.</w:t>
      </w:r>
    </w:p>
    <w:p w14:paraId="67A99DE0" w14:textId="77777777" w:rsidR="00BA1479" w:rsidRPr="00D02545" w:rsidRDefault="00BA1479" w:rsidP="008509C3">
      <w:pPr>
        <w:pStyle w:val="a3"/>
        <w:numPr>
          <w:ilvl w:val="0"/>
          <w:numId w:val="35"/>
        </w:numPr>
        <w:rPr>
          <w:sz w:val="28"/>
          <w:szCs w:val="28"/>
          <w:lang w:val="en-US"/>
        </w:rPr>
      </w:pPr>
      <w:r w:rsidRPr="00D02545">
        <w:rPr>
          <w:rStyle w:val="fadeinm1hgl8"/>
          <w:sz w:val="28"/>
          <w:szCs w:val="28"/>
          <w:lang w:val="en-US"/>
        </w:rPr>
        <w:t>Before the British arrived, Aboriginal people _______ (already / live) in Australia for thousands of years.</w:t>
      </w:r>
    </w:p>
    <w:p w14:paraId="711A92B5" w14:textId="77777777" w:rsidR="00BA1479" w:rsidRPr="00D02545" w:rsidRDefault="00BA1479" w:rsidP="008509C3">
      <w:pPr>
        <w:pStyle w:val="a3"/>
        <w:numPr>
          <w:ilvl w:val="0"/>
          <w:numId w:val="35"/>
        </w:numPr>
        <w:rPr>
          <w:sz w:val="28"/>
          <w:szCs w:val="28"/>
          <w:lang w:val="en-US"/>
        </w:rPr>
      </w:pPr>
      <w:r w:rsidRPr="00D02545">
        <w:rPr>
          <w:rStyle w:val="fadeinm1hgl8"/>
          <w:sz w:val="28"/>
          <w:szCs w:val="28"/>
          <w:lang w:val="en-US"/>
        </w:rPr>
        <w:lastRenderedPageBreak/>
        <w:t xml:space="preserve">By the time we reached </w:t>
      </w:r>
      <w:r w:rsidRPr="00D02545">
        <w:rPr>
          <w:rStyle w:val="fadeinm1hgl8"/>
          <w:bCs/>
          <w:sz w:val="28"/>
          <w:szCs w:val="28"/>
          <w:lang w:val="en-US"/>
        </w:rPr>
        <w:t>Sydney</w:t>
      </w:r>
      <w:r w:rsidRPr="00D02545">
        <w:rPr>
          <w:rStyle w:val="fadeinm1hgl8"/>
          <w:sz w:val="28"/>
          <w:szCs w:val="28"/>
          <w:lang w:val="en-US"/>
        </w:rPr>
        <w:t>, the sun _______ (already / set).</w:t>
      </w:r>
    </w:p>
    <w:p w14:paraId="237B1F05" w14:textId="77777777" w:rsidR="00BA1479" w:rsidRPr="00D02545" w:rsidRDefault="00BA1479" w:rsidP="008509C3">
      <w:pPr>
        <w:pStyle w:val="a3"/>
        <w:numPr>
          <w:ilvl w:val="0"/>
          <w:numId w:val="35"/>
        </w:numPr>
        <w:rPr>
          <w:sz w:val="28"/>
          <w:szCs w:val="28"/>
          <w:lang w:val="en-US"/>
        </w:rPr>
      </w:pPr>
      <w:r w:rsidRPr="00D02545">
        <w:rPr>
          <w:rStyle w:val="fadeinm1hgl8"/>
          <w:sz w:val="28"/>
          <w:szCs w:val="28"/>
          <w:lang w:val="en-US"/>
        </w:rPr>
        <w:t xml:space="preserve">The scientists _______ (study) the </w:t>
      </w:r>
      <w:r w:rsidRPr="00D02545">
        <w:rPr>
          <w:rStyle w:val="fadeinm1hgl8"/>
          <w:bCs/>
          <w:sz w:val="28"/>
          <w:szCs w:val="28"/>
          <w:lang w:val="en-US"/>
        </w:rPr>
        <w:t>Great Barrier Reef</w:t>
      </w:r>
      <w:r w:rsidRPr="00D02545">
        <w:rPr>
          <w:rStyle w:val="fadeinm1hgl8"/>
          <w:sz w:val="28"/>
          <w:szCs w:val="28"/>
          <w:lang w:val="en-US"/>
        </w:rPr>
        <w:t xml:space="preserve"> before writing the report.</w:t>
      </w:r>
    </w:p>
    <w:p w14:paraId="4561C0A2" w14:textId="77777777" w:rsidR="00BA1479" w:rsidRPr="00D02545" w:rsidRDefault="00BA1479" w:rsidP="008509C3">
      <w:pPr>
        <w:pStyle w:val="a3"/>
        <w:numPr>
          <w:ilvl w:val="0"/>
          <w:numId w:val="35"/>
        </w:numPr>
        <w:rPr>
          <w:sz w:val="28"/>
          <w:szCs w:val="28"/>
          <w:lang w:val="en-US"/>
        </w:rPr>
      </w:pPr>
      <w:r w:rsidRPr="00D02545">
        <w:rPr>
          <w:rStyle w:val="fadeinm1hgl8"/>
          <w:sz w:val="28"/>
          <w:szCs w:val="28"/>
          <w:lang w:val="en-US"/>
        </w:rPr>
        <w:t xml:space="preserve">The </w:t>
      </w:r>
      <w:proofErr w:type="gramStart"/>
      <w:r w:rsidRPr="00D02545">
        <w:rPr>
          <w:rStyle w:val="fadeinm1hgl8"/>
          <w:sz w:val="28"/>
          <w:szCs w:val="28"/>
          <w:lang w:val="en-US"/>
        </w:rPr>
        <w:t>farmers _______ (not / build)</w:t>
      </w:r>
      <w:proofErr w:type="gramEnd"/>
      <w:r w:rsidRPr="00D02545">
        <w:rPr>
          <w:rStyle w:val="fadeinm1hgl8"/>
          <w:sz w:val="28"/>
          <w:szCs w:val="28"/>
          <w:lang w:val="en-US"/>
        </w:rPr>
        <w:t xml:space="preserve"> </w:t>
      </w:r>
      <w:proofErr w:type="gramStart"/>
      <w:r w:rsidRPr="00D02545">
        <w:rPr>
          <w:rStyle w:val="fadeinm1hgl8"/>
          <w:sz w:val="28"/>
          <w:szCs w:val="28"/>
          <w:lang w:val="en-US"/>
        </w:rPr>
        <w:t>fences</w:t>
      </w:r>
      <w:proofErr w:type="gramEnd"/>
      <w:r w:rsidRPr="00D02545">
        <w:rPr>
          <w:rStyle w:val="fadeinm1hgl8"/>
          <w:sz w:val="28"/>
          <w:szCs w:val="28"/>
          <w:lang w:val="en-US"/>
        </w:rPr>
        <w:t xml:space="preserve"> when the </w:t>
      </w:r>
      <w:r w:rsidRPr="00D02545">
        <w:rPr>
          <w:rStyle w:val="fadeinm1hgl8"/>
          <w:bCs/>
          <w:sz w:val="28"/>
          <w:szCs w:val="28"/>
          <w:lang w:val="en-US"/>
        </w:rPr>
        <w:t>emu</w:t>
      </w:r>
      <w:r w:rsidRPr="00D02545">
        <w:rPr>
          <w:rStyle w:val="fadeinm1hgl8"/>
          <w:sz w:val="28"/>
          <w:szCs w:val="28"/>
          <w:lang w:val="en-US"/>
        </w:rPr>
        <w:t xml:space="preserve"> problem started.</w:t>
      </w:r>
    </w:p>
    <w:p w14:paraId="5227DB12" w14:textId="77777777" w:rsidR="00BA1479" w:rsidRPr="00D02545" w:rsidRDefault="00BA1479" w:rsidP="008509C3">
      <w:pPr>
        <w:pStyle w:val="a3"/>
        <w:numPr>
          <w:ilvl w:val="0"/>
          <w:numId w:val="35"/>
        </w:numPr>
        <w:rPr>
          <w:sz w:val="28"/>
          <w:szCs w:val="28"/>
          <w:lang w:val="en-US"/>
        </w:rPr>
      </w:pPr>
      <w:r w:rsidRPr="00D02545">
        <w:rPr>
          <w:rStyle w:val="fadeinm1hgl8"/>
          <w:sz w:val="28"/>
          <w:szCs w:val="28"/>
          <w:lang w:val="en-US"/>
        </w:rPr>
        <w:t xml:space="preserve">He _______ (learn) how to play the </w:t>
      </w:r>
      <w:r w:rsidRPr="00D02545">
        <w:rPr>
          <w:rStyle w:val="fadeinm1hgl8"/>
          <w:bCs/>
          <w:sz w:val="28"/>
          <w:szCs w:val="28"/>
          <w:lang w:val="en-US"/>
        </w:rPr>
        <w:t>didgeridoo</w:t>
      </w:r>
      <w:r w:rsidRPr="00D02545">
        <w:rPr>
          <w:rStyle w:val="fadeinm1hgl8"/>
          <w:sz w:val="28"/>
          <w:szCs w:val="28"/>
          <w:lang w:val="en-US"/>
        </w:rPr>
        <w:t xml:space="preserve"> before joining the music group.</w:t>
      </w:r>
    </w:p>
    <w:p w14:paraId="5E0C21AC" w14:textId="77777777" w:rsidR="00BA1479" w:rsidRPr="00D02545" w:rsidRDefault="00BA1479" w:rsidP="00BA1479">
      <w:pPr>
        <w:rPr>
          <w:sz w:val="28"/>
          <w:szCs w:val="28"/>
          <w:lang w:val="en-US" w:eastAsia="uk-UA"/>
        </w:rPr>
      </w:pPr>
      <w:r w:rsidRPr="00D02545">
        <w:rPr>
          <w:b/>
          <w:sz w:val="28"/>
          <w:szCs w:val="28"/>
          <w:lang w:val="en-US" w:eastAsia="uk-UA"/>
        </w:rPr>
        <w:t xml:space="preserve">Lecturer: </w:t>
      </w:r>
      <w:r w:rsidRPr="00D02545">
        <w:rPr>
          <w:sz w:val="28"/>
          <w:szCs w:val="28"/>
          <w:lang w:val="en-US" w:eastAsia="uk-UA"/>
        </w:rPr>
        <w:t>For the second task we will work out our Present Continuous.</w:t>
      </w:r>
    </w:p>
    <w:p w14:paraId="12749F0D"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Right now, </w:t>
      </w:r>
      <w:proofErr w:type="gramStart"/>
      <w:r w:rsidRPr="00D02545">
        <w:rPr>
          <w:sz w:val="28"/>
          <w:szCs w:val="28"/>
          <w:lang w:val="en-US" w:eastAsia="uk-UA"/>
        </w:rPr>
        <w:t>we __</w:t>
      </w:r>
      <w:proofErr w:type="gramEnd"/>
      <w:r w:rsidRPr="00D02545">
        <w:rPr>
          <w:sz w:val="28"/>
          <w:szCs w:val="28"/>
          <w:lang w:val="en-US" w:eastAsia="uk-UA"/>
        </w:rPr>
        <w:t xml:space="preserve">______ (travel) across the </w:t>
      </w:r>
      <w:r w:rsidRPr="00D02545">
        <w:rPr>
          <w:bCs/>
          <w:sz w:val="28"/>
          <w:szCs w:val="28"/>
          <w:lang w:val="en-US" w:eastAsia="uk-UA"/>
        </w:rPr>
        <w:t>Outback</w:t>
      </w:r>
      <w:r w:rsidRPr="00D02545">
        <w:rPr>
          <w:sz w:val="28"/>
          <w:szCs w:val="28"/>
          <w:lang w:val="en-US" w:eastAsia="uk-UA"/>
        </w:rPr>
        <w:t xml:space="preserve"> in a 4WD vehicle.</w:t>
      </w:r>
    </w:p>
    <w:p w14:paraId="1F0667DA"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Listen! The guide ________ (talk) about Aboriginal culture and the </w:t>
      </w:r>
      <w:r w:rsidRPr="00D02545">
        <w:rPr>
          <w:bCs/>
          <w:sz w:val="28"/>
          <w:szCs w:val="28"/>
          <w:lang w:val="en-US" w:eastAsia="uk-UA"/>
        </w:rPr>
        <w:t>didgeridoo</w:t>
      </w:r>
      <w:r w:rsidRPr="00D02545">
        <w:rPr>
          <w:sz w:val="28"/>
          <w:szCs w:val="28"/>
          <w:lang w:val="en-US" w:eastAsia="uk-UA"/>
        </w:rPr>
        <w:t>.</w:t>
      </w:r>
    </w:p>
    <w:p w14:paraId="53CADD87"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The children ________ (feed) the </w:t>
      </w:r>
      <w:r w:rsidRPr="00D02545">
        <w:rPr>
          <w:bCs/>
          <w:sz w:val="28"/>
          <w:szCs w:val="28"/>
          <w:lang w:val="en-US" w:eastAsia="uk-UA"/>
        </w:rPr>
        <w:t>koalas</w:t>
      </w:r>
      <w:r w:rsidRPr="00D02545">
        <w:rPr>
          <w:sz w:val="28"/>
          <w:szCs w:val="28"/>
          <w:lang w:val="en-US" w:eastAsia="uk-UA"/>
        </w:rPr>
        <w:t xml:space="preserve"> at the wildlife park.</w:t>
      </w:r>
    </w:p>
    <w:p w14:paraId="28A15AE3"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I ________ (not / enjoy) this </w:t>
      </w:r>
      <w:r w:rsidRPr="00D02545">
        <w:rPr>
          <w:bCs/>
          <w:sz w:val="28"/>
          <w:szCs w:val="28"/>
          <w:lang w:val="en-US" w:eastAsia="uk-UA"/>
        </w:rPr>
        <w:t>Vegemite</w:t>
      </w:r>
      <w:r w:rsidRPr="00D02545">
        <w:rPr>
          <w:sz w:val="28"/>
          <w:szCs w:val="28"/>
          <w:lang w:val="en-US" w:eastAsia="uk-UA"/>
        </w:rPr>
        <w:t xml:space="preserve"> sandwich very much!</w:t>
      </w:r>
    </w:p>
    <w:p w14:paraId="51287DF2"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They ________ (build) a new museum in </w:t>
      </w:r>
      <w:r w:rsidRPr="00D02545">
        <w:rPr>
          <w:bCs/>
          <w:sz w:val="28"/>
          <w:szCs w:val="28"/>
          <w:lang w:val="en-US" w:eastAsia="uk-UA"/>
        </w:rPr>
        <w:t>Canberra</w:t>
      </w:r>
      <w:r w:rsidRPr="00D02545">
        <w:rPr>
          <w:sz w:val="28"/>
          <w:szCs w:val="28"/>
          <w:lang w:val="en-US" w:eastAsia="uk-UA"/>
        </w:rPr>
        <w:t xml:space="preserve"> for Indigenous art.</w:t>
      </w:r>
    </w:p>
    <w:p w14:paraId="197491B2"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The tourists _______ (take) photos of </w:t>
      </w:r>
      <w:r w:rsidRPr="00D02545">
        <w:rPr>
          <w:bCs/>
          <w:sz w:val="28"/>
          <w:szCs w:val="28"/>
          <w:lang w:val="en-US" w:eastAsia="uk-UA"/>
        </w:rPr>
        <w:t>kangaroos</w:t>
      </w:r>
      <w:r w:rsidRPr="00D02545">
        <w:rPr>
          <w:sz w:val="28"/>
          <w:szCs w:val="28"/>
          <w:lang w:val="en-US" w:eastAsia="uk-UA"/>
        </w:rPr>
        <w:t xml:space="preserve"> right now.</w:t>
      </w:r>
    </w:p>
    <w:p w14:paraId="280618E8"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The chefs in </w:t>
      </w:r>
      <w:r w:rsidRPr="00D02545">
        <w:rPr>
          <w:bCs/>
          <w:sz w:val="28"/>
          <w:szCs w:val="28"/>
          <w:lang w:val="en-US" w:eastAsia="uk-UA"/>
        </w:rPr>
        <w:t>Melbourne</w:t>
      </w:r>
      <w:r w:rsidRPr="00D02545">
        <w:rPr>
          <w:sz w:val="28"/>
          <w:szCs w:val="28"/>
          <w:lang w:val="en-US" w:eastAsia="uk-UA"/>
        </w:rPr>
        <w:t xml:space="preserve"> _______ (prepare) traditional Aussie dishes for the festival.</w:t>
      </w:r>
    </w:p>
    <w:p w14:paraId="0CF63B73"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We _______ (wait) for the boat to explore the </w:t>
      </w:r>
      <w:r w:rsidRPr="00D02545">
        <w:rPr>
          <w:bCs/>
          <w:sz w:val="28"/>
          <w:szCs w:val="28"/>
          <w:lang w:val="en-US" w:eastAsia="uk-UA"/>
        </w:rPr>
        <w:t>Great Barrier Reef</w:t>
      </w:r>
      <w:r w:rsidRPr="00D02545">
        <w:rPr>
          <w:sz w:val="28"/>
          <w:szCs w:val="28"/>
          <w:lang w:val="en-US" w:eastAsia="uk-UA"/>
        </w:rPr>
        <w:t>.</w:t>
      </w:r>
    </w:p>
    <w:p w14:paraId="5D5362F9"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 xml:space="preserve">She _______ (wear) a hat made from </w:t>
      </w:r>
      <w:r w:rsidRPr="00D02545">
        <w:rPr>
          <w:bCs/>
          <w:sz w:val="28"/>
          <w:szCs w:val="28"/>
          <w:lang w:val="en-US" w:eastAsia="uk-UA"/>
        </w:rPr>
        <w:t>eucalyptus</w:t>
      </w:r>
      <w:r w:rsidRPr="00D02545">
        <w:rPr>
          <w:sz w:val="28"/>
          <w:szCs w:val="28"/>
          <w:lang w:val="en-US" w:eastAsia="uk-UA"/>
        </w:rPr>
        <w:t xml:space="preserve"> leaves today.</w:t>
      </w:r>
    </w:p>
    <w:p w14:paraId="6308CD23" w14:textId="77777777" w:rsidR="00BA1479" w:rsidRPr="00D02545" w:rsidRDefault="00BA1479" w:rsidP="008509C3">
      <w:pPr>
        <w:numPr>
          <w:ilvl w:val="0"/>
          <w:numId w:val="36"/>
        </w:numPr>
        <w:spacing w:before="100" w:beforeAutospacing="1" w:after="100" w:afterAutospacing="1"/>
        <w:rPr>
          <w:sz w:val="28"/>
          <w:szCs w:val="28"/>
          <w:lang w:val="en-US" w:eastAsia="uk-UA"/>
        </w:rPr>
      </w:pPr>
      <w:r w:rsidRPr="00D02545">
        <w:rPr>
          <w:sz w:val="28"/>
          <w:szCs w:val="28"/>
          <w:lang w:val="en-US" w:eastAsia="uk-UA"/>
        </w:rPr>
        <w:t>The local artists _______ (paint) Aboriginal patterns on the walls.</w:t>
      </w:r>
    </w:p>
    <w:p w14:paraId="63B29A05" w14:textId="77777777" w:rsidR="00BA1479" w:rsidRPr="00D02545" w:rsidRDefault="00BA1479" w:rsidP="00BA1479">
      <w:pPr>
        <w:spacing w:before="100" w:beforeAutospacing="1" w:after="100" w:afterAutospacing="1"/>
        <w:rPr>
          <w:sz w:val="28"/>
          <w:szCs w:val="28"/>
          <w:lang w:val="en-US" w:eastAsia="uk-UA"/>
        </w:rPr>
      </w:pPr>
      <w:r w:rsidRPr="00D02545">
        <w:rPr>
          <w:b/>
          <w:sz w:val="28"/>
          <w:szCs w:val="28"/>
          <w:lang w:val="en-US" w:eastAsia="uk-UA"/>
        </w:rPr>
        <w:t xml:space="preserve">Lecturer: </w:t>
      </w:r>
      <w:r w:rsidRPr="00D02545">
        <w:rPr>
          <w:sz w:val="28"/>
          <w:szCs w:val="28"/>
          <w:lang w:val="en-US" w:eastAsia="uk-UA"/>
        </w:rPr>
        <w:t xml:space="preserve">Now, you need to choose the correct form: </w:t>
      </w:r>
      <w:r w:rsidRPr="00D02545">
        <w:rPr>
          <w:b/>
          <w:bCs/>
          <w:sz w:val="28"/>
          <w:szCs w:val="28"/>
          <w:lang w:val="en-US" w:eastAsia="uk-UA"/>
        </w:rPr>
        <w:t>Past Perfect</w:t>
      </w:r>
      <w:r w:rsidRPr="00D02545">
        <w:rPr>
          <w:sz w:val="28"/>
          <w:szCs w:val="28"/>
          <w:lang w:val="en-US" w:eastAsia="uk-UA"/>
        </w:rPr>
        <w:t xml:space="preserve"> or </w:t>
      </w:r>
      <w:r w:rsidRPr="00D02545">
        <w:rPr>
          <w:b/>
          <w:bCs/>
          <w:sz w:val="28"/>
          <w:szCs w:val="28"/>
          <w:lang w:val="en-US" w:eastAsia="uk-UA"/>
        </w:rPr>
        <w:t>Present Continuous</w:t>
      </w:r>
      <w:r w:rsidRPr="00D02545">
        <w:rPr>
          <w:sz w:val="28"/>
          <w:szCs w:val="28"/>
          <w:lang w:val="en-US" w:eastAsia="uk-UA"/>
        </w:rPr>
        <w:t>.</w:t>
      </w:r>
    </w:p>
    <w:p w14:paraId="55CB97A5" w14:textId="77777777" w:rsidR="00BA1479" w:rsidRPr="00D02545" w:rsidRDefault="00BA1479" w:rsidP="008509C3">
      <w:pPr>
        <w:numPr>
          <w:ilvl w:val="0"/>
          <w:numId w:val="37"/>
        </w:numPr>
        <w:spacing w:before="100" w:beforeAutospacing="1" w:after="100" w:afterAutospacing="1"/>
        <w:rPr>
          <w:sz w:val="28"/>
          <w:szCs w:val="28"/>
          <w:lang w:val="en-US" w:eastAsia="uk-UA"/>
        </w:rPr>
      </w:pPr>
      <w:r w:rsidRPr="00D02545">
        <w:rPr>
          <w:sz w:val="28"/>
          <w:szCs w:val="28"/>
          <w:lang w:val="en-US" w:eastAsia="uk-UA"/>
        </w:rPr>
        <w:t>She ________ (had studied / is studying) Australian history for three years.</w:t>
      </w:r>
    </w:p>
    <w:p w14:paraId="7E856902" w14:textId="77777777" w:rsidR="00BA1479" w:rsidRPr="00D02545" w:rsidRDefault="00BA1479" w:rsidP="008509C3">
      <w:pPr>
        <w:numPr>
          <w:ilvl w:val="0"/>
          <w:numId w:val="37"/>
        </w:numPr>
        <w:spacing w:before="100" w:beforeAutospacing="1" w:after="100" w:afterAutospacing="1"/>
        <w:rPr>
          <w:sz w:val="28"/>
          <w:szCs w:val="28"/>
          <w:lang w:val="en-US" w:eastAsia="uk-UA"/>
        </w:rPr>
      </w:pPr>
      <w:r w:rsidRPr="00D02545">
        <w:rPr>
          <w:sz w:val="28"/>
          <w:szCs w:val="28"/>
          <w:lang w:val="en-US" w:eastAsia="uk-UA"/>
        </w:rPr>
        <w:t xml:space="preserve">We ________ (had seen / are seeing) a </w:t>
      </w:r>
      <w:r w:rsidRPr="00D02545">
        <w:rPr>
          <w:bCs/>
          <w:sz w:val="28"/>
          <w:szCs w:val="28"/>
          <w:lang w:val="en-US" w:eastAsia="uk-UA"/>
        </w:rPr>
        <w:t>wombat</w:t>
      </w:r>
      <w:r w:rsidRPr="00D02545">
        <w:rPr>
          <w:sz w:val="28"/>
          <w:szCs w:val="28"/>
          <w:lang w:val="en-US" w:eastAsia="uk-UA"/>
        </w:rPr>
        <w:t xml:space="preserve"> sleeping under a tree.</w:t>
      </w:r>
    </w:p>
    <w:p w14:paraId="5F1A6A49" w14:textId="77777777" w:rsidR="00BA1479" w:rsidRPr="00D02545" w:rsidRDefault="00BA1479" w:rsidP="008509C3">
      <w:pPr>
        <w:numPr>
          <w:ilvl w:val="0"/>
          <w:numId w:val="37"/>
        </w:numPr>
        <w:spacing w:before="100" w:beforeAutospacing="1" w:after="100" w:afterAutospacing="1"/>
        <w:rPr>
          <w:sz w:val="28"/>
          <w:szCs w:val="28"/>
          <w:lang w:val="en-US" w:eastAsia="uk-UA"/>
        </w:rPr>
      </w:pPr>
      <w:r w:rsidRPr="00D02545">
        <w:rPr>
          <w:sz w:val="28"/>
          <w:szCs w:val="28"/>
          <w:lang w:val="en-US" w:eastAsia="uk-UA"/>
        </w:rPr>
        <w:t xml:space="preserve">I ________ (am watching / had watched) a documentary about </w:t>
      </w:r>
      <w:r w:rsidRPr="00D02545">
        <w:rPr>
          <w:bCs/>
          <w:sz w:val="28"/>
          <w:szCs w:val="28"/>
          <w:lang w:val="en-US" w:eastAsia="uk-UA"/>
        </w:rPr>
        <w:t>the Emu War</w:t>
      </w:r>
      <w:r w:rsidRPr="00D02545">
        <w:rPr>
          <w:sz w:val="28"/>
          <w:szCs w:val="28"/>
          <w:lang w:val="en-US" w:eastAsia="uk-UA"/>
        </w:rPr>
        <w:t>.</w:t>
      </w:r>
    </w:p>
    <w:p w14:paraId="136C5667" w14:textId="77777777" w:rsidR="00BA1479" w:rsidRPr="00D02545" w:rsidRDefault="00BA1479" w:rsidP="008509C3">
      <w:pPr>
        <w:numPr>
          <w:ilvl w:val="0"/>
          <w:numId w:val="37"/>
        </w:numPr>
        <w:spacing w:before="100" w:beforeAutospacing="1" w:after="100" w:afterAutospacing="1"/>
        <w:rPr>
          <w:sz w:val="28"/>
          <w:szCs w:val="28"/>
          <w:lang w:val="en-US" w:eastAsia="uk-UA"/>
        </w:rPr>
      </w:pPr>
      <w:r w:rsidRPr="00D02545">
        <w:rPr>
          <w:sz w:val="28"/>
          <w:szCs w:val="28"/>
          <w:lang w:val="en-US" w:eastAsia="uk-UA"/>
        </w:rPr>
        <w:t xml:space="preserve">They ________ (are visiting / had visited) </w:t>
      </w:r>
      <w:r w:rsidRPr="00D02545">
        <w:rPr>
          <w:bCs/>
          <w:sz w:val="28"/>
          <w:szCs w:val="28"/>
          <w:lang w:val="en-US" w:eastAsia="uk-UA"/>
        </w:rPr>
        <w:t>Brisbane</w:t>
      </w:r>
      <w:r w:rsidRPr="00D02545">
        <w:rPr>
          <w:sz w:val="28"/>
          <w:szCs w:val="28"/>
          <w:lang w:val="en-US" w:eastAsia="uk-UA"/>
        </w:rPr>
        <w:t xml:space="preserve"> this week.</w:t>
      </w:r>
    </w:p>
    <w:p w14:paraId="3E3B65C4" w14:textId="77777777" w:rsidR="00BA1479" w:rsidRPr="00D02545" w:rsidRDefault="00BA1479" w:rsidP="008509C3">
      <w:pPr>
        <w:numPr>
          <w:ilvl w:val="0"/>
          <w:numId w:val="37"/>
        </w:numPr>
        <w:spacing w:before="100" w:beforeAutospacing="1" w:after="100" w:afterAutospacing="1"/>
        <w:rPr>
          <w:sz w:val="28"/>
          <w:szCs w:val="28"/>
          <w:lang w:val="en-US" w:eastAsia="uk-UA"/>
        </w:rPr>
      </w:pPr>
      <w:r w:rsidRPr="00D02545">
        <w:rPr>
          <w:sz w:val="28"/>
          <w:szCs w:val="28"/>
          <w:lang w:val="en-US" w:eastAsia="uk-UA"/>
        </w:rPr>
        <w:t xml:space="preserve">He ________ (had never tried / is never trying) </w:t>
      </w:r>
      <w:r w:rsidRPr="00D02545">
        <w:rPr>
          <w:bCs/>
          <w:sz w:val="28"/>
          <w:szCs w:val="28"/>
          <w:lang w:val="en-US" w:eastAsia="uk-UA"/>
        </w:rPr>
        <w:t>Vegemite</w:t>
      </w:r>
      <w:r w:rsidRPr="00D02545">
        <w:rPr>
          <w:sz w:val="28"/>
          <w:szCs w:val="28"/>
          <w:lang w:val="en-US" w:eastAsia="uk-UA"/>
        </w:rPr>
        <w:t xml:space="preserve"> before he came to Australia.</w:t>
      </w:r>
    </w:p>
    <w:p w14:paraId="07BBDA76" w14:textId="77777777" w:rsidR="00BA1479" w:rsidRPr="00D02545" w:rsidRDefault="00BA1479" w:rsidP="008509C3">
      <w:pPr>
        <w:pStyle w:val="a3"/>
        <w:numPr>
          <w:ilvl w:val="0"/>
          <w:numId w:val="37"/>
        </w:numPr>
        <w:rPr>
          <w:sz w:val="28"/>
          <w:lang w:val="en-US"/>
        </w:rPr>
      </w:pPr>
      <w:r w:rsidRPr="00D02545">
        <w:rPr>
          <w:rStyle w:val="fadeinm1hgl8"/>
          <w:sz w:val="28"/>
          <w:lang w:val="en-US"/>
        </w:rPr>
        <w:t xml:space="preserve">They _______ (had already visited / are already visiting) </w:t>
      </w:r>
      <w:r w:rsidRPr="00D02545">
        <w:rPr>
          <w:rStyle w:val="fadeinm1hgl8"/>
          <w:bCs/>
          <w:sz w:val="28"/>
          <w:lang w:val="en-US"/>
        </w:rPr>
        <w:t>Perth</w:t>
      </w:r>
      <w:r w:rsidRPr="00D02545">
        <w:rPr>
          <w:rStyle w:val="fadeinm1hgl8"/>
          <w:sz w:val="28"/>
          <w:lang w:val="en-US"/>
        </w:rPr>
        <w:t xml:space="preserve"> when I called.</w:t>
      </w:r>
    </w:p>
    <w:p w14:paraId="4CB89491" w14:textId="77777777" w:rsidR="00BA1479" w:rsidRPr="00D02545" w:rsidRDefault="00BA1479" w:rsidP="008509C3">
      <w:pPr>
        <w:pStyle w:val="a3"/>
        <w:numPr>
          <w:ilvl w:val="0"/>
          <w:numId w:val="37"/>
        </w:numPr>
        <w:rPr>
          <w:sz w:val="28"/>
          <w:lang w:val="en-US"/>
        </w:rPr>
      </w:pPr>
      <w:r w:rsidRPr="00D02545">
        <w:rPr>
          <w:rStyle w:val="fadeinm1hgl8"/>
          <w:sz w:val="28"/>
          <w:lang w:val="en-US"/>
        </w:rPr>
        <w:t>Right now, the scientists _______ (are researching / had researched) the effects of climate change on Australian wildlife.</w:t>
      </w:r>
    </w:p>
    <w:p w14:paraId="60286540" w14:textId="77777777" w:rsidR="00BA1479" w:rsidRPr="00D02545" w:rsidRDefault="00BA1479" w:rsidP="008509C3">
      <w:pPr>
        <w:pStyle w:val="a3"/>
        <w:numPr>
          <w:ilvl w:val="0"/>
          <w:numId w:val="37"/>
        </w:numPr>
        <w:rPr>
          <w:sz w:val="28"/>
          <w:lang w:val="en-US"/>
        </w:rPr>
      </w:pPr>
      <w:r w:rsidRPr="00D02545">
        <w:rPr>
          <w:rStyle w:val="fadeinm1hgl8"/>
          <w:sz w:val="28"/>
          <w:lang w:val="en-US"/>
        </w:rPr>
        <w:t xml:space="preserve">Before the movie started, we </w:t>
      </w:r>
      <w:proofErr w:type="gramStart"/>
      <w:r w:rsidRPr="00D02545">
        <w:rPr>
          <w:rStyle w:val="fadeinm1hgl8"/>
          <w:sz w:val="28"/>
          <w:lang w:val="en-US"/>
        </w:rPr>
        <w:t>_______ (had bought / are buying)</w:t>
      </w:r>
      <w:proofErr w:type="gramEnd"/>
      <w:r w:rsidRPr="00D02545">
        <w:rPr>
          <w:rStyle w:val="fadeinm1hgl8"/>
          <w:sz w:val="28"/>
          <w:lang w:val="en-US"/>
        </w:rPr>
        <w:t xml:space="preserve"> tickets.</w:t>
      </w:r>
    </w:p>
    <w:p w14:paraId="08C13BA5" w14:textId="77777777" w:rsidR="00BA1479" w:rsidRPr="00D02545" w:rsidRDefault="00BA1479" w:rsidP="008509C3">
      <w:pPr>
        <w:pStyle w:val="a3"/>
        <w:numPr>
          <w:ilvl w:val="0"/>
          <w:numId w:val="37"/>
        </w:numPr>
        <w:rPr>
          <w:sz w:val="28"/>
          <w:lang w:val="en-US"/>
        </w:rPr>
      </w:pPr>
      <w:r w:rsidRPr="00D02545">
        <w:rPr>
          <w:rStyle w:val="fadeinm1hgl8"/>
          <w:sz w:val="28"/>
          <w:lang w:val="en-US"/>
        </w:rPr>
        <w:t xml:space="preserve">The rangers _______ (are tracking / had tracked) wild </w:t>
      </w:r>
      <w:r w:rsidRPr="00D02545">
        <w:rPr>
          <w:rStyle w:val="fadeinm1hgl8"/>
          <w:bCs/>
          <w:sz w:val="28"/>
          <w:lang w:val="en-US"/>
        </w:rPr>
        <w:t>wombats</w:t>
      </w:r>
      <w:r w:rsidRPr="00D02545">
        <w:rPr>
          <w:rStyle w:val="fadeinm1hgl8"/>
          <w:sz w:val="28"/>
          <w:lang w:val="en-US"/>
        </w:rPr>
        <w:t xml:space="preserve"> this week.</w:t>
      </w:r>
    </w:p>
    <w:p w14:paraId="7819D1ED" w14:textId="77777777" w:rsidR="00BA1479" w:rsidRPr="00D02545" w:rsidRDefault="00BA1479" w:rsidP="008509C3">
      <w:pPr>
        <w:pStyle w:val="a3"/>
        <w:numPr>
          <w:ilvl w:val="0"/>
          <w:numId w:val="37"/>
        </w:numPr>
        <w:rPr>
          <w:sz w:val="28"/>
          <w:lang w:val="en-US"/>
        </w:rPr>
      </w:pPr>
      <w:r w:rsidRPr="00D02545">
        <w:rPr>
          <w:rStyle w:val="fadeinm1hgl8"/>
          <w:sz w:val="28"/>
          <w:lang w:val="en-US"/>
        </w:rPr>
        <w:t xml:space="preserve">I _______ (had never tasted / am never tasting) </w:t>
      </w:r>
      <w:r w:rsidRPr="00D02545">
        <w:rPr>
          <w:rStyle w:val="fadeinm1hgl8"/>
          <w:bCs/>
          <w:sz w:val="28"/>
          <w:lang w:val="en-US"/>
        </w:rPr>
        <w:t>Vegemite</w:t>
      </w:r>
      <w:r w:rsidRPr="00D02545">
        <w:rPr>
          <w:rStyle w:val="fadeinm1hgl8"/>
          <w:sz w:val="28"/>
          <w:lang w:val="en-US"/>
        </w:rPr>
        <w:t xml:space="preserve"> until I moved to Australia.</w:t>
      </w:r>
    </w:p>
    <w:p w14:paraId="119758A7" w14:textId="77777777" w:rsidR="00BA1479" w:rsidRPr="00D02545" w:rsidRDefault="00BA1479" w:rsidP="00BA1479">
      <w:pPr>
        <w:spacing w:before="100" w:beforeAutospacing="1" w:after="100" w:afterAutospacing="1"/>
        <w:rPr>
          <w:sz w:val="28"/>
          <w:szCs w:val="28"/>
          <w:lang w:val="uk-UA" w:eastAsia="uk-UA"/>
        </w:rPr>
      </w:pPr>
      <w:r>
        <w:rPr>
          <w:b/>
          <w:sz w:val="28"/>
          <w:szCs w:val="28"/>
          <w:lang w:val="en-US" w:eastAsia="uk-UA"/>
        </w:rPr>
        <w:t xml:space="preserve">Lecturer: </w:t>
      </w:r>
      <w:r w:rsidRPr="00D02545">
        <w:rPr>
          <w:sz w:val="28"/>
          <w:szCs w:val="28"/>
          <w:lang w:val="en-US" w:eastAsia="uk-UA"/>
        </w:rPr>
        <w:t xml:space="preserve">Now take a look, there’s a </w:t>
      </w:r>
      <w:proofErr w:type="gramStart"/>
      <w:r w:rsidRPr="00D02545">
        <w:rPr>
          <w:sz w:val="28"/>
          <w:szCs w:val="28"/>
          <w:lang w:val="en-US" w:eastAsia="uk-UA"/>
        </w:rPr>
        <w:t>sentences</w:t>
      </w:r>
      <w:proofErr w:type="gramEnd"/>
      <w:r w:rsidRPr="00D02545">
        <w:rPr>
          <w:sz w:val="28"/>
          <w:szCs w:val="28"/>
          <w:lang w:val="en-US" w:eastAsia="uk-UA"/>
        </w:rPr>
        <w:t xml:space="preserve"> that are made in chaotic way. Your task is to build them grammatically correctly, so that th</w:t>
      </w:r>
      <w:r>
        <w:rPr>
          <w:sz w:val="28"/>
          <w:szCs w:val="28"/>
          <w:lang w:val="en-US" w:eastAsia="uk-UA"/>
        </w:rPr>
        <w:t>ey will represent what they are.</w:t>
      </w:r>
    </w:p>
    <w:p w14:paraId="7630B357" w14:textId="77777777" w:rsidR="00BA1479" w:rsidRPr="00D02545" w:rsidRDefault="00BA1479" w:rsidP="008509C3">
      <w:pPr>
        <w:numPr>
          <w:ilvl w:val="0"/>
          <w:numId w:val="38"/>
        </w:numPr>
        <w:spacing w:before="100" w:beforeAutospacing="1" w:after="100" w:afterAutospacing="1"/>
        <w:rPr>
          <w:sz w:val="28"/>
          <w:szCs w:val="28"/>
          <w:lang w:val="uk-UA" w:eastAsia="uk-UA"/>
        </w:rPr>
      </w:pPr>
      <w:proofErr w:type="spellStart"/>
      <w:r w:rsidRPr="00D02545">
        <w:rPr>
          <w:sz w:val="28"/>
          <w:szCs w:val="28"/>
          <w:lang w:val="uk-UA" w:eastAsia="uk-UA"/>
        </w:rPr>
        <w:t>what</w:t>
      </w:r>
      <w:proofErr w:type="spellEnd"/>
      <w:r w:rsidRPr="00D02545">
        <w:rPr>
          <w:sz w:val="28"/>
          <w:szCs w:val="28"/>
          <w:lang w:val="uk-UA" w:eastAsia="uk-UA"/>
        </w:rPr>
        <w:t xml:space="preserve"> / </w:t>
      </w:r>
      <w:proofErr w:type="spellStart"/>
      <w:r w:rsidRPr="00D02545">
        <w:rPr>
          <w:sz w:val="28"/>
          <w:szCs w:val="28"/>
          <w:lang w:val="uk-UA" w:eastAsia="uk-UA"/>
        </w:rPr>
        <w:t>you</w:t>
      </w:r>
      <w:proofErr w:type="spellEnd"/>
      <w:r w:rsidRPr="00D02545">
        <w:rPr>
          <w:sz w:val="28"/>
          <w:szCs w:val="28"/>
          <w:lang w:val="uk-UA" w:eastAsia="uk-UA"/>
        </w:rPr>
        <w:t xml:space="preserve"> / </w:t>
      </w:r>
      <w:proofErr w:type="spellStart"/>
      <w:r w:rsidRPr="00D02545">
        <w:rPr>
          <w:sz w:val="28"/>
          <w:szCs w:val="28"/>
          <w:lang w:val="uk-UA" w:eastAsia="uk-UA"/>
        </w:rPr>
        <w:t>do</w:t>
      </w:r>
      <w:proofErr w:type="spellEnd"/>
      <w:r w:rsidRPr="00D02545">
        <w:rPr>
          <w:sz w:val="28"/>
          <w:szCs w:val="28"/>
          <w:lang w:val="uk-UA" w:eastAsia="uk-UA"/>
        </w:rPr>
        <w:t xml:space="preserve"> / </w:t>
      </w:r>
      <w:proofErr w:type="spellStart"/>
      <w:r w:rsidRPr="00D02545">
        <w:rPr>
          <w:sz w:val="28"/>
          <w:szCs w:val="28"/>
          <w:lang w:val="uk-UA" w:eastAsia="uk-UA"/>
        </w:rPr>
        <w:t>now</w:t>
      </w:r>
      <w:proofErr w:type="spellEnd"/>
      <w:r w:rsidRPr="00D02545">
        <w:rPr>
          <w:sz w:val="28"/>
          <w:szCs w:val="28"/>
          <w:lang w:val="uk-UA" w:eastAsia="uk-UA"/>
        </w:rPr>
        <w:t>?</w:t>
      </w:r>
      <w:r w:rsidRPr="00D02545">
        <w:rPr>
          <w:sz w:val="28"/>
          <w:szCs w:val="28"/>
          <w:lang w:val="uk-UA" w:eastAsia="uk-UA"/>
        </w:rPr>
        <w:br/>
        <w:t>→ ___________________________________________________</w:t>
      </w:r>
    </w:p>
    <w:p w14:paraId="455D050B" w14:textId="77777777" w:rsidR="00BA1479" w:rsidRPr="00D02545" w:rsidRDefault="00BA1479" w:rsidP="008509C3">
      <w:pPr>
        <w:numPr>
          <w:ilvl w:val="0"/>
          <w:numId w:val="38"/>
        </w:numPr>
        <w:spacing w:before="100" w:beforeAutospacing="1" w:after="100" w:afterAutospacing="1"/>
        <w:rPr>
          <w:sz w:val="28"/>
          <w:szCs w:val="28"/>
          <w:lang w:val="uk-UA" w:eastAsia="uk-UA"/>
        </w:rPr>
      </w:pPr>
      <w:proofErr w:type="spellStart"/>
      <w:r w:rsidRPr="00D02545">
        <w:rPr>
          <w:sz w:val="28"/>
          <w:szCs w:val="28"/>
          <w:lang w:val="uk-UA" w:eastAsia="uk-UA"/>
        </w:rPr>
        <w:t>she</w:t>
      </w:r>
      <w:proofErr w:type="spellEnd"/>
      <w:r w:rsidRPr="00D02545">
        <w:rPr>
          <w:sz w:val="28"/>
          <w:szCs w:val="28"/>
          <w:lang w:val="uk-UA" w:eastAsia="uk-UA"/>
        </w:rPr>
        <w:t xml:space="preserve"> / </w:t>
      </w:r>
      <w:proofErr w:type="spellStart"/>
      <w:r w:rsidRPr="00D02545">
        <w:rPr>
          <w:sz w:val="28"/>
          <w:szCs w:val="28"/>
          <w:lang w:val="uk-UA" w:eastAsia="uk-UA"/>
        </w:rPr>
        <w:t>ever</w:t>
      </w:r>
      <w:proofErr w:type="spellEnd"/>
      <w:r w:rsidRPr="00D02545">
        <w:rPr>
          <w:sz w:val="28"/>
          <w:szCs w:val="28"/>
          <w:lang w:val="uk-UA" w:eastAsia="uk-UA"/>
        </w:rPr>
        <w:t xml:space="preserve"> / </w:t>
      </w:r>
      <w:proofErr w:type="spellStart"/>
      <w:r w:rsidRPr="00D02545">
        <w:rPr>
          <w:sz w:val="28"/>
          <w:szCs w:val="28"/>
          <w:lang w:val="uk-UA" w:eastAsia="uk-UA"/>
        </w:rPr>
        <w:t>see</w:t>
      </w:r>
      <w:proofErr w:type="spellEnd"/>
      <w:r w:rsidRPr="00D02545">
        <w:rPr>
          <w:sz w:val="28"/>
          <w:szCs w:val="28"/>
          <w:lang w:val="uk-UA" w:eastAsia="uk-UA"/>
        </w:rPr>
        <w:t xml:space="preserve"> / a </w:t>
      </w:r>
      <w:proofErr w:type="spellStart"/>
      <w:r w:rsidRPr="00D02545">
        <w:rPr>
          <w:sz w:val="28"/>
          <w:szCs w:val="28"/>
          <w:lang w:val="uk-UA" w:eastAsia="uk-UA"/>
        </w:rPr>
        <w:t>kangaroo</w:t>
      </w:r>
      <w:proofErr w:type="spellEnd"/>
      <w:r w:rsidRPr="00D02545">
        <w:rPr>
          <w:sz w:val="28"/>
          <w:szCs w:val="28"/>
          <w:lang w:val="uk-UA" w:eastAsia="uk-UA"/>
        </w:rPr>
        <w:t xml:space="preserve"> / </w:t>
      </w:r>
      <w:proofErr w:type="spellStart"/>
      <w:r w:rsidRPr="00D02545">
        <w:rPr>
          <w:sz w:val="28"/>
          <w:szCs w:val="28"/>
          <w:lang w:val="uk-UA" w:eastAsia="uk-UA"/>
        </w:rPr>
        <w:t>before</w:t>
      </w:r>
      <w:proofErr w:type="spellEnd"/>
      <w:r w:rsidRPr="00D02545">
        <w:rPr>
          <w:sz w:val="28"/>
          <w:szCs w:val="28"/>
          <w:lang w:val="uk-UA" w:eastAsia="uk-UA"/>
        </w:rPr>
        <w:t>?</w:t>
      </w:r>
      <w:r w:rsidRPr="00D02545">
        <w:rPr>
          <w:sz w:val="28"/>
          <w:szCs w:val="28"/>
          <w:lang w:val="uk-UA" w:eastAsia="uk-UA"/>
        </w:rPr>
        <w:br/>
        <w:t>→ ___________________________________________________</w:t>
      </w:r>
    </w:p>
    <w:p w14:paraId="1C975B54" w14:textId="77777777" w:rsidR="00BA1479" w:rsidRPr="00D02545" w:rsidRDefault="00BA1479" w:rsidP="008509C3">
      <w:pPr>
        <w:numPr>
          <w:ilvl w:val="0"/>
          <w:numId w:val="38"/>
        </w:numPr>
        <w:spacing w:before="100" w:beforeAutospacing="1" w:after="100" w:afterAutospacing="1"/>
        <w:rPr>
          <w:sz w:val="28"/>
          <w:szCs w:val="28"/>
          <w:lang w:val="uk-UA" w:eastAsia="uk-UA"/>
        </w:rPr>
      </w:pPr>
      <w:proofErr w:type="spellStart"/>
      <w:r w:rsidRPr="00D02545">
        <w:rPr>
          <w:sz w:val="28"/>
          <w:szCs w:val="28"/>
          <w:lang w:val="uk-UA" w:eastAsia="uk-UA"/>
        </w:rPr>
        <w:lastRenderedPageBreak/>
        <w:t>they</w:t>
      </w:r>
      <w:proofErr w:type="spellEnd"/>
      <w:r w:rsidRPr="00D02545">
        <w:rPr>
          <w:sz w:val="28"/>
          <w:szCs w:val="28"/>
          <w:lang w:val="uk-UA" w:eastAsia="uk-UA"/>
        </w:rPr>
        <w:t xml:space="preserve"> / </w:t>
      </w:r>
      <w:proofErr w:type="spellStart"/>
      <w:r w:rsidRPr="00D02545">
        <w:rPr>
          <w:sz w:val="28"/>
          <w:szCs w:val="28"/>
          <w:lang w:val="uk-UA" w:eastAsia="uk-UA"/>
        </w:rPr>
        <w:t>explore</w:t>
      </w:r>
      <w:proofErr w:type="spellEnd"/>
      <w:r w:rsidRPr="00D02545">
        <w:rPr>
          <w:sz w:val="28"/>
          <w:szCs w:val="28"/>
          <w:lang w:val="uk-UA" w:eastAsia="uk-UA"/>
        </w:rPr>
        <w:t xml:space="preserve"> / </w:t>
      </w:r>
      <w:proofErr w:type="spellStart"/>
      <w:r w:rsidRPr="00D02545">
        <w:rPr>
          <w:sz w:val="28"/>
          <w:szCs w:val="28"/>
          <w:lang w:val="uk-UA" w:eastAsia="uk-UA"/>
        </w:rPr>
        <w:t>the</w:t>
      </w:r>
      <w:proofErr w:type="spellEnd"/>
      <w:r w:rsidRPr="00D02545">
        <w:rPr>
          <w:sz w:val="28"/>
          <w:szCs w:val="28"/>
          <w:lang w:val="uk-UA" w:eastAsia="uk-UA"/>
        </w:rPr>
        <w:t xml:space="preserve"> </w:t>
      </w:r>
      <w:proofErr w:type="spellStart"/>
      <w:r w:rsidRPr="00D02545">
        <w:rPr>
          <w:sz w:val="28"/>
          <w:szCs w:val="28"/>
          <w:lang w:val="uk-UA" w:eastAsia="uk-UA"/>
        </w:rPr>
        <w:t>Outback</w:t>
      </w:r>
      <w:proofErr w:type="spellEnd"/>
      <w:r w:rsidRPr="00D02545">
        <w:rPr>
          <w:sz w:val="28"/>
          <w:szCs w:val="28"/>
          <w:lang w:val="uk-UA" w:eastAsia="uk-UA"/>
        </w:rPr>
        <w:t xml:space="preserve"> / </w:t>
      </w:r>
      <w:proofErr w:type="spellStart"/>
      <w:r w:rsidRPr="00D02545">
        <w:rPr>
          <w:sz w:val="28"/>
          <w:szCs w:val="28"/>
          <w:lang w:val="uk-UA" w:eastAsia="uk-UA"/>
        </w:rPr>
        <w:t>at</w:t>
      </w:r>
      <w:proofErr w:type="spellEnd"/>
      <w:r w:rsidRPr="00D02545">
        <w:rPr>
          <w:sz w:val="28"/>
          <w:szCs w:val="28"/>
          <w:lang w:val="uk-UA" w:eastAsia="uk-UA"/>
        </w:rPr>
        <w:t xml:space="preserve"> </w:t>
      </w:r>
      <w:proofErr w:type="spellStart"/>
      <w:r w:rsidRPr="00D02545">
        <w:rPr>
          <w:sz w:val="28"/>
          <w:szCs w:val="28"/>
          <w:lang w:val="uk-UA" w:eastAsia="uk-UA"/>
        </w:rPr>
        <w:t>the</w:t>
      </w:r>
      <w:proofErr w:type="spellEnd"/>
      <w:r w:rsidRPr="00D02545">
        <w:rPr>
          <w:sz w:val="28"/>
          <w:szCs w:val="28"/>
          <w:lang w:val="uk-UA" w:eastAsia="uk-UA"/>
        </w:rPr>
        <w:t xml:space="preserve"> </w:t>
      </w:r>
      <w:proofErr w:type="spellStart"/>
      <w:r w:rsidRPr="00D02545">
        <w:rPr>
          <w:sz w:val="28"/>
          <w:szCs w:val="28"/>
          <w:lang w:val="uk-UA" w:eastAsia="uk-UA"/>
        </w:rPr>
        <w:t>moment</w:t>
      </w:r>
      <w:proofErr w:type="spellEnd"/>
      <w:r w:rsidRPr="00D02545">
        <w:rPr>
          <w:sz w:val="28"/>
          <w:szCs w:val="28"/>
          <w:lang w:val="uk-UA" w:eastAsia="uk-UA"/>
        </w:rPr>
        <w:t>?</w:t>
      </w:r>
      <w:r w:rsidRPr="00D02545">
        <w:rPr>
          <w:sz w:val="28"/>
          <w:szCs w:val="28"/>
          <w:lang w:val="uk-UA" w:eastAsia="uk-UA"/>
        </w:rPr>
        <w:br/>
        <w:t>→ ___________________________________________________</w:t>
      </w:r>
    </w:p>
    <w:p w14:paraId="7597614E" w14:textId="77777777" w:rsidR="00BA1479" w:rsidRPr="00D02545" w:rsidRDefault="00BA1479" w:rsidP="008509C3">
      <w:pPr>
        <w:numPr>
          <w:ilvl w:val="0"/>
          <w:numId w:val="38"/>
        </w:numPr>
        <w:spacing w:before="100" w:beforeAutospacing="1" w:after="100" w:afterAutospacing="1"/>
        <w:rPr>
          <w:sz w:val="28"/>
          <w:szCs w:val="28"/>
          <w:lang w:val="uk-UA" w:eastAsia="uk-UA"/>
        </w:rPr>
      </w:pPr>
      <w:proofErr w:type="spellStart"/>
      <w:r w:rsidRPr="00D02545">
        <w:rPr>
          <w:sz w:val="28"/>
          <w:szCs w:val="28"/>
          <w:lang w:val="uk-UA" w:eastAsia="uk-UA"/>
        </w:rPr>
        <w:t>he</w:t>
      </w:r>
      <w:proofErr w:type="spellEnd"/>
      <w:r w:rsidRPr="00D02545">
        <w:rPr>
          <w:sz w:val="28"/>
          <w:szCs w:val="28"/>
          <w:lang w:val="uk-UA" w:eastAsia="uk-UA"/>
        </w:rPr>
        <w:t xml:space="preserve"> / </w:t>
      </w:r>
      <w:proofErr w:type="spellStart"/>
      <w:r w:rsidRPr="00D02545">
        <w:rPr>
          <w:sz w:val="28"/>
          <w:szCs w:val="28"/>
          <w:lang w:val="uk-UA" w:eastAsia="uk-UA"/>
        </w:rPr>
        <w:t>hear</w:t>
      </w:r>
      <w:proofErr w:type="spellEnd"/>
      <w:r w:rsidRPr="00D02545">
        <w:rPr>
          <w:sz w:val="28"/>
          <w:szCs w:val="28"/>
          <w:lang w:val="uk-UA" w:eastAsia="uk-UA"/>
        </w:rPr>
        <w:t xml:space="preserve"> / </w:t>
      </w:r>
      <w:proofErr w:type="spellStart"/>
      <w:r w:rsidRPr="00D02545">
        <w:rPr>
          <w:sz w:val="28"/>
          <w:szCs w:val="28"/>
          <w:lang w:val="uk-UA" w:eastAsia="uk-UA"/>
        </w:rPr>
        <w:t>about</w:t>
      </w:r>
      <w:proofErr w:type="spellEnd"/>
      <w:r w:rsidRPr="00D02545">
        <w:rPr>
          <w:sz w:val="28"/>
          <w:szCs w:val="28"/>
          <w:lang w:val="uk-UA" w:eastAsia="uk-UA"/>
        </w:rPr>
        <w:t xml:space="preserve"> </w:t>
      </w:r>
      <w:proofErr w:type="spellStart"/>
      <w:r w:rsidRPr="00D02545">
        <w:rPr>
          <w:sz w:val="28"/>
          <w:szCs w:val="28"/>
          <w:lang w:val="uk-UA" w:eastAsia="uk-UA"/>
        </w:rPr>
        <w:t>the</w:t>
      </w:r>
      <w:proofErr w:type="spellEnd"/>
      <w:r w:rsidRPr="00D02545">
        <w:rPr>
          <w:sz w:val="28"/>
          <w:szCs w:val="28"/>
          <w:lang w:val="uk-UA" w:eastAsia="uk-UA"/>
        </w:rPr>
        <w:t xml:space="preserve"> </w:t>
      </w:r>
      <w:proofErr w:type="spellStart"/>
      <w:r w:rsidRPr="00D02545">
        <w:rPr>
          <w:sz w:val="28"/>
          <w:szCs w:val="28"/>
          <w:lang w:val="uk-UA" w:eastAsia="uk-UA"/>
        </w:rPr>
        <w:t>Emu</w:t>
      </w:r>
      <w:proofErr w:type="spellEnd"/>
      <w:r w:rsidRPr="00D02545">
        <w:rPr>
          <w:sz w:val="28"/>
          <w:szCs w:val="28"/>
          <w:lang w:val="uk-UA" w:eastAsia="uk-UA"/>
        </w:rPr>
        <w:t xml:space="preserve"> </w:t>
      </w:r>
      <w:proofErr w:type="spellStart"/>
      <w:r w:rsidRPr="00D02545">
        <w:rPr>
          <w:sz w:val="28"/>
          <w:szCs w:val="28"/>
          <w:lang w:val="uk-UA" w:eastAsia="uk-UA"/>
        </w:rPr>
        <w:t>War</w:t>
      </w:r>
      <w:proofErr w:type="spellEnd"/>
      <w:r w:rsidRPr="00D02545">
        <w:rPr>
          <w:sz w:val="28"/>
          <w:szCs w:val="28"/>
          <w:lang w:val="uk-UA" w:eastAsia="uk-UA"/>
        </w:rPr>
        <w:t xml:space="preserve"> / </w:t>
      </w:r>
      <w:proofErr w:type="spellStart"/>
      <w:r w:rsidRPr="00D02545">
        <w:rPr>
          <w:sz w:val="28"/>
          <w:szCs w:val="28"/>
          <w:lang w:val="uk-UA" w:eastAsia="uk-UA"/>
        </w:rPr>
        <w:t>before</w:t>
      </w:r>
      <w:proofErr w:type="spellEnd"/>
      <w:r w:rsidRPr="00D02545">
        <w:rPr>
          <w:sz w:val="28"/>
          <w:szCs w:val="28"/>
          <w:lang w:val="uk-UA" w:eastAsia="uk-UA"/>
        </w:rPr>
        <w:t xml:space="preserve"> </w:t>
      </w:r>
      <w:proofErr w:type="spellStart"/>
      <w:r w:rsidRPr="00D02545">
        <w:rPr>
          <w:sz w:val="28"/>
          <w:szCs w:val="28"/>
          <w:lang w:val="uk-UA" w:eastAsia="uk-UA"/>
        </w:rPr>
        <w:t>the</w:t>
      </w:r>
      <w:proofErr w:type="spellEnd"/>
      <w:r w:rsidRPr="00D02545">
        <w:rPr>
          <w:sz w:val="28"/>
          <w:szCs w:val="28"/>
          <w:lang w:val="uk-UA" w:eastAsia="uk-UA"/>
        </w:rPr>
        <w:t xml:space="preserve"> </w:t>
      </w:r>
      <w:proofErr w:type="spellStart"/>
      <w:r w:rsidRPr="00D02545">
        <w:rPr>
          <w:sz w:val="28"/>
          <w:szCs w:val="28"/>
          <w:lang w:val="uk-UA" w:eastAsia="uk-UA"/>
        </w:rPr>
        <w:t>lesson</w:t>
      </w:r>
      <w:proofErr w:type="spellEnd"/>
      <w:r w:rsidRPr="00D02545">
        <w:rPr>
          <w:sz w:val="28"/>
          <w:szCs w:val="28"/>
          <w:lang w:val="uk-UA" w:eastAsia="uk-UA"/>
        </w:rPr>
        <w:t>?</w:t>
      </w:r>
      <w:r w:rsidRPr="00D02545">
        <w:rPr>
          <w:sz w:val="28"/>
          <w:szCs w:val="28"/>
          <w:lang w:val="uk-UA" w:eastAsia="uk-UA"/>
        </w:rPr>
        <w:br/>
        <w:t>→ ___________________________________________________</w:t>
      </w:r>
    </w:p>
    <w:p w14:paraId="4B7CEB97" w14:textId="77777777" w:rsidR="00BA1479" w:rsidRPr="00D02545" w:rsidRDefault="00BA1479" w:rsidP="008509C3">
      <w:pPr>
        <w:numPr>
          <w:ilvl w:val="0"/>
          <w:numId w:val="38"/>
        </w:numPr>
        <w:spacing w:before="100" w:beforeAutospacing="1" w:after="100" w:afterAutospacing="1"/>
        <w:rPr>
          <w:sz w:val="28"/>
          <w:szCs w:val="28"/>
          <w:lang w:val="uk-UA" w:eastAsia="uk-UA"/>
        </w:rPr>
      </w:pPr>
      <w:proofErr w:type="spellStart"/>
      <w:r w:rsidRPr="00D02545">
        <w:rPr>
          <w:sz w:val="28"/>
          <w:szCs w:val="28"/>
          <w:lang w:val="uk-UA" w:eastAsia="uk-UA"/>
        </w:rPr>
        <w:t>why</w:t>
      </w:r>
      <w:proofErr w:type="spellEnd"/>
      <w:r w:rsidRPr="00D02545">
        <w:rPr>
          <w:sz w:val="28"/>
          <w:szCs w:val="28"/>
          <w:lang w:val="uk-UA" w:eastAsia="uk-UA"/>
        </w:rPr>
        <w:t xml:space="preserve"> / </w:t>
      </w:r>
      <w:proofErr w:type="spellStart"/>
      <w:r w:rsidRPr="00D02545">
        <w:rPr>
          <w:sz w:val="28"/>
          <w:szCs w:val="28"/>
          <w:lang w:val="uk-UA" w:eastAsia="uk-UA"/>
        </w:rPr>
        <w:t>you</w:t>
      </w:r>
      <w:proofErr w:type="spellEnd"/>
      <w:r w:rsidRPr="00D02545">
        <w:rPr>
          <w:sz w:val="28"/>
          <w:szCs w:val="28"/>
          <w:lang w:val="uk-UA" w:eastAsia="uk-UA"/>
        </w:rPr>
        <w:t xml:space="preserve"> / </w:t>
      </w:r>
      <w:proofErr w:type="spellStart"/>
      <w:r w:rsidRPr="00D02545">
        <w:rPr>
          <w:sz w:val="28"/>
          <w:szCs w:val="28"/>
          <w:lang w:val="uk-UA" w:eastAsia="uk-UA"/>
        </w:rPr>
        <w:t>laugh</w:t>
      </w:r>
      <w:proofErr w:type="spellEnd"/>
      <w:r w:rsidRPr="00D02545">
        <w:rPr>
          <w:sz w:val="28"/>
          <w:szCs w:val="28"/>
          <w:lang w:val="uk-UA" w:eastAsia="uk-UA"/>
        </w:rPr>
        <w:t xml:space="preserve"> / </w:t>
      </w:r>
      <w:proofErr w:type="spellStart"/>
      <w:r w:rsidRPr="00D02545">
        <w:rPr>
          <w:sz w:val="28"/>
          <w:szCs w:val="28"/>
          <w:lang w:val="uk-UA" w:eastAsia="uk-UA"/>
        </w:rPr>
        <w:t>right</w:t>
      </w:r>
      <w:proofErr w:type="spellEnd"/>
      <w:r w:rsidRPr="00D02545">
        <w:rPr>
          <w:sz w:val="28"/>
          <w:szCs w:val="28"/>
          <w:lang w:val="uk-UA" w:eastAsia="uk-UA"/>
        </w:rPr>
        <w:t xml:space="preserve"> </w:t>
      </w:r>
      <w:proofErr w:type="spellStart"/>
      <w:r w:rsidRPr="00D02545">
        <w:rPr>
          <w:sz w:val="28"/>
          <w:szCs w:val="28"/>
          <w:lang w:val="uk-UA" w:eastAsia="uk-UA"/>
        </w:rPr>
        <w:t>now</w:t>
      </w:r>
      <w:proofErr w:type="spellEnd"/>
      <w:r w:rsidRPr="00D02545">
        <w:rPr>
          <w:sz w:val="28"/>
          <w:szCs w:val="28"/>
          <w:lang w:val="uk-UA" w:eastAsia="uk-UA"/>
        </w:rPr>
        <w:t>?</w:t>
      </w:r>
      <w:r w:rsidRPr="00D02545">
        <w:rPr>
          <w:sz w:val="28"/>
          <w:szCs w:val="28"/>
          <w:lang w:val="uk-UA" w:eastAsia="uk-UA"/>
        </w:rPr>
        <w:br/>
        <w:t>→ ___________________________________________________</w:t>
      </w:r>
    </w:p>
    <w:p w14:paraId="1266DC3F" w14:textId="77777777" w:rsidR="00BA1479" w:rsidRPr="00D02545" w:rsidRDefault="00BA1479" w:rsidP="008509C3">
      <w:pPr>
        <w:pStyle w:val="a3"/>
        <w:numPr>
          <w:ilvl w:val="0"/>
          <w:numId w:val="38"/>
        </w:numPr>
        <w:rPr>
          <w:sz w:val="28"/>
          <w:szCs w:val="28"/>
          <w:lang w:val="en-US"/>
        </w:rPr>
      </w:pPr>
      <w:r w:rsidRPr="00D02545">
        <w:rPr>
          <w:rStyle w:val="fadeinm1hgl8"/>
          <w:sz w:val="28"/>
          <w:szCs w:val="28"/>
          <w:lang w:val="en-US"/>
        </w:rPr>
        <w:t>how long / they / live / in Australia?</w:t>
      </w:r>
      <w:r w:rsidRPr="00D02545">
        <w:rPr>
          <w:sz w:val="28"/>
          <w:szCs w:val="28"/>
          <w:lang w:val="en-US"/>
        </w:rPr>
        <w:br/>
      </w:r>
      <w:r w:rsidRPr="00D02545">
        <w:rPr>
          <w:rStyle w:val="fadeinm1hgl8"/>
          <w:sz w:val="28"/>
          <w:szCs w:val="28"/>
          <w:lang w:val="en-US"/>
        </w:rPr>
        <w:t>→ ___________________________________________________</w:t>
      </w:r>
    </w:p>
    <w:p w14:paraId="0F1C0EF1" w14:textId="77777777" w:rsidR="00BA1479" w:rsidRPr="00D02545" w:rsidRDefault="00BA1479" w:rsidP="008509C3">
      <w:pPr>
        <w:pStyle w:val="a3"/>
        <w:numPr>
          <w:ilvl w:val="0"/>
          <w:numId w:val="38"/>
        </w:numPr>
        <w:rPr>
          <w:sz w:val="28"/>
          <w:szCs w:val="28"/>
          <w:lang w:val="en-US"/>
        </w:rPr>
      </w:pPr>
      <w:r w:rsidRPr="00D02545">
        <w:rPr>
          <w:rStyle w:val="fadeinm1hgl8"/>
          <w:sz w:val="28"/>
          <w:szCs w:val="28"/>
          <w:lang w:val="en-US"/>
        </w:rPr>
        <w:t>what / you / do / at 8 p.m. yesterday?</w:t>
      </w:r>
      <w:r w:rsidRPr="00D02545">
        <w:rPr>
          <w:sz w:val="28"/>
          <w:szCs w:val="28"/>
          <w:lang w:val="en-US"/>
        </w:rPr>
        <w:br/>
      </w:r>
      <w:r w:rsidRPr="00D02545">
        <w:rPr>
          <w:rStyle w:val="fadeinm1hgl8"/>
          <w:sz w:val="28"/>
          <w:szCs w:val="28"/>
          <w:lang w:val="en-US"/>
        </w:rPr>
        <w:t>→ ___________________________________________________</w:t>
      </w:r>
    </w:p>
    <w:p w14:paraId="4275F3EA" w14:textId="77777777" w:rsidR="00BA1479" w:rsidRPr="00D02545" w:rsidRDefault="00BA1479" w:rsidP="008509C3">
      <w:pPr>
        <w:pStyle w:val="a3"/>
        <w:numPr>
          <w:ilvl w:val="0"/>
          <w:numId w:val="38"/>
        </w:numPr>
        <w:rPr>
          <w:sz w:val="28"/>
          <w:szCs w:val="28"/>
          <w:lang w:val="en-US"/>
        </w:rPr>
      </w:pPr>
      <w:r w:rsidRPr="00D02545">
        <w:rPr>
          <w:rStyle w:val="fadeinm1hgl8"/>
          <w:sz w:val="28"/>
          <w:szCs w:val="28"/>
          <w:lang w:val="en-US"/>
        </w:rPr>
        <w:t>who / play / the didgeridoo / right now?</w:t>
      </w:r>
      <w:r w:rsidRPr="00D02545">
        <w:rPr>
          <w:sz w:val="28"/>
          <w:szCs w:val="28"/>
          <w:lang w:val="en-US"/>
        </w:rPr>
        <w:br/>
      </w:r>
      <w:r w:rsidRPr="00D02545">
        <w:rPr>
          <w:rStyle w:val="fadeinm1hgl8"/>
          <w:sz w:val="28"/>
          <w:szCs w:val="28"/>
          <w:lang w:val="en-US"/>
        </w:rPr>
        <w:t>→ ___________________________________________________</w:t>
      </w:r>
    </w:p>
    <w:p w14:paraId="421B32F9" w14:textId="77777777" w:rsidR="00BA1479" w:rsidRPr="00D02545" w:rsidRDefault="00BA1479" w:rsidP="008509C3">
      <w:pPr>
        <w:pStyle w:val="a3"/>
        <w:numPr>
          <w:ilvl w:val="0"/>
          <w:numId w:val="38"/>
        </w:numPr>
        <w:rPr>
          <w:sz w:val="28"/>
          <w:szCs w:val="28"/>
          <w:lang w:val="en-US"/>
        </w:rPr>
      </w:pPr>
      <w:r w:rsidRPr="00D02545">
        <w:rPr>
          <w:rStyle w:val="fadeinm1hgl8"/>
          <w:sz w:val="28"/>
          <w:szCs w:val="28"/>
          <w:lang w:val="en-US"/>
        </w:rPr>
        <w:t xml:space="preserve">had / she / ever / visit / </w:t>
      </w:r>
      <w:r w:rsidRPr="00D02545">
        <w:rPr>
          <w:rStyle w:val="fadeinm1hgl8"/>
          <w:bCs/>
          <w:sz w:val="28"/>
          <w:szCs w:val="28"/>
          <w:lang w:val="en-US"/>
        </w:rPr>
        <w:t>Uluru</w:t>
      </w:r>
      <w:r w:rsidRPr="00D02545">
        <w:rPr>
          <w:rStyle w:val="fadeinm1hgl8"/>
          <w:sz w:val="28"/>
          <w:szCs w:val="28"/>
          <w:lang w:val="en-US"/>
        </w:rPr>
        <w:t xml:space="preserve"> before last year?</w:t>
      </w:r>
      <w:r w:rsidRPr="00D02545">
        <w:rPr>
          <w:sz w:val="28"/>
          <w:szCs w:val="28"/>
          <w:lang w:val="en-US"/>
        </w:rPr>
        <w:br/>
      </w:r>
      <w:r w:rsidRPr="00D02545">
        <w:rPr>
          <w:rStyle w:val="fadeinm1hgl8"/>
          <w:sz w:val="28"/>
          <w:szCs w:val="28"/>
          <w:lang w:val="en-US"/>
        </w:rPr>
        <w:t>→ ___________________________________________________</w:t>
      </w:r>
    </w:p>
    <w:p w14:paraId="287F4191" w14:textId="77777777" w:rsidR="00BA1479" w:rsidRPr="00D02545" w:rsidRDefault="00BA1479" w:rsidP="008509C3">
      <w:pPr>
        <w:pStyle w:val="a3"/>
        <w:numPr>
          <w:ilvl w:val="0"/>
          <w:numId w:val="38"/>
        </w:numPr>
        <w:rPr>
          <w:sz w:val="28"/>
          <w:szCs w:val="28"/>
          <w:lang w:val="en-US"/>
        </w:rPr>
      </w:pPr>
      <w:r w:rsidRPr="00D02545">
        <w:rPr>
          <w:rStyle w:val="fadeinm1hgl8"/>
          <w:sz w:val="28"/>
          <w:szCs w:val="28"/>
          <w:lang w:val="en-US"/>
        </w:rPr>
        <w:t>where / they / go / this weekend?</w:t>
      </w:r>
      <w:r w:rsidRPr="00D02545">
        <w:rPr>
          <w:sz w:val="28"/>
          <w:szCs w:val="28"/>
          <w:lang w:val="en-US"/>
        </w:rPr>
        <w:br/>
      </w:r>
      <w:r w:rsidRPr="00D02545">
        <w:rPr>
          <w:rStyle w:val="fadeinm1hgl8"/>
          <w:sz w:val="28"/>
          <w:szCs w:val="28"/>
          <w:lang w:val="en-US"/>
        </w:rPr>
        <w:t>→ ___________________________________________________</w:t>
      </w:r>
    </w:p>
    <w:p w14:paraId="3503199D" w14:textId="77777777" w:rsidR="00BA1479" w:rsidRDefault="00BA1479" w:rsidP="00BA1479">
      <w:pPr>
        <w:rPr>
          <w:b/>
          <w:sz w:val="28"/>
          <w:szCs w:val="28"/>
          <w:shd w:val="clear" w:color="auto" w:fill="F7F7F8"/>
          <w:lang w:val="uk-UA"/>
        </w:rPr>
      </w:pPr>
      <w:r w:rsidRPr="009D5D81">
        <w:rPr>
          <w:b/>
          <w:sz w:val="28"/>
          <w:szCs w:val="28"/>
          <w:shd w:val="clear" w:color="auto" w:fill="F7F7F8"/>
          <w:lang w:val="uk-UA"/>
        </w:rPr>
        <w:t>5. Обговорення та підведення підсумків</w:t>
      </w:r>
    </w:p>
    <w:p w14:paraId="52FA6FE1" w14:textId="77777777" w:rsidR="00BA1479" w:rsidRDefault="00BA1479" w:rsidP="00BA1479">
      <w:pPr>
        <w:rPr>
          <w:sz w:val="28"/>
          <w:szCs w:val="28"/>
          <w:shd w:val="clear" w:color="auto" w:fill="F7F7F8"/>
          <w:lang w:val="en-US"/>
        </w:rPr>
      </w:pPr>
      <w:r>
        <w:rPr>
          <w:b/>
          <w:sz w:val="28"/>
          <w:szCs w:val="28"/>
          <w:shd w:val="clear" w:color="auto" w:fill="F7F7F8"/>
          <w:lang w:val="en-US"/>
        </w:rPr>
        <w:t xml:space="preserve">Lecturer: </w:t>
      </w:r>
      <w:r>
        <w:rPr>
          <w:sz w:val="28"/>
          <w:szCs w:val="28"/>
          <w:shd w:val="clear" w:color="auto" w:fill="F7F7F8"/>
          <w:lang w:val="en-US"/>
        </w:rPr>
        <w:t>You showed yourself greatly during the lesson, but our time is coming to an end. We’ve done pretty much everything we had to and now we should move on.</w:t>
      </w:r>
    </w:p>
    <w:p w14:paraId="6CA2EE64" w14:textId="77777777" w:rsidR="00BA1479" w:rsidRDefault="00BA1479" w:rsidP="00BA1479">
      <w:pPr>
        <w:rPr>
          <w:sz w:val="28"/>
          <w:szCs w:val="28"/>
          <w:shd w:val="clear" w:color="auto" w:fill="F7F7F8"/>
          <w:lang w:val="en-US"/>
        </w:rPr>
      </w:pPr>
      <w:r>
        <w:rPr>
          <w:sz w:val="28"/>
          <w:szCs w:val="28"/>
          <w:shd w:val="clear" w:color="auto" w:fill="F7F7F8"/>
          <w:lang w:val="en-US"/>
        </w:rPr>
        <w:t>For the next time, as a home</w:t>
      </w:r>
      <w:r>
        <w:rPr>
          <w:sz w:val="28"/>
          <w:szCs w:val="28"/>
          <w:shd w:val="clear" w:color="auto" w:fill="F7F7F8"/>
          <w:lang w:val="uk-UA"/>
        </w:rPr>
        <w:t xml:space="preserve"> </w:t>
      </w:r>
      <w:r>
        <w:rPr>
          <w:sz w:val="28"/>
          <w:szCs w:val="28"/>
          <w:shd w:val="clear" w:color="auto" w:fill="F7F7F8"/>
          <w:lang w:val="en-US"/>
        </w:rPr>
        <w:t>task I want you to watch and learn something about Australia, its cultural, traditional and other aspects, that we might not know about. It is preferable to use the tenses, that we have learned and worked out today and so as words that were in the topic and that describe Australia as it is. New words are also welcomed.</w:t>
      </w:r>
    </w:p>
    <w:p w14:paraId="41A0627F" w14:textId="77777777" w:rsidR="00BA1479" w:rsidRDefault="00BA1479" w:rsidP="00BA1479">
      <w:pPr>
        <w:rPr>
          <w:sz w:val="28"/>
          <w:szCs w:val="28"/>
          <w:shd w:val="clear" w:color="auto" w:fill="F7F7F8"/>
          <w:lang w:val="en-US"/>
        </w:rPr>
      </w:pPr>
      <w:r>
        <w:rPr>
          <w:sz w:val="28"/>
          <w:szCs w:val="28"/>
          <w:shd w:val="clear" w:color="auto" w:fill="F7F7F8"/>
          <w:lang w:val="en-US"/>
        </w:rPr>
        <w:t xml:space="preserve">Well now, I have no right to take </w:t>
      </w:r>
      <w:proofErr w:type="gramStart"/>
      <w:r>
        <w:rPr>
          <w:sz w:val="28"/>
          <w:szCs w:val="28"/>
          <w:shd w:val="clear" w:color="auto" w:fill="F7F7F8"/>
          <w:lang w:val="en-US"/>
        </w:rPr>
        <w:t>you</w:t>
      </w:r>
      <w:proofErr w:type="gramEnd"/>
      <w:r>
        <w:rPr>
          <w:sz w:val="28"/>
          <w:szCs w:val="28"/>
          <w:shd w:val="clear" w:color="auto" w:fill="F7F7F8"/>
          <w:lang w:val="en-US"/>
        </w:rPr>
        <w:t xml:space="preserve"> time. You’ve done great.</w:t>
      </w:r>
    </w:p>
    <w:p w14:paraId="40EF78D4" w14:textId="77777777" w:rsidR="00BA1479" w:rsidRPr="009D5D81" w:rsidRDefault="00BA1479" w:rsidP="00BA1479">
      <w:pPr>
        <w:rPr>
          <w:sz w:val="28"/>
          <w:szCs w:val="28"/>
          <w:shd w:val="clear" w:color="auto" w:fill="F7F7F8"/>
          <w:lang w:val="en-US"/>
        </w:rPr>
      </w:pPr>
      <w:r>
        <w:rPr>
          <w:sz w:val="28"/>
          <w:szCs w:val="28"/>
          <w:shd w:val="clear" w:color="auto" w:fill="F7F7F8"/>
          <w:lang w:val="en-US"/>
        </w:rPr>
        <w:t xml:space="preserve">See y’all around. Be brave – stay wild, we’ll </w:t>
      </w:r>
      <w:proofErr w:type="gramStart"/>
      <w:r>
        <w:rPr>
          <w:sz w:val="28"/>
          <w:szCs w:val="28"/>
          <w:shd w:val="clear" w:color="auto" w:fill="F7F7F8"/>
          <w:lang w:val="en-US"/>
        </w:rPr>
        <w:t>be</w:t>
      </w:r>
      <w:proofErr w:type="gramEnd"/>
      <w:r>
        <w:rPr>
          <w:sz w:val="28"/>
          <w:szCs w:val="28"/>
          <w:shd w:val="clear" w:color="auto" w:fill="F7F7F8"/>
          <w:lang w:val="en-US"/>
        </w:rPr>
        <w:t xml:space="preserve"> seen each other soon.</w:t>
      </w:r>
    </w:p>
    <w:p w14:paraId="3DFB3CED" w14:textId="77777777" w:rsidR="004F14BE" w:rsidRDefault="004F14BE" w:rsidP="004F14BE">
      <w:pPr>
        <w:jc w:val="right"/>
        <w:rPr>
          <w:b/>
          <w:sz w:val="28"/>
          <w:szCs w:val="28"/>
          <w:lang w:val="uk-UA"/>
        </w:rPr>
      </w:pPr>
    </w:p>
    <w:p w14:paraId="6A5D16C1" w14:textId="77777777" w:rsidR="00BA1479" w:rsidRDefault="00BA1479" w:rsidP="004F14BE">
      <w:pPr>
        <w:jc w:val="right"/>
        <w:rPr>
          <w:b/>
          <w:sz w:val="28"/>
          <w:szCs w:val="28"/>
          <w:lang w:val="uk-UA"/>
        </w:rPr>
      </w:pPr>
    </w:p>
    <w:p w14:paraId="103ECEF8" w14:textId="77777777" w:rsidR="00BA1479" w:rsidRDefault="00BA1479" w:rsidP="004F14BE">
      <w:pPr>
        <w:jc w:val="right"/>
        <w:rPr>
          <w:b/>
          <w:sz w:val="28"/>
          <w:szCs w:val="28"/>
          <w:lang w:val="uk-UA"/>
        </w:rPr>
      </w:pPr>
    </w:p>
    <w:p w14:paraId="5496C64D" w14:textId="77777777" w:rsidR="00BA1479" w:rsidRDefault="00BA1479" w:rsidP="004F14BE">
      <w:pPr>
        <w:jc w:val="right"/>
        <w:rPr>
          <w:b/>
          <w:sz w:val="28"/>
          <w:szCs w:val="28"/>
          <w:lang w:val="uk-UA"/>
        </w:rPr>
      </w:pPr>
    </w:p>
    <w:p w14:paraId="37425961" w14:textId="77777777" w:rsidR="00BA1479" w:rsidRDefault="00BA1479" w:rsidP="004F14BE">
      <w:pPr>
        <w:jc w:val="right"/>
        <w:rPr>
          <w:b/>
          <w:sz w:val="28"/>
          <w:szCs w:val="28"/>
          <w:lang w:val="uk-UA"/>
        </w:rPr>
      </w:pPr>
    </w:p>
    <w:p w14:paraId="076BBD2D" w14:textId="77777777" w:rsidR="00BA1479" w:rsidRDefault="00BA1479" w:rsidP="004F14BE">
      <w:pPr>
        <w:jc w:val="right"/>
        <w:rPr>
          <w:b/>
          <w:sz w:val="28"/>
          <w:szCs w:val="28"/>
          <w:lang w:val="uk-UA"/>
        </w:rPr>
      </w:pPr>
    </w:p>
    <w:p w14:paraId="4B452025" w14:textId="77777777" w:rsidR="00BA1479" w:rsidRDefault="00BA1479" w:rsidP="004F14BE">
      <w:pPr>
        <w:jc w:val="right"/>
        <w:rPr>
          <w:b/>
          <w:sz w:val="28"/>
          <w:szCs w:val="28"/>
          <w:lang w:val="uk-UA"/>
        </w:rPr>
      </w:pPr>
    </w:p>
    <w:p w14:paraId="35EEF925" w14:textId="77777777" w:rsidR="00BA1479" w:rsidRDefault="00BA1479" w:rsidP="004F14BE">
      <w:pPr>
        <w:jc w:val="right"/>
        <w:rPr>
          <w:b/>
          <w:sz w:val="28"/>
          <w:szCs w:val="28"/>
          <w:lang w:val="uk-UA"/>
        </w:rPr>
      </w:pPr>
    </w:p>
    <w:p w14:paraId="2BD8C1C8" w14:textId="77777777" w:rsidR="00BA1479" w:rsidRDefault="00BA1479" w:rsidP="004F14BE">
      <w:pPr>
        <w:jc w:val="right"/>
        <w:rPr>
          <w:b/>
          <w:sz w:val="28"/>
          <w:szCs w:val="28"/>
          <w:lang w:val="uk-UA"/>
        </w:rPr>
      </w:pPr>
    </w:p>
    <w:p w14:paraId="358ED81E" w14:textId="77777777" w:rsidR="00BA1479" w:rsidRDefault="00BA1479" w:rsidP="004F14BE">
      <w:pPr>
        <w:jc w:val="right"/>
        <w:rPr>
          <w:b/>
          <w:sz w:val="28"/>
          <w:szCs w:val="28"/>
          <w:lang w:val="uk-UA"/>
        </w:rPr>
      </w:pPr>
    </w:p>
    <w:p w14:paraId="4405D529" w14:textId="77777777" w:rsidR="00BA1479" w:rsidRDefault="00BA1479" w:rsidP="004F14BE">
      <w:pPr>
        <w:jc w:val="right"/>
        <w:rPr>
          <w:b/>
          <w:sz w:val="28"/>
          <w:szCs w:val="28"/>
          <w:lang w:val="uk-UA"/>
        </w:rPr>
      </w:pPr>
    </w:p>
    <w:p w14:paraId="2ECF4CB4" w14:textId="77777777" w:rsidR="00BA1479" w:rsidRDefault="00BA1479" w:rsidP="004F14BE">
      <w:pPr>
        <w:jc w:val="right"/>
        <w:rPr>
          <w:b/>
          <w:sz w:val="28"/>
          <w:szCs w:val="28"/>
          <w:lang w:val="uk-UA"/>
        </w:rPr>
      </w:pPr>
    </w:p>
    <w:p w14:paraId="61BE61D1" w14:textId="77777777" w:rsidR="00BA1479" w:rsidRDefault="00BA1479" w:rsidP="004F14BE">
      <w:pPr>
        <w:jc w:val="right"/>
        <w:rPr>
          <w:b/>
          <w:sz w:val="28"/>
          <w:szCs w:val="28"/>
          <w:lang w:val="uk-UA"/>
        </w:rPr>
      </w:pPr>
    </w:p>
    <w:p w14:paraId="5FBB7341" w14:textId="77777777" w:rsidR="00BA1479" w:rsidRDefault="00BA1479" w:rsidP="004F14BE">
      <w:pPr>
        <w:jc w:val="right"/>
        <w:rPr>
          <w:b/>
          <w:sz w:val="28"/>
          <w:szCs w:val="28"/>
          <w:lang w:val="uk-UA"/>
        </w:rPr>
      </w:pPr>
    </w:p>
    <w:p w14:paraId="354166C5" w14:textId="77777777" w:rsidR="00BA1479" w:rsidRDefault="00BA1479" w:rsidP="004F14BE">
      <w:pPr>
        <w:jc w:val="right"/>
        <w:rPr>
          <w:b/>
          <w:sz w:val="28"/>
          <w:szCs w:val="28"/>
          <w:lang w:val="uk-UA"/>
        </w:rPr>
      </w:pPr>
    </w:p>
    <w:p w14:paraId="29106B76" w14:textId="77777777" w:rsidR="00BA1479" w:rsidRDefault="00BA1479" w:rsidP="004F14BE">
      <w:pPr>
        <w:jc w:val="right"/>
        <w:rPr>
          <w:b/>
          <w:sz w:val="28"/>
          <w:szCs w:val="28"/>
          <w:lang w:val="uk-UA"/>
        </w:rPr>
      </w:pPr>
    </w:p>
    <w:p w14:paraId="75F743D0" w14:textId="77777777" w:rsidR="00BA1479" w:rsidRDefault="00BA1479" w:rsidP="004F14BE">
      <w:pPr>
        <w:jc w:val="right"/>
        <w:rPr>
          <w:b/>
          <w:sz w:val="28"/>
          <w:szCs w:val="28"/>
          <w:lang w:val="uk-UA"/>
        </w:rPr>
      </w:pPr>
    </w:p>
    <w:p w14:paraId="29F17A60" w14:textId="77777777" w:rsidR="00227F66" w:rsidRPr="00227F66" w:rsidRDefault="00227F66" w:rsidP="00227F66">
      <w:pPr>
        <w:spacing w:before="100" w:beforeAutospacing="1" w:after="100" w:afterAutospacing="1"/>
        <w:jc w:val="center"/>
        <w:rPr>
          <w:b/>
          <w:sz w:val="28"/>
          <w:szCs w:val="28"/>
          <w:lang w:val="uk-UA"/>
        </w:rPr>
      </w:pPr>
      <w:r w:rsidRPr="00227F66">
        <w:rPr>
          <w:b/>
          <w:sz w:val="28"/>
          <w:szCs w:val="28"/>
        </w:rPr>
        <w:lastRenderedPageBreak/>
        <w:t>ПЛАН</w:t>
      </w:r>
      <w:r w:rsidRPr="00227F66">
        <w:rPr>
          <w:b/>
          <w:sz w:val="28"/>
          <w:szCs w:val="28"/>
          <w:lang w:val="en-US"/>
        </w:rPr>
        <w:t xml:space="preserve"> </w:t>
      </w:r>
      <w:r w:rsidRPr="00227F66">
        <w:rPr>
          <w:b/>
          <w:sz w:val="28"/>
          <w:szCs w:val="28"/>
        </w:rPr>
        <w:t>ВІДКРИТОГО</w:t>
      </w:r>
      <w:r w:rsidRPr="00227F66">
        <w:rPr>
          <w:b/>
          <w:sz w:val="28"/>
          <w:szCs w:val="28"/>
          <w:lang w:val="en-US"/>
        </w:rPr>
        <w:t xml:space="preserve"> </w:t>
      </w:r>
      <w:r w:rsidRPr="00227F66">
        <w:rPr>
          <w:b/>
          <w:sz w:val="28"/>
          <w:szCs w:val="28"/>
        </w:rPr>
        <w:t>ЗАНЯТТЯ</w:t>
      </w:r>
      <w:r w:rsidRPr="00227F66">
        <w:rPr>
          <w:b/>
          <w:sz w:val="28"/>
          <w:szCs w:val="28"/>
          <w:lang w:val="en-US"/>
        </w:rPr>
        <w:br/>
        <w:t xml:space="preserve">3 </w:t>
      </w:r>
      <w:r w:rsidRPr="00227F66">
        <w:rPr>
          <w:b/>
          <w:sz w:val="28"/>
          <w:szCs w:val="28"/>
        </w:rPr>
        <w:t>КУРС</w:t>
      </w:r>
      <w:r w:rsidRPr="00227F66">
        <w:rPr>
          <w:b/>
          <w:sz w:val="28"/>
          <w:szCs w:val="28"/>
          <w:lang w:val="en-US"/>
        </w:rPr>
        <w:br/>
      </w:r>
      <w:r w:rsidRPr="00227F66">
        <w:rPr>
          <w:b/>
          <w:sz w:val="28"/>
          <w:szCs w:val="28"/>
        </w:rPr>
        <w:t>ТЕМА</w:t>
      </w:r>
      <w:r w:rsidRPr="00227F66">
        <w:rPr>
          <w:b/>
          <w:sz w:val="28"/>
          <w:szCs w:val="28"/>
          <w:lang w:val="en-US"/>
        </w:rPr>
        <w:t xml:space="preserve"> </w:t>
      </w:r>
      <w:r w:rsidRPr="00227F66">
        <w:rPr>
          <w:b/>
          <w:sz w:val="28"/>
          <w:szCs w:val="28"/>
          <w:lang w:val="uk-UA"/>
        </w:rPr>
        <w:t>«</w:t>
      </w:r>
      <w:r w:rsidRPr="00227F66">
        <w:rPr>
          <w:b/>
          <w:i/>
          <w:iCs/>
          <w:sz w:val="28"/>
          <w:szCs w:val="28"/>
          <w:lang w:val="en-US"/>
        </w:rPr>
        <w:t>The Impact of Technology on Communication</w:t>
      </w:r>
      <w:r w:rsidRPr="00227F66">
        <w:rPr>
          <w:b/>
          <w:i/>
          <w:iCs/>
          <w:sz w:val="28"/>
          <w:szCs w:val="28"/>
          <w:lang w:val="uk-UA"/>
        </w:rPr>
        <w:t>»</w:t>
      </w:r>
    </w:p>
    <w:p w14:paraId="2FF07970" w14:textId="77777777" w:rsidR="00227F66" w:rsidRPr="00227F66" w:rsidRDefault="00227F66" w:rsidP="00227F66">
      <w:pPr>
        <w:spacing w:before="100" w:beforeAutospacing="1" w:after="100" w:afterAutospacing="1"/>
        <w:jc w:val="center"/>
        <w:rPr>
          <w:sz w:val="28"/>
          <w:szCs w:val="28"/>
          <w:lang w:val="en-US"/>
        </w:rPr>
      </w:pPr>
      <w:r w:rsidRPr="00227F66">
        <w:rPr>
          <w:sz w:val="28"/>
          <w:szCs w:val="28"/>
          <w:lang w:val="en-US"/>
        </w:rPr>
        <w:t>Present Perfect vs. Present Perfect Continuous</w:t>
      </w:r>
    </w:p>
    <w:p w14:paraId="376F78E2" w14:textId="77777777" w:rsidR="00227F66" w:rsidRPr="00B03A82" w:rsidRDefault="00227F66" w:rsidP="00227F66">
      <w:pPr>
        <w:spacing w:before="100" w:beforeAutospacing="1" w:after="100" w:afterAutospacing="1"/>
        <w:outlineLvl w:val="1"/>
        <w:rPr>
          <w:b/>
          <w:bCs/>
          <w:sz w:val="28"/>
          <w:szCs w:val="28"/>
        </w:rPr>
      </w:pPr>
      <w:r w:rsidRPr="00B03A82">
        <w:rPr>
          <w:b/>
          <w:bCs/>
          <w:sz w:val="28"/>
          <w:szCs w:val="28"/>
        </w:rPr>
        <w:t>ЗАГАЛЬНА МЕТА:</w:t>
      </w:r>
    </w:p>
    <w:p w14:paraId="4A7D3C9C" w14:textId="77777777" w:rsidR="00227F66" w:rsidRPr="00B03A82" w:rsidRDefault="00227F66" w:rsidP="00227F66">
      <w:pPr>
        <w:spacing w:before="100" w:beforeAutospacing="1" w:after="100" w:afterAutospacing="1"/>
        <w:rPr>
          <w:sz w:val="28"/>
          <w:szCs w:val="28"/>
        </w:rPr>
      </w:pPr>
      <w:proofErr w:type="spellStart"/>
      <w:r w:rsidRPr="00B03A82">
        <w:rPr>
          <w:sz w:val="28"/>
          <w:szCs w:val="28"/>
        </w:rPr>
        <w:t>Розвивати</w:t>
      </w:r>
      <w:proofErr w:type="spellEnd"/>
      <w:r w:rsidRPr="00B03A82">
        <w:rPr>
          <w:sz w:val="28"/>
          <w:szCs w:val="28"/>
        </w:rPr>
        <w:t xml:space="preserve"> </w:t>
      </w:r>
      <w:proofErr w:type="spellStart"/>
      <w:r w:rsidRPr="00B03A82">
        <w:rPr>
          <w:sz w:val="28"/>
          <w:szCs w:val="28"/>
        </w:rPr>
        <w:t>навички</w:t>
      </w:r>
      <w:proofErr w:type="spellEnd"/>
      <w:r w:rsidRPr="00B03A82">
        <w:rPr>
          <w:sz w:val="28"/>
          <w:szCs w:val="28"/>
        </w:rPr>
        <w:t xml:space="preserve"> </w:t>
      </w:r>
      <w:proofErr w:type="spellStart"/>
      <w:r w:rsidRPr="00B03A82">
        <w:rPr>
          <w:sz w:val="28"/>
          <w:szCs w:val="28"/>
        </w:rPr>
        <w:t>використання</w:t>
      </w:r>
      <w:proofErr w:type="spellEnd"/>
      <w:r w:rsidRPr="00B03A82">
        <w:rPr>
          <w:sz w:val="28"/>
          <w:szCs w:val="28"/>
        </w:rPr>
        <w:t xml:space="preserve"> </w:t>
      </w:r>
      <w:proofErr w:type="spellStart"/>
      <w:r w:rsidRPr="00B03A82">
        <w:rPr>
          <w:sz w:val="28"/>
          <w:szCs w:val="28"/>
        </w:rPr>
        <w:t>сучасної</w:t>
      </w:r>
      <w:proofErr w:type="spellEnd"/>
      <w:r w:rsidRPr="00B03A82">
        <w:rPr>
          <w:sz w:val="28"/>
          <w:szCs w:val="28"/>
        </w:rPr>
        <w:t xml:space="preserve"> лексики та </w:t>
      </w:r>
      <w:proofErr w:type="spellStart"/>
      <w:r w:rsidRPr="00B03A82">
        <w:rPr>
          <w:sz w:val="28"/>
          <w:szCs w:val="28"/>
        </w:rPr>
        <w:t>граматики</w:t>
      </w:r>
      <w:proofErr w:type="spellEnd"/>
      <w:r w:rsidRPr="00B03A82">
        <w:rPr>
          <w:sz w:val="28"/>
          <w:szCs w:val="28"/>
        </w:rPr>
        <w:t xml:space="preserve"> у </w:t>
      </w:r>
      <w:proofErr w:type="spellStart"/>
      <w:r w:rsidRPr="00B03A82">
        <w:rPr>
          <w:sz w:val="28"/>
          <w:szCs w:val="28"/>
        </w:rPr>
        <w:t>темі</w:t>
      </w:r>
      <w:proofErr w:type="spellEnd"/>
      <w:r w:rsidRPr="00B03A82">
        <w:rPr>
          <w:sz w:val="28"/>
          <w:szCs w:val="28"/>
        </w:rPr>
        <w:t xml:space="preserve"> </w:t>
      </w:r>
      <w:proofErr w:type="spellStart"/>
      <w:r w:rsidRPr="00B03A82">
        <w:rPr>
          <w:sz w:val="28"/>
          <w:szCs w:val="28"/>
        </w:rPr>
        <w:t>цифрових</w:t>
      </w:r>
      <w:proofErr w:type="spellEnd"/>
      <w:r w:rsidRPr="00B03A82">
        <w:rPr>
          <w:sz w:val="28"/>
          <w:szCs w:val="28"/>
        </w:rPr>
        <w:t xml:space="preserve"> </w:t>
      </w:r>
      <w:proofErr w:type="spellStart"/>
      <w:r w:rsidRPr="00B03A82">
        <w:rPr>
          <w:sz w:val="28"/>
          <w:szCs w:val="28"/>
        </w:rPr>
        <w:t>технологій</w:t>
      </w:r>
      <w:proofErr w:type="spellEnd"/>
      <w:r w:rsidRPr="00B03A82">
        <w:rPr>
          <w:sz w:val="28"/>
          <w:szCs w:val="28"/>
        </w:rPr>
        <w:t xml:space="preserve"> і </w:t>
      </w:r>
      <w:proofErr w:type="spellStart"/>
      <w:r w:rsidRPr="00B03A82">
        <w:rPr>
          <w:sz w:val="28"/>
          <w:szCs w:val="28"/>
        </w:rPr>
        <w:t>комунікації</w:t>
      </w:r>
      <w:proofErr w:type="spellEnd"/>
      <w:r w:rsidRPr="00B03A82">
        <w:rPr>
          <w:sz w:val="28"/>
          <w:szCs w:val="28"/>
        </w:rPr>
        <w:t xml:space="preserve">. </w:t>
      </w:r>
      <w:proofErr w:type="spellStart"/>
      <w:r w:rsidRPr="00B03A82">
        <w:rPr>
          <w:sz w:val="28"/>
          <w:szCs w:val="28"/>
        </w:rPr>
        <w:t>Сприяти</w:t>
      </w:r>
      <w:proofErr w:type="spellEnd"/>
      <w:r w:rsidRPr="00B03A82">
        <w:rPr>
          <w:sz w:val="28"/>
          <w:szCs w:val="28"/>
        </w:rPr>
        <w:t xml:space="preserve"> критичному </w:t>
      </w:r>
      <w:proofErr w:type="spellStart"/>
      <w:r w:rsidRPr="00B03A82">
        <w:rPr>
          <w:sz w:val="28"/>
          <w:szCs w:val="28"/>
        </w:rPr>
        <w:t>мисленню</w:t>
      </w:r>
      <w:proofErr w:type="spellEnd"/>
      <w:r w:rsidRPr="00B03A82">
        <w:rPr>
          <w:sz w:val="28"/>
          <w:szCs w:val="28"/>
        </w:rPr>
        <w:t xml:space="preserve"> через </w:t>
      </w:r>
      <w:proofErr w:type="spellStart"/>
      <w:r w:rsidRPr="00B03A82">
        <w:rPr>
          <w:sz w:val="28"/>
          <w:szCs w:val="28"/>
        </w:rPr>
        <w:t>обговорення</w:t>
      </w:r>
      <w:proofErr w:type="spellEnd"/>
      <w:r w:rsidRPr="00B03A82">
        <w:rPr>
          <w:sz w:val="28"/>
          <w:szCs w:val="28"/>
        </w:rPr>
        <w:t xml:space="preserve"> </w:t>
      </w:r>
      <w:proofErr w:type="spellStart"/>
      <w:r w:rsidRPr="00B03A82">
        <w:rPr>
          <w:sz w:val="28"/>
          <w:szCs w:val="28"/>
        </w:rPr>
        <w:t>соціальних</w:t>
      </w:r>
      <w:proofErr w:type="spellEnd"/>
      <w:r w:rsidRPr="00B03A82">
        <w:rPr>
          <w:sz w:val="28"/>
          <w:szCs w:val="28"/>
        </w:rPr>
        <w:t xml:space="preserve"> </w:t>
      </w:r>
      <w:proofErr w:type="spellStart"/>
      <w:r w:rsidRPr="00B03A82">
        <w:rPr>
          <w:sz w:val="28"/>
          <w:szCs w:val="28"/>
        </w:rPr>
        <w:t>аспектів</w:t>
      </w:r>
      <w:proofErr w:type="spellEnd"/>
      <w:r w:rsidRPr="00B03A82">
        <w:rPr>
          <w:sz w:val="28"/>
          <w:szCs w:val="28"/>
        </w:rPr>
        <w:t xml:space="preserve"> </w:t>
      </w:r>
      <w:proofErr w:type="spellStart"/>
      <w:r w:rsidRPr="00B03A82">
        <w:rPr>
          <w:sz w:val="28"/>
          <w:szCs w:val="28"/>
        </w:rPr>
        <w:t>змін</w:t>
      </w:r>
      <w:proofErr w:type="spellEnd"/>
      <w:r w:rsidRPr="00B03A82">
        <w:rPr>
          <w:sz w:val="28"/>
          <w:szCs w:val="28"/>
        </w:rPr>
        <w:t xml:space="preserve"> у </w:t>
      </w:r>
      <w:proofErr w:type="spellStart"/>
      <w:r w:rsidRPr="00B03A82">
        <w:rPr>
          <w:sz w:val="28"/>
          <w:szCs w:val="28"/>
        </w:rPr>
        <w:t>спілкуванні</w:t>
      </w:r>
      <w:proofErr w:type="spellEnd"/>
      <w:r w:rsidRPr="00B03A82">
        <w:rPr>
          <w:sz w:val="28"/>
          <w:szCs w:val="28"/>
        </w:rPr>
        <w:t>.</w:t>
      </w:r>
    </w:p>
    <w:p w14:paraId="418B0397" w14:textId="77777777" w:rsidR="00227F66" w:rsidRPr="00B03A82" w:rsidRDefault="00227F66" w:rsidP="00227F66">
      <w:pPr>
        <w:spacing w:before="100" w:beforeAutospacing="1" w:after="100" w:afterAutospacing="1"/>
        <w:outlineLvl w:val="1"/>
        <w:rPr>
          <w:b/>
          <w:bCs/>
          <w:sz w:val="28"/>
          <w:szCs w:val="28"/>
        </w:rPr>
      </w:pPr>
      <w:r w:rsidRPr="00B03A82">
        <w:rPr>
          <w:b/>
          <w:bCs/>
          <w:sz w:val="28"/>
          <w:szCs w:val="28"/>
        </w:rPr>
        <w:t xml:space="preserve">СТРУКТУРА </w:t>
      </w:r>
      <w:r>
        <w:rPr>
          <w:b/>
          <w:bCs/>
          <w:sz w:val="28"/>
          <w:szCs w:val="28"/>
          <w:lang w:val="uk-UA"/>
        </w:rPr>
        <w:t>ЗАНЯТТЯ</w:t>
      </w:r>
      <w:r w:rsidRPr="00B03A82">
        <w:rPr>
          <w:b/>
          <w:bCs/>
          <w:sz w:val="28"/>
          <w:szCs w:val="28"/>
        </w:rPr>
        <w:t>:</w:t>
      </w:r>
    </w:p>
    <w:p w14:paraId="0D15864F" w14:textId="77777777" w:rsidR="00227F66" w:rsidRPr="00B03A82" w:rsidRDefault="00227F66" w:rsidP="00227F66">
      <w:pPr>
        <w:spacing w:before="100" w:beforeAutospacing="1" w:after="100" w:afterAutospacing="1"/>
        <w:outlineLvl w:val="2"/>
        <w:rPr>
          <w:b/>
          <w:bCs/>
          <w:sz w:val="28"/>
          <w:szCs w:val="28"/>
        </w:rPr>
      </w:pPr>
      <w:r w:rsidRPr="00B03A82">
        <w:rPr>
          <w:b/>
          <w:bCs/>
          <w:sz w:val="28"/>
          <w:szCs w:val="28"/>
        </w:rPr>
        <w:t xml:space="preserve">1. </w:t>
      </w:r>
      <w:proofErr w:type="spellStart"/>
      <w:r w:rsidRPr="00B03A82">
        <w:rPr>
          <w:b/>
          <w:bCs/>
          <w:sz w:val="28"/>
          <w:szCs w:val="28"/>
        </w:rPr>
        <w:t>Warm</w:t>
      </w:r>
      <w:proofErr w:type="spellEnd"/>
      <w:r w:rsidRPr="00B03A82">
        <w:rPr>
          <w:b/>
          <w:bCs/>
          <w:sz w:val="28"/>
          <w:szCs w:val="28"/>
        </w:rPr>
        <w:t xml:space="preserve">-Up / </w:t>
      </w:r>
      <w:proofErr w:type="spellStart"/>
      <w:r w:rsidRPr="00B03A82">
        <w:rPr>
          <w:b/>
          <w:bCs/>
          <w:sz w:val="28"/>
          <w:szCs w:val="28"/>
        </w:rPr>
        <w:t>Lead-in</w:t>
      </w:r>
      <w:proofErr w:type="spellEnd"/>
      <w:r w:rsidRPr="00B03A82">
        <w:rPr>
          <w:b/>
          <w:bCs/>
          <w:sz w:val="28"/>
          <w:szCs w:val="28"/>
        </w:rPr>
        <w:t xml:space="preserve"> (10 </w:t>
      </w:r>
      <w:proofErr w:type="spellStart"/>
      <w:r w:rsidRPr="00B03A82">
        <w:rPr>
          <w:b/>
          <w:bCs/>
          <w:sz w:val="28"/>
          <w:szCs w:val="28"/>
        </w:rPr>
        <w:t>хв</w:t>
      </w:r>
      <w:proofErr w:type="spellEnd"/>
      <w:r w:rsidRPr="00B03A82">
        <w:rPr>
          <w:b/>
          <w:bCs/>
          <w:sz w:val="28"/>
          <w:szCs w:val="28"/>
        </w:rPr>
        <w:t>)</w:t>
      </w:r>
    </w:p>
    <w:p w14:paraId="0DCE3EFF" w14:textId="77777777" w:rsidR="00227F66" w:rsidRPr="00227F66" w:rsidRDefault="00227F66" w:rsidP="008509C3">
      <w:pPr>
        <w:numPr>
          <w:ilvl w:val="0"/>
          <w:numId w:val="39"/>
        </w:numPr>
        <w:spacing w:before="100" w:beforeAutospacing="1" w:after="100" w:afterAutospacing="1"/>
        <w:rPr>
          <w:sz w:val="28"/>
          <w:szCs w:val="28"/>
          <w:lang w:val="en-US"/>
        </w:rPr>
      </w:pPr>
      <w:r w:rsidRPr="00227F66">
        <w:rPr>
          <w:b/>
          <w:bCs/>
          <w:sz w:val="28"/>
          <w:szCs w:val="28"/>
          <w:lang w:val="en-US"/>
        </w:rPr>
        <w:t>Activity:</w:t>
      </w:r>
      <w:r w:rsidRPr="00227F66">
        <w:rPr>
          <w:sz w:val="28"/>
          <w:szCs w:val="28"/>
          <w:lang w:val="en-US"/>
        </w:rPr>
        <w:t xml:space="preserve"> </w:t>
      </w:r>
      <w:proofErr w:type="gramStart"/>
      <w:r w:rsidRPr="00227F66">
        <w:rPr>
          <w:sz w:val="28"/>
          <w:szCs w:val="28"/>
          <w:lang w:val="en-US"/>
        </w:rPr>
        <w:t>Mini-survey</w:t>
      </w:r>
      <w:proofErr w:type="gramEnd"/>
      <w:r w:rsidRPr="00227F66">
        <w:rPr>
          <w:sz w:val="28"/>
          <w:szCs w:val="28"/>
          <w:lang w:val="en-US"/>
        </w:rPr>
        <w:t xml:space="preserve"> in pairs: </w:t>
      </w:r>
      <w:r w:rsidRPr="00227F66">
        <w:rPr>
          <w:i/>
          <w:iCs/>
          <w:sz w:val="28"/>
          <w:szCs w:val="28"/>
          <w:lang w:val="en-US"/>
        </w:rPr>
        <w:t>“How many hours do you spend on your phone daily?”</w:t>
      </w:r>
    </w:p>
    <w:p w14:paraId="3C537C40" w14:textId="77777777" w:rsidR="00227F66" w:rsidRPr="00B03A82" w:rsidRDefault="00227F66" w:rsidP="008509C3">
      <w:pPr>
        <w:numPr>
          <w:ilvl w:val="0"/>
          <w:numId w:val="39"/>
        </w:numPr>
        <w:spacing w:before="100" w:beforeAutospacing="1" w:after="100" w:afterAutospacing="1"/>
        <w:rPr>
          <w:sz w:val="28"/>
          <w:szCs w:val="28"/>
        </w:rPr>
      </w:pPr>
      <w:proofErr w:type="spellStart"/>
      <w:r w:rsidRPr="00B03A82">
        <w:rPr>
          <w:b/>
          <w:bCs/>
          <w:sz w:val="28"/>
          <w:szCs w:val="28"/>
        </w:rPr>
        <w:t>Goal</w:t>
      </w:r>
      <w:proofErr w:type="spellEnd"/>
      <w:r w:rsidRPr="00B03A82">
        <w:rPr>
          <w:b/>
          <w:bCs/>
          <w:sz w:val="28"/>
          <w:szCs w:val="28"/>
        </w:rPr>
        <w:t>:</w:t>
      </w:r>
      <w:r w:rsidRPr="00B03A82">
        <w:rPr>
          <w:sz w:val="28"/>
          <w:szCs w:val="28"/>
        </w:rPr>
        <w:t xml:space="preserve"> </w:t>
      </w:r>
      <w:proofErr w:type="spellStart"/>
      <w:r w:rsidRPr="00B03A82">
        <w:rPr>
          <w:sz w:val="28"/>
          <w:szCs w:val="28"/>
        </w:rPr>
        <w:t>Активізація</w:t>
      </w:r>
      <w:proofErr w:type="spellEnd"/>
      <w:r w:rsidRPr="00B03A82">
        <w:rPr>
          <w:sz w:val="28"/>
          <w:szCs w:val="28"/>
        </w:rPr>
        <w:t xml:space="preserve"> теми, </w:t>
      </w:r>
      <w:proofErr w:type="spellStart"/>
      <w:r w:rsidRPr="00B03A82">
        <w:rPr>
          <w:sz w:val="28"/>
          <w:szCs w:val="28"/>
        </w:rPr>
        <w:t>встановлення</w:t>
      </w:r>
      <w:proofErr w:type="spellEnd"/>
      <w:r w:rsidRPr="00B03A82">
        <w:rPr>
          <w:sz w:val="28"/>
          <w:szCs w:val="28"/>
        </w:rPr>
        <w:t xml:space="preserve"> </w:t>
      </w:r>
      <w:proofErr w:type="spellStart"/>
      <w:r w:rsidRPr="00B03A82">
        <w:rPr>
          <w:sz w:val="28"/>
          <w:szCs w:val="28"/>
        </w:rPr>
        <w:t>особистого</w:t>
      </w:r>
      <w:proofErr w:type="spellEnd"/>
      <w:r w:rsidRPr="00B03A82">
        <w:rPr>
          <w:sz w:val="28"/>
          <w:szCs w:val="28"/>
        </w:rPr>
        <w:t xml:space="preserve"> </w:t>
      </w:r>
      <w:proofErr w:type="spellStart"/>
      <w:r w:rsidRPr="00B03A82">
        <w:rPr>
          <w:sz w:val="28"/>
          <w:szCs w:val="28"/>
        </w:rPr>
        <w:t>зв’язку</w:t>
      </w:r>
      <w:proofErr w:type="spellEnd"/>
      <w:r w:rsidRPr="00B03A82">
        <w:rPr>
          <w:sz w:val="28"/>
          <w:szCs w:val="28"/>
        </w:rPr>
        <w:t xml:space="preserve"> з темою</w:t>
      </w:r>
    </w:p>
    <w:p w14:paraId="69D28541" w14:textId="77777777" w:rsidR="00227F66" w:rsidRPr="00B03A82" w:rsidRDefault="00227F66" w:rsidP="008509C3">
      <w:pPr>
        <w:numPr>
          <w:ilvl w:val="0"/>
          <w:numId w:val="39"/>
        </w:numPr>
        <w:spacing w:before="100" w:beforeAutospacing="1" w:after="100" w:afterAutospacing="1"/>
        <w:rPr>
          <w:sz w:val="28"/>
          <w:szCs w:val="28"/>
        </w:rPr>
      </w:pPr>
      <w:proofErr w:type="spellStart"/>
      <w:r w:rsidRPr="00B03A82">
        <w:rPr>
          <w:b/>
          <w:bCs/>
          <w:sz w:val="28"/>
          <w:szCs w:val="28"/>
        </w:rPr>
        <w:t>Skills</w:t>
      </w:r>
      <w:proofErr w:type="spellEnd"/>
      <w:r w:rsidRPr="00B03A82">
        <w:rPr>
          <w:b/>
          <w:bCs/>
          <w:sz w:val="28"/>
          <w:szCs w:val="28"/>
        </w:rPr>
        <w:t>:</w:t>
      </w:r>
      <w:r w:rsidRPr="00B03A82">
        <w:rPr>
          <w:sz w:val="28"/>
          <w:szCs w:val="28"/>
        </w:rPr>
        <w:t xml:space="preserve"> </w:t>
      </w:r>
      <w:proofErr w:type="spellStart"/>
      <w:r w:rsidRPr="00B03A82">
        <w:rPr>
          <w:sz w:val="28"/>
          <w:szCs w:val="28"/>
        </w:rPr>
        <w:t>Speaking</w:t>
      </w:r>
      <w:proofErr w:type="spellEnd"/>
      <w:r w:rsidRPr="00B03A82">
        <w:rPr>
          <w:sz w:val="28"/>
          <w:szCs w:val="28"/>
        </w:rPr>
        <w:t xml:space="preserve">, </w:t>
      </w:r>
      <w:proofErr w:type="spellStart"/>
      <w:r w:rsidRPr="00B03A82">
        <w:rPr>
          <w:sz w:val="28"/>
          <w:szCs w:val="28"/>
        </w:rPr>
        <w:t>critical</w:t>
      </w:r>
      <w:proofErr w:type="spellEnd"/>
      <w:r w:rsidRPr="00B03A82">
        <w:rPr>
          <w:sz w:val="28"/>
          <w:szCs w:val="28"/>
        </w:rPr>
        <w:t xml:space="preserve"> </w:t>
      </w:r>
      <w:proofErr w:type="spellStart"/>
      <w:r w:rsidRPr="00B03A82">
        <w:rPr>
          <w:sz w:val="28"/>
          <w:szCs w:val="28"/>
        </w:rPr>
        <w:t>thinking</w:t>
      </w:r>
      <w:proofErr w:type="spellEnd"/>
    </w:p>
    <w:p w14:paraId="4C4EFEEE" w14:textId="77777777" w:rsidR="00227F66" w:rsidRPr="00B03A82" w:rsidRDefault="00227F66" w:rsidP="00227F66">
      <w:pPr>
        <w:spacing w:before="100" w:beforeAutospacing="1" w:after="100" w:afterAutospacing="1"/>
        <w:outlineLvl w:val="2"/>
        <w:rPr>
          <w:b/>
          <w:bCs/>
          <w:sz w:val="28"/>
          <w:szCs w:val="28"/>
        </w:rPr>
      </w:pPr>
      <w:r w:rsidRPr="00B03A82">
        <w:rPr>
          <w:b/>
          <w:bCs/>
          <w:sz w:val="28"/>
          <w:szCs w:val="28"/>
        </w:rPr>
        <w:t xml:space="preserve">2. </w:t>
      </w:r>
      <w:proofErr w:type="spellStart"/>
      <w:r w:rsidRPr="00B03A82">
        <w:rPr>
          <w:b/>
          <w:bCs/>
          <w:sz w:val="28"/>
          <w:szCs w:val="28"/>
        </w:rPr>
        <w:t>Vocabulary</w:t>
      </w:r>
      <w:proofErr w:type="spellEnd"/>
      <w:r w:rsidRPr="00B03A82">
        <w:rPr>
          <w:b/>
          <w:bCs/>
          <w:sz w:val="28"/>
          <w:szCs w:val="28"/>
        </w:rPr>
        <w:t xml:space="preserve"> Focus (15 </w:t>
      </w:r>
      <w:proofErr w:type="spellStart"/>
      <w:r w:rsidRPr="00B03A82">
        <w:rPr>
          <w:b/>
          <w:bCs/>
          <w:sz w:val="28"/>
          <w:szCs w:val="28"/>
        </w:rPr>
        <w:t>хв</w:t>
      </w:r>
      <w:proofErr w:type="spellEnd"/>
      <w:r w:rsidRPr="00B03A82">
        <w:rPr>
          <w:b/>
          <w:bCs/>
          <w:sz w:val="28"/>
          <w:szCs w:val="28"/>
        </w:rPr>
        <w:t>)</w:t>
      </w:r>
    </w:p>
    <w:p w14:paraId="0D96D505" w14:textId="77777777" w:rsidR="00227F66" w:rsidRPr="00B03A82" w:rsidRDefault="00227F66" w:rsidP="008509C3">
      <w:pPr>
        <w:numPr>
          <w:ilvl w:val="0"/>
          <w:numId w:val="40"/>
        </w:numPr>
        <w:spacing w:before="100" w:beforeAutospacing="1" w:after="100" w:afterAutospacing="1"/>
        <w:rPr>
          <w:sz w:val="28"/>
          <w:szCs w:val="28"/>
        </w:rPr>
      </w:pPr>
      <w:proofErr w:type="spellStart"/>
      <w:r w:rsidRPr="00B03A82">
        <w:rPr>
          <w:b/>
          <w:bCs/>
          <w:sz w:val="28"/>
          <w:szCs w:val="28"/>
        </w:rPr>
        <w:t>Lexical</w:t>
      </w:r>
      <w:proofErr w:type="spellEnd"/>
      <w:r w:rsidRPr="00B03A82">
        <w:rPr>
          <w:b/>
          <w:bCs/>
          <w:sz w:val="28"/>
          <w:szCs w:val="28"/>
        </w:rPr>
        <w:t xml:space="preserve"> </w:t>
      </w:r>
      <w:proofErr w:type="spellStart"/>
      <w:r w:rsidRPr="00B03A82">
        <w:rPr>
          <w:b/>
          <w:bCs/>
          <w:sz w:val="28"/>
          <w:szCs w:val="28"/>
        </w:rPr>
        <w:t>Set</w:t>
      </w:r>
      <w:proofErr w:type="spellEnd"/>
      <w:r w:rsidRPr="00B03A82">
        <w:rPr>
          <w:b/>
          <w:bCs/>
          <w:sz w:val="28"/>
          <w:szCs w:val="28"/>
        </w:rPr>
        <w:t>:</w:t>
      </w:r>
    </w:p>
    <w:p w14:paraId="6E76CB26" w14:textId="77777777" w:rsidR="00227F66" w:rsidRPr="00227F66" w:rsidRDefault="00227F66" w:rsidP="008509C3">
      <w:pPr>
        <w:numPr>
          <w:ilvl w:val="1"/>
          <w:numId w:val="40"/>
        </w:numPr>
        <w:spacing w:before="100" w:beforeAutospacing="1" w:after="100" w:afterAutospacing="1"/>
        <w:rPr>
          <w:sz w:val="28"/>
          <w:szCs w:val="28"/>
          <w:lang w:val="en-US"/>
        </w:rPr>
      </w:pPr>
      <w:r w:rsidRPr="00227F66">
        <w:rPr>
          <w:sz w:val="28"/>
          <w:szCs w:val="28"/>
          <w:lang w:val="en-US"/>
        </w:rPr>
        <w:t xml:space="preserve">buzzwords: </w:t>
      </w:r>
      <w:r w:rsidRPr="00227F66">
        <w:rPr>
          <w:i/>
          <w:iCs/>
          <w:sz w:val="28"/>
          <w:szCs w:val="28"/>
          <w:lang w:val="en-US"/>
        </w:rPr>
        <w:t>instant messaging, digital footprint, screen time, virtual presence, ghosting, bandwidth, lag, emoji culture</w:t>
      </w:r>
    </w:p>
    <w:p w14:paraId="5E5C62B2" w14:textId="77777777" w:rsidR="00227F66" w:rsidRPr="00227F66" w:rsidRDefault="00227F66" w:rsidP="008509C3">
      <w:pPr>
        <w:numPr>
          <w:ilvl w:val="0"/>
          <w:numId w:val="40"/>
        </w:numPr>
        <w:spacing w:before="100" w:beforeAutospacing="1" w:after="100" w:afterAutospacing="1"/>
        <w:rPr>
          <w:sz w:val="28"/>
          <w:szCs w:val="28"/>
          <w:lang w:val="en-US"/>
        </w:rPr>
      </w:pPr>
      <w:r w:rsidRPr="00227F66">
        <w:rPr>
          <w:b/>
          <w:bCs/>
          <w:sz w:val="28"/>
          <w:szCs w:val="28"/>
          <w:lang w:val="en-US"/>
        </w:rPr>
        <w:t>Activity:</w:t>
      </w:r>
      <w:r w:rsidRPr="00227F66">
        <w:rPr>
          <w:sz w:val="28"/>
          <w:szCs w:val="28"/>
          <w:lang w:val="en-US"/>
        </w:rPr>
        <w:t xml:space="preserve"> Match terms with definitions + context gap-fill</w:t>
      </w:r>
    </w:p>
    <w:p w14:paraId="1943241A" w14:textId="77777777" w:rsidR="00227F66" w:rsidRPr="00227F66" w:rsidRDefault="00227F66" w:rsidP="008509C3">
      <w:pPr>
        <w:numPr>
          <w:ilvl w:val="0"/>
          <w:numId w:val="40"/>
        </w:numPr>
        <w:spacing w:before="100" w:beforeAutospacing="1" w:after="100" w:afterAutospacing="1"/>
        <w:rPr>
          <w:sz w:val="28"/>
          <w:szCs w:val="28"/>
          <w:lang w:val="en-US"/>
        </w:rPr>
      </w:pPr>
      <w:r w:rsidRPr="00227F66">
        <w:rPr>
          <w:b/>
          <w:bCs/>
          <w:sz w:val="28"/>
          <w:szCs w:val="28"/>
          <w:lang w:val="en-US"/>
        </w:rPr>
        <w:t>Follow-up:</w:t>
      </w:r>
      <w:r w:rsidRPr="00227F66">
        <w:rPr>
          <w:sz w:val="28"/>
          <w:szCs w:val="28"/>
          <w:lang w:val="en-US"/>
        </w:rPr>
        <w:t xml:space="preserve"> Discuss the pros/cons of each concept in pairs</w:t>
      </w:r>
    </w:p>
    <w:p w14:paraId="3FCCC054" w14:textId="77777777" w:rsidR="00227F66" w:rsidRPr="00B03A82" w:rsidRDefault="00227F66" w:rsidP="00227F66">
      <w:pPr>
        <w:spacing w:before="100" w:beforeAutospacing="1" w:after="100" w:afterAutospacing="1"/>
        <w:outlineLvl w:val="2"/>
        <w:rPr>
          <w:b/>
          <w:bCs/>
          <w:sz w:val="28"/>
          <w:szCs w:val="28"/>
        </w:rPr>
      </w:pPr>
      <w:r w:rsidRPr="00B03A82">
        <w:rPr>
          <w:b/>
          <w:bCs/>
          <w:sz w:val="28"/>
          <w:szCs w:val="28"/>
        </w:rPr>
        <w:t xml:space="preserve">3. </w:t>
      </w:r>
      <w:proofErr w:type="spellStart"/>
      <w:r w:rsidRPr="00B03A82">
        <w:rPr>
          <w:b/>
          <w:bCs/>
          <w:sz w:val="28"/>
          <w:szCs w:val="28"/>
        </w:rPr>
        <w:t>Listening</w:t>
      </w:r>
      <w:proofErr w:type="spellEnd"/>
      <w:r w:rsidRPr="00B03A82">
        <w:rPr>
          <w:b/>
          <w:bCs/>
          <w:sz w:val="28"/>
          <w:szCs w:val="28"/>
        </w:rPr>
        <w:t xml:space="preserve"> </w:t>
      </w:r>
      <w:proofErr w:type="spellStart"/>
      <w:r w:rsidRPr="00B03A82">
        <w:rPr>
          <w:b/>
          <w:bCs/>
          <w:sz w:val="28"/>
          <w:szCs w:val="28"/>
        </w:rPr>
        <w:t>Practice</w:t>
      </w:r>
      <w:proofErr w:type="spellEnd"/>
      <w:r w:rsidRPr="00B03A82">
        <w:rPr>
          <w:b/>
          <w:bCs/>
          <w:sz w:val="28"/>
          <w:szCs w:val="28"/>
        </w:rPr>
        <w:t xml:space="preserve"> (10 </w:t>
      </w:r>
      <w:proofErr w:type="spellStart"/>
      <w:r w:rsidRPr="00B03A82">
        <w:rPr>
          <w:b/>
          <w:bCs/>
          <w:sz w:val="28"/>
          <w:szCs w:val="28"/>
        </w:rPr>
        <w:t>хв</w:t>
      </w:r>
      <w:proofErr w:type="spellEnd"/>
      <w:r w:rsidRPr="00B03A82">
        <w:rPr>
          <w:b/>
          <w:bCs/>
          <w:sz w:val="28"/>
          <w:szCs w:val="28"/>
        </w:rPr>
        <w:t>)</w:t>
      </w:r>
    </w:p>
    <w:p w14:paraId="2CFB29EA" w14:textId="77777777" w:rsidR="00227F66" w:rsidRPr="00227F66" w:rsidRDefault="00227F66" w:rsidP="008509C3">
      <w:pPr>
        <w:numPr>
          <w:ilvl w:val="0"/>
          <w:numId w:val="41"/>
        </w:numPr>
        <w:spacing w:before="100" w:beforeAutospacing="1" w:after="100" w:afterAutospacing="1"/>
        <w:rPr>
          <w:sz w:val="28"/>
          <w:szCs w:val="28"/>
          <w:lang w:val="en-US"/>
        </w:rPr>
      </w:pPr>
      <w:r w:rsidRPr="00227F66">
        <w:rPr>
          <w:b/>
          <w:bCs/>
          <w:sz w:val="28"/>
          <w:szCs w:val="28"/>
          <w:lang w:val="en-US"/>
        </w:rPr>
        <w:t>Audio:</w:t>
      </w:r>
      <w:r w:rsidRPr="00227F66">
        <w:rPr>
          <w:sz w:val="28"/>
          <w:szCs w:val="28"/>
          <w:lang w:val="en-US"/>
        </w:rPr>
        <w:t xml:space="preserve"> TED Talk excerpt or simulated podcast: </w:t>
      </w:r>
      <w:r w:rsidRPr="00227F66">
        <w:rPr>
          <w:i/>
          <w:iCs/>
          <w:sz w:val="28"/>
          <w:szCs w:val="28"/>
          <w:lang w:val="en-US"/>
        </w:rPr>
        <w:t>“How Social Media Is Changing Language”</w:t>
      </w:r>
    </w:p>
    <w:p w14:paraId="3A83AFDA" w14:textId="77777777" w:rsidR="00227F66" w:rsidRPr="00227F66" w:rsidRDefault="00227F66" w:rsidP="008509C3">
      <w:pPr>
        <w:numPr>
          <w:ilvl w:val="0"/>
          <w:numId w:val="41"/>
        </w:numPr>
        <w:spacing w:before="100" w:beforeAutospacing="1" w:after="100" w:afterAutospacing="1"/>
        <w:rPr>
          <w:sz w:val="28"/>
          <w:szCs w:val="28"/>
          <w:lang w:val="en-US"/>
        </w:rPr>
      </w:pPr>
      <w:r w:rsidRPr="00227F66">
        <w:rPr>
          <w:b/>
          <w:bCs/>
          <w:sz w:val="28"/>
          <w:szCs w:val="28"/>
          <w:lang w:val="en-US"/>
        </w:rPr>
        <w:t>Task:</w:t>
      </w:r>
      <w:r w:rsidRPr="00227F66">
        <w:rPr>
          <w:sz w:val="28"/>
          <w:szCs w:val="28"/>
          <w:lang w:val="en-US"/>
        </w:rPr>
        <w:t xml:space="preserve"> Note-taking + True/False questions</w:t>
      </w:r>
    </w:p>
    <w:p w14:paraId="68FE20B9" w14:textId="77777777" w:rsidR="00227F66" w:rsidRPr="00227F66" w:rsidRDefault="00227F66" w:rsidP="008509C3">
      <w:pPr>
        <w:numPr>
          <w:ilvl w:val="0"/>
          <w:numId w:val="41"/>
        </w:numPr>
        <w:spacing w:before="100" w:beforeAutospacing="1" w:after="100" w:afterAutospacing="1"/>
        <w:rPr>
          <w:sz w:val="28"/>
          <w:szCs w:val="28"/>
          <w:lang w:val="en-US"/>
        </w:rPr>
      </w:pPr>
      <w:r w:rsidRPr="00227F66">
        <w:rPr>
          <w:b/>
          <w:bCs/>
          <w:sz w:val="28"/>
          <w:szCs w:val="28"/>
          <w:lang w:val="en-US"/>
        </w:rPr>
        <w:t>Skills:</w:t>
      </w:r>
      <w:r w:rsidRPr="00227F66">
        <w:rPr>
          <w:sz w:val="28"/>
          <w:szCs w:val="28"/>
          <w:lang w:val="en-US"/>
        </w:rPr>
        <w:t xml:space="preserve"> Listening </w:t>
      </w:r>
      <w:proofErr w:type="gramStart"/>
      <w:r w:rsidRPr="00227F66">
        <w:rPr>
          <w:sz w:val="28"/>
          <w:szCs w:val="28"/>
          <w:lang w:val="en-US"/>
        </w:rPr>
        <w:t>for</w:t>
      </w:r>
      <w:proofErr w:type="gramEnd"/>
      <w:r w:rsidRPr="00227F66">
        <w:rPr>
          <w:sz w:val="28"/>
          <w:szCs w:val="28"/>
          <w:lang w:val="en-US"/>
        </w:rPr>
        <w:t xml:space="preserve"> gist and specific information</w:t>
      </w:r>
    </w:p>
    <w:p w14:paraId="783A53F0" w14:textId="77777777" w:rsidR="00227F66" w:rsidRPr="00227F66" w:rsidRDefault="00227F66" w:rsidP="00227F66">
      <w:pPr>
        <w:spacing w:before="100" w:beforeAutospacing="1" w:after="100" w:afterAutospacing="1"/>
        <w:outlineLvl w:val="2"/>
        <w:rPr>
          <w:b/>
          <w:bCs/>
          <w:sz w:val="28"/>
          <w:szCs w:val="28"/>
          <w:lang w:val="en-US"/>
        </w:rPr>
      </w:pPr>
      <w:r w:rsidRPr="00227F66">
        <w:rPr>
          <w:b/>
          <w:bCs/>
          <w:sz w:val="28"/>
          <w:szCs w:val="28"/>
          <w:lang w:val="en-US"/>
        </w:rPr>
        <w:t xml:space="preserve">4. Grammar Focus (20 </w:t>
      </w:r>
      <w:proofErr w:type="spellStart"/>
      <w:r w:rsidRPr="00B03A82">
        <w:rPr>
          <w:b/>
          <w:bCs/>
          <w:sz w:val="28"/>
          <w:szCs w:val="28"/>
        </w:rPr>
        <w:t>хв</w:t>
      </w:r>
      <w:proofErr w:type="spellEnd"/>
      <w:r w:rsidRPr="00227F66">
        <w:rPr>
          <w:b/>
          <w:bCs/>
          <w:sz w:val="28"/>
          <w:szCs w:val="28"/>
          <w:lang w:val="en-US"/>
        </w:rPr>
        <w:t>)</w:t>
      </w:r>
    </w:p>
    <w:p w14:paraId="70B30C41" w14:textId="77777777" w:rsidR="00227F66" w:rsidRPr="00227F66" w:rsidRDefault="00227F66" w:rsidP="00227F66">
      <w:pPr>
        <w:spacing w:before="100" w:beforeAutospacing="1" w:after="100" w:afterAutospacing="1"/>
        <w:rPr>
          <w:sz w:val="28"/>
          <w:szCs w:val="28"/>
          <w:lang w:val="en-US"/>
        </w:rPr>
      </w:pPr>
      <w:r w:rsidRPr="00227F66">
        <w:rPr>
          <w:b/>
          <w:bCs/>
          <w:sz w:val="28"/>
          <w:szCs w:val="28"/>
          <w:lang w:val="en-US"/>
        </w:rPr>
        <w:t>Grammar Points:</w:t>
      </w:r>
    </w:p>
    <w:p w14:paraId="1FEA1360" w14:textId="77777777" w:rsidR="00227F66" w:rsidRPr="00227F66" w:rsidRDefault="00227F66" w:rsidP="008509C3">
      <w:pPr>
        <w:numPr>
          <w:ilvl w:val="0"/>
          <w:numId w:val="42"/>
        </w:numPr>
        <w:spacing w:before="100" w:beforeAutospacing="1" w:after="100" w:afterAutospacing="1"/>
        <w:rPr>
          <w:sz w:val="28"/>
          <w:szCs w:val="28"/>
          <w:lang w:val="en-US"/>
        </w:rPr>
      </w:pPr>
      <w:r w:rsidRPr="00227F66">
        <w:rPr>
          <w:sz w:val="28"/>
          <w:szCs w:val="28"/>
          <w:lang w:val="en-US"/>
        </w:rPr>
        <w:t>Present Perfect vs. Present Perfect Continuous (in context of technological habits)</w:t>
      </w:r>
    </w:p>
    <w:p w14:paraId="71F603CB" w14:textId="77777777" w:rsidR="00227F66" w:rsidRPr="00227F66" w:rsidRDefault="00227F66" w:rsidP="008509C3">
      <w:pPr>
        <w:numPr>
          <w:ilvl w:val="0"/>
          <w:numId w:val="42"/>
        </w:numPr>
        <w:spacing w:before="100" w:beforeAutospacing="1" w:after="100" w:afterAutospacing="1"/>
        <w:rPr>
          <w:sz w:val="28"/>
          <w:szCs w:val="28"/>
          <w:lang w:val="en-US"/>
        </w:rPr>
      </w:pPr>
      <w:r w:rsidRPr="00227F66">
        <w:rPr>
          <w:sz w:val="28"/>
          <w:szCs w:val="28"/>
          <w:lang w:val="en-US"/>
        </w:rPr>
        <w:t>Reported Speech (e.g., “She said she had deleted all her social media”)</w:t>
      </w:r>
    </w:p>
    <w:p w14:paraId="05FC6C40" w14:textId="77777777" w:rsidR="00227F66" w:rsidRPr="00B03A82" w:rsidRDefault="00227F66" w:rsidP="00227F66">
      <w:pPr>
        <w:spacing w:before="100" w:beforeAutospacing="1" w:after="100" w:afterAutospacing="1"/>
        <w:rPr>
          <w:sz w:val="28"/>
          <w:szCs w:val="28"/>
        </w:rPr>
      </w:pPr>
      <w:proofErr w:type="spellStart"/>
      <w:r w:rsidRPr="00B03A82">
        <w:rPr>
          <w:b/>
          <w:bCs/>
          <w:sz w:val="28"/>
          <w:szCs w:val="28"/>
        </w:rPr>
        <w:t>Activity</w:t>
      </w:r>
      <w:proofErr w:type="spellEnd"/>
      <w:r w:rsidRPr="00B03A82">
        <w:rPr>
          <w:b/>
          <w:bCs/>
          <w:sz w:val="28"/>
          <w:szCs w:val="28"/>
        </w:rPr>
        <w:t>:</w:t>
      </w:r>
    </w:p>
    <w:p w14:paraId="3FD17D23" w14:textId="77777777" w:rsidR="00227F66" w:rsidRPr="00227F66" w:rsidRDefault="00227F66" w:rsidP="008509C3">
      <w:pPr>
        <w:numPr>
          <w:ilvl w:val="0"/>
          <w:numId w:val="43"/>
        </w:numPr>
        <w:spacing w:before="100" w:beforeAutospacing="1" w:after="100" w:afterAutospacing="1"/>
        <w:rPr>
          <w:sz w:val="28"/>
          <w:szCs w:val="28"/>
          <w:lang w:val="en-US"/>
        </w:rPr>
      </w:pPr>
      <w:r w:rsidRPr="00227F66">
        <w:rPr>
          <w:sz w:val="28"/>
          <w:szCs w:val="28"/>
          <w:lang w:val="en-US"/>
        </w:rPr>
        <w:lastRenderedPageBreak/>
        <w:t>Guided Discovery (Students notice rules through short text)</w:t>
      </w:r>
    </w:p>
    <w:p w14:paraId="62BA6FCB" w14:textId="77777777" w:rsidR="00227F66" w:rsidRPr="00227F66" w:rsidRDefault="00227F66" w:rsidP="008509C3">
      <w:pPr>
        <w:numPr>
          <w:ilvl w:val="0"/>
          <w:numId w:val="43"/>
        </w:numPr>
        <w:spacing w:before="100" w:beforeAutospacing="1" w:after="100" w:afterAutospacing="1"/>
        <w:rPr>
          <w:sz w:val="28"/>
          <w:szCs w:val="28"/>
          <w:lang w:val="en-US"/>
        </w:rPr>
      </w:pPr>
      <w:r w:rsidRPr="00227F66">
        <w:rPr>
          <w:sz w:val="28"/>
          <w:szCs w:val="28"/>
          <w:lang w:val="en-US"/>
        </w:rPr>
        <w:t>Practice: Transform direct to reported speech in dialogues about tech habits</w:t>
      </w:r>
    </w:p>
    <w:p w14:paraId="255FB4E9" w14:textId="77777777" w:rsidR="00227F66" w:rsidRPr="00227F66" w:rsidRDefault="00227F66" w:rsidP="008509C3">
      <w:pPr>
        <w:numPr>
          <w:ilvl w:val="0"/>
          <w:numId w:val="43"/>
        </w:numPr>
        <w:spacing w:before="100" w:beforeAutospacing="1" w:after="100" w:afterAutospacing="1"/>
        <w:rPr>
          <w:sz w:val="28"/>
          <w:szCs w:val="28"/>
          <w:lang w:val="en-US"/>
        </w:rPr>
      </w:pPr>
      <w:r w:rsidRPr="00227F66">
        <w:rPr>
          <w:sz w:val="28"/>
          <w:szCs w:val="28"/>
          <w:lang w:val="en-US"/>
        </w:rPr>
        <w:t>Controlled + Freer Practice: “Has technology been improving the way we talk to each other?”</w:t>
      </w:r>
    </w:p>
    <w:p w14:paraId="63AC1347" w14:textId="77777777" w:rsidR="00227F66" w:rsidRPr="00227F66" w:rsidRDefault="00227F66" w:rsidP="00227F66">
      <w:pPr>
        <w:spacing w:before="100" w:beforeAutospacing="1" w:after="100" w:afterAutospacing="1"/>
        <w:outlineLvl w:val="2"/>
        <w:rPr>
          <w:b/>
          <w:bCs/>
          <w:sz w:val="28"/>
          <w:szCs w:val="28"/>
          <w:lang w:val="en-US"/>
        </w:rPr>
      </w:pPr>
      <w:r w:rsidRPr="00227F66">
        <w:rPr>
          <w:b/>
          <w:bCs/>
          <w:sz w:val="28"/>
          <w:szCs w:val="28"/>
          <w:lang w:val="en-US"/>
        </w:rPr>
        <w:t xml:space="preserve">5. Speaking / Critical Thinking Task (20 </w:t>
      </w:r>
      <w:proofErr w:type="spellStart"/>
      <w:r w:rsidRPr="00B03A82">
        <w:rPr>
          <w:b/>
          <w:bCs/>
          <w:sz w:val="28"/>
          <w:szCs w:val="28"/>
        </w:rPr>
        <w:t>хв</w:t>
      </w:r>
      <w:proofErr w:type="spellEnd"/>
      <w:r w:rsidRPr="00227F66">
        <w:rPr>
          <w:b/>
          <w:bCs/>
          <w:sz w:val="28"/>
          <w:szCs w:val="28"/>
          <w:lang w:val="en-US"/>
        </w:rPr>
        <w:t>)</w:t>
      </w:r>
    </w:p>
    <w:p w14:paraId="5B6C7351" w14:textId="77777777" w:rsidR="00227F66" w:rsidRPr="00227F66" w:rsidRDefault="00227F66" w:rsidP="008509C3">
      <w:pPr>
        <w:numPr>
          <w:ilvl w:val="0"/>
          <w:numId w:val="44"/>
        </w:numPr>
        <w:spacing w:before="100" w:beforeAutospacing="1" w:after="100" w:afterAutospacing="1"/>
        <w:rPr>
          <w:sz w:val="28"/>
          <w:szCs w:val="28"/>
          <w:lang w:val="en-US"/>
        </w:rPr>
      </w:pPr>
      <w:r w:rsidRPr="00227F66">
        <w:rPr>
          <w:b/>
          <w:bCs/>
          <w:sz w:val="28"/>
          <w:szCs w:val="28"/>
          <w:lang w:val="en-US"/>
        </w:rPr>
        <w:t>Debate in small groups:</w:t>
      </w:r>
      <w:r w:rsidRPr="00227F66">
        <w:rPr>
          <w:sz w:val="28"/>
          <w:szCs w:val="28"/>
          <w:lang w:val="en-US"/>
        </w:rPr>
        <w:t xml:space="preserve"> </w:t>
      </w:r>
      <w:r w:rsidRPr="00227F66">
        <w:rPr>
          <w:i/>
          <w:iCs/>
          <w:sz w:val="28"/>
          <w:szCs w:val="28"/>
          <w:lang w:val="en-US"/>
        </w:rPr>
        <w:t>“Technology improves communication more than it harms it.”</w:t>
      </w:r>
    </w:p>
    <w:p w14:paraId="6A90D32C" w14:textId="77777777" w:rsidR="00227F66" w:rsidRPr="00227F66" w:rsidRDefault="00227F66" w:rsidP="008509C3">
      <w:pPr>
        <w:numPr>
          <w:ilvl w:val="0"/>
          <w:numId w:val="44"/>
        </w:numPr>
        <w:spacing w:before="100" w:beforeAutospacing="1" w:after="100" w:afterAutospacing="1"/>
        <w:rPr>
          <w:sz w:val="28"/>
          <w:szCs w:val="28"/>
          <w:lang w:val="en-US"/>
        </w:rPr>
      </w:pPr>
      <w:r w:rsidRPr="00227F66">
        <w:rPr>
          <w:sz w:val="28"/>
          <w:szCs w:val="28"/>
          <w:lang w:val="en-US"/>
        </w:rPr>
        <w:t>Role cards: each group represents a demographic (teenagers, seniors, digital nomads, teachers)</w:t>
      </w:r>
    </w:p>
    <w:p w14:paraId="51023CA3" w14:textId="77777777" w:rsidR="00227F66" w:rsidRPr="00227F66" w:rsidRDefault="00227F66" w:rsidP="008509C3">
      <w:pPr>
        <w:numPr>
          <w:ilvl w:val="0"/>
          <w:numId w:val="44"/>
        </w:numPr>
        <w:spacing w:before="100" w:beforeAutospacing="1" w:after="100" w:afterAutospacing="1"/>
        <w:rPr>
          <w:sz w:val="28"/>
          <w:szCs w:val="28"/>
          <w:lang w:val="en-US"/>
        </w:rPr>
      </w:pPr>
      <w:r w:rsidRPr="00227F66">
        <w:rPr>
          <w:b/>
          <w:bCs/>
          <w:sz w:val="28"/>
          <w:szCs w:val="28"/>
          <w:lang w:val="en-US"/>
        </w:rPr>
        <w:t>Goal:</w:t>
      </w:r>
      <w:r w:rsidRPr="00227F66">
        <w:rPr>
          <w:sz w:val="28"/>
          <w:szCs w:val="28"/>
          <w:lang w:val="en-US"/>
        </w:rPr>
        <w:t xml:space="preserve"> Develop arguments using vocabulary and grammar in context</w:t>
      </w:r>
    </w:p>
    <w:p w14:paraId="5DDD2A81" w14:textId="77777777" w:rsidR="00227F66" w:rsidRPr="00B03A82" w:rsidRDefault="00227F66" w:rsidP="00227F66">
      <w:pPr>
        <w:spacing w:before="100" w:beforeAutospacing="1" w:after="100" w:afterAutospacing="1"/>
        <w:outlineLvl w:val="2"/>
        <w:rPr>
          <w:b/>
          <w:bCs/>
          <w:sz w:val="28"/>
          <w:szCs w:val="28"/>
        </w:rPr>
      </w:pPr>
      <w:r w:rsidRPr="00B03A82">
        <w:rPr>
          <w:b/>
          <w:bCs/>
          <w:sz w:val="28"/>
          <w:szCs w:val="28"/>
        </w:rPr>
        <w:t xml:space="preserve">6. </w:t>
      </w:r>
      <w:proofErr w:type="spellStart"/>
      <w:r w:rsidRPr="00B03A82">
        <w:rPr>
          <w:b/>
          <w:bCs/>
          <w:sz w:val="28"/>
          <w:szCs w:val="28"/>
        </w:rPr>
        <w:t>Wrap-up</w:t>
      </w:r>
      <w:proofErr w:type="spellEnd"/>
      <w:r w:rsidRPr="00B03A82">
        <w:rPr>
          <w:b/>
          <w:bCs/>
          <w:sz w:val="28"/>
          <w:szCs w:val="28"/>
        </w:rPr>
        <w:t xml:space="preserve"> / </w:t>
      </w:r>
      <w:proofErr w:type="spellStart"/>
      <w:r w:rsidRPr="00B03A82">
        <w:rPr>
          <w:b/>
          <w:bCs/>
          <w:sz w:val="28"/>
          <w:szCs w:val="28"/>
        </w:rPr>
        <w:t>Reflection</w:t>
      </w:r>
      <w:proofErr w:type="spellEnd"/>
      <w:r w:rsidRPr="00B03A82">
        <w:rPr>
          <w:b/>
          <w:bCs/>
          <w:sz w:val="28"/>
          <w:szCs w:val="28"/>
        </w:rPr>
        <w:t xml:space="preserve"> (5 </w:t>
      </w:r>
      <w:proofErr w:type="spellStart"/>
      <w:r w:rsidRPr="00B03A82">
        <w:rPr>
          <w:b/>
          <w:bCs/>
          <w:sz w:val="28"/>
          <w:szCs w:val="28"/>
        </w:rPr>
        <w:t>хв</w:t>
      </w:r>
      <w:proofErr w:type="spellEnd"/>
      <w:r w:rsidRPr="00B03A82">
        <w:rPr>
          <w:b/>
          <w:bCs/>
          <w:sz w:val="28"/>
          <w:szCs w:val="28"/>
        </w:rPr>
        <w:t>)</w:t>
      </w:r>
    </w:p>
    <w:p w14:paraId="08B48948" w14:textId="77777777" w:rsidR="00227F66" w:rsidRPr="00227F66" w:rsidRDefault="00227F66" w:rsidP="008509C3">
      <w:pPr>
        <w:numPr>
          <w:ilvl w:val="0"/>
          <w:numId w:val="45"/>
        </w:numPr>
        <w:spacing w:before="100" w:beforeAutospacing="1" w:after="100" w:afterAutospacing="1"/>
        <w:rPr>
          <w:sz w:val="28"/>
          <w:szCs w:val="28"/>
          <w:lang w:val="en-US"/>
        </w:rPr>
      </w:pPr>
      <w:r w:rsidRPr="00227F66">
        <w:rPr>
          <w:sz w:val="28"/>
          <w:szCs w:val="28"/>
          <w:lang w:val="en-US"/>
        </w:rPr>
        <w:t>Exit tickets: one thing they learned, one opinion they changed</w:t>
      </w:r>
    </w:p>
    <w:p w14:paraId="110350A6" w14:textId="77777777" w:rsidR="00227F66" w:rsidRPr="00227F66" w:rsidRDefault="00227F66" w:rsidP="008509C3">
      <w:pPr>
        <w:numPr>
          <w:ilvl w:val="0"/>
          <w:numId w:val="45"/>
        </w:numPr>
        <w:spacing w:before="100" w:beforeAutospacing="1" w:after="100" w:afterAutospacing="1"/>
        <w:rPr>
          <w:sz w:val="28"/>
          <w:szCs w:val="28"/>
          <w:lang w:val="en-US"/>
        </w:rPr>
      </w:pPr>
      <w:r w:rsidRPr="00227F66">
        <w:rPr>
          <w:sz w:val="28"/>
          <w:szCs w:val="28"/>
          <w:lang w:val="en-US"/>
        </w:rPr>
        <w:t xml:space="preserve">Homework: Write an opinion essay (200 words): </w:t>
      </w:r>
      <w:r w:rsidRPr="00227F66">
        <w:rPr>
          <w:i/>
          <w:iCs/>
          <w:sz w:val="28"/>
          <w:szCs w:val="28"/>
          <w:lang w:val="en-US"/>
        </w:rPr>
        <w:t>“Is digital communication making us better listeners or worse?”</w:t>
      </w:r>
    </w:p>
    <w:p w14:paraId="47399A57" w14:textId="77777777" w:rsidR="00227F66" w:rsidRPr="00B03A82" w:rsidRDefault="00227F66" w:rsidP="00227F66">
      <w:pPr>
        <w:spacing w:before="100" w:beforeAutospacing="1" w:after="100" w:afterAutospacing="1"/>
        <w:outlineLvl w:val="1"/>
        <w:rPr>
          <w:b/>
          <w:bCs/>
          <w:sz w:val="28"/>
          <w:szCs w:val="28"/>
        </w:rPr>
      </w:pPr>
      <w:r w:rsidRPr="00B03A82">
        <w:rPr>
          <w:b/>
          <w:bCs/>
          <w:sz w:val="28"/>
          <w:szCs w:val="28"/>
        </w:rPr>
        <w:t>МЕТОДИЧНІ МОМЕНТИ</w:t>
      </w:r>
    </w:p>
    <w:p w14:paraId="07E2D1A0" w14:textId="77777777" w:rsidR="00227F66" w:rsidRPr="00B03A82" w:rsidRDefault="00227F66" w:rsidP="008509C3">
      <w:pPr>
        <w:numPr>
          <w:ilvl w:val="0"/>
          <w:numId w:val="46"/>
        </w:numPr>
        <w:spacing w:before="100" w:beforeAutospacing="1" w:after="100" w:afterAutospacing="1"/>
        <w:rPr>
          <w:sz w:val="28"/>
          <w:szCs w:val="28"/>
        </w:rPr>
      </w:pPr>
      <w:proofErr w:type="spellStart"/>
      <w:r w:rsidRPr="00B03A82">
        <w:rPr>
          <w:sz w:val="28"/>
          <w:szCs w:val="28"/>
        </w:rPr>
        <w:t>Комунікативний</w:t>
      </w:r>
      <w:proofErr w:type="spellEnd"/>
      <w:r w:rsidRPr="00B03A82">
        <w:rPr>
          <w:sz w:val="28"/>
          <w:szCs w:val="28"/>
        </w:rPr>
        <w:t xml:space="preserve"> </w:t>
      </w:r>
      <w:proofErr w:type="spellStart"/>
      <w:r w:rsidRPr="00B03A82">
        <w:rPr>
          <w:sz w:val="28"/>
          <w:szCs w:val="28"/>
        </w:rPr>
        <w:t>підхід</w:t>
      </w:r>
      <w:proofErr w:type="spellEnd"/>
      <w:r w:rsidRPr="00B03A82">
        <w:rPr>
          <w:sz w:val="28"/>
          <w:szCs w:val="28"/>
        </w:rPr>
        <w:t xml:space="preserve"> (CLT)</w:t>
      </w:r>
    </w:p>
    <w:p w14:paraId="2390AEAF" w14:textId="77777777" w:rsidR="00227F66" w:rsidRPr="00B03A82" w:rsidRDefault="00227F66" w:rsidP="008509C3">
      <w:pPr>
        <w:numPr>
          <w:ilvl w:val="0"/>
          <w:numId w:val="46"/>
        </w:numPr>
        <w:spacing w:before="100" w:beforeAutospacing="1" w:after="100" w:afterAutospacing="1"/>
        <w:rPr>
          <w:sz w:val="28"/>
          <w:szCs w:val="28"/>
        </w:rPr>
      </w:pPr>
      <w:r w:rsidRPr="00B03A82">
        <w:rPr>
          <w:sz w:val="28"/>
          <w:szCs w:val="28"/>
        </w:rPr>
        <w:t>Task-</w:t>
      </w:r>
      <w:proofErr w:type="spellStart"/>
      <w:r w:rsidRPr="00B03A82">
        <w:rPr>
          <w:sz w:val="28"/>
          <w:szCs w:val="28"/>
        </w:rPr>
        <w:t>based</w:t>
      </w:r>
      <w:proofErr w:type="spellEnd"/>
      <w:r w:rsidRPr="00B03A82">
        <w:rPr>
          <w:sz w:val="28"/>
          <w:szCs w:val="28"/>
        </w:rPr>
        <w:t xml:space="preserve"> </w:t>
      </w:r>
      <w:proofErr w:type="spellStart"/>
      <w:r w:rsidRPr="00B03A82">
        <w:rPr>
          <w:sz w:val="28"/>
          <w:szCs w:val="28"/>
        </w:rPr>
        <w:t>learning</w:t>
      </w:r>
      <w:proofErr w:type="spellEnd"/>
    </w:p>
    <w:p w14:paraId="008A34F6" w14:textId="77777777" w:rsidR="00227F66" w:rsidRPr="00B03A82" w:rsidRDefault="00227F66" w:rsidP="008509C3">
      <w:pPr>
        <w:numPr>
          <w:ilvl w:val="0"/>
          <w:numId w:val="46"/>
        </w:numPr>
        <w:spacing w:before="100" w:beforeAutospacing="1" w:after="100" w:afterAutospacing="1"/>
        <w:rPr>
          <w:sz w:val="28"/>
          <w:szCs w:val="28"/>
        </w:rPr>
      </w:pPr>
      <w:proofErr w:type="spellStart"/>
      <w:r w:rsidRPr="00B03A82">
        <w:rPr>
          <w:sz w:val="28"/>
          <w:szCs w:val="28"/>
        </w:rPr>
        <w:t>Інтегровані</w:t>
      </w:r>
      <w:proofErr w:type="spellEnd"/>
      <w:r w:rsidRPr="00B03A82">
        <w:rPr>
          <w:sz w:val="28"/>
          <w:szCs w:val="28"/>
        </w:rPr>
        <w:t xml:space="preserve"> </w:t>
      </w:r>
      <w:proofErr w:type="spellStart"/>
      <w:r w:rsidRPr="00B03A82">
        <w:rPr>
          <w:sz w:val="28"/>
          <w:szCs w:val="28"/>
        </w:rPr>
        <w:t>навички</w:t>
      </w:r>
      <w:proofErr w:type="spellEnd"/>
      <w:r w:rsidRPr="00B03A82">
        <w:rPr>
          <w:sz w:val="28"/>
          <w:szCs w:val="28"/>
        </w:rPr>
        <w:t xml:space="preserve"> (Integrated </w:t>
      </w:r>
      <w:proofErr w:type="spellStart"/>
      <w:r w:rsidRPr="00B03A82">
        <w:rPr>
          <w:sz w:val="28"/>
          <w:szCs w:val="28"/>
        </w:rPr>
        <w:t>Skills</w:t>
      </w:r>
      <w:proofErr w:type="spellEnd"/>
      <w:r w:rsidRPr="00B03A82">
        <w:rPr>
          <w:sz w:val="28"/>
          <w:szCs w:val="28"/>
        </w:rPr>
        <w:t>)</w:t>
      </w:r>
    </w:p>
    <w:p w14:paraId="511E7C7C" w14:textId="77777777" w:rsidR="00227F66" w:rsidRPr="00227F66" w:rsidRDefault="00227F66" w:rsidP="008509C3">
      <w:pPr>
        <w:numPr>
          <w:ilvl w:val="0"/>
          <w:numId w:val="46"/>
        </w:numPr>
        <w:spacing w:before="100" w:beforeAutospacing="1" w:after="100" w:afterAutospacing="1"/>
        <w:rPr>
          <w:sz w:val="28"/>
          <w:szCs w:val="28"/>
          <w:lang w:val="en-US"/>
        </w:rPr>
      </w:pPr>
      <w:proofErr w:type="spellStart"/>
      <w:r w:rsidRPr="00B03A82">
        <w:rPr>
          <w:sz w:val="28"/>
          <w:szCs w:val="28"/>
        </w:rPr>
        <w:t>Критичне</w:t>
      </w:r>
      <w:proofErr w:type="spellEnd"/>
      <w:r w:rsidRPr="00227F66">
        <w:rPr>
          <w:sz w:val="28"/>
          <w:szCs w:val="28"/>
          <w:lang w:val="en-US"/>
        </w:rPr>
        <w:t xml:space="preserve"> </w:t>
      </w:r>
      <w:proofErr w:type="spellStart"/>
      <w:r w:rsidRPr="00B03A82">
        <w:rPr>
          <w:sz w:val="28"/>
          <w:szCs w:val="28"/>
        </w:rPr>
        <w:t>мислення</w:t>
      </w:r>
      <w:proofErr w:type="spellEnd"/>
      <w:r w:rsidRPr="00227F66">
        <w:rPr>
          <w:sz w:val="28"/>
          <w:szCs w:val="28"/>
          <w:lang w:val="en-US"/>
        </w:rPr>
        <w:t xml:space="preserve"> (Bloom’s taxonomy – analysis, evaluation)</w:t>
      </w:r>
    </w:p>
    <w:p w14:paraId="199A86F4" w14:textId="77777777" w:rsidR="00227F66" w:rsidRPr="00227F66" w:rsidRDefault="00227F66" w:rsidP="00227F66">
      <w:pPr>
        <w:pStyle w:val="3"/>
        <w:rPr>
          <w:sz w:val="28"/>
          <w:szCs w:val="28"/>
          <w:lang w:val="en-US"/>
        </w:rPr>
      </w:pPr>
      <w:r w:rsidRPr="00B03A82">
        <w:rPr>
          <w:sz w:val="28"/>
          <w:szCs w:val="28"/>
          <w:lang w:val="uk-UA"/>
        </w:rPr>
        <w:t>Зміст</w:t>
      </w:r>
      <w:r w:rsidRPr="00B03A82">
        <w:rPr>
          <w:sz w:val="28"/>
          <w:szCs w:val="28"/>
          <w:lang w:val="uk-UA"/>
        </w:rPr>
        <w:br/>
      </w:r>
      <w:r w:rsidRPr="00B03A82">
        <w:rPr>
          <w:b w:val="0"/>
          <w:sz w:val="28"/>
          <w:szCs w:val="28"/>
          <w:lang w:val="uk-UA"/>
        </w:rPr>
        <w:br/>
      </w:r>
      <w:r w:rsidRPr="00227F66">
        <w:rPr>
          <w:sz w:val="28"/>
          <w:szCs w:val="28"/>
          <w:lang w:val="en-US"/>
        </w:rPr>
        <w:t xml:space="preserve"> 1. </w:t>
      </w:r>
      <w:r w:rsidRPr="00227F66">
        <w:rPr>
          <w:rStyle w:val="af0"/>
          <w:sz w:val="28"/>
          <w:szCs w:val="28"/>
          <w:lang w:val="en-US"/>
        </w:rPr>
        <w:t xml:space="preserve">Lead-in / Warm-up (10 </w:t>
      </w:r>
      <w:proofErr w:type="spellStart"/>
      <w:r w:rsidRPr="00B03A82">
        <w:rPr>
          <w:rStyle w:val="af0"/>
          <w:sz w:val="28"/>
          <w:szCs w:val="28"/>
        </w:rPr>
        <w:t>хв</w:t>
      </w:r>
      <w:proofErr w:type="spellEnd"/>
      <w:r w:rsidRPr="00227F66">
        <w:rPr>
          <w:rStyle w:val="af0"/>
          <w:sz w:val="28"/>
          <w:szCs w:val="28"/>
          <w:lang w:val="en-US"/>
        </w:rPr>
        <w:t>)</w:t>
      </w:r>
    </w:p>
    <w:p w14:paraId="5837FEC7" w14:textId="77777777" w:rsidR="00227F66" w:rsidRPr="00B03A82" w:rsidRDefault="00227F66" w:rsidP="00227F66">
      <w:pPr>
        <w:spacing w:before="100" w:beforeAutospacing="1" w:after="100" w:afterAutospacing="1"/>
        <w:rPr>
          <w:sz w:val="28"/>
          <w:szCs w:val="28"/>
        </w:rPr>
      </w:pPr>
      <w:r w:rsidRPr="00B03A82">
        <w:rPr>
          <w:rStyle w:val="af0"/>
          <w:sz w:val="28"/>
          <w:szCs w:val="28"/>
        </w:rPr>
        <w:t>Мета:</w:t>
      </w:r>
      <w:r w:rsidRPr="00B03A82">
        <w:rPr>
          <w:sz w:val="28"/>
          <w:szCs w:val="28"/>
        </w:rPr>
        <w:t xml:space="preserve"> </w:t>
      </w:r>
      <w:proofErr w:type="spellStart"/>
      <w:r w:rsidRPr="00B03A82">
        <w:rPr>
          <w:sz w:val="28"/>
          <w:szCs w:val="28"/>
        </w:rPr>
        <w:t>Встановити</w:t>
      </w:r>
      <w:proofErr w:type="spellEnd"/>
      <w:r w:rsidRPr="00B03A82">
        <w:rPr>
          <w:sz w:val="28"/>
          <w:szCs w:val="28"/>
        </w:rPr>
        <w:t xml:space="preserve"> </w:t>
      </w:r>
      <w:proofErr w:type="spellStart"/>
      <w:r w:rsidRPr="00B03A82">
        <w:rPr>
          <w:sz w:val="28"/>
          <w:szCs w:val="28"/>
        </w:rPr>
        <w:t>емоційний</w:t>
      </w:r>
      <w:proofErr w:type="spellEnd"/>
      <w:r w:rsidRPr="00B03A82">
        <w:rPr>
          <w:sz w:val="28"/>
          <w:szCs w:val="28"/>
        </w:rPr>
        <w:t xml:space="preserve"> контакт, </w:t>
      </w:r>
      <w:proofErr w:type="spellStart"/>
      <w:r w:rsidRPr="00B03A82">
        <w:rPr>
          <w:sz w:val="28"/>
          <w:szCs w:val="28"/>
        </w:rPr>
        <w:t>активізувати</w:t>
      </w:r>
      <w:proofErr w:type="spellEnd"/>
      <w:r w:rsidRPr="00B03A82">
        <w:rPr>
          <w:sz w:val="28"/>
          <w:szCs w:val="28"/>
        </w:rPr>
        <w:t xml:space="preserve"> тему</w:t>
      </w:r>
    </w:p>
    <w:p w14:paraId="773604B6"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Інструкція</w:t>
      </w:r>
      <w:proofErr w:type="spellEnd"/>
      <w:r w:rsidRPr="00227F66">
        <w:rPr>
          <w:rStyle w:val="af0"/>
          <w:sz w:val="28"/>
          <w:szCs w:val="28"/>
          <w:lang w:val="en-US"/>
        </w:rPr>
        <w:t>:</w:t>
      </w:r>
      <w:r w:rsidRPr="00227F66">
        <w:rPr>
          <w:sz w:val="28"/>
          <w:szCs w:val="28"/>
          <w:lang w:val="en-US"/>
        </w:rPr>
        <w:br/>
        <w:t xml:space="preserve">– </w:t>
      </w:r>
      <w:r w:rsidRPr="00227F66">
        <w:rPr>
          <w:rStyle w:val="ab"/>
          <w:sz w:val="28"/>
          <w:szCs w:val="28"/>
          <w:lang w:val="en-US"/>
        </w:rPr>
        <w:t xml:space="preserve">Work in pairs. Ask and answer the questions below. </w:t>
      </w:r>
      <w:proofErr w:type="spellStart"/>
      <w:r w:rsidRPr="00B03A82">
        <w:rPr>
          <w:rStyle w:val="ab"/>
          <w:sz w:val="28"/>
          <w:szCs w:val="28"/>
        </w:rPr>
        <w:t>Then</w:t>
      </w:r>
      <w:proofErr w:type="spellEnd"/>
      <w:r w:rsidRPr="00B03A82">
        <w:rPr>
          <w:rStyle w:val="ab"/>
          <w:sz w:val="28"/>
          <w:szCs w:val="28"/>
        </w:rPr>
        <w:t xml:space="preserve"> </w:t>
      </w:r>
      <w:proofErr w:type="spellStart"/>
      <w:r w:rsidRPr="00B03A82">
        <w:rPr>
          <w:rStyle w:val="ab"/>
          <w:sz w:val="28"/>
          <w:szCs w:val="28"/>
        </w:rPr>
        <w:t>share</w:t>
      </w:r>
      <w:proofErr w:type="spellEnd"/>
      <w:r w:rsidRPr="00B03A82">
        <w:rPr>
          <w:rStyle w:val="ab"/>
          <w:sz w:val="28"/>
          <w:szCs w:val="28"/>
        </w:rPr>
        <w:t xml:space="preserve"> </w:t>
      </w:r>
      <w:proofErr w:type="spellStart"/>
      <w:r w:rsidRPr="00B03A82">
        <w:rPr>
          <w:rStyle w:val="ab"/>
          <w:sz w:val="28"/>
          <w:szCs w:val="28"/>
        </w:rPr>
        <w:t>with</w:t>
      </w:r>
      <w:proofErr w:type="spellEnd"/>
      <w:r w:rsidRPr="00B03A82">
        <w:rPr>
          <w:rStyle w:val="ab"/>
          <w:sz w:val="28"/>
          <w:szCs w:val="28"/>
        </w:rPr>
        <w:t xml:space="preserve"> </w:t>
      </w:r>
      <w:proofErr w:type="spellStart"/>
      <w:r w:rsidRPr="00B03A82">
        <w:rPr>
          <w:rStyle w:val="ab"/>
          <w:sz w:val="28"/>
          <w:szCs w:val="28"/>
        </w:rPr>
        <w:t>the</w:t>
      </w:r>
      <w:proofErr w:type="spellEnd"/>
      <w:r w:rsidRPr="00B03A82">
        <w:rPr>
          <w:rStyle w:val="ab"/>
          <w:sz w:val="28"/>
          <w:szCs w:val="28"/>
        </w:rPr>
        <w:t xml:space="preserve"> </w:t>
      </w:r>
      <w:proofErr w:type="spellStart"/>
      <w:r w:rsidRPr="00B03A82">
        <w:rPr>
          <w:rStyle w:val="ab"/>
          <w:sz w:val="28"/>
          <w:szCs w:val="28"/>
        </w:rPr>
        <w:t>group</w:t>
      </w:r>
      <w:proofErr w:type="spellEnd"/>
      <w:r w:rsidRPr="00B03A82">
        <w:rPr>
          <w:rStyle w:val="ab"/>
          <w:sz w:val="28"/>
          <w:szCs w:val="28"/>
        </w:rPr>
        <w:t>.</w:t>
      </w:r>
    </w:p>
    <w:p w14:paraId="6E5FB3F3"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Питання</w:t>
      </w:r>
      <w:proofErr w:type="spellEnd"/>
      <w:r w:rsidRPr="00B03A82">
        <w:rPr>
          <w:rStyle w:val="af0"/>
          <w:sz w:val="28"/>
          <w:szCs w:val="28"/>
        </w:rPr>
        <w:t>:</w:t>
      </w:r>
    </w:p>
    <w:p w14:paraId="6887589A" w14:textId="77777777" w:rsidR="00227F66" w:rsidRPr="00227F66" w:rsidRDefault="00227F66" w:rsidP="008509C3">
      <w:pPr>
        <w:numPr>
          <w:ilvl w:val="0"/>
          <w:numId w:val="47"/>
        </w:numPr>
        <w:spacing w:before="100" w:beforeAutospacing="1" w:after="100" w:afterAutospacing="1"/>
        <w:rPr>
          <w:sz w:val="28"/>
          <w:szCs w:val="28"/>
          <w:lang w:val="en-US"/>
        </w:rPr>
      </w:pPr>
      <w:r w:rsidRPr="00227F66">
        <w:rPr>
          <w:sz w:val="28"/>
          <w:szCs w:val="28"/>
          <w:lang w:val="en-US"/>
        </w:rPr>
        <w:t>How many hours a day do you spend on your phone?</w:t>
      </w:r>
    </w:p>
    <w:p w14:paraId="2B5EF85E" w14:textId="77777777" w:rsidR="00227F66" w:rsidRPr="00227F66" w:rsidRDefault="00227F66" w:rsidP="008509C3">
      <w:pPr>
        <w:numPr>
          <w:ilvl w:val="0"/>
          <w:numId w:val="47"/>
        </w:numPr>
        <w:spacing w:before="100" w:beforeAutospacing="1" w:after="100" w:afterAutospacing="1"/>
        <w:rPr>
          <w:sz w:val="28"/>
          <w:szCs w:val="28"/>
          <w:lang w:val="en-US"/>
        </w:rPr>
      </w:pPr>
      <w:r w:rsidRPr="00227F66">
        <w:rPr>
          <w:sz w:val="28"/>
          <w:szCs w:val="28"/>
          <w:lang w:val="en-US"/>
        </w:rPr>
        <w:t>What apps do you use most often to communicate?</w:t>
      </w:r>
    </w:p>
    <w:p w14:paraId="756B019E" w14:textId="77777777" w:rsidR="00227F66" w:rsidRPr="00227F66" w:rsidRDefault="00227F66" w:rsidP="008509C3">
      <w:pPr>
        <w:numPr>
          <w:ilvl w:val="0"/>
          <w:numId w:val="47"/>
        </w:numPr>
        <w:spacing w:before="100" w:beforeAutospacing="1" w:after="100" w:afterAutospacing="1"/>
        <w:rPr>
          <w:sz w:val="28"/>
          <w:szCs w:val="28"/>
          <w:lang w:val="en-US"/>
        </w:rPr>
      </w:pPr>
      <w:r w:rsidRPr="00227F66">
        <w:rPr>
          <w:sz w:val="28"/>
          <w:szCs w:val="28"/>
          <w:lang w:val="en-US"/>
        </w:rPr>
        <w:t>Do you think people talk more or less than they used to?</w:t>
      </w:r>
    </w:p>
    <w:p w14:paraId="2529F194" w14:textId="77777777" w:rsidR="00227F66" w:rsidRPr="00B03A82" w:rsidRDefault="00227F66" w:rsidP="00227F66">
      <w:pPr>
        <w:spacing w:before="100" w:beforeAutospacing="1" w:after="100" w:afterAutospacing="1"/>
        <w:rPr>
          <w:sz w:val="28"/>
          <w:szCs w:val="28"/>
        </w:rPr>
      </w:pPr>
      <w:r w:rsidRPr="00B03A82">
        <w:rPr>
          <w:rStyle w:val="af0"/>
          <w:sz w:val="28"/>
          <w:szCs w:val="28"/>
        </w:rPr>
        <w:t xml:space="preserve">Форма </w:t>
      </w:r>
      <w:proofErr w:type="spellStart"/>
      <w:r w:rsidRPr="00B03A82">
        <w:rPr>
          <w:rStyle w:val="af0"/>
          <w:sz w:val="28"/>
          <w:szCs w:val="28"/>
        </w:rPr>
        <w:t>роботи</w:t>
      </w:r>
      <w:proofErr w:type="spellEnd"/>
      <w:r w:rsidRPr="00B03A82">
        <w:rPr>
          <w:rStyle w:val="af0"/>
          <w:sz w:val="28"/>
          <w:szCs w:val="28"/>
        </w:rPr>
        <w:t>:</w:t>
      </w:r>
      <w:r w:rsidRPr="00B03A82">
        <w:rPr>
          <w:sz w:val="28"/>
          <w:szCs w:val="28"/>
        </w:rPr>
        <w:t xml:space="preserve"> </w:t>
      </w:r>
      <w:proofErr w:type="gramStart"/>
      <w:r w:rsidRPr="00B03A82">
        <w:rPr>
          <w:sz w:val="28"/>
          <w:szCs w:val="28"/>
        </w:rPr>
        <w:t>у парах</w:t>
      </w:r>
      <w:proofErr w:type="gramEnd"/>
      <w:r w:rsidRPr="00B03A82">
        <w:rPr>
          <w:sz w:val="28"/>
          <w:szCs w:val="28"/>
        </w:rPr>
        <w:t xml:space="preserve"> → </w:t>
      </w:r>
      <w:proofErr w:type="spellStart"/>
      <w:r w:rsidRPr="00B03A82">
        <w:rPr>
          <w:sz w:val="28"/>
          <w:szCs w:val="28"/>
        </w:rPr>
        <w:t>групове</w:t>
      </w:r>
      <w:proofErr w:type="spellEnd"/>
      <w:r w:rsidRPr="00B03A82">
        <w:rPr>
          <w:sz w:val="28"/>
          <w:szCs w:val="28"/>
        </w:rPr>
        <w:t xml:space="preserve"> </w:t>
      </w:r>
      <w:proofErr w:type="spellStart"/>
      <w:r w:rsidRPr="00B03A82">
        <w:rPr>
          <w:sz w:val="28"/>
          <w:szCs w:val="28"/>
        </w:rPr>
        <w:t>обговорення</w:t>
      </w:r>
      <w:proofErr w:type="spellEnd"/>
      <w:r w:rsidRPr="00B03A82">
        <w:rPr>
          <w:sz w:val="28"/>
          <w:szCs w:val="28"/>
        </w:rPr>
        <w:br/>
      </w:r>
      <w:proofErr w:type="spellStart"/>
      <w:r w:rsidRPr="00B03A82">
        <w:rPr>
          <w:rStyle w:val="af0"/>
          <w:sz w:val="28"/>
          <w:szCs w:val="28"/>
        </w:rPr>
        <w:t>Навички</w:t>
      </w:r>
      <w:proofErr w:type="spellEnd"/>
      <w:r w:rsidRPr="00B03A82">
        <w:rPr>
          <w:rStyle w:val="af0"/>
          <w:sz w:val="28"/>
          <w:szCs w:val="28"/>
        </w:rPr>
        <w:t>:</w:t>
      </w:r>
      <w:r w:rsidRPr="00B03A82">
        <w:rPr>
          <w:sz w:val="28"/>
          <w:szCs w:val="28"/>
        </w:rPr>
        <w:t xml:space="preserve"> </w:t>
      </w:r>
      <w:proofErr w:type="spellStart"/>
      <w:r w:rsidRPr="00B03A82">
        <w:rPr>
          <w:sz w:val="28"/>
          <w:szCs w:val="28"/>
        </w:rPr>
        <w:t>говоріння</w:t>
      </w:r>
      <w:proofErr w:type="spellEnd"/>
      <w:r w:rsidRPr="00B03A82">
        <w:rPr>
          <w:sz w:val="28"/>
          <w:szCs w:val="28"/>
        </w:rPr>
        <w:t xml:space="preserve"> (</w:t>
      </w:r>
      <w:proofErr w:type="spellStart"/>
      <w:r w:rsidRPr="00B03A82">
        <w:rPr>
          <w:sz w:val="28"/>
          <w:szCs w:val="28"/>
        </w:rPr>
        <w:t>спонтанне</w:t>
      </w:r>
      <w:proofErr w:type="spellEnd"/>
      <w:r w:rsidRPr="00B03A82">
        <w:rPr>
          <w:sz w:val="28"/>
          <w:szCs w:val="28"/>
        </w:rPr>
        <w:t xml:space="preserve"> </w:t>
      </w:r>
      <w:proofErr w:type="spellStart"/>
      <w:r w:rsidRPr="00B03A82">
        <w:rPr>
          <w:sz w:val="28"/>
          <w:szCs w:val="28"/>
        </w:rPr>
        <w:t>висловлення</w:t>
      </w:r>
      <w:proofErr w:type="spellEnd"/>
      <w:r w:rsidRPr="00B03A82">
        <w:rPr>
          <w:sz w:val="28"/>
          <w:szCs w:val="28"/>
        </w:rPr>
        <w:t xml:space="preserve">), </w:t>
      </w:r>
      <w:proofErr w:type="spellStart"/>
      <w:r w:rsidRPr="00B03A82">
        <w:rPr>
          <w:sz w:val="28"/>
          <w:szCs w:val="28"/>
        </w:rPr>
        <w:t>критичне</w:t>
      </w:r>
      <w:proofErr w:type="spellEnd"/>
      <w:r w:rsidRPr="00B03A82">
        <w:rPr>
          <w:sz w:val="28"/>
          <w:szCs w:val="28"/>
        </w:rPr>
        <w:t xml:space="preserve"> </w:t>
      </w:r>
      <w:proofErr w:type="spellStart"/>
      <w:r w:rsidRPr="00B03A82">
        <w:rPr>
          <w:sz w:val="28"/>
          <w:szCs w:val="28"/>
        </w:rPr>
        <w:t>мислення</w:t>
      </w:r>
      <w:proofErr w:type="spellEnd"/>
    </w:p>
    <w:p w14:paraId="552572E3" w14:textId="77777777" w:rsidR="00227F66" w:rsidRPr="00163547" w:rsidRDefault="00227F66" w:rsidP="00227F66">
      <w:pPr>
        <w:rPr>
          <w:sz w:val="28"/>
          <w:szCs w:val="28"/>
        </w:rPr>
      </w:pPr>
    </w:p>
    <w:p w14:paraId="18B54A2E" w14:textId="77777777" w:rsidR="00227F66" w:rsidRPr="00163547" w:rsidRDefault="00227F66" w:rsidP="00227F66">
      <w:pPr>
        <w:pStyle w:val="3"/>
        <w:rPr>
          <w:sz w:val="28"/>
          <w:szCs w:val="28"/>
        </w:rPr>
      </w:pPr>
      <w:r w:rsidRPr="00163547">
        <w:rPr>
          <w:sz w:val="28"/>
          <w:szCs w:val="28"/>
        </w:rPr>
        <w:lastRenderedPageBreak/>
        <w:t xml:space="preserve"> 2. </w:t>
      </w:r>
      <w:proofErr w:type="spellStart"/>
      <w:r w:rsidRPr="00B03A82">
        <w:rPr>
          <w:rStyle w:val="af0"/>
          <w:sz w:val="28"/>
          <w:szCs w:val="28"/>
        </w:rPr>
        <w:t>Vocabulary</w:t>
      </w:r>
      <w:proofErr w:type="spellEnd"/>
      <w:r w:rsidRPr="00163547">
        <w:rPr>
          <w:rStyle w:val="af0"/>
          <w:sz w:val="28"/>
          <w:szCs w:val="28"/>
        </w:rPr>
        <w:t xml:space="preserve"> </w:t>
      </w:r>
      <w:r w:rsidRPr="00B03A82">
        <w:rPr>
          <w:rStyle w:val="af0"/>
          <w:sz w:val="28"/>
          <w:szCs w:val="28"/>
        </w:rPr>
        <w:t>Focus</w:t>
      </w:r>
      <w:r w:rsidRPr="00163547">
        <w:rPr>
          <w:rStyle w:val="af0"/>
          <w:sz w:val="28"/>
          <w:szCs w:val="28"/>
        </w:rPr>
        <w:t xml:space="preserve"> (15 </w:t>
      </w:r>
      <w:proofErr w:type="spellStart"/>
      <w:r w:rsidRPr="00163547">
        <w:rPr>
          <w:rStyle w:val="af0"/>
          <w:sz w:val="28"/>
          <w:szCs w:val="28"/>
        </w:rPr>
        <w:t>хв</w:t>
      </w:r>
      <w:proofErr w:type="spellEnd"/>
      <w:r w:rsidRPr="00163547">
        <w:rPr>
          <w:rStyle w:val="af0"/>
          <w:sz w:val="28"/>
          <w:szCs w:val="28"/>
        </w:rPr>
        <w:t>)</w:t>
      </w:r>
    </w:p>
    <w:p w14:paraId="7DEB86C5" w14:textId="77777777" w:rsidR="00227F66" w:rsidRPr="00163547" w:rsidRDefault="00227F66" w:rsidP="00227F66">
      <w:pPr>
        <w:spacing w:before="100" w:beforeAutospacing="1" w:after="100" w:afterAutospacing="1"/>
        <w:rPr>
          <w:sz w:val="28"/>
          <w:szCs w:val="28"/>
        </w:rPr>
      </w:pPr>
      <w:r w:rsidRPr="00163547">
        <w:rPr>
          <w:rStyle w:val="af0"/>
          <w:sz w:val="28"/>
          <w:szCs w:val="28"/>
        </w:rPr>
        <w:t>Мета:</w:t>
      </w:r>
      <w:r w:rsidRPr="00163547">
        <w:rPr>
          <w:sz w:val="28"/>
          <w:szCs w:val="28"/>
        </w:rPr>
        <w:t xml:space="preserve"> </w:t>
      </w:r>
      <w:proofErr w:type="spellStart"/>
      <w:r w:rsidRPr="00163547">
        <w:rPr>
          <w:sz w:val="28"/>
          <w:szCs w:val="28"/>
        </w:rPr>
        <w:t>Ознайомити</w:t>
      </w:r>
      <w:proofErr w:type="spellEnd"/>
      <w:r w:rsidRPr="00163547">
        <w:rPr>
          <w:sz w:val="28"/>
          <w:szCs w:val="28"/>
        </w:rPr>
        <w:t xml:space="preserve"> з </w:t>
      </w:r>
      <w:proofErr w:type="spellStart"/>
      <w:r w:rsidRPr="00163547">
        <w:rPr>
          <w:sz w:val="28"/>
          <w:szCs w:val="28"/>
        </w:rPr>
        <w:t>тематичною</w:t>
      </w:r>
      <w:proofErr w:type="spellEnd"/>
      <w:r w:rsidRPr="00163547">
        <w:rPr>
          <w:sz w:val="28"/>
          <w:szCs w:val="28"/>
        </w:rPr>
        <w:t xml:space="preserve"> лексикою, </w:t>
      </w:r>
      <w:proofErr w:type="spellStart"/>
      <w:r w:rsidRPr="00163547">
        <w:rPr>
          <w:sz w:val="28"/>
          <w:szCs w:val="28"/>
        </w:rPr>
        <w:t>закріпити</w:t>
      </w:r>
      <w:proofErr w:type="spellEnd"/>
      <w:r w:rsidRPr="00163547">
        <w:rPr>
          <w:sz w:val="28"/>
          <w:szCs w:val="28"/>
        </w:rPr>
        <w:t xml:space="preserve"> </w:t>
      </w:r>
      <w:proofErr w:type="spellStart"/>
      <w:r w:rsidRPr="00163547">
        <w:rPr>
          <w:sz w:val="28"/>
          <w:szCs w:val="28"/>
        </w:rPr>
        <w:t>вживання</w:t>
      </w:r>
      <w:proofErr w:type="spellEnd"/>
      <w:r w:rsidRPr="00163547">
        <w:rPr>
          <w:sz w:val="28"/>
          <w:szCs w:val="28"/>
        </w:rPr>
        <w:t xml:space="preserve"> в </w:t>
      </w:r>
      <w:proofErr w:type="spellStart"/>
      <w:r w:rsidRPr="00163547">
        <w:rPr>
          <w:sz w:val="28"/>
          <w:szCs w:val="28"/>
        </w:rPr>
        <w:t>контексті</w:t>
      </w:r>
      <w:proofErr w:type="spellEnd"/>
    </w:p>
    <w:p w14:paraId="4F9E3F62" w14:textId="77777777" w:rsidR="00227F66" w:rsidRPr="00227F66" w:rsidRDefault="00227F66" w:rsidP="00227F66">
      <w:pPr>
        <w:pStyle w:val="4"/>
        <w:rPr>
          <w:rFonts w:ascii="Times New Roman" w:hAnsi="Times New Roman" w:cs="Times New Roman"/>
          <w:sz w:val="28"/>
          <w:szCs w:val="28"/>
          <w:lang w:val="en-US"/>
        </w:rPr>
      </w:pPr>
      <w:r w:rsidRPr="00163547">
        <w:rPr>
          <w:rFonts w:ascii="Times New Roman" w:hAnsi="Times New Roman" w:cs="Times New Roman"/>
          <w:sz w:val="28"/>
          <w:szCs w:val="28"/>
        </w:rPr>
        <w:t xml:space="preserve"> </w:t>
      </w:r>
      <w:r w:rsidRPr="00227F66">
        <w:rPr>
          <w:rFonts w:ascii="Times New Roman" w:hAnsi="Times New Roman" w:cs="Times New Roman"/>
          <w:sz w:val="28"/>
          <w:szCs w:val="28"/>
          <w:lang w:val="en-US"/>
        </w:rPr>
        <w:t xml:space="preserve">A. </w:t>
      </w:r>
      <w:r w:rsidRPr="00227F66">
        <w:rPr>
          <w:rStyle w:val="ab"/>
          <w:rFonts w:ascii="Times New Roman" w:hAnsi="Times New Roman" w:cs="Times New Roman"/>
          <w:sz w:val="28"/>
          <w:szCs w:val="28"/>
          <w:lang w:val="en-US"/>
        </w:rPr>
        <w:t>Matching Task</w:t>
      </w:r>
    </w:p>
    <w:p w14:paraId="04F26A59"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Завдання</w:t>
      </w:r>
      <w:proofErr w:type="spellEnd"/>
      <w:r w:rsidRPr="00227F66">
        <w:rPr>
          <w:rStyle w:val="af0"/>
          <w:sz w:val="28"/>
          <w:szCs w:val="28"/>
          <w:lang w:val="en-US"/>
        </w:rPr>
        <w:t>:</w:t>
      </w:r>
      <w:r w:rsidRPr="00227F66">
        <w:rPr>
          <w:sz w:val="28"/>
          <w:szCs w:val="28"/>
          <w:lang w:val="en-US"/>
        </w:rPr>
        <w:t xml:space="preserve"> Match the tech-related terms to their definitions.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90"/>
        <w:gridCol w:w="6459"/>
      </w:tblGrid>
      <w:tr w:rsidR="00227F66" w:rsidRPr="00B03A82" w14:paraId="246BDC22" w14:textId="77777777" w:rsidTr="00CA1374">
        <w:trPr>
          <w:tblHeader/>
          <w:tblCellSpacing w:w="15" w:type="dxa"/>
        </w:trPr>
        <w:tc>
          <w:tcPr>
            <w:tcW w:w="0" w:type="auto"/>
            <w:vAlign w:val="center"/>
            <w:hideMark/>
          </w:tcPr>
          <w:p w14:paraId="62E68058" w14:textId="77777777" w:rsidR="00227F66" w:rsidRPr="00B03A82" w:rsidRDefault="00227F66" w:rsidP="00CA1374">
            <w:pPr>
              <w:jc w:val="center"/>
              <w:rPr>
                <w:b/>
                <w:bCs/>
                <w:sz w:val="28"/>
                <w:szCs w:val="28"/>
              </w:rPr>
            </w:pPr>
            <w:proofErr w:type="spellStart"/>
            <w:r w:rsidRPr="00B03A82">
              <w:rPr>
                <w:b/>
                <w:bCs/>
                <w:sz w:val="28"/>
                <w:szCs w:val="28"/>
              </w:rPr>
              <w:t>Term</w:t>
            </w:r>
            <w:proofErr w:type="spellEnd"/>
          </w:p>
        </w:tc>
        <w:tc>
          <w:tcPr>
            <w:tcW w:w="0" w:type="auto"/>
            <w:vAlign w:val="center"/>
            <w:hideMark/>
          </w:tcPr>
          <w:p w14:paraId="3FD689A9" w14:textId="77777777" w:rsidR="00227F66" w:rsidRPr="00B03A82" w:rsidRDefault="00227F66" w:rsidP="00CA1374">
            <w:pPr>
              <w:jc w:val="center"/>
              <w:rPr>
                <w:b/>
                <w:bCs/>
                <w:sz w:val="28"/>
                <w:szCs w:val="28"/>
              </w:rPr>
            </w:pPr>
            <w:r w:rsidRPr="00B03A82">
              <w:rPr>
                <w:b/>
                <w:bCs/>
                <w:sz w:val="28"/>
                <w:szCs w:val="28"/>
              </w:rPr>
              <w:t>Definition</w:t>
            </w:r>
          </w:p>
        </w:tc>
      </w:tr>
      <w:tr w:rsidR="00227F66" w:rsidRPr="00227F66" w14:paraId="0C0B6AF6" w14:textId="77777777" w:rsidTr="00CA1374">
        <w:trPr>
          <w:tblCellSpacing w:w="15" w:type="dxa"/>
        </w:trPr>
        <w:tc>
          <w:tcPr>
            <w:tcW w:w="0" w:type="auto"/>
            <w:vAlign w:val="center"/>
            <w:hideMark/>
          </w:tcPr>
          <w:p w14:paraId="58E8BF9E" w14:textId="77777777" w:rsidR="00227F66" w:rsidRPr="00B03A82" w:rsidRDefault="00227F66" w:rsidP="00CA1374">
            <w:pPr>
              <w:rPr>
                <w:sz w:val="28"/>
                <w:szCs w:val="28"/>
              </w:rPr>
            </w:pPr>
            <w:proofErr w:type="spellStart"/>
            <w:r w:rsidRPr="00B03A82">
              <w:rPr>
                <w:sz w:val="28"/>
                <w:szCs w:val="28"/>
              </w:rPr>
              <w:t>Ghosting</w:t>
            </w:r>
            <w:proofErr w:type="spellEnd"/>
          </w:p>
        </w:tc>
        <w:tc>
          <w:tcPr>
            <w:tcW w:w="0" w:type="auto"/>
            <w:vAlign w:val="center"/>
            <w:hideMark/>
          </w:tcPr>
          <w:p w14:paraId="740C043C" w14:textId="77777777" w:rsidR="00227F66" w:rsidRPr="00227F66" w:rsidRDefault="00227F66" w:rsidP="00CA1374">
            <w:pPr>
              <w:rPr>
                <w:sz w:val="28"/>
                <w:szCs w:val="28"/>
                <w:lang w:val="en-US"/>
              </w:rPr>
            </w:pPr>
            <w:r w:rsidRPr="00227F66">
              <w:rPr>
                <w:sz w:val="28"/>
                <w:szCs w:val="28"/>
                <w:lang w:val="en-US"/>
              </w:rPr>
              <w:t>a. A measure of how long you look at screens daily</w:t>
            </w:r>
          </w:p>
        </w:tc>
      </w:tr>
      <w:tr w:rsidR="00227F66" w:rsidRPr="00227F66" w14:paraId="31B76C6F" w14:textId="77777777" w:rsidTr="00CA1374">
        <w:trPr>
          <w:tblCellSpacing w:w="15" w:type="dxa"/>
        </w:trPr>
        <w:tc>
          <w:tcPr>
            <w:tcW w:w="0" w:type="auto"/>
            <w:vAlign w:val="center"/>
            <w:hideMark/>
          </w:tcPr>
          <w:p w14:paraId="2D1307E8" w14:textId="77777777" w:rsidR="00227F66" w:rsidRPr="00B03A82" w:rsidRDefault="00227F66" w:rsidP="00CA1374">
            <w:pPr>
              <w:rPr>
                <w:sz w:val="28"/>
                <w:szCs w:val="28"/>
              </w:rPr>
            </w:pPr>
            <w:proofErr w:type="spellStart"/>
            <w:r w:rsidRPr="00B03A82">
              <w:rPr>
                <w:sz w:val="28"/>
                <w:szCs w:val="28"/>
              </w:rPr>
              <w:t>Bandwidth</w:t>
            </w:r>
            <w:proofErr w:type="spellEnd"/>
          </w:p>
        </w:tc>
        <w:tc>
          <w:tcPr>
            <w:tcW w:w="0" w:type="auto"/>
            <w:vAlign w:val="center"/>
            <w:hideMark/>
          </w:tcPr>
          <w:p w14:paraId="4E230D06" w14:textId="77777777" w:rsidR="00227F66" w:rsidRPr="00227F66" w:rsidRDefault="00227F66" w:rsidP="00CA1374">
            <w:pPr>
              <w:rPr>
                <w:sz w:val="28"/>
                <w:szCs w:val="28"/>
                <w:lang w:val="en-US"/>
              </w:rPr>
            </w:pPr>
            <w:r w:rsidRPr="00227F66">
              <w:rPr>
                <w:sz w:val="28"/>
                <w:szCs w:val="28"/>
                <w:lang w:val="en-US"/>
              </w:rPr>
              <w:t>b. Suddenly cutting off communication online</w:t>
            </w:r>
          </w:p>
        </w:tc>
      </w:tr>
      <w:tr w:rsidR="00227F66" w:rsidRPr="00227F66" w14:paraId="7658DEA1" w14:textId="77777777" w:rsidTr="00CA1374">
        <w:trPr>
          <w:tblCellSpacing w:w="15" w:type="dxa"/>
        </w:trPr>
        <w:tc>
          <w:tcPr>
            <w:tcW w:w="0" w:type="auto"/>
            <w:vAlign w:val="center"/>
            <w:hideMark/>
          </w:tcPr>
          <w:p w14:paraId="64C79C37" w14:textId="77777777" w:rsidR="00227F66" w:rsidRPr="00B03A82" w:rsidRDefault="00227F66" w:rsidP="00CA1374">
            <w:pPr>
              <w:rPr>
                <w:sz w:val="28"/>
                <w:szCs w:val="28"/>
              </w:rPr>
            </w:pPr>
            <w:r w:rsidRPr="00B03A82">
              <w:rPr>
                <w:sz w:val="28"/>
                <w:szCs w:val="28"/>
              </w:rPr>
              <w:t xml:space="preserve">Digital </w:t>
            </w:r>
            <w:proofErr w:type="spellStart"/>
            <w:r w:rsidRPr="00B03A82">
              <w:rPr>
                <w:sz w:val="28"/>
                <w:szCs w:val="28"/>
              </w:rPr>
              <w:t>footprint</w:t>
            </w:r>
            <w:proofErr w:type="spellEnd"/>
          </w:p>
        </w:tc>
        <w:tc>
          <w:tcPr>
            <w:tcW w:w="0" w:type="auto"/>
            <w:vAlign w:val="center"/>
            <w:hideMark/>
          </w:tcPr>
          <w:p w14:paraId="58C0C52B" w14:textId="77777777" w:rsidR="00227F66" w:rsidRPr="00227F66" w:rsidRDefault="00227F66" w:rsidP="00CA1374">
            <w:pPr>
              <w:rPr>
                <w:sz w:val="28"/>
                <w:szCs w:val="28"/>
                <w:lang w:val="en-US"/>
              </w:rPr>
            </w:pPr>
            <w:r w:rsidRPr="00227F66">
              <w:rPr>
                <w:sz w:val="28"/>
                <w:szCs w:val="28"/>
                <w:lang w:val="en-US"/>
              </w:rPr>
              <w:t>c. The data trail you leave behind online</w:t>
            </w:r>
          </w:p>
        </w:tc>
      </w:tr>
      <w:tr w:rsidR="00227F66" w:rsidRPr="00227F66" w14:paraId="2F0FAFA8" w14:textId="77777777" w:rsidTr="00CA1374">
        <w:trPr>
          <w:tblCellSpacing w:w="15" w:type="dxa"/>
        </w:trPr>
        <w:tc>
          <w:tcPr>
            <w:tcW w:w="0" w:type="auto"/>
            <w:vAlign w:val="center"/>
            <w:hideMark/>
          </w:tcPr>
          <w:p w14:paraId="4A61C8CA" w14:textId="77777777" w:rsidR="00227F66" w:rsidRPr="00B03A82" w:rsidRDefault="00227F66" w:rsidP="00CA1374">
            <w:pPr>
              <w:rPr>
                <w:sz w:val="28"/>
                <w:szCs w:val="28"/>
              </w:rPr>
            </w:pPr>
            <w:proofErr w:type="spellStart"/>
            <w:r w:rsidRPr="00B03A82">
              <w:rPr>
                <w:sz w:val="28"/>
                <w:szCs w:val="28"/>
              </w:rPr>
              <w:t>Screen</w:t>
            </w:r>
            <w:proofErr w:type="spellEnd"/>
            <w:r w:rsidRPr="00B03A82">
              <w:rPr>
                <w:sz w:val="28"/>
                <w:szCs w:val="28"/>
              </w:rPr>
              <w:t xml:space="preserve"> </w:t>
            </w:r>
            <w:proofErr w:type="spellStart"/>
            <w:r w:rsidRPr="00B03A82">
              <w:rPr>
                <w:sz w:val="28"/>
                <w:szCs w:val="28"/>
              </w:rPr>
              <w:t>time</w:t>
            </w:r>
            <w:proofErr w:type="spellEnd"/>
          </w:p>
        </w:tc>
        <w:tc>
          <w:tcPr>
            <w:tcW w:w="0" w:type="auto"/>
            <w:vAlign w:val="center"/>
            <w:hideMark/>
          </w:tcPr>
          <w:p w14:paraId="2460C26E" w14:textId="77777777" w:rsidR="00227F66" w:rsidRPr="00227F66" w:rsidRDefault="00227F66" w:rsidP="00CA1374">
            <w:pPr>
              <w:rPr>
                <w:sz w:val="28"/>
                <w:szCs w:val="28"/>
                <w:lang w:val="en-US"/>
              </w:rPr>
            </w:pPr>
            <w:r w:rsidRPr="00227F66">
              <w:rPr>
                <w:sz w:val="28"/>
                <w:szCs w:val="28"/>
                <w:lang w:val="en-US"/>
              </w:rPr>
              <w:t>d. The capacity of a network to handle data</w:t>
            </w:r>
          </w:p>
        </w:tc>
      </w:tr>
      <w:tr w:rsidR="00227F66" w:rsidRPr="00227F66" w14:paraId="76E90B9D" w14:textId="77777777" w:rsidTr="00CA1374">
        <w:trPr>
          <w:tblCellSpacing w:w="15" w:type="dxa"/>
        </w:trPr>
        <w:tc>
          <w:tcPr>
            <w:tcW w:w="0" w:type="auto"/>
            <w:vAlign w:val="center"/>
            <w:hideMark/>
          </w:tcPr>
          <w:p w14:paraId="07D294A1" w14:textId="77777777" w:rsidR="00227F66" w:rsidRPr="00B03A82" w:rsidRDefault="00227F66" w:rsidP="00CA1374">
            <w:pPr>
              <w:rPr>
                <w:sz w:val="28"/>
                <w:szCs w:val="28"/>
              </w:rPr>
            </w:pPr>
            <w:r w:rsidRPr="00B03A82">
              <w:rPr>
                <w:sz w:val="28"/>
                <w:szCs w:val="28"/>
              </w:rPr>
              <w:t xml:space="preserve">Virtual </w:t>
            </w:r>
            <w:proofErr w:type="spellStart"/>
            <w:r w:rsidRPr="00B03A82">
              <w:rPr>
                <w:sz w:val="28"/>
                <w:szCs w:val="28"/>
              </w:rPr>
              <w:t>presence</w:t>
            </w:r>
            <w:proofErr w:type="spellEnd"/>
          </w:p>
        </w:tc>
        <w:tc>
          <w:tcPr>
            <w:tcW w:w="0" w:type="auto"/>
            <w:vAlign w:val="center"/>
            <w:hideMark/>
          </w:tcPr>
          <w:p w14:paraId="349C9ABD" w14:textId="77777777" w:rsidR="00227F66" w:rsidRPr="00227F66" w:rsidRDefault="00227F66" w:rsidP="00CA1374">
            <w:pPr>
              <w:rPr>
                <w:sz w:val="28"/>
                <w:szCs w:val="28"/>
                <w:lang w:val="en-US"/>
              </w:rPr>
            </w:pPr>
            <w:r w:rsidRPr="00227F66">
              <w:rPr>
                <w:sz w:val="28"/>
                <w:szCs w:val="28"/>
                <w:lang w:val="en-US"/>
              </w:rPr>
              <w:t>e. Being available and engaged online</w:t>
            </w:r>
          </w:p>
        </w:tc>
      </w:tr>
      <w:tr w:rsidR="00227F66" w:rsidRPr="00227F66" w14:paraId="2CF5A0BF" w14:textId="77777777" w:rsidTr="00CA1374">
        <w:trPr>
          <w:tblCellSpacing w:w="15" w:type="dxa"/>
        </w:trPr>
        <w:tc>
          <w:tcPr>
            <w:tcW w:w="0" w:type="auto"/>
            <w:vAlign w:val="center"/>
            <w:hideMark/>
          </w:tcPr>
          <w:p w14:paraId="656F86C3" w14:textId="77777777" w:rsidR="00227F66" w:rsidRPr="00B03A82" w:rsidRDefault="00227F66" w:rsidP="00CA1374">
            <w:pPr>
              <w:rPr>
                <w:sz w:val="28"/>
                <w:szCs w:val="28"/>
              </w:rPr>
            </w:pPr>
            <w:proofErr w:type="spellStart"/>
            <w:r w:rsidRPr="00B03A82">
              <w:rPr>
                <w:sz w:val="28"/>
                <w:szCs w:val="28"/>
              </w:rPr>
              <w:t>Lag</w:t>
            </w:r>
            <w:proofErr w:type="spellEnd"/>
          </w:p>
        </w:tc>
        <w:tc>
          <w:tcPr>
            <w:tcW w:w="0" w:type="auto"/>
            <w:vAlign w:val="center"/>
            <w:hideMark/>
          </w:tcPr>
          <w:p w14:paraId="0291C315" w14:textId="77777777" w:rsidR="00227F66" w:rsidRPr="00227F66" w:rsidRDefault="00227F66" w:rsidP="00CA1374">
            <w:pPr>
              <w:rPr>
                <w:sz w:val="28"/>
                <w:szCs w:val="28"/>
                <w:lang w:val="en-US"/>
              </w:rPr>
            </w:pPr>
            <w:r w:rsidRPr="00227F66">
              <w:rPr>
                <w:sz w:val="28"/>
                <w:szCs w:val="28"/>
                <w:lang w:val="en-US"/>
              </w:rPr>
              <w:t>f. Delay in data processing, causing communication gaps</w:t>
            </w:r>
          </w:p>
        </w:tc>
      </w:tr>
      <w:tr w:rsidR="00227F66" w:rsidRPr="00227F66" w14:paraId="722602DB" w14:textId="77777777" w:rsidTr="00CA1374">
        <w:trPr>
          <w:tblCellSpacing w:w="15" w:type="dxa"/>
        </w:trPr>
        <w:tc>
          <w:tcPr>
            <w:tcW w:w="0" w:type="auto"/>
            <w:vAlign w:val="center"/>
            <w:hideMark/>
          </w:tcPr>
          <w:p w14:paraId="662487FE" w14:textId="77777777" w:rsidR="00227F66" w:rsidRPr="00B03A82" w:rsidRDefault="00227F66" w:rsidP="00CA1374">
            <w:pPr>
              <w:rPr>
                <w:sz w:val="28"/>
                <w:szCs w:val="28"/>
              </w:rPr>
            </w:pPr>
            <w:r w:rsidRPr="00B03A82">
              <w:rPr>
                <w:sz w:val="28"/>
                <w:szCs w:val="28"/>
              </w:rPr>
              <w:t xml:space="preserve">Instant </w:t>
            </w:r>
            <w:proofErr w:type="spellStart"/>
            <w:r w:rsidRPr="00B03A82">
              <w:rPr>
                <w:sz w:val="28"/>
                <w:szCs w:val="28"/>
              </w:rPr>
              <w:t>messaging</w:t>
            </w:r>
            <w:proofErr w:type="spellEnd"/>
          </w:p>
        </w:tc>
        <w:tc>
          <w:tcPr>
            <w:tcW w:w="0" w:type="auto"/>
            <w:vAlign w:val="center"/>
            <w:hideMark/>
          </w:tcPr>
          <w:p w14:paraId="22820C7E" w14:textId="77777777" w:rsidR="00227F66" w:rsidRPr="00227F66" w:rsidRDefault="00227F66" w:rsidP="00CA1374">
            <w:pPr>
              <w:rPr>
                <w:sz w:val="28"/>
                <w:szCs w:val="28"/>
                <w:lang w:val="en-US"/>
              </w:rPr>
            </w:pPr>
            <w:r w:rsidRPr="00227F66">
              <w:rPr>
                <w:sz w:val="28"/>
                <w:szCs w:val="28"/>
                <w:lang w:val="en-US"/>
              </w:rPr>
              <w:t>g. Real-time texting apps (e.g. WhatsApp, Telegram)</w:t>
            </w:r>
          </w:p>
        </w:tc>
      </w:tr>
      <w:tr w:rsidR="00227F66" w:rsidRPr="00227F66" w14:paraId="14357160" w14:textId="77777777" w:rsidTr="00CA1374">
        <w:trPr>
          <w:tblCellSpacing w:w="15" w:type="dxa"/>
        </w:trPr>
        <w:tc>
          <w:tcPr>
            <w:tcW w:w="0" w:type="auto"/>
            <w:vAlign w:val="center"/>
            <w:hideMark/>
          </w:tcPr>
          <w:p w14:paraId="37487788" w14:textId="77777777" w:rsidR="00227F66" w:rsidRPr="00B03A82" w:rsidRDefault="00227F66" w:rsidP="00CA1374">
            <w:pPr>
              <w:rPr>
                <w:sz w:val="28"/>
                <w:szCs w:val="28"/>
              </w:rPr>
            </w:pPr>
            <w:proofErr w:type="spellStart"/>
            <w:r w:rsidRPr="00B03A82">
              <w:rPr>
                <w:sz w:val="28"/>
                <w:szCs w:val="28"/>
              </w:rPr>
              <w:t>Emoji</w:t>
            </w:r>
            <w:proofErr w:type="spellEnd"/>
            <w:r w:rsidRPr="00B03A82">
              <w:rPr>
                <w:sz w:val="28"/>
                <w:szCs w:val="28"/>
              </w:rPr>
              <w:t xml:space="preserve"> </w:t>
            </w:r>
            <w:proofErr w:type="spellStart"/>
            <w:r w:rsidRPr="00B03A82">
              <w:rPr>
                <w:sz w:val="28"/>
                <w:szCs w:val="28"/>
              </w:rPr>
              <w:t>culture</w:t>
            </w:r>
            <w:proofErr w:type="spellEnd"/>
          </w:p>
        </w:tc>
        <w:tc>
          <w:tcPr>
            <w:tcW w:w="0" w:type="auto"/>
            <w:vAlign w:val="center"/>
            <w:hideMark/>
          </w:tcPr>
          <w:p w14:paraId="721E6C80" w14:textId="77777777" w:rsidR="00227F66" w:rsidRPr="00227F66" w:rsidRDefault="00227F66" w:rsidP="00CA1374">
            <w:pPr>
              <w:rPr>
                <w:sz w:val="28"/>
                <w:szCs w:val="28"/>
                <w:lang w:val="en-US"/>
              </w:rPr>
            </w:pPr>
            <w:r w:rsidRPr="00227F66">
              <w:rPr>
                <w:sz w:val="28"/>
                <w:szCs w:val="28"/>
                <w:lang w:val="en-US"/>
              </w:rPr>
              <w:t>h. Using emojis to express tone or emotion</w:t>
            </w:r>
          </w:p>
        </w:tc>
      </w:tr>
    </w:tbl>
    <w:p w14:paraId="614B218D" w14:textId="77777777" w:rsidR="00227F66" w:rsidRPr="00227F66" w:rsidRDefault="00227F66" w:rsidP="00227F66">
      <w:pPr>
        <w:spacing w:before="100" w:beforeAutospacing="1" w:after="100" w:afterAutospacing="1"/>
        <w:rPr>
          <w:sz w:val="28"/>
          <w:szCs w:val="28"/>
          <w:lang w:val="en-US"/>
        </w:rPr>
      </w:pPr>
      <w:r w:rsidRPr="00B03A82">
        <w:rPr>
          <w:rStyle w:val="af0"/>
          <w:sz w:val="28"/>
          <w:szCs w:val="28"/>
        </w:rPr>
        <w:t>Форма</w:t>
      </w:r>
      <w:r w:rsidRPr="00227F66">
        <w:rPr>
          <w:rStyle w:val="af0"/>
          <w:sz w:val="28"/>
          <w:szCs w:val="28"/>
          <w:lang w:val="en-US"/>
        </w:rPr>
        <w:t xml:space="preserve"> </w:t>
      </w:r>
      <w:proofErr w:type="spellStart"/>
      <w:r w:rsidRPr="00B03A82">
        <w:rPr>
          <w:rStyle w:val="af0"/>
          <w:sz w:val="28"/>
          <w:szCs w:val="28"/>
        </w:rPr>
        <w:t>роботи</w:t>
      </w:r>
      <w:proofErr w:type="spellEnd"/>
      <w:r w:rsidRPr="00227F66">
        <w:rPr>
          <w:rStyle w:val="af0"/>
          <w:sz w:val="28"/>
          <w:szCs w:val="28"/>
          <w:lang w:val="en-US"/>
        </w:rPr>
        <w:t>:</w:t>
      </w:r>
      <w:r w:rsidRPr="00227F66">
        <w:rPr>
          <w:sz w:val="28"/>
          <w:szCs w:val="28"/>
          <w:lang w:val="en-US"/>
        </w:rPr>
        <w:t xml:space="preserve"> </w:t>
      </w:r>
      <w:proofErr w:type="spellStart"/>
      <w:r w:rsidRPr="00B03A82">
        <w:rPr>
          <w:sz w:val="28"/>
          <w:szCs w:val="28"/>
        </w:rPr>
        <w:t>індивідуально</w:t>
      </w:r>
      <w:proofErr w:type="spellEnd"/>
      <w:r w:rsidRPr="00227F66">
        <w:rPr>
          <w:sz w:val="28"/>
          <w:szCs w:val="28"/>
          <w:lang w:val="en-US"/>
        </w:rPr>
        <w:t xml:space="preserve"> → </w:t>
      </w:r>
      <w:proofErr w:type="spellStart"/>
      <w:r w:rsidRPr="00B03A82">
        <w:rPr>
          <w:sz w:val="28"/>
          <w:szCs w:val="28"/>
        </w:rPr>
        <w:t>перевірка</w:t>
      </w:r>
      <w:proofErr w:type="spellEnd"/>
      <w:r w:rsidRPr="00227F66">
        <w:rPr>
          <w:sz w:val="28"/>
          <w:szCs w:val="28"/>
          <w:lang w:val="en-US"/>
        </w:rPr>
        <w:t xml:space="preserve"> </w:t>
      </w:r>
      <w:r w:rsidRPr="00B03A82">
        <w:rPr>
          <w:sz w:val="28"/>
          <w:szCs w:val="28"/>
        </w:rPr>
        <w:t>в</w:t>
      </w:r>
      <w:r w:rsidRPr="00227F66">
        <w:rPr>
          <w:sz w:val="28"/>
          <w:szCs w:val="28"/>
          <w:lang w:val="en-US"/>
        </w:rPr>
        <w:t xml:space="preserve"> </w:t>
      </w:r>
      <w:r w:rsidRPr="00B03A82">
        <w:rPr>
          <w:sz w:val="28"/>
          <w:szCs w:val="28"/>
        </w:rPr>
        <w:t>парах</w:t>
      </w:r>
      <w:r w:rsidRPr="00227F66">
        <w:rPr>
          <w:sz w:val="28"/>
          <w:szCs w:val="28"/>
          <w:lang w:val="en-US"/>
        </w:rPr>
        <w:br/>
      </w:r>
      <w:proofErr w:type="spellStart"/>
      <w:r w:rsidRPr="00B03A82">
        <w:rPr>
          <w:rStyle w:val="af0"/>
          <w:sz w:val="28"/>
          <w:szCs w:val="28"/>
        </w:rPr>
        <w:t>Очікувані</w:t>
      </w:r>
      <w:proofErr w:type="spellEnd"/>
      <w:r w:rsidRPr="00227F66">
        <w:rPr>
          <w:rStyle w:val="af0"/>
          <w:sz w:val="28"/>
          <w:szCs w:val="28"/>
          <w:lang w:val="en-US"/>
        </w:rPr>
        <w:t xml:space="preserve"> </w:t>
      </w:r>
      <w:proofErr w:type="spellStart"/>
      <w:r w:rsidRPr="00B03A82">
        <w:rPr>
          <w:rStyle w:val="af0"/>
          <w:sz w:val="28"/>
          <w:szCs w:val="28"/>
        </w:rPr>
        <w:t>відповіді</w:t>
      </w:r>
      <w:proofErr w:type="spellEnd"/>
      <w:r w:rsidRPr="00227F66">
        <w:rPr>
          <w:rStyle w:val="af0"/>
          <w:sz w:val="28"/>
          <w:szCs w:val="28"/>
          <w:lang w:val="en-US"/>
        </w:rPr>
        <w:t>:</w:t>
      </w:r>
      <w:r w:rsidRPr="00227F66">
        <w:rPr>
          <w:sz w:val="28"/>
          <w:szCs w:val="28"/>
          <w:lang w:val="en-US"/>
        </w:rPr>
        <w:br/>
        <w:t>1–b, 2–d, 3–c, 4–a, 5–e, 6–f, 7–g, 8–h</w:t>
      </w:r>
    </w:p>
    <w:p w14:paraId="1A530879" w14:textId="77777777" w:rsidR="00227F66" w:rsidRPr="00227F66" w:rsidRDefault="00227F66" w:rsidP="00227F66">
      <w:pPr>
        <w:pStyle w:val="4"/>
        <w:rPr>
          <w:rFonts w:ascii="Times New Roman" w:hAnsi="Times New Roman" w:cs="Times New Roman"/>
          <w:sz w:val="28"/>
          <w:szCs w:val="28"/>
          <w:lang w:val="en-US"/>
        </w:rPr>
      </w:pPr>
      <w:r w:rsidRPr="00227F66">
        <w:rPr>
          <w:rFonts w:ascii="Times New Roman" w:hAnsi="Times New Roman" w:cs="Times New Roman"/>
          <w:sz w:val="28"/>
          <w:szCs w:val="28"/>
          <w:lang w:val="en-US"/>
        </w:rPr>
        <w:t xml:space="preserve"> B. </w:t>
      </w:r>
      <w:r w:rsidRPr="00227F66">
        <w:rPr>
          <w:rStyle w:val="ab"/>
          <w:rFonts w:ascii="Times New Roman" w:hAnsi="Times New Roman" w:cs="Times New Roman"/>
          <w:sz w:val="28"/>
          <w:szCs w:val="28"/>
          <w:lang w:val="en-US"/>
        </w:rPr>
        <w:t>Gap-fill Exercise</w:t>
      </w:r>
    </w:p>
    <w:p w14:paraId="7E78D329"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Завдання</w:t>
      </w:r>
      <w:proofErr w:type="spellEnd"/>
      <w:r w:rsidRPr="00227F66">
        <w:rPr>
          <w:rStyle w:val="af0"/>
          <w:sz w:val="28"/>
          <w:szCs w:val="28"/>
          <w:lang w:val="en-US"/>
        </w:rPr>
        <w:t>:</w:t>
      </w:r>
      <w:r w:rsidRPr="00227F66">
        <w:rPr>
          <w:sz w:val="28"/>
          <w:szCs w:val="28"/>
          <w:lang w:val="en-US"/>
        </w:rPr>
        <w:t xml:space="preserve"> Fill in the blanks with the words above.</w:t>
      </w:r>
    </w:p>
    <w:p w14:paraId="7C49B77D" w14:textId="77777777" w:rsidR="00227F66" w:rsidRPr="00227F66" w:rsidRDefault="00227F66" w:rsidP="008509C3">
      <w:pPr>
        <w:numPr>
          <w:ilvl w:val="0"/>
          <w:numId w:val="48"/>
        </w:numPr>
        <w:spacing w:before="100" w:beforeAutospacing="1" w:after="100" w:afterAutospacing="1"/>
        <w:rPr>
          <w:sz w:val="28"/>
          <w:szCs w:val="28"/>
          <w:lang w:val="en-US"/>
        </w:rPr>
      </w:pPr>
      <w:r w:rsidRPr="00227F66">
        <w:rPr>
          <w:sz w:val="28"/>
          <w:szCs w:val="28"/>
          <w:lang w:val="en-US"/>
        </w:rPr>
        <w:t>I hate it when people just ______ me after a date.</w:t>
      </w:r>
    </w:p>
    <w:p w14:paraId="33113052" w14:textId="77777777" w:rsidR="00227F66" w:rsidRPr="00227F66" w:rsidRDefault="00227F66" w:rsidP="008509C3">
      <w:pPr>
        <w:numPr>
          <w:ilvl w:val="0"/>
          <w:numId w:val="48"/>
        </w:numPr>
        <w:spacing w:before="100" w:beforeAutospacing="1" w:after="100" w:afterAutospacing="1"/>
        <w:rPr>
          <w:sz w:val="28"/>
          <w:szCs w:val="28"/>
          <w:lang w:val="en-US"/>
        </w:rPr>
      </w:pPr>
      <w:proofErr w:type="spellStart"/>
      <w:r w:rsidRPr="00227F66">
        <w:rPr>
          <w:sz w:val="28"/>
          <w:szCs w:val="28"/>
          <w:lang w:val="en-US"/>
        </w:rPr>
        <w:t>Your</w:t>
      </w:r>
      <w:proofErr w:type="spellEnd"/>
      <w:r w:rsidRPr="00227F66">
        <w:rPr>
          <w:sz w:val="28"/>
          <w:szCs w:val="28"/>
          <w:lang w:val="en-US"/>
        </w:rPr>
        <w:t xml:space="preserve"> ______ can be tracked by every website you visit.</w:t>
      </w:r>
    </w:p>
    <w:p w14:paraId="357781A5" w14:textId="77777777" w:rsidR="00227F66" w:rsidRPr="00227F66" w:rsidRDefault="00227F66" w:rsidP="008509C3">
      <w:pPr>
        <w:numPr>
          <w:ilvl w:val="0"/>
          <w:numId w:val="48"/>
        </w:numPr>
        <w:spacing w:before="100" w:beforeAutospacing="1" w:after="100" w:afterAutospacing="1"/>
        <w:rPr>
          <w:sz w:val="28"/>
          <w:szCs w:val="28"/>
          <w:lang w:val="en-US"/>
        </w:rPr>
      </w:pPr>
      <w:r w:rsidRPr="00227F66">
        <w:rPr>
          <w:sz w:val="28"/>
          <w:szCs w:val="28"/>
          <w:lang w:val="en-US"/>
        </w:rPr>
        <w:t>We had to postpone the meeting due to poor ______.</w:t>
      </w:r>
    </w:p>
    <w:p w14:paraId="44B57833" w14:textId="77777777" w:rsidR="00227F66" w:rsidRPr="00227F66" w:rsidRDefault="00227F66" w:rsidP="008509C3">
      <w:pPr>
        <w:numPr>
          <w:ilvl w:val="0"/>
          <w:numId w:val="48"/>
        </w:numPr>
        <w:spacing w:before="100" w:beforeAutospacing="1" w:after="100" w:afterAutospacing="1"/>
        <w:rPr>
          <w:sz w:val="28"/>
          <w:szCs w:val="28"/>
          <w:lang w:val="en-US"/>
        </w:rPr>
      </w:pPr>
      <w:r w:rsidRPr="00227F66">
        <w:rPr>
          <w:sz w:val="28"/>
          <w:szCs w:val="28"/>
          <w:lang w:val="en-US"/>
        </w:rPr>
        <w:t xml:space="preserve">I’ve been checking my ______ </w:t>
      </w:r>
      <w:proofErr w:type="gramStart"/>
      <w:r w:rsidRPr="00227F66">
        <w:rPr>
          <w:sz w:val="28"/>
          <w:szCs w:val="28"/>
          <w:lang w:val="en-US"/>
        </w:rPr>
        <w:t>lately—</w:t>
      </w:r>
      <w:proofErr w:type="gramEnd"/>
      <w:r w:rsidRPr="00227F66">
        <w:rPr>
          <w:sz w:val="28"/>
          <w:szCs w:val="28"/>
          <w:lang w:val="en-US"/>
        </w:rPr>
        <w:t>it’s over 8 hours a day!</w:t>
      </w:r>
    </w:p>
    <w:p w14:paraId="00D10D87" w14:textId="77777777" w:rsidR="00227F66" w:rsidRPr="00B03A82" w:rsidRDefault="00227F66" w:rsidP="008509C3">
      <w:pPr>
        <w:numPr>
          <w:ilvl w:val="0"/>
          <w:numId w:val="48"/>
        </w:numPr>
        <w:spacing w:before="100" w:beforeAutospacing="1" w:after="100" w:afterAutospacing="1"/>
        <w:rPr>
          <w:sz w:val="28"/>
          <w:szCs w:val="28"/>
        </w:rPr>
      </w:pPr>
      <w:r w:rsidRPr="00227F66">
        <w:rPr>
          <w:sz w:val="28"/>
          <w:szCs w:val="28"/>
          <w:lang w:val="en-US"/>
        </w:rPr>
        <w:t xml:space="preserve">He always replies on time. </w:t>
      </w:r>
      <w:r w:rsidRPr="00B03A82">
        <w:rPr>
          <w:sz w:val="28"/>
          <w:szCs w:val="28"/>
        </w:rPr>
        <w:t xml:space="preserve">I </w:t>
      </w:r>
      <w:proofErr w:type="spellStart"/>
      <w:r w:rsidRPr="00B03A82">
        <w:rPr>
          <w:sz w:val="28"/>
          <w:szCs w:val="28"/>
        </w:rPr>
        <w:t>like</w:t>
      </w:r>
      <w:proofErr w:type="spellEnd"/>
      <w:r w:rsidRPr="00B03A82">
        <w:rPr>
          <w:sz w:val="28"/>
          <w:szCs w:val="28"/>
        </w:rPr>
        <w:t xml:space="preserve"> </w:t>
      </w:r>
      <w:proofErr w:type="spellStart"/>
      <w:r w:rsidRPr="00B03A82">
        <w:rPr>
          <w:sz w:val="28"/>
          <w:szCs w:val="28"/>
        </w:rPr>
        <w:t>his</w:t>
      </w:r>
      <w:proofErr w:type="spellEnd"/>
      <w:r w:rsidRPr="00B03A82">
        <w:rPr>
          <w:sz w:val="28"/>
          <w:szCs w:val="28"/>
        </w:rPr>
        <w:t xml:space="preserve"> ______.</w:t>
      </w:r>
    </w:p>
    <w:p w14:paraId="6F00B514" w14:textId="77777777" w:rsidR="00227F66" w:rsidRPr="00B03A82" w:rsidRDefault="00227F66" w:rsidP="00227F66">
      <w:pPr>
        <w:spacing w:before="100" w:beforeAutospacing="1" w:after="100" w:afterAutospacing="1"/>
        <w:rPr>
          <w:sz w:val="28"/>
          <w:szCs w:val="28"/>
        </w:rPr>
      </w:pPr>
      <w:r w:rsidRPr="00B03A82">
        <w:rPr>
          <w:rStyle w:val="af0"/>
          <w:sz w:val="28"/>
          <w:szCs w:val="28"/>
        </w:rPr>
        <w:t xml:space="preserve">Форма </w:t>
      </w:r>
      <w:proofErr w:type="spellStart"/>
      <w:r w:rsidRPr="00B03A82">
        <w:rPr>
          <w:rStyle w:val="af0"/>
          <w:sz w:val="28"/>
          <w:szCs w:val="28"/>
        </w:rPr>
        <w:t>роботи</w:t>
      </w:r>
      <w:proofErr w:type="spellEnd"/>
      <w:r w:rsidRPr="00B03A82">
        <w:rPr>
          <w:rStyle w:val="af0"/>
          <w:sz w:val="28"/>
          <w:szCs w:val="28"/>
        </w:rPr>
        <w:t>:</w:t>
      </w:r>
      <w:r w:rsidRPr="00B03A82">
        <w:rPr>
          <w:sz w:val="28"/>
          <w:szCs w:val="28"/>
        </w:rPr>
        <w:t xml:space="preserve"> </w:t>
      </w:r>
      <w:proofErr w:type="spellStart"/>
      <w:r w:rsidRPr="00B03A82">
        <w:rPr>
          <w:sz w:val="28"/>
          <w:szCs w:val="28"/>
        </w:rPr>
        <w:t>індивідуально</w:t>
      </w:r>
      <w:proofErr w:type="spellEnd"/>
      <w:r w:rsidRPr="00B03A82">
        <w:rPr>
          <w:sz w:val="28"/>
          <w:szCs w:val="28"/>
        </w:rPr>
        <w:t xml:space="preserve"> → </w:t>
      </w:r>
      <w:proofErr w:type="spellStart"/>
      <w:r w:rsidRPr="00B03A82">
        <w:rPr>
          <w:sz w:val="28"/>
          <w:szCs w:val="28"/>
        </w:rPr>
        <w:t>класна</w:t>
      </w:r>
      <w:proofErr w:type="spellEnd"/>
      <w:r w:rsidRPr="00B03A82">
        <w:rPr>
          <w:sz w:val="28"/>
          <w:szCs w:val="28"/>
        </w:rPr>
        <w:t xml:space="preserve"> </w:t>
      </w:r>
      <w:proofErr w:type="spellStart"/>
      <w:r w:rsidRPr="00B03A82">
        <w:rPr>
          <w:sz w:val="28"/>
          <w:szCs w:val="28"/>
        </w:rPr>
        <w:t>перевірка</w:t>
      </w:r>
      <w:proofErr w:type="spellEnd"/>
      <w:r w:rsidRPr="00B03A82">
        <w:rPr>
          <w:sz w:val="28"/>
          <w:szCs w:val="28"/>
        </w:rPr>
        <w:br/>
      </w:r>
      <w:proofErr w:type="spellStart"/>
      <w:r w:rsidRPr="00B03A82">
        <w:rPr>
          <w:rStyle w:val="af0"/>
          <w:sz w:val="28"/>
          <w:szCs w:val="28"/>
        </w:rPr>
        <w:t>Навички</w:t>
      </w:r>
      <w:proofErr w:type="spellEnd"/>
      <w:r w:rsidRPr="00B03A82">
        <w:rPr>
          <w:rStyle w:val="af0"/>
          <w:sz w:val="28"/>
          <w:szCs w:val="28"/>
        </w:rPr>
        <w:t>:</w:t>
      </w:r>
      <w:r w:rsidRPr="00B03A82">
        <w:rPr>
          <w:sz w:val="28"/>
          <w:szCs w:val="28"/>
        </w:rPr>
        <w:t xml:space="preserve"> лексика в </w:t>
      </w:r>
      <w:proofErr w:type="spellStart"/>
      <w:r w:rsidRPr="00B03A82">
        <w:rPr>
          <w:sz w:val="28"/>
          <w:szCs w:val="28"/>
        </w:rPr>
        <w:t>контексті</w:t>
      </w:r>
      <w:proofErr w:type="spellEnd"/>
    </w:p>
    <w:p w14:paraId="092FB396" w14:textId="77777777" w:rsidR="00227F66" w:rsidRPr="00163547" w:rsidRDefault="00227F66" w:rsidP="00227F66">
      <w:pPr>
        <w:rPr>
          <w:sz w:val="28"/>
          <w:szCs w:val="28"/>
        </w:rPr>
      </w:pPr>
    </w:p>
    <w:p w14:paraId="06092F21" w14:textId="77777777" w:rsidR="00227F66" w:rsidRPr="00227F66" w:rsidRDefault="00227F66" w:rsidP="00227F66">
      <w:pPr>
        <w:pStyle w:val="3"/>
        <w:rPr>
          <w:sz w:val="28"/>
          <w:szCs w:val="28"/>
          <w:lang w:val="en-US"/>
        </w:rPr>
      </w:pPr>
      <w:r w:rsidRPr="00163547">
        <w:rPr>
          <w:sz w:val="28"/>
          <w:szCs w:val="28"/>
        </w:rPr>
        <w:t xml:space="preserve"> </w:t>
      </w:r>
      <w:r w:rsidRPr="00227F66">
        <w:rPr>
          <w:sz w:val="28"/>
          <w:szCs w:val="28"/>
          <w:lang w:val="en-US"/>
        </w:rPr>
        <w:t xml:space="preserve">3. </w:t>
      </w:r>
      <w:r w:rsidRPr="00227F66">
        <w:rPr>
          <w:rStyle w:val="af0"/>
          <w:sz w:val="28"/>
          <w:szCs w:val="28"/>
          <w:lang w:val="en-US"/>
        </w:rPr>
        <w:t xml:space="preserve">Listening (10 </w:t>
      </w:r>
      <w:proofErr w:type="spellStart"/>
      <w:r w:rsidRPr="00B03A82">
        <w:rPr>
          <w:rStyle w:val="af0"/>
          <w:sz w:val="28"/>
          <w:szCs w:val="28"/>
        </w:rPr>
        <w:t>хв</w:t>
      </w:r>
      <w:proofErr w:type="spellEnd"/>
      <w:r w:rsidRPr="00227F66">
        <w:rPr>
          <w:rStyle w:val="af0"/>
          <w:sz w:val="28"/>
          <w:szCs w:val="28"/>
          <w:lang w:val="en-US"/>
        </w:rPr>
        <w:t>)</w:t>
      </w:r>
    </w:p>
    <w:p w14:paraId="2961A9DB"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Аудіо</w:t>
      </w:r>
      <w:proofErr w:type="spellEnd"/>
      <w:r w:rsidRPr="00227F66">
        <w:rPr>
          <w:rStyle w:val="af0"/>
          <w:sz w:val="28"/>
          <w:szCs w:val="28"/>
          <w:lang w:val="en-US"/>
        </w:rPr>
        <w:t>:</w:t>
      </w:r>
      <w:r w:rsidRPr="00227F66">
        <w:rPr>
          <w:sz w:val="28"/>
          <w:szCs w:val="28"/>
          <w:lang w:val="en-US"/>
        </w:rPr>
        <w:t xml:space="preserve"> </w:t>
      </w:r>
      <w:proofErr w:type="spellStart"/>
      <w:r w:rsidRPr="00B03A82">
        <w:rPr>
          <w:sz w:val="28"/>
          <w:szCs w:val="28"/>
        </w:rPr>
        <w:t>уривок</w:t>
      </w:r>
      <w:proofErr w:type="spellEnd"/>
      <w:r w:rsidRPr="00227F66">
        <w:rPr>
          <w:sz w:val="28"/>
          <w:szCs w:val="28"/>
          <w:lang w:val="en-US"/>
        </w:rPr>
        <w:t xml:space="preserve"> TED talk: </w:t>
      </w:r>
      <w:r w:rsidRPr="00227F66">
        <w:rPr>
          <w:rStyle w:val="ab"/>
          <w:sz w:val="28"/>
          <w:szCs w:val="28"/>
          <w:lang w:val="en-US"/>
        </w:rPr>
        <w:t>“How Social Media Is Rewriting the Rules of Language”</w:t>
      </w:r>
      <w:r w:rsidRPr="00227F66">
        <w:rPr>
          <w:sz w:val="28"/>
          <w:szCs w:val="28"/>
          <w:lang w:val="en-US"/>
        </w:rPr>
        <w:br/>
        <w:t>(</w:t>
      </w:r>
      <w:proofErr w:type="spellStart"/>
      <w:r w:rsidRPr="00B03A82">
        <w:rPr>
          <w:sz w:val="28"/>
          <w:szCs w:val="28"/>
        </w:rPr>
        <w:t>або</w:t>
      </w:r>
      <w:proofErr w:type="spellEnd"/>
      <w:r w:rsidRPr="00227F66">
        <w:rPr>
          <w:sz w:val="28"/>
          <w:szCs w:val="28"/>
          <w:lang w:val="en-US"/>
        </w:rPr>
        <w:t xml:space="preserve">: </w:t>
      </w:r>
      <w:proofErr w:type="spellStart"/>
      <w:r w:rsidRPr="00B03A82">
        <w:rPr>
          <w:sz w:val="28"/>
          <w:szCs w:val="28"/>
        </w:rPr>
        <w:t>змодельований</w:t>
      </w:r>
      <w:proofErr w:type="spellEnd"/>
      <w:r w:rsidRPr="00227F66">
        <w:rPr>
          <w:sz w:val="28"/>
          <w:szCs w:val="28"/>
          <w:lang w:val="en-US"/>
        </w:rPr>
        <w:t xml:space="preserve"> </w:t>
      </w:r>
      <w:proofErr w:type="spellStart"/>
      <w:r w:rsidRPr="00B03A82">
        <w:rPr>
          <w:sz w:val="28"/>
          <w:szCs w:val="28"/>
        </w:rPr>
        <w:t>запис</w:t>
      </w:r>
      <w:proofErr w:type="spellEnd"/>
      <w:r w:rsidRPr="00227F66">
        <w:rPr>
          <w:sz w:val="28"/>
          <w:szCs w:val="28"/>
          <w:lang w:val="en-US"/>
        </w:rPr>
        <w:t xml:space="preserve"> — </w:t>
      </w:r>
      <w:proofErr w:type="spellStart"/>
      <w:r w:rsidRPr="00B03A82">
        <w:rPr>
          <w:sz w:val="28"/>
          <w:szCs w:val="28"/>
        </w:rPr>
        <w:t>підготую</w:t>
      </w:r>
      <w:proofErr w:type="spellEnd"/>
      <w:r w:rsidRPr="00227F66">
        <w:rPr>
          <w:sz w:val="28"/>
          <w:szCs w:val="28"/>
          <w:lang w:val="en-US"/>
        </w:rPr>
        <w:t xml:space="preserve"> </w:t>
      </w:r>
      <w:proofErr w:type="spellStart"/>
      <w:r w:rsidRPr="00B03A82">
        <w:rPr>
          <w:sz w:val="28"/>
          <w:szCs w:val="28"/>
        </w:rPr>
        <w:t>окремо</w:t>
      </w:r>
      <w:proofErr w:type="spellEnd"/>
      <w:r w:rsidRPr="00227F66">
        <w:rPr>
          <w:sz w:val="28"/>
          <w:szCs w:val="28"/>
          <w:lang w:val="en-US"/>
        </w:rPr>
        <w:t>)</w:t>
      </w:r>
    </w:p>
    <w:p w14:paraId="22BDF81F" w14:textId="77777777" w:rsidR="00227F66" w:rsidRPr="00227F66" w:rsidRDefault="00227F66" w:rsidP="00227F66">
      <w:pPr>
        <w:pStyle w:val="4"/>
        <w:rPr>
          <w:rFonts w:ascii="Times New Roman" w:hAnsi="Times New Roman" w:cs="Times New Roman"/>
          <w:sz w:val="28"/>
          <w:szCs w:val="28"/>
          <w:lang w:val="en-US"/>
        </w:rPr>
      </w:pPr>
      <w:r w:rsidRPr="00227F66">
        <w:rPr>
          <w:rFonts w:ascii="Times New Roman" w:hAnsi="Times New Roman" w:cs="Times New Roman"/>
          <w:sz w:val="28"/>
          <w:szCs w:val="28"/>
          <w:lang w:val="en-US"/>
        </w:rPr>
        <w:t xml:space="preserve"> A. </w:t>
      </w:r>
      <w:r w:rsidRPr="00227F66">
        <w:rPr>
          <w:rStyle w:val="ab"/>
          <w:rFonts w:ascii="Times New Roman" w:hAnsi="Times New Roman" w:cs="Times New Roman"/>
          <w:sz w:val="28"/>
          <w:szCs w:val="28"/>
          <w:lang w:val="en-US"/>
        </w:rPr>
        <w:t>Pre-listening discussion</w:t>
      </w:r>
    </w:p>
    <w:p w14:paraId="6CE494A0" w14:textId="77777777" w:rsidR="00227F66" w:rsidRPr="00227F66" w:rsidRDefault="00227F66" w:rsidP="00227F66">
      <w:pPr>
        <w:spacing w:before="100" w:beforeAutospacing="1" w:after="100" w:afterAutospacing="1"/>
        <w:rPr>
          <w:sz w:val="28"/>
          <w:szCs w:val="28"/>
          <w:lang w:val="en-US"/>
        </w:rPr>
      </w:pPr>
      <w:r w:rsidRPr="00227F66">
        <w:rPr>
          <w:sz w:val="28"/>
          <w:szCs w:val="28"/>
          <w:lang w:val="en-US"/>
        </w:rPr>
        <w:t>Do you think texting affects our grammar and spelling? How?</w:t>
      </w:r>
    </w:p>
    <w:p w14:paraId="1826B663" w14:textId="77777777" w:rsidR="00227F66" w:rsidRPr="00227F66" w:rsidRDefault="00227F66" w:rsidP="00227F66">
      <w:pPr>
        <w:pStyle w:val="4"/>
        <w:rPr>
          <w:rFonts w:ascii="Times New Roman" w:hAnsi="Times New Roman" w:cs="Times New Roman"/>
          <w:sz w:val="28"/>
          <w:szCs w:val="28"/>
          <w:lang w:val="en-US"/>
        </w:rPr>
      </w:pPr>
      <w:r w:rsidRPr="00227F66">
        <w:rPr>
          <w:rFonts w:ascii="Times New Roman" w:hAnsi="Times New Roman" w:cs="Times New Roman"/>
          <w:sz w:val="28"/>
          <w:szCs w:val="28"/>
          <w:lang w:val="en-US"/>
        </w:rPr>
        <w:lastRenderedPageBreak/>
        <w:t xml:space="preserve"> B. </w:t>
      </w:r>
      <w:r w:rsidRPr="00227F66">
        <w:rPr>
          <w:rStyle w:val="ab"/>
          <w:rFonts w:ascii="Times New Roman" w:hAnsi="Times New Roman" w:cs="Times New Roman"/>
          <w:sz w:val="28"/>
          <w:szCs w:val="28"/>
          <w:lang w:val="en-US"/>
        </w:rPr>
        <w:t>While-listening task</w:t>
      </w:r>
    </w:p>
    <w:p w14:paraId="202FBBF9"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Завдання</w:t>
      </w:r>
      <w:proofErr w:type="spellEnd"/>
      <w:r w:rsidRPr="00227F66">
        <w:rPr>
          <w:rStyle w:val="af0"/>
          <w:sz w:val="28"/>
          <w:szCs w:val="28"/>
          <w:lang w:val="en-US"/>
        </w:rPr>
        <w:t>:</w:t>
      </w:r>
      <w:r w:rsidRPr="00227F66">
        <w:rPr>
          <w:sz w:val="28"/>
          <w:szCs w:val="28"/>
          <w:lang w:val="en-US"/>
        </w:rPr>
        <w:t xml:space="preserve"> True or False</w:t>
      </w:r>
    </w:p>
    <w:p w14:paraId="624B0849" w14:textId="77777777" w:rsidR="00227F66" w:rsidRPr="00227F66" w:rsidRDefault="00227F66" w:rsidP="008509C3">
      <w:pPr>
        <w:numPr>
          <w:ilvl w:val="0"/>
          <w:numId w:val="49"/>
        </w:numPr>
        <w:spacing w:before="100" w:beforeAutospacing="1" w:after="100" w:afterAutospacing="1"/>
        <w:rPr>
          <w:sz w:val="28"/>
          <w:szCs w:val="28"/>
          <w:lang w:val="en-US"/>
        </w:rPr>
      </w:pPr>
      <w:r w:rsidRPr="00227F66">
        <w:rPr>
          <w:sz w:val="28"/>
          <w:szCs w:val="28"/>
          <w:lang w:val="en-US"/>
        </w:rPr>
        <w:t>The speaker thinks emojis are ruining language.</w:t>
      </w:r>
    </w:p>
    <w:p w14:paraId="7389C7A3" w14:textId="77777777" w:rsidR="00227F66" w:rsidRPr="00227F66" w:rsidRDefault="00227F66" w:rsidP="008509C3">
      <w:pPr>
        <w:numPr>
          <w:ilvl w:val="0"/>
          <w:numId w:val="49"/>
        </w:numPr>
        <w:spacing w:before="100" w:beforeAutospacing="1" w:after="100" w:afterAutospacing="1"/>
        <w:rPr>
          <w:sz w:val="28"/>
          <w:szCs w:val="28"/>
          <w:lang w:val="en-US"/>
        </w:rPr>
      </w:pPr>
      <w:r w:rsidRPr="00227F66">
        <w:rPr>
          <w:sz w:val="28"/>
          <w:szCs w:val="28"/>
          <w:lang w:val="en-US"/>
        </w:rPr>
        <w:t>Social media encourages more creativity in communication.</w:t>
      </w:r>
    </w:p>
    <w:p w14:paraId="07BCA05E" w14:textId="77777777" w:rsidR="00227F66" w:rsidRPr="00227F66" w:rsidRDefault="00227F66" w:rsidP="008509C3">
      <w:pPr>
        <w:numPr>
          <w:ilvl w:val="0"/>
          <w:numId w:val="49"/>
        </w:numPr>
        <w:spacing w:before="100" w:beforeAutospacing="1" w:after="100" w:afterAutospacing="1"/>
        <w:rPr>
          <w:sz w:val="28"/>
          <w:szCs w:val="28"/>
          <w:lang w:val="en-US"/>
        </w:rPr>
      </w:pPr>
      <w:r w:rsidRPr="00227F66">
        <w:rPr>
          <w:sz w:val="28"/>
          <w:szCs w:val="28"/>
          <w:lang w:val="en-US"/>
        </w:rPr>
        <w:t>The speaker gives examples from Twitter and TikTok.</w:t>
      </w:r>
    </w:p>
    <w:p w14:paraId="6A60FC34" w14:textId="77777777" w:rsidR="00227F66" w:rsidRPr="00227F66" w:rsidRDefault="00227F66" w:rsidP="008509C3">
      <w:pPr>
        <w:numPr>
          <w:ilvl w:val="0"/>
          <w:numId w:val="49"/>
        </w:numPr>
        <w:spacing w:before="100" w:beforeAutospacing="1" w:after="100" w:afterAutospacing="1"/>
        <w:rPr>
          <w:sz w:val="28"/>
          <w:szCs w:val="28"/>
          <w:lang w:val="en-US"/>
        </w:rPr>
      </w:pPr>
      <w:r w:rsidRPr="00227F66">
        <w:rPr>
          <w:sz w:val="28"/>
          <w:szCs w:val="28"/>
          <w:lang w:val="en-US"/>
        </w:rPr>
        <w:t>Technology makes people use fewer words.</w:t>
      </w:r>
    </w:p>
    <w:p w14:paraId="25B850BA" w14:textId="77777777" w:rsidR="00227F66" w:rsidRPr="00227F66" w:rsidRDefault="00227F66" w:rsidP="008509C3">
      <w:pPr>
        <w:numPr>
          <w:ilvl w:val="0"/>
          <w:numId w:val="49"/>
        </w:numPr>
        <w:spacing w:before="100" w:beforeAutospacing="1" w:after="100" w:afterAutospacing="1"/>
        <w:rPr>
          <w:sz w:val="28"/>
          <w:szCs w:val="28"/>
          <w:lang w:val="en-US"/>
        </w:rPr>
      </w:pPr>
      <w:r w:rsidRPr="00227F66">
        <w:rPr>
          <w:sz w:val="28"/>
          <w:szCs w:val="28"/>
          <w:lang w:val="en-US"/>
        </w:rPr>
        <w:t>Language rules are fixed and shouldn’t change.</w:t>
      </w:r>
    </w:p>
    <w:p w14:paraId="2AFDB063" w14:textId="77777777" w:rsidR="00227F66" w:rsidRPr="00B03A82" w:rsidRDefault="00227F66" w:rsidP="00227F66">
      <w:pPr>
        <w:spacing w:before="100" w:beforeAutospacing="1" w:after="100" w:afterAutospacing="1"/>
        <w:rPr>
          <w:sz w:val="28"/>
          <w:szCs w:val="28"/>
        </w:rPr>
      </w:pPr>
      <w:r w:rsidRPr="00B03A82">
        <w:rPr>
          <w:rStyle w:val="af0"/>
          <w:sz w:val="28"/>
          <w:szCs w:val="28"/>
        </w:rPr>
        <w:t xml:space="preserve">Форма </w:t>
      </w:r>
      <w:proofErr w:type="spellStart"/>
      <w:r w:rsidRPr="00B03A82">
        <w:rPr>
          <w:rStyle w:val="af0"/>
          <w:sz w:val="28"/>
          <w:szCs w:val="28"/>
        </w:rPr>
        <w:t>роботи</w:t>
      </w:r>
      <w:proofErr w:type="spellEnd"/>
      <w:r w:rsidRPr="00B03A82">
        <w:rPr>
          <w:rStyle w:val="af0"/>
          <w:sz w:val="28"/>
          <w:szCs w:val="28"/>
        </w:rPr>
        <w:t>:</w:t>
      </w:r>
      <w:r w:rsidRPr="00B03A82">
        <w:rPr>
          <w:sz w:val="28"/>
          <w:szCs w:val="28"/>
        </w:rPr>
        <w:t xml:space="preserve"> </w:t>
      </w:r>
      <w:proofErr w:type="spellStart"/>
      <w:r w:rsidRPr="00B03A82">
        <w:rPr>
          <w:sz w:val="28"/>
          <w:szCs w:val="28"/>
        </w:rPr>
        <w:t>індивідуально</w:t>
      </w:r>
      <w:proofErr w:type="spellEnd"/>
      <w:r w:rsidRPr="00B03A82">
        <w:rPr>
          <w:sz w:val="28"/>
          <w:szCs w:val="28"/>
        </w:rPr>
        <w:t xml:space="preserve"> → </w:t>
      </w:r>
      <w:proofErr w:type="spellStart"/>
      <w:r w:rsidRPr="00B03A82">
        <w:rPr>
          <w:sz w:val="28"/>
          <w:szCs w:val="28"/>
        </w:rPr>
        <w:t>перевірка</w:t>
      </w:r>
      <w:proofErr w:type="spellEnd"/>
      <w:r w:rsidRPr="00B03A82">
        <w:rPr>
          <w:sz w:val="28"/>
          <w:szCs w:val="28"/>
        </w:rPr>
        <w:t xml:space="preserve"> з транскриптом</w:t>
      </w:r>
      <w:r w:rsidRPr="00B03A82">
        <w:rPr>
          <w:sz w:val="28"/>
          <w:szCs w:val="28"/>
        </w:rPr>
        <w:br/>
      </w:r>
      <w:proofErr w:type="spellStart"/>
      <w:r w:rsidRPr="00B03A82">
        <w:rPr>
          <w:rStyle w:val="af0"/>
          <w:sz w:val="28"/>
          <w:szCs w:val="28"/>
        </w:rPr>
        <w:t>Навички</w:t>
      </w:r>
      <w:proofErr w:type="spellEnd"/>
      <w:r w:rsidRPr="00B03A82">
        <w:rPr>
          <w:rStyle w:val="af0"/>
          <w:sz w:val="28"/>
          <w:szCs w:val="28"/>
        </w:rPr>
        <w:t>:</w:t>
      </w:r>
      <w:r w:rsidRPr="00B03A82">
        <w:rPr>
          <w:sz w:val="28"/>
          <w:szCs w:val="28"/>
        </w:rPr>
        <w:t xml:space="preserve"> </w:t>
      </w:r>
      <w:proofErr w:type="spellStart"/>
      <w:r w:rsidRPr="00B03A82">
        <w:rPr>
          <w:sz w:val="28"/>
          <w:szCs w:val="28"/>
        </w:rPr>
        <w:t>аудіювання</w:t>
      </w:r>
      <w:proofErr w:type="spellEnd"/>
      <w:r w:rsidRPr="00B03A82">
        <w:rPr>
          <w:sz w:val="28"/>
          <w:szCs w:val="28"/>
        </w:rPr>
        <w:t xml:space="preserve"> (на </w:t>
      </w:r>
      <w:proofErr w:type="spellStart"/>
      <w:r w:rsidRPr="00B03A82">
        <w:rPr>
          <w:sz w:val="28"/>
          <w:szCs w:val="28"/>
        </w:rPr>
        <w:t>розуміння</w:t>
      </w:r>
      <w:proofErr w:type="spellEnd"/>
      <w:r w:rsidRPr="00B03A82">
        <w:rPr>
          <w:sz w:val="28"/>
          <w:szCs w:val="28"/>
        </w:rPr>
        <w:t xml:space="preserve"> </w:t>
      </w:r>
      <w:proofErr w:type="spellStart"/>
      <w:r w:rsidRPr="00B03A82">
        <w:rPr>
          <w:sz w:val="28"/>
          <w:szCs w:val="28"/>
        </w:rPr>
        <w:t>загального</w:t>
      </w:r>
      <w:proofErr w:type="spellEnd"/>
      <w:r w:rsidRPr="00B03A82">
        <w:rPr>
          <w:sz w:val="28"/>
          <w:szCs w:val="28"/>
        </w:rPr>
        <w:t xml:space="preserve"> </w:t>
      </w:r>
      <w:proofErr w:type="spellStart"/>
      <w:r w:rsidRPr="00B03A82">
        <w:rPr>
          <w:sz w:val="28"/>
          <w:szCs w:val="28"/>
        </w:rPr>
        <w:t>змісту</w:t>
      </w:r>
      <w:proofErr w:type="spellEnd"/>
      <w:r w:rsidRPr="00B03A82">
        <w:rPr>
          <w:sz w:val="28"/>
          <w:szCs w:val="28"/>
        </w:rPr>
        <w:t xml:space="preserve"> і деталей)</w:t>
      </w:r>
    </w:p>
    <w:p w14:paraId="61647E02" w14:textId="77777777" w:rsidR="00227F66" w:rsidRPr="00163547" w:rsidRDefault="00227F66" w:rsidP="00227F66">
      <w:pPr>
        <w:rPr>
          <w:sz w:val="28"/>
          <w:szCs w:val="28"/>
        </w:rPr>
      </w:pPr>
    </w:p>
    <w:p w14:paraId="67430DD5" w14:textId="77777777" w:rsidR="00227F66" w:rsidRPr="00227F66" w:rsidRDefault="00227F66" w:rsidP="00227F66">
      <w:pPr>
        <w:pStyle w:val="3"/>
        <w:rPr>
          <w:sz w:val="28"/>
          <w:szCs w:val="28"/>
          <w:lang w:val="en-US"/>
        </w:rPr>
      </w:pPr>
      <w:r w:rsidRPr="00163547">
        <w:rPr>
          <w:sz w:val="28"/>
          <w:szCs w:val="28"/>
        </w:rPr>
        <w:t xml:space="preserve"> </w:t>
      </w:r>
      <w:r w:rsidRPr="00227F66">
        <w:rPr>
          <w:sz w:val="28"/>
          <w:szCs w:val="28"/>
          <w:lang w:val="en-US"/>
        </w:rPr>
        <w:t xml:space="preserve">4. </w:t>
      </w:r>
      <w:r w:rsidRPr="00227F66">
        <w:rPr>
          <w:rStyle w:val="af0"/>
          <w:sz w:val="28"/>
          <w:szCs w:val="28"/>
          <w:lang w:val="en-US"/>
        </w:rPr>
        <w:t xml:space="preserve">Grammar Focus (20 </w:t>
      </w:r>
      <w:proofErr w:type="spellStart"/>
      <w:r w:rsidRPr="00B03A82">
        <w:rPr>
          <w:rStyle w:val="af0"/>
          <w:sz w:val="28"/>
          <w:szCs w:val="28"/>
        </w:rPr>
        <w:t>хв</w:t>
      </w:r>
      <w:proofErr w:type="spellEnd"/>
      <w:r w:rsidRPr="00227F66">
        <w:rPr>
          <w:rStyle w:val="af0"/>
          <w:sz w:val="28"/>
          <w:szCs w:val="28"/>
          <w:lang w:val="en-US"/>
        </w:rPr>
        <w:t>)</w:t>
      </w:r>
    </w:p>
    <w:p w14:paraId="12768EEE" w14:textId="77777777" w:rsidR="00227F66" w:rsidRPr="00227F66" w:rsidRDefault="00227F66" w:rsidP="00227F66">
      <w:pPr>
        <w:pStyle w:val="4"/>
        <w:rPr>
          <w:rFonts w:ascii="Times New Roman" w:hAnsi="Times New Roman" w:cs="Times New Roman"/>
          <w:sz w:val="28"/>
          <w:szCs w:val="28"/>
          <w:lang w:val="en-US"/>
        </w:rPr>
      </w:pPr>
      <w:r w:rsidRPr="00227F66">
        <w:rPr>
          <w:rFonts w:ascii="Times New Roman" w:hAnsi="Times New Roman" w:cs="Times New Roman"/>
          <w:sz w:val="28"/>
          <w:szCs w:val="28"/>
          <w:lang w:val="en-US"/>
        </w:rPr>
        <w:t xml:space="preserve">A. </w:t>
      </w:r>
      <w:r w:rsidRPr="00227F66">
        <w:rPr>
          <w:rStyle w:val="ab"/>
          <w:rFonts w:ascii="Times New Roman" w:hAnsi="Times New Roman" w:cs="Times New Roman"/>
          <w:sz w:val="28"/>
          <w:szCs w:val="28"/>
          <w:lang w:val="en-US"/>
        </w:rPr>
        <w:t>Present Perfect vs Present Perfect Continuous</w:t>
      </w:r>
    </w:p>
    <w:p w14:paraId="6955FF2C"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Контекстний</w:t>
      </w:r>
      <w:proofErr w:type="spellEnd"/>
      <w:r w:rsidRPr="00227F66">
        <w:rPr>
          <w:rStyle w:val="af0"/>
          <w:sz w:val="28"/>
          <w:szCs w:val="28"/>
          <w:lang w:val="en-US"/>
        </w:rPr>
        <w:t xml:space="preserve"> </w:t>
      </w:r>
      <w:proofErr w:type="spellStart"/>
      <w:r w:rsidRPr="00B03A82">
        <w:rPr>
          <w:rStyle w:val="af0"/>
          <w:sz w:val="28"/>
          <w:szCs w:val="28"/>
        </w:rPr>
        <w:t>вступ</w:t>
      </w:r>
      <w:proofErr w:type="spellEnd"/>
      <w:r w:rsidRPr="00227F66">
        <w:rPr>
          <w:rStyle w:val="af0"/>
          <w:sz w:val="28"/>
          <w:szCs w:val="28"/>
          <w:lang w:val="en-US"/>
        </w:rPr>
        <w:t>:</w:t>
      </w:r>
    </w:p>
    <w:p w14:paraId="232B3C76" w14:textId="77777777" w:rsidR="00227F66" w:rsidRPr="00227F66" w:rsidRDefault="00227F66" w:rsidP="00227F66">
      <w:pPr>
        <w:spacing w:before="100" w:beforeAutospacing="1" w:after="100" w:afterAutospacing="1"/>
        <w:rPr>
          <w:sz w:val="28"/>
          <w:szCs w:val="28"/>
          <w:lang w:val="en-US"/>
        </w:rPr>
      </w:pPr>
      <w:r w:rsidRPr="00227F66">
        <w:rPr>
          <w:sz w:val="28"/>
          <w:szCs w:val="28"/>
          <w:lang w:val="en-US"/>
        </w:rPr>
        <w:t>“I’ve sent 10 emails today, and I’ve been replying to messages since 8 AM.”</w:t>
      </w:r>
    </w:p>
    <w:p w14:paraId="4CBB4FE9" w14:textId="77777777" w:rsidR="00227F66" w:rsidRPr="00227F66" w:rsidRDefault="00227F66" w:rsidP="00227F66">
      <w:pPr>
        <w:spacing w:before="100" w:beforeAutospacing="1" w:after="100" w:afterAutospacing="1"/>
        <w:rPr>
          <w:sz w:val="28"/>
          <w:szCs w:val="28"/>
          <w:lang w:val="en-US"/>
        </w:rPr>
      </w:pPr>
      <w:r w:rsidRPr="00227F66">
        <w:rPr>
          <w:rStyle w:val="af0"/>
          <w:sz w:val="28"/>
          <w:szCs w:val="28"/>
          <w:lang w:val="en-US"/>
        </w:rPr>
        <w:t>Guided Discovery:</w:t>
      </w:r>
      <w:r w:rsidRPr="00227F66">
        <w:rPr>
          <w:sz w:val="28"/>
          <w:szCs w:val="28"/>
          <w:lang w:val="en-US"/>
        </w:rPr>
        <w:br/>
        <w:t>– What’s the difference in focus between these two tenses?</w:t>
      </w:r>
    </w:p>
    <w:p w14:paraId="48F57DB4" w14:textId="77777777" w:rsidR="00227F66" w:rsidRPr="00227F66" w:rsidRDefault="00227F66" w:rsidP="00227F66">
      <w:pPr>
        <w:spacing w:before="100" w:beforeAutospacing="1" w:after="100" w:afterAutospacing="1"/>
        <w:rPr>
          <w:sz w:val="28"/>
          <w:szCs w:val="28"/>
          <w:lang w:val="en-US"/>
        </w:rPr>
      </w:pPr>
      <w:r w:rsidRPr="00227F66">
        <w:rPr>
          <w:rStyle w:val="af0"/>
          <w:sz w:val="28"/>
          <w:szCs w:val="28"/>
          <w:lang w:val="en-US"/>
        </w:rPr>
        <w:t>Practice:</w:t>
      </w:r>
    </w:p>
    <w:p w14:paraId="0CE436FD"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Завдання</w:t>
      </w:r>
      <w:proofErr w:type="spellEnd"/>
      <w:r w:rsidRPr="00227F66">
        <w:rPr>
          <w:rStyle w:val="af0"/>
          <w:sz w:val="28"/>
          <w:szCs w:val="28"/>
          <w:lang w:val="en-US"/>
        </w:rPr>
        <w:t>:</w:t>
      </w:r>
      <w:r w:rsidRPr="00227F66">
        <w:rPr>
          <w:sz w:val="28"/>
          <w:szCs w:val="28"/>
          <w:lang w:val="en-US"/>
        </w:rPr>
        <w:t xml:space="preserve"> Fill in with Present Perfect or Present Perfect Continuous</w:t>
      </w:r>
    </w:p>
    <w:p w14:paraId="2A1E3E29" w14:textId="77777777" w:rsidR="00227F66" w:rsidRPr="00227F66" w:rsidRDefault="00227F66" w:rsidP="008509C3">
      <w:pPr>
        <w:numPr>
          <w:ilvl w:val="0"/>
          <w:numId w:val="50"/>
        </w:numPr>
        <w:spacing w:before="100" w:beforeAutospacing="1" w:after="100" w:afterAutospacing="1"/>
        <w:rPr>
          <w:sz w:val="28"/>
          <w:szCs w:val="28"/>
          <w:lang w:val="en-US"/>
        </w:rPr>
      </w:pPr>
      <w:r w:rsidRPr="00227F66">
        <w:rPr>
          <w:sz w:val="28"/>
          <w:szCs w:val="28"/>
          <w:lang w:val="en-US"/>
        </w:rPr>
        <w:t>I ______ (text) my friend all day, but she hasn’t replied.</w:t>
      </w:r>
    </w:p>
    <w:p w14:paraId="654371DA" w14:textId="77777777" w:rsidR="00227F66" w:rsidRPr="00227F66" w:rsidRDefault="00227F66" w:rsidP="008509C3">
      <w:pPr>
        <w:numPr>
          <w:ilvl w:val="0"/>
          <w:numId w:val="50"/>
        </w:numPr>
        <w:spacing w:before="100" w:beforeAutospacing="1" w:after="100" w:afterAutospacing="1"/>
        <w:rPr>
          <w:sz w:val="28"/>
          <w:szCs w:val="28"/>
          <w:lang w:val="en-US"/>
        </w:rPr>
      </w:pPr>
      <w:r w:rsidRPr="00227F66">
        <w:rPr>
          <w:sz w:val="28"/>
          <w:szCs w:val="28"/>
          <w:lang w:val="en-US"/>
        </w:rPr>
        <w:t>He ______ (use) the app for two months now.</w:t>
      </w:r>
    </w:p>
    <w:p w14:paraId="6773928F" w14:textId="77777777" w:rsidR="00227F66" w:rsidRPr="00227F66" w:rsidRDefault="00227F66" w:rsidP="008509C3">
      <w:pPr>
        <w:numPr>
          <w:ilvl w:val="0"/>
          <w:numId w:val="50"/>
        </w:numPr>
        <w:spacing w:before="100" w:beforeAutospacing="1" w:after="100" w:afterAutospacing="1"/>
        <w:rPr>
          <w:sz w:val="28"/>
          <w:szCs w:val="28"/>
          <w:lang w:val="en-US"/>
        </w:rPr>
      </w:pPr>
      <w:r w:rsidRPr="00227F66">
        <w:rPr>
          <w:sz w:val="28"/>
          <w:szCs w:val="28"/>
          <w:lang w:val="en-US"/>
        </w:rPr>
        <w:t>We ______ (not have) a proper conversation since the last semester.</w:t>
      </w:r>
    </w:p>
    <w:p w14:paraId="57CA5409" w14:textId="77777777" w:rsidR="00227F66" w:rsidRPr="00227F66" w:rsidRDefault="00227F66" w:rsidP="008509C3">
      <w:pPr>
        <w:numPr>
          <w:ilvl w:val="0"/>
          <w:numId w:val="50"/>
        </w:numPr>
        <w:spacing w:before="100" w:beforeAutospacing="1" w:after="100" w:afterAutospacing="1"/>
        <w:rPr>
          <w:sz w:val="28"/>
          <w:szCs w:val="28"/>
          <w:lang w:val="en-US"/>
        </w:rPr>
      </w:pPr>
      <w:r w:rsidRPr="00227F66">
        <w:rPr>
          <w:sz w:val="28"/>
          <w:szCs w:val="28"/>
          <w:lang w:val="en-US"/>
        </w:rPr>
        <w:t>They ______ (try) to fix the Wi-Fi since morning.</w:t>
      </w:r>
    </w:p>
    <w:p w14:paraId="0806C02E" w14:textId="77777777" w:rsidR="00227F66" w:rsidRPr="00227F66" w:rsidRDefault="00227F66" w:rsidP="008509C3">
      <w:pPr>
        <w:numPr>
          <w:ilvl w:val="0"/>
          <w:numId w:val="50"/>
        </w:numPr>
        <w:spacing w:before="100" w:beforeAutospacing="1" w:after="100" w:afterAutospacing="1"/>
        <w:rPr>
          <w:sz w:val="28"/>
          <w:szCs w:val="28"/>
          <w:lang w:val="en-US"/>
        </w:rPr>
      </w:pPr>
      <w:r w:rsidRPr="00227F66">
        <w:rPr>
          <w:sz w:val="28"/>
          <w:szCs w:val="28"/>
          <w:lang w:val="en-US"/>
        </w:rPr>
        <w:t>I ______ (join) five Zoom calls today.</w:t>
      </w:r>
    </w:p>
    <w:p w14:paraId="06074F33"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Очікувані</w:t>
      </w:r>
      <w:proofErr w:type="spellEnd"/>
      <w:r w:rsidRPr="00B03A82">
        <w:rPr>
          <w:rStyle w:val="af0"/>
          <w:sz w:val="28"/>
          <w:szCs w:val="28"/>
        </w:rPr>
        <w:t xml:space="preserve"> </w:t>
      </w:r>
      <w:proofErr w:type="spellStart"/>
      <w:r w:rsidRPr="00B03A82">
        <w:rPr>
          <w:rStyle w:val="af0"/>
          <w:sz w:val="28"/>
          <w:szCs w:val="28"/>
        </w:rPr>
        <w:t>відповіді</w:t>
      </w:r>
      <w:proofErr w:type="spellEnd"/>
      <w:r w:rsidRPr="00B03A82">
        <w:rPr>
          <w:rStyle w:val="af0"/>
          <w:sz w:val="28"/>
          <w:szCs w:val="28"/>
        </w:rPr>
        <w:t>:</w:t>
      </w:r>
    </w:p>
    <w:p w14:paraId="61760AA0" w14:textId="77777777" w:rsidR="00227F66" w:rsidRPr="00B03A82" w:rsidRDefault="00227F66" w:rsidP="008509C3">
      <w:pPr>
        <w:numPr>
          <w:ilvl w:val="0"/>
          <w:numId w:val="51"/>
        </w:numPr>
        <w:spacing w:before="100" w:beforeAutospacing="1" w:after="100" w:afterAutospacing="1"/>
        <w:rPr>
          <w:sz w:val="28"/>
          <w:szCs w:val="28"/>
        </w:rPr>
      </w:pPr>
      <w:proofErr w:type="spellStart"/>
      <w:r w:rsidRPr="00B03A82">
        <w:rPr>
          <w:sz w:val="28"/>
          <w:szCs w:val="28"/>
        </w:rPr>
        <w:t>have</w:t>
      </w:r>
      <w:proofErr w:type="spellEnd"/>
      <w:r w:rsidRPr="00B03A82">
        <w:rPr>
          <w:sz w:val="28"/>
          <w:szCs w:val="28"/>
        </w:rPr>
        <w:t xml:space="preserve"> </w:t>
      </w:r>
      <w:proofErr w:type="spellStart"/>
      <w:r w:rsidRPr="00B03A82">
        <w:rPr>
          <w:sz w:val="28"/>
          <w:szCs w:val="28"/>
        </w:rPr>
        <w:t>been</w:t>
      </w:r>
      <w:proofErr w:type="spellEnd"/>
      <w:r w:rsidRPr="00B03A82">
        <w:rPr>
          <w:sz w:val="28"/>
          <w:szCs w:val="28"/>
        </w:rPr>
        <w:t xml:space="preserve"> </w:t>
      </w:r>
      <w:proofErr w:type="spellStart"/>
      <w:r w:rsidRPr="00B03A82">
        <w:rPr>
          <w:sz w:val="28"/>
          <w:szCs w:val="28"/>
        </w:rPr>
        <w:t>texting</w:t>
      </w:r>
      <w:proofErr w:type="spellEnd"/>
    </w:p>
    <w:p w14:paraId="088297AF" w14:textId="77777777" w:rsidR="00227F66" w:rsidRPr="00B03A82" w:rsidRDefault="00227F66" w:rsidP="008509C3">
      <w:pPr>
        <w:numPr>
          <w:ilvl w:val="0"/>
          <w:numId w:val="51"/>
        </w:numPr>
        <w:spacing w:before="100" w:beforeAutospacing="1" w:after="100" w:afterAutospacing="1"/>
        <w:rPr>
          <w:sz w:val="28"/>
          <w:szCs w:val="28"/>
        </w:rPr>
      </w:pPr>
      <w:proofErr w:type="spellStart"/>
      <w:r w:rsidRPr="00B03A82">
        <w:rPr>
          <w:sz w:val="28"/>
          <w:szCs w:val="28"/>
        </w:rPr>
        <w:t>has</w:t>
      </w:r>
      <w:proofErr w:type="spellEnd"/>
      <w:r w:rsidRPr="00B03A82">
        <w:rPr>
          <w:sz w:val="28"/>
          <w:szCs w:val="28"/>
        </w:rPr>
        <w:t xml:space="preserve"> </w:t>
      </w:r>
      <w:proofErr w:type="spellStart"/>
      <w:r w:rsidRPr="00B03A82">
        <w:rPr>
          <w:sz w:val="28"/>
          <w:szCs w:val="28"/>
        </w:rPr>
        <w:t>been</w:t>
      </w:r>
      <w:proofErr w:type="spellEnd"/>
      <w:r w:rsidRPr="00B03A82">
        <w:rPr>
          <w:sz w:val="28"/>
          <w:szCs w:val="28"/>
        </w:rPr>
        <w:t xml:space="preserve"> </w:t>
      </w:r>
      <w:proofErr w:type="spellStart"/>
      <w:r w:rsidRPr="00B03A82">
        <w:rPr>
          <w:sz w:val="28"/>
          <w:szCs w:val="28"/>
        </w:rPr>
        <w:t>using</w:t>
      </w:r>
      <w:proofErr w:type="spellEnd"/>
    </w:p>
    <w:p w14:paraId="1501DC35" w14:textId="77777777" w:rsidR="00227F66" w:rsidRPr="00B03A82" w:rsidRDefault="00227F66" w:rsidP="008509C3">
      <w:pPr>
        <w:numPr>
          <w:ilvl w:val="0"/>
          <w:numId w:val="51"/>
        </w:numPr>
        <w:spacing w:before="100" w:beforeAutospacing="1" w:after="100" w:afterAutospacing="1"/>
        <w:rPr>
          <w:sz w:val="28"/>
          <w:szCs w:val="28"/>
        </w:rPr>
      </w:pPr>
      <w:proofErr w:type="spellStart"/>
      <w:r w:rsidRPr="00B03A82">
        <w:rPr>
          <w:sz w:val="28"/>
          <w:szCs w:val="28"/>
        </w:rPr>
        <w:t>haven’t</w:t>
      </w:r>
      <w:proofErr w:type="spellEnd"/>
      <w:r w:rsidRPr="00B03A82">
        <w:rPr>
          <w:sz w:val="28"/>
          <w:szCs w:val="28"/>
        </w:rPr>
        <w:t xml:space="preserve"> </w:t>
      </w:r>
      <w:proofErr w:type="spellStart"/>
      <w:r w:rsidRPr="00B03A82">
        <w:rPr>
          <w:sz w:val="28"/>
          <w:szCs w:val="28"/>
        </w:rPr>
        <w:t>had</w:t>
      </w:r>
      <w:proofErr w:type="spellEnd"/>
    </w:p>
    <w:p w14:paraId="0369A99C" w14:textId="77777777" w:rsidR="00227F66" w:rsidRPr="00B03A82" w:rsidRDefault="00227F66" w:rsidP="008509C3">
      <w:pPr>
        <w:numPr>
          <w:ilvl w:val="0"/>
          <w:numId w:val="51"/>
        </w:numPr>
        <w:spacing w:before="100" w:beforeAutospacing="1" w:after="100" w:afterAutospacing="1"/>
        <w:rPr>
          <w:sz w:val="28"/>
          <w:szCs w:val="28"/>
        </w:rPr>
      </w:pPr>
      <w:proofErr w:type="spellStart"/>
      <w:r w:rsidRPr="00B03A82">
        <w:rPr>
          <w:sz w:val="28"/>
          <w:szCs w:val="28"/>
        </w:rPr>
        <w:t>have</w:t>
      </w:r>
      <w:proofErr w:type="spellEnd"/>
      <w:r w:rsidRPr="00B03A82">
        <w:rPr>
          <w:sz w:val="28"/>
          <w:szCs w:val="28"/>
        </w:rPr>
        <w:t xml:space="preserve"> </w:t>
      </w:r>
      <w:proofErr w:type="spellStart"/>
      <w:r w:rsidRPr="00B03A82">
        <w:rPr>
          <w:sz w:val="28"/>
          <w:szCs w:val="28"/>
        </w:rPr>
        <w:t>been</w:t>
      </w:r>
      <w:proofErr w:type="spellEnd"/>
      <w:r w:rsidRPr="00B03A82">
        <w:rPr>
          <w:sz w:val="28"/>
          <w:szCs w:val="28"/>
        </w:rPr>
        <w:t xml:space="preserve"> </w:t>
      </w:r>
      <w:proofErr w:type="spellStart"/>
      <w:r w:rsidRPr="00B03A82">
        <w:rPr>
          <w:sz w:val="28"/>
          <w:szCs w:val="28"/>
        </w:rPr>
        <w:t>trying</w:t>
      </w:r>
      <w:proofErr w:type="spellEnd"/>
    </w:p>
    <w:p w14:paraId="079C7CAC" w14:textId="77777777" w:rsidR="00227F66" w:rsidRPr="00B03A82" w:rsidRDefault="00227F66" w:rsidP="008509C3">
      <w:pPr>
        <w:numPr>
          <w:ilvl w:val="0"/>
          <w:numId w:val="51"/>
        </w:numPr>
        <w:spacing w:before="100" w:beforeAutospacing="1" w:after="100" w:afterAutospacing="1"/>
        <w:rPr>
          <w:sz w:val="28"/>
          <w:szCs w:val="28"/>
        </w:rPr>
      </w:pPr>
      <w:proofErr w:type="spellStart"/>
      <w:r w:rsidRPr="00B03A82">
        <w:rPr>
          <w:sz w:val="28"/>
          <w:szCs w:val="28"/>
        </w:rPr>
        <w:t>have</w:t>
      </w:r>
      <w:proofErr w:type="spellEnd"/>
      <w:r w:rsidRPr="00B03A82">
        <w:rPr>
          <w:sz w:val="28"/>
          <w:szCs w:val="28"/>
        </w:rPr>
        <w:t xml:space="preserve"> </w:t>
      </w:r>
      <w:proofErr w:type="spellStart"/>
      <w:r w:rsidRPr="00B03A82">
        <w:rPr>
          <w:sz w:val="28"/>
          <w:szCs w:val="28"/>
        </w:rPr>
        <w:t>joined</w:t>
      </w:r>
      <w:proofErr w:type="spellEnd"/>
    </w:p>
    <w:p w14:paraId="19679267" w14:textId="77777777" w:rsidR="00227F66" w:rsidRPr="00B03A82" w:rsidRDefault="00227F66" w:rsidP="00227F66">
      <w:pPr>
        <w:pStyle w:val="4"/>
        <w:rPr>
          <w:rFonts w:ascii="Times New Roman" w:hAnsi="Times New Roman" w:cs="Times New Roman"/>
          <w:sz w:val="28"/>
          <w:szCs w:val="28"/>
        </w:rPr>
      </w:pPr>
      <w:r w:rsidRPr="00B03A82">
        <w:rPr>
          <w:rFonts w:ascii="Times New Roman" w:hAnsi="Times New Roman" w:cs="Times New Roman"/>
          <w:sz w:val="28"/>
          <w:szCs w:val="28"/>
        </w:rPr>
        <w:t xml:space="preserve"> B. </w:t>
      </w:r>
      <w:proofErr w:type="spellStart"/>
      <w:r w:rsidRPr="00B03A82">
        <w:rPr>
          <w:rStyle w:val="ab"/>
          <w:rFonts w:ascii="Times New Roman" w:hAnsi="Times New Roman" w:cs="Times New Roman"/>
          <w:sz w:val="28"/>
          <w:szCs w:val="28"/>
        </w:rPr>
        <w:t>Reported</w:t>
      </w:r>
      <w:proofErr w:type="spellEnd"/>
      <w:r w:rsidRPr="00B03A82">
        <w:rPr>
          <w:rStyle w:val="ab"/>
          <w:rFonts w:ascii="Times New Roman" w:hAnsi="Times New Roman" w:cs="Times New Roman"/>
          <w:sz w:val="28"/>
          <w:szCs w:val="28"/>
        </w:rPr>
        <w:t xml:space="preserve"> </w:t>
      </w:r>
      <w:proofErr w:type="spellStart"/>
      <w:r w:rsidRPr="00B03A82">
        <w:rPr>
          <w:rStyle w:val="ab"/>
          <w:rFonts w:ascii="Times New Roman" w:hAnsi="Times New Roman" w:cs="Times New Roman"/>
          <w:sz w:val="28"/>
          <w:szCs w:val="28"/>
        </w:rPr>
        <w:t>Speech</w:t>
      </w:r>
      <w:proofErr w:type="spellEnd"/>
      <w:r w:rsidRPr="00B03A82">
        <w:rPr>
          <w:rStyle w:val="ab"/>
          <w:rFonts w:ascii="Times New Roman" w:hAnsi="Times New Roman" w:cs="Times New Roman"/>
          <w:sz w:val="28"/>
          <w:szCs w:val="28"/>
        </w:rPr>
        <w:t xml:space="preserve"> </w:t>
      </w:r>
      <w:proofErr w:type="spellStart"/>
      <w:r w:rsidRPr="00B03A82">
        <w:rPr>
          <w:rStyle w:val="ab"/>
          <w:rFonts w:ascii="Times New Roman" w:hAnsi="Times New Roman" w:cs="Times New Roman"/>
          <w:sz w:val="28"/>
          <w:szCs w:val="28"/>
        </w:rPr>
        <w:t>Practice</w:t>
      </w:r>
      <w:proofErr w:type="spellEnd"/>
    </w:p>
    <w:p w14:paraId="35682A92"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Інструкція</w:t>
      </w:r>
      <w:proofErr w:type="spellEnd"/>
      <w:r w:rsidRPr="00B03A82">
        <w:rPr>
          <w:rStyle w:val="af0"/>
          <w:sz w:val="28"/>
          <w:szCs w:val="28"/>
        </w:rPr>
        <w:t>:</w:t>
      </w:r>
    </w:p>
    <w:p w14:paraId="783602DF" w14:textId="77777777" w:rsidR="00227F66" w:rsidRPr="00227F66" w:rsidRDefault="00227F66" w:rsidP="00227F66">
      <w:pPr>
        <w:spacing w:before="100" w:beforeAutospacing="1" w:after="100" w:afterAutospacing="1"/>
        <w:rPr>
          <w:sz w:val="28"/>
          <w:szCs w:val="28"/>
          <w:lang w:val="en-US"/>
        </w:rPr>
      </w:pPr>
      <w:r w:rsidRPr="00227F66">
        <w:rPr>
          <w:sz w:val="28"/>
          <w:szCs w:val="28"/>
          <w:lang w:val="en-US"/>
        </w:rPr>
        <w:lastRenderedPageBreak/>
        <w:t>Rewrite the direct speech in reported speech</w:t>
      </w:r>
    </w:p>
    <w:p w14:paraId="4B190B10" w14:textId="77777777" w:rsidR="00227F66" w:rsidRPr="00227F66" w:rsidRDefault="00227F66" w:rsidP="008509C3">
      <w:pPr>
        <w:numPr>
          <w:ilvl w:val="0"/>
          <w:numId w:val="52"/>
        </w:numPr>
        <w:spacing w:before="100" w:beforeAutospacing="1" w:after="100" w:afterAutospacing="1"/>
        <w:rPr>
          <w:sz w:val="28"/>
          <w:szCs w:val="28"/>
          <w:lang w:val="en-US"/>
        </w:rPr>
      </w:pPr>
      <w:r w:rsidRPr="00227F66">
        <w:rPr>
          <w:sz w:val="28"/>
          <w:szCs w:val="28"/>
          <w:lang w:val="en-US"/>
        </w:rPr>
        <w:t>“I love Instagram!” → She said ___________</w:t>
      </w:r>
    </w:p>
    <w:p w14:paraId="1ACA4DF1" w14:textId="77777777" w:rsidR="00227F66" w:rsidRPr="00B03A82" w:rsidRDefault="00227F66" w:rsidP="008509C3">
      <w:pPr>
        <w:numPr>
          <w:ilvl w:val="0"/>
          <w:numId w:val="52"/>
        </w:numPr>
        <w:spacing w:before="100" w:beforeAutospacing="1" w:after="100" w:afterAutospacing="1"/>
        <w:rPr>
          <w:sz w:val="28"/>
          <w:szCs w:val="28"/>
        </w:rPr>
      </w:pPr>
      <w:r w:rsidRPr="00227F66">
        <w:rPr>
          <w:sz w:val="28"/>
          <w:szCs w:val="28"/>
          <w:lang w:val="en-US"/>
        </w:rPr>
        <w:t xml:space="preserve">“We’re not using Facebook anymore.” </w:t>
      </w:r>
      <w:r w:rsidRPr="00B03A82">
        <w:rPr>
          <w:sz w:val="28"/>
          <w:szCs w:val="28"/>
        </w:rPr>
        <w:t xml:space="preserve">→ </w:t>
      </w:r>
      <w:proofErr w:type="spellStart"/>
      <w:r w:rsidRPr="00B03A82">
        <w:rPr>
          <w:sz w:val="28"/>
          <w:szCs w:val="28"/>
        </w:rPr>
        <w:t>They</w:t>
      </w:r>
      <w:proofErr w:type="spellEnd"/>
      <w:r w:rsidRPr="00B03A82">
        <w:rPr>
          <w:sz w:val="28"/>
          <w:szCs w:val="28"/>
        </w:rPr>
        <w:t xml:space="preserve"> </w:t>
      </w:r>
      <w:proofErr w:type="spellStart"/>
      <w:r w:rsidRPr="00B03A82">
        <w:rPr>
          <w:sz w:val="28"/>
          <w:szCs w:val="28"/>
        </w:rPr>
        <w:t>said</w:t>
      </w:r>
      <w:proofErr w:type="spellEnd"/>
      <w:r w:rsidRPr="00B03A82">
        <w:rPr>
          <w:sz w:val="28"/>
          <w:szCs w:val="28"/>
        </w:rPr>
        <w:t xml:space="preserve"> ___________</w:t>
      </w:r>
    </w:p>
    <w:p w14:paraId="5E1CC3F5" w14:textId="77777777" w:rsidR="00227F66" w:rsidRPr="00B03A82" w:rsidRDefault="00227F66" w:rsidP="008509C3">
      <w:pPr>
        <w:numPr>
          <w:ilvl w:val="0"/>
          <w:numId w:val="52"/>
        </w:numPr>
        <w:spacing w:before="100" w:beforeAutospacing="1" w:after="100" w:afterAutospacing="1"/>
        <w:rPr>
          <w:sz w:val="28"/>
          <w:szCs w:val="28"/>
        </w:rPr>
      </w:pPr>
      <w:r w:rsidRPr="00227F66">
        <w:rPr>
          <w:sz w:val="28"/>
          <w:szCs w:val="28"/>
          <w:lang w:val="en-US"/>
        </w:rPr>
        <w:t xml:space="preserve">“I’ve just deleted my TikTok account.” </w:t>
      </w:r>
      <w:r w:rsidRPr="00B03A82">
        <w:rPr>
          <w:sz w:val="28"/>
          <w:szCs w:val="28"/>
        </w:rPr>
        <w:t xml:space="preserve">→ </w:t>
      </w:r>
      <w:proofErr w:type="spellStart"/>
      <w:r w:rsidRPr="00B03A82">
        <w:rPr>
          <w:sz w:val="28"/>
          <w:szCs w:val="28"/>
        </w:rPr>
        <w:t>He</w:t>
      </w:r>
      <w:proofErr w:type="spellEnd"/>
      <w:r w:rsidRPr="00B03A82">
        <w:rPr>
          <w:sz w:val="28"/>
          <w:szCs w:val="28"/>
        </w:rPr>
        <w:t xml:space="preserve"> </w:t>
      </w:r>
      <w:proofErr w:type="spellStart"/>
      <w:r w:rsidRPr="00B03A82">
        <w:rPr>
          <w:sz w:val="28"/>
          <w:szCs w:val="28"/>
        </w:rPr>
        <w:t>said</w:t>
      </w:r>
      <w:proofErr w:type="spellEnd"/>
      <w:r w:rsidRPr="00B03A82">
        <w:rPr>
          <w:sz w:val="28"/>
          <w:szCs w:val="28"/>
        </w:rPr>
        <w:t xml:space="preserve"> ___________</w:t>
      </w:r>
    </w:p>
    <w:p w14:paraId="10966AB2"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Очікувані</w:t>
      </w:r>
      <w:proofErr w:type="spellEnd"/>
      <w:r w:rsidRPr="00B03A82">
        <w:rPr>
          <w:rStyle w:val="af0"/>
          <w:sz w:val="28"/>
          <w:szCs w:val="28"/>
        </w:rPr>
        <w:t xml:space="preserve"> </w:t>
      </w:r>
      <w:proofErr w:type="spellStart"/>
      <w:r w:rsidRPr="00B03A82">
        <w:rPr>
          <w:rStyle w:val="af0"/>
          <w:sz w:val="28"/>
          <w:szCs w:val="28"/>
        </w:rPr>
        <w:t>відповіді</w:t>
      </w:r>
      <w:proofErr w:type="spellEnd"/>
      <w:r w:rsidRPr="00B03A82">
        <w:rPr>
          <w:rStyle w:val="af0"/>
          <w:sz w:val="28"/>
          <w:szCs w:val="28"/>
        </w:rPr>
        <w:t>:</w:t>
      </w:r>
    </w:p>
    <w:p w14:paraId="7587D639" w14:textId="77777777" w:rsidR="00227F66" w:rsidRPr="00227F66" w:rsidRDefault="00227F66" w:rsidP="008509C3">
      <w:pPr>
        <w:numPr>
          <w:ilvl w:val="0"/>
          <w:numId w:val="53"/>
        </w:numPr>
        <w:spacing w:before="100" w:beforeAutospacing="1" w:after="100" w:afterAutospacing="1"/>
        <w:rPr>
          <w:sz w:val="28"/>
          <w:szCs w:val="28"/>
          <w:lang w:val="en-US"/>
        </w:rPr>
      </w:pPr>
      <w:r w:rsidRPr="00227F66">
        <w:rPr>
          <w:sz w:val="28"/>
          <w:szCs w:val="28"/>
          <w:lang w:val="en-US"/>
        </w:rPr>
        <w:t>She said she loved Instagram.</w:t>
      </w:r>
    </w:p>
    <w:p w14:paraId="7732454F" w14:textId="77777777" w:rsidR="00227F66" w:rsidRPr="00227F66" w:rsidRDefault="00227F66" w:rsidP="008509C3">
      <w:pPr>
        <w:numPr>
          <w:ilvl w:val="0"/>
          <w:numId w:val="53"/>
        </w:numPr>
        <w:spacing w:before="100" w:beforeAutospacing="1" w:after="100" w:afterAutospacing="1"/>
        <w:rPr>
          <w:sz w:val="28"/>
          <w:szCs w:val="28"/>
          <w:lang w:val="en-US"/>
        </w:rPr>
      </w:pPr>
      <w:r w:rsidRPr="00227F66">
        <w:rPr>
          <w:sz w:val="28"/>
          <w:szCs w:val="28"/>
          <w:lang w:val="en-US"/>
        </w:rPr>
        <w:t>They said they weren’t using Facebook anymore.</w:t>
      </w:r>
    </w:p>
    <w:p w14:paraId="5E99EA99" w14:textId="77777777" w:rsidR="00227F66" w:rsidRPr="00227F66" w:rsidRDefault="00227F66" w:rsidP="008509C3">
      <w:pPr>
        <w:numPr>
          <w:ilvl w:val="0"/>
          <w:numId w:val="53"/>
        </w:numPr>
        <w:spacing w:before="100" w:beforeAutospacing="1" w:after="100" w:afterAutospacing="1"/>
        <w:rPr>
          <w:sz w:val="28"/>
          <w:szCs w:val="28"/>
          <w:lang w:val="en-US"/>
        </w:rPr>
      </w:pPr>
      <w:r w:rsidRPr="00227F66">
        <w:rPr>
          <w:sz w:val="28"/>
          <w:szCs w:val="28"/>
          <w:lang w:val="en-US"/>
        </w:rPr>
        <w:t>He said he had just deleted his TikTok account.</w:t>
      </w:r>
    </w:p>
    <w:p w14:paraId="51C9D602" w14:textId="77777777" w:rsidR="00227F66" w:rsidRPr="00227F66" w:rsidRDefault="00227F66" w:rsidP="00227F66">
      <w:pPr>
        <w:pStyle w:val="3"/>
        <w:rPr>
          <w:sz w:val="28"/>
          <w:szCs w:val="28"/>
          <w:lang w:val="en-US"/>
        </w:rPr>
      </w:pPr>
      <w:r w:rsidRPr="00227F66">
        <w:rPr>
          <w:sz w:val="28"/>
          <w:szCs w:val="28"/>
          <w:lang w:val="en-US"/>
        </w:rPr>
        <w:t xml:space="preserve">5. </w:t>
      </w:r>
      <w:r w:rsidRPr="00227F66">
        <w:rPr>
          <w:rStyle w:val="af0"/>
          <w:sz w:val="28"/>
          <w:szCs w:val="28"/>
          <w:lang w:val="en-US"/>
        </w:rPr>
        <w:t xml:space="preserve">Speaking Task / Debate (20 </w:t>
      </w:r>
      <w:proofErr w:type="spellStart"/>
      <w:r w:rsidRPr="00B03A82">
        <w:rPr>
          <w:rStyle w:val="af0"/>
          <w:sz w:val="28"/>
          <w:szCs w:val="28"/>
        </w:rPr>
        <w:t>хв</w:t>
      </w:r>
      <w:proofErr w:type="spellEnd"/>
      <w:r w:rsidRPr="00227F66">
        <w:rPr>
          <w:rStyle w:val="af0"/>
          <w:sz w:val="28"/>
          <w:szCs w:val="28"/>
          <w:lang w:val="en-US"/>
        </w:rPr>
        <w:t>)</w:t>
      </w:r>
    </w:p>
    <w:p w14:paraId="4723F02E" w14:textId="77777777" w:rsidR="00227F66" w:rsidRPr="00227F66" w:rsidRDefault="00227F66" w:rsidP="00227F66">
      <w:pPr>
        <w:spacing w:before="100" w:beforeAutospacing="1" w:after="100" w:afterAutospacing="1"/>
        <w:rPr>
          <w:sz w:val="28"/>
          <w:szCs w:val="28"/>
          <w:lang w:val="en-US"/>
        </w:rPr>
      </w:pPr>
      <w:r w:rsidRPr="00B03A82">
        <w:rPr>
          <w:rStyle w:val="af0"/>
          <w:sz w:val="28"/>
          <w:szCs w:val="28"/>
        </w:rPr>
        <w:t>Тема</w:t>
      </w:r>
      <w:r w:rsidRPr="00227F66">
        <w:rPr>
          <w:rStyle w:val="af0"/>
          <w:sz w:val="28"/>
          <w:szCs w:val="28"/>
          <w:lang w:val="en-US"/>
        </w:rPr>
        <w:t>:</w:t>
      </w:r>
      <w:r w:rsidRPr="00227F66">
        <w:rPr>
          <w:sz w:val="28"/>
          <w:szCs w:val="28"/>
          <w:lang w:val="en-US"/>
        </w:rPr>
        <w:t xml:space="preserve"> </w:t>
      </w:r>
      <w:r w:rsidRPr="00227F66">
        <w:rPr>
          <w:rStyle w:val="ab"/>
          <w:sz w:val="28"/>
          <w:szCs w:val="28"/>
          <w:lang w:val="en-US"/>
        </w:rPr>
        <w:t>“Technology improves communication more than it harms it.”</w:t>
      </w:r>
    </w:p>
    <w:p w14:paraId="48C1EC4D" w14:textId="77777777" w:rsidR="00227F66" w:rsidRPr="00B03A82" w:rsidRDefault="00227F66" w:rsidP="00227F66">
      <w:pPr>
        <w:spacing w:before="100" w:beforeAutospacing="1" w:after="100" w:afterAutospacing="1"/>
        <w:rPr>
          <w:sz w:val="28"/>
          <w:szCs w:val="28"/>
        </w:rPr>
      </w:pPr>
      <w:r w:rsidRPr="00B03A82">
        <w:rPr>
          <w:rStyle w:val="af0"/>
          <w:sz w:val="28"/>
          <w:szCs w:val="28"/>
        </w:rPr>
        <w:t>Формат:</w:t>
      </w:r>
      <w:r w:rsidRPr="00B03A82">
        <w:rPr>
          <w:sz w:val="28"/>
          <w:szCs w:val="28"/>
        </w:rPr>
        <w:t xml:space="preserve"> </w:t>
      </w:r>
      <w:proofErr w:type="spellStart"/>
      <w:r w:rsidRPr="00B03A82">
        <w:rPr>
          <w:sz w:val="28"/>
          <w:szCs w:val="28"/>
        </w:rPr>
        <w:t>мікродебати</w:t>
      </w:r>
      <w:proofErr w:type="spellEnd"/>
      <w:r w:rsidRPr="00B03A82">
        <w:rPr>
          <w:sz w:val="28"/>
          <w:szCs w:val="28"/>
        </w:rPr>
        <w:t xml:space="preserve"> в </w:t>
      </w:r>
      <w:proofErr w:type="spellStart"/>
      <w:r w:rsidRPr="00B03A82">
        <w:rPr>
          <w:sz w:val="28"/>
          <w:szCs w:val="28"/>
        </w:rPr>
        <w:t>малих</w:t>
      </w:r>
      <w:proofErr w:type="spellEnd"/>
      <w:r w:rsidRPr="00B03A82">
        <w:rPr>
          <w:sz w:val="28"/>
          <w:szCs w:val="28"/>
        </w:rPr>
        <w:t xml:space="preserve"> </w:t>
      </w:r>
      <w:proofErr w:type="spellStart"/>
      <w:r w:rsidRPr="00B03A82">
        <w:rPr>
          <w:sz w:val="28"/>
          <w:szCs w:val="28"/>
        </w:rPr>
        <w:t>групах</w:t>
      </w:r>
      <w:proofErr w:type="spellEnd"/>
      <w:r w:rsidRPr="00B03A82">
        <w:rPr>
          <w:sz w:val="28"/>
          <w:szCs w:val="28"/>
        </w:rPr>
        <w:t xml:space="preserve"> по 4 особи</w:t>
      </w:r>
      <w:r w:rsidRPr="00B03A82">
        <w:rPr>
          <w:sz w:val="28"/>
          <w:szCs w:val="28"/>
        </w:rPr>
        <w:br/>
      </w:r>
      <w:proofErr w:type="spellStart"/>
      <w:r w:rsidRPr="00B03A82">
        <w:rPr>
          <w:rStyle w:val="af0"/>
          <w:sz w:val="28"/>
          <w:szCs w:val="28"/>
        </w:rPr>
        <w:t>Ролі</w:t>
      </w:r>
      <w:proofErr w:type="spellEnd"/>
      <w:r w:rsidRPr="00B03A82">
        <w:rPr>
          <w:rStyle w:val="af0"/>
          <w:sz w:val="28"/>
          <w:szCs w:val="28"/>
        </w:rPr>
        <w:t>:</w:t>
      </w:r>
    </w:p>
    <w:p w14:paraId="52932CC6" w14:textId="77777777" w:rsidR="00227F66" w:rsidRPr="00B03A82" w:rsidRDefault="00227F66" w:rsidP="008509C3">
      <w:pPr>
        <w:numPr>
          <w:ilvl w:val="0"/>
          <w:numId w:val="54"/>
        </w:numPr>
        <w:spacing w:before="100" w:beforeAutospacing="1" w:after="100" w:afterAutospacing="1"/>
        <w:rPr>
          <w:sz w:val="28"/>
          <w:szCs w:val="28"/>
        </w:rPr>
      </w:pPr>
      <w:r w:rsidRPr="00B03A82">
        <w:rPr>
          <w:rFonts w:ascii="Segoe UI Symbol" w:hAnsi="Segoe UI Symbol" w:cs="Segoe UI Symbol"/>
          <w:sz w:val="28"/>
          <w:szCs w:val="28"/>
        </w:rPr>
        <w:t>👨</w:t>
      </w:r>
      <w:r w:rsidRPr="00B03A82">
        <w:rPr>
          <w:sz w:val="28"/>
          <w:szCs w:val="28"/>
        </w:rPr>
        <w:t>‍</w:t>
      </w:r>
      <w:r w:rsidRPr="00B03A82">
        <w:rPr>
          <w:rFonts w:ascii="Segoe UI Symbol" w:hAnsi="Segoe UI Symbol" w:cs="Segoe UI Symbol"/>
          <w:sz w:val="28"/>
          <w:szCs w:val="28"/>
        </w:rPr>
        <w:t>🎓</w:t>
      </w:r>
      <w:r w:rsidRPr="00B03A82">
        <w:rPr>
          <w:sz w:val="28"/>
          <w:szCs w:val="28"/>
        </w:rPr>
        <w:t xml:space="preserve"> </w:t>
      </w:r>
      <w:proofErr w:type="spellStart"/>
      <w:r w:rsidRPr="00B03A82">
        <w:rPr>
          <w:sz w:val="28"/>
          <w:szCs w:val="28"/>
        </w:rPr>
        <w:t>Student</w:t>
      </w:r>
      <w:proofErr w:type="spellEnd"/>
    </w:p>
    <w:p w14:paraId="732989DC" w14:textId="77777777" w:rsidR="00227F66" w:rsidRPr="00B03A82" w:rsidRDefault="00227F66" w:rsidP="008509C3">
      <w:pPr>
        <w:numPr>
          <w:ilvl w:val="0"/>
          <w:numId w:val="54"/>
        </w:numPr>
        <w:spacing w:before="100" w:beforeAutospacing="1" w:after="100" w:afterAutospacing="1"/>
        <w:rPr>
          <w:sz w:val="28"/>
          <w:szCs w:val="28"/>
        </w:rPr>
      </w:pPr>
      <w:r w:rsidRPr="00B03A82">
        <w:rPr>
          <w:rFonts w:ascii="Segoe UI Symbol" w:hAnsi="Segoe UI Symbol" w:cs="Segoe UI Symbol"/>
          <w:sz w:val="28"/>
          <w:szCs w:val="28"/>
        </w:rPr>
        <w:t>👩</w:t>
      </w:r>
      <w:r w:rsidRPr="00B03A82">
        <w:rPr>
          <w:sz w:val="28"/>
          <w:szCs w:val="28"/>
        </w:rPr>
        <w:t>‍</w:t>
      </w:r>
      <w:r w:rsidRPr="00B03A82">
        <w:rPr>
          <w:rFonts w:ascii="Segoe UI Symbol" w:hAnsi="Segoe UI Symbol" w:cs="Segoe UI Symbol"/>
          <w:sz w:val="28"/>
          <w:szCs w:val="28"/>
        </w:rPr>
        <w:t>🏫</w:t>
      </w:r>
      <w:r w:rsidRPr="00B03A82">
        <w:rPr>
          <w:sz w:val="28"/>
          <w:szCs w:val="28"/>
        </w:rPr>
        <w:t xml:space="preserve"> </w:t>
      </w:r>
      <w:proofErr w:type="spellStart"/>
      <w:r w:rsidRPr="00B03A82">
        <w:rPr>
          <w:sz w:val="28"/>
          <w:szCs w:val="28"/>
        </w:rPr>
        <w:t>Teacher</w:t>
      </w:r>
      <w:proofErr w:type="spellEnd"/>
    </w:p>
    <w:p w14:paraId="1B9AA646" w14:textId="77777777" w:rsidR="00227F66" w:rsidRPr="00B03A82" w:rsidRDefault="00227F66" w:rsidP="008509C3">
      <w:pPr>
        <w:numPr>
          <w:ilvl w:val="0"/>
          <w:numId w:val="54"/>
        </w:numPr>
        <w:spacing w:before="100" w:beforeAutospacing="1" w:after="100" w:afterAutospacing="1"/>
        <w:rPr>
          <w:sz w:val="28"/>
          <w:szCs w:val="28"/>
        </w:rPr>
      </w:pPr>
      <w:r w:rsidRPr="00B03A82">
        <w:rPr>
          <w:rFonts w:ascii="Segoe UI Symbol" w:hAnsi="Segoe UI Symbol" w:cs="Segoe UI Symbol"/>
          <w:sz w:val="28"/>
          <w:szCs w:val="28"/>
        </w:rPr>
        <w:t>👨</w:t>
      </w:r>
      <w:r w:rsidRPr="00B03A82">
        <w:rPr>
          <w:sz w:val="28"/>
          <w:szCs w:val="28"/>
        </w:rPr>
        <w:t>‍</w:t>
      </w:r>
      <w:r w:rsidRPr="00B03A82">
        <w:rPr>
          <w:rFonts w:ascii="Segoe UI Symbol" w:hAnsi="Segoe UI Symbol" w:cs="Segoe UI Symbol"/>
          <w:sz w:val="28"/>
          <w:szCs w:val="28"/>
        </w:rPr>
        <w:t>💻</w:t>
      </w:r>
      <w:r w:rsidRPr="00B03A82">
        <w:rPr>
          <w:sz w:val="28"/>
          <w:szCs w:val="28"/>
        </w:rPr>
        <w:t xml:space="preserve"> IT </w:t>
      </w:r>
      <w:proofErr w:type="spellStart"/>
      <w:r w:rsidRPr="00B03A82">
        <w:rPr>
          <w:sz w:val="28"/>
          <w:szCs w:val="28"/>
        </w:rPr>
        <w:t>Specialist</w:t>
      </w:r>
      <w:proofErr w:type="spellEnd"/>
    </w:p>
    <w:p w14:paraId="16E98DE5" w14:textId="77777777" w:rsidR="00227F66" w:rsidRPr="00B03A82" w:rsidRDefault="00227F66" w:rsidP="008509C3">
      <w:pPr>
        <w:numPr>
          <w:ilvl w:val="0"/>
          <w:numId w:val="54"/>
        </w:numPr>
        <w:spacing w:before="100" w:beforeAutospacing="1" w:after="100" w:afterAutospacing="1"/>
        <w:rPr>
          <w:sz w:val="28"/>
          <w:szCs w:val="28"/>
        </w:rPr>
      </w:pPr>
      <w:r w:rsidRPr="00B03A82">
        <w:rPr>
          <w:rFonts w:ascii="Segoe UI Symbol" w:hAnsi="Segoe UI Symbol" w:cs="Segoe UI Symbol"/>
          <w:sz w:val="28"/>
          <w:szCs w:val="28"/>
        </w:rPr>
        <w:t>👴</w:t>
      </w:r>
      <w:r w:rsidRPr="00B03A82">
        <w:rPr>
          <w:sz w:val="28"/>
          <w:szCs w:val="28"/>
        </w:rPr>
        <w:t xml:space="preserve"> </w:t>
      </w:r>
      <w:proofErr w:type="spellStart"/>
      <w:r w:rsidRPr="00B03A82">
        <w:rPr>
          <w:sz w:val="28"/>
          <w:szCs w:val="28"/>
        </w:rPr>
        <w:t>Retired</w:t>
      </w:r>
      <w:proofErr w:type="spellEnd"/>
      <w:r w:rsidRPr="00B03A82">
        <w:rPr>
          <w:sz w:val="28"/>
          <w:szCs w:val="28"/>
        </w:rPr>
        <w:t xml:space="preserve"> </w:t>
      </w:r>
      <w:proofErr w:type="spellStart"/>
      <w:r w:rsidRPr="00B03A82">
        <w:rPr>
          <w:sz w:val="28"/>
          <w:szCs w:val="28"/>
        </w:rPr>
        <w:t>person</w:t>
      </w:r>
      <w:proofErr w:type="spellEnd"/>
    </w:p>
    <w:p w14:paraId="18F54217"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Інструкція</w:t>
      </w:r>
      <w:proofErr w:type="spellEnd"/>
      <w:r w:rsidRPr="00227F66">
        <w:rPr>
          <w:rStyle w:val="af0"/>
          <w:sz w:val="28"/>
          <w:szCs w:val="28"/>
          <w:lang w:val="en-US"/>
        </w:rPr>
        <w:t>:</w:t>
      </w:r>
      <w:r w:rsidRPr="00227F66">
        <w:rPr>
          <w:sz w:val="28"/>
          <w:szCs w:val="28"/>
          <w:lang w:val="en-US"/>
        </w:rPr>
        <w:br/>
        <w:t xml:space="preserve">– </w:t>
      </w:r>
      <w:r w:rsidRPr="00227F66">
        <w:rPr>
          <w:rStyle w:val="ab"/>
          <w:sz w:val="28"/>
          <w:szCs w:val="28"/>
          <w:lang w:val="en-US"/>
        </w:rPr>
        <w:t>Each group member presents their opinion based on their role.</w:t>
      </w:r>
      <w:r w:rsidRPr="00227F66">
        <w:rPr>
          <w:sz w:val="28"/>
          <w:szCs w:val="28"/>
          <w:lang w:val="en-US"/>
        </w:rPr>
        <w:br/>
        <w:t xml:space="preserve">– </w:t>
      </w:r>
      <w:r w:rsidRPr="00227F66">
        <w:rPr>
          <w:rStyle w:val="ab"/>
          <w:sz w:val="28"/>
          <w:szCs w:val="28"/>
          <w:lang w:val="en-US"/>
        </w:rPr>
        <w:t>Use at least 2 target vocabulary items and 1 grammar structure from the lesson.</w:t>
      </w:r>
    </w:p>
    <w:p w14:paraId="13F5332A"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Навички</w:t>
      </w:r>
      <w:proofErr w:type="spellEnd"/>
      <w:r w:rsidRPr="00227F66">
        <w:rPr>
          <w:rStyle w:val="af0"/>
          <w:sz w:val="28"/>
          <w:szCs w:val="28"/>
          <w:lang w:val="en-US"/>
        </w:rPr>
        <w:t>:</w:t>
      </w:r>
      <w:r w:rsidRPr="00227F66">
        <w:rPr>
          <w:sz w:val="28"/>
          <w:szCs w:val="28"/>
          <w:lang w:val="en-US"/>
        </w:rPr>
        <w:t xml:space="preserve"> </w:t>
      </w:r>
      <w:proofErr w:type="spellStart"/>
      <w:r w:rsidRPr="00B03A82">
        <w:rPr>
          <w:sz w:val="28"/>
          <w:szCs w:val="28"/>
        </w:rPr>
        <w:t>говоріння</w:t>
      </w:r>
      <w:proofErr w:type="spellEnd"/>
      <w:r w:rsidRPr="00227F66">
        <w:rPr>
          <w:sz w:val="28"/>
          <w:szCs w:val="28"/>
          <w:lang w:val="en-US"/>
        </w:rPr>
        <w:t xml:space="preserve">, </w:t>
      </w:r>
      <w:proofErr w:type="spellStart"/>
      <w:r w:rsidRPr="00B03A82">
        <w:rPr>
          <w:sz w:val="28"/>
          <w:szCs w:val="28"/>
        </w:rPr>
        <w:t>аргументація</w:t>
      </w:r>
      <w:proofErr w:type="spellEnd"/>
      <w:r w:rsidRPr="00227F66">
        <w:rPr>
          <w:sz w:val="28"/>
          <w:szCs w:val="28"/>
          <w:lang w:val="en-US"/>
        </w:rPr>
        <w:t xml:space="preserve">, </w:t>
      </w:r>
      <w:proofErr w:type="spellStart"/>
      <w:r w:rsidRPr="00B03A82">
        <w:rPr>
          <w:sz w:val="28"/>
          <w:szCs w:val="28"/>
        </w:rPr>
        <w:t>інтеграція</w:t>
      </w:r>
      <w:proofErr w:type="spellEnd"/>
      <w:r w:rsidRPr="00227F66">
        <w:rPr>
          <w:sz w:val="28"/>
          <w:szCs w:val="28"/>
          <w:lang w:val="en-US"/>
        </w:rPr>
        <w:t xml:space="preserve"> </w:t>
      </w:r>
      <w:proofErr w:type="spellStart"/>
      <w:r w:rsidRPr="00B03A82">
        <w:rPr>
          <w:sz w:val="28"/>
          <w:szCs w:val="28"/>
        </w:rPr>
        <w:t>вивченого</w:t>
      </w:r>
      <w:proofErr w:type="spellEnd"/>
    </w:p>
    <w:p w14:paraId="40B89EAF" w14:textId="77777777" w:rsidR="00227F66" w:rsidRPr="00227F66" w:rsidRDefault="00227F66" w:rsidP="00227F66">
      <w:pPr>
        <w:pStyle w:val="3"/>
        <w:rPr>
          <w:sz w:val="28"/>
          <w:szCs w:val="28"/>
          <w:lang w:val="en-US"/>
        </w:rPr>
      </w:pPr>
      <w:r w:rsidRPr="00227F66">
        <w:rPr>
          <w:sz w:val="28"/>
          <w:szCs w:val="28"/>
          <w:lang w:val="en-US"/>
        </w:rPr>
        <w:t xml:space="preserve">6. </w:t>
      </w:r>
      <w:r w:rsidRPr="00227F66">
        <w:rPr>
          <w:rStyle w:val="af0"/>
          <w:sz w:val="28"/>
          <w:szCs w:val="28"/>
          <w:lang w:val="en-US"/>
        </w:rPr>
        <w:t xml:space="preserve">Wrap-up + Homework (5 </w:t>
      </w:r>
      <w:proofErr w:type="spellStart"/>
      <w:r w:rsidRPr="00B03A82">
        <w:rPr>
          <w:rStyle w:val="af0"/>
          <w:sz w:val="28"/>
          <w:szCs w:val="28"/>
        </w:rPr>
        <w:t>хв</w:t>
      </w:r>
      <w:proofErr w:type="spellEnd"/>
      <w:r w:rsidRPr="00227F66">
        <w:rPr>
          <w:rStyle w:val="af0"/>
          <w:sz w:val="28"/>
          <w:szCs w:val="28"/>
          <w:lang w:val="en-US"/>
        </w:rPr>
        <w:t>)</w:t>
      </w:r>
    </w:p>
    <w:p w14:paraId="05AC83E8" w14:textId="77777777" w:rsidR="00227F66" w:rsidRPr="00B03A82" w:rsidRDefault="00227F66" w:rsidP="00227F66">
      <w:pPr>
        <w:spacing w:before="100" w:beforeAutospacing="1" w:after="100" w:afterAutospacing="1"/>
        <w:rPr>
          <w:sz w:val="28"/>
          <w:szCs w:val="28"/>
        </w:rPr>
      </w:pPr>
      <w:proofErr w:type="spellStart"/>
      <w:r w:rsidRPr="00B03A82">
        <w:rPr>
          <w:rStyle w:val="af0"/>
          <w:sz w:val="28"/>
          <w:szCs w:val="28"/>
        </w:rPr>
        <w:t>Рефлексія</w:t>
      </w:r>
      <w:proofErr w:type="spellEnd"/>
      <w:r w:rsidRPr="00B03A82">
        <w:rPr>
          <w:rStyle w:val="af0"/>
          <w:sz w:val="28"/>
          <w:szCs w:val="28"/>
        </w:rPr>
        <w:t xml:space="preserve"> (</w:t>
      </w:r>
      <w:proofErr w:type="spellStart"/>
      <w:r w:rsidRPr="00B03A82">
        <w:rPr>
          <w:rStyle w:val="af0"/>
          <w:sz w:val="28"/>
          <w:szCs w:val="28"/>
        </w:rPr>
        <w:t>усно</w:t>
      </w:r>
      <w:proofErr w:type="spellEnd"/>
      <w:r w:rsidRPr="00B03A82">
        <w:rPr>
          <w:rStyle w:val="af0"/>
          <w:sz w:val="28"/>
          <w:szCs w:val="28"/>
        </w:rPr>
        <w:t>):</w:t>
      </w:r>
    </w:p>
    <w:p w14:paraId="464D1713" w14:textId="77777777" w:rsidR="00227F66" w:rsidRPr="00227F66" w:rsidRDefault="00227F66" w:rsidP="008509C3">
      <w:pPr>
        <w:numPr>
          <w:ilvl w:val="0"/>
          <w:numId w:val="55"/>
        </w:numPr>
        <w:spacing w:before="100" w:beforeAutospacing="1" w:after="100" w:afterAutospacing="1"/>
        <w:rPr>
          <w:sz w:val="28"/>
          <w:szCs w:val="28"/>
          <w:lang w:val="en-US"/>
        </w:rPr>
      </w:pPr>
      <w:r w:rsidRPr="00227F66">
        <w:rPr>
          <w:sz w:val="28"/>
          <w:szCs w:val="28"/>
          <w:lang w:val="en-US"/>
        </w:rPr>
        <w:t>One new word I learned today is...</w:t>
      </w:r>
    </w:p>
    <w:p w14:paraId="167B0BCC" w14:textId="77777777" w:rsidR="00227F66" w:rsidRPr="00227F66" w:rsidRDefault="00227F66" w:rsidP="008509C3">
      <w:pPr>
        <w:numPr>
          <w:ilvl w:val="0"/>
          <w:numId w:val="55"/>
        </w:numPr>
        <w:spacing w:before="100" w:beforeAutospacing="1" w:after="100" w:afterAutospacing="1"/>
        <w:rPr>
          <w:sz w:val="28"/>
          <w:szCs w:val="28"/>
          <w:lang w:val="en-US"/>
        </w:rPr>
      </w:pPr>
      <w:r w:rsidRPr="00227F66">
        <w:rPr>
          <w:sz w:val="28"/>
          <w:szCs w:val="28"/>
          <w:lang w:val="en-US"/>
        </w:rPr>
        <w:t>My opinion on digital communication is now...</w:t>
      </w:r>
    </w:p>
    <w:p w14:paraId="09804710" w14:textId="77777777" w:rsidR="00227F66" w:rsidRPr="00227F66" w:rsidRDefault="00227F66" w:rsidP="00227F66">
      <w:pPr>
        <w:spacing w:before="100" w:beforeAutospacing="1" w:after="100" w:afterAutospacing="1"/>
        <w:rPr>
          <w:sz w:val="28"/>
          <w:szCs w:val="28"/>
          <w:lang w:val="en-US"/>
        </w:rPr>
      </w:pPr>
      <w:proofErr w:type="spellStart"/>
      <w:r w:rsidRPr="00B03A82">
        <w:rPr>
          <w:rStyle w:val="af0"/>
          <w:sz w:val="28"/>
          <w:szCs w:val="28"/>
        </w:rPr>
        <w:t>Домашнє</w:t>
      </w:r>
      <w:proofErr w:type="spellEnd"/>
      <w:r w:rsidRPr="00227F66">
        <w:rPr>
          <w:rStyle w:val="af0"/>
          <w:sz w:val="28"/>
          <w:szCs w:val="28"/>
          <w:lang w:val="en-US"/>
        </w:rPr>
        <w:t xml:space="preserve"> </w:t>
      </w:r>
      <w:proofErr w:type="spellStart"/>
      <w:r w:rsidRPr="00B03A82">
        <w:rPr>
          <w:rStyle w:val="af0"/>
          <w:sz w:val="28"/>
          <w:szCs w:val="28"/>
        </w:rPr>
        <w:t>завдання</w:t>
      </w:r>
      <w:proofErr w:type="spellEnd"/>
      <w:r w:rsidRPr="00227F66">
        <w:rPr>
          <w:rStyle w:val="af0"/>
          <w:sz w:val="28"/>
          <w:szCs w:val="28"/>
          <w:lang w:val="en-US"/>
        </w:rPr>
        <w:t>:</w:t>
      </w:r>
      <w:r w:rsidRPr="00227F66">
        <w:rPr>
          <w:sz w:val="28"/>
          <w:szCs w:val="28"/>
          <w:lang w:val="en-US"/>
        </w:rPr>
        <w:br/>
      </w:r>
      <w:r w:rsidRPr="00227F66">
        <w:rPr>
          <w:rStyle w:val="ab"/>
          <w:sz w:val="28"/>
          <w:szCs w:val="28"/>
          <w:lang w:val="en-US"/>
        </w:rPr>
        <w:t>Opinion Essay (200 words)</w:t>
      </w:r>
      <w:r w:rsidRPr="00227F66">
        <w:rPr>
          <w:sz w:val="28"/>
          <w:szCs w:val="28"/>
          <w:lang w:val="en-US"/>
        </w:rPr>
        <w:br/>
      </w:r>
      <w:r w:rsidRPr="00227F66">
        <w:rPr>
          <w:rStyle w:val="af0"/>
          <w:sz w:val="28"/>
          <w:szCs w:val="28"/>
          <w:lang w:val="en-US"/>
        </w:rPr>
        <w:t>Topic:</w:t>
      </w:r>
      <w:r w:rsidRPr="00227F66">
        <w:rPr>
          <w:sz w:val="28"/>
          <w:szCs w:val="28"/>
          <w:lang w:val="en-US"/>
        </w:rPr>
        <w:t xml:space="preserve"> </w:t>
      </w:r>
      <w:r w:rsidRPr="00227F66">
        <w:rPr>
          <w:rStyle w:val="ab"/>
          <w:sz w:val="28"/>
          <w:szCs w:val="28"/>
          <w:lang w:val="en-US"/>
        </w:rPr>
        <w:t>“Is digital communication making us better listeners or worse?”</w:t>
      </w:r>
      <w:r w:rsidRPr="00227F66">
        <w:rPr>
          <w:sz w:val="28"/>
          <w:szCs w:val="28"/>
          <w:lang w:val="en-US"/>
        </w:rPr>
        <w:br/>
        <w:t>– Use 5 words from today’s vocabulary</w:t>
      </w:r>
      <w:r w:rsidRPr="00227F66">
        <w:rPr>
          <w:sz w:val="28"/>
          <w:szCs w:val="28"/>
          <w:lang w:val="en-US"/>
        </w:rPr>
        <w:br/>
        <w:t>– Include at least one Present Perfect / Reported Speech sentence</w:t>
      </w:r>
    </w:p>
    <w:p w14:paraId="1932DBE6" w14:textId="77777777" w:rsidR="00227F66" w:rsidRPr="00227F66" w:rsidRDefault="00227F66" w:rsidP="00227F66">
      <w:pPr>
        <w:rPr>
          <w:b/>
          <w:sz w:val="28"/>
          <w:szCs w:val="28"/>
          <w:lang w:val="en-US"/>
        </w:rPr>
      </w:pPr>
    </w:p>
    <w:p w14:paraId="4F2ACB0A" w14:textId="77777777" w:rsidR="00BA1479" w:rsidRPr="00227F66" w:rsidRDefault="00BA1479" w:rsidP="004F14BE">
      <w:pPr>
        <w:jc w:val="right"/>
        <w:rPr>
          <w:b/>
          <w:sz w:val="28"/>
          <w:szCs w:val="28"/>
          <w:lang w:val="en-US"/>
        </w:rPr>
      </w:pPr>
    </w:p>
    <w:p w14:paraId="37BC1939" w14:textId="77777777" w:rsidR="00BA1479" w:rsidRDefault="00BA1479" w:rsidP="004F14BE">
      <w:pPr>
        <w:jc w:val="right"/>
        <w:rPr>
          <w:b/>
          <w:sz w:val="28"/>
          <w:szCs w:val="28"/>
          <w:lang w:val="uk-UA"/>
        </w:rPr>
      </w:pPr>
    </w:p>
    <w:p w14:paraId="46206A56" w14:textId="77777777" w:rsidR="00BA1479" w:rsidRDefault="00BA1479" w:rsidP="004F14BE">
      <w:pPr>
        <w:jc w:val="right"/>
        <w:rPr>
          <w:b/>
          <w:sz w:val="28"/>
          <w:szCs w:val="28"/>
          <w:lang w:val="uk-UA"/>
        </w:rPr>
      </w:pPr>
    </w:p>
    <w:p w14:paraId="649C3BC8" w14:textId="77777777" w:rsidR="00BA1479" w:rsidRDefault="00BA1479" w:rsidP="004F14BE">
      <w:pPr>
        <w:jc w:val="right"/>
        <w:rPr>
          <w:b/>
          <w:sz w:val="28"/>
          <w:szCs w:val="28"/>
          <w:lang w:val="uk-UA"/>
        </w:rPr>
      </w:pPr>
    </w:p>
    <w:p w14:paraId="58AE5FFD" w14:textId="77777777" w:rsidR="00BA1479" w:rsidRDefault="00BA1479" w:rsidP="004F14BE">
      <w:pPr>
        <w:jc w:val="right"/>
        <w:rPr>
          <w:b/>
          <w:sz w:val="28"/>
          <w:szCs w:val="28"/>
          <w:lang w:val="uk-UA"/>
        </w:rPr>
      </w:pPr>
    </w:p>
    <w:p w14:paraId="34A5622D" w14:textId="77777777" w:rsidR="00BA1479" w:rsidRDefault="00BA1479" w:rsidP="004F14BE">
      <w:pPr>
        <w:jc w:val="right"/>
        <w:rPr>
          <w:b/>
          <w:sz w:val="28"/>
          <w:szCs w:val="28"/>
          <w:lang w:val="uk-UA"/>
        </w:rPr>
      </w:pPr>
    </w:p>
    <w:p w14:paraId="47B41617" w14:textId="77777777" w:rsidR="00BA1479" w:rsidRPr="00BA1479" w:rsidRDefault="00BA1479" w:rsidP="004F14BE">
      <w:pPr>
        <w:jc w:val="right"/>
        <w:rPr>
          <w:b/>
          <w:sz w:val="28"/>
          <w:szCs w:val="28"/>
          <w:lang w:val="uk-UA"/>
        </w:rPr>
      </w:pPr>
    </w:p>
    <w:p w14:paraId="62C03D9B" w14:textId="77777777" w:rsidR="004F14BE" w:rsidRDefault="004F14BE" w:rsidP="004F14BE">
      <w:pPr>
        <w:ind w:firstLine="567"/>
        <w:jc w:val="right"/>
        <w:rPr>
          <w:sz w:val="28"/>
          <w:szCs w:val="28"/>
          <w:lang w:val="uk-UA"/>
        </w:rPr>
      </w:pPr>
    </w:p>
    <w:p w14:paraId="04084791" w14:textId="77777777" w:rsidR="000E0DF9" w:rsidRPr="005B2240" w:rsidRDefault="000E0DF9" w:rsidP="00E17220">
      <w:pPr>
        <w:ind w:firstLine="567"/>
        <w:jc w:val="center"/>
        <w:rPr>
          <w:sz w:val="28"/>
          <w:szCs w:val="28"/>
          <w:lang w:val="uk-UA"/>
        </w:rPr>
      </w:pPr>
      <w:r w:rsidRPr="005B2240">
        <w:rPr>
          <w:sz w:val="28"/>
          <w:szCs w:val="28"/>
          <w:lang w:val="uk-UA"/>
        </w:rPr>
        <w:t>Електронне видання</w:t>
      </w:r>
    </w:p>
    <w:p w14:paraId="4CAE3A80" w14:textId="77777777" w:rsidR="000E0DF9" w:rsidRDefault="000E0DF9" w:rsidP="00E17220">
      <w:pPr>
        <w:ind w:firstLine="567"/>
        <w:jc w:val="center"/>
        <w:rPr>
          <w:sz w:val="28"/>
          <w:szCs w:val="28"/>
          <w:lang w:val="uk-UA"/>
        </w:rPr>
      </w:pPr>
    </w:p>
    <w:p w14:paraId="53071C83" w14:textId="77777777" w:rsidR="000E0DF9" w:rsidRDefault="000E0DF9" w:rsidP="00E17220">
      <w:pPr>
        <w:ind w:firstLine="567"/>
        <w:jc w:val="center"/>
        <w:rPr>
          <w:sz w:val="28"/>
          <w:szCs w:val="28"/>
          <w:lang w:val="uk-UA"/>
        </w:rPr>
      </w:pPr>
    </w:p>
    <w:p w14:paraId="52DDA987" w14:textId="77777777" w:rsidR="000E0DF9" w:rsidRDefault="000E0DF9" w:rsidP="00E17220">
      <w:pPr>
        <w:ind w:firstLine="567"/>
        <w:jc w:val="center"/>
        <w:rPr>
          <w:sz w:val="28"/>
          <w:szCs w:val="28"/>
          <w:lang w:val="uk-UA"/>
        </w:rPr>
      </w:pPr>
    </w:p>
    <w:p w14:paraId="1CBD7504" w14:textId="77777777" w:rsidR="000E0DF9" w:rsidRPr="005B2240" w:rsidRDefault="000E0DF9" w:rsidP="000E0DF9">
      <w:pPr>
        <w:jc w:val="center"/>
        <w:rPr>
          <w:sz w:val="28"/>
          <w:szCs w:val="28"/>
          <w:lang w:val="uk-UA"/>
        </w:rPr>
      </w:pPr>
    </w:p>
    <w:p w14:paraId="2B3ECD2E" w14:textId="77777777" w:rsidR="00C27716" w:rsidRDefault="00C27716" w:rsidP="00C27716">
      <w:pPr>
        <w:spacing w:line="360" w:lineRule="auto"/>
        <w:jc w:val="center"/>
        <w:rPr>
          <w:b/>
          <w:bCs/>
          <w:i/>
          <w:iCs/>
          <w:color w:val="000000"/>
          <w:sz w:val="32"/>
          <w:szCs w:val="32"/>
          <w:lang w:val="uk-UA"/>
        </w:rPr>
      </w:pPr>
      <w:r w:rsidRPr="007216F2">
        <w:rPr>
          <w:b/>
          <w:bCs/>
          <w:i/>
          <w:iCs/>
          <w:color w:val="000000"/>
          <w:sz w:val="32"/>
          <w:szCs w:val="32"/>
        </w:rPr>
        <w:t>АСИСТЕНТСЬК</w:t>
      </w:r>
      <w:r>
        <w:rPr>
          <w:b/>
          <w:bCs/>
          <w:i/>
          <w:iCs/>
          <w:color w:val="000000"/>
          <w:sz w:val="32"/>
          <w:szCs w:val="32"/>
        </w:rPr>
        <w:t>А</w:t>
      </w:r>
      <w:r w:rsidRPr="007216F2">
        <w:rPr>
          <w:b/>
          <w:bCs/>
          <w:i/>
          <w:iCs/>
          <w:color w:val="000000"/>
          <w:sz w:val="32"/>
          <w:szCs w:val="32"/>
        </w:rPr>
        <w:t xml:space="preserve"> ПРАКТИК</w:t>
      </w:r>
      <w:r>
        <w:rPr>
          <w:b/>
          <w:bCs/>
          <w:i/>
          <w:iCs/>
          <w:color w:val="000000"/>
          <w:sz w:val="32"/>
          <w:szCs w:val="32"/>
        </w:rPr>
        <w:t>А</w:t>
      </w:r>
      <w:r>
        <w:rPr>
          <w:b/>
          <w:bCs/>
          <w:i/>
          <w:iCs/>
          <w:color w:val="000000"/>
          <w:sz w:val="32"/>
          <w:szCs w:val="32"/>
          <w:lang w:val="uk-UA"/>
        </w:rPr>
        <w:t xml:space="preserve"> ЗДОБУВАЧІВ ДРУГОГО (МАГІСТЕРСЬКОГО) РІВНЯ ВИЩОЇ ОСВІТИ </w:t>
      </w:r>
    </w:p>
    <w:p w14:paraId="2352366E" w14:textId="77777777" w:rsidR="000E0DF9" w:rsidRDefault="000E0DF9" w:rsidP="000E0DF9">
      <w:pPr>
        <w:spacing w:line="360" w:lineRule="auto"/>
        <w:ind w:firstLine="709"/>
        <w:contextualSpacing/>
        <w:jc w:val="center"/>
        <w:rPr>
          <w:sz w:val="28"/>
          <w:szCs w:val="28"/>
          <w:lang w:val="uk-UA"/>
        </w:rPr>
      </w:pPr>
      <w:r>
        <w:rPr>
          <w:sz w:val="28"/>
          <w:szCs w:val="28"/>
          <w:lang w:val="uk-UA"/>
        </w:rPr>
        <w:t>Електронний навчально-методичний посібник</w:t>
      </w:r>
      <w:r w:rsidRPr="005A3DB9">
        <w:rPr>
          <w:sz w:val="28"/>
          <w:szCs w:val="28"/>
          <w:lang w:val="uk-UA"/>
        </w:rPr>
        <w:t xml:space="preserve"> </w:t>
      </w:r>
      <w:r>
        <w:rPr>
          <w:sz w:val="28"/>
          <w:szCs w:val="28"/>
          <w:lang w:val="uk-UA"/>
        </w:rPr>
        <w:t xml:space="preserve">з організації самостійно-дослідницької діяльності </w:t>
      </w:r>
      <w:r w:rsidRPr="005A3DB9">
        <w:rPr>
          <w:sz w:val="28"/>
          <w:szCs w:val="28"/>
          <w:lang w:val="uk-UA"/>
        </w:rPr>
        <w:t>здобувачів другого (магістерського) рівн</w:t>
      </w:r>
      <w:r w:rsidR="00C27716">
        <w:rPr>
          <w:sz w:val="28"/>
          <w:szCs w:val="28"/>
          <w:lang w:val="uk-UA"/>
        </w:rPr>
        <w:t>я</w:t>
      </w:r>
      <w:r w:rsidRPr="005A3DB9">
        <w:rPr>
          <w:sz w:val="28"/>
          <w:szCs w:val="28"/>
          <w:lang w:val="uk-UA"/>
        </w:rPr>
        <w:t xml:space="preserve"> вищої освіти</w:t>
      </w:r>
    </w:p>
    <w:p w14:paraId="23FECFD6" w14:textId="77777777" w:rsidR="000E0DF9" w:rsidRDefault="000E0DF9" w:rsidP="000E0DF9">
      <w:pPr>
        <w:jc w:val="center"/>
        <w:rPr>
          <w:sz w:val="28"/>
          <w:szCs w:val="28"/>
          <w:lang w:val="uk-UA"/>
        </w:rPr>
      </w:pPr>
    </w:p>
    <w:p w14:paraId="01780F3A" w14:textId="77777777" w:rsidR="000E0DF9" w:rsidRPr="005B2240" w:rsidRDefault="000E0DF9" w:rsidP="000E0DF9">
      <w:pPr>
        <w:jc w:val="center"/>
        <w:rPr>
          <w:sz w:val="28"/>
          <w:szCs w:val="28"/>
          <w:lang w:val="uk-UA"/>
        </w:rPr>
      </w:pPr>
    </w:p>
    <w:p w14:paraId="75ECC64F" w14:textId="77777777" w:rsidR="000E0DF9" w:rsidRDefault="000E0DF9" w:rsidP="000E0DF9">
      <w:pPr>
        <w:ind w:firstLine="709"/>
        <w:contextualSpacing/>
        <w:jc w:val="center"/>
        <w:rPr>
          <w:sz w:val="28"/>
          <w:szCs w:val="28"/>
          <w:lang w:val="uk-UA"/>
        </w:rPr>
      </w:pPr>
      <w:r w:rsidRPr="005A3DB9">
        <w:rPr>
          <w:sz w:val="28"/>
          <w:szCs w:val="28"/>
          <w:lang w:val="uk-UA"/>
        </w:rPr>
        <w:t>Укладач</w:t>
      </w:r>
      <w:r>
        <w:rPr>
          <w:sz w:val="28"/>
          <w:szCs w:val="28"/>
          <w:lang w:val="uk-UA"/>
        </w:rPr>
        <w:t>і</w:t>
      </w:r>
      <w:r w:rsidRPr="005A3DB9">
        <w:rPr>
          <w:sz w:val="28"/>
          <w:szCs w:val="28"/>
          <w:lang w:val="uk-UA"/>
        </w:rPr>
        <w:t>:</w:t>
      </w:r>
    </w:p>
    <w:p w14:paraId="1780C548" w14:textId="77777777" w:rsidR="000E0DF9" w:rsidRPr="00EE6CD6" w:rsidRDefault="00C27716" w:rsidP="000E0DF9">
      <w:pPr>
        <w:ind w:firstLine="709"/>
        <w:contextualSpacing/>
        <w:jc w:val="both"/>
        <w:rPr>
          <w:sz w:val="28"/>
          <w:szCs w:val="28"/>
          <w:lang w:val="uk-UA"/>
        </w:rPr>
      </w:pPr>
      <w:r>
        <w:rPr>
          <w:b/>
          <w:sz w:val="28"/>
          <w:szCs w:val="28"/>
          <w:lang w:val="uk-UA"/>
        </w:rPr>
        <w:t>Людмила Григорі</w:t>
      </w:r>
      <w:r w:rsidR="000E0DF9">
        <w:rPr>
          <w:b/>
          <w:sz w:val="28"/>
          <w:szCs w:val="28"/>
          <w:lang w:val="uk-UA"/>
        </w:rPr>
        <w:t xml:space="preserve">вна </w:t>
      </w:r>
      <w:proofErr w:type="spellStart"/>
      <w:r w:rsidR="000E0DF9">
        <w:rPr>
          <w:b/>
          <w:sz w:val="28"/>
          <w:szCs w:val="28"/>
          <w:lang w:val="uk-UA"/>
        </w:rPr>
        <w:t>Та</w:t>
      </w:r>
      <w:r>
        <w:rPr>
          <w:b/>
          <w:sz w:val="28"/>
          <w:szCs w:val="28"/>
          <w:lang w:val="uk-UA"/>
        </w:rPr>
        <w:t>л</w:t>
      </w:r>
      <w:r w:rsidR="000E0DF9">
        <w:rPr>
          <w:b/>
          <w:sz w:val="28"/>
          <w:szCs w:val="28"/>
          <w:lang w:val="uk-UA"/>
        </w:rPr>
        <w:t>а</w:t>
      </w:r>
      <w:r>
        <w:rPr>
          <w:b/>
          <w:sz w:val="28"/>
          <w:szCs w:val="28"/>
          <w:lang w:val="uk-UA"/>
        </w:rPr>
        <w:t>н</w:t>
      </w:r>
      <w:r w:rsidR="000E0DF9">
        <w:rPr>
          <w:b/>
          <w:sz w:val="28"/>
          <w:szCs w:val="28"/>
          <w:lang w:val="uk-UA"/>
        </w:rPr>
        <w:t>ова</w:t>
      </w:r>
      <w:proofErr w:type="spellEnd"/>
      <w:r w:rsidR="000E0DF9">
        <w:rPr>
          <w:b/>
          <w:sz w:val="28"/>
          <w:szCs w:val="28"/>
          <w:lang w:val="uk-UA"/>
        </w:rPr>
        <w:t xml:space="preserve">, </w:t>
      </w:r>
      <w:r w:rsidRPr="00C27716">
        <w:rPr>
          <w:sz w:val="28"/>
          <w:szCs w:val="28"/>
          <w:lang w:val="uk-UA"/>
        </w:rPr>
        <w:t>кандидат</w:t>
      </w:r>
      <w:r>
        <w:rPr>
          <w:b/>
          <w:sz w:val="28"/>
          <w:szCs w:val="28"/>
          <w:lang w:val="uk-UA"/>
        </w:rPr>
        <w:t xml:space="preserve"> </w:t>
      </w:r>
      <w:r>
        <w:rPr>
          <w:color w:val="000000"/>
          <w:sz w:val="28"/>
          <w:szCs w:val="28"/>
          <w:lang w:val="uk-UA"/>
        </w:rPr>
        <w:t xml:space="preserve">педагогічних </w:t>
      </w:r>
      <w:r w:rsidRPr="007E49E5">
        <w:rPr>
          <w:color w:val="000000"/>
          <w:sz w:val="28"/>
          <w:szCs w:val="28"/>
        </w:rPr>
        <w:t>н</w:t>
      </w:r>
      <w:r>
        <w:rPr>
          <w:color w:val="000000"/>
          <w:sz w:val="28"/>
          <w:szCs w:val="28"/>
        </w:rPr>
        <w:t>аук</w:t>
      </w:r>
      <w:r w:rsidRPr="007E49E5">
        <w:rPr>
          <w:color w:val="000000"/>
          <w:sz w:val="28"/>
          <w:szCs w:val="28"/>
          <w:lang w:val="uk-UA"/>
        </w:rPr>
        <w:t xml:space="preserve">, </w:t>
      </w:r>
      <w:r>
        <w:rPr>
          <w:color w:val="000000"/>
          <w:sz w:val="28"/>
          <w:szCs w:val="28"/>
          <w:lang w:val="uk-UA"/>
        </w:rPr>
        <w:t xml:space="preserve">доцент, </w:t>
      </w:r>
      <w:r w:rsidRPr="007E49E5">
        <w:rPr>
          <w:color w:val="000000"/>
          <w:sz w:val="28"/>
          <w:szCs w:val="28"/>
          <w:lang w:val="uk-UA"/>
        </w:rPr>
        <w:t>професор</w:t>
      </w:r>
      <w:r>
        <w:rPr>
          <w:color w:val="000000"/>
          <w:sz w:val="28"/>
          <w:szCs w:val="28"/>
          <w:lang w:val="uk-UA"/>
        </w:rPr>
        <w:t xml:space="preserve"> </w:t>
      </w:r>
      <w:r w:rsidRPr="000F6491">
        <w:rPr>
          <w:sz w:val="28"/>
          <w:szCs w:val="28"/>
          <w:lang w:val="uk-UA"/>
        </w:rPr>
        <w:t>к</w:t>
      </w:r>
      <w:proofErr w:type="spellStart"/>
      <w:r w:rsidRPr="000F6491">
        <w:rPr>
          <w:bCs/>
          <w:color w:val="000000"/>
          <w:spacing w:val="-20"/>
          <w:sz w:val="28"/>
          <w:szCs w:val="28"/>
        </w:rPr>
        <w:t>афедр</w:t>
      </w:r>
      <w:proofErr w:type="spellEnd"/>
      <w:r w:rsidRPr="000F6491">
        <w:rPr>
          <w:bCs/>
          <w:color w:val="000000"/>
          <w:spacing w:val="-20"/>
          <w:sz w:val="28"/>
          <w:szCs w:val="28"/>
          <w:lang w:val="uk-UA"/>
        </w:rPr>
        <w:t>и</w:t>
      </w:r>
      <w:r w:rsidRPr="000F6491">
        <w:rPr>
          <w:bCs/>
          <w:color w:val="000000"/>
          <w:spacing w:val="-20"/>
          <w:sz w:val="28"/>
          <w:szCs w:val="28"/>
        </w:rPr>
        <w:t xml:space="preserve"> романо-</w:t>
      </w:r>
      <w:proofErr w:type="spellStart"/>
      <w:r w:rsidRPr="000F6491">
        <w:rPr>
          <w:bCs/>
          <w:color w:val="000000"/>
          <w:spacing w:val="-20"/>
          <w:sz w:val="28"/>
          <w:szCs w:val="28"/>
        </w:rPr>
        <w:t>германської</w:t>
      </w:r>
      <w:proofErr w:type="spellEnd"/>
      <w:r w:rsidRPr="000F6491">
        <w:rPr>
          <w:bCs/>
          <w:color w:val="000000"/>
          <w:spacing w:val="-20"/>
          <w:sz w:val="28"/>
          <w:szCs w:val="28"/>
        </w:rPr>
        <w:t xml:space="preserve"> </w:t>
      </w:r>
      <w:proofErr w:type="spellStart"/>
      <w:r w:rsidRPr="000F6491">
        <w:rPr>
          <w:bCs/>
          <w:color w:val="000000"/>
          <w:spacing w:val="-20"/>
          <w:sz w:val="28"/>
          <w:szCs w:val="28"/>
        </w:rPr>
        <w:t>філології</w:t>
      </w:r>
      <w:proofErr w:type="spellEnd"/>
      <w:r w:rsidRPr="000F6491">
        <w:rPr>
          <w:bCs/>
          <w:color w:val="000000"/>
          <w:spacing w:val="-20"/>
          <w:sz w:val="28"/>
          <w:szCs w:val="28"/>
        </w:rPr>
        <w:t xml:space="preserve"> та методики </w:t>
      </w:r>
      <w:proofErr w:type="spellStart"/>
      <w:r w:rsidRPr="000F6491">
        <w:rPr>
          <w:bCs/>
          <w:color w:val="000000"/>
          <w:spacing w:val="-20"/>
          <w:sz w:val="28"/>
          <w:szCs w:val="28"/>
        </w:rPr>
        <w:t>викладання</w:t>
      </w:r>
      <w:proofErr w:type="spellEnd"/>
      <w:r w:rsidRPr="000F6491">
        <w:rPr>
          <w:bCs/>
          <w:color w:val="000000"/>
          <w:spacing w:val="-20"/>
          <w:sz w:val="28"/>
          <w:szCs w:val="28"/>
        </w:rPr>
        <w:t xml:space="preserve"> </w:t>
      </w:r>
      <w:proofErr w:type="spellStart"/>
      <w:r w:rsidRPr="000F6491">
        <w:rPr>
          <w:bCs/>
          <w:color w:val="000000"/>
          <w:spacing w:val="-20"/>
          <w:sz w:val="28"/>
          <w:szCs w:val="28"/>
        </w:rPr>
        <w:t>іноземних</w:t>
      </w:r>
      <w:proofErr w:type="spellEnd"/>
      <w:r w:rsidRPr="000F6491">
        <w:rPr>
          <w:bCs/>
          <w:color w:val="000000"/>
          <w:spacing w:val="-20"/>
          <w:sz w:val="28"/>
          <w:szCs w:val="28"/>
        </w:rPr>
        <w:t xml:space="preserve"> мов</w:t>
      </w:r>
      <w:r w:rsidR="000E0DF9" w:rsidRPr="00EE6CD6">
        <w:rPr>
          <w:sz w:val="28"/>
          <w:szCs w:val="28"/>
          <w:lang w:val="uk-UA"/>
        </w:rPr>
        <w:t>;</w:t>
      </w:r>
    </w:p>
    <w:p w14:paraId="421D0E7B" w14:textId="77777777" w:rsidR="000E0DF9" w:rsidRDefault="000E0DF9" w:rsidP="000E0DF9">
      <w:pPr>
        <w:ind w:firstLine="709"/>
        <w:contextualSpacing/>
        <w:jc w:val="both"/>
        <w:rPr>
          <w:bCs/>
          <w:color w:val="000000"/>
          <w:spacing w:val="-20"/>
          <w:sz w:val="28"/>
          <w:szCs w:val="28"/>
          <w:lang w:val="uk-UA"/>
        </w:rPr>
      </w:pPr>
      <w:r w:rsidRPr="007E49E5">
        <w:rPr>
          <w:b/>
          <w:color w:val="000000"/>
          <w:sz w:val="28"/>
          <w:szCs w:val="28"/>
          <w:lang w:val="uk-UA"/>
        </w:rPr>
        <w:t xml:space="preserve">Ольга Степанівна </w:t>
      </w:r>
      <w:proofErr w:type="spellStart"/>
      <w:r w:rsidRPr="007E49E5">
        <w:rPr>
          <w:b/>
          <w:color w:val="000000"/>
          <w:sz w:val="28"/>
          <w:szCs w:val="28"/>
          <w:lang w:val="uk-UA"/>
        </w:rPr>
        <w:t>Цокур</w:t>
      </w:r>
      <w:proofErr w:type="spellEnd"/>
      <w:r w:rsidRPr="005A3DB9">
        <w:rPr>
          <w:sz w:val="28"/>
          <w:szCs w:val="28"/>
          <w:lang w:val="uk-UA"/>
        </w:rPr>
        <w:t xml:space="preserve">, </w:t>
      </w:r>
      <w:r w:rsidRPr="007E49E5">
        <w:rPr>
          <w:color w:val="000000"/>
          <w:sz w:val="28"/>
          <w:szCs w:val="28"/>
        </w:rPr>
        <w:t>д</w:t>
      </w:r>
      <w:r>
        <w:rPr>
          <w:color w:val="000000"/>
          <w:sz w:val="28"/>
          <w:szCs w:val="28"/>
        </w:rPr>
        <w:t xml:space="preserve">октор </w:t>
      </w:r>
      <w:r>
        <w:rPr>
          <w:color w:val="000000"/>
          <w:sz w:val="28"/>
          <w:szCs w:val="28"/>
          <w:lang w:val="uk-UA"/>
        </w:rPr>
        <w:t xml:space="preserve">педагогічних </w:t>
      </w:r>
      <w:r w:rsidRPr="007E49E5">
        <w:rPr>
          <w:color w:val="000000"/>
          <w:sz w:val="28"/>
          <w:szCs w:val="28"/>
        </w:rPr>
        <w:t>н</w:t>
      </w:r>
      <w:r>
        <w:rPr>
          <w:color w:val="000000"/>
          <w:sz w:val="28"/>
          <w:szCs w:val="28"/>
        </w:rPr>
        <w:t>аук</w:t>
      </w:r>
      <w:r w:rsidRPr="007E49E5">
        <w:rPr>
          <w:color w:val="000000"/>
          <w:sz w:val="28"/>
          <w:szCs w:val="28"/>
          <w:lang w:val="uk-UA"/>
        </w:rPr>
        <w:t>, професор</w:t>
      </w:r>
      <w:r>
        <w:rPr>
          <w:color w:val="000000"/>
          <w:sz w:val="28"/>
          <w:szCs w:val="28"/>
          <w:lang w:val="uk-UA"/>
        </w:rPr>
        <w:t xml:space="preserve">, </w:t>
      </w:r>
      <w:r w:rsidRPr="007E49E5">
        <w:rPr>
          <w:color w:val="000000"/>
          <w:sz w:val="28"/>
          <w:szCs w:val="28"/>
          <w:lang w:val="uk-UA"/>
        </w:rPr>
        <w:t>професор</w:t>
      </w:r>
      <w:r w:rsidRPr="000F6491">
        <w:rPr>
          <w:sz w:val="28"/>
          <w:szCs w:val="28"/>
          <w:lang w:val="uk-UA"/>
        </w:rPr>
        <w:t xml:space="preserve"> к</w:t>
      </w:r>
      <w:proofErr w:type="spellStart"/>
      <w:r w:rsidRPr="000F6491">
        <w:rPr>
          <w:bCs/>
          <w:color w:val="000000"/>
          <w:spacing w:val="-20"/>
          <w:sz w:val="28"/>
          <w:szCs w:val="28"/>
        </w:rPr>
        <w:t>афедр</w:t>
      </w:r>
      <w:proofErr w:type="spellEnd"/>
      <w:r w:rsidRPr="000F6491">
        <w:rPr>
          <w:bCs/>
          <w:color w:val="000000"/>
          <w:spacing w:val="-20"/>
          <w:sz w:val="28"/>
          <w:szCs w:val="28"/>
          <w:lang w:val="uk-UA"/>
        </w:rPr>
        <w:t>и</w:t>
      </w:r>
      <w:r w:rsidRPr="000F6491">
        <w:rPr>
          <w:bCs/>
          <w:color w:val="000000"/>
          <w:spacing w:val="-20"/>
          <w:sz w:val="28"/>
          <w:szCs w:val="28"/>
        </w:rPr>
        <w:t xml:space="preserve"> романо-</w:t>
      </w:r>
      <w:proofErr w:type="spellStart"/>
      <w:r w:rsidRPr="000F6491">
        <w:rPr>
          <w:bCs/>
          <w:color w:val="000000"/>
          <w:spacing w:val="-20"/>
          <w:sz w:val="28"/>
          <w:szCs w:val="28"/>
        </w:rPr>
        <w:t>германської</w:t>
      </w:r>
      <w:proofErr w:type="spellEnd"/>
      <w:r w:rsidRPr="000F6491">
        <w:rPr>
          <w:bCs/>
          <w:color w:val="000000"/>
          <w:spacing w:val="-20"/>
          <w:sz w:val="28"/>
          <w:szCs w:val="28"/>
        </w:rPr>
        <w:t xml:space="preserve"> </w:t>
      </w:r>
      <w:proofErr w:type="spellStart"/>
      <w:r w:rsidRPr="000F6491">
        <w:rPr>
          <w:bCs/>
          <w:color w:val="000000"/>
          <w:spacing w:val="-20"/>
          <w:sz w:val="28"/>
          <w:szCs w:val="28"/>
        </w:rPr>
        <w:t>філології</w:t>
      </w:r>
      <w:proofErr w:type="spellEnd"/>
      <w:r w:rsidRPr="000F6491">
        <w:rPr>
          <w:bCs/>
          <w:color w:val="000000"/>
          <w:spacing w:val="-20"/>
          <w:sz w:val="28"/>
          <w:szCs w:val="28"/>
        </w:rPr>
        <w:t xml:space="preserve"> та методики </w:t>
      </w:r>
      <w:proofErr w:type="spellStart"/>
      <w:r w:rsidRPr="000F6491">
        <w:rPr>
          <w:bCs/>
          <w:color w:val="000000"/>
          <w:spacing w:val="-20"/>
          <w:sz w:val="28"/>
          <w:szCs w:val="28"/>
        </w:rPr>
        <w:t>викладання</w:t>
      </w:r>
      <w:proofErr w:type="spellEnd"/>
      <w:r w:rsidRPr="000F6491">
        <w:rPr>
          <w:bCs/>
          <w:color w:val="000000"/>
          <w:spacing w:val="-20"/>
          <w:sz w:val="28"/>
          <w:szCs w:val="28"/>
        </w:rPr>
        <w:t xml:space="preserve"> </w:t>
      </w:r>
      <w:proofErr w:type="spellStart"/>
      <w:r w:rsidRPr="000F6491">
        <w:rPr>
          <w:bCs/>
          <w:color w:val="000000"/>
          <w:spacing w:val="-20"/>
          <w:sz w:val="28"/>
          <w:szCs w:val="28"/>
        </w:rPr>
        <w:t>іноземних</w:t>
      </w:r>
      <w:proofErr w:type="spellEnd"/>
      <w:r w:rsidRPr="000F6491">
        <w:rPr>
          <w:bCs/>
          <w:color w:val="000000"/>
          <w:spacing w:val="-20"/>
          <w:sz w:val="28"/>
          <w:szCs w:val="28"/>
        </w:rPr>
        <w:t xml:space="preserve"> мов</w:t>
      </w:r>
      <w:r w:rsidR="00C27716">
        <w:rPr>
          <w:bCs/>
          <w:color w:val="000000"/>
          <w:spacing w:val="-20"/>
          <w:sz w:val="28"/>
          <w:szCs w:val="28"/>
          <w:lang w:val="uk-UA"/>
        </w:rPr>
        <w:t>.</w:t>
      </w:r>
    </w:p>
    <w:p w14:paraId="6FC16EC8" w14:textId="77777777" w:rsidR="000E0DF9" w:rsidRPr="0027697C" w:rsidRDefault="000E0DF9" w:rsidP="000E0DF9">
      <w:pPr>
        <w:ind w:firstLine="709"/>
        <w:contextualSpacing/>
        <w:jc w:val="both"/>
        <w:rPr>
          <w:sz w:val="28"/>
          <w:szCs w:val="28"/>
          <w:lang w:val="uk-UA"/>
        </w:rPr>
      </w:pPr>
    </w:p>
    <w:p w14:paraId="6AC3D049" w14:textId="77777777" w:rsidR="000E0DF9" w:rsidRDefault="000E0DF9" w:rsidP="000E0DF9">
      <w:pPr>
        <w:jc w:val="center"/>
        <w:rPr>
          <w:sz w:val="28"/>
          <w:szCs w:val="28"/>
          <w:lang w:val="uk-UA"/>
        </w:rPr>
      </w:pPr>
    </w:p>
    <w:p w14:paraId="751A746E" w14:textId="77777777" w:rsidR="000E0DF9" w:rsidRDefault="000E0DF9" w:rsidP="000E0DF9">
      <w:pPr>
        <w:jc w:val="center"/>
        <w:rPr>
          <w:sz w:val="28"/>
          <w:szCs w:val="28"/>
          <w:lang w:val="uk-UA"/>
        </w:rPr>
      </w:pPr>
    </w:p>
    <w:p w14:paraId="12F1A017" w14:textId="77777777" w:rsidR="000E0DF9" w:rsidRPr="005B2240" w:rsidRDefault="000E0DF9" w:rsidP="000E0DF9">
      <w:pPr>
        <w:jc w:val="center"/>
        <w:rPr>
          <w:sz w:val="28"/>
          <w:szCs w:val="28"/>
          <w:lang w:val="uk-UA"/>
        </w:rPr>
      </w:pPr>
      <w:r w:rsidRPr="005B2240">
        <w:rPr>
          <w:sz w:val="28"/>
          <w:szCs w:val="28"/>
          <w:lang w:val="uk-UA"/>
        </w:rPr>
        <w:t xml:space="preserve">Шрифт </w:t>
      </w:r>
      <w:proofErr w:type="spellStart"/>
      <w:r w:rsidRPr="005B2240">
        <w:rPr>
          <w:sz w:val="28"/>
          <w:szCs w:val="28"/>
          <w:lang w:val="uk-UA"/>
        </w:rPr>
        <w:t>Times</w:t>
      </w:r>
      <w:proofErr w:type="spellEnd"/>
      <w:r w:rsidRPr="005B2240">
        <w:rPr>
          <w:sz w:val="28"/>
          <w:szCs w:val="28"/>
          <w:lang w:val="uk-UA"/>
        </w:rPr>
        <w:t xml:space="preserve"> </w:t>
      </w:r>
      <w:proofErr w:type="spellStart"/>
      <w:r w:rsidRPr="005B2240">
        <w:rPr>
          <w:sz w:val="28"/>
          <w:szCs w:val="28"/>
          <w:lang w:val="uk-UA"/>
        </w:rPr>
        <w:t>New</w:t>
      </w:r>
      <w:proofErr w:type="spellEnd"/>
      <w:r w:rsidRPr="005B2240">
        <w:rPr>
          <w:sz w:val="28"/>
          <w:szCs w:val="28"/>
          <w:lang w:val="uk-UA"/>
        </w:rPr>
        <w:t xml:space="preserve"> </w:t>
      </w:r>
      <w:proofErr w:type="spellStart"/>
      <w:r w:rsidRPr="005B2240">
        <w:rPr>
          <w:sz w:val="28"/>
          <w:szCs w:val="28"/>
          <w:lang w:val="uk-UA"/>
        </w:rPr>
        <w:t>Roman</w:t>
      </w:r>
      <w:proofErr w:type="spellEnd"/>
      <w:r w:rsidRPr="005B2240">
        <w:rPr>
          <w:sz w:val="28"/>
          <w:szCs w:val="28"/>
          <w:lang w:val="uk-UA"/>
        </w:rPr>
        <w:t>.</w:t>
      </w:r>
    </w:p>
    <w:p w14:paraId="5A975D35" w14:textId="77777777" w:rsidR="000E0DF9" w:rsidRDefault="000E0DF9" w:rsidP="000E0DF9">
      <w:pPr>
        <w:jc w:val="center"/>
        <w:rPr>
          <w:sz w:val="28"/>
          <w:szCs w:val="28"/>
          <w:lang w:val="uk-UA"/>
        </w:rPr>
      </w:pPr>
    </w:p>
    <w:p w14:paraId="7BDFA5B3" w14:textId="77777777" w:rsidR="000E0DF9" w:rsidRPr="005B2240" w:rsidRDefault="000E0DF9" w:rsidP="000E0DF9">
      <w:pPr>
        <w:jc w:val="center"/>
        <w:rPr>
          <w:sz w:val="28"/>
          <w:szCs w:val="28"/>
          <w:lang w:val="uk-UA"/>
        </w:rPr>
      </w:pPr>
      <w:r w:rsidRPr="005B2240">
        <w:rPr>
          <w:sz w:val="28"/>
          <w:szCs w:val="28"/>
          <w:lang w:val="uk-UA"/>
        </w:rPr>
        <w:t>Системні вимоги:</w:t>
      </w:r>
    </w:p>
    <w:p w14:paraId="4DE4B000" w14:textId="77777777" w:rsidR="000E0DF9" w:rsidRPr="005B2240" w:rsidRDefault="000E0DF9" w:rsidP="000E0DF9">
      <w:pPr>
        <w:jc w:val="center"/>
        <w:rPr>
          <w:sz w:val="28"/>
          <w:szCs w:val="28"/>
          <w:lang w:val="uk-UA"/>
        </w:rPr>
      </w:pPr>
    </w:p>
    <w:p w14:paraId="5940C019" w14:textId="77777777" w:rsidR="000E0DF9" w:rsidRPr="005B2240" w:rsidRDefault="000E0DF9" w:rsidP="000E0DF9">
      <w:pPr>
        <w:jc w:val="center"/>
        <w:rPr>
          <w:sz w:val="28"/>
          <w:szCs w:val="28"/>
          <w:lang w:val="uk-UA"/>
        </w:rPr>
      </w:pPr>
      <w:r w:rsidRPr="005B2240">
        <w:rPr>
          <w:sz w:val="28"/>
          <w:szCs w:val="28"/>
          <w:lang w:val="uk-UA"/>
        </w:rPr>
        <w:t>операційна система сумісна з програмним забезпеченням</w:t>
      </w:r>
    </w:p>
    <w:p w14:paraId="24165F97" w14:textId="77777777" w:rsidR="000E0DF9" w:rsidRPr="005B2240" w:rsidRDefault="000E0DF9" w:rsidP="000E0DF9">
      <w:pPr>
        <w:jc w:val="center"/>
        <w:rPr>
          <w:sz w:val="28"/>
          <w:szCs w:val="28"/>
          <w:lang w:val="uk-UA"/>
        </w:rPr>
      </w:pPr>
    </w:p>
    <w:p w14:paraId="095DFBE6" w14:textId="77777777" w:rsidR="000E0DF9" w:rsidRPr="005B2240" w:rsidRDefault="000E0DF9" w:rsidP="000E0DF9">
      <w:pPr>
        <w:jc w:val="center"/>
        <w:rPr>
          <w:sz w:val="28"/>
          <w:szCs w:val="28"/>
          <w:lang w:val="uk-UA"/>
        </w:rPr>
      </w:pPr>
      <w:r w:rsidRPr="005B2240">
        <w:rPr>
          <w:sz w:val="28"/>
          <w:szCs w:val="28"/>
          <w:lang w:val="uk-UA"/>
        </w:rPr>
        <w:t>для читання файлів формату PDF.</w:t>
      </w:r>
    </w:p>
    <w:p w14:paraId="75956A70" w14:textId="77777777" w:rsidR="000E0DF9" w:rsidRPr="005B2240" w:rsidRDefault="000E0DF9" w:rsidP="000E0DF9">
      <w:pPr>
        <w:jc w:val="center"/>
        <w:rPr>
          <w:sz w:val="28"/>
          <w:szCs w:val="28"/>
          <w:lang w:val="uk-UA"/>
        </w:rPr>
      </w:pPr>
    </w:p>
    <w:p w14:paraId="00213A43" w14:textId="77777777" w:rsidR="000E0DF9" w:rsidRPr="005B2240" w:rsidRDefault="000E0DF9" w:rsidP="000E0DF9">
      <w:pPr>
        <w:jc w:val="center"/>
        <w:rPr>
          <w:sz w:val="28"/>
          <w:szCs w:val="28"/>
          <w:lang w:val="uk-UA"/>
        </w:rPr>
      </w:pPr>
      <w:r w:rsidRPr="005B2240">
        <w:rPr>
          <w:sz w:val="28"/>
          <w:szCs w:val="28"/>
          <w:lang w:val="uk-UA"/>
        </w:rPr>
        <w:t xml:space="preserve">Обсяг даних </w:t>
      </w:r>
      <w:r>
        <w:rPr>
          <w:sz w:val="28"/>
          <w:szCs w:val="28"/>
          <w:lang w:val="uk-UA"/>
        </w:rPr>
        <w:t>5 д.а.</w:t>
      </w:r>
    </w:p>
    <w:p w14:paraId="15C4BB4A" w14:textId="77777777" w:rsidR="000E0DF9" w:rsidRPr="005B2240" w:rsidRDefault="000E0DF9" w:rsidP="000E0DF9">
      <w:pPr>
        <w:jc w:val="center"/>
        <w:rPr>
          <w:sz w:val="28"/>
          <w:szCs w:val="28"/>
          <w:lang w:val="uk-UA"/>
        </w:rPr>
      </w:pPr>
    </w:p>
    <w:p w14:paraId="3751BA09" w14:textId="77777777" w:rsidR="000E0DF9" w:rsidRDefault="000E0DF9" w:rsidP="000E0DF9">
      <w:pPr>
        <w:jc w:val="center"/>
        <w:rPr>
          <w:i/>
          <w:sz w:val="28"/>
          <w:szCs w:val="28"/>
          <w:lang w:val="uk-UA"/>
        </w:rPr>
      </w:pPr>
      <w:r w:rsidRPr="005B2240">
        <w:rPr>
          <w:i/>
          <w:sz w:val="28"/>
          <w:szCs w:val="28"/>
          <w:lang w:val="uk-UA"/>
        </w:rPr>
        <w:t>Оригінал макет виготовлено в авторській редакції</w:t>
      </w:r>
    </w:p>
    <w:p w14:paraId="555ABD4C" w14:textId="77777777" w:rsidR="000E0DF9" w:rsidRPr="005B2240" w:rsidRDefault="000E0DF9" w:rsidP="000E0DF9">
      <w:pPr>
        <w:jc w:val="center"/>
        <w:rPr>
          <w:i/>
          <w:sz w:val="28"/>
          <w:szCs w:val="28"/>
          <w:lang w:val="uk-UA"/>
        </w:rPr>
      </w:pPr>
    </w:p>
    <w:p w14:paraId="151CEA59" w14:textId="77777777" w:rsidR="000E0DF9" w:rsidRPr="007203A9" w:rsidRDefault="000E0DF9" w:rsidP="000E0DF9">
      <w:pPr>
        <w:jc w:val="center"/>
        <w:rPr>
          <w:sz w:val="28"/>
          <w:szCs w:val="28"/>
        </w:rPr>
      </w:pPr>
      <w:r w:rsidRPr="000D2228">
        <w:rPr>
          <w:sz w:val="28"/>
          <w:szCs w:val="28"/>
          <w:lang w:val="uk-UA"/>
        </w:rPr>
        <w:t xml:space="preserve">вул. </w:t>
      </w:r>
      <w:proofErr w:type="spellStart"/>
      <w:r w:rsidRPr="000D2228">
        <w:rPr>
          <w:sz w:val="28"/>
          <w:szCs w:val="28"/>
          <w:lang w:val="uk-UA"/>
        </w:rPr>
        <w:t>Фонтанська</w:t>
      </w:r>
      <w:proofErr w:type="spellEnd"/>
      <w:r w:rsidRPr="000D2228">
        <w:rPr>
          <w:sz w:val="28"/>
          <w:szCs w:val="28"/>
          <w:lang w:val="uk-UA"/>
        </w:rPr>
        <w:t xml:space="preserve"> дорога, 33,</w:t>
      </w:r>
      <w:r>
        <w:rPr>
          <w:sz w:val="28"/>
          <w:szCs w:val="28"/>
          <w:lang w:val="uk-UA"/>
        </w:rPr>
        <w:t xml:space="preserve"> </w:t>
      </w:r>
      <w:r w:rsidRPr="000D2228">
        <w:rPr>
          <w:sz w:val="28"/>
          <w:szCs w:val="28"/>
          <w:lang w:val="uk-UA"/>
        </w:rPr>
        <w:t>м. Одеса, 65009</w:t>
      </w:r>
    </w:p>
    <w:p w14:paraId="115714BA" w14:textId="77777777" w:rsidR="000E0DF9" w:rsidRPr="00146045" w:rsidRDefault="000E0DF9" w:rsidP="000E0DF9">
      <w:pPr>
        <w:ind w:firstLine="709"/>
        <w:contextualSpacing/>
        <w:jc w:val="both"/>
        <w:rPr>
          <w:sz w:val="28"/>
          <w:szCs w:val="28"/>
        </w:rPr>
      </w:pPr>
    </w:p>
    <w:p w14:paraId="54C2E67B" w14:textId="77777777" w:rsidR="00F8323C" w:rsidRPr="000E0DF9" w:rsidRDefault="00F8323C">
      <w:pPr>
        <w:rPr>
          <w:sz w:val="28"/>
          <w:szCs w:val="28"/>
        </w:rPr>
      </w:pPr>
    </w:p>
    <w:sectPr w:rsidR="00F8323C" w:rsidRPr="000E0DF9" w:rsidSect="000E0DF9">
      <w:headerReference w:type="default" r:id="rId102"/>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87AA0B" w14:textId="77777777" w:rsidR="00C2799B" w:rsidRDefault="00C2799B" w:rsidP="00637D18">
      <w:r>
        <w:separator/>
      </w:r>
    </w:p>
  </w:endnote>
  <w:endnote w:type="continuationSeparator" w:id="0">
    <w:p w14:paraId="61F37E3B" w14:textId="77777777" w:rsidR="00C2799B" w:rsidRDefault="00C2799B" w:rsidP="00637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047B49" w14:textId="77777777" w:rsidR="00C2799B" w:rsidRDefault="00C2799B" w:rsidP="00637D18">
      <w:r>
        <w:separator/>
      </w:r>
    </w:p>
  </w:footnote>
  <w:footnote w:type="continuationSeparator" w:id="0">
    <w:p w14:paraId="3AEB63AE" w14:textId="77777777" w:rsidR="00C2799B" w:rsidRDefault="00C2799B" w:rsidP="00637D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95265"/>
      <w:docPartObj>
        <w:docPartGallery w:val="Page Numbers (Top of Page)"/>
        <w:docPartUnique/>
      </w:docPartObj>
    </w:sdtPr>
    <w:sdtContent>
      <w:p w14:paraId="11C96090" w14:textId="77777777" w:rsidR="00170FFE" w:rsidRDefault="000937B2">
        <w:pPr>
          <w:pStyle w:val="a7"/>
          <w:jc w:val="right"/>
        </w:pPr>
        <w:r>
          <w:fldChar w:fldCharType="begin"/>
        </w:r>
        <w:r>
          <w:instrText xml:space="preserve"> PAGE   \* MERGEFORMAT </w:instrText>
        </w:r>
        <w:r>
          <w:fldChar w:fldCharType="separate"/>
        </w:r>
        <w:r>
          <w:rPr>
            <w:noProof/>
          </w:rPr>
          <w:t>37</w:t>
        </w:r>
        <w:r>
          <w:rPr>
            <w:noProof/>
          </w:rPr>
          <w:fldChar w:fldCharType="end"/>
        </w:r>
      </w:p>
    </w:sdtContent>
  </w:sdt>
  <w:p w14:paraId="758A1F18" w14:textId="77777777" w:rsidR="00170FFE" w:rsidRDefault="00170FF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56679"/>
    <w:multiLevelType w:val="multilevel"/>
    <w:tmpl w:val="EBB4F6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8C0167"/>
    <w:multiLevelType w:val="multilevel"/>
    <w:tmpl w:val="1C4E4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4A7D1E"/>
    <w:multiLevelType w:val="hybridMultilevel"/>
    <w:tmpl w:val="523893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3701F06"/>
    <w:multiLevelType w:val="multilevel"/>
    <w:tmpl w:val="DD464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1E77C5"/>
    <w:multiLevelType w:val="multilevel"/>
    <w:tmpl w:val="1772B8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C4707F"/>
    <w:multiLevelType w:val="multilevel"/>
    <w:tmpl w:val="170442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4E5B90"/>
    <w:multiLevelType w:val="multilevel"/>
    <w:tmpl w:val="E1982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B50BED"/>
    <w:multiLevelType w:val="multilevel"/>
    <w:tmpl w:val="50B83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AE77E06"/>
    <w:multiLevelType w:val="multilevel"/>
    <w:tmpl w:val="0F0CB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DE07EB5"/>
    <w:multiLevelType w:val="multilevel"/>
    <w:tmpl w:val="92A2D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D53DE6"/>
    <w:multiLevelType w:val="multilevel"/>
    <w:tmpl w:val="BD8E7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BF6091"/>
    <w:multiLevelType w:val="multilevel"/>
    <w:tmpl w:val="F11202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603BDA"/>
    <w:multiLevelType w:val="multilevel"/>
    <w:tmpl w:val="C0BEC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6962323"/>
    <w:multiLevelType w:val="multilevel"/>
    <w:tmpl w:val="7D326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2172D0"/>
    <w:multiLevelType w:val="multilevel"/>
    <w:tmpl w:val="EB526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AA1445D"/>
    <w:multiLevelType w:val="multilevel"/>
    <w:tmpl w:val="B6E068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BC5447"/>
    <w:multiLevelType w:val="multilevel"/>
    <w:tmpl w:val="CDBE6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135F8E"/>
    <w:multiLevelType w:val="multilevel"/>
    <w:tmpl w:val="0590E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D6E4AE6"/>
    <w:multiLevelType w:val="multilevel"/>
    <w:tmpl w:val="37402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EC81589"/>
    <w:multiLevelType w:val="multilevel"/>
    <w:tmpl w:val="A7C47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3407C18"/>
    <w:multiLevelType w:val="multilevel"/>
    <w:tmpl w:val="F3C69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51607B8"/>
    <w:multiLevelType w:val="hybridMultilevel"/>
    <w:tmpl w:val="A5C8535A"/>
    <w:lvl w:ilvl="0" w:tplc="33084482">
      <w:start w:val="9"/>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70228E8"/>
    <w:multiLevelType w:val="multilevel"/>
    <w:tmpl w:val="F2BCB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967DBF"/>
    <w:multiLevelType w:val="multilevel"/>
    <w:tmpl w:val="930A5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F44EAC"/>
    <w:multiLevelType w:val="multilevel"/>
    <w:tmpl w:val="D254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5AE0FEE"/>
    <w:multiLevelType w:val="multilevel"/>
    <w:tmpl w:val="B8A66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466355"/>
    <w:multiLevelType w:val="multilevel"/>
    <w:tmpl w:val="EBD4D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8566BF5"/>
    <w:multiLevelType w:val="multilevel"/>
    <w:tmpl w:val="C4AA5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A227772"/>
    <w:multiLevelType w:val="multilevel"/>
    <w:tmpl w:val="452E5E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936AE9"/>
    <w:multiLevelType w:val="hybridMultilevel"/>
    <w:tmpl w:val="2B9C89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F432B84"/>
    <w:multiLevelType w:val="multilevel"/>
    <w:tmpl w:val="31944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4623363"/>
    <w:multiLevelType w:val="multilevel"/>
    <w:tmpl w:val="14B271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6AB4EAF"/>
    <w:multiLevelType w:val="multilevel"/>
    <w:tmpl w:val="9C9454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C1A510A"/>
    <w:multiLevelType w:val="multilevel"/>
    <w:tmpl w:val="83C83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CEA64F5"/>
    <w:multiLevelType w:val="multilevel"/>
    <w:tmpl w:val="9D844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D062328"/>
    <w:multiLevelType w:val="multilevel"/>
    <w:tmpl w:val="D3527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26A0277"/>
    <w:multiLevelType w:val="multilevel"/>
    <w:tmpl w:val="5C2E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36D392E"/>
    <w:multiLevelType w:val="multilevel"/>
    <w:tmpl w:val="CFA20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6BA75AA"/>
    <w:multiLevelType w:val="multilevel"/>
    <w:tmpl w:val="8834A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8144A66"/>
    <w:multiLevelType w:val="multilevel"/>
    <w:tmpl w:val="E996CA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8AF75D3"/>
    <w:multiLevelType w:val="multilevel"/>
    <w:tmpl w:val="C324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8B152EA"/>
    <w:multiLevelType w:val="multilevel"/>
    <w:tmpl w:val="4D08B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1B2385A"/>
    <w:multiLevelType w:val="multilevel"/>
    <w:tmpl w:val="34180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3CC482E"/>
    <w:multiLevelType w:val="multilevel"/>
    <w:tmpl w:val="B6685E88"/>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44" w15:restartNumberingAfterBreak="0">
    <w:nsid w:val="66A1007D"/>
    <w:multiLevelType w:val="multilevel"/>
    <w:tmpl w:val="D87EDEDA"/>
    <w:lvl w:ilvl="0">
      <w:start w:val="1"/>
      <w:numFmt w:val="decimal"/>
      <w:lvlText w:val="%1."/>
      <w:legacy w:legacy="1" w:legacySpace="0" w:legacyIndent="355"/>
      <w:lvlJc w:val="left"/>
      <w:rPr>
        <w:rFonts w:ascii="Times New Roman" w:hAnsi="Times New Roman" w:cs="Times New Roman" w:hint="default"/>
      </w:rPr>
    </w:lvl>
    <w:lvl w:ilvl="1">
      <w:start w:val="10"/>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5" w15:restartNumberingAfterBreak="0">
    <w:nsid w:val="6BD87BE4"/>
    <w:multiLevelType w:val="multilevel"/>
    <w:tmpl w:val="FB78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DED7A41"/>
    <w:multiLevelType w:val="multilevel"/>
    <w:tmpl w:val="E6641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EB271C1"/>
    <w:multiLevelType w:val="multilevel"/>
    <w:tmpl w:val="7A72C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14B1E23"/>
    <w:multiLevelType w:val="multilevel"/>
    <w:tmpl w:val="A58A4C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14C5192"/>
    <w:multiLevelType w:val="multilevel"/>
    <w:tmpl w:val="22FC5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3125901"/>
    <w:multiLevelType w:val="hybridMultilevel"/>
    <w:tmpl w:val="2B9C89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73FD0C2C"/>
    <w:multiLevelType w:val="multilevel"/>
    <w:tmpl w:val="36E2F0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787C10F3"/>
    <w:multiLevelType w:val="multilevel"/>
    <w:tmpl w:val="C890D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A7A63FD"/>
    <w:multiLevelType w:val="multilevel"/>
    <w:tmpl w:val="65D2B4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C18704B"/>
    <w:multiLevelType w:val="multilevel"/>
    <w:tmpl w:val="7F764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77814557">
    <w:abstractNumId w:val="45"/>
  </w:num>
  <w:num w:numId="2" w16cid:durableId="141584431">
    <w:abstractNumId w:val="28"/>
  </w:num>
  <w:num w:numId="3" w16cid:durableId="878976232">
    <w:abstractNumId w:val="48"/>
  </w:num>
  <w:num w:numId="4" w16cid:durableId="232473378">
    <w:abstractNumId w:val="14"/>
  </w:num>
  <w:num w:numId="5" w16cid:durableId="1152865880">
    <w:abstractNumId w:val="22"/>
  </w:num>
  <w:num w:numId="6" w16cid:durableId="1774784464">
    <w:abstractNumId w:val="32"/>
  </w:num>
  <w:num w:numId="7" w16cid:durableId="556018369">
    <w:abstractNumId w:val="31"/>
  </w:num>
  <w:num w:numId="8" w16cid:durableId="1947542419">
    <w:abstractNumId w:val="44"/>
  </w:num>
  <w:num w:numId="9" w16cid:durableId="306404048">
    <w:abstractNumId w:val="29"/>
  </w:num>
  <w:num w:numId="10" w16cid:durableId="1620602419">
    <w:abstractNumId w:val="50"/>
  </w:num>
  <w:num w:numId="11" w16cid:durableId="114058532">
    <w:abstractNumId w:val="43"/>
  </w:num>
  <w:num w:numId="12" w16cid:durableId="1234007842">
    <w:abstractNumId w:val="52"/>
  </w:num>
  <w:num w:numId="13" w16cid:durableId="1406150270">
    <w:abstractNumId w:val="16"/>
  </w:num>
  <w:num w:numId="14" w16cid:durableId="1068114030">
    <w:abstractNumId w:val="27"/>
  </w:num>
  <w:num w:numId="15" w16cid:durableId="915937941">
    <w:abstractNumId w:val="10"/>
  </w:num>
  <w:num w:numId="16" w16cid:durableId="915749006">
    <w:abstractNumId w:val="11"/>
  </w:num>
  <w:num w:numId="17" w16cid:durableId="1615594361">
    <w:abstractNumId w:val="51"/>
  </w:num>
  <w:num w:numId="18" w16cid:durableId="948782902">
    <w:abstractNumId w:val="54"/>
  </w:num>
  <w:num w:numId="19" w16cid:durableId="838620913">
    <w:abstractNumId w:val="36"/>
  </w:num>
  <w:num w:numId="20" w16cid:durableId="888341012">
    <w:abstractNumId w:val="15"/>
  </w:num>
  <w:num w:numId="21" w16cid:durableId="825322352">
    <w:abstractNumId w:val="30"/>
  </w:num>
  <w:num w:numId="22" w16cid:durableId="1988631283">
    <w:abstractNumId w:val="37"/>
  </w:num>
  <w:num w:numId="23" w16cid:durableId="1927688168">
    <w:abstractNumId w:val="38"/>
  </w:num>
  <w:num w:numId="24" w16cid:durableId="454982719">
    <w:abstractNumId w:val="23"/>
  </w:num>
  <w:num w:numId="25" w16cid:durableId="372659541">
    <w:abstractNumId w:val="24"/>
  </w:num>
  <w:num w:numId="26" w16cid:durableId="1296133984">
    <w:abstractNumId w:val="7"/>
  </w:num>
  <w:num w:numId="27" w16cid:durableId="1625775191">
    <w:abstractNumId w:val="19"/>
  </w:num>
  <w:num w:numId="28" w16cid:durableId="800423023">
    <w:abstractNumId w:val="42"/>
  </w:num>
  <w:num w:numId="29" w16cid:durableId="608590090">
    <w:abstractNumId w:val="33"/>
  </w:num>
  <w:num w:numId="30" w16cid:durableId="233979397">
    <w:abstractNumId w:val="25"/>
  </w:num>
  <w:num w:numId="31" w16cid:durableId="978415545">
    <w:abstractNumId w:val="4"/>
  </w:num>
  <w:num w:numId="32" w16cid:durableId="383986823">
    <w:abstractNumId w:val="17"/>
  </w:num>
  <w:num w:numId="33" w16cid:durableId="364407329">
    <w:abstractNumId w:val="21"/>
  </w:num>
  <w:num w:numId="34" w16cid:durableId="1547833883">
    <w:abstractNumId w:val="2"/>
  </w:num>
  <w:num w:numId="35" w16cid:durableId="1583372122">
    <w:abstractNumId w:val="53"/>
  </w:num>
  <w:num w:numId="36" w16cid:durableId="1747192034">
    <w:abstractNumId w:val="46"/>
  </w:num>
  <w:num w:numId="37" w16cid:durableId="1036656190">
    <w:abstractNumId w:val="26"/>
  </w:num>
  <w:num w:numId="38" w16cid:durableId="225262926">
    <w:abstractNumId w:val="3"/>
  </w:num>
  <w:num w:numId="39" w16cid:durableId="393696417">
    <w:abstractNumId w:val="41"/>
  </w:num>
  <w:num w:numId="40" w16cid:durableId="557084909">
    <w:abstractNumId w:val="0"/>
  </w:num>
  <w:num w:numId="41" w16cid:durableId="280575158">
    <w:abstractNumId w:val="13"/>
  </w:num>
  <w:num w:numId="42" w16cid:durableId="248780068">
    <w:abstractNumId w:val="34"/>
  </w:num>
  <w:num w:numId="43" w16cid:durableId="54939470">
    <w:abstractNumId w:val="12"/>
  </w:num>
  <w:num w:numId="44" w16cid:durableId="1062291685">
    <w:abstractNumId w:val="18"/>
  </w:num>
  <w:num w:numId="45" w16cid:durableId="818882222">
    <w:abstractNumId w:val="49"/>
  </w:num>
  <w:num w:numId="46" w16cid:durableId="1213693554">
    <w:abstractNumId w:val="9"/>
  </w:num>
  <w:num w:numId="47" w16cid:durableId="1595623870">
    <w:abstractNumId w:val="1"/>
  </w:num>
  <w:num w:numId="48" w16cid:durableId="1142893085">
    <w:abstractNumId w:val="5"/>
  </w:num>
  <w:num w:numId="49" w16cid:durableId="2037804605">
    <w:abstractNumId w:val="39"/>
  </w:num>
  <w:num w:numId="50" w16cid:durableId="1443378208">
    <w:abstractNumId w:val="6"/>
  </w:num>
  <w:num w:numId="51" w16cid:durableId="406073781">
    <w:abstractNumId w:val="35"/>
  </w:num>
  <w:num w:numId="52" w16cid:durableId="484592941">
    <w:abstractNumId w:val="8"/>
  </w:num>
  <w:num w:numId="53" w16cid:durableId="1958176754">
    <w:abstractNumId w:val="47"/>
  </w:num>
  <w:num w:numId="54" w16cid:durableId="1565604915">
    <w:abstractNumId w:val="20"/>
  </w:num>
  <w:num w:numId="55" w16cid:durableId="781456559">
    <w:abstractNumId w:val="4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DF9"/>
    <w:rsid w:val="00000096"/>
    <w:rsid w:val="00000680"/>
    <w:rsid w:val="0000077F"/>
    <w:rsid w:val="00000B07"/>
    <w:rsid w:val="00000C88"/>
    <w:rsid w:val="00000FAD"/>
    <w:rsid w:val="000016E4"/>
    <w:rsid w:val="00001A9F"/>
    <w:rsid w:val="0000251A"/>
    <w:rsid w:val="00002F74"/>
    <w:rsid w:val="000045B2"/>
    <w:rsid w:val="00004AAC"/>
    <w:rsid w:val="00005341"/>
    <w:rsid w:val="00005E39"/>
    <w:rsid w:val="00005FB1"/>
    <w:rsid w:val="000076F8"/>
    <w:rsid w:val="000105C5"/>
    <w:rsid w:val="00010A40"/>
    <w:rsid w:val="00011343"/>
    <w:rsid w:val="00011B47"/>
    <w:rsid w:val="00011CDC"/>
    <w:rsid w:val="000121CA"/>
    <w:rsid w:val="00012495"/>
    <w:rsid w:val="00012BAD"/>
    <w:rsid w:val="0001407B"/>
    <w:rsid w:val="00014FCD"/>
    <w:rsid w:val="00015684"/>
    <w:rsid w:val="00016865"/>
    <w:rsid w:val="0001733B"/>
    <w:rsid w:val="000178CC"/>
    <w:rsid w:val="0001797C"/>
    <w:rsid w:val="00017AB5"/>
    <w:rsid w:val="00020716"/>
    <w:rsid w:val="00021DA6"/>
    <w:rsid w:val="00021E46"/>
    <w:rsid w:val="00022695"/>
    <w:rsid w:val="00022FCE"/>
    <w:rsid w:val="00023274"/>
    <w:rsid w:val="000232E8"/>
    <w:rsid w:val="00023781"/>
    <w:rsid w:val="00023E17"/>
    <w:rsid w:val="00024176"/>
    <w:rsid w:val="00025384"/>
    <w:rsid w:val="00025BAB"/>
    <w:rsid w:val="000265F5"/>
    <w:rsid w:val="00027126"/>
    <w:rsid w:val="00027460"/>
    <w:rsid w:val="000277EB"/>
    <w:rsid w:val="00027A19"/>
    <w:rsid w:val="00030A24"/>
    <w:rsid w:val="00032582"/>
    <w:rsid w:val="0003270A"/>
    <w:rsid w:val="0003332C"/>
    <w:rsid w:val="00033DAA"/>
    <w:rsid w:val="000349EE"/>
    <w:rsid w:val="0003613D"/>
    <w:rsid w:val="0003666E"/>
    <w:rsid w:val="0003687B"/>
    <w:rsid w:val="00036C79"/>
    <w:rsid w:val="00036F97"/>
    <w:rsid w:val="00037DE0"/>
    <w:rsid w:val="0004071C"/>
    <w:rsid w:val="00040EB7"/>
    <w:rsid w:val="000425CD"/>
    <w:rsid w:val="00042DCC"/>
    <w:rsid w:val="000435D4"/>
    <w:rsid w:val="000436BE"/>
    <w:rsid w:val="00043DEB"/>
    <w:rsid w:val="0004402D"/>
    <w:rsid w:val="00044067"/>
    <w:rsid w:val="00044AC4"/>
    <w:rsid w:val="00044D8A"/>
    <w:rsid w:val="000453C7"/>
    <w:rsid w:val="000453DD"/>
    <w:rsid w:val="00046178"/>
    <w:rsid w:val="00047994"/>
    <w:rsid w:val="0005141D"/>
    <w:rsid w:val="00052167"/>
    <w:rsid w:val="000538A3"/>
    <w:rsid w:val="000538F9"/>
    <w:rsid w:val="00053D17"/>
    <w:rsid w:val="00054124"/>
    <w:rsid w:val="0005499B"/>
    <w:rsid w:val="00054CC3"/>
    <w:rsid w:val="00055D72"/>
    <w:rsid w:val="00055DEB"/>
    <w:rsid w:val="0005601C"/>
    <w:rsid w:val="00057163"/>
    <w:rsid w:val="00061F24"/>
    <w:rsid w:val="00062D3D"/>
    <w:rsid w:val="0006343B"/>
    <w:rsid w:val="00065310"/>
    <w:rsid w:val="000654B2"/>
    <w:rsid w:val="00070AEF"/>
    <w:rsid w:val="00071CB1"/>
    <w:rsid w:val="0007204D"/>
    <w:rsid w:val="00072AB6"/>
    <w:rsid w:val="000731BE"/>
    <w:rsid w:val="00074B70"/>
    <w:rsid w:val="000762F2"/>
    <w:rsid w:val="00077CC4"/>
    <w:rsid w:val="00081B2E"/>
    <w:rsid w:val="00081D9E"/>
    <w:rsid w:val="0008265E"/>
    <w:rsid w:val="00083C05"/>
    <w:rsid w:val="00085438"/>
    <w:rsid w:val="00085BCD"/>
    <w:rsid w:val="00085C19"/>
    <w:rsid w:val="00086647"/>
    <w:rsid w:val="00086C76"/>
    <w:rsid w:val="0009037F"/>
    <w:rsid w:val="00092B26"/>
    <w:rsid w:val="000937B2"/>
    <w:rsid w:val="000943FB"/>
    <w:rsid w:val="000958CD"/>
    <w:rsid w:val="000965AA"/>
    <w:rsid w:val="00096B8B"/>
    <w:rsid w:val="00097E33"/>
    <w:rsid w:val="000A025C"/>
    <w:rsid w:val="000A150B"/>
    <w:rsid w:val="000A1867"/>
    <w:rsid w:val="000A1917"/>
    <w:rsid w:val="000A3CF7"/>
    <w:rsid w:val="000A47B2"/>
    <w:rsid w:val="000A517D"/>
    <w:rsid w:val="000A5D9A"/>
    <w:rsid w:val="000A70E7"/>
    <w:rsid w:val="000A77C6"/>
    <w:rsid w:val="000B1199"/>
    <w:rsid w:val="000B13B8"/>
    <w:rsid w:val="000B13CE"/>
    <w:rsid w:val="000B3586"/>
    <w:rsid w:val="000B3634"/>
    <w:rsid w:val="000B38F8"/>
    <w:rsid w:val="000B4952"/>
    <w:rsid w:val="000B5847"/>
    <w:rsid w:val="000B5A10"/>
    <w:rsid w:val="000B60A3"/>
    <w:rsid w:val="000B61A8"/>
    <w:rsid w:val="000B675B"/>
    <w:rsid w:val="000B6C99"/>
    <w:rsid w:val="000B7D64"/>
    <w:rsid w:val="000C02B8"/>
    <w:rsid w:val="000C090C"/>
    <w:rsid w:val="000C0E15"/>
    <w:rsid w:val="000C23B8"/>
    <w:rsid w:val="000C2B13"/>
    <w:rsid w:val="000C3590"/>
    <w:rsid w:val="000C419F"/>
    <w:rsid w:val="000C4346"/>
    <w:rsid w:val="000C482D"/>
    <w:rsid w:val="000C4836"/>
    <w:rsid w:val="000C56B0"/>
    <w:rsid w:val="000C60F4"/>
    <w:rsid w:val="000C6CB8"/>
    <w:rsid w:val="000C6F5A"/>
    <w:rsid w:val="000C6FEC"/>
    <w:rsid w:val="000C7364"/>
    <w:rsid w:val="000D09DB"/>
    <w:rsid w:val="000D0FFC"/>
    <w:rsid w:val="000D10A6"/>
    <w:rsid w:val="000D43AD"/>
    <w:rsid w:val="000D4B4F"/>
    <w:rsid w:val="000D510A"/>
    <w:rsid w:val="000D5A06"/>
    <w:rsid w:val="000D5D0A"/>
    <w:rsid w:val="000D6C82"/>
    <w:rsid w:val="000D6D77"/>
    <w:rsid w:val="000D709F"/>
    <w:rsid w:val="000D784C"/>
    <w:rsid w:val="000E0DF9"/>
    <w:rsid w:val="000E0F6D"/>
    <w:rsid w:val="000E12FC"/>
    <w:rsid w:val="000E292D"/>
    <w:rsid w:val="000E4789"/>
    <w:rsid w:val="000E49EC"/>
    <w:rsid w:val="000E4E45"/>
    <w:rsid w:val="000E5563"/>
    <w:rsid w:val="000E7774"/>
    <w:rsid w:val="000E7A0D"/>
    <w:rsid w:val="000F0430"/>
    <w:rsid w:val="000F0719"/>
    <w:rsid w:val="000F0F0A"/>
    <w:rsid w:val="000F1D84"/>
    <w:rsid w:val="000F2D95"/>
    <w:rsid w:val="000F4046"/>
    <w:rsid w:val="000F42D0"/>
    <w:rsid w:val="000F4A85"/>
    <w:rsid w:val="000F5208"/>
    <w:rsid w:val="000F573C"/>
    <w:rsid w:val="000F578F"/>
    <w:rsid w:val="000F588F"/>
    <w:rsid w:val="000F63AA"/>
    <w:rsid w:val="000F7273"/>
    <w:rsid w:val="001002EA"/>
    <w:rsid w:val="001012DD"/>
    <w:rsid w:val="001026F8"/>
    <w:rsid w:val="00102CBD"/>
    <w:rsid w:val="0010333A"/>
    <w:rsid w:val="001060AD"/>
    <w:rsid w:val="00107B07"/>
    <w:rsid w:val="00110C75"/>
    <w:rsid w:val="00113D86"/>
    <w:rsid w:val="001140DC"/>
    <w:rsid w:val="001142E5"/>
    <w:rsid w:val="0011461E"/>
    <w:rsid w:val="00114B20"/>
    <w:rsid w:val="00115537"/>
    <w:rsid w:val="001161A5"/>
    <w:rsid w:val="00116AA6"/>
    <w:rsid w:val="0012055D"/>
    <w:rsid w:val="00120F7D"/>
    <w:rsid w:val="001213BB"/>
    <w:rsid w:val="00123534"/>
    <w:rsid w:val="0012416D"/>
    <w:rsid w:val="00124219"/>
    <w:rsid w:val="00124493"/>
    <w:rsid w:val="00125620"/>
    <w:rsid w:val="00126C0E"/>
    <w:rsid w:val="0013061F"/>
    <w:rsid w:val="00130E44"/>
    <w:rsid w:val="00131147"/>
    <w:rsid w:val="001314F2"/>
    <w:rsid w:val="00131A50"/>
    <w:rsid w:val="0013243E"/>
    <w:rsid w:val="001329C6"/>
    <w:rsid w:val="00132CAC"/>
    <w:rsid w:val="00133177"/>
    <w:rsid w:val="00133463"/>
    <w:rsid w:val="001334B1"/>
    <w:rsid w:val="00133A2B"/>
    <w:rsid w:val="001341E7"/>
    <w:rsid w:val="00134338"/>
    <w:rsid w:val="00134A64"/>
    <w:rsid w:val="00135E21"/>
    <w:rsid w:val="0013602E"/>
    <w:rsid w:val="00136146"/>
    <w:rsid w:val="00136291"/>
    <w:rsid w:val="0013670F"/>
    <w:rsid w:val="00136DA5"/>
    <w:rsid w:val="0013703B"/>
    <w:rsid w:val="001402F0"/>
    <w:rsid w:val="001407F0"/>
    <w:rsid w:val="00140DA4"/>
    <w:rsid w:val="0014147E"/>
    <w:rsid w:val="00142256"/>
    <w:rsid w:val="00142FB4"/>
    <w:rsid w:val="001439D1"/>
    <w:rsid w:val="00143B03"/>
    <w:rsid w:val="0014415F"/>
    <w:rsid w:val="001444D2"/>
    <w:rsid w:val="0014566F"/>
    <w:rsid w:val="001458B3"/>
    <w:rsid w:val="001458F6"/>
    <w:rsid w:val="0014641E"/>
    <w:rsid w:val="001468C2"/>
    <w:rsid w:val="001470EC"/>
    <w:rsid w:val="00147429"/>
    <w:rsid w:val="00147BC8"/>
    <w:rsid w:val="00147CA5"/>
    <w:rsid w:val="00151D2C"/>
    <w:rsid w:val="00152209"/>
    <w:rsid w:val="001526B7"/>
    <w:rsid w:val="0015359A"/>
    <w:rsid w:val="001558F0"/>
    <w:rsid w:val="001559E4"/>
    <w:rsid w:val="00155E13"/>
    <w:rsid w:val="0015687C"/>
    <w:rsid w:val="001568D5"/>
    <w:rsid w:val="00156CBA"/>
    <w:rsid w:val="001573AC"/>
    <w:rsid w:val="00160383"/>
    <w:rsid w:val="0016134E"/>
    <w:rsid w:val="00161E24"/>
    <w:rsid w:val="00163099"/>
    <w:rsid w:val="00163CF1"/>
    <w:rsid w:val="00165202"/>
    <w:rsid w:val="00166266"/>
    <w:rsid w:val="00166B82"/>
    <w:rsid w:val="00166ECA"/>
    <w:rsid w:val="00167A79"/>
    <w:rsid w:val="00167E3D"/>
    <w:rsid w:val="0017046D"/>
    <w:rsid w:val="00170509"/>
    <w:rsid w:val="00170B82"/>
    <w:rsid w:val="00170FFE"/>
    <w:rsid w:val="00171014"/>
    <w:rsid w:val="0017211B"/>
    <w:rsid w:val="00173D4B"/>
    <w:rsid w:val="00173E19"/>
    <w:rsid w:val="00173F36"/>
    <w:rsid w:val="00175AE4"/>
    <w:rsid w:val="001768DC"/>
    <w:rsid w:val="00176CCB"/>
    <w:rsid w:val="00176DFA"/>
    <w:rsid w:val="0017745F"/>
    <w:rsid w:val="001774CB"/>
    <w:rsid w:val="001774CC"/>
    <w:rsid w:val="001775F9"/>
    <w:rsid w:val="00177924"/>
    <w:rsid w:val="0018016F"/>
    <w:rsid w:val="001805B1"/>
    <w:rsid w:val="001806CB"/>
    <w:rsid w:val="001809EE"/>
    <w:rsid w:val="001816A4"/>
    <w:rsid w:val="00181AF0"/>
    <w:rsid w:val="00182261"/>
    <w:rsid w:val="00182523"/>
    <w:rsid w:val="00183488"/>
    <w:rsid w:val="001838E1"/>
    <w:rsid w:val="00185B2B"/>
    <w:rsid w:val="00185FF2"/>
    <w:rsid w:val="00186EF2"/>
    <w:rsid w:val="00187245"/>
    <w:rsid w:val="00190015"/>
    <w:rsid w:val="0019033E"/>
    <w:rsid w:val="00190BBB"/>
    <w:rsid w:val="00191041"/>
    <w:rsid w:val="001912C7"/>
    <w:rsid w:val="00191BE5"/>
    <w:rsid w:val="00191E49"/>
    <w:rsid w:val="001924DD"/>
    <w:rsid w:val="00194B89"/>
    <w:rsid w:val="00195B7C"/>
    <w:rsid w:val="001964E2"/>
    <w:rsid w:val="00197303"/>
    <w:rsid w:val="00197A3F"/>
    <w:rsid w:val="00197B82"/>
    <w:rsid w:val="001A016F"/>
    <w:rsid w:val="001A0273"/>
    <w:rsid w:val="001A09DD"/>
    <w:rsid w:val="001A0D41"/>
    <w:rsid w:val="001A15D8"/>
    <w:rsid w:val="001A1DF7"/>
    <w:rsid w:val="001A2F3D"/>
    <w:rsid w:val="001A2F6F"/>
    <w:rsid w:val="001A32BC"/>
    <w:rsid w:val="001A3438"/>
    <w:rsid w:val="001A4556"/>
    <w:rsid w:val="001A630C"/>
    <w:rsid w:val="001A6C9E"/>
    <w:rsid w:val="001A77A5"/>
    <w:rsid w:val="001A796A"/>
    <w:rsid w:val="001B0645"/>
    <w:rsid w:val="001B0D74"/>
    <w:rsid w:val="001B3E4B"/>
    <w:rsid w:val="001B4603"/>
    <w:rsid w:val="001B5139"/>
    <w:rsid w:val="001B79B5"/>
    <w:rsid w:val="001C02EB"/>
    <w:rsid w:val="001C0CF7"/>
    <w:rsid w:val="001C13E8"/>
    <w:rsid w:val="001C1428"/>
    <w:rsid w:val="001C144C"/>
    <w:rsid w:val="001C1C66"/>
    <w:rsid w:val="001C2065"/>
    <w:rsid w:val="001C30A6"/>
    <w:rsid w:val="001C31B2"/>
    <w:rsid w:val="001C3656"/>
    <w:rsid w:val="001C3BA7"/>
    <w:rsid w:val="001C3D2C"/>
    <w:rsid w:val="001C3E19"/>
    <w:rsid w:val="001C4C68"/>
    <w:rsid w:val="001C4D28"/>
    <w:rsid w:val="001C542A"/>
    <w:rsid w:val="001C574D"/>
    <w:rsid w:val="001D0801"/>
    <w:rsid w:val="001D1C95"/>
    <w:rsid w:val="001D2630"/>
    <w:rsid w:val="001D292F"/>
    <w:rsid w:val="001D2F8D"/>
    <w:rsid w:val="001D490C"/>
    <w:rsid w:val="001D55C6"/>
    <w:rsid w:val="001D59DC"/>
    <w:rsid w:val="001D5E7C"/>
    <w:rsid w:val="001D766E"/>
    <w:rsid w:val="001D7EE5"/>
    <w:rsid w:val="001E00D4"/>
    <w:rsid w:val="001E177E"/>
    <w:rsid w:val="001E3018"/>
    <w:rsid w:val="001E346E"/>
    <w:rsid w:val="001E3472"/>
    <w:rsid w:val="001E3AF5"/>
    <w:rsid w:val="001E4345"/>
    <w:rsid w:val="001E4C21"/>
    <w:rsid w:val="001E5332"/>
    <w:rsid w:val="001E5997"/>
    <w:rsid w:val="001E60E3"/>
    <w:rsid w:val="001E67AD"/>
    <w:rsid w:val="001F0994"/>
    <w:rsid w:val="001F108E"/>
    <w:rsid w:val="001F1ABB"/>
    <w:rsid w:val="001F200D"/>
    <w:rsid w:val="001F2963"/>
    <w:rsid w:val="001F2D39"/>
    <w:rsid w:val="001F3953"/>
    <w:rsid w:val="001F3981"/>
    <w:rsid w:val="001F3F64"/>
    <w:rsid w:val="001F64DC"/>
    <w:rsid w:val="001F67A2"/>
    <w:rsid w:val="00201606"/>
    <w:rsid w:val="00204B4D"/>
    <w:rsid w:val="00206963"/>
    <w:rsid w:val="002074C1"/>
    <w:rsid w:val="002103F4"/>
    <w:rsid w:val="00210BB5"/>
    <w:rsid w:val="00211077"/>
    <w:rsid w:val="00211211"/>
    <w:rsid w:val="00211362"/>
    <w:rsid w:val="00211941"/>
    <w:rsid w:val="002119DF"/>
    <w:rsid w:val="00212084"/>
    <w:rsid w:val="002122A2"/>
    <w:rsid w:val="00213754"/>
    <w:rsid w:val="00213A33"/>
    <w:rsid w:val="00213E03"/>
    <w:rsid w:val="00213EDC"/>
    <w:rsid w:val="002146A5"/>
    <w:rsid w:val="002149CA"/>
    <w:rsid w:val="00215414"/>
    <w:rsid w:val="00215EBF"/>
    <w:rsid w:val="00216CDB"/>
    <w:rsid w:val="00216D30"/>
    <w:rsid w:val="00216E5F"/>
    <w:rsid w:val="002178A0"/>
    <w:rsid w:val="00220B1B"/>
    <w:rsid w:val="0022171F"/>
    <w:rsid w:val="00222047"/>
    <w:rsid w:val="0022219F"/>
    <w:rsid w:val="002226C4"/>
    <w:rsid w:val="00222B91"/>
    <w:rsid w:val="00222F4A"/>
    <w:rsid w:val="002234EF"/>
    <w:rsid w:val="00224465"/>
    <w:rsid w:val="00224A0B"/>
    <w:rsid w:val="002254E2"/>
    <w:rsid w:val="0022553A"/>
    <w:rsid w:val="00226301"/>
    <w:rsid w:val="002266F8"/>
    <w:rsid w:val="002276A3"/>
    <w:rsid w:val="00227F66"/>
    <w:rsid w:val="0023013B"/>
    <w:rsid w:val="002301A8"/>
    <w:rsid w:val="002312D0"/>
    <w:rsid w:val="00231586"/>
    <w:rsid w:val="002320D8"/>
    <w:rsid w:val="00232A69"/>
    <w:rsid w:val="002360EB"/>
    <w:rsid w:val="002360EE"/>
    <w:rsid w:val="00236C95"/>
    <w:rsid w:val="00237429"/>
    <w:rsid w:val="00237D2F"/>
    <w:rsid w:val="00240B66"/>
    <w:rsid w:val="002414F8"/>
    <w:rsid w:val="002418D3"/>
    <w:rsid w:val="00241A80"/>
    <w:rsid w:val="00242755"/>
    <w:rsid w:val="00242B07"/>
    <w:rsid w:val="002430EB"/>
    <w:rsid w:val="00243360"/>
    <w:rsid w:val="0024420C"/>
    <w:rsid w:val="00245258"/>
    <w:rsid w:val="00245F52"/>
    <w:rsid w:val="00247EBA"/>
    <w:rsid w:val="00252499"/>
    <w:rsid w:val="002524BE"/>
    <w:rsid w:val="00252D8B"/>
    <w:rsid w:val="00253B7D"/>
    <w:rsid w:val="002547EA"/>
    <w:rsid w:val="00255090"/>
    <w:rsid w:val="0025559B"/>
    <w:rsid w:val="00256AB2"/>
    <w:rsid w:val="0025751F"/>
    <w:rsid w:val="00257DE7"/>
    <w:rsid w:val="00257E6B"/>
    <w:rsid w:val="002607F4"/>
    <w:rsid w:val="00260A4E"/>
    <w:rsid w:val="00260E22"/>
    <w:rsid w:val="00261635"/>
    <w:rsid w:val="002618E1"/>
    <w:rsid w:val="00263DA3"/>
    <w:rsid w:val="002659E3"/>
    <w:rsid w:val="00265E12"/>
    <w:rsid w:val="00265F75"/>
    <w:rsid w:val="0026602B"/>
    <w:rsid w:val="002661C3"/>
    <w:rsid w:val="00266209"/>
    <w:rsid w:val="00266293"/>
    <w:rsid w:val="00266994"/>
    <w:rsid w:val="002674DB"/>
    <w:rsid w:val="00267DD0"/>
    <w:rsid w:val="00270027"/>
    <w:rsid w:val="00270437"/>
    <w:rsid w:val="002705AA"/>
    <w:rsid w:val="00270CF1"/>
    <w:rsid w:val="0027251A"/>
    <w:rsid w:val="00272B2C"/>
    <w:rsid w:val="0027368C"/>
    <w:rsid w:val="00273794"/>
    <w:rsid w:val="00274C2F"/>
    <w:rsid w:val="00274D9D"/>
    <w:rsid w:val="00275A04"/>
    <w:rsid w:val="002768E3"/>
    <w:rsid w:val="00280088"/>
    <w:rsid w:val="00280398"/>
    <w:rsid w:val="0028102C"/>
    <w:rsid w:val="0028158B"/>
    <w:rsid w:val="00282C49"/>
    <w:rsid w:val="00283256"/>
    <w:rsid w:val="00283D5C"/>
    <w:rsid w:val="0028462D"/>
    <w:rsid w:val="00284BC9"/>
    <w:rsid w:val="00284C88"/>
    <w:rsid w:val="00285590"/>
    <w:rsid w:val="00286067"/>
    <w:rsid w:val="00286068"/>
    <w:rsid w:val="0028619C"/>
    <w:rsid w:val="002861EA"/>
    <w:rsid w:val="002865C9"/>
    <w:rsid w:val="00287D2F"/>
    <w:rsid w:val="00287DDC"/>
    <w:rsid w:val="00287EEE"/>
    <w:rsid w:val="00290409"/>
    <w:rsid w:val="00290AFA"/>
    <w:rsid w:val="00291F69"/>
    <w:rsid w:val="002922A1"/>
    <w:rsid w:val="00292314"/>
    <w:rsid w:val="00292CAF"/>
    <w:rsid w:val="0029338F"/>
    <w:rsid w:val="002938FE"/>
    <w:rsid w:val="00294C9B"/>
    <w:rsid w:val="00295104"/>
    <w:rsid w:val="00295E70"/>
    <w:rsid w:val="00296873"/>
    <w:rsid w:val="00297F09"/>
    <w:rsid w:val="002A0B0D"/>
    <w:rsid w:val="002A1334"/>
    <w:rsid w:val="002A2C5C"/>
    <w:rsid w:val="002A34CA"/>
    <w:rsid w:val="002A37E3"/>
    <w:rsid w:val="002A4979"/>
    <w:rsid w:val="002A5CD4"/>
    <w:rsid w:val="002A6DA9"/>
    <w:rsid w:val="002A7AC7"/>
    <w:rsid w:val="002A7E0A"/>
    <w:rsid w:val="002B0870"/>
    <w:rsid w:val="002B1ADB"/>
    <w:rsid w:val="002B1F1D"/>
    <w:rsid w:val="002B2EE1"/>
    <w:rsid w:val="002B31EE"/>
    <w:rsid w:val="002B325B"/>
    <w:rsid w:val="002B3470"/>
    <w:rsid w:val="002B46E3"/>
    <w:rsid w:val="002B492B"/>
    <w:rsid w:val="002B515F"/>
    <w:rsid w:val="002B6BA1"/>
    <w:rsid w:val="002B783E"/>
    <w:rsid w:val="002B7B1B"/>
    <w:rsid w:val="002C0D3A"/>
    <w:rsid w:val="002C0F85"/>
    <w:rsid w:val="002C1E42"/>
    <w:rsid w:val="002C2128"/>
    <w:rsid w:val="002C235B"/>
    <w:rsid w:val="002C2D9E"/>
    <w:rsid w:val="002C3550"/>
    <w:rsid w:val="002C39F4"/>
    <w:rsid w:val="002C3CFD"/>
    <w:rsid w:val="002C4FE5"/>
    <w:rsid w:val="002C55C7"/>
    <w:rsid w:val="002C58AF"/>
    <w:rsid w:val="002C5EFC"/>
    <w:rsid w:val="002C67C2"/>
    <w:rsid w:val="002D036E"/>
    <w:rsid w:val="002D09D9"/>
    <w:rsid w:val="002D16BB"/>
    <w:rsid w:val="002D1E21"/>
    <w:rsid w:val="002D2622"/>
    <w:rsid w:val="002D2779"/>
    <w:rsid w:val="002D2976"/>
    <w:rsid w:val="002D2F82"/>
    <w:rsid w:val="002D306D"/>
    <w:rsid w:val="002D455B"/>
    <w:rsid w:val="002D5F0E"/>
    <w:rsid w:val="002D7820"/>
    <w:rsid w:val="002D7F53"/>
    <w:rsid w:val="002E1089"/>
    <w:rsid w:val="002E1B67"/>
    <w:rsid w:val="002E1E3F"/>
    <w:rsid w:val="002E24ED"/>
    <w:rsid w:val="002E2846"/>
    <w:rsid w:val="002E2C27"/>
    <w:rsid w:val="002E3019"/>
    <w:rsid w:val="002E5054"/>
    <w:rsid w:val="002E561A"/>
    <w:rsid w:val="002E5861"/>
    <w:rsid w:val="002E5A2A"/>
    <w:rsid w:val="002E5D94"/>
    <w:rsid w:val="002E755B"/>
    <w:rsid w:val="002F0B55"/>
    <w:rsid w:val="002F13E5"/>
    <w:rsid w:val="002F1B60"/>
    <w:rsid w:val="002F20DC"/>
    <w:rsid w:val="002F2A2C"/>
    <w:rsid w:val="002F410B"/>
    <w:rsid w:val="002F4169"/>
    <w:rsid w:val="002F44F2"/>
    <w:rsid w:val="002F5CB4"/>
    <w:rsid w:val="002F61CC"/>
    <w:rsid w:val="002F6B07"/>
    <w:rsid w:val="002F7919"/>
    <w:rsid w:val="002F7C70"/>
    <w:rsid w:val="002F7CD7"/>
    <w:rsid w:val="0030195F"/>
    <w:rsid w:val="00303DD6"/>
    <w:rsid w:val="00303FD2"/>
    <w:rsid w:val="00304412"/>
    <w:rsid w:val="0030480F"/>
    <w:rsid w:val="00305678"/>
    <w:rsid w:val="00305AE4"/>
    <w:rsid w:val="00306520"/>
    <w:rsid w:val="00310495"/>
    <w:rsid w:val="00310693"/>
    <w:rsid w:val="003113D3"/>
    <w:rsid w:val="00311B52"/>
    <w:rsid w:val="0031222A"/>
    <w:rsid w:val="003123A5"/>
    <w:rsid w:val="00313063"/>
    <w:rsid w:val="003131E0"/>
    <w:rsid w:val="00313CA0"/>
    <w:rsid w:val="00314322"/>
    <w:rsid w:val="00314331"/>
    <w:rsid w:val="0031439F"/>
    <w:rsid w:val="00316E98"/>
    <w:rsid w:val="00317C41"/>
    <w:rsid w:val="0032088F"/>
    <w:rsid w:val="00320DD3"/>
    <w:rsid w:val="003212B4"/>
    <w:rsid w:val="0032192A"/>
    <w:rsid w:val="003221D8"/>
    <w:rsid w:val="00323312"/>
    <w:rsid w:val="00323DBA"/>
    <w:rsid w:val="00324747"/>
    <w:rsid w:val="00325CB9"/>
    <w:rsid w:val="003268E7"/>
    <w:rsid w:val="00327E75"/>
    <w:rsid w:val="003300FE"/>
    <w:rsid w:val="0033097B"/>
    <w:rsid w:val="003309B9"/>
    <w:rsid w:val="00330A50"/>
    <w:rsid w:val="00330B36"/>
    <w:rsid w:val="003311DD"/>
    <w:rsid w:val="00331BF7"/>
    <w:rsid w:val="003321DC"/>
    <w:rsid w:val="0033465A"/>
    <w:rsid w:val="00334EEB"/>
    <w:rsid w:val="00340862"/>
    <w:rsid w:val="00340A52"/>
    <w:rsid w:val="00340D56"/>
    <w:rsid w:val="00340FF7"/>
    <w:rsid w:val="00342D76"/>
    <w:rsid w:val="00343058"/>
    <w:rsid w:val="003432A0"/>
    <w:rsid w:val="003435CC"/>
    <w:rsid w:val="00343CCE"/>
    <w:rsid w:val="0034424A"/>
    <w:rsid w:val="00344E8B"/>
    <w:rsid w:val="0034522E"/>
    <w:rsid w:val="003456B4"/>
    <w:rsid w:val="00346093"/>
    <w:rsid w:val="003466E7"/>
    <w:rsid w:val="0034686E"/>
    <w:rsid w:val="00347BF1"/>
    <w:rsid w:val="00347F0B"/>
    <w:rsid w:val="00350528"/>
    <w:rsid w:val="00350AD1"/>
    <w:rsid w:val="0035181A"/>
    <w:rsid w:val="003537EC"/>
    <w:rsid w:val="00353D19"/>
    <w:rsid w:val="0035502A"/>
    <w:rsid w:val="0035525F"/>
    <w:rsid w:val="00355BF3"/>
    <w:rsid w:val="00355FFA"/>
    <w:rsid w:val="00356080"/>
    <w:rsid w:val="00356880"/>
    <w:rsid w:val="00356965"/>
    <w:rsid w:val="00357325"/>
    <w:rsid w:val="00357722"/>
    <w:rsid w:val="00360B85"/>
    <w:rsid w:val="003619B0"/>
    <w:rsid w:val="00361DCE"/>
    <w:rsid w:val="0036240A"/>
    <w:rsid w:val="00363057"/>
    <w:rsid w:val="00364777"/>
    <w:rsid w:val="00364832"/>
    <w:rsid w:val="00365B58"/>
    <w:rsid w:val="00365BCB"/>
    <w:rsid w:val="00365C24"/>
    <w:rsid w:val="00366E91"/>
    <w:rsid w:val="003673E2"/>
    <w:rsid w:val="00367A41"/>
    <w:rsid w:val="00370337"/>
    <w:rsid w:val="00371590"/>
    <w:rsid w:val="00372865"/>
    <w:rsid w:val="00373128"/>
    <w:rsid w:val="003733E1"/>
    <w:rsid w:val="0037434F"/>
    <w:rsid w:val="00374601"/>
    <w:rsid w:val="00375DF4"/>
    <w:rsid w:val="003763DF"/>
    <w:rsid w:val="00376CC7"/>
    <w:rsid w:val="0038097E"/>
    <w:rsid w:val="00380B45"/>
    <w:rsid w:val="00381069"/>
    <w:rsid w:val="0038149C"/>
    <w:rsid w:val="00381B30"/>
    <w:rsid w:val="00382C36"/>
    <w:rsid w:val="003849ED"/>
    <w:rsid w:val="003859F6"/>
    <w:rsid w:val="00385DCB"/>
    <w:rsid w:val="0038654A"/>
    <w:rsid w:val="00387497"/>
    <w:rsid w:val="00387929"/>
    <w:rsid w:val="00387FBC"/>
    <w:rsid w:val="003904C2"/>
    <w:rsid w:val="00391965"/>
    <w:rsid w:val="00392047"/>
    <w:rsid w:val="00392871"/>
    <w:rsid w:val="003935CC"/>
    <w:rsid w:val="00393714"/>
    <w:rsid w:val="00394257"/>
    <w:rsid w:val="003947E3"/>
    <w:rsid w:val="0039557E"/>
    <w:rsid w:val="0039590B"/>
    <w:rsid w:val="00395A88"/>
    <w:rsid w:val="00395FB1"/>
    <w:rsid w:val="00396482"/>
    <w:rsid w:val="00396F22"/>
    <w:rsid w:val="003A25D2"/>
    <w:rsid w:val="003A27CF"/>
    <w:rsid w:val="003A3E0E"/>
    <w:rsid w:val="003A3F33"/>
    <w:rsid w:val="003A4EF8"/>
    <w:rsid w:val="003A533C"/>
    <w:rsid w:val="003A5C8E"/>
    <w:rsid w:val="003A77F9"/>
    <w:rsid w:val="003A78B4"/>
    <w:rsid w:val="003B0467"/>
    <w:rsid w:val="003B0B94"/>
    <w:rsid w:val="003B1257"/>
    <w:rsid w:val="003B164A"/>
    <w:rsid w:val="003B1BD7"/>
    <w:rsid w:val="003B1D6C"/>
    <w:rsid w:val="003B2616"/>
    <w:rsid w:val="003B3C58"/>
    <w:rsid w:val="003B3E25"/>
    <w:rsid w:val="003B4927"/>
    <w:rsid w:val="003B5448"/>
    <w:rsid w:val="003B7359"/>
    <w:rsid w:val="003B78DC"/>
    <w:rsid w:val="003C0067"/>
    <w:rsid w:val="003C0213"/>
    <w:rsid w:val="003C0AE9"/>
    <w:rsid w:val="003C0E47"/>
    <w:rsid w:val="003C1599"/>
    <w:rsid w:val="003C1D2A"/>
    <w:rsid w:val="003C2454"/>
    <w:rsid w:val="003C468E"/>
    <w:rsid w:val="003C46FB"/>
    <w:rsid w:val="003C47A3"/>
    <w:rsid w:val="003C6201"/>
    <w:rsid w:val="003C67CD"/>
    <w:rsid w:val="003C6B98"/>
    <w:rsid w:val="003C7938"/>
    <w:rsid w:val="003D1FE1"/>
    <w:rsid w:val="003D2561"/>
    <w:rsid w:val="003D30BB"/>
    <w:rsid w:val="003D3E7C"/>
    <w:rsid w:val="003D493D"/>
    <w:rsid w:val="003D54BC"/>
    <w:rsid w:val="003D58E9"/>
    <w:rsid w:val="003D65DD"/>
    <w:rsid w:val="003D6BBF"/>
    <w:rsid w:val="003D6C81"/>
    <w:rsid w:val="003D7E05"/>
    <w:rsid w:val="003E03AE"/>
    <w:rsid w:val="003E2D99"/>
    <w:rsid w:val="003E2ED1"/>
    <w:rsid w:val="003E4450"/>
    <w:rsid w:val="003E4A86"/>
    <w:rsid w:val="003E4C44"/>
    <w:rsid w:val="003E4D78"/>
    <w:rsid w:val="003E513A"/>
    <w:rsid w:val="003E5BA2"/>
    <w:rsid w:val="003E6A58"/>
    <w:rsid w:val="003E6A6D"/>
    <w:rsid w:val="003E6B1F"/>
    <w:rsid w:val="003E739C"/>
    <w:rsid w:val="003F036C"/>
    <w:rsid w:val="003F0A66"/>
    <w:rsid w:val="003F11B0"/>
    <w:rsid w:val="003F1851"/>
    <w:rsid w:val="003F1F1C"/>
    <w:rsid w:val="003F269B"/>
    <w:rsid w:val="003F2CA4"/>
    <w:rsid w:val="003F2FB5"/>
    <w:rsid w:val="003F2FBC"/>
    <w:rsid w:val="003F30E8"/>
    <w:rsid w:val="003F32BC"/>
    <w:rsid w:val="003F3478"/>
    <w:rsid w:val="003F35D7"/>
    <w:rsid w:val="003F35EA"/>
    <w:rsid w:val="003F3DD0"/>
    <w:rsid w:val="003F41A7"/>
    <w:rsid w:val="003F4874"/>
    <w:rsid w:val="003F5EFA"/>
    <w:rsid w:val="003F62A9"/>
    <w:rsid w:val="003F7531"/>
    <w:rsid w:val="0040003A"/>
    <w:rsid w:val="00402346"/>
    <w:rsid w:val="00402C9D"/>
    <w:rsid w:val="00403023"/>
    <w:rsid w:val="0040430B"/>
    <w:rsid w:val="00404494"/>
    <w:rsid w:val="004048D4"/>
    <w:rsid w:val="004054A5"/>
    <w:rsid w:val="00405D5B"/>
    <w:rsid w:val="00405E08"/>
    <w:rsid w:val="004061B4"/>
    <w:rsid w:val="004074E8"/>
    <w:rsid w:val="00410AE6"/>
    <w:rsid w:val="00410EB2"/>
    <w:rsid w:val="00412FD2"/>
    <w:rsid w:val="00413281"/>
    <w:rsid w:val="004138FE"/>
    <w:rsid w:val="004140BF"/>
    <w:rsid w:val="00414483"/>
    <w:rsid w:val="00414584"/>
    <w:rsid w:val="00414CC6"/>
    <w:rsid w:val="00414D26"/>
    <w:rsid w:val="00414DEC"/>
    <w:rsid w:val="004150BA"/>
    <w:rsid w:val="004158A1"/>
    <w:rsid w:val="00420576"/>
    <w:rsid w:val="00421882"/>
    <w:rsid w:val="004218EF"/>
    <w:rsid w:val="00422F79"/>
    <w:rsid w:val="00424570"/>
    <w:rsid w:val="0042484C"/>
    <w:rsid w:val="00424C8A"/>
    <w:rsid w:val="00427378"/>
    <w:rsid w:val="00427F56"/>
    <w:rsid w:val="004304EB"/>
    <w:rsid w:val="00430A4C"/>
    <w:rsid w:val="00430FD4"/>
    <w:rsid w:val="0043147D"/>
    <w:rsid w:val="00431722"/>
    <w:rsid w:val="00431AAD"/>
    <w:rsid w:val="004326FB"/>
    <w:rsid w:val="004327AA"/>
    <w:rsid w:val="004327E3"/>
    <w:rsid w:val="00432CE9"/>
    <w:rsid w:val="00433BA9"/>
    <w:rsid w:val="004350C0"/>
    <w:rsid w:val="00435201"/>
    <w:rsid w:val="00436655"/>
    <w:rsid w:val="00437333"/>
    <w:rsid w:val="00437662"/>
    <w:rsid w:val="00440BF8"/>
    <w:rsid w:val="0044119C"/>
    <w:rsid w:val="004414D6"/>
    <w:rsid w:val="00441A55"/>
    <w:rsid w:val="00441EED"/>
    <w:rsid w:val="00441EF0"/>
    <w:rsid w:val="0044216F"/>
    <w:rsid w:val="00442C21"/>
    <w:rsid w:val="00442F03"/>
    <w:rsid w:val="00442FE3"/>
    <w:rsid w:val="00444600"/>
    <w:rsid w:val="0044533A"/>
    <w:rsid w:val="0044553F"/>
    <w:rsid w:val="00447946"/>
    <w:rsid w:val="0045026C"/>
    <w:rsid w:val="00450A17"/>
    <w:rsid w:val="00450DCA"/>
    <w:rsid w:val="004512ED"/>
    <w:rsid w:val="00452144"/>
    <w:rsid w:val="004527B1"/>
    <w:rsid w:val="00452EC4"/>
    <w:rsid w:val="004532C7"/>
    <w:rsid w:val="00453CE7"/>
    <w:rsid w:val="00454BAE"/>
    <w:rsid w:val="00455CCE"/>
    <w:rsid w:val="00456263"/>
    <w:rsid w:val="004562D5"/>
    <w:rsid w:val="0045630A"/>
    <w:rsid w:val="00456928"/>
    <w:rsid w:val="00456F3B"/>
    <w:rsid w:val="00457365"/>
    <w:rsid w:val="004577D8"/>
    <w:rsid w:val="00457967"/>
    <w:rsid w:val="00460B13"/>
    <w:rsid w:val="00461516"/>
    <w:rsid w:val="0046211E"/>
    <w:rsid w:val="00463184"/>
    <w:rsid w:val="00463D46"/>
    <w:rsid w:val="00464495"/>
    <w:rsid w:val="00465255"/>
    <w:rsid w:val="00465349"/>
    <w:rsid w:val="004654B0"/>
    <w:rsid w:val="004655CE"/>
    <w:rsid w:val="004657C9"/>
    <w:rsid w:val="00466516"/>
    <w:rsid w:val="004666CA"/>
    <w:rsid w:val="00467069"/>
    <w:rsid w:val="00467352"/>
    <w:rsid w:val="00467476"/>
    <w:rsid w:val="00467FE5"/>
    <w:rsid w:val="0047036E"/>
    <w:rsid w:val="0047135A"/>
    <w:rsid w:val="004718AA"/>
    <w:rsid w:val="00471FA2"/>
    <w:rsid w:val="00471FB0"/>
    <w:rsid w:val="00472E5C"/>
    <w:rsid w:val="004762E6"/>
    <w:rsid w:val="00476593"/>
    <w:rsid w:val="004767B1"/>
    <w:rsid w:val="00476DFA"/>
    <w:rsid w:val="004773F5"/>
    <w:rsid w:val="0047776D"/>
    <w:rsid w:val="00477F73"/>
    <w:rsid w:val="00480C25"/>
    <w:rsid w:val="00480F2B"/>
    <w:rsid w:val="00483222"/>
    <w:rsid w:val="0048333B"/>
    <w:rsid w:val="00483D28"/>
    <w:rsid w:val="00484837"/>
    <w:rsid w:val="00484A70"/>
    <w:rsid w:val="00485124"/>
    <w:rsid w:val="00486E8F"/>
    <w:rsid w:val="00486EF9"/>
    <w:rsid w:val="004873D8"/>
    <w:rsid w:val="004900F7"/>
    <w:rsid w:val="00490651"/>
    <w:rsid w:val="00491301"/>
    <w:rsid w:val="00491F93"/>
    <w:rsid w:val="004920E4"/>
    <w:rsid w:val="004938DC"/>
    <w:rsid w:val="00493B1F"/>
    <w:rsid w:val="00495938"/>
    <w:rsid w:val="00495A14"/>
    <w:rsid w:val="0049617C"/>
    <w:rsid w:val="004961D9"/>
    <w:rsid w:val="00496FA4"/>
    <w:rsid w:val="0049701D"/>
    <w:rsid w:val="004A1AC6"/>
    <w:rsid w:val="004A1D75"/>
    <w:rsid w:val="004A49F7"/>
    <w:rsid w:val="004A4A0D"/>
    <w:rsid w:val="004A7026"/>
    <w:rsid w:val="004A7809"/>
    <w:rsid w:val="004A7A65"/>
    <w:rsid w:val="004A7FEA"/>
    <w:rsid w:val="004B1260"/>
    <w:rsid w:val="004B185B"/>
    <w:rsid w:val="004B1ACE"/>
    <w:rsid w:val="004B1DC6"/>
    <w:rsid w:val="004B1EF8"/>
    <w:rsid w:val="004B294A"/>
    <w:rsid w:val="004B45D6"/>
    <w:rsid w:val="004B4C0A"/>
    <w:rsid w:val="004B4D80"/>
    <w:rsid w:val="004B580D"/>
    <w:rsid w:val="004B5C20"/>
    <w:rsid w:val="004B61F2"/>
    <w:rsid w:val="004B68A2"/>
    <w:rsid w:val="004B68A4"/>
    <w:rsid w:val="004B6D48"/>
    <w:rsid w:val="004B70FD"/>
    <w:rsid w:val="004B7FC9"/>
    <w:rsid w:val="004C1224"/>
    <w:rsid w:val="004C28C1"/>
    <w:rsid w:val="004C2A55"/>
    <w:rsid w:val="004C2A6A"/>
    <w:rsid w:val="004C3190"/>
    <w:rsid w:val="004C32A7"/>
    <w:rsid w:val="004C374E"/>
    <w:rsid w:val="004C3FBB"/>
    <w:rsid w:val="004C42DD"/>
    <w:rsid w:val="004C4E61"/>
    <w:rsid w:val="004C5C36"/>
    <w:rsid w:val="004C6E4F"/>
    <w:rsid w:val="004C6E70"/>
    <w:rsid w:val="004C79D9"/>
    <w:rsid w:val="004C7A64"/>
    <w:rsid w:val="004D161D"/>
    <w:rsid w:val="004D164C"/>
    <w:rsid w:val="004D173B"/>
    <w:rsid w:val="004D317F"/>
    <w:rsid w:val="004D3188"/>
    <w:rsid w:val="004D318E"/>
    <w:rsid w:val="004D3BC2"/>
    <w:rsid w:val="004D4F0F"/>
    <w:rsid w:val="004D7338"/>
    <w:rsid w:val="004E04C7"/>
    <w:rsid w:val="004E0A21"/>
    <w:rsid w:val="004E11DF"/>
    <w:rsid w:val="004E1A92"/>
    <w:rsid w:val="004E1BCB"/>
    <w:rsid w:val="004E1BEE"/>
    <w:rsid w:val="004E2E33"/>
    <w:rsid w:val="004E2E7E"/>
    <w:rsid w:val="004E2F64"/>
    <w:rsid w:val="004E3896"/>
    <w:rsid w:val="004E3A5A"/>
    <w:rsid w:val="004E4455"/>
    <w:rsid w:val="004E475B"/>
    <w:rsid w:val="004E6D6A"/>
    <w:rsid w:val="004E7095"/>
    <w:rsid w:val="004E7140"/>
    <w:rsid w:val="004F029D"/>
    <w:rsid w:val="004F0548"/>
    <w:rsid w:val="004F0747"/>
    <w:rsid w:val="004F102F"/>
    <w:rsid w:val="004F14BE"/>
    <w:rsid w:val="004F16F8"/>
    <w:rsid w:val="004F1AA1"/>
    <w:rsid w:val="004F1CA0"/>
    <w:rsid w:val="004F2467"/>
    <w:rsid w:val="004F28BE"/>
    <w:rsid w:val="004F4FC7"/>
    <w:rsid w:val="004F5274"/>
    <w:rsid w:val="004F531A"/>
    <w:rsid w:val="004F5768"/>
    <w:rsid w:val="004F5DEF"/>
    <w:rsid w:val="004F79A1"/>
    <w:rsid w:val="005004F1"/>
    <w:rsid w:val="00501701"/>
    <w:rsid w:val="00501B5D"/>
    <w:rsid w:val="00501C2D"/>
    <w:rsid w:val="0050204C"/>
    <w:rsid w:val="005031CA"/>
    <w:rsid w:val="00503884"/>
    <w:rsid w:val="00504BFA"/>
    <w:rsid w:val="00504EDE"/>
    <w:rsid w:val="005051AA"/>
    <w:rsid w:val="00506625"/>
    <w:rsid w:val="005073D5"/>
    <w:rsid w:val="005102B8"/>
    <w:rsid w:val="005106F6"/>
    <w:rsid w:val="00510AC5"/>
    <w:rsid w:val="00510E99"/>
    <w:rsid w:val="00510ED5"/>
    <w:rsid w:val="005139C3"/>
    <w:rsid w:val="00515320"/>
    <w:rsid w:val="00515344"/>
    <w:rsid w:val="00515591"/>
    <w:rsid w:val="0051585A"/>
    <w:rsid w:val="005167FB"/>
    <w:rsid w:val="00516ED9"/>
    <w:rsid w:val="00516FBC"/>
    <w:rsid w:val="0051725E"/>
    <w:rsid w:val="00517307"/>
    <w:rsid w:val="00520E4E"/>
    <w:rsid w:val="0052186F"/>
    <w:rsid w:val="00524611"/>
    <w:rsid w:val="00524807"/>
    <w:rsid w:val="00524D55"/>
    <w:rsid w:val="00525B3A"/>
    <w:rsid w:val="00526457"/>
    <w:rsid w:val="0053225B"/>
    <w:rsid w:val="00532450"/>
    <w:rsid w:val="00532609"/>
    <w:rsid w:val="0053380B"/>
    <w:rsid w:val="00533FED"/>
    <w:rsid w:val="00534499"/>
    <w:rsid w:val="005345F4"/>
    <w:rsid w:val="00534DF0"/>
    <w:rsid w:val="00535317"/>
    <w:rsid w:val="00535791"/>
    <w:rsid w:val="00536DC2"/>
    <w:rsid w:val="00537598"/>
    <w:rsid w:val="00537F47"/>
    <w:rsid w:val="00541E77"/>
    <w:rsid w:val="00546BFC"/>
    <w:rsid w:val="0054723C"/>
    <w:rsid w:val="0054757E"/>
    <w:rsid w:val="00547BCF"/>
    <w:rsid w:val="00550013"/>
    <w:rsid w:val="0055058F"/>
    <w:rsid w:val="00550729"/>
    <w:rsid w:val="0055118A"/>
    <w:rsid w:val="005513BD"/>
    <w:rsid w:val="0055180C"/>
    <w:rsid w:val="00552E10"/>
    <w:rsid w:val="00553428"/>
    <w:rsid w:val="00553626"/>
    <w:rsid w:val="005539FC"/>
    <w:rsid w:val="00554117"/>
    <w:rsid w:val="0055523E"/>
    <w:rsid w:val="0055584C"/>
    <w:rsid w:val="00555C9B"/>
    <w:rsid w:val="005562E8"/>
    <w:rsid w:val="00556650"/>
    <w:rsid w:val="005566BB"/>
    <w:rsid w:val="0055755B"/>
    <w:rsid w:val="005579EF"/>
    <w:rsid w:val="0056132C"/>
    <w:rsid w:val="00562196"/>
    <w:rsid w:val="0056228F"/>
    <w:rsid w:val="00562ABD"/>
    <w:rsid w:val="00562F76"/>
    <w:rsid w:val="00563600"/>
    <w:rsid w:val="0056485B"/>
    <w:rsid w:val="00566242"/>
    <w:rsid w:val="00567619"/>
    <w:rsid w:val="00567FFA"/>
    <w:rsid w:val="005712BA"/>
    <w:rsid w:val="00571C2D"/>
    <w:rsid w:val="00571EAD"/>
    <w:rsid w:val="0057267A"/>
    <w:rsid w:val="0057375B"/>
    <w:rsid w:val="00573C83"/>
    <w:rsid w:val="00573FDF"/>
    <w:rsid w:val="00574BF4"/>
    <w:rsid w:val="00576EFA"/>
    <w:rsid w:val="00581162"/>
    <w:rsid w:val="00581F83"/>
    <w:rsid w:val="00582123"/>
    <w:rsid w:val="00583128"/>
    <w:rsid w:val="005832ED"/>
    <w:rsid w:val="0058397F"/>
    <w:rsid w:val="00584245"/>
    <w:rsid w:val="005848A1"/>
    <w:rsid w:val="00585151"/>
    <w:rsid w:val="00585265"/>
    <w:rsid w:val="0058614C"/>
    <w:rsid w:val="005870C6"/>
    <w:rsid w:val="00590225"/>
    <w:rsid w:val="005911EE"/>
    <w:rsid w:val="00591FC6"/>
    <w:rsid w:val="00594ACE"/>
    <w:rsid w:val="00594F1D"/>
    <w:rsid w:val="005950BE"/>
    <w:rsid w:val="005A0E8C"/>
    <w:rsid w:val="005A113C"/>
    <w:rsid w:val="005A193F"/>
    <w:rsid w:val="005A1D85"/>
    <w:rsid w:val="005A236E"/>
    <w:rsid w:val="005A5195"/>
    <w:rsid w:val="005A58FE"/>
    <w:rsid w:val="005A6009"/>
    <w:rsid w:val="005A6023"/>
    <w:rsid w:val="005A630A"/>
    <w:rsid w:val="005A6C7C"/>
    <w:rsid w:val="005A729A"/>
    <w:rsid w:val="005A72B4"/>
    <w:rsid w:val="005A79B3"/>
    <w:rsid w:val="005A7A78"/>
    <w:rsid w:val="005A7F39"/>
    <w:rsid w:val="005B019F"/>
    <w:rsid w:val="005B0CC9"/>
    <w:rsid w:val="005B0FCF"/>
    <w:rsid w:val="005B12CC"/>
    <w:rsid w:val="005B141F"/>
    <w:rsid w:val="005B14FA"/>
    <w:rsid w:val="005B1B70"/>
    <w:rsid w:val="005B1C0C"/>
    <w:rsid w:val="005B1F10"/>
    <w:rsid w:val="005B1FD2"/>
    <w:rsid w:val="005B2C34"/>
    <w:rsid w:val="005B2C65"/>
    <w:rsid w:val="005B2D6F"/>
    <w:rsid w:val="005B2EA8"/>
    <w:rsid w:val="005B3797"/>
    <w:rsid w:val="005B3A4E"/>
    <w:rsid w:val="005B415A"/>
    <w:rsid w:val="005B435C"/>
    <w:rsid w:val="005B48C0"/>
    <w:rsid w:val="005B521F"/>
    <w:rsid w:val="005B56A1"/>
    <w:rsid w:val="005B56CF"/>
    <w:rsid w:val="005B6397"/>
    <w:rsid w:val="005B653B"/>
    <w:rsid w:val="005B66C0"/>
    <w:rsid w:val="005B703D"/>
    <w:rsid w:val="005B7BE5"/>
    <w:rsid w:val="005C012F"/>
    <w:rsid w:val="005C2601"/>
    <w:rsid w:val="005C2C36"/>
    <w:rsid w:val="005C3154"/>
    <w:rsid w:val="005C3179"/>
    <w:rsid w:val="005C3ABD"/>
    <w:rsid w:val="005C3B48"/>
    <w:rsid w:val="005C3B75"/>
    <w:rsid w:val="005C3DF1"/>
    <w:rsid w:val="005C4887"/>
    <w:rsid w:val="005C4D47"/>
    <w:rsid w:val="005C5585"/>
    <w:rsid w:val="005C5679"/>
    <w:rsid w:val="005C5720"/>
    <w:rsid w:val="005C64E0"/>
    <w:rsid w:val="005C672A"/>
    <w:rsid w:val="005C6927"/>
    <w:rsid w:val="005C7B06"/>
    <w:rsid w:val="005C7E1F"/>
    <w:rsid w:val="005D05E7"/>
    <w:rsid w:val="005D0A5E"/>
    <w:rsid w:val="005D0EDC"/>
    <w:rsid w:val="005D1E09"/>
    <w:rsid w:val="005D2A7C"/>
    <w:rsid w:val="005D48DA"/>
    <w:rsid w:val="005D4B9A"/>
    <w:rsid w:val="005D5716"/>
    <w:rsid w:val="005D65D3"/>
    <w:rsid w:val="005D68B7"/>
    <w:rsid w:val="005D6BB9"/>
    <w:rsid w:val="005D6BBC"/>
    <w:rsid w:val="005D6E36"/>
    <w:rsid w:val="005E15BA"/>
    <w:rsid w:val="005E193C"/>
    <w:rsid w:val="005E2002"/>
    <w:rsid w:val="005E2519"/>
    <w:rsid w:val="005E2624"/>
    <w:rsid w:val="005E29A9"/>
    <w:rsid w:val="005E2D66"/>
    <w:rsid w:val="005E46D7"/>
    <w:rsid w:val="005E4DFE"/>
    <w:rsid w:val="005E65F1"/>
    <w:rsid w:val="005E69A5"/>
    <w:rsid w:val="005E6B80"/>
    <w:rsid w:val="005E6BD9"/>
    <w:rsid w:val="005E6E13"/>
    <w:rsid w:val="005E7238"/>
    <w:rsid w:val="005E7A32"/>
    <w:rsid w:val="005F0126"/>
    <w:rsid w:val="005F10F7"/>
    <w:rsid w:val="005F21BB"/>
    <w:rsid w:val="005F2289"/>
    <w:rsid w:val="005F2426"/>
    <w:rsid w:val="005F33C5"/>
    <w:rsid w:val="005F342D"/>
    <w:rsid w:val="005F4BFE"/>
    <w:rsid w:val="005F5350"/>
    <w:rsid w:val="005F7DA3"/>
    <w:rsid w:val="00602C72"/>
    <w:rsid w:val="00602FE3"/>
    <w:rsid w:val="00603094"/>
    <w:rsid w:val="00603A12"/>
    <w:rsid w:val="00604937"/>
    <w:rsid w:val="00605895"/>
    <w:rsid w:val="006064B4"/>
    <w:rsid w:val="00606795"/>
    <w:rsid w:val="00606D0E"/>
    <w:rsid w:val="00607A32"/>
    <w:rsid w:val="00607C20"/>
    <w:rsid w:val="006104E2"/>
    <w:rsid w:val="00610596"/>
    <w:rsid w:val="00610C5B"/>
    <w:rsid w:val="00610E61"/>
    <w:rsid w:val="00611133"/>
    <w:rsid w:val="006113F3"/>
    <w:rsid w:val="00611CEB"/>
    <w:rsid w:val="006120EE"/>
    <w:rsid w:val="00612433"/>
    <w:rsid w:val="006127A9"/>
    <w:rsid w:val="006127E4"/>
    <w:rsid w:val="0061280C"/>
    <w:rsid w:val="00613033"/>
    <w:rsid w:val="0061318D"/>
    <w:rsid w:val="00613993"/>
    <w:rsid w:val="0061448B"/>
    <w:rsid w:val="00614615"/>
    <w:rsid w:val="0061514F"/>
    <w:rsid w:val="00616287"/>
    <w:rsid w:val="006167DC"/>
    <w:rsid w:val="00616B57"/>
    <w:rsid w:val="00616DFE"/>
    <w:rsid w:val="00616ED9"/>
    <w:rsid w:val="00616F1D"/>
    <w:rsid w:val="00617B71"/>
    <w:rsid w:val="00617D15"/>
    <w:rsid w:val="00617EBF"/>
    <w:rsid w:val="0062057D"/>
    <w:rsid w:val="0062060F"/>
    <w:rsid w:val="00620683"/>
    <w:rsid w:val="00620FA3"/>
    <w:rsid w:val="00621E65"/>
    <w:rsid w:val="00623186"/>
    <w:rsid w:val="00624142"/>
    <w:rsid w:val="00624322"/>
    <w:rsid w:val="00624554"/>
    <w:rsid w:val="00624E13"/>
    <w:rsid w:val="00624E31"/>
    <w:rsid w:val="00624E94"/>
    <w:rsid w:val="0062501A"/>
    <w:rsid w:val="0062508F"/>
    <w:rsid w:val="006261FD"/>
    <w:rsid w:val="0062774E"/>
    <w:rsid w:val="00627993"/>
    <w:rsid w:val="00627CDC"/>
    <w:rsid w:val="0063089F"/>
    <w:rsid w:val="006315A2"/>
    <w:rsid w:val="0063195A"/>
    <w:rsid w:val="00631AD1"/>
    <w:rsid w:val="00632851"/>
    <w:rsid w:val="00632E2C"/>
    <w:rsid w:val="00633077"/>
    <w:rsid w:val="00633444"/>
    <w:rsid w:val="0063360C"/>
    <w:rsid w:val="00633E8A"/>
    <w:rsid w:val="006341BD"/>
    <w:rsid w:val="00634A06"/>
    <w:rsid w:val="00634B88"/>
    <w:rsid w:val="00635717"/>
    <w:rsid w:val="00635863"/>
    <w:rsid w:val="006362A6"/>
    <w:rsid w:val="00637184"/>
    <w:rsid w:val="00637D18"/>
    <w:rsid w:val="00640402"/>
    <w:rsid w:val="00641779"/>
    <w:rsid w:val="006432E0"/>
    <w:rsid w:val="00643594"/>
    <w:rsid w:val="00643C7D"/>
    <w:rsid w:val="00643FFA"/>
    <w:rsid w:val="006447AE"/>
    <w:rsid w:val="00644DF1"/>
    <w:rsid w:val="00645984"/>
    <w:rsid w:val="00645E59"/>
    <w:rsid w:val="00645F5D"/>
    <w:rsid w:val="0064676C"/>
    <w:rsid w:val="00650676"/>
    <w:rsid w:val="006512BD"/>
    <w:rsid w:val="006513E2"/>
    <w:rsid w:val="0065238E"/>
    <w:rsid w:val="00652BF9"/>
    <w:rsid w:val="00652E03"/>
    <w:rsid w:val="006532A5"/>
    <w:rsid w:val="006533C7"/>
    <w:rsid w:val="0065349D"/>
    <w:rsid w:val="0065356F"/>
    <w:rsid w:val="00653B06"/>
    <w:rsid w:val="00654481"/>
    <w:rsid w:val="006551C7"/>
    <w:rsid w:val="006559F9"/>
    <w:rsid w:val="00655BAF"/>
    <w:rsid w:val="0065681D"/>
    <w:rsid w:val="006568F2"/>
    <w:rsid w:val="00657730"/>
    <w:rsid w:val="006600EC"/>
    <w:rsid w:val="006604B6"/>
    <w:rsid w:val="006613E0"/>
    <w:rsid w:val="00662E11"/>
    <w:rsid w:val="00662E39"/>
    <w:rsid w:val="006638DF"/>
    <w:rsid w:val="00663E82"/>
    <w:rsid w:val="00664334"/>
    <w:rsid w:val="00664B41"/>
    <w:rsid w:val="00665130"/>
    <w:rsid w:val="00665C53"/>
    <w:rsid w:val="00666DBA"/>
    <w:rsid w:val="006676B9"/>
    <w:rsid w:val="006706B8"/>
    <w:rsid w:val="00670CA0"/>
    <w:rsid w:val="00671084"/>
    <w:rsid w:val="00672536"/>
    <w:rsid w:val="00674124"/>
    <w:rsid w:val="00674400"/>
    <w:rsid w:val="00675388"/>
    <w:rsid w:val="00675816"/>
    <w:rsid w:val="00675EEC"/>
    <w:rsid w:val="0067610C"/>
    <w:rsid w:val="006761AE"/>
    <w:rsid w:val="00676F3E"/>
    <w:rsid w:val="00680578"/>
    <w:rsid w:val="0068089E"/>
    <w:rsid w:val="00680AD5"/>
    <w:rsid w:val="0068101C"/>
    <w:rsid w:val="00681D15"/>
    <w:rsid w:val="00682424"/>
    <w:rsid w:val="00682679"/>
    <w:rsid w:val="00682C10"/>
    <w:rsid w:val="00682CE3"/>
    <w:rsid w:val="0068317B"/>
    <w:rsid w:val="006839E1"/>
    <w:rsid w:val="00684089"/>
    <w:rsid w:val="006848B1"/>
    <w:rsid w:val="00684BD3"/>
    <w:rsid w:val="00684BEB"/>
    <w:rsid w:val="00684C11"/>
    <w:rsid w:val="00684E7E"/>
    <w:rsid w:val="00685A09"/>
    <w:rsid w:val="00687E30"/>
    <w:rsid w:val="006911A3"/>
    <w:rsid w:val="00692DBE"/>
    <w:rsid w:val="00692E17"/>
    <w:rsid w:val="00693644"/>
    <w:rsid w:val="00693FF7"/>
    <w:rsid w:val="00694798"/>
    <w:rsid w:val="006956B1"/>
    <w:rsid w:val="006965AC"/>
    <w:rsid w:val="00696DF7"/>
    <w:rsid w:val="00697677"/>
    <w:rsid w:val="00697957"/>
    <w:rsid w:val="006A05C7"/>
    <w:rsid w:val="006A1139"/>
    <w:rsid w:val="006A1911"/>
    <w:rsid w:val="006A20C9"/>
    <w:rsid w:val="006A232C"/>
    <w:rsid w:val="006A233C"/>
    <w:rsid w:val="006A2E43"/>
    <w:rsid w:val="006A4108"/>
    <w:rsid w:val="006A4569"/>
    <w:rsid w:val="006A472F"/>
    <w:rsid w:val="006A4A7D"/>
    <w:rsid w:val="006A5524"/>
    <w:rsid w:val="006A5AE2"/>
    <w:rsid w:val="006A623D"/>
    <w:rsid w:val="006A6240"/>
    <w:rsid w:val="006A7358"/>
    <w:rsid w:val="006A76C8"/>
    <w:rsid w:val="006A7851"/>
    <w:rsid w:val="006A7F3A"/>
    <w:rsid w:val="006B0D82"/>
    <w:rsid w:val="006B169C"/>
    <w:rsid w:val="006B1977"/>
    <w:rsid w:val="006B23C1"/>
    <w:rsid w:val="006B3237"/>
    <w:rsid w:val="006B3376"/>
    <w:rsid w:val="006B5A29"/>
    <w:rsid w:val="006B65D9"/>
    <w:rsid w:val="006B6D65"/>
    <w:rsid w:val="006B7091"/>
    <w:rsid w:val="006C038A"/>
    <w:rsid w:val="006C0456"/>
    <w:rsid w:val="006C0F51"/>
    <w:rsid w:val="006C13D5"/>
    <w:rsid w:val="006C18C6"/>
    <w:rsid w:val="006C26E1"/>
    <w:rsid w:val="006C286E"/>
    <w:rsid w:val="006C2C86"/>
    <w:rsid w:val="006C2E12"/>
    <w:rsid w:val="006C2F8C"/>
    <w:rsid w:val="006C40E3"/>
    <w:rsid w:val="006C497B"/>
    <w:rsid w:val="006C5803"/>
    <w:rsid w:val="006C5F59"/>
    <w:rsid w:val="006C6BFD"/>
    <w:rsid w:val="006C7378"/>
    <w:rsid w:val="006C77F2"/>
    <w:rsid w:val="006C7F3C"/>
    <w:rsid w:val="006D18A2"/>
    <w:rsid w:val="006D1927"/>
    <w:rsid w:val="006D2266"/>
    <w:rsid w:val="006D31DF"/>
    <w:rsid w:val="006D34C3"/>
    <w:rsid w:val="006D37E9"/>
    <w:rsid w:val="006D51B3"/>
    <w:rsid w:val="006D5EDE"/>
    <w:rsid w:val="006D657B"/>
    <w:rsid w:val="006D6AA0"/>
    <w:rsid w:val="006D6B0C"/>
    <w:rsid w:val="006D75E2"/>
    <w:rsid w:val="006D78F9"/>
    <w:rsid w:val="006E069F"/>
    <w:rsid w:val="006E07A3"/>
    <w:rsid w:val="006E1CC8"/>
    <w:rsid w:val="006E1D5D"/>
    <w:rsid w:val="006E1F0B"/>
    <w:rsid w:val="006E1F28"/>
    <w:rsid w:val="006E2AFB"/>
    <w:rsid w:val="006E3AF0"/>
    <w:rsid w:val="006E46DD"/>
    <w:rsid w:val="006E4A60"/>
    <w:rsid w:val="006E4EA8"/>
    <w:rsid w:val="006E535D"/>
    <w:rsid w:val="006E55BD"/>
    <w:rsid w:val="006E5D3F"/>
    <w:rsid w:val="006E673C"/>
    <w:rsid w:val="006E7719"/>
    <w:rsid w:val="006E7818"/>
    <w:rsid w:val="006E790B"/>
    <w:rsid w:val="006E79C9"/>
    <w:rsid w:val="006E7E12"/>
    <w:rsid w:val="006F0B61"/>
    <w:rsid w:val="006F0C6A"/>
    <w:rsid w:val="006F28A4"/>
    <w:rsid w:val="006F2D16"/>
    <w:rsid w:val="006F35CC"/>
    <w:rsid w:val="006F4A9A"/>
    <w:rsid w:val="006F4D80"/>
    <w:rsid w:val="006F50E8"/>
    <w:rsid w:val="006F522D"/>
    <w:rsid w:val="006F5956"/>
    <w:rsid w:val="006F59DF"/>
    <w:rsid w:val="006F5A58"/>
    <w:rsid w:val="006F61F7"/>
    <w:rsid w:val="006F62CD"/>
    <w:rsid w:val="006F6C66"/>
    <w:rsid w:val="007027D4"/>
    <w:rsid w:val="00702B12"/>
    <w:rsid w:val="00703077"/>
    <w:rsid w:val="0070322F"/>
    <w:rsid w:val="007033EF"/>
    <w:rsid w:val="007037EA"/>
    <w:rsid w:val="00704E30"/>
    <w:rsid w:val="00705D85"/>
    <w:rsid w:val="00705DAC"/>
    <w:rsid w:val="00706316"/>
    <w:rsid w:val="00706EF0"/>
    <w:rsid w:val="0070776C"/>
    <w:rsid w:val="00710BC6"/>
    <w:rsid w:val="00711BC1"/>
    <w:rsid w:val="00712919"/>
    <w:rsid w:val="00713EE6"/>
    <w:rsid w:val="0071442D"/>
    <w:rsid w:val="007147B6"/>
    <w:rsid w:val="00714826"/>
    <w:rsid w:val="00715783"/>
    <w:rsid w:val="0071601A"/>
    <w:rsid w:val="0071637B"/>
    <w:rsid w:val="00716990"/>
    <w:rsid w:val="00716FFE"/>
    <w:rsid w:val="00717884"/>
    <w:rsid w:val="007178CD"/>
    <w:rsid w:val="00717E2F"/>
    <w:rsid w:val="00721ADF"/>
    <w:rsid w:val="0072223A"/>
    <w:rsid w:val="007227F6"/>
    <w:rsid w:val="0072378F"/>
    <w:rsid w:val="00724E56"/>
    <w:rsid w:val="00724EE1"/>
    <w:rsid w:val="00724F93"/>
    <w:rsid w:val="00726A1C"/>
    <w:rsid w:val="007278B2"/>
    <w:rsid w:val="00730F0E"/>
    <w:rsid w:val="00730FD3"/>
    <w:rsid w:val="007317D8"/>
    <w:rsid w:val="00731D77"/>
    <w:rsid w:val="00732273"/>
    <w:rsid w:val="00732E25"/>
    <w:rsid w:val="0073300E"/>
    <w:rsid w:val="007332E8"/>
    <w:rsid w:val="007340B2"/>
    <w:rsid w:val="00735832"/>
    <w:rsid w:val="0073584C"/>
    <w:rsid w:val="00735CE3"/>
    <w:rsid w:val="00736CDE"/>
    <w:rsid w:val="007415D8"/>
    <w:rsid w:val="00741751"/>
    <w:rsid w:val="00741819"/>
    <w:rsid w:val="00742415"/>
    <w:rsid w:val="00742F48"/>
    <w:rsid w:val="00743B57"/>
    <w:rsid w:val="00744310"/>
    <w:rsid w:val="007446E5"/>
    <w:rsid w:val="00746B05"/>
    <w:rsid w:val="00747133"/>
    <w:rsid w:val="007473AD"/>
    <w:rsid w:val="00747492"/>
    <w:rsid w:val="007509C2"/>
    <w:rsid w:val="007516CB"/>
    <w:rsid w:val="007526AC"/>
    <w:rsid w:val="00753043"/>
    <w:rsid w:val="00754F4E"/>
    <w:rsid w:val="007552C0"/>
    <w:rsid w:val="00755368"/>
    <w:rsid w:val="00755FD2"/>
    <w:rsid w:val="00761353"/>
    <w:rsid w:val="00761A0D"/>
    <w:rsid w:val="00761A7B"/>
    <w:rsid w:val="0076258A"/>
    <w:rsid w:val="00762F7F"/>
    <w:rsid w:val="007630BE"/>
    <w:rsid w:val="007633DE"/>
    <w:rsid w:val="00763F5D"/>
    <w:rsid w:val="007641FC"/>
    <w:rsid w:val="007648AE"/>
    <w:rsid w:val="00765B39"/>
    <w:rsid w:val="0076635B"/>
    <w:rsid w:val="007670A5"/>
    <w:rsid w:val="00767380"/>
    <w:rsid w:val="00770B94"/>
    <w:rsid w:val="00770BC6"/>
    <w:rsid w:val="00771F91"/>
    <w:rsid w:val="007721DC"/>
    <w:rsid w:val="0077402B"/>
    <w:rsid w:val="00774AEC"/>
    <w:rsid w:val="0077530B"/>
    <w:rsid w:val="00775D2B"/>
    <w:rsid w:val="00775E0B"/>
    <w:rsid w:val="00776969"/>
    <w:rsid w:val="00777063"/>
    <w:rsid w:val="00777680"/>
    <w:rsid w:val="0077778E"/>
    <w:rsid w:val="00777E14"/>
    <w:rsid w:val="00777E23"/>
    <w:rsid w:val="00777FFA"/>
    <w:rsid w:val="007800C6"/>
    <w:rsid w:val="00780329"/>
    <w:rsid w:val="0078032B"/>
    <w:rsid w:val="007806BD"/>
    <w:rsid w:val="0078131A"/>
    <w:rsid w:val="007818DC"/>
    <w:rsid w:val="007828DA"/>
    <w:rsid w:val="00782D55"/>
    <w:rsid w:val="00782F71"/>
    <w:rsid w:val="007835C6"/>
    <w:rsid w:val="0078371E"/>
    <w:rsid w:val="00785498"/>
    <w:rsid w:val="007866B7"/>
    <w:rsid w:val="00787F6F"/>
    <w:rsid w:val="0079046A"/>
    <w:rsid w:val="007908ED"/>
    <w:rsid w:val="0079157A"/>
    <w:rsid w:val="00791658"/>
    <w:rsid w:val="00791AE4"/>
    <w:rsid w:val="00792B21"/>
    <w:rsid w:val="00793345"/>
    <w:rsid w:val="007944AE"/>
    <w:rsid w:val="00794F9C"/>
    <w:rsid w:val="007955C9"/>
    <w:rsid w:val="00796000"/>
    <w:rsid w:val="007960D9"/>
    <w:rsid w:val="00796F17"/>
    <w:rsid w:val="00797061"/>
    <w:rsid w:val="00797D65"/>
    <w:rsid w:val="007A082B"/>
    <w:rsid w:val="007A0A00"/>
    <w:rsid w:val="007A13B0"/>
    <w:rsid w:val="007A1682"/>
    <w:rsid w:val="007A1B4D"/>
    <w:rsid w:val="007A2AAF"/>
    <w:rsid w:val="007A40CC"/>
    <w:rsid w:val="007A40E1"/>
    <w:rsid w:val="007A4AF6"/>
    <w:rsid w:val="007A5493"/>
    <w:rsid w:val="007A6DE7"/>
    <w:rsid w:val="007A7361"/>
    <w:rsid w:val="007A759C"/>
    <w:rsid w:val="007A7DAE"/>
    <w:rsid w:val="007B0214"/>
    <w:rsid w:val="007B05D4"/>
    <w:rsid w:val="007B0AA2"/>
    <w:rsid w:val="007B0F5D"/>
    <w:rsid w:val="007B114F"/>
    <w:rsid w:val="007B136A"/>
    <w:rsid w:val="007B1493"/>
    <w:rsid w:val="007B16DD"/>
    <w:rsid w:val="007B3049"/>
    <w:rsid w:val="007B3787"/>
    <w:rsid w:val="007B3BE9"/>
    <w:rsid w:val="007B4A7A"/>
    <w:rsid w:val="007B51F0"/>
    <w:rsid w:val="007B560E"/>
    <w:rsid w:val="007B5953"/>
    <w:rsid w:val="007B67F5"/>
    <w:rsid w:val="007B69BE"/>
    <w:rsid w:val="007B700D"/>
    <w:rsid w:val="007B71A1"/>
    <w:rsid w:val="007B7CE2"/>
    <w:rsid w:val="007C0537"/>
    <w:rsid w:val="007C0650"/>
    <w:rsid w:val="007C11F3"/>
    <w:rsid w:val="007C177C"/>
    <w:rsid w:val="007C20EC"/>
    <w:rsid w:val="007C2A9E"/>
    <w:rsid w:val="007C37F2"/>
    <w:rsid w:val="007C38A0"/>
    <w:rsid w:val="007C39E7"/>
    <w:rsid w:val="007C3C57"/>
    <w:rsid w:val="007C45DE"/>
    <w:rsid w:val="007C51ED"/>
    <w:rsid w:val="007C5AA7"/>
    <w:rsid w:val="007C6014"/>
    <w:rsid w:val="007C703D"/>
    <w:rsid w:val="007C761E"/>
    <w:rsid w:val="007C7825"/>
    <w:rsid w:val="007D02A1"/>
    <w:rsid w:val="007D044C"/>
    <w:rsid w:val="007D48BE"/>
    <w:rsid w:val="007D54E1"/>
    <w:rsid w:val="007D554C"/>
    <w:rsid w:val="007D57C6"/>
    <w:rsid w:val="007D5AE1"/>
    <w:rsid w:val="007D5C37"/>
    <w:rsid w:val="007D5E48"/>
    <w:rsid w:val="007D6D4C"/>
    <w:rsid w:val="007D7355"/>
    <w:rsid w:val="007D7998"/>
    <w:rsid w:val="007D7FBF"/>
    <w:rsid w:val="007E0C93"/>
    <w:rsid w:val="007E1D27"/>
    <w:rsid w:val="007E2946"/>
    <w:rsid w:val="007E2CE4"/>
    <w:rsid w:val="007E2ED7"/>
    <w:rsid w:val="007E4C24"/>
    <w:rsid w:val="007E57CC"/>
    <w:rsid w:val="007E5854"/>
    <w:rsid w:val="007E6AFD"/>
    <w:rsid w:val="007E7098"/>
    <w:rsid w:val="007E70B9"/>
    <w:rsid w:val="007E7F64"/>
    <w:rsid w:val="007F15EF"/>
    <w:rsid w:val="007F17BC"/>
    <w:rsid w:val="007F402B"/>
    <w:rsid w:val="007F46DE"/>
    <w:rsid w:val="007F4ED9"/>
    <w:rsid w:val="007F50F6"/>
    <w:rsid w:val="007F5351"/>
    <w:rsid w:val="007F5EF6"/>
    <w:rsid w:val="007F7137"/>
    <w:rsid w:val="007F71E8"/>
    <w:rsid w:val="007F77EE"/>
    <w:rsid w:val="00800B5E"/>
    <w:rsid w:val="008011F9"/>
    <w:rsid w:val="0080150A"/>
    <w:rsid w:val="00801722"/>
    <w:rsid w:val="00801F0E"/>
    <w:rsid w:val="0080250A"/>
    <w:rsid w:val="00802C14"/>
    <w:rsid w:val="00803109"/>
    <w:rsid w:val="00803842"/>
    <w:rsid w:val="008040AC"/>
    <w:rsid w:val="00804A63"/>
    <w:rsid w:val="00804F26"/>
    <w:rsid w:val="0080615F"/>
    <w:rsid w:val="008108C0"/>
    <w:rsid w:val="00810AE0"/>
    <w:rsid w:val="00810AFD"/>
    <w:rsid w:val="00811319"/>
    <w:rsid w:val="008121DE"/>
    <w:rsid w:val="0081243A"/>
    <w:rsid w:val="00812CB1"/>
    <w:rsid w:val="008138A4"/>
    <w:rsid w:val="00814883"/>
    <w:rsid w:val="00815049"/>
    <w:rsid w:val="00815991"/>
    <w:rsid w:val="00815FF7"/>
    <w:rsid w:val="00816533"/>
    <w:rsid w:val="00817684"/>
    <w:rsid w:val="00820366"/>
    <w:rsid w:val="008210F5"/>
    <w:rsid w:val="00822587"/>
    <w:rsid w:val="0082395E"/>
    <w:rsid w:val="00823A19"/>
    <w:rsid w:val="00823AE1"/>
    <w:rsid w:val="008241A6"/>
    <w:rsid w:val="00824313"/>
    <w:rsid w:val="00825B76"/>
    <w:rsid w:val="00825C3E"/>
    <w:rsid w:val="008267F4"/>
    <w:rsid w:val="00826922"/>
    <w:rsid w:val="0082719F"/>
    <w:rsid w:val="00830B98"/>
    <w:rsid w:val="00831536"/>
    <w:rsid w:val="00832E0B"/>
    <w:rsid w:val="0083357A"/>
    <w:rsid w:val="00833CE9"/>
    <w:rsid w:val="008346C8"/>
    <w:rsid w:val="0083562C"/>
    <w:rsid w:val="00835EA7"/>
    <w:rsid w:val="008360F8"/>
    <w:rsid w:val="00836A17"/>
    <w:rsid w:val="00836B63"/>
    <w:rsid w:val="00837311"/>
    <w:rsid w:val="00837C51"/>
    <w:rsid w:val="00837FB4"/>
    <w:rsid w:val="00840DD6"/>
    <w:rsid w:val="00840F1D"/>
    <w:rsid w:val="00841114"/>
    <w:rsid w:val="00841730"/>
    <w:rsid w:val="00842314"/>
    <w:rsid w:val="00842B5D"/>
    <w:rsid w:val="00843178"/>
    <w:rsid w:val="008432BF"/>
    <w:rsid w:val="008437D8"/>
    <w:rsid w:val="0084432E"/>
    <w:rsid w:val="008443B0"/>
    <w:rsid w:val="00844CDC"/>
    <w:rsid w:val="00845AED"/>
    <w:rsid w:val="00845C32"/>
    <w:rsid w:val="00846769"/>
    <w:rsid w:val="00846786"/>
    <w:rsid w:val="00846B02"/>
    <w:rsid w:val="00846BE7"/>
    <w:rsid w:val="0084700E"/>
    <w:rsid w:val="008470A2"/>
    <w:rsid w:val="008470F3"/>
    <w:rsid w:val="008472CE"/>
    <w:rsid w:val="008509C3"/>
    <w:rsid w:val="00850E44"/>
    <w:rsid w:val="008518A5"/>
    <w:rsid w:val="008534FD"/>
    <w:rsid w:val="0085460C"/>
    <w:rsid w:val="00854D37"/>
    <w:rsid w:val="00854F58"/>
    <w:rsid w:val="008552BE"/>
    <w:rsid w:val="00855317"/>
    <w:rsid w:val="00855C54"/>
    <w:rsid w:val="00856197"/>
    <w:rsid w:val="0085655F"/>
    <w:rsid w:val="00856935"/>
    <w:rsid w:val="0086069F"/>
    <w:rsid w:val="00862414"/>
    <w:rsid w:val="00862DD0"/>
    <w:rsid w:val="00862F3D"/>
    <w:rsid w:val="0086320F"/>
    <w:rsid w:val="00864A28"/>
    <w:rsid w:val="00864B2B"/>
    <w:rsid w:val="00864B66"/>
    <w:rsid w:val="008656AD"/>
    <w:rsid w:val="00865CC6"/>
    <w:rsid w:val="00866F09"/>
    <w:rsid w:val="00866FC4"/>
    <w:rsid w:val="008672B1"/>
    <w:rsid w:val="008673BF"/>
    <w:rsid w:val="00870D33"/>
    <w:rsid w:val="0087130D"/>
    <w:rsid w:val="00871EDB"/>
    <w:rsid w:val="00871F1D"/>
    <w:rsid w:val="008748BC"/>
    <w:rsid w:val="0087508D"/>
    <w:rsid w:val="008755F9"/>
    <w:rsid w:val="00875B36"/>
    <w:rsid w:val="00876590"/>
    <w:rsid w:val="0087792F"/>
    <w:rsid w:val="00877BB1"/>
    <w:rsid w:val="00877D3E"/>
    <w:rsid w:val="00881894"/>
    <w:rsid w:val="00881A44"/>
    <w:rsid w:val="0088258F"/>
    <w:rsid w:val="008828EF"/>
    <w:rsid w:val="00882E18"/>
    <w:rsid w:val="00882E76"/>
    <w:rsid w:val="008842D5"/>
    <w:rsid w:val="00884FB6"/>
    <w:rsid w:val="0088518C"/>
    <w:rsid w:val="008854FD"/>
    <w:rsid w:val="00885898"/>
    <w:rsid w:val="008859C9"/>
    <w:rsid w:val="0088681B"/>
    <w:rsid w:val="00886E55"/>
    <w:rsid w:val="008871DD"/>
    <w:rsid w:val="00890297"/>
    <w:rsid w:val="00890729"/>
    <w:rsid w:val="0089083D"/>
    <w:rsid w:val="008909DA"/>
    <w:rsid w:val="00890C05"/>
    <w:rsid w:val="008918D4"/>
    <w:rsid w:val="00891916"/>
    <w:rsid w:val="0089347B"/>
    <w:rsid w:val="00894275"/>
    <w:rsid w:val="0089441C"/>
    <w:rsid w:val="00894622"/>
    <w:rsid w:val="0089493A"/>
    <w:rsid w:val="00895EDA"/>
    <w:rsid w:val="008965D1"/>
    <w:rsid w:val="00896935"/>
    <w:rsid w:val="00896BCD"/>
    <w:rsid w:val="008A0580"/>
    <w:rsid w:val="008A076E"/>
    <w:rsid w:val="008A0893"/>
    <w:rsid w:val="008A0C56"/>
    <w:rsid w:val="008A154A"/>
    <w:rsid w:val="008A225F"/>
    <w:rsid w:val="008A23B0"/>
    <w:rsid w:val="008A3A72"/>
    <w:rsid w:val="008A3ADD"/>
    <w:rsid w:val="008A43E8"/>
    <w:rsid w:val="008A4666"/>
    <w:rsid w:val="008A4F13"/>
    <w:rsid w:val="008A4F21"/>
    <w:rsid w:val="008A5D92"/>
    <w:rsid w:val="008A5EDE"/>
    <w:rsid w:val="008A6327"/>
    <w:rsid w:val="008A678C"/>
    <w:rsid w:val="008A691D"/>
    <w:rsid w:val="008A6D83"/>
    <w:rsid w:val="008A6E3C"/>
    <w:rsid w:val="008A72D8"/>
    <w:rsid w:val="008A7659"/>
    <w:rsid w:val="008A78A2"/>
    <w:rsid w:val="008B1210"/>
    <w:rsid w:val="008B1728"/>
    <w:rsid w:val="008B2A5F"/>
    <w:rsid w:val="008B3069"/>
    <w:rsid w:val="008B4EB9"/>
    <w:rsid w:val="008B4EE9"/>
    <w:rsid w:val="008B5006"/>
    <w:rsid w:val="008B5321"/>
    <w:rsid w:val="008B6076"/>
    <w:rsid w:val="008B67BC"/>
    <w:rsid w:val="008B69A0"/>
    <w:rsid w:val="008B6D8A"/>
    <w:rsid w:val="008B7730"/>
    <w:rsid w:val="008C0234"/>
    <w:rsid w:val="008C045D"/>
    <w:rsid w:val="008C052E"/>
    <w:rsid w:val="008C07A5"/>
    <w:rsid w:val="008C1BBC"/>
    <w:rsid w:val="008C1FCE"/>
    <w:rsid w:val="008C2836"/>
    <w:rsid w:val="008C3B27"/>
    <w:rsid w:val="008C4059"/>
    <w:rsid w:val="008C4185"/>
    <w:rsid w:val="008C475E"/>
    <w:rsid w:val="008C5164"/>
    <w:rsid w:val="008C5396"/>
    <w:rsid w:val="008C5655"/>
    <w:rsid w:val="008C5A88"/>
    <w:rsid w:val="008C6A8E"/>
    <w:rsid w:val="008C7859"/>
    <w:rsid w:val="008C788B"/>
    <w:rsid w:val="008C7EC4"/>
    <w:rsid w:val="008D0403"/>
    <w:rsid w:val="008D2E90"/>
    <w:rsid w:val="008D445D"/>
    <w:rsid w:val="008D4D4D"/>
    <w:rsid w:val="008E02CE"/>
    <w:rsid w:val="008E0900"/>
    <w:rsid w:val="008E23FF"/>
    <w:rsid w:val="008E3AF6"/>
    <w:rsid w:val="008E54BA"/>
    <w:rsid w:val="008E607E"/>
    <w:rsid w:val="008E7709"/>
    <w:rsid w:val="008E7833"/>
    <w:rsid w:val="008E78CE"/>
    <w:rsid w:val="008E7EBA"/>
    <w:rsid w:val="008E7F38"/>
    <w:rsid w:val="008F04DA"/>
    <w:rsid w:val="008F0AC8"/>
    <w:rsid w:val="008F23B1"/>
    <w:rsid w:val="008F2418"/>
    <w:rsid w:val="008F3744"/>
    <w:rsid w:val="008F39CA"/>
    <w:rsid w:val="008F4213"/>
    <w:rsid w:val="008F5B85"/>
    <w:rsid w:val="008F6138"/>
    <w:rsid w:val="008F6ABD"/>
    <w:rsid w:val="008F7081"/>
    <w:rsid w:val="008F728B"/>
    <w:rsid w:val="008F7383"/>
    <w:rsid w:val="008F79A6"/>
    <w:rsid w:val="008F7BEE"/>
    <w:rsid w:val="00900593"/>
    <w:rsid w:val="009006BB"/>
    <w:rsid w:val="0090092B"/>
    <w:rsid w:val="009013BD"/>
    <w:rsid w:val="00901694"/>
    <w:rsid w:val="00901B5D"/>
    <w:rsid w:val="009028A1"/>
    <w:rsid w:val="00903C06"/>
    <w:rsid w:val="00903EA3"/>
    <w:rsid w:val="0090484B"/>
    <w:rsid w:val="00904E6C"/>
    <w:rsid w:val="00906756"/>
    <w:rsid w:val="009068A2"/>
    <w:rsid w:val="00907EAD"/>
    <w:rsid w:val="00910EDB"/>
    <w:rsid w:val="00911CE4"/>
    <w:rsid w:val="0091265B"/>
    <w:rsid w:val="00913453"/>
    <w:rsid w:val="0091495C"/>
    <w:rsid w:val="00914A95"/>
    <w:rsid w:val="00914F2C"/>
    <w:rsid w:val="00915A62"/>
    <w:rsid w:val="00915D8C"/>
    <w:rsid w:val="0091680A"/>
    <w:rsid w:val="00917810"/>
    <w:rsid w:val="0092061F"/>
    <w:rsid w:val="00920629"/>
    <w:rsid w:val="00921101"/>
    <w:rsid w:val="0092135B"/>
    <w:rsid w:val="0092142C"/>
    <w:rsid w:val="00921B82"/>
    <w:rsid w:val="00922556"/>
    <w:rsid w:val="00922C78"/>
    <w:rsid w:val="00923B0D"/>
    <w:rsid w:val="00925EAF"/>
    <w:rsid w:val="00926264"/>
    <w:rsid w:val="00926D32"/>
    <w:rsid w:val="00927313"/>
    <w:rsid w:val="0093482E"/>
    <w:rsid w:val="009353B7"/>
    <w:rsid w:val="00935FAA"/>
    <w:rsid w:val="0093600C"/>
    <w:rsid w:val="00936718"/>
    <w:rsid w:val="0093684E"/>
    <w:rsid w:val="00936965"/>
    <w:rsid w:val="00937321"/>
    <w:rsid w:val="0093796B"/>
    <w:rsid w:val="0094040F"/>
    <w:rsid w:val="00940416"/>
    <w:rsid w:val="00940539"/>
    <w:rsid w:val="00940581"/>
    <w:rsid w:val="0094153C"/>
    <w:rsid w:val="00942DB5"/>
    <w:rsid w:val="009435B0"/>
    <w:rsid w:val="00943828"/>
    <w:rsid w:val="00943B63"/>
    <w:rsid w:val="00944049"/>
    <w:rsid w:val="00944599"/>
    <w:rsid w:val="00945077"/>
    <w:rsid w:val="009453FB"/>
    <w:rsid w:val="00945400"/>
    <w:rsid w:val="00945628"/>
    <w:rsid w:val="00945EC3"/>
    <w:rsid w:val="009461F2"/>
    <w:rsid w:val="00946804"/>
    <w:rsid w:val="009477EE"/>
    <w:rsid w:val="00947EF6"/>
    <w:rsid w:val="009503E5"/>
    <w:rsid w:val="00950685"/>
    <w:rsid w:val="00950C70"/>
    <w:rsid w:val="0095126D"/>
    <w:rsid w:val="00952D21"/>
    <w:rsid w:val="00953F95"/>
    <w:rsid w:val="00954EA3"/>
    <w:rsid w:val="00955349"/>
    <w:rsid w:val="009555AB"/>
    <w:rsid w:val="009555C2"/>
    <w:rsid w:val="00955642"/>
    <w:rsid w:val="00955CE6"/>
    <w:rsid w:val="00955DBD"/>
    <w:rsid w:val="00956778"/>
    <w:rsid w:val="00956CC4"/>
    <w:rsid w:val="00956D03"/>
    <w:rsid w:val="00957076"/>
    <w:rsid w:val="00957407"/>
    <w:rsid w:val="0095763E"/>
    <w:rsid w:val="00960042"/>
    <w:rsid w:val="00961EE3"/>
    <w:rsid w:val="0096263A"/>
    <w:rsid w:val="00963DBE"/>
    <w:rsid w:val="00963FC3"/>
    <w:rsid w:val="009649AD"/>
    <w:rsid w:val="009652CF"/>
    <w:rsid w:val="00966E8B"/>
    <w:rsid w:val="00967ADB"/>
    <w:rsid w:val="00967D03"/>
    <w:rsid w:val="0097049E"/>
    <w:rsid w:val="00970CBD"/>
    <w:rsid w:val="00971307"/>
    <w:rsid w:val="0097142F"/>
    <w:rsid w:val="0097222B"/>
    <w:rsid w:val="00972D05"/>
    <w:rsid w:val="00972E93"/>
    <w:rsid w:val="00973164"/>
    <w:rsid w:val="00973A01"/>
    <w:rsid w:val="00973BA6"/>
    <w:rsid w:val="00974AEB"/>
    <w:rsid w:val="00974B91"/>
    <w:rsid w:val="00974E16"/>
    <w:rsid w:val="009751DB"/>
    <w:rsid w:val="0097597B"/>
    <w:rsid w:val="00976483"/>
    <w:rsid w:val="0097672F"/>
    <w:rsid w:val="00976748"/>
    <w:rsid w:val="00976A69"/>
    <w:rsid w:val="00977B6A"/>
    <w:rsid w:val="00980889"/>
    <w:rsid w:val="009811C9"/>
    <w:rsid w:val="009816DE"/>
    <w:rsid w:val="009817E6"/>
    <w:rsid w:val="00981F63"/>
    <w:rsid w:val="0098250A"/>
    <w:rsid w:val="0098287D"/>
    <w:rsid w:val="00982DAF"/>
    <w:rsid w:val="00983A70"/>
    <w:rsid w:val="009845F1"/>
    <w:rsid w:val="009848CF"/>
    <w:rsid w:val="009848D4"/>
    <w:rsid w:val="00984BFD"/>
    <w:rsid w:val="00984D06"/>
    <w:rsid w:val="00985761"/>
    <w:rsid w:val="0098601C"/>
    <w:rsid w:val="009863B4"/>
    <w:rsid w:val="009901AF"/>
    <w:rsid w:val="00990843"/>
    <w:rsid w:val="00990EE7"/>
    <w:rsid w:val="009911DE"/>
    <w:rsid w:val="00991314"/>
    <w:rsid w:val="00992F8E"/>
    <w:rsid w:val="0099508A"/>
    <w:rsid w:val="00996AA9"/>
    <w:rsid w:val="009972B8"/>
    <w:rsid w:val="009A09EF"/>
    <w:rsid w:val="009A0B26"/>
    <w:rsid w:val="009A1A75"/>
    <w:rsid w:val="009A2DF4"/>
    <w:rsid w:val="009A32B9"/>
    <w:rsid w:val="009A3B06"/>
    <w:rsid w:val="009A3B7E"/>
    <w:rsid w:val="009A3BD7"/>
    <w:rsid w:val="009A409D"/>
    <w:rsid w:val="009A46EA"/>
    <w:rsid w:val="009A477C"/>
    <w:rsid w:val="009A48FF"/>
    <w:rsid w:val="009A4C9A"/>
    <w:rsid w:val="009A5CCE"/>
    <w:rsid w:val="009B051B"/>
    <w:rsid w:val="009B194A"/>
    <w:rsid w:val="009B2ACB"/>
    <w:rsid w:val="009B3305"/>
    <w:rsid w:val="009B37A7"/>
    <w:rsid w:val="009B3898"/>
    <w:rsid w:val="009B3DCD"/>
    <w:rsid w:val="009B3ECD"/>
    <w:rsid w:val="009B50A7"/>
    <w:rsid w:val="009B5729"/>
    <w:rsid w:val="009B62A5"/>
    <w:rsid w:val="009B64E9"/>
    <w:rsid w:val="009B7490"/>
    <w:rsid w:val="009C0653"/>
    <w:rsid w:val="009C0F27"/>
    <w:rsid w:val="009C1CA6"/>
    <w:rsid w:val="009C1ECF"/>
    <w:rsid w:val="009C249B"/>
    <w:rsid w:val="009C47BA"/>
    <w:rsid w:val="009C5145"/>
    <w:rsid w:val="009C5814"/>
    <w:rsid w:val="009C714F"/>
    <w:rsid w:val="009C7209"/>
    <w:rsid w:val="009C7236"/>
    <w:rsid w:val="009D02E8"/>
    <w:rsid w:val="009D132C"/>
    <w:rsid w:val="009D1D7B"/>
    <w:rsid w:val="009D270C"/>
    <w:rsid w:val="009D2B62"/>
    <w:rsid w:val="009D2F48"/>
    <w:rsid w:val="009D6845"/>
    <w:rsid w:val="009D6EBD"/>
    <w:rsid w:val="009D76D4"/>
    <w:rsid w:val="009D795B"/>
    <w:rsid w:val="009D7DE2"/>
    <w:rsid w:val="009E07D1"/>
    <w:rsid w:val="009E1541"/>
    <w:rsid w:val="009E195E"/>
    <w:rsid w:val="009E1E8A"/>
    <w:rsid w:val="009E3694"/>
    <w:rsid w:val="009E3C03"/>
    <w:rsid w:val="009E3FC9"/>
    <w:rsid w:val="009E4142"/>
    <w:rsid w:val="009E4CFE"/>
    <w:rsid w:val="009E6A37"/>
    <w:rsid w:val="009E6ACD"/>
    <w:rsid w:val="009E6B46"/>
    <w:rsid w:val="009E6E46"/>
    <w:rsid w:val="009F09D0"/>
    <w:rsid w:val="009F0BE8"/>
    <w:rsid w:val="009F2136"/>
    <w:rsid w:val="009F22D3"/>
    <w:rsid w:val="009F2838"/>
    <w:rsid w:val="009F3E88"/>
    <w:rsid w:val="009F49E7"/>
    <w:rsid w:val="009F49FC"/>
    <w:rsid w:val="009F4E20"/>
    <w:rsid w:val="009F592B"/>
    <w:rsid w:val="009F75C2"/>
    <w:rsid w:val="009F779D"/>
    <w:rsid w:val="009F7A06"/>
    <w:rsid w:val="009F7F7F"/>
    <w:rsid w:val="009F7FEC"/>
    <w:rsid w:val="00A00316"/>
    <w:rsid w:val="00A00515"/>
    <w:rsid w:val="00A00D87"/>
    <w:rsid w:val="00A022F4"/>
    <w:rsid w:val="00A02C5E"/>
    <w:rsid w:val="00A050DF"/>
    <w:rsid w:val="00A0536A"/>
    <w:rsid w:val="00A07046"/>
    <w:rsid w:val="00A07164"/>
    <w:rsid w:val="00A07A99"/>
    <w:rsid w:val="00A07C3F"/>
    <w:rsid w:val="00A10230"/>
    <w:rsid w:val="00A102A0"/>
    <w:rsid w:val="00A10497"/>
    <w:rsid w:val="00A11306"/>
    <w:rsid w:val="00A1199A"/>
    <w:rsid w:val="00A11A50"/>
    <w:rsid w:val="00A11F16"/>
    <w:rsid w:val="00A13A72"/>
    <w:rsid w:val="00A14AA4"/>
    <w:rsid w:val="00A14D20"/>
    <w:rsid w:val="00A15111"/>
    <w:rsid w:val="00A15408"/>
    <w:rsid w:val="00A15CAE"/>
    <w:rsid w:val="00A1780C"/>
    <w:rsid w:val="00A200C9"/>
    <w:rsid w:val="00A211D6"/>
    <w:rsid w:val="00A21CE0"/>
    <w:rsid w:val="00A240C5"/>
    <w:rsid w:val="00A24316"/>
    <w:rsid w:val="00A24F36"/>
    <w:rsid w:val="00A25322"/>
    <w:rsid w:val="00A25739"/>
    <w:rsid w:val="00A25925"/>
    <w:rsid w:val="00A25F2F"/>
    <w:rsid w:val="00A26375"/>
    <w:rsid w:val="00A26D36"/>
    <w:rsid w:val="00A26DD1"/>
    <w:rsid w:val="00A2708D"/>
    <w:rsid w:val="00A30617"/>
    <w:rsid w:val="00A30835"/>
    <w:rsid w:val="00A30D07"/>
    <w:rsid w:val="00A31D56"/>
    <w:rsid w:val="00A32AB5"/>
    <w:rsid w:val="00A34726"/>
    <w:rsid w:val="00A34F51"/>
    <w:rsid w:val="00A35117"/>
    <w:rsid w:val="00A35342"/>
    <w:rsid w:val="00A35D74"/>
    <w:rsid w:val="00A361DD"/>
    <w:rsid w:val="00A366ED"/>
    <w:rsid w:val="00A379B0"/>
    <w:rsid w:val="00A40E44"/>
    <w:rsid w:val="00A4363A"/>
    <w:rsid w:val="00A44D0A"/>
    <w:rsid w:val="00A45957"/>
    <w:rsid w:val="00A45D58"/>
    <w:rsid w:val="00A4642C"/>
    <w:rsid w:val="00A46A7D"/>
    <w:rsid w:val="00A46E55"/>
    <w:rsid w:val="00A5060F"/>
    <w:rsid w:val="00A507B1"/>
    <w:rsid w:val="00A51219"/>
    <w:rsid w:val="00A519A1"/>
    <w:rsid w:val="00A51D93"/>
    <w:rsid w:val="00A52276"/>
    <w:rsid w:val="00A52A69"/>
    <w:rsid w:val="00A52AE9"/>
    <w:rsid w:val="00A542F3"/>
    <w:rsid w:val="00A55034"/>
    <w:rsid w:val="00A556D8"/>
    <w:rsid w:val="00A57124"/>
    <w:rsid w:val="00A5790E"/>
    <w:rsid w:val="00A60080"/>
    <w:rsid w:val="00A605A0"/>
    <w:rsid w:val="00A60CE7"/>
    <w:rsid w:val="00A61B16"/>
    <w:rsid w:val="00A61E4C"/>
    <w:rsid w:val="00A6215E"/>
    <w:rsid w:val="00A637E3"/>
    <w:rsid w:val="00A638B4"/>
    <w:rsid w:val="00A63E7A"/>
    <w:rsid w:val="00A649BB"/>
    <w:rsid w:val="00A657D0"/>
    <w:rsid w:val="00A65A2B"/>
    <w:rsid w:val="00A66C21"/>
    <w:rsid w:val="00A67307"/>
    <w:rsid w:val="00A67DFF"/>
    <w:rsid w:val="00A7150E"/>
    <w:rsid w:val="00A71CFE"/>
    <w:rsid w:val="00A7264E"/>
    <w:rsid w:val="00A72924"/>
    <w:rsid w:val="00A72BDD"/>
    <w:rsid w:val="00A73754"/>
    <w:rsid w:val="00A75888"/>
    <w:rsid w:val="00A77031"/>
    <w:rsid w:val="00A7719C"/>
    <w:rsid w:val="00A77226"/>
    <w:rsid w:val="00A80A4B"/>
    <w:rsid w:val="00A81A72"/>
    <w:rsid w:val="00A824B1"/>
    <w:rsid w:val="00A82A19"/>
    <w:rsid w:val="00A83050"/>
    <w:rsid w:val="00A83441"/>
    <w:rsid w:val="00A838EA"/>
    <w:rsid w:val="00A85256"/>
    <w:rsid w:val="00A85502"/>
    <w:rsid w:val="00A85AA1"/>
    <w:rsid w:val="00A86330"/>
    <w:rsid w:val="00A86703"/>
    <w:rsid w:val="00A8686D"/>
    <w:rsid w:val="00A87069"/>
    <w:rsid w:val="00A87CB7"/>
    <w:rsid w:val="00A87D5F"/>
    <w:rsid w:val="00A90001"/>
    <w:rsid w:val="00A90367"/>
    <w:rsid w:val="00A90ED0"/>
    <w:rsid w:val="00A91BD6"/>
    <w:rsid w:val="00A921A9"/>
    <w:rsid w:val="00A92EF3"/>
    <w:rsid w:val="00A93042"/>
    <w:rsid w:val="00A93333"/>
    <w:rsid w:val="00A93601"/>
    <w:rsid w:val="00A949A4"/>
    <w:rsid w:val="00A952E8"/>
    <w:rsid w:val="00A9589B"/>
    <w:rsid w:val="00A95ECA"/>
    <w:rsid w:val="00A96853"/>
    <w:rsid w:val="00A968BB"/>
    <w:rsid w:val="00A96E47"/>
    <w:rsid w:val="00AA0650"/>
    <w:rsid w:val="00AA10FD"/>
    <w:rsid w:val="00AA1998"/>
    <w:rsid w:val="00AA28F0"/>
    <w:rsid w:val="00AA296E"/>
    <w:rsid w:val="00AA2F2B"/>
    <w:rsid w:val="00AA48A7"/>
    <w:rsid w:val="00AA4C4D"/>
    <w:rsid w:val="00AA4CED"/>
    <w:rsid w:val="00AA5556"/>
    <w:rsid w:val="00AA560D"/>
    <w:rsid w:val="00AA6F65"/>
    <w:rsid w:val="00AA7424"/>
    <w:rsid w:val="00AA7E1D"/>
    <w:rsid w:val="00AB123C"/>
    <w:rsid w:val="00AB23B6"/>
    <w:rsid w:val="00AB34CE"/>
    <w:rsid w:val="00AB410D"/>
    <w:rsid w:val="00AB539D"/>
    <w:rsid w:val="00AB6ADD"/>
    <w:rsid w:val="00AB6CDF"/>
    <w:rsid w:val="00AB765F"/>
    <w:rsid w:val="00AB7C9E"/>
    <w:rsid w:val="00AB7E13"/>
    <w:rsid w:val="00AC0EAA"/>
    <w:rsid w:val="00AC1148"/>
    <w:rsid w:val="00AC1F61"/>
    <w:rsid w:val="00AC3229"/>
    <w:rsid w:val="00AC41D5"/>
    <w:rsid w:val="00AC6244"/>
    <w:rsid w:val="00AC7521"/>
    <w:rsid w:val="00AC78EC"/>
    <w:rsid w:val="00AC7D8D"/>
    <w:rsid w:val="00AD0126"/>
    <w:rsid w:val="00AD030C"/>
    <w:rsid w:val="00AD14F9"/>
    <w:rsid w:val="00AD2364"/>
    <w:rsid w:val="00AD28B3"/>
    <w:rsid w:val="00AD411B"/>
    <w:rsid w:val="00AD4DCF"/>
    <w:rsid w:val="00AD554B"/>
    <w:rsid w:val="00AD59E7"/>
    <w:rsid w:val="00AD5DDA"/>
    <w:rsid w:val="00AD5F09"/>
    <w:rsid w:val="00AD645F"/>
    <w:rsid w:val="00AD69B3"/>
    <w:rsid w:val="00AD6BFE"/>
    <w:rsid w:val="00AD6E09"/>
    <w:rsid w:val="00AD6E7B"/>
    <w:rsid w:val="00AD709C"/>
    <w:rsid w:val="00AD74A9"/>
    <w:rsid w:val="00AE0D9A"/>
    <w:rsid w:val="00AE0F9D"/>
    <w:rsid w:val="00AE1FA8"/>
    <w:rsid w:val="00AE2AE9"/>
    <w:rsid w:val="00AE322F"/>
    <w:rsid w:val="00AE45EA"/>
    <w:rsid w:val="00AE5A22"/>
    <w:rsid w:val="00AE5AA9"/>
    <w:rsid w:val="00AE6259"/>
    <w:rsid w:val="00AE6A96"/>
    <w:rsid w:val="00AE7BE3"/>
    <w:rsid w:val="00AF018C"/>
    <w:rsid w:val="00AF1101"/>
    <w:rsid w:val="00AF141C"/>
    <w:rsid w:val="00AF186B"/>
    <w:rsid w:val="00AF238A"/>
    <w:rsid w:val="00AF370D"/>
    <w:rsid w:val="00AF4812"/>
    <w:rsid w:val="00AF52BD"/>
    <w:rsid w:val="00AF69AB"/>
    <w:rsid w:val="00AF6BFF"/>
    <w:rsid w:val="00AF6E54"/>
    <w:rsid w:val="00AF7063"/>
    <w:rsid w:val="00AF777D"/>
    <w:rsid w:val="00AF797F"/>
    <w:rsid w:val="00AF7B60"/>
    <w:rsid w:val="00B00D6F"/>
    <w:rsid w:val="00B028FC"/>
    <w:rsid w:val="00B02C17"/>
    <w:rsid w:val="00B036F6"/>
    <w:rsid w:val="00B03CAD"/>
    <w:rsid w:val="00B03D8D"/>
    <w:rsid w:val="00B0459A"/>
    <w:rsid w:val="00B072A5"/>
    <w:rsid w:val="00B10A19"/>
    <w:rsid w:val="00B11642"/>
    <w:rsid w:val="00B11DB8"/>
    <w:rsid w:val="00B11E03"/>
    <w:rsid w:val="00B126D5"/>
    <w:rsid w:val="00B13E21"/>
    <w:rsid w:val="00B1426B"/>
    <w:rsid w:val="00B1507A"/>
    <w:rsid w:val="00B164EA"/>
    <w:rsid w:val="00B167B7"/>
    <w:rsid w:val="00B1685F"/>
    <w:rsid w:val="00B21549"/>
    <w:rsid w:val="00B2385C"/>
    <w:rsid w:val="00B2474D"/>
    <w:rsid w:val="00B25011"/>
    <w:rsid w:val="00B2601D"/>
    <w:rsid w:val="00B2684D"/>
    <w:rsid w:val="00B26EFE"/>
    <w:rsid w:val="00B27771"/>
    <w:rsid w:val="00B27C31"/>
    <w:rsid w:val="00B311D2"/>
    <w:rsid w:val="00B319A2"/>
    <w:rsid w:val="00B31A94"/>
    <w:rsid w:val="00B32104"/>
    <w:rsid w:val="00B32287"/>
    <w:rsid w:val="00B323A2"/>
    <w:rsid w:val="00B340BC"/>
    <w:rsid w:val="00B3585A"/>
    <w:rsid w:val="00B35D0A"/>
    <w:rsid w:val="00B3620F"/>
    <w:rsid w:val="00B369AD"/>
    <w:rsid w:val="00B37234"/>
    <w:rsid w:val="00B37F6A"/>
    <w:rsid w:val="00B403D7"/>
    <w:rsid w:val="00B41D3D"/>
    <w:rsid w:val="00B4398D"/>
    <w:rsid w:val="00B43D1A"/>
    <w:rsid w:val="00B458B8"/>
    <w:rsid w:val="00B46D57"/>
    <w:rsid w:val="00B47245"/>
    <w:rsid w:val="00B472B5"/>
    <w:rsid w:val="00B47561"/>
    <w:rsid w:val="00B47AC9"/>
    <w:rsid w:val="00B47B36"/>
    <w:rsid w:val="00B50165"/>
    <w:rsid w:val="00B50BD7"/>
    <w:rsid w:val="00B51DE3"/>
    <w:rsid w:val="00B52910"/>
    <w:rsid w:val="00B52E85"/>
    <w:rsid w:val="00B53E65"/>
    <w:rsid w:val="00B55A63"/>
    <w:rsid w:val="00B55FDB"/>
    <w:rsid w:val="00B56A10"/>
    <w:rsid w:val="00B56CD7"/>
    <w:rsid w:val="00B57647"/>
    <w:rsid w:val="00B57FBC"/>
    <w:rsid w:val="00B60548"/>
    <w:rsid w:val="00B60CED"/>
    <w:rsid w:val="00B60F45"/>
    <w:rsid w:val="00B61492"/>
    <w:rsid w:val="00B624FB"/>
    <w:rsid w:val="00B6364A"/>
    <w:rsid w:val="00B645F6"/>
    <w:rsid w:val="00B64783"/>
    <w:rsid w:val="00B6504E"/>
    <w:rsid w:val="00B65851"/>
    <w:rsid w:val="00B66B46"/>
    <w:rsid w:val="00B670C7"/>
    <w:rsid w:val="00B678EA"/>
    <w:rsid w:val="00B67A32"/>
    <w:rsid w:val="00B70B82"/>
    <w:rsid w:val="00B718F2"/>
    <w:rsid w:val="00B719F0"/>
    <w:rsid w:val="00B723AD"/>
    <w:rsid w:val="00B72B0C"/>
    <w:rsid w:val="00B7443B"/>
    <w:rsid w:val="00B74479"/>
    <w:rsid w:val="00B75A92"/>
    <w:rsid w:val="00B75BB4"/>
    <w:rsid w:val="00B760DD"/>
    <w:rsid w:val="00B77B6D"/>
    <w:rsid w:val="00B800B4"/>
    <w:rsid w:val="00B8039C"/>
    <w:rsid w:val="00B80843"/>
    <w:rsid w:val="00B81114"/>
    <w:rsid w:val="00B81691"/>
    <w:rsid w:val="00B81829"/>
    <w:rsid w:val="00B824BF"/>
    <w:rsid w:val="00B82D0B"/>
    <w:rsid w:val="00B83763"/>
    <w:rsid w:val="00B83C61"/>
    <w:rsid w:val="00B844B4"/>
    <w:rsid w:val="00B85892"/>
    <w:rsid w:val="00B8613E"/>
    <w:rsid w:val="00B866AB"/>
    <w:rsid w:val="00B866FC"/>
    <w:rsid w:val="00B86832"/>
    <w:rsid w:val="00B872E5"/>
    <w:rsid w:val="00B87635"/>
    <w:rsid w:val="00B87759"/>
    <w:rsid w:val="00B90868"/>
    <w:rsid w:val="00B91237"/>
    <w:rsid w:val="00B91265"/>
    <w:rsid w:val="00B912E4"/>
    <w:rsid w:val="00B914C2"/>
    <w:rsid w:val="00B914E2"/>
    <w:rsid w:val="00B91F71"/>
    <w:rsid w:val="00B9213C"/>
    <w:rsid w:val="00B928B9"/>
    <w:rsid w:val="00B93279"/>
    <w:rsid w:val="00B9368E"/>
    <w:rsid w:val="00B93CF0"/>
    <w:rsid w:val="00B941A1"/>
    <w:rsid w:val="00B9446A"/>
    <w:rsid w:val="00B9472D"/>
    <w:rsid w:val="00B947A5"/>
    <w:rsid w:val="00B953A0"/>
    <w:rsid w:val="00B95A91"/>
    <w:rsid w:val="00B970FB"/>
    <w:rsid w:val="00B97715"/>
    <w:rsid w:val="00B97739"/>
    <w:rsid w:val="00B97F23"/>
    <w:rsid w:val="00BA0185"/>
    <w:rsid w:val="00BA0450"/>
    <w:rsid w:val="00BA0649"/>
    <w:rsid w:val="00BA0DAA"/>
    <w:rsid w:val="00BA1184"/>
    <w:rsid w:val="00BA1479"/>
    <w:rsid w:val="00BA2954"/>
    <w:rsid w:val="00BA3B7F"/>
    <w:rsid w:val="00BA4878"/>
    <w:rsid w:val="00BA49D7"/>
    <w:rsid w:val="00BA5DFB"/>
    <w:rsid w:val="00BA656E"/>
    <w:rsid w:val="00BA6D73"/>
    <w:rsid w:val="00BB0D27"/>
    <w:rsid w:val="00BB1176"/>
    <w:rsid w:val="00BB1F1E"/>
    <w:rsid w:val="00BB201B"/>
    <w:rsid w:val="00BB20B2"/>
    <w:rsid w:val="00BB244C"/>
    <w:rsid w:val="00BB33C1"/>
    <w:rsid w:val="00BB3DF7"/>
    <w:rsid w:val="00BB500C"/>
    <w:rsid w:val="00BB50BD"/>
    <w:rsid w:val="00BB56C1"/>
    <w:rsid w:val="00BB57DC"/>
    <w:rsid w:val="00BB5FA6"/>
    <w:rsid w:val="00BB61F7"/>
    <w:rsid w:val="00BB6E06"/>
    <w:rsid w:val="00BB75FF"/>
    <w:rsid w:val="00BC0918"/>
    <w:rsid w:val="00BC1CEE"/>
    <w:rsid w:val="00BC1DE7"/>
    <w:rsid w:val="00BC30C8"/>
    <w:rsid w:val="00BC3909"/>
    <w:rsid w:val="00BC405C"/>
    <w:rsid w:val="00BC4605"/>
    <w:rsid w:val="00BC505D"/>
    <w:rsid w:val="00BC5744"/>
    <w:rsid w:val="00BC59AD"/>
    <w:rsid w:val="00BC5B4C"/>
    <w:rsid w:val="00BC5D20"/>
    <w:rsid w:val="00BC64EF"/>
    <w:rsid w:val="00BC78A1"/>
    <w:rsid w:val="00BD099B"/>
    <w:rsid w:val="00BD1C12"/>
    <w:rsid w:val="00BD2FA8"/>
    <w:rsid w:val="00BD30FB"/>
    <w:rsid w:val="00BD3B3E"/>
    <w:rsid w:val="00BD43F5"/>
    <w:rsid w:val="00BD55DE"/>
    <w:rsid w:val="00BD57B4"/>
    <w:rsid w:val="00BD5B5B"/>
    <w:rsid w:val="00BD5E60"/>
    <w:rsid w:val="00BD684F"/>
    <w:rsid w:val="00BD73BF"/>
    <w:rsid w:val="00BD7570"/>
    <w:rsid w:val="00BD7D23"/>
    <w:rsid w:val="00BE0C2E"/>
    <w:rsid w:val="00BE1CD4"/>
    <w:rsid w:val="00BE21E2"/>
    <w:rsid w:val="00BE27CB"/>
    <w:rsid w:val="00BE2A11"/>
    <w:rsid w:val="00BE4937"/>
    <w:rsid w:val="00BE4B63"/>
    <w:rsid w:val="00BE4CED"/>
    <w:rsid w:val="00BE5267"/>
    <w:rsid w:val="00BE560C"/>
    <w:rsid w:val="00BE61F6"/>
    <w:rsid w:val="00BE64F8"/>
    <w:rsid w:val="00BE75E7"/>
    <w:rsid w:val="00BE795C"/>
    <w:rsid w:val="00BF0AAC"/>
    <w:rsid w:val="00BF15CA"/>
    <w:rsid w:val="00BF2078"/>
    <w:rsid w:val="00BF2C16"/>
    <w:rsid w:val="00BF2C76"/>
    <w:rsid w:val="00BF3268"/>
    <w:rsid w:val="00BF44FF"/>
    <w:rsid w:val="00BF4688"/>
    <w:rsid w:val="00BF5942"/>
    <w:rsid w:val="00BF61B5"/>
    <w:rsid w:val="00BF6856"/>
    <w:rsid w:val="00BF6A95"/>
    <w:rsid w:val="00BF7A6D"/>
    <w:rsid w:val="00BF7E78"/>
    <w:rsid w:val="00C00A4E"/>
    <w:rsid w:val="00C00EC6"/>
    <w:rsid w:val="00C022FC"/>
    <w:rsid w:val="00C02D41"/>
    <w:rsid w:val="00C043E5"/>
    <w:rsid w:val="00C06A1D"/>
    <w:rsid w:val="00C077E6"/>
    <w:rsid w:val="00C10DEC"/>
    <w:rsid w:val="00C11299"/>
    <w:rsid w:val="00C112A2"/>
    <w:rsid w:val="00C118E2"/>
    <w:rsid w:val="00C11C1A"/>
    <w:rsid w:val="00C11D4C"/>
    <w:rsid w:val="00C12168"/>
    <w:rsid w:val="00C1292B"/>
    <w:rsid w:val="00C129A0"/>
    <w:rsid w:val="00C155C4"/>
    <w:rsid w:val="00C16230"/>
    <w:rsid w:val="00C166BA"/>
    <w:rsid w:val="00C16D57"/>
    <w:rsid w:val="00C2024E"/>
    <w:rsid w:val="00C20683"/>
    <w:rsid w:val="00C209A6"/>
    <w:rsid w:val="00C20A01"/>
    <w:rsid w:val="00C21055"/>
    <w:rsid w:val="00C2156D"/>
    <w:rsid w:val="00C21B57"/>
    <w:rsid w:val="00C21D31"/>
    <w:rsid w:val="00C22404"/>
    <w:rsid w:val="00C22CCA"/>
    <w:rsid w:val="00C22E43"/>
    <w:rsid w:val="00C23311"/>
    <w:rsid w:val="00C235D7"/>
    <w:rsid w:val="00C24264"/>
    <w:rsid w:val="00C250E8"/>
    <w:rsid w:val="00C25DF2"/>
    <w:rsid w:val="00C26246"/>
    <w:rsid w:val="00C26249"/>
    <w:rsid w:val="00C266C2"/>
    <w:rsid w:val="00C26D00"/>
    <w:rsid w:val="00C271BB"/>
    <w:rsid w:val="00C276CC"/>
    <w:rsid w:val="00C27716"/>
    <w:rsid w:val="00C27866"/>
    <w:rsid w:val="00C2799B"/>
    <w:rsid w:val="00C30096"/>
    <w:rsid w:val="00C303B5"/>
    <w:rsid w:val="00C307A3"/>
    <w:rsid w:val="00C309D2"/>
    <w:rsid w:val="00C314AF"/>
    <w:rsid w:val="00C316E4"/>
    <w:rsid w:val="00C318A7"/>
    <w:rsid w:val="00C31D4B"/>
    <w:rsid w:val="00C32DE0"/>
    <w:rsid w:val="00C33499"/>
    <w:rsid w:val="00C3403D"/>
    <w:rsid w:val="00C34A59"/>
    <w:rsid w:val="00C35258"/>
    <w:rsid w:val="00C35C4B"/>
    <w:rsid w:val="00C361EE"/>
    <w:rsid w:val="00C373A6"/>
    <w:rsid w:val="00C377ED"/>
    <w:rsid w:val="00C37922"/>
    <w:rsid w:val="00C37B8C"/>
    <w:rsid w:val="00C40104"/>
    <w:rsid w:val="00C415CA"/>
    <w:rsid w:val="00C42043"/>
    <w:rsid w:val="00C434B2"/>
    <w:rsid w:val="00C436EA"/>
    <w:rsid w:val="00C44E2D"/>
    <w:rsid w:val="00C44EE8"/>
    <w:rsid w:val="00C45D18"/>
    <w:rsid w:val="00C45E5B"/>
    <w:rsid w:val="00C46C8A"/>
    <w:rsid w:val="00C46F26"/>
    <w:rsid w:val="00C502DE"/>
    <w:rsid w:val="00C506A0"/>
    <w:rsid w:val="00C5135C"/>
    <w:rsid w:val="00C53839"/>
    <w:rsid w:val="00C54410"/>
    <w:rsid w:val="00C56B4A"/>
    <w:rsid w:val="00C603E6"/>
    <w:rsid w:val="00C603F9"/>
    <w:rsid w:val="00C60F6E"/>
    <w:rsid w:val="00C6157B"/>
    <w:rsid w:val="00C624B8"/>
    <w:rsid w:val="00C6256C"/>
    <w:rsid w:val="00C6332E"/>
    <w:rsid w:val="00C64778"/>
    <w:rsid w:val="00C66556"/>
    <w:rsid w:val="00C670A4"/>
    <w:rsid w:val="00C671AF"/>
    <w:rsid w:val="00C67E15"/>
    <w:rsid w:val="00C7052A"/>
    <w:rsid w:val="00C705FD"/>
    <w:rsid w:val="00C706EC"/>
    <w:rsid w:val="00C712DB"/>
    <w:rsid w:val="00C71721"/>
    <w:rsid w:val="00C72620"/>
    <w:rsid w:val="00C73131"/>
    <w:rsid w:val="00C73353"/>
    <w:rsid w:val="00C74689"/>
    <w:rsid w:val="00C74723"/>
    <w:rsid w:val="00C75310"/>
    <w:rsid w:val="00C75547"/>
    <w:rsid w:val="00C75BAE"/>
    <w:rsid w:val="00C76E32"/>
    <w:rsid w:val="00C77198"/>
    <w:rsid w:val="00C8063B"/>
    <w:rsid w:val="00C80BB4"/>
    <w:rsid w:val="00C80C35"/>
    <w:rsid w:val="00C822C9"/>
    <w:rsid w:val="00C824A2"/>
    <w:rsid w:val="00C82A75"/>
    <w:rsid w:val="00C8319E"/>
    <w:rsid w:val="00C83975"/>
    <w:rsid w:val="00C83B16"/>
    <w:rsid w:val="00C841D5"/>
    <w:rsid w:val="00C864DB"/>
    <w:rsid w:val="00C869F1"/>
    <w:rsid w:val="00C86D1D"/>
    <w:rsid w:val="00C8721A"/>
    <w:rsid w:val="00C8734E"/>
    <w:rsid w:val="00C8735C"/>
    <w:rsid w:val="00C87A13"/>
    <w:rsid w:val="00C87A20"/>
    <w:rsid w:val="00C90B43"/>
    <w:rsid w:val="00C9315D"/>
    <w:rsid w:val="00C938CF"/>
    <w:rsid w:val="00C9456C"/>
    <w:rsid w:val="00C962C1"/>
    <w:rsid w:val="00C9757C"/>
    <w:rsid w:val="00C977D6"/>
    <w:rsid w:val="00C97A48"/>
    <w:rsid w:val="00CA066A"/>
    <w:rsid w:val="00CA07FD"/>
    <w:rsid w:val="00CA110D"/>
    <w:rsid w:val="00CA15FA"/>
    <w:rsid w:val="00CA1AC2"/>
    <w:rsid w:val="00CA284D"/>
    <w:rsid w:val="00CA436C"/>
    <w:rsid w:val="00CA4DB6"/>
    <w:rsid w:val="00CA7A36"/>
    <w:rsid w:val="00CA7D34"/>
    <w:rsid w:val="00CB0003"/>
    <w:rsid w:val="00CB07F5"/>
    <w:rsid w:val="00CB0A14"/>
    <w:rsid w:val="00CB14FC"/>
    <w:rsid w:val="00CB15B7"/>
    <w:rsid w:val="00CB18E1"/>
    <w:rsid w:val="00CB20D8"/>
    <w:rsid w:val="00CB2B05"/>
    <w:rsid w:val="00CB2DE6"/>
    <w:rsid w:val="00CB2E0C"/>
    <w:rsid w:val="00CB30AE"/>
    <w:rsid w:val="00CB33F5"/>
    <w:rsid w:val="00CB35FB"/>
    <w:rsid w:val="00CB3B12"/>
    <w:rsid w:val="00CB3C01"/>
    <w:rsid w:val="00CB41DE"/>
    <w:rsid w:val="00CB6515"/>
    <w:rsid w:val="00CB6D56"/>
    <w:rsid w:val="00CB7D8B"/>
    <w:rsid w:val="00CB7E76"/>
    <w:rsid w:val="00CC00EE"/>
    <w:rsid w:val="00CC08CD"/>
    <w:rsid w:val="00CC0C41"/>
    <w:rsid w:val="00CC106D"/>
    <w:rsid w:val="00CC1E18"/>
    <w:rsid w:val="00CC1FDF"/>
    <w:rsid w:val="00CC218C"/>
    <w:rsid w:val="00CC2E48"/>
    <w:rsid w:val="00CC329D"/>
    <w:rsid w:val="00CC3E44"/>
    <w:rsid w:val="00CC4532"/>
    <w:rsid w:val="00CC47E2"/>
    <w:rsid w:val="00CC49D9"/>
    <w:rsid w:val="00CC4ADF"/>
    <w:rsid w:val="00CC4BC2"/>
    <w:rsid w:val="00CC5076"/>
    <w:rsid w:val="00CC5318"/>
    <w:rsid w:val="00CC542D"/>
    <w:rsid w:val="00CC54D3"/>
    <w:rsid w:val="00CC6D0E"/>
    <w:rsid w:val="00CC797D"/>
    <w:rsid w:val="00CC7B04"/>
    <w:rsid w:val="00CC7F34"/>
    <w:rsid w:val="00CD0522"/>
    <w:rsid w:val="00CD0A2E"/>
    <w:rsid w:val="00CD0EE7"/>
    <w:rsid w:val="00CD1306"/>
    <w:rsid w:val="00CD3BD5"/>
    <w:rsid w:val="00CD3E85"/>
    <w:rsid w:val="00CD429F"/>
    <w:rsid w:val="00CD4EBD"/>
    <w:rsid w:val="00CD4F96"/>
    <w:rsid w:val="00CD5158"/>
    <w:rsid w:val="00CD611E"/>
    <w:rsid w:val="00CD6598"/>
    <w:rsid w:val="00CD65FE"/>
    <w:rsid w:val="00CD6F26"/>
    <w:rsid w:val="00CE0506"/>
    <w:rsid w:val="00CE0F1C"/>
    <w:rsid w:val="00CE15F6"/>
    <w:rsid w:val="00CE1B3E"/>
    <w:rsid w:val="00CE2ED1"/>
    <w:rsid w:val="00CE31BD"/>
    <w:rsid w:val="00CE334C"/>
    <w:rsid w:val="00CE4088"/>
    <w:rsid w:val="00CE4286"/>
    <w:rsid w:val="00CE4649"/>
    <w:rsid w:val="00CE4681"/>
    <w:rsid w:val="00CE4FCE"/>
    <w:rsid w:val="00CE6A67"/>
    <w:rsid w:val="00CE6BCA"/>
    <w:rsid w:val="00CE6DB9"/>
    <w:rsid w:val="00CE74EF"/>
    <w:rsid w:val="00CF073A"/>
    <w:rsid w:val="00CF0A13"/>
    <w:rsid w:val="00CF0E1E"/>
    <w:rsid w:val="00CF0F60"/>
    <w:rsid w:val="00CF12DB"/>
    <w:rsid w:val="00CF1E1E"/>
    <w:rsid w:val="00CF2232"/>
    <w:rsid w:val="00CF24CC"/>
    <w:rsid w:val="00CF3780"/>
    <w:rsid w:val="00CF394D"/>
    <w:rsid w:val="00CF402C"/>
    <w:rsid w:val="00CF43CF"/>
    <w:rsid w:val="00CF444B"/>
    <w:rsid w:val="00CF44C2"/>
    <w:rsid w:val="00CF4F40"/>
    <w:rsid w:val="00CF4F53"/>
    <w:rsid w:val="00CF6EEC"/>
    <w:rsid w:val="00CF6F50"/>
    <w:rsid w:val="00CF74A5"/>
    <w:rsid w:val="00CF773B"/>
    <w:rsid w:val="00D00C14"/>
    <w:rsid w:val="00D01CCE"/>
    <w:rsid w:val="00D0278E"/>
    <w:rsid w:val="00D03361"/>
    <w:rsid w:val="00D035C6"/>
    <w:rsid w:val="00D03749"/>
    <w:rsid w:val="00D03906"/>
    <w:rsid w:val="00D04BC7"/>
    <w:rsid w:val="00D050C5"/>
    <w:rsid w:val="00D07D5F"/>
    <w:rsid w:val="00D10220"/>
    <w:rsid w:val="00D10635"/>
    <w:rsid w:val="00D11449"/>
    <w:rsid w:val="00D11B04"/>
    <w:rsid w:val="00D12002"/>
    <w:rsid w:val="00D13B25"/>
    <w:rsid w:val="00D13B6D"/>
    <w:rsid w:val="00D13FB8"/>
    <w:rsid w:val="00D14C9F"/>
    <w:rsid w:val="00D156DE"/>
    <w:rsid w:val="00D15EA8"/>
    <w:rsid w:val="00D16B31"/>
    <w:rsid w:val="00D17201"/>
    <w:rsid w:val="00D200F1"/>
    <w:rsid w:val="00D202E9"/>
    <w:rsid w:val="00D21290"/>
    <w:rsid w:val="00D21F7B"/>
    <w:rsid w:val="00D220C5"/>
    <w:rsid w:val="00D2367D"/>
    <w:rsid w:val="00D23842"/>
    <w:rsid w:val="00D23C66"/>
    <w:rsid w:val="00D23DA9"/>
    <w:rsid w:val="00D24F1F"/>
    <w:rsid w:val="00D25466"/>
    <w:rsid w:val="00D2576C"/>
    <w:rsid w:val="00D25CB4"/>
    <w:rsid w:val="00D26C03"/>
    <w:rsid w:val="00D26CD2"/>
    <w:rsid w:val="00D27A93"/>
    <w:rsid w:val="00D27B72"/>
    <w:rsid w:val="00D27EFC"/>
    <w:rsid w:val="00D304C1"/>
    <w:rsid w:val="00D30BFD"/>
    <w:rsid w:val="00D31369"/>
    <w:rsid w:val="00D3158B"/>
    <w:rsid w:val="00D31BCF"/>
    <w:rsid w:val="00D31E2A"/>
    <w:rsid w:val="00D333E5"/>
    <w:rsid w:val="00D338F1"/>
    <w:rsid w:val="00D34780"/>
    <w:rsid w:val="00D353C0"/>
    <w:rsid w:val="00D36945"/>
    <w:rsid w:val="00D37D46"/>
    <w:rsid w:val="00D40515"/>
    <w:rsid w:val="00D40D21"/>
    <w:rsid w:val="00D40D37"/>
    <w:rsid w:val="00D40EA6"/>
    <w:rsid w:val="00D41648"/>
    <w:rsid w:val="00D41901"/>
    <w:rsid w:val="00D41937"/>
    <w:rsid w:val="00D420B6"/>
    <w:rsid w:val="00D433E1"/>
    <w:rsid w:val="00D43E01"/>
    <w:rsid w:val="00D440D8"/>
    <w:rsid w:val="00D446B9"/>
    <w:rsid w:val="00D44BC2"/>
    <w:rsid w:val="00D45080"/>
    <w:rsid w:val="00D45399"/>
    <w:rsid w:val="00D456D8"/>
    <w:rsid w:val="00D458AD"/>
    <w:rsid w:val="00D45FE4"/>
    <w:rsid w:val="00D46119"/>
    <w:rsid w:val="00D46CA7"/>
    <w:rsid w:val="00D47AFE"/>
    <w:rsid w:val="00D47B4D"/>
    <w:rsid w:val="00D5172F"/>
    <w:rsid w:val="00D53267"/>
    <w:rsid w:val="00D54174"/>
    <w:rsid w:val="00D54D32"/>
    <w:rsid w:val="00D556D8"/>
    <w:rsid w:val="00D55BD0"/>
    <w:rsid w:val="00D56445"/>
    <w:rsid w:val="00D56D46"/>
    <w:rsid w:val="00D614EA"/>
    <w:rsid w:val="00D62580"/>
    <w:rsid w:val="00D63B51"/>
    <w:rsid w:val="00D63E08"/>
    <w:rsid w:val="00D64278"/>
    <w:rsid w:val="00D65820"/>
    <w:rsid w:val="00D70B43"/>
    <w:rsid w:val="00D70B97"/>
    <w:rsid w:val="00D71111"/>
    <w:rsid w:val="00D7359F"/>
    <w:rsid w:val="00D73BAB"/>
    <w:rsid w:val="00D73C21"/>
    <w:rsid w:val="00D73D06"/>
    <w:rsid w:val="00D742A6"/>
    <w:rsid w:val="00D75171"/>
    <w:rsid w:val="00D76646"/>
    <w:rsid w:val="00D773B0"/>
    <w:rsid w:val="00D775EA"/>
    <w:rsid w:val="00D777FC"/>
    <w:rsid w:val="00D8111C"/>
    <w:rsid w:val="00D812C2"/>
    <w:rsid w:val="00D814AB"/>
    <w:rsid w:val="00D815AC"/>
    <w:rsid w:val="00D82227"/>
    <w:rsid w:val="00D82349"/>
    <w:rsid w:val="00D827BB"/>
    <w:rsid w:val="00D829EB"/>
    <w:rsid w:val="00D82BD3"/>
    <w:rsid w:val="00D84102"/>
    <w:rsid w:val="00D8539F"/>
    <w:rsid w:val="00D856DD"/>
    <w:rsid w:val="00D85890"/>
    <w:rsid w:val="00D85BC8"/>
    <w:rsid w:val="00D87630"/>
    <w:rsid w:val="00D87683"/>
    <w:rsid w:val="00D87B06"/>
    <w:rsid w:val="00D87CF6"/>
    <w:rsid w:val="00D90BA9"/>
    <w:rsid w:val="00D92455"/>
    <w:rsid w:val="00D929EC"/>
    <w:rsid w:val="00D92BAA"/>
    <w:rsid w:val="00D933E9"/>
    <w:rsid w:val="00D94561"/>
    <w:rsid w:val="00D94E55"/>
    <w:rsid w:val="00D9524C"/>
    <w:rsid w:val="00D9637A"/>
    <w:rsid w:val="00D96599"/>
    <w:rsid w:val="00D96752"/>
    <w:rsid w:val="00D97ACB"/>
    <w:rsid w:val="00DA0056"/>
    <w:rsid w:val="00DA09BE"/>
    <w:rsid w:val="00DA0DD4"/>
    <w:rsid w:val="00DA1220"/>
    <w:rsid w:val="00DA1F40"/>
    <w:rsid w:val="00DA2480"/>
    <w:rsid w:val="00DA4D2D"/>
    <w:rsid w:val="00DA4DD7"/>
    <w:rsid w:val="00DA522E"/>
    <w:rsid w:val="00DA53C6"/>
    <w:rsid w:val="00DA5F62"/>
    <w:rsid w:val="00DA6144"/>
    <w:rsid w:val="00DA6818"/>
    <w:rsid w:val="00DA6F0C"/>
    <w:rsid w:val="00DA749E"/>
    <w:rsid w:val="00DA7CFD"/>
    <w:rsid w:val="00DB00F4"/>
    <w:rsid w:val="00DB039B"/>
    <w:rsid w:val="00DB081F"/>
    <w:rsid w:val="00DB2085"/>
    <w:rsid w:val="00DB20B5"/>
    <w:rsid w:val="00DB227B"/>
    <w:rsid w:val="00DB25DB"/>
    <w:rsid w:val="00DB331E"/>
    <w:rsid w:val="00DB36FA"/>
    <w:rsid w:val="00DB3CBB"/>
    <w:rsid w:val="00DB3CEE"/>
    <w:rsid w:val="00DB3EDE"/>
    <w:rsid w:val="00DB3F91"/>
    <w:rsid w:val="00DB472C"/>
    <w:rsid w:val="00DB4BC5"/>
    <w:rsid w:val="00DB50D3"/>
    <w:rsid w:val="00DB53B1"/>
    <w:rsid w:val="00DB5C36"/>
    <w:rsid w:val="00DB6F5E"/>
    <w:rsid w:val="00DB7633"/>
    <w:rsid w:val="00DB7EA9"/>
    <w:rsid w:val="00DC0ACB"/>
    <w:rsid w:val="00DC1023"/>
    <w:rsid w:val="00DC1CC0"/>
    <w:rsid w:val="00DC1DF1"/>
    <w:rsid w:val="00DC2BD1"/>
    <w:rsid w:val="00DC2E94"/>
    <w:rsid w:val="00DC3500"/>
    <w:rsid w:val="00DC45E4"/>
    <w:rsid w:val="00DC4939"/>
    <w:rsid w:val="00DC4D16"/>
    <w:rsid w:val="00DC5695"/>
    <w:rsid w:val="00DC6CC2"/>
    <w:rsid w:val="00DD0751"/>
    <w:rsid w:val="00DD0B57"/>
    <w:rsid w:val="00DD2756"/>
    <w:rsid w:val="00DD30EB"/>
    <w:rsid w:val="00DD32E5"/>
    <w:rsid w:val="00DD4DBC"/>
    <w:rsid w:val="00DD558A"/>
    <w:rsid w:val="00DD61ED"/>
    <w:rsid w:val="00DD6B2B"/>
    <w:rsid w:val="00DD6CE5"/>
    <w:rsid w:val="00DD76F3"/>
    <w:rsid w:val="00DD7758"/>
    <w:rsid w:val="00DE02CF"/>
    <w:rsid w:val="00DE0D00"/>
    <w:rsid w:val="00DE182B"/>
    <w:rsid w:val="00DE1DB3"/>
    <w:rsid w:val="00DE2163"/>
    <w:rsid w:val="00DE23DC"/>
    <w:rsid w:val="00DE2B83"/>
    <w:rsid w:val="00DE2EA7"/>
    <w:rsid w:val="00DE3092"/>
    <w:rsid w:val="00DE4BC5"/>
    <w:rsid w:val="00DE61B5"/>
    <w:rsid w:val="00DE6446"/>
    <w:rsid w:val="00DE6D66"/>
    <w:rsid w:val="00DF04D3"/>
    <w:rsid w:val="00DF0E09"/>
    <w:rsid w:val="00DF2E34"/>
    <w:rsid w:val="00DF3682"/>
    <w:rsid w:val="00DF3F04"/>
    <w:rsid w:val="00DF4205"/>
    <w:rsid w:val="00DF438D"/>
    <w:rsid w:val="00DF52AC"/>
    <w:rsid w:val="00DF5443"/>
    <w:rsid w:val="00DF6136"/>
    <w:rsid w:val="00E004FF"/>
    <w:rsid w:val="00E005E3"/>
    <w:rsid w:val="00E00722"/>
    <w:rsid w:val="00E01085"/>
    <w:rsid w:val="00E0145D"/>
    <w:rsid w:val="00E01AC2"/>
    <w:rsid w:val="00E029F3"/>
    <w:rsid w:val="00E02B27"/>
    <w:rsid w:val="00E0350A"/>
    <w:rsid w:val="00E04E00"/>
    <w:rsid w:val="00E056C1"/>
    <w:rsid w:val="00E068D4"/>
    <w:rsid w:val="00E06B8E"/>
    <w:rsid w:val="00E07EA4"/>
    <w:rsid w:val="00E07ECD"/>
    <w:rsid w:val="00E100E5"/>
    <w:rsid w:val="00E107C4"/>
    <w:rsid w:val="00E1158E"/>
    <w:rsid w:val="00E119F8"/>
    <w:rsid w:val="00E11C70"/>
    <w:rsid w:val="00E11CD2"/>
    <w:rsid w:val="00E135FB"/>
    <w:rsid w:val="00E143EC"/>
    <w:rsid w:val="00E14744"/>
    <w:rsid w:val="00E14CC1"/>
    <w:rsid w:val="00E14D1A"/>
    <w:rsid w:val="00E151E1"/>
    <w:rsid w:val="00E15BA0"/>
    <w:rsid w:val="00E15C68"/>
    <w:rsid w:val="00E16090"/>
    <w:rsid w:val="00E16509"/>
    <w:rsid w:val="00E16B33"/>
    <w:rsid w:val="00E17220"/>
    <w:rsid w:val="00E201AE"/>
    <w:rsid w:val="00E20457"/>
    <w:rsid w:val="00E20A56"/>
    <w:rsid w:val="00E20D15"/>
    <w:rsid w:val="00E210F5"/>
    <w:rsid w:val="00E212D5"/>
    <w:rsid w:val="00E21A01"/>
    <w:rsid w:val="00E21B06"/>
    <w:rsid w:val="00E22106"/>
    <w:rsid w:val="00E22894"/>
    <w:rsid w:val="00E229AF"/>
    <w:rsid w:val="00E235DD"/>
    <w:rsid w:val="00E23B6C"/>
    <w:rsid w:val="00E240D3"/>
    <w:rsid w:val="00E24489"/>
    <w:rsid w:val="00E25B27"/>
    <w:rsid w:val="00E26043"/>
    <w:rsid w:val="00E26BC7"/>
    <w:rsid w:val="00E26D8F"/>
    <w:rsid w:val="00E27195"/>
    <w:rsid w:val="00E30363"/>
    <w:rsid w:val="00E31D79"/>
    <w:rsid w:val="00E3220D"/>
    <w:rsid w:val="00E32455"/>
    <w:rsid w:val="00E32EFA"/>
    <w:rsid w:val="00E3359F"/>
    <w:rsid w:val="00E336FF"/>
    <w:rsid w:val="00E3492F"/>
    <w:rsid w:val="00E356CE"/>
    <w:rsid w:val="00E35A67"/>
    <w:rsid w:val="00E35E22"/>
    <w:rsid w:val="00E35E80"/>
    <w:rsid w:val="00E36274"/>
    <w:rsid w:val="00E371E9"/>
    <w:rsid w:val="00E3751B"/>
    <w:rsid w:val="00E37D65"/>
    <w:rsid w:val="00E411AD"/>
    <w:rsid w:val="00E41323"/>
    <w:rsid w:val="00E41C75"/>
    <w:rsid w:val="00E4244B"/>
    <w:rsid w:val="00E42B0A"/>
    <w:rsid w:val="00E43079"/>
    <w:rsid w:val="00E439F2"/>
    <w:rsid w:val="00E43A1F"/>
    <w:rsid w:val="00E448F1"/>
    <w:rsid w:val="00E449E7"/>
    <w:rsid w:val="00E44A07"/>
    <w:rsid w:val="00E44ABD"/>
    <w:rsid w:val="00E451EE"/>
    <w:rsid w:val="00E456A4"/>
    <w:rsid w:val="00E45ABB"/>
    <w:rsid w:val="00E4648B"/>
    <w:rsid w:val="00E46A89"/>
    <w:rsid w:val="00E46D12"/>
    <w:rsid w:val="00E470C3"/>
    <w:rsid w:val="00E47B3B"/>
    <w:rsid w:val="00E47C59"/>
    <w:rsid w:val="00E501B7"/>
    <w:rsid w:val="00E50266"/>
    <w:rsid w:val="00E507B3"/>
    <w:rsid w:val="00E51714"/>
    <w:rsid w:val="00E51F8B"/>
    <w:rsid w:val="00E53A11"/>
    <w:rsid w:val="00E53EB0"/>
    <w:rsid w:val="00E54157"/>
    <w:rsid w:val="00E5525B"/>
    <w:rsid w:val="00E56F65"/>
    <w:rsid w:val="00E605B9"/>
    <w:rsid w:val="00E609E7"/>
    <w:rsid w:val="00E6182C"/>
    <w:rsid w:val="00E61A2D"/>
    <w:rsid w:val="00E6252C"/>
    <w:rsid w:val="00E62E06"/>
    <w:rsid w:val="00E634E2"/>
    <w:rsid w:val="00E64654"/>
    <w:rsid w:val="00E64DEC"/>
    <w:rsid w:val="00E65734"/>
    <w:rsid w:val="00E65FF8"/>
    <w:rsid w:val="00E66191"/>
    <w:rsid w:val="00E66C3D"/>
    <w:rsid w:val="00E6733C"/>
    <w:rsid w:val="00E677FA"/>
    <w:rsid w:val="00E679F6"/>
    <w:rsid w:val="00E67EF5"/>
    <w:rsid w:val="00E70E49"/>
    <w:rsid w:val="00E71586"/>
    <w:rsid w:val="00E71DBA"/>
    <w:rsid w:val="00E7211B"/>
    <w:rsid w:val="00E7226D"/>
    <w:rsid w:val="00E72B33"/>
    <w:rsid w:val="00E72BEC"/>
    <w:rsid w:val="00E7359A"/>
    <w:rsid w:val="00E7517B"/>
    <w:rsid w:val="00E75265"/>
    <w:rsid w:val="00E75693"/>
    <w:rsid w:val="00E7572C"/>
    <w:rsid w:val="00E75CC1"/>
    <w:rsid w:val="00E76438"/>
    <w:rsid w:val="00E7644E"/>
    <w:rsid w:val="00E773B1"/>
    <w:rsid w:val="00E77591"/>
    <w:rsid w:val="00E77E33"/>
    <w:rsid w:val="00E8192E"/>
    <w:rsid w:val="00E83418"/>
    <w:rsid w:val="00E837AF"/>
    <w:rsid w:val="00E83EFF"/>
    <w:rsid w:val="00E85082"/>
    <w:rsid w:val="00E85089"/>
    <w:rsid w:val="00E85BCF"/>
    <w:rsid w:val="00E86B3D"/>
    <w:rsid w:val="00E87EC7"/>
    <w:rsid w:val="00E90F31"/>
    <w:rsid w:val="00E91F26"/>
    <w:rsid w:val="00E930F9"/>
    <w:rsid w:val="00E932CE"/>
    <w:rsid w:val="00E936A5"/>
    <w:rsid w:val="00E93FDE"/>
    <w:rsid w:val="00E958E2"/>
    <w:rsid w:val="00E95DCD"/>
    <w:rsid w:val="00E96F67"/>
    <w:rsid w:val="00E972EA"/>
    <w:rsid w:val="00E97381"/>
    <w:rsid w:val="00E97757"/>
    <w:rsid w:val="00E97850"/>
    <w:rsid w:val="00E97BCD"/>
    <w:rsid w:val="00E97BF3"/>
    <w:rsid w:val="00EA0C89"/>
    <w:rsid w:val="00EA1CD8"/>
    <w:rsid w:val="00EA24A3"/>
    <w:rsid w:val="00EA2537"/>
    <w:rsid w:val="00EA2D1A"/>
    <w:rsid w:val="00EA3DDC"/>
    <w:rsid w:val="00EA442D"/>
    <w:rsid w:val="00EA44F2"/>
    <w:rsid w:val="00EA5055"/>
    <w:rsid w:val="00EA5227"/>
    <w:rsid w:val="00EA5607"/>
    <w:rsid w:val="00EA67FD"/>
    <w:rsid w:val="00EA74E1"/>
    <w:rsid w:val="00EA7A73"/>
    <w:rsid w:val="00EA7F66"/>
    <w:rsid w:val="00EB0A9B"/>
    <w:rsid w:val="00EB0E52"/>
    <w:rsid w:val="00EB12DB"/>
    <w:rsid w:val="00EB1B9E"/>
    <w:rsid w:val="00EB249A"/>
    <w:rsid w:val="00EB256B"/>
    <w:rsid w:val="00EB3C21"/>
    <w:rsid w:val="00EB54EF"/>
    <w:rsid w:val="00EB5A3A"/>
    <w:rsid w:val="00EB665E"/>
    <w:rsid w:val="00EC0722"/>
    <w:rsid w:val="00EC1081"/>
    <w:rsid w:val="00EC16CE"/>
    <w:rsid w:val="00EC1C44"/>
    <w:rsid w:val="00EC5032"/>
    <w:rsid w:val="00EC545C"/>
    <w:rsid w:val="00EC5787"/>
    <w:rsid w:val="00EC5F1C"/>
    <w:rsid w:val="00EC61A6"/>
    <w:rsid w:val="00EC6D53"/>
    <w:rsid w:val="00EC7AD8"/>
    <w:rsid w:val="00EC7F71"/>
    <w:rsid w:val="00EC7F7D"/>
    <w:rsid w:val="00ED047F"/>
    <w:rsid w:val="00ED0879"/>
    <w:rsid w:val="00ED2330"/>
    <w:rsid w:val="00ED314F"/>
    <w:rsid w:val="00ED3337"/>
    <w:rsid w:val="00ED481F"/>
    <w:rsid w:val="00ED542E"/>
    <w:rsid w:val="00ED5585"/>
    <w:rsid w:val="00ED57C9"/>
    <w:rsid w:val="00ED5A2D"/>
    <w:rsid w:val="00ED6DE0"/>
    <w:rsid w:val="00ED72A5"/>
    <w:rsid w:val="00ED7A67"/>
    <w:rsid w:val="00ED7C74"/>
    <w:rsid w:val="00ED7EBA"/>
    <w:rsid w:val="00EE0314"/>
    <w:rsid w:val="00EE0AB4"/>
    <w:rsid w:val="00EE1009"/>
    <w:rsid w:val="00EE241D"/>
    <w:rsid w:val="00EE3777"/>
    <w:rsid w:val="00EE377D"/>
    <w:rsid w:val="00EE4FEE"/>
    <w:rsid w:val="00EE53B1"/>
    <w:rsid w:val="00EE5449"/>
    <w:rsid w:val="00EE5D1F"/>
    <w:rsid w:val="00EE6468"/>
    <w:rsid w:val="00EE68C2"/>
    <w:rsid w:val="00EE69CA"/>
    <w:rsid w:val="00EE6BAA"/>
    <w:rsid w:val="00EE6D42"/>
    <w:rsid w:val="00EF0967"/>
    <w:rsid w:val="00EF0A4B"/>
    <w:rsid w:val="00EF1267"/>
    <w:rsid w:val="00EF1CA3"/>
    <w:rsid w:val="00EF2673"/>
    <w:rsid w:val="00EF2E74"/>
    <w:rsid w:val="00EF37B2"/>
    <w:rsid w:val="00EF3856"/>
    <w:rsid w:val="00EF3ACA"/>
    <w:rsid w:val="00EF4CB0"/>
    <w:rsid w:val="00EF55A7"/>
    <w:rsid w:val="00EF5AF2"/>
    <w:rsid w:val="00EF720E"/>
    <w:rsid w:val="00EF7FD4"/>
    <w:rsid w:val="00F00771"/>
    <w:rsid w:val="00F00BD3"/>
    <w:rsid w:val="00F01462"/>
    <w:rsid w:val="00F01615"/>
    <w:rsid w:val="00F01771"/>
    <w:rsid w:val="00F0199F"/>
    <w:rsid w:val="00F01F8C"/>
    <w:rsid w:val="00F02DB1"/>
    <w:rsid w:val="00F02F1F"/>
    <w:rsid w:val="00F03903"/>
    <w:rsid w:val="00F03B06"/>
    <w:rsid w:val="00F03C7E"/>
    <w:rsid w:val="00F03C91"/>
    <w:rsid w:val="00F04022"/>
    <w:rsid w:val="00F05BA6"/>
    <w:rsid w:val="00F05D35"/>
    <w:rsid w:val="00F06C55"/>
    <w:rsid w:val="00F07290"/>
    <w:rsid w:val="00F07CEE"/>
    <w:rsid w:val="00F104D7"/>
    <w:rsid w:val="00F106FE"/>
    <w:rsid w:val="00F11D98"/>
    <w:rsid w:val="00F11E8E"/>
    <w:rsid w:val="00F1226A"/>
    <w:rsid w:val="00F12547"/>
    <w:rsid w:val="00F1274D"/>
    <w:rsid w:val="00F12ADB"/>
    <w:rsid w:val="00F134A4"/>
    <w:rsid w:val="00F13512"/>
    <w:rsid w:val="00F144C5"/>
    <w:rsid w:val="00F1457A"/>
    <w:rsid w:val="00F159F3"/>
    <w:rsid w:val="00F16305"/>
    <w:rsid w:val="00F16683"/>
    <w:rsid w:val="00F16CDA"/>
    <w:rsid w:val="00F17488"/>
    <w:rsid w:val="00F21196"/>
    <w:rsid w:val="00F217A0"/>
    <w:rsid w:val="00F21904"/>
    <w:rsid w:val="00F23818"/>
    <w:rsid w:val="00F23B32"/>
    <w:rsid w:val="00F240A3"/>
    <w:rsid w:val="00F24C2E"/>
    <w:rsid w:val="00F256C1"/>
    <w:rsid w:val="00F263A0"/>
    <w:rsid w:val="00F265F4"/>
    <w:rsid w:val="00F27350"/>
    <w:rsid w:val="00F277C3"/>
    <w:rsid w:val="00F27A7F"/>
    <w:rsid w:val="00F30606"/>
    <w:rsid w:val="00F30B62"/>
    <w:rsid w:val="00F314A8"/>
    <w:rsid w:val="00F315B1"/>
    <w:rsid w:val="00F33275"/>
    <w:rsid w:val="00F33686"/>
    <w:rsid w:val="00F33883"/>
    <w:rsid w:val="00F33A16"/>
    <w:rsid w:val="00F33FC9"/>
    <w:rsid w:val="00F346D2"/>
    <w:rsid w:val="00F34E25"/>
    <w:rsid w:val="00F351DB"/>
    <w:rsid w:val="00F35825"/>
    <w:rsid w:val="00F35C99"/>
    <w:rsid w:val="00F36A13"/>
    <w:rsid w:val="00F36DBA"/>
    <w:rsid w:val="00F36EF7"/>
    <w:rsid w:val="00F37383"/>
    <w:rsid w:val="00F411E8"/>
    <w:rsid w:val="00F418F4"/>
    <w:rsid w:val="00F41949"/>
    <w:rsid w:val="00F42126"/>
    <w:rsid w:val="00F421B5"/>
    <w:rsid w:val="00F42561"/>
    <w:rsid w:val="00F426F2"/>
    <w:rsid w:val="00F427A7"/>
    <w:rsid w:val="00F43A58"/>
    <w:rsid w:val="00F43E5B"/>
    <w:rsid w:val="00F44150"/>
    <w:rsid w:val="00F45506"/>
    <w:rsid w:val="00F46245"/>
    <w:rsid w:val="00F4747E"/>
    <w:rsid w:val="00F5016C"/>
    <w:rsid w:val="00F515EF"/>
    <w:rsid w:val="00F51969"/>
    <w:rsid w:val="00F51F5B"/>
    <w:rsid w:val="00F5204B"/>
    <w:rsid w:val="00F52652"/>
    <w:rsid w:val="00F532B7"/>
    <w:rsid w:val="00F55326"/>
    <w:rsid w:val="00F55701"/>
    <w:rsid w:val="00F560DD"/>
    <w:rsid w:val="00F5678B"/>
    <w:rsid w:val="00F56821"/>
    <w:rsid w:val="00F57556"/>
    <w:rsid w:val="00F61ACB"/>
    <w:rsid w:val="00F6276A"/>
    <w:rsid w:val="00F627FE"/>
    <w:rsid w:val="00F62CCB"/>
    <w:rsid w:val="00F6315F"/>
    <w:rsid w:val="00F6421C"/>
    <w:rsid w:val="00F646EF"/>
    <w:rsid w:val="00F64DCA"/>
    <w:rsid w:val="00F66328"/>
    <w:rsid w:val="00F67479"/>
    <w:rsid w:val="00F70607"/>
    <w:rsid w:val="00F70CF4"/>
    <w:rsid w:val="00F7149B"/>
    <w:rsid w:val="00F72219"/>
    <w:rsid w:val="00F7250E"/>
    <w:rsid w:val="00F730D1"/>
    <w:rsid w:val="00F76510"/>
    <w:rsid w:val="00F76664"/>
    <w:rsid w:val="00F77144"/>
    <w:rsid w:val="00F80409"/>
    <w:rsid w:val="00F81A44"/>
    <w:rsid w:val="00F81E7D"/>
    <w:rsid w:val="00F822AC"/>
    <w:rsid w:val="00F822FD"/>
    <w:rsid w:val="00F824FC"/>
    <w:rsid w:val="00F8266C"/>
    <w:rsid w:val="00F829B9"/>
    <w:rsid w:val="00F8323C"/>
    <w:rsid w:val="00F83309"/>
    <w:rsid w:val="00F83509"/>
    <w:rsid w:val="00F83A54"/>
    <w:rsid w:val="00F84326"/>
    <w:rsid w:val="00F8657F"/>
    <w:rsid w:val="00F867C1"/>
    <w:rsid w:val="00F8775E"/>
    <w:rsid w:val="00F90CE4"/>
    <w:rsid w:val="00F90E04"/>
    <w:rsid w:val="00F91429"/>
    <w:rsid w:val="00F91807"/>
    <w:rsid w:val="00F92529"/>
    <w:rsid w:val="00F933A3"/>
    <w:rsid w:val="00F93613"/>
    <w:rsid w:val="00F939BB"/>
    <w:rsid w:val="00F93A38"/>
    <w:rsid w:val="00F93C7B"/>
    <w:rsid w:val="00F93D59"/>
    <w:rsid w:val="00F93DD2"/>
    <w:rsid w:val="00F94564"/>
    <w:rsid w:val="00F94FE8"/>
    <w:rsid w:val="00F95019"/>
    <w:rsid w:val="00F95952"/>
    <w:rsid w:val="00F959E4"/>
    <w:rsid w:val="00F95D17"/>
    <w:rsid w:val="00FA0CF1"/>
    <w:rsid w:val="00FA1E29"/>
    <w:rsid w:val="00FA3004"/>
    <w:rsid w:val="00FA4050"/>
    <w:rsid w:val="00FA5671"/>
    <w:rsid w:val="00FA6C38"/>
    <w:rsid w:val="00FA7913"/>
    <w:rsid w:val="00FB02F7"/>
    <w:rsid w:val="00FB2326"/>
    <w:rsid w:val="00FB23BF"/>
    <w:rsid w:val="00FB246E"/>
    <w:rsid w:val="00FB2A61"/>
    <w:rsid w:val="00FB419E"/>
    <w:rsid w:val="00FB5CFC"/>
    <w:rsid w:val="00FB6068"/>
    <w:rsid w:val="00FB6C2E"/>
    <w:rsid w:val="00FB748C"/>
    <w:rsid w:val="00FC019C"/>
    <w:rsid w:val="00FC03C4"/>
    <w:rsid w:val="00FC1084"/>
    <w:rsid w:val="00FC12BF"/>
    <w:rsid w:val="00FC1561"/>
    <w:rsid w:val="00FC1762"/>
    <w:rsid w:val="00FC19C9"/>
    <w:rsid w:val="00FC2AB6"/>
    <w:rsid w:val="00FC388E"/>
    <w:rsid w:val="00FC3BC6"/>
    <w:rsid w:val="00FC3DB1"/>
    <w:rsid w:val="00FC426C"/>
    <w:rsid w:val="00FC4E95"/>
    <w:rsid w:val="00FC6B0E"/>
    <w:rsid w:val="00FC71F4"/>
    <w:rsid w:val="00FD05F3"/>
    <w:rsid w:val="00FD09AA"/>
    <w:rsid w:val="00FD1A74"/>
    <w:rsid w:val="00FD281A"/>
    <w:rsid w:val="00FD29BB"/>
    <w:rsid w:val="00FD2F5A"/>
    <w:rsid w:val="00FD3C93"/>
    <w:rsid w:val="00FD438B"/>
    <w:rsid w:val="00FD4A93"/>
    <w:rsid w:val="00FD5D9F"/>
    <w:rsid w:val="00FD5F80"/>
    <w:rsid w:val="00FD6929"/>
    <w:rsid w:val="00FD7A93"/>
    <w:rsid w:val="00FE0F07"/>
    <w:rsid w:val="00FE2471"/>
    <w:rsid w:val="00FE2653"/>
    <w:rsid w:val="00FE295E"/>
    <w:rsid w:val="00FE2BCB"/>
    <w:rsid w:val="00FE2F53"/>
    <w:rsid w:val="00FE37E7"/>
    <w:rsid w:val="00FE5714"/>
    <w:rsid w:val="00FE5CBB"/>
    <w:rsid w:val="00FE6145"/>
    <w:rsid w:val="00FE6B7C"/>
    <w:rsid w:val="00FF08B6"/>
    <w:rsid w:val="00FF129C"/>
    <w:rsid w:val="00FF1925"/>
    <w:rsid w:val="00FF1F22"/>
    <w:rsid w:val="00FF2310"/>
    <w:rsid w:val="00FF23AD"/>
    <w:rsid w:val="00FF2648"/>
    <w:rsid w:val="00FF2931"/>
    <w:rsid w:val="00FF29CE"/>
    <w:rsid w:val="00FF3304"/>
    <w:rsid w:val="00FF500A"/>
    <w:rsid w:val="00FF5827"/>
    <w:rsid w:val="00FF5C19"/>
    <w:rsid w:val="00FF6ECE"/>
    <w:rsid w:val="00FF7730"/>
    <w:rsid w:val="00FF78B6"/>
    <w:rsid w:val="00FF7B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C4D97"/>
  <w15:docId w15:val="{651E4828-C089-460E-9A88-69EA39401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0DF9"/>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uiPriority w:val="9"/>
    <w:qFormat/>
    <w:rsid w:val="000E0DF9"/>
    <w:pPr>
      <w:spacing w:before="100" w:beforeAutospacing="1" w:after="100" w:afterAutospacing="1"/>
      <w:outlineLvl w:val="1"/>
    </w:pPr>
    <w:rPr>
      <w:b/>
      <w:bCs/>
      <w:sz w:val="36"/>
      <w:szCs w:val="36"/>
    </w:rPr>
  </w:style>
  <w:style w:type="paragraph" w:styleId="3">
    <w:name w:val="heading 3"/>
    <w:basedOn w:val="a"/>
    <w:next w:val="a"/>
    <w:link w:val="30"/>
    <w:uiPriority w:val="9"/>
    <w:semiHidden/>
    <w:unhideWhenUsed/>
    <w:qFormat/>
    <w:rsid w:val="00227F6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27F66"/>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E0DF9"/>
    <w:rPr>
      <w:rFonts w:ascii="Times New Roman" w:eastAsia="Times New Roman" w:hAnsi="Times New Roman" w:cs="Times New Roman"/>
      <w:b/>
      <w:bCs/>
      <w:sz w:val="36"/>
      <w:szCs w:val="36"/>
      <w:lang w:eastAsia="ru-RU"/>
    </w:rPr>
  </w:style>
  <w:style w:type="paragraph" w:customStyle="1" w:styleId="docdata">
    <w:name w:val="docdata"/>
    <w:aliases w:val="docy,v5,990741,baiaagaaboqcaaadh+eoaausfg8aaaaaaaaaaaaaaaaaaaaaaaaaaaaaaaaaaaaaaaaaaaaaaaaaaaaaaaaaaaaaaaaaaaaaaaaaaaaaaaaaaaaaaaaaaaaaaaaaaaaaaaaaaaaaaaaaaaaaaaaaaaaaaaaaaaaaaaaaaaaaaaaaaaaaaaaaaaaaaaaaaaaaaaaaaaaaaaaaaaaaaaaaaaaaaaaaaaaaaaaaaa"/>
    <w:basedOn w:val="a"/>
    <w:qFormat/>
    <w:rsid w:val="000E0DF9"/>
    <w:pPr>
      <w:spacing w:before="100" w:beforeAutospacing="1" w:after="100" w:afterAutospacing="1"/>
    </w:pPr>
  </w:style>
  <w:style w:type="paragraph" w:styleId="a3">
    <w:name w:val="Normal (Web)"/>
    <w:aliases w:val="Обычный (Web)"/>
    <w:basedOn w:val="a"/>
    <w:uiPriority w:val="99"/>
    <w:unhideWhenUsed/>
    <w:qFormat/>
    <w:rsid w:val="000E0DF9"/>
    <w:pPr>
      <w:spacing w:before="100" w:beforeAutospacing="1" w:after="100" w:afterAutospacing="1"/>
    </w:pPr>
  </w:style>
  <w:style w:type="character" w:styleId="a4">
    <w:name w:val="Hyperlink"/>
    <w:basedOn w:val="a0"/>
    <w:uiPriority w:val="99"/>
    <w:unhideWhenUsed/>
    <w:rsid w:val="000E0DF9"/>
    <w:rPr>
      <w:color w:val="0000FF" w:themeColor="hyperlink"/>
      <w:u w:val="single"/>
    </w:rPr>
  </w:style>
  <w:style w:type="table" w:styleId="a5">
    <w:name w:val="Table Grid"/>
    <w:basedOn w:val="a1"/>
    <w:uiPriority w:val="59"/>
    <w:rsid w:val="000E0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0E0DF9"/>
    <w:pPr>
      <w:ind w:left="720"/>
      <w:contextualSpacing/>
    </w:pPr>
  </w:style>
  <w:style w:type="character" w:customStyle="1" w:styleId="markedcontent">
    <w:name w:val="markedcontent"/>
    <w:basedOn w:val="a0"/>
    <w:rsid w:val="000E0DF9"/>
  </w:style>
  <w:style w:type="paragraph" w:styleId="a7">
    <w:name w:val="header"/>
    <w:basedOn w:val="a"/>
    <w:link w:val="a8"/>
    <w:uiPriority w:val="99"/>
    <w:unhideWhenUsed/>
    <w:rsid w:val="000E0DF9"/>
    <w:pPr>
      <w:tabs>
        <w:tab w:val="center" w:pos="4677"/>
        <w:tab w:val="right" w:pos="9355"/>
      </w:tabs>
    </w:pPr>
  </w:style>
  <w:style w:type="character" w:customStyle="1" w:styleId="a8">
    <w:name w:val="Верхній колонтитул Знак"/>
    <w:basedOn w:val="a0"/>
    <w:link w:val="a7"/>
    <w:uiPriority w:val="99"/>
    <w:rsid w:val="000E0DF9"/>
    <w:rPr>
      <w:rFonts w:ascii="Times New Roman" w:eastAsia="Times New Roman" w:hAnsi="Times New Roman" w:cs="Times New Roman"/>
      <w:sz w:val="24"/>
      <w:szCs w:val="24"/>
      <w:lang w:eastAsia="ru-RU"/>
    </w:rPr>
  </w:style>
  <w:style w:type="character" w:customStyle="1" w:styleId="a9">
    <w:name w:val="Нижній колонтитул Знак"/>
    <w:basedOn w:val="a0"/>
    <w:link w:val="aa"/>
    <w:uiPriority w:val="99"/>
    <w:semiHidden/>
    <w:rsid w:val="000E0DF9"/>
    <w:rPr>
      <w:rFonts w:ascii="Times New Roman" w:eastAsia="Times New Roman" w:hAnsi="Times New Roman" w:cs="Times New Roman"/>
      <w:sz w:val="24"/>
      <w:szCs w:val="24"/>
      <w:lang w:eastAsia="ru-RU"/>
    </w:rPr>
  </w:style>
  <w:style w:type="paragraph" w:styleId="aa">
    <w:name w:val="footer"/>
    <w:basedOn w:val="a"/>
    <w:link w:val="a9"/>
    <w:uiPriority w:val="99"/>
    <w:semiHidden/>
    <w:unhideWhenUsed/>
    <w:rsid w:val="000E0DF9"/>
    <w:pPr>
      <w:tabs>
        <w:tab w:val="center" w:pos="4677"/>
        <w:tab w:val="right" w:pos="9355"/>
      </w:tabs>
    </w:pPr>
  </w:style>
  <w:style w:type="character" w:styleId="ab">
    <w:name w:val="Emphasis"/>
    <w:basedOn w:val="a0"/>
    <w:uiPriority w:val="20"/>
    <w:qFormat/>
    <w:rsid w:val="000E0DF9"/>
    <w:rPr>
      <w:i/>
      <w:iCs/>
    </w:rPr>
  </w:style>
  <w:style w:type="paragraph" w:styleId="ac">
    <w:name w:val="Balloon Text"/>
    <w:basedOn w:val="a"/>
    <w:link w:val="ad"/>
    <w:uiPriority w:val="99"/>
    <w:semiHidden/>
    <w:unhideWhenUsed/>
    <w:rsid w:val="000E0DF9"/>
    <w:rPr>
      <w:rFonts w:ascii="Tahoma" w:hAnsi="Tahoma" w:cs="Tahoma"/>
      <w:sz w:val="16"/>
      <w:szCs w:val="16"/>
    </w:rPr>
  </w:style>
  <w:style w:type="character" w:customStyle="1" w:styleId="ad">
    <w:name w:val="Текст у виносці Знак"/>
    <w:basedOn w:val="a0"/>
    <w:link w:val="ac"/>
    <w:uiPriority w:val="99"/>
    <w:semiHidden/>
    <w:rsid w:val="000E0DF9"/>
    <w:rPr>
      <w:rFonts w:ascii="Tahoma" w:eastAsia="Times New Roman" w:hAnsi="Tahoma" w:cs="Tahoma"/>
      <w:sz w:val="16"/>
      <w:szCs w:val="16"/>
      <w:lang w:eastAsia="ru-RU"/>
    </w:rPr>
  </w:style>
  <w:style w:type="paragraph" w:styleId="ae">
    <w:name w:val="Body Text"/>
    <w:basedOn w:val="a"/>
    <w:link w:val="af"/>
    <w:rsid w:val="000E0DF9"/>
    <w:pPr>
      <w:spacing w:after="120"/>
    </w:pPr>
    <w:rPr>
      <w:sz w:val="20"/>
      <w:szCs w:val="20"/>
    </w:rPr>
  </w:style>
  <w:style w:type="character" w:customStyle="1" w:styleId="af">
    <w:name w:val="Основний текст Знак"/>
    <w:basedOn w:val="a0"/>
    <w:link w:val="ae"/>
    <w:rsid w:val="000E0DF9"/>
    <w:rPr>
      <w:rFonts w:ascii="Times New Roman" w:eastAsia="Times New Roman" w:hAnsi="Times New Roman" w:cs="Times New Roman"/>
      <w:sz w:val="20"/>
      <w:szCs w:val="20"/>
      <w:lang w:eastAsia="ru-RU"/>
    </w:rPr>
  </w:style>
  <w:style w:type="character" w:customStyle="1" w:styleId="xfm73258707">
    <w:name w:val="xfm_73258707"/>
    <w:basedOn w:val="a0"/>
    <w:rsid w:val="000E0DF9"/>
  </w:style>
  <w:style w:type="character" w:customStyle="1" w:styleId="xfm51817120">
    <w:name w:val="xfm_51817120"/>
    <w:basedOn w:val="a0"/>
    <w:rsid w:val="000E0DF9"/>
  </w:style>
  <w:style w:type="character" w:customStyle="1" w:styleId="rvts23">
    <w:name w:val="rvts23"/>
    <w:basedOn w:val="a0"/>
    <w:rsid w:val="000E0DF9"/>
    <w:rPr>
      <w:rFonts w:cs="Times New Roman"/>
    </w:rPr>
  </w:style>
  <w:style w:type="character" w:customStyle="1" w:styleId="xfm29053140">
    <w:name w:val="xfm_29053140"/>
    <w:basedOn w:val="a0"/>
    <w:rsid w:val="000E0DF9"/>
  </w:style>
  <w:style w:type="character" w:customStyle="1" w:styleId="xfmc1">
    <w:name w:val="xfmc1"/>
    <w:basedOn w:val="a0"/>
    <w:rsid w:val="000E0DF9"/>
  </w:style>
  <w:style w:type="paragraph" w:customStyle="1" w:styleId="western">
    <w:name w:val="western"/>
    <w:basedOn w:val="a"/>
    <w:rsid w:val="000E0DF9"/>
    <w:pPr>
      <w:spacing w:before="100" w:beforeAutospacing="1" w:after="100" w:afterAutospacing="1"/>
    </w:pPr>
  </w:style>
  <w:style w:type="paragraph" w:customStyle="1" w:styleId="cdt4ke">
    <w:name w:val="cdt4ke"/>
    <w:basedOn w:val="a"/>
    <w:rsid w:val="000E0DF9"/>
    <w:pPr>
      <w:spacing w:before="100" w:beforeAutospacing="1" w:after="100" w:afterAutospacing="1"/>
    </w:pPr>
  </w:style>
  <w:style w:type="character" w:styleId="af0">
    <w:name w:val="Strong"/>
    <w:basedOn w:val="a0"/>
    <w:uiPriority w:val="22"/>
    <w:qFormat/>
    <w:rsid w:val="000E0DF9"/>
    <w:rPr>
      <w:b/>
      <w:bCs/>
    </w:rPr>
  </w:style>
  <w:style w:type="character" w:customStyle="1" w:styleId="fadeinm1hgl8">
    <w:name w:val="_fadein_m1hgl_8"/>
    <w:basedOn w:val="a0"/>
    <w:rsid w:val="00BA1479"/>
  </w:style>
  <w:style w:type="character" w:customStyle="1" w:styleId="30">
    <w:name w:val="Заголовок 3 Знак"/>
    <w:basedOn w:val="a0"/>
    <w:link w:val="3"/>
    <w:uiPriority w:val="9"/>
    <w:semiHidden/>
    <w:rsid w:val="00227F66"/>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
    <w:semiHidden/>
    <w:rsid w:val="00227F66"/>
    <w:rPr>
      <w:rFonts w:asciiTheme="majorHAnsi" w:eastAsiaTheme="majorEastAsia" w:hAnsiTheme="majorHAnsi" w:cstheme="majorBidi"/>
      <w:b/>
      <w:bCs/>
      <w:i/>
      <w:iCs/>
      <w:color w:val="4F81BD" w:themeColor="accent1"/>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doi.org/10.32840/1992-5786.2021.74-3.1" TargetMode="External"/><Relationship Id="rId21" Type="http://schemas.openxmlformats.org/officeDocument/2006/relationships/hyperlink" Target="http://perspectives.pp.ua/index.php/vno/issue/view/331" TargetMode="External"/><Relationship Id="rId42" Type="http://schemas.openxmlformats.org/officeDocument/2006/relationships/hyperlink" Target="https://uk.wikipedia.org/wiki/%D0%A3%D0%BA%D1%80%D0%B0%D1%97%D0%BD%D1%86%D1%96" TargetMode="External"/><Relationship Id="rId47" Type="http://schemas.openxmlformats.org/officeDocument/2006/relationships/hyperlink" Target="https://uk.wikipedia.org/wiki/%D0%9C%D0%BE%D0%BB%D0%BE%D0%B4%D0%BE%D0%B2%D0%B5_V" TargetMode="External"/><Relationship Id="rId63" Type="http://schemas.openxmlformats.org/officeDocument/2006/relationships/hyperlink" Target="https://uk.wikipedia.org/wiki/%D0%9A%D0%BE%D0%BB%D0%B8%D1%81%D0%BA%D0%BE%D0%B2%D1%96" TargetMode="External"/><Relationship Id="rId68" Type="http://schemas.openxmlformats.org/officeDocument/2006/relationships/hyperlink" Target="https://uk.wikipedia.org/wiki/%D0%94%D1%83%D0%BC%D0%B0" TargetMode="External"/><Relationship Id="rId84" Type="http://schemas.openxmlformats.org/officeDocument/2006/relationships/hyperlink" Target="https://uk.wikipedia.org/wiki/%D0%9F%D0%B5%D1%82%D1%80%D0%BE_%D0%A7%D0%B0%D0%B9%D0%BA%D0%BE%D0%B2%D1%81%D1%8C%D0%BA%D0%B8%D0%B9" TargetMode="External"/><Relationship Id="rId89" Type="http://schemas.openxmlformats.org/officeDocument/2006/relationships/hyperlink" Target="https://uk.wikipedia.org/wiki/%D0%A7%D0%B5%D1%80%D0%B5%D0%B2%D0%B8%D1%87%D0%BA%D0%B8_(%D0%BE%D0%BF%D0%B5%D1%80%D0%B0)" TargetMode="External"/><Relationship Id="rId16" Type="http://schemas.openxmlformats.org/officeDocument/2006/relationships/hyperlink" Target="http://distance.dnu.dp.ua/ukr/nmmateriali/documents/pedagogikavsh.pdf" TargetMode="External"/><Relationship Id="rId11" Type="http://schemas.openxmlformats.org/officeDocument/2006/relationships/hyperlink" Target="https://mon.gov.ua/ua/npa/pro-zatverdzhennya-koncepciyi-rozvitku-pedagogichnoyi-osviti" TargetMode="External"/><Relationship Id="rId32" Type="http://schemas.openxmlformats.org/officeDocument/2006/relationships/hyperlink" Target="http://education-ua.org/ua/porivnyalna-pedagogika" TargetMode="External"/><Relationship Id="rId37" Type="http://schemas.openxmlformats.org/officeDocument/2006/relationships/hyperlink" Target="https://uk.wikipedia.org/wiki/%D0%9A%D0%B8%D1%97%D0%B2%D1%81%D1%8C%D0%BA%D0%B0_%D0%A0%D1%83%D1%81%D1%8C" TargetMode="External"/><Relationship Id="rId53" Type="http://schemas.openxmlformats.org/officeDocument/2006/relationships/hyperlink" Target="https://uk.wikipedia.org/wiki/%D0%90%D1%80%D1%84%D0%B0" TargetMode="External"/><Relationship Id="rId58" Type="http://schemas.openxmlformats.org/officeDocument/2006/relationships/hyperlink" Target="https://youtu.be/__-MeFqWJHY" TargetMode="External"/><Relationship Id="rId74" Type="http://schemas.openxmlformats.org/officeDocument/2006/relationships/hyperlink" Target="https://uk.wikipedia.org/wiki/XVIII" TargetMode="External"/><Relationship Id="rId79" Type="http://schemas.openxmlformats.org/officeDocument/2006/relationships/hyperlink" Target="https://uk.wikipedia.org/wiki/%D0%93%D1%83%D1%86%D1%83%D0%BB%D1%8C%D1%81%D1%8C%D0%BA%D0%B8%D0%B9_%D0%B0%D0%BD%D1%81%D0%B0%D0%BC%D0%B1%D0%BB%D1%8C_%D0%BF%D1%96%D1%81%D0%BD%D1%96_%D1%96_%D1%82%D0%B0%D0%BD%D1%86%D1%8E" TargetMode="External"/><Relationship Id="rId102"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hyperlink" Target="https://uk.wikipedia.org/wiki/%D0%9F%D0%BE%D0%BF-%D0%BC%D1%83%D0%B7%D0%B8%D0%BA%D0%B0" TargetMode="External"/><Relationship Id="rId95" Type="http://schemas.openxmlformats.org/officeDocument/2006/relationships/hyperlink" Target="https://www.youtube.com/channel/UCiA3h25tP1NJ_UBlKqwKmpQ" TargetMode="External"/><Relationship Id="rId22" Type="http://schemas.openxmlformats.org/officeDocument/2006/relationships/hyperlink" Target="https://hdl.handle.net/11300/29234" TargetMode="External"/><Relationship Id="rId27" Type="http://schemas.openxmlformats.org/officeDocument/2006/relationships/hyperlink" Target="https://doi.org/10.22937/IJCSNS.2022.22.9.15/" TargetMode="External"/><Relationship Id="rId43" Type="http://schemas.openxmlformats.org/officeDocument/2006/relationships/hyperlink" Target="https://uk.wikipedia.org/wiki/%D0%A7%D0%B5%D1%80%D0%BD%D1%96%D0%B3%D1%96%D0%B2" TargetMode="External"/><Relationship Id="rId48" Type="http://schemas.openxmlformats.org/officeDocument/2006/relationships/hyperlink" Target="https://uk.wikipedia.org/wiki/%D0%A4%D1%80%D0%B5%D1%81%D0%BA%D0%B0" TargetMode="External"/><Relationship Id="rId64" Type="http://schemas.openxmlformats.org/officeDocument/2006/relationships/hyperlink" Target="https://uk.wikipedia.org/wiki/%D0%93%D0%BE%D0%BB%D0%BE%D1%81%D1%96%D0%BD%D0%BD%D1%8F" TargetMode="External"/><Relationship Id="rId69" Type="http://schemas.openxmlformats.org/officeDocument/2006/relationships/hyperlink" Target="https://uk.wikipedia.org/wiki/%D0%A1%D1%82%D1%80%D1%96%D0%BB%D0%B5%D1%86%D1%8C%D0%BA%D1%96_%D0%BF%D1%96%D1%81%D0%BD%D1%96" TargetMode="External"/><Relationship Id="rId80" Type="http://schemas.openxmlformats.org/officeDocument/2006/relationships/hyperlink" Target="https://uk.wikipedia.org/wiki/1943" TargetMode="External"/><Relationship Id="rId85" Type="http://schemas.openxmlformats.org/officeDocument/2006/relationships/hyperlink" Target="https://uk.wikipedia.org/wiki/%D0%A7%D0%B0%D0%B9%D0%BA%D0%B8_(%D1%80%D1%96%D0%B4)" TargetMode="External"/><Relationship Id="rId12" Type="http://schemas.openxmlformats.org/officeDocument/2006/relationships/hyperlink" Target="https://mon.gov.ua/npa/pro-zatverdzhennia-polozhennia-pro-akredytatsiiu-osvitnikh-prohram-za-iakymy-zdiisniuietsia-pidhotovka-zdobuvachiv-vyshchoi-osvity-zareiestrovanyi-u-ministerstvi-iustytsii-ukrainy-04-lypnia-2" TargetMode="External"/><Relationship Id="rId17" Type="http://schemas.openxmlformats.org/officeDocument/2006/relationships/hyperlink" Target="https://eztuir.ztu.edu.ua/bitstream%20/handle/123456789/8091/%25" TargetMode="External"/><Relationship Id="rId25" Type="http://schemas.openxmlformats.org/officeDocument/2006/relationships/hyperlink" Target="http://perspectives.pp.ua/index.php/pis/issue/view/213/304" TargetMode="External"/><Relationship Id="rId33" Type="http://schemas.openxmlformats.org/officeDocument/2006/relationships/hyperlink" Target="http://mon.gov.ua" TargetMode="External"/><Relationship Id="rId38" Type="http://schemas.openxmlformats.org/officeDocument/2006/relationships/hyperlink" Target="https://uk.wikipedia.org/wiki/%D0%9C%D1%83%D0%B7%D0%B8%D0%BA%D0%B0" TargetMode="External"/><Relationship Id="rId46" Type="http://schemas.openxmlformats.org/officeDocument/2006/relationships/hyperlink" Target="https://uk.wikipedia.org/wiki/%D0%A4%D0%BB%D0%B5%D0%B9%D1%82%D0%B0" TargetMode="External"/><Relationship Id="rId59" Type="http://schemas.openxmlformats.org/officeDocument/2006/relationships/hyperlink" Target="https://uk.wikipedia.org/wiki/%D0%92%D0%B5%D1%81%D1%96%D0%BB%D1%8C%D0%BD%D1%96_%D0%BF%D1%96%D1%81%D0%BD%D1%96" TargetMode="External"/><Relationship Id="rId67" Type="http://schemas.openxmlformats.org/officeDocument/2006/relationships/hyperlink" Target="https://uk.wikipedia.org/wiki/%D0%86%D1%81%D1%82%D0%BE%D1%80%D0%B8%D1%87%D0%BD%D1%96_%D0%BF%D1%96%D1%81%D0%BD%D1%96" TargetMode="External"/><Relationship Id="rId103" Type="http://schemas.openxmlformats.org/officeDocument/2006/relationships/fontTable" Target="fontTable.xml"/><Relationship Id="rId20" Type="http://schemas.openxmlformats.org/officeDocument/2006/relationships/hyperlink" Target="http://liber.onu.edu.ua/opacunicode/index.php?url=/notices/index%20/IdNotice:72578%20/Source:default" TargetMode="External"/><Relationship Id="rId41" Type="http://schemas.openxmlformats.org/officeDocument/2006/relationships/hyperlink" Target="https://uk.wikipedia.org/wiki/%D0%9F%D0%BE%D0%BF-%D0%BC%D1%83%D0%B7%D0%B8%D0%BA%D0%B0" TargetMode="External"/><Relationship Id="rId54" Type="http://schemas.openxmlformats.org/officeDocument/2006/relationships/hyperlink" Target="https://uk.wikipedia.org/wiki/%D0%9B%D1%8E%D1%82%D0%BD%D1%8F" TargetMode="External"/><Relationship Id="rId62" Type="http://schemas.openxmlformats.org/officeDocument/2006/relationships/hyperlink" Target="https://uk.wikipedia.org/wiki/%D0%A7%D0%B0%D1%81%D1%82%D1%96%D0%B2%D0%BA%D0%B8" TargetMode="External"/><Relationship Id="rId70" Type="http://schemas.openxmlformats.org/officeDocument/2006/relationships/hyperlink" Target="https://youtu.be/GBcJcdNqhhw" TargetMode="External"/><Relationship Id="rId75" Type="http://schemas.openxmlformats.org/officeDocument/2006/relationships/hyperlink" Target="https://uk.wikipedia.org/wiki/%D0%A3%D0%A0%D0%A1%D0%A0" TargetMode="External"/><Relationship Id="rId83" Type="http://schemas.openxmlformats.org/officeDocument/2006/relationships/hyperlink" Target="https://uk.wikipedia.org/wiki/%D0%9B%D0%B5%D0%BE%D0%BD%D1%82%D0%BE%D0%B2%D0%B8%D1%87_%D0%9C%D0%B8%D0%BA%D0%BE%D0%BB%D0%B0_%D0%94%D0%BC%D0%B8%D1%82%D1%80%D0%BE%D0%B2%D0%B8%D1%87" TargetMode="External"/><Relationship Id="rId88" Type="http://schemas.openxmlformats.org/officeDocument/2006/relationships/hyperlink" Target="https://uk.wikipedia.org/wiki/%D0%9C%D0%B0%D0%B7%D0%B5%D0%BF%D0%B0_(%D0%BE%D0%BF%D0%B5%D1%80%D0%B0)" TargetMode="External"/><Relationship Id="rId91" Type="http://schemas.openxmlformats.org/officeDocument/2006/relationships/hyperlink" Target="https://uk.wikipedia.org/wiki/%D0%92%D0%BE%D0%BB%D0%BE%D0%B4%D0%B8%D0%BC%D0%B8%D1%80_%D0%86%D0%B2%D0%B0%D1%81%D1%8E%D0%BA" TargetMode="External"/><Relationship Id="rId96" Type="http://schemas.openxmlformats.org/officeDocument/2006/relationships/hyperlink" Target="https://www.youtube.com/c/LesiaNikituk"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r.nau.edu.ua/" TargetMode="External"/><Relationship Id="rId23" Type="http://schemas.openxmlformats.org/officeDocument/2006/relationships/hyperlink" Target="https://hdl.handle.net/11300/29450" TargetMode="External"/><Relationship Id="rId28" Type="http://schemas.openxmlformats.org/officeDocument/2006/relationships/hyperlink" Target="http://journals.univ-danubius.ro/index.php/research/article/view/5406" TargetMode="External"/><Relationship Id="rId36" Type="http://schemas.openxmlformats.org/officeDocument/2006/relationships/hyperlink" Target="https://uk.wikipedia.org/wiki/IX_%D1%81%D1%82%D0%BE%D0%BB%D1%96%D1%82%D1%82%D1%8F" TargetMode="External"/><Relationship Id="rId49" Type="http://schemas.openxmlformats.org/officeDocument/2006/relationships/hyperlink" Target="https://uk.wikipedia.org/wiki/XI_%D1%81%D1%82%D0%BE%D0%BB%D1%96%D1%82%D1%82%D1%8F" TargetMode="External"/><Relationship Id="rId57" Type="http://schemas.openxmlformats.org/officeDocument/2006/relationships/hyperlink" Target="https://uk.wikipedia.org/wiki/%D0%9E%D0%B1%D1%80%D1%8F%D0%B4%D0%BE%D0%B2%D1%96_%D1%82%D0%B0_%D0%BE%D0%B1%D1%80%D1%8F%D0%B4%D0%BE%D0%B2%D0%BE-%D0%BA%D0%B0%D0%BB%D0%B5%D0%BD%D0%B4%D0%B0%D1%80%D0%BD%D1%96_%D0%BF%D1%96%D1%81%D0%BD%D1%96" TargetMode="External"/><Relationship Id="rId10" Type="http://schemas.openxmlformats.org/officeDocument/2006/relationships/hyperlink" Target="https://mon.gov.ua/storage/app/media/pto/standarty/2021/03/25/Standart%20na%20&#160;hrupu%20profesiy_%20Vykladachi%25" TargetMode="External"/><Relationship Id="rId31" Type="http://schemas.openxmlformats.org/officeDocument/2006/relationships/hyperlink" Target="https://sites.google.com/view/comp-edu-dep/%D0%B3%D0%BB%D0%B0%D0%B2%25%20D0%BD%D0%B0%D1%8F" TargetMode="External"/><Relationship Id="rId44" Type="http://schemas.openxmlformats.org/officeDocument/2006/relationships/hyperlink" Target="https://uk.wikipedia.org/wiki/%D0%A2%D1%80%D1%96%D1%81%D0%BA%D0%B0%D1%87%D0%BA%D0%B0_(%D0%BC%D1%83%D0%B7%D0%B8%D1%87%D0%BD%D0%B8%D0%B9_%D1%96%D0%BD%D1%81%D1%82%D1%80%D1%83%D0%BC%D0%B5%D0%BD%D1%82)" TargetMode="External"/><Relationship Id="rId52" Type="http://schemas.openxmlformats.org/officeDocument/2006/relationships/hyperlink" Target="https://uk.wikipedia.org/wiki/%D0%A1%D1%82%D1%80%D1%83%D0%BD%D0%BD%D1%96_%D0%BC%D1%83%D0%B7%D0%B8%D1%87%D0%BD%D1%96_%D1%96%D0%BD%D1%81%D1%82%D1%80%D1%83%D0%BC%D0%B5%D0%BD%D1%82%D0%B8" TargetMode="External"/><Relationship Id="rId60" Type="http://schemas.openxmlformats.org/officeDocument/2006/relationships/hyperlink" Target="https://uk.wikipedia.org/wiki/%D0%96%D0%B0%D1%80%D1%82%D1%96%D0%B2%D0%BB%D0%B8%D0%B2%D1%96_%D0%BF%D1%96%D1%81%D0%BD%D1%96" TargetMode="External"/><Relationship Id="rId65" Type="http://schemas.openxmlformats.org/officeDocument/2006/relationships/hyperlink" Target="https://uk.wikipedia.org/wiki/%D0%9A%D0%BE%D0%B7%D0%B0%D1%86%D1%8C%D0%BA%D1%96_%D0%BF%D1%96%D1%81%D0%BD%D1%96" TargetMode="External"/><Relationship Id="rId73" Type="http://schemas.openxmlformats.org/officeDocument/2006/relationships/hyperlink" Target="https://uk.wikipedia.org/wiki/XVII" TargetMode="External"/><Relationship Id="rId78" Type="http://schemas.openxmlformats.org/officeDocument/2006/relationships/hyperlink" Target="https://uk.wikipedia.org/wiki/1939" TargetMode="External"/><Relationship Id="rId81" Type="http://schemas.openxmlformats.org/officeDocument/2006/relationships/hyperlink" Target="https://uk.wikipedia.org/wiki/%D0%9D%D0%B0%D1%86%D1%96%D0%BE%D0%BD%D0%B0%D0%BB%D1%8C%D0%BD%D0%B8%D0%B9_%D0%B7%D0%B0%D1%81%D0%BB%D1%83%D0%B6%D0%B5%D0%BD%D0%B8%D0%B9_%D0%B0%D0%BA%D0%B0%D0%B4%D0%B5%D0%BC%D1%96%D1%87%D0%BD%D0%B8%D0%B9_%D0%BD%D0%B0%D1%80%D0%BE%D0%B4%D0%BD%D0%B8%D0%B9_%D1%85%D0%BE%D1%80_%D0%A3%D0%BA%D1%80%D0%B0%D1%97%D0%BD%D0%B8_%D1%96%D0%BC.%D0%92%D0%B5%D1%80%D1%8C%D0%BE%D0%B2%D0%BA%D0%B8" TargetMode="External"/><Relationship Id="rId86" Type="http://schemas.openxmlformats.org/officeDocument/2006/relationships/hyperlink" Target="https://uk.wikipedia.org/wiki/%D0%A1%D0%B8%D0%BC%D1%84%D0%BE%D0%BD%D1%96%D1%8F_%E2%84%962_(%D0%A7%D0%B0%D0%B9%D0%BA%D0%BE%D0%B2%D1%81%D1%8C%D0%BA%D0%B8%D0%B9)" TargetMode="External"/><Relationship Id="rId94" Type="http://schemas.openxmlformats.org/officeDocument/2006/relationships/hyperlink" Target="https://www.youtube.com/c/LesiaNikituk" TargetMode="External"/><Relationship Id="rId99" Type="http://schemas.openxmlformats.org/officeDocument/2006/relationships/image" Target="media/image2.png"/><Relationship Id="rId101"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https://zakon.rada.gov.ua/laws/show/1556-18?find" TargetMode="External"/><Relationship Id="rId13" Type="http://schemas.openxmlformats.org/officeDocument/2006/relationships/hyperlink" Target="http://zakon3.rada.gov.ua/laws/show/994_975" TargetMode="External"/><Relationship Id="rId18" Type="http://schemas.openxmlformats.org/officeDocument/2006/relationships/hyperlink" Target="https://www.researchgate.net/publication/348551308_%20Pedagogika_%20visoi_skoli_silabus" TargetMode="External"/><Relationship Id="rId39" Type="http://schemas.openxmlformats.org/officeDocument/2006/relationships/hyperlink" Target="https://uk.wikipedia.org/wiki/%D0%9D%D0%B0%D1%80%D0%BE%D0%B4%D0%BD%D0%B0_%D0%BC%D1%83%D0%B7%D0%B8%D0%BA%D0%B0" TargetMode="External"/><Relationship Id="rId34" Type="http://schemas.openxmlformats.org/officeDocument/2006/relationships/hyperlink" Target="https://www.kmu.gov.ua/diyalnist/reformi/rozvitok-lyudskogo-kapitalu/reforma-osviti" TargetMode="External"/><Relationship Id="rId50" Type="http://schemas.openxmlformats.org/officeDocument/2006/relationships/hyperlink" Target="https://uk.wikipedia.org/wiki/%D0%94%D1%83%D1%85%D0%BE%D0%B2%D1%96_%D0%BC%D1%83%D0%B7%D0%B8%D1%87%D0%BD%D1%96_%D1%96%D0%BD%D1%81%D1%82%D1%80%D1%83%D0%BC%D0%B5%D0%BD%D1%82%D0%B8" TargetMode="External"/><Relationship Id="rId55" Type="http://schemas.openxmlformats.org/officeDocument/2006/relationships/hyperlink" Target="https://uk.wikipedia.org/wiki/%D0%A1%D0%BA%D0%BE%D0%BC%D0%BE%D1%80%D0%BE%D1%85" TargetMode="External"/><Relationship Id="rId76" Type="http://schemas.openxmlformats.org/officeDocument/2006/relationships/hyperlink" Target="https://uk.wikipedia.org/wiki/1922" TargetMode="External"/><Relationship Id="rId97" Type="http://schemas.openxmlformats.org/officeDocument/2006/relationships/hyperlink" Target="https://www.youtube.com/watch?v=SunlIgSUlAw" TargetMode="External"/><Relationship Id="rId104" Type="http://schemas.openxmlformats.org/officeDocument/2006/relationships/theme" Target="theme/theme1.xml"/><Relationship Id="rId7" Type="http://schemas.openxmlformats.org/officeDocument/2006/relationships/image" Target="media/image1.jpeg"/><Relationship Id="rId71" Type="http://schemas.openxmlformats.org/officeDocument/2006/relationships/hyperlink" Target="https://uk.wikipedia.org/wiki/%D0%9B%D1%96%D1%80%D0%B8%D1%87%D0%BD%D1%96_%D0%BF%D1%96%D1%81%D0%BD%D1%96_%D1%82%D0%B0_%D0%B1%D0%B0%D0%BB%D0%B0%D0%B4%D0%B8" TargetMode="External"/><Relationship Id="rId92" Type="http://schemas.openxmlformats.org/officeDocument/2006/relationships/hyperlink" Target="https://www.youtube.com/channel/UCiA3h25tP1NJ_UBlKqwKmpQ" TargetMode="External"/><Relationship Id="rId2" Type="http://schemas.openxmlformats.org/officeDocument/2006/relationships/styles" Target="styles.xml"/><Relationship Id="rId29" Type="http://schemas.openxmlformats.org/officeDocument/2006/relationships/hyperlink" Target="http://journals.univ-danubius.ro/index.php/research/article/view/5406" TargetMode="External"/><Relationship Id="rId24" Type="http://schemas.openxmlformats.org/officeDocument/2006/relationships/hyperlink" Target="https://hdl.handle.net/11300/29249" TargetMode="External"/><Relationship Id="rId40" Type="http://schemas.openxmlformats.org/officeDocument/2006/relationships/hyperlink" Target="https://uk.wikipedia.org/wiki/%D0%90%D0%BA%D0%B0%D0%B4%D0%B5%D0%BC%D1%96%D1%87%D0%BD%D0%B0_%D0%BC%D1%83%D0%B7%D0%B8%D0%BA%D0%B0" TargetMode="External"/><Relationship Id="rId45" Type="http://schemas.openxmlformats.org/officeDocument/2006/relationships/hyperlink" Target="https://uk.wikipedia.org/wiki/%D0%9C%D0%B0%D0%BC%D0%BE%D0%BD%D1%82" TargetMode="External"/><Relationship Id="rId66" Type="http://schemas.openxmlformats.org/officeDocument/2006/relationships/hyperlink" Target="https://youtu.be/F-14IB-iDXU" TargetMode="External"/><Relationship Id="rId87" Type="http://schemas.openxmlformats.org/officeDocument/2006/relationships/hyperlink" Target="https://uk.wikipedia.org/wiki/%D0%9A%D0%BE%D0%BD%D1%86%D0%B5%D1%80%D1%82_%E2%84%96_1_%D0%B4%D0%BB%D1%8F_%D1%84%D0%BE%D1%80%D1%82%D0%B5%D0%BF%D1%96%D0%B0%D0%BD%D0%BE_%D0%B7_%D0%BE%D1%80%D0%BA%D0%B5%D1%81%D1%82%D1%80%D0%BE%D0%BC_(%D0%A7%D0%B0%D0%B9%D0%BA%D0%BE%D0%B2%D1%81%D1%8C%D0%BA%D0%B8%D0%B9)" TargetMode="External"/><Relationship Id="rId61" Type="http://schemas.openxmlformats.org/officeDocument/2006/relationships/hyperlink" Target="https://uk.wikipedia.org/wiki/%D0%9A%D0%BE%D0%BB%D0%BE%D0%BC%D0%B8%D0%B9%D0%BA%D0%B8" TargetMode="External"/><Relationship Id="rId82" Type="http://schemas.openxmlformats.org/officeDocument/2006/relationships/hyperlink" Target="https://uk.wikipedia.org/wiki/%D0%9C%D0%B8%D0%BA%D0%BE%D0%BB%D0%B0_%D0%9B%D0%B8%D1%81%D0%B5%D0%BD%D0%BA%D0%BE" TargetMode="External"/><Relationship Id="rId19" Type="http://schemas.openxmlformats.org/officeDocument/2006/relationships/hyperlink" Target="http://elibrary.kdpu.edu.ua/bitstream/123456789/3478/1.pdf" TargetMode="External"/><Relationship Id="rId14" Type="http://schemas.openxmlformats.org/officeDocument/2006/relationships/hyperlink" Target="https://mon.gov.ua/storage/app/media/rizne/" TargetMode="External"/><Relationship Id="rId30" Type="http://schemas.openxmlformats.org/officeDocument/2006/relationships/hyperlink" Target="http://www.magna-charta.org/resources/files/the-magna-charta/ukrainian" TargetMode="External"/><Relationship Id="rId35" Type="http://schemas.openxmlformats.org/officeDocument/2006/relationships/hyperlink" Target="https://www.k12academics.com/Higher%20Education%20Worldwide/Higher%20Education%20in%20Australia/history-higher-education-australia" TargetMode="External"/><Relationship Id="rId56" Type="http://schemas.openxmlformats.org/officeDocument/2006/relationships/hyperlink" Target="https://uk.wikipedia.org/wiki/%D0%9A%D0%B8%D1%97%D0%B2%D1%81%D1%8C%D0%BA%D0%B0_%D0%A0%D1%83%D1%81%D1%8C" TargetMode="External"/><Relationship Id="rId77" Type="http://schemas.openxmlformats.org/officeDocument/2006/relationships/hyperlink" Target="https://uk.wikipedia.org/wiki/%D0%9F%D0%B5%D1%80%D1%88%D0%B8%D0%B9_%D0%BE%D1%80%D0%BA%D0%B5%D1%81%D1%82%D1%80_%D1%83%D0%BA%D1%80%D0%B0%D1%97%D0%BD%D1%81%D1%8C%D0%BA%D0%B8%D1%85_%D0%BD%D0%B0%D1%80%D0%BE%D0%B4%D0%BD%D0%B8%D1%85_%D1%96%D0%BD%D1%81%D1%82%D1%80%D1%83%D0%BC%D0%B5%D0%BD%D1%82%D1%96%D0%B2" TargetMode="External"/><Relationship Id="rId100" Type="http://schemas.openxmlformats.org/officeDocument/2006/relationships/image" Target="media/image3.jpeg"/><Relationship Id="rId8" Type="http://schemas.openxmlformats.org/officeDocument/2006/relationships/hyperlink" Target="https://docs.mgu.edu.ua/docs/NormAkti/poloj_osv_proces.pdf" TargetMode="External"/><Relationship Id="rId51" Type="http://schemas.openxmlformats.org/officeDocument/2006/relationships/hyperlink" Target="https://uk.wikipedia.org/wiki/%D0%A3%D0%B4%D0%B0%D1%80%D0%BD%D1%96_%D0%BC%D1%83%D0%B7%D0%B8%D1%87%D0%BD%D1%96_%D1%96%D0%BD%D1%81%D1%82%D1%80%D1%83%D0%BC%D0%B5%D0%BD%D1%82%D0%B8" TargetMode="External"/><Relationship Id="rId72" Type="http://schemas.openxmlformats.org/officeDocument/2006/relationships/hyperlink" Target="https://uk.wikipedia.org/wiki/XIV" TargetMode="External"/><Relationship Id="rId93" Type="http://schemas.openxmlformats.org/officeDocument/2006/relationships/hyperlink" Target="https://www.youtube.com/watch?v=SunlIgSUlAw" TargetMode="External"/><Relationship Id="rId98" Type="http://schemas.openxmlformats.org/officeDocument/2006/relationships/hyperlink" Target="https://www.youtube.com/watch?v=f0PvMmTAUAQ"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158</Pages>
  <Words>224557</Words>
  <Characters>127999</Characters>
  <Application>Microsoft Office Word</Application>
  <DocSecurity>0</DocSecurity>
  <Lines>1066</Lines>
  <Paragraphs>703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Олга Степановна</dc:creator>
  <cp:keywords/>
  <dc:description/>
  <cp:lastModifiedBy>User</cp:lastModifiedBy>
  <cp:revision>2</cp:revision>
  <dcterms:created xsi:type="dcterms:W3CDTF">2025-12-16T09:12:00Z</dcterms:created>
  <dcterms:modified xsi:type="dcterms:W3CDTF">2025-12-16T09:12:00Z</dcterms:modified>
</cp:coreProperties>
</file>